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Tài khoản</w:t>
            </w:r>
          </w:p>
        </w:tc>
      </w:tr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244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</w:t>
            </w:r>
            <w:r w:rsidR="00235D8D">
              <w:rPr>
                <w:rFonts w:ascii="Times New Roman" w:hAnsi="Times New Roman" w:cs="Times New Roman"/>
                <w:sz w:val="28"/>
                <w:szCs w:val="28"/>
              </w:rPr>
              <w:t>viên quản lý</w:t>
            </w:r>
          </w:p>
        </w:tc>
      </w:tr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2448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AD30B1">
              <w:rPr>
                <w:rFonts w:ascii="Times New Roman" w:hAnsi="Times New Roman" w:cs="Times New Roman"/>
                <w:sz w:val="28"/>
                <w:szCs w:val="28"/>
              </w:rPr>
              <w:t>-case dùng cho tài khoản  quản trị dữ liệu Tài khoản  bao gồm việc thêm , sửa ,tìm kiếm , xóa , tra cứu</w:t>
            </w:r>
          </w:p>
        </w:tc>
      </w:tr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AD30B1" w:rsidRDefault="00AD3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phải đăng nhập bằng tài khoản và phải đúng quyền</w:t>
            </w:r>
          </w:p>
        </w:tc>
      </w:tr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chính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B1" w:rsidRDefault="00AD30B1" w:rsidP="00486581">
            <w:pPr>
              <w:widowControl w:val="0"/>
              <w:numPr>
                <w:ilvl w:val="0"/>
                <w:numId w:val="1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 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AD30B1" w:rsidRDefault="00AD30B1" w:rsidP="00486581">
            <w:pPr>
              <w:widowControl w:val="0"/>
              <w:numPr>
                <w:ilvl w:val="0"/>
                <w:numId w:val="2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tài khoản</w:t>
            </w:r>
          </w:p>
          <w:p w:rsidR="00AD30B1" w:rsidRDefault="00AD30B1" w:rsidP="00486581">
            <w:pPr>
              <w:widowControl w:val="0"/>
              <w:numPr>
                <w:ilvl w:val="0"/>
                <w:numId w:val="2"/>
              </w:numPr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tài khoản </w:t>
            </w:r>
          </w:p>
          <w:p w:rsidR="00AD30B1" w:rsidRDefault="00AD30B1" w:rsidP="00486581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tài khoản</w:t>
            </w:r>
          </w:p>
          <w:p w:rsidR="00AD30B1" w:rsidRDefault="00AD30B1" w:rsidP="00486581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tài khoản</w:t>
            </w:r>
          </w:p>
          <w:p w:rsidR="00AD30B1" w:rsidRDefault="00AD30B1" w:rsidP="00486581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4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tài khoản</w:t>
            </w:r>
          </w:p>
          <w:p w:rsidR="00AD30B1" w:rsidRDefault="00AD30B1" w:rsidP="00486581">
            <w:pPr>
              <w:widowControl w:val="0"/>
              <w:numPr>
                <w:ilvl w:val="0"/>
                <w:numId w:val="3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tài khoản</w:t>
            </w:r>
          </w:p>
          <w:p w:rsidR="00AD30B1" w:rsidRDefault="00AD30B1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trừ  ID do hệ thống tự tạo , không cho  phép bất kỳ thao tác nào; sau đó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xác nhận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AD30B1" w:rsidRDefault="00AD30B1" w:rsidP="0048658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tài khoản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Người dùng nhập tên hoặc mã tài khoản cần tìm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Hệ thống hiển thị thông tin tài khoản</w:t>
            </w:r>
          </w:p>
          <w:p w:rsidR="00AD30B1" w:rsidRDefault="00AD30B1" w:rsidP="0048658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 </w:t>
            </w:r>
          </w:p>
          <w:p w:rsidR="00AD30B1" w:rsidRDefault="00AD30B1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chỉ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sửa các thông tin được cho phép sửa 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cần sửa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AD30B1" w:rsidRDefault="00AD30B1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  <w:p w:rsidR="00AD30B1" w:rsidRDefault="00AD30B1" w:rsidP="004865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tài khoản</w:t>
            </w:r>
          </w:p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-Hệ thống hiển thị bảng thông tin tài khoản đọc từ dữ liệu </w:t>
            </w:r>
          </w:p>
          <w:p w:rsidR="00AD30B1" w:rsidRDefault="00AD30B1" w:rsidP="004865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tài khoản</w:t>
            </w:r>
          </w:p>
          <w:p w:rsidR="00AD30B1" w:rsidRDefault="00AD30B1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tìm kiếm tài khoản cần xóa (xóa nhiều được)</w:t>
            </w:r>
          </w:p>
          <w:p w:rsidR="00AD30B1" w:rsidRDefault="00AD30B1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xóa </w:t>
            </w:r>
          </w:p>
          <w:p w:rsidR="00AD30B1" w:rsidRDefault="00AD30B1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nhấn nút xóa và chọn xác nhận</w:t>
            </w:r>
          </w:p>
          <w:p w:rsidR="00AD30B1" w:rsidRDefault="00AD30B1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lưu vào cơ sở dữ liệu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,cập nhật dữ liệu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hiện lên màn hình</w:t>
            </w:r>
          </w:p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 hệ thống thì sẽ không lưu vào hệ thống và trở về màn hình chính</w:t>
            </w:r>
          </w:p>
        </w:tc>
      </w:tr>
      <w:tr w:rsidR="00AD30B1" w:rsidTr="00AD30B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Trạng thái hệ thống khi bắt đầu usecase</w:t>
            </w:r>
          </w:p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0B1" w:rsidRDefault="00AD30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424AC4">
      <w:bookmarkStart w:id="0" w:name="_GoBack"/>
      <w:r>
        <w:rPr>
          <w:noProof/>
        </w:rPr>
        <w:drawing>
          <wp:inline distT="0" distB="0" distL="0" distR="0">
            <wp:extent cx="5732145" cy="33039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TaiKho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71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D"/>
    <w:rsid w:val="001F45D3"/>
    <w:rsid w:val="00235D8D"/>
    <w:rsid w:val="00244824"/>
    <w:rsid w:val="00424AC4"/>
    <w:rsid w:val="0078271C"/>
    <w:rsid w:val="007C5F9D"/>
    <w:rsid w:val="0096468C"/>
    <w:rsid w:val="00AD30B1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2FAF-8322-46E8-82CB-4B34DD0F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B1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paragraph" w:styleId="ListParagraph">
    <w:name w:val="List Paragraph"/>
    <w:basedOn w:val="Normal"/>
    <w:uiPriority w:val="34"/>
    <w:qFormat/>
    <w:rsid w:val="00AD30B1"/>
    <w:pPr>
      <w:ind w:left="720"/>
      <w:contextualSpacing/>
    </w:pPr>
  </w:style>
  <w:style w:type="table" w:styleId="TableGrid">
    <w:name w:val="Table Grid"/>
    <w:basedOn w:val="TableNormal"/>
    <w:uiPriority w:val="39"/>
    <w:rsid w:val="00AD30B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2022-04-23T11:34:00Z</dcterms:created>
  <dcterms:modified xsi:type="dcterms:W3CDTF">2022-04-29T12:59:00Z</dcterms:modified>
</cp:coreProperties>
</file>