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Multi-page Document</w:t>
      </w:r>
    </w:p>
    <w:p>
      <w:r>
        <w:t>This is paragraph number 1. It contains enough text to span multiple lines in the document. The purpose of this paragraph is to test the text anchor mapping algorithm with longer text segments that may cross page boundaries.</w:t>
      </w:r>
    </w:p>
    <w:p>
      <w:r>
        <w:t>This is paragraph number 2. It contains enough text to span multiple lines in the document. The purpose of this paragraph is to test the text anchor mapping algorithm with longer text segments that may cross page boundaries.</w:t>
      </w:r>
    </w:p>
    <w:p>
      <w:r>
        <w:t>This is paragraph number 3. It contains enough text to span multiple lines in the document. The purpose of this paragraph is to test the text anchor mapping algorithm with longer text segments that may cross page boundaries.</w:t>
      </w:r>
    </w:p>
    <w:p>
      <w:r>
        <w:t>This is paragraph number 4. It contains enough text to span multiple lines in the document. The purpose of this paragraph is to test the text anchor mapping algorithm with longer text segments that may cross page boundaries.</w:t>
      </w:r>
    </w:p>
    <w:p>
      <w:r>
        <w:t>This is paragraph number 5. It contains enough text to span multiple lines in the document. The purpose of this paragraph is to test the text anchor mapping algorithm with longer text segments that may cross page boundaries.</w:t>
      </w:r>
    </w:p>
    <w:p>
      <w:r>
        <w:t>This is paragraph number 6. It contains enough text to span multiple lines in the document. The purpose of this paragraph is to test the text anchor mapping algorithm with longer text segments that may cross page boundaries.</w:t>
      </w:r>
    </w:p>
    <w:p>
      <w:r>
        <w:t>This is paragraph number 7. It contains enough text to span multiple lines in the document. The purpose of this paragraph is to test the text anchor mapping algorithm with longer text segments that may cross page boundaries.</w:t>
      </w:r>
    </w:p>
    <w:p>
      <w:r>
        <w:t>This is paragraph number 8. It contains enough text to span multiple lines in the document. The purpose of this paragraph is to test the text anchor mapping algorithm with longer text segments that may cross page boundaries.</w:t>
      </w:r>
    </w:p>
    <w:p>
      <w:r>
        <w:t>This is paragraph number 9. It contains enough text to span multiple lines in the document. The purpose of this paragraph is to test the text anchor mapping algorithm with longer text segments that may cross page boundaries.</w:t>
      </w:r>
    </w:p>
    <w:p>
      <w:r>
        <w:t>This is paragraph number 10. It contains enough text to span multiple lines in the document. The purpose of this paragraph is to test the text anchor mapping algorithm with longer text segments that may cross page boundaries.</w:t>
      </w:r>
    </w:p>
    <w:p>
      <w:r>
        <w:t>This is paragraph number 11. It contains enough text to span multiple lines in the document. The purpose of this paragraph is to test the text anchor mapping algorithm with longer text segments that may cross page boundaries.</w:t>
      </w:r>
    </w:p>
    <w:p>
      <w:r>
        <w:t>This is paragraph number 12. It contains enough text to span multiple lines in the document. The purpose of this paragraph is to test the text anchor mapping algorithm with longer text segments that may cross page boundaries.</w:t>
      </w:r>
    </w:p>
    <w:p>
      <w:r>
        <w:t>This is paragraph number 13. It contains enough text to span multiple lines in the document. The purpose of this paragraph is to test the text anchor mapping algorithm with longer text segments that may cross page boundaries.</w:t>
      </w:r>
    </w:p>
    <w:p>
      <w:r>
        <w:t>This is paragraph number 14. It contains enough text to span multiple lines in the document. The purpose of this paragraph is to test the text anchor mapping algorithm with longer text segments that may cross page boundaries.</w:t>
      </w:r>
    </w:p>
    <w:p>
      <w:r>
        <w:t>This is paragraph number 15. It contains enough text to span multiple lines in the document. The purpose of this paragraph is to test the text anchor mapping algorithm with longer text segments that may cross page boundaries.</w:t>
      </w:r>
    </w:p>
    <w:p>
      <w:r>
        <w:t>This is paragraph number 16. It contains enough text to span multiple lines in the document. The purpose of this paragraph is to test the text anchor mapping algorithm with longer text segments that may cross page boundaries.</w:t>
      </w:r>
    </w:p>
    <w:p>
      <w:r>
        <w:t>This is paragraph number 17. It contains enough text to span multiple lines in the document. The purpose of this paragraph is to test the text anchor mapping algorithm with longer text segments that may cross page boundaries.</w:t>
      </w:r>
    </w:p>
    <w:p>
      <w:r>
        <w:t>This is paragraph number 18. It contains enough text to span multiple lines in the document. The purpose of this paragraph is to test the text anchor mapping algorithm with longer text segments that may cross page boundaries.</w:t>
      </w:r>
    </w:p>
    <w:p>
      <w:r>
        <w:t>This is paragraph number 19. It contains enough text to span multiple lines in the document. The purpose of this paragraph is to test the text anchor mapping algorithm with longer text segments that may cross page boundaries.</w:t>
      </w:r>
    </w:p>
    <w:p>
      <w:r>
        <w:t>This is paragraph number 20. It contains enough text to span multiple lines in the document. The purpose of this paragraph is to test the text anchor mapping algorithm with longer text segments that may cross page boundaries.</w:t>
      </w:r>
    </w:p>
    <w:p>
      <w:r>
        <w:t>This is paragraph number 21. It contains enough text to span multiple lines in the document. The purpose of this paragraph is to test the text anchor mapping algorithm with longer text segments that may cross page boundaries.</w:t>
      </w:r>
    </w:p>
    <w:p>
      <w:r>
        <w:t>This is paragraph number 22. It contains enough text to span multiple lines in the document. The purpose of this paragraph is to test the text anchor mapping algorithm with longer text segments that may cross page boundaries.</w:t>
      </w:r>
    </w:p>
    <w:p>
      <w:r>
        <w:t>This is paragraph number 23. It contains enough text to span multiple lines in the document. The purpose of this paragraph is to test the text anchor mapping algorithm with longer text segments that may cross page boundaries.</w:t>
      </w:r>
    </w:p>
    <w:p>
      <w:r>
        <w:t>This is paragraph number 24. It contains enough text to span multiple lines in the document. The purpose of this paragraph is to test the text anchor mapping algorithm with longer text segments that may cross page boundaries.</w:t>
      </w:r>
    </w:p>
    <w:p>
      <w:r>
        <w:t>This is paragraph number 25. It contains enough text to span multiple lines in the document. The purpose of this paragraph is to test the text anchor mapping algorithm with longer text segments that may cross page boundaries.</w:t>
      </w:r>
    </w:p>
    <w:p>
      <w:r>
        <w:t>This is paragraph number 26. It contains enough text to span multiple lines in the document. The purpose of this paragraph is to test the text anchor mapping algorithm with longer text segments that may cross page boundaries.</w:t>
      </w:r>
    </w:p>
    <w:p>
      <w:r>
        <w:t>This is paragraph number 27. It contains enough text to span multiple lines in the document. The purpose of this paragraph is to test the text anchor mapping algorithm with longer text segments that may cross page boundaries.</w:t>
      </w:r>
    </w:p>
    <w:p>
      <w:r>
        <w:t>This is paragraph number 28. It contains enough text to span multiple lines in the document. The purpose of this paragraph is to test the text anchor mapping algorithm with longer text segments that may cross page boundaries.</w:t>
      </w:r>
    </w:p>
    <w:p>
      <w:r>
        <w:t>This is paragraph number 29. It contains enough text to span multiple lines in the document. The purpose of this paragraph is to test the text anchor mapping algorithm with longer text segments that may cross page boundaries.</w:t>
      </w:r>
    </w:p>
    <w:p>
      <w:r>
        <w:t>This is paragraph number 30. It contains enough text to span multiple lines in the document. The purpose of this paragraph is to test the text anchor mapping algorithm with longer text segments that may cross page boundaries.</w:t>
      </w:r>
    </w:p>
    <w:p>
      <w:r>
        <w:t>This is paragraph number 31. It contains enough text to span multiple lines in the document. The purpose of this paragraph is to test the text anchor mapping algorithm with longer text segments that may cross page boundaries.</w:t>
      </w:r>
    </w:p>
    <w:p>
      <w:r>
        <w:t>This is paragraph number 32. It contains enough text to span multiple lines in the document. The purpose of this paragraph is to test the text anchor mapping algorithm with longer text segments that may cross page boundaries.</w:t>
      </w:r>
    </w:p>
    <w:p>
      <w:r>
        <w:t>This is paragraph number 33. It contains enough text to span multiple lines in the document. The purpose of this paragraph is to test the text anchor mapping algorithm with longer text segments that may cross page boundaries.</w:t>
      </w:r>
    </w:p>
    <w:p>
      <w:r>
        <w:t>This is paragraph number 34. It contains enough text to span multiple lines in the document. The purpose of this paragraph is to test the text anchor mapping algorithm with longer text segments that may cross page boundaries.</w:t>
      </w:r>
    </w:p>
    <w:p>
      <w:r>
        <w:t>This is paragraph number 35. It contains enough text to span multiple lines in the document. The purpose of this paragraph is to test the text anchor mapping algorithm with longer text segments that may cross page boundaries.</w:t>
      </w:r>
    </w:p>
    <w:p>
      <w:r>
        <w:t>This is paragraph number 36. It contains enough text to span multiple lines in the document. The purpose of this paragraph is to test the text anchor mapping algorithm with longer text segments that may cross page boundaries.</w:t>
      </w:r>
    </w:p>
    <w:p>
      <w:r>
        <w:t>This is paragraph number 37. It contains enough text to span multiple lines in the document. The purpose of this paragraph is to test the text anchor mapping algorithm with longer text segments that may cross page boundaries.</w:t>
      </w:r>
    </w:p>
    <w:p>
      <w:r>
        <w:t>This is paragraph number 38. It contains enough text to span multiple lines in the document. The purpose of this paragraph is to test the text anchor mapping algorithm with longer text segments that may cross page boundaries.</w:t>
      </w:r>
    </w:p>
    <w:p>
      <w:r>
        <w:t>This is paragraph number 39. It contains enough text to span multiple lines in the document. The purpose of this paragraph is to test the text anchor mapping algorithm with longer text segments that may cross page boundaries.</w:t>
      </w:r>
    </w:p>
    <w:p>
      <w:r>
        <w:t>This is paragraph number 40. It contains enough text to span multiple lines in the document. The purpose of this paragraph is to test the text anchor mapping algorithm with longer text segments that may cross page boundaries.</w:t>
      </w:r>
    </w:p>
    <w:p>
      <w:r>
        <w:t>This is paragraph number 41. It contains enough text to span multiple lines in the document. The purpose of this paragraph is to test the text anchor mapping algorithm with longer text segments that may cross page boundaries.</w:t>
      </w:r>
    </w:p>
    <w:p>
      <w:r>
        <w:t>This is paragraph number 42. It contains enough text to span multiple lines in the document. The purpose of this paragraph is to test the text anchor mapping algorithm with longer text segments that may cross page boundaries.</w:t>
      </w:r>
    </w:p>
    <w:p>
      <w:r>
        <w:t>This is paragraph number 43. It contains enough text to span multiple lines in the document. The purpose of this paragraph is to test the text anchor mapping algorithm with longer text segments that may cross page boundaries.</w:t>
      </w:r>
    </w:p>
    <w:p>
      <w:r>
        <w:t>This is paragraph number 44. It contains enough text to span multiple lines in the document. The purpose of this paragraph is to test the text anchor mapping algorithm with longer text segments that may cross page boundaries.</w:t>
      </w:r>
    </w:p>
    <w:p>
      <w:r>
        <w:t>This is paragraph number 45. It contains enough text to span multiple lines in the document. The purpose of this paragraph is to test the text anchor mapping algorithm with longer text segments that may cross page boundaries.</w:t>
      </w:r>
    </w:p>
    <w:p>
      <w:r>
        <w:t>This is paragraph number 46. It contains enough text to span multiple lines in the document. The purpose of this paragraph is to test the text anchor mapping algorithm with longer text segments that may cross page boundaries.</w:t>
      </w:r>
    </w:p>
    <w:p>
      <w:r>
        <w:t>This is paragraph number 47. It contains enough text to span multiple lines in the document. The purpose of this paragraph is to test the text anchor mapping algorithm with longer text segments that may cross page boundaries.</w:t>
      </w:r>
    </w:p>
    <w:p>
      <w:r>
        <w:t>This is paragraph number 48. It contains enough text to span multiple lines in the document. The purpose of this paragraph is to test the text anchor mapping algorithm with longer text segments that may cross page boundaries.</w:t>
      </w:r>
    </w:p>
    <w:p>
      <w:r>
        <w:t>This is paragraph number 49. It contains enough text to span multiple lines in the document. The purpose of this paragraph is to test the text anchor mapping algorithm with longer text segments that may cross page boundaries.</w:t>
      </w:r>
    </w:p>
    <w:p>
      <w:r>
        <w:t>This is paragraph number 50. It contains enough text to span multiple lines in the document. The purpose of this paragraph is to test the text anchor mapping algorithm with longer text segments that may cross page boundaries.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