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Tàu cao tốc Hòa Bình SHIP – Lựa chọn hoàn hảo cho chuyến đi</w:t>
      </w:r>
    </w:p>
    <w:p>
      <w:pPr>
        <w:spacing w:after="80"/>
      </w:pPr>
      <w:r>
        <w:rPr>
          <w:b/>
          <w:bCs/>
          <w:color w:val="1E40AF"/>
        </w:rPr>
        <w:t xml:space="preserve">🔗 Link bài gốc đối chiếu: </w:t>
      </w:r>
      <w:hyperlink w:history="1" r:id="rIdwqjuprja8zkr8tj7eam-w">
        <w:r>
          <w:rPr>
            <w:color w:val="2563EB"/>
            <w:u w:val="single"/>
          </w:rPr>
          <w:t xml:space="preserve">https://nucuoimekong.com/tau-cao-toc-hoa-binh-ship-su-lua-chon-hoan-hao</w:t>
        </w:r>
      </w:hyperlink>
    </w:p>
    <w:p>
      <w:pPr>
        <w:spacing w:after="240"/>
      </w:pPr>
      <w:r>
        <w:rPr>
          <w:b/>
          <w:bCs/>
        </w:rPr>
        <w:t xml:space="preserve">🏷️ Chuyên mục: </w:t>
      </w:r>
      <w:r>
        <w:t xml:space="preserve">Vé tàu</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Tàu cao tốc Hòa Bình SHIP với dịch vụ chất lượng, đội ngũ nhân viên chuyên nghiệp giúp bạn tiết kiệm thời gian và thoải mái trong hành trình của mình. Cùng Nụ Cười Mê Kông tìm hiểu về tàu cao tốc Hòa Bình Ship – sự lựa chọn hoàn hảo biến mỗi chuyến đi của…</w:t>
      </w:r>
    </w:p>
    <w:p>
      <w:pPr>
        <w:pStyle w:val="Heading1"/>
        <w:spacing w:after="120" w:before="240"/>
      </w:pPr>
      <w:r>
        <w:t xml:space="preserve">Nội dung bài viết</w:t>
      </w:r>
    </w:p>
    <w:p>
      <w:pPr>
        <w:spacing w:after="120"/>
      </w:pPr>
      <w:r>
        <w:t xml:space="preserve">[Tàu cao tốc Hòa Bình SHIP](https://nucuoimekong.com/tau-cao-toc-hoa-binh-ship-su-lua-chon-hoan-hao) với dịch vụ chất lượng, đội ngũ nhân viên chuyên nghiệp giúp bạn tiết kiệm thời gian và thoải mái trong hành trình của mình. Cùng Nụ Cười Mê Kông tìm hiểu về tàu cao tốc Hòa Bình Ship – sự lựa chọn hoàn hảo biến mỗi chuyến đi của bạn trở nên thú vị và an toàn hơn bao giờ hết.</w:t>
      </w:r>
    </w:p>
    <w:p>
      <w:pPr>
        <w:pStyle w:val="Heading1"/>
        <w:spacing w:after="120" w:before="240"/>
      </w:pPr>
      <w:r>
        <w:t xml:space="preserve">Thông tin chi tiết tàu cao tốc Hòa Bình Shipping</w:t>
      </w:r>
    </w:p>
    <w:p>
      <w:pPr>
        <w:spacing w:after="120"/>
      </w:pPr>
      <w:r>
        <w:t xml:space="preserve">Tàu được thiết kế với kiểu dáng thon gọn và hiện đại, bao gồm hai tầng với ba khoang, có khả năng chứa đến 304 hành khách, cùng với một khoang VIP riêng biệt dành cho 32 hành khách.</w:t>
      </w:r>
    </w:p>
    <w:p>
      <w:pPr>
        <w:spacing w:after="120"/>
      </w:pPr>
      <w:r>
        <w:t xml:space="preserve">Nội thất trên tàu được thiết kế sang trọng và đẹp mắt, kèm theo hệ thống máy điều hòa hiện đại để đảm bảo sự thoải mái cho hành khách. Tàu còn được trang bị màn hình lớn, ghế bọc da cao cấp tạo ra không gian thoải mái.</w:t>
      </w:r>
    </w:p>
    <w:p>
      <w:pPr>
        <w:spacing w:after="120"/>
      </w:pPr>
      <w:r>
        <w:t xml:space="preserve">Dưới đây là các thông số chi tiết của tàu:</w:t>
      </w:r>
    </w:p>
    <w:p>
      <w:pPr>
        <w:pStyle w:val="ListParagraph"/>
        <w:numPr>
          <w:ilvl w:val="0"/>
          <w:numId w:val="1"/>
        </w:numPr>
        <w:spacing w:after="60"/>
      </w:pPr>
      <w:r>
        <w:t xml:space="preserve">Chiều dài tối đa: 47.60 mét</w:t>
      </w:r>
    </w:p>
    <w:p>
      <w:pPr>
        <w:pStyle w:val="ListParagraph"/>
        <w:numPr>
          <w:ilvl w:val="0"/>
          <w:numId w:val="1"/>
        </w:numPr>
        <w:spacing w:after="60"/>
      </w:pPr>
      <w:r>
        <w:t xml:space="preserve">Chiều dài hai trụ: 46.85 mét</w:t>
      </w:r>
    </w:p>
    <w:p>
      <w:pPr>
        <w:pStyle w:val="ListParagraph"/>
        <w:numPr>
          <w:ilvl w:val="0"/>
          <w:numId w:val="1"/>
        </w:numPr>
        <w:spacing w:after="60"/>
      </w:pPr>
      <w:r>
        <w:t xml:space="preserve">Chiều rộng được thiết kế: 5.59 mét</w:t>
      </w:r>
    </w:p>
    <w:p>
      <w:pPr>
        <w:pStyle w:val="ListParagraph"/>
        <w:numPr>
          <w:ilvl w:val="0"/>
          <w:numId w:val="1"/>
        </w:numPr>
        <w:spacing w:after="60"/>
      </w:pPr>
      <w:r>
        <w:t xml:space="preserve">Chiều cao mạn: 2.30 mét</w:t>
      </w:r>
    </w:p>
    <w:p>
      <w:pPr>
        <w:pStyle w:val="ListParagraph"/>
        <w:numPr>
          <w:ilvl w:val="0"/>
          <w:numId w:val="1"/>
        </w:numPr>
        <w:spacing w:after="60"/>
      </w:pPr>
      <w:r>
        <w:t xml:space="preserve">Mớn nước: 1.05 mét</w:t>
      </w:r>
    </w:p>
    <w:p>
      <w:pPr>
        <w:pStyle w:val="ListParagraph"/>
        <w:numPr>
          <w:ilvl w:val="0"/>
          <w:numId w:val="1"/>
        </w:numPr>
        <w:spacing w:after="60"/>
      </w:pPr>
      <w:r>
        <w:t xml:space="preserve">Số lượng hành khách: 304 người</w:t>
      </w:r>
    </w:p>
    <w:p>
      <w:pPr>
        <w:pStyle w:val="ListParagraph"/>
        <w:numPr>
          <w:ilvl w:val="0"/>
          <w:numId w:val="1"/>
        </w:numPr>
        <w:spacing w:after="60"/>
      </w:pPr>
      <w:r>
        <w:t xml:space="preserve">Số lượng thuyền viên: 06 người</w:t>
      </w:r>
    </w:p>
    <w:p>
      <w:pPr>
        <w:pStyle w:val="ListParagraph"/>
        <w:numPr>
          <w:ilvl w:val="0"/>
          <w:numId w:val="1"/>
        </w:numPr>
        <w:spacing w:after="60"/>
      </w:pPr>
      <w:r>
        <w:t xml:space="preserve">Công suất máy chính: 02 x 1450 HP</w:t>
      </w:r>
    </w:p>
    <w:p>
      <w:pPr>
        <w:pStyle w:val="ListParagraph"/>
        <w:numPr>
          <w:ilvl w:val="0"/>
          <w:numId w:val="1"/>
        </w:numPr>
        <w:spacing w:after="60"/>
      </w:pPr>
      <w:r>
        <w:t xml:space="preserve">Tốc độ thiết kế: 28</w:t>
      </w:r>
    </w:p>
    <w:p>
      <w:pPr>
        <w:pStyle w:val="ListParagraph"/>
        <w:numPr>
          <w:ilvl w:val="0"/>
          <w:numId w:val="1"/>
        </w:numPr>
        <w:spacing w:after="60"/>
      </w:pPr>
      <w:r>
        <w:t xml:space="preserve">Loại tàu: *VRH HSC II AL, *VRM HSC</w:t>
      </w:r>
    </w:p>
    <w:p>
      <w:pPr>
        <w:spacing w:after="100" w:before="100"/>
      </w:pPr>
      <w:r>
        <w:rPr>
          <w:i/>
          <w:iCs/>
          <w:color w:val="6B7280"/>
        </w:rPr>
        <w:t xml:space="preserve">📷 [Ảnh minh họa: tau-cao-toc-hoa-binh] - </w:t>
      </w:r>
      <w:hyperlink w:history="1" r:id="rIdq_z9qgfko6anelgl_bqmn">
        <w:r>
          <w:rPr>
            <w:color w:val="2563EB"/>
            <w:u w:val="single"/>
          </w:rPr>
          <w:t xml:space="preserve">Xem ảnh gốc</w:t>
        </w:r>
      </w:hyperlink>
    </w:p>
    <w:p>
      <w:pPr>
        <w:spacing w:after="120"/>
      </w:pPr>
      <w:r>
        <w:t xml:space="preserve">*Tàu cao tốc Hòa Bình Shipping*</w:t>
      </w:r>
    </w:p>
    <w:p>
      <w:pPr>
        <w:pStyle w:val="Heading1"/>
        <w:spacing w:after="120" w:before="240"/>
      </w:pPr>
      <w:r>
        <w:t xml:space="preserve">Sơ đồ chỗ ngồi tàu cao tốc Hòa Bình Shipping</w:t>
      </w:r>
    </w:p>
    <w:p>
      <w:pPr>
        <w:spacing w:after="100" w:before="100"/>
      </w:pPr>
      <w:r>
        <w:rPr>
          <w:i/>
          <w:iCs/>
          <w:color w:val="6B7280"/>
        </w:rPr>
        <w:t xml:space="preserve">📷 [Ảnh minh họa: Image] - </w:t>
      </w:r>
      <w:hyperlink w:history="1" r:id="rIdfboxs7qwzifbyfdjwxxjf">
        <w:r>
          <w:rPr>
            <w:color w:val="2563EB"/>
            <w:u w:val="single"/>
          </w:rPr>
          <w:t xml:space="preserve">Xem ảnh gốc</w:t>
        </w:r>
      </w:hyperlink>
    </w:p>
    <w:p>
      <w:pPr>
        <w:spacing w:after="100" w:before="100"/>
      </w:pPr>
      <w:r>
        <w:rPr>
          <w:i/>
          <w:iCs/>
          <w:color w:val="6B7280"/>
        </w:rPr>
        <w:t xml:space="preserve">📷 [Ảnh minh họa: tau-cao-toc-hoa-binh] - </w:t>
      </w:r>
      <w:hyperlink w:history="1" r:id="rIdkkngp_b5_3ii_bjg6c5k2">
        <w:r>
          <w:rPr>
            <w:color w:val="2563EB"/>
            <w:u w:val="single"/>
          </w:rPr>
          <w:t xml:space="preserve">Xem ảnh gốc</w:t>
        </w:r>
      </w:hyperlink>
    </w:p>
    <w:p>
      <w:pPr>
        <w:pStyle w:val="Heading1"/>
        <w:spacing w:after="120" w:before="240"/>
      </w:pPr>
      <w:r>
        <w:t xml:space="preserve">Ưu điểm nổi bật của tàu cao tốc Hòa Bình Shipping</w:t>
      </w:r>
    </w:p>
    <w:p>
      <w:pPr>
        <w:pStyle w:val="ListParagraph"/>
        <w:numPr>
          <w:ilvl w:val="0"/>
          <w:numId w:val="1"/>
        </w:numPr>
        <w:spacing w:after="60"/>
      </w:pPr>
      <w:r>
        <w:t xml:space="preserve">Ngoài Superdong hay Phú Quốc Express, tàu cao tốc Hòa Bình Shipping cũng không hề kém cạnh khi mang lại sự đa dạng về giá cả và lựa chọn cho khách hàng.</w:t>
      </w:r>
    </w:p>
    <w:p>
      <w:pPr>
        <w:pStyle w:val="ListParagraph"/>
        <w:numPr>
          <w:ilvl w:val="0"/>
          <w:numId w:val="1"/>
        </w:numPr>
        <w:spacing w:after="60"/>
      </w:pPr>
      <w:r>
        <w:t xml:space="preserve">Kiểu dáng mảnh mai nhưng có không gian bên trong rộng rãi</w:t>
      </w:r>
    </w:p>
    <w:p>
      <w:pPr>
        <w:pStyle w:val="ListParagraph"/>
        <w:numPr>
          <w:ilvl w:val="0"/>
          <w:numId w:val="1"/>
        </w:numPr>
        <w:spacing w:after="60"/>
      </w:pPr>
      <w:r>
        <w:t xml:space="preserve">Nội thất của tàu được thiết kế sang trọng và hiện đại</w:t>
      </w:r>
    </w:p>
    <w:p>
      <w:pPr>
        <w:pStyle w:val="ListParagraph"/>
        <w:numPr>
          <w:ilvl w:val="0"/>
          <w:numId w:val="1"/>
        </w:numPr>
        <w:spacing w:after="60"/>
      </w:pPr>
      <w:r>
        <w:t xml:space="preserve">Giá vé lại phải chăng cùng với các tiện ích được cung cấp.</w:t>
      </w:r>
    </w:p>
    <w:p>
      <w:pPr>
        <w:pStyle w:val="ListParagraph"/>
        <w:numPr>
          <w:ilvl w:val="0"/>
          <w:numId w:val="1"/>
        </w:numPr>
        <w:spacing w:after="60"/>
      </w:pPr>
      <w:r>
        <w:t xml:space="preserve">Hệ thống động cơ vận hành êm ái và hạn chế tiếng ồn.</w:t>
      </w:r>
    </w:p>
    <w:p>
      <w:pPr>
        <w:pStyle w:val="ListParagraph"/>
        <w:numPr>
          <w:ilvl w:val="0"/>
          <w:numId w:val="1"/>
        </w:numPr>
        <w:spacing w:after="60"/>
      </w:pPr>
      <w:r>
        <w:t xml:space="preserve">Vỏ tàu được làm từ hợp kim nhôm nhập khẩu có thể chịu được sóng bão cấp 7 hoặc cấp 8.</w:t>
      </w:r>
    </w:p>
    <w:p>
      <w:pPr>
        <w:pStyle w:val="ListParagraph"/>
        <w:numPr>
          <w:ilvl w:val="0"/>
          <w:numId w:val="1"/>
        </w:numPr>
        <w:spacing w:after="60"/>
      </w:pPr>
      <w:r>
        <w:t xml:space="preserve">Tàu sử dụng máy Caterpillar nhập khẩu từ Mỹ, giúp tốc độ trung bình đạt 27 hải lý/giờ.</w:t>
      </w:r>
    </w:p>
    <w:p>
      <w:pPr>
        <w:pStyle w:val="Heading1"/>
        <w:spacing w:after="120" w:before="240"/>
      </w:pPr>
      <w:r>
        <w:t xml:space="preserve">Dịch vụ trên tàu cao tốc Hòa Bình Shipping</w:t>
      </w:r>
    </w:p>
    <w:p>
      <w:pPr>
        <w:spacing w:after="120"/>
      </w:pPr>
      <w:r>
        <w:t xml:space="preserve">Bên cạnh các yếu tố kỹ thuật và cơ sở hạ tầng tiên tiến, hệ thống tàu của Hòa Bình Shipping còn nổi bật với những dịch vụ tiện ích trên tàu:</w:t>
      </w:r>
    </w:p>
    <w:p>
      <w:pPr>
        <w:pStyle w:val="ListParagraph"/>
        <w:numPr>
          <w:ilvl w:val="0"/>
          <w:numId w:val="1"/>
        </w:numPr>
        <w:spacing w:after="60"/>
      </w:pPr>
      <w:r>
        <w:t xml:space="preserve">Hệ thống máy lạnh công suất lớn</w:t>
      </w:r>
    </w:p>
    <w:p>
      <w:pPr>
        <w:pStyle w:val="ListParagraph"/>
        <w:numPr>
          <w:ilvl w:val="0"/>
          <w:numId w:val="1"/>
        </w:numPr>
        <w:spacing w:after="60"/>
      </w:pPr>
      <w:r>
        <w:t xml:space="preserve">Nội thất sang trọng</w:t>
      </w:r>
    </w:p>
    <w:p>
      <w:pPr>
        <w:pStyle w:val="ListParagraph"/>
        <w:numPr>
          <w:ilvl w:val="0"/>
          <w:numId w:val="1"/>
        </w:numPr>
        <w:spacing w:after="60"/>
      </w:pPr>
      <w:r>
        <w:t xml:space="preserve">Nhà vệ sinh sạch sẽ, kết nối WiFi tốc độ cao</w:t>
      </w:r>
    </w:p>
    <w:p>
      <w:pPr>
        <w:pStyle w:val="ListParagraph"/>
        <w:numPr>
          <w:ilvl w:val="0"/>
          <w:numId w:val="1"/>
        </w:numPr>
        <w:spacing w:after="60"/>
      </w:pPr>
      <w:r>
        <w:t xml:space="preserve">Màn hình TV 55 inch</w:t>
      </w:r>
    </w:p>
    <w:p>
      <w:pPr>
        <w:pStyle w:val="ListParagraph"/>
        <w:numPr>
          <w:ilvl w:val="0"/>
          <w:numId w:val="1"/>
        </w:numPr>
        <w:spacing w:after="60"/>
      </w:pPr>
      <w:r>
        <w:t xml:space="preserve">Mỗi dãy ghế đều được trang bị ổ cắm điện, cùng với 3 ổ ở quầy bar để phục vụ nhu cầu thưởng thức đồ uống nhẹ của hành khách.</w:t>
      </w:r>
    </w:p>
    <w:p>
      <w:pPr>
        <w:pStyle w:val="ListParagraph"/>
        <w:numPr>
          <w:ilvl w:val="0"/>
          <w:numId w:val="1"/>
        </w:numPr>
        <w:spacing w:after="60"/>
      </w:pPr>
      <w:r>
        <w:t xml:space="preserve">Đặc biệt, tất cả hành khách trên tàu đều được phục vụ miễn phí khăn lạnh và nước uống</w:t>
      </w:r>
    </w:p>
    <w:p>
      <w:pPr>
        <w:spacing w:after="100" w:before="100"/>
      </w:pPr>
      <w:r>
        <w:rPr>
          <w:i/>
          <w:iCs/>
          <w:color w:val="6B7280"/>
        </w:rPr>
        <w:t xml:space="preserve">📷 [Ảnh minh họa: tau-cao-toc-hoa-binh] - </w:t>
      </w:r>
      <w:hyperlink w:history="1" r:id="rIdcdllvzpidgotmmea1fiy2">
        <w:r>
          <w:rPr>
            <w:color w:val="2563EB"/>
            <w:u w:val="single"/>
          </w:rPr>
          <w:t xml:space="preserve">Xem ảnh gốc</w:t>
        </w:r>
      </w:hyperlink>
    </w:p>
    <w:p>
      <w:pPr>
        <w:spacing w:after="120"/>
      </w:pPr>
      <w:r>
        <w:t xml:space="preserve">*Nội thất bên trong tàu cao tốc Hòa Bình Shipping*</w:t>
      </w:r>
    </w:p>
    <w:p>
      <w:pPr>
        <w:pStyle w:val="Heading1"/>
        <w:spacing w:after="120" w:before="240"/>
      </w:pPr>
      <w:r>
        <w:t xml:space="preserve">Những tuyến tàu cao tốc Hòa Bình Ship được yêu thích 2025</w:t>
      </w:r>
    </w:p>
    <w:p>
      <w:pPr>
        <w:pStyle w:val="Heading2"/>
        <w:spacing w:after="100" w:before="200"/>
      </w:pPr>
      <w:r>
        <w:t xml:space="preserve">Tuyến Rạch Giá Hòn Sơn</w:t>
      </w:r>
    </w:p>
    <w:p>
      <w:pPr>
        <w:spacing w:after="120"/>
      </w:pPr>
      <w:r>
        <w:t xml:space="preserve">Hòa Bình Shipping khai thác tuyến Rạch Giá – Hòn Sơn tạo nên một hình ảnh tuyệt vời với nhiều bãi biển đẹp tự nhiên. Các điểm đến hứa hẹn bùng nổ như bãi Bàng, bãi Nhà, bãi Giếng, bãi Bấc, bãi Cây Dừa Nằm… đều mang vẻ đẹp hoang sơ và trong lành.</w:t>
      </w:r>
    </w:p>
    <w:p>
      <w:pPr>
        <w:spacing w:after="120"/>
      </w:pPr>
      <w:r>
        <w:t xml:space="preserve">Hòn Sơn còn có 7 ngọn núi với chiều cao lên đến 450m, đặc biệt là ngọn núi Ma Thiên Lãnh. Bãi Bàng nổi bật như một viên ngọc với bãi cát trắng dài, nước biển trong xanh và những bãi đá lớn nhỏ tạo nên bức tranh tuyệt đẹp, lý tưởng cho việc tắm biển và chụp ảnh.</w:t>
      </w:r>
    </w:p>
    <w:p>
      <w:pPr>
        <w:spacing w:after="100" w:before="100"/>
      </w:pPr>
      <w:r>
        <w:rPr>
          <w:i/>
          <w:iCs/>
          <w:color w:val="6B7280"/>
        </w:rPr>
        <w:t xml:space="preserve">📷 [Ảnh minh họa: tau-cao-toc-hoa-binh] - </w:t>
      </w:r>
      <w:hyperlink w:history="1" r:id="rIdsxlxhxlyvokd8sl43lkja">
        <w:r>
          <w:rPr>
            <w:color w:val="2563EB"/>
            <w:u w:val="single"/>
          </w:rPr>
          <w:t xml:space="preserve">Xem ảnh gốc</w:t>
        </w:r>
      </w:hyperlink>
    </w:p>
    <w:p>
      <w:pPr>
        <w:spacing w:after="120"/>
      </w:pPr>
      <w:r>
        <w:t xml:space="preserve">*Một góc Hòn Sơn*</w:t>
      </w:r>
    </w:p>
    <w:p>
      <w:pPr>
        <w:spacing w:after="120"/>
      </w:pPr>
      <w:r>
        <w:t xml:space="preserve">Tại đây, du khách sẽ được hòa mình vào không gian thanh bình của biển cả hòa quyện cùng thiên nhiên, dưới bóng mát của những hàng dừa xanh lay động theo nhịp gió.</w:t>
      </w:r>
    </w:p>
    <w:p>
      <w:pPr>
        <w:spacing w:after="120"/>
      </w:pPr>
      <w:r>
        <w:t xml:space="preserve">| Tuyến | Hạng vé phổ thông | Hạng V.I.P |</w:t>
      </w:r>
    </w:p>
    <w:p>
      <w:pPr>
        <w:spacing w:after="120"/>
      </w:pPr>
      <w:r>
        <w:t xml:space="preserve">| --- | --- | --- |</w:t>
      </w:r>
    </w:p>
    <w:p>
      <w:pPr>
        <w:spacing w:after="120"/>
      </w:pPr>
      <w:r>
        <w:t xml:space="preserve">| Người lớn | Trẻ em (6-11 tuổi) | Người cao tuổi (Trên 60 tuổi) | Người khuyết tật |</w:t>
      </w:r>
    </w:p>
    <w:p>
      <w:pPr>
        <w:spacing w:after="120"/>
      </w:pPr>
      <w:r>
        <w:t xml:space="preserve">| Rạch Giá - Hòn Sơn | 230.000 | 160.000 | 195.000 | 175.000 | 330.000 |</w:t>
      </w:r>
    </w:p>
    <w:p>
      <w:pPr>
        <w:spacing w:after="120"/>
      </w:pPr>
      <w:r>
        <w:t xml:space="preserve">| Hòn Sơn - Rạch Giá | 230.000 | 160.000 | 195.000 | 175.000 |</w:t>
      </w:r>
    </w:p>
    <w:p>
      <w:pPr>
        <w:spacing w:after="100" w:before="100"/>
      </w:pPr>
      <w:r>
        <w:rPr>
          <w:i/>
          <w:iCs/>
          <w:color w:val="4B5563"/>
        </w:rPr>
        <w:t xml:space="preserve">&gt; Xem thêm: [Vé Tàu Rạch Giá Hòn Sơn – Tàu Hòa Bình Shipping](https://nucuoimekong.com/ve-tau-rach-gia-hon-son-tau-hoa-binh-shipping)</w:t>
      </w:r>
    </w:p>
    <w:p>
      <w:pPr>
        <w:pStyle w:val="Heading2"/>
        <w:spacing w:after="100" w:before="200"/>
      </w:pPr>
      <w:r>
        <w:t xml:space="preserve">Tuyến Rạch Giá Nam Du</w:t>
      </w:r>
    </w:p>
    <w:p>
      <w:pPr>
        <w:spacing w:after="120"/>
      </w:pPr>
      <w:r>
        <w:t xml:space="preserve">Người yêu thích du lịch biển đảo Việt Nam, chắc chắn không còn xa lạ với đảo Nam Du. Nằm về phía Đông của hòn đảo Phú Quốc, Đảo Nam Du toạ lạc với khoảng cách xấp xỉ 65 hải lý so với bờ biển Rạch Giá.</w:t>
      </w:r>
    </w:p>
    <w:p>
      <w:pPr>
        <w:spacing w:after="120"/>
      </w:pPr>
      <w:r>
        <w:t xml:space="preserve">Hiện nay, có khoảng 8000 cư dân đang sinh sống trên đảo, và sự yên bình của cuộc sống cùng với vẻ đẹp hoang sơ của thiên nhiên đã làm nên sức hút của Nam Du, khiến nơi này trở thành một trong những điểm đến du lịch nổi tiếng.</w:t>
      </w:r>
    </w:p>
    <w:p>
      <w:pPr>
        <w:spacing w:after="100" w:before="100"/>
      </w:pPr>
      <w:r>
        <w:rPr>
          <w:i/>
          <w:iCs/>
          <w:color w:val="4B5563"/>
        </w:rPr>
        <w:t xml:space="preserve">Xem thêm: [Combo Nam Du 2 ngày 1 đêm – Khám phá “Hòn ngọc” miền Tây](https://nucuoimekong.com/combo-nam-du-2-ngay-1-dem)</w:t>
      </w:r>
    </w:p>
    <w:p>
      <w:pPr>
        <w:pStyle w:val="Heading2"/>
        <w:spacing w:after="100" w:before="200"/>
      </w:pPr>
      <w:r>
        <w:t xml:space="preserve">Tuyến Hà Tiên Phú Quốc</w:t>
      </w:r>
    </w:p>
    <w:p>
      <w:pPr>
        <w:spacing w:after="120"/>
      </w:pPr>
      <w:r>
        <w:t xml:space="preserve">Hòa Bình Shipping dự kiến triển khai dịch vụ phà Hà Tiên – Phú Quốc với tốc độ vận chuyển đạt 12 hải lý/giờ. Việc rút ngắn thời gian di chuyển từ Hà Tiên đến Phú Quốc chỉ còn 2 tiếng 30 phút sẽ mang lại lợi ích lớn cho hành khách.</w:t>
      </w:r>
    </w:p>
    <w:p>
      <w:pPr>
        <w:spacing w:after="120"/>
      </w:pPr>
      <w:r>
        <w:t xml:space="preserve">Ngoài ra, Phú Quốc còn có nhiều điểm du lịch khác như Vinpearl Land, hòn Hòn Thơm và khu phố cổ Dinh Cậu. Du khách cũng có thể tham gia các hoạt động như lặn biển, câu cá, tham quan rừng nguyên sinh và thưởng thức đặc sản hải sản tươi ngon.</w:t>
      </w:r>
    </w:p>
    <w:p>
      <w:pPr>
        <w:spacing w:after="100" w:before="100"/>
      </w:pPr>
      <w:r>
        <w:rPr>
          <w:i/>
          <w:iCs/>
          <w:color w:val="6B7280"/>
        </w:rPr>
        <w:t xml:space="preserve">📷 [Ảnh minh họa: tau-cao-toc-hoa-binh] - </w:t>
      </w:r>
      <w:hyperlink w:history="1" r:id="rIdrxik_pupywqbmh2leti7f">
        <w:r>
          <w:rPr>
            <w:color w:val="2563EB"/>
            <w:u w:val="single"/>
          </w:rPr>
          <w:t xml:space="preserve">Xem ảnh gốc</w:t>
        </w:r>
      </w:hyperlink>
    </w:p>
    <w:p>
      <w:pPr>
        <w:spacing w:after="120"/>
      </w:pPr>
      <w:r>
        <w:t xml:space="preserve">*Phú Quốc – Thiên đường nghỉ dưỡng*</w:t>
      </w:r>
    </w:p>
    <w:p>
      <w:pPr>
        <w:spacing w:after="100" w:before="100"/>
      </w:pPr>
      <w:r>
        <w:rPr>
          <w:i/>
          <w:iCs/>
          <w:color w:val="4B5563"/>
        </w:rPr>
        <w:t xml:space="preserve">Xem thêm: [Tour Phú Quốc 3 ngày 2 đêm – Check-in đảo ngọc Phú Quốc](https://nucuoimekong.com/tour/tour-phu-quoc-3-ngay-2-dem-gia-re)</w:t>
      </w:r>
    </w:p>
    <w:p>
      <w:pPr>
        <w:pStyle w:val="Heading2"/>
        <w:spacing w:after="100" w:before="200"/>
      </w:pPr>
      <w:r>
        <w:t xml:space="preserve">Tuyến Rạch Giá Phú Quốc</w:t>
      </w:r>
    </w:p>
    <w:p>
      <w:pPr>
        <w:spacing w:after="120"/>
      </w:pPr>
      <w:r>
        <w:t xml:space="preserve">Được thiết kế và xây dựng bởi các kỹ sư Việt theo tiêu chuẩn Châu Âu, phà Hòa Bình sẽ trở thành phương tiện vận chuyển nhanh nhất từ Hà Tiên tới Phú Quốc với sức chứa lên đến 50 xe ô tô.</w:t>
      </w:r>
    </w:p>
    <w:p>
      <w:pPr>
        <w:spacing w:after="120"/>
      </w:pPr>
      <w:r>
        <w:t xml:space="preserve">Phú Quốc, với 22 hòn đảo lớn nhỏ, nổi tiếng với hòn ngọc Viễn Đông, thu hút du khách từ khắp nơi. Đảo được chia thành 4 khu chính: Trung tâm thị trấn Dương Đông, Nam đảo, Bắc đảo và Đông Đảo.</w:t>
      </w:r>
    </w:p>
    <w:p>
      <w:pPr>
        <w:spacing w:after="100" w:before="100"/>
      </w:pPr>
      <w:r>
        <w:rPr>
          <w:i/>
          <w:iCs/>
          <w:color w:val="4B5563"/>
        </w:rPr>
        <w:t xml:space="preserve">Xem thêm: [Grand World Phú Quốc :Check-in thành phố không ngủ (2025)](https://nucuoimekong.com/grand-world-phu-quoc)</w:t>
      </w:r>
    </w:p>
    <w:p>
      <w:pPr>
        <w:pStyle w:val="Heading1"/>
        <w:spacing w:after="120" w:before="240"/>
      </w:pPr>
      <w:r>
        <w:t xml:space="preserve">Sơ đồ chỗ ngồi tàu Hòa Bình Shipping</w:t>
      </w:r>
    </w:p>
    <w:p>
      <w:pPr>
        <w:pStyle w:val="Heading1"/>
        <w:spacing w:after="120" w:before="240"/>
      </w:pPr>
      <w:r>
        <w:t xml:space="preserve">Lưu ý khi đặt vé tàu cao tốc Hòa Bình Shipping</w:t>
      </w:r>
    </w:p>
    <w:p>
      <w:pPr>
        <w:pStyle w:val="ListParagraph"/>
        <w:numPr>
          <w:ilvl w:val="0"/>
          <w:numId w:val="1"/>
        </w:numPr>
        <w:spacing w:after="60"/>
      </w:pPr>
      <w:r>
        <w:t xml:space="preserve">Xin vui lòng mang theo các giấy tờ tùy thân khi bạn đi du lịch, bao gồm Căn cước công dân, giấy phép lái xe hoặc hộ chiếu (đối với người nước ngoài).</w:t>
      </w:r>
    </w:p>
    <w:p>
      <w:pPr>
        <w:pStyle w:val="ListParagraph"/>
        <w:numPr>
          <w:ilvl w:val="0"/>
          <w:numId w:val="1"/>
        </w:numPr>
        <w:spacing w:after="60"/>
      </w:pPr>
      <w:r>
        <w:t xml:space="preserve">Lưu ý rằng thời gian chạy của các chuyến tàu có thể bị ảnh hưởng bởi điều kiện thời tiết.</w:t>
      </w:r>
    </w:p>
    <w:p>
      <w:pPr>
        <w:pStyle w:val="ListParagraph"/>
        <w:numPr>
          <w:ilvl w:val="0"/>
          <w:numId w:val="1"/>
        </w:numPr>
        <w:spacing w:after="60"/>
      </w:pPr>
      <w:r>
        <w:t xml:space="preserve">Công ty có thể điều chỉnh các chuyến đi, loại tàu hoặc lịch trình mà không cần bồi thường, với mục đích đảm bảo sự an toàn và tiện lợi cho quý khách hàng.</w:t>
      </w:r>
    </w:p>
    <w:p>
      <w:pPr>
        <w:pStyle w:val="Heading1"/>
        <w:spacing w:after="120" w:before="240"/>
      </w:pPr>
      <w:r>
        <w:t xml:space="preserve">Tổng đài đặt vé tàu cao tốc Hòa Bình Shipping tại Cần Thơ</w:t>
      </w:r>
    </w:p>
    <w:p>
      <w:pPr>
        <w:spacing w:after="120"/>
      </w:pPr>
      <w:r>
        <w:t xml:space="preserve">Nụ Cười Mê Kông hân hạnh là </w:t>
      </w:r>
      <w:r>
        <w:rPr>
          <w:b/>
          <w:bCs/>
        </w:rPr>
        <w:t xml:space="preserve">đại lý cấp 1 của hãng tàu Hòa Bình Shipping tại Cần Thơ</w:t>
      </w:r>
      <w:r>
        <w:t xml:space="preserve">, quý khách có thể đặt vé một cách nhanh, dễ dàng, thuận lợi nhất để có vị trí đẹp thông qua đường dây nóng của chúng tôi [0292.777.3399](tel:0292.777.3399). Sau khi chọn được vị trí ưng ý, quý khách có thể thanh toán toàn bộ hoặc đặt cọc một phần để giữ chỗ.</w:t>
      </w:r>
    </w:p>
    <w:p>
      <w:pPr>
        <w:spacing w:after="120"/>
      </w:pPr>
      <w:r>
        <w:t xml:space="preserve">Ngoài ra quý khách hàng có thể liên hệ hỗ trợ một cách nhanh chóng thông qua số điện thoại nhân viên phòng vé, với đội ngũ nhân viên tràn đầy nhiệt huyết và kinh nghiệm dày dặn. Chúng tôi hỗ trợ khách hàng tận tình và kịp thời để giải đáp mọi thắc mắc, đáp ứng nhu cầu của du khách.</w:t>
      </w:r>
    </w:p>
    <w:p>
      <w:pPr>
        <w:pStyle w:val="ListParagraph"/>
        <w:numPr>
          <w:ilvl w:val="0"/>
          <w:numId w:val="1"/>
        </w:numPr>
        <w:spacing w:after="60"/>
      </w:pPr>
      <w:r>
        <w:t xml:space="preserve">Tường Vy (nhân viên sale) : [093.111.8592](tel:093 111 8592)</w:t>
      </w:r>
    </w:p>
    <w:p>
      <w:pPr>
        <w:pStyle w:val="ListParagraph"/>
        <w:numPr>
          <w:ilvl w:val="0"/>
          <w:numId w:val="1"/>
        </w:numPr>
        <w:spacing w:after="60"/>
      </w:pPr>
      <w:r>
        <w:t xml:space="preserve">Thanh Ngân (nhân viên sale): [0939.644.911](tel:0939 644 911)</w:t>
      </w:r>
    </w:p>
    <w:p>
      <w:pPr>
        <w:pStyle w:val="ListParagraph"/>
        <w:numPr>
          <w:ilvl w:val="0"/>
          <w:numId w:val="1"/>
        </w:numPr>
        <w:spacing w:after="60"/>
      </w:pPr>
      <w:r>
        <w:t xml:space="preserve">Nhựt Tiến (nhân viên sale): [0907.991.965](tel:)</w:t>
      </w:r>
    </w:p>
    <w:p>
      <w:pPr>
        <w:pStyle w:val="Heading1"/>
        <w:spacing w:after="120" w:before="240"/>
      </w:pPr>
      <w:r>
        <w:t xml:space="preserve">Đặt vé tàu trực tuyến trên website Nụ Cười Mê Kông</w:t>
      </w:r>
    </w:p>
    <w:p>
      <w:pPr>
        <w:pStyle w:val="ListParagraph"/>
        <w:numPr>
          <w:ilvl w:val="0"/>
          <w:numId w:val="1"/>
        </w:numPr>
        <w:spacing w:after="60"/>
      </w:pPr>
      <w:r>
        <w:t xml:space="preserve">Bước 1: Truy cập trang web **[Nụ Cười Mê Kông](https://nucuoimekong.com/)** để bắt đầu đặt vé.</w:t>
      </w:r>
    </w:p>
    <w:p>
      <w:pPr>
        <w:pStyle w:val="ListParagraph"/>
        <w:numPr>
          <w:ilvl w:val="0"/>
          <w:numId w:val="1"/>
        </w:numPr>
        <w:spacing w:after="60"/>
      </w:pPr>
      <w:r>
        <w:t xml:space="preserve">Bước 2: Nhập thông tin: Tên, số điện thoại/Zalo tại form “Yêu cầu tư vấn”</w:t>
      </w:r>
    </w:p>
    <w:p>
      <w:pPr>
        <w:pStyle w:val="ListParagraph"/>
        <w:numPr>
          <w:ilvl w:val="0"/>
          <w:numId w:val="1"/>
        </w:numPr>
        <w:spacing w:after="60"/>
      </w:pPr>
      <w:r>
        <w:t xml:space="preserve">Bước 3: Nếu cần thiết quý khách còn có thể liên hệ trực tiếp qua hotline **[0292.777.3399](tel:0292.777.3399)**, chọn popup chat mess, chat zalo hoặc livechat với nhân viên tư vấn của Nụ Cười Mê Kông bên phải màn hình</w:t>
      </w:r>
    </w:p>
    <w:p>
      <w:pPr>
        <w:pStyle w:val="ListParagraph"/>
        <w:numPr>
          <w:ilvl w:val="0"/>
          <w:numId w:val="1"/>
        </w:numPr>
        <w:spacing w:after="60"/>
      </w:pPr>
      <w:r>
        <w:t xml:space="preserve">Bước 4: Nhân viên tư vấn sẽ liên hệ để xác nhận thông tin, hỗ trợ quý khách</w:t>
      </w:r>
    </w:p>
    <w:p>
      <w:pPr>
        <w:pStyle w:val="ListParagraph"/>
        <w:numPr>
          <w:ilvl w:val="0"/>
          <w:numId w:val="1"/>
        </w:numPr>
        <w:spacing w:after="60"/>
      </w:pPr>
      <w:r>
        <w:t xml:space="preserve">Bước 5: Sau khi xác nhận thông tin, kiểm tra và chọn phương thức thanh toán phù hợp</w:t>
      </w:r>
    </w:p>
    <w:p>
      <w:pPr>
        <w:spacing w:after="120"/>
      </w:pPr>
      <w:r>
        <w:t xml:space="preserve">Sau khi quá trình thanh toán đã hoàn tất, vé sẽ tự động được gửi đến hành khách qua email mà họ đã đăng ký trước đó. Hành khách có thể chọn cách in vé hoặc sử dụng phiên bản điện tử trên điện thoại di động để hiển thị cho nhân viên soát vé tại điểm kiểm tra.</w:t>
      </w:r>
    </w:p>
    <w:p>
      <w:pPr>
        <w:spacing w:after="120"/>
      </w:pPr>
      <w:r>
        <w:t xml:space="preserve">Để đảm bảo sự thuận tiện và đúng giờ, chúng tôi khuyến khích hành khách có mặt tại bến tàu ít nhất 30 phút trước thời gian khởi hành.</w:t>
      </w:r>
    </w:p>
    <w:p>
      <w:pPr>
        <w:pStyle w:val="Heading1"/>
        <w:spacing w:after="120" w:before="240"/>
      </w:pPr>
      <w:r>
        <w:t xml:space="preserve">Thông tin liên hệ chi tiết Phòng vé Nụ Cười Mê Kông</w:t>
      </w:r>
    </w:p>
    <w:p>
      <w:pPr>
        <w:spacing w:after="120"/>
      </w:pPr>
      <w:r>
        <w:t xml:space="preserve">Mọi thông chi chi tiết về phòng vé tàu – Nụ Cười Mê Kông quý khách có thể liên hệ với chúng tôi đặt vé qua:</w:t>
      </w:r>
    </w:p>
    <w:p>
      <w:pPr>
        <w:pStyle w:val="ListParagraph"/>
        <w:numPr>
          <w:ilvl w:val="0"/>
          <w:numId w:val="1"/>
        </w:numPr>
        <w:spacing w:after="60"/>
      </w:pPr>
      <w:r>
        <w:t xml:space="preserve">Đặt vé trực tuyến:</w:t>
      </w:r>
    </w:p>
    <w:p>
      <w:pPr>
        <w:spacing w:after="120"/>
      </w:pPr>
      <w:r>
        <w:t xml:space="preserve">ZaloOA:[Nụ Cười Mê Kông](https://zalo.me/nucuoimekong)</w:t>
      </w:r>
    </w:p>
    <w:p>
      <w:pPr>
        <w:spacing w:after="120"/>
      </w:pPr>
      <w:r>
        <w:t xml:space="preserve">Trang web:[https://nucuoimekong.com](https://nucuoimekong.com)</w:t>
      </w:r>
    </w:p>
    <w:p>
      <w:pPr>
        <w:spacing w:after="120"/>
      </w:pPr>
      <w:r>
        <w:t xml:space="preserve">Fanpage:[https://facebook.com/phongvenucuoimekong](https://www.facebook.com/phongvenucuoimekong)</w:t>
      </w:r>
    </w:p>
    <w:p>
      <w:pPr>
        <w:spacing w:after="120"/>
      </w:pPr>
      <w:r>
        <w:t xml:space="preserve">Hotline đặt vé: </w:t>
      </w:r>
      <w:r>
        <w:rPr>
          <w:b/>
          <w:bCs/>
        </w:rPr>
        <w:t xml:space="preserve">[0292.777.3399](tel:0292.777.3399)</w:t>
      </w:r>
    </w:p>
    <w:p>
      <w:pPr>
        <w:pStyle w:val="ListParagraph"/>
        <w:numPr>
          <w:ilvl w:val="0"/>
          <w:numId w:val="1"/>
        </w:numPr>
        <w:spacing w:after="60"/>
      </w:pPr>
      <w:r>
        <w:t xml:space="preserve">Đặt vé trực tiếp tại:</w:t>
      </w:r>
    </w:p>
    <w:p>
      <w:pPr>
        <w:spacing w:after="120"/>
      </w:pPr>
      <w:r>
        <w:t xml:space="preserve">Địa chỉ: 05 Trần Văn Hoài, P. Xuân Khánh, Q. Ninh Kiều, TP Cần Thơ.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juprja8zkr8tj7eam-w" Type="http://schemas.openxmlformats.org/officeDocument/2006/relationships/hyperlink" Target="https://nucuoimekong.com/tau-cao-toc-hoa-binh-ship-su-lua-chon-hoan-hao" TargetMode="External"/><Relationship Id="rIdq_z9qgfko6anelgl_bqmn" Type="http://schemas.openxmlformats.org/officeDocument/2006/relationships/hyperlink" Target="https://r2.nucuoimekong.com/wp-content/uploads/hoa-binh-shipping.jpg" TargetMode="External"/><Relationship Id="rIdfboxs7qwzifbyfdjwxxjf" Type="http://schemas.openxmlformats.org/officeDocument/2006/relationships/hyperlink" Target="https://r2.nucuoimekong.com/wp-content/uploads/so-do-cho-ngoi-hoa-binh-express-2-1280x548.jpg" TargetMode="External"/><Relationship Id="rIdkkngp_b5_3ii_bjg6c5k2" Type="http://schemas.openxmlformats.org/officeDocument/2006/relationships/hyperlink" Target="https://r2.nucuoimekong.com/wp-content/uploads/so-do-cho-ngoi-hoa-binh-express-1280x471.jpg" TargetMode="External"/><Relationship Id="rIdcdllvzpidgotmmea1fiy2" Type="http://schemas.openxmlformats.org/officeDocument/2006/relationships/hyperlink" Target="https://r2.nucuoimekong.com/wp-content/uploads/noi-that-ben-trong-tau-cao-toc-hoa-binh.jpg" TargetMode="External"/><Relationship Id="rIdsxlxhxlyvokd8sl43lkja" Type="http://schemas.openxmlformats.org/officeDocument/2006/relationships/hyperlink" Target="https://r2.nucuoimekong.com/wp-content/uploads/hon-son-2.jpg" TargetMode="External"/><Relationship Id="rIdrxik_pupywqbmh2leti7f" Type="http://schemas.openxmlformats.org/officeDocument/2006/relationships/hyperlink" Target="https://r2.nucuoimekong.com/wp-content/uploads/phu-quoc-1.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2026-08-20T06:53:11.598Z</dcterms:created>
  <dcterms:modified xsi:type="dcterms:W3CDTF">2026-08-20T06:53:11.598Z</dcterms:modified>
</cp:coreProperties>
</file>

<file path=docProps/custom.xml><?xml version="1.0" encoding="utf-8"?>
<Properties xmlns="http://schemas.openxmlformats.org/officeDocument/2006/custom-properties" xmlns:vt="http://schemas.openxmlformats.org/officeDocument/2006/docPropsVTypes"/>
</file>