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2B844" w14:textId="07AF581C" w:rsidR="00914F2D" w:rsidRPr="00E55234" w:rsidRDefault="008537E4" w:rsidP="008537E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5234">
        <w:rPr>
          <w:rFonts w:ascii="Times New Roman" w:hAnsi="Times New Roman" w:cs="Times New Roman"/>
          <w:sz w:val="28"/>
          <w:szCs w:val="28"/>
          <w:lang w:val="en-US"/>
        </w:rPr>
        <w:t>Lời</w:t>
      </w:r>
      <w:proofErr w:type="spellEnd"/>
      <w:r w:rsidRPr="00E552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5234">
        <w:rPr>
          <w:rFonts w:ascii="Times New Roman" w:hAnsi="Times New Roman" w:cs="Times New Roman"/>
          <w:sz w:val="28"/>
          <w:szCs w:val="28"/>
          <w:lang w:val="en-US"/>
        </w:rPr>
        <w:t>mở</w:t>
      </w:r>
      <w:proofErr w:type="spellEnd"/>
      <w:r w:rsidRPr="00E552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5234"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 w:rsidRPr="00E5523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E52CEE" w14:textId="77777777" w:rsidR="008537E4" w:rsidRPr="00E55234" w:rsidRDefault="008537E4" w:rsidP="008537E4">
      <w:pPr>
        <w:pStyle w:val="oancuaDanhsach"/>
        <w:rPr>
          <w:rFonts w:ascii="Times New Roman" w:hAnsi="Times New Roman" w:cs="Times New Roman"/>
          <w:sz w:val="28"/>
          <w:szCs w:val="28"/>
          <w:lang w:val="en-US"/>
        </w:rPr>
      </w:pPr>
    </w:p>
    <w:p w14:paraId="15E286E1" w14:textId="4FED5ABF" w:rsidR="008537E4" w:rsidRPr="00E55234" w:rsidRDefault="008537E4" w:rsidP="008537E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5234">
        <w:rPr>
          <w:rFonts w:ascii="Times New Roman" w:hAnsi="Times New Roman" w:cs="Times New Roman"/>
          <w:sz w:val="28"/>
          <w:szCs w:val="28"/>
          <w:lang w:val="en-US"/>
        </w:rPr>
        <w:t>Cấu</w:t>
      </w:r>
      <w:proofErr w:type="spellEnd"/>
      <w:r w:rsidRPr="00E552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5234"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 w:rsidRPr="00E5523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49936EF" w14:textId="77777777" w:rsidR="008537E4" w:rsidRPr="00E55234" w:rsidRDefault="008537E4" w:rsidP="008537E4">
      <w:pPr>
        <w:pStyle w:val="oancuaDanhsach"/>
        <w:rPr>
          <w:rFonts w:ascii="Times New Roman" w:hAnsi="Times New Roman" w:cs="Times New Roman"/>
          <w:sz w:val="28"/>
          <w:szCs w:val="28"/>
          <w:lang w:val="en-US"/>
        </w:rPr>
      </w:pPr>
    </w:p>
    <w:p w14:paraId="5AD79B5E" w14:textId="77777777" w:rsidR="006A44C6" w:rsidRDefault="006A44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5CFEBE3" w14:textId="6CCBA075" w:rsidR="008537E4" w:rsidRPr="00E55234" w:rsidRDefault="008537E4" w:rsidP="008537E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5234">
        <w:rPr>
          <w:rFonts w:ascii="Times New Roman" w:hAnsi="Times New Roman" w:cs="Times New Roman"/>
          <w:sz w:val="28"/>
          <w:szCs w:val="28"/>
          <w:lang w:val="en-US"/>
        </w:rPr>
        <w:lastRenderedPageBreak/>
        <w:t>Thực</w:t>
      </w:r>
      <w:proofErr w:type="spellEnd"/>
      <w:r w:rsidRPr="00E552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5234">
        <w:rPr>
          <w:rFonts w:ascii="Times New Roman" w:hAnsi="Times New Roman" w:cs="Times New Roman"/>
          <w:sz w:val="28"/>
          <w:szCs w:val="28"/>
          <w:lang w:val="en-US"/>
        </w:rPr>
        <w:t>hành</w:t>
      </w:r>
      <w:proofErr w:type="spellEnd"/>
      <w:r w:rsidRPr="00E5523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714FDEC" w14:textId="77777777" w:rsidR="008537E4" w:rsidRPr="00E55234" w:rsidRDefault="008537E4" w:rsidP="008537E4">
      <w:pPr>
        <w:pStyle w:val="oancuaDanhsach"/>
        <w:rPr>
          <w:rFonts w:ascii="Times New Roman" w:hAnsi="Times New Roman" w:cs="Times New Roman"/>
          <w:sz w:val="28"/>
          <w:szCs w:val="28"/>
          <w:lang w:val="en-US"/>
        </w:rPr>
      </w:pPr>
    </w:p>
    <w:p w14:paraId="37B6B39A" w14:textId="420F8305" w:rsidR="008537E4" w:rsidRDefault="00E55234" w:rsidP="00E55234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Transactional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Requires_New</w:t>
      </w:r>
      <w:proofErr w:type="spellEnd"/>
    </w:p>
    <w:p w14:paraId="2426E354" w14:textId="387C878A" w:rsidR="00E55234" w:rsidRDefault="00E55234" w:rsidP="00E55234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E5523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9E41F9A" wp14:editId="1517F5E3">
            <wp:extent cx="5943600" cy="1379855"/>
            <wp:effectExtent l="0" t="0" r="0" b="0"/>
            <wp:docPr id="176674089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408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23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C687FCB" wp14:editId="77A1FC63">
            <wp:extent cx="5943600" cy="1075690"/>
            <wp:effectExtent l="0" t="0" r="0" b="0"/>
            <wp:docPr id="170484294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842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DB4D" w14:textId="2EEC0102" w:rsidR="00E55234" w:rsidRDefault="00E55234" w:rsidP="00E55234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Kịch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5531D5" w14:textId="4E7CCE0D" w:rsidR="00E55234" w:rsidRDefault="00E55234" w:rsidP="00E55234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controller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@Transactional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throw new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RuntimeException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B7EB637" w14:textId="7E6317FC" w:rsidR="00E55234" w:rsidRDefault="00E55234" w:rsidP="00E55234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controller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service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@Transactional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Requires_New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Exception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A51B7C9" w14:textId="77777777" w:rsidR="006A44C6" w:rsidRDefault="006A44C6" w:rsidP="00E55234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4AB5B9F7" w14:textId="484A6D59" w:rsidR="00E55234" w:rsidRDefault="00E55234" w:rsidP="00E55234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197000" w14:textId="4A1D8894" w:rsidR="00E55234" w:rsidRDefault="00E55234" w:rsidP="00E55234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Các update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controller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rollback,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update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service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hưởng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exception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controller</w:t>
      </w:r>
    </w:p>
    <w:p w14:paraId="266989C6" w14:textId="20850EF6" w:rsidR="0039111F" w:rsidRDefault="00C20C58" w:rsidP="006A44C6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C20C5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B9BAA11" wp14:editId="7E8C99E8">
            <wp:extent cx="5943600" cy="732155"/>
            <wp:effectExtent l="0" t="0" r="0" b="0"/>
            <wp:docPr id="68881159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115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111F" w:rsidRPr="0039111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35A6F5E" wp14:editId="1E15EADE">
            <wp:extent cx="5943600" cy="736600"/>
            <wp:effectExtent l="0" t="0" r="0" b="6350"/>
            <wp:docPr id="3441989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198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8B42" w14:textId="2180D0D0" w:rsidR="0039111F" w:rsidRDefault="0039111F" w:rsidP="0039111F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save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service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save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controller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DC8A150" w14:textId="77777777" w:rsidR="0039111F" w:rsidRDefault="0039111F" w:rsidP="0039111F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9D36A5F" w14:textId="644A1F72" w:rsidR="0039111F" w:rsidRDefault="006A44C6" w:rsidP="0039111F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Transactional – Requires</w:t>
      </w:r>
    </w:p>
    <w:p w14:paraId="26746298" w14:textId="1C256854" w:rsidR="006A44C6" w:rsidRDefault="006A44C6" w:rsidP="006A44C6">
      <w:pPr>
        <w:ind w:left="720"/>
        <w:rPr>
          <w:noProof/>
          <w:lang w:val="en-US"/>
        </w:rPr>
      </w:pPr>
      <w:r w:rsidRPr="006A44C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F30B101" wp14:editId="15967D1D">
            <wp:extent cx="5943600" cy="1290320"/>
            <wp:effectExtent l="0" t="0" r="0" b="5080"/>
            <wp:docPr id="111973447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7344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44C6">
        <w:rPr>
          <w:noProof/>
        </w:rPr>
        <w:t xml:space="preserve"> </w:t>
      </w:r>
      <w:r w:rsidRPr="006A44C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607E7DD" wp14:editId="7643A547">
            <wp:extent cx="5943600" cy="1109345"/>
            <wp:effectExtent l="0" t="0" r="0" b="0"/>
            <wp:docPr id="142893531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353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60F0" w14:textId="77777777" w:rsidR="006A44C6" w:rsidRDefault="006A44C6" w:rsidP="006A44C6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Kịch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9BDC867" w14:textId="77777777" w:rsidR="006A44C6" w:rsidRDefault="006A44C6" w:rsidP="006A44C6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controller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@Transactional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throw new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RuntimeException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0BE02F2" w14:textId="1483A435" w:rsidR="006A44C6" w:rsidRDefault="006A44C6" w:rsidP="006A44C6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controller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service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@Transactional – Requires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Exception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B78B635" w14:textId="77777777" w:rsidR="006A44C6" w:rsidRDefault="006A44C6" w:rsidP="006A44C6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F312E7" w14:textId="58D0A16D" w:rsidR="006A44C6" w:rsidRDefault="006A44C6" w:rsidP="006A44C6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Các update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controller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service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rollback</w:t>
      </w:r>
    </w:p>
    <w:p w14:paraId="2B5BCA9D" w14:textId="45A6219A" w:rsidR="006A44C6" w:rsidRPr="006A44C6" w:rsidRDefault="00C20C58" w:rsidP="006A44C6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C20C58">
        <w:rPr>
          <w:noProof/>
        </w:rPr>
        <w:drawing>
          <wp:inline distT="0" distB="0" distL="0" distR="0" wp14:anchorId="1163E16C" wp14:editId="5F74B2AC">
            <wp:extent cx="5943600" cy="732155"/>
            <wp:effectExtent l="0" t="0" r="0" b="0"/>
            <wp:docPr id="129755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5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4C6" w:rsidRPr="006A44C6">
        <w:rPr>
          <w:noProof/>
        </w:rPr>
        <w:t xml:space="preserve"> </w:t>
      </w:r>
      <w:r w:rsidR="006A44C6" w:rsidRPr="006A44C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9797370" wp14:editId="74C4E597">
            <wp:extent cx="5943600" cy="868680"/>
            <wp:effectExtent l="0" t="0" r="0" b="7620"/>
            <wp:docPr id="37760170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017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27FF" w14:textId="5EB433CE" w:rsidR="000B5ED2" w:rsidRDefault="000B5E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2343E54" w14:textId="3CB0521F" w:rsidR="006A44C6" w:rsidRDefault="000B5ED2" w:rsidP="000B5ED2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Transactional – Mandatory</w:t>
      </w:r>
    </w:p>
    <w:p w14:paraId="747277E6" w14:textId="65194FBF" w:rsidR="000B5ED2" w:rsidRDefault="000B5ED2" w:rsidP="000B5ED2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0B5ED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7152D81" wp14:editId="02570D54">
            <wp:extent cx="5943600" cy="737870"/>
            <wp:effectExtent l="0" t="0" r="0" b="5080"/>
            <wp:docPr id="186016860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686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ED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60353EE" wp14:editId="2FF7D590">
            <wp:extent cx="5943600" cy="1017905"/>
            <wp:effectExtent l="0" t="0" r="0" b="0"/>
            <wp:docPr id="2548582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58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BAC2" w14:textId="77777777" w:rsidR="000B5ED2" w:rsidRDefault="000B5ED2" w:rsidP="000B5ED2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Kịch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AE8B82" w14:textId="11F05910" w:rsidR="000B5ED2" w:rsidRDefault="000B5ED2" w:rsidP="000B5ED2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controller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@Transactional</w:t>
      </w:r>
    </w:p>
    <w:p w14:paraId="592AA456" w14:textId="4C956CB7" w:rsidR="000B5ED2" w:rsidRDefault="000B5ED2" w:rsidP="000B5ED2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controller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service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@Transactional – </w:t>
      </w:r>
      <w:r>
        <w:rPr>
          <w:rFonts w:ascii="Times New Roman" w:hAnsi="Times New Roman" w:cs="Times New Roman"/>
          <w:sz w:val="28"/>
          <w:szCs w:val="28"/>
          <w:lang w:val="en-US"/>
        </w:rPr>
        <w:t>Mandatory</w:t>
      </w:r>
    </w:p>
    <w:p w14:paraId="79041745" w14:textId="57DC72D8" w:rsidR="000B5ED2" w:rsidRDefault="000B5ED2" w:rsidP="000B5ED2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E767815" w14:textId="4FA587EA" w:rsidR="000B5ED2" w:rsidRDefault="00C20C58" w:rsidP="00C20C5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lỗi</w:t>
      </w:r>
      <w:proofErr w:type="spellEnd"/>
    </w:p>
    <w:p w14:paraId="6319AAD4" w14:textId="5FCB8A11" w:rsidR="00281534" w:rsidRDefault="00C20C58" w:rsidP="00281534">
      <w:pPr>
        <w:ind w:left="720"/>
        <w:rPr>
          <w:noProof/>
          <w:lang w:val="en-US"/>
        </w:rPr>
      </w:pPr>
      <w:r w:rsidRPr="00C20C5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95FDAEB" wp14:editId="24A7174C">
            <wp:extent cx="5943600" cy="434340"/>
            <wp:effectExtent l="0" t="0" r="0" b="3810"/>
            <wp:docPr id="137906471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647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C58">
        <w:rPr>
          <w:noProof/>
        </w:rPr>
        <w:t xml:space="preserve"> </w:t>
      </w:r>
      <w:r w:rsidRPr="00C20C5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55C7076" wp14:editId="72DB71B3">
            <wp:extent cx="5943600" cy="891540"/>
            <wp:effectExtent l="0" t="0" r="0" b="3810"/>
            <wp:docPr id="77666756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675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9827" w14:textId="05382361" w:rsidR="00281534" w:rsidRDefault="00281534" w:rsidP="00281534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49ADF47" w14:textId="3912A537" w:rsidR="00281534" w:rsidRPr="00281534" w:rsidRDefault="00281534" w:rsidP="00281534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Transactional Mandatory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 transaction</w:t>
      </w:r>
    </w:p>
    <w:sectPr w:rsidR="00281534" w:rsidRPr="00281534" w:rsidSect="00132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0212F"/>
    <w:multiLevelType w:val="hybridMultilevel"/>
    <w:tmpl w:val="1B2AA2C4"/>
    <w:lvl w:ilvl="0" w:tplc="3068849E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49498F"/>
    <w:multiLevelType w:val="multilevel"/>
    <w:tmpl w:val="01DA52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 w16cid:durableId="1056202988">
    <w:abstractNumId w:val="1"/>
  </w:num>
  <w:num w:numId="2" w16cid:durableId="587425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B9F"/>
    <w:rsid w:val="000763E8"/>
    <w:rsid w:val="000B5ED2"/>
    <w:rsid w:val="001323B1"/>
    <w:rsid w:val="00281534"/>
    <w:rsid w:val="00336B9F"/>
    <w:rsid w:val="0039111F"/>
    <w:rsid w:val="00464667"/>
    <w:rsid w:val="006A44C6"/>
    <w:rsid w:val="006D2AAB"/>
    <w:rsid w:val="008537E4"/>
    <w:rsid w:val="00884BBD"/>
    <w:rsid w:val="00914F2D"/>
    <w:rsid w:val="00C20C58"/>
    <w:rsid w:val="00E5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877E"/>
  <w15:chartTrackingRefBased/>
  <w15:docId w15:val="{38B2C7E5-FB6B-4711-AF86-FFF395FE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53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2359</TotalTime>
  <Pages>4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</dc:creator>
  <cp:keywords/>
  <dc:description/>
  <cp:lastModifiedBy>Nguyen Huy</cp:lastModifiedBy>
  <cp:revision>6</cp:revision>
  <dcterms:created xsi:type="dcterms:W3CDTF">2024-07-20T00:32:00Z</dcterms:created>
  <dcterms:modified xsi:type="dcterms:W3CDTF">2024-07-21T15:56:00Z</dcterms:modified>
</cp:coreProperties>
</file>