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675" w:rsidRDefault="003031B8" w:rsidP="00057675">
      <w:pPr>
        <w:contextualSpacing/>
        <w:jc w:val="center"/>
        <w:rPr>
          <w:b/>
          <w:bCs/>
        </w:rPr>
      </w:pPr>
      <w:r w:rsidRPr="003031B8">
        <w:rPr>
          <w:b/>
          <w:bCs/>
        </w:rPr>
        <w:t>HƯỚNG DẪN CÀI ĐẶT VÀ CHẠY ỨNG DỤNG CỦA MÔ HÌNH DỰ ĐOÁN MỐI QUAN HỆ THUỐC – BỆNH</w:t>
      </w:r>
      <w:r w:rsidR="009C2D6C">
        <w:rPr>
          <w:b/>
          <w:bCs/>
        </w:rPr>
        <w:t xml:space="preserve"> TRÊN HỆ ĐIỀU HÀNH WINDOW</w:t>
      </w:r>
    </w:p>
    <w:p w:rsidR="00057675" w:rsidRPr="00BA231C" w:rsidRDefault="00377C07" w:rsidP="00377C07">
      <w:pPr>
        <w:pStyle w:val="Heading1"/>
        <w:rPr>
          <w:bCs/>
        </w:rPr>
      </w:pPr>
      <w:r w:rsidRPr="00BA231C">
        <w:rPr>
          <w:bCs/>
        </w:rPr>
        <w:t xml:space="preserve">Cài </w:t>
      </w:r>
      <w:proofErr w:type="spellStart"/>
      <w:r w:rsidRPr="00BA231C">
        <w:rPr>
          <w:bCs/>
        </w:rPr>
        <w:t>đặt</w:t>
      </w:r>
      <w:proofErr w:type="spellEnd"/>
      <w:r w:rsidRPr="00BA231C">
        <w:rPr>
          <w:bCs/>
        </w:rPr>
        <w:t xml:space="preserve"> PyCharm 2022.2.2</w:t>
      </w:r>
    </w:p>
    <w:p w:rsidR="00632029" w:rsidRDefault="00632029" w:rsidP="00B425AE">
      <w:pPr>
        <w:jc w:val="both"/>
      </w:pPr>
      <w:r w:rsidRPr="00632029">
        <w:t xml:space="preserve">PyCharm 2022.2.2 </w:t>
      </w:r>
      <w:proofErr w:type="spellStart"/>
      <w:r w:rsidRPr="00632029">
        <w:t>là</w:t>
      </w:r>
      <w:proofErr w:type="spellEnd"/>
      <w:r w:rsidRPr="00632029">
        <w:t xml:space="preserve"> </w:t>
      </w:r>
      <w:proofErr w:type="spellStart"/>
      <w:r w:rsidRPr="00632029">
        <w:t>một</w:t>
      </w:r>
      <w:proofErr w:type="spellEnd"/>
      <w:r w:rsidRPr="00632029">
        <w:t xml:space="preserve"> </w:t>
      </w:r>
      <w:proofErr w:type="spellStart"/>
      <w:r w:rsidRPr="00632029">
        <w:t>phiên</w:t>
      </w:r>
      <w:proofErr w:type="spellEnd"/>
      <w:r w:rsidRPr="00632029">
        <w:t xml:space="preserve"> </w:t>
      </w:r>
      <w:proofErr w:type="spellStart"/>
      <w:r w:rsidRPr="00632029">
        <w:t>bản</w:t>
      </w:r>
      <w:proofErr w:type="spellEnd"/>
      <w:r w:rsidRPr="00632029">
        <w:t xml:space="preserve"> </w:t>
      </w:r>
      <w:proofErr w:type="spellStart"/>
      <w:r w:rsidRPr="00632029">
        <w:t>của</w:t>
      </w:r>
      <w:proofErr w:type="spellEnd"/>
      <w:r w:rsidRPr="00632029">
        <w:t xml:space="preserve"> môi </w:t>
      </w:r>
      <w:proofErr w:type="spellStart"/>
      <w:r w:rsidRPr="00632029">
        <w:t>trường</w:t>
      </w:r>
      <w:proofErr w:type="spellEnd"/>
      <w:r w:rsidRPr="00632029">
        <w:t xml:space="preserve"> </w:t>
      </w:r>
      <w:proofErr w:type="spellStart"/>
      <w:r w:rsidRPr="00632029">
        <w:t>phát</w:t>
      </w:r>
      <w:proofErr w:type="spellEnd"/>
      <w:r w:rsidRPr="00632029">
        <w:t xml:space="preserve"> triển </w:t>
      </w:r>
      <w:proofErr w:type="spellStart"/>
      <w:r w:rsidRPr="00632029">
        <w:t>tích</w:t>
      </w:r>
      <w:proofErr w:type="spellEnd"/>
      <w:r w:rsidRPr="00632029">
        <w:t xml:space="preserve"> </w:t>
      </w:r>
      <w:proofErr w:type="spellStart"/>
      <w:r w:rsidRPr="00632029">
        <w:t>hợp</w:t>
      </w:r>
      <w:proofErr w:type="spellEnd"/>
      <w:r w:rsidRPr="00632029">
        <w:t xml:space="preserve"> (IDE) </w:t>
      </w:r>
      <w:proofErr w:type="spellStart"/>
      <w:r w:rsidRPr="00632029">
        <w:t>được</w:t>
      </w:r>
      <w:proofErr w:type="spellEnd"/>
      <w:r w:rsidRPr="00632029">
        <w:t xml:space="preserve"> thiết </w:t>
      </w:r>
      <w:proofErr w:type="spellStart"/>
      <w:r w:rsidRPr="00632029">
        <w:t>kế</w:t>
      </w:r>
      <w:proofErr w:type="spellEnd"/>
      <w:r w:rsidRPr="00632029">
        <w:t xml:space="preserve"> </w:t>
      </w:r>
      <w:proofErr w:type="spellStart"/>
      <w:r w:rsidRPr="00632029">
        <w:t>đặc</w:t>
      </w:r>
      <w:proofErr w:type="spellEnd"/>
      <w:r w:rsidRPr="00632029">
        <w:t xml:space="preserve"> </w:t>
      </w:r>
      <w:proofErr w:type="spellStart"/>
      <w:r w:rsidRPr="00632029">
        <w:t>biệt</w:t>
      </w:r>
      <w:proofErr w:type="spellEnd"/>
      <w:r w:rsidRPr="00632029">
        <w:t xml:space="preserve"> </w:t>
      </w:r>
      <w:proofErr w:type="spellStart"/>
      <w:r w:rsidRPr="00632029">
        <w:t>cho</w:t>
      </w:r>
      <w:proofErr w:type="spellEnd"/>
      <w:r w:rsidRPr="00632029">
        <w:t xml:space="preserve"> </w:t>
      </w:r>
      <w:proofErr w:type="spellStart"/>
      <w:r w:rsidRPr="00632029">
        <w:t>ngôn</w:t>
      </w:r>
      <w:proofErr w:type="spellEnd"/>
      <w:r w:rsidRPr="00632029">
        <w:t xml:space="preserve"> </w:t>
      </w:r>
      <w:proofErr w:type="spellStart"/>
      <w:r w:rsidRPr="00632029">
        <w:t>ngữ</w:t>
      </w:r>
      <w:proofErr w:type="spellEnd"/>
      <w:r w:rsidRPr="00632029">
        <w:t xml:space="preserve"> </w:t>
      </w:r>
      <w:proofErr w:type="spellStart"/>
      <w:r w:rsidRPr="00632029">
        <w:t>lập</w:t>
      </w:r>
      <w:proofErr w:type="spellEnd"/>
      <w:r w:rsidRPr="00632029">
        <w:t xml:space="preserve"> trình Python. </w:t>
      </w:r>
      <w:proofErr w:type="spellStart"/>
      <w:r w:rsidRPr="00632029">
        <w:t>Phiên</w:t>
      </w:r>
      <w:proofErr w:type="spellEnd"/>
      <w:r w:rsidRPr="00632029">
        <w:t xml:space="preserve"> </w:t>
      </w:r>
      <w:proofErr w:type="spellStart"/>
      <w:r w:rsidRPr="00632029">
        <w:t>bản</w:t>
      </w:r>
      <w:proofErr w:type="spellEnd"/>
      <w:r w:rsidRPr="00632029">
        <w:t xml:space="preserve"> </w:t>
      </w:r>
      <w:proofErr w:type="spellStart"/>
      <w:r w:rsidRPr="00632029">
        <w:t>này</w:t>
      </w:r>
      <w:proofErr w:type="spellEnd"/>
      <w:r w:rsidRPr="00632029">
        <w:t xml:space="preserve"> </w:t>
      </w:r>
      <w:proofErr w:type="spellStart"/>
      <w:r w:rsidRPr="00632029">
        <w:t>có</w:t>
      </w:r>
      <w:proofErr w:type="spellEnd"/>
      <w:r w:rsidRPr="00632029">
        <w:t xml:space="preserve"> </w:t>
      </w:r>
      <w:proofErr w:type="spellStart"/>
      <w:r w:rsidRPr="00632029">
        <w:t>sẵn</w:t>
      </w:r>
      <w:proofErr w:type="spellEnd"/>
      <w:r w:rsidRPr="00632029">
        <w:t xml:space="preserve"> </w:t>
      </w:r>
      <w:proofErr w:type="spellStart"/>
      <w:r w:rsidRPr="00632029">
        <w:t>từ</w:t>
      </w:r>
      <w:proofErr w:type="spellEnd"/>
      <w:r w:rsidRPr="00632029">
        <w:t xml:space="preserve"> năm 2022 </w:t>
      </w:r>
      <w:proofErr w:type="spellStart"/>
      <w:r w:rsidRPr="00632029">
        <w:t>và</w:t>
      </w:r>
      <w:proofErr w:type="spellEnd"/>
      <w:r w:rsidRPr="00632029">
        <w:t xml:space="preserve"> </w:t>
      </w:r>
      <w:proofErr w:type="spellStart"/>
      <w:r w:rsidRPr="00632029">
        <w:t>có</w:t>
      </w:r>
      <w:proofErr w:type="spellEnd"/>
      <w:r w:rsidRPr="00632029">
        <w:t xml:space="preserve"> </w:t>
      </w:r>
      <w:proofErr w:type="spellStart"/>
      <w:r w:rsidRPr="00632029">
        <w:t>thể</w:t>
      </w:r>
      <w:proofErr w:type="spellEnd"/>
      <w:r w:rsidRPr="00632029">
        <w:t xml:space="preserve"> </w:t>
      </w:r>
      <w:proofErr w:type="spellStart"/>
      <w:r w:rsidRPr="00632029">
        <w:t>được</w:t>
      </w:r>
      <w:proofErr w:type="spellEnd"/>
      <w:r w:rsidRPr="00632029">
        <w:t xml:space="preserve"> sử </w:t>
      </w:r>
      <w:proofErr w:type="spellStart"/>
      <w:r w:rsidRPr="00632029">
        <w:t>dụng</w:t>
      </w:r>
      <w:proofErr w:type="spellEnd"/>
      <w:r w:rsidRPr="00632029">
        <w:t xml:space="preserve"> </w:t>
      </w:r>
      <w:proofErr w:type="spellStart"/>
      <w:r w:rsidRPr="00632029">
        <w:t>để</w:t>
      </w:r>
      <w:proofErr w:type="spellEnd"/>
      <w:r w:rsidRPr="00632029">
        <w:t xml:space="preserve"> </w:t>
      </w:r>
      <w:proofErr w:type="spellStart"/>
      <w:r w:rsidRPr="00632029">
        <w:t>phát</w:t>
      </w:r>
      <w:proofErr w:type="spellEnd"/>
      <w:r w:rsidRPr="00632029">
        <w:t xml:space="preserve"> triển </w:t>
      </w:r>
      <w:proofErr w:type="spellStart"/>
      <w:r w:rsidRPr="00632029">
        <w:t>ứng</w:t>
      </w:r>
      <w:proofErr w:type="spellEnd"/>
      <w:r w:rsidRPr="00632029">
        <w:t xml:space="preserve"> </w:t>
      </w:r>
      <w:proofErr w:type="spellStart"/>
      <w:r w:rsidRPr="00632029">
        <w:t>dụng</w:t>
      </w:r>
      <w:proofErr w:type="spellEnd"/>
      <w:r w:rsidRPr="00632029">
        <w:t xml:space="preserve"> Python. PyCharm </w:t>
      </w:r>
      <w:proofErr w:type="spellStart"/>
      <w:r w:rsidRPr="00632029">
        <w:t>cung</w:t>
      </w:r>
      <w:proofErr w:type="spellEnd"/>
      <w:r w:rsidRPr="00632029">
        <w:t xml:space="preserve"> </w:t>
      </w:r>
      <w:proofErr w:type="spellStart"/>
      <w:r w:rsidRPr="00632029">
        <w:t>cấp</w:t>
      </w:r>
      <w:proofErr w:type="spellEnd"/>
      <w:r w:rsidRPr="00632029">
        <w:t xml:space="preserve"> nhiều tính </w:t>
      </w:r>
      <w:proofErr w:type="spellStart"/>
      <w:r w:rsidRPr="00632029">
        <w:t>năng</w:t>
      </w:r>
      <w:proofErr w:type="spellEnd"/>
      <w:r w:rsidRPr="00632029">
        <w:t xml:space="preserve"> </w:t>
      </w:r>
      <w:proofErr w:type="spellStart"/>
      <w:r w:rsidRPr="00632029">
        <w:t>hữu</w:t>
      </w:r>
      <w:proofErr w:type="spellEnd"/>
      <w:r w:rsidRPr="00632029">
        <w:t xml:space="preserve"> </w:t>
      </w:r>
      <w:proofErr w:type="spellStart"/>
      <w:r w:rsidRPr="00632029">
        <w:t>ích</w:t>
      </w:r>
      <w:proofErr w:type="spellEnd"/>
      <w:r w:rsidRPr="00632029">
        <w:t xml:space="preserve"> giúp </w:t>
      </w:r>
      <w:proofErr w:type="spellStart"/>
      <w:r w:rsidRPr="00632029">
        <w:t>các</w:t>
      </w:r>
      <w:proofErr w:type="spellEnd"/>
      <w:r w:rsidRPr="00632029">
        <w:t xml:space="preserve"> </w:t>
      </w:r>
      <w:proofErr w:type="spellStart"/>
      <w:r w:rsidRPr="00632029">
        <w:t>nhà</w:t>
      </w:r>
      <w:proofErr w:type="spellEnd"/>
      <w:r w:rsidRPr="00632029">
        <w:t xml:space="preserve"> </w:t>
      </w:r>
      <w:proofErr w:type="spellStart"/>
      <w:r w:rsidRPr="00632029">
        <w:t>phát</w:t>
      </w:r>
      <w:proofErr w:type="spellEnd"/>
      <w:r w:rsidRPr="00632029">
        <w:t xml:space="preserve"> triển Python tạo </w:t>
      </w:r>
      <w:proofErr w:type="spellStart"/>
      <w:r w:rsidRPr="00632029">
        <w:t>ra</w:t>
      </w:r>
      <w:proofErr w:type="spellEnd"/>
      <w:r w:rsidRPr="00632029">
        <w:t xml:space="preserve"> </w:t>
      </w:r>
      <w:proofErr w:type="spellStart"/>
      <w:r w:rsidRPr="00632029">
        <w:t>và</w:t>
      </w:r>
      <w:proofErr w:type="spellEnd"/>
      <w:r w:rsidRPr="00632029">
        <w:t xml:space="preserve"> </w:t>
      </w:r>
      <w:proofErr w:type="spellStart"/>
      <w:r w:rsidRPr="00632029">
        <w:t>quản</w:t>
      </w:r>
      <w:proofErr w:type="spellEnd"/>
      <w:r w:rsidRPr="00632029">
        <w:t xml:space="preserve"> </w:t>
      </w:r>
      <w:proofErr w:type="spellStart"/>
      <w:r w:rsidRPr="00632029">
        <w:t>lý</w:t>
      </w:r>
      <w:proofErr w:type="spellEnd"/>
      <w:r w:rsidRPr="00632029">
        <w:t xml:space="preserve"> </w:t>
      </w:r>
      <w:proofErr w:type="spellStart"/>
      <w:r w:rsidRPr="00632029">
        <w:t>mã</w:t>
      </w:r>
      <w:proofErr w:type="spellEnd"/>
      <w:r w:rsidRPr="00632029">
        <w:t xml:space="preserve"> </w:t>
      </w:r>
      <w:proofErr w:type="spellStart"/>
      <w:r w:rsidRPr="00632029">
        <w:t>nguồn</w:t>
      </w:r>
      <w:proofErr w:type="spellEnd"/>
      <w:r w:rsidRPr="00632029">
        <w:t xml:space="preserve"> </w:t>
      </w:r>
      <w:proofErr w:type="spellStart"/>
      <w:r w:rsidRPr="00632029">
        <w:t>của</w:t>
      </w:r>
      <w:proofErr w:type="spellEnd"/>
      <w:r w:rsidRPr="00632029">
        <w:t xml:space="preserve"> </w:t>
      </w:r>
      <w:proofErr w:type="spellStart"/>
      <w:r w:rsidRPr="00632029">
        <w:t>họ</w:t>
      </w:r>
      <w:proofErr w:type="spellEnd"/>
      <w:r w:rsidRPr="00632029">
        <w:t xml:space="preserve"> </w:t>
      </w:r>
      <w:proofErr w:type="spellStart"/>
      <w:r w:rsidRPr="00632029">
        <w:t>dễ</w:t>
      </w:r>
      <w:proofErr w:type="spellEnd"/>
      <w:r w:rsidRPr="00632029">
        <w:t xml:space="preserve"> </w:t>
      </w:r>
      <w:proofErr w:type="spellStart"/>
      <w:r w:rsidRPr="00632029">
        <w:t>dàng</w:t>
      </w:r>
      <w:proofErr w:type="spellEnd"/>
      <w:r w:rsidRPr="00632029">
        <w:t xml:space="preserve"> hơn</w:t>
      </w:r>
      <w:r w:rsidR="00C7517B">
        <w:t>.</w:t>
      </w:r>
    </w:p>
    <w:p w:rsidR="004C2990" w:rsidRDefault="004C2990" w:rsidP="000C6A6F">
      <w:pPr>
        <w:pStyle w:val="ListParagraph"/>
        <w:numPr>
          <w:ilvl w:val="0"/>
          <w:numId w:val="11"/>
        </w:numPr>
      </w:pPr>
      <w:r w:rsidRPr="000C6A6F">
        <w:rPr>
          <w:b/>
          <w:bCs/>
        </w:rPr>
        <w:t xml:space="preserve">Bước </w:t>
      </w:r>
      <w:r w:rsidRPr="000C6A6F">
        <w:rPr>
          <w:b/>
          <w:bCs/>
        </w:rPr>
        <w:t>1</w:t>
      </w:r>
      <w:r w:rsidRPr="000C6A6F">
        <w:rPr>
          <w:b/>
          <w:bCs/>
        </w:rPr>
        <w:t xml:space="preserve">: </w:t>
      </w:r>
      <w:proofErr w:type="spellStart"/>
      <w:r w:rsidR="00C06E83" w:rsidRPr="000C6A6F">
        <w:rPr>
          <w:b/>
          <w:bCs/>
        </w:rPr>
        <w:t>Tải</w:t>
      </w:r>
      <w:proofErr w:type="spellEnd"/>
      <w:r w:rsidRPr="000C6A6F">
        <w:rPr>
          <w:b/>
          <w:bCs/>
        </w:rPr>
        <w:t xml:space="preserve"> PyCharm</w:t>
      </w:r>
    </w:p>
    <w:p w:rsidR="009C2D6C" w:rsidRPr="009C2D6C" w:rsidRDefault="009C2D6C" w:rsidP="00B425AE">
      <w:pPr>
        <w:jc w:val="both"/>
      </w:pPr>
      <w:proofErr w:type="spellStart"/>
      <w:r w:rsidRPr="009C2D6C">
        <w:t>Trước</w:t>
      </w:r>
      <w:proofErr w:type="spellEnd"/>
      <w:r w:rsidRPr="009C2D6C">
        <w:t xml:space="preserve"> </w:t>
      </w:r>
      <w:proofErr w:type="spellStart"/>
      <w:r w:rsidRPr="009C2D6C">
        <w:t>hết</w:t>
      </w:r>
      <w:proofErr w:type="spellEnd"/>
      <w:r w:rsidRPr="009C2D6C">
        <w:t xml:space="preserve">, </w:t>
      </w:r>
      <w:r w:rsidR="0003323F">
        <w:t>ta</w:t>
      </w:r>
      <w:r w:rsidRPr="009C2D6C">
        <w:t xml:space="preserve"> cần </w:t>
      </w:r>
      <w:proofErr w:type="spellStart"/>
      <w:r w:rsidRPr="009C2D6C">
        <w:t>tải</w:t>
      </w:r>
      <w:proofErr w:type="spellEnd"/>
      <w:r w:rsidRPr="009C2D6C">
        <w:t xml:space="preserve"> </w:t>
      </w:r>
      <w:proofErr w:type="spellStart"/>
      <w:r w:rsidRPr="009C2D6C">
        <w:t>xuống</w:t>
      </w:r>
      <w:proofErr w:type="spellEnd"/>
      <w:r w:rsidRPr="009C2D6C">
        <w:t xml:space="preserve"> </w:t>
      </w:r>
      <w:proofErr w:type="spellStart"/>
      <w:r w:rsidRPr="009C2D6C">
        <w:t>tệp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PyCharm </w:t>
      </w:r>
      <w:proofErr w:type="spellStart"/>
      <w:r w:rsidRPr="009C2D6C">
        <w:t>từ</w:t>
      </w:r>
      <w:proofErr w:type="spellEnd"/>
      <w:r w:rsidRPr="009C2D6C">
        <w:t xml:space="preserve"> </w:t>
      </w:r>
      <w:proofErr w:type="spellStart"/>
      <w:r w:rsidRPr="009C2D6C">
        <w:t>trang</w:t>
      </w:r>
      <w:proofErr w:type="spellEnd"/>
      <w:r w:rsidRPr="009C2D6C">
        <w:t xml:space="preserve"> web </w:t>
      </w:r>
      <w:proofErr w:type="spellStart"/>
      <w:r w:rsidRPr="009C2D6C">
        <w:t>chính</w:t>
      </w:r>
      <w:proofErr w:type="spellEnd"/>
      <w:r w:rsidRPr="009C2D6C">
        <w:t xml:space="preserve"> thức </w:t>
      </w:r>
      <w:proofErr w:type="spellStart"/>
      <w:r w:rsidRPr="009C2D6C">
        <w:t>của</w:t>
      </w:r>
      <w:proofErr w:type="spellEnd"/>
      <w:r w:rsidRPr="009C2D6C">
        <w:t xml:space="preserve"> JetBrains, </w:t>
      </w:r>
      <w:proofErr w:type="spellStart"/>
      <w:r w:rsidRPr="009C2D6C">
        <w:t>nhà</w:t>
      </w:r>
      <w:proofErr w:type="spellEnd"/>
      <w:r w:rsidRPr="009C2D6C">
        <w:t xml:space="preserve"> </w:t>
      </w:r>
      <w:proofErr w:type="spellStart"/>
      <w:r w:rsidRPr="009C2D6C">
        <w:t>phát</w:t>
      </w:r>
      <w:proofErr w:type="spellEnd"/>
      <w:r w:rsidRPr="009C2D6C">
        <w:t xml:space="preserve"> triển </w:t>
      </w:r>
      <w:proofErr w:type="spellStart"/>
      <w:r w:rsidRPr="009C2D6C">
        <w:t>của</w:t>
      </w:r>
      <w:proofErr w:type="spellEnd"/>
      <w:r w:rsidRPr="009C2D6C">
        <w:t xml:space="preserve"> PyCharm:</w:t>
      </w:r>
    </w:p>
    <w:p w:rsidR="009C2D6C" w:rsidRPr="009C2D6C" w:rsidRDefault="009C2D6C" w:rsidP="009C2D6C">
      <w:pPr>
        <w:numPr>
          <w:ilvl w:val="0"/>
          <w:numId w:val="6"/>
        </w:numPr>
      </w:pPr>
      <w:r w:rsidRPr="009C2D6C">
        <w:t xml:space="preserve">Truy </w:t>
      </w:r>
      <w:proofErr w:type="spellStart"/>
      <w:r w:rsidRPr="009C2D6C">
        <w:t>cập</w:t>
      </w:r>
      <w:proofErr w:type="spellEnd"/>
      <w:r w:rsidRPr="009C2D6C">
        <w:t xml:space="preserve"> </w:t>
      </w:r>
      <w:proofErr w:type="spellStart"/>
      <w:r w:rsidRPr="009C2D6C">
        <w:t>trang</w:t>
      </w:r>
      <w:proofErr w:type="spellEnd"/>
      <w:r w:rsidRPr="009C2D6C">
        <w:t xml:space="preserve"> web </w:t>
      </w:r>
      <w:proofErr w:type="spellStart"/>
      <w:r w:rsidRPr="009C2D6C">
        <w:t>chính</w:t>
      </w:r>
      <w:proofErr w:type="spellEnd"/>
      <w:r w:rsidRPr="009C2D6C">
        <w:t xml:space="preserve"> thức </w:t>
      </w:r>
      <w:proofErr w:type="spellStart"/>
      <w:r w:rsidRPr="009C2D6C">
        <w:t>của</w:t>
      </w:r>
      <w:proofErr w:type="spellEnd"/>
      <w:r w:rsidRPr="009C2D6C">
        <w:t xml:space="preserve"> JetBrains tại: </w:t>
      </w:r>
      <w:hyperlink r:id="rId5" w:tgtFrame="_new" w:history="1">
        <w:r w:rsidRPr="009C2D6C">
          <w:rPr>
            <w:rStyle w:val="Hyperlink"/>
          </w:rPr>
          <w:t>https://www.jetbrains.com/pycharm/download/</w:t>
        </w:r>
      </w:hyperlink>
    </w:p>
    <w:p w:rsidR="009C2D6C" w:rsidRPr="009C2D6C" w:rsidRDefault="009C2D6C" w:rsidP="009C2D6C">
      <w:pPr>
        <w:numPr>
          <w:ilvl w:val="0"/>
          <w:numId w:val="6"/>
        </w:numPr>
      </w:pPr>
      <w:proofErr w:type="spellStart"/>
      <w:r w:rsidRPr="009C2D6C">
        <w:t>Chọn</w:t>
      </w:r>
      <w:proofErr w:type="spellEnd"/>
      <w:r w:rsidRPr="009C2D6C">
        <w:t xml:space="preserve"> </w:t>
      </w:r>
      <w:proofErr w:type="spellStart"/>
      <w:r w:rsidRPr="009C2D6C">
        <w:t>phiên</w:t>
      </w:r>
      <w:proofErr w:type="spellEnd"/>
      <w:r w:rsidRPr="009C2D6C">
        <w:t xml:space="preserve"> </w:t>
      </w:r>
      <w:proofErr w:type="spellStart"/>
      <w:r w:rsidRPr="009C2D6C">
        <w:t>bản</w:t>
      </w:r>
      <w:proofErr w:type="spellEnd"/>
      <w:r w:rsidRPr="009C2D6C">
        <w:t xml:space="preserve"> Community (</w:t>
      </w:r>
      <w:proofErr w:type="spellStart"/>
      <w:r w:rsidRPr="009C2D6C">
        <w:t>miễn</w:t>
      </w:r>
      <w:proofErr w:type="spellEnd"/>
      <w:r w:rsidRPr="009C2D6C">
        <w:t xml:space="preserve"> </w:t>
      </w:r>
      <w:proofErr w:type="spellStart"/>
      <w:r w:rsidRPr="009C2D6C">
        <w:t>phí</w:t>
      </w:r>
      <w:proofErr w:type="spellEnd"/>
      <w:r w:rsidRPr="009C2D6C">
        <w:t>).</w:t>
      </w:r>
    </w:p>
    <w:p w:rsidR="009C2D6C" w:rsidRPr="009C2D6C" w:rsidRDefault="009C2D6C" w:rsidP="009C2D6C">
      <w:pPr>
        <w:numPr>
          <w:ilvl w:val="0"/>
          <w:numId w:val="6"/>
        </w:numPr>
      </w:pPr>
      <w:r w:rsidRPr="009C2D6C">
        <w:t xml:space="preserve">Sau </w:t>
      </w:r>
      <w:proofErr w:type="spellStart"/>
      <w:r w:rsidRPr="009C2D6C">
        <w:t>đó</w:t>
      </w:r>
      <w:proofErr w:type="spellEnd"/>
      <w:r w:rsidRPr="009C2D6C">
        <w:t xml:space="preserve">, </w:t>
      </w:r>
      <w:proofErr w:type="spellStart"/>
      <w:r w:rsidRPr="009C2D6C">
        <w:t>tải</w:t>
      </w:r>
      <w:proofErr w:type="spellEnd"/>
      <w:r w:rsidRPr="009C2D6C">
        <w:t xml:space="preserve"> </w:t>
      </w:r>
      <w:proofErr w:type="spellStart"/>
      <w:r w:rsidRPr="009C2D6C">
        <w:t>xuống</w:t>
      </w:r>
      <w:proofErr w:type="spellEnd"/>
      <w:r w:rsidRPr="009C2D6C">
        <w:t xml:space="preserve"> </w:t>
      </w:r>
      <w:proofErr w:type="spellStart"/>
      <w:r w:rsidRPr="009C2D6C">
        <w:t>tệp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</w:t>
      </w:r>
      <w:proofErr w:type="spellStart"/>
      <w:r w:rsidRPr="009C2D6C">
        <w:t>cho</w:t>
      </w:r>
      <w:proofErr w:type="spellEnd"/>
      <w:r w:rsidRPr="009C2D6C">
        <w:t xml:space="preserve"> hệ </w:t>
      </w:r>
      <w:proofErr w:type="spellStart"/>
      <w:r w:rsidRPr="009C2D6C">
        <w:t>điều</w:t>
      </w:r>
      <w:proofErr w:type="spellEnd"/>
      <w:r w:rsidRPr="009C2D6C">
        <w:t xml:space="preserve"> hành Windows.</w:t>
      </w:r>
    </w:p>
    <w:p w:rsidR="009C2D6C" w:rsidRPr="009C2D6C" w:rsidRDefault="009C2D6C" w:rsidP="000C6A6F">
      <w:pPr>
        <w:pStyle w:val="ListParagraph"/>
        <w:numPr>
          <w:ilvl w:val="0"/>
          <w:numId w:val="11"/>
        </w:numPr>
      </w:pPr>
      <w:r w:rsidRPr="000C6A6F">
        <w:rPr>
          <w:b/>
          <w:bCs/>
        </w:rPr>
        <w:t xml:space="preserve">Bước 2: Cài </w:t>
      </w:r>
      <w:proofErr w:type="spellStart"/>
      <w:r w:rsidRPr="000C6A6F">
        <w:rPr>
          <w:b/>
          <w:bCs/>
        </w:rPr>
        <w:t>đặt</w:t>
      </w:r>
      <w:proofErr w:type="spellEnd"/>
      <w:r w:rsidRPr="000C6A6F">
        <w:rPr>
          <w:b/>
          <w:bCs/>
        </w:rPr>
        <w:t xml:space="preserve"> PyCharm</w:t>
      </w:r>
    </w:p>
    <w:p w:rsidR="009C2D6C" w:rsidRPr="009C2D6C" w:rsidRDefault="009C2D6C" w:rsidP="00B425AE">
      <w:pPr>
        <w:jc w:val="both"/>
      </w:pPr>
      <w:r w:rsidRPr="009C2D6C">
        <w:t xml:space="preserve">Khi </w:t>
      </w:r>
      <w:proofErr w:type="spellStart"/>
      <w:r w:rsidRPr="009C2D6C">
        <w:t>tệp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</w:t>
      </w:r>
      <w:proofErr w:type="spellStart"/>
      <w:r w:rsidRPr="009C2D6C">
        <w:t>đã</w:t>
      </w:r>
      <w:proofErr w:type="spellEnd"/>
      <w:r w:rsidRPr="009C2D6C">
        <w:t xml:space="preserve"> </w:t>
      </w:r>
      <w:proofErr w:type="spellStart"/>
      <w:r w:rsidRPr="009C2D6C">
        <w:t>được</w:t>
      </w:r>
      <w:proofErr w:type="spellEnd"/>
      <w:r w:rsidRPr="009C2D6C">
        <w:t xml:space="preserve"> </w:t>
      </w:r>
      <w:proofErr w:type="spellStart"/>
      <w:r w:rsidRPr="009C2D6C">
        <w:t>tải</w:t>
      </w:r>
      <w:proofErr w:type="spellEnd"/>
      <w:r w:rsidRPr="009C2D6C">
        <w:t xml:space="preserve"> </w:t>
      </w:r>
      <w:proofErr w:type="spellStart"/>
      <w:r w:rsidRPr="009C2D6C">
        <w:t>xuống</w:t>
      </w:r>
      <w:proofErr w:type="spellEnd"/>
      <w:r w:rsidRPr="009C2D6C">
        <w:t xml:space="preserve">, thực hiện </w:t>
      </w:r>
      <w:proofErr w:type="spellStart"/>
      <w:r w:rsidRPr="009C2D6C">
        <w:t>các</w:t>
      </w:r>
      <w:proofErr w:type="spellEnd"/>
      <w:r w:rsidRPr="009C2D6C">
        <w:t xml:space="preserve"> </w:t>
      </w:r>
      <w:proofErr w:type="spellStart"/>
      <w:r w:rsidRPr="009C2D6C">
        <w:t>bước</w:t>
      </w:r>
      <w:proofErr w:type="spellEnd"/>
      <w:r w:rsidRPr="009C2D6C">
        <w:t xml:space="preserve"> </w:t>
      </w:r>
      <w:proofErr w:type="spellStart"/>
      <w:r w:rsidRPr="009C2D6C">
        <w:t>tùy</w:t>
      </w:r>
      <w:proofErr w:type="spellEnd"/>
      <w:r w:rsidRPr="009C2D6C">
        <w:t xml:space="preserve"> </w:t>
      </w:r>
      <w:proofErr w:type="spellStart"/>
      <w:r w:rsidRPr="009C2D6C">
        <w:t>theo</w:t>
      </w:r>
      <w:proofErr w:type="spellEnd"/>
      <w:r w:rsidRPr="009C2D6C">
        <w:t xml:space="preserve"> hệ </w:t>
      </w:r>
      <w:proofErr w:type="spellStart"/>
      <w:r w:rsidRPr="009C2D6C">
        <w:t>điều</w:t>
      </w:r>
      <w:proofErr w:type="spellEnd"/>
      <w:r w:rsidRPr="009C2D6C">
        <w:t xml:space="preserve"> hành </w:t>
      </w:r>
      <w:proofErr w:type="spellStart"/>
      <w:r w:rsidRPr="009C2D6C">
        <w:t>của</w:t>
      </w:r>
      <w:proofErr w:type="spellEnd"/>
      <w:r w:rsidRPr="009C2D6C">
        <w:t xml:space="preserve"> </w:t>
      </w:r>
      <w:proofErr w:type="spellStart"/>
      <w:r w:rsidRPr="009C2D6C">
        <w:t>bạn</w:t>
      </w:r>
      <w:proofErr w:type="spellEnd"/>
      <w:r w:rsidRPr="009C2D6C">
        <w:t>:</w:t>
      </w:r>
    </w:p>
    <w:p w:rsidR="009C2D6C" w:rsidRPr="009C2D6C" w:rsidRDefault="009C2D6C" w:rsidP="009C2D6C">
      <w:pPr>
        <w:numPr>
          <w:ilvl w:val="0"/>
          <w:numId w:val="7"/>
        </w:numPr>
      </w:pPr>
      <w:proofErr w:type="spellStart"/>
      <w:r w:rsidRPr="009C2D6C">
        <w:t>Chạy</w:t>
      </w:r>
      <w:proofErr w:type="spellEnd"/>
      <w:r w:rsidRPr="009C2D6C">
        <w:t xml:space="preserve"> </w:t>
      </w:r>
      <w:proofErr w:type="spellStart"/>
      <w:r w:rsidRPr="009C2D6C">
        <w:t>tệp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PyCharm vừa </w:t>
      </w:r>
      <w:proofErr w:type="spellStart"/>
      <w:r w:rsidRPr="009C2D6C">
        <w:t>tải</w:t>
      </w:r>
      <w:proofErr w:type="spellEnd"/>
      <w:r w:rsidRPr="009C2D6C">
        <w:t xml:space="preserve"> </w:t>
      </w:r>
      <w:proofErr w:type="spellStart"/>
      <w:r w:rsidRPr="009C2D6C">
        <w:t>xuống</w:t>
      </w:r>
      <w:proofErr w:type="spellEnd"/>
      <w:r w:rsidRPr="009C2D6C">
        <w:t>.</w:t>
      </w:r>
    </w:p>
    <w:p w:rsidR="009C2D6C" w:rsidRPr="009C2D6C" w:rsidRDefault="009C2D6C" w:rsidP="009C2D6C">
      <w:pPr>
        <w:numPr>
          <w:ilvl w:val="0"/>
          <w:numId w:val="7"/>
        </w:numPr>
      </w:pPr>
      <w:r w:rsidRPr="009C2D6C">
        <w:t xml:space="preserve">Theo </w:t>
      </w:r>
      <w:proofErr w:type="spellStart"/>
      <w:r w:rsidRPr="009C2D6C">
        <w:t>hướng</w:t>
      </w:r>
      <w:proofErr w:type="spellEnd"/>
      <w:r w:rsidRPr="009C2D6C">
        <w:t xml:space="preserve"> dẫn trình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</w:t>
      </w:r>
      <w:proofErr w:type="spellStart"/>
      <w:r w:rsidRPr="009C2D6C">
        <w:t>để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PyCharm </w:t>
      </w:r>
      <w:proofErr w:type="spellStart"/>
      <w:r w:rsidRPr="009C2D6C">
        <w:t>trên</w:t>
      </w:r>
      <w:proofErr w:type="spellEnd"/>
      <w:r w:rsidRPr="009C2D6C">
        <w:t xml:space="preserve"> máy tính. </w:t>
      </w:r>
      <w:r w:rsidR="00131017">
        <w:t>Ta</w:t>
      </w:r>
      <w:r w:rsidRPr="009C2D6C">
        <w:t xml:space="preserve"> c</w:t>
      </w:r>
      <w:proofErr w:type="spellStart"/>
      <w:r w:rsidRPr="009C2D6C">
        <w:t>ó</w:t>
      </w:r>
      <w:proofErr w:type="spellEnd"/>
      <w:r w:rsidRPr="009C2D6C">
        <w:t xml:space="preserve"> </w:t>
      </w:r>
      <w:proofErr w:type="spellStart"/>
      <w:r w:rsidRPr="009C2D6C">
        <w:t>thể</w:t>
      </w:r>
      <w:proofErr w:type="spellEnd"/>
      <w:r w:rsidRPr="009C2D6C">
        <w:t xml:space="preserve"> </w:t>
      </w:r>
      <w:proofErr w:type="spellStart"/>
      <w:r w:rsidRPr="009C2D6C">
        <w:t>chọn</w:t>
      </w:r>
      <w:proofErr w:type="spellEnd"/>
      <w:r w:rsidRPr="009C2D6C">
        <w:t xml:space="preserve"> </w:t>
      </w:r>
      <w:proofErr w:type="spellStart"/>
      <w:r w:rsidRPr="009C2D6C">
        <w:t>tùy</w:t>
      </w:r>
      <w:proofErr w:type="spellEnd"/>
      <w:r w:rsidRPr="009C2D6C">
        <w:t xml:space="preserve"> </w:t>
      </w:r>
      <w:proofErr w:type="spellStart"/>
      <w:r w:rsidRPr="009C2D6C">
        <w:t>chọn</w:t>
      </w:r>
      <w:proofErr w:type="spellEnd"/>
      <w:r w:rsidRPr="009C2D6C">
        <w:t xml:space="preserve"> </w:t>
      </w:r>
      <w:proofErr w:type="spellStart"/>
      <w:r w:rsidRPr="009C2D6C">
        <w:t>mặc</w:t>
      </w:r>
      <w:proofErr w:type="spellEnd"/>
      <w:r w:rsidRPr="009C2D6C">
        <w:t xml:space="preserve"> </w:t>
      </w:r>
      <w:proofErr w:type="spellStart"/>
      <w:r w:rsidRPr="009C2D6C">
        <w:t>định</w:t>
      </w:r>
      <w:proofErr w:type="spellEnd"/>
      <w:r w:rsidRPr="009C2D6C">
        <w:t xml:space="preserve"> </w:t>
      </w:r>
      <w:proofErr w:type="spellStart"/>
      <w:r w:rsidRPr="009C2D6C">
        <w:t>hoặc</w:t>
      </w:r>
      <w:proofErr w:type="spellEnd"/>
      <w:r w:rsidRPr="009C2D6C">
        <w:t xml:space="preserve"> </w:t>
      </w:r>
      <w:proofErr w:type="spellStart"/>
      <w:r w:rsidRPr="009C2D6C">
        <w:t>tùy</w:t>
      </w:r>
      <w:proofErr w:type="spellEnd"/>
      <w:r w:rsidRPr="009C2D6C">
        <w:t xml:space="preserve"> </w:t>
      </w:r>
      <w:proofErr w:type="spellStart"/>
      <w:r w:rsidRPr="009C2D6C">
        <w:t>chỉnh</w:t>
      </w:r>
      <w:proofErr w:type="spellEnd"/>
      <w:r w:rsidRPr="009C2D6C">
        <w:t xml:space="preserve">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</w:t>
      </w:r>
      <w:proofErr w:type="spellStart"/>
      <w:r w:rsidRPr="009C2D6C">
        <w:t>theo</w:t>
      </w:r>
      <w:proofErr w:type="spellEnd"/>
      <w:r w:rsidRPr="009C2D6C">
        <w:t xml:space="preserve"> </w:t>
      </w:r>
      <w:proofErr w:type="spellStart"/>
      <w:r w:rsidRPr="009C2D6C">
        <w:t>mong</w:t>
      </w:r>
      <w:proofErr w:type="spellEnd"/>
      <w:r w:rsidRPr="009C2D6C">
        <w:t xml:space="preserve"> </w:t>
      </w:r>
      <w:proofErr w:type="spellStart"/>
      <w:r w:rsidRPr="009C2D6C">
        <w:t>muốn</w:t>
      </w:r>
      <w:proofErr w:type="spellEnd"/>
      <w:r w:rsidRPr="009C2D6C">
        <w:t xml:space="preserve"> </w:t>
      </w:r>
      <w:proofErr w:type="spellStart"/>
      <w:r w:rsidRPr="009C2D6C">
        <w:t>của</w:t>
      </w:r>
      <w:proofErr w:type="spellEnd"/>
      <w:r w:rsidRPr="009C2D6C">
        <w:t xml:space="preserve"> </w:t>
      </w:r>
      <w:proofErr w:type="spellStart"/>
      <w:r w:rsidR="0004213F">
        <w:t>mình</w:t>
      </w:r>
      <w:proofErr w:type="spellEnd"/>
      <w:r w:rsidRPr="009C2D6C">
        <w:t>.</w:t>
      </w:r>
    </w:p>
    <w:p w:rsidR="009C2D6C" w:rsidRPr="009C2D6C" w:rsidRDefault="009C2D6C" w:rsidP="00B425AE">
      <w:pPr>
        <w:numPr>
          <w:ilvl w:val="0"/>
          <w:numId w:val="7"/>
        </w:numPr>
        <w:jc w:val="both"/>
      </w:pPr>
      <w:r w:rsidRPr="009C2D6C">
        <w:t xml:space="preserve">Khi </w:t>
      </w:r>
      <w:proofErr w:type="spellStart"/>
      <w:r w:rsidRPr="009C2D6C">
        <w:t>cài</w:t>
      </w:r>
      <w:proofErr w:type="spellEnd"/>
      <w:r w:rsidRPr="009C2D6C">
        <w:t xml:space="preserve"> </w:t>
      </w:r>
      <w:proofErr w:type="spellStart"/>
      <w:r w:rsidRPr="009C2D6C">
        <w:t>đặt</w:t>
      </w:r>
      <w:proofErr w:type="spellEnd"/>
      <w:r w:rsidRPr="009C2D6C">
        <w:t xml:space="preserve"> </w:t>
      </w:r>
      <w:proofErr w:type="spellStart"/>
      <w:r w:rsidRPr="009C2D6C">
        <w:t>hoàn</w:t>
      </w:r>
      <w:proofErr w:type="spellEnd"/>
      <w:r w:rsidRPr="009C2D6C">
        <w:t xml:space="preserve"> tất, </w:t>
      </w:r>
      <w:proofErr w:type="spellStart"/>
      <w:r w:rsidRPr="009C2D6C">
        <w:t>bạn</w:t>
      </w:r>
      <w:proofErr w:type="spellEnd"/>
      <w:r w:rsidRPr="009C2D6C">
        <w:t xml:space="preserve"> </w:t>
      </w:r>
      <w:proofErr w:type="spellStart"/>
      <w:r w:rsidRPr="009C2D6C">
        <w:t>có</w:t>
      </w:r>
      <w:proofErr w:type="spellEnd"/>
      <w:r w:rsidRPr="009C2D6C">
        <w:t xml:space="preserve"> </w:t>
      </w:r>
      <w:proofErr w:type="spellStart"/>
      <w:r w:rsidRPr="009C2D6C">
        <w:t>thể</w:t>
      </w:r>
      <w:proofErr w:type="spellEnd"/>
      <w:r w:rsidRPr="009C2D6C">
        <w:t xml:space="preserve"> khởi </w:t>
      </w:r>
      <w:proofErr w:type="spellStart"/>
      <w:r w:rsidRPr="009C2D6C">
        <w:t>động</w:t>
      </w:r>
      <w:proofErr w:type="spellEnd"/>
      <w:r w:rsidRPr="009C2D6C">
        <w:t xml:space="preserve"> PyCharm </w:t>
      </w:r>
      <w:proofErr w:type="spellStart"/>
      <w:r w:rsidRPr="009C2D6C">
        <w:t>từ</w:t>
      </w:r>
      <w:proofErr w:type="spellEnd"/>
      <w:r w:rsidRPr="009C2D6C">
        <w:t xml:space="preserve"> menu Start </w:t>
      </w:r>
      <w:proofErr w:type="spellStart"/>
      <w:r w:rsidRPr="009C2D6C">
        <w:t>hoặc</w:t>
      </w:r>
      <w:proofErr w:type="spellEnd"/>
      <w:r w:rsidRPr="009C2D6C">
        <w:t xml:space="preserve"> </w:t>
      </w:r>
      <w:proofErr w:type="spellStart"/>
      <w:r w:rsidRPr="009C2D6C">
        <w:t>bằng</w:t>
      </w:r>
      <w:proofErr w:type="spellEnd"/>
      <w:r w:rsidRPr="009C2D6C">
        <w:t xml:space="preserve"> </w:t>
      </w:r>
      <w:proofErr w:type="spellStart"/>
      <w:r w:rsidRPr="009C2D6C">
        <w:t>cách</w:t>
      </w:r>
      <w:proofErr w:type="spellEnd"/>
      <w:r w:rsidRPr="009C2D6C">
        <w:t xml:space="preserve"> tìm kiếm "PyCharm" </w:t>
      </w:r>
      <w:proofErr w:type="spellStart"/>
      <w:r w:rsidRPr="009C2D6C">
        <w:t>trên</w:t>
      </w:r>
      <w:proofErr w:type="spellEnd"/>
      <w:r w:rsidRPr="009C2D6C">
        <w:t xml:space="preserve"> </w:t>
      </w:r>
      <w:proofErr w:type="spellStart"/>
      <w:r w:rsidRPr="009C2D6C">
        <w:t>thanh</w:t>
      </w:r>
      <w:proofErr w:type="spellEnd"/>
      <w:r w:rsidRPr="009C2D6C">
        <w:t xml:space="preserve"> tìm kiếm Windows.</w:t>
      </w:r>
    </w:p>
    <w:p w:rsidR="00B425AE" w:rsidRDefault="00B425AE" w:rsidP="00B425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5AD144">
            <wp:extent cx="4437635" cy="3348000"/>
            <wp:effectExtent l="0" t="0" r="1270" b="5080"/>
            <wp:docPr id="197109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35" cy="33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25AE" w:rsidRPr="00B425AE" w:rsidRDefault="00B425AE" w:rsidP="002613A4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1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1</w:t>
      </w:r>
      <w:r w:rsidR="006F5C35">
        <w:fldChar w:fldCharType="end"/>
      </w:r>
      <w:r>
        <w:t xml:space="preserve"> Giao diện khởi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2022.2.2</w:t>
      </w:r>
    </w:p>
    <w:p w:rsidR="00F03C13" w:rsidRDefault="00F03C13">
      <w:pPr>
        <w:pStyle w:val="Heading1"/>
      </w:pPr>
      <w:r>
        <w:t xml:space="preserve">Cài </w:t>
      </w:r>
      <w:proofErr w:type="spellStart"/>
      <w:r>
        <w:t>đặt</w:t>
      </w:r>
      <w:proofErr w:type="spellEnd"/>
      <w:r>
        <w:t xml:space="preserve"> Anaconda</w:t>
      </w:r>
      <w:r w:rsidR="001663F7">
        <w:t xml:space="preserve"> Python</w:t>
      </w:r>
    </w:p>
    <w:p w:rsidR="00F03C13" w:rsidRDefault="001663F7" w:rsidP="00843137">
      <w:pPr>
        <w:jc w:val="both"/>
      </w:pPr>
      <w:r w:rsidRPr="001663F7">
        <w:t xml:space="preserve">Anaconda Python </w:t>
      </w:r>
      <w:proofErr w:type="spellStart"/>
      <w:r w:rsidRPr="001663F7">
        <w:t>là</w:t>
      </w:r>
      <w:proofErr w:type="spellEnd"/>
      <w:r w:rsidRPr="001663F7">
        <w:t xml:space="preserve"> </w:t>
      </w:r>
      <w:proofErr w:type="spellStart"/>
      <w:r w:rsidRPr="001663F7">
        <w:t>một</w:t>
      </w:r>
      <w:proofErr w:type="spellEnd"/>
      <w:r w:rsidRPr="001663F7">
        <w:t xml:space="preserve"> </w:t>
      </w:r>
      <w:proofErr w:type="spellStart"/>
      <w:r w:rsidRPr="001663F7">
        <w:t>nền</w:t>
      </w:r>
      <w:proofErr w:type="spellEnd"/>
      <w:r w:rsidRPr="001663F7">
        <w:t xml:space="preserve"> </w:t>
      </w:r>
      <w:proofErr w:type="spellStart"/>
      <w:r w:rsidRPr="001663F7">
        <w:t>tảng</w:t>
      </w:r>
      <w:proofErr w:type="spellEnd"/>
      <w:r w:rsidRPr="001663F7">
        <w:t xml:space="preserve"> </w:t>
      </w:r>
      <w:proofErr w:type="spellStart"/>
      <w:r w:rsidRPr="001663F7">
        <w:t>và</w:t>
      </w:r>
      <w:proofErr w:type="spellEnd"/>
      <w:r w:rsidRPr="001663F7">
        <w:t xml:space="preserve"> môi </w:t>
      </w:r>
      <w:proofErr w:type="spellStart"/>
      <w:r w:rsidRPr="001663F7">
        <w:t>trường</w:t>
      </w:r>
      <w:proofErr w:type="spellEnd"/>
      <w:r w:rsidRPr="001663F7">
        <w:t xml:space="preserve"> </w:t>
      </w:r>
      <w:proofErr w:type="spellStart"/>
      <w:r w:rsidRPr="001663F7">
        <w:t>phát</w:t>
      </w:r>
      <w:proofErr w:type="spellEnd"/>
      <w:r w:rsidRPr="001663F7">
        <w:t xml:space="preserve"> triển Python </w:t>
      </w:r>
      <w:proofErr w:type="spellStart"/>
      <w:r w:rsidRPr="001663F7">
        <w:t>có</w:t>
      </w:r>
      <w:proofErr w:type="spellEnd"/>
      <w:r w:rsidRPr="001663F7">
        <w:t xml:space="preserve"> </w:t>
      </w:r>
      <w:proofErr w:type="spellStart"/>
      <w:r w:rsidRPr="001663F7">
        <w:t>sẵn</w:t>
      </w:r>
      <w:proofErr w:type="spellEnd"/>
      <w:r w:rsidRPr="001663F7">
        <w:t xml:space="preserve"> </w:t>
      </w:r>
      <w:proofErr w:type="spellStart"/>
      <w:r w:rsidRPr="001663F7">
        <w:t>miễn</w:t>
      </w:r>
      <w:proofErr w:type="spellEnd"/>
      <w:r w:rsidRPr="001663F7">
        <w:t xml:space="preserve"> </w:t>
      </w:r>
      <w:proofErr w:type="spellStart"/>
      <w:r w:rsidRPr="001663F7">
        <w:t>phí</w:t>
      </w:r>
      <w:proofErr w:type="spellEnd"/>
      <w:r w:rsidRPr="001663F7">
        <w:t xml:space="preserve">, </w:t>
      </w:r>
      <w:proofErr w:type="spellStart"/>
      <w:r w:rsidRPr="001663F7">
        <w:t>được</w:t>
      </w:r>
      <w:proofErr w:type="spellEnd"/>
      <w:r w:rsidRPr="001663F7">
        <w:t xml:space="preserve"> thiết </w:t>
      </w:r>
      <w:proofErr w:type="spellStart"/>
      <w:r w:rsidRPr="001663F7">
        <w:t>kế</w:t>
      </w:r>
      <w:proofErr w:type="spellEnd"/>
      <w:r w:rsidRPr="001663F7">
        <w:t xml:space="preserve"> </w:t>
      </w:r>
      <w:proofErr w:type="spellStart"/>
      <w:r w:rsidRPr="001663F7">
        <w:t>đặc</w:t>
      </w:r>
      <w:proofErr w:type="spellEnd"/>
      <w:r w:rsidRPr="001663F7">
        <w:t xml:space="preserve"> </w:t>
      </w:r>
      <w:proofErr w:type="spellStart"/>
      <w:r w:rsidRPr="001663F7">
        <w:t>biệt</w:t>
      </w:r>
      <w:proofErr w:type="spellEnd"/>
      <w:r w:rsidRPr="001663F7">
        <w:t xml:space="preserve"> </w:t>
      </w:r>
      <w:proofErr w:type="spellStart"/>
      <w:r w:rsidRPr="001663F7">
        <w:t>để</w:t>
      </w:r>
      <w:proofErr w:type="spellEnd"/>
      <w:r w:rsidRPr="001663F7">
        <w:t xml:space="preserve"> hỗ trợ khoa </w:t>
      </w:r>
      <w:proofErr w:type="spellStart"/>
      <w:r w:rsidRPr="001663F7">
        <w:t>học</w:t>
      </w:r>
      <w:proofErr w:type="spellEnd"/>
      <w:r w:rsidRPr="001663F7">
        <w:t xml:space="preserve"> </w:t>
      </w:r>
      <w:proofErr w:type="spellStart"/>
      <w:r w:rsidRPr="001663F7">
        <w:t>dữ</w:t>
      </w:r>
      <w:proofErr w:type="spellEnd"/>
      <w:r w:rsidRPr="001663F7">
        <w:t xml:space="preserve"> </w:t>
      </w:r>
      <w:proofErr w:type="spellStart"/>
      <w:r w:rsidRPr="001663F7">
        <w:t>liệu</w:t>
      </w:r>
      <w:proofErr w:type="spellEnd"/>
      <w:r w:rsidRPr="001663F7">
        <w:t xml:space="preserve">, </w:t>
      </w:r>
      <w:proofErr w:type="spellStart"/>
      <w:r w:rsidRPr="001663F7">
        <w:t>phân</w:t>
      </w:r>
      <w:proofErr w:type="spellEnd"/>
      <w:r w:rsidRPr="001663F7">
        <w:t xml:space="preserve"> </w:t>
      </w:r>
      <w:proofErr w:type="spellStart"/>
      <w:r w:rsidRPr="001663F7">
        <w:t>tích</w:t>
      </w:r>
      <w:proofErr w:type="spellEnd"/>
      <w:r w:rsidRPr="001663F7">
        <w:t xml:space="preserve"> </w:t>
      </w:r>
      <w:proofErr w:type="spellStart"/>
      <w:r w:rsidRPr="001663F7">
        <w:t>dữ</w:t>
      </w:r>
      <w:proofErr w:type="spellEnd"/>
      <w:r w:rsidRPr="001663F7">
        <w:t xml:space="preserve"> </w:t>
      </w:r>
      <w:proofErr w:type="spellStart"/>
      <w:r w:rsidRPr="001663F7">
        <w:t>liệu</w:t>
      </w:r>
      <w:proofErr w:type="spellEnd"/>
      <w:r w:rsidRPr="001663F7">
        <w:t xml:space="preserve"> </w:t>
      </w:r>
      <w:proofErr w:type="spellStart"/>
      <w:r w:rsidRPr="001663F7">
        <w:t>và</w:t>
      </w:r>
      <w:proofErr w:type="spellEnd"/>
      <w:r w:rsidRPr="001663F7">
        <w:t xml:space="preserve"> </w:t>
      </w:r>
      <w:proofErr w:type="spellStart"/>
      <w:r w:rsidRPr="001663F7">
        <w:t>tích</w:t>
      </w:r>
      <w:proofErr w:type="spellEnd"/>
      <w:r w:rsidRPr="001663F7">
        <w:t xml:space="preserve"> </w:t>
      </w:r>
      <w:proofErr w:type="spellStart"/>
      <w:r w:rsidRPr="001663F7">
        <w:t>hợp</w:t>
      </w:r>
      <w:proofErr w:type="spellEnd"/>
      <w:r w:rsidRPr="001663F7">
        <w:t xml:space="preserve"> </w:t>
      </w:r>
      <w:proofErr w:type="spellStart"/>
      <w:r w:rsidRPr="001663F7">
        <w:t>các</w:t>
      </w:r>
      <w:proofErr w:type="spellEnd"/>
      <w:r w:rsidRPr="001663F7">
        <w:t xml:space="preserve"> </w:t>
      </w:r>
      <w:proofErr w:type="spellStart"/>
      <w:r w:rsidRPr="001663F7">
        <w:t>thư</w:t>
      </w:r>
      <w:proofErr w:type="spellEnd"/>
      <w:r w:rsidRPr="001663F7">
        <w:t xml:space="preserve"> </w:t>
      </w:r>
      <w:proofErr w:type="spellStart"/>
      <w:r w:rsidRPr="001663F7">
        <w:t>viện</w:t>
      </w:r>
      <w:proofErr w:type="spellEnd"/>
      <w:r w:rsidRPr="001663F7">
        <w:t xml:space="preserve"> </w:t>
      </w:r>
      <w:proofErr w:type="spellStart"/>
      <w:r w:rsidRPr="001663F7">
        <w:t>và</w:t>
      </w:r>
      <w:proofErr w:type="spellEnd"/>
      <w:r w:rsidRPr="001663F7">
        <w:t xml:space="preserve"> công cụ phổ </w:t>
      </w:r>
      <w:proofErr w:type="spellStart"/>
      <w:r w:rsidRPr="001663F7">
        <w:t>biến</w:t>
      </w:r>
      <w:proofErr w:type="spellEnd"/>
      <w:r w:rsidRPr="001663F7">
        <w:t xml:space="preserve"> </w:t>
      </w:r>
      <w:proofErr w:type="spellStart"/>
      <w:r w:rsidRPr="001663F7">
        <w:t>trong</w:t>
      </w:r>
      <w:proofErr w:type="spellEnd"/>
      <w:r w:rsidRPr="001663F7">
        <w:t xml:space="preserve"> </w:t>
      </w:r>
      <w:proofErr w:type="spellStart"/>
      <w:r w:rsidRPr="001663F7">
        <w:t>cộng</w:t>
      </w:r>
      <w:proofErr w:type="spellEnd"/>
      <w:r w:rsidRPr="001663F7">
        <w:t xml:space="preserve"> đồng khoa </w:t>
      </w:r>
      <w:proofErr w:type="spellStart"/>
      <w:r w:rsidRPr="001663F7">
        <w:t>học</w:t>
      </w:r>
      <w:proofErr w:type="spellEnd"/>
      <w:r w:rsidRPr="001663F7">
        <w:t xml:space="preserve"> </w:t>
      </w:r>
      <w:proofErr w:type="spellStart"/>
      <w:r w:rsidRPr="001663F7">
        <w:t>dữ</w:t>
      </w:r>
      <w:proofErr w:type="spellEnd"/>
      <w:r w:rsidRPr="001663F7">
        <w:t xml:space="preserve"> </w:t>
      </w:r>
      <w:proofErr w:type="spellStart"/>
      <w:r w:rsidRPr="001663F7">
        <w:t>liệu</w:t>
      </w:r>
      <w:proofErr w:type="spellEnd"/>
      <w:r w:rsidRPr="001663F7">
        <w:t xml:space="preserve"> </w:t>
      </w:r>
      <w:proofErr w:type="spellStart"/>
      <w:r w:rsidRPr="001663F7">
        <w:t>và</w:t>
      </w:r>
      <w:proofErr w:type="spellEnd"/>
      <w:r w:rsidRPr="001663F7">
        <w:t xml:space="preserve"> machine learning. </w:t>
      </w:r>
      <w:proofErr w:type="spellStart"/>
      <w:r w:rsidRPr="001663F7">
        <w:t>Mục</w:t>
      </w:r>
      <w:proofErr w:type="spellEnd"/>
      <w:r w:rsidRPr="001663F7">
        <w:t xml:space="preserve"> </w:t>
      </w:r>
      <w:proofErr w:type="spellStart"/>
      <w:r w:rsidRPr="001663F7">
        <w:t>đích</w:t>
      </w:r>
      <w:proofErr w:type="spellEnd"/>
      <w:r w:rsidRPr="001663F7">
        <w:t xml:space="preserve"> </w:t>
      </w:r>
      <w:proofErr w:type="spellStart"/>
      <w:r w:rsidRPr="001663F7">
        <w:t>chính</w:t>
      </w:r>
      <w:proofErr w:type="spellEnd"/>
      <w:r w:rsidRPr="001663F7">
        <w:t xml:space="preserve"> </w:t>
      </w:r>
      <w:proofErr w:type="spellStart"/>
      <w:r w:rsidRPr="001663F7">
        <w:t>của</w:t>
      </w:r>
      <w:proofErr w:type="spellEnd"/>
      <w:r w:rsidRPr="001663F7">
        <w:t xml:space="preserve"> Anaconda Python </w:t>
      </w:r>
      <w:proofErr w:type="spellStart"/>
      <w:r w:rsidRPr="001663F7">
        <w:t>là</w:t>
      </w:r>
      <w:proofErr w:type="spellEnd"/>
      <w:r w:rsidRPr="001663F7">
        <w:t xml:space="preserve"> giúp người sử </w:t>
      </w:r>
      <w:proofErr w:type="spellStart"/>
      <w:r w:rsidRPr="001663F7">
        <w:t>dụng</w:t>
      </w:r>
      <w:proofErr w:type="spellEnd"/>
      <w:r w:rsidRPr="001663F7">
        <w:t xml:space="preserve"> </w:t>
      </w:r>
      <w:proofErr w:type="spellStart"/>
      <w:r w:rsidRPr="001663F7">
        <w:t>dễ</w:t>
      </w:r>
      <w:proofErr w:type="spellEnd"/>
      <w:r w:rsidRPr="001663F7">
        <w:t xml:space="preserve"> </w:t>
      </w:r>
      <w:proofErr w:type="spellStart"/>
      <w:r w:rsidRPr="001663F7">
        <w:t>dàng</w:t>
      </w:r>
      <w:proofErr w:type="spellEnd"/>
      <w:r w:rsidRPr="001663F7">
        <w:t xml:space="preserve"> </w:t>
      </w:r>
      <w:proofErr w:type="spellStart"/>
      <w:r w:rsidRPr="001663F7">
        <w:t>quản</w:t>
      </w:r>
      <w:proofErr w:type="spellEnd"/>
      <w:r w:rsidRPr="001663F7">
        <w:t xml:space="preserve"> </w:t>
      </w:r>
      <w:proofErr w:type="spellStart"/>
      <w:r w:rsidRPr="001663F7">
        <w:t>lý</w:t>
      </w:r>
      <w:proofErr w:type="spellEnd"/>
      <w:r w:rsidRPr="001663F7">
        <w:t xml:space="preserve"> môi </w:t>
      </w:r>
      <w:proofErr w:type="spellStart"/>
      <w:r w:rsidRPr="001663F7">
        <w:t>trường</w:t>
      </w:r>
      <w:proofErr w:type="spellEnd"/>
      <w:r w:rsidRPr="001663F7">
        <w:t xml:space="preserve"> Python, </w:t>
      </w:r>
      <w:proofErr w:type="spellStart"/>
      <w:r w:rsidRPr="001663F7">
        <w:t>cài</w:t>
      </w:r>
      <w:proofErr w:type="spellEnd"/>
      <w:r w:rsidRPr="001663F7">
        <w:t xml:space="preserve"> </w:t>
      </w:r>
      <w:proofErr w:type="spellStart"/>
      <w:r w:rsidRPr="001663F7">
        <w:t>đặt</w:t>
      </w:r>
      <w:proofErr w:type="spellEnd"/>
      <w:r w:rsidRPr="001663F7">
        <w:t xml:space="preserve"> </w:t>
      </w:r>
      <w:proofErr w:type="spellStart"/>
      <w:r w:rsidRPr="001663F7">
        <w:t>các</w:t>
      </w:r>
      <w:proofErr w:type="spellEnd"/>
      <w:r w:rsidRPr="001663F7">
        <w:t xml:space="preserve"> gói </w:t>
      </w:r>
      <w:proofErr w:type="spellStart"/>
      <w:r w:rsidRPr="001663F7">
        <w:t>thư</w:t>
      </w:r>
      <w:proofErr w:type="spellEnd"/>
      <w:r w:rsidRPr="001663F7">
        <w:t xml:space="preserve"> </w:t>
      </w:r>
      <w:proofErr w:type="spellStart"/>
      <w:r w:rsidRPr="001663F7">
        <w:t>viện</w:t>
      </w:r>
      <w:proofErr w:type="spellEnd"/>
      <w:r w:rsidRPr="001663F7">
        <w:t xml:space="preserve"> cần thiết </w:t>
      </w:r>
      <w:proofErr w:type="spellStart"/>
      <w:r w:rsidRPr="001663F7">
        <w:t>và</w:t>
      </w:r>
      <w:proofErr w:type="spellEnd"/>
      <w:r w:rsidRPr="001663F7">
        <w:t xml:space="preserve"> tạo </w:t>
      </w:r>
      <w:proofErr w:type="spellStart"/>
      <w:r w:rsidRPr="001663F7">
        <w:t>các</w:t>
      </w:r>
      <w:proofErr w:type="spellEnd"/>
      <w:r w:rsidRPr="001663F7">
        <w:t xml:space="preserve"> môi </w:t>
      </w:r>
      <w:proofErr w:type="spellStart"/>
      <w:r w:rsidRPr="001663F7">
        <w:t>trường</w:t>
      </w:r>
      <w:proofErr w:type="spellEnd"/>
      <w:r w:rsidRPr="001663F7">
        <w:t xml:space="preserve"> cô </w:t>
      </w:r>
      <w:proofErr w:type="spellStart"/>
      <w:r w:rsidRPr="001663F7">
        <w:t>lập</w:t>
      </w:r>
      <w:proofErr w:type="spellEnd"/>
      <w:r w:rsidRPr="001663F7">
        <w:t xml:space="preserve"> </w:t>
      </w:r>
      <w:proofErr w:type="spellStart"/>
      <w:r w:rsidRPr="001663F7">
        <w:t>để</w:t>
      </w:r>
      <w:proofErr w:type="spellEnd"/>
      <w:r w:rsidRPr="001663F7">
        <w:t xml:space="preserve"> </w:t>
      </w:r>
      <w:proofErr w:type="spellStart"/>
      <w:r w:rsidRPr="001663F7">
        <w:t>phát</w:t>
      </w:r>
      <w:proofErr w:type="spellEnd"/>
      <w:r w:rsidRPr="001663F7">
        <w:t xml:space="preserve"> triển dự </w:t>
      </w:r>
      <w:proofErr w:type="spellStart"/>
      <w:r w:rsidRPr="001663F7">
        <w:t>án</w:t>
      </w:r>
      <w:proofErr w:type="spellEnd"/>
      <w:r w:rsidRPr="001663F7">
        <w:t>.</w:t>
      </w:r>
    </w:p>
    <w:p w:rsidR="001663F7" w:rsidRPr="001663F7" w:rsidRDefault="001663F7" w:rsidP="000C6A6F">
      <w:pPr>
        <w:pStyle w:val="ListParagraph"/>
        <w:numPr>
          <w:ilvl w:val="0"/>
          <w:numId w:val="11"/>
        </w:numPr>
      </w:pPr>
      <w:r w:rsidRPr="000C6A6F">
        <w:rPr>
          <w:b/>
          <w:bCs/>
        </w:rPr>
        <w:t xml:space="preserve">Bước 1: </w:t>
      </w:r>
      <w:proofErr w:type="spellStart"/>
      <w:r w:rsidRPr="000C6A6F">
        <w:rPr>
          <w:b/>
          <w:bCs/>
        </w:rPr>
        <w:t>Tải</w:t>
      </w:r>
      <w:proofErr w:type="spellEnd"/>
      <w:r w:rsidRPr="000C6A6F">
        <w:rPr>
          <w:b/>
          <w:bCs/>
        </w:rPr>
        <w:t xml:space="preserve"> </w:t>
      </w:r>
      <w:proofErr w:type="spellStart"/>
      <w:r w:rsidRPr="000C6A6F">
        <w:rPr>
          <w:b/>
          <w:bCs/>
        </w:rPr>
        <w:t>xuống</w:t>
      </w:r>
      <w:proofErr w:type="spellEnd"/>
      <w:r w:rsidRPr="000C6A6F">
        <w:rPr>
          <w:b/>
          <w:bCs/>
        </w:rPr>
        <w:t xml:space="preserve"> Anaconda</w:t>
      </w:r>
    </w:p>
    <w:p w:rsidR="001663F7" w:rsidRPr="001663F7" w:rsidRDefault="001663F7" w:rsidP="001663F7">
      <w:pPr>
        <w:numPr>
          <w:ilvl w:val="0"/>
          <w:numId w:val="8"/>
        </w:numPr>
      </w:pPr>
      <w:r w:rsidRPr="001663F7">
        <w:t xml:space="preserve">Truy </w:t>
      </w:r>
      <w:proofErr w:type="spellStart"/>
      <w:r w:rsidRPr="001663F7">
        <w:t>cập</w:t>
      </w:r>
      <w:proofErr w:type="spellEnd"/>
      <w:r w:rsidRPr="001663F7">
        <w:t xml:space="preserve"> </w:t>
      </w:r>
      <w:proofErr w:type="spellStart"/>
      <w:r w:rsidRPr="001663F7">
        <w:t>trang</w:t>
      </w:r>
      <w:proofErr w:type="spellEnd"/>
      <w:r w:rsidRPr="001663F7">
        <w:t xml:space="preserve"> web </w:t>
      </w:r>
      <w:proofErr w:type="spellStart"/>
      <w:r w:rsidRPr="001663F7">
        <w:t>chính</w:t>
      </w:r>
      <w:proofErr w:type="spellEnd"/>
      <w:r w:rsidRPr="001663F7">
        <w:t xml:space="preserve"> thức </w:t>
      </w:r>
      <w:proofErr w:type="spellStart"/>
      <w:r w:rsidRPr="001663F7">
        <w:t>của</w:t>
      </w:r>
      <w:proofErr w:type="spellEnd"/>
      <w:r w:rsidRPr="001663F7">
        <w:t xml:space="preserve"> Anaconda tại: </w:t>
      </w:r>
      <w:hyperlink r:id="rId7" w:tgtFrame="_new" w:history="1">
        <w:r w:rsidRPr="001663F7">
          <w:rPr>
            <w:rStyle w:val="Hyperlink"/>
          </w:rPr>
          <w:t>https://www.anaconda.com/products/distribution</w:t>
        </w:r>
      </w:hyperlink>
      <w:r w:rsidRPr="001663F7">
        <w:t>.</w:t>
      </w:r>
    </w:p>
    <w:p w:rsidR="00B35931" w:rsidRDefault="001663F7" w:rsidP="001663F7">
      <w:pPr>
        <w:numPr>
          <w:ilvl w:val="0"/>
          <w:numId w:val="8"/>
        </w:numPr>
        <w:jc w:val="both"/>
      </w:pPr>
      <w:proofErr w:type="spellStart"/>
      <w:r w:rsidRPr="001663F7">
        <w:t>Chọn</w:t>
      </w:r>
      <w:proofErr w:type="spellEnd"/>
      <w:r w:rsidRPr="001663F7">
        <w:t xml:space="preserve"> </w:t>
      </w:r>
      <w:proofErr w:type="spellStart"/>
      <w:r w:rsidRPr="001663F7">
        <w:t>phiên</w:t>
      </w:r>
      <w:proofErr w:type="spellEnd"/>
      <w:r w:rsidRPr="001663F7">
        <w:t xml:space="preserve"> </w:t>
      </w:r>
      <w:proofErr w:type="spellStart"/>
      <w:r w:rsidRPr="001663F7">
        <w:t>bản</w:t>
      </w:r>
      <w:proofErr w:type="spellEnd"/>
      <w:r w:rsidRPr="001663F7">
        <w:t xml:space="preserve"> Anaconda </w:t>
      </w:r>
      <w:proofErr w:type="spellStart"/>
      <w:r w:rsidRPr="001663F7">
        <w:t>muốn</w:t>
      </w:r>
      <w:proofErr w:type="spellEnd"/>
      <w:r w:rsidRPr="001663F7">
        <w:t xml:space="preserve"> </w:t>
      </w:r>
      <w:proofErr w:type="spellStart"/>
      <w:r w:rsidRPr="001663F7">
        <w:t>cài</w:t>
      </w:r>
      <w:proofErr w:type="spellEnd"/>
      <w:r w:rsidRPr="001663F7">
        <w:t xml:space="preserve"> </w:t>
      </w:r>
      <w:proofErr w:type="spellStart"/>
      <w:r w:rsidRPr="001663F7">
        <w:t>đặt</w:t>
      </w:r>
      <w:proofErr w:type="spellEnd"/>
      <w:r w:rsidRPr="001663F7">
        <w:t xml:space="preserve"> (thường </w:t>
      </w:r>
      <w:proofErr w:type="spellStart"/>
      <w:r w:rsidRPr="001663F7">
        <w:t>là</w:t>
      </w:r>
      <w:proofErr w:type="spellEnd"/>
      <w:r w:rsidRPr="001663F7">
        <w:t xml:space="preserve"> Anaconda Individual Edition, </w:t>
      </w:r>
      <w:proofErr w:type="spellStart"/>
      <w:r w:rsidRPr="001663F7">
        <w:t>miễn</w:t>
      </w:r>
      <w:proofErr w:type="spellEnd"/>
      <w:r w:rsidRPr="001663F7">
        <w:t xml:space="preserve"> </w:t>
      </w:r>
      <w:proofErr w:type="spellStart"/>
      <w:r w:rsidRPr="001663F7">
        <w:t>phí</w:t>
      </w:r>
      <w:proofErr w:type="spellEnd"/>
      <w:r w:rsidRPr="001663F7">
        <w:t xml:space="preserve">) </w:t>
      </w:r>
      <w:proofErr w:type="spellStart"/>
      <w:r w:rsidRPr="001663F7">
        <w:t>và</w:t>
      </w:r>
      <w:proofErr w:type="spellEnd"/>
      <w:r w:rsidRPr="001663F7">
        <w:t xml:space="preserve"> </w:t>
      </w:r>
      <w:proofErr w:type="spellStart"/>
      <w:r w:rsidRPr="001663F7">
        <w:t>tải</w:t>
      </w:r>
      <w:proofErr w:type="spellEnd"/>
      <w:r w:rsidRPr="001663F7">
        <w:t xml:space="preserve"> </w:t>
      </w:r>
      <w:proofErr w:type="spellStart"/>
      <w:r w:rsidRPr="001663F7">
        <w:t>xuống</w:t>
      </w:r>
      <w:proofErr w:type="spellEnd"/>
      <w:r w:rsidRPr="001663F7">
        <w:t xml:space="preserve"> </w:t>
      </w:r>
      <w:proofErr w:type="spellStart"/>
      <w:r w:rsidRPr="001663F7">
        <w:t>phiên</w:t>
      </w:r>
      <w:proofErr w:type="spellEnd"/>
      <w:r w:rsidRPr="001663F7">
        <w:t xml:space="preserve"> </w:t>
      </w:r>
      <w:proofErr w:type="spellStart"/>
      <w:r w:rsidRPr="001663F7">
        <w:t>bản</w:t>
      </w:r>
      <w:proofErr w:type="spellEnd"/>
      <w:r w:rsidRPr="001663F7">
        <w:t xml:space="preserve"> dành </w:t>
      </w:r>
      <w:proofErr w:type="spellStart"/>
      <w:r w:rsidRPr="001663F7">
        <w:t>cho</w:t>
      </w:r>
      <w:proofErr w:type="spellEnd"/>
      <w:r w:rsidRPr="001663F7">
        <w:t xml:space="preserve"> hệ </w:t>
      </w:r>
      <w:proofErr w:type="spellStart"/>
      <w:r w:rsidRPr="001663F7">
        <w:t>điều</w:t>
      </w:r>
      <w:proofErr w:type="spellEnd"/>
      <w:r w:rsidRPr="001663F7">
        <w:t xml:space="preserve"> hành Windows.</w:t>
      </w:r>
    </w:p>
    <w:p w:rsidR="001663F7" w:rsidRPr="001663F7" w:rsidRDefault="00B35931" w:rsidP="00B35931">
      <w:r>
        <w:br w:type="page"/>
      </w:r>
    </w:p>
    <w:p w:rsidR="001663F7" w:rsidRPr="001663F7" w:rsidRDefault="001663F7" w:rsidP="000C6A6F">
      <w:pPr>
        <w:pStyle w:val="ListParagraph"/>
        <w:numPr>
          <w:ilvl w:val="0"/>
          <w:numId w:val="11"/>
        </w:numPr>
      </w:pPr>
      <w:r w:rsidRPr="000C6A6F">
        <w:rPr>
          <w:b/>
          <w:bCs/>
        </w:rPr>
        <w:lastRenderedPageBreak/>
        <w:t xml:space="preserve">Bước 2: Cài </w:t>
      </w:r>
      <w:proofErr w:type="spellStart"/>
      <w:r w:rsidRPr="000C6A6F">
        <w:rPr>
          <w:b/>
          <w:bCs/>
        </w:rPr>
        <w:t>đặt</w:t>
      </w:r>
      <w:proofErr w:type="spellEnd"/>
      <w:r w:rsidRPr="000C6A6F">
        <w:rPr>
          <w:b/>
          <w:bCs/>
        </w:rPr>
        <w:t xml:space="preserve"> Anaconda</w:t>
      </w:r>
    </w:p>
    <w:p w:rsidR="001663F7" w:rsidRPr="001663F7" w:rsidRDefault="001663F7" w:rsidP="00843137">
      <w:pPr>
        <w:numPr>
          <w:ilvl w:val="0"/>
          <w:numId w:val="9"/>
        </w:numPr>
        <w:jc w:val="both"/>
      </w:pPr>
      <w:proofErr w:type="spellStart"/>
      <w:r w:rsidRPr="001663F7">
        <w:t>Mở</w:t>
      </w:r>
      <w:proofErr w:type="spellEnd"/>
      <w:r w:rsidRPr="001663F7">
        <w:t xml:space="preserve"> </w:t>
      </w:r>
      <w:proofErr w:type="spellStart"/>
      <w:r w:rsidRPr="001663F7">
        <w:t>tệp</w:t>
      </w:r>
      <w:proofErr w:type="spellEnd"/>
      <w:r w:rsidRPr="001663F7">
        <w:t xml:space="preserve"> </w:t>
      </w:r>
      <w:proofErr w:type="spellStart"/>
      <w:r w:rsidRPr="001663F7">
        <w:t>cài</w:t>
      </w:r>
      <w:proofErr w:type="spellEnd"/>
      <w:r w:rsidRPr="001663F7">
        <w:t xml:space="preserve"> </w:t>
      </w:r>
      <w:proofErr w:type="spellStart"/>
      <w:r w:rsidRPr="001663F7">
        <w:t>đặt</w:t>
      </w:r>
      <w:proofErr w:type="spellEnd"/>
      <w:r w:rsidRPr="001663F7">
        <w:t xml:space="preserve"> Anaconda </w:t>
      </w:r>
      <w:proofErr w:type="spellStart"/>
      <w:r w:rsidRPr="001663F7">
        <w:t>mà</w:t>
      </w:r>
      <w:proofErr w:type="spellEnd"/>
      <w:r w:rsidRPr="001663F7">
        <w:t xml:space="preserve"> </w:t>
      </w:r>
      <w:proofErr w:type="spellStart"/>
      <w:r w:rsidRPr="001663F7">
        <w:t>bạn</w:t>
      </w:r>
      <w:proofErr w:type="spellEnd"/>
      <w:r w:rsidRPr="001663F7">
        <w:t xml:space="preserve"> </w:t>
      </w:r>
      <w:proofErr w:type="spellStart"/>
      <w:r w:rsidRPr="001663F7">
        <w:t>đã</w:t>
      </w:r>
      <w:proofErr w:type="spellEnd"/>
      <w:r w:rsidRPr="001663F7">
        <w:t xml:space="preserve"> </w:t>
      </w:r>
      <w:proofErr w:type="spellStart"/>
      <w:r w:rsidRPr="001663F7">
        <w:t>tải</w:t>
      </w:r>
      <w:proofErr w:type="spellEnd"/>
      <w:r w:rsidRPr="001663F7">
        <w:t xml:space="preserve"> </w:t>
      </w:r>
      <w:proofErr w:type="spellStart"/>
      <w:r w:rsidRPr="001663F7">
        <w:t>xuống</w:t>
      </w:r>
      <w:proofErr w:type="spellEnd"/>
      <w:r w:rsidRPr="001663F7">
        <w:t xml:space="preserve">. Trong </w:t>
      </w:r>
      <w:proofErr w:type="spellStart"/>
      <w:r w:rsidRPr="001663F7">
        <w:t>hầu</w:t>
      </w:r>
      <w:proofErr w:type="spellEnd"/>
      <w:r w:rsidRPr="001663F7">
        <w:t xml:space="preserve"> </w:t>
      </w:r>
      <w:proofErr w:type="spellStart"/>
      <w:r w:rsidRPr="001663F7">
        <w:t>hết</w:t>
      </w:r>
      <w:proofErr w:type="spellEnd"/>
      <w:r w:rsidRPr="001663F7">
        <w:t xml:space="preserve"> </w:t>
      </w:r>
      <w:proofErr w:type="spellStart"/>
      <w:r w:rsidRPr="001663F7">
        <w:t>trường</w:t>
      </w:r>
      <w:proofErr w:type="spellEnd"/>
      <w:r w:rsidRPr="001663F7">
        <w:t xml:space="preserve"> </w:t>
      </w:r>
      <w:proofErr w:type="spellStart"/>
      <w:r w:rsidRPr="001663F7">
        <w:t>hợp</w:t>
      </w:r>
      <w:proofErr w:type="spellEnd"/>
      <w:r w:rsidRPr="001663F7">
        <w:t xml:space="preserve">, </w:t>
      </w:r>
      <w:proofErr w:type="spellStart"/>
      <w:r w:rsidRPr="001663F7">
        <w:t>tệp</w:t>
      </w:r>
      <w:proofErr w:type="spellEnd"/>
      <w:r w:rsidRPr="001663F7">
        <w:t xml:space="preserve"> </w:t>
      </w:r>
      <w:proofErr w:type="spellStart"/>
      <w:r w:rsidRPr="001663F7">
        <w:t>này</w:t>
      </w:r>
      <w:proofErr w:type="spellEnd"/>
      <w:r w:rsidRPr="001663F7">
        <w:t xml:space="preserve"> </w:t>
      </w:r>
      <w:proofErr w:type="spellStart"/>
      <w:r w:rsidRPr="001663F7">
        <w:t>sẽ</w:t>
      </w:r>
      <w:proofErr w:type="spellEnd"/>
      <w:r w:rsidRPr="001663F7">
        <w:t xml:space="preserve"> </w:t>
      </w:r>
      <w:proofErr w:type="spellStart"/>
      <w:r w:rsidRPr="001663F7">
        <w:t>có</w:t>
      </w:r>
      <w:proofErr w:type="spellEnd"/>
      <w:r w:rsidRPr="001663F7">
        <w:t xml:space="preserve"> tên </w:t>
      </w:r>
      <w:proofErr w:type="spellStart"/>
      <w:r w:rsidRPr="001663F7">
        <w:t>là</w:t>
      </w:r>
      <w:proofErr w:type="spellEnd"/>
      <w:r w:rsidRPr="001663F7">
        <w:t xml:space="preserve"> "Anaconda3-&lt;version&gt;-Windows-x86_64.exe" </w:t>
      </w:r>
      <w:proofErr w:type="spellStart"/>
      <w:r w:rsidRPr="001663F7">
        <w:t>với</w:t>
      </w:r>
      <w:proofErr w:type="spellEnd"/>
      <w:r w:rsidRPr="001663F7">
        <w:t xml:space="preserve"> "&lt;version&gt;" </w:t>
      </w:r>
      <w:proofErr w:type="spellStart"/>
      <w:r w:rsidRPr="001663F7">
        <w:t>là</w:t>
      </w:r>
      <w:proofErr w:type="spellEnd"/>
      <w:r w:rsidRPr="001663F7">
        <w:t xml:space="preserve"> </w:t>
      </w:r>
      <w:proofErr w:type="spellStart"/>
      <w:r w:rsidRPr="001663F7">
        <w:t>phiên</w:t>
      </w:r>
      <w:proofErr w:type="spellEnd"/>
      <w:r w:rsidRPr="001663F7">
        <w:t xml:space="preserve"> </w:t>
      </w:r>
      <w:proofErr w:type="spellStart"/>
      <w:r w:rsidRPr="001663F7">
        <w:t>bản</w:t>
      </w:r>
      <w:proofErr w:type="spellEnd"/>
      <w:r w:rsidRPr="001663F7">
        <w:t xml:space="preserve"> </w:t>
      </w:r>
      <w:proofErr w:type="spellStart"/>
      <w:r w:rsidRPr="001663F7">
        <w:t>của</w:t>
      </w:r>
      <w:proofErr w:type="spellEnd"/>
      <w:r w:rsidRPr="001663F7">
        <w:t xml:space="preserve"> Anaconda.</w:t>
      </w:r>
    </w:p>
    <w:p w:rsidR="001663F7" w:rsidRPr="001663F7" w:rsidRDefault="001663F7" w:rsidP="001663F7">
      <w:pPr>
        <w:numPr>
          <w:ilvl w:val="0"/>
          <w:numId w:val="9"/>
        </w:numPr>
      </w:pPr>
      <w:proofErr w:type="spellStart"/>
      <w:r w:rsidRPr="001663F7">
        <w:t>Chạy</w:t>
      </w:r>
      <w:proofErr w:type="spellEnd"/>
      <w:r w:rsidRPr="001663F7">
        <w:t xml:space="preserve"> </w:t>
      </w:r>
      <w:proofErr w:type="spellStart"/>
      <w:r w:rsidRPr="001663F7">
        <w:t>tệp</w:t>
      </w:r>
      <w:proofErr w:type="spellEnd"/>
      <w:r w:rsidRPr="001663F7">
        <w:t xml:space="preserve"> </w:t>
      </w:r>
      <w:proofErr w:type="spellStart"/>
      <w:r w:rsidRPr="001663F7">
        <w:t>cài</w:t>
      </w:r>
      <w:proofErr w:type="spellEnd"/>
      <w:r w:rsidRPr="001663F7">
        <w:t xml:space="preserve"> </w:t>
      </w:r>
      <w:proofErr w:type="spellStart"/>
      <w:r w:rsidRPr="001663F7">
        <w:t>đặt</w:t>
      </w:r>
      <w:proofErr w:type="spellEnd"/>
      <w:r w:rsidRPr="001663F7">
        <w:t xml:space="preserve"> </w:t>
      </w:r>
      <w:proofErr w:type="spellStart"/>
      <w:r w:rsidRPr="001663F7">
        <w:t>bằng</w:t>
      </w:r>
      <w:proofErr w:type="spellEnd"/>
      <w:r w:rsidRPr="001663F7">
        <w:t xml:space="preserve"> </w:t>
      </w:r>
      <w:proofErr w:type="spellStart"/>
      <w:r w:rsidRPr="001663F7">
        <w:t>cách</w:t>
      </w:r>
      <w:proofErr w:type="spellEnd"/>
      <w:r w:rsidRPr="001663F7">
        <w:t xml:space="preserve"> double-click </w:t>
      </w:r>
      <w:proofErr w:type="spellStart"/>
      <w:r w:rsidRPr="001663F7">
        <w:t>vào</w:t>
      </w:r>
      <w:proofErr w:type="spellEnd"/>
      <w:r w:rsidRPr="001663F7">
        <w:t xml:space="preserve"> </w:t>
      </w:r>
      <w:proofErr w:type="spellStart"/>
      <w:r w:rsidRPr="001663F7">
        <w:t>nó</w:t>
      </w:r>
      <w:proofErr w:type="spellEnd"/>
      <w:r w:rsidRPr="001663F7">
        <w:t>.</w:t>
      </w:r>
    </w:p>
    <w:p w:rsidR="001663F7" w:rsidRPr="001663F7" w:rsidRDefault="001663F7" w:rsidP="00843137">
      <w:pPr>
        <w:numPr>
          <w:ilvl w:val="0"/>
          <w:numId w:val="9"/>
        </w:numPr>
        <w:jc w:val="both"/>
      </w:pPr>
      <w:r w:rsidRPr="001663F7">
        <w:t xml:space="preserve">Khi </w:t>
      </w:r>
      <w:proofErr w:type="spellStart"/>
      <w:r w:rsidRPr="001663F7">
        <w:t>đến</w:t>
      </w:r>
      <w:proofErr w:type="spellEnd"/>
      <w:r w:rsidRPr="001663F7">
        <w:t xml:space="preserve"> </w:t>
      </w:r>
      <w:proofErr w:type="spellStart"/>
      <w:r w:rsidRPr="001663F7">
        <w:t>bước</w:t>
      </w:r>
      <w:proofErr w:type="spellEnd"/>
      <w:r w:rsidRPr="001663F7">
        <w:t xml:space="preserve"> "Advanced Options," </w:t>
      </w:r>
      <w:proofErr w:type="spellStart"/>
      <w:r w:rsidRPr="001663F7">
        <w:t>có</w:t>
      </w:r>
      <w:proofErr w:type="spellEnd"/>
      <w:r w:rsidRPr="001663F7">
        <w:t xml:space="preserve"> </w:t>
      </w:r>
      <w:proofErr w:type="spellStart"/>
      <w:r w:rsidRPr="001663F7">
        <w:t>thể</w:t>
      </w:r>
      <w:proofErr w:type="spellEnd"/>
      <w:r w:rsidRPr="001663F7">
        <w:t xml:space="preserve"> </w:t>
      </w:r>
      <w:proofErr w:type="spellStart"/>
      <w:r w:rsidRPr="001663F7">
        <w:t>chọn</w:t>
      </w:r>
      <w:proofErr w:type="spellEnd"/>
      <w:r w:rsidRPr="001663F7">
        <w:t xml:space="preserve"> "Add Anaconda to my PATH environment variable" </w:t>
      </w:r>
      <w:proofErr w:type="spellStart"/>
      <w:r w:rsidRPr="001663F7">
        <w:t>để</w:t>
      </w:r>
      <w:proofErr w:type="spellEnd"/>
      <w:r w:rsidRPr="001663F7">
        <w:t xml:space="preserve"> </w:t>
      </w:r>
      <w:proofErr w:type="spellStart"/>
      <w:r w:rsidRPr="001663F7">
        <w:t>thêm</w:t>
      </w:r>
      <w:proofErr w:type="spellEnd"/>
      <w:r w:rsidRPr="001663F7">
        <w:t xml:space="preserve"> Anaconda </w:t>
      </w:r>
      <w:proofErr w:type="spellStart"/>
      <w:r w:rsidRPr="001663F7">
        <w:t>vào</w:t>
      </w:r>
      <w:proofErr w:type="spellEnd"/>
      <w:r w:rsidRPr="001663F7">
        <w:t xml:space="preserve"> </w:t>
      </w:r>
      <w:proofErr w:type="spellStart"/>
      <w:r w:rsidRPr="001663F7">
        <w:t>biến</w:t>
      </w:r>
      <w:proofErr w:type="spellEnd"/>
      <w:r w:rsidRPr="001663F7">
        <w:t xml:space="preserve"> môi </w:t>
      </w:r>
      <w:proofErr w:type="spellStart"/>
      <w:r w:rsidRPr="001663F7">
        <w:t>trường</w:t>
      </w:r>
      <w:proofErr w:type="spellEnd"/>
      <w:r w:rsidRPr="001663F7">
        <w:t xml:space="preserve"> PATH. </w:t>
      </w:r>
      <w:proofErr w:type="spellStart"/>
      <w:r w:rsidRPr="001663F7">
        <w:t>Điều</w:t>
      </w:r>
      <w:proofErr w:type="spellEnd"/>
      <w:r w:rsidRPr="001663F7">
        <w:t xml:space="preserve"> </w:t>
      </w:r>
      <w:proofErr w:type="spellStart"/>
      <w:r w:rsidRPr="001663F7">
        <w:t>này</w:t>
      </w:r>
      <w:proofErr w:type="spellEnd"/>
      <w:r w:rsidRPr="001663F7">
        <w:t xml:space="preserve"> </w:t>
      </w:r>
      <w:proofErr w:type="spellStart"/>
      <w:r w:rsidRPr="001663F7">
        <w:t>sẽ</w:t>
      </w:r>
      <w:proofErr w:type="spellEnd"/>
      <w:r w:rsidRPr="001663F7">
        <w:t xml:space="preserve"> giúp </w:t>
      </w:r>
      <w:proofErr w:type="spellStart"/>
      <w:r w:rsidRPr="001663F7">
        <w:t>truy</w:t>
      </w:r>
      <w:proofErr w:type="spellEnd"/>
      <w:r w:rsidRPr="001663F7">
        <w:t xml:space="preserve"> </w:t>
      </w:r>
      <w:proofErr w:type="spellStart"/>
      <w:r w:rsidRPr="001663F7">
        <w:t>cập</w:t>
      </w:r>
      <w:proofErr w:type="spellEnd"/>
      <w:r w:rsidRPr="001663F7">
        <w:t xml:space="preserve"> Anaconda </w:t>
      </w:r>
      <w:proofErr w:type="spellStart"/>
      <w:r w:rsidRPr="001663F7">
        <w:t>một</w:t>
      </w:r>
      <w:proofErr w:type="spellEnd"/>
      <w:r w:rsidRPr="001663F7">
        <w:t xml:space="preserve"> </w:t>
      </w:r>
      <w:proofErr w:type="spellStart"/>
      <w:r w:rsidRPr="001663F7">
        <w:t>cách</w:t>
      </w:r>
      <w:proofErr w:type="spellEnd"/>
      <w:r w:rsidRPr="001663F7">
        <w:t xml:space="preserve"> </w:t>
      </w:r>
      <w:proofErr w:type="spellStart"/>
      <w:r w:rsidRPr="001663F7">
        <w:t>dễ</w:t>
      </w:r>
      <w:proofErr w:type="spellEnd"/>
      <w:r w:rsidRPr="001663F7">
        <w:t xml:space="preserve"> </w:t>
      </w:r>
      <w:proofErr w:type="spellStart"/>
      <w:r w:rsidRPr="001663F7">
        <w:t>dàng</w:t>
      </w:r>
      <w:proofErr w:type="spellEnd"/>
      <w:r w:rsidRPr="001663F7">
        <w:t xml:space="preserve"> </w:t>
      </w:r>
      <w:proofErr w:type="spellStart"/>
      <w:r w:rsidRPr="001663F7">
        <w:t>từ</w:t>
      </w:r>
      <w:proofErr w:type="spellEnd"/>
      <w:r w:rsidRPr="001663F7">
        <w:t xml:space="preserve"> </w:t>
      </w:r>
      <w:proofErr w:type="spellStart"/>
      <w:r w:rsidRPr="001663F7">
        <w:t>cửa</w:t>
      </w:r>
      <w:proofErr w:type="spellEnd"/>
      <w:r w:rsidRPr="001663F7">
        <w:t xml:space="preserve"> </w:t>
      </w:r>
      <w:proofErr w:type="spellStart"/>
      <w:r w:rsidRPr="001663F7">
        <w:t>sổ</w:t>
      </w:r>
      <w:proofErr w:type="spellEnd"/>
      <w:r w:rsidRPr="001663F7">
        <w:t xml:space="preserve"> </w:t>
      </w:r>
      <w:proofErr w:type="spellStart"/>
      <w:r w:rsidRPr="001663F7">
        <w:t>dòng</w:t>
      </w:r>
      <w:proofErr w:type="spellEnd"/>
      <w:r w:rsidRPr="001663F7">
        <w:t xml:space="preserve"> </w:t>
      </w:r>
      <w:proofErr w:type="spellStart"/>
      <w:r w:rsidRPr="001663F7">
        <w:t>lệnh</w:t>
      </w:r>
      <w:proofErr w:type="spellEnd"/>
      <w:r w:rsidRPr="001663F7">
        <w:t>.</w:t>
      </w:r>
    </w:p>
    <w:p w:rsidR="001663F7" w:rsidRPr="001663F7" w:rsidRDefault="001663F7" w:rsidP="001663F7">
      <w:pPr>
        <w:numPr>
          <w:ilvl w:val="0"/>
          <w:numId w:val="9"/>
        </w:numPr>
      </w:pPr>
      <w:r w:rsidRPr="001663F7">
        <w:t xml:space="preserve">Hoàn thành </w:t>
      </w:r>
      <w:proofErr w:type="spellStart"/>
      <w:r w:rsidRPr="001663F7">
        <w:t>cài</w:t>
      </w:r>
      <w:proofErr w:type="spellEnd"/>
      <w:r w:rsidRPr="001663F7">
        <w:t xml:space="preserve"> </w:t>
      </w:r>
      <w:proofErr w:type="spellStart"/>
      <w:r w:rsidRPr="001663F7">
        <w:t>đặt</w:t>
      </w:r>
      <w:proofErr w:type="spellEnd"/>
      <w:r w:rsidRPr="001663F7">
        <w:t>.</w:t>
      </w:r>
    </w:p>
    <w:p w:rsidR="001663F7" w:rsidRPr="001663F7" w:rsidRDefault="001663F7" w:rsidP="000C6A6F">
      <w:pPr>
        <w:pStyle w:val="ListParagraph"/>
        <w:numPr>
          <w:ilvl w:val="0"/>
          <w:numId w:val="11"/>
        </w:numPr>
      </w:pPr>
      <w:r w:rsidRPr="000C6A6F">
        <w:rPr>
          <w:b/>
          <w:bCs/>
        </w:rPr>
        <w:t xml:space="preserve">Bước </w:t>
      </w:r>
      <w:r w:rsidR="007D4730" w:rsidRPr="000C6A6F">
        <w:rPr>
          <w:b/>
          <w:bCs/>
        </w:rPr>
        <w:t>3</w:t>
      </w:r>
      <w:r w:rsidRPr="000C6A6F">
        <w:rPr>
          <w:b/>
          <w:bCs/>
        </w:rPr>
        <w:t xml:space="preserve">: Tạo </w:t>
      </w:r>
      <w:proofErr w:type="spellStart"/>
      <w:r w:rsidRPr="000C6A6F">
        <w:rPr>
          <w:b/>
          <w:bCs/>
        </w:rPr>
        <w:t>và</w:t>
      </w:r>
      <w:proofErr w:type="spellEnd"/>
      <w:r w:rsidRPr="000C6A6F">
        <w:rPr>
          <w:b/>
          <w:bCs/>
        </w:rPr>
        <w:t xml:space="preserve"> </w:t>
      </w:r>
      <w:proofErr w:type="spellStart"/>
      <w:r w:rsidRPr="000C6A6F">
        <w:rPr>
          <w:b/>
          <w:bCs/>
        </w:rPr>
        <w:t>quản</w:t>
      </w:r>
      <w:proofErr w:type="spellEnd"/>
      <w:r w:rsidRPr="000C6A6F">
        <w:rPr>
          <w:b/>
          <w:bCs/>
        </w:rPr>
        <w:t xml:space="preserve"> </w:t>
      </w:r>
      <w:proofErr w:type="spellStart"/>
      <w:r w:rsidRPr="000C6A6F">
        <w:rPr>
          <w:b/>
          <w:bCs/>
        </w:rPr>
        <w:t>lý</w:t>
      </w:r>
      <w:proofErr w:type="spellEnd"/>
      <w:r w:rsidRPr="000C6A6F">
        <w:rPr>
          <w:b/>
          <w:bCs/>
        </w:rPr>
        <w:t xml:space="preserve"> môi </w:t>
      </w:r>
      <w:proofErr w:type="spellStart"/>
      <w:r w:rsidRPr="000C6A6F">
        <w:rPr>
          <w:b/>
          <w:bCs/>
        </w:rPr>
        <w:t>trường</w:t>
      </w:r>
      <w:proofErr w:type="spellEnd"/>
      <w:r w:rsidRPr="000C6A6F">
        <w:rPr>
          <w:b/>
          <w:bCs/>
        </w:rPr>
        <w:t xml:space="preserve"> </w:t>
      </w:r>
      <w:proofErr w:type="spellStart"/>
      <w:r w:rsidRPr="000C6A6F">
        <w:rPr>
          <w:b/>
          <w:bCs/>
        </w:rPr>
        <w:t>conda</w:t>
      </w:r>
      <w:proofErr w:type="spellEnd"/>
      <w:r w:rsidRPr="000C6A6F">
        <w:rPr>
          <w:b/>
          <w:bCs/>
        </w:rPr>
        <w:t xml:space="preserve"> (</w:t>
      </w:r>
      <w:proofErr w:type="spellStart"/>
      <w:r w:rsidRPr="000C6A6F">
        <w:rPr>
          <w:b/>
          <w:bCs/>
        </w:rPr>
        <w:t>tùy</w:t>
      </w:r>
      <w:proofErr w:type="spellEnd"/>
      <w:r w:rsidRPr="000C6A6F">
        <w:rPr>
          <w:b/>
          <w:bCs/>
        </w:rPr>
        <w:t xml:space="preserve"> </w:t>
      </w:r>
      <w:proofErr w:type="spellStart"/>
      <w:r w:rsidRPr="000C6A6F">
        <w:rPr>
          <w:b/>
          <w:bCs/>
        </w:rPr>
        <w:t>chọn</w:t>
      </w:r>
      <w:proofErr w:type="spellEnd"/>
      <w:r w:rsidRPr="000C6A6F">
        <w:rPr>
          <w:b/>
          <w:bCs/>
        </w:rPr>
        <w:t>)</w:t>
      </w:r>
    </w:p>
    <w:p w:rsidR="001663F7" w:rsidRPr="001663F7" w:rsidRDefault="005202FD" w:rsidP="00843137">
      <w:pPr>
        <w:jc w:val="both"/>
      </w:pPr>
      <w:r>
        <w:t>Ta</w:t>
      </w:r>
      <w:r w:rsidR="001663F7" w:rsidRPr="001663F7">
        <w:t xml:space="preserve"> </w:t>
      </w:r>
      <w:proofErr w:type="spellStart"/>
      <w:r w:rsidR="001663F7" w:rsidRPr="001663F7">
        <w:t>có</w:t>
      </w:r>
      <w:proofErr w:type="spellEnd"/>
      <w:r w:rsidR="001663F7" w:rsidRPr="001663F7">
        <w:t xml:space="preserve"> </w:t>
      </w:r>
      <w:proofErr w:type="spellStart"/>
      <w:r w:rsidR="001663F7" w:rsidRPr="001663F7">
        <w:t>thể</w:t>
      </w:r>
      <w:proofErr w:type="spellEnd"/>
      <w:r w:rsidR="001663F7" w:rsidRPr="001663F7">
        <w:t xml:space="preserve"> sử </w:t>
      </w:r>
      <w:proofErr w:type="spellStart"/>
      <w:r w:rsidR="001663F7" w:rsidRPr="001663F7">
        <w:t>dụng</w:t>
      </w:r>
      <w:proofErr w:type="spellEnd"/>
      <w:r w:rsidR="001663F7" w:rsidRPr="001663F7">
        <w:t xml:space="preserve"> </w:t>
      </w:r>
      <w:proofErr w:type="spellStart"/>
      <w:r w:rsidR="001663F7" w:rsidRPr="001663F7">
        <w:t>các</w:t>
      </w:r>
      <w:proofErr w:type="spellEnd"/>
      <w:r w:rsidR="001663F7" w:rsidRPr="001663F7">
        <w:t xml:space="preserve"> </w:t>
      </w:r>
      <w:proofErr w:type="spellStart"/>
      <w:r w:rsidR="001663F7" w:rsidRPr="001663F7">
        <w:t>lệnh</w:t>
      </w:r>
      <w:proofErr w:type="spellEnd"/>
      <w:r w:rsidR="001663F7" w:rsidRPr="001663F7">
        <w:t xml:space="preserve"> </w:t>
      </w:r>
      <w:proofErr w:type="spellStart"/>
      <w:r w:rsidR="001663F7" w:rsidRPr="001663F7">
        <w:t>conda</w:t>
      </w:r>
      <w:proofErr w:type="spellEnd"/>
      <w:r w:rsidR="001663F7" w:rsidRPr="001663F7">
        <w:t xml:space="preserve"> </w:t>
      </w:r>
      <w:proofErr w:type="spellStart"/>
      <w:r w:rsidR="001663F7" w:rsidRPr="001663F7">
        <w:t>để</w:t>
      </w:r>
      <w:proofErr w:type="spellEnd"/>
      <w:r w:rsidR="001663F7" w:rsidRPr="001663F7">
        <w:t xml:space="preserve"> tạo </w:t>
      </w:r>
      <w:proofErr w:type="spellStart"/>
      <w:r w:rsidR="001663F7" w:rsidRPr="001663F7">
        <w:t>và</w:t>
      </w:r>
      <w:proofErr w:type="spellEnd"/>
      <w:r w:rsidR="001663F7" w:rsidRPr="001663F7">
        <w:t xml:space="preserve"> </w:t>
      </w:r>
      <w:proofErr w:type="spellStart"/>
      <w:r w:rsidR="001663F7" w:rsidRPr="001663F7">
        <w:t>quản</w:t>
      </w:r>
      <w:proofErr w:type="spellEnd"/>
      <w:r w:rsidR="001663F7" w:rsidRPr="001663F7">
        <w:t xml:space="preserve"> </w:t>
      </w:r>
      <w:proofErr w:type="spellStart"/>
      <w:r w:rsidR="001663F7" w:rsidRPr="001663F7">
        <w:t>lý</w:t>
      </w:r>
      <w:proofErr w:type="spellEnd"/>
      <w:r w:rsidR="001663F7" w:rsidRPr="001663F7">
        <w:t xml:space="preserve"> môi </w:t>
      </w:r>
      <w:proofErr w:type="spellStart"/>
      <w:r w:rsidR="001663F7" w:rsidRPr="001663F7">
        <w:t>trường</w:t>
      </w:r>
      <w:proofErr w:type="spellEnd"/>
      <w:r w:rsidR="001663F7" w:rsidRPr="001663F7">
        <w:t xml:space="preserve"> </w:t>
      </w:r>
      <w:proofErr w:type="spellStart"/>
      <w:r w:rsidR="001663F7" w:rsidRPr="001663F7">
        <w:t>conda</w:t>
      </w:r>
      <w:proofErr w:type="spellEnd"/>
      <w:r w:rsidR="001663F7" w:rsidRPr="001663F7">
        <w:t xml:space="preserve"> cụ </w:t>
      </w:r>
      <w:proofErr w:type="spellStart"/>
      <w:r w:rsidR="001663F7" w:rsidRPr="001663F7">
        <w:t>thể</w:t>
      </w:r>
      <w:proofErr w:type="spellEnd"/>
      <w:r w:rsidR="001663F7" w:rsidRPr="001663F7">
        <w:t xml:space="preserve"> </w:t>
      </w:r>
      <w:proofErr w:type="spellStart"/>
      <w:r w:rsidR="001663F7" w:rsidRPr="001663F7">
        <w:t>cho</w:t>
      </w:r>
      <w:proofErr w:type="spellEnd"/>
      <w:r w:rsidR="001663F7" w:rsidRPr="001663F7">
        <w:t xml:space="preserve"> </w:t>
      </w:r>
      <w:proofErr w:type="spellStart"/>
      <w:r w:rsidR="001663F7" w:rsidRPr="001663F7">
        <w:t>các</w:t>
      </w:r>
      <w:proofErr w:type="spellEnd"/>
      <w:r w:rsidR="001663F7" w:rsidRPr="001663F7">
        <w:t xml:space="preserve"> dự </w:t>
      </w:r>
      <w:proofErr w:type="spellStart"/>
      <w:r w:rsidR="001663F7" w:rsidRPr="001663F7">
        <w:t>án</w:t>
      </w:r>
      <w:proofErr w:type="spellEnd"/>
      <w:r w:rsidR="001663F7" w:rsidRPr="001663F7">
        <w:t xml:space="preserve"> </w:t>
      </w:r>
      <w:proofErr w:type="spellStart"/>
      <w:r w:rsidR="001663F7" w:rsidRPr="001663F7">
        <w:t>riêng</w:t>
      </w:r>
      <w:proofErr w:type="spellEnd"/>
      <w:r w:rsidR="001663F7" w:rsidRPr="001663F7">
        <w:t xml:space="preserve"> </w:t>
      </w:r>
      <w:proofErr w:type="spellStart"/>
      <w:r w:rsidR="001663F7" w:rsidRPr="001663F7">
        <w:t>biệt</w:t>
      </w:r>
      <w:proofErr w:type="spellEnd"/>
      <w:r w:rsidR="001663F7" w:rsidRPr="001663F7">
        <w:t xml:space="preserve">. </w:t>
      </w:r>
      <w:proofErr w:type="spellStart"/>
      <w:r w:rsidR="001663F7" w:rsidRPr="001663F7">
        <w:t>Để</w:t>
      </w:r>
      <w:proofErr w:type="spellEnd"/>
      <w:r w:rsidR="001663F7" w:rsidRPr="001663F7">
        <w:t xml:space="preserve"> tạo </w:t>
      </w:r>
      <w:proofErr w:type="spellStart"/>
      <w:r w:rsidR="001663F7" w:rsidRPr="001663F7">
        <w:t>một</w:t>
      </w:r>
      <w:proofErr w:type="spellEnd"/>
      <w:r w:rsidR="001663F7" w:rsidRPr="001663F7">
        <w:t xml:space="preserve"> môi </w:t>
      </w:r>
      <w:proofErr w:type="spellStart"/>
      <w:r w:rsidR="001663F7" w:rsidRPr="001663F7">
        <w:t>trường</w:t>
      </w:r>
      <w:proofErr w:type="spellEnd"/>
      <w:r w:rsidR="001663F7" w:rsidRPr="001663F7">
        <w:t xml:space="preserve"> </w:t>
      </w:r>
      <w:proofErr w:type="spellStart"/>
      <w:r w:rsidR="001663F7" w:rsidRPr="001663F7">
        <w:t>mới</w:t>
      </w:r>
      <w:proofErr w:type="spellEnd"/>
      <w:r w:rsidR="001663F7" w:rsidRPr="001663F7">
        <w:t xml:space="preserve">, </w:t>
      </w:r>
      <w:r w:rsidR="00F337DD">
        <w:t>ta</w:t>
      </w:r>
      <w:r w:rsidR="001663F7" w:rsidRPr="001663F7">
        <w:t xml:space="preserve"> </w:t>
      </w:r>
      <w:proofErr w:type="spellStart"/>
      <w:r w:rsidR="001663F7" w:rsidRPr="001663F7">
        <w:t>có</w:t>
      </w:r>
      <w:proofErr w:type="spellEnd"/>
      <w:r w:rsidR="001663F7" w:rsidRPr="001663F7">
        <w:t xml:space="preserve"> </w:t>
      </w:r>
      <w:proofErr w:type="spellStart"/>
      <w:r w:rsidR="001663F7" w:rsidRPr="001663F7">
        <w:t>thể</w:t>
      </w:r>
      <w:proofErr w:type="spellEnd"/>
      <w:r w:rsidR="001663F7" w:rsidRPr="001663F7">
        <w:t xml:space="preserve"> sử </w:t>
      </w:r>
      <w:proofErr w:type="spellStart"/>
      <w:r w:rsidR="001663F7" w:rsidRPr="001663F7">
        <w:t>dụng</w:t>
      </w:r>
      <w:proofErr w:type="spellEnd"/>
      <w:r w:rsidR="001663F7" w:rsidRPr="001663F7">
        <w:t xml:space="preserve"> </w:t>
      </w:r>
      <w:proofErr w:type="spellStart"/>
      <w:r w:rsidR="001663F7" w:rsidRPr="001663F7">
        <w:t>lệnh</w:t>
      </w:r>
      <w:proofErr w:type="spellEnd"/>
      <w:r w:rsidR="001663F7" w:rsidRPr="001663F7">
        <w:t xml:space="preserve"> </w:t>
      </w:r>
      <w:proofErr w:type="spellStart"/>
      <w:r w:rsidR="001663F7" w:rsidRPr="001663F7">
        <w:t>sau</w:t>
      </w:r>
      <w:proofErr w:type="spellEnd"/>
      <w:r w:rsidR="001663F7" w:rsidRPr="001663F7">
        <w:t xml:space="preserve"> </w:t>
      </w:r>
      <w:proofErr w:type="spellStart"/>
      <w:r w:rsidR="001663F7" w:rsidRPr="001663F7">
        <w:t>trong</w:t>
      </w:r>
      <w:proofErr w:type="spellEnd"/>
      <w:r w:rsidR="001663F7" w:rsidRPr="001663F7">
        <w:t xml:space="preserve"> </w:t>
      </w:r>
      <w:proofErr w:type="spellStart"/>
      <w:r w:rsidR="001663F7" w:rsidRPr="001663F7">
        <w:t>cửa</w:t>
      </w:r>
      <w:proofErr w:type="spellEnd"/>
      <w:r w:rsidR="001663F7" w:rsidRPr="001663F7">
        <w:t xml:space="preserve"> </w:t>
      </w:r>
      <w:proofErr w:type="spellStart"/>
      <w:r w:rsidR="001663F7" w:rsidRPr="001663F7">
        <w:t>sổ</w:t>
      </w:r>
      <w:proofErr w:type="spellEnd"/>
      <w:r w:rsidR="001663F7" w:rsidRPr="001663F7">
        <w:t xml:space="preserve"> </w:t>
      </w:r>
      <w:proofErr w:type="spellStart"/>
      <w:r w:rsidR="001663F7" w:rsidRPr="001663F7">
        <w:t>dòng</w:t>
      </w:r>
      <w:proofErr w:type="spellEnd"/>
      <w:r w:rsidR="001663F7" w:rsidRPr="001663F7">
        <w:t xml:space="preserve"> </w:t>
      </w:r>
      <w:proofErr w:type="spellStart"/>
      <w:r w:rsidR="001663F7" w:rsidRPr="001663F7">
        <w:t>lệnh</w:t>
      </w:r>
      <w:proofErr w:type="spellEnd"/>
      <w:r w:rsidR="001663F7" w:rsidRPr="001663F7">
        <w:t>:</w:t>
      </w:r>
    </w:p>
    <w:p w:rsidR="001663F7" w:rsidRPr="001663F7" w:rsidRDefault="001663F7" w:rsidP="004F2517">
      <w:pPr>
        <w:jc w:val="center"/>
      </w:pPr>
      <w:proofErr w:type="spellStart"/>
      <w:r w:rsidRPr="001663F7">
        <w:t>conda</w:t>
      </w:r>
      <w:proofErr w:type="spellEnd"/>
      <w:r w:rsidRPr="001663F7">
        <w:t xml:space="preserve"> create --name </w:t>
      </w:r>
      <w:proofErr w:type="spellStart"/>
      <w:r w:rsidRPr="001663F7">
        <w:t>myenv</w:t>
      </w:r>
      <w:proofErr w:type="spellEnd"/>
      <w:r w:rsidRPr="001663F7">
        <w:t xml:space="preserve"> python=3.8</w:t>
      </w:r>
    </w:p>
    <w:p w:rsidR="001663F7" w:rsidRPr="00F03C13" w:rsidRDefault="001663F7" w:rsidP="00843137">
      <w:pPr>
        <w:jc w:val="both"/>
      </w:pPr>
      <w:r w:rsidRPr="001663F7">
        <w:t xml:space="preserve">Trong </w:t>
      </w:r>
      <w:proofErr w:type="spellStart"/>
      <w:r w:rsidRPr="001663F7">
        <w:t>lệnh</w:t>
      </w:r>
      <w:proofErr w:type="spellEnd"/>
      <w:r w:rsidRPr="001663F7">
        <w:t xml:space="preserve"> </w:t>
      </w:r>
      <w:proofErr w:type="spellStart"/>
      <w:r w:rsidRPr="001663F7">
        <w:t>trên</w:t>
      </w:r>
      <w:proofErr w:type="spellEnd"/>
      <w:r w:rsidRPr="001663F7">
        <w:t>, "</w:t>
      </w:r>
      <w:proofErr w:type="spellStart"/>
      <w:r w:rsidRPr="001663F7">
        <w:t>myenv</w:t>
      </w:r>
      <w:proofErr w:type="spellEnd"/>
      <w:r w:rsidRPr="001663F7">
        <w:t xml:space="preserve">" </w:t>
      </w:r>
      <w:proofErr w:type="spellStart"/>
      <w:r w:rsidRPr="001663F7">
        <w:t>là</w:t>
      </w:r>
      <w:proofErr w:type="spellEnd"/>
      <w:r w:rsidRPr="001663F7">
        <w:t xml:space="preserve"> tên môi </w:t>
      </w:r>
      <w:proofErr w:type="spellStart"/>
      <w:r w:rsidRPr="001663F7">
        <w:t>trường</w:t>
      </w:r>
      <w:proofErr w:type="spellEnd"/>
      <w:r w:rsidRPr="001663F7">
        <w:t xml:space="preserve"> </w:t>
      </w:r>
      <w:proofErr w:type="spellStart"/>
      <w:r w:rsidRPr="001663F7">
        <w:t>muốn</w:t>
      </w:r>
      <w:proofErr w:type="spellEnd"/>
      <w:r w:rsidRPr="001663F7">
        <w:t xml:space="preserve"> tạo </w:t>
      </w:r>
      <w:proofErr w:type="spellStart"/>
      <w:r w:rsidRPr="001663F7">
        <w:t>và</w:t>
      </w:r>
      <w:proofErr w:type="spellEnd"/>
      <w:r w:rsidRPr="001663F7">
        <w:t xml:space="preserve"> "python=3.8" </w:t>
      </w:r>
      <w:proofErr w:type="spellStart"/>
      <w:r w:rsidRPr="001663F7">
        <w:t>là</w:t>
      </w:r>
      <w:proofErr w:type="spellEnd"/>
      <w:r w:rsidRPr="001663F7">
        <w:t xml:space="preserve"> </w:t>
      </w:r>
      <w:proofErr w:type="spellStart"/>
      <w:r w:rsidRPr="001663F7">
        <w:t>phiên</w:t>
      </w:r>
      <w:proofErr w:type="spellEnd"/>
      <w:r w:rsidRPr="001663F7">
        <w:t xml:space="preserve"> </w:t>
      </w:r>
      <w:proofErr w:type="spellStart"/>
      <w:r w:rsidRPr="001663F7">
        <w:t>bản</w:t>
      </w:r>
      <w:proofErr w:type="spellEnd"/>
      <w:r w:rsidRPr="001663F7">
        <w:t xml:space="preserve"> Python </w:t>
      </w:r>
      <w:proofErr w:type="spellStart"/>
      <w:r w:rsidR="00D56FB1">
        <w:t>được</w:t>
      </w:r>
      <w:proofErr w:type="spellEnd"/>
      <w:r w:rsidRPr="001663F7">
        <w:t xml:space="preserve"> sử </w:t>
      </w:r>
      <w:proofErr w:type="spellStart"/>
      <w:r w:rsidRPr="001663F7">
        <w:t>dụng</w:t>
      </w:r>
      <w:proofErr w:type="spellEnd"/>
      <w:r w:rsidRPr="001663F7">
        <w:t>.</w:t>
      </w:r>
    </w:p>
    <w:p w:rsidR="00FA28F4" w:rsidRDefault="00FA28F4">
      <w:pPr>
        <w:pStyle w:val="Heading1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cần thiết</w:t>
      </w:r>
    </w:p>
    <w:p w:rsidR="00D20286" w:rsidRDefault="00D20286" w:rsidP="00677098">
      <w:pPr>
        <w:jc w:val="both"/>
      </w:pPr>
      <w:r>
        <w:tab/>
        <w:t xml:space="preserve">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dự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</w:t>
      </w:r>
      <w:proofErr w:type="spellStart"/>
      <w:r>
        <w:t>thuốc</w:t>
      </w:r>
      <w:proofErr w:type="spellEnd"/>
      <w:r>
        <w:t xml:space="preserve"> –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D20286" w:rsidRPr="002A03C6" w:rsidRDefault="002A03C6" w:rsidP="002A03C6">
      <w:pPr>
        <w:pStyle w:val="ListParagraph"/>
        <w:numPr>
          <w:ilvl w:val="0"/>
          <w:numId w:val="11"/>
        </w:numPr>
        <w:rPr>
          <w:b/>
          <w:bCs/>
        </w:rPr>
      </w:pPr>
      <w:r w:rsidRPr="002A03C6">
        <w:rPr>
          <w:b/>
          <w:bCs/>
        </w:rPr>
        <w:t>Bước 1:</w:t>
      </w:r>
      <w:r w:rsidR="00D20286" w:rsidRPr="002A03C6">
        <w:rPr>
          <w:b/>
          <w:bCs/>
        </w:rPr>
        <w:t xml:space="preserve"> </w:t>
      </w:r>
      <w:proofErr w:type="spellStart"/>
      <w:r w:rsidRPr="002A03C6">
        <w:rPr>
          <w:b/>
          <w:bCs/>
        </w:rPr>
        <w:t>Mở</w:t>
      </w:r>
      <w:proofErr w:type="spellEnd"/>
      <w:r w:rsidR="00D20286" w:rsidRPr="002A03C6">
        <w:rPr>
          <w:b/>
          <w:bCs/>
        </w:rPr>
        <w:t xml:space="preserve"> project </w:t>
      </w:r>
      <w:proofErr w:type="spellStart"/>
      <w:r w:rsidR="00D20286" w:rsidRPr="002A03C6">
        <w:rPr>
          <w:b/>
          <w:bCs/>
        </w:rPr>
        <w:t>trên</w:t>
      </w:r>
      <w:proofErr w:type="spellEnd"/>
      <w:r w:rsidR="00D20286" w:rsidRPr="002A03C6">
        <w:rPr>
          <w:b/>
          <w:bCs/>
        </w:rPr>
        <w:t xml:space="preserve"> </w:t>
      </w:r>
      <w:proofErr w:type="spellStart"/>
      <w:r w:rsidR="00D20286" w:rsidRPr="002A03C6">
        <w:rPr>
          <w:b/>
          <w:bCs/>
        </w:rPr>
        <w:t>Pycharm</w:t>
      </w:r>
      <w:proofErr w:type="spellEnd"/>
    </w:p>
    <w:p w:rsidR="00D20286" w:rsidRDefault="00D20286" w:rsidP="00D20286">
      <w:pPr>
        <w:keepNext/>
      </w:pPr>
      <w:r>
        <w:rPr>
          <w:noProof/>
        </w:rPr>
        <w:lastRenderedPageBreak/>
        <w:drawing>
          <wp:inline distT="0" distB="0" distL="0" distR="0" wp14:anchorId="499FF27F" wp14:editId="41D22B74">
            <wp:extent cx="5311544" cy="2988000"/>
            <wp:effectExtent l="0" t="0" r="3810" b="3175"/>
            <wp:docPr id="62953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1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54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86" w:rsidRDefault="00D20286" w:rsidP="002613A4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1</w:t>
      </w:r>
      <w:r w:rsidR="006F5C35">
        <w:fldChar w:fldCharType="end"/>
      </w:r>
      <w:r>
        <w:t xml:space="preserve"> Giao diện </w:t>
      </w:r>
      <w:proofErr w:type="spellStart"/>
      <w:r>
        <w:t>của</w:t>
      </w:r>
      <w:proofErr w:type="spellEnd"/>
      <w:r>
        <w:t xml:space="preserve"> project dự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</w:t>
      </w:r>
      <w:proofErr w:type="spellStart"/>
      <w:r>
        <w:t>thuốc</w:t>
      </w:r>
      <w:proofErr w:type="spellEnd"/>
      <w:r>
        <w:t xml:space="preserve"> –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Pycharm</w:t>
      </w:r>
      <w:proofErr w:type="spellEnd"/>
    </w:p>
    <w:p w:rsidR="00450F07" w:rsidRPr="0043458B" w:rsidRDefault="00B540F1" w:rsidP="00450F07">
      <w:pPr>
        <w:pStyle w:val="ListParagraph"/>
        <w:numPr>
          <w:ilvl w:val="0"/>
          <w:numId w:val="11"/>
        </w:numPr>
        <w:rPr>
          <w:b/>
          <w:bCs/>
        </w:rPr>
      </w:pPr>
      <w:r w:rsidRPr="0043458B">
        <w:rPr>
          <w:b/>
          <w:bCs/>
        </w:rPr>
        <w:t xml:space="preserve">Bước 2: </w:t>
      </w:r>
      <w:r w:rsidR="00450F07" w:rsidRPr="0043458B">
        <w:rPr>
          <w:b/>
          <w:bCs/>
        </w:rPr>
        <w:t xml:space="preserve">Cài </w:t>
      </w:r>
      <w:proofErr w:type="spellStart"/>
      <w:r w:rsidR="00450F07" w:rsidRPr="0043458B">
        <w:rPr>
          <w:b/>
          <w:bCs/>
        </w:rPr>
        <w:t>đặt</w:t>
      </w:r>
      <w:proofErr w:type="spellEnd"/>
      <w:r w:rsidR="00450F07" w:rsidRPr="0043458B">
        <w:rPr>
          <w:b/>
          <w:bCs/>
        </w:rPr>
        <w:t xml:space="preserve"> lại môi </w:t>
      </w:r>
      <w:proofErr w:type="spellStart"/>
      <w:r w:rsidR="00450F07" w:rsidRPr="0043458B">
        <w:rPr>
          <w:b/>
          <w:bCs/>
        </w:rPr>
        <w:t>trường</w:t>
      </w:r>
      <w:proofErr w:type="spellEnd"/>
      <w:r w:rsidR="00450F07" w:rsidRPr="0043458B">
        <w:rPr>
          <w:b/>
          <w:bCs/>
        </w:rPr>
        <w:t xml:space="preserve"> </w:t>
      </w:r>
      <w:proofErr w:type="spellStart"/>
      <w:r w:rsidR="00450F07" w:rsidRPr="0043458B">
        <w:rPr>
          <w:b/>
          <w:bCs/>
        </w:rPr>
        <w:t>cho</w:t>
      </w:r>
      <w:proofErr w:type="spellEnd"/>
      <w:r w:rsidR="00450F07" w:rsidRPr="0043458B">
        <w:rPr>
          <w:b/>
          <w:bCs/>
        </w:rPr>
        <w:t xml:space="preserve"> project</w:t>
      </w:r>
    </w:p>
    <w:p w:rsidR="001D0E56" w:rsidRDefault="00AC79AE" w:rsidP="000F0B21">
      <w:pPr>
        <w:pStyle w:val="ListParagraph"/>
        <w:numPr>
          <w:ilvl w:val="0"/>
          <w:numId w:val="13"/>
        </w:numPr>
        <w:ind w:left="0" w:firstLine="340"/>
        <w:jc w:val="both"/>
      </w:pPr>
      <w:r>
        <w:t xml:space="preserve">Ta </w:t>
      </w:r>
      <w:proofErr w:type="spellStart"/>
      <w:r>
        <w:t>vào</w:t>
      </w:r>
      <w:proofErr w:type="spellEnd"/>
      <w:r>
        <w:t xml:space="preserve"> File </w:t>
      </w:r>
      <w:r w:rsidRPr="00AC79AE">
        <w:rPr>
          <w:rFonts w:hint="eastAsia"/>
        </w:rPr>
        <w:t>→</w:t>
      </w:r>
      <w:r>
        <w:rPr>
          <w:rFonts w:hint="eastAsia"/>
        </w:rPr>
        <w:t xml:space="preserve"> </w:t>
      </w:r>
      <w:r w:rsidR="004C6574">
        <w:t xml:space="preserve">Setting </w:t>
      </w:r>
      <w:r w:rsidR="004C6574" w:rsidRPr="004C6574">
        <w:rPr>
          <w:rFonts w:hint="eastAsia"/>
        </w:rPr>
        <w:t>→</w:t>
      </w:r>
      <w:r w:rsidR="004C6574">
        <w:rPr>
          <w:rFonts w:hint="eastAsia"/>
        </w:rPr>
        <w:t xml:space="preserve"> </w:t>
      </w:r>
      <w:r w:rsidR="004C6574">
        <w:t xml:space="preserve">Project </w:t>
      </w:r>
      <w:r w:rsidR="004C6574" w:rsidRPr="004C6574">
        <w:rPr>
          <w:rFonts w:hint="eastAsia"/>
        </w:rPr>
        <w:t>→</w:t>
      </w:r>
      <w:r w:rsidR="004C6574">
        <w:rPr>
          <w:rFonts w:hint="eastAsia"/>
        </w:rPr>
        <w:t xml:space="preserve"> </w:t>
      </w:r>
      <w:r w:rsidR="004C6574">
        <w:t>Project Interpreter</w:t>
      </w:r>
      <w:r w:rsidR="00B720E2">
        <w:t xml:space="preserve"> </w:t>
      </w:r>
      <w:r w:rsidR="00B720E2" w:rsidRPr="00B720E2">
        <w:rPr>
          <w:rFonts w:hint="eastAsia"/>
        </w:rPr>
        <w:t>→</w:t>
      </w:r>
      <w:r w:rsidR="00B720E2">
        <w:rPr>
          <w:rFonts w:hint="eastAsia"/>
        </w:rPr>
        <w:t xml:space="preserve"> </w:t>
      </w:r>
      <w:r w:rsidR="00B720E2">
        <w:t>Add Interpreter</w:t>
      </w:r>
      <w:r w:rsidR="00773C95">
        <w:t xml:space="preserve"> </w:t>
      </w:r>
      <w:r w:rsidR="00773C95" w:rsidRPr="00B720E2">
        <w:rPr>
          <w:rFonts w:hint="eastAsia"/>
        </w:rPr>
        <w:t>→</w:t>
      </w:r>
      <w:r w:rsidR="00C234F1">
        <w:rPr>
          <w:rFonts w:hint="eastAsia"/>
        </w:rPr>
        <w:t xml:space="preserve"> </w:t>
      </w:r>
      <w:r w:rsidR="00773C95">
        <w:t xml:space="preserve">Add </w:t>
      </w:r>
      <w:r w:rsidR="00B01EBD">
        <w:t xml:space="preserve">Local </w:t>
      </w:r>
      <w:r w:rsidR="00773C95">
        <w:t>Interpreter</w:t>
      </w:r>
      <w:r w:rsidR="00B720E2">
        <w:t>.</w:t>
      </w:r>
    </w:p>
    <w:p w:rsidR="002613A4" w:rsidRDefault="002613A4" w:rsidP="002613A4">
      <w:pPr>
        <w:pStyle w:val="ListParagraph"/>
        <w:keepNext/>
        <w:ind w:left="0"/>
        <w:jc w:val="both"/>
      </w:pPr>
      <w:r>
        <w:rPr>
          <w:noProof/>
        </w:rPr>
        <w:drawing>
          <wp:inline distT="0" distB="0" distL="0" distR="0" wp14:anchorId="4414F1DB" wp14:editId="4A0CC716">
            <wp:extent cx="5791835" cy="3257550"/>
            <wp:effectExtent l="0" t="0" r="0" b="0"/>
            <wp:docPr id="2641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6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A4" w:rsidRDefault="002613A4" w:rsidP="002613A4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2</w:t>
      </w:r>
      <w:r w:rsidR="006F5C35">
        <w:fldChar w:fldCharType="end"/>
      </w:r>
    </w:p>
    <w:p w:rsidR="000D1C32" w:rsidRDefault="004C1DA1" w:rsidP="00BF32EF">
      <w:pPr>
        <w:pStyle w:val="ListParagraph"/>
        <w:numPr>
          <w:ilvl w:val="0"/>
          <w:numId w:val="12"/>
        </w:numPr>
        <w:ind w:left="0" w:firstLine="340"/>
        <w:jc w:val="both"/>
      </w:pPr>
      <w:proofErr w:type="spellStart"/>
      <w:r>
        <w:lastRenderedPageBreak/>
        <w:t>Chọn</w:t>
      </w:r>
      <w:proofErr w:type="spellEnd"/>
      <w:r>
        <w:t xml:space="preserve"> Conda</w:t>
      </w:r>
      <w:r w:rsidR="000805B8">
        <w:t xml:space="preserve"> </w:t>
      </w:r>
      <w:proofErr w:type="spellStart"/>
      <w:r w:rsidR="000805B8">
        <w:t>Enviroment</w:t>
      </w:r>
      <w:proofErr w:type="spellEnd"/>
    </w:p>
    <w:p w:rsidR="002B02AF" w:rsidRDefault="002B02AF" w:rsidP="002B02AF">
      <w:pPr>
        <w:pStyle w:val="ListParagraph"/>
        <w:numPr>
          <w:ilvl w:val="1"/>
          <w:numId w:val="9"/>
        </w:numPr>
      </w:pPr>
      <w:r>
        <w:t xml:space="preserve">Python Version: </w:t>
      </w:r>
      <w:proofErr w:type="spellStart"/>
      <w:r>
        <w:t>chọn</w:t>
      </w:r>
      <w:proofErr w:type="spellEnd"/>
      <w:r>
        <w:t xml:space="preserve"> version 3.6</w:t>
      </w:r>
    </w:p>
    <w:p w:rsidR="002B02AF" w:rsidRDefault="002B02AF" w:rsidP="002B02AF">
      <w:pPr>
        <w:pStyle w:val="ListParagraph"/>
        <w:numPr>
          <w:ilvl w:val="1"/>
          <w:numId w:val="9"/>
        </w:numPr>
      </w:pPr>
      <w:r>
        <w:t xml:space="preserve">Location: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:rsidR="005C27D3" w:rsidRDefault="002B02AF" w:rsidP="005C27D3">
      <w:pPr>
        <w:pStyle w:val="ListParagraph"/>
        <w:numPr>
          <w:ilvl w:val="1"/>
          <w:numId w:val="9"/>
        </w:numPr>
      </w:pPr>
      <w:r>
        <w:t xml:space="preserve">Conda Executable: </w:t>
      </w:r>
      <w:proofErr w:type="spellStart"/>
      <w:r w:rsidR="005C27D3">
        <w:t>chọn</w:t>
      </w:r>
      <w:proofErr w:type="spellEnd"/>
      <w:r w:rsidR="005C27D3">
        <w:t xml:space="preserve"> </w:t>
      </w:r>
      <w:proofErr w:type="spellStart"/>
      <w:r w:rsidR="005C27D3">
        <w:t>thư</w:t>
      </w:r>
      <w:proofErr w:type="spellEnd"/>
      <w:r w:rsidR="005C27D3">
        <w:t xml:space="preserve"> </w:t>
      </w:r>
      <w:proofErr w:type="spellStart"/>
      <w:r w:rsidR="005C27D3">
        <w:t>mục</w:t>
      </w:r>
      <w:proofErr w:type="spellEnd"/>
      <w:r w:rsidR="005C27D3">
        <w:t xml:space="preserve"> </w:t>
      </w:r>
      <w:proofErr w:type="spellStart"/>
      <w:r w:rsidR="005C27D3">
        <w:t>cài</w:t>
      </w:r>
      <w:proofErr w:type="spellEnd"/>
      <w:r w:rsidR="005C27D3">
        <w:t xml:space="preserve"> </w:t>
      </w:r>
      <w:proofErr w:type="spellStart"/>
      <w:r w:rsidR="005C27D3">
        <w:t>đặt</w:t>
      </w:r>
      <w:proofErr w:type="spellEnd"/>
      <w:r w:rsidR="005C27D3">
        <w:t xml:space="preserve"> Anaconda ~</w:t>
      </w:r>
      <w:r w:rsidR="005C27D3" w:rsidRPr="005C27D3">
        <w:t>\Scripts\</w:t>
      </w:r>
      <w:r w:rsidR="005C27D3">
        <w:t>conda.exe.</w:t>
      </w:r>
    </w:p>
    <w:p w:rsidR="005C27D3" w:rsidRDefault="00007611" w:rsidP="0041561D">
      <w:pPr>
        <w:pStyle w:val="ListParagraph"/>
        <w:ind w:left="0"/>
      </w:pPr>
      <w:r>
        <w:tab/>
      </w:r>
      <w:proofErr w:type="spellStart"/>
      <w:r w:rsidR="00996114">
        <w:t>Rồi</w:t>
      </w:r>
      <w:proofErr w:type="spellEnd"/>
      <w:r w:rsidR="00996114">
        <w:t xml:space="preserve"> </w:t>
      </w:r>
      <w:proofErr w:type="spellStart"/>
      <w:r w:rsidR="00996114">
        <w:t>chọn</w:t>
      </w:r>
      <w:proofErr w:type="spellEnd"/>
      <w:r w:rsidR="00996114">
        <w:t xml:space="preserve"> OK</w:t>
      </w:r>
    </w:p>
    <w:p w:rsidR="00B1470D" w:rsidRDefault="00B1470D" w:rsidP="00B1470D">
      <w:pPr>
        <w:keepNext/>
      </w:pPr>
      <w:r>
        <w:rPr>
          <w:noProof/>
        </w:rPr>
        <w:drawing>
          <wp:inline distT="0" distB="0" distL="0" distR="0" wp14:anchorId="28A63EB5" wp14:editId="7449F574">
            <wp:extent cx="5791835" cy="3613150"/>
            <wp:effectExtent l="0" t="0" r="0" b="6350"/>
            <wp:docPr id="765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0D" w:rsidRDefault="00B1470D" w:rsidP="00B1470D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</w:p>
    <w:p w:rsidR="000D1C32" w:rsidRDefault="00E24E06" w:rsidP="00BF32EF">
      <w:pPr>
        <w:pStyle w:val="ListParagraph"/>
        <w:numPr>
          <w:ilvl w:val="0"/>
          <w:numId w:val="12"/>
        </w:numPr>
        <w:ind w:left="0" w:firstLine="340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lựa </w:t>
      </w:r>
      <w:proofErr w:type="spellStart"/>
      <w:r>
        <w:t>chọn</w:t>
      </w:r>
      <w:proofErr w:type="spellEnd"/>
      <w:r>
        <w:t xml:space="preserve"> công cụ terminal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tìm kiếm </w:t>
      </w:r>
      <w:proofErr w:type="spellStart"/>
      <w:r>
        <w:t>của</w:t>
      </w:r>
      <w:proofErr w:type="spellEnd"/>
      <w:r>
        <w:t xml:space="preserve"> window ta tìm kiếm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“Anaconda </w:t>
      </w:r>
      <w:proofErr w:type="spellStart"/>
      <w:r>
        <w:t>cmd</w:t>
      </w:r>
      <w:proofErr w:type="spellEnd"/>
      <w:r>
        <w:t xml:space="preserve">”. </w:t>
      </w:r>
      <w:proofErr w:type="spellStart"/>
      <w:r>
        <w:t>Chạy</w:t>
      </w:r>
      <w:proofErr w:type="spellEnd"/>
      <w:r>
        <w:t xml:space="preserve"> </w:t>
      </w:r>
      <w:r>
        <w:t xml:space="preserve">Anaconda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quyền Admin,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powershell</w:t>
      </w:r>
      <w:proofErr w:type="spellEnd"/>
      <w:r w:rsidR="008A3DBD">
        <w:t xml:space="preserve"> </w:t>
      </w:r>
      <w:proofErr w:type="spellStart"/>
      <w:r w:rsidR="008A3DBD">
        <w:t>để</w:t>
      </w:r>
      <w:proofErr w:type="spellEnd"/>
      <w:r w:rsidR="008A3DBD">
        <w:t xml:space="preserve"> </w:t>
      </w:r>
      <w:proofErr w:type="spellStart"/>
      <w:r w:rsidR="00374CC8">
        <w:t>kích</w:t>
      </w:r>
      <w:proofErr w:type="spellEnd"/>
      <w:r w:rsidR="00374CC8">
        <w:t xml:space="preserve"> </w:t>
      </w:r>
      <w:proofErr w:type="spellStart"/>
      <w:r w:rsidR="00374CC8">
        <w:t>hoạt</w:t>
      </w:r>
      <w:proofErr w:type="spellEnd"/>
      <w:r w:rsidR="00374CC8">
        <w:t xml:space="preserve"> </w:t>
      </w:r>
      <w:proofErr w:type="spellStart"/>
      <w:r w:rsidR="00374CC8">
        <w:t>powershell</w:t>
      </w:r>
      <w:proofErr w:type="spellEnd"/>
      <w:r w:rsidR="00374CC8">
        <w:t xml:space="preserve"> </w:t>
      </w:r>
      <w:proofErr w:type="spellStart"/>
      <w:r w:rsidR="00374CC8">
        <w:t>chạy</w:t>
      </w:r>
      <w:proofErr w:type="spellEnd"/>
      <w:r w:rsidR="00374CC8">
        <w:t xml:space="preserve"> </w:t>
      </w:r>
      <w:proofErr w:type="spellStart"/>
      <w:r w:rsidR="00374CC8">
        <w:t>với</w:t>
      </w:r>
      <w:proofErr w:type="spellEnd"/>
      <w:r w:rsidR="00374CC8">
        <w:t xml:space="preserve"> môi </w:t>
      </w:r>
      <w:proofErr w:type="spellStart"/>
      <w:r w:rsidR="00374CC8">
        <w:t>trường</w:t>
      </w:r>
      <w:proofErr w:type="spellEnd"/>
      <w:r w:rsidR="00374CC8">
        <w:t xml:space="preserve"> Conda. Sau </w:t>
      </w:r>
      <w:proofErr w:type="spellStart"/>
      <w:r w:rsidR="00374CC8">
        <w:t>đó</w:t>
      </w:r>
      <w:proofErr w:type="spellEnd"/>
      <w:r w:rsidR="00374CC8">
        <w:t xml:space="preserve"> khởi </w:t>
      </w:r>
      <w:proofErr w:type="spellStart"/>
      <w:r w:rsidR="00374CC8">
        <w:t>động</w:t>
      </w:r>
      <w:proofErr w:type="spellEnd"/>
      <w:r w:rsidR="00374CC8">
        <w:t xml:space="preserve"> lại Anaconda cmd.</w:t>
      </w:r>
    </w:p>
    <w:p w:rsidR="00E24E06" w:rsidRDefault="00E24E06" w:rsidP="00E24E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6F99C1" wp14:editId="241F1354">
            <wp:extent cx="5791835" cy="3141345"/>
            <wp:effectExtent l="0" t="0" r="0" b="1905"/>
            <wp:docPr id="32755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4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6" w:rsidRDefault="00E24E06" w:rsidP="00E24E06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4</w:t>
      </w:r>
      <w:r w:rsidR="006F5C35">
        <w:fldChar w:fldCharType="end"/>
      </w:r>
      <w:r w:rsidR="003040E1">
        <w:t xml:space="preserve"> </w:t>
      </w:r>
      <w:proofErr w:type="spellStart"/>
      <w:r w:rsidR="003040E1">
        <w:t>conda</w:t>
      </w:r>
      <w:proofErr w:type="spellEnd"/>
      <w:r w:rsidR="003040E1">
        <w:t xml:space="preserve"> </w:t>
      </w:r>
      <w:proofErr w:type="spellStart"/>
      <w:r w:rsidR="003040E1">
        <w:t>init</w:t>
      </w:r>
      <w:proofErr w:type="spellEnd"/>
      <w:r w:rsidR="003040E1">
        <w:t xml:space="preserve"> </w:t>
      </w:r>
      <w:proofErr w:type="spellStart"/>
      <w:r w:rsidR="003040E1">
        <w:t>powershell</w:t>
      </w:r>
      <w:proofErr w:type="spellEnd"/>
    </w:p>
    <w:p w:rsidR="00BF32EF" w:rsidRDefault="00BF32EF" w:rsidP="004317BC">
      <w:pPr>
        <w:pStyle w:val="ListParagraph"/>
        <w:numPr>
          <w:ilvl w:val="0"/>
          <w:numId w:val="12"/>
        </w:numPr>
        <w:ind w:left="0" w:firstLine="340"/>
        <w:jc w:val="both"/>
      </w:pPr>
      <w:r>
        <w:t xml:space="preserve">Sau </w:t>
      </w:r>
      <w:proofErr w:type="spellStart"/>
      <w:r>
        <w:t>khi</w:t>
      </w:r>
      <w:proofErr w:type="spellEnd"/>
      <w:r w:rsidR="004317BC">
        <w:t xml:space="preserve"> </w:t>
      </w:r>
      <w:proofErr w:type="spellStart"/>
      <w:r w:rsidR="004317BC">
        <w:t>đã</w:t>
      </w:r>
      <w:proofErr w:type="spellEnd"/>
      <w:r w:rsidR="004317BC">
        <w:t xml:space="preserve"> </w:t>
      </w:r>
      <w:proofErr w:type="spellStart"/>
      <w:r w:rsidR="004317BC">
        <w:t>kích</w:t>
      </w:r>
      <w:proofErr w:type="spellEnd"/>
      <w:r w:rsidR="004317BC">
        <w:t xml:space="preserve"> </w:t>
      </w:r>
      <w:proofErr w:type="spellStart"/>
      <w:r w:rsidR="004317BC">
        <w:t>hoạt</w:t>
      </w:r>
      <w:proofErr w:type="spellEnd"/>
      <w:r w:rsidR="004317BC">
        <w:t xml:space="preserve"> </w:t>
      </w:r>
      <w:proofErr w:type="spellStart"/>
      <w:r w:rsidR="004317BC">
        <w:t>cmd</w:t>
      </w:r>
      <w:proofErr w:type="spellEnd"/>
      <w:r w:rsidR="004317BC">
        <w:t xml:space="preserve">, ta </w:t>
      </w:r>
      <w:proofErr w:type="spellStart"/>
      <w:r w:rsidR="004317BC">
        <w:t>chọn</w:t>
      </w:r>
      <w:proofErr w:type="spellEnd"/>
      <w:r w:rsidR="004317BC">
        <w:t xml:space="preserve"> Terminal </w:t>
      </w:r>
      <w:proofErr w:type="spellStart"/>
      <w:r w:rsidR="004317BC">
        <w:t>của</w:t>
      </w:r>
      <w:proofErr w:type="spellEnd"/>
      <w:r w:rsidR="004317BC">
        <w:t xml:space="preserve"> </w:t>
      </w:r>
      <w:proofErr w:type="spellStart"/>
      <w:r w:rsidR="004317BC">
        <w:t>Pycharm</w:t>
      </w:r>
      <w:proofErr w:type="spellEnd"/>
      <w:r w:rsidR="004317BC">
        <w:t xml:space="preserve"> sử </w:t>
      </w:r>
      <w:proofErr w:type="spellStart"/>
      <w:r w:rsidR="004317BC">
        <w:t>dụng</w:t>
      </w:r>
      <w:proofErr w:type="spellEnd"/>
      <w:r w:rsidR="004317BC">
        <w:t xml:space="preserve"> </w:t>
      </w:r>
      <w:proofErr w:type="spellStart"/>
      <w:r w:rsidR="004317BC">
        <w:t>cmd</w:t>
      </w:r>
      <w:proofErr w:type="spellEnd"/>
      <w:r w:rsidR="004317BC">
        <w:t xml:space="preserve"> </w:t>
      </w:r>
      <w:proofErr w:type="spellStart"/>
      <w:r w:rsidR="004317BC">
        <w:t>của</w:t>
      </w:r>
      <w:proofErr w:type="spellEnd"/>
      <w:r w:rsidR="004317BC">
        <w:t xml:space="preserve"> hệ </w:t>
      </w:r>
      <w:proofErr w:type="spellStart"/>
      <w:r w:rsidR="004317BC">
        <w:t>thống</w:t>
      </w:r>
      <w:proofErr w:type="spellEnd"/>
      <w:r w:rsidR="004317BC">
        <w:t xml:space="preserve"> </w:t>
      </w:r>
      <w:proofErr w:type="spellStart"/>
      <w:r w:rsidR="004317BC">
        <w:t>bằng</w:t>
      </w:r>
      <w:proofErr w:type="spellEnd"/>
      <w:r w:rsidR="004317BC">
        <w:t xml:space="preserve"> </w:t>
      </w:r>
      <w:proofErr w:type="spellStart"/>
      <w:r w:rsidR="004317BC">
        <w:t>cách</w:t>
      </w:r>
      <w:proofErr w:type="spellEnd"/>
      <w:r w:rsidR="004317BC">
        <w:t xml:space="preserve">: </w:t>
      </w:r>
      <w:proofErr w:type="spellStart"/>
      <w:r w:rsidR="004317BC">
        <w:t>chọn</w:t>
      </w:r>
      <w:proofErr w:type="spellEnd"/>
      <w:r w:rsidR="004317BC">
        <w:t xml:space="preserve"> </w:t>
      </w:r>
      <w:r w:rsidR="004317BC">
        <w:t xml:space="preserve">File </w:t>
      </w:r>
      <w:r w:rsidR="004317BC" w:rsidRPr="00AC79AE">
        <w:rPr>
          <w:rFonts w:hint="eastAsia"/>
        </w:rPr>
        <w:t>→</w:t>
      </w:r>
      <w:r w:rsidR="004317BC">
        <w:rPr>
          <w:rFonts w:hint="eastAsia"/>
        </w:rPr>
        <w:t xml:space="preserve"> </w:t>
      </w:r>
      <w:r w:rsidR="004317BC">
        <w:t xml:space="preserve">Setting </w:t>
      </w:r>
      <w:r w:rsidR="004317BC" w:rsidRPr="004C6574">
        <w:rPr>
          <w:rFonts w:hint="eastAsia"/>
        </w:rPr>
        <w:t>→</w:t>
      </w:r>
      <w:r w:rsidR="004317BC">
        <w:rPr>
          <w:rFonts w:hint="eastAsia"/>
        </w:rPr>
        <w:t xml:space="preserve"> </w:t>
      </w:r>
      <w:r w:rsidR="004317BC">
        <w:t>Tools</w:t>
      </w:r>
      <w:r w:rsidR="004317BC">
        <w:t xml:space="preserve"> </w:t>
      </w:r>
      <w:r w:rsidR="004317BC" w:rsidRPr="004C6574">
        <w:rPr>
          <w:rFonts w:hint="eastAsia"/>
        </w:rPr>
        <w:t>→</w:t>
      </w:r>
      <w:r w:rsidR="004317BC">
        <w:rPr>
          <w:rFonts w:hint="eastAsia"/>
        </w:rPr>
        <w:t xml:space="preserve"> </w:t>
      </w:r>
      <w:r w:rsidR="004317BC">
        <w:t xml:space="preserve">Terminal. Ở </w:t>
      </w:r>
      <w:proofErr w:type="spellStart"/>
      <w:r w:rsidR="004317BC">
        <w:t>combobox</w:t>
      </w:r>
      <w:proofErr w:type="spellEnd"/>
      <w:r w:rsidR="004317BC">
        <w:t xml:space="preserve"> Shell path ta </w:t>
      </w:r>
      <w:proofErr w:type="spellStart"/>
      <w:r w:rsidR="004317BC">
        <w:t>chọn</w:t>
      </w:r>
      <w:proofErr w:type="spellEnd"/>
      <w:r w:rsidR="004317BC">
        <w:t xml:space="preserve">: </w:t>
      </w:r>
      <w:r w:rsidR="004317BC" w:rsidRPr="004317BC">
        <w:t>C:\Windows\system32\cmd.exe</w:t>
      </w:r>
    </w:p>
    <w:p w:rsidR="00FC1C71" w:rsidRDefault="004317BC" w:rsidP="00FC1C71">
      <w:pPr>
        <w:pStyle w:val="ListParagraph"/>
        <w:keepNext/>
        <w:ind w:left="340" w:firstLine="0"/>
        <w:jc w:val="center"/>
      </w:pPr>
      <w:r>
        <w:rPr>
          <w:noProof/>
        </w:rPr>
        <w:drawing>
          <wp:inline distT="0" distB="0" distL="0" distR="0" wp14:anchorId="1FDCC34D" wp14:editId="366D8B36">
            <wp:extent cx="4562475" cy="3297926"/>
            <wp:effectExtent l="0" t="0" r="0" b="0"/>
            <wp:docPr id="212528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81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455" cy="33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BC" w:rsidRDefault="00FC1C71" w:rsidP="00FC1C71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5</w:t>
      </w:r>
      <w:r w:rsidR="006F5C35">
        <w:fldChar w:fldCharType="end"/>
      </w:r>
      <w:r>
        <w:t xml:space="preserve"> </w:t>
      </w:r>
    </w:p>
    <w:p w:rsidR="009732B5" w:rsidRDefault="00F45476" w:rsidP="009732B5">
      <w:pPr>
        <w:pStyle w:val="ListParagraph"/>
        <w:numPr>
          <w:ilvl w:val="0"/>
          <w:numId w:val="11"/>
        </w:numPr>
        <w:rPr>
          <w:b/>
          <w:bCs/>
        </w:rPr>
      </w:pPr>
      <w:r w:rsidRPr="0043458B">
        <w:rPr>
          <w:b/>
          <w:bCs/>
        </w:rPr>
        <w:lastRenderedPageBreak/>
        <w:t xml:space="preserve">Bước </w:t>
      </w:r>
      <w:r>
        <w:rPr>
          <w:b/>
          <w:bCs/>
        </w:rPr>
        <w:t>3</w:t>
      </w:r>
      <w:r w:rsidRPr="0043458B">
        <w:rPr>
          <w:b/>
          <w:bCs/>
        </w:rPr>
        <w:t xml:space="preserve">: Cài </w:t>
      </w:r>
      <w:proofErr w:type="spellStart"/>
      <w:r w:rsidRPr="0043458B">
        <w:rPr>
          <w:b/>
          <w:bCs/>
        </w:rPr>
        <w:t>đặt</w:t>
      </w:r>
      <w:proofErr w:type="spellEnd"/>
      <w:r w:rsidRPr="0043458B"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viện</w:t>
      </w:r>
      <w:proofErr w:type="spellEnd"/>
      <w:r>
        <w:rPr>
          <w:b/>
          <w:bCs/>
        </w:rPr>
        <w:t xml:space="preserve"> cần thiết</w:t>
      </w:r>
    </w:p>
    <w:p w:rsidR="009732B5" w:rsidRDefault="008E5CA9" w:rsidP="0006569B">
      <w:pPr>
        <w:pStyle w:val="ListParagraph"/>
        <w:ind w:left="0"/>
        <w:jc w:val="both"/>
      </w:pPr>
      <w:r>
        <w:t xml:space="preserve">Ta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sử </w:t>
      </w:r>
      <w:proofErr w:type="spellStart"/>
      <w:r>
        <w:t>dụng</w:t>
      </w:r>
      <w:proofErr w:type="spellEnd"/>
      <w:r>
        <w:t xml:space="preserve"> terminal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proofErr w:type="spellStart"/>
      <w:r w:rsidRPr="008E5CA9">
        <w:t>conda</w:t>
      </w:r>
      <w:proofErr w:type="spellEnd"/>
      <w:r w:rsidRPr="008E5CA9">
        <w:t xml:space="preserve"> install </w:t>
      </w:r>
      <w:proofErr w:type="spellStart"/>
      <w:r w:rsidRPr="008E5CA9">
        <w:t>pytorch</w:t>
      </w:r>
      <w:proofErr w:type="spellEnd"/>
      <w:r w:rsidRPr="008E5CA9">
        <w:t xml:space="preserve">==1.6.0 </w:t>
      </w:r>
      <w:proofErr w:type="spellStart"/>
      <w:r w:rsidRPr="008E5CA9">
        <w:t>torchvision</w:t>
      </w:r>
      <w:proofErr w:type="spellEnd"/>
      <w:r w:rsidRPr="008E5CA9">
        <w:t xml:space="preserve">==0.7.0 </w:t>
      </w:r>
      <w:proofErr w:type="spellStart"/>
      <w:r w:rsidRPr="008E5CA9">
        <w:t>cudatoolkit</w:t>
      </w:r>
      <w:proofErr w:type="spellEnd"/>
      <w:r w:rsidRPr="008E5CA9">
        <w:t xml:space="preserve">=10.2 -c </w:t>
      </w:r>
      <w:proofErr w:type="spellStart"/>
      <w:r w:rsidRPr="008E5CA9">
        <w:t>pytorch</w:t>
      </w:r>
      <w:proofErr w:type="spellEnd"/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r w:rsidRPr="008E5CA9">
        <w:t xml:space="preserve">pip install </w:t>
      </w:r>
      <w:proofErr w:type="spellStart"/>
      <w:r w:rsidRPr="008E5CA9">
        <w:t>pytorch</w:t>
      </w:r>
      <w:proofErr w:type="spellEnd"/>
      <w:r w:rsidRPr="008E5CA9">
        <w:t>-lightning==0.8.3</w:t>
      </w:r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proofErr w:type="spellStart"/>
      <w:r w:rsidRPr="008E5CA9">
        <w:t>conda</w:t>
      </w:r>
      <w:proofErr w:type="spellEnd"/>
      <w:r w:rsidRPr="008E5CA9">
        <w:t xml:space="preserve"> install pandas</w:t>
      </w:r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r w:rsidRPr="008E5CA9">
        <w:t xml:space="preserve">pip install </w:t>
      </w:r>
      <w:proofErr w:type="spellStart"/>
      <w:r w:rsidRPr="008E5CA9">
        <w:t>scipy</w:t>
      </w:r>
      <w:proofErr w:type="spellEnd"/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proofErr w:type="spellStart"/>
      <w:r w:rsidRPr="008E5CA9">
        <w:t>conda</w:t>
      </w:r>
      <w:proofErr w:type="spellEnd"/>
      <w:r w:rsidRPr="008E5CA9">
        <w:t xml:space="preserve"> install -c </w:t>
      </w:r>
      <w:proofErr w:type="spellStart"/>
      <w:r w:rsidRPr="008E5CA9">
        <w:t>conda</w:t>
      </w:r>
      <w:proofErr w:type="spellEnd"/>
      <w:r w:rsidRPr="008E5CA9">
        <w:t>-forge matplotlib</w:t>
      </w:r>
    </w:p>
    <w:p w:rsidR="008E5CA9" w:rsidRDefault="008E5CA9" w:rsidP="0006569B">
      <w:pPr>
        <w:pStyle w:val="ListParagraph"/>
        <w:numPr>
          <w:ilvl w:val="1"/>
          <w:numId w:val="9"/>
        </w:numPr>
        <w:jc w:val="both"/>
      </w:pPr>
      <w:proofErr w:type="spellStart"/>
      <w:r w:rsidRPr="008E5CA9">
        <w:t>conda</w:t>
      </w:r>
      <w:proofErr w:type="spellEnd"/>
      <w:r w:rsidRPr="008E5CA9">
        <w:t xml:space="preserve"> install scikit-learn</w:t>
      </w:r>
    </w:p>
    <w:p w:rsidR="00BB0BDC" w:rsidRDefault="008E5CA9" w:rsidP="00BB0BDC">
      <w:pPr>
        <w:pStyle w:val="ListParagraph"/>
        <w:numPr>
          <w:ilvl w:val="1"/>
          <w:numId w:val="9"/>
        </w:numPr>
        <w:jc w:val="both"/>
      </w:pPr>
      <w:proofErr w:type="spellStart"/>
      <w:r w:rsidRPr="008E5CA9">
        <w:t>conda</w:t>
      </w:r>
      <w:proofErr w:type="spellEnd"/>
      <w:r w:rsidRPr="008E5CA9">
        <w:t xml:space="preserve"> install -c anaconda </w:t>
      </w:r>
      <w:proofErr w:type="spellStart"/>
      <w:r w:rsidRPr="008E5CA9">
        <w:t>openpyxl</w:t>
      </w:r>
      <w:proofErr w:type="spellEnd"/>
    </w:p>
    <w:p w:rsidR="00B82B50" w:rsidRDefault="00BB0BDC" w:rsidP="00B82B50">
      <w:pPr>
        <w:pStyle w:val="ListParagraph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30BAF0B7" wp14:editId="05A66F4B">
            <wp:extent cx="5791835" cy="3257550"/>
            <wp:effectExtent l="0" t="0" r="0" b="0"/>
            <wp:docPr id="8920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66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76" w:rsidRPr="00F45476" w:rsidRDefault="00B82B50" w:rsidP="008B2660">
      <w:pPr>
        <w:pStyle w:val="Caption"/>
      </w:pPr>
      <w:r>
        <w:t xml:space="preserve">Hình </w:t>
      </w:r>
      <w:r w:rsidR="006F5C35">
        <w:fldChar w:fldCharType="begin"/>
      </w:r>
      <w:r w:rsidR="006F5C35">
        <w:instrText xml:space="preserve"> STYLEREF 1 \s </w:instrText>
      </w:r>
      <w:r w:rsidR="006F5C35">
        <w:fldChar w:fldCharType="separate"/>
      </w:r>
      <w:r w:rsidR="006F5C35">
        <w:rPr>
          <w:noProof/>
        </w:rPr>
        <w:t>3</w:t>
      </w:r>
      <w:r w:rsidR="006F5C35">
        <w:fldChar w:fldCharType="end"/>
      </w:r>
      <w:r w:rsidR="006F5C35">
        <w:noBreakHyphen/>
      </w:r>
      <w:r w:rsidR="006F5C35">
        <w:fldChar w:fldCharType="begin"/>
      </w:r>
      <w:r w:rsidR="006F5C35">
        <w:instrText xml:space="preserve"> SEQ Hình \* ARABIC \s 1 </w:instrText>
      </w:r>
      <w:r w:rsidR="006F5C35">
        <w:fldChar w:fldCharType="separate"/>
      </w:r>
      <w:r w:rsidR="006F5C35">
        <w:rPr>
          <w:noProof/>
        </w:rPr>
        <w:t>6</w:t>
      </w:r>
      <w:r w:rsidR="006F5C35">
        <w:fldChar w:fldCharType="end"/>
      </w:r>
      <w:r w:rsidR="00A91AC5">
        <w:t xml:space="preserve"> Terminal </w:t>
      </w:r>
      <w:proofErr w:type="spellStart"/>
      <w:r w:rsidR="00A91AC5">
        <w:t>của</w:t>
      </w:r>
      <w:proofErr w:type="spellEnd"/>
      <w:r w:rsidR="00A91AC5">
        <w:t xml:space="preserve"> python</w:t>
      </w:r>
    </w:p>
    <w:p w:rsidR="008B2660" w:rsidRDefault="008B2660">
      <w:pPr>
        <w:pStyle w:val="Heading1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</w:t>
      </w:r>
    </w:p>
    <w:p w:rsidR="001F2A7A" w:rsidRDefault="001F2A7A" w:rsidP="00F91554">
      <w:pPr>
        <w:jc w:val="both"/>
      </w:pPr>
      <w:r>
        <w:tab/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hành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 “bash demo.sh” </w:t>
      </w:r>
      <w:proofErr w:type="spellStart"/>
      <w:r>
        <w:t>trên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sử </w:t>
      </w:r>
      <w:proofErr w:type="spellStart"/>
      <w:r>
        <w:t>dụng</w:t>
      </w:r>
      <w:proofErr w:type="spellEnd"/>
      <w:r>
        <w:t xml:space="preserve"> Run </w:t>
      </w:r>
      <w:proofErr w:type="spellStart"/>
      <w:r>
        <w:t>của</w:t>
      </w:r>
      <w:proofErr w:type="spellEnd"/>
      <w:r>
        <w:t xml:space="preserve"> python</w:t>
      </w:r>
      <w:r w:rsidR="000E7D5C">
        <w:t xml:space="preserve">. </w:t>
      </w:r>
      <w:proofErr w:type="spellStart"/>
      <w:r w:rsidR="000E7D5C">
        <w:t>Chương</w:t>
      </w:r>
      <w:proofErr w:type="spellEnd"/>
      <w:r w:rsidR="000E7D5C">
        <w:t xml:space="preserve"> trình </w:t>
      </w:r>
      <w:proofErr w:type="spellStart"/>
      <w:r w:rsidR="000E7D5C">
        <w:t>sẽ</w:t>
      </w:r>
      <w:proofErr w:type="spellEnd"/>
      <w:r w:rsidR="000E7D5C">
        <w:t xml:space="preserve"> </w:t>
      </w:r>
      <w:proofErr w:type="spellStart"/>
      <w:r w:rsidR="000E7D5C">
        <w:t>hiển</w:t>
      </w:r>
      <w:proofErr w:type="spellEnd"/>
      <w:r w:rsidR="000E7D5C">
        <w:t xml:space="preserve"> thị quá trình training </w:t>
      </w:r>
      <w:proofErr w:type="spellStart"/>
      <w:r w:rsidR="000E7D5C">
        <w:t>của</w:t>
      </w:r>
      <w:proofErr w:type="spellEnd"/>
      <w:r w:rsidR="000E7D5C">
        <w:t xml:space="preserve"> </w:t>
      </w:r>
      <w:proofErr w:type="spellStart"/>
      <w:r w:rsidR="000E7D5C">
        <w:t>mô</w:t>
      </w:r>
      <w:proofErr w:type="spellEnd"/>
      <w:r w:rsidR="000E7D5C">
        <w:t xml:space="preserve"> </w:t>
      </w:r>
      <w:proofErr w:type="spellStart"/>
      <w:r w:rsidR="000E7D5C">
        <w:t>hình</w:t>
      </w:r>
      <w:proofErr w:type="spellEnd"/>
      <w:r w:rsidR="006F5C35">
        <w:t>.</w:t>
      </w:r>
    </w:p>
    <w:p w:rsidR="006F5C35" w:rsidRDefault="006F5C35" w:rsidP="006F5C35">
      <w:pPr>
        <w:keepNext/>
      </w:pPr>
      <w:r>
        <w:rPr>
          <w:noProof/>
        </w:rPr>
        <w:lastRenderedPageBreak/>
        <w:drawing>
          <wp:inline distT="0" distB="0" distL="0" distR="0" wp14:anchorId="447E8C92" wp14:editId="09DF8257">
            <wp:extent cx="5791835" cy="3257550"/>
            <wp:effectExtent l="0" t="0" r="0" b="0"/>
            <wp:docPr id="95279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1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35" w:rsidRDefault="006F5C35" w:rsidP="006F5C35">
      <w:pPr>
        <w:pStyle w:val="Caption"/>
      </w:pPr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đang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:rsidR="00F91554" w:rsidRPr="00F91554" w:rsidRDefault="00F91554" w:rsidP="00F91554">
      <w:pPr>
        <w:jc w:val="both"/>
      </w:pPr>
      <w:r>
        <w:t xml:space="preserve">Như vậy,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thành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bài toán dự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</w:t>
      </w:r>
      <w:proofErr w:type="spellStart"/>
      <w:r>
        <w:t>thuốc</w:t>
      </w:r>
      <w:proofErr w:type="spellEnd"/>
      <w:r>
        <w:t xml:space="preserve"> – </w:t>
      </w:r>
      <w:proofErr w:type="spellStart"/>
      <w:r>
        <w:t>bệnh</w:t>
      </w:r>
      <w:proofErr w:type="spellEnd"/>
      <w:r>
        <w:t>.</w:t>
      </w:r>
    </w:p>
    <w:sectPr w:rsidR="00F91554" w:rsidRPr="00F91554" w:rsidSect="003031B8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580"/>
    <w:multiLevelType w:val="multilevel"/>
    <w:tmpl w:val="B72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73D19"/>
    <w:multiLevelType w:val="hybridMultilevel"/>
    <w:tmpl w:val="60DC2C5C"/>
    <w:lvl w:ilvl="0" w:tplc="27EA9B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4414"/>
    <w:multiLevelType w:val="multilevel"/>
    <w:tmpl w:val="F8E2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2C25"/>
    <w:multiLevelType w:val="multilevel"/>
    <w:tmpl w:val="F668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D0D35"/>
    <w:multiLevelType w:val="hybridMultilevel"/>
    <w:tmpl w:val="C4BAB0B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5630FD1"/>
    <w:multiLevelType w:val="multilevel"/>
    <w:tmpl w:val="0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54FF5"/>
    <w:multiLevelType w:val="hybridMultilevel"/>
    <w:tmpl w:val="ED321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B3CDB"/>
    <w:multiLevelType w:val="hybridMultilevel"/>
    <w:tmpl w:val="9FF0425A"/>
    <w:lvl w:ilvl="0" w:tplc="0409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AB7330D"/>
    <w:multiLevelType w:val="hybridMultilevel"/>
    <w:tmpl w:val="45CE5E98"/>
    <w:lvl w:ilvl="0" w:tplc="B8B239F8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4ECA670B"/>
    <w:multiLevelType w:val="hybridMultilevel"/>
    <w:tmpl w:val="FB569B1E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71462A5"/>
    <w:multiLevelType w:val="multilevel"/>
    <w:tmpl w:val="385A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E6169"/>
    <w:multiLevelType w:val="hybridMultilevel"/>
    <w:tmpl w:val="050AC8A8"/>
    <w:lvl w:ilvl="0" w:tplc="F07C802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748E3F4B"/>
    <w:multiLevelType w:val="hybridMultilevel"/>
    <w:tmpl w:val="B106DDB2"/>
    <w:lvl w:ilvl="0" w:tplc="5C6AA0F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51855322">
    <w:abstractNumId w:val="4"/>
  </w:num>
  <w:num w:numId="2" w16cid:durableId="612832245">
    <w:abstractNumId w:val="8"/>
  </w:num>
  <w:num w:numId="3" w16cid:durableId="1836531645">
    <w:abstractNumId w:val="11"/>
  </w:num>
  <w:num w:numId="4" w16cid:durableId="1057245966">
    <w:abstractNumId w:val="12"/>
  </w:num>
  <w:num w:numId="5" w16cid:durableId="1075858400">
    <w:abstractNumId w:val="1"/>
  </w:num>
  <w:num w:numId="6" w16cid:durableId="1317538338">
    <w:abstractNumId w:val="5"/>
  </w:num>
  <w:num w:numId="7" w16cid:durableId="1622035550">
    <w:abstractNumId w:val="0"/>
  </w:num>
  <w:num w:numId="8" w16cid:durableId="1842743462">
    <w:abstractNumId w:val="10"/>
  </w:num>
  <w:num w:numId="9" w16cid:durableId="1791892783">
    <w:abstractNumId w:val="3"/>
  </w:num>
  <w:num w:numId="10" w16cid:durableId="1525289767">
    <w:abstractNumId w:val="2"/>
  </w:num>
  <w:num w:numId="11" w16cid:durableId="1505053342">
    <w:abstractNumId w:val="9"/>
  </w:num>
  <w:num w:numId="12" w16cid:durableId="55787551">
    <w:abstractNumId w:val="6"/>
  </w:num>
  <w:num w:numId="13" w16cid:durableId="1971545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B8"/>
    <w:rsid w:val="00007611"/>
    <w:rsid w:val="0003323F"/>
    <w:rsid w:val="0004213F"/>
    <w:rsid w:val="00057675"/>
    <w:rsid w:val="0006569B"/>
    <w:rsid w:val="000805B8"/>
    <w:rsid w:val="000C6A6F"/>
    <w:rsid w:val="000D1C32"/>
    <w:rsid w:val="000E7D5C"/>
    <w:rsid w:val="000F0B21"/>
    <w:rsid w:val="0011115C"/>
    <w:rsid w:val="00130832"/>
    <w:rsid w:val="00131017"/>
    <w:rsid w:val="001663F7"/>
    <w:rsid w:val="00176DE4"/>
    <w:rsid w:val="001D0E56"/>
    <w:rsid w:val="001F2A7A"/>
    <w:rsid w:val="002613A4"/>
    <w:rsid w:val="002A03C6"/>
    <w:rsid w:val="002B02AF"/>
    <w:rsid w:val="003031B8"/>
    <w:rsid w:val="003040E1"/>
    <w:rsid w:val="00374CC8"/>
    <w:rsid w:val="00377C07"/>
    <w:rsid w:val="003E1B02"/>
    <w:rsid w:val="0041561D"/>
    <w:rsid w:val="004317BC"/>
    <w:rsid w:val="0043458B"/>
    <w:rsid w:val="00450F07"/>
    <w:rsid w:val="004C1DA1"/>
    <w:rsid w:val="004C2990"/>
    <w:rsid w:val="004C6574"/>
    <w:rsid w:val="004F2517"/>
    <w:rsid w:val="004F7E9A"/>
    <w:rsid w:val="0051678C"/>
    <w:rsid w:val="005202FD"/>
    <w:rsid w:val="005773FA"/>
    <w:rsid w:val="005962AD"/>
    <w:rsid w:val="005C27D3"/>
    <w:rsid w:val="005E490D"/>
    <w:rsid w:val="00632029"/>
    <w:rsid w:val="00677098"/>
    <w:rsid w:val="006F5C35"/>
    <w:rsid w:val="00773C95"/>
    <w:rsid w:val="007D4730"/>
    <w:rsid w:val="00821E03"/>
    <w:rsid w:val="008328A8"/>
    <w:rsid w:val="00843137"/>
    <w:rsid w:val="008A3DBD"/>
    <w:rsid w:val="008B2660"/>
    <w:rsid w:val="008E5CA9"/>
    <w:rsid w:val="00930D97"/>
    <w:rsid w:val="009732B5"/>
    <w:rsid w:val="00990044"/>
    <w:rsid w:val="00996114"/>
    <w:rsid w:val="009C2D6C"/>
    <w:rsid w:val="009E5A7F"/>
    <w:rsid w:val="00A91AC5"/>
    <w:rsid w:val="00AC79AE"/>
    <w:rsid w:val="00B01EBD"/>
    <w:rsid w:val="00B115AE"/>
    <w:rsid w:val="00B1470D"/>
    <w:rsid w:val="00B35931"/>
    <w:rsid w:val="00B425AE"/>
    <w:rsid w:val="00B540F1"/>
    <w:rsid w:val="00B720E2"/>
    <w:rsid w:val="00B80A0F"/>
    <w:rsid w:val="00B82B50"/>
    <w:rsid w:val="00BA231C"/>
    <w:rsid w:val="00BB061F"/>
    <w:rsid w:val="00BB0BDC"/>
    <w:rsid w:val="00BF32EF"/>
    <w:rsid w:val="00C06E83"/>
    <w:rsid w:val="00C072D5"/>
    <w:rsid w:val="00C234F1"/>
    <w:rsid w:val="00C7517B"/>
    <w:rsid w:val="00C81925"/>
    <w:rsid w:val="00CE5967"/>
    <w:rsid w:val="00D20286"/>
    <w:rsid w:val="00D30C57"/>
    <w:rsid w:val="00D56FB1"/>
    <w:rsid w:val="00D659C8"/>
    <w:rsid w:val="00DA06AF"/>
    <w:rsid w:val="00DA5AC5"/>
    <w:rsid w:val="00E24E06"/>
    <w:rsid w:val="00F03C13"/>
    <w:rsid w:val="00F337DD"/>
    <w:rsid w:val="00F45476"/>
    <w:rsid w:val="00F91554"/>
    <w:rsid w:val="00FA28F4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B91"/>
  <w15:chartTrackingRefBased/>
  <w15:docId w15:val="{A0E1F13A-3475-4A9B-81C1-3411898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20" w:line="360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90"/>
  </w:style>
  <w:style w:type="paragraph" w:styleId="Heading1">
    <w:name w:val="heading 1"/>
    <w:basedOn w:val="Normal"/>
    <w:next w:val="Normal"/>
    <w:link w:val="Heading1Char"/>
    <w:uiPriority w:val="9"/>
    <w:qFormat/>
    <w:rsid w:val="00B115AE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5AE"/>
    <w:rPr>
      <w:rFonts w:eastAsiaTheme="majorEastAsia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9C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6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613A4"/>
    <w:pPr>
      <w:spacing w:after="200" w:line="240" w:lineRule="auto"/>
      <w:jc w:val="center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7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530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042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546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61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9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to the Shadow</dc:creator>
  <cp:keywords/>
  <dc:description/>
  <cp:lastModifiedBy>Back to the Shadow</cp:lastModifiedBy>
  <cp:revision>88</cp:revision>
  <dcterms:created xsi:type="dcterms:W3CDTF">2023-09-24T10:27:00Z</dcterms:created>
  <dcterms:modified xsi:type="dcterms:W3CDTF">2023-09-24T23:14:00Z</dcterms:modified>
</cp:coreProperties>
</file>