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284" w:rsidRPr="003B5284" w:rsidRDefault="003B5284" w:rsidP="003B5284">
      <w:pPr>
        <w:rPr>
          <w:b/>
          <w:sz w:val="28"/>
        </w:rPr>
      </w:pPr>
      <w:bookmarkStart w:id="0" w:name="_GoBack"/>
      <w:r w:rsidRPr="003B5284">
        <w:rPr>
          <w:b/>
          <w:sz w:val="28"/>
        </w:rPr>
        <w:t>7. Daffodil Decor - Fresh Daffodil Arrangement</w:t>
      </w:r>
    </w:p>
    <w:bookmarkEnd w:id="0"/>
    <w:p w:rsidR="003B5284" w:rsidRDefault="003B5284" w:rsidP="003B5284">
      <w:r w:rsidRPr="003B5284">
        <w:rPr>
          <w:b/>
        </w:rPr>
        <w:t>Product Name:</w:t>
      </w:r>
      <w:r>
        <w:t xml:space="preserve"> Fresh Daffodil Arrangement</w:t>
      </w:r>
    </w:p>
    <w:p w:rsidR="003B5284" w:rsidRDefault="003B5284" w:rsidP="003B5284">
      <w:r w:rsidRPr="003B5284">
        <w:rPr>
          <w:b/>
        </w:rPr>
        <w:t>Type:</w:t>
      </w:r>
      <w:r>
        <w:t xml:space="preserve"> Springtime Celebrations &amp; Decor</w:t>
      </w:r>
    </w:p>
    <w:p w:rsidR="003B5284" w:rsidRDefault="003B5284" w:rsidP="003B5284">
      <w:r w:rsidRPr="003B5284">
        <w:rPr>
          <w:b/>
        </w:rPr>
        <w:t>Colors Available:</w:t>
      </w:r>
      <w:r>
        <w:t xml:space="preserve"> Yellow, White</w:t>
      </w:r>
    </w:p>
    <w:p w:rsidR="003B5284" w:rsidRDefault="003B5284" w:rsidP="003B5284">
      <w:r w:rsidRPr="003B5284">
        <w:rPr>
          <w:b/>
        </w:rPr>
        <w:t>Material:</w:t>
      </w:r>
      <w:r>
        <w:t xml:space="preserve"> Fresh Daffodils, Greenery</w:t>
      </w:r>
    </w:p>
    <w:p w:rsidR="003B5284" w:rsidRDefault="003B5284" w:rsidP="003B5284">
      <w:r w:rsidRPr="003B5284">
        <w:rPr>
          <w:b/>
        </w:rPr>
        <w:t>Size:</w:t>
      </w:r>
      <w:r>
        <w:t xml:space="preserve"> Medium (30cm x 30cm)</w:t>
      </w:r>
    </w:p>
    <w:p w:rsidR="003B5284" w:rsidRPr="003B5284" w:rsidRDefault="003B5284" w:rsidP="003B5284">
      <w:pPr>
        <w:rPr>
          <w:b/>
        </w:rPr>
      </w:pPr>
      <w:r w:rsidRPr="003B5284">
        <w:rPr>
          <w:b/>
        </w:rPr>
        <w:t>Features:</w:t>
      </w:r>
    </w:p>
    <w:p w:rsidR="003B5284" w:rsidRDefault="003B5284" w:rsidP="003B5284">
      <w:pPr>
        <w:pStyle w:val="ListParagraph"/>
        <w:numPr>
          <w:ilvl w:val="0"/>
          <w:numId w:val="1"/>
        </w:numPr>
      </w:pPr>
      <w:r>
        <w:t>Bright and fresh daffodil decor</w:t>
      </w:r>
    </w:p>
    <w:p w:rsidR="003B5284" w:rsidRDefault="003B5284" w:rsidP="003B5284">
      <w:pPr>
        <w:pStyle w:val="ListParagraph"/>
        <w:numPr>
          <w:ilvl w:val="0"/>
          <w:numId w:val="1"/>
        </w:numPr>
      </w:pPr>
      <w:r>
        <w:t>Perfect for spring festivals and celebrations</w:t>
      </w:r>
    </w:p>
    <w:p w:rsidR="003B5284" w:rsidRDefault="003B5284" w:rsidP="003B5284">
      <w:pPr>
        <w:pStyle w:val="ListParagraph"/>
        <w:numPr>
          <w:ilvl w:val="0"/>
          <w:numId w:val="1"/>
        </w:numPr>
      </w:pPr>
      <w:r>
        <w:t>Available in different styles (rustic, modern)</w:t>
      </w:r>
    </w:p>
    <w:p w:rsidR="003B5284" w:rsidRDefault="003B5284" w:rsidP="003B5284">
      <w:pPr>
        <w:pStyle w:val="ListParagraph"/>
        <w:numPr>
          <w:ilvl w:val="0"/>
          <w:numId w:val="1"/>
        </w:numPr>
      </w:pPr>
      <w:r>
        <w:t>Budget-friendly and eco-friendly</w:t>
      </w:r>
    </w:p>
    <w:p w:rsidR="00D91B0C" w:rsidRDefault="003B5284" w:rsidP="003B5284">
      <w:pPr>
        <w:pStyle w:val="ListParagraph"/>
        <w:numPr>
          <w:ilvl w:val="0"/>
          <w:numId w:val="1"/>
        </w:numPr>
      </w:pPr>
      <w:r>
        <w:t>Optional decorative packaging available</w:t>
      </w:r>
    </w:p>
    <w:sectPr w:rsidR="00D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5B2C"/>
    <w:multiLevelType w:val="hybridMultilevel"/>
    <w:tmpl w:val="D08A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84"/>
    <w:rsid w:val="003B5284"/>
    <w:rsid w:val="00D9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1128"/>
  <w15:chartTrackingRefBased/>
  <w15:docId w15:val="{76C6210E-83BB-4D87-9378-F0A10EE3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2024-08-09T19:23:00Z</dcterms:created>
  <dcterms:modified xsi:type="dcterms:W3CDTF">2024-08-09T19:24:00Z</dcterms:modified>
</cp:coreProperties>
</file>