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CE26D">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[Khá] Chuỗi suy nghĩ trong giải bài toán đời sống</w:t>
      </w:r>
    </w:p>
    <w:p w14:paraId="043E7BC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Chain-of-Thought Prompt</w:t>
      </w:r>
    </w:p>
    <w:p w14:paraId="37B3884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Prompt yêu cầu Phân tích và Suy luận</w:t>
      </w:r>
    </w:p>
    <w:p w14:paraId="61339FA2">
      <w:pPr>
        <w:pStyle w:val="7"/>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Để buộc AI trình bày các bước suy luận chúng ta sẽ yêu cầu nó liệt kê các bước xử lý thông tin trước khi đưa ra câu trả lời cuối cùng.</w:t>
      </w:r>
    </w:p>
    <w:p w14:paraId="464B79D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 xml:space="preserve">Prompt 1 </w:t>
      </w:r>
    </w:p>
    <w:p w14:paraId="5703A1B9">
      <w:pPr>
        <w:pStyle w:val="7"/>
        <w:keepNext w:val="0"/>
        <w:keepLines w:val="0"/>
        <w:widowControl/>
        <w:numPr>
          <w:numId w:val="0"/>
        </w:numPr>
        <w:suppressLineNumbers w:val="0"/>
        <w:spacing w:beforeAutospacing="0" w:afterAutospacing="0"/>
        <w:ind w:leftChars="0" w:right="0" w:rightChars="0"/>
        <w:rPr>
          <w:rFonts w:hint="default" w:ascii="Times New Roman" w:hAnsi="Times New Roman" w:cs="Times New Roman"/>
        </w:rPr>
      </w:pPr>
      <w:r>
        <w:rPr>
          <w:rFonts w:hint="default" w:ascii="Times New Roman" w:hAnsi="Times New Roman" w:eastAsia="SimSun" w:cs="Times New Roman"/>
          <w:sz w:val="24"/>
          <w:szCs w:val="24"/>
        </w:rPr>
        <w:t xml:space="preserve">Tôi có </w:t>
      </w:r>
      <w:r>
        <w:rPr>
          <w:rFonts w:hint="default" w:ascii="Times New Roman" w:hAnsi="Times New Roman" w:eastAsia="SimSun" w:cs="Times New Roman"/>
          <w:b w:val="0"/>
          <w:bCs w:val="0"/>
          <w:sz w:val="24"/>
          <w:szCs w:val="24"/>
        </w:rPr>
        <w:t>3 giờ rảnh</w:t>
      </w:r>
      <w:r>
        <w:rPr>
          <w:rFonts w:hint="default" w:ascii="Times New Roman" w:hAnsi="Times New Roman" w:eastAsia="SimSun" w:cs="Times New Roman"/>
          <w:sz w:val="24"/>
          <w:szCs w:val="24"/>
        </w:rPr>
        <w:t xml:space="preserve"> mỗi ngày</w:t>
      </w:r>
      <w:r>
        <w:rPr>
          <w:rFonts w:hint="default" w:cs="Times New Roman"/>
          <w:sz w:val="24"/>
          <w:szCs w:val="24"/>
          <w:lang w:val="vi-VN"/>
        </w:rPr>
        <w:t xml:space="preserve"> </w:t>
      </w:r>
      <w:r>
        <w:rPr>
          <w:rFonts w:hint="default" w:ascii="Times New Roman" w:hAnsi="Times New Roman" w:eastAsia="SimSun" w:cs="Times New Roman"/>
          <w:sz w:val="24"/>
          <w:szCs w:val="24"/>
        </w:rPr>
        <w:t>và muốn lập một kế hoạch cân bằng giữa học tập và giải trí.Trước khi đưa ra kế hoạch cuối cùng, hãy</w:t>
      </w:r>
      <w:r>
        <w:rPr>
          <w:rFonts w:hint="default" w:ascii="Times New Roman" w:hAnsi="Times New Roman" w:eastAsia="SimSun" w:cs="Times New Roman"/>
          <w:b w:val="0"/>
          <w:bCs w:val="0"/>
          <w:sz w:val="24"/>
          <w:szCs w:val="24"/>
        </w:rPr>
        <w:t xml:space="preserve"> trình bày các bước suy luận</w:t>
      </w:r>
      <w:r>
        <w:rPr>
          <w:rFonts w:hint="default" w:ascii="Times New Roman" w:hAnsi="Times New Roman" w:eastAsia="SimSun" w:cs="Times New Roman"/>
          <w:sz w:val="24"/>
          <w:szCs w:val="24"/>
        </w:rPr>
        <w:t xml:space="preserve"> của bạn</w:t>
      </w:r>
    </w:p>
    <w:p w14:paraId="0126382D">
      <w:pPr>
        <w:pStyle w:val="7"/>
        <w:keepNext w:val="0"/>
        <w:keepLines w:val="0"/>
        <w:widowControl/>
        <w:numPr>
          <w:numId w:val="0"/>
        </w:numPr>
        <w:suppressLineNumbers w:val="0"/>
        <w:spacing w:beforeAutospacing="0" w:afterAutospacing="0"/>
        <w:ind w:leftChars="0" w:right="0" w:rightChars="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Xác định Mục tiêu Nguyên tắc Phân bổ Lý do cho việc phân bổ thời gian đó.</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Sau đó, cung cấp kế hoạch chi tiết.</w:t>
      </w:r>
    </w:p>
    <w:p w14:paraId="7815FF4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Bước 2: Phản hồi của AI </w:t>
      </w:r>
    </w:p>
    <w:p w14:paraId="48A241D0">
      <w:pPr>
        <w:pStyle w:val="7"/>
        <w:keepNext w:val="0"/>
        <w:keepLines w:val="0"/>
        <w:widowControl/>
        <w:suppressLineNumbers w:val="0"/>
        <w:rPr>
          <w:rFonts w:hint="default" w:ascii="Times New Roman" w:hAnsi="Times New Roman" w:cs="Times New Roman"/>
          <w:i w:val="0"/>
          <w:iCs w:val="0"/>
        </w:rPr>
      </w:pPr>
      <w:r>
        <w:rPr>
          <w:rFonts w:hint="default" w:ascii="Times New Roman" w:hAnsi="Times New Roman" w:cs="Times New Roman"/>
          <w:i w:val="0"/>
          <w:iCs w:val="0"/>
        </w:rPr>
        <w:t>Phần này thể hiện quá trình AI đã suy luận theo yêu cầu.</w:t>
      </w:r>
    </w:p>
    <w:p w14:paraId="1E61B88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Các bước Suy luận của AI:</w:t>
      </w:r>
    </w:p>
    <w:p w14:paraId="206AAE5E">
      <w:pPr>
        <w:pStyle w:val="7"/>
        <w:keepNext w:val="0"/>
        <w:keepLines w:val="0"/>
        <w:widowControl/>
        <w:numPr>
          <w:ilvl w:val="0"/>
          <w:numId w:val="3"/>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b/>
          <w:bCs/>
        </w:rPr>
        <w:t>Xác định Mục tiêu:</w:t>
      </w:r>
      <w:r>
        <w:rPr>
          <w:rFonts w:hint="default" w:ascii="Times New Roman" w:hAnsi="Times New Roman" w:cs="Times New Roman"/>
        </w:rPr>
        <w:t xml:space="preserve"> Mục tiêu chính là</w:t>
      </w:r>
      <w:r>
        <w:rPr>
          <w:rFonts w:hint="default" w:ascii="Times New Roman" w:hAnsi="Times New Roman" w:cs="Times New Roman"/>
          <w:b w:val="0"/>
          <w:bCs w:val="0"/>
        </w:rPr>
        <w:t xml:space="preserve"> Tăng cường kiến thức  và Phục hồi tinh thần  Thể chất  sau một ngày dài, nhằm tránh kiệt sức </w:t>
      </w:r>
    </w:p>
    <w:p w14:paraId="25E28413">
      <w:pPr>
        <w:pStyle w:val="7"/>
        <w:keepNext w:val="0"/>
        <w:keepLines w:val="0"/>
        <w:widowControl/>
        <w:numPr>
          <w:ilvl w:val="0"/>
          <w:numId w:val="3"/>
        </w:numPr>
        <w:suppressLineNumbers w:val="0"/>
        <w:tabs>
          <w:tab w:val="clear" w:pos="420"/>
        </w:tabs>
        <w:ind w:left="420" w:leftChars="0" w:right="0" w:rightChars="0" w:hanging="420" w:firstLineChars="0"/>
        <w:rPr>
          <w:rFonts w:hint="default" w:ascii="Times New Roman" w:hAnsi="Times New Roman" w:cs="Times New Roman"/>
          <w:b w:val="0"/>
          <w:bCs w:val="0"/>
        </w:rPr>
      </w:pPr>
      <w:r>
        <w:rPr>
          <w:rFonts w:hint="default" w:ascii="Times New Roman" w:hAnsi="Times New Roman" w:cs="Times New Roman"/>
          <w:b/>
          <w:bCs/>
        </w:rPr>
        <w:t>Nguyên tắc Phân bổ</w:t>
      </w:r>
      <w:r>
        <w:rPr>
          <w:rFonts w:hint="default" w:ascii="Times New Roman" w:hAnsi="Times New Roman" w:cs="Times New Roman"/>
          <w:b/>
          <w:bCs/>
        </w:rPr>
        <w:t xml:space="preserve">: </w:t>
      </w:r>
      <w:r>
        <w:rPr>
          <w:rFonts w:hint="default" w:ascii="Times New Roman" w:hAnsi="Times New Roman" w:cs="Times New Roman"/>
          <w:b w:val="0"/>
          <w:bCs w:val="0"/>
        </w:rPr>
        <w:t>Áp dụng tỷ lệ Học tập 60 và Giải trí/Nghỉ ngơi 40</w:t>
      </w:r>
    </w:p>
    <w:p w14:paraId="22A4773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Kế hoạch Chi tiết</w:t>
      </w:r>
    </w:p>
    <w:p w14:paraId="28ABEA5A">
      <w:pPr>
        <w:pStyle w:val="7"/>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19:00 – 19:15 (15 phút):</w:t>
      </w:r>
      <w:r>
        <w:rPr>
          <w:rFonts w:hint="default" w:ascii="Times New Roman" w:hAnsi="Times New Roman" w:cs="Times New Roman"/>
        </w:rPr>
        <w:t xml:space="preserve"> Chuẩn bị.</w:t>
      </w:r>
    </w:p>
    <w:p w14:paraId="53656CB4">
      <w:pPr>
        <w:pStyle w:val="7"/>
        <w:keepNext w:val="0"/>
        <w:keepLines w:val="0"/>
        <w:widowControl/>
        <w:numPr>
          <w:ilvl w:val="0"/>
          <w:numId w:val="4"/>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19:15 – 20:45 (90 phút):</w:t>
      </w:r>
      <w:r>
        <w:rPr>
          <w:rFonts w:hint="default" w:ascii="Times New Roman" w:hAnsi="Times New Roman" w:cs="Times New Roman"/>
          <w:b w:val="0"/>
          <w:bCs w:val="0"/>
        </w:rPr>
        <w:t xml:space="preserve"> Học tập chuyên sâu </w:t>
      </w:r>
    </w:p>
    <w:p w14:paraId="6665E214">
      <w:pPr>
        <w:pStyle w:val="7"/>
        <w:keepNext w:val="0"/>
        <w:keepLines w:val="0"/>
        <w:widowControl/>
        <w:numPr>
          <w:ilvl w:val="0"/>
          <w:numId w:val="4"/>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20:45 – 21:15 (30 phút</w:t>
      </w:r>
      <w:r>
        <w:rPr>
          <w:rFonts w:hint="default" w:ascii="Times New Roman" w:hAnsi="Times New Roman" w:cs="Times New Roman"/>
          <w:b w:val="0"/>
          <w:bCs w:val="0"/>
        </w:rPr>
        <w:t>): Giải trí nhẹ nhàng</w:t>
      </w:r>
    </w:p>
    <w:p w14:paraId="7A63AD0C">
      <w:pPr>
        <w:pStyle w:val="7"/>
        <w:keepNext w:val="0"/>
        <w:keepLines w:val="0"/>
        <w:widowControl/>
        <w:numPr>
          <w:ilvl w:val="0"/>
          <w:numId w:val="4"/>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bCs/>
        </w:rPr>
        <w:t xml:space="preserve">21:15 – 22:00 (45 phút): </w:t>
      </w:r>
      <w:r>
        <w:rPr>
          <w:rFonts w:hint="default" w:ascii="Times New Roman" w:hAnsi="Times New Roman" w:cs="Times New Roman"/>
          <w:b w:val="0"/>
          <w:bCs w:val="0"/>
        </w:rPr>
        <w:t>Phục hồi/Học tập nhẹ</w:t>
      </w:r>
    </w:p>
    <w:p w14:paraId="32365F5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Tinh chỉnh Prompt để có Kết quả Trực quan hơn</w:t>
      </w:r>
    </w:p>
    <w:p w14:paraId="5C6EF5A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Prompt 2</w:t>
      </w:r>
    </w:p>
    <w:p w14:paraId="39CD1798">
      <w:pPr>
        <w:pStyle w:val="7"/>
        <w:keepNext w:val="0"/>
        <w:keepLines w:val="0"/>
        <w:widowControl/>
        <w:suppressLineNumbers w:val="0"/>
        <w:ind w:left="720" w:right="72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Từ kế hoạch bạn vừa phân tích, hãy trình bày lại kế hoạch 3 giờ rảnh đó dưới dạng bảng 3 cột bao gồm: Khung giờ – Hoạt động – Mục tiêu (Học tập/Giải trí). Thêm tiêu đề cho mỗi giai đoạn trong bảng</w:t>
      </w:r>
    </w:p>
    <w:p w14:paraId="13BD0C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Kết quả AI </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43"/>
        <w:gridCol w:w="3301"/>
        <w:gridCol w:w="1752"/>
      </w:tblGrid>
      <w:tr w14:paraId="4070F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445FFDB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Khung giờ</w:t>
            </w:r>
          </w:p>
        </w:tc>
        <w:tc>
          <w:tcPr>
            <w:tcW w:w="0" w:type="auto"/>
            <w:shd w:val="clear" w:color="auto" w:fill="auto"/>
            <w:vAlign w:val="center"/>
          </w:tcPr>
          <w:p w14:paraId="229FEC3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Hoạt động</w:t>
            </w:r>
          </w:p>
        </w:tc>
        <w:tc>
          <w:tcPr>
            <w:tcW w:w="0" w:type="auto"/>
            <w:shd w:val="clear" w:color="auto" w:fill="auto"/>
            <w:vAlign w:val="center"/>
          </w:tcPr>
          <w:p w14:paraId="157EF37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Mục tiêu</w:t>
            </w:r>
          </w:p>
        </w:tc>
      </w:tr>
      <w:tr w14:paraId="17E99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0D41E3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Giai đoạn 1: Chuyển đổi và Nạp năng lượng</w:t>
            </w:r>
          </w:p>
        </w:tc>
        <w:tc>
          <w:tcPr>
            <w:tcW w:w="0" w:type="auto"/>
            <w:shd w:val="clear" w:color="auto" w:fill="auto"/>
            <w:vAlign w:val="center"/>
          </w:tcPr>
          <w:p w14:paraId="0FCD3DE9">
            <w:pPr>
              <w:rPr>
                <w:rFonts w:hint="default" w:ascii="Times New Roman" w:hAnsi="Times New Roman" w:cs="Times New Roman"/>
                <w:sz w:val="24"/>
                <w:szCs w:val="24"/>
              </w:rPr>
            </w:pPr>
          </w:p>
        </w:tc>
        <w:tc>
          <w:tcPr>
            <w:tcW w:w="0" w:type="auto"/>
            <w:shd w:val="clear" w:color="auto" w:fill="auto"/>
            <w:vAlign w:val="center"/>
          </w:tcPr>
          <w:p w14:paraId="59BFC297">
            <w:pPr>
              <w:rPr>
                <w:rFonts w:hint="default" w:ascii="Times New Roman" w:hAnsi="Times New Roman" w:cs="Times New Roman"/>
                <w:sz w:val="24"/>
                <w:szCs w:val="24"/>
              </w:rPr>
            </w:pPr>
          </w:p>
        </w:tc>
      </w:tr>
      <w:tr w14:paraId="1EB1A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BAED55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19:00 – 19:15 (15 phút)</w:t>
            </w:r>
          </w:p>
        </w:tc>
        <w:tc>
          <w:tcPr>
            <w:tcW w:w="0" w:type="auto"/>
            <w:shd w:val="clear" w:color="auto" w:fill="auto"/>
            <w:vAlign w:val="center"/>
          </w:tcPr>
          <w:p w14:paraId="511914B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Ăn nhẹ, sắp xếp bàn học, chuẩn bị tâm lý</w:t>
            </w:r>
          </w:p>
        </w:tc>
        <w:tc>
          <w:tcPr>
            <w:tcW w:w="0" w:type="auto"/>
            <w:shd w:val="clear" w:color="auto" w:fill="auto"/>
            <w:vAlign w:val="center"/>
          </w:tcPr>
          <w:p w14:paraId="646A65F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Phục hồi</w:t>
            </w:r>
          </w:p>
        </w:tc>
      </w:tr>
      <w:tr w14:paraId="25A0C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C0CAF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Giai đoạn 2: Học tập Chuyên sâu (60%)</w:t>
            </w:r>
          </w:p>
        </w:tc>
        <w:tc>
          <w:tcPr>
            <w:tcW w:w="0" w:type="auto"/>
            <w:shd w:val="clear" w:color="auto" w:fill="auto"/>
            <w:vAlign w:val="center"/>
          </w:tcPr>
          <w:p w14:paraId="1FE205BD">
            <w:pPr>
              <w:rPr>
                <w:rFonts w:hint="default" w:ascii="Times New Roman" w:hAnsi="Times New Roman" w:cs="Times New Roman"/>
                <w:sz w:val="24"/>
                <w:szCs w:val="24"/>
              </w:rPr>
            </w:pPr>
          </w:p>
        </w:tc>
        <w:tc>
          <w:tcPr>
            <w:tcW w:w="0" w:type="auto"/>
            <w:shd w:val="clear" w:color="auto" w:fill="auto"/>
            <w:vAlign w:val="center"/>
          </w:tcPr>
          <w:p w14:paraId="211AA2B5">
            <w:pPr>
              <w:rPr>
                <w:rFonts w:hint="default" w:ascii="Times New Roman" w:hAnsi="Times New Roman" w:cs="Times New Roman"/>
                <w:sz w:val="24"/>
                <w:szCs w:val="24"/>
              </w:rPr>
            </w:pPr>
          </w:p>
        </w:tc>
      </w:tr>
      <w:tr w14:paraId="6577C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 w:hRule="atLeast"/>
          <w:tblCellSpacing w:w="15" w:type="dxa"/>
        </w:trPr>
        <w:tc>
          <w:tcPr>
            <w:tcW w:w="0" w:type="auto"/>
            <w:shd w:val="clear" w:color="auto" w:fill="auto"/>
            <w:vAlign w:val="center"/>
          </w:tcPr>
          <w:p w14:paraId="79C940F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19:15 – 20:45 (90 phút)</w:t>
            </w:r>
          </w:p>
        </w:tc>
        <w:tc>
          <w:tcPr>
            <w:tcW w:w="0" w:type="auto"/>
            <w:shd w:val="clear" w:color="auto" w:fill="auto"/>
            <w:vAlign w:val="center"/>
          </w:tcPr>
          <w:p w14:paraId="4E5E3ACB">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Học tập tập trung</w:t>
            </w:r>
          </w:p>
        </w:tc>
        <w:tc>
          <w:tcPr>
            <w:tcW w:w="0" w:type="auto"/>
            <w:shd w:val="clear" w:color="auto" w:fill="auto"/>
            <w:vAlign w:val="center"/>
          </w:tcPr>
          <w:p w14:paraId="0B99A90C">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Học tập</w:t>
            </w:r>
          </w:p>
        </w:tc>
      </w:tr>
      <w:tr w14:paraId="6FBD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F658A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Giai đoạn 3: Nghỉ ngơi Tích cực (40%)</w:t>
            </w:r>
          </w:p>
        </w:tc>
        <w:tc>
          <w:tcPr>
            <w:tcW w:w="0" w:type="auto"/>
            <w:shd w:val="clear" w:color="auto" w:fill="auto"/>
            <w:vAlign w:val="center"/>
          </w:tcPr>
          <w:p w14:paraId="0A2E4ED3">
            <w:pPr>
              <w:rPr>
                <w:rFonts w:hint="default" w:ascii="Times New Roman" w:hAnsi="Times New Roman" w:cs="Times New Roman"/>
                <w:b w:val="0"/>
                <w:bCs w:val="0"/>
                <w:sz w:val="24"/>
                <w:szCs w:val="24"/>
              </w:rPr>
            </w:pPr>
          </w:p>
        </w:tc>
        <w:tc>
          <w:tcPr>
            <w:tcW w:w="0" w:type="auto"/>
            <w:shd w:val="clear" w:color="auto" w:fill="auto"/>
            <w:vAlign w:val="center"/>
          </w:tcPr>
          <w:p w14:paraId="03EC924D">
            <w:pPr>
              <w:rPr>
                <w:rFonts w:hint="default" w:ascii="Times New Roman" w:hAnsi="Times New Roman" w:cs="Times New Roman"/>
                <w:b w:val="0"/>
                <w:bCs w:val="0"/>
                <w:sz w:val="24"/>
                <w:szCs w:val="24"/>
              </w:rPr>
            </w:pPr>
          </w:p>
        </w:tc>
      </w:tr>
      <w:tr w14:paraId="53070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CA5F8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20:45 – 21:15 (30 phút)</w:t>
            </w:r>
          </w:p>
        </w:tc>
        <w:tc>
          <w:tcPr>
            <w:tcW w:w="0" w:type="auto"/>
            <w:shd w:val="clear" w:color="auto" w:fill="auto"/>
            <w:vAlign w:val="center"/>
          </w:tcPr>
          <w:p w14:paraId="7390202D">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Giải trí nhẹ</w:t>
            </w:r>
            <w:bookmarkStart w:id="0" w:name="_GoBack"/>
            <w:bookmarkEnd w:id="0"/>
          </w:p>
        </w:tc>
        <w:tc>
          <w:tcPr>
            <w:tcW w:w="0" w:type="auto"/>
            <w:shd w:val="clear" w:color="auto" w:fill="auto"/>
            <w:vAlign w:val="center"/>
          </w:tcPr>
          <w:p w14:paraId="2365CB3B">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Giải trí</w:t>
            </w:r>
          </w:p>
        </w:tc>
      </w:tr>
      <w:tr w14:paraId="308A1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36320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21:15 – 22:00 (45 phút)</w:t>
            </w:r>
          </w:p>
        </w:tc>
        <w:tc>
          <w:tcPr>
            <w:tcW w:w="0" w:type="auto"/>
            <w:shd w:val="clear" w:color="auto" w:fill="auto"/>
            <w:vAlign w:val="center"/>
          </w:tcPr>
          <w:p w14:paraId="6347ACB8">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Đọc sách/Tạp chí, Lên kế hoạch cho ngày mai</w:t>
            </w:r>
          </w:p>
        </w:tc>
        <w:tc>
          <w:tcPr>
            <w:tcW w:w="0" w:type="auto"/>
            <w:shd w:val="clear" w:color="auto" w:fill="auto"/>
            <w:vAlign w:val="center"/>
          </w:tcPr>
          <w:p w14:paraId="47B2BAEB">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Học tập nhẹ/Phục hồi</w:t>
            </w:r>
          </w:p>
        </w:tc>
      </w:tr>
    </w:tbl>
    <w:p w14:paraId="5E902517">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6C4888"/>
    <w:multiLevelType w:val="singleLevel"/>
    <w:tmpl w:val="CA6C48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115F05"/>
    <w:multiLevelType w:val="singleLevel"/>
    <w:tmpl w:val="CB115F05"/>
    <w:lvl w:ilvl="0" w:tentative="0">
      <w:start w:val="5"/>
      <w:numFmt w:val="decimal"/>
      <w:suff w:val="space"/>
      <w:lvlText w:val="%1."/>
      <w:lvlJc w:val="left"/>
    </w:lvl>
  </w:abstractNum>
  <w:abstractNum w:abstractNumId="2">
    <w:nsid w:val="20B1AA09"/>
    <w:multiLevelType w:val="singleLevel"/>
    <w:tmpl w:val="20B1AA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5CE70F3"/>
    <w:multiLevelType w:val="singleLevel"/>
    <w:tmpl w:val="55CE70F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6127A7"/>
    <w:rsid w:val="08320C6F"/>
    <w:rsid w:val="14612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2025-12-09T01:26:00Z</dcterms:created>
  <dc:creator>Nguyễn Nam</dc:creator>
  <cp:lastModifiedBy>Nguyễn Nam</cp:lastModifiedBy>
  <dcterms:modified xsi:type="dcterms:W3CDTF">2025-12-12T00:49:23Z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45BE9B8645204664927DE86631B426B4_11</vt:lpwstr>
  </property>
</Properties>
</file>