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 Viết code còn thiếu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phần </w:t>
      </w:r>
      <w:r w:rsidDel="00000000" w:rsidR="00000000" w:rsidRPr="00000000">
        <w:rPr>
          <w:b w:val="1"/>
          <w:bCs w:val="1"/>
          <w:rtl w:val="0"/>
        </w:rPr>
        <w:t xml:space="preserve">code còn thiếu</w:t>
      </w:r>
      <w:r w:rsidDel="00000000" w:rsidR="00000000" w:rsidRPr="00000000">
        <w:rPr>
          <w:rtl w:val="0"/>
        </w:rPr>
        <w:t xml:space="preserve"> cho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fibonacciSum</w:t>
      </w:r>
      <w:r w:rsidDel="00000000" w:rsidR="00000000" w:rsidRPr="00000000">
        <w:rPr>
          <w:rtl w:val="0"/>
        </w:rPr>
        <w:t xml:space="preserve">, đúng yêu cầu </w:t>
      </w:r>
      <w:r w:rsidDel="00000000" w:rsidR="00000000" w:rsidRPr="00000000">
        <w:rPr>
          <w:b w:val="1"/>
          <w:bCs w:val="1"/>
          <w:rtl w:val="0"/>
        </w:rPr>
        <w:t xml:space="preserve">tính tổng các số Fibonacci từ 1 đến n</w:t>
      </w:r>
      <w:r w:rsidDel="00000000" w:rsidR="00000000" w:rsidRPr="00000000">
        <w:rPr>
          <w:rtl w:val="0"/>
        </w:rPr>
        <w:t xml:space="preserve"> (tính các số Fibonacci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n</w:t>
      </w:r>
      <w:r w:rsidDel="00000000" w:rsidR="00000000" w:rsidRPr="00000000">
        <w:rPr>
          <w:rtl w:val="0"/>
        </w:rPr>
        <w:t xml:space="preserve">, không phải n số đầu tiên):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fibonacciSum(int n) {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 = 1, b = 1;   // Hai số Fibonacci đầu tiên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sum = 0;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   // Cộng các số Fibonacci không vượt quá n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(a &lt;= n) {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sum += a;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next = a + b;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= b;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= next;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sum;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gazyuk5ebw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 ngắn gọn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: hai số Fibonacci liên tiếp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vòng lặp: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Cộng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Sinh số Fibonacci tiếp theo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Dừng khi số Fibonacci vượt quá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9hmtt6svcf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Ví dụ với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 = 5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Dãy Fibonacci ≤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1, 1, 2, 3, 5</w:t>
        <w:br w:type="textWrapping"/>
      </w:r>
      <w:r w:rsidDel="00000000" w:rsidR="00000000" w:rsidRPr="00000000">
        <w:rPr>
          <w:rtl w:val="0"/>
        </w:rPr>
        <w:t xml:space="preserve"> 👉 Tổng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in ra: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Tong Fibonacci den 5 la 12</w:t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 </w:t>
      </w:r>
      <w:r w:rsidDel="00000000" w:rsidR="00000000" w:rsidRPr="00000000">
        <w:rPr>
          <w:b w:val="1"/>
          <w:bCs w:val="1"/>
          <w:rtl w:val="0"/>
        </w:rPr>
        <w:t xml:space="preserve">tính tổng n số Fibonacci đầu tiên</w:t>
      </w:r>
      <w:r w:rsidDel="00000000" w:rsidR="00000000" w:rsidRPr="00000000">
        <w:rPr>
          <w:rtl w:val="0"/>
        </w:rPr>
        <w:t xml:space="preserve"> (khác yêu cầu hiện tại), mình có thể viết phiên bản đó để bạn so sánh.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Prompt 2: Thêm test case kiểm thử với n=0, n=1, n=10.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các test case kiểm thử</w:t>
      </w:r>
      <w:r w:rsidDel="00000000" w:rsidR="00000000" w:rsidRPr="00000000">
        <w:rPr>
          <w:rtl w:val="0"/>
        </w:rPr>
        <w:t xml:space="preserve"> cho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fibonacciSum</w:t>
      </w:r>
      <w:r w:rsidDel="00000000" w:rsidR="00000000" w:rsidRPr="00000000">
        <w:rPr>
          <w:rtl w:val="0"/>
        </w:rPr>
        <w:t xml:space="preserve"> với các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0, 1, 10</w:t>
      </w:r>
      <w:r w:rsidDel="00000000" w:rsidR="00000000" w:rsidRPr="00000000">
        <w:rPr>
          <w:rtl w:val="0"/>
        </w:rPr>
        <w:t xml:space="preserve">, kèm </w:t>
      </w:r>
      <w:r w:rsidDel="00000000" w:rsidR="00000000" w:rsidRPr="00000000">
        <w:rPr>
          <w:b w:val="1"/>
          <w:bCs w:val="1"/>
          <w:rtl w:val="0"/>
        </w:rPr>
        <w:t xml:space="preserve">kết quả mong đợi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code kiểm thử hoàn chỉnh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o49c7fqtgi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Kết quả mong đợi</w:t>
      </w:r>
    </w:p>
    <w:tbl>
      <w:tblPr>
        <w:tblStyle w:val="Table1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090"/>
        <w:gridCol w:w="770"/>
        <w:tblGridChange w:id="0">
          <w:tblGrid>
            <w:gridCol w:w="470"/>
            <w:gridCol w:w="209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Dãy Fibonacci ≤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(không có)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1, 1, 2, 3, 5, 8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2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11fmpgdbsu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Code C đầy đủ kèm test case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Hàm tính tổng các số Fibonacci không vượt quá 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fibonacciSum(int n) {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 = 1, b = 1;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sum = 0;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(a &lt;= n) {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sum += a;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next = a + b;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= b;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= next;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Hàm test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testFibonacciSum(int n, int expected) {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result = fibonacciSum(n);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printf("n = %d | Expected = %d | Actual = %d | %s\n",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n,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expected,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result,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(result == expected) ? "PASS" : "FAIL");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testFibonacciSum(0, 0);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testFibonacciSum(1, 2);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testFibonacciSum(10, 20);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kl0z5q6fw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Ý nghĩa kiểm thử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kiểm tra </w:t>
      </w:r>
      <w:r w:rsidDel="00000000" w:rsidR="00000000" w:rsidRPr="00000000">
        <w:rPr>
          <w:b w:val="1"/>
          <w:bCs w:val="1"/>
          <w:rtl w:val="0"/>
        </w:rPr>
        <w:t xml:space="preserve">biên dưới</w:t>
      </w:r>
      <w:r w:rsidDel="00000000" w:rsidR="00000000" w:rsidRPr="00000000">
        <w:rPr>
          <w:rtl w:val="0"/>
        </w:rPr>
        <w:t xml:space="preserve">, không có số Fibonacci hợp lệ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kiểm tra trường hợp </w:t>
      </w:r>
      <w:r w:rsidDel="00000000" w:rsidR="00000000" w:rsidRPr="00000000">
        <w:rPr>
          <w:b w:val="1"/>
          <w:bCs w:val="1"/>
          <w:rtl w:val="0"/>
        </w:rPr>
        <w:t xml:space="preserve">nhỏ nhất có Fibonacci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=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kiểm tra trường hợp </w:t>
      </w:r>
      <w:r w:rsidDel="00000000" w:rsidR="00000000" w:rsidRPr="00000000">
        <w:rPr>
          <w:b w:val="1"/>
          <w:bCs w:val="1"/>
          <w:rtl w:val="0"/>
        </w:rPr>
        <w:t xml:space="preserve">thông thường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sánh </w:t>
      </w:r>
      <w:r w:rsidDel="00000000" w:rsidR="00000000" w:rsidRPr="00000000">
        <w:rPr>
          <w:b w:val="1"/>
          <w:bCs w:val="1"/>
          <w:rtl w:val="0"/>
        </w:rPr>
        <w:t xml:space="preserve">white-box vs black-box testing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test theo kiểu </w:t>
      </w:r>
      <w:r w:rsidDel="00000000" w:rsidR="00000000" w:rsidRPr="00000000">
        <w:rPr>
          <w:b w:val="1"/>
          <w:bCs w:val="1"/>
          <w:rtl w:val="0"/>
        </w:rPr>
        <w:t xml:space="preserve">unit test thủ công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mở rộng kiểm thử với </w:t>
      </w:r>
      <w:r w:rsidDel="00000000" w:rsidR="00000000" w:rsidRPr="00000000">
        <w:rPr>
          <w:b w:val="1"/>
          <w:bCs w:val="1"/>
          <w:rtl w:val="0"/>
        </w:rPr>
        <w:t xml:space="preserve">giá trị âm, n rất lớn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cứ nói, mình sẽ bổ sung ngay.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3: Refactor code để tối ưu hơn.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phiên bản </w:t>
      </w:r>
      <w:r w:rsidDel="00000000" w:rsidR="00000000" w:rsidRPr="00000000">
        <w:rPr>
          <w:b w:val="1"/>
          <w:bCs w:val="1"/>
          <w:rtl w:val="0"/>
        </w:rPr>
        <w:t xml:space="preserve">refactor + tối ưu</w:t>
      </w:r>
      <w:r w:rsidDel="00000000" w:rsidR="00000000" w:rsidRPr="00000000">
        <w:rPr>
          <w:rtl w:val="0"/>
        </w:rPr>
        <w:t xml:space="preserve"> cho code của bạn, tập trung vào: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Xử lý </w:t>
      </w:r>
      <w:r w:rsidDel="00000000" w:rsidR="00000000" w:rsidRPr="00000000">
        <w:rPr>
          <w:b w:val="1"/>
          <w:bCs w:val="1"/>
          <w:rtl w:val="0"/>
        </w:rPr>
        <w:t xml:space="preserve">biên rõ ràng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&lt;= 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Giảm biến trung gian không cần thiết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b w:val="1"/>
          <w:bCs w:val="1"/>
          <w:rtl w:val="0"/>
        </w:rPr>
        <w:t xml:space="preserve">dễ đọc – dễ kiểm thử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làm thay đổi độ phức tạp (vẫn là O(k), k là số Fibonacci ≤ n)</w:t>
        <w:br w:type="textWrapping"/>
      </w:r>
    </w:p>
    <w:p w:rsidR="00000000" w:rsidDel="00000000" w:rsidP="00000000" w:rsidRDefault="00000000" w:rsidRPr="00000000" w14:paraId="0000006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dvp4ynu4gz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Phiên bản refactor tối ưu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Tính tổng các số Fibonacci không vượt quá 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fibonacciSum(int n) {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(n &lt;= 0) return 0;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prev = 1, curr = 1;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sum = 0;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(prev &lt;= n) {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sum += prev;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next = prev + curr;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prev = curr;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curr = next;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sum;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Hàm test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testFibonacciSum(int n, int expected) {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actual = fibonacciSum(n);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printf("n = %d | Expected = %d | Actual = %d | %s\n",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n, expected, actual,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(actual == expected) ? "PASS" : "FAIL");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testFibonacciSum(0, 0);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testFibonacciSum(1, 2);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testFibonacciSum(10, 20);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testFibonacciSum(5, 12);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qi4961tti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So sánh trước &amp; sau refactor</w:t>
      </w:r>
    </w:p>
    <w:tbl>
      <w:tblPr>
        <w:tblStyle w:val="Table2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295"/>
        <w:gridCol w:w="1745"/>
        <w:tblGridChange w:id="0">
          <w:tblGrid>
            <w:gridCol w:w="1490"/>
            <w:gridCol w:w="129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Xử lý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 &lt;=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rõ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Rõ ràng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Dễ 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Có, rõ ràng hơn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Độ phức tạp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9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of6coq4dwq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Gợi ý tối ưu nâng cao (nâng trình)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 </w:t>
      </w:r>
      <w:r w:rsidDel="00000000" w:rsidR="00000000" w:rsidRPr="00000000">
        <w:rPr>
          <w:b w:val="1"/>
          <w:bCs w:val="1"/>
          <w:rtl w:val="0"/>
        </w:rPr>
        <w:t xml:space="preserve">tối ưu hơn nữa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rất lớn: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công thức tổng Fibonacci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cộng </w:t>
      </w:r>
      <w:r w:rsidDel="00000000" w:rsidR="00000000" w:rsidRPr="00000000">
        <w:rPr>
          <w:b w:val="1"/>
          <w:bCs w:val="1"/>
          <w:rtl w:val="0"/>
        </w:rPr>
        <w:t xml:space="preserve">Fibonacci chẵn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</w:t>
      </w:r>
      <w:r w:rsidDel="00000000" w:rsidR="00000000" w:rsidRPr="00000000">
        <w:rPr>
          <w:b w:val="1"/>
          <w:b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Nếu bạn đang học </w:t>
      </w:r>
      <w:r w:rsidDel="00000000" w:rsidR="00000000" w:rsidRPr="00000000">
        <w:rPr>
          <w:b w:val="1"/>
          <w:bCs w:val="1"/>
          <w:rtl w:val="0"/>
        </w:rPr>
        <w:t xml:space="preserve">refactoring &amp; clean code C</w:t>
      </w:r>
      <w:r w:rsidDel="00000000" w:rsidR="00000000" w:rsidRPr="00000000">
        <w:rPr>
          <w:rtl w:val="0"/>
        </w:rPr>
        <w:t xml:space="preserve">, mình có thể: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SOLID (ở mức C)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phiên bản </w:t>
      </w:r>
      <w:r w:rsidDel="00000000" w:rsidR="00000000" w:rsidRPr="00000000">
        <w:rPr>
          <w:b w:val="1"/>
          <w:bCs w:val="1"/>
          <w:rtl w:val="0"/>
        </w:rPr>
        <w:t xml:space="preserve">defensive programming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</w:t>
      </w:r>
      <w:r w:rsidDel="00000000" w:rsidR="00000000" w:rsidRPr="00000000">
        <w:rPr>
          <w:b w:val="1"/>
          <w:bCs w:val="1"/>
          <w:rtl w:val="0"/>
        </w:rPr>
        <w:t xml:space="preserve">code junior vs senior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hướng bạn muốn tiếp 👍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 Giải thích bằng lời tại sao code refactor tốt hơn.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giải thích bằng lời, tập trung vào “vì sao code refactor tốt hơn”</w:t>
      </w:r>
      <w:r w:rsidDel="00000000" w:rsidR="00000000" w:rsidRPr="00000000">
        <w:rPr>
          <w:rtl w:val="0"/>
        </w:rPr>
        <w:t xml:space="preserve">, không nói lan man về cú pháp, mà nói đúng tư duy lập trình.</w:t>
      </w:r>
    </w:p>
    <w:p w:rsidR="00000000" w:rsidDel="00000000" w:rsidP="00000000" w:rsidRDefault="00000000" w:rsidRPr="00000000" w14:paraId="000000A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h6wlrp9a87v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Xử lý biên rõ ràng → code an toàn hơn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refactor có dòng: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 &lt;= 0) return 0;</w:t>
      </w:r>
    </w:p>
    <w:p w:rsidR="00000000" w:rsidDel="00000000" w:rsidP="00000000" w:rsidRDefault="00000000" w:rsidRPr="00000000" w14:paraId="000000B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Ý nghĩa: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Ngay khi đầu vào </w:t>
      </w:r>
      <w:r w:rsidDel="00000000" w:rsidR="00000000" w:rsidRPr="00000000">
        <w:rPr>
          <w:b w:val="1"/>
          <w:bCs w:val="1"/>
          <w:rtl w:val="0"/>
        </w:rPr>
        <w:t xml:space="preserve">không hợp lệ hoặc không có ý nghĩa</w:t>
      </w:r>
      <w:r w:rsidDel="00000000" w:rsidR="00000000" w:rsidRPr="00000000">
        <w:rPr>
          <w:rtl w:val="0"/>
        </w:rPr>
        <w:t xml:space="preserve">, hàm </w:t>
      </w:r>
      <w:r w:rsidDel="00000000" w:rsidR="00000000" w:rsidRPr="00000000">
        <w:rPr>
          <w:b w:val="1"/>
          <w:bCs w:val="1"/>
          <w:rtl w:val="0"/>
        </w:rPr>
        <w:t xml:space="preserve">kết thúc sớm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phải “đoán” chuyện gì xảy ra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0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âm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Tư duy tốt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Hàm phải tự bảo vệ mình trước dữ liệu xấu (defensive programming).</w:t>
      </w:r>
    </w:p>
    <w:p w:rsidR="00000000" w:rsidDel="00000000" w:rsidP="00000000" w:rsidRDefault="00000000" w:rsidRPr="00000000" w14:paraId="000000B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bfphphi369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Tên biến rõ ràng → giảm tải cho não người đọc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Trước: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 = 1, b = 1;</w:t>
      </w:r>
    </w:p>
    <w:p w:rsidR="00000000" w:rsidDel="00000000" w:rsidP="00000000" w:rsidRDefault="00000000" w:rsidRPr="00000000" w14:paraId="000000B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prev = 1, curr = 1;</w:t>
      </w:r>
    </w:p>
    <w:p w:rsidR="00000000" w:rsidDel="00000000" w:rsidP="00000000" w:rsidRDefault="00000000" w:rsidRPr="00000000" w14:paraId="000000B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Khi đọc code: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</w:t>
      </w:r>
      <w:r w:rsidDel="00000000" w:rsidR="00000000" w:rsidRPr="00000000">
        <w:rPr>
          <w:rtl w:val="0"/>
        </w:rPr>
        <w:t xml:space="preserve"> nói rõ </w:t>
      </w:r>
      <w:r w:rsidDel="00000000" w:rsidR="00000000" w:rsidRPr="00000000">
        <w:rPr>
          <w:b w:val="1"/>
          <w:bCs w:val="1"/>
          <w:rtl w:val="0"/>
        </w:rPr>
        <w:t xml:space="preserve">vai trò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cần phải “theo dõi” 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đang đại diện cho cái gì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Code tốt là code đọc hiểu nhanh, không cần suy luận nhiều.</w:t>
      </w:r>
    </w:p>
    <w:p w:rsidR="00000000" w:rsidDel="00000000" w:rsidP="00000000" w:rsidRDefault="00000000" w:rsidRPr="00000000" w14:paraId="000000C3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065onkxgil4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Logic tuyến tính → dễ kiểm tra, dễ debug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phiên bản refactor: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(prev &lt;= n) {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 += prev;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next = prev + curr;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prev = curr;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curr = next;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Mỗi vòng lặp làm </w:t>
      </w:r>
      <w:r w:rsidDel="00000000" w:rsidR="00000000" w:rsidRPr="00000000">
        <w:rPr>
          <w:b w:val="1"/>
          <w:bCs w:val="1"/>
          <w:rtl w:val="0"/>
        </w:rPr>
        <w:t xml:space="preserve">đúng 3 việc</w:t>
      </w:r>
      <w:r w:rsidDel="00000000" w:rsidR="00000000" w:rsidRPr="00000000">
        <w:rPr>
          <w:rtl w:val="0"/>
        </w:rPr>
        <w:t xml:space="preserve"> theo thứ tự rõ ràng: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Cộng số Fibonacci hiện tại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số tiếp theo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trạng thái sang vòng sau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Khi có lỗi: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Bạn chỉ cần kiểm tra từng bước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logic ẩn hay phép toán “đánh đố”</w:t>
        <w:br w:type="textWrapping"/>
      </w:r>
    </w:p>
    <w:p w:rsidR="00000000" w:rsidDel="00000000" w:rsidP="00000000" w:rsidRDefault="00000000" w:rsidRPr="00000000" w14:paraId="000000D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39kxfrgs56u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Ít phụ thuộc → dễ viết test hơn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fibonacciSum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dùng biến toàn cục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in ra màn hình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phụ 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Điều này giúp: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test case </w:t>
      </w:r>
      <w:r w:rsidDel="00000000" w:rsidR="00000000" w:rsidRPr="00000000">
        <w:rPr>
          <w:b w:val="1"/>
          <w:bCs w:val="1"/>
          <w:rtl w:val="0"/>
        </w:rPr>
        <w:t xml:space="preserve">đơn giản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lại hàm ở nơi khác </w:t>
      </w:r>
      <w:r w:rsidDel="00000000" w:rsidR="00000000" w:rsidRPr="00000000">
        <w:rPr>
          <w:b w:val="1"/>
          <w:bCs w:val="1"/>
          <w:rtl w:val="0"/>
        </w:rPr>
        <w:t xml:space="preserve">không cần sửa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Hàm tốt = hàm thuần (pure function)</w:t>
      </w:r>
    </w:p>
    <w:p w:rsidR="00000000" w:rsidDel="00000000" w:rsidP="00000000" w:rsidRDefault="00000000" w:rsidRPr="00000000" w14:paraId="000000DE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vz4d2na39p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Giữ nguyên hiệu năng, nhưng tăng chất lượng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Trước refactor: </w:t>
      </w:r>
      <w:r w:rsidDel="00000000" w:rsidR="00000000" w:rsidRPr="00000000">
        <w:rPr>
          <w:b w:val="1"/>
          <w:bCs w:val="1"/>
          <w:rtl w:val="0"/>
        </w:rPr>
        <w:t xml:space="preserve">O(k)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refactor: </w:t>
      </w:r>
      <w:r w:rsidDel="00000000" w:rsidR="00000000" w:rsidRPr="00000000">
        <w:rPr>
          <w:b w:val="1"/>
          <w:bCs w:val="1"/>
          <w:rtl w:val="0"/>
        </w:rPr>
        <w:t xml:space="preserve">O(k)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Không chậm hơn</w:t>
        <w:br w:type="textWrapping"/>
        <w:t xml:space="preserve"> 👉 Không phức tạp hơn</w:t>
        <w:br w:type="textWrapping"/>
        <w:t xml:space="preserve"> 👉 Nhưng </w:t>
      </w:r>
      <w:r w:rsidDel="00000000" w:rsidR="00000000" w:rsidRPr="00000000">
        <w:rPr>
          <w:b w:val="1"/>
          <w:bCs w:val="1"/>
          <w:rtl w:val="0"/>
        </w:rPr>
        <w:t xml:space="preserve">dễ hiểu hơn, an toàn hơn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Refactor đúng không phải để “khôn hơn”, mà để “dễ sống hơn”</w:t>
      </w:r>
    </w:p>
    <w:p w:rsidR="00000000" w:rsidDel="00000000" w:rsidP="00000000" w:rsidRDefault="00000000" w:rsidRPr="00000000" w14:paraId="000000E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vfs9xajerzi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Tư duy tổng quát</w:t>
      </w:r>
    </w:p>
    <w:tbl>
      <w:tblPr>
        <w:tblStyle w:val="Table3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360"/>
        <w:tblGridChange w:id="0">
          <w:tblGrid>
            <w:gridCol w:w="221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chưa 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đã refactor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Chạy được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Chạy đúng &amp; an toàn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Đúng với 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Đúng với mọi biên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viết 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khác cũng hiểu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Khó mở rộng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Dễ bảo trì</w:t>
            </w:r>
          </w:p>
        </w:tc>
      </w:tr>
    </w:tbl>
    <w:p w:rsidR="00000000" w:rsidDel="00000000" w:rsidP="00000000" w:rsidRDefault="00000000" w:rsidRPr="00000000" w14:paraId="000000F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37zulki0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Kết luận ngắn gọn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refactor tốt hơn vì nó giảm rủi ro, giảm suy nghĩ thừa, và tăng khả năng bảo trì — chứ không phải vì nó “ngắn hơn” hay “đẹp hơn”.</w:t>
      </w:r>
    </w:p>
    <w:p w:rsidR="00000000" w:rsidDel="00000000" w:rsidP="00000000" w:rsidRDefault="00000000" w:rsidRPr="00000000" w14:paraId="000000F3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