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A41" w:rsidRPr="00CF2140" w:rsidRDefault="005C4A41" w:rsidP="005C4A41">
      <w:r w:rsidRPr="00372967">
        <w:rPr>
          <w:rFonts w:hint="eastAsia"/>
          <w:b/>
          <w:bCs/>
        </w:rPr>
        <w:t>现病史</w:t>
      </w:r>
    </w:p>
    <w:p w:rsidR="005C4A41" w:rsidRDefault="007C5727" w:rsidP="005C4A41">
      <w:pPr>
        <w:rPr>
          <w:bCs/>
        </w:rPr>
      </w:pPr>
      <w:r>
        <w:rPr>
          <w:rFonts w:hint="eastAsia"/>
          <w:b/>
          <w:bCs/>
        </w:rPr>
        <w:t>原发性龋病：</w:t>
      </w:r>
      <w:r w:rsidR="008C54CE" w:rsidRPr="008C54CE">
        <w:rPr>
          <w:rFonts w:hint="eastAsia"/>
          <w:bCs/>
        </w:rPr>
        <w:t>{[first</w:t>
      </w:r>
      <w:r w:rsidR="008C54CE" w:rsidRPr="008C54CE">
        <w:rPr>
          <w:bCs/>
        </w:rPr>
        <w:t>_illness</w:t>
      </w:r>
      <w:r w:rsidR="008C54CE" w:rsidRPr="008C54CE">
        <w:rPr>
          <w:rFonts w:hint="eastAsia"/>
          <w:bCs/>
        </w:rPr>
        <w:t>]}</w:t>
      </w:r>
      <w:r w:rsidR="005C4A41" w:rsidRPr="00CA2FFF">
        <w:rPr>
          <w:rFonts w:hint="eastAsia"/>
          <w:bCs/>
        </w:rPr>
        <w:t>{[</w:t>
      </w:r>
      <w:r>
        <w:rPr>
          <w:rFonts w:hint="eastAsia"/>
          <w:bCs/>
        </w:rPr>
        <w:t>is_very</w:t>
      </w:r>
      <w:r>
        <w:rPr>
          <w:bCs/>
        </w:rPr>
        <w:t>_bad</w:t>
      </w:r>
      <w:r w:rsidR="005C4A41" w:rsidRPr="00CA2FFF"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is_night_pain_self_pain</w:t>
      </w:r>
      <w:r>
        <w:rPr>
          <w:bCs/>
        </w:rPr>
        <w:t>]}</w:t>
      </w:r>
      <w:r>
        <w:rPr>
          <w:rFonts w:hint="eastAsia"/>
        </w:rPr>
        <w:t>，</w:t>
      </w:r>
      <w:r>
        <w:rPr>
          <w:rFonts w:hint="eastAsia"/>
        </w:rPr>
        <w:t>{[</w:t>
      </w:r>
      <w:r w:rsidRPr="007C5727">
        <w:rPr>
          <w:bCs/>
        </w:rPr>
        <w:t>is_hypnalgia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is_sensitive_cold_heat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is_cold_hot_stimulationpain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is_delayed_pain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medicine_name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is_relief</w:t>
      </w:r>
      <w:r>
        <w:rPr>
          <w:rFonts w:hint="eastAsia"/>
          <w:bCs/>
        </w:rPr>
        <w:t>]}</w:t>
      </w:r>
      <w:r>
        <w:rPr>
          <w:rFonts w:hint="eastAsia"/>
          <w:bCs/>
        </w:rPr>
        <w:t>。</w:t>
      </w:r>
    </w:p>
    <w:p w:rsidR="005B1E44" w:rsidRPr="007C5727" w:rsidRDefault="007C5727">
      <w:pPr>
        <w:rPr>
          <w:bCs/>
        </w:rPr>
      </w:pPr>
      <w:r w:rsidRPr="007C5727">
        <w:rPr>
          <w:rFonts w:hint="eastAsia"/>
          <w:b/>
          <w:bCs/>
        </w:rPr>
        <w:t>有治疗史的龋病</w:t>
      </w:r>
      <w:r>
        <w:rPr>
          <w:rFonts w:hint="eastAsia"/>
          <w:b/>
          <w:bCs/>
        </w:rPr>
        <w:t>：</w:t>
      </w:r>
      <w:r w:rsidR="008C54CE" w:rsidRPr="008C54CE">
        <w:rPr>
          <w:rFonts w:hint="eastAsia"/>
          <w:bCs/>
        </w:rPr>
        <w:t>{[</w:t>
      </w:r>
      <w:r w:rsidR="008C54CE">
        <w:rPr>
          <w:rFonts w:hint="eastAsia"/>
          <w:bCs/>
        </w:rPr>
        <w:t>second</w:t>
      </w:r>
      <w:bookmarkStart w:id="0" w:name="_GoBack"/>
      <w:bookmarkEnd w:id="0"/>
      <w:r w:rsidR="008C54CE" w:rsidRPr="008C54CE">
        <w:rPr>
          <w:bCs/>
        </w:rPr>
        <w:t>_illness</w:t>
      </w:r>
      <w:r w:rsidR="008C54CE" w:rsidRPr="008C54CE">
        <w:rPr>
          <w:rFonts w:hint="eastAsia"/>
          <w:bCs/>
        </w:rPr>
        <w:t>]}</w:t>
      </w:r>
      <w:r>
        <w:rPr>
          <w:rFonts w:hint="eastAsia"/>
          <w:bCs/>
        </w:rPr>
        <w:t>{[</w:t>
      </w:r>
      <w:r w:rsidRPr="007C5727">
        <w:rPr>
          <w:bCs/>
        </w:rPr>
        <w:t>cure_time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fill_type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fill_state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is_night_pain_self_pain</w:t>
      </w:r>
      <w:r>
        <w:rPr>
          <w:bCs/>
        </w:rPr>
        <w:t>]}</w:t>
      </w:r>
      <w:r>
        <w:rPr>
          <w:rFonts w:hint="eastAsia"/>
        </w:rPr>
        <w:t>，</w:t>
      </w:r>
      <w:r>
        <w:rPr>
          <w:rFonts w:hint="eastAsia"/>
        </w:rPr>
        <w:t>{[</w:t>
      </w:r>
      <w:r w:rsidRPr="007C5727">
        <w:rPr>
          <w:bCs/>
        </w:rPr>
        <w:t>is_hypnalgia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is_sensitive_cold_heat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is_cold_hot_stimulationpain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is_delayed_pain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medicine_name</w:t>
      </w:r>
      <w:r>
        <w:rPr>
          <w:rFonts w:hint="eastAsia"/>
          <w:bCs/>
        </w:rPr>
        <w:t>]}</w:t>
      </w:r>
      <w:r>
        <w:rPr>
          <w:rFonts w:hint="eastAsia"/>
          <w:bCs/>
        </w:rPr>
        <w:t>，</w:t>
      </w:r>
      <w:r>
        <w:rPr>
          <w:rFonts w:hint="eastAsia"/>
          <w:bCs/>
        </w:rPr>
        <w:t>{[</w:t>
      </w:r>
      <w:r w:rsidRPr="007C5727">
        <w:rPr>
          <w:bCs/>
        </w:rPr>
        <w:t>is_relief</w:t>
      </w:r>
      <w:r>
        <w:rPr>
          <w:rFonts w:hint="eastAsia"/>
          <w:bCs/>
        </w:rPr>
        <w:t>]}</w:t>
      </w:r>
      <w:r>
        <w:rPr>
          <w:rFonts w:hint="eastAsia"/>
          <w:bCs/>
        </w:rPr>
        <w:t>。</w:t>
      </w:r>
    </w:p>
    <w:sectPr w:rsidR="005B1E44" w:rsidRPr="007C57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AA3" w:rsidRDefault="00053AA3" w:rsidP="007C5727">
      <w:r>
        <w:separator/>
      </w:r>
    </w:p>
  </w:endnote>
  <w:endnote w:type="continuationSeparator" w:id="0">
    <w:p w:rsidR="00053AA3" w:rsidRDefault="00053AA3" w:rsidP="007C5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AA3" w:rsidRDefault="00053AA3" w:rsidP="007C5727">
      <w:r>
        <w:separator/>
      </w:r>
    </w:p>
  </w:footnote>
  <w:footnote w:type="continuationSeparator" w:id="0">
    <w:p w:rsidR="00053AA3" w:rsidRDefault="00053AA3" w:rsidP="007C57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D7"/>
    <w:rsid w:val="00053AA3"/>
    <w:rsid w:val="005657D7"/>
    <w:rsid w:val="005B1E44"/>
    <w:rsid w:val="005C4A41"/>
    <w:rsid w:val="007C5727"/>
    <w:rsid w:val="008C54CE"/>
    <w:rsid w:val="00A8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7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A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5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5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5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5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Craig.C.Li (g-mis.cncd02.Newegg) 42395</dc:creator>
  <cp:keywords/>
  <dc:description/>
  <cp:lastModifiedBy>solitaire</cp:lastModifiedBy>
  <cp:revision>4</cp:revision>
  <dcterms:created xsi:type="dcterms:W3CDTF">2016-10-13T09:10:00Z</dcterms:created>
  <dcterms:modified xsi:type="dcterms:W3CDTF">2016-11-13T08:36:00Z</dcterms:modified>
</cp:coreProperties>
</file>