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06D8D" w14:textId="77777777" w:rsidR="00574F01" w:rsidRPr="00CA1DD9" w:rsidRDefault="00574F01" w:rsidP="002565DE">
      <w:pPr>
        <w:spacing w:before="240" w:line="480" w:lineRule="auto"/>
        <w:rPr>
          <w:rFonts w:ascii="Times New Roman" w:hAnsi="Times New Roman" w:cs="Times New Roman"/>
          <w:sz w:val="24"/>
          <w:szCs w:val="24"/>
        </w:rPr>
      </w:pPr>
    </w:p>
    <w:p w14:paraId="61D79FF9" w14:textId="77777777" w:rsidR="00280AA8" w:rsidRPr="00CA1DD9" w:rsidRDefault="00280AA8" w:rsidP="002565DE">
      <w:pPr>
        <w:spacing w:before="240" w:line="480" w:lineRule="auto"/>
        <w:rPr>
          <w:rFonts w:ascii="Times New Roman" w:hAnsi="Times New Roman" w:cs="Times New Roman"/>
          <w:sz w:val="24"/>
          <w:szCs w:val="24"/>
        </w:rPr>
      </w:pPr>
    </w:p>
    <w:p w14:paraId="282106EC" w14:textId="77777777" w:rsidR="00280AA8" w:rsidRPr="00CA1DD9" w:rsidRDefault="00280AA8" w:rsidP="002565DE">
      <w:pPr>
        <w:spacing w:before="240" w:line="480" w:lineRule="auto"/>
        <w:rPr>
          <w:rFonts w:ascii="Times New Roman" w:hAnsi="Times New Roman" w:cs="Times New Roman"/>
          <w:sz w:val="24"/>
          <w:szCs w:val="24"/>
        </w:rPr>
      </w:pPr>
    </w:p>
    <w:p w14:paraId="1613620E" w14:textId="77777777" w:rsidR="00280AA8" w:rsidRPr="00CA1DD9" w:rsidRDefault="00280AA8" w:rsidP="002565DE">
      <w:pPr>
        <w:spacing w:before="240" w:line="480" w:lineRule="auto"/>
        <w:rPr>
          <w:rFonts w:ascii="Times New Roman" w:hAnsi="Times New Roman" w:cs="Times New Roman"/>
          <w:sz w:val="24"/>
          <w:szCs w:val="24"/>
        </w:rPr>
      </w:pPr>
    </w:p>
    <w:p w14:paraId="00A57028" w14:textId="77777777" w:rsidR="00280AA8" w:rsidRPr="00CA1DD9" w:rsidRDefault="00280AA8" w:rsidP="002565DE">
      <w:pPr>
        <w:spacing w:before="240" w:line="480" w:lineRule="auto"/>
        <w:rPr>
          <w:rFonts w:ascii="Times New Roman" w:hAnsi="Times New Roman" w:cs="Times New Roman"/>
          <w:sz w:val="24"/>
          <w:szCs w:val="24"/>
        </w:rPr>
      </w:pPr>
    </w:p>
    <w:p w14:paraId="65CC636E" w14:textId="77777777" w:rsidR="00280AA8" w:rsidRPr="00CA1DD9" w:rsidRDefault="00280AA8" w:rsidP="002565DE">
      <w:pPr>
        <w:spacing w:before="240" w:line="480" w:lineRule="auto"/>
        <w:rPr>
          <w:rFonts w:ascii="Times New Roman" w:hAnsi="Times New Roman" w:cs="Times New Roman"/>
          <w:sz w:val="24"/>
          <w:szCs w:val="24"/>
        </w:rPr>
      </w:pPr>
    </w:p>
    <w:p w14:paraId="6D0F55F1" w14:textId="2DCD3358" w:rsidR="00280AA8" w:rsidRPr="00CA1DD9" w:rsidRDefault="00280AA8"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 xml:space="preserve">Securing Data </w:t>
      </w:r>
      <w:r w:rsidR="00453B10" w:rsidRPr="00CA1DD9">
        <w:rPr>
          <w:rFonts w:ascii="Times New Roman" w:hAnsi="Times New Roman" w:cs="Times New Roman"/>
          <w:sz w:val="24"/>
          <w:szCs w:val="24"/>
        </w:rPr>
        <w:t>in</w:t>
      </w:r>
      <w:r w:rsidRPr="00CA1DD9">
        <w:rPr>
          <w:rFonts w:ascii="Times New Roman" w:hAnsi="Times New Roman" w:cs="Times New Roman"/>
          <w:sz w:val="24"/>
          <w:szCs w:val="24"/>
        </w:rPr>
        <w:t xml:space="preserve"> The Cloud Report</w:t>
      </w:r>
    </w:p>
    <w:p w14:paraId="0060E1D6" w14:textId="51DD4301" w:rsidR="00280AA8" w:rsidRPr="00CA1DD9" w:rsidRDefault="00280AA8"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Carroll Reed, Collin Lightfoot, Michael Maizel, Norman McKinney, &amp; Patrick Robertson</w:t>
      </w:r>
    </w:p>
    <w:p w14:paraId="22A6AB28" w14:textId="77777777" w:rsidR="00280AA8" w:rsidRPr="00CA1DD9" w:rsidRDefault="00280AA8"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CST 620 Prevention of Cyber Attack Methodology</w:t>
      </w:r>
    </w:p>
    <w:p w14:paraId="6F00F425" w14:textId="520F619A" w:rsidR="00280AA8" w:rsidRPr="00CA1DD9" w:rsidRDefault="00280AA8"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Dr. Cheryl Hinds</w:t>
      </w:r>
    </w:p>
    <w:p w14:paraId="12A32EBF" w14:textId="77777777" w:rsidR="00280AA8" w:rsidRPr="00CA1DD9" w:rsidRDefault="00280AA8"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University of Maryland University College</w:t>
      </w:r>
    </w:p>
    <w:p w14:paraId="27468C73" w14:textId="4EE4B3BB" w:rsidR="00280AA8" w:rsidRPr="00CA1DD9" w:rsidRDefault="0006473F"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Wednesday</w:t>
      </w:r>
      <w:r w:rsidR="00280AA8" w:rsidRPr="00CA1DD9">
        <w:rPr>
          <w:rFonts w:ascii="Times New Roman" w:hAnsi="Times New Roman" w:cs="Times New Roman"/>
          <w:sz w:val="24"/>
          <w:szCs w:val="24"/>
        </w:rPr>
        <w:t>,</w:t>
      </w:r>
      <w:r w:rsidRPr="00CA1DD9">
        <w:rPr>
          <w:rFonts w:ascii="Times New Roman" w:hAnsi="Times New Roman" w:cs="Times New Roman"/>
          <w:sz w:val="24"/>
          <w:szCs w:val="24"/>
        </w:rPr>
        <w:t xml:space="preserve"> November 14, 2018</w:t>
      </w:r>
      <w:r w:rsidR="00280AA8" w:rsidRPr="00CA1DD9">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09619439"/>
        <w:docPartObj>
          <w:docPartGallery w:val="Table of Contents"/>
          <w:docPartUnique/>
        </w:docPartObj>
      </w:sdtPr>
      <w:sdtEndPr>
        <w:rPr>
          <w:b/>
          <w:bCs/>
          <w:noProof/>
        </w:rPr>
      </w:sdtEndPr>
      <w:sdtContent>
        <w:p w14:paraId="17106FD4" w14:textId="00975E87" w:rsidR="0025400C" w:rsidRPr="00CA1DD9" w:rsidRDefault="0025400C" w:rsidP="002565DE">
          <w:pPr>
            <w:pStyle w:val="TOCHeading"/>
            <w:spacing w:after="160" w:line="480" w:lineRule="auto"/>
            <w:rPr>
              <w:rFonts w:ascii="Times New Roman" w:hAnsi="Times New Roman" w:cs="Times New Roman"/>
            </w:rPr>
          </w:pPr>
          <w:r w:rsidRPr="00CA1DD9">
            <w:rPr>
              <w:rFonts w:ascii="Times New Roman" w:hAnsi="Times New Roman" w:cs="Times New Roman"/>
            </w:rPr>
            <w:t>Table of Contents</w:t>
          </w:r>
        </w:p>
        <w:p w14:paraId="7F443AA0" w14:textId="02E676ED" w:rsidR="00DD20D7" w:rsidRDefault="0025400C">
          <w:pPr>
            <w:pStyle w:val="TOC1"/>
            <w:tabs>
              <w:tab w:val="right" w:leader="dot" w:pos="9350"/>
            </w:tabs>
            <w:rPr>
              <w:rFonts w:eastAsiaTheme="minorEastAsia"/>
              <w:noProof/>
            </w:rPr>
          </w:pPr>
          <w:r w:rsidRPr="00CA1DD9">
            <w:rPr>
              <w:rFonts w:ascii="Times New Roman" w:hAnsi="Times New Roman" w:cs="Times New Roman"/>
              <w:b/>
              <w:bCs/>
              <w:noProof/>
            </w:rPr>
            <w:fldChar w:fldCharType="begin"/>
          </w:r>
          <w:r w:rsidRPr="00CA1DD9">
            <w:rPr>
              <w:rFonts w:ascii="Times New Roman" w:hAnsi="Times New Roman" w:cs="Times New Roman"/>
              <w:b/>
              <w:bCs/>
              <w:noProof/>
            </w:rPr>
            <w:instrText xml:space="preserve"> TOC \o "1-3" \h \z \u </w:instrText>
          </w:r>
          <w:r w:rsidRPr="00CA1DD9">
            <w:rPr>
              <w:rFonts w:ascii="Times New Roman" w:hAnsi="Times New Roman" w:cs="Times New Roman"/>
              <w:b/>
              <w:bCs/>
              <w:noProof/>
            </w:rPr>
            <w:fldChar w:fldCharType="separate"/>
          </w:r>
          <w:hyperlink w:anchor="_Toc530946918" w:history="1">
            <w:r w:rsidR="00DD20D7" w:rsidRPr="004F5F08">
              <w:rPr>
                <w:rStyle w:val="Hyperlink"/>
                <w:rFonts w:ascii="Times New Roman" w:hAnsi="Times New Roman" w:cs="Times New Roman"/>
                <w:noProof/>
              </w:rPr>
              <w:t>Introduction</w:t>
            </w:r>
            <w:r w:rsidR="00DD20D7">
              <w:rPr>
                <w:noProof/>
                <w:webHidden/>
              </w:rPr>
              <w:tab/>
            </w:r>
            <w:r w:rsidR="00DD20D7">
              <w:rPr>
                <w:noProof/>
                <w:webHidden/>
              </w:rPr>
              <w:fldChar w:fldCharType="begin"/>
            </w:r>
            <w:r w:rsidR="00DD20D7">
              <w:rPr>
                <w:noProof/>
                <w:webHidden/>
              </w:rPr>
              <w:instrText xml:space="preserve"> PAGEREF _Toc530946918 \h </w:instrText>
            </w:r>
            <w:r w:rsidR="00DD20D7">
              <w:rPr>
                <w:noProof/>
                <w:webHidden/>
              </w:rPr>
            </w:r>
            <w:r w:rsidR="00DD20D7">
              <w:rPr>
                <w:noProof/>
                <w:webHidden/>
              </w:rPr>
              <w:fldChar w:fldCharType="separate"/>
            </w:r>
            <w:r w:rsidR="00DD20D7">
              <w:rPr>
                <w:noProof/>
                <w:webHidden/>
              </w:rPr>
              <w:t>6</w:t>
            </w:r>
            <w:r w:rsidR="00DD20D7">
              <w:rPr>
                <w:noProof/>
                <w:webHidden/>
              </w:rPr>
              <w:fldChar w:fldCharType="end"/>
            </w:r>
          </w:hyperlink>
        </w:p>
        <w:p w14:paraId="778A0308" w14:textId="2AA3BBE2" w:rsidR="00DD20D7" w:rsidRDefault="00381709">
          <w:pPr>
            <w:pStyle w:val="TOC1"/>
            <w:tabs>
              <w:tab w:val="right" w:leader="dot" w:pos="9350"/>
            </w:tabs>
            <w:rPr>
              <w:rFonts w:eastAsiaTheme="minorEastAsia"/>
              <w:noProof/>
            </w:rPr>
          </w:pPr>
          <w:hyperlink w:anchor="_Toc530946919" w:history="1">
            <w:r w:rsidR="00DD20D7" w:rsidRPr="004F5F08">
              <w:rPr>
                <w:rStyle w:val="Hyperlink"/>
                <w:rFonts w:ascii="Times New Roman" w:hAnsi="Times New Roman" w:cs="Times New Roman"/>
                <w:noProof/>
              </w:rPr>
              <w:t>Concepts and Scope</w:t>
            </w:r>
            <w:r w:rsidR="00DD20D7">
              <w:rPr>
                <w:noProof/>
                <w:webHidden/>
              </w:rPr>
              <w:tab/>
            </w:r>
            <w:r w:rsidR="00DD20D7">
              <w:rPr>
                <w:noProof/>
                <w:webHidden/>
              </w:rPr>
              <w:fldChar w:fldCharType="begin"/>
            </w:r>
            <w:r w:rsidR="00DD20D7">
              <w:rPr>
                <w:noProof/>
                <w:webHidden/>
              </w:rPr>
              <w:instrText xml:space="preserve"> PAGEREF _Toc530946919 \h </w:instrText>
            </w:r>
            <w:r w:rsidR="00DD20D7">
              <w:rPr>
                <w:noProof/>
                <w:webHidden/>
              </w:rPr>
            </w:r>
            <w:r w:rsidR="00DD20D7">
              <w:rPr>
                <w:noProof/>
                <w:webHidden/>
              </w:rPr>
              <w:fldChar w:fldCharType="separate"/>
            </w:r>
            <w:r w:rsidR="00DD20D7">
              <w:rPr>
                <w:noProof/>
                <w:webHidden/>
              </w:rPr>
              <w:t>6</w:t>
            </w:r>
            <w:r w:rsidR="00DD20D7">
              <w:rPr>
                <w:noProof/>
                <w:webHidden/>
              </w:rPr>
              <w:fldChar w:fldCharType="end"/>
            </w:r>
          </w:hyperlink>
        </w:p>
        <w:p w14:paraId="04A3544E" w14:textId="30461DCC" w:rsidR="00DD20D7" w:rsidRDefault="00381709">
          <w:pPr>
            <w:pStyle w:val="TOC2"/>
            <w:tabs>
              <w:tab w:val="right" w:leader="dot" w:pos="9350"/>
            </w:tabs>
            <w:rPr>
              <w:rFonts w:eastAsiaTheme="minorEastAsia"/>
              <w:noProof/>
            </w:rPr>
          </w:pPr>
          <w:hyperlink w:anchor="_Toc530946920" w:history="1">
            <w:r w:rsidR="00DD20D7" w:rsidRPr="004F5F08">
              <w:rPr>
                <w:rStyle w:val="Hyperlink"/>
                <w:rFonts w:ascii="Times New Roman" w:hAnsi="Times New Roman" w:cs="Times New Roman"/>
                <w:b/>
                <w:noProof/>
              </w:rPr>
              <w:t>Cloud Computing Software Development Life Cycle</w:t>
            </w:r>
            <w:r w:rsidR="00DD20D7">
              <w:rPr>
                <w:noProof/>
                <w:webHidden/>
              </w:rPr>
              <w:tab/>
            </w:r>
            <w:r w:rsidR="00DD20D7">
              <w:rPr>
                <w:noProof/>
                <w:webHidden/>
              </w:rPr>
              <w:fldChar w:fldCharType="begin"/>
            </w:r>
            <w:r w:rsidR="00DD20D7">
              <w:rPr>
                <w:noProof/>
                <w:webHidden/>
              </w:rPr>
              <w:instrText xml:space="preserve"> PAGEREF _Toc530946920 \h </w:instrText>
            </w:r>
            <w:r w:rsidR="00DD20D7">
              <w:rPr>
                <w:noProof/>
                <w:webHidden/>
              </w:rPr>
            </w:r>
            <w:r w:rsidR="00DD20D7">
              <w:rPr>
                <w:noProof/>
                <w:webHidden/>
              </w:rPr>
              <w:fldChar w:fldCharType="separate"/>
            </w:r>
            <w:r w:rsidR="00DD20D7">
              <w:rPr>
                <w:noProof/>
                <w:webHidden/>
              </w:rPr>
              <w:t>6</w:t>
            </w:r>
            <w:r w:rsidR="00DD20D7">
              <w:rPr>
                <w:noProof/>
                <w:webHidden/>
              </w:rPr>
              <w:fldChar w:fldCharType="end"/>
            </w:r>
          </w:hyperlink>
        </w:p>
        <w:p w14:paraId="08E5D456" w14:textId="4C36DD3A" w:rsidR="00DD20D7" w:rsidRDefault="00381709">
          <w:pPr>
            <w:pStyle w:val="TOC3"/>
            <w:tabs>
              <w:tab w:val="right" w:leader="dot" w:pos="9350"/>
            </w:tabs>
            <w:rPr>
              <w:rFonts w:eastAsiaTheme="minorEastAsia"/>
              <w:noProof/>
            </w:rPr>
          </w:pPr>
          <w:hyperlink w:anchor="_Toc530946921" w:history="1">
            <w:r w:rsidR="00DD20D7" w:rsidRPr="004F5F08">
              <w:rPr>
                <w:rStyle w:val="Hyperlink"/>
                <w:rFonts w:ascii="Times New Roman" w:hAnsi="Times New Roman" w:cs="Times New Roman"/>
                <w:i/>
                <w:noProof/>
              </w:rPr>
              <w:t>Product backlog</w:t>
            </w:r>
            <w:r w:rsidR="00DD20D7">
              <w:rPr>
                <w:noProof/>
                <w:webHidden/>
              </w:rPr>
              <w:tab/>
            </w:r>
            <w:r w:rsidR="00DD20D7">
              <w:rPr>
                <w:noProof/>
                <w:webHidden/>
              </w:rPr>
              <w:fldChar w:fldCharType="begin"/>
            </w:r>
            <w:r w:rsidR="00DD20D7">
              <w:rPr>
                <w:noProof/>
                <w:webHidden/>
              </w:rPr>
              <w:instrText xml:space="preserve"> PAGEREF _Toc530946921 \h </w:instrText>
            </w:r>
            <w:r w:rsidR="00DD20D7">
              <w:rPr>
                <w:noProof/>
                <w:webHidden/>
              </w:rPr>
            </w:r>
            <w:r w:rsidR="00DD20D7">
              <w:rPr>
                <w:noProof/>
                <w:webHidden/>
              </w:rPr>
              <w:fldChar w:fldCharType="separate"/>
            </w:r>
            <w:r w:rsidR="00DD20D7">
              <w:rPr>
                <w:noProof/>
                <w:webHidden/>
              </w:rPr>
              <w:t>7</w:t>
            </w:r>
            <w:r w:rsidR="00DD20D7">
              <w:rPr>
                <w:noProof/>
                <w:webHidden/>
              </w:rPr>
              <w:fldChar w:fldCharType="end"/>
            </w:r>
          </w:hyperlink>
        </w:p>
        <w:p w14:paraId="740F89DB" w14:textId="130F75D0" w:rsidR="00DD20D7" w:rsidRDefault="00381709">
          <w:pPr>
            <w:pStyle w:val="TOC3"/>
            <w:tabs>
              <w:tab w:val="right" w:leader="dot" w:pos="9350"/>
            </w:tabs>
            <w:rPr>
              <w:rFonts w:eastAsiaTheme="minorEastAsia"/>
              <w:noProof/>
            </w:rPr>
          </w:pPr>
          <w:hyperlink w:anchor="_Toc530946922" w:history="1">
            <w:r w:rsidR="00DD20D7" w:rsidRPr="004F5F08">
              <w:rPr>
                <w:rStyle w:val="Hyperlink"/>
                <w:rFonts w:ascii="Times New Roman" w:hAnsi="Times New Roman" w:cs="Times New Roman"/>
                <w:i/>
                <w:noProof/>
              </w:rPr>
              <w:t>Sprint planning and sprint backlog</w:t>
            </w:r>
            <w:r w:rsidR="00DD20D7">
              <w:rPr>
                <w:noProof/>
                <w:webHidden/>
              </w:rPr>
              <w:tab/>
            </w:r>
            <w:r w:rsidR="00DD20D7">
              <w:rPr>
                <w:noProof/>
                <w:webHidden/>
              </w:rPr>
              <w:fldChar w:fldCharType="begin"/>
            </w:r>
            <w:r w:rsidR="00DD20D7">
              <w:rPr>
                <w:noProof/>
                <w:webHidden/>
              </w:rPr>
              <w:instrText xml:space="preserve"> PAGEREF _Toc530946922 \h </w:instrText>
            </w:r>
            <w:r w:rsidR="00DD20D7">
              <w:rPr>
                <w:noProof/>
                <w:webHidden/>
              </w:rPr>
            </w:r>
            <w:r w:rsidR="00DD20D7">
              <w:rPr>
                <w:noProof/>
                <w:webHidden/>
              </w:rPr>
              <w:fldChar w:fldCharType="separate"/>
            </w:r>
            <w:r w:rsidR="00DD20D7">
              <w:rPr>
                <w:noProof/>
                <w:webHidden/>
              </w:rPr>
              <w:t>7</w:t>
            </w:r>
            <w:r w:rsidR="00DD20D7">
              <w:rPr>
                <w:noProof/>
                <w:webHidden/>
              </w:rPr>
              <w:fldChar w:fldCharType="end"/>
            </w:r>
          </w:hyperlink>
        </w:p>
        <w:p w14:paraId="1328939E" w14:textId="08E54735" w:rsidR="00DD20D7" w:rsidRDefault="00381709">
          <w:pPr>
            <w:pStyle w:val="TOC3"/>
            <w:tabs>
              <w:tab w:val="right" w:leader="dot" w:pos="9350"/>
            </w:tabs>
            <w:rPr>
              <w:rFonts w:eastAsiaTheme="minorEastAsia"/>
              <w:noProof/>
            </w:rPr>
          </w:pPr>
          <w:hyperlink w:anchor="_Toc530946923" w:history="1">
            <w:r w:rsidR="00DD20D7" w:rsidRPr="004F5F08">
              <w:rPr>
                <w:rStyle w:val="Hyperlink"/>
                <w:rFonts w:ascii="Times New Roman" w:hAnsi="Times New Roman" w:cs="Times New Roman"/>
                <w:i/>
                <w:noProof/>
              </w:rPr>
              <w:t>Sprint execution and daily scrum</w:t>
            </w:r>
            <w:r w:rsidR="00DD20D7">
              <w:rPr>
                <w:noProof/>
                <w:webHidden/>
              </w:rPr>
              <w:tab/>
            </w:r>
            <w:r w:rsidR="00DD20D7">
              <w:rPr>
                <w:noProof/>
                <w:webHidden/>
              </w:rPr>
              <w:fldChar w:fldCharType="begin"/>
            </w:r>
            <w:r w:rsidR="00DD20D7">
              <w:rPr>
                <w:noProof/>
                <w:webHidden/>
              </w:rPr>
              <w:instrText xml:space="preserve"> PAGEREF _Toc530946923 \h </w:instrText>
            </w:r>
            <w:r w:rsidR="00DD20D7">
              <w:rPr>
                <w:noProof/>
                <w:webHidden/>
              </w:rPr>
            </w:r>
            <w:r w:rsidR="00DD20D7">
              <w:rPr>
                <w:noProof/>
                <w:webHidden/>
              </w:rPr>
              <w:fldChar w:fldCharType="separate"/>
            </w:r>
            <w:r w:rsidR="00DD20D7">
              <w:rPr>
                <w:noProof/>
                <w:webHidden/>
              </w:rPr>
              <w:t>8</w:t>
            </w:r>
            <w:r w:rsidR="00DD20D7">
              <w:rPr>
                <w:noProof/>
                <w:webHidden/>
              </w:rPr>
              <w:fldChar w:fldCharType="end"/>
            </w:r>
          </w:hyperlink>
        </w:p>
        <w:p w14:paraId="16B3CE05" w14:textId="2DE862A4" w:rsidR="00DD20D7" w:rsidRDefault="00381709">
          <w:pPr>
            <w:pStyle w:val="TOC3"/>
            <w:tabs>
              <w:tab w:val="right" w:leader="dot" w:pos="9350"/>
            </w:tabs>
            <w:rPr>
              <w:rFonts w:eastAsiaTheme="minorEastAsia"/>
              <w:noProof/>
            </w:rPr>
          </w:pPr>
          <w:hyperlink w:anchor="_Toc530946924" w:history="1">
            <w:r w:rsidR="00DD20D7" w:rsidRPr="004F5F08">
              <w:rPr>
                <w:rStyle w:val="Hyperlink"/>
                <w:rFonts w:ascii="Times New Roman" w:hAnsi="Times New Roman" w:cs="Times New Roman"/>
                <w:i/>
                <w:noProof/>
              </w:rPr>
              <w:t>Sprint review</w:t>
            </w:r>
            <w:r w:rsidR="00DD20D7">
              <w:rPr>
                <w:noProof/>
                <w:webHidden/>
              </w:rPr>
              <w:tab/>
            </w:r>
            <w:r w:rsidR="00DD20D7">
              <w:rPr>
                <w:noProof/>
                <w:webHidden/>
              </w:rPr>
              <w:fldChar w:fldCharType="begin"/>
            </w:r>
            <w:r w:rsidR="00DD20D7">
              <w:rPr>
                <w:noProof/>
                <w:webHidden/>
              </w:rPr>
              <w:instrText xml:space="preserve"> PAGEREF _Toc530946924 \h </w:instrText>
            </w:r>
            <w:r w:rsidR="00DD20D7">
              <w:rPr>
                <w:noProof/>
                <w:webHidden/>
              </w:rPr>
            </w:r>
            <w:r w:rsidR="00DD20D7">
              <w:rPr>
                <w:noProof/>
                <w:webHidden/>
              </w:rPr>
              <w:fldChar w:fldCharType="separate"/>
            </w:r>
            <w:r w:rsidR="00DD20D7">
              <w:rPr>
                <w:noProof/>
                <w:webHidden/>
              </w:rPr>
              <w:t>8</w:t>
            </w:r>
            <w:r w:rsidR="00DD20D7">
              <w:rPr>
                <w:noProof/>
                <w:webHidden/>
              </w:rPr>
              <w:fldChar w:fldCharType="end"/>
            </w:r>
          </w:hyperlink>
        </w:p>
        <w:p w14:paraId="0AF36372" w14:textId="6FE0DBF7" w:rsidR="00DD20D7" w:rsidRDefault="00381709">
          <w:pPr>
            <w:pStyle w:val="TOC3"/>
            <w:tabs>
              <w:tab w:val="right" w:leader="dot" w:pos="9350"/>
            </w:tabs>
            <w:rPr>
              <w:rFonts w:eastAsiaTheme="minorEastAsia"/>
              <w:noProof/>
            </w:rPr>
          </w:pPr>
          <w:hyperlink w:anchor="_Toc530946925" w:history="1">
            <w:r w:rsidR="00DD20D7" w:rsidRPr="004F5F08">
              <w:rPr>
                <w:rStyle w:val="Hyperlink"/>
                <w:rFonts w:ascii="Times New Roman" w:hAnsi="Times New Roman" w:cs="Times New Roman"/>
                <w:i/>
                <w:noProof/>
              </w:rPr>
              <w:t>Sprint retrospective</w:t>
            </w:r>
            <w:r w:rsidR="00DD20D7">
              <w:rPr>
                <w:noProof/>
                <w:webHidden/>
              </w:rPr>
              <w:tab/>
            </w:r>
            <w:r w:rsidR="00DD20D7">
              <w:rPr>
                <w:noProof/>
                <w:webHidden/>
              </w:rPr>
              <w:fldChar w:fldCharType="begin"/>
            </w:r>
            <w:r w:rsidR="00DD20D7">
              <w:rPr>
                <w:noProof/>
                <w:webHidden/>
              </w:rPr>
              <w:instrText xml:space="preserve"> PAGEREF _Toc530946925 \h </w:instrText>
            </w:r>
            <w:r w:rsidR="00DD20D7">
              <w:rPr>
                <w:noProof/>
                <w:webHidden/>
              </w:rPr>
            </w:r>
            <w:r w:rsidR="00DD20D7">
              <w:rPr>
                <w:noProof/>
                <w:webHidden/>
              </w:rPr>
              <w:fldChar w:fldCharType="separate"/>
            </w:r>
            <w:r w:rsidR="00DD20D7">
              <w:rPr>
                <w:noProof/>
                <w:webHidden/>
              </w:rPr>
              <w:t>8</w:t>
            </w:r>
            <w:r w:rsidR="00DD20D7">
              <w:rPr>
                <w:noProof/>
                <w:webHidden/>
              </w:rPr>
              <w:fldChar w:fldCharType="end"/>
            </w:r>
          </w:hyperlink>
        </w:p>
        <w:p w14:paraId="363AC6C9" w14:textId="50266F80" w:rsidR="00DD20D7" w:rsidRDefault="00381709">
          <w:pPr>
            <w:pStyle w:val="TOC3"/>
            <w:tabs>
              <w:tab w:val="right" w:leader="dot" w:pos="9350"/>
            </w:tabs>
            <w:rPr>
              <w:rFonts w:eastAsiaTheme="minorEastAsia"/>
              <w:noProof/>
            </w:rPr>
          </w:pPr>
          <w:hyperlink w:anchor="_Toc530946926" w:history="1">
            <w:r w:rsidR="00DD20D7" w:rsidRPr="004F5F08">
              <w:rPr>
                <w:rStyle w:val="Hyperlink"/>
                <w:rFonts w:ascii="Times New Roman" w:hAnsi="Times New Roman" w:cs="Times New Roman"/>
                <w:i/>
                <w:noProof/>
              </w:rPr>
              <w:t>Next iteration</w:t>
            </w:r>
            <w:r w:rsidR="00DD20D7">
              <w:rPr>
                <w:noProof/>
                <w:webHidden/>
              </w:rPr>
              <w:tab/>
            </w:r>
            <w:r w:rsidR="00DD20D7">
              <w:rPr>
                <w:noProof/>
                <w:webHidden/>
              </w:rPr>
              <w:fldChar w:fldCharType="begin"/>
            </w:r>
            <w:r w:rsidR="00DD20D7">
              <w:rPr>
                <w:noProof/>
                <w:webHidden/>
              </w:rPr>
              <w:instrText xml:space="preserve"> PAGEREF _Toc530946926 \h </w:instrText>
            </w:r>
            <w:r w:rsidR="00DD20D7">
              <w:rPr>
                <w:noProof/>
                <w:webHidden/>
              </w:rPr>
            </w:r>
            <w:r w:rsidR="00DD20D7">
              <w:rPr>
                <w:noProof/>
                <w:webHidden/>
              </w:rPr>
              <w:fldChar w:fldCharType="separate"/>
            </w:r>
            <w:r w:rsidR="00DD20D7">
              <w:rPr>
                <w:noProof/>
                <w:webHidden/>
              </w:rPr>
              <w:t>8</w:t>
            </w:r>
            <w:r w:rsidR="00DD20D7">
              <w:rPr>
                <w:noProof/>
                <w:webHidden/>
              </w:rPr>
              <w:fldChar w:fldCharType="end"/>
            </w:r>
          </w:hyperlink>
        </w:p>
        <w:p w14:paraId="07E8D39B" w14:textId="18B9CEED" w:rsidR="00DD20D7" w:rsidRDefault="00381709">
          <w:pPr>
            <w:pStyle w:val="TOC2"/>
            <w:tabs>
              <w:tab w:val="right" w:leader="dot" w:pos="9350"/>
            </w:tabs>
            <w:rPr>
              <w:rFonts w:eastAsiaTheme="minorEastAsia"/>
              <w:noProof/>
            </w:rPr>
          </w:pPr>
          <w:hyperlink w:anchor="_Toc530946927" w:history="1">
            <w:r w:rsidR="00DD20D7" w:rsidRPr="004F5F08">
              <w:rPr>
                <w:rStyle w:val="Hyperlink"/>
                <w:rFonts w:ascii="Times New Roman" w:hAnsi="Times New Roman" w:cs="Times New Roman"/>
                <w:b/>
                <w:noProof/>
              </w:rPr>
              <w:t>Rationalization</w:t>
            </w:r>
            <w:r w:rsidR="00DD20D7">
              <w:rPr>
                <w:noProof/>
                <w:webHidden/>
              </w:rPr>
              <w:tab/>
            </w:r>
            <w:r w:rsidR="00DD20D7">
              <w:rPr>
                <w:noProof/>
                <w:webHidden/>
              </w:rPr>
              <w:fldChar w:fldCharType="begin"/>
            </w:r>
            <w:r w:rsidR="00DD20D7">
              <w:rPr>
                <w:noProof/>
                <w:webHidden/>
              </w:rPr>
              <w:instrText xml:space="preserve"> PAGEREF _Toc530946927 \h </w:instrText>
            </w:r>
            <w:r w:rsidR="00DD20D7">
              <w:rPr>
                <w:noProof/>
                <w:webHidden/>
              </w:rPr>
            </w:r>
            <w:r w:rsidR="00DD20D7">
              <w:rPr>
                <w:noProof/>
                <w:webHidden/>
              </w:rPr>
              <w:fldChar w:fldCharType="separate"/>
            </w:r>
            <w:r w:rsidR="00DD20D7">
              <w:rPr>
                <w:noProof/>
                <w:webHidden/>
              </w:rPr>
              <w:t>9</w:t>
            </w:r>
            <w:r w:rsidR="00DD20D7">
              <w:rPr>
                <w:noProof/>
                <w:webHidden/>
              </w:rPr>
              <w:fldChar w:fldCharType="end"/>
            </w:r>
          </w:hyperlink>
        </w:p>
        <w:p w14:paraId="0A0A98D6" w14:textId="0E6E228D" w:rsidR="00DD20D7" w:rsidRDefault="00381709">
          <w:pPr>
            <w:pStyle w:val="TOC3"/>
            <w:tabs>
              <w:tab w:val="right" w:leader="dot" w:pos="9350"/>
            </w:tabs>
            <w:rPr>
              <w:rFonts w:eastAsiaTheme="minorEastAsia"/>
              <w:noProof/>
            </w:rPr>
          </w:pPr>
          <w:hyperlink w:anchor="_Toc530946928" w:history="1">
            <w:r w:rsidR="00DD20D7" w:rsidRPr="004F5F08">
              <w:rPr>
                <w:rStyle w:val="Hyperlink"/>
                <w:rFonts w:ascii="Times New Roman" w:hAnsi="Times New Roman" w:cs="Times New Roman"/>
                <w:i/>
                <w:noProof/>
              </w:rPr>
              <w:t>Agile Scrum life cycles</w:t>
            </w:r>
            <w:r w:rsidR="00DD20D7">
              <w:rPr>
                <w:noProof/>
                <w:webHidden/>
              </w:rPr>
              <w:tab/>
            </w:r>
            <w:r w:rsidR="00DD20D7">
              <w:rPr>
                <w:noProof/>
                <w:webHidden/>
              </w:rPr>
              <w:fldChar w:fldCharType="begin"/>
            </w:r>
            <w:r w:rsidR="00DD20D7">
              <w:rPr>
                <w:noProof/>
                <w:webHidden/>
              </w:rPr>
              <w:instrText xml:space="preserve"> PAGEREF _Toc530946928 \h </w:instrText>
            </w:r>
            <w:r w:rsidR="00DD20D7">
              <w:rPr>
                <w:noProof/>
                <w:webHidden/>
              </w:rPr>
            </w:r>
            <w:r w:rsidR="00DD20D7">
              <w:rPr>
                <w:noProof/>
                <w:webHidden/>
              </w:rPr>
              <w:fldChar w:fldCharType="separate"/>
            </w:r>
            <w:r w:rsidR="00DD20D7">
              <w:rPr>
                <w:noProof/>
                <w:webHidden/>
              </w:rPr>
              <w:t>9</w:t>
            </w:r>
            <w:r w:rsidR="00DD20D7">
              <w:rPr>
                <w:noProof/>
                <w:webHidden/>
              </w:rPr>
              <w:fldChar w:fldCharType="end"/>
            </w:r>
          </w:hyperlink>
        </w:p>
        <w:p w14:paraId="5395EDB5" w14:textId="48723F96" w:rsidR="00DD20D7" w:rsidRDefault="00381709">
          <w:pPr>
            <w:pStyle w:val="TOC3"/>
            <w:tabs>
              <w:tab w:val="right" w:leader="dot" w:pos="9350"/>
            </w:tabs>
            <w:rPr>
              <w:rFonts w:eastAsiaTheme="minorEastAsia"/>
              <w:noProof/>
            </w:rPr>
          </w:pPr>
          <w:hyperlink w:anchor="_Toc530946929" w:history="1">
            <w:r w:rsidR="00DD20D7" w:rsidRPr="004F5F08">
              <w:rPr>
                <w:rStyle w:val="Hyperlink"/>
                <w:rFonts w:ascii="Times New Roman" w:hAnsi="Times New Roman" w:cs="Times New Roman"/>
                <w:i/>
                <w:noProof/>
              </w:rPr>
              <w:t>Test-driven development</w:t>
            </w:r>
            <w:r w:rsidR="00DD20D7">
              <w:rPr>
                <w:noProof/>
                <w:webHidden/>
              </w:rPr>
              <w:tab/>
            </w:r>
            <w:r w:rsidR="00DD20D7">
              <w:rPr>
                <w:noProof/>
                <w:webHidden/>
              </w:rPr>
              <w:fldChar w:fldCharType="begin"/>
            </w:r>
            <w:r w:rsidR="00DD20D7">
              <w:rPr>
                <w:noProof/>
                <w:webHidden/>
              </w:rPr>
              <w:instrText xml:space="preserve"> PAGEREF _Toc530946929 \h </w:instrText>
            </w:r>
            <w:r w:rsidR="00DD20D7">
              <w:rPr>
                <w:noProof/>
                <w:webHidden/>
              </w:rPr>
            </w:r>
            <w:r w:rsidR="00DD20D7">
              <w:rPr>
                <w:noProof/>
                <w:webHidden/>
              </w:rPr>
              <w:fldChar w:fldCharType="separate"/>
            </w:r>
            <w:r w:rsidR="00DD20D7">
              <w:rPr>
                <w:noProof/>
                <w:webHidden/>
              </w:rPr>
              <w:t>9</w:t>
            </w:r>
            <w:r w:rsidR="00DD20D7">
              <w:rPr>
                <w:noProof/>
                <w:webHidden/>
              </w:rPr>
              <w:fldChar w:fldCharType="end"/>
            </w:r>
          </w:hyperlink>
        </w:p>
        <w:p w14:paraId="39CD19C9" w14:textId="6D4ABC17" w:rsidR="00DD20D7" w:rsidRDefault="00381709">
          <w:pPr>
            <w:pStyle w:val="TOC2"/>
            <w:tabs>
              <w:tab w:val="right" w:leader="dot" w:pos="9350"/>
            </w:tabs>
            <w:rPr>
              <w:rFonts w:eastAsiaTheme="minorEastAsia"/>
              <w:noProof/>
            </w:rPr>
          </w:pPr>
          <w:hyperlink w:anchor="_Toc530946930" w:history="1">
            <w:r w:rsidR="00DD20D7" w:rsidRPr="004F5F08">
              <w:rPr>
                <w:rStyle w:val="Hyperlink"/>
                <w:rFonts w:ascii="Times New Roman" w:hAnsi="Times New Roman" w:cs="Times New Roman"/>
                <w:b/>
                <w:noProof/>
              </w:rPr>
              <w:t>Necessary Products</w:t>
            </w:r>
            <w:r w:rsidR="00DD20D7">
              <w:rPr>
                <w:noProof/>
                <w:webHidden/>
              </w:rPr>
              <w:tab/>
            </w:r>
            <w:r w:rsidR="00DD20D7">
              <w:rPr>
                <w:noProof/>
                <w:webHidden/>
              </w:rPr>
              <w:fldChar w:fldCharType="begin"/>
            </w:r>
            <w:r w:rsidR="00DD20D7">
              <w:rPr>
                <w:noProof/>
                <w:webHidden/>
              </w:rPr>
              <w:instrText xml:space="preserve"> PAGEREF _Toc530946930 \h </w:instrText>
            </w:r>
            <w:r w:rsidR="00DD20D7">
              <w:rPr>
                <w:noProof/>
                <w:webHidden/>
              </w:rPr>
            </w:r>
            <w:r w:rsidR="00DD20D7">
              <w:rPr>
                <w:noProof/>
                <w:webHidden/>
              </w:rPr>
              <w:fldChar w:fldCharType="separate"/>
            </w:r>
            <w:r w:rsidR="00DD20D7">
              <w:rPr>
                <w:noProof/>
                <w:webHidden/>
              </w:rPr>
              <w:t>10</w:t>
            </w:r>
            <w:r w:rsidR="00DD20D7">
              <w:rPr>
                <w:noProof/>
                <w:webHidden/>
              </w:rPr>
              <w:fldChar w:fldCharType="end"/>
            </w:r>
          </w:hyperlink>
        </w:p>
        <w:p w14:paraId="0C63167B" w14:textId="6CEC7D93" w:rsidR="00DD20D7" w:rsidRDefault="00381709">
          <w:pPr>
            <w:pStyle w:val="TOC3"/>
            <w:tabs>
              <w:tab w:val="right" w:leader="dot" w:pos="9350"/>
            </w:tabs>
            <w:rPr>
              <w:rFonts w:eastAsiaTheme="minorEastAsia"/>
              <w:noProof/>
            </w:rPr>
          </w:pPr>
          <w:hyperlink w:anchor="_Toc530946931" w:history="1">
            <w:r w:rsidR="00DD20D7" w:rsidRPr="004F5F08">
              <w:rPr>
                <w:rStyle w:val="Hyperlink"/>
                <w:rFonts w:ascii="Times New Roman" w:hAnsi="Times New Roman" w:cs="Times New Roman"/>
                <w:i/>
                <w:noProof/>
              </w:rPr>
              <w:t>Version control software.</w:t>
            </w:r>
            <w:r w:rsidR="00DD20D7">
              <w:rPr>
                <w:noProof/>
                <w:webHidden/>
              </w:rPr>
              <w:tab/>
            </w:r>
            <w:r w:rsidR="00DD20D7">
              <w:rPr>
                <w:noProof/>
                <w:webHidden/>
              </w:rPr>
              <w:fldChar w:fldCharType="begin"/>
            </w:r>
            <w:r w:rsidR="00DD20D7">
              <w:rPr>
                <w:noProof/>
                <w:webHidden/>
              </w:rPr>
              <w:instrText xml:space="preserve"> PAGEREF _Toc530946931 \h </w:instrText>
            </w:r>
            <w:r w:rsidR="00DD20D7">
              <w:rPr>
                <w:noProof/>
                <w:webHidden/>
              </w:rPr>
            </w:r>
            <w:r w:rsidR="00DD20D7">
              <w:rPr>
                <w:noProof/>
                <w:webHidden/>
              </w:rPr>
              <w:fldChar w:fldCharType="separate"/>
            </w:r>
            <w:r w:rsidR="00DD20D7">
              <w:rPr>
                <w:noProof/>
                <w:webHidden/>
              </w:rPr>
              <w:t>10</w:t>
            </w:r>
            <w:r w:rsidR="00DD20D7">
              <w:rPr>
                <w:noProof/>
                <w:webHidden/>
              </w:rPr>
              <w:fldChar w:fldCharType="end"/>
            </w:r>
          </w:hyperlink>
        </w:p>
        <w:p w14:paraId="506213B8" w14:textId="2392883E" w:rsidR="00DD20D7" w:rsidRDefault="00381709">
          <w:pPr>
            <w:pStyle w:val="TOC3"/>
            <w:tabs>
              <w:tab w:val="right" w:leader="dot" w:pos="9350"/>
            </w:tabs>
            <w:rPr>
              <w:rFonts w:eastAsiaTheme="minorEastAsia"/>
              <w:noProof/>
            </w:rPr>
          </w:pPr>
          <w:hyperlink w:anchor="_Toc530946932" w:history="1">
            <w:r w:rsidR="00DD20D7" w:rsidRPr="004F5F08">
              <w:rPr>
                <w:rStyle w:val="Hyperlink"/>
                <w:rFonts w:ascii="Times New Roman" w:hAnsi="Times New Roman" w:cs="Times New Roman"/>
                <w:i/>
                <w:noProof/>
              </w:rPr>
              <w:t>Agile project management software.</w:t>
            </w:r>
            <w:r w:rsidR="00DD20D7">
              <w:rPr>
                <w:noProof/>
                <w:webHidden/>
              </w:rPr>
              <w:tab/>
            </w:r>
            <w:r w:rsidR="00DD20D7">
              <w:rPr>
                <w:noProof/>
                <w:webHidden/>
              </w:rPr>
              <w:fldChar w:fldCharType="begin"/>
            </w:r>
            <w:r w:rsidR="00DD20D7">
              <w:rPr>
                <w:noProof/>
                <w:webHidden/>
              </w:rPr>
              <w:instrText xml:space="preserve"> PAGEREF _Toc530946932 \h </w:instrText>
            </w:r>
            <w:r w:rsidR="00DD20D7">
              <w:rPr>
                <w:noProof/>
                <w:webHidden/>
              </w:rPr>
            </w:r>
            <w:r w:rsidR="00DD20D7">
              <w:rPr>
                <w:noProof/>
                <w:webHidden/>
              </w:rPr>
              <w:fldChar w:fldCharType="separate"/>
            </w:r>
            <w:r w:rsidR="00DD20D7">
              <w:rPr>
                <w:noProof/>
                <w:webHidden/>
              </w:rPr>
              <w:t>10</w:t>
            </w:r>
            <w:r w:rsidR="00DD20D7">
              <w:rPr>
                <w:noProof/>
                <w:webHidden/>
              </w:rPr>
              <w:fldChar w:fldCharType="end"/>
            </w:r>
          </w:hyperlink>
        </w:p>
        <w:p w14:paraId="5D9B6C08" w14:textId="5E444396" w:rsidR="00DD20D7" w:rsidRDefault="00381709">
          <w:pPr>
            <w:pStyle w:val="TOC3"/>
            <w:tabs>
              <w:tab w:val="right" w:leader="dot" w:pos="9350"/>
            </w:tabs>
            <w:rPr>
              <w:rFonts w:eastAsiaTheme="minorEastAsia"/>
              <w:noProof/>
            </w:rPr>
          </w:pPr>
          <w:hyperlink w:anchor="_Toc530946933" w:history="1">
            <w:r w:rsidR="00DD20D7" w:rsidRPr="004F5F08">
              <w:rPr>
                <w:rStyle w:val="Hyperlink"/>
                <w:rFonts w:ascii="Times New Roman" w:hAnsi="Times New Roman" w:cs="Times New Roman"/>
                <w:i/>
                <w:noProof/>
              </w:rPr>
              <w:t>Continuous testing software.</w:t>
            </w:r>
            <w:r w:rsidR="00DD20D7">
              <w:rPr>
                <w:noProof/>
                <w:webHidden/>
              </w:rPr>
              <w:tab/>
            </w:r>
            <w:r w:rsidR="00DD20D7">
              <w:rPr>
                <w:noProof/>
                <w:webHidden/>
              </w:rPr>
              <w:fldChar w:fldCharType="begin"/>
            </w:r>
            <w:r w:rsidR="00DD20D7">
              <w:rPr>
                <w:noProof/>
                <w:webHidden/>
              </w:rPr>
              <w:instrText xml:space="preserve"> PAGEREF _Toc530946933 \h </w:instrText>
            </w:r>
            <w:r w:rsidR="00DD20D7">
              <w:rPr>
                <w:noProof/>
                <w:webHidden/>
              </w:rPr>
            </w:r>
            <w:r w:rsidR="00DD20D7">
              <w:rPr>
                <w:noProof/>
                <w:webHidden/>
              </w:rPr>
              <w:fldChar w:fldCharType="separate"/>
            </w:r>
            <w:r w:rsidR="00DD20D7">
              <w:rPr>
                <w:noProof/>
                <w:webHidden/>
              </w:rPr>
              <w:t>10</w:t>
            </w:r>
            <w:r w:rsidR="00DD20D7">
              <w:rPr>
                <w:noProof/>
                <w:webHidden/>
              </w:rPr>
              <w:fldChar w:fldCharType="end"/>
            </w:r>
          </w:hyperlink>
        </w:p>
        <w:p w14:paraId="2E8C6837" w14:textId="0A8EEC98" w:rsidR="00DD20D7" w:rsidRDefault="00381709">
          <w:pPr>
            <w:pStyle w:val="TOC2"/>
            <w:tabs>
              <w:tab w:val="right" w:leader="dot" w:pos="9350"/>
            </w:tabs>
            <w:rPr>
              <w:rFonts w:eastAsiaTheme="minorEastAsia"/>
              <w:noProof/>
            </w:rPr>
          </w:pPr>
          <w:hyperlink w:anchor="_Toc530946934" w:history="1">
            <w:r w:rsidR="00DD20D7" w:rsidRPr="004F5F08">
              <w:rPr>
                <w:rStyle w:val="Hyperlink"/>
                <w:rFonts w:ascii="Times New Roman" w:hAnsi="Times New Roman" w:cs="Times New Roman"/>
                <w:b/>
                <w:noProof/>
              </w:rPr>
              <w:t>Mission of Superior Banking</w:t>
            </w:r>
            <w:r w:rsidR="00DD20D7">
              <w:rPr>
                <w:noProof/>
                <w:webHidden/>
              </w:rPr>
              <w:tab/>
            </w:r>
            <w:r w:rsidR="00DD20D7">
              <w:rPr>
                <w:noProof/>
                <w:webHidden/>
              </w:rPr>
              <w:fldChar w:fldCharType="begin"/>
            </w:r>
            <w:r w:rsidR="00DD20D7">
              <w:rPr>
                <w:noProof/>
                <w:webHidden/>
              </w:rPr>
              <w:instrText xml:space="preserve"> PAGEREF _Toc530946934 \h </w:instrText>
            </w:r>
            <w:r w:rsidR="00DD20D7">
              <w:rPr>
                <w:noProof/>
                <w:webHidden/>
              </w:rPr>
            </w:r>
            <w:r w:rsidR="00DD20D7">
              <w:rPr>
                <w:noProof/>
                <w:webHidden/>
              </w:rPr>
              <w:fldChar w:fldCharType="separate"/>
            </w:r>
            <w:r w:rsidR="00DD20D7">
              <w:rPr>
                <w:noProof/>
                <w:webHidden/>
              </w:rPr>
              <w:t>11</w:t>
            </w:r>
            <w:r w:rsidR="00DD20D7">
              <w:rPr>
                <w:noProof/>
                <w:webHidden/>
              </w:rPr>
              <w:fldChar w:fldCharType="end"/>
            </w:r>
          </w:hyperlink>
        </w:p>
        <w:p w14:paraId="5B86E2BE" w14:textId="7DA70DFC" w:rsidR="00DD20D7" w:rsidRDefault="00381709">
          <w:pPr>
            <w:pStyle w:val="TOC2"/>
            <w:tabs>
              <w:tab w:val="right" w:leader="dot" w:pos="9350"/>
            </w:tabs>
            <w:rPr>
              <w:rFonts w:eastAsiaTheme="minorEastAsia"/>
              <w:noProof/>
            </w:rPr>
          </w:pPr>
          <w:hyperlink w:anchor="_Toc530946935" w:history="1">
            <w:r w:rsidR="00DD20D7" w:rsidRPr="004F5F08">
              <w:rPr>
                <w:rStyle w:val="Hyperlink"/>
                <w:rFonts w:ascii="Times New Roman" w:hAnsi="Times New Roman" w:cs="Times New Roman"/>
                <w:b/>
                <w:noProof/>
              </w:rPr>
              <w:t>Growing Need for Cloud Computing</w:t>
            </w:r>
            <w:r w:rsidR="00DD20D7">
              <w:rPr>
                <w:noProof/>
                <w:webHidden/>
              </w:rPr>
              <w:tab/>
            </w:r>
            <w:r w:rsidR="00DD20D7">
              <w:rPr>
                <w:noProof/>
                <w:webHidden/>
              </w:rPr>
              <w:fldChar w:fldCharType="begin"/>
            </w:r>
            <w:r w:rsidR="00DD20D7">
              <w:rPr>
                <w:noProof/>
                <w:webHidden/>
              </w:rPr>
              <w:instrText xml:space="preserve"> PAGEREF _Toc530946935 \h </w:instrText>
            </w:r>
            <w:r w:rsidR="00DD20D7">
              <w:rPr>
                <w:noProof/>
                <w:webHidden/>
              </w:rPr>
            </w:r>
            <w:r w:rsidR="00DD20D7">
              <w:rPr>
                <w:noProof/>
                <w:webHidden/>
              </w:rPr>
              <w:fldChar w:fldCharType="separate"/>
            </w:r>
            <w:r w:rsidR="00DD20D7">
              <w:rPr>
                <w:noProof/>
                <w:webHidden/>
              </w:rPr>
              <w:t>11</w:t>
            </w:r>
            <w:r w:rsidR="00DD20D7">
              <w:rPr>
                <w:noProof/>
                <w:webHidden/>
              </w:rPr>
              <w:fldChar w:fldCharType="end"/>
            </w:r>
          </w:hyperlink>
        </w:p>
        <w:p w14:paraId="60B567EA" w14:textId="67E69711" w:rsidR="00DD20D7" w:rsidRDefault="00381709">
          <w:pPr>
            <w:pStyle w:val="TOC2"/>
            <w:tabs>
              <w:tab w:val="right" w:leader="dot" w:pos="9350"/>
            </w:tabs>
            <w:rPr>
              <w:rFonts w:eastAsiaTheme="minorEastAsia"/>
              <w:noProof/>
            </w:rPr>
          </w:pPr>
          <w:hyperlink w:anchor="_Toc530946936" w:history="1">
            <w:r w:rsidR="00DD20D7" w:rsidRPr="004F5F08">
              <w:rPr>
                <w:rStyle w:val="Hyperlink"/>
                <w:rFonts w:ascii="Times New Roman" w:hAnsi="Times New Roman" w:cs="Times New Roman"/>
                <w:b/>
                <w:noProof/>
              </w:rPr>
              <w:t>Scope of Security Architecture</w:t>
            </w:r>
            <w:r w:rsidR="00DD20D7">
              <w:rPr>
                <w:noProof/>
                <w:webHidden/>
              </w:rPr>
              <w:tab/>
            </w:r>
            <w:r w:rsidR="00DD20D7">
              <w:rPr>
                <w:noProof/>
                <w:webHidden/>
              </w:rPr>
              <w:fldChar w:fldCharType="begin"/>
            </w:r>
            <w:r w:rsidR="00DD20D7">
              <w:rPr>
                <w:noProof/>
                <w:webHidden/>
              </w:rPr>
              <w:instrText xml:space="preserve"> PAGEREF _Toc530946936 \h </w:instrText>
            </w:r>
            <w:r w:rsidR="00DD20D7">
              <w:rPr>
                <w:noProof/>
                <w:webHidden/>
              </w:rPr>
            </w:r>
            <w:r w:rsidR="00DD20D7">
              <w:rPr>
                <w:noProof/>
                <w:webHidden/>
              </w:rPr>
              <w:fldChar w:fldCharType="separate"/>
            </w:r>
            <w:r w:rsidR="00DD20D7">
              <w:rPr>
                <w:noProof/>
                <w:webHidden/>
              </w:rPr>
              <w:t>12</w:t>
            </w:r>
            <w:r w:rsidR="00DD20D7">
              <w:rPr>
                <w:noProof/>
                <w:webHidden/>
              </w:rPr>
              <w:fldChar w:fldCharType="end"/>
            </w:r>
          </w:hyperlink>
        </w:p>
        <w:p w14:paraId="2A60747F" w14:textId="2363D015" w:rsidR="00DD20D7" w:rsidRDefault="00381709">
          <w:pPr>
            <w:pStyle w:val="TOC3"/>
            <w:tabs>
              <w:tab w:val="right" w:leader="dot" w:pos="9350"/>
            </w:tabs>
            <w:rPr>
              <w:rFonts w:eastAsiaTheme="minorEastAsia"/>
              <w:noProof/>
            </w:rPr>
          </w:pPr>
          <w:hyperlink w:anchor="_Toc530946937" w:history="1">
            <w:r w:rsidR="00DD20D7" w:rsidRPr="004F5F08">
              <w:rPr>
                <w:rStyle w:val="Hyperlink"/>
                <w:rFonts w:ascii="Times New Roman" w:hAnsi="Times New Roman" w:cs="Times New Roman"/>
                <w:i/>
                <w:noProof/>
              </w:rPr>
              <w:t>Security objective</w:t>
            </w:r>
            <w:r w:rsidR="00DD20D7">
              <w:rPr>
                <w:noProof/>
                <w:webHidden/>
              </w:rPr>
              <w:tab/>
            </w:r>
            <w:r w:rsidR="00DD20D7">
              <w:rPr>
                <w:noProof/>
                <w:webHidden/>
              </w:rPr>
              <w:fldChar w:fldCharType="begin"/>
            </w:r>
            <w:r w:rsidR="00DD20D7">
              <w:rPr>
                <w:noProof/>
                <w:webHidden/>
              </w:rPr>
              <w:instrText xml:space="preserve"> PAGEREF _Toc530946937 \h </w:instrText>
            </w:r>
            <w:r w:rsidR="00DD20D7">
              <w:rPr>
                <w:noProof/>
                <w:webHidden/>
              </w:rPr>
            </w:r>
            <w:r w:rsidR="00DD20D7">
              <w:rPr>
                <w:noProof/>
                <w:webHidden/>
              </w:rPr>
              <w:fldChar w:fldCharType="separate"/>
            </w:r>
            <w:r w:rsidR="00DD20D7">
              <w:rPr>
                <w:noProof/>
                <w:webHidden/>
              </w:rPr>
              <w:t>12</w:t>
            </w:r>
            <w:r w:rsidR="00DD20D7">
              <w:rPr>
                <w:noProof/>
                <w:webHidden/>
              </w:rPr>
              <w:fldChar w:fldCharType="end"/>
            </w:r>
          </w:hyperlink>
        </w:p>
        <w:p w14:paraId="5161E29C" w14:textId="3569D7D4" w:rsidR="00DD20D7" w:rsidRDefault="00381709">
          <w:pPr>
            <w:pStyle w:val="TOC3"/>
            <w:tabs>
              <w:tab w:val="right" w:leader="dot" w:pos="9350"/>
            </w:tabs>
            <w:rPr>
              <w:rFonts w:eastAsiaTheme="minorEastAsia"/>
              <w:noProof/>
            </w:rPr>
          </w:pPr>
          <w:hyperlink w:anchor="_Toc530946938" w:history="1">
            <w:r w:rsidR="00DD20D7" w:rsidRPr="004F5F08">
              <w:rPr>
                <w:rStyle w:val="Hyperlink"/>
                <w:rFonts w:ascii="Times New Roman" w:hAnsi="Times New Roman" w:cs="Times New Roman"/>
                <w:i/>
                <w:noProof/>
              </w:rPr>
              <w:t>Dedicated firewalls</w:t>
            </w:r>
            <w:r w:rsidR="00DD20D7">
              <w:rPr>
                <w:noProof/>
                <w:webHidden/>
              </w:rPr>
              <w:tab/>
            </w:r>
            <w:r w:rsidR="00DD20D7">
              <w:rPr>
                <w:noProof/>
                <w:webHidden/>
              </w:rPr>
              <w:fldChar w:fldCharType="begin"/>
            </w:r>
            <w:r w:rsidR="00DD20D7">
              <w:rPr>
                <w:noProof/>
                <w:webHidden/>
              </w:rPr>
              <w:instrText xml:space="preserve"> PAGEREF _Toc530946938 \h </w:instrText>
            </w:r>
            <w:r w:rsidR="00DD20D7">
              <w:rPr>
                <w:noProof/>
                <w:webHidden/>
              </w:rPr>
            </w:r>
            <w:r w:rsidR="00DD20D7">
              <w:rPr>
                <w:noProof/>
                <w:webHidden/>
              </w:rPr>
              <w:fldChar w:fldCharType="separate"/>
            </w:r>
            <w:r w:rsidR="00DD20D7">
              <w:rPr>
                <w:noProof/>
                <w:webHidden/>
              </w:rPr>
              <w:t>13</w:t>
            </w:r>
            <w:r w:rsidR="00DD20D7">
              <w:rPr>
                <w:noProof/>
                <w:webHidden/>
              </w:rPr>
              <w:fldChar w:fldCharType="end"/>
            </w:r>
          </w:hyperlink>
        </w:p>
        <w:p w14:paraId="333F5689" w14:textId="08FD3AB3" w:rsidR="00DD20D7" w:rsidRDefault="00381709">
          <w:pPr>
            <w:pStyle w:val="TOC3"/>
            <w:tabs>
              <w:tab w:val="right" w:leader="dot" w:pos="9350"/>
            </w:tabs>
            <w:rPr>
              <w:rFonts w:eastAsiaTheme="minorEastAsia"/>
              <w:noProof/>
            </w:rPr>
          </w:pPr>
          <w:hyperlink w:anchor="_Toc530946939" w:history="1">
            <w:r w:rsidR="00DD20D7" w:rsidRPr="004F5F08">
              <w:rPr>
                <w:rStyle w:val="Hyperlink"/>
                <w:rFonts w:ascii="Times New Roman" w:hAnsi="Times New Roman" w:cs="Times New Roman"/>
                <w:i/>
                <w:noProof/>
              </w:rPr>
              <w:t>Intrusion detection system (IDS)</w:t>
            </w:r>
            <w:r w:rsidR="00DD20D7">
              <w:rPr>
                <w:noProof/>
                <w:webHidden/>
              </w:rPr>
              <w:tab/>
            </w:r>
            <w:r w:rsidR="00DD20D7">
              <w:rPr>
                <w:noProof/>
                <w:webHidden/>
              </w:rPr>
              <w:fldChar w:fldCharType="begin"/>
            </w:r>
            <w:r w:rsidR="00DD20D7">
              <w:rPr>
                <w:noProof/>
                <w:webHidden/>
              </w:rPr>
              <w:instrText xml:space="preserve"> PAGEREF _Toc530946939 \h </w:instrText>
            </w:r>
            <w:r w:rsidR="00DD20D7">
              <w:rPr>
                <w:noProof/>
                <w:webHidden/>
              </w:rPr>
            </w:r>
            <w:r w:rsidR="00DD20D7">
              <w:rPr>
                <w:noProof/>
                <w:webHidden/>
              </w:rPr>
              <w:fldChar w:fldCharType="separate"/>
            </w:r>
            <w:r w:rsidR="00DD20D7">
              <w:rPr>
                <w:noProof/>
                <w:webHidden/>
              </w:rPr>
              <w:t>13</w:t>
            </w:r>
            <w:r w:rsidR="00DD20D7">
              <w:rPr>
                <w:noProof/>
                <w:webHidden/>
              </w:rPr>
              <w:fldChar w:fldCharType="end"/>
            </w:r>
          </w:hyperlink>
        </w:p>
        <w:p w14:paraId="1FE793C6" w14:textId="59D0AF7B" w:rsidR="00DD20D7" w:rsidRDefault="00381709">
          <w:pPr>
            <w:pStyle w:val="TOC3"/>
            <w:tabs>
              <w:tab w:val="right" w:leader="dot" w:pos="9350"/>
            </w:tabs>
            <w:rPr>
              <w:rFonts w:eastAsiaTheme="minorEastAsia"/>
              <w:noProof/>
            </w:rPr>
          </w:pPr>
          <w:hyperlink w:anchor="_Toc530946940" w:history="1">
            <w:r w:rsidR="00DD20D7" w:rsidRPr="004F5F08">
              <w:rPr>
                <w:rStyle w:val="Hyperlink"/>
                <w:rFonts w:ascii="Times New Roman" w:hAnsi="Times New Roman" w:cs="Times New Roman"/>
                <w:i/>
                <w:noProof/>
              </w:rPr>
              <w:t>Vulnerability assessment (VA)</w:t>
            </w:r>
            <w:r w:rsidR="00DD20D7">
              <w:rPr>
                <w:noProof/>
                <w:webHidden/>
              </w:rPr>
              <w:tab/>
            </w:r>
            <w:r w:rsidR="00DD20D7">
              <w:rPr>
                <w:noProof/>
                <w:webHidden/>
              </w:rPr>
              <w:fldChar w:fldCharType="begin"/>
            </w:r>
            <w:r w:rsidR="00DD20D7">
              <w:rPr>
                <w:noProof/>
                <w:webHidden/>
              </w:rPr>
              <w:instrText xml:space="preserve"> PAGEREF _Toc530946940 \h </w:instrText>
            </w:r>
            <w:r w:rsidR="00DD20D7">
              <w:rPr>
                <w:noProof/>
                <w:webHidden/>
              </w:rPr>
            </w:r>
            <w:r w:rsidR="00DD20D7">
              <w:rPr>
                <w:noProof/>
                <w:webHidden/>
              </w:rPr>
              <w:fldChar w:fldCharType="separate"/>
            </w:r>
            <w:r w:rsidR="00DD20D7">
              <w:rPr>
                <w:noProof/>
                <w:webHidden/>
              </w:rPr>
              <w:t>13</w:t>
            </w:r>
            <w:r w:rsidR="00DD20D7">
              <w:rPr>
                <w:noProof/>
                <w:webHidden/>
              </w:rPr>
              <w:fldChar w:fldCharType="end"/>
            </w:r>
          </w:hyperlink>
        </w:p>
        <w:p w14:paraId="121CC9C8" w14:textId="51AEBFD9" w:rsidR="00DD20D7" w:rsidRDefault="00381709">
          <w:pPr>
            <w:pStyle w:val="TOC3"/>
            <w:tabs>
              <w:tab w:val="right" w:leader="dot" w:pos="9350"/>
            </w:tabs>
            <w:rPr>
              <w:rFonts w:eastAsiaTheme="minorEastAsia"/>
              <w:noProof/>
            </w:rPr>
          </w:pPr>
          <w:hyperlink w:anchor="_Toc530946941" w:history="1">
            <w:r w:rsidR="00DD20D7" w:rsidRPr="004F5F08">
              <w:rPr>
                <w:rStyle w:val="Hyperlink"/>
                <w:rFonts w:ascii="Times New Roman" w:hAnsi="Times New Roman" w:cs="Times New Roman"/>
                <w:i/>
                <w:noProof/>
              </w:rPr>
              <w:t>Web application firewall (WAF)</w:t>
            </w:r>
            <w:r w:rsidR="00DD20D7">
              <w:rPr>
                <w:noProof/>
                <w:webHidden/>
              </w:rPr>
              <w:tab/>
            </w:r>
            <w:r w:rsidR="00DD20D7">
              <w:rPr>
                <w:noProof/>
                <w:webHidden/>
              </w:rPr>
              <w:fldChar w:fldCharType="begin"/>
            </w:r>
            <w:r w:rsidR="00DD20D7">
              <w:rPr>
                <w:noProof/>
                <w:webHidden/>
              </w:rPr>
              <w:instrText xml:space="preserve"> PAGEREF _Toc530946941 \h </w:instrText>
            </w:r>
            <w:r w:rsidR="00DD20D7">
              <w:rPr>
                <w:noProof/>
                <w:webHidden/>
              </w:rPr>
            </w:r>
            <w:r w:rsidR="00DD20D7">
              <w:rPr>
                <w:noProof/>
                <w:webHidden/>
              </w:rPr>
              <w:fldChar w:fldCharType="separate"/>
            </w:r>
            <w:r w:rsidR="00DD20D7">
              <w:rPr>
                <w:noProof/>
                <w:webHidden/>
              </w:rPr>
              <w:t>14</w:t>
            </w:r>
            <w:r w:rsidR="00DD20D7">
              <w:rPr>
                <w:noProof/>
                <w:webHidden/>
              </w:rPr>
              <w:fldChar w:fldCharType="end"/>
            </w:r>
          </w:hyperlink>
        </w:p>
        <w:p w14:paraId="7575AFA1" w14:textId="008F94E6" w:rsidR="00DD20D7" w:rsidRDefault="00381709">
          <w:pPr>
            <w:pStyle w:val="TOC3"/>
            <w:tabs>
              <w:tab w:val="right" w:leader="dot" w:pos="9350"/>
            </w:tabs>
            <w:rPr>
              <w:rFonts w:eastAsiaTheme="minorEastAsia"/>
              <w:noProof/>
            </w:rPr>
          </w:pPr>
          <w:hyperlink w:anchor="_Toc530946942" w:history="1">
            <w:r w:rsidR="00DD20D7" w:rsidRPr="004F5F08">
              <w:rPr>
                <w:rStyle w:val="Hyperlink"/>
                <w:rFonts w:ascii="Times New Roman" w:hAnsi="Times New Roman" w:cs="Times New Roman"/>
                <w:i/>
                <w:noProof/>
              </w:rPr>
              <w:t>Load balancers</w:t>
            </w:r>
            <w:r w:rsidR="00DD20D7">
              <w:rPr>
                <w:noProof/>
                <w:webHidden/>
              </w:rPr>
              <w:tab/>
            </w:r>
            <w:r w:rsidR="00DD20D7">
              <w:rPr>
                <w:noProof/>
                <w:webHidden/>
              </w:rPr>
              <w:fldChar w:fldCharType="begin"/>
            </w:r>
            <w:r w:rsidR="00DD20D7">
              <w:rPr>
                <w:noProof/>
                <w:webHidden/>
              </w:rPr>
              <w:instrText xml:space="preserve"> PAGEREF _Toc530946942 \h </w:instrText>
            </w:r>
            <w:r w:rsidR="00DD20D7">
              <w:rPr>
                <w:noProof/>
                <w:webHidden/>
              </w:rPr>
            </w:r>
            <w:r w:rsidR="00DD20D7">
              <w:rPr>
                <w:noProof/>
                <w:webHidden/>
              </w:rPr>
              <w:fldChar w:fldCharType="separate"/>
            </w:r>
            <w:r w:rsidR="00DD20D7">
              <w:rPr>
                <w:noProof/>
                <w:webHidden/>
              </w:rPr>
              <w:t>14</w:t>
            </w:r>
            <w:r w:rsidR="00DD20D7">
              <w:rPr>
                <w:noProof/>
                <w:webHidden/>
              </w:rPr>
              <w:fldChar w:fldCharType="end"/>
            </w:r>
          </w:hyperlink>
        </w:p>
        <w:p w14:paraId="3EDFB99C" w14:textId="24EA4822" w:rsidR="00DD20D7" w:rsidRDefault="00381709">
          <w:pPr>
            <w:pStyle w:val="TOC3"/>
            <w:tabs>
              <w:tab w:val="right" w:leader="dot" w:pos="9350"/>
            </w:tabs>
            <w:rPr>
              <w:rFonts w:eastAsiaTheme="minorEastAsia"/>
              <w:noProof/>
            </w:rPr>
          </w:pPr>
          <w:hyperlink w:anchor="_Toc530946943" w:history="1">
            <w:r w:rsidR="00DD20D7" w:rsidRPr="004F5F08">
              <w:rPr>
                <w:rStyle w:val="Hyperlink"/>
                <w:rFonts w:ascii="Times New Roman" w:hAnsi="Times New Roman" w:cs="Times New Roman"/>
                <w:i/>
                <w:noProof/>
              </w:rPr>
              <w:t>Log management</w:t>
            </w:r>
            <w:r w:rsidR="00DD20D7">
              <w:rPr>
                <w:noProof/>
                <w:webHidden/>
              </w:rPr>
              <w:tab/>
            </w:r>
            <w:r w:rsidR="00DD20D7">
              <w:rPr>
                <w:noProof/>
                <w:webHidden/>
              </w:rPr>
              <w:fldChar w:fldCharType="begin"/>
            </w:r>
            <w:r w:rsidR="00DD20D7">
              <w:rPr>
                <w:noProof/>
                <w:webHidden/>
              </w:rPr>
              <w:instrText xml:space="preserve"> PAGEREF _Toc530946943 \h </w:instrText>
            </w:r>
            <w:r w:rsidR="00DD20D7">
              <w:rPr>
                <w:noProof/>
                <w:webHidden/>
              </w:rPr>
            </w:r>
            <w:r w:rsidR="00DD20D7">
              <w:rPr>
                <w:noProof/>
                <w:webHidden/>
              </w:rPr>
              <w:fldChar w:fldCharType="separate"/>
            </w:r>
            <w:r w:rsidR="00DD20D7">
              <w:rPr>
                <w:noProof/>
                <w:webHidden/>
              </w:rPr>
              <w:t>14</w:t>
            </w:r>
            <w:r w:rsidR="00DD20D7">
              <w:rPr>
                <w:noProof/>
                <w:webHidden/>
              </w:rPr>
              <w:fldChar w:fldCharType="end"/>
            </w:r>
          </w:hyperlink>
        </w:p>
        <w:p w14:paraId="27E074E8" w14:textId="3C35AC81" w:rsidR="00DD20D7" w:rsidRDefault="00381709">
          <w:pPr>
            <w:pStyle w:val="TOC2"/>
            <w:tabs>
              <w:tab w:val="right" w:leader="dot" w:pos="9350"/>
            </w:tabs>
            <w:rPr>
              <w:rFonts w:eastAsiaTheme="minorEastAsia"/>
              <w:noProof/>
            </w:rPr>
          </w:pPr>
          <w:hyperlink w:anchor="_Toc530946944" w:history="1">
            <w:r w:rsidR="00DD20D7" w:rsidRPr="004F5F08">
              <w:rPr>
                <w:rStyle w:val="Hyperlink"/>
                <w:rFonts w:ascii="Times New Roman" w:hAnsi="Times New Roman" w:cs="Times New Roman"/>
                <w:b/>
                <w:noProof/>
              </w:rPr>
              <w:t>Risk Management Strategy</w:t>
            </w:r>
            <w:r w:rsidR="00DD20D7">
              <w:rPr>
                <w:noProof/>
                <w:webHidden/>
              </w:rPr>
              <w:tab/>
            </w:r>
            <w:r w:rsidR="00DD20D7">
              <w:rPr>
                <w:noProof/>
                <w:webHidden/>
              </w:rPr>
              <w:fldChar w:fldCharType="begin"/>
            </w:r>
            <w:r w:rsidR="00DD20D7">
              <w:rPr>
                <w:noProof/>
                <w:webHidden/>
              </w:rPr>
              <w:instrText xml:space="preserve"> PAGEREF _Toc530946944 \h </w:instrText>
            </w:r>
            <w:r w:rsidR="00DD20D7">
              <w:rPr>
                <w:noProof/>
                <w:webHidden/>
              </w:rPr>
            </w:r>
            <w:r w:rsidR="00DD20D7">
              <w:rPr>
                <w:noProof/>
                <w:webHidden/>
              </w:rPr>
              <w:fldChar w:fldCharType="separate"/>
            </w:r>
            <w:r w:rsidR="00DD20D7">
              <w:rPr>
                <w:noProof/>
                <w:webHidden/>
              </w:rPr>
              <w:t>15</w:t>
            </w:r>
            <w:r w:rsidR="00DD20D7">
              <w:rPr>
                <w:noProof/>
                <w:webHidden/>
              </w:rPr>
              <w:fldChar w:fldCharType="end"/>
            </w:r>
          </w:hyperlink>
        </w:p>
        <w:p w14:paraId="68F1BCF3" w14:textId="3C6D8211" w:rsidR="00DD20D7" w:rsidRDefault="00381709">
          <w:pPr>
            <w:pStyle w:val="TOC3"/>
            <w:tabs>
              <w:tab w:val="right" w:leader="dot" w:pos="9350"/>
            </w:tabs>
            <w:rPr>
              <w:rFonts w:eastAsiaTheme="minorEastAsia"/>
              <w:noProof/>
            </w:rPr>
          </w:pPr>
          <w:hyperlink w:anchor="_Toc530946945" w:history="1">
            <w:r w:rsidR="00DD20D7" w:rsidRPr="004F5F08">
              <w:rPr>
                <w:rStyle w:val="Hyperlink"/>
                <w:rFonts w:ascii="Times New Roman" w:hAnsi="Times New Roman" w:cs="Times New Roman"/>
                <w:i/>
                <w:noProof/>
              </w:rPr>
              <w:t>Possible threats</w:t>
            </w:r>
            <w:r w:rsidR="00DD20D7">
              <w:rPr>
                <w:noProof/>
                <w:webHidden/>
              </w:rPr>
              <w:tab/>
            </w:r>
            <w:r w:rsidR="00DD20D7">
              <w:rPr>
                <w:noProof/>
                <w:webHidden/>
              </w:rPr>
              <w:fldChar w:fldCharType="begin"/>
            </w:r>
            <w:r w:rsidR="00DD20D7">
              <w:rPr>
                <w:noProof/>
                <w:webHidden/>
              </w:rPr>
              <w:instrText xml:space="preserve"> PAGEREF _Toc530946945 \h </w:instrText>
            </w:r>
            <w:r w:rsidR="00DD20D7">
              <w:rPr>
                <w:noProof/>
                <w:webHidden/>
              </w:rPr>
            </w:r>
            <w:r w:rsidR="00DD20D7">
              <w:rPr>
                <w:noProof/>
                <w:webHidden/>
              </w:rPr>
              <w:fldChar w:fldCharType="separate"/>
            </w:r>
            <w:r w:rsidR="00DD20D7">
              <w:rPr>
                <w:noProof/>
                <w:webHidden/>
              </w:rPr>
              <w:t>15</w:t>
            </w:r>
            <w:r w:rsidR="00DD20D7">
              <w:rPr>
                <w:noProof/>
                <w:webHidden/>
              </w:rPr>
              <w:fldChar w:fldCharType="end"/>
            </w:r>
          </w:hyperlink>
        </w:p>
        <w:p w14:paraId="1CEA99DC" w14:textId="5E7F691A" w:rsidR="00DD20D7" w:rsidRDefault="00381709">
          <w:pPr>
            <w:pStyle w:val="TOC3"/>
            <w:tabs>
              <w:tab w:val="right" w:leader="dot" w:pos="9350"/>
            </w:tabs>
            <w:rPr>
              <w:rFonts w:eastAsiaTheme="minorEastAsia"/>
              <w:noProof/>
            </w:rPr>
          </w:pPr>
          <w:hyperlink w:anchor="_Toc530946946" w:history="1">
            <w:r w:rsidR="00DD20D7" w:rsidRPr="004F5F08">
              <w:rPr>
                <w:rStyle w:val="Hyperlink"/>
                <w:rFonts w:ascii="Times New Roman" w:hAnsi="Times New Roman" w:cs="Times New Roman"/>
                <w:i/>
                <w:noProof/>
              </w:rPr>
              <w:t>Possible vulnerabilities</w:t>
            </w:r>
            <w:r w:rsidR="00DD20D7">
              <w:rPr>
                <w:noProof/>
                <w:webHidden/>
              </w:rPr>
              <w:tab/>
            </w:r>
            <w:r w:rsidR="00DD20D7">
              <w:rPr>
                <w:noProof/>
                <w:webHidden/>
              </w:rPr>
              <w:fldChar w:fldCharType="begin"/>
            </w:r>
            <w:r w:rsidR="00DD20D7">
              <w:rPr>
                <w:noProof/>
                <w:webHidden/>
              </w:rPr>
              <w:instrText xml:space="preserve"> PAGEREF _Toc530946946 \h </w:instrText>
            </w:r>
            <w:r w:rsidR="00DD20D7">
              <w:rPr>
                <w:noProof/>
                <w:webHidden/>
              </w:rPr>
            </w:r>
            <w:r w:rsidR="00DD20D7">
              <w:rPr>
                <w:noProof/>
                <w:webHidden/>
              </w:rPr>
              <w:fldChar w:fldCharType="separate"/>
            </w:r>
            <w:r w:rsidR="00DD20D7">
              <w:rPr>
                <w:noProof/>
                <w:webHidden/>
              </w:rPr>
              <w:t>15</w:t>
            </w:r>
            <w:r w:rsidR="00DD20D7">
              <w:rPr>
                <w:noProof/>
                <w:webHidden/>
              </w:rPr>
              <w:fldChar w:fldCharType="end"/>
            </w:r>
          </w:hyperlink>
        </w:p>
        <w:p w14:paraId="6F1D4FC1" w14:textId="68D0CDF6" w:rsidR="00DD20D7" w:rsidRDefault="00381709">
          <w:pPr>
            <w:pStyle w:val="TOC3"/>
            <w:tabs>
              <w:tab w:val="right" w:leader="dot" w:pos="9350"/>
            </w:tabs>
            <w:rPr>
              <w:rFonts w:eastAsiaTheme="minorEastAsia"/>
              <w:noProof/>
            </w:rPr>
          </w:pPr>
          <w:hyperlink w:anchor="_Toc530946947" w:history="1">
            <w:r w:rsidR="00DD20D7" w:rsidRPr="004F5F08">
              <w:rPr>
                <w:rStyle w:val="Hyperlink"/>
                <w:rFonts w:ascii="Times New Roman" w:hAnsi="Times New Roman" w:cs="Times New Roman"/>
                <w:i/>
                <w:noProof/>
              </w:rPr>
              <w:t>Likelihood of threats exploiting vulnerabilities</w:t>
            </w:r>
            <w:r w:rsidR="00DD20D7">
              <w:rPr>
                <w:noProof/>
                <w:webHidden/>
              </w:rPr>
              <w:tab/>
            </w:r>
            <w:r w:rsidR="00DD20D7">
              <w:rPr>
                <w:noProof/>
                <w:webHidden/>
              </w:rPr>
              <w:fldChar w:fldCharType="begin"/>
            </w:r>
            <w:r w:rsidR="00DD20D7">
              <w:rPr>
                <w:noProof/>
                <w:webHidden/>
              </w:rPr>
              <w:instrText xml:space="preserve"> PAGEREF _Toc530946947 \h </w:instrText>
            </w:r>
            <w:r w:rsidR="00DD20D7">
              <w:rPr>
                <w:noProof/>
                <w:webHidden/>
              </w:rPr>
            </w:r>
            <w:r w:rsidR="00DD20D7">
              <w:rPr>
                <w:noProof/>
                <w:webHidden/>
              </w:rPr>
              <w:fldChar w:fldCharType="separate"/>
            </w:r>
            <w:r w:rsidR="00DD20D7">
              <w:rPr>
                <w:noProof/>
                <w:webHidden/>
              </w:rPr>
              <w:t>16</w:t>
            </w:r>
            <w:r w:rsidR="00DD20D7">
              <w:rPr>
                <w:noProof/>
                <w:webHidden/>
              </w:rPr>
              <w:fldChar w:fldCharType="end"/>
            </w:r>
          </w:hyperlink>
        </w:p>
        <w:p w14:paraId="5289A037" w14:textId="0CE098C0" w:rsidR="00DD20D7" w:rsidRDefault="00381709">
          <w:pPr>
            <w:pStyle w:val="TOC2"/>
            <w:tabs>
              <w:tab w:val="right" w:leader="dot" w:pos="9350"/>
            </w:tabs>
            <w:rPr>
              <w:rFonts w:eastAsiaTheme="minorEastAsia"/>
              <w:noProof/>
            </w:rPr>
          </w:pPr>
          <w:hyperlink w:anchor="_Toc530946948" w:history="1">
            <w:r w:rsidR="00DD20D7" w:rsidRPr="004F5F08">
              <w:rPr>
                <w:rStyle w:val="Hyperlink"/>
                <w:rFonts w:ascii="Times New Roman" w:hAnsi="Times New Roman" w:cs="Times New Roman"/>
                <w:b/>
                <w:noProof/>
              </w:rPr>
              <w:t>Threat Modeling</w:t>
            </w:r>
            <w:r w:rsidR="00DD20D7">
              <w:rPr>
                <w:noProof/>
                <w:webHidden/>
              </w:rPr>
              <w:tab/>
            </w:r>
            <w:r w:rsidR="00DD20D7">
              <w:rPr>
                <w:noProof/>
                <w:webHidden/>
              </w:rPr>
              <w:fldChar w:fldCharType="begin"/>
            </w:r>
            <w:r w:rsidR="00DD20D7">
              <w:rPr>
                <w:noProof/>
                <w:webHidden/>
              </w:rPr>
              <w:instrText xml:space="preserve"> PAGEREF _Toc530946948 \h </w:instrText>
            </w:r>
            <w:r w:rsidR="00DD20D7">
              <w:rPr>
                <w:noProof/>
                <w:webHidden/>
              </w:rPr>
            </w:r>
            <w:r w:rsidR="00DD20D7">
              <w:rPr>
                <w:noProof/>
                <w:webHidden/>
              </w:rPr>
              <w:fldChar w:fldCharType="separate"/>
            </w:r>
            <w:r w:rsidR="00DD20D7">
              <w:rPr>
                <w:noProof/>
                <w:webHidden/>
              </w:rPr>
              <w:t>16</w:t>
            </w:r>
            <w:r w:rsidR="00DD20D7">
              <w:rPr>
                <w:noProof/>
                <w:webHidden/>
              </w:rPr>
              <w:fldChar w:fldCharType="end"/>
            </w:r>
          </w:hyperlink>
        </w:p>
        <w:p w14:paraId="04D436A0" w14:textId="5916F858" w:rsidR="00DD20D7" w:rsidRDefault="00381709">
          <w:pPr>
            <w:pStyle w:val="TOC1"/>
            <w:tabs>
              <w:tab w:val="right" w:leader="dot" w:pos="9350"/>
            </w:tabs>
            <w:rPr>
              <w:rFonts w:eastAsiaTheme="minorEastAsia"/>
              <w:noProof/>
            </w:rPr>
          </w:pPr>
          <w:hyperlink w:anchor="_Toc530946949" w:history="1">
            <w:r w:rsidR="00DD20D7" w:rsidRPr="004F5F08">
              <w:rPr>
                <w:rStyle w:val="Hyperlink"/>
                <w:rFonts w:ascii="Times New Roman" w:hAnsi="Times New Roman" w:cs="Times New Roman"/>
                <w:noProof/>
              </w:rPr>
              <w:t>Functional Design</w:t>
            </w:r>
            <w:r w:rsidR="00DD20D7">
              <w:rPr>
                <w:noProof/>
                <w:webHidden/>
              </w:rPr>
              <w:tab/>
            </w:r>
            <w:r w:rsidR="00DD20D7">
              <w:rPr>
                <w:noProof/>
                <w:webHidden/>
              </w:rPr>
              <w:fldChar w:fldCharType="begin"/>
            </w:r>
            <w:r w:rsidR="00DD20D7">
              <w:rPr>
                <w:noProof/>
                <w:webHidden/>
              </w:rPr>
              <w:instrText xml:space="preserve"> PAGEREF _Toc530946949 \h </w:instrText>
            </w:r>
            <w:r w:rsidR="00DD20D7">
              <w:rPr>
                <w:noProof/>
                <w:webHidden/>
              </w:rPr>
            </w:r>
            <w:r w:rsidR="00DD20D7">
              <w:rPr>
                <w:noProof/>
                <w:webHidden/>
              </w:rPr>
              <w:fldChar w:fldCharType="separate"/>
            </w:r>
            <w:r w:rsidR="00DD20D7">
              <w:rPr>
                <w:noProof/>
                <w:webHidden/>
              </w:rPr>
              <w:t>17</w:t>
            </w:r>
            <w:r w:rsidR="00DD20D7">
              <w:rPr>
                <w:noProof/>
                <w:webHidden/>
              </w:rPr>
              <w:fldChar w:fldCharType="end"/>
            </w:r>
          </w:hyperlink>
        </w:p>
        <w:p w14:paraId="5C404707" w14:textId="423EBBCA" w:rsidR="00DD20D7" w:rsidRDefault="00381709">
          <w:pPr>
            <w:pStyle w:val="TOC2"/>
            <w:tabs>
              <w:tab w:val="right" w:leader="dot" w:pos="9350"/>
            </w:tabs>
            <w:rPr>
              <w:rFonts w:eastAsiaTheme="minorEastAsia"/>
              <w:noProof/>
            </w:rPr>
          </w:pPr>
          <w:hyperlink w:anchor="_Toc530946950" w:history="1">
            <w:r w:rsidR="00DD20D7" w:rsidRPr="004F5F08">
              <w:rPr>
                <w:rStyle w:val="Hyperlink"/>
                <w:rFonts w:ascii="Times New Roman" w:hAnsi="Times New Roman" w:cs="Times New Roman"/>
                <w:b/>
                <w:noProof/>
              </w:rPr>
              <w:t>Software Quality Requirement Engineering (SQUARE)</w:t>
            </w:r>
            <w:r w:rsidR="00DD20D7">
              <w:rPr>
                <w:noProof/>
                <w:webHidden/>
              </w:rPr>
              <w:tab/>
            </w:r>
            <w:r w:rsidR="00DD20D7">
              <w:rPr>
                <w:noProof/>
                <w:webHidden/>
              </w:rPr>
              <w:fldChar w:fldCharType="begin"/>
            </w:r>
            <w:r w:rsidR="00DD20D7">
              <w:rPr>
                <w:noProof/>
                <w:webHidden/>
              </w:rPr>
              <w:instrText xml:space="preserve"> PAGEREF _Toc530946950 \h </w:instrText>
            </w:r>
            <w:r w:rsidR="00DD20D7">
              <w:rPr>
                <w:noProof/>
                <w:webHidden/>
              </w:rPr>
            </w:r>
            <w:r w:rsidR="00DD20D7">
              <w:rPr>
                <w:noProof/>
                <w:webHidden/>
              </w:rPr>
              <w:fldChar w:fldCharType="separate"/>
            </w:r>
            <w:r w:rsidR="00DD20D7">
              <w:rPr>
                <w:noProof/>
                <w:webHidden/>
              </w:rPr>
              <w:t>17</w:t>
            </w:r>
            <w:r w:rsidR="00DD20D7">
              <w:rPr>
                <w:noProof/>
                <w:webHidden/>
              </w:rPr>
              <w:fldChar w:fldCharType="end"/>
            </w:r>
          </w:hyperlink>
        </w:p>
        <w:p w14:paraId="28F1CC82" w14:textId="062A610A" w:rsidR="00DD20D7" w:rsidRDefault="00381709">
          <w:pPr>
            <w:pStyle w:val="TOC2"/>
            <w:tabs>
              <w:tab w:val="right" w:leader="dot" w:pos="9350"/>
            </w:tabs>
            <w:rPr>
              <w:rFonts w:eastAsiaTheme="minorEastAsia"/>
              <w:noProof/>
            </w:rPr>
          </w:pPr>
          <w:hyperlink w:anchor="_Toc530946951" w:history="1">
            <w:r w:rsidR="00DD20D7" w:rsidRPr="004F5F08">
              <w:rPr>
                <w:rStyle w:val="Hyperlink"/>
                <w:rFonts w:ascii="Times New Roman" w:hAnsi="Times New Roman" w:cs="Times New Roman"/>
                <w:b/>
                <w:noProof/>
              </w:rPr>
              <w:t>SQUARE</w:t>
            </w:r>
            <w:r w:rsidR="00DD20D7">
              <w:rPr>
                <w:noProof/>
                <w:webHidden/>
              </w:rPr>
              <w:tab/>
            </w:r>
            <w:r w:rsidR="00DD20D7">
              <w:rPr>
                <w:noProof/>
                <w:webHidden/>
              </w:rPr>
              <w:fldChar w:fldCharType="begin"/>
            </w:r>
            <w:r w:rsidR="00DD20D7">
              <w:rPr>
                <w:noProof/>
                <w:webHidden/>
              </w:rPr>
              <w:instrText xml:space="preserve"> PAGEREF _Toc530946951 \h </w:instrText>
            </w:r>
            <w:r w:rsidR="00DD20D7">
              <w:rPr>
                <w:noProof/>
                <w:webHidden/>
              </w:rPr>
            </w:r>
            <w:r w:rsidR="00DD20D7">
              <w:rPr>
                <w:noProof/>
                <w:webHidden/>
              </w:rPr>
              <w:fldChar w:fldCharType="separate"/>
            </w:r>
            <w:r w:rsidR="00DD20D7">
              <w:rPr>
                <w:noProof/>
                <w:webHidden/>
              </w:rPr>
              <w:t>18</w:t>
            </w:r>
            <w:r w:rsidR="00DD20D7">
              <w:rPr>
                <w:noProof/>
                <w:webHidden/>
              </w:rPr>
              <w:fldChar w:fldCharType="end"/>
            </w:r>
          </w:hyperlink>
        </w:p>
        <w:p w14:paraId="5F3F5F75" w14:textId="3560D801" w:rsidR="00DD20D7" w:rsidRDefault="00381709">
          <w:pPr>
            <w:pStyle w:val="TOC3"/>
            <w:tabs>
              <w:tab w:val="right" w:leader="dot" w:pos="9350"/>
            </w:tabs>
            <w:rPr>
              <w:rFonts w:eastAsiaTheme="minorEastAsia"/>
              <w:noProof/>
            </w:rPr>
          </w:pPr>
          <w:hyperlink w:anchor="_Toc530946952" w:history="1">
            <w:r w:rsidR="00DD20D7" w:rsidRPr="004F5F08">
              <w:rPr>
                <w:rStyle w:val="Hyperlink"/>
                <w:rFonts w:ascii="Times New Roman" w:hAnsi="Times New Roman" w:cs="Times New Roman"/>
                <w:i/>
                <w:noProof/>
              </w:rPr>
              <w:t>SQUARE Steps</w:t>
            </w:r>
            <w:r w:rsidR="00DD20D7">
              <w:rPr>
                <w:noProof/>
                <w:webHidden/>
              </w:rPr>
              <w:tab/>
            </w:r>
            <w:r w:rsidR="00DD20D7">
              <w:rPr>
                <w:noProof/>
                <w:webHidden/>
              </w:rPr>
              <w:fldChar w:fldCharType="begin"/>
            </w:r>
            <w:r w:rsidR="00DD20D7">
              <w:rPr>
                <w:noProof/>
                <w:webHidden/>
              </w:rPr>
              <w:instrText xml:space="preserve"> PAGEREF _Toc530946952 \h </w:instrText>
            </w:r>
            <w:r w:rsidR="00DD20D7">
              <w:rPr>
                <w:noProof/>
                <w:webHidden/>
              </w:rPr>
            </w:r>
            <w:r w:rsidR="00DD20D7">
              <w:rPr>
                <w:noProof/>
                <w:webHidden/>
              </w:rPr>
              <w:fldChar w:fldCharType="separate"/>
            </w:r>
            <w:r w:rsidR="00DD20D7">
              <w:rPr>
                <w:noProof/>
                <w:webHidden/>
              </w:rPr>
              <w:t>18</w:t>
            </w:r>
            <w:r w:rsidR="00DD20D7">
              <w:rPr>
                <w:noProof/>
                <w:webHidden/>
              </w:rPr>
              <w:fldChar w:fldCharType="end"/>
            </w:r>
          </w:hyperlink>
        </w:p>
        <w:p w14:paraId="1D3DE93E" w14:textId="3E712516" w:rsidR="00DD20D7" w:rsidRDefault="00381709">
          <w:pPr>
            <w:pStyle w:val="TOC1"/>
            <w:tabs>
              <w:tab w:val="right" w:leader="dot" w:pos="9350"/>
            </w:tabs>
            <w:rPr>
              <w:rFonts w:eastAsiaTheme="minorEastAsia"/>
              <w:noProof/>
            </w:rPr>
          </w:pPr>
          <w:hyperlink w:anchor="_Toc530946953" w:history="1">
            <w:r w:rsidR="00DD20D7" w:rsidRPr="004F5F08">
              <w:rPr>
                <w:rStyle w:val="Hyperlink"/>
                <w:rFonts w:ascii="Times New Roman" w:hAnsi="Times New Roman" w:cs="Times New Roman"/>
                <w:noProof/>
              </w:rPr>
              <w:t>Evaluation of Technology</w:t>
            </w:r>
            <w:r w:rsidR="00DD20D7">
              <w:rPr>
                <w:noProof/>
                <w:webHidden/>
              </w:rPr>
              <w:tab/>
            </w:r>
            <w:r w:rsidR="00DD20D7">
              <w:rPr>
                <w:noProof/>
                <w:webHidden/>
              </w:rPr>
              <w:fldChar w:fldCharType="begin"/>
            </w:r>
            <w:r w:rsidR="00DD20D7">
              <w:rPr>
                <w:noProof/>
                <w:webHidden/>
              </w:rPr>
              <w:instrText xml:space="preserve"> PAGEREF _Toc530946953 \h </w:instrText>
            </w:r>
            <w:r w:rsidR="00DD20D7">
              <w:rPr>
                <w:noProof/>
                <w:webHidden/>
              </w:rPr>
            </w:r>
            <w:r w:rsidR="00DD20D7">
              <w:rPr>
                <w:noProof/>
                <w:webHidden/>
              </w:rPr>
              <w:fldChar w:fldCharType="separate"/>
            </w:r>
            <w:r w:rsidR="00DD20D7">
              <w:rPr>
                <w:noProof/>
                <w:webHidden/>
              </w:rPr>
              <w:t>22</w:t>
            </w:r>
            <w:r w:rsidR="00DD20D7">
              <w:rPr>
                <w:noProof/>
                <w:webHidden/>
              </w:rPr>
              <w:fldChar w:fldCharType="end"/>
            </w:r>
          </w:hyperlink>
        </w:p>
        <w:p w14:paraId="6B29ABEA" w14:textId="5D88BFE1" w:rsidR="00DD20D7" w:rsidRDefault="00381709">
          <w:pPr>
            <w:pStyle w:val="TOC2"/>
            <w:tabs>
              <w:tab w:val="right" w:leader="dot" w:pos="9350"/>
            </w:tabs>
            <w:rPr>
              <w:rFonts w:eastAsiaTheme="minorEastAsia"/>
              <w:noProof/>
            </w:rPr>
          </w:pPr>
          <w:hyperlink w:anchor="_Toc530946954" w:history="1">
            <w:r w:rsidR="00DD20D7" w:rsidRPr="004F5F08">
              <w:rPr>
                <w:rStyle w:val="Hyperlink"/>
                <w:rFonts w:ascii="Times New Roman" w:hAnsi="Times New Roman" w:cs="Times New Roman"/>
                <w:b/>
                <w:noProof/>
              </w:rPr>
              <w:t>Security Issues in Software System Environments</w:t>
            </w:r>
            <w:r w:rsidR="00DD20D7">
              <w:rPr>
                <w:noProof/>
                <w:webHidden/>
              </w:rPr>
              <w:tab/>
            </w:r>
            <w:r w:rsidR="00DD20D7">
              <w:rPr>
                <w:noProof/>
                <w:webHidden/>
              </w:rPr>
              <w:fldChar w:fldCharType="begin"/>
            </w:r>
            <w:r w:rsidR="00DD20D7">
              <w:rPr>
                <w:noProof/>
                <w:webHidden/>
              </w:rPr>
              <w:instrText xml:space="preserve"> PAGEREF _Toc530946954 \h </w:instrText>
            </w:r>
            <w:r w:rsidR="00DD20D7">
              <w:rPr>
                <w:noProof/>
                <w:webHidden/>
              </w:rPr>
            </w:r>
            <w:r w:rsidR="00DD20D7">
              <w:rPr>
                <w:noProof/>
                <w:webHidden/>
              </w:rPr>
              <w:fldChar w:fldCharType="separate"/>
            </w:r>
            <w:r w:rsidR="00DD20D7">
              <w:rPr>
                <w:noProof/>
                <w:webHidden/>
              </w:rPr>
              <w:t>22</w:t>
            </w:r>
            <w:r w:rsidR="00DD20D7">
              <w:rPr>
                <w:noProof/>
                <w:webHidden/>
              </w:rPr>
              <w:fldChar w:fldCharType="end"/>
            </w:r>
          </w:hyperlink>
        </w:p>
        <w:p w14:paraId="38B51948" w14:textId="3A3C7094" w:rsidR="00DD20D7" w:rsidRDefault="00381709">
          <w:pPr>
            <w:pStyle w:val="TOC3"/>
            <w:tabs>
              <w:tab w:val="right" w:leader="dot" w:pos="9350"/>
            </w:tabs>
            <w:rPr>
              <w:rFonts w:eastAsiaTheme="minorEastAsia"/>
              <w:noProof/>
            </w:rPr>
          </w:pPr>
          <w:hyperlink w:anchor="_Toc530946955" w:history="1">
            <w:r w:rsidR="00DD20D7" w:rsidRPr="004F5F08">
              <w:rPr>
                <w:rStyle w:val="Hyperlink"/>
                <w:rFonts w:ascii="Times New Roman" w:hAnsi="Times New Roman" w:cs="Times New Roman"/>
                <w:i/>
                <w:noProof/>
              </w:rPr>
              <w:t>Stand-alone Computing</w:t>
            </w:r>
            <w:r w:rsidR="00DD20D7">
              <w:rPr>
                <w:noProof/>
                <w:webHidden/>
              </w:rPr>
              <w:tab/>
            </w:r>
            <w:r w:rsidR="00DD20D7">
              <w:rPr>
                <w:noProof/>
                <w:webHidden/>
              </w:rPr>
              <w:fldChar w:fldCharType="begin"/>
            </w:r>
            <w:r w:rsidR="00DD20D7">
              <w:rPr>
                <w:noProof/>
                <w:webHidden/>
              </w:rPr>
              <w:instrText xml:space="preserve"> PAGEREF _Toc530946955 \h </w:instrText>
            </w:r>
            <w:r w:rsidR="00DD20D7">
              <w:rPr>
                <w:noProof/>
                <w:webHidden/>
              </w:rPr>
            </w:r>
            <w:r w:rsidR="00DD20D7">
              <w:rPr>
                <w:noProof/>
                <w:webHidden/>
              </w:rPr>
              <w:fldChar w:fldCharType="separate"/>
            </w:r>
            <w:r w:rsidR="00DD20D7">
              <w:rPr>
                <w:noProof/>
                <w:webHidden/>
              </w:rPr>
              <w:t>22</w:t>
            </w:r>
            <w:r w:rsidR="00DD20D7">
              <w:rPr>
                <w:noProof/>
                <w:webHidden/>
              </w:rPr>
              <w:fldChar w:fldCharType="end"/>
            </w:r>
          </w:hyperlink>
        </w:p>
        <w:p w14:paraId="1697C0F1" w14:textId="5548F6F1" w:rsidR="00DD20D7" w:rsidRDefault="00381709">
          <w:pPr>
            <w:pStyle w:val="TOC3"/>
            <w:tabs>
              <w:tab w:val="right" w:leader="dot" w:pos="9350"/>
            </w:tabs>
            <w:rPr>
              <w:rFonts w:eastAsiaTheme="minorEastAsia"/>
              <w:noProof/>
            </w:rPr>
          </w:pPr>
          <w:hyperlink w:anchor="_Toc530946956" w:history="1">
            <w:r w:rsidR="00DD20D7" w:rsidRPr="004F5F08">
              <w:rPr>
                <w:rStyle w:val="Hyperlink"/>
                <w:rFonts w:ascii="Times New Roman" w:hAnsi="Times New Roman" w:cs="Times New Roman"/>
                <w:i/>
                <w:noProof/>
              </w:rPr>
              <w:t>Client-server Model Computing</w:t>
            </w:r>
            <w:r w:rsidR="00DD20D7">
              <w:rPr>
                <w:noProof/>
                <w:webHidden/>
              </w:rPr>
              <w:tab/>
            </w:r>
            <w:r w:rsidR="00DD20D7">
              <w:rPr>
                <w:noProof/>
                <w:webHidden/>
              </w:rPr>
              <w:fldChar w:fldCharType="begin"/>
            </w:r>
            <w:r w:rsidR="00DD20D7">
              <w:rPr>
                <w:noProof/>
                <w:webHidden/>
              </w:rPr>
              <w:instrText xml:space="preserve"> PAGEREF _Toc530946956 \h </w:instrText>
            </w:r>
            <w:r w:rsidR="00DD20D7">
              <w:rPr>
                <w:noProof/>
                <w:webHidden/>
              </w:rPr>
            </w:r>
            <w:r w:rsidR="00DD20D7">
              <w:rPr>
                <w:noProof/>
                <w:webHidden/>
              </w:rPr>
              <w:fldChar w:fldCharType="separate"/>
            </w:r>
            <w:r w:rsidR="00DD20D7">
              <w:rPr>
                <w:noProof/>
                <w:webHidden/>
              </w:rPr>
              <w:t>22</w:t>
            </w:r>
            <w:r w:rsidR="00DD20D7">
              <w:rPr>
                <w:noProof/>
                <w:webHidden/>
              </w:rPr>
              <w:fldChar w:fldCharType="end"/>
            </w:r>
          </w:hyperlink>
        </w:p>
        <w:p w14:paraId="56D19299" w14:textId="7D88860F" w:rsidR="00DD20D7" w:rsidRDefault="00381709">
          <w:pPr>
            <w:pStyle w:val="TOC3"/>
            <w:tabs>
              <w:tab w:val="right" w:leader="dot" w:pos="9350"/>
            </w:tabs>
            <w:rPr>
              <w:rFonts w:eastAsiaTheme="minorEastAsia"/>
              <w:noProof/>
            </w:rPr>
          </w:pPr>
          <w:hyperlink w:anchor="_Toc530946957" w:history="1">
            <w:r w:rsidR="00DD20D7" w:rsidRPr="004F5F08">
              <w:rPr>
                <w:rStyle w:val="Hyperlink"/>
                <w:rFonts w:ascii="Times New Roman" w:hAnsi="Times New Roman" w:cs="Times New Roman"/>
                <w:i/>
                <w:noProof/>
              </w:rPr>
              <w:t>Distributed Computing Model</w:t>
            </w:r>
            <w:r w:rsidR="00DD20D7">
              <w:rPr>
                <w:noProof/>
                <w:webHidden/>
              </w:rPr>
              <w:tab/>
            </w:r>
            <w:r w:rsidR="00DD20D7">
              <w:rPr>
                <w:noProof/>
                <w:webHidden/>
              </w:rPr>
              <w:fldChar w:fldCharType="begin"/>
            </w:r>
            <w:r w:rsidR="00DD20D7">
              <w:rPr>
                <w:noProof/>
                <w:webHidden/>
              </w:rPr>
              <w:instrText xml:space="preserve"> PAGEREF _Toc530946957 \h </w:instrText>
            </w:r>
            <w:r w:rsidR="00DD20D7">
              <w:rPr>
                <w:noProof/>
                <w:webHidden/>
              </w:rPr>
            </w:r>
            <w:r w:rsidR="00DD20D7">
              <w:rPr>
                <w:noProof/>
                <w:webHidden/>
              </w:rPr>
              <w:fldChar w:fldCharType="separate"/>
            </w:r>
            <w:r w:rsidR="00DD20D7">
              <w:rPr>
                <w:noProof/>
                <w:webHidden/>
              </w:rPr>
              <w:t>23</w:t>
            </w:r>
            <w:r w:rsidR="00DD20D7">
              <w:rPr>
                <w:noProof/>
                <w:webHidden/>
              </w:rPr>
              <w:fldChar w:fldCharType="end"/>
            </w:r>
          </w:hyperlink>
        </w:p>
        <w:p w14:paraId="40F1E880" w14:textId="08FA639A" w:rsidR="00DD20D7" w:rsidRDefault="00381709">
          <w:pPr>
            <w:pStyle w:val="TOC3"/>
            <w:tabs>
              <w:tab w:val="right" w:leader="dot" w:pos="9350"/>
            </w:tabs>
            <w:rPr>
              <w:rFonts w:eastAsiaTheme="minorEastAsia"/>
              <w:noProof/>
            </w:rPr>
          </w:pPr>
          <w:hyperlink w:anchor="_Toc530946958" w:history="1">
            <w:r w:rsidR="00DD20D7" w:rsidRPr="004F5F08">
              <w:rPr>
                <w:rStyle w:val="Hyperlink"/>
                <w:rFonts w:ascii="Times New Roman" w:hAnsi="Times New Roman" w:cs="Times New Roman"/>
                <w:i/>
                <w:noProof/>
              </w:rPr>
              <w:t>Cloud Computing Model</w:t>
            </w:r>
            <w:r w:rsidR="00DD20D7">
              <w:rPr>
                <w:noProof/>
                <w:webHidden/>
              </w:rPr>
              <w:tab/>
            </w:r>
            <w:r w:rsidR="00DD20D7">
              <w:rPr>
                <w:noProof/>
                <w:webHidden/>
              </w:rPr>
              <w:fldChar w:fldCharType="begin"/>
            </w:r>
            <w:r w:rsidR="00DD20D7">
              <w:rPr>
                <w:noProof/>
                <w:webHidden/>
              </w:rPr>
              <w:instrText xml:space="preserve"> PAGEREF _Toc530946958 \h </w:instrText>
            </w:r>
            <w:r w:rsidR="00DD20D7">
              <w:rPr>
                <w:noProof/>
                <w:webHidden/>
              </w:rPr>
            </w:r>
            <w:r w:rsidR="00DD20D7">
              <w:rPr>
                <w:noProof/>
                <w:webHidden/>
              </w:rPr>
              <w:fldChar w:fldCharType="separate"/>
            </w:r>
            <w:r w:rsidR="00DD20D7">
              <w:rPr>
                <w:noProof/>
                <w:webHidden/>
              </w:rPr>
              <w:t>24</w:t>
            </w:r>
            <w:r w:rsidR="00DD20D7">
              <w:rPr>
                <w:noProof/>
                <w:webHidden/>
              </w:rPr>
              <w:fldChar w:fldCharType="end"/>
            </w:r>
          </w:hyperlink>
        </w:p>
        <w:p w14:paraId="1B714614" w14:textId="285161FF" w:rsidR="00DD20D7" w:rsidRDefault="00381709">
          <w:pPr>
            <w:pStyle w:val="TOC2"/>
            <w:tabs>
              <w:tab w:val="right" w:leader="dot" w:pos="9350"/>
            </w:tabs>
            <w:rPr>
              <w:rFonts w:eastAsiaTheme="minorEastAsia"/>
              <w:noProof/>
            </w:rPr>
          </w:pPr>
          <w:hyperlink w:anchor="_Toc530946959" w:history="1">
            <w:r w:rsidR="00DD20D7" w:rsidRPr="004F5F08">
              <w:rPr>
                <w:rStyle w:val="Hyperlink"/>
                <w:rFonts w:ascii="Times New Roman" w:hAnsi="Times New Roman" w:cs="Times New Roman"/>
                <w:b/>
                <w:noProof/>
              </w:rPr>
              <w:t>Security Issues in Development Environments</w:t>
            </w:r>
            <w:r w:rsidR="00DD20D7">
              <w:rPr>
                <w:noProof/>
                <w:webHidden/>
              </w:rPr>
              <w:tab/>
            </w:r>
            <w:r w:rsidR="00DD20D7">
              <w:rPr>
                <w:noProof/>
                <w:webHidden/>
              </w:rPr>
              <w:fldChar w:fldCharType="begin"/>
            </w:r>
            <w:r w:rsidR="00DD20D7">
              <w:rPr>
                <w:noProof/>
                <w:webHidden/>
              </w:rPr>
              <w:instrText xml:space="preserve"> PAGEREF _Toc530946959 \h </w:instrText>
            </w:r>
            <w:r w:rsidR="00DD20D7">
              <w:rPr>
                <w:noProof/>
                <w:webHidden/>
              </w:rPr>
            </w:r>
            <w:r w:rsidR="00DD20D7">
              <w:rPr>
                <w:noProof/>
                <w:webHidden/>
              </w:rPr>
              <w:fldChar w:fldCharType="separate"/>
            </w:r>
            <w:r w:rsidR="00DD20D7">
              <w:rPr>
                <w:noProof/>
                <w:webHidden/>
              </w:rPr>
              <w:t>25</w:t>
            </w:r>
            <w:r w:rsidR="00DD20D7">
              <w:rPr>
                <w:noProof/>
                <w:webHidden/>
              </w:rPr>
              <w:fldChar w:fldCharType="end"/>
            </w:r>
          </w:hyperlink>
        </w:p>
        <w:p w14:paraId="639A1CFE" w14:textId="00A146D7" w:rsidR="00DD20D7" w:rsidRDefault="00381709">
          <w:pPr>
            <w:pStyle w:val="TOC3"/>
            <w:tabs>
              <w:tab w:val="right" w:leader="dot" w:pos="9350"/>
            </w:tabs>
            <w:rPr>
              <w:rFonts w:eastAsiaTheme="minorEastAsia"/>
              <w:noProof/>
            </w:rPr>
          </w:pPr>
          <w:hyperlink w:anchor="_Toc530946960" w:history="1">
            <w:r w:rsidR="00DD20D7" w:rsidRPr="004F5F08">
              <w:rPr>
                <w:rStyle w:val="Hyperlink"/>
                <w:rFonts w:ascii="Times New Roman" w:hAnsi="Times New Roman" w:cs="Times New Roman"/>
                <w:i/>
                <w:noProof/>
              </w:rPr>
              <w:t>Traditional Waterfall Model</w:t>
            </w:r>
            <w:r w:rsidR="00DD20D7">
              <w:rPr>
                <w:noProof/>
                <w:webHidden/>
              </w:rPr>
              <w:tab/>
            </w:r>
            <w:r w:rsidR="00DD20D7">
              <w:rPr>
                <w:noProof/>
                <w:webHidden/>
              </w:rPr>
              <w:fldChar w:fldCharType="begin"/>
            </w:r>
            <w:r w:rsidR="00DD20D7">
              <w:rPr>
                <w:noProof/>
                <w:webHidden/>
              </w:rPr>
              <w:instrText xml:space="preserve"> PAGEREF _Toc530946960 \h </w:instrText>
            </w:r>
            <w:r w:rsidR="00DD20D7">
              <w:rPr>
                <w:noProof/>
                <w:webHidden/>
              </w:rPr>
            </w:r>
            <w:r w:rsidR="00DD20D7">
              <w:rPr>
                <w:noProof/>
                <w:webHidden/>
              </w:rPr>
              <w:fldChar w:fldCharType="separate"/>
            </w:r>
            <w:r w:rsidR="00DD20D7">
              <w:rPr>
                <w:noProof/>
                <w:webHidden/>
              </w:rPr>
              <w:t>25</w:t>
            </w:r>
            <w:r w:rsidR="00DD20D7">
              <w:rPr>
                <w:noProof/>
                <w:webHidden/>
              </w:rPr>
              <w:fldChar w:fldCharType="end"/>
            </w:r>
          </w:hyperlink>
        </w:p>
        <w:p w14:paraId="2A57312A" w14:textId="6F5348AE" w:rsidR="00DD20D7" w:rsidRDefault="00381709">
          <w:pPr>
            <w:pStyle w:val="TOC3"/>
            <w:tabs>
              <w:tab w:val="right" w:leader="dot" w:pos="9350"/>
            </w:tabs>
            <w:rPr>
              <w:rFonts w:eastAsiaTheme="minorEastAsia"/>
              <w:noProof/>
            </w:rPr>
          </w:pPr>
          <w:hyperlink w:anchor="_Toc530946961" w:history="1">
            <w:r w:rsidR="00DD20D7" w:rsidRPr="004F5F08">
              <w:rPr>
                <w:rStyle w:val="Hyperlink"/>
                <w:rFonts w:ascii="Times New Roman" w:hAnsi="Times New Roman" w:cs="Times New Roman"/>
                <w:i/>
                <w:noProof/>
              </w:rPr>
              <w:t>Spiral Model</w:t>
            </w:r>
            <w:r w:rsidR="00DD20D7">
              <w:rPr>
                <w:noProof/>
                <w:webHidden/>
              </w:rPr>
              <w:tab/>
            </w:r>
            <w:r w:rsidR="00DD20D7">
              <w:rPr>
                <w:noProof/>
                <w:webHidden/>
              </w:rPr>
              <w:fldChar w:fldCharType="begin"/>
            </w:r>
            <w:r w:rsidR="00DD20D7">
              <w:rPr>
                <w:noProof/>
                <w:webHidden/>
              </w:rPr>
              <w:instrText xml:space="preserve"> PAGEREF _Toc530946961 \h </w:instrText>
            </w:r>
            <w:r w:rsidR="00DD20D7">
              <w:rPr>
                <w:noProof/>
                <w:webHidden/>
              </w:rPr>
            </w:r>
            <w:r w:rsidR="00DD20D7">
              <w:rPr>
                <w:noProof/>
                <w:webHidden/>
              </w:rPr>
              <w:fldChar w:fldCharType="separate"/>
            </w:r>
            <w:r w:rsidR="00DD20D7">
              <w:rPr>
                <w:noProof/>
                <w:webHidden/>
              </w:rPr>
              <w:t>26</w:t>
            </w:r>
            <w:r w:rsidR="00DD20D7">
              <w:rPr>
                <w:noProof/>
                <w:webHidden/>
              </w:rPr>
              <w:fldChar w:fldCharType="end"/>
            </w:r>
          </w:hyperlink>
        </w:p>
        <w:p w14:paraId="6E05D985" w14:textId="4F61A9C6" w:rsidR="00DD20D7" w:rsidRDefault="00381709">
          <w:pPr>
            <w:pStyle w:val="TOC3"/>
            <w:tabs>
              <w:tab w:val="right" w:leader="dot" w:pos="9350"/>
            </w:tabs>
            <w:rPr>
              <w:rFonts w:eastAsiaTheme="minorEastAsia"/>
              <w:noProof/>
            </w:rPr>
          </w:pPr>
          <w:hyperlink w:anchor="_Toc530946962" w:history="1">
            <w:r w:rsidR="00DD20D7" w:rsidRPr="004F5F08">
              <w:rPr>
                <w:rStyle w:val="Hyperlink"/>
                <w:rFonts w:ascii="Times New Roman" w:hAnsi="Times New Roman" w:cs="Times New Roman"/>
                <w:i/>
                <w:noProof/>
              </w:rPr>
              <w:t>Agile/Extreme Programming Model</w:t>
            </w:r>
            <w:r w:rsidR="00DD20D7">
              <w:rPr>
                <w:noProof/>
                <w:webHidden/>
              </w:rPr>
              <w:tab/>
            </w:r>
            <w:r w:rsidR="00DD20D7">
              <w:rPr>
                <w:noProof/>
                <w:webHidden/>
              </w:rPr>
              <w:fldChar w:fldCharType="begin"/>
            </w:r>
            <w:r w:rsidR="00DD20D7">
              <w:rPr>
                <w:noProof/>
                <w:webHidden/>
              </w:rPr>
              <w:instrText xml:space="preserve"> PAGEREF _Toc530946962 \h </w:instrText>
            </w:r>
            <w:r w:rsidR="00DD20D7">
              <w:rPr>
                <w:noProof/>
                <w:webHidden/>
              </w:rPr>
            </w:r>
            <w:r w:rsidR="00DD20D7">
              <w:rPr>
                <w:noProof/>
                <w:webHidden/>
              </w:rPr>
              <w:fldChar w:fldCharType="separate"/>
            </w:r>
            <w:r w:rsidR="00DD20D7">
              <w:rPr>
                <w:noProof/>
                <w:webHidden/>
              </w:rPr>
              <w:t>26</w:t>
            </w:r>
            <w:r w:rsidR="00DD20D7">
              <w:rPr>
                <w:noProof/>
                <w:webHidden/>
              </w:rPr>
              <w:fldChar w:fldCharType="end"/>
            </w:r>
          </w:hyperlink>
        </w:p>
        <w:p w14:paraId="7176A52C" w14:textId="361D4664" w:rsidR="00DD20D7" w:rsidRDefault="00381709">
          <w:pPr>
            <w:pStyle w:val="TOC3"/>
            <w:tabs>
              <w:tab w:val="right" w:leader="dot" w:pos="9350"/>
            </w:tabs>
            <w:rPr>
              <w:rFonts w:eastAsiaTheme="minorEastAsia"/>
              <w:noProof/>
            </w:rPr>
          </w:pPr>
          <w:hyperlink w:anchor="_Toc530946963" w:history="1">
            <w:r w:rsidR="00DD20D7" w:rsidRPr="004F5F08">
              <w:rPr>
                <w:rStyle w:val="Hyperlink"/>
                <w:rFonts w:ascii="Times New Roman" w:hAnsi="Times New Roman" w:cs="Times New Roman"/>
                <w:i/>
                <w:noProof/>
              </w:rPr>
              <w:t>Cloud-based Model</w:t>
            </w:r>
            <w:r w:rsidR="00DD20D7">
              <w:rPr>
                <w:noProof/>
                <w:webHidden/>
              </w:rPr>
              <w:tab/>
            </w:r>
            <w:r w:rsidR="00DD20D7">
              <w:rPr>
                <w:noProof/>
                <w:webHidden/>
              </w:rPr>
              <w:fldChar w:fldCharType="begin"/>
            </w:r>
            <w:r w:rsidR="00DD20D7">
              <w:rPr>
                <w:noProof/>
                <w:webHidden/>
              </w:rPr>
              <w:instrText xml:space="preserve"> PAGEREF _Toc530946963 \h </w:instrText>
            </w:r>
            <w:r w:rsidR="00DD20D7">
              <w:rPr>
                <w:noProof/>
                <w:webHidden/>
              </w:rPr>
            </w:r>
            <w:r w:rsidR="00DD20D7">
              <w:rPr>
                <w:noProof/>
                <w:webHidden/>
              </w:rPr>
              <w:fldChar w:fldCharType="separate"/>
            </w:r>
            <w:r w:rsidR="00DD20D7">
              <w:rPr>
                <w:noProof/>
                <w:webHidden/>
              </w:rPr>
              <w:t>27</w:t>
            </w:r>
            <w:r w:rsidR="00DD20D7">
              <w:rPr>
                <w:noProof/>
                <w:webHidden/>
              </w:rPr>
              <w:fldChar w:fldCharType="end"/>
            </w:r>
          </w:hyperlink>
        </w:p>
        <w:p w14:paraId="6FAB6B83" w14:textId="2B7EB837" w:rsidR="00DD20D7" w:rsidRDefault="00381709">
          <w:pPr>
            <w:pStyle w:val="TOC3"/>
            <w:tabs>
              <w:tab w:val="right" w:leader="dot" w:pos="9350"/>
            </w:tabs>
            <w:rPr>
              <w:rFonts w:eastAsiaTheme="minorEastAsia"/>
              <w:noProof/>
            </w:rPr>
          </w:pPr>
          <w:hyperlink w:anchor="_Toc530946964" w:history="1">
            <w:r w:rsidR="00DD20D7" w:rsidRPr="004F5F08">
              <w:rPr>
                <w:rStyle w:val="Hyperlink"/>
                <w:rFonts w:ascii="Times New Roman" w:hAnsi="Times New Roman" w:cs="Times New Roman"/>
                <w:i/>
                <w:noProof/>
              </w:rPr>
              <w:t>Cloud Provider Assurances</w:t>
            </w:r>
            <w:r w:rsidR="00DD20D7">
              <w:rPr>
                <w:noProof/>
                <w:webHidden/>
              </w:rPr>
              <w:tab/>
            </w:r>
            <w:r w:rsidR="00DD20D7">
              <w:rPr>
                <w:noProof/>
                <w:webHidden/>
              </w:rPr>
              <w:fldChar w:fldCharType="begin"/>
            </w:r>
            <w:r w:rsidR="00DD20D7">
              <w:rPr>
                <w:noProof/>
                <w:webHidden/>
              </w:rPr>
              <w:instrText xml:space="preserve"> PAGEREF _Toc530946964 \h </w:instrText>
            </w:r>
            <w:r w:rsidR="00DD20D7">
              <w:rPr>
                <w:noProof/>
                <w:webHidden/>
              </w:rPr>
            </w:r>
            <w:r w:rsidR="00DD20D7">
              <w:rPr>
                <w:noProof/>
                <w:webHidden/>
              </w:rPr>
              <w:fldChar w:fldCharType="separate"/>
            </w:r>
            <w:r w:rsidR="00DD20D7">
              <w:rPr>
                <w:noProof/>
                <w:webHidden/>
              </w:rPr>
              <w:t>27</w:t>
            </w:r>
            <w:r w:rsidR="00DD20D7">
              <w:rPr>
                <w:noProof/>
                <w:webHidden/>
              </w:rPr>
              <w:fldChar w:fldCharType="end"/>
            </w:r>
          </w:hyperlink>
        </w:p>
        <w:p w14:paraId="1E487B66" w14:textId="029B20C0" w:rsidR="00DD20D7" w:rsidRDefault="00381709">
          <w:pPr>
            <w:pStyle w:val="TOC3"/>
            <w:tabs>
              <w:tab w:val="right" w:leader="dot" w:pos="9350"/>
            </w:tabs>
            <w:rPr>
              <w:rFonts w:eastAsiaTheme="minorEastAsia"/>
              <w:noProof/>
            </w:rPr>
          </w:pPr>
          <w:hyperlink w:anchor="_Toc530946965" w:history="1">
            <w:r w:rsidR="00DD20D7" w:rsidRPr="004F5F08">
              <w:rPr>
                <w:rStyle w:val="Hyperlink"/>
                <w:rFonts w:ascii="Times New Roman" w:hAnsi="Times New Roman" w:cs="Times New Roman"/>
                <w:i/>
                <w:noProof/>
              </w:rPr>
              <w:t>Cloud Provider Confidentiality</w:t>
            </w:r>
            <w:r w:rsidR="00DD20D7">
              <w:rPr>
                <w:noProof/>
                <w:webHidden/>
              </w:rPr>
              <w:tab/>
            </w:r>
            <w:r w:rsidR="00DD20D7">
              <w:rPr>
                <w:noProof/>
                <w:webHidden/>
              </w:rPr>
              <w:fldChar w:fldCharType="begin"/>
            </w:r>
            <w:r w:rsidR="00DD20D7">
              <w:rPr>
                <w:noProof/>
                <w:webHidden/>
              </w:rPr>
              <w:instrText xml:space="preserve"> PAGEREF _Toc530946965 \h </w:instrText>
            </w:r>
            <w:r w:rsidR="00DD20D7">
              <w:rPr>
                <w:noProof/>
                <w:webHidden/>
              </w:rPr>
            </w:r>
            <w:r w:rsidR="00DD20D7">
              <w:rPr>
                <w:noProof/>
                <w:webHidden/>
              </w:rPr>
              <w:fldChar w:fldCharType="separate"/>
            </w:r>
            <w:r w:rsidR="00DD20D7">
              <w:rPr>
                <w:noProof/>
                <w:webHidden/>
              </w:rPr>
              <w:t>29</w:t>
            </w:r>
            <w:r w:rsidR="00DD20D7">
              <w:rPr>
                <w:noProof/>
                <w:webHidden/>
              </w:rPr>
              <w:fldChar w:fldCharType="end"/>
            </w:r>
          </w:hyperlink>
        </w:p>
        <w:p w14:paraId="5DB2C6CE" w14:textId="53DD8682" w:rsidR="00DD20D7" w:rsidRDefault="00381709">
          <w:pPr>
            <w:pStyle w:val="TOC3"/>
            <w:tabs>
              <w:tab w:val="right" w:leader="dot" w:pos="9350"/>
            </w:tabs>
            <w:rPr>
              <w:rFonts w:eastAsiaTheme="minorEastAsia"/>
              <w:noProof/>
            </w:rPr>
          </w:pPr>
          <w:hyperlink w:anchor="_Toc530946966" w:history="1">
            <w:r w:rsidR="00DD20D7" w:rsidRPr="004F5F08">
              <w:rPr>
                <w:rStyle w:val="Hyperlink"/>
                <w:rFonts w:ascii="Times New Roman" w:hAnsi="Times New Roman" w:cs="Times New Roman"/>
                <w:i/>
                <w:noProof/>
              </w:rPr>
              <w:t>Cloud Provider Security Policy</w:t>
            </w:r>
            <w:r w:rsidR="00DD20D7">
              <w:rPr>
                <w:noProof/>
                <w:webHidden/>
              </w:rPr>
              <w:tab/>
            </w:r>
            <w:r w:rsidR="00DD20D7">
              <w:rPr>
                <w:noProof/>
                <w:webHidden/>
              </w:rPr>
              <w:fldChar w:fldCharType="begin"/>
            </w:r>
            <w:r w:rsidR="00DD20D7">
              <w:rPr>
                <w:noProof/>
                <w:webHidden/>
              </w:rPr>
              <w:instrText xml:space="preserve"> PAGEREF _Toc530946966 \h </w:instrText>
            </w:r>
            <w:r w:rsidR="00DD20D7">
              <w:rPr>
                <w:noProof/>
                <w:webHidden/>
              </w:rPr>
            </w:r>
            <w:r w:rsidR="00DD20D7">
              <w:rPr>
                <w:noProof/>
                <w:webHidden/>
              </w:rPr>
              <w:fldChar w:fldCharType="separate"/>
            </w:r>
            <w:r w:rsidR="00DD20D7">
              <w:rPr>
                <w:noProof/>
                <w:webHidden/>
              </w:rPr>
              <w:t>30</w:t>
            </w:r>
            <w:r w:rsidR="00DD20D7">
              <w:rPr>
                <w:noProof/>
                <w:webHidden/>
              </w:rPr>
              <w:fldChar w:fldCharType="end"/>
            </w:r>
          </w:hyperlink>
        </w:p>
        <w:p w14:paraId="2E81A301" w14:textId="5C318B4D" w:rsidR="00DD20D7" w:rsidRDefault="00381709">
          <w:pPr>
            <w:pStyle w:val="TOC2"/>
            <w:tabs>
              <w:tab w:val="right" w:leader="dot" w:pos="9350"/>
            </w:tabs>
            <w:rPr>
              <w:rFonts w:eastAsiaTheme="minorEastAsia"/>
              <w:noProof/>
            </w:rPr>
          </w:pPr>
          <w:hyperlink w:anchor="_Toc530946967" w:history="1">
            <w:r w:rsidR="00DD20D7" w:rsidRPr="004F5F08">
              <w:rPr>
                <w:rStyle w:val="Hyperlink"/>
                <w:rFonts w:ascii="Times New Roman" w:hAnsi="Times New Roman" w:cs="Times New Roman"/>
                <w:b/>
                <w:noProof/>
              </w:rPr>
              <w:t>Analysis &amp; Planning For Evaluating Technologies</w:t>
            </w:r>
            <w:r w:rsidR="00DD20D7">
              <w:rPr>
                <w:noProof/>
                <w:webHidden/>
              </w:rPr>
              <w:tab/>
            </w:r>
            <w:r w:rsidR="00DD20D7">
              <w:rPr>
                <w:noProof/>
                <w:webHidden/>
              </w:rPr>
              <w:fldChar w:fldCharType="begin"/>
            </w:r>
            <w:r w:rsidR="00DD20D7">
              <w:rPr>
                <w:noProof/>
                <w:webHidden/>
              </w:rPr>
              <w:instrText xml:space="preserve"> PAGEREF _Toc530946967 \h </w:instrText>
            </w:r>
            <w:r w:rsidR="00DD20D7">
              <w:rPr>
                <w:noProof/>
                <w:webHidden/>
              </w:rPr>
            </w:r>
            <w:r w:rsidR="00DD20D7">
              <w:rPr>
                <w:noProof/>
                <w:webHidden/>
              </w:rPr>
              <w:fldChar w:fldCharType="separate"/>
            </w:r>
            <w:r w:rsidR="00DD20D7">
              <w:rPr>
                <w:noProof/>
                <w:webHidden/>
              </w:rPr>
              <w:t>31</w:t>
            </w:r>
            <w:r w:rsidR="00DD20D7">
              <w:rPr>
                <w:noProof/>
                <w:webHidden/>
              </w:rPr>
              <w:fldChar w:fldCharType="end"/>
            </w:r>
          </w:hyperlink>
        </w:p>
        <w:p w14:paraId="3E5732DB" w14:textId="44754363" w:rsidR="00DD20D7" w:rsidRDefault="00381709">
          <w:pPr>
            <w:pStyle w:val="TOC3"/>
            <w:tabs>
              <w:tab w:val="right" w:leader="dot" w:pos="9350"/>
            </w:tabs>
            <w:rPr>
              <w:rFonts w:eastAsiaTheme="minorEastAsia"/>
              <w:noProof/>
            </w:rPr>
          </w:pPr>
          <w:hyperlink w:anchor="_Toc530946968" w:history="1">
            <w:r w:rsidR="00DD20D7" w:rsidRPr="004F5F08">
              <w:rPr>
                <w:rStyle w:val="Hyperlink"/>
                <w:rFonts w:ascii="Times New Roman" w:hAnsi="Times New Roman" w:cs="Times New Roman"/>
                <w:i/>
                <w:noProof/>
              </w:rPr>
              <w:t>Role-based Access Control (RBAC)</w:t>
            </w:r>
            <w:r w:rsidR="00DD20D7">
              <w:rPr>
                <w:noProof/>
                <w:webHidden/>
              </w:rPr>
              <w:tab/>
            </w:r>
            <w:r w:rsidR="00DD20D7">
              <w:rPr>
                <w:noProof/>
                <w:webHidden/>
              </w:rPr>
              <w:fldChar w:fldCharType="begin"/>
            </w:r>
            <w:r w:rsidR="00DD20D7">
              <w:rPr>
                <w:noProof/>
                <w:webHidden/>
              </w:rPr>
              <w:instrText xml:space="preserve"> PAGEREF _Toc530946968 \h </w:instrText>
            </w:r>
            <w:r w:rsidR="00DD20D7">
              <w:rPr>
                <w:noProof/>
                <w:webHidden/>
              </w:rPr>
            </w:r>
            <w:r w:rsidR="00DD20D7">
              <w:rPr>
                <w:noProof/>
                <w:webHidden/>
              </w:rPr>
              <w:fldChar w:fldCharType="separate"/>
            </w:r>
            <w:r w:rsidR="00DD20D7">
              <w:rPr>
                <w:noProof/>
                <w:webHidden/>
              </w:rPr>
              <w:t>32</w:t>
            </w:r>
            <w:r w:rsidR="00DD20D7">
              <w:rPr>
                <w:noProof/>
                <w:webHidden/>
              </w:rPr>
              <w:fldChar w:fldCharType="end"/>
            </w:r>
          </w:hyperlink>
        </w:p>
        <w:p w14:paraId="3246DF11" w14:textId="1F5C2C11" w:rsidR="00DD20D7" w:rsidRDefault="00381709">
          <w:pPr>
            <w:pStyle w:val="TOC3"/>
            <w:tabs>
              <w:tab w:val="right" w:leader="dot" w:pos="9350"/>
            </w:tabs>
            <w:rPr>
              <w:rFonts w:eastAsiaTheme="minorEastAsia"/>
              <w:noProof/>
            </w:rPr>
          </w:pPr>
          <w:hyperlink w:anchor="_Toc530946969" w:history="1">
            <w:r w:rsidR="00DD20D7" w:rsidRPr="004F5F08">
              <w:rPr>
                <w:rStyle w:val="Hyperlink"/>
                <w:rFonts w:ascii="Times New Roman" w:hAnsi="Times New Roman" w:cs="Times New Roman"/>
                <w:i/>
                <w:noProof/>
              </w:rPr>
              <w:t>Mandatory Access Control</w:t>
            </w:r>
            <w:r w:rsidR="00DD20D7">
              <w:rPr>
                <w:noProof/>
                <w:webHidden/>
              </w:rPr>
              <w:tab/>
            </w:r>
            <w:r w:rsidR="00DD20D7">
              <w:rPr>
                <w:noProof/>
                <w:webHidden/>
              </w:rPr>
              <w:fldChar w:fldCharType="begin"/>
            </w:r>
            <w:r w:rsidR="00DD20D7">
              <w:rPr>
                <w:noProof/>
                <w:webHidden/>
              </w:rPr>
              <w:instrText xml:space="preserve"> PAGEREF _Toc530946969 \h </w:instrText>
            </w:r>
            <w:r w:rsidR="00DD20D7">
              <w:rPr>
                <w:noProof/>
                <w:webHidden/>
              </w:rPr>
            </w:r>
            <w:r w:rsidR="00DD20D7">
              <w:rPr>
                <w:noProof/>
                <w:webHidden/>
              </w:rPr>
              <w:fldChar w:fldCharType="separate"/>
            </w:r>
            <w:r w:rsidR="00DD20D7">
              <w:rPr>
                <w:noProof/>
                <w:webHidden/>
              </w:rPr>
              <w:t>33</w:t>
            </w:r>
            <w:r w:rsidR="00DD20D7">
              <w:rPr>
                <w:noProof/>
                <w:webHidden/>
              </w:rPr>
              <w:fldChar w:fldCharType="end"/>
            </w:r>
          </w:hyperlink>
        </w:p>
        <w:p w14:paraId="63E84B0B" w14:textId="63282314" w:rsidR="00DD20D7" w:rsidRDefault="00381709">
          <w:pPr>
            <w:pStyle w:val="TOC3"/>
            <w:tabs>
              <w:tab w:val="right" w:leader="dot" w:pos="9350"/>
            </w:tabs>
            <w:rPr>
              <w:rFonts w:eastAsiaTheme="minorEastAsia"/>
              <w:noProof/>
            </w:rPr>
          </w:pPr>
          <w:hyperlink w:anchor="_Toc530946970" w:history="1">
            <w:r w:rsidR="00DD20D7" w:rsidRPr="004F5F08">
              <w:rPr>
                <w:rStyle w:val="Hyperlink"/>
                <w:rFonts w:ascii="Times New Roman" w:hAnsi="Times New Roman" w:cs="Times New Roman"/>
                <w:i/>
                <w:noProof/>
              </w:rPr>
              <w:t>Attribute-based Access Control (ABAC)</w:t>
            </w:r>
            <w:r w:rsidR="00DD20D7">
              <w:rPr>
                <w:noProof/>
                <w:webHidden/>
              </w:rPr>
              <w:tab/>
            </w:r>
            <w:r w:rsidR="00DD20D7">
              <w:rPr>
                <w:noProof/>
                <w:webHidden/>
              </w:rPr>
              <w:fldChar w:fldCharType="begin"/>
            </w:r>
            <w:r w:rsidR="00DD20D7">
              <w:rPr>
                <w:noProof/>
                <w:webHidden/>
              </w:rPr>
              <w:instrText xml:space="preserve"> PAGEREF _Toc530946970 \h </w:instrText>
            </w:r>
            <w:r w:rsidR="00DD20D7">
              <w:rPr>
                <w:noProof/>
                <w:webHidden/>
              </w:rPr>
            </w:r>
            <w:r w:rsidR="00DD20D7">
              <w:rPr>
                <w:noProof/>
                <w:webHidden/>
              </w:rPr>
              <w:fldChar w:fldCharType="separate"/>
            </w:r>
            <w:r w:rsidR="00DD20D7">
              <w:rPr>
                <w:noProof/>
                <w:webHidden/>
              </w:rPr>
              <w:t>33</w:t>
            </w:r>
            <w:r w:rsidR="00DD20D7">
              <w:rPr>
                <w:noProof/>
                <w:webHidden/>
              </w:rPr>
              <w:fldChar w:fldCharType="end"/>
            </w:r>
          </w:hyperlink>
        </w:p>
        <w:p w14:paraId="6193C3DB" w14:textId="3A9B516D" w:rsidR="00DD20D7" w:rsidRDefault="00381709">
          <w:pPr>
            <w:pStyle w:val="TOC3"/>
            <w:tabs>
              <w:tab w:val="right" w:leader="dot" w:pos="9350"/>
            </w:tabs>
            <w:rPr>
              <w:rFonts w:eastAsiaTheme="minorEastAsia"/>
              <w:noProof/>
            </w:rPr>
          </w:pPr>
          <w:hyperlink w:anchor="_Toc530946971" w:history="1">
            <w:r w:rsidR="00DD20D7" w:rsidRPr="004F5F08">
              <w:rPr>
                <w:rStyle w:val="Hyperlink"/>
                <w:rFonts w:ascii="Times New Roman" w:hAnsi="Times New Roman" w:cs="Times New Roman"/>
                <w:i/>
                <w:noProof/>
              </w:rPr>
              <w:t>Discretionary Access Control (DAC)</w:t>
            </w:r>
            <w:r w:rsidR="00DD20D7">
              <w:rPr>
                <w:noProof/>
                <w:webHidden/>
              </w:rPr>
              <w:tab/>
            </w:r>
            <w:r w:rsidR="00DD20D7">
              <w:rPr>
                <w:noProof/>
                <w:webHidden/>
              </w:rPr>
              <w:fldChar w:fldCharType="begin"/>
            </w:r>
            <w:r w:rsidR="00DD20D7">
              <w:rPr>
                <w:noProof/>
                <w:webHidden/>
              </w:rPr>
              <w:instrText xml:space="preserve"> PAGEREF _Toc530946971 \h </w:instrText>
            </w:r>
            <w:r w:rsidR="00DD20D7">
              <w:rPr>
                <w:noProof/>
                <w:webHidden/>
              </w:rPr>
            </w:r>
            <w:r w:rsidR="00DD20D7">
              <w:rPr>
                <w:noProof/>
                <w:webHidden/>
              </w:rPr>
              <w:fldChar w:fldCharType="separate"/>
            </w:r>
            <w:r w:rsidR="00DD20D7">
              <w:rPr>
                <w:noProof/>
                <w:webHidden/>
              </w:rPr>
              <w:t>33</w:t>
            </w:r>
            <w:r w:rsidR="00DD20D7">
              <w:rPr>
                <w:noProof/>
                <w:webHidden/>
              </w:rPr>
              <w:fldChar w:fldCharType="end"/>
            </w:r>
          </w:hyperlink>
        </w:p>
        <w:p w14:paraId="7CCD80BF" w14:textId="6D4811DA" w:rsidR="00DD20D7" w:rsidRDefault="00381709">
          <w:pPr>
            <w:pStyle w:val="TOC1"/>
            <w:tabs>
              <w:tab w:val="right" w:leader="dot" w:pos="9350"/>
            </w:tabs>
            <w:rPr>
              <w:rFonts w:eastAsiaTheme="minorEastAsia"/>
              <w:noProof/>
            </w:rPr>
          </w:pPr>
          <w:hyperlink w:anchor="_Toc530946972" w:history="1">
            <w:r w:rsidR="00DD20D7" w:rsidRPr="004F5F08">
              <w:rPr>
                <w:rStyle w:val="Hyperlink"/>
                <w:rFonts w:ascii="Times New Roman" w:hAnsi="Times New Roman" w:cs="Times New Roman"/>
                <w:noProof/>
              </w:rPr>
              <w:t>System Design Specifications</w:t>
            </w:r>
            <w:r w:rsidR="00DD20D7">
              <w:rPr>
                <w:noProof/>
                <w:webHidden/>
              </w:rPr>
              <w:tab/>
            </w:r>
            <w:r w:rsidR="00DD20D7">
              <w:rPr>
                <w:noProof/>
                <w:webHidden/>
              </w:rPr>
              <w:fldChar w:fldCharType="begin"/>
            </w:r>
            <w:r w:rsidR="00DD20D7">
              <w:rPr>
                <w:noProof/>
                <w:webHidden/>
              </w:rPr>
              <w:instrText xml:space="preserve"> PAGEREF _Toc530946972 \h </w:instrText>
            </w:r>
            <w:r w:rsidR="00DD20D7">
              <w:rPr>
                <w:noProof/>
                <w:webHidden/>
              </w:rPr>
            </w:r>
            <w:r w:rsidR="00DD20D7">
              <w:rPr>
                <w:noProof/>
                <w:webHidden/>
              </w:rPr>
              <w:fldChar w:fldCharType="separate"/>
            </w:r>
            <w:r w:rsidR="00DD20D7">
              <w:rPr>
                <w:noProof/>
                <w:webHidden/>
              </w:rPr>
              <w:t>34</w:t>
            </w:r>
            <w:r w:rsidR="00DD20D7">
              <w:rPr>
                <w:noProof/>
                <w:webHidden/>
              </w:rPr>
              <w:fldChar w:fldCharType="end"/>
            </w:r>
          </w:hyperlink>
        </w:p>
        <w:p w14:paraId="72D11792" w14:textId="50334451" w:rsidR="00DD20D7" w:rsidRDefault="00381709">
          <w:pPr>
            <w:pStyle w:val="TOC2"/>
            <w:tabs>
              <w:tab w:val="right" w:leader="dot" w:pos="9350"/>
            </w:tabs>
            <w:rPr>
              <w:rFonts w:eastAsiaTheme="minorEastAsia"/>
              <w:noProof/>
            </w:rPr>
          </w:pPr>
          <w:hyperlink w:anchor="_Toc530946973" w:history="1">
            <w:r w:rsidR="00DD20D7" w:rsidRPr="004F5F08">
              <w:rPr>
                <w:rStyle w:val="Hyperlink"/>
                <w:rFonts w:ascii="Times New Roman" w:hAnsi="Times New Roman" w:cs="Times New Roman"/>
                <w:b/>
                <w:noProof/>
              </w:rPr>
              <w:t>Design Specifications for Data-in-Transit Protection Model</w:t>
            </w:r>
            <w:r w:rsidR="00DD20D7">
              <w:rPr>
                <w:noProof/>
                <w:webHidden/>
              </w:rPr>
              <w:tab/>
            </w:r>
            <w:r w:rsidR="00DD20D7">
              <w:rPr>
                <w:noProof/>
                <w:webHidden/>
              </w:rPr>
              <w:fldChar w:fldCharType="begin"/>
            </w:r>
            <w:r w:rsidR="00DD20D7">
              <w:rPr>
                <w:noProof/>
                <w:webHidden/>
              </w:rPr>
              <w:instrText xml:space="preserve"> PAGEREF _Toc530946973 \h </w:instrText>
            </w:r>
            <w:r w:rsidR="00DD20D7">
              <w:rPr>
                <w:noProof/>
                <w:webHidden/>
              </w:rPr>
            </w:r>
            <w:r w:rsidR="00DD20D7">
              <w:rPr>
                <w:noProof/>
                <w:webHidden/>
              </w:rPr>
              <w:fldChar w:fldCharType="separate"/>
            </w:r>
            <w:r w:rsidR="00DD20D7">
              <w:rPr>
                <w:noProof/>
                <w:webHidden/>
              </w:rPr>
              <w:t>34</w:t>
            </w:r>
            <w:r w:rsidR="00DD20D7">
              <w:rPr>
                <w:noProof/>
                <w:webHidden/>
              </w:rPr>
              <w:fldChar w:fldCharType="end"/>
            </w:r>
          </w:hyperlink>
        </w:p>
        <w:p w14:paraId="5A82235D" w14:textId="3B606075" w:rsidR="00DD20D7" w:rsidRDefault="00381709">
          <w:pPr>
            <w:pStyle w:val="TOC1"/>
            <w:tabs>
              <w:tab w:val="right" w:leader="dot" w:pos="9350"/>
            </w:tabs>
            <w:rPr>
              <w:rFonts w:eastAsiaTheme="minorEastAsia"/>
              <w:noProof/>
            </w:rPr>
          </w:pPr>
          <w:hyperlink w:anchor="_Toc530946974" w:history="1">
            <w:r w:rsidR="00DD20D7" w:rsidRPr="004F5F08">
              <w:rPr>
                <w:rStyle w:val="Hyperlink"/>
                <w:rFonts w:ascii="Times New Roman" w:hAnsi="Times New Roman" w:cs="Times New Roman"/>
                <w:noProof/>
              </w:rPr>
              <w:t>Software Development Plan</w:t>
            </w:r>
            <w:r w:rsidR="00DD20D7">
              <w:rPr>
                <w:noProof/>
                <w:webHidden/>
              </w:rPr>
              <w:tab/>
            </w:r>
            <w:r w:rsidR="00DD20D7">
              <w:rPr>
                <w:noProof/>
                <w:webHidden/>
              </w:rPr>
              <w:fldChar w:fldCharType="begin"/>
            </w:r>
            <w:r w:rsidR="00DD20D7">
              <w:rPr>
                <w:noProof/>
                <w:webHidden/>
              </w:rPr>
              <w:instrText xml:space="preserve"> PAGEREF _Toc530946974 \h </w:instrText>
            </w:r>
            <w:r w:rsidR="00DD20D7">
              <w:rPr>
                <w:noProof/>
                <w:webHidden/>
              </w:rPr>
            </w:r>
            <w:r w:rsidR="00DD20D7">
              <w:rPr>
                <w:noProof/>
                <w:webHidden/>
              </w:rPr>
              <w:fldChar w:fldCharType="separate"/>
            </w:r>
            <w:r w:rsidR="00DD20D7">
              <w:rPr>
                <w:noProof/>
                <w:webHidden/>
              </w:rPr>
              <w:t>36</w:t>
            </w:r>
            <w:r w:rsidR="00DD20D7">
              <w:rPr>
                <w:noProof/>
                <w:webHidden/>
              </w:rPr>
              <w:fldChar w:fldCharType="end"/>
            </w:r>
          </w:hyperlink>
        </w:p>
        <w:p w14:paraId="4D939335" w14:textId="5E3C738E" w:rsidR="00DD20D7" w:rsidRDefault="00381709">
          <w:pPr>
            <w:pStyle w:val="TOC2"/>
            <w:tabs>
              <w:tab w:val="right" w:leader="dot" w:pos="9350"/>
            </w:tabs>
            <w:rPr>
              <w:rFonts w:eastAsiaTheme="minorEastAsia"/>
              <w:noProof/>
            </w:rPr>
          </w:pPr>
          <w:hyperlink w:anchor="_Toc530946975" w:history="1">
            <w:r w:rsidR="00DD20D7" w:rsidRPr="004F5F08">
              <w:rPr>
                <w:rStyle w:val="Hyperlink"/>
                <w:rFonts w:ascii="Times New Roman" w:hAnsi="Times New Roman" w:cs="Times New Roman"/>
                <w:b/>
                <w:noProof/>
              </w:rPr>
              <w:t>Need for Software Development</w:t>
            </w:r>
            <w:r w:rsidR="00DD20D7">
              <w:rPr>
                <w:noProof/>
                <w:webHidden/>
              </w:rPr>
              <w:tab/>
            </w:r>
            <w:r w:rsidR="00DD20D7">
              <w:rPr>
                <w:noProof/>
                <w:webHidden/>
              </w:rPr>
              <w:fldChar w:fldCharType="begin"/>
            </w:r>
            <w:r w:rsidR="00DD20D7">
              <w:rPr>
                <w:noProof/>
                <w:webHidden/>
              </w:rPr>
              <w:instrText xml:space="preserve"> PAGEREF _Toc530946975 \h </w:instrText>
            </w:r>
            <w:r w:rsidR="00DD20D7">
              <w:rPr>
                <w:noProof/>
                <w:webHidden/>
              </w:rPr>
            </w:r>
            <w:r w:rsidR="00DD20D7">
              <w:rPr>
                <w:noProof/>
                <w:webHidden/>
              </w:rPr>
              <w:fldChar w:fldCharType="separate"/>
            </w:r>
            <w:r w:rsidR="00DD20D7">
              <w:rPr>
                <w:noProof/>
                <w:webHidden/>
              </w:rPr>
              <w:t>36</w:t>
            </w:r>
            <w:r w:rsidR="00DD20D7">
              <w:rPr>
                <w:noProof/>
                <w:webHidden/>
              </w:rPr>
              <w:fldChar w:fldCharType="end"/>
            </w:r>
          </w:hyperlink>
        </w:p>
        <w:p w14:paraId="31832BBA" w14:textId="2D303DBD" w:rsidR="00DD20D7" w:rsidRDefault="00381709">
          <w:pPr>
            <w:pStyle w:val="TOC2"/>
            <w:tabs>
              <w:tab w:val="right" w:leader="dot" w:pos="9350"/>
            </w:tabs>
            <w:rPr>
              <w:rFonts w:eastAsiaTheme="minorEastAsia"/>
              <w:noProof/>
            </w:rPr>
          </w:pPr>
          <w:hyperlink w:anchor="_Toc530946976" w:history="1">
            <w:r w:rsidR="00DD20D7" w:rsidRPr="004F5F08">
              <w:rPr>
                <w:rStyle w:val="Hyperlink"/>
                <w:rFonts w:ascii="Times New Roman" w:hAnsi="Times New Roman" w:cs="Times New Roman"/>
                <w:b/>
                <w:noProof/>
              </w:rPr>
              <w:t>Plan for Software Development</w:t>
            </w:r>
            <w:r w:rsidR="00DD20D7">
              <w:rPr>
                <w:noProof/>
                <w:webHidden/>
              </w:rPr>
              <w:tab/>
            </w:r>
            <w:r w:rsidR="00DD20D7">
              <w:rPr>
                <w:noProof/>
                <w:webHidden/>
              </w:rPr>
              <w:fldChar w:fldCharType="begin"/>
            </w:r>
            <w:r w:rsidR="00DD20D7">
              <w:rPr>
                <w:noProof/>
                <w:webHidden/>
              </w:rPr>
              <w:instrText xml:space="preserve"> PAGEREF _Toc530946976 \h </w:instrText>
            </w:r>
            <w:r w:rsidR="00DD20D7">
              <w:rPr>
                <w:noProof/>
                <w:webHidden/>
              </w:rPr>
            </w:r>
            <w:r w:rsidR="00DD20D7">
              <w:rPr>
                <w:noProof/>
                <w:webHidden/>
              </w:rPr>
              <w:fldChar w:fldCharType="separate"/>
            </w:r>
            <w:r w:rsidR="00DD20D7">
              <w:rPr>
                <w:noProof/>
                <w:webHidden/>
              </w:rPr>
              <w:t>36</w:t>
            </w:r>
            <w:r w:rsidR="00DD20D7">
              <w:rPr>
                <w:noProof/>
                <w:webHidden/>
              </w:rPr>
              <w:fldChar w:fldCharType="end"/>
            </w:r>
          </w:hyperlink>
        </w:p>
        <w:p w14:paraId="10313F63" w14:textId="4D45824A" w:rsidR="00DD20D7" w:rsidRDefault="00381709">
          <w:pPr>
            <w:pStyle w:val="TOC3"/>
            <w:tabs>
              <w:tab w:val="right" w:leader="dot" w:pos="9350"/>
            </w:tabs>
            <w:rPr>
              <w:rFonts w:eastAsiaTheme="minorEastAsia"/>
              <w:noProof/>
            </w:rPr>
          </w:pPr>
          <w:hyperlink w:anchor="_Toc530946977" w:history="1">
            <w:r w:rsidR="00DD20D7" w:rsidRPr="004F5F08">
              <w:rPr>
                <w:rStyle w:val="Hyperlink"/>
                <w:rFonts w:ascii="Times New Roman" w:hAnsi="Times New Roman" w:cs="Times New Roman"/>
                <w:i/>
                <w:noProof/>
              </w:rPr>
              <w:t>Beginning planning and design phases</w:t>
            </w:r>
            <w:r w:rsidR="00DD20D7">
              <w:rPr>
                <w:noProof/>
                <w:webHidden/>
              </w:rPr>
              <w:tab/>
            </w:r>
            <w:r w:rsidR="00DD20D7">
              <w:rPr>
                <w:noProof/>
                <w:webHidden/>
              </w:rPr>
              <w:fldChar w:fldCharType="begin"/>
            </w:r>
            <w:r w:rsidR="00DD20D7">
              <w:rPr>
                <w:noProof/>
                <w:webHidden/>
              </w:rPr>
              <w:instrText xml:space="preserve"> PAGEREF _Toc530946977 \h </w:instrText>
            </w:r>
            <w:r w:rsidR="00DD20D7">
              <w:rPr>
                <w:noProof/>
                <w:webHidden/>
              </w:rPr>
            </w:r>
            <w:r w:rsidR="00DD20D7">
              <w:rPr>
                <w:noProof/>
                <w:webHidden/>
              </w:rPr>
              <w:fldChar w:fldCharType="separate"/>
            </w:r>
            <w:r w:rsidR="00DD20D7">
              <w:rPr>
                <w:noProof/>
                <w:webHidden/>
              </w:rPr>
              <w:t>36</w:t>
            </w:r>
            <w:r w:rsidR="00DD20D7">
              <w:rPr>
                <w:noProof/>
                <w:webHidden/>
              </w:rPr>
              <w:fldChar w:fldCharType="end"/>
            </w:r>
          </w:hyperlink>
        </w:p>
        <w:p w14:paraId="4C597103" w14:textId="0544DC89" w:rsidR="00DD20D7" w:rsidRDefault="00381709">
          <w:pPr>
            <w:pStyle w:val="TOC3"/>
            <w:tabs>
              <w:tab w:val="right" w:leader="dot" w:pos="9350"/>
            </w:tabs>
            <w:rPr>
              <w:rFonts w:eastAsiaTheme="minorEastAsia"/>
              <w:noProof/>
            </w:rPr>
          </w:pPr>
          <w:hyperlink w:anchor="_Toc530946978" w:history="1">
            <w:r w:rsidR="00DD20D7" w:rsidRPr="004F5F08">
              <w:rPr>
                <w:rStyle w:val="Hyperlink"/>
                <w:rFonts w:ascii="Times New Roman" w:hAnsi="Times New Roman" w:cs="Times New Roman"/>
                <w:i/>
                <w:noProof/>
              </w:rPr>
              <w:t>Sprint cycles</w:t>
            </w:r>
            <w:r w:rsidR="00DD20D7">
              <w:rPr>
                <w:noProof/>
                <w:webHidden/>
              </w:rPr>
              <w:tab/>
            </w:r>
            <w:r w:rsidR="00DD20D7">
              <w:rPr>
                <w:noProof/>
                <w:webHidden/>
              </w:rPr>
              <w:fldChar w:fldCharType="begin"/>
            </w:r>
            <w:r w:rsidR="00DD20D7">
              <w:rPr>
                <w:noProof/>
                <w:webHidden/>
              </w:rPr>
              <w:instrText xml:space="preserve"> PAGEREF _Toc530946978 \h </w:instrText>
            </w:r>
            <w:r w:rsidR="00DD20D7">
              <w:rPr>
                <w:noProof/>
                <w:webHidden/>
              </w:rPr>
            </w:r>
            <w:r w:rsidR="00DD20D7">
              <w:rPr>
                <w:noProof/>
                <w:webHidden/>
              </w:rPr>
              <w:fldChar w:fldCharType="separate"/>
            </w:r>
            <w:r w:rsidR="00DD20D7">
              <w:rPr>
                <w:noProof/>
                <w:webHidden/>
              </w:rPr>
              <w:t>37</w:t>
            </w:r>
            <w:r w:rsidR="00DD20D7">
              <w:rPr>
                <w:noProof/>
                <w:webHidden/>
              </w:rPr>
              <w:fldChar w:fldCharType="end"/>
            </w:r>
          </w:hyperlink>
        </w:p>
        <w:p w14:paraId="1E5154D6" w14:textId="44550335" w:rsidR="00DD20D7" w:rsidRDefault="00381709">
          <w:pPr>
            <w:pStyle w:val="TOC2"/>
            <w:tabs>
              <w:tab w:val="right" w:leader="dot" w:pos="9350"/>
            </w:tabs>
            <w:rPr>
              <w:rFonts w:eastAsiaTheme="minorEastAsia"/>
              <w:noProof/>
            </w:rPr>
          </w:pPr>
          <w:hyperlink w:anchor="_Toc530946979" w:history="1">
            <w:r w:rsidR="00DD20D7" w:rsidRPr="004F5F08">
              <w:rPr>
                <w:rStyle w:val="Hyperlink"/>
                <w:rFonts w:ascii="Times New Roman" w:hAnsi="Times New Roman" w:cs="Times New Roman"/>
                <w:b/>
                <w:noProof/>
              </w:rPr>
              <w:t>Design and Development Considerations for the System</w:t>
            </w:r>
            <w:r w:rsidR="00DD20D7">
              <w:rPr>
                <w:noProof/>
                <w:webHidden/>
              </w:rPr>
              <w:tab/>
            </w:r>
            <w:r w:rsidR="00DD20D7">
              <w:rPr>
                <w:noProof/>
                <w:webHidden/>
              </w:rPr>
              <w:fldChar w:fldCharType="begin"/>
            </w:r>
            <w:r w:rsidR="00DD20D7">
              <w:rPr>
                <w:noProof/>
                <w:webHidden/>
              </w:rPr>
              <w:instrText xml:space="preserve"> PAGEREF _Toc530946979 \h </w:instrText>
            </w:r>
            <w:r w:rsidR="00DD20D7">
              <w:rPr>
                <w:noProof/>
                <w:webHidden/>
              </w:rPr>
            </w:r>
            <w:r w:rsidR="00DD20D7">
              <w:rPr>
                <w:noProof/>
                <w:webHidden/>
              </w:rPr>
              <w:fldChar w:fldCharType="separate"/>
            </w:r>
            <w:r w:rsidR="00DD20D7">
              <w:rPr>
                <w:noProof/>
                <w:webHidden/>
              </w:rPr>
              <w:t>37</w:t>
            </w:r>
            <w:r w:rsidR="00DD20D7">
              <w:rPr>
                <w:noProof/>
                <w:webHidden/>
              </w:rPr>
              <w:fldChar w:fldCharType="end"/>
            </w:r>
          </w:hyperlink>
        </w:p>
        <w:p w14:paraId="313059EE" w14:textId="4A54FDF6" w:rsidR="00DD20D7" w:rsidRDefault="00381709">
          <w:pPr>
            <w:pStyle w:val="TOC3"/>
            <w:tabs>
              <w:tab w:val="right" w:leader="dot" w:pos="9350"/>
            </w:tabs>
            <w:rPr>
              <w:rFonts w:eastAsiaTheme="minorEastAsia"/>
              <w:noProof/>
            </w:rPr>
          </w:pPr>
          <w:hyperlink w:anchor="_Toc530946980" w:history="1">
            <w:r w:rsidR="00DD20D7" w:rsidRPr="004F5F08">
              <w:rPr>
                <w:rStyle w:val="Hyperlink"/>
                <w:rFonts w:ascii="Times New Roman" w:hAnsi="Times New Roman" w:cs="Times New Roman"/>
                <w:i/>
                <w:noProof/>
              </w:rPr>
              <w:t>Scalability</w:t>
            </w:r>
            <w:r w:rsidR="00DD20D7">
              <w:rPr>
                <w:noProof/>
                <w:webHidden/>
              </w:rPr>
              <w:tab/>
            </w:r>
            <w:r w:rsidR="00DD20D7">
              <w:rPr>
                <w:noProof/>
                <w:webHidden/>
              </w:rPr>
              <w:fldChar w:fldCharType="begin"/>
            </w:r>
            <w:r w:rsidR="00DD20D7">
              <w:rPr>
                <w:noProof/>
                <w:webHidden/>
              </w:rPr>
              <w:instrText xml:space="preserve"> PAGEREF _Toc530946980 \h </w:instrText>
            </w:r>
            <w:r w:rsidR="00DD20D7">
              <w:rPr>
                <w:noProof/>
                <w:webHidden/>
              </w:rPr>
            </w:r>
            <w:r w:rsidR="00DD20D7">
              <w:rPr>
                <w:noProof/>
                <w:webHidden/>
              </w:rPr>
              <w:fldChar w:fldCharType="separate"/>
            </w:r>
            <w:r w:rsidR="00DD20D7">
              <w:rPr>
                <w:noProof/>
                <w:webHidden/>
              </w:rPr>
              <w:t>38</w:t>
            </w:r>
            <w:r w:rsidR="00DD20D7">
              <w:rPr>
                <w:noProof/>
                <w:webHidden/>
              </w:rPr>
              <w:fldChar w:fldCharType="end"/>
            </w:r>
          </w:hyperlink>
        </w:p>
        <w:p w14:paraId="26F6BE2E" w14:textId="38909D15" w:rsidR="00DD20D7" w:rsidRDefault="00381709">
          <w:pPr>
            <w:pStyle w:val="TOC3"/>
            <w:tabs>
              <w:tab w:val="right" w:leader="dot" w:pos="9350"/>
            </w:tabs>
            <w:rPr>
              <w:rFonts w:eastAsiaTheme="minorEastAsia"/>
              <w:noProof/>
            </w:rPr>
          </w:pPr>
          <w:hyperlink w:anchor="_Toc530946981" w:history="1">
            <w:r w:rsidR="00DD20D7" w:rsidRPr="004F5F08">
              <w:rPr>
                <w:rStyle w:val="Hyperlink"/>
                <w:rFonts w:ascii="Times New Roman" w:hAnsi="Times New Roman" w:cs="Times New Roman"/>
                <w:i/>
                <w:noProof/>
              </w:rPr>
              <w:t>Availability</w:t>
            </w:r>
            <w:r w:rsidR="00DD20D7">
              <w:rPr>
                <w:noProof/>
                <w:webHidden/>
              </w:rPr>
              <w:tab/>
            </w:r>
            <w:r w:rsidR="00DD20D7">
              <w:rPr>
                <w:noProof/>
                <w:webHidden/>
              </w:rPr>
              <w:fldChar w:fldCharType="begin"/>
            </w:r>
            <w:r w:rsidR="00DD20D7">
              <w:rPr>
                <w:noProof/>
                <w:webHidden/>
              </w:rPr>
              <w:instrText xml:space="preserve"> PAGEREF _Toc530946981 \h </w:instrText>
            </w:r>
            <w:r w:rsidR="00DD20D7">
              <w:rPr>
                <w:noProof/>
                <w:webHidden/>
              </w:rPr>
            </w:r>
            <w:r w:rsidR="00DD20D7">
              <w:rPr>
                <w:noProof/>
                <w:webHidden/>
              </w:rPr>
              <w:fldChar w:fldCharType="separate"/>
            </w:r>
            <w:r w:rsidR="00DD20D7">
              <w:rPr>
                <w:noProof/>
                <w:webHidden/>
              </w:rPr>
              <w:t>38</w:t>
            </w:r>
            <w:r w:rsidR="00DD20D7">
              <w:rPr>
                <w:noProof/>
                <w:webHidden/>
              </w:rPr>
              <w:fldChar w:fldCharType="end"/>
            </w:r>
          </w:hyperlink>
        </w:p>
        <w:p w14:paraId="62EA9F75" w14:textId="528B3C1C" w:rsidR="00DD20D7" w:rsidRDefault="00381709">
          <w:pPr>
            <w:pStyle w:val="TOC3"/>
            <w:tabs>
              <w:tab w:val="right" w:leader="dot" w:pos="9350"/>
            </w:tabs>
            <w:rPr>
              <w:rFonts w:eastAsiaTheme="minorEastAsia"/>
              <w:noProof/>
            </w:rPr>
          </w:pPr>
          <w:hyperlink w:anchor="_Toc530946982" w:history="1">
            <w:r w:rsidR="00DD20D7" w:rsidRPr="004F5F08">
              <w:rPr>
                <w:rStyle w:val="Hyperlink"/>
                <w:rFonts w:ascii="Times New Roman" w:hAnsi="Times New Roman" w:cs="Times New Roman"/>
                <w:i/>
                <w:noProof/>
              </w:rPr>
              <w:t>Manageability</w:t>
            </w:r>
            <w:r w:rsidR="00DD20D7">
              <w:rPr>
                <w:noProof/>
                <w:webHidden/>
              </w:rPr>
              <w:tab/>
            </w:r>
            <w:r w:rsidR="00DD20D7">
              <w:rPr>
                <w:noProof/>
                <w:webHidden/>
              </w:rPr>
              <w:fldChar w:fldCharType="begin"/>
            </w:r>
            <w:r w:rsidR="00DD20D7">
              <w:rPr>
                <w:noProof/>
                <w:webHidden/>
              </w:rPr>
              <w:instrText xml:space="preserve"> PAGEREF _Toc530946982 \h </w:instrText>
            </w:r>
            <w:r w:rsidR="00DD20D7">
              <w:rPr>
                <w:noProof/>
                <w:webHidden/>
              </w:rPr>
            </w:r>
            <w:r w:rsidR="00DD20D7">
              <w:rPr>
                <w:noProof/>
                <w:webHidden/>
              </w:rPr>
              <w:fldChar w:fldCharType="separate"/>
            </w:r>
            <w:r w:rsidR="00DD20D7">
              <w:rPr>
                <w:noProof/>
                <w:webHidden/>
              </w:rPr>
              <w:t>39</w:t>
            </w:r>
            <w:r w:rsidR="00DD20D7">
              <w:rPr>
                <w:noProof/>
                <w:webHidden/>
              </w:rPr>
              <w:fldChar w:fldCharType="end"/>
            </w:r>
          </w:hyperlink>
        </w:p>
        <w:p w14:paraId="5DF446E9" w14:textId="2629BF0D" w:rsidR="00DD20D7" w:rsidRDefault="00381709">
          <w:pPr>
            <w:pStyle w:val="TOC1"/>
            <w:tabs>
              <w:tab w:val="right" w:leader="dot" w:pos="9350"/>
            </w:tabs>
            <w:rPr>
              <w:rFonts w:eastAsiaTheme="minorEastAsia"/>
              <w:noProof/>
            </w:rPr>
          </w:pPr>
          <w:hyperlink w:anchor="_Toc530946983" w:history="1">
            <w:r w:rsidR="00DD20D7" w:rsidRPr="004F5F08">
              <w:rPr>
                <w:rStyle w:val="Hyperlink"/>
                <w:rFonts w:ascii="Times New Roman" w:hAnsi="Times New Roman" w:cs="Times New Roman"/>
                <w:noProof/>
              </w:rPr>
              <w:t>Testing and Integration</w:t>
            </w:r>
            <w:r w:rsidR="00DD20D7">
              <w:rPr>
                <w:noProof/>
                <w:webHidden/>
              </w:rPr>
              <w:tab/>
            </w:r>
            <w:r w:rsidR="00DD20D7">
              <w:rPr>
                <w:noProof/>
                <w:webHidden/>
              </w:rPr>
              <w:fldChar w:fldCharType="begin"/>
            </w:r>
            <w:r w:rsidR="00DD20D7">
              <w:rPr>
                <w:noProof/>
                <w:webHidden/>
              </w:rPr>
              <w:instrText xml:space="preserve"> PAGEREF _Toc530946983 \h </w:instrText>
            </w:r>
            <w:r w:rsidR="00DD20D7">
              <w:rPr>
                <w:noProof/>
                <w:webHidden/>
              </w:rPr>
            </w:r>
            <w:r w:rsidR="00DD20D7">
              <w:rPr>
                <w:noProof/>
                <w:webHidden/>
              </w:rPr>
              <w:fldChar w:fldCharType="separate"/>
            </w:r>
            <w:r w:rsidR="00DD20D7">
              <w:rPr>
                <w:noProof/>
                <w:webHidden/>
              </w:rPr>
              <w:t>39</w:t>
            </w:r>
            <w:r w:rsidR="00DD20D7">
              <w:rPr>
                <w:noProof/>
                <w:webHidden/>
              </w:rPr>
              <w:fldChar w:fldCharType="end"/>
            </w:r>
          </w:hyperlink>
        </w:p>
        <w:p w14:paraId="7F5138B3" w14:textId="67313729" w:rsidR="00DD20D7" w:rsidRDefault="00381709">
          <w:pPr>
            <w:pStyle w:val="TOC2"/>
            <w:tabs>
              <w:tab w:val="right" w:leader="dot" w:pos="9350"/>
            </w:tabs>
            <w:rPr>
              <w:rFonts w:eastAsiaTheme="minorEastAsia"/>
              <w:noProof/>
            </w:rPr>
          </w:pPr>
          <w:hyperlink w:anchor="_Toc530946984" w:history="1">
            <w:r w:rsidR="00DD20D7" w:rsidRPr="004F5F08">
              <w:rPr>
                <w:rStyle w:val="Hyperlink"/>
                <w:rFonts w:ascii="Times New Roman" w:hAnsi="Times New Roman" w:cs="Times New Roman"/>
                <w:b/>
                <w:noProof/>
              </w:rPr>
              <w:t>Methods for Protecting Data</w:t>
            </w:r>
            <w:r w:rsidR="00DD20D7">
              <w:rPr>
                <w:noProof/>
                <w:webHidden/>
              </w:rPr>
              <w:tab/>
            </w:r>
            <w:r w:rsidR="00DD20D7">
              <w:rPr>
                <w:noProof/>
                <w:webHidden/>
              </w:rPr>
              <w:fldChar w:fldCharType="begin"/>
            </w:r>
            <w:r w:rsidR="00DD20D7">
              <w:rPr>
                <w:noProof/>
                <w:webHidden/>
              </w:rPr>
              <w:instrText xml:space="preserve"> PAGEREF _Toc530946984 \h </w:instrText>
            </w:r>
            <w:r w:rsidR="00DD20D7">
              <w:rPr>
                <w:noProof/>
                <w:webHidden/>
              </w:rPr>
            </w:r>
            <w:r w:rsidR="00DD20D7">
              <w:rPr>
                <w:noProof/>
                <w:webHidden/>
              </w:rPr>
              <w:fldChar w:fldCharType="separate"/>
            </w:r>
            <w:r w:rsidR="00DD20D7">
              <w:rPr>
                <w:noProof/>
                <w:webHidden/>
              </w:rPr>
              <w:t>39</w:t>
            </w:r>
            <w:r w:rsidR="00DD20D7">
              <w:rPr>
                <w:noProof/>
                <w:webHidden/>
              </w:rPr>
              <w:fldChar w:fldCharType="end"/>
            </w:r>
          </w:hyperlink>
        </w:p>
        <w:p w14:paraId="69F925FC" w14:textId="2F9878B2" w:rsidR="00DD20D7" w:rsidRDefault="00381709">
          <w:pPr>
            <w:pStyle w:val="TOC2"/>
            <w:tabs>
              <w:tab w:val="right" w:leader="dot" w:pos="9350"/>
            </w:tabs>
            <w:rPr>
              <w:rFonts w:eastAsiaTheme="minorEastAsia"/>
              <w:noProof/>
            </w:rPr>
          </w:pPr>
          <w:hyperlink w:anchor="_Toc530946985" w:history="1">
            <w:r w:rsidR="00DD20D7" w:rsidRPr="004F5F08">
              <w:rPr>
                <w:rStyle w:val="Hyperlink"/>
                <w:rFonts w:ascii="Times New Roman" w:hAnsi="Times New Roman" w:cs="Times New Roman"/>
                <w:b/>
                <w:noProof/>
              </w:rPr>
              <w:t>Methods for Protecting the Integrity of Data</w:t>
            </w:r>
            <w:r w:rsidR="00DD20D7">
              <w:rPr>
                <w:noProof/>
                <w:webHidden/>
              </w:rPr>
              <w:tab/>
            </w:r>
            <w:r w:rsidR="00DD20D7">
              <w:rPr>
                <w:noProof/>
                <w:webHidden/>
              </w:rPr>
              <w:fldChar w:fldCharType="begin"/>
            </w:r>
            <w:r w:rsidR="00DD20D7">
              <w:rPr>
                <w:noProof/>
                <w:webHidden/>
              </w:rPr>
              <w:instrText xml:space="preserve"> PAGEREF _Toc530946985 \h </w:instrText>
            </w:r>
            <w:r w:rsidR="00DD20D7">
              <w:rPr>
                <w:noProof/>
                <w:webHidden/>
              </w:rPr>
            </w:r>
            <w:r w:rsidR="00DD20D7">
              <w:rPr>
                <w:noProof/>
                <w:webHidden/>
              </w:rPr>
              <w:fldChar w:fldCharType="separate"/>
            </w:r>
            <w:r w:rsidR="00DD20D7">
              <w:rPr>
                <w:noProof/>
                <w:webHidden/>
              </w:rPr>
              <w:t>40</w:t>
            </w:r>
            <w:r w:rsidR="00DD20D7">
              <w:rPr>
                <w:noProof/>
                <w:webHidden/>
              </w:rPr>
              <w:fldChar w:fldCharType="end"/>
            </w:r>
          </w:hyperlink>
        </w:p>
        <w:p w14:paraId="1633113C" w14:textId="780AFB5F" w:rsidR="00DD20D7" w:rsidRDefault="00381709">
          <w:pPr>
            <w:pStyle w:val="TOC2"/>
            <w:tabs>
              <w:tab w:val="right" w:leader="dot" w:pos="9350"/>
            </w:tabs>
            <w:rPr>
              <w:rFonts w:eastAsiaTheme="minorEastAsia"/>
              <w:noProof/>
            </w:rPr>
          </w:pPr>
          <w:hyperlink w:anchor="_Toc530946986" w:history="1">
            <w:r w:rsidR="00DD20D7" w:rsidRPr="004F5F08">
              <w:rPr>
                <w:rStyle w:val="Hyperlink"/>
                <w:rFonts w:ascii="Times New Roman" w:hAnsi="Times New Roman" w:cs="Times New Roman"/>
                <w:b/>
                <w:noProof/>
              </w:rPr>
              <w:t>Test Plan</w:t>
            </w:r>
            <w:r w:rsidR="00DD20D7">
              <w:rPr>
                <w:noProof/>
                <w:webHidden/>
              </w:rPr>
              <w:tab/>
            </w:r>
            <w:r w:rsidR="00DD20D7">
              <w:rPr>
                <w:noProof/>
                <w:webHidden/>
              </w:rPr>
              <w:fldChar w:fldCharType="begin"/>
            </w:r>
            <w:r w:rsidR="00DD20D7">
              <w:rPr>
                <w:noProof/>
                <w:webHidden/>
              </w:rPr>
              <w:instrText xml:space="preserve"> PAGEREF _Toc530946986 \h </w:instrText>
            </w:r>
            <w:r w:rsidR="00DD20D7">
              <w:rPr>
                <w:noProof/>
                <w:webHidden/>
              </w:rPr>
            </w:r>
            <w:r w:rsidR="00DD20D7">
              <w:rPr>
                <w:noProof/>
                <w:webHidden/>
              </w:rPr>
              <w:fldChar w:fldCharType="separate"/>
            </w:r>
            <w:r w:rsidR="00DD20D7">
              <w:rPr>
                <w:noProof/>
                <w:webHidden/>
              </w:rPr>
              <w:t>41</w:t>
            </w:r>
            <w:r w:rsidR="00DD20D7">
              <w:rPr>
                <w:noProof/>
                <w:webHidden/>
              </w:rPr>
              <w:fldChar w:fldCharType="end"/>
            </w:r>
          </w:hyperlink>
        </w:p>
        <w:p w14:paraId="4028F8B9" w14:textId="512E4C79" w:rsidR="00DD20D7" w:rsidRDefault="00381709">
          <w:pPr>
            <w:pStyle w:val="TOC3"/>
            <w:tabs>
              <w:tab w:val="right" w:leader="dot" w:pos="9350"/>
            </w:tabs>
            <w:rPr>
              <w:rFonts w:eastAsiaTheme="minorEastAsia"/>
              <w:noProof/>
            </w:rPr>
          </w:pPr>
          <w:hyperlink w:anchor="_Toc530946987" w:history="1">
            <w:r w:rsidR="00DD20D7" w:rsidRPr="004F5F08">
              <w:rPr>
                <w:rStyle w:val="Hyperlink"/>
                <w:rFonts w:ascii="Times New Roman" w:hAnsi="Times New Roman" w:cs="Times New Roman"/>
                <w:i/>
                <w:noProof/>
              </w:rPr>
              <w:t>Analyze the product</w:t>
            </w:r>
            <w:r w:rsidR="00DD20D7">
              <w:rPr>
                <w:noProof/>
                <w:webHidden/>
              </w:rPr>
              <w:tab/>
            </w:r>
            <w:r w:rsidR="00DD20D7">
              <w:rPr>
                <w:noProof/>
                <w:webHidden/>
              </w:rPr>
              <w:fldChar w:fldCharType="begin"/>
            </w:r>
            <w:r w:rsidR="00DD20D7">
              <w:rPr>
                <w:noProof/>
                <w:webHidden/>
              </w:rPr>
              <w:instrText xml:space="preserve"> PAGEREF _Toc530946987 \h </w:instrText>
            </w:r>
            <w:r w:rsidR="00DD20D7">
              <w:rPr>
                <w:noProof/>
                <w:webHidden/>
              </w:rPr>
            </w:r>
            <w:r w:rsidR="00DD20D7">
              <w:rPr>
                <w:noProof/>
                <w:webHidden/>
              </w:rPr>
              <w:fldChar w:fldCharType="separate"/>
            </w:r>
            <w:r w:rsidR="00DD20D7">
              <w:rPr>
                <w:noProof/>
                <w:webHidden/>
              </w:rPr>
              <w:t>42</w:t>
            </w:r>
            <w:r w:rsidR="00DD20D7">
              <w:rPr>
                <w:noProof/>
                <w:webHidden/>
              </w:rPr>
              <w:fldChar w:fldCharType="end"/>
            </w:r>
          </w:hyperlink>
        </w:p>
        <w:p w14:paraId="7EDAA772" w14:textId="7599918C" w:rsidR="00DD20D7" w:rsidRDefault="00381709">
          <w:pPr>
            <w:pStyle w:val="TOC3"/>
            <w:tabs>
              <w:tab w:val="right" w:leader="dot" w:pos="9350"/>
            </w:tabs>
            <w:rPr>
              <w:rFonts w:eastAsiaTheme="minorEastAsia"/>
              <w:noProof/>
            </w:rPr>
          </w:pPr>
          <w:hyperlink w:anchor="_Toc530946988" w:history="1">
            <w:r w:rsidR="00DD20D7" w:rsidRPr="004F5F08">
              <w:rPr>
                <w:rStyle w:val="Hyperlink"/>
                <w:rFonts w:ascii="Times New Roman" w:hAnsi="Times New Roman" w:cs="Times New Roman"/>
                <w:i/>
                <w:noProof/>
              </w:rPr>
              <w:t>Design the Test Strategy</w:t>
            </w:r>
            <w:r w:rsidR="00DD20D7">
              <w:rPr>
                <w:noProof/>
                <w:webHidden/>
              </w:rPr>
              <w:tab/>
            </w:r>
            <w:r w:rsidR="00DD20D7">
              <w:rPr>
                <w:noProof/>
                <w:webHidden/>
              </w:rPr>
              <w:fldChar w:fldCharType="begin"/>
            </w:r>
            <w:r w:rsidR="00DD20D7">
              <w:rPr>
                <w:noProof/>
                <w:webHidden/>
              </w:rPr>
              <w:instrText xml:space="preserve"> PAGEREF _Toc530946988 \h </w:instrText>
            </w:r>
            <w:r w:rsidR="00DD20D7">
              <w:rPr>
                <w:noProof/>
                <w:webHidden/>
              </w:rPr>
            </w:r>
            <w:r w:rsidR="00DD20D7">
              <w:rPr>
                <w:noProof/>
                <w:webHidden/>
              </w:rPr>
              <w:fldChar w:fldCharType="separate"/>
            </w:r>
            <w:r w:rsidR="00DD20D7">
              <w:rPr>
                <w:noProof/>
                <w:webHidden/>
              </w:rPr>
              <w:t>42</w:t>
            </w:r>
            <w:r w:rsidR="00DD20D7">
              <w:rPr>
                <w:noProof/>
                <w:webHidden/>
              </w:rPr>
              <w:fldChar w:fldCharType="end"/>
            </w:r>
          </w:hyperlink>
        </w:p>
        <w:p w14:paraId="2556C33E" w14:textId="242EAE8B" w:rsidR="00DD20D7" w:rsidRDefault="00381709">
          <w:pPr>
            <w:pStyle w:val="TOC3"/>
            <w:tabs>
              <w:tab w:val="right" w:leader="dot" w:pos="9350"/>
            </w:tabs>
            <w:rPr>
              <w:rFonts w:eastAsiaTheme="minorEastAsia"/>
              <w:noProof/>
            </w:rPr>
          </w:pPr>
          <w:hyperlink w:anchor="_Toc530946989" w:history="1">
            <w:r w:rsidR="00DD20D7" w:rsidRPr="004F5F08">
              <w:rPr>
                <w:rStyle w:val="Hyperlink"/>
                <w:rFonts w:ascii="Times New Roman" w:hAnsi="Times New Roman" w:cs="Times New Roman"/>
                <w:i/>
                <w:noProof/>
              </w:rPr>
              <w:t>Define Test Objectives</w:t>
            </w:r>
            <w:r w:rsidR="00DD20D7">
              <w:rPr>
                <w:noProof/>
                <w:webHidden/>
              </w:rPr>
              <w:tab/>
            </w:r>
            <w:r w:rsidR="00DD20D7">
              <w:rPr>
                <w:noProof/>
                <w:webHidden/>
              </w:rPr>
              <w:fldChar w:fldCharType="begin"/>
            </w:r>
            <w:r w:rsidR="00DD20D7">
              <w:rPr>
                <w:noProof/>
                <w:webHidden/>
              </w:rPr>
              <w:instrText xml:space="preserve"> PAGEREF _Toc530946989 \h </w:instrText>
            </w:r>
            <w:r w:rsidR="00DD20D7">
              <w:rPr>
                <w:noProof/>
                <w:webHidden/>
              </w:rPr>
            </w:r>
            <w:r w:rsidR="00DD20D7">
              <w:rPr>
                <w:noProof/>
                <w:webHidden/>
              </w:rPr>
              <w:fldChar w:fldCharType="separate"/>
            </w:r>
            <w:r w:rsidR="00DD20D7">
              <w:rPr>
                <w:noProof/>
                <w:webHidden/>
              </w:rPr>
              <w:t>43</w:t>
            </w:r>
            <w:r w:rsidR="00DD20D7">
              <w:rPr>
                <w:noProof/>
                <w:webHidden/>
              </w:rPr>
              <w:fldChar w:fldCharType="end"/>
            </w:r>
          </w:hyperlink>
        </w:p>
        <w:p w14:paraId="0C8CDAB2" w14:textId="6D443952" w:rsidR="00DD20D7" w:rsidRDefault="00381709">
          <w:pPr>
            <w:pStyle w:val="TOC3"/>
            <w:tabs>
              <w:tab w:val="right" w:leader="dot" w:pos="9350"/>
            </w:tabs>
            <w:rPr>
              <w:rFonts w:eastAsiaTheme="minorEastAsia"/>
              <w:noProof/>
            </w:rPr>
          </w:pPr>
          <w:hyperlink w:anchor="_Toc530946990" w:history="1">
            <w:r w:rsidR="00DD20D7" w:rsidRPr="004F5F08">
              <w:rPr>
                <w:rStyle w:val="Hyperlink"/>
                <w:rFonts w:ascii="Times New Roman" w:hAnsi="Times New Roman" w:cs="Times New Roman"/>
                <w:i/>
                <w:noProof/>
              </w:rPr>
              <w:t>Define Test Criteria</w:t>
            </w:r>
            <w:r w:rsidR="00DD20D7">
              <w:rPr>
                <w:noProof/>
                <w:webHidden/>
              </w:rPr>
              <w:tab/>
            </w:r>
            <w:r w:rsidR="00DD20D7">
              <w:rPr>
                <w:noProof/>
                <w:webHidden/>
              </w:rPr>
              <w:fldChar w:fldCharType="begin"/>
            </w:r>
            <w:r w:rsidR="00DD20D7">
              <w:rPr>
                <w:noProof/>
                <w:webHidden/>
              </w:rPr>
              <w:instrText xml:space="preserve"> PAGEREF _Toc530946990 \h </w:instrText>
            </w:r>
            <w:r w:rsidR="00DD20D7">
              <w:rPr>
                <w:noProof/>
                <w:webHidden/>
              </w:rPr>
            </w:r>
            <w:r w:rsidR="00DD20D7">
              <w:rPr>
                <w:noProof/>
                <w:webHidden/>
              </w:rPr>
              <w:fldChar w:fldCharType="separate"/>
            </w:r>
            <w:r w:rsidR="00DD20D7">
              <w:rPr>
                <w:noProof/>
                <w:webHidden/>
              </w:rPr>
              <w:t>43</w:t>
            </w:r>
            <w:r w:rsidR="00DD20D7">
              <w:rPr>
                <w:noProof/>
                <w:webHidden/>
              </w:rPr>
              <w:fldChar w:fldCharType="end"/>
            </w:r>
          </w:hyperlink>
        </w:p>
        <w:p w14:paraId="12AEA8D9" w14:textId="307F6002" w:rsidR="00DD20D7" w:rsidRDefault="00381709">
          <w:pPr>
            <w:pStyle w:val="TOC3"/>
            <w:tabs>
              <w:tab w:val="right" w:leader="dot" w:pos="9350"/>
            </w:tabs>
            <w:rPr>
              <w:rFonts w:eastAsiaTheme="minorEastAsia"/>
              <w:noProof/>
            </w:rPr>
          </w:pPr>
          <w:hyperlink w:anchor="_Toc530946991" w:history="1">
            <w:r w:rsidR="00DD20D7" w:rsidRPr="004F5F08">
              <w:rPr>
                <w:rStyle w:val="Hyperlink"/>
                <w:rFonts w:ascii="Times New Roman" w:hAnsi="Times New Roman" w:cs="Times New Roman"/>
                <w:i/>
                <w:noProof/>
              </w:rPr>
              <w:t>Resource Planning</w:t>
            </w:r>
            <w:r w:rsidR="00DD20D7">
              <w:rPr>
                <w:noProof/>
                <w:webHidden/>
              </w:rPr>
              <w:tab/>
            </w:r>
            <w:r w:rsidR="00DD20D7">
              <w:rPr>
                <w:noProof/>
                <w:webHidden/>
              </w:rPr>
              <w:fldChar w:fldCharType="begin"/>
            </w:r>
            <w:r w:rsidR="00DD20D7">
              <w:rPr>
                <w:noProof/>
                <w:webHidden/>
              </w:rPr>
              <w:instrText xml:space="preserve"> PAGEREF _Toc530946991 \h </w:instrText>
            </w:r>
            <w:r w:rsidR="00DD20D7">
              <w:rPr>
                <w:noProof/>
                <w:webHidden/>
              </w:rPr>
            </w:r>
            <w:r w:rsidR="00DD20D7">
              <w:rPr>
                <w:noProof/>
                <w:webHidden/>
              </w:rPr>
              <w:fldChar w:fldCharType="separate"/>
            </w:r>
            <w:r w:rsidR="00DD20D7">
              <w:rPr>
                <w:noProof/>
                <w:webHidden/>
              </w:rPr>
              <w:t>44</w:t>
            </w:r>
            <w:r w:rsidR="00DD20D7">
              <w:rPr>
                <w:noProof/>
                <w:webHidden/>
              </w:rPr>
              <w:fldChar w:fldCharType="end"/>
            </w:r>
          </w:hyperlink>
        </w:p>
        <w:p w14:paraId="51903990" w14:textId="496A7AFC" w:rsidR="00DD20D7" w:rsidRDefault="00381709">
          <w:pPr>
            <w:pStyle w:val="TOC3"/>
            <w:tabs>
              <w:tab w:val="right" w:leader="dot" w:pos="9350"/>
            </w:tabs>
            <w:rPr>
              <w:rFonts w:eastAsiaTheme="minorEastAsia"/>
              <w:noProof/>
            </w:rPr>
          </w:pPr>
          <w:hyperlink w:anchor="_Toc530946992" w:history="1">
            <w:r w:rsidR="00DD20D7" w:rsidRPr="004F5F08">
              <w:rPr>
                <w:rStyle w:val="Hyperlink"/>
                <w:rFonts w:ascii="Times New Roman" w:hAnsi="Times New Roman" w:cs="Times New Roman"/>
                <w:i/>
                <w:noProof/>
              </w:rPr>
              <w:t>Plan Test Environment</w:t>
            </w:r>
            <w:r w:rsidR="00DD20D7">
              <w:rPr>
                <w:noProof/>
                <w:webHidden/>
              </w:rPr>
              <w:tab/>
            </w:r>
            <w:r w:rsidR="00DD20D7">
              <w:rPr>
                <w:noProof/>
                <w:webHidden/>
              </w:rPr>
              <w:fldChar w:fldCharType="begin"/>
            </w:r>
            <w:r w:rsidR="00DD20D7">
              <w:rPr>
                <w:noProof/>
                <w:webHidden/>
              </w:rPr>
              <w:instrText xml:space="preserve"> PAGEREF _Toc530946992 \h </w:instrText>
            </w:r>
            <w:r w:rsidR="00DD20D7">
              <w:rPr>
                <w:noProof/>
                <w:webHidden/>
              </w:rPr>
            </w:r>
            <w:r w:rsidR="00DD20D7">
              <w:rPr>
                <w:noProof/>
                <w:webHidden/>
              </w:rPr>
              <w:fldChar w:fldCharType="separate"/>
            </w:r>
            <w:r w:rsidR="00DD20D7">
              <w:rPr>
                <w:noProof/>
                <w:webHidden/>
              </w:rPr>
              <w:t>45</w:t>
            </w:r>
            <w:r w:rsidR="00DD20D7">
              <w:rPr>
                <w:noProof/>
                <w:webHidden/>
              </w:rPr>
              <w:fldChar w:fldCharType="end"/>
            </w:r>
          </w:hyperlink>
        </w:p>
        <w:p w14:paraId="24FD3403" w14:textId="24D8F440" w:rsidR="00DD20D7" w:rsidRDefault="00381709">
          <w:pPr>
            <w:pStyle w:val="TOC3"/>
            <w:tabs>
              <w:tab w:val="right" w:leader="dot" w:pos="9350"/>
            </w:tabs>
            <w:rPr>
              <w:rFonts w:eastAsiaTheme="minorEastAsia"/>
              <w:noProof/>
            </w:rPr>
          </w:pPr>
          <w:hyperlink w:anchor="_Toc530946993" w:history="1">
            <w:r w:rsidR="00DD20D7" w:rsidRPr="004F5F08">
              <w:rPr>
                <w:rStyle w:val="Hyperlink"/>
                <w:rFonts w:ascii="Times New Roman" w:hAnsi="Times New Roman" w:cs="Times New Roman"/>
                <w:i/>
                <w:noProof/>
              </w:rPr>
              <w:t>Schedule &amp; Estimation</w:t>
            </w:r>
            <w:r w:rsidR="00DD20D7">
              <w:rPr>
                <w:noProof/>
                <w:webHidden/>
              </w:rPr>
              <w:tab/>
            </w:r>
            <w:r w:rsidR="00DD20D7">
              <w:rPr>
                <w:noProof/>
                <w:webHidden/>
              </w:rPr>
              <w:fldChar w:fldCharType="begin"/>
            </w:r>
            <w:r w:rsidR="00DD20D7">
              <w:rPr>
                <w:noProof/>
                <w:webHidden/>
              </w:rPr>
              <w:instrText xml:space="preserve"> PAGEREF _Toc530946993 \h </w:instrText>
            </w:r>
            <w:r w:rsidR="00DD20D7">
              <w:rPr>
                <w:noProof/>
                <w:webHidden/>
              </w:rPr>
            </w:r>
            <w:r w:rsidR="00DD20D7">
              <w:rPr>
                <w:noProof/>
                <w:webHidden/>
              </w:rPr>
              <w:fldChar w:fldCharType="separate"/>
            </w:r>
            <w:r w:rsidR="00DD20D7">
              <w:rPr>
                <w:noProof/>
                <w:webHidden/>
              </w:rPr>
              <w:t>45</w:t>
            </w:r>
            <w:r w:rsidR="00DD20D7">
              <w:rPr>
                <w:noProof/>
                <w:webHidden/>
              </w:rPr>
              <w:fldChar w:fldCharType="end"/>
            </w:r>
          </w:hyperlink>
        </w:p>
        <w:p w14:paraId="20C123BE" w14:textId="671C0F08" w:rsidR="00DD20D7" w:rsidRDefault="00381709">
          <w:pPr>
            <w:pStyle w:val="TOC3"/>
            <w:tabs>
              <w:tab w:val="right" w:leader="dot" w:pos="9350"/>
            </w:tabs>
            <w:rPr>
              <w:rFonts w:eastAsiaTheme="minorEastAsia"/>
              <w:noProof/>
            </w:rPr>
          </w:pPr>
          <w:hyperlink w:anchor="_Toc530946994" w:history="1">
            <w:r w:rsidR="00DD20D7" w:rsidRPr="004F5F08">
              <w:rPr>
                <w:rStyle w:val="Hyperlink"/>
                <w:rFonts w:ascii="Times New Roman" w:hAnsi="Times New Roman" w:cs="Times New Roman"/>
                <w:i/>
                <w:noProof/>
              </w:rPr>
              <w:t>Determine Test Deliverables</w:t>
            </w:r>
            <w:r w:rsidR="00DD20D7">
              <w:rPr>
                <w:noProof/>
                <w:webHidden/>
              </w:rPr>
              <w:tab/>
            </w:r>
            <w:r w:rsidR="00DD20D7">
              <w:rPr>
                <w:noProof/>
                <w:webHidden/>
              </w:rPr>
              <w:fldChar w:fldCharType="begin"/>
            </w:r>
            <w:r w:rsidR="00DD20D7">
              <w:rPr>
                <w:noProof/>
                <w:webHidden/>
              </w:rPr>
              <w:instrText xml:space="preserve"> PAGEREF _Toc530946994 \h </w:instrText>
            </w:r>
            <w:r w:rsidR="00DD20D7">
              <w:rPr>
                <w:noProof/>
                <w:webHidden/>
              </w:rPr>
            </w:r>
            <w:r w:rsidR="00DD20D7">
              <w:rPr>
                <w:noProof/>
                <w:webHidden/>
              </w:rPr>
              <w:fldChar w:fldCharType="separate"/>
            </w:r>
            <w:r w:rsidR="00DD20D7">
              <w:rPr>
                <w:noProof/>
                <w:webHidden/>
              </w:rPr>
              <w:t>46</w:t>
            </w:r>
            <w:r w:rsidR="00DD20D7">
              <w:rPr>
                <w:noProof/>
                <w:webHidden/>
              </w:rPr>
              <w:fldChar w:fldCharType="end"/>
            </w:r>
          </w:hyperlink>
        </w:p>
        <w:p w14:paraId="2C8502E5" w14:textId="3953CC5E" w:rsidR="00DD20D7" w:rsidRDefault="00381709">
          <w:pPr>
            <w:pStyle w:val="TOC2"/>
            <w:tabs>
              <w:tab w:val="right" w:leader="dot" w:pos="9350"/>
            </w:tabs>
            <w:rPr>
              <w:rFonts w:eastAsiaTheme="minorEastAsia"/>
              <w:noProof/>
            </w:rPr>
          </w:pPr>
          <w:hyperlink w:anchor="_Toc530946995" w:history="1">
            <w:r w:rsidR="00DD20D7" w:rsidRPr="004F5F08">
              <w:rPr>
                <w:rStyle w:val="Hyperlink"/>
                <w:rFonts w:ascii="Times New Roman" w:hAnsi="Times New Roman" w:cs="Times New Roman"/>
                <w:b/>
                <w:noProof/>
              </w:rPr>
              <w:t>Compilation in Transit</w:t>
            </w:r>
            <w:r w:rsidR="00DD20D7">
              <w:rPr>
                <w:noProof/>
                <w:webHidden/>
              </w:rPr>
              <w:tab/>
            </w:r>
            <w:r w:rsidR="00DD20D7">
              <w:rPr>
                <w:noProof/>
                <w:webHidden/>
              </w:rPr>
              <w:fldChar w:fldCharType="begin"/>
            </w:r>
            <w:r w:rsidR="00DD20D7">
              <w:rPr>
                <w:noProof/>
                <w:webHidden/>
              </w:rPr>
              <w:instrText xml:space="preserve"> PAGEREF _Toc530946995 \h </w:instrText>
            </w:r>
            <w:r w:rsidR="00DD20D7">
              <w:rPr>
                <w:noProof/>
                <w:webHidden/>
              </w:rPr>
            </w:r>
            <w:r w:rsidR="00DD20D7">
              <w:rPr>
                <w:noProof/>
                <w:webHidden/>
              </w:rPr>
              <w:fldChar w:fldCharType="separate"/>
            </w:r>
            <w:r w:rsidR="00DD20D7">
              <w:rPr>
                <w:noProof/>
                <w:webHidden/>
              </w:rPr>
              <w:t>47</w:t>
            </w:r>
            <w:r w:rsidR="00DD20D7">
              <w:rPr>
                <w:noProof/>
                <w:webHidden/>
              </w:rPr>
              <w:fldChar w:fldCharType="end"/>
            </w:r>
          </w:hyperlink>
        </w:p>
        <w:p w14:paraId="05CCE0FD" w14:textId="3E96CDD3" w:rsidR="00DD20D7" w:rsidRDefault="00381709">
          <w:pPr>
            <w:pStyle w:val="TOC1"/>
            <w:tabs>
              <w:tab w:val="right" w:leader="dot" w:pos="9350"/>
            </w:tabs>
            <w:rPr>
              <w:rFonts w:eastAsiaTheme="minorEastAsia"/>
              <w:noProof/>
            </w:rPr>
          </w:pPr>
          <w:hyperlink w:anchor="_Toc530946996" w:history="1">
            <w:r w:rsidR="00DD20D7" w:rsidRPr="004F5F08">
              <w:rPr>
                <w:rStyle w:val="Hyperlink"/>
                <w:rFonts w:ascii="Times New Roman" w:hAnsi="Times New Roman" w:cs="Times New Roman"/>
                <w:noProof/>
              </w:rPr>
              <w:t>Deployment Strategy</w:t>
            </w:r>
            <w:r w:rsidR="00DD20D7">
              <w:rPr>
                <w:noProof/>
                <w:webHidden/>
              </w:rPr>
              <w:tab/>
            </w:r>
            <w:r w:rsidR="00DD20D7">
              <w:rPr>
                <w:noProof/>
                <w:webHidden/>
              </w:rPr>
              <w:fldChar w:fldCharType="begin"/>
            </w:r>
            <w:r w:rsidR="00DD20D7">
              <w:rPr>
                <w:noProof/>
                <w:webHidden/>
              </w:rPr>
              <w:instrText xml:space="preserve"> PAGEREF _Toc530946996 \h </w:instrText>
            </w:r>
            <w:r w:rsidR="00DD20D7">
              <w:rPr>
                <w:noProof/>
                <w:webHidden/>
              </w:rPr>
            </w:r>
            <w:r w:rsidR="00DD20D7">
              <w:rPr>
                <w:noProof/>
                <w:webHidden/>
              </w:rPr>
              <w:fldChar w:fldCharType="separate"/>
            </w:r>
            <w:r w:rsidR="00DD20D7">
              <w:rPr>
                <w:noProof/>
                <w:webHidden/>
              </w:rPr>
              <w:t>47</w:t>
            </w:r>
            <w:r w:rsidR="00DD20D7">
              <w:rPr>
                <w:noProof/>
                <w:webHidden/>
              </w:rPr>
              <w:fldChar w:fldCharType="end"/>
            </w:r>
          </w:hyperlink>
        </w:p>
        <w:p w14:paraId="1FDFFC90" w14:textId="156D3C8B" w:rsidR="00DD20D7" w:rsidRDefault="00381709">
          <w:pPr>
            <w:pStyle w:val="TOC2"/>
            <w:tabs>
              <w:tab w:val="right" w:leader="dot" w:pos="9350"/>
            </w:tabs>
            <w:rPr>
              <w:rFonts w:eastAsiaTheme="minorEastAsia"/>
              <w:noProof/>
            </w:rPr>
          </w:pPr>
          <w:hyperlink w:anchor="_Toc530946997" w:history="1">
            <w:r w:rsidR="00DD20D7" w:rsidRPr="004F5F08">
              <w:rPr>
                <w:rStyle w:val="Hyperlink"/>
                <w:rFonts w:ascii="Times New Roman" w:hAnsi="Times New Roman" w:cs="Times New Roman"/>
                <w:b/>
                <w:noProof/>
              </w:rPr>
              <w:t>Tailoring of Data Protections for the SaaS Cloud Infrastructure</w:t>
            </w:r>
            <w:r w:rsidR="00DD20D7">
              <w:rPr>
                <w:noProof/>
                <w:webHidden/>
              </w:rPr>
              <w:tab/>
            </w:r>
            <w:r w:rsidR="00DD20D7">
              <w:rPr>
                <w:noProof/>
                <w:webHidden/>
              </w:rPr>
              <w:fldChar w:fldCharType="begin"/>
            </w:r>
            <w:r w:rsidR="00DD20D7">
              <w:rPr>
                <w:noProof/>
                <w:webHidden/>
              </w:rPr>
              <w:instrText xml:space="preserve"> PAGEREF _Toc530946997 \h </w:instrText>
            </w:r>
            <w:r w:rsidR="00DD20D7">
              <w:rPr>
                <w:noProof/>
                <w:webHidden/>
              </w:rPr>
            </w:r>
            <w:r w:rsidR="00DD20D7">
              <w:rPr>
                <w:noProof/>
                <w:webHidden/>
              </w:rPr>
              <w:fldChar w:fldCharType="separate"/>
            </w:r>
            <w:r w:rsidR="00DD20D7">
              <w:rPr>
                <w:noProof/>
                <w:webHidden/>
              </w:rPr>
              <w:t>47</w:t>
            </w:r>
            <w:r w:rsidR="00DD20D7">
              <w:rPr>
                <w:noProof/>
                <w:webHidden/>
              </w:rPr>
              <w:fldChar w:fldCharType="end"/>
            </w:r>
          </w:hyperlink>
        </w:p>
        <w:p w14:paraId="6EE8F20F" w14:textId="31D4D7E1" w:rsidR="00DD20D7" w:rsidRDefault="00381709">
          <w:pPr>
            <w:pStyle w:val="TOC2"/>
            <w:tabs>
              <w:tab w:val="right" w:leader="dot" w:pos="9350"/>
            </w:tabs>
            <w:rPr>
              <w:rFonts w:eastAsiaTheme="minorEastAsia"/>
              <w:noProof/>
            </w:rPr>
          </w:pPr>
          <w:hyperlink w:anchor="_Toc530946998" w:history="1">
            <w:r w:rsidR="00DD20D7" w:rsidRPr="004F5F08">
              <w:rPr>
                <w:rStyle w:val="Hyperlink"/>
                <w:rFonts w:ascii="Times New Roman" w:hAnsi="Times New Roman" w:cs="Times New Roman"/>
                <w:b/>
                <w:noProof/>
              </w:rPr>
              <w:t>Security for Cloud Computing</w:t>
            </w:r>
            <w:r w:rsidR="00DD20D7">
              <w:rPr>
                <w:noProof/>
                <w:webHidden/>
              </w:rPr>
              <w:tab/>
            </w:r>
            <w:r w:rsidR="00DD20D7">
              <w:rPr>
                <w:noProof/>
                <w:webHidden/>
              </w:rPr>
              <w:fldChar w:fldCharType="begin"/>
            </w:r>
            <w:r w:rsidR="00DD20D7">
              <w:rPr>
                <w:noProof/>
                <w:webHidden/>
              </w:rPr>
              <w:instrText xml:space="preserve"> PAGEREF _Toc530946998 \h </w:instrText>
            </w:r>
            <w:r w:rsidR="00DD20D7">
              <w:rPr>
                <w:noProof/>
                <w:webHidden/>
              </w:rPr>
            </w:r>
            <w:r w:rsidR="00DD20D7">
              <w:rPr>
                <w:noProof/>
                <w:webHidden/>
              </w:rPr>
              <w:fldChar w:fldCharType="separate"/>
            </w:r>
            <w:r w:rsidR="00DD20D7">
              <w:rPr>
                <w:noProof/>
                <w:webHidden/>
              </w:rPr>
              <w:t>48</w:t>
            </w:r>
            <w:r w:rsidR="00DD20D7">
              <w:rPr>
                <w:noProof/>
                <w:webHidden/>
              </w:rPr>
              <w:fldChar w:fldCharType="end"/>
            </w:r>
          </w:hyperlink>
        </w:p>
        <w:p w14:paraId="799B09CE" w14:textId="796924BB" w:rsidR="00DD20D7" w:rsidRDefault="00381709">
          <w:pPr>
            <w:pStyle w:val="TOC3"/>
            <w:tabs>
              <w:tab w:val="right" w:leader="dot" w:pos="9350"/>
            </w:tabs>
            <w:rPr>
              <w:rFonts w:eastAsiaTheme="minorEastAsia"/>
              <w:noProof/>
            </w:rPr>
          </w:pPr>
          <w:hyperlink w:anchor="_Toc530946999" w:history="1">
            <w:r w:rsidR="00DD20D7" w:rsidRPr="004F5F08">
              <w:rPr>
                <w:rStyle w:val="Hyperlink"/>
                <w:rFonts w:ascii="Times New Roman" w:hAnsi="Times New Roman" w:cs="Times New Roman"/>
                <w:i/>
                <w:noProof/>
              </w:rPr>
              <w:t>Access Control</w:t>
            </w:r>
            <w:r w:rsidR="00DD20D7">
              <w:rPr>
                <w:noProof/>
                <w:webHidden/>
              </w:rPr>
              <w:tab/>
            </w:r>
            <w:r w:rsidR="00DD20D7">
              <w:rPr>
                <w:noProof/>
                <w:webHidden/>
              </w:rPr>
              <w:fldChar w:fldCharType="begin"/>
            </w:r>
            <w:r w:rsidR="00DD20D7">
              <w:rPr>
                <w:noProof/>
                <w:webHidden/>
              </w:rPr>
              <w:instrText xml:space="preserve"> PAGEREF _Toc530946999 \h </w:instrText>
            </w:r>
            <w:r w:rsidR="00DD20D7">
              <w:rPr>
                <w:noProof/>
                <w:webHidden/>
              </w:rPr>
            </w:r>
            <w:r w:rsidR="00DD20D7">
              <w:rPr>
                <w:noProof/>
                <w:webHidden/>
              </w:rPr>
              <w:fldChar w:fldCharType="separate"/>
            </w:r>
            <w:r w:rsidR="00DD20D7">
              <w:rPr>
                <w:noProof/>
                <w:webHidden/>
              </w:rPr>
              <w:t>48</w:t>
            </w:r>
            <w:r w:rsidR="00DD20D7">
              <w:rPr>
                <w:noProof/>
                <w:webHidden/>
              </w:rPr>
              <w:fldChar w:fldCharType="end"/>
            </w:r>
          </w:hyperlink>
        </w:p>
        <w:p w14:paraId="4BD41474" w14:textId="0C0C4F08" w:rsidR="00DD20D7" w:rsidRDefault="00381709">
          <w:pPr>
            <w:pStyle w:val="TOC3"/>
            <w:tabs>
              <w:tab w:val="right" w:leader="dot" w:pos="9350"/>
            </w:tabs>
            <w:rPr>
              <w:rFonts w:eastAsiaTheme="minorEastAsia"/>
              <w:noProof/>
            </w:rPr>
          </w:pPr>
          <w:hyperlink w:anchor="_Toc530947000" w:history="1">
            <w:r w:rsidR="00DD20D7" w:rsidRPr="004F5F08">
              <w:rPr>
                <w:rStyle w:val="Hyperlink"/>
                <w:rFonts w:ascii="Times New Roman" w:hAnsi="Times New Roman" w:cs="Times New Roman"/>
                <w:i/>
                <w:noProof/>
              </w:rPr>
              <w:t>Data at Rest</w:t>
            </w:r>
            <w:r w:rsidR="00DD20D7">
              <w:rPr>
                <w:noProof/>
                <w:webHidden/>
              </w:rPr>
              <w:tab/>
            </w:r>
            <w:r w:rsidR="00DD20D7">
              <w:rPr>
                <w:noProof/>
                <w:webHidden/>
              </w:rPr>
              <w:fldChar w:fldCharType="begin"/>
            </w:r>
            <w:r w:rsidR="00DD20D7">
              <w:rPr>
                <w:noProof/>
                <w:webHidden/>
              </w:rPr>
              <w:instrText xml:space="preserve"> PAGEREF _Toc530947000 \h </w:instrText>
            </w:r>
            <w:r w:rsidR="00DD20D7">
              <w:rPr>
                <w:noProof/>
                <w:webHidden/>
              </w:rPr>
            </w:r>
            <w:r w:rsidR="00DD20D7">
              <w:rPr>
                <w:noProof/>
                <w:webHidden/>
              </w:rPr>
              <w:fldChar w:fldCharType="separate"/>
            </w:r>
            <w:r w:rsidR="00DD20D7">
              <w:rPr>
                <w:noProof/>
                <w:webHidden/>
              </w:rPr>
              <w:t>49</w:t>
            </w:r>
            <w:r w:rsidR="00DD20D7">
              <w:rPr>
                <w:noProof/>
                <w:webHidden/>
              </w:rPr>
              <w:fldChar w:fldCharType="end"/>
            </w:r>
          </w:hyperlink>
        </w:p>
        <w:p w14:paraId="22218048" w14:textId="422A9DBB" w:rsidR="00DD20D7" w:rsidRDefault="00381709">
          <w:pPr>
            <w:pStyle w:val="TOC3"/>
            <w:tabs>
              <w:tab w:val="right" w:leader="dot" w:pos="9350"/>
            </w:tabs>
            <w:rPr>
              <w:rFonts w:eastAsiaTheme="minorEastAsia"/>
              <w:noProof/>
            </w:rPr>
          </w:pPr>
          <w:hyperlink w:anchor="_Toc530947001" w:history="1">
            <w:r w:rsidR="00DD20D7" w:rsidRPr="004F5F08">
              <w:rPr>
                <w:rStyle w:val="Hyperlink"/>
                <w:rFonts w:ascii="Times New Roman" w:hAnsi="Times New Roman" w:cs="Times New Roman"/>
                <w:i/>
                <w:noProof/>
              </w:rPr>
              <w:t>Data in Use</w:t>
            </w:r>
            <w:r w:rsidR="00DD20D7">
              <w:rPr>
                <w:noProof/>
                <w:webHidden/>
              </w:rPr>
              <w:tab/>
            </w:r>
            <w:r w:rsidR="00DD20D7">
              <w:rPr>
                <w:noProof/>
                <w:webHidden/>
              </w:rPr>
              <w:fldChar w:fldCharType="begin"/>
            </w:r>
            <w:r w:rsidR="00DD20D7">
              <w:rPr>
                <w:noProof/>
                <w:webHidden/>
              </w:rPr>
              <w:instrText xml:space="preserve"> PAGEREF _Toc530947001 \h </w:instrText>
            </w:r>
            <w:r w:rsidR="00DD20D7">
              <w:rPr>
                <w:noProof/>
                <w:webHidden/>
              </w:rPr>
            </w:r>
            <w:r w:rsidR="00DD20D7">
              <w:rPr>
                <w:noProof/>
                <w:webHidden/>
              </w:rPr>
              <w:fldChar w:fldCharType="separate"/>
            </w:r>
            <w:r w:rsidR="00DD20D7">
              <w:rPr>
                <w:noProof/>
                <w:webHidden/>
              </w:rPr>
              <w:t>50</w:t>
            </w:r>
            <w:r w:rsidR="00DD20D7">
              <w:rPr>
                <w:noProof/>
                <w:webHidden/>
              </w:rPr>
              <w:fldChar w:fldCharType="end"/>
            </w:r>
          </w:hyperlink>
        </w:p>
        <w:p w14:paraId="7A431156" w14:textId="6BE8A023" w:rsidR="00DD20D7" w:rsidRDefault="00381709">
          <w:pPr>
            <w:pStyle w:val="TOC3"/>
            <w:tabs>
              <w:tab w:val="right" w:leader="dot" w:pos="9350"/>
            </w:tabs>
            <w:rPr>
              <w:rFonts w:eastAsiaTheme="minorEastAsia"/>
              <w:noProof/>
            </w:rPr>
          </w:pPr>
          <w:hyperlink w:anchor="_Toc530947002" w:history="1">
            <w:r w:rsidR="00DD20D7" w:rsidRPr="004F5F08">
              <w:rPr>
                <w:rStyle w:val="Hyperlink"/>
                <w:rFonts w:ascii="Times New Roman" w:hAnsi="Times New Roman" w:cs="Times New Roman"/>
                <w:i/>
                <w:noProof/>
              </w:rPr>
              <w:t>Data in Motion</w:t>
            </w:r>
            <w:r w:rsidR="00DD20D7">
              <w:rPr>
                <w:noProof/>
                <w:webHidden/>
              </w:rPr>
              <w:tab/>
            </w:r>
            <w:r w:rsidR="00DD20D7">
              <w:rPr>
                <w:noProof/>
                <w:webHidden/>
              </w:rPr>
              <w:fldChar w:fldCharType="begin"/>
            </w:r>
            <w:r w:rsidR="00DD20D7">
              <w:rPr>
                <w:noProof/>
                <w:webHidden/>
              </w:rPr>
              <w:instrText xml:space="preserve"> PAGEREF _Toc530947002 \h </w:instrText>
            </w:r>
            <w:r w:rsidR="00DD20D7">
              <w:rPr>
                <w:noProof/>
                <w:webHidden/>
              </w:rPr>
            </w:r>
            <w:r w:rsidR="00DD20D7">
              <w:rPr>
                <w:noProof/>
                <w:webHidden/>
              </w:rPr>
              <w:fldChar w:fldCharType="separate"/>
            </w:r>
            <w:r w:rsidR="00DD20D7">
              <w:rPr>
                <w:noProof/>
                <w:webHidden/>
              </w:rPr>
              <w:t>50</w:t>
            </w:r>
            <w:r w:rsidR="00DD20D7">
              <w:rPr>
                <w:noProof/>
                <w:webHidden/>
              </w:rPr>
              <w:fldChar w:fldCharType="end"/>
            </w:r>
          </w:hyperlink>
        </w:p>
        <w:p w14:paraId="79FCFF82" w14:textId="2D155274" w:rsidR="00DD20D7" w:rsidRDefault="00381709">
          <w:pPr>
            <w:pStyle w:val="TOC1"/>
            <w:tabs>
              <w:tab w:val="right" w:leader="dot" w:pos="9350"/>
            </w:tabs>
            <w:rPr>
              <w:rFonts w:eastAsiaTheme="minorEastAsia"/>
              <w:noProof/>
            </w:rPr>
          </w:pPr>
          <w:hyperlink w:anchor="_Toc530947003" w:history="1">
            <w:r w:rsidR="00DD20D7" w:rsidRPr="004F5F08">
              <w:rPr>
                <w:rStyle w:val="Hyperlink"/>
                <w:rFonts w:ascii="Times New Roman" w:hAnsi="Times New Roman" w:cs="Times New Roman"/>
                <w:noProof/>
              </w:rPr>
              <w:t>Operations and Maintenance</w:t>
            </w:r>
            <w:r w:rsidR="00DD20D7">
              <w:rPr>
                <w:noProof/>
                <w:webHidden/>
              </w:rPr>
              <w:tab/>
            </w:r>
            <w:r w:rsidR="00DD20D7">
              <w:rPr>
                <w:noProof/>
                <w:webHidden/>
              </w:rPr>
              <w:fldChar w:fldCharType="begin"/>
            </w:r>
            <w:r w:rsidR="00DD20D7">
              <w:rPr>
                <w:noProof/>
                <w:webHidden/>
              </w:rPr>
              <w:instrText xml:space="preserve"> PAGEREF _Toc530947003 \h </w:instrText>
            </w:r>
            <w:r w:rsidR="00DD20D7">
              <w:rPr>
                <w:noProof/>
                <w:webHidden/>
              </w:rPr>
            </w:r>
            <w:r w:rsidR="00DD20D7">
              <w:rPr>
                <w:noProof/>
                <w:webHidden/>
              </w:rPr>
              <w:fldChar w:fldCharType="separate"/>
            </w:r>
            <w:r w:rsidR="00DD20D7">
              <w:rPr>
                <w:noProof/>
                <w:webHidden/>
              </w:rPr>
              <w:t>51</w:t>
            </w:r>
            <w:r w:rsidR="00DD20D7">
              <w:rPr>
                <w:noProof/>
                <w:webHidden/>
              </w:rPr>
              <w:fldChar w:fldCharType="end"/>
            </w:r>
          </w:hyperlink>
        </w:p>
        <w:p w14:paraId="79E31463" w14:textId="20A71C02" w:rsidR="00DD20D7" w:rsidRDefault="00381709">
          <w:pPr>
            <w:pStyle w:val="TOC2"/>
            <w:tabs>
              <w:tab w:val="right" w:leader="dot" w:pos="9350"/>
            </w:tabs>
            <w:rPr>
              <w:rFonts w:eastAsiaTheme="minorEastAsia"/>
              <w:noProof/>
            </w:rPr>
          </w:pPr>
          <w:hyperlink w:anchor="_Toc530947004" w:history="1">
            <w:r w:rsidR="00DD20D7" w:rsidRPr="004F5F08">
              <w:rPr>
                <w:rStyle w:val="Hyperlink"/>
                <w:rFonts w:ascii="Times New Roman" w:hAnsi="Times New Roman" w:cs="Times New Roman"/>
                <w:b/>
                <w:noProof/>
              </w:rPr>
              <w:t>Evaluate Business Activities</w:t>
            </w:r>
            <w:r w:rsidR="00DD20D7">
              <w:rPr>
                <w:noProof/>
                <w:webHidden/>
              </w:rPr>
              <w:tab/>
            </w:r>
            <w:r w:rsidR="00DD20D7">
              <w:rPr>
                <w:noProof/>
                <w:webHidden/>
              </w:rPr>
              <w:fldChar w:fldCharType="begin"/>
            </w:r>
            <w:r w:rsidR="00DD20D7">
              <w:rPr>
                <w:noProof/>
                <w:webHidden/>
              </w:rPr>
              <w:instrText xml:space="preserve"> PAGEREF _Toc530947004 \h </w:instrText>
            </w:r>
            <w:r w:rsidR="00DD20D7">
              <w:rPr>
                <w:noProof/>
                <w:webHidden/>
              </w:rPr>
            </w:r>
            <w:r w:rsidR="00DD20D7">
              <w:rPr>
                <w:noProof/>
                <w:webHidden/>
              </w:rPr>
              <w:fldChar w:fldCharType="separate"/>
            </w:r>
            <w:r w:rsidR="00DD20D7">
              <w:rPr>
                <w:noProof/>
                <w:webHidden/>
              </w:rPr>
              <w:t>51</w:t>
            </w:r>
            <w:r w:rsidR="00DD20D7">
              <w:rPr>
                <w:noProof/>
                <w:webHidden/>
              </w:rPr>
              <w:fldChar w:fldCharType="end"/>
            </w:r>
          </w:hyperlink>
        </w:p>
        <w:p w14:paraId="1792050A" w14:textId="652001B0" w:rsidR="00DD20D7" w:rsidRDefault="00381709">
          <w:pPr>
            <w:pStyle w:val="TOC3"/>
            <w:tabs>
              <w:tab w:val="right" w:leader="dot" w:pos="9350"/>
            </w:tabs>
            <w:rPr>
              <w:rFonts w:eastAsiaTheme="minorEastAsia"/>
              <w:noProof/>
            </w:rPr>
          </w:pPr>
          <w:hyperlink w:anchor="_Toc530947005" w:history="1">
            <w:r w:rsidR="00DD20D7" w:rsidRPr="004F5F08">
              <w:rPr>
                <w:rStyle w:val="Hyperlink"/>
                <w:rFonts w:ascii="Times New Roman" w:hAnsi="Times New Roman" w:cs="Times New Roman"/>
                <w:i/>
                <w:noProof/>
              </w:rPr>
              <w:t>Identify Critical Business Processes</w:t>
            </w:r>
            <w:r w:rsidR="00DD20D7">
              <w:rPr>
                <w:noProof/>
                <w:webHidden/>
              </w:rPr>
              <w:tab/>
            </w:r>
            <w:r w:rsidR="00DD20D7">
              <w:rPr>
                <w:noProof/>
                <w:webHidden/>
              </w:rPr>
              <w:fldChar w:fldCharType="begin"/>
            </w:r>
            <w:r w:rsidR="00DD20D7">
              <w:rPr>
                <w:noProof/>
                <w:webHidden/>
              </w:rPr>
              <w:instrText xml:space="preserve"> PAGEREF _Toc530947005 \h </w:instrText>
            </w:r>
            <w:r w:rsidR="00DD20D7">
              <w:rPr>
                <w:noProof/>
                <w:webHidden/>
              </w:rPr>
            </w:r>
            <w:r w:rsidR="00DD20D7">
              <w:rPr>
                <w:noProof/>
                <w:webHidden/>
              </w:rPr>
              <w:fldChar w:fldCharType="separate"/>
            </w:r>
            <w:r w:rsidR="00DD20D7">
              <w:rPr>
                <w:noProof/>
                <w:webHidden/>
              </w:rPr>
              <w:t>52</w:t>
            </w:r>
            <w:r w:rsidR="00DD20D7">
              <w:rPr>
                <w:noProof/>
                <w:webHidden/>
              </w:rPr>
              <w:fldChar w:fldCharType="end"/>
            </w:r>
          </w:hyperlink>
        </w:p>
        <w:p w14:paraId="57D819D6" w14:textId="52B1E394" w:rsidR="00DD20D7" w:rsidRDefault="00381709">
          <w:pPr>
            <w:pStyle w:val="TOC3"/>
            <w:tabs>
              <w:tab w:val="right" w:leader="dot" w:pos="9350"/>
            </w:tabs>
            <w:rPr>
              <w:rFonts w:eastAsiaTheme="minorEastAsia"/>
              <w:noProof/>
            </w:rPr>
          </w:pPr>
          <w:hyperlink w:anchor="_Toc530947006" w:history="1">
            <w:r w:rsidR="00DD20D7" w:rsidRPr="004F5F08">
              <w:rPr>
                <w:rStyle w:val="Hyperlink"/>
                <w:rFonts w:ascii="Times New Roman" w:hAnsi="Times New Roman" w:cs="Times New Roman"/>
                <w:i/>
                <w:noProof/>
              </w:rPr>
              <w:t>Label Dependencies</w:t>
            </w:r>
            <w:r w:rsidR="00DD20D7">
              <w:rPr>
                <w:noProof/>
                <w:webHidden/>
              </w:rPr>
              <w:tab/>
            </w:r>
            <w:r w:rsidR="00DD20D7">
              <w:rPr>
                <w:noProof/>
                <w:webHidden/>
              </w:rPr>
              <w:fldChar w:fldCharType="begin"/>
            </w:r>
            <w:r w:rsidR="00DD20D7">
              <w:rPr>
                <w:noProof/>
                <w:webHidden/>
              </w:rPr>
              <w:instrText xml:space="preserve"> PAGEREF _Toc530947006 \h </w:instrText>
            </w:r>
            <w:r w:rsidR="00DD20D7">
              <w:rPr>
                <w:noProof/>
                <w:webHidden/>
              </w:rPr>
            </w:r>
            <w:r w:rsidR="00DD20D7">
              <w:rPr>
                <w:noProof/>
                <w:webHidden/>
              </w:rPr>
              <w:fldChar w:fldCharType="separate"/>
            </w:r>
            <w:r w:rsidR="00DD20D7">
              <w:rPr>
                <w:noProof/>
                <w:webHidden/>
              </w:rPr>
              <w:t>52</w:t>
            </w:r>
            <w:r w:rsidR="00DD20D7">
              <w:rPr>
                <w:noProof/>
                <w:webHidden/>
              </w:rPr>
              <w:fldChar w:fldCharType="end"/>
            </w:r>
          </w:hyperlink>
        </w:p>
        <w:p w14:paraId="18641258" w14:textId="79AD5640" w:rsidR="00DD20D7" w:rsidRDefault="00381709">
          <w:pPr>
            <w:pStyle w:val="TOC3"/>
            <w:tabs>
              <w:tab w:val="right" w:leader="dot" w:pos="9350"/>
            </w:tabs>
            <w:rPr>
              <w:rFonts w:eastAsiaTheme="minorEastAsia"/>
              <w:noProof/>
            </w:rPr>
          </w:pPr>
          <w:hyperlink w:anchor="_Toc530947007" w:history="1">
            <w:r w:rsidR="00DD20D7" w:rsidRPr="004F5F08">
              <w:rPr>
                <w:rStyle w:val="Hyperlink"/>
                <w:rFonts w:ascii="Times New Roman" w:hAnsi="Times New Roman" w:cs="Times New Roman"/>
                <w:i/>
                <w:noProof/>
              </w:rPr>
              <w:t>Define Vital Applications</w:t>
            </w:r>
            <w:r w:rsidR="00DD20D7">
              <w:rPr>
                <w:noProof/>
                <w:webHidden/>
              </w:rPr>
              <w:tab/>
            </w:r>
            <w:r w:rsidR="00DD20D7">
              <w:rPr>
                <w:noProof/>
                <w:webHidden/>
              </w:rPr>
              <w:fldChar w:fldCharType="begin"/>
            </w:r>
            <w:r w:rsidR="00DD20D7">
              <w:rPr>
                <w:noProof/>
                <w:webHidden/>
              </w:rPr>
              <w:instrText xml:space="preserve"> PAGEREF _Toc530947007 \h </w:instrText>
            </w:r>
            <w:r w:rsidR="00DD20D7">
              <w:rPr>
                <w:noProof/>
                <w:webHidden/>
              </w:rPr>
            </w:r>
            <w:r w:rsidR="00DD20D7">
              <w:rPr>
                <w:noProof/>
                <w:webHidden/>
              </w:rPr>
              <w:fldChar w:fldCharType="separate"/>
            </w:r>
            <w:r w:rsidR="00DD20D7">
              <w:rPr>
                <w:noProof/>
                <w:webHidden/>
              </w:rPr>
              <w:t>52</w:t>
            </w:r>
            <w:r w:rsidR="00DD20D7">
              <w:rPr>
                <w:noProof/>
                <w:webHidden/>
              </w:rPr>
              <w:fldChar w:fldCharType="end"/>
            </w:r>
          </w:hyperlink>
        </w:p>
        <w:p w14:paraId="52206726" w14:textId="2DF9781D" w:rsidR="00DD20D7" w:rsidRDefault="00381709">
          <w:pPr>
            <w:pStyle w:val="TOC3"/>
            <w:tabs>
              <w:tab w:val="right" w:leader="dot" w:pos="9350"/>
            </w:tabs>
            <w:rPr>
              <w:rFonts w:eastAsiaTheme="minorEastAsia"/>
              <w:noProof/>
            </w:rPr>
          </w:pPr>
          <w:hyperlink w:anchor="_Toc530947008" w:history="1">
            <w:r w:rsidR="00DD20D7" w:rsidRPr="004F5F08">
              <w:rPr>
                <w:rStyle w:val="Hyperlink"/>
                <w:rFonts w:ascii="Times New Roman" w:hAnsi="Times New Roman" w:cs="Times New Roman"/>
                <w:i/>
                <w:noProof/>
              </w:rPr>
              <w:t>Assess Current Data Recovery</w:t>
            </w:r>
            <w:r w:rsidR="00DD20D7">
              <w:rPr>
                <w:noProof/>
                <w:webHidden/>
              </w:rPr>
              <w:tab/>
            </w:r>
            <w:r w:rsidR="00DD20D7">
              <w:rPr>
                <w:noProof/>
                <w:webHidden/>
              </w:rPr>
              <w:fldChar w:fldCharType="begin"/>
            </w:r>
            <w:r w:rsidR="00DD20D7">
              <w:rPr>
                <w:noProof/>
                <w:webHidden/>
              </w:rPr>
              <w:instrText xml:space="preserve"> PAGEREF _Toc530947008 \h </w:instrText>
            </w:r>
            <w:r w:rsidR="00DD20D7">
              <w:rPr>
                <w:noProof/>
                <w:webHidden/>
              </w:rPr>
            </w:r>
            <w:r w:rsidR="00DD20D7">
              <w:rPr>
                <w:noProof/>
                <w:webHidden/>
              </w:rPr>
              <w:fldChar w:fldCharType="separate"/>
            </w:r>
            <w:r w:rsidR="00DD20D7">
              <w:rPr>
                <w:noProof/>
                <w:webHidden/>
              </w:rPr>
              <w:t>53</w:t>
            </w:r>
            <w:r w:rsidR="00DD20D7">
              <w:rPr>
                <w:noProof/>
                <w:webHidden/>
              </w:rPr>
              <w:fldChar w:fldCharType="end"/>
            </w:r>
          </w:hyperlink>
        </w:p>
        <w:p w14:paraId="40220AF3" w14:textId="12C5CC1C" w:rsidR="00DD20D7" w:rsidRDefault="00381709">
          <w:pPr>
            <w:pStyle w:val="TOC2"/>
            <w:tabs>
              <w:tab w:val="right" w:leader="dot" w:pos="9350"/>
            </w:tabs>
            <w:rPr>
              <w:rFonts w:eastAsiaTheme="minorEastAsia"/>
              <w:noProof/>
            </w:rPr>
          </w:pPr>
          <w:hyperlink w:anchor="_Toc530947009" w:history="1">
            <w:r w:rsidR="00DD20D7" w:rsidRPr="004F5F08">
              <w:rPr>
                <w:rStyle w:val="Hyperlink"/>
                <w:rFonts w:ascii="Times New Roman" w:hAnsi="Times New Roman" w:cs="Times New Roman"/>
                <w:b/>
                <w:noProof/>
              </w:rPr>
              <w:t>Determine Recovery Time Requirements</w:t>
            </w:r>
            <w:r w:rsidR="00DD20D7">
              <w:rPr>
                <w:noProof/>
                <w:webHidden/>
              </w:rPr>
              <w:tab/>
            </w:r>
            <w:r w:rsidR="00DD20D7">
              <w:rPr>
                <w:noProof/>
                <w:webHidden/>
              </w:rPr>
              <w:fldChar w:fldCharType="begin"/>
            </w:r>
            <w:r w:rsidR="00DD20D7">
              <w:rPr>
                <w:noProof/>
                <w:webHidden/>
              </w:rPr>
              <w:instrText xml:space="preserve"> PAGEREF _Toc530947009 \h </w:instrText>
            </w:r>
            <w:r w:rsidR="00DD20D7">
              <w:rPr>
                <w:noProof/>
                <w:webHidden/>
              </w:rPr>
            </w:r>
            <w:r w:rsidR="00DD20D7">
              <w:rPr>
                <w:noProof/>
                <w:webHidden/>
              </w:rPr>
              <w:fldChar w:fldCharType="separate"/>
            </w:r>
            <w:r w:rsidR="00DD20D7">
              <w:rPr>
                <w:noProof/>
                <w:webHidden/>
              </w:rPr>
              <w:t>53</w:t>
            </w:r>
            <w:r w:rsidR="00DD20D7">
              <w:rPr>
                <w:noProof/>
                <w:webHidden/>
              </w:rPr>
              <w:fldChar w:fldCharType="end"/>
            </w:r>
          </w:hyperlink>
        </w:p>
        <w:p w14:paraId="750AE690" w14:textId="2A7EBADC" w:rsidR="00DD20D7" w:rsidRDefault="00381709">
          <w:pPr>
            <w:pStyle w:val="TOC3"/>
            <w:tabs>
              <w:tab w:val="right" w:leader="dot" w:pos="9350"/>
            </w:tabs>
            <w:rPr>
              <w:rFonts w:eastAsiaTheme="minorEastAsia"/>
              <w:noProof/>
            </w:rPr>
          </w:pPr>
          <w:hyperlink w:anchor="_Toc530947010" w:history="1">
            <w:r w:rsidR="00DD20D7" w:rsidRPr="004F5F08">
              <w:rPr>
                <w:rStyle w:val="Hyperlink"/>
                <w:rFonts w:ascii="Times New Roman" w:hAnsi="Times New Roman" w:cs="Times New Roman"/>
                <w:i/>
                <w:noProof/>
              </w:rPr>
              <w:t>Perform a Business Impact Analysis (BIA)</w:t>
            </w:r>
            <w:r w:rsidR="00DD20D7">
              <w:rPr>
                <w:noProof/>
                <w:webHidden/>
              </w:rPr>
              <w:tab/>
            </w:r>
            <w:r w:rsidR="00DD20D7">
              <w:rPr>
                <w:noProof/>
                <w:webHidden/>
              </w:rPr>
              <w:fldChar w:fldCharType="begin"/>
            </w:r>
            <w:r w:rsidR="00DD20D7">
              <w:rPr>
                <w:noProof/>
                <w:webHidden/>
              </w:rPr>
              <w:instrText xml:space="preserve"> PAGEREF _Toc530947010 \h </w:instrText>
            </w:r>
            <w:r w:rsidR="00DD20D7">
              <w:rPr>
                <w:noProof/>
                <w:webHidden/>
              </w:rPr>
            </w:r>
            <w:r w:rsidR="00DD20D7">
              <w:rPr>
                <w:noProof/>
                <w:webHidden/>
              </w:rPr>
              <w:fldChar w:fldCharType="separate"/>
            </w:r>
            <w:r w:rsidR="00DD20D7">
              <w:rPr>
                <w:noProof/>
                <w:webHidden/>
              </w:rPr>
              <w:t>53</w:t>
            </w:r>
            <w:r w:rsidR="00DD20D7">
              <w:rPr>
                <w:noProof/>
                <w:webHidden/>
              </w:rPr>
              <w:fldChar w:fldCharType="end"/>
            </w:r>
          </w:hyperlink>
        </w:p>
        <w:p w14:paraId="3E3C1DCB" w14:textId="3C30B28C" w:rsidR="00DD20D7" w:rsidRDefault="00381709">
          <w:pPr>
            <w:pStyle w:val="TOC3"/>
            <w:tabs>
              <w:tab w:val="right" w:leader="dot" w:pos="9350"/>
            </w:tabs>
            <w:rPr>
              <w:rFonts w:eastAsiaTheme="minorEastAsia"/>
              <w:noProof/>
            </w:rPr>
          </w:pPr>
          <w:hyperlink w:anchor="_Toc530947011" w:history="1">
            <w:r w:rsidR="00DD20D7" w:rsidRPr="004F5F08">
              <w:rPr>
                <w:rStyle w:val="Hyperlink"/>
                <w:rFonts w:ascii="Times New Roman" w:hAnsi="Times New Roman" w:cs="Times New Roman"/>
                <w:i/>
                <w:noProof/>
              </w:rPr>
              <w:t>Define Recovery Point Objectives (RPO)</w:t>
            </w:r>
            <w:r w:rsidR="00DD20D7">
              <w:rPr>
                <w:noProof/>
                <w:webHidden/>
              </w:rPr>
              <w:tab/>
            </w:r>
            <w:r w:rsidR="00DD20D7">
              <w:rPr>
                <w:noProof/>
                <w:webHidden/>
              </w:rPr>
              <w:fldChar w:fldCharType="begin"/>
            </w:r>
            <w:r w:rsidR="00DD20D7">
              <w:rPr>
                <w:noProof/>
                <w:webHidden/>
              </w:rPr>
              <w:instrText xml:space="preserve"> PAGEREF _Toc530947011 \h </w:instrText>
            </w:r>
            <w:r w:rsidR="00DD20D7">
              <w:rPr>
                <w:noProof/>
                <w:webHidden/>
              </w:rPr>
            </w:r>
            <w:r w:rsidR="00DD20D7">
              <w:rPr>
                <w:noProof/>
                <w:webHidden/>
              </w:rPr>
              <w:fldChar w:fldCharType="separate"/>
            </w:r>
            <w:r w:rsidR="00DD20D7">
              <w:rPr>
                <w:noProof/>
                <w:webHidden/>
              </w:rPr>
              <w:t>54</w:t>
            </w:r>
            <w:r w:rsidR="00DD20D7">
              <w:rPr>
                <w:noProof/>
                <w:webHidden/>
              </w:rPr>
              <w:fldChar w:fldCharType="end"/>
            </w:r>
          </w:hyperlink>
        </w:p>
        <w:p w14:paraId="234FDBC6" w14:textId="5CDD868C" w:rsidR="00DD20D7" w:rsidRDefault="00381709">
          <w:pPr>
            <w:pStyle w:val="TOC3"/>
            <w:tabs>
              <w:tab w:val="right" w:leader="dot" w:pos="9350"/>
            </w:tabs>
            <w:rPr>
              <w:rFonts w:eastAsiaTheme="minorEastAsia"/>
              <w:noProof/>
            </w:rPr>
          </w:pPr>
          <w:hyperlink w:anchor="_Toc530947012" w:history="1">
            <w:r w:rsidR="00DD20D7" w:rsidRPr="004F5F08">
              <w:rPr>
                <w:rStyle w:val="Hyperlink"/>
                <w:rFonts w:ascii="Times New Roman" w:hAnsi="Times New Roman" w:cs="Times New Roman"/>
                <w:i/>
                <w:noProof/>
              </w:rPr>
              <w:t>Distinguish Recovery Time Objectives (RTO)</w:t>
            </w:r>
            <w:r w:rsidR="00DD20D7">
              <w:rPr>
                <w:noProof/>
                <w:webHidden/>
              </w:rPr>
              <w:tab/>
            </w:r>
            <w:r w:rsidR="00DD20D7">
              <w:rPr>
                <w:noProof/>
                <w:webHidden/>
              </w:rPr>
              <w:fldChar w:fldCharType="begin"/>
            </w:r>
            <w:r w:rsidR="00DD20D7">
              <w:rPr>
                <w:noProof/>
                <w:webHidden/>
              </w:rPr>
              <w:instrText xml:space="preserve"> PAGEREF _Toc530947012 \h </w:instrText>
            </w:r>
            <w:r w:rsidR="00DD20D7">
              <w:rPr>
                <w:noProof/>
                <w:webHidden/>
              </w:rPr>
            </w:r>
            <w:r w:rsidR="00DD20D7">
              <w:rPr>
                <w:noProof/>
                <w:webHidden/>
              </w:rPr>
              <w:fldChar w:fldCharType="separate"/>
            </w:r>
            <w:r w:rsidR="00DD20D7">
              <w:rPr>
                <w:noProof/>
                <w:webHidden/>
              </w:rPr>
              <w:t>55</w:t>
            </w:r>
            <w:r w:rsidR="00DD20D7">
              <w:rPr>
                <w:noProof/>
                <w:webHidden/>
              </w:rPr>
              <w:fldChar w:fldCharType="end"/>
            </w:r>
          </w:hyperlink>
        </w:p>
        <w:p w14:paraId="49AF0B67" w14:textId="1EA1BB95" w:rsidR="00DD20D7" w:rsidRDefault="00381709">
          <w:pPr>
            <w:pStyle w:val="TOC3"/>
            <w:tabs>
              <w:tab w:val="right" w:leader="dot" w:pos="9350"/>
            </w:tabs>
            <w:rPr>
              <w:rFonts w:eastAsiaTheme="minorEastAsia"/>
              <w:noProof/>
            </w:rPr>
          </w:pPr>
          <w:hyperlink w:anchor="_Toc530947013" w:history="1">
            <w:r w:rsidR="00DD20D7" w:rsidRPr="004F5F08">
              <w:rPr>
                <w:rStyle w:val="Hyperlink"/>
                <w:rFonts w:ascii="Times New Roman" w:hAnsi="Times New Roman" w:cs="Times New Roman"/>
                <w:i/>
                <w:noProof/>
              </w:rPr>
              <w:t>Determine Work Recovery Time (WRT)</w:t>
            </w:r>
            <w:r w:rsidR="00DD20D7">
              <w:rPr>
                <w:noProof/>
                <w:webHidden/>
              </w:rPr>
              <w:tab/>
            </w:r>
            <w:r w:rsidR="00DD20D7">
              <w:rPr>
                <w:noProof/>
                <w:webHidden/>
              </w:rPr>
              <w:fldChar w:fldCharType="begin"/>
            </w:r>
            <w:r w:rsidR="00DD20D7">
              <w:rPr>
                <w:noProof/>
                <w:webHidden/>
              </w:rPr>
              <w:instrText xml:space="preserve"> PAGEREF _Toc530947013 \h </w:instrText>
            </w:r>
            <w:r w:rsidR="00DD20D7">
              <w:rPr>
                <w:noProof/>
                <w:webHidden/>
              </w:rPr>
            </w:r>
            <w:r w:rsidR="00DD20D7">
              <w:rPr>
                <w:noProof/>
                <w:webHidden/>
              </w:rPr>
              <w:fldChar w:fldCharType="separate"/>
            </w:r>
            <w:r w:rsidR="00DD20D7">
              <w:rPr>
                <w:noProof/>
                <w:webHidden/>
              </w:rPr>
              <w:t>55</w:t>
            </w:r>
            <w:r w:rsidR="00DD20D7">
              <w:rPr>
                <w:noProof/>
                <w:webHidden/>
              </w:rPr>
              <w:fldChar w:fldCharType="end"/>
            </w:r>
          </w:hyperlink>
        </w:p>
        <w:p w14:paraId="5B554B67" w14:textId="645BCBA4" w:rsidR="00DD20D7" w:rsidRDefault="00381709">
          <w:pPr>
            <w:pStyle w:val="TOC3"/>
            <w:tabs>
              <w:tab w:val="right" w:leader="dot" w:pos="9350"/>
            </w:tabs>
            <w:rPr>
              <w:rFonts w:eastAsiaTheme="minorEastAsia"/>
              <w:noProof/>
            </w:rPr>
          </w:pPr>
          <w:hyperlink w:anchor="_Toc530947014" w:history="1">
            <w:r w:rsidR="00DD20D7" w:rsidRPr="004F5F08">
              <w:rPr>
                <w:rStyle w:val="Hyperlink"/>
                <w:rFonts w:ascii="Times New Roman" w:hAnsi="Times New Roman" w:cs="Times New Roman"/>
                <w:i/>
                <w:noProof/>
              </w:rPr>
              <w:t>Designate Maximum Tolerable Downtime (MTD)</w:t>
            </w:r>
            <w:r w:rsidR="00DD20D7">
              <w:rPr>
                <w:noProof/>
                <w:webHidden/>
              </w:rPr>
              <w:tab/>
            </w:r>
            <w:r w:rsidR="00DD20D7">
              <w:rPr>
                <w:noProof/>
                <w:webHidden/>
              </w:rPr>
              <w:fldChar w:fldCharType="begin"/>
            </w:r>
            <w:r w:rsidR="00DD20D7">
              <w:rPr>
                <w:noProof/>
                <w:webHidden/>
              </w:rPr>
              <w:instrText xml:space="preserve"> PAGEREF _Toc530947014 \h </w:instrText>
            </w:r>
            <w:r w:rsidR="00DD20D7">
              <w:rPr>
                <w:noProof/>
                <w:webHidden/>
              </w:rPr>
            </w:r>
            <w:r w:rsidR="00DD20D7">
              <w:rPr>
                <w:noProof/>
                <w:webHidden/>
              </w:rPr>
              <w:fldChar w:fldCharType="separate"/>
            </w:r>
            <w:r w:rsidR="00DD20D7">
              <w:rPr>
                <w:noProof/>
                <w:webHidden/>
              </w:rPr>
              <w:t>55</w:t>
            </w:r>
            <w:r w:rsidR="00DD20D7">
              <w:rPr>
                <w:noProof/>
                <w:webHidden/>
              </w:rPr>
              <w:fldChar w:fldCharType="end"/>
            </w:r>
          </w:hyperlink>
        </w:p>
        <w:p w14:paraId="723A9837" w14:textId="08E9F14E" w:rsidR="00DD20D7" w:rsidRDefault="00381709">
          <w:pPr>
            <w:pStyle w:val="TOC2"/>
            <w:tabs>
              <w:tab w:val="right" w:leader="dot" w:pos="9350"/>
            </w:tabs>
            <w:rPr>
              <w:rFonts w:eastAsiaTheme="minorEastAsia"/>
              <w:noProof/>
            </w:rPr>
          </w:pPr>
          <w:hyperlink w:anchor="_Toc530947015" w:history="1">
            <w:r w:rsidR="00DD20D7" w:rsidRPr="004F5F08">
              <w:rPr>
                <w:rStyle w:val="Hyperlink"/>
                <w:rFonts w:ascii="Times New Roman" w:hAnsi="Times New Roman" w:cs="Times New Roman"/>
                <w:b/>
                <w:noProof/>
              </w:rPr>
              <w:t>Test Hypothesis</w:t>
            </w:r>
            <w:r w:rsidR="00DD20D7">
              <w:rPr>
                <w:noProof/>
                <w:webHidden/>
              </w:rPr>
              <w:tab/>
            </w:r>
            <w:r w:rsidR="00DD20D7">
              <w:rPr>
                <w:noProof/>
                <w:webHidden/>
              </w:rPr>
              <w:fldChar w:fldCharType="begin"/>
            </w:r>
            <w:r w:rsidR="00DD20D7">
              <w:rPr>
                <w:noProof/>
                <w:webHidden/>
              </w:rPr>
              <w:instrText xml:space="preserve"> PAGEREF _Toc530947015 \h </w:instrText>
            </w:r>
            <w:r w:rsidR="00DD20D7">
              <w:rPr>
                <w:noProof/>
                <w:webHidden/>
              </w:rPr>
            </w:r>
            <w:r w:rsidR="00DD20D7">
              <w:rPr>
                <w:noProof/>
                <w:webHidden/>
              </w:rPr>
              <w:fldChar w:fldCharType="separate"/>
            </w:r>
            <w:r w:rsidR="00DD20D7">
              <w:rPr>
                <w:noProof/>
                <w:webHidden/>
              </w:rPr>
              <w:t>56</w:t>
            </w:r>
            <w:r w:rsidR="00DD20D7">
              <w:rPr>
                <w:noProof/>
                <w:webHidden/>
              </w:rPr>
              <w:fldChar w:fldCharType="end"/>
            </w:r>
          </w:hyperlink>
        </w:p>
        <w:p w14:paraId="4CEE621A" w14:textId="17323BC7" w:rsidR="00DD20D7" w:rsidRDefault="00381709">
          <w:pPr>
            <w:pStyle w:val="TOC3"/>
            <w:tabs>
              <w:tab w:val="right" w:leader="dot" w:pos="9350"/>
            </w:tabs>
            <w:rPr>
              <w:rFonts w:eastAsiaTheme="minorEastAsia"/>
              <w:noProof/>
            </w:rPr>
          </w:pPr>
          <w:hyperlink w:anchor="_Toc530947016" w:history="1">
            <w:r w:rsidR="00DD20D7" w:rsidRPr="004F5F08">
              <w:rPr>
                <w:rStyle w:val="Hyperlink"/>
                <w:rFonts w:ascii="Times New Roman" w:hAnsi="Times New Roman" w:cs="Times New Roman"/>
                <w:i/>
                <w:noProof/>
              </w:rPr>
              <w:t>Assess Risk</w:t>
            </w:r>
            <w:r w:rsidR="00DD20D7">
              <w:rPr>
                <w:noProof/>
                <w:webHidden/>
              </w:rPr>
              <w:tab/>
            </w:r>
            <w:r w:rsidR="00DD20D7">
              <w:rPr>
                <w:noProof/>
                <w:webHidden/>
              </w:rPr>
              <w:fldChar w:fldCharType="begin"/>
            </w:r>
            <w:r w:rsidR="00DD20D7">
              <w:rPr>
                <w:noProof/>
                <w:webHidden/>
              </w:rPr>
              <w:instrText xml:space="preserve"> PAGEREF _Toc530947016 \h </w:instrText>
            </w:r>
            <w:r w:rsidR="00DD20D7">
              <w:rPr>
                <w:noProof/>
                <w:webHidden/>
              </w:rPr>
            </w:r>
            <w:r w:rsidR="00DD20D7">
              <w:rPr>
                <w:noProof/>
                <w:webHidden/>
              </w:rPr>
              <w:fldChar w:fldCharType="separate"/>
            </w:r>
            <w:r w:rsidR="00DD20D7">
              <w:rPr>
                <w:noProof/>
                <w:webHidden/>
              </w:rPr>
              <w:t>57</w:t>
            </w:r>
            <w:r w:rsidR="00DD20D7">
              <w:rPr>
                <w:noProof/>
                <w:webHidden/>
              </w:rPr>
              <w:fldChar w:fldCharType="end"/>
            </w:r>
          </w:hyperlink>
        </w:p>
        <w:p w14:paraId="70365D7A" w14:textId="705501F8" w:rsidR="00DD20D7" w:rsidRDefault="00381709">
          <w:pPr>
            <w:pStyle w:val="TOC3"/>
            <w:tabs>
              <w:tab w:val="right" w:leader="dot" w:pos="9350"/>
            </w:tabs>
            <w:rPr>
              <w:rFonts w:eastAsiaTheme="minorEastAsia"/>
              <w:noProof/>
            </w:rPr>
          </w:pPr>
          <w:hyperlink w:anchor="_Toc530947017" w:history="1">
            <w:r w:rsidR="00DD20D7" w:rsidRPr="004F5F08">
              <w:rPr>
                <w:rStyle w:val="Hyperlink"/>
                <w:rFonts w:ascii="Times New Roman" w:hAnsi="Times New Roman" w:cs="Times New Roman"/>
                <w:i/>
                <w:noProof/>
              </w:rPr>
              <w:t>Test Theory</w:t>
            </w:r>
            <w:r w:rsidR="00DD20D7">
              <w:rPr>
                <w:noProof/>
                <w:webHidden/>
              </w:rPr>
              <w:tab/>
            </w:r>
            <w:r w:rsidR="00DD20D7">
              <w:rPr>
                <w:noProof/>
                <w:webHidden/>
              </w:rPr>
              <w:fldChar w:fldCharType="begin"/>
            </w:r>
            <w:r w:rsidR="00DD20D7">
              <w:rPr>
                <w:noProof/>
                <w:webHidden/>
              </w:rPr>
              <w:instrText xml:space="preserve"> PAGEREF _Toc530947017 \h </w:instrText>
            </w:r>
            <w:r w:rsidR="00DD20D7">
              <w:rPr>
                <w:noProof/>
                <w:webHidden/>
              </w:rPr>
            </w:r>
            <w:r w:rsidR="00DD20D7">
              <w:rPr>
                <w:noProof/>
                <w:webHidden/>
              </w:rPr>
              <w:fldChar w:fldCharType="separate"/>
            </w:r>
            <w:r w:rsidR="00DD20D7">
              <w:rPr>
                <w:noProof/>
                <w:webHidden/>
              </w:rPr>
              <w:t>58</w:t>
            </w:r>
            <w:r w:rsidR="00DD20D7">
              <w:rPr>
                <w:noProof/>
                <w:webHidden/>
              </w:rPr>
              <w:fldChar w:fldCharType="end"/>
            </w:r>
          </w:hyperlink>
        </w:p>
        <w:p w14:paraId="70AD0FF2" w14:textId="0D73FD46" w:rsidR="00DD20D7" w:rsidRDefault="00381709">
          <w:pPr>
            <w:pStyle w:val="TOC3"/>
            <w:tabs>
              <w:tab w:val="right" w:leader="dot" w:pos="9350"/>
            </w:tabs>
            <w:rPr>
              <w:rFonts w:eastAsiaTheme="minorEastAsia"/>
              <w:noProof/>
            </w:rPr>
          </w:pPr>
          <w:hyperlink w:anchor="_Toc530947018" w:history="1">
            <w:r w:rsidR="00DD20D7" w:rsidRPr="004F5F08">
              <w:rPr>
                <w:rStyle w:val="Hyperlink"/>
                <w:rFonts w:ascii="Times New Roman" w:hAnsi="Times New Roman" w:cs="Times New Roman"/>
                <w:i/>
                <w:noProof/>
              </w:rPr>
              <w:t>Redesign Accordingly</w:t>
            </w:r>
            <w:r w:rsidR="00DD20D7">
              <w:rPr>
                <w:noProof/>
                <w:webHidden/>
              </w:rPr>
              <w:tab/>
            </w:r>
            <w:r w:rsidR="00DD20D7">
              <w:rPr>
                <w:noProof/>
                <w:webHidden/>
              </w:rPr>
              <w:fldChar w:fldCharType="begin"/>
            </w:r>
            <w:r w:rsidR="00DD20D7">
              <w:rPr>
                <w:noProof/>
                <w:webHidden/>
              </w:rPr>
              <w:instrText xml:space="preserve"> PAGEREF _Toc530947018 \h </w:instrText>
            </w:r>
            <w:r w:rsidR="00DD20D7">
              <w:rPr>
                <w:noProof/>
                <w:webHidden/>
              </w:rPr>
            </w:r>
            <w:r w:rsidR="00DD20D7">
              <w:rPr>
                <w:noProof/>
                <w:webHidden/>
              </w:rPr>
              <w:fldChar w:fldCharType="separate"/>
            </w:r>
            <w:r w:rsidR="00DD20D7">
              <w:rPr>
                <w:noProof/>
                <w:webHidden/>
              </w:rPr>
              <w:t>58</w:t>
            </w:r>
            <w:r w:rsidR="00DD20D7">
              <w:rPr>
                <w:noProof/>
                <w:webHidden/>
              </w:rPr>
              <w:fldChar w:fldCharType="end"/>
            </w:r>
          </w:hyperlink>
        </w:p>
        <w:p w14:paraId="3A49B638" w14:textId="0AB1DE0D" w:rsidR="00DD20D7" w:rsidRDefault="00381709">
          <w:pPr>
            <w:pStyle w:val="TOC3"/>
            <w:tabs>
              <w:tab w:val="right" w:leader="dot" w:pos="9350"/>
            </w:tabs>
            <w:rPr>
              <w:rFonts w:eastAsiaTheme="minorEastAsia"/>
              <w:noProof/>
            </w:rPr>
          </w:pPr>
          <w:hyperlink w:anchor="_Toc530947019" w:history="1">
            <w:r w:rsidR="00DD20D7" w:rsidRPr="004F5F08">
              <w:rPr>
                <w:rStyle w:val="Hyperlink"/>
                <w:rFonts w:ascii="Times New Roman" w:hAnsi="Times New Roman" w:cs="Times New Roman"/>
                <w:i/>
                <w:noProof/>
              </w:rPr>
              <w:t>Implement Solutions</w:t>
            </w:r>
            <w:r w:rsidR="00DD20D7">
              <w:rPr>
                <w:noProof/>
                <w:webHidden/>
              </w:rPr>
              <w:tab/>
            </w:r>
            <w:r w:rsidR="00DD20D7">
              <w:rPr>
                <w:noProof/>
                <w:webHidden/>
              </w:rPr>
              <w:fldChar w:fldCharType="begin"/>
            </w:r>
            <w:r w:rsidR="00DD20D7">
              <w:rPr>
                <w:noProof/>
                <w:webHidden/>
              </w:rPr>
              <w:instrText xml:space="preserve"> PAGEREF _Toc530947019 \h </w:instrText>
            </w:r>
            <w:r w:rsidR="00DD20D7">
              <w:rPr>
                <w:noProof/>
                <w:webHidden/>
              </w:rPr>
            </w:r>
            <w:r w:rsidR="00DD20D7">
              <w:rPr>
                <w:noProof/>
                <w:webHidden/>
              </w:rPr>
              <w:fldChar w:fldCharType="separate"/>
            </w:r>
            <w:r w:rsidR="00DD20D7">
              <w:rPr>
                <w:noProof/>
                <w:webHidden/>
              </w:rPr>
              <w:t>58</w:t>
            </w:r>
            <w:r w:rsidR="00DD20D7">
              <w:rPr>
                <w:noProof/>
                <w:webHidden/>
              </w:rPr>
              <w:fldChar w:fldCharType="end"/>
            </w:r>
          </w:hyperlink>
        </w:p>
        <w:p w14:paraId="38E04D33" w14:textId="1A494EA2" w:rsidR="00DD20D7" w:rsidRDefault="00381709">
          <w:pPr>
            <w:pStyle w:val="TOC2"/>
            <w:tabs>
              <w:tab w:val="right" w:leader="dot" w:pos="9350"/>
            </w:tabs>
            <w:rPr>
              <w:rFonts w:eastAsiaTheme="minorEastAsia"/>
              <w:noProof/>
            </w:rPr>
          </w:pPr>
          <w:hyperlink w:anchor="_Toc530947020" w:history="1">
            <w:r w:rsidR="00DD20D7" w:rsidRPr="004F5F08">
              <w:rPr>
                <w:rStyle w:val="Hyperlink"/>
                <w:rFonts w:ascii="Times New Roman" w:hAnsi="Times New Roman" w:cs="Times New Roman"/>
                <w:b/>
                <w:noProof/>
              </w:rPr>
              <w:t>Policies &amp; Procedures</w:t>
            </w:r>
            <w:r w:rsidR="00DD20D7">
              <w:rPr>
                <w:noProof/>
                <w:webHidden/>
              </w:rPr>
              <w:tab/>
            </w:r>
            <w:r w:rsidR="00DD20D7">
              <w:rPr>
                <w:noProof/>
                <w:webHidden/>
              </w:rPr>
              <w:fldChar w:fldCharType="begin"/>
            </w:r>
            <w:r w:rsidR="00DD20D7">
              <w:rPr>
                <w:noProof/>
                <w:webHidden/>
              </w:rPr>
              <w:instrText xml:space="preserve"> PAGEREF _Toc530947020 \h </w:instrText>
            </w:r>
            <w:r w:rsidR="00DD20D7">
              <w:rPr>
                <w:noProof/>
                <w:webHidden/>
              </w:rPr>
            </w:r>
            <w:r w:rsidR="00DD20D7">
              <w:rPr>
                <w:noProof/>
                <w:webHidden/>
              </w:rPr>
              <w:fldChar w:fldCharType="separate"/>
            </w:r>
            <w:r w:rsidR="00DD20D7">
              <w:rPr>
                <w:noProof/>
                <w:webHidden/>
              </w:rPr>
              <w:t>59</w:t>
            </w:r>
            <w:r w:rsidR="00DD20D7">
              <w:rPr>
                <w:noProof/>
                <w:webHidden/>
              </w:rPr>
              <w:fldChar w:fldCharType="end"/>
            </w:r>
          </w:hyperlink>
        </w:p>
        <w:p w14:paraId="0FFE629D" w14:textId="068D6E78" w:rsidR="00DD20D7" w:rsidRDefault="00381709">
          <w:pPr>
            <w:pStyle w:val="TOC3"/>
            <w:tabs>
              <w:tab w:val="right" w:leader="dot" w:pos="9350"/>
            </w:tabs>
            <w:rPr>
              <w:rFonts w:eastAsiaTheme="minorEastAsia"/>
              <w:noProof/>
            </w:rPr>
          </w:pPr>
          <w:hyperlink w:anchor="_Toc530947021" w:history="1">
            <w:r w:rsidR="00DD20D7" w:rsidRPr="004F5F08">
              <w:rPr>
                <w:rStyle w:val="Hyperlink"/>
                <w:rFonts w:ascii="Times New Roman" w:hAnsi="Times New Roman" w:cs="Times New Roman"/>
                <w:i/>
                <w:noProof/>
              </w:rPr>
              <w:t>Develop Procedures</w:t>
            </w:r>
            <w:r w:rsidR="00DD20D7">
              <w:rPr>
                <w:noProof/>
                <w:webHidden/>
              </w:rPr>
              <w:tab/>
            </w:r>
            <w:r w:rsidR="00DD20D7">
              <w:rPr>
                <w:noProof/>
                <w:webHidden/>
              </w:rPr>
              <w:fldChar w:fldCharType="begin"/>
            </w:r>
            <w:r w:rsidR="00DD20D7">
              <w:rPr>
                <w:noProof/>
                <w:webHidden/>
              </w:rPr>
              <w:instrText xml:space="preserve"> PAGEREF _Toc530947021 \h </w:instrText>
            </w:r>
            <w:r w:rsidR="00DD20D7">
              <w:rPr>
                <w:noProof/>
                <w:webHidden/>
              </w:rPr>
            </w:r>
            <w:r w:rsidR="00DD20D7">
              <w:rPr>
                <w:noProof/>
                <w:webHidden/>
              </w:rPr>
              <w:fldChar w:fldCharType="separate"/>
            </w:r>
            <w:r w:rsidR="00DD20D7">
              <w:rPr>
                <w:noProof/>
                <w:webHidden/>
              </w:rPr>
              <w:t>59</w:t>
            </w:r>
            <w:r w:rsidR="00DD20D7">
              <w:rPr>
                <w:noProof/>
                <w:webHidden/>
              </w:rPr>
              <w:fldChar w:fldCharType="end"/>
            </w:r>
          </w:hyperlink>
        </w:p>
        <w:p w14:paraId="2D19E6A5" w14:textId="7C71604D" w:rsidR="00DD20D7" w:rsidRDefault="00381709">
          <w:pPr>
            <w:pStyle w:val="TOC3"/>
            <w:tabs>
              <w:tab w:val="right" w:leader="dot" w:pos="9350"/>
            </w:tabs>
            <w:rPr>
              <w:rFonts w:eastAsiaTheme="minorEastAsia"/>
              <w:noProof/>
            </w:rPr>
          </w:pPr>
          <w:hyperlink w:anchor="_Toc530947022" w:history="1">
            <w:r w:rsidR="00DD20D7" w:rsidRPr="004F5F08">
              <w:rPr>
                <w:rStyle w:val="Hyperlink"/>
                <w:rFonts w:ascii="Times New Roman" w:hAnsi="Times New Roman" w:cs="Times New Roman"/>
                <w:i/>
                <w:noProof/>
              </w:rPr>
              <w:t>Align Procedures</w:t>
            </w:r>
            <w:r w:rsidR="00DD20D7">
              <w:rPr>
                <w:noProof/>
                <w:webHidden/>
              </w:rPr>
              <w:tab/>
            </w:r>
            <w:r w:rsidR="00DD20D7">
              <w:rPr>
                <w:noProof/>
                <w:webHidden/>
              </w:rPr>
              <w:fldChar w:fldCharType="begin"/>
            </w:r>
            <w:r w:rsidR="00DD20D7">
              <w:rPr>
                <w:noProof/>
                <w:webHidden/>
              </w:rPr>
              <w:instrText xml:space="preserve"> PAGEREF _Toc530947022 \h </w:instrText>
            </w:r>
            <w:r w:rsidR="00DD20D7">
              <w:rPr>
                <w:noProof/>
                <w:webHidden/>
              </w:rPr>
            </w:r>
            <w:r w:rsidR="00DD20D7">
              <w:rPr>
                <w:noProof/>
                <w:webHidden/>
              </w:rPr>
              <w:fldChar w:fldCharType="separate"/>
            </w:r>
            <w:r w:rsidR="00DD20D7">
              <w:rPr>
                <w:noProof/>
                <w:webHidden/>
              </w:rPr>
              <w:t>59</w:t>
            </w:r>
            <w:r w:rsidR="00DD20D7">
              <w:rPr>
                <w:noProof/>
                <w:webHidden/>
              </w:rPr>
              <w:fldChar w:fldCharType="end"/>
            </w:r>
          </w:hyperlink>
        </w:p>
        <w:p w14:paraId="55B217F7" w14:textId="2B78E8F5" w:rsidR="00DD20D7" w:rsidRDefault="00381709">
          <w:pPr>
            <w:pStyle w:val="TOC3"/>
            <w:tabs>
              <w:tab w:val="right" w:leader="dot" w:pos="9350"/>
            </w:tabs>
            <w:rPr>
              <w:rFonts w:eastAsiaTheme="minorEastAsia"/>
              <w:noProof/>
            </w:rPr>
          </w:pPr>
          <w:hyperlink w:anchor="_Toc530947023" w:history="1">
            <w:r w:rsidR="00DD20D7" w:rsidRPr="004F5F08">
              <w:rPr>
                <w:rStyle w:val="Hyperlink"/>
                <w:rFonts w:ascii="Times New Roman" w:hAnsi="Times New Roman" w:cs="Times New Roman"/>
                <w:i/>
                <w:noProof/>
              </w:rPr>
              <w:t>Form a Team</w:t>
            </w:r>
            <w:r w:rsidR="00DD20D7">
              <w:rPr>
                <w:noProof/>
                <w:webHidden/>
              </w:rPr>
              <w:tab/>
            </w:r>
            <w:r w:rsidR="00DD20D7">
              <w:rPr>
                <w:noProof/>
                <w:webHidden/>
              </w:rPr>
              <w:fldChar w:fldCharType="begin"/>
            </w:r>
            <w:r w:rsidR="00DD20D7">
              <w:rPr>
                <w:noProof/>
                <w:webHidden/>
              </w:rPr>
              <w:instrText xml:space="preserve"> PAGEREF _Toc530947023 \h </w:instrText>
            </w:r>
            <w:r w:rsidR="00DD20D7">
              <w:rPr>
                <w:noProof/>
                <w:webHidden/>
              </w:rPr>
            </w:r>
            <w:r w:rsidR="00DD20D7">
              <w:rPr>
                <w:noProof/>
                <w:webHidden/>
              </w:rPr>
              <w:fldChar w:fldCharType="separate"/>
            </w:r>
            <w:r w:rsidR="00DD20D7">
              <w:rPr>
                <w:noProof/>
                <w:webHidden/>
              </w:rPr>
              <w:t>59</w:t>
            </w:r>
            <w:r w:rsidR="00DD20D7">
              <w:rPr>
                <w:noProof/>
                <w:webHidden/>
              </w:rPr>
              <w:fldChar w:fldCharType="end"/>
            </w:r>
          </w:hyperlink>
        </w:p>
        <w:p w14:paraId="2C4E3845" w14:textId="4E82E5CD" w:rsidR="00DD20D7" w:rsidRDefault="00381709">
          <w:pPr>
            <w:pStyle w:val="TOC2"/>
            <w:tabs>
              <w:tab w:val="right" w:leader="dot" w:pos="9350"/>
            </w:tabs>
            <w:rPr>
              <w:rFonts w:eastAsiaTheme="minorEastAsia"/>
              <w:noProof/>
            </w:rPr>
          </w:pPr>
          <w:hyperlink w:anchor="_Toc530947024" w:history="1">
            <w:r w:rsidR="00DD20D7" w:rsidRPr="004F5F08">
              <w:rPr>
                <w:rStyle w:val="Hyperlink"/>
                <w:rFonts w:ascii="Times New Roman" w:hAnsi="Times New Roman" w:cs="Times New Roman"/>
                <w:b/>
                <w:noProof/>
              </w:rPr>
              <w:t>Auditing Plan for Security</w:t>
            </w:r>
            <w:r w:rsidR="00DD20D7">
              <w:rPr>
                <w:noProof/>
                <w:webHidden/>
              </w:rPr>
              <w:tab/>
            </w:r>
            <w:r w:rsidR="00DD20D7">
              <w:rPr>
                <w:noProof/>
                <w:webHidden/>
              </w:rPr>
              <w:fldChar w:fldCharType="begin"/>
            </w:r>
            <w:r w:rsidR="00DD20D7">
              <w:rPr>
                <w:noProof/>
                <w:webHidden/>
              </w:rPr>
              <w:instrText xml:space="preserve"> PAGEREF _Toc530947024 \h </w:instrText>
            </w:r>
            <w:r w:rsidR="00DD20D7">
              <w:rPr>
                <w:noProof/>
                <w:webHidden/>
              </w:rPr>
            </w:r>
            <w:r w:rsidR="00DD20D7">
              <w:rPr>
                <w:noProof/>
                <w:webHidden/>
              </w:rPr>
              <w:fldChar w:fldCharType="separate"/>
            </w:r>
            <w:r w:rsidR="00DD20D7">
              <w:rPr>
                <w:noProof/>
                <w:webHidden/>
              </w:rPr>
              <w:t>60</w:t>
            </w:r>
            <w:r w:rsidR="00DD20D7">
              <w:rPr>
                <w:noProof/>
                <w:webHidden/>
              </w:rPr>
              <w:fldChar w:fldCharType="end"/>
            </w:r>
          </w:hyperlink>
        </w:p>
        <w:p w14:paraId="4FD18B3A" w14:textId="49C16929" w:rsidR="00DD20D7" w:rsidRDefault="00381709">
          <w:pPr>
            <w:pStyle w:val="TOC1"/>
            <w:tabs>
              <w:tab w:val="right" w:leader="dot" w:pos="9350"/>
            </w:tabs>
            <w:rPr>
              <w:rFonts w:eastAsiaTheme="minorEastAsia"/>
              <w:noProof/>
            </w:rPr>
          </w:pPr>
          <w:hyperlink w:anchor="_Toc530947025" w:history="1">
            <w:r w:rsidR="00DD20D7" w:rsidRPr="004F5F08">
              <w:rPr>
                <w:rStyle w:val="Hyperlink"/>
                <w:rFonts w:ascii="Times New Roman" w:hAnsi="Times New Roman" w:cs="Times New Roman"/>
                <w:noProof/>
              </w:rPr>
              <w:t>Disposal Plan</w:t>
            </w:r>
            <w:r w:rsidR="00DD20D7">
              <w:rPr>
                <w:noProof/>
                <w:webHidden/>
              </w:rPr>
              <w:tab/>
            </w:r>
            <w:r w:rsidR="00DD20D7">
              <w:rPr>
                <w:noProof/>
                <w:webHidden/>
              </w:rPr>
              <w:fldChar w:fldCharType="begin"/>
            </w:r>
            <w:r w:rsidR="00DD20D7">
              <w:rPr>
                <w:noProof/>
                <w:webHidden/>
              </w:rPr>
              <w:instrText xml:space="preserve"> PAGEREF _Toc530947025 \h </w:instrText>
            </w:r>
            <w:r w:rsidR="00DD20D7">
              <w:rPr>
                <w:noProof/>
                <w:webHidden/>
              </w:rPr>
            </w:r>
            <w:r w:rsidR="00DD20D7">
              <w:rPr>
                <w:noProof/>
                <w:webHidden/>
              </w:rPr>
              <w:fldChar w:fldCharType="separate"/>
            </w:r>
            <w:r w:rsidR="00DD20D7">
              <w:rPr>
                <w:noProof/>
                <w:webHidden/>
              </w:rPr>
              <w:t>61</w:t>
            </w:r>
            <w:r w:rsidR="00DD20D7">
              <w:rPr>
                <w:noProof/>
                <w:webHidden/>
              </w:rPr>
              <w:fldChar w:fldCharType="end"/>
            </w:r>
          </w:hyperlink>
        </w:p>
        <w:p w14:paraId="34D719F2" w14:textId="22974C4C" w:rsidR="00DD20D7" w:rsidRDefault="00381709">
          <w:pPr>
            <w:pStyle w:val="TOC2"/>
            <w:tabs>
              <w:tab w:val="right" w:leader="dot" w:pos="9350"/>
            </w:tabs>
            <w:rPr>
              <w:rFonts w:eastAsiaTheme="minorEastAsia"/>
              <w:noProof/>
            </w:rPr>
          </w:pPr>
          <w:hyperlink w:anchor="_Toc530947026" w:history="1">
            <w:r w:rsidR="00DD20D7" w:rsidRPr="004F5F08">
              <w:rPr>
                <w:rStyle w:val="Hyperlink"/>
                <w:rFonts w:ascii="Times New Roman" w:hAnsi="Times New Roman" w:cs="Times New Roman"/>
                <w:b/>
                <w:noProof/>
              </w:rPr>
              <w:t>Technology Disposal Concerns</w:t>
            </w:r>
            <w:r w:rsidR="00DD20D7">
              <w:rPr>
                <w:noProof/>
                <w:webHidden/>
              </w:rPr>
              <w:tab/>
            </w:r>
            <w:r w:rsidR="00DD20D7">
              <w:rPr>
                <w:noProof/>
                <w:webHidden/>
              </w:rPr>
              <w:fldChar w:fldCharType="begin"/>
            </w:r>
            <w:r w:rsidR="00DD20D7">
              <w:rPr>
                <w:noProof/>
                <w:webHidden/>
              </w:rPr>
              <w:instrText xml:space="preserve"> PAGEREF _Toc530947026 \h </w:instrText>
            </w:r>
            <w:r w:rsidR="00DD20D7">
              <w:rPr>
                <w:noProof/>
                <w:webHidden/>
              </w:rPr>
            </w:r>
            <w:r w:rsidR="00DD20D7">
              <w:rPr>
                <w:noProof/>
                <w:webHidden/>
              </w:rPr>
              <w:fldChar w:fldCharType="separate"/>
            </w:r>
            <w:r w:rsidR="00DD20D7">
              <w:rPr>
                <w:noProof/>
                <w:webHidden/>
              </w:rPr>
              <w:t>62</w:t>
            </w:r>
            <w:r w:rsidR="00DD20D7">
              <w:rPr>
                <w:noProof/>
                <w:webHidden/>
              </w:rPr>
              <w:fldChar w:fldCharType="end"/>
            </w:r>
          </w:hyperlink>
        </w:p>
        <w:p w14:paraId="3B0B25A4" w14:textId="175AE93D" w:rsidR="00DD20D7" w:rsidRDefault="00381709">
          <w:pPr>
            <w:pStyle w:val="TOC3"/>
            <w:tabs>
              <w:tab w:val="right" w:leader="dot" w:pos="9350"/>
            </w:tabs>
            <w:rPr>
              <w:rFonts w:eastAsiaTheme="minorEastAsia"/>
              <w:noProof/>
            </w:rPr>
          </w:pPr>
          <w:hyperlink w:anchor="_Toc530947027" w:history="1">
            <w:r w:rsidR="00DD20D7" w:rsidRPr="004F5F08">
              <w:rPr>
                <w:rStyle w:val="Hyperlink"/>
                <w:rFonts w:ascii="Times New Roman" w:hAnsi="Times New Roman" w:cs="Times New Roman"/>
                <w:i/>
                <w:noProof/>
              </w:rPr>
              <w:t>Avoiding Data Breaches</w:t>
            </w:r>
            <w:r w:rsidR="00DD20D7">
              <w:rPr>
                <w:noProof/>
                <w:webHidden/>
              </w:rPr>
              <w:tab/>
            </w:r>
            <w:r w:rsidR="00DD20D7">
              <w:rPr>
                <w:noProof/>
                <w:webHidden/>
              </w:rPr>
              <w:fldChar w:fldCharType="begin"/>
            </w:r>
            <w:r w:rsidR="00DD20D7">
              <w:rPr>
                <w:noProof/>
                <w:webHidden/>
              </w:rPr>
              <w:instrText xml:space="preserve"> PAGEREF _Toc530947027 \h </w:instrText>
            </w:r>
            <w:r w:rsidR="00DD20D7">
              <w:rPr>
                <w:noProof/>
                <w:webHidden/>
              </w:rPr>
            </w:r>
            <w:r w:rsidR="00DD20D7">
              <w:rPr>
                <w:noProof/>
                <w:webHidden/>
              </w:rPr>
              <w:fldChar w:fldCharType="separate"/>
            </w:r>
            <w:r w:rsidR="00DD20D7">
              <w:rPr>
                <w:noProof/>
                <w:webHidden/>
              </w:rPr>
              <w:t>62</w:t>
            </w:r>
            <w:r w:rsidR="00DD20D7">
              <w:rPr>
                <w:noProof/>
                <w:webHidden/>
              </w:rPr>
              <w:fldChar w:fldCharType="end"/>
            </w:r>
          </w:hyperlink>
        </w:p>
        <w:p w14:paraId="35AFDE6B" w14:textId="0C3CE3C7" w:rsidR="00DD20D7" w:rsidRDefault="00381709">
          <w:pPr>
            <w:pStyle w:val="TOC3"/>
            <w:tabs>
              <w:tab w:val="right" w:leader="dot" w:pos="9350"/>
            </w:tabs>
            <w:rPr>
              <w:rFonts w:eastAsiaTheme="minorEastAsia"/>
              <w:noProof/>
            </w:rPr>
          </w:pPr>
          <w:hyperlink w:anchor="_Toc530947028" w:history="1">
            <w:r w:rsidR="00DD20D7" w:rsidRPr="004F5F08">
              <w:rPr>
                <w:rStyle w:val="Hyperlink"/>
                <w:rFonts w:ascii="Times New Roman" w:hAnsi="Times New Roman" w:cs="Times New Roman"/>
                <w:i/>
                <w:noProof/>
              </w:rPr>
              <w:t>Effective Processes, Policies and Procedures</w:t>
            </w:r>
            <w:r w:rsidR="00DD20D7">
              <w:rPr>
                <w:noProof/>
                <w:webHidden/>
              </w:rPr>
              <w:tab/>
            </w:r>
            <w:r w:rsidR="00DD20D7">
              <w:rPr>
                <w:noProof/>
                <w:webHidden/>
              </w:rPr>
              <w:fldChar w:fldCharType="begin"/>
            </w:r>
            <w:r w:rsidR="00DD20D7">
              <w:rPr>
                <w:noProof/>
                <w:webHidden/>
              </w:rPr>
              <w:instrText xml:space="preserve"> PAGEREF _Toc530947028 \h </w:instrText>
            </w:r>
            <w:r w:rsidR="00DD20D7">
              <w:rPr>
                <w:noProof/>
                <w:webHidden/>
              </w:rPr>
            </w:r>
            <w:r w:rsidR="00DD20D7">
              <w:rPr>
                <w:noProof/>
                <w:webHidden/>
              </w:rPr>
              <w:fldChar w:fldCharType="separate"/>
            </w:r>
            <w:r w:rsidR="00DD20D7">
              <w:rPr>
                <w:noProof/>
                <w:webHidden/>
              </w:rPr>
              <w:t>62</w:t>
            </w:r>
            <w:r w:rsidR="00DD20D7">
              <w:rPr>
                <w:noProof/>
                <w:webHidden/>
              </w:rPr>
              <w:fldChar w:fldCharType="end"/>
            </w:r>
          </w:hyperlink>
        </w:p>
        <w:p w14:paraId="36F4808B" w14:textId="72E74CFD" w:rsidR="00DD20D7" w:rsidRDefault="00381709">
          <w:pPr>
            <w:pStyle w:val="TOC3"/>
            <w:tabs>
              <w:tab w:val="right" w:leader="dot" w:pos="9350"/>
            </w:tabs>
            <w:rPr>
              <w:rFonts w:eastAsiaTheme="minorEastAsia"/>
              <w:noProof/>
            </w:rPr>
          </w:pPr>
          <w:hyperlink w:anchor="_Toc530947029" w:history="1">
            <w:r w:rsidR="00DD20D7" w:rsidRPr="004F5F08">
              <w:rPr>
                <w:rStyle w:val="Hyperlink"/>
                <w:rFonts w:ascii="Times New Roman" w:hAnsi="Times New Roman" w:cs="Times New Roman"/>
                <w:i/>
                <w:noProof/>
              </w:rPr>
              <w:t>Outsources Technology Disposal</w:t>
            </w:r>
            <w:r w:rsidR="00DD20D7">
              <w:rPr>
                <w:noProof/>
                <w:webHidden/>
              </w:rPr>
              <w:tab/>
            </w:r>
            <w:r w:rsidR="00DD20D7">
              <w:rPr>
                <w:noProof/>
                <w:webHidden/>
              </w:rPr>
              <w:fldChar w:fldCharType="begin"/>
            </w:r>
            <w:r w:rsidR="00DD20D7">
              <w:rPr>
                <w:noProof/>
                <w:webHidden/>
              </w:rPr>
              <w:instrText xml:space="preserve"> PAGEREF _Toc530947029 \h </w:instrText>
            </w:r>
            <w:r w:rsidR="00DD20D7">
              <w:rPr>
                <w:noProof/>
                <w:webHidden/>
              </w:rPr>
            </w:r>
            <w:r w:rsidR="00DD20D7">
              <w:rPr>
                <w:noProof/>
                <w:webHidden/>
              </w:rPr>
              <w:fldChar w:fldCharType="separate"/>
            </w:r>
            <w:r w:rsidR="00DD20D7">
              <w:rPr>
                <w:noProof/>
                <w:webHidden/>
              </w:rPr>
              <w:t>63</w:t>
            </w:r>
            <w:r w:rsidR="00DD20D7">
              <w:rPr>
                <w:noProof/>
                <w:webHidden/>
              </w:rPr>
              <w:fldChar w:fldCharType="end"/>
            </w:r>
          </w:hyperlink>
        </w:p>
        <w:p w14:paraId="5CF42DE2" w14:textId="1C5CD2FB" w:rsidR="00DD20D7" w:rsidRDefault="00381709">
          <w:pPr>
            <w:pStyle w:val="TOC2"/>
            <w:tabs>
              <w:tab w:val="right" w:leader="dot" w:pos="9350"/>
            </w:tabs>
            <w:rPr>
              <w:rFonts w:eastAsiaTheme="minorEastAsia"/>
              <w:noProof/>
            </w:rPr>
          </w:pPr>
          <w:hyperlink w:anchor="_Toc530947030" w:history="1">
            <w:r w:rsidR="00DD20D7" w:rsidRPr="004F5F08">
              <w:rPr>
                <w:rStyle w:val="Hyperlink"/>
                <w:rFonts w:ascii="Times New Roman" w:hAnsi="Times New Roman" w:cs="Times New Roman"/>
                <w:b/>
                <w:noProof/>
              </w:rPr>
              <w:t>Technology Disposal Options</w:t>
            </w:r>
            <w:r w:rsidR="00DD20D7">
              <w:rPr>
                <w:noProof/>
                <w:webHidden/>
              </w:rPr>
              <w:tab/>
            </w:r>
            <w:r w:rsidR="00DD20D7">
              <w:rPr>
                <w:noProof/>
                <w:webHidden/>
              </w:rPr>
              <w:fldChar w:fldCharType="begin"/>
            </w:r>
            <w:r w:rsidR="00DD20D7">
              <w:rPr>
                <w:noProof/>
                <w:webHidden/>
              </w:rPr>
              <w:instrText xml:space="preserve"> PAGEREF _Toc530947030 \h </w:instrText>
            </w:r>
            <w:r w:rsidR="00DD20D7">
              <w:rPr>
                <w:noProof/>
                <w:webHidden/>
              </w:rPr>
            </w:r>
            <w:r w:rsidR="00DD20D7">
              <w:rPr>
                <w:noProof/>
                <w:webHidden/>
              </w:rPr>
              <w:fldChar w:fldCharType="separate"/>
            </w:r>
            <w:r w:rsidR="00DD20D7">
              <w:rPr>
                <w:noProof/>
                <w:webHidden/>
              </w:rPr>
              <w:t>64</w:t>
            </w:r>
            <w:r w:rsidR="00DD20D7">
              <w:rPr>
                <w:noProof/>
                <w:webHidden/>
              </w:rPr>
              <w:fldChar w:fldCharType="end"/>
            </w:r>
          </w:hyperlink>
        </w:p>
        <w:p w14:paraId="1E912BB1" w14:textId="3BAF6A0F" w:rsidR="00DD20D7" w:rsidRDefault="00381709">
          <w:pPr>
            <w:pStyle w:val="TOC1"/>
            <w:tabs>
              <w:tab w:val="right" w:leader="dot" w:pos="9350"/>
            </w:tabs>
            <w:rPr>
              <w:rFonts w:eastAsiaTheme="minorEastAsia"/>
              <w:noProof/>
            </w:rPr>
          </w:pPr>
          <w:hyperlink w:anchor="_Toc530947031" w:history="1">
            <w:r w:rsidR="00DD20D7" w:rsidRPr="004F5F08">
              <w:rPr>
                <w:rStyle w:val="Hyperlink"/>
                <w:rFonts w:ascii="Times New Roman" w:hAnsi="Times New Roman" w:cs="Times New Roman"/>
                <w:noProof/>
              </w:rPr>
              <w:t>Conclusion</w:t>
            </w:r>
            <w:r w:rsidR="00DD20D7">
              <w:rPr>
                <w:noProof/>
                <w:webHidden/>
              </w:rPr>
              <w:tab/>
            </w:r>
            <w:r w:rsidR="00DD20D7">
              <w:rPr>
                <w:noProof/>
                <w:webHidden/>
              </w:rPr>
              <w:fldChar w:fldCharType="begin"/>
            </w:r>
            <w:r w:rsidR="00DD20D7">
              <w:rPr>
                <w:noProof/>
                <w:webHidden/>
              </w:rPr>
              <w:instrText xml:space="preserve"> PAGEREF _Toc530947031 \h </w:instrText>
            </w:r>
            <w:r w:rsidR="00DD20D7">
              <w:rPr>
                <w:noProof/>
                <w:webHidden/>
              </w:rPr>
            </w:r>
            <w:r w:rsidR="00DD20D7">
              <w:rPr>
                <w:noProof/>
                <w:webHidden/>
              </w:rPr>
              <w:fldChar w:fldCharType="separate"/>
            </w:r>
            <w:r w:rsidR="00DD20D7">
              <w:rPr>
                <w:noProof/>
                <w:webHidden/>
              </w:rPr>
              <w:t>65</w:t>
            </w:r>
            <w:r w:rsidR="00DD20D7">
              <w:rPr>
                <w:noProof/>
                <w:webHidden/>
              </w:rPr>
              <w:fldChar w:fldCharType="end"/>
            </w:r>
          </w:hyperlink>
        </w:p>
        <w:p w14:paraId="4245F10E" w14:textId="4DE2EF51" w:rsidR="00DD20D7" w:rsidRDefault="00381709">
          <w:pPr>
            <w:pStyle w:val="TOC1"/>
            <w:tabs>
              <w:tab w:val="right" w:leader="dot" w:pos="9350"/>
            </w:tabs>
            <w:rPr>
              <w:rFonts w:eastAsiaTheme="minorEastAsia"/>
              <w:noProof/>
            </w:rPr>
          </w:pPr>
          <w:hyperlink w:anchor="_Toc530947032" w:history="1">
            <w:r w:rsidR="00DD20D7" w:rsidRPr="004F5F08">
              <w:rPr>
                <w:rStyle w:val="Hyperlink"/>
                <w:rFonts w:ascii="Times New Roman" w:hAnsi="Times New Roman" w:cs="Times New Roman"/>
                <w:noProof/>
              </w:rPr>
              <w:t>References</w:t>
            </w:r>
            <w:r w:rsidR="00DD20D7">
              <w:rPr>
                <w:noProof/>
                <w:webHidden/>
              </w:rPr>
              <w:tab/>
            </w:r>
            <w:r w:rsidR="00DD20D7">
              <w:rPr>
                <w:noProof/>
                <w:webHidden/>
              </w:rPr>
              <w:fldChar w:fldCharType="begin"/>
            </w:r>
            <w:r w:rsidR="00DD20D7">
              <w:rPr>
                <w:noProof/>
                <w:webHidden/>
              </w:rPr>
              <w:instrText xml:space="preserve"> PAGEREF _Toc530947032 \h </w:instrText>
            </w:r>
            <w:r w:rsidR="00DD20D7">
              <w:rPr>
                <w:noProof/>
                <w:webHidden/>
              </w:rPr>
            </w:r>
            <w:r w:rsidR="00DD20D7">
              <w:rPr>
                <w:noProof/>
                <w:webHidden/>
              </w:rPr>
              <w:fldChar w:fldCharType="separate"/>
            </w:r>
            <w:r w:rsidR="00DD20D7">
              <w:rPr>
                <w:noProof/>
                <w:webHidden/>
              </w:rPr>
              <w:t>66</w:t>
            </w:r>
            <w:r w:rsidR="00DD20D7">
              <w:rPr>
                <w:noProof/>
                <w:webHidden/>
              </w:rPr>
              <w:fldChar w:fldCharType="end"/>
            </w:r>
          </w:hyperlink>
        </w:p>
        <w:p w14:paraId="6C9EDCA6" w14:textId="37A2E552" w:rsidR="0025400C" w:rsidRPr="00CA1DD9" w:rsidRDefault="0025400C" w:rsidP="002565DE">
          <w:pPr>
            <w:spacing w:before="240" w:line="480" w:lineRule="auto"/>
            <w:rPr>
              <w:rFonts w:ascii="Times New Roman" w:hAnsi="Times New Roman" w:cs="Times New Roman"/>
            </w:rPr>
          </w:pPr>
          <w:r w:rsidRPr="00CA1DD9">
            <w:rPr>
              <w:rFonts w:ascii="Times New Roman" w:hAnsi="Times New Roman" w:cs="Times New Roman"/>
              <w:b/>
              <w:bCs/>
              <w:noProof/>
            </w:rPr>
            <w:fldChar w:fldCharType="end"/>
          </w:r>
        </w:p>
      </w:sdtContent>
    </w:sdt>
    <w:p w14:paraId="686412E4" w14:textId="77777777" w:rsidR="0025400C" w:rsidRPr="00CA1DD9" w:rsidRDefault="0025400C" w:rsidP="002565DE">
      <w:pPr>
        <w:spacing w:before="240" w:line="480" w:lineRule="auto"/>
        <w:rPr>
          <w:rFonts w:ascii="Times New Roman" w:hAnsi="Times New Roman" w:cs="Times New Roman"/>
          <w:sz w:val="24"/>
          <w:szCs w:val="24"/>
        </w:rPr>
      </w:pPr>
      <w:r w:rsidRPr="00CA1DD9">
        <w:rPr>
          <w:rFonts w:ascii="Times New Roman" w:hAnsi="Times New Roman" w:cs="Times New Roman"/>
          <w:sz w:val="24"/>
          <w:szCs w:val="24"/>
        </w:rPr>
        <w:br w:type="page"/>
      </w:r>
    </w:p>
    <w:p w14:paraId="784618A1" w14:textId="222F67AF" w:rsidR="0025400C" w:rsidRPr="00CA1DD9" w:rsidRDefault="0025400C"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lastRenderedPageBreak/>
        <w:t xml:space="preserve">Securing Data </w:t>
      </w:r>
      <w:r w:rsidR="00D61012" w:rsidRPr="00CA1DD9">
        <w:rPr>
          <w:rFonts w:ascii="Times New Roman" w:hAnsi="Times New Roman" w:cs="Times New Roman"/>
          <w:sz w:val="24"/>
          <w:szCs w:val="24"/>
        </w:rPr>
        <w:t>in</w:t>
      </w:r>
      <w:r w:rsidRPr="00CA1DD9">
        <w:rPr>
          <w:rFonts w:ascii="Times New Roman" w:hAnsi="Times New Roman" w:cs="Times New Roman"/>
          <w:sz w:val="24"/>
          <w:szCs w:val="24"/>
        </w:rPr>
        <w:t xml:space="preserve"> The Cloud Report</w:t>
      </w:r>
    </w:p>
    <w:p w14:paraId="342BC403" w14:textId="77777777" w:rsidR="0025400C" w:rsidRPr="00CA1DD9" w:rsidRDefault="0025400C" w:rsidP="002565DE">
      <w:pPr>
        <w:spacing w:before="240" w:line="480" w:lineRule="auto"/>
        <w:jc w:val="center"/>
        <w:rPr>
          <w:rFonts w:ascii="Times New Roman" w:hAnsi="Times New Roman" w:cs="Times New Roman"/>
          <w:sz w:val="24"/>
          <w:szCs w:val="24"/>
        </w:rPr>
      </w:pPr>
      <w:r w:rsidRPr="00CA1DD9">
        <w:rPr>
          <w:rFonts w:ascii="Times New Roman" w:hAnsi="Times New Roman" w:cs="Times New Roman"/>
          <w:sz w:val="24"/>
          <w:szCs w:val="24"/>
        </w:rPr>
        <w:t>Carroll Reed, Collin Lightfoot, Michael Maizel, Norman McKinney, &amp; Patrick Robertson</w:t>
      </w:r>
    </w:p>
    <w:p w14:paraId="7CBCAD19" w14:textId="1F537D60" w:rsidR="0025400C" w:rsidRPr="00CA1DD9" w:rsidRDefault="0025400C" w:rsidP="002565DE">
      <w:pPr>
        <w:pStyle w:val="Heading1"/>
        <w:spacing w:after="160" w:line="480" w:lineRule="auto"/>
        <w:jc w:val="center"/>
        <w:rPr>
          <w:rFonts w:ascii="Times New Roman" w:hAnsi="Times New Roman" w:cs="Times New Roman"/>
        </w:rPr>
      </w:pPr>
      <w:bookmarkStart w:id="0" w:name="_Toc530946918"/>
      <w:r w:rsidRPr="00CA1DD9">
        <w:rPr>
          <w:rFonts w:ascii="Times New Roman" w:hAnsi="Times New Roman" w:cs="Times New Roman"/>
        </w:rPr>
        <w:t>Introduction</w:t>
      </w:r>
      <w:bookmarkEnd w:id="0"/>
    </w:p>
    <w:p w14:paraId="48EB01A1" w14:textId="0E577590" w:rsidR="00C07B21" w:rsidRPr="00DD20D7" w:rsidRDefault="00C07B21" w:rsidP="002565DE">
      <w:pPr>
        <w:spacing w:before="240" w:line="480" w:lineRule="auto"/>
        <w:ind w:firstLine="720"/>
        <w:rPr>
          <w:rFonts w:ascii="Times New Roman" w:hAnsi="Times New Roman" w:cs="Times New Roman"/>
          <w:sz w:val="24"/>
          <w:szCs w:val="24"/>
        </w:rPr>
      </w:pPr>
      <w:bookmarkStart w:id="1" w:name="_Hlk529979024"/>
      <w:r w:rsidRPr="00DD20D7">
        <w:rPr>
          <w:rFonts w:ascii="Times New Roman" w:hAnsi="Times New Roman" w:cs="Times New Roman"/>
          <w:sz w:val="24"/>
          <w:szCs w:val="24"/>
        </w:rPr>
        <w:t xml:space="preserve">Superior Banking </w:t>
      </w:r>
      <w:bookmarkEnd w:id="1"/>
      <w:r w:rsidRPr="00DD20D7">
        <w:rPr>
          <w:rFonts w:ascii="Times New Roman" w:hAnsi="Times New Roman" w:cs="Times New Roman"/>
          <w:sz w:val="24"/>
          <w:szCs w:val="24"/>
        </w:rPr>
        <w:t xml:space="preserve">is moving to cloud computing to remotely handle </w:t>
      </w:r>
      <w:r w:rsidR="00462EF5" w:rsidRPr="00DD20D7">
        <w:rPr>
          <w:rFonts w:ascii="Times New Roman" w:hAnsi="Times New Roman" w:cs="Times New Roman"/>
          <w:sz w:val="24"/>
          <w:szCs w:val="24"/>
        </w:rPr>
        <w:t>all</w:t>
      </w:r>
      <w:r w:rsidRPr="00DD20D7">
        <w:rPr>
          <w:rFonts w:ascii="Times New Roman" w:hAnsi="Times New Roman" w:cs="Times New Roman"/>
          <w:sz w:val="24"/>
          <w:szCs w:val="24"/>
        </w:rPr>
        <w:t xml:space="preserve"> its online transactions to lower the expenditures on managing in-house server rooms. We were tasked to develop a software development life cycle (SDLC) report for the bank’s cloud computing architect who is currently designing the new cloud computing environment. This report is </w:t>
      </w:r>
      <w:r w:rsidR="004F11E3">
        <w:rPr>
          <w:rFonts w:ascii="Times New Roman" w:hAnsi="Times New Roman" w:cs="Times New Roman"/>
          <w:noProof/>
          <w:sz w:val="24"/>
          <w:szCs w:val="24"/>
        </w:rPr>
        <w:t>intend</w:t>
      </w:r>
      <w:r w:rsidRPr="004F11E3">
        <w:rPr>
          <w:rFonts w:ascii="Times New Roman" w:hAnsi="Times New Roman" w:cs="Times New Roman"/>
          <w:noProof/>
          <w:sz w:val="24"/>
          <w:szCs w:val="24"/>
        </w:rPr>
        <w:t>ed</w:t>
      </w:r>
      <w:r w:rsidRPr="00DD20D7">
        <w:rPr>
          <w:rFonts w:ascii="Times New Roman" w:hAnsi="Times New Roman" w:cs="Times New Roman"/>
          <w:sz w:val="24"/>
          <w:szCs w:val="24"/>
        </w:rPr>
        <w:t xml:space="preserve"> to both explain which SDLC to implement and the rationale behind the decision as well as define the data protection techniques necessary for a robust cloud-based service. With the information provided in this report, the architect should be able to implement a cloud computing architecture that will carry out the day-to-day banking operations Superior Banking provides while concurrently ensuring all data regarding transactions are safe and secure from any threats.</w:t>
      </w:r>
    </w:p>
    <w:p w14:paraId="6F3B3E27" w14:textId="091AA3A5" w:rsidR="0025400C" w:rsidRPr="00CA1DD9" w:rsidRDefault="0025400C" w:rsidP="002565DE">
      <w:pPr>
        <w:pStyle w:val="Heading1"/>
        <w:spacing w:after="160" w:line="480" w:lineRule="auto"/>
        <w:jc w:val="center"/>
        <w:rPr>
          <w:rFonts w:ascii="Times New Roman" w:hAnsi="Times New Roman" w:cs="Times New Roman"/>
        </w:rPr>
      </w:pPr>
      <w:bookmarkStart w:id="2" w:name="_Toc530946919"/>
      <w:r w:rsidRPr="00CA1DD9">
        <w:rPr>
          <w:rFonts w:ascii="Times New Roman" w:hAnsi="Times New Roman" w:cs="Times New Roman"/>
        </w:rPr>
        <w:t>Concepts and Scope</w:t>
      </w:r>
      <w:bookmarkEnd w:id="2"/>
    </w:p>
    <w:p w14:paraId="5A989DD5" w14:textId="68BB37EB"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3" w:name="_Toc530946920"/>
      <w:r w:rsidRPr="00CA1DD9">
        <w:rPr>
          <w:rFonts w:ascii="Times New Roman" w:hAnsi="Times New Roman" w:cs="Times New Roman"/>
          <w:b/>
          <w:sz w:val="28"/>
          <w:szCs w:val="28"/>
        </w:rPr>
        <w:t>Cloud Computing Software Development Life Cycle</w:t>
      </w:r>
      <w:bookmarkEnd w:id="3"/>
    </w:p>
    <w:p w14:paraId="2BEBCA70" w14:textId="77777777" w:rsidR="00C07B21" w:rsidRPr="00CA1DD9" w:rsidRDefault="00C07B21" w:rsidP="002565DE">
      <w:pPr>
        <w:spacing w:before="240" w:line="480" w:lineRule="auto"/>
        <w:jc w:val="center"/>
        <w:rPr>
          <w:rFonts w:ascii="Times New Roman" w:eastAsia="Times New Roman" w:hAnsi="Times New Roman" w:cs="Times New Roman"/>
        </w:rPr>
      </w:pPr>
      <w:r w:rsidRPr="00CA1DD9">
        <w:rPr>
          <w:rFonts w:ascii="Times New Roman" w:eastAsia="Times New Roman" w:hAnsi="Times New Roman" w:cs="Times New Roman"/>
        </w:rPr>
        <w:fldChar w:fldCharType="begin"/>
      </w:r>
      <w:r w:rsidRPr="00CA1DD9">
        <w:rPr>
          <w:rFonts w:ascii="Times New Roman" w:eastAsia="Times New Roman" w:hAnsi="Times New Roman" w:cs="Times New Roman"/>
        </w:rPr>
        <w:instrText xml:space="preserve"> INCLUDEPICTURE "https://docs.microsoft.com/en-us/azure/devops/learn/_img/agile-scrum-lifecycle-diagram.png" \* MERGEFORMATINET </w:instrText>
      </w:r>
      <w:r w:rsidRPr="00CA1DD9">
        <w:rPr>
          <w:rFonts w:ascii="Times New Roman" w:eastAsia="Times New Roman" w:hAnsi="Times New Roman" w:cs="Times New Roman"/>
        </w:rPr>
        <w:fldChar w:fldCharType="separate"/>
      </w:r>
      <w:r w:rsidRPr="00CA1DD9">
        <w:rPr>
          <w:rFonts w:ascii="Times New Roman" w:eastAsia="Times New Roman" w:hAnsi="Times New Roman" w:cs="Times New Roman"/>
          <w:noProof/>
        </w:rPr>
        <w:drawing>
          <wp:inline distT="0" distB="0" distL="0" distR="0" wp14:anchorId="7F10F7AE" wp14:editId="6D6B348F">
            <wp:extent cx="4861265" cy="1671320"/>
            <wp:effectExtent l="0" t="0" r="0" b="5080"/>
            <wp:docPr id="2" name="Picture 2" descr="Scrum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Lifecycl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4405" cy="1720532"/>
                    </a:xfrm>
                    <a:prstGeom prst="rect">
                      <a:avLst/>
                    </a:prstGeom>
                    <a:noFill/>
                    <a:ln>
                      <a:noFill/>
                    </a:ln>
                  </pic:spPr>
                </pic:pic>
              </a:graphicData>
            </a:graphic>
          </wp:inline>
        </w:drawing>
      </w:r>
      <w:r w:rsidRPr="00CA1DD9">
        <w:rPr>
          <w:rFonts w:ascii="Times New Roman" w:eastAsia="Times New Roman" w:hAnsi="Times New Roman" w:cs="Times New Roman"/>
        </w:rPr>
        <w:fldChar w:fldCharType="end"/>
      </w:r>
    </w:p>
    <w:p w14:paraId="1C1E5B4D" w14:textId="43501914" w:rsidR="00C07B21" w:rsidRPr="00CA1DD9" w:rsidRDefault="00C07B21" w:rsidP="002565DE">
      <w:pPr>
        <w:spacing w:before="240" w:line="480" w:lineRule="auto"/>
        <w:jc w:val="center"/>
        <w:rPr>
          <w:rFonts w:ascii="Times New Roman" w:hAnsi="Times New Roman" w:cs="Times New Roman"/>
          <w:b/>
          <w:sz w:val="24"/>
          <w:szCs w:val="24"/>
        </w:rPr>
      </w:pPr>
      <w:r w:rsidRPr="00CA1DD9">
        <w:rPr>
          <w:rFonts w:ascii="Times New Roman" w:hAnsi="Times New Roman" w:cs="Times New Roman"/>
          <w:b/>
          <w:i/>
          <w:sz w:val="24"/>
          <w:szCs w:val="24"/>
        </w:rPr>
        <w:lastRenderedPageBreak/>
        <w:t>Figure 1</w:t>
      </w:r>
      <w:r w:rsidR="002B3AE6" w:rsidRPr="00CA1DD9">
        <w:rPr>
          <w:rFonts w:ascii="Times New Roman" w:hAnsi="Times New Roman" w:cs="Times New Roman"/>
          <w:b/>
          <w:i/>
          <w:sz w:val="24"/>
          <w:szCs w:val="24"/>
        </w:rPr>
        <w:t>:</w:t>
      </w:r>
      <w:r w:rsidRPr="00CA1DD9">
        <w:rPr>
          <w:rFonts w:ascii="Times New Roman" w:hAnsi="Times New Roman" w:cs="Times New Roman"/>
          <w:b/>
          <w:i/>
          <w:sz w:val="24"/>
          <w:szCs w:val="24"/>
        </w:rPr>
        <w:t xml:space="preserve"> Agile Scrum-based SDLC</w:t>
      </w:r>
      <w:r w:rsidR="00F853A1" w:rsidRPr="00CA1DD9">
        <w:rPr>
          <w:rFonts w:ascii="Times New Roman" w:hAnsi="Times New Roman" w:cs="Times New Roman"/>
          <w:b/>
          <w:sz w:val="24"/>
          <w:szCs w:val="24"/>
        </w:rPr>
        <w:t xml:space="preserve"> to </w:t>
      </w:r>
      <w:r w:rsidR="00F853A1" w:rsidRPr="00027F60">
        <w:rPr>
          <w:rFonts w:ascii="Times New Roman" w:hAnsi="Times New Roman" w:cs="Times New Roman"/>
          <w:b/>
          <w:noProof/>
          <w:sz w:val="24"/>
          <w:szCs w:val="24"/>
        </w:rPr>
        <w:t>be followed</w:t>
      </w:r>
      <w:r w:rsidR="00F853A1" w:rsidRPr="00CA1DD9">
        <w:rPr>
          <w:rFonts w:ascii="Times New Roman" w:hAnsi="Times New Roman" w:cs="Times New Roman"/>
          <w:b/>
          <w:sz w:val="24"/>
          <w:szCs w:val="24"/>
        </w:rPr>
        <w:t>. Reprinted from Microsoft, by Gregg Boer (2017)</w:t>
      </w:r>
    </w:p>
    <w:p w14:paraId="53A16566" w14:textId="2BAA02D2"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Agile Scrum-based SDLCs, </w:t>
      </w:r>
      <w:r w:rsidR="002B3AE6" w:rsidRPr="00CA1DD9">
        <w:rPr>
          <w:rFonts w:ascii="Times New Roman" w:hAnsi="Times New Roman" w:cs="Times New Roman"/>
          <w:sz w:val="24"/>
          <w:szCs w:val="24"/>
        </w:rPr>
        <w:t>Figure 1,</w:t>
      </w:r>
      <w:r w:rsidRPr="00CA1DD9">
        <w:rPr>
          <w:rFonts w:ascii="Times New Roman" w:hAnsi="Times New Roman" w:cs="Times New Roman"/>
          <w:sz w:val="24"/>
          <w:szCs w:val="24"/>
        </w:rPr>
        <w:t xml:space="preserve"> illustrat</w:t>
      </w:r>
      <w:r w:rsidR="002B3AE6" w:rsidRPr="00CA1DD9">
        <w:rPr>
          <w:rFonts w:ascii="Times New Roman" w:hAnsi="Times New Roman" w:cs="Times New Roman"/>
          <w:sz w:val="24"/>
          <w:szCs w:val="24"/>
        </w:rPr>
        <w:t>es a</w:t>
      </w:r>
      <w:r w:rsidRPr="00CA1DD9">
        <w:rPr>
          <w:rFonts w:ascii="Times New Roman" w:hAnsi="Times New Roman" w:cs="Times New Roman"/>
          <w:sz w:val="24"/>
          <w:szCs w:val="24"/>
        </w:rPr>
        <w:t xml:space="preserve"> design to take quick, incremental steps, known as sprints, towards developing a product that gains additional features at the end of each </w:t>
      </w:r>
      <w:r w:rsidRPr="00027F60">
        <w:rPr>
          <w:rFonts w:ascii="Times New Roman" w:hAnsi="Times New Roman" w:cs="Times New Roman"/>
          <w:noProof/>
          <w:sz w:val="24"/>
          <w:szCs w:val="24"/>
        </w:rPr>
        <w:t>sprint</w:t>
      </w:r>
      <w:r w:rsidRPr="00CA1DD9">
        <w:rPr>
          <w:rFonts w:ascii="Times New Roman" w:hAnsi="Times New Roman" w:cs="Times New Roman"/>
          <w:sz w:val="24"/>
          <w:szCs w:val="24"/>
        </w:rPr>
        <w:t xml:space="preserve">. Superior Banking’s cloud architecture lifecycle development will follow a test-driven development approach where tests </w:t>
      </w:r>
      <w:r w:rsidRPr="00027F60">
        <w:rPr>
          <w:rFonts w:ascii="Times New Roman" w:hAnsi="Times New Roman" w:cs="Times New Roman"/>
          <w:noProof/>
          <w:sz w:val="24"/>
          <w:szCs w:val="24"/>
        </w:rPr>
        <w:t>are created</w:t>
      </w:r>
      <w:r w:rsidRPr="00CA1DD9">
        <w:rPr>
          <w:rFonts w:ascii="Times New Roman" w:hAnsi="Times New Roman" w:cs="Times New Roman"/>
          <w:sz w:val="24"/>
          <w:szCs w:val="24"/>
        </w:rPr>
        <w:t xml:space="preserve"> before </w:t>
      </w:r>
      <w:r w:rsidRPr="00027F60">
        <w:rPr>
          <w:rFonts w:ascii="Times New Roman" w:hAnsi="Times New Roman" w:cs="Times New Roman"/>
          <w:noProof/>
          <w:sz w:val="24"/>
          <w:szCs w:val="24"/>
        </w:rPr>
        <w:t>development</w:t>
      </w:r>
      <w:r w:rsidRPr="00CA1DD9">
        <w:rPr>
          <w:rFonts w:ascii="Times New Roman" w:hAnsi="Times New Roman" w:cs="Times New Roman"/>
          <w:sz w:val="24"/>
          <w:szCs w:val="24"/>
        </w:rPr>
        <w:t xml:space="preserve"> occurs.</w:t>
      </w:r>
    </w:p>
    <w:p w14:paraId="219BB7C3" w14:textId="332B3171"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4" w:name="_Toc530946921"/>
      <w:r w:rsidRPr="00CA1DD9">
        <w:rPr>
          <w:rStyle w:val="Heading3Char"/>
          <w:rFonts w:ascii="Times New Roman" w:hAnsi="Times New Roman" w:cs="Times New Roman"/>
          <w:i/>
        </w:rPr>
        <w:t>Product backlog</w:t>
      </w:r>
      <w:bookmarkEnd w:id="4"/>
    </w:p>
    <w:p w14:paraId="71BBDE62" w14:textId="37972AC7"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 product backlog is a list of deliverables the development team can deliver over </w:t>
      </w:r>
      <w:r w:rsidR="002B3AE6" w:rsidRPr="00CA1DD9">
        <w:rPr>
          <w:rFonts w:ascii="Times New Roman" w:hAnsi="Times New Roman" w:cs="Times New Roman"/>
          <w:sz w:val="24"/>
          <w:szCs w:val="24"/>
        </w:rPr>
        <w:t>a period</w:t>
      </w:r>
      <w:r w:rsidRPr="00CA1DD9">
        <w:rPr>
          <w:rFonts w:ascii="Times New Roman" w:hAnsi="Times New Roman" w:cs="Times New Roman"/>
          <w:sz w:val="24"/>
          <w:szCs w:val="24"/>
        </w:rPr>
        <w:t xml:space="preserve">. </w:t>
      </w:r>
      <w:r w:rsidRPr="004F11E3">
        <w:rPr>
          <w:rFonts w:ascii="Times New Roman" w:hAnsi="Times New Roman" w:cs="Times New Roman"/>
          <w:noProof/>
          <w:sz w:val="24"/>
          <w:szCs w:val="24"/>
        </w:rPr>
        <w:t xml:space="preserve">The items at the top of the </w:t>
      </w:r>
      <w:r w:rsidRPr="00027F60">
        <w:rPr>
          <w:rFonts w:ascii="Times New Roman" w:hAnsi="Times New Roman" w:cs="Times New Roman"/>
          <w:noProof/>
          <w:sz w:val="24"/>
          <w:szCs w:val="24"/>
        </w:rPr>
        <w:t>backlog</w:t>
      </w:r>
      <w:r w:rsidRPr="004F11E3">
        <w:rPr>
          <w:rFonts w:ascii="Times New Roman" w:hAnsi="Times New Roman" w:cs="Times New Roman"/>
          <w:noProof/>
          <w:sz w:val="24"/>
          <w:szCs w:val="24"/>
        </w:rPr>
        <w:t xml:space="preserve"> are</w:t>
      </w:r>
      <w:r w:rsidRPr="00CA1DD9">
        <w:rPr>
          <w:rFonts w:ascii="Times New Roman" w:hAnsi="Times New Roman" w:cs="Times New Roman"/>
          <w:sz w:val="24"/>
          <w:szCs w:val="24"/>
        </w:rPr>
        <w:t xml:space="preserve"> usually the next items to implement and should</w:t>
      </w:r>
      <w:r w:rsidR="00EB55B7" w:rsidRPr="00CA1DD9">
        <w:rPr>
          <w:rFonts w:ascii="Times New Roman" w:hAnsi="Times New Roman" w:cs="Times New Roman"/>
          <w:sz w:val="24"/>
          <w:szCs w:val="24"/>
        </w:rPr>
        <w:t>,</w:t>
      </w:r>
      <w:r w:rsidRPr="00CA1DD9">
        <w:rPr>
          <w:rFonts w:ascii="Times New Roman" w:hAnsi="Times New Roman" w:cs="Times New Roman"/>
          <w:sz w:val="24"/>
          <w:szCs w:val="24"/>
        </w:rPr>
        <w:t xml:space="preserve"> therefore</w:t>
      </w:r>
      <w:r w:rsidR="00EB55B7" w:rsidRPr="00CA1DD9">
        <w:rPr>
          <w:rFonts w:ascii="Times New Roman" w:hAnsi="Times New Roman" w:cs="Times New Roman"/>
          <w:sz w:val="24"/>
          <w:szCs w:val="24"/>
        </w:rPr>
        <w:t>,</w:t>
      </w:r>
      <w:r w:rsidRPr="00CA1DD9">
        <w:rPr>
          <w:rFonts w:ascii="Times New Roman" w:hAnsi="Times New Roman" w:cs="Times New Roman"/>
          <w:sz w:val="24"/>
          <w:szCs w:val="24"/>
        </w:rPr>
        <w:t xml:space="preserve"> be implementable at the time their </w:t>
      </w:r>
      <w:r w:rsidRPr="004567A5">
        <w:rPr>
          <w:rFonts w:ascii="Times New Roman" w:hAnsi="Times New Roman" w:cs="Times New Roman"/>
          <w:noProof/>
          <w:sz w:val="24"/>
          <w:szCs w:val="24"/>
        </w:rPr>
        <w:t>respective</w:t>
      </w:r>
      <w:r w:rsidRPr="00CA1DD9">
        <w:rPr>
          <w:rFonts w:ascii="Times New Roman" w:hAnsi="Times New Roman" w:cs="Times New Roman"/>
          <w:sz w:val="24"/>
          <w:szCs w:val="24"/>
        </w:rPr>
        <w:t xml:space="preserve"> sprints begin.</w:t>
      </w:r>
    </w:p>
    <w:p w14:paraId="1B10BDBC" w14:textId="27B70442"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5" w:name="_Toc530946922"/>
      <w:r w:rsidRPr="00CA1DD9">
        <w:rPr>
          <w:rStyle w:val="Heading3Char"/>
          <w:rFonts w:ascii="Times New Roman" w:hAnsi="Times New Roman" w:cs="Times New Roman"/>
          <w:i/>
        </w:rPr>
        <w:t>Sprint planning and sprint backlog</w:t>
      </w:r>
      <w:bookmarkEnd w:id="5"/>
    </w:p>
    <w:p w14:paraId="4F4F37C2" w14:textId="5EE6C0DC"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During the sprint planning phase, team members will choose which backlog items will </w:t>
      </w:r>
      <w:r w:rsidRPr="004567A5">
        <w:rPr>
          <w:rFonts w:ascii="Times New Roman" w:hAnsi="Times New Roman" w:cs="Times New Roman"/>
          <w:noProof/>
          <w:sz w:val="24"/>
          <w:szCs w:val="24"/>
        </w:rPr>
        <w:t>be worked</w:t>
      </w:r>
      <w:r w:rsidRPr="00CA1DD9">
        <w:rPr>
          <w:rFonts w:ascii="Times New Roman" w:hAnsi="Times New Roman" w:cs="Times New Roman"/>
          <w:sz w:val="24"/>
          <w:szCs w:val="24"/>
        </w:rPr>
        <w:t xml:space="preserve"> on during the upcoming sprint. These items are usually </w:t>
      </w:r>
      <w:r w:rsidR="004F11E3">
        <w:rPr>
          <w:rFonts w:ascii="Times New Roman" w:hAnsi="Times New Roman" w:cs="Times New Roman"/>
          <w:noProof/>
          <w:sz w:val="24"/>
          <w:szCs w:val="24"/>
        </w:rPr>
        <w:t>selected</w:t>
      </w:r>
      <w:r w:rsidRPr="00CA1DD9">
        <w:rPr>
          <w:rFonts w:ascii="Times New Roman" w:hAnsi="Times New Roman" w:cs="Times New Roman"/>
          <w:sz w:val="24"/>
          <w:szCs w:val="24"/>
        </w:rPr>
        <w:t xml:space="preserve"> based on which ones have the highest priority as well as what the team itself believes can </w:t>
      </w:r>
      <w:r w:rsidRPr="004567A5">
        <w:rPr>
          <w:rFonts w:ascii="Times New Roman" w:hAnsi="Times New Roman" w:cs="Times New Roman"/>
          <w:noProof/>
          <w:sz w:val="24"/>
          <w:szCs w:val="24"/>
        </w:rPr>
        <w:t>be completed</w:t>
      </w:r>
      <w:r w:rsidRPr="00CA1DD9">
        <w:rPr>
          <w:rFonts w:ascii="Times New Roman" w:hAnsi="Times New Roman" w:cs="Times New Roman"/>
          <w:sz w:val="24"/>
          <w:szCs w:val="24"/>
        </w:rPr>
        <w:t xml:space="preserve"> within the </w:t>
      </w:r>
      <w:r w:rsidR="004F11E3">
        <w:rPr>
          <w:rFonts w:ascii="Times New Roman" w:hAnsi="Times New Roman" w:cs="Times New Roman"/>
          <w:noProof/>
          <w:sz w:val="24"/>
          <w:szCs w:val="24"/>
        </w:rPr>
        <w:t>forth</w:t>
      </w:r>
      <w:r w:rsidRPr="004F11E3">
        <w:rPr>
          <w:rFonts w:ascii="Times New Roman" w:hAnsi="Times New Roman" w:cs="Times New Roman"/>
          <w:noProof/>
          <w:sz w:val="24"/>
          <w:szCs w:val="24"/>
        </w:rPr>
        <w:t>coming</w:t>
      </w:r>
      <w:r w:rsidRPr="00CA1DD9">
        <w:rPr>
          <w:rFonts w:ascii="Times New Roman" w:hAnsi="Times New Roman" w:cs="Times New Roman"/>
          <w:sz w:val="24"/>
          <w:szCs w:val="24"/>
        </w:rPr>
        <w:t xml:space="preserve"> </w:t>
      </w:r>
      <w:r w:rsidRPr="004567A5">
        <w:rPr>
          <w:rFonts w:ascii="Times New Roman" w:hAnsi="Times New Roman" w:cs="Times New Roman"/>
          <w:noProof/>
          <w:sz w:val="24"/>
          <w:szCs w:val="24"/>
        </w:rPr>
        <w:t>sprint</w:t>
      </w:r>
      <w:r w:rsidRPr="00CA1DD9">
        <w:rPr>
          <w:rFonts w:ascii="Times New Roman" w:hAnsi="Times New Roman" w:cs="Times New Roman"/>
          <w:sz w:val="24"/>
          <w:szCs w:val="24"/>
        </w:rPr>
        <w:t xml:space="preserve"> before being placed in the sprint backlog. </w:t>
      </w:r>
      <w:r w:rsidRPr="004567A5">
        <w:rPr>
          <w:rFonts w:ascii="Times New Roman" w:hAnsi="Times New Roman" w:cs="Times New Roman"/>
          <w:noProof/>
          <w:sz w:val="24"/>
          <w:szCs w:val="24"/>
        </w:rPr>
        <w:t>To allow for completion</w:t>
      </w:r>
      <w:r w:rsidRPr="00CA1DD9">
        <w:rPr>
          <w:rFonts w:ascii="Times New Roman" w:hAnsi="Times New Roman" w:cs="Times New Roman"/>
          <w:sz w:val="24"/>
          <w:szCs w:val="24"/>
        </w:rPr>
        <w:t xml:space="preserve">, each backlogged item is usually broken down into several tasks. The current sprint’s backlog items and their respective </w:t>
      </w:r>
      <w:r w:rsidRPr="004567A5">
        <w:rPr>
          <w:rFonts w:ascii="Times New Roman" w:hAnsi="Times New Roman" w:cs="Times New Roman"/>
          <w:noProof/>
          <w:sz w:val="24"/>
          <w:szCs w:val="24"/>
        </w:rPr>
        <w:t>tasks</w:t>
      </w:r>
      <w:r w:rsidRPr="00CA1DD9">
        <w:rPr>
          <w:rFonts w:ascii="Times New Roman" w:hAnsi="Times New Roman" w:cs="Times New Roman"/>
          <w:sz w:val="24"/>
          <w:szCs w:val="24"/>
        </w:rPr>
        <w:t xml:space="preserve"> </w:t>
      </w:r>
      <w:r w:rsidRPr="004F11E3">
        <w:rPr>
          <w:rFonts w:ascii="Times New Roman" w:hAnsi="Times New Roman" w:cs="Times New Roman"/>
          <w:noProof/>
          <w:sz w:val="24"/>
          <w:szCs w:val="24"/>
        </w:rPr>
        <w:t>are then listed</w:t>
      </w:r>
      <w:r w:rsidRPr="00CA1DD9">
        <w:rPr>
          <w:rFonts w:ascii="Times New Roman" w:hAnsi="Times New Roman" w:cs="Times New Roman"/>
          <w:sz w:val="24"/>
          <w:szCs w:val="24"/>
        </w:rPr>
        <w:t xml:space="preserve"> on a task board that segregates the </w:t>
      </w:r>
      <w:r w:rsidRPr="004567A5">
        <w:rPr>
          <w:rFonts w:ascii="Times New Roman" w:hAnsi="Times New Roman" w:cs="Times New Roman"/>
          <w:noProof/>
          <w:sz w:val="24"/>
          <w:szCs w:val="24"/>
        </w:rPr>
        <w:t>tasks</w:t>
      </w:r>
      <w:r w:rsidRPr="00CA1DD9">
        <w:rPr>
          <w:rFonts w:ascii="Times New Roman" w:hAnsi="Times New Roman" w:cs="Times New Roman"/>
          <w:sz w:val="24"/>
          <w:szCs w:val="24"/>
        </w:rPr>
        <w:t xml:space="preserve"> in three sections: To Do, In Progress, and Completed. Team members will move these tasks to their appropriate </w:t>
      </w:r>
      <w:r w:rsidRPr="004567A5">
        <w:rPr>
          <w:rFonts w:ascii="Times New Roman" w:hAnsi="Times New Roman" w:cs="Times New Roman"/>
          <w:noProof/>
          <w:sz w:val="24"/>
          <w:szCs w:val="24"/>
        </w:rPr>
        <w:t>sections</w:t>
      </w:r>
      <w:r w:rsidRPr="00CA1DD9">
        <w:rPr>
          <w:rFonts w:ascii="Times New Roman" w:hAnsi="Times New Roman" w:cs="Times New Roman"/>
          <w:sz w:val="24"/>
          <w:szCs w:val="24"/>
        </w:rPr>
        <w:t xml:space="preserve"> during the sprint’s execution.</w:t>
      </w:r>
    </w:p>
    <w:p w14:paraId="39E409AF" w14:textId="478DD87D"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6" w:name="_Toc530946923"/>
      <w:r w:rsidRPr="00CA1DD9">
        <w:rPr>
          <w:rStyle w:val="Heading3Char"/>
          <w:rFonts w:ascii="Times New Roman" w:hAnsi="Times New Roman" w:cs="Times New Roman"/>
          <w:i/>
        </w:rPr>
        <w:lastRenderedPageBreak/>
        <w:t>Sprint execution and daily scrum</w:t>
      </w:r>
      <w:bookmarkEnd w:id="6"/>
    </w:p>
    <w:p w14:paraId="2D1AE585" w14:textId="3FE80549"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Once the sprint backlog has been filled with items and tasks to complete, team members choose amongst themselves which </w:t>
      </w:r>
      <w:r w:rsidRPr="004567A5">
        <w:rPr>
          <w:rFonts w:ascii="Times New Roman" w:hAnsi="Times New Roman" w:cs="Times New Roman"/>
          <w:noProof/>
          <w:sz w:val="24"/>
          <w:szCs w:val="24"/>
        </w:rPr>
        <w:t>tasks</w:t>
      </w:r>
      <w:r w:rsidRPr="00CA1DD9">
        <w:rPr>
          <w:rFonts w:ascii="Times New Roman" w:hAnsi="Times New Roman" w:cs="Times New Roman"/>
          <w:sz w:val="24"/>
          <w:szCs w:val="24"/>
        </w:rPr>
        <w:t xml:space="preserve"> they will each complete before executing the sprint. The team will have a daily meeting limited to 15 minutes where each member reports on the progress made since the previous </w:t>
      </w:r>
      <w:r w:rsidRPr="004567A5">
        <w:rPr>
          <w:rFonts w:ascii="Times New Roman" w:hAnsi="Times New Roman" w:cs="Times New Roman"/>
          <w:noProof/>
          <w:sz w:val="24"/>
          <w:szCs w:val="24"/>
        </w:rPr>
        <w:t>daily</w:t>
      </w:r>
      <w:r w:rsidRPr="00CA1DD9">
        <w:rPr>
          <w:rFonts w:ascii="Times New Roman" w:hAnsi="Times New Roman" w:cs="Times New Roman"/>
          <w:sz w:val="24"/>
          <w:szCs w:val="24"/>
        </w:rPr>
        <w:t xml:space="preserve"> meeting, what will be worked on today, and anything obstacles they have come across during the current sprint’s execution. Before any development can begin, each team member must create test cases that capture the requirement(s) their assigned tasks are trying to accomplish, as this SDLC follows a test-driven development approach and therefore requires test cases to </w:t>
      </w:r>
      <w:r w:rsidRPr="004567A5">
        <w:rPr>
          <w:rFonts w:ascii="Times New Roman" w:hAnsi="Times New Roman" w:cs="Times New Roman"/>
          <w:noProof/>
          <w:sz w:val="24"/>
          <w:szCs w:val="24"/>
        </w:rPr>
        <w:t>be created</w:t>
      </w:r>
      <w:r w:rsidRPr="00CA1DD9">
        <w:rPr>
          <w:rFonts w:ascii="Times New Roman" w:hAnsi="Times New Roman" w:cs="Times New Roman"/>
          <w:sz w:val="24"/>
          <w:szCs w:val="24"/>
        </w:rPr>
        <w:t xml:space="preserve"> before any tasked-specific functionality can </w:t>
      </w:r>
      <w:r w:rsidRPr="004567A5">
        <w:rPr>
          <w:rFonts w:ascii="Times New Roman" w:hAnsi="Times New Roman" w:cs="Times New Roman"/>
          <w:noProof/>
          <w:sz w:val="24"/>
          <w:szCs w:val="24"/>
        </w:rPr>
        <w:t>be developed</w:t>
      </w:r>
      <w:r w:rsidRPr="00CA1DD9">
        <w:rPr>
          <w:rFonts w:ascii="Times New Roman" w:hAnsi="Times New Roman" w:cs="Times New Roman"/>
          <w:sz w:val="24"/>
          <w:szCs w:val="24"/>
        </w:rPr>
        <w:t xml:space="preserve">. Once the test cases have </w:t>
      </w:r>
      <w:r w:rsidRPr="004567A5">
        <w:rPr>
          <w:rFonts w:ascii="Times New Roman" w:hAnsi="Times New Roman" w:cs="Times New Roman"/>
          <w:noProof/>
          <w:sz w:val="24"/>
          <w:szCs w:val="24"/>
        </w:rPr>
        <w:t xml:space="preserve">been </w:t>
      </w:r>
      <w:r w:rsidR="00627CFF" w:rsidRPr="004567A5">
        <w:rPr>
          <w:rFonts w:ascii="Times New Roman" w:hAnsi="Times New Roman" w:cs="Times New Roman"/>
          <w:noProof/>
          <w:sz w:val="24"/>
          <w:szCs w:val="24"/>
        </w:rPr>
        <w:t>built</w:t>
      </w:r>
      <w:r w:rsidRPr="00CA1DD9">
        <w:rPr>
          <w:rFonts w:ascii="Times New Roman" w:hAnsi="Times New Roman" w:cs="Times New Roman"/>
          <w:sz w:val="24"/>
          <w:szCs w:val="24"/>
        </w:rPr>
        <w:t xml:space="preserve">, team members will then complete their tasks be ensuring the defined test cases pass, thereby meeting the requirements said </w:t>
      </w:r>
      <w:r w:rsidRPr="004567A5">
        <w:rPr>
          <w:rFonts w:ascii="Times New Roman" w:hAnsi="Times New Roman" w:cs="Times New Roman"/>
          <w:noProof/>
          <w:sz w:val="24"/>
          <w:szCs w:val="24"/>
        </w:rPr>
        <w:t>tasks</w:t>
      </w:r>
      <w:r w:rsidRPr="00CA1DD9">
        <w:rPr>
          <w:rFonts w:ascii="Times New Roman" w:hAnsi="Times New Roman" w:cs="Times New Roman"/>
          <w:sz w:val="24"/>
          <w:szCs w:val="24"/>
        </w:rPr>
        <w:t xml:space="preserve"> are fulfilling.</w:t>
      </w:r>
    </w:p>
    <w:p w14:paraId="5D704515" w14:textId="6F37B7AA"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7" w:name="_Toc530946924"/>
      <w:r w:rsidRPr="00CA1DD9">
        <w:rPr>
          <w:rStyle w:val="Heading3Char"/>
          <w:rFonts w:ascii="Times New Roman" w:hAnsi="Times New Roman" w:cs="Times New Roman"/>
          <w:i/>
        </w:rPr>
        <w:t>Sprint review</w:t>
      </w:r>
      <w:bookmarkEnd w:id="7"/>
    </w:p>
    <w:p w14:paraId="7BE3E333" w14:textId="0B0517D7" w:rsidR="00C07B21" w:rsidRPr="00CA1DD9" w:rsidRDefault="00C07B21" w:rsidP="002565DE">
      <w:pPr>
        <w:spacing w:before="240" w:line="480" w:lineRule="auto"/>
        <w:ind w:firstLine="720"/>
        <w:rPr>
          <w:rFonts w:ascii="Times New Roman" w:hAnsi="Times New Roman" w:cs="Times New Roman"/>
          <w:sz w:val="24"/>
          <w:szCs w:val="24"/>
        </w:rPr>
      </w:pPr>
      <w:r w:rsidRPr="00627CFF">
        <w:rPr>
          <w:rFonts w:ascii="Times New Roman" w:hAnsi="Times New Roman" w:cs="Times New Roman"/>
          <w:noProof/>
          <w:sz w:val="24"/>
          <w:szCs w:val="24"/>
        </w:rPr>
        <w:t xml:space="preserve">The team demonstrates what </w:t>
      </w:r>
      <w:r w:rsidRPr="004567A5">
        <w:rPr>
          <w:rFonts w:ascii="Times New Roman" w:hAnsi="Times New Roman" w:cs="Times New Roman"/>
          <w:noProof/>
          <w:sz w:val="24"/>
          <w:szCs w:val="24"/>
        </w:rPr>
        <w:t>was accomplished</w:t>
      </w:r>
      <w:r w:rsidRPr="00627CFF">
        <w:rPr>
          <w:rFonts w:ascii="Times New Roman" w:hAnsi="Times New Roman" w:cs="Times New Roman"/>
          <w:noProof/>
          <w:sz w:val="24"/>
          <w:szCs w:val="24"/>
        </w:rPr>
        <w:t xml:space="preserve"> during the</w:t>
      </w:r>
      <w:r w:rsidRPr="00CA1DD9">
        <w:rPr>
          <w:rFonts w:ascii="Times New Roman" w:hAnsi="Times New Roman" w:cs="Times New Roman"/>
          <w:sz w:val="24"/>
          <w:szCs w:val="24"/>
        </w:rPr>
        <w:t xml:space="preserve"> current sprint.</w:t>
      </w:r>
    </w:p>
    <w:p w14:paraId="786B7ED0" w14:textId="1B14913F"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8" w:name="_Toc530946925"/>
      <w:r w:rsidRPr="00CA1DD9">
        <w:rPr>
          <w:rStyle w:val="Heading3Char"/>
          <w:rFonts w:ascii="Times New Roman" w:hAnsi="Times New Roman" w:cs="Times New Roman"/>
          <w:i/>
        </w:rPr>
        <w:t>Sprint retrospective</w:t>
      </w:r>
      <w:bookmarkEnd w:id="8"/>
    </w:p>
    <w:p w14:paraId="70900B18" w14:textId="232023C5"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During the retrospective, the team discusses its members’ performances during the latest sprint, with the outcome of the retrospective used as learning experiences for team members to take note of </w:t>
      </w:r>
      <w:r w:rsidRPr="00627CFF">
        <w:rPr>
          <w:rFonts w:ascii="Times New Roman" w:hAnsi="Times New Roman" w:cs="Times New Roman"/>
          <w:noProof/>
          <w:sz w:val="24"/>
          <w:szCs w:val="24"/>
        </w:rPr>
        <w:t>in</w:t>
      </w:r>
      <w:r w:rsidR="00627CFF">
        <w:rPr>
          <w:rFonts w:ascii="Times New Roman" w:hAnsi="Times New Roman" w:cs="Times New Roman"/>
          <w:noProof/>
          <w:sz w:val="24"/>
          <w:szCs w:val="24"/>
        </w:rPr>
        <w:t>stead</w:t>
      </w:r>
      <w:r w:rsidRPr="00627CFF">
        <w:rPr>
          <w:rFonts w:ascii="Times New Roman" w:hAnsi="Times New Roman" w:cs="Times New Roman"/>
          <w:noProof/>
          <w:sz w:val="24"/>
          <w:szCs w:val="24"/>
        </w:rPr>
        <w:t xml:space="preserve"> of</w:t>
      </w:r>
      <w:r w:rsidRPr="00CA1DD9">
        <w:rPr>
          <w:rFonts w:ascii="Times New Roman" w:hAnsi="Times New Roman" w:cs="Times New Roman"/>
          <w:sz w:val="24"/>
          <w:szCs w:val="24"/>
        </w:rPr>
        <w:t xml:space="preserve"> the next sprint cycle.</w:t>
      </w:r>
    </w:p>
    <w:p w14:paraId="4E58B236" w14:textId="77777777"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9" w:name="_Toc530946926"/>
      <w:r w:rsidRPr="00CA1DD9">
        <w:rPr>
          <w:rStyle w:val="Heading3Char"/>
          <w:rFonts w:ascii="Times New Roman" w:hAnsi="Times New Roman" w:cs="Times New Roman"/>
          <w:i/>
        </w:rPr>
        <w:t>Next iteration</w:t>
      </w:r>
      <w:bookmarkEnd w:id="9"/>
    </w:p>
    <w:p w14:paraId="61068364" w14:textId="37F85EC6" w:rsidR="00C07B21" w:rsidRPr="00CA1DD9" w:rsidRDefault="00C07B21" w:rsidP="002565DE">
      <w:pPr>
        <w:spacing w:before="240" w:line="480" w:lineRule="auto"/>
        <w:ind w:firstLine="720"/>
        <w:rPr>
          <w:rFonts w:ascii="Times New Roman" w:hAnsi="Times New Roman" w:cs="Times New Roman"/>
          <w:sz w:val="24"/>
          <w:szCs w:val="24"/>
        </w:rPr>
      </w:pPr>
      <w:r w:rsidRPr="00627CFF">
        <w:rPr>
          <w:rFonts w:ascii="Times New Roman" w:hAnsi="Times New Roman" w:cs="Times New Roman"/>
          <w:noProof/>
          <w:sz w:val="24"/>
          <w:szCs w:val="24"/>
        </w:rPr>
        <w:t>The entire cycle is repeated for the next sprint</w:t>
      </w:r>
      <w:r w:rsidRPr="00CA1DD9">
        <w:rPr>
          <w:rFonts w:ascii="Times New Roman" w:hAnsi="Times New Roman" w:cs="Times New Roman"/>
          <w:sz w:val="24"/>
          <w:szCs w:val="24"/>
        </w:rPr>
        <w:t xml:space="preserve"> until </w:t>
      </w:r>
      <w:r w:rsidR="002B3AE6" w:rsidRPr="00CA1DD9">
        <w:rPr>
          <w:rFonts w:ascii="Times New Roman" w:hAnsi="Times New Roman" w:cs="Times New Roman"/>
          <w:sz w:val="24"/>
          <w:szCs w:val="24"/>
        </w:rPr>
        <w:t>all</w:t>
      </w:r>
      <w:r w:rsidRPr="00CA1DD9">
        <w:rPr>
          <w:rFonts w:ascii="Times New Roman" w:hAnsi="Times New Roman" w:cs="Times New Roman"/>
          <w:sz w:val="24"/>
          <w:szCs w:val="24"/>
        </w:rPr>
        <w:t xml:space="preserve"> the items in the product backlog </w:t>
      </w:r>
      <w:r w:rsidRPr="004567A5">
        <w:rPr>
          <w:rFonts w:ascii="Times New Roman" w:hAnsi="Times New Roman" w:cs="Times New Roman"/>
          <w:noProof/>
          <w:sz w:val="24"/>
          <w:szCs w:val="24"/>
        </w:rPr>
        <w:t>are completed</w:t>
      </w:r>
      <w:r w:rsidRPr="00CA1DD9">
        <w:rPr>
          <w:rFonts w:ascii="Times New Roman" w:hAnsi="Times New Roman" w:cs="Times New Roman"/>
          <w:sz w:val="24"/>
          <w:szCs w:val="24"/>
        </w:rPr>
        <w:t xml:space="preserve"> and the final deliverable has </w:t>
      </w:r>
      <w:r w:rsidRPr="004567A5">
        <w:rPr>
          <w:rFonts w:ascii="Times New Roman" w:hAnsi="Times New Roman" w:cs="Times New Roman"/>
          <w:noProof/>
          <w:sz w:val="24"/>
          <w:szCs w:val="24"/>
        </w:rPr>
        <w:t>been shipped</w:t>
      </w:r>
      <w:r w:rsidRPr="00CA1DD9">
        <w:rPr>
          <w:rFonts w:ascii="Times New Roman" w:hAnsi="Times New Roman" w:cs="Times New Roman"/>
          <w:sz w:val="24"/>
          <w:szCs w:val="24"/>
        </w:rPr>
        <w:t xml:space="preserve"> for quality assurance testing.</w:t>
      </w:r>
    </w:p>
    <w:p w14:paraId="51EB6DEA" w14:textId="77777777"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10" w:name="_Toc530946927"/>
      <w:r w:rsidRPr="00CA1DD9">
        <w:rPr>
          <w:rFonts w:ascii="Times New Roman" w:hAnsi="Times New Roman" w:cs="Times New Roman"/>
          <w:b/>
          <w:sz w:val="28"/>
          <w:szCs w:val="28"/>
        </w:rPr>
        <w:lastRenderedPageBreak/>
        <w:t>Rationalization</w:t>
      </w:r>
      <w:bookmarkEnd w:id="10"/>
    </w:p>
    <w:p w14:paraId="01D277F3" w14:textId="77777777"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11" w:name="_Toc530946928"/>
      <w:r w:rsidRPr="00CA1DD9">
        <w:rPr>
          <w:rStyle w:val="Heading3Char"/>
          <w:rFonts w:ascii="Times New Roman" w:hAnsi="Times New Roman" w:cs="Times New Roman"/>
          <w:i/>
        </w:rPr>
        <w:t>Agile Scrum life cycles</w:t>
      </w:r>
      <w:bookmarkEnd w:id="11"/>
    </w:p>
    <w:p w14:paraId="4FE49B00" w14:textId="2F809112"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Shorter, iterative cycles provide the development team with frequent opportunities to learn and improve from previous sprints. The iterative releases also allow for quick and responsive feedback from Superior Bank which help</w:t>
      </w:r>
      <w:r w:rsidR="00EB55B7" w:rsidRPr="00CA1DD9">
        <w:rPr>
          <w:rFonts w:ascii="Times New Roman" w:hAnsi="Times New Roman" w:cs="Times New Roman"/>
          <w:sz w:val="24"/>
          <w:szCs w:val="24"/>
        </w:rPr>
        <w:t>s</w:t>
      </w:r>
      <w:r w:rsidRPr="00CA1DD9">
        <w:rPr>
          <w:rFonts w:ascii="Times New Roman" w:hAnsi="Times New Roman" w:cs="Times New Roman"/>
          <w:sz w:val="24"/>
          <w:szCs w:val="24"/>
        </w:rPr>
        <w:t xml:space="preserve"> adjust requirements necessary to meet the transactional needs Superior Bank requires, creating a better deliverable in the long run.</w:t>
      </w:r>
    </w:p>
    <w:p w14:paraId="056D8DA3" w14:textId="77777777"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12" w:name="_Toc530946929"/>
      <w:r w:rsidRPr="00CA1DD9">
        <w:rPr>
          <w:rStyle w:val="Heading3Char"/>
          <w:rFonts w:ascii="Times New Roman" w:hAnsi="Times New Roman" w:cs="Times New Roman"/>
          <w:i/>
        </w:rPr>
        <w:t>Test-driven development</w:t>
      </w:r>
      <w:bookmarkEnd w:id="12"/>
    </w:p>
    <w:p w14:paraId="101B258C" w14:textId="15965BC4" w:rsidR="00C07B21" w:rsidRPr="00CA1DD9" w:rsidRDefault="00C07B21" w:rsidP="002565DE">
      <w:pPr>
        <w:spacing w:before="240" w:line="480" w:lineRule="auto"/>
        <w:ind w:firstLine="720"/>
        <w:rPr>
          <w:rFonts w:ascii="Times New Roman" w:hAnsi="Times New Roman" w:cs="Times New Roman"/>
        </w:rPr>
      </w:pPr>
      <w:r w:rsidRPr="00CA1DD9">
        <w:rPr>
          <w:rFonts w:ascii="Times New Roman" w:hAnsi="Times New Roman" w:cs="Times New Roman"/>
          <w:sz w:val="24"/>
          <w:szCs w:val="24"/>
        </w:rPr>
        <w:t xml:space="preserve">Defining automated test cases based </w:t>
      </w:r>
      <w:r w:rsidR="00462EF5" w:rsidRPr="00CA1DD9">
        <w:rPr>
          <w:rFonts w:ascii="Times New Roman" w:hAnsi="Times New Roman" w:cs="Times New Roman"/>
          <w:sz w:val="24"/>
          <w:szCs w:val="24"/>
        </w:rPr>
        <w:t>from</w:t>
      </w:r>
      <w:r w:rsidRPr="00CA1DD9">
        <w:rPr>
          <w:rFonts w:ascii="Times New Roman" w:hAnsi="Times New Roman" w:cs="Times New Roman"/>
          <w:sz w:val="24"/>
          <w:szCs w:val="24"/>
        </w:rPr>
        <w:t xml:space="preserve"> known requirements allows developers to first create minimum viable products (MVP) that meet their initial test cases (and therefore requirements) which can then be expanded to accommodate </w:t>
      </w:r>
      <w:r w:rsidR="00462EF5" w:rsidRPr="00CA1DD9">
        <w:rPr>
          <w:rFonts w:ascii="Times New Roman" w:hAnsi="Times New Roman" w:cs="Times New Roman"/>
          <w:sz w:val="24"/>
          <w:szCs w:val="24"/>
        </w:rPr>
        <w:t>all</w:t>
      </w:r>
      <w:r w:rsidRPr="00CA1DD9">
        <w:rPr>
          <w:rFonts w:ascii="Times New Roman" w:hAnsi="Times New Roman" w:cs="Times New Roman"/>
          <w:sz w:val="24"/>
          <w:szCs w:val="24"/>
        </w:rPr>
        <w:t xml:space="preserve"> the product’s intended sprint items’ requirements without having to backtrack as much if more requirements are discovered or created in future sprints. For example, having secure banking is necessary for any online transactions; developers should create test cases </w:t>
      </w:r>
      <w:r w:rsidR="00B17D45" w:rsidRPr="00CA1DD9">
        <w:rPr>
          <w:rFonts w:ascii="Times New Roman" w:hAnsi="Times New Roman" w:cs="Times New Roman"/>
          <w:sz w:val="24"/>
          <w:szCs w:val="24"/>
        </w:rPr>
        <w:t>to</w:t>
      </w:r>
      <w:r w:rsidRPr="00CA1DD9">
        <w:rPr>
          <w:rFonts w:ascii="Times New Roman" w:hAnsi="Times New Roman" w:cs="Times New Roman"/>
          <w:sz w:val="24"/>
          <w:szCs w:val="24"/>
        </w:rPr>
        <w:t xml:space="preserve"> ensure any item within the sprint adheres to the highest security standards online banking software should possess before creating test cases that will prove the MVPs have </w:t>
      </w:r>
      <w:r w:rsidRPr="003B449D">
        <w:rPr>
          <w:rFonts w:ascii="Times New Roman" w:hAnsi="Times New Roman" w:cs="Times New Roman"/>
          <w:noProof/>
          <w:sz w:val="24"/>
          <w:szCs w:val="24"/>
        </w:rPr>
        <w:t>been created</w:t>
      </w:r>
      <w:r w:rsidRPr="00CA1DD9">
        <w:rPr>
          <w:rFonts w:ascii="Times New Roman" w:hAnsi="Times New Roman" w:cs="Times New Roman"/>
          <w:sz w:val="24"/>
          <w:szCs w:val="24"/>
        </w:rPr>
        <w:t xml:space="preserve">. Such developmental planning will ensure </w:t>
      </w:r>
      <w:r w:rsidR="002B3AE6" w:rsidRPr="00CA1DD9">
        <w:rPr>
          <w:rFonts w:ascii="Times New Roman" w:hAnsi="Times New Roman" w:cs="Times New Roman"/>
          <w:sz w:val="24"/>
          <w:szCs w:val="24"/>
        </w:rPr>
        <w:t>all</w:t>
      </w:r>
      <w:r w:rsidRPr="00CA1DD9">
        <w:rPr>
          <w:rFonts w:ascii="Times New Roman" w:hAnsi="Times New Roman" w:cs="Times New Roman"/>
          <w:sz w:val="24"/>
          <w:szCs w:val="24"/>
        </w:rPr>
        <w:t xml:space="preserve"> the current sprint’s needs </w:t>
      </w:r>
      <w:r w:rsidR="00B17D45" w:rsidRPr="00CA1DD9">
        <w:rPr>
          <w:rFonts w:ascii="Times New Roman" w:hAnsi="Times New Roman" w:cs="Times New Roman"/>
          <w:sz w:val="24"/>
          <w:szCs w:val="24"/>
        </w:rPr>
        <w:t>had been</w:t>
      </w:r>
      <w:r w:rsidRPr="00CA1DD9">
        <w:rPr>
          <w:rFonts w:ascii="Times New Roman" w:hAnsi="Times New Roman" w:cs="Times New Roman"/>
          <w:sz w:val="24"/>
          <w:szCs w:val="24"/>
        </w:rPr>
        <w:t xml:space="preserve"> met and serve as a guide for developers on how to further develop the product should more requirements and tasks be created or discovered for </w:t>
      </w:r>
      <w:r w:rsidR="00EB55B7" w:rsidRPr="00CA1DD9">
        <w:rPr>
          <w:rFonts w:ascii="Times New Roman" w:hAnsi="Times New Roman" w:cs="Times New Roman"/>
          <w:sz w:val="24"/>
          <w:szCs w:val="24"/>
        </w:rPr>
        <w:t>the</w:t>
      </w:r>
      <w:r w:rsidRPr="00CA1DD9">
        <w:rPr>
          <w:rFonts w:ascii="Times New Roman" w:hAnsi="Times New Roman" w:cs="Times New Roman"/>
          <w:sz w:val="24"/>
          <w:szCs w:val="24"/>
        </w:rPr>
        <w:t xml:space="preserve"> product after Superior Banking provides customer feedback.</w:t>
      </w:r>
    </w:p>
    <w:p w14:paraId="7C7C1777" w14:textId="77777777"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13" w:name="_Toc530946930"/>
      <w:r w:rsidRPr="00CA1DD9">
        <w:rPr>
          <w:rFonts w:ascii="Times New Roman" w:hAnsi="Times New Roman" w:cs="Times New Roman"/>
          <w:b/>
          <w:sz w:val="28"/>
          <w:szCs w:val="28"/>
        </w:rPr>
        <w:lastRenderedPageBreak/>
        <w:t>Necessary Products</w:t>
      </w:r>
      <w:bookmarkEnd w:id="13"/>
    </w:p>
    <w:p w14:paraId="17C1385B" w14:textId="77777777"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14" w:name="_Toc530946931"/>
      <w:r w:rsidRPr="00CA1DD9">
        <w:rPr>
          <w:rStyle w:val="Heading3Char"/>
          <w:rFonts w:ascii="Times New Roman" w:hAnsi="Times New Roman" w:cs="Times New Roman"/>
          <w:i/>
        </w:rPr>
        <w:t>Version control software.</w:t>
      </w:r>
      <w:bookmarkEnd w:id="14"/>
    </w:p>
    <w:p w14:paraId="3F9D257E" w14:textId="46431D20" w:rsidR="00C07B21" w:rsidRPr="00CA1DD9" w:rsidRDefault="00C07B21" w:rsidP="002565DE">
      <w:pPr>
        <w:spacing w:before="240" w:line="480" w:lineRule="auto"/>
        <w:ind w:firstLine="720"/>
        <w:rPr>
          <w:rFonts w:ascii="Times New Roman" w:hAnsi="Times New Roman" w:cs="Times New Roman"/>
          <w:sz w:val="24"/>
          <w:szCs w:val="24"/>
        </w:rPr>
      </w:pPr>
      <w:r w:rsidRPr="003B449D">
        <w:rPr>
          <w:rFonts w:ascii="Times New Roman" w:hAnsi="Times New Roman" w:cs="Times New Roman"/>
          <w:noProof/>
          <w:sz w:val="24"/>
          <w:szCs w:val="24"/>
        </w:rPr>
        <w:t>Version control software keeps track of every modification to</w:t>
      </w:r>
      <w:r w:rsidRPr="00CA1DD9">
        <w:rPr>
          <w:rFonts w:ascii="Times New Roman" w:hAnsi="Times New Roman" w:cs="Times New Roman"/>
          <w:sz w:val="24"/>
          <w:szCs w:val="24"/>
        </w:rPr>
        <w:t xml:space="preserve"> a project within a centralized repository accessible to all team members. Without version control, the team cannot easily backtrack to a previous version of the project in case</w:t>
      </w:r>
      <w:r w:rsidR="00B17D45" w:rsidRPr="00CA1DD9">
        <w:rPr>
          <w:rFonts w:ascii="Times New Roman" w:hAnsi="Times New Roman" w:cs="Times New Roman"/>
          <w:sz w:val="24"/>
          <w:szCs w:val="24"/>
        </w:rPr>
        <w:t xml:space="preserve"> </w:t>
      </w:r>
      <w:r w:rsidRPr="00CA1DD9">
        <w:rPr>
          <w:rFonts w:ascii="Times New Roman" w:hAnsi="Times New Roman" w:cs="Times New Roman"/>
          <w:sz w:val="24"/>
          <w:szCs w:val="24"/>
        </w:rPr>
        <w:t xml:space="preserve">mistakes </w:t>
      </w:r>
      <w:r w:rsidR="00B17D45" w:rsidRPr="00CA1DD9">
        <w:rPr>
          <w:rFonts w:ascii="Times New Roman" w:hAnsi="Times New Roman" w:cs="Times New Roman"/>
          <w:sz w:val="24"/>
          <w:szCs w:val="24"/>
        </w:rPr>
        <w:t>are</w:t>
      </w:r>
      <w:r w:rsidRPr="00CA1DD9">
        <w:rPr>
          <w:rFonts w:ascii="Times New Roman" w:hAnsi="Times New Roman" w:cs="Times New Roman"/>
          <w:sz w:val="24"/>
          <w:szCs w:val="24"/>
        </w:rPr>
        <w:t xml:space="preserve"> made</w:t>
      </w:r>
      <w:r w:rsidR="00B17D45" w:rsidRPr="00CA1DD9">
        <w:rPr>
          <w:rFonts w:ascii="Times New Roman" w:hAnsi="Times New Roman" w:cs="Times New Roman"/>
          <w:sz w:val="24"/>
          <w:szCs w:val="24"/>
        </w:rPr>
        <w:t>,</w:t>
      </w:r>
      <w:r w:rsidRPr="00CA1DD9">
        <w:rPr>
          <w:rFonts w:ascii="Times New Roman" w:hAnsi="Times New Roman" w:cs="Times New Roman"/>
          <w:sz w:val="24"/>
          <w:szCs w:val="24"/>
        </w:rPr>
        <w:t xml:space="preserve"> requirements had changed</w:t>
      </w:r>
      <w:r w:rsidR="00B17D45" w:rsidRPr="00CA1DD9">
        <w:rPr>
          <w:rFonts w:ascii="Times New Roman" w:hAnsi="Times New Roman" w:cs="Times New Roman"/>
          <w:sz w:val="24"/>
          <w:szCs w:val="24"/>
        </w:rPr>
        <w:t>,</w:t>
      </w:r>
      <w:r w:rsidRPr="00CA1DD9">
        <w:rPr>
          <w:rFonts w:ascii="Times New Roman" w:hAnsi="Times New Roman" w:cs="Times New Roman"/>
          <w:sz w:val="24"/>
          <w:szCs w:val="24"/>
        </w:rPr>
        <w:t xml:space="preserve"> or </w:t>
      </w:r>
      <w:r w:rsidR="00B17D45" w:rsidRPr="004567A5">
        <w:rPr>
          <w:rFonts w:ascii="Times New Roman" w:hAnsi="Times New Roman" w:cs="Times New Roman"/>
          <w:noProof/>
          <w:sz w:val="24"/>
          <w:szCs w:val="24"/>
        </w:rPr>
        <w:t>requirements</w:t>
      </w:r>
      <w:r w:rsidR="00B17D45" w:rsidRPr="00CA1DD9">
        <w:rPr>
          <w:rFonts w:ascii="Times New Roman" w:hAnsi="Times New Roman" w:cs="Times New Roman"/>
          <w:sz w:val="24"/>
          <w:szCs w:val="24"/>
        </w:rPr>
        <w:t xml:space="preserve"> had </w:t>
      </w:r>
      <w:r w:rsidRPr="004567A5">
        <w:rPr>
          <w:rFonts w:ascii="Times New Roman" w:hAnsi="Times New Roman" w:cs="Times New Roman"/>
          <w:noProof/>
          <w:sz w:val="24"/>
          <w:szCs w:val="24"/>
        </w:rPr>
        <w:t>been added</w:t>
      </w:r>
      <w:r w:rsidRPr="00CA1DD9">
        <w:rPr>
          <w:rFonts w:ascii="Times New Roman" w:hAnsi="Times New Roman" w:cs="Times New Roman"/>
          <w:sz w:val="24"/>
          <w:szCs w:val="24"/>
        </w:rPr>
        <w:t>. Some version control software also allows team members to be working on different tasks in similar areas of the project without causing any disruption in development or testing.</w:t>
      </w:r>
    </w:p>
    <w:p w14:paraId="59EFDCD2" w14:textId="7B26F65A"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15" w:name="_Toc530946932"/>
      <w:r w:rsidRPr="003B449D">
        <w:rPr>
          <w:rStyle w:val="Heading3Char"/>
          <w:rFonts w:ascii="Times New Roman" w:hAnsi="Times New Roman" w:cs="Times New Roman"/>
          <w:i/>
          <w:noProof/>
        </w:rPr>
        <w:t>Agile project management software</w:t>
      </w:r>
      <w:bookmarkEnd w:id="15"/>
    </w:p>
    <w:p w14:paraId="0AB436F5" w14:textId="2FCB48E2"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Agile </w:t>
      </w:r>
      <w:r w:rsidRPr="003B449D">
        <w:rPr>
          <w:rFonts w:ascii="Times New Roman" w:hAnsi="Times New Roman" w:cs="Times New Roman"/>
          <w:noProof/>
          <w:sz w:val="24"/>
          <w:szCs w:val="24"/>
        </w:rPr>
        <w:t>project management software</w:t>
      </w:r>
      <w:r w:rsidR="003B449D">
        <w:rPr>
          <w:rFonts w:ascii="Times New Roman" w:hAnsi="Times New Roman" w:cs="Times New Roman"/>
          <w:noProof/>
          <w:sz w:val="24"/>
          <w:szCs w:val="24"/>
        </w:rPr>
        <w:t>(APMS)</w:t>
      </w:r>
      <w:r w:rsidRPr="003B449D">
        <w:rPr>
          <w:rFonts w:ascii="Times New Roman" w:hAnsi="Times New Roman" w:cs="Times New Roman"/>
          <w:noProof/>
          <w:sz w:val="24"/>
          <w:szCs w:val="24"/>
        </w:rPr>
        <w:t xml:space="preserve"> grants team</w:t>
      </w:r>
      <w:r w:rsidRPr="00CA1DD9">
        <w:rPr>
          <w:rFonts w:ascii="Times New Roman" w:hAnsi="Times New Roman" w:cs="Times New Roman"/>
          <w:sz w:val="24"/>
          <w:szCs w:val="24"/>
        </w:rPr>
        <w:t xml:space="preserve"> members a webpage where they can assign and manage tasks from the task board themselves, report any issues that arise during development or testing, and have forums for discussions during a sprint cycle. Most of these are free, integrate well with version control software, and are easy for a team to set up and use for almost any project.</w:t>
      </w:r>
    </w:p>
    <w:p w14:paraId="581C339B" w14:textId="77777777" w:rsidR="00B17D45" w:rsidRPr="00CA1DD9" w:rsidRDefault="00C07B21" w:rsidP="002565DE">
      <w:pPr>
        <w:pStyle w:val="Heading3"/>
        <w:spacing w:before="240" w:after="160" w:line="480" w:lineRule="auto"/>
        <w:rPr>
          <w:rStyle w:val="Heading3Char"/>
          <w:rFonts w:ascii="Times New Roman" w:hAnsi="Times New Roman" w:cs="Times New Roman"/>
          <w:i/>
        </w:rPr>
      </w:pPr>
      <w:bookmarkStart w:id="16" w:name="_Toc530946933"/>
      <w:r w:rsidRPr="004567A5">
        <w:rPr>
          <w:rStyle w:val="Heading3Char"/>
          <w:rFonts w:ascii="Times New Roman" w:hAnsi="Times New Roman" w:cs="Times New Roman"/>
          <w:i/>
          <w:noProof/>
        </w:rPr>
        <w:t>Continuous testing software.</w:t>
      </w:r>
      <w:bookmarkEnd w:id="16"/>
    </w:p>
    <w:p w14:paraId="3EAD02DC" w14:textId="3176670B" w:rsidR="00C07B21" w:rsidRPr="00CA1DD9" w:rsidRDefault="00C07B21" w:rsidP="002565DE">
      <w:pPr>
        <w:spacing w:before="240" w:line="480" w:lineRule="auto"/>
        <w:ind w:firstLine="720"/>
        <w:rPr>
          <w:rFonts w:ascii="Times New Roman" w:hAnsi="Times New Roman" w:cs="Times New Roman"/>
        </w:rPr>
      </w:pPr>
      <w:r w:rsidRPr="00CA1DD9">
        <w:rPr>
          <w:rFonts w:ascii="Times New Roman" w:hAnsi="Times New Roman" w:cs="Times New Roman"/>
          <w:sz w:val="24"/>
          <w:szCs w:val="24"/>
        </w:rPr>
        <w:t xml:space="preserve">Test cases might start to fail as the project has functionality added to it following the completion of each task, but having developers run the project’s automated test cases themselves prevents the developers from efficiently and quickly completing their respective </w:t>
      </w:r>
      <w:r w:rsidRPr="004567A5">
        <w:rPr>
          <w:rFonts w:ascii="Times New Roman" w:hAnsi="Times New Roman" w:cs="Times New Roman"/>
          <w:noProof/>
          <w:sz w:val="24"/>
          <w:szCs w:val="24"/>
        </w:rPr>
        <w:t>tasks</w:t>
      </w:r>
      <w:r w:rsidRPr="00CA1DD9">
        <w:rPr>
          <w:rFonts w:ascii="Times New Roman" w:hAnsi="Times New Roman" w:cs="Times New Roman"/>
          <w:sz w:val="24"/>
          <w:szCs w:val="24"/>
        </w:rPr>
        <w:t xml:space="preserve"> in each sprint: the sole reason why the Agile Scrum life cycle </w:t>
      </w:r>
      <w:r w:rsidRPr="003B449D">
        <w:rPr>
          <w:rFonts w:ascii="Times New Roman" w:hAnsi="Times New Roman" w:cs="Times New Roman"/>
          <w:noProof/>
          <w:sz w:val="24"/>
          <w:szCs w:val="24"/>
        </w:rPr>
        <w:t>is used</w:t>
      </w:r>
      <w:r w:rsidRPr="00CA1DD9">
        <w:rPr>
          <w:rFonts w:ascii="Times New Roman" w:hAnsi="Times New Roman" w:cs="Times New Roman"/>
          <w:sz w:val="24"/>
          <w:szCs w:val="24"/>
        </w:rPr>
        <w:t xml:space="preserve">. </w:t>
      </w:r>
      <w:r w:rsidR="00EB55B7" w:rsidRPr="00CA1DD9">
        <w:rPr>
          <w:rFonts w:ascii="Times New Roman" w:hAnsi="Times New Roman" w:cs="Times New Roman"/>
          <w:sz w:val="24"/>
          <w:szCs w:val="24"/>
        </w:rPr>
        <w:t>The a</w:t>
      </w:r>
      <w:r w:rsidRPr="00CA1DD9">
        <w:rPr>
          <w:rFonts w:ascii="Times New Roman" w:hAnsi="Times New Roman" w:cs="Times New Roman"/>
          <w:sz w:val="24"/>
          <w:szCs w:val="24"/>
        </w:rPr>
        <w:t>utomated testing software is therefore required to build and test the software while developers focus on adding their tasks’ required functionality to the software before the sprint ends on separate machines.</w:t>
      </w:r>
    </w:p>
    <w:p w14:paraId="0E53920F" w14:textId="7EE61579" w:rsidR="00C07B21" w:rsidRPr="00CA1DD9" w:rsidRDefault="003B449D" w:rsidP="002565DE">
      <w:pPr>
        <w:pStyle w:val="Heading2"/>
        <w:spacing w:before="240" w:after="160" w:line="480" w:lineRule="auto"/>
        <w:rPr>
          <w:rFonts w:ascii="Times New Roman" w:hAnsi="Times New Roman" w:cs="Times New Roman"/>
          <w:b/>
          <w:sz w:val="28"/>
          <w:szCs w:val="28"/>
        </w:rPr>
      </w:pPr>
      <w:bookmarkStart w:id="17" w:name="_Toc530946934"/>
      <w:r>
        <w:rPr>
          <w:rFonts w:ascii="Times New Roman" w:hAnsi="Times New Roman" w:cs="Times New Roman"/>
          <w:b/>
          <w:noProof/>
          <w:sz w:val="28"/>
          <w:szCs w:val="28"/>
        </w:rPr>
        <w:lastRenderedPageBreak/>
        <w:t>The m</w:t>
      </w:r>
      <w:r w:rsidR="00C07B21" w:rsidRPr="003B449D">
        <w:rPr>
          <w:rFonts w:ascii="Times New Roman" w:hAnsi="Times New Roman" w:cs="Times New Roman"/>
          <w:b/>
          <w:noProof/>
          <w:sz w:val="28"/>
          <w:szCs w:val="28"/>
        </w:rPr>
        <w:t>ission</w:t>
      </w:r>
      <w:r w:rsidR="00C07B21" w:rsidRPr="00CA1DD9">
        <w:rPr>
          <w:rFonts w:ascii="Times New Roman" w:hAnsi="Times New Roman" w:cs="Times New Roman"/>
          <w:b/>
          <w:sz w:val="28"/>
          <w:szCs w:val="28"/>
        </w:rPr>
        <w:t xml:space="preserve"> of Superior Banking</w:t>
      </w:r>
      <w:bookmarkEnd w:id="17"/>
    </w:p>
    <w:p w14:paraId="3716FEA6" w14:textId="639CCC0D"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Superior Banking’s </w:t>
      </w:r>
      <w:r w:rsidRPr="003B449D">
        <w:rPr>
          <w:rFonts w:ascii="Times New Roman" w:hAnsi="Times New Roman" w:cs="Times New Roman"/>
          <w:noProof/>
          <w:sz w:val="24"/>
          <w:szCs w:val="24"/>
        </w:rPr>
        <w:t>mission</w:t>
      </w:r>
      <w:r w:rsidRPr="00CA1DD9">
        <w:rPr>
          <w:rFonts w:ascii="Times New Roman" w:hAnsi="Times New Roman" w:cs="Times New Roman"/>
          <w:sz w:val="24"/>
          <w:szCs w:val="24"/>
        </w:rPr>
        <w:t xml:space="preserve"> is “To serve the real estate, business, and financial needs of customers both online and in-store with a commitment to excellent service, profitability and sustained growth</w:t>
      </w:r>
      <w:r w:rsidR="003B449D">
        <w:rPr>
          <w:rFonts w:ascii="Times New Roman" w:hAnsi="Times New Roman" w:cs="Times New Roman"/>
          <w:noProof/>
          <w:sz w:val="24"/>
          <w:szCs w:val="24"/>
        </w:rPr>
        <w:t>.”</w:t>
      </w:r>
    </w:p>
    <w:p w14:paraId="0833FECC" w14:textId="77777777"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18" w:name="_Toc530946935"/>
      <w:r w:rsidRPr="00CA1DD9">
        <w:rPr>
          <w:rFonts w:ascii="Times New Roman" w:hAnsi="Times New Roman" w:cs="Times New Roman"/>
          <w:b/>
          <w:sz w:val="28"/>
          <w:szCs w:val="28"/>
        </w:rPr>
        <w:t>Growing Need for Cloud Computing</w:t>
      </w:r>
      <w:bookmarkEnd w:id="18"/>
    </w:p>
    <w:p w14:paraId="4DC29F71" w14:textId="7796F313"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Cloud computing solutions have been rapidly </w:t>
      </w:r>
      <w:r w:rsidR="003B449D">
        <w:rPr>
          <w:rFonts w:ascii="Times New Roman" w:hAnsi="Times New Roman" w:cs="Times New Roman"/>
          <w:noProof/>
          <w:sz w:val="24"/>
          <w:szCs w:val="24"/>
        </w:rPr>
        <w:t>increas</w:t>
      </w:r>
      <w:r w:rsidRPr="003B449D">
        <w:rPr>
          <w:rFonts w:ascii="Times New Roman" w:hAnsi="Times New Roman" w:cs="Times New Roman"/>
          <w:noProof/>
          <w:sz w:val="24"/>
          <w:szCs w:val="24"/>
        </w:rPr>
        <w:t>ing</w:t>
      </w:r>
      <w:r w:rsidRPr="00CA1DD9">
        <w:rPr>
          <w:rFonts w:ascii="Times New Roman" w:hAnsi="Times New Roman" w:cs="Times New Roman"/>
          <w:sz w:val="24"/>
          <w:szCs w:val="24"/>
        </w:rPr>
        <w:t xml:space="preserve"> in demand and show no signs of stopping, as </w:t>
      </w:r>
      <w:r w:rsidRPr="003B449D">
        <w:rPr>
          <w:rFonts w:ascii="Times New Roman" w:hAnsi="Times New Roman" w:cs="Times New Roman"/>
          <w:noProof/>
          <w:sz w:val="24"/>
          <w:szCs w:val="24"/>
        </w:rPr>
        <w:t>the cloud market is estimated to be worth</w:t>
      </w:r>
      <w:r w:rsidRPr="00CA1DD9">
        <w:rPr>
          <w:rFonts w:ascii="Times New Roman" w:hAnsi="Times New Roman" w:cs="Times New Roman"/>
          <w:sz w:val="24"/>
          <w:szCs w:val="24"/>
        </w:rPr>
        <w:t xml:space="preserve"> $411 billion by 2020 (Networkers, 2018). Cloud computing solutions lead to company-wide savings, as businesses no longer maintain a staffed in-house server room and can instead divert </w:t>
      </w:r>
      <w:r w:rsidR="00EB55B7" w:rsidRPr="00CA1DD9">
        <w:rPr>
          <w:rFonts w:ascii="Times New Roman" w:hAnsi="Times New Roman" w:cs="Times New Roman"/>
          <w:sz w:val="24"/>
          <w:szCs w:val="24"/>
        </w:rPr>
        <w:t>fewer</w:t>
      </w:r>
      <w:r w:rsidRPr="00CA1DD9">
        <w:rPr>
          <w:rFonts w:ascii="Times New Roman" w:hAnsi="Times New Roman" w:cs="Times New Roman"/>
          <w:sz w:val="24"/>
          <w:szCs w:val="24"/>
        </w:rPr>
        <w:t xml:space="preserve"> funds towards renting servers in a fully staffed and updated warehouse. Superior Bank also believes migrating to cloud computing solutions is a cheaper alternative to the server rooms it currently operates to manage its online banking services, which is the reason as to why the bank is migrating to the cloud.</w:t>
      </w:r>
    </w:p>
    <w:p w14:paraId="3E6B88E5" w14:textId="71560BAE" w:rsidR="00C07B21" w:rsidRPr="00CA1DD9" w:rsidRDefault="003B449D" w:rsidP="002565DE">
      <w:pPr>
        <w:pStyle w:val="Heading2"/>
        <w:spacing w:before="240" w:after="160" w:line="480" w:lineRule="auto"/>
        <w:rPr>
          <w:rFonts w:ascii="Times New Roman" w:hAnsi="Times New Roman" w:cs="Times New Roman"/>
          <w:b/>
          <w:sz w:val="28"/>
          <w:szCs w:val="28"/>
        </w:rPr>
      </w:pPr>
      <w:bookmarkStart w:id="19" w:name="_Toc530946936"/>
      <w:r>
        <w:rPr>
          <w:rFonts w:ascii="Times New Roman" w:hAnsi="Times New Roman" w:cs="Times New Roman"/>
          <w:b/>
          <w:noProof/>
          <w:sz w:val="28"/>
          <w:szCs w:val="28"/>
        </w:rPr>
        <w:lastRenderedPageBreak/>
        <w:t>The s</w:t>
      </w:r>
      <w:r w:rsidR="00C07B21" w:rsidRPr="003B449D">
        <w:rPr>
          <w:rFonts w:ascii="Times New Roman" w:hAnsi="Times New Roman" w:cs="Times New Roman"/>
          <w:b/>
          <w:noProof/>
          <w:sz w:val="28"/>
          <w:szCs w:val="28"/>
        </w:rPr>
        <w:t>cope</w:t>
      </w:r>
      <w:r w:rsidR="00C07B21" w:rsidRPr="00CA1DD9">
        <w:rPr>
          <w:rFonts w:ascii="Times New Roman" w:hAnsi="Times New Roman" w:cs="Times New Roman"/>
          <w:b/>
          <w:sz w:val="28"/>
          <w:szCs w:val="28"/>
        </w:rPr>
        <w:t xml:space="preserve"> of Security Architecture</w:t>
      </w:r>
      <w:bookmarkEnd w:id="19"/>
    </w:p>
    <w:p w14:paraId="3E6F80AC" w14:textId="77777777" w:rsidR="00C07B21" w:rsidRPr="00CA1DD9" w:rsidRDefault="00C07B21" w:rsidP="002565DE">
      <w:pPr>
        <w:spacing w:before="240" w:line="480" w:lineRule="auto"/>
        <w:jc w:val="center"/>
        <w:rPr>
          <w:rFonts w:ascii="Times New Roman" w:eastAsia="Times New Roman" w:hAnsi="Times New Roman" w:cs="Times New Roman"/>
        </w:rPr>
      </w:pPr>
      <w:r w:rsidRPr="00CA1DD9">
        <w:rPr>
          <w:rFonts w:ascii="Times New Roman" w:eastAsia="Times New Roman" w:hAnsi="Times New Roman" w:cs="Times New Roman"/>
          <w:noProof/>
        </w:rPr>
        <w:drawing>
          <wp:inline distT="0" distB="0" distL="0" distR="0" wp14:anchorId="5A433971" wp14:editId="5FFF85C1">
            <wp:extent cx="5943600" cy="468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2 at 7.55.4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86935"/>
                    </a:xfrm>
                    <a:prstGeom prst="rect">
                      <a:avLst/>
                    </a:prstGeom>
                  </pic:spPr>
                </pic:pic>
              </a:graphicData>
            </a:graphic>
          </wp:inline>
        </w:drawing>
      </w:r>
    </w:p>
    <w:p w14:paraId="56A82B43" w14:textId="77777777" w:rsidR="00C07B21" w:rsidRPr="00CA1DD9" w:rsidRDefault="00C07B21" w:rsidP="002565DE">
      <w:pPr>
        <w:spacing w:before="240" w:line="480" w:lineRule="auto"/>
        <w:jc w:val="center"/>
        <w:rPr>
          <w:rFonts w:ascii="Times New Roman" w:hAnsi="Times New Roman" w:cs="Times New Roman"/>
          <w:b/>
          <w:sz w:val="24"/>
          <w:szCs w:val="24"/>
        </w:rPr>
      </w:pPr>
      <w:r w:rsidRPr="00CA1DD9">
        <w:rPr>
          <w:rFonts w:ascii="Times New Roman" w:hAnsi="Times New Roman" w:cs="Times New Roman"/>
          <w:b/>
          <w:i/>
          <w:sz w:val="24"/>
          <w:szCs w:val="24"/>
        </w:rPr>
        <w:t>Figure 2</w:t>
      </w:r>
      <w:r w:rsidRPr="00CA1DD9">
        <w:rPr>
          <w:rFonts w:ascii="Times New Roman" w:hAnsi="Times New Roman" w:cs="Times New Roman"/>
          <w:b/>
          <w:sz w:val="24"/>
          <w:szCs w:val="24"/>
        </w:rPr>
        <w:t>.</w:t>
      </w:r>
      <w:r w:rsidRPr="00CA1DD9">
        <w:rPr>
          <w:rFonts w:ascii="Times New Roman" w:hAnsi="Times New Roman" w:cs="Times New Roman"/>
          <w:b/>
          <w:i/>
          <w:sz w:val="24"/>
          <w:szCs w:val="24"/>
        </w:rPr>
        <w:t xml:space="preserve"> Superior Banking’s proposed cloud environment architecture topology.</w:t>
      </w:r>
      <w:r w:rsidRPr="00CA1DD9">
        <w:rPr>
          <w:rFonts w:ascii="Times New Roman" w:hAnsi="Times New Roman" w:cs="Times New Roman"/>
          <w:b/>
          <w:sz w:val="24"/>
          <w:szCs w:val="24"/>
        </w:rPr>
        <w:t xml:space="preserve"> Reprinted from Rackspace, Rackspace US, Inc., 2013.</w:t>
      </w:r>
    </w:p>
    <w:p w14:paraId="0CA30E39"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0" w:name="_Toc530946937"/>
      <w:r w:rsidRPr="00CA1DD9">
        <w:rPr>
          <w:rStyle w:val="Heading3Char"/>
          <w:rFonts w:ascii="Times New Roman" w:hAnsi="Times New Roman" w:cs="Times New Roman"/>
          <w:i/>
        </w:rPr>
        <w:t>Security objective</w:t>
      </w:r>
      <w:bookmarkEnd w:id="20"/>
    </w:p>
    <w:p w14:paraId="0C908EF2" w14:textId="1223F591"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The architecture must protect all data in transit, as well as all data at rest. Data in transit</w:t>
      </w:r>
      <w:r w:rsidR="00EB55B7" w:rsidRPr="00CA1DD9">
        <w:rPr>
          <w:rFonts w:ascii="Times New Roman" w:hAnsi="Times New Roman" w:cs="Times New Roman"/>
          <w:sz w:val="24"/>
          <w:szCs w:val="24"/>
        </w:rPr>
        <w:t>,</w:t>
      </w:r>
      <w:r w:rsidRPr="00CA1DD9">
        <w:rPr>
          <w:rFonts w:ascii="Times New Roman" w:hAnsi="Times New Roman" w:cs="Times New Roman"/>
          <w:sz w:val="24"/>
          <w:szCs w:val="24"/>
        </w:rPr>
        <w:t xml:space="preserve"> in this case</w:t>
      </w:r>
      <w:r w:rsidR="00B73E79" w:rsidRPr="00CA1DD9">
        <w:rPr>
          <w:rFonts w:ascii="Times New Roman" w:hAnsi="Times New Roman" w:cs="Times New Roman"/>
          <w:sz w:val="24"/>
          <w:szCs w:val="24"/>
        </w:rPr>
        <w:t>,</w:t>
      </w:r>
      <w:r w:rsidRPr="00CA1DD9">
        <w:rPr>
          <w:rFonts w:ascii="Times New Roman" w:hAnsi="Times New Roman" w:cs="Times New Roman"/>
          <w:sz w:val="24"/>
          <w:szCs w:val="24"/>
        </w:rPr>
        <w:t xml:space="preserve"> refers to customer online banking transactions, as having customer information stolen while the transactions occur will lead to </w:t>
      </w:r>
      <w:r w:rsidR="003B449D">
        <w:rPr>
          <w:rFonts w:ascii="Times New Roman" w:hAnsi="Times New Roman" w:cs="Times New Roman"/>
          <w:noProof/>
          <w:sz w:val="24"/>
          <w:szCs w:val="24"/>
        </w:rPr>
        <w:t>financially severe</w:t>
      </w:r>
      <w:r w:rsidRPr="00CA1DD9">
        <w:rPr>
          <w:rFonts w:ascii="Times New Roman" w:hAnsi="Times New Roman" w:cs="Times New Roman"/>
          <w:sz w:val="24"/>
          <w:szCs w:val="24"/>
        </w:rPr>
        <w:t xml:space="preserve"> damages of which Superior Bank would be liable. Data at rest pertains to all customer information the bank possesses, as </w:t>
      </w:r>
      <w:r w:rsidRPr="00CA1DD9">
        <w:rPr>
          <w:rFonts w:ascii="Times New Roman" w:hAnsi="Times New Roman" w:cs="Times New Roman"/>
          <w:sz w:val="24"/>
          <w:szCs w:val="24"/>
        </w:rPr>
        <w:lastRenderedPageBreak/>
        <w:t xml:space="preserve">having data stolen from the bank’s databases will also lead to </w:t>
      </w:r>
      <w:r w:rsidR="003B449D" w:rsidRPr="003B449D">
        <w:rPr>
          <w:rFonts w:ascii="Times New Roman" w:hAnsi="Times New Roman" w:cs="Times New Roman"/>
          <w:noProof/>
          <w:sz w:val="24"/>
          <w:szCs w:val="24"/>
        </w:rPr>
        <w:t>grave</w:t>
      </w:r>
      <w:r w:rsidRPr="003B449D">
        <w:rPr>
          <w:rFonts w:ascii="Times New Roman" w:hAnsi="Times New Roman" w:cs="Times New Roman"/>
          <w:noProof/>
          <w:sz w:val="24"/>
          <w:szCs w:val="24"/>
        </w:rPr>
        <w:t xml:space="preserve"> financial</w:t>
      </w:r>
      <w:r w:rsidRPr="00CA1DD9">
        <w:rPr>
          <w:rFonts w:ascii="Times New Roman" w:hAnsi="Times New Roman" w:cs="Times New Roman"/>
          <w:sz w:val="24"/>
          <w:szCs w:val="24"/>
        </w:rPr>
        <w:t xml:space="preserve"> damages of which the bank would be liable. </w:t>
      </w:r>
      <w:r w:rsidR="003B449D">
        <w:rPr>
          <w:rFonts w:ascii="Times New Roman" w:hAnsi="Times New Roman" w:cs="Times New Roman"/>
          <w:noProof/>
          <w:sz w:val="24"/>
          <w:szCs w:val="24"/>
        </w:rPr>
        <w:t>Moreover</w:t>
      </w:r>
      <w:r w:rsidRPr="003B449D">
        <w:rPr>
          <w:rFonts w:ascii="Times New Roman" w:hAnsi="Times New Roman" w:cs="Times New Roman"/>
          <w:noProof/>
          <w:sz w:val="24"/>
          <w:szCs w:val="24"/>
        </w:rPr>
        <w:t>,</w:t>
      </w:r>
      <w:r w:rsidRPr="00CA1DD9">
        <w:rPr>
          <w:rFonts w:ascii="Times New Roman" w:hAnsi="Times New Roman" w:cs="Times New Roman"/>
          <w:sz w:val="24"/>
          <w:szCs w:val="24"/>
        </w:rPr>
        <w:t xml:space="preserve"> if any </w:t>
      </w:r>
      <w:r w:rsidRPr="003B449D">
        <w:rPr>
          <w:rFonts w:ascii="Times New Roman" w:hAnsi="Times New Roman" w:cs="Times New Roman"/>
          <w:noProof/>
          <w:sz w:val="24"/>
          <w:szCs w:val="24"/>
        </w:rPr>
        <w:t>data</w:t>
      </w:r>
      <w:r w:rsidRPr="00CA1DD9">
        <w:rPr>
          <w:rFonts w:ascii="Times New Roman" w:hAnsi="Times New Roman" w:cs="Times New Roman"/>
          <w:sz w:val="24"/>
          <w:szCs w:val="24"/>
        </w:rPr>
        <w:t xml:space="preserve"> </w:t>
      </w:r>
      <w:r w:rsidRPr="00604DB8">
        <w:rPr>
          <w:rFonts w:ascii="Times New Roman" w:hAnsi="Times New Roman" w:cs="Times New Roman"/>
          <w:noProof/>
          <w:sz w:val="24"/>
          <w:szCs w:val="24"/>
        </w:rPr>
        <w:t xml:space="preserve">is </w:t>
      </w:r>
      <w:r w:rsidR="003B449D" w:rsidRPr="00604DB8">
        <w:rPr>
          <w:rFonts w:ascii="Times New Roman" w:hAnsi="Times New Roman" w:cs="Times New Roman"/>
          <w:noProof/>
          <w:sz w:val="24"/>
          <w:szCs w:val="24"/>
        </w:rPr>
        <w:t>tak</w:t>
      </w:r>
      <w:r w:rsidRPr="00604DB8">
        <w:rPr>
          <w:rFonts w:ascii="Times New Roman" w:hAnsi="Times New Roman" w:cs="Times New Roman"/>
          <w:noProof/>
          <w:sz w:val="24"/>
          <w:szCs w:val="24"/>
        </w:rPr>
        <w:t>en</w:t>
      </w:r>
      <w:r w:rsidRPr="00CA1DD9">
        <w:rPr>
          <w:rFonts w:ascii="Times New Roman" w:hAnsi="Times New Roman" w:cs="Times New Roman"/>
          <w:sz w:val="24"/>
          <w:szCs w:val="24"/>
        </w:rPr>
        <w:t>, then the bank’s reputation will most likely be damaged once its customers find out.</w:t>
      </w:r>
    </w:p>
    <w:p w14:paraId="07D19968"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1" w:name="_Toc530946938"/>
      <w:r w:rsidRPr="00CA1DD9">
        <w:rPr>
          <w:rStyle w:val="Heading3Char"/>
          <w:rFonts w:ascii="Times New Roman" w:hAnsi="Times New Roman" w:cs="Times New Roman"/>
          <w:i/>
        </w:rPr>
        <w:t>Dedicated firewalls</w:t>
      </w:r>
      <w:bookmarkEnd w:id="21"/>
    </w:p>
    <w:p w14:paraId="20C89915" w14:textId="3E38A608" w:rsidR="00C07B21" w:rsidRPr="00CA1DD9" w:rsidRDefault="00C07B21" w:rsidP="002565DE">
      <w:pPr>
        <w:spacing w:before="240" w:line="480" w:lineRule="auto"/>
        <w:ind w:firstLine="720"/>
        <w:rPr>
          <w:rFonts w:ascii="Times New Roman" w:hAnsi="Times New Roman" w:cs="Times New Roman"/>
          <w:sz w:val="24"/>
          <w:szCs w:val="24"/>
        </w:rPr>
      </w:pPr>
      <w:r w:rsidRPr="003B449D">
        <w:rPr>
          <w:rFonts w:ascii="Times New Roman" w:hAnsi="Times New Roman" w:cs="Times New Roman"/>
          <w:noProof/>
          <w:sz w:val="24"/>
          <w:szCs w:val="24"/>
        </w:rPr>
        <w:t>A firewall is an application’s first line of defense;</w:t>
      </w:r>
      <w:r w:rsidRPr="00CA1DD9">
        <w:rPr>
          <w:rFonts w:ascii="Times New Roman" w:hAnsi="Times New Roman" w:cs="Times New Roman"/>
          <w:sz w:val="24"/>
          <w:szCs w:val="24"/>
        </w:rPr>
        <w:t xml:space="preserve"> it serves as a keystone for all other security technologies involved. </w:t>
      </w:r>
      <w:r w:rsidR="00604DB8">
        <w:rPr>
          <w:rFonts w:ascii="Times New Roman" w:hAnsi="Times New Roman" w:cs="Times New Roman"/>
          <w:sz w:val="24"/>
          <w:szCs w:val="24"/>
        </w:rPr>
        <w:t>P</w:t>
      </w:r>
      <w:r w:rsidRPr="00CA1DD9">
        <w:rPr>
          <w:rFonts w:ascii="Times New Roman" w:hAnsi="Times New Roman" w:cs="Times New Roman"/>
          <w:sz w:val="24"/>
          <w:szCs w:val="24"/>
        </w:rPr>
        <w:t xml:space="preserve">lacing firewalls between the Internet and the bank’s cloud infrastructure allows the bank </w:t>
      </w:r>
      <w:r w:rsidRPr="00604DB8">
        <w:rPr>
          <w:rFonts w:ascii="Times New Roman" w:hAnsi="Times New Roman" w:cs="Times New Roman"/>
          <w:noProof/>
          <w:sz w:val="24"/>
          <w:szCs w:val="24"/>
        </w:rPr>
        <w:t>to control traffic between trusted and untrusted networks.</w:t>
      </w:r>
    </w:p>
    <w:p w14:paraId="3CDF965B"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2" w:name="_Toc530946939"/>
      <w:r w:rsidRPr="00CA1DD9">
        <w:rPr>
          <w:rStyle w:val="Heading3Char"/>
          <w:rFonts w:ascii="Times New Roman" w:hAnsi="Times New Roman" w:cs="Times New Roman"/>
          <w:i/>
        </w:rPr>
        <w:t>Intrusion detection system (IDS)</w:t>
      </w:r>
      <w:bookmarkEnd w:id="22"/>
    </w:p>
    <w:p w14:paraId="4AA572D3" w14:textId="4564BEB3" w:rsidR="00C07B21" w:rsidRPr="00CA1DD9" w:rsidRDefault="00152DB3"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Attacks are bound to </w:t>
      </w:r>
      <w:r w:rsidRPr="00604DB8">
        <w:rPr>
          <w:rFonts w:ascii="Times New Roman" w:hAnsi="Times New Roman" w:cs="Times New Roman"/>
          <w:noProof/>
          <w:sz w:val="24"/>
          <w:szCs w:val="24"/>
        </w:rPr>
        <w:t>con</w:t>
      </w:r>
      <w:r w:rsidR="00604DB8">
        <w:rPr>
          <w:rFonts w:ascii="Times New Roman" w:hAnsi="Times New Roman" w:cs="Times New Roman"/>
          <w:noProof/>
          <w:sz w:val="24"/>
          <w:szCs w:val="24"/>
        </w:rPr>
        <w:t>tinual</w:t>
      </w:r>
      <w:r w:rsidRPr="00604DB8">
        <w:rPr>
          <w:rFonts w:ascii="Times New Roman" w:hAnsi="Times New Roman" w:cs="Times New Roman"/>
          <w:noProof/>
          <w:sz w:val="24"/>
          <w:szCs w:val="24"/>
        </w:rPr>
        <w:t>ly</w:t>
      </w:r>
      <w:r w:rsidRPr="00CA1DD9">
        <w:rPr>
          <w:rFonts w:ascii="Times New Roman" w:hAnsi="Times New Roman" w:cs="Times New Roman"/>
          <w:sz w:val="24"/>
          <w:szCs w:val="24"/>
        </w:rPr>
        <w:t xml:space="preserve"> occur, and usually without the knowledge of the system owners. It is therefore </w:t>
      </w:r>
      <w:r w:rsidR="00604DB8">
        <w:rPr>
          <w:rFonts w:ascii="Times New Roman" w:hAnsi="Times New Roman" w:cs="Times New Roman"/>
          <w:noProof/>
          <w:sz w:val="24"/>
          <w:szCs w:val="24"/>
        </w:rPr>
        <w:t>essential</w:t>
      </w:r>
      <w:r w:rsidRPr="00CA1DD9">
        <w:rPr>
          <w:rFonts w:ascii="Times New Roman" w:hAnsi="Times New Roman" w:cs="Times New Roman"/>
          <w:sz w:val="24"/>
          <w:szCs w:val="24"/>
        </w:rPr>
        <w:t xml:space="preserve"> to have controls, such as IDS</w:t>
      </w:r>
      <w:r w:rsidR="00604DB8">
        <w:rPr>
          <w:rFonts w:ascii="Times New Roman" w:hAnsi="Times New Roman" w:cs="Times New Roman"/>
          <w:sz w:val="24"/>
          <w:szCs w:val="24"/>
        </w:rPr>
        <w:t>’</w:t>
      </w:r>
      <w:r w:rsidRPr="00CA1DD9">
        <w:rPr>
          <w:rFonts w:ascii="Times New Roman" w:hAnsi="Times New Roman" w:cs="Times New Roman"/>
          <w:sz w:val="24"/>
          <w:szCs w:val="24"/>
        </w:rPr>
        <w:t xml:space="preserve">, in place that can detect when these attacks are happening for the system owners to quickly respond to the situation and minimize the possibility of data </w:t>
      </w:r>
      <w:r w:rsidR="00604DB8">
        <w:rPr>
          <w:rFonts w:ascii="Times New Roman" w:hAnsi="Times New Roman" w:cs="Times New Roman"/>
          <w:noProof/>
          <w:sz w:val="24"/>
          <w:szCs w:val="24"/>
        </w:rPr>
        <w:t>loss</w:t>
      </w:r>
      <w:r w:rsidRPr="00CA1DD9">
        <w:rPr>
          <w:rFonts w:ascii="Times New Roman" w:hAnsi="Times New Roman" w:cs="Times New Roman"/>
          <w:sz w:val="24"/>
          <w:szCs w:val="24"/>
        </w:rPr>
        <w:t xml:space="preserve"> or systems compromised.</w:t>
      </w:r>
    </w:p>
    <w:p w14:paraId="55DF6A6E"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3" w:name="_Toc530946940"/>
      <w:r w:rsidRPr="00CA1DD9">
        <w:rPr>
          <w:rStyle w:val="Heading3Char"/>
          <w:rFonts w:ascii="Times New Roman" w:hAnsi="Times New Roman" w:cs="Times New Roman"/>
          <w:i/>
        </w:rPr>
        <w:t>Vulnerability assessment (VA)</w:t>
      </w:r>
      <w:bookmarkEnd w:id="23"/>
    </w:p>
    <w:p w14:paraId="4832EB55" w14:textId="00C3C5A8"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A</w:t>
      </w:r>
      <w:r w:rsidR="00B73E79" w:rsidRPr="00CA1DD9">
        <w:rPr>
          <w:rFonts w:ascii="Times New Roman" w:hAnsi="Times New Roman" w:cs="Times New Roman"/>
          <w:sz w:val="24"/>
          <w:szCs w:val="24"/>
        </w:rPr>
        <w:t xml:space="preserve"> vulnerability assessment</w:t>
      </w:r>
      <w:r w:rsidRPr="00CA1DD9">
        <w:rPr>
          <w:rFonts w:ascii="Times New Roman" w:hAnsi="Times New Roman" w:cs="Times New Roman"/>
          <w:sz w:val="24"/>
          <w:szCs w:val="24"/>
        </w:rPr>
        <w:t xml:space="preserve"> </w:t>
      </w:r>
      <w:r w:rsidR="00B73E79" w:rsidRPr="00CA1DD9">
        <w:rPr>
          <w:rFonts w:ascii="Times New Roman" w:hAnsi="Times New Roman" w:cs="Times New Roman"/>
          <w:sz w:val="24"/>
          <w:szCs w:val="24"/>
        </w:rPr>
        <w:t>(</w:t>
      </w:r>
      <w:r w:rsidRPr="00CA1DD9">
        <w:rPr>
          <w:rFonts w:ascii="Times New Roman" w:hAnsi="Times New Roman" w:cs="Times New Roman"/>
          <w:sz w:val="24"/>
          <w:szCs w:val="24"/>
        </w:rPr>
        <w:t>VA</w:t>
      </w:r>
      <w:r w:rsidR="00B73E79" w:rsidRPr="00CA1DD9">
        <w:rPr>
          <w:rFonts w:ascii="Times New Roman" w:hAnsi="Times New Roman" w:cs="Times New Roman"/>
          <w:sz w:val="24"/>
          <w:szCs w:val="24"/>
        </w:rPr>
        <w:t>)</w:t>
      </w:r>
      <w:r w:rsidRPr="00CA1DD9">
        <w:rPr>
          <w:rFonts w:ascii="Times New Roman" w:hAnsi="Times New Roman" w:cs="Times New Roman"/>
          <w:sz w:val="24"/>
          <w:szCs w:val="24"/>
        </w:rPr>
        <w:t xml:space="preserve"> is a fundamental security requirement that help</w:t>
      </w:r>
      <w:r w:rsidR="00B73E79" w:rsidRPr="00CA1DD9">
        <w:rPr>
          <w:rFonts w:ascii="Times New Roman" w:hAnsi="Times New Roman" w:cs="Times New Roman"/>
          <w:sz w:val="24"/>
          <w:szCs w:val="24"/>
        </w:rPr>
        <w:t>s</w:t>
      </w:r>
      <w:r w:rsidRPr="00CA1DD9">
        <w:rPr>
          <w:rFonts w:ascii="Times New Roman" w:hAnsi="Times New Roman" w:cs="Times New Roman"/>
          <w:sz w:val="24"/>
          <w:szCs w:val="24"/>
        </w:rPr>
        <w:t xml:space="preserve"> identify </w:t>
      </w:r>
      <w:r w:rsidRPr="00604DB8">
        <w:rPr>
          <w:rFonts w:ascii="Times New Roman" w:hAnsi="Times New Roman" w:cs="Times New Roman"/>
          <w:noProof/>
          <w:sz w:val="24"/>
          <w:szCs w:val="24"/>
        </w:rPr>
        <w:t>any</w:t>
      </w:r>
      <w:r w:rsidRPr="00CA1DD9">
        <w:rPr>
          <w:rFonts w:ascii="Times New Roman" w:hAnsi="Times New Roman" w:cs="Times New Roman"/>
          <w:sz w:val="24"/>
          <w:szCs w:val="24"/>
        </w:rPr>
        <w:t xml:space="preserve"> exploitable weaknesses in a cloud infrastructure. Periodic, weekly system scans are necessary to ensure the timely identification of vulnerabilities that can </w:t>
      </w:r>
      <w:r w:rsidRPr="00604DB8">
        <w:rPr>
          <w:rFonts w:ascii="Times New Roman" w:hAnsi="Times New Roman" w:cs="Times New Roman"/>
          <w:noProof/>
          <w:sz w:val="24"/>
          <w:szCs w:val="24"/>
        </w:rPr>
        <w:t>be introduced</w:t>
      </w:r>
      <w:r w:rsidRPr="00CA1DD9">
        <w:rPr>
          <w:rFonts w:ascii="Times New Roman" w:hAnsi="Times New Roman" w:cs="Times New Roman"/>
          <w:sz w:val="24"/>
          <w:szCs w:val="24"/>
        </w:rPr>
        <w:t xml:space="preserve"> after changing configurations or a newly discovered </w:t>
      </w:r>
      <w:r w:rsidR="00604DB8">
        <w:rPr>
          <w:rFonts w:ascii="Times New Roman" w:hAnsi="Times New Roman" w:cs="Times New Roman"/>
          <w:sz w:val="24"/>
          <w:szCs w:val="24"/>
        </w:rPr>
        <w:t>vulnerability</w:t>
      </w:r>
      <w:r w:rsidRPr="00CA1DD9">
        <w:rPr>
          <w:rFonts w:ascii="Times New Roman" w:hAnsi="Times New Roman" w:cs="Times New Roman"/>
          <w:sz w:val="24"/>
          <w:szCs w:val="24"/>
        </w:rPr>
        <w:t>. VA</w:t>
      </w:r>
      <w:r w:rsidR="00604DB8">
        <w:rPr>
          <w:rFonts w:ascii="Times New Roman" w:hAnsi="Times New Roman" w:cs="Times New Roman"/>
          <w:sz w:val="24"/>
          <w:szCs w:val="24"/>
        </w:rPr>
        <w:t>’</w:t>
      </w:r>
      <w:r w:rsidRPr="00CA1DD9">
        <w:rPr>
          <w:rFonts w:ascii="Times New Roman" w:hAnsi="Times New Roman" w:cs="Times New Roman"/>
          <w:sz w:val="24"/>
          <w:szCs w:val="24"/>
        </w:rPr>
        <w:t xml:space="preserve">s are proactive and preventive controls that help identify an infrastructure’s weaknesses before they </w:t>
      </w:r>
      <w:r w:rsidRPr="00604DB8">
        <w:rPr>
          <w:rFonts w:ascii="Times New Roman" w:hAnsi="Times New Roman" w:cs="Times New Roman"/>
          <w:noProof/>
          <w:sz w:val="24"/>
          <w:szCs w:val="24"/>
        </w:rPr>
        <w:t>are exploited</w:t>
      </w:r>
      <w:r w:rsidRPr="00CA1DD9">
        <w:rPr>
          <w:rFonts w:ascii="Times New Roman" w:hAnsi="Times New Roman" w:cs="Times New Roman"/>
          <w:sz w:val="24"/>
          <w:szCs w:val="24"/>
        </w:rPr>
        <w:t xml:space="preserve">. </w:t>
      </w:r>
      <w:r w:rsidRPr="00604DB8">
        <w:rPr>
          <w:rFonts w:ascii="Times New Roman" w:hAnsi="Times New Roman" w:cs="Times New Roman"/>
          <w:noProof/>
          <w:sz w:val="24"/>
          <w:szCs w:val="24"/>
        </w:rPr>
        <w:t>Attackers use scanning systems to find weaknesses to exploit,</w:t>
      </w:r>
      <w:r w:rsidRPr="00CA1DD9">
        <w:rPr>
          <w:rFonts w:ascii="Times New Roman" w:hAnsi="Times New Roman" w:cs="Times New Roman"/>
          <w:sz w:val="24"/>
          <w:szCs w:val="24"/>
        </w:rPr>
        <w:t xml:space="preserve"> so the bank must </w:t>
      </w:r>
      <w:r w:rsidR="00B73E79" w:rsidRPr="00CA1DD9">
        <w:rPr>
          <w:rFonts w:ascii="Times New Roman" w:hAnsi="Times New Roman" w:cs="Times New Roman"/>
          <w:sz w:val="24"/>
          <w:szCs w:val="24"/>
        </w:rPr>
        <w:t>act</w:t>
      </w:r>
      <w:r w:rsidRPr="00CA1DD9">
        <w:rPr>
          <w:rFonts w:ascii="Times New Roman" w:hAnsi="Times New Roman" w:cs="Times New Roman"/>
          <w:sz w:val="24"/>
          <w:szCs w:val="24"/>
        </w:rPr>
        <w:t>, scan</w:t>
      </w:r>
      <w:r w:rsidR="00B73E79" w:rsidRPr="00CA1DD9">
        <w:rPr>
          <w:rFonts w:ascii="Times New Roman" w:hAnsi="Times New Roman" w:cs="Times New Roman"/>
          <w:sz w:val="24"/>
          <w:szCs w:val="24"/>
        </w:rPr>
        <w:t>,</w:t>
      </w:r>
      <w:r w:rsidRPr="00CA1DD9">
        <w:rPr>
          <w:rFonts w:ascii="Times New Roman" w:hAnsi="Times New Roman" w:cs="Times New Roman"/>
          <w:sz w:val="24"/>
          <w:szCs w:val="24"/>
        </w:rPr>
        <w:t xml:space="preserve"> and repair system weaknesses before they can </w:t>
      </w:r>
      <w:r w:rsidRPr="00604DB8">
        <w:rPr>
          <w:rFonts w:ascii="Times New Roman" w:hAnsi="Times New Roman" w:cs="Times New Roman"/>
          <w:noProof/>
          <w:sz w:val="24"/>
          <w:szCs w:val="24"/>
        </w:rPr>
        <w:t>be exploited</w:t>
      </w:r>
      <w:r w:rsidRPr="00CA1DD9">
        <w:rPr>
          <w:rFonts w:ascii="Times New Roman" w:hAnsi="Times New Roman" w:cs="Times New Roman"/>
          <w:sz w:val="24"/>
          <w:szCs w:val="24"/>
        </w:rPr>
        <w:t>.</w:t>
      </w:r>
    </w:p>
    <w:p w14:paraId="01E3A878"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4" w:name="_Toc530946941"/>
      <w:r w:rsidRPr="00CA1DD9">
        <w:rPr>
          <w:rStyle w:val="Heading3Char"/>
          <w:rFonts w:ascii="Times New Roman" w:hAnsi="Times New Roman" w:cs="Times New Roman"/>
          <w:i/>
        </w:rPr>
        <w:lastRenderedPageBreak/>
        <w:t>Web application firewall (WAF)</w:t>
      </w:r>
      <w:bookmarkEnd w:id="24"/>
    </w:p>
    <w:p w14:paraId="647AFE2F" w14:textId="54357A8D" w:rsidR="00C07B21" w:rsidRPr="00CA1DD9" w:rsidRDefault="00C07B21" w:rsidP="002565DE">
      <w:pPr>
        <w:spacing w:before="240" w:line="480" w:lineRule="auto"/>
        <w:ind w:firstLine="720"/>
        <w:rPr>
          <w:rFonts w:ascii="Times New Roman" w:hAnsi="Times New Roman" w:cs="Times New Roman"/>
          <w:sz w:val="24"/>
          <w:szCs w:val="24"/>
        </w:rPr>
      </w:pPr>
      <w:r w:rsidRPr="00604DB8">
        <w:rPr>
          <w:rFonts w:ascii="Times New Roman" w:hAnsi="Times New Roman" w:cs="Times New Roman"/>
          <w:noProof/>
          <w:sz w:val="24"/>
          <w:szCs w:val="24"/>
        </w:rPr>
        <w:t xml:space="preserve">A </w:t>
      </w:r>
      <w:r w:rsidR="00B73E79" w:rsidRPr="00604DB8">
        <w:rPr>
          <w:rFonts w:ascii="Times New Roman" w:hAnsi="Times New Roman" w:cs="Times New Roman"/>
          <w:noProof/>
          <w:sz w:val="24"/>
          <w:szCs w:val="24"/>
        </w:rPr>
        <w:t>web application firewall (W</w:t>
      </w:r>
      <w:r w:rsidRPr="00604DB8">
        <w:rPr>
          <w:rFonts w:ascii="Times New Roman" w:hAnsi="Times New Roman" w:cs="Times New Roman"/>
          <w:noProof/>
          <w:sz w:val="24"/>
          <w:szCs w:val="24"/>
        </w:rPr>
        <w:t>AF</w:t>
      </w:r>
      <w:r w:rsidR="00B73E79" w:rsidRPr="00604DB8">
        <w:rPr>
          <w:rFonts w:ascii="Times New Roman" w:hAnsi="Times New Roman" w:cs="Times New Roman"/>
          <w:noProof/>
          <w:sz w:val="24"/>
          <w:szCs w:val="24"/>
        </w:rPr>
        <w:t>)</w:t>
      </w:r>
      <w:r w:rsidRPr="00604DB8">
        <w:rPr>
          <w:rFonts w:ascii="Times New Roman" w:hAnsi="Times New Roman" w:cs="Times New Roman"/>
          <w:noProof/>
          <w:sz w:val="24"/>
          <w:szCs w:val="24"/>
        </w:rPr>
        <w:t xml:space="preserve"> filters and blocks non-essential traffic to</w:t>
      </w:r>
      <w:r w:rsidRPr="00CA1DD9">
        <w:rPr>
          <w:rFonts w:ascii="Times New Roman" w:hAnsi="Times New Roman" w:cs="Times New Roman"/>
          <w:sz w:val="24"/>
          <w:szCs w:val="24"/>
        </w:rPr>
        <w:t xml:space="preserve"> a system’s application layer to try and protect insecure applications from exploits: in general, a network firewall cannot </w:t>
      </w:r>
      <w:r w:rsidR="00604DB8">
        <w:rPr>
          <w:rFonts w:ascii="Times New Roman" w:hAnsi="Times New Roman" w:cs="Times New Roman"/>
          <w:noProof/>
          <w:sz w:val="24"/>
          <w:szCs w:val="24"/>
        </w:rPr>
        <w:t>prevent</w:t>
      </w:r>
      <w:r w:rsidRPr="00CA1DD9">
        <w:rPr>
          <w:rFonts w:ascii="Times New Roman" w:hAnsi="Times New Roman" w:cs="Times New Roman"/>
          <w:sz w:val="24"/>
          <w:szCs w:val="24"/>
        </w:rPr>
        <w:t xml:space="preserve"> these types of attacks by itself. One such protection provided by WAFs are blocking SQL injection attempts. Applications are the third most-used attack vector</w:t>
      </w:r>
      <w:r w:rsidR="00604DB8">
        <w:rPr>
          <w:rFonts w:ascii="Times New Roman" w:hAnsi="Times New Roman" w:cs="Times New Roman"/>
          <w:sz w:val="24"/>
          <w:szCs w:val="24"/>
        </w:rPr>
        <w:t>s</w:t>
      </w:r>
      <w:r w:rsidRPr="00CA1DD9">
        <w:rPr>
          <w:rFonts w:ascii="Times New Roman" w:hAnsi="Times New Roman" w:cs="Times New Roman"/>
          <w:sz w:val="24"/>
          <w:szCs w:val="24"/>
        </w:rPr>
        <w:t xml:space="preserve"> while web application vulnerabilities are responsible for over a third of total data loss among leading companies, hence why WAFs are critical to any cloud infrastructure (Verizon, 2018).</w:t>
      </w:r>
    </w:p>
    <w:p w14:paraId="059B6A10" w14:textId="36408D0E"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5" w:name="_Toc530946942"/>
      <w:r w:rsidRPr="00CA1DD9">
        <w:rPr>
          <w:rStyle w:val="Heading3Char"/>
          <w:rFonts w:ascii="Times New Roman" w:hAnsi="Times New Roman" w:cs="Times New Roman"/>
          <w:i/>
        </w:rPr>
        <w:t>Load balancers</w:t>
      </w:r>
      <w:bookmarkEnd w:id="25"/>
    </w:p>
    <w:p w14:paraId="5D7636E6" w14:textId="47FF8A67"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Load balancers provide several security features, including the ability to disable SSL traffic, centralized certificate management, HTTP and HTTPS session persistence, and central restriction of weak SSL ciphers. Load balancers also allow servers to </w:t>
      </w:r>
      <w:r w:rsidRPr="008D24F5">
        <w:rPr>
          <w:rFonts w:ascii="Times New Roman" w:hAnsi="Times New Roman" w:cs="Times New Roman"/>
          <w:noProof/>
          <w:sz w:val="24"/>
          <w:szCs w:val="24"/>
        </w:rPr>
        <w:t>be taken</w:t>
      </w:r>
      <w:r w:rsidRPr="00CA1DD9">
        <w:rPr>
          <w:rFonts w:ascii="Times New Roman" w:hAnsi="Times New Roman" w:cs="Times New Roman"/>
          <w:sz w:val="24"/>
          <w:szCs w:val="24"/>
        </w:rPr>
        <w:t xml:space="preserve"> out of the running environment </w:t>
      </w:r>
      <w:r w:rsidRPr="008D24F5">
        <w:rPr>
          <w:rFonts w:ascii="Times New Roman" w:hAnsi="Times New Roman" w:cs="Times New Roman"/>
          <w:noProof/>
          <w:sz w:val="24"/>
          <w:szCs w:val="24"/>
        </w:rPr>
        <w:t>to</w:t>
      </w:r>
      <w:r w:rsidRPr="00CA1DD9">
        <w:rPr>
          <w:rFonts w:ascii="Times New Roman" w:hAnsi="Times New Roman" w:cs="Times New Roman"/>
          <w:sz w:val="24"/>
          <w:szCs w:val="24"/>
        </w:rPr>
        <w:t xml:space="preserve"> </w:t>
      </w:r>
      <w:r w:rsidRPr="008D24F5">
        <w:rPr>
          <w:rFonts w:ascii="Times New Roman" w:hAnsi="Times New Roman" w:cs="Times New Roman"/>
          <w:noProof/>
          <w:sz w:val="24"/>
          <w:szCs w:val="24"/>
        </w:rPr>
        <w:t>be updated with the latest firmware and software</w:t>
      </w:r>
      <w:r w:rsidRPr="00CA1DD9">
        <w:rPr>
          <w:rFonts w:ascii="Times New Roman" w:hAnsi="Times New Roman" w:cs="Times New Roman"/>
          <w:sz w:val="24"/>
          <w:szCs w:val="24"/>
        </w:rPr>
        <w:t xml:space="preserve"> patches while giving more work for the other servers in the meantime. Load balancers also normalize TCP traffic, which helps protect against insertion and evasion network attacks (attackers use these to counteract or evade IDSs and firewalls).</w:t>
      </w:r>
    </w:p>
    <w:p w14:paraId="6D7A5060"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6" w:name="_Toc530946943"/>
      <w:r w:rsidRPr="00CA1DD9">
        <w:rPr>
          <w:rStyle w:val="Heading3Char"/>
          <w:rFonts w:ascii="Times New Roman" w:hAnsi="Times New Roman" w:cs="Times New Roman"/>
          <w:i/>
        </w:rPr>
        <w:t>Log management</w:t>
      </w:r>
      <w:bookmarkEnd w:id="26"/>
    </w:p>
    <w:p w14:paraId="1B250FFD" w14:textId="06866917"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Log management helps detect, protect and respond to security incidents. Log management solutions protect the infrastructure by identifying unauthorized access attempts before any sensitive customer data is customized, detect unauthorized changes and misuse of privileges within the cloud architecture, and </w:t>
      </w:r>
      <w:r w:rsidRPr="008D24F5">
        <w:rPr>
          <w:rFonts w:ascii="Times New Roman" w:hAnsi="Times New Roman" w:cs="Times New Roman"/>
          <w:noProof/>
          <w:sz w:val="24"/>
          <w:szCs w:val="24"/>
        </w:rPr>
        <w:t>helps respond to attacks and shorten recovery times by providing</w:t>
      </w:r>
      <w:r w:rsidRPr="00CA1DD9">
        <w:rPr>
          <w:rFonts w:ascii="Times New Roman" w:hAnsi="Times New Roman" w:cs="Times New Roman"/>
          <w:sz w:val="24"/>
          <w:szCs w:val="24"/>
        </w:rPr>
        <w:t xml:space="preserve"> descriptive log data which can support breach investigations.</w:t>
      </w:r>
    </w:p>
    <w:p w14:paraId="77E32F1A" w14:textId="77777777"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27" w:name="_Toc530946944"/>
      <w:r w:rsidRPr="00CA1DD9">
        <w:rPr>
          <w:rFonts w:ascii="Times New Roman" w:hAnsi="Times New Roman" w:cs="Times New Roman"/>
          <w:b/>
          <w:sz w:val="28"/>
          <w:szCs w:val="28"/>
        </w:rPr>
        <w:lastRenderedPageBreak/>
        <w:t>Risk Management Strategy</w:t>
      </w:r>
      <w:bookmarkEnd w:id="27"/>
    </w:p>
    <w:p w14:paraId="46C6C642"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8" w:name="_Toc530946945"/>
      <w:r w:rsidRPr="00CA1DD9">
        <w:rPr>
          <w:rStyle w:val="Heading3Char"/>
          <w:rFonts w:ascii="Times New Roman" w:hAnsi="Times New Roman" w:cs="Times New Roman"/>
          <w:i/>
        </w:rPr>
        <w:t>Possible threats</w:t>
      </w:r>
      <w:bookmarkEnd w:id="28"/>
    </w:p>
    <w:p w14:paraId="79CE68ED" w14:textId="6DB95CB8" w:rsidR="00F853A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External threats, such as hackers and organized crime groups, may attempt to infiltrate Superior Bank’s databases by executing potential SQL injections on the databases’ web ap</w:t>
      </w:r>
      <w:r w:rsidR="008D24F5">
        <w:rPr>
          <w:rFonts w:ascii="Times New Roman" w:hAnsi="Times New Roman" w:cs="Times New Roman"/>
          <w:sz w:val="24"/>
          <w:szCs w:val="24"/>
        </w:rPr>
        <w:t xml:space="preserve">plications </w:t>
      </w:r>
      <w:r w:rsidRPr="00CA1DD9">
        <w:rPr>
          <w:rFonts w:ascii="Times New Roman" w:hAnsi="Times New Roman" w:cs="Times New Roman"/>
          <w:sz w:val="24"/>
          <w:szCs w:val="24"/>
        </w:rPr>
        <w:t xml:space="preserve">access points or by embedding malicious code on trusted websites accessible by computers within the </w:t>
      </w:r>
      <w:r w:rsidR="008D24F5">
        <w:rPr>
          <w:rFonts w:ascii="Times New Roman" w:hAnsi="Times New Roman" w:cs="Times New Roman"/>
          <w:sz w:val="24"/>
          <w:szCs w:val="24"/>
        </w:rPr>
        <w:t>banks</w:t>
      </w:r>
      <w:r w:rsidRPr="00CA1DD9">
        <w:rPr>
          <w:rFonts w:ascii="Times New Roman" w:hAnsi="Times New Roman" w:cs="Times New Roman"/>
          <w:sz w:val="24"/>
          <w:szCs w:val="24"/>
        </w:rPr>
        <w:t xml:space="preserve"> network known as cross</w:t>
      </w:r>
      <w:r w:rsidR="00B73E79" w:rsidRPr="00CA1DD9">
        <w:rPr>
          <w:rFonts w:ascii="Times New Roman" w:hAnsi="Times New Roman" w:cs="Times New Roman"/>
          <w:sz w:val="24"/>
          <w:szCs w:val="24"/>
        </w:rPr>
        <w:t>-</w:t>
      </w:r>
      <w:r w:rsidRPr="00CA1DD9">
        <w:rPr>
          <w:rFonts w:ascii="Times New Roman" w:hAnsi="Times New Roman" w:cs="Times New Roman"/>
          <w:sz w:val="24"/>
          <w:szCs w:val="24"/>
        </w:rPr>
        <w:t>site scripting attacks. Insider threats can also exist and wreak havoc.</w:t>
      </w:r>
      <w:r w:rsidR="00F853A1" w:rsidRPr="00CA1DD9">
        <w:rPr>
          <w:rFonts w:ascii="Times New Roman" w:hAnsi="Times New Roman" w:cs="Times New Roman"/>
          <w:sz w:val="24"/>
          <w:szCs w:val="24"/>
        </w:rPr>
        <w:t xml:space="preserve"> </w:t>
      </w:r>
      <w:r w:rsidRPr="00CA1DD9">
        <w:rPr>
          <w:rFonts w:ascii="Times New Roman" w:hAnsi="Times New Roman" w:cs="Times New Roman"/>
          <w:sz w:val="24"/>
          <w:szCs w:val="24"/>
        </w:rPr>
        <w:t>Disgruntled or dishonorable employees could use the internet to smuggle information in and out of the clinic by sharing the clinic’s data with unauthorized outside parties</w:t>
      </w:r>
      <w:r w:rsidR="00F853A1" w:rsidRPr="00CA1DD9">
        <w:rPr>
          <w:rFonts w:ascii="Times New Roman" w:hAnsi="Times New Roman" w:cs="Times New Roman"/>
          <w:sz w:val="24"/>
          <w:szCs w:val="24"/>
        </w:rPr>
        <w:t>.</w:t>
      </w:r>
    </w:p>
    <w:p w14:paraId="5FD818C6" w14:textId="10AABD91"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Other employees may leave workstations, printed documents and other data accessible or viewable to unauthorized parties. Employees may even use their workstations to browse websites not related to work, which may cause the web security threats above to occur. Staff also may n</w:t>
      </w:r>
      <w:r w:rsidR="008D24F5">
        <w:rPr>
          <w:rFonts w:ascii="Times New Roman" w:hAnsi="Times New Roman" w:cs="Times New Roman"/>
          <w:sz w:val="24"/>
          <w:szCs w:val="24"/>
        </w:rPr>
        <w:t xml:space="preserve">eglect to </w:t>
      </w:r>
      <w:r w:rsidRPr="00CA1DD9">
        <w:rPr>
          <w:rFonts w:ascii="Times New Roman" w:hAnsi="Times New Roman" w:cs="Times New Roman"/>
          <w:sz w:val="24"/>
          <w:szCs w:val="24"/>
        </w:rPr>
        <w:t xml:space="preserve">install vendor-supplied updates and patches to the software or firmware being used, allowing the system to remain vulnerable by these patchable or updatable attack vectors. </w:t>
      </w:r>
      <w:r w:rsidR="00B73E79" w:rsidRPr="00CA1DD9">
        <w:rPr>
          <w:rFonts w:ascii="Times New Roman" w:hAnsi="Times New Roman" w:cs="Times New Roman"/>
          <w:sz w:val="24"/>
          <w:szCs w:val="24"/>
        </w:rPr>
        <w:t>The s</w:t>
      </w:r>
      <w:r w:rsidRPr="00CA1DD9">
        <w:rPr>
          <w:rFonts w:ascii="Times New Roman" w:hAnsi="Times New Roman" w:cs="Times New Roman"/>
          <w:sz w:val="24"/>
          <w:szCs w:val="24"/>
        </w:rPr>
        <w:t>taff could also connect infected USB devices to the system’s workstations, or computers to the system’s ethernet lines, and unknowingly install malicious software into the workstations or the system itself. Employees could also have generic passwords that can be quickly cracked or may share their respective passwords with other employees.</w:t>
      </w:r>
    </w:p>
    <w:p w14:paraId="16CC1F7A"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29" w:name="_Toc530946946"/>
      <w:r w:rsidRPr="00CA1DD9">
        <w:rPr>
          <w:rStyle w:val="Heading3Char"/>
          <w:rFonts w:ascii="Times New Roman" w:hAnsi="Times New Roman" w:cs="Times New Roman"/>
          <w:i/>
        </w:rPr>
        <w:t>Possible vulnerabilities</w:t>
      </w:r>
      <w:bookmarkEnd w:id="29"/>
    </w:p>
    <w:p w14:paraId="003B58AC" w14:textId="627AA9AC"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Software or firmware could be outdated, physically accessible to unauthorized users, or inefficient or ineffective against certain attacks. Poorly trained employees could also lead to security leaks or an improperly configured security infrastructure.</w:t>
      </w:r>
    </w:p>
    <w:p w14:paraId="5D7BF354" w14:textId="77777777" w:rsidR="00F853A1" w:rsidRPr="00CA1DD9" w:rsidRDefault="00C07B21" w:rsidP="002565DE">
      <w:pPr>
        <w:pStyle w:val="Heading3"/>
        <w:spacing w:before="240" w:after="160" w:line="480" w:lineRule="auto"/>
        <w:rPr>
          <w:rStyle w:val="Heading3Char"/>
          <w:rFonts w:ascii="Times New Roman" w:hAnsi="Times New Roman" w:cs="Times New Roman"/>
          <w:i/>
        </w:rPr>
      </w:pPr>
      <w:bookmarkStart w:id="30" w:name="_Toc530946947"/>
      <w:r w:rsidRPr="00CA1DD9">
        <w:rPr>
          <w:rStyle w:val="Heading3Char"/>
          <w:rFonts w:ascii="Times New Roman" w:hAnsi="Times New Roman" w:cs="Times New Roman"/>
          <w:i/>
        </w:rPr>
        <w:lastRenderedPageBreak/>
        <w:t>Likelihood of threats exploiting vulnerabilities</w:t>
      </w:r>
      <w:bookmarkEnd w:id="30"/>
    </w:p>
    <w:p w14:paraId="7FC571CF" w14:textId="7D7D5CFF"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With Verizon (2018) alone finding over 53,000 </w:t>
      </w:r>
      <w:r w:rsidR="00152DB3" w:rsidRPr="00CA1DD9">
        <w:rPr>
          <w:rFonts w:ascii="Times New Roman" w:hAnsi="Times New Roman" w:cs="Times New Roman"/>
          <w:sz w:val="24"/>
          <w:szCs w:val="24"/>
        </w:rPr>
        <w:t>cyber</w:t>
      </w:r>
      <w:r w:rsidR="00152DB3">
        <w:rPr>
          <w:rFonts w:ascii="Times New Roman" w:hAnsi="Times New Roman" w:cs="Times New Roman"/>
          <w:sz w:val="24"/>
          <w:szCs w:val="24"/>
        </w:rPr>
        <w:t>-</w:t>
      </w:r>
      <w:r w:rsidR="00152DB3" w:rsidRPr="00CA1DD9">
        <w:rPr>
          <w:rFonts w:ascii="Times New Roman" w:hAnsi="Times New Roman" w:cs="Times New Roman"/>
          <w:sz w:val="24"/>
          <w:szCs w:val="24"/>
        </w:rPr>
        <w:t>attack</w:t>
      </w:r>
      <w:r w:rsidRPr="00CA1DD9">
        <w:rPr>
          <w:rFonts w:ascii="Times New Roman" w:hAnsi="Times New Roman" w:cs="Times New Roman"/>
          <w:sz w:val="24"/>
          <w:szCs w:val="24"/>
        </w:rPr>
        <w:t xml:space="preserve"> incidents that created 2,200 successful breaches, Superior Bank has a high </w:t>
      </w:r>
      <w:r w:rsidR="008D24F5">
        <w:rPr>
          <w:rFonts w:ascii="Times New Roman" w:hAnsi="Times New Roman" w:cs="Times New Roman"/>
          <w:noProof/>
          <w:sz w:val="24"/>
          <w:szCs w:val="24"/>
        </w:rPr>
        <w:t>probability</w:t>
      </w:r>
      <w:r w:rsidRPr="00CA1DD9">
        <w:rPr>
          <w:rFonts w:ascii="Times New Roman" w:hAnsi="Times New Roman" w:cs="Times New Roman"/>
          <w:sz w:val="24"/>
          <w:szCs w:val="24"/>
        </w:rPr>
        <w:t xml:space="preserve"> of being one of the thousands of companies attacked.</w:t>
      </w:r>
    </w:p>
    <w:p w14:paraId="54ABFC4C" w14:textId="77777777" w:rsidR="00C07B21" w:rsidRPr="00CA1DD9" w:rsidRDefault="00C07B21" w:rsidP="002565DE">
      <w:pPr>
        <w:pStyle w:val="Heading2"/>
        <w:spacing w:before="240" w:after="160" w:line="480" w:lineRule="auto"/>
        <w:rPr>
          <w:rFonts w:ascii="Times New Roman" w:hAnsi="Times New Roman" w:cs="Times New Roman"/>
          <w:b/>
          <w:sz w:val="28"/>
          <w:szCs w:val="28"/>
        </w:rPr>
      </w:pPr>
      <w:bookmarkStart w:id="31" w:name="_Toc530946948"/>
      <w:r w:rsidRPr="00CA1DD9">
        <w:rPr>
          <w:rFonts w:ascii="Times New Roman" w:hAnsi="Times New Roman" w:cs="Times New Roman"/>
          <w:b/>
          <w:sz w:val="28"/>
          <w:szCs w:val="28"/>
        </w:rPr>
        <w:t>Threat Modeling</w:t>
      </w:r>
      <w:bookmarkEnd w:id="31"/>
    </w:p>
    <w:p w14:paraId="64FADFA0" w14:textId="7273AFB6" w:rsidR="00C07B21" w:rsidRPr="00CA1DD9" w:rsidRDefault="00C07B21"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One must look at the likelihood of a threat exploiting a vulnerability as well as the level of damage the exploit could bring to the targeted system. To do this, we recommend using the Risk Rating Scale below to determine which risks should be mitigated first.</w:t>
      </w:r>
    </w:p>
    <w:p w14:paraId="6555F0C9" w14:textId="77777777" w:rsidR="000F4B44" w:rsidRPr="00CA1DD9" w:rsidRDefault="000F4B44" w:rsidP="002565DE">
      <w:pPr>
        <w:spacing w:before="240" w:line="480" w:lineRule="auto"/>
        <w:jc w:val="center"/>
        <w:rPr>
          <w:rFonts w:ascii="Times New Roman" w:hAnsi="Times New Roman" w:cs="Times New Roman"/>
          <w:b/>
          <w:i/>
          <w:sz w:val="24"/>
          <w:szCs w:val="24"/>
        </w:rPr>
      </w:pPr>
      <w:r w:rsidRPr="00CA1DD9">
        <w:rPr>
          <w:rFonts w:ascii="Times New Roman" w:hAnsi="Times New Roman" w:cs="Times New Roman"/>
          <w:b/>
          <w:i/>
          <w:sz w:val="24"/>
          <w:szCs w:val="24"/>
        </w:rPr>
        <w:t>Table 1: Risk Rating Scale</w:t>
      </w:r>
    </w:p>
    <w:tbl>
      <w:tblPr>
        <w:tblStyle w:val="GridTable6Colorful-Accent1"/>
        <w:tblW w:w="0" w:type="auto"/>
        <w:tblLook w:val="04A0" w:firstRow="1" w:lastRow="0" w:firstColumn="1" w:lastColumn="0" w:noHBand="0" w:noVBand="1"/>
      </w:tblPr>
      <w:tblGrid>
        <w:gridCol w:w="2308"/>
        <w:gridCol w:w="2354"/>
        <w:gridCol w:w="2043"/>
        <w:gridCol w:w="2645"/>
      </w:tblGrid>
      <w:tr w:rsidR="00C07B21" w:rsidRPr="00CA1DD9" w14:paraId="52AE0ECD" w14:textId="77777777" w:rsidTr="0006473F">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0761EC2C" w14:textId="77777777" w:rsidR="00C07B21" w:rsidRPr="00CA1DD9" w:rsidRDefault="00C07B21" w:rsidP="00C80ECF">
            <w:pPr>
              <w:jc w:val="center"/>
              <w:rPr>
                <w:rFonts w:ascii="Times New Roman" w:hAnsi="Times New Roman" w:cs="Times New Roman"/>
                <w:sz w:val="24"/>
                <w:szCs w:val="24"/>
              </w:rPr>
            </w:pPr>
            <w:r w:rsidRPr="00CA1DD9">
              <w:rPr>
                <w:rFonts w:ascii="Times New Roman" w:hAnsi="Times New Roman" w:cs="Times New Roman"/>
                <w:b w:val="0"/>
                <w:sz w:val="24"/>
                <w:szCs w:val="24"/>
              </w:rPr>
              <w:t>Risk Rating Scale</w:t>
            </w:r>
          </w:p>
        </w:tc>
      </w:tr>
      <w:tr w:rsidR="0006473F" w:rsidRPr="00CA1DD9" w14:paraId="5AE044D9" w14:textId="77777777" w:rsidTr="000647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7ABEDD" w14:textId="77777777" w:rsidR="0006473F" w:rsidRPr="00CA1DD9" w:rsidRDefault="0006473F" w:rsidP="00C80ECF">
            <w:pPr>
              <w:jc w:val="center"/>
              <w:rPr>
                <w:rFonts w:ascii="Times New Roman" w:hAnsi="Times New Roman" w:cs="Times New Roman"/>
                <w:sz w:val="24"/>
                <w:szCs w:val="24"/>
              </w:rPr>
            </w:pPr>
            <w:r w:rsidRPr="00CA1DD9">
              <w:rPr>
                <w:rFonts w:ascii="Times New Roman" w:hAnsi="Times New Roman" w:cs="Times New Roman"/>
                <w:sz w:val="24"/>
                <w:szCs w:val="24"/>
              </w:rPr>
              <w:t>Likelihood</w:t>
            </w:r>
          </w:p>
        </w:tc>
        <w:tc>
          <w:tcPr>
            <w:tcW w:w="0" w:type="auto"/>
            <w:gridSpan w:val="3"/>
            <w:vAlign w:val="center"/>
          </w:tcPr>
          <w:p w14:paraId="51F90FCE" w14:textId="77777777" w:rsidR="0006473F" w:rsidRPr="00CA1DD9" w:rsidRDefault="0006473F"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b/>
                <w:sz w:val="24"/>
                <w:szCs w:val="24"/>
              </w:rPr>
              <w:t>Severity</w:t>
            </w:r>
          </w:p>
        </w:tc>
      </w:tr>
      <w:tr w:rsidR="0006473F" w:rsidRPr="00CA1DD9" w14:paraId="41C540BB" w14:textId="77777777" w:rsidTr="0006473F">
        <w:trPr>
          <w:trHeight w:val="7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8BE3210" w14:textId="77777777" w:rsidR="0006473F" w:rsidRPr="00CA1DD9" w:rsidRDefault="0006473F" w:rsidP="00C80ECF">
            <w:pPr>
              <w:jc w:val="center"/>
              <w:rPr>
                <w:rFonts w:ascii="Times New Roman" w:hAnsi="Times New Roman" w:cs="Times New Roman"/>
                <w:sz w:val="24"/>
                <w:szCs w:val="24"/>
              </w:rPr>
            </w:pPr>
          </w:p>
        </w:tc>
        <w:tc>
          <w:tcPr>
            <w:tcW w:w="0" w:type="auto"/>
            <w:vAlign w:val="center"/>
          </w:tcPr>
          <w:p w14:paraId="63938BF8" w14:textId="77777777" w:rsidR="0006473F" w:rsidRPr="00CA1DD9" w:rsidRDefault="0006473F"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Slightly Harmful/Low</w:t>
            </w:r>
          </w:p>
        </w:tc>
        <w:tc>
          <w:tcPr>
            <w:tcW w:w="0" w:type="auto"/>
            <w:vAlign w:val="center"/>
          </w:tcPr>
          <w:p w14:paraId="2E6D821C" w14:textId="77777777" w:rsidR="0006473F" w:rsidRPr="00CA1DD9" w:rsidRDefault="0006473F"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Harmful/Medium</w:t>
            </w:r>
          </w:p>
        </w:tc>
        <w:tc>
          <w:tcPr>
            <w:tcW w:w="0" w:type="auto"/>
            <w:vAlign w:val="center"/>
          </w:tcPr>
          <w:p w14:paraId="3A253DEB" w14:textId="77777777" w:rsidR="0006473F" w:rsidRPr="00CA1DD9" w:rsidRDefault="0006473F"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Extremely Harmful/High</w:t>
            </w:r>
          </w:p>
        </w:tc>
      </w:tr>
      <w:tr w:rsidR="00C07B21" w:rsidRPr="00CA1DD9" w14:paraId="79273DDB" w14:textId="77777777" w:rsidTr="0006473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51100A" w14:textId="77777777" w:rsidR="00C07B21" w:rsidRPr="00CA1DD9" w:rsidRDefault="00C07B21" w:rsidP="00C80ECF">
            <w:pPr>
              <w:jc w:val="center"/>
              <w:rPr>
                <w:rFonts w:ascii="Times New Roman" w:hAnsi="Times New Roman" w:cs="Times New Roman"/>
                <w:sz w:val="24"/>
                <w:szCs w:val="24"/>
              </w:rPr>
            </w:pPr>
            <w:r w:rsidRPr="00CA1DD9">
              <w:rPr>
                <w:rFonts w:ascii="Times New Roman" w:hAnsi="Times New Roman" w:cs="Times New Roman"/>
                <w:sz w:val="24"/>
                <w:szCs w:val="24"/>
              </w:rPr>
              <w:t>Highly Unlikely/Low</w:t>
            </w:r>
          </w:p>
        </w:tc>
        <w:tc>
          <w:tcPr>
            <w:tcW w:w="0" w:type="auto"/>
            <w:vAlign w:val="center"/>
          </w:tcPr>
          <w:p w14:paraId="0BE11BC3"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Low Risk</w:t>
            </w:r>
          </w:p>
        </w:tc>
        <w:tc>
          <w:tcPr>
            <w:tcW w:w="0" w:type="auto"/>
            <w:vAlign w:val="center"/>
          </w:tcPr>
          <w:p w14:paraId="55F2D04B"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Medium Risk</w:t>
            </w:r>
          </w:p>
        </w:tc>
        <w:tc>
          <w:tcPr>
            <w:tcW w:w="0" w:type="auto"/>
            <w:vAlign w:val="center"/>
          </w:tcPr>
          <w:p w14:paraId="5F2DBFE3"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Medium Risk</w:t>
            </w:r>
          </w:p>
        </w:tc>
      </w:tr>
      <w:tr w:rsidR="00C07B21" w:rsidRPr="00CA1DD9" w14:paraId="77931668" w14:textId="77777777" w:rsidTr="0006473F">
        <w:trPr>
          <w:trHeight w:val="7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7CE4F4" w14:textId="77777777" w:rsidR="00C07B21" w:rsidRPr="00CA1DD9" w:rsidRDefault="00C07B21" w:rsidP="00C80ECF">
            <w:pPr>
              <w:jc w:val="center"/>
              <w:rPr>
                <w:rFonts w:ascii="Times New Roman" w:hAnsi="Times New Roman" w:cs="Times New Roman"/>
                <w:sz w:val="24"/>
                <w:szCs w:val="24"/>
              </w:rPr>
            </w:pPr>
            <w:r w:rsidRPr="00CA1DD9">
              <w:rPr>
                <w:rFonts w:ascii="Times New Roman" w:hAnsi="Times New Roman" w:cs="Times New Roman"/>
                <w:sz w:val="24"/>
                <w:szCs w:val="24"/>
              </w:rPr>
              <w:t>Unlikely/Medium</w:t>
            </w:r>
          </w:p>
        </w:tc>
        <w:tc>
          <w:tcPr>
            <w:tcW w:w="0" w:type="auto"/>
            <w:vAlign w:val="center"/>
          </w:tcPr>
          <w:p w14:paraId="5F686225" w14:textId="77777777" w:rsidR="00C07B21" w:rsidRPr="00CA1DD9" w:rsidRDefault="00C07B21"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Medium Risk</w:t>
            </w:r>
          </w:p>
        </w:tc>
        <w:tc>
          <w:tcPr>
            <w:tcW w:w="0" w:type="auto"/>
            <w:vAlign w:val="center"/>
          </w:tcPr>
          <w:p w14:paraId="428A08DF" w14:textId="77777777" w:rsidR="00C07B21" w:rsidRPr="00CA1DD9" w:rsidRDefault="00C07B21"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Medium Risk</w:t>
            </w:r>
          </w:p>
        </w:tc>
        <w:tc>
          <w:tcPr>
            <w:tcW w:w="0" w:type="auto"/>
            <w:vAlign w:val="center"/>
          </w:tcPr>
          <w:p w14:paraId="44832E46" w14:textId="77777777" w:rsidR="00C07B21" w:rsidRPr="00CA1DD9" w:rsidRDefault="00C07B21"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High Risk</w:t>
            </w:r>
          </w:p>
        </w:tc>
      </w:tr>
      <w:tr w:rsidR="00C07B21" w:rsidRPr="00CA1DD9" w14:paraId="18DFCC79" w14:textId="77777777" w:rsidTr="0006473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CF91F5" w14:textId="77777777" w:rsidR="00C07B21" w:rsidRPr="00CA1DD9" w:rsidRDefault="00C07B21" w:rsidP="00C80ECF">
            <w:pPr>
              <w:jc w:val="center"/>
              <w:rPr>
                <w:rFonts w:ascii="Times New Roman" w:hAnsi="Times New Roman" w:cs="Times New Roman"/>
                <w:sz w:val="24"/>
                <w:szCs w:val="24"/>
              </w:rPr>
            </w:pPr>
            <w:r w:rsidRPr="00CA1DD9">
              <w:rPr>
                <w:rFonts w:ascii="Times New Roman" w:hAnsi="Times New Roman" w:cs="Times New Roman"/>
                <w:sz w:val="24"/>
                <w:szCs w:val="24"/>
              </w:rPr>
              <w:t>Likely/High</w:t>
            </w:r>
          </w:p>
        </w:tc>
        <w:tc>
          <w:tcPr>
            <w:tcW w:w="0" w:type="auto"/>
            <w:vAlign w:val="center"/>
          </w:tcPr>
          <w:p w14:paraId="161F5FB7"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Medium Risk</w:t>
            </w:r>
          </w:p>
        </w:tc>
        <w:tc>
          <w:tcPr>
            <w:tcW w:w="0" w:type="auto"/>
            <w:vAlign w:val="center"/>
          </w:tcPr>
          <w:p w14:paraId="4CA79EAF"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High Risk</w:t>
            </w:r>
          </w:p>
        </w:tc>
        <w:tc>
          <w:tcPr>
            <w:tcW w:w="0" w:type="auto"/>
            <w:vAlign w:val="center"/>
          </w:tcPr>
          <w:p w14:paraId="557F8A0C" w14:textId="77777777" w:rsidR="00C07B21" w:rsidRPr="00CA1DD9" w:rsidRDefault="00C07B21"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High Risk</w:t>
            </w:r>
          </w:p>
        </w:tc>
      </w:tr>
    </w:tbl>
    <w:p w14:paraId="7CACB440" w14:textId="261AA5C9" w:rsidR="0025400C" w:rsidRPr="00CA1DD9" w:rsidRDefault="0025400C" w:rsidP="002565DE">
      <w:pPr>
        <w:pStyle w:val="Heading1"/>
        <w:spacing w:after="160" w:line="480" w:lineRule="auto"/>
        <w:jc w:val="center"/>
        <w:rPr>
          <w:rFonts w:ascii="Times New Roman" w:hAnsi="Times New Roman" w:cs="Times New Roman"/>
        </w:rPr>
      </w:pPr>
      <w:bookmarkStart w:id="32" w:name="_Toc530946949"/>
      <w:r w:rsidRPr="00CA1DD9">
        <w:rPr>
          <w:rFonts w:ascii="Times New Roman" w:hAnsi="Times New Roman" w:cs="Times New Roman"/>
        </w:rPr>
        <w:lastRenderedPageBreak/>
        <w:t>Functional Design</w:t>
      </w:r>
      <w:bookmarkEnd w:id="32"/>
    </w:p>
    <w:p w14:paraId="485601AB" w14:textId="4FF96576" w:rsidR="001F72DA" w:rsidRPr="00CA1DD9" w:rsidRDefault="001F72DA" w:rsidP="002565DE">
      <w:pPr>
        <w:pStyle w:val="Heading2"/>
        <w:spacing w:before="240" w:after="160" w:line="480" w:lineRule="auto"/>
        <w:rPr>
          <w:rFonts w:ascii="Times New Roman" w:hAnsi="Times New Roman" w:cs="Times New Roman"/>
          <w:sz w:val="24"/>
          <w:szCs w:val="24"/>
        </w:rPr>
      </w:pPr>
      <w:bookmarkStart w:id="33" w:name="_Toc530946950"/>
      <w:r w:rsidRPr="00CA1DD9">
        <w:rPr>
          <w:rFonts w:ascii="Times New Roman" w:hAnsi="Times New Roman" w:cs="Times New Roman"/>
          <w:b/>
          <w:sz w:val="28"/>
          <w:szCs w:val="28"/>
        </w:rPr>
        <w:t>Software Quality Requirement Engineering (SQUARE)</w:t>
      </w:r>
      <w:bookmarkEnd w:id="33"/>
    </w:p>
    <w:p w14:paraId="6756DE0E" w14:textId="7D747957" w:rsidR="0025400C" w:rsidRPr="00CA1DD9" w:rsidRDefault="001F72DA"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Part of the </w:t>
      </w:r>
      <w:r w:rsidR="008D24F5">
        <w:rPr>
          <w:rFonts w:ascii="Times New Roman" w:hAnsi="Times New Roman" w:cs="Times New Roman"/>
          <w:sz w:val="24"/>
          <w:szCs w:val="24"/>
        </w:rPr>
        <w:t>SDLC</w:t>
      </w:r>
      <w:r w:rsidRPr="00CA1DD9">
        <w:rPr>
          <w:rFonts w:ascii="Times New Roman" w:hAnsi="Times New Roman" w:cs="Times New Roman"/>
          <w:sz w:val="24"/>
          <w:szCs w:val="24"/>
        </w:rPr>
        <w:t xml:space="preserve"> is requirements gathering and analysis. If done improperly, this process will lead to software projects being late, over budget or outright canceled due to potential cost overruns while trying to improve security concerns of applications already fielded.  When security analysis and security-oriented engineering </w:t>
      </w:r>
      <w:r w:rsidRPr="008D24F5">
        <w:rPr>
          <w:rFonts w:ascii="Times New Roman" w:hAnsi="Times New Roman" w:cs="Times New Roman"/>
          <w:noProof/>
          <w:sz w:val="24"/>
          <w:szCs w:val="24"/>
        </w:rPr>
        <w:t>is implemented</w:t>
      </w:r>
      <w:r w:rsidRPr="00CA1DD9">
        <w:rPr>
          <w:rFonts w:ascii="Times New Roman" w:hAnsi="Times New Roman" w:cs="Times New Roman"/>
          <w:sz w:val="24"/>
          <w:szCs w:val="24"/>
        </w:rPr>
        <w:t xml:space="preserve"> early in the software development cycle, studies found a 12 to 21 percent return on investment. As can be seen from Figure 1, the cost to fix requirement problems identified later in the project costs close to $2 million.</w:t>
      </w:r>
    </w:p>
    <w:p w14:paraId="4E53624F" w14:textId="57560231" w:rsidR="001F72DA" w:rsidRPr="00CA1DD9" w:rsidRDefault="001F72DA" w:rsidP="002565DE">
      <w:pPr>
        <w:spacing w:before="240" w:line="480" w:lineRule="auto"/>
        <w:jc w:val="center"/>
        <w:rPr>
          <w:rFonts w:ascii="Times New Roman" w:hAnsi="Times New Roman" w:cs="Times New Roman"/>
          <w:b/>
          <w:i/>
          <w:sz w:val="24"/>
          <w:szCs w:val="24"/>
        </w:rPr>
      </w:pPr>
      <w:r w:rsidRPr="00CA1DD9">
        <w:rPr>
          <w:rFonts w:ascii="Times New Roman" w:hAnsi="Times New Roman" w:cs="Times New Roman"/>
          <w:b/>
          <w:i/>
          <w:sz w:val="24"/>
          <w:szCs w:val="24"/>
        </w:rPr>
        <w:t>Table 2: Cost of Fixing Requirement</w:t>
      </w:r>
    </w:p>
    <w:tbl>
      <w:tblPr>
        <w:tblStyle w:val="GridTable6Colorful-Accent1"/>
        <w:tblW w:w="0" w:type="auto"/>
        <w:tblCellMar>
          <w:left w:w="115" w:type="dxa"/>
          <w:right w:w="115" w:type="dxa"/>
        </w:tblCellMar>
        <w:tblLook w:val="04A0" w:firstRow="1" w:lastRow="0" w:firstColumn="1" w:lastColumn="0" w:noHBand="0" w:noVBand="1"/>
      </w:tblPr>
      <w:tblGrid>
        <w:gridCol w:w="1564"/>
        <w:gridCol w:w="2614"/>
        <w:gridCol w:w="2596"/>
        <w:gridCol w:w="2576"/>
      </w:tblGrid>
      <w:tr w:rsidR="001F72DA" w:rsidRPr="00CA1DD9" w14:paraId="29005005" w14:textId="7F8D25CF" w:rsidTr="001F7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5AEF4A40" w14:textId="2CA12578" w:rsidR="001F72DA" w:rsidRPr="00CA1DD9" w:rsidRDefault="001F72DA" w:rsidP="00C80ECF">
            <w:pPr>
              <w:jc w:val="center"/>
              <w:rPr>
                <w:rFonts w:ascii="Times New Roman" w:hAnsi="Times New Roman" w:cs="Times New Roman"/>
                <w:i/>
                <w:sz w:val="24"/>
                <w:szCs w:val="24"/>
              </w:rPr>
            </w:pPr>
            <w:r w:rsidRPr="00CA1DD9">
              <w:rPr>
                <w:rFonts w:ascii="Times New Roman" w:hAnsi="Times New Roman" w:cs="Times New Roman"/>
                <w:i/>
                <w:sz w:val="24"/>
                <w:szCs w:val="24"/>
              </w:rPr>
              <w:t>Cost of Fixing Requirement</w:t>
            </w:r>
          </w:p>
        </w:tc>
      </w:tr>
      <w:tr w:rsidR="001F72DA" w:rsidRPr="00CA1DD9" w14:paraId="47EF0E49" w14:textId="78685A3F"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0A9055" w14:textId="669AE8C0" w:rsidR="001F72DA" w:rsidRPr="00CA1DD9" w:rsidRDefault="001F72DA" w:rsidP="00C80ECF">
            <w:pPr>
              <w:jc w:val="center"/>
              <w:rPr>
                <w:rFonts w:ascii="Times New Roman" w:hAnsi="Times New Roman" w:cs="Times New Roman"/>
                <w:sz w:val="24"/>
                <w:szCs w:val="24"/>
              </w:rPr>
            </w:pPr>
            <w:r w:rsidRPr="00CA1DD9">
              <w:rPr>
                <w:rFonts w:ascii="Times New Roman" w:hAnsi="Times New Roman" w:cs="Times New Roman"/>
                <w:sz w:val="24"/>
                <w:szCs w:val="24"/>
              </w:rPr>
              <w:t>Stage</w:t>
            </w:r>
          </w:p>
        </w:tc>
        <w:tc>
          <w:tcPr>
            <w:tcW w:w="0" w:type="auto"/>
            <w:vAlign w:val="center"/>
          </w:tcPr>
          <w:p w14:paraId="0C4FCF6B" w14:textId="277FAF04"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Critical Bugs Identified</w:t>
            </w:r>
          </w:p>
        </w:tc>
        <w:tc>
          <w:tcPr>
            <w:tcW w:w="0" w:type="auto"/>
            <w:vAlign w:val="center"/>
          </w:tcPr>
          <w:p w14:paraId="6CD4FABC" w14:textId="2D6B3A9E"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Cost of Fixing One Bug</w:t>
            </w:r>
          </w:p>
        </w:tc>
        <w:tc>
          <w:tcPr>
            <w:tcW w:w="0" w:type="auto"/>
            <w:vAlign w:val="center"/>
          </w:tcPr>
          <w:p w14:paraId="41A3E759" w14:textId="41A123BD"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Cost of Fixing All Bugs</w:t>
            </w:r>
          </w:p>
        </w:tc>
      </w:tr>
      <w:tr w:rsidR="001F72DA" w:rsidRPr="00CA1DD9" w14:paraId="0CDF78D6" w14:textId="01DF5536" w:rsidTr="001F72DA">
        <w:tc>
          <w:tcPr>
            <w:cnfStyle w:val="001000000000" w:firstRow="0" w:lastRow="0" w:firstColumn="1" w:lastColumn="0" w:oddVBand="0" w:evenVBand="0" w:oddHBand="0" w:evenHBand="0" w:firstRowFirstColumn="0" w:firstRowLastColumn="0" w:lastRowFirstColumn="0" w:lastRowLastColumn="0"/>
            <w:tcW w:w="0" w:type="auto"/>
          </w:tcPr>
          <w:p w14:paraId="3903CEE7" w14:textId="30898F33"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Requirements</w:t>
            </w:r>
          </w:p>
        </w:tc>
        <w:tc>
          <w:tcPr>
            <w:tcW w:w="0" w:type="auto"/>
          </w:tcPr>
          <w:p w14:paraId="6225393A"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tcPr>
          <w:p w14:paraId="49114095" w14:textId="6C9B8E15"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$139</w:t>
            </w:r>
          </w:p>
        </w:tc>
        <w:tc>
          <w:tcPr>
            <w:tcW w:w="0" w:type="auto"/>
          </w:tcPr>
          <w:p w14:paraId="35E77E27"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72DA" w:rsidRPr="00CA1DD9" w14:paraId="142066D4" w14:textId="4DBDFC2D"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2B54F9" w14:textId="5951F10B"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Design</w:t>
            </w:r>
          </w:p>
        </w:tc>
        <w:tc>
          <w:tcPr>
            <w:tcW w:w="0" w:type="auto"/>
          </w:tcPr>
          <w:p w14:paraId="3D67CD3E"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tcPr>
          <w:p w14:paraId="523995DE" w14:textId="69BB30A5"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$455</w:t>
            </w:r>
          </w:p>
        </w:tc>
        <w:tc>
          <w:tcPr>
            <w:tcW w:w="0" w:type="auto"/>
          </w:tcPr>
          <w:p w14:paraId="06375765"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F72DA" w:rsidRPr="00CA1DD9" w14:paraId="12A160BB" w14:textId="2B8E9063" w:rsidTr="001F72DA">
        <w:tc>
          <w:tcPr>
            <w:cnfStyle w:val="001000000000" w:firstRow="0" w:lastRow="0" w:firstColumn="1" w:lastColumn="0" w:oddVBand="0" w:evenVBand="0" w:oddHBand="0" w:evenHBand="0" w:firstRowFirstColumn="0" w:firstRowLastColumn="0" w:lastRowFirstColumn="0" w:lastRowLastColumn="0"/>
            <w:tcW w:w="0" w:type="auto"/>
          </w:tcPr>
          <w:p w14:paraId="313BF229" w14:textId="230EBC9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Coding</w:t>
            </w:r>
          </w:p>
        </w:tc>
        <w:tc>
          <w:tcPr>
            <w:tcW w:w="0" w:type="auto"/>
          </w:tcPr>
          <w:p w14:paraId="63C5D493"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tcPr>
          <w:p w14:paraId="377908C2" w14:textId="4AC2A2EB"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$977</w:t>
            </w:r>
          </w:p>
        </w:tc>
        <w:tc>
          <w:tcPr>
            <w:tcW w:w="0" w:type="auto"/>
          </w:tcPr>
          <w:p w14:paraId="3951CFE5"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72DA" w:rsidRPr="00CA1DD9" w14:paraId="38750A71" w14:textId="7003BB14"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2FAEE" w14:textId="195941D4"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Testing</w:t>
            </w:r>
          </w:p>
        </w:tc>
        <w:tc>
          <w:tcPr>
            <w:tcW w:w="0" w:type="auto"/>
          </w:tcPr>
          <w:p w14:paraId="7221358E" w14:textId="5FAF6E5E"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50</w:t>
            </w:r>
          </w:p>
        </w:tc>
        <w:tc>
          <w:tcPr>
            <w:tcW w:w="0" w:type="auto"/>
          </w:tcPr>
          <w:p w14:paraId="7F107228" w14:textId="21EEE015"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$7</w:t>
            </w:r>
            <w:r w:rsidR="008D24F5">
              <w:rPr>
                <w:rFonts w:ascii="Times New Roman" w:hAnsi="Times New Roman" w:cs="Times New Roman"/>
                <w:sz w:val="24"/>
                <w:szCs w:val="24"/>
              </w:rPr>
              <w:t>,</w:t>
            </w:r>
            <w:r w:rsidRPr="00CA1DD9">
              <w:rPr>
                <w:rFonts w:ascii="Times New Roman" w:hAnsi="Times New Roman" w:cs="Times New Roman"/>
                <w:sz w:val="24"/>
                <w:szCs w:val="24"/>
              </w:rPr>
              <w:t>136</w:t>
            </w:r>
          </w:p>
        </w:tc>
        <w:tc>
          <w:tcPr>
            <w:tcW w:w="0" w:type="auto"/>
          </w:tcPr>
          <w:p w14:paraId="34F86630" w14:textId="667F9744"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$356,800</w:t>
            </w:r>
          </w:p>
        </w:tc>
      </w:tr>
      <w:tr w:rsidR="001F72DA" w:rsidRPr="00CA1DD9" w14:paraId="3111AC26" w14:textId="07F64CA8" w:rsidTr="001F72DA">
        <w:tc>
          <w:tcPr>
            <w:cnfStyle w:val="001000000000" w:firstRow="0" w:lastRow="0" w:firstColumn="1" w:lastColumn="0" w:oddVBand="0" w:evenVBand="0" w:oddHBand="0" w:evenHBand="0" w:firstRowFirstColumn="0" w:firstRowLastColumn="0" w:lastRowFirstColumn="0" w:lastRowLastColumn="0"/>
            <w:tcW w:w="0" w:type="auto"/>
          </w:tcPr>
          <w:p w14:paraId="169F5E1F" w14:textId="1CC73096"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Maintenance</w:t>
            </w:r>
          </w:p>
        </w:tc>
        <w:tc>
          <w:tcPr>
            <w:tcW w:w="0" w:type="auto"/>
          </w:tcPr>
          <w:p w14:paraId="7AEA7E5C" w14:textId="31F5F789"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150</w:t>
            </w:r>
          </w:p>
        </w:tc>
        <w:tc>
          <w:tcPr>
            <w:tcW w:w="0" w:type="auto"/>
          </w:tcPr>
          <w:p w14:paraId="10FE8AFB" w14:textId="1C252D75"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$14,102</w:t>
            </w:r>
          </w:p>
        </w:tc>
        <w:tc>
          <w:tcPr>
            <w:tcW w:w="0" w:type="auto"/>
          </w:tcPr>
          <w:p w14:paraId="102686E5" w14:textId="3AD5B2BF"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$2115,300</w:t>
            </w:r>
          </w:p>
        </w:tc>
      </w:tr>
      <w:tr w:rsidR="001F72DA" w:rsidRPr="00CA1DD9" w14:paraId="5A2693A4" w14:textId="61137F3C"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95B55" w14:textId="4D2CEB73" w:rsidR="001F72DA" w:rsidRPr="00CA1DD9" w:rsidRDefault="001F72DA" w:rsidP="00C80ECF">
            <w:pPr>
              <w:rPr>
                <w:rFonts w:ascii="Times New Roman" w:hAnsi="Times New Roman" w:cs="Times New Roman"/>
                <w:sz w:val="24"/>
                <w:szCs w:val="24"/>
              </w:rPr>
            </w:pPr>
            <w:r w:rsidRPr="00CA1DD9">
              <w:rPr>
                <w:rFonts w:ascii="Times New Roman" w:hAnsi="Times New Roman" w:cs="Times New Roman"/>
                <w:sz w:val="24"/>
                <w:szCs w:val="24"/>
              </w:rPr>
              <w:t>Total</w:t>
            </w:r>
          </w:p>
        </w:tc>
        <w:tc>
          <w:tcPr>
            <w:tcW w:w="0" w:type="auto"/>
          </w:tcPr>
          <w:p w14:paraId="60A18679" w14:textId="381D38F9"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200</w:t>
            </w:r>
          </w:p>
        </w:tc>
        <w:tc>
          <w:tcPr>
            <w:tcW w:w="0" w:type="auto"/>
          </w:tcPr>
          <w:p w14:paraId="2FB0AB72" w14:textId="19927067" w:rsidR="001F72DA" w:rsidRPr="00CA1DD9" w:rsidRDefault="008D24F5"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$22,809</w:t>
            </w:r>
          </w:p>
        </w:tc>
        <w:tc>
          <w:tcPr>
            <w:tcW w:w="0" w:type="auto"/>
          </w:tcPr>
          <w:p w14:paraId="27AE05F0" w14:textId="339B4066"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$2,472,100</w:t>
            </w:r>
          </w:p>
        </w:tc>
      </w:tr>
    </w:tbl>
    <w:p w14:paraId="2C2EA06D" w14:textId="3B06F0F2" w:rsidR="001F72DA" w:rsidRPr="00CA1DD9" w:rsidRDefault="001F72DA" w:rsidP="002565DE">
      <w:pPr>
        <w:spacing w:before="240" w:line="480" w:lineRule="auto"/>
        <w:jc w:val="center"/>
        <w:rPr>
          <w:rFonts w:ascii="Times New Roman" w:hAnsi="Times New Roman" w:cs="Times New Roman"/>
          <w:b/>
          <w:i/>
          <w:sz w:val="24"/>
          <w:szCs w:val="24"/>
        </w:rPr>
      </w:pPr>
      <w:r w:rsidRPr="00CA1DD9">
        <w:rPr>
          <w:rFonts w:ascii="Times New Roman" w:hAnsi="Times New Roman" w:cs="Times New Roman"/>
          <w:b/>
          <w:i/>
          <w:sz w:val="24"/>
          <w:szCs w:val="24"/>
        </w:rPr>
        <w:t>Table 3: Cost of Fixing Requirement Links</w:t>
      </w:r>
    </w:p>
    <w:tbl>
      <w:tblPr>
        <w:tblStyle w:val="GridTable6Colorful-Accent1"/>
        <w:tblW w:w="0" w:type="auto"/>
        <w:tblCellMar>
          <w:left w:w="115" w:type="dxa"/>
          <w:right w:w="115" w:type="dxa"/>
        </w:tblCellMar>
        <w:tblLook w:val="04A0" w:firstRow="1" w:lastRow="0" w:firstColumn="1" w:lastColumn="0" w:noHBand="0" w:noVBand="1"/>
      </w:tblPr>
      <w:tblGrid>
        <w:gridCol w:w="1564"/>
        <w:gridCol w:w="2614"/>
        <w:gridCol w:w="2598"/>
        <w:gridCol w:w="2574"/>
      </w:tblGrid>
      <w:tr w:rsidR="001F72DA" w:rsidRPr="00CA1DD9" w14:paraId="76450BEC" w14:textId="77777777" w:rsidTr="001F7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4E67917B" w14:textId="77777777" w:rsidR="001F72DA" w:rsidRPr="00CA1DD9" w:rsidRDefault="001F72DA" w:rsidP="00C80ECF">
            <w:pPr>
              <w:jc w:val="center"/>
              <w:rPr>
                <w:rFonts w:ascii="Times New Roman" w:hAnsi="Times New Roman" w:cs="Times New Roman"/>
                <w:i/>
                <w:sz w:val="24"/>
                <w:szCs w:val="24"/>
              </w:rPr>
            </w:pPr>
            <w:r w:rsidRPr="00CA1DD9">
              <w:rPr>
                <w:rFonts w:ascii="Times New Roman" w:hAnsi="Times New Roman" w:cs="Times New Roman"/>
                <w:i/>
                <w:sz w:val="24"/>
                <w:szCs w:val="24"/>
              </w:rPr>
              <w:t>Cost of Fixing Requirement</w:t>
            </w:r>
          </w:p>
        </w:tc>
      </w:tr>
      <w:tr w:rsidR="001F72DA" w:rsidRPr="00CA1DD9" w14:paraId="79521F49" w14:textId="77777777"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E760AF" w14:textId="77777777" w:rsidR="001F72DA" w:rsidRPr="00CA1DD9" w:rsidRDefault="001F72DA" w:rsidP="00C80ECF">
            <w:pPr>
              <w:jc w:val="center"/>
              <w:rPr>
                <w:rFonts w:ascii="Times New Roman" w:hAnsi="Times New Roman" w:cs="Times New Roman"/>
                <w:sz w:val="24"/>
                <w:szCs w:val="24"/>
              </w:rPr>
            </w:pPr>
            <w:r w:rsidRPr="00CA1DD9">
              <w:rPr>
                <w:rFonts w:ascii="Times New Roman" w:hAnsi="Times New Roman" w:cs="Times New Roman"/>
                <w:sz w:val="24"/>
                <w:szCs w:val="24"/>
              </w:rPr>
              <w:t>Stage</w:t>
            </w:r>
          </w:p>
        </w:tc>
        <w:tc>
          <w:tcPr>
            <w:tcW w:w="0" w:type="auto"/>
            <w:vAlign w:val="center"/>
          </w:tcPr>
          <w:p w14:paraId="3474EE78" w14:textId="77777777"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Critical Bugs Identified</w:t>
            </w:r>
          </w:p>
        </w:tc>
        <w:tc>
          <w:tcPr>
            <w:tcW w:w="0" w:type="auto"/>
            <w:vAlign w:val="center"/>
          </w:tcPr>
          <w:p w14:paraId="04ED43B8" w14:textId="77777777"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Cost of Fixing One Bug</w:t>
            </w:r>
          </w:p>
        </w:tc>
        <w:tc>
          <w:tcPr>
            <w:tcW w:w="0" w:type="auto"/>
            <w:vAlign w:val="center"/>
          </w:tcPr>
          <w:p w14:paraId="1D4BA052" w14:textId="77777777" w:rsidR="001F72DA" w:rsidRPr="00CA1DD9" w:rsidRDefault="001F72DA"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Cost of Fixing All Bugs</w:t>
            </w:r>
          </w:p>
        </w:tc>
      </w:tr>
      <w:tr w:rsidR="001F72DA" w:rsidRPr="00CA1DD9" w14:paraId="4A2C72A1" w14:textId="77777777" w:rsidTr="001F72DA">
        <w:tc>
          <w:tcPr>
            <w:cnfStyle w:val="001000000000" w:firstRow="0" w:lastRow="0" w:firstColumn="1" w:lastColumn="0" w:oddVBand="0" w:evenVBand="0" w:oddHBand="0" w:evenHBand="0" w:firstRowFirstColumn="0" w:firstRowLastColumn="0" w:lastRowFirstColumn="0" w:lastRowLastColumn="0"/>
            <w:tcW w:w="0" w:type="auto"/>
          </w:tcPr>
          <w:p w14:paraId="5E8727E2" w14:textId="7777777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Requirements</w:t>
            </w:r>
          </w:p>
        </w:tc>
        <w:tc>
          <w:tcPr>
            <w:tcW w:w="0" w:type="auto"/>
          </w:tcPr>
          <w:p w14:paraId="0211E664"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tcPr>
          <w:p w14:paraId="03C04347"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$139</w:t>
            </w:r>
          </w:p>
        </w:tc>
        <w:tc>
          <w:tcPr>
            <w:tcW w:w="0" w:type="auto"/>
          </w:tcPr>
          <w:p w14:paraId="01E1B013"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72DA" w:rsidRPr="00CA1DD9" w14:paraId="36C34CE1" w14:textId="77777777"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65BBE" w14:textId="7777777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Design</w:t>
            </w:r>
          </w:p>
        </w:tc>
        <w:tc>
          <w:tcPr>
            <w:tcW w:w="0" w:type="auto"/>
          </w:tcPr>
          <w:p w14:paraId="0E6A5607"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tcPr>
          <w:p w14:paraId="20730165"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$455</w:t>
            </w:r>
          </w:p>
        </w:tc>
        <w:tc>
          <w:tcPr>
            <w:tcW w:w="0" w:type="auto"/>
          </w:tcPr>
          <w:p w14:paraId="770931AA"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F72DA" w:rsidRPr="00CA1DD9" w14:paraId="6AD276DF" w14:textId="77777777" w:rsidTr="001F72DA">
        <w:tc>
          <w:tcPr>
            <w:cnfStyle w:val="001000000000" w:firstRow="0" w:lastRow="0" w:firstColumn="1" w:lastColumn="0" w:oddVBand="0" w:evenVBand="0" w:oddHBand="0" w:evenHBand="0" w:firstRowFirstColumn="0" w:firstRowLastColumn="0" w:lastRowFirstColumn="0" w:lastRowLastColumn="0"/>
            <w:tcW w:w="0" w:type="auto"/>
          </w:tcPr>
          <w:p w14:paraId="7D6932F8" w14:textId="7777777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Coding</w:t>
            </w:r>
          </w:p>
        </w:tc>
        <w:tc>
          <w:tcPr>
            <w:tcW w:w="0" w:type="auto"/>
          </w:tcPr>
          <w:p w14:paraId="47D54F20" w14:textId="2E5B1245"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150</w:t>
            </w:r>
          </w:p>
        </w:tc>
        <w:tc>
          <w:tcPr>
            <w:tcW w:w="0" w:type="auto"/>
          </w:tcPr>
          <w:p w14:paraId="5D49625A"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$977</w:t>
            </w:r>
          </w:p>
        </w:tc>
        <w:tc>
          <w:tcPr>
            <w:tcW w:w="0" w:type="auto"/>
          </w:tcPr>
          <w:p w14:paraId="634F0DD4" w14:textId="38E166BB"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$146,550</w:t>
            </w:r>
          </w:p>
        </w:tc>
      </w:tr>
      <w:tr w:rsidR="001F72DA" w:rsidRPr="00CA1DD9" w14:paraId="21D65205" w14:textId="77777777"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2748B1" w14:textId="7777777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Testing</w:t>
            </w:r>
          </w:p>
        </w:tc>
        <w:tc>
          <w:tcPr>
            <w:tcW w:w="0" w:type="auto"/>
          </w:tcPr>
          <w:p w14:paraId="291C758F"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50</w:t>
            </w:r>
          </w:p>
        </w:tc>
        <w:tc>
          <w:tcPr>
            <w:tcW w:w="0" w:type="auto"/>
          </w:tcPr>
          <w:p w14:paraId="43D6BED3" w14:textId="3A2EE468"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$7,136</w:t>
            </w:r>
          </w:p>
        </w:tc>
        <w:tc>
          <w:tcPr>
            <w:tcW w:w="0" w:type="auto"/>
          </w:tcPr>
          <w:p w14:paraId="20637042"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$356,800</w:t>
            </w:r>
          </w:p>
        </w:tc>
      </w:tr>
      <w:tr w:rsidR="001F72DA" w:rsidRPr="00CA1DD9" w14:paraId="72602533" w14:textId="77777777" w:rsidTr="001F72DA">
        <w:tc>
          <w:tcPr>
            <w:cnfStyle w:val="001000000000" w:firstRow="0" w:lastRow="0" w:firstColumn="1" w:lastColumn="0" w:oddVBand="0" w:evenVBand="0" w:oddHBand="0" w:evenHBand="0" w:firstRowFirstColumn="0" w:firstRowLastColumn="0" w:lastRowFirstColumn="0" w:lastRowLastColumn="0"/>
            <w:tcW w:w="0" w:type="auto"/>
          </w:tcPr>
          <w:p w14:paraId="36154C94" w14:textId="77777777" w:rsidR="001F72DA" w:rsidRPr="00CA1DD9" w:rsidRDefault="001F72DA" w:rsidP="00C80ECF">
            <w:pPr>
              <w:rPr>
                <w:rFonts w:ascii="Times New Roman" w:hAnsi="Times New Roman" w:cs="Times New Roman"/>
                <w:b w:val="0"/>
                <w:sz w:val="24"/>
                <w:szCs w:val="24"/>
              </w:rPr>
            </w:pPr>
            <w:r w:rsidRPr="00CA1DD9">
              <w:rPr>
                <w:rFonts w:ascii="Times New Roman" w:hAnsi="Times New Roman" w:cs="Times New Roman"/>
                <w:b w:val="0"/>
                <w:sz w:val="24"/>
                <w:szCs w:val="24"/>
              </w:rPr>
              <w:t>Maintenance</w:t>
            </w:r>
          </w:p>
        </w:tc>
        <w:tc>
          <w:tcPr>
            <w:tcW w:w="0" w:type="auto"/>
          </w:tcPr>
          <w:p w14:paraId="6A279D89" w14:textId="33FD46C5"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tcPr>
          <w:p w14:paraId="0CD36D76" w14:textId="77777777"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$14,102</w:t>
            </w:r>
          </w:p>
        </w:tc>
        <w:tc>
          <w:tcPr>
            <w:tcW w:w="0" w:type="auto"/>
          </w:tcPr>
          <w:p w14:paraId="261AEF6E" w14:textId="1690B701" w:rsidR="001F72DA" w:rsidRPr="00CA1DD9" w:rsidRDefault="001F72DA"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72DA" w:rsidRPr="00CA1DD9" w14:paraId="0860C595" w14:textId="77777777" w:rsidTr="001F7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80185A" w14:textId="77777777" w:rsidR="001F72DA" w:rsidRPr="00CA1DD9" w:rsidRDefault="001F72DA" w:rsidP="00C80ECF">
            <w:pPr>
              <w:rPr>
                <w:rFonts w:ascii="Times New Roman" w:hAnsi="Times New Roman" w:cs="Times New Roman"/>
                <w:sz w:val="24"/>
                <w:szCs w:val="24"/>
              </w:rPr>
            </w:pPr>
            <w:r w:rsidRPr="00CA1DD9">
              <w:rPr>
                <w:rFonts w:ascii="Times New Roman" w:hAnsi="Times New Roman" w:cs="Times New Roman"/>
                <w:sz w:val="24"/>
                <w:szCs w:val="24"/>
              </w:rPr>
              <w:t>Total</w:t>
            </w:r>
          </w:p>
        </w:tc>
        <w:tc>
          <w:tcPr>
            <w:tcW w:w="0" w:type="auto"/>
          </w:tcPr>
          <w:p w14:paraId="6633143A" w14:textId="77777777"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200</w:t>
            </w:r>
          </w:p>
        </w:tc>
        <w:tc>
          <w:tcPr>
            <w:tcW w:w="0" w:type="auto"/>
          </w:tcPr>
          <w:p w14:paraId="509BE5B0" w14:textId="5AED440E" w:rsidR="001F72DA" w:rsidRPr="00CA1DD9" w:rsidRDefault="008D24F5"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$22,809</w:t>
            </w:r>
          </w:p>
        </w:tc>
        <w:tc>
          <w:tcPr>
            <w:tcW w:w="0" w:type="auto"/>
          </w:tcPr>
          <w:p w14:paraId="07C76B01" w14:textId="1CEED138" w:rsidR="001F72DA" w:rsidRPr="00CA1DD9" w:rsidRDefault="001F72DA"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A1DD9">
              <w:rPr>
                <w:rFonts w:ascii="Times New Roman" w:hAnsi="Times New Roman" w:cs="Times New Roman"/>
                <w:b/>
                <w:sz w:val="24"/>
                <w:szCs w:val="24"/>
              </w:rPr>
              <w:t>$503,350</w:t>
            </w:r>
          </w:p>
        </w:tc>
      </w:tr>
    </w:tbl>
    <w:p w14:paraId="726D5F8F" w14:textId="3C90F57F" w:rsidR="00AC2B5D" w:rsidRPr="00CA1DD9" w:rsidRDefault="00AC2B5D" w:rsidP="002565DE">
      <w:pPr>
        <w:pStyle w:val="Heading2"/>
        <w:spacing w:before="240" w:after="160" w:line="480" w:lineRule="auto"/>
        <w:rPr>
          <w:rFonts w:ascii="Times New Roman" w:hAnsi="Times New Roman" w:cs="Times New Roman"/>
          <w:b/>
          <w:sz w:val="28"/>
          <w:szCs w:val="28"/>
        </w:rPr>
      </w:pPr>
      <w:bookmarkStart w:id="34" w:name="_Toc530946951"/>
      <w:bookmarkStart w:id="35" w:name="_Hlk530137327"/>
      <w:r w:rsidRPr="00CA1DD9">
        <w:rPr>
          <w:rFonts w:ascii="Times New Roman" w:hAnsi="Times New Roman" w:cs="Times New Roman"/>
          <w:b/>
          <w:sz w:val="28"/>
          <w:szCs w:val="28"/>
        </w:rPr>
        <w:lastRenderedPageBreak/>
        <w:t>SQUARE</w:t>
      </w:r>
      <w:bookmarkEnd w:id="34"/>
    </w:p>
    <w:p w14:paraId="3FCB3BC4" w14:textId="13BE7F30" w:rsidR="00AC2B5D" w:rsidRPr="00CA1DD9" w:rsidRDefault="00AC2B5D" w:rsidP="002565DE">
      <w:pPr>
        <w:spacing w:before="240" w:line="480" w:lineRule="auto"/>
        <w:ind w:firstLine="720"/>
        <w:rPr>
          <w:rFonts w:ascii="Times New Roman" w:hAnsi="Times New Roman" w:cs="Times New Roman"/>
          <w:sz w:val="24"/>
          <w:szCs w:val="24"/>
        </w:rPr>
      </w:pPr>
      <w:r w:rsidRPr="008D24F5">
        <w:rPr>
          <w:rFonts w:ascii="Times New Roman" w:hAnsi="Times New Roman" w:cs="Times New Roman"/>
          <w:noProof/>
          <w:sz w:val="24"/>
          <w:szCs w:val="24"/>
        </w:rPr>
        <w:t>One of the methodologies that can be used</w:t>
      </w:r>
      <w:r w:rsidRPr="00CA1DD9">
        <w:rPr>
          <w:rFonts w:ascii="Times New Roman" w:hAnsi="Times New Roman" w:cs="Times New Roman"/>
          <w:sz w:val="24"/>
          <w:szCs w:val="24"/>
        </w:rPr>
        <w:t xml:space="preserve"> to ensure security </w:t>
      </w:r>
      <w:r w:rsidRPr="008D24F5">
        <w:rPr>
          <w:rFonts w:ascii="Times New Roman" w:hAnsi="Times New Roman" w:cs="Times New Roman"/>
          <w:noProof/>
          <w:sz w:val="24"/>
          <w:szCs w:val="24"/>
        </w:rPr>
        <w:t>is factored</w:t>
      </w:r>
      <w:r w:rsidRPr="00CA1DD9">
        <w:rPr>
          <w:rFonts w:ascii="Times New Roman" w:hAnsi="Times New Roman" w:cs="Times New Roman"/>
          <w:sz w:val="24"/>
          <w:szCs w:val="24"/>
        </w:rPr>
        <w:t xml:space="preserve"> in while requirements are gathered and analyzed is Software Quality Requirements Engineering (SQUARE). SQUARE is a stepwise methodology for eliciting, categorizing and prioritizing security requirements for information technology systems and applications. In the early stages of the SDLC, using SQUARE </w:t>
      </w:r>
      <w:r w:rsidR="00901F88" w:rsidRPr="00CA1DD9">
        <w:rPr>
          <w:rFonts w:ascii="Times New Roman" w:hAnsi="Times New Roman" w:cs="Times New Roman"/>
          <w:sz w:val="24"/>
          <w:szCs w:val="24"/>
        </w:rPr>
        <w:t>e</w:t>
      </w:r>
      <w:r w:rsidRPr="00CA1DD9">
        <w:rPr>
          <w:rFonts w:ascii="Times New Roman" w:hAnsi="Times New Roman" w:cs="Times New Roman"/>
          <w:sz w:val="24"/>
          <w:szCs w:val="24"/>
        </w:rPr>
        <w:t xml:space="preserve">nsures security requirements </w:t>
      </w:r>
      <w:r w:rsidRPr="008D24F5">
        <w:rPr>
          <w:rFonts w:ascii="Times New Roman" w:hAnsi="Times New Roman" w:cs="Times New Roman"/>
          <w:noProof/>
          <w:sz w:val="24"/>
          <w:szCs w:val="24"/>
        </w:rPr>
        <w:t>are analyzed</w:t>
      </w:r>
      <w:r w:rsidRPr="00CA1DD9">
        <w:rPr>
          <w:rFonts w:ascii="Times New Roman" w:hAnsi="Times New Roman" w:cs="Times New Roman"/>
          <w:sz w:val="24"/>
          <w:szCs w:val="24"/>
        </w:rPr>
        <w:t xml:space="preserve"> along with the system functionality requirements. SQUARE </w:t>
      </w:r>
      <w:r w:rsidRPr="008D24F5">
        <w:rPr>
          <w:rFonts w:ascii="Times New Roman" w:hAnsi="Times New Roman" w:cs="Times New Roman"/>
          <w:noProof/>
          <w:sz w:val="24"/>
          <w:szCs w:val="24"/>
        </w:rPr>
        <w:t>is determined</w:t>
      </w:r>
      <w:r w:rsidRPr="00CA1DD9">
        <w:rPr>
          <w:rFonts w:ascii="Times New Roman" w:hAnsi="Times New Roman" w:cs="Times New Roman"/>
          <w:sz w:val="24"/>
          <w:szCs w:val="24"/>
        </w:rPr>
        <w:t xml:space="preserve"> through a process of nine discrete steps.</w:t>
      </w:r>
    </w:p>
    <w:p w14:paraId="72C092E9" w14:textId="77777777" w:rsidR="00AC2B5D" w:rsidRPr="00CA1DD9" w:rsidRDefault="00AC2B5D" w:rsidP="002565DE">
      <w:pPr>
        <w:pStyle w:val="Heading3"/>
        <w:spacing w:before="240" w:after="160" w:line="480" w:lineRule="auto"/>
        <w:rPr>
          <w:rStyle w:val="Heading3Char"/>
          <w:rFonts w:ascii="Times New Roman" w:hAnsi="Times New Roman" w:cs="Times New Roman"/>
          <w:i/>
        </w:rPr>
      </w:pPr>
      <w:bookmarkStart w:id="36" w:name="_Toc530946952"/>
      <w:bookmarkEnd w:id="35"/>
      <w:r w:rsidRPr="00CA1DD9">
        <w:rPr>
          <w:rStyle w:val="Heading3Char"/>
          <w:rFonts w:ascii="Times New Roman" w:hAnsi="Times New Roman" w:cs="Times New Roman"/>
          <w:i/>
        </w:rPr>
        <w:t>SQUARE Steps</w:t>
      </w:r>
      <w:bookmarkEnd w:id="36"/>
    </w:p>
    <w:p w14:paraId="60D0E423" w14:textId="7777777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bookmarkStart w:id="37" w:name="_Hlk530137488"/>
      <w:r w:rsidRPr="00CA1DD9">
        <w:rPr>
          <w:rFonts w:ascii="Times New Roman" w:hAnsi="Times New Roman" w:cs="Times New Roman"/>
          <w:sz w:val="24"/>
          <w:szCs w:val="24"/>
        </w:rPr>
        <w:t>Agree on definitions - include all definitions that are relevant to the project, even if they are common terms.</w:t>
      </w:r>
    </w:p>
    <w:p w14:paraId="48CCF758" w14:textId="7777777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 xml:space="preserve">Identify assets and security goals - </w:t>
      </w:r>
      <w:r w:rsidRPr="00CA1DD9">
        <w:rPr>
          <w:rFonts w:ascii="Times New Roman" w:hAnsi="Times New Roman" w:cs="Times New Roman"/>
          <w:color w:val="000000"/>
          <w:sz w:val="24"/>
          <w:szCs w:val="24"/>
          <w:shd w:val="clear" w:color="auto" w:fill="FCFCFC"/>
        </w:rPr>
        <w:t xml:space="preserve">development teams need to formally agree on a set of prioritized security goals for the project. Without overall security goals for the project, it is impossible to identify the priority and relevance of any security and quality requirements that </w:t>
      </w:r>
      <w:r w:rsidRPr="00B655CD">
        <w:rPr>
          <w:rFonts w:ascii="Times New Roman" w:hAnsi="Times New Roman" w:cs="Times New Roman"/>
          <w:noProof/>
          <w:color w:val="000000"/>
          <w:sz w:val="24"/>
          <w:szCs w:val="24"/>
          <w:shd w:val="clear" w:color="auto" w:fill="FCFCFC"/>
        </w:rPr>
        <w:t>are generated</w:t>
      </w:r>
      <w:r w:rsidRPr="00CA1DD9">
        <w:rPr>
          <w:rFonts w:ascii="Times New Roman" w:hAnsi="Times New Roman" w:cs="Times New Roman"/>
          <w:color w:val="000000"/>
          <w:sz w:val="24"/>
          <w:szCs w:val="24"/>
          <w:shd w:val="clear" w:color="auto" w:fill="FCFCFC"/>
        </w:rPr>
        <w:t>.</w:t>
      </w:r>
    </w:p>
    <w:p w14:paraId="7A39C2A2" w14:textId="7777777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 xml:space="preserve">Develop artifacts to support security requirements definition - </w:t>
      </w:r>
      <w:r w:rsidRPr="00B655CD">
        <w:rPr>
          <w:rFonts w:ascii="Times New Roman" w:hAnsi="Times New Roman" w:cs="Times New Roman"/>
          <w:noProof/>
          <w:sz w:val="24"/>
          <w:szCs w:val="24"/>
        </w:rPr>
        <w:t>documented normal usage and threat scenarios, misuse cases, and other documents needed to support requirements definition.</w:t>
      </w:r>
    </w:p>
    <w:p w14:paraId="14ECAEA0" w14:textId="7777777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Assess risks - requires an expert in risk assessment methods, the support of the stakeholders, and the support of a requirements engineer.</w:t>
      </w:r>
    </w:p>
    <w:p w14:paraId="56F3E7A5" w14:textId="0E2204B2"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Select elicitation techniques - sitting down with a primary stakeholder to try to understand that stakeholder’s security requirements need.</w:t>
      </w:r>
    </w:p>
    <w:p w14:paraId="660A95A2" w14:textId="7B62C38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 xml:space="preserve">Elicit security requirements - </w:t>
      </w:r>
      <w:r w:rsidR="00901F88" w:rsidRPr="00CA1DD9">
        <w:rPr>
          <w:rFonts w:ascii="Times New Roman" w:hAnsi="Times New Roman" w:cs="Times New Roman"/>
          <w:sz w:val="24"/>
          <w:szCs w:val="24"/>
        </w:rPr>
        <w:t xml:space="preserve">these </w:t>
      </w:r>
      <w:r w:rsidR="00901F88" w:rsidRPr="00B655CD">
        <w:rPr>
          <w:rFonts w:ascii="Times New Roman" w:hAnsi="Times New Roman" w:cs="Times New Roman"/>
          <w:noProof/>
          <w:sz w:val="24"/>
          <w:szCs w:val="24"/>
        </w:rPr>
        <w:t>builds</w:t>
      </w:r>
      <w:r w:rsidRPr="00B655CD">
        <w:rPr>
          <w:rFonts w:ascii="Times New Roman" w:hAnsi="Times New Roman" w:cs="Times New Roman"/>
          <w:noProof/>
          <w:sz w:val="24"/>
          <w:szCs w:val="24"/>
        </w:rPr>
        <w:t xml:space="preserve"> on the artifacts that were developed in earlier steps, such as misuse and abuse cases, attack trees, threats, and scenarios.</w:t>
      </w:r>
    </w:p>
    <w:p w14:paraId="3F1B48E2" w14:textId="77777777"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lastRenderedPageBreak/>
        <w:t>Categorize requirements - allows the requirements engineer to distinguish among essential requirements, goals, and architectural constraints that may be present.</w:t>
      </w:r>
    </w:p>
    <w:p w14:paraId="14C7E88F" w14:textId="64D64BEB"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 xml:space="preserve">Prioritize requirements - depends on </w:t>
      </w:r>
      <w:r w:rsidR="00901F88" w:rsidRPr="00CA1DD9">
        <w:rPr>
          <w:rFonts w:ascii="Times New Roman" w:hAnsi="Times New Roman" w:cs="Times New Roman"/>
          <w:sz w:val="24"/>
          <w:szCs w:val="24"/>
        </w:rPr>
        <w:t xml:space="preserve">the </w:t>
      </w:r>
      <w:r w:rsidRPr="00CA1DD9">
        <w:rPr>
          <w:rFonts w:ascii="Times New Roman" w:hAnsi="Times New Roman" w:cs="Times New Roman"/>
          <w:sz w:val="24"/>
          <w:szCs w:val="24"/>
        </w:rPr>
        <w:t xml:space="preserve">prior step and may </w:t>
      </w:r>
      <w:r w:rsidRPr="00B655CD">
        <w:rPr>
          <w:rFonts w:ascii="Times New Roman" w:hAnsi="Times New Roman" w:cs="Times New Roman"/>
          <w:noProof/>
          <w:sz w:val="24"/>
          <w:szCs w:val="24"/>
        </w:rPr>
        <w:t>involve performing a cost/benefit analysis to determine which security requirements have a high payoff relative to their cost.</w:t>
      </w:r>
    </w:p>
    <w:p w14:paraId="5088ED59" w14:textId="0D3B5393" w:rsidR="00AC2B5D" w:rsidRPr="00CA1DD9" w:rsidRDefault="00AC2B5D" w:rsidP="002565DE">
      <w:pPr>
        <w:pStyle w:val="ListParagraph"/>
        <w:numPr>
          <w:ilvl w:val="0"/>
          <w:numId w:val="7"/>
        </w:numPr>
        <w:spacing w:before="240" w:line="480" w:lineRule="auto"/>
        <w:ind w:left="720"/>
        <w:rPr>
          <w:rFonts w:ascii="Times New Roman" w:hAnsi="Times New Roman" w:cs="Times New Roman"/>
          <w:sz w:val="24"/>
          <w:szCs w:val="24"/>
        </w:rPr>
      </w:pPr>
      <w:r w:rsidRPr="00CA1DD9">
        <w:rPr>
          <w:rFonts w:ascii="Times New Roman" w:hAnsi="Times New Roman" w:cs="Times New Roman"/>
          <w:sz w:val="24"/>
          <w:szCs w:val="24"/>
        </w:rPr>
        <w:t xml:space="preserve">Inspect requirements - once </w:t>
      </w:r>
      <w:r w:rsidR="00901F88" w:rsidRPr="00CA1DD9">
        <w:rPr>
          <w:rFonts w:ascii="Times New Roman" w:hAnsi="Times New Roman" w:cs="Times New Roman"/>
          <w:sz w:val="24"/>
          <w:szCs w:val="24"/>
        </w:rPr>
        <w:t xml:space="preserve">the </w:t>
      </w:r>
      <w:r w:rsidRPr="00CA1DD9">
        <w:rPr>
          <w:rFonts w:ascii="Times New Roman" w:hAnsi="Times New Roman" w:cs="Times New Roman"/>
          <w:sz w:val="24"/>
          <w:szCs w:val="24"/>
        </w:rPr>
        <w:t>inspection is complete, the organization should have an initial set of prioritized security requirements.</w:t>
      </w:r>
    </w:p>
    <w:p w14:paraId="13D29C65" w14:textId="77777777" w:rsidR="008C4B29" w:rsidRPr="00CA1DD9" w:rsidRDefault="008C4B29" w:rsidP="002565DE">
      <w:pPr>
        <w:spacing w:before="240" w:line="480" w:lineRule="auto"/>
        <w:rPr>
          <w:rFonts w:ascii="Times New Roman" w:hAnsi="Times New Roman" w:cs="Times New Roman"/>
          <w:sz w:val="24"/>
          <w:szCs w:val="24"/>
        </w:rPr>
      </w:pPr>
      <w:r w:rsidRPr="00CA1DD9">
        <w:rPr>
          <w:rFonts w:ascii="Times New Roman" w:hAnsi="Times New Roman" w:cs="Times New Roman"/>
          <w:noProof/>
          <w:sz w:val="24"/>
          <w:szCs w:val="24"/>
        </w:rPr>
        <w:drawing>
          <wp:inline distT="0" distB="0" distL="0" distR="0" wp14:anchorId="0ADAD680" wp14:editId="086396D7">
            <wp:extent cx="5806440" cy="4023360"/>
            <wp:effectExtent l="25400" t="0" r="2286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1C698A6" w14:textId="77777777" w:rsidR="008C4B29" w:rsidRPr="00CA1DD9" w:rsidRDefault="008C4B29" w:rsidP="002565DE">
      <w:pPr>
        <w:spacing w:before="240" w:line="480" w:lineRule="auto"/>
        <w:jc w:val="center"/>
        <w:rPr>
          <w:rFonts w:ascii="Times New Roman" w:hAnsi="Times New Roman" w:cs="Times New Roman"/>
          <w:b/>
          <w:i/>
          <w:sz w:val="24"/>
          <w:szCs w:val="24"/>
        </w:rPr>
      </w:pPr>
      <w:r w:rsidRPr="00CA1DD9">
        <w:rPr>
          <w:rFonts w:ascii="Times New Roman" w:hAnsi="Times New Roman" w:cs="Times New Roman"/>
          <w:b/>
          <w:i/>
          <w:sz w:val="24"/>
          <w:szCs w:val="24"/>
        </w:rPr>
        <w:t>Flow Cart 1: SQUARE Steps</w:t>
      </w:r>
    </w:p>
    <w:p w14:paraId="0DAAF7E5" w14:textId="77777777" w:rsidR="008C4B29" w:rsidRPr="00CA1DD9" w:rsidRDefault="008C4B29" w:rsidP="002565DE">
      <w:pPr>
        <w:spacing w:before="240" w:line="480" w:lineRule="auto"/>
        <w:jc w:val="center"/>
        <w:rPr>
          <w:rFonts w:ascii="Times New Roman" w:hAnsi="Times New Roman" w:cs="Times New Roman"/>
          <w:b/>
          <w:i/>
          <w:sz w:val="24"/>
          <w:szCs w:val="24"/>
        </w:rPr>
      </w:pPr>
    </w:p>
    <w:p w14:paraId="0A88DF87" w14:textId="659C94B0" w:rsidR="00AC2B5D" w:rsidRPr="00CA1DD9" w:rsidRDefault="00AC2B5D" w:rsidP="002565DE">
      <w:pPr>
        <w:spacing w:before="240" w:line="480" w:lineRule="auto"/>
        <w:jc w:val="center"/>
        <w:rPr>
          <w:rFonts w:ascii="Times New Roman" w:hAnsi="Times New Roman" w:cs="Times New Roman"/>
          <w:b/>
          <w:i/>
          <w:sz w:val="24"/>
          <w:szCs w:val="24"/>
        </w:rPr>
      </w:pPr>
      <w:r w:rsidRPr="00CA1DD9">
        <w:rPr>
          <w:rFonts w:ascii="Times New Roman" w:hAnsi="Times New Roman" w:cs="Times New Roman"/>
          <w:b/>
          <w:i/>
          <w:sz w:val="24"/>
          <w:szCs w:val="24"/>
        </w:rPr>
        <w:t xml:space="preserve">Table </w:t>
      </w:r>
      <w:r w:rsidR="001E26E7" w:rsidRPr="00CA1DD9">
        <w:rPr>
          <w:rFonts w:ascii="Times New Roman" w:hAnsi="Times New Roman" w:cs="Times New Roman"/>
          <w:b/>
          <w:i/>
          <w:sz w:val="24"/>
          <w:szCs w:val="24"/>
        </w:rPr>
        <w:t>4</w:t>
      </w:r>
      <w:r w:rsidRPr="00CA1DD9">
        <w:rPr>
          <w:rFonts w:ascii="Times New Roman" w:hAnsi="Times New Roman" w:cs="Times New Roman"/>
          <w:b/>
          <w:i/>
          <w:sz w:val="24"/>
          <w:szCs w:val="24"/>
        </w:rPr>
        <w:t xml:space="preserve">: </w:t>
      </w:r>
      <w:bookmarkEnd w:id="37"/>
      <w:r w:rsidRPr="00CA1DD9">
        <w:rPr>
          <w:rFonts w:ascii="Times New Roman" w:hAnsi="Times New Roman" w:cs="Times New Roman"/>
          <w:b/>
          <w:i/>
          <w:sz w:val="24"/>
          <w:szCs w:val="24"/>
        </w:rPr>
        <w:t>The SQUARE Process</w:t>
      </w:r>
      <w:r w:rsidR="00B655CD">
        <w:rPr>
          <w:rFonts w:ascii="Times New Roman" w:hAnsi="Times New Roman" w:cs="Times New Roman"/>
          <w:b/>
          <w:i/>
          <w:sz w:val="24"/>
          <w:szCs w:val="24"/>
        </w:rPr>
        <w:t xml:space="preserve"> (Mead, 2013)</w:t>
      </w:r>
    </w:p>
    <w:tbl>
      <w:tblPr>
        <w:tblStyle w:val="GridTable6Colorful-Accent1"/>
        <w:tblW w:w="0" w:type="auto"/>
        <w:jc w:val="center"/>
        <w:tblLook w:val="04A0" w:firstRow="1" w:lastRow="0" w:firstColumn="1" w:lastColumn="0" w:noHBand="0" w:noVBand="1"/>
      </w:tblPr>
      <w:tblGrid>
        <w:gridCol w:w="1656"/>
        <w:gridCol w:w="1589"/>
        <w:gridCol w:w="1589"/>
        <w:gridCol w:w="1645"/>
        <w:gridCol w:w="1710"/>
      </w:tblGrid>
      <w:tr w:rsidR="00AC2B5D" w:rsidRPr="00CA1DD9" w14:paraId="5985A006" w14:textId="77777777" w:rsidTr="001E26E7">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0B7CD8E4" w14:textId="77777777" w:rsidR="00AC2B5D" w:rsidRPr="00CA1DD9" w:rsidRDefault="00AC2B5D" w:rsidP="00C80ECF">
            <w:pPr>
              <w:pStyle w:val="ListParagraph"/>
              <w:ind w:left="0"/>
              <w:jc w:val="center"/>
              <w:rPr>
                <w:rFonts w:ascii="Times New Roman" w:hAnsi="Times New Roman" w:cs="Times New Roman"/>
                <w:sz w:val="24"/>
                <w:szCs w:val="24"/>
              </w:rPr>
            </w:pPr>
            <w:bookmarkStart w:id="38" w:name="_Hlk530137577"/>
            <w:r w:rsidRPr="00CA1DD9">
              <w:rPr>
                <w:rFonts w:ascii="Times New Roman" w:hAnsi="Times New Roman" w:cs="Times New Roman"/>
                <w:sz w:val="24"/>
                <w:szCs w:val="24"/>
              </w:rPr>
              <w:lastRenderedPageBreak/>
              <w:t>Step</w:t>
            </w:r>
          </w:p>
        </w:tc>
        <w:tc>
          <w:tcPr>
            <w:tcW w:w="1589" w:type="dxa"/>
            <w:vAlign w:val="center"/>
          </w:tcPr>
          <w:p w14:paraId="4F99515C" w14:textId="77777777" w:rsidR="00AC2B5D" w:rsidRPr="00CA1DD9" w:rsidRDefault="00AC2B5D" w:rsidP="00C80E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Input</w:t>
            </w:r>
          </w:p>
        </w:tc>
        <w:tc>
          <w:tcPr>
            <w:tcW w:w="1589" w:type="dxa"/>
            <w:vAlign w:val="center"/>
          </w:tcPr>
          <w:p w14:paraId="47D3088B" w14:textId="77777777" w:rsidR="00AC2B5D" w:rsidRPr="00CA1DD9" w:rsidRDefault="00AC2B5D" w:rsidP="00C80E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Techniques</w:t>
            </w:r>
          </w:p>
        </w:tc>
        <w:tc>
          <w:tcPr>
            <w:tcW w:w="1645" w:type="dxa"/>
            <w:vAlign w:val="center"/>
          </w:tcPr>
          <w:p w14:paraId="05FB9956" w14:textId="77777777" w:rsidR="00AC2B5D" w:rsidRPr="00CA1DD9" w:rsidRDefault="00AC2B5D" w:rsidP="00C80E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Participant</w:t>
            </w:r>
          </w:p>
        </w:tc>
        <w:tc>
          <w:tcPr>
            <w:tcW w:w="1710" w:type="dxa"/>
            <w:vAlign w:val="center"/>
          </w:tcPr>
          <w:p w14:paraId="20362DBE" w14:textId="77777777" w:rsidR="00AC2B5D" w:rsidRPr="00CA1DD9" w:rsidRDefault="00AC2B5D" w:rsidP="00C80E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Output</w:t>
            </w:r>
          </w:p>
        </w:tc>
      </w:tr>
      <w:tr w:rsidR="00AC2B5D" w:rsidRPr="00CA1DD9" w14:paraId="15433D24" w14:textId="77777777" w:rsidTr="001E26E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4B184BAB" w14:textId="77777777" w:rsidR="00AC2B5D" w:rsidRPr="00CA1DD9" w:rsidRDefault="00AC2B5D" w:rsidP="00C80ECF">
            <w:pPr>
              <w:pStyle w:val="ListParagraph"/>
              <w:ind w:left="0"/>
              <w:jc w:val="center"/>
              <w:rPr>
                <w:rFonts w:ascii="Times New Roman" w:hAnsi="Times New Roman" w:cs="Times New Roman"/>
                <w:sz w:val="24"/>
                <w:szCs w:val="24"/>
              </w:rPr>
            </w:pPr>
            <w:r w:rsidRPr="00CA1DD9">
              <w:rPr>
                <w:rFonts w:ascii="Times New Roman" w:hAnsi="Times New Roman" w:cs="Times New Roman"/>
                <w:sz w:val="24"/>
                <w:szCs w:val="24"/>
              </w:rPr>
              <w:t>Agree on definitions</w:t>
            </w:r>
          </w:p>
        </w:tc>
        <w:tc>
          <w:tcPr>
            <w:tcW w:w="1589" w:type="dxa"/>
            <w:vAlign w:val="center"/>
          </w:tcPr>
          <w:p w14:paraId="09797CB2" w14:textId="776486A8"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Candidate definitions from IEEE and other standards</w:t>
            </w:r>
          </w:p>
        </w:tc>
        <w:tc>
          <w:tcPr>
            <w:tcW w:w="1589" w:type="dxa"/>
            <w:vAlign w:val="center"/>
          </w:tcPr>
          <w:p w14:paraId="77D8D85D" w14:textId="649B3EBB"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Structured interviews, focus group</w:t>
            </w:r>
          </w:p>
        </w:tc>
        <w:tc>
          <w:tcPr>
            <w:tcW w:w="1645" w:type="dxa"/>
            <w:vAlign w:val="center"/>
          </w:tcPr>
          <w:p w14:paraId="4C9C61BE" w14:textId="0BC8C33A"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Stakeholders, requirements team</w:t>
            </w:r>
          </w:p>
        </w:tc>
        <w:tc>
          <w:tcPr>
            <w:tcW w:w="1710" w:type="dxa"/>
            <w:vAlign w:val="center"/>
          </w:tcPr>
          <w:p w14:paraId="265E933C" w14:textId="77777777" w:rsidR="00AC2B5D" w:rsidRPr="00CA1DD9"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Agreed-to definitions</w:t>
            </w:r>
          </w:p>
        </w:tc>
      </w:tr>
      <w:tr w:rsidR="00AC2B5D" w:rsidRPr="00CA1DD9" w14:paraId="1CB36F50" w14:textId="77777777" w:rsidTr="001E26E7">
        <w:trPr>
          <w:trHeight w:val="484"/>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4BCF88BA" w14:textId="2C1CE3C2" w:rsidR="00AC2B5D" w:rsidRPr="00B655CD" w:rsidRDefault="00AC2B5D" w:rsidP="00C80ECF">
            <w:pPr>
              <w:jc w:val="center"/>
              <w:rPr>
                <w:rFonts w:ascii="Times New Roman" w:hAnsi="Times New Roman" w:cs="Times New Roman"/>
                <w:noProof/>
                <w:sz w:val="24"/>
                <w:szCs w:val="24"/>
              </w:rPr>
            </w:pPr>
            <w:r w:rsidRPr="00B655CD">
              <w:rPr>
                <w:rFonts w:ascii="Times New Roman" w:hAnsi="Times New Roman" w:cs="Times New Roman"/>
                <w:noProof/>
                <w:sz w:val="24"/>
                <w:szCs w:val="24"/>
              </w:rPr>
              <w:t>Identify assets and security goals</w:t>
            </w:r>
          </w:p>
        </w:tc>
        <w:tc>
          <w:tcPr>
            <w:tcW w:w="1589" w:type="dxa"/>
            <w:vAlign w:val="center"/>
          </w:tcPr>
          <w:p w14:paraId="3C696BC7" w14:textId="668EDC6E"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Definitions, candidate goals, business drivers, policies and procedures, examples</w:t>
            </w:r>
          </w:p>
        </w:tc>
        <w:tc>
          <w:tcPr>
            <w:tcW w:w="1589" w:type="dxa"/>
            <w:vAlign w:val="center"/>
          </w:tcPr>
          <w:p w14:paraId="3358933A" w14:textId="77777777"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Facilitated work session, surveys, interviews</w:t>
            </w:r>
          </w:p>
        </w:tc>
        <w:tc>
          <w:tcPr>
            <w:tcW w:w="1645" w:type="dxa"/>
            <w:vAlign w:val="center"/>
          </w:tcPr>
          <w:p w14:paraId="032490C4" w14:textId="142EFD58"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Stakeholders, requirements engineer</w:t>
            </w:r>
          </w:p>
        </w:tc>
        <w:tc>
          <w:tcPr>
            <w:tcW w:w="1710" w:type="dxa"/>
            <w:vAlign w:val="center"/>
          </w:tcPr>
          <w:p w14:paraId="2CD2592A" w14:textId="77777777" w:rsidR="00AC2B5D" w:rsidRPr="00CA1DD9" w:rsidRDefault="00AC2B5D" w:rsidP="00C80E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Assets and goals</w:t>
            </w:r>
          </w:p>
        </w:tc>
      </w:tr>
      <w:tr w:rsidR="00AC2B5D" w:rsidRPr="00CA1DD9" w14:paraId="4C04B567" w14:textId="77777777" w:rsidTr="001E26E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26A6154C" w14:textId="05F72839" w:rsidR="00AC2B5D" w:rsidRPr="00B655CD" w:rsidRDefault="00AC2B5D" w:rsidP="00C80ECF">
            <w:pPr>
              <w:jc w:val="center"/>
              <w:rPr>
                <w:rFonts w:ascii="Times New Roman" w:hAnsi="Times New Roman" w:cs="Times New Roman"/>
                <w:noProof/>
                <w:sz w:val="24"/>
                <w:szCs w:val="24"/>
              </w:rPr>
            </w:pPr>
            <w:r w:rsidRPr="00B655CD">
              <w:rPr>
                <w:rFonts w:ascii="Times New Roman" w:hAnsi="Times New Roman" w:cs="Times New Roman"/>
                <w:noProof/>
                <w:sz w:val="24"/>
                <w:szCs w:val="24"/>
              </w:rPr>
              <w:t>Develop artifacts to support security requirements definition</w:t>
            </w:r>
          </w:p>
        </w:tc>
        <w:tc>
          <w:tcPr>
            <w:tcW w:w="1589" w:type="dxa"/>
            <w:vAlign w:val="center"/>
          </w:tcPr>
          <w:p w14:paraId="09346328" w14:textId="671EF148"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Potential artifacts (e.g., scenarios, misuse cases, templates, forms)</w:t>
            </w:r>
          </w:p>
        </w:tc>
        <w:tc>
          <w:tcPr>
            <w:tcW w:w="1589" w:type="dxa"/>
            <w:vAlign w:val="center"/>
          </w:tcPr>
          <w:p w14:paraId="39CC9A06" w14:textId="77777777" w:rsidR="00AC2B5D" w:rsidRPr="00B655CD"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Work session</w:t>
            </w:r>
          </w:p>
        </w:tc>
        <w:tc>
          <w:tcPr>
            <w:tcW w:w="1645" w:type="dxa"/>
            <w:vAlign w:val="center"/>
          </w:tcPr>
          <w:p w14:paraId="793D9D43" w14:textId="77777777" w:rsidR="00AC2B5D" w:rsidRPr="00B655CD"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Requirements engineer</w:t>
            </w:r>
          </w:p>
        </w:tc>
        <w:tc>
          <w:tcPr>
            <w:tcW w:w="1710" w:type="dxa"/>
            <w:vAlign w:val="center"/>
          </w:tcPr>
          <w:p w14:paraId="2C3D702A" w14:textId="7219C1DA"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Needed artifacts: scenarios, misuse cases, models, templates,</w:t>
            </w:r>
            <w:r w:rsidRPr="00CA1DD9">
              <w:rPr>
                <w:rFonts w:ascii="Times New Roman" w:hAnsi="Times New Roman" w:cs="Times New Roman"/>
                <w:sz w:val="24"/>
                <w:szCs w:val="24"/>
              </w:rPr>
              <w:t xml:space="preserve"> form</w:t>
            </w:r>
          </w:p>
        </w:tc>
      </w:tr>
      <w:tr w:rsidR="00AC2B5D" w:rsidRPr="00CA1DD9" w14:paraId="67D13B26" w14:textId="77777777" w:rsidTr="001E26E7">
        <w:trPr>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5B415AC0" w14:textId="77777777" w:rsidR="00AC2B5D" w:rsidRPr="00CA1DD9" w:rsidRDefault="00AC2B5D" w:rsidP="00C80ECF">
            <w:pPr>
              <w:pStyle w:val="ListParagraph"/>
              <w:ind w:left="0"/>
              <w:jc w:val="center"/>
              <w:rPr>
                <w:rFonts w:ascii="Times New Roman" w:hAnsi="Times New Roman" w:cs="Times New Roman"/>
                <w:sz w:val="24"/>
                <w:szCs w:val="24"/>
              </w:rPr>
            </w:pPr>
            <w:r w:rsidRPr="00CA1DD9">
              <w:rPr>
                <w:rFonts w:ascii="Times New Roman" w:hAnsi="Times New Roman" w:cs="Times New Roman"/>
                <w:sz w:val="24"/>
                <w:szCs w:val="24"/>
              </w:rPr>
              <w:t>Perform risk assessment</w:t>
            </w:r>
          </w:p>
        </w:tc>
        <w:tc>
          <w:tcPr>
            <w:tcW w:w="1589" w:type="dxa"/>
            <w:vAlign w:val="center"/>
          </w:tcPr>
          <w:p w14:paraId="75436777" w14:textId="77777777" w:rsidR="00AC2B5D" w:rsidRPr="00CA1DD9"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Misuse cases, scenarios, security goal</w:t>
            </w:r>
          </w:p>
        </w:tc>
        <w:tc>
          <w:tcPr>
            <w:tcW w:w="1589" w:type="dxa"/>
            <w:vAlign w:val="center"/>
          </w:tcPr>
          <w:p w14:paraId="04802782" w14:textId="736F38F6"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Risk assessment method, analysis of anticipated risk against organizational risk tolerance, including threat analysis</w:t>
            </w:r>
          </w:p>
        </w:tc>
        <w:tc>
          <w:tcPr>
            <w:tcW w:w="1645" w:type="dxa"/>
            <w:vAlign w:val="center"/>
          </w:tcPr>
          <w:p w14:paraId="437852E2" w14:textId="77777777"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Requirements engineer, risk expert, stakeholders</w:t>
            </w:r>
          </w:p>
        </w:tc>
        <w:tc>
          <w:tcPr>
            <w:tcW w:w="1710" w:type="dxa"/>
            <w:vAlign w:val="center"/>
          </w:tcPr>
          <w:p w14:paraId="7A108BD4" w14:textId="77777777" w:rsidR="00AC2B5D" w:rsidRPr="00CA1DD9" w:rsidRDefault="00AC2B5D" w:rsidP="00C80E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Risk assessment results</w:t>
            </w:r>
          </w:p>
        </w:tc>
      </w:tr>
      <w:tr w:rsidR="00AC2B5D" w:rsidRPr="00CA1DD9" w14:paraId="2D9EE5E7" w14:textId="77777777" w:rsidTr="001E26E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02323BF2" w14:textId="75CEBD30" w:rsidR="00AC2B5D" w:rsidRPr="00B655CD" w:rsidRDefault="00AC2B5D" w:rsidP="00C80ECF">
            <w:pPr>
              <w:jc w:val="center"/>
              <w:rPr>
                <w:rFonts w:ascii="Times New Roman" w:hAnsi="Times New Roman" w:cs="Times New Roman"/>
                <w:noProof/>
                <w:sz w:val="24"/>
                <w:szCs w:val="24"/>
              </w:rPr>
            </w:pPr>
            <w:r w:rsidRPr="00B655CD">
              <w:rPr>
                <w:rFonts w:ascii="Times New Roman" w:hAnsi="Times New Roman" w:cs="Times New Roman"/>
                <w:noProof/>
                <w:sz w:val="24"/>
                <w:szCs w:val="24"/>
              </w:rPr>
              <w:t>Select elicitation techniques</w:t>
            </w:r>
          </w:p>
        </w:tc>
        <w:tc>
          <w:tcPr>
            <w:tcW w:w="1589" w:type="dxa"/>
            <w:vAlign w:val="center"/>
          </w:tcPr>
          <w:p w14:paraId="62903857" w14:textId="4E8C70F4"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Goals, definitions, candidate techniques, expertise of stakeholders, organizational style, culture, level of security needed, cost benefit analysis, etc.</w:t>
            </w:r>
          </w:p>
        </w:tc>
        <w:tc>
          <w:tcPr>
            <w:tcW w:w="1589" w:type="dxa"/>
            <w:vAlign w:val="center"/>
          </w:tcPr>
          <w:p w14:paraId="51CE3B4B" w14:textId="77777777" w:rsidR="00AC2B5D" w:rsidRPr="00B655CD"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Work session</w:t>
            </w:r>
          </w:p>
        </w:tc>
        <w:tc>
          <w:tcPr>
            <w:tcW w:w="1645" w:type="dxa"/>
            <w:vAlign w:val="center"/>
          </w:tcPr>
          <w:p w14:paraId="6FC59658" w14:textId="77777777" w:rsidR="00AC2B5D" w:rsidRPr="00B655CD"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Requirements engineer</w:t>
            </w:r>
          </w:p>
        </w:tc>
        <w:tc>
          <w:tcPr>
            <w:tcW w:w="1710" w:type="dxa"/>
            <w:vAlign w:val="center"/>
          </w:tcPr>
          <w:p w14:paraId="5E02D47F" w14:textId="58553F0C"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Selected elicitation techniques</w:t>
            </w:r>
          </w:p>
        </w:tc>
      </w:tr>
      <w:tr w:rsidR="00AC2B5D" w:rsidRPr="00CA1DD9" w14:paraId="313BD4B0" w14:textId="77777777" w:rsidTr="001E26E7">
        <w:trPr>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1FB4B948" w14:textId="173CDA45" w:rsidR="00AC2B5D" w:rsidRPr="00B655CD" w:rsidRDefault="00AC2B5D" w:rsidP="00C80ECF">
            <w:pPr>
              <w:jc w:val="center"/>
              <w:rPr>
                <w:rFonts w:ascii="Times New Roman" w:hAnsi="Times New Roman" w:cs="Times New Roman"/>
                <w:noProof/>
                <w:sz w:val="24"/>
                <w:szCs w:val="24"/>
              </w:rPr>
            </w:pPr>
            <w:r w:rsidRPr="00B655CD">
              <w:rPr>
                <w:rFonts w:ascii="Times New Roman" w:hAnsi="Times New Roman" w:cs="Times New Roman"/>
                <w:noProof/>
                <w:sz w:val="24"/>
                <w:szCs w:val="24"/>
              </w:rPr>
              <w:lastRenderedPageBreak/>
              <w:t>Elicit security requirements</w:t>
            </w:r>
          </w:p>
        </w:tc>
        <w:tc>
          <w:tcPr>
            <w:tcW w:w="1589" w:type="dxa"/>
            <w:vAlign w:val="center"/>
          </w:tcPr>
          <w:p w14:paraId="7334CE6E" w14:textId="77777777"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Artifacts, risk assessment results, selected techniques</w:t>
            </w:r>
          </w:p>
        </w:tc>
        <w:tc>
          <w:tcPr>
            <w:tcW w:w="1589" w:type="dxa"/>
            <w:vAlign w:val="center"/>
          </w:tcPr>
          <w:p w14:paraId="5DB2333F" w14:textId="47914F44"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Joint Application Development (JAD), interviews, surveys, model-based analysis, checklists, lists of reusable requirements types, document reviews</w:t>
            </w:r>
          </w:p>
        </w:tc>
        <w:tc>
          <w:tcPr>
            <w:tcW w:w="1645" w:type="dxa"/>
            <w:vAlign w:val="center"/>
          </w:tcPr>
          <w:p w14:paraId="7286136F" w14:textId="1AB96280" w:rsidR="00AC2B5D" w:rsidRPr="00B655CD"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Stakeholders facilitated by requirements engineer</w:t>
            </w:r>
          </w:p>
        </w:tc>
        <w:tc>
          <w:tcPr>
            <w:tcW w:w="1710" w:type="dxa"/>
            <w:vAlign w:val="center"/>
          </w:tcPr>
          <w:p w14:paraId="6BF85759" w14:textId="5CAF26EC" w:rsidR="00AC2B5D" w:rsidRPr="00CA1DD9"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Initial cut at security requirements</w:t>
            </w:r>
          </w:p>
        </w:tc>
      </w:tr>
      <w:tr w:rsidR="00AC2B5D" w:rsidRPr="00CA1DD9" w14:paraId="623273F3" w14:textId="77777777" w:rsidTr="001E26E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2C7AB58F" w14:textId="73FD2F09" w:rsidR="00AC2B5D" w:rsidRPr="00B655CD" w:rsidRDefault="00AC2B5D" w:rsidP="00C80ECF">
            <w:pPr>
              <w:jc w:val="center"/>
              <w:rPr>
                <w:rFonts w:ascii="Times New Roman" w:hAnsi="Times New Roman" w:cs="Times New Roman"/>
                <w:noProof/>
                <w:sz w:val="24"/>
                <w:szCs w:val="24"/>
              </w:rPr>
            </w:pPr>
            <w:r w:rsidRPr="00B655CD">
              <w:rPr>
                <w:rFonts w:ascii="Times New Roman" w:hAnsi="Times New Roman" w:cs="Times New Roman"/>
                <w:noProof/>
                <w:sz w:val="24"/>
                <w:szCs w:val="24"/>
              </w:rPr>
              <w:t>Categorize requirements as to level (system, software, etc.) and whether they are requirements or other kinds of constraints</w:t>
            </w:r>
          </w:p>
        </w:tc>
        <w:tc>
          <w:tcPr>
            <w:tcW w:w="1589" w:type="dxa"/>
            <w:vAlign w:val="center"/>
          </w:tcPr>
          <w:p w14:paraId="1B9AE523" w14:textId="3C135A3F"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Initial requirements, architecture</w:t>
            </w:r>
          </w:p>
        </w:tc>
        <w:tc>
          <w:tcPr>
            <w:tcW w:w="1589" w:type="dxa"/>
            <w:vAlign w:val="center"/>
          </w:tcPr>
          <w:p w14:paraId="205524B1" w14:textId="77777777"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Work session using a standard set of categories</w:t>
            </w:r>
          </w:p>
        </w:tc>
        <w:tc>
          <w:tcPr>
            <w:tcW w:w="1645" w:type="dxa"/>
            <w:vAlign w:val="center"/>
          </w:tcPr>
          <w:p w14:paraId="67B7A128" w14:textId="279C3CED"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Requirements engineer, other specialists as needed</w:t>
            </w:r>
          </w:p>
        </w:tc>
        <w:tc>
          <w:tcPr>
            <w:tcW w:w="1710" w:type="dxa"/>
            <w:vAlign w:val="center"/>
          </w:tcPr>
          <w:p w14:paraId="0AAE77B1" w14:textId="77777777" w:rsidR="00AC2B5D" w:rsidRPr="00CA1DD9" w:rsidRDefault="00AC2B5D" w:rsidP="00C80E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Categorized requirements</w:t>
            </w:r>
          </w:p>
        </w:tc>
      </w:tr>
      <w:tr w:rsidR="00AC2B5D" w:rsidRPr="00CA1DD9" w14:paraId="3CD8FB85" w14:textId="77777777" w:rsidTr="001E26E7">
        <w:trPr>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761B9B52" w14:textId="77777777" w:rsidR="00AC2B5D" w:rsidRPr="00CA1DD9" w:rsidRDefault="00AC2B5D" w:rsidP="00C80ECF">
            <w:pPr>
              <w:pStyle w:val="ListParagraph"/>
              <w:ind w:left="0"/>
              <w:jc w:val="center"/>
              <w:rPr>
                <w:rFonts w:ascii="Times New Roman" w:hAnsi="Times New Roman" w:cs="Times New Roman"/>
                <w:sz w:val="24"/>
                <w:szCs w:val="24"/>
              </w:rPr>
            </w:pPr>
            <w:r w:rsidRPr="00CA1DD9">
              <w:rPr>
                <w:rFonts w:ascii="Times New Roman" w:hAnsi="Times New Roman" w:cs="Times New Roman"/>
                <w:sz w:val="24"/>
                <w:szCs w:val="24"/>
              </w:rPr>
              <w:t>Prioritize requirements</w:t>
            </w:r>
          </w:p>
        </w:tc>
        <w:tc>
          <w:tcPr>
            <w:tcW w:w="1589" w:type="dxa"/>
            <w:vAlign w:val="center"/>
          </w:tcPr>
          <w:p w14:paraId="1C228942" w14:textId="77777777" w:rsidR="00AC2B5D" w:rsidRPr="00CA1DD9"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Categorized requirements and risk assessment result</w:t>
            </w:r>
          </w:p>
        </w:tc>
        <w:tc>
          <w:tcPr>
            <w:tcW w:w="1589" w:type="dxa"/>
            <w:vAlign w:val="center"/>
          </w:tcPr>
          <w:p w14:paraId="73F8752D" w14:textId="77777777" w:rsidR="00AC2B5D" w:rsidRPr="00CA1DD9"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Prioritization methods such as Triage, Win-Win</w:t>
            </w:r>
          </w:p>
        </w:tc>
        <w:tc>
          <w:tcPr>
            <w:tcW w:w="1645" w:type="dxa"/>
            <w:vAlign w:val="center"/>
          </w:tcPr>
          <w:p w14:paraId="063D0CC8" w14:textId="0D78BD2D" w:rsidR="00AC2B5D" w:rsidRPr="00CA1DD9" w:rsidRDefault="00AC2B5D"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 xml:space="preserve">Stakeholders facilitated by </w:t>
            </w:r>
            <w:r w:rsidRPr="00B655CD">
              <w:rPr>
                <w:rFonts w:ascii="Times New Roman" w:hAnsi="Times New Roman" w:cs="Times New Roman"/>
                <w:noProof/>
                <w:sz w:val="24"/>
                <w:szCs w:val="24"/>
              </w:rPr>
              <w:t>requirements</w:t>
            </w:r>
            <w:r w:rsidRPr="00CA1DD9">
              <w:rPr>
                <w:rFonts w:ascii="Times New Roman" w:hAnsi="Times New Roman" w:cs="Times New Roman"/>
                <w:sz w:val="24"/>
                <w:szCs w:val="24"/>
              </w:rPr>
              <w:t xml:space="preserve"> engineer</w:t>
            </w:r>
          </w:p>
        </w:tc>
        <w:tc>
          <w:tcPr>
            <w:tcW w:w="1710" w:type="dxa"/>
            <w:vAlign w:val="center"/>
          </w:tcPr>
          <w:p w14:paraId="6F20152B" w14:textId="77777777" w:rsidR="00AC2B5D" w:rsidRPr="00CA1DD9" w:rsidRDefault="00AC2B5D" w:rsidP="00C80E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Prioritized requirements</w:t>
            </w:r>
          </w:p>
        </w:tc>
      </w:tr>
      <w:tr w:rsidR="00AC2B5D" w:rsidRPr="00CA1DD9" w14:paraId="02AB2297" w14:textId="77777777" w:rsidTr="001E26E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120C778C" w14:textId="77777777" w:rsidR="00AC2B5D" w:rsidRPr="00CA1DD9" w:rsidRDefault="00AC2B5D" w:rsidP="00C80ECF">
            <w:pPr>
              <w:pStyle w:val="ListParagraph"/>
              <w:ind w:left="0"/>
              <w:jc w:val="center"/>
              <w:rPr>
                <w:rFonts w:ascii="Times New Roman" w:hAnsi="Times New Roman" w:cs="Times New Roman"/>
                <w:sz w:val="24"/>
                <w:szCs w:val="24"/>
              </w:rPr>
            </w:pPr>
            <w:r w:rsidRPr="00CA1DD9">
              <w:rPr>
                <w:rFonts w:ascii="Times New Roman" w:hAnsi="Times New Roman" w:cs="Times New Roman"/>
                <w:sz w:val="24"/>
                <w:szCs w:val="24"/>
              </w:rPr>
              <w:t>Requirements inspection</w:t>
            </w:r>
          </w:p>
        </w:tc>
        <w:tc>
          <w:tcPr>
            <w:tcW w:w="1589" w:type="dxa"/>
            <w:vAlign w:val="center"/>
          </w:tcPr>
          <w:p w14:paraId="62E0E239" w14:textId="7FD65D17"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Prioritized requirements, candidate formal inspection technique</w:t>
            </w:r>
          </w:p>
        </w:tc>
        <w:tc>
          <w:tcPr>
            <w:tcW w:w="1589" w:type="dxa"/>
            <w:vAlign w:val="center"/>
          </w:tcPr>
          <w:p w14:paraId="69B6E9A9" w14:textId="4566A630"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CA1DD9">
              <w:rPr>
                <w:rFonts w:ascii="Times New Roman" w:hAnsi="Times New Roman" w:cs="Times New Roman"/>
                <w:sz w:val="24"/>
                <w:szCs w:val="24"/>
              </w:rPr>
              <w:t xml:space="preserve">Inspection methods </w:t>
            </w:r>
            <w:r w:rsidRPr="00B655CD">
              <w:rPr>
                <w:rFonts w:ascii="Times New Roman" w:hAnsi="Times New Roman" w:cs="Times New Roman"/>
                <w:noProof/>
                <w:sz w:val="24"/>
                <w:szCs w:val="24"/>
              </w:rPr>
              <w:t>such as Fagan, peer reviews</w:t>
            </w:r>
          </w:p>
        </w:tc>
        <w:tc>
          <w:tcPr>
            <w:tcW w:w="1645" w:type="dxa"/>
            <w:vAlign w:val="center"/>
          </w:tcPr>
          <w:p w14:paraId="0A43146A" w14:textId="6BFE2024" w:rsidR="00AC2B5D" w:rsidRPr="00B655CD"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B655CD">
              <w:rPr>
                <w:rFonts w:ascii="Times New Roman" w:hAnsi="Times New Roman" w:cs="Times New Roman"/>
                <w:noProof/>
                <w:sz w:val="24"/>
                <w:szCs w:val="24"/>
              </w:rPr>
              <w:t>Inspection team</w:t>
            </w:r>
          </w:p>
        </w:tc>
        <w:tc>
          <w:tcPr>
            <w:tcW w:w="1710" w:type="dxa"/>
            <w:vAlign w:val="center"/>
          </w:tcPr>
          <w:p w14:paraId="06303698" w14:textId="695DEE84" w:rsidR="00AC2B5D" w:rsidRPr="00CA1DD9" w:rsidRDefault="00AC2B5D"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5CD">
              <w:rPr>
                <w:rFonts w:ascii="Times New Roman" w:hAnsi="Times New Roman" w:cs="Times New Roman"/>
                <w:noProof/>
                <w:sz w:val="24"/>
                <w:szCs w:val="24"/>
              </w:rPr>
              <w:t>Initial selected requirements, documentation of decision-making process and rationale</w:t>
            </w:r>
          </w:p>
        </w:tc>
      </w:tr>
    </w:tbl>
    <w:p w14:paraId="4B01CE44" w14:textId="77777777" w:rsidR="001E26E7" w:rsidRPr="00CA1DD9" w:rsidRDefault="001E26E7" w:rsidP="002565DE">
      <w:pPr>
        <w:pStyle w:val="Heading1"/>
        <w:spacing w:after="160" w:line="480" w:lineRule="auto"/>
        <w:jc w:val="center"/>
        <w:rPr>
          <w:rFonts w:ascii="Times New Roman" w:hAnsi="Times New Roman" w:cs="Times New Roman"/>
        </w:rPr>
      </w:pPr>
      <w:bookmarkStart w:id="39" w:name="_Toc530946953"/>
      <w:bookmarkEnd w:id="38"/>
      <w:r w:rsidRPr="00CA1DD9">
        <w:rPr>
          <w:rFonts w:ascii="Times New Roman" w:hAnsi="Times New Roman" w:cs="Times New Roman"/>
        </w:rPr>
        <w:lastRenderedPageBreak/>
        <w:t>Evaluation of Technology</w:t>
      </w:r>
      <w:bookmarkEnd w:id="39"/>
    </w:p>
    <w:p w14:paraId="784C6400" w14:textId="7D74660C" w:rsidR="00AB14F2" w:rsidRPr="00CA1DD9" w:rsidRDefault="00AB14F2" w:rsidP="002565DE">
      <w:pPr>
        <w:pStyle w:val="Heading2"/>
        <w:spacing w:before="240" w:after="160" w:line="480" w:lineRule="auto"/>
        <w:rPr>
          <w:rFonts w:ascii="Times New Roman" w:hAnsi="Times New Roman" w:cs="Times New Roman"/>
          <w:b/>
          <w:sz w:val="28"/>
          <w:szCs w:val="28"/>
        </w:rPr>
      </w:pPr>
      <w:bookmarkStart w:id="40" w:name="_Toc530946954"/>
      <w:r w:rsidRPr="00CA1DD9">
        <w:rPr>
          <w:rFonts w:ascii="Times New Roman" w:hAnsi="Times New Roman" w:cs="Times New Roman"/>
          <w:b/>
          <w:sz w:val="28"/>
          <w:szCs w:val="28"/>
        </w:rPr>
        <w:t>Security Issues in Software System Environments</w:t>
      </w:r>
      <w:bookmarkEnd w:id="40"/>
    </w:p>
    <w:p w14:paraId="25A555A1"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1" w:name="_Toc530946955"/>
      <w:r w:rsidRPr="00CA1DD9">
        <w:rPr>
          <w:rStyle w:val="Heading3Char"/>
          <w:rFonts w:ascii="Times New Roman" w:hAnsi="Times New Roman" w:cs="Times New Roman"/>
          <w:i/>
        </w:rPr>
        <w:t>Stand-alone Computing</w:t>
      </w:r>
      <w:bookmarkEnd w:id="41"/>
    </w:p>
    <w:p w14:paraId="52D2BE41" w14:textId="5C905865" w:rsidR="00AB14F2" w:rsidRPr="00D87A0F" w:rsidRDefault="00AB14F2" w:rsidP="002565DE">
      <w:pPr>
        <w:spacing w:before="240" w:line="480" w:lineRule="auto"/>
        <w:ind w:firstLine="720"/>
        <w:rPr>
          <w:rFonts w:ascii="Times New Roman" w:hAnsi="Times New Roman" w:cs="Times New Roman"/>
          <w:sz w:val="24"/>
          <w:szCs w:val="24"/>
        </w:rPr>
      </w:pPr>
      <w:r w:rsidRPr="00D87A0F">
        <w:rPr>
          <w:rFonts w:ascii="Times New Roman" w:hAnsi="Times New Roman" w:cs="Times New Roman"/>
          <w:sz w:val="24"/>
          <w:szCs w:val="24"/>
        </w:rPr>
        <w:t xml:space="preserve">Stand-alone computing is a self-contained environment with one or more terminals for one or more concurrent local user. It is one of the </w:t>
      </w:r>
      <w:r w:rsidR="00B655CD">
        <w:rPr>
          <w:rFonts w:ascii="Times New Roman" w:hAnsi="Times New Roman" w:cs="Times New Roman"/>
          <w:noProof/>
          <w:sz w:val="24"/>
          <w:szCs w:val="24"/>
        </w:rPr>
        <w:t>most straightforward</w:t>
      </w:r>
      <w:r w:rsidRPr="00D87A0F">
        <w:rPr>
          <w:rFonts w:ascii="Times New Roman" w:hAnsi="Times New Roman" w:cs="Times New Roman"/>
          <w:sz w:val="24"/>
          <w:szCs w:val="24"/>
        </w:rPr>
        <w:t xml:space="preserve"> computing architecture environments for use and security because its boundaries are well-established and because one can physically and logically monitor any interactions with its data, applications or hardware environment. </w:t>
      </w:r>
      <w:r w:rsidR="00B655CD">
        <w:rPr>
          <w:rFonts w:ascii="Times New Roman" w:hAnsi="Times New Roman" w:cs="Times New Roman"/>
          <w:noProof/>
          <w:sz w:val="24"/>
          <w:szCs w:val="24"/>
        </w:rPr>
        <w:t>However,</w:t>
      </w:r>
      <w:r w:rsidRPr="00D87A0F">
        <w:rPr>
          <w:rFonts w:ascii="Times New Roman" w:hAnsi="Times New Roman" w:cs="Times New Roman"/>
          <w:sz w:val="24"/>
          <w:szCs w:val="24"/>
        </w:rPr>
        <w:t xml:space="preserve"> stand-alone computing has little use in a world that requires multiple, diverse data sources to </w:t>
      </w:r>
      <w:r w:rsidRPr="00B655CD">
        <w:rPr>
          <w:rFonts w:ascii="Times New Roman" w:hAnsi="Times New Roman" w:cs="Times New Roman"/>
          <w:noProof/>
          <w:sz w:val="24"/>
          <w:szCs w:val="24"/>
        </w:rPr>
        <w:t>be connected</w:t>
      </w:r>
      <w:r w:rsidRPr="00D87A0F">
        <w:rPr>
          <w:rFonts w:ascii="Times New Roman" w:hAnsi="Times New Roman" w:cs="Times New Roman"/>
          <w:sz w:val="24"/>
          <w:szCs w:val="24"/>
        </w:rPr>
        <w:t xml:space="preserve"> via a network </w:t>
      </w:r>
      <w:r w:rsidRPr="00B655CD">
        <w:rPr>
          <w:rFonts w:ascii="Times New Roman" w:hAnsi="Times New Roman" w:cs="Times New Roman"/>
          <w:noProof/>
          <w:sz w:val="24"/>
          <w:szCs w:val="24"/>
        </w:rPr>
        <w:t>to</w:t>
      </w:r>
      <w:r w:rsidRPr="00D87A0F">
        <w:rPr>
          <w:rFonts w:ascii="Times New Roman" w:hAnsi="Times New Roman" w:cs="Times New Roman"/>
          <w:sz w:val="24"/>
          <w:szCs w:val="24"/>
        </w:rPr>
        <w:t xml:space="preserve"> perform application processing and analysis.</w:t>
      </w:r>
    </w:p>
    <w:p w14:paraId="79D9A95D"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2" w:name="_Toc530946956"/>
      <w:r w:rsidRPr="00CA1DD9">
        <w:rPr>
          <w:rStyle w:val="Heading3Char"/>
          <w:rFonts w:ascii="Times New Roman" w:hAnsi="Times New Roman" w:cs="Times New Roman"/>
          <w:i/>
        </w:rPr>
        <w:t>Client-server Model Computing</w:t>
      </w:r>
      <w:bookmarkEnd w:id="42"/>
    </w:p>
    <w:p w14:paraId="72A23878" w14:textId="4C37B112" w:rsidR="00CA1DD9"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Developers eventually realized that hosting data storage and processing requirements onto one or more separate computing systems, such as servers, allows a user’s machine to run faster, leading to the creation of the client-server model. </w:t>
      </w:r>
      <w:r w:rsidR="00B655CD">
        <w:rPr>
          <w:rFonts w:ascii="Times New Roman" w:hAnsi="Times New Roman" w:cs="Times New Roman"/>
          <w:noProof/>
          <w:sz w:val="24"/>
          <w:szCs w:val="24"/>
        </w:rPr>
        <w:t>Initi</w:t>
      </w:r>
      <w:r w:rsidRPr="00B655CD">
        <w:rPr>
          <w:rFonts w:ascii="Times New Roman" w:hAnsi="Times New Roman" w:cs="Times New Roman"/>
          <w:noProof/>
          <w:sz w:val="24"/>
          <w:szCs w:val="24"/>
        </w:rPr>
        <w:t>ally</w:t>
      </w:r>
      <w:r w:rsidRPr="00CA1DD9">
        <w:rPr>
          <w:rFonts w:ascii="Times New Roman" w:hAnsi="Times New Roman" w:cs="Times New Roman"/>
          <w:sz w:val="24"/>
          <w:szCs w:val="24"/>
        </w:rPr>
        <w:t xml:space="preserve">, a single server hosted many applications that provided computationally-intense services for programs on a user’s machine. This model eventually expanded where larger applications and data sets are now usually hosted on their </w:t>
      </w:r>
      <w:r w:rsidRPr="00B655CD">
        <w:rPr>
          <w:rFonts w:ascii="Times New Roman" w:hAnsi="Times New Roman" w:cs="Times New Roman"/>
          <w:noProof/>
          <w:sz w:val="24"/>
          <w:szCs w:val="24"/>
        </w:rPr>
        <w:t>machines</w:t>
      </w:r>
      <w:r w:rsidRPr="00CA1DD9">
        <w:rPr>
          <w:rFonts w:ascii="Times New Roman" w:hAnsi="Times New Roman" w:cs="Times New Roman"/>
          <w:sz w:val="24"/>
          <w:szCs w:val="24"/>
        </w:rPr>
        <w:t xml:space="preserve"> </w:t>
      </w:r>
      <w:r w:rsidRPr="00B655CD">
        <w:rPr>
          <w:rFonts w:ascii="Times New Roman" w:hAnsi="Times New Roman" w:cs="Times New Roman"/>
          <w:noProof/>
          <w:sz w:val="24"/>
          <w:szCs w:val="24"/>
        </w:rPr>
        <w:t>to</w:t>
      </w:r>
      <w:r w:rsidRPr="00CA1DD9">
        <w:rPr>
          <w:rFonts w:ascii="Times New Roman" w:hAnsi="Times New Roman" w:cs="Times New Roman"/>
          <w:sz w:val="24"/>
          <w:szCs w:val="24"/>
        </w:rPr>
        <w:t xml:space="preserve"> provide their respective software application services.</w:t>
      </w:r>
    </w:p>
    <w:p w14:paraId="2E434840" w14:textId="5C5730A4" w:rsidR="00AB14F2" w:rsidRPr="00CA1DD9" w:rsidRDefault="00AB14F2" w:rsidP="002565DE">
      <w:pPr>
        <w:spacing w:before="240" w:line="480" w:lineRule="auto"/>
        <w:ind w:firstLine="720"/>
        <w:rPr>
          <w:rFonts w:ascii="Times New Roman" w:hAnsi="Times New Roman" w:cs="Times New Roman"/>
        </w:rPr>
      </w:pPr>
      <w:r w:rsidRPr="00CA1DD9">
        <w:rPr>
          <w:rFonts w:ascii="Times New Roman" w:hAnsi="Times New Roman" w:cs="Times New Roman"/>
          <w:sz w:val="24"/>
          <w:szCs w:val="24"/>
        </w:rPr>
        <w:t xml:space="preserve">Clients and servers </w:t>
      </w:r>
      <w:r w:rsidRPr="00B655CD">
        <w:rPr>
          <w:rFonts w:ascii="Times New Roman" w:hAnsi="Times New Roman" w:cs="Times New Roman"/>
          <w:noProof/>
          <w:sz w:val="24"/>
          <w:szCs w:val="24"/>
        </w:rPr>
        <w:t>were first connected</w:t>
      </w:r>
      <w:r w:rsidRPr="00CA1DD9">
        <w:rPr>
          <w:rFonts w:ascii="Times New Roman" w:hAnsi="Times New Roman" w:cs="Times New Roman"/>
          <w:sz w:val="24"/>
          <w:szCs w:val="24"/>
        </w:rPr>
        <w:t xml:space="preserve"> with data lines, with amplifiers and repeaters extended the range of the connections over longer distances. M</w:t>
      </w:r>
      <w:r w:rsidR="00D87A0F">
        <w:rPr>
          <w:rFonts w:ascii="Times New Roman" w:hAnsi="Times New Roman" w:cs="Times New Roman"/>
          <w:sz w:val="24"/>
          <w:szCs w:val="24"/>
        </w:rPr>
        <w:t>uch</w:t>
      </w:r>
      <w:r w:rsidRPr="00CA1DD9">
        <w:rPr>
          <w:rFonts w:ascii="Times New Roman" w:hAnsi="Times New Roman" w:cs="Times New Roman"/>
          <w:sz w:val="24"/>
          <w:szCs w:val="24"/>
        </w:rPr>
        <w:t xml:space="preserve"> other networking hardware and software was created to allow most computers the ability to connect remotely, forming the basis of the Internet we have today. Managing which systems communicate with one another and </w:t>
      </w:r>
      <w:r w:rsidRPr="00CA1DD9">
        <w:rPr>
          <w:rFonts w:ascii="Times New Roman" w:hAnsi="Times New Roman" w:cs="Times New Roman"/>
          <w:sz w:val="24"/>
          <w:szCs w:val="24"/>
        </w:rPr>
        <w:lastRenderedPageBreak/>
        <w:t>how is the leading security challenge client-server models pose to local networks and their machines.</w:t>
      </w:r>
    </w:p>
    <w:p w14:paraId="663795A4"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3" w:name="_Toc530946957"/>
      <w:r w:rsidRPr="00CA1DD9">
        <w:rPr>
          <w:rStyle w:val="Heading3Char"/>
          <w:rFonts w:ascii="Times New Roman" w:hAnsi="Times New Roman" w:cs="Times New Roman"/>
          <w:i/>
        </w:rPr>
        <w:t>Distributed Computing Model</w:t>
      </w:r>
      <w:bookmarkEnd w:id="43"/>
    </w:p>
    <w:p w14:paraId="7D749EF9" w14:textId="079B11BC"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Once networking computers became popular, system engineers started designing servers to take on more work within a network, popularizing the idea of using servers for processing- and data-intensive applications: applications were distributed over multiple servers in warehouses with many stacks of servers known as server farms or throughout </w:t>
      </w:r>
      <w:r w:rsidR="00B655CD">
        <w:rPr>
          <w:rFonts w:ascii="Times New Roman" w:hAnsi="Times New Roman" w:cs="Times New Roman"/>
          <w:noProof/>
          <w:sz w:val="24"/>
          <w:szCs w:val="24"/>
        </w:rPr>
        <w:t>numerous</w:t>
      </w:r>
      <w:r w:rsidRPr="00CA1DD9">
        <w:rPr>
          <w:rFonts w:ascii="Times New Roman" w:hAnsi="Times New Roman" w:cs="Times New Roman"/>
          <w:sz w:val="24"/>
          <w:szCs w:val="24"/>
        </w:rPr>
        <w:t xml:space="preserve"> physical locations. Businesses soon realized the importance of backup systems in case the </w:t>
      </w:r>
      <w:r w:rsidR="00B655CD">
        <w:rPr>
          <w:rFonts w:ascii="Times New Roman" w:hAnsi="Times New Roman" w:cs="Times New Roman"/>
          <w:noProof/>
          <w:sz w:val="24"/>
          <w:szCs w:val="24"/>
        </w:rPr>
        <w:t>central</w:t>
      </w:r>
      <w:r w:rsidRPr="00CA1DD9">
        <w:rPr>
          <w:rFonts w:ascii="Times New Roman" w:hAnsi="Times New Roman" w:cs="Times New Roman"/>
          <w:sz w:val="24"/>
          <w:szCs w:val="24"/>
        </w:rPr>
        <w:t xml:space="preserve"> server systems went down, leading to more servers </w:t>
      </w:r>
      <w:r w:rsidRPr="00B655CD">
        <w:rPr>
          <w:rFonts w:ascii="Times New Roman" w:hAnsi="Times New Roman" w:cs="Times New Roman"/>
          <w:noProof/>
          <w:sz w:val="24"/>
          <w:szCs w:val="24"/>
        </w:rPr>
        <w:t>being housed</w:t>
      </w:r>
      <w:r w:rsidRPr="00CA1DD9">
        <w:rPr>
          <w:rFonts w:ascii="Times New Roman" w:hAnsi="Times New Roman" w:cs="Times New Roman"/>
          <w:sz w:val="24"/>
          <w:szCs w:val="24"/>
        </w:rPr>
        <w:t xml:space="preserve"> in even more physical locations.</w:t>
      </w:r>
    </w:p>
    <w:p w14:paraId="7E03B3F5" w14:textId="44CAF574"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One such use of distributed contributing is dividing up a large and complex problem into many significantly smaller parts which are then distributed to the many servers to quickly solve and return the answers to those pieces that are eventually concatenated and used to calculate the final </w:t>
      </w:r>
      <w:r w:rsidR="00B655CD">
        <w:rPr>
          <w:rFonts w:ascii="Times New Roman" w:hAnsi="Times New Roman" w:cs="Times New Roman"/>
          <w:noProof/>
          <w:sz w:val="24"/>
          <w:szCs w:val="24"/>
        </w:rPr>
        <w:t>solution</w:t>
      </w:r>
      <w:r w:rsidRPr="00CA1DD9">
        <w:rPr>
          <w:rFonts w:ascii="Times New Roman" w:hAnsi="Times New Roman" w:cs="Times New Roman"/>
          <w:sz w:val="24"/>
          <w:szCs w:val="24"/>
        </w:rPr>
        <w:t xml:space="preserve">: a process known as the “divide and conquer” approach. Multiple servers are also used </w:t>
      </w:r>
      <w:r w:rsidR="00462EF5" w:rsidRPr="00CA1DD9">
        <w:rPr>
          <w:rFonts w:ascii="Times New Roman" w:hAnsi="Times New Roman" w:cs="Times New Roman"/>
          <w:sz w:val="24"/>
          <w:szCs w:val="24"/>
        </w:rPr>
        <w:t>for</w:t>
      </w:r>
      <w:r w:rsidRPr="00CA1DD9">
        <w:rPr>
          <w:rFonts w:ascii="Times New Roman" w:hAnsi="Times New Roman" w:cs="Times New Roman"/>
          <w:sz w:val="24"/>
          <w:szCs w:val="24"/>
        </w:rPr>
        <w:t xml:space="preserve"> computers to communicate across the Internet with one another. </w:t>
      </w:r>
    </w:p>
    <w:p w14:paraId="17CCB873"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4" w:name="_Toc530946958"/>
      <w:r w:rsidRPr="00CA1DD9">
        <w:rPr>
          <w:rStyle w:val="Heading3Char"/>
          <w:rFonts w:ascii="Times New Roman" w:hAnsi="Times New Roman" w:cs="Times New Roman"/>
          <w:i/>
        </w:rPr>
        <w:t>Cloud Computing Model</w:t>
      </w:r>
      <w:bookmarkEnd w:id="44"/>
    </w:p>
    <w:p w14:paraId="3DE51438" w14:textId="5054D233" w:rsidR="00CA1DD9"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Cloud-computing models have more intensive distributed processing designs, as their data processing infrastructure components, servers, applications</w:t>
      </w:r>
      <w:r w:rsidR="00D87A0F">
        <w:rPr>
          <w:rFonts w:ascii="Times New Roman" w:hAnsi="Times New Roman" w:cs="Times New Roman"/>
          <w:sz w:val="24"/>
          <w:szCs w:val="24"/>
        </w:rPr>
        <w:t>,</w:t>
      </w:r>
      <w:r w:rsidRPr="00CA1DD9">
        <w:rPr>
          <w:rFonts w:ascii="Times New Roman" w:hAnsi="Times New Roman" w:cs="Times New Roman"/>
          <w:sz w:val="24"/>
          <w:szCs w:val="24"/>
        </w:rPr>
        <w:t xml:space="preserve"> and networks, not only run in-parallel but are distributed globally and even across services providers. This cloud computing environments </w:t>
      </w:r>
      <w:r w:rsidRPr="00B655CD">
        <w:rPr>
          <w:rFonts w:ascii="Times New Roman" w:hAnsi="Times New Roman" w:cs="Times New Roman"/>
          <w:noProof/>
          <w:sz w:val="24"/>
          <w:szCs w:val="24"/>
        </w:rPr>
        <w:t xml:space="preserve">are </w:t>
      </w:r>
      <w:r w:rsidR="00B655CD" w:rsidRPr="00B655CD">
        <w:rPr>
          <w:rFonts w:ascii="Times New Roman" w:hAnsi="Times New Roman" w:cs="Times New Roman"/>
          <w:noProof/>
          <w:sz w:val="24"/>
          <w:szCs w:val="24"/>
        </w:rPr>
        <w:t>gener</w:t>
      </w:r>
      <w:r w:rsidRPr="00B655CD">
        <w:rPr>
          <w:rFonts w:ascii="Times New Roman" w:hAnsi="Times New Roman" w:cs="Times New Roman"/>
          <w:noProof/>
          <w:sz w:val="24"/>
          <w:szCs w:val="24"/>
        </w:rPr>
        <w:t>ally owned</w:t>
      </w:r>
      <w:r w:rsidRPr="00CA1DD9">
        <w:rPr>
          <w:rFonts w:ascii="Times New Roman" w:hAnsi="Times New Roman" w:cs="Times New Roman"/>
          <w:sz w:val="24"/>
          <w:szCs w:val="24"/>
        </w:rPr>
        <w:t xml:space="preserve"> by ISPs and contracted out to companies after signing service-level agreements. The data processing cloud resources depend on </w:t>
      </w:r>
      <w:r w:rsidR="00462EF5" w:rsidRPr="00CA1DD9">
        <w:rPr>
          <w:rFonts w:ascii="Times New Roman" w:hAnsi="Times New Roman" w:cs="Times New Roman"/>
          <w:sz w:val="24"/>
          <w:szCs w:val="24"/>
        </w:rPr>
        <w:t>several</w:t>
      </w:r>
      <w:r w:rsidRPr="00CA1DD9">
        <w:rPr>
          <w:rFonts w:ascii="Times New Roman" w:hAnsi="Times New Roman" w:cs="Times New Roman"/>
          <w:sz w:val="24"/>
          <w:szCs w:val="24"/>
        </w:rPr>
        <w:t xml:space="preserve"> criteria, including how fast and how many processors </w:t>
      </w:r>
      <w:r w:rsidRPr="00B655CD">
        <w:rPr>
          <w:rFonts w:ascii="Times New Roman" w:hAnsi="Times New Roman" w:cs="Times New Roman"/>
          <w:noProof/>
          <w:sz w:val="24"/>
          <w:szCs w:val="24"/>
        </w:rPr>
        <w:t>are used</w:t>
      </w:r>
      <w:r w:rsidRPr="00CA1DD9">
        <w:rPr>
          <w:rFonts w:ascii="Times New Roman" w:hAnsi="Times New Roman" w:cs="Times New Roman"/>
          <w:sz w:val="24"/>
          <w:szCs w:val="24"/>
        </w:rPr>
        <w:t xml:space="preserve"> as well as the speed of network connections between cloud resources and the Internet.</w:t>
      </w:r>
    </w:p>
    <w:p w14:paraId="0471BE5B" w14:textId="6D958D57"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lastRenderedPageBreak/>
        <w:t xml:space="preserve">There are also three types of cloud architectures and cloud resources: private, public, and hybrid clouds. The private cloud is contained within the boundaries of a corporation or individual residence, while a public cloud shares resources available for the public to </w:t>
      </w:r>
      <w:r w:rsidR="00B655CD">
        <w:rPr>
          <w:rFonts w:ascii="Times New Roman" w:hAnsi="Times New Roman" w:cs="Times New Roman"/>
          <w:noProof/>
          <w:sz w:val="24"/>
          <w:szCs w:val="24"/>
        </w:rPr>
        <w:t>include</w:t>
      </w:r>
      <w:r w:rsidRPr="00CA1DD9">
        <w:rPr>
          <w:rFonts w:ascii="Times New Roman" w:hAnsi="Times New Roman" w:cs="Times New Roman"/>
          <w:sz w:val="24"/>
          <w:szCs w:val="24"/>
        </w:rPr>
        <w:t xml:space="preserve"> </w:t>
      </w:r>
      <w:r w:rsidRPr="00B655CD">
        <w:rPr>
          <w:rFonts w:ascii="Times New Roman" w:hAnsi="Times New Roman" w:cs="Times New Roman"/>
          <w:noProof/>
          <w:sz w:val="24"/>
          <w:szCs w:val="24"/>
        </w:rPr>
        <w:t>and</w:t>
      </w:r>
      <w:r w:rsidRPr="00CA1DD9">
        <w:rPr>
          <w:rFonts w:ascii="Times New Roman" w:hAnsi="Times New Roman" w:cs="Times New Roman"/>
          <w:sz w:val="24"/>
          <w:szCs w:val="24"/>
        </w:rPr>
        <w:t xml:space="preserve"> process data, and a hybrid cloud uses a mix of public and private clouds to provide solutions for users. There is also a government cloud, which is a private cloud architecture owned by one or more government organizations.</w:t>
      </w:r>
    </w:p>
    <w:p w14:paraId="5D68D0D6" w14:textId="5C31E9CD" w:rsid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Most clouds are composed of at least five components: the consumer, the provider, the auditor, the broker, and the carrier. The consumer is the body that maintains a business relationship with the cloud’s providers </w:t>
      </w:r>
      <w:r w:rsidRPr="00B655CD">
        <w:rPr>
          <w:rFonts w:ascii="Times New Roman" w:hAnsi="Times New Roman" w:cs="Times New Roman"/>
          <w:noProof/>
          <w:sz w:val="24"/>
          <w:szCs w:val="24"/>
        </w:rPr>
        <w:t>to</w:t>
      </w:r>
      <w:r w:rsidRPr="00CA1DD9">
        <w:rPr>
          <w:rFonts w:ascii="Times New Roman" w:hAnsi="Times New Roman" w:cs="Times New Roman"/>
          <w:sz w:val="24"/>
          <w:szCs w:val="24"/>
        </w:rPr>
        <w:t xml:space="preserve"> use their services. The provider is an entity responsible for making a service available to consumers. The auditor conducts independent assessments of cloud services, operations, performances, and security of the cloud architecture.</w:t>
      </w:r>
    </w:p>
    <w:p w14:paraId="13CE93AC" w14:textId="36EC9633"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The broke</w:t>
      </w:r>
      <w:r w:rsidR="00D87A0F">
        <w:rPr>
          <w:rFonts w:ascii="Times New Roman" w:hAnsi="Times New Roman" w:cs="Times New Roman"/>
          <w:sz w:val="24"/>
          <w:szCs w:val="24"/>
        </w:rPr>
        <w:t>r</w:t>
      </w:r>
      <w:r w:rsidRPr="00CA1DD9">
        <w:rPr>
          <w:rFonts w:ascii="Times New Roman" w:hAnsi="Times New Roman" w:cs="Times New Roman"/>
          <w:sz w:val="24"/>
          <w:szCs w:val="24"/>
        </w:rPr>
        <w:t xml:space="preserve"> manage</w:t>
      </w:r>
      <w:r w:rsidR="00D87A0F">
        <w:rPr>
          <w:rFonts w:ascii="Times New Roman" w:hAnsi="Times New Roman" w:cs="Times New Roman"/>
          <w:sz w:val="24"/>
          <w:szCs w:val="24"/>
        </w:rPr>
        <w:t xml:space="preserve">s the </w:t>
      </w:r>
      <w:r w:rsidRPr="00CA1DD9">
        <w:rPr>
          <w:rFonts w:ascii="Times New Roman" w:hAnsi="Times New Roman" w:cs="Times New Roman"/>
          <w:sz w:val="24"/>
          <w:szCs w:val="24"/>
        </w:rPr>
        <w:t>use, performance</w:t>
      </w:r>
      <w:r w:rsidR="00D87A0F">
        <w:rPr>
          <w:rFonts w:ascii="Times New Roman" w:hAnsi="Times New Roman" w:cs="Times New Roman"/>
          <w:sz w:val="24"/>
          <w:szCs w:val="24"/>
        </w:rPr>
        <w:t>,</w:t>
      </w:r>
      <w:r w:rsidRPr="00CA1DD9">
        <w:rPr>
          <w:rFonts w:ascii="Times New Roman" w:hAnsi="Times New Roman" w:cs="Times New Roman"/>
          <w:sz w:val="24"/>
          <w:szCs w:val="24"/>
        </w:rPr>
        <w:t xml:space="preserve"> and delivery of the cloud services and negotiates the business relationships between the cloud’s consumers and providers. The carrier is the intermediary that provides the connectivity and transport of cloud services from the providers to the consumers. If all components work in tandem, then the cloud’s services function smoothly.</w:t>
      </w:r>
      <w:r w:rsidR="00CA1DD9">
        <w:rPr>
          <w:rFonts w:ascii="Times New Roman" w:hAnsi="Times New Roman" w:cs="Times New Roman"/>
          <w:sz w:val="24"/>
          <w:szCs w:val="24"/>
        </w:rPr>
        <w:t xml:space="preserve"> </w:t>
      </w:r>
      <w:r w:rsidRPr="00CA1DD9">
        <w:rPr>
          <w:rFonts w:ascii="Times New Roman" w:hAnsi="Times New Roman" w:cs="Times New Roman"/>
          <w:sz w:val="24"/>
          <w:szCs w:val="24"/>
        </w:rPr>
        <w:t xml:space="preserve">Like the client-server and distributed computing models, controlling network traffic and server or warehouse malfunctions and shutdowns are </w:t>
      </w:r>
      <w:r w:rsidR="00B655CD">
        <w:rPr>
          <w:rFonts w:ascii="Times New Roman" w:hAnsi="Times New Roman" w:cs="Times New Roman"/>
          <w:noProof/>
          <w:sz w:val="24"/>
          <w:szCs w:val="24"/>
        </w:rPr>
        <w:t>significant</w:t>
      </w:r>
      <w:r w:rsidRPr="00CA1DD9">
        <w:rPr>
          <w:rFonts w:ascii="Times New Roman" w:hAnsi="Times New Roman" w:cs="Times New Roman"/>
          <w:sz w:val="24"/>
          <w:szCs w:val="24"/>
        </w:rPr>
        <w:t xml:space="preserve"> security challenges posed by this model.</w:t>
      </w:r>
      <w:r w:rsidR="00CA1DD9">
        <w:rPr>
          <w:rFonts w:ascii="Times New Roman" w:hAnsi="Times New Roman" w:cs="Times New Roman"/>
          <w:sz w:val="24"/>
          <w:szCs w:val="24"/>
        </w:rPr>
        <w:t xml:space="preserve"> </w:t>
      </w:r>
      <w:r w:rsidRPr="00CA1DD9">
        <w:rPr>
          <w:rFonts w:ascii="Times New Roman" w:hAnsi="Times New Roman" w:cs="Times New Roman"/>
          <w:sz w:val="24"/>
          <w:szCs w:val="24"/>
        </w:rPr>
        <w:t>Public cloud service providers also need to worry about the type of traffic channeled through the cloud architecture in case</w:t>
      </w:r>
      <w:r w:rsidR="00D87A0F">
        <w:rPr>
          <w:rFonts w:ascii="Times New Roman" w:hAnsi="Times New Roman" w:cs="Times New Roman"/>
          <w:sz w:val="24"/>
          <w:szCs w:val="24"/>
        </w:rPr>
        <w:t xml:space="preserve"> the</w:t>
      </w:r>
      <w:r w:rsidRPr="00CA1DD9">
        <w:rPr>
          <w:rFonts w:ascii="Times New Roman" w:hAnsi="Times New Roman" w:cs="Times New Roman"/>
          <w:sz w:val="24"/>
          <w:szCs w:val="24"/>
        </w:rPr>
        <w:t xml:space="preserve"> malicious software is </w:t>
      </w:r>
      <w:r w:rsidRPr="00B655CD">
        <w:rPr>
          <w:rFonts w:ascii="Times New Roman" w:hAnsi="Times New Roman" w:cs="Times New Roman"/>
          <w:noProof/>
          <w:sz w:val="24"/>
          <w:szCs w:val="24"/>
        </w:rPr>
        <w:t>being run</w:t>
      </w:r>
      <w:r w:rsidRPr="00CA1DD9">
        <w:rPr>
          <w:rFonts w:ascii="Times New Roman" w:hAnsi="Times New Roman" w:cs="Times New Roman"/>
          <w:sz w:val="24"/>
          <w:szCs w:val="24"/>
        </w:rPr>
        <w:t xml:space="preserve"> in the cloud solutions either on purpose or accident.</w:t>
      </w:r>
    </w:p>
    <w:p w14:paraId="7703D977" w14:textId="77777777" w:rsidR="00AB14F2" w:rsidRPr="00CA1DD9" w:rsidRDefault="00AB14F2" w:rsidP="002565DE">
      <w:pPr>
        <w:pStyle w:val="Heading2"/>
        <w:spacing w:before="240" w:after="160" w:line="480" w:lineRule="auto"/>
        <w:rPr>
          <w:rFonts w:ascii="Times New Roman" w:hAnsi="Times New Roman" w:cs="Times New Roman"/>
          <w:b/>
          <w:sz w:val="28"/>
          <w:szCs w:val="28"/>
        </w:rPr>
      </w:pPr>
      <w:bookmarkStart w:id="45" w:name="_Toc530946959"/>
      <w:r w:rsidRPr="00CA1DD9">
        <w:rPr>
          <w:rFonts w:ascii="Times New Roman" w:hAnsi="Times New Roman" w:cs="Times New Roman"/>
          <w:b/>
          <w:sz w:val="28"/>
          <w:szCs w:val="28"/>
        </w:rPr>
        <w:lastRenderedPageBreak/>
        <w:t>Security Issues in Development Environments</w:t>
      </w:r>
      <w:bookmarkEnd w:id="45"/>
    </w:p>
    <w:p w14:paraId="69BA9BF8"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6" w:name="_Toc530946960"/>
      <w:r w:rsidRPr="00CA1DD9">
        <w:rPr>
          <w:rStyle w:val="Heading3Char"/>
          <w:rFonts w:ascii="Times New Roman" w:hAnsi="Times New Roman" w:cs="Times New Roman"/>
          <w:i/>
        </w:rPr>
        <w:t>Traditional Waterfall Model</w:t>
      </w:r>
      <w:bookmarkEnd w:id="46"/>
    </w:p>
    <w:p w14:paraId="11536A7E" w14:textId="77777777" w:rsid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 waterfall development model was the first process model to be introduced and is easy to both understand and use. The whole development process </w:t>
      </w:r>
      <w:r w:rsidRPr="00B655CD">
        <w:rPr>
          <w:rFonts w:ascii="Times New Roman" w:hAnsi="Times New Roman" w:cs="Times New Roman"/>
          <w:noProof/>
          <w:sz w:val="24"/>
          <w:szCs w:val="24"/>
        </w:rPr>
        <w:t>is divided</w:t>
      </w:r>
      <w:r w:rsidRPr="00CA1DD9">
        <w:rPr>
          <w:rFonts w:ascii="Times New Roman" w:hAnsi="Times New Roman" w:cs="Times New Roman"/>
          <w:sz w:val="24"/>
          <w:szCs w:val="24"/>
        </w:rPr>
        <w:t xml:space="preserve"> into separate phases: requirement gathering and analysis, system design, implementation, testing and integration, deployment, and operations and maintenance. These phases cascade to each other in a process that only flows steadily downward to the next </w:t>
      </w:r>
      <w:r w:rsidRPr="00B655CD">
        <w:rPr>
          <w:rFonts w:ascii="Times New Roman" w:hAnsi="Times New Roman" w:cs="Times New Roman"/>
          <w:noProof/>
          <w:sz w:val="24"/>
          <w:szCs w:val="24"/>
        </w:rPr>
        <w:t>phase</w:t>
      </w:r>
      <w:r w:rsidRPr="00CA1DD9">
        <w:rPr>
          <w:rFonts w:ascii="Times New Roman" w:hAnsi="Times New Roman" w:cs="Times New Roman"/>
          <w:sz w:val="24"/>
          <w:szCs w:val="24"/>
        </w:rPr>
        <w:t>, making the design look like a waterfall.</w:t>
      </w:r>
    </w:p>
    <w:p w14:paraId="36FE6F1B" w14:textId="295CA4BE"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These phases </w:t>
      </w:r>
      <w:r w:rsidR="00B655CD">
        <w:rPr>
          <w:rFonts w:ascii="Times New Roman" w:hAnsi="Times New Roman" w:cs="Times New Roman"/>
          <w:noProof/>
          <w:sz w:val="24"/>
          <w:szCs w:val="24"/>
        </w:rPr>
        <w:t>usually are</w:t>
      </w:r>
      <w:r w:rsidRPr="00CA1DD9">
        <w:rPr>
          <w:rFonts w:ascii="Times New Roman" w:hAnsi="Times New Roman" w:cs="Times New Roman"/>
          <w:sz w:val="24"/>
          <w:szCs w:val="24"/>
        </w:rPr>
        <w:t xml:space="preserve"> clearly defined and </w:t>
      </w:r>
      <w:r w:rsidRPr="00B655CD">
        <w:rPr>
          <w:rFonts w:ascii="Times New Roman" w:hAnsi="Times New Roman" w:cs="Times New Roman"/>
          <w:noProof/>
          <w:sz w:val="24"/>
          <w:szCs w:val="24"/>
        </w:rPr>
        <w:t>allow</w:t>
      </w:r>
      <w:r w:rsidRPr="00CA1DD9">
        <w:rPr>
          <w:rFonts w:ascii="Times New Roman" w:hAnsi="Times New Roman" w:cs="Times New Roman"/>
          <w:sz w:val="24"/>
          <w:szCs w:val="24"/>
        </w:rPr>
        <w:t xml:space="preserve"> for </w:t>
      </w:r>
      <w:r w:rsidRPr="00B655CD">
        <w:rPr>
          <w:rFonts w:ascii="Times New Roman" w:hAnsi="Times New Roman" w:cs="Times New Roman"/>
          <w:noProof/>
          <w:sz w:val="24"/>
          <w:szCs w:val="24"/>
        </w:rPr>
        <w:t>a</w:t>
      </w:r>
      <w:r w:rsidR="00B655CD">
        <w:rPr>
          <w:rFonts w:ascii="Times New Roman" w:hAnsi="Times New Roman" w:cs="Times New Roman"/>
          <w:noProof/>
          <w:sz w:val="24"/>
          <w:szCs w:val="24"/>
        </w:rPr>
        <w:t xml:space="preserve"> comfortable</w:t>
      </w:r>
      <w:r w:rsidRPr="00CA1DD9">
        <w:rPr>
          <w:rFonts w:ascii="Times New Roman" w:hAnsi="Times New Roman" w:cs="Times New Roman"/>
          <w:sz w:val="24"/>
          <w:szCs w:val="24"/>
        </w:rPr>
        <w:t xml:space="preserve"> task arrangement, the model produces deliverables late through the process and does not adapt well to any new requirements or technological developments while under development (TutorialsPoint.com, n.d.). Therefore, for complex projects that have a high risk of changing </w:t>
      </w:r>
      <w:r w:rsidR="00B655CD">
        <w:rPr>
          <w:rFonts w:ascii="Times New Roman" w:hAnsi="Times New Roman" w:cs="Times New Roman"/>
          <w:noProof/>
          <w:sz w:val="24"/>
          <w:szCs w:val="24"/>
        </w:rPr>
        <w:t>need</w:t>
      </w:r>
      <w:r w:rsidRPr="00B655CD">
        <w:rPr>
          <w:rFonts w:ascii="Times New Roman" w:hAnsi="Times New Roman" w:cs="Times New Roman"/>
          <w:noProof/>
          <w:sz w:val="24"/>
          <w:szCs w:val="24"/>
        </w:rPr>
        <w:t>s</w:t>
      </w:r>
      <w:r w:rsidRPr="00CA1DD9">
        <w:rPr>
          <w:rFonts w:ascii="Times New Roman" w:hAnsi="Times New Roman" w:cs="Times New Roman"/>
          <w:sz w:val="24"/>
          <w:szCs w:val="24"/>
        </w:rPr>
        <w:t>, such as security-related projects, developers do not possess the means to adopt new security requirements if following this model.</w:t>
      </w:r>
    </w:p>
    <w:p w14:paraId="59F93BDE"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7" w:name="_Toc530946961"/>
      <w:r w:rsidRPr="00CA1DD9">
        <w:rPr>
          <w:rStyle w:val="Heading3Char"/>
          <w:rFonts w:ascii="Times New Roman" w:hAnsi="Times New Roman" w:cs="Times New Roman"/>
          <w:i/>
        </w:rPr>
        <w:t>Spiral Model</w:t>
      </w:r>
      <w:bookmarkEnd w:id="47"/>
    </w:p>
    <w:p w14:paraId="497AA46A" w14:textId="2D6F8BC4"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Spiral models follow the waterfall model’s cascading process of development while allowing for multiple passes through the waterfall model’s phases. Each pass follows </w:t>
      </w:r>
      <w:r w:rsidR="00B655CD">
        <w:rPr>
          <w:rFonts w:ascii="Times New Roman" w:hAnsi="Times New Roman" w:cs="Times New Roman"/>
          <w:noProof/>
          <w:sz w:val="24"/>
          <w:szCs w:val="24"/>
        </w:rPr>
        <w:t>specific</w:t>
      </w:r>
      <w:r w:rsidRPr="00CA1DD9">
        <w:rPr>
          <w:rFonts w:ascii="Times New Roman" w:hAnsi="Times New Roman" w:cs="Times New Roman"/>
          <w:sz w:val="24"/>
          <w:szCs w:val="24"/>
        </w:rPr>
        <w:t xml:space="preserve"> prioritized design and development criteria </w:t>
      </w:r>
      <w:r w:rsidRPr="00B655CD">
        <w:rPr>
          <w:rFonts w:ascii="Times New Roman" w:hAnsi="Times New Roman" w:cs="Times New Roman"/>
          <w:noProof/>
          <w:sz w:val="24"/>
          <w:szCs w:val="24"/>
        </w:rPr>
        <w:t xml:space="preserve">to </w:t>
      </w:r>
      <w:r w:rsidR="00B655CD">
        <w:rPr>
          <w:rFonts w:ascii="Times New Roman" w:hAnsi="Times New Roman" w:cs="Times New Roman"/>
          <w:noProof/>
          <w:sz w:val="24"/>
          <w:szCs w:val="24"/>
        </w:rPr>
        <w:t>create the overall system incrementally</w:t>
      </w:r>
      <w:r w:rsidRPr="00CA1DD9">
        <w:rPr>
          <w:rFonts w:ascii="Times New Roman" w:hAnsi="Times New Roman" w:cs="Times New Roman"/>
          <w:sz w:val="24"/>
          <w:szCs w:val="24"/>
        </w:rPr>
        <w:t xml:space="preserve">. </w:t>
      </w:r>
      <w:r w:rsidRPr="00B655CD">
        <w:rPr>
          <w:rFonts w:ascii="Times New Roman" w:hAnsi="Times New Roman" w:cs="Times New Roman"/>
          <w:noProof/>
          <w:sz w:val="24"/>
          <w:szCs w:val="24"/>
        </w:rPr>
        <w:t>Performing a risk analysis at the beginning of</w:t>
      </w:r>
      <w:r w:rsidRPr="00CA1DD9">
        <w:rPr>
          <w:rFonts w:ascii="Times New Roman" w:hAnsi="Times New Roman" w:cs="Times New Roman"/>
          <w:sz w:val="24"/>
          <w:szCs w:val="24"/>
        </w:rPr>
        <w:t xml:space="preserve"> each </w:t>
      </w:r>
      <w:r w:rsidRPr="00B655CD">
        <w:rPr>
          <w:rFonts w:ascii="Times New Roman" w:hAnsi="Times New Roman" w:cs="Times New Roman"/>
          <w:noProof/>
          <w:sz w:val="24"/>
          <w:szCs w:val="24"/>
        </w:rPr>
        <w:t>phase</w:t>
      </w:r>
      <w:r w:rsidRPr="00CA1DD9">
        <w:rPr>
          <w:rFonts w:ascii="Times New Roman" w:hAnsi="Times New Roman" w:cs="Times New Roman"/>
          <w:sz w:val="24"/>
          <w:szCs w:val="24"/>
        </w:rPr>
        <w:t xml:space="preserve"> allows for developers to focus on mitigating any potential risks as well as adapt their project to meet any newly-defined requirements when determin</w:t>
      </w:r>
      <w:r w:rsidR="00D87A0F">
        <w:rPr>
          <w:rFonts w:ascii="Times New Roman" w:hAnsi="Times New Roman" w:cs="Times New Roman"/>
          <w:sz w:val="24"/>
          <w:szCs w:val="24"/>
        </w:rPr>
        <w:t>ing</w:t>
      </w:r>
      <w:r w:rsidRPr="00CA1DD9">
        <w:rPr>
          <w:rFonts w:ascii="Times New Roman" w:hAnsi="Times New Roman" w:cs="Times New Roman"/>
          <w:sz w:val="24"/>
          <w:szCs w:val="24"/>
        </w:rPr>
        <w:t xml:space="preserve"> what design and development criteria to prioritize. This model heavily relies on the risk analysis phase, meaning mistakes made in this will ripple throughout the project and most likely cause the project </w:t>
      </w:r>
      <w:r w:rsidR="00B655CD">
        <w:rPr>
          <w:rFonts w:ascii="Times New Roman" w:hAnsi="Times New Roman" w:cs="Times New Roman"/>
          <w:noProof/>
          <w:sz w:val="24"/>
          <w:szCs w:val="24"/>
        </w:rPr>
        <w:t>not to</w:t>
      </w:r>
      <w:r w:rsidRPr="00B655CD">
        <w:rPr>
          <w:rFonts w:ascii="Times New Roman" w:hAnsi="Times New Roman" w:cs="Times New Roman"/>
          <w:noProof/>
          <w:sz w:val="24"/>
          <w:szCs w:val="24"/>
        </w:rPr>
        <w:t xml:space="preserve"> meet specified requirements during a pass</w:t>
      </w:r>
      <w:r w:rsidRPr="00CA1DD9">
        <w:rPr>
          <w:rFonts w:ascii="Times New Roman" w:hAnsi="Times New Roman" w:cs="Times New Roman"/>
          <w:sz w:val="24"/>
          <w:szCs w:val="24"/>
        </w:rPr>
        <w:t xml:space="preserve"> and </w:t>
      </w:r>
      <w:r w:rsidRPr="00CA1DD9">
        <w:rPr>
          <w:rFonts w:ascii="Times New Roman" w:hAnsi="Times New Roman" w:cs="Times New Roman"/>
          <w:sz w:val="24"/>
          <w:szCs w:val="24"/>
        </w:rPr>
        <w:lastRenderedPageBreak/>
        <w:t>ultimately fail (IS2200, 2013). Therefore, this model is not appropriate for high risk, security-based projects.</w:t>
      </w:r>
    </w:p>
    <w:p w14:paraId="01025E83"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8" w:name="_Toc530946962"/>
      <w:r w:rsidRPr="00CA1DD9">
        <w:rPr>
          <w:rStyle w:val="Heading3Char"/>
          <w:rFonts w:ascii="Times New Roman" w:hAnsi="Times New Roman" w:cs="Times New Roman"/>
          <w:i/>
        </w:rPr>
        <w:t>Agile/Extreme Programming Model</w:t>
      </w:r>
      <w:bookmarkEnd w:id="48"/>
    </w:p>
    <w:p w14:paraId="7A9FBEC3" w14:textId="1EEB9D28" w:rsid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 Agile design model is one category of the extreme programming models that has grown in popularity amongst most engineers and developers. The rise in popularity is due to being team-focused when it comes to task prioritization as it allows for the rapid development of prototype models and components of a system to-be-developed. Agile passes </w:t>
      </w:r>
      <w:r w:rsidRPr="00B655CD">
        <w:rPr>
          <w:rFonts w:ascii="Times New Roman" w:hAnsi="Times New Roman" w:cs="Times New Roman"/>
          <w:noProof/>
          <w:sz w:val="24"/>
          <w:szCs w:val="24"/>
        </w:rPr>
        <w:t xml:space="preserve">are </w:t>
      </w:r>
      <w:r w:rsidR="00B655CD" w:rsidRPr="00B655CD">
        <w:rPr>
          <w:rFonts w:ascii="Times New Roman" w:hAnsi="Times New Roman" w:cs="Times New Roman"/>
          <w:noProof/>
          <w:sz w:val="24"/>
          <w:szCs w:val="24"/>
        </w:rPr>
        <w:t>typic</w:t>
      </w:r>
      <w:r w:rsidRPr="00B655CD">
        <w:rPr>
          <w:rFonts w:ascii="Times New Roman" w:hAnsi="Times New Roman" w:cs="Times New Roman"/>
          <w:noProof/>
          <w:sz w:val="24"/>
          <w:szCs w:val="24"/>
        </w:rPr>
        <w:t>ally done</w:t>
      </w:r>
      <w:r w:rsidRPr="00CA1DD9">
        <w:rPr>
          <w:rFonts w:ascii="Times New Roman" w:hAnsi="Times New Roman" w:cs="Times New Roman"/>
          <w:sz w:val="24"/>
          <w:szCs w:val="24"/>
        </w:rPr>
        <w:t xml:space="preserve"> in two- to three-week increments with some Agile teams having informal stand-up meetings daily or weekly to assess what current team members have and are working on during an </w:t>
      </w:r>
      <w:r w:rsidRPr="00B655CD">
        <w:rPr>
          <w:rFonts w:ascii="Times New Roman" w:hAnsi="Times New Roman" w:cs="Times New Roman"/>
          <w:noProof/>
          <w:sz w:val="24"/>
          <w:szCs w:val="24"/>
        </w:rPr>
        <w:t>increment</w:t>
      </w:r>
      <w:r w:rsidRPr="00CA1DD9">
        <w:rPr>
          <w:rFonts w:ascii="Times New Roman" w:hAnsi="Times New Roman" w:cs="Times New Roman"/>
          <w:sz w:val="24"/>
          <w:szCs w:val="24"/>
        </w:rPr>
        <w:t>.</w:t>
      </w:r>
    </w:p>
    <w:p w14:paraId="52F07F8F" w14:textId="7D54ADE2"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Agile processes usually have </w:t>
      </w:r>
      <w:r w:rsidR="00D87A0F">
        <w:rPr>
          <w:rFonts w:ascii="Times New Roman" w:hAnsi="Times New Roman" w:cs="Times New Roman"/>
          <w:sz w:val="24"/>
          <w:szCs w:val="24"/>
        </w:rPr>
        <w:t>fewer</w:t>
      </w:r>
      <w:r w:rsidRPr="00CA1DD9">
        <w:rPr>
          <w:rFonts w:ascii="Times New Roman" w:hAnsi="Times New Roman" w:cs="Times New Roman"/>
          <w:sz w:val="24"/>
          <w:szCs w:val="24"/>
        </w:rPr>
        <w:t xml:space="preserve"> requirements documentation, plans</w:t>
      </w:r>
      <w:r w:rsidR="00D87A0F">
        <w:rPr>
          <w:rFonts w:ascii="Times New Roman" w:hAnsi="Times New Roman" w:cs="Times New Roman"/>
          <w:sz w:val="24"/>
          <w:szCs w:val="24"/>
        </w:rPr>
        <w:t>,</w:t>
      </w:r>
      <w:r w:rsidRPr="00CA1DD9">
        <w:rPr>
          <w:rFonts w:ascii="Times New Roman" w:hAnsi="Times New Roman" w:cs="Times New Roman"/>
          <w:sz w:val="24"/>
          <w:szCs w:val="24"/>
        </w:rPr>
        <w:t xml:space="preserve"> and procedures than waterfall or spiral models due to the swiftness of development that is necessary for each increment. The lack of focus for documentation allows for Agile teams to focus more on capturing any design issues that arise, or requirements that are added, during each increment giving the overall process greater flexibility than waterfall or spiral models. The high degree of flexibility and the rapid prototyping and testing are the main reasons why most security-based projects should use this model.</w:t>
      </w:r>
    </w:p>
    <w:p w14:paraId="6F5A8516"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49" w:name="_Toc530946963"/>
      <w:r w:rsidRPr="00CA1DD9">
        <w:rPr>
          <w:rStyle w:val="Heading3Char"/>
          <w:rFonts w:ascii="Times New Roman" w:hAnsi="Times New Roman" w:cs="Times New Roman"/>
          <w:i/>
        </w:rPr>
        <w:t>Cloud-based Model</w:t>
      </w:r>
      <w:bookmarkEnd w:id="49"/>
    </w:p>
    <w:p w14:paraId="2182B224" w14:textId="2F26FAAA" w:rsid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Cloud models usually involve integrated development environments, </w:t>
      </w:r>
      <w:r w:rsidRPr="00B655CD">
        <w:rPr>
          <w:rFonts w:ascii="Times New Roman" w:hAnsi="Times New Roman" w:cs="Times New Roman"/>
          <w:noProof/>
          <w:sz w:val="24"/>
          <w:szCs w:val="24"/>
        </w:rPr>
        <w:t>application lifecycle management components</w:t>
      </w:r>
      <w:r w:rsidRPr="00CA1DD9">
        <w:rPr>
          <w:rFonts w:ascii="Times New Roman" w:hAnsi="Times New Roman" w:cs="Times New Roman"/>
          <w:sz w:val="24"/>
          <w:szCs w:val="24"/>
        </w:rPr>
        <w:t xml:space="preserve">, and application security testing components hosted on remote machines. Lifecycle management components include test and quality management, source code and configuration management, and continuous delivery tools. Besides using remote </w:t>
      </w:r>
      <w:r w:rsidR="00B655CD">
        <w:rPr>
          <w:rFonts w:ascii="Times New Roman" w:hAnsi="Times New Roman" w:cs="Times New Roman"/>
          <w:noProof/>
          <w:sz w:val="24"/>
          <w:szCs w:val="24"/>
        </w:rPr>
        <w:t>computer</w:t>
      </w:r>
      <w:r w:rsidRPr="00B655CD">
        <w:rPr>
          <w:rFonts w:ascii="Times New Roman" w:hAnsi="Times New Roman" w:cs="Times New Roman"/>
          <w:noProof/>
          <w:sz w:val="24"/>
          <w:szCs w:val="24"/>
        </w:rPr>
        <w:t>s</w:t>
      </w:r>
      <w:r w:rsidRPr="00CA1DD9">
        <w:rPr>
          <w:rFonts w:ascii="Times New Roman" w:hAnsi="Times New Roman" w:cs="Times New Roman"/>
          <w:sz w:val="24"/>
          <w:szCs w:val="24"/>
        </w:rPr>
        <w:t xml:space="preserve"> </w:t>
      </w:r>
      <w:r w:rsidRPr="00CA1DD9">
        <w:rPr>
          <w:rFonts w:ascii="Times New Roman" w:hAnsi="Times New Roman" w:cs="Times New Roman"/>
          <w:sz w:val="24"/>
          <w:szCs w:val="24"/>
        </w:rPr>
        <w:lastRenderedPageBreak/>
        <w:t xml:space="preserve">for automated tasks and storage, cloud-based models </w:t>
      </w:r>
      <w:r w:rsidRPr="00B655CD">
        <w:rPr>
          <w:rFonts w:ascii="Times New Roman" w:hAnsi="Times New Roman" w:cs="Times New Roman"/>
          <w:noProof/>
          <w:sz w:val="24"/>
          <w:szCs w:val="24"/>
        </w:rPr>
        <w:t>are mainly used</w:t>
      </w:r>
      <w:r w:rsidRPr="00CA1DD9">
        <w:rPr>
          <w:rFonts w:ascii="Times New Roman" w:hAnsi="Times New Roman" w:cs="Times New Roman"/>
          <w:sz w:val="24"/>
          <w:szCs w:val="24"/>
        </w:rPr>
        <w:t xml:space="preserve"> for rapid prototyping, parallel branch development and load- and performance</w:t>
      </w:r>
      <w:r w:rsidR="0099176A">
        <w:rPr>
          <w:rFonts w:ascii="Times New Roman" w:hAnsi="Times New Roman" w:cs="Times New Roman"/>
          <w:sz w:val="24"/>
          <w:szCs w:val="24"/>
        </w:rPr>
        <w:t xml:space="preserve"> </w:t>
      </w:r>
      <w:r w:rsidRPr="00CA1DD9">
        <w:rPr>
          <w:rFonts w:ascii="Times New Roman" w:hAnsi="Times New Roman" w:cs="Times New Roman"/>
          <w:sz w:val="24"/>
          <w:szCs w:val="24"/>
        </w:rPr>
        <w:t>testing.</w:t>
      </w:r>
    </w:p>
    <w:p w14:paraId="7EB0971F" w14:textId="005A412B" w:rsidR="00AB14F2" w:rsidRPr="00CA1DD9" w:rsidRDefault="00AB14F2"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Developing teams are starting to switch to this development model over Agile due to most of the computational load being shifted to remote machines to allow for quicker development and prototyping (Violino, 2011). The </w:t>
      </w:r>
      <w:r w:rsidRPr="00B655CD">
        <w:rPr>
          <w:rFonts w:ascii="Times New Roman" w:hAnsi="Times New Roman" w:cs="Times New Roman"/>
          <w:noProof/>
          <w:sz w:val="24"/>
          <w:szCs w:val="24"/>
        </w:rPr>
        <w:t>automated</w:t>
      </w:r>
      <w:r w:rsidRPr="00CA1DD9">
        <w:rPr>
          <w:rFonts w:ascii="Times New Roman" w:hAnsi="Times New Roman" w:cs="Times New Roman"/>
          <w:sz w:val="24"/>
          <w:szCs w:val="24"/>
        </w:rPr>
        <w:t xml:space="preserve"> security and testing components ensure that all deliverables maintain their defined requirements throughout the developing process, which further promotes why this is quickly gaining popularity for quacking-changing, high risk, ongoing projects such as ones focusing on application security.</w:t>
      </w:r>
    </w:p>
    <w:p w14:paraId="040FB0CF" w14:textId="7D5A770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50" w:name="_Toc530946964"/>
      <w:r w:rsidRPr="00CA1DD9">
        <w:rPr>
          <w:rStyle w:val="Heading3Char"/>
          <w:rFonts w:ascii="Times New Roman" w:hAnsi="Times New Roman" w:cs="Times New Roman"/>
          <w:i/>
        </w:rPr>
        <w:t>Cloud Provider Assurances</w:t>
      </w:r>
      <w:bookmarkEnd w:id="50"/>
    </w:p>
    <w:p w14:paraId="7C8B5394" w14:textId="77777777" w:rsidR="00B655CD" w:rsidRDefault="00AB14F2" w:rsidP="00B655CD">
      <w:pPr>
        <w:pStyle w:val="ListParagraph"/>
        <w:numPr>
          <w:ilvl w:val="0"/>
          <w:numId w:val="9"/>
        </w:numPr>
        <w:spacing w:before="240" w:line="480" w:lineRule="auto"/>
        <w:rPr>
          <w:rFonts w:ascii="Times New Roman" w:hAnsi="Times New Roman" w:cs="Times New Roman"/>
          <w:noProof/>
          <w:sz w:val="24"/>
          <w:szCs w:val="24"/>
        </w:rPr>
      </w:pPr>
      <w:r w:rsidRPr="00CA1DD9">
        <w:rPr>
          <w:rFonts w:ascii="Times New Roman" w:hAnsi="Times New Roman" w:cs="Times New Roman"/>
          <w:b/>
          <w:i/>
          <w:sz w:val="24"/>
          <w:szCs w:val="24"/>
        </w:rPr>
        <w:t>How could a cloud-based solution maintain a proper authentication system for its clients?</w:t>
      </w:r>
      <w:r w:rsidRPr="00CA1DD9">
        <w:rPr>
          <w:rFonts w:ascii="Times New Roman" w:hAnsi="Times New Roman" w:cs="Times New Roman"/>
          <w:b/>
          <w:sz w:val="24"/>
          <w:szCs w:val="24"/>
        </w:rPr>
        <w:t xml:space="preserve"> </w:t>
      </w:r>
      <w:r w:rsidRPr="00CA1DD9">
        <w:rPr>
          <w:rFonts w:ascii="Times New Roman" w:hAnsi="Times New Roman" w:cs="Times New Roman"/>
          <w:sz w:val="24"/>
          <w:szCs w:val="24"/>
        </w:rPr>
        <w:t xml:space="preserve">Besides keeping the authentication systems up and running, </w:t>
      </w:r>
      <w:r w:rsidR="00B655CD">
        <w:rPr>
          <w:rFonts w:ascii="Times New Roman" w:hAnsi="Times New Roman" w:cs="Times New Roman"/>
          <w:noProof/>
          <w:sz w:val="24"/>
          <w:szCs w:val="24"/>
        </w:rPr>
        <w:t>appropriate</w:t>
      </w:r>
      <w:r w:rsidRPr="00CA1DD9">
        <w:rPr>
          <w:rFonts w:ascii="Times New Roman" w:hAnsi="Times New Roman" w:cs="Times New Roman"/>
          <w:sz w:val="24"/>
          <w:szCs w:val="24"/>
        </w:rPr>
        <w:t xml:space="preserve"> client authentication systems should </w:t>
      </w:r>
      <w:r w:rsidRPr="00B655CD">
        <w:rPr>
          <w:rFonts w:ascii="Times New Roman" w:hAnsi="Times New Roman" w:cs="Times New Roman"/>
          <w:noProof/>
          <w:sz w:val="24"/>
          <w:szCs w:val="24"/>
        </w:rPr>
        <w:t>con</w:t>
      </w:r>
      <w:r w:rsidR="00B655CD">
        <w:rPr>
          <w:rFonts w:ascii="Times New Roman" w:hAnsi="Times New Roman" w:cs="Times New Roman"/>
          <w:noProof/>
          <w:sz w:val="24"/>
          <w:szCs w:val="24"/>
        </w:rPr>
        <w:t>tinual</w:t>
      </w:r>
      <w:r w:rsidRPr="00B655CD">
        <w:rPr>
          <w:rFonts w:ascii="Times New Roman" w:hAnsi="Times New Roman" w:cs="Times New Roman"/>
          <w:noProof/>
          <w:sz w:val="24"/>
          <w:szCs w:val="24"/>
        </w:rPr>
        <w:t>ly</w:t>
      </w:r>
      <w:r w:rsidRPr="00CA1DD9">
        <w:rPr>
          <w:rFonts w:ascii="Times New Roman" w:hAnsi="Times New Roman" w:cs="Times New Roman"/>
          <w:sz w:val="24"/>
          <w:szCs w:val="24"/>
        </w:rPr>
        <w:t xml:space="preserve"> identify and authenticate users, assign user access rights, and create and enforce resource access policies. Multifactor authentication should be used to both identify and authenticate users to reduce the risk of credentials being stolen or compromised as attackers will need to acquire multiple, independent authentication elements </w:t>
      </w:r>
      <w:r w:rsidRPr="00B655CD">
        <w:rPr>
          <w:rFonts w:ascii="Times New Roman" w:hAnsi="Times New Roman" w:cs="Times New Roman"/>
          <w:noProof/>
          <w:sz w:val="24"/>
          <w:szCs w:val="24"/>
        </w:rPr>
        <w:t xml:space="preserve">to </w:t>
      </w:r>
      <w:r w:rsidR="00B655CD">
        <w:rPr>
          <w:rFonts w:ascii="Times New Roman" w:hAnsi="Times New Roman" w:cs="Times New Roman"/>
          <w:noProof/>
          <w:sz w:val="24"/>
          <w:szCs w:val="24"/>
        </w:rPr>
        <w:t>compromise a client’s credentials successfully</w:t>
      </w:r>
      <w:r w:rsidRPr="00CA1DD9">
        <w:rPr>
          <w:rFonts w:ascii="Times New Roman" w:hAnsi="Times New Roman" w:cs="Times New Roman"/>
          <w:sz w:val="24"/>
          <w:szCs w:val="24"/>
        </w:rPr>
        <w:t>. Also, Roles should be designed to adequately distribute user access rights out to a client’s users to ensure no one person can adversely affect the entire cloud solutions environment</w:t>
      </w:r>
      <w:r w:rsidRPr="00B655CD">
        <w:rPr>
          <w:rFonts w:ascii="Times New Roman" w:hAnsi="Times New Roman" w:cs="Times New Roman"/>
          <w:noProof/>
          <w:sz w:val="24"/>
          <w:szCs w:val="24"/>
        </w:rPr>
        <w:t>.</w:t>
      </w:r>
    </w:p>
    <w:p w14:paraId="1E3469DF" w14:textId="5BD11E0A" w:rsidR="00AB14F2" w:rsidRPr="00B655CD" w:rsidRDefault="00B655CD" w:rsidP="00B655CD">
      <w:pPr>
        <w:pStyle w:val="ListParagraph"/>
        <w:spacing w:before="240" w:line="480" w:lineRule="auto"/>
        <w:rPr>
          <w:rFonts w:ascii="Times New Roman" w:hAnsi="Times New Roman" w:cs="Times New Roman"/>
          <w:noProof/>
          <w:sz w:val="24"/>
          <w:szCs w:val="24"/>
        </w:rPr>
      </w:pPr>
      <w:r w:rsidRPr="00B655CD">
        <w:rPr>
          <w:rFonts w:ascii="Times New Roman" w:hAnsi="Times New Roman" w:cs="Times New Roman"/>
          <w:noProof/>
          <w:sz w:val="24"/>
          <w:szCs w:val="24"/>
        </w:rPr>
        <w:t>Moreover</w:t>
      </w:r>
      <w:r w:rsidR="00AB14F2" w:rsidRPr="00B655CD">
        <w:rPr>
          <w:rFonts w:ascii="Times New Roman" w:hAnsi="Times New Roman" w:cs="Times New Roman"/>
          <w:noProof/>
          <w:sz w:val="24"/>
          <w:szCs w:val="24"/>
        </w:rPr>
        <w:t>,</w:t>
      </w:r>
      <w:r w:rsidR="00AB14F2" w:rsidRPr="00B655CD">
        <w:rPr>
          <w:rFonts w:ascii="Times New Roman" w:hAnsi="Times New Roman" w:cs="Times New Roman"/>
          <w:sz w:val="24"/>
          <w:szCs w:val="24"/>
        </w:rPr>
        <w:t xml:space="preserve"> cloud service providers </w:t>
      </w:r>
      <w:r>
        <w:rPr>
          <w:rFonts w:ascii="Times New Roman" w:hAnsi="Times New Roman" w:cs="Times New Roman"/>
          <w:noProof/>
          <w:sz w:val="24"/>
          <w:szCs w:val="24"/>
        </w:rPr>
        <w:t>frequently</w:t>
      </w:r>
      <w:r w:rsidR="00AB14F2" w:rsidRPr="00B655CD">
        <w:rPr>
          <w:rFonts w:ascii="Times New Roman" w:hAnsi="Times New Roman" w:cs="Times New Roman"/>
          <w:sz w:val="24"/>
          <w:szCs w:val="24"/>
        </w:rPr>
        <w:t xml:space="preserve"> offer several different types of storage devices for each of their services. Consumers should be able to somewhat easily create and enforce </w:t>
      </w:r>
      <w:r w:rsidR="00AB14F2" w:rsidRPr="008263D0">
        <w:rPr>
          <w:rFonts w:ascii="Times New Roman" w:hAnsi="Times New Roman" w:cs="Times New Roman"/>
          <w:noProof/>
          <w:sz w:val="24"/>
          <w:szCs w:val="24"/>
        </w:rPr>
        <w:t>unique</w:t>
      </w:r>
      <w:r w:rsidR="00AB14F2" w:rsidRPr="00B655CD">
        <w:rPr>
          <w:rFonts w:ascii="Times New Roman" w:hAnsi="Times New Roman" w:cs="Times New Roman"/>
          <w:sz w:val="24"/>
          <w:szCs w:val="24"/>
        </w:rPr>
        <w:t xml:space="preserve"> access policies to their storage devices so that only certain people under certain conditions can access the protected data (Faatz, 2018). With these factors </w:t>
      </w:r>
      <w:r w:rsidR="00AB14F2" w:rsidRPr="00B655CD">
        <w:rPr>
          <w:rFonts w:ascii="Times New Roman" w:hAnsi="Times New Roman" w:cs="Times New Roman"/>
          <w:sz w:val="24"/>
          <w:szCs w:val="24"/>
        </w:rPr>
        <w:lastRenderedPageBreak/>
        <w:t>addressed, cloud-based solutions can maintain proper client authentication systems for their consumers.</w:t>
      </w:r>
    </w:p>
    <w:p w14:paraId="340CFF46" w14:textId="262C613B" w:rsidR="00CA1DD9" w:rsidRPr="00CA1DD9" w:rsidRDefault="00AB14F2" w:rsidP="002565DE">
      <w:pPr>
        <w:pStyle w:val="ListParagraph"/>
        <w:numPr>
          <w:ilvl w:val="0"/>
          <w:numId w:val="9"/>
        </w:numPr>
        <w:spacing w:before="240" w:line="480" w:lineRule="auto"/>
        <w:rPr>
          <w:rFonts w:ascii="Times New Roman" w:hAnsi="Times New Roman" w:cs="Times New Roman"/>
          <w:sz w:val="24"/>
          <w:szCs w:val="24"/>
        </w:rPr>
      </w:pPr>
      <w:r w:rsidRPr="00CA1DD9">
        <w:rPr>
          <w:rFonts w:ascii="Times New Roman" w:hAnsi="Times New Roman" w:cs="Times New Roman"/>
          <w:b/>
          <w:i/>
          <w:sz w:val="24"/>
          <w:szCs w:val="24"/>
        </w:rPr>
        <w:t xml:space="preserve">How might a cloud-based solution </w:t>
      </w:r>
      <w:r w:rsidRPr="00B655CD">
        <w:rPr>
          <w:rFonts w:ascii="Times New Roman" w:hAnsi="Times New Roman" w:cs="Times New Roman"/>
          <w:b/>
          <w:i/>
          <w:noProof/>
          <w:sz w:val="24"/>
          <w:szCs w:val="24"/>
        </w:rPr>
        <w:t>ensure that one client's data is kept confidential and protected from other clients who also have access to the same data center</w:t>
      </w:r>
      <w:r w:rsidRPr="00CA1DD9">
        <w:rPr>
          <w:rFonts w:ascii="Times New Roman" w:hAnsi="Times New Roman" w:cs="Times New Roman"/>
          <w:b/>
          <w:i/>
          <w:sz w:val="24"/>
          <w:szCs w:val="24"/>
        </w:rPr>
        <w:t>?</w:t>
      </w:r>
      <w:r w:rsidRPr="00CA1DD9">
        <w:rPr>
          <w:rFonts w:ascii="Times New Roman" w:hAnsi="Times New Roman" w:cs="Times New Roman"/>
          <w:b/>
          <w:sz w:val="24"/>
          <w:szCs w:val="24"/>
        </w:rPr>
        <w:t xml:space="preserve"> </w:t>
      </w:r>
      <w:r w:rsidRPr="00CA1DD9">
        <w:rPr>
          <w:rFonts w:ascii="Times New Roman" w:hAnsi="Times New Roman" w:cs="Times New Roman"/>
          <w:sz w:val="24"/>
          <w:szCs w:val="24"/>
        </w:rPr>
        <w:t xml:space="preserve">Cloud-based solutions should have server connection protocols that only permit the renters of the servers to access said servers remotely, as well as enforcing a one-client-per-server policy, as these policies will ensure only the clients (and those they grant server access to) can access the clients’ data. </w:t>
      </w:r>
      <w:r w:rsidR="008263D0">
        <w:rPr>
          <w:rFonts w:ascii="Times New Roman" w:hAnsi="Times New Roman" w:cs="Times New Roman"/>
          <w:noProof/>
          <w:sz w:val="24"/>
          <w:szCs w:val="24"/>
        </w:rPr>
        <w:t>T</w:t>
      </w:r>
      <w:r w:rsidRPr="008263D0">
        <w:rPr>
          <w:rFonts w:ascii="Times New Roman" w:hAnsi="Times New Roman" w:cs="Times New Roman"/>
          <w:noProof/>
          <w:sz w:val="24"/>
          <w:szCs w:val="24"/>
        </w:rPr>
        <w:t>he confidentiality</w:t>
      </w:r>
      <w:r w:rsidRPr="00CA1DD9">
        <w:rPr>
          <w:rFonts w:ascii="Times New Roman" w:hAnsi="Times New Roman" w:cs="Times New Roman"/>
          <w:sz w:val="24"/>
          <w:szCs w:val="24"/>
        </w:rPr>
        <w:t xml:space="preserve"> and protection of client data. Client segregation and control policies are the easiest ways to ensure a client cannot access another client’s data.</w:t>
      </w:r>
    </w:p>
    <w:p w14:paraId="2FF1353F" w14:textId="32F145F0" w:rsidR="00AB14F2" w:rsidRPr="00CA1DD9" w:rsidRDefault="00AB14F2" w:rsidP="002565DE">
      <w:pPr>
        <w:pStyle w:val="ListParagraph"/>
        <w:numPr>
          <w:ilvl w:val="0"/>
          <w:numId w:val="9"/>
        </w:numPr>
        <w:spacing w:before="240" w:line="480" w:lineRule="auto"/>
        <w:rPr>
          <w:rFonts w:ascii="Times New Roman" w:hAnsi="Times New Roman" w:cs="Times New Roman"/>
          <w:sz w:val="24"/>
          <w:szCs w:val="24"/>
        </w:rPr>
      </w:pPr>
      <w:r w:rsidRPr="00CE554F">
        <w:rPr>
          <w:rFonts w:ascii="Times New Roman" w:hAnsi="Times New Roman" w:cs="Times New Roman"/>
          <w:b/>
          <w:i/>
          <w:noProof/>
          <w:sz w:val="24"/>
          <w:szCs w:val="24"/>
        </w:rPr>
        <w:t>What type of assurances would a client expect that the security of the software components and utilities provided by</w:t>
      </w:r>
      <w:r w:rsidRPr="00CA1DD9">
        <w:rPr>
          <w:rFonts w:ascii="Times New Roman" w:hAnsi="Times New Roman" w:cs="Times New Roman"/>
          <w:b/>
          <w:i/>
          <w:sz w:val="24"/>
          <w:szCs w:val="24"/>
        </w:rPr>
        <w:t xml:space="preserve"> the cloud-based solution provider will </w:t>
      </w:r>
      <w:r w:rsidRPr="008263D0">
        <w:rPr>
          <w:rFonts w:ascii="Times New Roman" w:hAnsi="Times New Roman" w:cs="Times New Roman"/>
          <w:b/>
          <w:i/>
          <w:noProof/>
          <w:sz w:val="24"/>
          <w:szCs w:val="24"/>
        </w:rPr>
        <w:t>be consistently maintained</w:t>
      </w:r>
      <w:r w:rsidRPr="00CA1DD9">
        <w:rPr>
          <w:rFonts w:ascii="Times New Roman" w:hAnsi="Times New Roman" w:cs="Times New Roman"/>
          <w:b/>
          <w:i/>
          <w:sz w:val="24"/>
          <w:szCs w:val="24"/>
        </w:rPr>
        <w:t xml:space="preserve"> if the distributed systems are owned and leased from other organizations?</w:t>
      </w:r>
      <w:r w:rsidR="00CA1DD9" w:rsidRPr="00CA1DD9">
        <w:rPr>
          <w:rFonts w:ascii="Times New Roman" w:hAnsi="Times New Roman" w:cs="Times New Roman"/>
          <w:b/>
          <w:i/>
          <w:sz w:val="24"/>
          <w:szCs w:val="24"/>
        </w:rPr>
        <w:t xml:space="preserve"> </w:t>
      </w:r>
      <w:r w:rsidRPr="00CA1DD9">
        <w:rPr>
          <w:rFonts w:ascii="Times New Roman" w:hAnsi="Times New Roman" w:cs="Times New Roman"/>
          <w:sz w:val="24"/>
          <w:szCs w:val="24"/>
        </w:rPr>
        <w:t>Clients would expect data stored on their distributed systems to be inaccessible to unauthorized users as well as having their distributed systems protected from known cyber</w:t>
      </w:r>
      <w:r w:rsidR="0099176A">
        <w:rPr>
          <w:rFonts w:ascii="Times New Roman" w:hAnsi="Times New Roman" w:cs="Times New Roman"/>
          <w:sz w:val="24"/>
          <w:szCs w:val="24"/>
        </w:rPr>
        <w:t>-</w:t>
      </w:r>
      <w:r w:rsidRPr="00CA1DD9">
        <w:rPr>
          <w:rFonts w:ascii="Times New Roman" w:hAnsi="Times New Roman" w:cs="Times New Roman"/>
          <w:sz w:val="24"/>
          <w:szCs w:val="24"/>
        </w:rPr>
        <w:t>attacks. Cloud services providers should also be able to grant clients the ability to see who is using their services for any illegal activities</w:t>
      </w:r>
      <w:r w:rsidR="008263D0">
        <w:rPr>
          <w:rFonts w:ascii="Times New Roman" w:hAnsi="Times New Roman" w:cs="Times New Roman"/>
          <w:sz w:val="24"/>
          <w:szCs w:val="24"/>
        </w:rPr>
        <w:t>,</w:t>
      </w:r>
      <w:r w:rsidRPr="00CA1DD9">
        <w:rPr>
          <w:rFonts w:ascii="Times New Roman" w:hAnsi="Times New Roman" w:cs="Times New Roman"/>
          <w:sz w:val="24"/>
          <w:szCs w:val="24"/>
        </w:rPr>
        <w:t xml:space="preserve"> </w:t>
      </w:r>
      <w:r w:rsidRPr="008263D0">
        <w:rPr>
          <w:rFonts w:ascii="Times New Roman" w:hAnsi="Times New Roman" w:cs="Times New Roman"/>
          <w:noProof/>
          <w:sz w:val="24"/>
          <w:szCs w:val="24"/>
        </w:rPr>
        <w:t>so</w:t>
      </w:r>
      <w:r w:rsidRPr="00CA1DD9">
        <w:rPr>
          <w:rFonts w:ascii="Times New Roman" w:hAnsi="Times New Roman" w:cs="Times New Roman"/>
          <w:sz w:val="24"/>
          <w:szCs w:val="24"/>
        </w:rPr>
        <w:t xml:space="preserve"> the clients themselves are not held responsible for any malicious </w:t>
      </w:r>
      <w:r w:rsidRPr="00441CB8">
        <w:rPr>
          <w:rFonts w:ascii="Times New Roman" w:hAnsi="Times New Roman" w:cs="Times New Roman"/>
          <w:noProof/>
          <w:sz w:val="24"/>
          <w:szCs w:val="24"/>
        </w:rPr>
        <w:t>acti</w:t>
      </w:r>
      <w:r w:rsidR="00441CB8">
        <w:rPr>
          <w:rFonts w:ascii="Times New Roman" w:hAnsi="Times New Roman" w:cs="Times New Roman"/>
          <w:noProof/>
          <w:sz w:val="24"/>
          <w:szCs w:val="24"/>
        </w:rPr>
        <w:t>on</w:t>
      </w:r>
      <w:r w:rsidRPr="00441CB8">
        <w:rPr>
          <w:rFonts w:ascii="Times New Roman" w:hAnsi="Times New Roman" w:cs="Times New Roman"/>
          <w:noProof/>
          <w:sz w:val="24"/>
          <w:szCs w:val="24"/>
        </w:rPr>
        <w:t>s</w:t>
      </w:r>
      <w:r w:rsidRPr="00CA1DD9">
        <w:rPr>
          <w:rFonts w:ascii="Times New Roman" w:hAnsi="Times New Roman" w:cs="Times New Roman"/>
          <w:sz w:val="24"/>
          <w:szCs w:val="24"/>
        </w:rPr>
        <w:t>.</w:t>
      </w:r>
    </w:p>
    <w:p w14:paraId="53948C19"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51" w:name="_Toc530946965"/>
      <w:r w:rsidRPr="00CA1DD9">
        <w:rPr>
          <w:rStyle w:val="Heading3Char"/>
          <w:rFonts w:ascii="Times New Roman" w:hAnsi="Times New Roman" w:cs="Times New Roman"/>
          <w:i/>
        </w:rPr>
        <w:t>Cloud Provider Confidentiality</w:t>
      </w:r>
      <w:bookmarkEnd w:id="51"/>
    </w:p>
    <w:p w14:paraId="174CD904" w14:textId="77777777" w:rsidR="00CA1DD9" w:rsidRPr="00CA1DD9" w:rsidRDefault="00AB14F2" w:rsidP="002565DE">
      <w:pPr>
        <w:pStyle w:val="ListParagraph"/>
        <w:numPr>
          <w:ilvl w:val="0"/>
          <w:numId w:val="9"/>
        </w:numPr>
        <w:spacing w:before="240" w:line="480" w:lineRule="auto"/>
        <w:rPr>
          <w:rFonts w:ascii="Times New Roman" w:hAnsi="Times New Roman" w:cs="Times New Roman"/>
          <w:sz w:val="24"/>
          <w:szCs w:val="24"/>
        </w:rPr>
      </w:pPr>
      <w:r w:rsidRPr="00CA1DD9">
        <w:rPr>
          <w:rFonts w:ascii="Times New Roman" w:hAnsi="Times New Roman" w:cs="Times New Roman"/>
          <w:b/>
          <w:i/>
          <w:sz w:val="24"/>
          <w:szCs w:val="24"/>
        </w:rPr>
        <w:t>If we had a company that processed and kept medical imaging data, how might a corporation called Medical Imaging (MI) keep other cloud subscribers from accessing MI's data?</w:t>
      </w:r>
      <w:r w:rsidR="00CA1DD9" w:rsidRPr="00CA1DD9">
        <w:rPr>
          <w:rFonts w:ascii="Times New Roman" w:hAnsi="Times New Roman" w:cs="Times New Roman"/>
          <w:b/>
          <w:sz w:val="24"/>
          <w:szCs w:val="24"/>
        </w:rPr>
        <w:t xml:space="preserve"> </w:t>
      </w:r>
      <w:r w:rsidRPr="006B00F3">
        <w:rPr>
          <w:rFonts w:ascii="Times New Roman" w:hAnsi="Times New Roman" w:cs="Times New Roman"/>
          <w:noProof/>
          <w:sz w:val="24"/>
          <w:szCs w:val="24"/>
        </w:rPr>
        <w:t>Using multifactor authentication and the principle of least privilege through the assignment of roles.</w:t>
      </w:r>
      <w:r w:rsidRPr="00CA1DD9">
        <w:rPr>
          <w:rFonts w:ascii="Times New Roman" w:hAnsi="Times New Roman" w:cs="Times New Roman"/>
          <w:sz w:val="24"/>
          <w:szCs w:val="24"/>
        </w:rPr>
        <w:t xml:space="preserve"> Multifactor authentication will force other cloud subscribers to </w:t>
      </w:r>
      <w:r w:rsidRPr="00CA1DD9">
        <w:rPr>
          <w:rFonts w:ascii="Times New Roman" w:hAnsi="Times New Roman" w:cs="Times New Roman"/>
          <w:sz w:val="24"/>
          <w:szCs w:val="24"/>
        </w:rPr>
        <w:lastRenderedPageBreak/>
        <w:t xml:space="preserve">acquire multiple, independent identification factors before they can attempt to successfully compromise the MI company’s user access credentials and access its medical imaging data. Having the MI company assign roles to its users where each </w:t>
      </w:r>
      <w:r w:rsidRPr="00730FF9">
        <w:rPr>
          <w:rFonts w:ascii="Times New Roman" w:hAnsi="Times New Roman" w:cs="Times New Roman"/>
          <w:noProof/>
          <w:sz w:val="24"/>
          <w:szCs w:val="24"/>
        </w:rPr>
        <w:t>role</w:t>
      </w:r>
      <w:r w:rsidRPr="00CA1DD9">
        <w:rPr>
          <w:rFonts w:ascii="Times New Roman" w:hAnsi="Times New Roman" w:cs="Times New Roman"/>
          <w:sz w:val="24"/>
          <w:szCs w:val="24"/>
        </w:rPr>
        <w:t xml:space="preserve"> only has access to the medical imaging data necessary to fulfill their respective role’s duties will ensure that a client’s whole system is not accessible if a user’s account </w:t>
      </w:r>
      <w:r w:rsidRPr="00730FF9">
        <w:rPr>
          <w:rFonts w:ascii="Times New Roman" w:hAnsi="Times New Roman" w:cs="Times New Roman"/>
          <w:noProof/>
          <w:sz w:val="24"/>
          <w:szCs w:val="24"/>
        </w:rPr>
        <w:t>is compromised</w:t>
      </w:r>
      <w:r w:rsidRPr="00CA1DD9">
        <w:rPr>
          <w:rFonts w:ascii="Times New Roman" w:hAnsi="Times New Roman" w:cs="Times New Roman"/>
          <w:sz w:val="24"/>
          <w:szCs w:val="24"/>
        </w:rPr>
        <w:t>.</w:t>
      </w:r>
      <w:r w:rsidR="00CA1DD9" w:rsidRPr="00CA1DD9">
        <w:rPr>
          <w:rFonts w:ascii="Times New Roman" w:hAnsi="Times New Roman" w:cs="Times New Roman"/>
          <w:sz w:val="24"/>
          <w:szCs w:val="24"/>
        </w:rPr>
        <w:t xml:space="preserve"> </w:t>
      </w:r>
    </w:p>
    <w:p w14:paraId="06366C66" w14:textId="22BDB7B7" w:rsidR="00AB14F2" w:rsidRPr="00CA1DD9" w:rsidRDefault="00AB14F2" w:rsidP="002565DE">
      <w:pPr>
        <w:pStyle w:val="ListParagraph"/>
        <w:numPr>
          <w:ilvl w:val="0"/>
          <w:numId w:val="9"/>
        </w:numPr>
        <w:spacing w:before="240" w:line="480" w:lineRule="auto"/>
        <w:rPr>
          <w:rFonts w:ascii="Times New Roman" w:hAnsi="Times New Roman" w:cs="Times New Roman"/>
        </w:rPr>
      </w:pPr>
      <w:r w:rsidRPr="00CA1DD9">
        <w:rPr>
          <w:rFonts w:ascii="Times New Roman" w:hAnsi="Times New Roman" w:cs="Times New Roman"/>
          <w:b/>
          <w:i/>
          <w:sz w:val="24"/>
          <w:szCs w:val="24"/>
        </w:rPr>
        <w:t>How could the Medical Imaging corporation manage the images split across multiple third-party ISPs?</w:t>
      </w:r>
      <w:r w:rsidR="00CA1DD9" w:rsidRPr="00CA1DD9">
        <w:rPr>
          <w:rFonts w:ascii="Times New Roman" w:hAnsi="Times New Roman" w:cs="Times New Roman"/>
          <w:b/>
          <w:sz w:val="24"/>
          <w:szCs w:val="24"/>
        </w:rPr>
        <w:t xml:space="preserve"> </w:t>
      </w:r>
      <w:r w:rsidRPr="00CA1DD9">
        <w:rPr>
          <w:rFonts w:ascii="Times New Roman" w:hAnsi="Times New Roman" w:cs="Times New Roman"/>
          <w:sz w:val="24"/>
          <w:szCs w:val="24"/>
        </w:rPr>
        <w:t xml:space="preserve">Having </w:t>
      </w:r>
      <w:r w:rsidRPr="00730FF9">
        <w:rPr>
          <w:rFonts w:ascii="Times New Roman" w:hAnsi="Times New Roman" w:cs="Times New Roman"/>
          <w:noProof/>
          <w:sz w:val="24"/>
          <w:szCs w:val="24"/>
        </w:rPr>
        <w:t>images</w:t>
      </w:r>
      <w:r w:rsidRPr="00CA1DD9">
        <w:rPr>
          <w:rFonts w:ascii="Times New Roman" w:hAnsi="Times New Roman" w:cs="Times New Roman"/>
          <w:sz w:val="24"/>
          <w:szCs w:val="24"/>
        </w:rPr>
        <w:t xml:space="preserve"> </w:t>
      </w:r>
      <w:r w:rsidRPr="00730FF9">
        <w:rPr>
          <w:rFonts w:ascii="Times New Roman" w:hAnsi="Times New Roman" w:cs="Times New Roman"/>
          <w:noProof/>
          <w:sz w:val="24"/>
          <w:szCs w:val="24"/>
        </w:rPr>
        <w:t>split</w:t>
      </w:r>
      <w:r w:rsidRPr="00CA1DD9">
        <w:rPr>
          <w:rFonts w:ascii="Times New Roman" w:hAnsi="Times New Roman" w:cs="Times New Roman"/>
          <w:sz w:val="24"/>
          <w:szCs w:val="24"/>
        </w:rPr>
        <w:t xml:space="preserve"> across multiple third-party ISPs means that the MI company has its data stored in </w:t>
      </w:r>
      <w:r w:rsidR="00730FF9">
        <w:rPr>
          <w:rFonts w:ascii="Times New Roman" w:hAnsi="Times New Roman" w:cs="Times New Roman"/>
          <w:noProof/>
          <w:sz w:val="24"/>
          <w:szCs w:val="24"/>
        </w:rPr>
        <w:t>various</w:t>
      </w:r>
      <w:r w:rsidRPr="00CA1DD9">
        <w:rPr>
          <w:rFonts w:ascii="Times New Roman" w:hAnsi="Times New Roman" w:cs="Times New Roman"/>
          <w:sz w:val="24"/>
          <w:szCs w:val="24"/>
        </w:rPr>
        <w:t xml:space="preserve"> locations owned by, but a part of, the company’s cloud services provider. </w:t>
      </w:r>
      <w:r w:rsidR="0059565F">
        <w:rPr>
          <w:rFonts w:ascii="Times New Roman" w:hAnsi="Times New Roman" w:cs="Times New Roman"/>
          <w:noProof/>
          <w:sz w:val="24"/>
          <w:szCs w:val="24"/>
        </w:rPr>
        <w:t>Documents spread across various sites</w:t>
      </w:r>
      <w:r w:rsidRPr="00CA1DD9">
        <w:rPr>
          <w:rFonts w:ascii="Times New Roman" w:hAnsi="Times New Roman" w:cs="Times New Roman"/>
          <w:sz w:val="24"/>
          <w:szCs w:val="24"/>
        </w:rPr>
        <w:t xml:space="preserve"> </w:t>
      </w:r>
      <w:r w:rsidRPr="0059565F">
        <w:rPr>
          <w:rFonts w:ascii="Times New Roman" w:hAnsi="Times New Roman" w:cs="Times New Roman"/>
          <w:noProof/>
          <w:sz w:val="24"/>
          <w:szCs w:val="24"/>
        </w:rPr>
        <w:t>means</w:t>
      </w:r>
      <w:r w:rsidRPr="00CA1DD9">
        <w:rPr>
          <w:rFonts w:ascii="Times New Roman" w:hAnsi="Times New Roman" w:cs="Times New Roman"/>
          <w:sz w:val="24"/>
          <w:szCs w:val="24"/>
        </w:rPr>
        <w:t xml:space="preserve"> the company needs to ensure these remote locations have the necessary security services defined in the previous question on each of the remote location’s machines for the images to retain their confidentiality.</w:t>
      </w:r>
    </w:p>
    <w:p w14:paraId="70E936BB" w14:textId="77777777" w:rsidR="00AB14F2" w:rsidRPr="00CA1DD9" w:rsidRDefault="00AB14F2" w:rsidP="002565DE">
      <w:pPr>
        <w:pStyle w:val="Heading3"/>
        <w:spacing w:before="240" w:after="160" w:line="480" w:lineRule="auto"/>
        <w:rPr>
          <w:rStyle w:val="Heading3Char"/>
          <w:rFonts w:ascii="Times New Roman" w:hAnsi="Times New Roman" w:cs="Times New Roman"/>
          <w:i/>
        </w:rPr>
      </w:pPr>
      <w:bookmarkStart w:id="52" w:name="_Toc530946966"/>
      <w:r w:rsidRPr="00CA1DD9">
        <w:rPr>
          <w:rStyle w:val="Heading3Char"/>
          <w:rFonts w:ascii="Times New Roman" w:hAnsi="Times New Roman" w:cs="Times New Roman"/>
          <w:i/>
        </w:rPr>
        <w:t>Cloud Provider Security Policy</w:t>
      </w:r>
      <w:bookmarkEnd w:id="52"/>
    </w:p>
    <w:p w14:paraId="143A4D5F" w14:textId="4E960475" w:rsidR="00CA1DD9" w:rsidRPr="00CA1DD9" w:rsidRDefault="00AB14F2" w:rsidP="002565DE">
      <w:pPr>
        <w:pStyle w:val="ListParagraph"/>
        <w:numPr>
          <w:ilvl w:val="0"/>
          <w:numId w:val="9"/>
        </w:numPr>
        <w:spacing w:before="240" w:line="480" w:lineRule="auto"/>
        <w:rPr>
          <w:rFonts w:ascii="Times New Roman" w:hAnsi="Times New Roman" w:cs="Times New Roman"/>
          <w:b/>
          <w:sz w:val="24"/>
          <w:szCs w:val="24"/>
        </w:rPr>
      </w:pPr>
      <w:r w:rsidRPr="00CA1DD9">
        <w:rPr>
          <w:rFonts w:ascii="Times New Roman" w:hAnsi="Times New Roman" w:cs="Times New Roman"/>
          <w:b/>
          <w:i/>
          <w:sz w:val="24"/>
          <w:szCs w:val="24"/>
        </w:rPr>
        <w:t xml:space="preserve">How can another corporation ensure a similar level of security as the cloud-based ISP provider for MI? </w:t>
      </w:r>
      <w:r w:rsidRPr="00F87F22">
        <w:rPr>
          <w:rFonts w:ascii="Times New Roman" w:hAnsi="Times New Roman" w:cs="Times New Roman"/>
          <w:noProof/>
          <w:sz w:val="24"/>
          <w:szCs w:val="24"/>
        </w:rPr>
        <w:t xml:space="preserve">To </w:t>
      </w:r>
      <w:r w:rsidR="009B46CB">
        <w:rPr>
          <w:rFonts w:ascii="Times New Roman" w:hAnsi="Times New Roman" w:cs="Times New Roman"/>
          <w:noProof/>
          <w:sz w:val="24"/>
          <w:szCs w:val="24"/>
        </w:rPr>
        <w:t>provid</w:t>
      </w:r>
      <w:r w:rsidRPr="009B46CB">
        <w:rPr>
          <w:rFonts w:ascii="Times New Roman" w:hAnsi="Times New Roman" w:cs="Times New Roman"/>
          <w:noProof/>
          <w:sz w:val="24"/>
          <w:szCs w:val="24"/>
        </w:rPr>
        <w:t>e</w:t>
      </w:r>
      <w:r w:rsidRPr="00F87F22">
        <w:rPr>
          <w:rFonts w:ascii="Times New Roman" w:hAnsi="Times New Roman" w:cs="Times New Roman"/>
          <w:noProof/>
          <w:sz w:val="24"/>
          <w:szCs w:val="24"/>
        </w:rPr>
        <w:t xml:space="preserve"> a similar security level as the cloud-based ISP for the MI company</w:t>
      </w:r>
      <w:r w:rsidRPr="00CA1DD9">
        <w:rPr>
          <w:rFonts w:ascii="Times New Roman" w:hAnsi="Times New Roman" w:cs="Times New Roman"/>
          <w:sz w:val="24"/>
          <w:szCs w:val="24"/>
        </w:rPr>
        <w:t xml:space="preserve">, another corporation must incorporate the security features and assurances listed under the Cloud Provider Confidentiality section of this report. </w:t>
      </w:r>
      <w:r w:rsidRPr="00CA1DD9">
        <w:rPr>
          <w:rFonts w:ascii="Times New Roman" w:hAnsi="Times New Roman" w:cs="Times New Roman"/>
          <w:b/>
          <w:sz w:val="24"/>
          <w:szCs w:val="24"/>
        </w:rPr>
        <w:t xml:space="preserve"> </w:t>
      </w:r>
      <w:r w:rsidRPr="00CA1DD9">
        <w:rPr>
          <w:rFonts w:ascii="Times New Roman" w:hAnsi="Times New Roman" w:cs="Times New Roman"/>
          <w:sz w:val="24"/>
          <w:szCs w:val="24"/>
        </w:rPr>
        <w:t xml:space="preserve">The NIST 800 and 1800 Special Series </w:t>
      </w:r>
      <w:r w:rsidRPr="00B655CD">
        <w:rPr>
          <w:rFonts w:ascii="Times New Roman" w:hAnsi="Times New Roman" w:cs="Times New Roman"/>
          <w:noProof/>
          <w:sz w:val="24"/>
          <w:szCs w:val="24"/>
        </w:rPr>
        <w:t>suggest</w:t>
      </w:r>
      <w:r w:rsidRPr="00CA1DD9">
        <w:rPr>
          <w:rFonts w:ascii="Times New Roman" w:hAnsi="Times New Roman" w:cs="Times New Roman"/>
          <w:sz w:val="24"/>
          <w:szCs w:val="24"/>
        </w:rPr>
        <w:t xml:space="preserve"> </w:t>
      </w:r>
      <w:r w:rsidRPr="009B46CB">
        <w:rPr>
          <w:rFonts w:ascii="Times New Roman" w:hAnsi="Times New Roman" w:cs="Times New Roman"/>
          <w:noProof/>
          <w:sz w:val="24"/>
          <w:szCs w:val="24"/>
        </w:rPr>
        <w:t>assurances</w:t>
      </w:r>
      <w:r w:rsidRPr="00CA1DD9">
        <w:rPr>
          <w:rFonts w:ascii="Times New Roman" w:hAnsi="Times New Roman" w:cs="Times New Roman"/>
          <w:sz w:val="24"/>
          <w:szCs w:val="24"/>
        </w:rPr>
        <w:t xml:space="preserve"> and services such as privileged account management, multi-factor authentication, </w:t>
      </w:r>
      <w:r w:rsidRPr="00AA3255">
        <w:rPr>
          <w:rFonts w:ascii="Times New Roman" w:hAnsi="Times New Roman" w:cs="Times New Roman"/>
          <w:noProof/>
          <w:sz w:val="24"/>
          <w:szCs w:val="24"/>
        </w:rPr>
        <w:t>border gateway protocol route origin validation</w:t>
      </w:r>
      <w:r w:rsidRPr="00CA1DD9">
        <w:rPr>
          <w:rFonts w:ascii="Times New Roman" w:hAnsi="Times New Roman" w:cs="Times New Roman"/>
          <w:sz w:val="24"/>
          <w:szCs w:val="24"/>
        </w:rPr>
        <w:t xml:space="preserve"> and derived personal identity verification (NIST, 2018).</w:t>
      </w:r>
    </w:p>
    <w:p w14:paraId="1F52EC0C" w14:textId="1256695C" w:rsidR="001E26E7" w:rsidRPr="00CA1DD9" w:rsidRDefault="00AB14F2" w:rsidP="002565DE">
      <w:pPr>
        <w:pStyle w:val="ListParagraph"/>
        <w:numPr>
          <w:ilvl w:val="0"/>
          <w:numId w:val="9"/>
        </w:numPr>
        <w:spacing w:before="240" w:line="480" w:lineRule="auto"/>
        <w:rPr>
          <w:rFonts w:ascii="Times New Roman" w:hAnsi="Times New Roman" w:cs="Times New Roman"/>
          <w:b/>
        </w:rPr>
      </w:pPr>
      <w:r w:rsidRPr="00CA1DD9">
        <w:rPr>
          <w:rFonts w:ascii="Times New Roman" w:hAnsi="Times New Roman" w:cs="Times New Roman"/>
          <w:b/>
          <w:i/>
          <w:sz w:val="24"/>
          <w:szCs w:val="24"/>
        </w:rPr>
        <w:t xml:space="preserve">How could the security policy defined by the cloud-based ISP provider be maintained and ensured at the application level? What types of agreements would be needed? </w:t>
      </w:r>
      <w:r w:rsidRPr="00CA1DD9">
        <w:rPr>
          <w:rFonts w:ascii="Times New Roman" w:hAnsi="Times New Roman" w:cs="Times New Roman"/>
          <w:b/>
          <w:i/>
          <w:sz w:val="24"/>
          <w:szCs w:val="24"/>
        </w:rPr>
        <w:lastRenderedPageBreak/>
        <w:t>What types of software, systems, and security testing would you require?</w:t>
      </w:r>
      <w:r w:rsidR="00CA1DD9" w:rsidRPr="00CA1DD9">
        <w:rPr>
          <w:rFonts w:ascii="Times New Roman" w:hAnsi="Times New Roman" w:cs="Times New Roman"/>
          <w:b/>
          <w:sz w:val="24"/>
          <w:szCs w:val="24"/>
        </w:rPr>
        <w:t xml:space="preserve"> </w:t>
      </w:r>
      <w:r w:rsidRPr="00CA1DD9">
        <w:rPr>
          <w:rFonts w:ascii="Times New Roman" w:hAnsi="Times New Roman" w:cs="Times New Roman"/>
          <w:sz w:val="24"/>
          <w:szCs w:val="24"/>
        </w:rPr>
        <w:t xml:space="preserve">Application-level security policies should require multi-factor authentication for users to force attackers to obtain multiple different identification elements to compromise a single user’s credentials and thus maintain and ensure a high level of security. Service-level agreements that detail such security policies would be needed, and regularly-scheduled vulnerability assessment scans would occur throughout the entire cloud infrastructure to ensure timely identifications of vulnerabilities that could have </w:t>
      </w:r>
      <w:r w:rsidRPr="00AA3255">
        <w:rPr>
          <w:rFonts w:ascii="Times New Roman" w:hAnsi="Times New Roman" w:cs="Times New Roman"/>
          <w:noProof/>
          <w:sz w:val="24"/>
          <w:szCs w:val="24"/>
        </w:rPr>
        <w:t>been introduced</w:t>
      </w:r>
      <w:r w:rsidRPr="00CA1DD9">
        <w:rPr>
          <w:rFonts w:ascii="Times New Roman" w:hAnsi="Times New Roman" w:cs="Times New Roman"/>
          <w:sz w:val="24"/>
          <w:szCs w:val="24"/>
        </w:rPr>
        <w:t xml:space="preserve"> after the client changed configurations or after finding a system design flaw. Dedicated firewalls and web application firewalls would be some of the systems necessary to mitigate malicious traffic from entering the cloud systems while intrusion detection systems would attempt to detect any malicious system intrusion. Log management would help </w:t>
      </w:r>
      <w:r w:rsidR="002D22AC">
        <w:rPr>
          <w:rFonts w:ascii="Times New Roman" w:hAnsi="Times New Roman" w:cs="Times New Roman"/>
          <w:noProof/>
          <w:sz w:val="24"/>
          <w:szCs w:val="24"/>
        </w:rPr>
        <w:t>identify</w:t>
      </w:r>
      <w:r w:rsidRPr="00CA1DD9">
        <w:rPr>
          <w:rFonts w:ascii="Times New Roman" w:hAnsi="Times New Roman" w:cs="Times New Roman"/>
          <w:sz w:val="24"/>
          <w:szCs w:val="24"/>
        </w:rPr>
        <w:t>, protect and respond to security incidents while honeypots could be set</w:t>
      </w:r>
      <w:r w:rsidR="0099176A">
        <w:rPr>
          <w:rFonts w:ascii="Times New Roman" w:hAnsi="Times New Roman" w:cs="Times New Roman"/>
          <w:sz w:val="24"/>
          <w:szCs w:val="24"/>
        </w:rPr>
        <w:t xml:space="preserve"> </w:t>
      </w:r>
      <w:r w:rsidRPr="00CA1DD9">
        <w:rPr>
          <w:rFonts w:ascii="Times New Roman" w:hAnsi="Times New Roman" w:cs="Times New Roman"/>
          <w:sz w:val="24"/>
          <w:szCs w:val="24"/>
        </w:rPr>
        <w:t xml:space="preserve">up </w:t>
      </w:r>
      <w:r w:rsidR="00462EF5" w:rsidRPr="00CA1DD9">
        <w:rPr>
          <w:rFonts w:ascii="Times New Roman" w:hAnsi="Times New Roman" w:cs="Times New Roman"/>
          <w:sz w:val="24"/>
          <w:szCs w:val="24"/>
        </w:rPr>
        <w:t>for</w:t>
      </w:r>
      <w:r w:rsidRPr="00CA1DD9">
        <w:rPr>
          <w:rFonts w:ascii="Times New Roman" w:hAnsi="Times New Roman" w:cs="Times New Roman"/>
          <w:sz w:val="24"/>
          <w:szCs w:val="24"/>
        </w:rPr>
        <w:t xml:space="preserve"> the cloud system administrators to study malicious threats attempting to break into and attack the cloud infrastructure.</w:t>
      </w:r>
    </w:p>
    <w:p w14:paraId="4B36425B" w14:textId="70D2325F" w:rsidR="001E26E7" w:rsidRPr="00CA1DD9" w:rsidRDefault="001E26E7" w:rsidP="002565DE">
      <w:pPr>
        <w:pStyle w:val="Heading2"/>
        <w:spacing w:before="240" w:after="160" w:line="480" w:lineRule="auto"/>
        <w:rPr>
          <w:rFonts w:ascii="Times New Roman" w:hAnsi="Times New Roman" w:cs="Times New Roman"/>
          <w:b/>
          <w:sz w:val="28"/>
          <w:szCs w:val="28"/>
        </w:rPr>
      </w:pPr>
      <w:bookmarkStart w:id="53" w:name="_Toc530946967"/>
      <w:r w:rsidRPr="00CA1DD9">
        <w:rPr>
          <w:rFonts w:ascii="Times New Roman" w:hAnsi="Times New Roman" w:cs="Times New Roman"/>
          <w:b/>
          <w:sz w:val="28"/>
          <w:szCs w:val="28"/>
        </w:rPr>
        <w:t xml:space="preserve">Analysis &amp; Planning </w:t>
      </w:r>
      <w:r w:rsidR="001D73E7" w:rsidRPr="00CA1DD9">
        <w:rPr>
          <w:rFonts w:ascii="Times New Roman" w:hAnsi="Times New Roman" w:cs="Times New Roman"/>
          <w:b/>
          <w:sz w:val="28"/>
          <w:szCs w:val="28"/>
        </w:rPr>
        <w:t>for</w:t>
      </w:r>
      <w:r w:rsidRPr="00CA1DD9">
        <w:rPr>
          <w:rFonts w:ascii="Times New Roman" w:hAnsi="Times New Roman" w:cs="Times New Roman"/>
          <w:b/>
          <w:sz w:val="28"/>
          <w:szCs w:val="28"/>
        </w:rPr>
        <w:t xml:space="preserve"> Evaluating Technologies</w:t>
      </w:r>
      <w:bookmarkEnd w:id="53"/>
    </w:p>
    <w:p w14:paraId="7B9C6729" w14:textId="5B467AAB" w:rsidR="001E26E7" w:rsidRPr="00CA1DD9" w:rsidRDefault="001E26E7" w:rsidP="002565DE">
      <w:pPr>
        <w:spacing w:before="240" w:line="480" w:lineRule="auto"/>
        <w:ind w:firstLine="720"/>
        <w:rPr>
          <w:rFonts w:ascii="Times New Roman" w:eastAsia="Times New Roman" w:hAnsi="Times New Roman" w:cs="Times New Roman"/>
          <w:sz w:val="24"/>
          <w:szCs w:val="24"/>
        </w:rPr>
      </w:pPr>
      <w:r w:rsidRPr="00CA1DD9">
        <w:rPr>
          <w:rFonts w:ascii="Times New Roman" w:eastAsia="Times New Roman" w:hAnsi="Times New Roman" w:cs="Times New Roman"/>
          <w:sz w:val="24"/>
          <w:szCs w:val="24"/>
        </w:rPr>
        <w:t xml:space="preserve">Server virtualization is the process of using a central physical server to support virtual servers and applications that </w:t>
      </w:r>
      <w:r w:rsidRPr="00EB155F">
        <w:rPr>
          <w:rFonts w:ascii="Times New Roman" w:eastAsia="Times New Roman" w:hAnsi="Times New Roman" w:cs="Times New Roman"/>
          <w:noProof/>
          <w:sz w:val="24"/>
          <w:szCs w:val="24"/>
        </w:rPr>
        <w:t>are hosted</w:t>
      </w:r>
      <w:r w:rsidRPr="00CA1DD9">
        <w:rPr>
          <w:rFonts w:ascii="Times New Roman" w:eastAsia="Times New Roman" w:hAnsi="Times New Roman" w:cs="Times New Roman"/>
          <w:sz w:val="24"/>
          <w:szCs w:val="24"/>
        </w:rPr>
        <w:t xml:space="preserve"> over a remote connection. Companies have started to move to cloud computing to increase efficiency in the workforce and provide a cost savings (</w:t>
      </w:r>
      <w:r w:rsidRPr="00CA1DD9">
        <w:rPr>
          <w:rFonts w:ascii="Times New Roman" w:hAnsi="Times New Roman" w:cs="Times New Roman"/>
          <w:sz w:val="24"/>
          <w:szCs w:val="24"/>
        </w:rPr>
        <w:t>Rouse, 2009</w:t>
      </w:r>
      <w:r w:rsidRPr="00CA1DD9">
        <w:rPr>
          <w:rFonts w:ascii="Times New Roman" w:eastAsia="Times New Roman" w:hAnsi="Times New Roman" w:cs="Times New Roman"/>
          <w:sz w:val="24"/>
          <w:szCs w:val="24"/>
        </w:rPr>
        <w:t xml:space="preserve">). Cloud servers can </w:t>
      </w:r>
      <w:r w:rsidRPr="00EB155F">
        <w:rPr>
          <w:rFonts w:ascii="Times New Roman" w:eastAsia="Times New Roman" w:hAnsi="Times New Roman" w:cs="Times New Roman"/>
          <w:noProof/>
          <w:sz w:val="24"/>
          <w:szCs w:val="24"/>
        </w:rPr>
        <w:t>be configured</w:t>
      </w:r>
      <w:r w:rsidRPr="00CA1DD9">
        <w:rPr>
          <w:rFonts w:ascii="Times New Roman" w:eastAsia="Times New Roman" w:hAnsi="Times New Roman" w:cs="Times New Roman"/>
          <w:sz w:val="24"/>
          <w:szCs w:val="24"/>
        </w:rPr>
        <w:t xml:space="preserve"> with virtualization software such as VMware or Microsoft Virtual Server that allows for each virtual server to run multiple operating system</w:t>
      </w:r>
      <w:r w:rsidR="004F6B0E">
        <w:rPr>
          <w:rFonts w:ascii="Times New Roman" w:eastAsia="Times New Roman" w:hAnsi="Times New Roman" w:cs="Times New Roman"/>
          <w:sz w:val="24"/>
          <w:szCs w:val="24"/>
        </w:rPr>
        <w:t>s</w:t>
      </w:r>
      <w:r w:rsidRPr="00CA1DD9">
        <w:rPr>
          <w:rFonts w:ascii="Times New Roman" w:eastAsia="Times New Roman" w:hAnsi="Times New Roman" w:cs="Times New Roman"/>
          <w:sz w:val="24"/>
          <w:szCs w:val="24"/>
        </w:rPr>
        <w:t xml:space="preserve"> simultaneously.</w:t>
      </w:r>
    </w:p>
    <w:p w14:paraId="3A2E8263" w14:textId="40AD508B" w:rsidR="001E26E7" w:rsidRPr="00CA1DD9" w:rsidRDefault="001E26E7" w:rsidP="002565DE">
      <w:pPr>
        <w:spacing w:before="240" w:line="480" w:lineRule="auto"/>
        <w:ind w:firstLine="720"/>
        <w:rPr>
          <w:rFonts w:ascii="Times New Roman" w:eastAsia="Times New Roman" w:hAnsi="Times New Roman" w:cs="Times New Roman"/>
          <w:sz w:val="24"/>
          <w:szCs w:val="24"/>
        </w:rPr>
      </w:pPr>
      <w:r w:rsidRPr="00CA1DD9">
        <w:rPr>
          <w:rFonts w:ascii="Times New Roman" w:eastAsia="Times New Roman" w:hAnsi="Times New Roman" w:cs="Times New Roman"/>
          <w:sz w:val="24"/>
          <w:szCs w:val="24"/>
        </w:rPr>
        <w:t xml:space="preserve">Virtual environments such as this reduce capital expenditures by creating a software layer that simulants hardware and software for a user to interface. With the operating system </w:t>
      </w:r>
      <w:r w:rsidRPr="00EB155F">
        <w:rPr>
          <w:rFonts w:ascii="Times New Roman" w:eastAsia="Times New Roman" w:hAnsi="Times New Roman" w:cs="Times New Roman"/>
          <w:noProof/>
          <w:sz w:val="24"/>
          <w:szCs w:val="24"/>
        </w:rPr>
        <w:t xml:space="preserve">being </w:t>
      </w:r>
      <w:r w:rsidRPr="00EB155F">
        <w:rPr>
          <w:rFonts w:ascii="Times New Roman" w:eastAsia="Times New Roman" w:hAnsi="Times New Roman" w:cs="Times New Roman"/>
          <w:noProof/>
          <w:sz w:val="24"/>
          <w:szCs w:val="24"/>
        </w:rPr>
        <w:lastRenderedPageBreak/>
        <w:t>simulated</w:t>
      </w:r>
      <w:r w:rsidRPr="00CA1DD9">
        <w:rPr>
          <w:rFonts w:ascii="Times New Roman" w:eastAsia="Times New Roman" w:hAnsi="Times New Roman" w:cs="Times New Roman"/>
          <w:sz w:val="24"/>
          <w:szCs w:val="24"/>
        </w:rPr>
        <w:t xml:space="preserve">, any custom configuration can </w:t>
      </w:r>
      <w:r w:rsidRPr="00EB155F">
        <w:rPr>
          <w:rFonts w:ascii="Times New Roman" w:eastAsia="Times New Roman" w:hAnsi="Times New Roman" w:cs="Times New Roman"/>
          <w:noProof/>
          <w:sz w:val="24"/>
          <w:szCs w:val="24"/>
        </w:rPr>
        <w:t>be established</w:t>
      </w:r>
      <w:r w:rsidRPr="00CA1DD9">
        <w:rPr>
          <w:rFonts w:ascii="Times New Roman" w:eastAsia="Times New Roman" w:hAnsi="Times New Roman" w:cs="Times New Roman"/>
          <w:sz w:val="24"/>
          <w:szCs w:val="24"/>
        </w:rPr>
        <w:t xml:space="preserve"> at the cloud level without adjustments needed on the user’s terminal. Furthermore, the processing power of the user’s terminal does not affect the operating </w:t>
      </w:r>
      <w:r w:rsidRPr="00EB155F">
        <w:rPr>
          <w:rFonts w:ascii="Times New Roman" w:eastAsia="Times New Roman" w:hAnsi="Times New Roman" w:cs="Times New Roman"/>
          <w:noProof/>
          <w:sz w:val="24"/>
          <w:szCs w:val="24"/>
        </w:rPr>
        <w:t>power</w:t>
      </w:r>
      <w:r w:rsidRPr="00CA1DD9">
        <w:rPr>
          <w:rFonts w:ascii="Times New Roman" w:eastAsia="Times New Roman" w:hAnsi="Times New Roman" w:cs="Times New Roman"/>
          <w:sz w:val="24"/>
          <w:szCs w:val="24"/>
        </w:rPr>
        <w:t xml:space="preserve"> of the virtual server since it is being shared with a </w:t>
      </w:r>
      <w:r w:rsidRPr="00EB155F">
        <w:rPr>
          <w:rFonts w:ascii="Times New Roman" w:eastAsia="Times New Roman" w:hAnsi="Times New Roman" w:cs="Times New Roman"/>
          <w:noProof/>
          <w:sz w:val="24"/>
          <w:szCs w:val="24"/>
        </w:rPr>
        <w:t>large</w:t>
      </w:r>
      <w:r w:rsidRPr="00CA1DD9">
        <w:rPr>
          <w:rFonts w:ascii="Times New Roman" w:eastAsia="Times New Roman" w:hAnsi="Times New Roman" w:cs="Times New Roman"/>
          <w:sz w:val="24"/>
          <w:szCs w:val="24"/>
        </w:rPr>
        <w:t xml:space="preserve"> physical server that can </w:t>
      </w:r>
      <w:r w:rsidRPr="00EB155F">
        <w:rPr>
          <w:rFonts w:ascii="Times New Roman" w:eastAsia="Times New Roman" w:hAnsi="Times New Roman" w:cs="Times New Roman"/>
          <w:noProof/>
          <w:sz w:val="24"/>
          <w:szCs w:val="24"/>
        </w:rPr>
        <w:t>prov</w:t>
      </w:r>
      <w:r w:rsidR="004F6B0E" w:rsidRPr="00EB155F">
        <w:rPr>
          <w:rFonts w:ascii="Times New Roman" w:eastAsia="Times New Roman" w:hAnsi="Times New Roman" w:cs="Times New Roman"/>
          <w:noProof/>
          <w:sz w:val="24"/>
          <w:szCs w:val="24"/>
        </w:rPr>
        <w:t>e</w:t>
      </w:r>
      <w:r w:rsidRPr="00CA1DD9">
        <w:rPr>
          <w:rFonts w:ascii="Times New Roman" w:eastAsia="Times New Roman" w:hAnsi="Times New Roman" w:cs="Times New Roman"/>
          <w:sz w:val="24"/>
          <w:szCs w:val="24"/>
        </w:rPr>
        <w:t xml:space="preserve"> its resources based on demand (</w:t>
      </w:r>
      <w:r w:rsidRPr="00CA1DD9">
        <w:rPr>
          <w:rFonts w:ascii="Times New Roman" w:hAnsi="Times New Roman" w:cs="Times New Roman"/>
          <w:sz w:val="24"/>
          <w:szCs w:val="24"/>
        </w:rPr>
        <w:t>Kissel et al., 2008).</w:t>
      </w:r>
    </w:p>
    <w:p w14:paraId="254CD86C" w14:textId="030BD13E" w:rsidR="001E26E7" w:rsidRPr="00CA1DD9" w:rsidRDefault="001E26E7"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 </w:t>
      </w:r>
      <w:r w:rsidR="00EB155F">
        <w:rPr>
          <w:rFonts w:ascii="Times New Roman" w:hAnsi="Times New Roman" w:cs="Times New Roman"/>
          <w:noProof/>
          <w:sz w:val="24"/>
          <w:szCs w:val="24"/>
        </w:rPr>
        <w:t>most significan</w:t>
      </w:r>
      <w:r w:rsidRPr="00EB155F">
        <w:rPr>
          <w:rFonts w:ascii="Times New Roman" w:hAnsi="Times New Roman" w:cs="Times New Roman"/>
          <w:noProof/>
          <w:sz w:val="24"/>
          <w:szCs w:val="24"/>
        </w:rPr>
        <w:t>t</w:t>
      </w:r>
      <w:r w:rsidRPr="00CA1DD9">
        <w:rPr>
          <w:rFonts w:ascii="Times New Roman" w:hAnsi="Times New Roman" w:cs="Times New Roman"/>
          <w:sz w:val="24"/>
          <w:szCs w:val="24"/>
        </w:rPr>
        <w:t xml:space="preserve"> benefit of using virtual servers is the sharing of resources. </w:t>
      </w:r>
      <w:r w:rsidR="00DD52FA">
        <w:rPr>
          <w:rFonts w:ascii="Times New Roman" w:hAnsi="Times New Roman" w:cs="Times New Roman"/>
          <w:noProof/>
          <w:sz w:val="24"/>
          <w:szCs w:val="24"/>
        </w:rPr>
        <w:t>Sharing resources</w:t>
      </w:r>
      <w:r w:rsidRPr="00CA1DD9">
        <w:rPr>
          <w:rFonts w:ascii="Times New Roman" w:hAnsi="Times New Roman" w:cs="Times New Roman"/>
          <w:sz w:val="24"/>
          <w:szCs w:val="24"/>
        </w:rPr>
        <w:t xml:space="preserve"> give</w:t>
      </w:r>
      <w:r w:rsidR="004F6B0E">
        <w:rPr>
          <w:rFonts w:ascii="Times New Roman" w:hAnsi="Times New Roman" w:cs="Times New Roman"/>
          <w:sz w:val="24"/>
          <w:szCs w:val="24"/>
        </w:rPr>
        <w:t>s</w:t>
      </w:r>
      <w:r w:rsidRPr="00CA1DD9">
        <w:rPr>
          <w:rFonts w:ascii="Times New Roman" w:hAnsi="Times New Roman" w:cs="Times New Roman"/>
          <w:sz w:val="24"/>
          <w:szCs w:val="24"/>
        </w:rPr>
        <w:t xml:space="preserve"> a company the ability to pay only for what they need. Having the ability to increase storage space or add components without investing in large capital servers give a company the ability to adjust quickly. With cloud computing, software patches and upgrades can be applied to all users immediately without having to push program installs to each terminal individually.</w:t>
      </w:r>
      <w:r w:rsidRPr="00CA1DD9">
        <w:rPr>
          <w:rFonts w:ascii="Times New Roman" w:eastAsia="Times New Roman" w:hAnsi="Times New Roman" w:cs="Times New Roman"/>
          <w:sz w:val="24"/>
          <w:szCs w:val="24"/>
        </w:rPr>
        <w:t xml:space="preserve"> </w:t>
      </w:r>
      <w:r w:rsidRPr="00CA1DD9">
        <w:rPr>
          <w:rFonts w:ascii="Times New Roman" w:hAnsi="Times New Roman" w:cs="Times New Roman"/>
          <w:sz w:val="24"/>
          <w:szCs w:val="24"/>
        </w:rPr>
        <w:t>Mobile Cloud Computing (MCC) continues to be a required feature for most industries.</w:t>
      </w:r>
    </w:p>
    <w:p w14:paraId="10177384" w14:textId="77777777" w:rsidR="001E26E7" w:rsidRPr="00CA1DD9" w:rsidRDefault="001E26E7"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The ability to gain access to programs and databases with smaller mobile devices allows for total portability and greater collaboration. Since the processing power of the virtual system is </w:t>
      </w:r>
      <w:r w:rsidRPr="00DD52FA">
        <w:rPr>
          <w:rFonts w:ascii="Times New Roman" w:hAnsi="Times New Roman" w:cs="Times New Roman"/>
          <w:noProof/>
          <w:sz w:val="24"/>
          <w:szCs w:val="24"/>
        </w:rPr>
        <w:t>being handled</w:t>
      </w:r>
      <w:r w:rsidRPr="00CA1DD9">
        <w:rPr>
          <w:rFonts w:ascii="Times New Roman" w:hAnsi="Times New Roman" w:cs="Times New Roman"/>
          <w:sz w:val="24"/>
          <w:szCs w:val="24"/>
        </w:rPr>
        <w:t xml:space="preserve"> at a central location, terminals do not require much to display the operating system or application they are running (Akherfi, Gerndt, &amp; Harroud, 2018). This configuration allows for mobile devices such as smartphone and tablets to have nearly the same ability as a regular computer.</w:t>
      </w:r>
    </w:p>
    <w:p w14:paraId="6EB73EFB" w14:textId="6B77630E" w:rsidR="001E26E7" w:rsidRPr="00CA1DD9" w:rsidRDefault="001E26E7"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One of the notable drawbacks with smaller devices having access to full cloud resources is they are currently limited on storage and power thus limiting functional securely (Akherfi, Gerndt, &amp; Harroud, 2018)</w:t>
      </w:r>
      <w:r w:rsidRPr="00CA1DD9">
        <w:rPr>
          <w:rFonts w:ascii="Times New Roman" w:eastAsia="Times New Roman" w:hAnsi="Times New Roman" w:cs="Times New Roman"/>
          <w:sz w:val="24"/>
          <w:szCs w:val="24"/>
        </w:rPr>
        <w:t xml:space="preserve">. </w:t>
      </w:r>
      <w:r w:rsidRPr="00CA1DD9">
        <w:rPr>
          <w:rFonts w:ascii="Times New Roman" w:hAnsi="Times New Roman" w:cs="Times New Roman"/>
          <w:sz w:val="24"/>
          <w:szCs w:val="24"/>
        </w:rPr>
        <w:t xml:space="preserve">Encryption on data </w:t>
      </w:r>
      <w:r w:rsidRPr="00B10A69">
        <w:rPr>
          <w:rFonts w:ascii="Times New Roman" w:hAnsi="Times New Roman" w:cs="Times New Roman"/>
          <w:noProof/>
          <w:sz w:val="24"/>
          <w:szCs w:val="24"/>
        </w:rPr>
        <w:t>being transmitted</w:t>
      </w:r>
      <w:r w:rsidRPr="00CA1DD9">
        <w:rPr>
          <w:rFonts w:ascii="Times New Roman" w:hAnsi="Times New Roman" w:cs="Times New Roman"/>
          <w:sz w:val="24"/>
          <w:szCs w:val="24"/>
        </w:rPr>
        <w:t xml:space="preserve"> to and from the cloud protects against unauthorized access or interception. Since information used during cloud computing is stored remotely and </w:t>
      </w:r>
      <w:r w:rsidRPr="00B10A69">
        <w:rPr>
          <w:rFonts w:ascii="Times New Roman" w:hAnsi="Times New Roman" w:cs="Times New Roman"/>
          <w:noProof/>
          <w:sz w:val="24"/>
          <w:szCs w:val="24"/>
        </w:rPr>
        <w:t>transmitted</w:t>
      </w:r>
      <w:r w:rsidRPr="00CA1DD9">
        <w:rPr>
          <w:rFonts w:ascii="Times New Roman" w:hAnsi="Times New Roman" w:cs="Times New Roman"/>
          <w:sz w:val="24"/>
          <w:szCs w:val="24"/>
        </w:rPr>
        <w:t xml:space="preserve"> over the internet, some encryption should be used depending on how sensitive the files are.</w:t>
      </w:r>
    </w:p>
    <w:p w14:paraId="06F80D96" w14:textId="7042DF9E" w:rsidR="001E26E7" w:rsidRPr="00CA1DD9" w:rsidRDefault="001E26E7"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lastRenderedPageBreak/>
        <w:t>With the chance that user credentials could be stolen, giving authorized access to the virtual system, all sensitive data should maintain encryption while being stored on the cloud.</w:t>
      </w:r>
      <w:r w:rsidRPr="00CA1DD9">
        <w:rPr>
          <w:rFonts w:ascii="Times New Roman" w:eastAsia="Times New Roman" w:hAnsi="Times New Roman" w:cs="Times New Roman"/>
          <w:sz w:val="24"/>
          <w:szCs w:val="24"/>
        </w:rPr>
        <w:t xml:space="preserve"> </w:t>
      </w:r>
      <w:r w:rsidRPr="00CA1DD9">
        <w:rPr>
          <w:rFonts w:ascii="Times New Roman" w:hAnsi="Times New Roman" w:cs="Times New Roman"/>
          <w:sz w:val="24"/>
          <w:szCs w:val="24"/>
        </w:rPr>
        <w:t xml:space="preserve">Four types of access control that </w:t>
      </w:r>
      <w:r w:rsidRPr="00B10A69">
        <w:rPr>
          <w:rFonts w:ascii="Times New Roman" w:hAnsi="Times New Roman" w:cs="Times New Roman"/>
          <w:noProof/>
          <w:sz w:val="24"/>
          <w:szCs w:val="24"/>
        </w:rPr>
        <w:t>are highlighted</w:t>
      </w:r>
      <w:r w:rsidRPr="00CA1DD9">
        <w:rPr>
          <w:rFonts w:ascii="Times New Roman" w:hAnsi="Times New Roman" w:cs="Times New Roman"/>
          <w:sz w:val="24"/>
          <w:szCs w:val="24"/>
        </w:rPr>
        <w:t xml:space="preserve"> </w:t>
      </w:r>
      <w:r w:rsidRPr="00B10A69">
        <w:rPr>
          <w:rFonts w:ascii="Times New Roman" w:hAnsi="Times New Roman" w:cs="Times New Roman"/>
          <w:noProof/>
          <w:sz w:val="24"/>
          <w:szCs w:val="24"/>
        </w:rPr>
        <w:t>are</w:t>
      </w:r>
      <w:r w:rsidRPr="00CA1DD9">
        <w:rPr>
          <w:rFonts w:ascii="Times New Roman" w:hAnsi="Times New Roman" w:cs="Times New Roman"/>
          <w:sz w:val="24"/>
          <w:szCs w:val="24"/>
        </w:rPr>
        <w:t xml:space="preserve"> role-based access control (RBAC), mandatory access control (MAC), </w:t>
      </w:r>
      <w:r w:rsidRPr="00CA1DD9">
        <w:rPr>
          <w:rFonts w:ascii="Times New Roman" w:hAnsi="Times New Roman" w:cs="Times New Roman"/>
          <w:bCs/>
          <w:sz w:val="24"/>
          <w:szCs w:val="24"/>
          <w:lang w:val="en"/>
        </w:rPr>
        <w:t>attribute-based access control</w:t>
      </w:r>
      <w:r w:rsidRPr="00CA1DD9">
        <w:rPr>
          <w:rFonts w:ascii="Times New Roman" w:hAnsi="Times New Roman" w:cs="Times New Roman"/>
          <w:sz w:val="24"/>
          <w:szCs w:val="24"/>
          <w:lang w:val="en"/>
        </w:rPr>
        <w:t xml:space="preserve"> (</w:t>
      </w:r>
      <w:r w:rsidRPr="00CA1DD9">
        <w:rPr>
          <w:rFonts w:ascii="Times New Roman" w:hAnsi="Times New Roman" w:cs="Times New Roman"/>
          <w:bCs/>
          <w:sz w:val="24"/>
          <w:szCs w:val="24"/>
          <w:lang w:val="en"/>
        </w:rPr>
        <w:t>ABAC),</w:t>
      </w:r>
      <w:r w:rsidRPr="00CA1DD9">
        <w:rPr>
          <w:rFonts w:ascii="Times New Roman" w:hAnsi="Times New Roman" w:cs="Times New Roman"/>
          <w:b/>
          <w:bCs/>
          <w:sz w:val="24"/>
          <w:szCs w:val="24"/>
          <w:lang w:val="en"/>
        </w:rPr>
        <w:t xml:space="preserve"> </w:t>
      </w:r>
      <w:r w:rsidRPr="00CA1DD9">
        <w:rPr>
          <w:rFonts w:ascii="Times New Roman" w:hAnsi="Times New Roman" w:cs="Times New Roman"/>
          <w:sz w:val="24"/>
          <w:szCs w:val="24"/>
        </w:rPr>
        <w:t xml:space="preserve">and discretionary access control (DAC). </w:t>
      </w:r>
      <w:r w:rsidRPr="00CA1DD9">
        <w:rPr>
          <w:rFonts w:ascii="Times New Roman" w:hAnsi="Times New Roman" w:cs="Times New Roman"/>
          <w:sz w:val="24"/>
          <w:szCs w:val="24"/>
          <w:lang w:val="en"/>
        </w:rPr>
        <w:t xml:space="preserve">The </w:t>
      </w:r>
      <w:r w:rsidR="00B10A69">
        <w:rPr>
          <w:rFonts w:ascii="Times New Roman" w:hAnsi="Times New Roman" w:cs="Times New Roman"/>
          <w:noProof/>
          <w:sz w:val="24"/>
          <w:szCs w:val="24"/>
          <w:lang w:val="en"/>
        </w:rPr>
        <w:t>most robu</w:t>
      </w:r>
      <w:r w:rsidRPr="00B10A69">
        <w:rPr>
          <w:rFonts w:ascii="Times New Roman" w:hAnsi="Times New Roman" w:cs="Times New Roman"/>
          <w:noProof/>
          <w:sz w:val="24"/>
          <w:szCs w:val="24"/>
          <w:lang w:val="en"/>
        </w:rPr>
        <w:t>st</w:t>
      </w:r>
      <w:r w:rsidRPr="00CA1DD9">
        <w:rPr>
          <w:rFonts w:ascii="Times New Roman" w:hAnsi="Times New Roman" w:cs="Times New Roman"/>
          <w:sz w:val="24"/>
          <w:szCs w:val="24"/>
          <w:lang w:val="en"/>
        </w:rPr>
        <w:t xml:space="preserve"> control method for this situation would be the </w:t>
      </w:r>
      <w:r w:rsidRPr="00CA1DD9">
        <w:rPr>
          <w:rFonts w:ascii="Times New Roman" w:hAnsi="Times New Roman" w:cs="Times New Roman"/>
          <w:sz w:val="24"/>
          <w:szCs w:val="24"/>
        </w:rPr>
        <w:t>role-based access control</w:t>
      </w:r>
      <w:r w:rsidRPr="00CA1DD9">
        <w:rPr>
          <w:rFonts w:ascii="Times New Roman" w:hAnsi="Times New Roman" w:cs="Times New Roman"/>
          <w:sz w:val="24"/>
          <w:szCs w:val="24"/>
          <w:lang w:val="en"/>
        </w:rPr>
        <w:t xml:space="preserve">. RBAC is simple, flexible and provides </w:t>
      </w:r>
      <w:r w:rsidRPr="00CA1DD9">
        <w:rPr>
          <w:rFonts w:ascii="Times New Roman" w:hAnsi="Times New Roman" w:cs="Times New Roman"/>
          <w:sz w:val="24"/>
          <w:szCs w:val="24"/>
        </w:rPr>
        <w:t xml:space="preserve">security. Other control methods are not as practical within the contents of our industry and </w:t>
      </w:r>
      <w:r w:rsidR="00FC06A2">
        <w:rPr>
          <w:rFonts w:ascii="Times New Roman" w:hAnsi="Times New Roman" w:cs="Times New Roman"/>
          <w:noProof/>
          <w:sz w:val="24"/>
          <w:szCs w:val="24"/>
        </w:rPr>
        <w:t>giv</w:t>
      </w:r>
      <w:r w:rsidRPr="00FC06A2">
        <w:rPr>
          <w:rFonts w:ascii="Times New Roman" w:hAnsi="Times New Roman" w:cs="Times New Roman"/>
          <w:noProof/>
          <w:sz w:val="24"/>
          <w:szCs w:val="24"/>
        </w:rPr>
        <w:t>e</w:t>
      </w:r>
      <w:r w:rsidRPr="00CA1DD9">
        <w:rPr>
          <w:rFonts w:ascii="Times New Roman" w:hAnsi="Times New Roman" w:cs="Times New Roman"/>
          <w:sz w:val="24"/>
          <w:szCs w:val="24"/>
        </w:rPr>
        <w:t xml:space="preserve"> too much access.</w:t>
      </w:r>
    </w:p>
    <w:p w14:paraId="752DE445" w14:textId="77777777" w:rsidR="001E26E7" w:rsidRPr="00CA1DD9" w:rsidRDefault="001E26E7" w:rsidP="002565DE">
      <w:pPr>
        <w:pStyle w:val="Heading3"/>
        <w:spacing w:before="240" w:after="160" w:line="480" w:lineRule="auto"/>
        <w:rPr>
          <w:rStyle w:val="Heading3Char"/>
          <w:rFonts w:ascii="Times New Roman" w:hAnsi="Times New Roman" w:cs="Times New Roman"/>
          <w:i/>
        </w:rPr>
      </w:pPr>
      <w:bookmarkStart w:id="54" w:name="_Toc530946968"/>
      <w:r w:rsidRPr="00CA1DD9">
        <w:rPr>
          <w:rStyle w:val="Heading3Char"/>
          <w:rFonts w:ascii="Times New Roman" w:hAnsi="Times New Roman" w:cs="Times New Roman"/>
          <w:i/>
        </w:rPr>
        <w:t>Role-based Access Control (RBAC)</w:t>
      </w:r>
      <w:bookmarkEnd w:id="54"/>
    </w:p>
    <w:p w14:paraId="7C9B0E6B" w14:textId="4C62E00A" w:rsidR="001E26E7" w:rsidRPr="00CA1DD9" w:rsidRDefault="001E26E7" w:rsidP="002565DE">
      <w:pPr>
        <w:spacing w:before="240" w:line="480" w:lineRule="auto"/>
        <w:ind w:firstLine="720"/>
        <w:rPr>
          <w:rFonts w:ascii="Times New Roman" w:hAnsi="Times New Roman" w:cs="Times New Roman"/>
          <w:sz w:val="24"/>
          <w:szCs w:val="24"/>
          <w:lang w:val="en"/>
        </w:rPr>
      </w:pPr>
      <w:r w:rsidRPr="00CA1DD9">
        <w:rPr>
          <w:rFonts w:ascii="Times New Roman" w:hAnsi="Times New Roman" w:cs="Times New Roman"/>
          <w:sz w:val="24"/>
          <w:szCs w:val="24"/>
          <w:lang w:val="en"/>
        </w:rPr>
        <w:t xml:space="preserve">RBAC is a control system that uses the user’s role to determine their access level and permission settings. This method simplifies access and permission setting for individual users that share the same </w:t>
      </w:r>
      <w:r w:rsidRPr="00FC06A2">
        <w:rPr>
          <w:rFonts w:ascii="Times New Roman" w:hAnsi="Times New Roman" w:cs="Times New Roman"/>
          <w:noProof/>
          <w:sz w:val="24"/>
          <w:szCs w:val="24"/>
          <w:lang w:val="en"/>
        </w:rPr>
        <w:t>role</w:t>
      </w:r>
      <w:r w:rsidRPr="00CA1DD9">
        <w:rPr>
          <w:rFonts w:ascii="Times New Roman" w:hAnsi="Times New Roman" w:cs="Times New Roman"/>
          <w:sz w:val="24"/>
          <w:szCs w:val="24"/>
          <w:lang w:val="en"/>
        </w:rPr>
        <w:t xml:space="preserve"> in a company. RBAC allows administrators to uniformly apply or gran</w:t>
      </w:r>
      <w:r w:rsidR="004F6B0E">
        <w:rPr>
          <w:rFonts w:ascii="Times New Roman" w:hAnsi="Times New Roman" w:cs="Times New Roman"/>
          <w:sz w:val="24"/>
          <w:szCs w:val="24"/>
          <w:lang w:val="en"/>
        </w:rPr>
        <w:t>t</w:t>
      </w:r>
      <w:r w:rsidRPr="00CA1DD9">
        <w:rPr>
          <w:rFonts w:ascii="Times New Roman" w:hAnsi="Times New Roman" w:cs="Times New Roman"/>
          <w:sz w:val="24"/>
          <w:szCs w:val="24"/>
          <w:lang w:val="en"/>
        </w:rPr>
        <w:t xml:space="preserve"> access for a set of users across the entire network (Hu, Ferraiolo, &amp; Kuhn, 2006).</w:t>
      </w:r>
    </w:p>
    <w:p w14:paraId="638519AD" w14:textId="77777777" w:rsidR="001E26E7" w:rsidRPr="00CA1DD9" w:rsidRDefault="001E26E7" w:rsidP="002565DE">
      <w:pPr>
        <w:pStyle w:val="Heading3"/>
        <w:spacing w:before="240" w:after="160" w:line="480" w:lineRule="auto"/>
        <w:rPr>
          <w:rStyle w:val="Heading3Char"/>
          <w:rFonts w:ascii="Times New Roman" w:hAnsi="Times New Roman" w:cs="Times New Roman"/>
          <w:i/>
        </w:rPr>
      </w:pPr>
      <w:bookmarkStart w:id="55" w:name="_Toc530946969"/>
      <w:r w:rsidRPr="00CA1DD9">
        <w:rPr>
          <w:rStyle w:val="Heading3Char"/>
          <w:rFonts w:ascii="Times New Roman" w:hAnsi="Times New Roman" w:cs="Times New Roman"/>
          <w:i/>
        </w:rPr>
        <w:t>Mandatory Access Control</w:t>
      </w:r>
      <w:bookmarkEnd w:id="55"/>
    </w:p>
    <w:p w14:paraId="0436F6F7" w14:textId="77777777" w:rsidR="001E26E7" w:rsidRPr="00CA1DD9" w:rsidRDefault="001E26E7" w:rsidP="002565DE">
      <w:pPr>
        <w:spacing w:before="240" w:line="480" w:lineRule="auto"/>
        <w:ind w:firstLine="720"/>
        <w:rPr>
          <w:rFonts w:ascii="Times New Roman" w:hAnsi="Times New Roman" w:cs="Times New Roman"/>
          <w:sz w:val="24"/>
          <w:szCs w:val="24"/>
          <w:lang w:val="en"/>
        </w:rPr>
      </w:pPr>
      <w:r w:rsidRPr="00CA1DD9">
        <w:rPr>
          <w:rFonts w:ascii="Times New Roman" w:hAnsi="Times New Roman" w:cs="Times New Roman"/>
          <w:sz w:val="24"/>
          <w:szCs w:val="24"/>
          <w:lang w:val="en"/>
        </w:rPr>
        <w:t xml:space="preserve">MAC is a control system that compares data security with the corresponding user security level. MAC </w:t>
      </w:r>
      <w:r w:rsidRPr="00FC06A2">
        <w:rPr>
          <w:rFonts w:ascii="Times New Roman" w:hAnsi="Times New Roman" w:cs="Times New Roman"/>
          <w:noProof/>
          <w:sz w:val="24"/>
          <w:szCs w:val="24"/>
          <w:lang w:val="en"/>
        </w:rPr>
        <w:t>is most frequently used</w:t>
      </w:r>
      <w:r w:rsidRPr="00CA1DD9">
        <w:rPr>
          <w:rFonts w:ascii="Times New Roman" w:hAnsi="Times New Roman" w:cs="Times New Roman"/>
          <w:sz w:val="24"/>
          <w:szCs w:val="24"/>
          <w:lang w:val="en"/>
        </w:rPr>
        <w:t xml:space="preserve"> in a government setting where data or access </w:t>
      </w:r>
      <w:r w:rsidRPr="00FC06A2">
        <w:rPr>
          <w:rFonts w:ascii="Times New Roman" w:hAnsi="Times New Roman" w:cs="Times New Roman"/>
          <w:noProof/>
          <w:sz w:val="24"/>
          <w:szCs w:val="24"/>
          <w:lang w:val="en"/>
        </w:rPr>
        <w:t>is classified</w:t>
      </w:r>
      <w:r w:rsidRPr="00CA1DD9">
        <w:rPr>
          <w:rFonts w:ascii="Times New Roman" w:hAnsi="Times New Roman" w:cs="Times New Roman"/>
          <w:sz w:val="24"/>
          <w:szCs w:val="24"/>
          <w:lang w:val="en"/>
        </w:rPr>
        <w:t xml:space="preserve"> into different levels of sensitivity labels (Hu, Ferraiolo, &amp; Kuhn, 2006).</w:t>
      </w:r>
    </w:p>
    <w:p w14:paraId="4BAD1189" w14:textId="77777777" w:rsidR="001E26E7" w:rsidRPr="00CA1DD9" w:rsidRDefault="001E26E7" w:rsidP="002565DE">
      <w:pPr>
        <w:pStyle w:val="Heading3"/>
        <w:spacing w:before="240" w:after="160" w:line="480" w:lineRule="auto"/>
        <w:rPr>
          <w:rStyle w:val="Heading3Char"/>
          <w:rFonts w:ascii="Times New Roman" w:hAnsi="Times New Roman" w:cs="Times New Roman"/>
          <w:i/>
        </w:rPr>
      </w:pPr>
      <w:bookmarkStart w:id="56" w:name="_Toc530946970"/>
      <w:r w:rsidRPr="00CA1DD9">
        <w:rPr>
          <w:rStyle w:val="Heading3Char"/>
          <w:rFonts w:ascii="Times New Roman" w:hAnsi="Times New Roman" w:cs="Times New Roman"/>
          <w:i/>
        </w:rPr>
        <w:t>Attribute-based Access Control (ABAC)</w:t>
      </w:r>
      <w:bookmarkEnd w:id="56"/>
    </w:p>
    <w:p w14:paraId="49868A43" w14:textId="24AC72B4" w:rsidR="001E26E7" w:rsidRPr="00CA1DD9" w:rsidRDefault="001E26E7" w:rsidP="002565DE">
      <w:pPr>
        <w:spacing w:before="240" w:line="480" w:lineRule="auto"/>
        <w:ind w:firstLine="720"/>
        <w:rPr>
          <w:rFonts w:ascii="Times New Roman" w:hAnsi="Times New Roman" w:cs="Times New Roman"/>
          <w:sz w:val="24"/>
          <w:szCs w:val="24"/>
          <w:lang w:val="en"/>
        </w:rPr>
      </w:pPr>
      <w:r w:rsidRPr="00CA1DD9">
        <w:rPr>
          <w:rFonts w:ascii="Times New Roman" w:hAnsi="Times New Roman" w:cs="Times New Roman"/>
          <w:bCs/>
          <w:sz w:val="24"/>
          <w:szCs w:val="24"/>
          <w:lang w:val="en"/>
        </w:rPr>
        <w:t xml:space="preserve">ABAC has similarities to MAC but can use different attributes to allow access. </w:t>
      </w:r>
      <w:r w:rsidR="00FC06A2">
        <w:rPr>
          <w:rFonts w:ascii="Times New Roman" w:hAnsi="Times New Roman" w:cs="Times New Roman"/>
          <w:bCs/>
          <w:noProof/>
          <w:sz w:val="24"/>
          <w:szCs w:val="24"/>
          <w:lang w:val="en"/>
        </w:rPr>
        <w:t>ABAC</w:t>
      </w:r>
      <w:r w:rsidRPr="00CA1DD9">
        <w:rPr>
          <w:rFonts w:ascii="Times New Roman" w:hAnsi="Times New Roman" w:cs="Times New Roman"/>
          <w:bCs/>
          <w:sz w:val="24"/>
          <w:szCs w:val="24"/>
          <w:lang w:val="en"/>
        </w:rPr>
        <w:t xml:space="preserve"> provides more dynamic access control since it is not based </w:t>
      </w:r>
      <w:r w:rsidR="004F6B0E">
        <w:rPr>
          <w:rFonts w:ascii="Times New Roman" w:hAnsi="Times New Roman" w:cs="Times New Roman"/>
          <w:bCs/>
          <w:sz w:val="24"/>
          <w:szCs w:val="24"/>
          <w:lang w:val="en"/>
        </w:rPr>
        <w:t>on</w:t>
      </w:r>
      <w:r w:rsidRPr="00CA1DD9">
        <w:rPr>
          <w:rFonts w:ascii="Times New Roman" w:hAnsi="Times New Roman" w:cs="Times New Roman"/>
          <w:bCs/>
          <w:sz w:val="24"/>
          <w:szCs w:val="24"/>
          <w:lang w:val="en"/>
        </w:rPr>
        <w:t xml:space="preserve"> the user’s access level alone (</w:t>
      </w:r>
      <w:r w:rsidRPr="00CA1DD9">
        <w:rPr>
          <w:rFonts w:ascii="Times New Roman" w:hAnsi="Times New Roman" w:cs="Times New Roman"/>
          <w:sz w:val="24"/>
          <w:szCs w:val="24"/>
          <w:lang w:val="en"/>
        </w:rPr>
        <w:t>“</w:t>
      </w:r>
      <w:r w:rsidRPr="00CA1DD9">
        <w:rPr>
          <w:rFonts w:ascii="Times New Roman" w:hAnsi="Times New Roman" w:cs="Times New Roman"/>
          <w:sz w:val="24"/>
          <w:szCs w:val="24"/>
        </w:rPr>
        <w:t>Using Security Labels for Directory Access,” n.d.).</w:t>
      </w:r>
    </w:p>
    <w:p w14:paraId="49730FD8" w14:textId="77777777" w:rsidR="001E26E7" w:rsidRPr="00CA1DD9" w:rsidRDefault="001E26E7" w:rsidP="002565DE">
      <w:pPr>
        <w:pStyle w:val="Heading3"/>
        <w:spacing w:before="240" w:after="160" w:line="480" w:lineRule="auto"/>
        <w:rPr>
          <w:rStyle w:val="Heading3Char"/>
          <w:rFonts w:ascii="Times New Roman" w:hAnsi="Times New Roman" w:cs="Times New Roman"/>
          <w:i/>
        </w:rPr>
      </w:pPr>
      <w:bookmarkStart w:id="57" w:name="_Toc530946971"/>
      <w:r w:rsidRPr="00CA1DD9">
        <w:rPr>
          <w:rStyle w:val="Heading3Char"/>
          <w:rFonts w:ascii="Times New Roman" w:hAnsi="Times New Roman" w:cs="Times New Roman"/>
          <w:i/>
        </w:rPr>
        <w:lastRenderedPageBreak/>
        <w:t>Discretionary Access Control (DAC)</w:t>
      </w:r>
      <w:bookmarkEnd w:id="57"/>
    </w:p>
    <w:p w14:paraId="5E33B3B3" w14:textId="45B20552" w:rsidR="001E26E7" w:rsidRPr="00CA1DD9" w:rsidRDefault="001E26E7" w:rsidP="002565DE">
      <w:pPr>
        <w:spacing w:before="240" w:line="480" w:lineRule="auto"/>
        <w:ind w:firstLine="720"/>
        <w:rPr>
          <w:rFonts w:ascii="Times New Roman" w:hAnsi="Times New Roman" w:cs="Times New Roman"/>
          <w:sz w:val="24"/>
          <w:szCs w:val="24"/>
          <w:lang w:val="en"/>
        </w:rPr>
      </w:pPr>
      <w:r w:rsidRPr="00CA1DD9">
        <w:rPr>
          <w:rFonts w:ascii="Times New Roman" w:hAnsi="Times New Roman" w:cs="Times New Roman"/>
          <w:sz w:val="24"/>
          <w:szCs w:val="24"/>
          <w:lang w:val="en"/>
        </w:rPr>
        <w:t xml:space="preserve">DAC is a less restrictive control method. This method allows users control over data they own and can assign permissions for other users. A concern with this method would be the lack of control and ability to remove access when the users no longer need. Extra users have access to files and data adds </w:t>
      </w:r>
      <w:r w:rsidR="004F6B0E">
        <w:rPr>
          <w:rFonts w:ascii="Times New Roman" w:hAnsi="Times New Roman" w:cs="Times New Roman"/>
          <w:sz w:val="24"/>
          <w:szCs w:val="24"/>
          <w:lang w:val="en"/>
        </w:rPr>
        <w:t xml:space="preserve">the </w:t>
      </w:r>
      <w:r w:rsidRPr="00CA1DD9">
        <w:rPr>
          <w:rFonts w:ascii="Times New Roman" w:hAnsi="Times New Roman" w:cs="Times New Roman"/>
          <w:sz w:val="24"/>
          <w:szCs w:val="24"/>
          <w:lang w:val="en"/>
        </w:rPr>
        <w:t>risk of inadvertent exposure. (Hu, Ferraiolo, &amp; Kuhn, 2006)</w:t>
      </w:r>
    </w:p>
    <w:p w14:paraId="6180CAEA" w14:textId="261BC8B3" w:rsidR="0050235E" w:rsidRPr="00CA1DD9" w:rsidRDefault="0050235E" w:rsidP="002565DE">
      <w:pPr>
        <w:pStyle w:val="Heading1"/>
        <w:spacing w:after="160" w:line="480" w:lineRule="auto"/>
        <w:jc w:val="center"/>
        <w:rPr>
          <w:rFonts w:ascii="Times New Roman" w:hAnsi="Times New Roman" w:cs="Times New Roman"/>
        </w:rPr>
      </w:pPr>
      <w:bookmarkStart w:id="58" w:name="_Toc530946972"/>
      <w:r w:rsidRPr="00CA1DD9">
        <w:rPr>
          <w:rFonts w:ascii="Times New Roman" w:hAnsi="Times New Roman" w:cs="Times New Roman"/>
        </w:rPr>
        <w:t>System Design Specifications</w:t>
      </w:r>
      <w:bookmarkEnd w:id="58"/>
    </w:p>
    <w:p w14:paraId="23CF70FF" w14:textId="77777777" w:rsidR="001225EB" w:rsidRPr="00CA1DD9" w:rsidRDefault="001225EB" w:rsidP="002565DE">
      <w:pPr>
        <w:pStyle w:val="Heading2"/>
        <w:spacing w:before="240" w:after="160" w:line="480" w:lineRule="auto"/>
        <w:rPr>
          <w:rFonts w:ascii="Times New Roman" w:hAnsi="Times New Roman" w:cs="Times New Roman"/>
          <w:b/>
          <w:sz w:val="28"/>
          <w:szCs w:val="28"/>
        </w:rPr>
      </w:pPr>
      <w:bookmarkStart w:id="59" w:name="_Toc530946973"/>
      <w:r w:rsidRPr="00CA1DD9">
        <w:rPr>
          <w:rFonts w:ascii="Times New Roman" w:hAnsi="Times New Roman" w:cs="Times New Roman"/>
          <w:b/>
          <w:sz w:val="28"/>
          <w:szCs w:val="28"/>
        </w:rPr>
        <w:t>Design Specifications for Data-in-Transit Protection Model</w:t>
      </w:r>
      <w:bookmarkEnd w:id="59"/>
    </w:p>
    <w:p w14:paraId="53F611C5" w14:textId="0D7D13DD" w:rsidR="001225EB" w:rsidRPr="00CA1DD9" w:rsidRDefault="001225EB"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Data must be encrypted when being transmitted across the cloud infrastructure to prevent eavesdropping data during transmit. Firstly, email is not considered secure and therefore must not be used to </w:t>
      </w:r>
      <w:r w:rsidRPr="00F044DE">
        <w:rPr>
          <w:rFonts w:ascii="Times New Roman" w:hAnsi="Times New Roman" w:cs="Times New Roman"/>
          <w:noProof/>
          <w:sz w:val="24"/>
          <w:szCs w:val="24"/>
        </w:rPr>
        <w:t>transmit</w:t>
      </w:r>
      <w:r w:rsidRPr="00CA1DD9">
        <w:rPr>
          <w:rFonts w:ascii="Times New Roman" w:hAnsi="Times New Roman" w:cs="Times New Roman"/>
          <w:sz w:val="24"/>
          <w:szCs w:val="24"/>
        </w:rPr>
        <w:t xml:space="preserve"> any sensitive data throughout the cloud systems. If </w:t>
      </w:r>
      <w:r w:rsidRPr="00F044DE">
        <w:rPr>
          <w:rFonts w:ascii="Times New Roman" w:hAnsi="Times New Roman" w:cs="Times New Roman"/>
          <w:noProof/>
          <w:sz w:val="24"/>
          <w:szCs w:val="24"/>
        </w:rPr>
        <w:t>sensitive</w:t>
      </w:r>
      <w:r w:rsidRPr="00CA1DD9">
        <w:rPr>
          <w:rFonts w:ascii="Times New Roman" w:hAnsi="Times New Roman" w:cs="Times New Roman"/>
          <w:sz w:val="24"/>
          <w:szCs w:val="24"/>
        </w:rPr>
        <w:t xml:space="preserve"> data needs to </w:t>
      </w:r>
      <w:r w:rsidRPr="00F044DE">
        <w:rPr>
          <w:rFonts w:ascii="Times New Roman" w:hAnsi="Times New Roman" w:cs="Times New Roman"/>
          <w:noProof/>
          <w:sz w:val="24"/>
          <w:szCs w:val="24"/>
        </w:rPr>
        <w:t>be sent</w:t>
      </w:r>
      <w:r w:rsidRPr="00CA1DD9">
        <w:rPr>
          <w:rFonts w:ascii="Times New Roman" w:hAnsi="Times New Roman" w:cs="Times New Roman"/>
          <w:sz w:val="24"/>
          <w:szCs w:val="24"/>
        </w:rPr>
        <w:t xml:space="preserve"> over email, then the email itself must be secured using cryptographically strong email encryption tools such as PGP encryption so only the intended recipient can easily decrypt the message.</w:t>
      </w:r>
    </w:p>
    <w:p w14:paraId="35988167" w14:textId="7E52224C" w:rsidR="001225EB" w:rsidRPr="00CA1DD9" w:rsidRDefault="001225EB"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If the email needs attachment(s) attached to it, then a file encryption tool should be used to encrypt the file(s) before attaching it or them to the email. Secondly, any data intended for transit must be transmitted over a Secure Sockets Layer (SSL) using the Transport Layer Security (TLS) protocol. SSL and TLS provide privacy and data integrity between two communicating applications and is designed to encapsulate other protocols such as HTTP (FISMApedia, 2008).</w:t>
      </w:r>
    </w:p>
    <w:p w14:paraId="6FC2FAA6" w14:textId="043BD32B" w:rsidR="001225EB" w:rsidRPr="00CA1DD9" w:rsidRDefault="001225EB"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Non-web transmission of sensitive data should </w:t>
      </w:r>
      <w:r w:rsidRPr="00F044DE">
        <w:rPr>
          <w:rFonts w:ascii="Times New Roman" w:hAnsi="Times New Roman" w:cs="Times New Roman"/>
          <w:noProof/>
          <w:sz w:val="24"/>
          <w:szCs w:val="24"/>
        </w:rPr>
        <w:t>be encrypted</w:t>
      </w:r>
      <w:r w:rsidRPr="00CA1DD9">
        <w:rPr>
          <w:rFonts w:ascii="Times New Roman" w:hAnsi="Times New Roman" w:cs="Times New Roman"/>
          <w:sz w:val="24"/>
          <w:szCs w:val="24"/>
        </w:rPr>
        <w:t xml:space="preserve"> with application-level encryption. </w:t>
      </w:r>
      <w:r w:rsidR="00F044DE">
        <w:rPr>
          <w:rFonts w:ascii="Times New Roman" w:hAnsi="Times New Roman" w:cs="Times New Roman"/>
          <w:noProof/>
          <w:sz w:val="24"/>
          <w:szCs w:val="24"/>
        </w:rPr>
        <w:t>Moreover,</w:t>
      </w:r>
      <w:r w:rsidRPr="00CA1DD9">
        <w:rPr>
          <w:rFonts w:ascii="Times New Roman" w:hAnsi="Times New Roman" w:cs="Times New Roman"/>
          <w:sz w:val="24"/>
          <w:szCs w:val="24"/>
        </w:rPr>
        <w:t xml:space="preserve"> since the application database resides outside of the application server in </w:t>
      </w:r>
      <w:r w:rsidRPr="00CA1DD9">
        <w:rPr>
          <w:rFonts w:ascii="Times New Roman" w:hAnsi="Times New Roman" w:cs="Times New Roman"/>
          <w:sz w:val="24"/>
          <w:szCs w:val="24"/>
        </w:rPr>
        <w:lastRenderedPageBreak/>
        <w:t>the case of our cloud infrastructure design, we must create an encrypted connection using FIPS compliant cryptographic algorithms, like AES, between the database and the application to protect from outside surveillance.</w:t>
      </w:r>
    </w:p>
    <w:p w14:paraId="2358BEEB" w14:textId="6A4E0047" w:rsidR="009036BC" w:rsidRDefault="001225EB" w:rsidP="002565DE">
      <w:pPr>
        <w:spacing w:before="240" w:line="480" w:lineRule="auto"/>
        <w:ind w:firstLine="720"/>
        <w:rPr>
          <w:rFonts w:ascii="Times New Roman" w:hAnsi="Times New Roman" w:cs="Times New Roman"/>
          <w:b/>
          <w:i/>
          <w:sz w:val="24"/>
          <w:szCs w:val="24"/>
        </w:rPr>
      </w:pPr>
      <w:r w:rsidRPr="00CA1DD9">
        <w:rPr>
          <w:rFonts w:ascii="Times New Roman" w:hAnsi="Times New Roman" w:cs="Times New Roman"/>
          <w:sz w:val="24"/>
          <w:szCs w:val="24"/>
        </w:rPr>
        <w:t xml:space="preserve">Network-level encryption, such as IPSec or SSH tunneling should </w:t>
      </w:r>
      <w:r w:rsidRPr="00A82948">
        <w:rPr>
          <w:rFonts w:ascii="Times New Roman" w:hAnsi="Times New Roman" w:cs="Times New Roman"/>
          <w:noProof/>
          <w:sz w:val="24"/>
          <w:szCs w:val="24"/>
        </w:rPr>
        <w:t>be used</w:t>
      </w:r>
      <w:r w:rsidRPr="00CA1DD9">
        <w:rPr>
          <w:rFonts w:ascii="Times New Roman" w:hAnsi="Times New Roman" w:cs="Times New Roman"/>
          <w:sz w:val="24"/>
          <w:szCs w:val="24"/>
        </w:rPr>
        <w:t xml:space="preserve"> where application-level encryption is unavailable for non-web covered data traffic (UC Berkeley, 2018). In general, all transmitted, sensitive data should </w:t>
      </w:r>
      <w:r w:rsidRPr="00A82948">
        <w:rPr>
          <w:rFonts w:ascii="Times New Roman" w:hAnsi="Times New Roman" w:cs="Times New Roman"/>
          <w:noProof/>
          <w:sz w:val="24"/>
          <w:szCs w:val="24"/>
        </w:rPr>
        <w:t>be encrypted</w:t>
      </w:r>
      <w:r w:rsidRPr="00CA1DD9">
        <w:rPr>
          <w:rFonts w:ascii="Times New Roman" w:hAnsi="Times New Roman" w:cs="Times New Roman"/>
          <w:sz w:val="24"/>
          <w:szCs w:val="24"/>
        </w:rPr>
        <w:t xml:space="preserve"> in protected subnets with strong firewall controls. Below is a table of secure network protocols to use based on how a system wants to pass data throughout the network. </w:t>
      </w:r>
      <w:r w:rsidRPr="00CA1DD9">
        <w:rPr>
          <w:rFonts w:ascii="Times New Roman" w:hAnsi="Times New Roman" w:cs="Times New Roman"/>
          <w:i/>
          <w:sz w:val="24"/>
          <w:szCs w:val="24"/>
        </w:rPr>
        <w:t xml:space="preserve">Table 1: Network Protocol To </w:t>
      </w:r>
      <w:r w:rsidRPr="00A82948">
        <w:rPr>
          <w:rFonts w:ascii="Times New Roman" w:hAnsi="Times New Roman" w:cs="Times New Roman"/>
          <w:i/>
          <w:noProof/>
          <w:sz w:val="24"/>
          <w:szCs w:val="24"/>
        </w:rPr>
        <w:t>Use</w:t>
      </w:r>
      <w:r w:rsidRPr="00A82948">
        <w:rPr>
          <w:rFonts w:ascii="Times New Roman" w:hAnsi="Times New Roman" w:cs="Times New Roman"/>
          <w:noProof/>
          <w:sz w:val="24"/>
          <w:szCs w:val="24"/>
        </w:rPr>
        <w:t xml:space="preserve"> describe</w:t>
      </w:r>
      <w:r w:rsidRPr="00CA1DD9">
        <w:rPr>
          <w:rFonts w:ascii="Times New Roman" w:hAnsi="Times New Roman" w:cs="Times New Roman"/>
          <w:sz w:val="24"/>
          <w:szCs w:val="24"/>
        </w:rPr>
        <w:t xml:space="preserve"> which network protocol to use based on the current intended function of a machine.</w:t>
      </w:r>
    </w:p>
    <w:p w14:paraId="5A7D197E" w14:textId="656F08A3" w:rsidR="001225EB" w:rsidRPr="00CA1DD9" w:rsidRDefault="001225EB" w:rsidP="002565DE">
      <w:pPr>
        <w:spacing w:before="240" w:line="480" w:lineRule="auto"/>
        <w:jc w:val="center"/>
        <w:rPr>
          <w:rFonts w:ascii="Times New Roman" w:hAnsi="Times New Roman" w:cs="Times New Roman"/>
          <w:b/>
          <w:sz w:val="24"/>
          <w:szCs w:val="24"/>
        </w:rPr>
      </w:pPr>
      <w:r w:rsidRPr="00CA1DD9">
        <w:rPr>
          <w:rFonts w:ascii="Times New Roman" w:hAnsi="Times New Roman" w:cs="Times New Roman"/>
          <w:b/>
          <w:i/>
          <w:sz w:val="24"/>
          <w:szCs w:val="24"/>
        </w:rPr>
        <w:t xml:space="preserve">Table </w:t>
      </w:r>
      <w:r w:rsidR="001E26E7" w:rsidRPr="00CA1DD9">
        <w:rPr>
          <w:rFonts w:ascii="Times New Roman" w:hAnsi="Times New Roman" w:cs="Times New Roman"/>
          <w:b/>
          <w:i/>
          <w:sz w:val="24"/>
          <w:szCs w:val="24"/>
        </w:rPr>
        <w:t>5</w:t>
      </w:r>
      <w:r w:rsidRPr="00CA1DD9">
        <w:rPr>
          <w:rFonts w:ascii="Times New Roman" w:hAnsi="Times New Roman" w:cs="Times New Roman"/>
          <w:b/>
          <w:i/>
          <w:sz w:val="24"/>
          <w:szCs w:val="24"/>
        </w:rPr>
        <w:t xml:space="preserve">: Network Protocol </w:t>
      </w:r>
      <w:bookmarkStart w:id="60" w:name="_GoBack"/>
      <w:bookmarkEnd w:id="60"/>
      <w:r w:rsidR="005054A1" w:rsidRPr="00CA1DD9">
        <w:rPr>
          <w:rFonts w:ascii="Times New Roman" w:hAnsi="Times New Roman" w:cs="Times New Roman"/>
          <w:b/>
          <w:i/>
          <w:sz w:val="24"/>
          <w:szCs w:val="24"/>
        </w:rPr>
        <w:t>to</w:t>
      </w:r>
      <w:r w:rsidRPr="00CA1DD9">
        <w:rPr>
          <w:rFonts w:ascii="Times New Roman" w:hAnsi="Times New Roman" w:cs="Times New Roman"/>
          <w:b/>
          <w:i/>
          <w:sz w:val="24"/>
          <w:szCs w:val="24"/>
        </w:rPr>
        <w:t xml:space="preserve"> Use</w:t>
      </w:r>
    </w:p>
    <w:tbl>
      <w:tblPr>
        <w:tblStyle w:val="GridTable6Colorful-Accent1"/>
        <w:tblW w:w="0" w:type="auto"/>
        <w:jc w:val="center"/>
        <w:tblLook w:val="04A0" w:firstRow="1" w:lastRow="0" w:firstColumn="1" w:lastColumn="0" w:noHBand="0" w:noVBand="1"/>
      </w:tblPr>
      <w:tblGrid>
        <w:gridCol w:w="1903"/>
        <w:gridCol w:w="4351"/>
      </w:tblGrid>
      <w:tr w:rsidR="001225EB" w:rsidRPr="00CA1DD9" w14:paraId="7089B840" w14:textId="77777777" w:rsidTr="001225EB">
        <w:trPr>
          <w:cnfStyle w:val="100000000000" w:firstRow="1" w:lastRow="0"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4DE4A8" w14:textId="77777777" w:rsidR="001225EB" w:rsidRPr="00CA1DD9" w:rsidRDefault="001225EB" w:rsidP="00C80ECF">
            <w:pPr>
              <w:jc w:val="center"/>
              <w:rPr>
                <w:rFonts w:ascii="Times New Roman" w:hAnsi="Times New Roman" w:cs="Times New Roman"/>
                <w:sz w:val="24"/>
                <w:szCs w:val="24"/>
              </w:rPr>
            </w:pPr>
            <w:r w:rsidRPr="00CA1DD9">
              <w:rPr>
                <w:rFonts w:ascii="Times New Roman" w:hAnsi="Times New Roman" w:cs="Times New Roman"/>
                <w:sz w:val="24"/>
                <w:szCs w:val="24"/>
              </w:rPr>
              <w:t>Function</w:t>
            </w:r>
          </w:p>
        </w:tc>
        <w:tc>
          <w:tcPr>
            <w:tcW w:w="0" w:type="auto"/>
            <w:vAlign w:val="center"/>
          </w:tcPr>
          <w:p w14:paraId="0949D554" w14:textId="77777777" w:rsidR="001225EB" w:rsidRPr="00CA1DD9" w:rsidRDefault="001225EB" w:rsidP="00C80E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Network Protocol to Use</w:t>
            </w:r>
          </w:p>
        </w:tc>
      </w:tr>
      <w:tr w:rsidR="001225EB" w:rsidRPr="00CA1DD9" w14:paraId="35945666" w14:textId="77777777" w:rsidTr="001225E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6E6D0D" w14:textId="77777777" w:rsidR="001225EB" w:rsidRPr="00CA1DD9" w:rsidRDefault="001225EB" w:rsidP="00C80ECF">
            <w:pPr>
              <w:jc w:val="center"/>
              <w:rPr>
                <w:rFonts w:ascii="Times New Roman" w:hAnsi="Times New Roman" w:cs="Times New Roman"/>
                <w:sz w:val="24"/>
                <w:szCs w:val="24"/>
              </w:rPr>
            </w:pPr>
            <w:r w:rsidRPr="00CA1DD9">
              <w:rPr>
                <w:rFonts w:ascii="Times New Roman" w:hAnsi="Times New Roman" w:cs="Times New Roman"/>
                <w:sz w:val="24"/>
                <w:szCs w:val="24"/>
              </w:rPr>
              <w:t>Web Access</w:t>
            </w:r>
          </w:p>
        </w:tc>
        <w:tc>
          <w:tcPr>
            <w:tcW w:w="0" w:type="auto"/>
            <w:vAlign w:val="center"/>
          </w:tcPr>
          <w:p w14:paraId="1D5A8B07" w14:textId="77777777" w:rsidR="001225EB" w:rsidRPr="00CA1DD9" w:rsidRDefault="001225EB"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HTTPS</w:t>
            </w:r>
          </w:p>
        </w:tc>
      </w:tr>
      <w:tr w:rsidR="001225EB" w:rsidRPr="00CA1DD9" w14:paraId="656F1DF5" w14:textId="77777777" w:rsidTr="001225EB">
        <w:trPr>
          <w:trHeight w:val="5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C34C24" w14:textId="77777777" w:rsidR="001225EB" w:rsidRPr="00CA1DD9" w:rsidRDefault="001225EB" w:rsidP="00C80ECF">
            <w:pPr>
              <w:jc w:val="center"/>
              <w:rPr>
                <w:rFonts w:ascii="Times New Roman" w:hAnsi="Times New Roman" w:cs="Times New Roman"/>
                <w:sz w:val="24"/>
                <w:szCs w:val="24"/>
              </w:rPr>
            </w:pPr>
            <w:r w:rsidRPr="00CA1DD9">
              <w:rPr>
                <w:rFonts w:ascii="Times New Roman" w:hAnsi="Times New Roman" w:cs="Times New Roman"/>
                <w:sz w:val="24"/>
                <w:szCs w:val="24"/>
              </w:rPr>
              <w:t>File Transfer</w:t>
            </w:r>
          </w:p>
        </w:tc>
        <w:tc>
          <w:tcPr>
            <w:tcW w:w="0" w:type="auto"/>
            <w:vAlign w:val="center"/>
          </w:tcPr>
          <w:p w14:paraId="5D4CC6AF" w14:textId="77777777" w:rsidR="001225EB" w:rsidRPr="00CA1DD9" w:rsidRDefault="001225EB"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0278">
              <w:rPr>
                <w:rFonts w:ascii="Times New Roman" w:hAnsi="Times New Roman" w:cs="Times New Roman"/>
                <w:noProof/>
                <w:sz w:val="24"/>
                <w:szCs w:val="24"/>
              </w:rPr>
              <w:t>FTPS</w:t>
            </w:r>
            <w:r w:rsidRPr="00CA1DD9">
              <w:rPr>
                <w:rFonts w:ascii="Times New Roman" w:hAnsi="Times New Roman" w:cs="Times New Roman"/>
                <w:sz w:val="24"/>
                <w:szCs w:val="24"/>
              </w:rPr>
              <w:t>, SFTP, SCP, WebDAV over HTTPS</w:t>
            </w:r>
          </w:p>
        </w:tc>
      </w:tr>
      <w:tr w:rsidR="001225EB" w:rsidRPr="00CA1DD9" w14:paraId="15647014" w14:textId="77777777" w:rsidTr="001225E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DD3FE7" w14:textId="77777777" w:rsidR="001225EB" w:rsidRPr="00CA1DD9" w:rsidRDefault="001225EB" w:rsidP="00C80ECF">
            <w:pPr>
              <w:jc w:val="center"/>
              <w:rPr>
                <w:rFonts w:ascii="Times New Roman" w:hAnsi="Times New Roman" w:cs="Times New Roman"/>
                <w:sz w:val="24"/>
                <w:szCs w:val="24"/>
              </w:rPr>
            </w:pPr>
            <w:r w:rsidRPr="00CA1DD9">
              <w:rPr>
                <w:rFonts w:ascii="Times New Roman" w:hAnsi="Times New Roman" w:cs="Times New Roman"/>
                <w:sz w:val="24"/>
                <w:szCs w:val="24"/>
              </w:rPr>
              <w:t>Remote Shell</w:t>
            </w:r>
          </w:p>
        </w:tc>
        <w:tc>
          <w:tcPr>
            <w:tcW w:w="0" w:type="auto"/>
            <w:vAlign w:val="center"/>
          </w:tcPr>
          <w:p w14:paraId="2CE98372" w14:textId="77777777" w:rsidR="001225EB" w:rsidRPr="00CA1DD9" w:rsidRDefault="001225EB"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D9">
              <w:rPr>
                <w:rFonts w:ascii="Times New Roman" w:hAnsi="Times New Roman" w:cs="Times New Roman"/>
                <w:sz w:val="24"/>
                <w:szCs w:val="24"/>
              </w:rPr>
              <w:t>SSH2 Terminal</w:t>
            </w:r>
          </w:p>
        </w:tc>
      </w:tr>
      <w:tr w:rsidR="001225EB" w:rsidRPr="00CA1DD9" w14:paraId="2D5CE6DA" w14:textId="77777777" w:rsidTr="001225EB">
        <w:trPr>
          <w:trHeight w:val="5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2C6391" w14:textId="77777777" w:rsidR="001225EB" w:rsidRPr="00CA1DD9" w:rsidRDefault="001225EB" w:rsidP="00C80ECF">
            <w:pPr>
              <w:jc w:val="center"/>
              <w:rPr>
                <w:rFonts w:ascii="Times New Roman" w:hAnsi="Times New Roman" w:cs="Times New Roman"/>
                <w:sz w:val="24"/>
                <w:szCs w:val="24"/>
              </w:rPr>
            </w:pPr>
            <w:r w:rsidRPr="00CA1DD9">
              <w:rPr>
                <w:rFonts w:ascii="Times New Roman" w:hAnsi="Times New Roman" w:cs="Times New Roman"/>
                <w:sz w:val="24"/>
                <w:szCs w:val="24"/>
              </w:rPr>
              <w:t>Remote Desktop</w:t>
            </w:r>
          </w:p>
        </w:tc>
        <w:tc>
          <w:tcPr>
            <w:tcW w:w="0" w:type="auto"/>
            <w:vAlign w:val="center"/>
          </w:tcPr>
          <w:p w14:paraId="46F48346" w14:textId="77777777" w:rsidR="001225EB" w:rsidRPr="00CA1DD9" w:rsidRDefault="001225EB" w:rsidP="00C80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0278">
              <w:rPr>
                <w:rFonts w:ascii="Times New Roman" w:hAnsi="Times New Roman" w:cs="Times New Roman"/>
                <w:noProof/>
                <w:sz w:val="24"/>
                <w:szCs w:val="24"/>
              </w:rPr>
              <w:t>radmin</w:t>
            </w:r>
            <w:r w:rsidRPr="00CA1DD9">
              <w:rPr>
                <w:rFonts w:ascii="Times New Roman" w:hAnsi="Times New Roman" w:cs="Times New Roman"/>
                <w:sz w:val="24"/>
                <w:szCs w:val="24"/>
              </w:rPr>
              <w:t>, RDP</w:t>
            </w:r>
          </w:p>
        </w:tc>
      </w:tr>
    </w:tbl>
    <w:p w14:paraId="1D06D7F8" w14:textId="42041207" w:rsidR="0050235E" w:rsidRPr="00CA1DD9" w:rsidRDefault="001225EB" w:rsidP="002565DE">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 xml:space="preserve">When picking an encryption algorithm to use, make sure the key length is at least 1028 bits to provide stronger protection and that long and complex passphrases </w:t>
      </w:r>
      <w:r w:rsidRPr="00700278">
        <w:rPr>
          <w:rFonts w:ascii="Times New Roman" w:hAnsi="Times New Roman" w:cs="Times New Roman"/>
          <w:noProof/>
          <w:sz w:val="24"/>
          <w:szCs w:val="24"/>
        </w:rPr>
        <w:t>are used</w:t>
      </w:r>
      <w:r w:rsidRPr="00CA1DD9">
        <w:rPr>
          <w:rFonts w:ascii="Times New Roman" w:hAnsi="Times New Roman" w:cs="Times New Roman"/>
          <w:sz w:val="24"/>
          <w:szCs w:val="24"/>
        </w:rPr>
        <w:t xml:space="preserve">. </w:t>
      </w:r>
      <w:r w:rsidRPr="00700278">
        <w:rPr>
          <w:rFonts w:ascii="Times New Roman" w:hAnsi="Times New Roman" w:cs="Times New Roman"/>
          <w:noProof/>
          <w:sz w:val="24"/>
          <w:szCs w:val="24"/>
        </w:rPr>
        <w:t>Also</w:t>
      </w:r>
      <w:r w:rsidR="00700278">
        <w:rPr>
          <w:rFonts w:ascii="Times New Roman" w:hAnsi="Times New Roman" w:cs="Times New Roman"/>
          <w:noProof/>
          <w:sz w:val="24"/>
          <w:szCs w:val="24"/>
        </w:rPr>
        <w:t>,</w:t>
      </w:r>
      <w:r w:rsidRPr="00CA1DD9">
        <w:rPr>
          <w:rFonts w:ascii="Times New Roman" w:hAnsi="Times New Roman" w:cs="Times New Roman"/>
          <w:sz w:val="24"/>
          <w:szCs w:val="24"/>
        </w:rPr>
        <w:t xml:space="preserve"> note that stronger encryption techniques will consume more CPU resources than a </w:t>
      </w:r>
      <w:r w:rsidR="00462EF5" w:rsidRPr="00CA1DD9">
        <w:rPr>
          <w:rFonts w:ascii="Times New Roman" w:hAnsi="Times New Roman" w:cs="Times New Roman"/>
          <w:sz w:val="24"/>
          <w:szCs w:val="24"/>
        </w:rPr>
        <w:t>weaker encryption technique</w:t>
      </w:r>
      <w:r w:rsidRPr="00CA1DD9">
        <w:rPr>
          <w:rFonts w:ascii="Times New Roman" w:hAnsi="Times New Roman" w:cs="Times New Roman"/>
          <w:sz w:val="24"/>
          <w:szCs w:val="24"/>
        </w:rPr>
        <w:t xml:space="preserve"> on average. </w:t>
      </w:r>
      <w:r w:rsidRPr="00700278">
        <w:rPr>
          <w:rFonts w:ascii="Times New Roman" w:hAnsi="Times New Roman" w:cs="Times New Roman"/>
          <w:noProof/>
          <w:sz w:val="24"/>
          <w:szCs w:val="24"/>
        </w:rPr>
        <w:t>Strong</w:t>
      </w:r>
      <w:r w:rsidRPr="00CA1DD9">
        <w:rPr>
          <w:rFonts w:ascii="Times New Roman" w:hAnsi="Times New Roman" w:cs="Times New Roman"/>
          <w:sz w:val="24"/>
          <w:szCs w:val="24"/>
        </w:rPr>
        <w:t xml:space="preserve"> encryption algorithms include AES, Twofish, and RSA; each algorithm is useful for different purposes and data can be encrypted with multiple encryption algorithms at the same time to make data even more secure. AES is good to use when keys are </w:t>
      </w:r>
      <w:r w:rsidRPr="00700278">
        <w:rPr>
          <w:rFonts w:ascii="Times New Roman" w:hAnsi="Times New Roman" w:cs="Times New Roman"/>
          <w:noProof/>
          <w:sz w:val="24"/>
          <w:szCs w:val="24"/>
        </w:rPr>
        <w:t>being shared</w:t>
      </w:r>
      <w:r w:rsidRPr="00CA1DD9">
        <w:rPr>
          <w:rFonts w:ascii="Times New Roman" w:hAnsi="Times New Roman" w:cs="Times New Roman"/>
          <w:sz w:val="24"/>
          <w:szCs w:val="24"/>
        </w:rPr>
        <w:t xml:space="preserve"> amongst multiple users, Twofish works </w:t>
      </w:r>
      <w:r w:rsidRPr="00700278">
        <w:rPr>
          <w:rFonts w:ascii="Times New Roman" w:hAnsi="Times New Roman" w:cs="Times New Roman"/>
          <w:noProof/>
          <w:sz w:val="24"/>
          <w:szCs w:val="24"/>
        </w:rPr>
        <w:t>will</w:t>
      </w:r>
      <w:r w:rsidR="00700278">
        <w:rPr>
          <w:rFonts w:ascii="Times New Roman" w:hAnsi="Times New Roman" w:cs="Times New Roman"/>
          <w:noProof/>
          <w:sz w:val="24"/>
          <w:szCs w:val="24"/>
        </w:rPr>
        <w:t xml:space="preserve"> focus</w:t>
      </w:r>
      <w:r w:rsidRPr="00CA1DD9">
        <w:rPr>
          <w:rFonts w:ascii="Times New Roman" w:hAnsi="Times New Roman" w:cs="Times New Roman"/>
          <w:sz w:val="24"/>
          <w:szCs w:val="24"/>
        </w:rPr>
        <w:t xml:space="preserve"> on smaller CPUs and hardware, and RSA should be used when data is supposed to be sent to only a single recipient (Kryptotel, </w:t>
      </w:r>
      <w:r w:rsidRPr="00CA1DD9">
        <w:rPr>
          <w:rFonts w:ascii="Times New Roman" w:hAnsi="Times New Roman" w:cs="Times New Roman"/>
          <w:sz w:val="24"/>
          <w:szCs w:val="24"/>
        </w:rPr>
        <w:lastRenderedPageBreak/>
        <w:t xml:space="preserve">n.d.). </w:t>
      </w:r>
      <w:r w:rsidR="00700278">
        <w:rPr>
          <w:rFonts w:ascii="Times New Roman" w:hAnsi="Times New Roman" w:cs="Times New Roman"/>
          <w:noProof/>
          <w:sz w:val="24"/>
          <w:szCs w:val="24"/>
        </w:rPr>
        <w:t>Moreover,</w:t>
      </w:r>
      <w:r w:rsidRPr="00CA1DD9">
        <w:rPr>
          <w:rFonts w:ascii="Times New Roman" w:hAnsi="Times New Roman" w:cs="Times New Roman"/>
          <w:sz w:val="24"/>
          <w:szCs w:val="24"/>
        </w:rPr>
        <w:t xml:space="preserve"> WPA3 should be used for any wireless connections, as all other wireless encryption </w:t>
      </w:r>
      <w:r w:rsidRPr="00700278">
        <w:rPr>
          <w:rFonts w:ascii="Times New Roman" w:hAnsi="Times New Roman" w:cs="Times New Roman"/>
          <w:noProof/>
          <w:sz w:val="24"/>
          <w:szCs w:val="24"/>
        </w:rPr>
        <w:t>standard</w:t>
      </w:r>
      <w:r w:rsidR="00700278">
        <w:rPr>
          <w:rFonts w:ascii="Times New Roman" w:hAnsi="Times New Roman" w:cs="Times New Roman"/>
          <w:noProof/>
          <w:sz w:val="24"/>
          <w:szCs w:val="24"/>
        </w:rPr>
        <w:t>s</w:t>
      </w:r>
      <w:r w:rsidRPr="00CA1DD9">
        <w:rPr>
          <w:rFonts w:ascii="Times New Roman" w:hAnsi="Times New Roman" w:cs="Times New Roman"/>
          <w:sz w:val="24"/>
          <w:szCs w:val="24"/>
        </w:rPr>
        <w:t xml:space="preserve"> are insecure.</w:t>
      </w:r>
    </w:p>
    <w:p w14:paraId="67C9C93C" w14:textId="70AA4D71" w:rsidR="0050235E" w:rsidRPr="00CA1DD9" w:rsidRDefault="0050235E" w:rsidP="002565DE">
      <w:pPr>
        <w:pStyle w:val="Heading1"/>
        <w:spacing w:after="160" w:line="480" w:lineRule="auto"/>
        <w:jc w:val="center"/>
        <w:rPr>
          <w:rFonts w:ascii="Times New Roman" w:hAnsi="Times New Roman" w:cs="Times New Roman"/>
        </w:rPr>
      </w:pPr>
      <w:bookmarkStart w:id="61" w:name="_Toc530946974"/>
      <w:r w:rsidRPr="00CA1DD9">
        <w:rPr>
          <w:rFonts w:ascii="Times New Roman" w:hAnsi="Times New Roman" w:cs="Times New Roman"/>
        </w:rPr>
        <w:t>Software Development Plan</w:t>
      </w:r>
      <w:bookmarkEnd w:id="61"/>
    </w:p>
    <w:p w14:paraId="66C4DD15" w14:textId="77777777" w:rsidR="002565DE" w:rsidRPr="002565DE" w:rsidRDefault="002565DE" w:rsidP="002565DE">
      <w:pPr>
        <w:pStyle w:val="Heading2"/>
        <w:spacing w:before="240" w:after="160" w:line="480" w:lineRule="auto"/>
        <w:rPr>
          <w:rFonts w:ascii="Times New Roman" w:hAnsi="Times New Roman" w:cs="Times New Roman"/>
          <w:b/>
          <w:sz w:val="28"/>
          <w:szCs w:val="28"/>
        </w:rPr>
      </w:pPr>
      <w:bookmarkStart w:id="62" w:name="_Toc530946975"/>
      <w:r w:rsidRPr="002565DE">
        <w:rPr>
          <w:rFonts w:ascii="Times New Roman" w:hAnsi="Times New Roman" w:cs="Times New Roman"/>
          <w:b/>
          <w:sz w:val="28"/>
          <w:szCs w:val="28"/>
        </w:rPr>
        <w:t>Need for Software Development</w:t>
      </w:r>
      <w:bookmarkEnd w:id="62"/>
    </w:p>
    <w:p w14:paraId="31DF1055" w14:textId="77777777" w:rsidR="002565DE" w:rsidRDefault="002565DE" w:rsidP="002565DE">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To maximize efficiency, most software projects, whatever the size, require at least some form of planning and designing before any code can </w:t>
      </w:r>
      <w:r w:rsidRPr="00700278">
        <w:rPr>
          <w:rFonts w:ascii="Times New Roman" w:hAnsi="Times New Roman" w:cs="Times New Roman"/>
          <w:noProof/>
          <w:sz w:val="24"/>
          <w:szCs w:val="24"/>
        </w:rPr>
        <w:t>be written</w:t>
      </w:r>
      <w:r w:rsidRPr="002565DE">
        <w:rPr>
          <w:rFonts w:ascii="Times New Roman" w:hAnsi="Times New Roman" w:cs="Times New Roman"/>
          <w:sz w:val="24"/>
          <w:szCs w:val="24"/>
        </w:rPr>
        <w:t xml:space="preserve">. The planning and designing steps should then be divided into separate, distinct phases for the project’s coders to coherently determine such things as project requirements and the overall project’s design. These phases allow everyone involved to have a similar idea on how the project should turn out based on what </w:t>
      </w:r>
      <w:r w:rsidRPr="00700278">
        <w:rPr>
          <w:rFonts w:ascii="Times New Roman" w:hAnsi="Times New Roman" w:cs="Times New Roman"/>
          <w:noProof/>
          <w:sz w:val="24"/>
          <w:szCs w:val="24"/>
        </w:rPr>
        <w:t>requirements</w:t>
      </w:r>
      <w:r w:rsidRPr="002565DE">
        <w:rPr>
          <w:rFonts w:ascii="Times New Roman" w:hAnsi="Times New Roman" w:cs="Times New Roman"/>
          <w:sz w:val="24"/>
          <w:szCs w:val="24"/>
        </w:rPr>
        <w:t>, as well as other considerations, are currently known.</w:t>
      </w:r>
    </w:p>
    <w:p w14:paraId="29626013" w14:textId="62647A82" w:rsidR="002565DE" w:rsidRPr="002565DE" w:rsidRDefault="002565DE" w:rsidP="002565DE">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The planning and designing phases, along with the implementation and testing phases, are ordered into </w:t>
      </w:r>
      <w:r w:rsidR="00F66B2E">
        <w:rPr>
          <w:rFonts w:ascii="Times New Roman" w:hAnsi="Times New Roman" w:cs="Times New Roman"/>
          <w:noProof/>
          <w:sz w:val="24"/>
          <w:szCs w:val="24"/>
        </w:rPr>
        <w:t>specific</w:t>
      </w:r>
      <w:r w:rsidRPr="002565DE">
        <w:rPr>
          <w:rFonts w:ascii="Times New Roman" w:hAnsi="Times New Roman" w:cs="Times New Roman"/>
          <w:sz w:val="24"/>
          <w:szCs w:val="24"/>
        </w:rPr>
        <w:t xml:space="preserve"> patterns called software development processes or life cycles. Without these phases being both clearly defined and ordered, a coder can </w:t>
      </w:r>
      <w:r w:rsidR="00F66B2E">
        <w:rPr>
          <w:rFonts w:ascii="Times New Roman" w:hAnsi="Times New Roman" w:cs="Times New Roman"/>
          <w:noProof/>
          <w:sz w:val="24"/>
          <w:szCs w:val="24"/>
        </w:rPr>
        <w:t>quick</w:t>
      </w:r>
      <w:r w:rsidRPr="00F66B2E">
        <w:rPr>
          <w:rFonts w:ascii="Times New Roman" w:hAnsi="Times New Roman" w:cs="Times New Roman"/>
          <w:noProof/>
          <w:sz w:val="24"/>
          <w:szCs w:val="24"/>
        </w:rPr>
        <w:t>ly</w:t>
      </w:r>
      <w:r w:rsidRPr="002565DE">
        <w:rPr>
          <w:rFonts w:ascii="Times New Roman" w:hAnsi="Times New Roman" w:cs="Times New Roman"/>
          <w:sz w:val="24"/>
          <w:szCs w:val="24"/>
        </w:rPr>
        <w:t xml:space="preserve"> become disorganized during a project’s implementation phase. Therefore, software development is a necessary component to any project’s development, as it helps the team focus on an overall design as well as manage the project’s implementation based on the set of agreed</w:t>
      </w:r>
      <w:r w:rsidR="004F6B0E">
        <w:rPr>
          <w:rFonts w:ascii="Times New Roman" w:hAnsi="Times New Roman" w:cs="Times New Roman"/>
          <w:sz w:val="24"/>
          <w:szCs w:val="24"/>
        </w:rPr>
        <w:t>-</w:t>
      </w:r>
      <w:r w:rsidRPr="002565DE">
        <w:rPr>
          <w:rFonts w:ascii="Times New Roman" w:hAnsi="Times New Roman" w:cs="Times New Roman"/>
          <w:sz w:val="24"/>
          <w:szCs w:val="24"/>
        </w:rPr>
        <w:t>upon requirements and other considerations that act as guidelines.</w:t>
      </w:r>
    </w:p>
    <w:p w14:paraId="3E0C8388" w14:textId="77777777" w:rsidR="002565DE" w:rsidRPr="002565DE" w:rsidRDefault="002565DE" w:rsidP="002565DE">
      <w:pPr>
        <w:pStyle w:val="Heading2"/>
        <w:spacing w:before="240" w:after="160" w:line="480" w:lineRule="auto"/>
        <w:rPr>
          <w:rFonts w:ascii="Times New Roman" w:hAnsi="Times New Roman" w:cs="Times New Roman"/>
          <w:b/>
          <w:sz w:val="28"/>
          <w:szCs w:val="28"/>
        </w:rPr>
      </w:pPr>
      <w:bookmarkStart w:id="63" w:name="_Toc530946976"/>
      <w:r w:rsidRPr="002565DE">
        <w:rPr>
          <w:rFonts w:ascii="Times New Roman" w:hAnsi="Times New Roman" w:cs="Times New Roman"/>
          <w:b/>
          <w:sz w:val="28"/>
          <w:szCs w:val="28"/>
        </w:rPr>
        <w:t>Plan for Software Development</w:t>
      </w:r>
      <w:bookmarkEnd w:id="63"/>
    </w:p>
    <w:p w14:paraId="7F67513E" w14:textId="2712530C" w:rsidR="002565DE" w:rsidRPr="002565DE" w:rsidRDefault="002565DE" w:rsidP="002565DE">
      <w:pPr>
        <w:pStyle w:val="Heading3"/>
        <w:spacing w:before="240" w:after="160" w:line="480" w:lineRule="auto"/>
        <w:rPr>
          <w:rStyle w:val="Heading3Char"/>
          <w:rFonts w:ascii="Times New Roman" w:hAnsi="Times New Roman" w:cs="Times New Roman"/>
          <w:i/>
        </w:rPr>
      </w:pPr>
      <w:bookmarkStart w:id="64" w:name="_Toc530946977"/>
      <w:r w:rsidRPr="002565DE">
        <w:rPr>
          <w:rStyle w:val="Heading3Char"/>
          <w:rFonts w:ascii="Times New Roman" w:hAnsi="Times New Roman" w:cs="Times New Roman"/>
          <w:i/>
        </w:rPr>
        <w:t>Beginning planning and design phases</w:t>
      </w:r>
      <w:bookmarkEnd w:id="64"/>
    </w:p>
    <w:p w14:paraId="011ECEF4" w14:textId="56653FF6" w:rsidR="002565DE" w:rsidRPr="002565DE" w:rsidRDefault="002565DE" w:rsidP="002565DE">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We must first go over what Superior Bank wants its cloud infrastructure to be able to handle when it comes to business transactions and create a set of requirements based off the </w:t>
      </w:r>
      <w:r w:rsidRPr="002565DE">
        <w:rPr>
          <w:rFonts w:ascii="Times New Roman" w:hAnsi="Times New Roman" w:cs="Times New Roman"/>
          <w:sz w:val="24"/>
          <w:szCs w:val="24"/>
        </w:rPr>
        <w:lastRenderedPageBreak/>
        <w:t xml:space="preserve">functionality Superior Bank wants its cloud infrastructure to have. With these requirements, we can begin going over how we might design the entire cloud infrastructure; the </w:t>
      </w:r>
      <w:r w:rsidRPr="008E66B3">
        <w:rPr>
          <w:rFonts w:ascii="Times New Roman" w:hAnsi="Times New Roman" w:cs="Times New Roman"/>
          <w:noProof/>
          <w:sz w:val="24"/>
          <w:szCs w:val="24"/>
        </w:rPr>
        <w:t>infrastructure</w:t>
      </w:r>
      <w:r w:rsidRPr="002565DE">
        <w:rPr>
          <w:rFonts w:ascii="Times New Roman" w:hAnsi="Times New Roman" w:cs="Times New Roman"/>
          <w:sz w:val="24"/>
          <w:szCs w:val="24"/>
        </w:rPr>
        <w:t xml:space="preserve"> will most likely be broken up into separate components for us </w:t>
      </w:r>
      <w:r w:rsidRPr="008E66B3">
        <w:rPr>
          <w:rFonts w:ascii="Times New Roman" w:hAnsi="Times New Roman" w:cs="Times New Roman"/>
          <w:noProof/>
          <w:sz w:val="24"/>
          <w:szCs w:val="24"/>
        </w:rPr>
        <w:t xml:space="preserve">to </w:t>
      </w:r>
      <w:r w:rsidR="008E66B3">
        <w:rPr>
          <w:rFonts w:ascii="Times New Roman" w:hAnsi="Times New Roman" w:cs="Times New Roman"/>
          <w:noProof/>
          <w:sz w:val="24"/>
          <w:szCs w:val="24"/>
        </w:rPr>
        <w:t>develop and focus on incrementally</w:t>
      </w:r>
      <w:r w:rsidRPr="002565DE">
        <w:rPr>
          <w:rFonts w:ascii="Times New Roman" w:hAnsi="Times New Roman" w:cs="Times New Roman"/>
          <w:sz w:val="24"/>
          <w:szCs w:val="24"/>
        </w:rPr>
        <w:t xml:space="preserve">. Next, we will establish sets of tasks that meet the project’s requirements, with each </w:t>
      </w:r>
      <w:r w:rsidRPr="008E66B3">
        <w:rPr>
          <w:rFonts w:ascii="Times New Roman" w:hAnsi="Times New Roman" w:cs="Times New Roman"/>
          <w:noProof/>
          <w:sz w:val="24"/>
          <w:szCs w:val="24"/>
        </w:rPr>
        <w:t>set</w:t>
      </w:r>
      <w:r w:rsidRPr="002565DE">
        <w:rPr>
          <w:rFonts w:ascii="Times New Roman" w:hAnsi="Times New Roman" w:cs="Times New Roman"/>
          <w:sz w:val="24"/>
          <w:szCs w:val="24"/>
        </w:rPr>
        <w:t xml:space="preserve"> </w:t>
      </w:r>
      <w:r w:rsidR="008E66B3">
        <w:rPr>
          <w:rFonts w:ascii="Times New Roman" w:hAnsi="Times New Roman" w:cs="Times New Roman"/>
          <w:noProof/>
          <w:sz w:val="24"/>
          <w:szCs w:val="24"/>
        </w:rPr>
        <w:t>gradu</w:t>
      </w:r>
      <w:r w:rsidRPr="008E66B3">
        <w:rPr>
          <w:rFonts w:ascii="Times New Roman" w:hAnsi="Times New Roman" w:cs="Times New Roman"/>
          <w:noProof/>
          <w:sz w:val="24"/>
          <w:szCs w:val="24"/>
        </w:rPr>
        <w:t>ally</w:t>
      </w:r>
      <w:r w:rsidRPr="002565DE">
        <w:rPr>
          <w:rFonts w:ascii="Times New Roman" w:hAnsi="Times New Roman" w:cs="Times New Roman"/>
          <w:sz w:val="24"/>
          <w:szCs w:val="24"/>
        </w:rPr>
        <w:t xml:space="preserve"> building of the previous </w:t>
      </w:r>
      <w:r w:rsidRPr="008E66B3">
        <w:rPr>
          <w:rFonts w:ascii="Times New Roman" w:hAnsi="Times New Roman" w:cs="Times New Roman"/>
          <w:noProof/>
          <w:sz w:val="24"/>
          <w:szCs w:val="24"/>
        </w:rPr>
        <w:t>set</w:t>
      </w:r>
      <w:r w:rsidRPr="002565DE">
        <w:rPr>
          <w:rFonts w:ascii="Times New Roman" w:hAnsi="Times New Roman" w:cs="Times New Roman"/>
          <w:sz w:val="24"/>
          <w:szCs w:val="24"/>
        </w:rPr>
        <w:t xml:space="preserve"> or adding new functionality entirely and place these tasks within our product backlog. </w:t>
      </w:r>
    </w:p>
    <w:p w14:paraId="3A4CB9AC" w14:textId="2C7BDE77" w:rsidR="002565DE" w:rsidRPr="00C80ECF" w:rsidRDefault="002565DE" w:rsidP="00C80ECF">
      <w:pPr>
        <w:pStyle w:val="Heading3"/>
        <w:spacing w:before="240" w:after="160" w:line="480" w:lineRule="auto"/>
        <w:rPr>
          <w:rStyle w:val="Heading3Char"/>
          <w:rFonts w:ascii="Times New Roman" w:hAnsi="Times New Roman" w:cs="Times New Roman"/>
          <w:i/>
        </w:rPr>
      </w:pPr>
      <w:bookmarkStart w:id="65" w:name="_Toc530946978"/>
      <w:r w:rsidRPr="00C80ECF">
        <w:rPr>
          <w:rStyle w:val="Heading3Char"/>
          <w:rFonts w:ascii="Times New Roman" w:hAnsi="Times New Roman" w:cs="Times New Roman"/>
          <w:i/>
        </w:rPr>
        <w:t>Sprint cycles</w:t>
      </w:r>
      <w:bookmarkEnd w:id="65"/>
    </w:p>
    <w:p w14:paraId="53AEDD80" w14:textId="3645157B" w:rsidR="00C80ECF"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With the sets of tasks generated, we can begin planning which set(s) of </w:t>
      </w:r>
      <w:r w:rsidRPr="00811163">
        <w:rPr>
          <w:rFonts w:ascii="Times New Roman" w:hAnsi="Times New Roman" w:cs="Times New Roman"/>
          <w:noProof/>
          <w:sz w:val="24"/>
          <w:szCs w:val="24"/>
        </w:rPr>
        <w:t>tasks</w:t>
      </w:r>
      <w:r w:rsidRPr="002565DE">
        <w:rPr>
          <w:rFonts w:ascii="Times New Roman" w:hAnsi="Times New Roman" w:cs="Times New Roman"/>
          <w:sz w:val="24"/>
          <w:szCs w:val="24"/>
        </w:rPr>
        <w:t xml:space="preserve"> from our product backlog we will work on during the first sprint cycle. The team will then complete these sets of </w:t>
      </w:r>
      <w:r w:rsidRPr="00811163">
        <w:rPr>
          <w:rFonts w:ascii="Times New Roman" w:hAnsi="Times New Roman" w:cs="Times New Roman"/>
          <w:noProof/>
          <w:sz w:val="24"/>
          <w:szCs w:val="24"/>
        </w:rPr>
        <w:t>tasks</w:t>
      </w:r>
      <w:r w:rsidRPr="002565DE">
        <w:rPr>
          <w:rFonts w:ascii="Times New Roman" w:hAnsi="Times New Roman" w:cs="Times New Roman"/>
          <w:sz w:val="24"/>
          <w:szCs w:val="24"/>
        </w:rPr>
        <w:t xml:space="preserve"> during the first sprint while at the same time having daily meetings to discuss the progress each of us ha</w:t>
      </w:r>
      <w:r w:rsidR="004F6B0E">
        <w:rPr>
          <w:rFonts w:ascii="Times New Roman" w:hAnsi="Times New Roman" w:cs="Times New Roman"/>
          <w:sz w:val="24"/>
          <w:szCs w:val="24"/>
        </w:rPr>
        <w:t>s</w:t>
      </w:r>
      <w:r w:rsidRPr="002565DE">
        <w:rPr>
          <w:rFonts w:ascii="Times New Roman" w:hAnsi="Times New Roman" w:cs="Times New Roman"/>
          <w:sz w:val="24"/>
          <w:szCs w:val="24"/>
        </w:rPr>
        <w:t xml:space="preserve"> made on our respective </w:t>
      </w:r>
      <w:r w:rsidRPr="00811163">
        <w:rPr>
          <w:rFonts w:ascii="Times New Roman" w:hAnsi="Times New Roman" w:cs="Times New Roman"/>
          <w:noProof/>
          <w:sz w:val="24"/>
          <w:szCs w:val="24"/>
        </w:rPr>
        <w:t>tasks</w:t>
      </w:r>
      <w:r w:rsidRPr="002565DE">
        <w:rPr>
          <w:rFonts w:ascii="Times New Roman" w:hAnsi="Times New Roman" w:cs="Times New Roman"/>
          <w:sz w:val="24"/>
          <w:szCs w:val="24"/>
        </w:rPr>
        <w:t xml:space="preserve">. Each </w:t>
      </w:r>
      <w:r w:rsidRPr="00811163">
        <w:rPr>
          <w:rFonts w:ascii="Times New Roman" w:hAnsi="Times New Roman" w:cs="Times New Roman"/>
          <w:noProof/>
          <w:sz w:val="24"/>
          <w:szCs w:val="24"/>
        </w:rPr>
        <w:t>task</w:t>
      </w:r>
      <w:r w:rsidRPr="002565DE">
        <w:rPr>
          <w:rFonts w:ascii="Times New Roman" w:hAnsi="Times New Roman" w:cs="Times New Roman"/>
          <w:sz w:val="24"/>
          <w:szCs w:val="24"/>
        </w:rPr>
        <w:t xml:space="preserve"> will first require team members to create test cases that prove each task’s requirements have </w:t>
      </w:r>
      <w:r w:rsidRPr="00811163">
        <w:rPr>
          <w:rFonts w:ascii="Times New Roman" w:hAnsi="Times New Roman" w:cs="Times New Roman"/>
          <w:noProof/>
          <w:sz w:val="24"/>
          <w:szCs w:val="24"/>
        </w:rPr>
        <w:t>been met</w:t>
      </w:r>
      <w:r w:rsidRPr="002565DE">
        <w:rPr>
          <w:rFonts w:ascii="Times New Roman" w:hAnsi="Times New Roman" w:cs="Times New Roman"/>
          <w:sz w:val="24"/>
          <w:szCs w:val="24"/>
        </w:rPr>
        <w:t xml:space="preserve"> once the </w:t>
      </w:r>
      <w:r w:rsidRPr="00811163">
        <w:rPr>
          <w:rFonts w:ascii="Times New Roman" w:hAnsi="Times New Roman" w:cs="Times New Roman"/>
          <w:noProof/>
          <w:sz w:val="24"/>
          <w:szCs w:val="24"/>
        </w:rPr>
        <w:t>task</w:t>
      </w:r>
      <w:r w:rsidRPr="002565DE">
        <w:rPr>
          <w:rFonts w:ascii="Times New Roman" w:hAnsi="Times New Roman" w:cs="Times New Roman"/>
          <w:sz w:val="24"/>
          <w:szCs w:val="24"/>
        </w:rPr>
        <w:t xml:space="preserve"> </w:t>
      </w:r>
      <w:r w:rsidRPr="00811163">
        <w:rPr>
          <w:rFonts w:ascii="Times New Roman" w:hAnsi="Times New Roman" w:cs="Times New Roman"/>
          <w:noProof/>
          <w:sz w:val="24"/>
          <w:szCs w:val="24"/>
        </w:rPr>
        <w:t>is completed</w:t>
      </w:r>
      <w:r w:rsidRPr="002565DE">
        <w:rPr>
          <w:rFonts w:ascii="Times New Roman" w:hAnsi="Times New Roman" w:cs="Times New Roman"/>
          <w:sz w:val="24"/>
          <w:szCs w:val="24"/>
        </w:rPr>
        <w:t xml:space="preserve"> before any implementation can begin.</w:t>
      </w:r>
    </w:p>
    <w:p w14:paraId="15F61240" w14:textId="5E02EBC0" w:rsidR="002565DE" w:rsidRPr="002565DE"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A sprint review </w:t>
      </w:r>
      <w:r w:rsidRPr="00811163">
        <w:rPr>
          <w:rFonts w:ascii="Times New Roman" w:hAnsi="Times New Roman" w:cs="Times New Roman"/>
          <w:noProof/>
          <w:sz w:val="24"/>
          <w:szCs w:val="24"/>
        </w:rPr>
        <w:t>is conducted</w:t>
      </w:r>
      <w:r w:rsidRPr="002565DE">
        <w:rPr>
          <w:rFonts w:ascii="Times New Roman" w:hAnsi="Times New Roman" w:cs="Times New Roman"/>
          <w:sz w:val="24"/>
          <w:szCs w:val="24"/>
        </w:rPr>
        <w:t xml:space="preserve"> at the end of the sprint where the team discusses its members’ performances during the latest sprint, with the outcome of the retrospective </w:t>
      </w:r>
      <w:r w:rsidRPr="00811163">
        <w:rPr>
          <w:rFonts w:ascii="Times New Roman" w:hAnsi="Times New Roman" w:cs="Times New Roman"/>
          <w:noProof/>
          <w:sz w:val="24"/>
          <w:szCs w:val="24"/>
        </w:rPr>
        <w:t>being used</w:t>
      </w:r>
      <w:r w:rsidRPr="002565DE">
        <w:rPr>
          <w:rFonts w:ascii="Times New Roman" w:hAnsi="Times New Roman" w:cs="Times New Roman"/>
          <w:sz w:val="24"/>
          <w:szCs w:val="24"/>
        </w:rPr>
        <w:t xml:space="preserve"> as learning experiences for team members to take note of </w:t>
      </w:r>
      <w:r w:rsidRPr="00811163">
        <w:rPr>
          <w:rFonts w:ascii="Times New Roman" w:hAnsi="Times New Roman" w:cs="Times New Roman"/>
          <w:noProof/>
          <w:sz w:val="24"/>
          <w:szCs w:val="24"/>
        </w:rPr>
        <w:t>in</w:t>
      </w:r>
      <w:r w:rsidR="00811163">
        <w:rPr>
          <w:rFonts w:ascii="Times New Roman" w:hAnsi="Times New Roman" w:cs="Times New Roman"/>
          <w:noProof/>
          <w:sz w:val="24"/>
          <w:szCs w:val="24"/>
        </w:rPr>
        <w:t>stead</w:t>
      </w:r>
      <w:r w:rsidRPr="00811163">
        <w:rPr>
          <w:rFonts w:ascii="Times New Roman" w:hAnsi="Times New Roman" w:cs="Times New Roman"/>
          <w:noProof/>
          <w:sz w:val="24"/>
          <w:szCs w:val="24"/>
        </w:rPr>
        <w:t xml:space="preserve"> of</w:t>
      </w:r>
      <w:r w:rsidRPr="002565DE">
        <w:rPr>
          <w:rFonts w:ascii="Times New Roman" w:hAnsi="Times New Roman" w:cs="Times New Roman"/>
          <w:sz w:val="24"/>
          <w:szCs w:val="24"/>
        </w:rPr>
        <w:t xml:space="preserve"> the next sprint cycle. The next sprint’s backlog </w:t>
      </w:r>
      <w:r w:rsidRPr="00811163">
        <w:rPr>
          <w:rFonts w:ascii="Times New Roman" w:hAnsi="Times New Roman" w:cs="Times New Roman"/>
          <w:noProof/>
          <w:sz w:val="24"/>
          <w:szCs w:val="24"/>
        </w:rPr>
        <w:t>is then filled</w:t>
      </w:r>
      <w:r w:rsidRPr="002565DE">
        <w:rPr>
          <w:rFonts w:ascii="Times New Roman" w:hAnsi="Times New Roman" w:cs="Times New Roman"/>
          <w:sz w:val="24"/>
          <w:szCs w:val="24"/>
        </w:rPr>
        <w:t xml:space="preserve"> with the tasks remaining in the product backlog with more sprints following in the same way until all the tasks in the product backlog have </w:t>
      </w:r>
      <w:r w:rsidRPr="00811163">
        <w:rPr>
          <w:rFonts w:ascii="Times New Roman" w:hAnsi="Times New Roman" w:cs="Times New Roman"/>
          <w:noProof/>
          <w:sz w:val="24"/>
          <w:szCs w:val="24"/>
        </w:rPr>
        <w:t>been completed</w:t>
      </w:r>
      <w:r w:rsidRPr="002565DE">
        <w:rPr>
          <w:rFonts w:ascii="Times New Roman" w:hAnsi="Times New Roman" w:cs="Times New Roman"/>
          <w:sz w:val="24"/>
          <w:szCs w:val="24"/>
        </w:rPr>
        <w:t xml:space="preserve">, therefore meeting </w:t>
      </w:r>
      <w:r w:rsidR="00462EF5" w:rsidRPr="002565DE">
        <w:rPr>
          <w:rFonts w:ascii="Times New Roman" w:hAnsi="Times New Roman" w:cs="Times New Roman"/>
          <w:sz w:val="24"/>
          <w:szCs w:val="24"/>
        </w:rPr>
        <w:t>all</w:t>
      </w:r>
      <w:r w:rsidRPr="002565DE">
        <w:rPr>
          <w:rFonts w:ascii="Times New Roman" w:hAnsi="Times New Roman" w:cs="Times New Roman"/>
          <w:sz w:val="24"/>
          <w:szCs w:val="24"/>
        </w:rPr>
        <w:t xml:space="preserve"> Superior Bank’s requirements with an acceptable cloud infrastructure.</w:t>
      </w:r>
    </w:p>
    <w:p w14:paraId="1C26F027" w14:textId="77777777" w:rsidR="002565DE" w:rsidRPr="00C80ECF" w:rsidRDefault="002565DE" w:rsidP="00C80ECF">
      <w:pPr>
        <w:pStyle w:val="Heading2"/>
        <w:spacing w:before="240" w:after="160" w:line="480" w:lineRule="auto"/>
        <w:rPr>
          <w:rFonts w:ascii="Times New Roman" w:hAnsi="Times New Roman" w:cs="Times New Roman"/>
          <w:b/>
          <w:sz w:val="28"/>
          <w:szCs w:val="28"/>
        </w:rPr>
      </w:pPr>
      <w:bookmarkStart w:id="66" w:name="_Toc530946979"/>
      <w:r w:rsidRPr="00C80ECF">
        <w:rPr>
          <w:rFonts w:ascii="Times New Roman" w:hAnsi="Times New Roman" w:cs="Times New Roman"/>
          <w:b/>
          <w:sz w:val="28"/>
          <w:szCs w:val="28"/>
        </w:rPr>
        <w:t>Design and Development Considerations for the System</w:t>
      </w:r>
      <w:bookmarkEnd w:id="66"/>
    </w:p>
    <w:p w14:paraId="1CD7D16A" w14:textId="37C2DD0B" w:rsidR="002565DE" w:rsidRPr="002565DE"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All projects are required to </w:t>
      </w:r>
      <w:r w:rsidRPr="00811163">
        <w:rPr>
          <w:rFonts w:ascii="Times New Roman" w:hAnsi="Times New Roman" w:cs="Times New Roman"/>
          <w:noProof/>
          <w:sz w:val="24"/>
          <w:szCs w:val="24"/>
        </w:rPr>
        <w:t>be completed</w:t>
      </w:r>
      <w:r w:rsidRPr="002565DE">
        <w:rPr>
          <w:rFonts w:ascii="Times New Roman" w:hAnsi="Times New Roman" w:cs="Times New Roman"/>
          <w:sz w:val="24"/>
          <w:szCs w:val="24"/>
        </w:rPr>
        <w:t xml:space="preserve"> within a </w:t>
      </w:r>
      <w:r w:rsidR="00811163">
        <w:rPr>
          <w:rFonts w:ascii="Times New Roman" w:hAnsi="Times New Roman" w:cs="Times New Roman"/>
          <w:noProof/>
          <w:sz w:val="24"/>
          <w:szCs w:val="24"/>
        </w:rPr>
        <w:t>specific</w:t>
      </w:r>
      <w:r w:rsidRPr="002565DE">
        <w:rPr>
          <w:rFonts w:ascii="Times New Roman" w:hAnsi="Times New Roman" w:cs="Times New Roman"/>
          <w:sz w:val="24"/>
          <w:szCs w:val="24"/>
        </w:rPr>
        <w:t xml:space="preserve"> timeframe, a certain amount of </w:t>
      </w:r>
      <w:r w:rsidR="00771D5A">
        <w:rPr>
          <w:rFonts w:ascii="Times New Roman" w:hAnsi="Times New Roman" w:cs="Times New Roman"/>
          <w:noProof/>
          <w:sz w:val="24"/>
          <w:szCs w:val="24"/>
        </w:rPr>
        <w:t>human resources</w:t>
      </w:r>
      <w:r w:rsidRPr="002565DE">
        <w:rPr>
          <w:rFonts w:ascii="Times New Roman" w:hAnsi="Times New Roman" w:cs="Times New Roman"/>
          <w:sz w:val="24"/>
          <w:szCs w:val="24"/>
        </w:rPr>
        <w:t xml:space="preserve">, and </w:t>
      </w:r>
      <w:r w:rsidR="004F6B0E">
        <w:rPr>
          <w:rFonts w:ascii="Times New Roman" w:hAnsi="Times New Roman" w:cs="Times New Roman"/>
          <w:sz w:val="24"/>
          <w:szCs w:val="24"/>
        </w:rPr>
        <w:t xml:space="preserve">a </w:t>
      </w:r>
      <w:r w:rsidRPr="002565DE">
        <w:rPr>
          <w:rFonts w:ascii="Times New Roman" w:hAnsi="Times New Roman" w:cs="Times New Roman"/>
          <w:sz w:val="24"/>
          <w:szCs w:val="24"/>
        </w:rPr>
        <w:t>specific amount of funding</w:t>
      </w:r>
      <w:r w:rsidR="004F6B0E">
        <w:rPr>
          <w:rFonts w:ascii="Times New Roman" w:hAnsi="Times New Roman" w:cs="Times New Roman"/>
          <w:sz w:val="24"/>
          <w:szCs w:val="24"/>
        </w:rPr>
        <w:t>, which</w:t>
      </w:r>
      <w:r w:rsidRPr="002565DE">
        <w:rPr>
          <w:rFonts w:ascii="Times New Roman" w:hAnsi="Times New Roman" w:cs="Times New Roman"/>
          <w:sz w:val="24"/>
          <w:szCs w:val="24"/>
        </w:rPr>
        <w:t xml:space="preserve"> therefore limited to many constraints </w:t>
      </w:r>
      <w:r w:rsidRPr="002565DE">
        <w:rPr>
          <w:rFonts w:ascii="Times New Roman" w:hAnsi="Times New Roman" w:cs="Times New Roman"/>
          <w:sz w:val="24"/>
          <w:szCs w:val="24"/>
        </w:rPr>
        <w:lastRenderedPageBreak/>
        <w:t>that lead to several design and development considerations. The following sections describe several design and development considerations Lydford (2015) states teams should have for cloud-based applications.</w:t>
      </w:r>
    </w:p>
    <w:p w14:paraId="057895F9" w14:textId="77777777" w:rsidR="00C80ECF" w:rsidRPr="00C80ECF" w:rsidRDefault="002565DE" w:rsidP="00C80ECF">
      <w:pPr>
        <w:pStyle w:val="Heading3"/>
        <w:spacing w:before="240" w:after="160" w:line="480" w:lineRule="auto"/>
        <w:rPr>
          <w:rStyle w:val="Heading3Char"/>
          <w:rFonts w:ascii="Times New Roman" w:hAnsi="Times New Roman" w:cs="Times New Roman"/>
          <w:i/>
        </w:rPr>
      </w:pPr>
      <w:bookmarkStart w:id="67" w:name="_Toc530946980"/>
      <w:r w:rsidRPr="00C80ECF">
        <w:rPr>
          <w:rStyle w:val="Heading3Char"/>
          <w:rFonts w:ascii="Times New Roman" w:hAnsi="Times New Roman" w:cs="Times New Roman"/>
          <w:i/>
        </w:rPr>
        <w:t>Scalability</w:t>
      </w:r>
      <w:bookmarkEnd w:id="67"/>
    </w:p>
    <w:p w14:paraId="1E89850C" w14:textId="491E6489" w:rsidR="002565DE" w:rsidRPr="002565DE"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The team should consider if there </w:t>
      </w:r>
      <w:r w:rsidRPr="00B421BC">
        <w:rPr>
          <w:rFonts w:ascii="Times New Roman" w:hAnsi="Times New Roman" w:cs="Times New Roman"/>
          <w:noProof/>
          <w:sz w:val="24"/>
          <w:szCs w:val="24"/>
        </w:rPr>
        <w:t>should be</w:t>
      </w:r>
      <w:r w:rsidRPr="002565DE">
        <w:rPr>
          <w:rFonts w:ascii="Times New Roman" w:hAnsi="Times New Roman" w:cs="Times New Roman"/>
          <w:sz w:val="24"/>
          <w:szCs w:val="24"/>
        </w:rPr>
        <w:t xml:space="preserve"> requirements that handle any increases in load and demand on any of the components composing the cloud infrastructure. Teams should </w:t>
      </w:r>
      <w:r w:rsidR="00B421BC">
        <w:rPr>
          <w:rFonts w:ascii="Times New Roman" w:hAnsi="Times New Roman" w:cs="Times New Roman"/>
          <w:noProof/>
          <w:sz w:val="24"/>
          <w:szCs w:val="24"/>
        </w:rPr>
        <w:t>main</w:t>
      </w:r>
      <w:r w:rsidRPr="00B421BC">
        <w:rPr>
          <w:rFonts w:ascii="Times New Roman" w:hAnsi="Times New Roman" w:cs="Times New Roman"/>
          <w:noProof/>
          <w:sz w:val="24"/>
          <w:szCs w:val="24"/>
        </w:rPr>
        <w:t>ly</w:t>
      </w:r>
      <w:r w:rsidRPr="002565DE">
        <w:rPr>
          <w:rFonts w:ascii="Times New Roman" w:hAnsi="Times New Roman" w:cs="Times New Roman"/>
          <w:sz w:val="24"/>
          <w:szCs w:val="24"/>
        </w:rPr>
        <w:t xml:space="preserve"> focus on each </w:t>
      </w:r>
      <w:r w:rsidR="00B421BC">
        <w:rPr>
          <w:rFonts w:ascii="Times New Roman" w:hAnsi="Times New Roman" w:cs="Times New Roman"/>
          <w:noProof/>
          <w:sz w:val="24"/>
          <w:szCs w:val="24"/>
        </w:rPr>
        <w:t>par</w:t>
      </w:r>
      <w:r w:rsidRPr="00B421BC">
        <w:rPr>
          <w:rFonts w:ascii="Times New Roman" w:hAnsi="Times New Roman" w:cs="Times New Roman"/>
          <w:noProof/>
          <w:sz w:val="24"/>
          <w:szCs w:val="24"/>
        </w:rPr>
        <w:t>t</w:t>
      </w:r>
      <w:r w:rsidRPr="002565DE">
        <w:rPr>
          <w:rFonts w:ascii="Times New Roman" w:hAnsi="Times New Roman" w:cs="Times New Roman"/>
          <w:sz w:val="24"/>
          <w:szCs w:val="24"/>
        </w:rPr>
        <w:t xml:space="preserve"> individually as well as how to avoid any contention issues and bottlenecks that might occur within the </w:t>
      </w:r>
      <w:r w:rsidRPr="00B421BC">
        <w:rPr>
          <w:rFonts w:ascii="Times New Roman" w:hAnsi="Times New Roman" w:cs="Times New Roman"/>
          <w:noProof/>
          <w:sz w:val="24"/>
          <w:szCs w:val="24"/>
        </w:rPr>
        <w:t>infrastructure</w:t>
      </w:r>
      <w:r w:rsidRPr="002565DE">
        <w:rPr>
          <w:rFonts w:ascii="Times New Roman" w:hAnsi="Times New Roman" w:cs="Times New Roman"/>
          <w:sz w:val="24"/>
          <w:szCs w:val="24"/>
        </w:rPr>
        <w:t>.</w:t>
      </w:r>
    </w:p>
    <w:p w14:paraId="4709C5BB" w14:textId="77777777" w:rsidR="00C80ECF" w:rsidRPr="00C80ECF" w:rsidRDefault="002565DE" w:rsidP="00C80ECF">
      <w:pPr>
        <w:pStyle w:val="Heading3"/>
        <w:spacing w:before="240" w:after="160" w:line="480" w:lineRule="auto"/>
        <w:rPr>
          <w:rStyle w:val="Heading3Char"/>
          <w:rFonts w:ascii="Times New Roman" w:hAnsi="Times New Roman" w:cs="Times New Roman"/>
          <w:i/>
        </w:rPr>
      </w:pPr>
      <w:bookmarkStart w:id="68" w:name="_Toc530946981"/>
      <w:r w:rsidRPr="00C80ECF">
        <w:rPr>
          <w:rStyle w:val="Heading3Char"/>
          <w:rFonts w:ascii="Times New Roman" w:hAnsi="Times New Roman" w:cs="Times New Roman"/>
          <w:i/>
        </w:rPr>
        <w:t>Availability</w:t>
      </w:r>
      <w:bookmarkEnd w:id="68"/>
    </w:p>
    <w:p w14:paraId="1CC1DBAA" w14:textId="197371AC" w:rsidR="002565DE" w:rsidRPr="002565DE"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The team should consider what parts of the application have the highest risks of failure as well as in which </w:t>
      </w:r>
      <w:r w:rsidRPr="00B421BC">
        <w:rPr>
          <w:rFonts w:ascii="Times New Roman" w:hAnsi="Times New Roman" w:cs="Times New Roman"/>
          <w:noProof/>
          <w:sz w:val="24"/>
          <w:szCs w:val="24"/>
        </w:rPr>
        <w:t>parts</w:t>
      </w:r>
      <w:r w:rsidRPr="002565DE">
        <w:rPr>
          <w:rFonts w:ascii="Times New Roman" w:hAnsi="Times New Roman" w:cs="Times New Roman"/>
          <w:sz w:val="24"/>
          <w:szCs w:val="24"/>
        </w:rPr>
        <w:t xml:space="preserve"> of the system these failures would have the most impact. The team should also denote which parts of the application can benefit from redundancy and failover options, as well as determining </w:t>
      </w:r>
      <w:r w:rsidR="00462EF5" w:rsidRPr="002565DE">
        <w:rPr>
          <w:rFonts w:ascii="Times New Roman" w:hAnsi="Times New Roman" w:cs="Times New Roman"/>
          <w:sz w:val="24"/>
          <w:szCs w:val="24"/>
        </w:rPr>
        <w:t>whether</w:t>
      </w:r>
      <w:r w:rsidRPr="002565DE">
        <w:rPr>
          <w:rFonts w:ascii="Times New Roman" w:hAnsi="Times New Roman" w:cs="Times New Roman"/>
          <w:sz w:val="24"/>
          <w:szCs w:val="24"/>
        </w:rPr>
        <w:t xml:space="preserve"> data replication services will be necessary and if corrupt data has the potential of being replicated. </w:t>
      </w:r>
      <w:r w:rsidR="00B421BC">
        <w:rPr>
          <w:rFonts w:ascii="Times New Roman" w:hAnsi="Times New Roman" w:cs="Times New Roman"/>
          <w:noProof/>
          <w:sz w:val="24"/>
          <w:szCs w:val="24"/>
        </w:rPr>
        <w:t>Moreover</w:t>
      </w:r>
      <w:r w:rsidRPr="00B421BC">
        <w:rPr>
          <w:rFonts w:ascii="Times New Roman" w:hAnsi="Times New Roman" w:cs="Times New Roman"/>
          <w:noProof/>
          <w:sz w:val="24"/>
          <w:szCs w:val="24"/>
        </w:rPr>
        <w:t>,</w:t>
      </w:r>
      <w:r w:rsidRPr="002565DE">
        <w:rPr>
          <w:rFonts w:ascii="Times New Roman" w:hAnsi="Times New Roman" w:cs="Times New Roman"/>
          <w:sz w:val="24"/>
          <w:szCs w:val="24"/>
        </w:rPr>
        <w:t xml:space="preserve"> in the event of a disaster, how will the cloud infrastructure recover, how much data is acceptable to lose, how will we handle losing messages and data currently being processed and do we have backups for at least some of the transaction data.</w:t>
      </w:r>
    </w:p>
    <w:p w14:paraId="5414D0BA" w14:textId="07571553" w:rsidR="002565DE" w:rsidRPr="002565DE" w:rsidRDefault="002565DE" w:rsidP="002565DE">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The team also needs to consider what the acceptable levels of the system’s performance will be, how performance will be measure</w:t>
      </w:r>
      <w:r w:rsidR="004F6B0E">
        <w:rPr>
          <w:rFonts w:ascii="Times New Roman" w:hAnsi="Times New Roman" w:cs="Times New Roman"/>
          <w:sz w:val="24"/>
          <w:szCs w:val="24"/>
        </w:rPr>
        <w:t>d</w:t>
      </w:r>
      <w:r w:rsidRPr="002565DE">
        <w:rPr>
          <w:rFonts w:ascii="Times New Roman" w:hAnsi="Times New Roman" w:cs="Times New Roman"/>
          <w:sz w:val="24"/>
          <w:szCs w:val="24"/>
        </w:rPr>
        <w:t xml:space="preserve">, and what the system should do if performance falls below </w:t>
      </w:r>
      <w:r w:rsidR="004F6B0E">
        <w:rPr>
          <w:rFonts w:ascii="Times New Roman" w:hAnsi="Times New Roman" w:cs="Times New Roman"/>
          <w:sz w:val="24"/>
          <w:szCs w:val="24"/>
        </w:rPr>
        <w:t>the</w:t>
      </w:r>
      <w:r w:rsidRPr="002565DE">
        <w:rPr>
          <w:rFonts w:ascii="Times New Roman" w:hAnsi="Times New Roman" w:cs="Times New Roman"/>
          <w:sz w:val="24"/>
          <w:szCs w:val="24"/>
        </w:rPr>
        <w:t xml:space="preserve"> desired level if traffic spikes, disasters, </w:t>
      </w:r>
      <w:r w:rsidRPr="00B66D70">
        <w:rPr>
          <w:rFonts w:ascii="Times New Roman" w:hAnsi="Times New Roman" w:cs="Times New Roman"/>
          <w:noProof/>
          <w:sz w:val="24"/>
          <w:szCs w:val="24"/>
        </w:rPr>
        <w:t>etc</w:t>
      </w:r>
      <w:r w:rsidRPr="002565DE">
        <w:rPr>
          <w:rFonts w:ascii="Times New Roman" w:hAnsi="Times New Roman" w:cs="Times New Roman"/>
          <w:sz w:val="24"/>
          <w:szCs w:val="24"/>
        </w:rPr>
        <w:t>. occur. The team should also consider the laws in which the data is being held as well as who has access to the transactional data and how the team can restrict and control access to any of the cloud infrastructure’s components.</w:t>
      </w:r>
    </w:p>
    <w:p w14:paraId="1053C549" w14:textId="77777777" w:rsidR="00C80ECF" w:rsidRPr="00C80ECF" w:rsidRDefault="002565DE" w:rsidP="00C80ECF">
      <w:pPr>
        <w:pStyle w:val="Heading3"/>
        <w:spacing w:before="240" w:after="160" w:line="480" w:lineRule="auto"/>
        <w:rPr>
          <w:rStyle w:val="Heading3Char"/>
          <w:rFonts w:ascii="Times New Roman" w:hAnsi="Times New Roman" w:cs="Times New Roman"/>
          <w:i/>
        </w:rPr>
      </w:pPr>
      <w:bookmarkStart w:id="69" w:name="_Toc530946982"/>
      <w:r w:rsidRPr="00C80ECF">
        <w:rPr>
          <w:rStyle w:val="Heading3Char"/>
          <w:rFonts w:ascii="Times New Roman" w:hAnsi="Times New Roman" w:cs="Times New Roman"/>
          <w:i/>
        </w:rPr>
        <w:lastRenderedPageBreak/>
        <w:t>Manageability</w:t>
      </w:r>
      <w:bookmarkEnd w:id="69"/>
    </w:p>
    <w:p w14:paraId="3D984819" w14:textId="4105A33A" w:rsidR="002565DE" w:rsidRPr="002565DE" w:rsidRDefault="002565DE" w:rsidP="00C80ECF">
      <w:pPr>
        <w:spacing w:before="240" w:line="480" w:lineRule="auto"/>
        <w:ind w:firstLine="720"/>
        <w:rPr>
          <w:rFonts w:ascii="Times New Roman" w:hAnsi="Times New Roman" w:cs="Times New Roman"/>
          <w:sz w:val="24"/>
          <w:szCs w:val="24"/>
        </w:rPr>
      </w:pPr>
      <w:r w:rsidRPr="002565DE">
        <w:rPr>
          <w:rFonts w:ascii="Times New Roman" w:hAnsi="Times New Roman" w:cs="Times New Roman"/>
          <w:sz w:val="24"/>
          <w:szCs w:val="24"/>
        </w:rPr>
        <w:t xml:space="preserve">The team should also consider how they plan on monitoring all or some activities occurring within the cloud infrastructure and where the monitoring data will </w:t>
      </w:r>
      <w:r w:rsidRPr="00B66D70">
        <w:rPr>
          <w:rFonts w:ascii="Times New Roman" w:hAnsi="Times New Roman" w:cs="Times New Roman"/>
          <w:noProof/>
          <w:sz w:val="24"/>
          <w:szCs w:val="24"/>
        </w:rPr>
        <w:t>be stored</w:t>
      </w:r>
      <w:r w:rsidRPr="002565DE">
        <w:rPr>
          <w:rFonts w:ascii="Times New Roman" w:hAnsi="Times New Roman" w:cs="Times New Roman"/>
          <w:sz w:val="24"/>
          <w:szCs w:val="24"/>
        </w:rPr>
        <w:t xml:space="preserve"> within the system. The team must figure out how to access this data, as well as whether some of the monitoring data can </w:t>
      </w:r>
      <w:r w:rsidRPr="00B66D70">
        <w:rPr>
          <w:rFonts w:ascii="Times New Roman" w:hAnsi="Times New Roman" w:cs="Times New Roman"/>
          <w:noProof/>
          <w:sz w:val="24"/>
          <w:szCs w:val="24"/>
        </w:rPr>
        <w:t>be lost</w:t>
      </w:r>
      <w:r w:rsidRPr="002565DE">
        <w:rPr>
          <w:rFonts w:ascii="Times New Roman" w:hAnsi="Times New Roman" w:cs="Times New Roman"/>
          <w:sz w:val="24"/>
          <w:szCs w:val="24"/>
        </w:rPr>
        <w:t xml:space="preserve"> if something happens to the system. Finally, the team must consider how the cloud infrastructure deployment is automated, how the system can be patched and redeployed without disrupting the live system.</w:t>
      </w:r>
    </w:p>
    <w:p w14:paraId="4404C87C" w14:textId="2D86CA8D" w:rsidR="0050235E" w:rsidRPr="00CA1DD9" w:rsidRDefault="0050235E" w:rsidP="002565DE">
      <w:pPr>
        <w:pStyle w:val="Heading1"/>
        <w:spacing w:after="160" w:line="480" w:lineRule="auto"/>
        <w:jc w:val="center"/>
        <w:rPr>
          <w:rFonts w:ascii="Times New Roman" w:hAnsi="Times New Roman" w:cs="Times New Roman"/>
        </w:rPr>
      </w:pPr>
      <w:bookmarkStart w:id="70" w:name="_Toc530946983"/>
      <w:r w:rsidRPr="00CA1DD9">
        <w:rPr>
          <w:rFonts w:ascii="Times New Roman" w:hAnsi="Times New Roman" w:cs="Times New Roman"/>
        </w:rPr>
        <w:t>Testing and Integration</w:t>
      </w:r>
      <w:bookmarkEnd w:id="70"/>
    </w:p>
    <w:p w14:paraId="07626B53" w14:textId="77777777" w:rsidR="00574F01" w:rsidRPr="00CA1DD9" w:rsidRDefault="00574F01" w:rsidP="002565DE">
      <w:pPr>
        <w:pStyle w:val="Heading2"/>
        <w:spacing w:before="240" w:after="160" w:line="480" w:lineRule="auto"/>
        <w:rPr>
          <w:rFonts w:ascii="Times New Roman" w:hAnsi="Times New Roman" w:cs="Times New Roman"/>
          <w:b/>
          <w:sz w:val="28"/>
          <w:szCs w:val="28"/>
        </w:rPr>
      </w:pPr>
      <w:bookmarkStart w:id="71" w:name="_Toc530946984"/>
      <w:r w:rsidRPr="00CA1DD9">
        <w:rPr>
          <w:rFonts w:ascii="Times New Roman" w:hAnsi="Times New Roman" w:cs="Times New Roman"/>
          <w:b/>
          <w:sz w:val="28"/>
          <w:szCs w:val="28"/>
        </w:rPr>
        <w:t>Methods for Protecting Data</w:t>
      </w:r>
      <w:bookmarkEnd w:id="71"/>
    </w:p>
    <w:p w14:paraId="65BC0C24" w14:textId="39C88195" w:rsidR="00574F01" w:rsidRPr="00CA1DD9" w:rsidRDefault="00574F01" w:rsidP="002565DE">
      <w:pP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Data is most vulnerable when it is </w:t>
      </w:r>
      <w:r w:rsidRPr="00B66D70">
        <w:rPr>
          <w:rFonts w:ascii="Times New Roman" w:eastAsia="Times New Roman" w:hAnsi="Times New Roman" w:cs="Times New Roman"/>
          <w:noProof/>
          <w:color w:val="000000"/>
          <w:sz w:val="24"/>
          <w:szCs w:val="24"/>
        </w:rPr>
        <w:t>con</w:t>
      </w:r>
      <w:r w:rsidR="00B66D70">
        <w:rPr>
          <w:rFonts w:ascii="Times New Roman" w:eastAsia="Times New Roman" w:hAnsi="Times New Roman" w:cs="Times New Roman"/>
          <w:noProof/>
          <w:color w:val="000000"/>
          <w:sz w:val="24"/>
          <w:szCs w:val="24"/>
        </w:rPr>
        <w:t>tinuous</w:t>
      </w:r>
      <w:r w:rsidRPr="00B66D70">
        <w:rPr>
          <w:rFonts w:ascii="Times New Roman" w:eastAsia="Times New Roman" w:hAnsi="Times New Roman" w:cs="Times New Roman"/>
          <w:noProof/>
          <w:color w:val="000000"/>
          <w:sz w:val="24"/>
          <w:szCs w:val="24"/>
        </w:rPr>
        <w:t>ly</w:t>
      </w:r>
      <w:r w:rsidRPr="00CA1DD9">
        <w:rPr>
          <w:rFonts w:ascii="Times New Roman" w:eastAsia="Times New Roman" w:hAnsi="Times New Roman" w:cs="Times New Roman"/>
          <w:color w:val="000000"/>
          <w:sz w:val="24"/>
          <w:szCs w:val="24"/>
        </w:rPr>
        <w:t xml:space="preserve"> on the move or in transit and make it easier for hackers to steal information because they will use </w:t>
      </w:r>
      <w:r w:rsidR="00B66D70">
        <w:rPr>
          <w:rFonts w:ascii="Times New Roman" w:eastAsia="Times New Roman" w:hAnsi="Times New Roman" w:cs="Times New Roman"/>
          <w:noProof/>
          <w:color w:val="000000"/>
          <w:sz w:val="24"/>
          <w:szCs w:val="24"/>
        </w:rPr>
        <w:t>specific</w:t>
      </w:r>
      <w:r w:rsidRPr="00CA1DD9">
        <w:rPr>
          <w:rFonts w:ascii="Times New Roman" w:eastAsia="Times New Roman" w:hAnsi="Times New Roman" w:cs="Times New Roman"/>
          <w:color w:val="000000"/>
          <w:sz w:val="24"/>
          <w:szCs w:val="24"/>
        </w:rPr>
        <w:t xml:space="preserve"> security tools, such as Wireshark, to steal data. One of the best ways in securing data in transit is making sure that multiple or individual workstations use a virtual private network (VPN) when communicating over an unsecured network. Virtual private networks (VPNs) </w:t>
      </w:r>
      <w:r w:rsidR="006D7DDF">
        <w:rPr>
          <w:rFonts w:ascii="Times New Roman" w:eastAsia="Times New Roman" w:hAnsi="Times New Roman" w:cs="Times New Roman"/>
          <w:color w:val="000000"/>
          <w:sz w:val="24"/>
          <w:szCs w:val="24"/>
        </w:rPr>
        <w:t>are</w:t>
      </w:r>
      <w:r w:rsidRPr="00CA1DD9">
        <w:rPr>
          <w:rFonts w:ascii="Times New Roman" w:eastAsia="Times New Roman" w:hAnsi="Times New Roman" w:cs="Times New Roman"/>
          <w:color w:val="000000"/>
          <w:sz w:val="24"/>
          <w:szCs w:val="24"/>
        </w:rPr>
        <w:t xml:space="preserve"> a type of technology that is used to provide the necessary security and encryption connection when communicating over an unsecured network.</w:t>
      </w:r>
    </w:p>
    <w:p w14:paraId="7A2ABBBC" w14:textId="1542D6F3" w:rsidR="00574F01" w:rsidRPr="00CA1DD9" w:rsidRDefault="00574F01" w:rsidP="002565DE">
      <w:pPr>
        <w:pBdr>
          <w:top w:val="nil"/>
          <w:left w:val="nil"/>
          <w:bottom w:val="nil"/>
          <w:right w:val="nil"/>
          <w:between w:val="nil"/>
        </w:pBdr>
        <w:spacing w:before="240" w:line="480" w:lineRule="auto"/>
        <w:ind w:firstLine="720"/>
        <w:contextualSpacing/>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There are types of VPNs that </w:t>
      </w:r>
      <w:r w:rsidRPr="006B6F8D">
        <w:rPr>
          <w:rFonts w:ascii="Times New Roman" w:eastAsia="Times New Roman" w:hAnsi="Times New Roman" w:cs="Times New Roman"/>
          <w:noProof/>
          <w:color w:val="000000"/>
          <w:sz w:val="24"/>
          <w:szCs w:val="24"/>
        </w:rPr>
        <w:t>are commonly used</w:t>
      </w:r>
      <w:r w:rsidRPr="00CA1DD9">
        <w:rPr>
          <w:rFonts w:ascii="Times New Roman" w:eastAsia="Times New Roman" w:hAnsi="Times New Roman" w:cs="Times New Roman"/>
          <w:color w:val="000000"/>
          <w:sz w:val="24"/>
          <w:szCs w:val="24"/>
        </w:rPr>
        <w:t xml:space="preserve"> within many companies, remote access VPNs and site-to-site VPNs. During the remote access VPN, a public telecommunication technology is used to provides a secure remote connection over the Internet to the company’s network. An employee will connect to a public Wi-Fi hotspot using a gateway to gain access to the Internet, which will allow them secured connection to the company’s network. During a site-</w:t>
      </w:r>
      <w:r w:rsidRPr="00CA1DD9">
        <w:rPr>
          <w:rFonts w:ascii="Times New Roman" w:eastAsia="Times New Roman" w:hAnsi="Times New Roman" w:cs="Times New Roman"/>
          <w:color w:val="000000"/>
          <w:sz w:val="24"/>
          <w:szCs w:val="24"/>
        </w:rPr>
        <w:lastRenderedPageBreak/>
        <w:t xml:space="preserve">to-site VPN, a gateway technology device is being used to connect a company’s </w:t>
      </w:r>
      <w:r w:rsidRPr="006B6F8D">
        <w:rPr>
          <w:rFonts w:ascii="Times New Roman" w:eastAsia="Times New Roman" w:hAnsi="Times New Roman" w:cs="Times New Roman"/>
          <w:noProof/>
          <w:color w:val="000000"/>
          <w:sz w:val="24"/>
          <w:szCs w:val="24"/>
        </w:rPr>
        <w:t>network</w:t>
      </w:r>
      <w:r w:rsidRPr="00CA1DD9">
        <w:rPr>
          <w:rFonts w:ascii="Times New Roman" w:eastAsia="Times New Roman" w:hAnsi="Times New Roman" w:cs="Times New Roman"/>
          <w:color w:val="000000"/>
          <w:sz w:val="24"/>
          <w:szCs w:val="24"/>
        </w:rPr>
        <w:t xml:space="preserve"> from</w:t>
      </w:r>
      <w:r w:rsidR="004F6B0E">
        <w:rPr>
          <w:rFonts w:ascii="Times New Roman" w:eastAsia="Times New Roman" w:hAnsi="Times New Roman" w:cs="Times New Roman"/>
          <w:color w:val="000000"/>
          <w:sz w:val="24"/>
          <w:szCs w:val="24"/>
        </w:rPr>
        <w:t xml:space="preserve"> a</w:t>
      </w:r>
      <w:r w:rsidRPr="00CA1DD9">
        <w:rPr>
          <w:rFonts w:ascii="Times New Roman" w:eastAsia="Times New Roman" w:hAnsi="Times New Roman" w:cs="Times New Roman"/>
          <w:color w:val="000000"/>
          <w:sz w:val="24"/>
          <w:szCs w:val="24"/>
        </w:rPr>
        <w:t xml:space="preserve"> location to another location within a different </w:t>
      </w:r>
      <w:r w:rsidRPr="006B6F8D">
        <w:rPr>
          <w:rFonts w:ascii="Times New Roman" w:eastAsia="Times New Roman" w:hAnsi="Times New Roman" w:cs="Times New Roman"/>
          <w:noProof/>
          <w:color w:val="000000"/>
          <w:sz w:val="24"/>
          <w:szCs w:val="24"/>
        </w:rPr>
        <w:t>network</w:t>
      </w:r>
      <w:r w:rsidRPr="00CA1DD9">
        <w:rPr>
          <w:rFonts w:ascii="Times New Roman" w:eastAsia="Times New Roman" w:hAnsi="Times New Roman" w:cs="Times New Roman"/>
          <w:color w:val="000000"/>
          <w:sz w:val="24"/>
          <w:szCs w:val="24"/>
        </w:rPr>
        <w:t xml:space="preserve"> (Rouse &amp; Burke, 2018).</w:t>
      </w:r>
    </w:p>
    <w:p w14:paraId="54710266" w14:textId="77777777" w:rsidR="00574F01" w:rsidRPr="00CA1DD9" w:rsidRDefault="00574F01" w:rsidP="002565DE">
      <w:pPr>
        <w:pStyle w:val="Heading2"/>
        <w:spacing w:before="240" w:after="160" w:line="480" w:lineRule="auto"/>
        <w:rPr>
          <w:rFonts w:ascii="Times New Roman" w:hAnsi="Times New Roman" w:cs="Times New Roman"/>
          <w:b/>
          <w:sz w:val="28"/>
          <w:szCs w:val="28"/>
        </w:rPr>
      </w:pPr>
      <w:bookmarkStart w:id="72" w:name="_Toc530946985"/>
      <w:r w:rsidRPr="00CA1DD9">
        <w:rPr>
          <w:rFonts w:ascii="Times New Roman" w:hAnsi="Times New Roman" w:cs="Times New Roman"/>
          <w:b/>
          <w:sz w:val="28"/>
          <w:szCs w:val="28"/>
        </w:rPr>
        <w:t>Methods for Protecting the Integrity of Data</w:t>
      </w:r>
      <w:bookmarkEnd w:id="72"/>
    </w:p>
    <w:p w14:paraId="0E75DA80" w14:textId="4F165ACD" w:rsidR="00574F01" w:rsidRPr="00CA1DD9" w:rsidRDefault="00574F01" w:rsidP="002565DE">
      <w:pPr>
        <w:pBdr>
          <w:top w:val="nil"/>
          <w:left w:val="nil"/>
          <w:bottom w:val="nil"/>
          <w:right w:val="nil"/>
          <w:between w:val="nil"/>
        </w:pBdr>
        <w:spacing w:before="240" w:line="480" w:lineRule="auto"/>
        <w:ind w:firstLine="360"/>
        <w:contextualSpacing/>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Integrity is one of the security areas of the CIA—confidentiality, integrity, and availability—</w:t>
      </w:r>
      <w:r w:rsidR="006B6F8D">
        <w:rPr>
          <w:rFonts w:ascii="Times New Roman" w:eastAsia="Times New Roman" w:hAnsi="Times New Roman" w:cs="Times New Roman"/>
          <w:color w:val="000000"/>
          <w:sz w:val="24"/>
          <w:szCs w:val="24"/>
        </w:rPr>
        <w:t xml:space="preserve"> the </w:t>
      </w:r>
      <w:r w:rsidRPr="006B6F8D">
        <w:rPr>
          <w:rFonts w:ascii="Times New Roman" w:eastAsia="Times New Roman" w:hAnsi="Times New Roman" w:cs="Times New Roman"/>
          <w:noProof/>
          <w:color w:val="000000"/>
          <w:sz w:val="24"/>
          <w:szCs w:val="24"/>
        </w:rPr>
        <w:t>triad</w:t>
      </w:r>
      <w:r w:rsidRPr="00CA1DD9">
        <w:rPr>
          <w:rFonts w:ascii="Times New Roman" w:eastAsia="Times New Roman" w:hAnsi="Times New Roman" w:cs="Times New Roman"/>
          <w:color w:val="000000"/>
          <w:sz w:val="24"/>
          <w:szCs w:val="24"/>
        </w:rPr>
        <w:t xml:space="preserve"> of information, which deals with maintain</w:t>
      </w:r>
      <w:r w:rsidR="007243A1" w:rsidRPr="00CA1DD9">
        <w:rPr>
          <w:rFonts w:ascii="Times New Roman" w:eastAsia="Times New Roman" w:hAnsi="Times New Roman" w:cs="Times New Roman"/>
          <w:color w:val="000000"/>
          <w:sz w:val="24"/>
          <w:szCs w:val="24"/>
        </w:rPr>
        <w:t>ing</w:t>
      </w:r>
      <w:r w:rsidRPr="00CA1DD9">
        <w:rPr>
          <w:rFonts w:ascii="Times New Roman" w:eastAsia="Times New Roman" w:hAnsi="Times New Roman" w:cs="Times New Roman"/>
          <w:color w:val="000000"/>
          <w:sz w:val="24"/>
          <w:szCs w:val="24"/>
        </w:rPr>
        <w:t xml:space="preserve"> the information consistency, accuracy</w:t>
      </w:r>
      <w:r w:rsidR="007243A1" w:rsidRPr="00CA1DD9">
        <w:rPr>
          <w:rFonts w:ascii="Times New Roman" w:eastAsia="Times New Roman" w:hAnsi="Times New Roman" w:cs="Times New Roman"/>
          <w:color w:val="000000"/>
          <w:sz w:val="24"/>
          <w:szCs w:val="24"/>
        </w:rPr>
        <w:t>,</w:t>
      </w:r>
      <w:r w:rsidRPr="00CA1DD9">
        <w:rPr>
          <w:rFonts w:ascii="Times New Roman" w:eastAsia="Times New Roman" w:hAnsi="Times New Roman" w:cs="Times New Roman"/>
          <w:color w:val="000000"/>
          <w:sz w:val="24"/>
          <w:szCs w:val="24"/>
        </w:rPr>
        <w:t xml:space="preserve"> and trustworthiness. One of the </w:t>
      </w:r>
      <w:r w:rsidR="006B6F8D">
        <w:rPr>
          <w:rFonts w:ascii="Times New Roman" w:eastAsia="Times New Roman" w:hAnsi="Times New Roman" w:cs="Times New Roman"/>
          <w:noProof/>
          <w:color w:val="000000"/>
          <w:sz w:val="24"/>
          <w:szCs w:val="24"/>
        </w:rPr>
        <w:t>leading</w:t>
      </w:r>
      <w:r w:rsidRPr="00CA1DD9">
        <w:rPr>
          <w:rFonts w:ascii="Times New Roman" w:eastAsia="Times New Roman" w:hAnsi="Times New Roman" w:cs="Times New Roman"/>
          <w:color w:val="000000"/>
          <w:sz w:val="24"/>
          <w:szCs w:val="24"/>
        </w:rPr>
        <w:t xml:space="preserve"> security technologies that </w:t>
      </w:r>
      <w:r w:rsidRPr="006B6F8D">
        <w:rPr>
          <w:rFonts w:ascii="Times New Roman" w:eastAsia="Times New Roman" w:hAnsi="Times New Roman" w:cs="Times New Roman"/>
          <w:noProof/>
          <w:color w:val="000000"/>
          <w:sz w:val="24"/>
          <w:szCs w:val="24"/>
        </w:rPr>
        <w:t>are used</w:t>
      </w:r>
      <w:r w:rsidRPr="00CA1DD9">
        <w:rPr>
          <w:rFonts w:ascii="Times New Roman" w:eastAsia="Times New Roman" w:hAnsi="Times New Roman" w:cs="Times New Roman"/>
          <w:color w:val="000000"/>
          <w:sz w:val="24"/>
          <w:szCs w:val="24"/>
        </w:rPr>
        <w:t xml:space="preserve"> when protecting the integrity of </w:t>
      </w:r>
      <w:r w:rsidR="00480CBD">
        <w:rPr>
          <w:rFonts w:ascii="Times New Roman" w:eastAsia="Times New Roman" w:hAnsi="Times New Roman" w:cs="Times New Roman"/>
          <w:noProof/>
          <w:color w:val="000000"/>
          <w:sz w:val="24"/>
          <w:szCs w:val="24"/>
        </w:rPr>
        <w:t>data</w:t>
      </w:r>
      <w:r w:rsidRPr="00CA1DD9">
        <w:rPr>
          <w:rFonts w:ascii="Times New Roman" w:eastAsia="Times New Roman" w:hAnsi="Times New Roman" w:cs="Times New Roman"/>
          <w:color w:val="000000"/>
          <w:sz w:val="24"/>
          <w:szCs w:val="24"/>
        </w:rPr>
        <w:t xml:space="preserve"> is access controls (Rouse, Haughn, &amp; Gibilisco, 2014). Access controls are security measurements that are used to determine the access into the computer system and its network. These types of security measures are critical in providing security to the integrity of data. </w:t>
      </w:r>
      <w:r w:rsidRPr="00480CBD">
        <w:rPr>
          <w:rFonts w:ascii="Times New Roman" w:eastAsia="Times New Roman" w:hAnsi="Times New Roman" w:cs="Times New Roman"/>
          <w:noProof/>
          <w:color w:val="000000"/>
          <w:sz w:val="24"/>
          <w:szCs w:val="24"/>
        </w:rPr>
        <w:t>Th</w:t>
      </w:r>
      <w:r w:rsidR="00480CBD" w:rsidRPr="00480CBD">
        <w:rPr>
          <w:rFonts w:ascii="Times New Roman" w:eastAsia="Times New Roman" w:hAnsi="Times New Roman" w:cs="Times New Roman"/>
          <w:noProof/>
          <w:color w:val="000000"/>
          <w:sz w:val="24"/>
          <w:szCs w:val="24"/>
        </w:rPr>
        <w:t>ree basic access controls</w:t>
      </w:r>
      <w:r w:rsidRPr="00480CBD">
        <w:rPr>
          <w:rFonts w:ascii="Times New Roman" w:eastAsia="Times New Roman" w:hAnsi="Times New Roman" w:cs="Times New Roman"/>
          <w:noProof/>
          <w:color w:val="000000"/>
          <w:sz w:val="24"/>
          <w:szCs w:val="24"/>
        </w:rPr>
        <w:t xml:space="preserve"> are commonly used</w:t>
      </w:r>
      <w:r w:rsidRPr="00CA1DD9">
        <w:rPr>
          <w:rFonts w:ascii="Times New Roman" w:eastAsia="Times New Roman" w:hAnsi="Times New Roman" w:cs="Times New Roman"/>
          <w:color w:val="000000"/>
          <w:sz w:val="24"/>
          <w:szCs w:val="24"/>
        </w:rPr>
        <w:t xml:space="preserve"> in many companies that </w:t>
      </w:r>
      <w:r w:rsidR="00480CBD">
        <w:rPr>
          <w:rFonts w:ascii="Times New Roman" w:eastAsia="Times New Roman" w:hAnsi="Times New Roman" w:cs="Times New Roman"/>
          <w:noProof/>
          <w:color w:val="000000"/>
          <w:sz w:val="24"/>
          <w:szCs w:val="24"/>
        </w:rPr>
        <w:t>offer</w:t>
      </w:r>
      <w:r w:rsidRPr="00CA1DD9">
        <w:rPr>
          <w:rFonts w:ascii="Times New Roman" w:eastAsia="Times New Roman" w:hAnsi="Times New Roman" w:cs="Times New Roman"/>
          <w:color w:val="000000"/>
          <w:sz w:val="24"/>
          <w:szCs w:val="24"/>
        </w:rPr>
        <w:t xml:space="preserve"> </w:t>
      </w:r>
      <w:r w:rsidR="007243A1" w:rsidRPr="00CA1DD9">
        <w:rPr>
          <w:rFonts w:ascii="Times New Roman" w:eastAsia="Times New Roman" w:hAnsi="Times New Roman" w:cs="Times New Roman"/>
          <w:color w:val="000000"/>
          <w:sz w:val="24"/>
          <w:szCs w:val="24"/>
        </w:rPr>
        <w:t xml:space="preserve">a </w:t>
      </w:r>
      <w:r w:rsidRPr="00CA1DD9">
        <w:rPr>
          <w:rFonts w:ascii="Times New Roman" w:eastAsia="Times New Roman" w:hAnsi="Times New Roman" w:cs="Times New Roman"/>
          <w:color w:val="000000"/>
          <w:sz w:val="24"/>
          <w:szCs w:val="24"/>
        </w:rPr>
        <w:t>different type of access control security:</w:t>
      </w:r>
    </w:p>
    <w:p w14:paraId="5A4C1300" w14:textId="77777777" w:rsidR="00574F01" w:rsidRPr="00CA1DD9" w:rsidRDefault="00574F01" w:rsidP="002565DE">
      <w:pPr>
        <w:pStyle w:val="ListParagraph"/>
        <w:numPr>
          <w:ilvl w:val="0"/>
          <w:numId w:val="1"/>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Mandatory Access Control (MAC)</w:t>
      </w:r>
    </w:p>
    <w:p w14:paraId="3381D12D" w14:textId="77777777" w:rsidR="00574F01" w:rsidRPr="00CA1DD9" w:rsidRDefault="00574F01" w:rsidP="002565DE">
      <w:pPr>
        <w:pStyle w:val="ListParagraph"/>
        <w:numPr>
          <w:ilvl w:val="0"/>
          <w:numId w:val="1"/>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Discretionary Access Control (DAC)</w:t>
      </w:r>
    </w:p>
    <w:p w14:paraId="16426D96" w14:textId="77777777" w:rsidR="00574F01" w:rsidRPr="00CA1DD9" w:rsidRDefault="00574F01" w:rsidP="002565DE">
      <w:pPr>
        <w:pStyle w:val="ListParagraph"/>
        <w:numPr>
          <w:ilvl w:val="0"/>
          <w:numId w:val="1"/>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Role-Based Access Control (RBAC)</w:t>
      </w:r>
    </w:p>
    <w:p w14:paraId="0D72DCDA" w14:textId="2D2940F9"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Mandatory Access Control (MAC) uses a predefined set of rules that are put in place to determine the personnel that allow</w:t>
      </w:r>
      <w:r w:rsidR="007243A1" w:rsidRPr="00CA1DD9">
        <w:rPr>
          <w:rFonts w:ascii="Times New Roman" w:eastAsia="Times New Roman" w:hAnsi="Times New Roman" w:cs="Times New Roman"/>
          <w:color w:val="000000"/>
          <w:sz w:val="24"/>
          <w:szCs w:val="24"/>
        </w:rPr>
        <w:t>s</w:t>
      </w:r>
      <w:r w:rsidRPr="00CA1DD9">
        <w:rPr>
          <w:rFonts w:ascii="Times New Roman" w:eastAsia="Times New Roman" w:hAnsi="Times New Roman" w:cs="Times New Roman"/>
          <w:color w:val="000000"/>
          <w:sz w:val="24"/>
          <w:szCs w:val="24"/>
        </w:rPr>
        <w:t xml:space="preserve"> access to the company’s resources. Most companies that use this type of access control are </w:t>
      </w:r>
      <w:r w:rsidR="00480CBD">
        <w:rPr>
          <w:rFonts w:ascii="Times New Roman" w:eastAsia="Times New Roman" w:hAnsi="Times New Roman" w:cs="Times New Roman"/>
          <w:noProof/>
          <w:color w:val="000000"/>
          <w:sz w:val="24"/>
          <w:szCs w:val="24"/>
        </w:rPr>
        <w:t>standard</w:t>
      </w:r>
      <w:r w:rsidRPr="00CA1DD9">
        <w:rPr>
          <w:rFonts w:ascii="Times New Roman" w:eastAsia="Times New Roman" w:hAnsi="Times New Roman" w:cs="Times New Roman"/>
          <w:color w:val="000000"/>
          <w:sz w:val="24"/>
          <w:szCs w:val="24"/>
        </w:rPr>
        <w:t xml:space="preserve"> within the government because this access control provide</w:t>
      </w:r>
      <w:r w:rsidR="007243A1" w:rsidRPr="00CA1DD9">
        <w:rPr>
          <w:rFonts w:ascii="Times New Roman" w:eastAsia="Times New Roman" w:hAnsi="Times New Roman" w:cs="Times New Roman"/>
          <w:color w:val="000000"/>
          <w:sz w:val="24"/>
          <w:szCs w:val="24"/>
        </w:rPr>
        <w:t>s</w:t>
      </w:r>
      <w:r w:rsidRPr="00CA1DD9">
        <w:rPr>
          <w:rFonts w:ascii="Times New Roman" w:eastAsia="Times New Roman" w:hAnsi="Times New Roman" w:cs="Times New Roman"/>
          <w:color w:val="000000"/>
          <w:sz w:val="24"/>
          <w:szCs w:val="24"/>
        </w:rPr>
        <w:t xml:space="preserve"> </w:t>
      </w:r>
      <w:r w:rsidRPr="00480CBD">
        <w:rPr>
          <w:rFonts w:ascii="Times New Roman" w:eastAsia="Times New Roman" w:hAnsi="Times New Roman" w:cs="Times New Roman"/>
          <w:noProof/>
          <w:color w:val="000000"/>
          <w:sz w:val="24"/>
          <w:szCs w:val="24"/>
        </w:rPr>
        <w:t>much</w:t>
      </w:r>
      <w:r w:rsidRPr="00CA1DD9">
        <w:rPr>
          <w:rFonts w:ascii="Times New Roman" w:eastAsia="Times New Roman" w:hAnsi="Times New Roman" w:cs="Times New Roman"/>
          <w:color w:val="000000"/>
          <w:sz w:val="24"/>
          <w:szCs w:val="24"/>
        </w:rPr>
        <w:t xml:space="preserve"> more restricted access to </w:t>
      </w:r>
      <w:r w:rsidR="007243A1" w:rsidRPr="00CA1DD9">
        <w:rPr>
          <w:rFonts w:ascii="Times New Roman" w:eastAsia="Times New Roman" w:hAnsi="Times New Roman" w:cs="Times New Roman"/>
          <w:color w:val="000000"/>
          <w:sz w:val="24"/>
          <w:szCs w:val="24"/>
        </w:rPr>
        <w:t xml:space="preserve">a </w:t>
      </w:r>
      <w:r w:rsidRPr="00CA1DD9">
        <w:rPr>
          <w:rFonts w:ascii="Times New Roman" w:eastAsia="Times New Roman" w:hAnsi="Times New Roman" w:cs="Times New Roman"/>
          <w:color w:val="000000"/>
          <w:sz w:val="24"/>
          <w:szCs w:val="24"/>
        </w:rPr>
        <w:t>company’s resources. Discretionary Access Control (DAC) is less restricted than MAC because it depends on the owner of the access control. The owner of this access control will set the rules to allow only certain personnel that he/she wants to access the company’s resources.</w:t>
      </w:r>
    </w:p>
    <w:p w14:paraId="0A8F4402" w14:textId="0AB29CC5"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lastRenderedPageBreak/>
        <w:t xml:space="preserve">Role-Based Access Control (RBAC) uses a set of rules that only allow the user to access to company’s resources that are </w:t>
      </w:r>
      <w:r w:rsidR="007243A1" w:rsidRPr="00CA1DD9">
        <w:rPr>
          <w:rFonts w:ascii="Times New Roman" w:eastAsia="Times New Roman" w:hAnsi="Times New Roman" w:cs="Times New Roman"/>
          <w:color w:val="000000"/>
          <w:sz w:val="24"/>
          <w:szCs w:val="24"/>
        </w:rPr>
        <w:t xml:space="preserve">an </w:t>
      </w:r>
      <w:r w:rsidRPr="00CA1DD9">
        <w:rPr>
          <w:rFonts w:ascii="Times New Roman" w:eastAsia="Times New Roman" w:hAnsi="Times New Roman" w:cs="Times New Roman"/>
          <w:color w:val="000000"/>
          <w:sz w:val="24"/>
          <w:szCs w:val="24"/>
        </w:rPr>
        <w:t xml:space="preserve">essential role within the company. An employee could be assigned different </w:t>
      </w:r>
      <w:r w:rsidRPr="00480CBD">
        <w:rPr>
          <w:rFonts w:ascii="Times New Roman" w:eastAsia="Times New Roman" w:hAnsi="Times New Roman" w:cs="Times New Roman"/>
          <w:noProof/>
          <w:color w:val="000000"/>
          <w:sz w:val="24"/>
          <w:szCs w:val="24"/>
        </w:rPr>
        <w:t>roles</w:t>
      </w:r>
      <w:r w:rsidRPr="00CA1DD9">
        <w:rPr>
          <w:rFonts w:ascii="Times New Roman" w:eastAsia="Times New Roman" w:hAnsi="Times New Roman" w:cs="Times New Roman"/>
          <w:color w:val="000000"/>
          <w:sz w:val="24"/>
          <w:szCs w:val="24"/>
        </w:rPr>
        <w:t xml:space="preserve"> within the company. This type of access control will grant the user access to those company’s resources that allow him/her to complete their given </w:t>
      </w:r>
      <w:r w:rsidRPr="00480CBD">
        <w:rPr>
          <w:rFonts w:ascii="Times New Roman" w:eastAsia="Times New Roman" w:hAnsi="Times New Roman" w:cs="Times New Roman"/>
          <w:noProof/>
          <w:color w:val="000000"/>
          <w:sz w:val="24"/>
          <w:szCs w:val="24"/>
        </w:rPr>
        <w:t>roles</w:t>
      </w:r>
      <w:r w:rsidRPr="00CA1DD9">
        <w:rPr>
          <w:rFonts w:ascii="Times New Roman" w:eastAsia="Times New Roman" w:hAnsi="Times New Roman" w:cs="Times New Roman"/>
          <w:color w:val="000000"/>
          <w:sz w:val="24"/>
          <w:szCs w:val="24"/>
        </w:rPr>
        <w:t xml:space="preserve"> and responsibility.</w:t>
      </w:r>
    </w:p>
    <w:p w14:paraId="3530A5AB" w14:textId="77777777" w:rsidR="00574F01" w:rsidRPr="00CA1DD9" w:rsidRDefault="00574F01" w:rsidP="002565DE">
      <w:pPr>
        <w:pStyle w:val="Heading2"/>
        <w:spacing w:before="240" w:after="160" w:line="480" w:lineRule="auto"/>
        <w:rPr>
          <w:rFonts w:ascii="Times New Roman" w:hAnsi="Times New Roman" w:cs="Times New Roman"/>
          <w:b/>
          <w:sz w:val="28"/>
          <w:szCs w:val="28"/>
        </w:rPr>
      </w:pPr>
      <w:bookmarkStart w:id="73" w:name="_Toc530946986"/>
      <w:r w:rsidRPr="00CA1DD9">
        <w:rPr>
          <w:rFonts w:ascii="Times New Roman" w:hAnsi="Times New Roman" w:cs="Times New Roman"/>
          <w:b/>
          <w:sz w:val="28"/>
          <w:szCs w:val="28"/>
        </w:rPr>
        <w:t>Test Plan</w:t>
      </w:r>
      <w:bookmarkEnd w:id="73"/>
    </w:p>
    <w:p w14:paraId="265059A7" w14:textId="27C98724" w:rsidR="00574F01" w:rsidRPr="00CA1DD9" w:rsidRDefault="00574F01" w:rsidP="004F6B0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There are eight </w:t>
      </w:r>
      <w:r w:rsidR="00093E54">
        <w:rPr>
          <w:rFonts w:ascii="Times New Roman" w:eastAsia="Times New Roman" w:hAnsi="Times New Roman" w:cs="Times New Roman"/>
          <w:noProof/>
          <w:color w:val="000000"/>
          <w:sz w:val="24"/>
          <w:szCs w:val="24"/>
        </w:rPr>
        <w:t>critical</w:t>
      </w:r>
      <w:r w:rsidRPr="00CA1DD9">
        <w:rPr>
          <w:rFonts w:ascii="Times New Roman" w:eastAsia="Times New Roman" w:hAnsi="Times New Roman" w:cs="Times New Roman"/>
          <w:color w:val="000000"/>
          <w:sz w:val="24"/>
          <w:szCs w:val="24"/>
        </w:rPr>
        <w:t xml:space="preserve"> steps that we will use doing the testing the security of the cloud computing technology. </w:t>
      </w:r>
      <w:r w:rsidRPr="00CA1DD9">
        <w:rPr>
          <w:rFonts w:ascii="Times New Roman" w:eastAsia="Times New Roman" w:hAnsi="Times New Roman" w:cs="Times New Roman"/>
          <w:i/>
          <w:color w:val="000000"/>
          <w:sz w:val="24"/>
          <w:szCs w:val="24"/>
        </w:rPr>
        <w:t>Flow Chart 2: Test Plan Process</w:t>
      </w:r>
      <w:r w:rsidRPr="00CA1DD9">
        <w:rPr>
          <w:rFonts w:ascii="Times New Roman" w:eastAsia="Times New Roman" w:hAnsi="Times New Roman" w:cs="Times New Roman"/>
          <w:color w:val="000000"/>
          <w:sz w:val="24"/>
          <w:szCs w:val="24"/>
        </w:rPr>
        <w:t xml:space="preserve"> address the different </w:t>
      </w:r>
      <w:r w:rsidRPr="00093E54">
        <w:rPr>
          <w:rFonts w:ascii="Times New Roman" w:eastAsia="Times New Roman" w:hAnsi="Times New Roman" w:cs="Times New Roman"/>
          <w:noProof/>
          <w:color w:val="000000"/>
          <w:sz w:val="24"/>
          <w:szCs w:val="24"/>
        </w:rPr>
        <w:t>steps</w:t>
      </w:r>
      <w:r w:rsidRPr="00CA1DD9">
        <w:rPr>
          <w:rFonts w:ascii="Times New Roman" w:eastAsia="Times New Roman" w:hAnsi="Times New Roman" w:cs="Times New Roman"/>
          <w:color w:val="000000"/>
          <w:sz w:val="24"/>
          <w:szCs w:val="24"/>
        </w:rPr>
        <w:t xml:space="preserve"> that </w:t>
      </w:r>
      <w:r w:rsidRPr="00093E54">
        <w:rPr>
          <w:rFonts w:ascii="Times New Roman" w:eastAsia="Times New Roman" w:hAnsi="Times New Roman" w:cs="Times New Roman"/>
          <w:noProof/>
          <w:color w:val="000000"/>
          <w:sz w:val="24"/>
          <w:szCs w:val="24"/>
        </w:rPr>
        <w:t>are used</w:t>
      </w:r>
      <w:r w:rsidRPr="00CA1DD9">
        <w:rPr>
          <w:rFonts w:ascii="Times New Roman" w:eastAsia="Times New Roman" w:hAnsi="Times New Roman" w:cs="Times New Roman"/>
          <w:color w:val="000000"/>
          <w:sz w:val="24"/>
          <w:szCs w:val="24"/>
        </w:rPr>
        <w:t xml:space="preserve"> during the testing plan of the new cloud computing technology. This plan will ensure that data </w:t>
      </w:r>
      <w:r w:rsidRPr="00093E54">
        <w:rPr>
          <w:rFonts w:ascii="Times New Roman" w:eastAsia="Times New Roman" w:hAnsi="Times New Roman" w:cs="Times New Roman"/>
          <w:noProof/>
          <w:color w:val="000000"/>
          <w:sz w:val="24"/>
          <w:szCs w:val="24"/>
        </w:rPr>
        <w:t>is well secured</w:t>
      </w:r>
      <w:r w:rsidRPr="00CA1DD9">
        <w:rPr>
          <w:rFonts w:ascii="Times New Roman" w:eastAsia="Times New Roman" w:hAnsi="Times New Roman" w:cs="Times New Roman"/>
          <w:color w:val="000000"/>
          <w:sz w:val="24"/>
          <w:szCs w:val="24"/>
        </w:rPr>
        <w:t xml:space="preserve"> throughout the system development life cycle (SDLC) (“How to Create a Test Plan</w:t>
      </w:r>
      <w:r w:rsidR="00093E54">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738C2EE9" w14:textId="77777777" w:rsidR="00574F01" w:rsidRPr="00CA1DD9" w:rsidRDefault="00574F01" w:rsidP="002565DE">
      <w:p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noProof/>
          <w:color w:val="000000"/>
          <w:sz w:val="24"/>
          <w:szCs w:val="24"/>
        </w:rPr>
        <w:drawing>
          <wp:inline distT="0" distB="0" distL="0" distR="0" wp14:anchorId="0E1E93CF" wp14:editId="46192FB6">
            <wp:extent cx="5486400" cy="3200400"/>
            <wp:effectExtent l="63500" t="0" r="0" b="2794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3F09947" w14:textId="2AA3899E" w:rsidR="00574F01" w:rsidRPr="009036BC" w:rsidRDefault="00574F01" w:rsidP="002565DE">
      <w:pPr>
        <w:pBdr>
          <w:top w:val="nil"/>
          <w:left w:val="nil"/>
          <w:bottom w:val="nil"/>
          <w:right w:val="nil"/>
          <w:between w:val="nil"/>
        </w:pBdr>
        <w:spacing w:before="240" w:line="480" w:lineRule="auto"/>
        <w:jc w:val="center"/>
        <w:rPr>
          <w:rFonts w:ascii="Times New Roman" w:eastAsia="Times New Roman" w:hAnsi="Times New Roman" w:cs="Times New Roman"/>
          <w:b/>
          <w:i/>
          <w:color w:val="000000"/>
          <w:sz w:val="24"/>
          <w:szCs w:val="24"/>
        </w:rPr>
      </w:pPr>
      <w:r w:rsidRPr="009036BC">
        <w:rPr>
          <w:rFonts w:ascii="Times New Roman" w:eastAsia="Times New Roman" w:hAnsi="Times New Roman" w:cs="Times New Roman"/>
          <w:b/>
          <w:i/>
          <w:color w:val="000000"/>
          <w:sz w:val="24"/>
          <w:szCs w:val="24"/>
        </w:rPr>
        <w:t xml:space="preserve">Flow Chart </w:t>
      </w:r>
      <w:r w:rsidR="009036BC" w:rsidRPr="009036BC">
        <w:rPr>
          <w:rFonts w:ascii="Times New Roman" w:eastAsia="Times New Roman" w:hAnsi="Times New Roman" w:cs="Times New Roman"/>
          <w:b/>
          <w:i/>
          <w:color w:val="000000"/>
          <w:sz w:val="24"/>
          <w:szCs w:val="24"/>
        </w:rPr>
        <w:t>2</w:t>
      </w:r>
      <w:r w:rsidRPr="009036BC">
        <w:rPr>
          <w:rFonts w:ascii="Times New Roman" w:eastAsia="Times New Roman" w:hAnsi="Times New Roman" w:cs="Times New Roman"/>
          <w:b/>
          <w:i/>
          <w:color w:val="000000"/>
          <w:sz w:val="24"/>
          <w:szCs w:val="24"/>
        </w:rPr>
        <w:t>: Test Plan Process</w:t>
      </w:r>
    </w:p>
    <w:p w14:paraId="203523B8" w14:textId="77777777" w:rsidR="00574F01" w:rsidRPr="00CA1DD9" w:rsidRDefault="00574F01" w:rsidP="002565DE">
      <w:pPr>
        <w:pStyle w:val="Heading3"/>
        <w:spacing w:before="240" w:after="160" w:line="480" w:lineRule="auto"/>
        <w:rPr>
          <w:rFonts w:ascii="Times New Roman" w:eastAsia="Times New Roman" w:hAnsi="Times New Roman" w:cs="Times New Roman"/>
          <w:i/>
          <w:color w:val="000000"/>
        </w:rPr>
      </w:pPr>
      <w:bookmarkStart w:id="74" w:name="_Toc530946987"/>
      <w:r w:rsidRPr="00CA1DD9">
        <w:rPr>
          <w:rStyle w:val="Heading3Char"/>
          <w:rFonts w:ascii="Times New Roman" w:hAnsi="Times New Roman" w:cs="Times New Roman"/>
          <w:i/>
        </w:rPr>
        <w:lastRenderedPageBreak/>
        <w:t>Analyze the product</w:t>
      </w:r>
      <w:bookmarkEnd w:id="74"/>
    </w:p>
    <w:p w14:paraId="31A8050A" w14:textId="71733307"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The first step in our testing plan is to analyze the product because knowing about the technology that needs to </w:t>
      </w:r>
      <w:r w:rsidRPr="00093E54">
        <w:rPr>
          <w:rFonts w:ascii="Times New Roman" w:eastAsia="Times New Roman" w:hAnsi="Times New Roman" w:cs="Times New Roman"/>
          <w:noProof/>
          <w:color w:val="000000"/>
          <w:sz w:val="24"/>
          <w:szCs w:val="24"/>
        </w:rPr>
        <w:t>be tested</w:t>
      </w:r>
      <w:r w:rsidRPr="00CA1DD9">
        <w:rPr>
          <w:rFonts w:ascii="Times New Roman" w:eastAsia="Times New Roman" w:hAnsi="Times New Roman" w:cs="Times New Roman"/>
          <w:color w:val="000000"/>
          <w:sz w:val="24"/>
          <w:szCs w:val="24"/>
        </w:rPr>
        <w:t xml:space="preserve"> allows us to get a feel for implementing the new technology. The product and service that is </w:t>
      </w:r>
      <w:r w:rsidRPr="00093E54">
        <w:rPr>
          <w:rFonts w:ascii="Times New Roman" w:eastAsia="Times New Roman" w:hAnsi="Times New Roman" w:cs="Times New Roman"/>
          <w:noProof/>
          <w:color w:val="000000"/>
          <w:sz w:val="24"/>
          <w:szCs w:val="24"/>
        </w:rPr>
        <w:t>being tested</w:t>
      </w:r>
      <w:r w:rsidRPr="00CA1DD9">
        <w:rPr>
          <w:rFonts w:ascii="Times New Roman" w:eastAsia="Times New Roman" w:hAnsi="Times New Roman" w:cs="Times New Roman"/>
          <w:color w:val="000000"/>
          <w:sz w:val="24"/>
          <w:szCs w:val="24"/>
        </w:rPr>
        <w:t xml:space="preserve"> is cloud computing, which is being used to store sensitive employment information, such as personally identifiable information (PII) (“How to Create a Test Plan</w:t>
      </w:r>
      <w:r w:rsidR="00093E54">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15D61725"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75" w:name="_Toc530946988"/>
      <w:r w:rsidRPr="00CA1DD9">
        <w:rPr>
          <w:rStyle w:val="Heading3Char"/>
          <w:rFonts w:ascii="Times New Roman" w:hAnsi="Times New Roman" w:cs="Times New Roman"/>
          <w:i/>
        </w:rPr>
        <w:t>Design the Test Strategy</w:t>
      </w:r>
      <w:bookmarkEnd w:id="75"/>
    </w:p>
    <w:p w14:paraId="514296FF" w14:textId="41DBCE1E"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The next step in developing a test plan is developing a test strategy. </w:t>
      </w:r>
      <w:r w:rsidRPr="00CA1DD9">
        <w:rPr>
          <w:rFonts w:ascii="Times New Roman" w:eastAsia="Times New Roman" w:hAnsi="Times New Roman" w:cs="Times New Roman"/>
          <w:i/>
          <w:color w:val="000000"/>
          <w:sz w:val="24"/>
          <w:szCs w:val="24"/>
        </w:rPr>
        <w:t>Flow Cart 3: Design Test Strategy Process</w:t>
      </w:r>
      <w:r w:rsidRPr="00CA1DD9">
        <w:rPr>
          <w:rFonts w:ascii="Times New Roman" w:eastAsia="Times New Roman" w:hAnsi="Times New Roman" w:cs="Times New Roman"/>
          <w:color w:val="000000"/>
          <w:sz w:val="24"/>
          <w:szCs w:val="24"/>
        </w:rPr>
        <w:t xml:space="preserve"> address the design </w:t>
      </w:r>
      <w:r w:rsidR="007243A1" w:rsidRPr="00CA1DD9">
        <w:rPr>
          <w:rFonts w:ascii="Times New Roman" w:eastAsia="Times New Roman" w:hAnsi="Times New Roman" w:cs="Times New Roman"/>
          <w:color w:val="000000"/>
          <w:sz w:val="24"/>
          <w:szCs w:val="24"/>
        </w:rPr>
        <w:t xml:space="preserve">of </w:t>
      </w:r>
      <w:r w:rsidRPr="00CA1DD9">
        <w:rPr>
          <w:rFonts w:ascii="Times New Roman" w:eastAsia="Times New Roman" w:hAnsi="Times New Roman" w:cs="Times New Roman"/>
          <w:color w:val="000000"/>
          <w:sz w:val="24"/>
          <w:szCs w:val="24"/>
        </w:rPr>
        <w:t xml:space="preserve">the test strategy approach. During this step, </w:t>
      </w:r>
      <w:r w:rsidR="00F4199A">
        <w:rPr>
          <w:rFonts w:ascii="Times New Roman" w:eastAsia="Times New Roman" w:hAnsi="Times New Roman" w:cs="Times New Roman"/>
          <w:noProof/>
          <w:color w:val="000000"/>
          <w:sz w:val="24"/>
          <w:szCs w:val="24"/>
        </w:rPr>
        <w:t>four different steps</w:t>
      </w:r>
      <w:r w:rsidRPr="00F4199A">
        <w:rPr>
          <w:rFonts w:ascii="Times New Roman" w:eastAsia="Times New Roman" w:hAnsi="Times New Roman" w:cs="Times New Roman"/>
          <w:noProof/>
          <w:color w:val="000000"/>
          <w:sz w:val="24"/>
          <w:szCs w:val="24"/>
        </w:rPr>
        <w:t xml:space="preserve"> will</w:t>
      </w:r>
      <w:r w:rsidRPr="00CA1DD9">
        <w:rPr>
          <w:rFonts w:ascii="Times New Roman" w:eastAsia="Times New Roman" w:hAnsi="Times New Roman" w:cs="Times New Roman"/>
          <w:color w:val="000000"/>
          <w:sz w:val="24"/>
          <w:szCs w:val="24"/>
        </w:rPr>
        <w:t xml:space="preserve"> be fellow when establishing a strateg</w:t>
      </w:r>
      <w:r w:rsidR="007243A1" w:rsidRPr="00CA1DD9">
        <w:rPr>
          <w:rFonts w:ascii="Times New Roman" w:eastAsia="Times New Roman" w:hAnsi="Times New Roman" w:cs="Times New Roman"/>
          <w:color w:val="000000"/>
          <w:sz w:val="24"/>
          <w:szCs w:val="24"/>
        </w:rPr>
        <w:t>ic</w:t>
      </w:r>
      <w:r w:rsidRPr="00CA1DD9">
        <w:rPr>
          <w:rFonts w:ascii="Times New Roman" w:eastAsia="Times New Roman" w:hAnsi="Times New Roman" w:cs="Times New Roman"/>
          <w:color w:val="000000"/>
          <w:sz w:val="24"/>
          <w:szCs w:val="24"/>
        </w:rPr>
        <w:t xml:space="preserve"> approach to the </w:t>
      </w:r>
      <w:r w:rsidRPr="00F4199A">
        <w:rPr>
          <w:rFonts w:ascii="Times New Roman" w:eastAsia="Times New Roman" w:hAnsi="Times New Roman" w:cs="Times New Roman"/>
          <w:noProof/>
          <w:color w:val="000000"/>
          <w:sz w:val="24"/>
          <w:szCs w:val="24"/>
        </w:rPr>
        <w:t>step</w:t>
      </w:r>
      <w:r w:rsidRPr="00CA1DD9">
        <w:rPr>
          <w:rFonts w:ascii="Times New Roman" w:eastAsia="Times New Roman" w:hAnsi="Times New Roman" w:cs="Times New Roman"/>
          <w:color w:val="000000"/>
          <w:sz w:val="24"/>
          <w:szCs w:val="24"/>
        </w:rPr>
        <w:t xml:space="preserve"> (“How to Create a Test Plan</w:t>
      </w:r>
      <w:r w:rsidR="00F4199A">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02A78317" w14:textId="77777777" w:rsidR="00574F01" w:rsidRPr="00CA1DD9" w:rsidRDefault="00574F01" w:rsidP="002565DE">
      <w:pPr>
        <w:pStyle w:val="ListParagraph"/>
        <w:numPr>
          <w:ilvl w:val="0"/>
          <w:numId w:val="2"/>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Define Scope of Testing: the components, such as the hardware and software, that will be tested during the testing process.</w:t>
      </w:r>
    </w:p>
    <w:p w14:paraId="6F5CC3A6" w14:textId="77777777" w:rsidR="00574F01" w:rsidRPr="00CA1DD9" w:rsidRDefault="00574F01" w:rsidP="002565DE">
      <w:pPr>
        <w:pStyle w:val="ListParagraph"/>
        <w:numPr>
          <w:ilvl w:val="0"/>
          <w:numId w:val="2"/>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Identify Testing Type: establish what is </w:t>
      </w:r>
      <w:r w:rsidRPr="00F4199A">
        <w:rPr>
          <w:rFonts w:ascii="Times New Roman" w:eastAsia="Times New Roman" w:hAnsi="Times New Roman" w:cs="Times New Roman"/>
          <w:noProof/>
          <w:color w:val="000000"/>
          <w:sz w:val="24"/>
          <w:szCs w:val="24"/>
        </w:rPr>
        <w:t>being tested</w:t>
      </w:r>
      <w:r w:rsidRPr="00CA1DD9">
        <w:rPr>
          <w:rFonts w:ascii="Times New Roman" w:eastAsia="Times New Roman" w:hAnsi="Times New Roman" w:cs="Times New Roman"/>
          <w:color w:val="000000"/>
          <w:sz w:val="24"/>
          <w:szCs w:val="24"/>
        </w:rPr>
        <w:t xml:space="preserve"> and the testing method that will </w:t>
      </w:r>
      <w:r w:rsidRPr="00F4199A">
        <w:rPr>
          <w:rFonts w:ascii="Times New Roman" w:eastAsia="Times New Roman" w:hAnsi="Times New Roman" w:cs="Times New Roman"/>
          <w:noProof/>
          <w:color w:val="000000"/>
          <w:sz w:val="24"/>
          <w:szCs w:val="24"/>
        </w:rPr>
        <w:t>be used</w:t>
      </w:r>
      <w:r w:rsidRPr="00CA1DD9">
        <w:rPr>
          <w:rFonts w:ascii="Times New Roman" w:eastAsia="Times New Roman" w:hAnsi="Times New Roman" w:cs="Times New Roman"/>
          <w:color w:val="000000"/>
          <w:sz w:val="24"/>
          <w:szCs w:val="24"/>
        </w:rPr>
        <w:t>.</w:t>
      </w:r>
    </w:p>
    <w:p w14:paraId="54CA9D49" w14:textId="77777777" w:rsidR="00574F01" w:rsidRPr="00CA1DD9" w:rsidRDefault="00574F01" w:rsidP="002565DE">
      <w:pPr>
        <w:pStyle w:val="ListParagraph"/>
        <w:numPr>
          <w:ilvl w:val="0"/>
          <w:numId w:val="2"/>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Document Risks &amp; Issues: establish a report on the different risks and issues that may surface throughout the testing phases.</w:t>
      </w:r>
    </w:p>
    <w:p w14:paraId="7C00CC29" w14:textId="77777777" w:rsidR="00574F01" w:rsidRPr="00CA1DD9" w:rsidRDefault="00574F01" w:rsidP="002565DE">
      <w:pPr>
        <w:pStyle w:val="ListParagraph"/>
        <w:numPr>
          <w:ilvl w:val="0"/>
          <w:numId w:val="2"/>
        </w:num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Create Test Logistics: establish and create a logic testing format that is used to determine the correct testing method.</w:t>
      </w:r>
    </w:p>
    <w:p w14:paraId="45A54E82" w14:textId="77777777" w:rsidR="00574F01" w:rsidRPr="00CA1DD9" w:rsidRDefault="00574F01" w:rsidP="002565DE">
      <w:pPr>
        <w:pBdr>
          <w:top w:val="nil"/>
          <w:left w:val="nil"/>
          <w:bottom w:val="nil"/>
          <w:right w:val="nil"/>
          <w:between w:val="nil"/>
        </w:pBdr>
        <w:spacing w:before="240" w:line="480" w:lineRule="auto"/>
        <w:rPr>
          <w:rFonts w:ascii="Times New Roman" w:eastAsia="Times New Roman" w:hAnsi="Times New Roman" w:cs="Times New Roman"/>
          <w:i/>
          <w:color w:val="000000"/>
          <w:sz w:val="24"/>
          <w:szCs w:val="24"/>
        </w:rPr>
      </w:pPr>
      <w:r w:rsidRPr="00CA1DD9">
        <w:rPr>
          <w:rFonts w:ascii="Times New Roman" w:hAnsi="Times New Roman" w:cs="Times New Roman"/>
          <w:noProof/>
        </w:rPr>
        <w:lastRenderedPageBreak/>
        <w:drawing>
          <wp:inline distT="0" distB="0" distL="0" distR="0" wp14:anchorId="4F4825D8" wp14:editId="1DE0A94F">
            <wp:extent cx="5875020" cy="2606040"/>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1C1B6C0" w14:textId="4DE2B502" w:rsidR="00574F01" w:rsidRPr="009036BC" w:rsidRDefault="00574F01" w:rsidP="002565DE">
      <w:pPr>
        <w:pBdr>
          <w:top w:val="nil"/>
          <w:left w:val="nil"/>
          <w:bottom w:val="nil"/>
          <w:right w:val="nil"/>
          <w:between w:val="nil"/>
        </w:pBdr>
        <w:spacing w:before="240" w:line="480" w:lineRule="auto"/>
        <w:jc w:val="center"/>
        <w:rPr>
          <w:rFonts w:ascii="Times New Roman" w:eastAsia="Times New Roman" w:hAnsi="Times New Roman" w:cs="Times New Roman"/>
          <w:b/>
          <w:i/>
          <w:color w:val="000000"/>
          <w:sz w:val="24"/>
          <w:szCs w:val="24"/>
        </w:rPr>
      </w:pPr>
      <w:r w:rsidRPr="009036BC">
        <w:rPr>
          <w:rFonts w:ascii="Times New Roman" w:eastAsia="Times New Roman" w:hAnsi="Times New Roman" w:cs="Times New Roman"/>
          <w:b/>
          <w:i/>
          <w:color w:val="000000"/>
          <w:sz w:val="24"/>
          <w:szCs w:val="24"/>
        </w:rPr>
        <w:t xml:space="preserve">Flow Cart </w:t>
      </w:r>
      <w:r w:rsidR="009036BC" w:rsidRPr="009036BC">
        <w:rPr>
          <w:rFonts w:ascii="Times New Roman" w:eastAsia="Times New Roman" w:hAnsi="Times New Roman" w:cs="Times New Roman"/>
          <w:b/>
          <w:i/>
          <w:color w:val="000000"/>
          <w:sz w:val="24"/>
          <w:szCs w:val="24"/>
        </w:rPr>
        <w:t>3</w:t>
      </w:r>
      <w:r w:rsidRPr="009036BC">
        <w:rPr>
          <w:rFonts w:ascii="Times New Roman" w:eastAsia="Times New Roman" w:hAnsi="Times New Roman" w:cs="Times New Roman"/>
          <w:b/>
          <w:i/>
          <w:color w:val="000000"/>
          <w:sz w:val="24"/>
          <w:szCs w:val="24"/>
        </w:rPr>
        <w:t>: Design Test Strategy Process</w:t>
      </w:r>
    </w:p>
    <w:p w14:paraId="2F8CE8AD"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76" w:name="_Toc530946989"/>
      <w:r w:rsidRPr="00CA1DD9">
        <w:rPr>
          <w:rStyle w:val="Heading3Char"/>
          <w:rFonts w:ascii="Times New Roman" w:hAnsi="Times New Roman" w:cs="Times New Roman"/>
          <w:i/>
        </w:rPr>
        <w:t>Define Test Objectives</w:t>
      </w:r>
      <w:bookmarkEnd w:id="76"/>
    </w:p>
    <w:p w14:paraId="4BC6F150" w14:textId="4ACD04B6"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During this part of the testing process, we must define the </w:t>
      </w:r>
      <w:r w:rsidR="009D3DF2">
        <w:rPr>
          <w:rFonts w:ascii="Times New Roman" w:eastAsia="Times New Roman" w:hAnsi="Times New Roman" w:cs="Times New Roman"/>
          <w:noProof/>
          <w:color w:val="000000"/>
          <w:sz w:val="24"/>
          <w:szCs w:val="24"/>
        </w:rPr>
        <w:t>primary</w:t>
      </w:r>
      <w:r w:rsidRPr="00CA1DD9">
        <w:rPr>
          <w:rFonts w:ascii="Times New Roman" w:eastAsia="Times New Roman" w:hAnsi="Times New Roman" w:cs="Times New Roman"/>
          <w:color w:val="000000"/>
          <w:sz w:val="24"/>
          <w:szCs w:val="24"/>
        </w:rPr>
        <w:t xml:space="preserve"> objective of the test, such as listing the software features that will </w:t>
      </w:r>
      <w:r w:rsidRPr="009D3DF2">
        <w:rPr>
          <w:rFonts w:ascii="Times New Roman" w:eastAsia="Times New Roman" w:hAnsi="Times New Roman" w:cs="Times New Roman"/>
          <w:noProof/>
          <w:color w:val="000000"/>
          <w:sz w:val="24"/>
          <w:szCs w:val="24"/>
        </w:rPr>
        <w:t>be tested</w:t>
      </w:r>
      <w:r w:rsidRPr="00CA1DD9">
        <w:rPr>
          <w:rFonts w:ascii="Times New Roman" w:eastAsia="Times New Roman" w:hAnsi="Times New Roman" w:cs="Times New Roman"/>
          <w:color w:val="000000"/>
          <w:sz w:val="24"/>
          <w:szCs w:val="24"/>
        </w:rPr>
        <w:t xml:space="preserve">, such as the security and the protection of both the data itself, as well as the integrity of data. The </w:t>
      </w:r>
      <w:r w:rsidRPr="009D3DF2">
        <w:rPr>
          <w:rFonts w:ascii="Times New Roman" w:eastAsia="Times New Roman" w:hAnsi="Times New Roman" w:cs="Times New Roman"/>
          <w:noProof/>
          <w:color w:val="000000"/>
          <w:sz w:val="24"/>
          <w:szCs w:val="24"/>
        </w:rPr>
        <w:t>main</w:t>
      </w:r>
      <w:r w:rsidRPr="00CA1DD9">
        <w:rPr>
          <w:rFonts w:ascii="Times New Roman" w:eastAsia="Times New Roman" w:hAnsi="Times New Roman" w:cs="Times New Roman"/>
          <w:color w:val="000000"/>
          <w:sz w:val="24"/>
          <w:szCs w:val="24"/>
        </w:rPr>
        <w:t xml:space="preserve"> test objectives will be ensuring that data </w:t>
      </w:r>
      <w:r w:rsidRPr="009D3DF2">
        <w:rPr>
          <w:rFonts w:ascii="Times New Roman" w:eastAsia="Times New Roman" w:hAnsi="Times New Roman" w:cs="Times New Roman"/>
          <w:noProof/>
          <w:color w:val="000000"/>
          <w:sz w:val="24"/>
          <w:szCs w:val="24"/>
        </w:rPr>
        <w:t>being protected</w:t>
      </w:r>
      <w:r w:rsidRPr="00CA1DD9">
        <w:rPr>
          <w:rFonts w:ascii="Times New Roman" w:eastAsia="Times New Roman" w:hAnsi="Times New Roman" w:cs="Times New Roman"/>
          <w:color w:val="000000"/>
          <w:sz w:val="24"/>
          <w:szCs w:val="24"/>
        </w:rPr>
        <w:t xml:space="preserve"> when using Service as a Software (SaaS) cloud computing technology. We will test the security features and the </w:t>
      </w:r>
      <w:r w:rsidR="00070D8D">
        <w:rPr>
          <w:rFonts w:ascii="Times New Roman" w:eastAsia="Times New Roman" w:hAnsi="Times New Roman" w:cs="Times New Roman"/>
          <w:noProof/>
          <w:color w:val="000000"/>
          <w:sz w:val="24"/>
          <w:szCs w:val="24"/>
        </w:rPr>
        <w:t>goal</w:t>
      </w:r>
      <w:r w:rsidRPr="00070D8D">
        <w:rPr>
          <w:rFonts w:ascii="Times New Roman" w:eastAsia="Times New Roman" w:hAnsi="Times New Roman" w:cs="Times New Roman"/>
          <w:noProof/>
          <w:color w:val="000000"/>
          <w:sz w:val="24"/>
          <w:szCs w:val="24"/>
        </w:rPr>
        <w:t>s</w:t>
      </w:r>
      <w:r w:rsidRPr="00CA1DD9">
        <w:rPr>
          <w:rFonts w:ascii="Times New Roman" w:eastAsia="Times New Roman" w:hAnsi="Times New Roman" w:cs="Times New Roman"/>
          <w:color w:val="000000"/>
          <w:sz w:val="24"/>
          <w:szCs w:val="24"/>
        </w:rPr>
        <w:t xml:space="preserve"> that are designed to ensure that the personal</w:t>
      </w:r>
      <w:r w:rsidR="003D49D5" w:rsidRPr="00CA1DD9">
        <w:rPr>
          <w:rFonts w:ascii="Times New Roman" w:eastAsia="Times New Roman" w:hAnsi="Times New Roman" w:cs="Times New Roman"/>
          <w:color w:val="000000"/>
          <w:sz w:val="24"/>
          <w:szCs w:val="24"/>
        </w:rPr>
        <w:t>ly</w:t>
      </w:r>
      <w:r w:rsidRPr="00CA1DD9">
        <w:rPr>
          <w:rFonts w:ascii="Times New Roman" w:eastAsia="Times New Roman" w:hAnsi="Times New Roman" w:cs="Times New Roman"/>
          <w:color w:val="000000"/>
          <w:sz w:val="24"/>
          <w:szCs w:val="24"/>
        </w:rPr>
        <w:t xml:space="preserve"> identifiable information (PII) </w:t>
      </w:r>
      <w:r w:rsidRPr="00070D8D">
        <w:rPr>
          <w:rFonts w:ascii="Times New Roman" w:eastAsia="Times New Roman" w:hAnsi="Times New Roman" w:cs="Times New Roman"/>
          <w:noProof/>
          <w:color w:val="000000"/>
          <w:sz w:val="24"/>
          <w:szCs w:val="24"/>
        </w:rPr>
        <w:t>is protected</w:t>
      </w:r>
      <w:r w:rsidRPr="00CA1DD9">
        <w:rPr>
          <w:rFonts w:ascii="Times New Roman" w:eastAsia="Times New Roman" w:hAnsi="Times New Roman" w:cs="Times New Roman"/>
          <w:color w:val="000000"/>
          <w:sz w:val="24"/>
          <w:szCs w:val="24"/>
        </w:rPr>
        <w:t xml:space="preserve"> during</w:t>
      </w:r>
      <w:r w:rsidR="003D49D5" w:rsidRPr="00CA1DD9">
        <w:rPr>
          <w:rFonts w:ascii="Times New Roman" w:eastAsia="Times New Roman" w:hAnsi="Times New Roman" w:cs="Times New Roman"/>
          <w:color w:val="000000"/>
          <w:sz w:val="24"/>
          <w:szCs w:val="24"/>
        </w:rPr>
        <w:t xml:space="preserve"> the</w:t>
      </w:r>
      <w:r w:rsidRPr="00CA1DD9">
        <w:rPr>
          <w:rFonts w:ascii="Times New Roman" w:eastAsia="Times New Roman" w:hAnsi="Times New Roman" w:cs="Times New Roman"/>
          <w:color w:val="000000"/>
          <w:sz w:val="24"/>
          <w:szCs w:val="24"/>
        </w:rPr>
        <w:t xml:space="preserve"> transition </w:t>
      </w:r>
      <w:r w:rsidR="003D49D5" w:rsidRPr="00CA1DD9">
        <w:rPr>
          <w:rFonts w:ascii="Times New Roman" w:eastAsia="Times New Roman" w:hAnsi="Times New Roman" w:cs="Times New Roman"/>
          <w:color w:val="000000"/>
          <w:sz w:val="24"/>
          <w:szCs w:val="24"/>
        </w:rPr>
        <w:t xml:space="preserve">process </w:t>
      </w:r>
      <w:r w:rsidRPr="00CA1DD9">
        <w:rPr>
          <w:rFonts w:ascii="Times New Roman" w:eastAsia="Times New Roman" w:hAnsi="Times New Roman" w:cs="Times New Roman"/>
          <w:color w:val="000000"/>
          <w:sz w:val="24"/>
          <w:szCs w:val="24"/>
        </w:rPr>
        <w:t>(“How to Create a Test Plan</w:t>
      </w:r>
      <w:r w:rsidRPr="00415225">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2A247A4F"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77" w:name="_Toc530946990"/>
      <w:r w:rsidRPr="00CA1DD9">
        <w:rPr>
          <w:rStyle w:val="Heading3Char"/>
          <w:rFonts w:ascii="Times New Roman" w:hAnsi="Times New Roman" w:cs="Times New Roman"/>
          <w:i/>
        </w:rPr>
        <w:t>Define Test Criteria</w:t>
      </w:r>
      <w:bookmarkEnd w:id="77"/>
    </w:p>
    <w:p w14:paraId="5474DFEC" w14:textId="38ABCCFE" w:rsidR="00574F01" w:rsidRPr="00CA1DD9" w:rsidRDefault="00574F01" w:rsidP="002565DE">
      <w:pPr>
        <w:pBdr>
          <w:top w:val="nil"/>
          <w:left w:val="nil"/>
          <w:bottom w:val="nil"/>
          <w:right w:val="nil"/>
          <w:between w:val="nil"/>
        </w:pBdr>
        <w:spacing w:before="240" w:line="480" w:lineRule="auto"/>
        <w:ind w:firstLine="720"/>
        <w:rPr>
          <w:rFonts w:ascii="Times New Roman" w:hAnsi="Times New Roman" w:cs="Times New Roman"/>
          <w:sz w:val="24"/>
          <w:szCs w:val="24"/>
        </w:rPr>
      </w:pPr>
      <w:r w:rsidRPr="00CA1DD9">
        <w:rPr>
          <w:rFonts w:ascii="Times New Roman" w:eastAsia="Times New Roman" w:hAnsi="Times New Roman" w:cs="Times New Roman"/>
          <w:color w:val="000000"/>
          <w:sz w:val="24"/>
          <w:szCs w:val="24"/>
        </w:rPr>
        <w:t xml:space="preserve">The define test criteria step, we will run a what if </w:t>
      </w:r>
      <w:r w:rsidRPr="00070D8D">
        <w:rPr>
          <w:rFonts w:ascii="Times New Roman" w:eastAsia="Times New Roman" w:hAnsi="Times New Roman" w:cs="Times New Roman"/>
          <w:noProof/>
          <w:color w:val="000000"/>
          <w:sz w:val="24"/>
          <w:szCs w:val="24"/>
        </w:rPr>
        <w:t>logical</w:t>
      </w:r>
      <w:r w:rsidR="00070D8D">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critical statement that will help to determine whether security </w:t>
      </w:r>
      <w:r w:rsidRPr="00070D8D">
        <w:rPr>
          <w:rFonts w:ascii="Times New Roman" w:eastAsia="Times New Roman" w:hAnsi="Times New Roman" w:cs="Times New Roman"/>
          <w:noProof/>
          <w:color w:val="000000"/>
          <w:sz w:val="24"/>
          <w:szCs w:val="24"/>
        </w:rPr>
        <w:t>is protected</w:t>
      </w:r>
      <w:r w:rsidRPr="00CA1DD9">
        <w:rPr>
          <w:rFonts w:ascii="Times New Roman" w:eastAsia="Times New Roman" w:hAnsi="Times New Roman" w:cs="Times New Roman"/>
          <w:color w:val="000000"/>
          <w:sz w:val="24"/>
          <w:szCs w:val="24"/>
        </w:rPr>
        <w:t xml:space="preserve">. The what if statement will allow us to work out </w:t>
      </w:r>
      <w:r w:rsidR="003D49D5" w:rsidRPr="00CA1DD9">
        <w:rPr>
          <w:rFonts w:ascii="Times New Roman" w:eastAsia="Times New Roman" w:hAnsi="Times New Roman" w:cs="Times New Roman"/>
          <w:color w:val="000000"/>
          <w:sz w:val="24"/>
          <w:szCs w:val="24"/>
        </w:rPr>
        <w:t>all</w:t>
      </w:r>
      <w:r w:rsidRPr="00CA1DD9">
        <w:rPr>
          <w:rFonts w:ascii="Times New Roman" w:eastAsia="Times New Roman" w:hAnsi="Times New Roman" w:cs="Times New Roman"/>
          <w:color w:val="000000"/>
          <w:sz w:val="24"/>
          <w:szCs w:val="24"/>
        </w:rPr>
        <w:t xml:space="preserve"> the bugs before releasing to the public or in this case </w:t>
      </w:r>
      <w:r w:rsidRPr="00CA1DD9">
        <w:rPr>
          <w:rFonts w:ascii="Times New Roman" w:hAnsi="Times New Roman" w:cs="Times New Roman"/>
          <w:sz w:val="24"/>
          <w:szCs w:val="24"/>
        </w:rPr>
        <w:t xml:space="preserve">Superior Banking before they adopt the new software into their network. We will continue to run the test until the percentage of security </w:t>
      </w:r>
      <w:r w:rsidRPr="00CA1DD9">
        <w:rPr>
          <w:rFonts w:ascii="Times New Roman" w:hAnsi="Times New Roman" w:cs="Times New Roman"/>
          <w:sz w:val="24"/>
          <w:szCs w:val="24"/>
        </w:rPr>
        <w:lastRenderedPageBreak/>
        <w:t xml:space="preserve">breaches is low to a reasonable </w:t>
      </w:r>
      <w:r w:rsidR="00070D8D">
        <w:rPr>
          <w:rFonts w:ascii="Times New Roman" w:hAnsi="Times New Roman" w:cs="Times New Roman"/>
          <w:noProof/>
          <w:sz w:val="24"/>
          <w:szCs w:val="24"/>
        </w:rPr>
        <w:t>rat</w:t>
      </w:r>
      <w:r w:rsidRPr="00070D8D">
        <w:rPr>
          <w:rFonts w:ascii="Times New Roman" w:hAnsi="Times New Roman" w:cs="Times New Roman"/>
          <w:noProof/>
          <w:sz w:val="24"/>
          <w:szCs w:val="24"/>
        </w:rPr>
        <w:t>e</w:t>
      </w:r>
      <w:r w:rsidRPr="00CA1DD9">
        <w:rPr>
          <w:rFonts w:ascii="Times New Roman" w:hAnsi="Times New Roman" w:cs="Times New Roman"/>
          <w:sz w:val="24"/>
          <w:szCs w:val="24"/>
        </w:rPr>
        <w:t xml:space="preserve"> that </w:t>
      </w:r>
      <w:r w:rsidR="00070D8D">
        <w:rPr>
          <w:rFonts w:ascii="Times New Roman" w:hAnsi="Times New Roman" w:cs="Times New Roman"/>
          <w:sz w:val="24"/>
          <w:szCs w:val="24"/>
        </w:rPr>
        <w:t>does not</w:t>
      </w:r>
      <w:r w:rsidRPr="00CA1DD9">
        <w:rPr>
          <w:rFonts w:ascii="Times New Roman" w:hAnsi="Times New Roman" w:cs="Times New Roman"/>
          <w:sz w:val="24"/>
          <w:szCs w:val="24"/>
        </w:rPr>
        <w:t xml:space="preserve"> cause the company to go bankrupt or los</w:t>
      </w:r>
      <w:r w:rsidR="003D49D5" w:rsidRPr="00CA1DD9">
        <w:rPr>
          <w:rFonts w:ascii="Times New Roman" w:hAnsi="Times New Roman" w:cs="Times New Roman"/>
          <w:sz w:val="24"/>
          <w:szCs w:val="24"/>
        </w:rPr>
        <w:t>e</w:t>
      </w:r>
      <w:r w:rsidRPr="00CA1DD9">
        <w:rPr>
          <w:rFonts w:ascii="Times New Roman" w:hAnsi="Times New Roman" w:cs="Times New Roman"/>
          <w:sz w:val="24"/>
          <w:szCs w:val="24"/>
        </w:rPr>
        <w:t xml:space="preserve"> its reputation. This information will need to </w:t>
      </w:r>
      <w:r w:rsidRPr="00D154D5">
        <w:rPr>
          <w:rFonts w:ascii="Times New Roman" w:hAnsi="Times New Roman" w:cs="Times New Roman"/>
          <w:noProof/>
          <w:sz w:val="24"/>
          <w:szCs w:val="24"/>
        </w:rPr>
        <w:t>be documented</w:t>
      </w:r>
      <w:r w:rsidRPr="00CA1DD9">
        <w:rPr>
          <w:rFonts w:ascii="Times New Roman" w:hAnsi="Times New Roman" w:cs="Times New Roman"/>
          <w:sz w:val="24"/>
          <w:szCs w:val="24"/>
        </w:rPr>
        <w:t xml:space="preserve"> into </w:t>
      </w:r>
      <w:r w:rsidRPr="00D154D5">
        <w:rPr>
          <w:rFonts w:ascii="Times New Roman" w:hAnsi="Times New Roman" w:cs="Times New Roman"/>
          <w:noProof/>
          <w:sz w:val="24"/>
          <w:szCs w:val="24"/>
        </w:rPr>
        <w:t xml:space="preserve">a </w:t>
      </w:r>
      <w:r w:rsidR="00D154D5">
        <w:rPr>
          <w:rFonts w:ascii="Times New Roman" w:hAnsi="Times New Roman" w:cs="Times New Roman"/>
          <w:noProof/>
          <w:sz w:val="24"/>
          <w:szCs w:val="24"/>
        </w:rPr>
        <w:t>test metric</w:t>
      </w:r>
      <w:r w:rsidRPr="00CA1DD9">
        <w:rPr>
          <w:rFonts w:ascii="Times New Roman" w:hAnsi="Times New Roman" w:cs="Times New Roman"/>
          <w:sz w:val="24"/>
          <w:szCs w:val="24"/>
        </w:rPr>
        <w:t xml:space="preserve"> document that display</w:t>
      </w:r>
      <w:r w:rsidR="003D49D5" w:rsidRPr="00CA1DD9">
        <w:rPr>
          <w:rFonts w:ascii="Times New Roman" w:hAnsi="Times New Roman" w:cs="Times New Roman"/>
          <w:sz w:val="24"/>
          <w:szCs w:val="24"/>
        </w:rPr>
        <w:t>s</w:t>
      </w:r>
      <w:r w:rsidRPr="00CA1DD9">
        <w:rPr>
          <w:rFonts w:ascii="Times New Roman" w:hAnsi="Times New Roman" w:cs="Times New Roman"/>
          <w:sz w:val="24"/>
          <w:szCs w:val="24"/>
        </w:rPr>
        <w:t xml:space="preserve"> the run rate and the passing rate in reaching our </w:t>
      </w:r>
      <w:r w:rsidR="00D154D5">
        <w:rPr>
          <w:rFonts w:ascii="Times New Roman" w:hAnsi="Times New Roman" w:cs="Times New Roman"/>
          <w:noProof/>
          <w:sz w:val="24"/>
          <w:szCs w:val="24"/>
        </w:rPr>
        <w:t>primary</w:t>
      </w:r>
      <w:r w:rsidRPr="00CA1DD9">
        <w:rPr>
          <w:rFonts w:ascii="Times New Roman" w:hAnsi="Times New Roman" w:cs="Times New Roman"/>
          <w:sz w:val="24"/>
          <w:szCs w:val="24"/>
        </w:rPr>
        <w:t xml:space="preserve"> goal of provid</w:t>
      </w:r>
      <w:r w:rsidR="003D49D5" w:rsidRPr="00CA1DD9">
        <w:rPr>
          <w:rFonts w:ascii="Times New Roman" w:hAnsi="Times New Roman" w:cs="Times New Roman"/>
          <w:sz w:val="24"/>
          <w:szCs w:val="24"/>
        </w:rPr>
        <w:t>ing</w:t>
      </w:r>
      <w:r w:rsidRPr="00CA1DD9">
        <w:rPr>
          <w:rFonts w:ascii="Times New Roman" w:hAnsi="Times New Roman" w:cs="Times New Roman"/>
          <w:sz w:val="24"/>
          <w:szCs w:val="24"/>
        </w:rPr>
        <w:t xml:space="preserve"> security to data in transit. Before exiting the criteria, we will make sure that the run rate is at 100% in making sure that all testes and its outcomes </w:t>
      </w:r>
      <w:r w:rsidRPr="00D154D5">
        <w:rPr>
          <w:rFonts w:ascii="Times New Roman" w:hAnsi="Times New Roman" w:cs="Times New Roman"/>
          <w:noProof/>
          <w:sz w:val="24"/>
          <w:szCs w:val="24"/>
        </w:rPr>
        <w:t xml:space="preserve">are </w:t>
      </w:r>
      <w:r w:rsidR="00D154D5">
        <w:rPr>
          <w:rFonts w:ascii="Times New Roman" w:hAnsi="Times New Roman" w:cs="Times New Roman"/>
          <w:noProof/>
          <w:sz w:val="24"/>
          <w:szCs w:val="24"/>
        </w:rPr>
        <w:t>correctly run</w:t>
      </w:r>
      <w:r w:rsidRPr="00CA1DD9">
        <w:rPr>
          <w:rFonts w:ascii="Times New Roman" w:hAnsi="Times New Roman" w:cs="Times New Roman"/>
          <w:sz w:val="24"/>
          <w:szCs w:val="24"/>
        </w:rPr>
        <w:t xml:space="preserve"> </w:t>
      </w:r>
      <w:r w:rsidRPr="00CA1DD9">
        <w:rPr>
          <w:rFonts w:ascii="Times New Roman" w:eastAsia="Times New Roman" w:hAnsi="Times New Roman" w:cs="Times New Roman"/>
          <w:color w:val="000000"/>
          <w:sz w:val="24"/>
          <w:szCs w:val="24"/>
        </w:rPr>
        <w:t>(“How to Create a Test Plan</w:t>
      </w:r>
      <w:r w:rsidRPr="00D154D5">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r w:rsidRPr="00CA1DD9">
        <w:rPr>
          <w:rFonts w:ascii="Times New Roman" w:hAnsi="Times New Roman" w:cs="Times New Roman"/>
          <w:sz w:val="24"/>
          <w:szCs w:val="24"/>
        </w:rPr>
        <w:t>.</w:t>
      </w:r>
    </w:p>
    <w:p w14:paraId="02775A9F"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78" w:name="_Toc530946991"/>
      <w:r w:rsidRPr="00CA1DD9">
        <w:rPr>
          <w:rStyle w:val="Heading3Char"/>
          <w:rFonts w:ascii="Times New Roman" w:hAnsi="Times New Roman" w:cs="Times New Roman"/>
          <w:i/>
        </w:rPr>
        <w:t>Resource Planning</w:t>
      </w:r>
      <w:bookmarkEnd w:id="78"/>
    </w:p>
    <w:p w14:paraId="37DC3AE3" w14:textId="507FA479"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The resource planning part of the test plan is a detailed summary of all the resources that have been used </w:t>
      </w:r>
      <w:r w:rsidR="00D154D5">
        <w:rPr>
          <w:rFonts w:ascii="Times New Roman" w:eastAsia="Times New Roman" w:hAnsi="Times New Roman" w:cs="Times New Roman"/>
          <w:noProof/>
          <w:color w:val="000000"/>
          <w:sz w:val="24"/>
          <w:szCs w:val="24"/>
        </w:rPr>
        <w:t>to</w:t>
      </w:r>
      <w:r w:rsidRPr="00CA1DD9">
        <w:rPr>
          <w:rFonts w:ascii="Times New Roman" w:eastAsia="Times New Roman" w:hAnsi="Times New Roman" w:cs="Times New Roman"/>
          <w:color w:val="000000"/>
          <w:sz w:val="24"/>
          <w:szCs w:val="24"/>
        </w:rPr>
        <w:t xml:space="preserve"> complete this project, from human interactions to software installation and testing. </w:t>
      </w:r>
      <w:r w:rsidRPr="00CA1DD9">
        <w:rPr>
          <w:rFonts w:ascii="Times New Roman" w:eastAsia="Times New Roman" w:hAnsi="Times New Roman" w:cs="Times New Roman"/>
          <w:i/>
          <w:color w:val="000000"/>
          <w:sz w:val="24"/>
          <w:szCs w:val="24"/>
        </w:rPr>
        <w:t xml:space="preserve">Table </w:t>
      </w:r>
      <w:r w:rsidR="009036BC">
        <w:rPr>
          <w:rFonts w:ascii="Times New Roman" w:eastAsia="Times New Roman" w:hAnsi="Times New Roman" w:cs="Times New Roman"/>
          <w:i/>
          <w:color w:val="000000"/>
          <w:sz w:val="24"/>
          <w:szCs w:val="24"/>
        </w:rPr>
        <w:t>6</w:t>
      </w:r>
      <w:r w:rsidRPr="00CA1DD9">
        <w:rPr>
          <w:rFonts w:ascii="Times New Roman" w:eastAsia="Times New Roman" w:hAnsi="Times New Roman" w:cs="Times New Roman"/>
          <w:i/>
          <w:color w:val="000000"/>
          <w:sz w:val="24"/>
          <w:szCs w:val="24"/>
        </w:rPr>
        <w:t>: Human and Software Installation Setup</w:t>
      </w:r>
      <w:r w:rsidRPr="00CA1DD9">
        <w:rPr>
          <w:rFonts w:ascii="Times New Roman" w:eastAsia="Times New Roman" w:hAnsi="Times New Roman" w:cs="Times New Roman"/>
          <w:color w:val="000000"/>
          <w:sz w:val="24"/>
          <w:szCs w:val="24"/>
        </w:rPr>
        <w:t xml:space="preserve"> describe each component and the </w:t>
      </w:r>
      <w:r w:rsidR="00D154D5">
        <w:rPr>
          <w:rFonts w:ascii="Times New Roman" w:eastAsia="Times New Roman" w:hAnsi="Times New Roman" w:cs="Times New Roman"/>
          <w:noProof/>
          <w:color w:val="000000"/>
          <w:sz w:val="24"/>
          <w:szCs w:val="24"/>
        </w:rPr>
        <w:t>crucial</w:t>
      </w:r>
      <w:r w:rsidRPr="00CA1DD9">
        <w:rPr>
          <w:rFonts w:ascii="Times New Roman" w:eastAsia="Times New Roman" w:hAnsi="Times New Roman" w:cs="Times New Roman"/>
          <w:color w:val="000000"/>
          <w:sz w:val="24"/>
          <w:szCs w:val="24"/>
        </w:rPr>
        <w:t xml:space="preserve"> roles that </w:t>
      </w:r>
      <w:r w:rsidRPr="00D154D5">
        <w:rPr>
          <w:rFonts w:ascii="Times New Roman" w:eastAsia="Times New Roman" w:hAnsi="Times New Roman" w:cs="Times New Roman"/>
          <w:noProof/>
          <w:color w:val="000000"/>
          <w:sz w:val="24"/>
          <w:szCs w:val="24"/>
        </w:rPr>
        <w:t>are used</w:t>
      </w:r>
      <w:r w:rsidRPr="00CA1DD9">
        <w:rPr>
          <w:rFonts w:ascii="Times New Roman" w:eastAsia="Times New Roman" w:hAnsi="Times New Roman" w:cs="Times New Roman"/>
          <w:color w:val="000000"/>
          <w:sz w:val="24"/>
          <w:szCs w:val="24"/>
        </w:rPr>
        <w:t xml:space="preserve"> throughout the project (“How to Create a Test Plan</w:t>
      </w:r>
      <w:r w:rsidRPr="00F625DF">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16CBE7FE" w14:textId="755F29A3" w:rsidR="00574F01" w:rsidRPr="009036BC" w:rsidRDefault="00574F01" w:rsidP="002565DE">
      <w:pPr>
        <w:pBdr>
          <w:top w:val="nil"/>
          <w:left w:val="nil"/>
          <w:bottom w:val="nil"/>
          <w:right w:val="nil"/>
          <w:between w:val="nil"/>
        </w:pBdr>
        <w:spacing w:before="240" w:line="480" w:lineRule="auto"/>
        <w:ind w:firstLine="720"/>
        <w:jc w:val="center"/>
        <w:rPr>
          <w:rFonts w:ascii="Times New Roman" w:eastAsia="Times New Roman" w:hAnsi="Times New Roman" w:cs="Times New Roman"/>
          <w:b/>
          <w:i/>
          <w:color w:val="000000"/>
          <w:sz w:val="24"/>
          <w:szCs w:val="24"/>
        </w:rPr>
      </w:pPr>
      <w:r w:rsidRPr="009036BC">
        <w:rPr>
          <w:rFonts w:ascii="Times New Roman" w:eastAsia="Times New Roman" w:hAnsi="Times New Roman" w:cs="Times New Roman"/>
          <w:b/>
          <w:i/>
          <w:color w:val="000000"/>
          <w:sz w:val="24"/>
          <w:szCs w:val="24"/>
        </w:rPr>
        <w:t xml:space="preserve">Table </w:t>
      </w:r>
      <w:r w:rsidR="009036BC" w:rsidRPr="009036BC">
        <w:rPr>
          <w:rFonts w:ascii="Times New Roman" w:eastAsia="Times New Roman" w:hAnsi="Times New Roman" w:cs="Times New Roman"/>
          <w:b/>
          <w:i/>
          <w:color w:val="000000"/>
          <w:sz w:val="24"/>
          <w:szCs w:val="24"/>
        </w:rPr>
        <w:t>6</w:t>
      </w:r>
      <w:r w:rsidRPr="009036BC">
        <w:rPr>
          <w:rFonts w:ascii="Times New Roman" w:eastAsia="Times New Roman" w:hAnsi="Times New Roman" w:cs="Times New Roman"/>
          <w:b/>
          <w:i/>
          <w:color w:val="000000"/>
          <w:sz w:val="24"/>
          <w:szCs w:val="24"/>
        </w:rPr>
        <w:t>: Human and Software Installation Setup</w:t>
      </w:r>
    </w:p>
    <w:tbl>
      <w:tblPr>
        <w:tblStyle w:val="GridTable6Colorful-Accent1"/>
        <w:tblW w:w="0" w:type="auto"/>
        <w:tblLook w:val="04A0" w:firstRow="1" w:lastRow="0" w:firstColumn="1" w:lastColumn="0" w:noHBand="0" w:noVBand="1"/>
      </w:tblPr>
      <w:tblGrid>
        <w:gridCol w:w="1572"/>
        <w:gridCol w:w="2377"/>
        <w:gridCol w:w="5401"/>
      </w:tblGrid>
      <w:tr w:rsidR="00574F01" w:rsidRPr="00CA1DD9" w14:paraId="4F7A5E8C" w14:textId="77777777" w:rsidTr="00574F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vAlign w:val="center"/>
          </w:tcPr>
          <w:p w14:paraId="278FB75E" w14:textId="77777777" w:rsidR="00574F01" w:rsidRPr="00CA1DD9" w:rsidRDefault="00574F01" w:rsidP="00C80ECF">
            <w:pPr>
              <w:jc w:val="center"/>
              <w:rPr>
                <w:rFonts w:ascii="Times New Roman" w:eastAsia="Times New Roman" w:hAnsi="Times New Roman" w:cs="Times New Roman"/>
                <w:i/>
                <w:color w:val="4472C4" w:themeColor="accent1"/>
                <w:sz w:val="24"/>
                <w:szCs w:val="24"/>
              </w:rPr>
            </w:pPr>
            <w:r w:rsidRPr="00CA1DD9">
              <w:rPr>
                <w:rFonts w:ascii="Times New Roman" w:eastAsia="Times New Roman" w:hAnsi="Times New Roman" w:cs="Times New Roman"/>
                <w:i/>
                <w:color w:val="4472C4" w:themeColor="accent1"/>
                <w:sz w:val="24"/>
                <w:szCs w:val="24"/>
              </w:rPr>
              <w:t>Human and Software Interaction</w:t>
            </w:r>
          </w:p>
        </w:tc>
      </w:tr>
      <w:tr w:rsidR="00574F01" w:rsidRPr="00CA1DD9" w14:paraId="47B4512F" w14:textId="77777777" w:rsidTr="00574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48A130D" w14:textId="77777777" w:rsidR="00574F01" w:rsidRPr="00CA1DD9" w:rsidRDefault="00574F01" w:rsidP="00C80ECF">
            <w:pPr>
              <w:jc w:val="center"/>
              <w:rPr>
                <w:rFonts w:ascii="Times New Roman" w:eastAsia="Times New Roman" w:hAnsi="Times New Roman" w:cs="Times New Roman"/>
                <w:b w:val="0"/>
                <w:color w:val="4472C4" w:themeColor="accent1"/>
                <w:sz w:val="24"/>
                <w:szCs w:val="24"/>
              </w:rPr>
            </w:pPr>
            <w:r w:rsidRPr="00CA1DD9">
              <w:rPr>
                <w:rFonts w:ascii="Times New Roman" w:eastAsia="Times New Roman" w:hAnsi="Times New Roman" w:cs="Times New Roman"/>
                <w:b w:val="0"/>
                <w:color w:val="4472C4" w:themeColor="accent1"/>
                <w:sz w:val="24"/>
                <w:szCs w:val="24"/>
              </w:rPr>
              <w:t>Human Interaction</w:t>
            </w:r>
          </w:p>
        </w:tc>
        <w:tc>
          <w:tcPr>
            <w:tcW w:w="0" w:type="auto"/>
            <w:vAlign w:val="center"/>
          </w:tcPr>
          <w:p w14:paraId="6009ACAB" w14:textId="77777777" w:rsidR="00574F01" w:rsidRPr="00CA1DD9" w:rsidRDefault="00574F01" w:rsidP="00C80E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Test Manager</w:t>
            </w:r>
          </w:p>
        </w:tc>
        <w:tc>
          <w:tcPr>
            <w:tcW w:w="0" w:type="auto"/>
          </w:tcPr>
          <w:p w14:paraId="6E31F8E1" w14:textId="6A4E4E47" w:rsidR="00574F01" w:rsidRPr="00CA1DD9" w:rsidRDefault="00574F01" w:rsidP="00C80EC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 xml:space="preserve">overseas the project, guide </w:t>
            </w:r>
            <w:r w:rsidRPr="00F625DF">
              <w:rPr>
                <w:rFonts w:ascii="Times New Roman" w:eastAsia="Times New Roman" w:hAnsi="Times New Roman" w:cs="Times New Roman"/>
                <w:noProof/>
                <w:color w:val="4472C4" w:themeColor="accent1"/>
                <w:sz w:val="24"/>
                <w:szCs w:val="24"/>
              </w:rPr>
              <w:t xml:space="preserve">the </w:t>
            </w:r>
            <w:r w:rsidR="00F625DF">
              <w:rPr>
                <w:rFonts w:ascii="Times New Roman" w:eastAsia="Times New Roman" w:hAnsi="Times New Roman" w:cs="Times New Roman"/>
                <w:noProof/>
                <w:color w:val="4472C4" w:themeColor="accent1"/>
                <w:sz w:val="24"/>
                <w:szCs w:val="24"/>
              </w:rPr>
              <w:t>direction of the project</w:t>
            </w:r>
          </w:p>
          <w:p w14:paraId="0E25CB00" w14:textId="77777777" w:rsidR="00574F01" w:rsidRPr="00CA1DD9" w:rsidRDefault="00574F01" w:rsidP="00C80EC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gather the necessary resources needed to complete the project</w:t>
            </w:r>
          </w:p>
          <w:p w14:paraId="5AE96AD5" w14:textId="4581E9FD" w:rsidR="00574F01" w:rsidRPr="00CA1DD9" w:rsidRDefault="00574F01" w:rsidP="00C80EC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 xml:space="preserve">making sure that </w:t>
            </w:r>
            <w:r w:rsidRPr="00F625DF">
              <w:rPr>
                <w:rFonts w:ascii="Times New Roman" w:eastAsia="Times New Roman" w:hAnsi="Times New Roman" w:cs="Times New Roman"/>
                <w:noProof/>
                <w:color w:val="4472C4" w:themeColor="accent1"/>
                <w:sz w:val="24"/>
                <w:szCs w:val="24"/>
              </w:rPr>
              <w:t>all areas are proper</w:t>
            </w:r>
            <w:r w:rsidR="00F625DF">
              <w:rPr>
                <w:rFonts w:ascii="Times New Roman" w:eastAsia="Times New Roman" w:hAnsi="Times New Roman" w:cs="Times New Roman"/>
                <w:noProof/>
                <w:color w:val="4472C4" w:themeColor="accent1"/>
                <w:sz w:val="24"/>
                <w:szCs w:val="24"/>
              </w:rPr>
              <w:t>ly</w:t>
            </w:r>
            <w:r w:rsidRPr="00F625DF">
              <w:rPr>
                <w:rFonts w:ascii="Times New Roman" w:eastAsia="Times New Roman" w:hAnsi="Times New Roman" w:cs="Times New Roman"/>
                <w:noProof/>
                <w:color w:val="4472C4" w:themeColor="accent1"/>
                <w:sz w:val="24"/>
                <w:szCs w:val="24"/>
              </w:rPr>
              <w:t xml:space="preserve"> cared by the other members of the projects</w:t>
            </w:r>
          </w:p>
        </w:tc>
      </w:tr>
      <w:tr w:rsidR="00574F01" w:rsidRPr="00CA1DD9" w14:paraId="7E1AD282" w14:textId="77777777" w:rsidTr="00574F01">
        <w:trPr>
          <w:trHeight w:val="66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9B4FD0" w14:textId="77777777" w:rsidR="00574F01" w:rsidRPr="00CA1DD9" w:rsidRDefault="00574F01" w:rsidP="00C80ECF">
            <w:pPr>
              <w:jc w:val="center"/>
              <w:rPr>
                <w:rFonts w:ascii="Times New Roman" w:eastAsia="Times New Roman" w:hAnsi="Times New Roman" w:cs="Times New Roman"/>
                <w:b w:val="0"/>
                <w:color w:val="4472C4" w:themeColor="accent1"/>
                <w:sz w:val="24"/>
                <w:szCs w:val="24"/>
              </w:rPr>
            </w:pPr>
          </w:p>
        </w:tc>
        <w:tc>
          <w:tcPr>
            <w:tcW w:w="0" w:type="auto"/>
            <w:vMerge w:val="restart"/>
            <w:vAlign w:val="center"/>
          </w:tcPr>
          <w:p w14:paraId="4051D34D" w14:textId="77777777" w:rsidR="00574F01" w:rsidRPr="00CA1DD9" w:rsidRDefault="00574F01" w:rsidP="00C80E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Testers</w:t>
            </w:r>
          </w:p>
        </w:tc>
        <w:tc>
          <w:tcPr>
            <w:tcW w:w="0" w:type="auto"/>
          </w:tcPr>
          <w:p w14:paraId="1E240AD0" w14:textId="77777777" w:rsidR="00574F01" w:rsidRPr="00CA1DD9" w:rsidRDefault="00574F01" w:rsidP="00C80E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Penetrating testers</w:t>
            </w:r>
          </w:p>
          <w:p w14:paraId="67BF9F3B" w14:textId="77777777" w:rsidR="00574F01" w:rsidRPr="00CA1DD9" w:rsidRDefault="00574F01" w:rsidP="00C80EC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will identify and describe the testing tools and techniques that will be used to test different areas of security.</w:t>
            </w:r>
          </w:p>
          <w:p w14:paraId="3D4C9A30" w14:textId="77777777" w:rsidR="00574F01" w:rsidRPr="00CA1DD9" w:rsidRDefault="00574F01" w:rsidP="00C80EC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Verify and help with the testing approach</w:t>
            </w:r>
          </w:p>
          <w:p w14:paraId="3EC3F1AA" w14:textId="77777777" w:rsidR="00574F01" w:rsidRPr="00CA1DD9" w:rsidRDefault="00574F01" w:rsidP="00C80EC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Execute, logging results, and report any vulnerabilities within the system</w:t>
            </w:r>
          </w:p>
        </w:tc>
      </w:tr>
      <w:tr w:rsidR="00574F01" w:rsidRPr="00CA1DD9" w14:paraId="35ABBCA5" w14:textId="77777777" w:rsidTr="00574F01">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60AB791" w14:textId="77777777" w:rsidR="00574F01" w:rsidRPr="00CA1DD9" w:rsidRDefault="00574F01" w:rsidP="00C80ECF">
            <w:pPr>
              <w:jc w:val="center"/>
              <w:rPr>
                <w:rFonts w:ascii="Times New Roman" w:eastAsia="Times New Roman" w:hAnsi="Times New Roman" w:cs="Times New Roman"/>
                <w:color w:val="4472C4" w:themeColor="accent1"/>
                <w:sz w:val="24"/>
                <w:szCs w:val="24"/>
              </w:rPr>
            </w:pPr>
          </w:p>
        </w:tc>
        <w:tc>
          <w:tcPr>
            <w:tcW w:w="0" w:type="auto"/>
            <w:vMerge/>
            <w:vAlign w:val="center"/>
          </w:tcPr>
          <w:p w14:paraId="443116B5" w14:textId="77777777" w:rsidR="00574F01" w:rsidRPr="00CA1DD9" w:rsidRDefault="00574F01" w:rsidP="00C80E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p>
        </w:tc>
        <w:tc>
          <w:tcPr>
            <w:tcW w:w="0" w:type="auto"/>
          </w:tcPr>
          <w:p w14:paraId="2A410036" w14:textId="77777777" w:rsidR="00574F01" w:rsidRPr="00CA1DD9" w:rsidRDefault="00574F01" w:rsidP="00C80E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Developer testers</w:t>
            </w:r>
          </w:p>
          <w:p w14:paraId="1AB1E505" w14:textId="77777777" w:rsidR="00574F01" w:rsidRPr="00CA1DD9" w:rsidRDefault="00574F01" w:rsidP="00C80EC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Implementing test cases, test programs, testing software</w:t>
            </w:r>
          </w:p>
        </w:tc>
      </w:tr>
      <w:tr w:rsidR="00574F01" w:rsidRPr="00CA1DD9" w14:paraId="3F61F5C5" w14:textId="77777777" w:rsidTr="00574F01">
        <w:trPr>
          <w:trHeight w:val="66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870D8E4" w14:textId="77777777" w:rsidR="00574F01" w:rsidRPr="00CA1DD9" w:rsidRDefault="00574F01" w:rsidP="00C80ECF">
            <w:pPr>
              <w:jc w:val="center"/>
              <w:rPr>
                <w:rFonts w:ascii="Times New Roman" w:eastAsia="Times New Roman" w:hAnsi="Times New Roman" w:cs="Times New Roman"/>
                <w:color w:val="4472C4" w:themeColor="accent1"/>
                <w:sz w:val="24"/>
                <w:szCs w:val="24"/>
              </w:rPr>
            </w:pPr>
          </w:p>
        </w:tc>
        <w:tc>
          <w:tcPr>
            <w:tcW w:w="0" w:type="auto"/>
            <w:vMerge/>
            <w:vAlign w:val="center"/>
          </w:tcPr>
          <w:p w14:paraId="3C3D593A" w14:textId="77777777" w:rsidR="00574F01" w:rsidRPr="00CA1DD9" w:rsidRDefault="00574F01" w:rsidP="00C80E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p>
        </w:tc>
        <w:tc>
          <w:tcPr>
            <w:tcW w:w="0" w:type="auto"/>
          </w:tcPr>
          <w:p w14:paraId="1894DAF8" w14:textId="77777777" w:rsidR="00574F01" w:rsidRPr="00CA1DD9" w:rsidRDefault="00574F01" w:rsidP="00C80E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Test Administrator</w:t>
            </w:r>
          </w:p>
          <w:p w14:paraId="21A107DB" w14:textId="77777777" w:rsidR="00574F01" w:rsidRPr="00CA1DD9" w:rsidRDefault="00574F01" w:rsidP="00C80EC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lastRenderedPageBreak/>
              <w:t xml:space="preserve">Making sure the testing environment </w:t>
            </w:r>
            <w:r w:rsidRPr="00F625DF">
              <w:rPr>
                <w:rFonts w:ascii="Times New Roman" w:eastAsia="Times New Roman" w:hAnsi="Times New Roman" w:cs="Times New Roman"/>
                <w:noProof/>
                <w:color w:val="4472C4" w:themeColor="accent1"/>
                <w:sz w:val="24"/>
                <w:szCs w:val="24"/>
              </w:rPr>
              <w:t>is managed</w:t>
            </w:r>
            <w:r w:rsidRPr="00CA1DD9">
              <w:rPr>
                <w:rFonts w:ascii="Times New Roman" w:eastAsia="Times New Roman" w:hAnsi="Times New Roman" w:cs="Times New Roman"/>
                <w:color w:val="4472C4" w:themeColor="accent1"/>
                <w:sz w:val="24"/>
                <w:szCs w:val="24"/>
              </w:rPr>
              <w:t xml:space="preserve">, as well as </w:t>
            </w:r>
            <w:r w:rsidRPr="00F625DF">
              <w:rPr>
                <w:rFonts w:ascii="Times New Roman" w:eastAsia="Times New Roman" w:hAnsi="Times New Roman" w:cs="Times New Roman"/>
                <w:noProof/>
                <w:color w:val="4472C4" w:themeColor="accent1"/>
                <w:sz w:val="24"/>
                <w:szCs w:val="24"/>
              </w:rPr>
              <w:t>managing</w:t>
            </w:r>
            <w:r w:rsidRPr="00CA1DD9">
              <w:rPr>
                <w:rFonts w:ascii="Times New Roman" w:eastAsia="Times New Roman" w:hAnsi="Times New Roman" w:cs="Times New Roman"/>
                <w:color w:val="4472C4" w:themeColor="accent1"/>
                <w:sz w:val="24"/>
                <w:szCs w:val="24"/>
              </w:rPr>
              <w:t xml:space="preserve"> and maintaining the test environment.</w:t>
            </w:r>
          </w:p>
          <w:p w14:paraId="39B71308" w14:textId="77777777" w:rsidR="00574F01" w:rsidRPr="00CA1DD9" w:rsidRDefault="00574F01" w:rsidP="00C80EC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Support different testers in using the test environment when executing the test, such as on a virtual machine</w:t>
            </w:r>
          </w:p>
        </w:tc>
      </w:tr>
      <w:tr w:rsidR="00574F01" w:rsidRPr="00CA1DD9" w14:paraId="47A5EF4D" w14:textId="77777777" w:rsidTr="00574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C1E5491" w14:textId="77777777" w:rsidR="00574F01" w:rsidRPr="00CA1DD9" w:rsidRDefault="00574F01" w:rsidP="00C80ECF">
            <w:pPr>
              <w:rPr>
                <w:rFonts w:ascii="Times New Roman" w:eastAsia="Times New Roman" w:hAnsi="Times New Roman" w:cs="Times New Roman"/>
                <w:b w:val="0"/>
                <w:color w:val="4472C4" w:themeColor="accent1"/>
                <w:sz w:val="24"/>
                <w:szCs w:val="24"/>
              </w:rPr>
            </w:pPr>
          </w:p>
        </w:tc>
        <w:tc>
          <w:tcPr>
            <w:tcW w:w="0" w:type="auto"/>
          </w:tcPr>
          <w:p w14:paraId="229F1BE4" w14:textId="77777777" w:rsidR="00574F01" w:rsidRPr="00CA1DD9" w:rsidRDefault="00574F01" w:rsidP="00C80E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Software Quality Assurance (SQA) Members</w:t>
            </w:r>
          </w:p>
        </w:tc>
        <w:tc>
          <w:tcPr>
            <w:tcW w:w="0" w:type="auto"/>
          </w:tcPr>
          <w:p w14:paraId="4CFDABCE" w14:textId="77777777" w:rsidR="00574F01" w:rsidRPr="00CA1DD9" w:rsidRDefault="00574F01" w:rsidP="00C80ECF">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Making sure that the quality of the product is assurance</w:t>
            </w:r>
          </w:p>
          <w:p w14:paraId="3AB4DD98" w14:textId="77777777" w:rsidR="00574F01" w:rsidRPr="00CA1DD9" w:rsidRDefault="00574F01" w:rsidP="00C80ECF">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Making sure that all testing process is meeting the requirement for the test</w:t>
            </w:r>
          </w:p>
        </w:tc>
      </w:tr>
      <w:tr w:rsidR="00574F01" w:rsidRPr="00CA1DD9" w14:paraId="614F51C6" w14:textId="77777777" w:rsidTr="00574F0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3DA4A11" w14:textId="77777777" w:rsidR="00574F01" w:rsidRPr="00CA1DD9" w:rsidRDefault="00574F01" w:rsidP="00C80ECF">
            <w:pPr>
              <w:jc w:val="center"/>
              <w:rPr>
                <w:rFonts w:ascii="Times New Roman" w:eastAsia="Times New Roman" w:hAnsi="Times New Roman" w:cs="Times New Roman"/>
                <w:b w:val="0"/>
                <w:color w:val="4472C4" w:themeColor="accent1"/>
                <w:sz w:val="24"/>
                <w:szCs w:val="24"/>
              </w:rPr>
            </w:pPr>
            <w:r w:rsidRPr="00CA1DD9">
              <w:rPr>
                <w:rFonts w:ascii="Times New Roman" w:eastAsia="Times New Roman" w:hAnsi="Times New Roman" w:cs="Times New Roman"/>
                <w:b w:val="0"/>
                <w:color w:val="4472C4" w:themeColor="accent1"/>
                <w:sz w:val="24"/>
                <w:szCs w:val="24"/>
              </w:rPr>
              <w:t>Software Interaction</w:t>
            </w:r>
          </w:p>
        </w:tc>
        <w:tc>
          <w:tcPr>
            <w:tcW w:w="0" w:type="auto"/>
          </w:tcPr>
          <w:p w14:paraId="28585A00" w14:textId="77777777" w:rsidR="00574F01" w:rsidRPr="00CA1DD9" w:rsidRDefault="00574F01" w:rsidP="00C80E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Server</w:t>
            </w:r>
          </w:p>
        </w:tc>
        <w:tc>
          <w:tcPr>
            <w:tcW w:w="0" w:type="auto"/>
          </w:tcPr>
          <w:p w14:paraId="60817416" w14:textId="77777777" w:rsidR="00574F01" w:rsidRPr="00CA1DD9" w:rsidRDefault="00574F01" w:rsidP="00C80ECF">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Installing the proper software installation for the cloud</w:t>
            </w:r>
          </w:p>
        </w:tc>
      </w:tr>
      <w:tr w:rsidR="00574F01" w:rsidRPr="00CA1DD9" w14:paraId="6C196F47" w14:textId="77777777" w:rsidTr="00574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B00F458" w14:textId="77777777" w:rsidR="00574F01" w:rsidRPr="00CA1DD9" w:rsidRDefault="00574F01" w:rsidP="00C80ECF">
            <w:pPr>
              <w:rPr>
                <w:rFonts w:ascii="Times New Roman" w:eastAsia="Times New Roman" w:hAnsi="Times New Roman" w:cs="Times New Roman"/>
                <w:b w:val="0"/>
                <w:color w:val="4472C4" w:themeColor="accent1"/>
                <w:sz w:val="24"/>
                <w:szCs w:val="24"/>
              </w:rPr>
            </w:pPr>
          </w:p>
        </w:tc>
        <w:tc>
          <w:tcPr>
            <w:tcW w:w="0" w:type="auto"/>
          </w:tcPr>
          <w:p w14:paraId="2EAA9E86" w14:textId="77777777" w:rsidR="00574F01" w:rsidRPr="00CA1DD9" w:rsidRDefault="00574F01" w:rsidP="00C80E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Testing tools</w:t>
            </w:r>
          </w:p>
        </w:tc>
        <w:tc>
          <w:tcPr>
            <w:tcW w:w="0" w:type="auto"/>
          </w:tcPr>
          <w:p w14:paraId="62904A40" w14:textId="77777777" w:rsidR="00574F01" w:rsidRPr="00CA1DD9" w:rsidRDefault="00574F01" w:rsidP="00C80ECF">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Using different types of penetrating techniques and testing tools</w:t>
            </w:r>
          </w:p>
          <w:p w14:paraId="547D75B4" w14:textId="77777777" w:rsidR="00574F01" w:rsidRPr="00CA1DD9" w:rsidRDefault="00574F01" w:rsidP="00C80ECF">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These tools would include Wireshark, virtual box machine, and Hadoop cloud sandbox.</w:t>
            </w:r>
          </w:p>
        </w:tc>
      </w:tr>
      <w:tr w:rsidR="00574F01" w:rsidRPr="00CA1DD9" w14:paraId="05DBEDF8" w14:textId="77777777" w:rsidTr="00574F01">
        <w:tc>
          <w:tcPr>
            <w:cnfStyle w:val="001000000000" w:firstRow="0" w:lastRow="0" w:firstColumn="1" w:lastColumn="0" w:oddVBand="0" w:evenVBand="0" w:oddHBand="0" w:evenHBand="0" w:firstRowFirstColumn="0" w:firstRowLastColumn="0" w:lastRowFirstColumn="0" w:lastRowLastColumn="0"/>
            <w:tcW w:w="0" w:type="auto"/>
            <w:vMerge/>
          </w:tcPr>
          <w:p w14:paraId="26CEDE6C" w14:textId="77777777" w:rsidR="00574F01" w:rsidRPr="00CA1DD9" w:rsidRDefault="00574F01" w:rsidP="00C80ECF">
            <w:pPr>
              <w:rPr>
                <w:rFonts w:ascii="Times New Roman" w:eastAsia="Times New Roman" w:hAnsi="Times New Roman" w:cs="Times New Roman"/>
                <w:b w:val="0"/>
                <w:color w:val="4472C4" w:themeColor="accent1"/>
                <w:sz w:val="24"/>
                <w:szCs w:val="24"/>
              </w:rPr>
            </w:pPr>
          </w:p>
        </w:tc>
        <w:tc>
          <w:tcPr>
            <w:tcW w:w="0" w:type="auto"/>
          </w:tcPr>
          <w:p w14:paraId="693790CD" w14:textId="77777777" w:rsidR="00574F01" w:rsidRPr="00CA1DD9" w:rsidRDefault="00574F01" w:rsidP="00C80E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Network</w:t>
            </w:r>
          </w:p>
        </w:tc>
        <w:tc>
          <w:tcPr>
            <w:tcW w:w="0" w:type="auto"/>
          </w:tcPr>
          <w:p w14:paraId="13BAF1D3" w14:textId="77777777" w:rsidR="00574F01" w:rsidRPr="00CA1DD9" w:rsidRDefault="00574F01" w:rsidP="00C80ECF">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The network that would be needed is a local area network (LAN) and a virtual private network</w:t>
            </w:r>
          </w:p>
        </w:tc>
      </w:tr>
      <w:tr w:rsidR="00574F01" w:rsidRPr="00CA1DD9" w14:paraId="0CA252B4" w14:textId="77777777" w:rsidTr="00574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6144ED0D" w14:textId="77777777" w:rsidR="00574F01" w:rsidRPr="00CA1DD9" w:rsidRDefault="00574F01" w:rsidP="00C80ECF">
            <w:pPr>
              <w:rPr>
                <w:rFonts w:ascii="Times New Roman" w:eastAsia="Times New Roman" w:hAnsi="Times New Roman" w:cs="Times New Roman"/>
                <w:b w:val="0"/>
                <w:color w:val="4472C4" w:themeColor="accent1"/>
                <w:sz w:val="24"/>
                <w:szCs w:val="24"/>
              </w:rPr>
            </w:pPr>
          </w:p>
        </w:tc>
        <w:tc>
          <w:tcPr>
            <w:tcW w:w="0" w:type="auto"/>
          </w:tcPr>
          <w:p w14:paraId="2C470123" w14:textId="77777777" w:rsidR="00574F01" w:rsidRPr="00CA1DD9" w:rsidRDefault="00574F01" w:rsidP="00C80E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Computer equipment</w:t>
            </w:r>
          </w:p>
        </w:tc>
        <w:tc>
          <w:tcPr>
            <w:tcW w:w="0" w:type="auto"/>
          </w:tcPr>
          <w:p w14:paraId="3B036765" w14:textId="77777777" w:rsidR="00574F01" w:rsidRPr="00CA1DD9" w:rsidRDefault="00574F01" w:rsidP="00C80ECF">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4"/>
                <w:szCs w:val="24"/>
              </w:rPr>
            </w:pPr>
            <w:r w:rsidRPr="00CA1DD9">
              <w:rPr>
                <w:rFonts w:ascii="Times New Roman" w:eastAsia="Times New Roman" w:hAnsi="Times New Roman" w:cs="Times New Roman"/>
                <w:color w:val="4472C4" w:themeColor="accent1"/>
                <w:sz w:val="24"/>
                <w:szCs w:val="24"/>
              </w:rPr>
              <w:t xml:space="preserve">The personal computer systems that will </w:t>
            </w:r>
            <w:r w:rsidRPr="00F625DF">
              <w:rPr>
                <w:rFonts w:ascii="Times New Roman" w:eastAsia="Times New Roman" w:hAnsi="Times New Roman" w:cs="Times New Roman"/>
                <w:noProof/>
                <w:color w:val="4472C4" w:themeColor="accent1"/>
                <w:sz w:val="24"/>
                <w:szCs w:val="24"/>
              </w:rPr>
              <w:t>be connected</w:t>
            </w:r>
            <w:r w:rsidRPr="00CA1DD9">
              <w:rPr>
                <w:rFonts w:ascii="Times New Roman" w:eastAsia="Times New Roman" w:hAnsi="Times New Roman" w:cs="Times New Roman"/>
                <w:color w:val="4472C4" w:themeColor="accent1"/>
                <w:sz w:val="24"/>
                <w:szCs w:val="24"/>
              </w:rPr>
              <w:t xml:space="preserve"> to the cloud, as well as remotely.</w:t>
            </w:r>
          </w:p>
        </w:tc>
      </w:tr>
    </w:tbl>
    <w:p w14:paraId="4A4B8208"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79" w:name="_Toc530946992"/>
      <w:r w:rsidRPr="00CA1DD9">
        <w:rPr>
          <w:rStyle w:val="Heading3Char"/>
          <w:rFonts w:ascii="Times New Roman" w:hAnsi="Times New Roman" w:cs="Times New Roman"/>
          <w:i/>
        </w:rPr>
        <w:t>Plan Test Environment</w:t>
      </w:r>
      <w:bookmarkEnd w:id="79"/>
    </w:p>
    <w:p w14:paraId="4DC8410D" w14:textId="3A920060"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During this testing stage, we will establish </w:t>
      </w:r>
      <w:r w:rsidR="003D49D5" w:rsidRPr="00CA1DD9">
        <w:rPr>
          <w:rFonts w:ascii="Times New Roman" w:eastAsia="Times New Roman" w:hAnsi="Times New Roman" w:cs="Times New Roman"/>
          <w:color w:val="000000"/>
          <w:sz w:val="24"/>
          <w:szCs w:val="24"/>
        </w:rPr>
        <w:t>an</w:t>
      </w:r>
      <w:r w:rsidRPr="00CA1DD9">
        <w:rPr>
          <w:rFonts w:ascii="Times New Roman" w:eastAsia="Times New Roman" w:hAnsi="Times New Roman" w:cs="Times New Roman"/>
          <w:color w:val="000000"/>
          <w:sz w:val="24"/>
          <w:szCs w:val="24"/>
        </w:rPr>
        <w:t xml:space="preserve"> appropriate testing environment that will be used to determine a </w:t>
      </w:r>
      <w:r w:rsidRPr="0027698A">
        <w:rPr>
          <w:rFonts w:ascii="Times New Roman" w:eastAsia="Times New Roman" w:hAnsi="Times New Roman" w:cs="Times New Roman"/>
          <w:noProof/>
          <w:color w:val="000000"/>
          <w:sz w:val="24"/>
          <w:szCs w:val="24"/>
        </w:rPr>
        <w:t>st</w:t>
      </w:r>
      <w:r w:rsidR="0027698A">
        <w:rPr>
          <w:rFonts w:ascii="Times New Roman" w:eastAsia="Times New Roman" w:hAnsi="Times New Roman" w:cs="Times New Roman"/>
          <w:noProof/>
          <w:color w:val="000000"/>
          <w:sz w:val="24"/>
          <w:szCs w:val="24"/>
        </w:rPr>
        <w:t>able</w:t>
      </w:r>
      <w:r w:rsidRPr="00CA1DD9">
        <w:rPr>
          <w:rFonts w:ascii="Times New Roman" w:eastAsia="Times New Roman" w:hAnsi="Times New Roman" w:cs="Times New Roman"/>
          <w:color w:val="000000"/>
          <w:sz w:val="24"/>
          <w:szCs w:val="24"/>
        </w:rPr>
        <w:t xml:space="preserve"> outcome. The cloud computing technology that will be testing will </w:t>
      </w:r>
      <w:r w:rsidRPr="0027698A">
        <w:rPr>
          <w:rFonts w:ascii="Times New Roman" w:eastAsia="Times New Roman" w:hAnsi="Times New Roman" w:cs="Times New Roman"/>
          <w:noProof/>
          <w:color w:val="000000"/>
          <w:sz w:val="24"/>
          <w:szCs w:val="24"/>
        </w:rPr>
        <w:t>be based</w:t>
      </w:r>
      <w:r w:rsidRPr="00CA1DD9">
        <w:rPr>
          <w:rFonts w:ascii="Times New Roman" w:eastAsia="Times New Roman" w:hAnsi="Times New Roman" w:cs="Times New Roman"/>
          <w:color w:val="000000"/>
          <w:sz w:val="24"/>
          <w:szCs w:val="24"/>
        </w:rPr>
        <w:t xml:space="preserve"> on a networking environment and remotely, since most of the company’s resources will be uploaded/downloaded remotely (“How to Create a Test Plan</w:t>
      </w:r>
      <w:r w:rsidRPr="0027698A">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167468E4"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80" w:name="_Toc530946993"/>
      <w:r w:rsidRPr="00CA1DD9">
        <w:rPr>
          <w:rStyle w:val="Heading3Char"/>
          <w:rFonts w:ascii="Times New Roman" w:hAnsi="Times New Roman" w:cs="Times New Roman"/>
          <w:i/>
        </w:rPr>
        <w:t>Schedule &amp; Estimation</w:t>
      </w:r>
      <w:bookmarkEnd w:id="80"/>
    </w:p>
    <w:p w14:paraId="0AE8AC27" w14:textId="139B0CED"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During this step, it’s </w:t>
      </w:r>
      <w:r w:rsidR="0027698A">
        <w:rPr>
          <w:rFonts w:ascii="Times New Roman" w:eastAsia="Times New Roman" w:hAnsi="Times New Roman" w:cs="Times New Roman"/>
          <w:noProof/>
          <w:color w:val="000000"/>
          <w:sz w:val="24"/>
          <w:szCs w:val="24"/>
        </w:rPr>
        <w:t>essential</w:t>
      </w:r>
      <w:r w:rsidRPr="00CA1DD9">
        <w:rPr>
          <w:rFonts w:ascii="Times New Roman" w:eastAsia="Times New Roman" w:hAnsi="Times New Roman" w:cs="Times New Roman"/>
          <w:color w:val="000000"/>
          <w:sz w:val="24"/>
          <w:szCs w:val="24"/>
        </w:rPr>
        <w:t xml:space="preserve"> to establish a set schedule and estimation of when each of the different testes will </w:t>
      </w:r>
      <w:r w:rsidRPr="0027698A">
        <w:rPr>
          <w:rFonts w:ascii="Times New Roman" w:eastAsia="Times New Roman" w:hAnsi="Times New Roman" w:cs="Times New Roman"/>
          <w:noProof/>
          <w:color w:val="000000"/>
          <w:sz w:val="24"/>
          <w:szCs w:val="24"/>
        </w:rPr>
        <w:t>be perform</w:t>
      </w:r>
      <w:r w:rsidR="003D49D5" w:rsidRPr="0027698A">
        <w:rPr>
          <w:rFonts w:ascii="Times New Roman" w:eastAsia="Times New Roman" w:hAnsi="Times New Roman" w:cs="Times New Roman"/>
          <w:noProof/>
          <w:color w:val="000000"/>
          <w:sz w:val="24"/>
          <w:szCs w:val="24"/>
        </w:rPr>
        <w:t>ed</w:t>
      </w:r>
      <w:r w:rsidRPr="00CA1DD9">
        <w:rPr>
          <w:rFonts w:ascii="Times New Roman" w:eastAsia="Times New Roman" w:hAnsi="Times New Roman" w:cs="Times New Roman"/>
          <w:color w:val="000000"/>
          <w:sz w:val="24"/>
          <w:szCs w:val="24"/>
        </w:rPr>
        <w:t xml:space="preserve">, as well as the </w:t>
      </w:r>
      <w:r w:rsidR="0027698A">
        <w:rPr>
          <w:rFonts w:ascii="Times New Roman" w:eastAsia="Times New Roman" w:hAnsi="Times New Roman" w:cs="Times New Roman"/>
          <w:noProof/>
          <w:color w:val="000000"/>
          <w:sz w:val="24"/>
          <w:szCs w:val="24"/>
        </w:rPr>
        <w:t>human resources</w:t>
      </w:r>
      <w:r w:rsidRPr="00CA1DD9">
        <w:rPr>
          <w:rFonts w:ascii="Times New Roman" w:eastAsia="Times New Roman" w:hAnsi="Times New Roman" w:cs="Times New Roman"/>
          <w:color w:val="000000"/>
          <w:sz w:val="24"/>
          <w:szCs w:val="24"/>
        </w:rPr>
        <w:t xml:space="preserve"> hour that will </w:t>
      </w:r>
      <w:r w:rsidRPr="00974124">
        <w:rPr>
          <w:rFonts w:ascii="Times New Roman" w:eastAsia="Times New Roman" w:hAnsi="Times New Roman" w:cs="Times New Roman"/>
          <w:noProof/>
          <w:color w:val="000000"/>
          <w:sz w:val="24"/>
          <w:szCs w:val="24"/>
        </w:rPr>
        <w:t>be put</w:t>
      </w:r>
      <w:r w:rsidRPr="00CA1DD9">
        <w:rPr>
          <w:rFonts w:ascii="Times New Roman" w:eastAsia="Times New Roman" w:hAnsi="Times New Roman" w:cs="Times New Roman"/>
          <w:color w:val="000000"/>
          <w:sz w:val="24"/>
          <w:szCs w:val="24"/>
        </w:rPr>
        <w:t xml:space="preserve"> into the test. The testing process needs to occur on a bi-monthly basis to ensure that all security areas </w:t>
      </w:r>
      <w:r w:rsidRPr="00974124">
        <w:rPr>
          <w:rFonts w:ascii="Times New Roman" w:eastAsia="Times New Roman" w:hAnsi="Times New Roman" w:cs="Times New Roman"/>
          <w:noProof/>
          <w:color w:val="000000"/>
          <w:sz w:val="24"/>
          <w:szCs w:val="24"/>
        </w:rPr>
        <w:t>are tested</w:t>
      </w:r>
      <w:r w:rsidRPr="00CA1DD9">
        <w:rPr>
          <w:rFonts w:ascii="Times New Roman" w:eastAsia="Times New Roman" w:hAnsi="Times New Roman" w:cs="Times New Roman"/>
          <w:color w:val="000000"/>
          <w:sz w:val="24"/>
          <w:szCs w:val="24"/>
        </w:rPr>
        <w:t xml:space="preserve">. Each member of the testing team will provide a certain amount of </w:t>
      </w:r>
      <w:r w:rsidR="00974124">
        <w:rPr>
          <w:rFonts w:ascii="Times New Roman" w:eastAsia="Times New Roman" w:hAnsi="Times New Roman" w:cs="Times New Roman"/>
          <w:noProof/>
          <w:color w:val="000000"/>
          <w:sz w:val="24"/>
          <w:szCs w:val="24"/>
        </w:rPr>
        <w:t>human resources</w:t>
      </w:r>
      <w:r w:rsidRPr="00CA1DD9">
        <w:rPr>
          <w:rFonts w:ascii="Times New Roman" w:eastAsia="Times New Roman" w:hAnsi="Times New Roman" w:cs="Times New Roman"/>
          <w:color w:val="000000"/>
          <w:sz w:val="24"/>
          <w:szCs w:val="24"/>
        </w:rPr>
        <w:t xml:space="preserve"> hour that equals to 280 </w:t>
      </w:r>
      <w:r w:rsidR="00974124">
        <w:rPr>
          <w:rFonts w:ascii="Times New Roman" w:eastAsia="Times New Roman" w:hAnsi="Times New Roman" w:cs="Times New Roman"/>
          <w:noProof/>
          <w:color w:val="000000"/>
          <w:sz w:val="24"/>
          <w:szCs w:val="24"/>
        </w:rPr>
        <w:t>human resources</w:t>
      </w:r>
      <w:r w:rsidRPr="00CA1DD9">
        <w:rPr>
          <w:rFonts w:ascii="Times New Roman" w:eastAsia="Times New Roman" w:hAnsi="Times New Roman" w:cs="Times New Roman"/>
          <w:color w:val="000000"/>
          <w:sz w:val="24"/>
          <w:szCs w:val="24"/>
        </w:rPr>
        <w:t xml:space="preserve"> hours of testing. The test manager will be responsible </w:t>
      </w:r>
      <w:r w:rsidR="003D49D5" w:rsidRPr="00CA1DD9">
        <w:rPr>
          <w:rFonts w:ascii="Times New Roman" w:eastAsia="Times New Roman" w:hAnsi="Times New Roman" w:cs="Times New Roman"/>
          <w:color w:val="000000"/>
          <w:sz w:val="24"/>
          <w:szCs w:val="24"/>
        </w:rPr>
        <w:lastRenderedPageBreak/>
        <w:t>for</w:t>
      </w:r>
      <w:r w:rsidRPr="00CA1DD9">
        <w:rPr>
          <w:rFonts w:ascii="Times New Roman" w:eastAsia="Times New Roman" w:hAnsi="Times New Roman" w:cs="Times New Roman"/>
          <w:color w:val="000000"/>
          <w:sz w:val="24"/>
          <w:szCs w:val="24"/>
        </w:rPr>
        <w:t xml:space="preserve"> assigning each member of the testing team to its respec</w:t>
      </w:r>
      <w:r w:rsidR="003D49D5" w:rsidRPr="00CA1DD9">
        <w:rPr>
          <w:rFonts w:ascii="Times New Roman" w:eastAsia="Times New Roman" w:hAnsi="Times New Roman" w:cs="Times New Roman"/>
          <w:color w:val="000000"/>
          <w:sz w:val="24"/>
          <w:szCs w:val="24"/>
        </w:rPr>
        <w:t>tive</w:t>
      </w:r>
      <w:r w:rsidRPr="00CA1DD9">
        <w:rPr>
          <w:rFonts w:ascii="Times New Roman" w:eastAsia="Times New Roman" w:hAnsi="Times New Roman" w:cs="Times New Roman"/>
          <w:color w:val="000000"/>
          <w:sz w:val="24"/>
          <w:szCs w:val="24"/>
        </w:rPr>
        <w:t xml:space="preserve"> areas of testing to ensure that all areas are </w:t>
      </w:r>
      <w:r w:rsidRPr="00974124">
        <w:rPr>
          <w:rFonts w:ascii="Times New Roman" w:eastAsia="Times New Roman" w:hAnsi="Times New Roman" w:cs="Times New Roman"/>
          <w:noProof/>
          <w:color w:val="000000"/>
          <w:sz w:val="24"/>
          <w:szCs w:val="24"/>
        </w:rPr>
        <w:t>being covered</w:t>
      </w:r>
      <w:r w:rsidRPr="00CA1DD9">
        <w:rPr>
          <w:rFonts w:ascii="Times New Roman" w:eastAsia="Times New Roman" w:hAnsi="Times New Roman" w:cs="Times New Roman"/>
          <w:color w:val="000000"/>
          <w:sz w:val="24"/>
          <w:szCs w:val="24"/>
        </w:rPr>
        <w:t xml:space="preserve">. For example, penetrating </w:t>
      </w:r>
      <w:r w:rsidRPr="00974124">
        <w:rPr>
          <w:rFonts w:ascii="Times New Roman" w:eastAsia="Times New Roman" w:hAnsi="Times New Roman" w:cs="Times New Roman"/>
          <w:noProof/>
          <w:color w:val="000000"/>
          <w:sz w:val="24"/>
          <w:szCs w:val="24"/>
        </w:rPr>
        <w:t>testing</w:t>
      </w:r>
      <w:r w:rsidRPr="00CA1DD9">
        <w:rPr>
          <w:rFonts w:ascii="Times New Roman" w:eastAsia="Times New Roman" w:hAnsi="Times New Roman" w:cs="Times New Roman"/>
          <w:color w:val="000000"/>
          <w:sz w:val="24"/>
          <w:szCs w:val="24"/>
        </w:rPr>
        <w:t xml:space="preserve"> will be using 80 hours out of the 280 </w:t>
      </w:r>
      <w:r w:rsidR="00974124">
        <w:rPr>
          <w:rFonts w:ascii="Times New Roman" w:eastAsia="Times New Roman" w:hAnsi="Times New Roman" w:cs="Times New Roman"/>
          <w:noProof/>
          <w:color w:val="000000"/>
          <w:sz w:val="24"/>
          <w:szCs w:val="24"/>
        </w:rPr>
        <w:t>human resources</w:t>
      </w:r>
      <w:r w:rsidRPr="00CA1DD9">
        <w:rPr>
          <w:rFonts w:ascii="Times New Roman" w:eastAsia="Times New Roman" w:hAnsi="Times New Roman" w:cs="Times New Roman"/>
          <w:color w:val="000000"/>
          <w:sz w:val="24"/>
          <w:szCs w:val="24"/>
        </w:rPr>
        <w:t xml:space="preserve"> hours in testing the vulnerabilities within the system, which they will report their findings (“How to Create a Test Plan</w:t>
      </w:r>
      <w:r w:rsidRPr="00974124">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1B2105EC" w14:textId="77777777" w:rsidR="00574F01" w:rsidRPr="00CA1DD9" w:rsidRDefault="00574F01" w:rsidP="002565DE">
      <w:pPr>
        <w:pStyle w:val="Heading3"/>
        <w:spacing w:before="240" w:after="160" w:line="480" w:lineRule="auto"/>
        <w:rPr>
          <w:rStyle w:val="Heading3Char"/>
          <w:rFonts w:ascii="Times New Roman" w:hAnsi="Times New Roman" w:cs="Times New Roman"/>
          <w:i/>
        </w:rPr>
      </w:pPr>
      <w:bookmarkStart w:id="81" w:name="_Toc530946994"/>
      <w:r w:rsidRPr="00CA1DD9">
        <w:rPr>
          <w:rStyle w:val="Heading3Char"/>
          <w:rFonts w:ascii="Times New Roman" w:hAnsi="Times New Roman" w:cs="Times New Roman"/>
          <w:i/>
        </w:rPr>
        <w:t>Determine Test Deliverables</w:t>
      </w:r>
      <w:bookmarkEnd w:id="81"/>
    </w:p>
    <w:p w14:paraId="5CECF996" w14:textId="4375E3BC" w:rsidR="00574F01" w:rsidRPr="00CA1DD9" w:rsidRDefault="00574F01" w:rsidP="002565DE">
      <w:pPr>
        <w:pBdr>
          <w:top w:val="nil"/>
          <w:left w:val="nil"/>
          <w:bottom w:val="nil"/>
          <w:right w:val="nil"/>
          <w:between w:val="nil"/>
        </w:pBd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In the determine test deliverables, </w:t>
      </w:r>
      <w:r w:rsidRPr="00974124">
        <w:rPr>
          <w:rFonts w:ascii="Times New Roman" w:eastAsia="Times New Roman" w:hAnsi="Times New Roman" w:cs="Times New Roman"/>
          <w:noProof/>
          <w:color w:val="000000"/>
          <w:sz w:val="24"/>
          <w:szCs w:val="24"/>
        </w:rPr>
        <w:t>th</w:t>
      </w:r>
      <w:r w:rsidR="00974124">
        <w:rPr>
          <w:rFonts w:ascii="Times New Roman" w:eastAsia="Times New Roman" w:hAnsi="Times New Roman" w:cs="Times New Roman"/>
          <w:noProof/>
          <w:color w:val="000000"/>
          <w:sz w:val="24"/>
          <w:szCs w:val="24"/>
        </w:rPr>
        <w:t>ree testing deliverable stages</w:t>
      </w:r>
      <w:r w:rsidRPr="00974124">
        <w:rPr>
          <w:rFonts w:ascii="Times New Roman" w:eastAsia="Times New Roman" w:hAnsi="Times New Roman" w:cs="Times New Roman"/>
          <w:noProof/>
          <w:color w:val="000000"/>
          <w:sz w:val="24"/>
          <w:szCs w:val="24"/>
        </w:rPr>
        <w:t xml:space="preserve"> must</w:t>
      </w:r>
      <w:r w:rsidRPr="00CA1DD9">
        <w:rPr>
          <w:rFonts w:ascii="Times New Roman" w:eastAsia="Times New Roman" w:hAnsi="Times New Roman" w:cs="Times New Roman"/>
          <w:color w:val="000000"/>
          <w:sz w:val="24"/>
          <w:szCs w:val="24"/>
        </w:rPr>
        <w:t xml:space="preserve"> be determine</w:t>
      </w:r>
      <w:r w:rsidR="003D49D5" w:rsidRPr="00CA1DD9">
        <w:rPr>
          <w:rFonts w:ascii="Times New Roman" w:eastAsia="Times New Roman" w:hAnsi="Times New Roman" w:cs="Times New Roman"/>
          <w:color w:val="000000"/>
          <w:sz w:val="24"/>
          <w:szCs w:val="24"/>
        </w:rPr>
        <w:t>d</w:t>
      </w:r>
      <w:r w:rsidRPr="00CA1DD9">
        <w:rPr>
          <w:rFonts w:ascii="Times New Roman" w:eastAsia="Times New Roman" w:hAnsi="Times New Roman" w:cs="Times New Roman"/>
          <w:color w:val="000000"/>
          <w:sz w:val="24"/>
          <w:szCs w:val="24"/>
        </w:rPr>
        <w:t xml:space="preserve"> before and after the product reaches its audience: before testing, during testing, and after </w:t>
      </w:r>
      <w:r w:rsidRPr="00974124">
        <w:rPr>
          <w:rFonts w:ascii="Times New Roman" w:eastAsia="Times New Roman" w:hAnsi="Times New Roman" w:cs="Times New Roman"/>
          <w:noProof/>
          <w:color w:val="000000"/>
          <w:sz w:val="24"/>
          <w:szCs w:val="24"/>
        </w:rPr>
        <w:t>t</w:t>
      </w:r>
      <w:r w:rsidR="00974124">
        <w:rPr>
          <w:rFonts w:ascii="Times New Roman" w:eastAsia="Times New Roman" w:hAnsi="Times New Roman" w:cs="Times New Roman"/>
          <w:noProof/>
          <w:color w:val="000000"/>
          <w:sz w:val="24"/>
          <w:szCs w:val="24"/>
        </w:rPr>
        <w:t>rial</w:t>
      </w:r>
      <w:r w:rsidRPr="00CA1DD9">
        <w:rPr>
          <w:rFonts w:ascii="Times New Roman" w:eastAsia="Times New Roman" w:hAnsi="Times New Roman" w:cs="Times New Roman"/>
          <w:color w:val="000000"/>
          <w:sz w:val="24"/>
          <w:szCs w:val="24"/>
        </w:rPr>
        <w:t xml:space="preserve">. </w:t>
      </w:r>
      <w:r w:rsidRPr="00CA1DD9">
        <w:rPr>
          <w:rFonts w:ascii="Times New Roman" w:eastAsia="Times New Roman" w:hAnsi="Times New Roman" w:cs="Times New Roman"/>
          <w:i/>
          <w:color w:val="000000"/>
          <w:sz w:val="24"/>
          <w:szCs w:val="24"/>
        </w:rPr>
        <w:t xml:space="preserve">Flow Cart </w:t>
      </w:r>
      <w:r w:rsidR="009036BC">
        <w:rPr>
          <w:rFonts w:ascii="Times New Roman" w:eastAsia="Times New Roman" w:hAnsi="Times New Roman" w:cs="Times New Roman"/>
          <w:i/>
          <w:color w:val="000000"/>
          <w:sz w:val="24"/>
          <w:szCs w:val="24"/>
        </w:rPr>
        <w:t>4</w:t>
      </w:r>
      <w:r w:rsidRPr="00CA1DD9">
        <w:rPr>
          <w:rFonts w:ascii="Times New Roman" w:eastAsia="Times New Roman" w:hAnsi="Times New Roman" w:cs="Times New Roman"/>
          <w:i/>
          <w:color w:val="000000"/>
          <w:sz w:val="24"/>
          <w:szCs w:val="24"/>
        </w:rPr>
        <w:t>: Before, During, After Testing Phases</w:t>
      </w:r>
      <w:r w:rsidRPr="00CA1DD9">
        <w:rPr>
          <w:rFonts w:ascii="Times New Roman" w:eastAsia="Times New Roman" w:hAnsi="Times New Roman" w:cs="Times New Roman"/>
          <w:color w:val="000000"/>
          <w:sz w:val="24"/>
          <w:szCs w:val="24"/>
        </w:rPr>
        <w:t xml:space="preserve"> describe the different testing that will </w:t>
      </w:r>
      <w:r w:rsidRPr="00974124">
        <w:rPr>
          <w:rFonts w:ascii="Times New Roman" w:eastAsia="Times New Roman" w:hAnsi="Times New Roman" w:cs="Times New Roman"/>
          <w:noProof/>
          <w:color w:val="000000"/>
          <w:sz w:val="24"/>
          <w:szCs w:val="24"/>
        </w:rPr>
        <w:t>be used</w:t>
      </w:r>
      <w:r w:rsidRPr="00CA1DD9">
        <w:rPr>
          <w:rFonts w:ascii="Times New Roman" w:eastAsia="Times New Roman" w:hAnsi="Times New Roman" w:cs="Times New Roman"/>
          <w:color w:val="000000"/>
          <w:sz w:val="24"/>
          <w:szCs w:val="24"/>
        </w:rPr>
        <w:t xml:space="preserve"> during the system development life cycle (SDLC) (“How to Create a Test Plan</w:t>
      </w:r>
      <w:r w:rsidRPr="00974124">
        <w:rPr>
          <w:rFonts w:ascii="Times New Roman" w:eastAsia="Times New Roman" w:hAnsi="Times New Roman" w:cs="Times New Roman"/>
          <w:noProof/>
          <w:color w:val="000000"/>
          <w:sz w:val="24"/>
          <w:szCs w:val="24"/>
        </w:rPr>
        <w:t>”,</w:t>
      </w:r>
      <w:r w:rsidRPr="00CA1DD9">
        <w:rPr>
          <w:rFonts w:ascii="Times New Roman" w:eastAsia="Times New Roman" w:hAnsi="Times New Roman" w:cs="Times New Roman"/>
          <w:color w:val="000000"/>
          <w:sz w:val="24"/>
          <w:szCs w:val="24"/>
        </w:rPr>
        <w:t xml:space="preserve"> 2018).</w:t>
      </w:r>
    </w:p>
    <w:p w14:paraId="0A2FDAF1" w14:textId="77777777" w:rsidR="00574F01" w:rsidRPr="00CA1DD9" w:rsidRDefault="00574F01" w:rsidP="002565DE">
      <w:pPr>
        <w:pBdr>
          <w:top w:val="nil"/>
          <w:left w:val="nil"/>
          <w:bottom w:val="nil"/>
          <w:right w:val="nil"/>
          <w:between w:val="nil"/>
        </w:pBdr>
        <w:spacing w:before="240" w:line="480" w:lineRule="auto"/>
        <w:rPr>
          <w:rFonts w:ascii="Times New Roman" w:eastAsia="Times New Roman" w:hAnsi="Times New Roman" w:cs="Times New Roman"/>
          <w:i/>
          <w:color w:val="000000"/>
          <w:sz w:val="24"/>
          <w:szCs w:val="24"/>
        </w:rPr>
      </w:pPr>
      <w:r w:rsidRPr="00CA1DD9">
        <w:rPr>
          <w:rFonts w:ascii="Times New Roman" w:eastAsia="Times New Roman" w:hAnsi="Times New Roman" w:cs="Times New Roman"/>
          <w:i/>
          <w:noProof/>
          <w:color w:val="000000"/>
          <w:sz w:val="24"/>
          <w:szCs w:val="24"/>
        </w:rPr>
        <w:drawing>
          <wp:inline distT="0" distB="0" distL="0" distR="0" wp14:anchorId="2FF34225" wp14:editId="223D5132">
            <wp:extent cx="5486400"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8EF1528" w14:textId="583AF037" w:rsidR="00574F01" w:rsidRPr="009036BC" w:rsidRDefault="00574F01" w:rsidP="002565DE">
      <w:pPr>
        <w:pBdr>
          <w:top w:val="nil"/>
          <w:left w:val="nil"/>
          <w:bottom w:val="nil"/>
          <w:right w:val="nil"/>
          <w:between w:val="nil"/>
        </w:pBdr>
        <w:spacing w:before="240" w:line="480" w:lineRule="auto"/>
        <w:jc w:val="center"/>
        <w:rPr>
          <w:rFonts w:ascii="Times New Roman" w:eastAsia="Times New Roman" w:hAnsi="Times New Roman" w:cs="Times New Roman"/>
          <w:b/>
          <w:i/>
          <w:color w:val="000000"/>
          <w:sz w:val="24"/>
          <w:szCs w:val="24"/>
        </w:rPr>
      </w:pPr>
      <w:r w:rsidRPr="009036BC">
        <w:rPr>
          <w:rFonts w:ascii="Times New Roman" w:eastAsia="Times New Roman" w:hAnsi="Times New Roman" w:cs="Times New Roman"/>
          <w:b/>
          <w:i/>
          <w:color w:val="000000"/>
          <w:sz w:val="24"/>
          <w:szCs w:val="24"/>
        </w:rPr>
        <w:t xml:space="preserve">Flow Cart </w:t>
      </w:r>
      <w:r w:rsidR="009036BC" w:rsidRPr="009036BC">
        <w:rPr>
          <w:rFonts w:ascii="Times New Roman" w:eastAsia="Times New Roman" w:hAnsi="Times New Roman" w:cs="Times New Roman"/>
          <w:b/>
          <w:i/>
          <w:color w:val="000000"/>
          <w:sz w:val="24"/>
          <w:szCs w:val="24"/>
        </w:rPr>
        <w:t>4</w:t>
      </w:r>
      <w:r w:rsidRPr="009036BC">
        <w:rPr>
          <w:rFonts w:ascii="Times New Roman" w:eastAsia="Times New Roman" w:hAnsi="Times New Roman" w:cs="Times New Roman"/>
          <w:b/>
          <w:i/>
          <w:color w:val="000000"/>
          <w:sz w:val="24"/>
          <w:szCs w:val="24"/>
        </w:rPr>
        <w:t>: Before, During, After Testing Phases</w:t>
      </w:r>
    </w:p>
    <w:p w14:paraId="370B95EB" w14:textId="77777777" w:rsidR="00574F01" w:rsidRPr="00CA1DD9" w:rsidRDefault="00574F01" w:rsidP="002565DE">
      <w:pPr>
        <w:pStyle w:val="Heading2"/>
        <w:spacing w:before="240" w:after="160" w:line="480" w:lineRule="auto"/>
        <w:rPr>
          <w:rFonts w:ascii="Times New Roman" w:hAnsi="Times New Roman" w:cs="Times New Roman"/>
          <w:b/>
          <w:sz w:val="28"/>
          <w:szCs w:val="28"/>
        </w:rPr>
      </w:pPr>
      <w:bookmarkStart w:id="82" w:name="_Toc530946995"/>
      <w:r w:rsidRPr="00CA1DD9">
        <w:rPr>
          <w:rFonts w:ascii="Times New Roman" w:hAnsi="Times New Roman" w:cs="Times New Roman"/>
          <w:b/>
          <w:sz w:val="28"/>
          <w:szCs w:val="28"/>
        </w:rPr>
        <w:lastRenderedPageBreak/>
        <w:t>Compilation in Transit</w:t>
      </w:r>
      <w:bookmarkEnd w:id="82"/>
    </w:p>
    <w:p w14:paraId="27155319" w14:textId="467C06DB" w:rsidR="0050235E" w:rsidRPr="00CA1DD9" w:rsidRDefault="00574F01" w:rsidP="002565DE">
      <w:pPr>
        <w:spacing w:before="240" w:line="480" w:lineRule="auto"/>
        <w:ind w:firstLine="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When data is in transit, there will be some compilations that may arise within the company, such as stealing information or accessing restricted areas within the network. Some of these types of security breaches come from different </w:t>
      </w:r>
      <w:r w:rsidRPr="00140AAA">
        <w:rPr>
          <w:rFonts w:ascii="Times New Roman" w:eastAsia="Times New Roman" w:hAnsi="Times New Roman" w:cs="Times New Roman"/>
          <w:noProof/>
          <w:color w:val="000000"/>
          <w:sz w:val="24"/>
          <w:szCs w:val="24"/>
        </w:rPr>
        <w:t>areas</w:t>
      </w:r>
      <w:r w:rsidRPr="00CA1DD9">
        <w:rPr>
          <w:rFonts w:ascii="Times New Roman" w:eastAsia="Times New Roman" w:hAnsi="Times New Roman" w:cs="Times New Roman"/>
          <w:color w:val="000000"/>
          <w:sz w:val="24"/>
          <w:szCs w:val="24"/>
        </w:rPr>
        <w:t xml:space="preserve"> of background</w:t>
      </w:r>
      <w:r w:rsidR="00140AAA">
        <w:rPr>
          <w:rFonts w:ascii="Times New Roman" w:eastAsia="Times New Roman" w:hAnsi="Times New Roman" w:cs="Times New Roman"/>
          <w:color w:val="000000"/>
          <w:sz w:val="24"/>
          <w:szCs w:val="24"/>
        </w:rPr>
        <w:t>,</w:t>
      </w:r>
      <w:r w:rsidRPr="00CA1DD9">
        <w:rPr>
          <w:rFonts w:ascii="Times New Roman" w:eastAsia="Times New Roman" w:hAnsi="Times New Roman" w:cs="Times New Roman"/>
          <w:color w:val="000000"/>
          <w:sz w:val="24"/>
          <w:szCs w:val="24"/>
        </w:rPr>
        <w:t xml:space="preserve"> </w:t>
      </w:r>
      <w:r w:rsidRPr="00140AAA">
        <w:rPr>
          <w:rFonts w:ascii="Times New Roman" w:eastAsia="Times New Roman" w:hAnsi="Times New Roman" w:cs="Times New Roman"/>
          <w:noProof/>
          <w:color w:val="000000"/>
          <w:sz w:val="24"/>
          <w:szCs w:val="24"/>
        </w:rPr>
        <w:t>and</w:t>
      </w:r>
      <w:r w:rsidRPr="00CA1DD9">
        <w:rPr>
          <w:rFonts w:ascii="Times New Roman" w:eastAsia="Times New Roman" w:hAnsi="Times New Roman" w:cs="Times New Roman"/>
          <w:color w:val="000000"/>
          <w:sz w:val="24"/>
          <w:szCs w:val="24"/>
        </w:rPr>
        <w:t xml:space="preserve"> some security breaches are unintentional. Since data is on a constancy move when it </w:t>
      </w:r>
      <w:r w:rsidRPr="00140AAA">
        <w:rPr>
          <w:rFonts w:ascii="Times New Roman" w:eastAsia="Times New Roman" w:hAnsi="Times New Roman" w:cs="Times New Roman"/>
          <w:noProof/>
          <w:color w:val="000000"/>
          <w:sz w:val="24"/>
          <w:szCs w:val="24"/>
        </w:rPr>
        <w:t>is referred</w:t>
      </w:r>
      <w:r w:rsidRPr="00CA1DD9">
        <w:rPr>
          <w:rFonts w:ascii="Times New Roman" w:eastAsia="Times New Roman" w:hAnsi="Times New Roman" w:cs="Times New Roman"/>
          <w:color w:val="000000"/>
          <w:sz w:val="24"/>
          <w:szCs w:val="24"/>
        </w:rPr>
        <w:t xml:space="preserve"> to as in transit, data can become very vulnerable, which is why we must develop the proper security measures to protect the data and its integrity of data.</w:t>
      </w:r>
    </w:p>
    <w:p w14:paraId="2B4C6861" w14:textId="06FEE399" w:rsidR="0050235E" w:rsidRPr="00CA1DD9" w:rsidRDefault="0050235E" w:rsidP="002565DE">
      <w:pPr>
        <w:pStyle w:val="Heading1"/>
        <w:spacing w:after="160" w:line="480" w:lineRule="auto"/>
        <w:jc w:val="center"/>
        <w:rPr>
          <w:rFonts w:ascii="Times New Roman" w:hAnsi="Times New Roman" w:cs="Times New Roman"/>
        </w:rPr>
      </w:pPr>
      <w:bookmarkStart w:id="83" w:name="_Toc530946996"/>
      <w:r w:rsidRPr="00CA1DD9">
        <w:rPr>
          <w:rFonts w:ascii="Times New Roman" w:hAnsi="Times New Roman" w:cs="Times New Roman"/>
        </w:rPr>
        <w:t>Deployment Strategy</w:t>
      </w:r>
      <w:bookmarkEnd w:id="83"/>
    </w:p>
    <w:p w14:paraId="18A244FD" w14:textId="77777777" w:rsidR="00893363" w:rsidRPr="00893363" w:rsidRDefault="00893363" w:rsidP="00893363">
      <w:pPr>
        <w:pStyle w:val="Heading2"/>
        <w:spacing w:before="240" w:after="160" w:line="480" w:lineRule="auto"/>
        <w:rPr>
          <w:rFonts w:ascii="Times New Roman" w:hAnsi="Times New Roman" w:cs="Times New Roman"/>
          <w:b/>
          <w:sz w:val="28"/>
          <w:szCs w:val="28"/>
        </w:rPr>
      </w:pPr>
      <w:bookmarkStart w:id="84" w:name="_Toc530946997"/>
      <w:r w:rsidRPr="00893363">
        <w:rPr>
          <w:rFonts w:ascii="Times New Roman" w:hAnsi="Times New Roman" w:cs="Times New Roman"/>
          <w:b/>
          <w:sz w:val="28"/>
          <w:szCs w:val="28"/>
        </w:rPr>
        <w:t>Tailoring of Data Protections for the SaaS Cloud Infrastructure</w:t>
      </w:r>
      <w:bookmarkEnd w:id="84"/>
    </w:p>
    <w:p w14:paraId="35200707" w14:textId="00117F6B" w:rsidR="00893363" w:rsidRDefault="00893363" w:rsidP="00893363">
      <w:pPr>
        <w:spacing w:before="240" w:line="480" w:lineRule="auto"/>
        <w:ind w:firstLine="720"/>
        <w:rPr>
          <w:rFonts w:ascii="Times New Roman" w:hAnsi="Times New Roman" w:cs="Times New Roman"/>
          <w:sz w:val="24"/>
          <w:szCs w:val="24"/>
        </w:rPr>
      </w:pPr>
      <w:r w:rsidRPr="00893363">
        <w:rPr>
          <w:rFonts w:ascii="Times New Roman" w:hAnsi="Times New Roman" w:cs="Times New Roman"/>
          <w:sz w:val="24"/>
          <w:szCs w:val="24"/>
        </w:rPr>
        <w:t xml:space="preserve">Cloud computing–which includes Software as a Service </w:t>
      </w:r>
      <w:r w:rsidR="00140AAA">
        <w:rPr>
          <w:rFonts w:ascii="Times New Roman" w:hAnsi="Times New Roman" w:cs="Times New Roman"/>
          <w:sz w:val="24"/>
          <w:szCs w:val="24"/>
        </w:rPr>
        <w:t>(</w:t>
      </w:r>
      <w:r w:rsidRPr="00893363">
        <w:rPr>
          <w:rFonts w:ascii="Times New Roman" w:hAnsi="Times New Roman" w:cs="Times New Roman"/>
          <w:sz w:val="24"/>
          <w:szCs w:val="24"/>
        </w:rPr>
        <w:t>SaaS</w:t>
      </w:r>
      <w:r w:rsidR="00140AAA">
        <w:rPr>
          <w:rFonts w:ascii="Times New Roman" w:hAnsi="Times New Roman" w:cs="Times New Roman"/>
          <w:sz w:val="24"/>
          <w:szCs w:val="24"/>
        </w:rPr>
        <w:t>)</w:t>
      </w:r>
      <w:r w:rsidRPr="00893363">
        <w:rPr>
          <w:rFonts w:ascii="Times New Roman" w:hAnsi="Times New Roman" w:cs="Times New Roman"/>
          <w:sz w:val="24"/>
          <w:szCs w:val="24"/>
        </w:rPr>
        <w:t xml:space="preserve">, Infrastructure as a Service </w:t>
      </w:r>
      <w:r w:rsidR="00140AAA">
        <w:rPr>
          <w:rFonts w:ascii="Times New Roman" w:hAnsi="Times New Roman" w:cs="Times New Roman"/>
          <w:sz w:val="24"/>
          <w:szCs w:val="24"/>
        </w:rPr>
        <w:t>(</w:t>
      </w:r>
      <w:r w:rsidRPr="00893363">
        <w:rPr>
          <w:rFonts w:ascii="Times New Roman" w:hAnsi="Times New Roman" w:cs="Times New Roman"/>
          <w:sz w:val="24"/>
          <w:szCs w:val="24"/>
        </w:rPr>
        <w:t>IaaS</w:t>
      </w:r>
      <w:r w:rsidR="00140AAA">
        <w:rPr>
          <w:rFonts w:ascii="Times New Roman" w:hAnsi="Times New Roman" w:cs="Times New Roman"/>
          <w:sz w:val="24"/>
          <w:szCs w:val="24"/>
        </w:rPr>
        <w:t>)</w:t>
      </w:r>
      <w:r w:rsidRPr="00893363">
        <w:rPr>
          <w:rFonts w:ascii="Times New Roman" w:hAnsi="Times New Roman" w:cs="Times New Roman"/>
          <w:sz w:val="24"/>
          <w:szCs w:val="24"/>
        </w:rPr>
        <w:t xml:space="preserve">, and Platform as a Service </w:t>
      </w:r>
      <w:r w:rsidR="00140AAA">
        <w:rPr>
          <w:rFonts w:ascii="Times New Roman" w:hAnsi="Times New Roman" w:cs="Times New Roman"/>
          <w:sz w:val="24"/>
          <w:szCs w:val="24"/>
        </w:rPr>
        <w:t>(</w:t>
      </w:r>
      <w:r w:rsidRPr="00893363">
        <w:rPr>
          <w:rFonts w:ascii="Times New Roman" w:hAnsi="Times New Roman" w:cs="Times New Roman"/>
          <w:sz w:val="24"/>
          <w:szCs w:val="24"/>
        </w:rPr>
        <w:t>PaaS</w:t>
      </w:r>
      <w:r w:rsidR="00140AAA">
        <w:rPr>
          <w:rFonts w:ascii="Times New Roman" w:hAnsi="Times New Roman" w:cs="Times New Roman"/>
          <w:sz w:val="24"/>
          <w:szCs w:val="24"/>
        </w:rPr>
        <w:t>)</w:t>
      </w:r>
      <w:r w:rsidRPr="00893363">
        <w:rPr>
          <w:rFonts w:ascii="Times New Roman" w:hAnsi="Times New Roman" w:cs="Times New Roman"/>
          <w:sz w:val="24"/>
          <w:szCs w:val="24"/>
        </w:rPr>
        <w:t xml:space="preserve">–will comprise 11% of overall technological disruption that enables “the next indispensable consumer technology,” according to KPMG’s 2015 Global Innovation Survey. SaaS dominates the cloud computing space as the most popular implementation type. Cloud computing is expected to grow at a staggering rate through 2022. </w:t>
      </w:r>
    </w:p>
    <w:p w14:paraId="7518C4F9" w14:textId="46A1669B" w:rsidR="00893363" w:rsidRDefault="00893363" w:rsidP="00893363">
      <w:pPr>
        <w:spacing w:before="240" w:line="480" w:lineRule="auto"/>
        <w:ind w:firstLine="720"/>
        <w:rPr>
          <w:rFonts w:ascii="Times New Roman" w:hAnsi="Times New Roman" w:cs="Times New Roman"/>
          <w:sz w:val="24"/>
          <w:szCs w:val="24"/>
        </w:rPr>
      </w:pPr>
      <w:r w:rsidRPr="00893363">
        <w:rPr>
          <w:rFonts w:ascii="Times New Roman" w:hAnsi="Times New Roman" w:cs="Times New Roman"/>
          <w:sz w:val="24"/>
          <w:szCs w:val="24"/>
        </w:rPr>
        <w:t xml:space="preserve">Many factors are driving the adoption of SaaS, including the benefits of rapid deployment and rapid ROI, less upfront capital investment, and a decreased reliance on limited implementation resources. Issues that can impede a successful SaaS implementation include data security, privacy, internet connectivity, and availability. The data security and privacy issues and potential solutions will </w:t>
      </w:r>
      <w:r w:rsidRPr="00875912">
        <w:rPr>
          <w:rFonts w:ascii="Times New Roman" w:hAnsi="Times New Roman" w:cs="Times New Roman"/>
          <w:noProof/>
          <w:sz w:val="24"/>
          <w:szCs w:val="24"/>
        </w:rPr>
        <w:t>be explored</w:t>
      </w:r>
      <w:r w:rsidRPr="00893363">
        <w:rPr>
          <w:rFonts w:ascii="Times New Roman" w:hAnsi="Times New Roman" w:cs="Times New Roman"/>
          <w:sz w:val="24"/>
          <w:szCs w:val="24"/>
        </w:rPr>
        <w:t xml:space="preserve"> below. (The State of SaaS in 2015, 2016)</w:t>
      </w:r>
      <w:r>
        <w:rPr>
          <w:rFonts w:ascii="Times New Roman" w:hAnsi="Times New Roman" w:cs="Times New Roman"/>
          <w:sz w:val="24"/>
          <w:szCs w:val="24"/>
        </w:rPr>
        <w:t>.</w:t>
      </w:r>
    </w:p>
    <w:p w14:paraId="38EA23B9" w14:textId="14E10134" w:rsidR="00893363" w:rsidRDefault="00893363" w:rsidP="00893363">
      <w:pPr>
        <w:spacing w:before="240" w:line="480" w:lineRule="auto"/>
        <w:jc w:val="center"/>
        <w:rPr>
          <w:rFonts w:ascii="Times New Roman" w:hAnsi="Times New Roman" w:cs="Times New Roman"/>
          <w:sz w:val="24"/>
          <w:szCs w:val="24"/>
        </w:rPr>
      </w:pPr>
      <w:r>
        <w:rPr>
          <w:noProof/>
        </w:rPr>
        <w:lastRenderedPageBreak/>
        <w:drawing>
          <wp:inline distT="0" distB="0" distL="0" distR="0" wp14:anchorId="25001A6A" wp14:editId="10022A9B">
            <wp:extent cx="4365625" cy="2794000"/>
            <wp:effectExtent l="0" t="0" r="0" b="6350"/>
            <wp:docPr id="5" name="Picture 5" descr="https://financesonline.com/uploads/2016/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nancesonline.com/uploads/2016/0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7682" cy="2801716"/>
                    </a:xfrm>
                    <a:prstGeom prst="rect">
                      <a:avLst/>
                    </a:prstGeom>
                    <a:noFill/>
                    <a:ln>
                      <a:noFill/>
                    </a:ln>
                  </pic:spPr>
                </pic:pic>
              </a:graphicData>
            </a:graphic>
          </wp:inline>
        </w:drawing>
      </w:r>
    </w:p>
    <w:p w14:paraId="16F7E3E9" w14:textId="3799F770" w:rsidR="00893363" w:rsidRDefault="00893363" w:rsidP="00893363">
      <w:pPr>
        <w:spacing w:before="240" w:line="480" w:lineRule="auto"/>
        <w:jc w:val="center"/>
        <w:rPr>
          <w:rFonts w:ascii="Times New Roman" w:hAnsi="Times New Roman" w:cs="Times New Roman"/>
          <w:sz w:val="24"/>
          <w:szCs w:val="24"/>
        </w:rPr>
      </w:pPr>
      <w:r w:rsidRPr="00893363">
        <w:rPr>
          <w:rFonts w:ascii="Times New Roman" w:hAnsi="Times New Roman" w:cs="Times New Roman"/>
          <w:b/>
          <w:i/>
          <w:sz w:val="24"/>
          <w:szCs w:val="24"/>
        </w:rPr>
        <w:t>Figure 3: Technologies enabling the next indispensable consumer technology</w:t>
      </w:r>
      <w:r>
        <w:rPr>
          <w:rFonts w:ascii="Times New Roman" w:hAnsi="Times New Roman" w:cs="Times New Roman"/>
          <w:sz w:val="24"/>
          <w:szCs w:val="24"/>
        </w:rPr>
        <w:t xml:space="preserve"> (</w:t>
      </w:r>
      <w:r w:rsidRPr="00893363">
        <w:rPr>
          <w:rFonts w:ascii="Times New Roman" w:hAnsi="Times New Roman" w:cs="Times New Roman"/>
          <w:sz w:val="24"/>
          <w:szCs w:val="24"/>
        </w:rPr>
        <w:t>Source: KPMG‘s 2015 Global Innovation Survey</w:t>
      </w:r>
      <w:r>
        <w:rPr>
          <w:rFonts w:ascii="Times New Roman" w:hAnsi="Times New Roman" w:cs="Times New Roman"/>
          <w:sz w:val="24"/>
          <w:szCs w:val="24"/>
        </w:rPr>
        <w:t>)</w:t>
      </w:r>
    </w:p>
    <w:p w14:paraId="6DBD5764" w14:textId="77777777" w:rsidR="00893363" w:rsidRPr="00893363" w:rsidRDefault="00893363" w:rsidP="00893363">
      <w:pPr>
        <w:pStyle w:val="Heading2"/>
        <w:spacing w:before="240" w:after="160" w:line="480" w:lineRule="auto"/>
        <w:rPr>
          <w:rFonts w:ascii="Times New Roman" w:hAnsi="Times New Roman" w:cs="Times New Roman"/>
          <w:b/>
          <w:sz w:val="28"/>
          <w:szCs w:val="28"/>
        </w:rPr>
      </w:pPr>
      <w:bookmarkStart w:id="85" w:name="_Toc530946998"/>
      <w:r w:rsidRPr="00893363">
        <w:rPr>
          <w:rFonts w:ascii="Times New Roman" w:hAnsi="Times New Roman" w:cs="Times New Roman"/>
          <w:b/>
          <w:sz w:val="28"/>
          <w:szCs w:val="28"/>
        </w:rPr>
        <w:t>Security for Cloud Computing</w:t>
      </w:r>
      <w:bookmarkEnd w:id="85"/>
    </w:p>
    <w:p w14:paraId="13CE7717" w14:textId="6AAC1B4B" w:rsidR="00893363" w:rsidRPr="00893363" w:rsidRDefault="00893363" w:rsidP="00893363">
      <w:pPr>
        <w:spacing w:before="240" w:line="480" w:lineRule="auto"/>
        <w:ind w:firstLine="720"/>
        <w:rPr>
          <w:rFonts w:ascii="Times New Roman" w:hAnsi="Times New Roman" w:cs="Times New Roman"/>
          <w:sz w:val="24"/>
          <w:szCs w:val="24"/>
        </w:rPr>
      </w:pPr>
      <w:r w:rsidRPr="00893363">
        <w:rPr>
          <w:rFonts w:ascii="Times New Roman" w:hAnsi="Times New Roman" w:cs="Times New Roman"/>
          <w:sz w:val="24"/>
          <w:szCs w:val="24"/>
        </w:rPr>
        <w:t xml:space="preserve">For any data/information system, the best practices for securing it dictate that protection should always be in </w:t>
      </w:r>
      <w:r w:rsidRPr="00875912">
        <w:rPr>
          <w:rFonts w:ascii="Times New Roman" w:hAnsi="Times New Roman" w:cs="Times New Roman"/>
          <w:noProof/>
          <w:sz w:val="24"/>
          <w:szCs w:val="24"/>
        </w:rPr>
        <w:t>place and</w:t>
      </w:r>
      <w:r w:rsidRPr="00893363">
        <w:rPr>
          <w:rFonts w:ascii="Times New Roman" w:hAnsi="Times New Roman" w:cs="Times New Roman"/>
          <w:sz w:val="24"/>
          <w:szCs w:val="24"/>
        </w:rPr>
        <w:t xml:space="preserve"> from every attack vector. There are four security areas of concern each with their unique requirements. These four areas </w:t>
      </w:r>
      <w:r w:rsidR="003E0A98">
        <w:rPr>
          <w:rFonts w:ascii="Times New Roman" w:hAnsi="Times New Roman" w:cs="Times New Roman"/>
          <w:sz w:val="24"/>
          <w:szCs w:val="24"/>
        </w:rPr>
        <w:t xml:space="preserve">when securing the cloud: the </w:t>
      </w:r>
      <w:r w:rsidRPr="00893363">
        <w:rPr>
          <w:rFonts w:ascii="Times New Roman" w:hAnsi="Times New Roman" w:cs="Times New Roman"/>
          <w:sz w:val="24"/>
          <w:szCs w:val="24"/>
        </w:rPr>
        <w:t xml:space="preserve">application, infrastructure, </w:t>
      </w:r>
      <w:r w:rsidR="003E0A98">
        <w:rPr>
          <w:rFonts w:ascii="Times New Roman" w:hAnsi="Times New Roman" w:cs="Times New Roman"/>
          <w:sz w:val="24"/>
          <w:szCs w:val="24"/>
        </w:rPr>
        <w:t xml:space="preserve">the </w:t>
      </w:r>
      <w:r w:rsidRPr="00893363">
        <w:rPr>
          <w:rFonts w:ascii="Times New Roman" w:hAnsi="Times New Roman" w:cs="Times New Roman"/>
          <w:sz w:val="24"/>
          <w:szCs w:val="24"/>
        </w:rPr>
        <w:t>process</w:t>
      </w:r>
      <w:r w:rsidR="003E0A98">
        <w:rPr>
          <w:rFonts w:ascii="Times New Roman" w:hAnsi="Times New Roman" w:cs="Times New Roman"/>
          <w:sz w:val="24"/>
          <w:szCs w:val="24"/>
        </w:rPr>
        <w:t>/storage</w:t>
      </w:r>
      <w:r w:rsidR="000A6A31">
        <w:rPr>
          <w:rFonts w:ascii="Times New Roman" w:hAnsi="Times New Roman" w:cs="Times New Roman"/>
          <w:sz w:val="24"/>
          <w:szCs w:val="24"/>
        </w:rPr>
        <w:t>,</w:t>
      </w:r>
      <w:r w:rsidRPr="00893363">
        <w:rPr>
          <w:rFonts w:ascii="Times New Roman" w:hAnsi="Times New Roman" w:cs="Times New Roman"/>
          <w:sz w:val="24"/>
          <w:szCs w:val="24"/>
        </w:rPr>
        <w:t xml:space="preserve"> </w:t>
      </w:r>
      <w:r w:rsidRPr="000A6A31">
        <w:rPr>
          <w:rFonts w:ascii="Times New Roman" w:hAnsi="Times New Roman" w:cs="Times New Roman"/>
          <w:noProof/>
          <w:sz w:val="24"/>
          <w:szCs w:val="24"/>
        </w:rPr>
        <w:t>and</w:t>
      </w:r>
      <w:r w:rsidRPr="00893363">
        <w:rPr>
          <w:rFonts w:ascii="Times New Roman" w:hAnsi="Times New Roman" w:cs="Times New Roman"/>
          <w:sz w:val="24"/>
          <w:szCs w:val="24"/>
        </w:rPr>
        <w:t xml:space="preserve"> </w:t>
      </w:r>
      <w:r w:rsidRPr="000A6A31">
        <w:rPr>
          <w:rFonts w:ascii="Times New Roman" w:hAnsi="Times New Roman" w:cs="Times New Roman"/>
          <w:noProof/>
          <w:sz w:val="24"/>
          <w:szCs w:val="24"/>
        </w:rPr>
        <w:t>person</w:t>
      </w:r>
      <w:r w:rsidR="000A6A31">
        <w:rPr>
          <w:rFonts w:ascii="Times New Roman" w:hAnsi="Times New Roman" w:cs="Times New Roman"/>
          <w:noProof/>
          <w:sz w:val="24"/>
          <w:szCs w:val="24"/>
        </w:rPr>
        <w:t>a</w:t>
      </w:r>
      <w:r w:rsidRPr="000A6A31">
        <w:rPr>
          <w:rFonts w:ascii="Times New Roman" w:hAnsi="Times New Roman" w:cs="Times New Roman"/>
          <w:noProof/>
          <w:sz w:val="24"/>
          <w:szCs w:val="24"/>
        </w:rPr>
        <w:t>l</w:t>
      </w:r>
      <w:r w:rsidRPr="00893363">
        <w:rPr>
          <w:rFonts w:ascii="Times New Roman" w:hAnsi="Times New Roman" w:cs="Times New Roman"/>
          <w:sz w:val="24"/>
          <w:szCs w:val="24"/>
        </w:rPr>
        <w:t xml:space="preserve"> security. This paper will focus on </w:t>
      </w:r>
      <w:r w:rsidRPr="000A6A31">
        <w:rPr>
          <w:rFonts w:ascii="Times New Roman" w:hAnsi="Times New Roman" w:cs="Times New Roman"/>
          <w:noProof/>
          <w:sz w:val="24"/>
          <w:szCs w:val="24"/>
        </w:rPr>
        <w:t>application</w:t>
      </w:r>
      <w:r w:rsidRPr="00893363">
        <w:rPr>
          <w:rFonts w:ascii="Times New Roman" w:hAnsi="Times New Roman" w:cs="Times New Roman"/>
          <w:sz w:val="24"/>
          <w:szCs w:val="24"/>
        </w:rPr>
        <w:t xml:space="preserve"> and infrastructure security.</w:t>
      </w:r>
    </w:p>
    <w:p w14:paraId="72BB6639" w14:textId="12F10811" w:rsidR="00893363" w:rsidRPr="00893363" w:rsidRDefault="00893363" w:rsidP="00893363">
      <w:pPr>
        <w:pStyle w:val="Heading3"/>
        <w:spacing w:before="240" w:after="160" w:line="480" w:lineRule="auto"/>
        <w:rPr>
          <w:rStyle w:val="Heading3Char"/>
          <w:rFonts w:ascii="Times New Roman" w:hAnsi="Times New Roman" w:cs="Times New Roman"/>
          <w:i/>
        </w:rPr>
      </w:pPr>
      <w:bookmarkStart w:id="86" w:name="_Toc530946999"/>
      <w:r w:rsidRPr="00893363">
        <w:rPr>
          <w:rStyle w:val="Heading3Char"/>
          <w:rFonts w:ascii="Times New Roman" w:hAnsi="Times New Roman" w:cs="Times New Roman"/>
          <w:i/>
        </w:rPr>
        <w:t>Access Control</w:t>
      </w:r>
      <w:bookmarkEnd w:id="86"/>
    </w:p>
    <w:p w14:paraId="28B64DDE" w14:textId="18E08C58" w:rsidR="00893363" w:rsidRDefault="00893363" w:rsidP="00126414">
      <w:pPr>
        <w:spacing w:before="240" w:line="480" w:lineRule="auto"/>
        <w:ind w:firstLine="720"/>
        <w:rPr>
          <w:rFonts w:ascii="Times New Roman" w:hAnsi="Times New Roman" w:cs="Times New Roman"/>
          <w:sz w:val="24"/>
          <w:szCs w:val="24"/>
        </w:rPr>
      </w:pPr>
      <w:r w:rsidRPr="00893363">
        <w:rPr>
          <w:rFonts w:ascii="Times New Roman" w:hAnsi="Times New Roman" w:cs="Times New Roman"/>
          <w:sz w:val="24"/>
          <w:szCs w:val="24"/>
        </w:rPr>
        <w:t>When a user utilizes a cloud SaaS service, the need for security is required immediately. Authentication is the mechanism of choice. Authentication ensures that only valid user credentials would obtain access.</w:t>
      </w:r>
    </w:p>
    <w:p w14:paraId="7974D791" w14:textId="19A8C76D" w:rsidR="00893363" w:rsidRDefault="00893363" w:rsidP="00893363">
      <w:pPr>
        <w:spacing w:before="240" w:line="480" w:lineRule="auto"/>
        <w:jc w:val="center"/>
        <w:rPr>
          <w:rFonts w:ascii="Times New Roman" w:hAnsi="Times New Roman" w:cs="Times New Roman"/>
          <w:sz w:val="24"/>
          <w:szCs w:val="24"/>
        </w:rPr>
      </w:pPr>
      <w:r>
        <w:rPr>
          <w:noProof/>
        </w:rPr>
        <w:lastRenderedPageBreak/>
        <w:drawing>
          <wp:inline distT="0" distB="0" distL="0" distR="0" wp14:anchorId="2875382D" wp14:editId="537A6606">
            <wp:extent cx="5943600" cy="3269615"/>
            <wp:effectExtent l="0" t="0" r="0" b="6985"/>
            <wp:docPr id="6" name="Picture 6" descr="MerlinCryption LLC Identifies New 4th State of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linCryption LLC Identifies New 4th State of Data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7AF772DE" w14:textId="76113065" w:rsidR="00893363" w:rsidRDefault="00893363" w:rsidP="00893363">
      <w:pPr>
        <w:spacing w:before="240" w:line="48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Figure 4: </w:t>
      </w:r>
      <w:r w:rsidR="00126414">
        <w:rPr>
          <w:rFonts w:ascii="Times New Roman" w:hAnsi="Times New Roman" w:cs="Times New Roman"/>
          <w:b/>
          <w:i/>
          <w:sz w:val="24"/>
          <w:szCs w:val="24"/>
        </w:rPr>
        <w:t>4 Different stages of Data</w:t>
      </w:r>
    </w:p>
    <w:p w14:paraId="401C5AD5" w14:textId="77777777" w:rsidR="00126414" w:rsidRPr="00126414" w:rsidRDefault="00126414" w:rsidP="00126414">
      <w:pPr>
        <w:spacing w:before="240" w:line="480" w:lineRule="auto"/>
        <w:ind w:firstLine="720"/>
        <w:rPr>
          <w:rFonts w:ascii="Times New Roman" w:hAnsi="Times New Roman" w:cs="Times New Roman"/>
          <w:sz w:val="24"/>
          <w:szCs w:val="24"/>
        </w:rPr>
      </w:pPr>
      <w:r w:rsidRPr="00126414">
        <w:rPr>
          <w:rFonts w:ascii="Times New Roman" w:hAnsi="Times New Roman" w:cs="Times New Roman"/>
          <w:sz w:val="24"/>
          <w:szCs w:val="24"/>
        </w:rPr>
        <w:t xml:space="preserve">Data needs to be protected in three states: at rest, in use, and </w:t>
      </w:r>
      <w:r w:rsidRPr="005F3D08">
        <w:rPr>
          <w:rFonts w:ascii="Times New Roman" w:hAnsi="Times New Roman" w:cs="Times New Roman"/>
          <w:noProof/>
          <w:sz w:val="24"/>
          <w:szCs w:val="24"/>
        </w:rPr>
        <w:t>in</w:t>
      </w:r>
      <w:r w:rsidRPr="00126414">
        <w:rPr>
          <w:rFonts w:ascii="Times New Roman" w:hAnsi="Times New Roman" w:cs="Times New Roman"/>
          <w:sz w:val="24"/>
          <w:szCs w:val="24"/>
        </w:rPr>
        <w:t xml:space="preserve"> motion. Each state presents unique security challenges.</w:t>
      </w:r>
    </w:p>
    <w:p w14:paraId="1AD565E9" w14:textId="77777777" w:rsidR="00126414" w:rsidRPr="00126414" w:rsidRDefault="00126414" w:rsidP="00126414">
      <w:pPr>
        <w:pStyle w:val="Heading3"/>
        <w:spacing w:before="240" w:after="160" w:line="480" w:lineRule="auto"/>
        <w:rPr>
          <w:rStyle w:val="Heading3Char"/>
          <w:rFonts w:ascii="Times New Roman" w:hAnsi="Times New Roman" w:cs="Times New Roman"/>
          <w:i/>
        </w:rPr>
      </w:pPr>
      <w:bookmarkStart w:id="87" w:name="_Toc530947000"/>
      <w:r w:rsidRPr="00126414">
        <w:rPr>
          <w:rStyle w:val="Heading3Char"/>
          <w:rFonts w:ascii="Times New Roman" w:hAnsi="Times New Roman" w:cs="Times New Roman"/>
          <w:i/>
        </w:rPr>
        <w:t>Data at Rest</w:t>
      </w:r>
      <w:bookmarkEnd w:id="87"/>
    </w:p>
    <w:p w14:paraId="09B1F31A" w14:textId="74FF06FA" w:rsidR="00126414" w:rsidRPr="00126414" w:rsidRDefault="00126414" w:rsidP="00126414">
      <w:pPr>
        <w:spacing w:before="240" w:line="480" w:lineRule="auto"/>
        <w:ind w:firstLine="720"/>
        <w:rPr>
          <w:rFonts w:ascii="Times New Roman" w:hAnsi="Times New Roman" w:cs="Times New Roman"/>
          <w:sz w:val="24"/>
          <w:szCs w:val="24"/>
        </w:rPr>
      </w:pPr>
      <w:r w:rsidRPr="00126414">
        <w:rPr>
          <w:rFonts w:ascii="Times New Roman" w:hAnsi="Times New Roman" w:cs="Times New Roman"/>
          <w:sz w:val="24"/>
          <w:szCs w:val="24"/>
        </w:rPr>
        <w:t xml:space="preserve">Data is at rest when it </w:t>
      </w:r>
      <w:r w:rsidRPr="005F3D08">
        <w:rPr>
          <w:rFonts w:ascii="Times New Roman" w:hAnsi="Times New Roman" w:cs="Times New Roman"/>
          <w:noProof/>
          <w:sz w:val="24"/>
          <w:szCs w:val="24"/>
        </w:rPr>
        <w:t>is stored</w:t>
      </w:r>
      <w:r w:rsidRPr="00126414">
        <w:rPr>
          <w:rFonts w:ascii="Times New Roman" w:hAnsi="Times New Roman" w:cs="Times New Roman"/>
          <w:sz w:val="24"/>
          <w:szCs w:val="24"/>
        </w:rPr>
        <w:t xml:space="preserve"> on a hard drive. Organizations need additional layers of defense to protect sensitive data from intruders if the network </w:t>
      </w:r>
      <w:r w:rsidRPr="005F3D08">
        <w:rPr>
          <w:rFonts w:ascii="Times New Roman" w:hAnsi="Times New Roman" w:cs="Times New Roman"/>
          <w:noProof/>
          <w:sz w:val="24"/>
          <w:szCs w:val="24"/>
        </w:rPr>
        <w:t>is compromised</w:t>
      </w:r>
      <w:r w:rsidRPr="00126414">
        <w:rPr>
          <w:rFonts w:ascii="Times New Roman" w:hAnsi="Times New Roman" w:cs="Times New Roman"/>
          <w:sz w:val="24"/>
          <w:szCs w:val="24"/>
        </w:rPr>
        <w:t>.</w:t>
      </w:r>
      <w:r>
        <w:rPr>
          <w:rFonts w:ascii="Times New Roman" w:hAnsi="Times New Roman" w:cs="Times New Roman"/>
          <w:sz w:val="24"/>
          <w:szCs w:val="24"/>
        </w:rPr>
        <w:t xml:space="preserve"> </w:t>
      </w:r>
      <w:r w:rsidRPr="00126414">
        <w:rPr>
          <w:rFonts w:ascii="Times New Roman" w:hAnsi="Times New Roman" w:cs="Times New Roman"/>
          <w:sz w:val="24"/>
          <w:szCs w:val="24"/>
        </w:rPr>
        <w:t>Encrypting hard drives is one of the best ways to ensure the security of data at rest. Other steps can also help, such as storing individual data elements in separate locations to decrease the likelihood of attackers gaining enough information to commit fraud or other crimes.</w:t>
      </w:r>
    </w:p>
    <w:p w14:paraId="0AC7F0DC" w14:textId="77777777" w:rsidR="00126414" w:rsidRPr="00126414" w:rsidRDefault="00126414" w:rsidP="00126414">
      <w:pPr>
        <w:pStyle w:val="Heading3"/>
        <w:spacing w:before="240" w:after="160" w:line="480" w:lineRule="auto"/>
        <w:rPr>
          <w:rStyle w:val="Heading3Char"/>
          <w:rFonts w:ascii="Times New Roman" w:hAnsi="Times New Roman" w:cs="Times New Roman"/>
          <w:i/>
        </w:rPr>
      </w:pPr>
      <w:bookmarkStart w:id="88" w:name="_Toc530947001"/>
      <w:r w:rsidRPr="00126414">
        <w:rPr>
          <w:rStyle w:val="Heading3Char"/>
          <w:rFonts w:ascii="Times New Roman" w:hAnsi="Times New Roman" w:cs="Times New Roman"/>
          <w:i/>
        </w:rPr>
        <w:lastRenderedPageBreak/>
        <w:t>Data in Use</w:t>
      </w:r>
      <w:bookmarkEnd w:id="88"/>
    </w:p>
    <w:p w14:paraId="64521475" w14:textId="1DA81E37" w:rsidR="00126414" w:rsidRPr="00126414" w:rsidRDefault="00126414" w:rsidP="00126414">
      <w:pPr>
        <w:spacing w:before="240" w:line="480" w:lineRule="auto"/>
        <w:ind w:firstLine="720"/>
        <w:rPr>
          <w:rFonts w:ascii="Times New Roman" w:hAnsi="Times New Roman" w:cs="Times New Roman"/>
          <w:sz w:val="24"/>
          <w:szCs w:val="24"/>
        </w:rPr>
      </w:pPr>
      <w:r w:rsidRPr="00126414">
        <w:rPr>
          <w:rFonts w:ascii="Times New Roman" w:hAnsi="Times New Roman" w:cs="Times New Roman"/>
          <w:sz w:val="24"/>
          <w:szCs w:val="24"/>
        </w:rPr>
        <w:t>Data in use is more vulnerable than data at rest because, by definition, it must be accessible to those who need it. The keys to securing data in use are to control access as tightly as possible and to incorporate an authentication mechanism to ensure that users are not hiding behind stolen identities.</w:t>
      </w:r>
      <w:r>
        <w:rPr>
          <w:rFonts w:ascii="Times New Roman" w:hAnsi="Times New Roman" w:cs="Times New Roman"/>
          <w:sz w:val="24"/>
          <w:szCs w:val="24"/>
        </w:rPr>
        <w:t xml:space="preserve"> </w:t>
      </w:r>
      <w:r w:rsidRPr="00126414">
        <w:rPr>
          <w:rFonts w:ascii="Times New Roman" w:hAnsi="Times New Roman" w:cs="Times New Roman"/>
          <w:sz w:val="24"/>
          <w:szCs w:val="24"/>
        </w:rPr>
        <w:t xml:space="preserve">Organizations also need to be able to track and report relevant </w:t>
      </w:r>
      <w:r w:rsidR="00DD20D7" w:rsidRPr="00126414">
        <w:rPr>
          <w:rFonts w:ascii="Times New Roman" w:hAnsi="Times New Roman" w:cs="Times New Roman"/>
          <w:sz w:val="24"/>
          <w:szCs w:val="24"/>
        </w:rPr>
        <w:t>information,</w:t>
      </w:r>
      <w:r w:rsidRPr="00126414">
        <w:rPr>
          <w:rFonts w:ascii="Times New Roman" w:hAnsi="Times New Roman" w:cs="Times New Roman"/>
          <w:sz w:val="24"/>
          <w:szCs w:val="24"/>
        </w:rPr>
        <w:t xml:space="preserve"> so they can detect suspicious activity, diagnose potential threats, and proactively improve security. For example, an account being disabled due to a certain number of failed login attempts could be a warning sign that a system is under attack.</w:t>
      </w:r>
    </w:p>
    <w:p w14:paraId="3BE7C909" w14:textId="77777777" w:rsidR="00126414" w:rsidRPr="00126414" w:rsidRDefault="00126414" w:rsidP="00126414">
      <w:pPr>
        <w:pStyle w:val="Heading3"/>
        <w:spacing w:before="240" w:after="160" w:line="480" w:lineRule="auto"/>
        <w:rPr>
          <w:rStyle w:val="Heading3Char"/>
          <w:rFonts w:ascii="Times New Roman" w:hAnsi="Times New Roman" w:cs="Times New Roman"/>
          <w:i/>
        </w:rPr>
      </w:pPr>
      <w:bookmarkStart w:id="89" w:name="_Toc530947002"/>
      <w:r w:rsidRPr="00126414">
        <w:rPr>
          <w:rStyle w:val="Heading3Char"/>
          <w:rFonts w:ascii="Times New Roman" w:hAnsi="Times New Roman" w:cs="Times New Roman"/>
          <w:i/>
        </w:rPr>
        <w:t>Data in Motion</w:t>
      </w:r>
      <w:bookmarkEnd w:id="89"/>
    </w:p>
    <w:p w14:paraId="2986A359" w14:textId="57CD87DB" w:rsidR="00126414" w:rsidRPr="00126414" w:rsidRDefault="00126414" w:rsidP="00126414">
      <w:pPr>
        <w:spacing w:before="240" w:line="480" w:lineRule="auto"/>
        <w:ind w:firstLine="720"/>
        <w:rPr>
          <w:rFonts w:ascii="Times New Roman" w:hAnsi="Times New Roman" w:cs="Times New Roman"/>
          <w:sz w:val="24"/>
          <w:szCs w:val="24"/>
        </w:rPr>
      </w:pPr>
      <w:r w:rsidRPr="00126414">
        <w:rPr>
          <w:rFonts w:ascii="Times New Roman" w:hAnsi="Times New Roman" w:cs="Times New Roman"/>
          <w:sz w:val="24"/>
          <w:szCs w:val="24"/>
        </w:rPr>
        <w:t xml:space="preserve">Data is at its most vulnerable when it is in </w:t>
      </w:r>
      <w:r w:rsidR="00DD20D7" w:rsidRPr="00126414">
        <w:rPr>
          <w:rFonts w:ascii="Times New Roman" w:hAnsi="Times New Roman" w:cs="Times New Roman"/>
          <w:sz w:val="24"/>
          <w:szCs w:val="24"/>
        </w:rPr>
        <w:t>motion and</w:t>
      </w:r>
      <w:r w:rsidRPr="00126414">
        <w:rPr>
          <w:rFonts w:ascii="Times New Roman" w:hAnsi="Times New Roman" w:cs="Times New Roman"/>
          <w:sz w:val="24"/>
          <w:szCs w:val="24"/>
        </w:rPr>
        <w:t xml:space="preserve"> protecting information in this state requires specialized capabilities. Anyone with the right tools can intercept data as it moves along this path (Man in the Middle). There are several effective ways to make data in motion more secure. The best way to ensure that messages and attachments remain confidential is to transmit them through an encryption platform that integrates with existing systems and workflows. (Janacek, 2015)</w:t>
      </w:r>
      <w:r>
        <w:rPr>
          <w:rFonts w:ascii="Times New Roman" w:hAnsi="Times New Roman" w:cs="Times New Roman"/>
          <w:sz w:val="24"/>
          <w:szCs w:val="24"/>
        </w:rPr>
        <w:t xml:space="preserve"> </w:t>
      </w:r>
      <w:r w:rsidRPr="00126414">
        <w:rPr>
          <w:rFonts w:ascii="Times New Roman" w:hAnsi="Times New Roman" w:cs="Times New Roman"/>
          <w:sz w:val="24"/>
          <w:szCs w:val="24"/>
        </w:rPr>
        <w:t>Other security concerns to be considered in the implementation of a SaaS cloud-based system are:</w:t>
      </w:r>
    </w:p>
    <w:p w14:paraId="0ECB9E98" w14:textId="0EDE45F1" w:rsidR="00126414" w:rsidRDefault="00126414" w:rsidP="00126414">
      <w:pPr>
        <w:pStyle w:val="ListParagraph"/>
        <w:numPr>
          <w:ilvl w:val="0"/>
          <w:numId w:val="6"/>
        </w:numPr>
        <w:spacing w:before="240" w:line="480" w:lineRule="auto"/>
        <w:rPr>
          <w:rFonts w:ascii="Times New Roman" w:hAnsi="Times New Roman" w:cs="Times New Roman"/>
          <w:sz w:val="24"/>
          <w:szCs w:val="24"/>
        </w:rPr>
      </w:pPr>
      <w:r w:rsidRPr="00126414">
        <w:rPr>
          <w:rFonts w:ascii="Times New Roman" w:hAnsi="Times New Roman" w:cs="Times New Roman"/>
          <w:sz w:val="24"/>
          <w:szCs w:val="24"/>
        </w:rPr>
        <w:t xml:space="preserve">What types of data does the organization store, use or </w:t>
      </w:r>
      <w:r w:rsidR="00CF40CD" w:rsidRPr="00126414">
        <w:rPr>
          <w:rFonts w:ascii="Times New Roman" w:hAnsi="Times New Roman" w:cs="Times New Roman"/>
          <w:sz w:val="24"/>
          <w:szCs w:val="24"/>
        </w:rPr>
        <w:t>transmit?</w:t>
      </w:r>
    </w:p>
    <w:p w14:paraId="4C4932DE" w14:textId="43E90F33" w:rsidR="00126414" w:rsidRDefault="00126414" w:rsidP="00126414">
      <w:pPr>
        <w:pStyle w:val="ListParagraph"/>
        <w:numPr>
          <w:ilvl w:val="0"/>
          <w:numId w:val="6"/>
        </w:numPr>
        <w:spacing w:before="240" w:line="480" w:lineRule="auto"/>
        <w:rPr>
          <w:rFonts w:ascii="Times New Roman" w:hAnsi="Times New Roman" w:cs="Times New Roman"/>
          <w:sz w:val="24"/>
          <w:szCs w:val="24"/>
        </w:rPr>
      </w:pPr>
      <w:r w:rsidRPr="00126414">
        <w:rPr>
          <w:rFonts w:ascii="Times New Roman" w:hAnsi="Times New Roman" w:cs="Times New Roman"/>
          <w:sz w:val="24"/>
          <w:szCs w:val="24"/>
        </w:rPr>
        <w:t xml:space="preserve">Who needs to access this </w:t>
      </w:r>
      <w:r w:rsidR="00DD20D7" w:rsidRPr="00126414">
        <w:rPr>
          <w:rFonts w:ascii="Times New Roman" w:hAnsi="Times New Roman" w:cs="Times New Roman"/>
          <w:sz w:val="24"/>
          <w:szCs w:val="24"/>
        </w:rPr>
        <w:t>data?</w:t>
      </w:r>
    </w:p>
    <w:p w14:paraId="6A2DE8DD" w14:textId="002DEA46" w:rsidR="00126414" w:rsidRDefault="00126414" w:rsidP="00126414">
      <w:pPr>
        <w:pStyle w:val="ListParagraph"/>
        <w:numPr>
          <w:ilvl w:val="0"/>
          <w:numId w:val="6"/>
        </w:numPr>
        <w:spacing w:before="240" w:line="480" w:lineRule="auto"/>
        <w:rPr>
          <w:rFonts w:ascii="Times New Roman" w:hAnsi="Times New Roman" w:cs="Times New Roman"/>
          <w:sz w:val="24"/>
          <w:szCs w:val="24"/>
        </w:rPr>
      </w:pPr>
      <w:r w:rsidRPr="00126414">
        <w:rPr>
          <w:rFonts w:ascii="Times New Roman" w:hAnsi="Times New Roman" w:cs="Times New Roman"/>
          <w:sz w:val="24"/>
          <w:szCs w:val="24"/>
        </w:rPr>
        <w:t>How is access to data controlled</w:t>
      </w:r>
      <w:r w:rsidR="00CF40CD">
        <w:rPr>
          <w:rFonts w:ascii="Times New Roman" w:hAnsi="Times New Roman" w:cs="Times New Roman"/>
          <w:sz w:val="24"/>
          <w:szCs w:val="24"/>
        </w:rPr>
        <w:t>?</w:t>
      </w:r>
    </w:p>
    <w:p w14:paraId="401114D6" w14:textId="7C8129FC" w:rsidR="00126414" w:rsidRDefault="00126414" w:rsidP="00126414">
      <w:pPr>
        <w:pStyle w:val="ListParagraph"/>
        <w:numPr>
          <w:ilvl w:val="0"/>
          <w:numId w:val="6"/>
        </w:numPr>
        <w:spacing w:before="240" w:line="480" w:lineRule="auto"/>
        <w:rPr>
          <w:rFonts w:ascii="Times New Roman" w:hAnsi="Times New Roman" w:cs="Times New Roman"/>
          <w:sz w:val="24"/>
          <w:szCs w:val="24"/>
        </w:rPr>
      </w:pPr>
      <w:r w:rsidRPr="00126414">
        <w:rPr>
          <w:rFonts w:ascii="Times New Roman" w:hAnsi="Times New Roman" w:cs="Times New Roman"/>
          <w:sz w:val="24"/>
          <w:szCs w:val="24"/>
        </w:rPr>
        <w:t>What mechanisms are used to transport data</w:t>
      </w:r>
      <w:r w:rsidR="00CF40CD">
        <w:rPr>
          <w:rFonts w:ascii="Times New Roman" w:hAnsi="Times New Roman" w:cs="Times New Roman"/>
          <w:sz w:val="24"/>
          <w:szCs w:val="24"/>
        </w:rPr>
        <w:t>?</w:t>
      </w:r>
    </w:p>
    <w:p w14:paraId="45A299E4" w14:textId="6D8D7579" w:rsidR="00126414" w:rsidRPr="00126414" w:rsidRDefault="00126414" w:rsidP="00126414">
      <w:pPr>
        <w:pStyle w:val="ListParagraph"/>
        <w:numPr>
          <w:ilvl w:val="0"/>
          <w:numId w:val="6"/>
        </w:numPr>
        <w:spacing w:before="240" w:line="480" w:lineRule="auto"/>
        <w:rPr>
          <w:rFonts w:ascii="Times New Roman" w:hAnsi="Times New Roman" w:cs="Times New Roman"/>
          <w:sz w:val="24"/>
          <w:szCs w:val="24"/>
        </w:rPr>
      </w:pPr>
      <w:r w:rsidRPr="00126414">
        <w:rPr>
          <w:rFonts w:ascii="Times New Roman" w:hAnsi="Times New Roman" w:cs="Times New Roman"/>
          <w:sz w:val="24"/>
          <w:szCs w:val="24"/>
        </w:rPr>
        <w:t xml:space="preserve">What are the pertinent laws, regulations, and </w:t>
      </w:r>
      <w:r w:rsidR="00CF40CD" w:rsidRPr="00126414">
        <w:rPr>
          <w:rFonts w:ascii="Times New Roman" w:hAnsi="Times New Roman" w:cs="Times New Roman"/>
          <w:sz w:val="24"/>
          <w:szCs w:val="24"/>
        </w:rPr>
        <w:t>standard?</w:t>
      </w:r>
    </w:p>
    <w:p w14:paraId="0C7A9299" w14:textId="09F6A80F" w:rsidR="00126414" w:rsidRPr="00126414" w:rsidRDefault="00126414" w:rsidP="00126414">
      <w:pPr>
        <w:spacing w:before="240" w:line="480" w:lineRule="auto"/>
        <w:ind w:firstLine="360"/>
        <w:rPr>
          <w:rFonts w:ascii="Times New Roman" w:hAnsi="Times New Roman" w:cs="Times New Roman"/>
          <w:sz w:val="24"/>
          <w:szCs w:val="24"/>
        </w:rPr>
      </w:pPr>
      <w:r w:rsidRPr="00126414">
        <w:rPr>
          <w:rFonts w:ascii="Times New Roman" w:hAnsi="Times New Roman" w:cs="Times New Roman"/>
          <w:sz w:val="24"/>
          <w:szCs w:val="24"/>
        </w:rPr>
        <w:lastRenderedPageBreak/>
        <w:t xml:space="preserve">Once the potential risks </w:t>
      </w:r>
      <w:r w:rsidRPr="005731A6">
        <w:rPr>
          <w:rFonts w:ascii="Times New Roman" w:hAnsi="Times New Roman" w:cs="Times New Roman"/>
          <w:noProof/>
          <w:sz w:val="24"/>
          <w:szCs w:val="24"/>
        </w:rPr>
        <w:t>are identified</w:t>
      </w:r>
      <w:r w:rsidRPr="00126414">
        <w:rPr>
          <w:rFonts w:ascii="Times New Roman" w:hAnsi="Times New Roman" w:cs="Times New Roman"/>
          <w:sz w:val="24"/>
          <w:szCs w:val="24"/>
        </w:rPr>
        <w:t>, work with security experts and cloud vendors to ensure appropriate data security mechanisms are in place before the final implementation of a SaaS-based cloud system.</w:t>
      </w:r>
    </w:p>
    <w:p w14:paraId="71965B3E" w14:textId="22BF52B2" w:rsidR="0050235E" w:rsidRPr="00CA1DD9" w:rsidRDefault="0050235E" w:rsidP="002565DE">
      <w:pPr>
        <w:pStyle w:val="Heading1"/>
        <w:spacing w:after="160" w:line="480" w:lineRule="auto"/>
        <w:jc w:val="center"/>
        <w:rPr>
          <w:rFonts w:ascii="Times New Roman" w:hAnsi="Times New Roman" w:cs="Times New Roman"/>
        </w:rPr>
      </w:pPr>
      <w:bookmarkStart w:id="90" w:name="_Toc530947003"/>
      <w:bookmarkStart w:id="91" w:name="_Hlk530084796"/>
      <w:r w:rsidRPr="00CA1DD9">
        <w:rPr>
          <w:rFonts w:ascii="Times New Roman" w:hAnsi="Times New Roman" w:cs="Times New Roman"/>
        </w:rPr>
        <w:t>Operations and Maintenance</w:t>
      </w:r>
      <w:bookmarkEnd w:id="90"/>
    </w:p>
    <w:bookmarkEnd w:id="91"/>
    <w:p w14:paraId="4074188F" w14:textId="30BB807D"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of the </w:t>
      </w:r>
      <w:r w:rsidR="005731A6">
        <w:rPr>
          <w:rFonts w:ascii="Times New Roman" w:hAnsi="Times New Roman" w:cs="Times New Roman"/>
          <w:noProof/>
          <w:sz w:val="24"/>
          <w:szCs w:val="24"/>
        </w:rPr>
        <w:t>vital</w:t>
      </w:r>
      <w:r>
        <w:rPr>
          <w:rFonts w:ascii="Times New Roman" w:hAnsi="Times New Roman" w:cs="Times New Roman"/>
          <w:sz w:val="24"/>
          <w:szCs w:val="24"/>
        </w:rPr>
        <w:t xml:space="preserve"> security plans that need to be documented and implemented within the network is a disaster recovery plan (DRP). A DRP is a document business plan that demonstrate</w:t>
      </w:r>
      <w:r w:rsidR="003E0A98">
        <w:rPr>
          <w:rFonts w:ascii="Times New Roman" w:hAnsi="Times New Roman" w:cs="Times New Roman"/>
          <w:sz w:val="24"/>
          <w:szCs w:val="24"/>
        </w:rPr>
        <w:t>s</w:t>
      </w:r>
      <w:r>
        <w:rPr>
          <w:rFonts w:ascii="Times New Roman" w:hAnsi="Times New Roman" w:cs="Times New Roman"/>
          <w:sz w:val="24"/>
          <w:szCs w:val="24"/>
        </w:rPr>
        <w:t xml:space="preserve"> the necessary actions that the company must take to resume quickly and effectively when a disaster occurs to the information technology. The </w:t>
      </w:r>
      <w:r w:rsidRPr="005731A6">
        <w:rPr>
          <w:rFonts w:ascii="Times New Roman" w:hAnsi="Times New Roman" w:cs="Times New Roman"/>
          <w:noProof/>
          <w:sz w:val="24"/>
          <w:szCs w:val="24"/>
        </w:rPr>
        <w:t>main</w:t>
      </w:r>
      <w:r>
        <w:rPr>
          <w:rFonts w:ascii="Times New Roman" w:hAnsi="Times New Roman" w:cs="Times New Roman"/>
          <w:sz w:val="24"/>
          <w:szCs w:val="24"/>
        </w:rPr>
        <w:t xml:space="preserve"> objective of this plan is to recover important data and resources that will help the company to continue its business operation until the company is fully restored (What is Disaster Recovery Plan (DRP</w:t>
      </w:r>
      <w:r w:rsidR="0099113B">
        <w:rPr>
          <w:rFonts w:ascii="Times New Roman" w:hAnsi="Times New Roman" w:cs="Times New Roman"/>
          <w:sz w:val="24"/>
          <w:szCs w:val="24"/>
        </w:rPr>
        <w:t>,2013</w:t>
      </w:r>
      <w:r>
        <w:rPr>
          <w:rFonts w:ascii="Times New Roman" w:hAnsi="Times New Roman" w:cs="Times New Roman"/>
          <w:sz w:val="24"/>
          <w:szCs w:val="24"/>
        </w:rPr>
        <w:t>)</w:t>
      </w:r>
      <w:r w:rsidR="0099113B">
        <w:rPr>
          <w:rFonts w:ascii="Times New Roman" w:hAnsi="Times New Roman" w:cs="Times New Roman"/>
          <w:sz w:val="24"/>
          <w:szCs w:val="24"/>
        </w:rPr>
        <w:t>)</w:t>
      </w:r>
      <w:r>
        <w:rPr>
          <w:rFonts w:ascii="Times New Roman" w:hAnsi="Times New Roman" w:cs="Times New Roman"/>
          <w:sz w:val="24"/>
          <w:szCs w:val="24"/>
        </w:rPr>
        <w:t xml:space="preserve">. There are fifteen important steps that are used to provide security and maintain the business operation, which </w:t>
      </w:r>
      <w:r w:rsidR="003E0A98">
        <w:rPr>
          <w:rFonts w:ascii="Times New Roman" w:hAnsi="Times New Roman" w:cs="Times New Roman"/>
          <w:sz w:val="24"/>
          <w:szCs w:val="24"/>
        </w:rPr>
        <w:t>is</w:t>
      </w:r>
      <w:r>
        <w:rPr>
          <w:rFonts w:ascii="Times New Roman" w:hAnsi="Times New Roman" w:cs="Times New Roman"/>
          <w:sz w:val="24"/>
          <w:szCs w:val="24"/>
        </w:rPr>
        <w:t xml:space="preserve"> broken down into four different categories (Mata, 2014):</w:t>
      </w:r>
    </w:p>
    <w:p w14:paraId="40DEFF30" w14:textId="77777777" w:rsidR="009036BC"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Evaluate Business Activities</w:t>
      </w:r>
    </w:p>
    <w:p w14:paraId="45F0BB17" w14:textId="77777777" w:rsidR="009036BC" w:rsidRPr="007C282E"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Determine Recovery Time Requirements</w:t>
      </w:r>
    </w:p>
    <w:p w14:paraId="3F46355A" w14:textId="77777777" w:rsidR="009036BC" w:rsidRPr="00AE2D34"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Test Hypothesis</w:t>
      </w:r>
    </w:p>
    <w:p w14:paraId="037988ED" w14:textId="77777777" w:rsidR="009036BC" w:rsidRPr="00A45555"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Policies &amp; Procedures</w:t>
      </w:r>
    </w:p>
    <w:p w14:paraId="6886ADA8" w14:textId="77777777" w:rsidR="009036BC" w:rsidRPr="00B14F80" w:rsidRDefault="009036BC" w:rsidP="002565DE">
      <w:pPr>
        <w:pStyle w:val="Heading2"/>
        <w:spacing w:before="240" w:after="160" w:line="480" w:lineRule="auto"/>
        <w:rPr>
          <w:rFonts w:ascii="Times New Roman" w:hAnsi="Times New Roman" w:cs="Times New Roman"/>
          <w:b/>
          <w:sz w:val="28"/>
          <w:szCs w:val="28"/>
        </w:rPr>
      </w:pPr>
      <w:bookmarkStart w:id="92" w:name="_Toc530947004"/>
      <w:r w:rsidRPr="00B14F80">
        <w:rPr>
          <w:rFonts w:ascii="Times New Roman" w:hAnsi="Times New Roman" w:cs="Times New Roman"/>
          <w:b/>
          <w:sz w:val="28"/>
          <w:szCs w:val="28"/>
        </w:rPr>
        <w:t>Evaluate Business Activities</w:t>
      </w:r>
      <w:bookmarkEnd w:id="92"/>
    </w:p>
    <w:p w14:paraId="11C103C4" w14:textId="6DDFA110"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step, there are important activities that the company must </w:t>
      </w:r>
      <w:r w:rsidR="00462EF5">
        <w:rPr>
          <w:rFonts w:ascii="Times New Roman" w:hAnsi="Times New Roman" w:cs="Times New Roman"/>
          <w:sz w:val="24"/>
          <w:szCs w:val="24"/>
        </w:rPr>
        <w:t>identify</w:t>
      </w:r>
      <w:r>
        <w:rPr>
          <w:rFonts w:ascii="Times New Roman" w:hAnsi="Times New Roman" w:cs="Times New Roman"/>
          <w:sz w:val="24"/>
          <w:szCs w:val="24"/>
        </w:rPr>
        <w:t xml:space="preserve"> to ensure the IT infrastructure is properly secured:</w:t>
      </w:r>
    </w:p>
    <w:p w14:paraId="34BA21BD" w14:textId="77777777" w:rsidR="009036BC"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Identify Critical Business Processes</w:t>
      </w:r>
    </w:p>
    <w:p w14:paraId="63AD1797" w14:textId="77777777" w:rsidR="009036BC"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Label Dependencies</w:t>
      </w:r>
    </w:p>
    <w:p w14:paraId="026EE416" w14:textId="77777777" w:rsidR="009036BC"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lastRenderedPageBreak/>
        <w:t>Define Vital Applications</w:t>
      </w:r>
    </w:p>
    <w:p w14:paraId="7330C681" w14:textId="77777777" w:rsidR="009036BC" w:rsidRDefault="009036BC" w:rsidP="002565DE">
      <w:pPr>
        <w:pStyle w:val="ListParagraph"/>
        <w:numPr>
          <w:ilvl w:val="0"/>
          <w:numId w:val="10"/>
        </w:numPr>
        <w:spacing w:before="240" w:line="480" w:lineRule="auto"/>
        <w:rPr>
          <w:rFonts w:ascii="Times New Roman" w:hAnsi="Times New Roman" w:cs="Times New Roman"/>
          <w:sz w:val="24"/>
          <w:szCs w:val="24"/>
        </w:rPr>
      </w:pPr>
      <w:r>
        <w:rPr>
          <w:rFonts w:ascii="Times New Roman" w:hAnsi="Times New Roman" w:cs="Times New Roman"/>
          <w:sz w:val="24"/>
          <w:szCs w:val="24"/>
        </w:rPr>
        <w:t>Assess Current Data Recovery</w:t>
      </w:r>
    </w:p>
    <w:p w14:paraId="313C2AA4" w14:textId="77777777" w:rsidR="009036BC" w:rsidRPr="003450E7" w:rsidRDefault="009036BC" w:rsidP="002565DE">
      <w:pPr>
        <w:pStyle w:val="Heading3"/>
        <w:spacing w:before="240" w:after="160" w:line="480" w:lineRule="auto"/>
        <w:rPr>
          <w:rFonts w:ascii="Times New Roman" w:hAnsi="Times New Roman" w:cs="Times New Roman"/>
          <w:i/>
        </w:rPr>
      </w:pPr>
      <w:bookmarkStart w:id="93" w:name="_Toc530947005"/>
      <w:r w:rsidRPr="003450E7">
        <w:rPr>
          <w:rFonts w:ascii="Times New Roman" w:hAnsi="Times New Roman" w:cs="Times New Roman"/>
          <w:i/>
        </w:rPr>
        <w:t>Identify Critical Business Processes</w:t>
      </w:r>
      <w:bookmarkEnd w:id="93"/>
    </w:p>
    <w:p w14:paraId="6C3CB602" w14:textId="171F39C4"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Superior Banking, when addressing a new security plan, such as a DRP, we need to define the data that needs to be protected and </w:t>
      </w:r>
      <w:r w:rsidR="0099113B">
        <w:rPr>
          <w:rFonts w:ascii="Times New Roman" w:hAnsi="Times New Roman" w:cs="Times New Roman"/>
          <w:noProof/>
          <w:sz w:val="24"/>
          <w:szCs w:val="24"/>
        </w:rPr>
        <w:t>discu</w:t>
      </w:r>
      <w:r w:rsidRPr="0099113B">
        <w:rPr>
          <w:rFonts w:ascii="Times New Roman" w:hAnsi="Times New Roman" w:cs="Times New Roman"/>
          <w:noProof/>
          <w:sz w:val="24"/>
          <w:szCs w:val="24"/>
        </w:rPr>
        <w:t>ss</w:t>
      </w:r>
      <w:r>
        <w:rPr>
          <w:rFonts w:ascii="Times New Roman" w:hAnsi="Times New Roman" w:cs="Times New Roman"/>
          <w:sz w:val="24"/>
          <w:szCs w:val="24"/>
        </w:rPr>
        <w:t xml:space="preserve"> the time frame that the company’s main computer system can function encase </w:t>
      </w:r>
      <w:r w:rsidR="00462EF5">
        <w:rPr>
          <w:rFonts w:ascii="Times New Roman" w:hAnsi="Times New Roman" w:cs="Times New Roman"/>
          <w:sz w:val="24"/>
          <w:szCs w:val="24"/>
        </w:rPr>
        <w:t>a</w:t>
      </w:r>
      <w:r>
        <w:rPr>
          <w:rFonts w:ascii="Times New Roman" w:hAnsi="Times New Roman" w:cs="Times New Roman"/>
          <w:sz w:val="24"/>
          <w:szCs w:val="24"/>
        </w:rPr>
        <w:t xml:space="preserve"> disaster occurs to the computer system. When </w:t>
      </w:r>
      <w:r w:rsidR="0099113B">
        <w:rPr>
          <w:rFonts w:ascii="Times New Roman" w:hAnsi="Times New Roman" w:cs="Times New Roman"/>
          <w:noProof/>
          <w:sz w:val="24"/>
          <w:szCs w:val="24"/>
        </w:rPr>
        <w:t>discu</w:t>
      </w:r>
      <w:r w:rsidRPr="0099113B">
        <w:rPr>
          <w:rFonts w:ascii="Times New Roman" w:hAnsi="Times New Roman" w:cs="Times New Roman"/>
          <w:noProof/>
          <w:sz w:val="24"/>
          <w:szCs w:val="24"/>
        </w:rPr>
        <w:t>ssing</w:t>
      </w:r>
      <w:r>
        <w:rPr>
          <w:rFonts w:ascii="Times New Roman" w:hAnsi="Times New Roman" w:cs="Times New Roman"/>
          <w:sz w:val="24"/>
          <w:szCs w:val="24"/>
        </w:rPr>
        <w:t xml:space="preserve"> the </w:t>
      </w:r>
      <w:r w:rsidRPr="0099113B">
        <w:rPr>
          <w:rFonts w:ascii="Times New Roman" w:hAnsi="Times New Roman" w:cs="Times New Roman"/>
          <w:noProof/>
          <w:sz w:val="24"/>
          <w:szCs w:val="24"/>
        </w:rPr>
        <w:t>main</w:t>
      </w:r>
      <w:r>
        <w:rPr>
          <w:rFonts w:ascii="Times New Roman" w:hAnsi="Times New Roman" w:cs="Times New Roman"/>
          <w:sz w:val="24"/>
          <w:szCs w:val="24"/>
        </w:rPr>
        <w:t xml:space="preserve"> computer system’s resources and how long will the company survive, we will be able to develop a more secure strategy that will help maintain its operation.</w:t>
      </w:r>
    </w:p>
    <w:p w14:paraId="701F6229" w14:textId="77777777" w:rsidR="009036BC" w:rsidRPr="00A45555" w:rsidRDefault="009036BC" w:rsidP="002565DE">
      <w:pPr>
        <w:pStyle w:val="Heading3"/>
        <w:spacing w:before="240" w:after="160" w:line="480" w:lineRule="auto"/>
        <w:rPr>
          <w:rFonts w:ascii="Times New Roman" w:hAnsi="Times New Roman" w:cs="Times New Roman"/>
          <w:i/>
        </w:rPr>
      </w:pPr>
      <w:bookmarkStart w:id="94" w:name="_Toc530947006"/>
      <w:r w:rsidRPr="00A45555">
        <w:rPr>
          <w:rFonts w:ascii="Times New Roman" w:hAnsi="Times New Roman" w:cs="Times New Roman"/>
          <w:i/>
        </w:rPr>
        <w:t>Label Dependencies</w:t>
      </w:r>
      <w:bookmarkEnd w:id="94"/>
    </w:p>
    <w:p w14:paraId="7F05AD69" w14:textId="0FCE5D68"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company will outline documentations about the applications that </w:t>
      </w:r>
      <w:r w:rsidR="003E0A98">
        <w:rPr>
          <w:rFonts w:ascii="Times New Roman" w:hAnsi="Times New Roman" w:cs="Times New Roman"/>
          <w:sz w:val="24"/>
          <w:szCs w:val="24"/>
        </w:rPr>
        <w:t>are</w:t>
      </w:r>
      <w:r>
        <w:rPr>
          <w:rFonts w:ascii="Times New Roman" w:hAnsi="Times New Roman" w:cs="Times New Roman"/>
          <w:sz w:val="24"/>
          <w:szCs w:val="24"/>
        </w:rPr>
        <w:t xml:space="preserve"> commonly used within the system and diagnose it outcome encase it stop working. For example, if Superior Banking’s website stops working or allowing access to financial records, we must define a what-if condition that shows us the outcome and its downtime. The document should display all the applications that </w:t>
      </w:r>
      <w:r w:rsidR="003E0A98">
        <w:rPr>
          <w:rFonts w:ascii="Times New Roman" w:hAnsi="Times New Roman" w:cs="Times New Roman"/>
          <w:sz w:val="24"/>
          <w:szCs w:val="24"/>
        </w:rPr>
        <w:t>are</w:t>
      </w:r>
      <w:r>
        <w:rPr>
          <w:rFonts w:ascii="Times New Roman" w:hAnsi="Times New Roman" w:cs="Times New Roman"/>
          <w:sz w:val="24"/>
          <w:szCs w:val="24"/>
        </w:rPr>
        <w:t xml:space="preserve"> being used by the company and the maximum downtime from higher downtime to lower downtime.</w:t>
      </w:r>
    </w:p>
    <w:p w14:paraId="17DA925A" w14:textId="77777777" w:rsidR="009036BC" w:rsidRPr="00A45555" w:rsidRDefault="009036BC" w:rsidP="002565DE">
      <w:pPr>
        <w:pStyle w:val="Heading3"/>
        <w:spacing w:before="240" w:after="160" w:line="480" w:lineRule="auto"/>
        <w:rPr>
          <w:rFonts w:ascii="Times New Roman" w:hAnsi="Times New Roman" w:cs="Times New Roman"/>
          <w:i/>
        </w:rPr>
      </w:pPr>
      <w:bookmarkStart w:id="95" w:name="_Toc530947007"/>
      <w:r w:rsidRPr="00A45555">
        <w:rPr>
          <w:rFonts w:ascii="Times New Roman" w:hAnsi="Times New Roman" w:cs="Times New Roman"/>
          <w:i/>
        </w:rPr>
        <w:t>Define Vital Applications</w:t>
      </w:r>
      <w:bookmarkEnd w:id="95"/>
    </w:p>
    <w:p w14:paraId="372D4E41" w14:textId="0032E10E"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Superior Banking can identify and label all the applications that </w:t>
      </w:r>
      <w:r w:rsidR="003E0A98">
        <w:rPr>
          <w:rFonts w:ascii="Times New Roman" w:hAnsi="Times New Roman" w:cs="Times New Roman"/>
          <w:sz w:val="24"/>
          <w:szCs w:val="24"/>
        </w:rPr>
        <w:t>are</w:t>
      </w:r>
      <w:r>
        <w:rPr>
          <w:rFonts w:ascii="Times New Roman" w:hAnsi="Times New Roman" w:cs="Times New Roman"/>
          <w:sz w:val="24"/>
          <w:szCs w:val="24"/>
        </w:rPr>
        <w:t xml:space="preserve"> being used to maintain its operation, as well as its maximum downtime, we will be able to define the </w:t>
      </w:r>
      <w:r w:rsidR="0099113B">
        <w:rPr>
          <w:rFonts w:ascii="Times New Roman" w:hAnsi="Times New Roman" w:cs="Times New Roman"/>
          <w:noProof/>
          <w:sz w:val="24"/>
          <w:szCs w:val="24"/>
        </w:rPr>
        <w:t>important</w:t>
      </w:r>
      <w:r>
        <w:rPr>
          <w:rFonts w:ascii="Times New Roman" w:hAnsi="Times New Roman" w:cs="Times New Roman"/>
          <w:sz w:val="24"/>
          <w:szCs w:val="24"/>
        </w:rPr>
        <w:t xml:space="preserve"> applications that </w:t>
      </w:r>
      <w:r w:rsidR="0099113B">
        <w:rPr>
          <w:rFonts w:ascii="Times New Roman" w:hAnsi="Times New Roman" w:cs="Times New Roman"/>
          <w:noProof/>
          <w:sz w:val="24"/>
          <w:szCs w:val="24"/>
        </w:rPr>
        <w:t>are</w:t>
      </w:r>
      <w:r>
        <w:rPr>
          <w:rFonts w:ascii="Times New Roman" w:hAnsi="Times New Roman" w:cs="Times New Roman"/>
          <w:sz w:val="24"/>
          <w:szCs w:val="24"/>
        </w:rPr>
        <w:t xml:space="preserve"> needed. Superior Banking will be using Software as a Service (SaaS) cloud computing infrastructure as its </w:t>
      </w:r>
      <w:r w:rsidRPr="0099113B">
        <w:rPr>
          <w:rFonts w:ascii="Times New Roman" w:hAnsi="Times New Roman" w:cs="Times New Roman"/>
          <w:noProof/>
          <w:sz w:val="24"/>
          <w:szCs w:val="24"/>
        </w:rPr>
        <w:t>main</w:t>
      </w:r>
      <w:r>
        <w:rPr>
          <w:rFonts w:ascii="Times New Roman" w:hAnsi="Times New Roman" w:cs="Times New Roman"/>
          <w:sz w:val="24"/>
          <w:szCs w:val="24"/>
        </w:rPr>
        <w:t xml:space="preserve"> application. Documenting all the </w:t>
      </w:r>
      <w:r w:rsidRPr="0099113B">
        <w:rPr>
          <w:rFonts w:ascii="Times New Roman" w:hAnsi="Times New Roman" w:cs="Times New Roman"/>
          <w:noProof/>
          <w:sz w:val="24"/>
          <w:szCs w:val="24"/>
        </w:rPr>
        <w:t>vital</w:t>
      </w:r>
      <w:r>
        <w:rPr>
          <w:rFonts w:ascii="Times New Roman" w:hAnsi="Times New Roman" w:cs="Times New Roman"/>
          <w:sz w:val="24"/>
          <w:szCs w:val="24"/>
        </w:rPr>
        <w:t xml:space="preserve"> applications that </w:t>
      </w:r>
      <w:r w:rsidRPr="0099113B">
        <w:rPr>
          <w:rFonts w:ascii="Times New Roman" w:hAnsi="Times New Roman" w:cs="Times New Roman"/>
          <w:noProof/>
          <w:sz w:val="24"/>
          <w:szCs w:val="24"/>
        </w:rPr>
        <w:t>are associated</w:t>
      </w:r>
      <w:r>
        <w:rPr>
          <w:rFonts w:ascii="Times New Roman" w:hAnsi="Times New Roman" w:cs="Times New Roman"/>
          <w:sz w:val="24"/>
          <w:szCs w:val="24"/>
        </w:rPr>
        <w:t xml:space="preserve"> with the network and SaaS cloud computing technology. </w:t>
      </w:r>
      <w:r w:rsidR="00077335" w:rsidRPr="00077335">
        <w:rPr>
          <w:rFonts w:ascii="Times New Roman" w:hAnsi="Times New Roman" w:cs="Times New Roman"/>
          <w:noProof/>
          <w:sz w:val="24"/>
          <w:szCs w:val="24"/>
        </w:rPr>
        <w:t>SaaS</w:t>
      </w:r>
      <w:r>
        <w:rPr>
          <w:rFonts w:ascii="Times New Roman" w:hAnsi="Times New Roman" w:cs="Times New Roman"/>
          <w:sz w:val="24"/>
          <w:szCs w:val="24"/>
        </w:rPr>
        <w:t xml:space="preserve"> will allow us to develop a plan that protects these applications.</w:t>
      </w:r>
    </w:p>
    <w:p w14:paraId="601FD8FF" w14:textId="77777777" w:rsidR="009036BC" w:rsidRPr="007C282E" w:rsidRDefault="009036BC" w:rsidP="002565DE">
      <w:pPr>
        <w:pStyle w:val="Heading3"/>
        <w:spacing w:before="240" w:after="160" w:line="480" w:lineRule="auto"/>
        <w:rPr>
          <w:rFonts w:ascii="Times New Roman" w:hAnsi="Times New Roman" w:cs="Times New Roman"/>
          <w:i/>
        </w:rPr>
      </w:pPr>
      <w:bookmarkStart w:id="96" w:name="_Toc530947008"/>
      <w:r w:rsidRPr="007C282E">
        <w:rPr>
          <w:rFonts w:ascii="Times New Roman" w:hAnsi="Times New Roman" w:cs="Times New Roman"/>
          <w:i/>
        </w:rPr>
        <w:lastRenderedPageBreak/>
        <w:t>Assess Current Data Recovery</w:t>
      </w:r>
      <w:bookmarkEnd w:id="96"/>
    </w:p>
    <w:p w14:paraId="40D4901E" w14:textId="77777777"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Superior Banking should already </w:t>
      </w:r>
      <w:r w:rsidRPr="00077335">
        <w:rPr>
          <w:rFonts w:ascii="Times New Roman" w:hAnsi="Times New Roman" w:cs="Times New Roman"/>
          <w:noProof/>
          <w:sz w:val="24"/>
          <w:szCs w:val="24"/>
        </w:rPr>
        <w:t>be equipped</w:t>
      </w:r>
      <w:r>
        <w:rPr>
          <w:rFonts w:ascii="Times New Roman" w:hAnsi="Times New Roman" w:cs="Times New Roman"/>
          <w:sz w:val="24"/>
          <w:szCs w:val="24"/>
        </w:rPr>
        <w:t xml:space="preserve"> with the latest backup and recovery software that is needed to protect the data. We must understand our current data recovery strategy before we determine what </w:t>
      </w:r>
      <w:r w:rsidRPr="00077335">
        <w:rPr>
          <w:rFonts w:ascii="Times New Roman" w:hAnsi="Times New Roman" w:cs="Times New Roman"/>
          <w:noProof/>
          <w:sz w:val="24"/>
          <w:szCs w:val="24"/>
        </w:rPr>
        <w:t>is needed</w:t>
      </w:r>
      <w:r>
        <w:rPr>
          <w:rFonts w:ascii="Times New Roman" w:hAnsi="Times New Roman" w:cs="Times New Roman"/>
          <w:sz w:val="24"/>
          <w:szCs w:val="24"/>
        </w:rPr>
        <w:t xml:space="preserve"> for improvement.</w:t>
      </w:r>
    </w:p>
    <w:p w14:paraId="35A9B4CD" w14:textId="77777777" w:rsidR="009036BC" w:rsidRPr="007C282E" w:rsidRDefault="009036BC" w:rsidP="002565DE">
      <w:pPr>
        <w:pStyle w:val="Heading2"/>
        <w:spacing w:before="240" w:after="160" w:line="480" w:lineRule="auto"/>
        <w:rPr>
          <w:rFonts w:ascii="Times New Roman" w:hAnsi="Times New Roman" w:cs="Times New Roman"/>
          <w:b/>
          <w:sz w:val="28"/>
          <w:szCs w:val="28"/>
        </w:rPr>
      </w:pPr>
      <w:bookmarkStart w:id="97" w:name="_Toc530947009"/>
      <w:r w:rsidRPr="007C282E">
        <w:rPr>
          <w:rFonts w:ascii="Times New Roman" w:hAnsi="Times New Roman" w:cs="Times New Roman"/>
          <w:b/>
          <w:sz w:val="28"/>
          <w:szCs w:val="28"/>
        </w:rPr>
        <w:t>Determine Recovery Time Requirements</w:t>
      </w:r>
      <w:bookmarkEnd w:id="97"/>
    </w:p>
    <w:p w14:paraId="4A89F783" w14:textId="759A600E" w:rsidR="009036BC" w:rsidRDefault="009036BC" w:rsidP="003E0A98">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we have gathered all the information that is needed, we will determine the </w:t>
      </w:r>
      <w:r w:rsidR="00462EF5">
        <w:rPr>
          <w:rFonts w:ascii="Times New Roman" w:hAnsi="Times New Roman" w:cs="Times New Roman"/>
          <w:sz w:val="24"/>
          <w:szCs w:val="24"/>
        </w:rPr>
        <w:t>recovery</w:t>
      </w:r>
      <w:r>
        <w:rPr>
          <w:rFonts w:ascii="Times New Roman" w:hAnsi="Times New Roman" w:cs="Times New Roman"/>
          <w:sz w:val="24"/>
          <w:szCs w:val="24"/>
        </w:rPr>
        <w:t xml:space="preserve"> time that is </w:t>
      </w:r>
      <w:r w:rsidR="00077335">
        <w:rPr>
          <w:rFonts w:ascii="Times New Roman" w:hAnsi="Times New Roman" w:cs="Times New Roman"/>
          <w:noProof/>
          <w:sz w:val="24"/>
          <w:szCs w:val="24"/>
        </w:rPr>
        <w:t>requir</w:t>
      </w:r>
      <w:r w:rsidRPr="00077335">
        <w:rPr>
          <w:rFonts w:ascii="Times New Roman" w:hAnsi="Times New Roman" w:cs="Times New Roman"/>
          <w:noProof/>
          <w:sz w:val="24"/>
          <w:szCs w:val="24"/>
        </w:rPr>
        <w:t>ed</w:t>
      </w:r>
      <w:r>
        <w:rPr>
          <w:rFonts w:ascii="Times New Roman" w:hAnsi="Times New Roman" w:cs="Times New Roman"/>
          <w:sz w:val="24"/>
          <w:szCs w:val="24"/>
        </w:rPr>
        <w:t xml:space="preserve"> to maintain Superior Banking’s operation. Determining the amount of recovery time is an </w:t>
      </w:r>
      <w:r w:rsidRPr="00077335">
        <w:rPr>
          <w:rFonts w:ascii="Times New Roman" w:hAnsi="Times New Roman" w:cs="Times New Roman"/>
          <w:noProof/>
          <w:sz w:val="24"/>
          <w:szCs w:val="24"/>
        </w:rPr>
        <w:t>important</w:t>
      </w:r>
      <w:r>
        <w:rPr>
          <w:rFonts w:ascii="Times New Roman" w:hAnsi="Times New Roman" w:cs="Times New Roman"/>
          <w:sz w:val="24"/>
          <w:szCs w:val="24"/>
        </w:rPr>
        <w:t xml:space="preserve"> part within the business, which address five different elements in accomplishing this task</w:t>
      </w:r>
      <w:r w:rsidR="00077335">
        <w:rPr>
          <w:rFonts w:ascii="Times New Roman" w:hAnsi="Times New Roman" w:cs="Times New Roman"/>
          <w:sz w:val="24"/>
          <w:szCs w:val="24"/>
        </w:rPr>
        <w:t>:</w:t>
      </w:r>
    </w:p>
    <w:p w14:paraId="29E92AAB" w14:textId="77777777" w:rsidR="009036BC" w:rsidRDefault="009036BC" w:rsidP="002565DE">
      <w:pPr>
        <w:pStyle w:val="ListParagraph"/>
        <w:numPr>
          <w:ilvl w:val="0"/>
          <w:numId w:val="11"/>
        </w:numPr>
        <w:spacing w:before="240" w:line="480" w:lineRule="auto"/>
        <w:rPr>
          <w:rFonts w:ascii="Times New Roman" w:hAnsi="Times New Roman" w:cs="Times New Roman"/>
          <w:sz w:val="24"/>
          <w:szCs w:val="24"/>
        </w:rPr>
      </w:pPr>
      <w:r>
        <w:rPr>
          <w:rFonts w:ascii="Times New Roman" w:hAnsi="Times New Roman" w:cs="Times New Roman"/>
          <w:sz w:val="24"/>
          <w:szCs w:val="24"/>
        </w:rPr>
        <w:t>Perform a Business Impact Analysis (BIA)</w:t>
      </w:r>
    </w:p>
    <w:p w14:paraId="71169FEF" w14:textId="77777777" w:rsidR="009036BC" w:rsidRDefault="009036BC" w:rsidP="002565DE">
      <w:pPr>
        <w:pStyle w:val="ListParagraph"/>
        <w:numPr>
          <w:ilvl w:val="0"/>
          <w:numId w:val="11"/>
        </w:numPr>
        <w:spacing w:before="240" w:line="480" w:lineRule="auto"/>
        <w:rPr>
          <w:rFonts w:ascii="Times New Roman" w:hAnsi="Times New Roman" w:cs="Times New Roman"/>
          <w:sz w:val="24"/>
          <w:szCs w:val="24"/>
        </w:rPr>
      </w:pPr>
      <w:r>
        <w:rPr>
          <w:rFonts w:ascii="Times New Roman" w:hAnsi="Times New Roman" w:cs="Times New Roman"/>
          <w:sz w:val="24"/>
          <w:szCs w:val="24"/>
        </w:rPr>
        <w:t>Define Recovery Point Objectives (RPO)</w:t>
      </w:r>
    </w:p>
    <w:p w14:paraId="0C028E69" w14:textId="77777777" w:rsidR="009036BC" w:rsidRDefault="009036BC" w:rsidP="002565DE">
      <w:pPr>
        <w:pStyle w:val="ListParagraph"/>
        <w:numPr>
          <w:ilvl w:val="0"/>
          <w:numId w:val="11"/>
        </w:numPr>
        <w:spacing w:before="240" w:line="480" w:lineRule="auto"/>
        <w:rPr>
          <w:rFonts w:ascii="Times New Roman" w:hAnsi="Times New Roman" w:cs="Times New Roman"/>
          <w:sz w:val="24"/>
          <w:szCs w:val="24"/>
        </w:rPr>
      </w:pPr>
      <w:r>
        <w:rPr>
          <w:rFonts w:ascii="Times New Roman" w:hAnsi="Times New Roman" w:cs="Times New Roman"/>
          <w:sz w:val="24"/>
          <w:szCs w:val="24"/>
        </w:rPr>
        <w:t>Distinguish Recovery Time Objectives (RTO)</w:t>
      </w:r>
    </w:p>
    <w:p w14:paraId="591E0BEA" w14:textId="77777777" w:rsidR="009036BC" w:rsidRDefault="009036BC" w:rsidP="002565DE">
      <w:pPr>
        <w:pStyle w:val="ListParagraph"/>
        <w:numPr>
          <w:ilvl w:val="0"/>
          <w:numId w:val="11"/>
        </w:num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Determine Work Recovery Time (WRT) </w:t>
      </w:r>
    </w:p>
    <w:p w14:paraId="70BBEB91" w14:textId="77777777" w:rsidR="009036BC" w:rsidRPr="00E06697" w:rsidRDefault="009036BC" w:rsidP="002565DE">
      <w:pPr>
        <w:pStyle w:val="ListParagraph"/>
        <w:numPr>
          <w:ilvl w:val="0"/>
          <w:numId w:val="11"/>
        </w:numPr>
        <w:spacing w:before="240" w:line="480" w:lineRule="auto"/>
        <w:rPr>
          <w:rFonts w:ascii="Times New Roman" w:hAnsi="Times New Roman" w:cs="Times New Roman"/>
          <w:sz w:val="24"/>
          <w:szCs w:val="24"/>
        </w:rPr>
      </w:pPr>
      <w:r>
        <w:rPr>
          <w:rFonts w:ascii="Times New Roman" w:hAnsi="Times New Roman" w:cs="Times New Roman"/>
          <w:sz w:val="24"/>
          <w:szCs w:val="24"/>
        </w:rPr>
        <w:t>Designate Maximum Tolerable Downtime (MTD)</w:t>
      </w:r>
    </w:p>
    <w:p w14:paraId="74491887" w14:textId="77777777" w:rsidR="009036BC" w:rsidRPr="00E452C0" w:rsidRDefault="009036BC" w:rsidP="002565DE">
      <w:pPr>
        <w:pStyle w:val="Heading3"/>
        <w:spacing w:before="240" w:after="160" w:line="480" w:lineRule="auto"/>
        <w:rPr>
          <w:rFonts w:ascii="Times New Roman" w:hAnsi="Times New Roman" w:cs="Times New Roman"/>
          <w:i/>
        </w:rPr>
      </w:pPr>
      <w:bookmarkStart w:id="98" w:name="_Toc530947010"/>
      <w:r>
        <w:rPr>
          <w:rFonts w:ascii="Times New Roman" w:hAnsi="Times New Roman" w:cs="Times New Roman"/>
          <w:i/>
        </w:rPr>
        <w:t xml:space="preserve">Perform a </w:t>
      </w:r>
      <w:r w:rsidRPr="00E452C0">
        <w:rPr>
          <w:rFonts w:ascii="Times New Roman" w:hAnsi="Times New Roman" w:cs="Times New Roman"/>
          <w:i/>
        </w:rPr>
        <w:t>Business Impact Analysis (BIA)</w:t>
      </w:r>
      <w:bookmarkEnd w:id="98"/>
    </w:p>
    <w:p w14:paraId="333EE0D0" w14:textId="17A3539B" w:rsidR="009036BC" w:rsidRPr="00B63A68"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business impact analysis (BIA) is the process where it will help to determine and evaluate the threats that can occur to the business operations. The BIA includes an investigation of the different computer components that reveal any vulnerabilities within the system, as well as providing strategies that help to minimize the risks. </w:t>
      </w:r>
      <w:r w:rsidR="00A237E9">
        <w:rPr>
          <w:rFonts w:ascii="Times New Roman" w:hAnsi="Times New Roman" w:cs="Times New Roman"/>
          <w:noProof/>
          <w:sz w:val="24"/>
          <w:szCs w:val="24"/>
        </w:rPr>
        <w:t>BIA</w:t>
      </w:r>
      <w:r>
        <w:rPr>
          <w:rFonts w:ascii="Times New Roman" w:hAnsi="Times New Roman" w:cs="Times New Roman"/>
          <w:sz w:val="24"/>
          <w:szCs w:val="24"/>
        </w:rPr>
        <w:t xml:space="preserve"> is known as a business impact analysis report. </w:t>
      </w:r>
      <w:r w:rsidRPr="00E85E7C">
        <w:rPr>
          <w:rFonts w:ascii="Times New Roman" w:hAnsi="Times New Roman" w:cs="Times New Roman"/>
          <w:noProof/>
          <w:sz w:val="24"/>
          <w:szCs w:val="24"/>
        </w:rPr>
        <w:t>The</w:t>
      </w:r>
      <w:r>
        <w:rPr>
          <w:rFonts w:ascii="Times New Roman" w:hAnsi="Times New Roman" w:cs="Times New Roman"/>
          <w:sz w:val="24"/>
          <w:szCs w:val="24"/>
        </w:rPr>
        <w:t xml:space="preserve"> </w:t>
      </w:r>
      <w:r w:rsidRPr="00CD0D9A">
        <w:rPr>
          <w:rFonts w:ascii="Times New Roman" w:hAnsi="Times New Roman" w:cs="Times New Roman"/>
          <w:noProof/>
          <w:sz w:val="24"/>
          <w:szCs w:val="24"/>
        </w:rPr>
        <w:t>main</w:t>
      </w:r>
      <w:r>
        <w:rPr>
          <w:rFonts w:ascii="Times New Roman" w:hAnsi="Times New Roman" w:cs="Times New Roman"/>
          <w:sz w:val="24"/>
          <w:szCs w:val="24"/>
        </w:rPr>
        <w:t xml:space="preserve"> objective of a BIA has within a disaster recovery plan is to identify costs that </w:t>
      </w:r>
      <w:r w:rsidRPr="00E85E7C">
        <w:rPr>
          <w:rFonts w:ascii="Times New Roman" w:hAnsi="Times New Roman" w:cs="Times New Roman"/>
          <w:noProof/>
          <w:sz w:val="24"/>
          <w:szCs w:val="24"/>
        </w:rPr>
        <w:t>are linked</w:t>
      </w:r>
      <w:r>
        <w:rPr>
          <w:rFonts w:ascii="Times New Roman" w:hAnsi="Times New Roman" w:cs="Times New Roman"/>
          <w:sz w:val="24"/>
          <w:szCs w:val="24"/>
        </w:rPr>
        <w:t xml:space="preserve"> to company’s equipment </w:t>
      </w:r>
      <w:r w:rsidRPr="00E85E7C">
        <w:rPr>
          <w:rFonts w:ascii="Times New Roman" w:hAnsi="Times New Roman" w:cs="Times New Roman"/>
          <w:noProof/>
          <w:sz w:val="24"/>
          <w:szCs w:val="24"/>
        </w:rPr>
        <w:t>being compromised</w:t>
      </w:r>
      <w:r>
        <w:rPr>
          <w:rFonts w:ascii="Times New Roman" w:hAnsi="Times New Roman" w:cs="Times New Roman"/>
          <w:sz w:val="24"/>
          <w:szCs w:val="24"/>
        </w:rPr>
        <w:t xml:space="preserve">, replaces of </w:t>
      </w:r>
      <w:r w:rsidRPr="00CD0D9A">
        <w:rPr>
          <w:rFonts w:ascii="Times New Roman" w:hAnsi="Times New Roman" w:cs="Times New Roman"/>
          <w:noProof/>
          <w:sz w:val="24"/>
          <w:szCs w:val="24"/>
        </w:rPr>
        <w:t>equipment</w:t>
      </w:r>
      <w:r>
        <w:rPr>
          <w:rFonts w:ascii="Times New Roman" w:hAnsi="Times New Roman" w:cs="Times New Roman"/>
          <w:sz w:val="24"/>
          <w:szCs w:val="24"/>
        </w:rPr>
        <w:t xml:space="preserve">, amount of </w:t>
      </w:r>
      <w:r>
        <w:rPr>
          <w:rFonts w:ascii="Times New Roman" w:hAnsi="Times New Roman" w:cs="Times New Roman"/>
          <w:sz w:val="24"/>
          <w:szCs w:val="24"/>
        </w:rPr>
        <w:lastRenderedPageBreak/>
        <w:t xml:space="preserve">money to catch up, the profits loss, and its staff members, as well as its data. </w:t>
      </w:r>
      <w:r>
        <w:rPr>
          <w:rFonts w:ascii="Times New Roman" w:hAnsi="Times New Roman" w:cs="Times New Roman"/>
          <w:i/>
          <w:sz w:val="24"/>
          <w:szCs w:val="24"/>
        </w:rPr>
        <w:t xml:space="preserve">Table 7: Elements of a BIA </w:t>
      </w:r>
      <w:r>
        <w:rPr>
          <w:rFonts w:ascii="Times New Roman" w:hAnsi="Times New Roman" w:cs="Times New Roman"/>
          <w:sz w:val="24"/>
          <w:szCs w:val="24"/>
        </w:rPr>
        <w:t xml:space="preserve">address the highs and lows if a security breach or </w:t>
      </w:r>
      <w:r w:rsidR="00462EF5">
        <w:rPr>
          <w:rFonts w:ascii="Times New Roman" w:hAnsi="Times New Roman" w:cs="Times New Roman"/>
          <w:sz w:val="24"/>
          <w:szCs w:val="24"/>
        </w:rPr>
        <w:t>an</w:t>
      </w:r>
      <w:r>
        <w:rPr>
          <w:rFonts w:ascii="Times New Roman" w:hAnsi="Times New Roman" w:cs="Times New Roman"/>
          <w:sz w:val="24"/>
          <w:szCs w:val="24"/>
        </w:rPr>
        <w:t xml:space="preserve"> unforeseen force had occurred within the company to stop its operation (Rouse &amp; Sliwa, 2015).</w:t>
      </w:r>
    </w:p>
    <w:p w14:paraId="0E436973" w14:textId="004DE92E" w:rsidR="009036BC" w:rsidRPr="009036BC" w:rsidRDefault="009036BC" w:rsidP="002565DE">
      <w:pPr>
        <w:spacing w:before="240" w:line="480" w:lineRule="auto"/>
        <w:jc w:val="center"/>
        <w:rPr>
          <w:rFonts w:ascii="Times New Roman" w:hAnsi="Times New Roman" w:cs="Times New Roman"/>
          <w:b/>
          <w:i/>
          <w:sz w:val="24"/>
          <w:szCs w:val="24"/>
        </w:rPr>
      </w:pPr>
      <w:r w:rsidRPr="009036BC">
        <w:rPr>
          <w:rFonts w:ascii="Times New Roman" w:hAnsi="Times New Roman" w:cs="Times New Roman"/>
          <w:b/>
          <w:i/>
          <w:sz w:val="24"/>
          <w:szCs w:val="24"/>
        </w:rPr>
        <w:t>Table 7: Elements of a BIA</w:t>
      </w:r>
    </w:p>
    <w:tbl>
      <w:tblPr>
        <w:tblStyle w:val="GridTable6Colorful-Accent1"/>
        <w:tblW w:w="0" w:type="auto"/>
        <w:tblLook w:val="04A0" w:firstRow="1" w:lastRow="0" w:firstColumn="1" w:lastColumn="0" w:noHBand="0" w:noVBand="1"/>
      </w:tblPr>
      <w:tblGrid>
        <w:gridCol w:w="2826"/>
        <w:gridCol w:w="2407"/>
        <w:gridCol w:w="1886"/>
        <w:gridCol w:w="2231"/>
      </w:tblGrid>
      <w:tr w:rsidR="009036BC" w:rsidRPr="00B63A68" w14:paraId="384F8BD7" w14:textId="77777777" w:rsidTr="00256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4B312B1B" w14:textId="77777777" w:rsidR="009036BC" w:rsidRPr="00B63A68" w:rsidRDefault="009036BC" w:rsidP="00C80ECF">
            <w:pPr>
              <w:jc w:val="center"/>
              <w:rPr>
                <w:rFonts w:ascii="Times New Roman" w:hAnsi="Times New Roman" w:cs="Times New Roman"/>
                <w:i/>
                <w:sz w:val="24"/>
                <w:szCs w:val="24"/>
              </w:rPr>
            </w:pPr>
            <w:r w:rsidRPr="00B63A68">
              <w:rPr>
                <w:rFonts w:ascii="Times New Roman" w:hAnsi="Times New Roman" w:cs="Times New Roman"/>
                <w:i/>
                <w:sz w:val="24"/>
                <w:szCs w:val="24"/>
              </w:rPr>
              <w:t>Elements of a business impact analysis (BIA)</w:t>
            </w:r>
          </w:p>
        </w:tc>
      </w:tr>
      <w:tr w:rsidR="009036BC" w:rsidRPr="00B63A68" w14:paraId="5990C1B4" w14:textId="77777777" w:rsidTr="00256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4998F" w14:textId="77777777" w:rsidR="009036BC" w:rsidRPr="00B63A68" w:rsidRDefault="009036BC" w:rsidP="00C80ECF">
            <w:pPr>
              <w:jc w:val="center"/>
              <w:rPr>
                <w:rFonts w:ascii="Times New Roman" w:hAnsi="Times New Roman" w:cs="Times New Roman"/>
                <w:i/>
                <w:sz w:val="24"/>
                <w:szCs w:val="24"/>
              </w:rPr>
            </w:pPr>
            <w:r w:rsidRPr="00B63A68">
              <w:rPr>
                <w:rFonts w:ascii="Times New Roman" w:hAnsi="Times New Roman" w:cs="Times New Roman"/>
                <w:i/>
                <w:sz w:val="24"/>
                <w:szCs w:val="24"/>
              </w:rPr>
              <w:t>Business activity affected</w:t>
            </w:r>
          </w:p>
        </w:tc>
        <w:tc>
          <w:tcPr>
            <w:tcW w:w="0" w:type="auto"/>
            <w:vAlign w:val="center"/>
          </w:tcPr>
          <w:p w14:paraId="5173F6B6" w14:textId="77777777" w:rsidR="009036BC" w:rsidRPr="00B63A68" w:rsidRDefault="009036BC"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B63A68">
              <w:rPr>
                <w:rFonts w:ascii="Times New Roman" w:hAnsi="Times New Roman" w:cs="Times New Roman"/>
                <w:b/>
                <w:i/>
                <w:sz w:val="24"/>
                <w:szCs w:val="24"/>
              </w:rPr>
              <w:t>Potential operational loss</w:t>
            </w:r>
          </w:p>
        </w:tc>
        <w:tc>
          <w:tcPr>
            <w:tcW w:w="0" w:type="auto"/>
            <w:vAlign w:val="center"/>
          </w:tcPr>
          <w:p w14:paraId="68CC964E" w14:textId="77777777" w:rsidR="009036BC" w:rsidRPr="00B63A68" w:rsidRDefault="009036BC"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B63A68">
              <w:rPr>
                <w:rFonts w:ascii="Times New Roman" w:hAnsi="Times New Roman" w:cs="Times New Roman"/>
                <w:b/>
                <w:i/>
                <w:sz w:val="24"/>
                <w:szCs w:val="24"/>
              </w:rPr>
              <w:t>Potential financial loss</w:t>
            </w:r>
          </w:p>
        </w:tc>
        <w:tc>
          <w:tcPr>
            <w:tcW w:w="0" w:type="auto"/>
            <w:vAlign w:val="center"/>
          </w:tcPr>
          <w:p w14:paraId="0BAF27A6" w14:textId="77777777" w:rsidR="009036BC" w:rsidRPr="00B63A68" w:rsidRDefault="009036BC" w:rsidP="00C80E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B63A68">
              <w:rPr>
                <w:rFonts w:ascii="Times New Roman" w:hAnsi="Times New Roman" w:cs="Times New Roman"/>
                <w:b/>
                <w:i/>
                <w:sz w:val="24"/>
                <w:szCs w:val="24"/>
              </w:rPr>
              <w:t>Minimum time needed to recover operations</w:t>
            </w:r>
          </w:p>
        </w:tc>
      </w:tr>
      <w:tr w:rsidR="009036BC" w:rsidRPr="000F66EF" w14:paraId="0FFBA584" w14:textId="77777777" w:rsidTr="002565DE">
        <w:tc>
          <w:tcPr>
            <w:cnfStyle w:val="001000000000" w:firstRow="0" w:lastRow="0" w:firstColumn="1" w:lastColumn="0" w:oddVBand="0" w:evenVBand="0" w:oddHBand="0" w:evenHBand="0" w:firstRowFirstColumn="0" w:firstRowLastColumn="0" w:lastRowFirstColumn="0" w:lastRowLastColumn="0"/>
            <w:tcW w:w="0" w:type="auto"/>
          </w:tcPr>
          <w:p w14:paraId="2163EB49" w14:textId="77777777" w:rsidR="009036BC" w:rsidRPr="000F66EF" w:rsidRDefault="009036BC" w:rsidP="00C80ECF">
            <w:pPr>
              <w:rPr>
                <w:rFonts w:ascii="Times New Roman" w:hAnsi="Times New Roman" w:cs="Times New Roman"/>
                <w:b w:val="0"/>
                <w:sz w:val="24"/>
                <w:szCs w:val="24"/>
              </w:rPr>
            </w:pPr>
            <w:r>
              <w:rPr>
                <w:rFonts w:ascii="Times New Roman" w:hAnsi="Times New Roman" w:cs="Times New Roman"/>
                <w:b w:val="0"/>
                <w:sz w:val="24"/>
                <w:szCs w:val="24"/>
              </w:rPr>
              <w:t xml:space="preserve">All services in the SaaS cloud computing infrastructure </w:t>
            </w:r>
          </w:p>
        </w:tc>
        <w:tc>
          <w:tcPr>
            <w:tcW w:w="0" w:type="auto"/>
          </w:tcPr>
          <w:p w14:paraId="114621A5" w14:textId="77777777" w:rsidR="009036BC" w:rsidRPr="000F66EF" w:rsidRDefault="009036BC"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is temporary unavailable</w:t>
            </w:r>
          </w:p>
        </w:tc>
        <w:tc>
          <w:tcPr>
            <w:tcW w:w="0" w:type="auto"/>
          </w:tcPr>
          <w:p w14:paraId="4A856D6A" w14:textId="77777777" w:rsidR="009036BC" w:rsidRPr="000F66EF" w:rsidRDefault="009036BC"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 to 6,000 revenue loss/hour</w:t>
            </w:r>
          </w:p>
        </w:tc>
        <w:tc>
          <w:tcPr>
            <w:tcW w:w="0" w:type="auto"/>
          </w:tcPr>
          <w:p w14:paraId="7BC3575E" w14:textId="77777777" w:rsidR="009036BC" w:rsidRPr="000F66EF" w:rsidRDefault="009036BC" w:rsidP="00C80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Three to four hours</w:t>
            </w:r>
          </w:p>
        </w:tc>
      </w:tr>
      <w:tr w:rsidR="009036BC" w:rsidRPr="000F66EF" w14:paraId="3C4CC97A" w14:textId="77777777" w:rsidTr="00256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096FE0" w14:textId="77777777" w:rsidR="009036BC" w:rsidRPr="000F66EF" w:rsidRDefault="009036BC" w:rsidP="00C80ECF">
            <w:pPr>
              <w:rPr>
                <w:rFonts w:ascii="Times New Roman" w:hAnsi="Times New Roman" w:cs="Times New Roman"/>
                <w:b w:val="0"/>
                <w:sz w:val="24"/>
                <w:szCs w:val="24"/>
              </w:rPr>
            </w:pPr>
            <w:r>
              <w:rPr>
                <w:rFonts w:ascii="Times New Roman" w:hAnsi="Times New Roman" w:cs="Times New Roman"/>
                <w:b w:val="0"/>
                <w:sz w:val="24"/>
                <w:szCs w:val="24"/>
              </w:rPr>
              <w:t>Loss of specialized staff members due to the security breach</w:t>
            </w:r>
          </w:p>
        </w:tc>
        <w:tc>
          <w:tcPr>
            <w:tcW w:w="0" w:type="auto"/>
          </w:tcPr>
          <w:p w14:paraId="3915C3AF" w14:textId="77777777" w:rsidR="009036BC" w:rsidRPr="000F66EF" w:rsidRDefault="009036BC"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Activities that require them to maintain operation</w:t>
            </w:r>
          </w:p>
        </w:tc>
        <w:tc>
          <w:tcPr>
            <w:tcW w:w="0" w:type="auto"/>
          </w:tcPr>
          <w:p w14:paraId="1300EC37" w14:textId="77777777" w:rsidR="009036BC" w:rsidRPr="000F66EF" w:rsidRDefault="009036BC"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Reduced ability to function normally</w:t>
            </w:r>
          </w:p>
        </w:tc>
        <w:tc>
          <w:tcPr>
            <w:tcW w:w="0" w:type="auto"/>
          </w:tcPr>
          <w:p w14:paraId="2572B314" w14:textId="77777777" w:rsidR="009036BC" w:rsidRPr="000F66EF" w:rsidRDefault="009036BC" w:rsidP="00C80E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 assuming backup staff is available</w:t>
            </w:r>
          </w:p>
        </w:tc>
      </w:tr>
    </w:tbl>
    <w:p w14:paraId="68DA2489" w14:textId="77777777" w:rsidR="009036BC" w:rsidRPr="00257702" w:rsidRDefault="009036BC" w:rsidP="002565DE">
      <w:pPr>
        <w:pStyle w:val="Heading3"/>
        <w:spacing w:before="240" w:after="160" w:line="480" w:lineRule="auto"/>
        <w:rPr>
          <w:rFonts w:ascii="Times New Roman" w:hAnsi="Times New Roman" w:cs="Times New Roman"/>
          <w:i/>
        </w:rPr>
      </w:pPr>
      <w:bookmarkStart w:id="99" w:name="_Toc530947011"/>
      <w:r>
        <w:rPr>
          <w:rFonts w:ascii="Times New Roman" w:hAnsi="Times New Roman" w:cs="Times New Roman"/>
          <w:i/>
        </w:rPr>
        <w:t>Define Recovery Point Objectives (RPO)</w:t>
      </w:r>
      <w:bookmarkEnd w:id="99"/>
    </w:p>
    <w:p w14:paraId="13B88619" w14:textId="36407B29"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Recovery point objective (RPO) is the age of files that can </w:t>
      </w:r>
      <w:r w:rsidRPr="008B53C3">
        <w:rPr>
          <w:rFonts w:ascii="Times New Roman" w:hAnsi="Times New Roman" w:cs="Times New Roman"/>
          <w:noProof/>
          <w:sz w:val="24"/>
          <w:szCs w:val="24"/>
        </w:rPr>
        <w:t>be recovered</w:t>
      </w:r>
      <w:r>
        <w:rPr>
          <w:rFonts w:ascii="Times New Roman" w:hAnsi="Times New Roman" w:cs="Times New Roman"/>
          <w:sz w:val="24"/>
          <w:szCs w:val="24"/>
        </w:rPr>
        <w:t xml:space="preserve"> and useful to maintain the business operation encase the network goes down because the result of hardware, software, human errors, and other communication are no longer available. When a computer system experience problem within the operating system, the end user will sometimes use a recovery disk to go back in time to its original state of operation. An RPO has the same qualities within the company to mak</w:t>
      </w:r>
      <w:r w:rsidR="003E0A98">
        <w:rPr>
          <w:rFonts w:ascii="Times New Roman" w:hAnsi="Times New Roman" w:cs="Times New Roman"/>
          <w:sz w:val="24"/>
          <w:szCs w:val="24"/>
        </w:rPr>
        <w:t>e</w:t>
      </w:r>
      <w:r>
        <w:rPr>
          <w:rFonts w:ascii="Times New Roman" w:hAnsi="Times New Roman" w:cs="Times New Roman"/>
          <w:sz w:val="24"/>
          <w:szCs w:val="24"/>
        </w:rPr>
        <w:t xml:space="preserve"> sure that its business operation function</w:t>
      </w:r>
      <w:r w:rsidR="003E0A98">
        <w:rPr>
          <w:rFonts w:ascii="Times New Roman" w:hAnsi="Times New Roman" w:cs="Times New Roman"/>
          <w:sz w:val="24"/>
          <w:szCs w:val="24"/>
        </w:rPr>
        <w:t>s</w:t>
      </w:r>
      <w:r>
        <w:rPr>
          <w:rFonts w:ascii="Times New Roman" w:hAnsi="Times New Roman" w:cs="Times New Roman"/>
          <w:sz w:val="24"/>
          <w:szCs w:val="24"/>
        </w:rPr>
        <w:t xml:space="preserve"> normally. </w:t>
      </w:r>
      <w:r w:rsidR="008B53C3">
        <w:rPr>
          <w:rFonts w:ascii="Times New Roman" w:hAnsi="Times New Roman" w:cs="Times New Roman"/>
          <w:noProof/>
          <w:sz w:val="24"/>
          <w:szCs w:val="24"/>
        </w:rPr>
        <w:t>RPO</w:t>
      </w:r>
      <w:r>
        <w:rPr>
          <w:rFonts w:ascii="Times New Roman" w:hAnsi="Times New Roman" w:cs="Times New Roman"/>
          <w:sz w:val="24"/>
          <w:szCs w:val="24"/>
        </w:rPr>
        <w:t xml:space="preserve"> is an essential part of the company because it determines whether the business can stay afloat or will it sink (Rouse, 2011).</w:t>
      </w:r>
    </w:p>
    <w:p w14:paraId="28FD16E5" w14:textId="77777777" w:rsidR="009036BC" w:rsidRPr="00BF4D2B" w:rsidRDefault="009036BC" w:rsidP="002565DE">
      <w:pPr>
        <w:pStyle w:val="Heading3"/>
        <w:spacing w:before="240" w:after="160" w:line="480" w:lineRule="auto"/>
        <w:rPr>
          <w:rFonts w:ascii="Times New Roman" w:hAnsi="Times New Roman" w:cs="Times New Roman"/>
          <w:i/>
        </w:rPr>
      </w:pPr>
      <w:bookmarkStart w:id="100" w:name="_Toc530947012"/>
      <w:r>
        <w:rPr>
          <w:rFonts w:ascii="Times New Roman" w:hAnsi="Times New Roman" w:cs="Times New Roman"/>
          <w:i/>
        </w:rPr>
        <w:t>Distinguish Recovery Time Objectives (RTO)</w:t>
      </w:r>
      <w:bookmarkEnd w:id="100"/>
    </w:p>
    <w:p w14:paraId="1064104F" w14:textId="38F095BA"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step will be to distinguish recover time objectives (RTO), which is another </w:t>
      </w:r>
      <w:r w:rsidRPr="00670579">
        <w:rPr>
          <w:rFonts w:ascii="Times New Roman" w:hAnsi="Times New Roman" w:cs="Times New Roman"/>
          <w:noProof/>
          <w:sz w:val="24"/>
          <w:szCs w:val="24"/>
        </w:rPr>
        <w:t>important</w:t>
      </w:r>
      <w:r>
        <w:rPr>
          <w:rFonts w:ascii="Times New Roman" w:hAnsi="Times New Roman" w:cs="Times New Roman"/>
          <w:sz w:val="24"/>
          <w:szCs w:val="24"/>
        </w:rPr>
        <w:t xml:space="preserve"> step in the DRP. In </w:t>
      </w:r>
      <w:r w:rsidR="00462EF5">
        <w:rPr>
          <w:rFonts w:ascii="Times New Roman" w:hAnsi="Times New Roman" w:cs="Times New Roman"/>
          <w:sz w:val="24"/>
          <w:szCs w:val="24"/>
        </w:rPr>
        <w:t>a</w:t>
      </w:r>
      <w:r>
        <w:rPr>
          <w:rFonts w:ascii="Times New Roman" w:hAnsi="Times New Roman" w:cs="Times New Roman"/>
          <w:sz w:val="24"/>
          <w:szCs w:val="24"/>
        </w:rPr>
        <w:t xml:space="preserve"> recovery time objective (RTO), we address the maximum tolerable and accessible length of time that the network is unresponsive. RTO helps us to define </w:t>
      </w:r>
      <w:r>
        <w:rPr>
          <w:rFonts w:ascii="Times New Roman" w:hAnsi="Times New Roman" w:cs="Times New Roman"/>
          <w:sz w:val="24"/>
          <w:szCs w:val="24"/>
        </w:rPr>
        <w:lastRenderedPageBreak/>
        <w:t xml:space="preserve">the necessary steps needed to restore the information. For example, if the RTO for the </w:t>
      </w:r>
      <w:r w:rsidRPr="00670579">
        <w:rPr>
          <w:rFonts w:ascii="Times New Roman" w:hAnsi="Times New Roman" w:cs="Times New Roman"/>
          <w:noProof/>
          <w:sz w:val="24"/>
          <w:szCs w:val="24"/>
        </w:rPr>
        <w:t>network</w:t>
      </w:r>
      <w:r>
        <w:rPr>
          <w:rFonts w:ascii="Times New Roman" w:hAnsi="Times New Roman" w:cs="Times New Roman"/>
          <w:sz w:val="24"/>
          <w:szCs w:val="24"/>
        </w:rPr>
        <w:t xml:space="preserve"> is about two hours, we will need to gather information that will help to recover data loss in that two-hour timeframe. If the RTO for the </w:t>
      </w:r>
      <w:r w:rsidRPr="00670579">
        <w:rPr>
          <w:rFonts w:ascii="Times New Roman" w:hAnsi="Times New Roman" w:cs="Times New Roman"/>
          <w:noProof/>
          <w:sz w:val="24"/>
          <w:szCs w:val="24"/>
        </w:rPr>
        <w:t>network</w:t>
      </w:r>
      <w:r>
        <w:rPr>
          <w:rFonts w:ascii="Times New Roman" w:hAnsi="Times New Roman" w:cs="Times New Roman"/>
          <w:sz w:val="24"/>
          <w:szCs w:val="24"/>
        </w:rPr>
        <w:t xml:space="preserve"> to be up and running will be three or more days due to holidays and the weekend, we will use a different approach that can recover information during that time loss. </w:t>
      </w:r>
      <w:r w:rsidR="00462EF5">
        <w:rPr>
          <w:rFonts w:ascii="Times New Roman" w:hAnsi="Times New Roman" w:cs="Times New Roman"/>
          <w:sz w:val="24"/>
          <w:szCs w:val="24"/>
        </w:rPr>
        <w:t>It’s</w:t>
      </w:r>
      <w:r>
        <w:rPr>
          <w:rFonts w:ascii="Times New Roman" w:hAnsi="Times New Roman" w:cs="Times New Roman"/>
          <w:sz w:val="24"/>
          <w:szCs w:val="24"/>
        </w:rPr>
        <w:t xml:space="preserve"> like filling in the gaps with backup data from a time before the unforeseen accident occurred to the network (Rouse, .2011)</w:t>
      </w:r>
    </w:p>
    <w:p w14:paraId="69D25441" w14:textId="77777777" w:rsidR="009036BC" w:rsidRPr="0094574A" w:rsidRDefault="009036BC" w:rsidP="002565DE">
      <w:pPr>
        <w:pStyle w:val="Heading3"/>
        <w:spacing w:before="240" w:after="160" w:line="480" w:lineRule="auto"/>
        <w:rPr>
          <w:rFonts w:ascii="Times New Roman" w:hAnsi="Times New Roman" w:cs="Times New Roman"/>
          <w:i/>
        </w:rPr>
      </w:pPr>
      <w:bookmarkStart w:id="101" w:name="_Toc530947013"/>
      <w:r w:rsidRPr="0094574A">
        <w:rPr>
          <w:rFonts w:ascii="Times New Roman" w:hAnsi="Times New Roman" w:cs="Times New Roman"/>
          <w:i/>
        </w:rPr>
        <w:t>Determine Work Recovery Time (WRT)</w:t>
      </w:r>
      <w:bookmarkEnd w:id="101"/>
    </w:p>
    <w:p w14:paraId="44F72C3C" w14:textId="63FC973D"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Work recovery time (WRT) is used to help to calculate the designate maximum tolerable downtime (MTD) that is needed to recover the </w:t>
      </w:r>
      <w:r w:rsidRPr="00670579">
        <w:rPr>
          <w:rFonts w:ascii="Times New Roman" w:hAnsi="Times New Roman" w:cs="Times New Roman"/>
          <w:noProof/>
          <w:sz w:val="24"/>
          <w:szCs w:val="24"/>
        </w:rPr>
        <w:t>important</w:t>
      </w:r>
      <w:r>
        <w:rPr>
          <w:rFonts w:ascii="Times New Roman" w:hAnsi="Times New Roman" w:cs="Times New Roman"/>
          <w:sz w:val="24"/>
          <w:szCs w:val="24"/>
        </w:rPr>
        <w:t xml:space="preserve"> bases of the operation. Functions include checking database and logs for backup files for recover purpose, as well as making sure that all backup applications are available and running </w:t>
      </w:r>
      <w:r w:rsidR="00670579">
        <w:rPr>
          <w:rFonts w:ascii="Times New Roman" w:hAnsi="Times New Roman" w:cs="Times New Roman"/>
          <w:noProof/>
          <w:sz w:val="24"/>
          <w:szCs w:val="24"/>
        </w:rPr>
        <w:t>correct</w:t>
      </w:r>
      <w:r w:rsidRPr="00670579">
        <w:rPr>
          <w:rFonts w:ascii="Times New Roman" w:hAnsi="Times New Roman" w:cs="Times New Roman"/>
          <w:noProof/>
          <w:sz w:val="24"/>
          <w:szCs w:val="24"/>
        </w:rPr>
        <w:t>ly</w:t>
      </w:r>
      <w:r>
        <w:rPr>
          <w:rFonts w:ascii="Times New Roman" w:hAnsi="Times New Roman" w:cs="Times New Roman"/>
          <w:sz w:val="24"/>
          <w:szCs w:val="24"/>
        </w:rPr>
        <w:t xml:space="preserve"> (“RPO, RTO, WRT, MTD…WTH</w:t>
      </w:r>
      <w:r w:rsidRPr="00B359F2">
        <w:rPr>
          <w:rFonts w:ascii="Times New Roman" w:hAnsi="Times New Roman" w:cs="Times New Roman"/>
          <w:noProof/>
          <w:sz w:val="24"/>
          <w:szCs w:val="24"/>
        </w:rPr>
        <w:t>?!</w:t>
      </w:r>
      <w:r>
        <w:rPr>
          <w:rFonts w:ascii="Times New Roman" w:hAnsi="Times New Roman" w:cs="Times New Roman"/>
          <w:sz w:val="24"/>
          <w:szCs w:val="24"/>
        </w:rPr>
        <w:t xml:space="preserve"> |Default Reasoning”, 2013).</w:t>
      </w:r>
    </w:p>
    <w:p w14:paraId="5968E5D8" w14:textId="77777777" w:rsidR="009036BC" w:rsidRPr="00463CE0" w:rsidRDefault="009036BC" w:rsidP="002565DE">
      <w:pPr>
        <w:pStyle w:val="Heading3"/>
        <w:spacing w:before="240" w:after="160" w:line="480" w:lineRule="auto"/>
        <w:rPr>
          <w:rFonts w:ascii="Times New Roman" w:hAnsi="Times New Roman" w:cs="Times New Roman"/>
          <w:i/>
        </w:rPr>
      </w:pPr>
      <w:bookmarkStart w:id="102" w:name="_Toc530947014"/>
      <w:r>
        <w:rPr>
          <w:rFonts w:ascii="Times New Roman" w:hAnsi="Times New Roman" w:cs="Times New Roman"/>
          <w:i/>
        </w:rPr>
        <w:t>Designate Maximum Tolerable Downtime (MTD)</w:t>
      </w:r>
      <w:bookmarkEnd w:id="102"/>
    </w:p>
    <w:p w14:paraId="69886F5F" w14:textId="7C1ECC7D"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Designate is another word that means elect or select the maximum tolerable downtime (MTD) that the company should experience until the operation is functional. Maximum </w:t>
      </w:r>
      <w:r w:rsidRPr="0058470A">
        <w:rPr>
          <w:rFonts w:ascii="Times New Roman" w:hAnsi="Times New Roman" w:cs="Times New Roman"/>
          <w:noProof/>
          <w:sz w:val="24"/>
          <w:szCs w:val="24"/>
        </w:rPr>
        <w:t>tolerable</w:t>
      </w:r>
      <w:r>
        <w:rPr>
          <w:rFonts w:ascii="Times New Roman" w:hAnsi="Times New Roman" w:cs="Times New Roman"/>
          <w:sz w:val="24"/>
          <w:szCs w:val="24"/>
        </w:rPr>
        <w:t xml:space="preserve"> downtime (MTD) deals with the time after the incident occurs Superior Banking’s network. The expected timeframe from RTO and WRT sum will help to determine the MTD needed to ensure that data </w:t>
      </w:r>
      <w:r w:rsidRPr="0058470A">
        <w:rPr>
          <w:rFonts w:ascii="Times New Roman" w:hAnsi="Times New Roman" w:cs="Times New Roman"/>
          <w:noProof/>
          <w:sz w:val="24"/>
          <w:szCs w:val="24"/>
        </w:rPr>
        <w:t>is protect</w:t>
      </w:r>
      <w:r w:rsidR="003E0A98" w:rsidRPr="0058470A">
        <w:rPr>
          <w:rFonts w:ascii="Times New Roman" w:hAnsi="Times New Roman" w:cs="Times New Roman"/>
          <w:noProof/>
          <w:sz w:val="24"/>
          <w:szCs w:val="24"/>
        </w:rPr>
        <w:t>ed</w:t>
      </w:r>
      <w:r>
        <w:rPr>
          <w:rFonts w:ascii="Times New Roman" w:hAnsi="Times New Roman" w:cs="Times New Roman"/>
          <w:sz w:val="24"/>
          <w:szCs w:val="24"/>
        </w:rPr>
        <w:t xml:space="preserve"> and business operation can resume production.</w:t>
      </w:r>
    </w:p>
    <w:p w14:paraId="2FD59249" w14:textId="77777777" w:rsidR="009036BC" w:rsidRDefault="009036BC" w:rsidP="002565DE">
      <w:pPr>
        <w:spacing w:before="24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CB5BD9" wp14:editId="097A9992">
            <wp:extent cx="5486400" cy="3200400"/>
            <wp:effectExtent l="3810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F59D70F" w14:textId="35217024" w:rsidR="009036BC" w:rsidRPr="009036BC" w:rsidRDefault="009036BC" w:rsidP="002565DE">
      <w:pPr>
        <w:spacing w:before="240" w:line="480" w:lineRule="auto"/>
        <w:jc w:val="center"/>
        <w:rPr>
          <w:rFonts w:ascii="Times New Roman" w:hAnsi="Times New Roman" w:cs="Times New Roman"/>
          <w:b/>
          <w:i/>
          <w:sz w:val="24"/>
          <w:szCs w:val="24"/>
        </w:rPr>
      </w:pPr>
      <w:r w:rsidRPr="009036BC">
        <w:rPr>
          <w:rFonts w:ascii="Times New Roman" w:hAnsi="Times New Roman" w:cs="Times New Roman"/>
          <w:b/>
          <w:i/>
          <w:sz w:val="24"/>
          <w:szCs w:val="24"/>
        </w:rPr>
        <w:t>Flow Chart 5: RPO, RTO, WRT, &amp; MTD Timeframe</w:t>
      </w:r>
    </w:p>
    <w:p w14:paraId="249C1A71" w14:textId="77777777" w:rsidR="009036BC" w:rsidRPr="006A3597" w:rsidRDefault="009036BC" w:rsidP="002565DE">
      <w:pPr>
        <w:pStyle w:val="Heading2"/>
        <w:spacing w:before="240" w:after="160" w:line="480" w:lineRule="auto"/>
        <w:rPr>
          <w:rFonts w:ascii="Times New Roman" w:hAnsi="Times New Roman" w:cs="Times New Roman"/>
          <w:b/>
          <w:sz w:val="28"/>
          <w:szCs w:val="28"/>
        </w:rPr>
      </w:pPr>
      <w:bookmarkStart w:id="103" w:name="_Toc530947015"/>
      <w:r w:rsidRPr="006A3597">
        <w:rPr>
          <w:rFonts w:ascii="Times New Roman" w:hAnsi="Times New Roman" w:cs="Times New Roman"/>
          <w:b/>
          <w:sz w:val="28"/>
          <w:szCs w:val="28"/>
        </w:rPr>
        <w:t>Test Hypothesis</w:t>
      </w:r>
      <w:bookmarkEnd w:id="103"/>
    </w:p>
    <w:p w14:paraId="13AF192D" w14:textId="718512AD"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Gathering data and determining the recovery time needed to maintain operation is very important but testing the theory against the real threat, well that is </w:t>
      </w:r>
      <w:r w:rsidR="003E0A98">
        <w:rPr>
          <w:rFonts w:ascii="Times New Roman" w:hAnsi="Times New Roman" w:cs="Times New Roman"/>
          <w:sz w:val="24"/>
          <w:szCs w:val="24"/>
        </w:rPr>
        <w:t xml:space="preserve">a </w:t>
      </w:r>
      <w:r>
        <w:rPr>
          <w:rFonts w:ascii="Times New Roman" w:hAnsi="Times New Roman" w:cs="Times New Roman"/>
          <w:sz w:val="24"/>
          <w:szCs w:val="24"/>
        </w:rPr>
        <w:t xml:space="preserve">horse of a different color. During this part of the DRP, we will need to address the security threats and run scenario testing that relates to real-life threats to the network. Once </w:t>
      </w:r>
      <w:r w:rsidRPr="00C410E0">
        <w:rPr>
          <w:rFonts w:ascii="Times New Roman" w:hAnsi="Times New Roman" w:cs="Times New Roman"/>
          <w:noProof/>
          <w:sz w:val="24"/>
          <w:szCs w:val="24"/>
        </w:rPr>
        <w:t>we</w:t>
      </w:r>
      <w:r w:rsidR="00C410E0">
        <w:rPr>
          <w:rFonts w:ascii="Times New Roman" w:hAnsi="Times New Roman" w:cs="Times New Roman"/>
          <w:noProof/>
          <w:sz w:val="24"/>
          <w:szCs w:val="24"/>
        </w:rPr>
        <w:t xml:space="preserve"> are</w:t>
      </w:r>
      <w:r>
        <w:rPr>
          <w:rFonts w:ascii="Times New Roman" w:hAnsi="Times New Roman" w:cs="Times New Roman"/>
          <w:sz w:val="24"/>
          <w:szCs w:val="24"/>
        </w:rPr>
        <w:t xml:space="preserve"> able to pinpoint these threats, we will be able to develop the proper security measures against these threats. During </w:t>
      </w:r>
      <w:r w:rsidR="00462EF5">
        <w:rPr>
          <w:rFonts w:ascii="Times New Roman" w:hAnsi="Times New Roman" w:cs="Times New Roman"/>
          <w:sz w:val="24"/>
          <w:szCs w:val="24"/>
        </w:rPr>
        <w:t>this</w:t>
      </w:r>
      <w:r>
        <w:rPr>
          <w:rFonts w:ascii="Times New Roman" w:hAnsi="Times New Roman" w:cs="Times New Roman"/>
          <w:sz w:val="24"/>
          <w:szCs w:val="24"/>
        </w:rPr>
        <w:t xml:space="preserve"> action, </w:t>
      </w:r>
      <w:r w:rsidR="00C410E0">
        <w:rPr>
          <w:rFonts w:ascii="Times New Roman" w:hAnsi="Times New Roman" w:cs="Times New Roman"/>
          <w:noProof/>
          <w:sz w:val="24"/>
          <w:szCs w:val="24"/>
        </w:rPr>
        <w:t>four key elements</w:t>
      </w:r>
      <w:r w:rsidRPr="00C410E0">
        <w:rPr>
          <w:rFonts w:ascii="Times New Roman" w:hAnsi="Times New Roman" w:cs="Times New Roman"/>
          <w:noProof/>
          <w:sz w:val="24"/>
          <w:szCs w:val="24"/>
        </w:rPr>
        <w:t xml:space="preserve"> </w:t>
      </w:r>
      <w:r w:rsidR="003E0A98" w:rsidRPr="00C410E0">
        <w:rPr>
          <w:rFonts w:ascii="Times New Roman" w:hAnsi="Times New Roman" w:cs="Times New Roman"/>
          <w:noProof/>
          <w:sz w:val="24"/>
          <w:szCs w:val="24"/>
        </w:rPr>
        <w:t>\</w:t>
      </w:r>
      <w:r w:rsidRPr="00C410E0">
        <w:rPr>
          <w:rFonts w:ascii="Times New Roman" w:hAnsi="Times New Roman" w:cs="Times New Roman"/>
          <w:noProof/>
          <w:sz w:val="24"/>
          <w:szCs w:val="24"/>
        </w:rPr>
        <w:t>use</w:t>
      </w:r>
      <w:r>
        <w:rPr>
          <w:rFonts w:ascii="Times New Roman" w:hAnsi="Times New Roman" w:cs="Times New Roman"/>
          <w:sz w:val="24"/>
          <w:szCs w:val="24"/>
        </w:rPr>
        <w:t xml:space="preserve"> that help the company to determine the risk and provide </w:t>
      </w:r>
      <w:r w:rsidR="00E02B6E">
        <w:rPr>
          <w:rFonts w:ascii="Times New Roman" w:hAnsi="Times New Roman" w:cs="Times New Roman"/>
          <w:sz w:val="24"/>
          <w:szCs w:val="24"/>
        </w:rPr>
        <w:t xml:space="preserve">the </w:t>
      </w:r>
      <w:r>
        <w:rPr>
          <w:rFonts w:ascii="Times New Roman" w:hAnsi="Times New Roman" w:cs="Times New Roman"/>
          <w:sz w:val="24"/>
          <w:szCs w:val="24"/>
        </w:rPr>
        <w:t>necessary solutions in restoring order within Superior Banking:</w:t>
      </w:r>
    </w:p>
    <w:p w14:paraId="3F6588B2" w14:textId="77777777" w:rsidR="009036BC" w:rsidRDefault="009036BC" w:rsidP="002565DE">
      <w:pPr>
        <w:pStyle w:val="ListParagraph"/>
        <w:numPr>
          <w:ilvl w:val="0"/>
          <w:numId w:val="12"/>
        </w:numPr>
        <w:spacing w:before="240" w:line="480" w:lineRule="auto"/>
        <w:rPr>
          <w:rFonts w:ascii="Times New Roman" w:hAnsi="Times New Roman" w:cs="Times New Roman"/>
          <w:sz w:val="24"/>
          <w:szCs w:val="24"/>
        </w:rPr>
      </w:pPr>
      <w:r>
        <w:rPr>
          <w:rFonts w:ascii="Times New Roman" w:hAnsi="Times New Roman" w:cs="Times New Roman"/>
          <w:sz w:val="24"/>
          <w:szCs w:val="24"/>
        </w:rPr>
        <w:t>Assess Risk</w:t>
      </w:r>
    </w:p>
    <w:p w14:paraId="3539FB18" w14:textId="77777777" w:rsidR="009036BC" w:rsidRDefault="009036BC" w:rsidP="002565DE">
      <w:pPr>
        <w:pStyle w:val="ListParagraph"/>
        <w:numPr>
          <w:ilvl w:val="0"/>
          <w:numId w:val="12"/>
        </w:numPr>
        <w:spacing w:before="240" w:line="480" w:lineRule="auto"/>
        <w:rPr>
          <w:rFonts w:ascii="Times New Roman" w:hAnsi="Times New Roman" w:cs="Times New Roman"/>
          <w:sz w:val="24"/>
          <w:szCs w:val="24"/>
        </w:rPr>
      </w:pPr>
      <w:r>
        <w:rPr>
          <w:rFonts w:ascii="Times New Roman" w:hAnsi="Times New Roman" w:cs="Times New Roman"/>
          <w:sz w:val="24"/>
          <w:szCs w:val="24"/>
        </w:rPr>
        <w:t>Test Theory</w:t>
      </w:r>
    </w:p>
    <w:p w14:paraId="0C6286D0" w14:textId="77777777" w:rsidR="009036BC" w:rsidRDefault="009036BC" w:rsidP="002565DE">
      <w:pPr>
        <w:pStyle w:val="ListParagraph"/>
        <w:numPr>
          <w:ilvl w:val="0"/>
          <w:numId w:val="12"/>
        </w:numPr>
        <w:spacing w:before="240" w:line="480" w:lineRule="auto"/>
        <w:rPr>
          <w:rFonts w:ascii="Times New Roman" w:hAnsi="Times New Roman" w:cs="Times New Roman"/>
          <w:sz w:val="24"/>
          <w:szCs w:val="24"/>
        </w:rPr>
      </w:pPr>
      <w:r>
        <w:rPr>
          <w:rFonts w:ascii="Times New Roman" w:hAnsi="Times New Roman" w:cs="Times New Roman"/>
          <w:sz w:val="24"/>
          <w:szCs w:val="24"/>
        </w:rPr>
        <w:t>Redesign Accordingly</w:t>
      </w:r>
    </w:p>
    <w:p w14:paraId="3ADA8ACB" w14:textId="77777777" w:rsidR="009036BC" w:rsidRPr="0094574A" w:rsidRDefault="009036BC" w:rsidP="002565DE">
      <w:pPr>
        <w:pStyle w:val="ListParagraph"/>
        <w:numPr>
          <w:ilvl w:val="0"/>
          <w:numId w:val="12"/>
        </w:numPr>
        <w:spacing w:before="240" w:line="480" w:lineRule="auto"/>
        <w:rPr>
          <w:rFonts w:ascii="Times New Roman" w:hAnsi="Times New Roman" w:cs="Times New Roman"/>
          <w:sz w:val="24"/>
          <w:szCs w:val="24"/>
        </w:rPr>
      </w:pPr>
      <w:r>
        <w:rPr>
          <w:rFonts w:ascii="Times New Roman" w:hAnsi="Times New Roman" w:cs="Times New Roman"/>
          <w:sz w:val="24"/>
          <w:szCs w:val="24"/>
        </w:rPr>
        <w:lastRenderedPageBreak/>
        <w:t>Implement Solutions</w:t>
      </w:r>
    </w:p>
    <w:p w14:paraId="6D0B4E2F" w14:textId="77777777" w:rsidR="009036BC" w:rsidRPr="00463CE0" w:rsidRDefault="009036BC" w:rsidP="002565DE">
      <w:pPr>
        <w:pStyle w:val="Heading3"/>
        <w:spacing w:before="240" w:after="160" w:line="480" w:lineRule="auto"/>
        <w:rPr>
          <w:rFonts w:ascii="Times New Roman" w:hAnsi="Times New Roman" w:cs="Times New Roman"/>
          <w:i/>
        </w:rPr>
      </w:pPr>
      <w:bookmarkStart w:id="104" w:name="_Toc530947016"/>
      <w:r>
        <w:rPr>
          <w:rFonts w:ascii="Times New Roman" w:hAnsi="Times New Roman" w:cs="Times New Roman"/>
          <w:i/>
        </w:rPr>
        <w:t>Assess Risk</w:t>
      </w:r>
      <w:bookmarkEnd w:id="104"/>
    </w:p>
    <w:p w14:paraId="65C34301" w14:textId="46C40B7D" w:rsidR="009036BC" w:rsidRDefault="009036BC" w:rsidP="002565DE">
      <w:pPr>
        <w:spacing w:before="240"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During this step, Superior Banking will need to document the possible risk and its outcome that single points of failure that can occur to the company’s resources, such as the loss of data. </w:t>
      </w:r>
      <w:r>
        <w:rPr>
          <w:rFonts w:ascii="Times New Roman" w:hAnsi="Times New Roman" w:cs="Times New Roman"/>
          <w:i/>
          <w:sz w:val="24"/>
          <w:szCs w:val="24"/>
        </w:rPr>
        <w:t xml:space="preserve">Table 8: Risk/Impact Chart of Data Loss </w:t>
      </w:r>
      <w:r w:rsidRPr="00636562">
        <w:rPr>
          <w:rFonts w:ascii="Times New Roman" w:hAnsi="Times New Roman" w:cs="Times New Roman"/>
          <w:sz w:val="24"/>
          <w:szCs w:val="24"/>
        </w:rPr>
        <w:t>describe</w:t>
      </w:r>
      <w:r w:rsidR="00E02B6E">
        <w:rPr>
          <w:rFonts w:ascii="Times New Roman" w:hAnsi="Times New Roman" w:cs="Times New Roman"/>
          <w:sz w:val="24"/>
          <w:szCs w:val="24"/>
        </w:rPr>
        <w:t>s</w:t>
      </w:r>
      <w:r w:rsidRPr="00636562">
        <w:rPr>
          <w:rFonts w:ascii="Times New Roman" w:hAnsi="Times New Roman" w:cs="Times New Roman"/>
          <w:sz w:val="24"/>
          <w:szCs w:val="24"/>
        </w:rPr>
        <w:t xml:space="preserve"> the different level of risks from low to high.</w:t>
      </w:r>
    </w:p>
    <w:p w14:paraId="0EEE66CA" w14:textId="1CB641E4" w:rsidR="009036BC" w:rsidRPr="009036BC" w:rsidRDefault="009036BC" w:rsidP="002565DE">
      <w:pPr>
        <w:spacing w:before="240" w:line="480" w:lineRule="auto"/>
        <w:jc w:val="center"/>
        <w:rPr>
          <w:rFonts w:ascii="Times New Roman" w:hAnsi="Times New Roman" w:cs="Times New Roman"/>
          <w:b/>
          <w:i/>
          <w:sz w:val="24"/>
          <w:szCs w:val="24"/>
        </w:rPr>
      </w:pPr>
      <w:r w:rsidRPr="009036BC">
        <w:rPr>
          <w:rFonts w:ascii="Times New Roman" w:hAnsi="Times New Roman" w:cs="Times New Roman"/>
          <w:b/>
          <w:i/>
          <w:sz w:val="24"/>
          <w:szCs w:val="24"/>
        </w:rPr>
        <w:t>Table 8: Risk/Impact Chart of Data Loss</w:t>
      </w:r>
    </w:p>
    <w:tbl>
      <w:tblPr>
        <w:tblStyle w:val="TableGridLight"/>
        <w:tblW w:w="0" w:type="auto"/>
        <w:tblLook w:val="04A0" w:firstRow="1" w:lastRow="0" w:firstColumn="1" w:lastColumn="0" w:noHBand="0" w:noVBand="1"/>
      </w:tblPr>
      <w:tblGrid>
        <w:gridCol w:w="488"/>
        <w:gridCol w:w="927"/>
        <w:gridCol w:w="1103"/>
        <w:gridCol w:w="1457"/>
        <w:gridCol w:w="1199"/>
        <w:gridCol w:w="1325"/>
        <w:gridCol w:w="1641"/>
        <w:gridCol w:w="1210"/>
      </w:tblGrid>
      <w:tr w:rsidR="009036BC" w:rsidRPr="0073429C" w14:paraId="52D2B9DE" w14:textId="77777777" w:rsidTr="002565DE">
        <w:trPr>
          <w:trHeight w:val="315"/>
        </w:trPr>
        <w:tc>
          <w:tcPr>
            <w:tcW w:w="0" w:type="auto"/>
            <w:gridSpan w:val="3"/>
            <w:vMerge w:val="restart"/>
          </w:tcPr>
          <w:p w14:paraId="6AEA1CA9" w14:textId="77777777" w:rsidR="009036BC" w:rsidRPr="0073429C" w:rsidRDefault="009036BC" w:rsidP="00C80ECF">
            <w:pPr>
              <w:rPr>
                <w:rFonts w:ascii="Times New Roman" w:hAnsi="Times New Roman" w:cs="Times New Roman"/>
                <w:sz w:val="24"/>
                <w:szCs w:val="24"/>
              </w:rPr>
            </w:pPr>
          </w:p>
        </w:tc>
        <w:tc>
          <w:tcPr>
            <w:tcW w:w="0" w:type="auto"/>
            <w:gridSpan w:val="5"/>
          </w:tcPr>
          <w:p w14:paraId="325A71F6"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Potential Consequences</w:t>
            </w:r>
          </w:p>
        </w:tc>
      </w:tr>
      <w:tr w:rsidR="009036BC" w:rsidRPr="0073429C" w14:paraId="5AC090F0" w14:textId="77777777" w:rsidTr="002565DE">
        <w:trPr>
          <w:trHeight w:val="342"/>
        </w:trPr>
        <w:tc>
          <w:tcPr>
            <w:tcW w:w="0" w:type="auto"/>
            <w:gridSpan w:val="3"/>
            <w:vMerge/>
          </w:tcPr>
          <w:p w14:paraId="793148C5" w14:textId="77777777" w:rsidR="009036BC" w:rsidRPr="0073429C" w:rsidRDefault="009036BC" w:rsidP="00C80ECF">
            <w:pPr>
              <w:rPr>
                <w:rFonts w:ascii="Times New Roman" w:hAnsi="Times New Roman" w:cs="Times New Roman"/>
                <w:sz w:val="24"/>
                <w:szCs w:val="24"/>
              </w:rPr>
            </w:pPr>
          </w:p>
        </w:tc>
        <w:tc>
          <w:tcPr>
            <w:tcW w:w="0" w:type="auto"/>
          </w:tcPr>
          <w:p w14:paraId="72C1A693"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L1</w:t>
            </w:r>
          </w:p>
        </w:tc>
        <w:tc>
          <w:tcPr>
            <w:tcW w:w="0" w:type="auto"/>
          </w:tcPr>
          <w:p w14:paraId="0A203CBB"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L2</w:t>
            </w:r>
          </w:p>
        </w:tc>
        <w:tc>
          <w:tcPr>
            <w:tcW w:w="0" w:type="auto"/>
          </w:tcPr>
          <w:p w14:paraId="11C697FF"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L3</w:t>
            </w:r>
          </w:p>
        </w:tc>
        <w:tc>
          <w:tcPr>
            <w:tcW w:w="0" w:type="auto"/>
          </w:tcPr>
          <w:p w14:paraId="0AC1BEBF"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L4</w:t>
            </w:r>
          </w:p>
        </w:tc>
        <w:tc>
          <w:tcPr>
            <w:tcW w:w="0" w:type="auto"/>
          </w:tcPr>
          <w:p w14:paraId="45BF6633"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L5</w:t>
            </w:r>
          </w:p>
        </w:tc>
      </w:tr>
      <w:tr w:rsidR="009036BC" w:rsidRPr="0073429C" w14:paraId="56C8E76D" w14:textId="77777777" w:rsidTr="002565DE">
        <w:trPr>
          <w:trHeight w:val="959"/>
        </w:trPr>
        <w:tc>
          <w:tcPr>
            <w:tcW w:w="0" w:type="auto"/>
            <w:gridSpan w:val="3"/>
            <w:vMerge/>
          </w:tcPr>
          <w:p w14:paraId="28851BEF" w14:textId="77777777" w:rsidR="009036BC" w:rsidRPr="0073429C" w:rsidRDefault="009036BC" w:rsidP="00C80ECF">
            <w:pPr>
              <w:rPr>
                <w:rFonts w:ascii="Times New Roman" w:hAnsi="Times New Roman" w:cs="Times New Roman"/>
                <w:sz w:val="24"/>
                <w:szCs w:val="24"/>
              </w:rPr>
            </w:pPr>
          </w:p>
        </w:tc>
        <w:tc>
          <w:tcPr>
            <w:tcW w:w="0" w:type="auto"/>
            <w:vAlign w:val="center"/>
          </w:tcPr>
          <w:p w14:paraId="158D6403"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Little or no impact</w:t>
            </w:r>
            <w:r>
              <w:rPr>
                <w:rFonts w:ascii="Times New Roman" w:hAnsi="Times New Roman" w:cs="Times New Roman"/>
                <w:sz w:val="24"/>
                <w:szCs w:val="24"/>
              </w:rPr>
              <w:t xml:space="preserve"> to the loss of data</w:t>
            </w:r>
          </w:p>
        </w:tc>
        <w:tc>
          <w:tcPr>
            <w:tcW w:w="0" w:type="auto"/>
            <w:vAlign w:val="center"/>
          </w:tcPr>
          <w:p w14:paraId="6C4285CD"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Minor impact</w:t>
            </w:r>
            <w:r>
              <w:rPr>
                <w:rFonts w:ascii="Times New Roman" w:hAnsi="Times New Roman" w:cs="Times New Roman"/>
                <w:sz w:val="24"/>
                <w:szCs w:val="24"/>
              </w:rPr>
              <w:t xml:space="preserve"> to the loss of data</w:t>
            </w:r>
          </w:p>
        </w:tc>
        <w:tc>
          <w:tcPr>
            <w:tcW w:w="0" w:type="auto"/>
            <w:vAlign w:val="center"/>
          </w:tcPr>
          <w:p w14:paraId="4F140AF3" w14:textId="2F3D472E"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Moderate impact</w:t>
            </w:r>
            <w:r>
              <w:rPr>
                <w:rFonts w:ascii="Times New Roman" w:hAnsi="Times New Roman" w:cs="Times New Roman"/>
                <w:sz w:val="24"/>
                <w:szCs w:val="24"/>
              </w:rPr>
              <w:t xml:space="preserve"> </w:t>
            </w:r>
            <w:r w:rsidR="00873568">
              <w:rPr>
                <w:rFonts w:ascii="Times New Roman" w:hAnsi="Times New Roman" w:cs="Times New Roman"/>
                <w:noProof/>
                <w:sz w:val="24"/>
                <w:szCs w:val="24"/>
              </w:rPr>
              <w:t>on</w:t>
            </w:r>
            <w:r>
              <w:rPr>
                <w:rFonts w:ascii="Times New Roman" w:hAnsi="Times New Roman" w:cs="Times New Roman"/>
                <w:sz w:val="24"/>
                <w:szCs w:val="24"/>
              </w:rPr>
              <w:t xml:space="preserve"> the loss of data</w:t>
            </w:r>
          </w:p>
        </w:tc>
        <w:tc>
          <w:tcPr>
            <w:tcW w:w="0" w:type="auto"/>
            <w:vAlign w:val="center"/>
          </w:tcPr>
          <w:p w14:paraId="4EF4E152" w14:textId="77777777" w:rsidR="009036BC" w:rsidRPr="0073429C" w:rsidRDefault="009036BC" w:rsidP="00C80ECF">
            <w:pPr>
              <w:jc w:val="center"/>
              <w:rPr>
                <w:rFonts w:ascii="Times New Roman" w:hAnsi="Times New Roman" w:cs="Times New Roman"/>
                <w:sz w:val="24"/>
                <w:szCs w:val="24"/>
              </w:rPr>
            </w:pPr>
            <w:r w:rsidRPr="0073429C">
              <w:rPr>
                <w:rFonts w:ascii="Times New Roman" w:hAnsi="Times New Roman" w:cs="Times New Roman"/>
                <w:sz w:val="24"/>
                <w:szCs w:val="24"/>
              </w:rPr>
              <w:t>Significantly impact</w:t>
            </w:r>
            <w:r>
              <w:rPr>
                <w:rFonts w:ascii="Times New Roman" w:hAnsi="Times New Roman" w:cs="Times New Roman"/>
                <w:sz w:val="24"/>
                <w:szCs w:val="24"/>
              </w:rPr>
              <w:t xml:space="preserve"> </w:t>
            </w:r>
            <w:r w:rsidRPr="00873568">
              <w:rPr>
                <w:rFonts w:ascii="Times New Roman" w:hAnsi="Times New Roman" w:cs="Times New Roman"/>
                <w:noProof/>
                <w:sz w:val="24"/>
                <w:szCs w:val="24"/>
              </w:rPr>
              <w:t>to</w:t>
            </w:r>
            <w:r>
              <w:rPr>
                <w:rFonts w:ascii="Times New Roman" w:hAnsi="Times New Roman" w:cs="Times New Roman"/>
                <w:sz w:val="24"/>
                <w:szCs w:val="24"/>
              </w:rPr>
              <w:t xml:space="preserve"> the loss of data</w:t>
            </w:r>
          </w:p>
        </w:tc>
        <w:tc>
          <w:tcPr>
            <w:tcW w:w="0" w:type="auto"/>
            <w:vAlign w:val="center"/>
          </w:tcPr>
          <w:p w14:paraId="2374E6D9" w14:textId="77777777" w:rsidR="009036BC" w:rsidRPr="0073429C" w:rsidRDefault="009036BC" w:rsidP="00C80ECF">
            <w:pPr>
              <w:jc w:val="center"/>
              <w:rPr>
                <w:rFonts w:ascii="Times New Roman" w:hAnsi="Times New Roman" w:cs="Times New Roman"/>
                <w:sz w:val="24"/>
                <w:szCs w:val="24"/>
              </w:rPr>
            </w:pPr>
            <w:r w:rsidRPr="00873568">
              <w:rPr>
                <w:rFonts w:ascii="Times New Roman" w:hAnsi="Times New Roman" w:cs="Times New Roman"/>
                <w:noProof/>
                <w:sz w:val="24"/>
                <w:szCs w:val="24"/>
              </w:rPr>
              <w:t>Highest</w:t>
            </w:r>
            <w:r w:rsidRPr="0073429C">
              <w:rPr>
                <w:rFonts w:ascii="Times New Roman" w:hAnsi="Times New Roman" w:cs="Times New Roman"/>
                <w:sz w:val="24"/>
                <w:szCs w:val="24"/>
              </w:rPr>
              <w:t xml:space="preserve"> </w:t>
            </w:r>
            <w:r w:rsidRPr="00873568">
              <w:rPr>
                <w:rFonts w:ascii="Times New Roman" w:hAnsi="Times New Roman" w:cs="Times New Roman"/>
                <w:noProof/>
                <w:sz w:val="24"/>
                <w:szCs w:val="24"/>
              </w:rPr>
              <w:t>impact</w:t>
            </w:r>
            <w:r>
              <w:rPr>
                <w:rFonts w:ascii="Times New Roman" w:hAnsi="Times New Roman" w:cs="Times New Roman"/>
                <w:sz w:val="24"/>
                <w:szCs w:val="24"/>
              </w:rPr>
              <w:t xml:space="preserve"> to the loss of data</w:t>
            </w:r>
          </w:p>
        </w:tc>
      </w:tr>
      <w:tr w:rsidR="009036BC" w:rsidRPr="0073429C" w14:paraId="5BCC3A44" w14:textId="77777777" w:rsidTr="002565DE">
        <w:trPr>
          <w:trHeight w:val="315"/>
        </w:trPr>
        <w:tc>
          <w:tcPr>
            <w:tcW w:w="0" w:type="auto"/>
            <w:gridSpan w:val="3"/>
            <w:vMerge/>
          </w:tcPr>
          <w:p w14:paraId="74631D35" w14:textId="77777777" w:rsidR="009036BC" w:rsidRPr="0073429C" w:rsidRDefault="009036BC" w:rsidP="00C80ECF">
            <w:pPr>
              <w:rPr>
                <w:rFonts w:ascii="Times New Roman" w:hAnsi="Times New Roman" w:cs="Times New Roman"/>
                <w:sz w:val="24"/>
                <w:szCs w:val="24"/>
              </w:rPr>
            </w:pPr>
          </w:p>
        </w:tc>
        <w:tc>
          <w:tcPr>
            <w:tcW w:w="0" w:type="auto"/>
          </w:tcPr>
          <w:p w14:paraId="19646794"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Not Significant</w:t>
            </w:r>
          </w:p>
        </w:tc>
        <w:tc>
          <w:tcPr>
            <w:tcW w:w="0" w:type="auto"/>
          </w:tcPr>
          <w:p w14:paraId="3BE64CD7"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Minor</w:t>
            </w:r>
          </w:p>
        </w:tc>
        <w:tc>
          <w:tcPr>
            <w:tcW w:w="0" w:type="auto"/>
          </w:tcPr>
          <w:p w14:paraId="0D1EB72A"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tcPr>
          <w:p w14:paraId="6E657EAD"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Major</w:t>
            </w:r>
          </w:p>
        </w:tc>
        <w:tc>
          <w:tcPr>
            <w:tcW w:w="0" w:type="auto"/>
          </w:tcPr>
          <w:p w14:paraId="46B9AA6F"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Severe</w:t>
            </w:r>
          </w:p>
        </w:tc>
      </w:tr>
      <w:tr w:rsidR="009036BC" w:rsidRPr="0073429C" w14:paraId="1B0B9D50" w14:textId="77777777" w:rsidTr="002565DE">
        <w:trPr>
          <w:trHeight w:val="315"/>
        </w:trPr>
        <w:tc>
          <w:tcPr>
            <w:tcW w:w="0" w:type="auto"/>
            <w:vMerge w:val="restart"/>
            <w:textDirection w:val="btLr"/>
          </w:tcPr>
          <w:p w14:paraId="44E429A8" w14:textId="77777777" w:rsidR="009036BC" w:rsidRPr="0073429C" w:rsidRDefault="009036BC" w:rsidP="00C80ECF">
            <w:pPr>
              <w:ind w:left="113" w:right="113"/>
              <w:jc w:val="center"/>
              <w:rPr>
                <w:rFonts w:ascii="Times New Roman" w:hAnsi="Times New Roman" w:cs="Times New Roman"/>
                <w:sz w:val="24"/>
                <w:szCs w:val="24"/>
              </w:rPr>
            </w:pPr>
            <w:r w:rsidRPr="0073429C">
              <w:rPr>
                <w:rFonts w:ascii="Times New Roman" w:hAnsi="Times New Roman" w:cs="Times New Roman"/>
                <w:sz w:val="24"/>
                <w:szCs w:val="24"/>
              </w:rPr>
              <w:t>Unlikelihood</w:t>
            </w:r>
          </w:p>
        </w:tc>
        <w:tc>
          <w:tcPr>
            <w:tcW w:w="0" w:type="auto"/>
          </w:tcPr>
          <w:p w14:paraId="001EDB8A"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&gt;70%</w:t>
            </w:r>
          </w:p>
        </w:tc>
        <w:tc>
          <w:tcPr>
            <w:tcW w:w="0" w:type="auto"/>
          </w:tcPr>
          <w:p w14:paraId="3AD8F7E1"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Almost Certain</w:t>
            </w:r>
          </w:p>
        </w:tc>
        <w:tc>
          <w:tcPr>
            <w:tcW w:w="0" w:type="auto"/>
            <w:shd w:val="clear" w:color="auto" w:fill="FFFF00"/>
            <w:vAlign w:val="center"/>
          </w:tcPr>
          <w:p w14:paraId="30AA35CD"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shd w:val="clear" w:color="auto" w:fill="FFC000"/>
            <w:vAlign w:val="center"/>
          </w:tcPr>
          <w:p w14:paraId="0CDED124"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c>
          <w:tcPr>
            <w:tcW w:w="0" w:type="auto"/>
            <w:shd w:val="clear" w:color="auto" w:fill="FF0000"/>
            <w:vAlign w:val="center"/>
          </w:tcPr>
          <w:p w14:paraId="5B0A197C"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c>
          <w:tcPr>
            <w:tcW w:w="0" w:type="auto"/>
            <w:shd w:val="clear" w:color="auto" w:fill="FF0000"/>
            <w:vAlign w:val="center"/>
          </w:tcPr>
          <w:p w14:paraId="2D8087DC"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c>
          <w:tcPr>
            <w:tcW w:w="0" w:type="auto"/>
            <w:shd w:val="clear" w:color="auto" w:fill="FF0000"/>
            <w:vAlign w:val="center"/>
          </w:tcPr>
          <w:p w14:paraId="36E8C649"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r>
      <w:tr w:rsidR="009036BC" w:rsidRPr="0073429C" w14:paraId="779AF22D" w14:textId="77777777" w:rsidTr="002565DE">
        <w:trPr>
          <w:trHeight w:val="329"/>
        </w:trPr>
        <w:tc>
          <w:tcPr>
            <w:tcW w:w="0" w:type="auto"/>
            <w:vMerge/>
          </w:tcPr>
          <w:p w14:paraId="279EC1C8" w14:textId="77777777" w:rsidR="009036BC" w:rsidRPr="0073429C" w:rsidRDefault="009036BC" w:rsidP="00C80ECF">
            <w:pPr>
              <w:rPr>
                <w:rFonts w:ascii="Times New Roman" w:hAnsi="Times New Roman" w:cs="Times New Roman"/>
                <w:sz w:val="24"/>
                <w:szCs w:val="24"/>
              </w:rPr>
            </w:pPr>
          </w:p>
        </w:tc>
        <w:tc>
          <w:tcPr>
            <w:tcW w:w="0" w:type="auto"/>
          </w:tcPr>
          <w:p w14:paraId="107CE695" w14:textId="77777777" w:rsidR="009036BC" w:rsidRPr="0073429C" w:rsidRDefault="009036BC" w:rsidP="00C80ECF">
            <w:pPr>
              <w:rPr>
                <w:rFonts w:ascii="Times New Roman" w:hAnsi="Times New Roman" w:cs="Times New Roman"/>
                <w:sz w:val="24"/>
                <w:szCs w:val="24"/>
              </w:rPr>
            </w:pPr>
            <w:r w:rsidRPr="0073429C">
              <w:rPr>
                <w:rFonts w:ascii="Times New Roman" w:hAnsi="Times New Roman" w:cs="Times New Roman"/>
                <w:sz w:val="24"/>
                <w:szCs w:val="24"/>
              </w:rPr>
              <w:t>&gt;</w:t>
            </w:r>
            <w:r>
              <w:rPr>
                <w:rFonts w:ascii="Times New Roman" w:hAnsi="Times New Roman" w:cs="Times New Roman"/>
                <w:sz w:val="24"/>
                <w:szCs w:val="24"/>
              </w:rPr>
              <w:t>50%</w:t>
            </w:r>
          </w:p>
        </w:tc>
        <w:tc>
          <w:tcPr>
            <w:tcW w:w="0" w:type="auto"/>
          </w:tcPr>
          <w:p w14:paraId="22A69C33"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Likely</w:t>
            </w:r>
          </w:p>
        </w:tc>
        <w:tc>
          <w:tcPr>
            <w:tcW w:w="0" w:type="auto"/>
            <w:shd w:val="clear" w:color="auto" w:fill="FFFF00"/>
            <w:vAlign w:val="center"/>
          </w:tcPr>
          <w:p w14:paraId="6CC32199"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shd w:val="clear" w:color="auto" w:fill="FFC000"/>
            <w:vAlign w:val="center"/>
          </w:tcPr>
          <w:p w14:paraId="14ECD8F4"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c>
          <w:tcPr>
            <w:tcW w:w="0" w:type="auto"/>
            <w:shd w:val="clear" w:color="auto" w:fill="FFC000"/>
            <w:vAlign w:val="center"/>
          </w:tcPr>
          <w:p w14:paraId="5D4BD18B"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c>
          <w:tcPr>
            <w:tcW w:w="0" w:type="auto"/>
            <w:shd w:val="clear" w:color="auto" w:fill="FF0000"/>
            <w:vAlign w:val="center"/>
          </w:tcPr>
          <w:p w14:paraId="40B2B795"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c>
          <w:tcPr>
            <w:tcW w:w="0" w:type="auto"/>
            <w:shd w:val="clear" w:color="auto" w:fill="FF0000"/>
            <w:vAlign w:val="center"/>
          </w:tcPr>
          <w:p w14:paraId="2339B329"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r>
      <w:tr w:rsidR="009036BC" w:rsidRPr="0073429C" w14:paraId="4AE4CDAF" w14:textId="77777777" w:rsidTr="002565DE">
        <w:trPr>
          <w:trHeight w:val="329"/>
        </w:trPr>
        <w:tc>
          <w:tcPr>
            <w:tcW w:w="0" w:type="auto"/>
            <w:vMerge/>
          </w:tcPr>
          <w:p w14:paraId="0E4990BA" w14:textId="77777777" w:rsidR="009036BC" w:rsidRPr="0073429C" w:rsidRDefault="009036BC" w:rsidP="00C80ECF">
            <w:pPr>
              <w:rPr>
                <w:rFonts w:ascii="Times New Roman" w:hAnsi="Times New Roman" w:cs="Times New Roman"/>
                <w:sz w:val="24"/>
                <w:szCs w:val="24"/>
              </w:rPr>
            </w:pPr>
          </w:p>
        </w:tc>
        <w:tc>
          <w:tcPr>
            <w:tcW w:w="0" w:type="auto"/>
          </w:tcPr>
          <w:p w14:paraId="3741E419" w14:textId="77777777" w:rsidR="009036BC" w:rsidRPr="0073429C" w:rsidRDefault="009036BC" w:rsidP="00C80ECF">
            <w:pPr>
              <w:rPr>
                <w:rFonts w:ascii="Times New Roman" w:hAnsi="Times New Roman" w:cs="Times New Roman"/>
                <w:sz w:val="24"/>
                <w:szCs w:val="24"/>
              </w:rPr>
            </w:pPr>
            <w:r w:rsidRPr="0073429C">
              <w:rPr>
                <w:rFonts w:ascii="Times New Roman" w:hAnsi="Times New Roman" w:cs="Times New Roman"/>
                <w:sz w:val="24"/>
                <w:szCs w:val="24"/>
              </w:rPr>
              <w:t>&gt;25</w:t>
            </w:r>
          </w:p>
        </w:tc>
        <w:tc>
          <w:tcPr>
            <w:tcW w:w="0" w:type="auto"/>
          </w:tcPr>
          <w:p w14:paraId="75D85338"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Possible</w:t>
            </w:r>
          </w:p>
        </w:tc>
        <w:tc>
          <w:tcPr>
            <w:tcW w:w="0" w:type="auto"/>
            <w:shd w:val="clear" w:color="auto" w:fill="92D050"/>
            <w:vAlign w:val="center"/>
          </w:tcPr>
          <w:p w14:paraId="06FD77C5"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FFFF00"/>
            <w:vAlign w:val="center"/>
          </w:tcPr>
          <w:p w14:paraId="44E86DC0"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shd w:val="clear" w:color="auto" w:fill="FFC000"/>
            <w:vAlign w:val="center"/>
          </w:tcPr>
          <w:p w14:paraId="23C72689"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c>
          <w:tcPr>
            <w:tcW w:w="0" w:type="auto"/>
            <w:shd w:val="clear" w:color="auto" w:fill="FFC000"/>
            <w:vAlign w:val="center"/>
          </w:tcPr>
          <w:p w14:paraId="2A1E09B2"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c>
          <w:tcPr>
            <w:tcW w:w="0" w:type="auto"/>
            <w:shd w:val="clear" w:color="auto" w:fill="FF0000"/>
            <w:vAlign w:val="center"/>
          </w:tcPr>
          <w:p w14:paraId="5D66C6C8"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Very High</w:t>
            </w:r>
          </w:p>
        </w:tc>
      </w:tr>
      <w:tr w:rsidR="009036BC" w:rsidRPr="0073429C" w14:paraId="24ED4E5D" w14:textId="77777777" w:rsidTr="002565DE">
        <w:trPr>
          <w:trHeight w:val="315"/>
        </w:trPr>
        <w:tc>
          <w:tcPr>
            <w:tcW w:w="0" w:type="auto"/>
            <w:vMerge/>
          </w:tcPr>
          <w:p w14:paraId="46B3830C" w14:textId="77777777" w:rsidR="009036BC" w:rsidRPr="0073429C" w:rsidRDefault="009036BC" w:rsidP="00C80ECF">
            <w:pPr>
              <w:rPr>
                <w:rFonts w:ascii="Times New Roman" w:hAnsi="Times New Roman" w:cs="Times New Roman"/>
                <w:sz w:val="24"/>
                <w:szCs w:val="24"/>
              </w:rPr>
            </w:pPr>
          </w:p>
        </w:tc>
        <w:tc>
          <w:tcPr>
            <w:tcW w:w="0" w:type="auto"/>
          </w:tcPr>
          <w:p w14:paraId="6FB74058"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&gt;=10%</w:t>
            </w:r>
          </w:p>
        </w:tc>
        <w:tc>
          <w:tcPr>
            <w:tcW w:w="0" w:type="auto"/>
          </w:tcPr>
          <w:p w14:paraId="642C59C4"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Unlikely</w:t>
            </w:r>
          </w:p>
        </w:tc>
        <w:tc>
          <w:tcPr>
            <w:tcW w:w="0" w:type="auto"/>
            <w:shd w:val="clear" w:color="auto" w:fill="92D050"/>
            <w:vAlign w:val="center"/>
          </w:tcPr>
          <w:p w14:paraId="147CA054"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92D050"/>
            <w:vAlign w:val="center"/>
          </w:tcPr>
          <w:p w14:paraId="0C1F6E1E"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FFFF00"/>
            <w:vAlign w:val="center"/>
          </w:tcPr>
          <w:p w14:paraId="2CD01FD5"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shd w:val="clear" w:color="auto" w:fill="FFFF00"/>
            <w:vAlign w:val="center"/>
          </w:tcPr>
          <w:p w14:paraId="47620B4A"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c>
          <w:tcPr>
            <w:tcW w:w="0" w:type="auto"/>
            <w:shd w:val="clear" w:color="auto" w:fill="FFC000"/>
            <w:vAlign w:val="center"/>
          </w:tcPr>
          <w:p w14:paraId="1757F8B7"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High</w:t>
            </w:r>
          </w:p>
        </w:tc>
      </w:tr>
      <w:tr w:rsidR="009036BC" w:rsidRPr="0073429C" w14:paraId="5D2AF19A" w14:textId="77777777" w:rsidTr="002565DE">
        <w:trPr>
          <w:trHeight w:val="329"/>
        </w:trPr>
        <w:tc>
          <w:tcPr>
            <w:tcW w:w="0" w:type="auto"/>
            <w:vMerge/>
          </w:tcPr>
          <w:p w14:paraId="3EE3FD02" w14:textId="77777777" w:rsidR="009036BC" w:rsidRPr="0073429C" w:rsidRDefault="009036BC" w:rsidP="00C80ECF">
            <w:pPr>
              <w:rPr>
                <w:rFonts w:ascii="Times New Roman" w:hAnsi="Times New Roman" w:cs="Times New Roman"/>
                <w:sz w:val="24"/>
                <w:szCs w:val="24"/>
              </w:rPr>
            </w:pPr>
          </w:p>
        </w:tc>
        <w:tc>
          <w:tcPr>
            <w:tcW w:w="0" w:type="auto"/>
          </w:tcPr>
          <w:p w14:paraId="4B6E0A8C"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&lt;=10%</w:t>
            </w:r>
          </w:p>
        </w:tc>
        <w:tc>
          <w:tcPr>
            <w:tcW w:w="0" w:type="auto"/>
          </w:tcPr>
          <w:p w14:paraId="57976803" w14:textId="77777777" w:rsidR="009036BC" w:rsidRPr="0073429C" w:rsidRDefault="009036BC" w:rsidP="00C80ECF">
            <w:pPr>
              <w:rPr>
                <w:rFonts w:ascii="Times New Roman" w:hAnsi="Times New Roman" w:cs="Times New Roman"/>
                <w:sz w:val="24"/>
                <w:szCs w:val="24"/>
              </w:rPr>
            </w:pPr>
            <w:r>
              <w:rPr>
                <w:rFonts w:ascii="Times New Roman" w:hAnsi="Times New Roman" w:cs="Times New Roman"/>
                <w:sz w:val="24"/>
                <w:szCs w:val="24"/>
              </w:rPr>
              <w:t>Rare</w:t>
            </w:r>
          </w:p>
        </w:tc>
        <w:tc>
          <w:tcPr>
            <w:tcW w:w="0" w:type="auto"/>
            <w:shd w:val="clear" w:color="auto" w:fill="92D050"/>
            <w:vAlign w:val="center"/>
          </w:tcPr>
          <w:p w14:paraId="667E1C0C"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92D050"/>
            <w:vAlign w:val="center"/>
          </w:tcPr>
          <w:p w14:paraId="0F06D3DA"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92D050"/>
            <w:vAlign w:val="center"/>
          </w:tcPr>
          <w:p w14:paraId="13F9FD5B"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92D050"/>
            <w:vAlign w:val="center"/>
          </w:tcPr>
          <w:p w14:paraId="78795782"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Low</w:t>
            </w:r>
          </w:p>
        </w:tc>
        <w:tc>
          <w:tcPr>
            <w:tcW w:w="0" w:type="auto"/>
            <w:shd w:val="clear" w:color="auto" w:fill="FFFF00"/>
            <w:vAlign w:val="center"/>
          </w:tcPr>
          <w:p w14:paraId="621F130E" w14:textId="77777777" w:rsidR="009036BC" w:rsidRPr="0073429C" w:rsidRDefault="009036BC" w:rsidP="00C80ECF">
            <w:pPr>
              <w:jc w:val="center"/>
              <w:rPr>
                <w:rFonts w:ascii="Times New Roman" w:hAnsi="Times New Roman" w:cs="Times New Roman"/>
                <w:sz w:val="24"/>
                <w:szCs w:val="24"/>
              </w:rPr>
            </w:pPr>
            <w:r>
              <w:rPr>
                <w:rFonts w:ascii="Times New Roman" w:hAnsi="Times New Roman" w:cs="Times New Roman"/>
                <w:sz w:val="24"/>
                <w:szCs w:val="24"/>
              </w:rPr>
              <w:t>Medium</w:t>
            </w:r>
          </w:p>
        </w:tc>
      </w:tr>
    </w:tbl>
    <w:p w14:paraId="538381E7" w14:textId="77777777" w:rsidR="009036BC" w:rsidRPr="00463CE0" w:rsidRDefault="009036BC" w:rsidP="002565DE">
      <w:pPr>
        <w:pStyle w:val="Heading3"/>
        <w:spacing w:before="240" w:after="160" w:line="480" w:lineRule="auto"/>
        <w:rPr>
          <w:rFonts w:ascii="Times New Roman" w:hAnsi="Times New Roman" w:cs="Times New Roman"/>
          <w:i/>
        </w:rPr>
      </w:pPr>
      <w:bookmarkStart w:id="105" w:name="_Toc530947017"/>
      <w:r>
        <w:rPr>
          <w:rFonts w:ascii="Times New Roman" w:hAnsi="Times New Roman" w:cs="Times New Roman"/>
          <w:i/>
        </w:rPr>
        <w:t>Test Theory</w:t>
      </w:r>
      <w:bookmarkEnd w:id="105"/>
    </w:p>
    <w:p w14:paraId="771B5667" w14:textId="2E84FC68"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important step is to run DRP scenarios of different incidents that can occur to the network. </w:t>
      </w:r>
      <w:r w:rsidRPr="00847912">
        <w:rPr>
          <w:rFonts w:ascii="Times New Roman" w:hAnsi="Times New Roman" w:cs="Times New Roman"/>
          <w:noProof/>
          <w:sz w:val="24"/>
          <w:szCs w:val="24"/>
        </w:rPr>
        <w:t>Performi</w:t>
      </w:r>
      <w:r>
        <w:rPr>
          <w:rFonts w:ascii="Times New Roman" w:hAnsi="Times New Roman" w:cs="Times New Roman"/>
          <w:sz w:val="24"/>
          <w:szCs w:val="24"/>
        </w:rPr>
        <w:t xml:space="preserve">ng a technology gap analysis of the current </w:t>
      </w:r>
      <w:r w:rsidRPr="00847912">
        <w:rPr>
          <w:rFonts w:ascii="Times New Roman" w:hAnsi="Times New Roman" w:cs="Times New Roman"/>
          <w:noProof/>
          <w:sz w:val="24"/>
          <w:szCs w:val="24"/>
        </w:rPr>
        <w:t>network</w:t>
      </w:r>
      <w:r>
        <w:rPr>
          <w:rFonts w:ascii="Times New Roman" w:hAnsi="Times New Roman" w:cs="Times New Roman"/>
          <w:sz w:val="24"/>
          <w:szCs w:val="24"/>
        </w:rPr>
        <w:t xml:space="preserve"> will </w:t>
      </w:r>
      <w:r w:rsidRPr="00847912">
        <w:rPr>
          <w:rFonts w:ascii="Times New Roman" w:hAnsi="Times New Roman" w:cs="Times New Roman"/>
          <w:noProof/>
          <w:sz w:val="24"/>
          <w:szCs w:val="24"/>
        </w:rPr>
        <w:t>help</w:t>
      </w:r>
      <w:r>
        <w:rPr>
          <w:rFonts w:ascii="Times New Roman" w:hAnsi="Times New Roman" w:cs="Times New Roman"/>
          <w:sz w:val="24"/>
          <w:szCs w:val="24"/>
        </w:rPr>
        <w:t xml:space="preserve"> us to develop the desired RPO, RTO, and MTD that is needed to ensure the operation beginning running at a distinct time. </w:t>
      </w:r>
    </w:p>
    <w:p w14:paraId="6ECEA54D" w14:textId="77777777" w:rsidR="009036BC" w:rsidRPr="00463CE0" w:rsidRDefault="009036BC" w:rsidP="002565DE">
      <w:pPr>
        <w:pStyle w:val="Heading3"/>
        <w:spacing w:before="240" w:after="160" w:line="480" w:lineRule="auto"/>
        <w:rPr>
          <w:rFonts w:ascii="Times New Roman" w:hAnsi="Times New Roman" w:cs="Times New Roman"/>
          <w:i/>
        </w:rPr>
      </w:pPr>
      <w:bookmarkStart w:id="106" w:name="_Toc530947018"/>
      <w:r>
        <w:rPr>
          <w:rFonts w:ascii="Times New Roman" w:hAnsi="Times New Roman" w:cs="Times New Roman"/>
          <w:i/>
        </w:rPr>
        <w:lastRenderedPageBreak/>
        <w:t>Redesign Accordingly</w:t>
      </w:r>
      <w:bookmarkEnd w:id="106"/>
    </w:p>
    <w:p w14:paraId="08A86CCB" w14:textId="36B61620"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we had run a DRP scenario on the different incidents that can occur and perform a technology gap analysis of our current network, </w:t>
      </w:r>
      <w:r w:rsidR="00462EF5">
        <w:rPr>
          <w:rFonts w:ascii="Times New Roman" w:hAnsi="Times New Roman" w:cs="Times New Roman"/>
          <w:sz w:val="24"/>
          <w:szCs w:val="24"/>
        </w:rPr>
        <w:t>it’s</w:t>
      </w:r>
      <w:r>
        <w:rPr>
          <w:rFonts w:ascii="Times New Roman" w:hAnsi="Times New Roman" w:cs="Times New Roman"/>
          <w:sz w:val="24"/>
          <w:szCs w:val="24"/>
        </w:rPr>
        <w:t xml:space="preserve"> time to adopted additional security if the old solutions are outdated. In computer terms, there is a saying about old technology, “Garbage In and Garbage Out</w:t>
      </w:r>
      <w:r w:rsidRPr="00820CB0">
        <w:rPr>
          <w:rFonts w:ascii="Times New Roman" w:hAnsi="Times New Roman" w:cs="Times New Roman"/>
          <w:noProof/>
          <w:sz w:val="24"/>
          <w:szCs w:val="24"/>
        </w:rPr>
        <w:t>”,</w:t>
      </w:r>
      <w:r>
        <w:rPr>
          <w:rFonts w:ascii="Times New Roman" w:hAnsi="Times New Roman" w:cs="Times New Roman"/>
          <w:sz w:val="24"/>
          <w:szCs w:val="24"/>
        </w:rPr>
        <w:t xml:space="preserve"> which means that if something is old or we are using the same outdated technology with the same </w:t>
      </w:r>
      <w:r w:rsidRPr="00820CB0">
        <w:rPr>
          <w:rFonts w:ascii="Times New Roman" w:hAnsi="Times New Roman" w:cs="Times New Roman"/>
          <w:noProof/>
          <w:sz w:val="24"/>
          <w:szCs w:val="24"/>
        </w:rPr>
        <w:t>results</w:t>
      </w:r>
      <w:r w:rsidR="00820CB0">
        <w:rPr>
          <w:rFonts w:ascii="Times New Roman" w:hAnsi="Times New Roman" w:cs="Times New Roman"/>
          <w:noProof/>
          <w:sz w:val="24"/>
          <w:szCs w:val="24"/>
        </w:rPr>
        <w:t>,</w:t>
      </w:r>
      <w:r>
        <w:rPr>
          <w:rFonts w:ascii="Times New Roman" w:hAnsi="Times New Roman" w:cs="Times New Roman"/>
          <w:sz w:val="24"/>
          <w:szCs w:val="24"/>
        </w:rPr>
        <w:t xml:space="preserve"> </w:t>
      </w:r>
      <w:r w:rsidR="00462EF5">
        <w:rPr>
          <w:rFonts w:ascii="Times New Roman" w:hAnsi="Times New Roman" w:cs="Times New Roman"/>
          <w:sz w:val="24"/>
          <w:szCs w:val="24"/>
        </w:rPr>
        <w:t>it’s</w:t>
      </w:r>
      <w:r>
        <w:rPr>
          <w:rFonts w:ascii="Times New Roman" w:hAnsi="Times New Roman" w:cs="Times New Roman"/>
          <w:sz w:val="24"/>
          <w:szCs w:val="24"/>
        </w:rPr>
        <w:t xml:space="preserve"> time to try something new. </w:t>
      </w:r>
      <w:r w:rsidR="00820CB0">
        <w:rPr>
          <w:rFonts w:ascii="Times New Roman" w:hAnsi="Times New Roman" w:cs="Times New Roman"/>
          <w:noProof/>
          <w:sz w:val="24"/>
          <w:szCs w:val="24"/>
        </w:rPr>
        <w:t>‘Garbage In and Garbage Out”</w:t>
      </w:r>
      <w:r>
        <w:rPr>
          <w:rFonts w:ascii="Times New Roman" w:hAnsi="Times New Roman" w:cs="Times New Roman"/>
          <w:sz w:val="24"/>
          <w:szCs w:val="24"/>
        </w:rPr>
        <w:t xml:space="preserve"> is a </w:t>
      </w:r>
      <w:r w:rsidRPr="00820CB0">
        <w:rPr>
          <w:rFonts w:ascii="Times New Roman" w:hAnsi="Times New Roman" w:cs="Times New Roman"/>
          <w:noProof/>
          <w:sz w:val="24"/>
          <w:szCs w:val="24"/>
        </w:rPr>
        <w:t>major</w:t>
      </w:r>
      <w:r>
        <w:rPr>
          <w:rFonts w:ascii="Times New Roman" w:hAnsi="Times New Roman" w:cs="Times New Roman"/>
          <w:sz w:val="24"/>
          <w:szCs w:val="24"/>
        </w:rPr>
        <w:t xml:space="preserve"> problem with companies because they don’t want to spend the necessary resources to upgrade their technology and improve their security. Making sure that the </w:t>
      </w:r>
      <w:r w:rsidRPr="004C6133">
        <w:rPr>
          <w:rFonts w:ascii="Times New Roman" w:hAnsi="Times New Roman" w:cs="Times New Roman"/>
          <w:noProof/>
          <w:sz w:val="24"/>
          <w:szCs w:val="24"/>
        </w:rPr>
        <w:t>necessary</w:t>
      </w:r>
      <w:r>
        <w:rPr>
          <w:rFonts w:ascii="Times New Roman" w:hAnsi="Times New Roman" w:cs="Times New Roman"/>
          <w:sz w:val="24"/>
          <w:szCs w:val="24"/>
        </w:rPr>
        <w:t xml:space="preserve"> investments in technology are used to close the gaps and address the different security risks to the network.</w:t>
      </w:r>
    </w:p>
    <w:p w14:paraId="406257ED" w14:textId="77777777" w:rsidR="009036BC" w:rsidRPr="00463CE0" w:rsidRDefault="009036BC" w:rsidP="002565DE">
      <w:pPr>
        <w:pStyle w:val="Heading3"/>
        <w:spacing w:before="240" w:after="160" w:line="480" w:lineRule="auto"/>
        <w:rPr>
          <w:rFonts w:ascii="Times New Roman" w:hAnsi="Times New Roman" w:cs="Times New Roman"/>
          <w:i/>
        </w:rPr>
      </w:pPr>
      <w:bookmarkStart w:id="107" w:name="_Toc530947019"/>
      <w:r>
        <w:rPr>
          <w:rFonts w:ascii="Times New Roman" w:hAnsi="Times New Roman" w:cs="Times New Roman"/>
          <w:i/>
        </w:rPr>
        <w:t>Implement Solutions</w:t>
      </w:r>
      <w:bookmarkEnd w:id="107"/>
    </w:p>
    <w:p w14:paraId="17D3F112" w14:textId="3D292714" w:rsidR="009036BC" w:rsidRDefault="009036BC" w:rsidP="002565DE">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The next step is developing an implementation timeline that is used to outline the plan of implementation of the new solutions. This </w:t>
      </w:r>
      <w:r w:rsidR="004C6133">
        <w:rPr>
          <w:rFonts w:ascii="Times New Roman" w:hAnsi="Times New Roman" w:cs="Times New Roman"/>
          <w:sz w:val="24"/>
          <w:szCs w:val="24"/>
        </w:rPr>
        <w:t xml:space="preserve">report </w:t>
      </w:r>
      <w:r>
        <w:rPr>
          <w:rFonts w:ascii="Times New Roman" w:hAnsi="Times New Roman" w:cs="Times New Roman"/>
          <w:sz w:val="24"/>
          <w:szCs w:val="24"/>
        </w:rPr>
        <w:t xml:space="preserve">will </w:t>
      </w:r>
      <w:r w:rsidR="004C6133">
        <w:rPr>
          <w:rFonts w:ascii="Times New Roman" w:hAnsi="Times New Roman" w:cs="Times New Roman"/>
          <w:noProof/>
          <w:sz w:val="24"/>
          <w:szCs w:val="24"/>
        </w:rPr>
        <w:t>describ</w:t>
      </w:r>
      <w:r w:rsidRPr="004C6133">
        <w:rPr>
          <w:rFonts w:ascii="Times New Roman" w:hAnsi="Times New Roman" w:cs="Times New Roman"/>
          <w:noProof/>
          <w:sz w:val="24"/>
          <w:szCs w:val="24"/>
        </w:rPr>
        <w:t>e</w:t>
      </w:r>
      <w:r>
        <w:rPr>
          <w:rFonts w:ascii="Times New Roman" w:hAnsi="Times New Roman" w:cs="Times New Roman"/>
          <w:sz w:val="24"/>
          <w:szCs w:val="24"/>
        </w:rPr>
        <w:t xml:space="preserve"> the different technology, its purpose, the pros/cons of implementation, and the areas of security that the new solution will provide within the DRP.</w:t>
      </w:r>
    </w:p>
    <w:p w14:paraId="38D40E70" w14:textId="77777777" w:rsidR="009036BC" w:rsidRPr="00C01C3A" w:rsidRDefault="009036BC" w:rsidP="002565DE">
      <w:pPr>
        <w:pStyle w:val="Heading2"/>
        <w:spacing w:before="240" w:after="160" w:line="480" w:lineRule="auto"/>
        <w:rPr>
          <w:rFonts w:ascii="Times New Roman" w:hAnsi="Times New Roman" w:cs="Times New Roman"/>
          <w:b/>
          <w:sz w:val="28"/>
          <w:szCs w:val="28"/>
        </w:rPr>
      </w:pPr>
      <w:bookmarkStart w:id="108" w:name="_Toc530947020"/>
      <w:r w:rsidRPr="00C01C3A">
        <w:rPr>
          <w:rFonts w:ascii="Times New Roman" w:hAnsi="Times New Roman" w:cs="Times New Roman"/>
          <w:b/>
          <w:sz w:val="28"/>
          <w:szCs w:val="28"/>
        </w:rPr>
        <w:t>Policies &amp; Procedures</w:t>
      </w:r>
      <w:bookmarkEnd w:id="108"/>
    </w:p>
    <w:p w14:paraId="3A3AC2CB" w14:textId="2F7978ED" w:rsidR="009036BC" w:rsidRDefault="009036BC" w:rsidP="002565DE">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4C6133">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okay to have a </w:t>
      </w:r>
      <w:r w:rsidRPr="004C6133">
        <w:rPr>
          <w:rFonts w:ascii="Times New Roman" w:eastAsia="Times New Roman" w:hAnsi="Times New Roman" w:cs="Times New Roman"/>
          <w:noProof/>
          <w:sz w:val="24"/>
          <w:szCs w:val="24"/>
        </w:rPr>
        <w:t>policy</w:t>
      </w:r>
      <w:r>
        <w:rPr>
          <w:rFonts w:ascii="Times New Roman" w:eastAsia="Times New Roman" w:hAnsi="Times New Roman" w:cs="Times New Roman"/>
          <w:sz w:val="24"/>
          <w:szCs w:val="24"/>
        </w:rPr>
        <w:t xml:space="preserve"> within a </w:t>
      </w:r>
      <w:r w:rsidRPr="004C6133">
        <w:rPr>
          <w:rFonts w:ascii="Times New Roman" w:eastAsia="Times New Roman" w:hAnsi="Times New Roman" w:cs="Times New Roman"/>
          <w:noProof/>
          <w:sz w:val="24"/>
          <w:szCs w:val="24"/>
        </w:rPr>
        <w:t>policy</w:t>
      </w:r>
      <w:r>
        <w:rPr>
          <w:rFonts w:ascii="Times New Roman" w:eastAsia="Times New Roman" w:hAnsi="Times New Roman" w:cs="Times New Roman"/>
          <w:sz w:val="24"/>
          <w:szCs w:val="24"/>
        </w:rPr>
        <w:t xml:space="preserve"> because it makes it more secured. Superior Banking needs to design a </w:t>
      </w:r>
      <w:r w:rsidRPr="004C6133">
        <w:rPr>
          <w:rFonts w:ascii="Times New Roman" w:eastAsia="Times New Roman" w:hAnsi="Times New Roman" w:cs="Times New Roman"/>
          <w:noProof/>
          <w:sz w:val="24"/>
          <w:szCs w:val="24"/>
        </w:rPr>
        <w:t>policy</w:t>
      </w:r>
      <w:r>
        <w:rPr>
          <w:rFonts w:ascii="Times New Roman" w:eastAsia="Times New Roman" w:hAnsi="Times New Roman" w:cs="Times New Roman"/>
          <w:sz w:val="24"/>
          <w:szCs w:val="24"/>
        </w:rPr>
        <w:t xml:space="preserve"> that helps to protect the network. One of the </w:t>
      </w:r>
      <w:r w:rsidR="00462EF5" w:rsidRPr="004C6133">
        <w:rPr>
          <w:rFonts w:ascii="Times New Roman" w:eastAsia="Times New Roman" w:hAnsi="Times New Roman" w:cs="Times New Roman"/>
          <w:noProof/>
          <w:sz w:val="24"/>
          <w:szCs w:val="24"/>
        </w:rPr>
        <w:t>policies</w:t>
      </w:r>
      <w:r>
        <w:rPr>
          <w:rFonts w:ascii="Times New Roman" w:eastAsia="Times New Roman" w:hAnsi="Times New Roman" w:cs="Times New Roman"/>
          <w:sz w:val="24"/>
          <w:szCs w:val="24"/>
        </w:rPr>
        <w:t xml:space="preserve"> that </w:t>
      </w:r>
      <w:r w:rsidR="004C6133">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recommended is a network security policy (NSP). </w:t>
      </w:r>
      <w:r w:rsidRPr="00CD535B">
        <w:rPr>
          <w:rFonts w:ascii="Times New Roman" w:eastAsia="Times New Roman" w:hAnsi="Times New Roman" w:cs="Times New Roman"/>
          <w:sz w:val="24"/>
          <w:szCs w:val="24"/>
        </w:rPr>
        <w:t xml:space="preserve">The network security policy (NSP) address the principles, procedures, and guidelines that </w:t>
      </w:r>
      <w:r w:rsidRPr="004C6133">
        <w:rPr>
          <w:rFonts w:ascii="Times New Roman" w:eastAsia="Times New Roman" w:hAnsi="Times New Roman" w:cs="Times New Roman"/>
          <w:noProof/>
          <w:sz w:val="24"/>
          <w:szCs w:val="24"/>
        </w:rPr>
        <w:t>are enforced</w:t>
      </w:r>
      <w:r w:rsidRPr="00CD535B">
        <w:rPr>
          <w:rFonts w:ascii="Times New Roman" w:eastAsia="Times New Roman" w:hAnsi="Times New Roman" w:cs="Times New Roman"/>
          <w:sz w:val="24"/>
          <w:szCs w:val="24"/>
        </w:rPr>
        <w:t xml:space="preserve"> in providing security within the network (“What is a Network Security Policy? – Definition from Techopedia”, 201</w:t>
      </w:r>
      <w:r>
        <w:rPr>
          <w:rFonts w:ascii="Times New Roman" w:eastAsia="Times New Roman" w:hAnsi="Times New Roman" w:cs="Times New Roman"/>
          <w:sz w:val="24"/>
          <w:szCs w:val="24"/>
        </w:rPr>
        <w:t>8</w:t>
      </w:r>
      <w:r w:rsidRPr="00CD53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Developing and establishing the policies and procedures is the final step in providing a successful DRP:</w:t>
      </w:r>
    </w:p>
    <w:p w14:paraId="7B4FB2FE" w14:textId="77777777" w:rsidR="009036BC" w:rsidRDefault="009036BC" w:rsidP="002565DE">
      <w:pPr>
        <w:pStyle w:val="ListParagraph"/>
        <w:numPr>
          <w:ilvl w:val="0"/>
          <w:numId w:val="1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 Procedures</w:t>
      </w:r>
    </w:p>
    <w:p w14:paraId="3B92C4E4" w14:textId="77777777" w:rsidR="009036BC" w:rsidRDefault="009036BC" w:rsidP="002565DE">
      <w:pPr>
        <w:pStyle w:val="ListParagraph"/>
        <w:numPr>
          <w:ilvl w:val="0"/>
          <w:numId w:val="1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Align Procedures</w:t>
      </w:r>
    </w:p>
    <w:p w14:paraId="08983A2B" w14:textId="77777777" w:rsidR="009036BC" w:rsidRPr="00536AB1" w:rsidRDefault="009036BC" w:rsidP="002565DE">
      <w:pPr>
        <w:pStyle w:val="ListParagraph"/>
        <w:numPr>
          <w:ilvl w:val="0"/>
          <w:numId w:val="1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a Team</w:t>
      </w:r>
    </w:p>
    <w:p w14:paraId="52FC4735" w14:textId="77777777" w:rsidR="009036BC" w:rsidRPr="00C01C3A" w:rsidRDefault="009036BC" w:rsidP="002565DE">
      <w:pPr>
        <w:pStyle w:val="Heading3"/>
        <w:spacing w:before="240" w:after="160" w:line="480" w:lineRule="auto"/>
        <w:rPr>
          <w:rFonts w:ascii="Times New Roman" w:hAnsi="Times New Roman" w:cs="Times New Roman"/>
          <w:i/>
        </w:rPr>
      </w:pPr>
      <w:bookmarkStart w:id="109" w:name="_Toc530947021"/>
      <w:r w:rsidRPr="00C01C3A">
        <w:rPr>
          <w:rFonts w:ascii="Times New Roman" w:hAnsi="Times New Roman" w:cs="Times New Roman"/>
          <w:i/>
        </w:rPr>
        <w:t>Develop Procedures</w:t>
      </w:r>
      <w:bookmarkEnd w:id="109"/>
    </w:p>
    <w:p w14:paraId="33448FF3" w14:textId="57C208D3" w:rsidR="009036BC" w:rsidRDefault="009036BC" w:rsidP="002565DE">
      <w:pPr>
        <w:spacing w:before="240" w:line="480" w:lineRule="auto"/>
        <w:ind w:firstLine="720"/>
        <w:rPr>
          <w:rFonts w:ascii="Times New Roman" w:hAnsi="Times New Roman" w:cs="Times New Roman"/>
          <w:sz w:val="24"/>
          <w:szCs w:val="24"/>
        </w:rPr>
      </w:pPr>
      <w:r w:rsidRPr="004C6133">
        <w:rPr>
          <w:rFonts w:ascii="Times New Roman" w:hAnsi="Times New Roman" w:cs="Times New Roman"/>
          <w:noProof/>
          <w:sz w:val="24"/>
          <w:szCs w:val="24"/>
        </w:rPr>
        <w:t>Developing</w:t>
      </w:r>
      <w:r>
        <w:rPr>
          <w:rFonts w:ascii="Times New Roman" w:hAnsi="Times New Roman" w:cs="Times New Roman"/>
          <w:sz w:val="24"/>
          <w:szCs w:val="24"/>
        </w:rPr>
        <w:t xml:space="preserve"> and creating </w:t>
      </w:r>
      <w:r w:rsidR="00462EF5">
        <w:rPr>
          <w:rFonts w:ascii="Times New Roman" w:hAnsi="Times New Roman" w:cs="Times New Roman"/>
          <w:sz w:val="24"/>
          <w:szCs w:val="24"/>
        </w:rPr>
        <w:t>an</w:t>
      </w:r>
      <w:r>
        <w:rPr>
          <w:rFonts w:ascii="Times New Roman" w:hAnsi="Times New Roman" w:cs="Times New Roman"/>
          <w:sz w:val="24"/>
          <w:szCs w:val="24"/>
        </w:rPr>
        <w:t xml:space="preserve"> Emergency Response Policy and Procedure allows the organizing to respond to a disaster that occurs to the computer system, which helps the company to achieve full recovery of the business operation.</w:t>
      </w:r>
    </w:p>
    <w:p w14:paraId="685332FE" w14:textId="77777777" w:rsidR="009036BC" w:rsidRPr="00AE2D34" w:rsidRDefault="009036BC" w:rsidP="002565DE">
      <w:pPr>
        <w:pStyle w:val="Heading3"/>
        <w:spacing w:before="240" w:after="160" w:line="480" w:lineRule="auto"/>
        <w:rPr>
          <w:rFonts w:ascii="Times New Roman" w:hAnsi="Times New Roman" w:cs="Times New Roman"/>
          <w:i/>
        </w:rPr>
      </w:pPr>
      <w:bookmarkStart w:id="110" w:name="_Toc530947022"/>
      <w:r w:rsidRPr="00AE2D34">
        <w:rPr>
          <w:rFonts w:ascii="Times New Roman" w:hAnsi="Times New Roman" w:cs="Times New Roman"/>
          <w:i/>
        </w:rPr>
        <w:t>Align Procedures</w:t>
      </w:r>
      <w:bookmarkEnd w:id="110"/>
    </w:p>
    <w:p w14:paraId="5AD832AF" w14:textId="0873ADFF"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During this step, we will define severity definitions and assign escalation rules of procedures that help meet the DRP timeframe requirements.</w:t>
      </w:r>
    </w:p>
    <w:p w14:paraId="331D3971" w14:textId="77777777" w:rsidR="009036BC" w:rsidRPr="00B448BB" w:rsidRDefault="009036BC" w:rsidP="002565DE">
      <w:pPr>
        <w:pStyle w:val="Heading3"/>
        <w:spacing w:before="240" w:after="160" w:line="480" w:lineRule="auto"/>
        <w:rPr>
          <w:rFonts w:ascii="Times New Roman" w:hAnsi="Times New Roman" w:cs="Times New Roman"/>
          <w:i/>
        </w:rPr>
      </w:pPr>
      <w:bookmarkStart w:id="111" w:name="_Toc530947023"/>
      <w:r w:rsidRPr="00B448BB">
        <w:rPr>
          <w:rFonts w:ascii="Times New Roman" w:hAnsi="Times New Roman" w:cs="Times New Roman"/>
          <w:i/>
        </w:rPr>
        <w:t>Form a Team</w:t>
      </w:r>
      <w:bookmarkEnd w:id="111"/>
    </w:p>
    <w:p w14:paraId="0331840A" w14:textId="08791770" w:rsidR="009036BC" w:rsidRPr="00E452C0" w:rsidRDefault="004C6133" w:rsidP="002565DE">
      <w:pPr>
        <w:spacing w:before="240" w:line="480" w:lineRule="auto"/>
        <w:rPr>
          <w:rFonts w:ascii="Times New Roman" w:hAnsi="Times New Roman" w:cs="Times New Roman"/>
          <w:sz w:val="24"/>
          <w:szCs w:val="24"/>
        </w:rPr>
      </w:pPr>
      <w:r>
        <w:rPr>
          <w:rFonts w:ascii="Times New Roman" w:hAnsi="Times New Roman" w:cs="Times New Roman"/>
          <w:noProof/>
          <w:sz w:val="24"/>
          <w:szCs w:val="24"/>
        </w:rPr>
        <w:t>Forming a team</w:t>
      </w:r>
      <w:r w:rsidR="009036BC">
        <w:rPr>
          <w:rFonts w:ascii="Times New Roman" w:hAnsi="Times New Roman" w:cs="Times New Roman"/>
          <w:sz w:val="24"/>
          <w:szCs w:val="24"/>
        </w:rPr>
        <w:t xml:space="preserve"> is </w:t>
      </w:r>
      <w:r w:rsidR="009036BC" w:rsidRPr="004C6133">
        <w:rPr>
          <w:rFonts w:ascii="Times New Roman" w:hAnsi="Times New Roman" w:cs="Times New Roman"/>
          <w:noProof/>
          <w:sz w:val="24"/>
          <w:szCs w:val="24"/>
        </w:rPr>
        <w:t>a</w:t>
      </w:r>
      <w:r>
        <w:rPr>
          <w:rFonts w:ascii="Times New Roman" w:hAnsi="Times New Roman" w:cs="Times New Roman"/>
          <w:noProof/>
          <w:sz w:val="24"/>
          <w:szCs w:val="24"/>
        </w:rPr>
        <w:t>n essential</w:t>
      </w:r>
      <w:r w:rsidR="009036BC">
        <w:rPr>
          <w:rFonts w:ascii="Times New Roman" w:hAnsi="Times New Roman" w:cs="Times New Roman"/>
          <w:sz w:val="24"/>
          <w:szCs w:val="24"/>
        </w:rPr>
        <w:t xml:space="preserve"> part in ensuring that similar incidents don’t occur within the company. There need to be a security awareness mandatory meeting and training that </w:t>
      </w:r>
      <w:r w:rsidR="009036BC" w:rsidRPr="004C6133">
        <w:rPr>
          <w:rFonts w:ascii="Times New Roman" w:hAnsi="Times New Roman" w:cs="Times New Roman"/>
          <w:noProof/>
          <w:sz w:val="24"/>
          <w:szCs w:val="24"/>
        </w:rPr>
        <w:t>is needed</w:t>
      </w:r>
      <w:r w:rsidR="009036BC">
        <w:rPr>
          <w:rFonts w:ascii="Times New Roman" w:hAnsi="Times New Roman" w:cs="Times New Roman"/>
          <w:sz w:val="24"/>
          <w:szCs w:val="24"/>
        </w:rPr>
        <w:t xml:space="preserve"> on a yearly basis or when the company </w:t>
      </w:r>
      <w:r w:rsidR="009036BC" w:rsidRPr="004C6133">
        <w:rPr>
          <w:rFonts w:ascii="Times New Roman" w:hAnsi="Times New Roman" w:cs="Times New Roman"/>
          <w:noProof/>
          <w:sz w:val="24"/>
          <w:szCs w:val="24"/>
        </w:rPr>
        <w:t>decide</w:t>
      </w:r>
      <w:r>
        <w:rPr>
          <w:rFonts w:ascii="Times New Roman" w:hAnsi="Times New Roman" w:cs="Times New Roman"/>
          <w:noProof/>
          <w:sz w:val="24"/>
          <w:szCs w:val="24"/>
        </w:rPr>
        <w:t>d</w:t>
      </w:r>
      <w:r w:rsidR="009036BC">
        <w:rPr>
          <w:rFonts w:ascii="Times New Roman" w:hAnsi="Times New Roman" w:cs="Times New Roman"/>
          <w:sz w:val="24"/>
          <w:szCs w:val="24"/>
        </w:rPr>
        <w:t xml:space="preserve"> to adopt </w:t>
      </w:r>
      <w:r w:rsidR="009036BC" w:rsidRPr="004C6133">
        <w:rPr>
          <w:rFonts w:ascii="Times New Roman" w:hAnsi="Times New Roman" w:cs="Times New Roman"/>
          <w:noProof/>
          <w:sz w:val="24"/>
          <w:szCs w:val="24"/>
        </w:rPr>
        <w:t>new</w:t>
      </w:r>
      <w:r w:rsidR="009036BC">
        <w:rPr>
          <w:rFonts w:ascii="Times New Roman" w:hAnsi="Times New Roman" w:cs="Times New Roman"/>
          <w:sz w:val="24"/>
          <w:szCs w:val="24"/>
        </w:rPr>
        <w:t xml:space="preserve"> technology into its network. </w:t>
      </w:r>
      <w:r w:rsidR="009036BC" w:rsidRPr="00CD535B">
        <w:rPr>
          <w:rFonts w:ascii="Times New Roman" w:eastAsia="Times New Roman" w:hAnsi="Times New Roman" w:cs="Times New Roman"/>
          <w:sz w:val="24"/>
          <w:szCs w:val="24"/>
        </w:rPr>
        <w:t>This type of training is the process of training and educating individuals on the proper ways of providing security awareness related to computer security (Rouse, 2011).</w:t>
      </w:r>
    </w:p>
    <w:p w14:paraId="1DA31AE6" w14:textId="77777777" w:rsidR="009036BC" w:rsidRPr="00D949CB" w:rsidRDefault="009036BC" w:rsidP="002565DE">
      <w:pPr>
        <w:pStyle w:val="Heading2"/>
        <w:spacing w:before="240" w:after="160" w:line="480" w:lineRule="auto"/>
        <w:rPr>
          <w:rFonts w:ascii="Times New Roman" w:hAnsi="Times New Roman" w:cs="Times New Roman"/>
          <w:b/>
          <w:sz w:val="28"/>
          <w:szCs w:val="28"/>
        </w:rPr>
      </w:pPr>
      <w:bookmarkStart w:id="112" w:name="_Toc530947024"/>
      <w:r w:rsidRPr="00D949CB">
        <w:rPr>
          <w:rFonts w:ascii="Times New Roman" w:hAnsi="Times New Roman" w:cs="Times New Roman"/>
          <w:b/>
          <w:sz w:val="28"/>
          <w:szCs w:val="28"/>
        </w:rPr>
        <w:t>Auditing Plan for Security</w:t>
      </w:r>
      <w:bookmarkEnd w:id="112"/>
    </w:p>
    <w:p w14:paraId="154BA3EE" w14:textId="4CB38082" w:rsidR="009036BC" w:rsidRPr="00FF5196"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auditing plan deals with examining the company’s resource and records to make sure that all the records are updated, as well as following different regulations that </w:t>
      </w:r>
      <w:r w:rsidRPr="004C6133">
        <w:rPr>
          <w:rFonts w:ascii="Times New Roman" w:hAnsi="Times New Roman" w:cs="Times New Roman"/>
          <w:noProof/>
          <w:sz w:val="24"/>
          <w:szCs w:val="24"/>
        </w:rPr>
        <w:t>ha</w:t>
      </w:r>
      <w:r w:rsidR="00EB6674">
        <w:rPr>
          <w:rFonts w:ascii="Times New Roman" w:hAnsi="Times New Roman" w:cs="Times New Roman"/>
          <w:noProof/>
          <w:sz w:val="24"/>
          <w:szCs w:val="24"/>
        </w:rPr>
        <w:t>ve</w:t>
      </w:r>
      <w:r>
        <w:rPr>
          <w:rFonts w:ascii="Times New Roman" w:hAnsi="Times New Roman" w:cs="Times New Roman"/>
          <w:sz w:val="24"/>
          <w:szCs w:val="24"/>
        </w:rPr>
        <w:t xml:space="preserve"> been put into place to maintain the security of the company. The auditing plan for </w:t>
      </w:r>
      <w:r w:rsidRPr="00EB6674">
        <w:rPr>
          <w:rFonts w:ascii="Times New Roman" w:hAnsi="Times New Roman" w:cs="Times New Roman"/>
          <w:noProof/>
          <w:sz w:val="24"/>
          <w:szCs w:val="24"/>
        </w:rPr>
        <w:t>security</w:t>
      </w:r>
      <w:r>
        <w:rPr>
          <w:rFonts w:ascii="Times New Roman" w:hAnsi="Times New Roman" w:cs="Times New Roman"/>
          <w:sz w:val="24"/>
          <w:szCs w:val="24"/>
        </w:rPr>
        <w:t xml:space="preserve"> is an ongoing </w:t>
      </w:r>
      <w:r>
        <w:rPr>
          <w:rFonts w:ascii="Times New Roman" w:hAnsi="Times New Roman" w:cs="Times New Roman"/>
          <w:sz w:val="24"/>
          <w:szCs w:val="24"/>
        </w:rPr>
        <w:lastRenderedPageBreak/>
        <w:t xml:space="preserve">process that needs to </w:t>
      </w:r>
      <w:r w:rsidRPr="00EB6674">
        <w:rPr>
          <w:rFonts w:ascii="Times New Roman" w:hAnsi="Times New Roman" w:cs="Times New Roman"/>
          <w:noProof/>
          <w:sz w:val="24"/>
          <w:szCs w:val="24"/>
        </w:rPr>
        <w:t>follow</w:t>
      </w:r>
      <w:r>
        <w:rPr>
          <w:rFonts w:ascii="Times New Roman" w:hAnsi="Times New Roman" w:cs="Times New Roman"/>
          <w:sz w:val="24"/>
          <w:szCs w:val="24"/>
        </w:rPr>
        <w:t xml:space="preserve"> in </w:t>
      </w:r>
      <w:r w:rsidRPr="00EB6674">
        <w:rPr>
          <w:rFonts w:ascii="Times New Roman" w:hAnsi="Times New Roman" w:cs="Times New Roman"/>
          <w:noProof/>
          <w:sz w:val="24"/>
          <w:szCs w:val="24"/>
        </w:rPr>
        <w:t>ma</w:t>
      </w:r>
      <w:r w:rsidR="00EB6674">
        <w:rPr>
          <w:rFonts w:ascii="Times New Roman" w:hAnsi="Times New Roman" w:cs="Times New Roman"/>
          <w:noProof/>
          <w:sz w:val="24"/>
          <w:szCs w:val="24"/>
        </w:rPr>
        <w:t>nag</w:t>
      </w:r>
      <w:r w:rsidRPr="00EB6674">
        <w:rPr>
          <w:rFonts w:ascii="Times New Roman" w:hAnsi="Times New Roman" w:cs="Times New Roman"/>
          <w:noProof/>
          <w:sz w:val="24"/>
          <w:szCs w:val="24"/>
        </w:rPr>
        <w:t>ing</w:t>
      </w:r>
      <w:r>
        <w:rPr>
          <w:rFonts w:ascii="Times New Roman" w:hAnsi="Times New Roman" w:cs="Times New Roman"/>
          <w:sz w:val="24"/>
          <w:szCs w:val="24"/>
        </w:rPr>
        <w:t xml:space="preserve"> the operations and maintenance of the SaaS cloud computing infrastructure. </w:t>
      </w:r>
      <w:r>
        <w:rPr>
          <w:rFonts w:ascii="Times New Roman" w:hAnsi="Times New Roman" w:cs="Times New Roman"/>
          <w:i/>
          <w:sz w:val="24"/>
          <w:szCs w:val="24"/>
        </w:rPr>
        <w:t>Figure 1: Audit Continuous Plan</w:t>
      </w:r>
      <w:r>
        <w:rPr>
          <w:rFonts w:ascii="Times New Roman" w:hAnsi="Times New Roman" w:cs="Times New Roman"/>
          <w:sz w:val="24"/>
          <w:szCs w:val="24"/>
        </w:rPr>
        <w:t xml:space="preserve"> display a cycle on the audit planning process works, which must </w:t>
      </w:r>
      <w:r w:rsidRPr="00EB6674">
        <w:rPr>
          <w:rFonts w:ascii="Times New Roman" w:hAnsi="Times New Roman" w:cs="Times New Roman"/>
          <w:noProof/>
          <w:sz w:val="24"/>
          <w:szCs w:val="24"/>
        </w:rPr>
        <w:t>be establish</w:t>
      </w:r>
      <w:r w:rsidR="00EB6674">
        <w:rPr>
          <w:rFonts w:ascii="Times New Roman" w:hAnsi="Times New Roman" w:cs="Times New Roman"/>
          <w:noProof/>
          <w:sz w:val="24"/>
          <w:szCs w:val="24"/>
        </w:rPr>
        <w:t>ed</w:t>
      </w:r>
      <w:r>
        <w:rPr>
          <w:rFonts w:ascii="Times New Roman" w:hAnsi="Times New Roman" w:cs="Times New Roman"/>
          <w:sz w:val="24"/>
          <w:szCs w:val="24"/>
        </w:rPr>
        <w:t xml:space="preserve"> yearly to ensure that all hardware and software applications are running smoothly, as well as </w:t>
      </w:r>
      <w:r w:rsidR="00EB6674">
        <w:rPr>
          <w:rFonts w:ascii="Times New Roman" w:hAnsi="Times New Roman" w:cs="Times New Roman"/>
          <w:noProof/>
          <w:sz w:val="24"/>
          <w:szCs w:val="24"/>
        </w:rPr>
        <w:t>appropriately documented</w:t>
      </w:r>
      <w:r>
        <w:rPr>
          <w:rFonts w:ascii="Times New Roman" w:hAnsi="Times New Roman" w:cs="Times New Roman"/>
          <w:sz w:val="24"/>
          <w:szCs w:val="24"/>
        </w:rPr>
        <w:t xml:space="preserve"> (de Aquino, 2008).</w:t>
      </w:r>
    </w:p>
    <w:p w14:paraId="11DC98B0" w14:textId="77777777" w:rsidR="009036BC" w:rsidRDefault="009036BC" w:rsidP="002565DE">
      <w:pPr>
        <w:spacing w:before="24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08716" wp14:editId="330B2884">
            <wp:extent cx="5486400" cy="3200400"/>
            <wp:effectExtent l="0" t="38100" r="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B657CEF" w14:textId="749B6A41" w:rsidR="002565DE" w:rsidRPr="002565DE" w:rsidRDefault="002565DE" w:rsidP="002565DE">
      <w:pPr>
        <w:spacing w:before="240" w:line="480" w:lineRule="auto"/>
        <w:jc w:val="center"/>
        <w:rPr>
          <w:rFonts w:ascii="Times New Roman" w:hAnsi="Times New Roman" w:cs="Times New Roman"/>
          <w:i/>
          <w:sz w:val="24"/>
          <w:szCs w:val="24"/>
        </w:rPr>
      </w:pPr>
      <w:r>
        <w:rPr>
          <w:rFonts w:ascii="Times New Roman" w:hAnsi="Times New Roman" w:cs="Times New Roman"/>
          <w:i/>
          <w:sz w:val="24"/>
          <w:szCs w:val="24"/>
        </w:rPr>
        <w:t>Flow Cart 6: IT Security Audit Lifecycle</w:t>
      </w:r>
    </w:p>
    <w:p w14:paraId="56DA4664" w14:textId="6DE79D24" w:rsidR="009036BC" w:rsidRDefault="009036BC" w:rsidP="002565DE">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Making sure that security within the company is well updated </w:t>
      </w:r>
      <w:r w:rsidR="00E02B6E">
        <w:rPr>
          <w:rFonts w:ascii="Times New Roman" w:hAnsi="Times New Roman" w:cs="Times New Roman"/>
          <w:sz w:val="24"/>
          <w:szCs w:val="24"/>
        </w:rPr>
        <w:t>is</w:t>
      </w:r>
      <w:r>
        <w:rPr>
          <w:rFonts w:ascii="Times New Roman" w:hAnsi="Times New Roman" w:cs="Times New Roman"/>
          <w:sz w:val="24"/>
          <w:szCs w:val="24"/>
        </w:rPr>
        <w:t xml:space="preserve"> </w:t>
      </w:r>
      <w:r w:rsidR="00EB6674">
        <w:rPr>
          <w:rFonts w:ascii="Times New Roman" w:hAnsi="Times New Roman" w:cs="Times New Roman"/>
          <w:noProof/>
          <w:sz w:val="24"/>
          <w:szCs w:val="24"/>
        </w:rPr>
        <w:t>paramou</w:t>
      </w:r>
      <w:r w:rsidRPr="00EB6674">
        <w:rPr>
          <w:rFonts w:ascii="Times New Roman" w:hAnsi="Times New Roman" w:cs="Times New Roman"/>
          <w:noProof/>
          <w:sz w:val="24"/>
          <w:szCs w:val="24"/>
        </w:rPr>
        <w:t>nt</w:t>
      </w:r>
      <w:r>
        <w:rPr>
          <w:rFonts w:ascii="Times New Roman" w:hAnsi="Times New Roman" w:cs="Times New Roman"/>
          <w:sz w:val="24"/>
          <w:szCs w:val="24"/>
        </w:rPr>
        <w:t xml:space="preserve"> especially when it comes to its infrastructure.</w:t>
      </w:r>
    </w:p>
    <w:p w14:paraId="7E69E473" w14:textId="06C7747A" w:rsidR="0050235E" w:rsidRPr="00CA1DD9" w:rsidRDefault="0050235E" w:rsidP="002565DE">
      <w:pPr>
        <w:pStyle w:val="Heading1"/>
        <w:spacing w:after="160" w:line="480" w:lineRule="auto"/>
        <w:jc w:val="center"/>
        <w:rPr>
          <w:rFonts w:ascii="Times New Roman" w:hAnsi="Times New Roman" w:cs="Times New Roman"/>
        </w:rPr>
      </w:pPr>
      <w:bookmarkStart w:id="113" w:name="_Toc530947025"/>
      <w:r w:rsidRPr="00CA1DD9">
        <w:rPr>
          <w:rFonts w:ascii="Times New Roman" w:hAnsi="Times New Roman" w:cs="Times New Roman"/>
        </w:rPr>
        <w:t>Disposal Plan</w:t>
      </w:r>
      <w:bookmarkEnd w:id="113"/>
    </w:p>
    <w:p w14:paraId="2CCC2977" w14:textId="390BAE3A" w:rsidR="0050235E" w:rsidRDefault="00126414" w:rsidP="00126414">
      <w:pPr>
        <w:spacing w:before="240" w:line="480" w:lineRule="auto"/>
        <w:ind w:firstLine="720"/>
        <w:rPr>
          <w:rFonts w:ascii="Times New Roman" w:hAnsi="Times New Roman" w:cs="Times New Roman"/>
          <w:sz w:val="24"/>
          <w:szCs w:val="24"/>
        </w:rPr>
      </w:pPr>
      <w:r w:rsidRPr="00126414">
        <w:rPr>
          <w:rFonts w:ascii="Times New Roman" w:hAnsi="Times New Roman" w:cs="Times New Roman"/>
          <w:sz w:val="24"/>
          <w:szCs w:val="24"/>
        </w:rPr>
        <w:t xml:space="preserve">The final stage of the </w:t>
      </w:r>
      <w:r w:rsidR="00803FCB">
        <w:rPr>
          <w:rFonts w:ascii="Times New Roman" w:hAnsi="Times New Roman" w:cs="Times New Roman"/>
          <w:sz w:val="24"/>
          <w:szCs w:val="24"/>
        </w:rPr>
        <w:t>SDLC</w:t>
      </w:r>
      <w:r w:rsidRPr="00126414">
        <w:rPr>
          <w:rFonts w:ascii="Times New Roman" w:hAnsi="Times New Roman" w:cs="Times New Roman"/>
          <w:sz w:val="24"/>
          <w:szCs w:val="24"/>
        </w:rPr>
        <w:t xml:space="preserve"> is the technology disposal process. This process is </w:t>
      </w:r>
      <w:r w:rsidR="00803FCB">
        <w:rPr>
          <w:rFonts w:ascii="Times New Roman" w:hAnsi="Times New Roman" w:cs="Times New Roman"/>
          <w:noProof/>
          <w:sz w:val="24"/>
          <w:szCs w:val="24"/>
        </w:rPr>
        <w:t>fundamental</w:t>
      </w:r>
      <w:r w:rsidRPr="00126414">
        <w:rPr>
          <w:rFonts w:ascii="Times New Roman" w:hAnsi="Times New Roman" w:cs="Times New Roman"/>
          <w:sz w:val="24"/>
          <w:szCs w:val="24"/>
        </w:rPr>
        <w:t>, if incorrectly implemented, can lead to regulatory non-compliance and risks of security breaches. A technology disposal program is an integral part of an overall Technology Asset Management Strategy.</w:t>
      </w:r>
    </w:p>
    <w:p w14:paraId="27D904ED" w14:textId="47EECC50" w:rsidR="00126414" w:rsidRDefault="00126414" w:rsidP="00126414">
      <w:pPr>
        <w:spacing w:before="240" w:line="480" w:lineRule="auto"/>
        <w:jc w:val="center"/>
        <w:rPr>
          <w:rFonts w:ascii="Times New Roman" w:hAnsi="Times New Roman" w:cs="Times New Roman"/>
          <w:sz w:val="24"/>
          <w:szCs w:val="24"/>
        </w:rPr>
      </w:pPr>
      <w:r>
        <w:rPr>
          <w:noProof/>
        </w:rPr>
        <w:lastRenderedPageBreak/>
        <w:drawing>
          <wp:inline distT="0" distB="0" distL="0" distR="0" wp14:anchorId="4BC05059" wp14:editId="0931D109">
            <wp:extent cx="3589020" cy="4664211"/>
            <wp:effectExtent l="0" t="0" r="0" b="3175"/>
            <wp:docPr id="7" name="Picture 7" descr="https://proxy.duckduckgo.com/iu/?u=https%3A%2F%2Ftse1.mm.bing.net%2Fth%3Fid%3DOIP.maDVS89EYtJ8230VNjU7sQHaJo%26pid%3D15.1&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roxy.duckduckgo.com/iu/?u=https%3A%2F%2Ftse1.mm.bing.net%2Fth%3Fid%3DOIP.maDVS89EYtJ8230VNjU7sQHaJo%26pid%3D15.1&amp;f=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3051" cy="4682446"/>
                    </a:xfrm>
                    <a:prstGeom prst="rect">
                      <a:avLst/>
                    </a:prstGeom>
                    <a:noFill/>
                    <a:ln>
                      <a:noFill/>
                    </a:ln>
                  </pic:spPr>
                </pic:pic>
              </a:graphicData>
            </a:graphic>
          </wp:inline>
        </w:drawing>
      </w:r>
    </w:p>
    <w:p w14:paraId="2F20F90C" w14:textId="4DC2F2F5" w:rsidR="00126414" w:rsidRDefault="00126414" w:rsidP="00126414">
      <w:pPr>
        <w:spacing w:before="240" w:line="48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Figure </w:t>
      </w:r>
      <w:r w:rsidR="00831734">
        <w:rPr>
          <w:rFonts w:ascii="Times New Roman" w:hAnsi="Times New Roman" w:cs="Times New Roman"/>
          <w:b/>
          <w:i/>
          <w:sz w:val="24"/>
          <w:szCs w:val="24"/>
        </w:rPr>
        <w:t>5: Security Disposal Process</w:t>
      </w:r>
    </w:p>
    <w:p w14:paraId="04D4ECB5" w14:textId="77777777" w:rsidR="00831734" w:rsidRPr="00831734" w:rsidRDefault="00831734" w:rsidP="00831734">
      <w:pPr>
        <w:pStyle w:val="Heading2"/>
        <w:spacing w:before="240" w:after="160" w:line="480" w:lineRule="auto"/>
        <w:rPr>
          <w:rFonts w:ascii="Times New Roman" w:hAnsi="Times New Roman" w:cs="Times New Roman"/>
          <w:b/>
          <w:sz w:val="28"/>
          <w:szCs w:val="28"/>
        </w:rPr>
      </w:pPr>
      <w:bookmarkStart w:id="114" w:name="_Toc530947026"/>
      <w:r w:rsidRPr="00831734">
        <w:rPr>
          <w:rFonts w:ascii="Times New Roman" w:hAnsi="Times New Roman" w:cs="Times New Roman"/>
          <w:b/>
          <w:sz w:val="28"/>
          <w:szCs w:val="28"/>
        </w:rPr>
        <w:t>Technology Disposal Concerns</w:t>
      </w:r>
      <w:bookmarkEnd w:id="114"/>
    </w:p>
    <w:p w14:paraId="77897E4B" w14:textId="77777777" w:rsidR="00831734" w:rsidRPr="00831734" w:rsidRDefault="00831734" w:rsidP="00831734">
      <w:pPr>
        <w:pStyle w:val="Heading3"/>
        <w:spacing w:before="240" w:after="160" w:line="480" w:lineRule="auto"/>
        <w:rPr>
          <w:rFonts w:ascii="Times New Roman" w:hAnsi="Times New Roman" w:cs="Times New Roman"/>
          <w:i/>
        </w:rPr>
      </w:pPr>
      <w:bookmarkStart w:id="115" w:name="_Toc530947027"/>
      <w:r w:rsidRPr="00831734">
        <w:rPr>
          <w:rFonts w:ascii="Times New Roman" w:hAnsi="Times New Roman" w:cs="Times New Roman"/>
          <w:i/>
        </w:rPr>
        <w:t>Avoiding Data Breaches</w:t>
      </w:r>
      <w:bookmarkEnd w:id="115"/>
    </w:p>
    <w:p w14:paraId="58688BE8" w14:textId="09C0024D" w:rsidR="00831734" w:rsidRDefault="00831734" w:rsidP="00831734">
      <w:pPr>
        <w:spacing w:before="240" w:line="480" w:lineRule="auto"/>
        <w:ind w:firstLine="720"/>
        <w:rPr>
          <w:rFonts w:ascii="Times New Roman" w:hAnsi="Times New Roman" w:cs="Times New Roman"/>
          <w:sz w:val="24"/>
          <w:szCs w:val="24"/>
        </w:rPr>
      </w:pPr>
      <w:r w:rsidRPr="00831734">
        <w:rPr>
          <w:rFonts w:ascii="Times New Roman" w:hAnsi="Times New Roman" w:cs="Times New Roman"/>
          <w:sz w:val="24"/>
          <w:szCs w:val="24"/>
        </w:rPr>
        <w:t xml:space="preserve">Every day there is a story in the news about data security, the importance of safeguarding our data and the </w:t>
      </w:r>
      <w:r w:rsidR="00AE7000">
        <w:rPr>
          <w:rFonts w:ascii="Times New Roman" w:hAnsi="Times New Roman" w:cs="Times New Roman"/>
          <w:noProof/>
          <w:sz w:val="24"/>
          <w:szCs w:val="24"/>
        </w:rPr>
        <w:t>advers</w:t>
      </w:r>
      <w:r w:rsidRPr="00AE7000">
        <w:rPr>
          <w:rFonts w:ascii="Times New Roman" w:hAnsi="Times New Roman" w:cs="Times New Roman"/>
          <w:noProof/>
          <w:sz w:val="24"/>
          <w:szCs w:val="24"/>
        </w:rPr>
        <w:t>e</w:t>
      </w:r>
      <w:r w:rsidRPr="00831734">
        <w:rPr>
          <w:rFonts w:ascii="Times New Roman" w:hAnsi="Times New Roman" w:cs="Times New Roman"/>
          <w:sz w:val="24"/>
          <w:szCs w:val="24"/>
        </w:rPr>
        <w:t xml:space="preserve"> outcomes of security breaches. With the advancement of cloud computing and its increased use, this discussion is often about data security and whether data is safe in the cloud. Not only do we have to focus on where to store data, implementation security</w:t>
      </w:r>
      <w:r w:rsidR="00AE7000">
        <w:rPr>
          <w:rFonts w:ascii="Times New Roman" w:hAnsi="Times New Roman" w:cs="Times New Roman"/>
          <w:sz w:val="24"/>
          <w:szCs w:val="24"/>
        </w:rPr>
        <w:t>,</w:t>
      </w:r>
      <w:r w:rsidRPr="00831734">
        <w:rPr>
          <w:rFonts w:ascii="Times New Roman" w:hAnsi="Times New Roman" w:cs="Times New Roman"/>
          <w:sz w:val="24"/>
          <w:szCs w:val="24"/>
        </w:rPr>
        <w:t xml:space="preserve"> </w:t>
      </w:r>
      <w:r w:rsidRPr="00AE7000">
        <w:rPr>
          <w:rFonts w:ascii="Times New Roman" w:hAnsi="Times New Roman" w:cs="Times New Roman"/>
          <w:noProof/>
          <w:sz w:val="24"/>
          <w:szCs w:val="24"/>
        </w:rPr>
        <w:t>and</w:t>
      </w:r>
      <w:r w:rsidRPr="00831734">
        <w:rPr>
          <w:rFonts w:ascii="Times New Roman" w:hAnsi="Times New Roman" w:cs="Times New Roman"/>
          <w:sz w:val="24"/>
          <w:szCs w:val="24"/>
        </w:rPr>
        <w:t xml:space="preserve"> its use, but </w:t>
      </w:r>
      <w:r w:rsidRPr="00AE7000">
        <w:rPr>
          <w:rFonts w:ascii="Times New Roman" w:hAnsi="Times New Roman" w:cs="Times New Roman"/>
          <w:noProof/>
          <w:sz w:val="24"/>
          <w:szCs w:val="24"/>
        </w:rPr>
        <w:t>data</w:t>
      </w:r>
      <w:r w:rsidRPr="00831734">
        <w:rPr>
          <w:rFonts w:ascii="Times New Roman" w:hAnsi="Times New Roman" w:cs="Times New Roman"/>
          <w:sz w:val="24"/>
          <w:szCs w:val="24"/>
        </w:rPr>
        <w:t xml:space="preserve"> needs to be secured during the disposal process as well.   </w:t>
      </w:r>
      <w:r w:rsidRPr="00AE7000">
        <w:rPr>
          <w:rFonts w:ascii="Times New Roman" w:hAnsi="Times New Roman" w:cs="Times New Roman"/>
          <w:noProof/>
          <w:sz w:val="24"/>
          <w:szCs w:val="24"/>
        </w:rPr>
        <w:t>Data</w:t>
      </w:r>
      <w:r w:rsidRPr="00831734">
        <w:rPr>
          <w:rFonts w:ascii="Times New Roman" w:hAnsi="Times New Roman" w:cs="Times New Roman"/>
          <w:sz w:val="24"/>
          <w:szCs w:val="24"/>
        </w:rPr>
        <w:t xml:space="preserve"> is often left </w:t>
      </w:r>
      <w:r w:rsidRPr="00831734">
        <w:rPr>
          <w:rFonts w:ascii="Times New Roman" w:hAnsi="Times New Roman" w:cs="Times New Roman"/>
          <w:sz w:val="24"/>
          <w:szCs w:val="24"/>
        </w:rPr>
        <w:lastRenderedPageBreak/>
        <w:t>on old IT assets even after it has been deleted leaving valuable data to the next user of that device.</w:t>
      </w:r>
    </w:p>
    <w:p w14:paraId="70BEF955" w14:textId="1ECFE9A7" w:rsidR="00831734" w:rsidRPr="00831734" w:rsidRDefault="00831734" w:rsidP="00831734">
      <w:pPr>
        <w:spacing w:before="240" w:line="480" w:lineRule="auto"/>
        <w:ind w:firstLine="720"/>
        <w:rPr>
          <w:rFonts w:ascii="Times New Roman" w:hAnsi="Times New Roman" w:cs="Times New Roman"/>
          <w:sz w:val="24"/>
          <w:szCs w:val="24"/>
        </w:rPr>
      </w:pPr>
      <w:r w:rsidRPr="00831734">
        <w:rPr>
          <w:rFonts w:ascii="Times New Roman" w:hAnsi="Times New Roman" w:cs="Times New Roman"/>
          <w:sz w:val="24"/>
          <w:szCs w:val="24"/>
        </w:rPr>
        <w:t xml:space="preserve">Also, deleting files is not enough; they must </w:t>
      </w:r>
      <w:r w:rsidRPr="00AE7000">
        <w:rPr>
          <w:rFonts w:ascii="Times New Roman" w:hAnsi="Times New Roman" w:cs="Times New Roman"/>
          <w:noProof/>
          <w:sz w:val="24"/>
          <w:szCs w:val="24"/>
        </w:rPr>
        <w:t xml:space="preserve">be </w:t>
      </w:r>
      <w:r w:rsidR="00AE7000">
        <w:rPr>
          <w:rFonts w:ascii="Times New Roman" w:hAnsi="Times New Roman" w:cs="Times New Roman"/>
          <w:noProof/>
          <w:sz w:val="24"/>
          <w:szCs w:val="24"/>
        </w:rPr>
        <w:t>appropriate</w:t>
      </w:r>
      <w:r w:rsidRPr="00AE7000">
        <w:rPr>
          <w:rFonts w:ascii="Times New Roman" w:hAnsi="Times New Roman" w:cs="Times New Roman"/>
          <w:noProof/>
          <w:sz w:val="24"/>
          <w:szCs w:val="24"/>
        </w:rPr>
        <w:t>ly disposed</w:t>
      </w:r>
      <w:r w:rsidRPr="00831734">
        <w:rPr>
          <w:rFonts w:ascii="Times New Roman" w:hAnsi="Times New Roman" w:cs="Times New Roman"/>
          <w:sz w:val="24"/>
          <w:szCs w:val="24"/>
        </w:rPr>
        <w:t xml:space="preserve">.  Whether data disposal is through an outsourcing </w:t>
      </w:r>
      <w:r w:rsidRPr="00AE7000">
        <w:rPr>
          <w:rFonts w:ascii="Times New Roman" w:hAnsi="Times New Roman" w:cs="Times New Roman"/>
          <w:noProof/>
          <w:sz w:val="24"/>
          <w:szCs w:val="24"/>
        </w:rPr>
        <w:t>partner</w:t>
      </w:r>
      <w:r w:rsidRPr="00831734">
        <w:rPr>
          <w:rFonts w:ascii="Times New Roman" w:hAnsi="Times New Roman" w:cs="Times New Roman"/>
          <w:sz w:val="24"/>
          <w:szCs w:val="24"/>
        </w:rPr>
        <w:t xml:space="preserve"> or done in-house, it must </w:t>
      </w:r>
      <w:r w:rsidRPr="00AE7000">
        <w:rPr>
          <w:rFonts w:ascii="Times New Roman" w:hAnsi="Times New Roman" w:cs="Times New Roman"/>
          <w:noProof/>
          <w:sz w:val="24"/>
          <w:szCs w:val="24"/>
        </w:rPr>
        <w:t>be handled</w:t>
      </w:r>
      <w:r w:rsidRPr="00831734">
        <w:rPr>
          <w:rFonts w:ascii="Times New Roman" w:hAnsi="Times New Roman" w:cs="Times New Roman"/>
          <w:sz w:val="24"/>
          <w:szCs w:val="24"/>
        </w:rPr>
        <w:t xml:space="preserve"> with the </w:t>
      </w:r>
      <w:r w:rsidRPr="00AE7000">
        <w:rPr>
          <w:rFonts w:ascii="Times New Roman" w:hAnsi="Times New Roman" w:cs="Times New Roman"/>
          <w:noProof/>
          <w:sz w:val="24"/>
          <w:szCs w:val="24"/>
        </w:rPr>
        <w:t>u</w:t>
      </w:r>
      <w:r w:rsidR="00AE7000">
        <w:rPr>
          <w:rFonts w:ascii="Times New Roman" w:hAnsi="Times New Roman" w:cs="Times New Roman"/>
          <w:noProof/>
          <w:sz w:val="24"/>
          <w:szCs w:val="24"/>
        </w:rPr>
        <w:t>t</w:t>
      </w:r>
      <w:r w:rsidRPr="00AE7000">
        <w:rPr>
          <w:rFonts w:ascii="Times New Roman" w:hAnsi="Times New Roman" w:cs="Times New Roman"/>
          <w:noProof/>
          <w:sz w:val="24"/>
          <w:szCs w:val="24"/>
        </w:rPr>
        <w:t>most</w:t>
      </w:r>
      <w:r w:rsidRPr="00831734">
        <w:rPr>
          <w:rFonts w:ascii="Times New Roman" w:hAnsi="Times New Roman" w:cs="Times New Roman"/>
          <w:sz w:val="24"/>
          <w:szCs w:val="24"/>
        </w:rPr>
        <w:t xml:space="preserve"> care. Like any IT program or implementation, there are several options for disposal</w:t>
      </w:r>
      <w:r w:rsidR="007A4361">
        <w:rPr>
          <w:rFonts w:ascii="Times New Roman" w:hAnsi="Times New Roman" w:cs="Times New Roman"/>
          <w:sz w:val="24"/>
          <w:szCs w:val="24"/>
        </w:rPr>
        <w:t>,</w:t>
      </w:r>
      <w:r w:rsidRPr="00831734">
        <w:rPr>
          <w:rFonts w:ascii="Times New Roman" w:hAnsi="Times New Roman" w:cs="Times New Roman"/>
          <w:sz w:val="24"/>
          <w:szCs w:val="24"/>
        </w:rPr>
        <w:t xml:space="preserve"> </w:t>
      </w:r>
      <w:r w:rsidRPr="007A4361">
        <w:rPr>
          <w:rFonts w:ascii="Times New Roman" w:hAnsi="Times New Roman" w:cs="Times New Roman"/>
          <w:noProof/>
          <w:sz w:val="24"/>
          <w:szCs w:val="24"/>
        </w:rPr>
        <w:t>and</w:t>
      </w:r>
      <w:r w:rsidRPr="00831734">
        <w:rPr>
          <w:rFonts w:ascii="Times New Roman" w:hAnsi="Times New Roman" w:cs="Times New Roman"/>
          <w:sz w:val="24"/>
          <w:szCs w:val="24"/>
        </w:rPr>
        <w:t xml:space="preserve"> each will depend on the individual organization and its goals.  Organizations who have remote employees face additional data security issues as they have employees accessing the network from outside of the office – remote data erasure does not always work – therefore, data must be wiped from every location, not just the office server room, but individual devices as well.</w:t>
      </w:r>
      <w:r>
        <w:rPr>
          <w:rFonts w:ascii="Times New Roman" w:hAnsi="Times New Roman" w:cs="Times New Roman"/>
          <w:sz w:val="24"/>
          <w:szCs w:val="24"/>
        </w:rPr>
        <w:t xml:space="preserve"> </w:t>
      </w:r>
      <w:r w:rsidRPr="00831734">
        <w:rPr>
          <w:rFonts w:ascii="Times New Roman" w:hAnsi="Times New Roman" w:cs="Times New Roman"/>
          <w:sz w:val="24"/>
          <w:szCs w:val="24"/>
        </w:rPr>
        <w:t xml:space="preserve">When an outsourcing partner is destroying data, be sure to verify that the information is 100% </w:t>
      </w:r>
      <w:r w:rsidRPr="007A4361">
        <w:rPr>
          <w:rFonts w:ascii="Times New Roman" w:hAnsi="Times New Roman" w:cs="Times New Roman"/>
          <w:noProof/>
          <w:sz w:val="24"/>
          <w:szCs w:val="24"/>
        </w:rPr>
        <w:t>destroyed</w:t>
      </w:r>
      <w:r w:rsidRPr="00831734">
        <w:rPr>
          <w:rFonts w:ascii="Times New Roman" w:hAnsi="Times New Roman" w:cs="Times New Roman"/>
          <w:sz w:val="24"/>
          <w:szCs w:val="24"/>
        </w:rPr>
        <w:t>. (McLachlan, 2017)</w:t>
      </w:r>
    </w:p>
    <w:p w14:paraId="0C055201" w14:textId="0A42CC40" w:rsidR="00831734" w:rsidRPr="00831734" w:rsidRDefault="00831734" w:rsidP="00831734">
      <w:pPr>
        <w:pStyle w:val="Heading3"/>
        <w:spacing w:before="240" w:after="160" w:line="480" w:lineRule="auto"/>
        <w:rPr>
          <w:rFonts w:ascii="Times New Roman" w:hAnsi="Times New Roman" w:cs="Times New Roman"/>
          <w:i/>
        </w:rPr>
      </w:pPr>
      <w:bookmarkStart w:id="116" w:name="_Toc530947028"/>
      <w:r w:rsidRPr="00831734">
        <w:rPr>
          <w:rFonts w:ascii="Times New Roman" w:hAnsi="Times New Roman" w:cs="Times New Roman"/>
          <w:i/>
        </w:rPr>
        <w:t>Effective Processes, Policies</w:t>
      </w:r>
      <w:r w:rsidR="00E02B6E">
        <w:rPr>
          <w:rFonts w:ascii="Times New Roman" w:hAnsi="Times New Roman" w:cs="Times New Roman"/>
          <w:i/>
        </w:rPr>
        <w:t xml:space="preserve">, </w:t>
      </w:r>
      <w:r w:rsidRPr="00831734">
        <w:rPr>
          <w:rFonts w:ascii="Times New Roman" w:hAnsi="Times New Roman" w:cs="Times New Roman"/>
          <w:i/>
        </w:rPr>
        <w:t>and Procedures</w:t>
      </w:r>
      <w:bookmarkEnd w:id="116"/>
    </w:p>
    <w:p w14:paraId="4327B958" w14:textId="3FA269A6" w:rsidR="00831734" w:rsidRPr="00831734" w:rsidRDefault="00831734" w:rsidP="00831734">
      <w:pPr>
        <w:spacing w:before="240" w:line="480" w:lineRule="auto"/>
        <w:ind w:firstLine="720"/>
        <w:rPr>
          <w:rFonts w:ascii="Times New Roman" w:hAnsi="Times New Roman" w:cs="Times New Roman"/>
          <w:sz w:val="24"/>
          <w:szCs w:val="24"/>
        </w:rPr>
      </w:pPr>
      <w:r w:rsidRPr="00831734">
        <w:rPr>
          <w:rFonts w:ascii="Times New Roman" w:hAnsi="Times New Roman" w:cs="Times New Roman"/>
          <w:sz w:val="24"/>
          <w:szCs w:val="24"/>
        </w:rPr>
        <w:t>Without a proper effective policy and process in place</w:t>
      </w:r>
      <w:r w:rsidR="00E02B6E">
        <w:rPr>
          <w:rFonts w:ascii="Times New Roman" w:hAnsi="Times New Roman" w:cs="Times New Roman"/>
          <w:sz w:val="24"/>
          <w:szCs w:val="24"/>
        </w:rPr>
        <w:t>,</w:t>
      </w:r>
      <w:r w:rsidRPr="00831734">
        <w:rPr>
          <w:rFonts w:ascii="Times New Roman" w:hAnsi="Times New Roman" w:cs="Times New Roman"/>
          <w:sz w:val="24"/>
          <w:szCs w:val="24"/>
        </w:rPr>
        <w:t xml:space="preserve"> any technology disposal program is incomplete. For this plan to work, all employees should be onboard. The best way to determine which steps need to be taken to develop or improve Technology Disposal Policies is to perform a risk assessment to understand the organization’s unique data security needs. Where are the gaps in your security? Be sure to communicate efficiently with employees the proper process that must </w:t>
      </w:r>
      <w:r w:rsidRPr="007A4361">
        <w:rPr>
          <w:rFonts w:ascii="Times New Roman" w:hAnsi="Times New Roman" w:cs="Times New Roman"/>
          <w:noProof/>
          <w:sz w:val="24"/>
          <w:szCs w:val="24"/>
        </w:rPr>
        <w:t>be taken</w:t>
      </w:r>
      <w:r w:rsidRPr="00831734">
        <w:rPr>
          <w:rFonts w:ascii="Times New Roman" w:hAnsi="Times New Roman" w:cs="Times New Roman"/>
          <w:sz w:val="24"/>
          <w:szCs w:val="24"/>
        </w:rPr>
        <w:t xml:space="preserve"> should they like to retire an asset they possess. </w:t>
      </w:r>
    </w:p>
    <w:p w14:paraId="6543A24D" w14:textId="77777777" w:rsidR="00831734" w:rsidRPr="00831734" w:rsidRDefault="00831734" w:rsidP="00831734">
      <w:pPr>
        <w:pStyle w:val="Heading3"/>
        <w:spacing w:before="240" w:after="160" w:line="480" w:lineRule="auto"/>
        <w:rPr>
          <w:rFonts w:ascii="Times New Roman" w:hAnsi="Times New Roman" w:cs="Times New Roman"/>
          <w:i/>
        </w:rPr>
      </w:pPr>
      <w:bookmarkStart w:id="117" w:name="_Toc530947029"/>
      <w:r w:rsidRPr="00831734">
        <w:rPr>
          <w:rFonts w:ascii="Times New Roman" w:hAnsi="Times New Roman" w:cs="Times New Roman"/>
          <w:i/>
        </w:rPr>
        <w:t>Outsources Technology Disposal</w:t>
      </w:r>
      <w:bookmarkEnd w:id="117"/>
    </w:p>
    <w:p w14:paraId="5AB6E600" w14:textId="056ADFAC" w:rsidR="00831734" w:rsidRDefault="00831734" w:rsidP="00831734">
      <w:pPr>
        <w:spacing w:before="240" w:line="480" w:lineRule="auto"/>
        <w:ind w:firstLine="720"/>
        <w:rPr>
          <w:rFonts w:ascii="Times New Roman" w:hAnsi="Times New Roman" w:cs="Times New Roman"/>
          <w:sz w:val="24"/>
          <w:szCs w:val="24"/>
        </w:rPr>
      </w:pPr>
      <w:r w:rsidRPr="00831734">
        <w:rPr>
          <w:rFonts w:ascii="Times New Roman" w:hAnsi="Times New Roman" w:cs="Times New Roman"/>
          <w:sz w:val="24"/>
          <w:szCs w:val="24"/>
        </w:rPr>
        <w:t xml:space="preserve">Many organizations will choose to outsource their IT technology disposal needs by </w:t>
      </w:r>
      <w:r w:rsidR="007A4361">
        <w:rPr>
          <w:rFonts w:ascii="Times New Roman" w:hAnsi="Times New Roman" w:cs="Times New Roman"/>
          <w:noProof/>
          <w:sz w:val="24"/>
          <w:szCs w:val="24"/>
        </w:rPr>
        <w:t>select</w:t>
      </w:r>
      <w:r w:rsidRPr="007A4361">
        <w:rPr>
          <w:rFonts w:ascii="Times New Roman" w:hAnsi="Times New Roman" w:cs="Times New Roman"/>
          <w:noProof/>
          <w:sz w:val="24"/>
          <w:szCs w:val="24"/>
        </w:rPr>
        <w:t>ing</w:t>
      </w:r>
      <w:r w:rsidRPr="00831734">
        <w:rPr>
          <w:rFonts w:ascii="Times New Roman" w:hAnsi="Times New Roman" w:cs="Times New Roman"/>
          <w:sz w:val="24"/>
          <w:szCs w:val="24"/>
        </w:rPr>
        <w:t xml:space="preserve"> a partner to take care of either all portions of </w:t>
      </w:r>
      <w:r w:rsidR="00E02B6E">
        <w:rPr>
          <w:rFonts w:ascii="Times New Roman" w:hAnsi="Times New Roman" w:cs="Times New Roman"/>
          <w:sz w:val="24"/>
          <w:szCs w:val="24"/>
        </w:rPr>
        <w:t xml:space="preserve">some of the </w:t>
      </w:r>
      <w:r w:rsidR="00E02B6E" w:rsidRPr="00C70396">
        <w:rPr>
          <w:rFonts w:ascii="Times New Roman" w:hAnsi="Times New Roman" w:cs="Times New Roman"/>
          <w:noProof/>
          <w:sz w:val="24"/>
          <w:szCs w:val="24"/>
        </w:rPr>
        <w:t>p</w:t>
      </w:r>
      <w:r w:rsidR="00C70396">
        <w:rPr>
          <w:rFonts w:ascii="Times New Roman" w:hAnsi="Times New Roman" w:cs="Times New Roman"/>
          <w:noProof/>
          <w:sz w:val="24"/>
          <w:szCs w:val="24"/>
        </w:rPr>
        <w:t>iece</w:t>
      </w:r>
      <w:r w:rsidR="00E02B6E">
        <w:rPr>
          <w:rFonts w:ascii="Times New Roman" w:hAnsi="Times New Roman" w:cs="Times New Roman"/>
          <w:sz w:val="24"/>
          <w:szCs w:val="24"/>
        </w:rPr>
        <w:t>.</w:t>
      </w:r>
      <w:r w:rsidRPr="00831734">
        <w:rPr>
          <w:rFonts w:ascii="Times New Roman" w:hAnsi="Times New Roman" w:cs="Times New Roman"/>
          <w:sz w:val="24"/>
          <w:szCs w:val="24"/>
        </w:rPr>
        <w:t xml:space="preserve"> </w:t>
      </w:r>
      <w:r w:rsidR="00E02B6E">
        <w:rPr>
          <w:rFonts w:ascii="Times New Roman" w:hAnsi="Times New Roman" w:cs="Times New Roman"/>
          <w:sz w:val="24"/>
          <w:szCs w:val="24"/>
        </w:rPr>
        <w:t>F</w:t>
      </w:r>
      <w:r w:rsidRPr="00831734">
        <w:rPr>
          <w:rFonts w:ascii="Times New Roman" w:hAnsi="Times New Roman" w:cs="Times New Roman"/>
          <w:sz w:val="24"/>
          <w:szCs w:val="24"/>
        </w:rPr>
        <w:t xml:space="preserve">or example, a partner that will be responsible for data cleansing or even just hardware recycling. Whether you choose </w:t>
      </w:r>
      <w:r w:rsidRPr="00831734">
        <w:rPr>
          <w:rFonts w:ascii="Times New Roman" w:hAnsi="Times New Roman" w:cs="Times New Roman"/>
          <w:sz w:val="24"/>
          <w:szCs w:val="24"/>
        </w:rPr>
        <w:lastRenderedPageBreak/>
        <w:t xml:space="preserve">to do this in-house or outsource, be sure that due diligence </w:t>
      </w:r>
      <w:r w:rsidRPr="00C70396">
        <w:rPr>
          <w:rFonts w:ascii="Times New Roman" w:hAnsi="Times New Roman" w:cs="Times New Roman"/>
          <w:noProof/>
          <w:sz w:val="24"/>
          <w:szCs w:val="24"/>
        </w:rPr>
        <w:t>is performed</w:t>
      </w:r>
      <w:r w:rsidRPr="00831734">
        <w:rPr>
          <w:rFonts w:ascii="Times New Roman" w:hAnsi="Times New Roman" w:cs="Times New Roman"/>
          <w:sz w:val="24"/>
          <w:szCs w:val="24"/>
        </w:rPr>
        <w:t xml:space="preserve"> on local and national regulations for asset disposal. There are guidelines, both regulatory and environmental, that need to </w:t>
      </w:r>
      <w:r w:rsidRPr="00C70396">
        <w:rPr>
          <w:rFonts w:ascii="Times New Roman" w:hAnsi="Times New Roman" w:cs="Times New Roman"/>
          <w:noProof/>
          <w:sz w:val="24"/>
          <w:szCs w:val="24"/>
        </w:rPr>
        <w:t>be followed</w:t>
      </w:r>
      <w:r w:rsidRPr="00831734">
        <w:rPr>
          <w:rFonts w:ascii="Times New Roman" w:hAnsi="Times New Roman" w:cs="Times New Roman"/>
          <w:sz w:val="24"/>
          <w:szCs w:val="24"/>
        </w:rPr>
        <w:t>.</w:t>
      </w:r>
    </w:p>
    <w:p w14:paraId="634E0520" w14:textId="0CAFD316" w:rsidR="00831734" w:rsidRPr="00831734" w:rsidRDefault="00831734" w:rsidP="00831734">
      <w:pPr>
        <w:spacing w:before="240" w:line="480" w:lineRule="auto"/>
        <w:ind w:firstLine="720"/>
        <w:rPr>
          <w:rFonts w:ascii="Times New Roman" w:hAnsi="Times New Roman" w:cs="Times New Roman"/>
          <w:sz w:val="24"/>
          <w:szCs w:val="24"/>
        </w:rPr>
      </w:pPr>
      <w:r w:rsidRPr="00831734">
        <w:rPr>
          <w:rFonts w:ascii="Times New Roman" w:hAnsi="Times New Roman" w:cs="Times New Roman"/>
          <w:sz w:val="24"/>
          <w:szCs w:val="24"/>
        </w:rPr>
        <w:t xml:space="preserve">Be sure that your outsourcing partner has a solid track record with governing bodies and is </w:t>
      </w:r>
      <w:r w:rsidR="00DD20D7" w:rsidRPr="00831734">
        <w:rPr>
          <w:rFonts w:ascii="Times New Roman" w:hAnsi="Times New Roman" w:cs="Times New Roman"/>
          <w:sz w:val="24"/>
          <w:szCs w:val="24"/>
        </w:rPr>
        <w:t>aware</w:t>
      </w:r>
      <w:r w:rsidRPr="00831734">
        <w:rPr>
          <w:rFonts w:ascii="Times New Roman" w:hAnsi="Times New Roman" w:cs="Times New Roman"/>
          <w:sz w:val="24"/>
          <w:szCs w:val="24"/>
        </w:rPr>
        <w:t xml:space="preserve"> of those regulations that pertain specifically to the location and industry your organization operates in.  For example, healthcare companies that must comply with HIPAA must be cognizant of these privacy restrictions when disposing of data. (McLachlan, 2017)</w:t>
      </w:r>
    </w:p>
    <w:p w14:paraId="43278959" w14:textId="77777777" w:rsidR="00831734" w:rsidRPr="00831734" w:rsidRDefault="00831734" w:rsidP="00831734">
      <w:p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Here are some basic questions to ask of your vendor:</w:t>
      </w:r>
    </w:p>
    <w:p w14:paraId="4DDE5191" w14:textId="77777777" w:rsid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What information security management practices and technology do they employ?  Their level of investment and attention to their own security needs is often indicative of their handling of other’s information.</w:t>
      </w:r>
    </w:p>
    <w:p w14:paraId="5E4D3773" w14:textId="77777777" w:rsid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What type of insurance or bonding does the vendor carry to cover data leaks?</w:t>
      </w:r>
    </w:p>
    <w:p w14:paraId="3EB84F34" w14:textId="0743B87A" w:rsid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 xml:space="preserve">What asset management system does the vendor use </w:t>
      </w:r>
      <w:r w:rsidRPr="00C70396">
        <w:rPr>
          <w:rFonts w:ascii="Times New Roman" w:hAnsi="Times New Roman" w:cs="Times New Roman"/>
          <w:noProof/>
          <w:sz w:val="24"/>
          <w:szCs w:val="24"/>
        </w:rPr>
        <w:t xml:space="preserve">to </w:t>
      </w:r>
      <w:r w:rsidR="00C70396">
        <w:rPr>
          <w:rFonts w:ascii="Times New Roman" w:hAnsi="Times New Roman" w:cs="Times New Roman"/>
          <w:noProof/>
          <w:sz w:val="24"/>
          <w:szCs w:val="24"/>
        </w:rPr>
        <w:t>track and report on the disposition of equipment effectively</w:t>
      </w:r>
      <w:r w:rsidRPr="00831734">
        <w:rPr>
          <w:rFonts w:ascii="Times New Roman" w:hAnsi="Times New Roman" w:cs="Times New Roman"/>
          <w:sz w:val="24"/>
          <w:szCs w:val="24"/>
        </w:rPr>
        <w:t>?</w:t>
      </w:r>
    </w:p>
    <w:p w14:paraId="77A1D75D" w14:textId="3BE624AB" w:rsid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 xml:space="preserve">What technology does the company use </w:t>
      </w:r>
      <w:r w:rsidRPr="00C70396">
        <w:rPr>
          <w:rFonts w:ascii="Times New Roman" w:hAnsi="Times New Roman" w:cs="Times New Roman"/>
          <w:noProof/>
          <w:sz w:val="24"/>
          <w:szCs w:val="24"/>
        </w:rPr>
        <w:t xml:space="preserve">to </w:t>
      </w:r>
      <w:r w:rsidR="00C70396">
        <w:rPr>
          <w:rFonts w:ascii="Times New Roman" w:hAnsi="Times New Roman" w:cs="Times New Roman"/>
          <w:noProof/>
          <w:sz w:val="24"/>
          <w:szCs w:val="24"/>
        </w:rPr>
        <w:t>wipe or physically destroy equipment electronically</w:t>
      </w:r>
      <w:r w:rsidRPr="00831734">
        <w:rPr>
          <w:rFonts w:ascii="Times New Roman" w:hAnsi="Times New Roman" w:cs="Times New Roman"/>
          <w:sz w:val="24"/>
          <w:szCs w:val="24"/>
        </w:rPr>
        <w:t xml:space="preserve">?  Where does this technology exist and what steps must the equipment go through before it </w:t>
      </w:r>
      <w:r w:rsidRPr="00C70396">
        <w:rPr>
          <w:rFonts w:ascii="Times New Roman" w:hAnsi="Times New Roman" w:cs="Times New Roman"/>
          <w:noProof/>
          <w:sz w:val="24"/>
          <w:szCs w:val="24"/>
        </w:rPr>
        <w:t>is destroyed</w:t>
      </w:r>
      <w:r>
        <w:rPr>
          <w:rFonts w:ascii="Times New Roman" w:hAnsi="Times New Roman" w:cs="Times New Roman"/>
          <w:sz w:val="24"/>
          <w:szCs w:val="24"/>
        </w:rPr>
        <w:t>?</w:t>
      </w:r>
    </w:p>
    <w:p w14:paraId="508473EC" w14:textId="7B0A1602" w:rsid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 xml:space="preserve">Can </w:t>
      </w:r>
      <w:r w:rsidR="00E02B6E">
        <w:rPr>
          <w:rFonts w:ascii="Times New Roman" w:hAnsi="Times New Roman" w:cs="Times New Roman"/>
          <w:sz w:val="24"/>
          <w:szCs w:val="24"/>
        </w:rPr>
        <w:t xml:space="preserve">the </w:t>
      </w:r>
      <w:r w:rsidRPr="00831734">
        <w:rPr>
          <w:rFonts w:ascii="Times New Roman" w:hAnsi="Times New Roman" w:cs="Times New Roman"/>
          <w:sz w:val="24"/>
          <w:szCs w:val="24"/>
        </w:rPr>
        <w:t>destruction of personal assets be witnessed?</w:t>
      </w:r>
    </w:p>
    <w:p w14:paraId="533150A9" w14:textId="133AC42B" w:rsidR="00831734" w:rsidRPr="00831734" w:rsidRDefault="00831734" w:rsidP="00831734">
      <w:pPr>
        <w:pStyle w:val="ListParagraph"/>
        <w:numPr>
          <w:ilvl w:val="0"/>
          <w:numId w:val="14"/>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What happens to the destroyed assets after the vendor completes its work?</w:t>
      </w:r>
    </w:p>
    <w:p w14:paraId="2914F3F5" w14:textId="77777777" w:rsidR="00831734" w:rsidRPr="00831734" w:rsidRDefault="00831734" w:rsidP="00831734">
      <w:pPr>
        <w:pStyle w:val="Heading2"/>
        <w:spacing w:before="240" w:after="160" w:line="480" w:lineRule="auto"/>
        <w:rPr>
          <w:rFonts w:ascii="Times New Roman" w:hAnsi="Times New Roman" w:cs="Times New Roman"/>
          <w:b/>
          <w:sz w:val="28"/>
          <w:szCs w:val="28"/>
        </w:rPr>
      </w:pPr>
      <w:bookmarkStart w:id="118" w:name="_Toc530947030"/>
      <w:r w:rsidRPr="00831734">
        <w:rPr>
          <w:rFonts w:ascii="Times New Roman" w:hAnsi="Times New Roman" w:cs="Times New Roman"/>
          <w:b/>
          <w:sz w:val="28"/>
          <w:szCs w:val="28"/>
        </w:rPr>
        <w:t>Technology Disposal Options</w:t>
      </w:r>
      <w:bookmarkEnd w:id="118"/>
      <w:r w:rsidRPr="00831734">
        <w:rPr>
          <w:rFonts w:ascii="Times New Roman" w:hAnsi="Times New Roman" w:cs="Times New Roman"/>
          <w:b/>
          <w:sz w:val="28"/>
          <w:szCs w:val="28"/>
        </w:rPr>
        <w:t xml:space="preserve"> </w:t>
      </w:r>
    </w:p>
    <w:p w14:paraId="23DFB71A" w14:textId="78C6543D" w:rsidR="00831734" w:rsidRPr="00831734" w:rsidRDefault="00831734" w:rsidP="00831734">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An</w:t>
      </w:r>
      <w:r w:rsidRPr="00831734">
        <w:rPr>
          <w:rFonts w:ascii="Times New Roman" w:hAnsi="Times New Roman" w:cs="Times New Roman"/>
          <w:sz w:val="24"/>
          <w:szCs w:val="24"/>
        </w:rPr>
        <w:t xml:space="preserve"> IT organization task force should be assembled to decide the best approach to dispose of IT assets that reached the end of their lifecycle. The team should consider what goals </w:t>
      </w:r>
      <w:r w:rsidRPr="0004061F">
        <w:rPr>
          <w:rFonts w:ascii="Times New Roman" w:hAnsi="Times New Roman" w:cs="Times New Roman"/>
          <w:noProof/>
          <w:sz w:val="24"/>
          <w:szCs w:val="24"/>
        </w:rPr>
        <w:t xml:space="preserve">are </w:t>
      </w:r>
      <w:r w:rsidRPr="0004061F">
        <w:rPr>
          <w:rFonts w:ascii="Times New Roman" w:hAnsi="Times New Roman" w:cs="Times New Roman"/>
          <w:noProof/>
          <w:sz w:val="24"/>
          <w:szCs w:val="24"/>
        </w:rPr>
        <w:lastRenderedPageBreak/>
        <w:t>desired</w:t>
      </w:r>
      <w:r w:rsidRPr="00831734">
        <w:rPr>
          <w:rFonts w:ascii="Times New Roman" w:hAnsi="Times New Roman" w:cs="Times New Roman"/>
          <w:sz w:val="24"/>
          <w:szCs w:val="24"/>
        </w:rPr>
        <w:t xml:space="preserve"> when </w:t>
      </w:r>
      <w:r w:rsidR="0004061F">
        <w:rPr>
          <w:rFonts w:ascii="Times New Roman" w:hAnsi="Times New Roman" w:cs="Times New Roman"/>
          <w:noProof/>
          <w:sz w:val="24"/>
          <w:szCs w:val="24"/>
        </w:rPr>
        <w:t>eliminat</w:t>
      </w:r>
      <w:r w:rsidRPr="0004061F">
        <w:rPr>
          <w:rFonts w:ascii="Times New Roman" w:hAnsi="Times New Roman" w:cs="Times New Roman"/>
          <w:noProof/>
          <w:sz w:val="24"/>
          <w:szCs w:val="24"/>
        </w:rPr>
        <w:t>ing</w:t>
      </w:r>
      <w:r w:rsidRPr="00831734">
        <w:rPr>
          <w:rFonts w:ascii="Times New Roman" w:hAnsi="Times New Roman" w:cs="Times New Roman"/>
          <w:sz w:val="24"/>
          <w:szCs w:val="24"/>
        </w:rPr>
        <w:t xml:space="preserve"> </w:t>
      </w:r>
      <w:r w:rsidR="00E02B6E">
        <w:rPr>
          <w:rFonts w:ascii="Times New Roman" w:hAnsi="Times New Roman" w:cs="Times New Roman"/>
          <w:sz w:val="24"/>
          <w:szCs w:val="24"/>
        </w:rPr>
        <w:t xml:space="preserve">of </w:t>
      </w:r>
      <w:r w:rsidRPr="00831734">
        <w:rPr>
          <w:rFonts w:ascii="Times New Roman" w:hAnsi="Times New Roman" w:cs="Times New Roman"/>
          <w:sz w:val="24"/>
          <w:szCs w:val="24"/>
        </w:rPr>
        <w:t>technology. Are the goals to save money or bring money back into the organization or reduce the number of technology redundancies?</w:t>
      </w:r>
    </w:p>
    <w:p w14:paraId="79F68D83" w14:textId="77777777" w:rsidR="00831734" w:rsidRDefault="00831734" w:rsidP="00831734">
      <w:pPr>
        <w:pStyle w:val="ListParagraph"/>
        <w:numPr>
          <w:ilvl w:val="0"/>
          <w:numId w:val="15"/>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 xml:space="preserve">Re-Sell – An organization can recoup capital by selling IT assets to other organizations that may have need of it. Older equipment can also </w:t>
      </w:r>
      <w:r w:rsidRPr="0004061F">
        <w:rPr>
          <w:rFonts w:ascii="Times New Roman" w:hAnsi="Times New Roman" w:cs="Times New Roman"/>
          <w:noProof/>
          <w:sz w:val="24"/>
          <w:szCs w:val="24"/>
        </w:rPr>
        <w:t>be denoted</w:t>
      </w:r>
      <w:r w:rsidRPr="00831734">
        <w:rPr>
          <w:rFonts w:ascii="Times New Roman" w:hAnsi="Times New Roman" w:cs="Times New Roman"/>
          <w:sz w:val="24"/>
          <w:szCs w:val="24"/>
        </w:rPr>
        <w:t xml:space="preserve"> for a tax-write.</w:t>
      </w:r>
    </w:p>
    <w:p w14:paraId="47CECD92" w14:textId="77777777" w:rsidR="00831734" w:rsidRDefault="00831734" w:rsidP="00831734">
      <w:pPr>
        <w:pStyle w:val="ListParagraph"/>
        <w:numPr>
          <w:ilvl w:val="0"/>
          <w:numId w:val="15"/>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Reuse/Recycle – Some organizations can shift older systems and software to other mundane sections of their organization where the reliability of the system is not as critical.</w:t>
      </w:r>
    </w:p>
    <w:p w14:paraId="4AEF7526" w14:textId="579715D6" w:rsidR="00831734" w:rsidRPr="00831734" w:rsidRDefault="00831734" w:rsidP="00831734">
      <w:pPr>
        <w:pStyle w:val="ListParagraph"/>
        <w:numPr>
          <w:ilvl w:val="0"/>
          <w:numId w:val="15"/>
        </w:numPr>
        <w:spacing w:before="240" w:line="480" w:lineRule="auto"/>
        <w:rPr>
          <w:rFonts w:ascii="Times New Roman" w:hAnsi="Times New Roman" w:cs="Times New Roman"/>
          <w:sz w:val="24"/>
          <w:szCs w:val="24"/>
        </w:rPr>
      </w:pPr>
      <w:r w:rsidRPr="00831734">
        <w:rPr>
          <w:rFonts w:ascii="Times New Roman" w:hAnsi="Times New Roman" w:cs="Times New Roman"/>
          <w:sz w:val="24"/>
          <w:szCs w:val="24"/>
        </w:rPr>
        <w:t xml:space="preserve">Complete Destruction – In some organizations, the </w:t>
      </w:r>
      <w:r w:rsidR="00DD20D7" w:rsidRPr="00831734">
        <w:rPr>
          <w:rFonts w:ascii="Times New Roman" w:hAnsi="Times New Roman" w:cs="Times New Roman"/>
          <w:sz w:val="24"/>
          <w:szCs w:val="24"/>
        </w:rPr>
        <w:t>destruction</w:t>
      </w:r>
      <w:r w:rsidRPr="00831734">
        <w:rPr>
          <w:rFonts w:ascii="Times New Roman" w:hAnsi="Times New Roman" w:cs="Times New Roman"/>
          <w:sz w:val="24"/>
          <w:szCs w:val="24"/>
        </w:rPr>
        <w:t xml:space="preserve"> of the technology is necessary due to </w:t>
      </w:r>
      <w:r w:rsidR="00E02B6E">
        <w:rPr>
          <w:rFonts w:ascii="Times New Roman" w:hAnsi="Times New Roman" w:cs="Times New Roman"/>
          <w:sz w:val="24"/>
          <w:szCs w:val="24"/>
        </w:rPr>
        <w:t xml:space="preserve">the </w:t>
      </w:r>
      <w:r w:rsidRPr="00831734">
        <w:rPr>
          <w:rFonts w:ascii="Times New Roman" w:hAnsi="Times New Roman" w:cs="Times New Roman"/>
          <w:sz w:val="24"/>
          <w:szCs w:val="24"/>
        </w:rPr>
        <w:t xml:space="preserve">sensitive nature of the data and operation of </w:t>
      </w:r>
      <w:r w:rsidR="00E02B6E">
        <w:rPr>
          <w:rFonts w:ascii="Times New Roman" w:hAnsi="Times New Roman" w:cs="Times New Roman"/>
          <w:sz w:val="24"/>
          <w:szCs w:val="24"/>
        </w:rPr>
        <w:t xml:space="preserve">the </w:t>
      </w:r>
      <w:r w:rsidRPr="00831734">
        <w:rPr>
          <w:rFonts w:ascii="Times New Roman" w:hAnsi="Times New Roman" w:cs="Times New Roman"/>
          <w:sz w:val="24"/>
          <w:szCs w:val="24"/>
        </w:rPr>
        <w:t>organization. (FBI, CIA, NSA, so forth) In these instances, storage devices are degaussed and drilled through in order to destroy the ability to access any residuals of stored data.</w:t>
      </w:r>
    </w:p>
    <w:p w14:paraId="3D9D0756" w14:textId="18433DBA" w:rsidR="0050235E" w:rsidRPr="00CA1DD9" w:rsidRDefault="0050235E" w:rsidP="002565DE">
      <w:pPr>
        <w:pStyle w:val="Heading1"/>
        <w:spacing w:after="160" w:line="480" w:lineRule="auto"/>
        <w:jc w:val="center"/>
        <w:rPr>
          <w:rFonts w:ascii="Times New Roman" w:hAnsi="Times New Roman" w:cs="Times New Roman"/>
        </w:rPr>
      </w:pPr>
      <w:bookmarkStart w:id="119" w:name="_Toc530947031"/>
      <w:r w:rsidRPr="00CA1DD9">
        <w:rPr>
          <w:rFonts w:ascii="Times New Roman" w:hAnsi="Times New Roman" w:cs="Times New Roman"/>
        </w:rPr>
        <w:t>Conclusion</w:t>
      </w:r>
      <w:bookmarkEnd w:id="119"/>
    </w:p>
    <w:p w14:paraId="1823D07A" w14:textId="240C1ECC" w:rsidR="001026C9" w:rsidRDefault="0050235E" w:rsidP="001026C9">
      <w:pPr>
        <w:spacing w:before="240" w:line="480" w:lineRule="auto"/>
        <w:ind w:firstLine="720"/>
        <w:rPr>
          <w:rFonts w:ascii="Times New Roman" w:hAnsi="Times New Roman" w:cs="Times New Roman"/>
          <w:sz w:val="24"/>
          <w:szCs w:val="24"/>
        </w:rPr>
      </w:pPr>
      <w:r w:rsidRPr="00CA1DD9">
        <w:rPr>
          <w:rFonts w:ascii="Times New Roman" w:hAnsi="Times New Roman" w:cs="Times New Roman"/>
          <w:sz w:val="24"/>
          <w:szCs w:val="24"/>
        </w:rPr>
        <w:t>In conclusion</w:t>
      </w:r>
      <w:r w:rsidR="00E02B6E">
        <w:rPr>
          <w:rFonts w:ascii="Times New Roman" w:hAnsi="Times New Roman" w:cs="Times New Roman"/>
          <w:sz w:val="24"/>
          <w:szCs w:val="24"/>
        </w:rPr>
        <w:t xml:space="preserve">, Superior Banking has decided to </w:t>
      </w:r>
      <w:r w:rsidR="00AE2113">
        <w:rPr>
          <w:rFonts w:ascii="Times New Roman" w:hAnsi="Times New Roman" w:cs="Times New Roman"/>
          <w:sz w:val="24"/>
          <w:szCs w:val="24"/>
        </w:rPr>
        <w:t>adopt</w:t>
      </w:r>
      <w:r w:rsidR="00E02B6E">
        <w:rPr>
          <w:rFonts w:ascii="Times New Roman" w:hAnsi="Times New Roman" w:cs="Times New Roman"/>
          <w:sz w:val="24"/>
          <w:szCs w:val="24"/>
        </w:rPr>
        <w:t xml:space="preserve"> a new cloud computing service, Software as a Service (SaaS), into their network to help protect data when it’s in transit over the Internet. As a team, we </w:t>
      </w:r>
      <w:r w:rsidR="00AE2113">
        <w:rPr>
          <w:rFonts w:ascii="Times New Roman" w:hAnsi="Times New Roman" w:cs="Times New Roman"/>
          <w:sz w:val="24"/>
          <w:szCs w:val="24"/>
        </w:rPr>
        <w:t>describe different areas within the cloud computing system and develop a report base on th</w:t>
      </w:r>
      <w:r w:rsidR="00855186">
        <w:rPr>
          <w:rFonts w:ascii="Times New Roman" w:hAnsi="Times New Roman" w:cs="Times New Roman"/>
          <w:sz w:val="24"/>
          <w:szCs w:val="24"/>
        </w:rPr>
        <w:t>e</w:t>
      </w:r>
      <w:r w:rsidR="0004061F">
        <w:rPr>
          <w:rFonts w:ascii="Times New Roman" w:hAnsi="Times New Roman" w:cs="Times New Roman"/>
          <w:sz w:val="24"/>
          <w:szCs w:val="24"/>
        </w:rPr>
        <w:t xml:space="preserve"> </w:t>
      </w:r>
      <w:r w:rsidR="00AE2113">
        <w:rPr>
          <w:rFonts w:ascii="Times New Roman" w:hAnsi="Times New Roman" w:cs="Times New Roman"/>
          <w:sz w:val="24"/>
          <w:szCs w:val="24"/>
        </w:rPr>
        <w:t>SDLC. Throughout this report, we discuss the cloud computer SDLC, as well as its ends out of the SDLC process. We research the threat models that can occur when adopting the new system.</w:t>
      </w:r>
    </w:p>
    <w:p w14:paraId="7488926F" w14:textId="27B7029A" w:rsidR="001026C9" w:rsidRDefault="00AE2113" w:rsidP="001026C9">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We then address the software quality requirement engineering (SQUARE) approach that help</w:t>
      </w:r>
      <w:r w:rsidR="001026C9">
        <w:rPr>
          <w:rFonts w:ascii="Times New Roman" w:hAnsi="Times New Roman" w:cs="Times New Roman"/>
          <w:sz w:val="24"/>
          <w:szCs w:val="24"/>
        </w:rPr>
        <w:t>s</w:t>
      </w:r>
      <w:r>
        <w:rPr>
          <w:rFonts w:ascii="Times New Roman" w:hAnsi="Times New Roman" w:cs="Times New Roman"/>
          <w:sz w:val="24"/>
          <w:szCs w:val="24"/>
        </w:rPr>
        <w:t xml:space="preserve"> with developing the functional design needed to ensure the transaction runs smoothly. The next area our team research was the evaluation of technology, such as the security issues that arise in </w:t>
      </w:r>
      <w:r w:rsidR="001026C9">
        <w:rPr>
          <w:rFonts w:ascii="Times New Roman" w:hAnsi="Times New Roman" w:cs="Times New Roman"/>
          <w:sz w:val="24"/>
          <w:szCs w:val="24"/>
        </w:rPr>
        <w:t xml:space="preserve">the </w:t>
      </w:r>
      <w:r>
        <w:rPr>
          <w:rFonts w:ascii="Times New Roman" w:hAnsi="Times New Roman" w:cs="Times New Roman"/>
          <w:sz w:val="24"/>
          <w:szCs w:val="24"/>
        </w:rPr>
        <w:t xml:space="preserve">software system and development environments. We later address the software </w:t>
      </w:r>
      <w:r>
        <w:rPr>
          <w:rFonts w:ascii="Times New Roman" w:hAnsi="Times New Roman" w:cs="Times New Roman"/>
          <w:sz w:val="24"/>
          <w:szCs w:val="24"/>
        </w:rPr>
        <w:lastRenderedPageBreak/>
        <w:t xml:space="preserve">design specifications and its development plan. During the </w:t>
      </w:r>
      <w:r w:rsidR="00C41B74">
        <w:rPr>
          <w:rFonts w:ascii="Times New Roman" w:hAnsi="Times New Roman" w:cs="Times New Roman"/>
          <w:sz w:val="24"/>
          <w:szCs w:val="24"/>
        </w:rPr>
        <w:t xml:space="preserve">system design specification section, we </w:t>
      </w:r>
      <w:r w:rsidR="0004061F">
        <w:rPr>
          <w:rFonts w:ascii="Times New Roman" w:hAnsi="Times New Roman" w:cs="Times New Roman"/>
          <w:noProof/>
          <w:sz w:val="24"/>
          <w:szCs w:val="24"/>
        </w:rPr>
        <w:t>discu</w:t>
      </w:r>
      <w:r w:rsidR="00C41B74" w:rsidRPr="0004061F">
        <w:rPr>
          <w:rFonts w:ascii="Times New Roman" w:hAnsi="Times New Roman" w:cs="Times New Roman"/>
          <w:noProof/>
          <w:sz w:val="24"/>
          <w:szCs w:val="24"/>
        </w:rPr>
        <w:t>ss</w:t>
      </w:r>
      <w:r w:rsidR="00C41B74">
        <w:rPr>
          <w:rFonts w:ascii="Times New Roman" w:hAnsi="Times New Roman" w:cs="Times New Roman"/>
          <w:sz w:val="24"/>
          <w:szCs w:val="24"/>
        </w:rPr>
        <w:t xml:space="preserve"> the different specifications that </w:t>
      </w:r>
      <w:r w:rsidR="00C41B74" w:rsidRPr="0004061F">
        <w:rPr>
          <w:rFonts w:ascii="Times New Roman" w:hAnsi="Times New Roman" w:cs="Times New Roman"/>
          <w:noProof/>
          <w:sz w:val="24"/>
          <w:szCs w:val="24"/>
        </w:rPr>
        <w:t>are required</w:t>
      </w:r>
      <w:r w:rsidR="00C41B74">
        <w:rPr>
          <w:rFonts w:ascii="Times New Roman" w:hAnsi="Times New Roman" w:cs="Times New Roman"/>
          <w:sz w:val="24"/>
          <w:szCs w:val="24"/>
        </w:rPr>
        <w:t xml:space="preserve"> for data-in-transit protection across the network.</w:t>
      </w:r>
    </w:p>
    <w:p w14:paraId="044DB0A7" w14:textId="38FDFF3D" w:rsidR="001026C9" w:rsidRDefault="00C41B74" w:rsidP="001026C9">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t>
      </w:r>
      <w:r w:rsidR="00AE2113">
        <w:rPr>
          <w:rFonts w:ascii="Times New Roman" w:hAnsi="Times New Roman" w:cs="Times New Roman"/>
          <w:sz w:val="24"/>
          <w:szCs w:val="24"/>
        </w:rPr>
        <w:t>software development plan, we address the software need</w:t>
      </w:r>
      <w:r>
        <w:rPr>
          <w:rFonts w:ascii="Times New Roman" w:hAnsi="Times New Roman" w:cs="Times New Roman"/>
          <w:sz w:val="24"/>
          <w:szCs w:val="24"/>
        </w:rPr>
        <w:t xml:space="preserve"> that </w:t>
      </w:r>
      <w:r w:rsidRPr="0004061F">
        <w:rPr>
          <w:rFonts w:ascii="Times New Roman" w:hAnsi="Times New Roman" w:cs="Times New Roman"/>
          <w:noProof/>
          <w:sz w:val="24"/>
          <w:szCs w:val="24"/>
        </w:rPr>
        <w:t>help</w:t>
      </w:r>
      <w:r w:rsidR="0004061F">
        <w:rPr>
          <w:rFonts w:ascii="Times New Roman" w:hAnsi="Times New Roman" w:cs="Times New Roman"/>
          <w:noProof/>
          <w:sz w:val="24"/>
          <w:szCs w:val="24"/>
        </w:rPr>
        <w:t>s</w:t>
      </w:r>
      <w:r>
        <w:rPr>
          <w:rFonts w:ascii="Times New Roman" w:hAnsi="Times New Roman" w:cs="Times New Roman"/>
          <w:sz w:val="24"/>
          <w:szCs w:val="24"/>
        </w:rPr>
        <w:t xml:space="preserve"> the technology to evolve and develop to improve its overall purpose. The testing and integration section of our report </w:t>
      </w:r>
      <w:r w:rsidRPr="0004061F">
        <w:rPr>
          <w:rFonts w:ascii="Times New Roman" w:hAnsi="Times New Roman" w:cs="Times New Roman"/>
          <w:noProof/>
          <w:sz w:val="24"/>
          <w:szCs w:val="24"/>
        </w:rPr>
        <w:t>address</w:t>
      </w:r>
      <w:r>
        <w:rPr>
          <w:rFonts w:ascii="Times New Roman" w:hAnsi="Times New Roman" w:cs="Times New Roman"/>
          <w:sz w:val="24"/>
          <w:szCs w:val="24"/>
        </w:rPr>
        <w:t xml:space="preserve"> different methods of protecting the data and its integrity. We develop a testing plan </w:t>
      </w:r>
      <w:r w:rsidR="001026C9">
        <w:rPr>
          <w:rFonts w:ascii="Times New Roman" w:hAnsi="Times New Roman" w:cs="Times New Roman"/>
          <w:sz w:val="24"/>
          <w:szCs w:val="24"/>
        </w:rPr>
        <w:t xml:space="preserve">that ensures that all security functions within the system and the network is run </w:t>
      </w:r>
      <w:r w:rsidR="0004061F">
        <w:rPr>
          <w:rFonts w:ascii="Times New Roman" w:hAnsi="Times New Roman" w:cs="Times New Roman"/>
          <w:noProof/>
          <w:sz w:val="24"/>
          <w:szCs w:val="24"/>
        </w:rPr>
        <w:t>correct</w:t>
      </w:r>
      <w:r w:rsidR="001026C9" w:rsidRPr="0004061F">
        <w:rPr>
          <w:rFonts w:ascii="Times New Roman" w:hAnsi="Times New Roman" w:cs="Times New Roman"/>
          <w:noProof/>
          <w:sz w:val="24"/>
          <w:szCs w:val="24"/>
        </w:rPr>
        <w:t>ly</w:t>
      </w:r>
      <w:r w:rsidR="001026C9">
        <w:rPr>
          <w:rFonts w:ascii="Times New Roman" w:hAnsi="Times New Roman" w:cs="Times New Roman"/>
          <w:sz w:val="24"/>
          <w:szCs w:val="24"/>
        </w:rPr>
        <w:t xml:space="preserve">. </w:t>
      </w:r>
      <w:r>
        <w:rPr>
          <w:rFonts w:ascii="Times New Roman" w:hAnsi="Times New Roman" w:cs="Times New Roman"/>
          <w:sz w:val="24"/>
          <w:szCs w:val="24"/>
        </w:rPr>
        <w:t xml:space="preserve">The deployment strategy </w:t>
      </w:r>
      <w:r w:rsidR="001026C9">
        <w:rPr>
          <w:rFonts w:ascii="Times New Roman" w:hAnsi="Times New Roman" w:cs="Times New Roman"/>
          <w:sz w:val="24"/>
          <w:szCs w:val="24"/>
        </w:rPr>
        <w:t>addresses</w:t>
      </w:r>
      <w:r>
        <w:rPr>
          <w:rFonts w:ascii="Times New Roman" w:hAnsi="Times New Roman" w:cs="Times New Roman"/>
          <w:sz w:val="24"/>
          <w:szCs w:val="24"/>
        </w:rPr>
        <w:t xml:space="preserve"> the different ways of security during the three stages of data: data at rest, data in use, and data in motion.</w:t>
      </w:r>
    </w:p>
    <w:p w14:paraId="493B2559" w14:textId="4666529C" w:rsidR="0006473F" w:rsidRPr="00CA1DD9" w:rsidRDefault="00C41B74" w:rsidP="001026C9">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operations and maintenance address the different actions that </w:t>
      </w:r>
      <w:r w:rsidRPr="0004061F">
        <w:rPr>
          <w:rFonts w:ascii="Times New Roman" w:hAnsi="Times New Roman" w:cs="Times New Roman"/>
          <w:noProof/>
          <w:sz w:val="24"/>
          <w:szCs w:val="24"/>
        </w:rPr>
        <w:t>need</w:t>
      </w:r>
      <w:r>
        <w:rPr>
          <w:rFonts w:ascii="Times New Roman" w:hAnsi="Times New Roman" w:cs="Times New Roman"/>
          <w:sz w:val="24"/>
          <w:szCs w:val="24"/>
        </w:rPr>
        <w:t xml:space="preserve"> to be taken before, during, and after the SDLC </w:t>
      </w:r>
      <w:r w:rsidRPr="007574E2">
        <w:rPr>
          <w:rFonts w:ascii="Times New Roman" w:hAnsi="Times New Roman" w:cs="Times New Roman"/>
          <w:noProof/>
          <w:sz w:val="24"/>
          <w:szCs w:val="24"/>
        </w:rPr>
        <w:t>is completed</w:t>
      </w:r>
      <w:r>
        <w:rPr>
          <w:rFonts w:ascii="Times New Roman" w:hAnsi="Times New Roman" w:cs="Times New Roman"/>
          <w:sz w:val="24"/>
          <w:szCs w:val="24"/>
        </w:rPr>
        <w:t xml:space="preserve">. </w:t>
      </w:r>
      <w:r w:rsidR="001026C9">
        <w:rPr>
          <w:rFonts w:ascii="Times New Roman" w:hAnsi="Times New Roman" w:cs="Times New Roman"/>
          <w:sz w:val="24"/>
          <w:szCs w:val="24"/>
        </w:rPr>
        <w:t xml:space="preserve">We discuss the proper DRP, as well as an IT auditing plan that is needed encase an incident occurs to the network and its resources. </w:t>
      </w:r>
      <w:r>
        <w:rPr>
          <w:rFonts w:ascii="Times New Roman" w:hAnsi="Times New Roman" w:cs="Times New Roman"/>
          <w:sz w:val="24"/>
          <w:szCs w:val="24"/>
        </w:rPr>
        <w:t xml:space="preserve">The </w:t>
      </w:r>
      <w:r w:rsidRPr="007574E2">
        <w:rPr>
          <w:rFonts w:ascii="Times New Roman" w:hAnsi="Times New Roman" w:cs="Times New Roman"/>
          <w:noProof/>
          <w:sz w:val="24"/>
          <w:szCs w:val="24"/>
        </w:rPr>
        <w:t>final</w:t>
      </w:r>
      <w:r>
        <w:rPr>
          <w:rFonts w:ascii="Times New Roman" w:hAnsi="Times New Roman" w:cs="Times New Roman"/>
          <w:sz w:val="24"/>
          <w:szCs w:val="24"/>
        </w:rPr>
        <w:t xml:space="preserve"> section within this report, the disposal plan, </w:t>
      </w:r>
      <w:r w:rsidR="001026C9">
        <w:rPr>
          <w:rFonts w:ascii="Times New Roman" w:hAnsi="Times New Roman" w:cs="Times New Roman"/>
          <w:sz w:val="24"/>
          <w:szCs w:val="24"/>
        </w:rPr>
        <w:t xml:space="preserve">which different ways of avoiding data breaches, effective policies, </w:t>
      </w:r>
      <w:r w:rsidR="00546939">
        <w:rPr>
          <w:rFonts w:ascii="Times New Roman" w:hAnsi="Times New Roman" w:cs="Times New Roman"/>
          <w:sz w:val="24"/>
          <w:szCs w:val="24"/>
        </w:rPr>
        <w:t>outsource the disposal of technology</w:t>
      </w:r>
      <w:r w:rsidR="001026C9">
        <w:rPr>
          <w:rFonts w:ascii="Times New Roman" w:hAnsi="Times New Roman" w:cs="Times New Roman"/>
          <w:sz w:val="24"/>
          <w:szCs w:val="24"/>
        </w:rPr>
        <w:t xml:space="preserve">. </w:t>
      </w:r>
      <w:r w:rsidR="00546939">
        <w:rPr>
          <w:rFonts w:ascii="Times New Roman" w:hAnsi="Times New Roman" w:cs="Times New Roman"/>
          <w:sz w:val="24"/>
          <w:szCs w:val="24"/>
        </w:rPr>
        <w:t>The report</w:t>
      </w:r>
      <w:r w:rsidR="001026C9">
        <w:rPr>
          <w:rFonts w:ascii="Times New Roman" w:hAnsi="Times New Roman" w:cs="Times New Roman"/>
          <w:sz w:val="24"/>
          <w:szCs w:val="24"/>
        </w:rPr>
        <w:t xml:space="preserve"> address</w:t>
      </w:r>
      <w:r w:rsidR="00546939">
        <w:rPr>
          <w:rFonts w:ascii="Times New Roman" w:hAnsi="Times New Roman" w:cs="Times New Roman"/>
          <w:sz w:val="24"/>
          <w:szCs w:val="24"/>
        </w:rPr>
        <w:t>es</w:t>
      </w:r>
      <w:r w:rsidR="001026C9">
        <w:rPr>
          <w:rFonts w:ascii="Times New Roman" w:hAnsi="Times New Roman" w:cs="Times New Roman"/>
          <w:sz w:val="24"/>
          <w:szCs w:val="24"/>
        </w:rPr>
        <w:t xml:space="preserve"> the </w:t>
      </w:r>
      <w:r w:rsidR="00546939">
        <w:rPr>
          <w:rFonts w:ascii="Times New Roman" w:hAnsi="Times New Roman" w:cs="Times New Roman"/>
          <w:noProof/>
          <w:sz w:val="24"/>
          <w:szCs w:val="24"/>
        </w:rPr>
        <w:t>various</w:t>
      </w:r>
      <w:r w:rsidR="001026C9">
        <w:rPr>
          <w:rFonts w:ascii="Times New Roman" w:hAnsi="Times New Roman" w:cs="Times New Roman"/>
          <w:sz w:val="24"/>
          <w:szCs w:val="24"/>
        </w:rPr>
        <w:t xml:space="preserve"> options for technology disposal because most companies do</w:t>
      </w:r>
      <w:r w:rsidR="00546939">
        <w:rPr>
          <w:rFonts w:ascii="Times New Roman" w:hAnsi="Times New Roman" w:cs="Times New Roman"/>
          <w:sz w:val="24"/>
          <w:szCs w:val="24"/>
        </w:rPr>
        <w:t xml:space="preserve"> not</w:t>
      </w:r>
      <w:r w:rsidR="001026C9">
        <w:rPr>
          <w:rFonts w:ascii="Times New Roman" w:hAnsi="Times New Roman" w:cs="Times New Roman"/>
          <w:sz w:val="24"/>
          <w:szCs w:val="24"/>
        </w:rPr>
        <w:t xml:space="preserve"> properly dispos</w:t>
      </w:r>
      <w:r w:rsidR="00391604">
        <w:rPr>
          <w:rFonts w:ascii="Times New Roman" w:hAnsi="Times New Roman" w:cs="Times New Roman"/>
          <w:sz w:val="24"/>
          <w:szCs w:val="24"/>
        </w:rPr>
        <w:t>e of</w:t>
      </w:r>
      <w:r w:rsidR="001026C9">
        <w:rPr>
          <w:rFonts w:ascii="Times New Roman" w:hAnsi="Times New Roman" w:cs="Times New Roman"/>
          <w:sz w:val="24"/>
          <w:szCs w:val="24"/>
        </w:rPr>
        <w:t xml:space="preserve"> their unused technology or data and bec</w:t>
      </w:r>
      <w:r w:rsidR="00391604">
        <w:rPr>
          <w:rFonts w:ascii="Times New Roman" w:hAnsi="Times New Roman" w:cs="Times New Roman"/>
          <w:sz w:val="24"/>
          <w:szCs w:val="24"/>
        </w:rPr>
        <w:t>omes</w:t>
      </w:r>
      <w:r w:rsidR="001026C9">
        <w:rPr>
          <w:rFonts w:ascii="Times New Roman" w:hAnsi="Times New Roman" w:cs="Times New Roman"/>
          <w:sz w:val="24"/>
          <w:szCs w:val="24"/>
        </w:rPr>
        <w:t xml:space="preserve"> victims to dumpster divers.</w:t>
      </w:r>
      <w:r w:rsidR="0006473F" w:rsidRPr="00CA1DD9">
        <w:rPr>
          <w:rFonts w:ascii="Times New Roman" w:hAnsi="Times New Roman" w:cs="Times New Roman"/>
          <w:sz w:val="24"/>
          <w:szCs w:val="24"/>
        </w:rPr>
        <w:br w:type="page"/>
      </w:r>
    </w:p>
    <w:p w14:paraId="50332772" w14:textId="79F1B860" w:rsidR="0006473F" w:rsidRPr="00CA1DD9" w:rsidRDefault="0006473F" w:rsidP="002565DE">
      <w:pPr>
        <w:pStyle w:val="Heading1"/>
        <w:spacing w:after="160" w:line="480" w:lineRule="auto"/>
        <w:jc w:val="center"/>
        <w:rPr>
          <w:rFonts w:ascii="Times New Roman" w:hAnsi="Times New Roman" w:cs="Times New Roman"/>
        </w:rPr>
      </w:pPr>
      <w:bookmarkStart w:id="120" w:name="_Toc530947032"/>
      <w:r w:rsidRPr="00CA1DD9">
        <w:rPr>
          <w:rFonts w:ascii="Times New Roman" w:hAnsi="Times New Roman" w:cs="Times New Roman"/>
        </w:rPr>
        <w:lastRenderedPageBreak/>
        <w:t>References</w:t>
      </w:r>
      <w:bookmarkEnd w:id="120"/>
    </w:p>
    <w:p w14:paraId="713F6EA9" w14:textId="00D3673E" w:rsidR="0006473F" w:rsidRPr="00CA1DD9" w:rsidRDefault="0006473F"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Boer, G. (2017, April 3). What is Scrum? - Azure DevOps. Retrieved November 12, 2018, from </w:t>
      </w:r>
      <w:hyperlink r:id="rId43" w:history="1">
        <w:r w:rsidR="00DB6C4A" w:rsidRPr="00552463">
          <w:rPr>
            <w:rStyle w:val="Hyperlink"/>
            <w:rFonts w:ascii="Times New Roman" w:hAnsi="Times New Roman" w:cs="Times New Roman"/>
            <w:sz w:val="24"/>
            <w:szCs w:val="24"/>
          </w:rPr>
          <w:t>https://docs.microsoft.com/en-us/azure/devops/learn/agile/what-is-scrum</w:t>
        </w:r>
      </w:hyperlink>
    </w:p>
    <w:p w14:paraId="4B4A0F5A" w14:textId="77777777" w:rsidR="002565DE" w:rsidRDefault="002565DE" w:rsidP="002565DE">
      <w:pPr>
        <w:spacing w:before="240" w:line="480" w:lineRule="auto"/>
        <w:ind w:left="720" w:hanging="720"/>
        <w:rPr>
          <w:rFonts w:ascii="Times New Roman" w:hAnsi="Times New Roman" w:cs="Times New Roman"/>
          <w:sz w:val="24"/>
          <w:szCs w:val="24"/>
        </w:rPr>
      </w:pPr>
      <w:r w:rsidRPr="00F62442">
        <w:rPr>
          <w:rFonts w:ascii="Times New Roman" w:hAnsi="Times New Roman" w:cs="Times New Roman"/>
          <w:sz w:val="24"/>
          <w:szCs w:val="24"/>
          <w:lang w:val="es-DO"/>
        </w:rPr>
        <w:t>De</w:t>
      </w:r>
      <w:r>
        <w:rPr>
          <w:rFonts w:ascii="Times New Roman" w:hAnsi="Times New Roman" w:cs="Times New Roman"/>
          <w:sz w:val="24"/>
          <w:szCs w:val="24"/>
          <w:lang w:val="es-DO"/>
        </w:rPr>
        <w:t xml:space="preserve"> Aquino, C. E., (2008, February 01). </w:t>
      </w:r>
      <w:r w:rsidRPr="00536AB1">
        <w:rPr>
          <w:rFonts w:ascii="Times New Roman" w:hAnsi="Times New Roman" w:cs="Times New Roman"/>
          <w:sz w:val="24"/>
          <w:szCs w:val="24"/>
        </w:rPr>
        <w:t>2008 Six St</w:t>
      </w:r>
      <w:r>
        <w:rPr>
          <w:rFonts w:ascii="Times New Roman" w:hAnsi="Times New Roman" w:cs="Times New Roman"/>
          <w:sz w:val="24"/>
          <w:szCs w:val="24"/>
        </w:rPr>
        <w:t xml:space="preserve">eps to an Effective Continuous Audit Process. Retrieved November 20, 2018, from </w:t>
      </w:r>
      <w:hyperlink r:id="rId44" w:history="1">
        <w:r w:rsidRPr="004963EB">
          <w:rPr>
            <w:rStyle w:val="Hyperlink"/>
            <w:rFonts w:ascii="Times New Roman" w:hAnsi="Times New Roman" w:cs="Times New Roman"/>
            <w:sz w:val="24"/>
            <w:szCs w:val="24"/>
          </w:rPr>
          <w:t>https://iaonline.theiia.org/six-steps-to-an-effective-continuous-audit-process</w:t>
        </w:r>
      </w:hyperlink>
    </w:p>
    <w:p w14:paraId="57929085" w14:textId="2FD5EBB4" w:rsidR="00DB6C4A" w:rsidRDefault="00DB6C4A" w:rsidP="002565DE">
      <w:pPr>
        <w:spacing w:before="240" w:line="480" w:lineRule="auto"/>
        <w:ind w:left="720" w:hanging="720"/>
        <w:rPr>
          <w:rFonts w:ascii="Times New Roman" w:hAnsi="Times New Roman" w:cs="Times New Roman"/>
          <w:sz w:val="24"/>
          <w:szCs w:val="24"/>
        </w:rPr>
      </w:pPr>
      <w:r w:rsidRPr="00DB6C4A">
        <w:rPr>
          <w:rFonts w:ascii="Times New Roman" w:hAnsi="Times New Roman" w:cs="Times New Roman"/>
          <w:sz w:val="24"/>
          <w:szCs w:val="24"/>
        </w:rPr>
        <w:t xml:space="preserve">Faatz, D. (2018, March 12). Best Practices for Cloud Security. Retrieved November 17, 2018, from </w:t>
      </w:r>
      <w:hyperlink r:id="rId45" w:history="1">
        <w:r w:rsidRPr="00552463">
          <w:rPr>
            <w:rStyle w:val="Hyperlink"/>
            <w:rFonts w:ascii="Times New Roman" w:hAnsi="Times New Roman" w:cs="Times New Roman"/>
            <w:sz w:val="24"/>
            <w:szCs w:val="24"/>
          </w:rPr>
          <w:t>https://insights.sei.cmu.edu/sei_blog/2018/03/best-practices-for-cloud-security.html</w:t>
        </w:r>
      </w:hyperlink>
    </w:p>
    <w:p w14:paraId="6426F393" w14:textId="52CF61B9" w:rsidR="00712FEF" w:rsidRPr="00CA1DD9" w:rsidRDefault="00712FEF"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FISMApedia. (2008, March 22). Transport Layer Security. Retrieved November 18, 2018, from </w:t>
      </w:r>
      <w:hyperlink r:id="rId46" w:history="1">
        <w:r w:rsidR="00DB6C4A" w:rsidRPr="00552463">
          <w:rPr>
            <w:rStyle w:val="Hyperlink"/>
            <w:rFonts w:ascii="Times New Roman" w:hAnsi="Times New Roman" w:cs="Times New Roman"/>
            <w:sz w:val="24"/>
            <w:szCs w:val="24"/>
          </w:rPr>
          <w:t>http://www.fismapedia.org/index.php?title=Transport_Layer_Security</w:t>
        </w:r>
      </w:hyperlink>
    </w:p>
    <w:p w14:paraId="28BAA326" w14:textId="4EB6D147" w:rsidR="00574F01" w:rsidRPr="00CA1DD9" w:rsidRDefault="00574F01" w:rsidP="002565DE">
      <w:pPr>
        <w:spacing w:before="240" w:line="480" w:lineRule="auto"/>
        <w:ind w:left="720" w:hanging="720"/>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 xml:space="preserve">How to Create a Test Plan. (2018). Retrieved </w:t>
      </w:r>
      <w:r w:rsidR="00CB5AD9" w:rsidRPr="00CA1DD9">
        <w:rPr>
          <w:rFonts w:ascii="Times New Roman" w:eastAsia="Times New Roman" w:hAnsi="Times New Roman" w:cs="Times New Roman"/>
          <w:color w:val="000000"/>
          <w:sz w:val="24"/>
          <w:szCs w:val="24"/>
        </w:rPr>
        <w:t xml:space="preserve">November 12, </w:t>
      </w:r>
      <w:r w:rsidRPr="00CA1DD9">
        <w:rPr>
          <w:rFonts w:ascii="Times New Roman" w:eastAsia="Times New Roman" w:hAnsi="Times New Roman" w:cs="Times New Roman"/>
          <w:color w:val="000000"/>
          <w:sz w:val="24"/>
          <w:szCs w:val="24"/>
        </w:rPr>
        <w:t xml:space="preserve">2018, from </w:t>
      </w:r>
      <w:hyperlink r:id="rId47" w:history="1">
        <w:r w:rsidRPr="00CA1DD9">
          <w:rPr>
            <w:rStyle w:val="Hyperlink"/>
            <w:rFonts w:ascii="Times New Roman" w:eastAsia="Times New Roman" w:hAnsi="Times New Roman" w:cs="Times New Roman"/>
            <w:sz w:val="24"/>
            <w:szCs w:val="24"/>
          </w:rPr>
          <w:t>https://www.guru99.com/what-everybody-ought-to-know-about-test-planing.html</w:t>
        </w:r>
      </w:hyperlink>
    </w:p>
    <w:p w14:paraId="35FD2AB3" w14:textId="01DC49F4" w:rsidR="00DB6C4A" w:rsidRDefault="00DB6C4A" w:rsidP="002565DE">
      <w:pPr>
        <w:spacing w:before="240" w:line="480" w:lineRule="auto"/>
        <w:ind w:left="720" w:hanging="720"/>
        <w:rPr>
          <w:rFonts w:ascii="Times New Roman" w:hAnsi="Times New Roman" w:cs="Times New Roman"/>
          <w:sz w:val="24"/>
          <w:szCs w:val="24"/>
        </w:rPr>
      </w:pPr>
      <w:r w:rsidRPr="00DB6C4A">
        <w:rPr>
          <w:rFonts w:ascii="Times New Roman" w:hAnsi="Times New Roman" w:cs="Times New Roman"/>
          <w:sz w:val="24"/>
          <w:szCs w:val="24"/>
        </w:rPr>
        <w:t xml:space="preserve">IS2200. (2013, March 03). Advantages/Disadvantages of the Spiral Model. Retrieved November 17, 2018, from </w:t>
      </w:r>
      <w:hyperlink r:id="rId48" w:history="1">
        <w:r w:rsidRPr="00552463">
          <w:rPr>
            <w:rStyle w:val="Hyperlink"/>
            <w:rFonts w:ascii="Times New Roman" w:hAnsi="Times New Roman" w:cs="Times New Roman"/>
            <w:sz w:val="24"/>
            <w:szCs w:val="24"/>
          </w:rPr>
          <w:t>https://eternalsunshineoftheismind.wordpress.com/2013/03/03/7620/</w:t>
        </w:r>
      </w:hyperlink>
    </w:p>
    <w:p w14:paraId="72D53166" w14:textId="53DA2068" w:rsidR="00126414" w:rsidRDefault="00126414" w:rsidP="002565DE">
      <w:pPr>
        <w:spacing w:before="240" w:line="480" w:lineRule="auto"/>
        <w:ind w:left="720" w:hanging="720"/>
        <w:rPr>
          <w:rFonts w:ascii="Times New Roman" w:hAnsi="Times New Roman" w:cs="Times New Roman"/>
          <w:sz w:val="24"/>
          <w:szCs w:val="24"/>
        </w:rPr>
      </w:pPr>
      <w:r w:rsidRPr="00126414">
        <w:rPr>
          <w:rFonts w:ascii="Times New Roman" w:hAnsi="Times New Roman" w:cs="Times New Roman"/>
          <w:sz w:val="24"/>
          <w:szCs w:val="24"/>
        </w:rPr>
        <w:t xml:space="preserve">Janacek, B. (2015, December 1). </w:t>
      </w:r>
      <w:r w:rsidRPr="00B655CD">
        <w:rPr>
          <w:rFonts w:ascii="Times New Roman" w:hAnsi="Times New Roman" w:cs="Times New Roman"/>
          <w:noProof/>
          <w:sz w:val="24"/>
          <w:szCs w:val="24"/>
        </w:rPr>
        <w:t xml:space="preserve">Best Practices: Securing Data at Rest, in Use, and </w:t>
      </w:r>
      <w:r w:rsidRPr="001D67DC">
        <w:rPr>
          <w:rFonts w:ascii="Times New Roman" w:hAnsi="Times New Roman" w:cs="Times New Roman"/>
          <w:noProof/>
          <w:sz w:val="24"/>
          <w:szCs w:val="24"/>
        </w:rPr>
        <w:t>in</w:t>
      </w:r>
      <w:r w:rsidRPr="00B655CD">
        <w:rPr>
          <w:rFonts w:ascii="Times New Roman" w:hAnsi="Times New Roman" w:cs="Times New Roman"/>
          <w:noProof/>
          <w:sz w:val="24"/>
          <w:szCs w:val="24"/>
        </w:rPr>
        <w:t xml:space="preserve"> Motion.</w:t>
      </w:r>
      <w:r w:rsidRPr="00126414">
        <w:rPr>
          <w:rFonts w:ascii="Times New Roman" w:hAnsi="Times New Roman" w:cs="Times New Roman"/>
          <w:sz w:val="24"/>
          <w:szCs w:val="24"/>
        </w:rPr>
        <w:t xml:space="preserve"> Retrieved from </w:t>
      </w:r>
      <w:hyperlink r:id="rId49" w:history="1">
        <w:r w:rsidRPr="00D44575">
          <w:rPr>
            <w:rStyle w:val="Hyperlink"/>
            <w:rFonts w:ascii="Times New Roman" w:hAnsi="Times New Roman" w:cs="Times New Roman"/>
            <w:sz w:val="24"/>
            <w:szCs w:val="24"/>
          </w:rPr>
          <w:t>https://www.datamotion.com/2015/12/best-practices-securing-data-at-rest-in-use-and-in-motion/</w:t>
        </w:r>
      </w:hyperlink>
    </w:p>
    <w:p w14:paraId="4871EBDE" w14:textId="75BD1B82" w:rsidR="00712FEF" w:rsidRPr="00CA1DD9" w:rsidRDefault="00712FEF"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Kryptotel. (n.d.). Encryption Algorithms. Retrieved November 18, 2018, from </w:t>
      </w:r>
      <w:hyperlink r:id="rId50" w:history="1">
        <w:r w:rsidR="009036BC" w:rsidRPr="00552463">
          <w:rPr>
            <w:rStyle w:val="Hyperlink"/>
            <w:rFonts w:ascii="Times New Roman" w:hAnsi="Times New Roman" w:cs="Times New Roman"/>
            <w:sz w:val="24"/>
            <w:szCs w:val="24"/>
          </w:rPr>
          <w:t>https://www.kryptotel.ae/encryption-algorithms/</w:t>
        </w:r>
      </w:hyperlink>
    </w:p>
    <w:p w14:paraId="3E7D58D4" w14:textId="0CD82591" w:rsidR="00462EF5" w:rsidRDefault="00462EF5" w:rsidP="00462EF5">
      <w:pPr>
        <w:spacing w:line="480" w:lineRule="auto"/>
        <w:ind w:left="720" w:hanging="720"/>
        <w:rPr>
          <w:rFonts w:ascii="Times New Roman" w:hAnsi="Times New Roman" w:cs="Times New Roman"/>
          <w:sz w:val="24"/>
          <w:szCs w:val="24"/>
        </w:rPr>
      </w:pPr>
      <w:r w:rsidRPr="00462EF5">
        <w:rPr>
          <w:rFonts w:ascii="Times New Roman" w:hAnsi="Times New Roman" w:cs="Times New Roman"/>
          <w:sz w:val="24"/>
          <w:szCs w:val="24"/>
        </w:rPr>
        <w:lastRenderedPageBreak/>
        <w:t xml:space="preserve">Lydford, S. (2015, June 19). Cloud Application Design Considerations. Retrieved November 21, 2018, from </w:t>
      </w:r>
      <w:hyperlink r:id="rId51" w:history="1">
        <w:r w:rsidRPr="00552463">
          <w:rPr>
            <w:rStyle w:val="Hyperlink"/>
            <w:rFonts w:ascii="Times New Roman" w:hAnsi="Times New Roman" w:cs="Times New Roman"/>
            <w:sz w:val="24"/>
            <w:szCs w:val="24"/>
          </w:rPr>
          <w:t>https://codurance.com/2015/06/19/cloud-application-design-considerations/</w:t>
        </w:r>
      </w:hyperlink>
    </w:p>
    <w:p w14:paraId="7C380083" w14:textId="2CFE0554" w:rsidR="002565DE" w:rsidRDefault="002565DE" w:rsidP="002565DE">
      <w:pPr>
        <w:spacing w:before="240" w:line="480" w:lineRule="auto"/>
        <w:ind w:left="720" w:hanging="720"/>
        <w:rPr>
          <w:rFonts w:ascii="Times New Roman" w:hAnsi="Times New Roman" w:cs="Times New Roman"/>
          <w:sz w:val="24"/>
          <w:szCs w:val="24"/>
        </w:rPr>
      </w:pPr>
      <w:r w:rsidRPr="00536AB1">
        <w:rPr>
          <w:rFonts w:ascii="Times New Roman" w:hAnsi="Times New Roman" w:cs="Times New Roman"/>
          <w:sz w:val="24"/>
          <w:szCs w:val="24"/>
        </w:rPr>
        <w:t xml:space="preserve">Mata, W. (2014, February 06). </w:t>
      </w:r>
      <w:r w:rsidRPr="00B655CD">
        <w:rPr>
          <w:rFonts w:ascii="Times New Roman" w:hAnsi="Times New Roman" w:cs="Times New Roman"/>
          <w:noProof/>
          <w:sz w:val="24"/>
          <w:szCs w:val="24"/>
        </w:rPr>
        <w:t xml:space="preserve">15 Steps for Designing a Disaster </w:t>
      </w:r>
      <w:r w:rsidR="00462EF5" w:rsidRPr="00B655CD">
        <w:rPr>
          <w:rFonts w:ascii="Times New Roman" w:hAnsi="Times New Roman" w:cs="Times New Roman"/>
          <w:noProof/>
          <w:sz w:val="24"/>
          <w:szCs w:val="24"/>
        </w:rPr>
        <w:t>Recovery</w:t>
      </w:r>
      <w:r w:rsidRPr="00B655CD">
        <w:rPr>
          <w:rFonts w:ascii="Times New Roman" w:hAnsi="Times New Roman" w:cs="Times New Roman"/>
          <w:noProof/>
          <w:sz w:val="24"/>
          <w:szCs w:val="24"/>
        </w:rPr>
        <w:t xml:space="preserve"> Plan (DRP</w:t>
      </w:r>
      <w:r>
        <w:rPr>
          <w:rFonts w:ascii="Times New Roman" w:hAnsi="Times New Roman" w:cs="Times New Roman"/>
          <w:sz w:val="24"/>
          <w:szCs w:val="24"/>
        </w:rPr>
        <w:t xml:space="preserve">). Retrieved November 19, 2018, from </w:t>
      </w:r>
      <w:hyperlink r:id="rId52" w:history="1">
        <w:r w:rsidRPr="00211983">
          <w:rPr>
            <w:rStyle w:val="Hyperlink"/>
            <w:rFonts w:ascii="Times New Roman" w:hAnsi="Times New Roman" w:cs="Times New Roman"/>
            <w:sz w:val="24"/>
            <w:szCs w:val="24"/>
          </w:rPr>
          <w:t>https://centretechnologies.com/15-steps-designing-successful-disaster-recovery-plan/</w:t>
        </w:r>
      </w:hyperlink>
    </w:p>
    <w:p w14:paraId="4647FAD9" w14:textId="3F3FAFE1" w:rsidR="00831734" w:rsidRDefault="00831734" w:rsidP="002565DE">
      <w:pPr>
        <w:spacing w:before="240" w:line="480" w:lineRule="auto"/>
        <w:ind w:left="720" w:hanging="720"/>
        <w:rPr>
          <w:rFonts w:ascii="Times New Roman" w:hAnsi="Times New Roman" w:cs="Times New Roman"/>
          <w:sz w:val="24"/>
          <w:szCs w:val="24"/>
        </w:rPr>
      </w:pPr>
      <w:r w:rsidRPr="00831734">
        <w:rPr>
          <w:rFonts w:ascii="Times New Roman" w:hAnsi="Times New Roman" w:cs="Times New Roman"/>
          <w:sz w:val="24"/>
          <w:szCs w:val="24"/>
        </w:rPr>
        <w:t xml:space="preserve">McLachlan, P. (2017, August 04). </w:t>
      </w:r>
      <w:r w:rsidRPr="00B655CD">
        <w:rPr>
          <w:rFonts w:ascii="Times New Roman" w:hAnsi="Times New Roman" w:cs="Times New Roman"/>
          <w:noProof/>
          <w:sz w:val="24"/>
          <w:szCs w:val="24"/>
        </w:rPr>
        <w:t>Software and Hardware Disposal - Be Smart with your IT Junk.</w:t>
      </w:r>
      <w:r w:rsidRPr="00831734">
        <w:rPr>
          <w:rFonts w:ascii="Times New Roman" w:hAnsi="Times New Roman" w:cs="Times New Roman"/>
          <w:sz w:val="24"/>
          <w:szCs w:val="24"/>
        </w:rPr>
        <w:t xml:space="preserve"> Retrieved from </w:t>
      </w:r>
      <w:hyperlink r:id="rId53" w:history="1">
        <w:r w:rsidRPr="00D44575">
          <w:rPr>
            <w:rStyle w:val="Hyperlink"/>
            <w:rFonts w:ascii="Times New Roman" w:hAnsi="Times New Roman" w:cs="Times New Roman"/>
            <w:sz w:val="24"/>
            <w:szCs w:val="24"/>
          </w:rPr>
          <w:t>http://itak.iaitam.org/software-and-hardware-disposal-be-smart-with-your-it-junk/</w:t>
        </w:r>
      </w:hyperlink>
    </w:p>
    <w:p w14:paraId="07ADA640" w14:textId="385C4175" w:rsidR="00CB5AD9" w:rsidRPr="00CA1DD9" w:rsidRDefault="00CB5AD9"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Mead, N. (2006, January 30). SQUARE Process | US-CERT. Retrieved November 12, 2018, from </w:t>
      </w:r>
      <w:hyperlink r:id="rId54" w:history="1">
        <w:r w:rsidRPr="00CA1DD9">
          <w:rPr>
            <w:rStyle w:val="Hyperlink"/>
            <w:rFonts w:ascii="Times New Roman" w:hAnsi="Times New Roman" w:cs="Times New Roman"/>
            <w:sz w:val="24"/>
            <w:szCs w:val="24"/>
          </w:rPr>
          <w:t>https://www.us-cert.gov/bsi/articles/best-practices/requirements-engineering/square-process</w:t>
        </w:r>
      </w:hyperlink>
    </w:p>
    <w:p w14:paraId="1A1B59C6" w14:textId="000C0EAB" w:rsidR="00574F01" w:rsidRPr="00CA1DD9" w:rsidRDefault="0006473F"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Networkers. (2018, May 17). Sky-high market </w:t>
      </w:r>
      <w:r w:rsidRPr="001D67DC">
        <w:rPr>
          <w:rFonts w:ascii="Times New Roman" w:hAnsi="Times New Roman" w:cs="Times New Roman"/>
          <w:noProof/>
          <w:sz w:val="24"/>
          <w:szCs w:val="24"/>
        </w:rPr>
        <w:t>growth</w:t>
      </w:r>
      <w:r w:rsidRPr="00CA1DD9">
        <w:rPr>
          <w:rFonts w:ascii="Times New Roman" w:hAnsi="Times New Roman" w:cs="Times New Roman"/>
          <w:sz w:val="24"/>
          <w:szCs w:val="24"/>
        </w:rPr>
        <w:t xml:space="preserve"> driving demand for cloud infrastructure specialists. Retrieved November 12, 2018, from </w:t>
      </w:r>
      <w:hyperlink r:id="rId55" w:history="1">
        <w:r w:rsidR="00574F01" w:rsidRPr="00CA1DD9">
          <w:rPr>
            <w:rStyle w:val="Hyperlink"/>
            <w:rFonts w:ascii="Times New Roman" w:hAnsi="Times New Roman" w:cs="Times New Roman"/>
            <w:sz w:val="24"/>
            <w:szCs w:val="24"/>
          </w:rPr>
          <w:t>https://www.networkerstechnology.com/growth-cloud-demand-infrastructure-specialists</w:t>
        </w:r>
      </w:hyperlink>
    </w:p>
    <w:p w14:paraId="7FA38980" w14:textId="3FD67D4C" w:rsidR="00DB6C4A" w:rsidRDefault="00DB6C4A" w:rsidP="002565DE">
      <w:pPr>
        <w:spacing w:before="240" w:line="480" w:lineRule="auto"/>
        <w:ind w:left="720" w:hanging="720"/>
        <w:rPr>
          <w:rFonts w:ascii="Times New Roman" w:hAnsi="Times New Roman" w:cs="Times New Roman"/>
          <w:sz w:val="24"/>
          <w:szCs w:val="24"/>
        </w:rPr>
      </w:pPr>
      <w:r w:rsidRPr="00DB6C4A">
        <w:rPr>
          <w:rFonts w:ascii="Times New Roman" w:hAnsi="Times New Roman" w:cs="Times New Roman"/>
          <w:sz w:val="24"/>
          <w:szCs w:val="24"/>
        </w:rPr>
        <w:t xml:space="preserve">NIST. (2018). Publication Search. Retrieved November 17, 2018, from </w:t>
      </w:r>
      <w:hyperlink r:id="rId56" w:history="1">
        <w:r w:rsidRPr="00552463">
          <w:rPr>
            <w:rStyle w:val="Hyperlink"/>
            <w:rFonts w:ascii="Times New Roman" w:hAnsi="Times New Roman" w:cs="Times New Roman"/>
            <w:sz w:val="24"/>
            <w:szCs w:val="24"/>
          </w:rPr>
          <w:t>https://csrc.nist.gov/publications/sp</w:t>
        </w:r>
      </w:hyperlink>
    </w:p>
    <w:p w14:paraId="625E3BCC" w14:textId="5EFBF105" w:rsidR="00831734" w:rsidRDefault="00831734" w:rsidP="002565DE">
      <w:pPr>
        <w:spacing w:before="240" w:line="480" w:lineRule="auto"/>
        <w:ind w:left="720" w:hanging="720"/>
        <w:rPr>
          <w:rFonts w:ascii="Times New Roman" w:hAnsi="Times New Roman" w:cs="Times New Roman"/>
          <w:sz w:val="24"/>
          <w:szCs w:val="24"/>
        </w:rPr>
      </w:pPr>
      <w:r w:rsidRPr="00831734">
        <w:rPr>
          <w:rFonts w:ascii="Times New Roman" w:hAnsi="Times New Roman" w:cs="Times New Roman"/>
          <w:sz w:val="24"/>
          <w:szCs w:val="24"/>
        </w:rPr>
        <w:t xml:space="preserve">O'Brien, F., &amp; Park, A. R. (2003, April 17). Retrieved from </w:t>
      </w:r>
      <w:hyperlink r:id="rId57" w:history="1">
        <w:r w:rsidRPr="00D44575">
          <w:rPr>
            <w:rStyle w:val="Hyperlink"/>
            <w:rFonts w:ascii="Times New Roman" w:hAnsi="Times New Roman" w:cs="Times New Roman"/>
            <w:sz w:val="24"/>
            <w:szCs w:val="24"/>
          </w:rPr>
          <w:t>https://www.bus.umich.edu/KresgePublic/Journals/Gartner/research/114300/114374/114374.html</w:t>
        </w:r>
      </w:hyperlink>
    </w:p>
    <w:p w14:paraId="7729E498" w14:textId="132DE2B0" w:rsidR="0006473F" w:rsidRPr="00CA1DD9" w:rsidRDefault="0006473F"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Rackspace. (2013). Reference Architecture: Enterprise Security for the Cloud. Retrieved November 12, 2018, from</w:t>
      </w:r>
      <w:r w:rsidR="00DB6C4A">
        <w:rPr>
          <w:rFonts w:ascii="Times New Roman" w:hAnsi="Times New Roman" w:cs="Times New Roman"/>
          <w:sz w:val="24"/>
          <w:szCs w:val="24"/>
        </w:rPr>
        <w:t xml:space="preserve"> </w:t>
      </w:r>
      <w:hyperlink r:id="rId58" w:history="1">
        <w:r w:rsidR="00574F01" w:rsidRPr="00CA1DD9">
          <w:rPr>
            <w:rStyle w:val="Hyperlink"/>
            <w:rFonts w:ascii="Times New Roman" w:hAnsi="Times New Roman" w:cs="Times New Roman"/>
            <w:sz w:val="24"/>
            <w:szCs w:val="24"/>
          </w:rPr>
          <w:t>http://c744563d32d0468a7cf1-</w:t>
        </w:r>
        <w:r w:rsidR="00574F01" w:rsidRPr="00CA1DD9">
          <w:rPr>
            <w:rStyle w:val="Hyperlink"/>
            <w:rFonts w:ascii="Times New Roman" w:hAnsi="Times New Roman" w:cs="Times New Roman"/>
            <w:sz w:val="24"/>
            <w:szCs w:val="24"/>
          </w:rPr>
          <w:lastRenderedPageBreak/>
          <w:t>2fe04d8054667ffada6c4002813eccf0.r76.cf1.rackcdn.com/downloads/pdfs/RefArchEntSecCloud1.pdf</w:t>
        </w:r>
      </w:hyperlink>
    </w:p>
    <w:p w14:paraId="2DF7D96F" w14:textId="77777777" w:rsidR="002565DE" w:rsidRDefault="002565DE" w:rsidP="002565DE">
      <w:pPr>
        <w:spacing w:before="24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Rouse, M. (2011, January). What is recovery point objective (RPO)? – Definition from WhatIs.com. Retrieved November 19, 2018, from </w:t>
      </w:r>
      <w:hyperlink r:id="rId59" w:history="1">
        <w:r w:rsidRPr="00211983">
          <w:rPr>
            <w:rStyle w:val="Hyperlink"/>
            <w:rFonts w:ascii="Times New Roman" w:hAnsi="Times New Roman" w:cs="Times New Roman"/>
            <w:sz w:val="24"/>
            <w:szCs w:val="24"/>
          </w:rPr>
          <w:t>https://whatis.techtarget.com/definition/recovery-point-objective-RPO</w:t>
        </w:r>
      </w:hyperlink>
    </w:p>
    <w:p w14:paraId="404969DD" w14:textId="77777777" w:rsidR="002565DE" w:rsidRDefault="002565DE" w:rsidP="002565DE">
      <w:pPr>
        <w:spacing w:before="24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Rouse, M. (2011, August). What is </w:t>
      </w:r>
      <w:r w:rsidRPr="001D67DC">
        <w:rPr>
          <w:rFonts w:ascii="Times New Roman" w:hAnsi="Times New Roman" w:cs="Times New Roman"/>
          <w:noProof/>
          <w:sz w:val="24"/>
          <w:szCs w:val="24"/>
        </w:rPr>
        <w:t>recovery</w:t>
      </w:r>
      <w:r>
        <w:rPr>
          <w:rFonts w:ascii="Times New Roman" w:hAnsi="Times New Roman" w:cs="Times New Roman"/>
          <w:sz w:val="24"/>
          <w:szCs w:val="24"/>
        </w:rPr>
        <w:t xml:space="preserve"> time objective (RTO)? – Definition from WhatIs.com. Retrieved November 19, 2018, from </w:t>
      </w:r>
      <w:hyperlink r:id="rId60" w:history="1">
        <w:r w:rsidRPr="00211983">
          <w:rPr>
            <w:rStyle w:val="Hyperlink"/>
            <w:rFonts w:ascii="Times New Roman" w:hAnsi="Times New Roman" w:cs="Times New Roman"/>
            <w:sz w:val="24"/>
            <w:szCs w:val="24"/>
          </w:rPr>
          <w:t>https://whatis.techtarget.com/definition/recovery-time-objective-RTO</w:t>
        </w:r>
      </w:hyperlink>
    </w:p>
    <w:p w14:paraId="5B6F200C" w14:textId="77777777" w:rsidR="002565DE" w:rsidRDefault="002565DE" w:rsidP="002565DE">
      <w:pPr>
        <w:spacing w:before="24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Rouse, M. (2011, November). What is security awareness training? – Definition from WhatIs.com. Retrieved November 20, 2018, from </w:t>
      </w:r>
      <w:hyperlink r:id="rId61" w:history="1">
        <w:r w:rsidRPr="00CC4450">
          <w:rPr>
            <w:rStyle w:val="Hyperlink"/>
            <w:rFonts w:ascii="Times New Roman" w:hAnsi="Times New Roman" w:cs="Times New Roman"/>
            <w:sz w:val="24"/>
            <w:szCs w:val="24"/>
          </w:rPr>
          <w:t>https://searchsecurity.techtarget.com/definition/security-awareness-training</w:t>
        </w:r>
      </w:hyperlink>
    </w:p>
    <w:p w14:paraId="06FACD22" w14:textId="7A1ABF7C" w:rsidR="00574F01" w:rsidRPr="00CA1DD9" w:rsidRDefault="00574F01" w:rsidP="002565DE">
      <w:pPr>
        <w:pBdr>
          <w:top w:val="nil"/>
          <w:left w:val="nil"/>
          <w:bottom w:val="nil"/>
          <w:right w:val="nil"/>
          <w:between w:val="nil"/>
        </w:pBdr>
        <w:spacing w:before="240" w:line="480" w:lineRule="auto"/>
        <w:ind w:left="720" w:hanging="720"/>
        <w:contextualSpacing/>
        <w:rPr>
          <w:rFonts w:ascii="Times New Roman" w:eastAsia="Times New Roman" w:hAnsi="Times New Roman" w:cs="Times New Roman"/>
          <w:color w:val="000000"/>
          <w:sz w:val="24"/>
          <w:szCs w:val="24"/>
        </w:rPr>
      </w:pPr>
      <w:r w:rsidRPr="00CA1DD9">
        <w:rPr>
          <w:rFonts w:ascii="Times New Roman" w:eastAsia="Times New Roman" w:hAnsi="Times New Roman" w:cs="Times New Roman"/>
          <w:color w:val="000000"/>
          <w:sz w:val="24"/>
          <w:szCs w:val="24"/>
        </w:rPr>
        <w:t>Rouse, M., Haughn, M., &amp; Gibilisco, S. (2014, November). What is confidentiality, integrity, and availability (CIA triad)? – Definition from WhatIs.com</w:t>
      </w:r>
      <w:r w:rsidRPr="00CA1DD9">
        <w:rPr>
          <w:rFonts w:ascii="Times New Roman" w:eastAsia="Times New Roman" w:hAnsi="Times New Roman" w:cs="Times New Roman"/>
          <w:i/>
          <w:color w:val="000000"/>
          <w:sz w:val="24"/>
          <w:szCs w:val="24"/>
        </w:rPr>
        <w:t xml:space="preserve">. </w:t>
      </w:r>
      <w:r w:rsidRPr="00CA1DD9">
        <w:rPr>
          <w:rFonts w:ascii="Times New Roman" w:eastAsia="Times New Roman" w:hAnsi="Times New Roman" w:cs="Times New Roman"/>
          <w:color w:val="000000"/>
          <w:sz w:val="24"/>
          <w:szCs w:val="24"/>
        </w:rPr>
        <w:t xml:space="preserve">Retrieved </w:t>
      </w:r>
      <w:r w:rsidR="00CB5AD9" w:rsidRPr="00CA1DD9">
        <w:rPr>
          <w:rFonts w:ascii="Times New Roman" w:eastAsia="Times New Roman" w:hAnsi="Times New Roman" w:cs="Times New Roman"/>
          <w:color w:val="000000"/>
          <w:sz w:val="24"/>
          <w:szCs w:val="24"/>
        </w:rPr>
        <w:t>November 12</w:t>
      </w:r>
      <w:r w:rsidRPr="00CA1DD9">
        <w:rPr>
          <w:rFonts w:ascii="Times New Roman" w:eastAsia="Times New Roman" w:hAnsi="Times New Roman" w:cs="Times New Roman"/>
          <w:color w:val="000000"/>
          <w:sz w:val="24"/>
          <w:szCs w:val="24"/>
        </w:rPr>
        <w:t xml:space="preserve"> 2018, from </w:t>
      </w:r>
      <w:hyperlink r:id="rId62" w:history="1">
        <w:r w:rsidRPr="00CA1DD9">
          <w:rPr>
            <w:rStyle w:val="Hyperlink"/>
            <w:rFonts w:ascii="Times New Roman" w:eastAsia="Times New Roman" w:hAnsi="Times New Roman" w:cs="Times New Roman"/>
            <w:sz w:val="24"/>
            <w:szCs w:val="24"/>
          </w:rPr>
          <w:t>https://whatis.techtarget.com/definition/Confidentiality-integrity-and-availability-CIA</w:t>
        </w:r>
      </w:hyperlink>
    </w:p>
    <w:p w14:paraId="7794DE84" w14:textId="77777777" w:rsidR="002565DE" w:rsidRDefault="002565DE" w:rsidP="002565DE">
      <w:pPr>
        <w:spacing w:before="240" w:line="480" w:lineRule="auto"/>
        <w:ind w:left="720" w:hanging="720"/>
        <w:rPr>
          <w:rStyle w:val="Hyperlink"/>
          <w:rFonts w:ascii="Times New Roman" w:hAnsi="Times New Roman" w:cs="Times New Roman"/>
          <w:sz w:val="24"/>
          <w:szCs w:val="24"/>
        </w:rPr>
      </w:pPr>
      <w:r>
        <w:rPr>
          <w:rFonts w:ascii="Times New Roman" w:hAnsi="Times New Roman" w:cs="Times New Roman"/>
          <w:sz w:val="24"/>
          <w:szCs w:val="24"/>
        </w:rPr>
        <w:t xml:space="preserve">Rouse, M., &amp; Sliwa, C. (2015, March). What is </w:t>
      </w:r>
      <w:r w:rsidRPr="001D67DC">
        <w:rPr>
          <w:rFonts w:ascii="Times New Roman" w:hAnsi="Times New Roman" w:cs="Times New Roman"/>
          <w:noProof/>
          <w:sz w:val="24"/>
          <w:szCs w:val="24"/>
        </w:rPr>
        <w:t>business</w:t>
      </w:r>
      <w:r>
        <w:rPr>
          <w:rFonts w:ascii="Times New Roman" w:hAnsi="Times New Roman" w:cs="Times New Roman"/>
          <w:sz w:val="24"/>
          <w:szCs w:val="24"/>
        </w:rPr>
        <w:t xml:space="preserve"> impact analysis (BIA)? – Definition from WhatIs.com. Retrieved November 17, 2018, from </w:t>
      </w:r>
      <w:hyperlink r:id="rId63" w:history="1">
        <w:r w:rsidRPr="00696045">
          <w:rPr>
            <w:rStyle w:val="Hyperlink"/>
            <w:rFonts w:ascii="Times New Roman" w:hAnsi="Times New Roman" w:cs="Times New Roman"/>
            <w:sz w:val="24"/>
            <w:szCs w:val="24"/>
          </w:rPr>
          <w:t>https://searchstorage.techtarget.com/definition/business-impact-analysis</w:t>
        </w:r>
      </w:hyperlink>
    </w:p>
    <w:p w14:paraId="5E9C44E7" w14:textId="7C24A242" w:rsidR="00574F01" w:rsidRPr="00CA1DD9" w:rsidRDefault="00574F01" w:rsidP="002565DE">
      <w:pPr>
        <w:pBdr>
          <w:top w:val="nil"/>
          <w:left w:val="nil"/>
          <w:bottom w:val="nil"/>
          <w:right w:val="nil"/>
          <w:between w:val="nil"/>
        </w:pBdr>
        <w:spacing w:before="240" w:line="480" w:lineRule="auto"/>
        <w:ind w:left="720" w:hanging="720"/>
        <w:contextualSpacing/>
        <w:rPr>
          <w:rStyle w:val="Hyperlink"/>
          <w:rFonts w:ascii="Times New Roman" w:eastAsia="Times New Roman" w:hAnsi="Times New Roman" w:cs="Times New Roman"/>
          <w:sz w:val="24"/>
          <w:szCs w:val="24"/>
        </w:rPr>
      </w:pPr>
      <w:r w:rsidRPr="00CA1DD9">
        <w:rPr>
          <w:rFonts w:ascii="Times New Roman" w:eastAsia="Times New Roman" w:hAnsi="Times New Roman" w:cs="Times New Roman"/>
          <w:color w:val="000000"/>
          <w:sz w:val="24"/>
          <w:szCs w:val="24"/>
        </w:rPr>
        <w:t>Rouse, M., &amp; Burke, J. (2018, September). What is VPN (virtual private network)? – Definition from WhatIs.com.</w:t>
      </w:r>
      <w:r w:rsidRPr="00CA1DD9">
        <w:rPr>
          <w:rFonts w:ascii="Times New Roman" w:eastAsia="Times New Roman" w:hAnsi="Times New Roman" w:cs="Times New Roman"/>
          <w:i/>
          <w:color w:val="000000"/>
          <w:sz w:val="24"/>
          <w:szCs w:val="24"/>
        </w:rPr>
        <w:t xml:space="preserve"> </w:t>
      </w:r>
      <w:r w:rsidRPr="00CA1DD9">
        <w:rPr>
          <w:rFonts w:ascii="Times New Roman" w:eastAsia="Times New Roman" w:hAnsi="Times New Roman" w:cs="Times New Roman"/>
          <w:color w:val="000000"/>
          <w:sz w:val="24"/>
          <w:szCs w:val="24"/>
        </w:rPr>
        <w:t xml:space="preserve">Retrieved </w:t>
      </w:r>
      <w:r w:rsidR="00CB5AD9" w:rsidRPr="00CA1DD9">
        <w:rPr>
          <w:rFonts w:ascii="Times New Roman" w:eastAsia="Times New Roman" w:hAnsi="Times New Roman" w:cs="Times New Roman"/>
          <w:color w:val="000000"/>
          <w:sz w:val="24"/>
          <w:szCs w:val="24"/>
        </w:rPr>
        <w:t>November 12, 2018</w:t>
      </w:r>
      <w:r w:rsidRPr="00CA1DD9">
        <w:rPr>
          <w:rFonts w:ascii="Times New Roman" w:eastAsia="Times New Roman" w:hAnsi="Times New Roman" w:cs="Times New Roman"/>
          <w:color w:val="000000"/>
          <w:sz w:val="24"/>
          <w:szCs w:val="24"/>
        </w:rPr>
        <w:t xml:space="preserve">, from </w:t>
      </w:r>
      <w:hyperlink r:id="rId64" w:history="1">
        <w:r w:rsidRPr="00CA1DD9">
          <w:rPr>
            <w:rStyle w:val="Hyperlink"/>
            <w:rFonts w:ascii="Times New Roman" w:eastAsia="Times New Roman" w:hAnsi="Times New Roman" w:cs="Times New Roman"/>
            <w:sz w:val="24"/>
            <w:szCs w:val="24"/>
          </w:rPr>
          <w:t>https://searchnetworking.techtarget.com/definition/virtual-private-network</w:t>
        </w:r>
      </w:hyperlink>
    </w:p>
    <w:p w14:paraId="20414393" w14:textId="77777777" w:rsidR="002565DE" w:rsidRDefault="002565DE" w:rsidP="002565DE">
      <w:pPr>
        <w:spacing w:before="24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RPO, RTO, WRT, MTD…WTH</w:t>
      </w:r>
      <w:r w:rsidRPr="001D67DC">
        <w:rPr>
          <w:rFonts w:ascii="Times New Roman" w:hAnsi="Times New Roman" w:cs="Times New Roman"/>
          <w:noProof/>
          <w:sz w:val="24"/>
          <w:szCs w:val="24"/>
        </w:rPr>
        <w:t>?!</w:t>
      </w:r>
      <w:r>
        <w:rPr>
          <w:rFonts w:ascii="Times New Roman" w:hAnsi="Times New Roman" w:cs="Times New Roman"/>
          <w:sz w:val="24"/>
          <w:szCs w:val="24"/>
        </w:rPr>
        <w:t xml:space="preserve"> | Default Reasoning. (2013, December 10). Retrieved November 20, 2018, from </w:t>
      </w:r>
      <w:hyperlink r:id="rId65" w:history="1">
        <w:r w:rsidRPr="00CC4450">
          <w:rPr>
            <w:rStyle w:val="Hyperlink"/>
            <w:rFonts w:ascii="Times New Roman" w:hAnsi="Times New Roman" w:cs="Times New Roman"/>
            <w:sz w:val="24"/>
            <w:szCs w:val="24"/>
          </w:rPr>
          <w:t>https://defaultreasoning.com/2013/12/10/rpo-rto-wrt-mtdwth/</w:t>
        </w:r>
      </w:hyperlink>
    </w:p>
    <w:p w14:paraId="3EC3E4AF" w14:textId="6C433B83" w:rsidR="00126414" w:rsidRDefault="00126414" w:rsidP="002565DE">
      <w:pPr>
        <w:spacing w:before="240" w:line="480" w:lineRule="auto"/>
        <w:ind w:left="720" w:hanging="720"/>
        <w:rPr>
          <w:rFonts w:ascii="Times New Roman" w:eastAsia="Times New Roman" w:hAnsi="Times New Roman" w:cs="Times New Roman"/>
          <w:color w:val="000000"/>
          <w:sz w:val="24"/>
          <w:szCs w:val="24"/>
        </w:rPr>
      </w:pPr>
      <w:r w:rsidRPr="00126414">
        <w:rPr>
          <w:rFonts w:ascii="Times New Roman" w:eastAsia="Times New Roman" w:hAnsi="Times New Roman" w:cs="Times New Roman"/>
          <w:color w:val="000000"/>
          <w:sz w:val="24"/>
          <w:szCs w:val="24"/>
        </w:rPr>
        <w:t xml:space="preserve">The State of SaaS in 2015: Global Market Trends, Growth Forecasts, Industry Reports. (2016). Retrieved from </w:t>
      </w:r>
      <w:hyperlink r:id="rId66" w:history="1">
        <w:r w:rsidRPr="00D44575">
          <w:rPr>
            <w:rStyle w:val="Hyperlink"/>
            <w:rFonts w:ascii="Times New Roman" w:eastAsia="Times New Roman" w:hAnsi="Times New Roman" w:cs="Times New Roman"/>
            <w:sz w:val="24"/>
            <w:szCs w:val="24"/>
          </w:rPr>
          <w:t>https://financesonline.com/state-saas-2015-global-market-trends-growth-forecasts-industry-reports/</w:t>
        </w:r>
      </w:hyperlink>
    </w:p>
    <w:p w14:paraId="4DC58C6F" w14:textId="6F377D04" w:rsidR="00DB6C4A" w:rsidRDefault="00DB6C4A" w:rsidP="002565DE">
      <w:pPr>
        <w:spacing w:before="240" w:line="480" w:lineRule="auto"/>
        <w:ind w:left="720" w:hanging="720"/>
        <w:rPr>
          <w:rFonts w:ascii="Times New Roman" w:eastAsia="Times New Roman" w:hAnsi="Times New Roman" w:cs="Times New Roman"/>
          <w:color w:val="000000"/>
          <w:sz w:val="24"/>
          <w:szCs w:val="24"/>
        </w:rPr>
      </w:pPr>
      <w:r w:rsidRPr="00DB6C4A">
        <w:rPr>
          <w:rFonts w:ascii="Times New Roman" w:eastAsia="Times New Roman" w:hAnsi="Times New Roman" w:cs="Times New Roman"/>
          <w:color w:val="000000"/>
          <w:sz w:val="24"/>
          <w:szCs w:val="24"/>
        </w:rPr>
        <w:t xml:space="preserve">TutorialsPoint.com. (n.d.). SDLC Waterfall Model. Retrieved November 17, 2018, from </w:t>
      </w:r>
      <w:hyperlink r:id="rId67" w:history="1">
        <w:r w:rsidRPr="00552463">
          <w:rPr>
            <w:rStyle w:val="Hyperlink"/>
            <w:rFonts w:ascii="Times New Roman" w:eastAsia="Times New Roman" w:hAnsi="Times New Roman" w:cs="Times New Roman"/>
            <w:sz w:val="24"/>
            <w:szCs w:val="24"/>
          </w:rPr>
          <w:t>https://www.tutorialspoint.com/sdlc/sdlc_waterfall_model.htm</w:t>
        </w:r>
      </w:hyperlink>
    </w:p>
    <w:p w14:paraId="4CD42B14" w14:textId="5EB4C97D" w:rsidR="001225EB" w:rsidRPr="00CA1DD9" w:rsidRDefault="001225EB" w:rsidP="002565DE">
      <w:pPr>
        <w:spacing w:before="240" w:line="480" w:lineRule="auto"/>
        <w:ind w:left="720" w:hanging="720"/>
        <w:rPr>
          <w:rFonts w:ascii="Times New Roman" w:hAnsi="Times New Roman" w:cs="Times New Roman"/>
          <w:sz w:val="24"/>
          <w:szCs w:val="24"/>
        </w:rPr>
      </w:pPr>
      <w:r w:rsidRPr="00CA1DD9">
        <w:rPr>
          <w:rFonts w:ascii="Times New Roman" w:hAnsi="Times New Roman" w:cs="Times New Roman"/>
          <w:sz w:val="24"/>
          <w:szCs w:val="24"/>
        </w:rPr>
        <w:t xml:space="preserve">UC Berkeley. (2018). Data Encryption in Transit Guideline. Retrieved November 18, 2018, from </w:t>
      </w:r>
      <w:hyperlink r:id="rId68" w:history="1">
        <w:r w:rsidRPr="00CA1DD9">
          <w:rPr>
            <w:rStyle w:val="Hyperlink"/>
            <w:rFonts w:ascii="Times New Roman" w:hAnsi="Times New Roman" w:cs="Times New Roman"/>
            <w:sz w:val="24"/>
            <w:szCs w:val="24"/>
          </w:rPr>
          <w:t>https://security.berkeley.edu/data-encryption-transit-guideline</w:t>
        </w:r>
      </w:hyperlink>
    </w:p>
    <w:p w14:paraId="5746EBC2" w14:textId="22602D41" w:rsidR="00574F01" w:rsidRDefault="0006473F" w:rsidP="002565DE">
      <w:pPr>
        <w:spacing w:before="240" w:line="480" w:lineRule="auto"/>
        <w:ind w:left="720" w:hanging="720"/>
        <w:rPr>
          <w:rStyle w:val="Hyperlink"/>
          <w:rFonts w:ascii="Times New Roman" w:hAnsi="Times New Roman" w:cs="Times New Roman"/>
          <w:sz w:val="24"/>
          <w:szCs w:val="24"/>
        </w:rPr>
      </w:pPr>
      <w:r w:rsidRPr="00CA1DD9">
        <w:rPr>
          <w:rFonts w:ascii="Times New Roman" w:hAnsi="Times New Roman" w:cs="Times New Roman"/>
          <w:sz w:val="24"/>
          <w:szCs w:val="24"/>
        </w:rPr>
        <w:t xml:space="preserve">Verizon. (2018). Data Breach Investigation Report. Retrieved November 13, 2018, from </w:t>
      </w:r>
      <w:hyperlink r:id="rId69" w:history="1">
        <w:r w:rsidR="00574F01" w:rsidRPr="00CA1DD9">
          <w:rPr>
            <w:rStyle w:val="Hyperlink"/>
            <w:rFonts w:ascii="Times New Roman" w:hAnsi="Times New Roman" w:cs="Times New Roman"/>
            <w:sz w:val="24"/>
            <w:szCs w:val="24"/>
          </w:rPr>
          <w:t>https://enterprise.verizon.com/resources/reports/dbir/</w:t>
        </w:r>
      </w:hyperlink>
    </w:p>
    <w:p w14:paraId="134B380B" w14:textId="2805A0BF" w:rsidR="00DB6C4A" w:rsidRDefault="00DB6C4A" w:rsidP="002565DE">
      <w:pPr>
        <w:spacing w:before="240" w:line="480" w:lineRule="auto"/>
        <w:ind w:left="720" w:hanging="720"/>
        <w:rPr>
          <w:rFonts w:ascii="Times New Roman" w:hAnsi="Times New Roman" w:cs="Times New Roman"/>
          <w:sz w:val="24"/>
          <w:szCs w:val="24"/>
        </w:rPr>
      </w:pPr>
      <w:r w:rsidRPr="009036BC">
        <w:rPr>
          <w:rFonts w:ascii="Times New Roman" w:hAnsi="Times New Roman" w:cs="Times New Roman"/>
          <w:sz w:val="24"/>
          <w:szCs w:val="24"/>
        </w:rPr>
        <w:t xml:space="preserve">Violino, B. (2011, April 25). Cloud development: 9 </w:t>
      </w:r>
      <w:r w:rsidRPr="001D67DC">
        <w:rPr>
          <w:rFonts w:ascii="Times New Roman" w:hAnsi="Times New Roman" w:cs="Times New Roman"/>
          <w:noProof/>
          <w:sz w:val="24"/>
          <w:szCs w:val="24"/>
        </w:rPr>
        <w:t>gotchas</w:t>
      </w:r>
      <w:r w:rsidRPr="009036BC">
        <w:rPr>
          <w:rFonts w:ascii="Times New Roman" w:hAnsi="Times New Roman" w:cs="Times New Roman"/>
          <w:sz w:val="24"/>
          <w:szCs w:val="24"/>
        </w:rPr>
        <w:t xml:space="preserve"> to know before you jump </w:t>
      </w:r>
      <w:r w:rsidRPr="001D67DC">
        <w:rPr>
          <w:rFonts w:ascii="Times New Roman" w:hAnsi="Times New Roman" w:cs="Times New Roman"/>
          <w:noProof/>
          <w:sz w:val="24"/>
          <w:szCs w:val="24"/>
        </w:rPr>
        <w:t>in</w:t>
      </w:r>
      <w:r w:rsidRPr="009036BC">
        <w:rPr>
          <w:rFonts w:ascii="Times New Roman" w:hAnsi="Times New Roman" w:cs="Times New Roman"/>
          <w:sz w:val="24"/>
          <w:szCs w:val="24"/>
        </w:rPr>
        <w:t xml:space="preserve">. Retrieved November 17, 2018, from </w:t>
      </w:r>
      <w:hyperlink r:id="rId70" w:history="1">
        <w:r w:rsidR="002565DE" w:rsidRPr="00552463">
          <w:rPr>
            <w:rStyle w:val="Hyperlink"/>
            <w:rFonts w:ascii="Times New Roman" w:hAnsi="Times New Roman" w:cs="Times New Roman"/>
            <w:sz w:val="24"/>
            <w:szCs w:val="24"/>
          </w:rPr>
          <w:t>https://www.infoworld.com/article/2683270/development-environments/cloud-development--9-gotchas-to-know-before-you-jump-in.html</w:t>
        </w:r>
      </w:hyperlink>
    </w:p>
    <w:p w14:paraId="77A85748" w14:textId="77777777" w:rsidR="002565DE" w:rsidRDefault="002565DE" w:rsidP="002565DE">
      <w:pPr>
        <w:spacing w:before="24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What is Network Security Policy? – </w:t>
      </w:r>
      <w:r w:rsidRPr="001D67DC">
        <w:rPr>
          <w:rFonts w:ascii="Times New Roman" w:hAnsi="Times New Roman" w:cs="Times New Roman"/>
          <w:noProof/>
          <w:sz w:val="24"/>
          <w:szCs w:val="24"/>
        </w:rPr>
        <w:t>Definition</w:t>
      </w:r>
      <w:r>
        <w:rPr>
          <w:rFonts w:ascii="Times New Roman" w:hAnsi="Times New Roman" w:cs="Times New Roman"/>
          <w:sz w:val="24"/>
          <w:szCs w:val="24"/>
        </w:rPr>
        <w:t xml:space="preserve"> from Techopedia. (2018). Retrieved November 19, 2018, from </w:t>
      </w:r>
      <w:hyperlink r:id="rId71" w:history="1">
        <w:r w:rsidRPr="00211983">
          <w:rPr>
            <w:rStyle w:val="Hyperlink"/>
            <w:rFonts w:ascii="Times New Roman" w:hAnsi="Times New Roman" w:cs="Times New Roman"/>
            <w:sz w:val="24"/>
            <w:szCs w:val="24"/>
          </w:rPr>
          <w:t>https://www.techopedia.com/definition/29916/network-security-policy</w:t>
        </w:r>
      </w:hyperlink>
    </w:p>
    <w:sectPr w:rsidR="002565DE" w:rsidSect="00E312C5">
      <w:headerReference w:type="default" r:id="rId72"/>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99DB8" w14:textId="77777777" w:rsidR="00381709" w:rsidRDefault="00381709" w:rsidP="00280AA8">
      <w:pPr>
        <w:spacing w:after="0" w:line="240" w:lineRule="auto"/>
      </w:pPr>
      <w:r>
        <w:separator/>
      </w:r>
    </w:p>
  </w:endnote>
  <w:endnote w:type="continuationSeparator" w:id="0">
    <w:p w14:paraId="21930577" w14:textId="77777777" w:rsidR="00381709" w:rsidRDefault="00381709" w:rsidP="00280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53729332"/>
      <w:docPartObj>
        <w:docPartGallery w:val="Page Numbers (Bottom of Page)"/>
        <w:docPartUnique/>
      </w:docPartObj>
    </w:sdtPr>
    <w:sdtEndPr>
      <w:rPr>
        <w:color w:val="7F7F7F" w:themeColor="background1" w:themeShade="7F"/>
        <w:spacing w:val="60"/>
      </w:rPr>
    </w:sdtEndPr>
    <w:sdtContent>
      <w:p w14:paraId="586A3B0F" w14:textId="7FFA19CF" w:rsidR="004F11E3" w:rsidRPr="000F4B44" w:rsidRDefault="004F11E3">
        <w:pPr>
          <w:pStyle w:val="Footer"/>
          <w:pBdr>
            <w:top w:val="single" w:sz="4" w:space="1" w:color="D9D9D9" w:themeColor="background1" w:themeShade="D9"/>
          </w:pBdr>
          <w:jc w:val="right"/>
          <w:rPr>
            <w:rFonts w:ascii="Times New Roman" w:hAnsi="Times New Roman" w:cs="Times New Roman"/>
            <w:sz w:val="24"/>
            <w:szCs w:val="24"/>
          </w:rPr>
        </w:pPr>
        <w:r w:rsidRPr="000F4B44">
          <w:rPr>
            <w:rFonts w:ascii="Times New Roman" w:hAnsi="Times New Roman" w:cs="Times New Roman"/>
            <w:sz w:val="24"/>
            <w:szCs w:val="24"/>
          </w:rPr>
          <w:t xml:space="preserve">Reed, Lightfoot, Maizel, McKinney, &amp; Robertson </w:t>
        </w:r>
        <w:r w:rsidRPr="000F4B44">
          <w:rPr>
            <w:rFonts w:ascii="Times New Roman" w:hAnsi="Times New Roman" w:cs="Times New Roman"/>
            <w:sz w:val="24"/>
            <w:szCs w:val="24"/>
          </w:rPr>
          <w:fldChar w:fldCharType="begin"/>
        </w:r>
        <w:r w:rsidRPr="000F4B44">
          <w:rPr>
            <w:rFonts w:ascii="Times New Roman" w:hAnsi="Times New Roman" w:cs="Times New Roman"/>
            <w:sz w:val="24"/>
            <w:szCs w:val="24"/>
          </w:rPr>
          <w:instrText xml:space="preserve"> PAGE   \* MERGEFORMAT </w:instrText>
        </w:r>
        <w:r w:rsidRPr="000F4B44">
          <w:rPr>
            <w:rFonts w:ascii="Times New Roman" w:hAnsi="Times New Roman" w:cs="Times New Roman"/>
            <w:sz w:val="24"/>
            <w:szCs w:val="24"/>
          </w:rPr>
          <w:fldChar w:fldCharType="separate"/>
        </w:r>
        <w:r w:rsidRPr="000F4B44">
          <w:rPr>
            <w:rFonts w:ascii="Times New Roman" w:hAnsi="Times New Roman" w:cs="Times New Roman"/>
            <w:noProof/>
            <w:sz w:val="24"/>
            <w:szCs w:val="24"/>
          </w:rPr>
          <w:t>2</w:t>
        </w:r>
        <w:r w:rsidRPr="000F4B44">
          <w:rPr>
            <w:rFonts w:ascii="Times New Roman" w:hAnsi="Times New Roman" w:cs="Times New Roman"/>
            <w:noProof/>
            <w:sz w:val="24"/>
            <w:szCs w:val="24"/>
          </w:rPr>
          <w:fldChar w:fldCharType="end"/>
        </w:r>
        <w:r w:rsidRPr="000F4B44">
          <w:rPr>
            <w:rFonts w:ascii="Times New Roman" w:hAnsi="Times New Roman" w:cs="Times New Roman"/>
            <w:sz w:val="24"/>
            <w:szCs w:val="24"/>
          </w:rPr>
          <w:t xml:space="preserve"> | </w:t>
        </w:r>
        <w:r w:rsidRPr="000F4B44">
          <w:rPr>
            <w:rFonts w:ascii="Times New Roman" w:hAnsi="Times New Roman" w:cs="Times New Roman"/>
            <w:color w:val="7F7F7F" w:themeColor="background1" w:themeShade="7F"/>
            <w:spacing w:val="60"/>
            <w:sz w:val="24"/>
            <w:szCs w:val="24"/>
          </w:rPr>
          <w:t>Page</w:t>
        </w:r>
      </w:p>
    </w:sdtContent>
  </w:sdt>
  <w:p w14:paraId="60F1BFC2" w14:textId="77777777" w:rsidR="004F11E3" w:rsidRPr="000F4B44" w:rsidRDefault="004F11E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AC280" w14:textId="77777777" w:rsidR="00381709" w:rsidRDefault="00381709" w:rsidP="00280AA8">
      <w:pPr>
        <w:spacing w:after="0" w:line="240" w:lineRule="auto"/>
      </w:pPr>
      <w:r>
        <w:separator/>
      </w:r>
    </w:p>
  </w:footnote>
  <w:footnote w:type="continuationSeparator" w:id="0">
    <w:p w14:paraId="696DFB9E" w14:textId="77777777" w:rsidR="00381709" w:rsidRDefault="00381709" w:rsidP="00280A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DD00" w14:textId="2851020E" w:rsidR="004F11E3" w:rsidRPr="000F4B44" w:rsidRDefault="004F11E3">
    <w:pPr>
      <w:pStyle w:val="Header"/>
      <w:rPr>
        <w:rFonts w:ascii="Times New Roman" w:hAnsi="Times New Roman" w:cs="Times New Roman"/>
        <w:sz w:val="24"/>
        <w:szCs w:val="24"/>
      </w:rPr>
    </w:pPr>
    <w:r w:rsidRPr="000F4B44">
      <w:rPr>
        <w:rFonts w:ascii="Times New Roman" w:hAnsi="Times New Roman" w:cs="Times New Roman"/>
        <w:sz w:val="24"/>
        <w:szCs w:val="24"/>
      </w:rPr>
      <w:t xml:space="preserve">Running Header: Securing Data </w:t>
    </w:r>
    <w:r w:rsidR="00C96E1F" w:rsidRPr="000F4B44">
      <w:rPr>
        <w:rFonts w:ascii="Times New Roman" w:hAnsi="Times New Roman" w:cs="Times New Roman"/>
        <w:sz w:val="24"/>
        <w:szCs w:val="24"/>
      </w:rPr>
      <w:t>in</w:t>
    </w:r>
    <w:r w:rsidRPr="000F4B44">
      <w:rPr>
        <w:rFonts w:ascii="Times New Roman" w:hAnsi="Times New Roman" w:cs="Times New Roman"/>
        <w:sz w:val="24"/>
        <w:szCs w:val="24"/>
      </w:rPr>
      <w:t xml:space="preserve"> The Cloud Report</w:t>
    </w:r>
  </w:p>
  <w:p w14:paraId="2F9BE939" w14:textId="77777777" w:rsidR="004F11E3" w:rsidRPr="00280AA8" w:rsidRDefault="004F11E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35C15"/>
    <w:multiLevelType w:val="hybridMultilevel"/>
    <w:tmpl w:val="C24EB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056B64"/>
    <w:multiLevelType w:val="hybridMultilevel"/>
    <w:tmpl w:val="4FB4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24EF1"/>
    <w:multiLevelType w:val="hybridMultilevel"/>
    <w:tmpl w:val="0C94D3D6"/>
    <w:lvl w:ilvl="0" w:tplc="7048015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31089"/>
    <w:multiLevelType w:val="hybridMultilevel"/>
    <w:tmpl w:val="2B9A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5B0D5A"/>
    <w:multiLevelType w:val="hybridMultilevel"/>
    <w:tmpl w:val="16CA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3135F"/>
    <w:multiLevelType w:val="hybridMultilevel"/>
    <w:tmpl w:val="CE24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15AE7"/>
    <w:multiLevelType w:val="hybridMultilevel"/>
    <w:tmpl w:val="0D92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310B31"/>
    <w:multiLevelType w:val="hybridMultilevel"/>
    <w:tmpl w:val="04F0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C3385"/>
    <w:multiLevelType w:val="hybridMultilevel"/>
    <w:tmpl w:val="8AD6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74D01"/>
    <w:multiLevelType w:val="hybridMultilevel"/>
    <w:tmpl w:val="DEDC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C77F21"/>
    <w:multiLevelType w:val="hybridMultilevel"/>
    <w:tmpl w:val="D474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EF52EC"/>
    <w:multiLevelType w:val="hybridMultilevel"/>
    <w:tmpl w:val="0078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14656A"/>
    <w:multiLevelType w:val="hybridMultilevel"/>
    <w:tmpl w:val="C4F4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7D1E11"/>
    <w:multiLevelType w:val="hybridMultilevel"/>
    <w:tmpl w:val="57C8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01747F"/>
    <w:multiLevelType w:val="hybridMultilevel"/>
    <w:tmpl w:val="14B6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5"/>
  </w:num>
  <w:num w:numId="5">
    <w:abstractNumId w:val="13"/>
  </w:num>
  <w:num w:numId="6">
    <w:abstractNumId w:val="4"/>
  </w:num>
  <w:num w:numId="7">
    <w:abstractNumId w:val="0"/>
  </w:num>
  <w:num w:numId="8">
    <w:abstractNumId w:val="7"/>
  </w:num>
  <w:num w:numId="9">
    <w:abstractNumId w:val="2"/>
  </w:num>
  <w:num w:numId="10">
    <w:abstractNumId w:val="9"/>
  </w:num>
  <w:num w:numId="11">
    <w:abstractNumId w:val="3"/>
  </w:num>
  <w:num w:numId="12">
    <w:abstractNumId w:val="10"/>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3MTG0MDIwNTMwMTRU0lEKTi0uzszPAykwqgUAV2CZUCwAAAA="/>
  </w:docVars>
  <w:rsids>
    <w:rsidRoot w:val="00280AA8"/>
    <w:rsid w:val="000118C2"/>
    <w:rsid w:val="00027F60"/>
    <w:rsid w:val="0004061F"/>
    <w:rsid w:val="0006473F"/>
    <w:rsid w:val="00064F73"/>
    <w:rsid w:val="00070D8D"/>
    <w:rsid w:val="00077335"/>
    <w:rsid w:val="00093E54"/>
    <w:rsid w:val="000A6A31"/>
    <w:rsid w:val="000F4B44"/>
    <w:rsid w:val="001026C9"/>
    <w:rsid w:val="00107A1B"/>
    <w:rsid w:val="00117FB6"/>
    <w:rsid w:val="001225EB"/>
    <w:rsid w:val="00126414"/>
    <w:rsid w:val="00140AAA"/>
    <w:rsid w:val="00152DB3"/>
    <w:rsid w:val="00181BE2"/>
    <w:rsid w:val="001D67DC"/>
    <w:rsid w:val="001D73E7"/>
    <w:rsid w:val="001E26E7"/>
    <w:rsid w:val="001F72DA"/>
    <w:rsid w:val="00220D1A"/>
    <w:rsid w:val="0024328F"/>
    <w:rsid w:val="0025400C"/>
    <w:rsid w:val="002565DE"/>
    <w:rsid w:val="0027698A"/>
    <w:rsid w:val="00280AA8"/>
    <w:rsid w:val="002B3AE6"/>
    <w:rsid w:val="002B5E00"/>
    <w:rsid w:val="002D22AC"/>
    <w:rsid w:val="002E6557"/>
    <w:rsid w:val="00312265"/>
    <w:rsid w:val="0036520C"/>
    <w:rsid w:val="00381709"/>
    <w:rsid w:val="003878AF"/>
    <w:rsid w:val="00391604"/>
    <w:rsid w:val="003A444B"/>
    <w:rsid w:val="003B449D"/>
    <w:rsid w:val="003B5637"/>
    <w:rsid w:val="003C43AA"/>
    <w:rsid w:val="003D49D5"/>
    <w:rsid w:val="003E0A98"/>
    <w:rsid w:val="003E11D9"/>
    <w:rsid w:val="00415225"/>
    <w:rsid w:val="00424B40"/>
    <w:rsid w:val="00441CB8"/>
    <w:rsid w:val="00453B10"/>
    <w:rsid w:val="004567A5"/>
    <w:rsid w:val="00462EF5"/>
    <w:rsid w:val="00480CBD"/>
    <w:rsid w:val="004C6133"/>
    <w:rsid w:val="004F11E3"/>
    <w:rsid w:val="004F6B0E"/>
    <w:rsid w:val="0050235E"/>
    <w:rsid w:val="005054A1"/>
    <w:rsid w:val="0053079D"/>
    <w:rsid w:val="00546939"/>
    <w:rsid w:val="005731A6"/>
    <w:rsid w:val="00574F01"/>
    <w:rsid w:val="00580A6F"/>
    <w:rsid w:val="0058470A"/>
    <w:rsid w:val="0059565F"/>
    <w:rsid w:val="005C7255"/>
    <w:rsid w:val="005F3D08"/>
    <w:rsid w:val="00604DB8"/>
    <w:rsid w:val="00627CFF"/>
    <w:rsid w:val="00670579"/>
    <w:rsid w:val="0069657F"/>
    <w:rsid w:val="006B00F3"/>
    <w:rsid w:val="006B6F8D"/>
    <w:rsid w:val="006D7DDF"/>
    <w:rsid w:val="00700278"/>
    <w:rsid w:val="00712FEF"/>
    <w:rsid w:val="007243A1"/>
    <w:rsid w:val="00730FF9"/>
    <w:rsid w:val="007574E2"/>
    <w:rsid w:val="00771D5A"/>
    <w:rsid w:val="00794695"/>
    <w:rsid w:val="007A4361"/>
    <w:rsid w:val="007C404F"/>
    <w:rsid w:val="007C5AD8"/>
    <w:rsid w:val="007F60D7"/>
    <w:rsid w:val="00803FCB"/>
    <w:rsid w:val="008103B1"/>
    <w:rsid w:val="00811163"/>
    <w:rsid w:val="00820CB0"/>
    <w:rsid w:val="008263D0"/>
    <w:rsid w:val="00831734"/>
    <w:rsid w:val="00847912"/>
    <w:rsid w:val="00855186"/>
    <w:rsid w:val="00870993"/>
    <w:rsid w:val="00873568"/>
    <w:rsid w:val="00875912"/>
    <w:rsid w:val="00893363"/>
    <w:rsid w:val="008B53C3"/>
    <w:rsid w:val="008C4B29"/>
    <w:rsid w:val="008D24F5"/>
    <w:rsid w:val="008E66B3"/>
    <w:rsid w:val="00901F88"/>
    <w:rsid w:val="0090318D"/>
    <w:rsid w:val="009036BC"/>
    <w:rsid w:val="009274D0"/>
    <w:rsid w:val="009515A0"/>
    <w:rsid w:val="00974124"/>
    <w:rsid w:val="00980B80"/>
    <w:rsid w:val="0099113B"/>
    <w:rsid w:val="0099176A"/>
    <w:rsid w:val="00995B39"/>
    <w:rsid w:val="009B46CB"/>
    <w:rsid w:val="009D3DF2"/>
    <w:rsid w:val="00A0744F"/>
    <w:rsid w:val="00A237E9"/>
    <w:rsid w:val="00A82948"/>
    <w:rsid w:val="00AA3255"/>
    <w:rsid w:val="00AB14F2"/>
    <w:rsid w:val="00AC2B5D"/>
    <w:rsid w:val="00AE2113"/>
    <w:rsid w:val="00AE6937"/>
    <w:rsid w:val="00AE7000"/>
    <w:rsid w:val="00B10A69"/>
    <w:rsid w:val="00B17D45"/>
    <w:rsid w:val="00B359F2"/>
    <w:rsid w:val="00B421BC"/>
    <w:rsid w:val="00B655CD"/>
    <w:rsid w:val="00B66D70"/>
    <w:rsid w:val="00B73E79"/>
    <w:rsid w:val="00B95802"/>
    <w:rsid w:val="00C02835"/>
    <w:rsid w:val="00C07B21"/>
    <w:rsid w:val="00C410E0"/>
    <w:rsid w:val="00C41B74"/>
    <w:rsid w:val="00C473E4"/>
    <w:rsid w:val="00C70396"/>
    <w:rsid w:val="00C74E66"/>
    <w:rsid w:val="00C80ECF"/>
    <w:rsid w:val="00C96E1F"/>
    <w:rsid w:val="00CA1DD9"/>
    <w:rsid w:val="00CB5AD9"/>
    <w:rsid w:val="00CC218E"/>
    <w:rsid w:val="00CD0D9A"/>
    <w:rsid w:val="00CE554F"/>
    <w:rsid w:val="00CF40CD"/>
    <w:rsid w:val="00D154D5"/>
    <w:rsid w:val="00D45EA4"/>
    <w:rsid w:val="00D56A5D"/>
    <w:rsid w:val="00D61012"/>
    <w:rsid w:val="00D87A0F"/>
    <w:rsid w:val="00DB6C4A"/>
    <w:rsid w:val="00DD20D7"/>
    <w:rsid w:val="00DD52FA"/>
    <w:rsid w:val="00E02B6E"/>
    <w:rsid w:val="00E02F35"/>
    <w:rsid w:val="00E11889"/>
    <w:rsid w:val="00E312C5"/>
    <w:rsid w:val="00E654CD"/>
    <w:rsid w:val="00E85E7C"/>
    <w:rsid w:val="00EB155F"/>
    <w:rsid w:val="00EB55B7"/>
    <w:rsid w:val="00EB6674"/>
    <w:rsid w:val="00EE6FFA"/>
    <w:rsid w:val="00F044DE"/>
    <w:rsid w:val="00F30ACD"/>
    <w:rsid w:val="00F4199A"/>
    <w:rsid w:val="00F625DF"/>
    <w:rsid w:val="00F6314B"/>
    <w:rsid w:val="00F66B2E"/>
    <w:rsid w:val="00F853A1"/>
    <w:rsid w:val="00F87F22"/>
    <w:rsid w:val="00FC0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B04DC"/>
  <w15:chartTrackingRefBased/>
  <w15:docId w15:val="{26D80EE8-187F-44AB-83D3-AF0AB4BB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00C"/>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F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AA8"/>
  </w:style>
  <w:style w:type="paragraph" w:styleId="Footer">
    <w:name w:val="footer"/>
    <w:basedOn w:val="Normal"/>
    <w:link w:val="FooterChar"/>
    <w:uiPriority w:val="99"/>
    <w:unhideWhenUsed/>
    <w:rsid w:val="00280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AA8"/>
  </w:style>
  <w:style w:type="character" w:customStyle="1" w:styleId="Heading1Char">
    <w:name w:val="Heading 1 Char"/>
    <w:basedOn w:val="DefaultParagraphFont"/>
    <w:link w:val="Heading1"/>
    <w:uiPriority w:val="9"/>
    <w:rsid w:val="002540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400C"/>
    <w:pPr>
      <w:outlineLvl w:val="9"/>
    </w:pPr>
  </w:style>
  <w:style w:type="character" w:customStyle="1" w:styleId="Heading2Char">
    <w:name w:val="Heading 2 Char"/>
    <w:basedOn w:val="DefaultParagraphFont"/>
    <w:link w:val="Heading2"/>
    <w:uiPriority w:val="9"/>
    <w:rsid w:val="002540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0235E"/>
    <w:pPr>
      <w:spacing w:after="100"/>
    </w:pPr>
  </w:style>
  <w:style w:type="paragraph" w:styleId="TOC2">
    <w:name w:val="toc 2"/>
    <w:basedOn w:val="Normal"/>
    <w:next w:val="Normal"/>
    <w:autoRedefine/>
    <w:uiPriority w:val="39"/>
    <w:unhideWhenUsed/>
    <w:rsid w:val="0050235E"/>
    <w:pPr>
      <w:spacing w:after="100"/>
      <w:ind w:left="220"/>
    </w:pPr>
  </w:style>
  <w:style w:type="character" w:styleId="Hyperlink">
    <w:name w:val="Hyperlink"/>
    <w:basedOn w:val="DefaultParagraphFont"/>
    <w:uiPriority w:val="99"/>
    <w:unhideWhenUsed/>
    <w:rsid w:val="0050235E"/>
    <w:rPr>
      <w:color w:val="0563C1" w:themeColor="hyperlink"/>
      <w:u w:val="single"/>
    </w:rPr>
  </w:style>
  <w:style w:type="table" w:styleId="GridTable4">
    <w:name w:val="Grid Table 4"/>
    <w:basedOn w:val="TableNormal"/>
    <w:uiPriority w:val="49"/>
    <w:rsid w:val="00C07B21"/>
    <w:pPr>
      <w:spacing w:after="0" w:line="240" w:lineRule="auto"/>
    </w:pPr>
    <w:rPr>
      <w:rFonts w:ascii="Times New Roman" w:hAnsi="Times New Roman" w:cs="Times New Roman (Body CS)"/>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647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574F0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4F01"/>
    <w:pPr>
      <w:ind w:left="720"/>
      <w:contextualSpacing/>
    </w:pPr>
    <w:rPr>
      <w:rFonts w:ascii="Calibri" w:eastAsia="Calibri" w:hAnsi="Calibri" w:cs="Calibri"/>
    </w:rPr>
  </w:style>
  <w:style w:type="paragraph" w:styleId="TOC3">
    <w:name w:val="toc 3"/>
    <w:basedOn w:val="Normal"/>
    <w:next w:val="Normal"/>
    <w:autoRedefine/>
    <w:uiPriority w:val="39"/>
    <w:unhideWhenUsed/>
    <w:rsid w:val="00574F01"/>
    <w:pPr>
      <w:spacing w:after="100"/>
      <w:ind w:left="440"/>
    </w:pPr>
  </w:style>
  <w:style w:type="character" w:styleId="UnresolvedMention">
    <w:name w:val="Unresolved Mention"/>
    <w:basedOn w:val="DefaultParagraphFont"/>
    <w:uiPriority w:val="99"/>
    <w:semiHidden/>
    <w:unhideWhenUsed/>
    <w:rsid w:val="00574F01"/>
    <w:rPr>
      <w:color w:val="605E5C"/>
      <w:shd w:val="clear" w:color="auto" w:fill="E1DFDD"/>
    </w:rPr>
  </w:style>
  <w:style w:type="table" w:styleId="TableGrid">
    <w:name w:val="Table Grid"/>
    <w:basedOn w:val="TableNormal"/>
    <w:uiPriority w:val="39"/>
    <w:rsid w:val="001F7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AC2B5D"/>
    <w:pPr>
      <w:spacing w:after="0" w:line="240" w:lineRule="auto"/>
      <w:ind w:firstLine="720"/>
    </w:pPr>
    <w:rPr>
      <w:rFonts w:eastAsiaTheme="minorEastAsia"/>
      <w:sz w:val="24"/>
      <w:szCs w:val="24"/>
      <w:lang w:eastAsia="ja-JP"/>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036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9036BC"/>
    <w:pPr>
      <w:spacing w:after="100"/>
      <w:ind w:left="660"/>
    </w:pPr>
    <w:rPr>
      <w:rFonts w:eastAsiaTheme="minorEastAsia"/>
    </w:rPr>
  </w:style>
  <w:style w:type="paragraph" w:styleId="TOC5">
    <w:name w:val="toc 5"/>
    <w:basedOn w:val="Normal"/>
    <w:next w:val="Normal"/>
    <w:autoRedefine/>
    <w:uiPriority w:val="39"/>
    <w:unhideWhenUsed/>
    <w:rsid w:val="009036BC"/>
    <w:pPr>
      <w:spacing w:after="100"/>
      <w:ind w:left="880"/>
    </w:pPr>
    <w:rPr>
      <w:rFonts w:eastAsiaTheme="minorEastAsia"/>
    </w:rPr>
  </w:style>
  <w:style w:type="paragraph" w:styleId="TOC6">
    <w:name w:val="toc 6"/>
    <w:basedOn w:val="Normal"/>
    <w:next w:val="Normal"/>
    <w:autoRedefine/>
    <w:uiPriority w:val="39"/>
    <w:unhideWhenUsed/>
    <w:rsid w:val="009036BC"/>
    <w:pPr>
      <w:spacing w:after="100"/>
      <w:ind w:left="1100"/>
    </w:pPr>
    <w:rPr>
      <w:rFonts w:eastAsiaTheme="minorEastAsia"/>
    </w:rPr>
  </w:style>
  <w:style w:type="paragraph" w:styleId="TOC7">
    <w:name w:val="toc 7"/>
    <w:basedOn w:val="Normal"/>
    <w:next w:val="Normal"/>
    <w:autoRedefine/>
    <w:uiPriority w:val="39"/>
    <w:unhideWhenUsed/>
    <w:rsid w:val="009036BC"/>
    <w:pPr>
      <w:spacing w:after="100"/>
      <w:ind w:left="1320"/>
    </w:pPr>
    <w:rPr>
      <w:rFonts w:eastAsiaTheme="minorEastAsia"/>
    </w:rPr>
  </w:style>
  <w:style w:type="paragraph" w:styleId="TOC8">
    <w:name w:val="toc 8"/>
    <w:basedOn w:val="Normal"/>
    <w:next w:val="Normal"/>
    <w:autoRedefine/>
    <w:uiPriority w:val="39"/>
    <w:unhideWhenUsed/>
    <w:rsid w:val="009036BC"/>
    <w:pPr>
      <w:spacing w:after="100"/>
      <w:ind w:left="1540"/>
    </w:pPr>
    <w:rPr>
      <w:rFonts w:eastAsiaTheme="minorEastAsia"/>
    </w:rPr>
  </w:style>
  <w:style w:type="paragraph" w:styleId="TOC9">
    <w:name w:val="toc 9"/>
    <w:basedOn w:val="Normal"/>
    <w:next w:val="Normal"/>
    <w:autoRedefine/>
    <w:uiPriority w:val="39"/>
    <w:unhideWhenUsed/>
    <w:rsid w:val="009036BC"/>
    <w:pPr>
      <w:spacing w:after="100"/>
      <w:ind w:left="1760"/>
    </w:pPr>
    <w:rPr>
      <w:rFonts w:eastAsiaTheme="minorEastAsia"/>
    </w:rPr>
  </w:style>
  <w:style w:type="paragraph" w:styleId="Bibliography">
    <w:name w:val="Bibliography"/>
    <w:basedOn w:val="Normal"/>
    <w:next w:val="Normal"/>
    <w:uiPriority w:val="37"/>
    <w:semiHidden/>
    <w:unhideWhenUsed/>
    <w:rsid w:val="00126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13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21" Type="http://schemas.openxmlformats.org/officeDocument/2006/relationships/diagramLayout" Target="diagrams/layout3.xml"/><Relationship Id="rId42" Type="http://schemas.openxmlformats.org/officeDocument/2006/relationships/image" Target="media/image5.jpeg"/><Relationship Id="rId47" Type="http://schemas.openxmlformats.org/officeDocument/2006/relationships/hyperlink" Target="https://www.guru99.com/what-everybody-ought-to-know-about-test-planing.html" TargetMode="External"/><Relationship Id="rId63" Type="http://schemas.openxmlformats.org/officeDocument/2006/relationships/hyperlink" Target="https://searchstorage.techtarget.com/definition/business-impact-analysis" TargetMode="External"/><Relationship Id="rId68" Type="http://schemas.openxmlformats.org/officeDocument/2006/relationships/hyperlink" Target="https://security.berkeley.edu/data-encryption-transit-guideline" TargetMode="Externa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hyperlink" Target="https://insights.sei.cmu.edu/sei_blog/2018/03/best-practices-for-cloud-security.html" TargetMode="External"/><Relationship Id="rId53" Type="http://schemas.openxmlformats.org/officeDocument/2006/relationships/hyperlink" Target="http://itak.iaitam.org/software-and-hardware-disposal-be-smart-with-your-it-junk/" TargetMode="External"/><Relationship Id="rId58" Type="http://schemas.openxmlformats.org/officeDocument/2006/relationships/hyperlink" Target="http://c744563d32d0468a7cf1-2fe04d8054667ffada6c4002813eccf0.r76.cf1.rackcdn.com/downloads/pdfs/RefArchEntSecCloud1.pdf" TargetMode="External"/><Relationship Id="rId66" Type="http://schemas.openxmlformats.org/officeDocument/2006/relationships/hyperlink" Target="https://financesonline.com/state-saas-2015-global-market-trends-growth-forecasts-industry-report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earchsecurity.techtarget.com/definition/security-awareness-training" TargetMode="Externa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3.png"/><Relationship Id="rId35" Type="http://schemas.openxmlformats.org/officeDocument/2006/relationships/diagramColors" Target="diagrams/colors5.xml"/><Relationship Id="rId43" Type="http://schemas.openxmlformats.org/officeDocument/2006/relationships/hyperlink" Target="https://docs.microsoft.com/en-us/azure/devops/learn/agile/what-is-scrum" TargetMode="External"/><Relationship Id="rId48" Type="http://schemas.openxmlformats.org/officeDocument/2006/relationships/hyperlink" Target="https://eternalsunshineoftheismind.wordpress.com/2013/03/03/7620/" TargetMode="External"/><Relationship Id="rId56" Type="http://schemas.openxmlformats.org/officeDocument/2006/relationships/hyperlink" Target="https://csrc.nist.gov/publications/sp" TargetMode="External"/><Relationship Id="rId64" Type="http://schemas.openxmlformats.org/officeDocument/2006/relationships/hyperlink" Target="https://searchnetworking.techtarget.com/definition/virtual-private-network" TargetMode="External"/><Relationship Id="rId69" Type="http://schemas.openxmlformats.org/officeDocument/2006/relationships/hyperlink" Target="https://enterprise.verizon.com/resources/reports/dbir/" TargetMode="External"/><Relationship Id="rId8" Type="http://schemas.openxmlformats.org/officeDocument/2006/relationships/image" Target="media/image1.png"/><Relationship Id="rId51" Type="http://schemas.openxmlformats.org/officeDocument/2006/relationships/hyperlink" Target="https://codurance.com/2015/06/19/cloud-application-design-considerations/"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openxmlformats.org/officeDocument/2006/relationships/hyperlink" Target="http://www.fismapedia.org/index.php?title=Transport_Layer_Security" TargetMode="External"/><Relationship Id="rId59" Type="http://schemas.openxmlformats.org/officeDocument/2006/relationships/hyperlink" Target="https://whatis.techtarget.com/definition/recovery-point-objective-RPO" TargetMode="External"/><Relationship Id="rId67" Type="http://schemas.openxmlformats.org/officeDocument/2006/relationships/hyperlink" Target="https://www.tutorialspoint.com/sdlc/sdlc_waterfall_model.htm" TargetMode="External"/><Relationship Id="rId20" Type="http://schemas.openxmlformats.org/officeDocument/2006/relationships/diagramData" Target="diagrams/data3.xml"/><Relationship Id="rId41" Type="http://schemas.microsoft.com/office/2007/relationships/diagramDrawing" Target="diagrams/drawing6.xml"/><Relationship Id="rId54" Type="http://schemas.openxmlformats.org/officeDocument/2006/relationships/hyperlink" Target="https://www.us-cert.gov/bsi/articles/best-practices/requirements-engineering/square-process" TargetMode="External"/><Relationship Id="rId62" Type="http://schemas.openxmlformats.org/officeDocument/2006/relationships/hyperlink" Target="https://whatis.techtarget.com/definition/Confidentiality-integrity-and-availability-CIA" TargetMode="External"/><Relationship Id="rId70" Type="http://schemas.openxmlformats.org/officeDocument/2006/relationships/hyperlink" Target="https://www.infoworld.com/article/2683270/development-environments/cloud-development--9-gotchas-to-know-before-you-jump-in.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microsoft.com/office/2007/relationships/diagramDrawing" Target="diagrams/drawing5.xml"/><Relationship Id="rId49" Type="http://schemas.openxmlformats.org/officeDocument/2006/relationships/hyperlink" Target="https://www.datamotion.com/2015/12/best-practices-securing-data-at-rest-in-use-and-in-motion/" TargetMode="External"/><Relationship Id="rId57" Type="http://schemas.openxmlformats.org/officeDocument/2006/relationships/hyperlink" Target="https://www.bus.umich.edu/KresgePublic/Journals/Gartner/research/114300/114374/114374.html" TargetMode="External"/><Relationship Id="rId10" Type="http://schemas.openxmlformats.org/officeDocument/2006/relationships/diagramData" Target="diagrams/data1.xml"/><Relationship Id="rId31" Type="http://schemas.openxmlformats.org/officeDocument/2006/relationships/image" Target="media/image4.png"/><Relationship Id="rId44" Type="http://schemas.openxmlformats.org/officeDocument/2006/relationships/hyperlink" Target="https://iaonline.theiia.org/six-steps-to-an-effective-continuous-audit-process" TargetMode="External"/><Relationship Id="rId52" Type="http://schemas.openxmlformats.org/officeDocument/2006/relationships/hyperlink" Target="https://centretechnologies.com/15-steps-designing-successful-disaster-recovery-plan/" TargetMode="External"/><Relationship Id="rId60" Type="http://schemas.openxmlformats.org/officeDocument/2006/relationships/hyperlink" Target="https://whatis.techtarget.com/definition/recovery-time-objective-RTO" TargetMode="External"/><Relationship Id="rId65" Type="http://schemas.openxmlformats.org/officeDocument/2006/relationships/hyperlink" Target="https://defaultreasoning.com/2013/12/10/rpo-rto-wrt-mtdwth/"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diagramQuickStyle" Target="diagrams/quickStyle6.xml"/><Relationship Id="rId34" Type="http://schemas.openxmlformats.org/officeDocument/2006/relationships/diagramQuickStyle" Target="diagrams/quickStyle5.xml"/><Relationship Id="rId50" Type="http://schemas.openxmlformats.org/officeDocument/2006/relationships/hyperlink" Target="https://www.kryptotel.ae/encryption-algorithms/" TargetMode="External"/><Relationship Id="rId55" Type="http://schemas.openxmlformats.org/officeDocument/2006/relationships/hyperlink" Target="https://www.networkerstechnology.com/growth-cloud-demand-infrastructure-specialists" TargetMode="External"/><Relationship Id="rId7" Type="http://schemas.openxmlformats.org/officeDocument/2006/relationships/endnotes" Target="endnotes.xml"/><Relationship Id="rId71" Type="http://schemas.openxmlformats.org/officeDocument/2006/relationships/hyperlink" Target="https://www.techopedia.com/definition/29916/network-security-polic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D6790F-5A80-421E-8AF8-16961AF17CB6}" type="doc">
      <dgm:prSet loTypeId="urn:microsoft.com/office/officeart/2005/8/layout/bProcess3" loCatId="process" qsTypeId="urn:microsoft.com/office/officeart/2005/8/quickstyle/3d4" qsCatId="3D" csTypeId="urn:microsoft.com/office/officeart/2005/8/colors/accent1_2" csCatId="accent1" phldr="1"/>
      <dgm:spPr/>
      <dgm:t>
        <a:bodyPr/>
        <a:lstStyle/>
        <a:p>
          <a:endParaRPr lang="en-US"/>
        </a:p>
      </dgm:t>
    </dgm:pt>
    <dgm:pt modelId="{BE3A5649-0EF0-4832-8743-205F07484A94}">
      <dgm:prSet phldrT="[Text]"/>
      <dgm:spPr/>
      <dgm:t>
        <a:bodyPr/>
        <a:lstStyle/>
        <a:p>
          <a:r>
            <a:rPr lang="en-US" b="0"/>
            <a:t>Step 1: Agree on definitions</a:t>
          </a:r>
        </a:p>
      </dgm:t>
    </dgm:pt>
    <dgm:pt modelId="{CF62CBA0-D4DB-421B-B220-08E3E624D4E6}" type="parTrans" cxnId="{93896A72-660B-4592-8C3C-1D61E9D190FF}">
      <dgm:prSet/>
      <dgm:spPr/>
      <dgm:t>
        <a:bodyPr/>
        <a:lstStyle/>
        <a:p>
          <a:endParaRPr lang="en-US"/>
        </a:p>
      </dgm:t>
    </dgm:pt>
    <dgm:pt modelId="{021FBC73-E25A-4E65-9435-A1E41537EB6B}" type="sibTrans" cxnId="{93896A72-660B-4592-8C3C-1D61E9D190FF}">
      <dgm:prSet/>
      <dgm:spPr/>
      <dgm:t>
        <a:bodyPr/>
        <a:lstStyle/>
        <a:p>
          <a:endParaRPr lang="en-US"/>
        </a:p>
      </dgm:t>
    </dgm:pt>
    <dgm:pt modelId="{9E983B33-2ABE-4FE5-A45F-1314A54BA6A5}">
      <dgm:prSet phldrT="[Text]"/>
      <dgm:spPr/>
      <dgm:t>
        <a:bodyPr/>
        <a:lstStyle/>
        <a:p>
          <a:r>
            <a:rPr lang="en-US" b="0"/>
            <a:t>Step 2: Identify assets and security goals</a:t>
          </a:r>
        </a:p>
      </dgm:t>
    </dgm:pt>
    <dgm:pt modelId="{0290C141-C55B-40E0-9E33-C13FCE5C9A58}" type="parTrans" cxnId="{21FF3157-FE92-4182-A320-38F927630580}">
      <dgm:prSet/>
      <dgm:spPr/>
      <dgm:t>
        <a:bodyPr/>
        <a:lstStyle/>
        <a:p>
          <a:endParaRPr lang="en-US"/>
        </a:p>
      </dgm:t>
    </dgm:pt>
    <dgm:pt modelId="{AC5578C4-E96F-4E55-9BCF-2A1DBF739313}" type="sibTrans" cxnId="{21FF3157-FE92-4182-A320-38F927630580}">
      <dgm:prSet/>
      <dgm:spPr/>
      <dgm:t>
        <a:bodyPr/>
        <a:lstStyle/>
        <a:p>
          <a:endParaRPr lang="en-US"/>
        </a:p>
      </dgm:t>
    </dgm:pt>
    <dgm:pt modelId="{D5AADECF-BC55-4FF0-A9F9-ADB733E7B1B7}">
      <dgm:prSet phldrT="[Text]"/>
      <dgm:spPr/>
      <dgm:t>
        <a:bodyPr/>
        <a:lstStyle/>
        <a:p>
          <a:r>
            <a:rPr lang="en-US"/>
            <a:t>Step 3: Develop artifacts to support security requirements definition</a:t>
          </a:r>
        </a:p>
      </dgm:t>
    </dgm:pt>
    <dgm:pt modelId="{34D21ADF-3517-4901-8A36-3CBAE7D4D7C0}" type="parTrans" cxnId="{F9F43A71-750F-4525-A2A7-CD4B205EBE1D}">
      <dgm:prSet/>
      <dgm:spPr/>
      <dgm:t>
        <a:bodyPr/>
        <a:lstStyle/>
        <a:p>
          <a:endParaRPr lang="en-US"/>
        </a:p>
      </dgm:t>
    </dgm:pt>
    <dgm:pt modelId="{BE3A744A-1C69-4B65-8169-6BC06D8A00F2}" type="sibTrans" cxnId="{F9F43A71-750F-4525-A2A7-CD4B205EBE1D}">
      <dgm:prSet/>
      <dgm:spPr/>
      <dgm:t>
        <a:bodyPr/>
        <a:lstStyle/>
        <a:p>
          <a:endParaRPr lang="en-US"/>
        </a:p>
      </dgm:t>
    </dgm:pt>
    <dgm:pt modelId="{E168BF7F-AC17-458C-B83E-A0976F880A5D}">
      <dgm:prSet phldrT="[Text]"/>
      <dgm:spPr/>
      <dgm:t>
        <a:bodyPr/>
        <a:lstStyle/>
        <a:p>
          <a:r>
            <a:rPr lang="en-US"/>
            <a:t>Step 4: Perform risk assessment</a:t>
          </a:r>
        </a:p>
      </dgm:t>
    </dgm:pt>
    <dgm:pt modelId="{D211C7F7-3C51-4780-BF26-6ADAA2E85C6D}" type="parTrans" cxnId="{FAB29C8A-918E-4A15-9457-30DC67B54176}">
      <dgm:prSet/>
      <dgm:spPr/>
      <dgm:t>
        <a:bodyPr/>
        <a:lstStyle/>
        <a:p>
          <a:endParaRPr lang="en-US"/>
        </a:p>
      </dgm:t>
    </dgm:pt>
    <dgm:pt modelId="{10124531-4A31-400C-9891-8AE5F9E4F5E5}" type="sibTrans" cxnId="{FAB29C8A-918E-4A15-9457-30DC67B54176}">
      <dgm:prSet/>
      <dgm:spPr/>
      <dgm:t>
        <a:bodyPr/>
        <a:lstStyle/>
        <a:p>
          <a:endParaRPr lang="en-US"/>
        </a:p>
      </dgm:t>
    </dgm:pt>
    <dgm:pt modelId="{6EABBF3B-21B3-4CAE-812A-EDA63AAA78A0}">
      <dgm:prSet phldrT="[Text]"/>
      <dgm:spPr/>
      <dgm:t>
        <a:bodyPr/>
        <a:lstStyle/>
        <a:p>
          <a:r>
            <a:rPr lang="en-US"/>
            <a:t>Step 5: Select elicitation techniques</a:t>
          </a:r>
        </a:p>
      </dgm:t>
    </dgm:pt>
    <dgm:pt modelId="{EE70D2EC-6B83-4210-A3F1-15160D05DB00}" type="parTrans" cxnId="{FA1FEC27-D5FD-4401-A977-A5940C57BF72}">
      <dgm:prSet/>
      <dgm:spPr/>
      <dgm:t>
        <a:bodyPr/>
        <a:lstStyle/>
        <a:p>
          <a:endParaRPr lang="en-US"/>
        </a:p>
      </dgm:t>
    </dgm:pt>
    <dgm:pt modelId="{7F351B8F-800F-436D-AC31-6E30BAFD4311}" type="sibTrans" cxnId="{FA1FEC27-D5FD-4401-A977-A5940C57BF72}">
      <dgm:prSet/>
      <dgm:spPr/>
      <dgm:t>
        <a:bodyPr/>
        <a:lstStyle/>
        <a:p>
          <a:endParaRPr lang="en-US"/>
        </a:p>
      </dgm:t>
    </dgm:pt>
    <dgm:pt modelId="{E3BEB1C1-AE60-4A2F-B0C9-B78C92FECE95}">
      <dgm:prSet phldrT="[Text]"/>
      <dgm:spPr/>
      <dgm:t>
        <a:bodyPr/>
        <a:lstStyle/>
        <a:p>
          <a:r>
            <a:rPr lang="en-US"/>
            <a:t>Step 6: Elicit Security Requirements</a:t>
          </a:r>
        </a:p>
      </dgm:t>
    </dgm:pt>
    <dgm:pt modelId="{456C95E6-2FB5-4D00-BCF7-5D6AB71C2D97}" type="parTrans" cxnId="{7F5E423A-AF5A-45E8-9380-6361A32E7E01}">
      <dgm:prSet/>
      <dgm:spPr/>
      <dgm:t>
        <a:bodyPr/>
        <a:lstStyle/>
        <a:p>
          <a:endParaRPr lang="en-US"/>
        </a:p>
      </dgm:t>
    </dgm:pt>
    <dgm:pt modelId="{A321E593-90A3-47FA-BBB0-C0542A6B1E2E}" type="sibTrans" cxnId="{7F5E423A-AF5A-45E8-9380-6361A32E7E01}">
      <dgm:prSet/>
      <dgm:spPr/>
      <dgm:t>
        <a:bodyPr/>
        <a:lstStyle/>
        <a:p>
          <a:endParaRPr lang="en-US"/>
        </a:p>
      </dgm:t>
    </dgm:pt>
    <dgm:pt modelId="{7BF38EB4-0B40-4C95-B5F0-2C83E440B18E}">
      <dgm:prSet phldrT="[Text]"/>
      <dgm:spPr/>
      <dgm:t>
        <a:bodyPr/>
        <a:lstStyle/>
        <a:p>
          <a:r>
            <a:rPr lang="en-US"/>
            <a:t>Step 7: Categorize requirements as to level (system, software, etc.) and whether they are requirements or other kinds of constraints</a:t>
          </a:r>
        </a:p>
      </dgm:t>
    </dgm:pt>
    <dgm:pt modelId="{F9BE4233-0576-47D1-B44E-4450FC73B2B5}" type="parTrans" cxnId="{8B9EA25A-D190-4286-87DB-ED4D8081393C}">
      <dgm:prSet/>
      <dgm:spPr/>
      <dgm:t>
        <a:bodyPr/>
        <a:lstStyle/>
        <a:p>
          <a:endParaRPr lang="en-US"/>
        </a:p>
      </dgm:t>
    </dgm:pt>
    <dgm:pt modelId="{6AFDAF29-1979-4C94-98DD-D93D1171FD4C}" type="sibTrans" cxnId="{8B9EA25A-D190-4286-87DB-ED4D8081393C}">
      <dgm:prSet/>
      <dgm:spPr/>
      <dgm:t>
        <a:bodyPr/>
        <a:lstStyle/>
        <a:p>
          <a:endParaRPr lang="en-US"/>
        </a:p>
      </dgm:t>
    </dgm:pt>
    <dgm:pt modelId="{BB5C3CE4-A5CC-484C-9317-4F1024F62CAC}">
      <dgm:prSet phldrT="[Text]"/>
      <dgm:spPr/>
      <dgm:t>
        <a:bodyPr/>
        <a:lstStyle/>
        <a:p>
          <a:r>
            <a:rPr lang="en-US"/>
            <a:t>Step 8: Prioritize requirements</a:t>
          </a:r>
        </a:p>
      </dgm:t>
    </dgm:pt>
    <dgm:pt modelId="{65F8A68B-C735-4B81-97CE-03747EE56D58}" type="parTrans" cxnId="{5E685590-57FB-4328-A603-240B077B1E21}">
      <dgm:prSet/>
      <dgm:spPr/>
      <dgm:t>
        <a:bodyPr/>
        <a:lstStyle/>
        <a:p>
          <a:endParaRPr lang="en-US"/>
        </a:p>
      </dgm:t>
    </dgm:pt>
    <dgm:pt modelId="{C60D2BFC-2B36-4C37-AC2D-896CF0A8C4A2}" type="sibTrans" cxnId="{5E685590-57FB-4328-A603-240B077B1E21}">
      <dgm:prSet/>
      <dgm:spPr/>
      <dgm:t>
        <a:bodyPr/>
        <a:lstStyle/>
        <a:p>
          <a:endParaRPr lang="en-US"/>
        </a:p>
      </dgm:t>
    </dgm:pt>
    <dgm:pt modelId="{060C48D9-5459-4B4B-8CB2-968CC56EACD7}">
      <dgm:prSet phldrT="[Text]"/>
      <dgm:spPr/>
      <dgm:t>
        <a:bodyPr/>
        <a:lstStyle/>
        <a:p>
          <a:r>
            <a:rPr lang="en-US"/>
            <a:t>Step 9: Requirements inspection</a:t>
          </a:r>
        </a:p>
      </dgm:t>
    </dgm:pt>
    <dgm:pt modelId="{1183CA2A-C5E2-48C3-88B3-007C3E2CCDAC}" type="parTrans" cxnId="{6DE2A3A5-822E-4A91-81AB-11BD774F6109}">
      <dgm:prSet/>
      <dgm:spPr/>
      <dgm:t>
        <a:bodyPr/>
        <a:lstStyle/>
        <a:p>
          <a:endParaRPr lang="en-US"/>
        </a:p>
      </dgm:t>
    </dgm:pt>
    <dgm:pt modelId="{02EC2D17-A745-45E3-808A-BD2F0705666D}" type="sibTrans" cxnId="{6DE2A3A5-822E-4A91-81AB-11BD774F6109}">
      <dgm:prSet/>
      <dgm:spPr/>
      <dgm:t>
        <a:bodyPr/>
        <a:lstStyle/>
        <a:p>
          <a:endParaRPr lang="en-US"/>
        </a:p>
      </dgm:t>
    </dgm:pt>
    <dgm:pt modelId="{BB0BA106-EFE4-4941-84E3-5840EBC24D48}" type="pres">
      <dgm:prSet presAssocID="{8AD6790F-5A80-421E-8AF8-16961AF17CB6}" presName="Name0" presStyleCnt="0">
        <dgm:presLayoutVars>
          <dgm:dir/>
          <dgm:resizeHandles val="exact"/>
        </dgm:presLayoutVars>
      </dgm:prSet>
      <dgm:spPr/>
    </dgm:pt>
    <dgm:pt modelId="{62CA9E5B-7C4D-47E0-9E69-477553A74CA5}" type="pres">
      <dgm:prSet presAssocID="{BE3A5649-0EF0-4832-8743-205F07484A94}" presName="node" presStyleLbl="node1" presStyleIdx="0" presStyleCnt="9">
        <dgm:presLayoutVars>
          <dgm:bulletEnabled val="1"/>
        </dgm:presLayoutVars>
      </dgm:prSet>
      <dgm:spPr/>
    </dgm:pt>
    <dgm:pt modelId="{CF39D81D-F535-4B82-BDD4-465A9966EC03}" type="pres">
      <dgm:prSet presAssocID="{021FBC73-E25A-4E65-9435-A1E41537EB6B}" presName="sibTrans" presStyleLbl="sibTrans1D1" presStyleIdx="0" presStyleCnt="8"/>
      <dgm:spPr/>
    </dgm:pt>
    <dgm:pt modelId="{4F6B8705-D788-43AC-AE5A-BE6120CDBC72}" type="pres">
      <dgm:prSet presAssocID="{021FBC73-E25A-4E65-9435-A1E41537EB6B}" presName="connectorText" presStyleLbl="sibTrans1D1" presStyleIdx="0" presStyleCnt="8"/>
      <dgm:spPr/>
    </dgm:pt>
    <dgm:pt modelId="{0F94F205-C7F0-4B31-90EC-B08EC034B291}" type="pres">
      <dgm:prSet presAssocID="{9E983B33-2ABE-4FE5-A45F-1314A54BA6A5}" presName="node" presStyleLbl="node1" presStyleIdx="1" presStyleCnt="9">
        <dgm:presLayoutVars>
          <dgm:bulletEnabled val="1"/>
        </dgm:presLayoutVars>
      </dgm:prSet>
      <dgm:spPr/>
    </dgm:pt>
    <dgm:pt modelId="{12E3074A-1DFB-4279-A1E5-1D3DCED0878C}" type="pres">
      <dgm:prSet presAssocID="{AC5578C4-E96F-4E55-9BCF-2A1DBF739313}" presName="sibTrans" presStyleLbl="sibTrans1D1" presStyleIdx="1" presStyleCnt="8"/>
      <dgm:spPr/>
    </dgm:pt>
    <dgm:pt modelId="{629B84BE-6055-4D8E-ADE3-BF3420C28E99}" type="pres">
      <dgm:prSet presAssocID="{AC5578C4-E96F-4E55-9BCF-2A1DBF739313}" presName="connectorText" presStyleLbl="sibTrans1D1" presStyleIdx="1" presStyleCnt="8"/>
      <dgm:spPr/>
    </dgm:pt>
    <dgm:pt modelId="{0B10E09E-9EA1-44F3-86B7-78EC1D0E9BCC}" type="pres">
      <dgm:prSet presAssocID="{D5AADECF-BC55-4FF0-A9F9-ADB733E7B1B7}" presName="node" presStyleLbl="node1" presStyleIdx="2" presStyleCnt="9">
        <dgm:presLayoutVars>
          <dgm:bulletEnabled val="1"/>
        </dgm:presLayoutVars>
      </dgm:prSet>
      <dgm:spPr/>
    </dgm:pt>
    <dgm:pt modelId="{79334F78-2BD0-4CA1-961C-DAAD2CDCDA34}" type="pres">
      <dgm:prSet presAssocID="{BE3A744A-1C69-4B65-8169-6BC06D8A00F2}" presName="sibTrans" presStyleLbl="sibTrans1D1" presStyleIdx="2" presStyleCnt="8"/>
      <dgm:spPr/>
    </dgm:pt>
    <dgm:pt modelId="{D99CE3EB-D706-4C59-AA41-3ABE633C14BC}" type="pres">
      <dgm:prSet presAssocID="{BE3A744A-1C69-4B65-8169-6BC06D8A00F2}" presName="connectorText" presStyleLbl="sibTrans1D1" presStyleIdx="2" presStyleCnt="8"/>
      <dgm:spPr/>
    </dgm:pt>
    <dgm:pt modelId="{7A55965A-7813-4311-ABE1-A074D84D724E}" type="pres">
      <dgm:prSet presAssocID="{E168BF7F-AC17-458C-B83E-A0976F880A5D}" presName="node" presStyleLbl="node1" presStyleIdx="3" presStyleCnt="9">
        <dgm:presLayoutVars>
          <dgm:bulletEnabled val="1"/>
        </dgm:presLayoutVars>
      </dgm:prSet>
      <dgm:spPr/>
    </dgm:pt>
    <dgm:pt modelId="{2CE79753-F9D7-4A3E-A001-2C808C13C88B}" type="pres">
      <dgm:prSet presAssocID="{10124531-4A31-400C-9891-8AE5F9E4F5E5}" presName="sibTrans" presStyleLbl="sibTrans1D1" presStyleIdx="3" presStyleCnt="8"/>
      <dgm:spPr/>
    </dgm:pt>
    <dgm:pt modelId="{A0B1F030-3207-4FFB-8E5E-09545E76AF1B}" type="pres">
      <dgm:prSet presAssocID="{10124531-4A31-400C-9891-8AE5F9E4F5E5}" presName="connectorText" presStyleLbl="sibTrans1D1" presStyleIdx="3" presStyleCnt="8"/>
      <dgm:spPr/>
    </dgm:pt>
    <dgm:pt modelId="{1783EAD6-5624-4D55-91AD-0238F9A11B9D}" type="pres">
      <dgm:prSet presAssocID="{6EABBF3B-21B3-4CAE-812A-EDA63AAA78A0}" presName="node" presStyleLbl="node1" presStyleIdx="4" presStyleCnt="9">
        <dgm:presLayoutVars>
          <dgm:bulletEnabled val="1"/>
        </dgm:presLayoutVars>
      </dgm:prSet>
      <dgm:spPr/>
    </dgm:pt>
    <dgm:pt modelId="{1A329C71-FDB0-4B62-BBE8-4783BF1E89CE}" type="pres">
      <dgm:prSet presAssocID="{7F351B8F-800F-436D-AC31-6E30BAFD4311}" presName="sibTrans" presStyleLbl="sibTrans1D1" presStyleIdx="4" presStyleCnt="8"/>
      <dgm:spPr/>
    </dgm:pt>
    <dgm:pt modelId="{59393E0A-463B-408D-8FAC-326EA5FC932B}" type="pres">
      <dgm:prSet presAssocID="{7F351B8F-800F-436D-AC31-6E30BAFD4311}" presName="connectorText" presStyleLbl="sibTrans1D1" presStyleIdx="4" presStyleCnt="8"/>
      <dgm:spPr/>
    </dgm:pt>
    <dgm:pt modelId="{F6C15CF1-B21D-4553-A536-E01C70A668FC}" type="pres">
      <dgm:prSet presAssocID="{E3BEB1C1-AE60-4A2F-B0C9-B78C92FECE95}" presName="node" presStyleLbl="node1" presStyleIdx="5" presStyleCnt="9">
        <dgm:presLayoutVars>
          <dgm:bulletEnabled val="1"/>
        </dgm:presLayoutVars>
      </dgm:prSet>
      <dgm:spPr/>
    </dgm:pt>
    <dgm:pt modelId="{1AF32104-E9C5-4A1C-AAF2-7DF7BFCDB85A}" type="pres">
      <dgm:prSet presAssocID="{A321E593-90A3-47FA-BBB0-C0542A6B1E2E}" presName="sibTrans" presStyleLbl="sibTrans1D1" presStyleIdx="5" presStyleCnt="8"/>
      <dgm:spPr/>
    </dgm:pt>
    <dgm:pt modelId="{C29967B4-BF49-4836-BE3B-562B8060F29C}" type="pres">
      <dgm:prSet presAssocID="{A321E593-90A3-47FA-BBB0-C0542A6B1E2E}" presName="connectorText" presStyleLbl="sibTrans1D1" presStyleIdx="5" presStyleCnt="8"/>
      <dgm:spPr/>
    </dgm:pt>
    <dgm:pt modelId="{CB11F7AF-E654-42EF-B93C-924D91E8F84A}" type="pres">
      <dgm:prSet presAssocID="{7BF38EB4-0B40-4C95-B5F0-2C83E440B18E}" presName="node" presStyleLbl="node1" presStyleIdx="6" presStyleCnt="9">
        <dgm:presLayoutVars>
          <dgm:bulletEnabled val="1"/>
        </dgm:presLayoutVars>
      </dgm:prSet>
      <dgm:spPr/>
    </dgm:pt>
    <dgm:pt modelId="{AFEB302B-C274-4EFE-AE61-E6AFB2AD73CE}" type="pres">
      <dgm:prSet presAssocID="{6AFDAF29-1979-4C94-98DD-D93D1171FD4C}" presName="sibTrans" presStyleLbl="sibTrans1D1" presStyleIdx="6" presStyleCnt="8"/>
      <dgm:spPr/>
    </dgm:pt>
    <dgm:pt modelId="{D6EA1DAB-2692-46E0-AA04-3E672F4440D5}" type="pres">
      <dgm:prSet presAssocID="{6AFDAF29-1979-4C94-98DD-D93D1171FD4C}" presName="connectorText" presStyleLbl="sibTrans1D1" presStyleIdx="6" presStyleCnt="8"/>
      <dgm:spPr/>
    </dgm:pt>
    <dgm:pt modelId="{13001BE7-DE0A-416E-B6F8-FBC6346EA353}" type="pres">
      <dgm:prSet presAssocID="{BB5C3CE4-A5CC-484C-9317-4F1024F62CAC}" presName="node" presStyleLbl="node1" presStyleIdx="7" presStyleCnt="9">
        <dgm:presLayoutVars>
          <dgm:bulletEnabled val="1"/>
        </dgm:presLayoutVars>
      </dgm:prSet>
      <dgm:spPr/>
    </dgm:pt>
    <dgm:pt modelId="{8DB2344D-2ADE-4867-BDCB-E05408090DC5}" type="pres">
      <dgm:prSet presAssocID="{C60D2BFC-2B36-4C37-AC2D-896CF0A8C4A2}" presName="sibTrans" presStyleLbl="sibTrans1D1" presStyleIdx="7" presStyleCnt="8"/>
      <dgm:spPr/>
    </dgm:pt>
    <dgm:pt modelId="{0C15070C-85B5-493B-A30A-ECE1E65250B0}" type="pres">
      <dgm:prSet presAssocID="{C60D2BFC-2B36-4C37-AC2D-896CF0A8C4A2}" presName="connectorText" presStyleLbl="sibTrans1D1" presStyleIdx="7" presStyleCnt="8"/>
      <dgm:spPr/>
    </dgm:pt>
    <dgm:pt modelId="{ACCA5389-A2FF-43F9-B626-8629553B6E70}" type="pres">
      <dgm:prSet presAssocID="{060C48D9-5459-4B4B-8CB2-968CC56EACD7}" presName="node" presStyleLbl="node1" presStyleIdx="8" presStyleCnt="9">
        <dgm:presLayoutVars>
          <dgm:bulletEnabled val="1"/>
        </dgm:presLayoutVars>
      </dgm:prSet>
      <dgm:spPr/>
    </dgm:pt>
  </dgm:ptLst>
  <dgm:cxnLst>
    <dgm:cxn modelId="{22AE1A08-C359-4AD1-A9B9-7C81EE5EE88D}" type="presOf" srcId="{7F351B8F-800F-436D-AC31-6E30BAFD4311}" destId="{59393E0A-463B-408D-8FAC-326EA5FC932B}" srcOrd="1" destOrd="0" presId="urn:microsoft.com/office/officeart/2005/8/layout/bProcess3"/>
    <dgm:cxn modelId="{EEF0AE0B-A113-4DA8-AC30-291F2FAF9E17}" type="presOf" srcId="{8AD6790F-5A80-421E-8AF8-16961AF17CB6}" destId="{BB0BA106-EFE4-4941-84E3-5840EBC24D48}" srcOrd="0" destOrd="0" presId="urn:microsoft.com/office/officeart/2005/8/layout/bProcess3"/>
    <dgm:cxn modelId="{A6FCD718-3B1E-4285-9F7F-6A2392F3C5FC}" type="presOf" srcId="{6AFDAF29-1979-4C94-98DD-D93D1171FD4C}" destId="{D6EA1DAB-2692-46E0-AA04-3E672F4440D5}" srcOrd="1" destOrd="0" presId="urn:microsoft.com/office/officeart/2005/8/layout/bProcess3"/>
    <dgm:cxn modelId="{0BC57320-8EFC-4672-9456-74965787D332}" type="presOf" srcId="{BE3A5649-0EF0-4832-8743-205F07484A94}" destId="{62CA9E5B-7C4D-47E0-9E69-477553A74CA5}" srcOrd="0" destOrd="0" presId="urn:microsoft.com/office/officeart/2005/8/layout/bProcess3"/>
    <dgm:cxn modelId="{BF18B026-E3AF-4052-854B-EB11F06B8DF9}" type="presOf" srcId="{BE3A744A-1C69-4B65-8169-6BC06D8A00F2}" destId="{D99CE3EB-D706-4C59-AA41-3ABE633C14BC}" srcOrd="1" destOrd="0" presId="urn:microsoft.com/office/officeart/2005/8/layout/bProcess3"/>
    <dgm:cxn modelId="{FA1FEC27-D5FD-4401-A977-A5940C57BF72}" srcId="{8AD6790F-5A80-421E-8AF8-16961AF17CB6}" destId="{6EABBF3B-21B3-4CAE-812A-EDA63AAA78A0}" srcOrd="4" destOrd="0" parTransId="{EE70D2EC-6B83-4210-A3F1-15160D05DB00}" sibTransId="{7F351B8F-800F-436D-AC31-6E30BAFD4311}"/>
    <dgm:cxn modelId="{C1CD792A-5DB5-4827-8B37-5B48EA5CA62A}" type="presOf" srcId="{6EABBF3B-21B3-4CAE-812A-EDA63AAA78A0}" destId="{1783EAD6-5624-4D55-91AD-0238F9A11B9D}" srcOrd="0" destOrd="0" presId="urn:microsoft.com/office/officeart/2005/8/layout/bProcess3"/>
    <dgm:cxn modelId="{7F5E423A-AF5A-45E8-9380-6361A32E7E01}" srcId="{8AD6790F-5A80-421E-8AF8-16961AF17CB6}" destId="{E3BEB1C1-AE60-4A2F-B0C9-B78C92FECE95}" srcOrd="5" destOrd="0" parTransId="{456C95E6-2FB5-4D00-BCF7-5D6AB71C2D97}" sibTransId="{A321E593-90A3-47FA-BBB0-C0542A6B1E2E}"/>
    <dgm:cxn modelId="{D878823C-D63A-4771-B0EE-FF6121666D4C}" type="presOf" srcId="{A321E593-90A3-47FA-BBB0-C0542A6B1E2E}" destId="{C29967B4-BF49-4836-BE3B-562B8060F29C}" srcOrd="1" destOrd="0" presId="urn:microsoft.com/office/officeart/2005/8/layout/bProcess3"/>
    <dgm:cxn modelId="{E30A6B3D-6075-47AD-B1BD-B58BCFC6F7D2}" type="presOf" srcId="{10124531-4A31-400C-9891-8AE5F9E4F5E5}" destId="{2CE79753-F9D7-4A3E-A001-2C808C13C88B}" srcOrd="0" destOrd="0" presId="urn:microsoft.com/office/officeart/2005/8/layout/bProcess3"/>
    <dgm:cxn modelId="{36DC8454-7455-4DAD-94B5-95B95E4216C3}" type="presOf" srcId="{E3BEB1C1-AE60-4A2F-B0C9-B78C92FECE95}" destId="{F6C15CF1-B21D-4553-A536-E01C70A668FC}" srcOrd="0" destOrd="0" presId="urn:microsoft.com/office/officeart/2005/8/layout/bProcess3"/>
    <dgm:cxn modelId="{21FF3157-FE92-4182-A320-38F927630580}" srcId="{8AD6790F-5A80-421E-8AF8-16961AF17CB6}" destId="{9E983B33-2ABE-4FE5-A45F-1314A54BA6A5}" srcOrd="1" destOrd="0" parTransId="{0290C141-C55B-40E0-9E33-C13FCE5C9A58}" sibTransId="{AC5578C4-E96F-4E55-9BCF-2A1DBF739313}"/>
    <dgm:cxn modelId="{8B9EA25A-D190-4286-87DB-ED4D8081393C}" srcId="{8AD6790F-5A80-421E-8AF8-16961AF17CB6}" destId="{7BF38EB4-0B40-4C95-B5F0-2C83E440B18E}" srcOrd="6" destOrd="0" parTransId="{F9BE4233-0576-47D1-B44E-4450FC73B2B5}" sibTransId="{6AFDAF29-1979-4C94-98DD-D93D1171FD4C}"/>
    <dgm:cxn modelId="{227CC05C-27D8-4BFA-96B9-69CA4EC507B7}" type="presOf" srcId="{7F351B8F-800F-436D-AC31-6E30BAFD4311}" destId="{1A329C71-FDB0-4B62-BBE8-4783BF1E89CE}" srcOrd="0" destOrd="0" presId="urn:microsoft.com/office/officeart/2005/8/layout/bProcess3"/>
    <dgm:cxn modelId="{54478D60-DD6C-44C7-85B8-76AD0955EC1E}" type="presOf" srcId="{7BF38EB4-0B40-4C95-B5F0-2C83E440B18E}" destId="{CB11F7AF-E654-42EF-B93C-924D91E8F84A}" srcOrd="0" destOrd="0" presId="urn:microsoft.com/office/officeart/2005/8/layout/bProcess3"/>
    <dgm:cxn modelId="{B4063D63-09C3-46BD-BEBD-E1FE3B58EC2E}" type="presOf" srcId="{10124531-4A31-400C-9891-8AE5F9E4F5E5}" destId="{A0B1F030-3207-4FFB-8E5E-09545E76AF1B}" srcOrd="1" destOrd="0" presId="urn:microsoft.com/office/officeart/2005/8/layout/bProcess3"/>
    <dgm:cxn modelId="{9C70D565-DB8F-4CEB-A0E6-6ABDAE7EC63F}" type="presOf" srcId="{021FBC73-E25A-4E65-9435-A1E41537EB6B}" destId="{4F6B8705-D788-43AC-AE5A-BE6120CDBC72}" srcOrd="1" destOrd="0" presId="urn:microsoft.com/office/officeart/2005/8/layout/bProcess3"/>
    <dgm:cxn modelId="{00C4D96B-22C1-4964-8565-E570E1504C93}" type="presOf" srcId="{C60D2BFC-2B36-4C37-AC2D-896CF0A8C4A2}" destId="{0C15070C-85B5-493B-A30A-ECE1E65250B0}" srcOrd="1" destOrd="0" presId="urn:microsoft.com/office/officeart/2005/8/layout/bProcess3"/>
    <dgm:cxn modelId="{F9F43A71-750F-4525-A2A7-CD4B205EBE1D}" srcId="{8AD6790F-5A80-421E-8AF8-16961AF17CB6}" destId="{D5AADECF-BC55-4FF0-A9F9-ADB733E7B1B7}" srcOrd="2" destOrd="0" parTransId="{34D21ADF-3517-4901-8A36-3CBAE7D4D7C0}" sibTransId="{BE3A744A-1C69-4B65-8169-6BC06D8A00F2}"/>
    <dgm:cxn modelId="{93896A72-660B-4592-8C3C-1D61E9D190FF}" srcId="{8AD6790F-5A80-421E-8AF8-16961AF17CB6}" destId="{BE3A5649-0EF0-4832-8743-205F07484A94}" srcOrd="0" destOrd="0" parTransId="{CF62CBA0-D4DB-421B-B220-08E3E624D4E6}" sibTransId="{021FBC73-E25A-4E65-9435-A1E41537EB6B}"/>
    <dgm:cxn modelId="{9EA3B378-6F27-4641-BC13-8126DA001C3D}" type="presOf" srcId="{A321E593-90A3-47FA-BBB0-C0542A6B1E2E}" destId="{1AF32104-E9C5-4A1C-AAF2-7DF7BFCDB85A}" srcOrd="0" destOrd="0" presId="urn:microsoft.com/office/officeart/2005/8/layout/bProcess3"/>
    <dgm:cxn modelId="{0A0A5279-5B29-4B81-A5FA-60374320EC94}" type="presOf" srcId="{6AFDAF29-1979-4C94-98DD-D93D1171FD4C}" destId="{AFEB302B-C274-4EFE-AE61-E6AFB2AD73CE}" srcOrd="0" destOrd="0" presId="urn:microsoft.com/office/officeart/2005/8/layout/bProcess3"/>
    <dgm:cxn modelId="{379DBC81-A521-4AB1-B096-C88E10CAF517}" type="presOf" srcId="{9E983B33-2ABE-4FE5-A45F-1314A54BA6A5}" destId="{0F94F205-C7F0-4B31-90EC-B08EC034B291}" srcOrd="0" destOrd="0" presId="urn:microsoft.com/office/officeart/2005/8/layout/bProcess3"/>
    <dgm:cxn modelId="{FAB29C8A-918E-4A15-9457-30DC67B54176}" srcId="{8AD6790F-5A80-421E-8AF8-16961AF17CB6}" destId="{E168BF7F-AC17-458C-B83E-A0976F880A5D}" srcOrd="3" destOrd="0" parTransId="{D211C7F7-3C51-4780-BF26-6ADAA2E85C6D}" sibTransId="{10124531-4A31-400C-9891-8AE5F9E4F5E5}"/>
    <dgm:cxn modelId="{5E685590-57FB-4328-A603-240B077B1E21}" srcId="{8AD6790F-5A80-421E-8AF8-16961AF17CB6}" destId="{BB5C3CE4-A5CC-484C-9317-4F1024F62CAC}" srcOrd="7" destOrd="0" parTransId="{65F8A68B-C735-4B81-97CE-03747EE56D58}" sibTransId="{C60D2BFC-2B36-4C37-AC2D-896CF0A8C4A2}"/>
    <dgm:cxn modelId="{EE1B7592-0DDC-4B6D-85A5-B9DFF23453B4}" type="presOf" srcId="{BE3A744A-1C69-4B65-8169-6BC06D8A00F2}" destId="{79334F78-2BD0-4CA1-961C-DAAD2CDCDA34}" srcOrd="0" destOrd="0" presId="urn:microsoft.com/office/officeart/2005/8/layout/bProcess3"/>
    <dgm:cxn modelId="{6DE2A3A5-822E-4A91-81AB-11BD774F6109}" srcId="{8AD6790F-5A80-421E-8AF8-16961AF17CB6}" destId="{060C48D9-5459-4B4B-8CB2-968CC56EACD7}" srcOrd="8" destOrd="0" parTransId="{1183CA2A-C5E2-48C3-88B3-007C3E2CCDAC}" sibTransId="{02EC2D17-A745-45E3-808A-BD2F0705666D}"/>
    <dgm:cxn modelId="{A6724AB2-6B9E-4EA1-9C36-3D7C8E606268}" type="presOf" srcId="{060C48D9-5459-4B4B-8CB2-968CC56EACD7}" destId="{ACCA5389-A2FF-43F9-B626-8629553B6E70}" srcOrd="0" destOrd="0" presId="urn:microsoft.com/office/officeart/2005/8/layout/bProcess3"/>
    <dgm:cxn modelId="{66FAA5B9-03A5-4872-96D4-B65B747E013E}" type="presOf" srcId="{E168BF7F-AC17-458C-B83E-A0976F880A5D}" destId="{7A55965A-7813-4311-ABE1-A074D84D724E}" srcOrd="0" destOrd="0" presId="urn:microsoft.com/office/officeart/2005/8/layout/bProcess3"/>
    <dgm:cxn modelId="{4715B9C5-5446-4F19-B8A1-713188720D82}" type="presOf" srcId="{C60D2BFC-2B36-4C37-AC2D-896CF0A8C4A2}" destId="{8DB2344D-2ADE-4867-BDCB-E05408090DC5}" srcOrd="0" destOrd="0" presId="urn:microsoft.com/office/officeart/2005/8/layout/bProcess3"/>
    <dgm:cxn modelId="{E0CEADC8-4092-4EFD-A1EC-7EBD14A27973}" type="presOf" srcId="{BB5C3CE4-A5CC-484C-9317-4F1024F62CAC}" destId="{13001BE7-DE0A-416E-B6F8-FBC6346EA353}" srcOrd="0" destOrd="0" presId="urn:microsoft.com/office/officeart/2005/8/layout/bProcess3"/>
    <dgm:cxn modelId="{A789C5CC-E5C6-44D9-9743-90A58803A47E}" type="presOf" srcId="{021FBC73-E25A-4E65-9435-A1E41537EB6B}" destId="{CF39D81D-F535-4B82-BDD4-465A9966EC03}" srcOrd="0" destOrd="0" presId="urn:microsoft.com/office/officeart/2005/8/layout/bProcess3"/>
    <dgm:cxn modelId="{353043CE-EB92-4E6C-88BE-9561AB75BB0D}" type="presOf" srcId="{AC5578C4-E96F-4E55-9BCF-2A1DBF739313}" destId="{629B84BE-6055-4D8E-ADE3-BF3420C28E99}" srcOrd="1" destOrd="0" presId="urn:microsoft.com/office/officeart/2005/8/layout/bProcess3"/>
    <dgm:cxn modelId="{FB3CCEEB-975C-41B5-9D2F-5F60A1BE741F}" type="presOf" srcId="{AC5578C4-E96F-4E55-9BCF-2A1DBF739313}" destId="{12E3074A-1DFB-4279-A1E5-1D3DCED0878C}" srcOrd="0" destOrd="0" presId="urn:microsoft.com/office/officeart/2005/8/layout/bProcess3"/>
    <dgm:cxn modelId="{8A9C27F4-E76F-4302-ACA2-7C514FBCC4D5}" type="presOf" srcId="{D5AADECF-BC55-4FF0-A9F9-ADB733E7B1B7}" destId="{0B10E09E-9EA1-44F3-86B7-78EC1D0E9BCC}" srcOrd="0" destOrd="0" presId="urn:microsoft.com/office/officeart/2005/8/layout/bProcess3"/>
    <dgm:cxn modelId="{DAF9D584-1576-4AA2-9936-12869E72DEAB}" type="presParOf" srcId="{BB0BA106-EFE4-4941-84E3-5840EBC24D48}" destId="{62CA9E5B-7C4D-47E0-9E69-477553A74CA5}" srcOrd="0" destOrd="0" presId="urn:microsoft.com/office/officeart/2005/8/layout/bProcess3"/>
    <dgm:cxn modelId="{05092283-500C-4B25-BA12-BA9FE6DD73E6}" type="presParOf" srcId="{BB0BA106-EFE4-4941-84E3-5840EBC24D48}" destId="{CF39D81D-F535-4B82-BDD4-465A9966EC03}" srcOrd="1" destOrd="0" presId="urn:microsoft.com/office/officeart/2005/8/layout/bProcess3"/>
    <dgm:cxn modelId="{99528B1F-7E9E-4F37-B14C-0970ACCE0330}" type="presParOf" srcId="{CF39D81D-F535-4B82-BDD4-465A9966EC03}" destId="{4F6B8705-D788-43AC-AE5A-BE6120CDBC72}" srcOrd="0" destOrd="0" presId="urn:microsoft.com/office/officeart/2005/8/layout/bProcess3"/>
    <dgm:cxn modelId="{71CD7638-2FDC-4672-B1B1-F82BEF350D19}" type="presParOf" srcId="{BB0BA106-EFE4-4941-84E3-5840EBC24D48}" destId="{0F94F205-C7F0-4B31-90EC-B08EC034B291}" srcOrd="2" destOrd="0" presId="urn:microsoft.com/office/officeart/2005/8/layout/bProcess3"/>
    <dgm:cxn modelId="{C11B2E89-BE2E-4CC4-BDB7-9F3A73DC982C}" type="presParOf" srcId="{BB0BA106-EFE4-4941-84E3-5840EBC24D48}" destId="{12E3074A-1DFB-4279-A1E5-1D3DCED0878C}" srcOrd="3" destOrd="0" presId="urn:microsoft.com/office/officeart/2005/8/layout/bProcess3"/>
    <dgm:cxn modelId="{5179CC1B-3199-464E-A017-E1CF8C9EB75D}" type="presParOf" srcId="{12E3074A-1DFB-4279-A1E5-1D3DCED0878C}" destId="{629B84BE-6055-4D8E-ADE3-BF3420C28E99}" srcOrd="0" destOrd="0" presId="urn:microsoft.com/office/officeart/2005/8/layout/bProcess3"/>
    <dgm:cxn modelId="{01B5D78A-E03C-4582-A04C-11F68341EA24}" type="presParOf" srcId="{BB0BA106-EFE4-4941-84E3-5840EBC24D48}" destId="{0B10E09E-9EA1-44F3-86B7-78EC1D0E9BCC}" srcOrd="4" destOrd="0" presId="urn:microsoft.com/office/officeart/2005/8/layout/bProcess3"/>
    <dgm:cxn modelId="{6ECA4940-CF66-4A86-B2EB-53C122E369E0}" type="presParOf" srcId="{BB0BA106-EFE4-4941-84E3-5840EBC24D48}" destId="{79334F78-2BD0-4CA1-961C-DAAD2CDCDA34}" srcOrd="5" destOrd="0" presId="urn:microsoft.com/office/officeart/2005/8/layout/bProcess3"/>
    <dgm:cxn modelId="{1F94F195-3F7F-4B42-8E57-1D349FDBA0EE}" type="presParOf" srcId="{79334F78-2BD0-4CA1-961C-DAAD2CDCDA34}" destId="{D99CE3EB-D706-4C59-AA41-3ABE633C14BC}" srcOrd="0" destOrd="0" presId="urn:microsoft.com/office/officeart/2005/8/layout/bProcess3"/>
    <dgm:cxn modelId="{E6D8F4A2-7A6A-4B49-9AFE-AF33FE6A265B}" type="presParOf" srcId="{BB0BA106-EFE4-4941-84E3-5840EBC24D48}" destId="{7A55965A-7813-4311-ABE1-A074D84D724E}" srcOrd="6" destOrd="0" presId="urn:microsoft.com/office/officeart/2005/8/layout/bProcess3"/>
    <dgm:cxn modelId="{085C2BE5-E287-430D-AD11-A4A790221120}" type="presParOf" srcId="{BB0BA106-EFE4-4941-84E3-5840EBC24D48}" destId="{2CE79753-F9D7-4A3E-A001-2C808C13C88B}" srcOrd="7" destOrd="0" presId="urn:microsoft.com/office/officeart/2005/8/layout/bProcess3"/>
    <dgm:cxn modelId="{7068C6DD-8AB9-4D61-BDAD-7D42266BC74F}" type="presParOf" srcId="{2CE79753-F9D7-4A3E-A001-2C808C13C88B}" destId="{A0B1F030-3207-4FFB-8E5E-09545E76AF1B}" srcOrd="0" destOrd="0" presId="urn:microsoft.com/office/officeart/2005/8/layout/bProcess3"/>
    <dgm:cxn modelId="{F6CBC4F4-F359-4138-9865-89B4D3E3B225}" type="presParOf" srcId="{BB0BA106-EFE4-4941-84E3-5840EBC24D48}" destId="{1783EAD6-5624-4D55-91AD-0238F9A11B9D}" srcOrd="8" destOrd="0" presId="urn:microsoft.com/office/officeart/2005/8/layout/bProcess3"/>
    <dgm:cxn modelId="{65A69A33-1400-4B68-B6D5-1DF7F3495916}" type="presParOf" srcId="{BB0BA106-EFE4-4941-84E3-5840EBC24D48}" destId="{1A329C71-FDB0-4B62-BBE8-4783BF1E89CE}" srcOrd="9" destOrd="0" presId="urn:microsoft.com/office/officeart/2005/8/layout/bProcess3"/>
    <dgm:cxn modelId="{FDD10ED4-44C1-4542-AF80-2BEFB04BE047}" type="presParOf" srcId="{1A329C71-FDB0-4B62-BBE8-4783BF1E89CE}" destId="{59393E0A-463B-408D-8FAC-326EA5FC932B}" srcOrd="0" destOrd="0" presId="urn:microsoft.com/office/officeart/2005/8/layout/bProcess3"/>
    <dgm:cxn modelId="{3D3F1050-79AB-497F-B2D3-158433D682A5}" type="presParOf" srcId="{BB0BA106-EFE4-4941-84E3-5840EBC24D48}" destId="{F6C15CF1-B21D-4553-A536-E01C70A668FC}" srcOrd="10" destOrd="0" presId="urn:microsoft.com/office/officeart/2005/8/layout/bProcess3"/>
    <dgm:cxn modelId="{F75A13F5-DCFA-4C9F-8AF0-27C91E73A43D}" type="presParOf" srcId="{BB0BA106-EFE4-4941-84E3-5840EBC24D48}" destId="{1AF32104-E9C5-4A1C-AAF2-7DF7BFCDB85A}" srcOrd="11" destOrd="0" presId="urn:microsoft.com/office/officeart/2005/8/layout/bProcess3"/>
    <dgm:cxn modelId="{47BDD8D0-5E04-4ADD-8F88-A139DDE0A5FE}" type="presParOf" srcId="{1AF32104-E9C5-4A1C-AAF2-7DF7BFCDB85A}" destId="{C29967B4-BF49-4836-BE3B-562B8060F29C}" srcOrd="0" destOrd="0" presId="urn:microsoft.com/office/officeart/2005/8/layout/bProcess3"/>
    <dgm:cxn modelId="{73891590-D77A-49F2-849C-CADC0021C846}" type="presParOf" srcId="{BB0BA106-EFE4-4941-84E3-5840EBC24D48}" destId="{CB11F7AF-E654-42EF-B93C-924D91E8F84A}" srcOrd="12" destOrd="0" presId="urn:microsoft.com/office/officeart/2005/8/layout/bProcess3"/>
    <dgm:cxn modelId="{B8609492-2EE5-49D3-AEE6-1A5A579630AB}" type="presParOf" srcId="{BB0BA106-EFE4-4941-84E3-5840EBC24D48}" destId="{AFEB302B-C274-4EFE-AE61-E6AFB2AD73CE}" srcOrd="13" destOrd="0" presId="urn:microsoft.com/office/officeart/2005/8/layout/bProcess3"/>
    <dgm:cxn modelId="{8E5ECD11-70DE-459F-82BB-FEFE81058F40}" type="presParOf" srcId="{AFEB302B-C274-4EFE-AE61-E6AFB2AD73CE}" destId="{D6EA1DAB-2692-46E0-AA04-3E672F4440D5}" srcOrd="0" destOrd="0" presId="urn:microsoft.com/office/officeart/2005/8/layout/bProcess3"/>
    <dgm:cxn modelId="{6F8434D6-4426-434F-961C-607A64B3EEE2}" type="presParOf" srcId="{BB0BA106-EFE4-4941-84E3-5840EBC24D48}" destId="{13001BE7-DE0A-416E-B6F8-FBC6346EA353}" srcOrd="14" destOrd="0" presId="urn:microsoft.com/office/officeart/2005/8/layout/bProcess3"/>
    <dgm:cxn modelId="{54459390-1667-4BE5-98A1-FD6EF06D0963}" type="presParOf" srcId="{BB0BA106-EFE4-4941-84E3-5840EBC24D48}" destId="{8DB2344D-2ADE-4867-BDCB-E05408090DC5}" srcOrd="15" destOrd="0" presId="urn:microsoft.com/office/officeart/2005/8/layout/bProcess3"/>
    <dgm:cxn modelId="{CF1996CA-330D-4209-B1A6-DDBA46293F69}" type="presParOf" srcId="{8DB2344D-2ADE-4867-BDCB-E05408090DC5}" destId="{0C15070C-85B5-493B-A30A-ECE1E65250B0}" srcOrd="0" destOrd="0" presId="urn:microsoft.com/office/officeart/2005/8/layout/bProcess3"/>
    <dgm:cxn modelId="{B3AE2279-332B-4A69-AA78-67AF163F379A}" type="presParOf" srcId="{BB0BA106-EFE4-4941-84E3-5840EBC24D48}" destId="{ACCA5389-A2FF-43F9-B626-8629553B6E70}" srcOrd="16"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5A66B9-3E45-429A-8410-4F316D58BA62}" type="doc">
      <dgm:prSet loTypeId="urn:microsoft.com/office/officeart/2005/8/layout/bProcess3" loCatId="process" qsTypeId="urn:microsoft.com/office/officeart/2005/8/quickstyle/3d9" qsCatId="3D" csTypeId="urn:microsoft.com/office/officeart/2005/8/colors/accent1_2" csCatId="accent1" phldr="1"/>
      <dgm:spPr/>
      <dgm:t>
        <a:bodyPr/>
        <a:lstStyle/>
        <a:p>
          <a:endParaRPr lang="en-US"/>
        </a:p>
      </dgm:t>
    </dgm:pt>
    <dgm:pt modelId="{1370F485-420F-4C95-942A-ECC5FC6A4F72}">
      <dgm:prSet phldrT="[Text]"/>
      <dgm:spPr/>
      <dgm:t>
        <a:bodyPr/>
        <a:lstStyle/>
        <a:p>
          <a:r>
            <a:rPr lang="en-US"/>
            <a:t>Step 1: Analyze The Product</a:t>
          </a:r>
        </a:p>
      </dgm:t>
    </dgm:pt>
    <dgm:pt modelId="{DDF1C04C-BC69-4AA5-8810-FBE77C9B6802}" type="parTrans" cxnId="{2E625C38-D110-4377-B68E-E033A6C86930}">
      <dgm:prSet/>
      <dgm:spPr/>
      <dgm:t>
        <a:bodyPr/>
        <a:lstStyle/>
        <a:p>
          <a:endParaRPr lang="en-US"/>
        </a:p>
      </dgm:t>
    </dgm:pt>
    <dgm:pt modelId="{A1AD08D8-9780-4AA5-8334-3BC6592548EB}" type="sibTrans" cxnId="{2E625C38-D110-4377-B68E-E033A6C86930}">
      <dgm:prSet/>
      <dgm:spPr/>
      <dgm:t>
        <a:bodyPr/>
        <a:lstStyle/>
        <a:p>
          <a:endParaRPr lang="en-US"/>
        </a:p>
      </dgm:t>
    </dgm:pt>
    <dgm:pt modelId="{5149CAE4-4567-4177-AA95-FABBA0547C83}">
      <dgm:prSet phldrT="[Text]"/>
      <dgm:spPr/>
      <dgm:t>
        <a:bodyPr/>
        <a:lstStyle/>
        <a:p>
          <a:r>
            <a:rPr lang="en-US"/>
            <a:t>Step 2: Design Test Strategy</a:t>
          </a:r>
        </a:p>
      </dgm:t>
    </dgm:pt>
    <dgm:pt modelId="{D6C775E5-0308-4C23-BE65-A9462CEEB4F4}" type="parTrans" cxnId="{89E0B14A-D793-44D2-BA9D-5D46F37F108C}">
      <dgm:prSet/>
      <dgm:spPr/>
      <dgm:t>
        <a:bodyPr/>
        <a:lstStyle/>
        <a:p>
          <a:endParaRPr lang="en-US"/>
        </a:p>
      </dgm:t>
    </dgm:pt>
    <dgm:pt modelId="{0AD074E9-F615-4483-8CD2-FFA45DF6C2E1}" type="sibTrans" cxnId="{89E0B14A-D793-44D2-BA9D-5D46F37F108C}">
      <dgm:prSet/>
      <dgm:spPr/>
      <dgm:t>
        <a:bodyPr/>
        <a:lstStyle/>
        <a:p>
          <a:endParaRPr lang="en-US"/>
        </a:p>
      </dgm:t>
    </dgm:pt>
    <dgm:pt modelId="{9AB71D1E-C2A8-4663-9339-F446AC4884E3}">
      <dgm:prSet phldrT="[Text]"/>
      <dgm:spPr/>
      <dgm:t>
        <a:bodyPr/>
        <a:lstStyle/>
        <a:p>
          <a:r>
            <a:rPr lang="en-US"/>
            <a:t>Step 3: Define Test Objectives</a:t>
          </a:r>
        </a:p>
      </dgm:t>
    </dgm:pt>
    <dgm:pt modelId="{C61CEB62-7CD9-4CF3-90D4-7666FBF829D6}" type="parTrans" cxnId="{D96563D1-09C3-491C-B721-257B7744E57F}">
      <dgm:prSet/>
      <dgm:spPr/>
      <dgm:t>
        <a:bodyPr/>
        <a:lstStyle/>
        <a:p>
          <a:endParaRPr lang="en-US"/>
        </a:p>
      </dgm:t>
    </dgm:pt>
    <dgm:pt modelId="{3BAA3B96-BC92-4B4E-AE8E-DFA2A1447245}" type="sibTrans" cxnId="{D96563D1-09C3-491C-B721-257B7744E57F}">
      <dgm:prSet/>
      <dgm:spPr/>
      <dgm:t>
        <a:bodyPr/>
        <a:lstStyle/>
        <a:p>
          <a:endParaRPr lang="en-US"/>
        </a:p>
      </dgm:t>
    </dgm:pt>
    <dgm:pt modelId="{830D8FBC-2659-4B31-971F-32EE961F4D77}">
      <dgm:prSet phldrT="[Text]"/>
      <dgm:spPr/>
      <dgm:t>
        <a:bodyPr/>
        <a:lstStyle/>
        <a:p>
          <a:r>
            <a:rPr lang="en-US"/>
            <a:t>Step 4: Define Test Criteria</a:t>
          </a:r>
        </a:p>
      </dgm:t>
    </dgm:pt>
    <dgm:pt modelId="{674520A9-C755-46F8-91C0-4FAC15183CE6}" type="parTrans" cxnId="{C1A141DD-8438-46D0-8A8D-FA94D5F2C8CF}">
      <dgm:prSet/>
      <dgm:spPr/>
      <dgm:t>
        <a:bodyPr/>
        <a:lstStyle/>
        <a:p>
          <a:endParaRPr lang="en-US"/>
        </a:p>
      </dgm:t>
    </dgm:pt>
    <dgm:pt modelId="{12C6DE4A-9944-4242-A31D-2792F9E04AAD}" type="sibTrans" cxnId="{C1A141DD-8438-46D0-8A8D-FA94D5F2C8CF}">
      <dgm:prSet/>
      <dgm:spPr/>
      <dgm:t>
        <a:bodyPr/>
        <a:lstStyle/>
        <a:p>
          <a:endParaRPr lang="en-US"/>
        </a:p>
      </dgm:t>
    </dgm:pt>
    <dgm:pt modelId="{C91363D2-245F-44A9-8036-61130239DF92}">
      <dgm:prSet phldrT="[Text]"/>
      <dgm:spPr/>
      <dgm:t>
        <a:bodyPr/>
        <a:lstStyle/>
        <a:p>
          <a:r>
            <a:rPr lang="en-US"/>
            <a:t>Step 5: Resource Planning</a:t>
          </a:r>
        </a:p>
      </dgm:t>
    </dgm:pt>
    <dgm:pt modelId="{8A8693E2-CDE1-419D-ABF6-4311CEFC295C}" type="parTrans" cxnId="{809674B0-2727-4330-B737-9D083F6ED638}">
      <dgm:prSet/>
      <dgm:spPr/>
      <dgm:t>
        <a:bodyPr/>
        <a:lstStyle/>
        <a:p>
          <a:endParaRPr lang="en-US"/>
        </a:p>
      </dgm:t>
    </dgm:pt>
    <dgm:pt modelId="{7831A816-0C4B-47CC-9A5B-ACF3833961BC}" type="sibTrans" cxnId="{809674B0-2727-4330-B737-9D083F6ED638}">
      <dgm:prSet/>
      <dgm:spPr/>
      <dgm:t>
        <a:bodyPr/>
        <a:lstStyle/>
        <a:p>
          <a:endParaRPr lang="en-US"/>
        </a:p>
      </dgm:t>
    </dgm:pt>
    <dgm:pt modelId="{3F2E73FF-17DF-421D-9F94-70D9B038C525}">
      <dgm:prSet phldrT="[Text]"/>
      <dgm:spPr/>
      <dgm:t>
        <a:bodyPr/>
        <a:lstStyle/>
        <a:p>
          <a:r>
            <a:rPr lang="en-US"/>
            <a:t>Step 6: Plan Test Environment</a:t>
          </a:r>
        </a:p>
      </dgm:t>
    </dgm:pt>
    <dgm:pt modelId="{77508222-DBDD-4F9A-BA41-5034C72A86B8}" type="parTrans" cxnId="{AED988FD-EA2C-42E4-8280-C244556ECB8F}">
      <dgm:prSet/>
      <dgm:spPr/>
      <dgm:t>
        <a:bodyPr/>
        <a:lstStyle/>
        <a:p>
          <a:endParaRPr lang="en-US"/>
        </a:p>
      </dgm:t>
    </dgm:pt>
    <dgm:pt modelId="{3A64D014-BC35-4D8F-8214-CCBD94642E2B}" type="sibTrans" cxnId="{AED988FD-EA2C-42E4-8280-C244556ECB8F}">
      <dgm:prSet/>
      <dgm:spPr/>
      <dgm:t>
        <a:bodyPr/>
        <a:lstStyle/>
        <a:p>
          <a:endParaRPr lang="en-US"/>
        </a:p>
      </dgm:t>
    </dgm:pt>
    <dgm:pt modelId="{9864917C-8B05-49A3-90BE-D865E644E3B4}">
      <dgm:prSet phldrT="[Text]"/>
      <dgm:spPr/>
      <dgm:t>
        <a:bodyPr/>
        <a:lstStyle/>
        <a:p>
          <a:r>
            <a:rPr lang="en-US"/>
            <a:t>Step 7: Schedule &amp; Estimation</a:t>
          </a:r>
        </a:p>
      </dgm:t>
    </dgm:pt>
    <dgm:pt modelId="{6BB12F1E-ABFC-4246-A837-DC8BBF51B34B}" type="parTrans" cxnId="{AB4AE83B-498B-4C90-93C4-A897AFC05794}">
      <dgm:prSet/>
      <dgm:spPr/>
      <dgm:t>
        <a:bodyPr/>
        <a:lstStyle/>
        <a:p>
          <a:endParaRPr lang="en-US"/>
        </a:p>
      </dgm:t>
    </dgm:pt>
    <dgm:pt modelId="{1B8DE279-6EF1-4082-81E7-48F510D69EF3}" type="sibTrans" cxnId="{AB4AE83B-498B-4C90-93C4-A897AFC05794}">
      <dgm:prSet/>
      <dgm:spPr/>
      <dgm:t>
        <a:bodyPr/>
        <a:lstStyle/>
        <a:p>
          <a:endParaRPr lang="en-US"/>
        </a:p>
      </dgm:t>
    </dgm:pt>
    <dgm:pt modelId="{1F80D027-6F3A-4735-8F04-3D338BF78864}">
      <dgm:prSet phldrT="[Text]"/>
      <dgm:spPr/>
      <dgm:t>
        <a:bodyPr/>
        <a:lstStyle/>
        <a:p>
          <a:r>
            <a:rPr lang="en-US"/>
            <a:t>Step 8: Determine Test Deliverables</a:t>
          </a:r>
        </a:p>
      </dgm:t>
    </dgm:pt>
    <dgm:pt modelId="{C726C00E-1C93-42C2-BB05-E2209894E145}" type="parTrans" cxnId="{1D422451-9522-45F7-BF2E-98615AC05725}">
      <dgm:prSet/>
      <dgm:spPr/>
      <dgm:t>
        <a:bodyPr/>
        <a:lstStyle/>
        <a:p>
          <a:endParaRPr lang="en-US"/>
        </a:p>
      </dgm:t>
    </dgm:pt>
    <dgm:pt modelId="{FADA53B3-7479-430A-B974-F0D1FB11B4C3}" type="sibTrans" cxnId="{1D422451-9522-45F7-BF2E-98615AC05725}">
      <dgm:prSet/>
      <dgm:spPr/>
      <dgm:t>
        <a:bodyPr/>
        <a:lstStyle/>
        <a:p>
          <a:endParaRPr lang="en-US"/>
        </a:p>
      </dgm:t>
    </dgm:pt>
    <dgm:pt modelId="{950489DD-A138-4087-B213-37FD2444ADD4}" type="pres">
      <dgm:prSet presAssocID="{A85A66B9-3E45-429A-8410-4F316D58BA62}" presName="Name0" presStyleCnt="0">
        <dgm:presLayoutVars>
          <dgm:dir/>
          <dgm:resizeHandles val="exact"/>
        </dgm:presLayoutVars>
      </dgm:prSet>
      <dgm:spPr/>
    </dgm:pt>
    <dgm:pt modelId="{D2CF086A-F61A-4272-A812-A5D36E8AF19C}" type="pres">
      <dgm:prSet presAssocID="{1370F485-420F-4C95-942A-ECC5FC6A4F72}" presName="node" presStyleLbl="node1" presStyleIdx="0" presStyleCnt="8">
        <dgm:presLayoutVars>
          <dgm:bulletEnabled val="1"/>
        </dgm:presLayoutVars>
      </dgm:prSet>
      <dgm:spPr/>
    </dgm:pt>
    <dgm:pt modelId="{F74BFB19-6427-4A51-A353-38A32EECD132}" type="pres">
      <dgm:prSet presAssocID="{A1AD08D8-9780-4AA5-8334-3BC6592548EB}" presName="sibTrans" presStyleLbl="sibTrans1D1" presStyleIdx="0" presStyleCnt="7"/>
      <dgm:spPr/>
    </dgm:pt>
    <dgm:pt modelId="{77136FF0-515D-40D4-B2C2-8659CCAB99DB}" type="pres">
      <dgm:prSet presAssocID="{A1AD08D8-9780-4AA5-8334-3BC6592548EB}" presName="connectorText" presStyleLbl="sibTrans1D1" presStyleIdx="0" presStyleCnt="7"/>
      <dgm:spPr/>
    </dgm:pt>
    <dgm:pt modelId="{0E58C07B-CE8C-49E3-8A53-3CCDE96572F3}" type="pres">
      <dgm:prSet presAssocID="{5149CAE4-4567-4177-AA95-FABBA0547C83}" presName="node" presStyleLbl="node1" presStyleIdx="1" presStyleCnt="8">
        <dgm:presLayoutVars>
          <dgm:bulletEnabled val="1"/>
        </dgm:presLayoutVars>
      </dgm:prSet>
      <dgm:spPr/>
    </dgm:pt>
    <dgm:pt modelId="{46C1433A-0CBE-43D3-8277-268D0D2849C7}" type="pres">
      <dgm:prSet presAssocID="{0AD074E9-F615-4483-8CD2-FFA45DF6C2E1}" presName="sibTrans" presStyleLbl="sibTrans1D1" presStyleIdx="1" presStyleCnt="7"/>
      <dgm:spPr/>
    </dgm:pt>
    <dgm:pt modelId="{A6E9AD37-53DB-47D5-B41C-FB1931144EBD}" type="pres">
      <dgm:prSet presAssocID="{0AD074E9-F615-4483-8CD2-FFA45DF6C2E1}" presName="connectorText" presStyleLbl="sibTrans1D1" presStyleIdx="1" presStyleCnt="7"/>
      <dgm:spPr/>
    </dgm:pt>
    <dgm:pt modelId="{2A2477AA-E6E7-4A88-A924-D60FFE30231F}" type="pres">
      <dgm:prSet presAssocID="{9AB71D1E-C2A8-4663-9339-F446AC4884E3}" presName="node" presStyleLbl="node1" presStyleIdx="2" presStyleCnt="8">
        <dgm:presLayoutVars>
          <dgm:bulletEnabled val="1"/>
        </dgm:presLayoutVars>
      </dgm:prSet>
      <dgm:spPr/>
    </dgm:pt>
    <dgm:pt modelId="{92D2B1B9-F0C1-4358-BB5F-600E6FE0452F}" type="pres">
      <dgm:prSet presAssocID="{3BAA3B96-BC92-4B4E-AE8E-DFA2A1447245}" presName="sibTrans" presStyleLbl="sibTrans1D1" presStyleIdx="2" presStyleCnt="7"/>
      <dgm:spPr/>
    </dgm:pt>
    <dgm:pt modelId="{834D2564-EA43-41D5-A274-FBB49DE941B2}" type="pres">
      <dgm:prSet presAssocID="{3BAA3B96-BC92-4B4E-AE8E-DFA2A1447245}" presName="connectorText" presStyleLbl="sibTrans1D1" presStyleIdx="2" presStyleCnt="7"/>
      <dgm:spPr/>
    </dgm:pt>
    <dgm:pt modelId="{6DFE8DA7-1B87-4320-84FB-D6062B5DA700}" type="pres">
      <dgm:prSet presAssocID="{830D8FBC-2659-4B31-971F-32EE961F4D77}" presName="node" presStyleLbl="node1" presStyleIdx="3" presStyleCnt="8">
        <dgm:presLayoutVars>
          <dgm:bulletEnabled val="1"/>
        </dgm:presLayoutVars>
      </dgm:prSet>
      <dgm:spPr/>
    </dgm:pt>
    <dgm:pt modelId="{F78C792E-0CF4-4F54-AD01-81CE8DD7A748}" type="pres">
      <dgm:prSet presAssocID="{12C6DE4A-9944-4242-A31D-2792F9E04AAD}" presName="sibTrans" presStyleLbl="sibTrans1D1" presStyleIdx="3" presStyleCnt="7"/>
      <dgm:spPr/>
    </dgm:pt>
    <dgm:pt modelId="{039E3398-0961-4F99-9FEF-9902E4656BB1}" type="pres">
      <dgm:prSet presAssocID="{12C6DE4A-9944-4242-A31D-2792F9E04AAD}" presName="connectorText" presStyleLbl="sibTrans1D1" presStyleIdx="3" presStyleCnt="7"/>
      <dgm:spPr/>
    </dgm:pt>
    <dgm:pt modelId="{CD5B8379-7BC8-4DA8-B4C2-17C82917BC3C}" type="pres">
      <dgm:prSet presAssocID="{C91363D2-245F-44A9-8036-61130239DF92}" presName="node" presStyleLbl="node1" presStyleIdx="4" presStyleCnt="8">
        <dgm:presLayoutVars>
          <dgm:bulletEnabled val="1"/>
        </dgm:presLayoutVars>
      </dgm:prSet>
      <dgm:spPr/>
    </dgm:pt>
    <dgm:pt modelId="{0D9B763A-B647-4E01-8D77-7AB5BA770B46}" type="pres">
      <dgm:prSet presAssocID="{7831A816-0C4B-47CC-9A5B-ACF3833961BC}" presName="sibTrans" presStyleLbl="sibTrans1D1" presStyleIdx="4" presStyleCnt="7"/>
      <dgm:spPr/>
    </dgm:pt>
    <dgm:pt modelId="{FDAABE6D-3290-4F41-BC56-6A7278A78EB9}" type="pres">
      <dgm:prSet presAssocID="{7831A816-0C4B-47CC-9A5B-ACF3833961BC}" presName="connectorText" presStyleLbl="sibTrans1D1" presStyleIdx="4" presStyleCnt="7"/>
      <dgm:spPr/>
    </dgm:pt>
    <dgm:pt modelId="{8E9AA0FD-C7B5-4530-8BA8-26B4DB482711}" type="pres">
      <dgm:prSet presAssocID="{3F2E73FF-17DF-421D-9F94-70D9B038C525}" presName="node" presStyleLbl="node1" presStyleIdx="5" presStyleCnt="8">
        <dgm:presLayoutVars>
          <dgm:bulletEnabled val="1"/>
        </dgm:presLayoutVars>
      </dgm:prSet>
      <dgm:spPr/>
    </dgm:pt>
    <dgm:pt modelId="{A4B350DA-91D2-415C-8017-3D9EA783E276}" type="pres">
      <dgm:prSet presAssocID="{3A64D014-BC35-4D8F-8214-CCBD94642E2B}" presName="sibTrans" presStyleLbl="sibTrans1D1" presStyleIdx="5" presStyleCnt="7"/>
      <dgm:spPr/>
    </dgm:pt>
    <dgm:pt modelId="{95CC92A4-72A0-4F4D-9B98-B3571C5AEE70}" type="pres">
      <dgm:prSet presAssocID="{3A64D014-BC35-4D8F-8214-CCBD94642E2B}" presName="connectorText" presStyleLbl="sibTrans1D1" presStyleIdx="5" presStyleCnt="7"/>
      <dgm:spPr/>
    </dgm:pt>
    <dgm:pt modelId="{691AED86-E931-4D3F-892C-DCD9BE9EFBE9}" type="pres">
      <dgm:prSet presAssocID="{9864917C-8B05-49A3-90BE-D865E644E3B4}" presName="node" presStyleLbl="node1" presStyleIdx="6" presStyleCnt="8">
        <dgm:presLayoutVars>
          <dgm:bulletEnabled val="1"/>
        </dgm:presLayoutVars>
      </dgm:prSet>
      <dgm:spPr/>
    </dgm:pt>
    <dgm:pt modelId="{03E60A48-A3AC-4F98-B1AC-FDD4A6291777}" type="pres">
      <dgm:prSet presAssocID="{1B8DE279-6EF1-4082-81E7-48F510D69EF3}" presName="sibTrans" presStyleLbl="sibTrans1D1" presStyleIdx="6" presStyleCnt="7"/>
      <dgm:spPr/>
    </dgm:pt>
    <dgm:pt modelId="{50C86095-5F5D-4B4F-B993-362003A74851}" type="pres">
      <dgm:prSet presAssocID="{1B8DE279-6EF1-4082-81E7-48F510D69EF3}" presName="connectorText" presStyleLbl="sibTrans1D1" presStyleIdx="6" presStyleCnt="7"/>
      <dgm:spPr/>
    </dgm:pt>
    <dgm:pt modelId="{14A7B396-0521-4A84-A4A1-233C83DC3EBA}" type="pres">
      <dgm:prSet presAssocID="{1F80D027-6F3A-4735-8F04-3D338BF78864}" presName="node" presStyleLbl="node1" presStyleIdx="7" presStyleCnt="8">
        <dgm:presLayoutVars>
          <dgm:bulletEnabled val="1"/>
        </dgm:presLayoutVars>
      </dgm:prSet>
      <dgm:spPr/>
    </dgm:pt>
  </dgm:ptLst>
  <dgm:cxnLst>
    <dgm:cxn modelId="{6164650C-347F-4BC4-B7BD-2399F5DFCB8E}" type="presOf" srcId="{12C6DE4A-9944-4242-A31D-2792F9E04AAD}" destId="{F78C792E-0CF4-4F54-AD01-81CE8DD7A748}" srcOrd="0" destOrd="0" presId="urn:microsoft.com/office/officeart/2005/8/layout/bProcess3"/>
    <dgm:cxn modelId="{0713581C-7B4B-4884-B1E0-DAA4FB6186DB}" type="presOf" srcId="{A1AD08D8-9780-4AA5-8334-3BC6592548EB}" destId="{F74BFB19-6427-4A51-A353-38A32EECD132}" srcOrd="0" destOrd="0" presId="urn:microsoft.com/office/officeart/2005/8/layout/bProcess3"/>
    <dgm:cxn modelId="{2E625C38-D110-4377-B68E-E033A6C86930}" srcId="{A85A66B9-3E45-429A-8410-4F316D58BA62}" destId="{1370F485-420F-4C95-942A-ECC5FC6A4F72}" srcOrd="0" destOrd="0" parTransId="{DDF1C04C-BC69-4AA5-8810-FBE77C9B6802}" sibTransId="{A1AD08D8-9780-4AA5-8334-3BC6592548EB}"/>
    <dgm:cxn modelId="{AB4AE83B-498B-4C90-93C4-A897AFC05794}" srcId="{A85A66B9-3E45-429A-8410-4F316D58BA62}" destId="{9864917C-8B05-49A3-90BE-D865E644E3B4}" srcOrd="6" destOrd="0" parTransId="{6BB12F1E-ABFC-4246-A837-DC8BBF51B34B}" sibTransId="{1B8DE279-6EF1-4082-81E7-48F510D69EF3}"/>
    <dgm:cxn modelId="{5D3DD53D-3C5C-404A-9136-20D65B23A117}" type="presOf" srcId="{1B8DE279-6EF1-4082-81E7-48F510D69EF3}" destId="{50C86095-5F5D-4B4F-B993-362003A74851}" srcOrd="1" destOrd="0" presId="urn:microsoft.com/office/officeart/2005/8/layout/bProcess3"/>
    <dgm:cxn modelId="{89E0B14A-D793-44D2-BA9D-5D46F37F108C}" srcId="{A85A66B9-3E45-429A-8410-4F316D58BA62}" destId="{5149CAE4-4567-4177-AA95-FABBA0547C83}" srcOrd="1" destOrd="0" parTransId="{D6C775E5-0308-4C23-BE65-A9462CEEB4F4}" sibTransId="{0AD074E9-F615-4483-8CD2-FFA45DF6C2E1}"/>
    <dgm:cxn modelId="{C145ED4A-FDEC-4504-9588-D26D70AE79EC}" type="presOf" srcId="{12C6DE4A-9944-4242-A31D-2792F9E04AAD}" destId="{039E3398-0961-4F99-9FEF-9902E4656BB1}" srcOrd="1" destOrd="0" presId="urn:microsoft.com/office/officeart/2005/8/layout/bProcess3"/>
    <dgm:cxn modelId="{1D422451-9522-45F7-BF2E-98615AC05725}" srcId="{A85A66B9-3E45-429A-8410-4F316D58BA62}" destId="{1F80D027-6F3A-4735-8F04-3D338BF78864}" srcOrd="7" destOrd="0" parTransId="{C726C00E-1C93-42C2-BB05-E2209894E145}" sibTransId="{FADA53B3-7479-430A-B974-F0D1FB11B4C3}"/>
    <dgm:cxn modelId="{75C97756-7688-44FD-A57C-D713AC368509}" type="presOf" srcId="{A85A66B9-3E45-429A-8410-4F316D58BA62}" destId="{950489DD-A138-4087-B213-37FD2444ADD4}" srcOrd="0" destOrd="0" presId="urn:microsoft.com/office/officeart/2005/8/layout/bProcess3"/>
    <dgm:cxn modelId="{16E0AA57-FEF3-4BFA-AF39-9B127B612F9F}" type="presOf" srcId="{3A64D014-BC35-4D8F-8214-CCBD94642E2B}" destId="{A4B350DA-91D2-415C-8017-3D9EA783E276}" srcOrd="0" destOrd="0" presId="urn:microsoft.com/office/officeart/2005/8/layout/bProcess3"/>
    <dgm:cxn modelId="{65AB7258-2FE4-41A9-B33F-75BED022AE2A}" type="presOf" srcId="{830D8FBC-2659-4B31-971F-32EE961F4D77}" destId="{6DFE8DA7-1B87-4320-84FB-D6062B5DA700}" srcOrd="0" destOrd="0" presId="urn:microsoft.com/office/officeart/2005/8/layout/bProcess3"/>
    <dgm:cxn modelId="{EB745576-0E3D-4871-9E1A-CADD776CCD63}" type="presOf" srcId="{0AD074E9-F615-4483-8CD2-FFA45DF6C2E1}" destId="{A6E9AD37-53DB-47D5-B41C-FB1931144EBD}" srcOrd="1" destOrd="0" presId="urn:microsoft.com/office/officeart/2005/8/layout/bProcess3"/>
    <dgm:cxn modelId="{91CC1886-AF93-4EF2-8697-552FF07CC9DE}" type="presOf" srcId="{1B8DE279-6EF1-4082-81E7-48F510D69EF3}" destId="{03E60A48-A3AC-4F98-B1AC-FDD4A6291777}" srcOrd="0" destOrd="0" presId="urn:microsoft.com/office/officeart/2005/8/layout/bProcess3"/>
    <dgm:cxn modelId="{6421359D-A6DC-4663-BBE4-6A8639E5A4FF}" type="presOf" srcId="{5149CAE4-4567-4177-AA95-FABBA0547C83}" destId="{0E58C07B-CE8C-49E3-8A53-3CCDE96572F3}" srcOrd="0" destOrd="0" presId="urn:microsoft.com/office/officeart/2005/8/layout/bProcess3"/>
    <dgm:cxn modelId="{8A14719F-1A60-40F9-B02D-AAB88A80112A}" type="presOf" srcId="{3F2E73FF-17DF-421D-9F94-70D9B038C525}" destId="{8E9AA0FD-C7B5-4530-8BA8-26B4DB482711}" srcOrd="0" destOrd="0" presId="urn:microsoft.com/office/officeart/2005/8/layout/bProcess3"/>
    <dgm:cxn modelId="{816FC29F-B13C-4B06-9DFB-8CD579E1CE1A}" type="presOf" srcId="{1F80D027-6F3A-4735-8F04-3D338BF78864}" destId="{14A7B396-0521-4A84-A4A1-233C83DC3EBA}" srcOrd="0" destOrd="0" presId="urn:microsoft.com/office/officeart/2005/8/layout/bProcess3"/>
    <dgm:cxn modelId="{662545A0-BD26-447F-9D66-5779D521A08F}" type="presOf" srcId="{3BAA3B96-BC92-4B4E-AE8E-DFA2A1447245}" destId="{92D2B1B9-F0C1-4358-BB5F-600E6FE0452F}" srcOrd="0" destOrd="0" presId="urn:microsoft.com/office/officeart/2005/8/layout/bProcess3"/>
    <dgm:cxn modelId="{809674B0-2727-4330-B737-9D083F6ED638}" srcId="{A85A66B9-3E45-429A-8410-4F316D58BA62}" destId="{C91363D2-245F-44A9-8036-61130239DF92}" srcOrd="4" destOrd="0" parTransId="{8A8693E2-CDE1-419D-ABF6-4311CEFC295C}" sibTransId="{7831A816-0C4B-47CC-9A5B-ACF3833961BC}"/>
    <dgm:cxn modelId="{8CA480B2-B48A-4155-87D3-8369DA54F6FC}" type="presOf" srcId="{1370F485-420F-4C95-942A-ECC5FC6A4F72}" destId="{D2CF086A-F61A-4272-A812-A5D36E8AF19C}" srcOrd="0" destOrd="0" presId="urn:microsoft.com/office/officeart/2005/8/layout/bProcess3"/>
    <dgm:cxn modelId="{0823B9C4-8B4C-4772-B322-12B37DF5F34E}" type="presOf" srcId="{A1AD08D8-9780-4AA5-8334-3BC6592548EB}" destId="{77136FF0-515D-40D4-B2C2-8659CCAB99DB}" srcOrd="1" destOrd="0" presId="urn:microsoft.com/office/officeart/2005/8/layout/bProcess3"/>
    <dgm:cxn modelId="{1E683BCB-5EBC-4281-BEDE-D229341B31FD}" type="presOf" srcId="{9AB71D1E-C2A8-4663-9339-F446AC4884E3}" destId="{2A2477AA-E6E7-4A88-A924-D60FFE30231F}" srcOrd="0" destOrd="0" presId="urn:microsoft.com/office/officeart/2005/8/layout/bProcess3"/>
    <dgm:cxn modelId="{D96563D1-09C3-491C-B721-257B7744E57F}" srcId="{A85A66B9-3E45-429A-8410-4F316D58BA62}" destId="{9AB71D1E-C2A8-4663-9339-F446AC4884E3}" srcOrd="2" destOrd="0" parTransId="{C61CEB62-7CD9-4CF3-90D4-7666FBF829D6}" sibTransId="{3BAA3B96-BC92-4B4E-AE8E-DFA2A1447245}"/>
    <dgm:cxn modelId="{3BAB79D3-1521-4E12-A8E9-47AC5D40BCCE}" type="presOf" srcId="{9864917C-8B05-49A3-90BE-D865E644E3B4}" destId="{691AED86-E931-4D3F-892C-DCD9BE9EFBE9}" srcOrd="0" destOrd="0" presId="urn:microsoft.com/office/officeart/2005/8/layout/bProcess3"/>
    <dgm:cxn modelId="{C1A141DD-8438-46D0-8A8D-FA94D5F2C8CF}" srcId="{A85A66B9-3E45-429A-8410-4F316D58BA62}" destId="{830D8FBC-2659-4B31-971F-32EE961F4D77}" srcOrd="3" destOrd="0" parTransId="{674520A9-C755-46F8-91C0-4FAC15183CE6}" sibTransId="{12C6DE4A-9944-4242-A31D-2792F9E04AAD}"/>
    <dgm:cxn modelId="{89B800E1-99DB-404A-8D53-A46C783821BF}" type="presOf" srcId="{7831A816-0C4B-47CC-9A5B-ACF3833961BC}" destId="{FDAABE6D-3290-4F41-BC56-6A7278A78EB9}" srcOrd="1" destOrd="0" presId="urn:microsoft.com/office/officeart/2005/8/layout/bProcess3"/>
    <dgm:cxn modelId="{3269B2E5-5D53-4F73-9EC2-E1CF024FAEC6}" type="presOf" srcId="{0AD074E9-F615-4483-8CD2-FFA45DF6C2E1}" destId="{46C1433A-0CBE-43D3-8277-268D0D2849C7}" srcOrd="0" destOrd="0" presId="urn:microsoft.com/office/officeart/2005/8/layout/bProcess3"/>
    <dgm:cxn modelId="{81A20EF4-2520-4B6E-A4D9-7292ED403050}" type="presOf" srcId="{3BAA3B96-BC92-4B4E-AE8E-DFA2A1447245}" destId="{834D2564-EA43-41D5-A274-FBB49DE941B2}" srcOrd="1" destOrd="0" presId="urn:microsoft.com/office/officeart/2005/8/layout/bProcess3"/>
    <dgm:cxn modelId="{631DBCFA-71B8-4AA4-A7A2-E18B1B818468}" type="presOf" srcId="{C91363D2-245F-44A9-8036-61130239DF92}" destId="{CD5B8379-7BC8-4DA8-B4C2-17C82917BC3C}" srcOrd="0" destOrd="0" presId="urn:microsoft.com/office/officeart/2005/8/layout/bProcess3"/>
    <dgm:cxn modelId="{0D8E9CFC-B812-43F4-A199-8784B333DBEA}" type="presOf" srcId="{7831A816-0C4B-47CC-9A5B-ACF3833961BC}" destId="{0D9B763A-B647-4E01-8D77-7AB5BA770B46}" srcOrd="0" destOrd="0" presId="urn:microsoft.com/office/officeart/2005/8/layout/bProcess3"/>
    <dgm:cxn modelId="{AED988FD-EA2C-42E4-8280-C244556ECB8F}" srcId="{A85A66B9-3E45-429A-8410-4F316D58BA62}" destId="{3F2E73FF-17DF-421D-9F94-70D9B038C525}" srcOrd="5" destOrd="0" parTransId="{77508222-DBDD-4F9A-BA41-5034C72A86B8}" sibTransId="{3A64D014-BC35-4D8F-8214-CCBD94642E2B}"/>
    <dgm:cxn modelId="{2BA3CCFE-E410-4809-A309-48D15D5F01C7}" type="presOf" srcId="{3A64D014-BC35-4D8F-8214-CCBD94642E2B}" destId="{95CC92A4-72A0-4F4D-9B98-B3571C5AEE70}" srcOrd="1" destOrd="0" presId="urn:microsoft.com/office/officeart/2005/8/layout/bProcess3"/>
    <dgm:cxn modelId="{19DA8756-D511-4EB4-B8E8-AF71D08CD9B1}" type="presParOf" srcId="{950489DD-A138-4087-B213-37FD2444ADD4}" destId="{D2CF086A-F61A-4272-A812-A5D36E8AF19C}" srcOrd="0" destOrd="0" presId="urn:microsoft.com/office/officeart/2005/8/layout/bProcess3"/>
    <dgm:cxn modelId="{BA5832C5-CEAB-47BF-BB14-BA8E8056AFCA}" type="presParOf" srcId="{950489DD-A138-4087-B213-37FD2444ADD4}" destId="{F74BFB19-6427-4A51-A353-38A32EECD132}" srcOrd="1" destOrd="0" presId="urn:microsoft.com/office/officeart/2005/8/layout/bProcess3"/>
    <dgm:cxn modelId="{4BE310E1-9080-49AE-86CC-0565DB645478}" type="presParOf" srcId="{F74BFB19-6427-4A51-A353-38A32EECD132}" destId="{77136FF0-515D-40D4-B2C2-8659CCAB99DB}" srcOrd="0" destOrd="0" presId="urn:microsoft.com/office/officeart/2005/8/layout/bProcess3"/>
    <dgm:cxn modelId="{8A15F404-C72C-453B-B865-1097C1C9DA0A}" type="presParOf" srcId="{950489DD-A138-4087-B213-37FD2444ADD4}" destId="{0E58C07B-CE8C-49E3-8A53-3CCDE96572F3}" srcOrd="2" destOrd="0" presId="urn:microsoft.com/office/officeart/2005/8/layout/bProcess3"/>
    <dgm:cxn modelId="{9079154B-D749-4141-90F5-54861C25EC03}" type="presParOf" srcId="{950489DD-A138-4087-B213-37FD2444ADD4}" destId="{46C1433A-0CBE-43D3-8277-268D0D2849C7}" srcOrd="3" destOrd="0" presId="urn:microsoft.com/office/officeart/2005/8/layout/bProcess3"/>
    <dgm:cxn modelId="{79B4598A-5F9B-45DD-A24D-E04A3443949D}" type="presParOf" srcId="{46C1433A-0CBE-43D3-8277-268D0D2849C7}" destId="{A6E9AD37-53DB-47D5-B41C-FB1931144EBD}" srcOrd="0" destOrd="0" presId="urn:microsoft.com/office/officeart/2005/8/layout/bProcess3"/>
    <dgm:cxn modelId="{3497474F-E0C5-4275-8AED-C7E470149AC4}" type="presParOf" srcId="{950489DD-A138-4087-B213-37FD2444ADD4}" destId="{2A2477AA-E6E7-4A88-A924-D60FFE30231F}" srcOrd="4" destOrd="0" presId="urn:microsoft.com/office/officeart/2005/8/layout/bProcess3"/>
    <dgm:cxn modelId="{98126564-8069-4205-A9A3-95E3B806C4A4}" type="presParOf" srcId="{950489DD-A138-4087-B213-37FD2444ADD4}" destId="{92D2B1B9-F0C1-4358-BB5F-600E6FE0452F}" srcOrd="5" destOrd="0" presId="urn:microsoft.com/office/officeart/2005/8/layout/bProcess3"/>
    <dgm:cxn modelId="{8ACB0343-2F8F-459B-940F-315BE927728F}" type="presParOf" srcId="{92D2B1B9-F0C1-4358-BB5F-600E6FE0452F}" destId="{834D2564-EA43-41D5-A274-FBB49DE941B2}" srcOrd="0" destOrd="0" presId="urn:microsoft.com/office/officeart/2005/8/layout/bProcess3"/>
    <dgm:cxn modelId="{2A53E2F2-AC39-4146-9F33-25CBAB8FF145}" type="presParOf" srcId="{950489DD-A138-4087-B213-37FD2444ADD4}" destId="{6DFE8DA7-1B87-4320-84FB-D6062B5DA700}" srcOrd="6" destOrd="0" presId="urn:microsoft.com/office/officeart/2005/8/layout/bProcess3"/>
    <dgm:cxn modelId="{D59CB315-FDD9-47DD-BAD6-4990D835C3A8}" type="presParOf" srcId="{950489DD-A138-4087-B213-37FD2444ADD4}" destId="{F78C792E-0CF4-4F54-AD01-81CE8DD7A748}" srcOrd="7" destOrd="0" presId="urn:microsoft.com/office/officeart/2005/8/layout/bProcess3"/>
    <dgm:cxn modelId="{DC594C48-8E4C-4170-9572-8B202F678BEB}" type="presParOf" srcId="{F78C792E-0CF4-4F54-AD01-81CE8DD7A748}" destId="{039E3398-0961-4F99-9FEF-9902E4656BB1}" srcOrd="0" destOrd="0" presId="urn:microsoft.com/office/officeart/2005/8/layout/bProcess3"/>
    <dgm:cxn modelId="{296F1D5E-D273-4E90-A73D-6968411F08D3}" type="presParOf" srcId="{950489DD-A138-4087-B213-37FD2444ADD4}" destId="{CD5B8379-7BC8-4DA8-B4C2-17C82917BC3C}" srcOrd="8" destOrd="0" presId="urn:microsoft.com/office/officeart/2005/8/layout/bProcess3"/>
    <dgm:cxn modelId="{8F336017-E640-4ACC-9A79-932DE88A84E6}" type="presParOf" srcId="{950489DD-A138-4087-B213-37FD2444ADD4}" destId="{0D9B763A-B647-4E01-8D77-7AB5BA770B46}" srcOrd="9" destOrd="0" presId="urn:microsoft.com/office/officeart/2005/8/layout/bProcess3"/>
    <dgm:cxn modelId="{E2C7D29D-A31F-4089-84C1-0264F0E04148}" type="presParOf" srcId="{0D9B763A-B647-4E01-8D77-7AB5BA770B46}" destId="{FDAABE6D-3290-4F41-BC56-6A7278A78EB9}" srcOrd="0" destOrd="0" presId="urn:microsoft.com/office/officeart/2005/8/layout/bProcess3"/>
    <dgm:cxn modelId="{239164CC-A5F5-4087-979C-2372557C7972}" type="presParOf" srcId="{950489DD-A138-4087-B213-37FD2444ADD4}" destId="{8E9AA0FD-C7B5-4530-8BA8-26B4DB482711}" srcOrd="10" destOrd="0" presId="urn:microsoft.com/office/officeart/2005/8/layout/bProcess3"/>
    <dgm:cxn modelId="{326B94C4-30DC-4CE6-8043-72AA88C8505C}" type="presParOf" srcId="{950489DD-A138-4087-B213-37FD2444ADD4}" destId="{A4B350DA-91D2-415C-8017-3D9EA783E276}" srcOrd="11" destOrd="0" presId="urn:microsoft.com/office/officeart/2005/8/layout/bProcess3"/>
    <dgm:cxn modelId="{57F54C18-8CBE-4806-BE3B-6BCA04F22B95}" type="presParOf" srcId="{A4B350DA-91D2-415C-8017-3D9EA783E276}" destId="{95CC92A4-72A0-4F4D-9B98-B3571C5AEE70}" srcOrd="0" destOrd="0" presId="urn:microsoft.com/office/officeart/2005/8/layout/bProcess3"/>
    <dgm:cxn modelId="{91706C50-1DC6-4954-BFF7-42C95512D403}" type="presParOf" srcId="{950489DD-A138-4087-B213-37FD2444ADD4}" destId="{691AED86-E931-4D3F-892C-DCD9BE9EFBE9}" srcOrd="12" destOrd="0" presId="urn:microsoft.com/office/officeart/2005/8/layout/bProcess3"/>
    <dgm:cxn modelId="{508B2D03-6317-4F9F-B2CA-5E4F7AD8F89F}" type="presParOf" srcId="{950489DD-A138-4087-B213-37FD2444ADD4}" destId="{03E60A48-A3AC-4F98-B1AC-FDD4A6291777}" srcOrd="13" destOrd="0" presId="urn:microsoft.com/office/officeart/2005/8/layout/bProcess3"/>
    <dgm:cxn modelId="{42D5C5F2-8698-4257-8DF1-76CEA1CA282B}" type="presParOf" srcId="{03E60A48-A3AC-4F98-B1AC-FDD4A6291777}" destId="{50C86095-5F5D-4B4F-B993-362003A74851}" srcOrd="0" destOrd="0" presId="urn:microsoft.com/office/officeart/2005/8/layout/bProcess3"/>
    <dgm:cxn modelId="{EF14D584-032D-4B25-BCB0-A6954DDA7BA5}" type="presParOf" srcId="{950489DD-A138-4087-B213-37FD2444ADD4}" destId="{14A7B396-0521-4A84-A4A1-233C83DC3EBA}" srcOrd="14"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5CAAA0-209E-43E2-BFCB-B9B371F7DB75}" type="doc">
      <dgm:prSet loTypeId="urn:microsoft.com/office/officeart/2005/8/layout/chevronAccent+Icon" loCatId="process" qsTypeId="urn:microsoft.com/office/officeart/2005/8/quickstyle/3d5" qsCatId="3D" csTypeId="urn:microsoft.com/office/officeart/2005/8/colors/accent1_2" csCatId="accent1" phldr="1"/>
      <dgm:spPr/>
    </dgm:pt>
    <dgm:pt modelId="{ED7843F4-F216-45AF-819E-C3839073AFEE}">
      <dgm:prSet phldrT="[Text]"/>
      <dgm:spPr/>
      <dgm:t>
        <a:bodyPr/>
        <a:lstStyle/>
        <a:p>
          <a:r>
            <a:rPr lang="en-US"/>
            <a:t>Step 1: Define Scope of Testing</a:t>
          </a:r>
        </a:p>
      </dgm:t>
    </dgm:pt>
    <dgm:pt modelId="{9DA21F35-443E-488D-A024-B8EC884642C7}" type="parTrans" cxnId="{71FB9902-A5D0-4BF8-BD32-5E9A8968EF31}">
      <dgm:prSet/>
      <dgm:spPr/>
      <dgm:t>
        <a:bodyPr/>
        <a:lstStyle/>
        <a:p>
          <a:endParaRPr lang="en-US"/>
        </a:p>
      </dgm:t>
    </dgm:pt>
    <dgm:pt modelId="{96A4B89C-7FB9-485F-B777-91C4B733941C}" type="sibTrans" cxnId="{71FB9902-A5D0-4BF8-BD32-5E9A8968EF31}">
      <dgm:prSet/>
      <dgm:spPr/>
      <dgm:t>
        <a:bodyPr/>
        <a:lstStyle/>
        <a:p>
          <a:endParaRPr lang="en-US"/>
        </a:p>
      </dgm:t>
    </dgm:pt>
    <dgm:pt modelId="{4DA44CFC-FAE0-40E0-AFC4-3A5D622727BC}">
      <dgm:prSet phldrT="[Text]"/>
      <dgm:spPr/>
      <dgm:t>
        <a:bodyPr/>
        <a:lstStyle/>
        <a:p>
          <a:r>
            <a:rPr lang="en-US"/>
            <a:t>Step 2: Identify Testing Type</a:t>
          </a:r>
        </a:p>
      </dgm:t>
    </dgm:pt>
    <dgm:pt modelId="{1523CCF5-69B4-4B51-98CC-F5533AF755D2}" type="parTrans" cxnId="{5EC5EE18-F24A-44D5-AC21-4FC2BFCE8837}">
      <dgm:prSet/>
      <dgm:spPr/>
      <dgm:t>
        <a:bodyPr/>
        <a:lstStyle/>
        <a:p>
          <a:endParaRPr lang="en-US"/>
        </a:p>
      </dgm:t>
    </dgm:pt>
    <dgm:pt modelId="{E4C06001-63AE-45C1-A813-B05C4C44ECDB}" type="sibTrans" cxnId="{5EC5EE18-F24A-44D5-AC21-4FC2BFCE8837}">
      <dgm:prSet/>
      <dgm:spPr/>
      <dgm:t>
        <a:bodyPr/>
        <a:lstStyle/>
        <a:p>
          <a:endParaRPr lang="en-US"/>
        </a:p>
      </dgm:t>
    </dgm:pt>
    <dgm:pt modelId="{BA1F7B36-4E39-4CE4-97FE-82FCCDDD9961}">
      <dgm:prSet phldrT="[Text]"/>
      <dgm:spPr/>
      <dgm:t>
        <a:bodyPr/>
        <a:lstStyle/>
        <a:p>
          <a:r>
            <a:rPr lang="en-US"/>
            <a:t>Step 3: Document Risks &amp; Issues</a:t>
          </a:r>
        </a:p>
      </dgm:t>
    </dgm:pt>
    <dgm:pt modelId="{E03463CE-405D-41C9-9D75-8E3FA66602BC}" type="parTrans" cxnId="{F231CDE3-B90F-4DE5-B0F6-675F709607BB}">
      <dgm:prSet/>
      <dgm:spPr/>
      <dgm:t>
        <a:bodyPr/>
        <a:lstStyle/>
        <a:p>
          <a:endParaRPr lang="en-US"/>
        </a:p>
      </dgm:t>
    </dgm:pt>
    <dgm:pt modelId="{E4FBA585-17CC-4F27-856C-9D5394F0CF22}" type="sibTrans" cxnId="{F231CDE3-B90F-4DE5-B0F6-675F709607BB}">
      <dgm:prSet/>
      <dgm:spPr/>
      <dgm:t>
        <a:bodyPr/>
        <a:lstStyle/>
        <a:p>
          <a:endParaRPr lang="en-US"/>
        </a:p>
      </dgm:t>
    </dgm:pt>
    <dgm:pt modelId="{75DA9E56-6B4C-4B66-8D01-8D54FC5D7CC9}">
      <dgm:prSet phldrT="[Text]"/>
      <dgm:spPr/>
      <dgm:t>
        <a:bodyPr/>
        <a:lstStyle/>
        <a:p>
          <a:r>
            <a:rPr lang="en-US"/>
            <a:t>Step 4: Create Test Logistics</a:t>
          </a:r>
        </a:p>
      </dgm:t>
    </dgm:pt>
    <dgm:pt modelId="{440EEACC-5DCE-4A90-B14B-B37BEA0364FC}" type="parTrans" cxnId="{238D7E7E-8CB7-4081-86FA-4A4A0CD3B8BB}">
      <dgm:prSet/>
      <dgm:spPr/>
      <dgm:t>
        <a:bodyPr/>
        <a:lstStyle/>
        <a:p>
          <a:endParaRPr lang="en-US"/>
        </a:p>
      </dgm:t>
    </dgm:pt>
    <dgm:pt modelId="{29E23D1D-3A06-4CE3-9A37-109A89102BFF}" type="sibTrans" cxnId="{238D7E7E-8CB7-4081-86FA-4A4A0CD3B8BB}">
      <dgm:prSet/>
      <dgm:spPr/>
      <dgm:t>
        <a:bodyPr/>
        <a:lstStyle/>
        <a:p>
          <a:endParaRPr lang="en-US"/>
        </a:p>
      </dgm:t>
    </dgm:pt>
    <dgm:pt modelId="{E4B6579F-226F-487D-9117-75A65B91F2BA}" type="pres">
      <dgm:prSet presAssocID="{8B5CAAA0-209E-43E2-BFCB-B9B371F7DB75}" presName="Name0" presStyleCnt="0">
        <dgm:presLayoutVars>
          <dgm:dir/>
          <dgm:resizeHandles val="exact"/>
        </dgm:presLayoutVars>
      </dgm:prSet>
      <dgm:spPr/>
    </dgm:pt>
    <dgm:pt modelId="{FA422973-2661-4862-9863-DA7B1AAF0CE7}" type="pres">
      <dgm:prSet presAssocID="{ED7843F4-F216-45AF-819E-C3839073AFEE}" presName="composite" presStyleCnt="0"/>
      <dgm:spPr/>
    </dgm:pt>
    <dgm:pt modelId="{17B660C5-7CB1-453A-BC56-43DE9461CB68}" type="pres">
      <dgm:prSet presAssocID="{ED7843F4-F216-45AF-819E-C3839073AFEE}" presName="bgChev" presStyleLbl="node1" presStyleIdx="0" presStyleCnt="4"/>
      <dgm:spPr/>
    </dgm:pt>
    <dgm:pt modelId="{B81458CA-48AB-4E90-A71B-176ACDD62461}" type="pres">
      <dgm:prSet presAssocID="{ED7843F4-F216-45AF-819E-C3839073AFEE}" presName="txNode" presStyleLbl="fgAcc1" presStyleIdx="0" presStyleCnt="4">
        <dgm:presLayoutVars>
          <dgm:bulletEnabled val="1"/>
        </dgm:presLayoutVars>
      </dgm:prSet>
      <dgm:spPr/>
    </dgm:pt>
    <dgm:pt modelId="{76E550E2-A4FA-4464-9E6F-92DA9EA4E23A}" type="pres">
      <dgm:prSet presAssocID="{96A4B89C-7FB9-485F-B777-91C4B733941C}" presName="compositeSpace" presStyleCnt="0"/>
      <dgm:spPr/>
    </dgm:pt>
    <dgm:pt modelId="{3DF64992-209A-4B1C-B5AF-749327B0BB5C}" type="pres">
      <dgm:prSet presAssocID="{4DA44CFC-FAE0-40E0-AFC4-3A5D622727BC}" presName="composite" presStyleCnt="0"/>
      <dgm:spPr/>
    </dgm:pt>
    <dgm:pt modelId="{15372868-72ED-4F9E-A09F-80E1A4FCD16D}" type="pres">
      <dgm:prSet presAssocID="{4DA44CFC-FAE0-40E0-AFC4-3A5D622727BC}" presName="bgChev" presStyleLbl="node1" presStyleIdx="1" presStyleCnt="4"/>
      <dgm:spPr/>
    </dgm:pt>
    <dgm:pt modelId="{3064AA40-B665-48B2-AE49-A5C3C2AAEDA4}" type="pres">
      <dgm:prSet presAssocID="{4DA44CFC-FAE0-40E0-AFC4-3A5D622727BC}" presName="txNode" presStyleLbl="fgAcc1" presStyleIdx="1" presStyleCnt="4">
        <dgm:presLayoutVars>
          <dgm:bulletEnabled val="1"/>
        </dgm:presLayoutVars>
      </dgm:prSet>
      <dgm:spPr/>
    </dgm:pt>
    <dgm:pt modelId="{D85795C0-F241-4763-94E6-C3DF8638111D}" type="pres">
      <dgm:prSet presAssocID="{E4C06001-63AE-45C1-A813-B05C4C44ECDB}" presName="compositeSpace" presStyleCnt="0"/>
      <dgm:spPr/>
    </dgm:pt>
    <dgm:pt modelId="{CD1B7485-7ACD-4ABA-A686-7D79F4C8EE9B}" type="pres">
      <dgm:prSet presAssocID="{BA1F7B36-4E39-4CE4-97FE-82FCCDDD9961}" presName="composite" presStyleCnt="0"/>
      <dgm:spPr/>
    </dgm:pt>
    <dgm:pt modelId="{70B853B1-372D-40AD-BF83-C24B4B8CFA9E}" type="pres">
      <dgm:prSet presAssocID="{BA1F7B36-4E39-4CE4-97FE-82FCCDDD9961}" presName="bgChev" presStyleLbl="node1" presStyleIdx="2" presStyleCnt="4"/>
      <dgm:spPr/>
    </dgm:pt>
    <dgm:pt modelId="{2B3E28F7-E9A3-4E4F-883E-95B715AFF005}" type="pres">
      <dgm:prSet presAssocID="{BA1F7B36-4E39-4CE4-97FE-82FCCDDD9961}" presName="txNode" presStyleLbl="fgAcc1" presStyleIdx="2" presStyleCnt="4">
        <dgm:presLayoutVars>
          <dgm:bulletEnabled val="1"/>
        </dgm:presLayoutVars>
      </dgm:prSet>
      <dgm:spPr/>
    </dgm:pt>
    <dgm:pt modelId="{9FC91BB5-642E-4CCA-9A38-483ECDD2D633}" type="pres">
      <dgm:prSet presAssocID="{E4FBA585-17CC-4F27-856C-9D5394F0CF22}" presName="compositeSpace" presStyleCnt="0"/>
      <dgm:spPr/>
    </dgm:pt>
    <dgm:pt modelId="{4AA5EB9B-1D6B-4AF2-9611-1CFC0894D661}" type="pres">
      <dgm:prSet presAssocID="{75DA9E56-6B4C-4B66-8D01-8D54FC5D7CC9}" presName="composite" presStyleCnt="0"/>
      <dgm:spPr/>
    </dgm:pt>
    <dgm:pt modelId="{CEC0D375-7B3E-4D95-AAC0-41464258276F}" type="pres">
      <dgm:prSet presAssocID="{75DA9E56-6B4C-4B66-8D01-8D54FC5D7CC9}" presName="bgChev" presStyleLbl="node1" presStyleIdx="3" presStyleCnt="4"/>
      <dgm:spPr/>
    </dgm:pt>
    <dgm:pt modelId="{DA9C0615-F173-4133-BDF4-1B2334C089FA}" type="pres">
      <dgm:prSet presAssocID="{75DA9E56-6B4C-4B66-8D01-8D54FC5D7CC9}" presName="txNode" presStyleLbl="fgAcc1" presStyleIdx="3" presStyleCnt="4">
        <dgm:presLayoutVars>
          <dgm:bulletEnabled val="1"/>
        </dgm:presLayoutVars>
      </dgm:prSet>
      <dgm:spPr/>
    </dgm:pt>
  </dgm:ptLst>
  <dgm:cxnLst>
    <dgm:cxn modelId="{71FB9902-A5D0-4BF8-BD32-5E9A8968EF31}" srcId="{8B5CAAA0-209E-43E2-BFCB-B9B371F7DB75}" destId="{ED7843F4-F216-45AF-819E-C3839073AFEE}" srcOrd="0" destOrd="0" parTransId="{9DA21F35-443E-488D-A024-B8EC884642C7}" sibTransId="{96A4B89C-7FB9-485F-B777-91C4B733941C}"/>
    <dgm:cxn modelId="{5265E914-8332-47B3-A2D3-C9C41BA70EE6}" type="presOf" srcId="{8B5CAAA0-209E-43E2-BFCB-B9B371F7DB75}" destId="{E4B6579F-226F-487D-9117-75A65B91F2BA}" srcOrd="0" destOrd="0" presId="urn:microsoft.com/office/officeart/2005/8/layout/chevronAccent+Icon"/>
    <dgm:cxn modelId="{5EC5EE18-F24A-44D5-AC21-4FC2BFCE8837}" srcId="{8B5CAAA0-209E-43E2-BFCB-B9B371F7DB75}" destId="{4DA44CFC-FAE0-40E0-AFC4-3A5D622727BC}" srcOrd="1" destOrd="0" parTransId="{1523CCF5-69B4-4B51-98CC-F5533AF755D2}" sibTransId="{E4C06001-63AE-45C1-A813-B05C4C44ECDB}"/>
    <dgm:cxn modelId="{238D7E7E-8CB7-4081-86FA-4A4A0CD3B8BB}" srcId="{8B5CAAA0-209E-43E2-BFCB-B9B371F7DB75}" destId="{75DA9E56-6B4C-4B66-8D01-8D54FC5D7CC9}" srcOrd="3" destOrd="0" parTransId="{440EEACC-5DCE-4A90-B14B-B37BEA0364FC}" sibTransId="{29E23D1D-3A06-4CE3-9A37-109A89102BFF}"/>
    <dgm:cxn modelId="{4ECC6E97-A869-410B-964F-7F9D72E4D170}" type="presOf" srcId="{BA1F7B36-4E39-4CE4-97FE-82FCCDDD9961}" destId="{2B3E28F7-E9A3-4E4F-883E-95B715AFF005}" srcOrd="0" destOrd="0" presId="urn:microsoft.com/office/officeart/2005/8/layout/chevronAccent+Icon"/>
    <dgm:cxn modelId="{00D232B0-4965-4455-A45E-0BEE2877B9B9}" type="presOf" srcId="{4DA44CFC-FAE0-40E0-AFC4-3A5D622727BC}" destId="{3064AA40-B665-48B2-AE49-A5C3C2AAEDA4}" srcOrd="0" destOrd="0" presId="urn:microsoft.com/office/officeart/2005/8/layout/chevronAccent+Icon"/>
    <dgm:cxn modelId="{D8C42CC0-5472-4A95-8F66-A0460083F917}" type="presOf" srcId="{ED7843F4-F216-45AF-819E-C3839073AFEE}" destId="{B81458CA-48AB-4E90-A71B-176ACDD62461}" srcOrd="0" destOrd="0" presId="urn:microsoft.com/office/officeart/2005/8/layout/chevronAccent+Icon"/>
    <dgm:cxn modelId="{F231CDE3-B90F-4DE5-B0F6-675F709607BB}" srcId="{8B5CAAA0-209E-43E2-BFCB-B9B371F7DB75}" destId="{BA1F7B36-4E39-4CE4-97FE-82FCCDDD9961}" srcOrd="2" destOrd="0" parTransId="{E03463CE-405D-41C9-9D75-8E3FA66602BC}" sibTransId="{E4FBA585-17CC-4F27-856C-9D5394F0CF22}"/>
    <dgm:cxn modelId="{2732F8EE-7D16-491B-92CE-C2B46D3EA63B}" type="presOf" srcId="{75DA9E56-6B4C-4B66-8D01-8D54FC5D7CC9}" destId="{DA9C0615-F173-4133-BDF4-1B2334C089FA}" srcOrd="0" destOrd="0" presId="urn:microsoft.com/office/officeart/2005/8/layout/chevronAccent+Icon"/>
    <dgm:cxn modelId="{3A8D764D-61E2-4869-BFC9-0A81C82FE997}" type="presParOf" srcId="{E4B6579F-226F-487D-9117-75A65B91F2BA}" destId="{FA422973-2661-4862-9863-DA7B1AAF0CE7}" srcOrd="0" destOrd="0" presId="urn:microsoft.com/office/officeart/2005/8/layout/chevronAccent+Icon"/>
    <dgm:cxn modelId="{36A115DD-CD33-4EA9-8750-2F36106B8D29}" type="presParOf" srcId="{FA422973-2661-4862-9863-DA7B1AAF0CE7}" destId="{17B660C5-7CB1-453A-BC56-43DE9461CB68}" srcOrd="0" destOrd="0" presId="urn:microsoft.com/office/officeart/2005/8/layout/chevronAccent+Icon"/>
    <dgm:cxn modelId="{826A54B3-5BD6-44E5-A8BB-272DD780DA57}" type="presParOf" srcId="{FA422973-2661-4862-9863-DA7B1AAF0CE7}" destId="{B81458CA-48AB-4E90-A71B-176ACDD62461}" srcOrd="1" destOrd="0" presId="urn:microsoft.com/office/officeart/2005/8/layout/chevronAccent+Icon"/>
    <dgm:cxn modelId="{1A3A78CE-A4BB-4145-990B-2E829FCC923E}" type="presParOf" srcId="{E4B6579F-226F-487D-9117-75A65B91F2BA}" destId="{76E550E2-A4FA-4464-9E6F-92DA9EA4E23A}" srcOrd="1" destOrd="0" presId="urn:microsoft.com/office/officeart/2005/8/layout/chevronAccent+Icon"/>
    <dgm:cxn modelId="{6E47FD9E-1E28-4245-926E-42160B71D8FD}" type="presParOf" srcId="{E4B6579F-226F-487D-9117-75A65B91F2BA}" destId="{3DF64992-209A-4B1C-B5AF-749327B0BB5C}" srcOrd="2" destOrd="0" presId="urn:microsoft.com/office/officeart/2005/8/layout/chevronAccent+Icon"/>
    <dgm:cxn modelId="{960ED060-AA42-4CBE-8E2B-D42DFD4D4152}" type="presParOf" srcId="{3DF64992-209A-4B1C-B5AF-749327B0BB5C}" destId="{15372868-72ED-4F9E-A09F-80E1A4FCD16D}" srcOrd="0" destOrd="0" presId="urn:microsoft.com/office/officeart/2005/8/layout/chevronAccent+Icon"/>
    <dgm:cxn modelId="{B7F4B8ED-10C5-415B-A629-7AB3C260BD76}" type="presParOf" srcId="{3DF64992-209A-4B1C-B5AF-749327B0BB5C}" destId="{3064AA40-B665-48B2-AE49-A5C3C2AAEDA4}" srcOrd="1" destOrd="0" presId="urn:microsoft.com/office/officeart/2005/8/layout/chevronAccent+Icon"/>
    <dgm:cxn modelId="{F66741AC-F476-401F-B313-A59D52EAD758}" type="presParOf" srcId="{E4B6579F-226F-487D-9117-75A65B91F2BA}" destId="{D85795C0-F241-4763-94E6-C3DF8638111D}" srcOrd="3" destOrd="0" presId="urn:microsoft.com/office/officeart/2005/8/layout/chevronAccent+Icon"/>
    <dgm:cxn modelId="{5CF754BF-D19D-457C-90E2-196E1E401464}" type="presParOf" srcId="{E4B6579F-226F-487D-9117-75A65B91F2BA}" destId="{CD1B7485-7ACD-4ABA-A686-7D79F4C8EE9B}" srcOrd="4" destOrd="0" presId="urn:microsoft.com/office/officeart/2005/8/layout/chevronAccent+Icon"/>
    <dgm:cxn modelId="{8D30A32C-0ECB-49B8-B42C-9DC0EFDCB469}" type="presParOf" srcId="{CD1B7485-7ACD-4ABA-A686-7D79F4C8EE9B}" destId="{70B853B1-372D-40AD-BF83-C24B4B8CFA9E}" srcOrd="0" destOrd="0" presId="urn:microsoft.com/office/officeart/2005/8/layout/chevronAccent+Icon"/>
    <dgm:cxn modelId="{88A2BB29-751F-40DF-9A2A-8A6C77F8C9F8}" type="presParOf" srcId="{CD1B7485-7ACD-4ABA-A686-7D79F4C8EE9B}" destId="{2B3E28F7-E9A3-4E4F-883E-95B715AFF005}" srcOrd="1" destOrd="0" presId="urn:microsoft.com/office/officeart/2005/8/layout/chevronAccent+Icon"/>
    <dgm:cxn modelId="{7BBF3B5A-0F8D-4A8D-9F3C-BBEB64E3E339}" type="presParOf" srcId="{E4B6579F-226F-487D-9117-75A65B91F2BA}" destId="{9FC91BB5-642E-4CCA-9A38-483ECDD2D633}" srcOrd="5" destOrd="0" presId="urn:microsoft.com/office/officeart/2005/8/layout/chevronAccent+Icon"/>
    <dgm:cxn modelId="{25101E6E-03FE-4D64-92FE-08AF767741BC}" type="presParOf" srcId="{E4B6579F-226F-487D-9117-75A65B91F2BA}" destId="{4AA5EB9B-1D6B-4AF2-9611-1CFC0894D661}" srcOrd="6" destOrd="0" presId="urn:microsoft.com/office/officeart/2005/8/layout/chevronAccent+Icon"/>
    <dgm:cxn modelId="{757C0FB9-0F37-40E8-99C2-338E44BF363B}" type="presParOf" srcId="{4AA5EB9B-1D6B-4AF2-9611-1CFC0894D661}" destId="{CEC0D375-7B3E-4D95-AAC0-41464258276F}" srcOrd="0" destOrd="0" presId="urn:microsoft.com/office/officeart/2005/8/layout/chevronAccent+Icon"/>
    <dgm:cxn modelId="{EA6BA3DB-647A-4BCB-B0E7-7596B09DA336}" type="presParOf" srcId="{4AA5EB9B-1D6B-4AF2-9611-1CFC0894D661}" destId="{DA9C0615-F173-4133-BDF4-1B2334C089FA}" srcOrd="1" destOrd="0" presId="urn:microsoft.com/office/officeart/2005/8/layout/chevronAccent+Icon"/>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FEFB303-D83D-44C7-A296-7B8CF6DBC89B}" type="doc">
      <dgm:prSet loTypeId="urn:microsoft.com/office/officeart/2005/8/layout/hProcess11" loCatId="process" qsTypeId="urn:microsoft.com/office/officeart/2009/2/quickstyle/3d8" qsCatId="3D" csTypeId="urn:microsoft.com/office/officeart/2005/8/colors/accent1_2" csCatId="accent1" phldr="1"/>
      <dgm:spPr/>
      <dgm:t>
        <a:bodyPr/>
        <a:lstStyle/>
        <a:p>
          <a:endParaRPr lang="en-US"/>
        </a:p>
      </dgm:t>
    </dgm:pt>
    <dgm:pt modelId="{E6E5E670-A7DE-4924-9DDF-1D4A35630795}">
      <dgm:prSet phldrT="[Text]"/>
      <dgm:spPr/>
      <dgm:t>
        <a:bodyPr/>
        <a:lstStyle/>
        <a:p>
          <a:r>
            <a:rPr lang="en-US"/>
            <a:t>Before Testing</a:t>
          </a:r>
        </a:p>
      </dgm:t>
    </dgm:pt>
    <dgm:pt modelId="{40B8868F-68E8-4524-A26E-F5D203AF1C17}" type="parTrans" cxnId="{B7C17CBA-A820-4A8D-A0E0-7499A34CAB1F}">
      <dgm:prSet/>
      <dgm:spPr/>
      <dgm:t>
        <a:bodyPr/>
        <a:lstStyle/>
        <a:p>
          <a:endParaRPr lang="en-US"/>
        </a:p>
      </dgm:t>
    </dgm:pt>
    <dgm:pt modelId="{4A401D90-EC1D-4FC4-83A8-4E1555CE3D16}" type="sibTrans" cxnId="{B7C17CBA-A820-4A8D-A0E0-7499A34CAB1F}">
      <dgm:prSet/>
      <dgm:spPr/>
      <dgm:t>
        <a:bodyPr/>
        <a:lstStyle/>
        <a:p>
          <a:endParaRPr lang="en-US"/>
        </a:p>
      </dgm:t>
    </dgm:pt>
    <dgm:pt modelId="{81C1AF48-4711-45A6-9694-94172745F863}">
      <dgm:prSet phldrT="[Text]"/>
      <dgm:spPr/>
      <dgm:t>
        <a:bodyPr/>
        <a:lstStyle/>
        <a:p>
          <a:r>
            <a:rPr lang="en-US"/>
            <a:t>Plans Document</a:t>
          </a:r>
        </a:p>
      </dgm:t>
    </dgm:pt>
    <dgm:pt modelId="{0577B129-83E5-4716-8439-72D48A0FE2BF}" type="parTrans" cxnId="{AE002A2E-96DC-4717-B17B-365C68F7CACB}">
      <dgm:prSet/>
      <dgm:spPr/>
      <dgm:t>
        <a:bodyPr/>
        <a:lstStyle/>
        <a:p>
          <a:endParaRPr lang="en-US"/>
        </a:p>
      </dgm:t>
    </dgm:pt>
    <dgm:pt modelId="{6F2B3C2E-BA91-4859-A866-82C8BCB9A27B}" type="sibTrans" cxnId="{AE002A2E-96DC-4717-B17B-365C68F7CACB}">
      <dgm:prSet/>
      <dgm:spPr/>
      <dgm:t>
        <a:bodyPr/>
        <a:lstStyle/>
        <a:p>
          <a:endParaRPr lang="en-US"/>
        </a:p>
      </dgm:t>
    </dgm:pt>
    <dgm:pt modelId="{9209B36D-02D4-4CA0-A9A1-A61BBF2D3FC9}">
      <dgm:prSet phldrT="[Text]"/>
      <dgm:spPr/>
      <dgm:t>
        <a:bodyPr/>
        <a:lstStyle/>
        <a:p>
          <a:r>
            <a:rPr lang="en-US"/>
            <a:t>Cases Document</a:t>
          </a:r>
        </a:p>
      </dgm:t>
    </dgm:pt>
    <dgm:pt modelId="{B8186877-4BFC-4F02-B324-1991AC53B54A}" type="parTrans" cxnId="{5D376EDF-0961-4360-BDF4-8597DC99AC1F}">
      <dgm:prSet/>
      <dgm:spPr/>
      <dgm:t>
        <a:bodyPr/>
        <a:lstStyle/>
        <a:p>
          <a:endParaRPr lang="en-US"/>
        </a:p>
      </dgm:t>
    </dgm:pt>
    <dgm:pt modelId="{858B27EB-AB54-4D2B-9D7C-958A7B30021E}" type="sibTrans" cxnId="{5D376EDF-0961-4360-BDF4-8597DC99AC1F}">
      <dgm:prSet/>
      <dgm:spPr/>
      <dgm:t>
        <a:bodyPr/>
        <a:lstStyle/>
        <a:p>
          <a:endParaRPr lang="en-US"/>
        </a:p>
      </dgm:t>
    </dgm:pt>
    <dgm:pt modelId="{8C9887B1-63DA-4324-8492-62C100BBBFE8}">
      <dgm:prSet phldrT="[Text]"/>
      <dgm:spPr/>
      <dgm:t>
        <a:bodyPr/>
        <a:lstStyle/>
        <a:p>
          <a:r>
            <a:rPr lang="en-US"/>
            <a:t>During Testing</a:t>
          </a:r>
        </a:p>
      </dgm:t>
    </dgm:pt>
    <dgm:pt modelId="{5A30B9C7-C87E-4F4C-8675-A8FAC1FEB6DA}" type="parTrans" cxnId="{323A73BD-435B-440F-A006-B99C46CB57B6}">
      <dgm:prSet/>
      <dgm:spPr/>
      <dgm:t>
        <a:bodyPr/>
        <a:lstStyle/>
        <a:p>
          <a:endParaRPr lang="en-US"/>
        </a:p>
      </dgm:t>
    </dgm:pt>
    <dgm:pt modelId="{5B9D6470-D6DC-469D-A628-A4382FED75BE}" type="sibTrans" cxnId="{323A73BD-435B-440F-A006-B99C46CB57B6}">
      <dgm:prSet/>
      <dgm:spPr/>
      <dgm:t>
        <a:bodyPr/>
        <a:lstStyle/>
        <a:p>
          <a:endParaRPr lang="en-US"/>
        </a:p>
      </dgm:t>
    </dgm:pt>
    <dgm:pt modelId="{411ABDEE-2766-46DA-AB45-8B4495B8B25F}">
      <dgm:prSet phldrT="[Text]"/>
      <dgm:spPr/>
      <dgm:t>
        <a:bodyPr/>
        <a:lstStyle/>
        <a:p>
          <a:r>
            <a:rPr lang="en-US"/>
            <a:t>Scripts</a:t>
          </a:r>
        </a:p>
      </dgm:t>
    </dgm:pt>
    <dgm:pt modelId="{4CEA0A43-1833-4EF7-88D8-AC82ADA4A3D6}" type="parTrans" cxnId="{0F3C5007-C184-448A-9DD8-BBFE2B7E31F8}">
      <dgm:prSet/>
      <dgm:spPr/>
      <dgm:t>
        <a:bodyPr/>
        <a:lstStyle/>
        <a:p>
          <a:endParaRPr lang="en-US"/>
        </a:p>
      </dgm:t>
    </dgm:pt>
    <dgm:pt modelId="{803C9F60-440F-4487-872F-41BD9ADB3482}" type="sibTrans" cxnId="{0F3C5007-C184-448A-9DD8-BBFE2B7E31F8}">
      <dgm:prSet/>
      <dgm:spPr/>
      <dgm:t>
        <a:bodyPr/>
        <a:lstStyle/>
        <a:p>
          <a:endParaRPr lang="en-US"/>
        </a:p>
      </dgm:t>
    </dgm:pt>
    <dgm:pt modelId="{B90E5D4D-1595-4E09-B885-1098FD4B7122}">
      <dgm:prSet phldrT="[Text]"/>
      <dgm:spPr/>
      <dgm:t>
        <a:bodyPr/>
        <a:lstStyle/>
        <a:p>
          <a:r>
            <a:rPr lang="en-US"/>
            <a:t>Simulators</a:t>
          </a:r>
        </a:p>
      </dgm:t>
    </dgm:pt>
    <dgm:pt modelId="{4E87730E-9759-4272-B2EC-0FDD8FBAB086}" type="parTrans" cxnId="{07F2AD3C-562A-425D-9E3B-FA7104F9CB85}">
      <dgm:prSet/>
      <dgm:spPr/>
      <dgm:t>
        <a:bodyPr/>
        <a:lstStyle/>
        <a:p>
          <a:endParaRPr lang="en-US"/>
        </a:p>
      </dgm:t>
    </dgm:pt>
    <dgm:pt modelId="{8AC2576D-CD04-46F3-AA0B-5D539E9FBE29}" type="sibTrans" cxnId="{07F2AD3C-562A-425D-9E3B-FA7104F9CB85}">
      <dgm:prSet/>
      <dgm:spPr/>
      <dgm:t>
        <a:bodyPr/>
        <a:lstStyle/>
        <a:p>
          <a:endParaRPr lang="en-US"/>
        </a:p>
      </dgm:t>
    </dgm:pt>
    <dgm:pt modelId="{A1765ADD-085C-446E-9BBA-D4238DDF77A2}">
      <dgm:prSet phldrT="[Text]"/>
      <dgm:spPr/>
      <dgm:t>
        <a:bodyPr/>
        <a:lstStyle/>
        <a:p>
          <a:r>
            <a:rPr lang="en-US"/>
            <a:t>Design Specification</a:t>
          </a:r>
        </a:p>
      </dgm:t>
    </dgm:pt>
    <dgm:pt modelId="{6C118F79-206F-40B4-B46F-5E54EA1FBF6A}" type="parTrans" cxnId="{99C1E88B-E04D-43CA-ACA6-4902F7A47620}">
      <dgm:prSet/>
      <dgm:spPr/>
      <dgm:t>
        <a:bodyPr/>
        <a:lstStyle/>
        <a:p>
          <a:endParaRPr lang="en-US"/>
        </a:p>
      </dgm:t>
    </dgm:pt>
    <dgm:pt modelId="{0AA543FD-0E75-419B-8FBD-76632714B1EF}" type="sibTrans" cxnId="{99C1E88B-E04D-43CA-ACA6-4902F7A47620}">
      <dgm:prSet/>
      <dgm:spPr/>
      <dgm:t>
        <a:bodyPr/>
        <a:lstStyle/>
        <a:p>
          <a:endParaRPr lang="en-US"/>
        </a:p>
      </dgm:t>
    </dgm:pt>
    <dgm:pt modelId="{0685A81C-10BD-4415-8D06-6BFCAD61628D}">
      <dgm:prSet phldrT="[Text]"/>
      <dgm:spPr/>
      <dgm:t>
        <a:bodyPr/>
        <a:lstStyle/>
        <a:p>
          <a:r>
            <a:rPr lang="en-US"/>
            <a:t>Data</a:t>
          </a:r>
        </a:p>
      </dgm:t>
    </dgm:pt>
    <dgm:pt modelId="{C3C781C0-E80F-4FEA-B7C8-22A362A232C7}" type="parTrans" cxnId="{93EAD62D-0BC3-4F95-BE11-326236742F3C}">
      <dgm:prSet/>
      <dgm:spPr/>
      <dgm:t>
        <a:bodyPr/>
        <a:lstStyle/>
        <a:p>
          <a:endParaRPr lang="en-US"/>
        </a:p>
      </dgm:t>
    </dgm:pt>
    <dgm:pt modelId="{C6F3DA09-3C3A-44F8-91CF-DE9E8C249373}" type="sibTrans" cxnId="{93EAD62D-0BC3-4F95-BE11-326236742F3C}">
      <dgm:prSet/>
      <dgm:spPr/>
      <dgm:t>
        <a:bodyPr/>
        <a:lstStyle/>
        <a:p>
          <a:endParaRPr lang="en-US"/>
        </a:p>
      </dgm:t>
    </dgm:pt>
    <dgm:pt modelId="{DAB8CBA3-C8C3-4D23-975C-C90378D29A63}">
      <dgm:prSet phldrT="[Text]"/>
      <dgm:spPr/>
      <dgm:t>
        <a:bodyPr/>
        <a:lstStyle/>
        <a:p>
          <a:r>
            <a:rPr lang="en-US"/>
            <a:t>After The Testing</a:t>
          </a:r>
        </a:p>
      </dgm:t>
    </dgm:pt>
    <dgm:pt modelId="{9381C117-611A-466F-A01A-9409782418E9}" type="parTrans" cxnId="{F3ABC05B-3EB7-4DCB-B6DE-0DE8285A1C83}">
      <dgm:prSet/>
      <dgm:spPr/>
      <dgm:t>
        <a:bodyPr/>
        <a:lstStyle/>
        <a:p>
          <a:endParaRPr lang="en-US"/>
        </a:p>
      </dgm:t>
    </dgm:pt>
    <dgm:pt modelId="{0C0FA2E9-7AF5-4B32-9471-DD33F60D2FFB}" type="sibTrans" cxnId="{F3ABC05B-3EB7-4DCB-B6DE-0DE8285A1C83}">
      <dgm:prSet/>
      <dgm:spPr/>
      <dgm:t>
        <a:bodyPr/>
        <a:lstStyle/>
        <a:p>
          <a:endParaRPr lang="en-US"/>
        </a:p>
      </dgm:t>
    </dgm:pt>
    <dgm:pt modelId="{FDC8A6AD-F2D2-4B13-86A6-37C4ABCDCCAA}">
      <dgm:prSet phldrT="[Text]"/>
      <dgm:spPr/>
      <dgm:t>
        <a:bodyPr/>
        <a:lstStyle/>
        <a:p>
          <a:r>
            <a:rPr lang="en-US"/>
            <a:t>Traceability Matrix</a:t>
          </a:r>
        </a:p>
      </dgm:t>
    </dgm:pt>
    <dgm:pt modelId="{5A9C4B2C-AC28-494C-B815-D933B30D9E0F}" type="parTrans" cxnId="{89E7C07E-32E4-48DB-84C0-E3F31D38BD58}">
      <dgm:prSet/>
      <dgm:spPr/>
      <dgm:t>
        <a:bodyPr/>
        <a:lstStyle/>
        <a:p>
          <a:endParaRPr lang="en-US"/>
        </a:p>
      </dgm:t>
    </dgm:pt>
    <dgm:pt modelId="{178F9A1A-3384-4BA5-B116-8E1E1F1C5C3D}" type="sibTrans" cxnId="{89E7C07E-32E4-48DB-84C0-E3F31D38BD58}">
      <dgm:prSet/>
      <dgm:spPr/>
      <dgm:t>
        <a:bodyPr/>
        <a:lstStyle/>
        <a:p>
          <a:endParaRPr lang="en-US"/>
        </a:p>
      </dgm:t>
    </dgm:pt>
    <dgm:pt modelId="{E3C9BBB8-777A-4097-AED0-DA149B765B60}">
      <dgm:prSet phldrT="[Text]"/>
      <dgm:spPr/>
      <dgm:t>
        <a:bodyPr/>
        <a:lstStyle/>
        <a:p>
          <a:r>
            <a:rPr lang="en-US"/>
            <a:t>Error &amp; Execution Logs</a:t>
          </a:r>
        </a:p>
      </dgm:t>
    </dgm:pt>
    <dgm:pt modelId="{F095B9E5-9EA8-4247-BB1C-8FD626701382}" type="parTrans" cxnId="{D9BACDAC-9900-40C6-8C53-D1F3A9F792DB}">
      <dgm:prSet/>
      <dgm:spPr/>
      <dgm:t>
        <a:bodyPr/>
        <a:lstStyle/>
        <a:p>
          <a:endParaRPr lang="en-US"/>
        </a:p>
      </dgm:t>
    </dgm:pt>
    <dgm:pt modelId="{C0A28978-B066-4880-BAF6-B1DA9BAC7B04}" type="sibTrans" cxnId="{D9BACDAC-9900-40C6-8C53-D1F3A9F792DB}">
      <dgm:prSet/>
      <dgm:spPr/>
      <dgm:t>
        <a:bodyPr/>
        <a:lstStyle/>
        <a:p>
          <a:endParaRPr lang="en-US"/>
        </a:p>
      </dgm:t>
    </dgm:pt>
    <dgm:pt modelId="{DAB06D8F-92A9-4C64-80DA-4C6BEEC32E3F}">
      <dgm:prSet phldrT="[Text]"/>
      <dgm:spPr/>
      <dgm:t>
        <a:bodyPr/>
        <a:lstStyle/>
        <a:p>
          <a:r>
            <a:rPr lang="en-US"/>
            <a:t>Results/Reports</a:t>
          </a:r>
        </a:p>
      </dgm:t>
    </dgm:pt>
    <dgm:pt modelId="{F6FBFEBA-9EDC-4F86-A21C-F0E6C9A79FEA}" type="parTrans" cxnId="{45A8A175-64E9-401A-9D33-491F862BA32A}">
      <dgm:prSet/>
      <dgm:spPr/>
      <dgm:t>
        <a:bodyPr/>
        <a:lstStyle/>
        <a:p>
          <a:endParaRPr lang="en-US"/>
        </a:p>
      </dgm:t>
    </dgm:pt>
    <dgm:pt modelId="{47C0111A-4B0C-4463-8E17-6B0D9A52204E}" type="sibTrans" cxnId="{45A8A175-64E9-401A-9D33-491F862BA32A}">
      <dgm:prSet/>
      <dgm:spPr/>
      <dgm:t>
        <a:bodyPr/>
        <a:lstStyle/>
        <a:p>
          <a:endParaRPr lang="en-US"/>
        </a:p>
      </dgm:t>
    </dgm:pt>
    <dgm:pt modelId="{7EF7882E-C657-4A6B-9847-0B03A859DF77}">
      <dgm:prSet phldrT="[Text]"/>
      <dgm:spPr/>
      <dgm:t>
        <a:bodyPr/>
        <a:lstStyle/>
        <a:p>
          <a:r>
            <a:rPr lang="en-US"/>
            <a:t>Release Notes</a:t>
          </a:r>
        </a:p>
      </dgm:t>
    </dgm:pt>
    <dgm:pt modelId="{A2A4F652-F5CE-4482-82C7-F24A4FB57217}" type="parTrans" cxnId="{2CD89584-EA5E-4D54-A63F-5290AA88241F}">
      <dgm:prSet/>
      <dgm:spPr/>
      <dgm:t>
        <a:bodyPr/>
        <a:lstStyle/>
        <a:p>
          <a:endParaRPr lang="en-US"/>
        </a:p>
      </dgm:t>
    </dgm:pt>
    <dgm:pt modelId="{4E17CDA5-4096-4BB1-B4E7-7FED436CAE2B}" type="sibTrans" cxnId="{2CD89584-EA5E-4D54-A63F-5290AA88241F}">
      <dgm:prSet/>
      <dgm:spPr/>
      <dgm:t>
        <a:bodyPr/>
        <a:lstStyle/>
        <a:p>
          <a:endParaRPr lang="en-US"/>
        </a:p>
      </dgm:t>
    </dgm:pt>
    <dgm:pt modelId="{2A8C9EDD-BB45-4693-BF5F-90A8CADFFF66}" type="pres">
      <dgm:prSet presAssocID="{FFEFB303-D83D-44C7-A296-7B8CF6DBC89B}" presName="Name0" presStyleCnt="0">
        <dgm:presLayoutVars>
          <dgm:dir/>
          <dgm:resizeHandles val="exact"/>
        </dgm:presLayoutVars>
      </dgm:prSet>
      <dgm:spPr/>
    </dgm:pt>
    <dgm:pt modelId="{4EBBE044-7226-4F09-92BC-3153D70DD43D}" type="pres">
      <dgm:prSet presAssocID="{FFEFB303-D83D-44C7-A296-7B8CF6DBC89B}" presName="arrow" presStyleLbl="bgShp" presStyleIdx="0" presStyleCnt="1"/>
      <dgm:spPr/>
    </dgm:pt>
    <dgm:pt modelId="{590855D0-27D2-4E8A-9DD9-65D9C3F2F913}" type="pres">
      <dgm:prSet presAssocID="{FFEFB303-D83D-44C7-A296-7B8CF6DBC89B}" presName="points" presStyleCnt="0"/>
      <dgm:spPr/>
    </dgm:pt>
    <dgm:pt modelId="{95BAE664-06DE-45A7-8FD8-C19CE7014245}" type="pres">
      <dgm:prSet presAssocID="{E6E5E670-A7DE-4924-9DDF-1D4A35630795}" presName="compositeA" presStyleCnt="0"/>
      <dgm:spPr/>
    </dgm:pt>
    <dgm:pt modelId="{FC0BAD2E-F4A1-4C9B-BC3A-B401B3FD1E81}" type="pres">
      <dgm:prSet presAssocID="{E6E5E670-A7DE-4924-9DDF-1D4A35630795}" presName="textA" presStyleLbl="revTx" presStyleIdx="0" presStyleCnt="3">
        <dgm:presLayoutVars>
          <dgm:bulletEnabled val="1"/>
        </dgm:presLayoutVars>
      </dgm:prSet>
      <dgm:spPr/>
    </dgm:pt>
    <dgm:pt modelId="{D796D3C3-B464-4029-BCF8-4F7FEAC164DC}" type="pres">
      <dgm:prSet presAssocID="{E6E5E670-A7DE-4924-9DDF-1D4A35630795}" presName="circleA" presStyleLbl="node1" presStyleIdx="0" presStyleCnt="3"/>
      <dgm:spPr/>
    </dgm:pt>
    <dgm:pt modelId="{4BEB59B0-66F9-453F-A2B7-734413FD3C4A}" type="pres">
      <dgm:prSet presAssocID="{E6E5E670-A7DE-4924-9DDF-1D4A35630795}" presName="spaceA" presStyleCnt="0"/>
      <dgm:spPr/>
    </dgm:pt>
    <dgm:pt modelId="{4F10A1BF-D008-4624-9474-6A9BE4446221}" type="pres">
      <dgm:prSet presAssocID="{4A401D90-EC1D-4FC4-83A8-4E1555CE3D16}" presName="space" presStyleCnt="0"/>
      <dgm:spPr/>
    </dgm:pt>
    <dgm:pt modelId="{BC9FD6B6-8FA4-4DB9-AF63-1C10AB93797B}" type="pres">
      <dgm:prSet presAssocID="{8C9887B1-63DA-4324-8492-62C100BBBFE8}" presName="compositeB" presStyleCnt="0"/>
      <dgm:spPr/>
    </dgm:pt>
    <dgm:pt modelId="{BBCF03AC-A104-494E-9B51-54175E62B4E8}" type="pres">
      <dgm:prSet presAssocID="{8C9887B1-63DA-4324-8492-62C100BBBFE8}" presName="textB" presStyleLbl="revTx" presStyleIdx="1" presStyleCnt="3">
        <dgm:presLayoutVars>
          <dgm:bulletEnabled val="1"/>
        </dgm:presLayoutVars>
      </dgm:prSet>
      <dgm:spPr/>
    </dgm:pt>
    <dgm:pt modelId="{064B27DD-42A5-4BD9-A094-34EE2E09E470}" type="pres">
      <dgm:prSet presAssocID="{8C9887B1-63DA-4324-8492-62C100BBBFE8}" presName="circleB" presStyleLbl="node1" presStyleIdx="1" presStyleCnt="3"/>
      <dgm:spPr/>
    </dgm:pt>
    <dgm:pt modelId="{CBB993D7-BC48-459F-AA98-172F28A8FCF2}" type="pres">
      <dgm:prSet presAssocID="{8C9887B1-63DA-4324-8492-62C100BBBFE8}" presName="spaceB" presStyleCnt="0"/>
      <dgm:spPr/>
    </dgm:pt>
    <dgm:pt modelId="{ED4AEB7A-168F-4660-803E-849D5D43B257}" type="pres">
      <dgm:prSet presAssocID="{5B9D6470-D6DC-469D-A628-A4382FED75BE}" presName="space" presStyleCnt="0"/>
      <dgm:spPr/>
    </dgm:pt>
    <dgm:pt modelId="{65AC36C2-4A8A-4335-A41B-E044ECFB4C28}" type="pres">
      <dgm:prSet presAssocID="{DAB8CBA3-C8C3-4D23-975C-C90378D29A63}" presName="compositeA" presStyleCnt="0"/>
      <dgm:spPr/>
    </dgm:pt>
    <dgm:pt modelId="{0518FDB1-9035-4FFB-9350-CD13C7B52A78}" type="pres">
      <dgm:prSet presAssocID="{DAB8CBA3-C8C3-4D23-975C-C90378D29A63}" presName="textA" presStyleLbl="revTx" presStyleIdx="2" presStyleCnt="3">
        <dgm:presLayoutVars>
          <dgm:bulletEnabled val="1"/>
        </dgm:presLayoutVars>
      </dgm:prSet>
      <dgm:spPr/>
    </dgm:pt>
    <dgm:pt modelId="{47E4ED6B-F902-42F1-8A75-9F178500611E}" type="pres">
      <dgm:prSet presAssocID="{DAB8CBA3-C8C3-4D23-975C-C90378D29A63}" presName="circleA" presStyleLbl="node1" presStyleIdx="2" presStyleCnt="3"/>
      <dgm:spPr/>
    </dgm:pt>
    <dgm:pt modelId="{6EE0A151-7A98-4BA7-B152-1A288DF33E96}" type="pres">
      <dgm:prSet presAssocID="{DAB8CBA3-C8C3-4D23-975C-C90378D29A63}" presName="spaceA" presStyleCnt="0"/>
      <dgm:spPr/>
    </dgm:pt>
  </dgm:ptLst>
  <dgm:cxnLst>
    <dgm:cxn modelId="{7DC73304-B5AF-4427-9D20-EB0A4E4D0818}" type="presOf" srcId="{81C1AF48-4711-45A6-9694-94172745F863}" destId="{FC0BAD2E-F4A1-4C9B-BC3A-B401B3FD1E81}" srcOrd="0" destOrd="1" presId="urn:microsoft.com/office/officeart/2005/8/layout/hProcess11"/>
    <dgm:cxn modelId="{0F3C5007-C184-448A-9DD8-BBFE2B7E31F8}" srcId="{8C9887B1-63DA-4324-8492-62C100BBBFE8}" destId="{411ABDEE-2766-46DA-AB45-8B4495B8B25F}" srcOrd="0" destOrd="0" parTransId="{4CEA0A43-1833-4EF7-88D8-AC82ADA4A3D6}" sibTransId="{803C9F60-440F-4487-872F-41BD9ADB3482}"/>
    <dgm:cxn modelId="{93EAD62D-0BC3-4F95-BE11-326236742F3C}" srcId="{8C9887B1-63DA-4324-8492-62C100BBBFE8}" destId="{0685A81C-10BD-4415-8D06-6BFCAD61628D}" srcOrd="2" destOrd="0" parTransId="{C3C781C0-E80F-4FEA-B7C8-22A362A232C7}" sibTransId="{C6F3DA09-3C3A-44F8-91CF-DE9E8C249373}"/>
    <dgm:cxn modelId="{AE002A2E-96DC-4717-B17B-365C68F7CACB}" srcId="{E6E5E670-A7DE-4924-9DDF-1D4A35630795}" destId="{81C1AF48-4711-45A6-9694-94172745F863}" srcOrd="0" destOrd="0" parTransId="{0577B129-83E5-4716-8439-72D48A0FE2BF}" sibTransId="{6F2B3C2E-BA91-4859-A866-82C8BCB9A27B}"/>
    <dgm:cxn modelId="{07F2AD3C-562A-425D-9E3B-FA7104F9CB85}" srcId="{8C9887B1-63DA-4324-8492-62C100BBBFE8}" destId="{B90E5D4D-1595-4E09-B885-1098FD4B7122}" srcOrd="1" destOrd="0" parTransId="{4E87730E-9759-4272-B2EC-0FDD8FBAB086}" sibTransId="{8AC2576D-CD04-46F3-AA0B-5D539E9FBE29}"/>
    <dgm:cxn modelId="{25342C5A-691A-45A4-9474-7C1E195DEA1B}" type="presOf" srcId="{7EF7882E-C657-4A6B-9847-0B03A859DF77}" destId="{0518FDB1-9035-4FFB-9350-CD13C7B52A78}" srcOrd="0" destOrd="2" presId="urn:microsoft.com/office/officeart/2005/8/layout/hProcess11"/>
    <dgm:cxn modelId="{F3ABC05B-3EB7-4DCB-B6DE-0DE8285A1C83}" srcId="{FFEFB303-D83D-44C7-A296-7B8CF6DBC89B}" destId="{DAB8CBA3-C8C3-4D23-975C-C90378D29A63}" srcOrd="2" destOrd="0" parTransId="{9381C117-611A-466F-A01A-9409782418E9}" sibTransId="{0C0FA2E9-7AF5-4B32-9471-DD33F60D2FFB}"/>
    <dgm:cxn modelId="{59429460-5F90-40BE-8D89-3E0AD0F13F5E}" type="presOf" srcId="{8C9887B1-63DA-4324-8492-62C100BBBFE8}" destId="{BBCF03AC-A104-494E-9B51-54175E62B4E8}" srcOrd="0" destOrd="0" presId="urn:microsoft.com/office/officeart/2005/8/layout/hProcess11"/>
    <dgm:cxn modelId="{02871565-329E-408D-BA04-3D1675D1B8DB}" type="presOf" srcId="{FDC8A6AD-F2D2-4B13-86A6-37C4ABCDCCAA}" destId="{BBCF03AC-A104-494E-9B51-54175E62B4E8}" srcOrd="0" destOrd="4" presId="urn:microsoft.com/office/officeart/2005/8/layout/hProcess11"/>
    <dgm:cxn modelId="{45A8A175-64E9-401A-9D33-491F862BA32A}" srcId="{DAB8CBA3-C8C3-4D23-975C-C90378D29A63}" destId="{DAB06D8F-92A9-4C64-80DA-4C6BEEC32E3F}" srcOrd="0" destOrd="0" parTransId="{F6FBFEBA-9EDC-4F86-A21C-F0E6C9A79FEA}" sibTransId="{47C0111A-4B0C-4463-8E17-6B0D9A52204E}"/>
    <dgm:cxn modelId="{89E7C07E-32E4-48DB-84C0-E3F31D38BD58}" srcId="{8C9887B1-63DA-4324-8492-62C100BBBFE8}" destId="{FDC8A6AD-F2D2-4B13-86A6-37C4ABCDCCAA}" srcOrd="3" destOrd="0" parTransId="{5A9C4B2C-AC28-494C-B815-D933B30D9E0F}" sibTransId="{178F9A1A-3384-4BA5-B116-8E1E1F1C5C3D}"/>
    <dgm:cxn modelId="{2CD89584-EA5E-4D54-A63F-5290AA88241F}" srcId="{DAB8CBA3-C8C3-4D23-975C-C90378D29A63}" destId="{7EF7882E-C657-4A6B-9847-0B03A859DF77}" srcOrd="1" destOrd="0" parTransId="{A2A4F652-F5CE-4482-82C7-F24A4FB57217}" sibTransId="{4E17CDA5-4096-4BB1-B4E7-7FED436CAE2B}"/>
    <dgm:cxn modelId="{99C1E88B-E04D-43CA-ACA6-4902F7A47620}" srcId="{E6E5E670-A7DE-4924-9DDF-1D4A35630795}" destId="{A1765ADD-085C-446E-9BBA-D4238DDF77A2}" srcOrd="2" destOrd="0" parTransId="{6C118F79-206F-40B4-B46F-5E54EA1FBF6A}" sibTransId="{0AA543FD-0E75-419B-8FBD-76632714B1EF}"/>
    <dgm:cxn modelId="{2956F596-113E-47FF-998F-B2C9F00142E3}" type="presOf" srcId="{A1765ADD-085C-446E-9BBA-D4238DDF77A2}" destId="{FC0BAD2E-F4A1-4C9B-BC3A-B401B3FD1E81}" srcOrd="0" destOrd="3" presId="urn:microsoft.com/office/officeart/2005/8/layout/hProcess11"/>
    <dgm:cxn modelId="{4CECAC9F-DBB9-4307-8B5C-994946C42888}" type="presOf" srcId="{DAB06D8F-92A9-4C64-80DA-4C6BEEC32E3F}" destId="{0518FDB1-9035-4FFB-9350-CD13C7B52A78}" srcOrd="0" destOrd="1" presId="urn:microsoft.com/office/officeart/2005/8/layout/hProcess11"/>
    <dgm:cxn modelId="{D9BACDAC-9900-40C6-8C53-D1F3A9F792DB}" srcId="{8C9887B1-63DA-4324-8492-62C100BBBFE8}" destId="{E3C9BBB8-777A-4097-AED0-DA149B765B60}" srcOrd="4" destOrd="0" parTransId="{F095B9E5-9EA8-4247-BB1C-8FD626701382}" sibTransId="{C0A28978-B066-4880-BAF6-B1DA9BAC7B04}"/>
    <dgm:cxn modelId="{E9793CAF-6770-4896-BDC7-0FE0B3793F35}" type="presOf" srcId="{DAB8CBA3-C8C3-4D23-975C-C90378D29A63}" destId="{0518FDB1-9035-4FFB-9350-CD13C7B52A78}" srcOrd="0" destOrd="0" presId="urn:microsoft.com/office/officeart/2005/8/layout/hProcess11"/>
    <dgm:cxn modelId="{A72114B0-731A-48A9-9C20-DC0ECC7100D9}" type="presOf" srcId="{9209B36D-02D4-4CA0-A9A1-A61BBF2D3FC9}" destId="{FC0BAD2E-F4A1-4C9B-BC3A-B401B3FD1E81}" srcOrd="0" destOrd="2" presId="urn:microsoft.com/office/officeart/2005/8/layout/hProcess11"/>
    <dgm:cxn modelId="{B7C17CBA-A820-4A8D-A0E0-7499A34CAB1F}" srcId="{FFEFB303-D83D-44C7-A296-7B8CF6DBC89B}" destId="{E6E5E670-A7DE-4924-9DDF-1D4A35630795}" srcOrd="0" destOrd="0" parTransId="{40B8868F-68E8-4524-A26E-F5D203AF1C17}" sibTransId="{4A401D90-EC1D-4FC4-83A8-4E1555CE3D16}"/>
    <dgm:cxn modelId="{323A73BD-435B-440F-A006-B99C46CB57B6}" srcId="{FFEFB303-D83D-44C7-A296-7B8CF6DBC89B}" destId="{8C9887B1-63DA-4324-8492-62C100BBBFE8}" srcOrd="1" destOrd="0" parTransId="{5A30B9C7-C87E-4F4C-8675-A8FAC1FEB6DA}" sibTransId="{5B9D6470-D6DC-469D-A628-A4382FED75BE}"/>
    <dgm:cxn modelId="{D36C9BBE-5A47-4C3C-9AB7-830445E57FD6}" type="presOf" srcId="{0685A81C-10BD-4415-8D06-6BFCAD61628D}" destId="{BBCF03AC-A104-494E-9B51-54175E62B4E8}" srcOrd="0" destOrd="3" presId="urn:microsoft.com/office/officeart/2005/8/layout/hProcess11"/>
    <dgm:cxn modelId="{5D376EDF-0961-4360-BDF4-8597DC99AC1F}" srcId="{E6E5E670-A7DE-4924-9DDF-1D4A35630795}" destId="{9209B36D-02D4-4CA0-A9A1-A61BBF2D3FC9}" srcOrd="1" destOrd="0" parTransId="{B8186877-4BFC-4F02-B324-1991AC53B54A}" sibTransId="{858B27EB-AB54-4D2B-9D7C-958A7B30021E}"/>
    <dgm:cxn modelId="{BBC1CEEC-E030-4733-9354-96056D1BF574}" type="presOf" srcId="{411ABDEE-2766-46DA-AB45-8B4495B8B25F}" destId="{BBCF03AC-A104-494E-9B51-54175E62B4E8}" srcOrd="0" destOrd="1" presId="urn:microsoft.com/office/officeart/2005/8/layout/hProcess11"/>
    <dgm:cxn modelId="{393B8AF2-5388-4479-9B75-4FF3FC8C8D45}" type="presOf" srcId="{B90E5D4D-1595-4E09-B885-1098FD4B7122}" destId="{BBCF03AC-A104-494E-9B51-54175E62B4E8}" srcOrd="0" destOrd="2" presId="urn:microsoft.com/office/officeart/2005/8/layout/hProcess11"/>
    <dgm:cxn modelId="{E0EC73FE-FD76-4FFE-A391-BF5C74DD24BB}" type="presOf" srcId="{FFEFB303-D83D-44C7-A296-7B8CF6DBC89B}" destId="{2A8C9EDD-BB45-4693-BF5F-90A8CADFFF66}" srcOrd="0" destOrd="0" presId="urn:microsoft.com/office/officeart/2005/8/layout/hProcess11"/>
    <dgm:cxn modelId="{C5521AFF-4F10-4BD7-ABA8-C8DD188189D4}" type="presOf" srcId="{E6E5E670-A7DE-4924-9DDF-1D4A35630795}" destId="{FC0BAD2E-F4A1-4C9B-BC3A-B401B3FD1E81}" srcOrd="0" destOrd="0" presId="urn:microsoft.com/office/officeart/2005/8/layout/hProcess11"/>
    <dgm:cxn modelId="{121BC5FF-6AC7-4F12-A6AA-0E7D9B301652}" type="presOf" srcId="{E3C9BBB8-777A-4097-AED0-DA149B765B60}" destId="{BBCF03AC-A104-494E-9B51-54175E62B4E8}" srcOrd="0" destOrd="5" presId="urn:microsoft.com/office/officeart/2005/8/layout/hProcess11"/>
    <dgm:cxn modelId="{DF359BE1-F49D-4573-8A89-200A9723A9E8}" type="presParOf" srcId="{2A8C9EDD-BB45-4693-BF5F-90A8CADFFF66}" destId="{4EBBE044-7226-4F09-92BC-3153D70DD43D}" srcOrd="0" destOrd="0" presId="urn:microsoft.com/office/officeart/2005/8/layout/hProcess11"/>
    <dgm:cxn modelId="{901B794A-A1D2-49D6-9D8E-C26496DF67E0}" type="presParOf" srcId="{2A8C9EDD-BB45-4693-BF5F-90A8CADFFF66}" destId="{590855D0-27D2-4E8A-9DD9-65D9C3F2F913}" srcOrd="1" destOrd="0" presId="urn:microsoft.com/office/officeart/2005/8/layout/hProcess11"/>
    <dgm:cxn modelId="{2366C63A-0F78-44CE-B044-4FCA04FD4F89}" type="presParOf" srcId="{590855D0-27D2-4E8A-9DD9-65D9C3F2F913}" destId="{95BAE664-06DE-45A7-8FD8-C19CE7014245}" srcOrd="0" destOrd="0" presId="urn:microsoft.com/office/officeart/2005/8/layout/hProcess11"/>
    <dgm:cxn modelId="{B6188626-CD7D-4495-A0C7-E45ED0B346C7}" type="presParOf" srcId="{95BAE664-06DE-45A7-8FD8-C19CE7014245}" destId="{FC0BAD2E-F4A1-4C9B-BC3A-B401B3FD1E81}" srcOrd="0" destOrd="0" presId="urn:microsoft.com/office/officeart/2005/8/layout/hProcess11"/>
    <dgm:cxn modelId="{1A606039-D5CD-46B9-96C9-E36CB2860782}" type="presParOf" srcId="{95BAE664-06DE-45A7-8FD8-C19CE7014245}" destId="{D796D3C3-B464-4029-BCF8-4F7FEAC164DC}" srcOrd="1" destOrd="0" presId="urn:microsoft.com/office/officeart/2005/8/layout/hProcess11"/>
    <dgm:cxn modelId="{E5BF6484-F07C-470F-BCF8-16D8F093DE34}" type="presParOf" srcId="{95BAE664-06DE-45A7-8FD8-C19CE7014245}" destId="{4BEB59B0-66F9-453F-A2B7-734413FD3C4A}" srcOrd="2" destOrd="0" presId="urn:microsoft.com/office/officeart/2005/8/layout/hProcess11"/>
    <dgm:cxn modelId="{575E249A-CD28-4459-8639-57846597665E}" type="presParOf" srcId="{590855D0-27D2-4E8A-9DD9-65D9C3F2F913}" destId="{4F10A1BF-D008-4624-9474-6A9BE4446221}" srcOrd="1" destOrd="0" presId="urn:microsoft.com/office/officeart/2005/8/layout/hProcess11"/>
    <dgm:cxn modelId="{DD129C43-B0AD-4CF4-B6BE-E564C87E545B}" type="presParOf" srcId="{590855D0-27D2-4E8A-9DD9-65D9C3F2F913}" destId="{BC9FD6B6-8FA4-4DB9-AF63-1C10AB93797B}" srcOrd="2" destOrd="0" presId="urn:microsoft.com/office/officeart/2005/8/layout/hProcess11"/>
    <dgm:cxn modelId="{F6DE9EDC-F2AF-491B-81B6-63404A322465}" type="presParOf" srcId="{BC9FD6B6-8FA4-4DB9-AF63-1C10AB93797B}" destId="{BBCF03AC-A104-494E-9B51-54175E62B4E8}" srcOrd="0" destOrd="0" presId="urn:microsoft.com/office/officeart/2005/8/layout/hProcess11"/>
    <dgm:cxn modelId="{76895F98-C64D-4735-8F9B-B690069AF69A}" type="presParOf" srcId="{BC9FD6B6-8FA4-4DB9-AF63-1C10AB93797B}" destId="{064B27DD-42A5-4BD9-A094-34EE2E09E470}" srcOrd="1" destOrd="0" presId="urn:microsoft.com/office/officeart/2005/8/layout/hProcess11"/>
    <dgm:cxn modelId="{7EDA3ADC-F892-4677-8A4B-738339743D7F}" type="presParOf" srcId="{BC9FD6B6-8FA4-4DB9-AF63-1C10AB93797B}" destId="{CBB993D7-BC48-459F-AA98-172F28A8FCF2}" srcOrd="2" destOrd="0" presId="urn:microsoft.com/office/officeart/2005/8/layout/hProcess11"/>
    <dgm:cxn modelId="{99878D5E-386E-42A3-9F2C-F444B0504A66}" type="presParOf" srcId="{590855D0-27D2-4E8A-9DD9-65D9C3F2F913}" destId="{ED4AEB7A-168F-4660-803E-849D5D43B257}" srcOrd="3" destOrd="0" presId="urn:microsoft.com/office/officeart/2005/8/layout/hProcess11"/>
    <dgm:cxn modelId="{2667734C-85C9-4C8B-AFFB-17EF1ADACB11}" type="presParOf" srcId="{590855D0-27D2-4E8A-9DD9-65D9C3F2F913}" destId="{65AC36C2-4A8A-4335-A41B-E044ECFB4C28}" srcOrd="4" destOrd="0" presId="urn:microsoft.com/office/officeart/2005/8/layout/hProcess11"/>
    <dgm:cxn modelId="{5C32D71D-FE6E-4C23-800A-73217039260A}" type="presParOf" srcId="{65AC36C2-4A8A-4335-A41B-E044ECFB4C28}" destId="{0518FDB1-9035-4FFB-9350-CD13C7B52A78}" srcOrd="0" destOrd="0" presId="urn:microsoft.com/office/officeart/2005/8/layout/hProcess11"/>
    <dgm:cxn modelId="{F5A9EEFB-37FC-4976-864B-2C7B4947B093}" type="presParOf" srcId="{65AC36C2-4A8A-4335-A41B-E044ECFB4C28}" destId="{47E4ED6B-F902-42F1-8A75-9F178500611E}" srcOrd="1" destOrd="0" presId="urn:microsoft.com/office/officeart/2005/8/layout/hProcess11"/>
    <dgm:cxn modelId="{04BF29B3-D23B-4791-95C7-3DE8DFA1FC23}" type="presParOf" srcId="{65AC36C2-4A8A-4335-A41B-E044ECFB4C28}" destId="{6EE0A151-7A98-4BA7-B152-1A288DF33E96}" srcOrd="2" destOrd="0" presId="urn:microsoft.com/office/officeart/2005/8/layout/hProcess1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99F5A66-D41C-4F72-899E-4CA8E9EEB9BB}" type="doc">
      <dgm:prSet loTypeId="urn:microsoft.com/office/officeart/2005/8/layout/hProcess11" loCatId="process" qsTypeId="urn:microsoft.com/office/officeart/2005/8/quickstyle/3d3" qsCatId="3D" csTypeId="urn:microsoft.com/office/officeart/2005/8/colors/accent1_2" csCatId="accent1" phldr="1"/>
      <dgm:spPr/>
    </dgm:pt>
    <dgm:pt modelId="{E436A0D9-5A8C-4901-A861-60363A54572A}">
      <dgm:prSet phldrT="[Text]"/>
      <dgm:spPr/>
      <dgm:t>
        <a:bodyPr/>
        <a:lstStyle/>
        <a:p>
          <a:r>
            <a:rPr lang="en-US"/>
            <a:t>Stage 1: Superior Banking at it normal operation</a:t>
          </a:r>
        </a:p>
      </dgm:t>
    </dgm:pt>
    <dgm:pt modelId="{383FA3EE-D446-4BF6-B422-EF963D113250}" type="parTrans" cxnId="{C6AC65D3-8464-42E5-B32A-06BCAC3446DD}">
      <dgm:prSet/>
      <dgm:spPr/>
      <dgm:t>
        <a:bodyPr/>
        <a:lstStyle/>
        <a:p>
          <a:endParaRPr lang="en-US"/>
        </a:p>
      </dgm:t>
    </dgm:pt>
    <dgm:pt modelId="{6C80CDB0-AF90-4911-9D78-2BAF929F7E22}" type="sibTrans" cxnId="{C6AC65D3-8464-42E5-B32A-06BCAC3446DD}">
      <dgm:prSet/>
      <dgm:spPr/>
      <dgm:t>
        <a:bodyPr/>
        <a:lstStyle/>
        <a:p>
          <a:endParaRPr lang="en-US"/>
        </a:p>
      </dgm:t>
    </dgm:pt>
    <dgm:pt modelId="{76A62036-59AA-4756-A2A9-4305E9FADE74}">
      <dgm:prSet phldrT="[Text]"/>
      <dgm:spPr/>
      <dgm:t>
        <a:bodyPr/>
        <a:lstStyle/>
        <a:p>
          <a:r>
            <a:rPr lang="en-US"/>
            <a:t>Stage 2: Security breach occurs to the network</a:t>
          </a:r>
        </a:p>
      </dgm:t>
    </dgm:pt>
    <dgm:pt modelId="{3B3C8C2D-FEBD-4F2A-B4EC-97D991075A7F}" type="parTrans" cxnId="{190C1B96-8912-4B70-91CB-E908B6168E1F}">
      <dgm:prSet/>
      <dgm:spPr/>
      <dgm:t>
        <a:bodyPr/>
        <a:lstStyle/>
        <a:p>
          <a:endParaRPr lang="en-US"/>
        </a:p>
      </dgm:t>
    </dgm:pt>
    <dgm:pt modelId="{7B515A5C-6992-4644-80DA-094F5FF23E08}" type="sibTrans" cxnId="{190C1B96-8912-4B70-91CB-E908B6168E1F}">
      <dgm:prSet/>
      <dgm:spPr/>
      <dgm:t>
        <a:bodyPr/>
        <a:lstStyle/>
        <a:p>
          <a:endParaRPr lang="en-US"/>
        </a:p>
      </dgm:t>
    </dgm:pt>
    <dgm:pt modelId="{E373282B-CC2E-4FE7-A268-FF6515E252D5}">
      <dgm:prSet phldrT="[Text]"/>
      <dgm:spPr/>
      <dgm:t>
        <a:bodyPr/>
        <a:lstStyle/>
        <a:p>
          <a:r>
            <a:rPr lang="en-US"/>
            <a:t>Recovery Time Objective (RTO)</a:t>
          </a:r>
        </a:p>
      </dgm:t>
    </dgm:pt>
    <dgm:pt modelId="{D0698535-1963-4C5F-B119-6A7BA7B8FBAF}" type="parTrans" cxnId="{5A15F3EF-D160-47B9-98B2-56154568D399}">
      <dgm:prSet/>
      <dgm:spPr/>
      <dgm:t>
        <a:bodyPr/>
        <a:lstStyle/>
        <a:p>
          <a:endParaRPr lang="en-US"/>
        </a:p>
      </dgm:t>
    </dgm:pt>
    <dgm:pt modelId="{CB674A3E-A01B-4C73-8B62-77E97417C3A5}" type="sibTrans" cxnId="{5A15F3EF-D160-47B9-98B2-56154568D399}">
      <dgm:prSet/>
      <dgm:spPr/>
      <dgm:t>
        <a:bodyPr/>
        <a:lstStyle/>
        <a:p>
          <a:endParaRPr lang="en-US"/>
        </a:p>
      </dgm:t>
    </dgm:pt>
    <dgm:pt modelId="{A94671E7-B265-405C-8155-C2299C869764}">
      <dgm:prSet phldrT="[Text]"/>
      <dgm:spPr/>
      <dgm:t>
        <a:bodyPr/>
        <a:lstStyle/>
        <a:p>
          <a:r>
            <a:rPr lang="en-US"/>
            <a:t>Recovery Point Objective (RPO)</a:t>
          </a:r>
        </a:p>
      </dgm:t>
    </dgm:pt>
    <dgm:pt modelId="{1E3B8ECB-FCFF-4481-AFB9-4D8E43EF84A0}" type="parTrans" cxnId="{792F5C0E-3D80-4498-8A63-2D50AD95575B}">
      <dgm:prSet/>
      <dgm:spPr/>
      <dgm:t>
        <a:bodyPr/>
        <a:lstStyle/>
        <a:p>
          <a:endParaRPr lang="en-US"/>
        </a:p>
      </dgm:t>
    </dgm:pt>
    <dgm:pt modelId="{EA235162-DBFC-4EC2-8446-F7D5619F377E}" type="sibTrans" cxnId="{792F5C0E-3D80-4498-8A63-2D50AD95575B}">
      <dgm:prSet/>
      <dgm:spPr/>
      <dgm:t>
        <a:bodyPr/>
        <a:lstStyle/>
        <a:p>
          <a:endParaRPr lang="en-US"/>
        </a:p>
      </dgm:t>
    </dgm:pt>
    <dgm:pt modelId="{36ACF61B-F172-4E58-962D-5C108EF5E50E}">
      <dgm:prSet phldrT="[Text]"/>
      <dgm:spPr/>
      <dgm:t>
        <a:bodyPr/>
        <a:lstStyle/>
        <a:p>
          <a:r>
            <a:rPr lang="en-US"/>
            <a:t>Stage 3: Recovery occurs</a:t>
          </a:r>
        </a:p>
      </dgm:t>
    </dgm:pt>
    <dgm:pt modelId="{F4448924-6C38-4A8E-B07F-21E44E7F66B7}" type="parTrans" cxnId="{D80CE157-4D46-4F56-828A-19E742B91309}">
      <dgm:prSet/>
      <dgm:spPr/>
      <dgm:t>
        <a:bodyPr/>
        <a:lstStyle/>
        <a:p>
          <a:endParaRPr lang="en-US"/>
        </a:p>
      </dgm:t>
    </dgm:pt>
    <dgm:pt modelId="{43055571-E080-496A-B6A3-C829A575DC62}" type="sibTrans" cxnId="{D80CE157-4D46-4F56-828A-19E742B91309}">
      <dgm:prSet/>
      <dgm:spPr/>
      <dgm:t>
        <a:bodyPr/>
        <a:lstStyle/>
        <a:p>
          <a:endParaRPr lang="en-US"/>
        </a:p>
      </dgm:t>
    </dgm:pt>
    <dgm:pt modelId="{D104733E-4CF1-4FE1-B649-AF7B6ADBE275}">
      <dgm:prSet phldrT="[Text]"/>
      <dgm:spPr/>
      <dgm:t>
        <a:bodyPr/>
        <a:lstStyle/>
        <a:p>
          <a:r>
            <a:rPr lang="en-US"/>
            <a:t>Work Recovery Time (WRT)</a:t>
          </a:r>
        </a:p>
      </dgm:t>
    </dgm:pt>
    <dgm:pt modelId="{90BE3D98-6A73-46BE-9DE9-0EC4D718D328}" type="parTrans" cxnId="{6AA90627-CBAD-488C-9C28-0B8BF82A9113}">
      <dgm:prSet/>
      <dgm:spPr/>
      <dgm:t>
        <a:bodyPr/>
        <a:lstStyle/>
        <a:p>
          <a:endParaRPr lang="en-US"/>
        </a:p>
      </dgm:t>
    </dgm:pt>
    <dgm:pt modelId="{EC658F78-94D8-41DA-8A53-A70ABD51BC11}" type="sibTrans" cxnId="{6AA90627-CBAD-488C-9C28-0B8BF82A9113}">
      <dgm:prSet/>
      <dgm:spPr/>
      <dgm:t>
        <a:bodyPr/>
        <a:lstStyle/>
        <a:p>
          <a:endParaRPr lang="en-US"/>
        </a:p>
      </dgm:t>
    </dgm:pt>
    <dgm:pt modelId="{D84C778E-2813-499E-B35F-DBDA0D5B71F2}">
      <dgm:prSet phldrT="[Text]"/>
      <dgm:spPr/>
      <dgm:t>
        <a:bodyPr/>
        <a:lstStyle/>
        <a:p>
          <a:r>
            <a:rPr lang="en-US"/>
            <a:t>Maximum Tolerable Downtime (MTD)</a:t>
          </a:r>
        </a:p>
      </dgm:t>
    </dgm:pt>
    <dgm:pt modelId="{ADB0A934-DECF-44C9-9A05-F47270F741C5}" type="parTrans" cxnId="{62EB917E-C33A-4586-A1A1-DBD1D09F9AB1}">
      <dgm:prSet/>
      <dgm:spPr/>
      <dgm:t>
        <a:bodyPr/>
        <a:lstStyle/>
        <a:p>
          <a:endParaRPr lang="en-US"/>
        </a:p>
      </dgm:t>
    </dgm:pt>
    <dgm:pt modelId="{4A8FAAA8-52A8-4284-9C30-41AD4479323D}" type="sibTrans" cxnId="{62EB917E-C33A-4586-A1A1-DBD1D09F9AB1}">
      <dgm:prSet/>
      <dgm:spPr/>
      <dgm:t>
        <a:bodyPr/>
        <a:lstStyle/>
        <a:p>
          <a:endParaRPr lang="en-US"/>
        </a:p>
      </dgm:t>
    </dgm:pt>
    <dgm:pt modelId="{26DD071C-1FC0-4C49-941C-A5C8FC4AEF8C}">
      <dgm:prSet phldrT="[Text]"/>
      <dgm:spPr/>
      <dgm:t>
        <a:bodyPr/>
        <a:lstStyle/>
        <a:p>
          <a:r>
            <a:rPr lang="en-US"/>
            <a:t>Stage 4: Resume Production</a:t>
          </a:r>
        </a:p>
      </dgm:t>
    </dgm:pt>
    <dgm:pt modelId="{F5191CA9-5EFD-4718-A8E0-7B494B11B70D}" type="parTrans" cxnId="{F5D75C19-7F79-44A5-91D6-20334582B598}">
      <dgm:prSet/>
      <dgm:spPr/>
      <dgm:t>
        <a:bodyPr/>
        <a:lstStyle/>
        <a:p>
          <a:endParaRPr lang="en-US"/>
        </a:p>
      </dgm:t>
    </dgm:pt>
    <dgm:pt modelId="{FF96E227-97F3-47D5-A967-EF27516643C2}" type="sibTrans" cxnId="{F5D75C19-7F79-44A5-91D6-20334582B598}">
      <dgm:prSet/>
      <dgm:spPr/>
      <dgm:t>
        <a:bodyPr/>
        <a:lstStyle/>
        <a:p>
          <a:endParaRPr lang="en-US"/>
        </a:p>
      </dgm:t>
    </dgm:pt>
    <dgm:pt modelId="{3CFFA3A8-FBF4-4717-B57B-F77E0B2F4121}" type="pres">
      <dgm:prSet presAssocID="{499F5A66-D41C-4F72-899E-4CA8E9EEB9BB}" presName="Name0" presStyleCnt="0">
        <dgm:presLayoutVars>
          <dgm:dir/>
          <dgm:resizeHandles val="exact"/>
        </dgm:presLayoutVars>
      </dgm:prSet>
      <dgm:spPr/>
    </dgm:pt>
    <dgm:pt modelId="{6FD977AA-834A-4DA1-86E6-8E57F1CE4D2B}" type="pres">
      <dgm:prSet presAssocID="{499F5A66-D41C-4F72-899E-4CA8E9EEB9BB}" presName="arrow" presStyleLbl="bgShp" presStyleIdx="0" presStyleCnt="1"/>
      <dgm:spPr/>
    </dgm:pt>
    <dgm:pt modelId="{326C86CA-2FC1-4828-89E6-EA6064265235}" type="pres">
      <dgm:prSet presAssocID="{499F5A66-D41C-4F72-899E-4CA8E9EEB9BB}" presName="points" presStyleCnt="0"/>
      <dgm:spPr/>
    </dgm:pt>
    <dgm:pt modelId="{AF4AA690-BED5-4D6D-8B6D-E0967EF4D64C}" type="pres">
      <dgm:prSet presAssocID="{E436A0D9-5A8C-4901-A861-60363A54572A}" presName="compositeA" presStyleCnt="0"/>
      <dgm:spPr/>
    </dgm:pt>
    <dgm:pt modelId="{55230DC1-B888-475A-A514-D82CDED2534F}" type="pres">
      <dgm:prSet presAssocID="{E436A0D9-5A8C-4901-A861-60363A54572A}" presName="textA" presStyleLbl="revTx" presStyleIdx="0" presStyleCnt="8">
        <dgm:presLayoutVars>
          <dgm:bulletEnabled val="1"/>
        </dgm:presLayoutVars>
      </dgm:prSet>
      <dgm:spPr/>
    </dgm:pt>
    <dgm:pt modelId="{D62A9BF6-4932-48B5-BFCA-925196A98815}" type="pres">
      <dgm:prSet presAssocID="{E436A0D9-5A8C-4901-A861-60363A54572A}" presName="circleA" presStyleLbl="node1" presStyleIdx="0" presStyleCnt="8"/>
      <dgm:spPr/>
    </dgm:pt>
    <dgm:pt modelId="{CB85ED03-41FB-4C0C-B2FA-41CD23A52C61}" type="pres">
      <dgm:prSet presAssocID="{E436A0D9-5A8C-4901-A861-60363A54572A}" presName="spaceA" presStyleCnt="0"/>
      <dgm:spPr/>
    </dgm:pt>
    <dgm:pt modelId="{A71A0DD6-E9BE-40F6-84A9-44270D4F0019}" type="pres">
      <dgm:prSet presAssocID="{6C80CDB0-AF90-4911-9D78-2BAF929F7E22}" presName="space" presStyleCnt="0"/>
      <dgm:spPr/>
    </dgm:pt>
    <dgm:pt modelId="{E59FF37B-C2A2-45D3-B232-280433A89F2B}" type="pres">
      <dgm:prSet presAssocID="{A94671E7-B265-405C-8155-C2299C869764}" presName="compositeB" presStyleCnt="0"/>
      <dgm:spPr/>
    </dgm:pt>
    <dgm:pt modelId="{073933CD-7DBE-4831-9AFC-2798416A86D7}" type="pres">
      <dgm:prSet presAssocID="{A94671E7-B265-405C-8155-C2299C869764}" presName="textB" presStyleLbl="revTx" presStyleIdx="1" presStyleCnt="8">
        <dgm:presLayoutVars>
          <dgm:bulletEnabled val="1"/>
        </dgm:presLayoutVars>
      </dgm:prSet>
      <dgm:spPr/>
    </dgm:pt>
    <dgm:pt modelId="{D0107329-9893-4D35-B463-841BE97E707D}" type="pres">
      <dgm:prSet presAssocID="{A94671E7-B265-405C-8155-C2299C869764}" presName="circleB" presStyleLbl="node1" presStyleIdx="1" presStyleCnt="8"/>
      <dgm:spPr/>
    </dgm:pt>
    <dgm:pt modelId="{D85EE74A-D2A9-43C7-8F2E-7BC673019D18}" type="pres">
      <dgm:prSet presAssocID="{A94671E7-B265-405C-8155-C2299C869764}" presName="spaceB" presStyleCnt="0"/>
      <dgm:spPr/>
    </dgm:pt>
    <dgm:pt modelId="{1B9E4DA3-B6B9-46B5-9FF0-156787F7827D}" type="pres">
      <dgm:prSet presAssocID="{EA235162-DBFC-4EC2-8446-F7D5619F377E}" presName="space" presStyleCnt="0"/>
      <dgm:spPr/>
    </dgm:pt>
    <dgm:pt modelId="{7616DABF-551A-4281-AE0F-C72B0A2E3AF0}" type="pres">
      <dgm:prSet presAssocID="{76A62036-59AA-4756-A2A9-4305E9FADE74}" presName="compositeA" presStyleCnt="0"/>
      <dgm:spPr/>
    </dgm:pt>
    <dgm:pt modelId="{8DD17B86-49D5-47F8-9E83-7BE6BD637097}" type="pres">
      <dgm:prSet presAssocID="{76A62036-59AA-4756-A2A9-4305E9FADE74}" presName="textA" presStyleLbl="revTx" presStyleIdx="2" presStyleCnt="8">
        <dgm:presLayoutVars>
          <dgm:bulletEnabled val="1"/>
        </dgm:presLayoutVars>
      </dgm:prSet>
      <dgm:spPr/>
    </dgm:pt>
    <dgm:pt modelId="{E9596C0F-BE1A-4C5B-8929-DBAFEE1EA44C}" type="pres">
      <dgm:prSet presAssocID="{76A62036-59AA-4756-A2A9-4305E9FADE74}" presName="circleA" presStyleLbl="node1" presStyleIdx="2" presStyleCnt="8"/>
      <dgm:spPr/>
    </dgm:pt>
    <dgm:pt modelId="{ACA8403E-89FD-41C7-A66B-2E45CAFD792C}" type="pres">
      <dgm:prSet presAssocID="{76A62036-59AA-4756-A2A9-4305E9FADE74}" presName="spaceA" presStyleCnt="0"/>
      <dgm:spPr/>
    </dgm:pt>
    <dgm:pt modelId="{D8980755-A9F2-40A6-A356-12CEAA73E1C9}" type="pres">
      <dgm:prSet presAssocID="{7B515A5C-6992-4644-80DA-094F5FF23E08}" presName="space" presStyleCnt="0"/>
      <dgm:spPr/>
    </dgm:pt>
    <dgm:pt modelId="{7ED18F20-6F2B-4785-9489-59AEF00F770E}" type="pres">
      <dgm:prSet presAssocID="{E373282B-CC2E-4FE7-A268-FF6515E252D5}" presName="compositeB" presStyleCnt="0"/>
      <dgm:spPr/>
    </dgm:pt>
    <dgm:pt modelId="{95BD68ED-4BA2-41A5-A808-C150A441D9EB}" type="pres">
      <dgm:prSet presAssocID="{E373282B-CC2E-4FE7-A268-FF6515E252D5}" presName="textB" presStyleLbl="revTx" presStyleIdx="3" presStyleCnt="8">
        <dgm:presLayoutVars>
          <dgm:bulletEnabled val="1"/>
        </dgm:presLayoutVars>
      </dgm:prSet>
      <dgm:spPr/>
    </dgm:pt>
    <dgm:pt modelId="{0F73C03B-2B89-4D7F-A581-E0D5D31FB5B1}" type="pres">
      <dgm:prSet presAssocID="{E373282B-CC2E-4FE7-A268-FF6515E252D5}" presName="circleB" presStyleLbl="node1" presStyleIdx="3" presStyleCnt="8"/>
      <dgm:spPr/>
    </dgm:pt>
    <dgm:pt modelId="{F805FE82-2EED-4C79-9E24-74544E7B5ED1}" type="pres">
      <dgm:prSet presAssocID="{E373282B-CC2E-4FE7-A268-FF6515E252D5}" presName="spaceB" presStyleCnt="0"/>
      <dgm:spPr/>
    </dgm:pt>
    <dgm:pt modelId="{3FEB479C-724D-4BDB-AF1A-AB45E8961188}" type="pres">
      <dgm:prSet presAssocID="{CB674A3E-A01B-4C73-8B62-77E97417C3A5}" presName="space" presStyleCnt="0"/>
      <dgm:spPr/>
    </dgm:pt>
    <dgm:pt modelId="{012ACF6C-0669-44A9-BCB6-CB90C2263D01}" type="pres">
      <dgm:prSet presAssocID="{36ACF61B-F172-4E58-962D-5C108EF5E50E}" presName="compositeA" presStyleCnt="0"/>
      <dgm:spPr/>
    </dgm:pt>
    <dgm:pt modelId="{9E2A6153-4556-439E-B6C2-AB5448BFBDED}" type="pres">
      <dgm:prSet presAssocID="{36ACF61B-F172-4E58-962D-5C108EF5E50E}" presName="textA" presStyleLbl="revTx" presStyleIdx="4" presStyleCnt="8">
        <dgm:presLayoutVars>
          <dgm:bulletEnabled val="1"/>
        </dgm:presLayoutVars>
      </dgm:prSet>
      <dgm:spPr/>
    </dgm:pt>
    <dgm:pt modelId="{9FE499FC-D227-4AE1-A592-8B199B1C9542}" type="pres">
      <dgm:prSet presAssocID="{36ACF61B-F172-4E58-962D-5C108EF5E50E}" presName="circleA" presStyleLbl="node1" presStyleIdx="4" presStyleCnt="8"/>
      <dgm:spPr/>
    </dgm:pt>
    <dgm:pt modelId="{CACC46D8-D9EA-45B3-A4FA-A54DB174B852}" type="pres">
      <dgm:prSet presAssocID="{36ACF61B-F172-4E58-962D-5C108EF5E50E}" presName="spaceA" presStyleCnt="0"/>
      <dgm:spPr/>
    </dgm:pt>
    <dgm:pt modelId="{DCE63C1C-2901-4954-B95E-342F87E6BB26}" type="pres">
      <dgm:prSet presAssocID="{43055571-E080-496A-B6A3-C829A575DC62}" presName="space" presStyleCnt="0"/>
      <dgm:spPr/>
    </dgm:pt>
    <dgm:pt modelId="{BF33FE50-60FB-40E6-9F1F-DF1EA0BBD9AD}" type="pres">
      <dgm:prSet presAssocID="{D104733E-4CF1-4FE1-B649-AF7B6ADBE275}" presName="compositeB" presStyleCnt="0"/>
      <dgm:spPr/>
    </dgm:pt>
    <dgm:pt modelId="{7ECEE700-CF73-4FD8-A234-AFA90F0E959A}" type="pres">
      <dgm:prSet presAssocID="{D104733E-4CF1-4FE1-B649-AF7B6ADBE275}" presName="textB" presStyleLbl="revTx" presStyleIdx="5" presStyleCnt="8">
        <dgm:presLayoutVars>
          <dgm:bulletEnabled val="1"/>
        </dgm:presLayoutVars>
      </dgm:prSet>
      <dgm:spPr/>
    </dgm:pt>
    <dgm:pt modelId="{9D072B60-5006-471A-8920-EED3EF56B9F5}" type="pres">
      <dgm:prSet presAssocID="{D104733E-4CF1-4FE1-B649-AF7B6ADBE275}" presName="circleB" presStyleLbl="node1" presStyleIdx="5" presStyleCnt="8"/>
      <dgm:spPr/>
    </dgm:pt>
    <dgm:pt modelId="{AA86EE0F-613A-4C69-928D-5F5D4C153397}" type="pres">
      <dgm:prSet presAssocID="{D104733E-4CF1-4FE1-B649-AF7B6ADBE275}" presName="spaceB" presStyleCnt="0"/>
      <dgm:spPr/>
    </dgm:pt>
    <dgm:pt modelId="{D11C6B25-934A-4201-8F4B-33419AFBE00B}" type="pres">
      <dgm:prSet presAssocID="{EC658F78-94D8-41DA-8A53-A70ABD51BC11}" presName="space" presStyleCnt="0"/>
      <dgm:spPr/>
    </dgm:pt>
    <dgm:pt modelId="{B44A3636-56B5-4FF9-9958-E622D474EDE8}" type="pres">
      <dgm:prSet presAssocID="{26DD071C-1FC0-4C49-941C-A5C8FC4AEF8C}" presName="compositeA" presStyleCnt="0"/>
      <dgm:spPr/>
    </dgm:pt>
    <dgm:pt modelId="{C32E6E14-48C9-424E-9AAC-D087380A45CF}" type="pres">
      <dgm:prSet presAssocID="{26DD071C-1FC0-4C49-941C-A5C8FC4AEF8C}" presName="textA" presStyleLbl="revTx" presStyleIdx="6" presStyleCnt="8">
        <dgm:presLayoutVars>
          <dgm:bulletEnabled val="1"/>
        </dgm:presLayoutVars>
      </dgm:prSet>
      <dgm:spPr/>
    </dgm:pt>
    <dgm:pt modelId="{68906112-E9F5-4124-8DDB-8F1D80B46D24}" type="pres">
      <dgm:prSet presAssocID="{26DD071C-1FC0-4C49-941C-A5C8FC4AEF8C}" presName="circleA" presStyleLbl="node1" presStyleIdx="6" presStyleCnt="8"/>
      <dgm:spPr/>
    </dgm:pt>
    <dgm:pt modelId="{48670964-0D36-485A-9A20-71A111A980B1}" type="pres">
      <dgm:prSet presAssocID="{26DD071C-1FC0-4C49-941C-A5C8FC4AEF8C}" presName="spaceA" presStyleCnt="0"/>
      <dgm:spPr/>
    </dgm:pt>
    <dgm:pt modelId="{8C3513D5-88EF-4543-8B8F-875FCBE5B8F5}" type="pres">
      <dgm:prSet presAssocID="{FF96E227-97F3-47D5-A967-EF27516643C2}" presName="space" presStyleCnt="0"/>
      <dgm:spPr/>
    </dgm:pt>
    <dgm:pt modelId="{D380B412-D51A-4C41-8407-7A049D46562E}" type="pres">
      <dgm:prSet presAssocID="{D84C778E-2813-499E-B35F-DBDA0D5B71F2}" presName="compositeB" presStyleCnt="0"/>
      <dgm:spPr/>
    </dgm:pt>
    <dgm:pt modelId="{33E12A2B-1140-401E-A6AC-E4056511E51F}" type="pres">
      <dgm:prSet presAssocID="{D84C778E-2813-499E-B35F-DBDA0D5B71F2}" presName="textB" presStyleLbl="revTx" presStyleIdx="7" presStyleCnt="8">
        <dgm:presLayoutVars>
          <dgm:bulletEnabled val="1"/>
        </dgm:presLayoutVars>
      </dgm:prSet>
      <dgm:spPr/>
    </dgm:pt>
    <dgm:pt modelId="{67F6DCF0-679B-4F13-B8C5-30AF8451A524}" type="pres">
      <dgm:prSet presAssocID="{D84C778E-2813-499E-B35F-DBDA0D5B71F2}" presName="circleB" presStyleLbl="node1" presStyleIdx="7" presStyleCnt="8"/>
      <dgm:spPr/>
    </dgm:pt>
    <dgm:pt modelId="{7D73784A-707F-449F-A832-86E9874F5C38}" type="pres">
      <dgm:prSet presAssocID="{D84C778E-2813-499E-B35F-DBDA0D5B71F2}" presName="spaceB" presStyleCnt="0"/>
      <dgm:spPr/>
    </dgm:pt>
  </dgm:ptLst>
  <dgm:cxnLst>
    <dgm:cxn modelId="{29FD250C-FB7E-4A1F-B7AF-98F4107623D1}" type="presOf" srcId="{76A62036-59AA-4756-A2A9-4305E9FADE74}" destId="{8DD17B86-49D5-47F8-9E83-7BE6BD637097}" srcOrd="0" destOrd="0" presId="urn:microsoft.com/office/officeart/2005/8/layout/hProcess11"/>
    <dgm:cxn modelId="{792F5C0E-3D80-4498-8A63-2D50AD95575B}" srcId="{499F5A66-D41C-4F72-899E-4CA8E9EEB9BB}" destId="{A94671E7-B265-405C-8155-C2299C869764}" srcOrd="1" destOrd="0" parTransId="{1E3B8ECB-FCFF-4481-AFB9-4D8E43EF84A0}" sibTransId="{EA235162-DBFC-4EC2-8446-F7D5619F377E}"/>
    <dgm:cxn modelId="{F5D75C19-7F79-44A5-91D6-20334582B598}" srcId="{499F5A66-D41C-4F72-899E-4CA8E9EEB9BB}" destId="{26DD071C-1FC0-4C49-941C-A5C8FC4AEF8C}" srcOrd="6" destOrd="0" parTransId="{F5191CA9-5EFD-4718-A8E0-7B494B11B70D}" sibTransId="{FF96E227-97F3-47D5-A967-EF27516643C2}"/>
    <dgm:cxn modelId="{CAF20323-887D-41B6-ACAA-F425BD584BEB}" type="presOf" srcId="{D84C778E-2813-499E-B35F-DBDA0D5B71F2}" destId="{33E12A2B-1140-401E-A6AC-E4056511E51F}" srcOrd="0" destOrd="0" presId="urn:microsoft.com/office/officeart/2005/8/layout/hProcess11"/>
    <dgm:cxn modelId="{6AA90627-CBAD-488C-9C28-0B8BF82A9113}" srcId="{499F5A66-D41C-4F72-899E-4CA8E9EEB9BB}" destId="{D104733E-4CF1-4FE1-B649-AF7B6ADBE275}" srcOrd="5" destOrd="0" parTransId="{90BE3D98-6A73-46BE-9DE9-0EC4D718D328}" sibTransId="{EC658F78-94D8-41DA-8A53-A70ABD51BC11}"/>
    <dgm:cxn modelId="{D3417134-60A7-4C1A-ABFB-243EF92906E8}" type="presOf" srcId="{26DD071C-1FC0-4C49-941C-A5C8FC4AEF8C}" destId="{C32E6E14-48C9-424E-9AAC-D087380A45CF}" srcOrd="0" destOrd="0" presId="urn:microsoft.com/office/officeart/2005/8/layout/hProcess11"/>
    <dgm:cxn modelId="{59EDE951-BDBB-4A56-A903-CEEC297D4E85}" type="presOf" srcId="{36ACF61B-F172-4E58-962D-5C108EF5E50E}" destId="{9E2A6153-4556-439E-B6C2-AB5448BFBDED}" srcOrd="0" destOrd="0" presId="urn:microsoft.com/office/officeart/2005/8/layout/hProcess11"/>
    <dgm:cxn modelId="{D80CE157-4D46-4F56-828A-19E742B91309}" srcId="{499F5A66-D41C-4F72-899E-4CA8E9EEB9BB}" destId="{36ACF61B-F172-4E58-962D-5C108EF5E50E}" srcOrd="4" destOrd="0" parTransId="{F4448924-6C38-4A8E-B07F-21E44E7F66B7}" sibTransId="{43055571-E080-496A-B6A3-C829A575DC62}"/>
    <dgm:cxn modelId="{326DB972-183C-4555-8901-36A57E3458A8}" type="presOf" srcId="{D104733E-4CF1-4FE1-B649-AF7B6ADBE275}" destId="{7ECEE700-CF73-4FD8-A234-AFA90F0E959A}" srcOrd="0" destOrd="0" presId="urn:microsoft.com/office/officeart/2005/8/layout/hProcess11"/>
    <dgm:cxn modelId="{62EB917E-C33A-4586-A1A1-DBD1D09F9AB1}" srcId="{499F5A66-D41C-4F72-899E-4CA8E9EEB9BB}" destId="{D84C778E-2813-499E-B35F-DBDA0D5B71F2}" srcOrd="7" destOrd="0" parTransId="{ADB0A934-DECF-44C9-9A05-F47270F741C5}" sibTransId="{4A8FAAA8-52A8-4284-9C30-41AD4479323D}"/>
    <dgm:cxn modelId="{68DFB286-9DE3-4936-B4F5-DEBA9BBAD769}" type="presOf" srcId="{A94671E7-B265-405C-8155-C2299C869764}" destId="{073933CD-7DBE-4831-9AFC-2798416A86D7}" srcOrd="0" destOrd="0" presId="urn:microsoft.com/office/officeart/2005/8/layout/hProcess11"/>
    <dgm:cxn modelId="{CBB4F795-59AD-4B2B-8998-2A7CD46D5D46}" type="presOf" srcId="{E373282B-CC2E-4FE7-A268-FF6515E252D5}" destId="{95BD68ED-4BA2-41A5-A808-C150A441D9EB}" srcOrd="0" destOrd="0" presId="urn:microsoft.com/office/officeart/2005/8/layout/hProcess11"/>
    <dgm:cxn modelId="{190C1B96-8912-4B70-91CB-E908B6168E1F}" srcId="{499F5A66-D41C-4F72-899E-4CA8E9EEB9BB}" destId="{76A62036-59AA-4756-A2A9-4305E9FADE74}" srcOrd="2" destOrd="0" parTransId="{3B3C8C2D-FEBD-4F2A-B4EC-97D991075A7F}" sibTransId="{7B515A5C-6992-4644-80DA-094F5FF23E08}"/>
    <dgm:cxn modelId="{C6AC65D3-8464-42E5-B32A-06BCAC3446DD}" srcId="{499F5A66-D41C-4F72-899E-4CA8E9EEB9BB}" destId="{E436A0D9-5A8C-4901-A861-60363A54572A}" srcOrd="0" destOrd="0" parTransId="{383FA3EE-D446-4BF6-B422-EF963D113250}" sibTransId="{6C80CDB0-AF90-4911-9D78-2BAF929F7E22}"/>
    <dgm:cxn modelId="{8E7315DD-3775-4B9F-9737-C6365CDD66BD}" type="presOf" srcId="{499F5A66-D41C-4F72-899E-4CA8E9EEB9BB}" destId="{3CFFA3A8-FBF4-4717-B57B-F77E0B2F4121}" srcOrd="0" destOrd="0" presId="urn:microsoft.com/office/officeart/2005/8/layout/hProcess11"/>
    <dgm:cxn modelId="{37B821E5-FBCA-456B-A7FC-BBBCBDDC14A5}" type="presOf" srcId="{E436A0D9-5A8C-4901-A861-60363A54572A}" destId="{55230DC1-B888-475A-A514-D82CDED2534F}" srcOrd="0" destOrd="0" presId="urn:microsoft.com/office/officeart/2005/8/layout/hProcess11"/>
    <dgm:cxn modelId="{5A15F3EF-D160-47B9-98B2-56154568D399}" srcId="{499F5A66-D41C-4F72-899E-4CA8E9EEB9BB}" destId="{E373282B-CC2E-4FE7-A268-FF6515E252D5}" srcOrd="3" destOrd="0" parTransId="{D0698535-1963-4C5F-B119-6A7BA7B8FBAF}" sibTransId="{CB674A3E-A01B-4C73-8B62-77E97417C3A5}"/>
    <dgm:cxn modelId="{2B69ED8C-3F1C-4979-8861-3727AB350599}" type="presParOf" srcId="{3CFFA3A8-FBF4-4717-B57B-F77E0B2F4121}" destId="{6FD977AA-834A-4DA1-86E6-8E57F1CE4D2B}" srcOrd="0" destOrd="0" presId="urn:microsoft.com/office/officeart/2005/8/layout/hProcess11"/>
    <dgm:cxn modelId="{69411F95-2DFB-4454-9058-EAC7CD3A0645}" type="presParOf" srcId="{3CFFA3A8-FBF4-4717-B57B-F77E0B2F4121}" destId="{326C86CA-2FC1-4828-89E6-EA6064265235}" srcOrd="1" destOrd="0" presId="urn:microsoft.com/office/officeart/2005/8/layout/hProcess11"/>
    <dgm:cxn modelId="{46DF0E9F-DF99-4D94-94E5-19AC95960F61}" type="presParOf" srcId="{326C86CA-2FC1-4828-89E6-EA6064265235}" destId="{AF4AA690-BED5-4D6D-8B6D-E0967EF4D64C}" srcOrd="0" destOrd="0" presId="urn:microsoft.com/office/officeart/2005/8/layout/hProcess11"/>
    <dgm:cxn modelId="{7C286DAF-85FE-4FE8-A7BE-584FEE5ECAAC}" type="presParOf" srcId="{AF4AA690-BED5-4D6D-8B6D-E0967EF4D64C}" destId="{55230DC1-B888-475A-A514-D82CDED2534F}" srcOrd="0" destOrd="0" presId="urn:microsoft.com/office/officeart/2005/8/layout/hProcess11"/>
    <dgm:cxn modelId="{019AC537-A994-4801-BC65-B18B7CA9C11E}" type="presParOf" srcId="{AF4AA690-BED5-4D6D-8B6D-E0967EF4D64C}" destId="{D62A9BF6-4932-48B5-BFCA-925196A98815}" srcOrd="1" destOrd="0" presId="urn:microsoft.com/office/officeart/2005/8/layout/hProcess11"/>
    <dgm:cxn modelId="{2956494A-99E0-4936-9579-2A9416C702D9}" type="presParOf" srcId="{AF4AA690-BED5-4D6D-8B6D-E0967EF4D64C}" destId="{CB85ED03-41FB-4C0C-B2FA-41CD23A52C61}" srcOrd="2" destOrd="0" presId="urn:microsoft.com/office/officeart/2005/8/layout/hProcess11"/>
    <dgm:cxn modelId="{8DFDCBCF-EB5F-45E1-999F-70CCDA9B3B63}" type="presParOf" srcId="{326C86CA-2FC1-4828-89E6-EA6064265235}" destId="{A71A0DD6-E9BE-40F6-84A9-44270D4F0019}" srcOrd="1" destOrd="0" presId="urn:microsoft.com/office/officeart/2005/8/layout/hProcess11"/>
    <dgm:cxn modelId="{AAD22CEB-5BE7-4983-93A8-9833319B9230}" type="presParOf" srcId="{326C86CA-2FC1-4828-89E6-EA6064265235}" destId="{E59FF37B-C2A2-45D3-B232-280433A89F2B}" srcOrd="2" destOrd="0" presId="urn:microsoft.com/office/officeart/2005/8/layout/hProcess11"/>
    <dgm:cxn modelId="{C8EC9C54-9858-4AA3-A958-1C2A43465FB2}" type="presParOf" srcId="{E59FF37B-C2A2-45D3-B232-280433A89F2B}" destId="{073933CD-7DBE-4831-9AFC-2798416A86D7}" srcOrd="0" destOrd="0" presId="urn:microsoft.com/office/officeart/2005/8/layout/hProcess11"/>
    <dgm:cxn modelId="{07C32675-95E1-431C-8CF7-CC8F34620093}" type="presParOf" srcId="{E59FF37B-C2A2-45D3-B232-280433A89F2B}" destId="{D0107329-9893-4D35-B463-841BE97E707D}" srcOrd="1" destOrd="0" presId="urn:microsoft.com/office/officeart/2005/8/layout/hProcess11"/>
    <dgm:cxn modelId="{8C4A8655-F9D6-4A3A-BDAE-05240584E6A2}" type="presParOf" srcId="{E59FF37B-C2A2-45D3-B232-280433A89F2B}" destId="{D85EE74A-D2A9-43C7-8F2E-7BC673019D18}" srcOrd="2" destOrd="0" presId="urn:microsoft.com/office/officeart/2005/8/layout/hProcess11"/>
    <dgm:cxn modelId="{AF4549A4-315F-4876-A2E9-98745D1BD465}" type="presParOf" srcId="{326C86CA-2FC1-4828-89E6-EA6064265235}" destId="{1B9E4DA3-B6B9-46B5-9FF0-156787F7827D}" srcOrd="3" destOrd="0" presId="urn:microsoft.com/office/officeart/2005/8/layout/hProcess11"/>
    <dgm:cxn modelId="{2B1985BE-1369-46EB-A22E-E28A0FFFA29E}" type="presParOf" srcId="{326C86CA-2FC1-4828-89E6-EA6064265235}" destId="{7616DABF-551A-4281-AE0F-C72B0A2E3AF0}" srcOrd="4" destOrd="0" presId="urn:microsoft.com/office/officeart/2005/8/layout/hProcess11"/>
    <dgm:cxn modelId="{DA9910B4-ACF4-4963-8DFF-07764BFA3E7F}" type="presParOf" srcId="{7616DABF-551A-4281-AE0F-C72B0A2E3AF0}" destId="{8DD17B86-49D5-47F8-9E83-7BE6BD637097}" srcOrd="0" destOrd="0" presId="urn:microsoft.com/office/officeart/2005/8/layout/hProcess11"/>
    <dgm:cxn modelId="{14E978D5-580D-4B81-82A3-D21ADB4F4DB6}" type="presParOf" srcId="{7616DABF-551A-4281-AE0F-C72B0A2E3AF0}" destId="{E9596C0F-BE1A-4C5B-8929-DBAFEE1EA44C}" srcOrd="1" destOrd="0" presId="urn:microsoft.com/office/officeart/2005/8/layout/hProcess11"/>
    <dgm:cxn modelId="{22456B9D-40CA-46DA-B978-02B0827204DD}" type="presParOf" srcId="{7616DABF-551A-4281-AE0F-C72B0A2E3AF0}" destId="{ACA8403E-89FD-41C7-A66B-2E45CAFD792C}" srcOrd="2" destOrd="0" presId="urn:microsoft.com/office/officeart/2005/8/layout/hProcess11"/>
    <dgm:cxn modelId="{FC51744A-7F8D-469A-90DB-56669E11346D}" type="presParOf" srcId="{326C86CA-2FC1-4828-89E6-EA6064265235}" destId="{D8980755-A9F2-40A6-A356-12CEAA73E1C9}" srcOrd="5" destOrd="0" presId="urn:microsoft.com/office/officeart/2005/8/layout/hProcess11"/>
    <dgm:cxn modelId="{CD85408F-8D80-4385-BA8E-8CD84ADCFCFE}" type="presParOf" srcId="{326C86CA-2FC1-4828-89E6-EA6064265235}" destId="{7ED18F20-6F2B-4785-9489-59AEF00F770E}" srcOrd="6" destOrd="0" presId="urn:microsoft.com/office/officeart/2005/8/layout/hProcess11"/>
    <dgm:cxn modelId="{B1D0DEA3-3C00-4494-8074-C71F6EF0F7EC}" type="presParOf" srcId="{7ED18F20-6F2B-4785-9489-59AEF00F770E}" destId="{95BD68ED-4BA2-41A5-A808-C150A441D9EB}" srcOrd="0" destOrd="0" presId="urn:microsoft.com/office/officeart/2005/8/layout/hProcess11"/>
    <dgm:cxn modelId="{6A5383C4-758B-44DD-B793-B556A64D5CC3}" type="presParOf" srcId="{7ED18F20-6F2B-4785-9489-59AEF00F770E}" destId="{0F73C03B-2B89-4D7F-A581-E0D5D31FB5B1}" srcOrd="1" destOrd="0" presId="urn:microsoft.com/office/officeart/2005/8/layout/hProcess11"/>
    <dgm:cxn modelId="{5F9887BB-BF49-4428-BBF2-176DFEBDA89B}" type="presParOf" srcId="{7ED18F20-6F2B-4785-9489-59AEF00F770E}" destId="{F805FE82-2EED-4C79-9E24-74544E7B5ED1}" srcOrd="2" destOrd="0" presId="urn:microsoft.com/office/officeart/2005/8/layout/hProcess11"/>
    <dgm:cxn modelId="{6B4D9094-3C50-4CEA-8F04-1DE34E2A9D44}" type="presParOf" srcId="{326C86CA-2FC1-4828-89E6-EA6064265235}" destId="{3FEB479C-724D-4BDB-AF1A-AB45E8961188}" srcOrd="7" destOrd="0" presId="urn:microsoft.com/office/officeart/2005/8/layout/hProcess11"/>
    <dgm:cxn modelId="{A19B1330-6140-4476-96B5-A09B88C74D3B}" type="presParOf" srcId="{326C86CA-2FC1-4828-89E6-EA6064265235}" destId="{012ACF6C-0669-44A9-BCB6-CB90C2263D01}" srcOrd="8" destOrd="0" presId="urn:microsoft.com/office/officeart/2005/8/layout/hProcess11"/>
    <dgm:cxn modelId="{C8FFA01B-C76A-4BBA-BC41-59B14D2DBF4B}" type="presParOf" srcId="{012ACF6C-0669-44A9-BCB6-CB90C2263D01}" destId="{9E2A6153-4556-439E-B6C2-AB5448BFBDED}" srcOrd="0" destOrd="0" presId="urn:microsoft.com/office/officeart/2005/8/layout/hProcess11"/>
    <dgm:cxn modelId="{07A2B868-E840-4E6D-9C50-7889704F1F7E}" type="presParOf" srcId="{012ACF6C-0669-44A9-BCB6-CB90C2263D01}" destId="{9FE499FC-D227-4AE1-A592-8B199B1C9542}" srcOrd="1" destOrd="0" presId="urn:microsoft.com/office/officeart/2005/8/layout/hProcess11"/>
    <dgm:cxn modelId="{E052563A-98BD-40F9-B01E-A7E55721102B}" type="presParOf" srcId="{012ACF6C-0669-44A9-BCB6-CB90C2263D01}" destId="{CACC46D8-D9EA-45B3-A4FA-A54DB174B852}" srcOrd="2" destOrd="0" presId="urn:microsoft.com/office/officeart/2005/8/layout/hProcess11"/>
    <dgm:cxn modelId="{A3BD5065-6A17-42C2-916F-02F4BE1C485D}" type="presParOf" srcId="{326C86CA-2FC1-4828-89E6-EA6064265235}" destId="{DCE63C1C-2901-4954-B95E-342F87E6BB26}" srcOrd="9" destOrd="0" presId="urn:microsoft.com/office/officeart/2005/8/layout/hProcess11"/>
    <dgm:cxn modelId="{FE48A886-8B8E-467E-BE1A-0B96A56ACED9}" type="presParOf" srcId="{326C86CA-2FC1-4828-89E6-EA6064265235}" destId="{BF33FE50-60FB-40E6-9F1F-DF1EA0BBD9AD}" srcOrd="10" destOrd="0" presId="urn:microsoft.com/office/officeart/2005/8/layout/hProcess11"/>
    <dgm:cxn modelId="{87E35592-752D-44AF-A11F-49189E29028A}" type="presParOf" srcId="{BF33FE50-60FB-40E6-9F1F-DF1EA0BBD9AD}" destId="{7ECEE700-CF73-4FD8-A234-AFA90F0E959A}" srcOrd="0" destOrd="0" presId="urn:microsoft.com/office/officeart/2005/8/layout/hProcess11"/>
    <dgm:cxn modelId="{D0306064-1BD6-470D-8AD8-3D8929F93737}" type="presParOf" srcId="{BF33FE50-60FB-40E6-9F1F-DF1EA0BBD9AD}" destId="{9D072B60-5006-471A-8920-EED3EF56B9F5}" srcOrd="1" destOrd="0" presId="urn:microsoft.com/office/officeart/2005/8/layout/hProcess11"/>
    <dgm:cxn modelId="{E6347677-117E-475E-96F5-92F04D776DC2}" type="presParOf" srcId="{BF33FE50-60FB-40E6-9F1F-DF1EA0BBD9AD}" destId="{AA86EE0F-613A-4C69-928D-5F5D4C153397}" srcOrd="2" destOrd="0" presId="urn:microsoft.com/office/officeart/2005/8/layout/hProcess11"/>
    <dgm:cxn modelId="{D619C146-1202-406A-AD48-96760EF458A0}" type="presParOf" srcId="{326C86CA-2FC1-4828-89E6-EA6064265235}" destId="{D11C6B25-934A-4201-8F4B-33419AFBE00B}" srcOrd="11" destOrd="0" presId="urn:microsoft.com/office/officeart/2005/8/layout/hProcess11"/>
    <dgm:cxn modelId="{5CD9A059-2580-4771-8A90-9E365627C070}" type="presParOf" srcId="{326C86CA-2FC1-4828-89E6-EA6064265235}" destId="{B44A3636-56B5-4FF9-9958-E622D474EDE8}" srcOrd="12" destOrd="0" presId="urn:microsoft.com/office/officeart/2005/8/layout/hProcess11"/>
    <dgm:cxn modelId="{E86E37DE-353C-42DB-B044-B32BCFC6DB48}" type="presParOf" srcId="{B44A3636-56B5-4FF9-9958-E622D474EDE8}" destId="{C32E6E14-48C9-424E-9AAC-D087380A45CF}" srcOrd="0" destOrd="0" presId="urn:microsoft.com/office/officeart/2005/8/layout/hProcess11"/>
    <dgm:cxn modelId="{466B6969-5F9C-4A48-8B6B-801DAA8A7C89}" type="presParOf" srcId="{B44A3636-56B5-4FF9-9958-E622D474EDE8}" destId="{68906112-E9F5-4124-8DDB-8F1D80B46D24}" srcOrd="1" destOrd="0" presId="urn:microsoft.com/office/officeart/2005/8/layout/hProcess11"/>
    <dgm:cxn modelId="{2E3F4858-8A0A-4C21-A174-16E5047705B9}" type="presParOf" srcId="{B44A3636-56B5-4FF9-9958-E622D474EDE8}" destId="{48670964-0D36-485A-9A20-71A111A980B1}" srcOrd="2" destOrd="0" presId="urn:microsoft.com/office/officeart/2005/8/layout/hProcess11"/>
    <dgm:cxn modelId="{5FFDF02F-73A6-447F-B5C8-5A4F9EC6DCEC}" type="presParOf" srcId="{326C86CA-2FC1-4828-89E6-EA6064265235}" destId="{8C3513D5-88EF-4543-8B8F-875FCBE5B8F5}" srcOrd="13" destOrd="0" presId="urn:microsoft.com/office/officeart/2005/8/layout/hProcess11"/>
    <dgm:cxn modelId="{3B68C11B-9B78-454B-9DE4-5318754F92F2}" type="presParOf" srcId="{326C86CA-2FC1-4828-89E6-EA6064265235}" destId="{D380B412-D51A-4C41-8407-7A049D46562E}" srcOrd="14" destOrd="0" presId="urn:microsoft.com/office/officeart/2005/8/layout/hProcess11"/>
    <dgm:cxn modelId="{3E6D157A-74A8-4E68-9E8F-9B7D2007A77C}" type="presParOf" srcId="{D380B412-D51A-4C41-8407-7A049D46562E}" destId="{33E12A2B-1140-401E-A6AC-E4056511E51F}" srcOrd="0" destOrd="0" presId="urn:microsoft.com/office/officeart/2005/8/layout/hProcess11"/>
    <dgm:cxn modelId="{C47AFF83-F9B6-49A5-9273-26D1C67494A3}" type="presParOf" srcId="{D380B412-D51A-4C41-8407-7A049D46562E}" destId="{67F6DCF0-679B-4F13-B8C5-30AF8451A524}" srcOrd="1" destOrd="0" presId="urn:microsoft.com/office/officeart/2005/8/layout/hProcess11"/>
    <dgm:cxn modelId="{5EE01296-CDB4-4E09-90D4-F55DA941E019}" type="presParOf" srcId="{D380B412-D51A-4C41-8407-7A049D46562E}" destId="{7D73784A-707F-449F-A832-86E9874F5C38}" srcOrd="2" destOrd="0" presId="urn:microsoft.com/office/officeart/2005/8/layout/hProcess1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5880989-18A9-48E7-A26E-03D8ACB61530}" type="doc">
      <dgm:prSet loTypeId="urn:microsoft.com/office/officeart/2005/8/layout/cycle3" loCatId="cycle" qsTypeId="urn:microsoft.com/office/officeart/2005/8/quickstyle/3d3" qsCatId="3D" csTypeId="urn:microsoft.com/office/officeart/2005/8/colors/accent1_2" csCatId="accent1" phldr="1"/>
      <dgm:spPr/>
      <dgm:t>
        <a:bodyPr/>
        <a:lstStyle/>
        <a:p>
          <a:endParaRPr lang="en-US"/>
        </a:p>
      </dgm:t>
    </dgm:pt>
    <dgm:pt modelId="{154E7081-42C4-4E35-A66F-D9C5A028CB0D}">
      <dgm:prSet phldrT="[Text]"/>
      <dgm:spPr/>
      <dgm:t>
        <a:bodyPr/>
        <a:lstStyle/>
        <a:p>
          <a:r>
            <a:rPr lang="en-US"/>
            <a:t>Step 1: Establishing Priority Areas</a:t>
          </a:r>
        </a:p>
      </dgm:t>
    </dgm:pt>
    <dgm:pt modelId="{00056DF0-9698-4226-A86E-1501DED4879C}" type="parTrans" cxnId="{83CBA9C0-5F8B-4B45-A471-D2C756DBD8D5}">
      <dgm:prSet/>
      <dgm:spPr/>
      <dgm:t>
        <a:bodyPr/>
        <a:lstStyle/>
        <a:p>
          <a:endParaRPr lang="en-US"/>
        </a:p>
      </dgm:t>
    </dgm:pt>
    <dgm:pt modelId="{49351F62-127F-43F3-8E91-8570356BD334}" type="sibTrans" cxnId="{83CBA9C0-5F8B-4B45-A471-D2C756DBD8D5}">
      <dgm:prSet/>
      <dgm:spPr/>
      <dgm:t>
        <a:bodyPr/>
        <a:lstStyle/>
        <a:p>
          <a:endParaRPr lang="en-US"/>
        </a:p>
      </dgm:t>
    </dgm:pt>
    <dgm:pt modelId="{6C40AB73-1D4E-49C9-B12C-30E4ED174AFF}">
      <dgm:prSet phldrT="[Text]"/>
      <dgm:spPr/>
      <dgm:t>
        <a:bodyPr/>
        <a:lstStyle/>
        <a:p>
          <a:r>
            <a:rPr lang="en-US"/>
            <a:t>Step 2: Identifying Monitoring and Audit Rules</a:t>
          </a:r>
        </a:p>
      </dgm:t>
    </dgm:pt>
    <dgm:pt modelId="{71CCBFA6-373D-42A4-9E6D-A6646E5081B1}" type="parTrans" cxnId="{57EFFD80-583E-42A7-8D09-FB21DB44AD3F}">
      <dgm:prSet/>
      <dgm:spPr/>
      <dgm:t>
        <a:bodyPr/>
        <a:lstStyle/>
        <a:p>
          <a:endParaRPr lang="en-US"/>
        </a:p>
      </dgm:t>
    </dgm:pt>
    <dgm:pt modelId="{D2E27A8F-E274-4EA4-8C00-BF58BCB46E77}" type="sibTrans" cxnId="{57EFFD80-583E-42A7-8D09-FB21DB44AD3F}">
      <dgm:prSet/>
      <dgm:spPr/>
      <dgm:t>
        <a:bodyPr/>
        <a:lstStyle/>
        <a:p>
          <a:endParaRPr lang="en-US"/>
        </a:p>
      </dgm:t>
    </dgm:pt>
    <dgm:pt modelId="{1028AE1A-0A9A-4941-A798-454C2C9B3FB4}">
      <dgm:prSet phldrT="[Text]"/>
      <dgm:spPr/>
      <dgm:t>
        <a:bodyPr/>
        <a:lstStyle/>
        <a:p>
          <a:r>
            <a:rPr lang="en-US"/>
            <a:t>Step 3: Determing Process Frequency</a:t>
          </a:r>
        </a:p>
      </dgm:t>
    </dgm:pt>
    <dgm:pt modelId="{65F35496-BFE1-48A8-BF6F-944E67AE5D6C}" type="parTrans" cxnId="{DB182B55-67D9-4CDD-906E-426CE790D232}">
      <dgm:prSet/>
      <dgm:spPr/>
      <dgm:t>
        <a:bodyPr/>
        <a:lstStyle/>
        <a:p>
          <a:endParaRPr lang="en-US"/>
        </a:p>
      </dgm:t>
    </dgm:pt>
    <dgm:pt modelId="{CEAD76D2-A705-4C23-B6BC-C41989D708A5}" type="sibTrans" cxnId="{DB182B55-67D9-4CDD-906E-426CE790D232}">
      <dgm:prSet/>
      <dgm:spPr/>
      <dgm:t>
        <a:bodyPr/>
        <a:lstStyle/>
        <a:p>
          <a:endParaRPr lang="en-US"/>
        </a:p>
      </dgm:t>
    </dgm:pt>
    <dgm:pt modelId="{F961FA99-5C75-4A0A-A5E1-AB9505F19952}">
      <dgm:prSet phldrT="[Text]"/>
      <dgm:spPr/>
      <dgm:t>
        <a:bodyPr/>
        <a:lstStyle/>
        <a:p>
          <a:r>
            <a:rPr lang="en-US"/>
            <a:t>Step 4: Configuring Parameters</a:t>
          </a:r>
        </a:p>
      </dgm:t>
    </dgm:pt>
    <dgm:pt modelId="{CBC7DB6F-F34B-4836-A70C-84F2A9E66052}" type="parTrans" cxnId="{BCFFB7E8-33A8-4C03-ACC4-CD638E429070}">
      <dgm:prSet/>
      <dgm:spPr/>
      <dgm:t>
        <a:bodyPr/>
        <a:lstStyle/>
        <a:p>
          <a:endParaRPr lang="en-US"/>
        </a:p>
      </dgm:t>
    </dgm:pt>
    <dgm:pt modelId="{DE3FE527-318F-4830-8643-2163888BB28D}" type="sibTrans" cxnId="{BCFFB7E8-33A8-4C03-ACC4-CD638E429070}">
      <dgm:prSet/>
      <dgm:spPr/>
      <dgm:t>
        <a:bodyPr/>
        <a:lstStyle/>
        <a:p>
          <a:endParaRPr lang="en-US"/>
        </a:p>
      </dgm:t>
    </dgm:pt>
    <dgm:pt modelId="{7AB67A88-97BF-40CE-B0B7-29CBB64AFE3F}">
      <dgm:prSet phldrT="[Text]"/>
      <dgm:spPr/>
      <dgm:t>
        <a:bodyPr/>
        <a:lstStyle/>
        <a:p>
          <a:r>
            <a:rPr lang="en-US"/>
            <a:t>Step 5: Following Up</a:t>
          </a:r>
        </a:p>
      </dgm:t>
    </dgm:pt>
    <dgm:pt modelId="{9FF495BF-ABC8-4047-A73C-366490E028B2}" type="parTrans" cxnId="{2EA5F5E2-534A-4AE3-BF26-18BC01C6522B}">
      <dgm:prSet/>
      <dgm:spPr/>
      <dgm:t>
        <a:bodyPr/>
        <a:lstStyle/>
        <a:p>
          <a:endParaRPr lang="en-US"/>
        </a:p>
      </dgm:t>
    </dgm:pt>
    <dgm:pt modelId="{F14FBF7B-D41F-4B2C-BC5A-C99B15F7BB84}" type="sibTrans" cxnId="{2EA5F5E2-534A-4AE3-BF26-18BC01C6522B}">
      <dgm:prSet/>
      <dgm:spPr/>
      <dgm:t>
        <a:bodyPr/>
        <a:lstStyle/>
        <a:p>
          <a:endParaRPr lang="en-US"/>
        </a:p>
      </dgm:t>
    </dgm:pt>
    <dgm:pt modelId="{C7DA4FB6-81AE-4E03-8068-E198F8C7CC69}">
      <dgm:prSet phldrT="[Text]"/>
      <dgm:spPr/>
      <dgm:t>
        <a:bodyPr/>
        <a:lstStyle/>
        <a:p>
          <a:r>
            <a:rPr lang="en-US"/>
            <a:t>Step 6: Communicating Results</a:t>
          </a:r>
        </a:p>
      </dgm:t>
    </dgm:pt>
    <dgm:pt modelId="{9FF2CCD5-B448-41F6-8719-3CAAF7464701}" type="parTrans" cxnId="{97C402F4-6C68-4985-A9F4-BA4EBA04E4EE}">
      <dgm:prSet/>
      <dgm:spPr/>
      <dgm:t>
        <a:bodyPr/>
        <a:lstStyle/>
        <a:p>
          <a:endParaRPr lang="en-US"/>
        </a:p>
      </dgm:t>
    </dgm:pt>
    <dgm:pt modelId="{855AE051-46FF-40FA-9BDB-2AD77A08FE90}" type="sibTrans" cxnId="{97C402F4-6C68-4985-A9F4-BA4EBA04E4EE}">
      <dgm:prSet/>
      <dgm:spPr/>
      <dgm:t>
        <a:bodyPr/>
        <a:lstStyle/>
        <a:p>
          <a:endParaRPr lang="en-US"/>
        </a:p>
      </dgm:t>
    </dgm:pt>
    <dgm:pt modelId="{D888746D-CC26-419C-BC51-BF7525882E59}" type="pres">
      <dgm:prSet presAssocID="{95880989-18A9-48E7-A26E-03D8ACB61530}" presName="Name0" presStyleCnt="0">
        <dgm:presLayoutVars>
          <dgm:dir/>
          <dgm:resizeHandles val="exact"/>
        </dgm:presLayoutVars>
      </dgm:prSet>
      <dgm:spPr/>
    </dgm:pt>
    <dgm:pt modelId="{9693C551-BA89-4A40-9859-B2BE9BE09269}" type="pres">
      <dgm:prSet presAssocID="{95880989-18A9-48E7-A26E-03D8ACB61530}" presName="cycle" presStyleCnt="0"/>
      <dgm:spPr/>
    </dgm:pt>
    <dgm:pt modelId="{F7963683-DDAD-41D8-B102-7124CC8E8248}" type="pres">
      <dgm:prSet presAssocID="{154E7081-42C4-4E35-A66F-D9C5A028CB0D}" presName="nodeFirstNode" presStyleLbl="node1" presStyleIdx="0" presStyleCnt="6">
        <dgm:presLayoutVars>
          <dgm:bulletEnabled val="1"/>
        </dgm:presLayoutVars>
      </dgm:prSet>
      <dgm:spPr/>
    </dgm:pt>
    <dgm:pt modelId="{5E301293-8400-44CA-87AE-C7BE22C36CD7}" type="pres">
      <dgm:prSet presAssocID="{49351F62-127F-43F3-8E91-8570356BD334}" presName="sibTransFirstNode" presStyleLbl="bgShp" presStyleIdx="0" presStyleCnt="1"/>
      <dgm:spPr/>
    </dgm:pt>
    <dgm:pt modelId="{AB010499-8886-448B-A3A4-E07A70791173}" type="pres">
      <dgm:prSet presAssocID="{6C40AB73-1D4E-49C9-B12C-30E4ED174AFF}" presName="nodeFollowingNodes" presStyleLbl="node1" presStyleIdx="1" presStyleCnt="6">
        <dgm:presLayoutVars>
          <dgm:bulletEnabled val="1"/>
        </dgm:presLayoutVars>
      </dgm:prSet>
      <dgm:spPr/>
    </dgm:pt>
    <dgm:pt modelId="{3346A326-B192-48E7-9630-4C5497236B00}" type="pres">
      <dgm:prSet presAssocID="{1028AE1A-0A9A-4941-A798-454C2C9B3FB4}" presName="nodeFollowingNodes" presStyleLbl="node1" presStyleIdx="2" presStyleCnt="6">
        <dgm:presLayoutVars>
          <dgm:bulletEnabled val="1"/>
        </dgm:presLayoutVars>
      </dgm:prSet>
      <dgm:spPr/>
    </dgm:pt>
    <dgm:pt modelId="{BF62065C-4968-4622-9472-ECE51D874FA4}" type="pres">
      <dgm:prSet presAssocID="{F961FA99-5C75-4A0A-A5E1-AB9505F19952}" presName="nodeFollowingNodes" presStyleLbl="node1" presStyleIdx="3" presStyleCnt="6">
        <dgm:presLayoutVars>
          <dgm:bulletEnabled val="1"/>
        </dgm:presLayoutVars>
      </dgm:prSet>
      <dgm:spPr/>
    </dgm:pt>
    <dgm:pt modelId="{93DBBE31-4650-42DD-89A1-B102E80C85CB}" type="pres">
      <dgm:prSet presAssocID="{7AB67A88-97BF-40CE-B0B7-29CBB64AFE3F}" presName="nodeFollowingNodes" presStyleLbl="node1" presStyleIdx="4" presStyleCnt="6">
        <dgm:presLayoutVars>
          <dgm:bulletEnabled val="1"/>
        </dgm:presLayoutVars>
      </dgm:prSet>
      <dgm:spPr/>
    </dgm:pt>
    <dgm:pt modelId="{C425D535-30E9-48D0-A0E7-B61E9C1CE5A5}" type="pres">
      <dgm:prSet presAssocID="{C7DA4FB6-81AE-4E03-8068-E198F8C7CC69}" presName="nodeFollowingNodes" presStyleLbl="node1" presStyleIdx="5" presStyleCnt="6">
        <dgm:presLayoutVars>
          <dgm:bulletEnabled val="1"/>
        </dgm:presLayoutVars>
      </dgm:prSet>
      <dgm:spPr/>
    </dgm:pt>
  </dgm:ptLst>
  <dgm:cxnLst>
    <dgm:cxn modelId="{BE50CE0D-E587-465F-BF50-081B43DBD535}" type="presOf" srcId="{C7DA4FB6-81AE-4E03-8068-E198F8C7CC69}" destId="{C425D535-30E9-48D0-A0E7-B61E9C1CE5A5}" srcOrd="0" destOrd="0" presId="urn:microsoft.com/office/officeart/2005/8/layout/cycle3"/>
    <dgm:cxn modelId="{DB182B55-67D9-4CDD-906E-426CE790D232}" srcId="{95880989-18A9-48E7-A26E-03D8ACB61530}" destId="{1028AE1A-0A9A-4941-A798-454C2C9B3FB4}" srcOrd="2" destOrd="0" parTransId="{65F35496-BFE1-48A8-BF6F-944E67AE5D6C}" sibTransId="{CEAD76D2-A705-4C23-B6BC-C41989D708A5}"/>
    <dgm:cxn modelId="{01B96A72-8836-4536-8823-146BDA5B1392}" type="presOf" srcId="{6C40AB73-1D4E-49C9-B12C-30E4ED174AFF}" destId="{AB010499-8886-448B-A3A4-E07A70791173}" srcOrd="0" destOrd="0" presId="urn:microsoft.com/office/officeart/2005/8/layout/cycle3"/>
    <dgm:cxn modelId="{21130975-EBA7-4C6B-9E03-9F8C5E35FE9A}" type="presOf" srcId="{1028AE1A-0A9A-4941-A798-454C2C9B3FB4}" destId="{3346A326-B192-48E7-9630-4C5497236B00}" srcOrd="0" destOrd="0" presId="urn:microsoft.com/office/officeart/2005/8/layout/cycle3"/>
    <dgm:cxn modelId="{5C20197D-17FE-4D93-8F9E-150FCED70E88}" type="presOf" srcId="{7AB67A88-97BF-40CE-B0B7-29CBB64AFE3F}" destId="{93DBBE31-4650-42DD-89A1-B102E80C85CB}" srcOrd="0" destOrd="0" presId="urn:microsoft.com/office/officeart/2005/8/layout/cycle3"/>
    <dgm:cxn modelId="{57EFFD80-583E-42A7-8D09-FB21DB44AD3F}" srcId="{95880989-18A9-48E7-A26E-03D8ACB61530}" destId="{6C40AB73-1D4E-49C9-B12C-30E4ED174AFF}" srcOrd="1" destOrd="0" parTransId="{71CCBFA6-373D-42A4-9E6D-A6646E5081B1}" sibTransId="{D2E27A8F-E274-4EA4-8C00-BF58BCB46E77}"/>
    <dgm:cxn modelId="{2DDE3485-E890-4025-A52F-8E1DF816EEA8}" type="presOf" srcId="{F961FA99-5C75-4A0A-A5E1-AB9505F19952}" destId="{BF62065C-4968-4622-9472-ECE51D874FA4}" srcOrd="0" destOrd="0" presId="urn:microsoft.com/office/officeart/2005/8/layout/cycle3"/>
    <dgm:cxn modelId="{905CC491-634E-487A-A34D-313405CF52D5}" type="presOf" srcId="{154E7081-42C4-4E35-A66F-D9C5A028CB0D}" destId="{F7963683-DDAD-41D8-B102-7124CC8E8248}" srcOrd="0" destOrd="0" presId="urn:microsoft.com/office/officeart/2005/8/layout/cycle3"/>
    <dgm:cxn modelId="{93C49FB5-2D2D-46AA-8E21-B3CDF888E021}" type="presOf" srcId="{49351F62-127F-43F3-8E91-8570356BD334}" destId="{5E301293-8400-44CA-87AE-C7BE22C36CD7}" srcOrd="0" destOrd="0" presId="urn:microsoft.com/office/officeart/2005/8/layout/cycle3"/>
    <dgm:cxn modelId="{83CBA9C0-5F8B-4B45-A471-D2C756DBD8D5}" srcId="{95880989-18A9-48E7-A26E-03D8ACB61530}" destId="{154E7081-42C4-4E35-A66F-D9C5A028CB0D}" srcOrd="0" destOrd="0" parTransId="{00056DF0-9698-4226-A86E-1501DED4879C}" sibTransId="{49351F62-127F-43F3-8E91-8570356BD334}"/>
    <dgm:cxn modelId="{2EA5F5E2-534A-4AE3-BF26-18BC01C6522B}" srcId="{95880989-18A9-48E7-A26E-03D8ACB61530}" destId="{7AB67A88-97BF-40CE-B0B7-29CBB64AFE3F}" srcOrd="4" destOrd="0" parTransId="{9FF495BF-ABC8-4047-A73C-366490E028B2}" sibTransId="{F14FBF7B-D41F-4B2C-BC5A-C99B15F7BB84}"/>
    <dgm:cxn modelId="{0D87F0E3-C63B-4EC4-83D4-84936B22A5DB}" type="presOf" srcId="{95880989-18A9-48E7-A26E-03D8ACB61530}" destId="{D888746D-CC26-419C-BC51-BF7525882E59}" srcOrd="0" destOrd="0" presId="urn:microsoft.com/office/officeart/2005/8/layout/cycle3"/>
    <dgm:cxn modelId="{BCFFB7E8-33A8-4C03-ACC4-CD638E429070}" srcId="{95880989-18A9-48E7-A26E-03D8ACB61530}" destId="{F961FA99-5C75-4A0A-A5E1-AB9505F19952}" srcOrd="3" destOrd="0" parTransId="{CBC7DB6F-F34B-4836-A70C-84F2A9E66052}" sibTransId="{DE3FE527-318F-4830-8643-2163888BB28D}"/>
    <dgm:cxn modelId="{97C402F4-6C68-4985-A9F4-BA4EBA04E4EE}" srcId="{95880989-18A9-48E7-A26E-03D8ACB61530}" destId="{C7DA4FB6-81AE-4E03-8068-E198F8C7CC69}" srcOrd="5" destOrd="0" parTransId="{9FF2CCD5-B448-41F6-8719-3CAAF7464701}" sibTransId="{855AE051-46FF-40FA-9BDB-2AD77A08FE90}"/>
    <dgm:cxn modelId="{B3584EBF-E940-4534-9DDD-ECA38EF8D29B}" type="presParOf" srcId="{D888746D-CC26-419C-BC51-BF7525882E59}" destId="{9693C551-BA89-4A40-9859-B2BE9BE09269}" srcOrd="0" destOrd="0" presId="urn:microsoft.com/office/officeart/2005/8/layout/cycle3"/>
    <dgm:cxn modelId="{784AEFC1-6B95-4FFB-95BF-D07090712DFC}" type="presParOf" srcId="{9693C551-BA89-4A40-9859-B2BE9BE09269}" destId="{F7963683-DDAD-41D8-B102-7124CC8E8248}" srcOrd="0" destOrd="0" presId="urn:microsoft.com/office/officeart/2005/8/layout/cycle3"/>
    <dgm:cxn modelId="{236B800B-F7BD-46F4-864F-36924124E562}" type="presParOf" srcId="{9693C551-BA89-4A40-9859-B2BE9BE09269}" destId="{5E301293-8400-44CA-87AE-C7BE22C36CD7}" srcOrd="1" destOrd="0" presId="urn:microsoft.com/office/officeart/2005/8/layout/cycle3"/>
    <dgm:cxn modelId="{3AA0D9BA-3D00-4B4A-941A-09E7E14AD12B}" type="presParOf" srcId="{9693C551-BA89-4A40-9859-B2BE9BE09269}" destId="{AB010499-8886-448B-A3A4-E07A70791173}" srcOrd="2" destOrd="0" presId="urn:microsoft.com/office/officeart/2005/8/layout/cycle3"/>
    <dgm:cxn modelId="{D7F9CC22-61F0-4019-937F-7C13AEE09C05}" type="presParOf" srcId="{9693C551-BA89-4A40-9859-B2BE9BE09269}" destId="{3346A326-B192-48E7-9630-4C5497236B00}" srcOrd="3" destOrd="0" presId="urn:microsoft.com/office/officeart/2005/8/layout/cycle3"/>
    <dgm:cxn modelId="{36D92796-8C77-40A9-9784-2B603517E15D}" type="presParOf" srcId="{9693C551-BA89-4A40-9859-B2BE9BE09269}" destId="{BF62065C-4968-4622-9472-ECE51D874FA4}" srcOrd="4" destOrd="0" presId="urn:microsoft.com/office/officeart/2005/8/layout/cycle3"/>
    <dgm:cxn modelId="{56037012-60DE-4408-88E1-61BDE337AADE}" type="presParOf" srcId="{9693C551-BA89-4A40-9859-B2BE9BE09269}" destId="{93DBBE31-4650-42DD-89A1-B102E80C85CB}" srcOrd="5" destOrd="0" presId="urn:microsoft.com/office/officeart/2005/8/layout/cycle3"/>
    <dgm:cxn modelId="{CB88FCD8-6DBC-498E-95C3-A8F481D332EC}" type="presParOf" srcId="{9693C551-BA89-4A40-9859-B2BE9BE09269}" destId="{C425D535-30E9-48D0-A0E7-B61E9C1CE5A5}" srcOrd="6" destOrd="0" presId="urn:microsoft.com/office/officeart/2005/8/layout/cycle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9D81D-F535-4B82-BDD4-465A9966EC03}">
      <dsp:nvSpPr>
        <dsp:cNvPr id="0" name=""/>
        <dsp:cNvSpPr/>
      </dsp:nvSpPr>
      <dsp:spPr>
        <a:xfrm>
          <a:off x="1678240" y="575221"/>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5998" y="619014"/>
        <a:ext cx="19269" cy="3853"/>
      </dsp:txXfrm>
    </dsp:sp>
    <dsp:sp modelId="{62CA9E5B-7C4D-47E0-9E69-477553A74CA5}">
      <dsp:nvSpPr>
        <dsp:cNvPr id="0" name=""/>
        <dsp:cNvSpPr/>
      </dsp:nvSpPr>
      <dsp:spPr>
        <a:xfrm>
          <a:off x="4451" y="118264"/>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kern="1200"/>
            <a:t>Step 1: Agree on definitions</a:t>
          </a:r>
        </a:p>
      </dsp:txBody>
      <dsp:txXfrm>
        <a:off x="4451" y="118264"/>
        <a:ext cx="1675588" cy="1005353"/>
      </dsp:txXfrm>
    </dsp:sp>
    <dsp:sp modelId="{12E3074A-1DFB-4279-A1E5-1D3DCED0878C}">
      <dsp:nvSpPr>
        <dsp:cNvPr id="0" name=""/>
        <dsp:cNvSpPr/>
      </dsp:nvSpPr>
      <dsp:spPr>
        <a:xfrm>
          <a:off x="3739214" y="575221"/>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6972" y="619014"/>
        <a:ext cx="19269" cy="3853"/>
      </dsp:txXfrm>
    </dsp:sp>
    <dsp:sp modelId="{0F94F205-C7F0-4B31-90EC-B08EC034B291}">
      <dsp:nvSpPr>
        <dsp:cNvPr id="0" name=""/>
        <dsp:cNvSpPr/>
      </dsp:nvSpPr>
      <dsp:spPr>
        <a:xfrm>
          <a:off x="2065425" y="118264"/>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kern="1200"/>
            <a:t>Step 2: Identify assets and security goals</a:t>
          </a:r>
        </a:p>
      </dsp:txBody>
      <dsp:txXfrm>
        <a:off x="2065425" y="118264"/>
        <a:ext cx="1675588" cy="1005353"/>
      </dsp:txXfrm>
    </dsp:sp>
    <dsp:sp modelId="{79334F78-2BD0-4CA1-961C-DAAD2CDCDA34}">
      <dsp:nvSpPr>
        <dsp:cNvPr id="0" name=""/>
        <dsp:cNvSpPr/>
      </dsp:nvSpPr>
      <dsp:spPr>
        <a:xfrm>
          <a:off x="842245" y="1121817"/>
          <a:ext cx="4121948" cy="354785"/>
        </a:xfrm>
        <a:custGeom>
          <a:avLst/>
          <a:gdLst/>
          <a:ahLst/>
          <a:cxnLst/>
          <a:rect l="0" t="0" r="0" b="0"/>
          <a:pathLst>
            <a:path>
              <a:moveTo>
                <a:pt x="4121948" y="0"/>
              </a:moveTo>
              <a:lnTo>
                <a:pt x="4121948" y="194492"/>
              </a:lnTo>
              <a:lnTo>
                <a:pt x="0" y="194492"/>
              </a:lnTo>
              <a:lnTo>
                <a:pt x="0" y="354785"/>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99721" y="1297283"/>
        <a:ext cx="206996" cy="3853"/>
      </dsp:txXfrm>
    </dsp:sp>
    <dsp:sp modelId="{0B10E09E-9EA1-44F3-86B7-78EC1D0E9BCC}">
      <dsp:nvSpPr>
        <dsp:cNvPr id="0" name=""/>
        <dsp:cNvSpPr/>
      </dsp:nvSpPr>
      <dsp:spPr>
        <a:xfrm>
          <a:off x="4126399" y="118264"/>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3: Develop artifacts to support security requirements definition</a:t>
          </a:r>
        </a:p>
      </dsp:txBody>
      <dsp:txXfrm>
        <a:off x="4126399" y="118264"/>
        <a:ext cx="1675588" cy="1005353"/>
      </dsp:txXfrm>
    </dsp:sp>
    <dsp:sp modelId="{2CE79753-F9D7-4A3E-A001-2C808C13C88B}">
      <dsp:nvSpPr>
        <dsp:cNvPr id="0" name=""/>
        <dsp:cNvSpPr/>
      </dsp:nvSpPr>
      <dsp:spPr>
        <a:xfrm>
          <a:off x="1678240" y="1965960"/>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5998" y="2009753"/>
        <a:ext cx="19269" cy="3853"/>
      </dsp:txXfrm>
    </dsp:sp>
    <dsp:sp modelId="{7A55965A-7813-4311-ABE1-A074D84D724E}">
      <dsp:nvSpPr>
        <dsp:cNvPr id="0" name=""/>
        <dsp:cNvSpPr/>
      </dsp:nvSpPr>
      <dsp:spPr>
        <a:xfrm>
          <a:off x="4451" y="1509003"/>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4: Perform risk assessment</a:t>
          </a:r>
        </a:p>
      </dsp:txBody>
      <dsp:txXfrm>
        <a:off x="4451" y="1509003"/>
        <a:ext cx="1675588" cy="1005353"/>
      </dsp:txXfrm>
    </dsp:sp>
    <dsp:sp modelId="{1A329C71-FDB0-4B62-BBE8-4783BF1E89CE}">
      <dsp:nvSpPr>
        <dsp:cNvPr id="0" name=""/>
        <dsp:cNvSpPr/>
      </dsp:nvSpPr>
      <dsp:spPr>
        <a:xfrm>
          <a:off x="3739214" y="1965960"/>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6972" y="2009753"/>
        <a:ext cx="19269" cy="3853"/>
      </dsp:txXfrm>
    </dsp:sp>
    <dsp:sp modelId="{1783EAD6-5624-4D55-91AD-0238F9A11B9D}">
      <dsp:nvSpPr>
        <dsp:cNvPr id="0" name=""/>
        <dsp:cNvSpPr/>
      </dsp:nvSpPr>
      <dsp:spPr>
        <a:xfrm>
          <a:off x="2065425" y="1509003"/>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5: Select elicitation techniques</a:t>
          </a:r>
        </a:p>
      </dsp:txBody>
      <dsp:txXfrm>
        <a:off x="2065425" y="1509003"/>
        <a:ext cx="1675588" cy="1005353"/>
      </dsp:txXfrm>
    </dsp:sp>
    <dsp:sp modelId="{1AF32104-E9C5-4A1C-AAF2-7DF7BFCDB85A}">
      <dsp:nvSpPr>
        <dsp:cNvPr id="0" name=""/>
        <dsp:cNvSpPr/>
      </dsp:nvSpPr>
      <dsp:spPr>
        <a:xfrm>
          <a:off x="842245" y="2512556"/>
          <a:ext cx="4121948" cy="354785"/>
        </a:xfrm>
        <a:custGeom>
          <a:avLst/>
          <a:gdLst/>
          <a:ahLst/>
          <a:cxnLst/>
          <a:rect l="0" t="0" r="0" b="0"/>
          <a:pathLst>
            <a:path>
              <a:moveTo>
                <a:pt x="4121948" y="0"/>
              </a:moveTo>
              <a:lnTo>
                <a:pt x="4121948" y="194492"/>
              </a:lnTo>
              <a:lnTo>
                <a:pt x="0" y="194492"/>
              </a:lnTo>
              <a:lnTo>
                <a:pt x="0" y="354785"/>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99721" y="2688022"/>
        <a:ext cx="206996" cy="3853"/>
      </dsp:txXfrm>
    </dsp:sp>
    <dsp:sp modelId="{F6C15CF1-B21D-4553-A536-E01C70A668FC}">
      <dsp:nvSpPr>
        <dsp:cNvPr id="0" name=""/>
        <dsp:cNvSpPr/>
      </dsp:nvSpPr>
      <dsp:spPr>
        <a:xfrm>
          <a:off x="4126399" y="1509003"/>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6: Elicit Security Requirements</a:t>
          </a:r>
        </a:p>
      </dsp:txBody>
      <dsp:txXfrm>
        <a:off x="4126399" y="1509003"/>
        <a:ext cx="1675588" cy="1005353"/>
      </dsp:txXfrm>
    </dsp:sp>
    <dsp:sp modelId="{AFEB302B-C274-4EFE-AE61-E6AFB2AD73CE}">
      <dsp:nvSpPr>
        <dsp:cNvPr id="0" name=""/>
        <dsp:cNvSpPr/>
      </dsp:nvSpPr>
      <dsp:spPr>
        <a:xfrm>
          <a:off x="1678240" y="3356698"/>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5998" y="3400491"/>
        <a:ext cx="19269" cy="3853"/>
      </dsp:txXfrm>
    </dsp:sp>
    <dsp:sp modelId="{CB11F7AF-E654-42EF-B93C-924D91E8F84A}">
      <dsp:nvSpPr>
        <dsp:cNvPr id="0" name=""/>
        <dsp:cNvSpPr/>
      </dsp:nvSpPr>
      <dsp:spPr>
        <a:xfrm>
          <a:off x="4451" y="2899742"/>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7: Categorize requirements as to level (system, software, etc.) and whether they are requirements or other kinds of constraints</a:t>
          </a:r>
        </a:p>
      </dsp:txBody>
      <dsp:txXfrm>
        <a:off x="4451" y="2899742"/>
        <a:ext cx="1675588" cy="1005353"/>
      </dsp:txXfrm>
    </dsp:sp>
    <dsp:sp modelId="{8DB2344D-2ADE-4867-BDCB-E05408090DC5}">
      <dsp:nvSpPr>
        <dsp:cNvPr id="0" name=""/>
        <dsp:cNvSpPr/>
      </dsp:nvSpPr>
      <dsp:spPr>
        <a:xfrm>
          <a:off x="3739214" y="3356698"/>
          <a:ext cx="354785" cy="91440"/>
        </a:xfrm>
        <a:custGeom>
          <a:avLst/>
          <a:gdLst/>
          <a:ahLst/>
          <a:cxnLst/>
          <a:rect l="0" t="0" r="0" b="0"/>
          <a:pathLst>
            <a:path>
              <a:moveTo>
                <a:pt x="0" y="45720"/>
              </a:moveTo>
              <a:lnTo>
                <a:pt x="354785" y="45720"/>
              </a:lnTo>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6972" y="3400491"/>
        <a:ext cx="19269" cy="3853"/>
      </dsp:txXfrm>
    </dsp:sp>
    <dsp:sp modelId="{13001BE7-DE0A-416E-B6F8-FBC6346EA353}">
      <dsp:nvSpPr>
        <dsp:cNvPr id="0" name=""/>
        <dsp:cNvSpPr/>
      </dsp:nvSpPr>
      <dsp:spPr>
        <a:xfrm>
          <a:off x="2065425" y="2899742"/>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8: Prioritize requirements</a:t>
          </a:r>
        </a:p>
      </dsp:txBody>
      <dsp:txXfrm>
        <a:off x="2065425" y="2899742"/>
        <a:ext cx="1675588" cy="1005353"/>
      </dsp:txXfrm>
    </dsp:sp>
    <dsp:sp modelId="{ACCA5389-A2FF-43F9-B626-8629553B6E70}">
      <dsp:nvSpPr>
        <dsp:cNvPr id="0" name=""/>
        <dsp:cNvSpPr/>
      </dsp:nvSpPr>
      <dsp:spPr>
        <a:xfrm>
          <a:off x="4126399" y="2899742"/>
          <a:ext cx="1675588" cy="1005353"/>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Step 9: Requirements inspection</a:t>
          </a:r>
        </a:p>
      </dsp:txBody>
      <dsp:txXfrm>
        <a:off x="4126399" y="2899742"/>
        <a:ext cx="1675588" cy="10053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4BFB19-6427-4A51-A353-38A32EECD132}">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424569"/>
        <a:ext cx="16266" cy="3253"/>
      </dsp:txXfrm>
    </dsp:sp>
    <dsp:sp modelId="{D2CF086A-F61A-4272-A812-A5D36E8AF19C}">
      <dsp:nvSpPr>
        <dsp:cNvPr id="0" name=""/>
        <dsp:cNvSpPr/>
      </dsp:nvSpPr>
      <dsp:spPr>
        <a:xfrm>
          <a:off x="296179" y="1857"/>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1: Analyze The Product</a:t>
          </a:r>
        </a:p>
      </dsp:txBody>
      <dsp:txXfrm>
        <a:off x="296179" y="1857"/>
        <a:ext cx="1414462" cy="848677"/>
      </dsp:txXfrm>
    </dsp:sp>
    <dsp:sp modelId="{46C1433A-0CBE-43D3-8277-268D0D2849C7}">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424569"/>
        <a:ext cx="16266" cy="3253"/>
      </dsp:txXfrm>
    </dsp:sp>
    <dsp:sp modelId="{0E58C07B-CE8C-49E3-8A53-3CCDE96572F3}">
      <dsp:nvSpPr>
        <dsp:cNvPr id="0" name=""/>
        <dsp:cNvSpPr/>
      </dsp:nvSpPr>
      <dsp:spPr>
        <a:xfrm>
          <a:off x="2035968" y="1857"/>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2: Design Test Strategy</a:t>
          </a:r>
        </a:p>
      </dsp:txBody>
      <dsp:txXfrm>
        <a:off x="2035968" y="1857"/>
        <a:ext cx="1414462" cy="848677"/>
      </dsp:txXfrm>
    </dsp:sp>
    <dsp:sp modelId="{92D2B1B9-F0C1-4358-BB5F-600E6FE0452F}">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994471"/>
        <a:ext cx="174737" cy="3253"/>
      </dsp:txXfrm>
    </dsp:sp>
    <dsp:sp modelId="{2A2477AA-E6E7-4A88-A924-D60FFE30231F}">
      <dsp:nvSpPr>
        <dsp:cNvPr id="0" name=""/>
        <dsp:cNvSpPr/>
      </dsp:nvSpPr>
      <dsp:spPr>
        <a:xfrm>
          <a:off x="3775757" y="1857"/>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3: Define Test Objectives</a:t>
          </a:r>
        </a:p>
      </dsp:txBody>
      <dsp:txXfrm>
        <a:off x="3775757" y="1857"/>
        <a:ext cx="1414462" cy="848677"/>
      </dsp:txXfrm>
    </dsp:sp>
    <dsp:sp modelId="{F78C792E-0CF4-4F54-AD01-81CE8DD7A748}">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1598573"/>
        <a:ext cx="16266" cy="3253"/>
      </dsp:txXfrm>
    </dsp:sp>
    <dsp:sp modelId="{6DFE8DA7-1B87-4320-84FB-D6062B5DA700}">
      <dsp:nvSpPr>
        <dsp:cNvPr id="0" name=""/>
        <dsp:cNvSpPr/>
      </dsp:nvSpPr>
      <dsp:spPr>
        <a:xfrm>
          <a:off x="296179" y="1175861"/>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4: Define Test Criteria</a:t>
          </a:r>
        </a:p>
      </dsp:txBody>
      <dsp:txXfrm>
        <a:off x="296179" y="1175861"/>
        <a:ext cx="1414462" cy="848677"/>
      </dsp:txXfrm>
    </dsp:sp>
    <dsp:sp modelId="{0D9B763A-B647-4E01-8D77-7AB5BA770B46}">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1598573"/>
        <a:ext cx="16266" cy="3253"/>
      </dsp:txXfrm>
    </dsp:sp>
    <dsp:sp modelId="{CD5B8379-7BC8-4DA8-B4C2-17C82917BC3C}">
      <dsp:nvSpPr>
        <dsp:cNvPr id="0" name=""/>
        <dsp:cNvSpPr/>
      </dsp:nvSpPr>
      <dsp:spPr>
        <a:xfrm>
          <a:off x="2035968" y="1175861"/>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5: Resource Planning</a:t>
          </a:r>
        </a:p>
      </dsp:txBody>
      <dsp:txXfrm>
        <a:off x="2035968" y="1175861"/>
        <a:ext cx="1414462" cy="848677"/>
      </dsp:txXfrm>
    </dsp:sp>
    <dsp:sp modelId="{A4B350DA-91D2-415C-8017-3D9EA783E276}">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2168475"/>
        <a:ext cx="174737" cy="3253"/>
      </dsp:txXfrm>
    </dsp:sp>
    <dsp:sp modelId="{8E9AA0FD-C7B5-4530-8BA8-26B4DB482711}">
      <dsp:nvSpPr>
        <dsp:cNvPr id="0" name=""/>
        <dsp:cNvSpPr/>
      </dsp:nvSpPr>
      <dsp:spPr>
        <a:xfrm>
          <a:off x="3775757" y="1175861"/>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6: Plan Test Environment</a:t>
          </a:r>
        </a:p>
      </dsp:txBody>
      <dsp:txXfrm>
        <a:off x="3775757" y="1175861"/>
        <a:ext cx="1414462" cy="848677"/>
      </dsp:txXfrm>
    </dsp:sp>
    <dsp:sp modelId="{03E60A48-A3AC-4F98-B1AC-FDD4A6291777}">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a:sp3d z="-22735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2772577"/>
        <a:ext cx="16266" cy="3253"/>
      </dsp:txXfrm>
    </dsp:sp>
    <dsp:sp modelId="{691AED86-E931-4D3F-892C-DCD9BE9EFBE9}">
      <dsp:nvSpPr>
        <dsp:cNvPr id="0" name=""/>
        <dsp:cNvSpPr/>
      </dsp:nvSpPr>
      <dsp:spPr>
        <a:xfrm>
          <a:off x="296179" y="2349865"/>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7: Schedule &amp; Estimation</a:t>
          </a:r>
        </a:p>
      </dsp:txBody>
      <dsp:txXfrm>
        <a:off x="296179" y="2349865"/>
        <a:ext cx="1414462" cy="848677"/>
      </dsp:txXfrm>
    </dsp:sp>
    <dsp:sp modelId="{14A7B396-0521-4A84-A4A1-233C83DC3EBA}">
      <dsp:nvSpPr>
        <dsp:cNvPr id="0" name=""/>
        <dsp:cNvSpPr/>
      </dsp:nvSpPr>
      <dsp:spPr>
        <a:xfrm>
          <a:off x="2035968" y="2349865"/>
          <a:ext cx="1414462" cy="848677"/>
        </a:xfrm>
        <a:prstGeom prst="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n-US" sz="1500" kern="1200"/>
            <a:t>Step 8: Determine Test Deliverables</a:t>
          </a:r>
        </a:p>
      </dsp:txBody>
      <dsp:txXfrm>
        <a:off x="2035968" y="2349865"/>
        <a:ext cx="1414462" cy="8486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660C5-7CB1-453A-BC56-43DE9461CB68}">
      <dsp:nvSpPr>
        <dsp:cNvPr id="0" name=""/>
        <dsp:cNvSpPr/>
      </dsp:nvSpPr>
      <dsp:spPr>
        <a:xfrm>
          <a:off x="2748" y="990968"/>
          <a:ext cx="1293479" cy="499283"/>
        </a:xfrm>
        <a:prstGeom prst="chevron">
          <a:avLst>
            <a:gd name="adj" fmla="val 4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 modelId="{B81458CA-48AB-4E90-A71B-176ACDD62461}">
      <dsp:nvSpPr>
        <dsp:cNvPr id="0" name=""/>
        <dsp:cNvSpPr/>
      </dsp:nvSpPr>
      <dsp:spPr>
        <a:xfrm>
          <a:off x="347676" y="1115788"/>
          <a:ext cx="1092271" cy="49928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Step 1: Define Scope of Testing</a:t>
          </a:r>
        </a:p>
      </dsp:txBody>
      <dsp:txXfrm>
        <a:off x="362299" y="1130411"/>
        <a:ext cx="1063025" cy="470037"/>
      </dsp:txXfrm>
    </dsp:sp>
    <dsp:sp modelId="{15372868-72ED-4F9E-A09F-80E1A4FCD16D}">
      <dsp:nvSpPr>
        <dsp:cNvPr id="0" name=""/>
        <dsp:cNvSpPr/>
      </dsp:nvSpPr>
      <dsp:spPr>
        <a:xfrm>
          <a:off x="1480189" y="990968"/>
          <a:ext cx="1293479" cy="499283"/>
        </a:xfrm>
        <a:prstGeom prst="chevron">
          <a:avLst>
            <a:gd name="adj" fmla="val 4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 modelId="{3064AA40-B665-48B2-AE49-A5C3C2AAEDA4}">
      <dsp:nvSpPr>
        <dsp:cNvPr id="0" name=""/>
        <dsp:cNvSpPr/>
      </dsp:nvSpPr>
      <dsp:spPr>
        <a:xfrm>
          <a:off x="1825117" y="1115788"/>
          <a:ext cx="1092271" cy="49928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Step 2: Identify Testing Type</a:t>
          </a:r>
        </a:p>
      </dsp:txBody>
      <dsp:txXfrm>
        <a:off x="1839740" y="1130411"/>
        <a:ext cx="1063025" cy="470037"/>
      </dsp:txXfrm>
    </dsp:sp>
    <dsp:sp modelId="{70B853B1-372D-40AD-BF83-C24B4B8CFA9E}">
      <dsp:nvSpPr>
        <dsp:cNvPr id="0" name=""/>
        <dsp:cNvSpPr/>
      </dsp:nvSpPr>
      <dsp:spPr>
        <a:xfrm>
          <a:off x="2957630" y="990968"/>
          <a:ext cx="1293479" cy="499283"/>
        </a:xfrm>
        <a:prstGeom prst="chevron">
          <a:avLst>
            <a:gd name="adj" fmla="val 4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 modelId="{2B3E28F7-E9A3-4E4F-883E-95B715AFF005}">
      <dsp:nvSpPr>
        <dsp:cNvPr id="0" name=""/>
        <dsp:cNvSpPr/>
      </dsp:nvSpPr>
      <dsp:spPr>
        <a:xfrm>
          <a:off x="3302558" y="1115788"/>
          <a:ext cx="1092271" cy="49928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Step 3: Document Risks &amp; Issues</a:t>
          </a:r>
        </a:p>
      </dsp:txBody>
      <dsp:txXfrm>
        <a:off x="3317181" y="1130411"/>
        <a:ext cx="1063025" cy="470037"/>
      </dsp:txXfrm>
    </dsp:sp>
    <dsp:sp modelId="{CEC0D375-7B3E-4D95-AAC0-41464258276F}">
      <dsp:nvSpPr>
        <dsp:cNvPr id="0" name=""/>
        <dsp:cNvSpPr/>
      </dsp:nvSpPr>
      <dsp:spPr>
        <a:xfrm>
          <a:off x="4435072" y="990968"/>
          <a:ext cx="1293479" cy="499283"/>
        </a:xfrm>
        <a:prstGeom prst="chevron">
          <a:avLst>
            <a:gd name="adj" fmla="val 4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 modelId="{DA9C0615-F173-4133-BDF4-1B2334C089FA}">
      <dsp:nvSpPr>
        <dsp:cNvPr id="0" name=""/>
        <dsp:cNvSpPr/>
      </dsp:nvSpPr>
      <dsp:spPr>
        <a:xfrm>
          <a:off x="4780000" y="1115788"/>
          <a:ext cx="1092271" cy="49928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Step 4: Create Test Logistics</a:t>
          </a:r>
        </a:p>
      </dsp:txBody>
      <dsp:txXfrm>
        <a:off x="4794623" y="1130411"/>
        <a:ext cx="1063025" cy="4700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BBE044-7226-4F09-92BC-3153D70DD43D}">
      <dsp:nvSpPr>
        <dsp:cNvPr id="0" name=""/>
        <dsp:cNvSpPr/>
      </dsp:nvSpPr>
      <dsp:spPr>
        <a:xfrm>
          <a:off x="0" y="960120"/>
          <a:ext cx="5486400" cy="1280160"/>
        </a:xfrm>
        <a:prstGeom prst="notchedRightArrow">
          <a:avLst/>
        </a:prstGeom>
        <a:solidFill>
          <a:schemeClr val="accent1">
            <a:tint val="4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sp>
    <dsp:sp modelId="{FC0BAD2E-F4A1-4C9B-BC3A-B401B3FD1E81}">
      <dsp:nvSpPr>
        <dsp:cNvPr id="0" name=""/>
        <dsp:cNvSpPr/>
      </dsp:nvSpPr>
      <dsp:spPr>
        <a:xfrm>
          <a:off x="2411" y="0"/>
          <a:ext cx="1591270"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b" anchorCtr="1">
          <a:noAutofit/>
        </a:bodyPr>
        <a:lstStyle/>
        <a:p>
          <a:pPr marL="0" lvl="0" indent="0" algn="l" defTabSz="577850">
            <a:lnSpc>
              <a:spcPct val="90000"/>
            </a:lnSpc>
            <a:spcBef>
              <a:spcPct val="0"/>
            </a:spcBef>
            <a:spcAft>
              <a:spcPct val="35000"/>
            </a:spcAft>
            <a:buNone/>
          </a:pPr>
          <a:r>
            <a:rPr lang="en-US" sz="1300" kern="1200"/>
            <a:t>Before Testing</a:t>
          </a:r>
        </a:p>
        <a:p>
          <a:pPr marL="57150" lvl="1" indent="-57150" algn="l" defTabSz="444500">
            <a:lnSpc>
              <a:spcPct val="90000"/>
            </a:lnSpc>
            <a:spcBef>
              <a:spcPct val="0"/>
            </a:spcBef>
            <a:spcAft>
              <a:spcPct val="15000"/>
            </a:spcAft>
            <a:buChar char="•"/>
          </a:pPr>
          <a:r>
            <a:rPr lang="en-US" sz="1000" kern="1200"/>
            <a:t>Plans Document</a:t>
          </a:r>
        </a:p>
        <a:p>
          <a:pPr marL="57150" lvl="1" indent="-57150" algn="l" defTabSz="444500">
            <a:lnSpc>
              <a:spcPct val="90000"/>
            </a:lnSpc>
            <a:spcBef>
              <a:spcPct val="0"/>
            </a:spcBef>
            <a:spcAft>
              <a:spcPct val="15000"/>
            </a:spcAft>
            <a:buChar char="•"/>
          </a:pPr>
          <a:r>
            <a:rPr lang="en-US" sz="1000" kern="1200"/>
            <a:t>Cases Document</a:t>
          </a:r>
        </a:p>
        <a:p>
          <a:pPr marL="57150" lvl="1" indent="-57150" algn="l" defTabSz="444500">
            <a:lnSpc>
              <a:spcPct val="90000"/>
            </a:lnSpc>
            <a:spcBef>
              <a:spcPct val="0"/>
            </a:spcBef>
            <a:spcAft>
              <a:spcPct val="15000"/>
            </a:spcAft>
            <a:buChar char="•"/>
          </a:pPr>
          <a:r>
            <a:rPr lang="en-US" sz="1000" kern="1200"/>
            <a:t>Design Specification</a:t>
          </a:r>
        </a:p>
      </dsp:txBody>
      <dsp:txXfrm>
        <a:off x="2411" y="0"/>
        <a:ext cx="1591270" cy="1280160"/>
      </dsp:txXfrm>
    </dsp:sp>
    <dsp:sp modelId="{D796D3C3-B464-4029-BCF8-4F7FEAC164DC}">
      <dsp:nvSpPr>
        <dsp:cNvPr id="0" name=""/>
        <dsp:cNvSpPr/>
      </dsp:nvSpPr>
      <dsp:spPr>
        <a:xfrm>
          <a:off x="638026" y="1440180"/>
          <a:ext cx="320040" cy="320040"/>
        </a:xfrm>
        <a:prstGeom prst="ellipse">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BCF03AC-A104-494E-9B51-54175E62B4E8}">
      <dsp:nvSpPr>
        <dsp:cNvPr id="0" name=""/>
        <dsp:cNvSpPr/>
      </dsp:nvSpPr>
      <dsp:spPr>
        <a:xfrm>
          <a:off x="1673244" y="1920240"/>
          <a:ext cx="1591270"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t" anchorCtr="1">
          <a:noAutofit/>
        </a:bodyPr>
        <a:lstStyle/>
        <a:p>
          <a:pPr marL="0" lvl="0" indent="0" algn="l" defTabSz="577850">
            <a:lnSpc>
              <a:spcPct val="90000"/>
            </a:lnSpc>
            <a:spcBef>
              <a:spcPct val="0"/>
            </a:spcBef>
            <a:spcAft>
              <a:spcPct val="35000"/>
            </a:spcAft>
            <a:buNone/>
          </a:pPr>
          <a:r>
            <a:rPr lang="en-US" sz="1300" kern="1200"/>
            <a:t>During Testing</a:t>
          </a:r>
        </a:p>
        <a:p>
          <a:pPr marL="57150" lvl="1" indent="-57150" algn="l" defTabSz="444500">
            <a:lnSpc>
              <a:spcPct val="90000"/>
            </a:lnSpc>
            <a:spcBef>
              <a:spcPct val="0"/>
            </a:spcBef>
            <a:spcAft>
              <a:spcPct val="15000"/>
            </a:spcAft>
            <a:buChar char="•"/>
          </a:pPr>
          <a:r>
            <a:rPr lang="en-US" sz="1000" kern="1200"/>
            <a:t>Scripts</a:t>
          </a:r>
        </a:p>
        <a:p>
          <a:pPr marL="57150" lvl="1" indent="-57150" algn="l" defTabSz="444500">
            <a:lnSpc>
              <a:spcPct val="90000"/>
            </a:lnSpc>
            <a:spcBef>
              <a:spcPct val="0"/>
            </a:spcBef>
            <a:spcAft>
              <a:spcPct val="15000"/>
            </a:spcAft>
            <a:buChar char="•"/>
          </a:pPr>
          <a:r>
            <a:rPr lang="en-US" sz="1000" kern="1200"/>
            <a:t>Simulators</a:t>
          </a:r>
        </a:p>
        <a:p>
          <a:pPr marL="57150" lvl="1" indent="-57150" algn="l" defTabSz="444500">
            <a:lnSpc>
              <a:spcPct val="90000"/>
            </a:lnSpc>
            <a:spcBef>
              <a:spcPct val="0"/>
            </a:spcBef>
            <a:spcAft>
              <a:spcPct val="15000"/>
            </a:spcAft>
            <a:buChar char="•"/>
          </a:pPr>
          <a:r>
            <a:rPr lang="en-US" sz="1000" kern="1200"/>
            <a:t>Data</a:t>
          </a:r>
        </a:p>
        <a:p>
          <a:pPr marL="57150" lvl="1" indent="-57150" algn="l" defTabSz="444500">
            <a:lnSpc>
              <a:spcPct val="90000"/>
            </a:lnSpc>
            <a:spcBef>
              <a:spcPct val="0"/>
            </a:spcBef>
            <a:spcAft>
              <a:spcPct val="15000"/>
            </a:spcAft>
            <a:buChar char="•"/>
          </a:pPr>
          <a:r>
            <a:rPr lang="en-US" sz="1000" kern="1200"/>
            <a:t>Traceability Matrix</a:t>
          </a:r>
        </a:p>
        <a:p>
          <a:pPr marL="57150" lvl="1" indent="-57150" algn="l" defTabSz="444500">
            <a:lnSpc>
              <a:spcPct val="90000"/>
            </a:lnSpc>
            <a:spcBef>
              <a:spcPct val="0"/>
            </a:spcBef>
            <a:spcAft>
              <a:spcPct val="15000"/>
            </a:spcAft>
            <a:buChar char="•"/>
          </a:pPr>
          <a:r>
            <a:rPr lang="en-US" sz="1000" kern="1200"/>
            <a:t>Error &amp; Execution Logs</a:t>
          </a:r>
        </a:p>
      </dsp:txBody>
      <dsp:txXfrm>
        <a:off x="1673244" y="1920240"/>
        <a:ext cx="1591270" cy="1280160"/>
      </dsp:txXfrm>
    </dsp:sp>
    <dsp:sp modelId="{064B27DD-42A5-4BD9-A094-34EE2E09E470}">
      <dsp:nvSpPr>
        <dsp:cNvPr id="0" name=""/>
        <dsp:cNvSpPr/>
      </dsp:nvSpPr>
      <dsp:spPr>
        <a:xfrm>
          <a:off x="2308860" y="1440180"/>
          <a:ext cx="320040" cy="320040"/>
        </a:xfrm>
        <a:prstGeom prst="ellipse">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0518FDB1-9035-4FFB-9350-CD13C7B52A78}">
      <dsp:nvSpPr>
        <dsp:cNvPr id="0" name=""/>
        <dsp:cNvSpPr/>
      </dsp:nvSpPr>
      <dsp:spPr>
        <a:xfrm>
          <a:off x="3344078" y="0"/>
          <a:ext cx="1591270"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b" anchorCtr="1">
          <a:noAutofit/>
        </a:bodyPr>
        <a:lstStyle/>
        <a:p>
          <a:pPr marL="0" lvl="0" indent="0" algn="l" defTabSz="577850">
            <a:lnSpc>
              <a:spcPct val="90000"/>
            </a:lnSpc>
            <a:spcBef>
              <a:spcPct val="0"/>
            </a:spcBef>
            <a:spcAft>
              <a:spcPct val="35000"/>
            </a:spcAft>
            <a:buNone/>
          </a:pPr>
          <a:r>
            <a:rPr lang="en-US" sz="1300" kern="1200"/>
            <a:t>After The Testing</a:t>
          </a:r>
        </a:p>
        <a:p>
          <a:pPr marL="57150" lvl="1" indent="-57150" algn="l" defTabSz="444500">
            <a:lnSpc>
              <a:spcPct val="90000"/>
            </a:lnSpc>
            <a:spcBef>
              <a:spcPct val="0"/>
            </a:spcBef>
            <a:spcAft>
              <a:spcPct val="15000"/>
            </a:spcAft>
            <a:buChar char="•"/>
          </a:pPr>
          <a:r>
            <a:rPr lang="en-US" sz="1000" kern="1200"/>
            <a:t>Results/Reports</a:t>
          </a:r>
        </a:p>
        <a:p>
          <a:pPr marL="57150" lvl="1" indent="-57150" algn="l" defTabSz="444500">
            <a:lnSpc>
              <a:spcPct val="90000"/>
            </a:lnSpc>
            <a:spcBef>
              <a:spcPct val="0"/>
            </a:spcBef>
            <a:spcAft>
              <a:spcPct val="15000"/>
            </a:spcAft>
            <a:buChar char="•"/>
          </a:pPr>
          <a:r>
            <a:rPr lang="en-US" sz="1000" kern="1200"/>
            <a:t>Release Notes</a:t>
          </a:r>
        </a:p>
      </dsp:txBody>
      <dsp:txXfrm>
        <a:off x="3344078" y="0"/>
        <a:ext cx="1591270" cy="1280160"/>
      </dsp:txXfrm>
    </dsp:sp>
    <dsp:sp modelId="{47E4ED6B-F902-42F1-8A75-9F178500611E}">
      <dsp:nvSpPr>
        <dsp:cNvPr id="0" name=""/>
        <dsp:cNvSpPr/>
      </dsp:nvSpPr>
      <dsp:spPr>
        <a:xfrm>
          <a:off x="3979693" y="1440180"/>
          <a:ext cx="320040" cy="320040"/>
        </a:xfrm>
        <a:prstGeom prst="ellipse">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D977AA-834A-4DA1-86E6-8E57F1CE4D2B}">
      <dsp:nvSpPr>
        <dsp:cNvPr id="0" name=""/>
        <dsp:cNvSpPr/>
      </dsp:nvSpPr>
      <dsp:spPr>
        <a:xfrm>
          <a:off x="0" y="960120"/>
          <a:ext cx="5486400" cy="1280160"/>
        </a:xfrm>
        <a:prstGeom prst="notchedRightArrow">
          <a:avLst/>
        </a:prstGeom>
        <a:solidFill>
          <a:schemeClr val="accent1">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55230DC1-B888-475A-A514-D82CDED2534F}">
      <dsp:nvSpPr>
        <dsp:cNvPr id="0" name=""/>
        <dsp:cNvSpPr/>
      </dsp:nvSpPr>
      <dsp:spPr>
        <a:xfrm>
          <a:off x="195" y="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Stage 1: Superior Banking at it normal operation</a:t>
          </a:r>
        </a:p>
      </dsp:txBody>
      <dsp:txXfrm>
        <a:off x="195" y="0"/>
        <a:ext cx="591301" cy="1280160"/>
      </dsp:txXfrm>
    </dsp:sp>
    <dsp:sp modelId="{D62A9BF6-4932-48B5-BFCA-925196A98815}">
      <dsp:nvSpPr>
        <dsp:cNvPr id="0" name=""/>
        <dsp:cNvSpPr/>
      </dsp:nvSpPr>
      <dsp:spPr>
        <a:xfrm>
          <a:off x="135826"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073933CD-7DBE-4831-9AFC-2798416A86D7}">
      <dsp:nvSpPr>
        <dsp:cNvPr id="0" name=""/>
        <dsp:cNvSpPr/>
      </dsp:nvSpPr>
      <dsp:spPr>
        <a:xfrm>
          <a:off x="621062" y="192024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n-US" sz="800" kern="1200"/>
            <a:t>Recovery Point Objective (RPO)</a:t>
          </a:r>
        </a:p>
      </dsp:txBody>
      <dsp:txXfrm>
        <a:off x="621062" y="1920240"/>
        <a:ext cx="591301" cy="1280160"/>
      </dsp:txXfrm>
    </dsp:sp>
    <dsp:sp modelId="{D0107329-9893-4D35-B463-841BE97E707D}">
      <dsp:nvSpPr>
        <dsp:cNvPr id="0" name=""/>
        <dsp:cNvSpPr/>
      </dsp:nvSpPr>
      <dsp:spPr>
        <a:xfrm>
          <a:off x="756693"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DD17B86-49D5-47F8-9E83-7BE6BD637097}">
      <dsp:nvSpPr>
        <dsp:cNvPr id="0" name=""/>
        <dsp:cNvSpPr/>
      </dsp:nvSpPr>
      <dsp:spPr>
        <a:xfrm>
          <a:off x="1241929" y="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Stage 2: Security breach occurs to the network</a:t>
          </a:r>
        </a:p>
      </dsp:txBody>
      <dsp:txXfrm>
        <a:off x="1241929" y="0"/>
        <a:ext cx="591301" cy="1280160"/>
      </dsp:txXfrm>
    </dsp:sp>
    <dsp:sp modelId="{E9596C0F-BE1A-4C5B-8929-DBAFEE1EA44C}">
      <dsp:nvSpPr>
        <dsp:cNvPr id="0" name=""/>
        <dsp:cNvSpPr/>
      </dsp:nvSpPr>
      <dsp:spPr>
        <a:xfrm>
          <a:off x="1377560"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5BD68ED-4BA2-41A5-A808-C150A441D9EB}">
      <dsp:nvSpPr>
        <dsp:cNvPr id="0" name=""/>
        <dsp:cNvSpPr/>
      </dsp:nvSpPr>
      <dsp:spPr>
        <a:xfrm>
          <a:off x="1862795" y="192024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n-US" sz="800" kern="1200"/>
            <a:t>Recovery Time Objective (RTO)</a:t>
          </a:r>
        </a:p>
      </dsp:txBody>
      <dsp:txXfrm>
        <a:off x="1862795" y="1920240"/>
        <a:ext cx="591301" cy="1280160"/>
      </dsp:txXfrm>
    </dsp:sp>
    <dsp:sp modelId="{0F73C03B-2B89-4D7F-A581-E0D5D31FB5B1}">
      <dsp:nvSpPr>
        <dsp:cNvPr id="0" name=""/>
        <dsp:cNvSpPr/>
      </dsp:nvSpPr>
      <dsp:spPr>
        <a:xfrm>
          <a:off x="1998426"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E2A6153-4556-439E-B6C2-AB5448BFBDED}">
      <dsp:nvSpPr>
        <dsp:cNvPr id="0" name=""/>
        <dsp:cNvSpPr/>
      </dsp:nvSpPr>
      <dsp:spPr>
        <a:xfrm>
          <a:off x="2483662" y="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Stage 3: Recovery occurs</a:t>
          </a:r>
        </a:p>
      </dsp:txBody>
      <dsp:txXfrm>
        <a:off x="2483662" y="0"/>
        <a:ext cx="591301" cy="1280160"/>
      </dsp:txXfrm>
    </dsp:sp>
    <dsp:sp modelId="{9FE499FC-D227-4AE1-A592-8B199B1C9542}">
      <dsp:nvSpPr>
        <dsp:cNvPr id="0" name=""/>
        <dsp:cNvSpPr/>
      </dsp:nvSpPr>
      <dsp:spPr>
        <a:xfrm>
          <a:off x="2619293"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7ECEE700-CF73-4FD8-A234-AFA90F0E959A}">
      <dsp:nvSpPr>
        <dsp:cNvPr id="0" name=""/>
        <dsp:cNvSpPr/>
      </dsp:nvSpPr>
      <dsp:spPr>
        <a:xfrm>
          <a:off x="3104529" y="192024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n-US" sz="800" kern="1200"/>
            <a:t>Work Recovery Time (WRT)</a:t>
          </a:r>
        </a:p>
      </dsp:txBody>
      <dsp:txXfrm>
        <a:off x="3104529" y="1920240"/>
        <a:ext cx="591301" cy="1280160"/>
      </dsp:txXfrm>
    </dsp:sp>
    <dsp:sp modelId="{9D072B60-5006-471A-8920-EED3EF56B9F5}">
      <dsp:nvSpPr>
        <dsp:cNvPr id="0" name=""/>
        <dsp:cNvSpPr/>
      </dsp:nvSpPr>
      <dsp:spPr>
        <a:xfrm>
          <a:off x="3240159"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C32E6E14-48C9-424E-9AAC-D087380A45CF}">
      <dsp:nvSpPr>
        <dsp:cNvPr id="0" name=""/>
        <dsp:cNvSpPr/>
      </dsp:nvSpPr>
      <dsp:spPr>
        <a:xfrm>
          <a:off x="3725395" y="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Stage 4: Resume Production</a:t>
          </a:r>
        </a:p>
      </dsp:txBody>
      <dsp:txXfrm>
        <a:off x="3725395" y="0"/>
        <a:ext cx="591301" cy="1280160"/>
      </dsp:txXfrm>
    </dsp:sp>
    <dsp:sp modelId="{68906112-E9F5-4124-8DDB-8F1D80B46D24}">
      <dsp:nvSpPr>
        <dsp:cNvPr id="0" name=""/>
        <dsp:cNvSpPr/>
      </dsp:nvSpPr>
      <dsp:spPr>
        <a:xfrm>
          <a:off x="3861026"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3E12A2B-1140-401E-A6AC-E4056511E51F}">
      <dsp:nvSpPr>
        <dsp:cNvPr id="0" name=""/>
        <dsp:cNvSpPr/>
      </dsp:nvSpPr>
      <dsp:spPr>
        <a:xfrm>
          <a:off x="4346262" y="1920240"/>
          <a:ext cx="591301" cy="128016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n-US" sz="800" kern="1200"/>
            <a:t>Maximum Tolerable Downtime (MTD)</a:t>
          </a:r>
        </a:p>
      </dsp:txBody>
      <dsp:txXfrm>
        <a:off x="4346262" y="1920240"/>
        <a:ext cx="591301" cy="1280160"/>
      </dsp:txXfrm>
    </dsp:sp>
    <dsp:sp modelId="{67F6DCF0-679B-4F13-B8C5-30AF8451A524}">
      <dsp:nvSpPr>
        <dsp:cNvPr id="0" name=""/>
        <dsp:cNvSpPr/>
      </dsp:nvSpPr>
      <dsp:spPr>
        <a:xfrm>
          <a:off x="4481893" y="1440180"/>
          <a:ext cx="320040" cy="320040"/>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1293-8400-44CA-87AE-C7BE22C36CD7}">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1">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F7963683-DDAD-41D8-B102-7124CC8E8248}">
      <dsp:nvSpPr>
        <dsp:cNvPr id="0" name=""/>
        <dsp:cNvSpPr/>
      </dsp:nvSpPr>
      <dsp:spPr>
        <a:xfrm>
          <a:off x="2150491" y="974"/>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1: Establishing Priority Areas</a:t>
          </a:r>
        </a:p>
      </dsp:txBody>
      <dsp:txXfrm>
        <a:off x="2179425" y="29908"/>
        <a:ext cx="1127548" cy="534840"/>
      </dsp:txXfrm>
    </dsp:sp>
    <dsp:sp modelId="{AB010499-8886-448B-A3A4-E07A70791173}">
      <dsp:nvSpPr>
        <dsp:cNvPr id="0" name=""/>
        <dsp:cNvSpPr/>
      </dsp:nvSpPr>
      <dsp:spPr>
        <a:xfrm>
          <a:off x="3278811" y="652410"/>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2: Identifying Monitoring and Audit Rules</a:t>
          </a:r>
        </a:p>
      </dsp:txBody>
      <dsp:txXfrm>
        <a:off x="3307745" y="681344"/>
        <a:ext cx="1127548" cy="534840"/>
      </dsp:txXfrm>
    </dsp:sp>
    <dsp:sp modelId="{3346A326-B192-48E7-9630-4C5497236B00}">
      <dsp:nvSpPr>
        <dsp:cNvPr id="0" name=""/>
        <dsp:cNvSpPr/>
      </dsp:nvSpPr>
      <dsp:spPr>
        <a:xfrm>
          <a:off x="3278811" y="1955281"/>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3: Determing Process Frequency</a:t>
          </a:r>
        </a:p>
      </dsp:txBody>
      <dsp:txXfrm>
        <a:off x="3307745" y="1984215"/>
        <a:ext cx="1127548" cy="534840"/>
      </dsp:txXfrm>
    </dsp:sp>
    <dsp:sp modelId="{BF62065C-4968-4622-9472-ECE51D874FA4}">
      <dsp:nvSpPr>
        <dsp:cNvPr id="0" name=""/>
        <dsp:cNvSpPr/>
      </dsp:nvSpPr>
      <dsp:spPr>
        <a:xfrm>
          <a:off x="2150491" y="2606717"/>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4: Configuring Parameters</a:t>
          </a:r>
        </a:p>
      </dsp:txBody>
      <dsp:txXfrm>
        <a:off x="2179425" y="2635651"/>
        <a:ext cx="1127548" cy="534840"/>
      </dsp:txXfrm>
    </dsp:sp>
    <dsp:sp modelId="{93DBBE31-4650-42DD-89A1-B102E80C85CB}">
      <dsp:nvSpPr>
        <dsp:cNvPr id="0" name=""/>
        <dsp:cNvSpPr/>
      </dsp:nvSpPr>
      <dsp:spPr>
        <a:xfrm>
          <a:off x="1022172" y="1955281"/>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5: Following Up</a:t>
          </a:r>
        </a:p>
      </dsp:txBody>
      <dsp:txXfrm>
        <a:off x="1051106" y="1984215"/>
        <a:ext cx="1127548" cy="534840"/>
      </dsp:txXfrm>
    </dsp:sp>
    <dsp:sp modelId="{C425D535-30E9-48D0-A0E7-B61E9C1CE5A5}">
      <dsp:nvSpPr>
        <dsp:cNvPr id="0" name=""/>
        <dsp:cNvSpPr/>
      </dsp:nvSpPr>
      <dsp:spPr>
        <a:xfrm>
          <a:off x="1022172" y="652410"/>
          <a:ext cx="1185416" cy="592708"/>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Step 6: Communicating Results</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AC490-A0D0-3C48-8E31-A054DD41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68</Pages>
  <Words>15082</Words>
  <Characters>85970</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McKinney</dc:creator>
  <cp:keywords/>
  <dc:description/>
  <cp:lastModifiedBy>Lightfoot, Colin</cp:lastModifiedBy>
  <cp:revision>84</cp:revision>
  <dcterms:created xsi:type="dcterms:W3CDTF">2018-11-27T00:45:00Z</dcterms:created>
  <dcterms:modified xsi:type="dcterms:W3CDTF">2018-12-05T18:15:00Z</dcterms:modified>
</cp:coreProperties>
</file>