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AD" w:rsidRPr="003E16F5" w:rsidRDefault="00BF5480" w:rsidP="00BF5480">
      <w:pPr>
        <w:jc w:val="center"/>
        <w:rPr>
          <w:rFonts w:ascii="Times New Roman" w:hAnsi="Times New Roman" w:cs="Times New Roman"/>
        </w:rPr>
      </w:pPr>
      <w:r w:rsidRPr="003E16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9499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80" w:rsidRPr="003E16F5" w:rsidRDefault="00BF5480" w:rsidP="00BF5480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3E16F5">
        <w:rPr>
          <w:rFonts w:ascii="Times New Roman" w:hAnsi="Times New Roman" w:cs="Times New Roman"/>
          <w:b/>
          <w:sz w:val="28"/>
          <w:szCs w:val="28"/>
          <w:lang w:val="sq-AL"/>
        </w:rPr>
        <w:t>Faculty of Computer Sciences and Engineering</w:t>
      </w: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3E16F5" w:rsidRPr="003E16F5" w:rsidRDefault="003E16F5" w:rsidP="00BF5480">
      <w:pPr>
        <w:jc w:val="center"/>
        <w:rPr>
          <w:rFonts w:ascii="Times New Roman" w:hAnsi="Times New Roman" w:cs="Times New Roman"/>
        </w:rPr>
      </w:pPr>
    </w:p>
    <w:p w:rsidR="00BF5480" w:rsidRDefault="00BF5480" w:rsidP="00BF5480">
      <w:pPr>
        <w:jc w:val="center"/>
        <w:rPr>
          <w:rFonts w:ascii="Times New Roman" w:hAnsi="Times New Roman" w:cs="Times New Roman"/>
          <w:sz w:val="28"/>
        </w:rPr>
      </w:pPr>
      <w:r w:rsidRPr="003E16F5">
        <w:rPr>
          <w:rFonts w:ascii="Times New Roman" w:hAnsi="Times New Roman" w:cs="Times New Roman"/>
          <w:b/>
          <w:sz w:val="28"/>
        </w:rPr>
        <w:t>Project name</w:t>
      </w:r>
    </w:p>
    <w:p w:rsidR="00D94508" w:rsidRPr="003E16F5" w:rsidRDefault="00D94508" w:rsidP="00BF54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--</w:t>
      </w: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</w:rPr>
      </w:pP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BF5480" w:rsidRPr="003E16F5" w:rsidRDefault="00AF6A3A" w:rsidP="00BF5480">
      <w:pPr>
        <w:rPr>
          <w:rFonts w:ascii="Times New Roman" w:hAnsi="Times New Roman" w:cs="Times New Roman"/>
          <w:sz w:val="28"/>
          <w:lang w:val="sq-AL"/>
        </w:rPr>
      </w:pPr>
      <w:r>
        <w:rPr>
          <w:rFonts w:ascii="Times New Roman" w:hAnsi="Times New Roman" w:cs="Times New Roman"/>
          <w:sz w:val="28"/>
          <w:lang w:val="sq-AL"/>
        </w:rPr>
        <w:t xml:space="preserve">Studentet: </w:t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>
        <w:rPr>
          <w:rFonts w:ascii="Times New Roman" w:hAnsi="Times New Roman" w:cs="Times New Roman"/>
          <w:sz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lang w:val="sq-AL"/>
        </w:rPr>
        <w:t>Professor</w:t>
      </w:r>
      <w:r w:rsidR="00BF5480" w:rsidRPr="003E16F5">
        <w:rPr>
          <w:rFonts w:ascii="Times New Roman" w:hAnsi="Times New Roman" w:cs="Times New Roman"/>
          <w:sz w:val="28"/>
          <w:lang w:val="sq-AL"/>
        </w:rPr>
        <w:t>:</w:t>
      </w:r>
    </w:p>
    <w:p w:rsidR="00BF5480" w:rsidRPr="003E16F5" w:rsidRDefault="00AF6A3A" w:rsidP="00BF5480">
      <w:pPr>
        <w:spacing w:after="0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XXX XXX</w:t>
      </w:r>
      <w:r w:rsidR="003E16F5" w:rsidRPr="003E16F5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</w:r>
      <w:r w:rsidR="00F076C6">
        <w:rPr>
          <w:rFonts w:ascii="Times New Roman" w:hAnsi="Times New Roman" w:cs="Times New Roman"/>
          <w:sz w:val="28"/>
          <w:szCs w:val="28"/>
          <w:lang w:val="sq-AL"/>
        </w:rPr>
        <w:tab/>
        <w:t xml:space="preserve">Can.PhD. </w:t>
      </w:r>
      <w:r w:rsidR="00BF5480" w:rsidRPr="003E16F5">
        <w:rPr>
          <w:rFonts w:ascii="Times New Roman" w:hAnsi="Times New Roman" w:cs="Times New Roman"/>
          <w:sz w:val="28"/>
          <w:szCs w:val="28"/>
          <w:lang w:val="sq-AL"/>
        </w:rPr>
        <w:t>Xhelal Jashari</w:t>
      </w: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3E16F5" w:rsidRPr="003E16F5" w:rsidRDefault="003E16F5" w:rsidP="00BF5480">
      <w:pPr>
        <w:rPr>
          <w:rFonts w:ascii="Times New Roman" w:hAnsi="Times New Roman" w:cs="Times New Roman"/>
        </w:rPr>
      </w:pPr>
    </w:p>
    <w:p w:rsidR="003E16F5" w:rsidRPr="003E16F5" w:rsidRDefault="003E16F5" w:rsidP="00BF5480">
      <w:pPr>
        <w:rPr>
          <w:rFonts w:ascii="Times New Roman" w:hAnsi="Times New Roman" w:cs="Times New Roman"/>
        </w:rPr>
      </w:pP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BF5480" w:rsidRPr="003E16F5" w:rsidRDefault="00BF5480" w:rsidP="00BF5480">
      <w:pPr>
        <w:rPr>
          <w:rFonts w:ascii="Times New Roman" w:hAnsi="Times New Roman" w:cs="Times New Roman"/>
        </w:rPr>
      </w:pPr>
    </w:p>
    <w:p w:rsidR="00BF5480" w:rsidRPr="003E16F5" w:rsidRDefault="00AF6A3A" w:rsidP="00BF54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sq-AL"/>
        </w:rPr>
        <w:t>Month</w:t>
      </w:r>
      <w:r w:rsidR="003E16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Year</w:t>
      </w:r>
    </w:p>
    <w:p w:rsidR="00475E70" w:rsidRDefault="00AF6A3A" w:rsidP="00BF5480">
      <w:pPr>
        <w:jc w:val="center"/>
        <w:rPr>
          <w:rFonts w:ascii="Times New Roman" w:hAnsi="Times New Roman" w:cs="Times New Roman"/>
          <w:sz w:val="28"/>
          <w:lang w:val="sq-AL"/>
        </w:rPr>
      </w:pPr>
      <w:r>
        <w:rPr>
          <w:rFonts w:ascii="Times New Roman" w:hAnsi="Times New Roman" w:cs="Times New Roman"/>
          <w:sz w:val="28"/>
          <w:lang w:val="sq-AL"/>
        </w:rPr>
        <w:t>Place</w:t>
      </w:r>
    </w:p>
    <w:p w:rsidR="00475E70" w:rsidRPr="001279A8" w:rsidRDefault="00F076C6" w:rsidP="00F076C6">
      <w:pPr>
        <w:pStyle w:val="BodyText"/>
        <w:jc w:val="center"/>
        <w:rPr>
          <w:rFonts w:ascii="Arial" w:hAnsi="Arial" w:cs="Arial"/>
        </w:rPr>
      </w:pPr>
      <w:r w:rsidRPr="00F076C6">
        <w:rPr>
          <w:b/>
          <w:bCs/>
          <w:iCs w:val="0"/>
          <w:sz w:val="28"/>
          <w:szCs w:val="32"/>
          <w:lang w:val="sq-AL"/>
        </w:rPr>
        <w:lastRenderedPageBreak/>
        <w:t>Change History</w:t>
      </w:r>
    </w:p>
    <w:p w:rsidR="00475E70" w:rsidRPr="001279A8" w:rsidRDefault="00475E70" w:rsidP="00475E70">
      <w:pPr>
        <w:pStyle w:val="TableSpacer"/>
        <w:rPr>
          <w:rFonts w:ascii="Arial" w:hAnsi="Arial" w:cs="Arial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3330"/>
        <w:gridCol w:w="2880"/>
      </w:tblGrid>
      <w:tr w:rsidR="00475E70" w:rsidRPr="001279A8" w:rsidTr="00A63B33">
        <w:tc>
          <w:tcPr>
            <w:tcW w:w="1620" w:type="dxa"/>
            <w:shd w:val="pct5" w:color="auto" w:fill="FFFFFF"/>
          </w:tcPr>
          <w:p w:rsidR="00475E70" w:rsidRPr="001279A8" w:rsidRDefault="00F076C6" w:rsidP="00A63B33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shd w:val="pct5" w:color="auto" w:fill="FFFFFF"/>
          </w:tcPr>
          <w:p w:rsidR="00475E70" w:rsidRPr="001279A8" w:rsidRDefault="00F076C6" w:rsidP="00A63B33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shd w:val="pct5" w:color="auto" w:fill="FFFFFF"/>
          </w:tcPr>
          <w:p w:rsidR="00475E70" w:rsidRPr="001279A8" w:rsidRDefault="00F076C6" w:rsidP="00A63B33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shd w:val="pct5" w:color="auto" w:fill="FFFFFF"/>
          </w:tcPr>
          <w:p w:rsidR="00475E70" w:rsidRPr="001279A8" w:rsidRDefault="00F076C6" w:rsidP="00A63B33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475E70" w:rsidRPr="001279A8" w:rsidTr="00A63B33">
        <w:tc>
          <w:tcPr>
            <w:tcW w:w="1620" w:type="dxa"/>
          </w:tcPr>
          <w:p w:rsidR="00475E70" w:rsidRPr="001279A8" w:rsidRDefault="00B82D84" w:rsidP="00B82D8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475E70" w:rsidRPr="001279A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="00475E70" w:rsidRPr="001279A8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:rsidR="00475E70" w:rsidRPr="001279A8" w:rsidRDefault="00475E70" w:rsidP="00A63B3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279A8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</w:tcPr>
          <w:p w:rsidR="00475E70" w:rsidRPr="001279A8" w:rsidRDefault="00475E70" w:rsidP="00674D1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279A8">
              <w:rPr>
                <w:rFonts w:ascii="Arial" w:hAnsi="Arial" w:cs="Arial"/>
                <w:sz w:val="22"/>
                <w:szCs w:val="22"/>
              </w:rPr>
              <w:t xml:space="preserve">Initial version </w:t>
            </w:r>
          </w:p>
        </w:tc>
        <w:tc>
          <w:tcPr>
            <w:tcW w:w="288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475E70" w:rsidRPr="001279A8" w:rsidTr="00A63B33">
        <w:tc>
          <w:tcPr>
            <w:tcW w:w="162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26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33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88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475E70" w:rsidRPr="001279A8" w:rsidTr="00A63B33">
        <w:tc>
          <w:tcPr>
            <w:tcW w:w="162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26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33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88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475E70" w:rsidRPr="001279A8" w:rsidTr="00A63B33">
        <w:tc>
          <w:tcPr>
            <w:tcW w:w="162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26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33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880" w:type="dxa"/>
          </w:tcPr>
          <w:p w:rsidR="00475E70" w:rsidRPr="001279A8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475E70" w:rsidRPr="001279A8" w:rsidTr="00A63B33">
        <w:tc>
          <w:tcPr>
            <w:tcW w:w="1620" w:type="dxa"/>
          </w:tcPr>
          <w:p w:rsidR="00475E70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260" w:type="dxa"/>
          </w:tcPr>
          <w:p w:rsidR="00475E70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330" w:type="dxa"/>
          </w:tcPr>
          <w:p w:rsidR="00475E70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880" w:type="dxa"/>
          </w:tcPr>
          <w:p w:rsidR="00475E70" w:rsidRDefault="00475E70" w:rsidP="00475E7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:rsidR="00475E70" w:rsidRDefault="00475E70">
      <w:pPr>
        <w:rPr>
          <w:rFonts w:ascii="Times New Roman" w:hAnsi="Times New Roman" w:cs="Times New Roman"/>
          <w:sz w:val="28"/>
          <w:lang w:val="sq-AL"/>
        </w:rPr>
      </w:pPr>
    </w:p>
    <w:p w:rsidR="00475E70" w:rsidRDefault="00475E70">
      <w:pPr>
        <w:rPr>
          <w:rFonts w:ascii="Times New Roman" w:hAnsi="Times New Roman" w:cs="Times New Roman"/>
          <w:sz w:val="28"/>
          <w:lang w:val="sq-AL"/>
        </w:rPr>
      </w:pPr>
      <w:r>
        <w:rPr>
          <w:rFonts w:ascii="Times New Roman" w:hAnsi="Times New Roman" w:cs="Times New Roman"/>
          <w:sz w:val="28"/>
          <w:lang w:val="sq-AL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83097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1405" w:rsidRPr="003E16F5" w:rsidRDefault="007D14C1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Content</w:t>
          </w:r>
          <w:bookmarkStart w:id="0" w:name="_GoBack"/>
          <w:bookmarkEnd w:id="0"/>
        </w:p>
        <w:p w:rsidR="00BD266A" w:rsidRDefault="006553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E16F5">
            <w:rPr>
              <w:rFonts w:ascii="Times New Roman" w:hAnsi="Times New Roman" w:cs="Times New Roman"/>
              <w:sz w:val="24"/>
            </w:rPr>
            <w:fldChar w:fldCharType="begin"/>
          </w:r>
          <w:r w:rsidR="00BB1405" w:rsidRPr="003E16F5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E16F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33501988" w:history="1">
            <w:r w:rsidR="00BD266A" w:rsidRPr="008D4EF9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1.</w:t>
            </w:r>
            <w:r w:rsidR="00BD266A">
              <w:rPr>
                <w:rFonts w:eastAsiaTheme="minorEastAsia"/>
                <w:noProof/>
              </w:rPr>
              <w:tab/>
            </w:r>
            <w:r w:rsidR="00BD266A" w:rsidRPr="008D4EF9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Project Context</w:t>
            </w:r>
            <w:r w:rsidR="00BD266A">
              <w:rPr>
                <w:noProof/>
                <w:webHidden/>
              </w:rPr>
              <w:tab/>
            </w:r>
            <w:r w:rsidR="00BD266A">
              <w:rPr>
                <w:noProof/>
                <w:webHidden/>
              </w:rPr>
              <w:fldChar w:fldCharType="begin"/>
            </w:r>
            <w:r w:rsidR="00BD266A">
              <w:rPr>
                <w:noProof/>
                <w:webHidden/>
              </w:rPr>
              <w:instrText xml:space="preserve"> PAGEREF _Toc133501988 \h </w:instrText>
            </w:r>
            <w:r w:rsidR="00BD266A">
              <w:rPr>
                <w:noProof/>
                <w:webHidden/>
              </w:rPr>
            </w:r>
            <w:r w:rsidR="00BD266A">
              <w:rPr>
                <w:noProof/>
                <w:webHidden/>
              </w:rPr>
              <w:fldChar w:fldCharType="separate"/>
            </w:r>
            <w:r w:rsidR="00BD266A">
              <w:rPr>
                <w:noProof/>
                <w:webHidden/>
              </w:rPr>
              <w:t>4</w:t>
            </w:r>
            <w:r w:rsidR="00BD266A"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3501989" w:history="1">
            <w:r w:rsidRPr="008D4EF9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Architecture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0" w:history="1">
            <w:r w:rsidRPr="008D4EF9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2.1 Overview of Key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1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2.2 Architecture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2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2.3 Stakeholder 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3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2.3.1 Programmers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4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Nga persepktiva e CRM programmers aplikacioni duhet qe: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5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6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2.5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1997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2.6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3501998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501999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Relevant Architectural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502000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3502001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Structural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2002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3.4 Behavioral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2003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3.5 Implementation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3502004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Architecture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2005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4.1 Scenario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6A" w:rsidRDefault="00BD2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502006" w:history="1">
            <w:r w:rsidRPr="008D4EF9">
              <w:rPr>
                <w:rStyle w:val="Hyperlink"/>
                <w:rFonts w:ascii="Times New Roman" w:hAnsi="Times New Roman" w:cs="Times New Roman"/>
                <w:noProof/>
              </w:rPr>
              <w:t>4.2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05" w:rsidRPr="003E16F5" w:rsidRDefault="00655393">
          <w:pPr>
            <w:rPr>
              <w:rFonts w:ascii="Times New Roman" w:hAnsi="Times New Roman" w:cs="Times New Roman"/>
            </w:rPr>
          </w:pPr>
          <w:r w:rsidRPr="003E16F5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BF5480" w:rsidRPr="003E16F5" w:rsidRDefault="00BF5480" w:rsidP="00BF5480">
      <w:pPr>
        <w:jc w:val="center"/>
        <w:rPr>
          <w:rFonts w:ascii="Times New Roman" w:hAnsi="Times New Roman" w:cs="Times New Roman"/>
          <w:lang w:val="sq-AL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  <w:lang w:val="sq-AL"/>
        </w:rPr>
      </w:pPr>
    </w:p>
    <w:p w:rsidR="00BF5480" w:rsidRPr="003E16F5" w:rsidRDefault="00BF5480" w:rsidP="00BF5480">
      <w:pPr>
        <w:jc w:val="center"/>
        <w:rPr>
          <w:rFonts w:ascii="Times New Roman" w:hAnsi="Times New Roman" w:cs="Times New Roman"/>
          <w:lang w:val="sq-AL"/>
        </w:rPr>
      </w:pPr>
    </w:p>
    <w:p w:rsidR="004032FB" w:rsidRPr="003E16F5" w:rsidRDefault="004032FB" w:rsidP="004032FB">
      <w:pPr>
        <w:rPr>
          <w:rFonts w:ascii="Times New Roman" w:hAnsi="Times New Roman" w:cs="Times New Roman"/>
          <w:b/>
          <w:lang w:val="sq-AL"/>
        </w:rPr>
      </w:pPr>
    </w:p>
    <w:p w:rsidR="004032FB" w:rsidRPr="003E16F5" w:rsidRDefault="004032FB" w:rsidP="004032FB">
      <w:pPr>
        <w:rPr>
          <w:rFonts w:ascii="Times New Roman" w:hAnsi="Times New Roman" w:cs="Times New Roman"/>
          <w:b/>
          <w:lang w:val="sq-AL"/>
        </w:rPr>
      </w:pPr>
    </w:p>
    <w:p w:rsidR="004032FB" w:rsidRPr="003E16F5" w:rsidRDefault="004032FB" w:rsidP="004032FB">
      <w:pPr>
        <w:rPr>
          <w:rFonts w:ascii="Times New Roman" w:hAnsi="Times New Roman" w:cs="Times New Roman"/>
          <w:b/>
          <w:lang w:val="sq-AL"/>
        </w:rPr>
      </w:pPr>
    </w:p>
    <w:p w:rsidR="004032FB" w:rsidRPr="003E16F5" w:rsidRDefault="004032FB" w:rsidP="004032FB">
      <w:pPr>
        <w:rPr>
          <w:rFonts w:ascii="Times New Roman" w:hAnsi="Times New Roman" w:cs="Times New Roman"/>
          <w:lang w:val="sq-AL"/>
        </w:rPr>
      </w:pPr>
    </w:p>
    <w:p w:rsidR="00BF5480" w:rsidRPr="003E16F5" w:rsidRDefault="00BF5480" w:rsidP="00FF2128">
      <w:pPr>
        <w:rPr>
          <w:rFonts w:ascii="Times New Roman" w:hAnsi="Times New Roman" w:cs="Times New Roman"/>
          <w:lang w:val="sq-AL"/>
        </w:rPr>
      </w:pPr>
    </w:p>
    <w:p w:rsidR="00BF5480" w:rsidRPr="003E16F5" w:rsidRDefault="00BF5480" w:rsidP="006F663A">
      <w:pPr>
        <w:rPr>
          <w:rFonts w:ascii="Times New Roman" w:hAnsi="Times New Roman" w:cs="Times New Roman"/>
          <w:lang w:val="sq-AL"/>
        </w:rPr>
      </w:pPr>
    </w:p>
    <w:p w:rsidR="00304642" w:rsidRDefault="00BF5480" w:rsidP="003046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sq-AL"/>
        </w:rPr>
      </w:pPr>
      <w:bookmarkStart w:id="1" w:name="_Toc133501988"/>
      <w:r w:rsidRPr="003E16F5">
        <w:rPr>
          <w:rFonts w:ascii="Times New Roman" w:hAnsi="Times New Roman" w:cs="Times New Roman"/>
          <w:lang w:val="sq-AL"/>
        </w:rPr>
        <w:lastRenderedPageBreak/>
        <w:t>Project Context</w:t>
      </w:r>
      <w:bookmarkEnd w:id="1"/>
    </w:p>
    <w:p w:rsidR="003E16F5" w:rsidRPr="003E16F5" w:rsidRDefault="003E16F5" w:rsidP="003E16F5">
      <w:pPr>
        <w:rPr>
          <w:lang w:val="sq-AL"/>
        </w:rPr>
      </w:pPr>
    </w:p>
    <w:p w:rsidR="00F06FAD" w:rsidRDefault="00304642" w:rsidP="007D14C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3"/>
          <w:lang w:val="sq-AL"/>
        </w:rPr>
      </w:pPr>
      <w:r w:rsidRPr="003E16F5">
        <w:rPr>
          <w:rFonts w:ascii="Times New Roman" w:hAnsi="Times New Roman" w:cs="Times New Roman"/>
          <w:sz w:val="24"/>
          <w:szCs w:val="23"/>
          <w:lang w:val="sq-AL"/>
        </w:rPr>
        <w:t>C</w:t>
      </w:r>
      <w:r w:rsidR="00AE150B" w:rsidRPr="003E16F5">
        <w:rPr>
          <w:rFonts w:ascii="Times New Roman" w:hAnsi="Times New Roman" w:cs="Times New Roman"/>
          <w:sz w:val="24"/>
          <w:szCs w:val="23"/>
          <w:lang w:val="sq-AL"/>
        </w:rPr>
        <w:t>RM</w:t>
      </w:r>
      <w:r w:rsidRPr="003E16F5">
        <w:rPr>
          <w:rFonts w:ascii="Times New Roman" w:hAnsi="Times New Roman" w:cs="Times New Roman"/>
          <w:sz w:val="24"/>
          <w:szCs w:val="23"/>
          <w:lang w:val="sq-AL"/>
        </w:rPr>
        <w:t xml:space="preserve"> software-i lejon nje kompani te menaxhoje relacionet qe kompania ka me konsumatoret e saj duke perdorur nje kombinacion te njerezve,proceseve dhe teknologjise. </w:t>
      </w:r>
    </w:p>
    <w:p w:rsidR="007D14C1" w:rsidRDefault="007D14C1" w:rsidP="007D14C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3"/>
          <w:lang w:val="sq-AL"/>
        </w:rPr>
      </w:pPr>
      <w:r>
        <w:rPr>
          <w:rFonts w:ascii="Times New Roman" w:hAnsi="Times New Roman" w:cs="Times New Roman"/>
          <w:sz w:val="24"/>
          <w:szCs w:val="23"/>
          <w:lang w:val="sq-AL"/>
        </w:rPr>
        <w:t>.</w:t>
      </w:r>
    </w:p>
    <w:p w:rsidR="007D14C1" w:rsidRDefault="007D14C1" w:rsidP="007D14C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3"/>
          <w:lang w:val="sq-AL"/>
        </w:rPr>
      </w:pPr>
      <w:r>
        <w:rPr>
          <w:rFonts w:ascii="Times New Roman" w:hAnsi="Times New Roman" w:cs="Times New Roman"/>
          <w:sz w:val="24"/>
          <w:szCs w:val="23"/>
          <w:lang w:val="sq-AL"/>
        </w:rPr>
        <w:t>.</w:t>
      </w:r>
    </w:p>
    <w:p w:rsidR="007D14C1" w:rsidRDefault="007D14C1" w:rsidP="007D14C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3"/>
          <w:lang w:val="sq-AL"/>
        </w:rPr>
      </w:pPr>
      <w:r>
        <w:rPr>
          <w:rFonts w:ascii="Times New Roman" w:hAnsi="Times New Roman" w:cs="Times New Roman"/>
          <w:sz w:val="24"/>
          <w:szCs w:val="23"/>
          <w:lang w:val="sq-AL"/>
        </w:rPr>
        <w:t>.</w:t>
      </w:r>
    </w:p>
    <w:p w:rsidR="007D14C1" w:rsidRDefault="007D14C1" w:rsidP="007D14C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3"/>
          <w:lang w:val="sq-AL"/>
        </w:rPr>
      </w:pPr>
      <w:r>
        <w:rPr>
          <w:rFonts w:ascii="Times New Roman" w:hAnsi="Times New Roman" w:cs="Times New Roman"/>
          <w:sz w:val="24"/>
          <w:szCs w:val="23"/>
          <w:lang w:val="sq-AL"/>
        </w:rPr>
        <w:t>.</w:t>
      </w:r>
    </w:p>
    <w:p w:rsidR="007D14C1" w:rsidRPr="003E16F5" w:rsidRDefault="007D14C1" w:rsidP="007D14C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</w:p>
    <w:p w:rsidR="007D14C1" w:rsidRDefault="007D14C1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br w:type="page"/>
      </w:r>
    </w:p>
    <w:p w:rsidR="00BF5480" w:rsidRDefault="00BF5480" w:rsidP="00E96986">
      <w:pPr>
        <w:pStyle w:val="Heading1"/>
        <w:numPr>
          <w:ilvl w:val="0"/>
          <w:numId w:val="8"/>
        </w:numPr>
        <w:rPr>
          <w:rFonts w:ascii="Times New Roman" w:hAnsi="Times New Roman" w:cs="Times New Roman"/>
          <w:lang w:val="sq-AL"/>
        </w:rPr>
      </w:pPr>
      <w:bookmarkStart w:id="2" w:name="_Toc133501989"/>
      <w:r w:rsidRPr="003E16F5">
        <w:rPr>
          <w:rFonts w:ascii="Times New Roman" w:hAnsi="Times New Roman" w:cs="Times New Roman"/>
          <w:lang w:val="sq-AL"/>
        </w:rPr>
        <w:lastRenderedPageBreak/>
        <w:t>Architecture Requirements</w:t>
      </w:r>
      <w:bookmarkEnd w:id="2"/>
    </w:p>
    <w:p w:rsidR="003E16F5" w:rsidRPr="003E16F5" w:rsidRDefault="003E16F5" w:rsidP="003E16F5">
      <w:pPr>
        <w:rPr>
          <w:lang w:val="sq-AL"/>
        </w:rPr>
      </w:pPr>
    </w:p>
    <w:p w:rsidR="00BF5480" w:rsidRPr="003E16F5" w:rsidRDefault="00BF5480" w:rsidP="00BB1405">
      <w:pPr>
        <w:pStyle w:val="Heading2"/>
        <w:rPr>
          <w:rFonts w:ascii="Times New Roman" w:hAnsi="Times New Roman" w:cs="Times New Roman"/>
          <w:sz w:val="24"/>
          <w:lang w:val="sq-AL"/>
        </w:rPr>
      </w:pPr>
      <w:r w:rsidRPr="003E16F5">
        <w:rPr>
          <w:rFonts w:ascii="Times New Roman" w:hAnsi="Times New Roman" w:cs="Times New Roman"/>
          <w:sz w:val="24"/>
          <w:lang w:val="sq-AL"/>
        </w:rPr>
        <w:t xml:space="preserve"> </w:t>
      </w:r>
      <w:bookmarkStart w:id="3" w:name="_Toc133501990"/>
      <w:r w:rsidR="00BB1405" w:rsidRPr="003E16F5">
        <w:rPr>
          <w:rFonts w:ascii="Times New Roman" w:hAnsi="Times New Roman" w:cs="Times New Roman"/>
          <w:sz w:val="24"/>
          <w:lang w:val="sq-AL"/>
        </w:rPr>
        <w:t xml:space="preserve">2.1 </w:t>
      </w:r>
      <w:r w:rsidRPr="003E16F5">
        <w:rPr>
          <w:rFonts w:ascii="Times New Roman" w:hAnsi="Times New Roman" w:cs="Times New Roman"/>
          <w:sz w:val="24"/>
          <w:lang w:val="sq-AL"/>
        </w:rPr>
        <w:t>Overview of Key Objectives</w:t>
      </w:r>
      <w:bookmarkEnd w:id="3"/>
    </w:p>
    <w:p w:rsidR="006270BA" w:rsidRPr="003E16F5" w:rsidRDefault="006270BA">
      <w:pPr>
        <w:rPr>
          <w:rFonts w:ascii="Times New Roman" w:hAnsi="Times New Roman" w:cs="Times New Roman"/>
        </w:rPr>
      </w:pPr>
      <w:r w:rsidRPr="003E16F5">
        <w:rPr>
          <w:rFonts w:ascii="Times New Roman" w:hAnsi="Times New Roman" w:cs="Times New Roman"/>
        </w:rPr>
        <w:tab/>
      </w:r>
    </w:p>
    <w:p w:rsidR="00820FF0" w:rsidRPr="003E16F5" w:rsidRDefault="00400D8F" w:rsidP="007D14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16F5">
        <w:rPr>
          <w:rFonts w:ascii="Times New Roman" w:hAnsi="Times New Roman" w:cs="Times New Roman"/>
          <w:sz w:val="24"/>
        </w:rPr>
        <w:t>Objektiva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e</w:t>
      </w:r>
      <w:r w:rsidR="00820FF0" w:rsidRPr="003E16F5">
        <w:rPr>
          <w:rFonts w:ascii="Times New Roman" w:hAnsi="Times New Roman" w:cs="Times New Roman"/>
          <w:sz w:val="24"/>
        </w:rPr>
        <w:t xml:space="preserve"> pare</w:t>
      </w:r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E16F5">
        <w:rPr>
          <w:rFonts w:ascii="Times New Roman" w:hAnsi="Times New Roman" w:cs="Times New Roman"/>
          <w:sz w:val="24"/>
        </w:rPr>
        <w:t>eshte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E16F5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ofroje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m</w:t>
      </w:r>
      <w:r w:rsidR="00E96986" w:rsidRPr="003E16F5">
        <w:rPr>
          <w:rFonts w:ascii="Times New Roman" w:hAnsi="Times New Roman" w:cs="Times New Roman"/>
          <w:sz w:val="24"/>
        </w:rPr>
        <w:t>enyre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te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pershtatshme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dhe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te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5CF" w:rsidRPr="003E16F5">
        <w:rPr>
          <w:rFonts w:ascii="Times New Roman" w:hAnsi="Times New Roman" w:cs="Times New Roman"/>
          <w:sz w:val="24"/>
        </w:rPr>
        <w:t>shpejte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per </w:t>
      </w:r>
      <w:r w:rsidRPr="003E16F5">
        <w:rPr>
          <w:rFonts w:ascii="Times New Roman" w:hAnsi="Times New Roman" w:cs="Times New Roman"/>
          <w:sz w:val="24"/>
        </w:rPr>
        <w:t xml:space="preserve"> </w:t>
      </w:r>
      <w:r w:rsidR="00E96986" w:rsidRPr="003E16F5">
        <w:rPr>
          <w:rFonts w:ascii="Times New Roman" w:hAnsi="Times New Roman" w:cs="Times New Roman"/>
          <w:sz w:val="24"/>
        </w:rPr>
        <w:t xml:space="preserve">read/write ne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bazen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te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dhenave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te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 xml:space="preserve"> CRM </w:t>
      </w:r>
      <w:proofErr w:type="spellStart"/>
      <w:r w:rsidR="00E96986" w:rsidRPr="003E16F5">
        <w:rPr>
          <w:rFonts w:ascii="Times New Roman" w:hAnsi="Times New Roman" w:cs="Times New Roman"/>
          <w:sz w:val="24"/>
        </w:rPr>
        <w:t>aplikacionit</w:t>
      </w:r>
      <w:proofErr w:type="spellEnd"/>
      <w:r w:rsidR="00E96986" w:rsidRPr="003E16F5">
        <w:rPr>
          <w:rFonts w:ascii="Times New Roman" w:hAnsi="Times New Roman" w:cs="Times New Roman"/>
          <w:sz w:val="24"/>
        </w:rPr>
        <w:t>.</w:t>
      </w:r>
    </w:p>
    <w:p w:rsidR="00820FF0" w:rsidRPr="003E16F5" w:rsidRDefault="00820FF0" w:rsidP="00820FF0">
      <w:pPr>
        <w:ind w:left="720"/>
        <w:rPr>
          <w:rFonts w:ascii="Times New Roman" w:hAnsi="Times New Roman" w:cs="Times New Roman"/>
          <w:sz w:val="20"/>
        </w:rPr>
      </w:pPr>
      <w:r w:rsidRPr="003E16F5">
        <w:rPr>
          <w:rFonts w:ascii="Times New Roman" w:hAnsi="Times New Roman" w:cs="Times New Roman"/>
          <w:sz w:val="20"/>
        </w:rPr>
        <w:tab/>
      </w:r>
    </w:p>
    <w:p w:rsidR="00E96986" w:rsidRPr="003E16F5" w:rsidRDefault="00E96986" w:rsidP="00E96986">
      <w:pPr>
        <w:pStyle w:val="Heading2"/>
        <w:rPr>
          <w:rFonts w:ascii="Times New Roman" w:hAnsi="Times New Roman" w:cs="Times New Roman"/>
          <w:sz w:val="24"/>
        </w:rPr>
      </w:pPr>
      <w:bookmarkStart w:id="4" w:name="_Toc133501991"/>
      <w:r w:rsidRPr="003E16F5">
        <w:rPr>
          <w:rFonts w:ascii="Times New Roman" w:hAnsi="Times New Roman" w:cs="Times New Roman"/>
          <w:sz w:val="24"/>
        </w:rPr>
        <w:t>2.2 Architecture Use Cases</w:t>
      </w:r>
      <w:bookmarkEnd w:id="4"/>
    </w:p>
    <w:p w:rsidR="009C7A69" w:rsidRPr="003E16F5" w:rsidRDefault="009C7A69" w:rsidP="003E16F5">
      <w:pPr>
        <w:rPr>
          <w:rFonts w:ascii="Times New Roman" w:hAnsi="Times New Roman" w:cs="Times New Roman"/>
        </w:rPr>
      </w:pPr>
      <w:r w:rsidRPr="003E16F5">
        <w:rPr>
          <w:rFonts w:ascii="Times New Roman" w:hAnsi="Times New Roman" w:cs="Times New Roman"/>
        </w:rPr>
        <w:br w:type="page"/>
      </w:r>
    </w:p>
    <w:p w:rsidR="003E16F5" w:rsidRPr="003E16F5" w:rsidRDefault="00BB1405" w:rsidP="003E16F5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bookmarkStart w:id="5" w:name="_Toc133501992"/>
      <w:r w:rsidRPr="003E16F5">
        <w:rPr>
          <w:rFonts w:ascii="Times New Roman" w:hAnsi="Times New Roman" w:cs="Times New Roman"/>
          <w:sz w:val="24"/>
        </w:rPr>
        <w:lastRenderedPageBreak/>
        <w:t xml:space="preserve">2.3 </w:t>
      </w:r>
      <w:r w:rsidR="00BF5480" w:rsidRPr="003E16F5">
        <w:rPr>
          <w:rFonts w:ascii="Times New Roman" w:hAnsi="Times New Roman" w:cs="Times New Roman"/>
          <w:sz w:val="24"/>
        </w:rPr>
        <w:t>Stakeholder Architectural Requirements</w:t>
      </w:r>
      <w:bookmarkEnd w:id="5"/>
      <w:r w:rsidR="006F663A" w:rsidRPr="003E16F5">
        <w:rPr>
          <w:rFonts w:ascii="Times New Roman" w:hAnsi="Times New Roman" w:cs="Times New Roman"/>
          <w:sz w:val="24"/>
        </w:rPr>
        <w:t xml:space="preserve"> </w:t>
      </w:r>
    </w:p>
    <w:p w:rsidR="00D507E4" w:rsidRPr="003E16F5" w:rsidRDefault="00D507E4" w:rsidP="003E16F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E16F5">
        <w:rPr>
          <w:rFonts w:ascii="Times New Roman" w:hAnsi="Times New Roman" w:cs="Times New Roman"/>
          <w:sz w:val="24"/>
        </w:rPr>
        <w:t>Kerkesat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nga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perspektiva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E16F5">
        <w:rPr>
          <w:rFonts w:ascii="Times New Roman" w:hAnsi="Times New Roman" w:cs="Times New Roman"/>
          <w:sz w:val="24"/>
        </w:rPr>
        <w:t>dy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stakeholders </w:t>
      </w:r>
      <w:proofErr w:type="spellStart"/>
      <w:r w:rsidRPr="003E16F5">
        <w:rPr>
          <w:rFonts w:ascii="Times New Roman" w:hAnsi="Times New Roman" w:cs="Times New Roman"/>
          <w:sz w:val="24"/>
        </w:rPr>
        <w:t>kryesore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te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projektit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jane </w:t>
      </w:r>
      <w:proofErr w:type="spellStart"/>
      <w:r w:rsidRPr="003E16F5">
        <w:rPr>
          <w:rFonts w:ascii="Times New Roman" w:hAnsi="Times New Roman" w:cs="Times New Roman"/>
          <w:sz w:val="24"/>
        </w:rPr>
        <w:t>te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F5">
        <w:rPr>
          <w:rFonts w:ascii="Times New Roman" w:hAnsi="Times New Roman" w:cs="Times New Roman"/>
          <w:sz w:val="24"/>
        </w:rPr>
        <w:t>pershkruara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3E16F5">
        <w:rPr>
          <w:rFonts w:ascii="Times New Roman" w:hAnsi="Times New Roman" w:cs="Times New Roman"/>
          <w:sz w:val="24"/>
        </w:rPr>
        <w:t>pjesen</w:t>
      </w:r>
      <w:proofErr w:type="spellEnd"/>
      <w:r w:rsidRPr="003E16F5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3E16F5">
        <w:rPr>
          <w:rFonts w:ascii="Times New Roman" w:hAnsi="Times New Roman" w:cs="Times New Roman"/>
          <w:sz w:val="24"/>
        </w:rPr>
        <w:t>vazhdim</w:t>
      </w:r>
      <w:proofErr w:type="spellEnd"/>
      <w:r w:rsidRPr="003E16F5">
        <w:rPr>
          <w:rFonts w:ascii="Times New Roman" w:hAnsi="Times New Roman" w:cs="Times New Roman"/>
          <w:sz w:val="24"/>
        </w:rPr>
        <w:t>.</w:t>
      </w:r>
    </w:p>
    <w:p w:rsidR="00624060" w:rsidRPr="003E16F5" w:rsidRDefault="00624060" w:rsidP="003E16F5">
      <w:pPr>
        <w:spacing w:line="360" w:lineRule="auto"/>
        <w:rPr>
          <w:rFonts w:ascii="Times New Roman" w:hAnsi="Times New Roman" w:cs="Times New Roman"/>
        </w:rPr>
      </w:pPr>
      <w:r w:rsidRPr="003E16F5">
        <w:rPr>
          <w:rFonts w:ascii="Times New Roman" w:hAnsi="Times New Roman" w:cs="Times New Roman"/>
        </w:rPr>
        <w:tab/>
      </w:r>
    </w:p>
    <w:p w:rsidR="003E16F5" w:rsidRDefault="00BA6C0F" w:rsidP="003E16F5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6" w:name="_Toc133501993"/>
      <w:r w:rsidRPr="003E16F5">
        <w:rPr>
          <w:rFonts w:ascii="Times New Roman" w:hAnsi="Times New Roman" w:cs="Times New Roman"/>
        </w:rPr>
        <w:t>2.3.1</w:t>
      </w:r>
      <w:r w:rsidR="00D507E4" w:rsidRPr="003E16F5">
        <w:rPr>
          <w:rFonts w:ascii="Times New Roman" w:hAnsi="Times New Roman" w:cs="Times New Roman"/>
        </w:rPr>
        <w:t xml:space="preserve"> Programmers</w:t>
      </w:r>
      <w:bookmarkEnd w:id="6"/>
    </w:p>
    <w:p w:rsidR="00BA6C0F" w:rsidRPr="003E16F5" w:rsidRDefault="00BA6C0F" w:rsidP="003E16F5">
      <w:pPr>
        <w:pStyle w:val="Heading2"/>
        <w:spacing w:line="360" w:lineRule="auto"/>
        <w:rPr>
          <w:rFonts w:ascii="Times New Roman" w:hAnsi="Times New Roman" w:cs="Times New Roman"/>
        </w:rPr>
      </w:pPr>
      <w:r w:rsidRPr="003E16F5">
        <w:rPr>
          <w:rFonts w:ascii="Times New Roman" w:hAnsi="Times New Roman" w:cs="Times New Roman"/>
        </w:rPr>
        <w:t xml:space="preserve"> </w:t>
      </w:r>
      <w:bookmarkStart w:id="7" w:name="_Toc389484791"/>
      <w:bookmarkStart w:id="8" w:name="_Toc133501994"/>
      <w:proofErr w:type="spellStart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Nga</w:t>
      </w:r>
      <w:proofErr w:type="spellEnd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persepktiva</w:t>
      </w:r>
      <w:proofErr w:type="spellEnd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e CRM programmers </w:t>
      </w:r>
      <w:proofErr w:type="spellStart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aplikacioni</w:t>
      </w:r>
      <w:proofErr w:type="spellEnd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D507E4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duhet</w:t>
      </w:r>
      <w:proofErr w:type="spellEnd"/>
      <w:r w:rsidR="0016312C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16312C" w:rsidRPr="003E16F5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qe</w:t>
      </w:r>
      <w:proofErr w:type="spellEnd"/>
      <w:r w:rsidR="00D507E4" w:rsidRPr="003E16F5">
        <w:rPr>
          <w:rFonts w:ascii="Times New Roman" w:hAnsi="Times New Roman" w:cs="Times New Roman"/>
          <w:sz w:val="22"/>
          <w:szCs w:val="22"/>
        </w:rPr>
        <w:t>:</w:t>
      </w:r>
      <w:bookmarkEnd w:id="7"/>
      <w:bookmarkEnd w:id="8"/>
    </w:p>
    <w:p w:rsidR="00D507E4" w:rsidRPr="003E16F5" w:rsidRDefault="00D507E4" w:rsidP="003E16F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E16F5">
        <w:rPr>
          <w:rFonts w:ascii="Times New Roman" w:hAnsi="Times New Roman" w:cs="Times New Roman"/>
        </w:rPr>
        <w:t>Kodi</w:t>
      </w:r>
      <w:proofErr w:type="spellEnd"/>
      <w:r w:rsidRPr="003E16F5">
        <w:rPr>
          <w:rFonts w:ascii="Times New Roman" w:hAnsi="Times New Roman" w:cs="Times New Roman"/>
        </w:rPr>
        <w:t xml:space="preserve"> I </w:t>
      </w:r>
      <w:proofErr w:type="spellStart"/>
      <w:r w:rsidRPr="003E16F5">
        <w:rPr>
          <w:rFonts w:ascii="Times New Roman" w:hAnsi="Times New Roman" w:cs="Times New Roman"/>
        </w:rPr>
        <w:t>cili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perdoret</w:t>
      </w:r>
      <w:proofErr w:type="spellEnd"/>
      <w:r w:rsidRPr="003E16F5">
        <w:rPr>
          <w:rFonts w:ascii="Times New Roman" w:hAnsi="Times New Roman" w:cs="Times New Roman"/>
        </w:rPr>
        <w:t xml:space="preserve"> per </w:t>
      </w:r>
      <w:proofErr w:type="spellStart"/>
      <w:r w:rsidRPr="003E16F5">
        <w:rPr>
          <w:rFonts w:ascii="Times New Roman" w:hAnsi="Times New Roman" w:cs="Times New Roman"/>
        </w:rPr>
        <w:t>te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krijuar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aplikacionin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te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jete</w:t>
      </w:r>
      <w:proofErr w:type="spellEnd"/>
      <w:r w:rsidRPr="003E16F5">
        <w:rPr>
          <w:rFonts w:ascii="Times New Roman" w:hAnsi="Times New Roman" w:cs="Times New Roman"/>
        </w:rPr>
        <w:t xml:space="preserve"> I </w:t>
      </w:r>
      <w:proofErr w:type="spellStart"/>
      <w:r w:rsidRPr="003E16F5">
        <w:rPr>
          <w:rFonts w:ascii="Times New Roman" w:hAnsi="Times New Roman" w:cs="Times New Roman"/>
        </w:rPr>
        <w:t>lehte</w:t>
      </w:r>
      <w:proofErr w:type="spellEnd"/>
      <w:r w:rsidRPr="003E16F5">
        <w:rPr>
          <w:rFonts w:ascii="Times New Roman" w:hAnsi="Times New Roman" w:cs="Times New Roman"/>
        </w:rPr>
        <w:t xml:space="preserve"> per </w:t>
      </w:r>
      <w:proofErr w:type="spellStart"/>
      <w:r w:rsidRPr="003E16F5">
        <w:rPr>
          <w:rFonts w:ascii="Times New Roman" w:hAnsi="Times New Roman" w:cs="Times New Roman"/>
        </w:rPr>
        <w:t>tu</w:t>
      </w:r>
      <w:proofErr w:type="spellEnd"/>
      <w:r w:rsidRPr="003E16F5">
        <w:rPr>
          <w:rFonts w:ascii="Times New Roman" w:hAnsi="Times New Roman" w:cs="Times New Roman"/>
        </w:rPr>
        <w:t xml:space="preserve"> </w:t>
      </w:r>
      <w:proofErr w:type="spellStart"/>
      <w:r w:rsidRPr="003E16F5">
        <w:rPr>
          <w:rFonts w:ascii="Times New Roman" w:hAnsi="Times New Roman" w:cs="Times New Roman"/>
        </w:rPr>
        <w:t>modifikuar</w:t>
      </w:r>
      <w:proofErr w:type="spellEnd"/>
      <w:r w:rsidRPr="003E16F5">
        <w:rPr>
          <w:rFonts w:ascii="Times New Roman" w:hAnsi="Times New Roman" w:cs="Times New Roman"/>
        </w:rPr>
        <w:t>.</w:t>
      </w:r>
    </w:p>
    <w:p w:rsidR="003E16F5" w:rsidRPr="00D94508" w:rsidRDefault="00D94508" w:rsidP="00D9450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94508">
        <w:rPr>
          <w:rFonts w:ascii="Times New Roman" w:hAnsi="Times New Roman" w:cs="Times New Roman"/>
        </w:rPr>
        <w:t>…</w:t>
      </w:r>
    </w:p>
    <w:p w:rsidR="00D507E4" w:rsidRPr="003E16F5" w:rsidRDefault="00D507E4" w:rsidP="00D507E4">
      <w:pPr>
        <w:rPr>
          <w:rFonts w:ascii="Times New Roman" w:hAnsi="Times New Roman" w:cs="Times New Roman"/>
          <w:b/>
          <w:color w:val="4F81BD" w:themeColor="accent1"/>
          <w:sz w:val="24"/>
          <w:szCs w:val="26"/>
        </w:rPr>
      </w:pPr>
      <w:r w:rsidRPr="003E16F5">
        <w:rPr>
          <w:rFonts w:ascii="Times New Roman" w:hAnsi="Times New Roman" w:cs="Times New Roman"/>
          <w:b/>
          <w:color w:val="4F81BD" w:themeColor="accent1"/>
          <w:sz w:val="24"/>
          <w:szCs w:val="26"/>
        </w:rPr>
        <w:t>2.3.2</w:t>
      </w:r>
      <w:r w:rsidR="0016312C" w:rsidRPr="003E16F5">
        <w:rPr>
          <w:rFonts w:ascii="Times New Roman" w:hAnsi="Times New Roman" w:cs="Times New Roman"/>
          <w:b/>
          <w:color w:val="4F81BD" w:themeColor="accent1"/>
          <w:sz w:val="24"/>
          <w:szCs w:val="26"/>
        </w:rPr>
        <w:t xml:space="preserve"> Development team</w:t>
      </w:r>
    </w:p>
    <w:p w:rsidR="0016312C" w:rsidRPr="003E16F5" w:rsidRDefault="0016312C" w:rsidP="003E16F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E16F5">
        <w:rPr>
          <w:rFonts w:ascii="Times New Roman" w:hAnsi="Times New Roman" w:cs="Times New Roman"/>
          <w:color w:val="000000" w:themeColor="text1"/>
        </w:rPr>
        <w:t>Nga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perspektiva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e CRM Development team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duhet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qe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>:</w:t>
      </w:r>
    </w:p>
    <w:p w:rsidR="0016312C" w:rsidRPr="003E16F5" w:rsidRDefault="0016312C" w:rsidP="003E16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E16F5">
        <w:rPr>
          <w:rFonts w:ascii="Times New Roman" w:hAnsi="Times New Roman" w:cs="Times New Roman"/>
          <w:color w:val="000000" w:themeColor="text1"/>
        </w:rPr>
        <w:t>Struktura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dhenave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dhe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mekanizmi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per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implementimin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serverit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paraqitet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menyre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16F5">
        <w:rPr>
          <w:rFonts w:ascii="Times New Roman" w:hAnsi="Times New Roman" w:cs="Times New Roman"/>
          <w:color w:val="000000" w:themeColor="text1"/>
        </w:rPr>
        <w:t>abstrakte</w:t>
      </w:r>
      <w:proofErr w:type="spellEnd"/>
      <w:r w:rsidRPr="003E16F5">
        <w:rPr>
          <w:rFonts w:ascii="Times New Roman" w:hAnsi="Times New Roman" w:cs="Times New Roman"/>
          <w:color w:val="000000" w:themeColor="text1"/>
        </w:rPr>
        <w:t>.</w:t>
      </w:r>
    </w:p>
    <w:p w:rsidR="00D94508" w:rsidRPr="00D94508" w:rsidRDefault="00D94508" w:rsidP="00D945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4508">
        <w:rPr>
          <w:rFonts w:ascii="Times New Roman" w:hAnsi="Times New Roman" w:cs="Times New Roman"/>
        </w:rPr>
        <w:t>…</w:t>
      </w:r>
    </w:p>
    <w:p w:rsidR="003E16F5" w:rsidRPr="003E16F5" w:rsidRDefault="003E16F5" w:rsidP="00D507E4">
      <w:pPr>
        <w:rPr>
          <w:rFonts w:ascii="Times New Roman" w:hAnsi="Times New Roman" w:cs="Times New Roman"/>
          <w:b/>
          <w:color w:val="4F81BD" w:themeColor="accent1"/>
          <w:sz w:val="24"/>
          <w:szCs w:val="26"/>
        </w:rPr>
      </w:pPr>
    </w:p>
    <w:p w:rsidR="00BF5480" w:rsidRPr="003E16F5" w:rsidRDefault="00BB1405" w:rsidP="00BB1405">
      <w:pPr>
        <w:pStyle w:val="Heading2"/>
        <w:rPr>
          <w:rFonts w:ascii="Times New Roman" w:hAnsi="Times New Roman" w:cs="Times New Roman"/>
          <w:sz w:val="24"/>
        </w:rPr>
      </w:pPr>
      <w:bookmarkStart w:id="9" w:name="_Toc133501995"/>
      <w:r w:rsidRPr="003E16F5">
        <w:rPr>
          <w:rFonts w:ascii="Times New Roman" w:hAnsi="Times New Roman" w:cs="Times New Roman"/>
          <w:sz w:val="24"/>
        </w:rPr>
        <w:t xml:space="preserve">2.4 </w:t>
      </w:r>
      <w:r w:rsidR="00BF5480" w:rsidRPr="003E16F5">
        <w:rPr>
          <w:rFonts w:ascii="Times New Roman" w:hAnsi="Times New Roman" w:cs="Times New Roman"/>
          <w:sz w:val="24"/>
        </w:rPr>
        <w:t>Constraints</w:t>
      </w:r>
      <w:bookmarkEnd w:id="9"/>
    </w:p>
    <w:p w:rsidR="00D94508" w:rsidRDefault="00476D5D" w:rsidP="000A5C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sq-AL"/>
        </w:rPr>
      </w:pPr>
      <w:r w:rsidRPr="003E16F5">
        <w:rPr>
          <w:rFonts w:ascii="Times New Roman" w:hAnsi="Times New Roman" w:cs="Times New Roman"/>
          <w:lang w:val="sq-AL"/>
        </w:rPr>
        <w:t xml:space="preserve">Programimi </w:t>
      </w:r>
      <w:r w:rsidR="00A31573" w:rsidRPr="003E16F5">
        <w:rPr>
          <w:rFonts w:ascii="Times New Roman" w:hAnsi="Times New Roman" w:cs="Times New Roman"/>
          <w:lang w:val="sq-AL"/>
        </w:rPr>
        <w:t xml:space="preserve">i CRM aplikacionit duhet </w:t>
      </w:r>
      <w:r w:rsidRPr="003E16F5">
        <w:rPr>
          <w:rFonts w:ascii="Times New Roman" w:hAnsi="Times New Roman" w:cs="Times New Roman"/>
          <w:lang w:val="sq-AL"/>
        </w:rPr>
        <w:t xml:space="preserve"> te behet me</w:t>
      </w:r>
      <w:r w:rsidR="00A31573" w:rsidRPr="003E16F5">
        <w:rPr>
          <w:rFonts w:ascii="Times New Roman" w:hAnsi="Times New Roman" w:cs="Times New Roman"/>
          <w:lang w:val="sq-AL"/>
        </w:rPr>
        <w:t xml:space="preserve"> gjuhen programuese</w:t>
      </w:r>
      <w:r w:rsidRPr="003E16F5">
        <w:rPr>
          <w:rFonts w:ascii="Times New Roman" w:hAnsi="Times New Roman" w:cs="Times New Roman"/>
          <w:lang w:val="sq-AL"/>
        </w:rPr>
        <w:t xml:space="preserve"> PHP.</w:t>
      </w:r>
    </w:p>
    <w:p w:rsidR="00C87831" w:rsidRPr="00D94508" w:rsidRDefault="00D94508" w:rsidP="000A5C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sq-AL"/>
        </w:rPr>
      </w:pPr>
      <w:r w:rsidRPr="00D94508">
        <w:rPr>
          <w:rFonts w:ascii="Times New Roman" w:hAnsi="Times New Roman" w:cs="Times New Roman"/>
        </w:rPr>
        <w:t>…</w:t>
      </w:r>
    </w:p>
    <w:p w:rsidR="00D94508" w:rsidRPr="00D94508" w:rsidRDefault="00D94508" w:rsidP="000A5C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sq-AL"/>
        </w:rPr>
      </w:pPr>
    </w:p>
    <w:p w:rsidR="00BF5480" w:rsidRDefault="00BB1405" w:rsidP="00BB1405">
      <w:pPr>
        <w:pStyle w:val="Heading2"/>
        <w:rPr>
          <w:rFonts w:ascii="Times New Roman" w:hAnsi="Times New Roman" w:cs="Times New Roman"/>
        </w:rPr>
      </w:pPr>
      <w:bookmarkStart w:id="10" w:name="_Toc133501996"/>
      <w:r w:rsidRPr="003E16F5">
        <w:rPr>
          <w:rFonts w:ascii="Times New Roman" w:hAnsi="Times New Roman" w:cs="Times New Roman"/>
        </w:rPr>
        <w:t xml:space="preserve">2.5 </w:t>
      </w:r>
      <w:r w:rsidR="00BF5480" w:rsidRPr="003E16F5">
        <w:rPr>
          <w:rFonts w:ascii="Times New Roman" w:hAnsi="Times New Roman" w:cs="Times New Roman"/>
        </w:rPr>
        <w:t>Non-functional Requirements</w:t>
      </w:r>
      <w:bookmarkEnd w:id="10"/>
    </w:p>
    <w:p w:rsidR="00D94508" w:rsidRPr="00D94508" w:rsidRDefault="00D94508" w:rsidP="00D94508">
      <w:pPr>
        <w:spacing w:line="360" w:lineRule="auto"/>
        <w:rPr>
          <w:rFonts w:ascii="Times New Roman" w:hAnsi="Times New Roman" w:cs="Times New Roman"/>
          <w:lang w:val="sq-AL"/>
        </w:rPr>
      </w:pPr>
    </w:p>
    <w:p w:rsidR="00021D20" w:rsidRPr="003E16F5" w:rsidRDefault="00BB1405" w:rsidP="00956B5D">
      <w:pPr>
        <w:pStyle w:val="Heading2"/>
        <w:rPr>
          <w:rFonts w:ascii="Times New Roman" w:hAnsi="Times New Roman" w:cs="Times New Roman"/>
        </w:rPr>
      </w:pPr>
      <w:bookmarkStart w:id="11" w:name="_Toc133501997"/>
      <w:r w:rsidRPr="003E16F5">
        <w:rPr>
          <w:rFonts w:ascii="Times New Roman" w:hAnsi="Times New Roman" w:cs="Times New Roman"/>
        </w:rPr>
        <w:t xml:space="preserve">2.6 </w:t>
      </w:r>
      <w:r w:rsidR="00BF5480" w:rsidRPr="003E16F5">
        <w:rPr>
          <w:rFonts w:ascii="Times New Roman" w:hAnsi="Times New Roman" w:cs="Times New Roman"/>
        </w:rPr>
        <w:t>Risks</w:t>
      </w:r>
      <w:bookmarkEnd w:id="11"/>
    </w:p>
    <w:p w:rsidR="00021D20" w:rsidRPr="003E16F5" w:rsidRDefault="00021D20" w:rsidP="00E96986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2" w:name="_Toc133501998"/>
      <w:r w:rsidRPr="003E16F5">
        <w:rPr>
          <w:rFonts w:ascii="Times New Roman" w:hAnsi="Times New Roman" w:cs="Times New Roman"/>
        </w:rPr>
        <w:t>Solution</w:t>
      </w:r>
      <w:bookmarkEnd w:id="12"/>
    </w:p>
    <w:p w:rsidR="00925965" w:rsidRPr="003E16F5" w:rsidRDefault="00021D20" w:rsidP="00925965">
      <w:pPr>
        <w:pStyle w:val="Heading2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bookmarkStart w:id="13" w:name="_Toc133501999"/>
      <w:r w:rsidRPr="003E16F5">
        <w:rPr>
          <w:rFonts w:ascii="Times New Roman" w:hAnsi="Times New Roman" w:cs="Times New Roman"/>
          <w:sz w:val="24"/>
        </w:rPr>
        <w:t>Relevant Architectural Patterns</w:t>
      </w:r>
      <w:bookmarkEnd w:id="13"/>
    </w:p>
    <w:p w:rsidR="00753933" w:rsidRPr="003E16F5" w:rsidRDefault="00021D20" w:rsidP="00753933">
      <w:pPr>
        <w:pStyle w:val="Heading2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</w:rPr>
      </w:pPr>
      <w:bookmarkStart w:id="14" w:name="_Toc133502000"/>
      <w:r w:rsidRPr="003E16F5">
        <w:rPr>
          <w:rFonts w:ascii="Times New Roman" w:hAnsi="Times New Roman" w:cs="Times New Roman"/>
          <w:sz w:val="24"/>
        </w:rPr>
        <w:t>Architecture Overview</w:t>
      </w:r>
      <w:bookmarkEnd w:id="14"/>
    </w:p>
    <w:p w:rsidR="00D07700" w:rsidRPr="0011506F" w:rsidRDefault="003C48BC" w:rsidP="003E16F5">
      <w:pPr>
        <w:pStyle w:val="Heading2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bookmarkStart w:id="15" w:name="_Toc133502001"/>
      <w:r w:rsidRPr="0011506F">
        <w:rPr>
          <w:rFonts w:ascii="Times New Roman" w:hAnsi="Times New Roman" w:cs="Times New Roman"/>
          <w:sz w:val="24"/>
        </w:rPr>
        <w:t>Structural Views</w:t>
      </w:r>
      <w:bookmarkEnd w:id="15"/>
    </w:p>
    <w:p w:rsidR="003E16F5" w:rsidRDefault="003E16F5" w:rsidP="00093E9B">
      <w:pPr>
        <w:rPr>
          <w:rFonts w:ascii="Times New Roman" w:hAnsi="Times New Roman" w:cs="Times New Roman"/>
        </w:rPr>
      </w:pPr>
    </w:p>
    <w:p w:rsidR="00D26322" w:rsidRPr="003E16F5" w:rsidRDefault="00D26322" w:rsidP="003E16F5">
      <w:pPr>
        <w:pStyle w:val="Heading2"/>
        <w:rPr>
          <w:rFonts w:ascii="Times New Roman" w:hAnsi="Times New Roman" w:cs="Times New Roman"/>
        </w:rPr>
      </w:pPr>
      <w:bookmarkStart w:id="16" w:name="_Toc133502002"/>
      <w:r w:rsidRPr="003E16F5">
        <w:rPr>
          <w:rFonts w:ascii="Times New Roman" w:hAnsi="Times New Roman" w:cs="Times New Roman"/>
        </w:rPr>
        <w:lastRenderedPageBreak/>
        <w:t>3.4 Behavioral Views</w:t>
      </w:r>
      <w:bookmarkEnd w:id="16"/>
    </w:p>
    <w:p w:rsidR="00D26322" w:rsidRPr="003E16F5" w:rsidRDefault="00D26322" w:rsidP="007A6ACC">
      <w:pPr>
        <w:rPr>
          <w:rFonts w:ascii="Times New Roman" w:hAnsi="Times New Roman" w:cs="Times New Roman"/>
        </w:rPr>
      </w:pPr>
    </w:p>
    <w:p w:rsidR="003C48BC" w:rsidRPr="003E16F5" w:rsidRDefault="003C48BC" w:rsidP="003C48BC">
      <w:pPr>
        <w:pStyle w:val="Heading2"/>
        <w:rPr>
          <w:rFonts w:ascii="Times New Roman" w:hAnsi="Times New Roman" w:cs="Times New Roman"/>
          <w:sz w:val="24"/>
        </w:rPr>
      </w:pPr>
      <w:bookmarkStart w:id="17" w:name="_Toc133502003"/>
      <w:r w:rsidRPr="003E16F5">
        <w:rPr>
          <w:rFonts w:ascii="Times New Roman" w:hAnsi="Times New Roman" w:cs="Times New Roman"/>
          <w:sz w:val="24"/>
        </w:rPr>
        <w:t>3.5 Implementation Issues</w:t>
      </w:r>
      <w:bookmarkEnd w:id="17"/>
    </w:p>
    <w:p w:rsidR="000B588F" w:rsidRPr="003E16F5" w:rsidRDefault="000B588F" w:rsidP="003C48BC">
      <w:pPr>
        <w:rPr>
          <w:rFonts w:ascii="Times New Roman" w:hAnsi="Times New Roman" w:cs="Times New Roman"/>
        </w:rPr>
      </w:pPr>
    </w:p>
    <w:p w:rsidR="003E16F5" w:rsidRDefault="003E16F5" w:rsidP="003E16F5">
      <w:pPr>
        <w:tabs>
          <w:tab w:val="left" w:pos="5468"/>
        </w:tabs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</w:rPr>
      </w:pPr>
    </w:p>
    <w:p w:rsidR="003E16F5" w:rsidRDefault="003E16F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EC509F" w:rsidRPr="003E16F5" w:rsidRDefault="003C48BC" w:rsidP="00EC509F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8" w:name="_Toc133502004"/>
      <w:r w:rsidRPr="003E16F5">
        <w:rPr>
          <w:rFonts w:ascii="Times New Roman" w:hAnsi="Times New Roman" w:cs="Times New Roman"/>
        </w:rPr>
        <w:lastRenderedPageBreak/>
        <w:t>Architecture Analysis</w:t>
      </w:r>
      <w:bookmarkEnd w:id="18"/>
    </w:p>
    <w:p w:rsidR="003C48BC" w:rsidRPr="003E16F5" w:rsidRDefault="003C48BC" w:rsidP="003C48BC">
      <w:pPr>
        <w:pStyle w:val="Heading2"/>
        <w:rPr>
          <w:rFonts w:ascii="Times New Roman" w:hAnsi="Times New Roman" w:cs="Times New Roman"/>
          <w:sz w:val="24"/>
        </w:rPr>
      </w:pPr>
      <w:bookmarkStart w:id="19" w:name="_Toc133502005"/>
      <w:r w:rsidRPr="003E16F5">
        <w:rPr>
          <w:rFonts w:ascii="Times New Roman" w:hAnsi="Times New Roman" w:cs="Times New Roman"/>
          <w:sz w:val="24"/>
        </w:rPr>
        <w:t>4.1 Scenario analysis</w:t>
      </w:r>
      <w:bookmarkEnd w:id="19"/>
    </w:p>
    <w:p w:rsidR="003E16F5" w:rsidRDefault="003E16F5" w:rsidP="003E16F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E16F5" w:rsidRDefault="003E16F5" w:rsidP="003E16F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E16F5" w:rsidRDefault="003E16F5" w:rsidP="003E16F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C509F" w:rsidRPr="003E16F5" w:rsidRDefault="003262D5" w:rsidP="003E16F5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3E16F5">
        <w:rPr>
          <w:rFonts w:ascii="Times New Roman" w:hAnsi="Times New Roman" w:cs="Times New Roman"/>
          <w:sz w:val="24"/>
        </w:rPr>
        <w:t xml:space="preserve">  </w:t>
      </w:r>
    </w:p>
    <w:p w:rsidR="00BF5480" w:rsidRPr="003E16F5" w:rsidRDefault="003C48BC" w:rsidP="003E16F5">
      <w:pPr>
        <w:pStyle w:val="Heading2"/>
        <w:rPr>
          <w:rFonts w:ascii="Times New Roman" w:hAnsi="Times New Roman" w:cs="Times New Roman"/>
        </w:rPr>
      </w:pPr>
      <w:bookmarkStart w:id="20" w:name="_Toc133502006"/>
      <w:r w:rsidRPr="003E16F5">
        <w:rPr>
          <w:rFonts w:ascii="Times New Roman" w:hAnsi="Times New Roman" w:cs="Times New Roman"/>
        </w:rPr>
        <w:t>4.2 Risks</w:t>
      </w:r>
      <w:bookmarkEnd w:id="20"/>
    </w:p>
    <w:p w:rsidR="00EF78C0" w:rsidRPr="003E16F5" w:rsidRDefault="00EF78C0" w:rsidP="00BB1405">
      <w:pPr>
        <w:rPr>
          <w:rFonts w:ascii="Times New Roman" w:hAnsi="Times New Roman" w:cs="Times New Roman"/>
          <w:color w:val="131413"/>
        </w:rPr>
      </w:pPr>
    </w:p>
    <w:p w:rsidR="003262D5" w:rsidRPr="003E16F5" w:rsidRDefault="003262D5" w:rsidP="00BB1405">
      <w:pPr>
        <w:rPr>
          <w:rFonts w:ascii="Times New Roman" w:hAnsi="Times New Roman" w:cs="Times New Roman"/>
          <w:color w:val="131413"/>
          <w:sz w:val="16"/>
          <w:szCs w:val="16"/>
        </w:rPr>
      </w:pPr>
    </w:p>
    <w:sectPr w:rsidR="003262D5" w:rsidRPr="003E16F5" w:rsidSect="005D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D4" w:rsidRDefault="00F430D4" w:rsidP="00F076C6">
      <w:pPr>
        <w:spacing w:after="0" w:line="240" w:lineRule="auto"/>
      </w:pPr>
      <w:r>
        <w:separator/>
      </w:r>
    </w:p>
  </w:endnote>
  <w:endnote w:type="continuationSeparator" w:id="0">
    <w:p w:rsidR="00F430D4" w:rsidRDefault="00F430D4" w:rsidP="00F0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D4" w:rsidRDefault="00F430D4" w:rsidP="00F076C6">
      <w:pPr>
        <w:spacing w:after="0" w:line="240" w:lineRule="auto"/>
      </w:pPr>
      <w:r>
        <w:separator/>
      </w:r>
    </w:p>
  </w:footnote>
  <w:footnote w:type="continuationSeparator" w:id="0">
    <w:p w:rsidR="00F430D4" w:rsidRDefault="00F430D4" w:rsidP="00F07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0D3"/>
    <w:multiLevelType w:val="hybridMultilevel"/>
    <w:tmpl w:val="EBB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8E2"/>
    <w:multiLevelType w:val="hybridMultilevel"/>
    <w:tmpl w:val="FFB0B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E298E"/>
    <w:multiLevelType w:val="hybridMultilevel"/>
    <w:tmpl w:val="F07C4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159F8"/>
    <w:multiLevelType w:val="hybridMultilevel"/>
    <w:tmpl w:val="971A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656DA"/>
    <w:multiLevelType w:val="hybridMultilevel"/>
    <w:tmpl w:val="92D8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47507C"/>
    <w:multiLevelType w:val="hybridMultilevel"/>
    <w:tmpl w:val="B10EF4FA"/>
    <w:lvl w:ilvl="0" w:tplc="0409000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8" w:hanging="360"/>
      </w:pPr>
      <w:rPr>
        <w:rFonts w:ascii="Wingdings" w:hAnsi="Wingdings" w:hint="default"/>
      </w:rPr>
    </w:lvl>
  </w:abstractNum>
  <w:abstractNum w:abstractNumId="7" w15:restartNumberingAfterBreak="0">
    <w:nsid w:val="473C7A64"/>
    <w:multiLevelType w:val="multilevel"/>
    <w:tmpl w:val="ADD40AEC"/>
    <w:lvl w:ilvl="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56385A68"/>
    <w:multiLevelType w:val="multilevel"/>
    <w:tmpl w:val="2FECE0C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88F30A3"/>
    <w:multiLevelType w:val="multilevel"/>
    <w:tmpl w:val="EA28B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AF10EEE"/>
    <w:multiLevelType w:val="hybridMultilevel"/>
    <w:tmpl w:val="0C4C0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3A2FA0"/>
    <w:multiLevelType w:val="hybridMultilevel"/>
    <w:tmpl w:val="8366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9A0CB7"/>
    <w:multiLevelType w:val="hybridMultilevel"/>
    <w:tmpl w:val="B634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E2C8A"/>
    <w:multiLevelType w:val="hybridMultilevel"/>
    <w:tmpl w:val="E0B061F2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6037D"/>
    <w:multiLevelType w:val="multilevel"/>
    <w:tmpl w:val="3FE8FDB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EA54F7B"/>
    <w:multiLevelType w:val="hybridMultilevel"/>
    <w:tmpl w:val="0A607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4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80"/>
    <w:rsid w:val="00021D20"/>
    <w:rsid w:val="00093E9B"/>
    <w:rsid w:val="000A5C70"/>
    <w:rsid w:val="000B3459"/>
    <w:rsid w:val="000B588F"/>
    <w:rsid w:val="000D643C"/>
    <w:rsid w:val="000E1F59"/>
    <w:rsid w:val="000F4287"/>
    <w:rsid w:val="0011506F"/>
    <w:rsid w:val="0013197F"/>
    <w:rsid w:val="00146771"/>
    <w:rsid w:val="00152E80"/>
    <w:rsid w:val="0016312C"/>
    <w:rsid w:val="00166F86"/>
    <w:rsid w:val="0017766F"/>
    <w:rsid w:val="001820EB"/>
    <w:rsid w:val="00191374"/>
    <w:rsid w:val="0019696B"/>
    <w:rsid w:val="001A402A"/>
    <w:rsid w:val="001C7C86"/>
    <w:rsid w:val="001E114E"/>
    <w:rsid w:val="002059D8"/>
    <w:rsid w:val="002550F2"/>
    <w:rsid w:val="00272152"/>
    <w:rsid w:val="00285795"/>
    <w:rsid w:val="00297CB2"/>
    <w:rsid w:val="002B5D9E"/>
    <w:rsid w:val="002B76A6"/>
    <w:rsid w:val="00304642"/>
    <w:rsid w:val="003262D5"/>
    <w:rsid w:val="003A05D3"/>
    <w:rsid w:val="003A5622"/>
    <w:rsid w:val="003B3AA3"/>
    <w:rsid w:val="003C48BC"/>
    <w:rsid w:val="003D47B2"/>
    <w:rsid w:val="003D623D"/>
    <w:rsid w:val="003E16F5"/>
    <w:rsid w:val="003F23F5"/>
    <w:rsid w:val="00400D8F"/>
    <w:rsid w:val="004032FB"/>
    <w:rsid w:val="00403981"/>
    <w:rsid w:val="00427585"/>
    <w:rsid w:val="00475E70"/>
    <w:rsid w:val="00476D5D"/>
    <w:rsid w:val="0049312F"/>
    <w:rsid w:val="004C2393"/>
    <w:rsid w:val="004E5EB0"/>
    <w:rsid w:val="004E638A"/>
    <w:rsid w:val="00532366"/>
    <w:rsid w:val="0057337C"/>
    <w:rsid w:val="005C5C23"/>
    <w:rsid w:val="005D1A35"/>
    <w:rsid w:val="00624060"/>
    <w:rsid w:val="006270BA"/>
    <w:rsid w:val="00650D01"/>
    <w:rsid w:val="00653B2F"/>
    <w:rsid w:val="00655393"/>
    <w:rsid w:val="00670CDE"/>
    <w:rsid w:val="00674D10"/>
    <w:rsid w:val="006D7F0B"/>
    <w:rsid w:val="006E1AC1"/>
    <w:rsid w:val="006E55CF"/>
    <w:rsid w:val="006F4289"/>
    <w:rsid w:val="006F663A"/>
    <w:rsid w:val="0072048D"/>
    <w:rsid w:val="00730524"/>
    <w:rsid w:val="00746E65"/>
    <w:rsid w:val="00753933"/>
    <w:rsid w:val="00781C5C"/>
    <w:rsid w:val="00795BC5"/>
    <w:rsid w:val="007A6ACC"/>
    <w:rsid w:val="007C0E57"/>
    <w:rsid w:val="007C38D3"/>
    <w:rsid w:val="007D14C1"/>
    <w:rsid w:val="007F49ED"/>
    <w:rsid w:val="00820FF0"/>
    <w:rsid w:val="00845231"/>
    <w:rsid w:val="00845A90"/>
    <w:rsid w:val="008C203D"/>
    <w:rsid w:val="008F02BB"/>
    <w:rsid w:val="00903C64"/>
    <w:rsid w:val="00925965"/>
    <w:rsid w:val="00956B5D"/>
    <w:rsid w:val="009C7A69"/>
    <w:rsid w:val="009D1BA8"/>
    <w:rsid w:val="009E1641"/>
    <w:rsid w:val="009E237F"/>
    <w:rsid w:val="00A074B4"/>
    <w:rsid w:val="00A31573"/>
    <w:rsid w:val="00A71C49"/>
    <w:rsid w:val="00A748E4"/>
    <w:rsid w:val="00A80D96"/>
    <w:rsid w:val="00AE150B"/>
    <w:rsid w:val="00AF6A3A"/>
    <w:rsid w:val="00B22C64"/>
    <w:rsid w:val="00B23C28"/>
    <w:rsid w:val="00B5507A"/>
    <w:rsid w:val="00B65D83"/>
    <w:rsid w:val="00B82D84"/>
    <w:rsid w:val="00B95F07"/>
    <w:rsid w:val="00BA6C0F"/>
    <w:rsid w:val="00BB1405"/>
    <w:rsid w:val="00BC2B5C"/>
    <w:rsid w:val="00BD266A"/>
    <w:rsid w:val="00BE358D"/>
    <w:rsid w:val="00BF5480"/>
    <w:rsid w:val="00C87831"/>
    <w:rsid w:val="00C96326"/>
    <w:rsid w:val="00CE5728"/>
    <w:rsid w:val="00CF4FD9"/>
    <w:rsid w:val="00D07700"/>
    <w:rsid w:val="00D26322"/>
    <w:rsid w:val="00D34680"/>
    <w:rsid w:val="00D507E4"/>
    <w:rsid w:val="00D9338D"/>
    <w:rsid w:val="00D94508"/>
    <w:rsid w:val="00D96953"/>
    <w:rsid w:val="00DA120E"/>
    <w:rsid w:val="00DC4646"/>
    <w:rsid w:val="00DD75CA"/>
    <w:rsid w:val="00E042A9"/>
    <w:rsid w:val="00E96986"/>
    <w:rsid w:val="00E96DC8"/>
    <w:rsid w:val="00EA046C"/>
    <w:rsid w:val="00EB7635"/>
    <w:rsid w:val="00EC509F"/>
    <w:rsid w:val="00EE3DE8"/>
    <w:rsid w:val="00EE3EB9"/>
    <w:rsid w:val="00EF78C0"/>
    <w:rsid w:val="00F06FAD"/>
    <w:rsid w:val="00F076C6"/>
    <w:rsid w:val="00F31638"/>
    <w:rsid w:val="00F33079"/>
    <w:rsid w:val="00F430D4"/>
    <w:rsid w:val="00F612B0"/>
    <w:rsid w:val="00F861F2"/>
    <w:rsid w:val="00F868C1"/>
    <w:rsid w:val="00F86C6E"/>
    <w:rsid w:val="00FC3809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D363"/>
  <w15:docId w15:val="{AD9BD844-3EC8-4E14-A88F-E188DB80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A35"/>
  </w:style>
  <w:style w:type="paragraph" w:styleId="Heading1">
    <w:name w:val="heading 1"/>
    <w:basedOn w:val="Normal"/>
    <w:next w:val="Normal"/>
    <w:link w:val="Heading1Char"/>
    <w:uiPriority w:val="9"/>
    <w:qFormat/>
    <w:rsid w:val="00BF5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5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480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BF54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5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548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48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F21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C7A69"/>
    <w:pPr>
      <w:spacing w:after="0"/>
    </w:pPr>
  </w:style>
  <w:style w:type="paragraph" w:styleId="BodyText">
    <w:name w:val="Body Text"/>
    <w:basedOn w:val="Normal"/>
    <w:link w:val="BodyTextChar"/>
    <w:rsid w:val="00475E70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475E70"/>
    <w:rPr>
      <w:rFonts w:ascii="Times New Roman" w:eastAsia="Times New Roman" w:hAnsi="Times New Roman" w:cs="Times New Roman"/>
      <w:iCs/>
    </w:rPr>
  </w:style>
  <w:style w:type="paragraph" w:customStyle="1" w:styleId="TableText">
    <w:name w:val="Table Text"/>
    <w:rsid w:val="00475E7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75E70"/>
    <w:pPr>
      <w:autoSpaceDE w:val="0"/>
      <w:autoSpaceDN w:val="0"/>
      <w:adjustRightInd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pacing w:val="0"/>
      <w:kern w:val="0"/>
      <w:sz w:val="28"/>
      <w:szCs w:val="32"/>
    </w:rPr>
  </w:style>
  <w:style w:type="paragraph" w:customStyle="1" w:styleId="TableHeading">
    <w:name w:val="Table Heading"/>
    <w:basedOn w:val="TableText"/>
    <w:rsid w:val="00475E70"/>
    <w:rPr>
      <w:rFonts w:ascii="Arial" w:hAnsi="Arial"/>
      <w:b/>
    </w:rPr>
  </w:style>
  <w:style w:type="paragraph" w:customStyle="1" w:styleId="Note1">
    <w:name w:val="Note 1"/>
    <w:basedOn w:val="BodyText"/>
    <w:rsid w:val="00475E70"/>
    <w:pPr>
      <w:numPr>
        <w:numId w:val="16"/>
      </w:numPr>
      <w:tabs>
        <w:tab w:val="clear" w:pos="1008"/>
        <w:tab w:val="num" w:pos="720"/>
        <w:tab w:val="num" w:pos="900"/>
      </w:tabs>
      <w:ind w:left="720" w:hanging="720"/>
    </w:pPr>
    <w:rPr>
      <w:i/>
    </w:rPr>
  </w:style>
  <w:style w:type="paragraph" w:customStyle="1" w:styleId="TableSpacer">
    <w:name w:val="Table Spacer"/>
    <w:basedOn w:val="BodyText"/>
    <w:rsid w:val="00475E70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0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C6"/>
  </w:style>
  <w:style w:type="paragraph" w:styleId="Footer">
    <w:name w:val="footer"/>
    <w:basedOn w:val="Normal"/>
    <w:link w:val="FooterChar"/>
    <w:uiPriority w:val="99"/>
    <w:unhideWhenUsed/>
    <w:rsid w:val="00F0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EAE9-4665-4FCE-9003-2D971B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Albnora</dc:creator>
  <cp:lastModifiedBy>Xhelal Jashari</cp:lastModifiedBy>
  <cp:revision>5</cp:revision>
  <dcterms:created xsi:type="dcterms:W3CDTF">2018-03-28T09:14:00Z</dcterms:created>
  <dcterms:modified xsi:type="dcterms:W3CDTF">2023-04-27T13:32:00Z</dcterms:modified>
</cp:coreProperties>
</file>