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Cs/>
          <w:color w:val="000000"/>
          <w:sz w:val="16"/>
          <w:szCs w:val="16"/>
          <w:highlight w:val="none"/>
          <w14:ligatures w14:val="none"/>
        </w:rPr>
      </w:r>
      <w:r>
        <w:rPr>
          <w:rFonts w:ascii="Times New Roman" w:hAnsi="Times New Roman" w:eastAsia="Times New Roman" w:cs="Times New Roman"/>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14:ligatures w14:val="none"/>
        </w:rPr>
      </w:r>
      <w:r>
        <w:rPr>
          <w:rFonts w:ascii="Times New Roman" w:hAnsi="Times New Roman" w:eastAsia="Times New Roman" w:cs="Times New Roman"/>
          <w:b/>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63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63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63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63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636"/>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636"/>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636"/>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636"/>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636"/>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636"/>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636"/>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636"/>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636"/>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636"/>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636"/>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636"/>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636"/>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636"/>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636"/>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636"/>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636"/>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636"/>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636"/>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636"/>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636"/>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636"/>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636"/>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636"/>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636"/>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636"/>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636"/>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636"/>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636"/>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636"/>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636"/>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636"/>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636"/>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636"/>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636"/>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636"/>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636"/>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636"/>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636"/>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636"/>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636"/>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636"/>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636"/>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636"/>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636"/>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636"/>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636"/>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Step 17: UI Framework &amp; The Combat Log</w:t>
        <w:br/>
        <w:t xml:space="preserve">Objective:</w:t>
        <w:br/>
        <w:t xml:space="preserve">Establish the foundational structure for our new modular UI and implement the first visual element: the combat log. This step creates the panel-based architecture and brings the log to life.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Detailed Instructions:</w:t>
      </w:r>
      <w:r/>
    </w:p>
    <w:p>
      <w:pPr>
        <w:pStyle w:val="1636"/>
        <w:numPr>
          <w:ilvl w:val="0"/>
          <w:numId w:val="4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CombatUIState.cs:</w:t>
        <w:br/>
        <w:t xml:space="preserve">o This enum will manage which menu is currently active for the player, which is crucial for later steps.</w:t>
        <w:br/>
        <w:t xml:space="preserve">o The code should be: public enum CombatUIState { Default, SelectAttack, SelectTarget, Busy }</w:t>
        <w:br/>
        <w:t xml:space="preserve">§ Default: The main action menu </w:t>
      </w:r>
      <w:r>
        <w:rPr>
          <w:rFonts w:ascii="Times New Roman" w:hAnsi="Times New Roman" w:eastAsia="Times New Roman" w:cs="Times New Roman"/>
          <w:color w:val="000000"/>
          <w:sz w:val="24"/>
        </w:rPr>
        <w:t xml:space="preserve">is shown (Attack, Skill, etc.).</w:t>
        <w:br/>
        <w:t xml:space="preserve">§ SelectAttack: The player is choosing from a list of attacks.</w:t>
        <w:br/>
        <w:t xml:space="preserve">§ SelectTarget: The player is choosing an enemy to target.</w:t>
        <w:br/>
        <w:t xml:space="preserve">§ Busy: Input is disabled (e.g., during an animation).</w:t>
      </w:r>
      <w:r/>
    </w:p>
    <w:p>
      <w:pPr>
        <w:pStyle w:val="1636"/>
        <w:numPr>
          <w:ilvl w:val="0"/>
          <w:numId w:val="4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GameState.cs to Manage UI State:</w:t>
        <w:br/>
        <w:t xml:space="preserve">o Add properties to track the UI's current state. These will be used extensively in the upcoming steps.</w:t>
        <w:br/>
        <w:t xml:space="preserve">o Add Properties:</w:t>
        <w:br/>
        <w:t xml:space="preserve">§ public CombatUIState UIState { get; set; } = CombatUIState.Default;</w:t>
        <w:br/>
        <w:t xml:space="preserve">§ public int? Selected</w:t>
      </w:r>
      <w:r>
        <w:rPr>
          <w:rFonts w:ascii="Times New Roman" w:hAnsi="Times New Roman" w:eastAsia="Times New Roman" w:cs="Times New Roman"/>
          <w:color w:val="000000"/>
          <w:sz w:val="24"/>
        </w:rPr>
        <w:t xml:space="preserve">TargetId { get; set; } = null; (A nullable int to store the ID of the enemy the player is interacting with).</w:t>
      </w:r>
      <w:r/>
    </w:p>
    <w:p>
      <w:pPr>
        <w:pStyle w:val="1636"/>
        <w:numPr>
          <w:ilvl w:val="0"/>
          <w:numId w:val="4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CombatLogPanel.cs:</w:t>
        <w:br/>
        <w:t xml:space="preserve">o This class will be solely responsible for displaying the combat log messages.</w:t>
        <w:br/>
        <w:t xml:space="preserve">o It should have a private list to store messages.</w:t>
        <w:br/>
        <w:t xml:space="preserve">o Its constructor should subscribe to the static CombatLog.OnMessageLogged event. The event handler</w:t>
      </w:r>
      <w:r>
        <w:rPr>
          <w:rFonts w:ascii="Times New Roman" w:hAnsi="Times New Roman" w:eastAsia="Times New Roman" w:cs="Times New Roman"/>
          <w:color w:val="000000"/>
          <w:sz w:val="24"/>
        </w:rPr>
        <w:t xml:space="preserve"> will add new messages to its list.</w:t>
        <w:br/>
        <w:t xml:space="preserve">o It needs a public void Draw(SpriteBatch spriteBatch) method to render the messages in a designated area of the screen.</w:t>
      </w:r>
      <w:r/>
    </w:p>
    <w:p>
      <w:pPr>
        <w:pStyle w:val="1636"/>
        <w:numPr>
          <w:ilvl w:val="0"/>
          <w:numId w:val="4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CombatScene.cs:</w:t>
        <w:br/>
        <w:t xml:space="preserve">o Remove any fields for the old CombatTerminalRenderer and PlayerCombatInputSystem.</w:t>
        <w:br/>
        <w:t xml:space="preserve">o Add a private field: private CombatLogPanel _combatLogPanel; and instantiate it in the CombatScene constructor.</w:t>
        <w:br/>
        <w:t xml:space="preserve">o In the Draw method, after drawi</w:t>
      </w:r>
      <w:r>
        <w:rPr>
          <w:rFonts w:ascii="Times New Roman" w:hAnsi="Times New Roman" w:eastAsia="Times New Roman" w:cs="Times New Roman"/>
          <w:color w:val="000000"/>
          <w:sz w:val="24"/>
        </w:rPr>
        <w:t xml:space="preserve">ng the background, call _combatLogPanel.Draw(spriteBatch);. The Update method can remain empty for now.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Create:</w:t>
        <w:br/>
        <w:t xml:space="preserve">· CombatUIState.cs</w:t>
        <w:br/>
        <w:t xml:space="preserve">· CombatLogPanel.cs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Refactor:</w:t>
        <w:br/>
        <w:t xml:space="preserve">· GameState.cs</w:t>
        <w:br/>
        <w:t xml:space="preserve">· 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Context Files (Provide these to the AI):</w:t>
        <w:br/>
        <w:t xml:space="preserve">· GameState.cs</w:t>
        <w:br/>
        <w:t xml:space="preserve">· CombatScene.cs</w:t>
        <w:br/>
        <w:t xml:space="preserve">· 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Step 18: Implement the Enemy Display &amp; Health Bars</w:t>
        <w:br/>
        <w:t xml:space="preserve">Objective:</w:t>
        <w:br/>
        <w:t xml:space="preserve">Create the panel responsible for displaying the enemy sprites and their health bars, fulfilling requirements #4 and #5. This step focuses only on visual representation.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Detailed Instructions:</w:t>
      </w:r>
      <w:r/>
    </w:p>
    <w:p>
      <w:pPr>
        <w:pStyle w:val="1636"/>
        <w:numPr>
          <w:ilvl w:val="0"/>
          <w:numId w:val="4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EnemyDisplayPanel.cs:</w:t>
        <w:br/>
        <w:t xml:space="preserve">o This class will manage rendering all enemies currently in combat.</w:t>
        <w:br/>
        <w:t xml:space="preserve">o It needs a public void Draw(SpriteBatch spriteBatch) method. Inside, define a grid layout that can accommodate up to 14 enemies.</w:t>
        <w:br/>
        <w:t xml:space="preserve">o The Draw method should:</w:t>
        <w:br/>
        <w:t xml:space="preserve">§ </w:t>
      </w:r>
      <w:r>
        <w:rPr>
          <w:rFonts w:ascii="Times New Roman" w:hAnsi="Times New Roman" w:eastAsia="Times New Roman" w:cs="Times New Roman"/>
          <w:color w:val="000000"/>
          <w:sz w:val="24"/>
        </w:rPr>
        <w:t xml:space="preserve">Iterate through all entities in GameState.Combatants.</w:t>
        <w:br/>
        <w:t xml:space="preserve">§ Skip the player entity.</w:t>
        <w:br/>
        <w:t xml:space="preserve">§ For each enemy, draw their sprite (or a placeholder) at the next position in the grid.</w:t>
        <w:br/>
        <w:t xml:space="preserve">§ Get the enemy's HealthComponent. Below their sprite, draw a health bar (e.g., a backg</w:t>
      </w:r>
      <w:r>
        <w:rPr>
          <w:rFonts w:ascii="Times New Roman" w:hAnsi="Times New Roman" w:eastAsia="Times New Roman" w:cs="Times New Roman"/>
          <w:color w:val="000000"/>
          <w:sz w:val="24"/>
        </w:rPr>
        <w:t xml:space="preserve">round red bar and a foreground green bar scaled by CurrentHealth / MaxHealth).</w:t>
        <w:br/>
        <w:t xml:space="preserve">o It should also have a placeholder method for later: public int? GetEnemyIdAt(Point mousePosition) { return null; }.</w:t>
      </w:r>
      <w:r/>
    </w:p>
    <w:p>
      <w:pPr>
        <w:pStyle w:val="1636"/>
        <w:numPr>
          <w:ilvl w:val="0"/>
          <w:numId w:val="4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CombatScene.cs:</w:t>
        <w:br/>
        <w:t xml:space="preserve">o Add a private field: private EnemyDisplayPanel _enemyDisplayPanel; and instantiate it in the constructor.</w:t>
        <w:br/>
        <w:t xml:space="preserve">o In the Draw method, call _enemyDisplayPanel.Draw(spriteBatch);.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Create:</w:t>
        <w:br/>
        <w:t xml:space="preserve">· EnemyDisplayPanel.cs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Refactor:</w:t>
        <w:br/>
        <w:t xml:space="preserve">· 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Context Files (Provide these to the AI):</w:t>
        <w:br/>
        <w:t xml:space="preserve">· CombatScene.cs</w:t>
        <w:br/>
        <w:t xml:space="preserve">· GameState.cs</w:t>
        <w:br/>
        <w:t xml:space="preserve">· HealthComponent.cs</w:t>
        <w:br/>
        <w:t xml:space="preserve">· IComponent.cs</w:t>
        <w:br/>
        <w:t xml:space="preserve">· 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Step 19: Implement the Turn Order Display</w:t>
        <w:br/>
        <w:t xml:space="preserve">Objective:</w:t>
        <w:br/>
        <w:t xml:space="preserve">Create the UI panel that shows the turn order (initiative), fulfilling requirement #2 with the specified color-coding and highlighting.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Detailed Instructions:</w:t>
      </w:r>
      <w:r/>
    </w:p>
    <w:p>
      <w:pPr>
        <w:pStyle w:val="1636"/>
        <w:numPr>
          <w:ilvl w:val="0"/>
          <w:numId w:val="4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TurnOrderPanel.cs:</w:t>
        <w:br/>
        <w:t xml:space="preserve">o This class will be responsible for drawing the initiative list.</w:t>
        <w:br/>
        <w:t xml:space="preserve">o Its public void Draw(SpriteBatch spriteBatch) method should:</w:t>
        <w:br/>
        <w:t xml:space="preserve">§ Get the list of Combatants from GameState.</w:t>
        <w:br/>
        <w:t xml:space="preserve">§ Iterate through the list and draw each combatant's nam</w:t>
      </w:r>
      <w:r>
        <w:rPr>
          <w:rFonts w:ascii="Times New Roman" w:hAnsi="Times New Roman" w:eastAsia="Times New Roman" w:cs="Times New Roman"/>
          <w:color w:val="000000"/>
          <w:sz w:val="24"/>
        </w:rPr>
        <w:t xml:space="preserve">e.</w:t>
        <w:br/>
        <w:t xml:space="preserve">§ Use Color.Yellow for the player's name.</w:t>
        <w:br/>
        <w:t xml:space="preserve">§ Use Color.White or Color.LightGray for all other combatants' names.</w:t>
        <w:br/>
        <w:t xml:space="preserve">§ Highlighting: Assume the first entity in the GameState.Combatants list is the one whose turn it is. Draw a highlighted box (e.g., a red rec</w:t>
      </w:r>
      <w:r>
        <w:rPr>
          <w:rFonts w:ascii="Times New Roman" w:hAnsi="Times New Roman" w:eastAsia="Times New Roman" w:cs="Times New Roman"/>
          <w:color w:val="000000"/>
          <w:sz w:val="24"/>
        </w:rPr>
        <w:t xml:space="preserve">tangle) around that entity's name.</w:t>
      </w:r>
      <w:r/>
    </w:p>
    <w:p>
      <w:pPr>
        <w:pStyle w:val="1636"/>
        <w:numPr>
          <w:ilvl w:val="0"/>
          <w:numId w:val="4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CombatScene.cs:</w:t>
        <w:br/>
        <w:t xml:space="preserve">o Add a private field: private TurnOrderPanel _turnOrderPanel; and instantiate it in the constructor.</w:t>
        <w:br/>
        <w:t xml:space="preserve">o In the Draw method, call _turnOrderPanel.Draw(spriteBatch);.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Create:</w:t>
        <w:br/>
        <w:t xml:space="preserve">· TurnOrderPanel.cs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Refactor:</w:t>
        <w:br/>
        <w:t xml:space="preserve">· 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Context Files (Provide these to the AI):</w:t>
        <w:br/>
        <w:t xml:space="preserve">· CombatScene.cs</w:t>
        <w:br/>
        <w:t xml:space="preserve">· 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Step 20: Implement the Player Status &amp; Action Menus</w:t>
        <w:br/>
        <w:t xml:space="preserve">Objective:</w:t>
        <w:br/>
        <w:t xml:space="preserve">Create the panels for the player's status (requirement #6) and the interactive, layered action menus (requirement #3). This step introduces UI state-driven rendering.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Detailed Instructions:</w:t>
      </w:r>
      <w:r/>
    </w:p>
    <w:p>
      <w:pPr>
        <w:pStyle w:val="1636"/>
        <w:numPr>
          <w:ilvl w:val="0"/>
          <w:numId w:val="4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PlayerStatusPanel.cs:</w:t>
        <w:br/>
        <w:t xml:space="preserve">o This class draws the player's core information in an intuitive, separate area (e.g., bottom-left of the screen).</w:t>
        <w:br/>
        <w:t xml:space="preserve">o Its public void Draw(SpriteBatch spriteBatch) method should get the player's HealthComponent and CombatStatsCo</w:t>
      </w:r>
      <w:r>
        <w:rPr>
          <w:rFonts w:ascii="Times New Roman" w:hAnsi="Times New Roman" w:eastAsia="Times New Roman" w:cs="Times New Roman"/>
          <w:color w:val="000000"/>
          <w:sz w:val="24"/>
        </w:rPr>
        <w:t xml:space="preserve">mponent to display their current/max health, action points, etc.</w:t>
      </w:r>
      <w:r/>
    </w:p>
    <w:p>
      <w:pPr>
        <w:pStyle w:val="1636"/>
        <w:numPr>
          <w:ilvl w:val="0"/>
          <w:numId w:val="4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ActionMenuPanel.cs:</w:t>
        <w:br/>
        <w:t xml:space="preserve">o This is the most complex UI panel. It will handle drawing the interactive menus.</w:t>
        <w:br/>
        <w:t xml:space="preserve">o Its public void Draw(SpriteBatch spriteBatch) method must check GameState.UIState:</w:t>
        <w:br/>
        <w:t xml:space="preserve">§ If UIState is Default, draw the main action buttons: "Attac</w:t>
      </w:r>
      <w:r>
        <w:rPr>
          <w:rFonts w:ascii="Times New Roman" w:hAnsi="Times New Roman" w:eastAsia="Times New Roman" w:cs="Times New Roman"/>
          <w:color w:val="000000"/>
          <w:sz w:val="24"/>
        </w:rPr>
        <w:t xml:space="preserve">k", "Skills", "Item", "Flee".</w:t>
        <w:br/>
        <w:t xml:space="preserve">§ If UIState is SelectAttack, get the player's AvailableAttacksComponent and draw a list of their attacks. Visually distinguish affordable attacks from unaffordable ones (e.g., by color).</w:t>
        <w:br/>
        <w:t xml:space="preserve">§ If UIState is SelectTarget, draw the</w:t>
      </w:r>
      <w:r>
        <w:rPr>
          <w:rFonts w:ascii="Times New Roman" w:hAnsi="Times New Roman" w:eastAsia="Times New Roman" w:cs="Times New Roman"/>
          <w:color w:val="000000"/>
          <w:sz w:val="24"/>
        </w:rPr>
        <w:t xml:space="preserve"> text "Select a target..." over the menu area.</w:t>
        <w:br/>
        <w:t xml:space="preserve">o It should also have a placeholder method for the next step: public void HandleInput(Point mousePosition) { }.</w:t>
      </w:r>
      <w:r/>
    </w:p>
    <w:p>
      <w:pPr>
        <w:pStyle w:val="1636"/>
        <w:numPr>
          <w:ilvl w:val="0"/>
          <w:numId w:val="4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CombatScene.cs:</w:t>
        <w:br/>
        <w:t xml:space="preserve">o Add private fields for _playerStatusPanel and _actionMenuPanel and instantiate them.</w:t>
        <w:br/>
        <w:t xml:space="preserve">o Call their respective Draw methods in the main CombatScene.Draw method.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Create:</w:t>
        <w:br/>
        <w:t xml:space="preserve">· PlayerStatusPanel.cs</w:t>
        <w:br/>
        <w:t xml:space="preserve">· ActionMenuPanel.cs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Refactor:</w:t>
        <w:br/>
        <w:t xml:space="preserve">· 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Context Files (Provide these to the AI):</w:t>
        <w:br/>
        <w:t xml:space="preserve">· CombatScene.cs</w:t>
        <w:br/>
        <w:t xml:space="preserve">· GameState.cs</w:t>
        <w:br/>
        <w:t xml:space="preserve">· HealthComponent.cs</w:t>
        <w:br/>
        <w:t xml:space="preserve">· CombatStatsComponent.cs</w:t>
        <w:br/>
        <w:t xml:space="preserve">· AvailableAttacksComponent.cs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Step 21: Implement Combat Interactivity</w:t>
        <w:br/>
        <w:t xml:space="preserve">Objective:</w:t>
        <w:br/>
        <w:t xml:space="preserve">Bring the UI to life by implementing a dedicated input system that allows the player to interact with the panels, select targets, and choose actions.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Detailed Instructions:</w:t>
      </w:r>
      <w:r/>
    </w:p>
    <w:p>
      <w:pPr>
        <w:pStyle w:val="1636"/>
        <w:numPr>
          <w:ilvl w:val="0"/>
          <w:numId w:val="4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PlayerCombatInputSystem.cs:</w:t>
        <w:br/>
        <w:t xml:space="preserve">o This class will be responsible for handling all player input during combat. It will be called directly from CombatScene, not the main SystemManager.</w:t>
        <w:br/>
        <w:t xml:space="preserve">o Create a public method: public void ProcessInput().</w:t>
        <w:br/>
        <w:t xml:space="preserve">o Inside Process</w:t>
      </w:r>
      <w:r>
        <w:rPr>
          <w:rFonts w:ascii="Times New Roman" w:hAnsi="Times New Roman" w:eastAsia="Times New Roman" w:cs="Times New Roman"/>
          <w:color w:val="000000"/>
          <w:sz w:val="24"/>
        </w:rPr>
        <w:t xml:space="preserve">Input, get the current mouse state.</w:t>
        <w:br/>
        <w:t xml:space="preserve">o Targeting Logic:</w:t>
        <w:br/>
        <w:t xml:space="preserve">§ Call the _enemyDisplayPanel.GetEnemyIdAt(mousePosition) method (which you will now implement). This method should check if the mouse is over any enemy sprites and return that enemy's ID.</w:t>
        <w:br/>
        <w:t xml:space="preserve">§ Update Gam</w:t>
      </w:r>
      <w:r>
        <w:rPr>
          <w:rFonts w:ascii="Times New Roman" w:hAnsi="Times New Roman" w:eastAsia="Times New Roman" w:cs="Times New Roman"/>
          <w:color w:val="000000"/>
          <w:sz w:val="24"/>
        </w:rPr>
        <w:t xml:space="preserve">eState.SelectedTargetId with the result.</w:t>
        <w:br/>
        <w:t xml:space="preserve">o Menu Interaction Logic:</w:t>
        <w:br/>
        <w:t xml:space="preserve">§ If the mouse was clicked, call _actionMenuPanel.HandleInput(mousePosition).</w:t>
        <w:br/>
        <w:t xml:space="preserve">§ Implement ActionMenuPanel.HandleInput. It will check if the mouse click was on a button.</w:t>
        <w:br/>
        <w:t xml:space="preserve">· If the "Attack" bu</w:t>
      </w:r>
      <w:r>
        <w:rPr>
          <w:rFonts w:ascii="Times New Roman" w:hAnsi="Times New Roman" w:eastAsia="Times New Roman" w:cs="Times New Roman"/>
          <w:color w:val="000000"/>
          <w:sz w:val="24"/>
        </w:rPr>
        <w:t xml:space="preserve">tton was clicked, it should change GameState.UIState to SelectAttack.</w:t>
        <w:br/>
        <w:t xml:space="preserve">· If an attack name was clicked, it should change GameState.UIState to SelectTarget.</w:t>
        <w:br/>
        <w:t xml:space="preserve">o Executing an Action:</w:t>
        <w:br/>
        <w:t xml:space="preserve">§ In ProcessInput, check if GameState.UIState is SelectTarget, if the mouse wa</w:t>
      </w:r>
      <w:r>
        <w:rPr>
          <w:rFonts w:ascii="Times New Roman" w:hAnsi="Times New Roman" w:eastAsia="Times New Roman" w:cs="Times New Roman"/>
          <w:color w:val="000000"/>
          <w:sz w:val="24"/>
        </w:rPr>
        <w:t xml:space="preserve">s clicked, and if GameState.SelectedTargetId is not null.</w:t>
        <w:br/>
        <w:t xml:space="preserve">§ If all are true, execute the action: find the chosen attack, check for sufficient Action Points, and if affordable, add a ChosenAttackComponent to the player entity targeting the SelectedTargetId.</w:t>
      </w:r>
      <w:r>
        <w:rPr>
          <w:rFonts w:ascii="Times New Roman" w:hAnsi="Times New Roman" w:eastAsia="Times New Roman" w:cs="Times New Roman"/>
          <w:color w:val="000000"/>
          <w:sz w:val="24"/>
        </w:rPr>
        <w:br/>
        <w:t xml:space="preserve">§ Finally, set GameState.UIState back to Default or Busy.</w:t>
      </w:r>
      <w:r/>
    </w:p>
    <w:p>
      <w:pPr>
        <w:pStyle w:val="1636"/>
        <w:numPr>
          <w:ilvl w:val="0"/>
          <w:numId w:val="4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CombatScene.cs:</w:t>
        <w:br/>
        <w:t xml:space="preserve">o Instantiate the new PlayerCombatInputSystem.</w:t>
        <w:br/>
        <w:t xml:space="preserve">o In the CombatScene.Update method, call _playerCombatInputSystem.ProcessInput().</w:t>
      </w:r>
      <w:r/>
    </w:p>
    <w:p>
      <w:pPr>
        <w:pStyle w:val="1636"/>
        <w:numPr>
          <w:ilvl w:val="0"/>
          <w:numId w:val="4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Refactor Core.cs:</w:t>
        <w:br/>
        <w:t xml:space="preserve">o Instantiate PlayerCombatInputSystem in Core.cs and make it accessible via a static property for consistency.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Create:</w:t>
        <w:br/>
        <w:t xml:space="preserve">· 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Files to Refactor:</w:t>
        <w:br/>
        <w:t xml:space="preserve">· CombatScene.cs</w:t>
        <w:br/>
        <w:t xml:space="preserve">· Core.cs</w:t>
        <w:br/>
        <w:t xml:space="preserve">· ActionMenuPanel.cs (to implement HandleInput)</w:t>
        <w:br/>
        <w:t xml:space="preserve">· EnemyDisplayPanel.cs (to implement GetEnemyIdAt)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Context Files (Provide these to the AI):</w:t>
        <w:br/>
        <w:t xml:space="preserve">· CombatScene.cs</w:t>
        <w:br/>
        <w:t xml:space="preserve">· Core.cs</w:t>
        <w:br/>
        <w:t xml:space="preserve">· EnemyDisplayPanel.cs</w:t>
        <w:br/>
        <w:t xml:space="preserve">· ActionMenuPanel.cs</w:t>
        <w:br/>
        <w:t xml:space="preserve">· GameState.cs</w:t>
        <w:br/>
        <w:t xml:space="preserve">· ChosenAttackComponent.cs</w:t>
        <w:br/>
        <w:t xml:space="preserve">· AvailableAttacksComponent.cs</w:t>
        <w:br/>
        <w:t xml:space="preserve">· CombatStatsComponent.cs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7">
    <w:name w:val="Table Grid"/>
    <w:basedOn w:val="163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name w:val="Heading 1"/>
    <w:basedOn w:val="1632"/>
    <w:next w:val="1632"/>
    <w:link w:val="15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4">
    <w:name w:val="Heading 2"/>
    <w:basedOn w:val="1632"/>
    <w:next w:val="1632"/>
    <w:link w:val="15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5">
    <w:name w:val="Heading 3"/>
    <w:basedOn w:val="1632"/>
    <w:next w:val="1632"/>
    <w:link w:val="15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6">
    <w:name w:val="Heading 4"/>
    <w:basedOn w:val="1632"/>
    <w:next w:val="1632"/>
    <w:link w:val="15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7">
    <w:name w:val="Heading 5"/>
    <w:basedOn w:val="1632"/>
    <w:next w:val="1632"/>
    <w:link w:val="15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8">
    <w:name w:val="Heading 6"/>
    <w:basedOn w:val="1632"/>
    <w:next w:val="1632"/>
    <w:link w:val="15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9">
    <w:name w:val="Heading 7"/>
    <w:basedOn w:val="1632"/>
    <w:next w:val="1632"/>
    <w:link w:val="15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0">
    <w:name w:val="Heading 8"/>
    <w:basedOn w:val="1632"/>
    <w:next w:val="1632"/>
    <w:link w:val="159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1">
    <w:name w:val="Heading 9"/>
    <w:basedOn w:val="1632"/>
    <w:next w:val="1632"/>
    <w:link w:val="159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2" w:default="1">
    <w:name w:val="Default Paragraph Font"/>
    <w:uiPriority w:val="1"/>
    <w:semiHidden/>
    <w:unhideWhenUsed/>
    <w:pPr>
      <w:pBdr/>
      <w:spacing/>
      <w:ind/>
    </w:pPr>
  </w:style>
  <w:style w:type="character" w:styleId="1583">
    <w:name w:val="Heading 1 Char"/>
    <w:basedOn w:val="1582"/>
    <w:link w:val="1573"/>
    <w:uiPriority w:val="9"/>
    <w:pPr>
      <w:pBdr/>
      <w:spacing/>
      <w:ind/>
    </w:pPr>
    <w:rPr>
      <w:rFonts w:ascii="Arial" w:hAnsi="Arial" w:eastAsia="Arial" w:cs="Arial"/>
      <w:color w:val="0f4761" w:themeColor="accent1" w:themeShade="BF"/>
      <w:sz w:val="40"/>
      <w:szCs w:val="40"/>
    </w:rPr>
  </w:style>
  <w:style w:type="character" w:styleId="1584">
    <w:name w:val="Heading 2 Char"/>
    <w:basedOn w:val="1582"/>
    <w:link w:val="1574"/>
    <w:uiPriority w:val="9"/>
    <w:pPr>
      <w:pBdr/>
      <w:spacing/>
      <w:ind/>
    </w:pPr>
    <w:rPr>
      <w:rFonts w:ascii="Arial" w:hAnsi="Arial" w:eastAsia="Arial" w:cs="Arial"/>
      <w:color w:val="0f4761" w:themeColor="accent1" w:themeShade="BF"/>
      <w:sz w:val="32"/>
      <w:szCs w:val="32"/>
    </w:rPr>
  </w:style>
  <w:style w:type="character" w:styleId="1585">
    <w:name w:val="Heading 3 Char"/>
    <w:basedOn w:val="1582"/>
    <w:link w:val="1575"/>
    <w:uiPriority w:val="9"/>
    <w:pPr>
      <w:pBdr/>
      <w:spacing/>
      <w:ind/>
    </w:pPr>
    <w:rPr>
      <w:rFonts w:ascii="Arial" w:hAnsi="Arial" w:eastAsia="Arial" w:cs="Arial"/>
      <w:color w:val="0f4761" w:themeColor="accent1" w:themeShade="BF"/>
      <w:sz w:val="28"/>
      <w:szCs w:val="28"/>
    </w:rPr>
  </w:style>
  <w:style w:type="character" w:styleId="1586">
    <w:name w:val="Heading 4 Char"/>
    <w:basedOn w:val="1582"/>
    <w:link w:val="1576"/>
    <w:uiPriority w:val="9"/>
    <w:pPr>
      <w:pBdr/>
      <w:spacing/>
      <w:ind/>
    </w:pPr>
    <w:rPr>
      <w:rFonts w:ascii="Arial" w:hAnsi="Arial" w:eastAsia="Arial" w:cs="Arial"/>
      <w:i/>
      <w:iCs/>
      <w:color w:val="0f4761" w:themeColor="accent1" w:themeShade="BF"/>
    </w:rPr>
  </w:style>
  <w:style w:type="character" w:styleId="1587">
    <w:name w:val="Heading 5 Char"/>
    <w:basedOn w:val="1582"/>
    <w:link w:val="1577"/>
    <w:uiPriority w:val="9"/>
    <w:pPr>
      <w:pBdr/>
      <w:spacing/>
      <w:ind/>
    </w:pPr>
    <w:rPr>
      <w:rFonts w:ascii="Arial" w:hAnsi="Arial" w:eastAsia="Arial" w:cs="Arial"/>
      <w:color w:val="0f4761" w:themeColor="accent1" w:themeShade="BF"/>
    </w:rPr>
  </w:style>
  <w:style w:type="character" w:styleId="1588">
    <w:name w:val="Heading 6 Char"/>
    <w:basedOn w:val="1582"/>
    <w:link w:val="1578"/>
    <w:uiPriority w:val="9"/>
    <w:pPr>
      <w:pBdr/>
      <w:spacing/>
      <w:ind/>
    </w:pPr>
    <w:rPr>
      <w:rFonts w:ascii="Arial" w:hAnsi="Arial" w:eastAsia="Arial" w:cs="Arial"/>
      <w:i/>
      <w:iCs/>
      <w:color w:val="595959" w:themeColor="text1" w:themeTint="A6"/>
    </w:rPr>
  </w:style>
  <w:style w:type="character" w:styleId="1589">
    <w:name w:val="Heading 7 Char"/>
    <w:basedOn w:val="1582"/>
    <w:link w:val="1579"/>
    <w:uiPriority w:val="9"/>
    <w:pPr>
      <w:pBdr/>
      <w:spacing/>
      <w:ind/>
    </w:pPr>
    <w:rPr>
      <w:rFonts w:ascii="Arial" w:hAnsi="Arial" w:eastAsia="Arial" w:cs="Arial"/>
      <w:color w:val="595959" w:themeColor="text1" w:themeTint="A6"/>
    </w:rPr>
  </w:style>
  <w:style w:type="character" w:styleId="1590">
    <w:name w:val="Heading 8 Char"/>
    <w:basedOn w:val="1582"/>
    <w:link w:val="1580"/>
    <w:uiPriority w:val="9"/>
    <w:pPr>
      <w:pBdr/>
      <w:spacing/>
      <w:ind/>
    </w:pPr>
    <w:rPr>
      <w:rFonts w:ascii="Arial" w:hAnsi="Arial" w:eastAsia="Arial" w:cs="Arial"/>
      <w:i/>
      <w:iCs/>
      <w:color w:val="272727" w:themeColor="text1" w:themeTint="D8"/>
    </w:rPr>
  </w:style>
  <w:style w:type="character" w:styleId="1591">
    <w:name w:val="Heading 9 Char"/>
    <w:basedOn w:val="1582"/>
    <w:link w:val="1581"/>
    <w:uiPriority w:val="9"/>
    <w:pPr>
      <w:pBdr/>
      <w:spacing/>
      <w:ind/>
    </w:pPr>
    <w:rPr>
      <w:rFonts w:ascii="Arial" w:hAnsi="Arial" w:eastAsia="Arial" w:cs="Arial"/>
      <w:i/>
      <w:iCs/>
      <w:color w:val="272727" w:themeColor="text1" w:themeTint="D8"/>
    </w:rPr>
  </w:style>
  <w:style w:type="paragraph" w:styleId="1592">
    <w:name w:val="Title"/>
    <w:basedOn w:val="1632"/>
    <w:next w:val="1632"/>
    <w:link w:val="1593"/>
    <w:uiPriority w:val="10"/>
    <w:qFormat/>
    <w:pPr>
      <w:pBdr/>
      <w:spacing w:after="80" w:line="240" w:lineRule="auto"/>
      <w:ind/>
      <w:contextualSpacing w:val="true"/>
    </w:pPr>
    <w:rPr>
      <w:rFonts w:ascii="Arial" w:hAnsi="Arial" w:eastAsia="Arial" w:cs="Arial"/>
      <w:spacing w:val="-10"/>
      <w:sz w:val="56"/>
      <w:szCs w:val="56"/>
    </w:rPr>
  </w:style>
  <w:style w:type="character" w:styleId="1593">
    <w:name w:val="Title Char"/>
    <w:basedOn w:val="1582"/>
    <w:link w:val="1592"/>
    <w:uiPriority w:val="10"/>
    <w:pPr>
      <w:pBdr/>
      <w:spacing/>
      <w:ind/>
    </w:pPr>
    <w:rPr>
      <w:rFonts w:ascii="Arial" w:hAnsi="Arial" w:eastAsia="Arial" w:cs="Arial"/>
      <w:spacing w:val="-10"/>
      <w:sz w:val="56"/>
      <w:szCs w:val="56"/>
    </w:rPr>
  </w:style>
  <w:style w:type="paragraph" w:styleId="1594">
    <w:name w:val="Subtitle"/>
    <w:basedOn w:val="1632"/>
    <w:next w:val="1632"/>
    <w:link w:val="1595"/>
    <w:uiPriority w:val="11"/>
    <w:qFormat/>
    <w:pPr>
      <w:numPr>
        <w:ilvl w:val="1"/>
      </w:numPr>
      <w:pBdr/>
      <w:spacing/>
      <w:ind/>
    </w:pPr>
    <w:rPr>
      <w:color w:val="595959" w:themeColor="text1" w:themeTint="A6"/>
      <w:spacing w:val="15"/>
      <w:sz w:val="28"/>
      <w:szCs w:val="28"/>
    </w:rPr>
  </w:style>
  <w:style w:type="character" w:styleId="1595">
    <w:name w:val="Subtitle Char"/>
    <w:basedOn w:val="1582"/>
    <w:link w:val="1594"/>
    <w:uiPriority w:val="11"/>
    <w:pPr>
      <w:pBdr/>
      <w:spacing/>
      <w:ind/>
    </w:pPr>
    <w:rPr>
      <w:color w:val="595959" w:themeColor="text1" w:themeTint="A6"/>
      <w:spacing w:val="15"/>
      <w:sz w:val="28"/>
      <w:szCs w:val="28"/>
    </w:rPr>
  </w:style>
  <w:style w:type="paragraph" w:styleId="1596">
    <w:name w:val="Quote"/>
    <w:basedOn w:val="1632"/>
    <w:next w:val="1632"/>
    <w:link w:val="1597"/>
    <w:uiPriority w:val="29"/>
    <w:qFormat/>
    <w:pPr>
      <w:pBdr/>
      <w:spacing w:before="160"/>
      <w:ind/>
      <w:jc w:val="center"/>
    </w:pPr>
    <w:rPr>
      <w:i/>
      <w:iCs/>
      <w:color w:val="404040" w:themeColor="text1" w:themeTint="BF"/>
    </w:rPr>
  </w:style>
  <w:style w:type="character" w:styleId="1597">
    <w:name w:val="Quote Char"/>
    <w:basedOn w:val="1582"/>
    <w:link w:val="1596"/>
    <w:uiPriority w:val="29"/>
    <w:pPr>
      <w:pBdr/>
      <w:spacing/>
      <w:ind/>
    </w:pPr>
    <w:rPr>
      <w:i/>
      <w:iCs/>
      <w:color w:val="404040" w:themeColor="text1" w:themeTint="BF"/>
    </w:rPr>
  </w:style>
  <w:style w:type="character" w:styleId="1598">
    <w:name w:val="Intense Emphasis"/>
    <w:basedOn w:val="1582"/>
    <w:uiPriority w:val="21"/>
    <w:qFormat/>
    <w:pPr>
      <w:pBdr/>
      <w:spacing/>
      <w:ind/>
    </w:pPr>
    <w:rPr>
      <w:i/>
      <w:iCs/>
      <w:color w:val="0f4761" w:themeColor="accent1" w:themeShade="BF"/>
    </w:rPr>
  </w:style>
  <w:style w:type="paragraph" w:styleId="1599">
    <w:name w:val="Intense Quote"/>
    <w:basedOn w:val="1632"/>
    <w:next w:val="1632"/>
    <w:link w:val="160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0">
    <w:name w:val="Intense Quote Char"/>
    <w:basedOn w:val="1582"/>
    <w:link w:val="1599"/>
    <w:uiPriority w:val="30"/>
    <w:pPr>
      <w:pBdr/>
      <w:spacing/>
      <w:ind/>
    </w:pPr>
    <w:rPr>
      <w:i/>
      <w:iCs/>
      <w:color w:val="0f4761" w:themeColor="accent1" w:themeShade="BF"/>
    </w:rPr>
  </w:style>
  <w:style w:type="character" w:styleId="1601">
    <w:name w:val="Intense Reference"/>
    <w:basedOn w:val="1582"/>
    <w:uiPriority w:val="32"/>
    <w:qFormat/>
    <w:pPr>
      <w:pBdr/>
      <w:spacing/>
      <w:ind/>
    </w:pPr>
    <w:rPr>
      <w:b/>
      <w:bCs/>
      <w:smallCaps/>
      <w:color w:val="0f4761" w:themeColor="accent1" w:themeShade="BF"/>
      <w:spacing w:val="5"/>
    </w:rPr>
  </w:style>
  <w:style w:type="character" w:styleId="1602">
    <w:name w:val="Subtle Emphasis"/>
    <w:basedOn w:val="1582"/>
    <w:uiPriority w:val="19"/>
    <w:qFormat/>
    <w:pPr>
      <w:pBdr/>
      <w:spacing/>
      <w:ind/>
    </w:pPr>
    <w:rPr>
      <w:i/>
      <w:iCs/>
      <w:color w:val="404040" w:themeColor="text1" w:themeTint="BF"/>
    </w:rPr>
  </w:style>
  <w:style w:type="character" w:styleId="1603">
    <w:name w:val="Emphasis"/>
    <w:basedOn w:val="1582"/>
    <w:uiPriority w:val="20"/>
    <w:qFormat/>
    <w:pPr>
      <w:pBdr/>
      <w:spacing/>
      <w:ind/>
    </w:pPr>
    <w:rPr>
      <w:i/>
      <w:iCs/>
    </w:rPr>
  </w:style>
  <w:style w:type="character" w:styleId="1604">
    <w:name w:val="Strong"/>
    <w:basedOn w:val="1582"/>
    <w:uiPriority w:val="22"/>
    <w:qFormat/>
    <w:pPr>
      <w:pBdr/>
      <w:spacing/>
      <w:ind/>
    </w:pPr>
    <w:rPr>
      <w:b/>
      <w:bCs/>
    </w:rPr>
  </w:style>
  <w:style w:type="character" w:styleId="1605">
    <w:name w:val="Subtle Reference"/>
    <w:basedOn w:val="1582"/>
    <w:uiPriority w:val="31"/>
    <w:qFormat/>
    <w:pPr>
      <w:pBdr/>
      <w:spacing/>
      <w:ind/>
    </w:pPr>
    <w:rPr>
      <w:smallCaps/>
      <w:color w:val="5a5a5a" w:themeColor="text1" w:themeTint="A5"/>
    </w:rPr>
  </w:style>
  <w:style w:type="character" w:styleId="1606">
    <w:name w:val="Book Title"/>
    <w:basedOn w:val="1582"/>
    <w:uiPriority w:val="33"/>
    <w:qFormat/>
    <w:pPr>
      <w:pBdr/>
      <w:spacing/>
      <w:ind/>
    </w:pPr>
    <w:rPr>
      <w:b/>
      <w:bCs/>
      <w:i/>
      <w:iCs/>
      <w:spacing w:val="5"/>
    </w:rPr>
  </w:style>
  <w:style w:type="paragraph" w:styleId="1607">
    <w:name w:val="Header"/>
    <w:basedOn w:val="1632"/>
    <w:link w:val="1608"/>
    <w:uiPriority w:val="99"/>
    <w:unhideWhenUsed/>
    <w:pPr>
      <w:pBdr/>
      <w:tabs>
        <w:tab w:val="center" w:leader="none" w:pos="4844"/>
        <w:tab w:val="right" w:leader="none" w:pos="9689"/>
      </w:tabs>
      <w:spacing w:after="0" w:line="240" w:lineRule="auto"/>
      <w:ind/>
    </w:pPr>
  </w:style>
  <w:style w:type="character" w:styleId="1608">
    <w:name w:val="Header Char"/>
    <w:basedOn w:val="1582"/>
    <w:link w:val="1607"/>
    <w:uiPriority w:val="99"/>
    <w:pPr>
      <w:pBdr/>
      <w:spacing/>
      <w:ind/>
    </w:pPr>
  </w:style>
  <w:style w:type="paragraph" w:styleId="1609">
    <w:name w:val="Footer"/>
    <w:basedOn w:val="1632"/>
    <w:link w:val="1610"/>
    <w:uiPriority w:val="99"/>
    <w:unhideWhenUsed/>
    <w:pPr>
      <w:pBdr/>
      <w:tabs>
        <w:tab w:val="center" w:leader="none" w:pos="4844"/>
        <w:tab w:val="right" w:leader="none" w:pos="9689"/>
      </w:tabs>
      <w:spacing w:after="0" w:line="240" w:lineRule="auto"/>
      <w:ind/>
    </w:pPr>
  </w:style>
  <w:style w:type="character" w:styleId="1610">
    <w:name w:val="Footer Char"/>
    <w:basedOn w:val="1582"/>
    <w:link w:val="1609"/>
    <w:uiPriority w:val="99"/>
    <w:pPr>
      <w:pBdr/>
      <w:spacing/>
      <w:ind/>
    </w:pPr>
  </w:style>
  <w:style w:type="paragraph" w:styleId="1611">
    <w:name w:val="Caption"/>
    <w:basedOn w:val="1632"/>
    <w:next w:val="1632"/>
    <w:uiPriority w:val="35"/>
    <w:unhideWhenUsed/>
    <w:qFormat/>
    <w:pPr>
      <w:pBdr/>
      <w:spacing w:after="200" w:line="240" w:lineRule="auto"/>
      <w:ind/>
    </w:pPr>
    <w:rPr>
      <w:i/>
      <w:iCs/>
      <w:color w:val="0e2841" w:themeColor="text2"/>
      <w:sz w:val="18"/>
      <w:szCs w:val="18"/>
    </w:rPr>
  </w:style>
  <w:style w:type="paragraph" w:styleId="1612">
    <w:name w:val="footnote text"/>
    <w:basedOn w:val="1632"/>
    <w:link w:val="1613"/>
    <w:uiPriority w:val="99"/>
    <w:semiHidden/>
    <w:unhideWhenUsed/>
    <w:pPr>
      <w:pBdr/>
      <w:spacing w:after="0" w:line="240" w:lineRule="auto"/>
      <w:ind/>
    </w:pPr>
    <w:rPr>
      <w:sz w:val="20"/>
      <w:szCs w:val="20"/>
    </w:rPr>
  </w:style>
  <w:style w:type="character" w:styleId="1613">
    <w:name w:val="Footnote Text Char"/>
    <w:basedOn w:val="1582"/>
    <w:link w:val="1612"/>
    <w:uiPriority w:val="99"/>
    <w:semiHidden/>
    <w:pPr>
      <w:pBdr/>
      <w:spacing/>
      <w:ind/>
    </w:pPr>
    <w:rPr>
      <w:sz w:val="20"/>
      <w:szCs w:val="20"/>
    </w:rPr>
  </w:style>
  <w:style w:type="character" w:styleId="1614">
    <w:name w:val="footnote reference"/>
    <w:basedOn w:val="1582"/>
    <w:uiPriority w:val="99"/>
    <w:semiHidden/>
    <w:unhideWhenUsed/>
    <w:pPr>
      <w:pBdr/>
      <w:spacing/>
      <w:ind/>
    </w:pPr>
    <w:rPr>
      <w:vertAlign w:val="superscript"/>
    </w:rPr>
  </w:style>
  <w:style w:type="paragraph" w:styleId="1615">
    <w:name w:val="endnote text"/>
    <w:basedOn w:val="1632"/>
    <w:link w:val="1616"/>
    <w:uiPriority w:val="99"/>
    <w:semiHidden/>
    <w:unhideWhenUsed/>
    <w:pPr>
      <w:pBdr/>
      <w:spacing w:after="0" w:line="240" w:lineRule="auto"/>
      <w:ind/>
    </w:pPr>
    <w:rPr>
      <w:sz w:val="20"/>
      <w:szCs w:val="20"/>
    </w:rPr>
  </w:style>
  <w:style w:type="character" w:styleId="1616">
    <w:name w:val="Endnote Text Char"/>
    <w:basedOn w:val="1582"/>
    <w:link w:val="1615"/>
    <w:uiPriority w:val="99"/>
    <w:semiHidden/>
    <w:pPr>
      <w:pBdr/>
      <w:spacing/>
      <w:ind/>
    </w:pPr>
    <w:rPr>
      <w:sz w:val="20"/>
      <w:szCs w:val="20"/>
    </w:rPr>
  </w:style>
  <w:style w:type="character" w:styleId="1617">
    <w:name w:val="endnote reference"/>
    <w:basedOn w:val="1582"/>
    <w:uiPriority w:val="99"/>
    <w:semiHidden/>
    <w:unhideWhenUsed/>
    <w:pPr>
      <w:pBdr/>
      <w:spacing/>
      <w:ind/>
    </w:pPr>
    <w:rPr>
      <w:vertAlign w:val="superscript"/>
    </w:rPr>
  </w:style>
  <w:style w:type="character" w:styleId="1618">
    <w:name w:val="Hyperlink"/>
    <w:basedOn w:val="1582"/>
    <w:uiPriority w:val="99"/>
    <w:unhideWhenUsed/>
    <w:pPr>
      <w:pBdr/>
      <w:spacing/>
      <w:ind/>
    </w:pPr>
    <w:rPr>
      <w:color w:val="0563c1" w:themeColor="hyperlink"/>
      <w:u w:val="single"/>
    </w:rPr>
  </w:style>
  <w:style w:type="character" w:styleId="1619">
    <w:name w:val="FollowedHyperlink"/>
    <w:basedOn w:val="1582"/>
    <w:uiPriority w:val="99"/>
    <w:semiHidden/>
    <w:unhideWhenUsed/>
    <w:pPr>
      <w:pBdr/>
      <w:spacing/>
      <w:ind/>
    </w:pPr>
    <w:rPr>
      <w:color w:val="954f72" w:themeColor="followedHyperlink"/>
      <w:u w:val="single"/>
    </w:rPr>
  </w:style>
  <w:style w:type="paragraph" w:styleId="1620">
    <w:name w:val="toc 1"/>
    <w:basedOn w:val="1632"/>
    <w:next w:val="1632"/>
    <w:uiPriority w:val="39"/>
    <w:unhideWhenUsed/>
    <w:pPr>
      <w:pBdr/>
      <w:spacing w:after="100"/>
      <w:ind/>
    </w:pPr>
  </w:style>
  <w:style w:type="paragraph" w:styleId="1621">
    <w:name w:val="toc 2"/>
    <w:basedOn w:val="1632"/>
    <w:next w:val="1632"/>
    <w:uiPriority w:val="39"/>
    <w:unhideWhenUsed/>
    <w:pPr>
      <w:pBdr/>
      <w:spacing w:after="100"/>
      <w:ind w:left="220"/>
    </w:pPr>
  </w:style>
  <w:style w:type="paragraph" w:styleId="1622">
    <w:name w:val="toc 3"/>
    <w:basedOn w:val="1632"/>
    <w:next w:val="1632"/>
    <w:uiPriority w:val="39"/>
    <w:unhideWhenUsed/>
    <w:pPr>
      <w:pBdr/>
      <w:spacing w:after="100"/>
      <w:ind w:left="440"/>
    </w:pPr>
  </w:style>
  <w:style w:type="paragraph" w:styleId="1623">
    <w:name w:val="toc 4"/>
    <w:basedOn w:val="1632"/>
    <w:next w:val="1632"/>
    <w:uiPriority w:val="39"/>
    <w:unhideWhenUsed/>
    <w:pPr>
      <w:pBdr/>
      <w:spacing w:after="100"/>
      <w:ind w:left="660"/>
    </w:pPr>
  </w:style>
  <w:style w:type="paragraph" w:styleId="1624">
    <w:name w:val="toc 5"/>
    <w:basedOn w:val="1632"/>
    <w:next w:val="1632"/>
    <w:uiPriority w:val="39"/>
    <w:unhideWhenUsed/>
    <w:pPr>
      <w:pBdr/>
      <w:spacing w:after="100"/>
      <w:ind w:left="880"/>
    </w:pPr>
  </w:style>
  <w:style w:type="paragraph" w:styleId="1625">
    <w:name w:val="toc 6"/>
    <w:basedOn w:val="1632"/>
    <w:next w:val="1632"/>
    <w:uiPriority w:val="39"/>
    <w:unhideWhenUsed/>
    <w:pPr>
      <w:pBdr/>
      <w:spacing w:after="100"/>
      <w:ind w:left="1100"/>
    </w:pPr>
  </w:style>
  <w:style w:type="paragraph" w:styleId="1626">
    <w:name w:val="toc 7"/>
    <w:basedOn w:val="1632"/>
    <w:next w:val="1632"/>
    <w:uiPriority w:val="39"/>
    <w:unhideWhenUsed/>
    <w:pPr>
      <w:pBdr/>
      <w:spacing w:after="100"/>
      <w:ind w:left="1320"/>
    </w:pPr>
  </w:style>
  <w:style w:type="paragraph" w:styleId="1627">
    <w:name w:val="toc 8"/>
    <w:basedOn w:val="1632"/>
    <w:next w:val="1632"/>
    <w:uiPriority w:val="39"/>
    <w:unhideWhenUsed/>
    <w:pPr>
      <w:pBdr/>
      <w:spacing w:after="100"/>
      <w:ind w:left="1540"/>
    </w:pPr>
  </w:style>
  <w:style w:type="paragraph" w:styleId="1628">
    <w:name w:val="toc 9"/>
    <w:basedOn w:val="1632"/>
    <w:next w:val="1632"/>
    <w:uiPriority w:val="39"/>
    <w:unhideWhenUsed/>
    <w:pPr>
      <w:pBdr/>
      <w:spacing w:after="100"/>
      <w:ind w:left="1760"/>
    </w:pPr>
  </w:style>
  <w:style w:type="character" w:styleId="1629">
    <w:name w:val="Placeholder Text"/>
    <w:basedOn w:val="1582"/>
    <w:uiPriority w:val="99"/>
    <w:semiHidden/>
    <w:pPr>
      <w:pBdr/>
      <w:spacing/>
      <w:ind/>
    </w:pPr>
    <w:rPr>
      <w:color w:val="666666"/>
    </w:rPr>
  </w:style>
  <w:style w:type="paragraph" w:styleId="1630">
    <w:name w:val="TOC Heading"/>
    <w:uiPriority w:val="39"/>
    <w:unhideWhenUsed/>
    <w:pPr>
      <w:pBdr/>
      <w:spacing/>
      <w:ind/>
    </w:pPr>
  </w:style>
  <w:style w:type="paragraph" w:styleId="1631">
    <w:name w:val="table of figures"/>
    <w:basedOn w:val="1632"/>
    <w:next w:val="1632"/>
    <w:uiPriority w:val="99"/>
    <w:unhideWhenUsed/>
    <w:pPr>
      <w:pBdr/>
      <w:spacing w:after="0" w:afterAutospacing="0"/>
      <w:ind/>
    </w:pPr>
  </w:style>
  <w:style w:type="paragraph" w:styleId="1632" w:default="1">
    <w:name w:val="Normal"/>
    <w:qFormat/>
    <w:pPr>
      <w:pBdr/>
      <w:spacing/>
      <w:ind/>
    </w:pPr>
  </w:style>
  <w:style w:type="table" w:styleId="163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34" w:default="1">
    <w:name w:val="No List"/>
    <w:uiPriority w:val="99"/>
    <w:semiHidden/>
    <w:unhideWhenUsed/>
    <w:pPr>
      <w:pBdr/>
      <w:spacing/>
      <w:ind/>
    </w:pPr>
  </w:style>
  <w:style w:type="paragraph" w:styleId="1635">
    <w:name w:val="No Spacing"/>
    <w:basedOn w:val="1632"/>
    <w:uiPriority w:val="1"/>
    <w:qFormat/>
    <w:pPr>
      <w:pBdr/>
      <w:spacing w:after="0" w:line="240" w:lineRule="auto"/>
      <w:ind/>
    </w:pPr>
  </w:style>
  <w:style w:type="paragraph" w:styleId="1636">
    <w:name w:val="List Paragraph"/>
    <w:basedOn w:val="163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2025-07-08T00:57:28Z</dcterms:modified>
</cp:coreProperties>
</file>