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highlight w:val="darkGray"/>
          <w:rtl w:val="0"/>
        </w:rPr>
        <w:t xml:space="preserve">PRODUCT REQUIREMENT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PLANIT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685"/>
        <w:gridCol w:w="5665"/>
        <w:tblGridChange w:id="0">
          <w:tblGrid>
            <w:gridCol w:w="3685"/>
            <w:gridCol w:w="5665"/>
          </w:tblGrid>
        </w:tblGridChange>
      </w:tblGrid>
      <w:tr>
        <w:trPr>
          <w:cantSplit w:val="0"/>
          <w:trHeight w:val="73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bookmarkStart w:colFirst="0" w:colLast="0" w:name="_heading=h.61dcn7ef1n9a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PRODUCT TITLE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0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sz w:val="32"/>
                <w:szCs w:val="32"/>
                <w:rtl w:val="0"/>
              </w:rPr>
              <w:t xml:space="preserve">PLANIT</w:t>
            </w:r>
          </w:p>
        </w:tc>
      </w:tr>
      <w:tr>
        <w:trPr>
          <w:cantSplit w:val="0"/>
          <w:trHeight w:val="818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PRODUCT AUTHOR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CAPSTONE GROUP 9 PRODUCT MANAGER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TECHCRUSH</w:t>
            </w:r>
          </w:p>
        </w:tc>
      </w:tr>
      <w:tr>
        <w:trPr>
          <w:cantSplit w:val="0"/>
          <w:trHeight w:val="71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32"/>
                <w:szCs w:val="32"/>
                <w:rtl w:val="0"/>
              </w:rPr>
              <w:t xml:space="preserve">19-02-2025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Validated by:</w:t>
      </w:r>
    </w:p>
    <w:tbl>
      <w:tblPr>
        <w:tblStyle w:val="Table2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4"/>
        <w:gridCol w:w="1809"/>
        <w:gridCol w:w="3966"/>
        <w:gridCol w:w="1271"/>
        <w:tblGridChange w:id="0">
          <w:tblGrid>
            <w:gridCol w:w="2304"/>
            <w:gridCol w:w="1809"/>
            <w:gridCol w:w="3966"/>
            <w:gridCol w:w="1271"/>
          </w:tblGrid>
        </w:tblGridChange>
      </w:tblGrid>
      <w:tr>
        <w:trPr>
          <w:cantSplit w:val="0"/>
          <w:trHeight w:val="689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</w:rPr>
            </w:pPr>
            <w:bookmarkStart w:colFirst="0" w:colLast="0" w:name="_heading=h.o4g3ep8duvkp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Validation Authority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u w:val="singl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Adebodun Olalekan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 Lead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0" distT="0" distL="0" distR="0">
                  <wp:extent cx="2443570" cy="302351"/>
                  <wp:effectExtent b="0" l="0" r="0" t="0"/>
                  <wp:docPr descr="C:\Users\hp\Desktop\My Signature.jpg" id="2" name="image1.jpg"/>
                  <a:graphic>
                    <a:graphicData uri="http://schemas.openxmlformats.org/drawingml/2006/picture">
                      <pic:pic>
                        <pic:nvPicPr>
                          <pic:cNvPr descr="C:\Users\hp\Desktop\My Signature.jpg"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3570" cy="30235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Haleem Bolarinwa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Asst. Product Manager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Kafayat Ahmed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 Manager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Aliyu Umar Farouk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 Manager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 Manager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Product Manager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*All approvals are required. Records of each approver must be maintained. 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1.0 PRODUCT OBJECTIVE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simplify vendors sourcing and centralize communication in-order to improve vendor reliability through reviews and transparent rating.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2.0 PRODUCT OVERVIEW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PlanIt is a vendor discovery and collaborating system. Communication and collaboration tools for smooth coordination. A rating and feedback system to build vendor trust and accountability.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3.0 USER PERSONAS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Persona 1: The Planner (Aisha)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Occupation: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Event Planner for campus &amp; small corporate events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Struggles to find trusted vendors.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Wastes time on WhatsApp coordination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Goals: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Quickly find verified vendors.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all vendors in one dashboard.</w:t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Persona 2: The Vendor (Chika)</w:t>
      </w:r>
    </w:p>
    <w:p w:rsidR="00000000" w:rsidDel="00000000" w:rsidP="00000000" w:rsidRDefault="00000000" w:rsidRPr="00000000" w14:paraId="00000041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Occupation: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Professional Caterer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Points: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 on referrals, rarely gets new gigs.</w:t>
        <w:br w:type="textWrapping"/>
        <w:t xml:space="preserve">Struggles to showcase reputation.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Goals: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Get visibility and repeat clients.</w:t>
        <w:br w:type="textWrapping"/>
        <w:t xml:space="preserve">Build credibility through ratings.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Persona 3: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Chiamaka Okoro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32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Occupation: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Independent Event Planner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Location: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Lagos, Nigeria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Tech Savviness: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Moderate (comfortable with smartphones, Google Drive, WhatsApp, Canva)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Devices: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Android phone, tablet, laptop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Bio: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Chiamaka runs her own event planning business specializing in weddings and corporate events. She often works with a small team of assistants, vendors, and part-time staff. Internet access is sometimes unstable during outdoor events, so she values tools that can work offline and sync later.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Goals: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Coordinate multiple events efficiently without missing details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Easily share updates with clients and staff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 track of gifts, staff, and progress — even without an internet connection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Pain Points: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Paper checklists get lost or damaged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Hard to keep everyone updated in real-time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Struggles to track assigned tasks and staff duties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Needs a simple system for managing event gifts and thank-you notes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4.0 USER STORIES AND ACCEPTANCE CRITERIA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Epic 1: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 REGISTRATION AND AUTHENTICATION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STORY: As a user I want to create an account and select my role (Planner, Vendor), So that I can access the platform with the appropriate tools for my needs.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ACCEPTANCE CRITERIA: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System prompts the user to select one of two roles (Event Planner and Vendor) during onboarding.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users select Event Planner, a form displays: First Name, Last Name, Gender, Email, Phone Number, Company Name, Business Address, CAC Number, then the user click on SIGN UP button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users select VENDOR, a form displays: First Name, Last Name, Gender, Email, Phone Number, Company Name, Service Categories(catering, photography etc), Years of experience, Business Address, CAC Number, then the user click on SIGN UP button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is redirected to their role-specific dashboard after sign-up.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 message is displayed if required fields are missing or invalid.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heading=h.bpeyf5hejrbq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Epic 2: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DASHBOARDS AND EVENT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Story: As a planner/vendor I want to view my upcoming events, tasks, and notifications on one screen, So that I can quickly understand my priorities. </w:t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dashboard displays upcoming events, pending tasks, and notifications relevant to the user’s role.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Tasks are shown with due dates and status indicators.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Notifications update in real time without page refresh.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click on items to navigate to detailed 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Epic 3: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SEARCH AND FILTERING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Story: I want to search and filter vendors by category and rating</w:t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a planner I want to be able to search by service category and rating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returns relevant vendors by keyword and location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Upon selection the system should display the profile and rating of the vendor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Epic 4: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MESSAGING &amp; NOTIFICATIONS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Story 3.1 – Real-Time Messaging, As a vendor I want to send and receive messages with planners in real time, so that I can clarify details and respond promptly. </w:t>
      </w:r>
    </w:p>
    <w:p w:rsidR="00000000" w:rsidDel="00000000" w:rsidP="00000000" w:rsidRDefault="00000000" w:rsidRPr="00000000" w14:paraId="0000007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• Users can start a direct chat. 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Messages appear in real time without refreshing the page. </w:t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Files (PDF, images, docs) can be attached to messages. </w:t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Read receipts or “seen” indicators are visible. </w:t>
      </w:r>
    </w:p>
    <w:p w:rsidR="00000000" w:rsidDel="00000000" w:rsidP="00000000" w:rsidRDefault="00000000" w:rsidRPr="00000000" w14:paraId="0000007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Push/email notifications are sent for new messages.</w:t>
      </w:r>
    </w:p>
    <w:p w:rsidR="00000000" w:rsidDel="00000000" w:rsidP="00000000" w:rsidRDefault="00000000" w:rsidRPr="00000000" w14:paraId="0000007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Epic 5: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TASK &amp; EVENT MANAGEMENT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7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Story: As a planner I want to assign tasks to vendors with deadlines So that responsibilities are clear and timelines are tracked. </w:t>
      </w:r>
    </w:p>
    <w:p w:rsidR="00000000" w:rsidDel="00000000" w:rsidP="00000000" w:rsidRDefault="00000000" w:rsidRPr="00000000" w14:paraId="0000007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 CRITERIA: </w:t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Planners can create a task with title, description, assignee, and due date. 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Task appears on the assignee’s dashboard and in the shared calendar. </w:t>
      </w:r>
    </w:p>
    <w:p w:rsidR="00000000" w:rsidDel="00000000" w:rsidP="00000000" w:rsidRDefault="00000000" w:rsidRPr="00000000" w14:paraId="0000008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Task status can be updated (To Do, In Progress, Done). </w:t>
      </w:r>
    </w:p>
    <w:p w:rsidR="00000000" w:rsidDel="00000000" w:rsidP="00000000" w:rsidRDefault="00000000" w:rsidRPr="00000000" w14:paraId="0000008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Notifications are sent to the assignee upon assignment and status changes. </w:t>
      </w:r>
    </w:p>
    <w:p w:rsidR="00000000" w:rsidDel="00000000" w:rsidP="00000000" w:rsidRDefault="00000000" w:rsidRPr="00000000" w14:paraId="0000008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Overdue tasks trigger reminders.</w:t>
      </w:r>
    </w:p>
    <w:p w:rsidR="00000000" w:rsidDel="00000000" w:rsidP="00000000" w:rsidRDefault="00000000" w:rsidRPr="00000000" w14:paraId="0000008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before="36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heading=h.6cm59hftyhkn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4.6 Epic 6: Event Task Checklist</w:t>
      </w:r>
    </w:p>
    <w:p w:rsidR="00000000" w:rsidDel="00000000" w:rsidP="00000000" w:rsidRDefault="00000000" w:rsidRPr="00000000" w14:paraId="0000008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 Story 1: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 organizer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and assign tasks to team members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everyone knows their responsibilities.</w:t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Criteria: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add, edit, and delete tasks.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task can be assigned to one or more team members.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owners receive a notification or visual indicator for assigned tasks.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can be marked as “complete” or “in progress.”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mode: Tasks can be added or updated offline and sync automatically when back online.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 Story 2: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 organizer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see my progress visually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 can track how close I am to event readiness.</w:t>
      </w:r>
    </w:p>
    <w:p w:rsidR="00000000" w:rsidDel="00000000" w:rsidP="00000000" w:rsidRDefault="00000000" w:rsidRPr="00000000" w14:paraId="0000008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Criteria: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progress bar or percentage indicator updates automatically as tasks are checked off.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tasks are visually distinct (e.g., greyed out or checked).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progress updates sync when the user reconnects.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Shared view shows team-wide progress.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 Story 3: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organizer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switch between solo and shared mode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 can manage personal and collaborative events.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Criteria: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toggle between solo and shared project modes.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shared mode, collaborators can view, edit, and mark tasks.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solo mode, only the creator can modify tasks.</w:t>
        <w:br w:type="textWrapping"/>
      </w:r>
    </w:p>
    <w:p w:rsidR="00000000" w:rsidDel="00000000" w:rsidP="00000000" w:rsidRDefault="00000000" w:rsidRPr="00000000" w14:paraId="00000097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4.7 Epic 7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: Gift Registry Tracker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 Story 1: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 planner or host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a gift registry and track received gifts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 can manage guest contributions and send thank-you notes.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Criteria: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add gift items manually or from a predefined list.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record who gave each gift.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mark gifts as “expected,” “received,” or “acknowledged.”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Registry works offline and syncs later.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export or share the registry via link or PDF.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 Story 2: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 host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share my gift registry with attendees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they can see what has already been gifted.</w:t>
      </w:r>
    </w:p>
    <w:p w:rsidR="00000000" w:rsidDel="00000000" w:rsidP="00000000" w:rsidRDefault="00000000" w:rsidRPr="00000000" w14:paraId="000000A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Criteria: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Shareable link generated for each registry.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Recipients can view but not edit the registry (view-only mode).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link remains functional offline with cached data (if previously opened).</w:t>
        <w:br w:type="textWrapping"/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4.8 Epic 8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: Event Staff Management Tool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 Story 1: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 coordinator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create a list of staff and assign them specific roles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 can manage duties during the event.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Criteria: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add staff names, contact details, and roles.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can be assigned to specific staff members with time tags (e.g., “Serve drinks at 1pm”).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 can mark tasks as complete on their end (if access is shared).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supports offline task updates.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 Story 2: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 coordinator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track staff attendance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 know who is present and who hasn’t checked in.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Criteria:</w:t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Attendance list available with check-in/check-out options.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or QR-based attendance marking possible.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Offline check-ins stored locally and sync when back online.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Summary view shows total staff, present, and absent counts.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User Story 3: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event planner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want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view all staff assignments in one dashboard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 can quickly resolve overlaps or missing coverage.</w:t>
      </w:r>
    </w:p>
    <w:p w:rsidR="00000000" w:rsidDel="00000000" w:rsidP="00000000" w:rsidRDefault="00000000" w:rsidRPr="00000000" w14:paraId="000000B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Acceptance Criteria: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displays all staff and their assigned tasks.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Visual cues for unassigned or overlapping duties.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Filters by role, task type, or status (e.g., “Completed,” “Pending”).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 offline with cached data.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Aptos" w:cs="Aptos" w:eastAsia="Aptos" w:hAnsi="Apto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3584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3584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3584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3584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3584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3584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3584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3584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3584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3584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3584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3584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3584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3584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3584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3584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3584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3584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3584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3584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35847"/>
    <w:rPr>
      <w:b w:val="1"/>
      <w:bCs w:val="1"/>
      <w:smallCaps w:val="1"/>
      <w:color w:val="0f4761" w:themeColor="accent1" w:themeShade="0000BF"/>
      <w:spacing w:val="5"/>
    </w:rPr>
  </w:style>
  <w:style w:type="table" w:styleId="PlainTable1">
    <w:name w:val="Plain Table 1"/>
    <w:basedOn w:val="TableNormal"/>
    <w:uiPriority w:val="41"/>
    <w:rsid w:val="00735847"/>
    <w:pPr>
      <w:spacing w:after="0" w:line="240" w:lineRule="auto"/>
    </w:pPr>
    <w:rPr>
      <w:sz w:val="22"/>
      <w:szCs w:val="22"/>
    </w:rPr>
    <w:tblPr>
      <w:tblStyleRowBandSize w:val="1"/>
      <w:tblStyleColBandSize w:val="1"/>
      <w:tblInd w:w="0.0" w:type="dxa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Grid">
    <w:name w:val="Table Grid"/>
    <w:basedOn w:val="TableNormal"/>
    <w:uiPriority w:val="39"/>
    <w:rsid w:val="00735847"/>
    <w:pPr>
      <w:spacing w:after="0" w:line="240" w:lineRule="auto"/>
    </w:pPr>
    <w:rPr>
      <w:sz w:val="22"/>
      <w:szCs w:val="22"/>
    </w:r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6p+K0I8pncIc5Fhj9lqMoNRoWA==">CgMxLjAyDmguNjFkY243ZWYxbjlhMg5oLm80ZzNlcDhkdXZrcDIOaC5icGV5ZjVoZWpyYnEyDmguNmNtNTloZnR5aGtuOAByITFTNkt2blpNcUhIdUUtdVRNR09xYlF6NnphSXRUTVRLUA==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2025-10-19T13:00:00Z</dcterms:created>
  <dc:creator>Tunji Ty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3c049fbe-ceaf-42de-a98a-f358e4feca54</vt:lpwstr>
  </property>
</Properties>
</file>