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5CD" w:rsidRDefault="00E805CD"/>
    <w:p w:rsidR="00E805CD" w:rsidRDefault="00E805CD"/>
    <w:p w:rsidR="00E805CD" w:rsidRDefault="00E805CD"/>
    <w:p w:rsidR="00E805CD" w:rsidRDefault="00E805CD"/>
    <w:p w:rsidR="00E805CD" w:rsidRDefault="00E805CD"/>
    <w:p w:rsidR="00E805CD" w:rsidRDefault="00E805CD"/>
    <w:p w:rsidR="00E805CD" w:rsidRDefault="00E805CD"/>
    <w:p w:rsidR="00E805CD" w:rsidRDefault="00E805CD"/>
    <w:p w:rsidR="005D2C93" w:rsidRDefault="005D2C93" w:rsidP="005D2C93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Technisch Ontwerp ESD Eindopdracht Verkeerssimulatie</w:t>
      </w:r>
    </w:p>
    <w:p w:rsidR="001B6D6D" w:rsidRDefault="001B6D6D">
      <w:pPr>
        <w:rPr>
          <w:sz w:val="28"/>
          <w:szCs w:val="28"/>
        </w:rPr>
      </w:pPr>
      <w:r w:rsidRPr="001B6D6D">
        <w:rPr>
          <w:sz w:val="28"/>
          <w:szCs w:val="28"/>
        </w:rPr>
        <w:t>Danny Hageman</w:t>
      </w:r>
      <w:r>
        <w:rPr>
          <w:sz w:val="28"/>
          <w:szCs w:val="28"/>
        </w:rPr>
        <w:t xml:space="preserve"> </w:t>
      </w:r>
      <w:r w:rsidR="00F51A3D">
        <w:rPr>
          <w:sz w:val="28"/>
          <w:szCs w:val="28"/>
        </w:rPr>
        <w:t>–</w:t>
      </w:r>
      <w:r w:rsidRPr="001B6D6D">
        <w:rPr>
          <w:sz w:val="28"/>
          <w:szCs w:val="28"/>
        </w:rPr>
        <w:t xml:space="preserve"> 608227</w:t>
      </w:r>
    </w:p>
    <w:p w:rsidR="00F51A3D" w:rsidRPr="001B6D6D" w:rsidRDefault="00F51A3D">
      <w:pPr>
        <w:rPr>
          <w:sz w:val="28"/>
          <w:szCs w:val="28"/>
        </w:rPr>
      </w:pPr>
      <w:r>
        <w:rPr>
          <w:sz w:val="28"/>
          <w:szCs w:val="28"/>
        </w:rPr>
        <w:t xml:space="preserve">Leraar: </w:t>
      </w:r>
    </w:p>
    <w:p w:rsidR="00E805CD" w:rsidRPr="001B6D6D" w:rsidRDefault="00E805CD">
      <w:r w:rsidRPr="001B6D6D">
        <w:t>Hogeschool van Arnhem en Nijmegen</w:t>
      </w:r>
    </w:p>
    <w:p w:rsidR="001B6D6D" w:rsidRDefault="001B6D6D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3136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594" w:rsidRPr="00D43594" w:rsidRDefault="00D43594">
          <w:pPr>
            <w:pStyle w:val="Kopvaninhoudsopgave"/>
            <w:rPr>
              <w:rStyle w:val="Kop1Char"/>
            </w:rPr>
          </w:pPr>
          <w:r w:rsidRPr="00D43594">
            <w:rPr>
              <w:rStyle w:val="Kop1Char"/>
            </w:rPr>
            <w:t>Inhoud</w:t>
          </w:r>
        </w:p>
        <w:p w:rsidR="00FF0D9B" w:rsidRDefault="00D43594">
          <w:pPr>
            <w:pStyle w:val="Inhopg1"/>
            <w:rPr>
              <w:bCs w:val="0"/>
              <w:noProof/>
              <w:sz w:val="22"/>
              <w:szCs w:val="22"/>
              <w:lang w:eastAsia="nl-NL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358623" w:history="1">
            <w:r w:rsidR="00FF0D9B" w:rsidRPr="00073017">
              <w:rPr>
                <w:rStyle w:val="Hyperlink"/>
                <w:noProof/>
              </w:rPr>
              <w:t>Inleiding</w:t>
            </w:r>
            <w:r w:rsidR="00FF0D9B">
              <w:rPr>
                <w:noProof/>
                <w:webHidden/>
              </w:rPr>
              <w:tab/>
            </w:r>
            <w:r w:rsidR="00FF0D9B">
              <w:rPr>
                <w:noProof/>
                <w:webHidden/>
              </w:rPr>
              <w:fldChar w:fldCharType="begin"/>
            </w:r>
            <w:r w:rsidR="00FF0D9B">
              <w:rPr>
                <w:noProof/>
                <w:webHidden/>
              </w:rPr>
              <w:instrText xml:space="preserve"> PAGEREF _Toc5358623 \h </w:instrText>
            </w:r>
            <w:r w:rsidR="00FF0D9B">
              <w:rPr>
                <w:noProof/>
                <w:webHidden/>
              </w:rPr>
            </w:r>
            <w:r w:rsidR="00FF0D9B">
              <w:rPr>
                <w:noProof/>
                <w:webHidden/>
              </w:rPr>
              <w:fldChar w:fldCharType="separate"/>
            </w:r>
            <w:r w:rsidR="00FF0D9B">
              <w:rPr>
                <w:noProof/>
                <w:webHidden/>
              </w:rPr>
              <w:t>3</w:t>
            </w:r>
            <w:r w:rsidR="00FF0D9B">
              <w:rPr>
                <w:noProof/>
                <w:webHidden/>
              </w:rPr>
              <w:fldChar w:fldCharType="end"/>
            </w:r>
          </w:hyperlink>
        </w:p>
        <w:p w:rsidR="00FF0D9B" w:rsidRDefault="00836146">
          <w:pPr>
            <w:pStyle w:val="Inhopg1"/>
            <w:rPr>
              <w:bCs w:val="0"/>
              <w:noProof/>
              <w:sz w:val="22"/>
              <w:szCs w:val="22"/>
              <w:lang w:eastAsia="nl-NL"/>
            </w:rPr>
          </w:pPr>
          <w:hyperlink w:anchor="_Toc5358624" w:history="1">
            <w:r w:rsidR="00FF0D9B" w:rsidRPr="00073017">
              <w:rPr>
                <w:rStyle w:val="Hyperlink"/>
                <w:noProof/>
              </w:rPr>
              <w:t>Toestandsdiagram</w:t>
            </w:r>
            <w:r w:rsidR="00FF0D9B">
              <w:rPr>
                <w:noProof/>
                <w:webHidden/>
              </w:rPr>
              <w:tab/>
            </w:r>
            <w:r w:rsidR="00FF0D9B">
              <w:rPr>
                <w:noProof/>
                <w:webHidden/>
              </w:rPr>
              <w:fldChar w:fldCharType="begin"/>
            </w:r>
            <w:r w:rsidR="00FF0D9B">
              <w:rPr>
                <w:noProof/>
                <w:webHidden/>
              </w:rPr>
              <w:instrText xml:space="preserve"> PAGEREF _Toc5358624 \h </w:instrText>
            </w:r>
            <w:r w:rsidR="00FF0D9B">
              <w:rPr>
                <w:noProof/>
                <w:webHidden/>
              </w:rPr>
            </w:r>
            <w:r w:rsidR="00FF0D9B">
              <w:rPr>
                <w:noProof/>
                <w:webHidden/>
              </w:rPr>
              <w:fldChar w:fldCharType="separate"/>
            </w:r>
            <w:r w:rsidR="00FF0D9B">
              <w:rPr>
                <w:noProof/>
                <w:webHidden/>
              </w:rPr>
              <w:t>4</w:t>
            </w:r>
            <w:r w:rsidR="00FF0D9B">
              <w:rPr>
                <w:noProof/>
                <w:webHidden/>
              </w:rPr>
              <w:fldChar w:fldCharType="end"/>
            </w:r>
          </w:hyperlink>
        </w:p>
        <w:p w:rsidR="00FF0D9B" w:rsidRDefault="00836146">
          <w:pPr>
            <w:pStyle w:val="Inhopg1"/>
            <w:rPr>
              <w:bCs w:val="0"/>
              <w:noProof/>
              <w:sz w:val="22"/>
              <w:szCs w:val="22"/>
              <w:lang w:eastAsia="nl-NL"/>
            </w:rPr>
          </w:pPr>
          <w:hyperlink w:anchor="_Toc5358625" w:history="1">
            <w:r w:rsidR="00FF0D9B" w:rsidRPr="00073017">
              <w:rPr>
                <w:rStyle w:val="Hyperlink"/>
                <w:noProof/>
              </w:rPr>
              <w:t xml:space="preserve"> Klassediagram</w:t>
            </w:r>
            <w:r w:rsidR="00FF0D9B">
              <w:rPr>
                <w:noProof/>
                <w:webHidden/>
              </w:rPr>
              <w:tab/>
            </w:r>
            <w:r w:rsidR="00FF0D9B">
              <w:rPr>
                <w:noProof/>
                <w:webHidden/>
              </w:rPr>
              <w:fldChar w:fldCharType="begin"/>
            </w:r>
            <w:r w:rsidR="00FF0D9B">
              <w:rPr>
                <w:noProof/>
                <w:webHidden/>
              </w:rPr>
              <w:instrText xml:space="preserve"> PAGEREF _Toc5358625 \h </w:instrText>
            </w:r>
            <w:r w:rsidR="00FF0D9B">
              <w:rPr>
                <w:noProof/>
                <w:webHidden/>
              </w:rPr>
            </w:r>
            <w:r w:rsidR="00FF0D9B">
              <w:rPr>
                <w:noProof/>
                <w:webHidden/>
              </w:rPr>
              <w:fldChar w:fldCharType="separate"/>
            </w:r>
            <w:r w:rsidR="00FF0D9B">
              <w:rPr>
                <w:noProof/>
                <w:webHidden/>
              </w:rPr>
              <w:t>5</w:t>
            </w:r>
            <w:r w:rsidR="00FF0D9B">
              <w:rPr>
                <w:noProof/>
                <w:webHidden/>
              </w:rPr>
              <w:fldChar w:fldCharType="end"/>
            </w:r>
          </w:hyperlink>
        </w:p>
        <w:p w:rsidR="00FF0D9B" w:rsidRDefault="00836146">
          <w:pPr>
            <w:pStyle w:val="Inhopg1"/>
            <w:rPr>
              <w:bCs w:val="0"/>
              <w:noProof/>
              <w:sz w:val="22"/>
              <w:szCs w:val="22"/>
              <w:lang w:eastAsia="nl-NL"/>
            </w:rPr>
          </w:pPr>
          <w:hyperlink w:anchor="_Toc5358626" w:history="1">
            <w:r w:rsidR="00FF0D9B" w:rsidRPr="00073017">
              <w:rPr>
                <w:rStyle w:val="Hyperlink"/>
                <w:noProof/>
              </w:rPr>
              <w:t>Aansluitschema</w:t>
            </w:r>
            <w:r w:rsidR="00FF0D9B">
              <w:rPr>
                <w:noProof/>
                <w:webHidden/>
              </w:rPr>
              <w:tab/>
            </w:r>
            <w:r w:rsidR="00FF0D9B">
              <w:rPr>
                <w:noProof/>
                <w:webHidden/>
              </w:rPr>
              <w:fldChar w:fldCharType="begin"/>
            </w:r>
            <w:r w:rsidR="00FF0D9B">
              <w:rPr>
                <w:noProof/>
                <w:webHidden/>
              </w:rPr>
              <w:instrText xml:space="preserve"> PAGEREF _Toc5358626 \h </w:instrText>
            </w:r>
            <w:r w:rsidR="00FF0D9B">
              <w:rPr>
                <w:noProof/>
                <w:webHidden/>
              </w:rPr>
            </w:r>
            <w:r w:rsidR="00FF0D9B">
              <w:rPr>
                <w:noProof/>
                <w:webHidden/>
              </w:rPr>
              <w:fldChar w:fldCharType="separate"/>
            </w:r>
            <w:r w:rsidR="00FF0D9B">
              <w:rPr>
                <w:noProof/>
                <w:webHidden/>
              </w:rPr>
              <w:t>10</w:t>
            </w:r>
            <w:r w:rsidR="00FF0D9B">
              <w:rPr>
                <w:noProof/>
                <w:webHidden/>
              </w:rPr>
              <w:fldChar w:fldCharType="end"/>
            </w:r>
          </w:hyperlink>
        </w:p>
        <w:p w:rsidR="00D43594" w:rsidRDefault="00D43594">
          <w:r>
            <w:rPr>
              <w:b/>
              <w:bCs/>
            </w:rPr>
            <w:fldChar w:fldCharType="end"/>
          </w:r>
        </w:p>
      </w:sdtContent>
    </w:sdt>
    <w:p w:rsidR="004567CC" w:rsidRPr="003301ED" w:rsidRDefault="004567CC">
      <w:r w:rsidRPr="003301ED">
        <w:br w:type="page"/>
      </w:r>
    </w:p>
    <w:p w:rsidR="00F51A3D" w:rsidRPr="004C4CFA" w:rsidRDefault="00F51A3D" w:rsidP="00F51A3D">
      <w:pPr>
        <w:pStyle w:val="Kop1"/>
        <w:rPr>
          <w:color w:val="auto"/>
        </w:rPr>
      </w:pPr>
      <w:bookmarkStart w:id="0" w:name="_Toc5358623"/>
      <w:r w:rsidRPr="004C4CFA">
        <w:rPr>
          <w:color w:val="auto"/>
        </w:rPr>
        <w:lastRenderedPageBreak/>
        <w:t>Inleiding</w:t>
      </w:r>
      <w:bookmarkEnd w:id="0"/>
    </w:p>
    <w:p w:rsidR="00F51A3D" w:rsidRPr="00AF478B" w:rsidRDefault="0016160D" w:rsidP="00F51A3D">
      <w:r>
        <w:t xml:space="preserve">In dit document bevindt zich het </w:t>
      </w:r>
      <w:r w:rsidR="00D44825">
        <w:t>technisch</w:t>
      </w:r>
      <w:r>
        <w:t xml:space="preserve"> ontwerp van de opdracht Verkeerssimulatie.</w:t>
      </w:r>
      <w:r w:rsidR="00AF478B">
        <w:t xml:space="preserve"> In de plaats Gendt is er bij een school een voetgangersoversteekplaats. Om de snelheid van het verkeer te reduceren heeft men aan beide zijden voor de oversteekplaats versmallingen aangebracht.</w:t>
      </w:r>
      <w:r>
        <w:t xml:space="preserve"> </w:t>
      </w:r>
      <w:r w:rsidR="00AF478B">
        <w:t xml:space="preserve">Op pagina 4 bevindt zich het toestandsdiagram van mijn programma. Een </w:t>
      </w:r>
      <w:proofErr w:type="spellStart"/>
      <w:r w:rsidR="00AF478B">
        <w:t>klassediagram</w:t>
      </w:r>
      <w:proofErr w:type="spellEnd"/>
      <w:r w:rsidR="00AF478B">
        <w:t xml:space="preserve"> met uitleg van functies bevinden zich op pagina 5 t/m 9 en op pagina 10 staat een </w:t>
      </w:r>
      <w:proofErr w:type="spellStart"/>
      <w:r w:rsidR="00AF478B">
        <w:t>fritzingdiagram</w:t>
      </w:r>
      <w:proofErr w:type="spellEnd"/>
      <w:r w:rsidR="00AF478B">
        <w:t>.</w:t>
      </w:r>
      <w:r w:rsidR="00F51A3D">
        <w:br w:type="page"/>
      </w:r>
    </w:p>
    <w:p w:rsidR="00677602" w:rsidRPr="00430AF3" w:rsidRDefault="00430AF3" w:rsidP="00677602">
      <w:pPr>
        <w:pStyle w:val="Kop1"/>
        <w:rPr>
          <w:color w:val="auto"/>
        </w:rPr>
      </w:pPr>
      <w:bookmarkStart w:id="1" w:name="_Toc5358624"/>
      <w:r>
        <w:rPr>
          <w:color w:val="auto"/>
        </w:rPr>
        <w:lastRenderedPageBreak/>
        <w:t>Toestandsdiagram</w:t>
      </w:r>
      <w:bookmarkEnd w:id="1"/>
    </w:p>
    <w:p w:rsidR="00A40FDB" w:rsidRDefault="00726CB6" w:rsidP="00A40FDB">
      <w:r>
        <w:rPr>
          <w:noProof/>
        </w:rPr>
        <w:drawing>
          <wp:anchor distT="0" distB="0" distL="114300" distR="114300" simplePos="0" relativeHeight="251661312" behindDoc="0" locked="0" layoutInCell="1" allowOverlap="1" wp14:anchorId="0B486902">
            <wp:simplePos x="0" y="0"/>
            <wp:positionH relativeFrom="column">
              <wp:posOffset>-663575</wp:posOffset>
            </wp:positionH>
            <wp:positionV relativeFrom="paragraph">
              <wp:posOffset>232410</wp:posOffset>
            </wp:positionV>
            <wp:extent cx="7048500" cy="5424170"/>
            <wp:effectExtent l="0" t="0" r="0" b="508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FDB" w:rsidRDefault="00A40FDB" w:rsidP="00A40FDB"/>
    <w:p w:rsidR="00430AF3" w:rsidRDefault="00430AF3">
      <w:r>
        <w:br w:type="page"/>
      </w:r>
    </w:p>
    <w:p w:rsidR="00882A98" w:rsidRDefault="00882A98" w:rsidP="00430AF3">
      <w:pPr>
        <w:pStyle w:val="Kop1"/>
        <w:rPr>
          <w:color w:val="auto"/>
        </w:rPr>
        <w:sectPr w:rsidR="00882A98" w:rsidSect="00677602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AF3" w:rsidRPr="00430AF3" w:rsidRDefault="00306C21" w:rsidP="00430AF3">
      <w:pPr>
        <w:pStyle w:val="Kop1"/>
        <w:rPr>
          <w:color w:val="auto"/>
        </w:rPr>
      </w:pPr>
      <w:bookmarkStart w:id="2" w:name="_Toc5358625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26071E">
            <wp:simplePos x="0" y="0"/>
            <wp:positionH relativeFrom="column">
              <wp:posOffset>-800735</wp:posOffset>
            </wp:positionH>
            <wp:positionV relativeFrom="paragraph">
              <wp:posOffset>639445</wp:posOffset>
            </wp:positionV>
            <wp:extent cx="10479405" cy="3002280"/>
            <wp:effectExtent l="0" t="0" r="0" b="762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94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 </w:t>
      </w:r>
      <w:proofErr w:type="spellStart"/>
      <w:r w:rsidR="00430AF3">
        <w:rPr>
          <w:color w:val="auto"/>
        </w:rPr>
        <w:t>Klassediagram</w:t>
      </w:r>
      <w:bookmarkEnd w:id="2"/>
      <w:proofErr w:type="spellEnd"/>
    </w:p>
    <w:p w:rsidR="000C4AE6" w:rsidRDefault="000C4AE6" w:rsidP="00430AF3">
      <w:pPr>
        <w:pStyle w:val="Geenafstand"/>
      </w:pPr>
    </w:p>
    <w:p w:rsidR="00DE6386" w:rsidRDefault="00DE6386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42743" w:rsidTr="00301217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  <w:proofErr w:type="spellStart"/>
            <w:r w:rsidRPr="000B7642">
              <w:rPr>
                <w:sz w:val="40"/>
              </w:rPr>
              <w:t>Main</w:t>
            </w:r>
            <w:proofErr w:type="spellEnd"/>
          </w:p>
        </w:tc>
      </w:tr>
      <w:tr w:rsidR="00142743" w:rsidTr="00301217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2"/>
              <w:gridCol w:w="1382"/>
              <w:gridCol w:w="1583"/>
            </w:tblGrid>
            <w:tr w:rsidR="0025796B" w:rsidTr="00D51F91">
              <w:tc>
                <w:tcPr>
                  <w:tcW w:w="258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2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2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25796B" w:rsidTr="00D51F91">
              <w:tc>
                <w:tcPr>
                  <w:tcW w:w="2581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setup</w:t>
                  </w:r>
                </w:p>
              </w:tc>
              <w:tc>
                <w:tcPr>
                  <w:tcW w:w="8222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 xml:space="preserve">Voert alle </w:t>
                  </w:r>
                  <w:proofErr w:type="spellStart"/>
                  <w:r>
                    <w:t>Setups</w:t>
                  </w:r>
                  <w:proofErr w:type="spellEnd"/>
                  <w:r>
                    <w:t xml:space="preserve"> van het programma uit.</w:t>
                  </w:r>
                </w:p>
              </w:tc>
              <w:tc>
                <w:tcPr>
                  <w:tcW w:w="1382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25796B" w:rsidTr="00D51F91">
              <w:tc>
                <w:tcPr>
                  <w:tcW w:w="2581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loop</w:t>
                  </w:r>
                </w:p>
              </w:tc>
              <w:tc>
                <w:tcPr>
                  <w:tcW w:w="8222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Verandert de verschillende toestanden van de verkeerssituatie.</w:t>
                  </w:r>
                </w:p>
              </w:tc>
              <w:tc>
                <w:tcPr>
                  <w:tcW w:w="1382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25796B" w:rsidTr="00D51F91">
              <w:tc>
                <w:tcPr>
                  <w:tcW w:w="2581" w:type="dxa"/>
                </w:tcPr>
                <w:p w:rsidR="00142743" w:rsidRDefault="00142743" w:rsidP="00301217">
                  <w:pPr>
                    <w:pStyle w:val="Geenafstand"/>
                  </w:pPr>
                  <w:proofErr w:type="spellStart"/>
                  <w:r>
                    <w:t>resetTimer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 xml:space="preserve">Verandert de waarde van </w:t>
                  </w:r>
                  <w:proofErr w:type="spellStart"/>
                  <w:r>
                    <w:t>previousMillis</w:t>
                  </w:r>
                  <w:proofErr w:type="spellEnd"/>
                  <w:r>
                    <w:t xml:space="preserve"> naar de actuele tijd.</w:t>
                  </w:r>
                </w:p>
              </w:tc>
              <w:tc>
                <w:tcPr>
                  <w:tcW w:w="1382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25796B" w:rsidTr="00D51F91">
              <w:tc>
                <w:tcPr>
                  <w:tcW w:w="2581" w:type="dxa"/>
                </w:tcPr>
                <w:p w:rsidR="00142743" w:rsidRDefault="00142743" w:rsidP="00301217">
                  <w:pPr>
                    <w:pStyle w:val="Geenafstand"/>
                  </w:pPr>
                  <w:proofErr w:type="spellStart"/>
                  <w:r>
                    <w:t>startTimer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 xml:space="preserve">Past </w:t>
                  </w:r>
                  <w:proofErr w:type="spellStart"/>
                  <w:r>
                    <w:t>currentMillis</w:t>
                  </w:r>
                  <w:proofErr w:type="spellEnd"/>
                  <w:r>
                    <w:t xml:space="preserve"> aan naar de actuele tijd.</w:t>
                  </w:r>
                </w:p>
              </w:tc>
              <w:tc>
                <w:tcPr>
                  <w:tcW w:w="1382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142743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</w:tbl>
          <w:p w:rsidR="00142743" w:rsidRDefault="00142743" w:rsidP="00301217">
            <w:pPr>
              <w:pStyle w:val="Geenafstand"/>
            </w:pPr>
          </w:p>
          <w:p w:rsidR="00142743" w:rsidRDefault="00142743" w:rsidP="00301217">
            <w:pPr>
              <w:pStyle w:val="Geenafstand"/>
            </w:pPr>
          </w:p>
        </w:tc>
      </w:tr>
    </w:tbl>
    <w:p w:rsidR="0025796B" w:rsidRDefault="0025796B" w:rsidP="00301217">
      <w:pPr>
        <w:pStyle w:val="Geenafstand"/>
        <w:rPr>
          <w:sz w:val="40"/>
        </w:rPr>
        <w:sectPr w:rsidR="0025796B" w:rsidSect="00882A9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42743" w:rsidTr="00142743">
        <w:tc>
          <w:tcPr>
            <w:tcW w:w="13994" w:type="dxa"/>
          </w:tcPr>
          <w:p w:rsidR="00142743" w:rsidRPr="00142743" w:rsidRDefault="00142743" w:rsidP="00301217">
            <w:pPr>
              <w:pStyle w:val="Geenafstand"/>
              <w:rPr>
                <w:sz w:val="40"/>
              </w:rPr>
            </w:pPr>
            <w:proofErr w:type="spellStart"/>
            <w:r>
              <w:rPr>
                <w:sz w:val="40"/>
              </w:rPr>
              <w:lastRenderedPageBreak/>
              <w:t>LedPatronen</w:t>
            </w:r>
            <w:proofErr w:type="spellEnd"/>
          </w:p>
        </w:tc>
      </w:tr>
      <w:tr w:rsidR="00142743" w:rsidTr="00142743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2"/>
              <w:gridCol w:w="1382"/>
              <w:gridCol w:w="1583"/>
            </w:tblGrid>
            <w:tr w:rsidR="00D51F91" w:rsidTr="00D51F91">
              <w:tc>
                <w:tcPr>
                  <w:tcW w:w="258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2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2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142743" w:rsidP="00301217">
                  <w:pPr>
                    <w:pStyle w:val="Geenafstand"/>
                  </w:pPr>
                  <w:proofErr w:type="spellStart"/>
                  <w:r>
                    <w:t>knipperGeel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Knippert beide gele lichten.</w:t>
                  </w:r>
                </w:p>
              </w:tc>
              <w:tc>
                <w:tcPr>
                  <w:tcW w:w="1382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142743" w:rsidP="00301217">
                  <w:pPr>
                    <w:pStyle w:val="Geenafstand"/>
                  </w:pPr>
                  <w:proofErr w:type="spellStart"/>
                  <w:r>
                    <w:t>rodeLedsAan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Zet beide rode lichten aan.</w:t>
                  </w:r>
                </w:p>
              </w:tc>
              <w:tc>
                <w:tcPr>
                  <w:tcW w:w="1382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142743" w:rsidP="00301217">
                  <w:pPr>
                    <w:pStyle w:val="Geenafstand"/>
                  </w:pPr>
                  <w:proofErr w:type="spellStart"/>
                  <w:r>
                    <w:t>rodeLedsUit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Zet beide rode lichten uit.</w:t>
                  </w:r>
                </w:p>
              </w:tc>
              <w:tc>
                <w:tcPr>
                  <w:tcW w:w="1382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142743" w:rsidP="00301217">
                  <w:pPr>
                    <w:pStyle w:val="Geenafstand"/>
                  </w:pPr>
                  <w:proofErr w:type="spellStart"/>
                  <w:r>
                    <w:t>geleLedsAan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Zet beide gele lichten aan.</w:t>
                  </w:r>
                </w:p>
              </w:tc>
              <w:tc>
                <w:tcPr>
                  <w:tcW w:w="1382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142743" w:rsidP="00301217">
                  <w:pPr>
                    <w:pStyle w:val="Geenafstand"/>
                  </w:pPr>
                  <w:proofErr w:type="spellStart"/>
                  <w:r>
                    <w:t>geleLedsUit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Zet beide gele lichten uit.</w:t>
                  </w:r>
                </w:p>
              </w:tc>
              <w:tc>
                <w:tcPr>
                  <w:tcW w:w="1382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47002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</w:tbl>
          <w:p w:rsidR="00142743" w:rsidRDefault="00142743" w:rsidP="00301217">
            <w:pPr>
              <w:pStyle w:val="Geenafstand"/>
            </w:pPr>
          </w:p>
          <w:p w:rsidR="00142743" w:rsidRDefault="00142743" w:rsidP="00301217">
            <w:pPr>
              <w:pStyle w:val="Geenafstand"/>
            </w:pPr>
          </w:p>
        </w:tc>
      </w:tr>
    </w:tbl>
    <w:p w:rsidR="00142743" w:rsidRDefault="00142743" w:rsidP="00430AF3">
      <w:pPr>
        <w:pStyle w:val="Geenafstand"/>
      </w:pPr>
    </w:p>
    <w:p w:rsidR="00142743" w:rsidRDefault="00142743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42743" w:rsidRPr="00142743" w:rsidTr="00301217">
        <w:tc>
          <w:tcPr>
            <w:tcW w:w="13994" w:type="dxa"/>
          </w:tcPr>
          <w:p w:rsidR="00142743" w:rsidRPr="00142743" w:rsidRDefault="00347002" w:rsidP="00301217">
            <w:pPr>
              <w:pStyle w:val="Geenafstand"/>
              <w:rPr>
                <w:sz w:val="40"/>
              </w:rPr>
            </w:pPr>
            <w:proofErr w:type="spellStart"/>
            <w:r>
              <w:rPr>
                <w:sz w:val="40"/>
              </w:rPr>
              <w:t>LedControl</w:t>
            </w:r>
            <w:proofErr w:type="spellEnd"/>
          </w:p>
        </w:tc>
      </w:tr>
      <w:tr w:rsidR="00142743" w:rsidTr="00301217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2"/>
              <w:gridCol w:w="1382"/>
              <w:gridCol w:w="1583"/>
            </w:tblGrid>
            <w:tr w:rsidR="006D0132" w:rsidTr="00D51F91">
              <w:tc>
                <w:tcPr>
                  <w:tcW w:w="258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2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2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6D0132" w:rsidTr="00D51F91">
              <w:tc>
                <w:tcPr>
                  <w:tcW w:w="2581" w:type="dxa"/>
                </w:tcPr>
                <w:p w:rsidR="00142743" w:rsidRDefault="006D0132" w:rsidP="00301217">
                  <w:pPr>
                    <w:pStyle w:val="Geenafstand"/>
                  </w:pPr>
                  <w:proofErr w:type="spellStart"/>
                  <w:r>
                    <w:t>ledControlSetup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25796B" w:rsidP="00301217">
                  <w:pPr>
                    <w:pStyle w:val="Geenafstand"/>
                  </w:pPr>
                  <w:r>
                    <w:t xml:space="preserve">Zorgt ervoor dat de </w:t>
                  </w:r>
                  <w:proofErr w:type="spellStart"/>
                  <w:r>
                    <w:t>leds</w:t>
                  </w:r>
                  <w:proofErr w:type="spellEnd"/>
                  <w:r>
                    <w:t xml:space="preserve"> aan kunnen gaan.</w:t>
                  </w:r>
                </w:p>
              </w:tc>
              <w:tc>
                <w:tcPr>
                  <w:tcW w:w="1382" w:type="dxa"/>
                </w:tcPr>
                <w:p w:rsidR="00142743" w:rsidRDefault="0025796B" w:rsidP="00301217">
                  <w:pPr>
                    <w:pStyle w:val="Geenafstand"/>
                  </w:pPr>
                  <w:proofErr w:type="spellStart"/>
                  <w:r>
                    <w:t>Leds</w:t>
                  </w:r>
                  <w:proofErr w:type="spellEnd"/>
                  <w:r>
                    <w:t xml:space="preserve">[], </w:t>
                  </w:r>
                  <w:proofErr w:type="spellStart"/>
                  <w:r>
                    <w:t>nLeds</w:t>
                  </w:r>
                  <w:proofErr w:type="spellEnd"/>
                </w:p>
              </w:tc>
              <w:tc>
                <w:tcPr>
                  <w:tcW w:w="1583" w:type="dxa"/>
                </w:tcPr>
                <w:p w:rsidR="00142743" w:rsidRDefault="0025796B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6D0132" w:rsidTr="00D51F91">
              <w:tc>
                <w:tcPr>
                  <w:tcW w:w="2581" w:type="dxa"/>
                </w:tcPr>
                <w:p w:rsidR="00142743" w:rsidRDefault="006D0132" w:rsidP="00301217">
                  <w:pPr>
                    <w:pStyle w:val="Geenafstand"/>
                  </w:pPr>
                  <w:proofErr w:type="spellStart"/>
                  <w:r>
                    <w:t>ledControlSetLedOn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25796B" w:rsidP="00301217">
                  <w:pPr>
                    <w:pStyle w:val="Geenafstand"/>
                  </w:pPr>
                  <w:r>
                    <w:t>Zet een specifieke led aan.</w:t>
                  </w:r>
                </w:p>
              </w:tc>
              <w:tc>
                <w:tcPr>
                  <w:tcW w:w="1382" w:type="dxa"/>
                </w:tcPr>
                <w:p w:rsidR="00142743" w:rsidRDefault="0025796B" w:rsidP="00301217">
                  <w:pPr>
                    <w:pStyle w:val="Geenafstand"/>
                  </w:pPr>
                  <w:proofErr w:type="spellStart"/>
                  <w:r>
                    <w:t>ledNummer</w:t>
                  </w:r>
                  <w:proofErr w:type="spellEnd"/>
                </w:p>
              </w:tc>
              <w:tc>
                <w:tcPr>
                  <w:tcW w:w="1583" w:type="dxa"/>
                </w:tcPr>
                <w:p w:rsidR="00142743" w:rsidRDefault="0025796B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6D0132" w:rsidTr="00D51F91">
              <w:tc>
                <w:tcPr>
                  <w:tcW w:w="2581" w:type="dxa"/>
                </w:tcPr>
                <w:p w:rsidR="00142743" w:rsidRDefault="006D0132" w:rsidP="00301217">
                  <w:pPr>
                    <w:pStyle w:val="Geenafstand"/>
                  </w:pPr>
                  <w:proofErr w:type="spellStart"/>
                  <w:r>
                    <w:t>ledControlSetLedOff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25796B" w:rsidP="00301217">
                  <w:pPr>
                    <w:pStyle w:val="Geenafstand"/>
                  </w:pPr>
                  <w:r>
                    <w:t>Zet een specifieke led uit.</w:t>
                  </w:r>
                </w:p>
              </w:tc>
              <w:tc>
                <w:tcPr>
                  <w:tcW w:w="1382" w:type="dxa"/>
                </w:tcPr>
                <w:p w:rsidR="00142743" w:rsidRDefault="0025796B" w:rsidP="00301217">
                  <w:pPr>
                    <w:pStyle w:val="Geenafstand"/>
                  </w:pPr>
                  <w:proofErr w:type="spellStart"/>
                  <w:r>
                    <w:t>ledNummer</w:t>
                  </w:r>
                  <w:proofErr w:type="spellEnd"/>
                </w:p>
              </w:tc>
              <w:tc>
                <w:tcPr>
                  <w:tcW w:w="1583" w:type="dxa"/>
                </w:tcPr>
                <w:p w:rsidR="00142743" w:rsidRDefault="0025796B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</w:tbl>
          <w:p w:rsidR="00142743" w:rsidRDefault="00142743" w:rsidP="00301217">
            <w:pPr>
              <w:pStyle w:val="Geenafstand"/>
            </w:pPr>
          </w:p>
          <w:p w:rsidR="00142743" w:rsidRDefault="00142743" w:rsidP="00301217">
            <w:pPr>
              <w:pStyle w:val="Geenafstand"/>
            </w:pPr>
          </w:p>
        </w:tc>
      </w:tr>
    </w:tbl>
    <w:p w:rsidR="00142743" w:rsidRDefault="00142743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42743" w:rsidRPr="00142743" w:rsidTr="00301217">
        <w:tc>
          <w:tcPr>
            <w:tcW w:w="13994" w:type="dxa"/>
          </w:tcPr>
          <w:p w:rsidR="00142743" w:rsidRPr="00142743" w:rsidRDefault="00804F01" w:rsidP="00301217">
            <w:pPr>
              <w:pStyle w:val="Geenafstand"/>
              <w:rPr>
                <w:sz w:val="40"/>
              </w:rPr>
            </w:pPr>
            <w:proofErr w:type="spellStart"/>
            <w:r>
              <w:rPr>
                <w:sz w:val="40"/>
              </w:rPr>
              <w:t>LdrInput</w:t>
            </w:r>
            <w:proofErr w:type="spellEnd"/>
          </w:p>
        </w:tc>
      </w:tr>
      <w:tr w:rsidR="00142743" w:rsidTr="00301217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2"/>
              <w:gridCol w:w="1382"/>
              <w:gridCol w:w="1583"/>
            </w:tblGrid>
            <w:tr w:rsidR="00D51F91" w:rsidTr="00D51F91">
              <w:tc>
                <w:tcPr>
                  <w:tcW w:w="258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2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2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804F01" w:rsidP="00301217">
                  <w:pPr>
                    <w:pStyle w:val="Geenafstand"/>
                  </w:pPr>
                  <w:proofErr w:type="spellStart"/>
                  <w:r>
                    <w:t>isDonker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Pr="00D51F91" w:rsidRDefault="00D51F91" w:rsidP="00301217">
                  <w:pPr>
                    <w:pStyle w:val="Geenafstand"/>
                    <w:rPr>
                      <w:lang w:val="en-GB"/>
                    </w:rPr>
                  </w:pPr>
                  <w:proofErr w:type="spellStart"/>
                  <w:r w:rsidRPr="00D51F91">
                    <w:rPr>
                      <w:lang w:val="en-GB"/>
                    </w:rPr>
                    <w:t>Returnt</w:t>
                  </w:r>
                  <w:proofErr w:type="spellEnd"/>
                  <w:r w:rsidRPr="00D51F91">
                    <w:rPr>
                      <w:lang w:val="en-GB"/>
                    </w:rPr>
                    <w:t xml:space="preserve"> of het </w:t>
                  </w:r>
                  <w:proofErr w:type="spellStart"/>
                  <w:r w:rsidRPr="00D51F91">
                    <w:rPr>
                      <w:lang w:val="en-GB"/>
                    </w:rPr>
                    <w:t>donker</w:t>
                  </w:r>
                  <w:proofErr w:type="spellEnd"/>
                  <w:r w:rsidRPr="00D51F91">
                    <w:rPr>
                      <w:lang w:val="en-GB"/>
                    </w:rPr>
                    <w:t xml:space="preserve"> i</w:t>
                  </w:r>
                  <w:r>
                    <w:rPr>
                      <w:lang w:val="en-GB"/>
                    </w:rPr>
                    <w:t xml:space="preserve">s of </w:t>
                  </w:r>
                  <w:proofErr w:type="spellStart"/>
                  <w:r>
                    <w:rPr>
                      <w:lang w:val="en-GB"/>
                    </w:rPr>
                    <w:t>niet</w:t>
                  </w:r>
                  <w:proofErr w:type="spellEnd"/>
                  <w:r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1382" w:type="dxa"/>
                </w:tcPr>
                <w:p w:rsidR="00142743" w:rsidRDefault="00D51F9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Boolean</w:t>
                  </w:r>
                  <w:proofErr w:type="spellEnd"/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804F01" w:rsidP="00301217">
                  <w:pPr>
                    <w:pStyle w:val="Geenafstand"/>
                  </w:pPr>
                  <w:proofErr w:type="spellStart"/>
                  <w:r>
                    <w:t>ldrSetup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D51F91" w:rsidP="00301217">
                  <w:pPr>
                    <w:pStyle w:val="Geenafstand"/>
                  </w:pPr>
                  <w:r>
                    <w:t xml:space="preserve">Zorgt ervoor dat de </w:t>
                  </w:r>
                  <w:proofErr w:type="spellStart"/>
                  <w:r>
                    <w:t>ldr</w:t>
                  </w:r>
                  <w:proofErr w:type="spellEnd"/>
                  <w:r>
                    <w:t xml:space="preserve"> ingelezen kan worden.</w:t>
                  </w:r>
                </w:p>
              </w:tc>
              <w:tc>
                <w:tcPr>
                  <w:tcW w:w="1382" w:type="dxa"/>
                </w:tcPr>
                <w:p w:rsidR="00142743" w:rsidRDefault="00D51F9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D51F9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</w:tbl>
          <w:p w:rsidR="00142743" w:rsidRDefault="00142743" w:rsidP="00301217">
            <w:pPr>
              <w:pStyle w:val="Geenafstand"/>
            </w:pPr>
          </w:p>
          <w:p w:rsidR="00142743" w:rsidRDefault="00142743" w:rsidP="00301217">
            <w:pPr>
              <w:pStyle w:val="Geenafstand"/>
            </w:pPr>
          </w:p>
        </w:tc>
      </w:tr>
    </w:tbl>
    <w:p w:rsidR="00142743" w:rsidRDefault="00142743" w:rsidP="00430AF3">
      <w:pPr>
        <w:pStyle w:val="Geenafstand"/>
      </w:pPr>
    </w:p>
    <w:p w:rsidR="00804F01" w:rsidRDefault="00804F01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42743" w:rsidRPr="00142743" w:rsidTr="00301217">
        <w:tc>
          <w:tcPr>
            <w:tcW w:w="13994" w:type="dxa"/>
          </w:tcPr>
          <w:p w:rsidR="00142743" w:rsidRPr="00142743" w:rsidRDefault="00D51F91" w:rsidP="00301217">
            <w:pPr>
              <w:pStyle w:val="Geenafstand"/>
              <w:rPr>
                <w:sz w:val="40"/>
              </w:rPr>
            </w:pPr>
            <w:proofErr w:type="spellStart"/>
            <w:r>
              <w:rPr>
                <w:sz w:val="40"/>
              </w:rPr>
              <w:lastRenderedPageBreak/>
              <w:t>ButtonInput</w:t>
            </w:r>
            <w:proofErr w:type="spellEnd"/>
          </w:p>
        </w:tc>
      </w:tr>
      <w:tr w:rsidR="00142743" w:rsidTr="00301217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2"/>
              <w:gridCol w:w="1382"/>
              <w:gridCol w:w="1583"/>
            </w:tblGrid>
            <w:tr w:rsidR="00142743" w:rsidTr="00D51F91">
              <w:tc>
                <w:tcPr>
                  <w:tcW w:w="258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2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2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buttonSetup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Zet alle voor alle buttons, hun state op “</w:t>
                  </w:r>
                  <w:proofErr w:type="spellStart"/>
                  <w:r>
                    <w:t>Released</w:t>
                  </w:r>
                  <w:proofErr w:type="spellEnd"/>
                  <w:r>
                    <w:t>”.</w:t>
                  </w:r>
                </w:p>
              </w:tc>
              <w:tc>
                <w:tcPr>
                  <w:tcW w:w="1382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checkButtonInput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Checkt voor alle buttons of ze ingedrukt zijn of niet.</w:t>
                  </w:r>
                </w:p>
              </w:tc>
              <w:tc>
                <w:tcPr>
                  <w:tcW w:w="1382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buttonPressed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Checkt voor een knop of hij is ingedrukt.</w:t>
                  </w:r>
                </w:p>
              </w:tc>
              <w:tc>
                <w:tcPr>
                  <w:tcW w:w="1382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buttonPin</w:t>
                  </w:r>
                  <w:proofErr w:type="spellEnd"/>
                </w:p>
              </w:tc>
              <w:tc>
                <w:tcPr>
                  <w:tcW w:w="1583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Boolean</w:t>
                  </w:r>
                  <w:proofErr w:type="spellEnd"/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buttonReleased</w:t>
                  </w:r>
                  <w:proofErr w:type="spellEnd"/>
                </w:p>
              </w:tc>
              <w:tc>
                <w:tcPr>
                  <w:tcW w:w="8222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Checkt of een knop is losgelaten.</w:t>
                  </w:r>
                </w:p>
              </w:tc>
              <w:tc>
                <w:tcPr>
                  <w:tcW w:w="1382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buttonPin</w:t>
                  </w:r>
                  <w:proofErr w:type="spellEnd"/>
                </w:p>
              </w:tc>
              <w:tc>
                <w:tcPr>
                  <w:tcW w:w="1583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boolean</w:t>
                  </w:r>
                  <w:proofErr w:type="spellEnd"/>
                </w:p>
              </w:tc>
            </w:tr>
          </w:tbl>
          <w:p w:rsidR="00142743" w:rsidRDefault="00142743" w:rsidP="00301217">
            <w:pPr>
              <w:pStyle w:val="Geenafstand"/>
            </w:pPr>
          </w:p>
          <w:p w:rsidR="00142743" w:rsidRDefault="00142743" w:rsidP="00301217">
            <w:pPr>
              <w:pStyle w:val="Geenafstand"/>
            </w:pPr>
          </w:p>
        </w:tc>
      </w:tr>
    </w:tbl>
    <w:p w:rsidR="00142743" w:rsidRDefault="00142743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42743" w:rsidRPr="00142743" w:rsidTr="00301217">
        <w:tc>
          <w:tcPr>
            <w:tcW w:w="13994" w:type="dxa"/>
          </w:tcPr>
          <w:p w:rsidR="00142743" w:rsidRPr="00142743" w:rsidRDefault="00D51F91" w:rsidP="00301217">
            <w:pPr>
              <w:pStyle w:val="Geenafstand"/>
              <w:rPr>
                <w:sz w:val="40"/>
              </w:rPr>
            </w:pPr>
            <w:r>
              <w:rPr>
                <w:sz w:val="40"/>
              </w:rPr>
              <w:t>Slagboom</w:t>
            </w:r>
          </w:p>
        </w:tc>
      </w:tr>
      <w:tr w:rsidR="00142743" w:rsidTr="00301217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1"/>
              <w:gridCol w:w="1383"/>
              <w:gridCol w:w="1583"/>
            </w:tblGrid>
            <w:tr w:rsidR="00D51F91" w:rsidTr="00D51F91">
              <w:tc>
                <w:tcPr>
                  <w:tcW w:w="258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slagboomSetup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 xml:space="preserve">Voert de </w:t>
                  </w:r>
                  <w:proofErr w:type="spellStart"/>
                  <w:r>
                    <w:t>servoSetup</w:t>
                  </w:r>
                  <w:proofErr w:type="spellEnd"/>
                  <w:r>
                    <w:t xml:space="preserve"> uit.</w:t>
                  </w:r>
                </w:p>
              </w:tc>
              <w:tc>
                <w:tcPr>
                  <w:tcW w:w="13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slagboomOpenen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Opent de slagboom.</w:t>
                  </w:r>
                </w:p>
              </w:tc>
              <w:tc>
                <w:tcPr>
                  <w:tcW w:w="13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slagboomSluiten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Sluit de slagboom.</w:t>
                  </w:r>
                </w:p>
              </w:tc>
              <w:tc>
                <w:tcPr>
                  <w:tcW w:w="13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</w:tbl>
          <w:p w:rsidR="00142743" w:rsidRDefault="00142743" w:rsidP="00301217">
            <w:pPr>
              <w:pStyle w:val="Geenafstand"/>
            </w:pPr>
          </w:p>
          <w:p w:rsidR="00142743" w:rsidRDefault="00142743" w:rsidP="00301217">
            <w:pPr>
              <w:pStyle w:val="Geenafstand"/>
            </w:pPr>
          </w:p>
        </w:tc>
      </w:tr>
    </w:tbl>
    <w:p w:rsidR="00142743" w:rsidRDefault="00142743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42743" w:rsidRPr="00142743" w:rsidTr="00301217">
        <w:tc>
          <w:tcPr>
            <w:tcW w:w="13994" w:type="dxa"/>
          </w:tcPr>
          <w:p w:rsidR="00142743" w:rsidRPr="00142743" w:rsidRDefault="00D51F91" w:rsidP="00301217">
            <w:pPr>
              <w:pStyle w:val="Geenafstand"/>
              <w:rPr>
                <w:sz w:val="40"/>
              </w:rPr>
            </w:pPr>
            <w:proofErr w:type="spellStart"/>
            <w:r>
              <w:rPr>
                <w:sz w:val="40"/>
              </w:rPr>
              <w:t>Servo</w:t>
            </w:r>
            <w:proofErr w:type="spellEnd"/>
          </w:p>
        </w:tc>
      </w:tr>
      <w:tr w:rsidR="00142743" w:rsidTr="00301217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1"/>
              <w:gridCol w:w="1383"/>
              <w:gridCol w:w="1583"/>
            </w:tblGrid>
            <w:tr w:rsidR="00142743" w:rsidTr="00D51F91">
              <w:tc>
                <w:tcPr>
                  <w:tcW w:w="258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servoSetup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 xml:space="preserve">Zorgt ervoor dat de </w:t>
                  </w:r>
                  <w:proofErr w:type="spellStart"/>
                  <w:r>
                    <w:t>servo</w:t>
                  </w:r>
                  <w:proofErr w:type="spellEnd"/>
                  <w:r>
                    <w:t xml:space="preserve"> werkt en dat de positie naar 0 gaat.</w:t>
                  </w:r>
                </w:p>
              </w:tc>
              <w:tc>
                <w:tcPr>
                  <w:tcW w:w="13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servoMoveTo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 xml:space="preserve">Verplaatst de positie van de </w:t>
                  </w:r>
                  <w:proofErr w:type="spellStart"/>
                  <w:r>
                    <w:t>servo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83" w:type="dxa"/>
                </w:tcPr>
                <w:p w:rsidR="00142743" w:rsidRDefault="00306C21" w:rsidP="00301217">
                  <w:pPr>
                    <w:pStyle w:val="Geenafstand"/>
                  </w:pPr>
                  <w:proofErr w:type="spellStart"/>
                  <w:r>
                    <w:t>Current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to</w:t>
                  </w:r>
                  <w:proofErr w:type="spellEnd"/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int</w:t>
                  </w:r>
                </w:p>
              </w:tc>
            </w:tr>
          </w:tbl>
          <w:p w:rsidR="00142743" w:rsidRDefault="00142743" w:rsidP="00301217">
            <w:pPr>
              <w:pStyle w:val="Geenafstand"/>
            </w:pPr>
          </w:p>
          <w:p w:rsidR="00142743" w:rsidRDefault="00142743" w:rsidP="00301217">
            <w:pPr>
              <w:pStyle w:val="Geenafstand"/>
            </w:pPr>
          </w:p>
        </w:tc>
      </w:tr>
    </w:tbl>
    <w:p w:rsidR="00142743" w:rsidRDefault="00142743" w:rsidP="00430AF3">
      <w:pPr>
        <w:pStyle w:val="Geenafstand"/>
      </w:pPr>
    </w:p>
    <w:p w:rsidR="00D51F91" w:rsidRDefault="00D51F91" w:rsidP="00430AF3">
      <w:pPr>
        <w:pStyle w:val="Geenafstand"/>
      </w:pPr>
    </w:p>
    <w:p w:rsidR="00D51F91" w:rsidRDefault="00D51F91" w:rsidP="00430AF3">
      <w:pPr>
        <w:pStyle w:val="Geenafstand"/>
      </w:pPr>
    </w:p>
    <w:p w:rsidR="00D51F91" w:rsidRDefault="00D51F91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42743" w:rsidRPr="00142743" w:rsidTr="00301217">
        <w:tc>
          <w:tcPr>
            <w:tcW w:w="13994" w:type="dxa"/>
          </w:tcPr>
          <w:p w:rsidR="00142743" w:rsidRPr="00142743" w:rsidRDefault="00D51F91" w:rsidP="00301217">
            <w:pPr>
              <w:pStyle w:val="Geenafstand"/>
              <w:rPr>
                <w:sz w:val="40"/>
              </w:rPr>
            </w:pPr>
            <w:proofErr w:type="spellStart"/>
            <w:r>
              <w:rPr>
                <w:sz w:val="40"/>
              </w:rPr>
              <w:lastRenderedPageBreak/>
              <w:t>DisplayPatronen</w:t>
            </w:r>
            <w:proofErr w:type="spellEnd"/>
          </w:p>
        </w:tc>
      </w:tr>
      <w:tr w:rsidR="00142743" w:rsidTr="00301217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8"/>
              <w:gridCol w:w="1376"/>
              <w:gridCol w:w="1583"/>
            </w:tblGrid>
            <w:tr w:rsidR="00D51F91" w:rsidTr="00D51F91">
              <w:tc>
                <w:tcPr>
                  <w:tcW w:w="258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8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76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clearDisplay</w:t>
                  </w:r>
                  <w:proofErr w:type="spellEnd"/>
                </w:p>
              </w:tc>
              <w:tc>
                <w:tcPr>
                  <w:tcW w:w="8228" w:type="dxa"/>
                </w:tcPr>
                <w:p w:rsidR="00142743" w:rsidRDefault="00A62CCF" w:rsidP="00301217">
                  <w:pPr>
                    <w:pStyle w:val="Geenafstand"/>
                  </w:pPr>
                  <w:r>
                    <w:t xml:space="preserve">Voert </w:t>
                  </w:r>
                  <w:proofErr w:type="spellStart"/>
                  <w:r>
                    <w:t>clearShiftRegister</w:t>
                  </w:r>
                  <w:proofErr w:type="spellEnd"/>
                  <w:r>
                    <w:t xml:space="preserve"> uit, waardoor het display leeg gaat.</w:t>
                  </w:r>
                </w:p>
              </w:tc>
              <w:tc>
                <w:tcPr>
                  <w:tcW w:w="1376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toonDisplayLopen</w:t>
                  </w:r>
                  <w:proofErr w:type="spellEnd"/>
                </w:p>
              </w:tc>
              <w:tc>
                <w:tcPr>
                  <w:tcW w:w="8228" w:type="dxa"/>
                </w:tcPr>
                <w:p w:rsidR="00142743" w:rsidRDefault="00A62CCF" w:rsidP="00301217">
                  <w:pPr>
                    <w:pStyle w:val="Geenafstand"/>
                  </w:pPr>
                  <w:r>
                    <w:t>Stuurt een byte naar het shiftregister, waardoor het display een teken toont, dat aangeeft dat je mag lopen.</w:t>
                  </w:r>
                </w:p>
              </w:tc>
              <w:tc>
                <w:tcPr>
                  <w:tcW w:w="1376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toonDisplayAftellen</w:t>
                  </w:r>
                  <w:proofErr w:type="spellEnd"/>
                </w:p>
              </w:tc>
              <w:tc>
                <w:tcPr>
                  <w:tcW w:w="8228" w:type="dxa"/>
                </w:tcPr>
                <w:p w:rsidR="00142743" w:rsidRDefault="00A62CCF" w:rsidP="00301217">
                  <w:pPr>
                    <w:pStyle w:val="Geenafstand"/>
                  </w:pPr>
                  <w:r>
                    <w:t>Gaat voor elke seconde een array langs van bytes die naar het shiftregister worden gestuurd.</w:t>
                  </w:r>
                </w:p>
              </w:tc>
              <w:tc>
                <w:tcPr>
                  <w:tcW w:w="1376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A62CCF" w:rsidTr="00D51F91">
              <w:tc>
                <w:tcPr>
                  <w:tcW w:w="2581" w:type="dxa"/>
                </w:tcPr>
                <w:p w:rsidR="00A62CCF" w:rsidRDefault="00A62CCF" w:rsidP="00A62CCF">
                  <w:pPr>
                    <w:pStyle w:val="Geenafstand"/>
                  </w:pPr>
                  <w:proofErr w:type="spellStart"/>
                  <w:r>
                    <w:t>toonDisplayStop</w:t>
                  </w:r>
                  <w:proofErr w:type="spellEnd"/>
                </w:p>
              </w:tc>
              <w:tc>
                <w:tcPr>
                  <w:tcW w:w="8228" w:type="dxa"/>
                </w:tcPr>
                <w:p w:rsidR="00A62CCF" w:rsidRDefault="00A62CCF" w:rsidP="00A62CCF">
                  <w:pPr>
                    <w:pStyle w:val="Geenafstand"/>
                  </w:pPr>
                  <w:r>
                    <w:t>Stuurt een byte naar het shiftregister, waardoor het display een stopteken toont.</w:t>
                  </w:r>
                </w:p>
              </w:tc>
              <w:tc>
                <w:tcPr>
                  <w:tcW w:w="1376" w:type="dxa"/>
                </w:tcPr>
                <w:p w:rsidR="00A62CCF" w:rsidRDefault="00A62CCF" w:rsidP="00A62CCF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A62CCF" w:rsidRDefault="00A62CCF" w:rsidP="00A62CCF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A62CCF" w:rsidTr="00D51F91">
              <w:tc>
                <w:tcPr>
                  <w:tcW w:w="2581" w:type="dxa"/>
                </w:tcPr>
                <w:p w:rsidR="00A62CCF" w:rsidRDefault="00A62CCF" w:rsidP="00A62CCF">
                  <w:pPr>
                    <w:pStyle w:val="Geenafstand"/>
                  </w:pPr>
                  <w:proofErr w:type="spellStart"/>
                  <w:r>
                    <w:t>toonDisplayWaarschuwing</w:t>
                  </w:r>
                  <w:proofErr w:type="spellEnd"/>
                </w:p>
              </w:tc>
              <w:tc>
                <w:tcPr>
                  <w:tcW w:w="8228" w:type="dxa"/>
                </w:tcPr>
                <w:p w:rsidR="00A62CCF" w:rsidRDefault="00A62CCF" w:rsidP="00A62CCF">
                  <w:pPr>
                    <w:pStyle w:val="Geenafstand"/>
                  </w:pPr>
                  <w:r>
                    <w:t>Stuurt een byte naar het shiftregister, waardoor het display een waarschuwingsteken toont.</w:t>
                  </w:r>
                </w:p>
              </w:tc>
              <w:tc>
                <w:tcPr>
                  <w:tcW w:w="1376" w:type="dxa"/>
                </w:tcPr>
                <w:p w:rsidR="00A62CCF" w:rsidRDefault="00A62CCF" w:rsidP="00A62CCF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A62CCF" w:rsidRDefault="00A62CCF" w:rsidP="00A62CCF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A62CCF" w:rsidTr="00D51F91">
              <w:tc>
                <w:tcPr>
                  <w:tcW w:w="2581" w:type="dxa"/>
                </w:tcPr>
                <w:p w:rsidR="00A62CCF" w:rsidRDefault="00A62CCF" w:rsidP="00A62CCF">
                  <w:pPr>
                    <w:pStyle w:val="Geenafstand"/>
                  </w:pPr>
                  <w:proofErr w:type="spellStart"/>
                  <w:r>
                    <w:t>displaySetup</w:t>
                  </w:r>
                  <w:proofErr w:type="spellEnd"/>
                </w:p>
              </w:tc>
              <w:tc>
                <w:tcPr>
                  <w:tcW w:w="8228" w:type="dxa"/>
                </w:tcPr>
                <w:p w:rsidR="00A62CCF" w:rsidRDefault="00A62CCF" w:rsidP="00A62CCF">
                  <w:pPr>
                    <w:pStyle w:val="Geenafstand"/>
                  </w:pPr>
                  <w:r>
                    <w:t xml:space="preserve">Voert het </w:t>
                  </w:r>
                  <w:proofErr w:type="spellStart"/>
                  <w:r>
                    <w:t>shiftRegisterSetup</w:t>
                  </w:r>
                  <w:proofErr w:type="spellEnd"/>
                  <w:r>
                    <w:t xml:space="preserve"> uit.</w:t>
                  </w:r>
                </w:p>
              </w:tc>
              <w:tc>
                <w:tcPr>
                  <w:tcW w:w="1376" w:type="dxa"/>
                </w:tcPr>
                <w:p w:rsidR="00A62CCF" w:rsidRDefault="00A62CCF" w:rsidP="00A62CCF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A62CCF" w:rsidRDefault="00A62CCF" w:rsidP="00A62CCF">
                  <w:pPr>
                    <w:pStyle w:val="Geenafstand"/>
                  </w:pPr>
                  <w:r>
                    <w:t>-</w:t>
                  </w:r>
                </w:p>
              </w:tc>
            </w:tr>
          </w:tbl>
          <w:p w:rsidR="00142743" w:rsidRDefault="00142743" w:rsidP="00301217">
            <w:pPr>
              <w:pStyle w:val="Geenafstand"/>
            </w:pPr>
          </w:p>
          <w:p w:rsidR="00142743" w:rsidRDefault="00142743" w:rsidP="00301217">
            <w:pPr>
              <w:pStyle w:val="Geenafstand"/>
            </w:pPr>
          </w:p>
        </w:tc>
      </w:tr>
    </w:tbl>
    <w:p w:rsidR="00142743" w:rsidRDefault="00142743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42743" w:rsidRPr="00142743" w:rsidTr="00301217">
        <w:tc>
          <w:tcPr>
            <w:tcW w:w="13994" w:type="dxa"/>
          </w:tcPr>
          <w:p w:rsidR="00142743" w:rsidRPr="00142743" w:rsidRDefault="00D51F91" w:rsidP="00301217">
            <w:pPr>
              <w:pStyle w:val="Geenafstand"/>
              <w:rPr>
                <w:sz w:val="40"/>
              </w:rPr>
            </w:pPr>
            <w:proofErr w:type="spellStart"/>
            <w:r>
              <w:rPr>
                <w:sz w:val="40"/>
              </w:rPr>
              <w:t>ShiftRegisterControl</w:t>
            </w:r>
            <w:proofErr w:type="spellEnd"/>
          </w:p>
        </w:tc>
      </w:tr>
      <w:tr w:rsidR="00142743" w:rsidTr="00301217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1"/>
              <w:gridCol w:w="1383"/>
              <w:gridCol w:w="1583"/>
            </w:tblGrid>
            <w:tr w:rsidR="00142743" w:rsidTr="00D51F91">
              <w:tc>
                <w:tcPr>
                  <w:tcW w:w="258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clearShiftRegister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Default="00A62CCF" w:rsidP="00301217">
                  <w:pPr>
                    <w:pStyle w:val="Geenafstand"/>
                  </w:pPr>
                  <w:r>
                    <w:t>Stuurt een lege byte naar het shiftregister.</w:t>
                  </w:r>
                </w:p>
              </w:tc>
              <w:tc>
                <w:tcPr>
                  <w:tcW w:w="13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AllOnShiftRegister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Default="00A62CCF" w:rsidP="00301217">
                  <w:pPr>
                    <w:pStyle w:val="Geenafstand"/>
                  </w:pPr>
                  <w:r>
                    <w:t>Stuurt een volle byte naar het shiftregister.</w:t>
                  </w:r>
                </w:p>
              </w:tc>
              <w:tc>
                <w:tcPr>
                  <w:tcW w:w="13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D51F91" w:rsidP="00301217">
                  <w:pPr>
                    <w:pStyle w:val="Geenafstand"/>
                  </w:pPr>
                  <w:proofErr w:type="spellStart"/>
                  <w:r>
                    <w:t>setShiftRegister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Default="00A62CCF" w:rsidP="00301217">
                  <w:pPr>
                    <w:pStyle w:val="Geenafstand"/>
                  </w:pPr>
                  <w:r>
                    <w:t>Stuurt een byte patroon naar het shiftregister.</w:t>
                  </w:r>
                </w:p>
              </w:tc>
              <w:tc>
                <w:tcPr>
                  <w:tcW w:w="1383" w:type="dxa"/>
                </w:tcPr>
                <w:p w:rsidR="00142743" w:rsidRDefault="00306C21" w:rsidP="00301217">
                  <w:pPr>
                    <w:pStyle w:val="Geenafstand"/>
                  </w:pPr>
                  <w:proofErr w:type="spellStart"/>
                  <w:r>
                    <w:t>pattern</w:t>
                  </w:r>
                  <w:proofErr w:type="spellEnd"/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142743" w:rsidTr="00D51F91">
              <w:tc>
                <w:tcPr>
                  <w:tcW w:w="2581" w:type="dxa"/>
                </w:tcPr>
                <w:p w:rsidR="00142743" w:rsidRDefault="00306C21" w:rsidP="00301217">
                  <w:pPr>
                    <w:pStyle w:val="Geenafstand"/>
                  </w:pPr>
                  <w:proofErr w:type="spellStart"/>
                  <w:r>
                    <w:t>isSet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Pr="00A62CCF" w:rsidRDefault="00A62CCF" w:rsidP="00301217">
                  <w:pPr>
                    <w:pStyle w:val="Geenafstand"/>
                  </w:pPr>
                  <w:r w:rsidRPr="00A62CCF">
                    <w:t>Checkt per byte of het mee</w:t>
                  </w:r>
                  <w:r>
                    <w:t>geg</w:t>
                  </w:r>
                  <w:r w:rsidR="00703A04">
                    <w:t>even nummer 1 is.</w:t>
                  </w:r>
                </w:p>
              </w:tc>
              <w:tc>
                <w:tcPr>
                  <w:tcW w:w="13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byte, aantal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</w:tbl>
          <w:p w:rsidR="00142743" w:rsidRDefault="00142743" w:rsidP="00301217">
            <w:pPr>
              <w:pStyle w:val="Geenafstand"/>
            </w:pPr>
          </w:p>
          <w:p w:rsidR="00142743" w:rsidRDefault="00142743" w:rsidP="00301217">
            <w:pPr>
              <w:pStyle w:val="Geenafstand"/>
            </w:pPr>
          </w:p>
        </w:tc>
      </w:tr>
    </w:tbl>
    <w:p w:rsidR="00142743" w:rsidRDefault="00142743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42743" w:rsidRPr="00142743" w:rsidTr="00301217">
        <w:tc>
          <w:tcPr>
            <w:tcW w:w="13994" w:type="dxa"/>
          </w:tcPr>
          <w:p w:rsidR="00142743" w:rsidRPr="00142743" w:rsidRDefault="00D51F91" w:rsidP="00301217">
            <w:pPr>
              <w:pStyle w:val="Geenafstand"/>
              <w:rPr>
                <w:sz w:val="40"/>
              </w:rPr>
            </w:pPr>
            <w:r>
              <w:rPr>
                <w:sz w:val="40"/>
              </w:rPr>
              <w:t>Wachtrij</w:t>
            </w:r>
          </w:p>
        </w:tc>
      </w:tr>
      <w:tr w:rsidR="00142743" w:rsidTr="00301217">
        <w:tc>
          <w:tcPr>
            <w:tcW w:w="13994" w:type="dxa"/>
          </w:tcPr>
          <w:p w:rsidR="00142743" w:rsidRDefault="00142743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1"/>
              <w:gridCol w:w="1383"/>
              <w:gridCol w:w="1583"/>
            </w:tblGrid>
            <w:tr w:rsidR="00D51F91" w:rsidTr="00D51F91">
              <w:tc>
                <w:tcPr>
                  <w:tcW w:w="258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1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142743" w:rsidRPr="000B7642" w:rsidRDefault="00142743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306C21" w:rsidP="00301217">
                  <w:pPr>
                    <w:pStyle w:val="Geenafstand"/>
                  </w:pPr>
                  <w:proofErr w:type="spellStart"/>
                  <w:r>
                    <w:t>voegToeAanWachtrij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Default="00703A04" w:rsidP="00301217">
                  <w:pPr>
                    <w:pStyle w:val="Geenafstand"/>
                  </w:pPr>
                  <w:r>
                    <w:t>Voegt de meegegeven state toe aan de wachtrij array.</w:t>
                  </w:r>
                </w:p>
              </w:tc>
              <w:tc>
                <w:tcPr>
                  <w:tcW w:w="1383" w:type="dxa"/>
                </w:tcPr>
                <w:p w:rsidR="00142743" w:rsidRDefault="00703A04" w:rsidP="00301217">
                  <w:pPr>
                    <w:pStyle w:val="Geenafstand"/>
                  </w:pPr>
                  <w:r>
                    <w:t>state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142743" w:rsidRDefault="00306C21" w:rsidP="00301217">
                  <w:pPr>
                    <w:pStyle w:val="Geenafstand"/>
                  </w:pPr>
                  <w:proofErr w:type="spellStart"/>
                  <w:r>
                    <w:t>verwijderEersteUitWachtrij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142743" w:rsidRDefault="00703A04" w:rsidP="00301217">
                  <w:pPr>
                    <w:pStyle w:val="Geenafstand"/>
                  </w:pPr>
                  <w:r>
                    <w:t>Verwijdert de eerste state uit de wachtrij.</w:t>
                  </w:r>
                </w:p>
              </w:tc>
              <w:tc>
                <w:tcPr>
                  <w:tcW w:w="13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142743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</w:tbl>
          <w:p w:rsidR="00142743" w:rsidRDefault="00142743" w:rsidP="00301217">
            <w:pPr>
              <w:pStyle w:val="Geenafstand"/>
            </w:pPr>
          </w:p>
          <w:p w:rsidR="00142743" w:rsidRDefault="00142743" w:rsidP="00301217">
            <w:pPr>
              <w:pStyle w:val="Geenafstand"/>
            </w:pPr>
          </w:p>
        </w:tc>
      </w:tr>
    </w:tbl>
    <w:p w:rsidR="00D51F91" w:rsidRDefault="00D51F91" w:rsidP="00430AF3">
      <w:pPr>
        <w:pStyle w:val="Geenafstand"/>
      </w:pPr>
    </w:p>
    <w:p w:rsidR="00D51F91" w:rsidRDefault="00D51F91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D51F91" w:rsidRPr="00142743" w:rsidTr="00301217">
        <w:tc>
          <w:tcPr>
            <w:tcW w:w="13994" w:type="dxa"/>
          </w:tcPr>
          <w:p w:rsidR="00D51F91" w:rsidRPr="00142743" w:rsidRDefault="00D51F91" w:rsidP="00301217">
            <w:pPr>
              <w:pStyle w:val="Geenafstand"/>
              <w:rPr>
                <w:sz w:val="40"/>
              </w:rPr>
            </w:pPr>
            <w:proofErr w:type="spellStart"/>
            <w:r>
              <w:rPr>
                <w:sz w:val="40"/>
              </w:rPr>
              <w:t>BuzzerControl</w:t>
            </w:r>
            <w:proofErr w:type="spellEnd"/>
          </w:p>
        </w:tc>
      </w:tr>
      <w:tr w:rsidR="00D51F91" w:rsidTr="00301217">
        <w:tc>
          <w:tcPr>
            <w:tcW w:w="13994" w:type="dxa"/>
          </w:tcPr>
          <w:p w:rsidR="00D51F91" w:rsidRDefault="00D51F91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1"/>
              <w:gridCol w:w="1383"/>
              <w:gridCol w:w="1583"/>
            </w:tblGrid>
            <w:tr w:rsidR="00D51F91" w:rsidTr="00D51F91">
              <w:tc>
                <w:tcPr>
                  <w:tcW w:w="2581" w:type="dxa"/>
                </w:tcPr>
                <w:p w:rsidR="00D51F91" w:rsidRPr="000B7642" w:rsidRDefault="00D51F91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1" w:type="dxa"/>
                </w:tcPr>
                <w:p w:rsidR="00D51F91" w:rsidRPr="000B7642" w:rsidRDefault="00D51F91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3" w:type="dxa"/>
                </w:tcPr>
                <w:p w:rsidR="00D51F91" w:rsidRPr="000B7642" w:rsidRDefault="00D51F91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D51F91" w:rsidRPr="000B7642" w:rsidRDefault="00D51F91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D51F91" w:rsidRDefault="00306C21" w:rsidP="00301217">
                  <w:pPr>
                    <w:pStyle w:val="Geenafstand"/>
                  </w:pPr>
                  <w:proofErr w:type="spellStart"/>
                  <w:r>
                    <w:t>buzzerSetup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D51F91" w:rsidRDefault="00F467AF" w:rsidP="00301217">
                  <w:pPr>
                    <w:pStyle w:val="Geenafstand"/>
                  </w:pPr>
                  <w:r>
                    <w:t>Zorgt ervoor dat de buzzer geluid kan maken.</w:t>
                  </w:r>
                </w:p>
              </w:tc>
              <w:tc>
                <w:tcPr>
                  <w:tcW w:w="13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D51F91" w:rsidRDefault="00306C21" w:rsidP="00301217">
                  <w:pPr>
                    <w:pStyle w:val="Geenafstand"/>
                  </w:pPr>
                  <w:proofErr w:type="spellStart"/>
                  <w:r>
                    <w:t>startBuzzer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D51F91" w:rsidRDefault="00F467AF" w:rsidP="00301217">
                  <w:pPr>
                    <w:pStyle w:val="Geenafstand"/>
                  </w:pPr>
                  <w:r>
                    <w:t>Zet de buzzer aan op een bepaalde toonhoogte.</w:t>
                  </w:r>
                </w:p>
              </w:tc>
              <w:tc>
                <w:tcPr>
                  <w:tcW w:w="13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D51F91" w:rsidRDefault="00306C21" w:rsidP="00301217">
                  <w:pPr>
                    <w:pStyle w:val="Geenafstand"/>
                  </w:pPr>
                  <w:proofErr w:type="spellStart"/>
                  <w:r>
                    <w:t>stopBuzzer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D51F91" w:rsidRDefault="00F467AF" w:rsidP="00301217">
                  <w:pPr>
                    <w:pStyle w:val="Geenafstand"/>
                  </w:pPr>
                  <w:r>
                    <w:t>Stopt de buzzer van geluid maken.</w:t>
                  </w:r>
                </w:p>
              </w:tc>
              <w:tc>
                <w:tcPr>
                  <w:tcW w:w="13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D51F91" w:rsidRDefault="00306C21" w:rsidP="00301217">
                  <w:pPr>
                    <w:pStyle w:val="Geenafstand"/>
                  </w:pPr>
                  <w:proofErr w:type="spellStart"/>
                  <w:r>
                    <w:t>resetBuzzerTimer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D51F91" w:rsidRDefault="00F467AF" w:rsidP="00301217">
                  <w:pPr>
                    <w:pStyle w:val="Geenafstand"/>
                  </w:pPr>
                  <w:r>
                    <w:t xml:space="preserve">Zet de </w:t>
                  </w:r>
                  <w:proofErr w:type="spellStart"/>
                  <w:r>
                    <w:t>previousMillisBuzzer</w:t>
                  </w:r>
                  <w:proofErr w:type="spellEnd"/>
                  <w:r>
                    <w:t xml:space="preserve"> op de actuele tijd.</w:t>
                  </w:r>
                </w:p>
              </w:tc>
              <w:tc>
                <w:tcPr>
                  <w:tcW w:w="13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</w:tbl>
          <w:p w:rsidR="00D51F91" w:rsidRDefault="00D51F91" w:rsidP="00301217">
            <w:pPr>
              <w:pStyle w:val="Geenafstand"/>
            </w:pPr>
          </w:p>
          <w:p w:rsidR="00D51F91" w:rsidRDefault="00D51F91" w:rsidP="00301217">
            <w:pPr>
              <w:pStyle w:val="Geenafstand"/>
            </w:pPr>
          </w:p>
        </w:tc>
      </w:tr>
    </w:tbl>
    <w:p w:rsidR="00D51F91" w:rsidRDefault="00D51F91" w:rsidP="00430AF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D51F91" w:rsidRPr="00142743" w:rsidTr="00301217">
        <w:tc>
          <w:tcPr>
            <w:tcW w:w="13994" w:type="dxa"/>
          </w:tcPr>
          <w:p w:rsidR="00D51F91" w:rsidRPr="00142743" w:rsidRDefault="00D51F91" w:rsidP="00301217">
            <w:pPr>
              <w:pStyle w:val="Geenafstand"/>
              <w:rPr>
                <w:sz w:val="40"/>
              </w:rPr>
            </w:pPr>
            <w:proofErr w:type="spellStart"/>
            <w:r>
              <w:rPr>
                <w:sz w:val="40"/>
              </w:rPr>
              <w:t>BuzzerPatronen</w:t>
            </w:r>
            <w:proofErr w:type="spellEnd"/>
          </w:p>
        </w:tc>
      </w:tr>
      <w:tr w:rsidR="00D51F91" w:rsidTr="00301217">
        <w:tc>
          <w:tcPr>
            <w:tcW w:w="13994" w:type="dxa"/>
          </w:tcPr>
          <w:p w:rsidR="00D51F91" w:rsidRDefault="00D51F91" w:rsidP="00301217">
            <w:pPr>
              <w:pStyle w:val="Geenafstand"/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8221"/>
              <w:gridCol w:w="1383"/>
              <w:gridCol w:w="1583"/>
            </w:tblGrid>
            <w:tr w:rsidR="00D51F91" w:rsidTr="00D51F91">
              <w:tc>
                <w:tcPr>
                  <w:tcW w:w="2581" w:type="dxa"/>
                </w:tcPr>
                <w:p w:rsidR="00D51F91" w:rsidRPr="000B7642" w:rsidRDefault="00D51F91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Functie</w:t>
                  </w:r>
                </w:p>
              </w:tc>
              <w:tc>
                <w:tcPr>
                  <w:tcW w:w="8221" w:type="dxa"/>
                </w:tcPr>
                <w:p w:rsidR="00D51F91" w:rsidRPr="000B7642" w:rsidRDefault="00D51F91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Omschrijving</w:t>
                  </w:r>
                </w:p>
              </w:tc>
              <w:tc>
                <w:tcPr>
                  <w:tcW w:w="1383" w:type="dxa"/>
                </w:tcPr>
                <w:p w:rsidR="00D51F91" w:rsidRPr="000B7642" w:rsidRDefault="00D51F91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Parameters</w:t>
                  </w:r>
                </w:p>
              </w:tc>
              <w:tc>
                <w:tcPr>
                  <w:tcW w:w="1583" w:type="dxa"/>
                </w:tcPr>
                <w:p w:rsidR="00D51F91" w:rsidRPr="000B7642" w:rsidRDefault="00D51F91" w:rsidP="00301217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Returnwaarden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Tikken</w:t>
                  </w:r>
                </w:p>
              </w:tc>
              <w:tc>
                <w:tcPr>
                  <w:tcW w:w="8221" w:type="dxa"/>
                </w:tcPr>
                <w:p w:rsidR="00D51F91" w:rsidRDefault="00F467AF" w:rsidP="00301217">
                  <w:pPr>
                    <w:pStyle w:val="Geenafstand"/>
                  </w:pPr>
                  <w:r>
                    <w:t>Laat de buzzer geluid maken na een bepaald interval.</w:t>
                  </w:r>
                </w:p>
              </w:tc>
              <w:tc>
                <w:tcPr>
                  <w:tcW w:w="13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interval</w:t>
                  </w:r>
                </w:p>
              </w:tc>
              <w:tc>
                <w:tcPr>
                  <w:tcW w:w="15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  <w:tr w:rsidR="00D51F91" w:rsidTr="00D51F91">
              <w:tc>
                <w:tcPr>
                  <w:tcW w:w="2581" w:type="dxa"/>
                </w:tcPr>
                <w:p w:rsidR="00D51F91" w:rsidRDefault="00306C21" w:rsidP="00301217">
                  <w:pPr>
                    <w:pStyle w:val="Geenafstand"/>
                  </w:pPr>
                  <w:proofErr w:type="spellStart"/>
                  <w:r>
                    <w:t>buzzerAftellen</w:t>
                  </w:r>
                  <w:proofErr w:type="spellEnd"/>
                </w:p>
              </w:tc>
              <w:tc>
                <w:tcPr>
                  <w:tcW w:w="8221" w:type="dxa"/>
                </w:tcPr>
                <w:p w:rsidR="00D51F91" w:rsidRDefault="00F467AF" w:rsidP="00301217">
                  <w:pPr>
                    <w:pStyle w:val="Geenafstand"/>
                  </w:pPr>
                  <w:r>
                    <w:t>Zorgt ervoor dat de buzzer 3x snel tikt en daarna wat langer wacht en weer opnieuw tikt.</w:t>
                  </w:r>
                </w:p>
              </w:tc>
              <w:tc>
                <w:tcPr>
                  <w:tcW w:w="13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  <w:tc>
                <w:tcPr>
                  <w:tcW w:w="1583" w:type="dxa"/>
                </w:tcPr>
                <w:p w:rsidR="00D51F91" w:rsidRDefault="00306C21" w:rsidP="00301217">
                  <w:pPr>
                    <w:pStyle w:val="Geenafstand"/>
                  </w:pPr>
                  <w:r>
                    <w:t>-</w:t>
                  </w:r>
                </w:p>
              </w:tc>
            </w:tr>
          </w:tbl>
          <w:p w:rsidR="00D51F91" w:rsidRDefault="00D51F91" w:rsidP="00301217">
            <w:pPr>
              <w:pStyle w:val="Geenafstand"/>
            </w:pPr>
          </w:p>
          <w:p w:rsidR="00D51F91" w:rsidRDefault="00D51F91" w:rsidP="00301217">
            <w:pPr>
              <w:pStyle w:val="Geenafstand"/>
            </w:pPr>
          </w:p>
        </w:tc>
      </w:tr>
    </w:tbl>
    <w:p w:rsidR="00430AF3" w:rsidRDefault="00430AF3" w:rsidP="00430AF3">
      <w:pPr>
        <w:pStyle w:val="Geenafstand"/>
        <w:rPr>
          <w:rFonts w:eastAsiaTheme="majorEastAsia"/>
        </w:rPr>
      </w:pPr>
      <w:r>
        <w:br w:type="page"/>
      </w:r>
    </w:p>
    <w:p w:rsidR="000C4AE6" w:rsidRDefault="000C4AE6" w:rsidP="00430AF3">
      <w:pPr>
        <w:pStyle w:val="Kop1"/>
        <w:sectPr w:rsidR="000C4AE6" w:rsidSect="00882A9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40FDB" w:rsidRPr="000C4AE6" w:rsidRDefault="00430AF3" w:rsidP="00430AF3">
      <w:pPr>
        <w:pStyle w:val="Kop1"/>
        <w:rPr>
          <w:color w:val="auto"/>
        </w:rPr>
      </w:pPr>
      <w:bookmarkStart w:id="3" w:name="_Toc5358626"/>
      <w:r w:rsidRPr="000C4AE6">
        <w:rPr>
          <w:color w:val="auto"/>
        </w:rPr>
        <w:lastRenderedPageBreak/>
        <w:t>Aansluitschema</w:t>
      </w:r>
      <w:bookmarkEnd w:id="3"/>
    </w:p>
    <w:p w:rsidR="00430AF3" w:rsidRDefault="004F4AC3" w:rsidP="00430AF3">
      <w:r>
        <w:rPr>
          <w:noProof/>
        </w:rPr>
        <w:drawing>
          <wp:anchor distT="0" distB="0" distL="114300" distR="114300" simplePos="0" relativeHeight="251662336" behindDoc="0" locked="0" layoutInCell="1" allowOverlap="1" wp14:anchorId="2989502A">
            <wp:simplePos x="0" y="0"/>
            <wp:positionH relativeFrom="column">
              <wp:posOffset>-635</wp:posOffset>
            </wp:positionH>
            <wp:positionV relativeFrom="paragraph">
              <wp:posOffset>100330</wp:posOffset>
            </wp:positionV>
            <wp:extent cx="7047865" cy="5101590"/>
            <wp:effectExtent l="0" t="0" r="635" b="381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824" w:rsidRPr="00430AF3" w:rsidRDefault="005C4824" w:rsidP="00430AF3">
      <w:bookmarkStart w:id="4" w:name="_GoBack"/>
      <w:bookmarkEnd w:id="4"/>
    </w:p>
    <w:sectPr w:rsidR="005C4824" w:rsidRPr="00430AF3" w:rsidSect="000C4AE6"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146" w:rsidRDefault="00836146" w:rsidP="00677602">
      <w:pPr>
        <w:spacing w:after="0" w:line="240" w:lineRule="auto"/>
      </w:pPr>
      <w:r>
        <w:separator/>
      </w:r>
    </w:p>
  </w:endnote>
  <w:endnote w:type="continuationSeparator" w:id="0">
    <w:p w:rsidR="00836146" w:rsidRDefault="00836146" w:rsidP="0067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1167624"/>
      <w:docPartObj>
        <w:docPartGallery w:val="Page Numbers (Bottom of Page)"/>
        <w:docPartUnique/>
      </w:docPartObj>
    </w:sdtPr>
    <w:sdtEndPr/>
    <w:sdtContent>
      <w:p w:rsidR="00677602" w:rsidRDefault="0067760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77602" w:rsidRDefault="0067760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378136"/>
      <w:docPartObj>
        <w:docPartGallery w:val="Page Numbers (Bottom of Page)"/>
        <w:docPartUnique/>
      </w:docPartObj>
    </w:sdtPr>
    <w:sdtEndPr/>
    <w:sdtContent>
      <w:p w:rsidR="00804F01" w:rsidRDefault="00804F0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04F01" w:rsidRDefault="00804F0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146" w:rsidRDefault="00836146" w:rsidP="00677602">
      <w:pPr>
        <w:spacing w:after="0" w:line="240" w:lineRule="auto"/>
      </w:pPr>
      <w:r>
        <w:separator/>
      </w:r>
    </w:p>
  </w:footnote>
  <w:footnote w:type="continuationSeparator" w:id="0">
    <w:p w:rsidR="00836146" w:rsidRDefault="00836146" w:rsidP="00677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B18"/>
    <w:multiLevelType w:val="hybridMultilevel"/>
    <w:tmpl w:val="58284CE6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5526"/>
    <w:multiLevelType w:val="hybridMultilevel"/>
    <w:tmpl w:val="3B741F6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844DB"/>
    <w:multiLevelType w:val="hybridMultilevel"/>
    <w:tmpl w:val="84E255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24"/>
    <w:rsid w:val="000B7642"/>
    <w:rsid w:val="000C4AE6"/>
    <w:rsid w:val="00142743"/>
    <w:rsid w:val="00156804"/>
    <w:rsid w:val="0016160D"/>
    <w:rsid w:val="001B6D6D"/>
    <w:rsid w:val="0025796B"/>
    <w:rsid w:val="00306C21"/>
    <w:rsid w:val="00322D80"/>
    <w:rsid w:val="003301ED"/>
    <w:rsid w:val="00347002"/>
    <w:rsid w:val="003D6C25"/>
    <w:rsid w:val="00430AF3"/>
    <w:rsid w:val="004567CC"/>
    <w:rsid w:val="004B0061"/>
    <w:rsid w:val="004C4CFA"/>
    <w:rsid w:val="004E622B"/>
    <w:rsid w:val="004F4AC3"/>
    <w:rsid w:val="005C4824"/>
    <w:rsid w:val="005D2C93"/>
    <w:rsid w:val="005F784B"/>
    <w:rsid w:val="00677602"/>
    <w:rsid w:val="006812A8"/>
    <w:rsid w:val="00692C49"/>
    <w:rsid w:val="006D0132"/>
    <w:rsid w:val="00703A04"/>
    <w:rsid w:val="00726CB6"/>
    <w:rsid w:val="00753624"/>
    <w:rsid w:val="00804F01"/>
    <w:rsid w:val="00825D06"/>
    <w:rsid w:val="008302D9"/>
    <w:rsid w:val="00836146"/>
    <w:rsid w:val="0084263B"/>
    <w:rsid w:val="00882A98"/>
    <w:rsid w:val="008E17C6"/>
    <w:rsid w:val="00A40FDB"/>
    <w:rsid w:val="00A62CCF"/>
    <w:rsid w:val="00AF478B"/>
    <w:rsid w:val="00BC3B8D"/>
    <w:rsid w:val="00C660C8"/>
    <w:rsid w:val="00D43594"/>
    <w:rsid w:val="00D44825"/>
    <w:rsid w:val="00D51F91"/>
    <w:rsid w:val="00DE6386"/>
    <w:rsid w:val="00E805CD"/>
    <w:rsid w:val="00F10733"/>
    <w:rsid w:val="00F467AF"/>
    <w:rsid w:val="00F51A3D"/>
    <w:rsid w:val="00FA68B3"/>
    <w:rsid w:val="00FF0D9B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91E28-566C-4168-9FD8-9C51125F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F7CF2"/>
  </w:style>
  <w:style w:type="paragraph" w:styleId="Kop1">
    <w:name w:val="heading 1"/>
    <w:basedOn w:val="Standaard"/>
    <w:next w:val="Standaard"/>
    <w:link w:val="Kop1Char"/>
    <w:uiPriority w:val="9"/>
    <w:qFormat/>
    <w:rsid w:val="00FF7CF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F7CF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F7C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F7C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F7CF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F7CF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F7CF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F7CF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F7CF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7CF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7CF2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FF7C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F7CF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F7CF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F7C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F7C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F7C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F7C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F7C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F7C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FF7C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FF7CF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7C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7C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FF7CF2"/>
    <w:rPr>
      <w:b/>
      <w:bCs/>
    </w:rPr>
  </w:style>
  <w:style w:type="character" w:styleId="Nadruk">
    <w:name w:val="Emphasis"/>
    <w:basedOn w:val="Standaardalinea-lettertype"/>
    <w:uiPriority w:val="20"/>
    <w:qFormat/>
    <w:rsid w:val="00FF7CF2"/>
    <w:rPr>
      <w:i/>
      <w:iCs/>
    </w:rPr>
  </w:style>
  <w:style w:type="paragraph" w:styleId="Geenafstand">
    <w:name w:val="No Spacing"/>
    <w:uiPriority w:val="1"/>
    <w:qFormat/>
    <w:rsid w:val="00FF7CF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F7C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FF7CF2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F7C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F7C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F7CF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FF7CF2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F7CF2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FF7CF2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FF7CF2"/>
    <w:rPr>
      <w:b/>
      <w:bCs/>
      <w:smallCaps/>
    </w:rPr>
  </w:style>
  <w:style w:type="paragraph" w:styleId="Inhopg1">
    <w:name w:val="toc 1"/>
    <w:basedOn w:val="Standaard"/>
    <w:next w:val="Standaard"/>
    <w:autoRedefine/>
    <w:uiPriority w:val="39"/>
    <w:unhideWhenUsed/>
    <w:rsid w:val="00D43594"/>
    <w:pPr>
      <w:tabs>
        <w:tab w:val="right" w:leader="dot" w:pos="9062"/>
      </w:tabs>
      <w:spacing w:after="100"/>
    </w:pPr>
    <w:rPr>
      <w:bCs/>
    </w:rPr>
  </w:style>
  <w:style w:type="character" w:styleId="Hyperlink">
    <w:name w:val="Hyperlink"/>
    <w:basedOn w:val="Standaardalinea-lettertype"/>
    <w:uiPriority w:val="99"/>
    <w:unhideWhenUsed/>
    <w:rsid w:val="00D43594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D43594"/>
    <w:pPr>
      <w:spacing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D43594"/>
    <w:pPr>
      <w:spacing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677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7602"/>
  </w:style>
  <w:style w:type="paragraph" w:styleId="Voettekst">
    <w:name w:val="footer"/>
    <w:basedOn w:val="Standaard"/>
    <w:link w:val="VoettekstChar"/>
    <w:uiPriority w:val="99"/>
    <w:unhideWhenUsed/>
    <w:rsid w:val="00677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7602"/>
  </w:style>
  <w:style w:type="paragraph" w:styleId="Lijstalinea">
    <w:name w:val="List Paragraph"/>
    <w:basedOn w:val="Standaard"/>
    <w:uiPriority w:val="34"/>
    <w:qFormat/>
    <w:rsid w:val="00A40FDB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elraster">
    <w:name w:val="Table Grid"/>
    <w:basedOn w:val="Standaardtabel"/>
    <w:uiPriority w:val="39"/>
    <w:rsid w:val="000B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9AC2A-90AB-457D-8D90-50EE4FCA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Danny Hageman</cp:lastModifiedBy>
  <cp:revision>33</cp:revision>
  <dcterms:created xsi:type="dcterms:W3CDTF">2018-10-09T08:27:00Z</dcterms:created>
  <dcterms:modified xsi:type="dcterms:W3CDTF">2019-04-10T08:34:00Z</dcterms:modified>
</cp:coreProperties>
</file>