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OFICIAL DE PROMPTS - ERP EMPRESARIAL</w:t>
      </w:r>
    </w:p>
    <w:p>
      <w:r>
        <w:t>Proyecto: Sistema Empresarial Integral (ERP Comercial)</w:t>
      </w:r>
    </w:p>
    <w:p>
      <w:r>
        <w:t>Tecnología: Java 17 + Spring Boot 3 + PostgreSQL</w:t>
      </w:r>
    </w:p>
    <w:p>
      <w:r>
        <w:t>Fecha: 04/03/2026</w:t>
      </w:r>
    </w:p>
    <w:p>
      <w:r>
        <w:br w:type="page"/>
      </w:r>
    </w:p>
    <w:p>
      <w:pPr>
        <w:pStyle w:val="Heading2"/>
      </w:pPr>
      <w:r>
        <w:t>1. PROMPT MAESTRO DEL PROYECTO</w:t>
      </w:r>
    </w:p>
    <w:p>
      <w:r>
        <w:br/>
        <w:t>Quiero construir un Sistema Empresarial ERP Comercial profesional utilizando Java 17 y Spring Boot 3.</w:t>
        <w:br/>
        <w:br/>
        <w:t>El sistema debe ser arquitectura empresarial, escalable, modular y listo para venderse como SaaS.</w:t>
        <w:br/>
        <w:br/>
        <w:t>Requisitos obligatorios:</w:t>
        <w:br/>
        <w:t>- Arquitectura en capas (controller, service, repository, domain)</w:t>
        <w:br/>
        <w:t>- Base de datos PostgreSQL</w:t>
        <w:br/>
        <w:t>- Spring Data JPA</w:t>
        <w:br/>
        <w:t>- Hibernate</w:t>
        <w:br/>
        <w:t>- Spring Security con JWT</w:t>
        <w:br/>
        <w:t>- RBAC (roles y permisos)</w:t>
        <w:br/>
        <w:t>- API REST documentada con Swagger</w:t>
        <w:br/>
        <w:t>- Manejo global de excepciones</w:t>
        <w:br/>
        <w:t>- DTOs y mappers</w:t>
        <w:br/>
        <w:t>- Paginación y filtros</w:t>
        <w:br/>
        <w:t>- Auditoría automática (created_at, updated_at)</w:t>
        <w:br/>
        <w:t>- Logs profesionales</w:t>
        <w:br/>
        <w:t>- Preparado para Docker</w:t>
        <w:br/>
        <w:t>- Multi-sucursal</w:t>
        <w:br/>
        <w:t>- Multi-tenant (SaaS)</w:t>
        <w:br/>
        <w:br/>
        <w:t>Genera primero la estructura base del proyecto con buenas prácticas empresariales.</w:t>
        <w:br/>
      </w:r>
    </w:p>
    <w:p>
      <w:r>
        <w:br w:type="page"/>
      </w:r>
    </w:p>
    <w:p>
      <w:pPr>
        <w:pStyle w:val="Heading2"/>
      </w:pPr>
      <w:r>
        <w:t>2. ESTRUCTURA EMPRESARIAL DE PAQUETES</w:t>
      </w:r>
    </w:p>
    <w:p>
      <w:r>
        <w:br/>
        <w:t>Genera la estructura completa de paquetes para un ERP empresarial en Spring Boot siguiendo arquitectura limpia.</w:t>
        <w:br/>
        <w:br/>
        <w:t>Debe incluir:</w:t>
        <w:br/>
        <w:t>- config</w:t>
        <w:br/>
        <w:t>- security</w:t>
        <w:br/>
        <w:t>- common</w:t>
        <w:br/>
        <w:t>- modules (sales, inventory, purchases, finance, crm, users, reports)</w:t>
        <w:br/>
        <w:t>- exceptions</w:t>
        <w:br/>
        <w:t>- auditing</w:t>
        <w:br/>
        <w:br/>
        <w:t>Explica qué va en cada paquete.</w:t>
        <w:br/>
      </w:r>
    </w:p>
    <w:p>
      <w:r>
        <w:br w:type="page"/>
      </w:r>
    </w:p>
    <w:p>
      <w:pPr>
        <w:pStyle w:val="Heading2"/>
      </w:pPr>
      <w:r>
        <w:t>3. MÓDULO DE USUARIOS Y SEGURIDAD</w:t>
      </w:r>
    </w:p>
    <w:p>
      <w:r>
        <w:br/>
        <w:t>Crea el módulo completo de usuarios con:</w:t>
        <w:br/>
        <w:t>- Entity User</w:t>
        <w:br/>
        <w:t>- Entity Role</w:t>
        <w:br/>
        <w:t>- Entity Permission</w:t>
        <w:br/>
        <w:t>- Relación ManyToMany</w:t>
        <w:br/>
        <w:t>- Spring Security con JWT</w:t>
        <w:br/>
        <w:t>- Filtro de autenticación</w:t>
        <w:br/>
        <w:t>- Generación de token</w:t>
        <w:br/>
        <w:t>- Refresh token</w:t>
        <w:br/>
        <w:t>- Encriptación BCrypt</w:t>
        <w:br/>
        <w:t>- Control RBAC por endpoint</w:t>
        <w:br/>
        <w:br/>
        <w:t>Debe ser código limpio y profesional.</w:t>
        <w:br/>
      </w:r>
    </w:p>
    <w:p>
      <w:r>
        <w:br w:type="page"/>
      </w:r>
    </w:p>
    <w:p>
      <w:pPr>
        <w:pStyle w:val="Heading2"/>
      </w:pPr>
      <w:r>
        <w:t>4. MÓDULO DE VENTAS</w:t>
      </w:r>
    </w:p>
    <w:p>
      <w:r>
        <w:br/>
        <w:t>Crea el módulo de ventas para un ERP empresarial.</w:t>
        <w:br/>
        <w:br/>
        <w:t>Incluye entidades:</w:t>
        <w:br/>
        <w:t>- Sale</w:t>
        <w:br/>
        <w:t>- SaleDetail</w:t>
        <w:br/>
        <w:t>- Payment</w:t>
        <w:br/>
        <w:t>- CashRegister</w:t>
        <w:br/>
        <w:br/>
        <w:t>Debe incluir:</w:t>
        <w:br/>
        <w:t>- Control automático de stock</w:t>
        <w:br/>
        <w:t>- Cálculo de impuestos</w:t>
        <w:br/>
        <w:t>- Cálculo de descuentos</w:t>
        <w:br/>
        <w:t>- Estados de venta</w:t>
        <w:br/>
        <w:t>- Service, Repository y Controller</w:t>
        <w:br/>
        <w:t>- DTOs</w:t>
        <w:br/>
        <w:t>- Validaciones</w:t>
        <w:br/>
        <w:t>- Manejo de excepciones</w:t>
        <w:br/>
      </w:r>
    </w:p>
    <w:p>
      <w:r>
        <w:br w:type="page"/>
      </w:r>
    </w:p>
    <w:p>
      <w:pPr>
        <w:pStyle w:val="Heading2"/>
      </w:pPr>
      <w:r>
        <w:t>5. MÓDULO DE INVENTARIO</w:t>
      </w:r>
    </w:p>
    <w:p>
      <w:r>
        <w:br/>
        <w:t>Crea el módulo de inventario profesional.</w:t>
        <w:br/>
        <w:br/>
        <w:t>Incluye:</w:t>
        <w:br/>
        <w:t>- Product</w:t>
        <w:br/>
        <w:t>- Category</w:t>
        <w:br/>
        <w:t>- InventoryMovement</w:t>
        <w:br/>
        <w:t>- Stock por sucursal</w:t>
        <w:br/>
        <w:t>- Control de stock mínimo</w:t>
        <w:br/>
        <w:t>- Kardex automático</w:t>
        <w:br/>
        <w:t>- Ajustes y transferencias</w:t>
        <w:br/>
        <w:t>- Control por lote y vencimiento</w:t>
        <w:br/>
      </w:r>
    </w:p>
    <w:p>
      <w:r>
        <w:br w:type="page"/>
      </w:r>
    </w:p>
    <w:p>
      <w:pPr>
        <w:pStyle w:val="Heading2"/>
      </w:pPr>
      <w:r>
        <w:t>6. MULTI-SUCURSAL</w:t>
      </w:r>
    </w:p>
    <w:p>
      <w:r>
        <w:br/>
        <w:t>Diseña el sistema para soportar múltiples sucursales.</w:t>
        <w:br/>
        <w:br/>
        <w:t>Debe incluir:</w:t>
        <w:br/>
        <w:t>- Entity Branch</w:t>
        <w:br/>
        <w:t>- Ventas por sucursal</w:t>
        <w:br/>
        <w:t>- Inventario por sede</w:t>
        <w:br/>
        <w:t>- Reportes consolidados</w:t>
        <w:br/>
        <w:t>- Seguridad para restringir acceso por sucursal</w:t>
        <w:br/>
      </w:r>
    </w:p>
    <w:p>
      <w:r>
        <w:br w:type="page"/>
      </w:r>
    </w:p>
    <w:p>
      <w:pPr>
        <w:pStyle w:val="Heading2"/>
      </w:pPr>
      <w:r>
        <w:t>7. MULTI-TENANT (SaaS)</w:t>
      </w:r>
    </w:p>
    <w:p>
      <w:r>
        <w:br/>
        <w:t>Convierte el ERP en sistema SaaS multi-tenant.</w:t>
        <w:br/>
        <w:br/>
        <w:t>Incluye:</w:t>
        <w:br/>
        <w:t>- Tenant por empresa</w:t>
        <w:br/>
        <w:t>- Aislamiento de datos</w:t>
        <w:br/>
        <w:t>- Filtro automático por tenant_id</w:t>
        <w:br/>
        <w:t>- Configuración Hibernate multi-tenant</w:t>
        <w:br/>
        <w:t>- Migraciones con Flyway</w:t>
        <w:br/>
        <w:t>- Planes de suscripción</w:t>
        <w:br/>
      </w:r>
    </w:p>
    <w:p>
      <w:r>
        <w:br w:type="page"/>
      </w:r>
    </w:p>
    <w:p>
      <w:pPr>
        <w:pStyle w:val="Heading2"/>
      </w:pPr>
      <w:r>
        <w:t>8. REPORTES GERENCIALES</w:t>
      </w:r>
    </w:p>
    <w:p>
      <w:r>
        <w:br/>
        <w:t>Crea consultas optimizadas para:</w:t>
        <w:br/>
        <w:t>- Ventas por período</w:t>
        <w:br/>
        <w:t>- Productos más vendidos</w:t>
        <w:br/>
        <w:t>- Productos sin rotación</w:t>
        <w:br/>
        <w:t>- Margen de ganancia</w:t>
        <w:br/>
        <w:t>- Ranking de vendedores</w:t>
        <w:br/>
        <w:t>- Flujo de caja</w:t>
        <w:br/>
        <w:br/>
        <w:t>Optimiza usando JPQL o native query.</w:t>
        <w:br/>
      </w:r>
    </w:p>
    <w:p>
      <w:r>
        <w:br w:type="page"/>
      </w:r>
    </w:p>
    <w:p>
      <w:pPr>
        <w:pStyle w:val="Heading2"/>
      </w:pPr>
      <w:r>
        <w:t>9. SEGURIDAD ENTERPRISE</w:t>
      </w:r>
    </w:p>
    <w:p>
      <w:r>
        <w:br/>
        <w:t>Refuerza seguridad con:</w:t>
        <w:br/>
        <w:t>- Protección contra SQL Injection</w:t>
        <w:br/>
        <w:t>- Validaciones globales</w:t>
        <w:br/>
        <w:t>- Rate limiting</w:t>
        <w:br/>
        <w:t>- Logs de auditoría</w:t>
        <w:br/>
        <w:t>- Manejo global de errores</w:t>
        <w:br/>
        <w:t>- Configuración CORS segura</w:t>
        <w:br/>
      </w:r>
    </w:p>
    <w:p>
      <w:r>
        <w:br w:type="page"/>
      </w:r>
    </w:p>
    <w:p>
      <w:pPr>
        <w:pStyle w:val="Heading2"/>
      </w:pPr>
      <w:r>
        <w:t>10. PREPARACIÓN PARA PRODUCCIÓN</w:t>
      </w:r>
    </w:p>
    <w:p>
      <w:r>
        <w:br/>
        <w:t>Prepara el proyecto para producción:</w:t>
        <w:br/>
        <w:br/>
        <w:t>- Dockerfile</w:t>
        <w:br/>
        <w:t>- docker-compose</w:t>
        <w:br/>
        <w:t>- Variables de entorno</w:t>
        <w:br/>
        <w:t>- Perfiles dev y prod</w:t>
        <w:br/>
        <w:t>- Logging profesional</w:t>
        <w:br/>
        <w:t>- Configuración base para AWS o Azure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