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CE36" w14:textId="77777777" w:rsidR="0090260B" w:rsidRPr="000442B9" w:rsidRDefault="00407D45" w:rsidP="0090260B">
      <w:pPr>
        <w:rPr>
          <w:rFonts w:ascii="Calibri Light" w:hAnsi="Calibri Light"/>
          <w:b/>
          <w:color w:val="FD4143" w:themeColor="accent4" w:themeTint="99"/>
        </w:rPr>
      </w:pPr>
      <w:r w:rsidRPr="000442B9">
        <w:rPr>
          <w:rFonts w:ascii="Calibri Light" w:hAnsi="Calibri Light"/>
          <w:b/>
          <w:color w:val="FD4143" w:themeColor="accent4" w:themeTint="99"/>
        </w:rPr>
        <w:t>A cat, a parrot, and a bag of seed</w:t>
      </w:r>
    </w:p>
    <w:p w14:paraId="05AF79EF" w14:textId="77777777" w:rsidR="0090260B" w:rsidRDefault="0090260B" w:rsidP="0090260B">
      <w:pPr>
        <w:rPr>
          <w:rFonts w:ascii="Calibri Light" w:hAnsi="Calibri Light"/>
        </w:rPr>
      </w:pPr>
    </w:p>
    <w:p w14:paraId="39D05042" w14:textId="35CFF324" w:rsidR="00407D45" w:rsidRPr="0090260B" w:rsidRDefault="00407D45" w:rsidP="0090260B">
      <w:pPr>
        <w:pStyle w:val="ListParagraph"/>
        <w:numPr>
          <w:ilvl w:val="0"/>
          <w:numId w:val="11"/>
        </w:numPr>
        <w:rPr>
          <w:rFonts w:ascii="Calibri Light" w:hAnsi="Calibri Light"/>
        </w:rPr>
      </w:pPr>
      <w:r w:rsidRPr="0090260B">
        <w:rPr>
          <w:rFonts w:ascii="Calibri Light" w:hAnsi="Calibri Light"/>
        </w:rPr>
        <w:t>Define the problem.</w:t>
      </w:r>
    </w:p>
    <w:p w14:paraId="3D7FF627" w14:textId="00FE4990"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A man needs to get a bird, a cat, and a bag of seed to the other side in his boat that has room enough for himself and 1 other item at a time.</w:t>
      </w:r>
    </w:p>
    <w:p w14:paraId="35C08E76" w14:textId="237C9ACF" w:rsidR="001A4BC2" w:rsidRPr="0090260B" w:rsidRDefault="00407D45" w:rsidP="0090260B">
      <w:pPr>
        <w:pStyle w:val="ListParagraph"/>
        <w:numPr>
          <w:ilvl w:val="1"/>
          <w:numId w:val="11"/>
        </w:numPr>
        <w:rPr>
          <w:rFonts w:ascii="Calibri Light" w:hAnsi="Calibri Light"/>
        </w:rPr>
      </w:pPr>
      <w:r w:rsidRPr="0090260B">
        <w:rPr>
          <w:rFonts w:ascii="Calibri Light" w:hAnsi="Calibri Light"/>
        </w:rPr>
        <w:t xml:space="preserve">The problem presented is pretty </w:t>
      </w:r>
      <w:r w:rsidR="000442B9" w:rsidRPr="0090260B">
        <w:rPr>
          <w:rFonts w:ascii="Calibri Light" w:hAnsi="Calibri Light"/>
        </w:rPr>
        <w:t>straightforward</w:t>
      </w:r>
      <w:r w:rsidRPr="0090260B">
        <w:rPr>
          <w:rFonts w:ascii="Calibri Light" w:hAnsi="Calibri Light"/>
        </w:rPr>
        <w:t xml:space="preserve"> but the </w:t>
      </w:r>
      <w:r w:rsidR="000442B9" w:rsidRPr="0090260B">
        <w:rPr>
          <w:rFonts w:ascii="Calibri Light" w:hAnsi="Calibri Light"/>
        </w:rPr>
        <w:t>condition</w:t>
      </w:r>
      <w:r w:rsidRPr="0090260B">
        <w:rPr>
          <w:rFonts w:ascii="Calibri Light" w:hAnsi="Calibri Light"/>
        </w:rPr>
        <w:t xml:space="preserve">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w:t>
      </w:r>
      <w:r w:rsidR="001A4BC2" w:rsidRPr="0090260B">
        <w:rPr>
          <w:rFonts w:ascii="Calibri Light" w:hAnsi="Calibri Light"/>
        </w:rPr>
        <w:t xml:space="preserve"> solution.</w:t>
      </w:r>
    </w:p>
    <w:p w14:paraId="02961ED5" w14:textId="3D6B80A2" w:rsidR="002D6096" w:rsidRPr="0090260B" w:rsidRDefault="001A4BC2" w:rsidP="0090260B">
      <w:pPr>
        <w:pStyle w:val="ListParagraph"/>
        <w:numPr>
          <w:ilvl w:val="1"/>
          <w:numId w:val="11"/>
        </w:numPr>
        <w:rPr>
          <w:rFonts w:ascii="Calibri Light" w:hAnsi="Calibri Light"/>
        </w:rPr>
      </w:pPr>
      <w:r w:rsidRPr="0090260B">
        <w:rPr>
          <w:rFonts w:ascii="Calibri Light" w:hAnsi="Calibri Light"/>
        </w:rPr>
        <w:t>T</w:t>
      </w:r>
      <w:r w:rsidR="00407D45" w:rsidRPr="0090260B">
        <w:rPr>
          <w:rFonts w:ascii="Calibri Light" w:hAnsi="Calibri Light"/>
        </w:rPr>
        <w:t xml:space="preserve">he overall goal is to get the man, cat, parrot, and bag of seed to the other side of the river via his boat. </w:t>
      </w:r>
      <w:r w:rsidR="000442B9" w:rsidRPr="0090260B">
        <w:rPr>
          <w:rFonts w:ascii="Calibri Light" w:hAnsi="Calibri Light"/>
        </w:rPr>
        <w:t>Without</w:t>
      </w:r>
      <w:r w:rsidR="00407D45" w:rsidRPr="0090260B">
        <w:rPr>
          <w:rFonts w:ascii="Calibri Light" w:hAnsi="Calibri Light"/>
        </w:rPr>
        <w:t xml:space="preserve"> leaving 2 alone where one can consume the other (i.e. cat &amp; parrot, parrot &amp; seed).</w:t>
      </w:r>
    </w:p>
    <w:p w14:paraId="7819E699" w14:textId="0CF428B8" w:rsidR="00285984" w:rsidRPr="0090260B" w:rsidRDefault="00285984" w:rsidP="0090260B">
      <w:pPr>
        <w:pStyle w:val="ListParagraph"/>
        <w:numPr>
          <w:ilvl w:val="0"/>
          <w:numId w:val="11"/>
        </w:numPr>
        <w:rPr>
          <w:rFonts w:ascii="Calibri Light" w:hAnsi="Calibri Light"/>
        </w:rPr>
      </w:pPr>
      <w:r w:rsidRPr="0090260B">
        <w:rPr>
          <w:rFonts w:ascii="Calibri Light" w:hAnsi="Calibri Light"/>
        </w:rPr>
        <w:t>Break the problem apart</w:t>
      </w:r>
    </w:p>
    <w:p w14:paraId="3F342EA8" w14:textId="3B3130BE" w:rsidR="00285984" w:rsidRPr="0090260B" w:rsidRDefault="00285984" w:rsidP="0090260B">
      <w:pPr>
        <w:pStyle w:val="ListParagraph"/>
        <w:numPr>
          <w:ilvl w:val="1"/>
          <w:numId w:val="11"/>
        </w:numPr>
        <w:rPr>
          <w:rFonts w:ascii="Calibri Light" w:hAnsi="Calibri Light"/>
        </w:rPr>
      </w:pPr>
      <w:r w:rsidRPr="0090260B">
        <w:rPr>
          <w:rFonts w:ascii="Calibri Light" w:hAnsi="Calibri Light"/>
        </w:rPr>
        <w:t>Constraints:</w:t>
      </w:r>
    </w:p>
    <w:p w14:paraId="6F72CB56" w14:textId="77777777"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The boat has room for the man and one other item at a time.</w:t>
      </w:r>
    </w:p>
    <w:p w14:paraId="454F6E5B" w14:textId="77777777" w:rsidR="001A4BC2" w:rsidRPr="0090260B" w:rsidRDefault="001A4BC2" w:rsidP="0090260B">
      <w:pPr>
        <w:pStyle w:val="ListParagraph"/>
        <w:numPr>
          <w:ilvl w:val="2"/>
          <w:numId w:val="11"/>
        </w:numPr>
        <w:rPr>
          <w:rFonts w:ascii="Calibri Light" w:hAnsi="Calibri Light"/>
        </w:rPr>
      </w:pPr>
      <w:r w:rsidRPr="0090260B">
        <w:rPr>
          <w:rFonts w:ascii="Calibri Light" w:hAnsi="Calibri Light"/>
        </w:rPr>
        <w:t>I</w:t>
      </w:r>
      <w:r w:rsidR="00285984" w:rsidRPr="0090260B">
        <w:rPr>
          <w:rFonts w:ascii="Calibri Light" w:hAnsi="Calibri Light"/>
        </w:rPr>
        <w:t>f alone, the cat can eat the parrot.</w:t>
      </w:r>
    </w:p>
    <w:p w14:paraId="41D37FA4" w14:textId="7EB38BA8" w:rsidR="00285984" w:rsidRPr="0090260B" w:rsidRDefault="001A4BC2" w:rsidP="0090260B">
      <w:pPr>
        <w:pStyle w:val="ListParagraph"/>
        <w:numPr>
          <w:ilvl w:val="2"/>
          <w:numId w:val="11"/>
        </w:numPr>
        <w:rPr>
          <w:rFonts w:ascii="Calibri Light" w:hAnsi="Calibri Light"/>
        </w:rPr>
      </w:pPr>
      <w:r w:rsidRPr="0090260B">
        <w:rPr>
          <w:rFonts w:ascii="Calibri Light" w:hAnsi="Calibri Light"/>
        </w:rPr>
        <w:t>If alone, t</w:t>
      </w:r>
      <w:r w:rsidR="00285984" w:rsidRPr="0090260B">
        <w:rPr>
          <w:rFonts w:ascii="Calibri Light" w:hAnsi="Calibri Light"/>
        </w:rPr>
        <w:t>he parrot can eat the seed.</w:t>
      </w:r>
    </w:p>
    <w:p w14:paraId="4DEE417D" w14:textId="6927BB98" w:rsidR="001A4BC2" w:rsidRPr="0090260B" w:rsidRDefault="00285984" w:rsidP="0090260B">
      <w:pPr>
        <w:pStyle w:val="ListParagraph"/>
        <w:numPr>
          <w:ilvl w:val="1"/>
          <w:numId w:val="11"/>
        </w:numPr>
        <w:rPr>
          <w:rFonts w:ascii="Calibri Light" w:hAnsi="Calibri Light"/>
        </w:rPr>
      </w:pPr>
      <w:r w:rsidRPr="0090260B">
        <w:rPr>
          <w:rFonts w:ascii="Calibri Light" w:hAnsi="Calibri Light"/>
        </w:rPr>
        <w:t>Sub-goals:</w:t>
      </w:r>
    </w:p>
    <w:p w14:paraId="5E030518" w14:textId="485340C9" w:rsidR="001A4BC2" w:rsidRPr="0090260B" w:rsidRDefault="00285984" w:rsidP="0090260B">
      <w:pPr>
        <w:pStyle w:val="ListParagraph"/>
        <w:numPr>
          <w:ilvl w:val="2"/>
          <w:numId w:val="11"/>
        </w:numPr>
        <w:rPr>
          <w:rFonts w:ascii="Calibri Light" w:hAnsi="Calibri Light"/>
        </w:rPr>
      </w:pPr>
      <w:r w:rsidRPr="0090260B">
        <w:rPr>
          <w:rFonts w:ascii="Calibri Light" w:hAnsi="Calibri Light"/>
        </w:rPr>
        <w:t>Transport all passengers across to the other sides.</w:t>
      </w:r>
    </w:p>
    <w:p w14:paraId="545CE0B8" w14:textId="2A0B949C" w:rsidR="00285984" w:rsidRPr="0090260B" w:rsidRDefault="00285984" w:rsidP="0090260B">
      <w:pPr>
        <w:pStyle w:val="ListParagraph"/>
        <w:numPr>
          <w:ilvl w:val="2"/>
          <w:numId w:val="11"/>
        </w:numPr>
        <w:rPr>
          <w:rFonts w:ascii="Calibri Light" w:hAnsi="Calibri Light"/>
        </w:rPr>
      </w:pPr>
      <w:r w:rsidRPr="0090260B">
        <w:rPr>
          <w:rFonts w:ascii="Calibri Light" w:hAnsi="Calibri Light"/>
        </w:rPr>
        <w:t>Do not leave the cat alone with parrot.</w:t>
      </w:r>
    </w:p>
    <w:p w14:paraId="69B7FBF6" w14:textId="217A91D5" w:rsidR="0090260B" w:rsidRDefault="00285984" w:rsidP="0090260B">
      <w:pPr>
        <w:pStyle w:val="ListParagraph"/>
        <w:numPr>
          <w:ilvl w:val="2"/>
          <w:numId w:val="11"/>
        </w:numPr>
        <w:rPr>
          <w:rFonts w:ascii="Calibri Light" w:hAnsi="Calibri Light"/>
        </w:rPr>
      </w:pPr>
      <w:r w:rsidRPr="0090260B">
        <w:rPr>
          <w:rFonts w:ascii="Calibri Light" w:hAnsi="Calibri Light"/>
        </w:rPr>
        <w:t xml:space="preserve">Do not leave the parrot alone with the </w:t>
      </w:r>
      <w:r w:rsidR="0090260B" w:rsidRPr="0090260B">
        <w:rPr>
          <w:rFonts w:ascii="Calibri Light" w:hAnsi="Calibri Light"/>
        </w:rPr>
        <w:t>see</w:t>
      </w:r>
    </w:p>
    <w:p w14:paraId="76395538" w14:textId="4E4FEC81" w:rsidR="0090260B" w:rsidRDefault="00872D98" w:rsidP="0090260B">
      <w:pPr>
        <w:pStyle w:val="ListParagraph"/>
        <w:numPr>
          <w:ilvl w:val="0"/>
          <w:numId w:val="11"/>
        </w:numPr>
        <w:rPr>
          <w:rFonts w:ascii="Calibri Light" w:hAnsi="Calibri Light"/>
        </w:rPr>
      </w:pPr>
      <w:r>
        <w:rPr>
          <w:rFonts w:ascii="Calibri Light" w:hAnsi="Calibri Light"/>
        </w:rPr>
        <w:t>Identify potential solutions</w:t>
      </w:r>
    </w:p>
    <w:p w14:paraId="4E55D818" w14:textId="127454DA" w:rsidR="00872D98" w:rsidRDefault="00872D98" w:rsidP="00872D98">
      <w:pPr>
        <w:pStyle w:val="ListParagraph"/>
        <w:numPr>
          <w:ilvl w:val="1"/>
          <w:numId w:val="11"/>
        </w:numPr>
        <w:rPr>
          <w:rFonts w:ascii="Calibri Light" w:hAnsi="Calibri Light"/>
        </w:rPr>
      </w:pPr>
      <w:r>
        <w:rPr>
          <w:rFonts w:ascii="Calibri Light" w:hAnsi="Calibri Light"/>
        </w:rPr>
        <w:t>Take the passengers 1 by 1 to the other side</w:t>
      </w:r>
    </w:p>
    <w:p w14:paraId="64AB15E8" w14:textId="51CE6F55" w:rsidR="00872D98" w:rsidRDefault="00872D98" w:rsidP="00872D98">
      <w:pPr>
        <w:pStyle w:val="ListParagraph"/>
        <w:numPr>
          <w:ilvl w:val="1"/>
          <w:numId w:val="11"/>
        </w:numPr>
        <w:rPr>
          <w:rFonts w:ascii="Calibri Light" w:hAnsi="Calibri Light"/>
        </w:rPr>
      </w:pPr>
      <w:r>
        <w:rPr>
          <w:rFonts w:ascii="Calibri Light" w:hAnsi="Calibri Light"/>
        </w:rPr>
        <w:t>Hold the cat, have the bird on your shoulder, and the bag of seed in your pocket and take them across.</w:t>
      </w:r>
    </w:p>
    <w:p w14:paraId="1E865CD8" w14:textId="0EDA99F7" w:rsidR="00872D98" w:rsidRDefault="00872D98" w:rsidP="00872D98">
      <w:pPr>
        <w:pStyle w:val="ListParagraph"/>
        <w:numPr>
          <w:ilvl w:val="1"/>
          <w:numId w:val="11"/>
        </w:numPr>
        <w:rPr>
          <w:rFonts w:ascii="Calibri Light" w:hAnsi="Calibri Light"/>
        </w:rPr>
      </w:pPr>
      <w:r>
        <w:rPr>
          <w:rFonts w:ascii="Calibri Light" w:hAnsi="Calibri Light"/>
        </w:rPr>
        <w:t>Take the cat and the bag of seed over first and let the bird fly over.</w:t>
      </w:r>
    </w:p>
    <w:p w14:paraId="7B0CEA75" w14:textId="398B93A0" w:rsidR="005F6881" w:rsidRDefault="005F6881" w:rsidP="005F6881">
      <w:pPr>
        <w:pStyle w:val="ListParagraph"/>
        <w:numPr>
          <w:ilvl w:val="0"/>
          <w:numId w:val="11"/>
        </w:numPr>
        <w:rPr>
          <w:rFonts w:ascii="Calibri Light" w:hAnsi="Calibri Light"/>
        </w:rPr>
      </w:pPr>
      <w:r>
        <w:rPr>
          <w:rFonts w:ascii="Calibri Light" w:hAnsi="Calibri Light"/>
        </w:rPr>
        <w:t>Evaluate each potential solution</w:t>
      </w:r>
    </w:p>
    <w:p w14:paraId="3AAB2430" w14:textId="3FCC9B38"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7E13E3" w:themeColor="accent6"/>
        </w:rPr>
        <w:t>★★★★★</w:t>
      </w:r>
      <w:r w:rsidRPr="005F6881">
        <w:rPr>
          <w:rFonts w:ascii="Bookshelf Symbol 7" w:hAnsi="Bookshelf Symbol 7" w:cs="Bookshelf Symbol 7"/>
          <w:color w:val="7E13E3" w:themeColor="accent6"/>
        </w:rPr>
        <w:t></w:t>
      </w:r>
      <w:r w:rsidRPr="005F6881">
        <w:rPr>
          <w:rFonts w:ascii="Calibri Light" w:hAnsi="Calibri Light" w:cs="Times New Roman"/>
          <w:color w:val="000000"/>
        </w:rPr>
        <w:t>Solution a: most logical and rational of all the solution possibilities and passed all the user case tests.</w:t>
      </w:r>
    </w:p>
    <w:p w14:paraId="6AA4653C" w14:textId="1B245BDE"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7E13E3" w:themeColor="accent6"/>
        </w:rPr>
        <w:t>★★★</w:t>
      </w:r>
      <w:r w:rsidR="0070561D" w:rsidRPr="0070561D">
        <w:rPr>
          <w:rFonts w:ascii="Zapf Dingbats" w:hAnsi="Zapf Dingbats"/>
          <w:color w:val="D9D9D9" w:themeColor="background1" w:themeShade="D9"/>
        </w:rPr>
        <w:t>★★</w:t>
      </w:r>
      <w:r>
        <w:rPr>
          <w:rFonts w:ascii="Bookshelf Symbol 7" w:hAnsi="Bookshelf Symbol 7" w:cs="Bookshelf Symbol 7"/>
          <w:color w:val="000000"/>
        </w:rPr>
        <w:t></w:t>
      </w:r>
      <w:r w:rsidR="00F34992">
        <w:rPr>
          <w:rFonts w:ascii="Calibri Light" w:hAnsi="Calibri Light" w:cs="Bookshelf Symbol 7"/>
          <w:color w:val="000000"/>
        </w:rPr>
        <w:t>This is the ideal solution except the user case testing didn’t all support this solution.</w:t>
      </w:r>
    </w:p>
    <w:p w14:paraId="7B0F9FC5" w14:textId="1F80033F" w:rsidR="005F6881" w:rsidRPr="005F6881" w:rsidRDefault="005F6881" w:rsidP="005F6881">
      <w:pPr>
        <w:pStyle w:val="ListParagraph"/>
        <w:numPr>
          <w:ilvl w:val="1"/>
          <w:numId w:val="11"/>
        </w:numPr>
        <w:rPr>
          <w:rFonts w:ascii="Calibri Light" w:hAnsi="Calibri Light"/>
        </w:rPr>
      </w:pPr>
      <w:r w:rsidRPr="005F6881">
        <w:rPr>
          <w:rFonts w:ascii="Zapf Dingbats" w:hAnsi="Zapf Dingbats"/>
          <w:color w:val="7E13E3" w:themeColor="accent6"/>
        </w:rPr>
        <w:lastRenderedPageBreak/>
        <w:t>★</w:t>
      </w:r>
      <w:r w:rsidR="0070561D" w:rsidRPr="0070561D">
        <w:rPr>
          <w:rFonts w:ascii="Zapf Dingbats" w:hAnsi="Zapf Dingbats"/>
          <w:color w:val="D9D9D9" w:themeColor="background1" w:themeShade="D9"/>
        </w:rPr>
        <w:t>★★★★</w:t>
      </w:r>
      <w:r w:rsidR="00F34992">
        <w:rPr>
          <w:rFonts w:ascii="Zapf Dingbats" w:hAnsi="Zapf Dingbats"/>
          <w:color w:val="000000"/>
        </w:rPr>
        <w:t></w:t>
      </w:r>
      <w:r w:rsidR="00F34992">
        <w:rPr>
          <w:rFonts w:ascii="Calibri Light" w:hAnsi="Calibri Light"/>
          <w:color w:val="000000"/>
        </w:rPr>
        <w:t xml:space="preserve"> </w:t>
      </w:r>
      <w:proofErr w:type="gramStart"/>
      <w:r w:rsidR="00F34992">
        <w:rPr>
          <w:rFonts w:ascii="Calibri Light" w:hAnsi="Calibri Light"/>
          <w:color w:val="000000"/>
        </w:rPr>
        <w:t>This</w:t>
      </w:r>
      <w:proofErr w:type="gramEnd"/>
      <w:r w:rsidR="00F34992">
        <w:rPr>
          <w:rFonts w:ascii="Calibri Light" w:hAnsi="Calibri Light"/>
          <w:color w:val="000000"/>
        </w:rPr>
        <w:t xml:space="preserve"> solution presents many assumed situations not supported by the word problem but can happen and could be a possible solution. Not as logical, or rational as the other two and didn’t pass all user case tests.</w:t>
      </w:r>
    </w:p>
    <w:p w14:paraId="4A89EFFD" w14:textId="00BA200D" w:rsidR="005F6881" w:rsidRDefault="005730F3" w:rsidP="005F6881">
      <w:pPr>
        <w:pStyle w:val="ListParagraph"/>
        <w:numPr>
          <w:ilvl w:val="0"/>
          <w:numId w:val="11"/>
        </w:numPr>
        <w:rPr>
          <w:rFonts w:ascii="Calibri Light" w:hAnsi="Calibri Light"/>
        </w:rPr>
      </w:pPr>
      <w:r>
        <w:rPr>
          <w:rFonts w:ascii="Calibri Light" w:hAnsi="Calibri Light"/>
        </w:rPr>
        <w:t>Choose a solution and develop a plan to implement it</w:t>
      </w:r>
    </w:p>
    <w:p w14:paraId="479A208B" w14:textId="20C4E480" w:rsidR="005730F3" w:rsidRPr="005730F3" w:rsidRDefault="005730F3" w:rsidP="005730F3">
      <w:pPr>
        <w:pStyle w:val="ListParagraph"/>
        <w:numPr>
          <w:ilvl w:val="1"/>
          <w:numId w:val="11"/>
        </w:numPr>
        <w:rPr>
          <w:rFonts w:ascii="Calibri Light" w:hAnsi="Calibri Light"/>
        </w:rPr>
      </w:pPr>
      <w:r w:rsidRPr="005730F3">
        <w:rPr>
          <w:rFonts w:ascii="Zapf Dingbats" w:hAnsi="Zapf Dingbats"/>
          <w:color w:val="7E13E3" w:themeColor="accent6"/>
        </w:rPr>
        <w:t>★★★★★</w:t>
      </w:r>
      <w:r>
        <w:rPr>
          <w:rFonts w:ascii="Calibri Light" w:hAnsi="Calibri Light"/>
          <w:color w:val="7E13E3" w:themeColor="accent6"/>
        </w:rPr>
        <w:t xml:space="preserve"> </w:t>
      </w:r>
      <w:r>
        <w:rPr>
          <w:rFonts w:ascii="Calibri Light" w:hAnsi="Calibri Light"/>
        </w:rPr>
        <w:t xml:space="preserve">I chose </w:t>
      </w:r>
      <w:r w:rsidRPr="005730F3">
        <w:rPr>
          <w:rFonts w:ascii="Calibri Light" w:hAnsi="Calibri Light"/>
        </w:rPr>
        <w:t>the most logical and rational of the solutions. The man would first take the parrot to the other side leaving the cat and bag of seed behind. He would drop off the parrot and return to pick up the seed and leave the cat behind. The man takes the seed to the other side and drops it off while picking the bird back up. Taking the bird back to the original side of the river where the cat is and drop the bird off but then pick up the cat to take it over to the other side. After dropping the cat off on the other side, once again return to the original side and pick up the parrot and finally arrive to the other side.</w:t>
      </w:r>
    </w:p>
    <w:p w14:paraId="3B171CD6" w14:textId="61D09E25" w:rsidR="005730F3" w:rsidRDefault="005730F3" w:rsidP="00B87F11">
      <w:pPr>
        <w:pStyle w:val="ListParagraph"/>
        <w:numPr>
          <w:ilvl w:val="1"/>
          <w:numId w:val="11"/>
        </w:numPr>
        <w:rPr>
          <w:rFonts w:ascii="Calibri Light" w:hAnsi="Calibri Light"/>
        </w:rPr>
      </w:pPr>
      <w:r>
        <w:rPr>
          <w:rFonts w:ascii="Calibri Light" w:hAnsi="Calibri Light"/>
        </w:rPr>
        <w:t>User cases:</w:t>
      </w:r>
    </w:p>
    <w:p w14:paraId="1B4FD5EC" w14:textId="276CF61A" w:rsidR="00B87F11" w:rsidRDefault="00B87F11" w:rsidP="00B87F11">
      <w:pPr>
        <w:pStyle w:val="ListParagraph"/>
        <w:numPr>
          <w:ilvl w:val="2"/>
          <w:numId w:val="11"/>
        </w:numPr>
        <w:rPr>
          <w:rFonts w:ascii="Calibri Light" w:hAnsi="Calibri Light"/>
        </w:rPr>
      </w:pPr>
      <w:r>
        <w:rPr>
          <w:rFonts w:ascii="Calibri Light" w:hAnsi="Calibri Light"/>
        </w:rPr>
        <w:t>The boat has a weight limit due to its small size.</w:t>
      </w:r>
    </w:p>
    <w:p w14:paraId="46DD009A" w14:textId="5C678E8D" w:rsidR="00B87F11" w:rsidRDefault="00B87F11" w:rsidP="00B87F11">
      <w:pPr>
        <w:pStyle w:val="ListParagraph"/>
        <w:numPr>
          <w:ilvl w:val="2"/>
          <w:numId w:val="11"/>
        </w:numPr>
        <w:rPr>
          <w:rFonts w:ascii="Calibri Light" w:hAnsi="Calibri Light"/>
        </w:rPr>
      </w:pPr>
      <w:r>
        <w:rPr>
          <w:rFonts w:ascii="Calibri Light" w:hAnsi="Calibri Light"/>
        </w:rPr>
        <w:t>The bag of seed was rather large.</w:t>
      </w:r>
    </w:p>
    <w:p w14:paraId="1A2A1B57" w14:textId="794BB0C0" w:rsidR="00B87F11" w:rsidRDefault="00B87F11" w:rsidP="00B87F11">
      <w:pPr>
        <w:pStyle w:val="ListParagraph"/>
        <w:numPr>
          <w:ilvl w:val="2"/>
          <w:numId w:val="11"/>
        </w:numPr>
        <w:rPr>
          <w:rFonts w:ascii="Calibri Light" w:hAnsi="Calibri Light"/>
        </w:rPr>
      </w:pPr>
      <w:r>
        <w:rPr>
          <w:rFonts w:ascii="Calibri Light" w:hAnsi="Calibri Light"/>
        </w:rPr>
        <w:t>The bag of seed was the size of a small Ziploc bag.</w:t>
      </w:r>
    </w:p>
    <w:p w14:paraId="0BD4AF09" w14:textId="1A15E219" w:rsidR="00B87F11" w:rsidRDefault="00B87F11" w:rsidP="00B87F11">
      <w:pPr>
        <w:pStyle w:val="ListParagraph"/>
        <w:numPr>
          <w:ilvl w:val="2"/>
          <w:numId w:val="11"/>
        </w:numPr>
        <w:rPr>
          <w:rFonts w:ascii="Calibri Light" w:hAnsi="Calibri Light"/>
        </w:rPr>
      </w:pPr>
      <w:r>
        <w:rPr>
          <w:rFonts w:ascii="Calibri Light" w:hAnsi="Calibri Light"/>
        </w:rPr>
        <w:t xml:space="preserve">The river was rather small enough to practically hop over. </w:t>
      </w:r>
    </w:p>
    <w:p w14:paraId="64DEFA14" w14:textId="191C5806" w:rsidR="00573A59" w:rsidRDefault="00B87F11" w:rsidP="00B87F11">
      <w:pPr>
        <w:pStyle w:val="ListParagraph"/>
        <w:numPr>
          <w:ilvl w:val="2"/>
          <w:numId w:val="11"/>
        </w:numPr>
        <w:rPr>
          <w:rFonts w:ascii="Calibri Light" w:hAnsi="Calibri Light"/>
        </w:rPr>
      </w:pPr>
      <w:r>
        <w:rPr>
          <w:rFonts w:ascii="Calibri Light" w:hAnsi="Calibri Light"/>
        </w:rPr>
        <w:t>The passengers were people with names A. Cat, A. Parrot, and A. Bag O’seed.</w:t>
      </w:r>
      <w:r w:rsidR="00573A59">
        <w:rPr>
          <w:rFonts w:ascii="Calibri Light" w:hAnsi="Calibri Light"/>
        </w:rPr>
        <w:br w:type="page"/>
      </w:r>
    </w:p>
    <w:p w14:paraId="6F698C2F" w14:textId="0B114801" w:rsidR="00B87F11" w:rsidRPr="000442B9" w:rsidRDefault="00573A59" w:rsidP="00573A59">
      <w:pPr>
        <w:rPr>
          <w:rFonts w:ascii="Calibri Light" w:hAnsi="Calibri Light"/>
          <w:b/>
          <w:color w:val="FD4143" w:themeColor="accent4" w:themeTint="99"/>
        </w:rPr>
      </w:pPr>
      <w:r w:rsidRPr="000442B9">
        <w:rPr>
          <w:rFonts w:ascii="Calibri Light" w:hAnsi="Calibri Light"/>
          <w:b/>
          <w:color w:val="FD4143" w:themeColor="accent4" w:themeTint="99"/>
        </w:rPr>
        <w:lastRenderedPageBreak/>
        <w:t>Socks in the dark</w:t>
      </w:r>
    </w:p>
    <w:p w14:paraId="4361694B" w14:textId="1EFC6846" w:rsidR="00573A59" w:rsidRPr="00573A59" w:rsidRDefault="00573A59" w:rsidP="00573A59">
      <w:pPr>
        <w:pStyle w:val="ListParagraph"/>
        <w:numPr>
          <w:ilvl w:val="0"/>
          <w:numId w:val="13"/>
        </w:numPr>
        <w:rPr>
          <w:rFonts w:ascii="Calibri Light" w:hAnsi="Calibri Light"/>
        </w:rPr>
      </w:pPr>
      <w:r w:rsidRPr="00573A59">
        <w:rPr>
          <w:rFonts w:ascii="Calibri Light" w:hAnsi="Calibri Light"/>
        </w:rPr>
        <w:t>Define the problem</w:t>
      </w:r>
    </w:p>
    <w:p w14:paraId="18D574EF" w14:textId="5E5B8E1F" w:rsidR="00573A59" w:rsidRDefault="00573A59" w:rsidP="00573A59">
      <w:pPr>
        <w:pStyle w:val="ListParagraph"/>
        <w:numPr>
          <w:ilvl w:val="1"/>
          <w:numId w:val="13"/>
        </w:numPr>
        <w:rPr>
          <w:rFonts w:ascii="Calibri Light" w:hAnsi="Calibri Light"/>
        </w:rPr>
      </w:pPr>
      <w:r w:rsidRPr="00573A59">
        <w:rPr>
          <w:rFonts w:ascii="Calibri Light" w:hAnsi="Calibri Light"/>
        </w:rPr>
        <w:t>A sock drawer is holding 20 socks (10 pairs of socks: 5 black, 3 brown, and 2 white). In choosing soc</w:t>
      </w:r>
      <w:r w:rsidR="00CA0592">
        <w:rPr>
          <w:rFonts w:ascii="Calibri Light" w:hAnsi="Calibri Light"/>
        </w:rPr>
        <w:t>ks from the drawer in the dark, it is asking me to find out how</w:t>
      </w:r>
      <w:r w:rsidR="004B1EEF">
        <w:rPr>
          <w:rFonts w:ascii="Calibri Light" w:hAnsi="Calibri Light"/>
        </w:rPr>
        <w:t xml:space="preserve"> many socks do I have to choose to make up one matching pair and at </w:t>
      </w:r>
      <w:r w:rsidR="00CA0592">
        <w:rPr>
          <w:rFonts w:ascii="Calibri Light" w:hAnsi="Calibri Light"/>
        </w:rPr>
        <w:t>least one matching pair of each color.</w:t>
      </w:r>
    </w:p>
    <w:p w14:paraId="6493BFA7" w14:textId="5E57DA0E" w:rsidR="00573A59" w:rsidRDefault="00CA0592" w:rsidP="00573A59">
      <w:pPr>
        <w:pStyle w:val="ListParagraph"/>
        <w:numPr>
          <w:ilvl w:val="1"/>
          <w:numId w:val="13"/>
        </w:numPr>
        <w:rPr>
          <w:rFonts w:ascii="Calibri Light" w:hAnsi="Calibri Light"/>
        </w:rPr>
      </w:pPr>
      <w:r>
        <w:rPr>
          <w:rFonts w:ascii="Calibri Light" w:hAnsi="Calibri Light"/>
        </w:rPr>
        <w:t>The problem is calling for me to figure out the minimal number of socks it takes to create a single matching pair of socks (regardless of color) and a single matching pair of socks in each of the colors black, brown, and white.</w:t>
      </w:r>
    </w:p>
    <w:p w14:paraId="404B1C57" w14:textId="1D4F806D" w:rsidR="00991452" w:rsidRDefault="00991452" w:rsidP="00991452">
      <w:pPr>
        <w:pStyle w:val="ListParagraph"/>
        <w:numPr>
          <w:ilvl w:val="0"/>
          <w:numId w:val="13"/>
        </w:numPr>
        <w:rPr>
          <w:rFonts w:ascii="Calibri Light" w:hAnsi="Calibri Light"/>
        </w:rPr>
      </w:pPr>
      <w:r>
        <w:rPr>
          <w:rFonts w:ascii="Calibri Light" w:hAnsi="Calibri Light"/>
        </w:rPr>
        <w:t>Break the problem apart</w:t>
      </w:r>
    </w:p>
    <w:p w14:paraId="1C8B0BC7" w14:textId="7A503EE3" w:rsidR="00991452" w:rsidRDefault="00991452" w:rsidP="00991452">
      <w:pPr>
        <w:pStyle w:val="ListParagraph"/>
        <w:numPr>
          <w:ilvl w:val="1"/>
          <w:numId w:val="13"/>
        </w:numPr>
        <w:rPr>
          <w:rFonts w:ascii="Calibri Light" w:hAnsi="Calibri Light"/>
        </w:rPr>
      </w:pPr>
      <w:r>
        <w:rPr>
          <w:rFonts w:ascii="Calibri Light" w:hAnsi="Calibri Light"/>
        </w:rPr>
        <w:t>Constraints:</w:t>
      </w:r>
    </w:p>
    <w:p w14:paraId="0DFE92BE" w14:textId="7F5A2B46" w:rsidR="00991452" w:rsidRDefault="00991452" w:rsidP="00991452">
      <w:pPr>
        <w:pStyle w:val="ListParagraph"/>
        <w:numPr>
          <w:ilvl w:val="2"/>
          <w:numId w:val="13"/>
        </w:numPr>
        <w:rPr>
          <w:rFonts w:ascii="Calibri Light" w:hAnsi="Calibri Light"/>
        </w:rPr>
      </w:pPr>
      <w:r>
        <w:rPr>
          <w:rFonts w:ascii="Calibri Light" w:hAnsi="Calibri Light"/>
        </w:rPr>
        <w:t xml:space="preserve">Have to choose </w:t>
      </w:r>
      <w:r w:rsidRPr="004B1EEF">
        <w:rPr>
          <w:rFonts w:ascii="Calibri Light" w:hAnsi="Calibri Light"/>
          <w:u w:val="single"/>
        </w:rPr>
        <w:t>pairs</w:t>
      </w:r>
      <w:r>
        <w:rPr>
          <w:rFonts w:ascii="Calibri Light" w:hAnsi="Calibri Light"/>
        </w:rPr>
        <w:t xml:space="preserve"> while in the dark.</w:t>
      </w:r>
    </w:p>
    <w:p w14:paraId="73898FAF" w14:textId="5D697553" w:rsidR="00991452" w:rsidRDefault="004B1EEF" w:rsidP="00991452">
      <w:pPr>
        <w:pStyle w:val="ListParagraph"/>
        <w:numPr>
          <w:ilvl w:val="2"/>
          <w:numId w:val="13"/>
        </w:numPr>
        <w:rPr>
          <w:rFonts w:ascii="Calibri Light" w:hAnsi="Calibri Light"/>
        </w:rPr>
      </w:pPr>
      <w:r>
        <w:rPr>
          <w:rFonts w:ascii="Calibri Light" w:hAnsi="Calibri Light"/>
        </w:rPr>
        <w:t>The problem is assuming I will be thinking of the probability of me selecting the right colored pairs of socks by stating rules such as being u</w:t>
      </w:r>
      <w:r w:rsidR="00991452">
        <w:rPr>
          <w:rFonts w:ascii="Calibri Light" w:hAnsi="Calibri Light"/>
        </w:rPr>
        <w:t>nable to check until after I’ve already chosen</w:t>
      </w:r>
      <w:r>
        <w:rPr>
          <w:rFonts w:ascii="Calibri Light" w:hAnsi="Calibri Light"/>
        </w:rPr>
        <w:t xml:space="preserve"> the socks</w:t>
      </w:r>
      <w:r w:rsidR="0067706C">
        <w:rPr>
          <w:rFonts w:ascii="Calibri Light" w:hAnsi="Calibri Light"/>
        </w:rPr>
        <w:t>.</w:t>
      </w:r>
    </w:p>
    <w:p w14:paraId="7258D4E0" w14:textId="347E4B9C" w:rsidR="00991452" w:rsidRDefault="00991452" w:rsidP="00991452">
      <w:pPr>
        <w:pStyle w:val="ListParagraph"/>
        <w:numPr>
          <w:ilvl w:val="1"/>
          <w:numId w:val="13"/>
        </w:numPr>
        <w:rPr>
          <w:rFonts w:ascii="Calibri Light" w:hAnsi="Calibri Light"/>
        </w:rPr>
      </w:pPr>
      <w:r>
        <w:rPr>
          <w:rFonts w:ascii="Calibri Light" w:hAnsi="Calibri Light"/>
        </w:rPr>
        <w:t>Sub-goals:</w:t>
      </w:r>
    </w:p>
    <w:p w14:paraId="12500E48" w14:textId="566072C0" w:rsidR="00705E95" w:rsidRDefault="0067706C" w:rsidP="00705E95">
      <w:pPr>
        <w:pStyle w:val="ListParagraph"/>
        <w:numPr>
          <w:ilvl w:val="2"/>
          <w:numId w:val="13"/>
        </w:numPr>
        <w:rPr>
          <w:rFonts w:ascii="Calibri Light" w:hAnsi="Calibri Light"/>
        </w:rPr>
      </w:pPr>
      <w:r>
        <w:rPr>
          <w:rFonts w:ascii="Calibri Light" w:hAnsi="Calibri Light"/>
        </w:rPr>
        <w:t>Find out how many socks make up one matching pair of socks.</w:t>
      </w:r>
    </w:p>
    <w:p w14:paraId="08D7B5A7" w14:textId="5BB8A352" w:rsidR="0067706C" w:rsidRPr="0067706C" w:rsidRDefault="0067706C" w:rsidP="0067706C">
      <w:pPr>
        <w:pStyle w:val="ListParagraph"/>
        <w:numPr>
          <w:ilvl w:val="2"/>
          <w:numId w:val="13"/>
        </w:numPr>
        <w:rPr>
          <w:rFonts w:ascii="Calibri Light" w:hAnsi="Calibri Light"/>
        </w:rPr>
      </w:pPr>
      <w:r>
        <w:rPr>
          <w:rFonts w:ascii="Calibri Light" w:hAnsi="Calibri Light"/>
        </w:rPr>
        <w:t>How many socks make up 3 pairs of socks.</w:t>
      </w:r>
    </w:p>
    <w:p w14:paraId="3C3EB047" w14:textId="5136361F" w:rsidR="00C26396" w:rsidRDefault="00C26396" w:rsidP="00C26396">
      <w:pPr>
        <w:pStyle w:val="ListParagraph"/>
        <w:numPr>
          <w:ilvl w:val="0"/>
          <w:numId w:val="13"/>
        </w:numPr>
        <w:rPr>
          <w:rFonts w:ascii="Calibri Light" w:hAnsi="Calibri Light"/>
        </w:rPr>
      </w:pPr>
      <w:r>
        <w:rPr>
          <w:rFonts w:ascii="Calibri Light" w:hAnsi="Calibri Light"/>
        </w:rPr>
        <w:t>Identify potential solutions</w:t>
      </w:r>
    </w:p>
    <w:p w14:paraId="18093007" w14:textId="0B9C944F" w:rsidR="00237ED2" w:rsidRPr="001F4597" w:rsidRDefault="00C26396" w:rsidP="001F4597">
      <w:pPr>
        <w:pStyle w:val="ListParagraph"/>
        <w:numPr>
          <w:ilvl w:val="1"/>
          <w:numId w:val="13"/>
        </w:numPr>
        <w:rPr>
          <w:rFonts w:ascii="Calibri Light" w:hAnsi="Calibri Light"/>
        </w:rPr>
      </w:pPr>
      <w:r>
        <w:rPr>
          <w:rFonts w:ascii="Calibri Light" w:hAnsi="Calibri Light"/>
        </w:rPr>
        <w:t>Potential solutions:</w:t>
      </w:r>
    </w:p>
    <w:p w14:paraId="7C0BD3E2" w14:textId="212094A5" w:rsidR="00C26396" w:rsidRDefault="0067706C" w:rsidP="00C26396">
      <w:pPr>
        <w:pStyle w:val="ListParagraph"/>
        <w:numPr>
          <w:ilvl w:val="2"/>
          <w:numId w:val="13"/>
        </w:numPr>
        <w:rPr>
          <w:rFonts w:ascii="Calibri Light" w:hAnsi="Calibri Light"/>
        </w:rPr>
      </w:pPr>
      <w:r>
        <w:rPr>
          <w:rFonts w:ascii="Calibri Light" w:hAnsi="Calibri Light"/>
        </w:rPr>
        <w:t>Two matching socks need to be selected to create one matching pair.</w:t>
      </w:r>
    </w:p>
    <w:p w14:paraId="24D7C00F" w14:textId="56719E20" w:rsidR="00237ED2" w:rsidRPr="00237ED2" w:rsidRDefault="00796462" w:rsidP="00237ED2">
      <w:pPr>
        <w:pStyle w:val="ListParagraph"/>
        <w:numPr>
          <w:ilvl w:val="2"/>
          <w:numId w:val="13"/>
        </w:numPr>
        <w:rPr>
          <w:rFonts w:ascii="Calibri Light" w:hAnsi="Calibri Light"/>
        </w:rPr>
      </w:pPr>
      <w:r>
        <w:rPr>
          <w:rFonts w:ascii="Calibri Light" w:hAnsi="Calibri Light"/>
        </w:rPr>
        <w:t xml:space="preserve">A total of 6 socks. </w:t>
      </w:r>
      <w:r w:rsidR="0067706C">
        <w:rPr>
          <w:rFonts w:ascii="Calibri Light" w:hAnsi="Calibri Light"/>
        </w:rPr>
        <w:t>Two matching socks of a specific color need to be selected in order to create a</w:t>
      </w:r>
      <w:r>
        <w:rPr>
          <w:rFonts w:ascii="Calibri Light" w:hAnsi="Calibri Light"/>
        </w:rPr>
        <w:t>t least one matching pair of any</w:t>
      </w:r>
      <w:r w:rsidR="0067706C">
        <w:rPr>
          <w:rFonts w:ascii="Calibri Light" w:hAnsi="Calibri Light"/>
        </w:rPr>
        <w:t xml:space="preserve"> specified color. </w:t>
      </w:r>
    </w:p>
    <w:p w14:paraId="5EF7EFAA" w14:textId="4BDB4233" w:rsidR="00237ED2" w:rsidRDefault="00237ED2" w:rsidP="00237ED2">
      <w:pPr>
        <w:pStyle w:val="ListParagraph"/>
        <w:numPr>
          <w:ilvl w:val="0"/>
          <w:numId w:val="13"/>
        </w:numPr>
        <w:rPr>
          <w:rFonts w:ascii="Calibri Light" w:hAnsi="Calibri Light"/>
        </w:rPr>
      </w:pPr>
      <w:r>
        <w:rPr>
          <w:rFonts w:ascii="Calibri Light" w:hAnsi="Calibri Light"/>
        </w:rPr>
        <w:t>Evaluate each potential solution</w:t>
      </w:r>
    </w:p>
    <w:p w14:paraId="2DA5E293" w14:textId="12C37EE0" w:rsidR="00237ED2" w:rsidRPr="006A3651" w:rsidRDefault="006A3651" w:rsidP="00237ED2">
      <w:pPr>
        <w:pStyle w:val="ListParagraph"/>
        <w:numPr>
          <w:ilvl w:val="1"/>
          <w:numId w:val="13"/>
        </w:numPr>
        <w:rPr>
          <w:rFonts w:ascii="Calibri Light" w:hAnsi="Calibri Light"/>
        </w:rPr>
      </w:pPr>
      <w:r w:rsidRPr="0067706C">
        <w:rPr>
          <w:rFonts w:ascii="Zapf Dingbats" w:hAnsi="Zapf Dingbats"/>
          <w:color w:val="7E13E3" w:themeColor="accent6"/>
        </w:rPr>
        <w:t>★★★★</w:t>
      </w:r>
      <w:r w:rsidR="0070561D" w:rsidRPr="0070561D">
        <w:rPr>
          <w:rFonts w:ascii="Zapf Dingbats" w:hAnsi="Zapf Dingbats"/>
          <w:color w:val="D9D9D9" w:themeColor="background1" w:themeShade="D9"/>
        </w:rPr>
        <w:t>★</w:t>
      </w:r>
      <w:r w:rsidR="00CA21C1">
        <w:rPr>
          <w:rFonts w:ascii="Zapf Dingbats" w:hAnsi="Zapf Dingbats"/>
          <w:color w:val="000000"/>
        </w:rPr>
        <w:t></w:t>
      </w:r>
      <w:r w:rsidR="00CA21C1">
        <w:rPr>
          <w:rFonts w:ascii="Calibri Light" w:hAnsi="Calibri Light"/>
          <w:color w:val="000000"/>
        </w:rPr>
        <w:t>This solution was great but not specific enough to cover both goals only enough to cover goal a.</w:t>
      </w:r>
      <w:r>
        <w:rPr>
          <w:rFonts w:ascii="MT Extra" w:hAnsi="MT Extra" w:cs="MT Extra"/>
          <w:color w:val="000000"/>
        </w:rPr>
        <w:t></w:t>
      </w:r>
    </w:p>
    <w:p w14:paraId="10AF44E8" w14:textId="3D5F1193" w:rsidR="00CA21C1" w:rsidRDefault="006A3651" w:rsidP="00CA21C1">
      <w:pPr>
        <w:pStyle w:val="ListParagraph"/>
        <w:numPr>
          <w:ilvl w:val="1"/>
          <w:numId w:val="13"/>
        </w:numPr>
        <w:rPr>
          <w:rFonts w:ascii="Calibri Light" w:hAnsi="Calibri Light"/>
        </w:rPr>
      </w:pPr>
      <w:r w:rsidRPr="0067706C">
        <w:rPr>
          <w:rFonts w:ascii="Zapf Dingbats" w:hAnsi="Zapf Dingbats"/>
          <w:color w:val="7E13E3" w:themeColor="accent6"/>
        </w:rPr>
        <w:t>★★★★★</w:t>
      </w:r>
      <w:r w:rsidR="00CA21C1">
        <w:rPr>
          <w:rFonts w:ascii="Zapf Dingbats" w:hAnsi="Zapf Dingbats"/>
          <w:color w:val="7E13E3" w:themeColor="accent6"/>
        </w:rPr>
        <w:t></w:t>
      </w:r>
      <w:r w:rsidR="001811CE">
        <w:rPr>
          <w:rFonts w:ascii="Zapf Dingbats" w:hAnsi="Zapf Dingbats"/>
          <w:color w:val="7E13E3" w:themeColor="accent6"/>
        </w:rPr>
        <w:t></w:t>
      </w:r>
      <w:r w:rsidR="001811CE">
        <w:rPr>
          <w:rFonts w:ascii="Calibri Light" w:hAnsi="Calibri Light"/>
        </w:rPr>
        <w:t>This solution was more specific and detailed. The solution provided enough specificity that it could be general enough to solve the problem at hand.</w:t>
      </w:r>
    </w:p>
    <w:p w14:paraId="51F3BA56" w14:textId="3ED4F476" w:rsidR="00CA0592" w:rsidRDefault="00CA0592" w:rsidP="00CA0592">
      <w:pPr>
        <w:pStyle w:val="ListParagraph"/>
        <w:numPr>
          <w:ilvl w:val="0"/>
          <w:numId w:val="13"/>
        </w:numPr>
        <w:rPr>
          <w:rFonts w:ascii="Calibri Light" w:hAnsi="Calibri Light"/>
        </w:rPr>
      </w:pPr>
      <w:r>
        <w:rPr>
          <w:rFonts w:ascii="Calibri Light" w:hAnsi="Calibri Light"/>
        </w:rPr>
        <w:t>Choose a solution and develop a plan to implement it.</w:t>
      </w:r>
    </w:p>
    <w:p w14:paraId="5579DB0A" w14:textId="7896EA9E" w:rsidR="00CA0592" w:rsidRDefault="00796462" w:rsidP="00CA0592">
      <w:pPr>
        <w:pStyle w:val="ListParagraph"/>
        <w:numPr>
          <w:ilvl w:val="1"/>
          <w:numId w:val="13"/>
        </w:numPr>
        <w:rPr>
          <w:rFonts w:ascii="Calibri Light" w:hAnsi="Calibri Light"/>
        </w:rPr>
      </w:pPr>
      <w:r w:rsidRPr="00796462">
        <w:rPr>
          <w:rFonts w:ascii="Calibri" w:hAnsi="Calibri"/>
        </w:rPr>
        <w:t xml:space="preserve">Solution b </w:t>
      </w:r>
      <w:r>
        <w:rPr>
          <w:rFonts w:ascii="Calibri Light" w:hAnsi="Calibri Light"/>
        </w:rPr>
        <w:t>is the solution. S</w:t>
      </w:r>
      <w:r w:rsidR="00CA0592">
        <w:rPr>
          <w:rFonts w:ascii="Calibri Light" w:hAnsi="Calibri Light"/>
        </w:rPr>
        <w:t>ince the problem is asking to find out the smallest number of socks needed to make up</w:t>
      </w:r>
      <w:r>
        <w:rPr>
          <w:rFonts w:ascii="Calibri Light" w:hAnsi="Calibri Light"/>
        </w:rPr>
        <w:t xml:space="preserve"> one matching pair of socks and one matching pair of each of the colors would be 6.  Solution b trumps solution a only because it gives more specificity of the color that is being asked of in sub-problem b of the overall “Socks in the Dark” problem.  Additionally since solution B breaks the problem down to where it explains how each individual pair of socks is created, it solves the overall goal asking how many socks needed to create one matching pair: 2.</w:t>
      </w:r>
    </w:p>
    <w:p w14:paraId="50B3B778" w14:textId="59FBA18E" w:rsidR="005015FD" w:rsidRDefault="005015FD" w:rsidP="00CA0592">
      <w:pPr>
        <w:pStyle w:val="ListParagraph"/>
        <w:numPr>
          <w:ilvl w:val="1"/>
          <w:numId w:val="13"/>
        </w:numPr>
        <w:rPr>
          <w:rFonts w:ascii="Calibri Light" w:hAnsi="Calibri Light"/>
        </w:rPr>
      </w:pPr>
      <w:r>
        <w:rPr>
          <w:noProof/>
        </w:rPr>
        <mc:AlternateContent>
          <mc:Choice Requires="wps">
            <w:drawing>
              <wp:anchor distT="0" distB="0" distL="114300" distR="114300" simplePos="0" relativeHeight="251660288" behindDoc="0" locked="0" layoutInCell="1" allowOverlap="1" wp14:anchorId="25719C8E" wp14:editId="7B274B12">
                <wp:simplePos x="0" y="0"/>
                <wp:positionH relativeFrom="column">
                  <wp:posOffset>914400</wp:posOffset>
                </wp:positionH>
                <wp:positionV relativeFrom="paragraph">
                  <wp:posOffset>2698750</wp:posOffset>
                </wp:positionV>
                <wp:extent cx="3657600" cy="584200"/>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657600" cy="584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BC30449" w14:textId="7B2D5408" w:rsidR="00E62806" w:rsidRPr="00DC7D10" w:rsidRDefault="00E62806" w:rsidP="005015FD">
                            <w:pPr>
                              <w:pStyle w:val="Caption"/>
                              <w:rPr>
                                <w:rFonts w:ascii="Calibri Light" w:hAnsi="Calibri Light"/>
                                <w:noProof/>
                              </w:rPr>
                            </w:pPr>
                            <w:r>
                              <w:t xml:space="preserve">Figure </w:t>
                            </w:r>
                            <w:fldSimple w:instr=" SEQ Figure \* ARABIC ">
                              <w:r>
                                <w:rPr>
                                  <w:noProof/>
                                </w:rPr>
                                <w:t>1</w:t>
                              </w:r>
                            </w:fldSimple>
                            <w:r>
                              <w:t xml:space="preserve"> Created by Albert Martinez (me), Socks icon from </w:t>
                            </w:r>
                            <w:hyperlink r:id="rId9" w:history="1">
                              <w:r w:rsidRPr="005015FD">
                                <w:rPr>
                                  <w:rStyle w:val="Hyperlink"/>
                                </w:rPr>
                                <w:t>Icon Finder</w:t>
                              </w:r>
                            </w:hyperlink>
                            <w:r>
                              <w:t xml:space="preserve"> </w:t>
                            </w:r>
                            <w:hyperlink r:id="rId10" w:history="1">
                              <w:r w:rsidRPr="000A38D0">
                                <w:rPr>
                                  <w:rStyle w:val="Hyperlink"/>
                                </w:rPr>
                                <w:t>https://www.iconfinder.com/icons/63030/socks_icon</w:t>
                              </w:r>
                            </w:hyperlink>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in;margin-top:212.5pt;width:4in;height:4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" stroked="f">
                <v:textbox style="mso-fit-shape-to-text:t" inset="0,0,0,0">
                  <w:txbxContent>
                    <w:p w14:paraId="3BC30449" w14:textId="7B2D5408" w:rsidR="00E62806" w:rsidRPr="00DC7D10" w:rsidRDefault="00E62806" w:rsidP="005015FD">
                      <w:pPr>
                        <w:pStyle w:val="Caption"/>
                        <w:rPr>
                          <w:rFonts w:ascii="Calibri Light" w:hAnsi="Calibri Light"/>
                          <w:noProof/>
                        </w:rPr>
                      </w:pPr>
                      <w:r>
                        <w:t xml:space="preserve">Figure </w:t>
                      </w:r>
                      <w:fldSimple w:instr=" SEQ Figure \* ARABIC ">
                        <w:r>
                          <w:rPr>
                            <w:noProof/>
                          </w:rPr>
                          <w:t>1</w:t>
                        </w:r>
                      </w:fldSimple>
                      <w:r>
                        <w:t xml:space="preserve"> Created by Albert Martinez (me), Socks icon from </w:t>
                      </w:r>
                      <w:hyperlink r:id="rId11" w:history="1">
                        <w:r w:rsidRPr="005015FD">
                          <w:rPr>
                            <w:rStyle w:val="Hyperlink"/>
                          </w:rPr>
                          <w:t>Icon Finder</w:t>
                        </w:r>
                      </w:hyperlink>
                      <w:r>
                        <w:t xml:space="preserve"> </w:t>
                      </w:r>
                      <w:hyperlink r:id="rId12" w:history="1">
                        <w:r w:rsidRPr="000A38D0">
                          <w:rPr>
                            <w:rStyle w:val="Hyperlink"/>
                          </w:rPr>
                          <w:t>https://www.iconfinder.com/icons/63030/socks_icon</w:t>
                        </w:r>
                      </w:hyperlink>
                      <w:r>
                        <w:t xml:space="preserve"> </w:t>
                      </w:r>
                    </w:p>
                  </w:txbxContent>
                </v:textbox>
                <w10:wrap type="through"/>
              </v:shape>
            </w:pict>
          </mc:Fallback>
        </mc:AlternateContent>
      </w:r>
      <w:r w:rsidR="00921C55">
        <w:rPr>
          <w:rFonts w:ascii="Calibri Light" w:hAnsi="Calibri Light"/>
          <w:noProof/>
        </w:rPr>
        <w:drawing>
          <wp:anchor distT="0" distB="0" distL="114300" distR="114300" simplePos="0" relativeHeight="251658240" behindDoc="0" locked="0" layoutInCell="1" allowOverlap="1" wp14:anchorId="09AEBE13" wp14:editId="2D77DE1D">
            <wp:simplePos x="0" y="0"/>
            <wp:positionH relativeFrom="column">
              <wp:posOffset>914400</wp:posOffset>
            </wp:positionH>
            <wp:positionV relativeFrom="paragraph">
              <wp:posOffset>88900</wp:posOffset>
            </wp:positionV>
            <wp:extent cx="3657600" cy="2552700"/>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sinthedark.jpg"/>
                    <pic:cNvPicPr/>
                  </pic:nvPicPr>
                  <pic:blipFill>
                    <a:blip r:embed="rId13">
                      <a:extLst>
                        <a:ext uri="{28A0092B-C50C-407E-A947-70E740481C1C}">
                          <a14:useLocalDpi xmlns:a14="http://schemas.microsoft.com/office/drawing/2010/main" val="0"/>
                        </a:ext>
                      </a:extLst>
                    </a:blip>
                    <a:stretch>
                      <a:fillRect/>
                    </a:stretch>
                  </pic:blipFill>
                  <pic:spPr>
                    <a:xfrm>
                      <a:off x="0" y="0"/>
                      <a:ext cx="3657600" cy="2552700"/>
                    </a:xfrm>
                    <a:prstGeom prst="rect">
                      <a:avLst/>
                    </a:prstGeom>
                  </pic:spPr>
                </pic:pic>
              </a:graphicData>
            </a:graphic>
            <wp14:sizeRelH relativeFrom="page">
              <wp14:pctWidth>0</wp14:pctWidth>
            </wp14:sizeRelH>
            <wp14:sizeRelV relativeFrom="page">
              <wp14:pctHeight>0</wp14:pctHeight>
            </wp14:sizeRelV>
          </wp:anchor>
        </w:drawing>
      </w:r>
    </w:p>
    <w:p w14:paraId="13F5C441" w14:textId="77777777" w:rsidR="005015FD" w:rsidRPr="005015FD" w:rsidRDefault="005015FD" w:rsidP="005015FD"/>
    <w:p w14:paraId="22D01C33" w14:textId="77777777" w:rsidR="005015FD" w:rsidRPr="005015FD" w:rsidRDefault="005015FD" w:rsidP="005015FD"/>
    <w:p w14:paraId="56A993FB" w14:textId="77777777" w:rsidR="005015FD" w:rsidRPr="005015FD" w:rsidRDefault="005015FD" w:rsidP="005015FD"/>
    <w:p w14:paraId="63C3DD55" w14:textId="77777777" w:rsidR="005015FD" w:rsidRPr="005015FD" w:rsidRDefault="005015FD" w:rsidP="005015FD"/>
    <w:p w14:paraId="14DF8288" w14:textId="77777777" w:rsidR="005015FD" w:rsidRPr="005015FD" w:rsidRDefault="005015FD" w:rsidP="005015FD"/>
    <w:p w14:paraId="4528F42F" w14:textId="77777777" w:rsidR="005015FD" w:rsidRPr="005015FD" w:rsidRDefault="005015FD" w:rsidP="005015FD"/>
    <w:p w14:paraId="7CBAF196" w14:textId="77777777" w:rsidR="005015FD" w:rsidRPr="005015FD" w:rsidRDefault="005015FD" w:rsidP="005015FD"/>
    <w:p w14:paraId="7DB57F94" w14:textId="77777777" w:rsidR="005015FD" w:rsidRPr="005015FD" w:rsidRDefault="005015FD" w:rsidP="005015FD"/>
    <w:p w14:paraId="22F3AB88" w14:textId="77777777" w:rsidR="005015FD" w:rsidRPr="005015FD" w:rsidRDefault="005015FD" w:rsidP="005015FD"/>
    <w:p w14:paraId="4AE654D5" w14:textId="77777777" w:rsidR="005015FD" w:rsidRPr="005015FD" w:rsidRDefault="005015FD" w:rsidP="005015FD"/>
    <w:p w14:paraId="28A061EE" w14:textId="77777777" w:rsidR="005015FD" w:rsidRPr="005015FD" w:rsidRDefault="005015FD" w:rsidP="005015FD"/>
    <w:p w14:paraId="1AA950B8" w14:textId="2BD9A0A2" w:rsidR="005015FD" w:rsidRDefault="005015FD" w:rsidP="005015FD"/>
    <w:p w14:paraId="56F43C88" w14:textId="0255D3E5" w:rsidR="005015FD" w:rsidRDefault="005015FD" w:rsidP="005015FD">
      <w:pPr>
        <w:tabs>
          <w:tab w:val="left" w:pos="1460"/>
        </w:tabs>
      </w:pPr>
      <w:r>
        <w:tab/>
      </w:r>
      <w:r>
        <w:br w:type="page"/>
      </w:r>
    </w:p>
    <w:p w14:paraId="2A5E0810" w14:textId="163A5E7F" w:rsidR="00F31A9B" w:rsidRPr="000442B9" w:rsidRDefault="00F31A9B" w:rsidP="00F31A9B">
      <w:pPr>
        <w:rPr>
          <w:rFonts w:ascii="Calibri Light" w:hAnsi="Calibri Light"/>
          <w:b/>
          <w:color w:val="FD4143" w:themeColor="accent4" w:themeTint="99"/>
        </w:rPr>
      </w:pPr>
      <w:r w:rsidRPr="000442B9">
        <w:rPr>
          <w:rFonts w:ascii="Calibri Light" w:hAnsi="Calibri Light"/>
          <w:b/>
          <w:color w:val="FD4143" w:themeColor="accent4" w:themeTint="99"/>
        </w:rPr>
        <w:t>Predicting Fingers</w:t>
      </w:r>
    </w:p>
    <w:p w14:paraId="7468203B" w14:textId="77777777" w:rsidR="00F31A9B" w:rsidRPr="00573A59" w:rsidRDefault="00F31A9B" w:rsidP="00F31A9B">
      <w:pPr>
        <w:pStyle w:val="ListParagraph"/>
        <w:numPr>
          <w:ilvl w:val="0"/>
          <w:numId w:val="16"/>
        </w:numPr>
        <w:rPr>
          <w:rFonts w:ascii="Calibri Light" w:hAnsi="Calibri Light"/>
        </w:rPr>
      </w:pPr>
      <w:r w:rsidRPr="00573A59">
        <w:rPr>
          <w:rFonts w:ascii="Calibri Light" w:hAnsi="Calibri Light"/>
        </w:rPr>
        <w:t>Define the problem</w:t>
      </w:r>
    </w:p>
    <w:p w14:paraId="59A97024" w14:textId="2FABAC41" w:rsidR="00F31A9B" w:rsidRDefault="00A14E2C" w:rsidP="00F31A9B">
      <w:pPr>
        <w:pStyle w:val="ListParagraph"/>
        <w:numPr>
          <w:ilvl w:val="1"/>
          <w:numId w:val="16"/>
        </w:numPr>
      </w:pPr>
      <w:r>
        <w:t xml:space="preserve">A little girl counts on her left hand starting from her thumb as 1 until the little finger 5. When she reverses the direction she doesn’t recount the small finger and continues with 6 on the ring finger. This leaves the thumb at 9 and the first finger as 10. </w:t>
      </w:r>
    </w:p>
    <w:p w14:paraId="19DE5D8A" w14:textId="7F71A61E" w:rsidR="00F50E88" w:rsidRDefault="00F50E88" w:rsidP="00F50E88">
      <w:pPr>
        <w:pStyle w:val="ListParagraph"/>
        <w:numPr>
          <w:ilvl w:val="1"/>
          <w:numId w:val="16"/>
        </w:numPr>
      </w:pPr>
      <w:r>
        <w:t xml:space="preserve">The little girl doesn’t recount the little finger </w:t>
      </w:r>
      <w:r w:rsidR="00A14E2C">
        <w:t>when she reverses the direction in counting.</w:t>
      </w:r>
    </w:p>
    <w:p w14:paraId="67FC0A9C" w14:textId="27FAA873" w:rsidR="00A14E2C" w:rsidRDefault="00A14E2C" w:rsidP="00A14E2C">
      <w:pPr>
        <w:pStyle w:val="ListParagraph"/>
        <w:numPr>
          <w:ilvl w:val="1"/>
          <w:numId w:val="16"/>
        </w:numPr>
      </w:pPr>
      <w:r>
        <w:t>The overall goal is to see what finger the little girl will stop on when counting the way she does.</w:t>
      </w:r>
    </w:p>
    <w:p w14:paraId="6E1AE05F" w14:textId="6652AE20" w:rsidR="00C52DF3" w:rsidRDefault="00C52DF3" w:rsidP="00C52DF3">
      <w:pPr>
        <w:pStyle w:val="ListParagraph"/>
        <w:numPr>
          <w:ilvl w:val="0"/>
          <w:numId w:val="16"/>
        </w:numPr>
      </w:pPr>
      <w:r>
        <w:t>Break the problem apart</w:t>
      </w:r>
    </w:p>
    <w:p w14:paraId="411EE38D" w14:textId="0048EAD9" w:rsidR="00C50890" w:rsidRDefault="00C50890" w:rsidP="00C50890">
      <w:pPr>
        <w:pStyle w:val="ListParagraph"/>
        <w:numPr>
          <w:ilvl w:val="1"/>
          <w:numId w:val="16"/>
        </w:numPr>
      </w:pPr>
      <w:r>
        <w:t>Constraints</w:t>
      </w:r>
      <w:r w:rsidR="00867A38">
        <w:t>:</w:t>
      </w:r>
    </w:p>
    <w:p w14:paraId="7890BB77" w14:textId="4BD076F6" w:rsidR="00C50890" w:rsidRPr="00284937" w:rsidRDefault="00C52DF3" w:rsidP="00284937">
      <w:pPr>
        <w:pStyle w:val="ListParagraph"/>
        <w:numPr>
          <w:ilvl w:val="2"/>
          <w:numId w:val="16"/>
        </w:numPr>
      </w:pPr>
      <w:r>
        <w:t>In order to accurately find a solution one has to count the way the little girl does.</w:t>
      </w:r>
    </w:p>
    <w:p w14:paraId="4D27857E" w14:textId="297A3FA1" w:rsidR="00C50890" w:rsidRDefault="00C50890" w:rsidP="00C50890">
      <w:pPr>
        <w:pStyle w:val="ListParagraph"/>
        <w:numPr>
          <w:ilvl w:val="1"/>
          <w:numId w:val="16"/>
        </w:numPr>
      </w:pPr>
      <w:r>
        <w:t>Sub-goals:</w:t>
      </w:r>
    </w:p>
    <w:p w14:paraId="003918D4" w14:textId="5CE50CF8" w:rsidR="00C50890" w:rsidRDefault="00C50890" w:rsidP="00C50890">
      <w:pPr>
        <w:pStyle w:val="ListParagraph"/>
        <w:numPr>
          <w:ilvl w:val="2"/>
          <w:numId w:val="16"/>
        </w:numPr>
      </w:pPr>
      <w:r>
        <w:t>Find out what finger the girl stop</w:t>
      </w:r>
      <w:r w:rsidR="0070561D">
        <w:t>s</w:t>
      </w:r>
      <w:r>
        <w:t xml:space="preserve"> on when she counts to 10.</w:t>
      </w:r>
    </w:p>
    <w:p w14:paraId="7569FE1B" w14:textId="5A2F5E35" w:rsidR="00C50890" w:rsidRDefault="00C50890" w:rsidP="00C50890">
      <w:pPr>
        <w:pStyle w:val="ListParagraph"/>
        <w:numPr>
          <w:ilvl w:val="2"/>
          <w:numId w:val="16"/>
        </w:numPr>
      </w:pPr>
      <w:r>
        <w:t>Find out what finger the girl stop</w:t>
      </w:r>
      <w:r w:rsidR="0070561D">
        <w:t>s</w:t>
      </w:r>
      <w:r>
        <w:t xml:space="preserve"> on when she counts to 100.</w:t>
      </w:r>
    </w:p>
    <w:p w14:paraId="03FF54EF" w14:textId="663E0878" w:rsidR="00C50890" w:rsidRDefault="00C50890" w:rsidP="00C50890">
      <w:pPr>
        <w:pStyle w:val="ListParagraph"/>
        <w:numPr>
          <w:ilvl w:val="2"/>
          <w:numId w:val="16"/>
        </w:numPr>
      </w:pPr>
      <w:r>
        <w:t>Find out what finger the girl stop</w:t>
      </w:r>
      <w:r w:rsidR="0070561D">
        <w:t>s</w:t>
      </w:r>
      <w:r>
        <w:t xml:space="preserve"> on when she counts to 1000.</w:t>
      </w:r>
    </w:p>
    <w:p w14:paraId="08663883" w14:textId="599B472A" w:rsidR="00867A38" w:rsidRDefault="00867A38" w:rsidP="00DC5C81">
      <w:pPr>
        <w:pStyle w:val="ListParagraph"/>
        <w:numPr>
          <w:ilvl w:val="0"/>
          <w:numId w:val="16"/>
        </w:numPr>
      </w:pPr>
      <w:r>
        <w:t>Identify possible solutions</w:t>
      </w:r>
    </w:p>
    <w:p w14:paraId="3505F027" w14:textId="61D193FB" w:rsidR="00DC5C81" w:rsidRDefault="00DC5C81" w:rsidP="00DC5C81">
      <w:pPr>
        <w:pStyle w:val="ListParagraph"/>
        <w:numPr>
          <w:ilvl w:val="1"/>
          <w:numId w:val="16"/>
        </w:numPr>
      </w:pPr>
      <w:r>
        <w:t>Count using your left hand the same way the little girl did in the word problem. When she counts to 10 she will stop at her first finger</w:t>
      </w:r>
      <w:r w:rsidR="0070561D">
        <w:t xml:space="preserve"> and so on until 100, and then 1000</w:t>
      </w:r>
      <w:r>
        <w:t>.</w:t>
      </w:r>
    </w:p>
    <w:p w14:paraId="3FDAE8AD" w14:textId="10C0099E" w:rsidR="00DC5C81" w:rsidRDefault="009A3AD0" w:rsidP="00DC5C81">
      <w:pPr>
        <w:pStyle w:val="ListParagraph"/>
        <w:numPr>
          <w:ilvl w:val="1"/>
          <w:numId w:val="16"/>
        </w:numPr>
      </w:pPr>
      <w:r>
        <w:t>Using your left hand you can count by 10’s starting at 10 with you first finger, then mov</w:t>
      </w:r>
      <w:r w:rsidR="001A6D8C">
        <w:t>e to your ring finger and count it twice (20, 30</w:t>
      </w:r>
      <w:r>
        <w:t>)</w:t>
      </w:r>
      <w:r w:rsidR="001A6D8C">
        <w:t xml:space="preserve">. Next jump back and do the same with your first finger (40, 50). Keep alternating this way until you reach 100. This solution shows that she will </w:t>
      </w:r>
      <w:r w:rsidR="00DC5C81">
        <w:t>stop at her ring finger.</w:t>
      </w:r>
    </w:p>
    <w:p w14:paraId="796EEE9E" w14:textId="2FD8A5F3" w:rsidR="006A5E82" w:rsidRDefault="001A6D8C" w:rsidP="006A5E82">
      <w:pPr>
        <w:pStyle w:val="ListParagraph"/>
        <w:numPr>
          <w:ilvl w:val="1"/>
          <w:numId w:val="16"/>
        </w:numPr>
      </w:pPr>
      <w:r>
        <w:t>Using an excel spreadsheet you can label 8 columns with</w:t>
      </w:r>
      <w:r w:rsidR="00300B6E">
        <w:t xml:space="preserve"> column titles corresponding to each finger counted including when the counting is reversed up until the First finger Reversed (FR) because the table </w:t>
      </w:r>
      <w:r>
        <w:t>loop</w:t>
      </w:r>
      <w:r w:rsidR="00300B6E">
        <w:t>s back</w:t>
      </w:r>
      <w:r>
        <w:t xml:space="preserve"> to the first column TH for Thumb.</w:t>
      </w:r>
      <w:r w:rsidR="00300B6E">
        <w:t xml:space="preserve"> Number each cell under the correct finger you </w:t>
      </w:r>
      <w:proofErr w:type="gramStart"/>
      <w:r w:rsidR="00300B6E">
        <w:t>count  it</w:t>
      </w:r>
      <w:proofErr w:type="gramEnd"/>
      <w:r w:rsidR="00300B6E">
        <w:t xml:space="preserve"> on until 1000.</w:t>
      </w:r>
      <w:r>
        <w:t xml:space="preserve"> This solution says that when</w:t>
      </w:r>
      <w:r w:rsidR="00DC5C81">
        <w:t xml:space="preserve"> she counts to 1000 sh</w:t>
      </w:r>
      <w:r w:rsidR="006A5E82">
        <w:t>e will stop at her first finger.</w:t>
      </w:r>
    </w:p>
    <w:p w14:paraId="0FFB045B" w14:textId="3621DFB6" w:rsidR="00284937" w:rsidRDefault="00284937" w:rsidP="00284937">
      <w:pPr>
        <w:pStyle w:val="ListParagraph"/>
        <w:numPr>
          <w:ilvl w:val="0"/>
          <w:numId w:val="16"/>
        </w:numPr>
      </w:pPr>
      <w:r>
        <w:t>Evaluate each potential solution</w:t>
      </w:r>
    </w:p>
    <w:p w14:paraId="2BE2C810" w14:textId="71E777EB" w:rsidR="00284937" w:rsidRPr="0070561D" w:rsidRDefault="0070561D" w:rsidP="0023266F">
      <w:pPr>
        <w:pStyle w:val="ListParagraph"/>
        <w:numPr>
          <w:ilvl w:val="1"/>
          <w:numId w:val="16"/>
        </w:numPr>
      </w:pPr>
      <w:r w:rsidRPr="008177C8">
        <w:rPr>
          <w:rFonts w:ascii="Zapf Dingbats" w:hAnsi="Zapf Dingbats"/>
          <w:color w:val="7E13E3" w:themeColor="accent6"/>
        </w:rPr>
        <w:t>★</w:t>
      </w:r>
      <w:r w:rsidRPr="0070561D">
        <w:rPr>
          <w:rFonts w:ascii="Zapf Dingbats" w:hAnsi="Zapf Dingbats"/>
          <w:color w:val="D9D9D9" w:themeColor="background1" w:themeShade="D9"/>
        </w:rPr>
        <w:t>★★★★</w:t>
      </w:r>
      <w:r>
        <w:rPr>
          <w:rFonts w:ascii="Zapf Dingbats" w:hAnsi="Zapf Dingbats"/>
          <w:color w:val="D9D9D9" w:themeColor="background1" w:themeShade="D9"/>
        </w:rPr>
        <w:tab/>
      </w:r>
      <w:proofErr w:type="gramStart"/>
      <w:r>
        <w:rPr>
          <w:rFonts w:ascii="Calibri Light" w:hAnsi="Calibri Light"/>
        </w:rPr>
        <w:t>T</w:t>
      </w:r>
      <w:r w:rsidR="008177C8">
        <w:rPr>
          <w:rFonts w:ascii="Calibri Light" w:hAnsi="Calibri Light"/>
        </w:rPr>
        <w:t>his</w:t>
      </w:r>
      <w:proofErr w:type="gramEnd"/>
      <w:r w:rsidR="008177C8">
        <w:rPr>
          <w:rFonts w:ascii="Calibri Light" w:hAnsi="Calibri Light"/>
        </w:rPr>
        <w:t xml:space="preserve"> solution works well but for small counting like for solving sub-goal “</w:t>
      </w:r>
      <w:proofErr w:type="spellStart"/>
      <w:r w:rsidR="008177C8">
        <w:rPr>
          <w:rFonts w:ascii="Calibri Light" w:hAnsi="Calibri Light"/>
        </w:rPr>
        <w:t>i</w:t>
      </w:r>
      <w:proofErr w:type="spellEnd"/>
      <w:r w:rsidR="008177C8">
        <w:rPr>
          <w:rFonts w:ascii="Calibri Light" w:hAnsi="Calibri Light"/>
        </w:rPr>
        <w:t xml:space="preserve">”. On the other hand it is not efficient for the other sub-goals. It becomes extremely time consuming and tedious to keep track of. </w:t>
      </w:r>
    </w:p>
    <w:p w14:paraId="77603AB8" w14:textId="169CE857" w:rsidR="0070561D" w:rsidRPr="0070561D" w:rsidRDefault="0070561D" w:rsidP="0023266F">
      <w:pPr>
        <w:pStyle w:val="ListParagraph"/>
        <w:numPr>
          <w:ilvl w:val="1"/>
          <w:numId w:val="16"/>
        </w:numPr>
      </w:pPr>
      <w:r w:rsidRPr="008177C8">
        <w:rPr>
          <w:rFonts w:ascii="Zapf Dingbats" w:hAnsi="Zapf Dingbats"/>
          <w:color w:val="7E13E3" w:themeColor="accent6"/>
        </w:rPr>
        <w:t>★★★</w:t>
      </w:r>
      <w:r w:rsidRPr="008177C8">
        <w:rPr>
          <w:rFonts w:ascii="Zapf Dingbats" w:hAnsi="Zapf Dingbats"/>
          <w:color w:val="D9D9D9" w:themeColor="background1" w:themeShade="D9"/>
        </w:rPr>
        <w:t>★</w:t>
      </w:r>
      <w:r w:rsidRPr="0070561D">
        <w:rPr>
          <w:rFonts w:ascii="Zapf Dingbats" w:hAnsi="Zapf Dingbats"/>
          <w:color w:val="D9D9D9" w:themeColor="background1" w:themeShade="D9"/>
        </w:rPr>
        <w:t>★</w:t>
      </w:r>
      <w:r>
        <w:rPr>
          <w:rFonts w:ascii="Zapf Dingbats" w:hAnsi="Zapf Dingbats"/>
          <w:color w:val="D9D9D9" w:themeColor="background1" w:themeShade="D9"/>
        </w:rPr>
        <w:tab/>
      </w:r>
      <w:proofErr w:type="gramStart"/>
      <w:r w:rsidR="008177C8">
        <w:rPr>
          <w:rFonts w:ascii="Calibri Light" w:hAnsi="Calibri Light"/>
        </w:rPr>
        <w:t>This</w:t>
      </w:r>
      <w:proofErr w:type="gramEnd"/>
      <w:r w:rsidR="008177C8">
        <w:rPr>
          <w:rFonts w:ascii="Calibri Light" w:hAnsi="Calibri Light"/>
        </w:rPr>
        <w:t xml:space="preserve"> solution </w:t>
      </w:r>
      <w:r w:rsidR="00EF3E56">
        <w:rPr>
          <w:rFonts w:ascii="Calibri Light" w:hAnsi="Calibri Light"/>
        </w:rPr>
        <w:t xml:space="preserve">is a better time conscious solution being able to </w:t>
      </w:r>
      <w:r w:rsidR="008177C8">
        <w:rPr>
          <w:rFonts w:ascii="Calibri Light" w:hAnsi="Calibri Light"/>
        </w:rPr>
        <w:t>count</w:t>
      </w:r>
      <w:r w:rsidR="00EF3E56">
        <w:rPr>
          <w:rFonts w:ascii="Calibri Light" w:hAnsi="Calibri Light"/>
        </w:rPr>
        <w:t xml:space="preserve"> to large values</w:t>
      </w:r>
      <w:r w:rsidR="008177C8">
        <w:rPr>
          <w:rFonts w:ascii="Calibri Light" w:hAnsi="Calibri Light"/>
        </w:rPr>
        <w:t xml:space="preserve"> pretty quickly</w:t>
      </w:r>
      <w:r w:rsidR="00EF3E56">
        <w:rPr>
          <w:rFonts w:ascii="Calibri Light" w:hAnsi="Calibri Light"/>
        </w:rPr>
        <w:t xml:space="preserve"> with less effort than the first solution. The downside is similar to the first solution where </w:t>
      </w:r>
      <w:r w:rsidR="008177C8">
        <w:rPr>
          <w:rFonts w:ascii="Calibri Light" w:hAnsi="Calibri Light"/>
        </w:rPr>
        <w:t xml:space="preserve">you can lose track </w:t>
      </w:r>
      <w:r w:rsidR="00EF3E56">
        <w:rPr>
          <w:rFonts w:ascii="Calibri Light" w:hAnsi="Calibri Light"/>
        </w:rPr>
        <w:t xml:space="preserve">of your place when counting to larger values. Without some way to keep track of your place </w:t>
      </w:r>
      <w:proofErr w:type="gramStart"/>
      <w:r w:rsidR="00EF3E56">
        <w:rPr>
          <w:rFonts w:ascii="Calibri Light" w:hAnsi="Calibri Light"/>
        </w:rPr>
        <w:t>you</w:t>
      </w:r>
      <w:proofErr w:type="gramEnd"/>
      <w:r w:rsidR="008177C8">
        <w:rPr>
          <w:rFonts w:ascii="Calibri Light" w:hAnsi="Calibri Light"/>
        </w:rPr>
        <w:t xml:space="preserve"> </w:t>
      </w:r>
      <w:r w:rsidR="00EF3E56">
        <w:rPr>
          <w:rFonts w:ascii="Calibri Light" w:hAnsi="Calibri Light"/>
        </w:rPr>
        <w:t xml:space="preserve">find yourself </w:t>
      </w:r>
      <w:r w:rsidR="008177C8">
        <w:rPr>
          <w:rFonts w:ascii="Calibri Light" w:hAnsi="Calibri Light"/>
        </w:rPr>
        <w:t>start</w:t>
      </w:r>
      <w:r w:rsidR="00EF3E56">
        <w:rPr>
          <w:rFonts w:ascii="Calibri Light" w:hAnsi="Calibri Light"/>
        </w:rPr>
        <w:t>ing</w:t>
      </w:r>
      <w:r w:rsidR="008177C8">
        <w:rPr>
          <w:rFonts w:ascii="Calibri Light" w:hAnsi="Calibri Light"/>
        </w:rPr>
        <w:t xml:space="preserve"> back at 1</w:t>
      </w:r>
      <w:r w:rsidR="00EF3E56">
        <w:rPr>
          <w:rFonts w:ascii="Calibri Light" w:hAnsi="Calibri Light"/>
        </w:rPr>
        <w:t>.</w:t>
      </w:r>
    </w:p>
    <w:p w14:paraId="22E1A313" w14:textId="781DACEC" w:rsidR="00EF3E56" w:rsidRPr="00EF3E56" w:rsidRDefault="0070561D" w:rsidP="0023266F">
      <w:pPr>
        <w:pStyle w:val="ListParagraph"/>
        <w:numPr>
          <w:ilvl w:val="1"/>
          <w:numId w:val="16"/>
        </w:numPr>
      </w:pPr>
      <w:bookmarkStart w:id="0" w:name="_GoBack"/>
      <w:bookmarkEnd w:id="0"/>
      <w:r w:rsidRPr="008177C8">
        <w:rPr>
          <w:rFonts w:ascii="Zapf Dingbats" w:hAnsi="Zapf Dingbats"/>
          <w:color w:val="7E13E3" w:themeColor="accent6"/>
        </w:rPr>
        <w:t>★★★★</w:t>
      </w:r>
      <w:r w:rsidRPr="0070561D">
        <w:rPr>
          <w:rFonts w:ascii="Zapf Dingbats" w:hAnsi="Zapf Dingbats"/>
          <w:color w:val="D9D9D9" w:themeColor="background1" w:themeShade="D9"/>
        </w:rPr>
        <w:t>★</w:t>
      </w:r>
      <w:r w:rsidR="008177C8">
        <w:rPr>
          <w:rFonts w:ascii="Zapf Dingbats" w:hAnsi="Zapf Dingbats"/>
          <w:color w:val="D9D9D9" w:themeColor="background1" w:themeShade="D9"/>
        </w:rPr>
        <w:tab/>
      </w:r>
      <w:proofErr w:type="gramStart"/>
      <w:r w:rsidR="008177C8">
        <w:rPr>
          <w:rFonts w:ascii="Calibri Light" w:hAnsi="Calibri Light"/>
        </w:rPr>
        <w:t>T</w:t>
      </w:r>
      <w:r w:rsidR="00EF3E56">
        <w:rPr>
          <w:rFonts w:ascii="Calibri Light" w:hAnsi="Calibri Light"/>
        </w:rPr>
        <w:t>he</w:t>
      </w:r>
      <w:proofErr w:type="gramEnd"/>
      <w:r w:rsidR="00EF3E56">
        <w:rPr>
          <w:rFonts w:ascii="Calibri Light" w:hAnsi="Calibri Light"/>
        </w:rPr>
        <w:t xml:space="preserve"> digital version presented the most effective, practical, and time-efficient solution. I was able to produce the table in just a couple minutes.</w:t>
      </w:r>
    </w:p>
    <w:p w14:paraId="23DAA951" w14:textId="7AD8770D" w:rsidR="00F86814" w:rsidRPr="00F86814" w:rsidRDefault="00F86814" w:rsidP="00F86814">
      <w:pPr>
        <w:pStyle w:val="ListParagraph"/>
        <w:numPr>
          <w:ilvl w:val="0"/>
          <w:numId w:val="16"/>
        </w:numPr>
        <w:rPr>
          <w:rFonts w:ascii="Calibri Light" w:hAnsi="Calibri Light"/>
          <w:i/>
        </w:rPr>
      </w:pPr>
      <w:r w:rsidRPr="00F86814">
        <w:rPr>
          <w:rFonts w:ascii="Calibri Light" w:hAnsi="Calibri Light"/>
        </w:rPr>
        <w:t>Choose</w:t>
      </w:r>
      <w:r>
        <w:rPr>
          <w:rFonts w:ascii="Calibri Light" w:hAnsi="Calibri Light"/>
        </w:rPr>
        <w:t xml:space="preserve"> a solution and develop a plan to implement it</w:t>
      </w:r>
    </w:p>
    <w:p w14:paraId="45918642" w14:textId="75B748CC" w:rsidR="00F86814" w:rsidRPr="00E62806" w:rsidRDefault="00F86814" w:rsidP="00F86814">
      <w:pPr>
        <w:pStyle w:val="ListParagraph"/>
        <w:numPr>
          <w:ilvl w:val="1"/>
          <w:numId w:val="16"/>
        </w:numPr>
        <w:rPr>
          <w:rFonts w:ascii="Calibri Light" w:hAnsi="Calibri Light"/>
          <w:i/>
        </w:rPr>
      </w:pPr>
      <w:r>
        <w:rPr>
          <w:rFonts w:ascii="Calibri Light" w:hAnsi="Calibri Light"/>
        </w:rPr>
        <w:t>I chose plan 4.a.iii</w:t>
      </w:r>
      <w:proofErr w:type="gramStart"/>
      <w:r>
        <w:rPr>
          <w:rFonts w:ascii="Calibri Light" w:hAnsi="Calibri Light"/>
        </w:rPr>
        <w:t>.:</w:t>
      </w:r>
      <w:proofErr w:type="gramEnd"/>
      <w:r>
        <w:rPr>
          <w:rFonts w:ascii="Calibri Light" w:hAnsi="Calibri Light"/>
        </w:rPr>
        <w:t xml:space="preserve"> Using the excel sheet to determine the finger the little girl will stop on when she reaches 10, 100, and 1000. I chose this because it was the quickest method, room for error is minimal when compared to the first two solutions, and can be customized to determine any number she counts to. </w:t>
      </w:r>
    </w:p>
    <w:p w14:paraId="425D6CCF" w14:textId="77777777" w:rsidR="00E62806" w:rsidRPr="00F86814" w:rsidRDefault="00E62806" w:rsidP="00F86814">
      <w:pPr>
        <w:pStyle w:val="ListParagraph"/>
        <w:numPr>
          <w:ilvl w:val="1"/>
          <w:numId w:val="16"/>
        </w:numPr>
        <w:rPr>
          <w:rFonts w:ascii="Calibri Light" w:hAnsi="Calibri Light"/>
          <w:i/>
        </w:rPr>
      </w:pPr>
    </w:p>
    <w:p w14:paraId="1926B777" w14:textId="2333059A" w:rsidR="00F57519" w:rsidRPr="00F83C22" w:rsidRDefault="00F86814" w:rsidP="00F57519">
      <w:pPr>
        <w:pStyle w:val="ListParagraph"/>
        <w:ind w:left="1440"/>
        <w:rPr>
          <w:rFonts w:ascii="Calibri Light" w:hAnsi="Calibri Light"/>
          <w:i/>
        </w:rPr>
      </w:pPr>
      <w:r w:rsidRPr="00F57519">
        <w:rPr>
          <w:rFonts w:ascii="Calibri Light" w:hAnsi="Calibri Light"/>
          <w:i/>
          <w:noProof/>
          <w:sz w:val="12"/>
          <w:szCs w:val="12"/>
        </w:rPr>
        <w:drawing>
          <wp:anchor distT="0" distB="0" distL="114300" distR="114300" simplePos="0" relativeHeight="251661312" behindDoc="0" locked="0" layoutInCell="1" allowOverlap="1" wp14:anchorId="2384F9B3" wp14:editId="363F8556">
            <wp:simplePos x="0" y="0"/>
            <wp:positionH relativeFrom="column">
              <wp:align>left</wp:align>
            </wp:positionH>
            <wp:positionV relativeFrom="paragraph">
              <wp:align>top</wp:align>
            </wp:positionV>
            <wp:extent cx="2125980" cy="2533015"/>
            <wp:effectExtent l="0" t="0" r="762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ng FIngers.pdf"/>
                    <pic:cNvPicPr/>
                  </pic:nvPicPr>
                  <pic:blipFill rotWithShape="1">
                    <a:blip r:embed="rId14">
                      <a:extLst>
                        <a:ext uri="{28A0092B-C50C-407E-A947-70E740481C1C}">
                          <a14:useLocalDpi xmlns:a14="http://schemas.microsoft.com/office/drawing/2010/main" val="0"/>
                        </a:ext>
                      </a:extLst>
                    </a:blip>
                    <a:srcRect l="8081" t="8690" r="36750" b="40522"/>
                    <a:stretch/>
                  </pic:blipFill>
                  <pic:spPr bwMode="auto">
                    <a:xfrm>
                      <a:off x="0" y="0"/>
                      <a:ext cx="2125980" cy="2533015"/>
                    </a:xfrm>
                    <a:prstGeom prst="rect">
                      <a:avLst/>
                    </a:prstGeom>
                    <a:ln>
                      <a:noFill/>
                    </a:ln>
                    <a:extLst>
                      <a:ext uri="{53640926-AAD7-44d8-BBD7-CCE9431645EC}">
                        <a14:shadowObscured xmlns:a14="http://schemas.microsoft.com/office/drawing/2010/main"/>
                      </a:ext>
                    </a:extLst>
                  </pic:spPr>
                </pic:pic>
              </a:graphicData>
            </a:graphic>
          </wp:anchor>
        </w:drawing>
      </w:r>
      <w:r w:rsidR="00F57519" w:rsidRPr="00F83C22">
        <w:rPr>
          <w:rFonts w:ascii="Calibri Light" w:hAnsi="Calibri Light"/>
          <w:i/>
        </w:rPr>
        <w:t xml:space="preserve"> </w:t>
      </w:r>
    </w:p>
    <w:p w14:paraId="1220802D" w14:textId="6782F594" w:rsidR="00DC5C81" w:rsidRPr="005015FD" w:rsidRDefault="00DC5C81" w:rsidP="00DC5C81">
      <w:pPr>
        <w:pStyle w:val="ListParagraph"/>
        <w:ind w:left="1440"/>
      </w:pPr>
    </w:p>
    <w:p w14:paraId="5AE2FDCD" w14:textId="7AFFCCB6" w:rsidR="00F31A9B" w:rsidRPr="00E62806" w:rsidRDefault="00E62806" w:rsidP="00E62806">
      <w:pPr>
        <w:tabs>
          <w:tab w:val="left" w:pos="1460"/>
        </w:tabs>
      </w:pPr>
      <w:r>
        <w:rPr>
          <w:rFonts w:ascii="Calibri Light" w:hAnsi="Calibri Light"/>
          <w:i/>
          <w:noProof/>
        </w:rPr>
        <mc:AlternateContent>
          <mc:Choice Requires="wps">
            <w:drawing>
              <wp:anchor distT="0" distB="0" distL="114300" distR="114300" simplePos="0" relativeHeight="251662336" behindDoc="0" locked="0" layoutInCell="1" allowOverlap="1" wp14:anchorId="5C0CF115" wp14:editId="680464BF">
                <wp:simplePos x="0" y="0"/>
                <wp:positionH relativeFrom="column">
                  <wp:posOffset>3023235</wp:posOffset>
                </wp:positionH>
                <wp:positionV relativeFrom="paragraph">
                  <wp:posOffset>0</wp:posOffset>
                </wp:positionV>
                <wp:extent cx="1143000" cy="2019300"/>
                <wp:effectExtent l="0" t="0" r="0" b="12700"/>
                <wp:wrapTight wrapText="bothSides">
                  <wp:wrapPolygon edited="0">
                    <wp:start x="480" y="0"/>
                    <wp:lineTo x="480" y="21464"/>
                    <wp:lineTo x="20640" y="21464"/>
                    <wp:lineTo x="20640" y="0"/>
                    <wp:lineTo x="480" y="0"/>
                  </wp:wrapPolygon>
                </wp:wrapTight>
                <wp:docPr id="4" name="Text Box 4"/>
                <wp:cNvGraphicFramePr/>
                <a:graphic xmlns:a="http://schemas.openxmlformats.org/drawingml/2006/main">
                  <a:graphicData uri="http://schemas.microsoft.com/office/word/2010/wordprocessingShape">
                    <wps:wsp>
                      <wps:cNvSpPr txBox="1"/>
                      <wps:spPr>
                        <a:xfrm>
                          <a:off x="0" y="0"/>
                          <a:ext cx="1143000" cy="2019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60C801" w14:textId="457A132A" w:rsidR="00E62806" w:rsidRPr="00F57519" w:rsidRDefault="00E62806" w:rsidP="00E62806">
                            <w:pPr>
                              <w:pStyle w:val="ListParagraph"/>
                              <w:pBdr>
                                <w:top w:val="single" w:sz="4" w:space="1" w:color="30BAC8"/>
                                <w:bottom w:val="single" w:sz="4" w:space="1" w:color="30BAC8"/>
                              </w:pBdr>
                              <w:ind w:left="270"/>
                              <w:rPr>
                                <w:rFonts w:ascii="Calibri Light" w:hAnsi="Calibri Light"/>
                                <w:i/>
                                <w:sz w:val="12"/>
                                <w:szCs w:val="12"/>
                              </w:rPr>
                            </w:pPr>
                            <w:r>
                              <w:rPr>
                                <w:rFonts w:ascii="Calibri Light" w:hAnsi="Calibri Light"/>
                                <w:i/>
                                <w:sz w:val="12"/>
                                <w:szCs w:val="12"/>
                              </w:rPr>
                              <w:t>T</w:t>
                            </w:r>
                            <w:r w:rsidRPr="00F57519">
                              <w:rPr>
                                <w:rFonts w:ascii="Calibri Light" w:hAnsi="Calibri Light"/>
                                <w:i/>
                                <w:sz w:val="12"/>
                                <w:szCs w:val="12"/>
                              </w:rPr>
                              <w:t>H = Thumb</w:t>
                            </w:r>
                          </w:p>
                          <w:p w14:paraId="6BE596D1" w14:textId="77777777" w:rsidR="00E62806" w:rsidRPr="00F57519" w:rsidRDefault="00E62806" w:rsidP="00E62806">
                            <w:pPr>
                              <w:pStyle w:val="ListParagraph"/>
                              <w:pBdr>
                                <w:top w:val="single" w:sz="4" w:space="1" w:color="30BAC8"/>
                                <w:bottom w:val="single" w:sz="4" w:space="1" w:color="30BAC8"/>
                              </w:pBdr>
                              <w:ind w:left="270"/>
                              <w:rPr>
                                <w:rFonts w:ascii="Calibri Light" w:hAnsi="Calibri Light"/>
                                <w:i/>
                                <w:sz w:val="12"/>
                                <w:szCs w:val="12"/>
                              </w:rPr>
                            </w:pPr>
                            <w:r w:rsidRPr="00F57519">
                              <w:rPr>
                                <w:rFonts w:ascii="Calibri Light" w:hAnsi="Calibri Light"/>
                                <w:i/>
                                <w:sz w:val="12"/>
                                <w:szCs w:val="12"/>
                              </w:rPr>
                              <w:t>F = First</w:t>
                            </w:r>
                          </w:p>
                          <w:p w14:paraId="61D7C290" w14:textId="77777777" w:rsidR="00E62806" w:rsidRPr="00F57519" w:rsidRDefault="00E62806" w:rsidP="00E62806">
                            <w:pPr>
                              <w:pStyle w:val="ListParagraph"/>
                              <w:pBdr>
                                <w:top w:val="single" w:sz="4" w:space="1" w:color="30BAC8"/>
                                <w:bottom w:val="single" w:sz="4" w:space="1" w:color="30BAC8"/>
                              </w:pBdr>
                              <w:ind w:left="270"/>
                              <w:rPr>
                                <w:rFonts w:ascii="Calibri Light" w:hAnsi="Calibri Light"/>
                                <w:i/>
                                <w:sz w:val="12"/>
                                <w:szCs w:val="12"/>
                              </w:rPr>
                            </w:pPr>
                            <w:r w:rsidRPr="00F57519">
                              <w:rPr>
                                <w:rFonts w:ascii="Calibri Light" w:hAnsi="Calibri Light"/>
                                <w:i/>
                                <w:sz w:val="12"/>
                                <w:szCs w:val="12"/>
                              </w:rPr>
                              <w:t>M = Middle</w:t>
                            </w:r>
                          </w:p>
                          <w:p w14:paraId="2D500B38" w14:textId="77777777" w:rsidR="00E62806" w:rsidRPr="00F57519" w:rsidRDefault="00E62806" w:rsidP="00E62806">
                            <w:pPr>
                              <w:pStyle w:val="ListParagraph"/>
                              <w:pBdr>
                                <w:top w:val="single" w:sz="4" w:space="1" w:color="30BAC8"/>
                                <w:bottom w:val="single" w:sz="4" w:space="1" w:color="30BAC8"/>
                              </w:pBdr>
                              <w:ind w:left="270"/>
                              <w:rPr>
                                <w:rFonts w:ascii="Calibri Light" w:hAnsi="Calibri Light"/>
                                <w:i/>
                                <w:sz w:val="12"/>
                                <w:szCs w:val="12"/>
                              </w:rPr>
                            </w:pPr>
                            <w:r w:rsidRPr="00F57519">
                              <w:rPr>
                                <w:rFonts w:ascii="Calibri Light" w:hAnsi="Calibri Light"/>
                                <w:i/>
                                <w:sz w:val="12"/>
                                <w:szCs w:val="12"/>
                              </w:rPr>
                              <w:t>R = Ring</w:t>
                            </w:r>
                          </w:p>
                          <w:p w14:paraId="72CB3550" w14:textId="77777777" w:rsidR="00E62806" w:rsidRPr="00F57519" w:rsidRDefault="00E62806" w:rsidP="00E62806">
                            <w:pPr>
                              <w:pStyle w:val="ListParagraph"/>
                              <w:pBdr>
                                <w:top w:val="single" w:sz="4" w:space="1" w:color="30BAC8"/>
                                <w:bottom w:val="single" w:sz="4" w:space="1" w:color="30BAC8"/>
                              </w:pBdr>
                              <w:ind w:left="270"/>
                              <w:rPr>
                                <w:rFonts w:ascii="Calibri Light" w:hAnsi="Calibri Light"/>
                                <w:i/>
                                <w:sz w:val="12"/>
                                <w:szCs w:val="12"/>
                              </w:rPr>
                            </w:pPr>
                            <w:r w:rsidRPr="00F57519">
                              <w:rPr>
                                <w:rFonts w:ascii="Calibri Light" w:hAnsi="Calibri Light"/>
                                <w:i/>
                                <w:sz w:val="12"/>
                                <w:szCs w:val="12"/>
                              </w:rPr>
                              <w:t>L = Little</w:t>
                            </w:r>
                          </w:p>
                          <w:p w14:paraId="78C93352" w14:textId="77777777" w:rsidR="00E62806" w:rsidRPr="00F57519" w:rsidRDefault="00E62806" w:rsidP="00E62806">
                            <w:pPr>
                              <w:pStyle w:val="ListParagraph"/>
                              <w:pBdr>
                                <w:top w:val="single" w:sz="4" w:space="1" w:color="30BAC8"/>
                                <w:bottom w:val="single" w:sz="4" w:space="1" w:color="30BAC8"/>
                              </w:pBdr>
                              <w:ind w:left="270"/>
                              <w:rPr>
                                <w:rFonts w:ascii="Calibri Light" w:hAnsi="Calibri Light"/>
                                <w:i/>
                                <w:sz w:val="12"/>
                                <w:szCs w:val="12"/>
                              </w:rPr>
                            </w:pPr>
                            <w:r w:rsidRPr="00F57519">
                              <w:rPr>
                                <w:rFonts w:ascii="Calibri Light" w:hAnsi="Calibri Light"/>
                                <w:i/>
                                <w:sz w:val="12"/>
                                <w:szCs w:val="12"/>
                              </w:rPr>
                              <w:t>RR = Ring Reversed</w:t>
                            </w:r>
                          </w:p>
                          <w:p w14:paraId="59C2DB55" w14:textId="77777777" w:rsidR="00E62806" w:rsidRPr="00F57519" w:rsidRDefault="00E62806" w:rsidP="00E62806">
                            <w:pPr>
                              <w:pStyle w:val="ListParagraph"/>
                              <w:pBdr>
                                <w:top w:val="single" w:sz="4" w:space="1" w:color="30BAC8"/>
                                <w:bottom w:val="single" w:sz="4" w:space="1" w:color="30BAC8"/>
                              </w:pBdr>
                              <w:ind w:left="270"/>
                              <w:rPr>
                                <w:rFonts w:ascii="Calibri Light" w:hAnsi="Calibri Light"/>
                                <w:i/>
                                <w:sz w:val="12"/>
                                <w:szCs w:val="12"/>
                              </w:rPr>
                            </w:pPr>
                            <w:r w:rsidRPr="00F57519">
                              <w:rPr>
                                <w:rFonts w:ascii="Calibri Light" w:hAnsi="Calibri Light"/>
                                <w:i/>
                                <w:sz w:val="12"/>
                                <w:szCs w:val="12"/>
                              </w:rPr>
                              <w:t>MR = Middle Reversed</w:t>
                            </w:r>
                          </w:p>
                          <w:p w14:paraId="4532D209" w14:textId="2365202D" w:rsidR="00E62806" w:rsidRDefault="00E62806" w:rsidP="00E62806">
                            <w:pPr>
                              <w:pBdr>
                                <w:top w:val="single" w:sz="4" w:space="1" w:color="30BAC8"/>
                                <w:bottom w:val="single" w:sz="4" w:space="1" w:color="30BAC8"/>
                              </w:pBdr>
                              <w:ind w:left="270"/>
                            </w:pPr>
                            <w:r w:rsidRPr="00F57519">
                              <w:rPr>
                                <w:rFonts w:ascii="Calibri Light" w:hAnsi="Calibri Light"/>
                                <w:i/>
                                <w:sz w:val="12"/>
                                <w:szCs w:val="12"/>
                              </w:rPr>
                              <w:t>FR = First Reversed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238.05pt;margin-top:0;width:90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" filled="f" stroked="f">
                <v:textbox>
                  <w:txbxContent>
                    <w:p w14:paraId="1060C801" w14:textId="457A132A" w:rsidR="00E62806" w:rsidRPr="00F57519" w:rsidRDefault="00E62806" w:rsidP="00E62806">
                      <w:pPr>
                        <w:pStyle w:val="ListParagraph"/>
                        <w:pBdr>
                          <w:top w:val="single" w:sz="4" w:space="1" w:color="30BAC8"/>
                          <w:bottom w:val="single" w:sz="4" w:space="1" w:color="30BAC8"/>
                        </w:pBdr>
                        <w:ind w:left="270"/>
                        <w:rPr>
                          <w:rFonts w:ascii="Calibri Light" w:hAnsi="Calibri Light"/>
                          <w:i/>
                          <w:sz w:val="12"/>
                          <w:szCs w:val="12"/>
                        </w:rPr>
                      </w:pPr>
                      <w:r>
                        <w:rPr>
                          <w:rFonts w:ascii="Calibri Light" w:hAnsi="Calibri Light"/>
                          <w:i/>
                          <w:sz w:val="12"/>
                          <w:szCs w:val="12"/>
                        </w:rPr>
                        <w:t>T</w:t>
                      </w:r>
                      <w:r w:rsidRPr="00F57519">
                        <w:rPr>
                          <w:rFonts w:ascii="Calibri Light" w:hAnsi="Calibri Light"/>
                          <w:i/>
                          <w:sz w:val="12"/>
                          <w:szCs w:val="12"/>
                        </w:rPr>
                        <w:t>H = Thumb</w:t>
                      </w:r>
                    </w:p>
                    <w:p w14:paraId="6BE596D1" w14:textId="77777777" w:rsidR="00E62806" w:rsidRPr="00F57519" w:rsidRDefault="00E62806" w:rsidP="00E62806">
                      <w:pPr>
                        <w:pStyle w:val="ListParagraph"/>
                        <w:pBdr>
                          <w:top w:val="single" w:sz="4" w:space="1" w:color="30BAC8"/>
                          <w:bottom w:val="single" w:sz="4" w:space="1" w:color="30BAC8"/>
                        </w:pBdr>
                        <w:ind w:left="270"/>
                        <w:rPr>
                          <w:rFonts w:ascii="Calibri Light" w:hAnsi="Calibri Light"/>
                          <w:i/>
                          <w:sz w:val="12"/>
                          <w:szCs w:val="12"/>
                        </w:rPr>
                      </w:pPr>
                      <w:r w:rsidRPr="00F57519">
                        <w:rPr>
                          <w:rFonts w:ascii="Calibri Light" w:hAnsi="Calibri Light"/>
                          <w:i/>
                          <w:sz w:val="12"/>
                          <w:szCs w:val="12"/>
                        </w:rPr>
                        <w:t>F = First</w:t>
                      </w:r>
                    </w:p>
                    <w:p w14:paraId="61D7C290" w14:textId="77777777" w:rsidR="00E62806" w:rsidRPr="00F57519" w:rsidRDefault="00E62806" w:rsidP="00E62806">
                      <w:pPr>
                        <w:pStyle w:val="ListParagraph"/>
                        <w:pBdr>
                          <w:top w:val="single" w:sz="4" w:space="1" w:color="30BAC8"/>
                          <w:bottom w:val="single" w:sz="4" w:space="1" w:color="30BAC8"/>
                        </w:pBdr>
                        <w:ind w:left="270"/>
                        <w:rPr>
                          <w:rFonts w:ascii="Calibri Light" w:hAnsi="Calibri Light"/>
                          <w:i/>
                          <w:sz w:val="12"/>
                          <w:szCs w:val="12"/>
                        </w:rPr>
                      </w:pPr>
                      <w:r w:rsidRPr="00F57519">
                        <w:rPr>
                          <w:rFonts w:ascii="Calibri Light" w:hAnsi="Calibri Light"/>
                          <w:i/>
                          <w:sz w:val="12"/>
                          <w:szCs w:val="12"/>
                        </w:rPr>
                        <w:t>M = Middle</w:t>
                      </w:r>
                    </w:p>
                    <w:p w14:paraId="2D500B38" w14:textId="77777777" w:rsidR="00E62806" w:rsidRPr="00F57519" w:rsidRDefault="00E62806" w:rsidP="00E62806">
                      <w:pPr>
                        <w:pStyle w:val="ListParagraph"/>
                        <w:pBdr>
                          <w:top w:val="single" w:sz="4" w:space="1" w:color="30BAC8"/>
                          <w:bottom w:val="single" w:sz="4" w:space="1" w:color="30BAC8"/>
                        </w:pBdr>
                        <w:ind w:left="270"/>
                        <w:rPr>
                          <w:rFonts w:ascii="Calibri Light" w:hAnsi="Calibri Light"/>
                          <w:i/>
                          <w:sz w:val="12"/>
                          <w:szCs w:val="12"/>
                        </w:rPr>
                      </w:pPr>
                      <w:r w:rsidRPr="00F57519">
                        <w:rPr>
                          <w:rFonts w:ascii="Calibri Light" w:hAnsi="Calibri Light"/>
                          <w:i/>
                          <w:sz w:val="12"/>
                          <w:szCs w:val="12"/>
                        </w:rPr>
                        <w:t>R = Ring</w:t>
                      </w:r>
                    </w:p>
                    <w:p w14:paraId="72CB3550" w14:textId="77777777" w:rsidR="00E62806" w:rsidRPr="00F57519" w:rsidRDefault="00E62806" w:rsidP="00E62806">
                      <w:pPr>
                        <w:pStyle w:val="ListParagraph"/>
                        <w:pBdr>
                          <w:top w:val="single" w:sz="4" w:space="1" w:color="30BAC8"/>
                          <w:bottom w:val="single" w:sz="4" w:space="1" w:color="30BAC8"/>
                        </w:pBdr>
                        <w:ind w:left="270"/>
                        <w:rPr>
                          <w:rFonts w:ascii="Calibri Light" w:hAnsi="Calibri Light"/>
                          <w:i/>
                          <w:sz w:val="12"/>
                          <w:szCs w:val="12"/>
                        </w:rPr>
                      </w:pPr>
                      <w:r w:rsidRPr="00F57519">
                        <w:rPr>
                          <w:rFonts w:ascii="Calibri Light" w:hAnsi="Calibri Light"/>
                          <w:i/>
                          <w:sz w:val="12"/>
                          <w:szCs w:val="12"/>
                        </w:rPr>
                        <w:t>L = Little</w:t>
                      </w:r>
                    </w:p>
                    <w:p w14:paraId="78C93352" w14:textId="77777777" w:rsidR="00E62806" w:rsidRPr="00F57519" w:rsidRDefault="00E62806" w:rsidP="00E62806">
                      <w:pPr>
                        <w:pStyle w:val="ListParagraph"/>
                        <w:pBdr>
                          <w:top w:val="single" w:sz="4" w:space="1" w:color="30BAC8"/>
                          <w:bottom w:val="single" w:sz="4" w:space="1" w:color="30BAC8"/>
                        </w:pBdr>
                        <w:ind w:left="270"/>
                        <w:rPr>
                          <w:rFonts w:ascii="Calibri Light" w:hAnsi="Calibri Light"/>
                          <w:i/>
                          <w:sz w:val="12"/>
                          <w:szCs w:val="12"/>
                        </w:rPr>
                      </w:pPr>
                      <w:r w:rsidRPr="00F57519">
                        <w:rPr>
                          <w:rFonts w:ascii="Calibri Light" w:hAnsi="Calibri Light"/>
                          <w:i/>
                          <w:sz w:val="12"/>
                          <w:szCs w:val="12"/>
                        </w:rPr>
                        <w:t>RR = Ring Reversed</w:t>
                      </w:r>
                    </w:p>
                    <w:p w14:paraId="59C2DB55" w14:textId="77777777" w:rsidR="00E62806" w:rsidRPr="00F57519" w:rsidRDefault="00E62806" w:rsidP="00E62806">
                      <w:pPr>
                        <w:pStyle w:val="ListParagraph"/>
                        <w:pBdr>
                          <w:top w:val="single" w:sz="4" w:space="1" w:color="30BAC8"/>
                          <w:bottom w:val="single" w:sz="4" w:space="1" w:color="30BAC8"/>
                        </w:pBdr>
                        <w:ind w:left="270"/>
                        <w:rPr>
                          <w:rFonts w:ascii="Calibri Light" w:hAnsi="Calibri Light"/>
                          <w:i/>
                          <w:sz w:val="12"/>
                          <w:szCs w:val="12"/>
                        </w:rPr>
                      </w:pPr>
                      <w:r w:rsidRPr="00F57519">
                        <w:rPr>
                          <w:rFonts w:ascii="Calibri Light" w:hAnsi="Calibri Light"/>
                          <w:i/>
                          <w:sz w:val="12"/>
                          <w:szCs w:val="12"/>
                        </w:rPr>
                        <w:t>MR = Middle Reversed</w:t>
                      </w:r>
                    </w:p>
                    <w:p w14:paraId="4532D209" w14:textId="2365202D" w:rsidR="00E62806" w:rsidRDefault="00E62806" w:rsidP="00E62806">
                      <w:pPr>
                        <w:pBdr>
                          <w:top w:val="single" w:sz="4" w:space="1" w:color="30BAC8"/>
                          <w:bottom w:val="single" w:sz="4" w:space="1" w:color="30BAC8"/>
                        </w:pBdr>
                        <w:ind w:left="270"/>
                      </w:pPr>
                      <w:r w:rsidRPr="00F57519">
                        <w:rPr>
                          <w:rFonts w:ascii="Calibri Light" w:hAnsi="Calibri Light"/>
                          <w:i/>
                          <w:sz w:val="12"/>
                          <w:szCs w:val="12"/>
                        </w:rPr>
                        <w:t>FR = First Reversed</w:t>
                      </w:r>
                    </w:p>
                  </w:txbxContent>
                </v:textbox>
                <w10:wrap type="tight"/>
              </v:shape>
            </w:pict>
          </mc:Fallback>
        </mc:AlternateContent>
      </w:r>
    </w:p>
    <w:sectPr w:rsidR="00F31A9B" w:rsidRPr="00E62806" w:rsidSect="002D6096">
      <w:headerReference w:type="first" r:id="rId15"/>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E62806" w:rsidRDefault="00E62806" w:rsidP="002D6096">
      <w:r>
        <w:separator/>
      </w:r>
    </w:p>
  </w:endnote>
  <w:endnote w:type="continuationSeparator" w:id="0">
    <w:p w14:paraId="4355271C" w14:textId="77777777" w:rsidR="00E62806" w:rsidRDefault="00E62806"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Zapf Dingbats">
    <w:panose1 w:val="05020102010704020609"/>
    <w:charset w:val="02"/>
    <w:family w:val="auto"/>
    <w:pitch w:val="variable"/>
    <w:sig w:usb0="00000000" w:usb1="10000000" w:usb2="00000000" w:usb3="00000000" w:csb0="80000000" w:csb1="00000000"/>
  </w:font>
  <w:font w:name="Bookshelf Symbol 7">
    <w:panose1 w:val="05010101010101010101"/>
    <w:charset w:val="00"/>
    <w:family w:val="auto"/>
    <w:pitch w:val="variable"/>
    <w:sig w:usb0="00000003" w:usb1="00000000" w:usb2="00000000" w:usb3="00000000" w:csb0="80000001" w:csb1="00000000"/>
  </w:font>
  <w:font w:name="MT Extra">
    <w:panose1 w:val="05050102010205020202"/>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E62806" w:rsidRDefault="00E62806" w:rsidP="002D6096">
      <w:r>
        <w:separator/>
      </w:r>
    </w:p>
  </w:footnote>
  <w:footnote w:type="continuationSeparator" w:id="0">
    <w:p w14:paraId="1DB11325" w14:textId="77777777" w:rsidR="00E62806" w:rsidRDefault="00E62806"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FF211" w14:textId="77777777" w:rsidR="00E62806" w:rsidRDefault="00E62806" w:rsidP="007173F3">
    <w:pPr>
      <w:pStyle w:val="Header"/>
      <w:tabs>
        <w:tab w:val="clear" w:pos="4320"/>
        <w:tab w:val="clear" w:pos="8640"/>
        <w:tab w:val="right" w:pos="9720"/>
      </w:tabs>
      <w:jc w:val="right"/>
      <w:rPr>
        <w:rFonts w:ascii="Calibri" w:hAnsi="Calibri"/>
      </w:rPr>
    </w:pPr>
    <w:bookmarkStart w:id="1" w:name="_WNSectionTitle_3"/>
    <w:bookmarkStart w:id="2" w:name="_WNTabType_2"/>
    <w:r w:rsidRPr="007173F3">
      <w:rPr>
        <w:rFonts w:ascii="Calibri" w:hAnsi="Calibri"/>
      </w:rPr>
      <w:t>ALBERT MARTINEZ</w:t>
    </w:r>
    <w:r>
      <w:rPr>
        <w:rFonts w:ascii="Calibri" w:hAnsi="Calibri"/>
      </w:rPr>
      <w:t xml:space="preserve"> </w:t>
    </w:r>
  </w:p>
  <w:p w14:paraId="2953EA91" w14:textId="7C365914" w:rsidR="00E62806" w:rsidRPr="007173F3" w:rsidRDefault="00E62806" w:rsidP="007173F3">
    <w:pPr>
      <w:pStyle w:val="Header"/>
      <w:tabs>
        <w:tab w:val="clear" w:pos="4320"/>
        <w:tab w:val="clear" w:pos="8640"/>
        <w:tab w:val="right" w:pos="9720"/>
      </w:tabs>
      <w:jc w:val="right"/>
      <w:rPr>
        <w:rFonts w:ascii="Calibri" w:hAnsi="Calibri"/>
      </w:rPr>
    </w:pPr>
    <w:r w:rsidRPr="007173F3">
      <w:rPr>
        <w:rFonts w:ascii="Calibri" w:hAnsi="Calibri"/>
      </w:rPr>
      <w:t>8/4/14 – 8/6/14</w:t>
    </w:r>
  </w:p>
  <w:p w14:paraId="2B35B3BB" w14:textId="64DA7BAD" w:rsidR="00E62806" w:rsidRPr="007173F3" w:rsidRDefault="00E62806" w:rsidP="007173F3">
    <w:pPr>
      <w:pStyle w:val="Header"/>
      <w:tabs>
        <w:tab w:val="clear" w:pos="4320"/>
        <w:tab w:val="clear" w:pos="8640"/>
        <w:tab w:val="right" w:pos="9720"/>
      </w:tabs>
      <w:jc w:val="right"/>
      <w:rPr>
        <w:rFonts w:ascii="Calibri" w:hAnsi="Calibri"/>
      </w:rPr>
    </w:pPr>
    <w:r w:rsidRPr="007173F3">
      <w:rPr>
        <w:rFonts w:ascii="Calibri" w:hAnsi="Calibri"/>
      </w:rPr>
      <w:t>WEB PROGRAMMING FUNDAMENTALS</w:t>
    </w:r>
  </w:p>
  <w:p w14:paraId="0C9ADA59" w14:textId="7947696D" w:rsidR="00E62806" w:rsidRPr="007173F3" w:rsidRDefault="00E62806" w:rsidP="007173F3">
    <w:pPr>
      <w:pStyle w:val="Header"/>
      <w:tabs>
        <w:tab w:val="clear" w:pos="4320"/>
        <w:tab w:val="clear" w:pos="8640"/>
        <w:tab w:val="right" w:pos="9720"/>
      </w:tabs>
      <w:jc w:val="right"/>
      <w:rPr>
        <w:rFonts w:ascii="Calibri" w:hAnsi="Calibri"/>
      </w:rPr>
    </w:pPr>
    <w:r w:rsidRPr="007173F3">
      <w:rPr>
        <w:rFonts w:ascii="Calibri" w:hAnsi="Calibri"/>
      </w:rPr>
      <w:t>web design and development 201408-01</w:t>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12410415"/>
    <w:multiLevelType w:val="multilevel"/>
    <w:tmpl w:val="8E8C1E64"/>
    <w:lvl w:ilvl="0">
      <w:start w:val="1"/>
      <w:numFmt w:val="decimal"/>
      <w:lvlText w:val="%1."/>
      <w:lvlJc w:val="left"/>
      <w:pPr>
        <w:ind w:left="360" w:firstLine="0"/>
      </w:pPr>
      <w:rPr>
        <w:rFonts w:hint="default"/>
      </w:rPr>
    </w:lvl>
    <w:lvl w:ilvl="1">
      <w:start w:val="1"/>
      <w:numFmt w:val="lowerLetter"/>
      <w:lvlText w:val="%2."/>
      <w:lvlJc w:val="left"/>
      <w:pPr>
        <w:ind w:left="1440" w:hanging="360"/>
      </w:pPr>
      <w:rPr>
        <w:i w:val="0"/>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8">
    <w:nsid w:val="36B74031"/>
    <w:multiLevelType w:val="multilevel"/>
    <w:tmpl w:val="FB8AA14A"/>
    <w:lvl w:ilvl="0">
      <w:start w:val="1"/>
      <w:numFmt w:val="decimal"/>
      <w:lvlText w:val="%1."/>
      <w:lvlJc w:val="left"/>
      <w:pPr>
        <w:ind w:left="36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BC52A90"/>
    <w:multiLevelType w:val="hybridMultilevel"/>
    <w:tmpl w:val="8A1A6C5A"/>
    <w:lvl w:ilvl="0" w:tplc="404ACC56">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2E5EBC"/>
    <w:multiLevelType w:val="hybridMultilevel"/>
    <w:tmpl w:val="5986C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2">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3">
    <w:nsid w:val="543828EA"/>
    <w:multiLevelType w:val="hybridMultilevel"/>
    <w:tmpl w:val="FB8AA14A"/>
    <w:lvl w:ilvl="0" w:tplc="491AD522">
      <w:start w:val="1"/>
      <w:numFmt w:val="decimal"/>
      <w:lvlText w:val="%1."/>
      <w:lvlJc w:val="left"/>
      <w:pPr>
        <w:ind w:left="36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8B24A8"/>
    <w:multiLevelType w:val="multilevel"/>
    <w:tmpl w:val="5986C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16">
    <w:nsid w:val="75231DA1"/>
    <w:multiLevelType w:val="hybridMultilevel"/>
    <w:tmpl w:val="01D0DE46"/>
    <w:lvl w:ilvl="0" w:tplc="55FE6B20">
      <w:start w:val="1"/>
      <w:numFmt w:val="decimal"/>
      <w:lvlText w:val="%1."/>
      <w:lvlJc w:val="left"/>
      <w:pPr>
        <w:ind w:left="0" w:firstLine="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D284593"/>
    <w:multiLevelType w:val="hybridMultilevel"/>
    <w:tmpl w:val="C9706244"/>
    <w:lvl w:ilvl="0" w:tplc="2B0E2D8E">
      <w:start w:val="1"/>
      <w:numFmt w:val="decimal"/>
      <w:lvlText w:val="%1."/>
      <w:lvlJc w:val="left"/>
      <w:pPr>
        <w:ind w:left="360" w:firstLine="0"/>
      </w:pPr>
      <w:rPr>
        <w:rFonts w:hint="default"/>
        <w:i w:val="0"/>
        <w:color w:val="auto"/>
      </w:rPr>
    </w:lvl>
    <w:lvl w:ilvl="1" w:tplc="36746BDA">
      <w:start w:val="1"/>
      <w:numFmt w:val="lowerLetter"/>
      <w:lvlText w:val="%2."/>
      <w:lvlJc w:val="left"/>
      <w:pPr>
        <w:ind w:left="1440" w:hanging="360"/>
      </w:pPr>
      <w:rPr>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5"/>
  </w:num>
  <w:num w:numId="6">
    <w:abstractNumId w:val="11"/>
  </w:num>
  <w:num w:numId="7">
    <w:abstractNumId w:val="4"/>
  </w:num>
  <w:num w:numId="8">
    <w:abstractNumId w:val="6"/>
  </w:num>
  <w:num w:numId="9">
    <w:abstractNumId w:val="12"/>
  </w:num>
  <w:num w:numId="10">
    <w:abstractNumId w:val="7"/>
  </w:num>
  <w:num w:numId="11">
    <w:abstractNumId w:val="10"/>
  </w:num>
  <w:num w:numId="12">
    <w:abstractNumId w:val="14"/>
  </w:num>
  <w:num w:numId="13">
    <w:abstractNumId w:val="13"/>
  </w:num>
  <w:num w:numId="14">
    <w:abstractNumId w:val="9"/>
  </w:num>
  <w:num w:numId="15">
    <w:abstractNumId w:val="16"/>
  </w:num>
  <w:num w:numId="16">
    <w:abstractNumId w:val="17"/>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0442B9"/>
    <w:rsid w:val="001811CE"/>
    <w:rsid w:val="001819D3"/>
    <w:rsid w:val="001A4BC2"/>
    <w:rsid w:val="001A6D8C"/>
    <w:rsid w:val="001B4698"/>
    <w:rsid w:val="001F4597"/>
    <w:rsid w:val="00203446"/>
    <w:rsid w:val="0023266F"/>
    <w:rsid w:val="00237ED2"/>
    <w:rsid w:val="00244800"/>
    <w:rsid w:val="00284937"/>
    <w:rsid w:val="00285984"/>
    <w:rsid w:val="00294F1C"/>
    <w:rsid w:val="002D6096"/>
    <w:rsid w:val="00300B6E"/>
    <w:rsid w:val="0032362E"/>
    <w:rsid w:val="00407D45"/>
    <w:rsid w:val="004B1EEF"/>
    <w:rsid w:val="004D4D9E"/>
    <w:rsid w:val="005015FD"/>
    <w:rsid w:val="005730F3"/>
    <w:rsid w:val="00573A59"/>
    <w:rsid w:val="005B4BA8"/>
    <w:rsid w:val="005F6881"/>
    <w:rsid w:val="0067706C"/>
    <w:rsid w:val="006A3651"/>
    <w:rsid w:val="006A5E82"/>
    <w:rsid w:val="006C785E"/>
    <w:rsid w:val="0070561D"/>
    <w:rsid w:val="00705E95"/>
    <w:rsid w:val="007069BD"/>
    <w:rsid w:val="007138A4"/>
    <w:rsid w:val="007173F3"/>
    <w:rsid w:val="00773966"/>
    <w:rsid w:val="00796462"/>
    <w:rsid w:val="007A34F5"/>
    <w:rsid w:val="008177C8"/>
    <w:rsid w:val="00867A38"/>
    <w:rsid w:val="00872D98"/>
    <w:rsid w:val="0090260B"/>
    <w:rsid w:val="00921C55"/>
    <w:rsid w:val="00991452"/>
    <w:rsid w:val="00995F5C"/>
    <w:rsid w:val="009A3AD0"/>
    <w:rsid w:val="009B319D"/>
    <w:rsid w:val="00A14E2C"/>
    <w:rsid w:val="00AC789A"/>
    <w:rsid w:val="00B86634"/>
    <w:rsid w:val="00B87F11"/>
    <w:rsid w:val="00BA56EB"/>
    <w:rsid w:val="00C23A54"/>
    <w:rsid w:val="00C26396"/>
    <w:rsid w:val="00C50890"/>
    <w:rsid w:val="00C52DF3"/>
    <w:rsid w:val="00C96C3D"/>
    <w:rsid w:val="00CA0592"/>
    <w:rsid w:val="00CA21C1"/>
    <w:rsid w:val="00CE23DE"/>
    <w:rsid w:val="00D4126F"/>
    <w:rsid w:val="00DC5C81"/>
    <w:rsid w:val="00DC79CD"/>
    <w:rsid w:val="00E05355"/>
    <w:rsid w:val="00E62806"/>
    <w:rsid w:val="00E7515E"/>
    <w:rsid w:val="00EF3E56"/>
    <w:rsid w:val="00F31A9B"/>
    <w:rsid w:val="00F33DAC"/>
    <w:rsid w:val="00F34992"/>
    <w:rsid w:val="00F50E88"/>
    <w:rsid w:val="00F57519"/>
    <w:rsid w:val="00F83C22"/>
    <w:rsid w:val="00F86814"/>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C38F03"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C38F03"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CE9703"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FBC01E" w:themeColor="accent1"/>
      </w:pBdr>
      <w:spacing w:after="300"/>
      <w:contextualSpacing/>
    </w:pPr>
    <w:rPr>
      <w:rFonts w:asciiTheme="majorHAnsi" w:eastAsiaTheme="majorEastAsia" w:hAnsiTheme="majorHAnsi" w:cstheme="majorBidi"/>
      <w:color w:val="1C2B64"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C2B64"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FBC01E"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FBC01E"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FBC01E" w:themeColor="accent1"/>
      <w:sz w:val="18"/>
      <w:szCs w:val="18"/>
    </w:rPr>
  </w:style>
  <w:style w:type="character" w:styleId="Hyperlink">
    <w:name w:val="Hyperlink"/>
    <w:basedOn w:val="DefaultParagraphFont"/>
    <w:uiPriority w:val="99"/>
    <w:unhideWhenUsed/>
    <w:rsid w:val="005015FD"/>
    <w:rPr>
      <w:color w:val="D2D200"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C38F03"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C38F03"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CE9703"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FBC01E" w:themeColor="accent1"/>
      </w:pBdr>
      <w:spacing w:after="300"/>
      <w:contextualSpacing/>
    </w:pPr>
    <w:rPr>
      <w:rFonts w:asciiTheme="majorHAnsi" w:eastAsiaTheme="majorEastAsia" w:hAnsiTheme="majorHAnsi" w:cstheme="majorBidi"/>
      <w:color w:val="1C2B64"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C2B64"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FBC01E"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FBC01E" w:themeColor="accent1"/>
      <w:spacing w:val="15"/>
    </w:rPr>
  </w:style>
  <w:style w:type="character" w:styleId="SubtleEmphasis">
    <w:name w:val="Subtle Emphasis"/>
    <w:basedOn w:val="DefaultParagraphFont"/>
    <w:uiPriority w:val="19"/>
    <w:qFormat/>
    <w:rsid w:val="007138A4"/>
    <w:rPr>
      <w:i/>
      <w:iCs/>
      <w:color w:val="808080" w:themeColor="text1" w:themeTint="7F"/>
    </w:rPr>
  </w:style>
  <w:style w:type="paragraph" w:styleId="ListParagraph">
    <w:name w:val="List Paragraph"/>
    <w:basedOn w:val="Normal"/>
    <w:uiPriority w:val="34"/>
    <w:qFormat/>
    <w:rsid w:val="0090260B"/>
    <w:pPr>
      <w:ind w:left="720"/>
      <w:contextualSpacing/>
    </w:pPr>
  </w:style>
  <w:style w:type="paragraph" w:styleId="Caption">
    <w:name w:val="caption"/>
    <w:basedOn w:val="Normal"/>
    <w:next w:val="Normal"/>
    <w:uiPriority w:val="35"/>
    <w:unhideWhenUsed/>
    <w:qFormat/>
    <w:rsid w:val="005015FD"/>
    <w:pPr>
      <w:spacing w:after="200"/>
    </w:pPr>
    <w:rPr>
      <w:b/>
      <w:bCs/>
      <w:color w:val="FBC01E" w:themeColor="accent1"/>
      <w:sz w:val="18"/>
      <w:szCs w:val="18"/>
    </w:rPr>
  </w:style>
  <w:style w:type="character" w:styleId="Hyperlink">
    <w:name w:val="Hyperlink"/>
    <w:basedOn w:val="DefaultParagraphFont"/>
    <w:uiPriority w:val="99"/>
    <w:unhideWhenUsed/>
    <w:rsid w:val="005015FD"/>
    <w:rPr>
      <w:color w:val="D2D2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confinder.com/icons/63030/socks_icon" TargetMode="External"/><Relationship Id="rId12" Type="http://schemas.openxmlformats.org/officeDocument/2006/relationships/hyperlink" Target="https://www.iconfinder.com/icons/63030/socks_icon" TargetMode="External"/><Relationship Id="rId13" Type="http://schemas.openxmlformats.org/officeDocument/2006/relationships/image" Target="media/image1.jpg"/><Relationship Id="rId14" Type="http://schemas.openxmlformats.org/officeDocument/2006/relationships/image" Target="media/image2.emf"/><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iconfinder.com/icons/63030/socks_icon" TargetMode="External"/><Relationship Id="rId10" Type="http://schemas.openxmlformats.org/officeDocument/2006/relationships/hyperlink" Target="https://www.iconfinder.com/icons/63030/socks_ico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po">
  <a:themeElements>
    <a:clrScheme name="Expo">
      <a:dk1>
        <a:sysClr val="windowText" lastClr="000000"/>
      </a:dk1>
      <a:lt1>
        <a:sysClr val="window" lastClr="FFFFFF"/>
      </a:lt1>
      <a:dk2>
        <a:srgbClr val="263B86"/>
      </a:dk2>
      <a:lt2>
        <a:srgbClr val="76B6F2"/>
      </a:lt2>
      <a:accent1>
        <a:srgbClr val="FBC01E"/>
      </a:accent1>
      <a:accent2>
        <a:srgbClr val="EFE1A2"/>
      </a:accent2>
      <a:accent3>
        <a:srgbClr val="FA8716"/>
      </a:accent3>
      <a:accent4>
        <a:srgbClr val="BE0204"/>
      </a:accent4>
      <a:accent5>
        <a:srgbClr val="640F10"/>
      </a:accent5>
      <a:accent6>
        <a:srgbClr val="7E13E3"/>
      </a:accent6>
      <a:hlink>
        <a:srgbClr val="D2D200"/>
      </a:hlink>
      <a:folHlink>
        <a:srgbClr val="D0B9F8"/>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Expo">
      <a:fillStyleLst>
        <a:solidFill>
          <a:schemeClr val="phClr"/>
        </a:solidFill>
        <a:gradFill rotWithShape="1">
          <a:gsLst>
            <a:gs pos="0">
              <a:schemeClr val="phClr">
                <a:tint val="100000"/>
                <a:satMod val="130000"/>
              </a:schemeClr>
            </a:gs>
            <a:gs pos="100000">
              <a:schemeClr val="phClr">
                <a:tint val="50000"/>
                <a:satMod val="150000"/>
              </a:schemeClr>
            </a:gs>
          </a:gsLst>
          <a:lin ang="16200000" scaled="1"/>
        </a:gradFill>
        <a:gradFill rotWithShape="1">
          <a:gsLst>
            <a:gs pos="0">
              <a:schemeClr val="phClr">
                <a:shade val="93000"/>
                <a:satMod val="130000"/>
              </a:schemeClr>
            </a:gs>
            <a:gs pos="60000">
              <a:schemeClr val="phClr">
                <a:tint val="80000"/>
                <a:shade val="93000"/>
                <a:satMod val="130000"/>
              </a:schemeClr>
            </a:gs>
            <a:gs pos="100000">
              <a:schemeClr val="phClr">
                <a:tint val="50000"/>
                <a:shade val="94000"/>
                <a:alpha val="100000"/>
                <a:satMod val="135000"/>
              </a:schemeClr>
            </a:gs>
          </a:gsLst>
          <a:lin ang="16200000" scaled="0"/>
        </a:gra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34925" cap="flat" cmpd="sng" algn="ctr">
          <a:gradFill>
            <a:gsLst>
              <a:gs pos="0">
                <a:schemeClr val="accent1">
                  <a:lumMod val="40000"/>
                  <a:lumOff val="60000"/>
                </a:schemeClr>
              </a:gs>
              <a:gs pos="50000">
                <a:schemeClr val="accent1"/>
              </a:gs>
              <a:gs pos="100000">
                <a:schemeClr val="accent1">
                  <a:lumMod val="50000"/>
                </a:schemeClr>
              </a:gs>
            </a:gsLst>
            <a:lin ang="18600000" scaled="0"/>
          </a:gradFill>
          <a:prstDash val="solid"/>
        </a:ln>
      </a:lnStyleLst>
      <a:effectStyleLst>
        <a:effectStyle>
          <a:effectLst/>
        </a:effectStyle>
        <a:effectStyle>
          <a:effectLst>
            <a:innerShdw blurRad="50800" dist="25400" dir="13500000">
              <a:srgbClr val="C0C0C0">
                <a:alpha val="75000"/>
              </a:srgbClr>
            </a:innerShdw>
            <a:outerShdw blurRad="63500" dist="38100" dir="5400000" sx="105000" sy="105000" algn="br" rotWithShape="0">
              <a:srgbClr val="000000">
                <a:alpha val="30000"/>
              </a:srgbClr>
            </a:outerShdw>
          </a:effectLst>
        </a:effectStyle>
        <a:effectStyle>
          <a:effectLst>
            <a:innerShdw blurRad="50800" dist="25400" dir="16200000">
              <a:srgbClr val="C0C0C0">
                <a:alpha val="75000"/>
              </a:srgbClr>
            </a:innerShdw>
            <a:reflection blurRad="63500" stA="40000" endPos="50000" dist="12700" dir="5400000" sy="-100000" rotWithShape="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5092D-4ECE-8345-91C0-D2DF9E8F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6</Pages>
  <Words>1184</Words>
  <Characters>6752</Characters>
  <Application>Microsoft Macintosh Word</Application>
  <DocSecurity>0</DocSecurity>
  <Lines>56</Lines>
  <Paragraphs>15</Paragraphs>
  <ScaleCrop>false</ScaleCrop>
  <Company>WEB PROGRAMMING FUNDAMENTALS</Company>
  <LinksUpToDate>false</LinksUpToDate>
  <CharactersWithSpaces>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24</cp:revision>
  <dcterms:created xsi:type="dcterms:W3CDTF">2014-08-06T06:30:00Z</dcterms:created>
  <dcterms:modified xsi:type="dcterms:W3CDTF">2014-08-07T12:36:00Z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