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11D449" w14:paraId="2C078E63" wp14:textId="629839CD">
      <w:pPr>
        <w:jc w:val="center"/>
      </w:pPr>
      <w:bookmarkStart w:name="_GoBack" w:id="0"/>
      <w:bookmarkEnd w:id="0"/>
      <w:r w:rsidR="723FDEBD">
        <w:rPr/>
        <w:t>Class Notes</w:t>
      </w:r>
    </w:p>
    <w:p w:rsidR="723FDEBD" w:rsidP="2908ABB3" w:rsidRDefault="723FDEBD" w14:paraId="1C52F3CE" w14:textId="5FADB607">
      <w:pPr>
        <w:pStyle w:val="Normal"/>
        <w:jc w:val="center"/>
      </w:pPr>
      <w:r w:rsidR="723FDEBD">
        <w:rPr/>
        <w:t>August 30</w:t>
      </w:r>
      <w:r w:rsidRPr="2908ABB3" w:rsidR="723FDEBD">
        <w:rPr>
          <w:vertAlign w:val="superscript"/>
        </w:rPr>
        <w:t>th</w:t>
      </w:r>
      <w:r w:rsidR="723FDEBD">
        <w:rPr/>
        <w:t>, 2021</w:t>
      </w:r>
    </w:p>
    <w:p w:rsidR="2908ABB3" w:rsidP="2908ABB3" w:rsidRDefault="2908ABB3" w14:paraId="4F5184B7" w14:textId="1F2CFF54">
      <w:pPr>
        <w:pStyle w:val="Normal"/>
        <w:jc w:val="center"/>
      </w:pPr>
    </w:p>
    <w:p w:rsidR="2CE89225" w:rsidP="2908ABB3" w:rsidRDefault="2CE89225" w14:paraId="57EDCA25" w14:textId="359664C9">
      <w:pPr>
        <w:pStyle w:val="Normal"/>
        <w:jc w:val="left"/>
        <w:rPr>
          <w:b w:val="1"/>
          <w:bCs w:val="1"/>
        </w:rPr>
      </w:pPr>
      <w:r w:rsidRPr="2908ABB3" w:rsidR="2CE89225">
        <w:rPr>
          <w:b w:val="1"/>
          <w:bCs w:val="1"/>
        </w:rPr>
        <w:t>The Wire Tap Act</w:t>
      </w:r>
    </w:p>
    <w:p w:rsidR="2CE89225" w:rsidP="2908ABB3" w:rsidRDefault="2CE89225" w14:paraId="5AD94824" w14:textId="3E9DE2CA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E89225">
        <w:rPr/>
        <w:t xml:space="preserve"> Criminalizes real time interception of contents</w:t>
      </w:r>
    </w:p>
    <w:p w:rsidR="2908ABB3" w:rsidP="2908ABB3" w:rsidRDefault="2908ABB3" w14:paraId="58DFD439" w14:textId="75768A6E">
      <w:pPr>
        <w:pStyle w:val="Normal"/>
        <w:ind w:left="0"/>
        <w:jc w:val="left"/>
      </w:pPr>
    </w:p>
    <w:p w:rsidR="2CE89225" w:rsidP="2908ABB3" w:rsidRDefault="2CE89225" w14:paraId="3D705FF0" w14:textId="4D6DBDFB">
      <w:pPr>
        <w:pStyle w:val="Normal"/>
        <w:ind w:left="0"/>
        <w:jc w:val="left"/>
        <w:rPr>
          <w:b w:val="1"/>
          <w:bCs w:val="1"/>
        </w:rPr>
      </w:pPr>
      <w:r w:rsidRPr="2908ABB3" w:rsidR="2CE89225">
        <w:rPr>
          <w:b w:val="1"/>
          <w:bCs w:val="1"/>
        </w:rPr>
        <w:t>Pen/Trap Statute</w:t>
      </w:r>
    </w:p>
    <w:p w:rsidR="2CE89225" w:rsidP="2908ABB3" w:rsidRDefault="2CE89225" w14:paraId="1DD51139" w14:textId="7E6EF1B4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E89225">
        <w:rPr/>
        <w:t xml:space="preserve">Prohibits real-time </w:t>
      </w:r>
      <w:r w:rsidR="2CE89225">
        <w:rPr/>
        <w:t>interception</w:t>
      </w:r>
      <w:r w:rsidR="2CE89225">
        <w:rPr/>
        <w:t xml:space="preserve"> of non-</w:t>
      </w:r>
      <w:r w:rsidR="2CE89225">
        <w:rPr/>
        <w:t>content</w:t>
      </w:r>
    </w:p>
    <w:p w:rsidR="2908ABB3" w:rsidP="2908ABB3" w:rsidRDefault="2908ABB3" w14:paraId="172EA304" w14:textId="672CF492">
      <w:pPr>
        <w:pStyle w:val="Normal"/>
        <w:jc w:val="left"/>
      </w:pPr>
    </w:p>
    <w:p w:rsidR="2CE89225" w:rsidP="2908ABB3" w:rsidRDefault="2CE89225" w14:paraId="581882FB" w14:textId="64EB3524">
      <w:pPr>
        <w:pStyle w:val="Normal"/>
        <w:jc w:val="left"/>
        <w:rPr>
          <w:b w:val="1"/>
          <w:bCs w:val="1"/>
        </w:rPr>
      </w:pPr>
      <w:r w:rsidRPr="2908ABB3" w:rsidR="2CE89225">
        <w:rPr>
          <w:b w:val="1"/>
          <w:bCs w:val="1"/>
        </w:rPr>
        <w:t>Stored Communications Act</w:t>
      </w:r>
    </w:p>
    <w:p w:rsidR="2CE89225" w:rsidP="2908ABB3" w:rsidRDefault="2CE89225" w14:paraId="42D5116D" w14:textId="0121E339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E89225">
        <w:rPr/>
        <w:t>Prohibits disclosure of stored content and non-content data</w:t>
      </w:r>
    </w:p>
    <w:p w:rsidR="2908ABB3" w:rsidP="2908ABB3" w:rsidRDefault="2908ABB3" w14:paraId="15B00FB0" w14:textId="6C114563">
      <w:pPr>
        <w:pStyle w:val="Normal"/>
        <w:jc w:val="left"/>
      </w:pPr>
    </w:p>
    <w:p w:rsidR="2908ABB3" w:rsidP="2908ABB3" w:rsidRDefault="2908ABB3" w14:paraId="527E24F9" w14:textId="469CA996">
      <w:pPr>
        <w:pStyle w:val="Normal"/>
        <w:jc w:val="left"/>
      </w:pPr>
    </w:p>
    <w:p w:rsidR="2CE89225" w:rsidP="2908ABB3" w:rsidRDefault="2CE89225" w14:paraId="01C18BC2" w14:textId="56E2D9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908ABB3" w:rsidR="2CE89225">
        <w:rPr>
          <w:b w:val="1"/>
          <w:bCs w:val="1"/>
        </w:rPr>
        <w:t>Real Time</w:t>
      </w:r>
      <w:r w:rsidR="2CE89225">
        <w:rPr/>
        <w:t>: Intercepting packets live as they are going across the wire</w:t>
      </w:r>
    </w:p>
    <w:p w:rsidR="2CE89225" w:rsidP="2908ABB3" w:rsidRDefault="2CE89225" w14:paraId="58FD2CE2" w14:textId="0336FB90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E89225">
        <w:rPr/>
        <w:t xml:space="preserve">Example: Monitoring packets over wire-shark. </w:t>
      </w:r>
    </w:p>
    <w:p w:rsidR="2908ABB3" w:rsidP="2908ABB3" w:rsidRDefault="2908ABB3" w14:paraId="4944FDA0" w14:textId="75A781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B85FF2" w:rsidP="2908ABB3" w:rsidRDefault="0FB85FF2" w14:paraId="6F61AB1A" w14:textId="21B1D5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908ABB3" w:rsidR="0FB85FF2">
        <w:rPr>
          <w:b w:val="1"/>
          <w:bCs w:val="1"/>
        </w:rPr>
        <w:t xml:space="preserve">Content vs </w:t>
      </w:r>
      <w:r w:rsidRPr="2908ABB3" w:rsidR="5D516A93">
        <w:rPr>
          <w:b w:val="1"/>
          <w:bCs w:val="1"/>
        </w:rPr>
        <w:t>non-Content</w:t>
      </w:r>
    </w:p>
    <w:p w:rsidR="2908ABB3" w:rsidP="2908ABB3" w:rsidRDefault="2908ABB3" w14:paraId="69B5E320" w14:textId="4FFAFE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FFF054F" w:rsidP="2908ABB3" w:rsidRDefault="7FFF054F" w14:paraId="675DBCD0" w14:textId="249F03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908ABB3" w:rsidR="7FFF054F">
        <w:rPr>
          <w:b w:val="1"/>
          <w:bCs w:val="1"/>
        </w:rPr>
        <w:t xml:space="preserve">Provider Exception: </w:t>
      </w:r>
      <w:r w:rsidR="7FFF054F">
        <w:rPr>
          <w:b w:val="0"/>
          <w:bCs w:val="0"/>
        </w:rPr>
        <w:t>They can intercept contents and non-contents to the extent necessary for the</w:t>
      </w:r>
      <w:r w:rsidR="5381FAA8">
        <w:rPr>
          <w:b w:val="0"/>
          <w:bCs w:val="0"/>
        </w:rPr>
        <w:t>m</w:t>
      </w:r>
      <w:r w:rsidR="7FFF054F">
        <w:rPr>
          <w:b w:val="0"/>
          <w:bCs w:val="0"/>
        </w:rPr>
        <w:t xml:space="preserve"> to run their business.</w:t>
      </w:r>
    </w:p>
    <w:p w:rsidR="6574330C" w:rsidP="2908ABB3" w:rsidRDefault="6574330C" w14:paraId="41100612" w14:textId="6A47BD0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908ABB3" w:rsidR="6574330C">
        <w:rPr>
          <w:b w:val="1"/>
          <w:bCs w:val="1"/>
        </w:rPr>
        <w:t xml:space="preserve">Example: </w:t>
      </w:r>
      <w:r w:rsidR="6574330C">
        <w:rPr>
          <w:b w:val="0"/>
          <w:bCs w:val="0"/>
        </w:rPr>
        <w:t>A university</w:t>
      </w:r>
    </w:p>
    <w:p w:rsidR="2908ABB3" w:rsidP="2908ABB3" w:rsidRDefault="2908ABB3" w14:paraId="70057970" w14:textId="06F8B52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2908ABB3" w:rsidP="2908ABB3" w:rsidRDefault="2908ABB3" w14:paraId="2A573E98" w14:textId="7B23299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2908ABB3" w:rsidP="2908ABB3" w:rsidRDefault="2908ABB3" w14:paraId="61EFC611" w14:textId="353388E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23D53CFE" w:rsidP="2908ABB3" w:rsidRDefault="23D53CFE" w14:paraId="239B43D8" w14:textId="4340370B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b w:val="1"/>
          <w:bCs w:val="1"/>
        </w:rPr>
      </w:pPr>
      <w:r w:rsidRPr="2908ABB3" w:rsidR="23D53CFE">
        <w:rPr>
          <w:b w:val="1"/>
          <w:bCs w:val="1"/>
        </w:rPr>
        <w:t>Research Paper Tips</w:t>
      </w:r>
    </w:p>
    <w:p w:rsidR="74C27104" w:rsidP="2908ABB3" w:rsidRDefault="74C27104" w14:paraId="452F2991" w14:textId="7A97E7A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</w:rPr>
      </w:pPr>
      <w:r w:rsidR="74C27104">
        <w:rPr>
          <w:b w:val="0"/>
          <w:bCs w:val="0"/>
        </w:rPr>
        <w:t xml:space="preserve">Step 1: </w:t>
      </w:r>
      <w:r w:rsidR="74C27104">
        <w:rPr>
          <w:b w:val="0"/>
          <w:bCs w:val="0"/>
        </w:rPr>
        <w:t>Identify</w:t>
      </w:r>
      <w:r w:rsidR="74C27104">
        <w:rPr>
          <w:b w:val="0"/>
          <w:bCs w:val="0"/>
        </w:rPr>
        <w:t xml:space="preserve"> a Goal to ground yourself with to check back on</w:t>
      </w:r>
    </w:p>
    <w:p w:rsidR="6D79B581" w:rsidP="2908ABB3" w:rsidRDefault="6D79B581" w14:paraId="23133B4E" w14:textId="1CB76261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D79B581">
        <w:rPr>
          <w:b w:val="0"/>
          <w:bCs w:val="0"/>
        </w:rPr>
        <w:t>Identify</w:t>
      </w:r>
      <w:r w:rsidR="6D79B581">
        <w:rPr>
          <w:b w:val="0"/>
          <w:bCs w:val="0"/>
        </w:rPr>
        <w:t xml:space="preserve"> how your own work applies </w:t>
      </w:r>
      <w:r w:rsidR="6D79B581">
        <w:rPr>
          <w:b w:val="0"/>
          <w:bCs w:val="0"/>
        </w:rPr>
        <w:t>directly</w:t>
      </w:r>
      <w:r w:rsidR="6D79B581">
        <w:rPr>
          <w:b w:val="0"/>
          <w:bCs w:val="0"/>
        </w:rPr>
        <w:t xml:space="preserve"> to the paper</w:t>
      </w:r>
    </w:p>
    <w:p w:rsidR="2908ABB3" w:rsidP="2908ABB3" w:rsidRDefault="2908ABB3" w14:paraId="6913BB69" w14:textId="6FD30A3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</w:rPr>
      </w:pPr>
    </w:p>
    <w:p w:rsidR="20AED933" w:rsidP="2908ABB3" w:rsidRDefault="20AED933" w14:paraId="1CCAF4B9" w14:textId="36F9254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</w:rPr>
      </w:pPr>
      <w:r w:rsidR="20AED933">
        <w:rPr>
          <w:b w:val="0"/>
          <w:bCs w:val="0"/>
        </w:rPr>
        <w:t>Step 2: Quick Pass over the paper</w:t>
      </w:r>
      <w:r w:rsidR="16DF6948">
        <w:rPr>
          <w:b w:val="0"/>
          <w:bCs w:val="0"/>
        </w:rPr>
        <w:t xml:space="preserve"> (Requires multiple passes)</w:t>
      </w:r>
    </w:p>
    <w:p w:rsidR="20AED933" w:rsidP="2908ABB3" w:rsidRDefault="20AED933" w14:paraId="49D6E952" w14:textId="1CF7020A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0AED933">
        <w:rPr>
          <w:b w:val="0"/>
          <w:bCs w:val="0"/>
        </w:rPr>
        <w:t>Introduction &amp; Conclusion/Summary</w:t>
      </w:r>
      <w:r w:rsidR="1B45F257">
        <w:rPr>
          <w:b w:val="0"/>
          <w:bCs w:val="0"/>
        </w:rPr>
        <w:t xml:space="preserve"> (Gives high level overview of what the paper is solving)</w:t>
      </w:r>
    </w:p>
    <w:p w:rsidR="1B45F257" w:rsidP="2908ABB3" w:rsidRDefault="1B45F257" w14:paraId="180D03D8" w14:textId="2BAEF112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2"/>
          <w:szCs w:val="22"/>
        </w:rPr>
      </w:pPr>
      <w:r w:rsidR="1B45F257">
        <w:rPr>
          <w:b w:val="0"/>
          <w:bCs w:val="0"/>
        </w:rPr>
        <w:t>Opening Paragraph of each section</w:t>
      </w:r>
      <w:r w:rsidR="72EE2895">
        <w:rPr>
          <w:b w:val="0"/>
          <w:bCs w:val="0"/>
        </w:rPr>
        <w:t xml:space="preserve"> &amp; Figure Captions</w:t>
      </w:r>
    </w:p>
    <w:p w:rsidR="72EE2895" w:rsidP="2908ABB3" w:rsidRDefault="72EE2895" w14:paraId="434F8491" w14:textId="709D971C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2"/>
          <w:szCs w:val="22"/>
        </w:rPr>
      </w:pPr>
      <w:r w:rsidR="72EE2895">
        <w:rPr>
          <w:b w:val="0"/>
          <w:bCs w:val="0"/>
        </w:rPr>
        <w:t>Identify</w:t>
      </w:r>
      <w:r w:rsidR="72EE2895">
        <w:rPr>
          <w:b w:val="0"/>
          <w:bCs w:val="0"/>
        </w:rPr>
        <w:t xml:space="preserve"> the core intellectual </w:t>
      </w:r>
      <w:r w:rsidR="72EE2895">
        <w:rPr>
          <w:b w:val="0"/>
          <w:bCs w:val="0"/>
        </w:rPr>
        <w:t>nugget</w:t>
      </w:r>
      <w:r w:rsidR="72EE2895">
        <w:rPr>
          <w:b w:val="0"/>
          <w:bCs w:val="0"/>
        </w:rPr>
        <w:t xml:space="preserve"> presented in the paper (The new idea)</w:t>
      </w:r>
      <w:r w:rsidR="64F977C4">
        <w:rPr>
          <w:b w:val="0"/>
          <w:bCs w:val="0"/>
        </w:rPr>
        <w:t>. What are the claimed contributions to the greater scientific knowledge</w:t>
      </w:r>
    </w:p>
    <w:p w:rsidR="72EE2895" w:rsidP="2908ABB3" w:rsidRDefault="72EE2895" w14:paraId="28C95DBA" w14:textId="78D148DE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2"/>
          <w:szCs w:val="22"/>
        </w:rPr>
      </w:pPr>
      <w:r w:rsidR="72EE2895">
        <w:rPr>
          <w:b w:val="0"/>
          <w:bCs w:val="0"/>
        </w:rPr>
        <w:t>Depends on what your goal is</w:t>
      </w:r>
    </w:p>
    <w:p w:rsidR="2908ABB3" w:rsidP="2908ABB3" w:rsidRDefault="2908ABB3" w14:paraId="3A51EFC1" w14:textId="061B96BE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72EE2895" w:rsidP="2908ABB3" w:rsidRDefault="72EE2895" w14:paraId="32098B91" w14:textId="6B8A40CB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  <w:r w:rsidR="72EE2895">
        <w:rPr>
          <w:b w:val="0"/>
          <w:bCs w:val="0"/>
        </w:rPr>
        <w:t xml:space="preserve">The first two passes should take 30 minutes, </w:t>
      </w:r>
      <w:r w:rsidR="72EE2895">
        <w:rPr>
          <w:b w:val="0"/>
          <w:bCs w:val="0"/>
        </w:rPr>
        <w:t>whereas</w:t>
      </w:r>
      <w:r w:rsidR="72EE2895">
        <w:rPr>
          <w:b w:val="0"/>
          <w:bCs w:val="0"/>
        </w:rPr>
        <w:t xml:space="preserve"> the last pass can take as long as you need to fulfill your goal</w:t>
      </w:r>
    </w:p>
    <w:p w:rsidR="2908ABB3" w:rsidP="2908ABB3" w:rsidRDefault="2908ABB3" w14:paraId="1040FF3F" w14:textId="15BB4F15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77CD7F30" w:rsidP="2908ABB3" w:rsidRDefault="77CD7F30" w14:paraId="20666ADE" w14:textId="1662B33D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  <w:r w:rsidR="77CD7F30">
        <w:rPr>
          <w:b w:val="0"/>
          <w:bCs w:val="0"/>
        </w:rPr>
        <w:t xml:space="preserve">Papers are often written for reviewers. Meaning that people will </w:t>
      </w:r>
      <w:r w:rsidR="77CD7F30">
        <w:rPr>
          <w:b w:val="0"/>
          <w:bCs w:val="0"/>
        </w:rPr>
        <w:t>author</w:t>
      </w:r>
      <w:r w:rsidR="77CD7F30">
        <w:rPr>
          <w:b w:val="0"/>
          <w:bCs w:val="0"/>
        </w:rPr>
        <w:t xml:space="preserve"> papers just to make them happy, even though that is not who the paper will be read by as often.</w:t>
      </w:r>
    </w:p>
    <w:p w:rsidR="2908ABB3" w:rsidP="2908ABB3" w:rsidRDefault="2908ABB3" w14:paraId="690DCA51" w14:textId="4DAE7568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03EC603D" w:rsidP="2908ABB3" w:rsidRDefault="03EC603D" w14:paraId="3C132BBB" w14:textId="74D96A41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  <w:r w:rsidRPr="2908ABB3" w:rsidR="03EC603D">
        <w:rPr>
          <w:b w:val="1"/>
          <w:bCs w:val="1"/>
        </w:rPr>
        <w:t>Introductions</w:t>
      </w:r>
    </w:p>
    <w:p w:rsidR="03EC603D" w:rsidP="2908ABB3" w:rsidRDefault="03EC603D" w14:paraId="0A922AA7" w14:textId="64FF2469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3EC603D">
        <w:rPr>
          <w:b w:val="0"/>
          <w:bCs w:val="0"/>
        </w:rPr>
        <w:t xml:space="preserve">Paragraph 1: The motivation behind the paper, and why </w:t>
      </w:r>
      <w:proofErr w:type="gramStart"/>
      <w:r w:rsidR="03EC603D">
        <w:rPr>
          <w:b w:val="0"/>
          <w:bCs w:val="0"/>
        </w:rPr>
        <w:t>its</w:t>
      </w:r>
      <w:proofErr w:type="gramEnd"/>
      <w:r w:rsidR="03EC603D">
        <w:rPr>
          <w:b w:val="0"/>
          <w:bCs w:val="0"/>
        </w:rPr>
        <w:t xml:space="preserve"> important</w:t>
      </w:r>
    </w:p>
    <w:p w:rsidR="03EC603D" w:rsidP="2908ABB3" w:rsidRDefault="03EC603D" w14:paraId="1F37FD68" w14:textId="25DEC4FC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2"/>
          <w:szCs w:val="22"/>
        </w:rPr>
      </w:pPr>
      <w:r w:rsidR="03EC603D">
        <w:rPr>
          <w:b w:val="0"/>
          <w:bCs w:val="0"/>
        </w:rPr>
        <w:t>Paragraph 2: The specific problem that the paper is trying to solve</w:t>
      </w:r>
    </w:p>
    <w:p w:rsidR="2908ABB3" w:rsidP="2908ABB3" w:rsidRDefault="2908ABB3" w14:paraId="4AAFF64D" w14:textId="203E14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908ABB3" w:rsidP="2908ABB3" w:rsidRDefault="2908ABB3" w14:paraId="52AED8BA" w14:textId="7A0937CC">
      <w:pPr>
        <w:pStyle w:val="Normal"/>
        <w:jc w:val="left"/>
      </w:pPr>
    </w:p>
    <w:p w:rsidR="2908ABB3" w:rsidP="2908ABB3" w:rsidRDefault="2908ABB3" w14:paraId="65D32D2F" w14:textId="23AD5D41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E998D"/>
    <w:rsid w:val="002BD482"/>
    <w:rsid w:val="037A0DEB"/>
    <w:rsid w:val="03EC603D"/>
    <w:rsid w:val="072835AA"/>
    <w:rsid w:val="0846F349"/>
    <w:rsid w:val="08524F03"/>
    <w:rsid w:val="097C205B"/>
    <w:rsid w:val="0FB85FF2"/>
    <w:rsid w:val="146ACC4B"/>
    <w:rsid w:val="169BDBAC"/>
    <w:rsid w:val="16DF6948"/>
    <w:rsid w:val="1B45F257"/>
    <w:rsid w:val="1EA6ED91"/>
    <w:rsid w:val="20AED933"/>
    <w:rsid w:val="23D53CFE"/>
    <w:rsid w:val="26BD132F"/>
    <w:rsid w:val="2908ABB3"/>
    <w:rsid w:val="29F4821B"/>
    <w:rsid w:val="2CE89225"/>
    <w:rsid w:val="2E40306F"/>
    <w:rsid w:val="2E9BC9A2"/>
    <w:rsid w:val="3231EE57"/>
    <w:rsid w:val="335440E0"/>
    <w:rsid w:val="3389F6B9"/>
    <w:rsid w:val="40A9B20A"/>
    <w:rsid w:val="41A59459"/>
    <w:rsid w:val="4AE36E4D"/>
    <w:rsid w:val="4B14C910"/>
    <w:rsid w:val="5381FAA8"/>
    <w:rsid w:val="5805B5DF"/>
    <w:rsid w:val="5D516A93"/>
    <w:rsid w:val="5F616FDB"/>
    <w:rsid w:val="64F977C4"/>
    <w:rsid w:val="6574330C"/>
    <w:rsid w:val="66429B38"/>
    <w:rsid w:val="6866C4E5"/>
    <w:rsid w:val="6A9640AF"/>
    <w:rsid w:val="6C11D449"/>
    <w:rsid w:val="6D79B581"/>
    <w:rsid w:val="6F846DC6"/>
    <w:rsid w:val="7036F870"/>
    <w:rsid w:val="7071D6CA"/>
    <w:rsid w:val="723FDEBD"/>
    <w:rsid w:val="72EE2895"/>
    <w:rsid w:val="735217D1"/>
    <w:rsid w:val="74C27104"/>
    <w:rsid w:val="75FB372E"/>
    <w:rsid w:val="77CD7F30"/>
    <w:rsid w:val="7A624386"/>
    <w:rsid w:val="7B045CA7"/>
    <w:rsid w:val="7B5E998D"/>
    <w:rsid w:val="7C5C6509"/>
    <w:rsid w:val="7FFF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998D"/>
  <w15:chartTrackingRefBased/>
  <w15:docId w15:val="{8C317429-ADDE-405A-98E9-AD04F75A56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b2ffa7216c64d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2021-08-28T12:36:22.0918625Z</dcterms:created>
  <dcterms:modified xsi:type="dcterms:W3CDTF">2021-08-30T21:04:09.5069552Z</dcterms:modified>
  <dc:creator>Cabral, Justin J.</dc:creator>
  <lastModifiedBy>Cabral, Justin J.</lastModifiedBy>
</coreProperties>
</file>