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jc w:val="left"/>
        <w:rPr/>
      </w:pPr>
      <w:hyperlink r:id="rId2" w:tgtFrame="_blank">
        <w:r>
          <w:rPr/>
          <w:t xml:space="preserve">        </w:t>
        </w:r>
      </w:hyperlink>
      <w:r>
        <w:rPr>
          <w:sz w:val="44"/>
          <w:szCs w:val="44"/>
        </w:rPr>
        <w:t>Exercices souris en ligne (externe)</w:t>
      </w:r>
    </w:p>
    <w:p>
      <w:pPr>
        <w:pStyle w:val="Corpsdetexte"/>
        <w:bidi w:val="0"/>
        <w:jc w:val="left"/>
        <w:rPr>
          <w:sz w:val="44"/>
          <w:szCs w:val="44"/>
        </w:rPr>
      </w:pPr>
      <w:r>
        <w:rPr/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3" w:tgtFrame="_blank">
        <w:r>
          <w:rPr>
            <w:rStyle w:val="LienInternet"/>
          </w:rPr>
          <w:t>Art fractal – Dessiner avec la souris</w:t>
        </w:r>
      </w:hyperlink>
      <w:r>
        <w:rPr/>
        <w:t xml:space="preserve">   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4" w:tgtFrame="_blank">
        <w:r>
          <w:rPr>
            <w:rStyle w:val="LienInternet"/>
          </w:rPr>
          <w:t>Clic gauche, droit et double</w:t>
        </w:r>
      </w:hyperlink>
      <w:r>
        <w:rPr/>
        <w:t xml:space="preserve">    </w:t>
      </w:r>
    </w:p>
    <w:p>
      <w:pPr>
        <w:pStyle w:val="Corpsdetexte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5" w:tgtFrame="_blank">
        <w:r>
          <w:rPr>
            <w:rStyle w:val="LienInternet"/>
          </w:rPr>
          <w:t>Clic - Apparence des liens sur internet</w:t>
        </w:r>
      </w:hyperlink>
      <w:r>
        <w:rPr/>
        <w:t xml:space="preserve">    </w:t>
      </w:r>
    </w:p>
    <w:p>
      <w:pPr>
        <w:pStyle w:val="Titre3"/>
        <w:bidi w:val="0"/>
        <w:jc w:val="left"/>
        <w:rPr/>
      </w:pPr>
      <w:r>
        <w:rPr/>
        <w:t>Comment se déplacer à l'aide de la souris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6" w:tgtFrame="_blank">
        <w:r>
          <w:rPr>
            <w:rStyle w:val="LienInternet"/>
          </w:rPr>
          <w:t>Koalas to the Max</w:t>
        </w:r>
      </w:hyperlink>
      <w:r>
        <w:rPr/>
        <w:t xml:space="preserve">    </w:t>
      </w:r>
    </w:p>
    <w:p>
      <w:pPr>
        <w:pStyle w:val="Corpsdetexte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7" w:tgtFrame="_blank">
        <w:r>
          <w:rPr>
            <w:rStyle w:val="LienInternet"/>
          </w:rPr>
          <w:t>Les rois de la souris</w:t>
        </w:r>
      </w:hyperlink>
      <w:r>
        <w:rPr/>
        <w:t xml:space="preserve">    </w:t>
      </w:r>
    </w:p>
    <w:p>
      <w:pPr>
        <w:pStyle w:val="Titre3"/>
        <w:bidi w:val="0"/>
        <w:jc w:val="left"/>
        <w:rPr/>
      </w:pPr>
      <w:r>
        <w:rPr/>
        <w:t>Comment cliquer avec la souris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trike/>
        </w:rPr>
      </w:pPr>
      <w:hyperlink r:id="rId8" w:tgtFrame="_blank">
        <w:r>
          <w:rPr>
            <w:rStyle w:val="LienInternet"/>
            <w:strike w:val="false"/>
            <w:dstrike w:val="false"/>
          </w:rPr>
          <w:t>les cahiers du débutant : les clics</w:t>
        </w:r>
      </w:hyperlink>
      <w:r>
        <w:rPr>
          <w:strike w:val="false"/>
          <w:dstrike w:val="false"/>
        </w:rPr>
        <w:t xml:space="preserve">    </w:t>
      </w:r>
    </w:p>
    <w:p>
      <w:pPr>
        <w:pStyle w:val="Corpsdetexte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9" w:tgtFrame="_blank">
        <w:r>
          <w:rPr>
            <w:rStyle w:val="LienInternet"/>
          </w:rPr>
          <w:t>de canards en canards</w:t>
        </w:r>
      </w:hyperlink>
      <w:r>
        <w:rPr/>
        <w:t xml:space="preserve">    </w:t>
      </w:r>
    </w:p>
    <w:p>
      <w:pPr>
        <w:pStyle w:val="Titre3"/>
        <w:bidi w:val="0"/>
        <w:jc w:val="left"/>
        <w:rPr/>
      </w:pPr>
      <w:r>
        <w:rPr/>
        <w:t>Comment double-cliquer avec la souris</w:t>
      </w:r>
    </w:p>
    <w:p>
      <w:pPr>
        <w:pStyle w:val="Corpsdetexte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10" w:tgtFrame="_blank">
        <w:r>
          <w:rPr>
            <w:rStyle w:val="LienInternet"/>
          </w:rPr>
          <w:t>Les portes</w:t>
        </w:r>
      </w:hyperlink>
      <w:r>
        <w:rPr/>
        <w:t xml:space="preserve">    </w:t>
      </w:r>
    </w:p>
    <w:p>
      <w:pPr>
        <w:pStyle w:val="Titre3"/>
        <w:bidi w:val="0"/>
        <w:jc w:val="left"/>
        <w:rPr/>
      </w:pPr>
      <w:r>
        <w:rPr/>
        <w:t>Comment glisser-déposer avec la souris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hyperlink r:id="rId11" w:tgtFrame="_blank">
        <w:r>
          <w:rPr>
            <w:rStyle w:val="LienInternet"/>
          </w:rPr>
          <w:t>Le glisser-déposer pour ranger</w:t>
        </w:r>
      </w:hyperlink>
      <w:r>
        <w:rPr/>
        <w:t xml:space="preserve">    </w:t>
      </w:r>
    </w:p>
    <w:p>
      <w:pPr>
        <w:pStyle w:val="Corpsdetexte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hyperlink r:id="rId12" w:tgtFrame="_blank">
        <w:r>
          <w:rPr>
            <w:rStyle w:val="LienInternet"/>
          </w:rPr>
          <w:t>Le glisser-déposer - sudoku</w:t>
        </w:r>
      </w:hyperlink>
      <w:r>
        <w:rPr/>
        <w:t xml:space="preserve">    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>
          <w:rFonts w:ascii="Liberation Serif" w:hAnsi="Liberation Serif" w:eastAsia="NSimSun" w:cs="Lucida Sans"/>
          <w:b/>
          <w:b/>
          <w:bCs/>
          <w:sz w:val="28"/>
          <w:szCs w:val="28"/>
        </w:rPr>
      </w:pPr>
      <w:r>
        <w:rPr>
          <w:rFonts w:eastAsia="NSimSun" w:cs="Lucida Sans"/>
          <w:b/>
          <w:bCs/>
          <w:sz w:val="28"/>
          <w:szCs w:val="28"/>
        </w:rPr>
        <w:t xml:space="preserve">Autres liens à découvrir                                                                                                                             </w:t>
      </w:r>
    </w:p>
    <w:p>
      <w:pPr>
        <w:pStyle w:val="Corpsdetexte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Pour les seniors : </w:t>
      </w:r>
      <w:hyperlink r:id="rId13">
        <w:r>
          <w:rPr>
            <w:rStyle w:val="LienInternet"/>
            <w:b w:val="false"/>
            <w:bCs w:val="false"/>
          </w:rPr>
          <w:t>https://cyberdeclic.org/jeux</w:t>
        </w:r>
      </w:hyperlink>
      <w:r>
        <w:rPr>
          <w:b w:val="false"/>
          <w:bCs w:val="false"/>
        </w:rPr>
        <w:t xml:space="preserve"> </w:t>
      </w:r>
    </w:p>
    <w:p>
      <w:pPr>
        <w:pStyle w:val="Corpsdetexte"/>
        <w:bidi w:val="0"/>
        <w:jc w:val="left"/>
        <w:rPr>
          <w:b/>
          <w:b/>
          <w:bCs/>
        </w:rPr>
      </w:pPr>
      <w:hyperlink r:id="rId14">
        <w:r>
          <w:rPr>
            <w:rStyle w:val="LienInternet"/>
            <w:b w:val="false"/>
            <w:bCs w:val="false"/>
          </w:rPr>
          <w:t>https://lescahiersdudebutant.arpinux.org/exercices/</w:t>
        </w:r>
      </w:hyperlink>
      <w:hyperlink r:id="rId15">
        <w:r>
          <w:rPr>
            <w:b w:val="false"/>
            <w:bCs w:val="false"/>
          </w:rPr>
          <w:t xml:space="preserve">                                                                                                             </w:t>
        </w:r>
      </w:hyperlink>
    </w:p>
    <w:p>
      <w:pPr>
        <w:pStyle w:val="Corpsdetexte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B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fr-BE" w:eastAsia="zh-CN" w:bidi="hi-IN"/>
    </w:rPr>
  </w:style>
  <w:style w:type="paragraph" w:styleId="Titre3">
    <w:name w:val="Heading 3"/>
    <w:basedOn w:val="Titre"/>
    <w:next w:val="Corpsdetexte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eavesilk.com/" TargetMode="External"/><Relationship Id="rId3" Type="http://schemas.openxmlformats.org/officeDocument/2006/relationships/hyperlink" Target="http://weavesilk.com/" TargetMode="External"/><Relationship Id="rId4" Type="http://schemas.openxmlformats.org/officeDocument/2006/relationships/hyperlink" Target="https://info.sio2.be/infobase/4/exo/index.php" TargetMode="External"/><Relationship Id="rId5" Type="http://schemas.openxmlformats.org/officeDocument/2006/relationships/hyperlink" Target="http://canardmalin.zeix.com/uebungen/1.htm" TargetMode="External"/><Relationship Id="rId6" Type="http://schemas.openxmlformats.org/officeDocument/2006/relationships/hyperlink" Target="http://www.koalastothemax.com/" TargetMode="External"/><Relationship Id="rId7" Type="http://schemas.openxmlformats.org/officeDocument/2006/relationships/hyperlink" Target="https://micetf.fr/Souris/" TargetMode="External"/><Relationship Id="rId8" Type="http://schemas.openxmlformats.org/officeDocument/2006/relationships/hyperlink" Target="https://lescahiersdudebutant.arpinux.org/exercices/clic/index.html" TargetMode="External"/><Relationship Id="rId9" Type="http://schemas.openxmlformats.org/officeDocument/2006/relationships/hyperlink" Target="http://canardmalin.zeix.com/uebungen/1.htm" TargetMode="External"/><Relationship Id="rId10" Type="http://schemas.openxmlformats.org/officeDocument/2006/relationships/hyperlink" Target="https://www.lesbonsclics.fr/upload/storyline-exercices/le-double-clic_hedwige/story_html5.html" TargetMode="External"/><Relationship Id="rId11" Type="http://schemas.openxmlformats.org/officeDocument/2006/relationships/hyperlink" Target="https://www.lesbonsclics.fr/upload/storyline-exercices/le-drag-drop/story_html5.html" TargetMode="External"/><Relationship Id="rId12" Type="http://schemas.openxmlformats.org/officeDocument/2006/relationships/hyperlink" Target="https://micetf.fr/sudoku/" TargetMode="External"/><Relationship Id="rId13" Type="http://schemas.openxmlformats.org/officeDocument/2006/relationships/hyperlink" Target="https://cyberdeclic.org/jeux" TargetMode="External"/><Relationship Id="rId14" Type="http://schemas.openxmlformats.org/officeDocument/2006/relationships/hyperlink" Target="https://lescahiersdudebutant.arpinux.org/exercices/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LibreOffice/6.4.6.2$Windows_X86_64 LibreOffice_project/0ce51a4fd21bff07a5c061082cc82c5ed232f115</Application>
  <Pages>1</Pages>
  <Words>96</Words>
  <Characters>519</Characters>
  <CharactersWithSpaces>924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2021-11-23T15:48:01Z</dcterms:created>
  <dc:creator/>
  <dc:description/>
  <dc:language>fr-BE</dc:language>
  <cp:lastModifiedBy/>
  <dcterms:modified xsi:type="dcterms:W3CDTF">2021-11-23T16:09:25Z</dcterms:modified>
  <cp:revision>4</cp:revision>
  <dc:subject/>
  <dc:title/>
</cp:coreProperties>
</file>