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Patê de frango fitness</w:t>
      </w:r>
    </w:p>
    <w:p>
      <w:r>
        <w:t>Ingredients</w:t>
      </w:r>
    </w:p>
    <w:p>
      <w:r>
        <w:t>250 gramas de peito de frango desfiado cozido, sem sal</w:t>
      </w:r>
    </w:p>
    <w:p>
      <w:r>
        <w:t>2 cenouras médias (250 gramas)</w:t>
      </w:r>
    </w:p>
    <w:p>
      <w:r>
        <w:t>1/4 xícara de chá de azeite de oliva extra-virgem (60 ml)</w:t>
      </w:r>
    </w:p>
    <w:p>
      <w:r>
        <w:t>1 colher de chá de sal (5 gramas)</w:t>
      </w:r>
    </w:p>
    <w:p>
      <w:r>
        <w:t>2 colheres de sopa de cheiro-verde (ou a gosto)</w:t>
      </w:r>
    </w:p>
    <w:p>
      <w:r>
        <w:t>Preparo</w:t>
      </w:r>
    </w:p>
    <w:p>
      <w:r>
        <w:t>Reúna todos os ingredientes para preparar um patê de frango fit, leve e saudável, perfeito para a sua dieta;</w:t>
      </w:r>
    </w:p>
    <w:p>
      <w:r>
        <w:t>Higienize as cenouras, descasque-as e retire as pontas, e depois corte elas em rodelas médias;</w:t>
      </w:r>
    </w:p>
    <w:p>
      <w:r>
        <w:t>Transfira as cenouras para uma panela e cubra com água. Leve para o fogo médio e deixe cozinhar até elas ficarem macias. Descarte a água e reserve;</w:t>
      </w:r>
    </w:p>
    <w:p>
      <w:r>
        <w:t>Em um processador de alimentos, coloque o frango desfiado, as rodelas de cenoura cozidas, o azeite, o sal e o cheiro-verde. Bata tudo até a mistura ficar na consistência de patê;</w:t>
      </w:r>
    </w:p>
    <w:p>
      <w:r>
        <w:t>Agora é só servir essa delícia com pães e torradinhas. Bom apetite!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