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D3" w:rsidRPr="004621D3" w:rsidRDefault="004621D3" w:rsidP="004621D3">
      <w:pPr>
        <w:pStyle w:val="guiazul"/>
        <w:widowControl w:val="0"/>
        <w:jc w:val="center"/>
        <w:rPr>
          <w:rFonts w:cs="Arial"/>
          <w:color w:val="auto"/>
          <w:sz w:val="28"/>
          <w:szCs w:val="28"/>
          <w:lang w:val="es-ES_tradnl"/>
        </w:rPr>
      </w:pPr>
      <w:r w:rsidRPr="004621D3">
        <w:rPr>
          <w:rFonts w:cs="Arial"/>
          <w:color w:val="auto"/>
          <w:sz w:val="28"/>
          <w:szCs w:val="28"/>
          <w:lang w:val="es-ES_tradnl"/>
        </w:rPr>
        <w:t xml:space="preserve">SISTEMA DE INFORMACION WEB PARA EVENTOS S.I.W.E. </w:t>
      </w:r>
    </w:p>
    <w:p w:rsidR="004621D3" w:rsidRPr="00803DBA" w:rsidRDefault="004621D3" w:rsidP="004621D3">
      <w:pPr>
        <w:pStyle w:val="guiazul"/>
        <w:widowControl w:val="0"/>
        <w:rPr>
          <w:rFonts w:cs="Arial"/>
          <w:color w:val="FF0000"/>
          <w:lang w:val="es-ES_tradnl"/>
        </w:rPr>
      </w:pPr>
    </w:p>
    <w:p w:rsidR="004621D3" w:rsidRPr="00803DBA" w:rsidRDefault="004621D3" w:rsidP="004621D3">
      <w:pPr>
        <w:pStyle w:val="Ttulo2"/>
        <w:keepNext w:val="0"/>
        <w:widowControl w:val="0"/>
        <w:spacing w:before="120"/>
        <w:ind w:left="1321"/>
        <w:rPr>
          <w:lang w:val="es-ES_tradnl"/>
        </w:rPr>
      </w:pPr>
      <w:bookmarkStart w:id="0" w:name="_Toc532878320"/>
      <w:bookmarkStart w:id="1" w:name="_Toc33238242"/>
      <w:bookmarkStart w:id="2" w:name="_Toc324333351"/>
      <w:r w:rsidRPr="00803DBA">
        <w:rPr>
          <w:lang w:val="es-ES_tradnl"/>
        </w:rPr>
        <w:t>Características de los usuarios</w:t>
      </w:r>
      <w:bookmarkEnd w:id="0"/>
      <w:bookmarkEnd w:id="1"/>
      <w:bookmarkEnd w:id="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621D3" w:rsidRPr="00803DBA" w:rsidRDefault="004621D3" w:rsidP="00E865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621D3" w:rsidRPr="00803DBA" w:rsidRDefault="004621D3" w:rsidP="00E86544">
            <w:pPr>
              <w:pStyle w:val="Normalindentado2"/>
              <w:widowControl w:val="0"/>
              <w:ind w:left="0"/>
              <w:rPr>
                <w:rFonts w:cs="Arial"/>
                <w:lang w:val="es-ES_tradnl"/>
              </w:rPr>
            </w:pPr>
            <w:r w:rsidRPr="00803DBA">
              <w:rPr>
                <w:rFonts w:cs="Arial"/>
                <w:lang w:val="es-ES_tradnl"/>
              </w:rPr>
              <w:t>Administrador</w:t>
            </w:r>
            <w:r w:rsidR="00F027B4">
              <w:rPr>
                <w:rFonts w:cs="Arial"/>
                <w:lang w:val="es-ES_tradnl"/>
              </w:rPr>
              <w:t xml:space="preserve"> Bienestar</w:t>
            </w:r>
          </w:p>
        </w:tc>
      </w:tr>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21D3" w:rsidRPr="00803DBA" w:rsidRDefault="004621D3" w:rsidP="00E865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21D3" w:rsidRPr="00803DBA" w:rsidRDefault="004621D3" w:rsidP="00E86544">
            <w:pPr>
              <w:pStyle w:val="Normalindentado2"/>
              <w:widowControl w:val="0"/>
              <w:ind w:left="0"/>
              <w:rPr>
                <w:rFonts w:cs="Arial"/>
                <w:lang w:val="es-ES_tradnl"/>
              </w:rPr>
            </w:pPr>
            <w:r w:rsidRPr="00803DBA">
              <w:rPr>
                <w:rFonts w:cs="Arial"/>
                <w:lang w:val="es-ES_tradnl"/>
              </w:rPr>
              <w:t>TSU en Informática</w:t>
            </w:r>
          </w:p>
        </w:tc>
      </w:tr>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21D3" w:rsidRPr="00803DBA" w:rsidRDefault="004621D3" w:rsidP="00E865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21D3" w:rsidRPr="00803DBA" w:rsidRDefault="004621D3" w:rsidP="00E86544">
            <w:pPr>
              <w:pStyle w:val="Normalindentado2"/>
              <w:widowControl w:val="0"/>
              <w:ind w:left="0"/>
              <w:rPr>
                <w:rFonts w:cs="Arial"/>
                <w:lang w:val="es-ES_tradnl"/>
              </w:rPr>
            </w:pPr>
            <w:r w:rsidRPr="00803DBA">
              <w:rPr>
                <w:rFonts w:cs="Arial"/>
                <w:lang w:val="es-ES_tradnl"/>
              </w:rPr>
              <w:t>Control y manejo del sistema en general</w:t>
            </w:r>
          </w:p>
        </w:tc>
      </w:tr>
    </w:tbl>
    <w:p w:rsidR="004621D3" w:rsidRPr="00803DBA" w:rsidRDefault="004621D3" w:rsidP="004621D3">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621D3" w:rsidRPr="00803DBA" w:rsidRDefault="004621D3" w:rsidP="00E865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621D3" w:rsidRPr="00803DBA" w:rsidRDefault="00116219" w:rsidP="00E86544">
            <w:pPr>
              <w:pStyle w:val="Normalindentado2"/>
              <w:widowControl w:val="0"/>
              <w:ind w:left="0"/>
              <w:rPr>
                <w:rFonts w:cs="Arial"/>
                <w:lang w:val="es-ES_tradnl"/>
              </w:rPr>
            </w:pPr>
            <w:r>
              <w:rPr>
                <w:rFonts w:cs="Arial"/>
                <w:lang w:val="es-ES_tradnl"/>
              </w:rPr>
              <w:t>Instructor</w:t>
            </w:r>
          </w:p>
        </w:tc>
      </w:tr>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21D3" w:rsidRPr="00803DBA" w:rsidRDefault="004621D3" w:rsidP="00E865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21D3" w:rsidRPr="00803DBA" w:rsidRDefault="004621D3" w:rsidP="00E86544">
            <w:pPr>
              <w:pStyle w:val="Normalindentado2"/>
              <w:widowControl w:val="0"/>
              <w:ind w:left="0"/>
              <w:rPr>
                <w:rFonts w:cs="Arial"/>
                <w:lang w:val="es-ES_tradnl"/>
              </w:rPr>
            </w:pPr>
            <w:r w:rsidRPr="00803DBA">
              <w:rPr>
                <w:rFonts w:cs="Arial"/>
                <w:lang w:val="es-ES_tradnl"/>
              </w:rPr>
              <w:t>Educador</w:t>
            </w:r>
            <w:r w:rsidR="00116219">
              <w:rPr>
                <w:rFonts w:cs="Arial"/>
                <w:lang w:val="es-ES_tradnl"/>
              </w:rPr>
              <w:t xml:space="preserve"> o afín</w:t>
            </w:r>
          </w:p>
        </w:tc>
      </w:tr>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21D3" w:rsidRPr="00803DBA" w:rsidRDefault="004621D3" w:rsidP="00E865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21D3" w:rsidRPr="00803DBA" w:rsidRDefault="004621D3" w:rsidP="00E86544">
            <w:pPr>
              <w:pStyle w:val="Normalindentado2"/>
              <w:widowControl w:val="0"/>
              <w:ind w:left="0"/>
              <w:rPr>
                <w:rFonts w:cs="Arial"/>
                <w:lang w:val="es-ES_tradnl"/>
              </w:rPr>
            </w:pPr>
            <w:r w:rsidRPr="00803DBA">
              <w:rPr>
                <w:rFonts w:cs="Arial"/>
                <w:lang w:val="es-ES_tradnl"/>
              </w:rPr>
              <w:t>Facilitar el proceso de aprendizaje</w:t>
            </w:r>
          </w:p>
        </w:tc>
      </w:tr>
    </w:tbl>
    <w:p w:rsidR="004621D3" w:rsidRPr="00803DBA" w:rsidRDefault="004621D3" w:rsidP="004621D3">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621D3" w:rsidRPr="00803DBA" w:rsidRDefault="004621D3" w:rsidP="00E865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621D3" w:rsidRPr="00803DBA" w:rsidRDefault="00116219" w:rsidP="00E86544">
            <w:pPr>
              <w:pStyle w:val="Normalindentado2"/>
              <w:widowControl w:val="0"/>
              <w:ind w:left="0"/>
              <w:rPr>
                <w:rFonts w:cs="Arial"/>
                <w:lang w:val="es-ES_tradnl"/>
              </w:rPr>
            </w:pPr>
            <w:r>
              <w:rPr>
                <w:rFonts w:cs="Arial"/>
                <w:lang w:val="es-ES_tradnl"/>
              </w:rPr>
              <w:t>Aprendiz</w:t>
            </w:r>
          </w:p>
        </w:tc>
      </w:tr>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21D3" w:rsidRPr="00803DBA" w:rsidRDefault="004621D3" w:rsidP="00E865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21D3" w:rsidRPr="00803DBA" w:rsidRDefault="00823096" w:rsidP="00741D7C">
            <w:pPr>
              <w:spacing w:before="100" w:beforeAutospacing="1" w:after="100" w:afterAutospacing="1"/>
              <w:jc w:val="both"/>
              <w:rPr>
                <w:rFonts w:cs="Arial"/>
                <w:lang w:val="es-ES_tradnl"/>
              </w:rPr>
            </w:pPr>
            <w:r>
              <w:rPr>
                <w:rFonts w:cs="Arial"/>
                <w:sz w:val="18"/>
                <w:szCs w:val="18"/>
              </w:rPr>
              <w:t>M</w:t>
            </w:r>
            <w:r w:rsidR="00741D7C" w:rsidRPr="00741D7C">
              <w:rPr>
                <w:rFonts w:cs="Arial"/>
                <w:sz w:val="18"/>
                <w:szCs w:val="18"/>
              </w:rPr>
              <w:t>atriculado en un programa de formación técnica profesional o tecnológica</w:t>
            </w:r>
          </w:p>
        </w:tc>
      </w:tr>
      <w:tr w:rsidR="004621D3" w:rsidRPr="00803DBA" w:rsidTr="00E8654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21D3" w:rsidRPr="00803DBA" w:rsidRDefault="004621D3" w:rsidP="00E865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21D3" w:rsidRPr="00803DBA" w:rsidRDefault="004621D3" w:rsidP="00E86544">
            <w:pPr>
              <w:pStyle w:val="Normalindentado2"/>
              <w:widowControl w:val="0"/>
              <w:ind w:left="0"/>
              <w:rPr>
                <w:rFonts w:cs="Arial"/>
                <w:lang w:val="es-ES_tradnl"/>
              </w:rPr>
            </w:pPr>
            <w:r w:rsidRPr="00803DBA">
              <w:rPr>
                <w:rFonts w:cs="Arial"/>
                <w:lang w:val="es-ES_tradnl"/>
              </w:rPr>
              <w:t>P</w:t>
            </w:r>
            <w:r w:rsidR="00741D7C">
              <w:rPr>
                <w:rFonts w:cs="Arial"/>
                <w:lang w:val="es-ES_tradnl"/>
              </w:rPr>
              <w:t xml:space="preserve">articipación activa en cursos, </w:t>
            </w:r>
            <w:r w:rsidRPr="00803DBA">
              <w:rPr>
                <w:rFonts w:cs="Arial"/>
                <w:lang w:val="es-ES_tradnl"/>
              </w:rPr>
              <w:t>foros</w:t>
            </w:r>
            <w:r w:rsidR="00741D7C">
              <w:rPr>
                <w:rFonts w:cs="Arial"/>
                <w:lang w:val="es-ES_tradnl"/>
              </w:rPr>
              <w:t xml:space="preserve"> y actividades programadas</w:t>
            </w:r>
          </w:p>
        </w:tc>
      </w:tr>
    </w:tbl>
    <w:p w:rsidR="004621D3" w:rsidRPr="00803DBA" w:rsidRDefault="004621D3" w:rsidP="004621D3">
      <w:pPr>
        <w:pStyle w:val="guiazul"/>
        <w:widowControl w:val="0"/>
        <w:ind w:left="708"/>
        <w:rPr>
          <w:rFonts w:cs="Arial"/>
          <w:color w:val="auto"/>
          <w:lang w:val="es-ES_tradnl"/>
        </w:rPr>
      </w:pPr>
    </w:p>
    <w:p w:rsidR="004621D3" w:rsidRPr="00803DBA" w:rsidRDefault="004621D3" w:rsidP="004621D3">
      <w:pPr>
        <w:pStyle w:val="guiazul"/>
        <w:widowControl w:val="0"/>
        <w:ind w:left="708"/>
        <w:rPr>
          <w:rFonts w:cs="Arial"/>
          <w:color w:val="auto"/>
          <w:lang w:val="es-ES_tradnl"/>
        </w:rPr>
      </w:pPr>
    </w:p>
    <w:p w:rsidR="004621D3" w:rsidRPr="00803DBA" w:rsidRDefault="004621D3" w:rsidP="004621D3">
      <w:pPr>
        <w:pStyle w:val="guiazul"/>
        <w:widowControl w:val="0"/>
        <w:rPr>
          <w:rFonts w:cs="Arial"/>
          <w:color w:val="FF0000"/>
          <w:lang w:val="es-ES_tradnl"/>
        </w:rPr>
      </w:pPr>
      <w:r w:rsidRPr="00803DBA">
        <w:rPr>
          <w:rFonts w:cs="Arial"/>
          <w:color w:val="FF0000"/>
          <w:lang w:val="es-ES_tradnl"/>
        </w:rPr>
        <w:t>.</w:t>
      </w:r>
    </w:p>
    <w:p w:rsidR="004621D3" w:rsidRPr="00803DBA" w:rsidRDefault="004621D3" w:rsidP="004621D3">
      <w:pPr>
        <w:pStyle w:val="Ttulo2"/>
        <w:keepNext w:val="0"/>
        <w:widowControl w:val="0"/>
        <w:spacing w:before="120"/>
        <w:ind w:left="1321"/>
        <w:rPr>
          <w:lang w:val="es-ES_tradnl"/>
        </w:rPr>
      </w:pPr>
      <w:bookmarkStart w:id="3" w:name="_Toc532878321"/>
      <w:bookmarkStart w:id="4" w:name="_Toc33238243"/>
      <w:bookmarkStart w:id="5" w:name="_Toc324333352"/>
      <w:r w:rsidRPr="00803DBA">
        <w:rPr>
          <w:lang w:val="es-ES_tradnl"/>
        </w:rPr>
        <w:t>Restricciones</w:t>
      </w:r>
      <w:bookmarkEnd w:id="3"/>
      <w:bookmarkEnd w:id="4"/>
      <w:bookmarkEnd w:id="5"/>
    </w:p>
    <w:p w:rsidR="004621D3" w:rsidRPr="00803DBA" w:rsidRDefault="004621D3" w:rsidP="004621D3">
      <w:pPr>
        <w:pStyle w:val="Normalindentado2"/>
        <w:widowControl w:val="0"/>
        <w:numPr>
          <w:ilvl w:val="0"/>
          <w:numId w:val="2"/>
        </w:numPr>
        <w:rPr>
          <w:rFonts w:cs="Arial"/>
          <w:lang w:val="es-ES_tradnl"/>
        </w:rPr>
      </w:pPr>
      <w:r w:rsidRPr="00803DBA">
        <w:rPr>
          <w:rFonts w:cs="Arial"/>
          <w:lang w:val="es-ES_tradnl"/>
        </w:rPr>
        <w:t>Interfaz para ser usada con internet.</w:t>
      </w:r>
    </w:p>
    <w:p w:rsidR="004621D3" w:rsidRPr="00803DBA" w:rsidRDefault="004621D3" w:rsidP="004621D3">
      <w:pPr>
        <w:pStyle w:val="Normalindentado2"/>
        <w:widowControl w:val="0"/>
        <w:numPr>
          <w:ilvl w:val="0"/>
          <w:numId w:val="2"/>
        </w:numPr>
        <w:rPr>
          <w:rFonts w:cs="Arial"/>
          <w:lang w:val="es-ES_tradnl"/>
        </w:rPr>
      </w:pPr>
      <w:r w:rsidRPr="00803DBA">
        <w:rPr>
          <w:rFonts w:cs="Arial"/>
          <w:lang w:val="es-ES_tradnl"/>
        </w:rPr>
        <w:t xml:space="preserve">Uso de </w:t>
      </w:r>
      <w:r>
        <w:rPr>
          <w:rFonts w:cs="Arial"/>
          <w:lang w:val="es-ES_tradnl"/>
        </w:rPr>
        <w:t>Dominio (X)</w:t>
      </w:r>
    </w:p>
    <w:p w:rsidR="004621D3" w:rsidRPr="00803DBA" w:rsidRDefault="004621D3" w:rsidP="004621D3">
      <w:pPr>
        <w:pStyle w:val="Normalindentado2"/>
        <w:widowControl w:val="0"/>
        <w:numPr>
          <w:ilvl w:val="0"/>
          <w:numId w:val="2"/>
        </w:numPr>
        <w:rPr>
          <w:rFonts w:cs="Arial"/>
          <w:lang w:val="es-ES_tradnl"/>
        </w:rPr>
      </w:pPr>
      <w:r w:rsidRPr="00803DBA">
        <w:rPr>
          <w:rFonts w:cs="Arial"/>
          <w:lang w:val="es-ES_tradnl"/>
        </w:rPr>
        <w:t xml:space="preserve">Lenguajes y tecnologías en uso: HTML, </w:t>
      </w:r>
      <w:r w:rsidR="00823096">
        <w:rPr>
          <w:rFonts w:cs="Arial"/>
          <w:lang w:val="es-ES_tradnl"/>
        </w:rPr>
        <w:t xml:space="preserve">VISUAL </w:t>
      </w:r>
      <w:r w:rsidRPr="00803DBA">
        <w:rPr>
          <w:rFonts w:cs="Arial"/>
          <w:lang w:val="es-ES_tradnl"/>
        </w:rPr>
        <w:t>.</w:t>
      </w:r>
      <w:r w:rsidR="00823096">
        <w:rPr>
          <w:rFonts w:cs="Arial"/>
          <w:lang w:val="es-ES_tradnl"/>
        </w:rPr>
        <w:t>NET, C#</w:t>
      </w:r>
    </w:p>
    <w:p w:rsidR="004621D3" w:rsidRPr="00803DBA" w:rsidRDefault="004621D3" w:rsidP="004621D3">
      <w:pPr>
        <w:pStyle w:val="Normalindentado2"/>
        <w:widowControl w:val="0"/>
        <w:numPr>
          <w:ilvl w:val="0"/>
          <w:numId w:val="2"/>
        </w:numPr>
        <w:rPr>
          <w:rFonts w:cs="Arial"/>
          <w:lang w:val="es-ES_tradnl"/>
        </w:rPr>
      </w:pPr>
      <w:r w:rsidRPr="00803DBA">
        <w:rPr>
          <w:rFonts w:cs="Arial"/>
          <w:lang w:val="es-ES_tradnl"/>
        </w:rPr>
        <w:t>Los servidores deben ser capaces de atender consultas concurrentemente.</w:t>
      </w:r>
    </w:p>
    <w:p w:rsidR="004621D3" w:rsidRPr="00803DBA" w:rsidRDefault="004621D3" w:rsidP="004621D3">
      <w:pPr>
        <w:pStyle w:val="Normalindentado2"/>
        <w:widowControl w:val="0"/>
        <w:numPr>
          <w:ilvl w:val="0"/>
          <w:numId w:val="2"/>
        </w:numPr>
        <w:rPr>
          <w:rFonts w:cs="Arial"/>
          <w:lang w:val="es-ES_tradnl"/>
        </w:rPr>
      </w:pPr>
      <w:r w:rsidRPr="00803DBA">
        <w:rPr>
          <w:rFonts w:cs="Arial"/>
          <w:lang w:val="es-ES_tradnl"/>
        </w:rPr>
        <w:t>El sistema se diseñará según un modelo cliente/servidor.</w:t>
      </w:r>
    </w:p>
    <w:p w:rsidR="004621D3" w:rsidRPr="00803DBA" w:rsidRDefault="004621D3" w:rsidP="004621D3">
      <w:pPr>
        <w:pStyle w:val="Normalindentado2"/>
        <w:widowControl w:val="0"/>
        <w:numPr>
          <w:ilvl w:val="0"/>
          <w:numId w:val="2"/>
        </w:numPr>
        <w:rPr>
          <w:rFonts w:cs="Arial"/>
          <w:lang w:val="es-ES_tradnl"/>
        </w:rPr>
      </w:pPr>
      <w:r w:rsidRPr="00803DBA">
        <w:rPr>
          <w:rFonts w:cs="Arial"/>
          <w:lang w:val="es-ES_tradnl"/>
        </w:rPr>
        <w:t>El sistema deberá tener un diseño e implementación sencilla, independiente de la plataforma o del lenguaje de programación.</w:t>
      </w:r>
    </w:p>
    <w:p w:rsidR="004621D3" w:rsidRPr="00803DBA" w:rsidRDefault="004621D3" w:rsidP="004621D3">
      <w:pPr>
        <w:pStyle w:val="guiazul"/>
        <w:widowControl w:val="0"/>
        <w:ind w:left="600"/>
        <w:rPr>
          <w:rFonts w:cs="Arial"/>
          <w:color w:val="FF0000"/>
          <w:lang w:val="es-ES_tradnl"/>
        </w:rPr>
      </w:pPr>
      <w:r w:rsidRPr="00803DBA">
        <w:rPr>
          <w:rFonts w:cs="Arial"/>
          <w:color w:val="FF0000"/>
          <w:lang w:val="es-ES_tradnl"/>
        </w:rPr>
        <w:t>.</w:t>
      </w:r>
    </w:p>
    <w:p w:rsidR="004621D3" w:rsidRPr="00803DBA" w:rsidRDefault="004621D3" w:rsidP="004621D3">
      <w:pPr>
        <w:pStyle w:val="Ttulo2"/>
        <w:keepNext w:val="0"/>
        <w:widowControl w:val="0"/>
        <w:spacing w:before="120"/>
        <w:ind w:left="1321"/>
        <w:rPr>
          <w:lang w:val="es-ES_tradnl"/>
        </w:rPr>
      </w:pPr>
      <w:bookmarkStart w:id="6" w:name="_Toc532878322"/>
      <w:bookmarkStart w:id="7" w:name="_Toc33238244"/>
      <w:bookmarkStart w:id="8" w:name="_Toc324333353"/>
      <w:r w:rsidRPr="00803DBA">
        <w:rPr>
          <w:lang w:val="es-ES_tradnl"/>
        </w:rPr>
        <w:t>Suposiciones y dependencias</w:t>
      </w:r>
      <w:bookmarkEnd w:id="6"/>
      <w:bookmarkEnd w:id="7"/>
      <w:bookmarkEnd w:id="8"/>
    </w:p>
    <w:p w:rsidR="004621D3" w:rsidRPr="00803DBA" w:rsidRDefault="004621D3" w:rsidP="004621D3">
      <w:pPr>
        <w:pStyle w:val="Normalindentado2"/>
        <w:rPr>
          <w:lang w:val="es-ES_tradnl"/>
        </w:rPr>
      </w:pPr>
    </w:p>
    <w:p w:rsidR="004621D3" w:rsidRPr="00803DBA" w:rsidRDefault="004621D3" w:rsidP="004621D3">
      <w:pPr>
        <w:pStyle w:val="Normalindentado2"/>
        <w:numPr>
          <w:ilvl w:val="0"/>
          <w:numId w:val="18"/>
        </w:numPr>
        <w:rPr>
          <w:lang w:val="es-ES_tradnl"/>
        </w:rPr>
      </w:pPr>
      <w:r w:rsidRPr="00803DBA">
        <w:rPr>
          <w:lang w:val="es-ES_tradnl"/>
        </w:rPr>
        <w:t>Se asume que los requisitos aquí descritos son estables</w:t>
      </w:r>
    </w:p>
    <w:p w:rsidR="004621D3" w:rsidRPr="00803DBA" w:rsidRDefault="004621D3" w:rsidP="004621D3">
      <w:pPr>
        <w:pStyle w:val="Normalindentado2"/>
        <w:numPr>
          <w:ilvl w:val="0"/>
          <w:numId w:val="18"/>
        </w:numPr>
        <w:rPr>
          <w:lang w:val="es-ES_tradnl"/>
        </w:rPr>
      </w:pPr>
      <w:r w:rsidRPr="00803DBA">
        <w:rPr>
          <w:lang w:val="es-ES_tradnl"/>
        </w:rPr>
        <w:t>Los equipos en los que se vaya a ejecutar el sistema deben cumplir los requisitos antes indicados para garantizar una ejecución correcta de la misma</w:t>
      </w:r>
    </w:p>
    <w:p w:rsidR="004621D3" w:rsidRPr="00803DBA" w:rsidRDefault="004621D3" w:rsidP="004621D3">
      <w:pPr>
        <w:pStyle w:val="guiazul"/>
        <w:widowControl w:val="0"/>
        <w:rPr>
          <w:rFonts w:cs="Arial"/>
          <w:color w:val="FF0000"/>
          <w:lang w:val="es-ES_tradnl"/>
        </w:rPr>
      </w:pPr>
    </w:p>
    <w:p w:rsidR="004621D3" w:rsidRDefault="004621D3"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Default="00F027B4" w:rsidP="004621D3">
      <w:pPr>
        <w:pStyle w:val="guiazul"/>
        <w:widowControl w:val="0"/>
        <w:rPr>
          <w:rFonts w:cs="Arial"/>
          <w:color w:val="FF0000"/>
          <w:lang w:val="es-ES_tradnl"/>
        </w:rPr>
      </w:pPr>
    </w:p>
    <w:p w:rsidR="00F027B4" w:rsidRPr="00803DBA" w:rsidRDefault="00F027B4" w:rsidP="004621D3">
      <w:pPr>
        <w:pStyle w:val="guiazul"/>
        <w:widowControl w:val="0"/>
        <w:rPr>
          <w:rFonts w:cs="Arial"/>
          <w:color w:val="FF0000"/>
          <w:lang w:val="es-ES_tradnl"/>
        </w:rPr>
      </w:pPr>
    </w:p>
    <w:p w:rsidR="004621D3" w:rsidRPr="00803DBA" w:rsidRDefault="004621D3" w:rsidP="004621D3">
      <w:pPr>
        <w:pStyle w:val="Ttulo1"/>
        <w:keepNext w:val="0"/>
        <w:widowControl w:val="0"/>
        <w:spacing w:before="120"/>
        <w:ind w:left="357" w:hanging="357"/>
        <w:rPr>
          <w:lang w:val="es-ES_tradnl"/>
        </w:rPr>
      </w:pPr>
      <w:bookmarkStart w:id="9" w:name="_Toc532878324"/>
      <w:bookmarkStart w:id="10" w:name="_Toc33238246"/>
      <w:bookmarkStart w:id="11" w:name="_Toc324333354"/>
      <w:r w:rsidRPr="00803DBA">
        <w:rPr>
          <w:lang w:val="es-ES_tradnl"/>
        </w:rPr>
        <w:lastRenderedPageBreak/>
        <w:t>Requisitos específicos</w:t>
      </w:r>
      <w:bookmarkEnd w:id="9"/>
      <w:bookmarkEnd w:id="10"/>
      <w:bookmarkEnd w:id="11"/>
    </w:p>
    <w:p w:rsidR="004621D3" w:rsidRPr="00803DBA" w:rsidRDefault="004621D3" w:rsidP="004621D3">
      <w:pPr>
        <w:pStyle w:val="Normalindentado1"/>
        <w:ind w:left="0"/>
        <w:rPr>
          <w:lang w:val="es-ES_tradnl"/>
        </w:rPr>
      </w:pPr>
    </w:p>
    <w:p w:rsidR="004621D3" w:rsidRPr="00803DBA" w:rsidRDefault="004621D3" w:rsidP="004621D3">
      <w:pPr>
        <w:pStyle w:val="Normalindentado1"/>
        <w:rPr>
          <w:sz w:val="24"/>
          <w:lang w:val="es-ES_tradnl"/>
        </w:rPr>
      </w:pPr>
    </w:p>
    <w:p w:rsidR="004621D3" w:rsidRPr="00803DBA" w:rsidRDefault="004621D3" w:rsidP="004621D3">
      <w:pPr>
        <w:jc w:val="center"/>
        <w:rPr>
          <w:rFonts w:cs="Arial"/>
          <w:b/>
          <w:sz w:val="24"/>
          <w:lang w:val="es-ES_tradnl"/>
        </w:rPr>
      </w:pPr>
      <w:r w:rsidRPr="00803DBA">
        <w:rPr>
          <w:rFonts w:cs="Arial"/>
          <w:b/>
          <w:sz w:val="24"/>
          <w:lang w:val="es-ES_tradnl"/>
        </w:rPr>
        <w:t>Requerimientos Funcionales</w:t>
      </w:r>
    </w:p>
    <w:p w:rsidR="004621D3" w:rsidRPr="00803DBA" w:rsidRDefault="004621D3" w:rsidP="004621D3">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4621D3" w:rsidRPr="00803DBA" w:rsidRDefault="004621D3" w:rsidP="00F027B4">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identificarse para acceder </w:t>
            </w:r>
            <w:r w:rsidR="00F027B4">
              <w:rPr>
                <w:rFonts w:ascii="Arial" w:hAnsi="Arial" w:cs="Arial"/>
                <w:sz w:val="20"/>
                <w:szCs w:val="20"/>
                <w:lang w:val="es-ES_tradnl"/>
              </w:rPr>
              <w:t>al</w:t>
            </w:r>
            <w:r w:rsidRPr="00803DBA">
              <w:rPr>
                <w:rFonts w:ascii="Arial" w:hAnsi="Arial" w:cs="Arial"/>
                <w:sz w:val="20"/>
                <w:szCs w:val="20"/>
                <w:lang w:val="es-ES_tradnl"/>
              </w:rPr>
              <w:t xml:space="preserve"> sistema.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4621D3" w:rsidRDefault="004621D3" w:rsidP="004621D3">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4621D3" w:rsidRDefault="004621D3" w:rsidP="004621D3">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4621D3" w:rsidRPr="00803DBA" w:rsidRDefault="004621D3" w:rsidP="004621D3">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registrarse en el sistema para acceder a cualquier parte del sistema. </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4621D3" w:rsidRPr="00803DBA" w:rsidRDefault="004621D3" w:rsidP="00B72BE5">
            <w:pPr>
              <w:pStyle w:val="Sinespaciado"/>
              <w:rPr>
                <w:rFonts w:ascii="Arial" w:hAnsi="Arial" w:cs="Arial"/>
                <w:sz w:val="20"/>
                <w:szCs w:val="20"/>
                <w:lang w:val="es-ES_tradnl"/>
              </w:rPr>
            </w:pPr>
            <w:r w:rsidRPr="00803DBA">
              <w:rPr>
                <w:rFonts w:ascii="Arial" w:hAnsi="Arial" w:cs="Arial"/>
                <w:sz w:val="20"/>
                <w:szCs w:val="20"/>
                <w:lang w:val="es-ES_tradnl"/>
              </w:rPr>
              <w:t>El sistema permitirá al usuario (</w:t>
            </w:r>
            <w:r w:rsidR="00F027B4">
              <w:rPr>
                <w:rFonts w:ascii="Arial" w:hAnsi="Arial" w:cs="Arial"/>
                <w:sz w:val="20"/>
                <w:szCs w:val="20"/>
                <w:lang w:val="es-ES_tradnl"/>
              </w:rPr>
              <w:t>aprendiz</w:t>
            </w:r>
            <w:r w:rsidRPr="00803DBA">
              <w:rPr>
                <w:rFonts w:ascii="Arial" w:hAnsi="Arial" w:cs="Arial"/>
                <w:sz w:val="20"/>
                <w:szCs w:val="20"/>
                <w:lang w:val="es-ES_tradnl"/>
              </w:rPr>
              <w:t xml:space="preserve">, </w:t>
            </w:r>
            <w:r w:rsidR="00B72BE5">
              <w:rPr>
                <w:rFonts w:ascii="Arial" w:hAnsi="Arial" w:cs="Arial"/>
                <w:sz w:val="20"/>
                <w:szCs w:val="20"/>
                <w:lang w:val="es-ES_tradnl"/>
              </w:rPr>
              <w:t>Instructor</w:t>
            </w:r>
            <w:r w:rsidRPr="00803DBA">
              <w:rPr>
                <w:rFonts w:ascii="Arial" w:hAnsi="Arial" w:cs="Arial"/>
                <w:sz w:val="20"/>
                <w:szCs w:val="20"/>
                <w:lang w:val="es-ES_tradnl"/>
              </w:rPr>
              <w:t xml:space="preserve"> y Administrador) registrarse. El usuario debe suministrar datos como: </w:t>
            </w:r>
            <w:r w:rsidR="00B72BE5">
              <w:rPr>
                <w:rFonts w:ascii="Arial" w:hAnsi="Arial" w:cs="Arial"/>
                <w:sz w:val="20"/>
                <w:szCs w:val="20"/>
                <w:lang w:val="es-ES_tradnl"/>
              </w:rPr>
              <w:t>Identificación</w:t>
            </w:r>
            <w:r w:rsidRPr="00803DBA">
              <w:rPr>
                <w:rFonts w:ascii="Arial" w:hAnsi="Arial" w:cs="Arial"/>
                <w:sz w:val="20"/>
                <w:szCs w:val="20"/>
                <w:lang w:val="es-ES_tradnl"/>
              </w:rPr>
              <w:t>, Nombre,</w:t>
            </w:r>
            <w:r w:rsidR="00B72BE5">
              <w:rPr>
                <w:rFonts w:ascii="Arial" w:hAnsi="Arial" w:cs="Arial"/>
                <w:sz w:val="20"/>
                <w:szCs w:val="20"/>
                <w:lang w:val="es-ES_tradnl"/>
              </w:rPr>
              <w:t xml:space="preserve"> Apellido, Correo institucional (dominio misena.edu.co)</w:t>
            </w:r>
            <w:r w:rsidRPr="00803DBA">
              <w:rPr>
                <w:rFonts w:ascii="Arial" w:hAnsi="Arial" w:cs="Arial"/>
                <w:sz w:val="20"/>
                <w:szCs w:val="20"/>
                <w:lang w:val="es-ES_tradnl"/>
              </w:rPr>
              <w:t>,  Usuario y Password.</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4621D3" w:rsidRDefault="004621D3" w:rsidP="004621D3">
            <w:pPr>
              <w:pStyle w:val="Prrafodelista"/>
              <w:numPr>
                <w:ilvl w:val="0"/>
                <w:numId w:val="13"/>
              </w:numPr>
              <w:spacing w:after="0" w:line="240" w:lineRule="auto"/>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Prrafodelista"/>
              <w:numPr>
                <w:ilvl w:val="0"/>
                <w:numId w:val="13"/>
              </w:numPr>
              <w:spacing w:after="0" w:line="240" w:lineRule="auto"/>
              <w:rPr>
                <w:rFonts w:ascii="Arial" w:hAnsi="Arial" w:cs="Arial"/>
                <w:sz w:val="20"/>
                <w:szCs w:val="20"/>
                <w:lang w:val="es-ES_tradnl"/>
              </w:rPr>
            </w:pPr>
            <w:r>
              <w:rPr>
                <w:rFonts w:ascii="Arial" w:hAnsi="Arial" w:cs="Arial"/>
                <w:sz w:val="20"/>
                <w:szCs w:val="20"/>
                <w:lang w:val="es-ES_tradnl"/>
              </w:rPr>
              <w:t>RNF02</w:t>
            </w:r>
          </w:p>
          <w:p w:rsidR="004621D3" w:rsidRDefault="004621D3" w:rsidP="004621D3">
            <w:pPr>
              <w:pStyle w:val="Prrafodelista"/>
              <w:numPr>
                <w:ilvl w:val="0"/>
                <w:numId w:val="13"/>
              </w:numPr>
              <w:spacing w:after="0" w:line="240" w:lineRule="auto"/>
              <w:rPr>
                <w:rFonts w:ascii="Arial" w:hAnsi="Arial" w:cs="Arial"/>
                <w:sz w:val="20"/>
                <w:szCs w:val="20"/>
                <w:lang w:val="es-ES_tradnl"/>
              </w:rPr>
            </w:pPr>
            <w:r>
              <w:rPr>
                <w:rFonts w:ascii="Arial" w:hAnsi="Arial" w:cs="Arial"/>
                <w:sz w:val="20"/>
                <w:szCs w:val="20"/>
                <w:lang w:val="es-ES_tradnl"/>
              </w:rPr>
              <w:t>RNF05</w:t>
            </w:r>
          </w:p>
          <w:p w:rsidR="004621D3" w:rsidRPr="00803DBA" w:rsidRDefault="004621D3" w:rsidP="004621D3">
            <w:pPr>
              <w:pStyle w:val="Prrafodelista"/>
              <w:numPr>
                <w:ilvl w:val="0"/>
                <w:numId w:val="13"/>
              </w:numPr>
              <w:spacing w:after="0" w:line="240" w:lineRule="auto"/>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El sistema ofrecerá al usuari</w:t>
            </w:r>
            <w:r w:rsidR="00E86544">
              <w:rPr>
                <w:rFonts w:cs="Arial"/>
                <w:szCs w:val="20"/>
                <w:lang w:val="es-ES_tradnl"/>
              </w:rPr>
              <w:t>o información general acerca del Calendario de eventos y actividades programadas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b/>
                <w:sz w:val="20"/>
                <w:szCs w:val="20"/>
                <w:u w:val="single"/>
                <w:lang w:val="es-ES_tradnl"/>
              </w:rPr>
              <w:t xml:space="preserve">Consultar </w:t>
            </w:r>
            <w:r w:rsidR="00E86544">
              <w:rPr>
                <w:rFonts w:ascii="Arial" w:hAnsi="Arial" w:cs="Arial"/>
                <w:b/>
                <w:sz w:val="20"/>
                <w:szCs w:val="20"/>
                <w:u w:val="single"/>
                <w:lang w:val="es-ES_tradnl"/>
              </w:rPr>
              <w:t>Calendario de Eventos</w:t>
            </w:r>
            <w:r w:rsidRPr="00803DBA">
              <w:rPr>
                <w:rFonts w:ascii="Arial" w:hAnsi="Arial" w:cs="Arial"/>
                <w:b/>
                <w:sz w:val="20"/>
                <w:szCs w:val="20"/>
                <w:u w:val="single"/>
                <w:lang w:val="es-ES_tradnl"/>
              </w:rPr>
              <w:t>:</w:t>
            </w:r>
            <w:r w:rsidRPr="00803DBA">
              <w:rPr>
                <w:rFonts w:ascii="Arial" w:hAnsi="Arial" w:cs="Arial"/>
                <w:sz w:val="20"/>
                <w:szCs w:val="20"/>
                <w:lang w:val="es-ES_tradnl"/>
              </w:rPr>
              <w:t xml:space="preserve"> Muestra información general sobre los </w:t>
            </w:r>
            <w:r w:rsidR="00E86544">
              <w:rPr>
                <w:rFonts w:ascii="Arial" w:hAnsi="Arial" w:cs="Arial"/>
                <w:sz w:val="20"/>
                <w:szCs w:val="20"/>
                <w:lang w:val="es-ES_tradnl"/>
              </w:rPr>
              <w:t xml:space="preserve">eventos y actividades programadas por el área de Bienestar, horarios, sitios, a quien están dirigidos, todo </w:t>
            </w:r>
            <w:r w:rsidRPr="00803DBA">
              <w:rPr>
                <w:rFonts w:ascii="Arial" w:hAnsi="Arial" w:cs="Arial"/>
                <w:sz w:val="20"/>
                <w:szCs w:val="20"/>
                <w:lang w:val="es-ES_tradnl"/>
              </w:rPr>
              <w:t>por período académico.</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4621D3" w:rsidRPr="00803DBA"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Default="004621D3" w:rsidP="004621D3">
      <w:pPr>
        <w:rPr>
          <w:rFonts w:cs="Arial"/>
          <w:szCs w:val="20"/>
          <w:lang w:val="es-ES_tradnl"/>
        </w:rPr>
      </w:pPr>
    </w:p>
    <w:p w:rsidR="00E86544" w:rsidRDefault="00E86544" w:rsidP="004621D3">
      <w:pPr>
        <w:rPr>
          <w:rFonts w:cs="Arial"/>
          <w:szCs w:val="20"/>
          <w:lang w:val="es-ES_tradnl"/>
        </w:rPr>
      </w:pPr>
    </w:p>
    <w:p w:rsidR="00E86544" w:rsidRDefault="00E86544" w:rsidP="004621D3">
      <w:pPr>
        <w:rPr>
          <w:rFonts w:cs="Arial"/>
          <w:szCs w:val="20"/>
          <w:lang w:val="es-ES_tradnl"/>
        </w:rPr>
      </w:pPr>
    </w:p>
    <w:p w:rsidR="00E86544" w:rsidRPr="00803DBA" w:rsidRDefault="00E86544" w:rsidP="004621D3">
      <w:pPr>
        <w:rPr>
          <w:rFonts w:cs="Arial"/>
          <w:szCs w:val="20"/>
          <w:lang w:val="es-ES_tradnl"/>
        </w:rPr>
      </w:pPr>
    </w:p>
    <w:p w:rsidR="004621D3" w:rsidRDefault="004621D3" w:rsidP="004621D3">
      <w:pPr>
        <w:rPr>
          <w:rFonts w:cs="Arial"/>
          <w:szCs w:val="20"/>
          <w:lang w:val="es-ES_tradnl"/>
        </w:rPr>
      </w:pPr>
    </w:p>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5B352C" w:rsidP="00E86544">
            <w:pPr>
              <w:pStyle w:val="Sinespaciado"/>
              <w:rPr>
                <w:rFonts w:ascii="Arial" w:hAnsi="Arial" w:cs="Arial"/>
                <w:sz w:val="20"/>
                <w:szCs w:val="20"/>
                <w:lang w:val="es-ES_tradnl"/>
              </w:rPr>
            </w:pPr>
            <w:r>
              <w:rPr>
                <w:rFonts w:ascii="Arial" w:hAnsi="Arial" w:cs="Arial"/>
                <w:sz w:val="20"/>
                <w:szCs w:val="20"/>
                <w:lang w:val="es-ES_tradnl"/>
              </w:rPr>
              <w:t>RF04</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Modificar.</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162D9F">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al administrador, </w:t>
            </w:r>
            <w:r w:rsidR="00162D9F">
              <w:rPr>
                <w:rFonts w:ascii="Arial" w:hAnsi="Arial" w:cs="Arial"/>
                <w:sz w:val="20"/>
                <w:szCs w:val="20"/>
                <w:lang w:val="es-ES_tradnl"/>
              </w:rPr>
              <w:t>instructor</w:t>
            </w:r>
            <w:r w:rsidRPr="00803DBA">
              <w:rPr>
                <w:rFonts w:ascii="Arial" w:hAnsi="Arial" w:cs="Arial"/>
                <w:sz w:val="20"/>
                <w:szCs w:val="20"/>
                <w:lang w:val="es-ES_tradnl"/>
              </w:rPr>
              <w:t xml:space="preserve"> y </w:t>
            </w:r>
            <w:r w:rsidR="00162D9F">
              <w:rPr>
                <w:rFonts w:ascii="Arial" w:hAnsi="Arial" w:cs="Arial"/>
                <w:sz w:val="20"/>
                <w:szCs w:val="20"/>
                <w:lang w:val="es-ES_tradnl"/>
              </w:rPr>
              <w:t>aprendices</w:t>
            </w:r>
            <w:r w:rsidRPr="00803DBA">
              <w:rPr>
                <w:rFonts w:ascii="Arial" w:hAnsi="Arial" w:cs="Arial"/>
                <w:sz w:val="20"/>
                <w:szCs w:val="20"/>
                <w:lang w:val="es-ES_tradnl"/>
              </w:rPr>
              <w:t xml:space="preserve"> modificar los datos per</w:t>
            </w:r>
            <w:r>
              <w:rPr>
                <w:rFonts w:ascii="Arial" w:hAnsi="Arial" w:cs="Arial"/>
                <w:sz w:val="20"/>
                <w:szCs w:val="20"/>
                <w:lang w:val="es-ES_tradnl"/>
              </w:rPr>
              <w:t xml:space="preserve">sonales, </w:t>
            </w:r>
            <w:r w:rsidR="00162D9F">
              <w:rPr>
                <w:rFonts w:ascii="Arial" w:hAnsi="Arial" w:cs="Arial"/>
                <w:sz w:val="20"/>
                <w:szCs w:val="20"/>
                <w:lang w:val="es-ES_tradnl"/>
              </w:rPr>
              <w:t>asistencia a eventos</w:t>
            </w:r>
            <w:r w:rsidRPr="00803DBA">
              <w:rPr>
                <w:rFonts w:ascii="Arial" w:hAnsi="Arial" w:cs="Arial"/>
                <w:sz w:val="20"/>
                <w:szCs w:val="20"/>
                <w:lang w:val="es-ES_tradnl"/>
              </w:rPr>
              <w:t>.</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162D9F">
            <w:pPr>
              <w:jc w:val="both"/>
              <w:rPr>
                <w:rFonts w:cs="Arial"/>
                <w:szCs w:val="20"/>
                <w:lang w:val="es-ES_tradnl"/>
              </w:rPr>
            </w:pPr>
            <w:r w:rsidRPr="00803DBA">
              <w:rPr>
                <w:rFonts w:cs="Arial"/>
                <w:szCs w:val="20"/>
                <w:lang w:val="es-ES_tradnl"/>
              </w:rPr>
              <w:t xml:space="preserve">Permite al administrador modificar datos de los usuarios, </w:t>
            </w:r>
            <w:r w:rsidR="00162D9F">
              <w:rPr>
                <w:rFonts w:cs="Arial"/>
                <w:szCs w:val="20"/>
                <w:lang w:val="es-ES_tradnl"/>
              </w:rPr>
              <w:t>eventos y actividades</w:t>
            </w:r>
            <w:r w:rsidRPr="00803DBA">
              <w:rPr>
                <w:rFonts w:cs="Arial"/>
                <w:szCs w:val="20"/>
                <w:lang w:val="es-ES_tradnl"/>
              </w:rPr>
              <w:t xml:space="preserve"> creadas.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p w:rsidR="004621D3" w:rsidRPr="00803DBA"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RNF05</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RF07</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3A2107" w:rsidP="00E86544">
            <w:pPr>
              <w:pStyle w:val="Sinespaciado"/>
              <w:rPr>
                <w:rFonts w:ascii="Arial" w:hAnsi="Arial" w:cs="Arial"/>
                <w:sz w:val="20"/>
                <w:szCs w:val="20"/>
                <w:lang w:val="es-ES_tradnl"/>
              </w:rPr>
            </w:pPr>
            <w:r>
              <w:rPr>
                <w:rFonts w:ascii="Arial" w:hAnsi="Arial" w:cs="Arial"/>
                <w:sz w:val="20"/>
                <w:szCs w:val="20"/>
                <w:lang w:val="es-ES_tradnl"/>
              </w:rPr>
              <w:t>Gestión de la</w:t>
            </w:r>
            <w:r w:rsidR="004621D3">
              <w:rPr>
                <w:rFonts w:ascii="Arial" w:hAnsi="Arial" w:cs="Arial"/>
                <w:sz w:val="20"/>
                <w:szCs w:val="20"/>
                <w:lang w:val="es-ES_tradnl"/>
              </w:rPr>
              <w:t xml:space="preserve"> </w:t>
            </w:r>
            <w:r w:rsidRPr="00803DBA">
              <w:rPr>
                <w:rFonts w:ascii="Arial" w:hAnsi="Arial" w:cs="Arial"/>
                <w:sz w:val="20"/>
                <w:szCs w:val="20"/>
                <w:lang w:val="es-ES_tradnl"/>
              </w:rPr>
              <w:t>Sala</w:t>
            </w:r>
            <w:r w:rsidR="004621D3" w:rsidRPr="00803DBA">
              <w:rPr>
                <w:rFonts w:ascii="Arial" w:hAnsi="Arial" w:cs="Arial"/>
                <w:sz w:val="20"/>
                <w:szCs w:val="20"/>
                <w:lang w:val="es-ES_tradnl"/>
              </w:rPr>
              <w:t xml:space="preserve">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3A2107">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w:t>
            </w:r>
            <w:r w:rsidR="003A2107">
              <w:rPr>
                <w:rFonts w:ascii="Arial" w:hAnsi="Arial" w:cs="Arial"/>
                <w:sz w:val="20"/>
                <w:szCs w:val="20"/>
                <w:lang w:val="es-ES_tradnl"/>
              </w:rPr>
              <w:t>a la sala</w:t>
            </w:r>
            <w:r w:rsidRPr="00803DBA">
              <w:rPr>
                <w:rFonts w:ascii="Arial" w:hAnsi="Arial" w:cs="Arial"/>
                <w:sz w:val="20"/>
                <w:szCs w:val="20"/>
                <w:lang w:val="es-ES_tradnl"/>
              </w:rPr>
              <w:t xml:space="preserve">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b/>
                <w:szCs w:val="20"/>
                <w:lang w:val="es-ES_tradnl"/>
              </w:rPr>
              <w:t xml:space="preserve">Crear </w:t>
            </w:r>
            <w:r w:rsidR="00FA613E">
              <w:rPr>
                <w:rFonts w:cs="Arial"/>
                <w:b/>
                <w:szCs w:val="20"/>
                <w:lang w:val="es-ES_tradnl"/>
              </w:rPr>
              <w:t>Evento</w:t>
            </w:r>
            <w:r w:rsidRPr="00803DBA">
              <w:rPr>
                <w:rFonts w:cs="Arial"/>
                <w:b/>
                <w:szCs w:val="20"/>
                <w:lang w:val="es-ES_tradnl"/>
              </w:rPr>
              <w:t xml:space="preserve">: </w:t>
            </w:r>
            <w:r w:rsidRPr="00803DBA">
              <w:rPr>
                <w:rFonts w:cs="Arial"/>
                <w:szCs w:val="20"/>
                <w:lang w:val="es-ES_tradnl"/>
              </w:rPr>
              <w:t xml:space="preserve">Permite al </w:t>
            </w:r>
            <w:r w:rsidR="00FA613E">
              <w:rPr>
                <w:rFonts w:cs="Arial"/>
                <w:szCs w:val="20"/>
                <w:lang w:val="es-ES_tradnl"/>
              </w:rPr>
              <w:t>Administrador Bienestar</w:t>
            </w:r>
            <w:r w:rsidRPr="00803DBA">
              <w:rPr>
                <w:rFonts w:cs="Arial"/>
                <w:szCs w:val="20"/>
                <w:lang w:val="es-ES_tradnl"/>
              </w:rPr>
              <w:t xml:space="preserve"> una vez que haya accedido con su cuenta </w:t>
            </w:r>
            <w:r w:rsidR="005C7CFD">
              <w:rPr>
                <w:rFonts w:cs="Arial"/>
                <w:szCs w:val="20"/>
                <w:lang w:val="es-ES_tradnl"/>
              </w:rPr>
              <w:t>a la sala</w:t>
            </w:r>
            <w:r w:rsidRPr="00803DBA">
              <w:rPr>
                <w:rFonts w:cs="Arial"/>
                <w:szCs w:val="20"/>
                <w:lang w:val="es-ES_tradnl"/>
              </w:rPr>
              <w:t xml:space="preserve"> virtual, crear su </w:t>
            </w:r>
            <w:r w:rsidR="00FA613E">
              <w:rPr>
                <w:rFonts w:cs="Arial"/>
                <w:szCs w:val="20"/>
                <w:lang w:val="es-ES_tradnl"/>
              </w:rPr>
              <w:t>evento</w:t>
            </w:r>
            <w:r w:rsidRPr="00803DBA">
              <w:rPr>
                <w:rFonts w:cs="Arial"/>
                <w:szCs w:val="20"/>
                <w:lang w:val="es-ES_tradnl"/>
              </w:rPr>
              <w:t xml:space="preserve"> y suministrar información relevante al mismo a los </w:t>
            </w:r>
            <w:r w:rsidR="00FA613E">
              <w:rPr>
                <w:rFonts w:cs="Arial"/>
                <w:szCs w:val="20"/>
                <w:lang w:val="es-ES_tradnl"/>
              </w:rPr>
              <w:t>instructores y aprendices</w:t>
            </w:r>
            <w:r w:rsidRPr="00803DBA">
              <w:rPr>
                <w:rFonts w:cs="Arial"/>
                <w:szCs w:val="20"/>
                <w:lang w:val="es-ES_tradnl"/>
              </w:rPr>
              <w:t>, manteniendo una comunicación activa.</w:t>
            </w:r>
          </w:p>
          <w:p w:rsidR="004621D3" w:rsidRPr="00803DBA" w:rsidRDefault="004621D3" w:rsidP="00E86544">
            <w:pPr>
              <w:jc w:val="both"/>
              <w:rPr>
                <w:rFonts w:cs="Arial"/>
                <w:szCs w:val="20"/>
                <w:lang w:val="es-ES_tradnl"/>
              </w:rPr>
            </w:pP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RNF05</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RNF06</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RNF07</w:t>
            </w:r>
          </w:p>
          <w:p w:rsidR="004621D3" w:rsidRPr="00687824"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RF08</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FA613E">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w:t>
            </w:r>
            <w:r w:rsidR="00FA613E">
              <w:rPr>
                <w:rFonts w:ascii="Arial" w:hAnsi="Arial" w:cs="Arial"/>
                <w:sz w:val="20"/>
                <w:szCs w:val="20"/>
                <w:lang w:val="es-ES_tradnl"/>
              </w:rPr>
              <w:t xml:space="preserve">a la sala </w:t>
            </w:r>
            <w:r w:rsidRPr="00803DBA">
              <w:rPr>
                <w:rFonts w:ascii="Arial" w:hAnsi="Arial" w:cs="Arial"/>
                <w:sz w:val="20"/>
                <w:szCs w:val="20"/>
                <w:lang w:val="es-ES_tradnl"/>
              </w:rPr>
              <w:t>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b/>
                <w:szCs w:val="20"/>
                <w:lang w:val="es-ES_tradnl"/>
              </w:rPr>
              <w:t xml:space="preserve">Registrar </w:t>
            </w:r>
            <w:r w:rsidR="00FA613E">
              <w:rPr>
                <w:rFonts w:cs="Arial"/>
                <w:b/>
                <w:szCs w:val="20"/>
                <w:lang w:val="es-ES_tradnl"/>
              </w:rPr>
              <w:t>Aprendiz</w:t>
            </w:r>
            <w:r w:rsidRPr="00803DBA">
              <w:rPr>
                <w:rFonts w:cs="Arial"/>
                <w:b/>
                <w:szCs w:val="20"/>
                <w:lang w:val="es-ES_tradnl"/>
              </w:rPr>
              <w:t xml:space="preserve"> </w:t>
            </w:r>
            <w:r w:rsidRPr="00803DBA">
              <w:rPr>
                <w:rFonts w:cs="Arial"/>
                <w:szCs w:val="20"/>
                <w:lang w:val="es-ES_tradnl"/>
              </w:rPr>
              <w:t xml:space="preserve">El </w:t>
            </w:r>
            <w:r w:rsidR="00FA613E">
              <w:rPr>
                <w:rFonts w:cs="Arial"/>
                <w:szCs w:val="20"/>
                <w:lang w:val="es-ES_tradnl"/>
              </w:rPr>
              <w:t>aprendiz</w:t>
            </w:r>
            <w:r w:rsidRPr="00803DBA">
              <w:rPr>
                <w:rFonts w:cs="Arial"/>
                <w:szCs w:val="20"/>
                <w:lang w:val="es-ES_tradnl"/>
              </w:rPr>
              <w:t xml:space="preserve"> deberá suministrar su </w:t>
            </w:r>
            <w:r w:rsidR="00FA613E">
              <w:rPr>
                <w:rFonts w:cs="Arial"/>
                <w:szCs w:val="20"/>
                <w:lang w:val="es-ES_tradnl"/>
              </w:rPr>
              <w:t>documento</w:t>
            </w:r>
            <w:r w:rsidRPr="00803DBA">
              <w:rPr>
                <w:rFonts w:cs="Arial"/>
                <w:szCs w:val="20"/>
                <w:lang w:val="es-ES_tradnl"/>
              </w:rPr>
              <w:t xml:space="preserve"> de identidad </w:t>
            </w:r>
            <w:r w:rsidR="00FA613E">
              <w:rPr>
                <w:rFonts w:cs="Arial"/>
                <w:szCs w:val="20"/>
                <w:lang w:val="es-ES_tradnl"/>
              </w:rPr>
              <w:t xml:space="preserve">(tarjeta de identidad o cedula de ciudadanía) </w:t>
            </w:r>
            <w:r w:rsidRPr="00803DBA">
              <w:rPr>
                <w:rFonts w:cs="Arial"/>
                <w:szCs w:val="20"/>
                <w:lang w:val="es-ES_tradnl"/>
              </w:rPr>
              <w:t xml:space="preserve">y nombre juntamente con una contraseña para poder incluirse </w:t>
            </w:r>
            <w:r w:rsidR="00FA613E">
              <w:rPr>
                <w:rFonts w:cs="Arial"/>
                <w:szCs w:val="20"/>
                <w:lang w:val="es-ES_tradnl"/>
              </w:rPr>
              <w:t>en un evento</w:t>
            </w:r>
            <w:r w:rsidRPr="00803DBA">
              <w:rPr>
                <w:rFonts w:cs="Arial"/>
                <w:szCs w:val="20"/>
                <w:lang w:val="es-ES_tradnl"/>
              </w:rPr>
              <w:t>.</w:t>
            </w:r>
          </w:p>
          <w:p w:rsidR="004621D3" w:rsidRPr="00803DBA" w:rsidRDefault="00FA613E" w:rsidP="00E86544">
            <w:pPr>
              <w:pStyle w:val="Prrafodelista"/>
              <w:numPr>
                <w:ilvl w:val="0"/>
                <w:numId w:val="8"/>
              </w:numPr>
              <w:spacing w:after="0" w:line="240" w:lineRule="auto"/>
              <w:ind w:left="1069"/>
              <w:jc w:val="both"/>
              <w:rPr>
                <w:rFonts w:ascii="Arial" w:hAnsi="Arial" w:cs="Arial"/>
                <w:b/>
                <w:sz w:val="20"/>
                <w:szCs w:val="20"/>
                <w:lang w:val="es-ES_tradnl"/>
              </w:rPr>
            </w:pPr>
            <w:r>
              <w:rPr>
                <w:rFonts w:ascii="Arial" w:hAnsi="Arial" w:cs="Arial"/>
                <w:b/>
                <w:sz w:val="20"/>
                <w:szCs w:val="20"/>
                <w:lang w:val="es-ES_tradnl"/>
              </w:rPr>
              <w:t xml:space="preserve">Sala </w:t>
            </w:r>
            <w:r w:rsidR="004621D3" w:rsidRPr="00803DBA">
              <w:rPr>
                <w:rFonts w:ascii="Arial" w:hAnsi="Arial" w:cs="Arial"/>
                <w:b/>
                <w:sz w:val="20"/>
                <w:szCs w:val="20"/>
                <w:lang w:val="es-ES_tradnl"/>
              </w:rPr>
              <w:t xml:space="preserve">Virtual: </w:t>
            </w:r>
            <w:r w:rsidR="004621D3" w:rsidRPr="00803DBA">
              <w:rPr>
                <w:rFonts w:ascii="Arial" w:hAnsi="Arial" w:cs="Arial"/>
                <w:sz w:val="20"/>
                <w:szCs w:val="20"/>
                <w:lang w:val="es-ES_tradnl"/>
              </w:rPr>
              <w:t xml:space="preserve">El </w:t>
            </w:r>
            <w:r>
              <w:rPr>
                <w:rFonts w:ascii="Arial" w:hAnsi="Arial" w:cs="Arial"/>
                <w:sz w:val="20"/>
                <w:szCs w:val="20"/>
                <w:lang w:val="es-ES_tradnl"/>
              </w:rPr>
              <w:t>aprendiz</w:t>
            </w:r>
            <w:bookmarkStart w:id="12" w:name="_GoBack"/>
            <w:bookmarkEnd w:id="12"/>
            <w:r w:rsidR="004621D3" w:rsidRPr="00803DBA">
              <w:rPr>
                <w:rFonts w:ascii="Arial" w:hAnsi="Arial" w:cs="Arial"/>
                <w:sz w:val="20"/>
                <w:szCs w:val="20"/>
                <w:lang w:val="es-ES_tradnl"/>
              </w:rPr>
              <w:t xml:space="preserve"> deberá suministrar su nombre juntamente con una contraseña para poder inscribirse en el sistema.</w:t>
            </w:r>
          </w:p>
          <w:p w:rsidR="004621D3" w:rsidRPr="00DE5E1A" w:rsidRDefault="004621D3" w:rsidP="00E86544">
            <w:pPr>
              <w:pStyle w:val="Prrafodelista"/>
              <w:numPr>
                <w:ilvl w:val="0"/>
                <w:numId w:val="8"/>
              </w:numPr>
              <w:spacing w:after="0" w:line="240" w:lineRule="auto"/>
              <w:ind w:left="1069"/>
              <w:jc w:val="both"/>
              <w:rPr>
                <w:rFonts w:ascii="Arial" w:hAnsi="Arial" w:cs="Arial"/>
                <w:sz w:val="20"/>
                <w:szCs w:val="20"/>
                <w:lang w:val="es-ES_tradnl"/>
              </w:rPr>
            </w:pPr>
            <w:r w:rsidRPr="00803DBA">
              <w:rPr>
                <w:rFonts w:ascii="Arial" w:hAnsi="Arial" w:cs="Arial"/>
                <w:b/>
                <w:sz w:val="20"/>
                <w:szCs w:val="20"/>
                <w:lang w:val="es-ES_tradnl"/>
              </w:rPr>
              <w:t xml:space="preserve">Materia: </w:t>
            </w:r>
            <w:r w:rsidRPr="00803DBA">
              <w:rPr>
                <w:rFonts w:ascii="Arial" w:hAnsi="Arial" w:cs="Arial"/>
                <w:sz w:val="20"/>
                <w:szCs w:val="20"/>
                <w:lang w:val="es-ES_tradnl"/>
              </w:rPr>
              <w:t>El estudiante deberá colocar la contraseña suministrada por el docente para quedar inscrito en la materia.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lastRenderedPageBreak/>
              <w:t>RNF05</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RNF06</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RNF07</w:t>
            </w:r>
          </w:p>
          <w:p w:rsidR="004621D3" w:rsidRPr="00803DBA"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RF09</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b/>
                <w:szCs w:val="20"/>
                <w:lang w:val="es-ES_tradnl"/>
              </w:rPr>
              <w:t xml:space="preserve">Consultar cursos: </w:t>
            </w:r>
            <w:r w:rsidRPr="00803DBA">
              <w:rPr>
                <w:rFonts w:cs="Arial"/>
                <w:szCs w:val="20"/>
                <w:lang w:val="es-ES_tradnl"/>
              </w:rPr>
              <w:t>permite a los estudiantes  ver información de actividades pendientes y notas de evaluaciones realizadas.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RNF05</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RNF06</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RNF07</w:t>
            </w:r>
          </w:p>
          <w:p w:rsidR="004621D3" w:rsidRPr="00803DBA"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p w:rsidR="004621D3"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RF010</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b/>
                <w:szCs w:val="20"/>
                <w:lang w:val="es-ES_tradnl"/>
              </w:rPr>
              <w:t xml:space="preserve">Descargas: </w:t>
            </w:r>
            <w:r w:rsidRPr="00803DBA">
              <w:rPr>
                <w:rFonts w:cs="Arial"/>
                <w:szCs w:val="20"/>
                <w:lang w:val="es-ES_tradnl"/>
              </w:rPr>
              <w:t>Permite a los estudiantes descargar guías e información relevante a las materias que cursa solo si se encuentra inscrito en ellas.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RNF05</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RNF06</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RNF07</w:t>
            </w:r>
          </w:p>
          <w:p w:rsidR="004621D3" w:rsidRPr="00803DBA"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RF11</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b/>
                <w:szCs w:val="20"/>
                <w:lang w:val="es-ES_tradnl"/>
              </w:rPr>
              <w:t xml:space="preserve">Foros: </w:t>
            </w:r>
            <w:r w:rsidRPr="00803DBA">
              <w:rPr>
                <w:rFonts w:cs="Arial"/>
                <w:szCs w:val="20"/>
                <w:lang w:val="es-ES_tradnl"/>
              </w:rPr>
              <w:t>El estudiante podrá mantener una discusión y ver información sobre un tema determinado por el docente.</w:t>
            </w:r>
          </w:p>
          <w:p w:rsidR="004621D3" w:rsidRPr="00803DBA" w:rsidRDefault="004621D3" w:rsidP="00E86544">
            <w:pPr>
              <w:pStyle w:val="Prrafodelista"/>
              <w:numPr>
                <w:ilvl w:val="0"/>
                <w:numId w:val="7"/>
              </w:numPr>
              <w:spacing w:after="0" w:line="240" w:lineRule="auto"/>
              <w:ind w:left="1069"/>
              <w:jc w:val="both"/>
              <w:rPr>
                <w:rFonts w:ascii="Arial" w:hAnsi="Arial" w:cs="Arial"/>
                <w:sz w:val="20"/>
                <w:szCs w:val="20"/>
                <w:lang w:val="es-ES_tradnl"/>
              </w:rPr>
            </w:pPr>
            <w:r w:rsidRPr="00803DBA">
              <w:rPr>
                <w:rFonts w:ascii="Arial" w:hAnsi="Arial" w:cs="Arial"/>
                <w:sz w:val="20"/>
                <w:szCs w:val="20"/>
                <w:lang w:val="es-ES_tradnl"/>
              </w:rPr>
              <w:t>Permite la interacción y discusión de usuarios sobre temas ya antes planteado.</w:t>
            </w:r>
          </w:p>
          <w:p w:rsidR="004621D3" w:rsidRPr="00DE5E1A" w:rsidRDefault="004621D3" w:rsidP="00E86544">
            <w:pPr>
              <w:pStyle w:val="Prrafodelista"/>
              <w:numPr>
                <w:ilvl w:val="0"/>
                <w:numId w:val="7"/>
              </w:numPr>
              <w:spacing w:after="0" w:line="240" w:lineRule="auto"/>
              <w:ind w:left="1069"/>
              <w:jc w:val="both"/>
              <w:rPr>
                <w:rFonts w:ascii="Arial" w:hAnsi="Arial" w:cs="Arial"/>
                <w:sz w:val="20"/>
                <w:szCs w:val="20"/>
                <w:lang w:val="es-ES_tradnl"/>
              </w:rPr>
            </w:pPr>
            <w:r w:rsidRPr="00803DBA">
              <w:rPr>
                <w:rFonts w:ascii="Arial" w:hAnsi="Arial" w:cs="Arial"/>
                <w:sz w:val="20"/>
                <w:szCs w:val="20"/>
                <w:lang w:val="es-ES_tradnl"/>
              </w:rPr>
              <w:t>Planteamiento de temas sobre alguna tarea o problema a desarrollar.</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RNF05</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RNF06</w:t>
            </w:r>
          </w:p>
          <w:p w:rsidR="004621D3"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RNF07</w:t>
            </w:r>
          </w:p>
          <w:p w:rsidR="004621D3" w:rsidRPr="00803DBA" w:rsidRDefault="004621D3" w:rsidP="004621D3">
            <w:pPr>
              <w:pStyle w:val="Sinespaciado"/>
              <w:numPr>
                <w:ilvl w:val="0"/>
                <w:numId w:val="14"/>
              </w:numPr>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RF12</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Integración de Componentes.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El sistema tendrá una gestión administrativa y académica.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El componente de inventario junto con el moodle deberá integrarse al sistema de información web proporcionando los recursos necesarios, con el propósito de que la interacción con los usuarios sea provechosa en la administración de la información académica.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4621D3" w:rsidRDefault="004621D3" w:rsidP="004621D3">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p w:rsidR="004621D3" w:rsidRPr="00803DBA" w:rsidRDefault="004621D3" w:rsidP="004621D3">
            <w:pPr>
              <w:pStyle w:val="Sinespaciado"/>
              <w:numPr>
                <w:ilvl w:val="0"/>
                <w:numId w:val="15"/>
              </w:numPr>
              <w:rPr>
                <w:rFonts w:ascii="Arial" w:hAnsi="Arial" w:cs="Arial"/>
                <w:sz w:val="20"/>
                <w:szCs w:val="20"/>
                <w:lang w:val="es-ES_tradnl"/>
              </w:rPr>
            </w:pPr>
            <w:r>
              <w:rPr>
                <w:rFonts w:ascii="Arial" w:hAnsi="Arial" w:cs="Arial"/>
                <w:sz w:val="20"/>
                <w:szCs w:val="20"/>
                <w:lang w:val="es-ES_tradnl"/>
              </w:rPr>
              <w:t>RNF05</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RF13</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Gestionar Reportes.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El sistema permitirá generar reportes.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Permite al administrador imprimir reportes de los eventos a realizar o concluidos, así como también, ver lista</w:t>
            </w:r>
            <w:r>
              <w:rPr>
                <w:rFonts w:cs="Arial"/>
                <w:szCs w:val="20"/>
                <w:lang w:val="es-ES_tradnl"/>
              </w:rPr>
              <w:t>dos de estudiantes por materias y</w:t>
            </w:r>
            <w:r w:rsidRPr="00803DBA">
              <w:rPr>
                <w:rFonts w:cs="Arial"/>
                <w:szCs w:val="20"/>
                <w:lang w:val="es-ES_tradnl"/>
              </w:rPr>
              <w:t xml:space="preserve"> docentes activos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4621D3" w:rsidRPr="00803DBA" w:rsidRDefault="004621D3" w:rsidP="004621D3">
            <w:pPr>
              <w:pStyle w:val="Sinespaciado"/>
              <w:numPr>
                <w:ilvl w:val="0"/>
                <w:numId w:val="12"/>
              </w:numPr>
              <w:rPr>
                <w:rFonts w:ascii="Arial" w:hAnsi="Arial" w:cs="Arial"/>
                <w:sz w:val="20"/>
                <w:szCs w:val="20"/>
                <w:lang w:val="es-ES_tradnl"/>
              </w:rPr>
            </w:pPr>
            <w:r>
              <w:rPr>
                <w:rFonts w:ascii="Arial" w:hAnsi="Arial" w:cs="Arial"/>
                <w:sz w:val="20"/>
                <w:szCs w:val="20"/>
                <w:lang w:val="es-ES_tradnl"/>
              </w:rPr>
              <w:t>RNF02</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RF14</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Acreditar.</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Garantiza a los estudiantes que han culminado los</w:t>
            </w:r>
            <w:r>
              <w:rPr>
                <w:rFonts w:ascii="Arial" w:hAnsi="Arial" w:cs="Arial"/>
                <w:sz w:val="20"/>
                <w:szCs w:val="20"/>
                <w:lang w:val="es-ES_tradnl"/>
              </w:rPr>
              <w:t xml:space="preserve"> cursos realizados mediante un</w:t>
            </w:r>
            <w:r w:rsidRPr="00803DBA">
              <w:rPr>
                <w:rFonts w:ascii="Arial" w:hAnsi="Arial" w:cs="Arial"/>
                <w:sz w:val="20"/>
                <w:szCs w:val="20"/>
                <w:lang w:val="es-ES_tradnl"/>
              </w:rPr>
              <w:t xml:space="preserve"> documento.</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 xml:space="preserve">Permite al administrador y docente dar constancia de que el estudiante participo y concluyó el curso o evento el que se encontraba inscrito. </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Requerimiento NO funcional: </w:t>
            </w:r>
          </w:p>
        </w:tc>
        <w:tc>
          <w:tcPr>
            <w:tcW w:w="6693" w:type="dxa"/>
            <w:shd w:val="clear" w:color="auto" w:fill="auto"/>
          </w:tcPr>
          <w:p w:rsidR="004621D3" w:rsidRDefault="004621D3" w:rsidP="004621D3">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4621D3" w:rsidRPr="00803DBA" w:rsidRDefault="004621D3" w:rsidP="004621D3">
            <w:pPr>
              <w:pStyle w:val="Sinespaciado"/>
              <w:numPr>
                <w:ilvl w:val="0"/>
                <w:numId w:val="12"/>
              </w:numPr>
              <w:rPr>
                <w:rFonts w:ascii="Arial" w:hAnsi="Arial" w:cs="Arial"/>
                <w:sz w:val="20"/>
                <w:szCs w:val="20"/>
                <w:lang w:val="es-ES_tradnl"/>
              </w:rPr>
            </w:pPr>
            <w:r>
              <w:rPr>
                <w:rFonts w:ascii="Arial" w:hAnsi="Arial" w:cs="Arial"/>
                <w:sz w:val="20"/>
                <w:szCs w:val="20"/>
                <w:lang w:val="es-ES_tradnl"/>
              </w:rPr>
              <w:t>RNF02</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RF15</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Auditoría</w:t>
            </w:r>
            <w:r>
              <w:rPr>
                <w:rFonts w:ascii="Arial" w:hAnsi="Arial" w:cs="Arial"/>
                <w:sz w:val="20"/>
                <w:szCs w:val="20"/>
                <w:lang w:val="es-ES_tradnl"/>
              </w:rPr>
              <w:t xml:space="preserve"> del sistema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Garantizar las soluciones de problemas existentes mediante la utilización del sistema.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Evaluar y analizar los procesos del sistema, proponiendo solución de problemas existentes dentro del sistema utilizado.</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4621D3" w:rsidRDefault="004621D3" w:rsidP="004621D3">
            <w:pPr>
              <w:pStyle w:val="Sinespaciado"/>
              <w:numPr>
                <w:ilvl w:val="0"/>
                <w:numId w:val="16"/>
              </w:numPr>
              <w:rPr>
                <w:rFonts w:ascii="Arial" w:hAnsi="Arial" w:cs="Arial"/>
                <w:sz w:val="20"/>
                <w:szCs w:val="20"/>
                <w:lang w:val="es-ES_tradnl"/>
              </w:rPr>
            </w:pPr>
            <w:r w:rsidRPr="00803DBA">
              <w:rPr>
                <w:rFonts w:ascii="Arial" w:hAnsi="Arial" w:cs="Arial"/>
                <w:sz w:val="20"/>
                <w:szCs w:val="20"/>
                <w:lang w:val="es-ES_tradnl"/>
              </w:rPr>
              <w:t>RNF03</w:t>
            </w:r>
          </w:p>
          <w:p w:rsidR="004621D3" w:rsidRPr="00687824" w:rsidRDefault="004621D3" w:rsidP="004621D3">
            <w:pPr>
              <w:pStyle w:val="Sinespaciado"/>
              <w:numPr>
                <w:ilvl w:val="0"/>
                <w:numId w:val="16"/>
              </w:numPr>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4</w:t>
            </w:r>
          </w:p>
          <w:p w:rsidR="004621D3" w:rsidRDefault="004621D3" w:rsidP="004621D3">
            <w:pPr>
              <w:pStyle w:val="Sinespaciado"/>
              <w:numPr>
                <w:ilvl w:val="0"/>
                <w:numId w:val="16"/>
              </w:numPr>
              <w:rPr>
                <w:rFonts w:ascii="Arial" w:hAnsi="Arial" w:cs="Arial"/>
                <w:sz w:val="20"/>
                <w:szCs w:val="20"/>
                <w:lang w:val="es-ES_tradnl"/>
              </w:rPr>
            </w:pPr>
            <w:r>
              <w:rPr>
                <w:rFonts w:ascii="Arial" w:hAnsi="Arial" w:cs="Arial"/>
                <w:sz w:val="20"/>
                <w:szCs w:val="20"/>
                <w:lang w:val="es-ES_tradnl"/>
              </w:rPr>
              <w:t>RNF06</w:t>
            </w:r>
          </w:p>
          <w:p w:rsidR="004621D3" w:rsidRDefault="004621D3" w:rsidP="004621D3">
            <w:pPr>
              <w:pStyle w:val="Sinespaciado"/>
              <w:numPr>
                <w:ilvl w:val="0"/>
                <w:numId w:val="16"/>
              </w:numPr>
              <w:rPr>
                <w:rFonts w:ascii="Arial" w:hAnsi="Arial" w:cs="Arial"/>
                <w:sz w:val="20"/>
                <w:szCs w:val="20"/>
                <w:lang w:val="es-ES_tradnl"/>
              </w:rPr>
            </w:pPr>
            <w:r>
              <w:rPr>
                <w:rFonts w:ascii="Arial" w:hAnsi="Arial" w:cs="Arial"/>
                <w:sz w:val="20"/>
                <w:szCs w:val="20"/>
                <w:lang w:val="es-ES_tradnl"/>
              </w:rPr>
              <w:t>RNF07</w:t>
            </w:r>
          </w:p>
          <w:p w:rsidR="004621D3" w:rsidRPr="00803DBA" w:rsidRDefault="004621D3" w:rsidP="004621D3">
            <w:pPr>
              <w:pStyle w:val="Sinespaciado"/>
              <w:numPr>
                <w:ilvl w:val="0"/>
                <w:numId w:val="16"/>
              </w:numPr>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p>
        </w:tc>
      </w:tr>
    </w:tbl>
    <w:p w:rsidR="004621D3" w:rsidRPr="00803DBA" w:rsidRDefault="004621D3" w:rsidP="004621D3">
      <w:pPr>
        <w:rPr>
          <w:rFonts w:cs="Arial"/>
          <w:szCs w:val="20"/>
          <w:lang w:val="es-ES_tradnl"/>
        </w:rPr>
      </w:pPr>
    </w:p>
    <w:p w:rsidR="004621D3" w:rsidRDefault="004621D3" w:rsidP="004621D3">
      <w:pPr>
        <w:rPr>
          <w:rFonts w:cs="Arial"/>
          <w:sz w:val="24"/>
          <w:lang w:val="es-ES_tradnl"/>
        </w:rPr>
      </w:pPr>
    </w:p>
    <w:p w:rsidR="004621D3" w:rsidRDefault="004621D3" w:rsidP="004621D3">
      <w:pPr>
        <w:rPr>
          <w:rFonts w:cs="Arial"/>
          <w:sz w:val="24"/>
          <w:lang w:val="es-ES_tradnl"/>
        </w:rPr>
      </w:pPr>
    </w:p>
    <w:p w:rsidR="004621D3" w:rsidRDefault="004621D3" w:rsidP="004621D3">
      <w:pPr>
        <w:rPr>
          <w:rFonts w:cs="Arial"/>
          <w:sz w:val="24"/>
          <w:lang w:val="es-ES_tradnl"/>
        </w:rPr>
      </w:pPr>
    </w:p>
    <w:p w:rsidR="004621D3" w:rsidRDefault="004621D3" w:rsidP="004621D3">
      <w:pPr>
        <w:rPr>
          <w:rFonts w:cs="Arial"/>
          <w:sz w:val="24"/>
          <w:lang w:val="es-ES_tradnl"/>
        </w:rPr>
      </w:pPr>
    </w:p>
    <w:p w:rsidR="004621D3" w:rsidRDefault="004621D3" w:rsidP="004621D3">
      <w:pPr>
        <w:rPr>
          <w:rFonts w:cs="Arial"/>
          <w:sz w:val="24"/>
          <w:lang w:val="es-ES_tradnl"/>
        </w:rPr>
      </w:pPr>
    </w:p>
    <w:p w:rsidR="004621D3" w:rsidRPr="00803DBA" w:rsidRDefault="004621D3" w:rsidP="004621D3">
      <w:pPr>
        <w:rPr>
          <w:rFonts w:cs="Arial"/>
          <w:sz w:val="24"/>
          <w:lang w:val="es-ES_tradnl"/>
        </w:rPr>
      </w:pPr>
    </w:p>
    <w:p w:rsidR="004621D3" w:rsidRPr="00803DBA" w:rsidRDefault="004621D3" w:rsidP="004621D3">
      <w:pPr>
        <w:jc w:val="center"/>
        <w:rPr>
          <w:rFonts w:cs="Arial"/>
          <w:b/>
          <w:sz w:val="24"/>
          <w:lang w:val="es-ES_tradnl"/>
        </w:rPr>
      </w:pPr>
      <w:r w:rsidRPr="00803DBA">
        <w:rPr>
          <w:rFonts w:cs="Arial"/>
          <w:b/>
          <w:sz w:val="24"/>
          <w:lang w:val="es-ES_tradnl"/>
        </w:rPr>
        <w:t>Requerimientos No Funcionales.</w:t>
      </w:r>
    </w:p>
    <w:p w:rsidR="004621D3" w:rsidRPr="00803DBA" w:rsidRDefault="004621D3" w:rsidP="004621D3">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El sistema debe tener una interfaz de uso intuitiva y sencilla.</w:t>
            </w:r>
          </w:p>
          <w:p w:rsidR="004621D3" w:rsidRPr="00803DBA" w:rsidRDefault="004621D3" w:rsidP="00E86544">
            <w:pPr>
              <w:pStyle w:val="Sinespaciado"/>
              <w:rPr>
                <w:rFonts w:ascii="Arial" w:hAnsi="Arial" w:cs="Arial"/>
                <w:sz w:val="20"/>
                <w:szCs w:val="20"/>
                <w:lang w:val="es-ES_tradnl"/>
              </w:rPr>
            </w:pP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Ayuda</w:t>
            </w:r>
            <w:r>
              <w:rPr>
                <w:rFonts w:ascii="Arial" w:hAnsi="Arial" w:cs="Arial"/>
                <w:sz w:val="20"/>
                <w:szCs w:val="20"/>
                <w:lang w:val="es-ES_tradnl"/>
              </w:rPr>
              <w:t xml:space="preserve"> en el uso del sitema</w:t>
            </w:r>
            <w:r w:rsidRPr="00803DBA">
              <w:rPr>
                <w:rFonts w:ascii="Arial" w:hAnsi="Arial" w:cs="Arial"/>
                <w:sz w:val="20"/>
                <w:szCs w:val="20"/>
                <w:lang w:val="es-ES_tradnl"/>
              </w:rPr>
              <w:t>.</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 xml:space="preserve">La interfaz del usuario deberá de presentar un sistema de ayuda para que los mismos usuarios del sistema se les faciliten el trabajo en cuanto al manejo del sistema. </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La interfaz debe estar complementada con un buen sistema de ayuda (la administración puede recaer en personal con poca experiencia en el uso de aplicaciones informáticas).</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Mantenimiento.</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El sistema deberá de tener un manual de instalación y manual de usuario para</w:t>
            </w:r>
            <w:r>
              <w:rPr>
                <w:rFonts w:cs="Arial"/>
                <w:szCs w:val="20"/>
                <w:lang w:val="es-ES_tradnl"/>
              </w:rPr>
              <w:t xml:space="preserve"> facilitar</w:t>
            </w:r>
            <w:r w:rsidRPr="00803DBA">
              <w:rPr>
                <w:rFonts w:cs="Arial"/>
                <w:szCs w:val="20"/>
                <w:lang w:val="es-ES_tradnl"/>
              </w:rPr>
              <w:t xml:space="preserve"> los mantenimientos que serán realizados por el administrador.</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El sistema debe disponer de una documentación fácilmente actualizable que permita realizar operaciones de mantenimiento con el menor esfuerzo posible.</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Diseño</w:t>
            </w:r>
            <w:r w:rsidRPr="00803DBA">
              <w:rPr>
                <w:rFonts w:ascii="Arial" w:hAnsi="Arial" w:cs="Arial"/>
                <w:sz w:val="20"/>
                <w:szCs w:val="20"/>
                <w:lang w:val="es-ES_tradnl"/>
              </w:rPr>
              <w:t xml:space="preserve"> de la interfaz a la característica de la web.</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El sistema deberá de tener una interfaz de usuario, teniendo en cuenta las características de la web de la institución.</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La interfaz de usuario debe ajustarse a las características de la web de la institución, dentro de la cual estará incorporado el sistema de gestión de procesos y el inventario.</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RNF05</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Desempeño</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El sistem</w:t>
            </w:r>
            <w:r>
              <w:rPr>
                <w:rFonts w:cs="Arial"/>
                <w:szCs w:val="20"/>
                <w:lang w:val="es-ES_tradnl"/>
              </w:rPr>
              <w:t>a garantizara a los usuarios un desempeño</w:t>
            </w:r>
            <w:r w:rsidRPr="00803DBA">
              <w:rPr>
                <w:rFonts w:cs="Arial"/>
                <w:szCs w:val="20"/>
                <w:lang w:val="es-ES_tradnl"/>
              </w:rPr>
              <w:t xml:space="preserve"> en cuanto a los datos almacenado en el sistema ofreciéndole una confiabilidad a esta misma.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color w:val="000000"/>
                <w:szCs w:val="20"/>
                <w:lang w:val="es-ES_tradnl"/>
              </w:rPr>
            </w:pPr>
            <w:r>
              <w:rPr>
                <w:rFonts w:cs="Arial"/>
                <w:color w:val="000000"/>
                <w:szCs w:val="20"/>
                <w:lang w:val="es-ES_tradnl"/>
              </w:rPr>
              <w:t xml:space="preserve">Garantizar </w:t>
            </w:r>
            <w:r w:rsidRPr="00803DBA">
              <w:rPr>
                <w:rFonts w:cs="Arial"/>
                <w:color w:val="000000"/>
                <w:szCs w:val="20"/>
                <w:lang w:val="es-ES_tradnl"/>
              </w:rPr>
              <w:t>el desempeño del sistema informático a los diferentes usuarios. En este sentido la información almacenada o registros realizados podrán ser consultados y actualizados permanente y simultáneamente, sin que se afecte el tiempo de respuesta.</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RNF06</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Nivel de Usuario</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Garantizara al usuario el acceso de información de acuerdo al nivel que posee.</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szCs w:val="20"/>
                <w:lang w:val="es-ES_tradnl"/>
              </w:rPr>
            </w:pPr>
            <w:r w:rsidRPr="00803DBA">
              <w:rPr>
                <w:rFonts w:cs="Arial"/>
                <w:szCs w:val="20"/>
                <w:lang w:val="es-ES_tradnl"/>
              </w:rPr>
              <w:t xml:space="preserve">Facilidades y controles para permitir el acceso a la información al personal autorizado a través de Internet,  con la intención de consultar y subir información pertinente para cada una de ellas. </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RNF07</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Pr>
                <w:rFonts w:ascii="Arial" w:hAnsi="Arial" w:cs="Arial"/>
                <w:sz w:val="20"/>
                <w:szCs w:val="20"/>
                <w:lang w:val="es-ES_tradnl"/>
              </w:rPr>
              <w:t>RNF08</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4621D3" w:rsidRPr="00803DBA" w:rsidRDefault="004621D3" w:rsidP="00E865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621D3" w:rsidRPr="00803DBA" w:rsidTr="00E86544">
        <w:tc>
          <w:tcPr>
            <w:tcW w:w="1951" w:type="dxa"/>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4621D3" w:rsidRPr="00803DBA" w:rsidRDefault="004621D3" w:rsidP="00E86544">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621D3" w:rsidRPr="00803DBA" w:rsidTr="00E86544">
        <w:tc>
          <w:tcPr>
            <w:tcW w:w="8644" w:type="dxa"/>
            <w:gridSpan w:val="2"/>
            <w:shd w:val="clear" w:color="auto" w:fill="auto"/>
          </w:tcPr>
          <w:p w:rsidR="004621D3" w:rsidRPr="00803DBA" w:rsidRDefault="004621D3" w:rsidP="00E865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4621D3" w:rsidRPr="00803DBA" w:rsidRDefault="004621D3" w:rsidP="00E865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4621D3" w:rsidRPr="00803DBA" w:rsidRDefault="004621D3" w:rsidP="004621D3">
      <w:pPr>
        <w:pStyle w:val="Normalindentado1"/>
        <w:tabs>
          <w:tab w:val="left" w:pos="1640"/>
        </w:tabs>
        <w:ind w:left="0"/>
        <w:rPr>
          <w:lang w:val="es-ES_tradnl"/>
        </w:rPr>
      </w:pPr>
    </w:p>
    <w:p w:rsidR="004621D3" w:rsidRPr="00803DBA" w:rsidRDefault="004621D3" w:rsidP="004621D3">
      <w:pPr>
        <w:pStyle w:val="Ttulo2"/>
        <w:keepNext w:val="0"/>
        <w:widowControl w:val="0"/>
        <w:spacing w:before="120"/>
        <w:ind w:left="1321"/>
        <w:rPr>
          <w:lang w:val="es-ES_tradnl"/>
        </w:rPr>
      </w:pPr>
      <w:bookmarkStart w:id="13" w:name="_Toc324333355"/>
      <w:r w:rsidRPr="00803DBA">
        <w:rPr>
          <w:lang w:val="es-ES_tradnl"/>
        </w:rPr>
        <w:t>Requisitos comunes de las interfaces</w:t>
      </w:r>
      <w:bookmarkEnd w:id="13"/>
    </w:p>
    <w:p w:rsidR="004621D3" w:rsidRPr="00803DBA" w:rsidRDefault="004621D3" w:rsidP="004621D3">
      <w:pPr>
        <w:pStyle w:val="guiazul"/>
        <w:widowControl w:val="0"/>
        <w:ind w:firstLine="600"/>
        <w:rPr>
          <w:rFonts w:cs="Arial"/>
          <w:color w:val="FF0000"/>
          <w:lang w:val="es-ES_tradnl"/>
        </w:rPr>
      </w:pPr>
      <w:r w:rsidRPr="00803DBA">
        <w:rPr>
          <w:rFonts w:cs="Arial"/>
          <w:color w:val="FF0000"/>
          <w:lang w:val="es-ES_tradnl"/>
        </w:rPr>
        <w:t>.</w:t>
      </w:r>
    </w:p>
    <w:p w:rsidR="004621D3" w:rsidRPr="00803DBA" w:rsidRDefault="004621D3" w:rsidP="004621D3">
      <w:pPr>
        <w:pStyle w:val="Ttulo3"/>
        <w:keepNext w:val="0"/>
        <w:widowControl w:val="0"/>
        <w:spacing w:before="120"/>
        <w:ind w:left="1922"/>
        <w:rPr>
          <w:sz w:val="24"/>
          <w:szCs w:val="24"/>
          <w:lang w:val="es-ES_tradnl"/>
        </w:rPr>
      </w:pPr>
      <w:bookmarkStart w:id="14" w:name="_Toc33238248"/>
      <w:bookmarkStart w:id="15" w:name="_Toc324333356"/>
      <w:r w:rsidRPr="00803DBA">
        <w:rPr>
          <w:sz w:val="24"/>
          <w:szCs w:val="24"/>
          <w:lang w:val="es-ES_tradnl"/>
        </w:rPr>
        <w:t>Interfaces de usuario</w:t>
      </w:r>
      <w:bookmarkEnd w:id="14"/>
      <w:bookmarkEnd w:id="15"/>
    </w:p>
    <w:p w:rsidR="004621D3" w:rsidRPr="00803DBA" w:rsidRDefault="004621D3" w:rsidP="004621D3">
      <w:pPr>
        <w:pStyle w:val="Normalindentado3"/>
        <w:rPr>
          <w:lang w:val="es-ES_tradnl"/>
        </w:rPr>
      </w:pPr>
    </w:p>
    <w:p w:rsidR="004621D3" w:rsidRPr="00803DBA" w:rsidRDefault="004621D3" w:rsidP="004621D3">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 y, será visualizada desde un navegador de internet.</w:t>
      </w:r>
    </w:p>
    <w:p w:rsidR="004621D3" w:rsidRPr="00803DBA" w:rsidRDefault="004621D3" w:rsidP="004621D3">
      <w:pPr>
        <w:pStyle w:val="Normalindentado3"/>
        <w:rPr>
          <w:lang w:val="es-ES_tradnl"/>
        </w:rPr>
      </w:pPr>
    </w:p>
    <w:p w:rsidR="004621D3" w:rsidRPr="00803DBA" w:rsidRDefault="004621D3" w:rsidP="004621D3">
      <w:pPr>
        <w:pStyle w:val="Ttulo3"/>
        <w:keepNext w:val="0"/>
        <w:widowControl w:val="0"/>
        <w:spacing w:before="120"/>
        <w:ind w:left="1922"/>
        <w:rPr>
          <w:sz w:val="24"/>
          <w:szCs w:val="24"/>
          <w:lang w:val="es-ES_tradnl"/>
        </w:rPr>
      </w:pPr>
      <w:bookmarkStart w:id="16" w:name="_Toc324333357"/>
      <w:r w:rsidRPr="00803DBA">
        <w:rPr>
          <w:sz w:val="24"/>
          <w:szCs w:val="24"/>
          <w:lang w:val="es-ES_tradnl"/>
        </w:rPr>
        <w:t>Interfaces de hardware</w:t>
      </w:r>
      <w:bookmarkEnd w:id="16"/>
    </w:p>
    <w:p w:rsidR="004621D3" w:rsidRPr="00803DBA" w:rsidRDefault="004621D3" w:rsidP="004621D3">
      <w:pPr>
        <w:pStyle w:val="Normalindentado3"/>
        <w:rPr>
          <w:lang w:val="es-ES_tradnl"/>
        </w:rPr>
      </w:pPr>
    </w:p>
    <w:p w:rsidR="004621D3" w:rsidRPr="00803DBA" w:rsidRDefault="004621D3" w:rsidP="004621D3">
      <w:pPr>
        <w:pStyle w:val="guiazul"/>
        <w:widowControl w:val="0"/>
        <w:ind w:left="1200" w:firstLine="216"/>
        <w:rPr>
          <w:rFonts w:cs="Arial"/>
          <w:i w:val="0"/>
          <w:color w:val="auto"/>
          <w:lang w:val="es-ES_tradnl"/>
        </w:rPr>
      </w:pPr>
      <w:r w:rsidRPr="00803DBA">
        <w:rPr>
          <w:rFonts w:cs="Arial"/>
          <w:i w:val="0"/>
          <w:color w:val="auto"/>
          <w:lang w:val="es-ES_tradnl"/>
        </w:rPr>
        <w:t>Será necesario disponer de equipos de cómputos en perfecto estado con las siguientes características:</w:t>
      </w:r>
    </w:p>
    <w:p w:rsidR="004621D3" w:rsidRPr="00803DBA" w:rsidRDefault="004621D3" w:rsidP="004621D3">
      <w:pPr>
        <w:pStyle w:val="guiazul"/>
        <w:widowControl w:val="0"/>
        <w:ind w:left="1200"/>
        <w:rPr>
          <w:rFonts w:cs="Arial"/>
          <w:i w:val="0"/>
          <w:color w:val="auto"/>
          <w:lang w:val="es-ES_tradnl"/>
        </w:rPr>
      </w:pPr>
    </w:p>
    <w:p w:rsidR="004621D3" w:rsidRPr="00803DBA" w:rsidRDefault="004621D3" w:rsidP="004621D3">
      <w:pPr>
        <w:pStyle w:val="guiazul"/>
        <w:widowControl w:val="0"/>
        <w:numPr>
          <w:ilvl w:val="0"/>
          <w:numId w:val="3"/>
        </w:numPr>
        <w:rPr>
          <w:rFonts w:cs="Arial"/>
          <w:i w:val="0"/>
          <w:color w:val="auto"/>
          <w:lang w:val="es-ES_tradnl"/>
        </w:rPr>
      </w:pPr>
      <w:r w:rsidRPr="00803DBA">
        <w:rPr>
          <w:rFonts w:cs="Arial"/>
          <w:i w:val="0"/>
          <w:color w:val="auto"/>
          <w:lang w:val="es-ES_tradnl"/>
        </w:rPr>
        <w:t>Adaptadores de red.</w:t>
      </w:r>
    </w:p>
    <w:p w:rsidR="004621D3" w:rsidRPr="00803DBA" w:rsidRDefault="004621D3" w:rsidP="004621D3">
      <w:pPr>
        <w:pStyle w:val="guiazul"/>
        <w:widowControl w:val="0"/>
        <w:numPr>
          <w:ilvl w:val="0"/>
          <w:numId w:val="3"/>
        </w:numPr>
        <w:rPr>
          <w:rFonts w:cs="Arial"/>
          <w:i w:val="0"/>
          <w:color w:val="auto"/>
          <w:lang w:val="es-ES_tradnl"/>
        </w:rPr>
      </w:pPr>
      <w:r w:rsidRPr="00803DBA">
        <w:rPr>
          <w:rFonts w:cs="Arial"/>
          <w:i w:val="0"/>
          <w:color w:val="auto"/>
          <w:lang w:val="es-ES_tradnl"/>
        </w:rPr>
        <w:t>Procesador de 1.66GHz o superior.</w:t>
      </w:r>
    </w:p>
    <w:p w:rsidR="004621D3" w:rsidRPr="00803DBA" w:rsidRDefault="004621D3" w:rsidP="004621D3">
      <w:pPr>
        <w:pStyle w:val="guiazul"/>
        <w:widowControl w:val="0"/>
        <w:numPr>
          <w:ilvl w:val="0"/>
          <w:numId w:val="3"/>
        </w:numPr>
        <w:rPr>
          <w:rFonts w:cs="Arial"/>
          <w:i w:val="0"/>
          <w:color w:val="auto"/>
          <w:lang w:val="es-ES_tradnl"/>
        </w:rPr>
      </w:pPr>
      <w:r w:rsidRPr="00803DBA">
        <w:rPr>
          <w:rFonts w:cs="Arial"/>
          <w:i w:val="0"/>
          <w:color w:val="auto"/>
          <w:lang w:val="es-ES_tradnl"/>
        </w:rPr>
        <w:t>Memoria mínima de 256Mb.</w:t>
      </w:r>
    </w:p>
    <w:p w:rsidR="004621D3" w:rsidRPr="00803DBA" w:rsidRDefault="004621D3" w:rsidP="004621D3">
      <w:pPr>
        <w:pStyle w:val="guiazul"/>
        <w:widowControl w:val="0"/>
        <w:numPr>
          <w:ilvl w:val="0"/>
          <w:numId w:val="3"/>
        </w:numPr>
        <w:rPr>
          <w:rFonts w:cs="Arial"/>
          <w:i w:val="0"/>
          <w:color w:val="auto"/>
          <w:lang w:val="es-ES_tradnl"/>
        </w:rPr>
      </w:pPr>
      <w:r w:rsidRPr="00803DBA">
        <w:rPr>
          <w:rFonts w:cs="Arial"/>
          <w:i w:val="0"/>
          <w:color w:val="auto"/>
          <w:lang w:val="es-ES_tradnl"/>
        </w:rPr>
        <w:t>Mouse.</w:t>
      </w:r>
    </w:p>
    <w:p w:rsidR="004621D3" w:rsidRPr="00803DBA" w:rsidRDefault="004621D3" w:rsidP="004621D3">
      <w:pPr>
        <w:pStyle w:val="guiazul"/>
        <w:widowControl w:val="0"/>
        <w:numPr>
          <w:ilvl w:val="0"/>
          <w:numId w:val="3"/>
        </w:numPr>
        <w:rPr>
          <w:rFonts w:cs="Arial"/>
          <w:i w:val="0"/>
          <w:color w:val="auto"/>
          <w:lang w:val="es-ES_tradnl"/>
        </w:rPr>
      </w:pPr>
      <w:r w:rsidRPr="00803DBA">
        <w:rPr>
          <w:rFonts w:cs="Arial"/>
          <w:i w:val="0"/>
          <w:color w:val="auto"/>
          <w:lang w:val="es-ES_tradnl"/>
        </w:rPr>
        <w:t>Teclado.</w:t>
      </w:r>
    </w:p>
    <w:p w:rsidR="004621D3" w:rsidRPr="00803DBA" w:rsidRDefault="004621D3" w:rsidP="004621D3">
      <w:pPr>
        <w:pStyle w:val="guiazul"/>
        <w:widowControl w:val="0"/>
        <w:ind w:left="1920"/>
        <w:rPr>
          <w:rFonts w:cs="Arial"/>
          <w:color w:val="auto"/>
          <w:lang w:val="es-ES_tradnl"/>
        </w:rPr>
      </w:pPr>
    </w:p>
    <w:p w:rsidR="004621D3" w:rsidRPr="00803DBA" w:rsidRDefault="004621D3" w:rsidP="004621D3">
      <w:pPr>
        <w:pStyle w:val="Ttulo3"/>
        <w:keepNext w:val="0"/>
        <w:widowControl w:val="0"/>
        <w:spacing w:before="120"/>
        <w:ind w:left="1922"/>
        <w:rPr>
          <w:sz w:val="24"/>
          <w:szCs w:val="24"/>
          <w:lang w:val="es-ES_tradnl"/>
        </w:rPr>
      </w:pPr>
      <w:bookmarkStart w:id="17" w:name="_Toc324333358"/>
      <w:r w:rsidRPr="00803DBA">
        <w:rPr>
          <w:sz w:val="24"/>
          <w:szCs w:val="24"/>
          <w:lang w:val="es-ES_tradnl"/>
        </w:rPr>
        <w:t>Interfaces de software</w:t>
      </w:r>
      <w:bookmarkEnd w:id="17"/>
    </w:p>
    <w:p w:rsidR="004621D3" w:rsidRPr="00803DBA" w:rsidRDefault="004621D3" w:rsidP="004621D3">
      <w:pPr>
        <w:pStyle w:val="Normalindentado3"/>
        <w:rPr>
          <w:lang w:val="es-ES_tradnl"/>
        </w:rPr>
      </w:pPr>
    </w:p>
    <w:p w:rsidR="004621D3" w:rsidRPr="00803DBA" w:rsidRDefault="004621D3" w:rsidP="004621D3">
      <w:pPr>
        <w:pStyle w:val="Normalindentado3"/>
        <w:numPr>
          <w:ilvl w:val="0"/>
          <w:numId w:val="17"/>
        </w:numPr>
        <w:rPr>
          <w:lang w:val="es-ES_tradnl"/>
        </w:rPr>
      </w:pPr>
      <w:r w:rsidRPr="00803DBA">
        <w:rPr>
          <w:lang w:val="es-ES_tradnl"/>
        </w:rPr>
        <w:t>Sistema Operativo: Windows XP o superior.</w:t>
      </w:r>
    </w:p>
    <w:p w:rsidR="004621D3" w:rsidRPr="00803DBA" w:rsidRDefault="004621D3" w:rsidP="004621D3">
      <w:pPr>
        <w:pStyle w:val="Normalindentado3"/>
        <w:numPr>
          <w:ilvl w:val="0"/>
          <w:numId w:val="17"/>
        </w:numPr>
        <w:rPr>
          <w:lang w:val="es-ES_tradnl"/>
        </w:rPr>
      </w:pPr>
      <w:r w:rsidRPr="00803DBA">
        <w:rPr>
          <w:lang w:val="es-ES_tradnl"/>
        </w:rPr>
        <w:t>Explorador: Mozilla o Chrome.</w:t>
      </w:r>
    </w:p>
    <w:p w:rsidR="004621D3" w:rsidRPr="00803DBA" w:rsidRDefault="004621D3" w:rsidP="004621D3">
      <w:pPr>
        <w:pStyle w:val="Normalindentado3"/>
        <w:ind w:left="1920"/>
        <w:rPr>
          <w:lang w:val="es-ES_tradnl"/>
        </w:rPr>
      </w:pPr>
    </w:p>
    <w:p w:rsidR="004621D3" w:rsidRPr="00803DBA" w:rsidRDefault="004621D3" w:rsidP="004621D3">
      <w:pPr>
        <w:pStyle w:val="Ttulo3"/>
        <w:keepNext w:val="0"/>
        <w:widowControl w:val="0"/>
        <w:spacing w:before="120"/>
        <w:ind w:left="1922"/>
        <w:rPr>
          <w:sz w:val="24"/>
          <w:szCs w:val="24"/>
          <w:lang w:val="es-ES_tradnl"/>
        </w:rPr>
      </w:pPr>
      <w:bookmarkStart w:id="18" w:name="_Toc324333359"/>
      <w:r w:rsidRPr="00803DBA">
        <w:rPr>
          <w:sz w:val="24"/>
          <w:szCs w:val="24"/>
          <w:lang w:val="es-ES_tradnl"/>
        </w:rPr>
        <w:t>Interfaces de comunicación</w:t>
      </w:r>
      <w:bookmarkEnd w:id="18"/>
    </w:p>
    <w:p w:rsidR="004621D3" w:rsidRPr="00803DBA" w:rsidRDefault="004621D3" w:rsidP="004621D3">
      <w:pPr>
        <w:pStyle w:val="guiazul"/>
        <w:widowControl w:val="0"/>
        <w:ind w:left="1202"/>
        <w:rPr>
          <w:i w:val="0"/>
          <w:color w:val="auto"/>
          <w:lang w:val="es-ES_tradnl"/>
        </w:rPr>
      </w:pPr>
    </w:p>
    <w:p w:rsidR="004621D3" w:rsidRPr="00803DBA" w:rsidRDefault="004621D3" w:rsidP="004621D3">
      <w:pPr>
        <w:pStyle w:val="guiazul"/>
        <w:widowControl w:val="0"/>
        <w:ind w:left="1202" w:firstLine="119"/>
        <w:rPr>
          <w:i w:val="0"/>
          <w:color w:val="auto"/>
          <w:lang w:val="es-ES_tradnl"/>
        </w:rPr>
      </w:pPr>
      <w:r w:rsidRPr="00803DBA">
        <w:rPr>
          <w:i w:val="0"/>
          <w:color w:val="auto"/>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4621D3" w:rsidRPr="00803DBA" w:rsidRDefault="004621D3" w:rsidP="004621D3">
      <w:pPr>
        <w:pStyle w:val="guiazul"/>
        <w:widowControl w:val="0"/>
        <w:ind w:left="1202"/>
        <w:rPr>
          <w:rFonts w:cs="Arial"/>
          <w:color w:val="FF0000"/>
          <w:lang w:val="es-ES_tradnl"/>
        </w:rPr>
      </w:pPr>
    </w:p>
    <w:p w:rsidR="004621D3" w:rsidRPr="00803DBA" w:rsidRDefault="004621D3" w:rsidP="004621D3">
      <w:pPr>
        <w:pStyle w:val="Ttulo2"/>
        <w:keepNext w:val="0"/>
        <w:widowControl w:val="0"/>
        <w:spacing w:before="120"/>
        <w:ind w:left="1321"/>
        <w:rPr>
          <w:lang w:val="es-ES_tradnl"/>
        </w:rPr>
      </w:pPr>
      <w:bookmarkStart w:id="19" w:name="_Toc33238252"/>
      <w:bookmarkStart w:id="20" w:name="_Toc324333360"/>
      <w:r w:rsidRPr="00803DBA">
        <w:rPr>
          <w:lang w:val="es-ES_tradnl"/>
        </w:rPr>
        <w:t>Requisitos funcionales</w:t>
      </w:r>
      <w:bookmarkEnd w:id="19"/>
      <w:bookmarkEnd w:id="20"/>
    </w:p>
    <w:p w:rsidR="004621D3" w:rsidRPr="00803DBA" w:rsidRDefault="004621D3" w:rsidP="004621D3">
      <w:pPr>
        <w:pStyle w:val="Ttulo3"/>
        <w:keepNext w:val="0"/>
        <w:widowControl w:val="0"/>
        <w:spacing w:before="120"/>
        <w:rPr>
          <w:lang w:val="es-ES_tradnl"/>
        </w:rPr>
      </w:pPr>
      <w:bookmarkStart w:id="21" w:name="_Toc33238253"/>
      <w:bookmarkStart w:id="22" w:name="_Toc324333361"/>
      <w:r w:rsidRPr="00803DBA">
        <w:rPr>
          <w:lang w:val="es-ES_tradnl"/>
        </w:rPr>
        <w:t>Requisito funcional 1</w:t>
      </w:r>
      <w:bookmarkEnd w:id="21"/>
      <w:bookmarkEnd w:id="22"/>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after="0" w:line="240" w:lineRule="auto"/>
        <w:jc w:val="both"/>
        <w:rPr>
          <w:rFonts w:ascii="Arial" w:hAnsi="Arial" w:cs="Arial"/>
          <w:sz w:val="20"/>
          <w:szCs w:val="20"/>
          <w:lang w:val="es-ES_tradnl"/>
        </w:rPr>
      </w:pPr>
      <w:r w:rsidRPr="00803DBA">
        <w:rPr>
          <w:rFonts w:ascii="Arial" w:hAnsi="Arial" w:cs="Arial"/>
          <w:b/>
          <w:sz w:val="24"/>
          <w:szCs w:val="24"/>
          <w:lang w:val="es-ES_tradnl"/>
        </w:rPr>
        <w:t>Autentificación de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los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deberán identificarse para acceder a cualquier parte del sistema.</w:t>
      </w:r>
    </w:p>
    <w:p w:rsidR="004621D3" w:rsidRPr="00803DBA" w:rsidRDefault="004621D3" w:rsidP="004621D3">
      <w:pPr>
        <w:pStyle w:val="Prrafodelista"/>
        <w:spacing w:after="0" w:line="240" w:lineRule="auto"/>
        <w:ind w:left="1920"/>
        <w:jc w:val="both"/>
        <w:rPr>
          <w:rFonts w:ascii="Arial" w:hAnsi="Arial" w:cs="Arial"/>
          <w:sz w:val="20"/>
          <w:szCs w:val="20"/>
          <w:lang w:val="es-ES_tradnl"/>
        </w:rPr>
      </w:pPr>
    </w:p>
    <w:p w:rsidR="004621D3" w:rsidRPr="00803DBA" w:rsidRDefault="004621D3" w:rsidP="004621D3">
      <w:pPr>
        <w:pStyle w:val="Prrafodelista"/>
        <w:numPr>
          <w:ilvl w:val="0"/>
          <w:numId w:val="5"/>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p w:rsidR="004621D3" w:rsidRPr="00803DBA" w:rsidRDefault="004621D3" w:rsidP="004621D3">
      <w:pPr>
        <w:pStyle w:val="Prrafodelista"/>
        <w:spacing w:after="0" w:line="240" w:lineRule="auto"/>
        <w:ind w:left="2640"/>
        <w:jc w:val="both"/>
        <w:rPr>
          <w:rFonts w:ascii="Arial" w:hAnsi="Arial" w:cs="Arial"/>
          <w:sz w:val="20"/>
          <w:szCs w:val="20"/>
          <w:lang w:val="es-ES_tradnl"/>
        </w:rPr>
      </w:pPr>
    </w:p>
    <w:p w:rsidR="004621D3" w:rsidRPr="00803DBA" w:rsidRDefault="004621D3" w:rsidP="004621D3">
      <w:pPr>
        <w:pStyle w:val="Ttulo3"/>
        <w:keepNext w:val="0"/>
        <w:widowControl w:val="0"/>
        <w:spacing w:before="120"/>
        <w:rPr>
          <w:lang w:val="es-ES_tradnl"/>
        </w:rPr>
      </w:pPr>
      <w:bookmarkStart w:id="23" w:name="_Toc324333362"/>
      <w:r w:rsidRPr="00803DBA">
        <w:rPr>
          <w:lang w:val="es-ES_tradnl"/>
        </w:rPr>
        <w:t>Requisito funcional 2</w:t>
      </w:r>
      <w:bookmarkEnd w:id="23"/>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after="0" w:line="240" w:lineRule="auto"/>
        <w:jc w:val="both"/>
        <w:rPr>
          <w:rFonts w:ascii="Arial" w:hAnsi="Arial" w:cs="Arial"/>
          <w:sz w:val="20"/>
          <w:szCs w:val="20"/>
          <w:lang w:val="es-ES_tradnl"/>
        </w:rPr>
      </w:pPr>
      <w:r w:rsidRPr="00803DBA">
        <w:rPr>
          <w:rFonts w:ascii="Arial" w:hAnsi="Arial" w:cs="Arial"/>
          <w:b/>
          <w:sz w:val="24"/>
          <w:szCs w:val="24"/>
          <w:lang w:val="es-ES_tradnl"/>
        </w:rPr>
        <w:t xml:space="preserve">Consultar Información: </w:t>
      </w:r>
      <w:r w:rsidRPr="00803DBA">
        <w:rPr>
          <w:rFonts w:ascii="Arial" w:hAnsi="Arial" w:cs="Arial"/>
          <w:sz w:val="20"/>
          <w:szCs w:val="20"/>
          <w:lang w:val="es-ES_tradnl"/>
        </w:rPr>
        <w:t>El sistema ofrecerá al usuario información general acerca de la Instrucción Académica, materias,  Calendario de eventos.</w:t>
      </w:r>
    </w:p>
    <w:p w:rsidR="004621D3" w:rsidRPr="00803DBA" w:rsidRDefault="004621D3" w:rsidP="004621D3">
      <w:pPr>
        <w:pStyle w:val="Prrafodelista"/>
        <w:spacing w:after="0" w:line="240" w:lineRule="auto"/>
        <w:ind w:left="1920"/>
        <w:jc w:val="both"/>
        <w:rPr>
          <w:rFonts w:ascii="Arial" w:hAnsi="Arial" w:cs="Arial"/>
          <w:lang w:val="es-ES_tradnl"/>
        </w:rPr>
      </w:pPr>
    </w:p>
    <w:p w:rsidR="004621D3" w:rsidRPr="00803DBA" w:rsidRDefault="004621D3" w:rsidP="004621D3">
      <w:pPr>
        <w:pStyle w:val="Prrafodelista"/>
        <w:numPr>
          <w:ilvl w:val="0"/>
          <w:numId w:val="5"/>
        </w:numPr>
        <w:spacing w:after="0" w:line="240" w:lineRule="auto"/>
        <w:jc w:val="both"/>
        <w:rPr>
          <w:rFonts w:ascii="Arial" w:hAnsi="Arial" w:cs="Arial"/>
          <w:lang w:val="es-ES_tradnl"/>
        </w:rPr>
      </w:pPr>
      <w:r w:rsidRPr="00803DBA">
        <w:rPr>
          <w:rFonts w:ascii="Arial" w:hAnsi="Arial" w:cs="Arial"/>
          <w:b/>
          <w:sz w:val="24"/>
          <w:szCs w:val="24"/>
          <w:u w:val="single"/>
          <w:lang w:val="es-ES_tradnl"/>
        </w:rPr>
        <w:t>Consultar Instrucción Académica:</w:t>
      </w:r>
      <w:r w:rsidRPr="00803DBA">
        <w:rPr>
          <w:rFonts w:ascii="Arial" w:hAnsi="Arial" w:cs="Arial"/>
          <w:b/>
          <w:sz w:val="24"/>
          <w:szCs w:val="24"/>
          <w:lang w:val="es-ES_tradnl"/>
        </w:rPr>
        <w:t xml:space="preserve"> </w:t>
      </w:r>
      <w:r w:rsidRPr="00803DBA">
        <w:rPr>
          <w:rFonts w:ascii="Arial" w:hAnsi="Arial" w:cs="Arial"/>
          <w:sz w:val="20"/>
          <w:szCs w:val="20"/>
          <w:lang w:val="es-ES_tradnl"/>
        </w:rPr>
        <w:t>Muestra información general sobre los cursos que la institución ofrece, en qué consiste, duración por período académico.</w:t>
      </w:r>
    </w:p>
    <w:p w:rsidR="004621D3" w:rsidRPr="00803DBA" w:rsidRDefault="004621D3" w:rsidP="004621D3">
      <w:pPr>
        <w:pStyle w:val="Prrafodelista"/>
        <w:numPr>
          <w:ilvl w:val="0"/>
          <w:numId w:val="5"/>
        </w:numPr>
        <w:spacing w:after="0" w:line="240" w:lineRule="auto"/>
        <w:jc w:val="both"/>
        <w:rPr>
          <w:rFonts w:ascii="Arial" w:hAnsi="Arial" w:cs="Arial"/>
          <w:lang w:val="es-ES_tradnl"/>
        </w:rPr>
      </w:pPr>
      <w:r w:rsidRPr="00803DBA">
        <w:rPr>
          <w:rFonts w:ascii="Arial" w:hAnsi="Arial" w:cs="Arial"/>
          <w:b/>
          <w:sz w:val="24"/>
          <w:szCs w:val="24"/>
          <w:u w:val="single"/>
          <w:lang w:val="es-ES_tradnl"/>
        </w:rPr>
        <w:t>Consultar Materias:</w:t>
      </w:r>
      <w:r w:rsidRPr="00803DBA">
        <w:rPr>
          <w:rFonts w:ascii="Arial" w:hAnsi="Arial" w:cs="Arial"/>
          <w:b/>
          <w:sz w:val="24"/>
          <w:szCs w:val="24"/>
          <w:lang w:val="es-ES_tradnl"/>
        </w:rPr>
        <w:t xml:space="preserve"> </w:t>
      </w:r>
      <w:r w:rsidRPr="00803DBA">
        <w:rPr>
          <w:rFonts w:ascii="Arial" w:hAnsi="Arial" w:cs="Arial"/>
          <w:sz w:val="20"/>
          <w:szCs w:val="20"/>
          <w:lang w:val="es-ES_tradnl"/>
        </w:rPr>
        <w:t>Permite a los estudiantes ver las asignaciones que los docentes han publicado, descargar guía e información relevante a la materia y ver notas obtenidas en evaluaciones.</w:t>
      </w:r>
    </w:p>
    <w:p w:rsidR="004621D3" w:rsidRPr="00803DBA" w:rsidRDefault="004621D3" w:rsidP="004621D3">
      <w:pPr>
        <w:pStyle w:val="Prrafodelista"/>
        <w:numPr>
          <w:ilvl w:val="0"/>
          <w:numId w:val="5"/>
        </w:numPr>
        <w:spacing w:after="0" w:line="240" w:lineRule="auto"/>
        <w:jc w:val="both"/>
        <w:rPr>
          <w:rFonts w:ascii="Arial" w:hAnsi="Arial" w:cs="Arial"/>
          <w:lang w:val="es-ES_tradnl"/>
        </w:rPr>
      </w:pPr>
      <w:r w:rsidRPr="00803DBA">
        <w:rPr>
          <w:rFonts w:ascii="Arial" w:hAnsi="Arial" w:cs="Arial"/>
          <w:b/>
          <w:sz w:val="24"/>
          <w:szCs w:val="24"/>
          <w:u w:val="single"/>
          <w:lang w:val="es-ES_tradnl"/>
        </w:rPr>
        <w:t>Consultar Calendario de Eventos:</w:t>
      </w:r>
      <w:r w:rsidRPr="00803DBA">
        <w:rPr>
          <w:rFonts w:ascii="Arial" w:hAnsi="Arial" w:cs="Arial"/>
          <w:b/>
          <w:sz w:val="24"/>
          <w:szCs w:val="24"/>
          <w:lang w:val="es-ES_tradnl"/>
        </w:rPr>
        <w:t xml:space="preserve"> </w:t>
      </w:r>
      <w:r w:rsidRPr="00803DBA">
        <w:rPr>
          <w:rFonts w:ascii="Arial" w:hAnsi="Arial" w:cs="Arial"/>
          <w:sz w:val="20"/>
          <w:szCs w:val="20"/>
          <w:lang w:val="es-ES_tradnl"/>
        </w:rPr>
        <w:t>Muestra a los usuarios información relevante a noticias u otros eventos planificados.</w:t>
      </w:r>
    </w:p>
    <w:p w:rsidR="004621D3" w:rsidRPr="00803DBA" w:rsidRDefault="004621D3" w:rsidP="004621D3">
      <w:pPr>
        <w:pStyle w:val="Prrafodelista"/>
        <w:spacing w:after="0" w:line="240" w:lineRule="auto"/>
        <w:ind w:left="2640"/>
        <w:jc w:val="both"/>
        <w:rPr>
          <w:rFonts w:ascii="Arial" w:hAnsi="Arial" w:cs="Arial"/>
          <w:lang w:val="es-ES_tradnl"/>
        </w:rPr>
      </w:pPr>
    </w:p>
    <w:p w:rsidR="004621D3" w:rsidRPr="00803DBA" w:rsidRDefault="004621D3" w:rsidP="004621D3">
      <w:pPr>
        <w:pStyle w:val="Ttulo3"/>
        <w:keepNext w:val="0"/>
        <w:widowControl w:val="0"/>
        <w:spacing w:before="120"/>
        <w:rPr>
          <w:lang w:val="es-ES_tradnl"/>
        </w:rPr>
      </w:pPr>
      <w:bookmarkStart w:id="24" w:name="_Toc324333363"/>
      <w:r w:rsidRPr="00803DBA">
        <w:rPr>
          <w:lang w:val="es-ES_tradnl"/>
        </w:rPr>
        <w:t>Requisito funcional 3</w:t>
      </w:r>
      <w:bookmarkEnd w:id="24"/>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b/>
          <w:sz w:val="24"/>
          <w:szCs w:val="24"/>
          <w:lang w:val="es-ES_tradnl"/>
        </w:rPr>
        <w:t xml:space="preserve">Registrar Usuarios: </w:t>
      </w:r>
      <w:r w:rsidRPr="00803DBA">
        <w:rPr>
          <w:rFonts w:ascii="Arial" w:hAnsi="Arial" w:cs="Arial"/>
          <w:sz w:val="20"/>
          <w:szCs w:val="20"/>
          <w:lang w:val="es-ES_tradnl"/>
        </w:rPr>
        <w:t>El sistema</w:t>
      </w:r>
      <w:r w:rsidRPr="00803DBA">
        <w:rPr>
          <w:rFonts w:ascii="Arial" w:hAnsi="Arial" w:cs="Arial"/>
          <w:b/>
          <w:sz w:val="20"/>
          <w:szCs w:val="20"/>
          <w:lang w:val="es-ES_tradnl"/>
        </w:rPr>
        <w:t xml:space="preserve"> </w:t>
      </w:r>
      <w:r w:rsidRPr="00803DBA">
        <w:rPr>
          <w:rFonts w:ascii="Arial" w:hAnsi="Arial" w:cs="Arial"/>
          <w:sz w:val="20"/>
          <w:szCs w:val="20"/>
          <w:lang w:val="es-ES_tradnl"/>
        </w:rPr>
        <w:t>permitirá al usuario (estudiante, docente y Administrador) registrarse. El usuario debe suministrar datos como: CI, Nombre, Apellido, E-mail,  Usuario y Password.</w:t>
      </w:r>
    </w:p>
    <w:p w:rsidR="004621D3" w:rsidRPr="00803DBA" w:rsidRDefault="004621D3" w:rsidP="004621D3">
      <w:pPr>
        <w:pStyle w:val="Prrafodelista"/>
        <w:spacing w:line="240" w:lineRule="auto"/>
        <w:ind w:left="1920"/>
        <w:jc w:val="both"/>
        <w:rPr>
          <w:rFonts w:ascii="Arial" w:hAnsi="Arial" w:cs="Arial"/>
          <w:lang w:val="es-ES_tradnl"/>
        </w:rPr>
      </w:pPr>
    </w:p>
    <w:p w:rsidR="004621D3" w:rsidRPr="00803DBA" w:rsidRDefault="004621D3" w:rsidP="004621D3">
      <w:pPr>
        <w:pStyle w:val="Ttulo3"/>
        <w:keepNext w:val="0"/>
        <w:widowControl w:val="0"/>
        <w:spacing w:before="120"/>
        <w:rPr>
          <w:lang w:val="es-ES_tradnl"/>
        </w:rPr>
      </w:pPr>
      <w:bookmarkStart w:id="25" w:name="_Toc324333364"/>
      <w:r w:rsidRPr="00803DBA">
        <w:rPr>
          <w:lang w:val="es-ES_tradnl"/>
        </w:rPr>
        <w:t>Requisito funcional 4</w:t>
      </w:r>
      <w:bookmarkEnd w:id="25"/>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after="0" w:line="240" w:lineRule="auto"/>
        <w:jc w:val="both"/>
        <w:rPr>
          <w:rFonts w:ascii="Arial" w:hAnsi="Arial" w:cs="Arial"/>
          <w:lang w:val="es-ES_tradnl"/>
        </w:rPr>
      </w:pPr>
      <w:r w:rsidRPr="00803DBA">
        <w:rPr>
          <w:rFonts w:ascii="Arial" w:hAnsi="Arial" w:cs="Arial"/>
          <w:b/>
          <w:sz w:val="24"/>
          <w:szCs w:val="24"/>
          <w:lang w:val="es-ES_tradnl"/>
        </w:rPr>
        <w:t xml:space="preserve">Modificar: </w:t>
      </w:r>
      <w:r w:rsidRPr="00803DBA">
        <w:rPr>
          <w:rFonts w:ascii="Arial" w:hAnsi="Arial" w:cs="Arial"/>
          <w:sz w:val="20"/>
          <w:szCs w:val="20"/>
          <w:lang w:val="es-ES_tradnl"/>
        </w:rPr>
        <w:t>Permite al administrador modificar datos de los usuarios, materias y cuentas creadas.</w:t>
      </w:r>
    </w:p>
    <w:p w:rsidR="004621D3" w:rsidRPr="00803DBA" w:rsidRDefault="004621D3" w:rsidP="004621D3">
      <w:pPr>
        <w:pStyle w:val="Normalindentado3"/>
        <w:ind w:left="0"/>
        <w:rPr>
          <w:rFonts w:cs="Arial"/>
          <w:lang w:val="es-ES_tradnl"/>
        </w:rPr>
      </w:pPr>
    </w:p>
    <w:p w:rsidR="004621D3" w:rsidRPr="00803DBA" w:rsidRDefault="004621D3" w:rsidP="004621D3">
      <w:pPr>
        <w:pStyle w:val="Ttulo3"/>
        <w:ind w:left="1920"/>
        <w:rPr>
          <w:lang w:val="es-ES_tradnl"/>
        </w:rPr>
      </w:pPr>
      <w:bookmarkStart w:id="26" w:name="_Toc324333365"/>
      <w:r w:rsidRPr="00803DBA">
        <w:rPr>
          <w:lang w:val="es-ES_tradnl"/>
        </w:rPr>
        <w:t>Requisito funcional 5</w:t>
      </w:r>
      <w:bookmarkEnd w:id="26"/>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b/>
          <w:sz w:val="24"/>
          <w:szCs w:val="24"/>
          <w:lang w:val="es-ES_tradnl"/>
        </w:rPr>
        <w:t xml:space="preserve">Gestionar Aula virtual: </w:t>
      </w:r>
      <w:r w:rsidRPr="00803DBA">
        <w:rPr>
          <w:rFonts w:ascii="Arial" w:hAnsi="Arial" w:cs="Arial"/>
          <w:sz w:val="20"/>
          <w:szCs w:val="20"/>
          <w:lang w:val="es-ES_tradnl"/>
        </w:rPr>
        <w:t>Permite información referente al aula virtual.</w:t>
      </w:r>
    </w:p>
    <w:p w:rsidR="004621D3" w:rsidRPr="00803DBA" w:rsidRDefault="004621D3" w:rsidP="004621D3">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 xml:space="preserve">Crear Cursos: </w:t>
      </w:r>
      <w:r w:rsidRPr="00803DBA">
        <w:rPr>
          <w:rFonts w:ascii="Arial" w:hAnsi="Arial" w:cs="Arial"/>
          <w:sz w:val="20"/>
          <w:szCs w:val="20"/>
          <w:lang w:val="es-ES_tradnl"/>
        </w:rPr>
        <w:t>Permite al docente una vez que haya accedido con su cuenta al aula virtual, crear su materia y suministrar información relevante al mismo a los estudiantes, manteniendo una comunicación activa.</w:t>
      </w:r>
    </w:p>
    <w:p w:rsidR="004621D3" w:rsidRPr="00803DBA" w:rsidRDefault="004621D3" w:rsidP="004621D3">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lastRenderedPageBreak/>
        <w:t xml:space="preserve">Registrar Estudiante: </w:t>
      </w:r>
      <w:r w:rsidRPr="00803DBA">
        <w:rPr>
          <w:rFonts w:ascii="Arial" w:hAnsi="Arial" w:cs="Arial"/>
          <w:sz w:val="20"/>
          <w:szCs w:val="20"/>
          <w:lang w:val="es-ES_tradnl"/>
        </w:rPr>
        <w:t>El estudiante deberá suministrar su cédula de identidad y nombre juntamente con una contraseña para poder incluirse en una materia.</w:t>
      </w:r>
    </w:p>
    <w:p w:rsidR="004621D3" w:rsidRPr="00803DBA" w:rsidRDefault="004621D3" w:rsidP="004621D3">
      <w:pPr>
        <w:pStyle w:val="Prrafodelista"/>
        <w:numPr>
          <w:ilvl w:val="0"/>
          <w:numId w:val="8"/>
        </w:numPr>
        <w:spacing w:line="240" w:lineRule="auto"/>
        <w:jc w:val="both"/>
        <w:rPr>
          <w:rFonts w:ascii="Arial" w:hAnsi="Arial" w:cs="Arial"/>
          <w:b/>
          <w:lang w:val="es-ES_tradnl"/>
        </w:rPr>
      </w:pPr>
      <w:r w:rsidRPr="00803DBA">
        <w:rPr>
          <w:rFonts w:ascii="Arial" w:hAnsi="Arial" w:cs="Arial"/>
          <w:b/>
          <w:lang w:val="es-ES_tradnl"/>
        </w:rPr>
        <w:t xml:space="preserve">Aula Virtual: </w:t>
      </w:r>
      <w:r w:rsidRPr="00803DBA">
        <w:rPr>
          <w:rFonts w:ascii="Arial" w:hAnsi="Arial" w:cs="Arial"/>
          <w:sz w:val="20"/>
          <w:szCs w:val="20"/>
          <w:lang w:val="es-ES_tradnl"/>
        </w:rPr>
        <w:t xml:space="preserve">El estudiante deberá </w:t>
      </w:r>
      <w:r>
        <w:rPr>
          <w:rFonts w:ascii="Arial" w:hAnsi="Arial" w:cs="Arial"/>
          <w:sz w:val="20"/>
          <w:szCs w:val="20"/>
          <w:lang w:val="es-ES_tradnl"/>
        </w:rPr>
        <w:t xml:space="preserve">registrarse ingresando </w:t>
      </w:r>
      <w:r w:rsidRPr="00803DBA">
        <w:rPr>
          <w:rFonts w:ascii="Arial" w:hAnsi="Arial" w:cs="Arial"/>
          <w:sz w:val="20"/>
          <w:szCs w:val="20"/>
          <w:lang w:val="es-ES_tradnl"/>
        </w:rPr>
        <w:t>u</w:t>
      </w:r>
      <w:r>
        <w:rPr>
          <w:rFonts w:ascii="Arial" w:hAnsi="Arial" w:cs="Arial"/>
          <w:sz w:val="20"/>
          <w:szCs w:val="20"/>
          <w:lang w:val="es-ES_tradnl"/>
        </w:rPr>
        <w:t>n</w:t>
      </w:r>
      <w:r w:rsidRPr="00803DBA">
        <w:rPr>
          <w:rFonts w:ascii="Arial" w:hAnsi="Arial" w:cs="Arial"/>
          <w:sz w:val="20"/>
          <w:szCs w:val="20"/>
          <w:lang w:val="es-ES_tradnl"/>
        </w:rPr>
        <w:t xml:space="preserve"> nombre</w:t>
      </w:r>
      <w:r>
        <w:rPr>
          <w:rFonts w:ascii="Arial" w:hAnsi="Arial" w:cs="Arial"/>
          <w:sz w:val="20"/>
          <w:szCs w:val="20"/>
          <w:lang w:val="es-ES_tradnl"/>
        </w:rPr>
        <w:t xml:space="preserve"> de usuario</w:t>
      </w:r>
      <w:r w:rsidRPr="00803DBA">
        <w:rPr>
          <w:rFonts w:ascii="Arial" w:hAnsi="Arial" w:cs="Arial"/>
          <w:sz w:val="20"/>
          <w:szCs w:val="20"/>
          <w:lang w:val="es-ES_tradnl"/>
        </w:rPr>
        <w:t xml:space="preserve"> juntamente con una contraseña para poder </w:t>
      </w:r>
      <w:r>
        <w:rPr>
          <w:rFonts w:ascii="Arial" w:hAnsi="Arial" w:cs="Arial"/>
          <w:sz w:val="20"/>
          <w:szCs w:val="20"/>
          <w:lang w:val="es-ES_tradnl"/>
        </w:rPr>
        <w:t>ingresar</w:t>
      </w:r>
      <w:r w:rsidRPr="00803DBA">
        <w:rPr>
          <w:rFonts w:ascii="Arial" w:hAnsi="Arial" w:cs="Arial"/>
          <w:sz w:val="20"/>
          <w:szCs w:val="20"/>
          <w:lang w:val="es-ES_tradnl"/>
        </w:rPr>
        <w:t xml:space="preserve"> en el sistema.</w:t>
      </w:r>
    </w:p>
    <w:p w:rsidR="004621D3" w:rsidRPr="00803DBA" w:rsidRDefault="004621D3" w:rsidP="004621D3">
      <w:pPr>
        <w:pStyle w:val="Prrafodelista"/>
        <w:numPr>
          <w:ilvl w:val="0"/>
          <w:numId w:val="8"/>
        </w:numPr>
        <w:spacing w:line="240" w:lineRule="auto"/>
        <w:jc w:val="both"/>
        <w:rPr>
          <w:rFonts w:ascii="Arial" w:hAnsi="Arial" w:cs="Arial"/>
          <w:lang w:val="es-ES_tradnl"/>
        </w:rPr>
      </w:pPr>
      <w:r w:rsidRPr="00803DBA">
        <w:rPr>
          <w:rFonts w:ascii="Arial" w:hAnsi="Arial" w:cs="Arial"/>
          <w:b/>
          <w:lang w:val="es-ES_tradnl"/>
        </w:rPr>
        <w:t xml:space="preserve">Materia: </w:t>
      </w:r>
      <w:r w:rsidRPr="00803DBA">
        <w:rPr>
          <w:rFonts w:ascii="Arial" w:hAnsi="Arial" w:cs="Arial"/>
          <w:sz w:val="20"/>
          <w:szCs w:val="20"/>
          <w:lang w:val="es-ES_tradnl"/>
        </w:rPr>
        <w:t>El estudiante deberá colocar la contraseña suministrada por el docente para quedar inscrito en la materia.</w:t>
      </w:r>
    </w:p>
    <w:p w:rsidR="004621D3" w:rsidRPr="00803DBA" w:rsidRDefault="004621D3" w:rsidP="004621D3">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 xml:space="preserve">Consultar cursos: </w:t>
      </w:r>
      <w:r w:rsidRPr="00803DBA">
        <w:rPr>
          <w:rFonts w:ascii="Arial" w:hAnsi="Arial" w:cs="Arial"/>
          <w:sz w:val="20"/>
          <w:szCs w:val="20"/>
          <w:lang w:val="es-ES_tradnl"/>
        </w:rPr>
        <w:t>Permite a los estudiantes  ver información de actividades pendientes y notas de evaluaciones realizadas.</w:t>
      </w:r>
    </w:p>
    <w:p w:rsidR="004621D3" w:rsidRPr="00803DBA" w:rsidRDefault="004621D3" w:rsidP="004621D3">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 xml:space="preserve">Descargas: </w:t>
      </w:r>
      <w:r w:rsidRPr="00803DBA">
        <w:rPr>
          <w:rFonts w:ascii="Arial" w:hAnsi="Arial" w:cs="Arial"/>
          <w:sz w:val="20"/>
          <w:szCs w:val="20"/>
          <w:lang w:val="es-ES_tradnl"/>
        </w:rPr>
        <w:t>Permite a los estudiantes descargar guías e información relevante a las materias que cursa solo si se encuentra inscrito en ellas.</w:t>
      </w:r>
    </w:p>
    <w:p w:rsidR="004621D3" w:rsidRPr="00803DBA" w:rsidRDefault="004621D3" w:rsidP="004621D3">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 xml:space="preserve">Foros: </w:t>
      </w:r>
      <w:r w:rsidRPr="00803DBA">
        <w:rPr>
          <w:rFonts w:ascii="Arial" w:hAnsi="Arial" w:cs="Arial"/>
          <w:sz w:val="20"/>
          <w:szCs w:val="20"/>
          <w:lang w:val="es-ES_tradnl"/>
        </w:rPr>
        <w:t>El estudiante podrá mantener una discusión y ver información sobre un tema determinado por el docente.</w:t>
      </w:r>
    </w:p>
    <w:p w:rsidR="004621D3" w:rsidRPr="00803DBA" w:rsidRDefault="004621D3" w:rsidP="004621D3">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Permite la interacción y discusión de usuarios sobre temas ya antes planteado.</w:t>
      </w:r>
    </w:p>
    <w:p w:rsidR="004621D3" w:rsidRPr="00803DBA" w:rsidRDefault="004621D3" w:rsidP="004621D3">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Planteamiento de temas sobre alguna tarea o problema a desarrollar.</w:t>
      </w:r>
    </w:p>
    <w:p w:rsidR="004621D3" w:rsidRPr="00803DBA" w:rsidRDefault="004621D3" w:rsidP="004621D3">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Permite subir archivos y documentos</w:t>
      </w:r>
      <w:r>
        <w:rPr>
          <w:rFonts w:ascii="Arial" w:hAnsi="Arial" w:cs="Arial"/>
          <w:sz w:val="20"/>
          <w:szCs w:val="20"/>
          <w:lang w:val="es-ES_tradnl"/>
        </w:rPr>
        <w:t xml:space="preserve"> vinculados a un link </w:t>
      </w:r>
      <w:r w:rsidRPr="00803DBA">
        <w:rPr>
          <w:rFonts w:ascii="Arial" w:hAnsi="Arial" w:cs="Arial"/>
          <w:sz w:val="20"/>
          <w:szCs w:val="20"/>
          <w:lang w:val="es-ES_tradnl"/>
        </w:rPr>
        <w:t>para</w:t>
      </w:r>
      <w:r>
        <w:rPr>
          <w:rFonts w:ascii="Arial" w:hAnsi="Arial" w:cs="Arial"/>
          <w:sz w:val="20"/>
          <w:szCs w:val="20"/>
          <w:lang w:val="es-ES_tradnl"/>
        </w:rPr>
        <w:t xml:space="preserve"> descargar y para tener </w:t>
      </w:r>
      <w:r w:rsidRPr="00803DBA">
        <w:rPr>
          <w:rFonts w:ascii="Arial" w:hAnsi="Arial" w:cs="Arial"/>
          <w:sz w:val="20"/>
          <w:szCs w:val="20"/>
          <w:lang w:val="es-ES_tradnl"/>
        </w:rPr>
        <w:t>una mejor comunicación e interacción entre los usuarios</w:t>
      </w:r>
    </w:p>
    <w:p w:rsidR="004621D3" w:rsidRPr="00803DBA" w:rsidRDefault="004621D3" w:rsidP="004621D3">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Los usuarios que participaran en el foro tendrán que haberse inscrito anteriormente en la materia</w:t>
      </w:r>
    </w:p>
    <w:p w:rsidR="004621D3" w:rsidRPr="00803DBA" w:rsidRDefault="004621D3" w:rsidP="004621D3">
      <w:pPr>
        <w:pStyle w:val="Ttulo3"/>
        <w:rPr>
          <w:lang w:val="es-ES_tradnl"/>
        </w:rPr>
      </w:pPr>
      <w:bookmarkStart w:id="27" w:name="_Toc324333366"/>
      <w:r w:rsidRPr="00803DBA">
        <w:rPr>
          <w:lang w:val="es-ES_tradnl"/>
        </w:rPr>
        <w:t>Requisito funcional 6</w:t>
      </w:r>
      <w:bookmarkEnd w:id="27"/>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Integración de Componentes:</w:t>
      </w:r>
      <w:r w:rsidRPr="00803DBA">
        <w:rPr>
          <w:rFonts w:ascii="Arial" w:hAnsi="Arial" w:cs="Arial"/>
          <w:sz w:val="24"/>
          <w:szCs w:val="24"/>
          <w:lang w:val="es-ES_tradnl"/>
        </w:rPr>
        <w:t xml:space="preserve"> </w:t>
      </w:r>
      <w:r w:rsidRPr="00803DBA">
        <w:rPr>
          <w:rFonts w:ascii="Arial" w:hAnsi="Arial" w:cs="Arial"/>
          <w:sz w:val="20"/>
          <w:szCs w:val="20"/>
          <w:lang w:val="es-ES_tradnl"/>
        </w:rPr>
        <w:t>El componente de inventario junto con el moodle deberá integrarse al sistema de información web proporcionando los recursos necesarios, con el propósito de que la interacción con los usuarios sea provechosa en la administración de la información académica.</w:t>
      </w:r>
    </w:p>
    <w:p w:rsidR="004621D3" w:rsidRPr="00803DBA" w:rsidRDefault="004621D3" w:rsidP="004621D3">
      <w:pPr>
        <w:pStyle w:val="Ttulo3"/>
        <w:rPr>
          <w:lang w:val="es-ES_tradnl"/>
        </w:rPr>
      </w:pPr>
      <w:bookmarkStart w:id="28" w:name="_Toc324333367"/>
      <w:r w:rsidRPr="00803DBA">
        <w:rPr>
          <w:lang w:val="es-ES_tradnl"/>
        </w:rPr>
        <w:t>Requisito funcional 7</w:t>
      </w:r>
      <w:bookmarkEnd w:id="28"/>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 xml:space="preserve">Gestionar Reportes: </w:t>
      </w:r>
      <w:r w:rsidRPr="00803DBA">
        <w:rPr>
          <w:rFonts w:ascii="Arial" w:hAnsi="Arial" w:cs="Arial"/>
          <w:sz w:val="20"/>
          <w:szCs w:val="20"/>
          <w:lang w:val="es-ES_tradnl"/>
        </w:rPr>
        <w:t>Permite al administrador imprimir reportes de los eventos a realizar o concluidos, así como también, ver listados de estudiantes por materias, docentes activos, entre otros.</w:t>
      </w:r>
    </w:p>
    <w:p w:rsidR="004621D3" w:rsidRPr="00803DBA" w:rsidRDefault="004621D3" w:rsidP="004621D3">
      <w:pPr>
        <w:pStyle w:val="Ttulo3"/>
        <w:rPr>
          <w:lang w:val="es-ES_tradnl"/>
        </w:rPr>
      </w:pPr>
      <w:bookmarkStart w:id="29" w:name="_Toc324333368"/>
      <w:r w:rsidRPr="00803DBA">
        <w:rPr>
          <w:lang w:val="es-ES_tradnl"/>
        </w:rPr>
        <w:t>Requisito funcional 8</w:t>
      </w:r>
      <w:bookmarkEnd w:id="29"/>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 xml:space="preserve">Acreditar: </w:t>
      </w:r>
      <w:r w:rsidRPr="00803DBA">
        <w:rPr>
          <w:rFonts w:ascii="Arial" w:hAnsi="Arial" w:cs="Arial"/>
          <w:sz w:val="20"/>
          <w:szCs w:val="20"/>
          <w:lang w:val="es-ES_tradnl"/>
        </w:rPr>
        <w:t>Permite al administrador y docente dar constancia de que el estudiante participo y concluyó el curso o evento el que se encontraba inscrito.</w:t>
      </w:r>
      <w:r w:rsidRPr="00803DBA">
        <w:rPr>
          <w:rFonts w:ascii="Arial" w:hAnsi="Arial" w:cs="Arial"/>
          <w:sz w:val="24"/>
          <w:szCs w:val="24"/>
          <w:lang w:val="es-ES_tradnl"/>
        </w:rPr>
        <w:t xml:space="preserve"> </w:t>
      </w:r>
    </w:p>
    <w:p w:rsidR="004621D3" w:rsidRPr="00803DBA" w:rsidRDefault="004621D3" w:rsidP="004621D3">
      <w:pPr>
        <w:pStyle w:val="Ttulo3"/>
        <w:rPr>
          <w:lang w:val="es-ES_tradnl"/>
        </w:rPr>
      </w:pPr>
      <w:bookmarkStart w:id="30" w:name="_Toc324333369"/>
      <w:r w:rsidRPr="00803DBA">
        <w:rPr>
          <w:lang w:val="es-ES_tradnl"/>
        </w:rPr>
        <w:t>Requisito funcional 9</w:t>
      </w:r>
      <w:bookmarkEnd w:id="30"/>
      <w:r w:rsidRPr="00803DBA">
        <w:rPr>
          <w:lang w:val="es-ES_tradnl"/>
        </w:rPr>
        <w:t xml:space="preserve"> </w:t>
      </w:r>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lastRenderedPageBreak/>
        <w:t>Auditoría:</w:t>
      </w:r>
      <w:r w:rsidRPr="00803DBA">
        <w:rPr>
          <w:rFonts w:ascii="Arial" w:hAnsi="Arial" w:cs="Arial"/>
          <w:lang w:val="es-ES_tradnl"/>
        </w:rPr>
        <w:t xml:space="preserve"> </w:t>
      </w:r>
      <w:r w:rsidRPr="00803DBA">
        <w:rPr>
          <w:rFonts w:ascii="Arial" w:hAnsi="Arial" w:cs="Arial"/>
          <w:sz w:val="20"/>
          <w:szCs w:val="20"/>
          <w:lang w:val="es-ES_tradnl"/>
        </w:rPr>
        <w:t>Evaluar y analizar los procesos del sistema, proponiendo solución de problemas existentes dentro del sistema utilizado</w:t>
      </w:r>
    </w:p>
    <w:p w:rsidR="004621D3" w:rsidRPr="00803DBA" w:rsidRDefault="004621D3" w:rsidP="004621D3">
      <w:pPr>
        <w:pStyle w:val="Ttulo2"/>
        <w:keepNext w:val="0"/>
        <w:widowControl w:val="0"/>
        <w:spacing w:before="120"/>
        <w:rPr>
          <w:lang w:val="es-ES_tradnl"/>
        </w:rPr>
      </w:pPr>
      <w:bookmarkStart w:id="31" w:name="_Toc33238257"/>
      <w:bookmarkStart w:id="32" w:name="_Toc324333370"/>
      <w:r w:rsidRPr="00803DBA">
        <w:rPr>
          <w:lang w:val="es-ES_tradnl"/>
        </w:rPr>
        <w:t>Requisitos no funcionales</w:t>
      </w:r>
      <w:bookmarkEnd w:id="31"/>
      <w:bookmarkEnd w:id="32"/>
    </w:p>
    <w:p w:rsidR="004621D3" w:rsidRPr="00803DBA" w:rsidRDefault="004621D3" w:rsidP="004621D3">
      <w:pPr>
        <w:pStyle w:val="Ttulo3"/>
        <w:keepNext w:val="0"/>
        <w:widowControl w:val="0"/>
        <w:spacing w:before="120"/>
        <w:rPr>
          <w:lang w:val="es-ES_tradnl"/>
        </w:rPr>
      </w:pPr>
      <w:bookmarkStart w:id="33" w:name="_Toc33238258"/>
      <w:bookmarkStart w:id="34" w:name="_Toc324333371"/>
      <w:r w:rsidRPr="00803DBA">
        <w:rPr>
          <w:lang w:val="es-ES_tradnl"/>
        </w:rPr>
        <w:t>Requisitos de rendimiento</w:t>
      </w:r>
      <w:bookmarkEnd w:id="33"/>
      <w:bookmarkEnd w:id="34"/>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sz w:val="20"/>
          <w:szCs w:val="20"/>
          <w:lang w:val="es-ES_tradnl"/>
        </w:rPr>
        <w:t>Garantizar que el diseño de las consultas u otro proceso no afecte el desempeño de la base de datos, ni considerablemente el tráfico de la red.</w:t>
      </w:r>
    </w:p>
    <w:p w:rsidR="004621D3" w:rsidRPr="00803DBA" w:rsidRDefault="004621D3" w:rsidP="004621D3">
      <w:pPr>
        <w:pStyle w:val="Ttulo3"/>
        <w:keepNext w:val="0"/>
        <w:widowControl w:val="0"/>
        <w:spacing w:before="120"/>
        <w:rPr>
          <w:lang w:val="es-ES_tradnl"/>
        </w:rPr>
      </w:pPr>
      <w:bookmarkStart w:id="35" w:name="_Toc33238259"/>
      <w:bookmarkStart w:id="36" w:name="_Toc324333372"/>
      <w:r w:rsidRPr="00803DBA">
        <w:rPr>
          <w:lang w:val="es-ES_tradnl"/>
        </w:rPr>
        <w:t>Seguridad</w:t>
      </w:r>
      <w:bookmarkEnd w:id="35"/>
      <w:bookmarkEnd w:id="36"/>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4"/>
        </w:numPr>
        <w:spacing w:line="240" w:lineRule="auto"/>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4621D3" w:rsidRPr="00803DBA" w:rsidRDefault="004621D3" w:rsidP="004621D3">
      <w:pPr>
        <w:pStyle w:val="Prrafodelista"/>
        <w:numPr>
          <w:ilvl w:val="0"/>
          <w:numId w:val="4"/>
        </w:numPr>
        <w:spacing w:line="240" w:lineRule="auto"/>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rsidR="004621D3" w:rsidRPr="00803DBA" w:rsidRDefault="004621D3" w:rsidP="004621D3">
      <w:pPr>
        <w:pStyle w:val="Prrafodelista"/>
        <w:numPr>
          <w:ilvl w:val="0"/>
          <w:numId w:val="4"/>
        </w:numPr>
        <w:spacing w:line="240" w:lineRule="auto"/>
        <w:jc w:val="both"/>
        <w:rPr>
          <w:rFonts w:ascii="Arial" w:hAnsi="Arial" w:cs="Arial"/>
          <w:color w:val="000000"/>
          <w:sz w:val="20"/>
          <w:szCs w:val="20"/>
          <w:lang w:val="es-ES_tradnl"/>
        </w:rPr>
      </w:pPr>
      <w:r w:rsidRPr="00803DBA">
        <w:rPr>
          <w:rFonts w:ascii="Arial" w:hAnsi="Arial" w:cs="Arial"/>
          <w:sz w:val="20"/>
          <w:szCs w:val="20"/>
          <w:lang w:val="es-ES_tradnl"/>
        </w:rPr>
        <w:t>Facilidades y controles para permitir el acceso a la información al personal autorizado a través de Internet,  con la intención de consultar y subir información pertinente para cada una de ellas.</w:t>
      </w:r>
    </w:p>
    <w:p w:rsidR="004621D3" w:rsidRPr="00803DBA" w:rsidRDefault="004621D3" w:rsidP="004621D3">
      <w:pPr>
        <w:pStyle w:val="Ttulo3"/>
        <w:keepNext w:val="0"/>
        <w:widowControl w:val="0"/>
        <w:spacing w:before="120"/>
        <w:rPr>
          <w:lang w:val="es-ES_tradnl"/>
        </w:rPr>
      </w:pPr>
      <w:bookmarkStart w:id="37" w:name="_Toc33238260"/>
      <w:bookmarkStart w:id="38" w:name="_Toc324333373"/>
      <w:r w:rsidRPr="00803DBA">
        <w:rPr>
          <w:lang w:val="es-ES_tradnl"/>
        </w:rPr>
        <w:t>Fiabilidad</w:t>
      </w:r>
      <w:bookmarkEnd w:id="37"/>
      <w:bookmarkEnd w:id="38"/>
    </w:p>
    <w:p w:rsidR="004621D3" w:rsidRPr="00803DBA" w:rsidRDefault="004621D3" w:rsidP="004621D3">
      <w:pPr>
        <w:pStyle w:val="Normalindentado3"/>
        <w:rPr>
          <w:rFonts w:cs="Arial"/>
          <w:szCs w:val="20"/>
          <w:lang w:val="es-ES_tradnl"/>
        </w:rPr>
      </w:pPr>
    </w:p>
    <w:p w:rsidR="004621D3" w:rsidRPr="00803DBA" w:rsidRDefault="004621D3" w:rsidP="004621D3">
      <w:pPr>
        <w:pStyle w:val="Prrafodelista"/>
        <w:numPr>
          <w:ilvl w:val="0"/>
          <w:numId w:val="10"/>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rsidR="004621D3" w:rsidRPr="00803DBA" w:rsidRDefault="004621D3" w:rsidP="004621D3">
      <w:pPr>
        <w:pStyle w:val="Prrafodelista"/>
        <w:numPr>
          <w:ilvl w:val="0"/>
          <w:numId w:val="10"/>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La interfaz de usuario debe ajustarse a las características de la web de la institución, dentro de la cual estará incorporado el sistema de gestión de procesos y el inventario</w:t>
      </w:r>
    </w:p>
    <w:p w:rsidR="004621D3" w:rsidRPr="00803DBA" w:rsidRDefault="004621D3" w:rsidP="004621D3">
      <w:pPr>
        <w:pStyle w:val="Normalindentado3"/>
        <w:ind w:left="1920"/>
        <w:rPr>
          <w:rFonts w:cs="Arial"/>
          <w:lang w:val="es-ES_tradnl"/>
        </w:rPr>
      </w:pPr>
    </w:p>
    <w:p w:rsidR="004621D3" w:rsidRPr="00803DBA" w:rsidRDefault="004621D3" w:rsidP="004621D3">
      <w:pPr>
        <w:pStyle w:val="Ttulo3"/>
        <w:keepNext w:val="0"/>
        <w:widowControl w:val="0"/>
        <w:spacing w:before="120"/>
        <w:rPr>
          <w:lang w:val="es-ES_tradnl"/>
        </w:rPr>
      </w:pPr>
      <w:bookmarkStart w:id="39" w:name="_Toc33238261"/>
      <w:bookmarkStart w:id="40" w:name="_Toc324333374"/>
      <w:r w:rsidRPr="00803DBA">
        <w:rPr>
          <w:lang w:val="es-ES_tradnl"/>
        </w:rPr>
        <w:t>Disponibilidad</w:t>
      </w:r>
      <w:bookmarkEnd w:id="39"/>
      <w:bookmarkEnd w:id="40"/>
    </w:p>
    <w:p w:rsidR="004621D3" w:rsidRPr="00803DBA" w:rsidRDefault="004621D3" w:rsidP="004621D3">
      <w:pPr>
        <w:pStyle w:val="Normalindentado3"/>
        <w:rPr>
          <w:rFonts w:cs="Arial"/>
          <w:lang w:val="es-ES_tradnl"/>
        </w:rPr>
      </w:pPr>
    </w:p>
    <w:p w:rsidR="004621D3" w:rsidRPr="00803DBA" w:rsidRDefault="004621D3" w:rsidP="004621D3">
      <w:pPr>
        <w:pStyle w:val="Sinespaciado"/>
        <w:numPr>
          <w:ilvl w:val="0"/>
          <w:numId w:val="9"/>
        </w:numPr>
        <w:jc w:val="both"/>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4621D3" w:rsidRPr="00803DBA" w:rsidRDefault="004621D3" w:rsidP="004621D3">
      <w:pPr>
        <w:pStyle w:val="Normalindentado3"/>
        <w:ind w:left="1920"/>
        <w:rPr>
          <w:rFonts w:cs="Arial"/>
          <w:lang w:val="es-ES_tradnl"/>
        </w:rPr>
      </w:pPr>
    </w:p>
    <w:p w:rsidR="004621D3" w:rsidRPr="00803DBA" w:rsidRDefault="004621D3" w:rsidP="004621D3">
      <w:pPr>
        <w:pStyle w:val="Ttulo3"/>
        <w:keepNext w:val="0"/>
        <w:widowControl w:val="0"/>
        <w:spacing w:before="120"/>
        <w:rPr>
          <w:lang w:val="es-ES_tradnl"/>
        </w:rPr>
      </w:pPr>
      <w:bookmarkStart w:id="41" w:name="_Toc33238262"/>
      <w:bookmarkStart w:id="42" w:name="_Toc324333375"/>
      <w:r w:rsidRPr="00803DBA">
        <w:rPr>
          <w:lang w:val="es-ES_tradnl"/>
        </w:rPr>
        <w:t>Mantenibilidad</w:t>
      </w:r>
      <w:bookmarkEnd w:id="41"/>
      <w:bookmarkEnd w:id="42"/>
    </w:p>
    <w:p w:rsidR="004621D3" w:rsidRPr="00803DBA" w:rsidRDefault="004621D3" w:rsidP="004621D3">
      <w:pPr>
        <w:pStyle w:val="Normalindentado3"/>
        <w:rPr>
          <w:rFonts w:cs="Arial"/>
          <w:lang w:val="es-ES_tradnl"/>
        </w:rPr>
      </w:pPr>
    </w:p>
    <w:p w:rsidR="004621D3" w:rsidRPr="00803DBA" w:rsidRDefault="004621D3" w:rsidP="004621D3">
      <w:pPr>
        <w:pStyle w:val="Prrafodelista"/>
        <w:numPr>
          <w:ilvl w:val="0"/>
          <w:numId w:val="9"/>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rsidR="004621D3" w:rsidRPr="00803DBA" w:rsidRDefault="004621D3" w:rsidP="004621D3">
      <w:pPr>
        <w:pStyle w:val="Prrafodelista"/>
        <w:spacing w:after="0" w:line="240" w:lineRule="auto"/>
        <w:ind w:left="1789"/>
        <w:jc w:val="both"/>
        <w:rPr>
          <w:rFonts w:ascii="Arial" w:hAnsi="Arial" w:cs="Arial"/>
          <w:sz w:val="20"/>
          <w:szCs w:val="20"/>
          <w:lang w:val="es-ES_tradnl"/>
        </w:rPr>
      </w:pPr>
    </w:p>
    <w:p w:rsidR="004621D3" w:rsidRPr="00803DBA" w:rsidRDefault="004621D3" w:rsidP="004621D3">
      <w:pPr>
        <w:pStyle w:val="Prrafodelista"/>
        <w:numPr>
          <w:ilvl w:val="0"/>
          <w:numId w:val="9"/>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rsidR="004621D3" w:rsidRPr="00803DBA" w:rsidRDefault="004621D3" w:rsidP="004621D3">
      <w:pPr>
        <w:pStyle w:val="Normalindentado3"/>
        <w:ind w:left="1920"/>
        <w:rPr>
          <w:rFonts w:cs="Arial"/>
          <w:lang w:val="es-ES_tradnl"/>
        </w:rPr>
      </w:pPr>
    </w:p>
    <w:p w:rsidR="004621D3" w:rsidRPr="00803DBA" w:rsidRDefault="004621D3" w:rsidP="004621D3">
      <w:pPr>
        <w:pStyle w:val="Ttulo3"/>
        <w:keepNext w:val="0"/>
        <w:widowControl w:val="0"/>
        <w:spacing w:before="120"/>
        <w:rPr>
          <w:lang w:val="es-ES_tradnl"/>
        </w:rPr>
      </w:pPr>
      <w:bookmarkStart w:id="43" w:name="_Toc33238263"/>
      <w:bookmarkStart w:id="44" w:name="_Toc324333376"/>
      <w:r w:rsidRPr="00803DBA">
        <w:rPr>
          <w:lang w:val="es-ES_tradnl"/>
        </w:rPr>
        <w:t>Portabilidad</w:t>
      </w:r>
      <w:bookmarkEnd w:id="43"/>
      <w:bookmarkEnd w:id="44"/>
    </w:p>
    <w:p w:rsidR="004621D3" w:rsidRPr="00803DBA" w:rsidRDefault="004621D3" w:rsidP="004621D3">
      <w:pPr>
        <w:pStyle w:val="Normalindentado3"/>
        <w:rPr>
          <w:lang w:val="es-ES_tradnl"/>
        </w:rPr>
      </w:pPr>
    </w:p>
    <w:p w:rsidR="004621D3" w:rsidRPr="00803DBA" w:rsidRDefault="004621D3" w:rsidP="004621D3">
      <w:pPr>
        <w:pStyle w:val="Prrafodelista"/>
        <w:numPr>
          <w:ilvl w:val="0"/>
          <w:numId w:val="11"/>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será implantado bajo la plataforma de Windows.</w:t>
      </w:r>
    </w:p>
    <w:p w:rsidR="00E86544" w:rsidRDefault="00E86544"/>
    <w:sectPr w:rsidR="00E86544" w:rsidSect="00E86544">
      <w:headerReference w:type="first" r:id="rId7"/>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63A" w:rsidRDefault="0039663A">
      <w:r>
        <w:separator/>
      </w:r>
    </w:p>
  </w:endnote>
  <w:endnote w:type="continuationSeparator" w:id="0">
    <w:p w:rsidR="0039663A" w:rsidRDefault="0039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63A" w:rsidRDefault="0039663A">
      <w:r>
        <w:separator/>
      </w:r>
    </w:p>
  </w:footnote>
  <w:footnote w:type="continuationSeparator" w:id="0">
    <w:p w:rsidR="0039663A" w:rsidRDefault="00396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86544">
      <w:tc>
        <w:tcPr>
          <w:tcW w:w="1947" w:type="dxa"/>
          <w:tcMar>
            <w:top w:w="68" w:type="dxa"/>
            <w:bottom w:w="68" w:type="dxa"/>
          </w:tcMar>
        </w:tcPr>
        <w:p w:rsidR="00E86544" w:rsidRDefault="00E86544">
          <w:pPr>
            <w:pStyle w:val="Encabezado"/>
            <w:rPr>
              <w:rFonts w:cs="Arial"/>
              <w:sz w:val="16"/>
            </w:rPr>
          </w:pPr>
          <w:r>
            <w:rPr>
              <w:rFonts w:cs="Arial"/>
              <w:b/>
              <w:bCs/>
              <w:noProof/>
              <w:color w:val="241A61"/>
            </w:rPr>
            <w:drawing>
              <wp:inline distT="0" distB="0" distL="0" distR="0">
                <wp:extent cx="1146175" cy="469265"/>
                <wp:effectExtent l="0" t="0" r="0" b="6985"/>
                <wp:docPr id="1" name="Imagen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69265"/>
                        </a:xfrm>
                        <a:prstGeom prst="rect">
                          <a:avLst/>
                        </a:prstGeom>
                        <a:noFill/>
                        <a:ln>
                          <a:noFill/>
                        </a:ln>
                      </pic:spPr>
                    </pic:pic>
                  </a:graphicData>
                </a:graphic>
              </wp:inline>
            </w:drawing>
          </w:r>
        </w:p>
      </w:tc>
      <w:tc>
        <w:tcPr>
          <w:tcW w:w="5143" w:type="dxa"/>
          <w:tcMar>
            <w:top w:w="68" w:type="dxa"/>
            <w:bottom w:w="68" w:type="dxa"/>
          </w:tcMar>
          <w:vAlign w:val="center"/>
        </w:tcPr>
        <w:p w:rsidR="00E86544" w:rsidRDefault="00E8654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86544" w:rsidRDefault="00E86544">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86544" w:rsidRDefault="00E8654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86544" w:rsidRDefault="00E8654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86544" w:rsidRDefault="00E8654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2">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7">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1">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2">
    <w:nsid w:val="5F004217"/>
    <w:multiLevelType w:val="multilevel"/>
    <w:tmpl w:val="46E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4">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5">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6">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8">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17"/>
  </w:num>
  <w:num w:numId="5">
    <w:abstractNumId w:val="10"/>
  </w:num>
  <w:num w:numId="6">
    <w:abstractNumId w:val="14"/>
  </w:num>
  <w:num w:numId="7">
    <w:abstractNumId w:val="6"/>
  </w:num>
  <w:num w:numId="8">
    <w:abstractNumId w:val="9"/>
  </w:num>
  <w:num w:numId="9">
    <w:abstractNumId w:val="2"/>
  </w:num>
  <w:num w:numId="10">
    <w:abstractNumId w:val="11"/>
  </w:num>
  <w:num w:numId="11">
    <w:abstractNumId w:val="1"/>
  </w:num>
  <w:num w:numId="12">
    <w:abstractNumId w:val="8"/>
  </w:num>
  <w:num w:numId="13">
    <w:abstractNumId w:val="4"/>
  </w:num>
  <w:num w:numId="14">
    <w:abstractNumId w:val="18"/>
  </w:num>
  <w:num w:numId="15">
    <w:abstractNumId w:val="0"/>
  </w:num>
  <w:num w:numId="16">
    <w:abstractNumId w:val="15"/>
  </w:num>
  <w:num w:numId="17">
    <w:abstractNumId w:val="7"/>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D3"/>
    <w:rsid w:val="00116219"/>
    <w:rsid w:val="00162D9F"/>
    <w:rsid w:val="00263ACF"/>
    <w:rsid w:val="0039663A"/>
    <w:rsid w:val="003A2107"/>
    <w:rsid w:val="003D1048"/>
    <w:rsid w:val="004621D3"/>
    <w:rsid w:val="005656BC"/>
    <w:rsid w:val="005B352C"/>
    <w:rsid w:val="005C7CFD"/>
    <w:rsid w:val="00741D7C"/>
    <w:rsid w:val="00823096"/>
    <w:rsid w:val="00B72BE5"/>
    <w:rsid w:val="00E86544"/>
    <w:rsid w:val="00F027B4"/>
    <w:rsid w:val="00FA61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EB322-55F1-4624-9272-86F5A91D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1D3"/>
    <w:pPr>
      <w:spacing w:after="0" w:line="240" w:lineRule="auto"/>
    </w:pPr>
    <w:rPr>
      <w:rFonts w:ascii="Arial" w:eastAsia="Times New Roman" w:hAnsi="Arial" w:cs="Times New Roman"/>
      <w:sz w:val="20"/>
      <w:szCs w:val="24"/>
      <w:lang w:eastAsia="es-ES"/>
    </w:rPr>
  </w:style>
  <w:style w:type="paragraph" w:styleId="Ttulo1">
    <w:name w:val="heading 1"/>
    <w:basedOn w:val="Normal"/>
    <w:next w:val="Normalindentado1"/>
    <w:link w:val="Ttulo1Car"/>
    <w:qFormat/>
    <w:rsid w:val="004621D3"/>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4621D3"/>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4621D3"/>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621D3"/>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4621D3"/>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4621D3"/>
    <w:rPr>
      <w:rFonts w:ascii="Arial" w:eastAsia="Times New Roman" w:hAnsi="Arial" w:cs="Arial"/>
      <w:b/>
      <w:bCs/>
      <w:sz w:val="26"/>
      <w:szCs w:val="26"/>
      <w:lang w:eastAsia="es-ES"/>
    </w:rPr>
  </w:style>
  <w:style w:type="paragraph" w:customStyle="1" w:styleId="Normalindentado1">
    <w:name w:val="Normal indentado 1"/>
    <w:basedOn w:val="Normal"/>
    <w:rsid w:val="004621D3"/>
    <w:pPr>
      <w:ind w:left="300"/>
    </w:pPr>
  </w:style>
  <w:style w:type="paragraph" w:customStyle="1" w:styleId="Normalindentado2">
    <w:name w:val="Normal indentado 2"/>
    <w:basedOn w:val="Normal"/>
    <w:rsid w:val="004621D3"/>
    <w:pPr>
      <w:ind w:left="600"/>
    </w:pPr>
  </w:style>
  <w:style w:type="paragraph" w:customStyle="1" w:styleId="Normalindentado3">
    <w:name w:val="Normal indentado 3"/>
    <w:basedOn w:val="Normal"/>
    <w:rsid w:val="004621D3"/>
    <w:pPr>
      <w:ind w:left="1200"/>
    </w:pPr>
  </w:style>
  <w:style w:type="paragraph" w:styleId="Encabezado">
    <w:name w:val="header"/>
    <w:basedOn w:val="Normal"/>
    <w:link w:val="EncabezadoCar"/>
    <w:rsid w:val="004621D3"/>
    <w:pPr>
      <w:tabs>
        <w:tab w:val="center" w:pos="4252"/>
        <w:tab w:val="right" w:pos="8504"/>
      </w:tabs>
    </w:pPr>
  </w:style>
  <w:style w:type="character" w:customStyle="1" w:styleId="EncabezadoCar">
    <w:name w:val="Encabezado Car"/>
    <w:basedOn w:val="Fuentedeprrafopredeter"/>
    <w:link w:val="Encabezado"/>
    <w:rsid w:val="004621D3"/>
    <w:rPr>
      <w:rFonts w:ascii="Arial" w:eastAsia="Times New Roman" w:hAnsi="Arial" w:cs="Times New Roman"/>
      <w:sz w:val="20"/>
      <w:szCs w:val="24"/>
      <w:lang w:eastAsia="es-ES"/>
    </w:rPr>
  </w:style>
  <w:style w:type="character" w:styleId="Nmerodepgina">
    <w:name w:val="page number"/>
    <w:basedOn w:val="Fuentedeprrafopredeter"/>
    <w:rsid w:val="004621D3"/>
  </w:style>
  <w:style w:type="paragraph" w:customStyle="1" w:styleId="guiazul">
    <w:name w:val="guiazul"/>
    <w:basedOn w:val="NormalWeb"/>
    <w:rsid w:val="004621D3"/>
    <w:rPr>
      <w:rFonts w:ascii="Arial" w:hAnsi="Arial"/>
      <w:i/>
      <w:color w:val="0000FF"/>
      <w:sz w:val="20"/>
    </w:rPr>
  </w:style>
  <w:style w:type="paragraph" w:styleId="Prrafodelista">
    <w:name w:val="List Paragraph"/>
    <w:basedOn w:val="Normal"/>
    <w:qFormat/>
    <w:rsid w:val="004621D3"/>
    <w:pPr>
      <w:tabs>
        <w:tab w:val="left" w:pos="709"/>
      </w:tabs>
      <w:suppressAutoHyphens/>
      <w:spacing w:after="200" w:line="276" w:lineRule="atLeast"/>
    </w:pPr>
    <w:rPr>
      <w:rFonts w:ascii="Calibri" w:eastAsia="DejaVu Sans" w:hAnsi="Calibri"/>
      <w:sz w:val="22"/>
      <w:szCs w:val="22"/>
      <w:lang w:val="es-VE" w:eastAsia="en-US"/>
    </w:rPr>
  </w:style>
  <w:style w:type="paragraph" w:styleId="Sinespaciado">
    <w:name w:val="No Spacing"/>
    <w:uiPriority w:val="1"/>
    <w:qFormat/>
    <w:rsid w:val="004621D3"/>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4621D3"/>
    <w:rPr>
      <w:rFonts w:ascii="Times New Roman" w:hAnsi="Times New Roman"/>
      <w:sz w:val="24"/>
    </w:rPr>
  </w:style>
  <w:style w:type="character" w:styleId="Refdecomentario">
    <w:name w:val="annotation reference"/>
    <w:basedOn w:val="Fuentedeprrafopredeter"/>
    <w:uiPriority w:val="99"/>
    <w:semiHidden/>
    <w:unhideWhenUsed/>
    <w:rsid w:val="00823096"/>
    <w:rPr>
      <w:sz w:val="16"/>
      <w:szCs w:val="16"/>
    </w:rPr>
  </w:style>
  <w:style w:type="paragraph" w:styleId="Textocomentario">
    <w:name w:val="annotation text"/>
    <w:basedOn w:val="Normal"/>
    <w:link w:val="TextocomentarioCar"/>
    <w:uiPriority w:val="99"/>
    <w:semiHidden/>
    <w:unhideWhenUsed/>
    <w:rsid w:val="00823096"/>
    <w:rPr>
      <w:szCs w:val="20"/>
    </w:rPr>
  </w:style>
  <w:style w:type="character" w:customStyle="1" w:styleId="TextocomentarioCar">
    <w:name w:val="Texto comentario Car"/>
    <w:basedOn w:val="Fuentedeprrafopredeter"/>
    <w:link w:val="Textocomentario"/>
    <w:uiPriority w:val="99"/>
    <w:semiHidden/>
    <w:rsid w:val="00823096"/>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23096"/>
    <w:rPr>
      <w:b/>
      <w:bCs/>
    </w:rPr>
  </w:style>
  <w:style w:type="character" w:customStyle="1" w:styleId="AsuntodelcomentarioCar">
    <w:name w:val="Asunto del comentario Car"/>
    <w:basedOn w:val="TextocomentarioCar"/>
    <w:link w:val="Asuntodelcomentario"/>
    <w:uiPriority w:val="99"/>
    <w:semiHidden/>
    <w:rsid w:val="00823096"/>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82309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3096"/>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0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2776</Words>
  <Characters>15272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5</cp:revision>
  <dcterms:created xsi:type="dcterms:W3CDTF">2016-10-11T00:07:00Z</dcterms:created>
  <dcterms:modified xsi:type="dcterms:W3CDTF">2016-10-13T01:51:00Z</dcterms:modified>
</cp:coreProperties>
</file>