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2D5B9" w14:textId="77777777" w:rsidR="009A4B69" w:rsidRPr="00440263" w:rsidRDefault="00440263" w:rsidP="000F3FF0">
      <w:pPr>
        <w:jc w:val="center"/>
        <w:rPr>
          <w:rFonts w:asciiTheme="majorHAnsi" w:hAnsiTheme="majorHAnsi" w:cstheme="minorHAnsi"/>
          <w:b/>
          <w:sz w:val="32"/>
          <w:szCs w:val="28"/>
          <w:lang w:val="pt-BR"/>
        </w:rPr>
      </w:pPr>
      <w:r>
        <w:rPr>
          <w:rFonts w:asciiTheme="majorHAnsi" w:hAnsiTheme="majorHAnsi" w:cstheme="minorHAnsi"/>
          <w:b/>
          <w:sz w:val="32"/>
          <w:szCs w:val="28"/>
          <w:lang w:val="pt-BR"/>
        </w:rPr>
        <w:t>Sistemas Distribuídos</w:t>
      </w:r>
    </w:p>
    <w:p w14:paraId="17FE0A9A" w14:textId="77777777" w:rsidR="000F3FF0" w:rsidRPr="00440263" w:rsidRDefault="00440263" w:rsidP="003509AC">
      <w:pPr>
        <w:jc w:val="center"/>
        <w:rPr>
          <w:rFonts w:asciiTheme="majorHAnsi" w:hAnsiTheme="majorHAnsi" w:cstheme="minorHAnsi"/>
          <w:b/>
          <w:sz w:val="32"/>
          <w:szCs w:val="28"/>
          <w:lang w:val="pt-BR"/>
        </w:rPr>
      </w:pPr>
      <w:r>
        <w:rPr>
          <w:rFonts w:asciiTheme="majorHAnsi" w:hAnsiTheme="majorHAnsi" w:cstheme="minorHAnsi"/>
          <w:b/>
          <w:sz w:val="32"/>
          <w:szCs w:val="28"/>
          <w:lang w:val="pt-BR"/>
        </w:rPr>
        <w:t xml:space="preserve"> PROJETO: </w:t>
      </w:r>
      <w:r w:rsidR="00C62524" w:rsidRPr="00440263">
        <w:rPr>
          <w:rFonts w:asciiTheme="majorHAnsi" w:hAnsiTheme="majorHAnsi" w:cstheme="minorHAnsi"/>
          <w:b/>
          <w:sz w:val="32"/>
          <w:szCs w:val="28"/>
          <w:lang w:val="pt-BR"/>
        </w:rPr>
        <w:t>Acesso MRMW</w:t>
      </w:r>
      <w:r w:rsidR="000F3FF0" w:rsidRPr="00440263">
        <w:rPr>
          <w:rFonts w:asciiTheme="majorHAnsi" w:hAnsiTheme="majorHAnsi" w:cstheme="minorHAnsi"/>
          <w:b/>
          <w:sz w:val="32"/>
          <w:szCs w:val="28"/>
          <w:lang w:val="pt-BR"/>
        </w:rPr>
        <w:t xml:space="preserve"> </w:t>
      </w:r>
    </w:p>
    <w:p w14:paraId="07E97B1C" w14:textId="77777777" w:rsidR="003509AC" w:rsidRPr="00440263" w:rsidRDefault="000F3FF0" w:rsidP="003509AC">
      <w:pPr>
        <w:jc w:val="center"/>
        <w:rPr>
          <w:rFonts w:asciiTheme="majorHAnsi" w:hAnsiTheme="majorHAnsi" w:cstheme="minorHAnsi"/>
          <w:b/>
          <w:sz w:val="32"/>
          <w:szCs w:val="28"/>
          <w:lang w:val="pt-BR"/>
        </w:rPr>
      </w:pPr>
      <w:r w:rsidRPr="00440263">
        <w:rPr>
          <w:rFonts w:asciiTheme="majorHAnsi" w:hAnsiTheme="majorHAnsi" w:cstheme="minorHAnsi"/>
          <w:b/>
          <w:sz w:val="32"/>
          <w:szCs w:val="28"/>
          <w:lang w:val="pt-BR"/>
        </w:rPr>
        <w:t>(“</w:t>
      </w:r>
      <w:proofErr w:type="spellStart"/>
      <w:r w:rsidRPr="00440263">
        <w:rPr>
          <w:rFonts w:asciiTheme="majorHAnsi" w:hAnsiTheme="majorHAnsi" w:cstheme="minorHAnsi"/>
          <w:b/>
          <w:sz w:val="32"/>
          <w:szCs w:val="28"/>
          <w:lang w:val="pt-BR"/>
        </w:rPr>
        <w:t>Multiple</w:t>
      </w:r>
      <w:proofErr w:type="spellEnd"/>
      <w:r w:rsidRPr="00440263">
        <w:rPr>
          <w:rFonts w:asciiTheme="majorHAnsi" w:hAnsiTheme="majorHAnsi" w:cstheme="minorHAnsi"/>
          <w:b/>
          <w:sz w:val="32"/>
          <w:szCs w:val="28"/>
          <w:lang w:val="pt-BR"/>
        </w:rPr>
        <w:t xml:space="preserve"> </w:t>
      </w:r>
      <w:proofErr w:type="spellStart"/>
      <w:r w:rsidRPr="00440263">
        <w:rPr>
          <w:rFonts w:asciiTheme="majorHAnsi" w:hAnsiTheme="majorHAnsi" w:cstheme="minorHAnsi"/>
          <w:b/>
          <w:sz w:val="32"/>
          <w:szCs w:val="28"/>
          <w:lang w:val="pt-BR"/>
        </w:rPr>
        <w:t>Readers</w:t>
      </w:r>
      <w:proofErr w:type="spellEnd"/>
      <w:r w:rsidRPr="00440263">
        <w:rPr>
          <w:rFonts w:asciiTheme="majorHAnsi" w:hAnsiTheme="majorHAnsi" w:cstheme="minorHAnsi"/>
          <w:b/>
          <w:sz w:val="32"/>
          <w:szCs w:val="28"/>
          <w:lang w:val="pt-BR"/>
        </w:rPr>
        <w:t xml:space="preserve">, </w:t>
      </w:r>
      <w:proofErr w:type="spellStart"/>
      <w:r w:rsidRPr="00440263">
        <w:rPr>
          <w:rFonts w:asciiTheme="majorHAnsi" w:hAnsiTheme="majorHAnsi" w:cstheme="minorHAnsi"/>
          <w:b/>
          <w:sz w:val="32"/>
          <w:szCs w:val="28"/>
          <w:lang w:val="pt-BR"/>
        </w:rPr>
        <w:t>Multiple</w:t>
      </w:r>
      <w:proofErr w:type="spellEnd"/>
      <w:r w:rsidRPr="00440263">
        <w:rPr>
          <w:rFonts w:asciiTheme="majorHAnsi" w:hAnsiTheme="majorHAnsi" w:cstheme="minorHAnsi"/>
          <w:b/>
          <w:sz w:val="32"/>
          <w:szCs w:val="28"/>
          <w:lang w:val="pt-BR"/>
        </w:rPr>
        <w:t xml:space="preserve"> </w:t>
      </w:r>
      <w:proofErr w:type="spellStart"/>
      <w:r w:rsidRPr="00440263">
        <w:rPr>
          <w:rFonts w:asciiTheme="majorHAnsi" w:hAnsiTheme="majorHAnsi" w:cstheme="minorHAnsi"/>
          <w:b/>
          <w:sz w:val="32"/>
          <w:szCs w:val="28"/>
          <w:lang w:val="pt-BR"/>
        </w:rPr>
        <w:t>Writers</w:t>
      </w:r>
      <w:proofErr w:type="spellEnd"/>
      <w:r w:rsidRPr="00440263">
        <w:rPr>
          <w:rFonts w:asciiTheme="majorHAnsi" w:hAnsiTheme="majorHAnsi" w:cstheme="minorHAnsi"/>
          <w:b/>
          <w:sz w:val="32"/>
          <w:szCs w:val="28"/>
          <w:lang w:val="pt-BR"/>
        </w:rPr>
        <w:t>”)</w:t>
      </w:r>
    </w:p>
    <w:p w14:paraId="23248763" w14:textId="77777777" w:rsidR="009A4B69" w:rsidRPr="00440263" w:rsidRDefault="009A4B69" w:rsidP="003509AC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</w:p>
    <w:p w14:paraId="4B6AACDE" w14:textId="77777777" w:rsidR="009A4B69" w:rsidRPr="000038A5" w:rsidRDefault="00AF0AFA" w:rsidP="003509AC">
      <w:pPr>
        <w:jc w:val="center"/>
        <w:rPr>
          <w:rFonts w:asciiTheme="majorHAnsi" w:hAnsiTheme="majorHAnsi" w:cstheme="minorHAnsi"/>
          <w:sz w:val="28"/>
          <w:lang w:val="pt-BR"/>
        </w:rPr>
      </w:pPr>
      <w:r>
        <w:rPr>
          <w:rFonts w:asciiTheme="majorHAnsi" w:hAnsiTheme="majorHAnsi" w:cstheme="minorHAnsi"/>
          <w:sz w:val="28"/>
          <w:lang w:val="pt-BR"/>
        </w:rPr>
        <w:t>Individual ou dupla</w:t>
      </w:r>
    </w:p>
    <w:p w14:paraId="56769A90" w14:textId="2D401285" w:rsidR="009A4B69" w:rsidRPr="000038A5" w:rsidRDefault="00AF6F79" w:rsidP="003509AC">
      <w:pPr>
        <w:jc w:val="center"/>
        <w:rPr>
          <w:rFonts w:asciiTheme="majorHAnsi" w:hAnsiTheme="majorHAnsi" w:cstheme="minorHAnsi"/>
          <w:sz w:val="28"/>
          <w:lang w:val="pt-BR"/>
        </w:rPr>
      </w:pPr>
      <w:r>
        <w:rPr>
          <w:rFonts w:asciiTheme="majorHAnsi" w:hAnsiTheme="majorHAnsi" w:cstheme="minorHAnsi"/>
          <w:sz w:val="28"/>
          <w:lang w:val="pt-BR"/>
        </w:rPr>
        <w:t xml:space="preserve">Postagem no </w:t>
      </w:r>
      <w:proofErr w:type="spellStart"/>
      <w:r>
        <w:rPr>
          <w:rFonts w:asciiTheme="majorHAnsi" w:hAnsiTheme="majorHAnsi" w:cstheme="minorHAnsi"/>
          <w:sz w:val="28"/>
          <w:lang w:val="pt-BR"/>
        </w:rPr>
        <w:t>Canvas</w:t>
      </w:r>
      <w:proofErr w:type="spellEnd"/>
      <w:r>
        <w:rPr>
          <w:rFonts w:asciiTheme="majorHAnsi" w:hAnsiTheme="majorHAnsi" w:cstheme="minorHAnsi"/>
          <w:sz w:val="28"/>
          <w:lang w:val="pt-BR"/>
        </w:rPr>
        <w:t xml:space="preserve"> até:</w:t>
      </w:r>
      <w:r w:rsidR="00440263">
        <w:rPr>
          <w:rFonts w:asciiTheme="majorHAnsi" w:hAnsiTheme="majorHAnsi" w:cstheme="minorHAnsi"/>
          <w:sz w:val="28"/>
          <w:lang w:val="pt-BR"/>
        </w:rPr>
        <w:t xml:space="preserve"> 0</w:t>
      </w:r>
      <w:r w:rsidR="006D2BC7">
        <w:rPr>
          <w:rFonts w:asciiTheme="majorHAnsi" w:hAnsiTheme="majorHAnsi" w:cstheme="minorHAnsi"/>
          <w:sz w:val="28"/>
          <w:lang w:val="pt-BR"/>
        </w:rPr>
        <w:t>8</w:t>
      </w:r>
      <w:r w:rsidR="00C62524">
        <w:rPr>
          <w:rFonts w:asciiTheme="majorHAnsi" w:hAnsiTheme="majorHAnsi" w:cstheme="minorHAnsi"/>
          <w:sz w:val="28"/>
          <w:lang w:val="pt-BR"/>
        </w:rPr>
        <w:t>/1</w:t>
      </w:r>
      <w:r w:rsidR="006D2BC7">
        <w:rPr>
          <w:rFonts w:asciiTheme="majorHAnsi" w:hAnsiTheme="majorHAnsi" w:cstheme="minorHAnsi"/>
          <w:sz w:val="28"/>
          <w:lang w:val="pt-BR"/>
        </w:rPr>
        <w:t>1</w:t>
      </w:r>
      <w:r w:rsidR="00440263">
        <w:rPr>
          <w:rFonts w:asciiTheme="majorHAnsi" w:hAnsiTheme="majorHAnsi" w:cstheme="minorHAnsi"/>
          <w:sz w:val="28"/>
          <w:lang w:val="pt-BR"/>
        </w:rPr>
        <w:t>/20</w:t>
      </w:r>
      <w:r w:rsidR="006D2BC7">
        <w:rPr>
          <w:rFonts w:asciiTheme="majorHAnsi" w:hAnsiTheme="majorHAnsi" w:cstheme="minorHAnsi"/>
          <w:sz w:val="28"/>
          <w:lang w:val="pt-BR"/>
        </w:rPr>
        <w:t>20</w:t>
      </w:r>
    </w:p>
    <w:p w14:paraId="1F145EF4" w14:textId="77777777" w:rsidR="003509AC" w:rsidRPr="009A4B69" w:rsidRDefault="003509AC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6B8B8BE8" w14:textId="77777777" w:rsidR="007C13DB" w:rsidRDefault="007C13DB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6383383E" w14:textId="0E133191" w:rsidR="00440263" w:rsidRDefault="00A20B2D" w:rsidP="00A20B2D">
      <w:pPr>
        <w:ind w:firstLine="720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O acesso simultâneo de leitura e escrita pode proporcionar mais desempenho</w:t>
      </w:r>
      <w:r w:rsidR="000F3FF0">
        <w:rPr>
          <w:rFonts w:asciiTheme="minorHAnsi" w:hAnsiTheme="minorHAnsi" w:cstheme="minorHAnsi"/>
          <w:sz w:val="22"/>
          <w:szCs w:val="22"/>
          <w:lang w:val="pt-BR"/>
        </w:rPr>
        <w:t>, disponibilidade e tolerância a falhas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às aplicações</w:t>
      </w:r>
      <w:r w:rsidR="00440263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14:paraId="3C119131" w14:textId="77777777" w:rsidR="00A20B2D" w:rsidRDefault="00A20B2D" w:rsidP="00A20B2D">
      <w:pPr>
        <w:ind w:firstLine="720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Este projeto consiste na implementação de algoritmos que permitam esse tipo de acesso em um sistema distribuído, permitindo o paralelismo e preservando a consistência dos dados replicados em mais de um servidor.</w:t>
      </w:r>
    </w:p>
    <w:p w14:paraId="08FBE982" w14:textId="77777777" w:rsidR="00A20B2D" w:rsidRPr="00AF0AFA" w:rsidRDefault="00A20B2D" w:rsidP="00A20B2D">
      <w:pPr>
        <w:ind w:firstLine="720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</w:p>
    <w:p w14:paraId="4339D87F" w14:textId="77777777" w:rsidR="003636DA" w:rsidRPr="00AF0AFA" w:rsidRDefault="003636DA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Projeto básico </w:t>
      </w:r>
      <w:r w:rsidR="00BA4316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– CONSISTÊNCIA </w:t>
      </w:r>
      <w:r w:rsidR="00440263">
        <w:rPr>
          <w:rFonts w:asciiTheme="minorHAnsi" w:hAnsiTheme="minorHAnsi" w:cstheme="minorHAnsi"/>
          <w:b/>
          <w:bCs/>
          <w:sz w:val="22"/>
          <w:szCs w:val="22"/>
          <w:lang w:val="pt-BR"/>
        </w:rPr>
        <w:t>[3</w:t>
      </w:r>
      <w:r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>,0 pontos]</w:t>
      </w:r>
    </w:p>
    <w:p w14:paraId="1D3369CA" w14:textId="77777777" w:rsidR="00A20B2D" w:rsidRDefault="00A20B2D" w:rsidP="00A20B2D">
      <w:pPr>
        <w:ind w:left="720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Implemente u</w:t>
      </w:r>
      <w:r w:rsidR="003636DA" w:rsidRPr="00AF0AFA">
        <w:rPr>
          <w:rFonts w:asciiTheme="minorHAnsi" w:hAnsiTheme="minorHAnsi" w:cstheme="minorHAnsi"/>
          <w:sz w:val="22"/>
          <w:szCs w:val="22"/>
          <w:lang w:val="pt-BR"/>
        </w:rPr>
        <w:t xml:space="preserve">m programa que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permita o acesso paralelo de leitura e escrita </w:t>
      </w:r>
      <w:r w:rsidR="00361003">
        <w:rPr>
          <w:rFonts w:asciiTheme="minorHAnsi" w:hAnsiTheme="minorHAnsi" w:cstheme="minorHAnsi"/>
          <w:sz w:val="22"/>
          <w:szCs w:val="22"/>
          <w:lang w:val="pt-BR"/>
        </w:rPr>
        <w:t xml:space="preserve">a pelo menos uma área de dados, que </w:t>
      </w:r>
      <w:r>
        <w:rPr>
          <w:rFonts w:asciiTheme="minorHAnsi" w:hAnsiTheme="minorHAnsi" w:cstheme="minorHAnsi"/>
          <w:sz w:val="22"/>
          <w:szCs w:val="22"/>
          <w:lang w:val="pt-BR"/>
        </w:rPr>
        <w:t>deve estar replicada em pelo menos dois servidores. Os servidores não devem restringir o acesso dos processos leitores nem dos processos escritores, e ainda assim manter a consistência dos dados.</w:t>
      </w:r>
    </w:p>
    <w:p w14:paraId="586E2234" w14:textId="77777777" w:rsidR="00361003" w:rsidRDefault="00A20B2D" w:rsidP="00A20B2D">
      <w:pPr>
        <w:ind w:left="720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O sistema deve permitir o acompanhamento do estado dos dados</w:t>
      </w:r>
      <w:r w:rsidR="00361003">
        <w:rPr>
          <w:rFonts w:asciiTheme="minorHAnsi" w:hAnsiTheme="minorHAnsi" w:cstheme="minorHAnsi"/>
          <w:sz w:val="22"/>
          <w:szCs w:val="22"/>
          <w:lang w:val="pt-BR"/>
        </w:rPr>
        <w:t xml:space="preserve"> para verificação da consistência dos mesmos.</w:t>
      </w:r>
    </w:p>
    <w:p w14:paraId="14230B19" w14:textId="77777777" w:rsidR="00851331" w:rsidRPr="00AF0AFA" w:rsidRDefault="00A20B2D" w:rsidP="00851331">
      <w:pPr>
        <w:ind w:left="720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ab/>
      </w:r>
    </w:p>
    <w:p w14:paraId="1F6D6845" w14:textId="77777777" w:rsidR="001F6422" w:rsidRPr="00AF0AFA" w:rsidRDefault="00361003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Opcional 1 </w:t>
      </w:r>
      <w:r w:rsidR="00C17D61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– INTERFACE </w:t>
      </w:r>
      <w:r w:rsidR="00440263">
        <w:rPr>
          <w:rFonts w:asciiTheme="minorHAnsi" w:hAnsiTheme="minorHAnsi" w:cstheme="minorHAnsi"/>
          <w:b/>
          <w:bCs/>
          <w:sz w:val="22"/>
          <w:szCs w:val="22"/>
          <w:lang w:val="pt-BR"/>
        </w:rPr>
        <w:t>[1</w:t>
      </w:r>
      <w:r w:rsidR="001F6422"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ponto] </w:t>
      </w:r>
    </w:p>
    <w:p w14:paraId="4345DCA8" w14:textId="77777777" w:rsidR="001F6422" w:rsidRDefault="00361003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ab/>
        <w:t>Implementar uma interface única (centralizada) para monitoramento do estado das áreas de dados: onde as réplicas estão instaladas, qual o valor dos dados, quando foi realizada a última alteração e por quem.</w:t>
      </w:r>
    </w:p>
    <w:p w14:paraId="6A2EFEB5" w14:textId="77777777" w:rsidR="00361003" w:rsidRPr="00AF0AFA" w:rsidRDefault="00361003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27EE5240" w14:textId="77777777" w:rsidR="001F6422" w:rsidRPr="00AF0AFA" w:rsidRDefault="00C17D61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Opcional 2 – INATIVIDADE DE SERVIDORES [1 ponto</w:t>
      </w:r>
      <w:r w:rsidR="001F6422"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>]</w:t>
      </w:r>
    </w:p>
    <w:p w14:paraId="7CD63BAF" w14:textId="77777777" w:rsidR="001F6422" w:rsidRDefault="00C17D61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ab/>
        <w:t>Implementar um mecanismo que permita identificar se há algum servidor inativo.</w:t>
      </w:r>
    </w:p>
    <w:p w14:paraId="41BCB1FE" w14:textId="77777777" w:rsidR="00851331" w:rsidRDefault="00851331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7F053C34" w14:textId="77777777" w:rsidR="00851331" w:rsidRPr="00AF0AFA" w:rsidRDefault="00851331" w:rsidP="0085133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Opcional 3</w:t>
      </w:r>
      <w:r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– BALANCEAMENTO DE CARGA [1</w:t>
      </w:r>
      <w:r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ponto]</w:t>
      </w:r>
    </w:p>
    <w:p w14:paraId="06E39C6B" w14:textId="77777777" w:rsidR="00851331" w:rsidRDefault="00851331" w:rsidP="0085133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ab/>
        <w:t>Distribuir a carga (número de acessos) uniformemente entre os servidores.</w:t>
      </w:r>
    </w:p>
    <w:p w14:paraId="64F45C5B" w14:textId="77777777" w:rsidR="00851331" w:rsidRPr="00AF0AFA" w:rsidRDefault="00851331" w:rsidP="0085133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0D8804B3" w14:textId="77777777" w:rsidR="00851331" w:rsidRPr="00AF0AFA" w:rsidRDefault="00851331" w:rsidP="0085133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Opcional 4</w:t>
      </w:r>
      <w:r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– DETECÇÂO E TRATAMENTO DE MULTIDÂO INSTANTÂNEA [2</w:t>
      </w:r>
      <w:r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ponto</w:t>
      </w: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s</w:t>
      </w:r>
      <w:r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>]</w:t>
      </w:r>
    </w:p>
    <w:p w14:paraId="3629013F" w14:textId="77777777" w:rsidR="00851331" w:rsidRDefault="00851331" w:rsidP="00851331">
      <w:pPr>
        <w:ind w:left="720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O sistema deve detectar se a área de dados está sendo muito acessada e, nesse caso, providenciar nova réplica para atender os clientes. Quando a demanda de acesso diminuir, cópias desnecessárias devem ser removidas do sistema.</w:t>
      </w:r>
    </w:p>
    <w:p w14:paraId="5E21ACE5" w14:textId="77777777" w:rsidR="00C17D61" w:rsidRPr="00AF0AFA" w:rsidRDefault="00C17D61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4CF2B351" w14:textId="77777777" w:rsidR="000038A5" w:rsidRPr="00AF0AFA" w:rsidRDefault="00851331" w:rsidP="000038A5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Opcional 5</w:t>
      </w:r>
      <w:r w:rsidR="00C17D61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– TOLERÂNCIA A FALHAS [2</w:t>
      </w:r>
      <w:r w:rsidR="00F87276"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ponto</w:t>
      </w:r>
      <w:r w:rsidR="00C17D61">
        <w:rPr>
          <w:rFonts w:asciiTheme="minorHAnsi" w:hAnsiTheme="minorHAnsi" w:cstheme="minorHAnsi"/>
          <w:b/>
          <w:bCs/>
          <w:sz w:val="22"/>
          <w:szCs w:val="22"/>
          <w:lang w:val="pt-BR"/>
        </w:rPr>
        <w:t>s</w:t>
      </w:r>
      <w:r w:rsidR="000038A5"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>]</w:t>
      </w:r>
    </w:p>
    <w:p w14:paraId="15D61A5F" w14:textId="77777777" w:rsidR="000038A5" w:rsidRDefault="000038A5" w:rsidP="000038A5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ab/>
      </w:r>
      <w:r w:rsidR="00C17D61">
        <w:rPr>
          <w:rFonts w:asciiTheme="minorHAnsi" w:hAnsiTheme="minorHAnsi" w:cstheme="minorHAnsi"/>
          <w:sz w:val="22"/>
          <w:szCs w:val="22"/>
          <w:lang w:val="pt-BR"/>
        </w:rPr>
        <w:t>No caso de haver servidor inativo, ou se houver menos réplicas da área de dados que o necessário (pelo menos duas), instalar outra réplica dos dados, fazendo com que o</w:t>
      </w:r>
      <w:r w:rsidR="00BA4316">
        <w:rPr>
          <w:rFonts w:asciiTheme="minorHAnsi" w:hAnsiTheme="minorHAnsi" w:cstheme="minorHAnsi"/>
          <w:sz w:val="22"/>
          <w:szCs w:val="22"/>
          <w:lang w:val="pt-BR"/>
        </w:rPr>
        <w:t>s</w:t>
      </w:r>
      <w:r w:rsidR="00C17D61">
        <w:rPr>
          <w:rFonts w:asciiTheme="minorHAnsi" w:hAnsiTheme="minorHAnsi" w:cstheme="minorHAnsi"/>
          <w:sz w:val="22"/>
          <w:szCs w:val="22"/>
          <w:lang w:val="pt-BR"/>
        </w:rPr>
        <w:t xml:space="preserve"> clientes a acessem também. </w:t>
      </w:r>
    </w:p>
    <w:p w14:paraId="51BE7039" w14:textId="77777777" w:rsidR="00851331" w:rsidRDefault="00851331" w:rsidP="000038A5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11E42003" w14:textId="77777777" w:rsidR="000F3FF0" w:rsidRDefault="000F3FF0" w:rsidP="000038A5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77ACDCBE" w14:textId="77777777" w:rsidR="00851331" w:rsidRPr="00AF0AFA" w:rsidRDefault="00851331" w:rsidP="0085133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lastRenderedPageBreak/>
        <w:t>Opcional 6 – CHECKPOINT E LOG [2</w:t>
      </w:r>
      <w:r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ponto</w:t>
      </w: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s</w:t>
      </w:r>
      <w:r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>]</w:t>
      </w:r>
    </w:p>
    <w:p w14:paraId="3D9D5411" w14:textId="77777777" w:rsidR="00851331" w:rsidRDefault="00851331" w:rsidP="0085133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ab/>
        <w:t xml:space="preserve">O estado dos dados deve ser salvo periodicamente em um </w:t>
      </w:r>
      <w:r>
        <w:rPr>
          <w:rFonts w:asciiTheme="minorHAnsi" w:hAnsiTheme="minorHAnsi" w:cstheme="minorHAnsi"/>
          <w:i/>
          <w:sz w:val="22"/>
          <w:szCs w:val="22"/>
          <w:lang w:val="pt-BR"/>
        </w:rPr>
        <w:t>snapshot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. As transações sobre eles devem ser armazenadas em um arquivo de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pt-BR"/>
        </w:rPr>
        <w:t>redo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pt-BR"/>
        </w:rPr>
        <w:t xml:space="preserve"> log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. Caso a última réplica dos dados seja perdida, os mesmos devem ser restaurados através do </w:t>
      </w:r>
      <w:r>
        <w:rPr>
          <w:rFonts w:asciiTheme="minorHAnsi" w:hAnsiTheme="minorHAnsi" w:cstheme="minorHAnsi"/>
          <w:i/>
          <w:sz w:val="22"/>
          <w:szCs w:val="22"/>
          <w:lang w:val="pt-BR"/>
        </w:rPr>
        <w:t xml:space="preserve">checkpoint </w:t>
      </w:r>
      <w:r>
        <w:rPr>
          <w:rFonts w:asciiTheme="minorHAnsi" w:hAnsiTheme="minorHAnsi" w:cstheme="minorHAnsi"/>
          <w:sz w:val="22"/>
          <w:szCs w:val="22"/>
          <w:lang w:val="pt-BR"/>
        </w:rPr>
        <w:t>gravado e das transações confirmadas.</w:t>
      </w:r>
    </w:p>
    <w:p w14:paraId="57AEF182" w14:textId="77777777" w:rsidR="000038A5" w:rsidRPr="00AF0AFA" w:rsidRDefault="000038A5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6D73E031" w14:textId="77777777" w:rsidR="001F6422" w:rsidRPr="00AF0AFA" w:rsidRDefault="00851331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Opcional 7</w:t>
      </w:r>
      <w:r w:rsidR="00325F17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</w:t>
      </w:r>
      <w:r w:rsidR="00C17D61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– DIRETÓRIO </w:t>
      </w:r>
      <w:r w:rsidR="00325F17">
        <w:rPr>
          <w:rFonts w:asciiTheme="minorHAnsi" w:hAnsiTheme="minorHAnsi" w:cstheme="minorHAnsi"/>
          <w:b/>
          <w:bCs/>
          <w:sz w:val="22"/>
          <w:szCs w:val="22"/>
          <w:lang w:val="pt-BR"/>
        </w:rPr>
        <w:t>[1</w:t>
      </w:r>
      <w:r w:rsidR="003434AE"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ponto</w:t>
      </w:r>
      <w:r w:rsidR="001F6422"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>]</w:t>
      </w:r>
    </w:p>
    <w:p w14:paraId="116C9B15" w14:textId="77777777" w:rsidR="00C17D61" w:rsidRDefault="00C17D61" w:rsidP="00C17D6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sz w:val="22"/>
          <w:szCs w:val="22"/>
          <w:lang w:val="pt-BR"/>
        </w:rPr>
        <w:t>Implementar um diretório, através do qual todos os processos devem encontrar e acessar os dados.</w:t>
      </w:r>
    </w:p>
    <w:p w14:paraId="0E864208" w14:textId="77777777" w:rsidR="000F3FF0" w:rsidRPr="00AF0AFA" w:rsidRDefault="000F3FF0" w:rsidP="00C17D6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4F9FF8BC" w14:textId="77777777" w:rsidR="000F3FF0" w:rsidRPr="00AF0AFA" w:rsidRDefault="000F3FF0" w:rsidP="000F3FF0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Opcional 8 – FALHAS NO DIRETÓRIO [1</w:t>
      </w:r>
      <w:r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ponto]</w:t>
      </w:r>
    </w:p>
    <w:p w14:paraId="4716173E" w14:textId="77777777" w:rsidR="000F3FF0" w:rsidRPr="00AF0AFA" w:rsidRDefault="000F3FF0" w:rsidP="000F3FF0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sz w:val="22"/>
          <w:szCs w:val="22"/>
          <w:lang w:val="pt-BR"/>
        </w:rPr>
        <w:t>Implementar mecanismo de tolerância a falhas do diretório.</w:t>
      </w:r>
    </w:p>
    <w:p w14:paraId="35868249" w14:textId="77777777" w:rsidR="00C70BED" w:rsidRPr="00C70BED" w:rsidRDefault="00C70BED" w:rsidP="0085133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0440FF6B" w14:textId="77777777" w:rsidR="00BA4316" w:rsidRPr="00BA4316" w:rsidRDefault="00BA4316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4C9357A1" w14:textId="77777777" w:rsidR="00AF0AFA" w:rsidRPr="00AF0AFA" w:rsidRDefault="00AF0AFA" w:rsidP="00AF0AFA">
      <w:pPr>
        <w:ind w:left="1134" w:hanging="1134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AF0AFA">
        <w:rPr>
          <w:rFonts w:asciiTheme="minorHAnsi" w:hAnsiTheme="minorHAnsi" w:cstheme="minorHAnsi"/>
          <w:b/>
          <w:bCs/>
          <w:sz w:val="22"/>
          <w:szCs w:val="22"/>
          <w:u w:val="single"/>
        </w:rPr>
        <w:t>OBSERVAÇÕES</w:t>
      </w:r>
    </w:p>
    <w:p w14:paraId="4B959853" w14:textId="77777777" w:rsidR="00AF0AFA" w:rsidRPr="00AF0AFA" w:rsidRDefault="00AF0AFA" w:rsidP="00AF0AFA">
      <w:pPr>
        <w:ind w:left="1134" w:hanging="1134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5018404" w14:textId="77777777" w:rsidR="00AF0AFA" w:rsidRPr="00AF0AFA" w:rsidRDefault="00AF0AFA" w:rsidP="00AF0AFA">
      <w:pPr>
        <w:numPr>
          <w:ilvl w:val="0"/>
          <w:numId w:val="1"/>
        </w:numPr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bCs/>
          <w:sz w:val="22"/>
          <w:szCs w:val="22"/>
          <w:lang w:val="pt-BR"/>
        </w:rPr>
        <w:t>No início do arquivo que contiver o programa, deve haver o seguinte cabeçalho preenchido pelo grupo:</w:t>
      </w:r>
    </w:p>
    <w:p w14:paraId="66325B74" w14:textId="77777777" w:rsidR="00AF0AFA" w:rsidRPr="00AF0AFA" w:rsidRDefault="00AF0AFA" w:rsidP="00AF0AFA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</w:p>
    <w:p w14:paraId="34EB4E5A" w14:textId="77777777" w:rsidR="00AF0AFA" w:rsidRPr="00AF0AFA" w:rsidRDefault="00AF0AFA" w:rsidP="00AF0AF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 xml:space="preserve">Nomes:                                                                 </w:t>
      </w:r>
      <w:proofErr w:type="spellStart"/>
      <w:r w:rsidRPr="00AF0AFA">
        <w:rPr>
          <w:rFonts w:asciiTheme="minorHAnsi" w:hAnsiTheme="minorHAnsi" w:cstheme="minorHAnsi"/>
          <w:sz w:val="22"/>
          <w:szCs w:val="22"/>
          <w:lang w:val="pt-BR"/>
        </w:rPr>
        <w:t>RAs</w:t>
      </w:r>
      <w:proofErr w:type="spellEnd"/>
      <w:r w:rsidRPr="00AF0AFA">
        <w:rPr>
          <w:rFonts w:asciiTheme="minorHAnsi" w:hAnsiTheme="minorHAnsi" w:cstheme="minorHAnsi"/>
          <w:sz w:val="22"/>
          <w:szCs w:val="22"/>
          <w:lang w:val="pt-BR"/>
        </w:rPr>
        <w:t>:</w:t>
      </w:r>
    </w:p>
    <w:p w14:paraId="4229AB09" w14:textId="77777777" w:rsidR="00AF0AFA" w:rsidRDefault="00AF0AFA" w:rsidP="00AF0AF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>Opcionais funcionando:</w:t>
      </w:r>
    </w:p>
    <w:p w14:paraId="53935807" w14:textId="77777777" w:rsidR="00BA4316" w:rsidRPr="00AF0AFA" w:rsidRDefault="00BA4316" w:rsidP="00AF0AF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Observações: [opcional]</w:t>
      </w:r>
    </w:p>
    <w:p w14:paraId="56A4E3A0" w14:textId="77777777" w:rsidR="00BA4316" w:rsidRDefault="00AF0AFA" w:rsidP="0044026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>Valor do Projeto:  _______ pontos</w:t>
      </w:r>
    </w:p>
    <w:p w14:paraId="0EBD5E39" w14:textId="77777777" w:rsidR="00D20443" w:rsidRDefault="00D20443" w:rsidP="00D20443">
      <w:pPr>
        <w:ind w:left="720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11D4762B" w14:textId="77777777" w:rsidR="00AF0AFA" w:rsidRPr="00AF0AFA" w:rsidRDefault="00AF0AFA" w:rsidP="00AF0AF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 xml:space="preserve">O trabalho vale até 10 pontos. Os grupos podem implementar quantos opcionais desejarem, mas a nota do projeto será limitada a 10 pontos. Dessa forma, cada grupo deve escolher um conjunto de opcionais, </w:t>
      </w:r>
      <w:r w:rsidR="00440263">
        <w:rPr>
          <w:rFonts w:asciiTheme="minorHAnsi" w:hAnsiTheme="minorHAnsi" w:cstheme="minorHAnsi"/>
          <w:sz w:val="22"/>
          <w:szCs w:val="22"/>
          <w:lang w:val="pt-BR"/>
        </w:rPr>
        <w:t>cujos pontos serão somados aos 3</w:t>
      </w:r>
      <w:r w:rsidRPr="00AF0AFA">
        <w:rPr>
          <w:rFonts w:asciiTheme="minorHAnsi" w:hAnsiTheme="minorHAnsi" w:cstheme="minorHAnsi"/>
          <w:sz w:val="22"/>
          <w:szCs w:val="22"/>
          <w:lang w:val="pt-BR"/>
        </w:rPr>
        <w:t xml:space="preserve"> pontos do projeto básico (obrigatório). Cada grupo tem a liberdade de escolher os opcionais que considerar mais convenientes.</w:t>
      </w:r>
    </w:p>
    <w:p w14:paraId="1EC611B6" w14:textId="77777777" w:rsidR="00AF0AFA" w:rsidRPr="00BA4316" w:rsidRDefault="00AF0AFA" w:rsidP="00AF0AF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A22E89" w14:textId="3108CE2E" w:rsidR="00AF0AFA" w:rsidRPr="00AF0AFA" w:rsidRDefault="00AF0AFA" w:rsidP="00AF0AF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>Os projetos serão apresentado</w:t>
      </w:r>
      <w:r w:rsidR="00BA4316">
        <w:rPr>
          <w:rFonts w:asciiTheme="minorHAnsi" w:hAnsiTheme="minorHAnsi" w:cstheme="minorHAnsi"/>
          <w:sz w:val="22"/>
          <w:szCs w:val="22"/>
          <w:lang w:val="pt-BR"/>
        </w:rPr>
        <w:t xml:space="preserve"> em data a ser definida</w:t>
      </w:r>
      <w:r w:rsidRPr="00AF0AFA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14:paraId="7BE0192E" w14:textId="77777777" w:rsidR="00AF0AFA" w:rsidRPr="00AF0AFA" w:rsidRDefault="00AF0AFA" w:rsidP="00AF0AFA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5F32EAA0" w14:textId="77777777" w:rsidR="00AF0AFA" w:rsidRPr="00AF0AFA" w:rsidRDefault="00AF0AFA" w:rsidP="00AF0AF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>Não serão aceitos trabalhos após a data de entrega.</w:t>
      </w:r>
    </w:p>
    <w:p w14:paraId="3F5FF223" w14:textId="77777777" w:rsidR="00EE0786" w:rsidRPr="00AF18DA" w:rsidRDefault="00EE0786" w:rsidP="00EE0786">
      <w:pPr>
        <w:jc w:val="both"/>
        <w:rPr>
          <w:rFonts w:ascii="Tahoma" w:hAnsi="Tahoma" w:cs="Tahoma"/>
          <w:sz w:val="22"/>
          <w:szCs w:val="22"/>
          <w:lang w:val="pt-BR"/>
        </w:rPr>
      </w:pPr>
    </w:p>
    <w:sectPr w:rsidR="00EE0786" w:rsidRPr="00AF18DA" w:rsidSect="009B7BA1">
      <w:headerReference w:type="default" r:id="rId7"/>
      <w:pgSz w:w="11909" w:h="16834" w:code="9"/>
      <w:pgMar w:top="2160" w:right="1440" w:bottom="216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9874C" w14:textId="77777777" w:rsidR="00902590" w:rsidRDefault="00902590">
      <w:r>
        <w:separator/>
      </w:r>
    </w:p>
  </w:endnote>
  <w:endnote w:type="continuationSeparator" w:id="0">
    <w:p w14:paraId="4D73D217" w14:textId="77777777" w:rsidR="00902590" w:rsidRDefault="009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BB792" w14:textId="77777777" w:rsidR="00902590" w:rsidRDefault="00902590">
      <w:r>
        <w:separator/>
      </w:r>
    </w:p>
  </w:footnote>
  <w:footnote w:type="continuationSeparator" w:id="0">
    <w:p w14:paraId="3CF1FC2F" w14:textId="77777777" w:rsidR="00902590" w:rsidRDefault="009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5C909" w14:textId="77777777" w:rsidR="00D4550C" w:rsidRDefault="00D4550C" w:rsidP="003509AC">
    <w:pPr>
      <w:pStyle w:val="Cabealho"/>
    </w:pPr>
  </w:p>
  <w:p w14:paraId="021E3C75" w14:textId="77777777" w:rsidR="00D4550C" w:rsidRDefault="00D4550C" w:rsidP="003509AC">
    <w:pPr>
      <w:pStyle w:val="Cabealho"/>
    </w:pPr>
  </w:p>
  <w:p w14:paraId="5D021457" w14:textId="77777777" w:rsidR="00D4550C" w:rsidRDefault="00D4550C" w:rsidP="003509AC">
    <w:pPr>
      <w:pStyle w:val="Cabealho"/>
    </w:pPr>
  </w:p>
  <w:p w14:paraId="33D34485" w14:textId="77777777" w:rsidR="00D4550C" w:rsidRDefault="00D4550C" w:rsidP="003509AC">
    <w:pPr>
      <w:pStyle w:val="Cabealho"/>
    </w:pPr>
  </w:p>
  <w:p w14:paraId="4AF876E9" w14:textId="77777777" w:rsidR="00D4550C" w:rsidRPr="0013089D" w:rsidRDefault="00D4550C" w:rsidP="003509A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79CA"/>
    <w:multiLevelType w:val="hybridMultilevel"/>
    <w:tmpl w:val="FA3425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0D"/>
    <w:rsid w:val="000038A5"/>
    <w:rsid w:val="00094413"/>
    <w:rsid w:val="000D59C1"/>
    <w:rsid w:val="000F3FF0"/>
    <w:rsid w:val="0013089D"/>
    <w:rsid w:val="0019230D"/>
    <w:rsid w:val="001E212C"/>
    <w:rsid w:val="001F6422"/>
    <w:rsid w:val="00200AF7"/>
    <w:rsid w:val="002D2CDE"/>
    <w:rsid w:val="00325F17"/>
    <w:rsid w:val="003434AE"/>
    <w:rsid w:val="003509AC"/>
    <w:rsid w:val="00361003"/>
    <w:rsid w:val="003636DA"/>
    <w:rsid w:val="00387F8F"/>
    <w:rsid w:val="00393CA2"/>
    <w:rsid w:val="003A1D6A"/>
    <w:rsid w:val="00402CD1"/>
    <w:rsid w:val="00410976"/>
    <w:rsid w:val="00440263"/>
    <w:rsid w:val="004E65DC"/>
    <w:rsid w:val="004F402C"/>
    <w:rsid w:val="00527E84"/>
    <w:rsid w:val="005F028D"/>
    <w:rsid w:val="00617F70"/>
    <w:rsid w:val="006D2BC7"/>
    <w:rsid w:val="007003F1"/>
    <w:rsid w:val="007805DB"/>
    <w:rsid w:val="007C13DB"/>
    <w:rsid w:val="00851331"/>
    <w:rsid w:val="008656FD"/>
    <w:rsid w:val="00871561"/>
    <w:rsid w:val="0088291B"/>
    <w:rsid w:val="008E076F"/>
    <w:rsid w:val="00902590"/>
    <w:rsid w:val="009A4B69"/>
    <w:rsid w:val="009B7BA1"/>
    <w:rsid w:val="009F00A0"/>
    <w:rsid w:val="009F3032"/>
    <w:rsid w:val="00A20B2D"/>
    <w:rsid w:val="00A90394"/>
    <w:rsid w:val="00A95AAD"/>
    <w:rsid w:val="00AB1A61"/>
    <w:rsid w:val="00AF0AFA"/>
    <w:rsid w:val="00AF18DA"/>
    <w:rsid w:val="00AF6F79"/>
    <w:rsid w:val="00B12959"/>
    <w:rsid w:val="00B35E27"/>
    <w:rsid w:val="00B7206D"/>
    <w:rsid w:val="00BA4316"/>
    <w:rsid w:val="00BD6ABC"/>
    <w:rsid w:val="00C17D61"/>
    <w:rsid w:val="00C62524"/>
    <w:rsid w:val="00C70BED"/>
    <w:rsid w:val="00CE1ED4"/>
    <w:rsid w:val="00D20443"/>
    <w:rsid w:val="00D4550C"/>
    <w:rsid w:val="00D609C9"/>
    <w:rsid w:val="00D868E8"/>
    <w:rsid w:val="00DC536B"/>
    <w:rsid w:val="00E90B57"/>
    <w:rsid w:val="00E958B0"/>
    <w:rsid w:val="00EA1DE2"/>
    <w:rsid w:val="00EA6B12"/>
    <w:rsid w:val="00EC30CF"/>
    <w:rsid w:val="00EE0786"/>
    <w:rsid w:val="00F87276"/>
    <w:rsid w:val="00FB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2ADF86"/>
  <w15:docId w15:val="{14C92A1A-BCA3-4D7F-AF7A-B0036106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09AC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509A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509AC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350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E9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Fontepargpadro"/>
    <w:rsid w:val="00BA4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problema comum para diversas empresas que atendem consumidores diretamente são as filas</vt:lpstr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problema comum para diversas empresas que atendem consumidores diretamente são as filas</dc:title>
  <dc:creator>Gilberto</dc:creator>
  <cp:lastModifiedBy>Gilberto Shigueo Nakamiti</cp:lastModifiedBy>
  <cp:revision>3</cp:revision>
  <cp:lastPrinted>2010-10-20T20:22:00Z</cp:lastPrinted>
  <dcterms:created xsi:type="dcterms:W3CDTF">2020-10-05T11:57:00Z</dcterms:created>
  <dcterms:modified xsi:type="dcterms:W3CDTF">2020-10-05T11:59:00Z</dcterms:modified>
</cp:coreProperties>
</file>