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2345F" w14:paraId="304555E0" w14:textId="77777777" w:rsidTr="0032345F">
        <w:tc>
          <w:tcPr>
            <w:tcW w:w="1502" w:type="dxa"/>
          </w:tcPr>
          <w:p w14:paraId="284BA45B" w14:textId="30B6F192" w:rsidR="0032345F" w:rsidRDefault="0032345F" w:rsidP="0032345F">
            <w:pPr>
              <w:tabs>
                <w:tab w:val="left" w:pos="6780"/>
              </w:tabs>
              <w:rPr>
                <w:lang w:val="en-US"/>
              </w:rPr>
            </w:pPr>
            <w:r>
              <w:rPr>
                <w:lang w:val="en-US"/>
              </w:rPr>
              <w:t>Maximum Marks</w:t>
            </w:r>
            <w:r w:rsidR="00AB1BD2">
              <w:rPr>
                <w:lang w:val="en-US"/>
              </w:rPr>
              <w:t xml:space="preserve"> (mm)</w:t>
            </w:r>
          </w:p>
        </w:tc>
        <w:tc>
          <w:tcPr>
            <w:tcW w:w="1502" w:type="dxa"/>
          </w:tcPr>
          <w:p w14:paraId="78ECF4A6" w14:textId="22FBACE4" w:rsidR="0032345F" w:rsidRDefault="0032345F" w:rsidP="0032345F">
            <w:pPr>
              <w:tabs>
                <w:tab w:val="left" w:pos="6780"/>
              </w:tabs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357269FC" w14:textId="273F38A0" w:rsidR="0032345F" w:rsidRDefault="0032345F" w:rsidP="0032345F">
            <w:pPr>
              <w:tabs>
                <w:tab w:val="left" w:pos="6780"/>
              </w:tabs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0158AEC2" w14:textId="659561EA" w:rsidR="0032345F" w:rsidRDefault="0032345F" w:rsidP="0032345F">
            <w:pPr>
              <w:tabs>
                <w:tab w:val="left" w:pos="6780"/>
              </w:tabs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42350385" w14:textId="3F95BB80" w:rsidR="0032345F" w:rsidRDefault="0032345F" w:rsidP="0032345F">
            <w:pPr>
              <w:tabs>
                <w:tab w:val="left" w:pos="6780"/>
              </w:tabs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503" w:type="dxa"/>
          </w:tcPr>
          <w:p w14:paraId="06D4E441" w14:textId="34B688D4" w:rsidR="0032345F" w:rsidRDefault="0032345F" w:rsidP="0032345F">
            <w:pPr>
              <w:tabs>
                <w:tab w:val="left" w:pos="6780"/>
              </w:tabs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32345F" w14:paraId="1EC91771" w14:textId="77777777" w:rsidTr="0032345F">
        <w:tc>
          <w:tcPr>
            <w:tcW w:w="1502" w:type="dxa"/>
          </w:tcPr>
          <w:p w14:paraId="6EFC380E" w14:textId="0CDF9A95" w:rsidR="0032345F" w:rsidRDefault="0032345F" w:rsidP="0032345F">
            <w:pPr>
              <w:tabs>
                <w:tab w:val="left" w:pos="6780"/>
              </w:tabs>
              <w:rPr>
                <w:lang w:val="en-US"/>
              </w:rPr>
            </w:pPr>
            <w:r>
              <w:rPr>
                <w:lang w:val="en-US"/>
              </w:rPr>
              <w:t>Marks Obtained</w:t>
            </w:r>
            <w:r w:rsidR="00AB1BD2">
              <w:rPr>
                <w:lang w:val="en-US"/>
              </w:rPr>
              <w:t xml:space="preserve"> (</w:t>
            </w:r>
            <w:proofErr w:type="spellStart"/>
            <w:r w:rsidR="00AB1BD2">
              <w:rPr>
                <w:lang w:val="en-US"/>
              </w:rPr>
              <w:t>mo</w:t>
            </w:r>
            <w:proofErr w:type="spellEnd"/>
            <w:r w:rsidR="00AB1BD2">
              <w:rPr>
                <w:lang w:val="en-US"/>
              </w:rPr>
              <w:t>)</w:t>
            </w:r>
          </w:p>
        </w:tc>
        <w:tc>
          <w:tcPr>
            <w:tcW w:w="1502" w:type="dxa"/>
          </w:tcPr>
          <w:p w14:paraId="5CFF6E71" w14:textId="36875D21" w:rsidR="0032345F" w:rsidRDefault="0032345F" w:rsidP="0032345F">
            <w:pPr>
              <w:tabs>
                <w:tab w:val="left" w:pos="6780"/>
              </w:tabs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1503" w:type="dxa"/>
          </w:tcPr>
          <w:p w14:paraId="4E3CBA8B" w14:textId="58F4A555" w:rsidR="0032345F" w:rsidRDefault="0032345F" w:rsidP="0032345F">
            <w:pPr>
              <w:tabs>
                <w:tab w:val="left" w:pos="6780"/>
              </w:tabs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1503" w:type="dxa"/>
          </w:tcPr>
          <w:p w14:paraId="0ACD4A01" w14:textId="75C12D5C" w:rsidR="0032345F" w:rsidRDefault="0032345F" w:rsidP="0032345F">
            <w:pPr>
              <w:tabs>
                <w:tab w:val="left" w:pos="6780"/>
              </w:tabs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1503" w:type="dxa"/>
          </w:tcPr>
          <w:p w14:paraId="009CC43C" w14:textId="107C09D4" w:rsidR="0032345F" w:rsidRDefault="0032345F" w:rsidP="0032345F">
            <w:pPr>
              <w:tabs>
                <w:tab w:val="left" w:pos="6780"/>
              </w:tabs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503" w:type="dxa"/>
          </w:tcPr>
          <w:p w14:paraId="1920EA4C" w14:textId="4F503A3F" w:rsidR="0032345F" w:rsidRDefault="0032345F" w:rsidP="0032345F">
            <w:pPr>
              <w:tabs>
                <w:tab w:val="left" w:pos="6780"/>
              </w:tabs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</w:tbl>
    <w:p w14:paraId="519220FB" w14:textId="556FD78D" w:rsidR="0032345F" w:rsidRDefault="0032345F" w:rsidP="0032345F">
      <w:pPr>
        <w:tabs>
          <w:tab w:val="left" w:pos="6780"/>
        </w:tabs>
        <w:rPr>
          <w:lang w:val="en-US"/>
        </w:rPr>
      </w:pPr>
    </w:p>
    <w:p w14:paraId="3EAD12C4" w14:textId="0FFFA00C" w:rsidR="0032345F" w:rsidRDefault="0032345F" w:rsidP="0032345F">
      <w:pPr>
        <w:tabs>
          <w:tab w:val="left" w:pos="6780"/>
        </w:tabs>
        <w:rPr>
          <w:lang w:val="en-US"/>
        </w:rPr>
      </w:pPr>
      <w:proofErr w:type="spellStart"/>
      <w:r>
        <w:rPr>
          <w:lang w:val="en-US"/>
        </w:rPr>
        <w:t>totalMarks</w:t>
      </w:r>
      <w:proofErr w:type="spellEnd"/>
      <w:r>
        <w:rPr>
          <w:lang w:val="en-US"/>
        </w:rPr>
        <w:t xml:space="preserve"> = 95 + 85 + 87 + 54 + 49</w:t>
      </w:r>
    </w:p>
    <w:p w14:paraId="06CC4CBE" w14:textId="135266F1" w:rsidR="0032345F" w:rsidRDefault="0032345F" w:rsidP="0032345F">
      <w:pPr>
        <w:tabs>
          <w:tab w:val="left" w:pos="6780"/>
        </w:tabs>
        <w:rPr>
          <w:lang w:val="en-US"/>
        </w:rPr>
      </w:pPr>
      <w:r>
        <w:rPr>
          <w:lang w:val="en-US"/>
        </w:rPr>
        <w:t>percentage = 100 * (95 + 85 + 87 + 54 + 49)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100 + 100 + 100 + 75 +75)</w:t>
      </w:r>
    </w:p>
    <w:p w14:paraId="11BF82D6" w14:textId="2031041C" w:rsidR="00AB1BD2" w:rsidRDefault="00A74562" w:rsidP="00AB1BD2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48ED7F4E" wp14:editId="149A5982">
            <wp:simplePos x="0" y="0"/>
            <wp:positionH relativeFrom="page">
              <wp:align>right</wp:align>
            </wp:positionH>
            <wp:positionV relativeFrom="paragraph">
              <wp:posOffset>321310</wp:posOffset>
            </wp:positionV>
            <wp:extent cx="2804795" cy="57219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BD2" w:rsidRPr="00AB1BD2">
        <w:rPr>
          <w:b/>
          <w:bCs/>
          <w:sz w:val="28"/>
          <w:szCs w:val="28"/>
          <w:u w:val="single"/>
          <w:lang w:val="en-US"/>
        </w:rPr>
        <w:t>ALGORITHM</w:t>
      </w:r>
      <w:r w:rsidR="00AB1BD2">
        <w:rPr>
          <w:b/>
          <w:bCs/>
          <w:sz w:val="28"/>
          <w:szCs w:val="28"/>
          <w:u w:val="single"/>
          <w:lang w:val="en-US"/>
        </w:rPr>
        <w:t xml:space="preserve">                                                                                               FLOWCHART</w:t>
      </w:r>
    </w:p>
    <w:p w14:paraId="7C174849" w14:textId="192F8A64" w:rsidR="00AB1BD2" w:rsidRDefault="00AB1BD2" w:rsidP="00AB1BD2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</w:p>
    <w:p w14:paraId="1A7C8FE2" w14:textId="006891CB" w:rsidR="00AB1BD2" w:rsidRDefault="00AB1BD2" w:rsidP="00AB1BD2">
      <w:pPr>
        <w:pStyle w:val="ListParagraph"/>
        <w:numPr>
          <w:ilvl w:val="0"/>
          <w:numId w:val="2"/>
        </w:numPr>
        <w:tabs>
          <w:tab w:val="left" w:pos="6780"/>
        </w:tabs>
        <w:rPr>
          <w:sz w:val="28"/>
          <w:szCs w:val="28"/>
          <w:lang w:val="en-US"/>
        </w:rPr>
      </w:pPr>
      <w:r w:rsidRPr="00AB1BD2">
        <w:rPr>
          <w:sz w:val="28"/>
          <w:szCs w:val="28"/>
          <w:lang w:val="en-US"/>
        </w:rPr>
        <w:t>Start</w:t>
      </w:r>
    </w:p>
    <w:p w14:paraId="46ADC9C0" w14:textId="50BED695" w:rsidR="00A74562" w:rsidRPr="00AB1BD2" w:rsidRDefault="00A74562" w:rsidP="00AB1BD2">
      <w:pPr>
        <w:pStyle w:val="ListParagraph"/>
        <w:numPr>
          <w:ilvl w:val="0"/>
          <w:numId w:val="2"/>
        </w:numPr>
        <w:tabs>
          <w:tab w:val="left" w:pos="67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mm1, mm2, mm3, mm4, mm5</w:t>
      </w:r>
    </w:p>
    <w:p w14:paraId="33EA49A7" w14:textId="74B4147F" w:rsidR="00AB1BD2" w:rsidRPr="00AB1BD2" w:rsidRDefault="00AB1BD2" w:rsidP="00AB1BD2">
      <w:pPr>
        <w:pStyle w:val="ListParagraph"/>
        <w:numPr>
          <w:ilvl w:val="0"/>
          <w:numId w:val="2"/>
        </w:numPr>
        <w:tabs>
          <w:tab w:val="left" w:pos="6780"/>
        </w:tabs>
        <w:rPr>
          <w:sz w:val="28"/>
          <w:szCs w:val="28"/>
          <w:lang w:val="en-US"/>
        </w:rPr>
      </w:pPr>
      <w:r w:rsidRPr="00AB1BD2">
        <w:rPr>
          <w:sz w:val="28"/>
          <w:szCs w:val="28"/>
          <w:lang w:val="en-US"/>
        </w:rPr>
        <w:t>Print mm1, mm2, mm3, mm4, mm5</w:t>
      </w:r>
    </w:p>
    <w:p w14:paraId="5DD4FC71" w14:textId="77777777" w:rsidR="00AB1BD2" w:rsidRPr="00AB1BD2" w:rsidRDefault="00AB1BD2" w:rsidP="00AB1BD2">
      <w:pPr>
        <w:pStyle w:val="ListParagraph"/>
        <w:numPr>
          <w:ilvl w:val="0"/>
          <w:numId w:val="2"/>
        </w:numPr>
        <w:tabs>
          <w:tab w:val="left" w:pos="6780"/>
        </w:tabs>
        <w:rPr>
          <w:sz w:val="28"/>
          <w:szCs w:val="28"/>
          <w:lang w:val="en-US"/>
        </w:rPr>
      </w:pPr>
      <w:r w:rsidRPr="00AB1BD2">
        <w:rPr>
          <w:sz w:val="28"/>
          <w:szCs w:val="28"/>
          <w:lang w:val="en-US"/>
        </w:rPr>
        <w:t>Input mo1, mo2, mo3, mo4, mo5</w:t>
      </w:r>
    </w:p>
    <w:p w14:paraId="73A2C076" w14:textId="547310AF" w:rsidR="00AB1BD2" w:rsidRPr="00AB1BD2" w:rsidRDefault="00AB1BD2" w:rsidP="00AB1BD2">
      <w:pPr>
        <w:pStyle w:val="ListParagraph"/>
        <w:numPr>
          <w:ilvl w:val="0"/>
          <w:numId w:val="2"/>
        </w:numPr>
        <w:tabs>
          <w:tab w:val="left" w:pos="6780"/>
        </w:tabs>
        <w:rPr>
          <w:sz w:val="28"/>
          <w:szCs w:val="28"/>
          <w:lang w:val="en-US"/>
        </w:rPr>
      </w:pPr>
      <w:r w:rsidRPr="00AB1BD2">
        <w:rPr>
          <w:sz w:val="28"/>
          <w:szCs w:val="28"/>
          <w:lang w:val="en-US"/>
        </w:rPr>
        <w:t xml:space="preserve">Print </w:t>
      </w:r>
      <w:r w:rsidRPr="00AB1BD2">
        <w:rPr>
          <w:sz w:val="28"/>
          <w:szCs w:val="28"/>
          <w:lang w:val="en-US"/>
        </w:rPr>
        <w:t>mo1, mo2, mo3, mo4, mo5</w:t>
      </w:r>
    </w:p>
    <w:p w14:paraId="5D53E343" w14:textId="3AC9ADDE" w:rsidR="00AB1BD2" w:rsidRPr="00AB1BD2" w:rsidRDefault="00AB1BD2" w:rsidP="00AB1BD2">
      <w:pPr>
        <w:pStyle w:val="ListParagraph"/>
        <w:numPr>
          <w:ilvl w:val="0"/>
          <w:numId w:val="2"/>
        </w:numPr>
        <w:tabs>
          <w:tab w:val="left" w:pos="6780"/>
        </w:tabs>
        <w:rPr>
          <w:sz w:val="28"/>
          <w:szCs w:val="28"/>
          <w:lang w:val="en-US"/>
        </w:rPr>
      </w:pPr>
      <w:proofErr w:type="spellStart"/>
      <w:r w:rsidRPr="00AB1BD2">
        <w:rPr>
          <w:sz w:val="28"/>
          <w:szCs w:val="28"/>
          <w:lang w:val="en-US"/>
        </w:rPr>
        <w:t>totalMarks</w:t>
      </w:r>
      <w:proofErr w:type="spellEnd"/>
      <w:r w:rsidRPr="00AB1BD2">
        <w:rPr>
          <w:sz w:val="28"/>
          <w:szCs w:val="28"/>
          <w:lang w:val="en-US"/>
        </w:rPr>
        <w:t xml:space="preserve"> = mo1 + mo2 + mo3 + mo4 + mo5</w:t>
      </w:r>
    </w:p>
    <w:p w14:paraId="365AB409" w14:textId="77777777" w:rsidR="00714A9D" w:rsidRDefault="00AB1BD2" w:rsidP="00AB1BD2">
      <w:pPr>
        <w:pStyle w:val="ListParagraph"/>
        <w:numPr>
          <w:ilvl w:val="0"/>
          <w:numId w:val="2"/>
        </w:numPr>
        <w:tabs>
          <w:tab w:val="left" w:pos="6780"/>
        </w:tabs>
        <w:rPr>
          <w:sz w:val="28"/>
          <w:szCs w:val="28"/>
          <w:lang w:val="en-US"/>
        </w:rPr>
      </w:pPr>
      <w:proofErr w:type="spellStart"/>
      <w:r w:rsidRPr="00AB1BD2">
        <w:rPr>
          <w:sz w:val="28"/>
          <w:szCs w:val="28"/>
          <w:lang w:val="en-US"/>
        </w:rPr>
        <w:t>maximumMarks</w:t>
      </w:r>
      <w:proofErr w:type="spellEnd"/>
      <w:r w:rsidRPr="00AB1BD2">
        <w:rPr>
          <w:sz w:val="28"/>
          <w:szCs w:val="28"/>
          <w:lang w:val="en-US"/>
        </w:rPr>
        <w:t xml:space="preserve"> = mm1 + mm2 + mm3 + </w:t>
      </w:r>
    </w:p>
    <w:p w14:paraId="661FF696" w14:textId="7EA90CBD" w:rsidR="00AB1BD2" w:rsidRPr="00AB1BD2" w:rsidRDefault="00AB1BD2" w:rsidP="00714A9D">
      <w:pPr>
        <w:pStyle w:val="ListParagraph"/>
        <w:tabs>
          <w:tab w:val="left" w:pos="6780"/>
        </w:tabs>
        <w:rPr>
          <w:sz w:val="28"/>
          <w:szCs w:val="28"/>
          <w:lang w:val="en-US"/>
        </w:rPr>
      </w:pPr>
      <w:r w:rsidRPr="00AB1BD2">
        <w:rPr>
          <w:sz w:val="28"/>
          <w:szCs w:val="28"/>
          <w:lang w:val="en-US"/>
        </w:rPr>
        <w:t>mm4 + mm5</w:t>
      </w:r>
    </w:p>
    <w:p w14:paraId="76FE8BD9" w14:textId="77777777" w:rsidR="00714A9D" w:rsidRDefault="00AB1BD2" w:rsidP="00AB1BD2">
      <w:pPr>
        <w:pStyle w:val="ListParagraph"/>
        <w:numPr>
          <w:ilvl w:val="0"/>
          <w:numId w:val="2"/>
        </w:numPr>
        <w:tabs>
          <w:tab w:val="left" w:pos="6780"/>
        </w:tabs>
        <w:rPr>
          <w:sz w:val="28"/>
          <w:szCs w:val="28"/>
          <w:lang w:val="en-US"/>
        </w:rPr>
      </w:pPr>
      <w:r w:rsidRPr="00AB1BD2">
        <w:rPr>
          <w:sz w:val="28"/>
          <w:szCs w:val="28"/>
          <w:lang w:val="en-US"/>
        </w:rPr>
        <w:t xml:space="preserve">percentage = </w:t>
      </w:r>
    </w:p>
    <w:p w14:paraId="5016C5CB" w14:textId="50B97D08" w:rsidR="00AB1BD2" w:rsidRPr="00AB1BD2" w:rsidRDefault="00AB1BD2" w:rsidP="00714A9D">
      <w:pPr>
        <w:pStyle w:val="ListParagraph"/>
        <w:tabs>
          <w:tab w:val="left" w:pos="6780"/>
        </w:tabs>
        <w:rPr>
          <w:sz w:val="28"/>
          <w:szCs w:val="28"/>
          <w:lang w:val="en-US"/>
        </w:rPr>
      </w:pPr>
      <w:r w:rsidRPr="00AB1BD2">
        <w:rPr>
          <w:sz w:val="28"/>
          <w:szCs w:val="28"/>
          <w:lang w:val="en-US"/>
        </w:rPr>
        <w:t xml:space="preserve">100 * </w:t>
      </w:r>
      <w:proofErr w:type="spellStart"/>
      <w:r w:rsidRPr="00AB1BD2">
        <w:rPr>
          <w:sz w:val="28"/>
          <w:szCs w:val="28"/>
          <w:lang w:val="en-US"/>
        </w:rPr>
        <w:t>totalMarks</w:t>
      </w:r>
      <w:proofErr w:type="spellEnd"/>
      <w:r w:rsidRPr="00AB1BD2">
        <w:rPr>
          <w:sz w:val="28"/>
          <w:szCs w:val="28"/>
          <w:lang w:val="en-US"/>
        </w:rPr>
        <w:t xml:space="preserve"> / </w:t>
      </w:r>
      <w:proofErr w:type="spellStart"/>
      <w:r w:rsidRPr="00AB1BD2">
        <w:rPr>
          <w:sz w:val="28"/>
          <w:szCs w:val="28"/>
          <w:lang w:val="en-US"/>
        </w:rPr>
        <w:t>maximumMarks</w:t>
      </w:r>
      <w:proofErr w:type="spellEnd"/>
    </w:p>
    <w:p w14:paraId="0CF5FB4F" w14:textId="0860D6BA" w:rsidR="00AB1BD2" w:rsidRPr="00AB1BD2" w:rsidRDefault="00AB1BD2" w:rsidP="00AB1BD2">
      <w:pPr>
        <w:pStyle w:val="ListParagraph"/>
        <w:numPr>
          <w:ilvl w:val="0"/>
          <w:numId w:val="2"/>
        </w:numPr>
        <w:tabs>
          <w:tab w:val="left" w:pos="6780"/>
        </w:tabs>
        <w:rPr>
          <w:sz w:val="28"/>
          <w:szCs w:val="28"/>
          <w:lang w:val="en-US"/>
        </w:rPr>
      </w:pPr>
      <w:r w:rsidRPr="00AB1BD2">
        <w:rPr>
          <w:sz w:val="28"/>
          <w:szCs w:val="28"/>
          <w:lang w:val="en-US"/>
        </w:rPr>
        <w:t xml:space="preserve">Print </w:t>
      </w:r>
      <w:proofErr w:type="spellStart"/>
      <w:r w:rsidRPr="00AB1BD2">
        <w:rPr>
          <w:sz w:val="28"/>
          <w:szCs w:val="28"/>
          <w:lang w:val="en-US"/>
        </w:rPr>
        <w:t>totalMarks</w:t>
      </w:r>
      <w:proofErr w:type="spellEnd"/>
      <w:r w:rsidRPr="00AB1BD2">
        <w:rPr>
          <w:sz w:val="28"/>
          <w:szCs w:val="28"/>
          <w:lang w:val="en-US"/>
        </w:rPr>
        <w:t xml:space="preserve">, </w:t>
      </w:r>
      <w:proofErr w:type="spellStart"/>
      <w:r w:rsidRPr="00AB1BD2">
        <w:rPr>
          <w:sz w:val="28"/>
          <w:szCs w:val="28"/>
          <w:lang w:val="en-US"/>
        </w:rPr>
        <w:t>maximumMarks</w:t>
      </w:r>
      <w:proofErr w:type="spellEnd"/>
      <w:r w:rsidRPr="00AB1BD2">
        <w:rPr>
          <w:sz w:val="28"/>
          <w:szCs w:val="28"/>
          <w:lang w:val="en-US"/>
        </w:rPr>
        <w:t>, percentage</w:t>
      </w:r>
    </w:p>
    <w:p w14:paraId="061A4AC2" w14:textId="1BAA75F5" w:rsidR="00AB1BD2" w:rsidRPr="00AB1BD2" w:rsidRDefault="00AB1BD2" w:rsidP="00AB1BD2">
      <w:pPr>
        <w:pStyle w:val="ListParagraph"/>
        <w:numPr>
          <w:ilvl w:val="0"/>
          <w:numId w:val="2"/>
        </w:numPr>
        <w:tabs>
          <w:tab w:val="left" w:pos="6780"/>
        </w:tabs>
        <w:rPr>
          <w:sz w:val="28"/>
          <w:szCs w:val="28"/>
          <w:lang w:val="en-US"/>
        </w:rPr>
      </w:pPr>
      <w:r w:rsidRPr="00AB1BD2">
        <w:rPr>
          <w:sz w:val="28"/>
          <w:szCs w:val="28"/>
          <w:lang w:val="en-US"/>
        </w:rPr>
        <w:t xml:space="preserve"> End</w:t>
      </w:r>
    </w:p>
    <w:sectPr w:rsidR="00AB1BD2" w:rsidRPr="00AB1BD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6B102" w14:textId="77777777" w:rsidR="00B2681F" w:rsidRDefault="00B2681F" w:rsidP="0032345F">
      <w:pPr>
        <w:spacing w:after="0" w:line="240" w:lineRule="auto"/>
      </w:pPr>
      <w:r>
        <w:separator/>
      </w:r>
    </w:p>
  </w:endnote>
  <w:endnote w:type="continuationSeparator" w:id="0">
    <w:p w14:paraId="1E5D25A9" w14:textId="77777777" w:rsidR="00B2681F" w:rsidRDefault="00B2681F" w:rsidP="00323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75CE3" w14:textId="77777777" w:rsidR="00B2681F" w:rsidRDefault="00B2681F" w:rsidP="0032345F">
      <w:pPr>
        <w:spacing w:after="0" w:line="240" w:lineRule="auto"/>
      </w:pPr>
      <w:r>
        <w:separator/>
      </w:r>
    </w:p>
  </w:footnote>
  <w:footnote w:type="continuationSeparator" w:id="0">
    <w:p w14:paraId="6D8D2D0F" w14:textId="77777777" w:rsidR="00B2681F" w:rsidRDefault="00B2681F" w:rsidP="00323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F6EC8" w14:textId="2A261EB1" w:rsidR="0032345F" w:rsidRPr="0032345F" w:rsidRDefault="0032345F">
    <w:pPr>
      <w:pStyle w:val="Header"/>
      <w:rPr>
        <w:sz w:val="24"/>
        <w:szCs w:val="24"/>
        <w:lang w:val="en-US"/>
      </w:rPr>
    </w:pPr>
    <w:r w:rsidRPr="0032345F">
      <w:rPr>
        <w:sz w:val="24"/>
        <w:szCs w:val="24"/>
        <w:lang w:val="en-US"/>
      </w:rPr>
      <w:t>CALCULATE SUM OF MARKS OBTAINED IN 5 SUBJECTS AND CALCULATE PERCENTAGE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26B6A"/>
    <w:multiLevelType w:val="hybridMultilevel"/>
    <w:tmpl w:val="00CCC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A2322"/>
    <w:multiLevelType w:val="hybridMultilevel"/>
    <w:tmpl w:val="6E345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5F"/>
    <w:rsid w:val="0032345F"/>
    <w:rsid w:val="00714A9D"/>
    <w:rsid w:val="00A74562"/>
    <w:rsid w:val="00AB1BD2"/>
    <w:rsid w:val="00B077A1"/>
    <w:rsid w:val="00B2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D34D"/>
  <w15:chartTrackingRefBased/>
  <w15:docId w15:val="{E521FA83-DDEB-410A-925D-A60EEA40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45F"/>
  </w:style>
  <w:style w:type="paragraph" w:styleId="Footer">
    <w:name w:val="footer"/>
    <w:basedOn w:val="Normal"/>
    <w:link w:val="FooterChar"/>
    <w:uiPriority w:val="99"/>
    <w:unhideWhenUsed/>
    <w:rsid w:val="00323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45F"/>
  </w:style>
  <w:style w:type="table" w:styleId="TableGrid">
    <w:name w:val="Table Grid"/>
    <w:basedOn w:val="TableNormal"/>
    <w:uiPriority w:val="39"/>
    <w:rsid w:val="00323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1</cp:revision>
  <dcterms:created xsi:type="dcterms:W3CDTF">2020-12-09T18:35:00Z</dcterms:created>
  <dcterms:modified xsi:type="dcterms:W3CDTF">2020-12-09T19:08:00Z</dcterms:modified>
</cp:coreProperties>
</file>