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46B" w:rsidRDefault="0024646B" w:rsidP="0024646B">
      <w:pPr>
        <w:shd w:val="clear" w:color="auto" w:fill="FFFFFF"/>
        <w:spacing w:after="0" w:line="240" w:lineRule="auto"/>
        <w:outlineLvl w:val="0"/>
        <w:rPr>
          <w:rFonts w:ascii="Times New Roman" w:eastAsia="Times New Roman" w:hAnsi="Times New Roman" w:cs="Times New Roman"/>
          <w:b/>
          <w:bCs/>
          <w:kern w:val="36"/>
          <w:sz w:val="48"/>
          <w:szCs w:val="48"/>
        </w:rPr>
      </w:pPr>
      <w:r w:rsidRPr="0024646B">
        <w:rPr>
          <w:rFonts w:ascii="Times New Roman" w:eastAsia="Times New Roman" w:hAnsi="Times New Roman" w:cs="Times New Roman"/>
          <w:b/>
          <w:bCs/>
          <w:kern w:val="36"/>
          <w:sz w:val="48"/>
          <w:szCs w:val="48"/>
        </w:rPr>
        <w:t>Design a test case with equivalence partitioning (EP)</w:t>
      </w:r>
    </w:p>
    <w:p w:rsidR="0024646B" w:rsidRDefault="0024646B" w:rsidP="0024646B">
      <w:pPr>
        <w:pStyle w:val="NormalWeb"/>
        <w:shd w:val="clear" w:color="auto" w:fill="FFFFFF"/>
        <w:spacing w:before="0" w:beforeAutospacing="0"/>
        <w:rPr>
          <w:color w:val="1F1F1F"/>
        </w:rPr>
      </w:pPr>
      <w:r>
        <w:rPr>
          <w:color w:val="1F1F1F"/>
        </w:rPr>
        <w:t>Imagine a software application that calculates the price of a cinema ticket based on the age of the customer. The app accepts number-only inputs representing the customer's age and provides the ticket price according to the following rules:</w:t>
      </w:r>
    </w:p>
    <w:p w:rsidR="0024646B" w:rsidRDefault="0024646B" w:rsidP="0024646B">
      <w:pPr>
        <w:pStyle w:val="NormalWeb"/>
        <w:numPr>
          <w:ilvl w:val="0"/>
          <w:numId w:val="3"/>
        </w:numPr>
        <w:shd w:val="clear" w:color="auto" w:fill="FFFFFF"/>
        <w:spacing w:before="0" w:beforeAutospacing="0" w:after="0" w:afterAutospacing="0"/>
        <w:ind w:left="0"/>
        <w:rPr>
          <w:color w:val="1F1F1F"/>
        </w:rPr>
      </w:pPr>
      <w:r>
        <w:rPr>
          <w:color w:val="1F1F1F"/>
        </w:rPr>
        <w:t>Children aged 0 to 12 years old receive a 50% discount.</w:t>
      </w:r>
    </w:p>
    <w:p w:rsidR="0024646B" w:rsidRDefault="0024646B" w:rsidP="0024646B">
      <w:pPr>
        <w:pStyle w:val="NormalWeb"/>
        <w:numPr>
          <w:ilvl w:val="0"/>
          <w:numId w:val="3"/>
        </w:numPr>
        <w:shd w:val="clear" w:color="auto" w:fill="FFFFFF"/>
        <w:spacing w:before="0" w:beforeAutospacing="0" w:after="0" w:afterAutospacing="0"/>
        <w:ind w:left="0"/>
        <w:rPr>
          <w:color w:val="1F1F1F"/>
        </w:rPr>
      </w:pPr>
      <w:r>
        <w:rPr>
          <w:color w:val="1F1F1F"/>
        </w:rPr>
        <w:t>Teenagers aged 13 to 17 years old receive a 25% discount.</w:t>
      </w:r>
    </w:p>
    <w:p w:rsidR="0024646B" w:rsidRDefault="0024646B" w:rsidP="0024646B">
      <w:pPr>
        <w:pStyle w:val="NormalWeb"/>
        <w:numPr>
          <w:ilvl w:val="0"/>
          <w:numId w:val="3"/>
        </w:numPr>
        <w:shd w:val="clear" w:color="auto" w:fill="FFFFFF"/>
        <w:spacing w:before="0" w:beforeAutospacing="0" w:after="0" w:afterAutospacing="0"/>
        <w:ind w:left="0"/>
        <w:rPr>
          <w:color w:val="1F1F1F"/>
        </w:rPr>
      </w:pPr>
      <w:r>
        <w:rPr>
          <w:color w:val="1F1F1F"/>
        </w:rPr>
        <w:t>Adults aged 18 to 64 years old pay the full price.</w:t>
      </w:r>
    </w:p>
    <w:p w:rsidR="0024646B" w:rsidRDefault="0024646B" w:rsidP="0024646B">
      <w:pPr>
        <w:pStyle w:val="NormalWeb"/>
        <w:numPr>
          <w:ilvl w:val="0"/>
          <w:numId w:val="3"/>
        </w:numPr>
        <w:shd w:val="clear" w:color="auto" w:fill="FFFFFF"/>
        <w:spacing w:before="0" w:beforeAutospacing="0" w:after="0" w:afterAutospacing="0"/>
        <w:ind w:left="0"/>
        <w:rPr>
          <w:color w:val="1F1F1F"/>
        </w:rPr>
      </w:pPr>
      <w:r>
        <w:rPr>
          <w:color w:val="1F1F1F"/>
        </w:rPr>
        <w:t>Senior citizens aged 65 and above receive a 30% discount.</w:t>
      </w:r>
    </w:p>
    <w:p w:rsidR="0024646B" w:rsidRDefault="0024646B" w:rsidP="0024646B">
      <w:pPr>
        <w:pStyle w:val="NormalWeb"/>
        <w:shd w:val="clear" w:color="auto" w:fill="FFFFFF"/>
        <w:spacing w:before="0" w:beforeAutospacing="0"/>
        <w:rPr>
          <w:color w:val="1F1F1F"/>
        </w:rPr>
      </w:pPr>
      <w:r>
        <w:rPr>
          <w:color w:val="1F1F1F"/>
        </w:rPr>
        <w:t>Using the equivalence partitioning technique, create test cases for the cinema ticket pricing software based on the provided age categories. Divide the input domain (age) into partitions and select one test case from each partition to ensure adequate test coverage.</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FF"/>
          <w:sz w:val="21"/>
          <w:szCs w:val="21"/>
        </w:rPr>
        <w:t>function</w:t>
      </w:r>
      <w:r w:rsidRPr="0024646B">
        <w:rPr>
          <w:rFonts w:ascii="Consolas" w:eastAsia="Times New Roman" w:hAnsi="Consolas" w:cs="Times New Roman"/>
          <w:color w:val="000000"/>
          <w:sz w:val="21"/>
          <w:szCs w:val="21"/>
        </w:rPr>
        <w:t> </w:t>
      </w:r>
      <w:proofErr w:type="spellStart"/>
      <w:r w:rsidRPr="0024646B">
        <w:rPr>
          <w:rFonts w:ascii="Consolas" w:eastAsia="Times New Roman" w:hAnsi="Consolas" w:cs="Times New Roman"/>
          <w:color w:val="000000"/>
          <w:sz w:val="21"/>
          <w:szCs w:val="21"/>
        </w:rPr>
        <w:t>calculate_ticket_price</w:t>
      </w:r>
      <w:proofErr w:type="spellEnd"/>
      <w:r w:rsidRPr="0024646B">
        <w:rPr>
          <w:rFonts w:ascii="Consolas" w:eastAsia="Times New Roman" w:hAnsi="Consolas" w:cs="Times New Roman"/>
          <w:color w:val="000000"/>
          <w:sz w:val="21"/>
          <w:szCs w:val="21"/>
        </w:rPr>
        <w:t>(age)</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if</w:t>
      </w:r>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&gt;=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0</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and</w:t>
      </w:r>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&lt;=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12</w:t>
      </w:r>
      <w:r w:rsidRPr="0024646B">
        <w:rPr>
          <w:rFonts w:ascii="Consolas" w:eastAsia="Times New Roman" w:hAnsi="Consolas" w:cs="Times New Roman"/>
          <w:color w:val="000000"/>
          <w:sz w:val="21"/>
          <w:szCs w:val="21"/>
        </w:rPr>
        <w: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apply</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50</w:t>
      </w:r>
      <w:r w:rsidRPr="0024646B">
        <w:rPr>
          <w:rFonts w:ascii="Consolas" w:eastAsia="Times New Roman" w:hAnsi="Consolas" w:cs="Times New Roman"/>
          <w:color w:val="637483"/>
          <w:sz w:val="21"/>
          <w:szCs w:val="21"/>
        </w:rPr>
        <w:t>%</w:t>
      </w:r>
      <w:r w:rsidRPr="0024646B">
        <w:rPr>
          <w:rFonts w:ascii="Consolas" w:eastAsia="Times New Roman" w:hAnsi="Consolas" w:cs="Times New Roman"/>
          <w:color w:val="000000"/>
          <w:sz w:val="21"/>
          <w:szCs w:val="21"/>
        </w:rPr>
        <w:t> discount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proofErr w:type="spellStart"/>
      <w:r w:rsidRPr="0024646B">
        <w:rPr>
          <w:rFonts w:ascii="Consolas" w:eastAsia="Times New Roman" w:hAnsi="Consolas" w:cs="Times New Roman"/>
          <w:color w:val="000000"/>
          <w:sz w:val="21"/>
          <w:szCs w:val="21"/>
        </w:rPr>
        <w:t>elif</w:t>
      </w:r>
      <w:proofErr w:type="spellEnd"/>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&gt;=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13</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and</w:t>
      </w:r>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&lt;=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17</w:t>
      </w:r>
      <w:r w:rsidRPr="0024646B">
        <w:rPr>
          <w:rFonts w:ascii="Consolas" w:eastAsia="Times New Roman" w:hAnsi="Consolas" w:cs="Times New Roman"/>
          <w:color w:val="000000"/>
          <w:sz w:val="21"/>
          <w:szCs w:val="21"/>
        </w:rPr>
        <w: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apply</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25</w:t>
      </w:r>
      <w:r w:rsidRPr="0024646B">
        <w:rPr>
          <w:rFonts w:ascii="Consolas" w:eastAsia="Times New Roman" w:hAnsi="Consolas" w:cs="Times New Roman"/>
          <w:color w:val="637483"/>
          <w:sz w:val="21"/>
          <w:szCs w:val="21"/>
        </w:rPr>
        <w:t>%</w:t>
      </w:r>
      <w:r w:rsidRPr="0024646B">
        <w:rPr>
          <w:rFonts w:ascii="Consolas" w:eastAsia="Times New Roman" w:hAnsi="Consolas" w:cs="Times New Roman"/>
          <w:color w:val="000000"/>
          <w:sz w:val="21"/>
          <w:szCs w:val="21"/>
        </w:rPr>
        <w:t> discount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proofErr w:type="spellStart"/>
      <w:r w:rsidRPr="0024646B">
        <w:rPr>
          <w:rFonts w:ascii="Consolas" w:eastAsia="Times New Roman" w:hAnsi="Consolas" w:cs="Times New Roman"/>
          <w:color w:val="000000"/>
          <w:sz w:val="21"/>
          <w:szCs w:val="21"/>
        </w:rPr>
        <w:t>elif</w:t>
      </w:r>
      <w:proofErr w:type="spellEnd"/>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&gt;=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18</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and</w:t>
      </w:r>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&lt;=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64</w:t>
      </w:r>
      <w:r w:rsidRPr="0024646B">
        <w:rPr>
          <w:rFonts w:ascii="Consolas" w:eastAsia="Times New Roman" w:hAnsi="Consolas" w:cs="Times New Roman"/>
          <w:color w:val="000000"/>
          <w:sz w:val="21"/>
          <w:szCs w:val="21"/>
        </w:rPr>
        <w: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apply</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0</w:t>
      </w:r>
      <w:r w:rsidRPr="0024646B">
        <w:rPr>
          <w:rFonts w:ascii="Consolas" w:eastAsia="Times New Roman" w:hAnsi="Consolas" w:cs="Times New Roman"/>
          <w:color w:val="637483"/>
          <w:sz w:val="21"/>
          <w:szCs w:val="21"/>
        </w:rPr>
        <w:t>%</w:t>
      </w:r>
      <w:r w:rsidRPr="0024646B">
        <w:rPr>
          <w:rFonts w:ascii="Consolas" w:eastAsia="Times New Roman" w:hAnsi="Consolas" w:cs="Times New Roman"/>
          <w:color w:val="000000"/>
          <w:sz w:val="21"/>
          <w:szCs w:val="21"/>
        </w:rPr>
        <w:t> discount (</w:t>
      </w:r>
      <w:r w:rsidRPr="0024646B">
        <w:rPr>
          <w:rFonts w:ascii="Consolas" w:eastAsia="Times New Roman" w:hAnsi="Consolas" w:cs="Times New Roman"/>
          <w:color w:val="0000FF"/>
          <w:sz w:val="21"/>
          <w:szCs w:val="21"/>
        </w:rPr>
        <w:t>full</w:t>
      </w:r>
      <w:r w:rsidRPr="0024646B">
        <w:rPr>
          <w:rFonts w:ascii="Consolas" w:eastAsia="Times New Roman" w:hAnsi="Consolas" w:cs="Times New Roman"/>
          <w:color w:val="000000"/>
          <w:sz w:val="21"/>
          <w:szCs w:val="21"/>
        </w:rPr>
        <w:t> price)</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proofErr w:type="spellStart"/>
      <w:r w:rsidRPr="0024646B">
        <w:rPr>
          <w:rFonts w:ascii="Consolas" w:eastAsia="Times New Roman" w:hAnsi="Consolas" w:cs="Times New Roman"/>
          <w:color w:val="000000"/>
          <w:sz w:val="21"/>
          <w:szCs w:val="21"/>
        </w:rPr>
        <w:t>elif</w:t>
      </w:r>
      <w:proofErr w:type="spellEnd"/>
      <w:r w:rsidRPr="0024646B">
        <w:rPr>
          <w:rFonts w:ascii="Consolas" w:eastAsia="Times New Roman" w:hAnsi="Consolas" w:cs="Times New Roman"/>
          <w:color w:val="000000"/>
          <w:sz w:val="21"/>
          <w:szCs w:val="21"/>
        </w:rPr>
        <w:t> age </w:t>
      </w:r>
      <w:r w:rsidRPr="0024646B">
        <w:rPr>
          <w:rFonts w:ascii="Consolas" w:eastAsia="Times New Roman" w:hAnsi="Consolas" w:cs="Times New Roman"/>
          <w:color w:val="637483"/>
          <w:sz w:val="21"/>
          <w:szCs w:val="21"/>
        </w:rPr>
        <w:t>&gt;=</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65</w:t>
      </w:r>
      <w:r w:rsidRPr="0024646B">
        <w:rPr>
          <w:rFonts w:ascii="Consolas" w:eastAsia="Times New Roman" w:hAnsi="Consolas" w:cs="Times New Roman"/>
          <w:color w:val="000000"/>
          <w:sz w:val="21"/>
          <w:szCs w:val="21"/>
        </w:rPr>
        <w: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637483"/>
          <w:sz w:val="21"/>
          <w:szCs w:val="21"/>
        </w:rPr>
        <w:t>apply</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98658"/>
          <w:sz w:val="21"/>
          <w:szCs w:val="21"/>
        </w:rPr>
        <w:t>30</w:t>
      </w:r>
      <w:r w:rsidRPr="0024646B">
        <w:rPr>
          <w:rFonts w:ascii="Consolas" w:eastAsia="Times New Roman" w:hAnsi="Consolas" w:cs="Times New Roman"/>
          <w:color w:val="637483"/>
          <w:sz w:val="21"/>
          <w:szCs w:val="21"/>
        </w:rPr>
        <w:t>%</w:t>
      </w:r>
      <w:r w:rsidRPr="0024646B">
        <w:rPr>
          <w:rFonts w:ascii="Consolas" w:eastAsia="Times New Roman" w:hAnsi="Consolas" w:cs="Times New Roman"/>
          <w:color w:val="000000"/>
          <w:sz w:val="21"/>
          <w:szCs w:val="21"/>
        </w:rPr>
        <w:t> discount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else</w:t>
      </w:r>
      <w:r w:rsidRPr="0024646B">
        <w:rPr>
          <w:rFonts w:ascii="Consolas" w:eastAsia="Times New Roman" w:hAnsi="Consolas" w:cs="Times New Roman"/>
          <w:color w:val="000000"/>
          <w:sz w:val="21"/>
          <w:szCs w:val="21"/>
        </w:rPr>
        <w: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return</w:t>
      </w:r>
      <w:r w:rsidRPr="0024646B">
        <w:rPr>
          <w:rFonts w:ascii="Consolas" w:eastAsia="Times New Roman" w:hAnsi="Consolas" w:cs="Times New Roman"/>
          <w:color w:val="000000"/>
          <w:sz w:val="21"/>
          <w:szCs w:val="21"/>
        </w:rPr>
        <w:t> "Invalid age input"</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end</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if</w:t>
      </w:r>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return</w:t>
      </w:r>
      <w:r w:rsidRPr="0024646B">
        <w:rPr>
          <w:rFonts w:ascii="Consolas" w:eastAsia="Times New Roman" w:hAnsi="Consolas" w:cs="Times New Roman"/>
          <w:color w:val="000000"/>
          <w:sz w:val="21"/>
          <w:szCs w:val="21"/>
        </w:rPr>
        <w:t> </w:t>
      </w:r>
      <w:proofErr w:type="spellStart"/>
      <w:r w:rsidRPr="0024646B">
        <w:rPr>
          <w:rFonts w:ascii="Consolas" w:eastAsia="Times New Roman" w:hAnsi="Consolas" w:cs="Times New Roman"/>
          <w:color w:val="000000"/>
          <w:sz w:val="21"/>
          <w:szCs w:val="21"/>
        </w:rPr>
        <w:t>ticket_price</w:t>
      </w:r>
      <w:proofErr w:type="spellEnd"/>
    </w:p>
    <w:p w:rsidR="0024646B" w:rsidRPr="0024646B" w:rsidRDefault="0024646B" w:rsidP="0024646B">
      <w:pPr>
        <w:shd w:val="clear" w:color="auto" w:fill="FFFFFE"/>
        <w:spacing w:after="0" w:line="285" w:lineRule="atLeast"/>
        <w:rPr>
          <w:rFonts w:ascii="Consolas" w:eastAsia="Times New Roman" w:hAnsi="Consolas" w:cs="Times New Roman"/>
          <w:color w:val="000000"/>
          <w:sz w:val="21"/>
          <w:szCs w:val="21"/>
        </w:rPr>
      </w:pPr>
      <w:r w:rsidRPr="0024646B">
        <w:rPr>
          <w:rFonts w:ascii="Consolas" w:eastAsia="Times New Roman" w:hAnsi="Consolas" w:cs="Times New Roman"/>
          <w:color w:val="0000FF"/>
          <w:sz w:val="21"/>
          <w:szCs w:val="21"/>
        </w:rPr>
        <w:t>end</w:t>
      </w:r>
      <w:r w:rsidRPr="0024646B">
        <w:rPr>
          <w:rFonts w:ascii="Consolas" w:eastAsia="Times New Roman" w:hAnsi="Consolas" w:cs="Times New Roman"/>
          <w:color w:val="000000"/>
          <w:sz w:val="21"/>
          <w:szCs w:val="21"/>
        </w:rPr>
        <w:t> </w:t>
      </w:r>
      <w:r w:rsidRPr="0024646B">
        <w:rPr>
          <w:rFonts w:ascii="Consolas" w:eastAsia="Times New Roman" w:hAnsi="Consolas" w:cs="Times New Roman"/>
          <w:color w:val="0000FF"/>
          <w:sz w:val="21"/>
          <w:szCs w:val="21"/>
        </w:rPr>
        <w:t>function</w:t>
      </w:r>
    </w:p>
    <w:p w:rsidR="0024646B" w:rsidRPr="0024646B" w:rsidRDefault="0024646B" w:rsidP="0024646B">
      <w:pPr>
        <w:shd w:val="clear" w:color="auto" w:fill="FFFFFF"/>
        <w:spacing w:after="0" w:line="240" w:lineRule="auto"/>
        <w:outlineLvl w:val="0"/>
        <w:rPr>
          <w:rFonts w:ascii="Times New Roman" w:eastAsia="Times New Roman" w:hAnsi="Times New Roman" w:cs="Times New Roman"/>
          <w:b/>
          <w:bCs/>
          <w:kern w:val="36"/>
          <w:sz w:val="48"/>
          <w:szCs w:val="48"/>
        </w:rPr>
      </w:pPr>
    </w:p>
    <w:p w:rsidR="0024646B" w:rsidRDefault="0024646B" w:rsidP="0024646B">
      <w:pPr>
        <w:pStyle w:val="Heading2"/>
        <w:shd w:val="clear" w:color="auto" w:fill="FFFFFF"/>
        <w:rPr>
          <w:color w:val="1F1F1F"/>
        </w:rPr>
      </w:pPr>
      <w:r>
        <w:rPr>
          <w:rStyle w:val="Strong"/>
          <w:rFonts w:ascii="unset" w:hAnsi="unset"/>
          <w:b w:val="0"/>
          <w:bCs w:val="0"/>
          <w:color w:val="1F1F1F"/>
        </w:rPr>
        <w:t>Your task</w:t>
      </w:r>
    </w:p>
    <w:p w:rsidR="0024646B" w:rsidRDefault="0024646B" w:rsidP="0024646B">
      <w:pPr>
        <w:pStyle w:val="NormalWeb"/>
        <w:numPr>
          <w:ilvl w:val="0"/>
          <w:numId w:val="1"/>
        </w:numPr>
        <w:shd w:val="clear" w:color="auto" w:fill="FFFFFF"/>
        <w:spacing w:before="0" w:beforeAutospacing="0" w:after="0" w:afterAutospacing="0"/>
        <w:ind w:left="0"/>
        <w:rPr>
          <w:color w:val="1F1F1F"/>
        </w:rPr>
      </w:pPr>
      <w:r>
        <w:rPr>
          <w:color w:val="1F1F1F"/>
        </w:rPr>
        <w:t>Identify the equivalence partitions for the age input domain based on the given pseudocode.</w:t>
      </w:r>
    </w:p>
    <w:p w:rsidR="0024646B" w:rsidRDefault="0024646B" w:rsidP="0024646B">
      <w:pPr>
        <w:pStyle w:val="NormalWeb"/>
        <w:numPr>
          <w:ilvl w:val="0"/>
          <w:numId w:val="1"/>
        </w:numPr>
        <w:shd w:val="clear" w:color="auto" w:fill="FFFFFF"/>
        <w:spacing w:before="0" w:beforeAutospacing="0" w:after="0" w:afterAutospacing="0"/>
        <w:ind w:left="0"/>
        <w:rPr>
          <w:color w:val="1F1F1F"/>
        </w:rPr>
      </w:pPr>
      <w:r>
        <w:rPr>
          <w:color w:val="1F1F1F"/>
        </w:rPr>
        <w:t>Select one test case from each partition.</w:t>
      </w:r>
    </w:p>
    <w:p w:rsidR="0024646B" w:rsidRDefault="0024646B" w:rsidP="0024646B">
      <w:pPr>
        <w:pStyle w:val="NormalWeb"/>
        <w:numPr>
          <w:ilvl w:val="0"/>
          <w:numId w:val="1"/>
        </w:numPr>
        <w:shd w:val="clear" w:color="auto" w:fill="FFFFFF"/>
        <w:spacing w:before="0" w:beforeAutospacing="0" w:after="0" w:afterAutospacing="0"/>
        <w:ind w:left="0"/>
        <w:rPr>
          <w:color w:val="1F1F1F"/>
        </w:rPr>
      </w:pPr>
      <w:r>
        <w:rPr>
          <w:color w:val="1F1F1F"/>
        </w:rPr>
        <w:t>Describe the input (age), expected output (discount), and reasoning for each test case.</w:t>
      </w:r>
    </w:p>
    <w:p w:rsidR="0024646B" w:rsidRDefault="0024646B" w:rsidP="0024646B">
      <w:pPr>
        <w:pStyle w:val="Heading3"/>
        <w:shd w:val="clear" w:color="auto" w:fill="FFFFFF"/>
        <w:rPr>
          <w:color w:val="1F1F1F"/>
        </w:rPr>
      </w:pPr>
      <w:r>
        <w:rPr>
          <w:rStyle w:val="Strong"/>
          <w:rFonts w:ascii="unset" w:hAnsi="unset"/>
          <w:b w:val="0"/>
          <w:bCs w:val="0"/>
          <w:color w:val="1F1F1F"/>
        </w:rPr>
        <w:t>Here's an example to get you started</w:t>
      </w:r>
    </w:p>
    <w:p w:rsidR="0024646B" w:rsidRDefault="0024646B" w:rsidP="0024646B">
      <w:pPr>
        <w:pStyle w:val="NormalWeb"/>
        <w:shd w:val="clear" w:color="auto" w:fill="FFFFFF"/>
        <w:spacing w:before="0" w:beforeAutospacing="0"/>
        <w:rPr>
          <w:color w:val="1F1F1F"/>
        </w:rPr>
      </w:pPr>
      <w:r>
        <w:rPr>
          <w:color w:val="1F1F1F"/>
        </w:rPr>
        <w:t>Test case 1: Children</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Input: Age = 5</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Expected output: 50% discount</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Reasoning: Since the age falls within the children category (0-12), a 50% discount should be applied according to the pseudocode.</w:t>
      </w:r>
    </w:p>
    <w:p w:rsidR="00F8313C" w:rsidRDefault="00F8313C"/>
    <w:p w:rsidR="0024646B" w:rsidRDefault="0024646B">
      <w:r>
        <w:t>Test case 2: Age = 14</w:t>
      </w:r>
    </w:p>
    <w:p w:rsidR="0024646B" w:rsidRDefault="0024646B">
      <w:r>
        <w:lastRenderedPageBreak/>
        <w:t>Expected output: 25 % discount</w:t>
      </w:r>
    </w:p>
    <w:p w:rsidR="0024646B" w:rsidRDefault="0024646B">
      <w:proofErr w:type="gramStart"/>
      <w:r>
        <w:t>Reasoning :</w:t>
      </w:r>
      <w:proofErr w:type="gramEnd"/>
      <w:r>
        <w:t xml:space="preserve"> since the age falls within the teenagers category(13-17) , a 25% discount should be applied according to the pseudocode</w:t>
      </w:r>
    </w:p>
    <w:p w:rsidR="0024646B" w:rsidRDefault="0024646B" w:rsidP="0024646B">
      <w:pPr>
        <w:pStyle w:val="NormalWeb"/>
        <w:shd w:val="clear" w:color="auto" w:fill="FFFFFF"/>
        <w:spacing w:before="0" w:beforeAutospacing="0"/>
        <w:rPr>
          <w:color w:val="1F1F1F"/>
        </w:rPr>
      </w:pPr>
      <w:r>
        <w:rPr>
          <w:color w:val="1F1F1F"/>
        </w:rPr>
        <w:t>Test case</w:t>
      </w:r>
      <w:r>
        <w:rPr>
          <w:color w:val="1F1F1F"/>
        </w:rPr>
        <w:t xml:space="preserve"> 3</w:t>
      </w:r>
      <w:r>
        <w:rPr>
          <w:color w:val="1F1F1F"/>
        </w:rPr>
        <w:t xml:space="preserve">: </w:t>
      </w:r>
      <w:r>
        <w:rPr>
          <w:color w:val="1F1F1F"/>
        </w:rPr>
        <w:t>Adults</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 xml:space="preserve">Input: Age = </w:t>
      </w:r>
      <w:r>
        <w:rPr>
          <w:color w:val="1F1F1F"/>
        </w:rPr>
        <w:t>30</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Expected output: 0% discount</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 xml:space="preserve">Reasoning: Since the age falls within the </w:t>
      </w:r>
      <w:r>
        <w:rPr>
          <w:color w:val="1F1F1F"/>
        </w:rPr>
        <w:t>adult</w:t>
      </w:r>
      <w:r>
        <w:rPr>
          <w:color w:val="1F1F1F"/>
        </w:rPr>
        <w:t xml:space="preserve"> category (</w:t>
      </w:r>
      <w:r>
        <w:rPr>
          <w:color w:val="1F1F1F"/>
        </w:rPr>
        <w:t>18-64</w:t>
      </w:r>
      <w:r>
        <w:rPr>
          <w:color w:val="1F1F1F"/>
        </w:rPr>
        <w:t>), a 0% discount should be applied according to the pseudocode.</w:t>
      </w:r>
    </w:p>
    <w:p w:rsidR="0024646B" w:rsidRDefault="0024646B" w:rsidP="0024646B">
      <w:pPr>
        <w:pStyle w:val="NormalWeb"/>
        <w:shd w:val="clear" w:color="auto" w:fill="FFFFFF"/>
        <w:spacing w:before="0" w:beforeAutospacing="0"/>
        <w:rPr>
          <w:color w:val="1F1F1F"/>
        </w:rPr>
      </w:pPr>
      <w:r>
        <w:rPr>
          <w:color w:val="1F1F1F"/>
        </w:rPr>
        <w:t xml:space="preserve">Test case </w:t>
      </w:r>
      <w:r>
        <w:rPr>
          <w:color w:val="1F1F1F"/>
        </w:rPr>
        <w:t>4</w:t>
      </w:r>
      <w:r>
        <w:rPr>
          <w:color w:val="1F1F1F"/>
        </w:rPr>
        <w:t xml:space="preserve">: </w:t>
      </w:r>
      <w:r>
        <w:rPr>
          <w:color w:val="1F1F1F"/>
        </w:rPr>
        <w:t xml:space="preserve"> old</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 xml:space="preserve">Input: Age </w:t>
      </w:r>
      <w:proofErr w:type="gramStart"/>
      <w:r>
        <w:rPr>
          <w:color w:val="1F1F1F"/>
        </w:rPr>
        <w:t xml:space="preserve">= </w:t>
      </w:r>
      <w:r>
        <w:rPr>
          <w:color w:val="1F1F1F"/>
        </w:rPr>
        <w:t xml:space="preserve"> 80</w:t>
      </w:r>
      <w:proofErr w:type="gramEnd"/>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 xml:space="preserve">Expected output: </w:t>
      </w:r>
      <w:r>
        <w:rPr>
          <w:color w:val="1F1F1F"/>
        </w:rPr>
        <w:t>3</w:t>
      </w:r>
      <w:r>
        <w:rPr>
          <w:color w:val="1F1F1F"/>
        </w:rPr>
        <w:t>0% discount</w:t>
      </w:r>
    </w:p>
    <w:p w:rsidR="0024646B" w:rsidRDefault="0024646B" w:rsidP="0024646B">
      <w:pPr>
        <w:pStyle w:val="NormalWeb"/>
        <w:numPr>
          <w:ilvl w:val="0"/>
          <w:numId w:val="2"/>
        </w:numPr>
        <w:shd w:val="clear" w:color="auto" w:fill="FFFFFF"/>
        <w:spacing w:before="0" w:beforeAutospacing="0" w:after="0" w:afterAutospacing="0"/>
        <w:ind w:left="0"/>
        <w:rPr>
          <w:color w:val="1F1F1F"/>
        </w:rPr>
      </w:pPr>
      <w:r>
        <w:rPr>
          <w:color w:val="1F1F1F"/>
        </w:rPr>
        <w:t xml:space="preserve">Reasoning: Since the age falls within the </w:t>
      </w:r>
      <w:r>
        <w:rPr>
          <w:color w:val="1F1F1F"/>
        </w:rPr>
        <w:t>old</w:t>
      </w:r>
      <w:r>
        <w:rPr>
          <w:color w:val="1F1F1F"/>
        </w:rPr>
        <w:t xml:space="preserve"> category (</w:t>
      </w:r>
      <w:r>
        <w:rPr>
          <w:color w:val="1F1F1F"/>
        </w:rPr>
        <w:t>&gt;65</w:t>
      </w:r>
      <w:r>
        <w:rPr>
          <w:color w:val="1F1F1F"/>
        </w:rPr>
        <w:t xml:space="preserve">), a </w:t>
      </w:r>
      <w:r>
        <w:rPr>
          <w:color w:val="1F1F1F"/>
        </w:rPr>
        <w:t>3</w:t>
      </w:r>
      <w:r>
        <w:rPr>
          <w:color w:val="1F1F1F"/>
        </w:rPr>
        <w:t>0% discount should be applied according to the pseudocode.</w:t>
      </w:r>
    </w:p>
    <w:p w:rsidR="0024646B" w:rsidRDefault="0024646B" w:rsidP="0024646B">
      <w:pPr>
        <w:pStyle w:val="NormalWeb"/>
        <w:shd w:val="clear" w:color="auto" w:fill="FFFFFF"/>
        <w:spacing w:before="0" w:beforeAutospacing="0" w:after="0" w:afterAutospacing="0"/>
        <w:rPr>
          <w:color w:val="1F1F1F"/>
        </w:rPr>
      </w:pPr>
      <w:r>
        <w:rPr>
          <w:color w:val="1F1F1F"/>
        </w:rPr>
        <w:t xml:space="preserve">Test case 5: negative test case </w:t>
      </w:r>
    </w:p>
    <w:p w:rsidR="0024646B" w:rsidRDefault="0024646B" w:rsidP="0024646B">
      <w:pPr>
        <w:pStyle w:val="NormalWeb"/>
        <w:shd w:val="clear" w:color="auto" w:fill="FFFFFF"/>
        <w:spacing w:before="0" w:beforeAutospacing="0" w:after="0" w:afterAutospacing="0"/>
        <w:rPr>
          <w:color w:val="1F1F1F"/>
        </w:rPr>
      </w:pPr>
      <w:proofErr w:type="gramStart"/>
      <w:r>
        <w:rPr>
          <w:color w:val="1F1F1F"/>
        </w:rPr>
        <w:t>Input :</w:t>
      </w:r>
      <w:proofErr w:type="gramEnd"/>
      <w:r>
        <w:rPr>
          <w:color w:val="1F1F1F"/>
        </w:rPr>
        <w:t xml:space="preserve"> -1</w:t>
      </w:r>
    </w:p>
    <w:p w:rsidR="0024646B" w:rsidRDefault="0024646B" w:rsidP="0024646B">
      <w:pPr>
        <w:pStyle w:val="NormalWeb"/>
        <w:shd w:val="clear" w:color="auto" w:fill="FFFFFF"/>
        <w:spacing w:before="0" w:beforeAutospacing="0" w:after="0" w:afterAutospacing="0"/>
        <w:rPr>
          <w:rFonts w:ascii="Consolas" w:hAnsi="Consolas"/>
          <w:color w:val="000000"/>
          <w:sz w:val="21"/>
          <w:szCs w:val="21"/>
        </w:rPr>
      </w:pPr>
      <w:r>
        <w:rPr>
          <w:color w:val="1F1F1F"/>
        </w:rPr>
        <w:t xml:space="preserve">Expected output: </w:t>
      </w:r>
      <w:r w:rsidRPr="0024646B">
        <w:rPr>
          <w:rFonts w:ascii="Consolas" w:hAnsi="Consolas"/>
          <w:color w:val="000000"/>
          <w:sz w:val="21"/>
          <w:szCs w:val="21"/>
        </w:rPr>
        <w:t>Invalid age input</w:t>
      </w:r>
    </w:p>
    <w:p w:rsidR="0024646B" w:rsidRDefault="0024646B" w:rsidP="0024646B">
      <w:pPr>
        <w:pStyle w:val="NormalWeb"/>
        <w:shd w:val="clear" w:color="auto" w:fill="FFFFFF"/>
        <w:spacing w:before="0" w:beforeAutospacing="0" w:after="0" w:afterAutospacing="0"/>
        <w:rPr>
          <w:color w:val="1F1F1F"/>
        </w:rPr>
      </w:pPr>
      <w:r>
        <w:rPr>
          <w:color w:val="1F1F1F"/>
        </w:rPr>
        <w:t xml:space="preserve">Reasoning: since the age without categories , </w:t>
      </w:r>
      <w:r w:rsidR="00EE0E38">
        <w:rPr>
          <w:color w:val="1F1F1F"/>
        </w:rPr>
        <w:t>invalid age input should be applied according to the pseudocode</w:t>
      </w:r>
      <w:bookmarkStart w:id="0" w:name="_GoBack"/>
      <w:bookmarkEnd w:id="0"/>
    </w:p>
    <w:p w:rsidR="0024646B" w:rsidRDefault="0024646B" w:rsidP="0024646B"/>
    <w:p w:rsidR="0024646B" w:rsidRDefault="0024646B"/>
    <w:sectPr w:rsidR="00246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C6D95"/>
    <w:multiLevelType w:val="multilevel"/>
    <w:tmpl w:val="8B3AD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43235"/>
    <w:multiLevelType w:val="multilevel"/>
    <w:tmpl w:val="A4E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0623F"/>
    <w:multiLevelType w:val="multilevel"/>
    <w:tmpl w:val="CC3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6B"/>
    <w:rsid w:val="0024646B"/>
    <w:rsid w:val="00EE0E38"/>
    <w:rsid w:val="00F8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6747"/>
  <w15:chartTrackingRefBased/>
  <w15:docId w15:val="{2404BD5D-688A-444B-9C83-0239CED5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46B"/>
  </w:style>
  <w:style w:type="paragraph" w:styleId="Heading1">
    <w:name w:val="heading 1"/>
    <w:basedOn w:val="Normal"/>
    <w:link w:val="Heading1Char"/>
    <w:uiPriority w:val="9"/>
    <w:qFormat/>
    <w:rsid w:val="00246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6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6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64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646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4646B"/>
    <w:rPr>
      <w:b/>
      <w:bCs/>
    </w:rPr>
  </w:style>
  <w:style w:type="paragraph" w:styleId="NormalWeb">
    <w:name w:val="Normal (Web)"/>
    <w:basedOn w:val="Normal"/>
    <w:uiPriority w:val="99"/>
    <w:semiHidden/>
    <w:unhideWhenUsed/>
    <w:rsid w:val="002464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830">
      <w:bodyDiv w:val="1"/>
      <w:marLeft w:val="0"/>
      <w:marRight w:val="0"/>
      <w:marTop w:val="0"/>
      <w:marBottom w:val="0"/>
      <w:divBdr>
        <w:top w:val="none" w:sz="0" w:space="0" w:color="auto"/>
        <w:left w:val="none" w:sz="0" w:space="0" w:color="auto"/>
        <w:bottom w:val="none" w:sz="0" w:space="0" w:color="auto"/>
        <w:right w:val="none" w:sz="0" w:space="0" w:color="auto"/>
      </w:divBdr>
      <w:divsChild>
        <w:div w:id="291983632">
          <w:marLeft w:val="0"/>
          <w:marRight w:val="0"/>
          <w:marTop w:val="0"/>
          <w:marBottom w:val="0"/>
          <w:divBdr>
            <w:top w:val="none" w:sz="0" w:space="0" w:color="auto"/>
            <w:left w:val="none" w:sz="0" w:space="0" w:color="auto"/>
            <w:bottom w:val="none" w:sz="0" w:space="0" w:color="auto"/>
            <w:right w:val="none" w:sz="0" w:space="0" w:color="auto"/>
          </w:divBdr>
          <w:divsChild>
            <w:div w:id="920870440">
              <w:marLeft w:val="0"/>
              <w:marRight w:val="0"/>
              <w:marTop w:val="0"/>
              <w:marBottom w:val="0"/>
              <w:divBdr>
                <w:top w:val="none" w:sz="0" w:space="0" w:color="auto"/>
                <w:left w:val="none" w:sz="0" w:space="0" w:color="auto"/>
                <w:bottom w:val="none" w:sz="0" w:space="0" w:color="auto"/>
                <w:right w:val="none" w:sz="0" w:space="0" w:color="auto"/>
              </w:divBdr>
            </w:div>
            <w:div w:id="901646936">
              <w:marLeft w:val="0"/>
              <w:marRight w:val="0"/>
              <w:marTop w:val="0"/>
              <w:marBottom w:val="0"/>
              <w:divBdr>
                <w:top w:val="none" w:sz="0" w:space="0" w:color="auto"/>
                <w:left w:val="none" w:sz="0" w:space="0" w:color="auto"/>
                <w:bottom w:val="none" w:sz="0" w:space="0" w:color="auto"/>
                <w:right w:val="none" w:sz="0" w:space="0" w:color="auto"/>
              </w:divBdr>
            </w:div>
            <w:div w:id="1425801507">
              <w:marLeft w:val="0"/>
              <w:marRight w:val="0"/>
              <w:marTop w:val="0"/>
              <w:marBottom w:val="0"/>
              <w:divBdr>
                <w:top w:val="none" w:sz="0" w:space="0" w:color="auto"/>
                <w:left w:val="none" w:sz="0" w:space="0" w:color="auto"/>
                <w:bottom w:val="none" w:sz="0" w:space="0" w:color="auto"/>
                <w:right w:val="none" w:sz="0" w:space="0" w:color="auto"/>
              </w:divBdr>
            </w:div>
            <w:div w:id="541096541">
              <w:marLeft w:val="0"/>
              <w:marRight w:val="0"/>
              <w:marTop w:val="0"/>
              <w:marBottom w:val="0"/>
              <w:divBdr>
                <w:top w:val="none" w:sz="0" w:space="0" w:color="auto"/>
                <w:left w:val="none" w:sz="0" w:space="0" w:color="auto"/>
                <w:bottom w:val="none" w:sz="0" w:space="0" w:color="auto"/>
                <w:right w:val="none" w:sz="0" w:space="0" w:color="auto"/>
              </w:divBdr>
            </w:div>
            <w:div w:id="1764955699">
              <w:marLeft w:val="0"/>
              <w:marRight w:val="0"/>
              <w:marTop w:val="0"/>
              <w:marBottom w:val="0"/>
              <w:divBdr>
                <w:top w:val="none" w:sz="0" w:space="0" w:color="auto"/>
                <w:left w:val="none" w:sz="0" w:space="0" w:color="auto"/>
                <w:bottom w:val="none" w:sz="0" w:space="0" w:color="auto"/>
                <w:right w:val="none" w:sz="0" w:space="0" w:color="auto"/>
              </w:divBdr>
            </w:div>
            <w:div w:id="738871765">
              <w:marLeft w:val="0"/>
              <w:marRight w:val="0"/>
              <w:marTop w:val="0"/>
              <w:marBottom w:val="0"/>
              <w:divBdr>
                <w:top w:val="none" w:sz="0" w:space="0" w:color="auto"/>
                <w:left w:val="none" w:sz="0" w:space="0" w:color="auto"/>
                <w:bottom w:val="none" w:sz="0" w:space="0" w:color="auto"/>
                <w:right w:val="none" w:sz="0" w:space="0" w:color="auto"/>
              </w:divBdr>
            </w:div>
            <w:div w:id="131023360">
              <w:marLeft w:val="0"/>
              <w:marRight w:val="0"/>
              <w:marTop w:val="0"/>
              <w:marBottom w:val="0"/>
              <w:divBdr>
                <w:top w:val="none" w:sz="0" w:space="0" w:color="auto"/>
                <w:left w:val="none" w:sz="0" w:space="0" w:color="auto"/>
                <w:bottom w:val="none" w:sz="0" w:space="0" w:color="auto"/>
                <w:right w:val="none" w:sz="0" w:space="0" w:color="auto"/>
              </w:divBdr>
            </w:div>
            <w:div w:id="489564023">
              <w:marLeft w:val="0"/>
              <w:marRight w:val="0"/>
              <w:marTop w:val="0"/>
              <w:marBottom w:val="0"/>
              <w:divBdr>
                <w:top w:val="none" w:sz="0" w:space="0" w:color="auto"/>
                <w:left w:val="none" w:sz="0" w:space="0" w:color="auto"/>
                <w:bottom w:val="none" w:sz="0" w:space="0" w:color="auto"/>
                <w:right w:val="none" w:sz="0" w:space="0" w:color="auto"/>
              </w:divBdr>
            </w:div>
            <w:div w:id="335546856">
              <w:marLeft w:val="0"/>
              <w:marRight w:val="0"/>
              <w:marTop w:val="0"/>
              <w:marBottom w:val="0"/>
              <w:divBdr>
                <w:top w:val="none" w:sz="0" w:space="0" w:color="auto"/>
                <w:left w:val="none" w:sz="0" w:space="0" w:color="auto"/>
                <w:bottom w:val="none" w:sz="0" w:space="0" w:color="auto"/>
                <w:right w:val="none" w:sz="0" w:space="0" w:color="auto"/>
              </w:divBdr>
            </w:div>
            <w:div w:id="651372683">
              <w:marLeft w:val="0"/>
              <w:marRight w:val="0"/>
              <w:marTop w:val="0"/>
              <w:marBottom w:val="0"/>
              <w:divBdr>
                <w:top w:val="none" w:sz="0" w:space="0" w:color="auto"/>
                <w:left w:val="none" w:sz="0" w:space="0" w:color="auto"/>
                <w:bottom w:val="none" w:sz="0" w:space="0" w:color="auto"/>
                <w:right w:val="none" w:sz="0" w:space="0" w:color="auto"/>
              </w:divBdr>
            </w:div>
            <w:div w:id="1893229049">
              <w:marLeft w:val="0"/>
              <w:marRight w:val="0"/>
              <w:marTop w:val="0"/>
              <w:marBottom w:val="0"/>
              <w:divBdr>
                <w:top w:val="none" w:sz="0" w:space="0" w:color="auto"/>
                <w:left w:val="none" w:sz="0" w:space="0" w:color="auto"/>
                <w:bottom w:val="none" w:sz="0" w:space="0" w:color="auto"/>
                <w:right w:val="none" w:sz="0" w:space="0" w:color="auto"/>
              </w:divBdr>
            </w:div>
            <w:div w:id="1005136544">
              <w:marLeft w:val="0"/>
              <w:marRight w:val="0"/>
              <w:marTop w:val="0"/>
              <w:marBottom w:val="0"/>
              <w:divBdr>
                <w:top w:val="none" w:sz="0" w:space="0" w:color="auto"/>
                <w:left w:val="none" w:sz="0" w:space="0" w:color="auto"/>
                <w:bottom w:val="none" w:sz="0" w:space="0" w:color="auto"/>
                <w:right w:val="none" w:sz="0" w:space="0" w:color="auto"/>
              </w:divBdr>
            </w:div>
            <w:div w:id="1087850729">
              <w:marLeft w:val="0"/>
              <w:marRight w:val="0"/>
              <w:marTop w:val="0"/>
              <w:marBottom w:val="0"/>
              <w:divBdr>
                <w:top w:val="none" w:sz="0" w:space="0" w:color="auto"/>
                <w:left w:val="none" w:sz="0" w:space="0" w:color="auto"/>
                <w:bottom w:val="none" w:sz="0" w:space="0" w:color="auto"/>
                <w:right w:val="none" w:sz="0" w:space="0" w:color="auto"/>
              </w:divBdr>
            </w:div>
            <w:div w:id="10469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1242">
      <w:bodyDiv w:val="1"/>
      <w:marLeft w:val="0"/>
      <w:marRight w:val="0"/>
      <w:marTop w:val="0"/>
      <w:marBottom w:val="0"/>
      <w:divBdr>
        <w:top w:val="none" w:sz="0" w:space="0" w:color="auto"/>
        <w:left w:val="none" w:sz="0" w:space="0" w:color="auto"/>
        <w:bottom w:val="none" w:sz="0" w:space="0" w:color="auto"/>
        <w:right w:val="none" w:sz="0" w:space="0" w:color="auto"/>
      </w:divBdr>
    </w:div>
    <w:div w:id="839269989">
      <w:bodyDiv w:val="1"/>
      <w:marLeft w:val="0"/>
      <w:marRight w:val="0"/>
      <w:marTop w:val="0"/>
      <w:marBottom w:val="0"/>
      <w:divBdr>
        <w:top w:val="none" w:sz="0" w:space="0" w:color="auto"/>
        <w:left w:val="none" w:sz="0" w:space="0" w:color="auto"/>
        <w:bottom w:val="none" w:sz="0" w:space="0" w:color="auto"/>
        <w:right w:val="none" w:sz="0" w:space="0" w:color="auto"/>
      </w:divBdr>
    </w:div>
    <w:div w:id="10558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tung</dc:creator>
  <cp:keywords/>
  <dc:description/>
  <cp:lastModifiedBy>quang tung</cp:lastModifiedBy>
  <cp:revision>1</cp:revision>
  <dcterms:created xsi:type="dcterms:W3CDTF">2024-11-29T14:22:00Z</dcterms:created>
  <dcterms:modified xsi:type="dcterms:W3CDTF">2024-11-29T14:33:00Z</dcterms:modified>
</cp:coreProperties>
</file>