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911160" w:rsidP="4E911160" w:rsidRDefault="4E911160" w14:noSpellErr="1" w14:paraId="6F12FA87" w14:textId="482FC471">
      <w:pPr>
        <w:jc w:val="center"/>
      </w:pPr>
      <w:r w:rsidRPr="4E911160" w:rsidR="4E911160">
        <w:rPr>
          <w:rFonts w:ascii="Arial" w:hAnsi="Arial" w:eastAsia="Arial" w:cs="Arial"/>
          <w:sz w:val="30"/>
          <w:szCs w:val="30"/>
        </w:rPr>
        <w:t>A Report on Minus Operator</w:t>
      </w:r>
    </w:p>
    <w:p w:rsidR="4E911160" w:rsidRDefault="4E911160" w14:noSpellErr="1" w14:paraId="077D9C97" w14:textId="33E5CC8C">
      <w:r w:rsidRPr="4E911160" w:rsidR="4E911160">
        <w:rPr>
          <w:rFonts w:ascii="Arial" w:hAnsi="Arial" w:eastAsia="Arial" w:cs="Arial"/>
          <w:sz w:val="30"/>
          <w:szCs w:val="30"/>
        </w:rPr>
        <w:t>I have implemented Minus Relational Algebra operator. It is a binary operator i.e. it acts on two operands (relations).</w:t>
      </w:r>
    </w:p>
    <w:p w:rsidR="4E911160" w:rsidRDefault="4E911160" w14:noSpellErr="1" w14:paraId="0E8A705F" w14:textId="3834CBEC">
      <w:r w:rsidRPr="4E911160" w:rsidR="4E911160">
        <w:rPr>
          <w:rFonts w:ascii="Arial" w:hAnsi="Arial" w:eastAsia="Arial" w:cs="Arial"/>
          <w:sz w:val="30"/>
          <w:szCs w:val="30"/>
        </w:rPr>
        <w:t>It is used as 'LHS Relation - RHS Relation' (R - S). It returns the tuples which are present in relation R only and excludes the tuples of R which are also present in relation S. For minus operator to be effective, both the relations must be compatible with each other i.e. both the relations must have same number of attributes and all of the attributes must agree upon their respective domains.</w:t>
      </w:r>
    </w:p>
    <w:p w:rsidR="4E911160" w:rsidRDefault="4E911160" w14:noSpellErr="1" w14:paraId="5314B117" w14:textId="4C438538">
      <w:r>
        <w:br/>
      </w:r>
    </w:p>
    <w:p w:rsidR="4E911160" w:rsidRDefault="4E911160" w14:noSpellErr="1" w14:paraId="0E8B8C96" w14:textId="60CFD02D">
      <w:r w:rsidRPr="4E911160" w:rsidR="4E911160">
        <w:rPr>
          <w:rFonts w:ascii="Arial" w:hAnsi="Arial" w:eastAsia="Arial" w:cs="Arial"/>
          <w:sz w:val="30"/>
          <w:szCs w:val="30"/>
        </w:rPr>
        <w:t>Algorithm:</w:t>
      </w:r>
    </w:p>
    <w:p w:rsidR="4E911160" w:rsidRDefault="4E911160" w14:noSpellErr="1" w14:paraId="0A7BC624" w14:textId="4B89C682">
      <w:r>
        <w:br/>
      </w:r>
    </w:p>
    <w:p w:rsidR="4E911160" w:rsidRDefault="4E911160" w14:noSpellErr="1" w14:paraId="03BEBE44" w14:textId="5AD23FF6">
      <w:r w:rsidRPr="4E911160" w:rsidR="4E911160">
        <w:rPr>
          <w:rFonts w:ascii="Arial" w:hAnsi="Arial" w:eastAsia="Arial" w:cs="Arial"/>
          <w:sz w:val="30"/>
          <w:szCs w:val="30"/>
        </w:rPr>
        <w:t>minus( r1, r2 )</w:t>
      </w:r>
    </w:p>
    <w:p w:rsidR="4E911160" w:rsidRDefault="4E911160" w14:noSpellErr="1" w14:paraId="3B800DE1" w14:textId="493BE4A7">
      <w:r w:rsidRPr="4E911160" w:rsidR="4E911160">
        <w:rPr>
          <w:rFonts w:ascii="Arial" w:hAnsi="Arial" w:eastAsia="Arial" w:cs="Arial"/>
          <w:sz w:val="30"/>
          <w:szCs w:val="30"/>
        </w:rPr>
        <w:t>S = EMPTY</w:t>
      </w:r>
    </w:p>
    <w:p w:rsidR="4E911160" w:rsidRDefault="4E911160" w14:noSpellErr="1" w14:paraId="2C1A8036" w14:textId="6146299E">
      <w:r w:rsidRPr="4E911160" w:rsidR="4E911160">
        <w:rPr>
          <w:rFonts w:ascii="Arial" w:hAnsi="Arial" w:eastAsia="Arial" w:cs="Arial"/>
          <w:sz w:val="30"/>
          <w:szCs w:val="30"/>
        </w:rPr>
        <w:t>IF r1 is compatible with r2 then</w:t>
      </w:r>
    </w:p>
    <w:p w:rsidR="4E911160" w:rsidP="4E911160" w:rsidRDefault="4E911160" w14:noSpellErr="1" w14:paraId="211EE9FD" w14:textId="2813BB61">
      <w:pPr>
        <w:ind w:firstLine="720"/>
      </w:pPr>
      <w:r w:rsidRPr="4E911160" w:rsidR="4E911160">
        <w:rPr>
          <w:rFonts w:ascii="Arial" w:hAnsi="Arial" w:eastAsia="Arial" w:cs="Arial"/>
          <w:sz w:val="30"/>
          <w:szCs w:val="30"/>
        </w:rPr>
        <w:t>FOR each t of r1 do</w:t>
      </w:r>
    </w:p>
    <w:p w:rsidR="4E911160" w:rsidP="4E911160" w:rsidRDefault="4E911160" w14:noSpellErr="1" w14:paraId="30068ADB" w14:textId="0C6D1D22">
      <w:pPr>
        <w:ind w:left="720" w:firstLine="720"/>
      </w:pPr>
      <w:r w:rsidRPr="4E911160" w:rsidR="4E911160">
        <w:rPr>
          <w:rFonts w:ascii="Arial" w:hAnsi="Arial" w:eastAsia="Arial" w:cs="Arial"/>
          <w:sz w:val="30"/>
          <w:szCs w:val="30"/>
        </w:rPr>
        <w:t>IF t DOES NOT EXIST in r2 THEN</w:t>
      </w:r>
    </w:p>
    <w:p w:rsidR="4E911160" w:rsidP="4E911160" w:rsidRDefault="4E911160" w14:noSpellErr="1" w14:paraId="42367CD7" w14:textId="65076285">
      <w:pPr>
        <w:ind w:left="1440" w:firstLine="720"/>
      </w:pPr>
      <w:r w:rsidRPr="4E911160" w:rsidR="4E911160">
        <w:rPr>
          <w:rFonts w:ascii="Arial" w:hAnsi="Arial" w:eastAsia="Arial" w:cs="Arial"/>
          <w:sz w:val="30"/>
          <w:szCs w:val="30"/>
        </w:rPr>
        <w:t>Add t in S</w:t>
      </w:r>
    </w:p>
    <w:p w:rsidR="4E911160" w:rsidP="4E911160" w:rsidRDefault="4E911160" w14:noSpellErr="1" w14:paraId="59DEA456" w14:textId="203A7818">
      <w:pPr>
        <w:ind w:left="720" w:firstLine="720"/>
      </w:pPr>
      <w:r w:rsidRPr="4E911160" w:rsidR="4E911160">
        <w:rPr>
          <w:rFonts w:ascii="Arial" w:hAnsi="Arial" w:eastAsia="Arial" w:cs="Arial"/>
          <w:sz w:val="30"/>
          <w:szCs w:val="30"/>
        </w:rPr>
        <w:t>END IF</w:t>
      </w:r>
    </w:p>
    <w:p w:rsidR="4E911160" w:rsidP="4E911160" w:rsidRDefault="4E911160" w14:noSpellErr="1" w14:paraId="1435F176" w14:textId="1F95B798">
      <w:pPr>
        <w:ind w:firstLine="720"/>
      </w:pPr>
      <w:r w:rsidRPr="4E911160" w:rsidR="4E911160">
        <w:rPr>
          <w:rFonts w:ascii="Arial" w:hAnsi="Arial" w:eastAsia="Arial" w:cs="Arial"/>
          <w:sz w:val="30"/>
          <w:szCs w:val="30"/>
        </w:rPr>
        <w:t>END FOR</w:t>
      </w:r>
    </w:p>
    <w:p w:rsidR="4E911160" w:rsidRDefault="4E911160" w14:noSpellErr="1" w14:paraId="07B2FCB6" w14:textId="0B265769">
      <w:r w:rsidRPr="4E911160" w:rsidR="4E911160">
        <w:rPr>
          <w:rFonts w:ascii="Arial" w:hAnsi="Arial" w:eastAsia="Arial" w:cs="Arial"/>
          <w:sz w:val="30"/>
          <w:szCs w:val="30"/>
        </w:rPr>
        <w:t>END IF</w:t>
      </w:r>
    </w:p>
    <w:p w:rsidR="4E911160" w:rsidRDefault="4E911160" w14:noSpellErr="1" w14:paraId="5448A0F9" w14:textId="3122961F"/>
    <w:p w:rsidR="4E911160" w:rsidRDefault="4E911160" w14:noSpellErr="1" w14:paraId="2835213D" w14:textId="364281F3">
      <w:r w:rsidRPr="4E911160" w:rsidR="4E911160">
        <w:rPr>
          <w:rFonts w:ascii="Arial" w:hAnsi="Arial" w:eastAsia="Arial" w:cs="Arial"/>
          <w:sz w:val="30"/>
          <w:szCs w:val="30"/>
        </w:rPr>
        <w:t>RETURN S</w:t>
      </w:r>
    </w:p>
    <w:p w:rsidR="4E911160" w:rsidRDefault="4E911160" w14:noSpellErr="1" w14:paraId="37C68187" w14:textId="2AF0536D">
      <w:r>
        <w:br/>
      </w:r>
    </w:p>
    <w:p w:rsidR="4E911160" w:rsidRDefault="4E911160" w14:noSpellErr="1" w14:paraId="063CCCC8" w14:textId="057EAAB4">
      <w:r w:rsidRPr="4E911160" w:rsidR="4E911160">
        <w:rPr>
          <w:rFonts w:ascii="Arial" w:hAnsi="Arial" w:eastAsia="Arial" w:cs="Arial"/>
          <w:sz w:val="30"/>
          <w:szCs w:val="30"/>
        </w:rPr>
        <w:t>For this only minus method of the Table class was needed to be modified. I have tested all the ;possible scenarios for this operator such as When R is EMPTY OR when S is EMPTY OR when both of the R and S do not have any tuples common to them etc.</w:t>
      </w:r>
    </w:p>
    <w:p w:rsidR="4E911160" w:rsidP="4E911160" w:rsidRDefault="4E911160" w14:paraId="149244D4" w14:textId="4AE033F6">
      <w:pPr>
        <w:pStyle w:val="Normal"/>
      </w:pPr>
    </w:p>
    <w:sectPr>
      <w:footerReference w:type="default" r:id="rId7"/>
      <w:pgSz w:w="12240" w:h="15840" w:orient="portrait"/>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4F4E75A2" wp14:textId="77777777">
      <w:r>
        <w:separator/>
      </w:r>
    </w:p>
    <w:p xmlns:wp14="http://schemas.microsoft.com/office/word/2010/wordml" w14:paraId="66462CDE" wp14:textId="77777777"/>
  </w:endnote>
  <w:endnote w:type="continuationSeparator" w:id="0">
    <w:p xmlns:wp14="http://schemas.microsoft.com/office/word/2010/wordml" w14:paraId="2E3B487A" wp14:textId="77777777">
      <w:r>
        <w:continuationSeparator/>
      </w:r>
    </w:p>
    <w:p xmlns:wp14="http://schemas.microsoft.com/office/word/2010/wordml" w14:paraId="610C063D"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xmlns:wp14="http://schemas.microsoft.com/office/word/2010/wordml" w14:paraId="4E5C016A" wp14:textId="77777777">
          <w:tc>
            <w:tcPr>
              <w:tcW w:w="3116" w:type="dxa"/>
            </w:tcPr>
            <w:p w14:paraId="12EA8777" wp14:textId="77777777">
              <w:pPr>
                <w:pStyle w:val="Footer"/>
              </w:pPr>
              <w:r>
                <w:fldChar w:fldCharType="begin"/>
              </w:r>
              <w:r>
                <w:instrText xml:space="preserve"> PAGE   \* MERGEFORMAT </w:instrText>
              </w:r>
              <w:r>
                <w:fldChar w:fldCharType="separate"/>
              </w:r>
              <w:r>
                <w:rPr>
                  <w:noProof/>
                </w:rPr>
                <w:t>2</w:t>
              </w:r>
              <w:r>
                <w:rPr>
                  <w:noProof/>
                </w:rPr>
                <w:fldChar w:fldCharType="end"/>
              </w:r>
            </w:p>
          </w:tc>
          <w:tc>
            <w:tcPr>
              <w:tcW w:w="3117" w:type="dxa"/>
            </w:tcPr>
            <w:p w14:paraId="0102D3A6" wp14:textId="77777777">
              <w:pPr>
                <w:pStyle w:val="Footer"/>
                <w:jc w:val="center"/>
              </w:pPr>
            </w:p>
          </w:tc>
          <w:tc>
            <w:tcPr>
              <w:tcW w:w="3117" w:type="dxa"/>
            </w:tcPr>
            <w:p w14:paraId="3F2EAF03" wp14:textId="77777777">
              <w:pPr>
                <w:pStyle w:val="Footer"/>
                <w:jc w:val="right"/>
              </w:pPr>
            </w:p>
          </w:tc>
        </w:tr>
      </w:sdtContent>
    </w:sdt>
  </w:tbl>
  <w:p xmlns:wp14="http://schemas.microsoft.com/office/word/2010/wordml" w14:paraId="5A491B47"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0EF1348B" wp14:textId="77777777">
      <w:r>
        <w:separator/>
      </w:r>
    </w:p>
    <w:p xmlns:wp14="http://schemas.microsoft.com/office/word/2010/wordml" w14:paraId="5F624D3F" wp14:textId="77777777"/>
  </w:footnote>
  <w:footnote w:type="continuationSeparator" w:id="0">
    <w:p xmlns:wp14="http://schemas.microsoft.com/office/word/2010/wordml" w14:paraId="4B00D764" wp14:textId="77777777">
      <w:r>
        <w:continuationSeparator/>
      </w:r>
    </w:p>
    <w:p xmlns:wp14="http://schemas.microsoft.com/office/word/2010/wordml" w14:paraId="07CE8512" wp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28936-571F-4DB1-9082-F7AEDE8711E2}"/>
  <w14:docId w14:val="59F3AAFA"/>
  <w:rsids>
    <w:rsidRoot w:val="4E911160"/>
    <w:rsid w:val="4E9111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Santosh Uttam Bobade</lastModifiedBy>
  <revision>4</revision>
  <dcterms:created xsi:type="dcterms:W3CDTF">2014-09-04T21:01:00.0000000Z</dcterms:created>
  <dcterms:modified xsi:type="dcterms:W3CDTF">2016-06-16T23:05:30.4285950Z</dcterms:modified>
</coreProperties>
</file>