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4C708" w14:textId="693FD066" w:rsidR="00B0254C" w:rsidRDefault="00BD1BD6" w:rsidP="00BD1BD6">
      <w:pPr>
        <w:jc w:val="center"/>
        <w:rPr>
          <w:b/>
          <w:bCs/>
          <w:sz w:val="44"/>
          <w:szCs w:val="44"/>
          <w:u w:val="single"/>
          <w:lang w:val="en-US"/>
        </w:rPr>
      </w:pPr>
      <w:r w:rsidRPr="00BD1BD6">
        <w:rPr>
          <w:b/>
          <w:bCs/>
          <w:sz w:val="44"/>
          <w:szCs w:val="44"/>
          <w:u w:val="single"/>
          <w:lang w:val="en-US"/>
        </w:rPr>
        <w:t xml:space="preserve">Coding </w:t>
      </w:r>
      <w:r w:rsidR="003B141E">
        <w:rPr>
          <w:b/>
          <w:bCs/>
          <w:sz w:val="44"/>
          <w:szCs w:val="44"/>
          <w:u w:val="single"/>
          <w:lang w:val="en-US"/>
        </w:rPr>
        <w:t>Guidelines</w:t>
      </w:r>
    </w:p>
    <w:p w14:paraId="2DC9E14F" w14:textId="34D5503E" w:rsidR="00BD1BD6" w:rsidRDefault="00BD1BD6" w:rsidP="00BD1BD6">
      <w:pPr>
        <w:jc w:val="center"/>
        <w:rPr>
          <w:b/>
          <w:bCs/>
          <w:sz w:val="44"/>
          <w:szCs w:val="44"/>
          <w:u w:val="single"/>
          <w:lang w:val="en-US"/>
        </w:rPr>
      </w:pPr>
    </w:p>
    <w:p w14:paraId="76742B5E" w14:textId="61723AF5" w:rsidR="00BD1BD6" w:rsidRDefault="003B141E" w:rsidP="003B141E">
      <w:pPr>
        <w:pStyle w:val="ListParagraph"/>
        <w:numPr>
          <w:ilvl w:val="0"/>
          <w:numId w:val="2"/>
        </w:numPr>
        <w:rPr>
          <w:lang w:val="en-US"/>
        </w:rPr>
      </w:pPr>
      <w:r>
        <w:rPr>
          <w:lang w:val="en-US"/>
        </w:rPr>
        <w:t>Code everything in camel case (stylized as camelCase). This implies that while writing phrases, each word in the middle of the phrase begins with a capital letter.</w:t>
      </w:r>
    </w:p>
    <w:p w14:paraId="2F0979BA" w14:textId="190AC2A8" w:rsidR="003B141E" w:rsidRDefault="003B141E" w:rsidP="003B141E">
      <w:pPr>
        <w:pStyle w:val="ListParagraph"/>
        <w:rPr>
          <w:lang w:val="en-US"/>
        </w:rPr>
      </w:pPr>
      <w:r>
        <w:rPr>
          <w:lang w:val="en-US"/>
        </w:rPr>
        <w:t xml:space="preserve">For e.g. </w:t>
      </w:r>
      <w:proofErr w:type="spellStart"/>
      <w:r>
        <w:rPr>
          <w:lang w:val="en-US"/>
        </w:rPr>
        <w:t>myName</w:t>
      </w:r>
      <w:proofErr w:type="spellEnd"/>
      <w:r>
        <w:rPr>
          <w:lang w:val="en-US"/>
        </w:rPr>
        <w:t xml:space="preserve">, </w:t>
      </w:r>
      <w:proofErr w:type="spellStart"/>
      <w:r>
        <w:rPr>
          <w:lang w:val="en-US"/>
        </w:rPr>
        <w:t>countryName</w:t>
      </w:r>
      <w:proofErr w:type="spellEnd"/>
      <w:r>
        <w:rPr>
          <w:lang w:val="en-US"/>
        </w:rPr>
        <w:t xml:space="preserve"> etc.</w:t>
      </w:r>
    </w:p>
    <w:p w14:paraId="4CDA739C" w14:textId="77777777" w:rsidR="003B141E" w:rsidRDefault="003B141E" w:rsidP="003B141E">
      <w:pPr>
        <w:pStyle w:val="ListParagraph"/>
        <w:rPr>
          <w:lang w:val="en-US"/>
        </w:rPr>
      </w:pPr>
    </w:p>
    <w:p w14:paraId="0023EA14" w14:textId="7F347ED3" w:rsidR="003B141E" w:rsidRDefault="003B141E" w:rsidP="003B141E">
      <w:pPr>
        <w:pStyle w:val="ListParagraph"/>
        <w:numPr>
          <w:ilvl w:val="0"/>
          <w:numId w:val="2"/>
        </w:numPr>
        <w:rPr>
          <w:lang w:val="en-US"/>
        </w:rPr>
      </w:pPr>
      <w:r>
        <w:rPr>
          <w:lang w:val="en-US"/>
        </w:rPr>
        <w:t xml:space="preserve">Include comments before any method declaration. The comments should follow the following </w:t>
      </w:r>
      <w:r w:rsidR="009A790E">
        <w:rPr>
          <w:lang w:val="en-US"/>
        </w:rPr>
        <w:t>syntax</w:t>
      </w:r>
      <w:r>
        <w:rPr>
          <w:lang w:val="en-US"/>
        </w:rPr>
        <w:t>:</w:t>
      </w:r>
    </w:p>
    <w:p w14:paraId="3A61850D" w14:textId="7E705876" w:rsidR="003B141E" w:rsidRDefault="009A790E" w:rsidP="003B141E">
      <w:pPr>
        <w:rPr>
          <w:lang w:val="en-US"/>
        </w:rPr>
      </w:pPr>
      <w:r>
        <w:rPr>
          <w:noProof/>
          <w:lang w:val="en-US"/>
        </w:rPr>
        <mc:AlternateContent>
          <mc:Choice Requires="wps">
            <w:drawing>
              <wp:anchor distT="0" distB="0" distL="114300" distR="114300" simplePos="0" relativeHeight="251659264" behindDoc="0" locked="0" layoutInCell="1" allowOverlap="1" wp14:anchorId="280A6594" wp14:editId="28627820">
                <wp:simplePos x="0" y="0"/>
                <wp:positionH relativeFrom="column">
                  <wp:posOffset>1912620</wp:posOffset>
                </wp:positionH>
                <wp:positionV relativeFrom="paragraph">
                  <wp:posOffset>175260</wp:posOffset>
                </wp:positionV>
                <wp:extent cx="1409700" cy="685800"/>
                <wp:effectExtent l="0" t="0" r="12700" b="12700"/>
                <wp:wrapNone/>
                <wp:docPr id="1" name="Text Box 1"/>
                <wp:cNvGraphicFramePr/>
                <a:graphic xmlns:a="http://schemas.openxmlformats.org/drawingml/2006/main">
                  <a:graphicData uri="http://schemas.microsoft.com/office/word/2010/wordprocessingShape">
                    <wps:wsp>
                      <wps:cNvSpPr txBox="1"/>
                      <wps:spPr>
                        <a:xfrm>
                          <a:off x="0" y="0"/>
                          <a:ext cx="1409700" cy="685800"/>
                        </a:xfrm>
                        <a:prstGeom prst="rect">
                          <a:avLst/>
                        </a:prstGeom>
                        <a:solidFill>
                          <a:schemeClr val="lt1"/>
                        </a:solidFill>
                        <a:ln w="6350">
                          <a:solidFill>
                            <a:prstClr val="black"/>
                          </a:solidFill>
                        </a:ln>
                      </wps:spPr>
                      <wps:txbx>
                        <w:txbxContent>
                          <w:p w14:paraId="793A719F" w14:textId="77777777" w:rsidR="009A790E" w:rsidRDefault="009A790E" w:rsidP="009A790E">
                            <w:pPr>
                              <w:rPr>
                                <w:lang w:val="en-US"/>
                              </w:rPr>
                            </w:pPr>
                            <w:r>
                              <w:rPr>
                                <w:lang w:val="en-US"/>
                              </w:rPr>
                              <w:t>/**</w:t>
                            </w:r>
                          </w:p>
                          <w:p w14:paraId="5225C95C" w14:textId="77777777" w:rsidR="009A790E" w:rsidRPr="009A790E" w:rsidRDefault="009A790E" w:rsidP="009A790E">
                            <w:pPr>
                              <w:rPr>
                                <w:i/>
                                <w:iCs/>
                                <w:lang w:val="en-US"/>
                              </w:rPr>
                            </w:pPr>
                            <w:r>
                              <w:rPr>
                                <w:lang w:val="en-US"/>
                              </w:rPr>
                              <w:t xml:space="preserve">       </w:t>
                            </w:r>
                            <w:r w:rsidRPr="009A790E">
                              <w:rPr>
                                <w:i/>
                                <w:iCs/>
                                <w:lang w:val="en-US"/>
                              </w:rPr>
                              <w:t>Comments</w:t>
                            </w:r>
                          </w:p>
                          <w:p w14:paraId="6AF7EA7A" w14:textId="474D3E40" w:rsidR="009A790E" w:rsidRPr="009A790E" w:rsidRDefault="009A790E" w:rsidP="009A790E">
                            <w:pPr>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0A6594" id="_x0000_t202" coordsize="21600,21600" o:spt="202" path="m,l,21600r21600,l21600,xe">
                <v:stroke joinstyle="miter"/>
                <v:path gradientshapeok="t" o:connecttype="rect"/>
              </v:shapetype>
              <v:shape id="Text Box 1" o:spid="_x0000_s1026" type="#_x0000_t202" style="position:absolute;margin-left:150.6pt;margin-top:13.8pt;width:111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" fillcolor="white [3201]" strokeweight=".5pt">
                <v:textbox>
                  <w:txbxContent>
                    <w:p w14:paraId="793A719F" w14:textId="77777777" w:rsidR="009A790E" w:rsidRDefault="009A790E" w:rsidP="009A790E">
                      <w:pPr>
                        <w:rPr>
                          <w:lang w:val="en-US"/>
                        </w:rPr>
                      </w:pPr>
                      <w:r>
                        <w:rPr>
                          <w:lang w:val="en-US"/>
                        </w:rPr>
                        <w:t>/**</w:t>
                      </w:r>
                    </w:p>
                    <w:p w14:paraId="5225C95C" w14:textId="77777777" w:rsidR="009A790E" w:rsidRPr="009A790E" w:rsidRDefault="009A790E" w:rsidP="009A790E">
                      <w:pPr>
                        <w:rPr>
                          <w:i/>
                          <w:iCs/>
                          <w:lang w:val="en-US"/>
                        </w:rPr>
                      </w:pPr>
                      <w:r>
                        <w:rPr>
                          <w:lang w:val="en-US"/>
                        </w:rPr>
                        <w:t xml:space="preserve">       </w:t>
                      </w:r>
                      <w:r w:rsidRPr="009A790E">
                        <w:rPr>
                          <w:i/>
                          <w:iCs/>
                          <w:lang w:val="en-US"/>
                        </w:rPr>
                        <w:t>Comments</w:t>
                      </w:r>
                    </w:p>
                    <w:p w14:paraId="6AF7EA7A" w14:textId="474D3E40" w:rsidR="009A790E" w:rsidRPr="009A790E" w:rsidRDefault="009A790E" w:rsidP="009A790E">
                      <w:pPr>
                        <w:rPr>
                          <w:lang w:val="en-US"/>
                        </w:rPr>
                      </w:pPr>
                      <w:r>
                        <w:rPr>
                          <w:lang w:val="en-US"/>
                        </w:rPr>
                        <w:t>*/</w:t>
                      </w:r>
                    </w:p>
                  </w:txbxContent>
                </v:textbox>
              </v:shape>
            </w:pict>
          </mc:Fallback>
        </mc:AlternateContent>
      </w:r>
    </w:p>
    <w:p w14:paraId="106AB0DD" w14:textId="5AA29F2B" w:rsidR="003B141E" w:rsidRDefault="003B141E" w:rsidP="003B141E">
      <w:pPr>
        <w:rPr>
          <w:lang w:val="en-US"/>
        </w:rPr>
      </w:pPr>
    </w:p>
    <w:p w14:paraId="31E11786" w14:textId="64A73AC4" w:rsidR="003B141E" w:rsidRDefault="003B141E" w:rsidP="003B141E">
      <w:pPr>
        <w:rPr>
          <w:lang w:val="en-US"/>
        </w:rPr>
      </w:pPr>
    </w:p>
    <w:p w14:paraId="7E86548E" w14:textId="0266C63F" w:rsidR="009A790E" w:rsidRDefault="009A790E" w:rsidP="003B141E">
      <w:pPr>
        <w:rPr>
          <w:lang w:val="en-US"/>
        </w:rPr>
      </w:pPr>
    </w:p>
    <w:p w14:paraId="3BD01FB3" w14:textId="6CA60E58" w:rsidR="009A790E" w:rsidRDefault="009A790E" w:rsidP="003B141E">
      <w:pPr>
        <w:rPr>
          <w:lang w:val="en-US"/>
        </w:rPr>
      </w:pPr>
    </w:p>
    <w:p w14:paraId="3FB1451A" w14:textId="715394CF" w:rsidR="009A790E" w:rsidRDefault="009A790E" w:rsidP="003B141E">
      <w:pPr>
        <w:rPr>
          <w:lang w:val="en-US"/>
        </w:rPr>
      </w:pPr>
    </w:p>
    <w:p w14:paraId="075580F6" w14:textId="039D8E95" w:rsidR="009A790E" w:rsidRDefault="000E2A2B" w:rsidP="009A790E">
      <w:pPr>
        <w:pStyle w:val="ListParagraph"/>
        <w:numPr>
          <w:ilvl w:val="0"/>
          <w:numId w:val="2"/>
        </w:numPr>
        <w:rPr>
          <w:lang w:val="en-US"/>
        </w:rPr>
      </w:pPr>
      <w:r>
        <w:rPr>
          <w:lang w:val="en-US"/>
        </w:rPr>
        <w:t xml:space="preserve">There should be a single space before and after all binary </w:t>
      </w:r>
      <w:proofErr w:type="gramStart"/>
      <w:r>
        <w:rPr>
          <w:lang w:val="en-US"/>
        </w:rPr>
        <w:t>operators(</w:t>
      </w:r>
      <w:proofErr w:type="gramEnd"/>
      <w:r>
        <w:rPr>
          <w:lang w:val="en-US"/>
        </w:rPr>
        <w:t>such as +,-,*).</w:t>
      </w:r>
    </w:p>
    <w:p w14:paraId="429AE169" w14:textId="27D4DB10" w:rsidR="000E2A2B" w:rsidRDefault="000E2A2B" w:rsidP="000E2A2B">
      <w:pPr>
        <w:pStyle w:val="ListParagraph"/>
        <w:rPr>
          <w:lang w:val="en-US"/>
        </w:rPr>
      </w:pPr>
    </w:p>
    <w:p w14:paraId="3AB72A1C" w14:textId="19467172" w:rsidR="000E2A2B" w:rsidRDefault="000E2A2B" w:rsidP="000E2A2B">
      <w:pPr>
        <w:pStyle w:val="ListParagraph"/>
        <w:numPr>
          <w:ilvl w:val="0"/>
          <w:numId w:val="2"/>
        </w:numPr>
        <w:rPr>
          <w:lang w:val="en-US"/>
        </w:rPr>
      </w:pPr>
      <w:r>
        <w:rPr>
          <w:lang w:val="en-US"/>
        </w:rPr>
        <w:t>In case of a unary operator such as +</w:t>
      </w:r>
      <w:proofErr w:type="gramStart"/>
      <w:r>
        <w:rPr>
          <w:lang w:val="en-US"/>
        </w:rPr>
        <w:t>+,--</w:t>
      </w:r>
      <w:proofErr w:type="gramEnd"/>
      <w:r>
        <w:rPr>
          <w:lang w:val="en-US"/>
        </w:rPr>
        <w:t>, and so on, there should be no space between the operator and the number or variable they are working upon.</w:t>
      </w:r>
    </w:p>
    <w:p w14:paraId="525E48E7" w14:textId="77777777" w:rsidR="000E2A2B" w:rsidRPr="000E2A2B" w:rsidRDefault="000E2A2B" w:rsidP="000E2A2B">
      <w:pPr>
        <w:pStyle w:val="ListParagraph"/>
        <w:rPr>
          <w:lang w:val="en-US"/>
        </w:rPr>
      </w:pPr>
    </w:p>
    <w:p w14:paraId="679ECE54" w14:textId="03D9E8BD" w:rsidR="000E2A2B" w:rsidRDefault="000E2A2B" w:rsidP="000E2A2B">
      <w:pPr>
        <w:pStyle w:val="ListParagraph"/>
        <w:numPr>
          <w:ilvl w:val="0"/>
          <w:numId w:val="2"/>
        </w:numPr>
        <w:rPr>
          <w:lang w:val="en-US"/>
        </w:rPr>
      </w:pPr>
      <w:r>
        <w:rPr>
          <w:lang w:val="en-US"/>
        </w:rPr>
        <w:t>There should be one space between the datatype and the variable. For instance, int x, double value.</w:t>
      </w:r>
    </w:p>
    <w:p w14:paraId="77FF8993" w14:textId="77777777" w:rsidR="000E2A2B" w:rsidRPr="000E2A2B" w:rsidRDefault="000E2A2B" w:rsidP="000E2A2B">
      <w:pPr>
        <w:pStyle w:val="ListParagraph"/>
        <w:rPr>
          <w:lang w:val="en-US"/>
        </w:rPr>
      </w:pPr>
    </w:p>
    <w:p w14:paraId="2C349331" w14:textId="6A845742" w:rsidR="000E2A2B" w:rsidRDefault="000E2A2B" w:rsidP="000E2A2B">
      <w:pPr>
        <w:pStyle w:val="ListParagraph"/>
        <w:numPr>
          <w:ilvl w:val="0"/>
          <w:numId w:val="2"/>
        </w:numPr>
        <w:rPr>
          <w:lang w:val="en-US"/>
        </w:rPr>
      </w:pPr>
      <w:r>
        <w:rPr>
          <w:lang w:val="en-US"/>
        </w:rPr>
        <w:t xml:space="preserve">The syntax for writing control structures must follow the </w:t>
      </w:r>
      <w:proofErr w:type="gramStart"/>
      <w:r>
        <w:rPr>
          <w:lang w:val="en-US"/>
        </w:rPr>
        <w:t>syntax :</w:t>
      </w:r>
      <w:proofErr w:type="gramEnd"/>
    </w:p>
    <w:p w14:paraId="15E93DDB" w14:textId="2E80C069" w:rsidR="001E7F36" w:rsidRPr="001E7F36" w:rsidRDefault="001E7F36" w:rsidP="001E7F36">
      <w:pPr>
        <w:pStyle w:val="ListParagraph"/>
        <w:rPr>
          <w:lang w:val="en-US"/>
        </w:rPr>
      </w:pPr>
      <w:r>
        <w:rPr>
          <w:noProof/>
          <w:lang w:val="en-US"/>
        </w:rPr>
        <mc:AlternateContent>
          <mc:Choice Requires="wps">
            <w:drawing>
              <wp:anchor distT="0" distB="0" distL="114300" distR="114300" simplePos="0" relativeHeight="251660288" behindDoc="0" locked="0" layoutInCell="1" allowOverlap="1" wp14:anchorId="7A387433" wp14:editId="611A4855">
                <wp:simplePos x="0" y="0"/>
                <wp:positionH relativeFrom="column">
                  <wp:posOffset>1691640</wp:posOffset>
                </wp:positionH>
                <wp:positionV relativeFrom="paragraph">
                  <wp:posOffset>150495</wp:posOffset>
                </wp:positionV>
                <wp:extent cx="2270760" cy="685800"/>
                <wp:effectExtent l="0" t="0" r="15240" b="12700"/>
                <wp:wrapNone/>
                <wp:docPr id="2" name="Text Box 2"/>
                <wp:cNvGraphicFramePr/>
                <a:graphic xmlns:a="http://schemas.openxmlformats.org/drawingml/2006/main">
                  <a:graphicData uri="http://schemas.microsoft.com/office/word/2010/wordprocessingShape">
                    <wps:wsp>
                      <wps:cNvSpPr txBox="1"/>
                      <wps:spPr>
                        <a:xfrm>
                          <a:off x="0" y="0"/>
                          <a:ext cx="2270760" cy="685800"/>
                        </a:xfrm>
                        <a:prstGeom prst="rect">
                          <a:avLst/>
                        </a:prstGeom>
                        <a:solidFill>
                          <a:schemeClr val="lt1"/>
                        </a:solidFill>
                        <a:ln w="6350">
                          <a:solidFill>
                            <a:prstClr val="black"/>
                          </a:solidFill>
                        </a:ln>
                      </wps:spPr>
                      <wps:txbx>
                        <w:txbxContent>
                          <w:p w14:paraId="1AA5754C" w14:textId="41D2D059" w:rsidR="00F323C8" w:rsidRDefault="00F323C8">
                            <w:pPr>
                              <w:rPr>
                                <w:lang w:val="en-US"/>
                              </w:rPr>
                            </w:pPr>
                            <w:r>
                              <w:rPr>
                                <w:lang w:val="en-US"/>
                              </w:rPr>
                              <w:t>If (condition1 || condition 2) {</w:t>
                            </w:r>
                          </w:p>
                          <w:p w14:paraId="4F8FBD9F" w14:textId="095AA2F1" w:rsidR="00F323C8" w:rsidRDefault="00F323C8">
                            <w:pPr>
                              <w:rPr>
                                <w:lang w:val="en-US"/>
                              </w:rPr>
                            </w:pPr>
                            <w:r>
                              <w:rPr>
                                <w:lang w:val="en-US"/>
                              </w:rPr>
                              <w:t xml:space="preserve">   action;</w:t>
                            </w:r>
                          </w:p>
                          <w:p w14:paraId="7529B4FD" w14:textId="5C114C03" w:rsidR="00F323C8" w:rsidRPr="00F323C8" w:rsidRDefault="00F323C8">
                            <w:pPr>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87433" id="Text Box 2" o:spid="_x0000_s1027" type="#_x0000_t202" style="position:absolute;left:0;text-align:left;margin-left:133.2pt;margin-top:11.85pt;width:178.8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" fillcolor="white [3201]" strokeweight=".5pt">
                <v:textbox>
                  <w:txbxContent>
                    <w:p w14:paraId="1AA5754C" w14:textId="41D2D059" w:rsidR="00F323C8" w:rsidRDefault="00F323C8">
                      <w:pPr>
                        <w:rPr>
                          <w:lang w:val="en-US"/>
                        </w:rPr>
                      </w:pPr>
                      <w:r>
                        <w:rPr>
                          <w:lang w:val="en-US"/>
                        </w:rPr>
                        <w:t>If (condition1 || condition 2) {</w:t>
                      </w:r>
                    </w:p>
                    <w:p w14:paraId="4F8FBD9F" w14:textId="095AA2F1" w:rsidR="00F323C8" w:rsidRDefault="00F323C8">
                      <w:pPr>
                        <w:rPr>
                          <w:lang w:val="en-US"/>
                        </w:rPr>
                      </w:pPr>
                      <w:r>
                        <w:rPr>
                          <w:lang w:val="en-US"/>
                        </w:rPr>
                        <w:t xml:space="preserve">   action;</w:t>
                      </w:r>
                    </w:p>
                    <w:p w14:paraId="7529B4FD" w14:textId="5C114C03" w:rsidR="00F323C8" w:rsidRPr="00F323C8" w:rsidRDefault="00F323C8">
                      <w:pPr>
                        <w:rPr>
                          <w:lang w:val="en-US"/>
                        </w:rPr>
                      </w:pPr>
                      <w:r>
                        <w:rPr>
                          <w:lang w:val="en-US"/>
                        </w:rPr>
                        <w:t>}</w:t>
                      </w:r>
                    </w:p>
                  </w:txbxContent>
                </v:textbox>
              </v:shape>
            </w:pict>
          </mc:Fallback>
        </mc:AlternateContent>
      </w:r>
    </w:p>
    <w:p w14:paraId="54C6B880" w14:textId="07532755" w:rsidR="001E7F36" w:rsidRDefault="001E7F36" w:rsidP="001E7F36">
      <w:pPr>
        <w:rPr>
          <w:lang w:val="en-US"/>
        </w:rPr>
      </w:pPr>
    </w:p>
    <w:p w14:paraId="21DFF7F6" w14:textId="283865FF" w:rsidR="001E7F36" w:rsidRDefault="001E7F36" w:rsidP="001E7F36">
      <w:pPr>
        <w:rPr>
          <w:lang w:val="en-US"/>
        </w:rPr>
      </w:pPr>
    </w:p>
    <w:p w14:paraId="16ADA202" w14:textId="1E2CED50" w:rsidR="001E7F36" w:rsidRDefault="001E7F36" w:rsidP="001E7F36">
      <w:pPr>
        <w:rPr>
          <w:lang w:val="en-US"/>
        </w:rPr>
      </w:pPr>
    </w:p>
    <w:p w14:paraId="3C98CD96" w14:textId="4D13BDD2" w:rsidR="001E7F36" w:rsidRDefault="001E7F36" w:rsidP="001E7F36">
      <w:pPr>
        <w:rPr>
          <w:lang w:val="en-US"/>
        </w:rPr>
      </w:pPr>
    </w:p>
    <w:p w14:paraId="0B8AC7B8" w14:textId="0829D1DA" w:rsidR="001E7F36" w:rsidRPr="000E2A2B" w:rsidRDefault="001E7F36" w:rsidP="000E2A2B">
      <w:pPr>
        <w:pStyle w:val="ListParagraph"/>
        <w:rPr>
          <w:lang w:val="en-US"/>
        </w:rPr>
      </w:pPr>
      <w:r>
        <w:rPr>
          <w:lang w:val="en-US"/>
        </w:rPr>
        <w:t>There must be one space between the control keyword and the opening parenthesis so as to distinguish them from function calls. The use of curly braces is also required even in situations where they are technically optional.</w:t>
      </w:r>
    </w:p>
    <w:p w14:paraId="402EBE5B" w14:textId="204DBA75" w:rsidR="00C316A3" w:rsidRDefault="00C316A3" w:rsidP="00C316A3">
      <w:pPr>
        <w:rPr>
          <w:lang w:val="en-US"/>
        </w:rPr>
      </w:pPr>
    </w:p>
    <w:p w14:paraId="60F6D492" w14:textId="595CF6FC" w:rsidR="00C316A3" w:rsidRDefault="00C316A3" w:rsidP="00C316A3">
      <w:pPr>
        <w:pStyle w:val="ListParagraph"/>
        <w:numPr>
          <w:ilvl w:val="0"/>
          <w:numId w:val="2"/>
        </w:numPr>
        <w:rPr>
          <w:lang w:val="en-US"/>
        </w:rPr>
      </w:pPr>
      <w:r>
        <w:rPr>
          <w:lang w:val="en-US"/>
        </w:rPr>
        <w:t>For function calls, the functions should be called with no space between the function name, the opening parenthesis and the first parameter, as follows:</w:t>
      </w:r>
    </w:p>
    <w:p w14:paraId="5E7BFB02" w14:textId="78F973C2" w:rsidR="00C316A3" w:rsidRDefault="00C316A3" w:rsidP="00C316A3">
      <w:pPr>
        <w:rPr>
          <w:lang w:val="en-US"/>
        </w:rPr>
      </w:pPr>
      <w:r>
        <w:rPr>
          <w:noProof/>
          <w:lang w:val="en-US"/>
        </w:rPr>
        <mc:AlternateContent>
          <mc:Choice Requires="wps">
            <w:drawing>
              <wp:anchor distT="0" distB="0" distL="114300" distR="114300" simplePos="0" relativeHeight="251661312" behindDoc="0" locked="0" layoutInCell="1" allowOverlap="1" wp14:anchorId="14DAD197" wp14:editId="3544F6F2">
                <wp:simplePos x="0" y="0"/>
                <wp:positionH relativeFrom="column">
                  <wp:posOffset>1691640</wp:posOffset>
                </wp:positionH>
                <wp:positionV relativeFrom="paragraph">
                  <wp:posOffset>169545</wp:posOffset>
                </wp:positionV>
                <wp:extent cx="2270760" cy="601980"/>
                <wp:effectExtent l="0" t="0" r="15240" b="7620"/>
                <wp:wrapNone/>
                <wp:docPr id="3" name="Text Box 3"/>
                <wp:cNvGraphicFramePr/>
                <a:graphic xmlns:a="http://schemas.openxmlformats.org/drawingml/2006/main">
                  <a:graphicData uri="http://schemas.microsoft.com/office/word/2010/wordprocessingShape">
                    <wps:wsp>
                      <wps:cNvSpPr txBox="1"/>
                      <wps:spPr>
                        <a:xfrm>
                          <a:off x="0" y="0"/>
                          <a:ext cx="2270760" cy="601980"/>
                        </a:xfrm>
                        <a:prstGeom prst="rect">
                          <a:avLst/>
                        </a:prstGeom>
                        <a:solidFill>
                          <a:schemeClr val="lt1"/>
                        </a:solidFill>
                        <a:ln w="6350">
                          <a:solidFill>
                            <a:prstClr val="black"/>
                          </a:solidFill>
                        </a:ln>
                      </wps:spPr>
                      <wps:txbx>
                        <w:txbxContent>
                          <w:p w14:paraId="5501FFFD" w14:textId="70DA5996" w:rsidR="00C316A3" w:rsidRPr="00C176A4" w:rsidRDefault="00C176A4">
                            <w:pPr>
                              <w:rPr>
                                <w:lang w:val="en-US"/>
                              </w:rPr>
                            </w:pPr>
                            <w:r>
                              <w:rPr>
                                <w:lang w:val="en-US"/>
                              </w:rPr>
                              <w:t xml:space="preserve">$var = </w:t>
                            </w:r>
                            <w:proofErr w:type="gramStart"/>
                            <w:r>
                              <w:rPr>
                                <w:lang w:val="en-US"/>
                              </w:rPr>
                              <w:t>foo(</w:t>
                            </w:r>
                            <w:proofErr w:type="gramEnd"/>
                            <w:r>
                              <w:rPr>
                                <w:lang w:val="en-US"/>
                              </w:rPr>
                              <w:t>$bar, $</w:t>
                            </w:r>
                            <w:proofErr w:type="spellStart"/>
                            <w:r>
                              <w:rPr>
                                <w:lang w:val="en-US"/>
                              </w:rPr>
                              <w:t>baz</w:t>
                            </w:r>
                            <w:proofErr w:type="spellEnd"/>
                            <w:r>
                              <w:rPr>
                                <w:lang w:val="en-US"/>
                              </w:rPr>
                              <w:t>, $</w:t>
                            </w:r>
                            <w:proofErr w:type="spellStart"/>
                            <w:r>
                              <w:rPr>
                                <w:lang w:val="en-US"/>
                              </w:rPr>
                              <w:t>vuuz</w:t>
                            </w:r>
                            <w:proofErr w:type="spell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DAD197" id="Text Box 3" o:spid="_x0000_s1028" type="#_x0000_t202" style="position:absolute;margin-left:133.2pt;margin-top:13.35pt;width:178.8pt;height:47.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" fillcolor="white [3201]" strokeweight=".5pt">
                <v:textbox>
                  <w:txbxContent>
                    <w:p w14:paraId="5501FFFD" w14:textId="70DA5996" w:rsidR="00C316A3" w:rsidRPr="00C176A4" w:rsidRDefault="00C176A4">
                      <w:pPr>
                        <w:rPr>
                          <w:lang w:val="en-US"/>
                        </w:rPr>
                      </w:pPr>
                      <w:r>
                        <w:rPr>
                          <w:lang w:val="en-US"/>
                        </w:rPr>
                        <w:t xml:space="preserve">$var = </w:t>
                      </w:r>
                      <w:proofErr w:type="gramStart"/>
                      <w:r>
                        <w:rPr>
                          <w:lang w:val="en-US"/>
                        </w:rPr>
                        <w:t>foo(</w:t>
                      </w:r>
                      <w:proofErr w:type="gramEnd"/>
                      <w:r>
                        <w:rPr>
                          <w:lang w:val="en-US"/>
                        </w:rPr>
                        <w:t>$bar, $</w:t>
                      </w:r>
                      <w:proofErr w:type="spellStart"/>
                      <w:r>
                        <w:rPr>
                          <w:lang w:val="en-US"/>
                        </w:rPr>
                        <w:t>baz</w:t>
                      </w:r>
                      <w:proofErr w:type="spellEnd"/>
                      <w:r>
                        <w:rPr>
                          <w:lang w:val="en-US"/>
                        </w:rPr>
                        <w:t>, $</w:t>
                      </w:r>
                      <w:proofErr w:type="spellStart"/>
                      <w:r>
                        <w:rPr>
                          <w:lang w:val="en-US"/>
                        </w:rPr>
                        <w:t>vuuz</w:t>
                      </w:r>
                      <w:proofErr w:type="spellEnd"/>
                      <w:r>
                        <w:rPr>
                          <w:lang w:val="en-US"/>
                        </w:rPr>
                        <w:t>)</w:t>
                      </w:r>
                    </w:p>
                  </w:txbxContent>
                </v:textbox>
              </v:shape>
            </w:pict>
          </mc:Fallback>
        </mc:AlternateContent>
      </w:r>
    </w:p>
    <w:p w14:paraId="71E0F8E9" w14:textId="5EB9E8B2" w:rsidR="00C316A3" w:rsidRDefault="00C316A3" w:rsidP="00C316A3">
      <w:pPr>
        <w:ind w:left="360"/>
        <w:rPr>
          <w:lang w:val="en-US"/>
        </w:rPr>
      </w:pPr>
    </w:p>
    <w:p w14:paraId="1D20DDCA" w14:textId="10E96228" w:rsidR="00C316A3" w:rsidRDefault="00C316A3" w:rsidP="00C316A3">
      <w:pPr>
        <w:ind w:left="360"/>
        <w:rPr>
          <w:lang w:val="en-US"/>
        </w:rPr>
      </w:pPr>
    </w:p>
    <w:p w14:paraId="64674EDA" w14:textId="6A48F57B" w:rsidR="00C316A3" w:rsidRDefault="00C316A3" w:rsidP="00C316A3">
      <w:pPr>
        <w:ind w:left="360"/>
        <w:rPr>
          <w:lang w:val="en-US"/>
        </w:rPr>
      </w:pPr>
    </w:p>
    <w:p w14:paraId="0BFE6C4B" w14:textId="03ABCE33" w:rsidR="00C316A3" w:rsidRDefault="00C316A3" w:rsidP="00C316A3">
      <w:pPr>
        <w:ind w:left="360"/>
        <w:rPr>
          <w:lang w:val="en-US"/>
        </w:rPr>
      </w:pPr>
    </w:p>
    <w:p w14:paraId="711233FF" w14:textId="77777777" w:rsidR="00C176A4" w:rsidRPr="00C176A4" w:rsidRDefault="00C176A4" w:rsidP="00C176A4">
      <w:pPr>
        <w:rPr>
          <w:lang w:val="en-US"/>
        </w:rPr>
      </w:pPr>
    </w:p>
    <w:p w14:paraId="555E225A" w14:textId="1758B94E" w:rsidR="00C316A3" w:rsidRDefault="00C316A3" w:rsidP="00C316A3">
      <w:pPr>
        <w:ind w:left="360"/>
        <w:rPr>
          <w:lang w:val="en-US"/>
        </w:rPr>
      </w:pPr>
    </w:p>
    <w:p w14:paraId="039F5E01" w14:textId="77777777" w:rsidR="00C316A3" w:rsidRPr="00C316A3" w:rsidRDefault="00C316A3" w:rsidP="00C90FB8">
      <w:pPr>
        <w:rPr>
          <w:lang w:val="en-US"/>
        </w:rPr>
      </w:pPr>
      <w:bookmarkStart w:id="0" w:name="_GoBack"/>
      <w:bookmarkEnd w:id="0"/>
    </w:p>
    <w:sectPr w:rsidR="00C316A3" w:rsidRPr="00C316A3" w:rsidSect="00637E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E7C39"/>
    <w:multiLevelType w:val="hybridMultilevel"/>
    <w:tmpl w:val="C4C0A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43538F"/>
    <w:multiLevelType w:val="hybridMultilevel"/>
    <w:tmpl w:val="0B924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BD6"/>
    <w:rsid w:val="000E2A2B"/>
    <w:rsid w:val="000F2707"/>
    <w:rsid w:val="001E7F36"/>
    <w:rsid w:val="00311CE7"/>
    <w:rsid w:val="00330EE6"/>
    <w:rsid w:val="003B141E"/>
    <w:rsid w:val="00637EA5"/>
    <w:rsid w:val="009A790E"/>
    <w:rsid w:val="00BD1BD6"/>
    <w:rsid w:val="00C176A4"/>
    <w:rsid w:val="00C316A3"/>
    <w:rsid w:val="00C90FB8"/>
    <w:rsid w:val="00F323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343FC"/>
  <w15:chartTrackingRefBased/>
  <w15:docId w15:val="{3C79FB94-DE5F-584D-9ABB-2B2C4D197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BD6"/>
    <w:pPr>
      <w:ind w:left="720"/>
      <w:contextualSpacing/>
    </w:pPr>
  </w:style>
  <w:style w:type="character" w:styleId="CommentReference">
    <w:name w:val="annotation reference"/>
    <w:basedOn w:val="DefaultParagraphFont"/>
    <w:uiPriority w:val="99"/>
    <w:semiHidden/>
    <w:unhideWhenUsed/>
    <w:rsid w:val="009A790E"/>
    <w:rPr>
      <w:sz w:val="16"/>
      <w:szCs w:val="16"/>
    </w:rPr>
  </w:style>
  <w:style w:type="paragraph" w:styleId="CommentText">
    <w:name w:val="annotation text"/>
    <w:basedOn w:val="Normal"/>
    <w:link w:val="CommentTextChar"/>
    <w:uiPriority w:val="99"/>
    <w:semiHidden/>
    <w:unhideWhenUsed/>
    <w:rsid w:val="009A790E"/>
    <w:rPr>
      <w:sz w:val="20"/>
      <w:szCs w:val="20"/>
    </w:rPr>
  </w:style>
  <w:style w:type="character" w:customStyle="1" w:styleId="CommentTextChar">
    <w:name w:val="Comment Text Char"/>
    <w:basedOn w:val="DefaultParagraphFont"/>
    <w:link w:val="CommentText"/>
    <w:uiPriority w:val="99"/>
    <w:semiHidden/>
    <w:rsid w:val="009A790E"/>
    <w:rPr>
      <w:sz w:val="20"/>
      <w:szCs w:val="20"/>
    </w:rPr>
  </w:style>
  <w:style w:type="paragraph" w:styleId="CommentSubject">
    <w:name w:val="annotation subject"/>
    <w:basedOn w:val="CommentText"/>
    <w:next w:val="CommentText"/>
    <w:link w:val="CommentSubjectChar"/>
    <w:uiPriority w:val="99"/>
    <w:semiHidden/>
    <w:unhideWhenUsed/>
    <w:rsid w:val="009A790E"/>
    <w:rPr>
      <w:b/>
      <w:bCs/>
    </w:rPr>
  </w:style>
  <w:style w:type="character" w:customStyle="1" w:styleId="CommentSubjectChar">
    <w:name w:val="Comment Subject Char"/>
    <w:basedOn w:val="CommentTextChar"/>
    <w:link w:val="CommentSubject"/>
    <w:uiPriority w:val="99"/>
    <w:semiHidden/>
    <w:rsid w:val="009A790E"/>
    <w:rPr>
      <w:b/>
      <w:bCs/>
      <w:sz w:val="20"/>
      <w:szCs w:val="20"/>
    </w:rPr>
  </w:style>
  <w:style w:type="paragraph" w:styleId="BalloonText">
    <w:name w:val="Balloon Text"/>
    <w:basedOn w:val="Normal"/>
    <w:link w:val="BalloonTextChar"/>
    <w:uiPriority w:val="99"/>
    <w:semiHidden/>
    <w:unhideWhenUsed/>
    <w:rsid w:val="009A790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A790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18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Jaskaran Singh Sodhi</dc:creator>
  <cp:keywords/>
  <dc:description/>
  <cp:lastModifiedBy>Jaskaran Singh Sodhi</cp:lastModifiedBy>
  <cp:revision>12</cp:revision>
  <dcterms:created xsi:type="dcterms:W3CDTF">2019-09-30T04:50:00Z</dcterms:created>
  <dcterms:modified xsi:type="dcterms:W3CDTF">2019-10-03T21:17:00Z</dcterms:modified>
</cp:coreProperties>
</file>