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998654" w14:textId="77777777" w:rsidR="00732D87" w:rsidRPr="00C06FEB" w:rsidRDefault="00000000">
      <w:pPr>
        <w:spacing w:before="80" w:after="20"/>
        <w:rPr>
          <w:lang w:val="es-US"/>
        </w:rPr>
      </w:pPr>
      <w:r w:rsidRPr="00C06FEB">
        <w:rPr>
          <w:b/>
          <w:color w:val="2E74B5"/>
          <w:sz w:val="17"/>
          <w:lang w:val="es-US"/>
        </w:rPr>
        <w:t>UNIVERSIDAD DEL VALLE DE GUATEMALA</w:t>
      </w:r>
    </w:p>
    <w:p w14:paraId="25C3037F" w14:textId="77777777" w:rsidR="00732D87" w:rsidRPr="00C06FEB" w:rsidRDefault="00000000">
      <w:pPr>
        <w:spacing w:after="20"/>
        <w:rPr>
          <w:lang w:val="es-US"/>
        </w:rPr>
      </w:pPr>
      <w:r w:rsidRPr="00C06FEB">
        <w:rPr>
          <w:b/>
          <w:color w:val="17365D"/>
          <w:sz w:val="37"/>
          <w:lang w:val="es-US"/>
        </w:rPr>
        <w:t>Laboratorio 1: Entrenamiento de Redes Neuronales</w:t>
      </w:r>
    </w:p>
    <w:p w14:paraId="4569D918" w14:textId="77777777" w:rsidR="00732D87" w:rsidRPr="00C06FEB" w:rsidRDefault="00000000">
      <w:pPr>
        <w:spacing w:after="140"/>
        <w:rPr>
          <w:lang w:val="es-US"/>
        </w:rPr>
      </w:pPr>
      <w:r w:rsidRPr="00C06FEB">
        <w:rPr>
          <w:i/>
          <w:color w:val="5B6573"/>
          <w:sz w:val="21"/>
          <w:lang w:val="es-US"/>
        </w:rPr>
        <w:t xml:space="preserve">MLP de </w:t>
      </w:r>
      <w:proofErr w:type="spellStart"/>
      <w:r w:rsidRPr="00C06FEB">
        <w:rPr>
          <w:i/>
          <w:color w:val="5B6573"/>
          <w:sz w:val="21"/>
          <w:lang w:val="es-US"/>
        </w:rPr>
        <w:t>regresion</w:t>
      </w:r>
      <w:proofErr w:type="spellEnd"/>
      <w:r w:rsidRPr="00C06FEB">
        <w:rPr>
          <w:i/>
          <w:color w:val="5B6573"/>
          <w:sz w:val="21"/>
          <w:lang w:val="es-US"/>
        </w:rPr>
        <w:t xml:space="preserve"> aplicado a California </w:t>
      </w:r>
      <w:proofErr w:type="spellStart"/>
      <w:r w:rsidRPr="00C06FEB">
        <w:rPr>
          <w:i/>
          <w:color w:val="5B6573"/>
          <w:sz w:val="21"/>
          <w:lang w:val="es-US"/>
        </w:rPr>
        <w:t>Housing</w:t>
      </w:r>
      <w:proofErr w:type="spellEnd"/>
    </w:p>
    <w:p w14:paraId="08BA4786" w14:textId="77777777" w:rsidR="00732D87" w:rsidRPr="00C06FEB" w:rsidRDefault="00000000">
      <w:pPr>
        <w:spacing w:after="30"/>
        <w:rPr>
          <w:lang w:val="es-US"/>
        </w:rPr>
      </w:pPr>
      <w:r w:rsidRPr="00C06FEB">
        <w:rPr>
          <w:b/>
          <w:color w:val="17365D"/>
          <w:sz w:val="17"/>
          <w:lang w:val="es-US"/>
        </w:rPr>
        <w:t xml:space="preserve">Curso: </w:t>
      </w:r>
      <w:r w:rsidRPr="00C06FEB">
        <w:rPr>
          <w:sz w:val="17"/>
          <w:lang w:val="es-US"/>
        </w:rPr>
        <w:t xml:space="preserve">CC3092 - Deep </w:t>
      </w:r>
      <w:proofErr w:type="spellStart"/>
      <w:r w:rsidRPr="00C06FEB">
        <w:rPr>
          <w:sz w:val="17"/>
          <w:lang w:val="es-US"/>
        </w:rPr>
        <w:t>Learning</w:t>
      </w:r>
      <w:proofErr w:type="spellEnd"/>
      <w:r w:rsidRPr="00C06FEB">
        <w:rPr>
          <w:sz w:val="17"/>
          <w:lang w:val="es-US"/>
        </w:rPr>
        <w:t xml:space="preserve"> y Sistemas Inteligentes</w:t>
      </w:r>
    </w:p>
    <w:p w14:paraId="6D569AB9" w14:textId="4E7CF7F6" w:rsidR="00732D87" w:rsidRPr="00C06FEB" w:rsidRDefault="00000000">
      <w:pPr>
        <w:spacing w:after="30"/>
        <w:rPr>
          <w:lang w:val="es-US"/>
        </w:rPr>
      </w:pPr>
      <w:r w:rsidRPr="00C06FEB">
        <w:rPr>
          <w:b/>
          <w:color w:val="17365D"/>
          <w:sz w:val="17"/>
          <w:lang w:val="es-US"/>
        </w:rPr>
        <w:t xml:space="preserve">Estudiante: </w:t>
      </w:r>
      <w:r w:rsidRPr="00C06FEB">
        <w:rPr>
          <w:sz w:val="17"/>
          <w:lang w:val="es-US"/>
        </w:rPr>
        <w:t xml:space="preserve">Ian Cumes </w:t>
      </w:r>
      <w:r w:rsidR="00C06FEB">
        <w:rPr>
          <w:sz w:val="17"/>
          <w:lang w:val="es-US"/>
        </w:rPr>
        <w:br/>
      </w:r>
      <w:r w:rsidRPr="00C06FEB">
        <w:rPr>
          <w:b/>
          <w:bCs/>
          <w:sz w:val="17"/>
          <w:lang w:val="es-US"/>
        </w:rPr>
        <w:t>Carne</w:t>
      </w:r>
      <w:r w:rsidR="00C06FEB">
        <w:rPr>
          <w:b/>
          <w:bCs/>
          <w:sz w:val="17"/>
          <w:lang w:val="es-US"/>
        </w:rPr>
        <w:t>:</w:t>
      </w:r>
      <w:r w:rsidRPr="00C06FEB">
        <w:rPr>
          <w:sz w:val="17"/>
          <w:lang w:val="es-US"/>
        </w:rPr>
        <w:t xml:space="preserve"> 23236</w:t>
      </w:r>
    </w:p>
    <w:p w14:paraId="2E7A8A25" w14:textId="77777777" w:rsidR="00732D87" w:rsidRPr="00C06FEB" w:rsidRDefault="00000000">
      <w:pPr>
        <w:pBdr>
          <w:bottom w:val="single" w:sz="8" w:space="5" w:color="2E74B5"/>
        </w:pBdr>
        <w:spacing w:after="100"/>
        <w:rPr>
          <w:lang w:val="es-US"/>
        </w:rPr>
      </w:pPr>
      <w:r w:rsidRPr="00C06FEB">
        <w:rPr>
          <w:b/>
          <w:color w:val="17365D"/>
          <w:sz w:val="17"/>
          <w:lang w:val="es-US"/>
        </w:rPr>
        <w:t xml:space="preserve">Repositorio: </w:t>
      </w:r>
      <w:hyperlink r:id="rId8">
        <w:r w:rsidRPr="00C06FEB">
          <w:rPr>
            <w:color w:val="2E74B5"/>
            <w:u w:val="single"/>
            <w:lang w:val="es-US"/>
          </w:rPr>
          <w:t>https://github.com/iancumes/Lab1DeepLearning</w:t>
        </w:r>
      </w:hyperlink>
    </w:p>
    <w:p w14:paraId="2E126650" w14:textId="77777777" w:rsidR="00732D87" w:rsidRPr="00C06FEB" w:rsidRDefault="00000000">
      <w:pPr>
        <w:pStyle w:val="Heading1"/>
        <w:rPr>
          <w:lang w:val="es-US"/>
        </w:rPr>
      </w:pPr>
      <w:r w:rsidRPr="00C06FEB">
        <w:rPr>
          <w:lang w:val="es-US"/>
        </w:rPr>
        <w:t>1. D</w:t>
      </w:r>
      <w:proofErr w:type="spellStart"/>
      <w:r w:rsidRPr="00C06FEB">
        <w:rPr>
          <w:lang w:val="es-US"/>
        </w:rPr>
        <w:t>ataset</w:t>
      </w:r>
      <w:proofErr w:type="spellEnd"/>
      <w:r w:rsidRPr="00C06FEB">
        <w:rPr>
          <w:lang w:val="es-US"/>
        </w:rPr>
        <w:t xml:space="preserve"> y </w:t>
      </w:r>
      <w:proofErr w:type="spellStart"/>
      <w:r w:rsidRPr="00C06FEB">
        <w:rPr>
          <w:lang w:val="es-US"/>
        </w:rPr>
        <w:t>preparacion</w:t>
      </w:r>
      <w:proofErr w:type="spellEnd"/>
    </w:p>
    <w:p w14:paraId="12EBDFBC" w14:textId="77777777" w:rsidR="00732D87" w:rsidRPr="00C06FEB" w:rsidRDefault="00000000">
      <w:pPr>
        <w:rPr>
          <w:lang w:val="es-US"/>
        </w:rPr>
      </w:pPr>
      <w:r w:rsidRPr="00C06FEB">
        <w:rPr>
          <w:lang w:val="es-US"/>
        </w:rPr>
        <w:t xml:space="preserve">California </w:t>
      </w:r>
      <w:proofErr w:type="spellStart"/>
      <w:r w:rsidRPr="00C06FEB">
        <w:rPr>
          <w:lang w:val="es-US"/>
        </w:rPr>
        <w:t>Housing</w:t>
      </w:r>
      <w:proofErr w:type="spellEnd"/>
      <w:r w:rsidRPr="00C06FEB">
        <w:rPr>
          <w:lang w:val="es-US"/>
        </w:rPr>
        <w:t xml:space="preserve"> contiene 20,640 observaciones, ocho variables predictoras </w:t>
      </w:r>
      <w:proofErr w:type="spellStart"/>
      <w:r w:rsidRPr="00C06FEB">
        <w:rPr>
          <w:lang w:val="es-US"/>
        </w:rPr>
        <w:t>numericas</w:t>
      </w:r>
      <w:proofErr w:type="spellEnd"/>
      <w:r w:rsidRPr="00C06FEB">
        <w:rPr>
          <w:lang w:val="es-US"/>
        </w:rPr>
        <w:t xml:space="preserve"> y el objetivo </w:t>
      </w:r>
      <w:proofErr w:type="spellStart"/>
      <w:r w:rsidRPr="00C06FEB">
        <w:rPr>
          <w:lang w:val="es-US"/>
        </w:rPr>
        <w:t>MedHouseVal</w:t>
      </w:r>
      <w:proofErr w:type="spellEnd"/>
      <w:r w:rsidRPr="00C06FEB">
        <w:rPr>
          <w:lang w:val="es-US"/>
        </w:rPr>
        <w:t xml:space="preserve"> en unidades de USD 100,000. No se encontraron nulos, duplicados ni variables </w:t>
      </w:r>
      <w:proofErr w:type="spellStart"/>
      <w:r w:rsidRPr="00C06FEB">
        <w:rPr>
          <w:lang w:val="es-US"/>
        </w:rPr>
        <w:t>categoricas</w:t>
      </w:r>
      <w:proofErr w:type="spellEnd"/>
      <w:r w:rsidRPr="00C06FEB">
        <w:rPr>
          <w:lang w:val="es-US"/>
        </w:rPr>
        <w:t xml:space="preserve">. Los valores </w:t>
      </w:r>
      <w:proofErr w:type="spellStart"/>
      <w:r w:rsidRPr="00C06FEB">
        <w:rPr>
          <w:lang w:val="es-US"/>
        </w:rPr>
        <w:t>atipicos</w:t>
      </w:r>
      <w:proofErr w:type="spellEnd"/>
      <w:r w:rsidRPr="00C06FEB">
        <w:rPr>
          <w:lang w:val="es-US"/>
        </w:rPr>
        <w:t xml:space="preserve"> detectados con IQR se conservaron por representar distritos plausibles; 965 observaciones alcanzan el techo 5.00001 del target.</w:t>
      </w:r>
    </w:p>
    <w:p w14:paraId="7DF2EC83" w14:textId="77777777" w:rsidR="00732D87" w:rsidRPr="00C06FEB" w:rsidRDefault="00000000">
      <w:pPr>
        <w:pStyle w:val="Heading1"/>
        <w:rPr>
          <w:lang w:val="es-US"/>
        </w:rPr>
      </w:pPr>
      <w:r w:rsidRPr="00C06FEB">
        <w:rPr>
          <w:lang w:val="es-US"/>
        </w:rPr>
        <w:t>2. Capas, activaciones y funciones de perdida</w:t>
      </w:r>
    </w:p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780"/>
        <w:gridCol w:w="4300"/>
        <w:gridCol w:w="3280"/>
      </w:tblGrid>
      <w:tr w:rsidR="00732D87" w14:paraId="564D5A2F" w14:textId="77777777">
        <w:tc>
          <w:tcPr>
            <w:tcW w:w="1780" w:type="dxa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shd w:val="clear" w:color="auto" w:fill="17365D"/>
            <w:tcMar>
              <w:top w:w="55" w:type="dxa"/>
              <w:left w:w="90" w:type="dxa"/>
              <w:bottom w:w="55" w:type="dxa"/>
              <w:right w:w="90" w:type="dxa"/>
            </w:tcMar>
            <w:vAlign w:val="center"/>
          </w:tcPr>
          <w:p w14:paraId="6B6846C9" w14:textId="77777777" w:rsidR="00732D87" w:rsidRDefault="00000000">
            <w:pPr>
              <w:spacing w:after="0" w:line="240" w:lineRule="auto"/>
              <w:jc w:val="center"/>
            </w:pPr>
            <w:proofErr w:type="spellStart"/>
            <w:r>
              <w:rPr>
                <w:b/>
                <w:color w:val="FFFFFF"/>
                <w:sz w:val="14"/>
              </w:rPr>
              <w:t>Componente</w:t>
            </w:r>
            <w:proofErr w:type="spellEnd"/>
          </w:p>
        </w:tc>
        <w:tc>
          <w:tcPr>
            <w:tcW w:w="4300" w:type="dxa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shd w:val="clear" w:color="auto" w:fill="17365D"/>
            <w:tcMar>
              <w:top w:w="55" w:type="dxa"/>
              <w:left w:w="90" w:type="dxa"/>
              <w:bottom w:w="55" w:type="dxa"/>
              <w:right w:w="90" w:type="dxa"/>
            </w:tcMar>
            <w:vAlign w:val="center"/>
          </w:tcPr>
          <w:p w14:paraId="1A708E20" w14:textId="77777777" w:rsidR="00732D87" w:rsidRDefault="00000000">
            <w:pPr>
              <w:spacing w:after="0" w:line="240" w:lineRule="auto"/>
              <w:jc w:val="center"/>
            </w:pPr>
            <w:r>
              <w:rPr>
                <w:b/>
                <w:color w:val="FFFFFF"/>
                <w:sz w:val="14"/>
              </w:rPr>
              <w:t>Funcion</w:t>
            </w:r>
          </w:p>
        </w:tc>
        <w:tc>
          <w:tcPr>
            <w:tcW w:w="3280" w:type="dxa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shd w:val="clear" w:color="auto" w:fill="17365D"/>
            <w:tcMar>
              <w:top w:w="55" w:type="dxa"/>
              <w:left w:w="90" w:type="dxa"/>
              <w:bottom w:w="55" w:type="dxa"/>
              <w:right w:w="90" w:type="dxa"/>
            </w:tcMar>
            <w:vAlign w:val="center"/>
          </w:tcPr>
          <w:p w14:paraId="6B0913E6" w14:textId="77777777" w:rsidR="00732D87" w:rsidRDefault="00000000">
            <w:pPr>
              <w:spacing w:after="0" w:line="240" w:lineRule="auto"/>
              <w:jc w:val="center"/>
            </w:pPr>
            <w:r>
              <w:rPr>
                <w:b/>
                <w:color w:val="FFFFFF"/>
                <w:sz w:val="14"/>
              </w:rPr>
              <w:t>Parametros mas relevantes</w:t>
            </w:r>
          </w:p>
        </w:tc>
      </w:tr>
      <w:tr w:rsidR="00732D87" w14:paraId="1229C7CC" w14:textId="77777777">
        <w:tc>
          <w:tcPr>
            <w:tcW w:w="1780" w:type="dxa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tcMar>
              <w:top w:w="55" w:type="dxa"/>
              <w:left w:w="90" w:type="dxa"/>
              <w:bottom w:w="55" w:type="dxa"/>
              <w:right w:w="90" w:type="dxa"/>
            </w:tcMar>
            <w:vAlign w:val="center"/>
          </w:tcPr>
          <w:p w14:paraId="7089B22F" w14:textId="77777777" w:rsidR="00732D87" w:rsidRDefault="00000000">
            <w:pPr>
              <w:spacing w:after="0" w:line="240" w:lineRule="auto"/>
            </w:pPr>
            <w:r>
              <w:rPr>
                <w:sz w:val="14"/>
              </w:rPr>
              <w:t>nn.Linear</w:t>
            </w:r>
          </w:p>
        </w:tc>
        <w:tc>
          <w:tcPr>
            <w:tcW w:w="4300" w:type="dxa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tcMar>
              <w:top w:w="55" w:type="dxa"/>
              <w:left w:w="90" w:type="dxa"/>
              <w:bottom w:w="55" w:type="dxa"/>
              <w:right w:w="90" w:type="dxa"/>
            </w:tcMar>
            <w:vAlign w:val="center"/>
          </w:tcPr>
          <w:p w14:paraId="6D85B19A" w14:textId="77777777" w:rsidR="00732D87" w:rsidRDefault="00000000">
            <w:pPr>
              <w:spacing w:after="0" w:line="240" w:lineRule="auto"/>
            </w:pPr>
            <w:r>
              <w:rPr>
                <w:sz w:val="14"/>
              </w:rPr>
              <w:t>Transformacion afin entre capas.</w:t>
            </w:r>
          </w:p>
        </w:tc>
        <w:tc>
          <w:tcPr>
            <w:tcW w:w="3280" w:type="dxa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tcMar>
              <w:top w:w="55" w:type="dxa"/>
              <w:left w:w="90" w:type="dxa"/>
              <w:bottom w:w="55" w:type="dxa"/>
              <w:right w:w="90" w:type="dxa"/>
            </w:tcMar>
            <w:vAlign w:val="center"/>
          </w:tcPr>
          <w:p w14:paraId="3CFB5CF4" w14:textId="77777777" w:rsidR="00732D87" w:rsidRDefault="00000000">
            <w:pPr>
              <w:spacing w:after="0" w:line="240" w:lineRule="auto"/>
            </w:pPr>
            <w:r>
              <w:rPr>
                <w:sz w:val="14"/>
              </w:rPr>
              <w:t>in_features, out_features, bias</w:t>
            </w:r>
          </w:p>
        </w:tc>
      </w:tr>
      <w:tr w:rsidR="00732D87" w14:paraId="4B8301CB" w14:textId="77777777">
        <w:tc>
          <w:tcPr>
            <w:tcW w:w="1780" w:type="dxa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shd w:val="clear" w:color="auto" w:fill="F2F4F7"/>
            <w:tcMar>
              <w:top w:w="55" w:type="dxa"/>
              <w:left w:w="90" w:type="dxa"/>
              <w:bottom w:w="55" w:type="dxa"/>
              <w:right w:w="90" w:type="dxa"/>
            </w:tcMar>
            <w:vAlign w:val="center"/>
          </w:tcPr>
          <w:p w14:paraId="67E297B4" w14:textId="77777777" w:rsidR="00732D87" w:rsidRDefault="00000000">
            <w:pPr>
              <w:spacing w:after="0" w:line="240" w:lineRule="auto"/>
            </w:pPr>
            <w:r>
              <w:rPr>
                <w:sz w:val="14"/>
              </w:rPr>
              <w:t>nn.ReLU</w:t>
            </w:r>
          </w:p>
        </w:tc>
        <w:tc>
          <w:tcPr>
            <w:tcW w:w="4300" w:type="dxa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shd w:val="clear" w:color="auto" w:fill="F2F4F7"/>
            <w:tcMar>
              <w:top w:w="55" w:type="dxa"/>
              <w:left w:w="90" w:type="dxa"/>
              <w:bottom w:w="55" w:type="dxa"/>
              <w:right w:w="90" w:type="dxa"/>
            </w:tcMar>
            <w:vAlign w:val="center"/>
          </w:tcPr>
          <w:p w14:paraId="7AE2AFE0" w14:textId="77777777" w:rsidR="00732D87" w:rsidRPr="00C06FEB" w:rsidRDefault="00000000">
            <w:pPr>
              <w:spacing w:after="0" w:line="240" w:lineRule="auto"/>
              <w:rPr>
                <w:lang w:val="es-US"/>
              </w:rPr>
            </w:pPr>
            <w:r w:rsidRPr="00C06FEB">
              <w:rPr>
                <w:sz w:val="14"/>
                <w:lang w:val="es-US"/>
              </w:rPr>
              <w:t xml:space="preserve">Activa con </w:t>
            </w:r>
            <w:proofErr w:type="spellStart"/>
            <w:r w:rsidRPr="00C06FEB">
              <w:rPr>
                <w:sz w:val="14"/>
                <w:lang w:val="es-US"/>
              </w:rPr>
              <w:t>max</w:t>
            </w:r>
            <w:proofErr w:type="spellEnd"/>
            <w:r w:rsidRPr="00C06FEB">
              <w:rPr>
                <w:sz w:val="14"/>
                <w:lang w:val="es-US"/>
              </w:rPr>
              <w:t>(0,x); simple y eficiente.</w:t>
            </w:r>
          </w:p>
        </w:tc>
        <w:tc>
          <w:tcPr>
            <w:tcW w:w="3280" w:type="dxa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shd w:val="clear" w:color="auto" w:fill="F2F4F7"/>
            <w:tcMar>
              <w:top w:w="55" w:type="dxa"/>
              <w:left w:w="90" w:type="dxa"/>
              <w:bottom w:w="55" w:type="dxa"/>
              <w:right w:w="90" w:type="dxa"/>
            </w:tcMar>
            <w:vAlign w:val="center"/>
          </w:tcPr>
          <w:p w14:paraId="65821C42" w14:textId="77777777" w:rsidR="00732D87" w:rsidRDefault="00000000">
            <w:pPr>
              <w:spacing w:after="0" w:line="240" w:lineRule="auto"/>
            </w:pPr>
            <w:proofErr w:type="spellStart"/>
            <w:r>
              <w:rPr>
                <w:sz w:val="14"/>
              </w:rPr>
              <w:t>inplace</w:t>
            </w:r>
            <w:proofErr w:type="spellEnd"/>
          </w:p>
        </w:tc>
      </w:tr>
      <w:tr w:rsidR="00732D87" w14:paraId="75F85F46" w14:textId="77777777">
        <w:tc>
          <w:tcPr>
            <w:tcW w:w="1780" w:type="dxa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tcMar>
              <w:top w:w="55" w:type="dxa"/>
              <w:left w:w="90" w:type="dxa"/>
              <w:bottom w:w="55" w:type="dxa"/>
              <w:right w:w="90" w:type="dxa"/>
            </w:tcMar>
            <w:vAlign w:val="center"/>
          </w:tcPr>
          <w:p w14:paraId="7BE89F36" w14:textId="77777777" w:rsidR="00732D87" w:rsidRDefault="00000000">
            <w:pPr>
              <w:spacing w:after="0" w:line="240" w:lineRule="auto"/>
            </w:pPr>
            <w:r>
              <w:rPr>
                <w:sz w:val="14"/>
              </w:rPr>
              <w:t>nn.LeakyReLU</w:t>
            </w:r>
          </w:p>
        </w:tc>
        <w:tc>
          <w:tcPr>
            <w:tcW w:w="4300" w:type="dxa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tcMar>
              <w:top w:w="55" w:type="dxa"/>
              <w:left w:w="90" w:type="dxa"/>
              <w:bottom w:w="55" w:type="dxa"/>
              <w:right w:w="90" w:type="dxa"/>
            </w:tcMar>
            <w:vAlign w:val="center"/>
          </w:tcPr>
          <w:p w14:paraId="2630CBFC" w14:textId="77777777" w:rsidR="00732D87" w:rsidRPr="00C06FEB" w:rsidRDefault="00000000">
            <w:pPr>
              <w:spacing w:after="0" w:line="240" w:lineRule="auto"/>
              <w:rPr>
                <w:lang w:val="es-US"/>
              </w:rPr>
            </w:pPr>
            <w:r w:rsidRPr="00C06FEB">
              <w:rPr>
                <w:sz w:val="14"/>
                <w:lang w:val="es-US"/>
              </w:rPr>
              <w:t>Conserva gradiente para entradas negativas.</w:t>
            </w:r>
          </w:p>
        </w:tc>
        <w:tc>
          <w:tcPr>
            <w:tcW w:w="3280" w:type="dxa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tcMar>
              <w:top w:w="55" w:type="dxa"/>
              <w:left w:w="90" w:type="dxa"/>
              <w:bottom w:w="55" w:type="dxa"/>
              <w:right w:w="90" w:type="dxa"/>
            </w:tcMar>
            <w:vAlign w:val="center"/>
          </w:tcPr>
          <w:p w14:paraId="390E55A5" w14:textId="77777777" w:rsidR="00732D87" w:rsidRDefault="00000000">
            <w:pPr>
              <w:spacing w:after="0" w:line="240" w:lineRule="auto"/>
            </w:pPr>
            <w:proofErr w:type="spellStart"/>
            <w:r>
              <w:rPr>
                <w:sz w:val="14"/>
              </w:rPr>
              <w:t>negative_slope</w:t>
            </w:r>
            <w:proofErr w:type="spellEnd"/>
            <w:r>
              <w:rPr>
                <w:sz w:val="14"/>
              </w:rPr>
              <w:t xml:space="preserve">, </w:t>
            </w:r>
            <w:proofErr w:type="spellStart"/>
            <w:r>
              <w:rPr>
                <w:sz w:val="14"/>
              </w:rPr>
              <w:t>inplace</w:t>
            </w:r>
            <w:proofErr w:type="spellEnd"/>
          </w:p>
        </w:tc>
      </w:tr>
      <w:tr w:rsidR="00732D87" w14:paraId="241D14F8" w14:textId="77777777">
        <w:tc>
          <w:tcPr>
            <w:tcW w:w="1780" w:type="dxa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shd w:val="clear" w:color="auto" w:fill="F2F4F7"/>
            <w:tcMar>
              <w:top w:w="55" w:type="dxa"/>
              <w:left w:w="90" w:type="dxa"/>
              <w:bottom w:w="55" w:type="dxa"/>
              <w:right w:w="90" w:type="dxa"/>
            </w:tcMar>
            <w:vAlign w:val="center"/>
          </w:tcPr>
          <w:p w14:paraId="546BF372" w14:textId="77777777" w:rsidR="00732D87" w:rsidRDefault="00000000">
            <w:pPr>
              <w:spacing w:after="0" w:line="240" w:lineRule="auto"/>
            </w:pPr>
            <w:r>
              <w:rPr>
                <w:sz w:val="14"/>
              </w:rPr>
              <w:t>nn.Tanh</w:t>
            </w:r>
          </w:p>
        </w:tc>
        <w:tc>
          <w:tcPr>
            <w:tcW w:w="4300" w:type="dxa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shd w:val="clear" w:color="auto" w:fill="F2F4F7"/>
            <w:tcMar>
              <w:top w:w="55" w:type="dxa"/>
              <w:left w:w="90" w:type="dxa"/>
              <w:bottom w:w="55" w:type="dxa"/>
              <w:right w:w="90" w:type="dxa"/>
            </w:tcMar>
            <w:vAlign w:val="center"/>
          </w:tcPr>
          <w:p w14:paraId="4C672F5C" w14:textId="77777777" w:rsidR="00732D87" w:rsidRDefault="00000000">
            <w:pPr>
              <w:spacing w:after="0" w:line="240" w:lineRule="auto"/>
            </w:pPr>
            <w:r>
              <w:rPr>
                <w:sz w:val="14"/>
              </w:rPr>
              <w:t>Comprime activaciones al intervalo [-1,1].</w:t>
            </w:r>
          </w:p>
        </w:tc>
        <w:tc>
          <w:tcPr>
            <w:tcW w:w="3280" w:type="dxa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shd w:val="clear" w:color="auto" w:fill="F2F4F7"/>
            <w:tcMar>
              <w:top w:w="55" w:type="dxa"/>
              <w:left w:w="90" w:type="dxa"/>
              <w:bottom w:w="55" w:type="dxa"/>
              <w:right w:w="90" w:type="dxa"/>
            </w:tcMar>
            <w:vAlign w:val="center"/>
          </w:tcPr>
          <w:p w14:paraId="2D90B92F" w14:textId="77777777" w:rsidR="00732D87" w:rsidRDefault="00000000">
            <w:pPr>
              <w:spacing w:after="0" w:line="240" w:lineRule="auto"/>
            </w:pPr>
            <w:r>
              <w:rPr>
                <w:sz w:val="14"/>
              </w:rPr>
              <w:t>Sin parametros entrenables</w:t>
            </w:r>
          </w:p>
        </w:tc>
      </w:tr>
      <w:tr w:rsidR="00732D87" w14:paraId="3E4C1662" w14:textId="77777777">
        <w:tc>
          <w:tcPr>
            <w:tcW w:w="1780" w:type="dxa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tcMar>
              <w:top w:w="55" w:type="dxa"/>
              <w:left w:w="90" w:type="dxa"/>
              <w:bottom w:w="55" w:type="dxa"/>
              <w:right w:w="90" w:type="dxa"/>
            </w:tcMar>
            <w:vAlign w:val="center"/>
          </w:tcPr>
          <w:p w14:paraId="0ABA4038" w14:textId="77777777" w:rsidR="00732D87" w:rsidRDefault="00000000">
            <w:pPr>
              <w:spacing w:after="0" w:line="240" w:lineRule="auto"/>
            </w:pPr>
            <w:r>
              <w:rPr>
                <w:sz w:val="14"/>
              </w:rPr>
              <w:t>nn.Dropout</w:t>
            </w:r>
          </w:p>
        </w:tc>
        <w:tc>
          <w:tcPr>
            <w:tcW w:w="4300" w:type="dxa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tcMar>
              <w:top w:w="55" w:type="dxa"/>
              <w:left w:w="90" w:type="dxa"/>
              <w:bottom w:w="55" w:type="dxa"/>
              <w:right w:w="90" w:type="dxa"/>
            </w:tcMar>
            <w:vAlign w:val="center"/>
          </w:tcPr>
          <w:p w14:paraId="263E5AD2" w14:textId="77777777" w:rsidR="00732D87" w:rsidRPr="00C06FEB" w:rsidRDefault="00000000">
            <w:pPr>
              <w:spacing w:after="0" w:line="240" w:lineRule="auto"/>
              <w:rPr>
                <w:lang w:val="es-US"/>
              </w:rPr>
            </w:pPr>
            <w:r w:rsidRPr="00C06FEB">
              <w:rPr>
                <w:sz w:val="14"/>
                <w:lang w:val="es-US"/>
              </w:rPr>
              <w:t xml:space="preserve">Anula activaciones aleatoriamente solo en </w:t>
            </w:r>
            <w:proofErr w:type="spellStart"/>
            <w:r w:rsidRPr="00C06FEB">
              <w:rPr>
                <w:sz w:val="14"/>
                <w:lang w:val="es-US"/>
              </w:rPr>
              <w:t>train</w:t>
            </w:r>
            <w:proofErr w:type="spellEnd"/>
            <w:r w:rsidRPr="00C06FEB">
              <w:rPr>
                <w:sz w:val="14"/>
                <w:lang w:val="es-US"/>
              </w:rPr>
              <w:t>.</w:t>
            </w:r>
          </w:p>
        </w:tc>
        <w:tc>
          <w:tcPr>
            <w:tcW w:w="3280" w:type="dxa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tcMar>
              <w:top w:w="55" w:type="dxa"/>
              <w:left w:w="90" w:type="dxa"/>
              <w:bottom w:w="55" w:type="dxa"/>
              <w:right w:w="90" w:type="dxa"/>
            </w:tcMar>
            <w:vAlign w:val="center"/>
          </w:tcPr>
          <w:p w14:paraId="412EDFCA" w14:textId="77777777" w:rsidR="00732D87" w:rsidRDefault="00000000">
            <w:pPr>
              <w:spacing w:after="0" w:line="240" w:lineRule="auto"/>
            </w:pPr>
            <w:r>
              <w:rPr>
                <w:sz w:val="14"/>
              </w:rPr>
              <w:t xml:space="preserve">p, </w:t>
            </w:r>
            <w:proofErr w:type="spellStart"/>
            <w:r>
              <w:rPr>
                <w:sz w:val="14"/>
              </w:rPr>
              <w:t>inplace</w:t>
            </w:r>
            <w:proofErr w:type="spellEnd"/>
          </w:p>
        </w:tc>
      </w:tr>
      <w:tr w:rsidR="00732D87" w14:paraId="429C41EF" w14:textId="77777777">
        <w:tc>
          <w:tcPr>
            <w:tcW w:w="1780" w:type="dxa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shd w:val="clear" w:color="auto" w:fill="F2F4F7"/>
            <w:tcMar>
              <w:top w:w="55" w:type="dxa"/>
              <w:left w:w="90" w:type="dxa"/>
              <w:bottom w:w="55" w:type="dxa"/>
              <w:right w:w="90" w:type="dxa"/>
            </w:tcMar>
            <w:vAlign w:val="center"/>
          </w:tcPr>
          <w:p w14:paraId="08038AD1" w14:textId="77777777" w:rsidR="00732D87" w:rsidRDefault="00000000">
            <w:pPr>
              <w:spacing w:after="0" w:line="240" w:lineRule="auto"/>
            </w:pPr>
            <w:r>
              <w:rPr>
                <w:sz w:val="14"/>
              </w:rPr>
              <w:t>nn.BatchNorm1d</w:t>
            </w:r>
          </w:p>
        </w:tc>
        <w:tc>
          <w:tcPr>
            <w:tcW w:w="4300" w:type="dxa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shd w:val="clear" w:color="auto" w:fill="F2F4F7"/>
            <w:tcMar>
              <w:top w:w="55" w:type="dxa"/>
              <w:left w:w="90" w:type="dxa"/>
              <w:bottom w:w="55" w:type="dxa"/>
              <w:right w:w="90" w:type="dxa"/>
            </w:tcMar>
            <w:vAlign w:val="center"/>
          </w:tcPr>
          <w:p w14:paraId="0AF125E8" w14:textId="77777777" w:rsidR="00732D87" w:rsidRPr="00C06FEB" w:rsidRDefault="00000000">
            <w:pPr>
              <w:spacing w:after="0" w:line="240" w:lineRule="auto"/>
              <w:rPr>
                <w:lang w:val="es-US"/>
              </w:rPr>
            </w:pPr>
            <w:r w:rsidRPr="00C06FEB">
              <w:rPr>
                <w:sz w:val="14"/>
                <w:lang w:val="es-US"/>
              </w:rPr>
              <w:t xml:space="preserve">Normaliza </w:t>
            </w:r>
            <w:proofErr w:type="spellStart"/>
            <w:r w:rsidRPr="00C06FEB">
              <w:rPr>
                <w:sz w:val="14"/>
                <w:lang w:val="es-US"/>
              </w:rPr>
              <w:t>features</w:t>
            </w:r>
            <w:proofErr w:type="spellEnd"/>
            <w:r w:rsidRPr="00C06FEB">
              <w:rPr>
                <w:sz w:val="14"/>
                <w:lang w:val="es-US"/>
              </w:rPr>
              <w:t xml:space="preserve"> del </w:t>
            </w:r>
            <w:proofErr w:type="spellStart"/>
            <w:r w:rsidRPr="00C06FEB">
              <w:rPr>
                <w:sz w:val="14"/>
                <w:lang w:val="es-US"/>
              </w:rPr>
              <w:t>minibatch</w:t>
            </w:r>
            <w:proofErr w:type="spellEnd"/>
            <w:r w:rsidRPr="00C06FEB">
              <w:rPr>
                <w:sz w:val="14"/>
                <w:lang w:val="es-US"/>
              </w:rPr>
              <w:t xml:space="preserve"> y mantiene </w:t>
            </w:r>
            <w:proofErr w:type="spellStart"/>
            <w:r w:rsidRPr="00C06FEB">
              <w:rPr>
                <w:sz w:val="14"/>
                <w:lang w:val="es-US"/>
              </w:rPr>
              <w:t>estadisticas</w:t>
            </w:r>
            <w:proofErr w:type="spellEnd"/>
            <w:r w:rsidRPr="00C06FEB">
              <w:rPr>
                <w:sz w:val="14"/>
                <w:lang w:val="es-US"/>
              </w:rPr>
              <w:t>.</w:t>
            </w:r>
          </w:p>
        </w:tc>
        <w:tc>
          <w:tcPr>
            <w:tcW w:w="3280" w:type="dxa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shd w:val="clear" w:color="auto" w:fill="F2F4F7"/>
            <w:tcMar>
              <w:top w:w="55" w:type="dxa"/>
              <w:left w:w="90" w:type="dxa"/>
              <w:bottom w:w="55" w:type="dxa"/>
              <w:right w:w="90" w:type="dxa"/>
            </w:tcMar>
            <w:vAlign w:val="center"/>
          </w:tcPr>
          <w:p w14:paraId="6047EEAD" w14:textId="77777777" w:rsidR="00732D87" w:rsidRDefault="00000000">
            <w:pPr>
              <w:spacing w:after="0" w:line="240" w:lineRule="auto"/>
            </w:pPr>
            <w:proofErr w:type="spellStart"/>
            <w:r>
              <w:rPr>
                <w:sz w:val="14"/>
              </w:rPr>
              <w:t>num_features</w:t>
            </w:r>
            <w:proofErr w:type="spellEnd"/>
            <w:r>
              <w:rPr>
                <w:sz w:val="14"/>
              </w:rPr>
              <w:t>, eps, momentum, affine</w:t>
            </w:r>
          </w:p>
        </w:tc>
      </w:tr>
      <w:tr w:rsidR="00732D87" w14:paraId="1C4A6E17" w14:textId="77777777">
        <w:tc>
          <w:tcPr>
            <w:tcW w:w="1780" w:type="dxa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tcMar>
              <w:top w:w="55" w:type="dxa"/>
              <w:left w:w="90" w:type="dxa"/>
              <w:bottom w:w="55" w:type="dxa"/>
              <w:right w:w="90" w:type="dxa"/>
            </w:tcMar>
            <w:vAlign w:val="center"/>
          </w:tcPr>
          <w:p w14:paraId="7F9A348E" w14:textId="77777777" w:rsidR="00732D87" w:rsidRDefault="00000000">
            <w:pPr>
              <w:spacing w:after="0" w:line="240" w:lineRule="auto"/>
            </w:pPr>
            <w:r>
              <w:rPr>
                <w:sz w:val="14"/>
              </w:rPr>
              <w:t>nn.MSELoss</w:t>
            </w:r>
          </w:p>
        </w:tc>
        <w:tc>
          <w:tcPr>
            <w:tcW w:w="4300" w:type="dxa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tcMar>
              <w:top w:w="55" w:type="dxa"/>
              <w:left w:w="90" w:type="dxa"/>
              <w:bottom w:w="55" w:type="dxa"/>
              <w:right w:w="90" w:type="dxa"/>
            </w:tcMar>
            <w:vAlign w:val="center"/>
          </w:tcPr>
          <w:p w14:paraId="59DF1768" w14:textId="77777777" w:rsidR="00732D87" w:rsidRPr="00C06FEB" w:rsidRDefault="00000000">
            <w:pPr>
              <w:spacing w:after="0" w:line="240" w:lineRule="auto"/>
              <w:rPr>
                <w:lang w:val="es-US"/>
              </w:rPr>
            </w:pPr>
            <w:r w:rsidRPr="00C06FEB">
              <w:rPr>
                <w:sz w:val="14"/>
                <w:lang w:val="es-US"/>
              </w:rPr>
              <w:t xml:space="preserve">Error </w:t>
            </w:r>
            <w:proofErr w:type="spellStart"/>
            <w:r w:rsidRPr="00C06FEB">
              <w:rPr>
                <w:sz w:val="14"/>
                <w:lang w:val="es-US"/>
              </w:rPr>
              <w:t>cuadratico</w:t>
            </w:r>
            <w:proofErr w:type="spellEnd"/>
            <w:r w:rsidRPr="00C06FEB">
              <w:rPr>
                <w:sz w:val="14"/>
                <w:lang w:val="es-US"/>
              </w:rPr>
              <w:t>; penaliza fuertemente errores grandes.</w:t>
            </w:r>
          </w:p>
        </w:tc>
        <w:tc>
          <w:tcPr>
            <w:tcW w:w="3280" w:type="dxa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tcMar>
              <w:top w:w="55" w:type="dxa"/>
              <w:left w:w="90" w:type="dxa"/>
              <w:bottom w:w="55" w:type="dxa"/>
              <w:right w:w="90" w:type="dxa"/>
            </w:tcMar>
            <w:vAlign w:val="center"/>
          </w:tcPr>
          <w:p w14:paraId="5E91D94E" w14:textId="77777777" w:rsidR="00732D87" w:rsidRDefault="00000000">
            <w:pPr>
              <w:spacing w:after="0" w:line="240" w:lineRule="auto"/>
            </w:pPr>
            <w:r>
              <w:rPr>
                <w:sz w:val="14"/>
              </w:rPr>
              <w:t>reduction</w:t>
            </w:r>
          </w:p>
        </w:tc>
      </w:tr>
      <w:tr w:rsidR="00732D87" w14:paraId="007E87DF" w14:textId="77777777">
        <w:tc>
          <w:tcPr>
            <w:tcW w:w="1780" w:type="dxa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shd w:val="clear" w:color="auto" w:fill="F2F4F7"/>
            <w:tcMar>
              <w:top w:w="55" w:type="dxa"/>
              <w:left w:w="90" w:type="dxa"/>
              <w:bottom w:w="55" w:type="dxa"/>
              <w:right w:w="90" w:type="dxa"/>
            </w:tcMar>
            <w:vAlign w:val="center"/>
          </w:tcPr>
          <w:p w14:paraId="6E6E1948" w14:textId="77777777" w:rsidR="00732D87" w:rsidRDefault="00000000">
            <w:pPr>
              <w:spacing w:after="0" w:line="240" w:lineRule="auto"/>
            </w:pPr>
            <w:r>
              <w:rPr>
                <w:sz w:val="14"/>
              </w:rPr>
              <w:t>nn.L1Loss</w:t>
            </w:r>
          </w:p>
        </w:tc>
        <w:tc>
          <w:tcPr>
            <w:tcW w:w="4300" w:type="dxa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shd w:val="clear" w:color="auto" w:fill="F2F4F7"/>
            <w:tcMar>
              <w:top w:w="55" w:type="dxa"/>
              <w:left w:w="90" w:type="dxa"/>
              <w:bottom w:w="55" w:type="dxa"/>
              <w:right w:w="90" w:type="dxa"/>
            </w:tcMar>
            <w:vAlign w:val="center"/>
          </w:tcPr>
          <w:p w14:paraId="10CCD073" w14:textId="77777777" w:rsidR="00732D87" w:rsidRPr="00C06FEB" w:rsidRDefault="00000000">
            <w:pPr>
              <w:spacing w:after="0" w:line="240" w:lineRule="auto"/>
              <w:rPr>
                <w:lang w:val="es-US"/>
              </w:rPr>
            </w:pPr>
            <w:r w:rsidRPr="00C06FEB">
              <w:rPr>
                <w:sz w:val="14"/>
                <w:lang w:val="es-US"/>
              </w:rPr>
              <w:t>Error absoluto; mayor robustez ante valores extremos.</w:t>
            </w:r>
          </w:p>
        </w:tc>
        <w:tc>
          <w:tcPr>
            <w:tcW w:w="3280" w:type="dxa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shd w:val="clear" w:color="auto" w:fill="F2F4F7"/>
            <w:tcMar>
              <w:top w:w="55" w:type="dxa"/>
              <w:left w:w="90" w:type="dxa"/>
              <w:bottom w:w="55" w:type="dxa"/>
              <w:right w:w="90" w:type="dxa"/>
            </w:tcMar>
            <w:vAlign w:val="center"/>
          </w:tcPr>
          <w:p w14:paraId="1C6597D5" w14:textId="77777777" w:rsidR="00732D87" w:rsidRDefault="00000000">
            <w:pPr>
              <w:spacing w:after="0" w:line="240" w:lineRule="auto"/>
            </w:pPr>
            <w:r>
              <w:rPr>
                <w:sz w:val="14"/>
              </w:rPr>
              <w:t>reduction</w:t>
            </w:r>
          </w:p>
        </w:tc>
      </w:tr>
      <w:tr w:rsidR="00732D87" w14:paraId="74B375AD" w14:textId="77777777">
        <w:tc>
          <w:tcPr>
            <w:tcW w:w="1780" w:type="dxa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tcMar>
              <w:top w:w="55" w:type="dxa"/>
              <w:left w:w="90" w:type="dxa"/>
              <w:bottom w:w="55" w:type="dxa"/>
              <w:right w:w="90" w:type="dxa"/>
            </w:tcMar>
            <w:vAlign w:val="center"/>
          </w:tcPr>
          <w:p w14:paraId="112F200D" w14:textId="77777777" w:rsidR="00732D87" w:rsidRDefault="00000000">
            <w:pPr>
              <w:spacing w:after="0" w:line="240" w:lineRule="auto"/>
            </w:pPr>
            <w:r>
              <w:rPr>
                <w:sz w:val="14"/>
              </w:rPr>
              <w:t>nn.SmoothL1Loss</w:t>
            </w:r>
          </w:p>
        </w:tc>
        <w:tc>
          <w:tcPr>
            <w:tcW w:w="4300" w:type="dxa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tcMar>
              <w:top w:w="55" w:type="dxa"/>
              <w:left w:w="90" w:type="dxa"/>
              <w:bottom w:w="55" w:type="dxa"/>
              <w:right w:w="90" w:type="dxa"/>
            </w:tcMar>
            <w:vAlign w:val="center"/>
          </w:tcPr>
          <w:p w14:paraId="57ED4261" w14:textId="77777777" w:rsidR="00732D87" w:rsidRPr="00C06FEB" w:rsidRDefault="00000000">
            <w:pPr>
              <w:spacing w:after="0" w:line="240" w:lineRule="auto"/>
              <w:rPr>
                <w:lang w:val="es-US"/>
              </w:rPr>
            </w:pPr>
            <w:proofErr w:type="spellStart"/>
            <w:r w:rsidRPr="00C06FEB">
              <w:rPr>
                <w:sz w:val="14"/>
                <w:lang w:val="es-US"/>
              </w:rPr>
              <w:t>Transicion</w:t>
            </w:r>
            <w:proofErr w:type="spellEnd"/>
            <w:r w:rsidRPr="00C06FEB">
              <w:rPr>
                <w:sz w:val="14"/>
                <w:lang w:val="es-US"/>
              </w:rPr>
              <w:t xml:space="preserve"> entre error </w:t>
            </w:r>
            <w:proofErr w:type="spellStart"/>
            <w:r w:rsidRPr="00C06FEB">
              <w:rPr>
                <w:sz w:val="14"/>
                <w:lang w:val="es-US"/>
              </w:rPr>
              <w:t>cuadratico</w:t>
            </w:r>
            <w:proofErr w:type="spellEnd"/>
            <w:r w:rsidRPr="00C06FEB">
              <w:rPr>
                <w:sz w:val="14"/>
                <w:lang w:val="es-US"/>
              </w:rPr>
              <w:t xml:space="preserve"> y absoluto.</w:t>
            </w:r>
          </w:p>
        </w:tc>
        <w:tc>
          <w:tcPr>
            <w:tcW w:w="3280" w:type="dxa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tcMar>
              <w:top w:w="55" w:type="dxa"/>
              <w:left w:w="90" w:type="dxa"/>
              <w:bottom w:w="55" w:type="dxa"/>
              <w:right w:w="90" w:type="dxa"/>
            </w:tcMar>
            <w:vAlign w:val="center"/>
          </w:tcPr>
          <w:p w14:paraId="4418564C" w14:textId="77777777" w:rsidR="00732D87" w:rsidRDefault="00000000">
            <w:pPr>
              <w:spacing w:after="0" w:line="240" w:lineRule="auto"/>
            </w:pPr>
            <w:r>
              <w:rPr>
                <w:sz w:val="14"/>
              </w:rPr>
              <w:t>beta, reduction</w:t>
            </w:r>
          </w:p>
        </w:tc>
      </w:tr>
    </w:tbl>
    <w:p w14:paraId="23B66669" w14:textId="77777777" w:rsidR="00732D87" w:rsidRDefault="00732D87">
      <w:pPr>
        <w:spacing w:after="0"/>
      </w:pPr>
    </w:p>
    <w:p w14:paraId="278387AA" w14:textId="77777777" w:rsidR="00732D87" w:rsidRDefault="00000000">
      <w:pPr>
        <w:pStyle w:val="Heading1"/>
      </w:pPr>
      <w:r>
        <w:t>3. Optimizadores y metodologia</w:t>
      </w:r>
    </w:p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700"/>
        <w:gridCol w:w="4520"/>
        <w:gridCol w:w="3140"/>
      </w:tblGrid>
      <w:tr w:rsidR="00732D87" w14:paraId="2DCC71E6" w14:textId="77777777">
        <w:tc>
          <w:tcPr>
            <w:tcW w:w="1700" w:type="dxa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shd w:val="clear" w:color="auto" w:fill="17365D"/>
            <w:tcMar>
              <w:top w:w="55" w:type="dxa"/>
              <w:left w:w="90" w:type="dxa"/>
              <w:bottom w:w="55" w:type="dxa"/>
              <w:right w:w="90" w:type="dxa"/>
            </w:tcMar>
            <w:vAlign w:val="center"/>
          </w:tcPr>
          <w:p w14:paraId="7BF83D1A" w14:textId="77777777" w:rsidR="00732D87" w:rsidRDefault="00000000">
            <w:pPr>
              <w:spacing w:after="0" w:line="240" w:lineRule="auto"/>
              <w:jc w:val="center"/>
            </w:pPr>
            <w:r>
              <w:rPr>
                <w:b/>
                <w:color w:val="FFFFFF"/>
                <w:sz w:val="14"/>
              </w:rPr>
              <w:t>Optimizador</w:t>
            </w:r>
          </w:p>
        </w:tc>
        <w:tc>
          <w:tcPr>
            <w:tcW w:w="4520" w:type="dxa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shd w:val="clear" w:color="auto" w:fill="17365D"/>
            <w:tcMar>
              <w:top w:w="55" w:type="dxa"/>
              <w:left w:w="90" w:type="dxa"/>
              <w:bottom w:w="55" w:type="dxa"/>
              <w:right w:w="90" w:type="dxa"/>
            </w:tcMar>
            <w:vAlign w:val="center"/>
          </w:tcPr>
          <w:p w14:paraId="7D4CFF0F" w14:textId="77777777" w:rsidR="00732D87" w:rsidRDefault="00000000">
            <w:pPr>
              <w:spacing w:after="0" w:line="240" w:lineRule="auto"/>
              <w:jc w:val="center"/>
            </w:pPr>
            <w:r>
              <w:rPr>
                <w:b/>
                <w:color w:val="FFFFFF"/>
                <w:sz w:val="14"/>
              </w:rPr>
              <w:t>Funcion y diferencia</w:t>
            </w:r>
          </w:p>
        </w:tc>
        <w:tc>
          <w:tcPr>
            <w:tcW w:w="3140" w:type="dxa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shd w:val="clear" w:color="auto" w:fill="17365D"/>
            <w:tcMar>
              <w:top w:w="55" w:type="dxa"/>
              <w:left w:w="90" w:type="dxa"/>
              <w:bottom w:w="55" w:type="dxa"/>
              <w:right w:w="90" w:type="dxa"/>
            </w:tcMar>
            <w:vAlign w:val="center"/>
          </w:tcPr>
          <w:p w14:paraId="0DE1E2F4" w14:textId="77777777" w:rsidR="00732D87" w:rsidRDefault="00000000">
            <w:pPr>
              <w:spacing w:after="0" w:line="240" w:lineRule="auto"/>
              <w:jc w:val="center"/>
            </w:pPr>
            <w:r>
              <w:rPr>
                <w:b/>
                <w:color w:val="FFFFFF"/>
                <w:sz w:val="14"/>
              </w:rPr>
              <w:t>Parametros</w:t>
            </w:r>
          </w:p>
        </w:tc>
      </w:tr>
      <w:tr w:rsidR="00732D87" w14:paraId="36A9509B" w14:textId="77777777">
        <w:tc>
          <w:tcPr>
            <w:tcW w:w="1700" w:type="dxa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tcMar>
              <w:top w:w="55" w:type="dxa"/>
              <w:left w:w="90" w:type="dxa"/>
              <w:bottom w:w="55" w:type="dxa"/>
              <w:right w:w="90" w:type="dxa"/>
            </w:tcMar>
            <w:vAlign w:val="center"/>
          </w:tcPr>
          <w:p w14:paraId="173A546E" w14:textId="77777777" w:rsidR="00732D87" w:rsidRDefault="00000000">
            <w:pPr>
              <w:spacing w:after="0" w:line="240" w:lineRule="auto"/>
            </w:pPr>
            <w:r>
              <w:rPr>
                <w:sz w:val="14"/>
              </w:rPr>
              <w:t>SGD</w:t>
            </w:r>
          </w:p>
        </w:tc>
        <w:tc>
          <w:tcPr>
            <w:tcW w:w="4520" w:type="dxa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tcMar>
              <w:top w:w="55" w:type="dxa"/>
              <w:left w:w="90" w:type="dxa"/>
              <w:bottom w:w="55" w:type="dxa"/>
              <w:right w:w="90" w:type="dxa"/>
            </w:tcMar>
            <w:vAlign w:val="center"/>
          </w:tcPr>
          <w:p w14:paraId="33C5CB91" w14:textId="77777777" w:rsidR="00732D87" w:rsidRPr="00C06FEB" w:rsidRDefault="00000000">
            <w:pPr>
              <w:spacing w:after="0" w:line="240" w:lineRule="auto"/>
              <w:rPr>
                <w:lang w:val="es-US"/>
              </w:rPr>
            </w:pPr>
            <w:r w:rsidRPr="00C06FEB">
              <w:rPr>
                <w:sz w:val="14"/>
                <w:lang w:val="es-US"/>
              </w:rPr>
              <w:t xml:space="preserve">Actualiza contra el gradiente; </w:t>
            </w:r>
            <w:proofErr w:type="spellStart"/>
            <w:r w:rsidRPr="00C06FEB">
              <w:rPr>
                <w:sz w:val="14"/>
                <w:lang w:val="es-US"/>
              </w:rPr>
              <w:t>momentum</w:t>
            </w:r>
            <w:proofErr w:type="spellEnd"/>
            <w:r w:rsidRPr="00C06FEB">
              <w:rPr>
                <w:sz w:val="14"/>
                <w:lang w:val="es-US"/>
              </w:rPr>
              <w:t xml:space="preserve"> suaviza oscilaciones.</w:t>
            </w:r>
          </w:p>
        </w:tc>
        <w:tc>
          <w:tcPr>
            <w:tcW w:w="3140" w:type="dxa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tcMar>
              <w:top w:w="55" w:type="dxa"/>
              <w:left w:w="90" w:type="dxa"/>
              <w:bottom w:w="55" w:type="dxa"/>
              <w:right w:w="90" w:type="dxa"/>
            </w:tcMar>
            <w:vAlign w:val="center"/>
          </w:tcPr>
          <w:p w14:paraId="461F37B7" w14:textId="77777777" w:rsidR="00732D87" w:rsidRDefault="00000000">
            <w:pPr>
              <w:spacing w:after="0" w:line="240" w:lineRule="auto"/>
            </w:pPr>
            <w:proofErr w:type="spellStart"/>
            <w:r>
              <w:rPr>
                <w:sz w:val="14"/>
              </w:rPr>
              <w:t>lr</w:t>
            </w:r>
            <w:proofErr w:type="spellEnd"/>
            <w:r>
              <w:rPr>
                <w:sz w:val="14"/>
              </w:rPr>
              <w:t xml:space="preserve">, momentum, </w:t>
            </w:r>
            <w:proofErr w:type="spellStart"/>
            <w:r>
              <w:rPr>
                <w:sz w:val="14"/>
              </w:rPr>
              <w:t>weight_decay</w:t>
            </w:r>
            <w:proofErr w:type="spellEnd"/>
          </w:p>
        </w:tc>
      </w:tr>
      <w:tr w:rsidR="00732D87" w14:paraId="25363FEC" w14:textId="77777777">
        <w:tc>
          <w:tcPr>
            <w:tcW w:w="1700" w:type="dxa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shd w:val="clear" w:color="auto" w:fill="F2F4F7"/>
            <w:tcMar>
              <w:top w:w="55" w:type="dxa"/>
              <w:left w:w="90" w:type="dxa"/>
              <w:bottom w:w="55" w:type="dxa"/>
              <w:right w:w="90" w:type="dxa"/>
            </w:tcMar>
            <w:vAlign w:val="center"/>
          </w:tcPr>
          <w:p w14:paraId="18861E15" w14:textId="77777777" w:rsidR="00732D87" w:rsidRDefault="00000000">
            <w:pPr>
              <w:spacing w:after="0" w:line="240" w:lineRule="auto"/>
            </w:pPr>
            <w:r>
              <w:rPr>
                <w:sz w:val="14"/>
              </w:rPr>
              <w:t>Adam</w:t>
            </w:r>
          </w:p>
        </w:tc>
        <w:tc>
          <w:tcPr>
            <w:tcW w:w="4520" w:type="dxa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shd w:val="clear" w:color="auto" w:fill="F2F4F7"/>
            <w:tcMar>
              <w:top w:w="55" w:type="dxa"/>
              <w:left w:w="90" w:type="dxa"/>
              <w:bottom w:w="55" w:type="dxa"/>
              <w:right w:w="90" w:type="dxa"/>
            </w:tcMar>
            <w:vAlign w:val="center"/>
          </w:tcPr>
          <w:p w14:paraId="6C3CC1F3" w14:textId="77777777" w:rsidR="00732D87" w:rsidRPr="00C06FEB" w:rsidRDefault="00000000">
            <w:pPr>
              <w:spacing w:after="0" w:line="240" w:lineRule="auto"/>
              <w:rPr>
                <w:lang w:val="es-US"/>
              </w:rPr>
            </w:pPr>
            <w:r w:rsidRPr="00C06FEB">
              <w:rPr>
                <w:sz w:val="14"/>
                <w:lang w:val="es-US"/>
              </w:rPr>
              <w:t xml:space="preserve">Usa momentos adaptativos por </w:t>
            </w:r>
            <w:proofErr w:type="spellStart"/>
            <w:r w:rsidRPr="00C06FEB">
              <w:rPr>
                <w:sz w:val="14"/>
                <w:lang w:val="es-US"/>
              </w:rPr>
              <w:t>parametro</w:t>
            </w:r>
            <w:proofErr w:type="spellEnd"/>
            <w:r w:rsidRPr="00C06FEB">
              <w:rPr>
                <w:sz w:val="14"/>
                <w:lang w:val="es-US"/>
              </w:rPr>
              <w:t xml:space="preserve">; converge </w:t>
            </w:r>
            <w:proofErr w:type="spellStart"/>
            <w:r w:rsidRPr="00C06FEB">
              <w:rPr>
                <w:sz w:val="14"/>
                <w:lang w:val="es-US"/>
              </w:rPr>
              <w:t>rapidamente</w:t>
            </w:r>
            <w:proofErr w:type="spellEnd"/>
            <w:r w:rsidRPr="00C06FEB">
              <w:rPr>
                <w:sz w:val="14"/>
                <w:lang w:val="es-US"/>
              </w:rPr>
              <w:t>.</w:t>
            </w:r>
          </w:p>
        </w:tc>
        <w:tc>
          <w:tcPr>
            <w:tcW w:w="3140" w:type="dxa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shd w:val="clear" w:color="auto" w:fill="F2F4F7"/>
            <w:tcMar>
              <w:top w:w="55" w:type="dxa"/>
              <w:left w:w="90" w:type="dxa"/>
              <w:bottom w:w="55" w:type="dxa"/>
              <w:right w:w="90" w:type="dxa"/>
            </w:tcMar>
            <w:vAlign w:val="center"/>
          </w:tcPr>
          <w:p w14:paraId="71E97B90" w14:textId="77777777" w:rsidR="00732D87" w:rsidRDefault="00000000">
            <w:pPr>
              <w:spacing w:after="0" w:line="240" w:lineRule="auto"/>
            </w:pPr>
            <w:proofErr w:type="spellStart"/>
            <w:r>
              <w:rPr>
                <w:sz w:val="14"/>
              </w:rPr>
              <w:t>lr</w:t>
            </w:r>
            <w:proofErr w:type="spellEnd"/>
            <w:r>
              <w:rPr>
                <w:sz w:val="14"/>
              </w:rPr>
              <w:t xml:space="preserve">, betas, eps, </w:t>
            </w:r>
            <w:proofErr w:type="spellStart"/>
            <w:r>
              <w:rPr>
                <w:sz w:val="14"/>
              </w:rPr>
              <w:t>weight_decay</w:t>
            </w:r>
            <w:proofErr w:type="spellEnd"/>
          </w:p>
        </w:tc>
      </w:tr>
      <w:tr w:rsidR="00732D87" w14:paraId="2E6F77F5" w14:textId="77777777">
        <w:tc>
          <w:tcPr>
            <w:tcW w:w="1700" w:type="dxa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tcMar>
              <w:top w:w="55" w:type="dxa"/>
              <w:left w:w="90" w:type="dxa"/>
              <w:bottom w:w="55" w:type="dxa"/>
              <w:right w:w="90" w:type="dxa"/>
            </w:tcMar>
            <w:vAlign w:val="center"/>
          </w:tcPr>
          <w:p w14:paraId="2D3EF6E9" w14:textId="77777777" w:rsidR="00732D87" w:rsidRDefault="00000000">
            <w:pPr>
              <w:spacing w:after="0" w:line="240" w:lineRule="auto"/>
            </w:pPr>
            <w:r>
              <w:rPr>
                <w:sz w:val="14"/>
              </w:rPr>
              <w:t>RMSprop</w:t>
            </w:r>
          </w:p>
        </w:tc>
        <w:tc>
          <w:tcPr>
            <w:tcW w:w="4520" w:type="dxa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tcMar>
              <w:top w:w="55" w:type="dxa"/>
              <w:left w:w="90" w:type="dxa"/>
              <w:bottom w:w="55" w:type="dxa"/>
              <w:right w:w="90" w:type="dxa"/>
            </w:tcMar>
            <w:vAlign w:val="center"/>
          </w:tcPr>
          <w:p w14:paraId="639308A2" w14:textId="77777777" w:rsidR="00732D87" w:rsidRPr="00C06FEB" w:rsidRDefault="00000000">
            <w:pPr>
              <w:spacing w:after="0" w:line="240" w:lineRule="auto"/>
              <w:rPr>
                <w:lang w:val="es-US"/>
              </w:rPr>
            </w:pPr>
            <w:r w:rsidRPr="00C06FEB">
              <w:rPr>
                <w:sz w:val="14"/>
                <w:lang w:val="es-US"/>
              </w:rPr>
              <w:t xml:space="preserve">Escala por una media </w:t>
            </w:r>
            <w:proofErr w:type="spellStart"/>
            <w:r w:rsidRPr="00C06FEB">
              <w:rPr>
                <w:sz w:val="14"/>
                <w:lang w:val="es-US"/>
              </w:rPr>
              <w:t>movil</w:t>
            </w:r>
            <w:proofErr w:type="spellEnd"/>
            <w:r w:rsidRPr="00C06FEB">
              <w:rPr>
                <w:sz w:val="14"/>
                <w:lang w:val="es-US"/>
              </w:rPr>
              <w:t xml:space="preserve"> del gradiente cuadrado.</w:t>
            </w:r>
          </w:p>
        </w:tc>
        <w:tc>
          <w:tcPr>
            <w:tcW w:w="3140" w:type="dxa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tcMar>
              <w:top w:w="55" w:type="dxa"/>
              <w:left w:w="90" w:type="dxa"/>
              <w:bottom w:w="55" w:type="dxa"/>
              <w:right w:w="90" w:type="dxa"/>
            </w:tcMar>
            <w:vAlign w:val="center"/>
          </w:tcPr>
          <w:p w14:paraId="1ABF0D57" w14:textId="77777777" w:rsidR="00732D87" w:rsidRDefault="00000000">
            <w:pPr>
              <w:spacing w:after="0" w:line="240" w:lineRule="auto"/>
            </w:pPr>
            <w:proofErr w:type="spellStart"/>
            <w:r>
              <w:rPr>
                <w:sz w:val="14"/>
              </w:rPr>
              <w:t>lr</w:t>
            </w:r>
            <w:proofErr w:type="spellEnd"/>
            <w:r>
              <w:rPr>
                <w:sz w:val="14"/>
              </w:rPr>
              <w:t xml:space="preserve">, alpha, momentum, </w:t>
            </w:r>
            <w:proofErr w:type="spellStart"/>
            <w:r>
              <w:rPr>
                <w:sz w:val="14"/>
              </w:rPr>
              <w:t>weight_decay</w:t>
            </w:r>
            <w:proofErr w:type="spellEnd"/>
          </w:p>
        </w:tc>
      </w:tr>
    </w:tbl>
    <w:p w14:paraId="0559B212" w14:textId="77777777" w:rsidR="00732D87" w:rsidRPr="00C06FEB" w:rsidRDefault="00000000">
      <w:pPr>
        <w:spacing w:after="0"/>
        <w:rPr>
          <w:lang w:val="es-US"/>
        </w:rPr>
      </w:pPr>
      <w:r w:rsidRPr="00C06FEB">
        <w:rPr>
          <w:lang w:val="es-US"/>
        </w:rPr>
        <w:t xml:space="preserve">El </w:t>
      </w:r>
      <w:proofErr w:type="spellStart"/>
      <w:r w:rsidRPr="00C06FEB">
        <w:rPr>
          <w:lang w:val="es-US"/>
        </w:rPr>
        <w:t>learning</w:t>
      </w:r>
      <w:proofErr w:type="spellEnd"/>
      <w:r w:rsidRPr="00C06FEB">
        <w:rPr>
          <w:lang w:val="es-US"/>
        </w:rPr>
        <w:t xml:space="preserve"> </w:t>
      </w:r>
      <w:proofErr w:type="spellStart"/>
      <w:r w:rsidRPr="00C06FEB">
        <w:rPr>
          <w:lang w:val="es-US"/>
        </w:rPr>
        <w:t>rate</w:t>
      </w:r>
      <w:proofErr w:type="spellEnd"/>
      <w:r w:rsidRPr="00C06FEB">
        <w:rPr>
          <w:lang w:val="es-US"/>
        </w:rPr>
        <w:t xml:space="preserve"> (</w:t>
      </w:r>
      <w:proofErr w:type="spellStart"/>
      <w:r w:rsidRPr="00C06FEB">
        <w:rPr>
          <w:lang w:val="es-US"/>
        </w:rPr>
        <w:t>lr</w:t>
      </w:r>
      <w:proofErr w:type="spellEnd"/>
      <w:r w:rsidRPr="00C06FEB">
        <w:rPr>
          <w:lang w:val="es-US"/>
        </w:rPr>
        <w:t xml:space="preserve">) controla el </w:t>
      </w:r>
      <w:proofErr w:type="spellStart"/>
      <w:r w:rsidRPr="00C06FEB">
        <w:rPr>
          <w:lang w:val="es-US"/>
        </w:rPr>
        <w:t>tamano</w:t>
      </w:r>
      <w:proofErr w:type="spellEnd"/>
      <w:r w:rsidRPr="00C06FEB">
        <w:rPr>
          <w:lang w:val="es-US"/>
        </w:rPr>
        <w:t xml:space="preserve"> del paso: un valor alto puede oscilar y uno bajo puede converger lentamente. </w:t>
      </w:r>
      <w:proofErr w:type="spellStart"/>
      <w:r w:rsidRPr="00C06FEB">
        <w:rPr>
          <w:lang w:val="es-US"/>
        </w:rPr>
        <w:t>weight_decay</w:t>
      </w:r>
      <w:proofErr w:type="spellEnd"/>
      <w:r w:rsidRPr="00C06FEB">
        <w:rPr>
          <w:lang w:val="es-US"/>
        </w:rPr>
        <w:t xml:space="preserve"> agrega </w:t>
      </w:r>
      <w:proofErr w:type="spellStart"/>
      <w:r w:rsidRPr="00C06FEB">
        <w:rPr>
          <w:lang w:val="es-US"/>
        </w:rPr>
        <w:t>regularizacion</w:t>
      </w:r>
      <w:proofErr w:type="spellEnd"/>
      <w:r w:rsidRPr="00C06FEB">
        <w:rPr>
          <w:lang w:val="es-US"/>
        </w:rPr>
        <w:t xml:space="preserve"> L2. Para prevenir fuga, se </w:t>
      </w:r>
      <w:proofErr w:type="spellStart"/>
      <w:r w:rsidRPr="00C06FEB">
        <w:rPr>
          <w:lang w:val="es-US"/>
        </w:rPr>
        <w:t>uso</w:t>
      </w:r>
      <w:proofErr w:type="spellEnd"/>
      <w:r w:rsidRPr="00C06FEB">
        <w:rPr>
          <w:lang w:val="es-US"/>
        </w:rPr>
        <w:t xml:space="preserve"> un </w:t>
      </w:r>
      <w:proofErr w:type="spellStart"/>
      <w:r w:rsidRPr="00C06FEB">
        <w:rPr>
          <w:lang w:val="es-US"/>
        </w:rPr>
        <w:t>split</w:t>
      </w:r>
      <w:proofErr w:type="spellEnd"/>
      <w:r w:rsidRPr="00C06FEB">
        <w:rPr>
          <w:lang w:val="es-US"/>
        </w:rPr>
        <w:t xml:space="preserve"> 70/15/15 (14,448/3,096/3,096), </w:t>
      </w:r>
      <w:proofErr w:type="spellStart"/>
      <w:r w:rsidRPr="00C06FEB">
        <w:rPr>
          <w:lang w:val="es-US"/>
        </w:rPr>
        <w:t>StandardScaler</w:t>
      </w:r>
      <w:proofErr w:type="spellEnd"/>
      <w:r w:rsidRPr="00C06FEB">
        <w:rPr>
          <w:lang w:val="es-US"/>
        </w:rPr>
        <w:t xml:space="preserve"> ajustado solo con </w:t>
      </w:r>
      <w:proofErr w:type="spellStart"/>
      <w:r w:rsidRPr="00C06FEB">
        <w:rPr>
          <w:lang w:val="es-US"/>
        </w:rPr>
        <w:t>train</w:t>
      </w:r>
      <w:proofErr w:type="spellEnd"/>
      <w:r w:rsidRPr="00C06FEB">
        <w:rPr>
          <w:lang w:val="es-US"/>
        </w:rPr>
        <w:t xml:space="preserve"> y test aislado hasta cerrar la </w:t>
      </w:r>
      <w:proofErr w:type="spellStart"/>
      <w:r w:rsidRPr="00C06FEB">
        <w:rPr>
          <w:lang w:val="es-US"/>
        </w:rPr>
        <w:t>seleccion</w:t>
      </w:r>
      <w:proofErr w:type="spellEnd"/>
      <w:r w:rsidRPr="00C06FEB">
        <w:rPr>
          <w:lang w:val="es-US"/>
        </w:rPr>
        <w:t xml:space="preserve">. El MLP configurable usa bloques Linear - </w:t>
      </w:r>
      <w:proofErr w:type="spellStart"/>
      <w:r w:rsidRPr="00C06FEB">
        <w:rPr>
          <w:lang w:val="es-US"/>
        </w:rPr>
        <w:t>BatchNorm</w:t>
      </w:r>
      <w:proofErr w:type="spellEnd"/>
      <w:r w:rsidRPr="00C06FEB">
        <w:rPr>
          <w:lang w:val="es-US"/>
        </w:rPr>
        <w:t xml:space="preserve"> opcional - </w:t>
      </w:r>
      <w:proofErr w:type="spellStart"/>
      <w:r w:rsidRPr="00C06FEB">
        <w:rPr>
          <w:lang w:val="es-US"/>
        </w:rPr>
        <w:t>activacion</w:t>
      </w:r>
      <w:proofErr w:type="spellEnd"/>
      <w:r w:rsidRPr="00C06FEB">
        <w:rPr>
          <w:lang w:val="es-US"/>
        </w:rPr>
        <w:t xml:space="preserve"> - </w:t>
      </w:r>
      <w:proofErr w:type="spellStart"/>
      <w:r w:rsidRPr="00C06FEB">
        <w:rPr>
          <w:lang w:val="es-US"/>
        </w:rPr>
        <w:t>Dropout</w:t>
      </w:r>
      <w:proofErr w:type="spellEnd"/>
      <w:r w:rsidRPr="00C06FEB">
        <w:rPr>
          <w:lang w:val="es-US"/>
        </w:rPr>
        <w:t xml:space="preserve"> opcional y una salida lineal escalar.</w:t>
      </w:r>
    </w:p>
    <w:p w14:paraId="5D111BA1" w14:textId="77777777" w:rsidR="00732D87" w:rsidRPr="00C06FEB" w:rsidRDefault="00000000">
      <w:pPr>
        <w:rPr>
          <w:lang w:val="es-US"/>
        </w:rPr>
      </w:pPr>
      <w:r w:rsidRPr="00C06FEB">
        <w:rPr>
          <w:lang w:val="es-US"/>
        </w:rPr>
        <w:br w:type="page"/>
      </w:r>
    </w:p>
    <w:p w14:paraId="745DC714" w14:textId="77777777" w:rsidR="00732D87" w:rsidRPr="00C06FEB" w:rsidRDefault="00000000">
      <w:pPr>
        <w:pStyle w:val="Heading1"/>
        <w:rPr>
          <w:lang w:val="es-US"/>
        </w:rPr>
      </w:pPr>
      <w:r w:rsidRPr="00C06FEB">
        <w:rPr>
          <w:lang w:val="es-US"/>
        </w:rPr>
        <w:lastRenderedPageBreak/>
        <w:t>4. Resultados de las 17 iteraciones</w:t>
      </w:r>
    </w:p>
    <w:p w14:paraId="4CAB3111" w14:textId="77777777" w:rsidR="00732D87" w:rsidRDefault="00000000">
      <w:pPr>
        <w:spacing w:after="60"/>
      </w:pPr>
      <w:r w:rsidRPr="00C06FEB">
        <w:rPr>
          <w:lang w:val="es-US"/>
        </w:rPr>
        <w:t xml:space="preserve">Todas las </w:t>
      </w:r>
      <w:proofErr w:type="spellStart"/>
      <w:r w:rsidRPr="00C06FEB">
        <w:rPr>
          <w:lang w:val="es-US"/>
        </w:rPr>
        <w:t>metricas</w:t>
      </w:r>
      <w:proofErr w:type="spellEnd"/>
      <w:r w:rsidRPr="00C06FEB">
        <w:rPr>
          <w:lang w:val="es-US"/>
        </w:rPr>
        <w:t xml:space="preserve"> de la tabla corresponden a </w:t>
      </w:r>
      <w:proofErr w:type="spellStart"/>
      <w:r w:rsidRPr="00C06FEB">
        <w:rPr>
          <w:lang w:val="es-US"/>
        </w:rPr>
        <w:t>validacion</w:t>
      </w:r>
      <w:proofErr w:type="spellEnd"/>
      <w:r w:rsidRPr="00C06FEB">
        <w:rPr>
          <w:lang w:val="es-US"/>
        </w:rPr>
        <w:t xml:space="preserve">. Se selecciono por menor RMSE, con MAE, numero de </w:t>
      </w:r>
      <w:proofErr w:type="spellStart"/>
      <w:r w:rsidRPr="00C06FEB">
        <w:rPr>
          <w:lang w:val="es-US"/>
        </w:rPr>
        <w:t>parametros</w:t>
      </w:r>
      <w:proofErr w:type="spellEnd"/>
      <w:r w:rsidRPr="00C06FEB">
        <w:rPr>
          <w:lang w:val="es-US"/>
        </w:rPr>
        <w:t xml:space="preserve"> y tiempo como desempates. </w:t>
      </w:r>
      <w:r>
        <w:t xml:space="preserve">La fila </w:t>
      </w:r>
      <w:proofErr w:type="spellStart"/>
      <w:r>
        <w:t>resaltada</w:t>
      </w:r>
      <w:proofErr w:type="spellEnd"/>
      <w:r>
        <w:t xml:space="preserve"> es la configuracion ganadora.</w:t>
      </w:r>
    </w:p>
    <w:tbl>
      <w:tblPr>
        <w:tblW w:w="9360" w:type="dxa"/>
        <w:tblInd w:w="80" w:type="dxa"/>
        <w:tblLayout w:type="fixed"/>
        <w:tblLook w:val="04A0" w:firstRow="1" w:lastRow="0" w:firstColumn="1" w:lastColumn="0" w:noHBand="0" w:noVBand="1"/>
      </w:tblPr>
      <w:tblGrid>
        <w:gridCol w:w="360"/>
        <w:gridCol w:w="1780"/>
        <w:gridCol w:w="3840"/>
        <w:gridCol w:w="600"/>
        <w:gridCol w:w="900"/>
        <w:gridCol w:w="900"/>
        <w:gridCol w:w="980"/>
      </w:tblGrid>
      <w:tr w:rsidR="00732D87" w14:paraId="554D8C6E" w14:textId="77777777">
        <w:tc>
          <w:tcPr>
            <w:tcW w:w="360" w:type="dxa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shd w:val="clear" w:color="auto" w:fill="17365D"/>
            <w:tcMar>
              <w:top w:w="28" w:type="dxa"/>
              <w:left w:w="55" w:type="dxa"/>
              <w:bottom w:w="28" w:type="dxa"/>
              <w:right w:w="55" w:type="dxa"/>
            </w:tcMar>
            <w:vAlign w:val="center"/>
          </w:tcPr>
          <w:p w14:paraId="5E863B1B" w14:textId="77777777" w:rsidR="00732D87" w:rsidRDefault="00000000">
            <w:pPr>
              <w:spacing w:after="0" w:line="240" w:lineRule="auto"/>
              <w:jc w:val="center"/>
            </w:pPr>
            <w:r>
              <w:rPr>
                <w:b/>
                <w:color w:val="FFFFFF"/>
                <w:sz w:val="12"/>
              </w:rPr>
              <w:t>E</w:t>
            </w:r>
          </w:p>
        </w:tc>
        <w:tc>
          <w:tcPr>
            <w:tcW w:w="1780" w:type="dxa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shd w:val="clear" w:color="auto" w:fill="17365D"/>
            <w:tcMar>
              <w:top w:w="28" w:type="dxa"/>
              <w:left w:w="55" w:type="dxa"/>
              <w:bottom w:w="28" w:type="dxa"/>
              <w:right w:w="55" w:type="dxa"/>
            </w:tcMar>
            <w:vAlign w:val="center"/>
          </w:tcPr>
          <w:p w14:paraId="5E966428" w14:textId="77777777" w:rsidR="00732D87" w:rsidRDefault="00000000">
            <w:pPr>
              <w:spacing w:after="0" w:line="240" w:lineRule="auto"/>
              <w:jc w:val="center"/>
            </w:pPr>
            <w:r>
              <w:rPr>
                <w:b/>
                <w:color w:val="FFFFFF"/>
                <w:sz w:val="12"/>
              </w:rPr>
              <w:t>Variacion</w:t>
            </w:r>
          </w:p>
        </w:tc>
        <w:tc>
          <w:tcPr>
            <w:tcW w:w="3840" w:type="dxa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shd w:val="clear" w:color="auto" w:fill="17365D"/>
            <w:tcMar>
              <w:top w:w="28" w:type="dxa"/>
              <w:left w:w="55" w:type="dxa"/>
              <w:bottom w:w="28" w:type="dxa"/>
              <w:right w:w="55" w:type="dxa"/>
            </w:tcMar>
            <w:vAlign w:val="center"/>
          </w:tcPr>
          <w:p w14:paraId="4A8D3B35" w14:textId="77777777" w:rsidR="00732D87" w:rsidRDefault="00000000">
            <w:pPr>
              <w:spacing w:after="0" w:line="240" w:lineRule="auto"/>
              <w:jc w:val="center"/>
            </w:pPr>
            <w:r>
              <w:rPr>
                <w:b/>
                <w:color w:val="FFFFFF"/>
                <w:sz w:val="12"/>
              </w:rPr>
              <w:t>Configuracion principal</w:t>
            </w:r>
          </w:p>
        </w:tc>
        <w:tc>
          <w:tcPr>
            <w:tcW w:w="600" w:type="dxa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shd w:val="clear" w:color="auto" w:fill="17365D"/>
            <w:tcMar>
              <w:top w:w="28" w:type="dxa"/>
              <w:left w:w="55" w:type="dxa"/>
              <w:bottom w:w="28" w:type="dxa"/>
              <w:right w:w="55" w:type="dxa"/>
            </w:tcMar>
            <w:vAlign w:val="center"/>
          </w:tcPr>
          <w:p w14:paraId="27253094" w14:textId="77777777" w:rsidR="00732D87" w:rsidRDefault="00000000">
            <w:pPr>
              <w:spacing w:after="0" w:line="240" w:lineRule="auto"/>
              <w:jc w:val="center"/>
            </w:pPr>
            <w:r>
              <w:rPr>
                <w:b/>
                <w:color w:val="FFFFFF"/>
                <w:sz w:val="12"/>
              </w:rPr>
              <w:t>Best</w:t>
            </w:r>
          </w:p>
        </w:tc>
        <w:tc>
          <w:tcPr>
            <w:tcW w:w="900" w:type="dxa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shd w:val="clear" w:color="auto" w:fill="17365D"/>
            <w:tcMar>
              <w:top w:w="28" w:type="dxa"/>
              <w:left w:w="55" w:type="dxa"/>
              <w:bottom w:w="28" w:type="dxa"/>
              <w:right w:w="55" w:type="dxa"/>
            </w:tcMar>
            <w:vAlign w:val="center"/>
          </w:tcPr>
          <w:p w14:paraId="58C56CD0" w14:textId="77777777" w:rsidR="00732D87" w:rsidRDefault="00000000">
            <w:pPr>
              <w:spacing w:after="0" w:line="240" w:lineRule="auto"/>
              <w:jc w:val="center"/>
            </w:pPr>
            <w:r>
              <w:rPr>
                <w:b/>
                <w:color w:val="FFFFFF"/>
                <w:sz w:val="12"/>
              </w:rPr>
              <w:t>MSE</w:t>
            </w:r>
          </w:p>
        </w:tc>
        <w:tc>
          <w:tcPr>
            <w:tcW w:w="900" w:type="dxa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shd w:val="clear" w:color="auto" w:fill="17365D"/>
            <w:tcMar>
              <w:top w:w="28" w:type="dxa"/>
              <w:left w:w="55" w:type="dxa"/>
              <w:bottom w:w="28" w:type="dxa"/>
              <w:right w:w="55" w:type="dxa"/>
            </w:tcMar>
            <w:vAlign w:val="center"/>
          </w:tcPr>
          <w:p w14:paraId="28EC599B" w14:textId="77777777" w:rsidR="00732D87" w:rsidRDefault="00000000">
            <w:pPr>
              <w:spacing w:after="0" w:line="240" w:lineRule="auto"/>
              <w:jc w:val="center"/>
            </w:pPr>
            <w:r>
              <w:rPr>
                <w:b/>
                <w:color w:val="FFFFFF"/>
                <w:sz w:val="12"/>
              </w:rPr>
              <w:t>MAE</w:t>
            </w:r>
          </w:p>
        </w:tc>
        <w:tc>
          <w:tcPr>
            <w:tcW w:w="980" w:type="dxa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shd w:val="clear" w:color="auto" w:fill="17365D"/>
            <w:tcMar>
              <w:top w:w="28" w:type="dxa"/>
              <w:left w:w="55" w:type="dxa"/>
              <w:bottom w:w="28" w:type="dxa"/>
              <w:right w:w="55" w:type="dxa"/>
            </w:tcMar>
            <w:vAlign w:val="center"/>
          </w:tcPr>
          <w:p w14:paraId="0E365452" w14:textId="77777777" w:rsidR="00732D87" w:rsidRDefault="00000000">
            <w:pPr>
              <w:spacing w:after="0" w:line="240" w:lineRule="auto"/>
              <w:jc w:val="center"/>
            </w:pPr>
            <w:r>
              <w:rPr>
                <w:b/>
                <w:color w:val="FFFFFF"/>
                <w:sz w:val="12"/>
              </w:rPr>
              <w:t>RMSE</w:t>
            </w:r>
          </w:p>
        </w:tc>
      </w:tr>
      <w:tr w:rsidR="00732D87" w14:paraId="5A31076F" w14:textId="77777777">
        <w:tc>
          <w:tcPr>
            <w:tcW w:w="360" w:type="dxa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tcMar>
              <w:top w:w="28" w:type="dxa"/>
              <w:left w:w="55" w:type="dxa"/>
              <w:bottom w:w="28" w:type="dxa"/>
              <w:right w:w="55" w:type="dxa"/>
            </w:tcMar>
            <w:vAlign w:val="center"/>
          </w:tcPr>
          <w:p w14:paraId="1B112C1C" w14:textId="77777777" w:rsidR="00732D87" w:rsidRDefault="00000000">
            <w:pPr>
              <w:spacing w:after="0" w:line="240" w:lineRule="auto"/>
              <w:jc w:val="center"/>
            </w:pPr>
            <w:r>
              <w:rPr>
                <w:sz w:val="12"/>
              </w:rPr>
              <w:t>1</w:t>
            </w:r>
          </w:p>
        </w:tc>
        <w:tc>
          <w:tcPr>
            <w:tcW w:w="1780" w:type="dxa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tcMar>
              <w:top w:w="28" w:type="dxa"/>
              <w:left w:w="55" w:type="dxa"/>
              <w:bottom w:w="28" w:type="dxa"/>
              <w:right w:w="55" w:type="dxa"/>
            </w:tcMar>
            <w:vAlign w:val="center"/>
          </w:tcPr>
          <w:p w14:paraId="7CD5E0F8" w14:textId="77777777" w:rsidR="00732D87" w:rsidRDefault="00000000">
            <w:pPr>
              <w:spacing w:after="0" w:line="240" w:lineRule="auto"/>
            </w:pPr>
            <w:r>
              <w:rPr>
                <w:sz w:val="12"/>
              </w:rPr>
              <w:t>Baseline</w:t>
            </w:r>
          </w:p>
        </w:tc>
        <w:tc>
          <w:tcPr>
            <w:tcW w:w="3840" w:type="dxa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tcMar>
              <w:top w:w="28" w:type="dxa"/>
              <w:left w:w="55" w:type="dxa"/>
              <w:bottom w:w="28" w:type="dxa"/>
              <w:right w:w="55" w:type="dxa"/>
            </w:tcMar>
            <w:vAlign w:val="center"/>
          </w:tcPr>
          <w:p w14:paraId="34249024" w14:textId="77777777" w:rsidR="00732D87" w:rsidRPr="00C06FEB" w:rsidRDefault="00000000">
            <w:pPr>
              <w:spacing w:after="0" w:line="240" w:lineRule="auto"/>
              <w:rPr>
                <w:lang w:val="es-US"/>
              </w:rPr>
            </w:pPr>
            <w:r w:rsidRPr="00C06FEB">
              <w:rPr>
                <w:sz w:val="12"/>
                <w:lang w:val="es-US"/>
              </w:rPr>
              <w:t xml:space="preserve">[64-32] </w:t>
            </w:r>
            <w:proofErr w:type="spellStart"/>
            <w:r w:rsidRPr="00C06FEB">
              <w:rPr>
                <w:sz w:val="12"/>
                <w:lang w:val="es-US"/>
              </w:rPr>
              <w:t>ReLU</w:t>
            </w:r>
            <w:proofErr w:type="spellEnd"/>
            <w:r w:rsidRPr="00C06FEB">
              <w:rPr>
                <w:sz w:val="12"/>
                <w:lang w:val="es-US"/>
              </w:rPr>
              <w:t xml:space="preserve">; Adam </w:t>
            </w:r>
            <w:proofErr w:type="spellStart"/>
            <w:r w:rsidRPr="00C06FEB">
              <w:rPr>
                <w:sz w:val="12"/>
                <w:lang w:val="es-US"/>
              </w:rPr>
              <w:t>lr</w:t>
            </w:r>
            <w:proofErr w:type="spellEnd"/>
            <w:r w:rsidRPr="00C06FEB">
              <w:rPr>
                <w:sz w:val="12"/>
                <w:lang w:val="es-US"/>
              </w:rPr>
              <w:t>=0.001; B64/E100; sin reg.</w:t>
            </w:r>
          </w:p>
        </w:tc>
        <w:tc>
          <w:tcPr>
            <w:tcW w:w="600" w:type="dxa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tcMar>
              <w:top w:w="28" w:type="dxa"/>
              <w:left w:w="55" w:type="dxa"/>
              <w:bottom w:w="28" w:type="dxa"/>
              <w:right w:w="55" w:type="dxa"/>
            </w:tcMar>
            <w:vAlign w:val="center"/>
          </w:tcPr>
          <w:p w14:paraId="79BA8D44" w14:textId="77777777" w:rsidR="00732D87" w:rsidRDefault="00000000">
            <w:pPr>
              <w:spacing w:after="0" w:line="240" w:lineRule="auto"/>
            </w:pPr>
            <w:r>
              <w:rPr>
                <w:sz w:val="12"/>
              </w:rPr>
              <w:t>99</w:t>
            </w:r>
          </w:p>
        </w:tc>
        <w:tc>
          <w:tcPr>
            <w:tcW w:w="900" w:type="dxa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tcMar>
              <w:top w:w="28" w:type="dxa"/>
              <w:left w:w="55" w:type="dxa"/>
              <w:bottom w:w="28" w:type="dxa"/>
              <w:right w:w="55" w:type="dxa"/>
            </w:tcMar>
            <w:vAlign w:val="center"/>
          </w:tcPr>
          <w:p w14:paraId="04CA61E4" w14:textId="77777777" w:rsidR="00732D87" w:rsidRDefault="00000000">
            <w:pPr>
              <w:spacing w:after="0" w:line="240" w:lineRule="auto"/>
            </w:pPr>
            <w:r>
              <w:rPr>
                <w:sz w:val="12"/>
              </w:rPr>
              <w:t>0.2870</w:t>
            </w:r>
          </w:p>
        </w:tc>
        <w:tc>
          <w:tcPr>
            <w:tcW w:w="900" w:type="dxa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tcMar>
              <w:top w:w="28" w:type="dxa"/>
              <w:left w:w="55" w:type="dxa"/>
              <w:bottom w:w="28" w:type="dxa"/>
              <w:right w:w="55" w:type="dxa"/>
            </w:tcMar>
            <w:vAlign w:val="center"/>
          </w:tcPr>
          <w:p w14:paraId="631A28CA" w14:textId="77777777" w:rsidR="00732D87" w:rsidRDefault="00000000">
            <w:pPr>
              <w:spacing w:after="0" w:line="240" w:lineRule="auto"/>
            </w:pPr>
            <w:r>
              <w:rPr>
                <w:sz w:val="12"/>
              </w:rPr>
              <w:t>0.3661</w:t>
            </w:r>
          </w:p>
        </w:tc>
        <w:tc>
          <w:tcPr>
            <w:tcW w:w="980" w:type="dxa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tcMar>
              <w:top w:w="28" w:type="dxa"/>
              <w:left w:w="55" w:type="dxa"/>
              <w:bottom w:w="28" w:type="dxa"/>
              <w:right w:w="55" w:type="dxa"/>
            </w:tcMar>
            <w:vAlign w:val="center"/>
          </w:tcPr>
          <w:p w14:paraId="7D9BB9BA" w14:textId="77777777" w:rsidR="00732D87" w:rsidRDefault="00000000">
            <w:pPr>
              <w:spacing w:after="0" w:line="240" w:lineRule="auto"/>
            </w:pPr>
            <w:r>
              <w:rPr>
                <w:sz w:val="12"/>
              </w:rPr>
              <w:t>0.5357</w:t>
            </w:r>
          </w:p>
        </w:tc>
      </w:tr>
      <w:tr w:rsidR="00732D87" w14:paraId="129FB407" w14:textId="77777777">
        <w:tc>
          <w:tcPr>
            <w:tcW w:w="360" w:type="dxa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shd w:val="clear" w:color="auto" w:fill="F2F4F7"/>
            <w:tcMar>
              <w:top w:w="28" w:type="dxa"/>
              <w:left w:w="55" w:type="dxa"/>
              <w:bottom w:w="28" w:type="dxa"/>
              <w:right w:w="55" w:type="dxa"/>
            </w:tcMar>
            <w:vAlign w:val="center"/>
          </w:tcPr>
          <w:p w14:paraId="25F718B3" w14:textId="77777777" w:rsidR="00732D87" w:rsidRDefault="00000000">
            <w:pPr>
              <w:spacing w:after="0" w:line="240" w:lineRule="auto"/>
              <w:jc w:val="center"/>
            </w:pPr>
            <w:r>
              <w:rPr>
                <w:sz w:val="12"/>
              </w:rPr>
              <w:t>2</w:t>
            </w:r>
          </w:p>
        </w:tc>
        <w:tc>
          <w:tcPr>
            <w:tcW w:w="1780" w:type="dxa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shd w:val="clear" w:color="auto" w:fill="F2F4F7"/>
            <w:tcMar>
              <w:top w:w="28" w:type="dxa"/>
              <w:left w:w="55" w:type="dxa"/>
              <w:bottom w:w="28" w:type="dxa"/>
              <w:right w:w="55" w:type="dxa"/>
            </w:tcMar>
            <w:vAlign w:val="center"/>
          </w:tcPr>
          <w:p w14:paraId="137B49AC" w14:textId="77777777" w:rsidR="00732D87" w:rsidRDefault="00000000">
            <w:pPr>
              <w:spacing w:after="0" w:line="240" w:lineRule="auto"/>
            </w:pPr>
            <w:r>
              <w:rPr>
                <w:sz w:val="12"/>
              </w:rPr>
              <w:t>Arquitectura pequena</w:t>
            </w:r>
          </w:p>
        </w:tc>
        <w:tc>
          <w:tcPr>
            <w:tcW w:w="3840" w:type="dxa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shd w:val="clear" w:color="auto" w:fill="F2F4F7"/>
            <w:tcMar>
              <w:top w:w="28" w:type="dxa"/>
              <w:left w:w="55" w:type="dxa"/>
              <w:bottom w:w="28" w:type="dxa"/>
              <w:right w:w="55" w:type="dxa"/>
            </w:tcMar>
            <w:vAlign w:val="center"/>
          </w:tcPr>
          <w:p w14:paraId="7BC5F943" w14:textId="77777777" w:rsidR="00732D87" w:rsidRPr="00C06FEB" w:rsidRDefault="00000000">
            <w:pPr>
              <w:spacing w:after="0" w:line="240" w:lineRule="auto"/>
              <w:rPr>
                <w:lang w:val="es-US"/>
              </w:rPr>
            </w:pPr>
            <w:r w:rsidRPr="00C06FEB">
              <w:rPr>
                <w:sz w:val="12"/>
                <w:lang w:val="es-US"/>
              </w:rPr>
              <w:t xml:space="preserve">[32] </w:t>
            </w:r>
            <w:proofErr w:type="spellStart"/>
            <w:r w:rsidRPr="00C06FEB">
              <w:rPr>
                <w:sz w:val="12"/>
                <w:lang w:val="es-US"/>
              </w:rPr>
              <w:t>ReLU</w:t>
            </w:r>
            <w:proofErr w:type="spellEnd"/>
            <w:r w:rsidRPr="00C06FEB">
              <w:rPr>
                <w:sz w:val="12"/>
                <w:lang w:val="es-US"/>
              </w:rPr>
              <w:t xml:space="preserve">; Adam </w:t>
            </w:r>
            <w:proofErr w:type="spellStart"/>
            <w:r w:rsidRPr="00C06FEB">
              <w:rPr>
                <w:sz w:val="12"/>
                <w:lang w:val="es-US"/>
              </w:rPr>
              <w:t>lr</w:t>
            </w:r>
            <w:proofErr w:type="spellEnd"/>
            <w:r w:rsidRPr="00C06FEB">
              <w:rPr>
                <w:sz w:val="12"/>
                <w:lang w:val="es-US"/>
              </w:rPr>
              <w:t>=0.001; B64/E100; sin reg.</w:t>
            </w:r>
          </w:p>
        </w:tc>
        <w:tc>
          <w:tcPr>
            <w:tcW w:w="600" w:type="dxa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shd w:val="clear" w:color="auto" w:fill="F2F4F7"/>
            <w:tcMar>
              <w:top w:w="28" w:type="dxa"/>
              <w:left w:w="55" w:type="dxa"/>
              <w:bottom w:w="28" w:type="dxa"/>
              <w:right w:w="55" w:type="dxa"/>
            </w:tcMar>
            <w:vAlign w:val="center"/>
          </w:tcPr>
          <w:p w14:paraId="74F87EDD" w14:textId="77777777" w:rsidR="00732D87" w:rsidRDefault="00000000">
            <w:pPr>
              <w:spacing w:after="0" w:line="240" w:lineRule="auto"/>
            </w:pPr>
            <w:r>
              <w:rPr>
                <w:sz w:val="12"/>
              </w:rPr>
              <w:t>99</w:t>
            </w:r>
          </w:p>
        </w:tc>
        <w:tc>
          <w:tcPr>
            <w:tcW w:w="900" w:type="dxa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shd w:val="clear" w:color="auto" w:fill="F2F4F7"/>
            <w:tcMar>
              <w:top w:w="28" w:type="dxa"/>
              <w:left w:w="55" w:type="dxa"/>
              <w:bottom w:w="28" w:type="dxa"/>
              <w:right w:w="55" w:type="dxa"/>
            </w:tcMar>
            <w:vAlign w:val="center"/>
          </w:tcPr>
          <w:p w14:paraId="7C27EA7A" w14:textId="77777777" w:rsidR="00732D87" w:rsidRDefault="00000000">
            <w:pPr>
              <w:spacing w:after="0" w:line="240" w:lineRule="auto"/>
            </w:pPr>
            <w:r>
              <w:rPr>
                <w:sz w:val="12"/>
              </w:rPr>
              <w:t>0.3175</w:t>
            </w:r>
          </w:p>
        </w:tc>
        <w:tc>
          <w:tcPr>
            <w:tcW w:w="900" w:type="dxa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shd w:val="clear" w:color="auto" w:fill="F2F4F7"/>
            <w:tcMar>
              <w:top w:w="28" w:type="dxa"/>
              <w:left w:w="55" w:type="dxa"/>
              <w:bottom w:w="28" w:type="dxa"/>
              <w:right w:w="55" w:type="dxa"/>
            </w:tcMar>
            <w:vAlign w:val="center"/>
          </w:tcPr>
          <w:p w14:paraId="225B56D0" w14:textId="77777777" w:rsidR="00732D87" w:rsidRDefault="00000000">
            <w:pPr>
              <w:spacing w:after="0" w:line="240" w:lineRule="auto"/>
            </w:pPr>
            <w:r>
              <w:rPr>
                <w:sz w:val="12"/>
              </w:rPr>
              <w:t>0.3852</w:t>
            </w:r>
          </w:p>
        </w:tc>
        <w:tc>
          <w:tcPr>
            <w:tcW w:w="980" w:type="dxa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shd w:val="clear" w:color="auto" w:fill="F2F4F7"/>
            <w:tcMar>
              <w:top w:w="28" w:type="dxa"/>
              <w:left w:w="55" w:type="dxa"/>
              <w:bottom w:w="28" w:type="dxa"/>
              <w:right w:w="55" w:type="dxa"/>
            </w:tcMar>
            <w:vAlign w:val="center"/>
          </w:tcPr>
          <w:p w14:paraId="251E3338" w14:textId="77777777" w:rsidR="00732D87" w:rsidRDefault="00000000">
            <w:pPr>
              <w:spacing w:after="0" w:line="240" w:lineRule="auto"/>
            </w:pPr>
            <w:r>
              <w:rPr>
                <w:sz w:val="12"/>
              </w:rPr>
              <w:t>0.5635</w:t>
            </w:r>
          </w:p>
        </w:tc>
      </w:tr>
      <w:tr w:rsidR="00732D87" w14:paraId="6622DF47" w14:textId="77777777">
        <w:tc>
          <w:tcPr>
            <w:tcW w:w="360" w:type="dxa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tcMar>
              <w:top w:w="28" w:type="dxa"/>
              <w:left w:w="55" w:type="dxa"/>
              <w:bottom w:w="28" w:type="dxa"/>
              <w:right w:w="55" w:type="dxa"/>
            </w:tcMar>
            <w:vAlign w:val="center"/>
          </w:tcPr>
          <w:p w14:paraId="13CA2B5D" w14:textId="77777777" w:rsidR="00732D87" w:rsidRDefault="00000000">
            <w:pPr>
              <w:spacing w:after="0" w:line="240" w:lineRule="auto"/>
              <w:jc w:val="center"/>
            </w:pPr>
            <w:r>
              <w:rPr>
                <w:sz w:val="12"/>
              </w:rPr>
              <w:t>3</w:t>
            </w:r>
          </w:p>
        </w:tc>
        <w:tc>
          <w:tcPr>
            <w:tcW w:w="1780" w:type="dxa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tcMar>
              <w:top w:w="28" w:type="dxa"/>
              <w:left w:w="55" w:type="dxa"/>
              <w:bottom w:w="28" w:type="dxa"/>
              <w:right w:w="55" w:type="dxa"/>
            </w:tcMar>
            <w:vAlign w:val="center"/>
          </w:tcPr>
          <w:p w14:paraId="4DEE58D0" w14:textId="77777777" w:rsidR="00732D87" w:rsidRDefault="00000000">
            <w:pPr>
              <w:spacing w:after="0" w:line="240" w:lineRule="auto"/>
            </w:pPr>
            <w:r>
              <w:rPr>
                <w:sz w:val="12"/>
              </w:rPr>
              <w:t>Arquitectura profunda</w:t>
            </w:r>
          </w:p>
        </w:tc>
        <w:tc>
          <w:tcPr>
            <w:tcW w:w="3840" w:type="dxa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tcMar>
              <w:top w:w="28" w:type="dxa"/>
              <w:left w:w="55" w:type="dxa"/>
              <w:bottom w:w="28" w:type="dxa"/>
              <w:right w:w="55" w:type="dxa"/>
            </w:tcMar>
            <w:vAlign w:val="center"/>
          </w:tcPr>
          <w:p w14:paraId="4BD20F16" w14:textId="77777777" w:rsidR="00732D87" w:rsidRPr="00C06FEB" w:rsidRDefault="00000000">
            <w:pPr>
              <w:spacing w:after="0" w:line="240" w:lineRule="auto"/>
              <w:rPr>
                <w:lang w:val="es-US"/>
              </w:rPr>
            </w:pPr>
            <w:r w:rsidRPr="00C06FEB">
              <w:rPr>
                <w:sz w:val="12"/>
                <w:lang w:val="es-US"/>
              </w:rPr>
              <w:t xml:space="preserve">[128-64-32] </w:t>
            </w:r>
            <w:proofErr w:type="spellStart"/>
            <w:r w:rsidRPr="00C06FEB">
              <w:rPr>
                <w:sz w:val="12"/>
                <w:lang w:val="es-US"/>
              </w:rPr>
              <w:t>ReLU</w:t>
            </w:r>
            <w:proofErr w:type="spellEnd"/>
            <w:r w:rsidRPr="00C06FEB">
              <w:rPr>
                <w:sz w:val="12"/>
                <w:lang w:val="es-US"/>
              </w:rPr>
              <w:t xml:space="preserve">; Adam </w:t>
            </w:r>
            <w:proofErr w:type="spellStart"/>
            <w:r w:rsidRPr="00C06FEB">
              <w:rPr>
                <w:sz w:val="12"/>
                <w:lang w:val="es-US"/>
              </w:rPr>
              <w:t>lr</w:t>
            </w:r>
            <w:proofErr w:type="spellEnd"/>
            <w:r w:rsidRPr="00C06FEB">
              <w:rPr>
                <w:sz w:val="12"/>
                <w:lang w:val="es-US"/>
              </w:rPr>
              <w:t>=0.001; B64/E100; sin reg.</w:t>
            </w:r>
          </w:p>
        </w:tc>
        <w:tc>
          <w:tcPr>
            <w:tcW w:w="600" w:type="dxa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tcMar>
              <w:top w:w="28" w:type="dxa"/>
              <w:left w:w="55" w:type="dxa"/>
              <w:bottom w:w="28" w:type="dxa"/>
              <w:right w:w="55" w:type="dxa"/>
            </w:tcMar>
            <w:vAlign w:val="center"/>
          </w:tcPr>
          <w:p w14:paraId="54998B91" w14:textId="77777777" w:rsidR="00732D87" w:rsidRDefault="00000000">
            <w:pPr>
              <w:spacing w:after="0" w:line="240" w:lineRule="auto"/>
            </w:pPr>
            <w:r>
              <w:rPr>
                <w:sz w:val="12"/>
              </w:rPr>
              <w:t>64</w:t>
            </w:r>
          </w:p>
        </w:tc>
        <w:tc>
          <w:tcPr>
            <w:tcW w:w="900" w:type="dxa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tcMar>
              <w:top w:w="28" w:type="dxa"/>
              <w:left w:w="55" w:type="dxa"/>
              <w:bottom w:w="28" w:type="dxa"/>
              <w:right w:w="55" w:type="dxa"/>
            </w:tcMar>
            <w:vAlign w:val="center"/>
          </w:tcPr>
          <w:p w14:paraId="218C2BF2" w14:textId="77777777" w:rsidR="00732D87" w:rsidRDefault="00000000">
            <w:pPr>
              <w:spacing w:after="0" w:line="240" w:lineRule="auto"/>
            </w:pPr>
            <w:r>
              <w:rPr>
                <w:sz w:val="12"/>
              </w:rPr>
              <w:t>0.2853</w:t>
            </w:r>
          </w:p>
        </w:tc>
        <w:tc>
          <w:tcPr>
            <w:tcW w:w="900" w:type="dxa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tcMar>
              <w:top w:w="28" w:type="dxa"/>
              <w:left w:w="55" w:type="dxa"/>
              <w:bottom w:w="28" w:type="dxa"/>
              <w:right w:w="55" w:type="dxa"/>
            </w:tcMar>
            <w:vAlign w:val="center"/>
          </w:tcPr>
          <w:p w14:paraId="197E9678" w14:textId="77777777" w:rsidR="00732D87" w:rsidRDefault="00000000">
            <w:pPr>
              <w:spacing w:after="0" w:line="240" w:lineRule="auto"/>
            </w:pPr>
            <w:r>
              <w:rPr>
                <w:sz w:val="12"/>
              </w:rPr>
              <w:t>0.3596</w:t>
            </w:r>
          </w:p>
        </w:tc>
        <w:tc>
          <w:tcPr>
            <w:tcW w:w="980" w:type="dxa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tcMar>
              <w:top w:w="28" w:type="dxa"/>
              <w:left w:w="55" w:type="dxa"/>
              <w:bottom w:w="28" w:type="dxa"/>
              <w:right w:w="55" w:type="dxa"/>
            </w:tcMar>
            <w:vAlign w:val="center"/>
          </w:tcPr>
          <w:p w14:paraId="285F2BDF" w14:textId="77777777" w:rsidR="00732D87" w:rsidRDefault="00000000">
            <w:pPr>
              <w:spacing w:after="0" w:line="240" w:lineRule="auto"/>
            </w:pPr>
            <w:r>
              <w:rPr>
                <w:sz w:val="12"/>
              </w:rPr>
              <w:t>0.5341</w:t>
            </w:r>
          </w:p>
        </w:tc>
      </w:tr>
      <w:tr w:rsidR="00732D87" w14:paraId="68E355DC" w14:textId="77777777">
        <w:tc>
          <w:tcPr>
            <w:tcW w:w="360" w:type="dxa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shd w:val="clear" w:color="auto" w:fill="F2F4F7"/>
            <w:tcMar>
              <w:top w:w="28" w:type="dxa"/>
              <w:left w:w="55" w:type="dxa"/>
              <w:bottom w:w="28" w:type="dxa"/>
              <w:right w:w="55" w:type="dxa"/>
            </w:tcMar>
            <w:vAlign w:val="center"/>
          </w:tcPr>
          <w:p w14:paraId="62DC9BC1" w14:textId="77777777" w:rsidR="00732D87" w:rsidRDefault="00000000">
            <w:pPr>
              <w:spacing w:after="0" w:line="240" w:lineRule="auto"/>
              <w:jc w:val="center"/>
            </w:pPr>
            <w:r>
              <w:rPr>
                <w:sz w:val="12"/>
              </w:rPr>
              <w:t>4</w:t>
            </w:r>
          </w:p>
        </w:tc>
        <w:tc>
          <w:tcPr>
            <w:tcW w:w="1780" w:type="dxa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shd w:val="clear" w:color="auto" w:fill="F2F4F7"/>
            <w:tcMar>
              <w:top w:w="28" w:type="dxa"/>
              <w:left w:w="55" w:type="dxa"/>
              <w:bottom w:w="28" w:type="dxa"/>
              <w:right w:w="55" w:type="dxa"/>
            </w:tcMar>
            <w:vAlign w:val="center"/>
          </w:tcPr>
          <w:p w14:paraId="445029B5" w14:textId="77777777" w:rsidR="00732D87" w:rsidRDefault="00000000">
            <w:pPr>
              <w:spacing w:after="0" w:line="240" w:lineRule="auto"/>
            </w:pPr>
            <w:r>
              <w:rPr>
                <w:sz w:val="12"/>
              </w:rPr>
              <w:t>Activacion LeakyReLU</w:t>
            </w:r>
          </w:p>
        </w:tc>
        <w:tc>
          <w:tcPr>
            <w:tcW w:w="3840" w:type="dxa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shd w:val="clear" w:color="auto" w:fill="F2F4F7"/>
            <w:tcMar>
              <w:top w:w="28" w:type="dxa"/>
              <w:left w:w="55" w:type="dxa"/>
              <w:bottom w:w="28" w:type="dxa"/>
              <w:right w:w="55" w:type="dxa"/>
            </w:tcMar>
            <w:vAlign w:val="center"/>
          </w:tcPr>
          <w:p w14:paraId="525CE27D" w14:textId="77777777" w:rsidR="00732D87" w:rsidRPr="00C06FEB" w:rsidRDefault="00000000">
            <w:pPr>
              <w:spacing w:after="0" w:line="240" w:lineRule="auto"/>
              <w:rPr>
                <w:lang w:val="es-US"/>
              </w:rPr>
            </w:pPr>
            <w:r w:rsidRPr="00C06FEB">
              <w:rPr>
                <w:sz w:val="12"/>
                <w:lang w:val="es-US"/>
              </w:rPr>
              <w:t xml:space="preserve">[64-32] </w:t>
            </w:r>
            <w:proofErr w:type="spellStart"/>
            <w:r w:rsidRPr="00C06FEB">
              <w:rPr>
                <w:sz w:val="12"/>
                <w:lang w:val="es-US"/>
              </w:rPr>
              <w:t>LeakyReLU</w:t>
            </w:r>
            <w:proofErr w:type="spellEnd"/>
            <w:r w:rsidRPr="00C06FEB">
              <w:rPr>
                <w:sz w:val="12"/>
                <w:lang w:val="es-US"/>
              </w:rPr>
              <w:t xml:space="preserve">; Adam </w:t>
            </w:r>
            <w:proofErr w:type="spellStart"/>
            <w:r w:rsidRPr="00C06FEB">
              <w:rPr>
                <w:sz w:val="12"/>
                <w:lang w:val="es-US"/>
              </w:rPr>
              <w:t>lr</w:t>
            </w:r>
            <w:proofErr w:type="spellEnd"/>
            <w:r w:rsidRPr="00C06FEB">
              <w:rPr>
                <w:sz w:val="12"/>
                <w:lang w:val="es-US"/>
              </w:rPr>
              <w:t>=0.001; B64/E100; sin reg.</w:t>
            </w:r>
          </w:p>
        </w:tc>
        <w:tc>
          <w:tcPr>
            <w:tcW w:w="600" w:type="dxa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shd w:val="clear" w:color="auto" w:fill="F2F4F7"/>
            <w:tcMar>
              <w:top w:w="28" w:type="dxa"/>
              <w:left w:w="55" w:type="dxa"/>
              <w:bottom w:w="28" w:type="dxa"/>
              <w:right w:w="55" w:type="dxa"/>
            </w:tcMar>
            <w:vAlign w:val="center"/>
          </w:tcPr>
          <w:p w14:paraId="5069B82A" w14:textId="77777777" w:rsidR="00732D87" w:rsidRDefault="00000000">
            <w:pPr>
              <w:spacing w:after="0" w:line="240" w:lineRule="auto"/>
            </w:pPr>
            <w:r>
              <w:rPr>
                <w:sz w:val="12"/>
              </w:rPr>
              <w:t>94</w:t>
            </w:r>
          </w:p>
        </w:tc>
        <w:tc>
          <w:tcPr>
            <w:tcW w:w="900" w:type="dxa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shd w:val="clear" w:color="auto" w:fill="F2F4F7"/>
            <w:tcMar>
              <w:top w:w="28" w:type="dxa"/>
              <w:left w:w="55" w:type="dxa"/>
              <w:bottom w:w="28" w:type="dxa"/>
              <w:right w:w="55" w:type="dxa"/>
            </w:tcMar>
            <w:vAlign w:val="center"/>
          </w:tcPr>
          <w:p w14:paraId="02CB0C89" w14:textId="77777777" w:rsidR="00732D87" w:rsidRDefault="00000000">
            <w:pPr>
              <w:spacing w:after="0" w:line="240" w:lineRule="auto"/>
            </w:pPr>
            <w:r>
              <w:rPr>
                <w:sz w:val="12"/>
              </w:rPr>
              <w:t>0.2866</w:t>
            </w:r>
          </w:p>
        </w:tc>
        <w:tc>
          <w:tcPr>
            <w:tcW w:w="900" w:type="dxa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shd w:val="clear" w:color="auto" w:fill="F2F4F7"/>
            <w:tcMar>
              <w:top w:w="28" w:type="dxa"/>
              <w:left w:w="55" w:type="dxa"/>
              <w:bottom w:w="28" w:type="dxa"/>
              <w:right w:w="55" w:type="dxa"/>
            </w:tcMar>
            <w:vAlign w:val="center"/>
          </w:tcPr>
          <w:p w14:paraId="42AC9F1D" w14:textId="77777777" w:rsidR="00732D87" w:rsidRDefault="00000000">
            <w:pPr>
              <w:spacing w:after="0" w:line="240" w:lineRule="auto"/>
            </w:pPr>
            <w:r>
              <w:rPr>
                <w:sz w:val="12"/>
              </w:rPr>
              <w:t>0.3640</w:t>
            </w:r>
          </w:p>
        </w:tc>
        <w:tc>
          <w:tcPr>
            <w:tcW w:w="980" w:type="dxa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shd w:val="clear" w:color="auto" w:fill="F2F4F7"/>
            <w:tcMar>
              <w:top w:w="28" w:type="dxa"/>
              <w:left w:w="55" w:type="dxa"/>
              <w:bottom w:w="28" w:type="dxa"/>
              <w:right w:w="55" w:type="dxa"/>
            </w:tcMar>
            <w:vAlign w:val="center"/>
          </w:tcPr>
          <w:p w14:paraId="7360EFFB" w14:textId="77777777" w:rsidR="00732D87" w:rsidRDefault="00000000">
            <w:pPr>
              <w:spacing w:after="0" w:line="240" w:lineRule="auto"/>
            </w:pPr>
            <w:r>
              <w:rPr>
                <w:sz w:val="12"/>
              </w:rPr>
              <w:t>0.5354</w:t>
            </w:r>
          </w:p>
        </w:tc>
      </w:tr>
      <w:tr w:rsidR="00732D87" w14:paraId="75ECE32D" w14:textId="77777777">
        <w:tc>
          <w:tcPr>
            <w:tcW w:w="360" w:type="dxa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tcMar>
              <w:top w:w="28" w:type="dxa"/>
              <w:left w:w="55" w:type="dxa"/>
              <w:bottom w:w="28" w:type="dxa"/>
              <w:right w:w="55" w:type="dxa"/>
            </w:tcMar>
            <w:vAlign w:val="center"/>
          </w:tcPr>
          <w:p w14:paraId="7461C57D" w14:textId="77777777" w:rsidR="00732D87" w:rsidRDefault="00000000">
            <w:pPr>
              <w:spacing w:after="0" w:line="240" w:lineRule="auto"/>
              <w:jc w:val="center"/>
            </w:pPr>
            <w:r>
              <w:rPr>
                <w:sz w:val="12"/>
              </w:rPr>
              <w:t>5</w:t>
            </w:r>
          </w:p>
        </w:tc>
        <w:tc>
          <w:tcPr>
            <w:tcW w:w="1780" w:type="dxa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tcMar>
              <w:top w:w="28" w:type="dxa"/>
              <w:left w:w="55" w:type="dxa"/>
              <w:bottom w:w="28" w:type="dxa"/>
              <w:right w:w="55" w:type="dxa"/>
            </w:tcMar>
            <w:vAlign w:val="center"/>
          </w:tcPr>
          <w:p w14:paraId="65E2542E" w14:textId="77777777" w:rsidR="00732D87" w:rsidRDefault="00000000">
            <w:pPr>
              <w:spacing w:after="0" w:line="240" w:lineRule="auto"/>
            </w:pPr>
            <w:r>
              <w:rPr>
                <w:sz w:val="12"/>
              </w:rPr>
              <w:t>Activacion Tanh</w:t>
            </w:r>
          </w:p>
        </w:tc>
        <w:tc>
          <w:tcPr>
            <w:tcW w:w="3840" w:type="dxa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tcMar>
              <w:top w:w="28" w:type="dxa"/>
              <w:left w:w="55" w:type="dxa"/>
              <w:bottom w:w="28" w:type="dxa"/>
              <w:right w:w="55" w:type="dxa"/>
            </w:tcMar>
            <w:vAlign w:val="center"/>
          </w:tcPr>
          <w:p w14:paraId="36C447A5" w14:textId="77777777" w:rsidR="00732D87" w:rsidRPr="00C06FEB" w:rsidRDefault="00000000">
            <w:pPr>
              <w:spacing w:after="0" w:line="240" w:lineRule="auto"/>
              <w:rPr>
                <w:lang w:val="es-US"/>
              </w:rPr>
            </w:pPr>
            <w:r w:rsidRPr="00C06FEB">
              <w:rPr>
                <w:sz w:val="12"/>
                <w:lang w:val="es-US"/>
              </w:rPr>
              <w:t xml:space="preserve">[64-32] Tanh; Adam </w:t>
            </w:r>
            <w:proofErr w:type="spellStart"/>
            <w:r w:rsidRPr="00C06FEB">
              <w:rPr>
                <w:sz w:val="12"/>
                <w:lang w:val="es-US"/>
              </w:rPr>
              <w:t>lr</w:t>
            </w:r>
            <w:proofErr w:type="spellEnd"/>
            <w:r w:rsidRPr="00C06FEB">
              <w:rPr>
                <w:sz w:val="12"/>
                <w:lang w:val="es-US"/>
              </w:rPr>
              <w:t>=0.001; B64/E100; sin reg.</w:t>
            </w:r>
          </w:p>
        </w:tc>
        <w:tc>
          <w:tcPr>
            <w:tcW w:w="600" w:type="dxa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tcMar>
              <w:top w:w="28" w:type="dxa"/>
              <w:left w:w="55" w:type="dxa"/>
              <w:bottom w:w="28" w:type="dxa"/>
              <w:right w:w="55" w:type="dxa"/>
            </w:tcMar>
            <w:vAlign w:val="center"/>
          </w:tcPr>
          <w:p w14:paraId="22FD641A" w14:textId="77777777" w:rsidR="00732D87" w:rsidRDefault="00000000">
            <w:pPr>
              <w:spacing w:after="0" w:line="240" w:lineRule="auto"/>
            </w:pPr>
            <w:r>
              <w:rPr>
                <w:sz w:val="12"/>
              </w:rPr>
              <w:t>94</w:t>
            </w:r>
          </w:p>
        </w:tc>
        <w:tc>
          <w:tcPr>
            <w:tcW w:w="900" w:type="dxa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tcMar>
              <w:top w:w="28" w:type="dxa"/>
              <w:left w:w="55" w:type="dxa"/>
              <w:bottom w:w="28" w:type="dxa"/>
              <w:right w:w="55" w:type="dxa"/>
            </w:tcMar>
            <w:vAlign w:val="center"/>
          </w:tcPr>
          <w:p w14:paraId="6DF60725" w14:textId="77777777" w:rsidR="00732D87" w:rsidRDefault="00000000">
            <w:pPr>
              <w:spacing w:after="0" w:line="240" w:lineRule="auto"/>
            </w:pPr>
            <w:r>
              <w:rPr>
                <w:sz w:val="12"/>
              </w:rPr>
              <w:t>0.2851</w:t>
            </w:r>
          </w:p>
        </w:tc>
        <w:tc>
          <w:tcPr>
            <w:tcW w:w="900" w:type="dxa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tcMar>
              <w:top w:w="28" w:type="dxa"/>
              <w:left w:w="55" w:type="dxa"/>
              <w:bottom w:w="28" w:type="dxa"/>
              <w:right w:w="55" w:type="dxa"/>
            </w:tcMar>
            <w:vAlign w:val="center"/>
          </w:tcPr>
          <w:p w14:paraId="127CFE25" w14:textId="77777777" w:rsidR="00732D87" w:rsidRDefault="00000000">
            <w:pPr>
              <w:spacing w:after="0" w:line="240" w:lineRule="auto"/>
            </w:pPr>
            <w:r>
              <w:rPr>
                <w:sz w:val="12"/>
              </w:rPr>
              <w:t>0.3620</w:t>
            </w:r>
          </w:p>
        </w:tc>
        <w:tc>
          <w:tcPr>
            <w:tcW w:w="980" w:type="dxa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tcMar>
              <w:top w:w="28" w:type="dxa"/>
              <w:left w:w="55" w:type="dxa"/>
              <w:bottom w:w="28" w:type="dxa"/>
              <w:right w:w="55" w:type="dxa"/>
            </w:tcMar>
            <w:vAlign w:val="center"/>
          </w:tcPr>
          <w:p w14:paraId="602E93E7" w14:textId="77777777" w:rsidR="00732D87" w:rsidRDefault="00000000">
            <w:pPr>
              <w:spacing w:after="0" w:line="240" w:lineRule="auto"/>
            </w:pPr>
            <w:r>
              <w:rPr>
                <w:sz w:val="12"/>
              </w:rPr>
              <w:t>0.5340</w:t>
            </w:r>
          </w:p>
        </w:tc>
      </w:tr>
      <w:tr w:rsidR="00732D87" w14:paraId="7BE642A8" w14:textId="77777777">
        <w:tc>
          <w:tcPr>
            <w:tcW w:w="360" w:type="dxa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shd w:val="clear" w:color="auto" w:fill="F2F4F7"/>
            <w:tcMar>
              <w:top w:w="28" w:type="dxa"/>
              <w:left w:w="55" w:type="dxa"/>
              <w:bottom w:w="28" w:type="dxa"/>
              <w:right w:w="55" w:type="dxa"/>
            </w:tcMar>
            <w:vAlign w:val="center"/>
          </w:tcPr>
          <w:p w14:paraId="1BD42285" w14:textId="77777777" w:rsidR="00732D87" w:rsidRDefault="00000000">
            <w:pPr>
              <w:spacing w:after="0" w:line="240" w:lineRule="auto"/>
              <w:jc w:val="center"/>
            </w:pPr>
            <w:r>
              <w:rPr>
                <w:sz w:val="12"/>
              </w:rPr>
              <w:t>6</w:t>
            </w:r>
          </w:p>
        </w:tc>
        <w:tc>
          <w:tcPr>
            <w:tcW w:w="1780" w:type="dxa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shd w:val="clear" w:color="auto" w:fill="F2F4F7"/>
            <w:tcMar>
              <w:top w:w="28" w:type="dxa"/>
              <w:left w:w="55" w:type="dxa"/>
              <w:bottom w:w="28" w:type="dxa"/>
              <w:right w:w="55" w:type="dxa"/>
            </w:tcMar>
            <w:vAlign w:val="center"/>
          </w:tcPr>
          <w:p w14:paraId="343D14D2" w14:textId="77777777" w:rsidR="00732D87" w:rsidRDefault="00000000">
            <w:pPr>
              <w:spacing w:after="0" w:line="240" w:lineRule="auto"/>
            </w:pPr>
            <w:r>
              <w:rPr>
                <w:sz w:val="12"/>
              </w:rPr>
              <w:t>Optimizador SGD</w:t>
            </w:r>
          </w:p>
        </w:tc>
        <w:tc>
          <w:tcPr>
            <w:tcW w:w="3840" w:type="dxa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shd w:val="clear" w:color="auto" w:fill="F2F4F7"/>
            <w:tcMar>
              <w:top w:w="28" w:type="dxa"/>
              <w:left w:w="55" w:type="dxa"/>
              <w:bottom w:w="28" w:type="dxa"/>
              <w:right w:w="55" w:type="dxa"/>
            </w:tcMar>
            <w:vAlign w:val="center"/>
          </w:tcPr>
          <w:p w14:paraId="2654813A" w14:textId="77777777" w:rsidR="00732D87" w:rsidRPr="00C06FEB" w:rsidRDefault="00000000">
            <w:pPr>
              <w:spacing w:after="0" w:line="240" w:lineRule="auto"/>
              <w:rPr>
                <w:lang w:val="es-US"/>
              </w:rPr>
            </w:pPr>
            <w:r w:rsidRPr="00C06FEB">
              <w:rPr>
                <w:sz w:val="12"/>
                <w:lang w:val="es-US"/>
              </w:rPr>
              <w:t xml:space="preserve">[64-32] </w:t>
            </w:r>
            <w:proofErr w:type="spellStart"/>
            <w:r w:rsidRPr="00C06FEB">
              <w:rPr>
                <w:sz w:val="12"/>
                <w:lang w:val="es-US"/>
              </w:rPr>
              <w:t>ReLU</w:t>
            </w:r>
            <w:proofErr w:type="spellEnd"/>
            <w:r w:rsidRPr="00C06FEB">
              <w:rPr>
                <w:sz w:val="12"/>
                <w:lang w:val="es-US"/>
              </w:rPr>
              <w:t xml:space="preserve">; SGD </w:t>
            </w:r>
            <w:proofErr w:type="spellStart"/>
            <w:r w:rsidRPr="00C06FEB">
              <w:rPr>
                <w:sz w:val="12"/>
                <w:lang w:val="es-US"/>
              </w:rPr>
              <w:t>lr</w:t>
            </w:r>
            <w:proofErr w:type="spellEnd"/>
            <w:r w:rsidRPr="00C06FEB">
              <w:rPr>
                <w:sz w:val="12"/>
                <w:lang w:val="es-US"/>
              </w:rPr>
              <w:t>=0.01; B64/E100; sin reg.</w:t>
            </w:r>
          </w:p>
        </w:tc>
        <w:tc>
          <w:tcPr>
            <w:tcW w:w="600" w:type="dxa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shd w:val="clear" w:color="auto" w:fill="F2F4F7"/>
            <w:tcMar>
              <w:top w:w="28" w:type="dxa"/>
              <w:left w:w="55" w:type="dxa"/>
              <w:bottom w:w="28" w:type="dxa"/>
              <w:right w:w="55" w:type="dxa"/>
            </w:tcMar>
            <w:vAlign w:val="center"/>
          </w:tcPr>
          <w:p w14:paraId="12EE45BF" w14:textId="77777777" w:rsidR="00732D87" w:rsidRDefault="00000000">
            <w:pPr>
              <w:spacing w:after="0" w:line="240" w:lineRule="auto"/>
            </w:pPr>
            <w:r>
              <w:rPr>
                <w:sz w:val="12"/>
              </w:rPr>
              <w:t>99</w:t>
            </w:r>
          </w:p>
        </w:tc>
        <w:tc>
          <w:tcPr>
            <w:tcW w:w="900" w:type="dxa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shd w:val="clear" w:color="auto" w:fill="F2F4F7"/>
            <w:tcMar>
              <w:top w:w="28" w:type="dxa"/>
              <w:left w:w="55" w:type="dxa"/>
              <w:bottom w:w="28" w:type="dxa"/>
              <w:right w:w="55" w:type="dxa"/>
            </w:tcMar>
            <w:vAlign w:val="center"/>
          </w:tcPr>
          <w:p w14:paraId="59F6624A" w14:textId="77777777" w:rsidR="00732D87" w:rsidRDefault="00000000">
            <w:pPr>
              <w:spacing w:after="0" w:line="240" w:lineRule="auto"/>
            </w:pPr>
            <w:r>
              <w:rPr>
                <w:sz w:val="12"/>
              </w:rPr>
              <w:t>0.2795</w:t>
            </w:r>
          </w:p>
        </w:tc>
        <w:tc>
          <w:tcPr>
            <w:tcW w:w="900" w:type="dxa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shd w:val="clear" w:color="auto" w:fill="F2F4F7"/>
            <w:tcMar>
              <w:top w:w="28" w:type="dxa"/>
              <w:left w:w="55" w:type="dxa"/>
              <w:bottom w:w="28" w:type="dxa"/>
              <w:right w:w="55" w:type="dxa"/>
            </w:tcMar>
            <w:vAlign w:val="center"/>
          </w:tcPr>
          <w:p w14:paraId="5C2589AC" w14:textId="77777777" w:rsidR="00732D87" w:rsidRDefault="00000000">
            <w:pPr>
              <w:spacing w:after="0" w:line="240" w:lineRule="auto"/>
            </w:pPr>
            <w:r>
              <w:rPr>
                <w:sz w:val="12"/>
              </w:rPr>
              <w:t>0.3584</w:t>
            </w:r>
          </w:p>
        </w:tc>
        <w:tc>
          <w:tcPr>
            <w:tcW w:w="980" w:type="dxa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shd w:val="clear" w:color="auto" w:fill="F2F4F7"/>
            <w:tcMar>
              <w:top w:w="28" w:type="dxa"/>
              <w:left w:w="55" w:type="dxa"/>
              <w:bottom w:w="28" w:type="dxa"/>
              <w:right w:w="55" w:type="dxa"/>
            </w:tcMar>
            <w:vAlign w:val="center"/>
          </w:tcPr>
          <w:p w14:paraId="271F6EB1" w14:textId="77777777" w:rsidR="00732D87" w:rsidRDefault="00000000">
            <w:pPr>
              <w:spacing w:after="0" w:line="240" w:lineRule="auto"/>
            </w:pPr>
            <w:r>
              <w:rPr>
                <w:sz w:val="12"/>
              </w:rPr>
              <w:t>0.5286</w:t>
            </w:r>
          </w:p>
        </w:tc>
      </w:tr>
      <w:tr w:rsidR="00732D87" w14:paraId="38E96DF0" w14:textId="77777777">
        <w:tc>
          <w:tcPr>
            <w:tcW w:w="360" w:type="dxa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tcMar>
              <w:top w:w="28" w:type="dxa"/>
              <w:left w:w="55" w:type="dxa"/>
              <w:bottom w:w="28" w:type="dxa"/>
              <w:right w:w="55" w:type="dxa"/>
            </w:tcMar>
            <w:vAlign w:val="center"/>
          </w:tcPr>
          <w:p w14:paraId="4B981660" w14:textId="77777777" w:rsidR="00732D87" w:rsidRDefault="00000000">
            <w:pPr>
              <w:spacing w:after="0" w:line="240" w:lineRule="auto"/>
              <w:jc w:val="center"/>
            </w:pPr>
            <w:r>
              <w:rPr>
                <w:sz w:val="12"/>
              </w:rPr>
              <w:t>7</w:t>
            </w:r>
          </w:p>
        </w:tc>
        <w:tc>
          <w:tcPr>
            <w:tcW w:w="1780" w:type="dxa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tcMar>
              <w:top w:w="28" w:type="dxa"/>
              <w:left w:w="55" w:type="dxa"/>
              <w:bottom w:w="28" w:type="dxa"/>
              <w:right w:w="55" w:type="dxa"/>
            </w:tcMar>
            <w:vAlign w:val="center"/>
          </w:tcPr>
          <w:p w14:paraId="249F37B8" w14:textId="77777777" w:rsidR="00732D87" w:rsidRDefault="00000000">
            <w:pPr>
              <w:spacing w:after="0" w:line="240" w:lineRule="auto"/>
            </w:pPr>
            <w:r>
              <w:rPr>
                <w:sz w:val="12"/>
              </w:rPr>
              <w:t>Optimizador RMSprop</w:t>
            </w:r>
          </w:p>
        </w:tc>
        <w:tc>
          <w:tcPr>
            <w:tcW w:w="3840" w:type="dxa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tcMar>
              <w:top w:w="28" w:type="dxa"/>
              <w:left w:w="55" w:type="dxa"/>
              <w:bottom w:w="28" w:type="dxa"/>
              <w:right w:w="55" w:type="dxa"/>
            </w:tcMar>
            <w:vAlign w:val="center"/>
          </w:tcPr>
          <w:p w14:paraId="0B295554" w14:textId="77777777" w:rsidR="00732D87" w:rsidRPr="00C06FEB" w:rsidRDefault="00000000">
            <w:pPr>
              <w:spacing w:after="0" w:line="240" w:lineRule="auto"/>
              <w:rPr>
                <w:lang w:val="es-US"/>
              </w:rPr>
            </w:pPr>
            <w:r w:rsidRPr="00C06FEB">
              <w:rPr>
                <w:sz w:val="12"/>
                <w:lang w:val="es-US"/>
              </w:rPr>
              <w:t xml:space="preserve">[64-32] </w:t>
            </w:r>
            <w:proofErr w:type="spellStart"/>
            <w:r w:rsidRPr="00C06FEB">
              <w:rPr>
                <w:sz w:val="12"/>
                <w:lang w:val="es-US"/>
              </w:rPr>
              <w:t>ReLU</w:t>
            </w:r>
            <w:proofErr w:type="spellEnd"/>
            <w:r w:rsidRPr="00C06FEB">
              <w:rPr>
                <w:sz w:val="12"/>
                <w:lang w:val="es-US"/>
              </w:rPr>
              <w:t xml:space="preserve">; </w:t>
            </w:r>
            <w:proofErr w:type="spellStart"/>
            <w:r w:rsidRPr="00C06FEB">
              <w:rPr>
                <w:sz w:val="12"/>
                <w:lang w:val="es-US"/>
              </w:rPr>
              <w:t>RMSprop</w:t>
            </w:r>
            <w:proofErr w:type="spellEnd"/>
            <w:r w:rsidRPr="00C06FEB">
              <w:rPr>
                <w:sz w:val="12"/>
                <w:lang w:val="es-US"/>
              </w:rPr>
              <w:t xml:space="preserve"> </w:t>
            </w:r>
            <w:proofErr w:type="spellStart"/>
            <w:r w:rsidRPr="00C06FEB">
              <w:rPr>
                <w:sz w:val="12"/>
                <w:lang w:val="es-US"/>
              </w:rPr>
              <w:t>lr</w:t>
            </w:r>
            <w:proofErr w:type="spellEnd"/>
            <w:r w:rsidRPr="00C06FEB">
              <w:rPr>
                <w:sz w:val="12"/>
                <w:lang w:val="es-US"/>
              </w:rPr>
              <w:t>=0.001; B64/E100; sin reg.</w:t>
            </w:r>
          </w:p>
        </w:tc>
        <w:tc>
          <w:tcPr>
            <w:tcW w:w="600" w:type="dxa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tcMar>
              <w:top w:w="28" w:type="dxa"/>
              <w:left w:w="55" w:type="dxa"/>
              <w:bottom w:w="28" w:type="dxa"/>
              <w:right w:w="55" w:type="dxa"/>
            </w:tcMar>
            <w:vAlign w:val="center"/>
          </w:tcPr>
          <w:p w14:paraId="4BBB35EE" w14:textId="77777777" w:rsidR="00732D87" w:rsidRDefault="00000000">
            <w:pPr>
              <w:spacing w:after="0" w:line="240" w:lineRule="auto"/>
            </w:pPr>
            <w:r>
              <w:rPr>
                <w:sz w:val="12"/>
              </w:rPr>
              <w:t>94</w:t>
            </w:r>
          </w:p>
        </w:tc>
        <w:tc>
          <w:tcPr>
            <w:tcW w:w="900" w:type="dxa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tcMar>
              <w:top w:w="28" w:type="dxa"/>
              <w:left w:w="55" w:type="dxa"/>
              <w:bottom w:w="28" w:type="dxa"/>
              <w:right w:w="55" w:type="dxa"/>
            </w:tcMar>
            <w:vAlign w:val="center"/>
          </w:tcPr>
          <w:p w14:paraId="6810D110" w14:textId="77777777" w:rsidR="00732D87" w:rsidRDefault="00000000">
            <w:pPr>
              <w:spacing w:after="0" w:line="240" w:lineRule="auto"/>
            </w:pPr>
            <w:r>
              <w:rPr>
                <w:sz w:val="12"/>
              </w:rPr>
              <w:t>0.2853</w:t>
            </w:r>
          </w:p>
        </w:tc>
        <w:tc>
          <w:tcPr>
            <w:tcW w:w="900" w:type="dxa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tcMar>
              <w:top w:w="28" w:type="dxa"/>
              <w:left w:w="55" w:type="dxa"/>
              <w:bottom w:w="28" w:type="dxa"/>
              <w:right w:w="55" w:type="dxa"/>
            </w:tcMar>
            <w:vAlign w:val="center"/>
          </w:tcPr>
          <w:p w14:paraId="68313857" w14:textId="77777777" w:rsidR="00732D87" w:rsidRDefault="00000000">
            <w:pPr>
              <w:spacing w:after="0" w:line="240" w:lineRule="auto"/>
            </w:pPr>
            <w:r>
              <w:rPr>
                <w:sz w:val="12"/>
              </w:rPr>
              <w:t>0.3605</w:t>
            </w:r>
          </w:p>
        </w:tc>
        <w:tc>
          <w:tcPr>
            <w:tcW w:w="980" w:type="dxa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tcMar>
              <w:top w:w="28" w:type="dxa"/>
              <w:left w:w="55" w:type="dxa"/>
              <w:bottom w:w="28" w:type="dxa"/>
              <w:right w:w="55" w:type="dxa"/>
            </w:tcMar>
            <w:vAlign w:val="center"/>
          </w:tcPr>
          <w:p w14:paraId="434B402A" w14:textId="77777777" w:rsidR="00732D87" w:rsidRDefault="00000000">
            <w:pPr>
              <w:spacing w:after="0" w:line="240" w:lineRule="auto"/>
            </w:pPr>
            <w:r>
              <w:rPr>
                <w:sz w:val="12"/>
              </w:rPr>
              <w:t>0.5341</w:t>
            </w:r>
          </w:p>
        </w:tc>
      </w:tr>
      <w:tr w:rsidR="00732D87" w14:paraId="5609A032" w14:textId="77777777">
        <w:tc>
          <w:tcPr>
            <w:tcW w:w="360" w:type="dxa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shd w:val="clear" w:color="auto" w:fill="E2F0D9"/>
            <w:tcMar>
              <w:top w:w="28" w:type="dxa"/>
              <w:left w:w="55" w:type="dxa"/>
              <w:bottom w:w="28" w:type="dxa"/>
              <w:right w:w="55" w:type="dxa"/>
            </w:tcMar>
            <w:vAlign w:val="center"/>
          </w:tcPr>
          <w:p w14:paraId="6E2B727E" w14:textId="77777777" w:rsidR="00732D87" w:rsidRDefault="00000000">
            <w:pPr>
              <w:spacing w:after="0" w:line="240" w:lineRule="auto"/>
              <w:jc w:val="center"/>
            </w:pPr>
            <w:r>
              <w:rPr>
                <w:b/>
                <w:sz w:val="12"/>
              </w:rPr>
              <w:t>8</w:t>
            </w:r>
          </w:p>
        </w:tc>
        <w:tc>
          <w:tcPr>
            <w:tcW w:w="1780" w:type="dxa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shd w:val="clear" w:color="auto" w:fill="E2F0D9"/>
            <w:tcMar>
              <w:top w:w="28" w:type="dxa"/>
              <w:left w:w="55" w:type="dxa"/>
              <w:bottom w:w="28" w:type="dxa"/>
              <w:right w:w="55" w:type="dxa"/>
            </w:tcMar>
            <w:vAlign w:val="center"/>
          </w:tcPr>
          <w:p w14:paraId="13D4319B" w14:textId="77777777" w:rsidR="00732D87" w:rsidRDefault="00000000">
            <w:pPr>
              <w:spacing w:after="0" w:line="240" w:lineRule="auto"/>
            </w:pPr>
            <w:r>
              <w:rPr>
                <w:b/>
                <w:sz w:val="12"/>
              </w:rPr>
              <w:t>Learning rate alto</w:t>
            </w:r>
          </w:p>
        </w:tc>
        <w:tc>
          <w:tcPr>
            <w:tcW w:w="3840" w:type="dxa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shd w:val="clear" w:color="auto" w:fill="E2F0D9"/>
            <w:tcMar>
              <w:top w:w="28" w:type="dxa"/>
              <w:left w:w="55" w:type="dxa"/>
              <w:bottom w:w="28" w:type="dxa"/>
              <w:right w:w="55" w:type="dxa"/>
            </w:tcMar>
            <w:vAlign w:val="center"/>
          </w:tcPr>
          <w:p w14:paraId="4E7FB517" w14:textId="77777777" w:rsidR="00732D87" w:rsidRPr="00C06FEB" w:rsidRDefault="00000000">
            <w:pPr>
              <w:spacing w:after="0" w:line="240" w:lineRule="auto"/>
              <w:rPr>
                <w:lang w:val="es-US"/>
              </w:rPr>
            </w:pPr>
            <w:r w:rsidRPr="00C06FEB">
              <w:rPr>
                <w:b/>
                <w:sz w:val="12"/>
                <w:lang w:val="es-US"/>
              </w:rPr>
              <w:t xml:space="preserve">[64-32] </w:t>
            </w:r>
            <w:proofErr w:type="spellStart"/>
            <w:r w:rsidRPr="00C06FEB">
              <w:rPr>
                <w:b/>
                <w:sz w:val="12"/>
                <w:lang w:val="es-US"/>
              </w:rPr>
              <w:t>ReLU</w:t>
            </w:r>
            <w:proofErr w:type="spellEnd"/>
            <w:r w:rsidRPr="00C06FEB">
              <w:rPr>
                <w:b/>
                <w:sz w:val="12"/>
                <w:lang w:val="es-US"/>
              </w:rPr>
              <w:t xml:space="preserve">; Adam </w:t>
            </w:r>
            <w:proofErr w:type="spellStart"/>
            <w:r w:rsidRPr="00C06FEB">
              <w:rPr>
                <w:b/>
                <w:sz w:val="12"/>
                <w:lang w:val="es-US"/>
              </w:rPr>
              <w:t>lr</w:t>
            </w:r>
            <w:proofErr w:type="spellEnd"/>
            <w:r w:rsidRPr="00C06FEB">
              <w:rPr>
                <w:b/>
                <w:sz w:val="12"/>
                <w:lang w:val="es-US"/>
              </w:rPr>
              <w:t>=0.01; B64/E100; sin reg.</w:t>
            </w:r>
          </w:p>
        </w:tc>
        <w:tc>
          <w:tcPr>
            <w:tcW w:w="600" w:type="dxa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shd w:val="clear" w:color="auto" w:fill="E2F0D9"/>
            <w:tcMar>
              <w:top w:w="28" w:type="dxa"/>
              <w:left w:w="55" w:type="dxa"/>
              <w:bottom w:w="28" w:type="dxa"/>
              <w:right w:w="55" w:type="dxa"/>
            </w:tcMar>
            <w:vAlign w:val="center"/>
          </w:tcPr>
          <w:p w14:paraId="14530C86" w14:textId="77777777" w:rsidR="00732D87" w:rsidRDefault="00000000">
            <w:pPr>
              <w:spacing w:after="0" w:line="240" w:lineRule="auto"/>
            </w:pPr>
            <w:r>
              <w:rPr>
                <w:b/>
                <w:sz w:val="12"/>
              </w:rPr>
              <w:t>61</w:t>
            </w:r>
          </w:p>
        </w:tc>
        <w:tc>
          <w:tcPr>
            <w:tcW w:w="900" w:type="dxa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shd w:val="clear" w:color="auto" w:fill="E2F0D9"/>
            <w:tcMar>
              <w:top w:w="28" w:type="dxa"/>
              <w:left w:w="55" w:type="dxa"/>
              <w:bottom w:w="28" w:type="dxa"/>
              <w:right w:w="55" w:type="dxa"/>
            </w:tcMar>
            <w:vAlign w:val="center"/>
          </w:tcPr>
          <w:p w14:paraId="51142A00" w14:textId="77777777" w:rsidR="00732D87" w:rsidRDefault="00000000">
            <w:pPr>
              <w:spacing w:after="0" w:line="240" w:lineRule="auto"/>
            </w:pPr>
            <w:r>
              <w:rPr>
                <w:b/>
                <w:sz w:val="12"/>
              </w:rPr>
              <w:t>0.2789</w:t>
            </w:r>
          </w:p>
        </w:tc>
        <w:tc>
          <w:tcPr>
            <w:tcW w:w="900" w:type="dxa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shd w:val="clear" w:color="auto" w:fill="E2F0D9"/>
            <w:tcMar>
              <w:top w:w="28" w:type="dxa"/>
              <w:left w:w="55" w:type="dxa"/>
              <w:bottom w:w="28" w:type="dxa"/>
              <w:right w:w="55" w:type="dxa"/>
            </w:tcMar>
            <w:vAlign w:val="center"/>
          </w:tcPr>
          <w:p w14:paraId="0D9C1A1E" w14:textId="77777777" w:rsidR="00732D87" w:rsidRDefault="00000000">
            <w:pPr>
              <w:spacing w:after="0" w:line="240" w:lineRule="auto"/>
            </w:pPr>
            <w:r>
              <w:rPr>
                <w:b/>
                <w:sz w:val="12"/>
              </w:rPr>
              <w:t>0.3575</w:t>
            </w:r>
          </w:p>
        </w:tc>
        <w:tc>
          <w:tcPr>
            <w:tcW w:w="980" w:type="dxa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shd w:val="clear" w:color="auto" w:fill="E2F0D9"/>
            <w:tcMar>
              <w:top w:w="28" w:type="dxa"/>
              <w:left w:w="55" w:type="dxa"/>
              <w:bottom w:w="28" w:type="dxa"/>
              <w:right w:w="55" w:type="dxa"/>
            </w:tcMar>
            <w:vAlign w:val="center"/>
          </w:tcPr>
          <w:p w14:paraId="38A2BBC1" w14:textId="77777777" w:rsidR="00732D87" w:rsidRDefault="00000000">
            <w:pPr>
              <w:spacing w:after="0" w:line="240" w:lineRule="auto"/>
            </w:pPr>
            <w:r>
              <w:rPr>
                <w:b/>
                <w:sz w:val="12"/>
              </w:rPr>
              <w:t>0.5282</w:t>
            </w:r>
          </w:p>
        </w:tc>
      </w:tr>
      <w:tr w:rsidR="00732D87" w14:paraId="47A6FA21" w14:textId="77777777">
        <w:tc>
          <w:tcPr>
            <w:tcW w:w="360" w:type="dxa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tcMar>
              <w:top w:w="28" w:type="dxa"/>
              <w:left w:w="55" w:type="dxa"/>
              <w:bottom w:w="28" w:type="dxa"/>
              <w:right w:w="55" w:type="dxa"/>
            </w:tcMar>
            <w:vAlign w:val="center"/>
          </w:tcPr>
          <w:p w14:paraId="4A538A23" w14:textId="77777777" w:rsidR="00732D87" w:rsidRDefault="00000000">
            <w:pPr>
              <w:spacing w:after="0" w:line="240" w:lineRule="auto"/>
              <w:jc w:val="center"/>
            </w:pPr>
            <w:r>
              <w:rPr>
                <w:sz w:val="12"/>
              </w:rPr>
              <w:t>9</w:t>
            </w:r>
          </w:p>
        </w:tc>
        <w:tc>
          <w:tcPr>
            <w:tcW w:w="1780" w:type="dxa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tcMar>
              <w:top w:w="28" w:type="dxa"/>
              <w:left w:w="55" w:type="dxa"/>
              <w:bottom w:w="28" w:type="dxa"/>
              <w:right w:w="55" w:type="dxa"/>
            </w:tcMar>
            <w:vAlign w:val="center"/>
          </w:tcPr>
          <w:p w14:paraId="01E730BE" w14:textId="77777777" w:rsidR="00732D87" w:rsidRDefault="00000000">
            <w:pPr>
              <w:spacing w:after="0" w:line="240" w:lineRule="auto"/>
            </w:pPr>
            <w:r>
              <w:rPr>
                <w:sz w:val="12"/>
              </w:rPr>
              <w:t>Learning rate bajo</w:t>
            </w:r>
          </w:p>
        </w:tc>
        <w:tc>
          <w:tcPr>
            <w:tcW w:w="3840" w:type="dxa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tcMar>
              <w:top w:w="28" w:type="dxa"/>
              <w:left w:w="55" w:type="dxa"/>
              <w:bottom w:w="28" w:type="dxa"/>
              <w:right w:w="55" w:type="dxa"/>
            </w:tcMar>
            <w:vAlign w:val="center"/>
          </w:tcPr>
          <w:p w14:paraId="1D459C34" w14:textId="77777777" w:rsidR="00732D87" w:rsidRPr="00C06FEB" w:rsidRDefault="00000000">
            <w:pPr>
              <w:spacing w:after="0" w:line="240" w:lineRule="auto"/>
              <w:rPr>
                <w:lang w:val="es-US"/>
              </w:rPr>
            </w:pPr>
            <w:r w:rsidRPr="00C06FEB">
              <w:rPr>
                <w:sz w:val="12"/>
                <w:lang w:val="es-US"/>
              </w:rPr>
              <w:t xml:space="preserve">[64-32] </w:t>
            </w:r>
            <w:proofErr w:type="spellStart"/>
            <w:r w:rsidRPr="00C06FEB">
              <w:rPr>
                <w:sz w:val="12"/>
                <w:lang w:val="es-US"/>
              </w:rPr>
              <w:t>ReLU</w:t>
            </w:r>
            <w:proofErr w:type="spellEnd"/>
            <w:r w:rsidRPr="00C06FEB">
              <w:rPr>
                <w:sz w:val="12"/>
                <w:lang w:val="es-US"/>
              </w:rPr>
              <w:t xml:space="preserve">; Adam </w:t>
            </w:r>
            <w:proofErr w:type="spellStart"/>
            <w:r w:rsidRPr="00C06FEB">
              <w:rPr>
                <w:sz w:val="12"/>
                <w:lang w:val="es-US"/>
              </w:rPr>
              <w:t>lr</w:t>
            </w:r>
            <w:proofErr w:type="spellEnd"/>
            <w:r w:rsidRPr="00C06FEB">
              <w:rPr>
                <w:sz w:val="12"/>
                <w:lang w:val="es-US"/>
              </w:rPr>
              <w:t>=0.0001; B64/E100; sin reg.</w:t>
            </w:r>
          </w:p>
        </w:tc>
        <w:tc>
          <w:tcPr>
            <w:tcW w:w="600" w:type="dxa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tcMar>
              <w:top w:w="28" w:type="dxa"/>
              <w:left w:w="55" w:type="dxa"/>
              <w:bottom w:w="28" w:type="dxa"/>
              <w:right w:w="55" w:type="dxa"/>
            </w:tcMar>
            <w:vAlign w:val="center"/>
          </w:tcPr>
          <w:p w14:paraId="12862CB2" w14:textId="77777777" w:rsidR="00732D87" w:rsidRDefault="00000000">
            <w:pPr>
              <w:spacing w:after="0" w:line="240" w:lineRule="auto"/>
            </w:pPr>
            <w:r>
              <w:rPr>
                <w:sz w:val="12"/>
              </w:rPr>
              <w:t>99</w:t>
            </w:r>
          </w:p>
        </w:tc>
        <w:tc>
          <w:tcPr>
            <w:tcW w:w="900" w:type="dxa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tcMar>
              <w:top w:w="28" w:type="dxa"/>
              <w:left w:w="55" w:type="dxa"/>
              <w:bottom w:w="28" w:type="dxa"/>
              <w:right w:w="55" w:type="dxa"/>
            </w:tcMar>
            <w:vAlign w:val="center"/>
          </w:tcPr>
          <w:p w14:paraId="406D5CD1" w14:textId="77777777" w:rsidR="00732D87" w:rsidRDefault="00000000">
            <w:pPr>
              <w:spacing w:after="0" w:line="240" w:lineRule="auto"/>
            </w:pPr>
            <w:r>
              <w:rPr>
                <w:sz w:val="12"/>
              </w:rPr>
              <w:t>0.3386</w:t>
            </w:r>
          </w:p>
        </w:tc>
        <w:tc>
          <w:tcPr>
            <w:tcW w:w="900" w:type="dxa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tcMar>
              <w:top w:w="28" w:type="dxa"/>
              <w:left w:w="55" w:type="dxa"/>
              <w:bottom w:w="28" w:type="dxa"/>
              <w:right w:w="55" w:type="dxa"/>
            </w:tcMar>
            <w:vAlign w:val="center"/>
          </w:tcPr>
          <w:p w14:paraId="3E8E8196" w14:textId="77777777" w:rsidR="00732D87" w:rsidRDefault="00000000">
            <w:pPr>
              <w:spacing w:after="0" w:line="240" w:lineRule="auto"/>
            </w:pPr>
            <w:r>
              <w:rPr>
                <w:sz w:val="12"/>
              </w:rPr>
              <w:t>0.4000</w:t>
            </w:r>
          </w:p>
        </w:tc>
        <w:tc>
          <w:tcPr>
            <w:tcW w:w="980" w:type="dxa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tcMar>
              <w:top w:w="28" w:type="dxa"/>
              <w:left w:w="55" w:type="dxa"/>
              <w:bottom w:w="28" w:type="dxa"/>
              <w:right w:w="55" w:type="dxa"/>
            </w:tcMar>
            <w:vAlign w:val="center"/>
          </w:tcPr>
          <w:p w14:paraId="7C0E3227" w14:textId="77777777" w:rsidR="00732D87" w:rsidRDefault="00000000">
            <w:pPr>
              <w:spacing w:after="0" w:line="240" w:lineRule="auto"/>
            </w:pPr>
            <w:r>
              <w:rPr>
                <w:sz w:val="12"/>
              </w:rPr>
              <w:t>0.5819</w:t>
            </w:r>
          </w:p>
        </w:tc>
      </w:tr>
      <w:tr w:rsidR="00732D87" w14:paraId="0F3F5956" w14:textId="77777777">
        <w:tc>
          <w:tcPr>
            <w:tcW w:w="360" w:type="dxa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shd w:val="clear" w:color="auto" w:fill="F2F4F7"/>
            <w:tcMar>
              <w:top w:w="28" w:type="dxa"/>
              <w:left w:w="55" w:type="dxa"/>
              <w:bottom w:w="28" w:type="dxa"/>
              <w:right w:w="55" w:type="dxa"/>
            </w:tcMar>
            <w:vAlign w:val="center"/>
          </w:tcPr>
          <w:p w14:paraId="6BD6967B" w14:textId="77777777" w:rsidR="00732D87" w:rsidRDefault="00000000">
            <w:pPr>
              <w:spacing w:after="0" w:line="240" w:lineRule="auto"/>
              <w:jc w:val="center"/>
            </w:pPr>
            <w:r>
              <w:rPr>
                <w:sz w:val="12"/>
              </w:rPr>
              <w:t>10</w:t>
            </w:r>
          </w:p>
        </w:tc>
        <w:tc>
          <w:tcPr>
            <w:tcW w:w="1780" w:type="dxa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shd w:val="clear" w:color="auto" w:fill="F2F4F7"/>
            <w:tcMar>
              <w:top w:w="28" w:type="dxa"/>
              <w:left w:w="55" w:type="dxa"/>
              <w:bottom w:w="28" w:type="dxa"/>
              <w:right w:w="55" w:type="dxa"/>
            </w:tcMar>
            <w:vAlign w:val="center"/>
          </w:tcPr>
          <w:p w14:paraId="2257EC5D" w14:textId="77777777" w:rsidR="00732D87" w:rsidRDefault="00000000">
            <w:pPr>
              <w:spacing w:after="0" w:line="240" w:lineRule="auto"/>
            </w:pPr>
            <w:r>
              <w:rPr>
                <w:sz w:val="12"/>
              </w:rPr>
              <w:t>Batch pequeno</w:t>
            </w:r>
          </w:p>
        </w:tc>
        <w:tc>
          <w:tcPr>
            <w:tcW w:w="3840" w:type="dxa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shd w:val="clear" w:color="auto" w:fill="F2F4F7"/>
            <w:tcMar>
              <w:top w:w="28" w:type="dxa"/>
              <w:left w:w="55" w:type="dxa"/>
              <w:bottom w:w="28" w:type="dxa"/>
              <w:right w:w="55" w:type="dxa"/>
            </w:tcMar>
            <w:vAlign w:val="center"/>
          </w:tcPr>
          <w:p w14:paraId="2213730B" w14:textId="77777777" w:rsidR="00732D87" w:rsidRPr="00C06FEB" w:rsidRDefault="00000000">
            <w:pPr>
              <w:spacing w:after="0" w:line="240" w:lineRule="auto"/>
              <w:rPr>
                <w:lang w:val="es-US"/>
              </w:rPr>
            </w:pPr>
            <w:r w:rsidRPr="00C06FEB">
              <w:rPr>
                <w:sz w:val="12"/>
                <w:lang w:val="es-US"/>
              </w:rPr>
              <w:t xml:space="preserve">[64-32] </w:t>
            </w:r>
            <w:proofErr w:type="spellStart"/>
            <w:r w:rsidRPr="00C06FEB">
              <w:rPr>
                <w:sz w:val="12"/>
                <w:lang w:val="es-US"/>
              </w:rPr>
              <w:t>ReLU</w:t>
            </w:r>
            <w:proofErr w:type="spellEnd"/>
            <w:r w:rsidRPr="00C06FEB">
              <w:rPr>
                <w:sz w:val="12"/>
                <w:lang w:val="es-US"/>
              </w:rPr>
              <w:t xml:space="preserve">; Adam </w:t>
            </w:r>
            <w:proofErr w:type="spellStart"/>
            <w:r w:rsidRPr="00C06FEB">
              <w:rPr>
                <w:sz w:val="12"/>
                <w:lang w:val="es-US"/>
              </w:rPr>
              <w:t>lr</w:t>
            </w:r>
            <w:proofErr w:type="spellEnd"/>
            <w:r w:rsidRPr="00C06FEB">
              <w:rPr>
                <w:sz w:val="12"/>
                <w:lang w:val="es-US"/>
              </w:rPr>
              <w:t>=0.001; B32/E100; sin reg.</w:t>
            </w:r>
          </w:p>
        </w:tc>
        <w:tc>
          <w:tcPr>
            <w:tcW w:w="600" w:type="dxa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shd w:val="clear" w:color="auto" w:fill="F2F4F7"/>
            <w:tcMar>
              <w:top w:w="28" w:type="dxa"/>
              <w:left w:w="55" w:type="dxa"/>
              <w:bottom w:w="28" w:type="dxa"/>
              <w:right w:w="55" w:type="dxa"/>
            </w:tcMar>
            <w:vAlign w:val="center"/>
          </w:tcPr>
          <w:p w14:paraId="5F313CDE" w14:textId="77777777" w:rsidR="00732D87" w:rsidRDefault="00000000">
            <w:pPr>
              <w:spacing w:after="0" w:line="240" w:lineRule="auto"/>
            </w:pPr>
            <w:r>
              <w:rPr>
                <w:sz w:val="12"/>
              </w:rPr>
              <w:t>64</w:t>
            </w:r>
          </w:p>
        </w:tc>
        <w:tc>
          <w:tcPr>
            <w:tcW w:w="900" w:type="dxa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shd w:val="clear" w:color="auto" w:fill="F2F4F7"/>
            <w:tcMar>
              <w:top w:w="28" w:type="dxa"/>
              <w:left w:w="55" w:type="dxa"/>
              <w:bottom w:w="28" w:type="dxa"/>
              <w:right w:w="55" w:type="dxa"/>
            </w:tcMar>
            <w:vAlign w:val="center"/>
          </w:tcPr>
          <w:p w14:paraId="7EF9029C" w14:textId="77777777" w:rsidR="00732D87" w:rsidRDefault="00000000">
            <w:pPr>
              <w:spacing w:after="0" w:line="240" w:lineRule="auto"/>
            </w:pPr>
            <w:r>
              <w:rPr>
                <w:sz w:val="12"/>
              </w:rPr>
              <w:t>0.2814</w:t>
            </w:r>
          </w:p>
        </w:tc>
        <w:tc>
          <w:tcPr>
            <w:tcW w:w="900" w:type="dxa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shd w:val="clear" w:color="auto" w:fill="F2F4F7"/>
            <w:tcMar>
              <w:top w:w="28" w:type="dxa"/>
              <w:left w:w="55" w:type="dxa"/>
              <w:bottom w:w="28" w:type="dxa"/>
              <w:right w:w="55" w:type="dxa"/>
            </w:tcMar>
            <w:vAlign w:val="center"/>
          </w:tcPr>
          <w:p w14:paraId="31E62571" w14:textId="77777777" w:rsidR="00732D87" w:rsidRDefault="00000000">
            <w:pPr>
              <w:spacing w:after="0" w:line="240" w:lineRule="auto"/>
            </w:pPr>
            <w:r>
              <w:rPr>
                <w:sz w:val="12"/>
              </w:rPr>
              <w:t>0.3576</w:t>
            </w:r>
          </w:p>
        </w:tc>
        <w:tc>
          <w:tcPr>
            <w:tcW w:w="980" w:type="dxa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shd w:val="clear" w:color="auto" w:fill="F2F4F7"/>
            <w:tcMar>
              <w:top w:w="28" w:type="dxa"/>
              <w:left w:w="55" w:type="dxa"/>
              <w:bottom w:w="28" w:type="dxa"/>
              <w:right w:w="55" w:type="dxa"/>
            </w:tcMar>
            <w:vAlign w:val="center"/>
          </w:tcPr>
          <w:p w14:paraId="653722CF" w14:textId="77777777" w:rsidR="00732D87" w:rsidRDefault="00000000">
            <w:pPr>
              <w:spacing w:after="0" w:line="240" w:lineRule="auto"/>
            </w:pPr>
            <w:r>
              <w:rPr>
                <w:sz w:val="12"/>
              </w:rPr>
              <w:t>0.5304</w:t>
            </w:r>
          </w:p>
        </w:tc>
      </w:tr>
      <w:tr w:rsidR="00732D87" w14:paraId="6BCEF693" w14:textId="77777777">
        <w:tc>
          <w:tcPr>
            <w:tcW w:w="360" w:type="dxa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tcMar>
              <w:top w:w="28" w:type="dxa"/>
              <w:left w:w="55" w:type="dxa"/>
              <w:bottom w:w="28" w:type="dxa"/>
              <w:right w:w="55" w:type="dxa"/>
            </w:tcMar>
            <w:vAlign w:val="center"/>
          </w:tcPr>
          <w:p w14:paraId="0C52EE92" w14:textId="77777777" w:rsidR="00732D87" w:rsidRDefault="00000000">
            <w:pPr>
              <w:spacing w:after="0" w:line="240" w:lineRule="auto"/>
              <w:jc w:val="center"/>
            </w:pPr>
            <w:r>
              <w:rPr>
                <w:sz w:val="12"/>
              </w:rPr>
              <w:t>11</w:t>
            </w:r>
          </w:p>
        </w:tc>
        <w:tc>
          <w:tcPr>
            <w:tcW w:w="1780" w:type="dxa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tcMar>
              <w:top w:w="28" w:type="dxa"/>
              <w:left w:w="55" w:type="dxa"/>
              <w:bottom w:w="28" w:type="dxa"/>
              <w:right w:w="55" w:type="dxa"/>
            </w:tcMar>
            <w:vAlign w:val="center"/>
          </w:tcPr>
          <w:p w14:paraId="6496FE99" w14:textId="77777777" w:rsidR="00732D87" w:rsidRDefault="00000000">
            <w:pPr>
              <w:spacing w:after="0" w:line="240" w:lineRule="auto"/>
            </w:pPr>
            <w:r>
              <w:rPr>
                <w:sz w:val="12"/>
              </w:rPr>
              <w:t>Batch grande</w:t>
            </w:r>
          </w:p>
        </w:tc>
        <w:tc>
          <w:tcPr>
            <w:tcW w:w="3840" w:type="dxa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tcMar>
              <w:top w:w="28" w:type="dxa"/>
              <w:left w:w="55" w:type="dxa"/>
              <w:bottom w:w="28" w:type="dxa"/>
              <w:right w:w="55" w:type="dxa"/>
            </w:tcMar>
            <w:vAlign w:val="center"/>
          </w:tcPr>
          <w:p w14:paraId="0FB23031" w14:textId="77777777" w:rsidR="00732D87" w:rsidRPr="00C06FEB" w:rsidRDefault="00000000">
            <w:pPr>
              <w:spacing w:after="0" w:line="240" w:lineRule="auto"/>
              <w:rPr>
                <w:lang w:val="es-US"/>
              </w:rPr>
            </w:pPr>
            <w:r w:rsidRPr="00C06FEB">
              <w:rPr>
                <w:sz w:val="12"/>
                <w:lang w:val="es-US"/>
              </w:rPr>
              <w:t xml:space="preserve">[64-32] </w:t>
            </w:r>
            <w:proofErr w:type="spellStart"/>
            <w:r w:rsidRPr="00C06FEB">
              <w:rPr>
                <w:sz w:val="12"/>
                <w:lang w:val="es-US"/>
              </w:rPr>
              <w:t>ReLU</w:t>
            </w:r>
            <w:proofErr w:type="spellEnd"/>
            <w:r w:rsidRPr="00C06FEB">
              <w:rPr>
                <w:sz w:val="12"/>
                <w:lang w:val="es-US"/>
              </w:rPr>
              <w:t xml:space="preserve">; Adam </w:t>
            </w:r>
            <w:proofErr w:type="spellStart"/>
            <w:r w:rsidRPr="00C06FEB">
              <w:rPr>
                <w:sz w:val="12"/>
                <w:lang w:val="es-US"/>
              </w:rPr>
              <w:t>lr</w:t>
            </w:r>
            <w:proofErr w:type="spellEnd"/>
            <w:r w:rsidRPr="00C06FEB">
              <w:rPr>
                <w:sz w:val="12"/>
                <w:lang w:val="es-US"/>
              </w:rPr>
              <w:t>=0.001; B256/E100; sin reg.</w:t>
            </w:r>
          </w:p>
        </w:tc>
        <w:tc>
          <w:tcPr>
            <w:tcW w:w="600" w:type="dxa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tcMar>
              <w:top w:w="28" w:type="dxa"/>
              <w:left w:w="55" w:type="dxa"/>
              <w:bottom w:w="28" w:type="dxa"/>
              <w:right w:w="55" w:type="dxa"/>
            </w:tcMar>
            <w:vAlign w:val="center"/>
          </w:tcPr>
          <w:p w14:paraId="41EF7DE6" w14:textId="77777777" w:rsidR="00732D87" w:rsidRDefault="00000000">
            <w:pPr>
              <w:spacing w:after="0" w:line="240" w:lineRule="auto"/>
            </w:pPr>
            <w:r>
              <w:rPr>
                <w:sz w:val="12"/>
              </w:rPr>
              <w:t>90</w:t>
            </w:r>
          </w:p>
        </w:tc>
        <w:tc>
          <w:tcPr>
            <w:tcW w:w="900" w:type="dxa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tcMar>
              <w:top w:w="28" w:type="dxa"/>
              <w:left w:w="55" w:type="dxa"/>
              <w:bottom w:w="28" w:type="dxa"/>
              <w:right w:w="55" w:type="dxa"/>
            </w:tcMar>
            <w:vAlign w:val="center"/>
          </w:tcPr>
          <w:p w14:paraId="1BBDBFF1" w14:textId="77777777" w:rsidR="00732D87" w:rsidRDefault="00000000">
            <w:pPr>
              <w:spacing w:after="0" w:line="240" w:lineRule="auto"/>
            </w:pPr>
            <w:r>
              <w:rPr>
                <w:sz w:val="12"/>
              </w:rPr>
              <w:t>0.2975</w:t>
            </w:r>
          </w:p>
        </w:tc>
        <w:tc>
          <w:tcPr>
            <w:tcW w:w="900" w:type="dxa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tcMar>
              <w:top w:w="28" w:type="dxa"/>
              <w:left w:w="55" w:type="dxa"/>
              <w:bottom w:w="28" w:type="dxa"/>
              <w:right w:w="55" w:type="dxa"/>
            </w:tcMar>
            <w:vAlign w:val="center"/>
          </w:tcPr>
          <w:p w14:paraId="59793CCB" w14:textId="77777777" w:rsidR="00732D87" w:rsidRDefault="00000000">
            <w:pPr>
              <w:spacing w:after="0" w:line="240" w:lineRule="auto"/>
            </w:pPr>
            <w:r>
              <w:rPr>
                <w:sz w:val="12"/>
              </w:rPr>
              <w:t>0.3740</w:t>
            </w:r>
          </w:p>
        </w:tc>
        <w:tc>
          <w:tcPr>
            <w:tcW w:w="980" w:type="dxa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tcMar>
              <w:top w:w="28" w:type="dxa"/>
              <w:left w:w="55" w:type="dxa"/>
              <w:bottom w:w="28" w:type="dxa"/>
              <w:right w:w="55" w:type="dxa"/>
            </w:tcMar>
            <w:vAlign w:val="center"/>
          </w:tcPr>
          <w:p w14:paraId="1B1E1316" w14:textId="77777777" w:rsidR="00732D87" w:rsidRDefault="00000000">
            <w:pPr>
              <w:spacing w:after="0" w:line="240" w:lineRule="auto"/>
            </w:pPr>
            <w:r>
              <w:rPr>
                <w:sz w:val="12"/>
              </w:rPr>
              <w:t>0.5454</w:t>
            </w:r>
          </w:p>
        </w:tc>
      </w:tr>
      <w:tr w:rsidR="00732D87" w14:paraId="2EDCB73B" w14:textId="77777777">
        <w:tc>
          <w:tcPr>
            <w:tcW w:w="360" w:type="dxa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shd w:val="clear" w:color="auto" w:fill="F2F4F7"/>
            <w:tcMar>
              <w:top w:w="28" w:type="dxa"/>
              <w:left w:w="55" w:type="dxa"/>
              <w:bottom w:w="28" w:type="dxa"/>
              <w:right w:w="55" w:type="dxa"/>
            </w:tcMar>
            <w:vAlign w:val="center"/>
          </w:tcPr>
          <w:p w14:paraId="7DD65F75" w14:textId="77777777" w:rsidR="00732D87" w:rsidRDefault="00000000">
            <w:pPr>
              <w:spacing w:after="0" w:line="240" w:lineRule="auto"/>
              <w:jc w:val="center"/>
            </w:pPr>
            <w:r>
              <w:rPr>
                <w:sz w:val="12"/>
              </w:rPr>
              <w:t>12</w:t>
            </w:r>
          </w:p>
        </w:tc>
        <w:tc>
          <w:tcPr>
            <w:tcW w:w="1780" w:type="dxa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shd w:val="clear" w:color="auto" w:fill="F2F4F7"/>
            <w:tcMar>
              <w:top w:w="28" w:type="dxa"/>
              <w:left w:w="55" w:type="dxa"/>
              <w:bottom w:w="28" w:type="dxa"/>
              <w:right w:w="55" w:type="dxa"/>
            </w:tcMar>
            <w:vAlign w:val="center"/>
          </w:tcPr>
          <w:p w14:paraId="241907AA" w14:textId="77777777" w:rsidR="00732D87" w:rsidRDefault="00000000">
            <w:pPr>
              <w:spacing w:after="0" w:line="240" w:lineRule="auto"/>
            </w:pPr>
            <w:r>
              <w:rPr>
                <w:sz w:val="12"/>
              </w:rPr>
              <w:t>Menos epochs</w:t>
            </w:r>
          </w:p>
        </w:tc>
        <w:tc>
          <w:tcPr>
            <w:tcW w:w="3840" w:type="dxa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shd w:val="clear" w:color="auto" w:fill="F2F4F7"/>
            <w:tcMar>
              <w:top w:w="28" w:type="dxa"/>
              <w:left w:w="55" w:type="dxa"/>
              <w:bottom w:w="28" w:type="dxa"/>
              <w:right w:w="55" w:type="dxa"/>
            </w:tcMar>
            <w:vAlign w:val="center"/>
          </w:tcPr>
          <w:p w14:paraId="6F47B77B" w14:textId="77777777" w:rsidR="00732D87" w:rsidRPr="00C06FEB" w:rsidRDefault="00000000">
            <w:pPr>
              <w:spacing w:after="0" w:line="240" w:lineRule="auto"/>
              <w:rPr>
                <w:lang w:val="es-US"/>
              </w:rPr>
            </w:pPr>
            <w:r w:rsidRPr="00C06FEB">
              <w:rPr>
                <w:sz w:val="12"/>
                <w:lang w:val="es-US"/>
              </w:rPr>
              <w:t xml:space="preserve">[64-32] </w:t>
            </w:r>
            <w:proofErr w:type="spellStart"/>
            <w:r w:rsidRPr="00C06FEB">
              <w:rPr>
                <w:sz w:val="12"/>
                <w:lang w:val="es-US"/>
              </w:rPr>
              <w:t>ReLU</w:t>
            </w:r>
            <w:proofErr w:type="spellEnd"/>
            <w:r w:rsidRPr="00C06FEB">
              <w:rPr>
                <w:sz w:val="12"/>
                <w:lang w:val="es-US"/>
              </w:rPr>
              <w:t xml:space="preserve">; Adam </w:t>
            </w:r>
            <w:proofErr w:type="spellStart"/>
            <w:r w:rsidRPr="00C06FEB">
              <w:rPr>
                <w:sz w:val="12"/>
                <w:lang w:val="es-US"/>
              </w:rPr>
              <w:t>lr</w:t>
            </w:r>
            <w:proofErr w:type="spellEnd"/>
            <w:r w:rsidRPr="00C06FEB">
              <w:rPr>
                <w:sz w:val="12"/>
                <w:lang w:val="es-US"/>
              </w:rPr>
              <w:t>=0.001; B64/E50; sin reg.</w:t>
            </w:r>
          </w:p>
        </w:tc>
        <w:tc>
          <w:tcPr>
            <w:tcW w:w="600" w:type="dxa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shd w:val="clear" w:color="auto" w:fill="F2F4F7"/>
            <w:tcMar>
              <w:top w:w="28" w:type="dxa"/>
              <w:left w:w="55" w:type="dxa"/>
              <w:bottom w:w="28" w:type="dxa"/>
              <w:right w:w="55" w:type="dxa"/>
            </w:tcMar>
            <w:vAlign w:val="center"/>
          </w:tcPr>
          <w:p w14:paraId="2D56E8C3" w14:textId="77777777" w:rsidR="00732D87" w:rsidRDefault="00000000">
            <w:pPr>
              <w:spacing w:after="0" w:line="240" w:lineRule="auto"/>
            </w:pPr>
            <w:r>
              <w:rPr>
                <w:sz w:val="12"/>
              </w:rPr>
              <w:t>40</w:t>
            </w:r>
          </w:p>
        </w:tc>
        <w:tc>
          <w:tcPr>
            <w:tcW w:w="900" w:type="dxa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shd w:val="clear" w:color="auto" w:fill="F2F4F7"/>
            <w:tcMar>
              <w:top w:w="28" w:type="dxa"/>
              <w:left w:w="55" w:type="dxa"/>
              <w:bottom w:w="28" w:type="dxa"/>
              <w:right w:w="55" w:type="dxa"/>
            </w:tcMar>
            <w:vAlign w:val="center"/>
          </w:tcPr>
          <w:p w14:paraId="7A2C5D13" w14:textId="77777777" w:rsidR="00732D87" w:rsidRDefault="00000000">
            <w:pPr>
              <w:spacing w:after="0" w:line="240" w:lineRule="auto"/>
            </w:pPr>
            <w:r>
              <w:rPr>
                <w:sz w:val="12"/>
              </w:rPr>
              <w:t>0.2999</w:t>
            </w:r>
          </w:p>
        </w:tc>
        <w:tc>
          <w:tcPr>
            <w:tcW w:w="900" w:type="dxa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shd w:val="clear" w:color="auto" w:fill="F2F4F7"/>
            <w:tcMar>
              <w:top w:w="28" w:type="dxa"/>
              <w:left w:w="55" w:type="dxa"/>
              <w:bottom w:w="28" w:type="dxa"/>
              <w:right w:w="55" w:type="dxa"/>
            </w:tcMar>
            <w:vAlign w:val="center"/>
          </w:tcPr>
          <w:p w14:paraId="12FB92BF" w14:textId="77777777" w:rsidR="00732D87" w:rsidRDefault="00000000">
            <w:pPr>
              <w:spacing w:after="0" w:line="240" w:lineRule="auto"/>
            </w:pPr>
            <w:r>
              <w:rPr>
                <w:sz w:val="12"/>
              </w:rPr>
              <w:t>0.3729</w:t>
            </w:r>
          </w:p>
        </w:tc>
        <w:tc>
          <w:tcPr>
            <w:tcW w:w="980" w:type="dxa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shd w:val="clear" w:color="auto" w:fill="F2F4F7"/>
            <w:tcMar>
              <w:top w:w="28" w:type="dxa"/>
              <w:left w:w="55" w:type="dxa"/>
              <w:bottom w:w="28" w:type="dxa"/>
              <w:right w:w="55" w:type="dxa"/>
            </w:tcMar>
            <w:vAlign w:val="center"/>
          </w:tcPr>
          <w:p w14:paraId="58397224" w14:textId="77777777" w:rsidR="00732D87" w:rsidRDefault="00000000">
            <w:pPr>
              <w:spacing w:after="0" w:line="240" w:lineRule="auto"/>
            </w:pPr>
            <w:r>
              <w:rPr>
                <w:sz w:val="12"/>
              </w:rPr>
              <w:t>0.5476</w:t>
            </w:r>
          </w:p>
        </w:tc>
      </w:tr>
      <w:tr w:rsidR="00732D87" w14:paraId="77FA92F8" w14:textId="77777777">
        <w:tc>
          <w:tcPr>
            <w:tcW w:w="360" w:type="dxa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tcMar>
              <w:top w:w="28" w:type="dxa"/>
              <w:left w:w="55" w:type="dxa"/>
              <w:bottom w:w="28" w:type="dxa"/>
              <w:right w:w="55" w:type="dxa"/>
            </w:tcMar>
            <w:vAlign w:val="center"/>
          </w:tcPr>
          <w:p w14:paraId="646E1857" w14:textId="77777777" w:rsidR="00732D87" w:rsidRDefault="00000000">
            <w:pPr>
              <w:spacing w:after="0" w:line="240" w:lineRule="auto"/>
              <w:jc w:val="center"/>
            </w:pPr>
            <w:r>
              <w:rPr>
                <w:sz w:val="12"/>
              </w:rPr>
              <w:t>13</w:t>
            </w:r>
          </w:p>
        </w:tc>
        <w:tc>
          <w:tcPr>
            <w:tcW w:w="1780" w:type="dxa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tcMar>
              <w:top w:w="28" w:type="dxa"/>
              <w:left w:w="55" w:type="dxa"/>
              <w:bottom w:w="28" w:type="dxa"/>
              <w:right w:w="55" w:type="dxa"/>
            </w:tcMar>
            <w:vAlign w:val="center"/>
          </w:tcPr>
          <w:p w14:paraId="6EA8AD80" w14:textId="77777777" w:rsidR="00732D87" w:rsidRDefault="00000000">
            <w:pPr>
              <w:spacing w:after="0" w:line="240" w:lineRule="auto"/>
            </w:pPr>
            <w:r>
              <w:rPr>
                <w:sz w:val="12"/>
              </w:rPr>
              <w:t>Mas epochs</w:t>
            </w:r>
          </w:p>
        </w:tc>
        <w:tc>
          <w:tcPr>
            <w:tcW w:w="3840" w:type="dxa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tcMar>
              <w:top w:w="28" w:type="dxa"/>
              <w:left w:w="55" w:type="dxa"/>
              <w:bottom w:w="28" w:type="dxa"/>
              <w:right w:w="55" w:type="dxa"/>
            </w:tcMar>
            <w:vAlign w:val="center"/>
          </w:tcPr>
          <w:p w14:paraId="5814F6EB" w14:textId="77777777" w:rsidR="00732D87" w:rsidRPr="00C06FEB" w:rsidRDefault="00000000">
            <w:pPr>
              <w:spacing w:after="0" w:line="240" w:lineRule="auto"/>
              <w:rPr>
                <w:lang w:val="es-US"/>
              </w:rPr>
            </w:pPr>
            <w:r w:rsidRPr="00C06FEB">
              <w:rPr>
                <w:sz w:val="12"/>
                <w:lang w:val="es-US"/>
              </w:rPr>
              <w:t xml:space="preserve">[64-32] </w:t>
            </w:r>
            <w:proofErr w:type="spellStart"/>
            <w:r w:rsidRPr="00C06FEB">
              <w:rPr>
                <w:sz w:val="12"/>
                <w:lang w:val="es-US"/>
              </w:rPr>
              <w:t>ReLU</w:t>
            </w:r>
            <w:proofErr w:type="spellEnd"/>
            <w:r w:rsidRPr="00C06FEB">
              <w:rPr>
                <w:sz w:val="12"/>
                <w:lang w:val="es-US"/>
              </w:rPr>
              <w:t xml:space="preserve">; Adam </w:t>
            </w:r>
            <w:proofErr w:type="spellStart"/>
            <w:r w:rsidRPr="00C06FEB">
              <w:rPr>
                <w:sz w:val="12"/>
                <w:lang w:val="es-US"/>
              </w:rPr>
              <w:t>lr</w:t>
            </w:r>
            <w:proofErr w:type="spellEnd"/>
            <w:r w:rsidRPr="00C06FEB">
              <w:rPr>
                <w:sz w:val="12"/>
                <w:lang w:val="es-US"/>
              </w:rPr>
              <w:t>=0.001; B64/E150; sin reg.</w:t>
            </w:r>
          </w:p>
        </w:tc>
        <w:tc>
          <w:tcPr>
            <w:tcW w:w="600" w:type="dxa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tcMar>
              <w:top w:w="28" w:type="dxa"/>
              <w:left w:w="55" w:type="dxa"/>
              <w:bottom w:w="28" w:type="dxa"/>
              <w:right w:w="55" w:type="dxa"/>
            </w:tcMar>
            <w:vAlign w:val="center"/>
          </w:tcPr>
          <w:p w14:paraId="3751731B" w14:textId="77777777" w:rsidR="00732D87" w:rsidRDefault="00000000">
            <w:pPr>
              <w:spacing w:after="0" w:line="240" w:lineRule="auto"/>
            </w:pPr>
            <w:r>
              <w:rPr>
                <w:sz w:val="12"/>
              </w:rPr>
              <w:t>109</w:t>
            </w:r>
          </w:p>
        </w:tc>
        <w:tc>
          <w:tcPr>
            <w:tcW w:w="900" w:type="dxa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tcMar>
              <w:top w:w="28" w:type="dxa"/>
              <w:left w:w="55" w:type="dxa"/>
              <w:bottom w:w="28" w:type="dxa"/>
              <w:right w:w="55" w:type="dxa"/>
            </w:tcMar>
            <w:vAlign w:val="center"/>
          </w:tcPr>
          <w:p w14:paraId="4AB9B590" w14:textId="77777777" w:rsidR="00732D87" w:rsidRDefault="00000000">
            <w:pPr>
              <w:spacing w:after="0" w:line="240" w:lineRule="auto"/>
            </w:pPr>
            <w:r>
              <w:rPr>
                <w:sz w:val="12"/>
              </w:rPr>
              <w:t>0.2847</w:t>
            </w:r>
          </w:p>
        </w:tc>
        <w:tc>
          <w:tcPr>
            <w:tcW w:w="900" w:type="dxa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tcMar>
              <w:top w:w="28" w:type="dxa"/>
              <w:left w:w="55" w:type="dxa"/>
              <w:bottom w:w="28" w:type="dxa"/>
              <w:right w:w="55" w:type="dxa"/>
            </w:tcMar>
            <w:vAlign w:val="center"/>
          </w:tcPr>
          <w:p w14:paraId="51773E96" w14:textId="77777777" w:rsidR="00732D87" w:rsidRDefault="00000000">
            <w:pPr>
              <w:spacing w:after="0" w:line="240" w:lineRule="auto"/>
            </w:pPr>
            <w:r>
              <w:rPr>
                <w:sz w:val="12"/>
              </w:rPr>
              <w:t>0.3619</w:t>
            </w:r>
          </w:p>
        </w:tc>
        <w:tc>
          <w:tcPr>
            <w:tcW w:w="980" w:type="dxa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tcMar>
              <w:top w:w="28" w:type="dxa"/>
              <w:left w:w="55" w:type="dxa"/>
              <w:bottom w:w="28" w:type="dxa"/>
              <w:right w:w="55" w:type="dxa"/>
            </w:tcMar>
            <w:vAlign w:val="center"/>
          </w:tcPr>
          <w:p w14:paraId="66A8E232" w14:textId="77777777" w:rsidR="00732D87" w:rsidRDefault="00000000">
            <w:pPr>
              <w:spacing w:after="0" w:line="240" w:lineRule="auto"/>
            </w:pPr>
            <w:r>
              <w:rPr>
                <w:sz w:val="12"/>
              </w:rPr>
              <w:t>0.5335</w:t>
            </w:r>
          </w:p>
        </w:tc>
      </w:tr>
      <w:tr w:rsidR="00732D87" w14:paraId="49EAC68E" w14:textId="77777777">
        <w:tc>
          <w:tcPr>
            <w:tcW w:w="360" w:type="dxa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shd w:val="clear" w:color="auto" w:fill="F2F4F7"/>
            <w:tcMar>
              <w:top w:w="28" w:type="dxa"/>
              <w:left w:w="55" w:type="dxa"/>
              <w:bottom w:w="28" w:type="dxa"/>
              <w:right w:w="55" w:type="dxa"/>
            </w:tcMar>
            <w:vAlign w:val="center"/>
          </w:tcPr>
          <w:p w14:paraId="62E52921" w14:textId="77777777" w:rsidR="00732D87" w:rsidRDefault="00000000">
            <w:pPr>
              <w:spacing w:after="0" w:line="240" w:lineRule="auto"/>
              <w:jc w:val="center"/>
            </w:pPr>
            <w:r>
              <w:rPr>
                <w:sz w:val="12"/>
              </w:rPr>
              <w:t>14</w:t>
            </w:r>
          </w:p>
        </w:tc>
        <w:tc>
          <w:tcPr>
            <w:tcW w:w="1780" w:type="dxa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shd w:val="clear" w:color="auto" w:fill="F2F4F7"/>
            <w:tcMar>
              <w:top w:w="28" w:type="dxa"/>
              <w:left w:w="55" w:type="dxa"/>
              <w:bottom w:w="28" w:type="dxa"/>
              <w:right w:w="55" w:type="dxa"/>
            </w:tcMar>
            <w:vAlign w:val="center"/>
          </w:tcPr>
          <w:p w14:paraId="0C67CCB4" w14:textId="77777777" w:rsidR="00732D87" w:rsidRDefault="00000000">
            <w:pPr>
              <w:spacing w:after="0" w:line="240" w:lineRule="auto"/>
            </w:pPr>
            <w:r>
              <w:rPr>
                <w:sz w:val="12"/>
              </w:rPr>
              <w:t>Regularizacion L1</w:t>
            </w:r>
          </w:p>
        </w:tc>
        <w:tc>
          <w:tcPr>
            <w:tcW w:w="3840" w:type="dxa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shd w:val="clear" w:color="auto" w:fill="F2F4F7"/>
            <w:tcMar>
              <w:top w:w="28" w:type="dxa"/>
              <w:left w:w="55" w:type="dxa"/>
              <w:bottom w:w="28" w:type="dxa"/>
              <w:right w:w="55" w:type="dxa"/>
            </w:tcMar>
            <w:vAlign w:val="center"/>
          </w:tcPr>
          <w:p w14:paraId="0524D695" w14:textId="77777777" w:rsidR="00732D87" w:rsidRPr="00C06FEB" w:rsidRDefault="00000000">
            <w:pPr>
              <w:spacing w:after="0" w:line="240" w:lineRule="auto"/>
              <w:rPr>
                <w:lang w:val="es-US"/>
              </w:rPr>
            </w:pPr>
            <w:r w:rsidRPr="00C06FEB">
              <w:rPr>
                <w:sz w:val="12"/>
                <w:lang w:val="es-US"/>
              </w:rPr>
              <w:t xml:space="preserve">[64-32] </w:t>
            </w:r>
            <w:proofErr w:type="spellStart"/>
            <w:r w:rsidRPr="00C06FEB">
              <w:rPr>
                <w:sz w:val="12"/>
                <w:lang w:val="es-US"/>
              </w:rPr>
              <w:t>ReLU</w:t>
            </w:r>
            <w:proofErr w:type="spellEnd"/>
            <w:r w:rsidRPr="00C06FEB">
              <w:rPr>
                <w:sz w:val="12"/>
                <w:lang w:val="es-US"/>
              </w:rPr>
              <w:t xml:space="preserve">; Adam </w:t>
            </w:r>
            <w:proofErr w:type="spellStart"/>
            <w:r w:rsidRPr="00C06FEB">
              <w:rPr>
                <w:sz w:val="12"/>
                <w:lang w:val="es-US"/>
              </w:rPr>
              <w:t>lr</w:t>
            </w:r>
            <w:proofErr w:type="spellEnd"/>
            <w:r w:rsidRPr="00C06FEB">
              <w:rPr>
                <w:sz w:val="12"/>
                <w:lang w:val="es-US"/>
              </w:rPr>
              <w:t>=0.001; B64/E100; L1=1e-05</w:t>
            </w:r>
          </w:p>
        </w:tc>
        <w:tc>
          <w:tcPr>
            <w:tcW w:w="600" w:type="dxa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shd w:val="clear" w:color="auto" w:fill="F2F4F7"/>
            <w:tcMar>
              <w:top w:w="28" w:type="dxa"/>
              <w:left w:w="55" w:type="dxa"/>
              <w:bottom w:w="28" w:type="dxa"/>
              <w:right w:w="55" w:type="dxa"/>
            </w:tcMar>
            <w:vAlign w:val="center"/>
          </w:tcPr>
          <w:p w14:paraId="7148C6A7" w14:textId="77777777" w:rsidR="00732D87" w:rsidRDefault="00000000">
            <w:pPr>
              <w:spacing w:after="0" w:line="240" w:lineRule="auto"/>
            </w:pPr>
            <w:r>
              <w:rPr>
                <w:sz w:val="12"/>
              </w:rPr>
              <w:t>94</w:t>
            </w:r>
          </w:p>
        </w:tc>
        <w:tc>
          <w:tcPr>
            <w:tcW w:w="900" w:type="dxa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shd w:val="clear" w:color="auto" w:fill="F2F4F7"/>
            <w:tcMar>
              <w:top w:w="28" w:type="dxa"/>
              <w:left w:w="55" w:type="dxa"/>
              <w:bottom w:w="28" w:type="dxa"/>
              <w:right w:w="55" w:type="dxa"/>
            </w:tcMar>
            <w:vAlign w:val="center"/>
          </w:tcPr>
          <w:p w14:paraId="0FF9DB2C" w14:textId="77777777" w:rsidR="00732D87" w:rsidRDefault="00000000">
            <w:pPr>
              <w:spacing w:after="0" w:line="240" w:lineRule="auto"/>
            </w:pPr>
            <w:r>
              <w:rPr>
                <w:sz w:val="12"/>
              </w:rPr>
              <w:t>0.2859</w:t>
            </w:r>
          </w:p>
        </w:tc>
        <w:tc>
          <w:tcPr>
            <w:tcW w:w="900" w:type="dxa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shd w:val="clear" w:color="auto" w:fill="F2F4F7"/>
            <w:tcMar>
              <w:top w:w="28" w:type="dxa"/>
              <w:left w:w="55" w:type="dxa"/>
              <w:bottom w:w="28" w:type="dxa"/>
              <w:right w:w="55" w:type="dxa"/>
            </w:tcMar>
            <w:vAlign w:val="center"/>
          </w:tcPr>
          <w:p w14:paraId="7F59ED0A" w14:textId="77777777" w:rsidR="00732D87" w:rsidRDefault="00000000">
            <w:pPr>
              <w:spacing w:after="0" w:line="240" w:lineRule="auto"/>
            </w:pPr>
            <w:r>
              <w:rPr>
                <w:sz w:val="12"/>
              </w:rPr>
              <w:t>0.3600</w:t>
            </w:r>
          </w:p>
        </w:tc>
        <w:tc>
          <w:tcPr>
            <w:tcW w:w="980" w:type="dxa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shd w:val="clear" w:color="auto" w:fill="F2F4F7"/>
            <w:tcMar>
              <w:top w:w="28" w:type="dxa"/>
              <w:left w:w="55" w:type="dxa"/>
              <w:bottom w:w="28" w:type="dxa"/>
              <w:right w:w="55" w:type="dxa"/>
            </w:tcMar>
            <w:vAlign w:val="center"/>
          </w:tcPr>
          <w:p w14:paraId="37E79278" w14:textId="77777777" w:rsidR="00732D87" w:rsidRDefault="00000000">
            <w:pPr>
              <w:spacing w:after="0" w:line="240" w:lineRule="auto"/>
            </w:pPr>
            <w:r>
              <w:rPr>
                <w:sz w:val="12"/>
              </w:rPr>
              <w:t>0.5347</w:t>
            </w:r>
          </w:p>
        </w:tc>
      </w:tr>
      <w:tr w:rsidR="00732D87" w14:paraId="79F3A001" w14:textId="77777777">
        <w:tc>
          <w:tcPr>
            <w:tcW w:w="360" w:type="dxa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tcMar>
              <w:top w:w="28" w:type="dxa"/>
              <w:left w:w="55" w:type="dxa"/>
              <w:bottom w:w="28" w:type="dxa"/>
              <w:right w:w="55" w:type="dxa"/>
            </w:tcMar>
            <w:vAlign w:val="center"/>
          </w:tcPr>
          <w:p w14:paraId="4ED021EF" w14:textId="77777777" w:rsidR="00732D87" w:rsidRDefault="00000000">
            <w:pPr>
              <w:spacing w:after="0" w:line="240" w:lineRule="auto"/>
              <w:jc w:val="center"/>
            </w:pPr>
            <w:r>
              <w:rPr>
                <w:sz w:val="12"/>
              </w:rPr>
              <w:t>15</w:t>
            </w:r>
          </w:p>
        </w:tc>
        <w:tc>
          <w:tcPr>
            <w:tcW w:w="1780" w:type="dxa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tcMar>
              <w:top w:w="28" w:type="dxa"/>
              <w:left w:w="55" w:type="dxa"/>
              <w:bottom w:w="28" w:type="dxa"/>
              <w:right w:w="55" w:type="dxa"/>
            </w:tcMar>
            <w:vAlign w:val="center"/>
          </w:tcPr>
          <w:p w14:paraId="21B29A54" w14:textId="77777777" w:rsidR="00732D87" w:rsidRDefault="00000000">
            <w:pPr>
              <w:spacing w:after="0" w:line="240" w:lineRule="auto"/>
            </w:pPr>
            <w:r>
              <w:rPr>
                <w:sz w:val="12"/>
              </w:rPr>
              <w:t>Regularizacion L2</w:t>
            </w:r>
          </w:p>
        </w:tc>
        <w:tc>
          <w:tcPr>
            <w:tcW w:w="3840" w:type="dxa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tcMar>
              <w:top w:w="28" w:type="dxa"/>
              <w:left w:w="55" w:type="dxa"/>
              <w:bottom w:w="28" w:type="dxa"/>
              <w:right w:w="55" w:type="dxa"/>
            </w:tcMar>
            <w:vAlign w:val="center"/>
          </w:tcPr>
          <w:p w14:paraId="5BD74D73" w14:textId="77777777" w:rsidR="00732D87" w:rsidRPr="00C06FEB" w:rsidRDefault="00000000">
            <w:pPr>
              <w:spacing w:after="0" w:line="240" w:lineRule="auto"/>
              <w:rPr>
                <w:lang w:val="es-US"/>
              </w:rPr>
            </w:pPr>
            <w:r w:rsidRPr="00C06FEB">
              <w:rPr>
                <w:sz w:val="12"/>
                <w:lang w:val="es-US"/>
              </w:rPr>
              <w:t xml:space="preserve">[64-32] </w:t>
            </w:r>
            <w:proofErr w:type="spellStart"/>
            <w:r w:rsidRPr="00C06FEB">
              <w:rPr>
                <w:sz w:val="12"/>
                <w:lang w:val="es-US"/>
              </w:rPr>
              <w:t>ReLU</w:t>
            </w:r>
            <w:proofErr w:type="spellEnd"/>
            <w:r w:rsidRPr="00C06FEB">
              <w:rPr>
                <w:sz w:val="12"/>
                <w:lang w:val="es-US"/>
              </w:rPr>
              <w:t xml:space="preserve">; Adam </w:t>
            </w:r>
            <w:proofErr w:type="spellStart"/>
            <w:r w:rsidRPr="00C06FEB">
              <w:rPr>
                <w:sz w:val="12"/>
                <w:lang w:val="es-US"/>
              </w:rPr>
              <w:t>lr</w:t>
            </w:r>
            <w:proofErr w:type="spellEnd"/>
            <w:r w:rsidRPr="00C06FEB">
              <w:rPr>
                <w:sz w:val="12"/>
                <w:lang w:val="es-US"/>
              </w:rPr>
              <w:t>=0.001; B64/E100; L2=0.0001</w:t>
            </w:r>
          </w:p>
        </w:tc>
        <w:tc>
          <w:tcPr>
            <w:tcW w:w="600" w:type="dxa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tcMar>
              <w:top w:w="28" w:type="dxa"/>
              <w:left w:w="55" w:type="dxa"/>
              <w:bottom w:w="28" w:type="dxa"/>
              <w:right w:w="55" w:type="dxa"/>
            </w:tcMar>
            <w:vAlign w:val="center"/>
          </w:tcPr>
          <w:p w14:paraId="6DC312CF" w14:textId="77777777" w:rsidR="00732D87" w:rsidRDefault="00000000">
            <w:pPr>
              <w:spacing w:after="0" w:line="240" w:lineRule="auto"/>
            </w:pPr>
            <w:r>
              <w:rPr>
                <w:sz w:val="12"/>
              </w:rPr>
              <w:t>94</w:t>
            </w:r>
          </w:p>
        </w:tc>
        <w:tc>
          <w:tcPr>
            <w:tcW w:w="900" w:type="dxa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tcMar>
              <w:top w:w="28" w:type="dxa"/>
              <w:left w:w="55" w:type="dxa"/>
              <w:bottom w:w="28" w:type="dxa"/>
              <w:right w:w="55" w:type="dxa"/>
            </w:tcMar>
            <w:vAlign w:val="center"/>
          </w:tcPr>
          <w:p w14:paraId="6FB58DD3" w14:textId="77777777" w:rsidR="00732D87" w:rsidRDefault="00000000">
            <w:pPr>
              <w:spacing w:after="0" w:line="240" w:lineRule="auto"/>
            </w:pPr>
            <w:r>
              <w:rPr>
                <w:sz w:val="12"/>
              </w:rPr>
              <w:t>0.2855</w:t>
            </w:r>
          </w:p>
        </w:tc>
        <w:tc>
          <w:tcPr>
            <w:tcW w:w="900" w:type="dxa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tcMar>
              <w:top w:w="28" w:type="dxa"/>
              <w:left w:w="55" w:type="dxa"/>
              <w:bottom w:w="28" w:type="dxa"/>
              <w:right w:w="55" w:type="dxa"/>
            </w:tcMar>
            <w:vAlign w:val="center"/>
          </w:tcPr>
          <w:p w14:paraId="230ED6F5" w14:textId="77777777" w:rsidR="00732D87" w:rsidRDefault="00000000">
            <w:pPr>
              <w:spacing w:after="0" w:line="240" w:lineRule="auto"/>
            </w:pPr>
            <w:r>
              <w:rPr>
                <w:sz w:val="12"/>
              </w:rPr>
              <w:t>0.3620</w:t>
            </w:r>
          </w:p>
        </w:tc>
        <w:tc>
          <w:tcPr>
            <w:tcW w:w="980" w:type="dxa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tcMar>
              <w:top w:w="28" w:type="dxa"/>
              <w:left w:w="55" w:type="dxa"/>
              <w:bottom w:w="28" w:type="dxa"/>
              <w:right w:w="55" w:type="dxa"/>
            </w:tcMar>
            <w:vAlign w:val="center"/>
          </w:tcPr>
          <w:p w14:paraId="0B593FDC" w14:textId="77777777" w:rsidR="00732D87" w:rsidRDefault="00000000">
            <w:pPr>
              <w:spacing w:after="0" w:line="240" w:lineRule="auto"/>
            </w:pPr>
            <w:r>
              <w:rPr>
                <w:sz w:val="12"/>
              </w:rPr>
              <w:t>0.5343</w:t>
            </w:r>
          </w:p>
        </w:tc>
      </w:tr>
      <w:tr w:rsidR="00732D87" w14:paraId="542F1537" w14:textId="77777777">
        <w:tc>
          <w:tcPr>
            <w:tcW w:w="360" w:type="dxa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shd w:val="clear" w:color="auto" w:fill="F2F4F7"/>
            <w:tcMar>
              <w:top w:w="28" w:type="dxa"/>
              <w:left w:w="55" w:type="dxa"/>
              <w:bottom w:w="28" w:type="dxa"/>
              <w:right w:w="55" w:type="dxa"/>
            </w:tcMar>
            <w:vAlign w:val="center"/>
          </w:tcPr>
          <w:p w14:paraId="124E3257" w14:textId="77777777" w:rsidR="00732D87" w:rsidRDefault="00000000">
            <w:pPr>
              <w:spacing w:after="0" w:line="240" w:lineRule="auto"/>
              <w:jc w:val="center"/>
            </w:pPr>
            <w:r>
              <w:rPr>
                <w:sz w:val="12"/>
              </w:rPr>
              <w:t>16</w:t>
            </w:r>
          </w:p>
        </w:tc>
        <w:tc>
          <w:tcPr>
            <w:tcW w:w="1780" w:type="dxa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shd w:val="clear" w:color="auto" w:fill="F2F4F7"/>
            <w:tcMar>
              <w:top w:w="28" w:type="dxa"/>
              <w:left w:w="55" w:type="dxa"/>
              <w:bottom w:w="28" w:type="dxa"/>
              <w:right w:w="55" w:type="dxa"/>
            </w:tcMar>
            <w:vAlign w:val="center"/>
          </w:tcPr>
          <w:p w14:paraId="5CEDDD57" w14:textId="77777777" w:rsidR="00732D87" w:rsidRDefault="00000000">
            <w:pPr>
              <w:spacing w:after="0" w:line="240" w:lineRule="auto"/>
            </w:pPr>
            <w:r>
              <w:rPr>
                <w:sz w:val="12"/>
              </w:rPr>
              <w:t>Dropout</w:t>
            </w:r>
          </w:p>
        </w:tc>
        <w:tc>
          <w:tcPr>
            <w:tcW w:w="3840" w:type="dxa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shd w:val="clear" w:color="auto" w:fill="F2F4F7"/>
            <w:tcMar>
              <w:top w:w="28" w:type="dxa"/>
              <w:left w:w="55" w:type="dxa"/>
              <w:bottom w:w="28" w:type="dxa"/>
              <w:right w:w="55" w:type="dxa"/>
            </w:tcMar>
            <w:vAlign w:val="center"/>
          </w:tcPr>
          <w:p w14:paraId="2C51331D" w14:textId="77777777" w:rsidR="00732D87" w:rsidRPr="00C06FEB" w:rsidRDefault="00000000">
            <w:pPr>
              <w:spacing w:after="0" w:line="240" w:lineRule="auto"/>
              <w:rPr>
                <w:lang w:val="es-US"/>
              </w:rPr>
            </w:pPr>
            <w:r w:rsidRPr="00C06FEB">
              <w:rPr>
                <w:sz w:val="12"/>
                <w:lang w:val="es-US"/>
              </w:rPr>
              <w:t xml:space="preserve">[64-32] </w:t>
            </w:r>
            <w:proofErr w:type="spellStart"/>
            <w:r w:rsidRPr="00C06FEB">
              <w:rPr>
                <w:sz w:val="12"/>
                <w:lang w:val="es-US"/>
              </w:rPr>
              <w:t>ReLU</w:t>
            </w:r>
            <w:proofErr w:type="spellEnd"/>
            <w:r w:rsidRPr="00C06FEB">
              <w:rPr>
                <w:sz w:val="12"/>
                <w:lang w:val="es-US"/>
              </w:rPr>
              <w:t xml:space="preserve">; Adam </w:t>
            </w:r>
            <w:proofErr w:type="spellStart"/>
            <w:r w:rsidRPr="00C06FEB">
              <w:rPr>
                <w:sz w:val="12"/>
                <w:lang w:val="es-US"/>
              </w:rPr>
              <w:t>lr</w:t>
            </w:r>
            <w:proofErr w:type="spellEnd"/>
            <w:r w:rsidRPr="00C06FEB">
              <w:rPr>
                <w:sz w:val="12"/>
                <w:lang w:val="es-US"/>
              </w:rPr>
              <w:t xml:space="preserve">=0.001; B64/E100; </w:t>
            </w:r>
            <w:proofErr w:type="spellStart"/>
            <w:r w:rsidRPr="00C06FEB">
              <w:rPr>
                <w:sz w:val="12"/>
                <w:lang w:val="es-US"/>
              </w:rPr>
              <w:t>Dropout</w:t>
            </w:r>
            <w:proofErr w:type="spellEnd"/>
            <w:r w:rsidRPr="00C06FEB">
              <w:rPr>
                <w:sz w:val="12"/>
                <w:lang w:val="es-US"/>
              </w:rPr>
              <w:t>=0.2</w:t>
            </w:r>
          </w:p>
        </w:tc>
        <w:tc>
          <w:tcPr>
            <w:tcW w:w="600" w:type="dxa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shd w:val="clear" w:color="auto" w:fill="F2F4F7"/>
            <w:tcMar>
              <w:top w:w="28" w:type="dxa"/>
              <w:left w:w="55" w:type="dxa"/>
              <w:bottom w:w="28" w:type="dxa"/>
              <w:right w:w="55" w:type="dxa"/>
            </w:tcMar>
            <w:vAlign w:val="center"/>
          </w:tcPr>
          <w:p w14:paraId="4222B793" w14:textId="77777777" w:rsidR="00732D87" w:rsidRDefault="00000000">
            <w:pPr>
              <w:spacing w:after="0" w:line="240" w:lineRule="auto"/>
            </w:pPr>
            <w:r>
              <w:rPr>
                <w:sz w:val="12"/>
              </w:rPr>
              <w:t>99</w:t>
            </w:r>
          </w:p>
        </w:tc>
        <w:tc>
          <w:tcPr>
            <w:tcW w:w="900" w:type="dxa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shd w:val="clear" w:color="auto" w:fill="F2F4F7"/>
            <w:tcMar>
              <w:top w:w="28" w:type="dxa"/>
              <w:left w:w="55" w:type="dxa"/>
              <w:bottom w:w="28" w:type="dxa"/>
              <w:right w:w="55" w:type="dxa"/>
            </w:tcMar>
            <w:vAlign w:val="center"/>
          </w:tcPr>
          <w:p w14:paraId="48E96CA7" w14:textId="77777777" w:rsidR="00732D87" w:rsidRDefault="00000000">
            <w:pPr>
              <w:spacing w:after="0" w:line="240" w:lineRule="auto"/>
            </w:pPr>
            <w:r>
              <w:rPr>
                <w:sz w:val="12"/>
              </w:rPr>
              <w:t>0.2971</w:t>
            </w:r>
          </w:p>
        </w:tc>
        <w:tc>
          <w:tcPr>
            <w:tcW w:w="900" w:type="dxa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shd w:val="clear" w:color="auto" w:fill="F2F4F7"/>
            <w:tcMar>
              <w:top w:w="28" w:type="dxa"/>
              <w:left w:w="55" w:type="dxa"/>
              <w:bottom w:w="28" w:type="dxa"/>
              <w:right w:w="55" w:type="dxa"/>
            </w:tcMar>
            <w:vAlign w:val="center"/>
          </w:tcPr>
          <w:p w14:paraId="3DFA0BE0" w14:textId="77777777" w:rsidR="00732D87" w:rsidRDefault="00000000">
            <w:pPr>
              <w:spacing w:after="0" w:line="240" w:lineRule="auto"/>
            </w:pPr>
            <w:r>
              <w:rPr>
                <w:sz w:val="12"/>
              </w:rPr>
              <w:t>0.3711</w:t>
            </w:r>
          </w:p>
        </w:tc>
        <w:tc>
          <w:tcPr>
            <w:tcW w:w="980" w:type="dxa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shd w:val="clear" w:color="auto" w:fill="F2F4F7"/>
            <w:tcMar>
              <w:top w:w="28" w:type="dxa"/>
              <w:left w:w="55" w:type="dxa"/>
              <w:bottom w:w="28" w:type="dxa"/>
              <w:right w:w="55" w:type="dxa"/>
            </w:tcMar>
            <w:vAlign w:val="center"/>
          </w:tcPr>
          <w:p w14:paraId="3CA6559C" w14:textId="77777777" w:rsidR="00732D87" w:rsidRDefault="00000000">
            <w:pPr>
              <w:spacing w:after="0" w:line="240" w:lineRule="auto"/>
            </w:pPr>
            <w:r>
              <w:rPr>
                <w:sz w:val="12"/>
              </w:rPr>
              <w:t>0.5450</w:t>
            </w:r>
          </w:p>
        </w:tc>
      </w:tr>
      <w:tr w:rsidR="00732D87" w14:paraId="0DF132CC" w14:textId="77777777">
        <w:tc>
          <w:tcPr>
            <w:tcW w:w="360" w:type="dxa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tcMar>
              <w:top w:w="28" w:type="dxa"/>
              <w:left w:w="55" w:type="dxa"/>
              <w:bottom w:w="28" w:type="dxa"/>
              <w:right w:w="55" w:type="dxa"/>
            </w:tcMar>
            <w:vAlign w:val="center"/>
          </w:tcPr>
          <w:p w14:paraId="2D4DCD20" w14:textId="77777777" w:rsidR="00732D87" w:rsidRDefault="00000000">
            <w:pPr>
              <w:spacing w:after="0" w:line="240" w:lineRule="auto"/>
              <w:jc w:val="center"/>
            </w:pPr>
            <w:r>
              <w:rPr>
                <w:sz w:val="12"/>
              </w:rPr>
              <w:t>17</w:t>
            </w:r>
          </w:p>
        </w:tc>
        <w:tc>
          <w:tcPr>
            <w:tcW w:w="1780" w:type="dxa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tcMar>
              <w:top w:w="28" w:type="dxa"/>
              <w:left w:w="55" w:type="dxa"/>
              <w:bottom w:w="28" w:type="dxa"/>
              <w:right w:w="55" w:type="dxa"/>
            </w:tcMar>
            <w:vAlign w:val="center"/>
          </w:tcPr>
          <w:p w14:paraId="1CC31EEB" w14:textId="77777777" w:rsidR="00732D87" w:rsidRDefault="00000000">
            <w:pPr>
              <w:spacing w:after="0" w:line="240" w:lineRule="auto"/>
            </w:pPr>
            <w:r>
              <w:rPr>
                <w:sz w:val="12"/>
              </w:rPr>
              <w:t>Batch normalization</w:t>
            </w:r>
          </w:p>
        </w:tc>
        <w:tc>
          <w:tcPr>
            <w:tcW w:w="3840" w:type="dxa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tcMar>
              <w:top w:w="28" w:type="dxa"/>
              <w:left w:w="55" w:type="dxa"/>
              <w:bottom w:w="28" w:type="dxa"/>
              <w:right w:w="55" w:type="dxa"/>
            </w:tcMar>
            <w:vAlign w:val="center"/>
          </w:tcPr>
          <w:p w14:paraId="0485CC21" w14:textId="77777777" w:rsidR="00732D87" w:rsidRDefault="00000000">
            <w:pPr>
              <w:spacing w:after="0" w:line="240" w:lineRule="auto"/>
            </w:pPr>
            <w:r>
              <w:rPr>
                <w:sz w:val="12"/>
              </w:rPr>
              <w:t>[64-32] ReLU; Adam lr=0.001; B64/E100; BatchNorm</w:t>
            </w:r>
          </w:p>
        </w:tc>
        <w:tc>
          <w:tcPr>
            <w:tcW w:w="600" w:type="dxa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tcMar>
              <w:top w:w="28" w:type="dxa"/>
              <w:left w:w="55" w:type="dxa"/>
              <w:bottom w:w="28" w:type="dxa"/>
              <w:right w:w="55" w:type="dxa"/>
            </w:tcMar>
            <w:vAlign w:val="center"/>
          </w:tcPr>
          <w:p w14:paraId="1BF4CEA7" w14:textId="77777777" w:rsidR="00732D87" w:rsidRDefault="00000000">
            <w:pPr>
              <w:spacing w:after="0" w:line="240" w:lineRule="auto"/>
            </w:pPr>
            <w:r>
              <w:rPr>
                <w:sz w:val="12"/>
              </w:rPr>
              <w:t>97</w:t>
            </w:r>
          </w:p>
        </w:tc>
        <w:tc>
          <w:tcPr>
            <w:tcW w:w="900" w:type="dxa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tcMar>
              <w:top w:w="28" w:type="dxa"/>
              <w:left w:w="55" w:type="dxa"/>
              <w:bottom w:w="28" w:type="dxa"/>
              <w:right w:w="55" w:type="dxa"/>
            </w:tcMar>
            <w:vAlign w:val="center"/>
          </w:tcPr>
          <w:p w14:paraId="19A8AD25" w14:textId="77777777" w:rsidR="00732D87" w:rsidRDefault="00000000">
            <w:pPr>
              <w:spacing w:after="0" w:line="240" w:lineRule="auto"/>
            </w:pPr>
            <w:r>
              <w:rPr>
                <w:sz w:val="12"/>
              </w:rPr>
              <w:t>0.2849</w:t>
            </w:r>
          </w:p>
        </w:tc>
        <w:tc>
          <w:tcPr>
            <w:tcW w:w="900" w:type="dxa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tcMar>
              <w:top w:w="28" w:type="dxa"/>
              <w:left w:w="55" w:type="dxa"/>
              <w:bottom w:w="28" w:type="dxa"/>
              <w:right w:w="55" w:type="dxa"/>
            </w:tcMar>
            <w:vAlign w:val="center"/>
          </w:tcPr>
          <w:p w14:paraId="77071B10" w14:textId="77777777" w:rsidR="00732D87" w:rsidRDefault="00000000">
            <w:pPr>
              <w:spacing w:after="0" w:line="240" w:lineRule="auto"/>
            </w:pPr>
            <w:r>
              <w:rPr>
                <w:sz w:val="12"/>
              </w:rPr>
              <w:t>0.3605</w:t>
            </w:r>
          </w:p>
        </w:tc>
        <w:tc>
          <w:tcPr>
            <w:tcW w:w="980" w:type="dxa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tcMar>
              <w:top w:w="28" w:type="dxa"/>
              <w:left w:w="55" w:type="dxa"/>
              <w:bottom w:w="28" w:type="dxa"/>
              <w:right w:w="55" w:type="dxa"/>
            </w:tcMar>
            <w:vAlign w:val="center"/>
          </w:tcPr>
          <w:p w14:paraId="66A61E9C" w14:textId="77777777" w:rsidR="00732D87" w:rsidRDefault="00000000">
            <w:pPr>
              <w:spacing w:after="0" w:line="240" w:lineRule="auto"/>
            </w:pPr>
            <w:r>
              <w:rPr>
                <w:sz w:val="12"/>
              </w:rPr>
              <w:t>0.5337</w:t>
            </w:r>
          </w:p>
        </w:tc>
      </w:tr>
    </w:tbl>
    <w:p w14:paraId="793673B4" w14:textId="77777777" w:rsidR="00732D87" w:rsidRPr="00C06FEB" w:rsidRDefault="00000000">
      <w:pPr>
        <w:spacing w:before="80" w:after="20"/>
        <w:jc w:val="center"/>
        <w:rPr>
          <w:lang w:val="es-US"/>
        </w:rPr>
      </w:pPr>
      <w:r w:rsidRPr="00C06FEB">
        <w:rPr>
          <w:b/>
          <w:color w:val="1F4D78"/>
          <w:sz w:val="14"/>
          <w:lang w:val="es-US"/>
        </w:rPr>
        <w:t xml:space="preserve">Figura 1. Curvas de perdida de </w:t>
      </w:r>
      <w:proofErr w:type="spellStart"/>
      <w:r w:rsidRPr="00C06FEB">
        <w:rPr>
          <w:b/>
          <w:color w:val="1F4D78"/>
          <w:sz w:val="14"/>
          <w:lang w:val="es-US"/>
        </w:rPr>
        <w:t>baseline</w:t>
      </w:r>
      <w:proofErr w:type="spellEnd"/>
      <w:r w:rsidRPr="00C06FEB">
        <w:rPr>
          <w:b/>
          <w:color w:val="1F4D78"/>
          <w:sz w:val="14"/>
          <w:lang w:val="es-US"/>
        </w:rPr>
        <w:t xml:space="preserve">, mejor, peor y mayor brecha de </w:t>
      </w:r>
      <w:proofErr w:type="spellStart"/>
      <w:r w:rsidRPr="00C06FEB">
        <w:rPr>
          <w:b/>
          <w:color w:val="1F4D78"/>
          <w:sz w:val="14"/>
          <w:lang w:val="es-US"/>
        </w:rPr>
        <w:t>generalizacion</w:t>
      </w:r>
      <w:proofErr w:type="spellEnd"/>
    </w:p>
    <w:p w14:paraId="3901B80D" w14:textId="77777777" w:rsidR="00732D87" w:rsidRDefault="00000000">
      <w:pPr>
        <w:spacing w:after="40"/>
        <w:jc w:val="center"/>
      </w:pPr>
      <w:r>
        <w:rPr>
          <w:noProof/>
        </w:rPr>
        <w:drawing>
          <wp:inline distT="0" distB="0" distL="0" distR="0" wp14:anchorId="71A57633" wp14:editId="73B4881F">
            <wp:extent cx="3520440" cy="223176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urvas_seleccionada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520440" cy="2231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FEA7B6" w14:textId="77777777" w:rsidR="00732D87" w:rsidRPr="00C06FEB" w:rsidRDefault="00000000">
      <w:pPr>
        <w:spacing w:after="0"/>
        <w:rPr>
          <w:lang w:val="es-US"/>
        </w:rPr>
      </w:pPr>
      <w:r w:rsidRPr="00C06FEB">
        <w:rPr>
          <w:lang w:val="es-US"/>
        </w:rPr>
        <w:t xml:space="preserve">Resultado clave: E8 ([64,32], </w:t>
      </w:r>
      <w:proofErr w:type="spellStart"/>
      <w:r w:rsidRPr="00C06FEB">
        <w:rPr>
          <w:lang w:val="es-US"/>
        </w:rPr>
        <w:t>ReLU</w:t>
      </w:r>
      <w:proofErr w:type="spellEnd"/>
      <w:r w:rsidRPr="00C06FEB">
        <w:rPr>
          <w:lang w:val="es-US"/>
        </w:rPr>
        <w:t xml:space="preserve">, Adam, </w:t>
      </w:r>
      <w:proofErr w:type="spellStart"/>
      <w:r w:rsidRPr="00C06FEB">
        <w:rPr>
          <w:lang w:val="es-US"/>
        </w:rPr>
        <w:t>lr</w:t>
      </w:r>
      <w:proofErr w:type="spellEnd"/>
      <w:r w:rsidRPr="00C06FEB">
        <w:rPr>
          <w:lang w:val="es-US"/>
        </w:rPr>
        <w:t xml:space="preserve">=0.01, </w:t>
      </w:r>
      <w:proofErr w:type="spellStart"/>
      <w:r w:rsidRPr="00C06FEB">
        <w:rPr>
          <w:lang w:val="es-US"/>
        </w:rPr>
        <w:t>batch</w:t>
      </w:r>
      <w:proofErr w:type="spellEnd"/>
      <w:r w:rsidRPr="00C06FEB">
        <w:rPr>
          <w:lang w:val="es-US"/>
        </w:rPr>
        <w:t xml:space="preserve"> 64) alcanzo RMSE de </w:t>
      </w:r>
      <w:proofErr w:type="spellStart"/>
      <w:r w:rsidRPr="00C06FEB">
        <w:rPr>
          <w:lang w:val="es-US"/>
        </w:rPr>
        <w:t>validacion</w:t>
      </w:r>
      <w:proofErr w:type="spellEnd"/>
      <w:r w:rsidRPr="00C06FEB">
        <w:rPr>
          <w:lang w:val="es-US"/>
        </w:rPr>
        <w:t xml:space="preserve"> 0.5282 en el </w:t>
      </w:r>
      <w:proofErr w:type="spellStart"/>
      <w:r w:rsidRPr="00C06FEB">
        <w:rPr>
          <w:lang w:val="es-US"/>
        </w:rPr>
        <w:t>epoch</w:t>
      </w:r>
      <w:proofErr w:type="spellEnd"/>
      <w:r w:rsidRPr="00C06FEB">
        <w:rPr>
          <w:lang w:val="es-US"/>
        </w:rPr>
        <w:t xml:space="preserve"> 61. El </w:t>
      </w:r>
      <w:proofErr w:type="spellStart"/>
      <w:r w:rsidRPr="00C06FEB">
        <w:rPr>
          <w:lang w:val="es-US"/>
        </w:rPr>
        <w:t>learning</w:t>
      </w:r>
      <w:proofErr w:type="spellEnd"/>
      <w:r w:rsidRPr="00C06FEB">
        <w:rPr>
          <w:lang w:val="es-US"/>
        </w:rPr>
        <w:t xml:space="preserve"> </w:t>
      </w:r>
      <w:proofErr w:type="spellStart"/>
      <w:r w:rsidRPr="00C06FEB">
        <w:rPr>
          <w:lang w:val="es-US"/>
        </w:rPr>
        <w:t>rate</w:t>
      </w:r>
      <w:proofErr w:type="spellEnd"/>
      <w:r w:rsidRPr="00C06FEB">
        <w:rPr>
          <w:lang w:val="es-US"/>
        </w:rPr>
        <w:t xml:space="preserve"> alto mejoro 0.0075 RMSE frente al </w:t>
      </w:r>
      <w:proofErr w:type="spellStart"/>
      <w:r w:rsidRPr="00C06FEB">
        <w:rPr>
          <w:lang w:val="es-US"/>
        </w:rPr>
        <w:t>baseline</w:t>
      </w:r>
      <w:proofErr w:type="spellEnd"/>
      <w:r w:rsidRPr="00C06FEB">
        <w:rPr>
          <w:lang w:val="es-US"/>
        </w:rPr>
        <w:t xml:space="preserve">; </w:t>
      </w:r>
      <w:proofErr w:type="spellStart"/>
      <w:r w:rsidRPr="00C06FEB">
        <w:rPr>
          <w:lang w:val="es-US"/>
        </w:rPr>
        <w:t>lr</w:t>
      </w:r>
      <w:proofErr w:type="spellEnd"/>
      <w:r w:rsidRPr="00C06FEB">
        <w:rPr>
          <w:lang w:val="es-US"/>
        </w:rPr>
        <w:t xml:space="preserve">=0.0001 fue el cambio </w:t>
      </w:r>
      <w:proofErr w:type="spellStart"/>
      <w:r w:rsidRPr="00C06FEB">
        <w:rPr>
          <w:lang w:val="es-US"/>
        </w:rPr>
        <w:t>mas</w:t>
      </w:r>
      <w:proofErr w:type="spellEnd"/>
      <w:r w:rsidRPr="00C06FEB">
        <w:rPr>
          <w:lang w:val="es-US"/>
        </w:rPr>
        <w:t xml:space="preserve"> negativo (RMSE 0.5819).</w:t>
      </w:r>
    </w:p>
    <w:p w14:paraId="7174B48D" w14:textId="77777777" w:rsidR="00732D87" w:rsidRPr="00C06FEB" w:rsidRDefault="00000000">
      <w:pPr>
        <w:rPr>
          <w:lang w:val="es-US"/>
        </w:rPr>
      </w:pPr>
      <w:r w:rsidRPr="00C06FEB">
        <w:rPr>
          <w:lang w:val="es-US"/>
        </w:rPr>
        <w:br w:type="page"/>
      </w:r>
    </w:p>
    <w:p w14:paraId="253F7159" w14:textId="77777777" w:rsidR="00732D87" w:rsidRPr="00C06FEB" w:rsidRDefault="00000000">
      <w:pPr>
        <w:pStyle w:val="Heading1"/>
        <w:rPr>
          <w:lang w:val="es-US"/>
        </w:rPr>
      </w:pPr>
      <w:r w:rsidRPr="00C06FEB">
        <w:rPr>
          <w:lang w:val="es-US"/>
        </w:rPr>
        <w:lastRenderedPageBreak/>
        <w:t xml:space="preserve">5. </w:t>
      </w:r>
      <w:proofErr w:type="spellStart"/>
      <w:r w:rsidRPr="00C06FEB">
        <w:rPr>
          <w:lang w:val="es-US"/>
        </w:rPr>
        <w:t>Discusion</w:t>
      </w:r>
      <w:proofErr w:type="spellEnd"/>
      <w:r w:rsidRPr="00C06FEB">
        <w:rPr>
          <w:lang w:val="es-US"/>
        </w:rPr>
        <w:t xml:space="preserve"> y </w:t>
      </w:r>
      <w:proofErr w:type="spellStart"/>
      <w:r w:rsidRPr="00C06FEB">
        <w:rPr>
          <w:lang w:val="es-US"/>
        </w:rPr>
        <w:t>analisis</w:t>
      </w:r>
      <w:proofErr w:type="spellEnd"/>
    </w:p>
    <w:p w14:paraId="0DEC1B02" w14:textId="77777777" w:rsidR="00732D87" w:rsidRPr="00C06FEB" w:rsidRDefault="00000000">
      <w:pPr>
        <w:keepLines/>
        <w:spacing w:before="30" w:after="64"/>
        <w:rPr>
          <w:lang w:val="es-US"/>
        </w:rPr>
      </w:pPr>
      <w:r w:rsidRPr="00C06FEB">
        <w:rPr>
          <w:b/>
          <w:color w:val="1F4D78"/>
          <w:lang w:val="es-US"/>
        </w:rPr>
        <w:t xml:space="preserve">Impacto de </w:t>
      </w:r>
      <w:proofErr w:type="spellStart"/>
      <w:r w:rsidRPr="00C06FEB">
        <w:rPr>
          <w:b/>
          <w:color w:val="1F4D78"/>
          <w:lang w:val="es-US"/>
        </w:rPr>
        <w:t>hiperparametros</w:t>
      </w:r>
      <w:proofErr w:type="spellEnd"/>
      <w:r w:rsidRPr="00C06FEB">
        <w:rPr>
          <w:b/>
          <w:color w:val="1F4D78"/>
          <w:lang w:val="es-US"/>
        </w:rPr>
        <w:t xml:space="preserve">. </w:t>
      </w:r>
      <w:r w:rsidRPr="00C06FEB">
        <w:rPr>
          <w:lang w:val="es-US"/>
        </w:rPr>
        <w:t xml:space="preserve">El mayor impacto positivo fue elevar </w:t>
      </w:r>
      <w:proofErr w:type="spellStart"/>
      <w:r w:rsidRPr="00C06FEB">
        <w:rPr>
          <w:lang w:val="es-US"/>
        </w:rPr>
        <w:t>lr</w:t>
      </w:r>
      <w:proofErr w:type="spellEnd"/>
      <w:r w:rsidRPr="00C06FEB">
        <w:rPr>
          <w:lang w:val="es-US"/>
        </w:rPr>
        <w:t xml:space="preserve"> de 0.001 a 0.01: RMSE bajo de 0.5357 a 0.5282. El mayor impacto negativo fue reducirlo a 0.0001 (0.5819), porque 100 </w:t>
      </w:r>
      <w:proofErr w:type="spellStart"/>
      <w:r w:rsidRPr="00C06FEB">
        <w:rPr>
          <w:lang w:val="es-US"/>
        </w:rPr>
        <w:t>epochs</w:t>
      </w:r>
      <w:proofErr w:type="spellEnd"/>
      <w:r w:rsidRPr="00C06FEB">
        <w:rPr>
          <w:lang w:val="es-US"/>
        </w:rPr>
        <w:t xml:space="preserve"> no bastaron para avanzar con pasos tan </w:t>
      </w:r>
      <w:proofErr w:type="spellStart"/>
      <w:r w:rsidRPr="00C06FEB">
        <w:rPr>
          <w:lang w:val="es-US"/>
        </w:rPr>
        <w:t>pequenos</w:t>
      </w:r>
      <w:proofErr w:type="spellEnd"/>
      <w:r w:rsidRPr="00C06FEB">
        <w:rPr>
          <w:lang w:val="es-US"/>
        </w:rPr>
        <w:t>.</w:t>
      </w:r>
    </w:p>
    <w:p w14:paraId="35D4CDA1" w14:textId="77777777" w:rsidR="00732D87" w:rsidRPr="00C06FEB" w:rsidRDefault="00000000">
      <w:pPr>
        <w:keepLines/>
        <w:spacing w:before="30" w:after="64"/>
        <w:rPr>
          <w:lang w:val="es-US"/>
        </w:rPr>
      </w:pPr>
      <w:proofErr w:type="spellStart"/>
      <w:r w:rsidRPr="00C06FEB">
        <w:rPr>
          <w:b/>
          <w:color w:val="1F4D78"/>
          <w:lang w:val="es-US"/>
        </w:rPr>
        <w:t>Overfitting</w:t>
      </w:r>
      <w:proofErr w:type="spellEnd"/>
      <w:r w:rsidRPr="00C06FEB">
        <w:rPr>
          <w:b/>
          <w:color w:val="1F4D78"/>
          <w:lang w:val="es-US"/>
        </w:rPr>
        <w:t xml:space="preserve"> y </w:t>
      </w:r>
      <w:proofErr w:type="spellStart"/>
      <w:r w:rsidRPr="00C06FEB">
        <w:rPr>
          <w:b/>
          <w:color w:val="1F4D78"/>
          <w:lang w:val="es-US"/>
        </w:rPr>
        <w:t>underfitting</w:t>
      </w:r>
      <w:proofErr w:type="spellEnd"/>
      <w:r w:rsidRPr="00C06FEB">
        <w:rPr>
          <w:b/>
          <w:color w:val="1F4D78"/>
          <w:lang w:val="es-US"/>
        </w:rPr>
        <w:t xml:space="preserve">. </w:t>
      </w:r>
      <w:r w:rsidRPr="00C06FEB">
        <w:rPr>
          <w:lang w:val="es-US"/>
        </w:rPr>
        <w:t xml:space="preserve">Las curvas identifican sobreajuste cuando </w:t>
      </w:r>
      <w:proofErr w:type="spellStart"/>
      <w:r w:rsidRPr="00C06FEB">
        <w:rPr>
          <w:lang w:val="es-US"/>
        </w:rPr>
        <w:t>train</w:t>
      </w:r>
      <w:proofErr w:type="spellEnd"/>
      <w:r w:rsidRPr="00C06FEB">
        <w:rPr>
          <w:lang w:val="es-US"/>
        </w:rPr>
        <w:t xml:space="preserve"> continua bajando y </w:t>
      </w:r>
      <w:proofErr w:type="spellStart"/>
      <w:r w:rsidRPr="00C06FEB">
        <w:rPr>
          <w:lang w:val="es-US"/>
        </w:rPr>
        <w:t>validacion</w:t>
      </w:r>
      <w:proofErr w:type="spellEnd"/>
      <w:r w:rsidRPr="00C06FEB">
        <w:rPr>
          <w:lang w:val="es-US"/>
        </w:rPr>
        <w:t xml:space="preserve"> deja de mejorar. Conservar el </w:t>
      </w:r>
      <w:proofErr w:type="spellStart"/>
      <w:r w:rsidRPr="00C06FEB">
        <w:rPr>
          <w:lang w:val="es-US"/>
        </w:rPr>
        <w:t>checkpoint</w:t>
      </w:r>
      <w:proofErr w:type="spellEnd"/>
      <w:r w:rsidRPr="00C06FEB">
        <w:rPr>
          <w:lang w:val="es-US"/>
        </w:rPr>
        <w:t xml:space="preserve"> de menor RMSE evita usar un estado posterior peor. E9 mostro </w:t>
      </w:r>
      <w:proofErr w:type="spellStart"/>
      <w:r w:rsidRPr="00C06FEB">
        <w:rPr>
          <w:lang w:val="es-US"/>
        </w:rPr>
        <w:t>underfitting</w:t>
      </w:r>
      <w:proofErr w:type="spellEnd"/>
      <w:r w:rsidRPr="00C06FEB">
        <w:rPr>
          <w:lang w:val="es-US"/>
        </w:rPr>
        <w:t xml:space="preserve"> relativo por convergencia insuficiente, no por falta de neuronas.</w:t>
      </w:r>
    </w:p>
    <w:p w14:paraId="3FE17247" w14:textId="77777777" w:rsidR="00732D87" w:rsidRPr="00C06FEB" w:rsidRDefault="00000000">
      <w:pPr>
        <w:keepLines/>
        <w:spacing w:before="30" w:after="64"/>
        <w:rPr>
          <w:lang w:val="es-US"/>
        </w:rPr>
      </w:pPr>
      <w:proofErr w:type="spellStart"/>
      <w:r w:rsidRPr="00C06FEB">
        <w:rPr>
          <w:b/>
          <w:color w:val="1F4D78"/>
          <w:lang w:val="es-US"/>
        </w:rPr>
        <w:t>Regularizacion</w:t>
      </w:r>
      <w:proofErr w:type="spellEnd"/>
      <w:r w:rsidRPr="00C06FEB">
        <w:rPr>
          <w:b/>
          <w:color w:val="1F4D78"/>
          <w:lang w:val="es-US"/>
        </w:rPr>
        <w:t xml:space="preserve">. </w:t>
      </w:r>
      <w:r w:rsidRPr="00C06FEB">
        <w:rPr>
          <w:lang w:val="es-US"/>
        </w:rPr>
        <w:t xml:space="preserve">Entre L1, L2 y </w:t>
      </w:r>
      <w:proofErr w:type="spellStart"/>
      <w:r w:rsidRPr="00C06FEB">
        <w:rPr>
          <w:lang w:val="es-US"/>
        </w:rPr>
        <w:t>Dropout</w:t>
      </w:r>
      <w:proofErr w:type="spellEnd"/>
      <w:r w:rsidRPr="00C06FEB">
        <w:rPr>
          <w:lang w:val="es-US"/>
        </w:rPr>
        <w:t xml:space="preserve">, L2 fue la mejor (RMSE 0.5343), aunque la mejora frente al </w:t>
      </w:r>
      <w:proofErr w:type="spellStart"/>
      <w:r w:rsidRPr="00C06FEB">
        <w:rPr>
          <w:lang w:val="es-US"/>
        </w:rPr>
        <w:t>baseline</w:t>
      </w:r>
      <w:proofErr w:type="spellEnd"/>
      <w:r w:rsidRPr="00C06FEB">
        <w:rPr>
          <w:lang w:val="es-US"/>
        </w:rPr>
        <w:t xml:space="preserve"> fue </w:t>
      </w:r>
      <w:proofErr w:type="spellStart"/>
      <w:r w:rsidRPr="00C06FEB">
        <w:rPr>
          <w:lang w:val="es-US"/>
        </w:rPr>
        <w:t>pequena</w:t>
      </w:r>
      <w:proofErr w:type="spellEnd"/>
      <w:r w:rsidRPr="00C06FEB">
        <w:rPr>
          <w:lang w:val="es-US"/>
        </w:rPr>
        <w:t xml:space="preserve">. </w:t>
      </w:r>
      <w:proofErr w:type="spellStart"/>
      <w:r w:rsidRPr="00C06FEB">
        <w:rPr>
          <w:lang w:val="es-US"/>
        </w:rPr>
        <w:t>Dropout</w:t>
      </w:r>
      <w:proofErr w:type="spellEnd"/>
      <w:r w:rsidRPr="00C06FEB">
        <w:rPr>
          <w:lang w:val="es-US"/>
        </w:rPr>
        <w:t xml:space="preserve"> empeoro a 0.5450 porque redujo capacidad </w:t>
      </w:r>
      <w:proofErr w:type="spellStart"/>
      <w:r w:rsidRPr="00C06FEB">
        <w:rPr>
          <w:lang w:val="es-US"/>
        </w:rPr>
        <w:t>util</w:t>
      </w:r>
      <w:proofErr w:type="spellEnd"/>
      <w:r w:rsidRPr="00C06FEB">
        <w:rPr>
          <w:lang w:val="es-US"/>
        </w:rPr>
        <w:t xml:space="preserve"> en una red compacta sin sobreajuste severo.</w:t>
      </w:r>
    </w:p>
    <w:p w14:paraId="46E9F0FF" w14:textId="77777777" w:rsidR="00732D87" w:rsidRPr="00C06FEB" w:rsidRDefault="00000000">
      <w:pPr>
        <w:keepLines/>
        <w:spacing w:before="30" w:after="64"/>
        <w:rPr>
          <w:lang w:val="es-US"/>
        </w:rPr>
      </w:pPr>
      <w:r w:rsidRPr="00C06FEB">
        <w:rPr>
          <w:b/>
          <w:color w:val="1F4D78"/>
          <w:lang w:val="es-US"/>
        </w:rPr>
        <w:t xml:space="preserve">Batch </w:t>
      </w:r>
      <w:proofErr w:type="spellStart"/>
      <w:r w:rsidRPr="00C06FEB">
        <w:rPr>
          <w:b/>
          <w:color w:val="1F4D78"/>
          <w:lang w:val="es-US"/>
        </w:rPr>
        <w:t>size</w:t>
      </w:r>
      <w:proofErr w:type="spellEnd"/>
      <w:r w:rsidRPr="00C06FEB">
        <w:rPr>
          <w:b/>
          <w:color w:val="1F4D78"/>
          <w:lang w:val="es-US"/>
        </w:rPr>
        <w:t xml:space="preserve"> y </w:t>
      </w:r>
      <w:proofErr w:type="spellStart"/>
      <w:r w:rsidRPr="00C06FEB">
        <w:rPr>
          <w:b/>
          <w:color w:val="1F4D78"/>
          <w:lang w:val="es-US"/>
        </w:rPr>
        <w:t>epochs</w:t>
      </w:r>
      <w:proofErr w:type="spellEnd"/>
      <w:r w:rsidRPr="00C06FEB">
        <w:rPr>
          <w:b/>
          <w:color w:val="1F4D78"/>
          <w:lang w:val="es-US"/>
        </w:rPr>
        <w:t xml:space="preserve">. </w:t>
      </w:r>
      <w:r w:rsidRPr="00C06FEB">
        <w:rPr>
          <w:lang w:val="es-US"/>
        </w:rPr>
        <w:t xml:space="preserve">Batch 256 fue </w:t>
      </w:r>
      <w:proofErr w:type="spellStart"/>
      <w:r w:rsidRPr="00C06FEB">
        <w:rPr>
          <w:lang w:val="es-US"/>
        </w:rPr>
        <w:t>mas</w:t>
      </w:r>
      <w:proofErr w:type="spellEnd"/>
      <w:r w:rsidRPr="00C06FEB">
        <w:rPr>
          <w:lang w:val="es-US"/>
        </w:rPr>
        <w:t xml:space="preserve"> </w:t>
      </w:r>
      <w:proofErr w:type="spellStart"/>
      <w:r w:rsidRPr="00C06FEB">
        <w:rPr>
          <w:lang w:val="es-US"/>
        </w:rPr>
        <w:t>rapido</w:t>
      </w:r>
      <w:proofErr w:type="spellEnd"/>
      <w:r w:rsidRPr="00C06FEB">
        <w:rPr>
          <w:lang w:val="es-US"/>
        </w:rPr>
        <w:t xml:space="preserve"> (15.4 s) pero menos preciso (0.5454); </w:t>
      </w:r>
      <w:proofErr w:type="spellStart"/>
      <w:r w:rsidRPr="00C06FEB">
        <w:rPr>
          <w:lang w:val="es-US"/>
        </w:rPr>
        <w:t>batch</w:t>
      </w:r>
      <w:proofErr w:type="spellEnd"/>
      <w:r w:rsidRPr="00C06FEB">
        <w:rPr>
          <w:lang w:val="es-US"/>
        </w:rPr>
        <w:t xml:space="preserve"> 32 tomo 39.0 s y obtuvo 0.5304. Pasar de 50 a 150 </w:t>
      </w:r>
      <w:proofErr w:type="spellStart"/>
      <w:r w:rsidRPr="00C06FEB">
        <w:rPr>
          <w:lang w:val="es-US"/>
        </w:rPr>
        <w:t>epochs</w:t>
      </w:r>
      <w:proofErr w:type="spellEnd"/>
      <w:r w:rsidRPr="00C06FEB">
        <w:rPr>
          <w:lang w:val="es-US"/>
        </w:rPr>
        <w:t xml:space="preserve"> mejoro 0.0141 RMSE, pero el mejor </w:t>
      </w:r>
      <w:proofErr w:type="spellStart"/>
      <w:r w:rsidRPr="00C06FEB">
        <w:rPr>
          <w:lang w:val="es-US"/>
        </w:rPr>
        <w:t>checkpoint</w:t>
      </w:r>
      <w:proofErr w:type="spellEnd"/>
      <w:r w:rsidRPr="00C06FEB">
        <w:rPr>
          <w:lang w:val="es-US"/>
        </w:rPr>
        <w:t xml:space="preserve"> de la corrida larga </w:t>
      </w:r>
      <w:proofErr w:type="spellStart"/>
      <w:r w:rsidRPr="00C06FEB">
        <w:rPr>
          <w:lang w:val="es-US"/>
        </w:rPr>
        <w:t>aparecio</w:t>
      </w:r>
      <w:proofErr w:type="spellEnd"/>
      <w:r w:rsidRPr="00C06FEB">
        <w:rPr>
          <w:lang w:val="es-US"/>
        </w:rPr>
        <w:t xml:space="preserve"> en </w:t>
      </w:r>
      <w:proofErr w:type="spellStart"/>
      <w:r w:rsidRPr="00C06FEB">
        <w:rPr>
          <w:lang w:val="es-US"/>
        </w:rPr>
        <w:t>epoch</w:t>
      </w:r>
      <w:proofErr w:type="spellEnd"/>
      <w:r w:rsidRPr="00C06FEB">
        <w:rPr>
          <w:lang w:val="es-US"/>
        </w:rPr>
        <w:t xml:space="preserve"> 109, no al final.</w:t>
      </w:r>
    </w:p>
    <w:p w14:paraId="17CF535C" w14:textId="77777777" w:rsidR="00732D87" w:rsidRPr="00C06FEB" w:rsidRDefault="00000000">
      <w:pPr>
        <w:keepLines/>
        <w:spacing w:before="30" w:after="64"/>
        <w:rPr>
          <w:lang w:val="es-US"/>
        </w:rPr>
      </w:pPr>
      <w:r w:rsidRPr="00C06FEB">
        <w:rPr>
          <w:b/>
          <w:color w:val="1F4D78"/>
          <w:lang w:val="es-US"/>
        </w:rPr>
        <w:t xml:space="preserve">MSE, MAE y RMSE. </w:t>
      </w:r>
      <w:r w:rsidRPr="00C06FEB">
        <w:rPr>
          <w:lang w:val="es-US"/>
        </w:rPr>
        <w:t xml:space="preserve">MSE enfatiza errores grandes y queda en unidades cuadradas; MAE representa el error absoluto promedio y resiste mejor </w:t>
      </w:r>
      <w:proofErr w:type="spellStart"/>
      <w:r w:rsidRPr="00C06FEB">
        <w:rPr>
          <w:lang w:val="es-US"/>
        </w:rPr>
        <w:t>outliers</w:t>
      </w:r>
      <w:proofErr w:type="spellEnd"/>
      <w:r w:rsidRPr="00C06FEB">
        <w:rPr>
          <w:lang w:val="es-US"/>
        </w:rPr>
        <w:t xml:space="preserve">; RMSE mantiene la </w:t>
      </w:r>
      <w:proofErr w:type="spellStart"/>
      <w:r w:rsidRPr="00C06FEB">
        <w:rPr>
          <w:lang w:val="es-US"/>
        </w:rPr>
        <w:t>penalizacion</w:t>
      </w:r>
      <w:proofErr w:type="spellEnd"/>
      <w:r w:rsidRPr="00C06FEB">
        <w:rPr>
          <w:lang w:val="es-US"/>
        </w:rPr>
        <w:t xml:space="preserve"> </w:t>
      </w:r>
      <w:proofErr w:type="spellStart"/>
      <w:r w:rsidRPr="00C06FEB">
        <w:rPr>
          <w:lang w:val="es-US"/>
        </w:rPr>
        <w:t>cuadratica</w:t>
      </w:r>
      <w:proofErr w:type="spellEnd"/>
      <w:r w:rsidRPr="00C06FEB">
        <w:rPr>
          <w:lang w:val="es-US"/>
        </w:rPr>
        <w:t xml:space="preserve"> en las unidades originales. En test: MSE 0.2516, MAE 0.3481 y RMSE 0.5016.</w:t>
      </w:r>
    </w:p>
    <w:p w14:paraId="07BDB968" w14:textId="77777777" w:rsidR="00732D87" w:rsidRPr="00C06FEB" w:rsidRDefault="00000000">
      <w:pPr>
        <w:keepLines/>
        <w:spacing w:before="30" w:after="64"/>
        <w:rPr>
          <w:lang w:val="es-US"/>
        </w:rPr>
      </w:pPr>
      <w:proofErr w:type="spellStart"/>
      <w:r w:rsidRPr="00C06FEB">
        <w:rPr>
          <w:b/>
          <w:color w:val="1F4D78"/>
          <w:lang w:val="es-US"/>
        </w:rPr>
        <w:t>Eleccion</w:t>
      </w:r>
      <w:proofErr w:type="spellEnd"/>
      <w:r w:rsidRPr="00C06FEB">
        <w:rPr>
          <w:b/>
          <w:color w:val="1F4D78"/>
          <w:lang w:val="es-US"/>
        </w:rPr>
        <w:t xml:space="preserve"> para </w:t>
      </w:r>
      <w:proofErr w:type="spellStart"/>
      <w:r w:rsidRPr="00C06FEB">
        <w:rPr>
          <w:b/>
          <w:color w:val="1F4D78"/>
          <w:lang w:val="es-US"/>
        </w:rPr>
        <w:t>produccion</w:t>
      </w:r>
      <w:proofErr w:type="spellEnd"/>
      <w:r w:rsidRPr="00C06FEB">
        <w:rPr>
          <w:b/>
          <w:color w:val="1F4D78"/>
          <w:lang w:val="es-US"/>
        </w:rPr>
        <w:t xml:space="preserve">. </w:t>
      </w:r>
      <w:r w:rsidRPr="00C06FEB">
        <w:rPr>
          <w:lang w:val="es-US"/>
        </w:rPr>
        <w:t xml:space="preserve">Se </w:t>
      </w:r>
      <w:proofErr w:type="spellStart"/>
      <w:r w:rsidRPr="00C06FEB">
        <w:rPr>
          <w:lang w:val="es-US"/>
        </w:rPr>
        <w:t>elegiria</w:t>
      </w:r>
      <w:proofErr w:type="spellEnd"/>
      <w:r w:rsidRPr="00C06FEB">
        <w:rPr>
          <w:lang w:val="es-US"/>
        </w:rPr>
        <w:t xml:space="preserve"> E8 como punto de partida y una </w:t>
      </w:r>
      <w:proofErr w:type="spellStart"/>
      <w:r w:rsidRPr="00C06FEB">
        <w:rPr>
          <w:lang w:val="es-US"/>
        </w:rPr>
        <w:t>busqueda</w:t>
      </w:r>
      <w:proofErr w:type="spellEnd"/>
      <w:r w:rsidRPr="00C06FEB">
        <w:rPr>
          <w:lang w:val="es-US"/>
        </w:rPr>
        <w:t xml:space="preserve"> bayesiana con </w:t>
      </w:r>
      <w:proofErr w:type="spellStart"/>
      <w:r w:rsidRPr="00C06FEB">
        <w:rPr>
          <w:lang w:val="es-US"/>
        </w:rPr>
        <w:t>validacion</w:t>
      </w:r>
      <w:proofErr w:type="spellEnd"/>
      <w:r w:rsidRPr="00C06FEB">
        <w:rPr>
          <w:lang w:val="es-US"/>
        </w:rPr>
        <w:t xml:space="preserve"> cruzada sobre </w:t>
      </w:r>
      <w:proofErr w:type="spellStart"/>
      <w:r w:rsidRPr="00C06FEB">
        <w:rPr>
          <w:lang w:val="es-US"/>
        </w:rPr>
        <w:t>lr</w:t>
      </w:r>
      <w:proofErr w:type="spellEnd"/>
      <w:r w:rsidRPr="00C06FEB">
        <w:rPr>
          <w:lang w:val="es-US"/>
        </w:rPr>
        <w:t xml:space="preserve">, arquitectura, </w:t>
      </w:r>
      <w:proofErr w:type="spellStart"/>
      <w:r w:rsidRPr="00C06FEB">
        <w:rPr>
          <w:lang w:val="es-US"/>
        </w:rPr>
        <w:t>weight</w:t>
      </w:r>
      <w:proofErr w:type="spellEnd"/>
      <w:r w:rsidRPr="00C06FEB">
        <w:rPr>
          <w:lang w:val="es-US"/>
        </w:rPr>
        <w:t xml:space="preserve"> </w:t>
      </w:r>
      <w:proofErr w:type="spellStart"/>
      <w:r w:rsidRPr="00C06FEB">
        <w:rPr>
          <w:lang w:val="es-US"/>
        </w:rPr>
        <w:t>decay</w:t>
      </w:r>
      <w:proofErr w:type="spellEnd"/>
      <w:r w:rsidRPr="00C06FEB">
        <w:rPr>
          <w:lang w:val="es-US"/>
        </w:rPr>
        <w:t xml:space="preserve"> y </w:t>
      </w:r>
      <w:proofErr w:type="spellStart"/>
      <w:r w:rsidRPr="00C06FEB">
        <w:rPr>
          <w:lang w:val="es-US"/>
        </w:rPr>
        <w:t>batch</w:t>
      </w:r>
      <w:proofErr w:type="spellEnd"/>
      <w:r w:rsidRPr="00C06FEB">
        <w:rPr>
          <w:lang w:val="es-US"/>
        </w:rPr>
        <w:t xml:space="preserve"> </w:t>
      </w:r>
      <w:proofErr w:type="spellStart"/>
      <w:r w:rsidRPr="00C06FEB">
        <w:rPr>
          <w:lang w:val="es-US"/>
        </w:rPr>
        <w:t>size</w:t>
      </w:r>
      <w:proofErr w:type="spellEnd"/>
      <w:r w:rsidRPr="00C06FEB">
        <w:rPr>
          <w:lang w:val="es-US"/>
        </w:rPr>
        <w:t xml:space="preserve">. </w:t>
      </w:r>
      <w:proofErr w:type="spellStart"/>
      <w:r w:rsidRPr="00C06FEB">
        <w:rPr>
          <w:lang w:val="es-US"/>
        </w:rPr>
        <w:t>Tambien</w:t>
      </w:r>
      <w:proofErr w:type="spellEnd"/>
      <w:r w:rsidRPr="00C06FEB">
        <w:rPr>
          <w:lang w:val="es-US"/>
        </w:rPr>
        <w:t xml:space="preserve"> se </w:t>
      </w:r>
      <w:proofErr w:type="spellStart"/>
      <w:r w:rsidRPr="00C06FEB">
        <w:rPr>
          <w:lang w:val="es-US"/>
        </w:rPr>
        <w:t>evaluarian</w:t>
      </w:r>
      <w:proofErr w:type="spellEnd"/>
      <w:r w:rsidRPr="00C06FEB">
        <w:rPr>
          <w:lang w:val="es-US"/>
        </w:rPr>
        <w:t xml:space="preserve"> </w:t>
      </w:r>
      <w:proofErr w:type="spellStart"/>
      <w:r w:rsidRPr="00C06FEB">
        <w:rPr>
          <w:lang w:val="es-US"/>
        </w:rPr>
        <w:t>splits</w:t>
      </w:r>
      <w:proofErr w:type="spellEnd"/>
      <w:r w:rsidRPr="00C06FEB">
        <w:rPr>
          <w:lang w:val="es-US"/>
        </w:rPr>
        <w:t xml:space="preserve"> </w:t>
      </w:r>
      <w:proofErr w:type="spellStart"/>
      <w:r w:rsidRPr="00C06FEB">
        <w:rPr>
          <w:lang w:val="es-US"/>
        </w:rPr>
        <w:t>geograficos</w:t>
      </w:r>
      <w:proofErr w:type="spellEnd"/>
      <w:r w:rsidRPr="00C06FEB">
        <w:rPr>
          <w:lang w:val="es-US"/>
        </w:rPr>
        <w:t xml:space="preserve">, varias semillas, </w:t>
      </w:r>
      <w:proofErr w:type="spellStart"/>
      <w:r w:rsidRPr="00C06FEB">
        <w:rPr>
          <w:lang w:val="es-US"/>
        </w:rPr>
        <w:t>drift</w:t>
      </w:r>
      <w:proofErr w:type="spellEnd"/>
      <w:r w:rsidRPr="00C06FEB">
        <w:rPr>
          <w:lang w:val="es-US"/>
        </w:rPr>
        <w:t>, latencia y el efecto del target censurado.</w:t>
      </w:r>
    </w:p>
    <w:p w14:paraId="147E7B1D" w14:textId="77777777" w:rsidR="00732D87" w:rsidRPr="00C06FEB" w:rsidRDefault="00000000">
      <w:pPr>
        <w:pStyle w:val="Heading1"/>
        <w:rPr>
          <w:lang w:val="es-US"/>
        </w:rPr>
      </w:pPr>
      <w:r w:rsidRPr="00C06FEB">
        <w:rPr>
          <w:lang w:val="es-US"/>
        </w:rPr>
        <w:t xml:space="preserve">6. </w:t>
      </w:r>
      <w:proofErr w:type="spellStart"/>
      <w:r w:rsidRPr="00C06FEB">
        <w:rPr>
          <w:lang w:val="es-US"/>
        </w:rPr>
        <w:t>Evaluacion</w:t>
      </w:r>
      <w:proofErr w:type="spellEnd"/>
      <w:r w:rsidRPr="00C06FEB">
        <w:rPr>
          <w:lang w:val="es-US"/>
        </w:rPr>
        <w:t xml:space="preserve"> final y conclusiones</w:t>
      </w:r>
    </w:p>
    <w:p w14:paraId="5345C114" w14:textId="77777777" w:rsidR="00732D87" w:rsidRPr="00C06FEB" w:rsidRDefault="00000000">
      <w:pPr>
        <w:rPr>
          <w:lang w:val="es-US"/>
        </w:rPr>
      </w:pPr>
      <w:r w:rsidRPr="00C06FEB">
        <w:rPr>
          <w:lang w:val="es-US"/>
        </w:rPr>
        <w:t xml:space="preserve">Tras cerrar la </w:t>
      </w:r>
      <w:proofErr w:type="spellStart"/>
      <w:r w:rsidRPr="00C06FEB">
        <w:rPr>
          <w:lang w:val="es-US"/>
        </w:rPr>
        <w:t>seleccion</w:t>
      </w:r>
      <w:proofErr w:type="spellEnd"/>
      <w:r w:rsidRPr="00C06FEB">
        <w:rPr>
          <w:lang w:val="es-US"/>
        </w:rPr>
        <w:t xml:space="preserve">, E8 se reentreno con </w:t>
      </w:r>
      <w:proofErr w:type="spellStart"/>
      <w:r w:rsidRPr="00C06FEB">
        <w:rPr>
          <w:lang w:val="es-US"/>
        </w:rPr>
        <w:t>train+validacion</w:t>
      </w:r>
      <w:proofErr w:type="spellEnd"/>
      <w:r w:rsidRPr="00C06FEB">
        <w:rPr>
          <w:lang w:val="es-US"/>
        </w:rPr>
        <w:t xml:space="preserve"> durante 61 </w:t>
      </w:r>
      <w:proofErr w:type="spellStart"/>
      <w:r w:rsidRPr="00C06FEB">
        <w:rPr>
          <w:lang w:val="es-US"/>
        </w:rPr>
        <w:t>epochs</w:t>
      </w:r>
      <w:proofErr w:type="spellEnd"/>
      <w:r w:rsidRPr="00C06FEB">
        <w:rPr>
          <w:lang w:val="es-US"/>
        </w:rPr>
        <w:t xml:space="preserve"> y se </w:t>
      </w:r>
      <w:proofErr w:type="spellStart"/>
      <w:r w:rsidRPr="00C06FEB">
        <w:rPr>
          <w:lang w:val="es-US"/>
        </w:rPr>
        <w:t>evaluo</w:t>
      </w:r>
      <w:proofErr w:type="spellEnd"/>
      <w:r w:rsidRPr="00C06FEB">
        <w:rPr>
          <w:lang w:val="es-US"/>
        </w:rPr>
        <w:t xml:space="preserve"> test una sola vez. El MAE fue aproximadamente USD 34,814 y el RMSE USD 50,156. La tasa de aprendizaje tuvo el mayor efecto observado; arquitectura y </w:t>
      </w:r>
      <w:proofErr w:type="spellStart"/>
      <w:r w:rsidRPr="00C06FEB">
        <w:rPr>
          <w:lang w:val="es-US"/>
        </w:rPr>
        <w:t>regularizacion</w:t>
      </w:r>
      <w:proofErr w:type="spellEnd"/>
      <w:r w:rsidRPr="00C06FEB">
        <w:rPr>
          <w:lang w:val="es-US"/>
        </w:rPr>
        <w:t xml:space="preserve"> solo produjeron cambios modestos. El resultado debe interpretarse considerando el techo del target, el </w:t>
      </w:r>
      <w:proofErr w:type="spellStart"/>
      <w:r w:rsidRPr="00C06FEB">
        <w:rPr>
          <w:lang w:val="es-US"/>
        </w:rPr>
        <w:t>split</w:t>
      </w:r>
      <w:proofErr w:type="spellEnd"/>
      <w:r w:rsidRPr="00C06FEB">
        <w:rPr>
          <w:lang w:val="es-US"/>
        </w:rPr>
        <w:t xml:space="preserve"> aleatorio y el uso de una sola semilla.</w:t>
      </w:r>
    </w:p>
    <w:p w14:paraId="6D445609" w14:textId="2B417DBF" w:rsidR="00732D87" w:rsidRDefault="00732D87" w:rsidP="00C06FEB">
      <w:pPr>
        <w:pStyle w:val="ListBullet"/>
        <w:numPr>
          <w:ilvl w:val="0"/>
          <w:numId w:val="0"/>
        </w:numPr>
        <w:spacing w:after="20"/>
      </w:pPr>
    </w:p>
    <w:sectPr w:rsidR="00732D87" w:rsidSect="00034616">
      <w:headerReference w:type="default" r:id="rId10"/>
      <w:pgSz w:w="12240" w:h="15840"/>
      <w:pgMar w:top="1037" w:right="1440" w:bottom="979" w:left="1440" w:header="461" w:footer="461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B6AEA0" w14:textId="77777777" w:rsidR="00EA4236" w:rsidRDefault="00EA4236">
      <w:pPr>
        <w:spacing w:after="0" w:line="240" w:lineRule="auto"/>
      </w:pPr>
      <w:r>
        <w:separator/>
      </w:r>
    </w:p>
  </w:endnote>
  <w:endnote w:type="continuationSeparator" w:id="0">
    <w:p w14:paraId="10ACDE3B" w14:textId="77777777" w:rsidR="00EA4236" w:rsidRDefault="00EA423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D89FE3" w14:textId="77777777" w:rsidR="00EA4236" w:rsidRDefault="00EA4236">
      <w:pPr>
        <w:spacing w:after="0" w:line="240" w:lineRule="auto"/>
      </w:pPr>
      <w:r>
        <w:separator/>
      </w:r>
    </w:p>
  </w:footnote>
  <w:footnote w:type="continuationSeparator" w:id="0">
    <w:p w14:paraId="7BE39877" w14:textId="77777777" w:rsidR="00EA4236" w:rsidRDefault="00EA423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4D049" w14:textId="204B4B15" w:rsidR="00732D87" w:rsidRPr="00C06FEB" w:rsidRDefault="00732D87">
    <w:pPr>
      <w:pStyle w:val="Header"/>
      <w:pBdr>
        <w:bottom w:val="single" w:sz="4" w:space="2" w:color="D7DEE7"/>
      </w:pBdr>
      <w:tabs>
        <w:tab w:val="left" w:pos="9360"/>
      </w:tabs>
      <w:rPr>
        <w:lang w:val="es-U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80622785">
    <w:abstractNumId w:val="8"/>
  </w:num>
  <w:num w:numId="2" w16cid:durableId="765611749">
    <w:abstractNumId w:val="6"/>
  </w:num>
  <w:num w:numId="3" w16cid:durableId="699162517">
    <w:abstractNumId w:val="5"/>
  </w:num>
  <w:num w:numId="4" w16cid:durableId="1280524877">
    <w:abstractNumId w:val="4"/>
  </w:num>
  <w:num w:numId="5" w16cid:durableId="720985073">
    <w:abstractNumId w:val="7"/>
  </w:num>
  <w:num w:numId="6" w16cid:durableId="1909147703">
    <w:abstractNumId w:val="3"/>
  </w:num>
  <w:num w:numId="7" w16cid:durableId="2087221832">
    <w:abstractNumId w:val="2"/>
  </w:num>
  <w:num w:numId="8" w16cid:durableId="1603881826">
    <w:abstractNumId w:val="1"/>
  </w:num>
  <w:num w:numId="9" w16cid:durableId="1741973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732D87"/>
    <w:rsid w:val="00924670"/>
    <w:rsid w:val="00AA1D8D"/>
    <w:rsid w:val="00B47730"/>
    <w:rsid w:val="00C06FEB"/>
    <w:rsid w:val="00CB0664"/>
    <w:rsid w:val="00EA423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222F3C0"/>
  <w14:defaultImageDpi w14:val="300"/>
  <w15:docId w15:val="{55911303-4EB3-426A-B00D-DA2940D44F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70" w:line="247" w:lineRule="auto"/>
    </w:pPr>
    <w:rPr>
      <w:rFonts w:ascii="Calibri" w:hAnsi="Calibri"/>
      <w:color w:val="1F2937"/>
      <w:sz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40" w:after="80"/>
      <w:outlineLvl w:val="0"/>
    </w:pPr>
    <w:rPr>
      <w:rFonts w:asciiTheme="majorHAnsi" w:eastAsiaTheme="majorEastAsia" w:hAnsiTheme="majorHAnsi" w:cstheme="majorBidi"/>
      <w:b/>
      <w:bCs/>
      <w:color w:val="2E74B5"/>
      <w:sz w:val="25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00" w:after="50"/>
      <w:outlineLvl w:val="1"/>
    </w:pPr>
    <w:rPr>
      <w:rFonts w:asciiTheme="majorHAnsi" w:eastAsiaTheme="majorEastAsia" w:hAnsiTheme="majorHAnsi" w:cstheme="majorBidi"/>
      <w:b/>
      <w:bCs/>
      <w:color w:val="1F4D78"/>
      <w:sz w:val="2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80" w:after="40"/>
      <w:outlineLvl w:val="2"/>
    </w:pPr>
    <w:rPr>
      <w:rFonts w:asciiTheme="majorHAnsi" w:eastAsiaTheme="majorEastAsia" w:hAnsiTheme="majorHAnsi" w:cstheme="majorBidi"/>
      <w:b/>
      <w:bCs/>
      <w:color w:val="1F4D78"/>
      <w:sz w:val="1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iancumes/Lab1DeepLearning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3</Pages>
  <Words>966</Words>
  <Characters>5507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6461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Laboratorio 1 - Entrenamiento de Redes Neuronales</dc:title>
  <dc:subject>MLP de regresion para California Housing</dc:subject>
  <dc:creator>Ian Cumes</dc:creator>
  <cp:keywords>PyTorch, MLP, regresion, California Housing</cp:keywords>
  <dc:description>generated by python-docx</dc:description>
  <cp:lastModifiedBy>Ian Cumes</cp:lastModifiedBy>
  <cp:revision>2</cp:revision>
  <dcterms:created xsi:type="dcterms:W3CDTF">2013-12-23T23:15:00Z</dcterms:created>
  <dcterms:modified xsi:type="dcterms:W3CDTF">2026-08-03T05:20:00Z</dcterms:modified>
  <cp:category/>
</cp:coreProperties>
</file>