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before="14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120" w:before="0" w:lineRule="auto"/>
        <w:jc w:val="center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40"/>
          <w:szCs w:val="40"/>
          <w:rtl w:val="0"/>
        </w:rPr>
        <w:t xml:space="preserve">COOMEVA × ICESI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60" w:before="0" w:lineRule="auto"/>
        <w:jc w:val="center"/>
        <w:rPr/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Coordinación de Proyectos de IA  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0" w:before="4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120" w:before="0" w:lineRule="auto"/>
        <w:jc w:val="center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52"/>
          <w:szCs w:val="52"/>
          <w:rtl w:val="0"/>
        </w:rPr>
        <w:t xml:space="preserve">Acta de Reunión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60" w:before="0" w:lineRule="auto"/>
        <w:jc w:val="center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8"/>
          <w:szCs w:val="28"/>
          <w:rtl w:val="0"/>
        </w:rPr>
        <w:t xml:space="preserve">[Nombre del Proyecto]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0" w:before="6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60" w:before="0" w:lineRule="auto"/>
        <w:jc w:val="center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Mentor: [Mentor]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60" w:before="0" w:lineRule="auto"/>
        <w:jc w:val="center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Equipo: [Equipo ICESI]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0" w:before="200" w:lineRule="auto"/>
        <w:jc w:val="center"/>
        <w:rPr/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Mayo 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1"/>
        <w:spacing w:after="120" w:before="240" w:lineRule="auto"/>
        <w:rPr>
          <w:color w:val="00000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32"/>
          <w:szCs w:val="32"/>
          <w:rtl w:val="0"/>
        </w:rPr>
        <w:t xml:space="preserve">1. Datos de la Reunión</w:t>
      </w: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800"/>
        <w:gridCol w:w="6560"/>
        <w:tblGridChange w:id="0">
          <w:tblGrid>
            <w:gridCol w:w="2800"/>
            <w:gridCol w:w="6560"/>
          </w:tblGrid>
        </w:tblGridChange>
      </w:tblGrid>
      <w:tr>
        <w:trPr>
          <w:cantSplit w:val="0"/>
          <w:tblHeader w:val="0"/>
        </w:trPr>
        <w:tc>
          <w:tcPr>
            <w:shd w:fill="ebebeb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Proyecto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afafa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[Nombre del proyecto]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5f5f5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Número de reunión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R[N] — ej. R1, R2, R3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bebeb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Fecha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afafa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[DD/MM/AAAA]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5f5f5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Hora de inicio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[HH:MM]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bebeb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Hora de cierre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afafa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[HH:MM]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5f5f5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Modalidad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Virtual (Teams / Steam) / Presencial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bebeb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Enlace de la sesión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afafa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[URL de la reunión o transcripción]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5f5f5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Moderador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[Nombre]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bebeb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Relator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afafa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[Nombre]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F">
      <w:pPr>
        <w:spacing w:after="0" w:before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Heading1"/>
        <w:spacing w:after="120" w:before="240" w:lineRule="auto"/>
        <w:rPr>
          <w:color w:val="00000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32"/>
          <w:szCs w:val="32"/>
          <w:rtl w:val="0"/>
        </w:rPr>
        <w:t xml:space="preserve">2. Asistentes</w:t>
      </w: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800"/>
        <w:gridCol w:w="6560"/>
        <w:tblGridChange w:id="0">
          <w:tblGrid>
            <w:gridCol w:w="2800"/>
            <w:gridCol w:w="6560"/>
          </w:tblGrid>
        </w:tblGridChange>
      </w:tblGrid>
      <w:tr>
        <w:trPr>
          <w:cantSplit w:val="0"/>
          <w:tblHeader w:val="0"/>
        </w:trPr>
        <w:tc>
          <w:tcPr>
            <w:shd w:fill="ebebeb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Nombre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afafa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Organización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5f5f5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[Nombre 1]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Coomeva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bebeb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[Nombre 2]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afafa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Coomeva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5f5f5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[Nombre 3]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ICESI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9">
      <w:pPr>
        <w:spacing w:after="0" w:before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Style w:val="Heading1"/>
        <w:spacing w:after="120" w:before="240" w:lineRule="auto"/>
        <w:rPr>
          <w:color w:val="00000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32"/>
          <w:szCs w:val="32"/>
          <w:rtl w:val="0"/>
        </w:rPr>
        <w:t xml:space="preserve">3. Objetivo de la Reunión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60" w:before="6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[Describa en 1-2 oraciones el propósito principal de esta sesión: revisión de avances, definición de alcance, validación de prototipo, etc.]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0" w:before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Style w:val="Heading1"/>
        <w:spacing w:after="120" w:before="240" w:lineRule="auto"/>
        <w:rPr>
          <w:color w:val="00000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32"/>
          <w:szCs w:val="32"/>
          <w:rtl w:val="0"/>
        </w:rPr>
        <w:t xml:space="preserve">4. Agenda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Revisión de compromisos de la reunión anterior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[Punto 2 de agenda]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[Punto 3 de agenda]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Compromisos y cierre</w:t>
      </w:r>
    </w:p>
    <w:p w:rsidR="00000000" w:rsidDel="00000000" w:rsidP="00000000" w:rsidRDefault="00000000" w:rsidRPr="00000000" w14:paraId="00000032">
      <w:pPr>
        <w:spacing w:after="0" w:before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Style w:val="Heading1"/>
        <w:spacing w:after="120" w:before="240" w:lineRule="auto"/>
        <w:rPr>
          <w:color w:val="00000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32"/>
          <w:szCs w:val="32"/>
          <w:rtl w:val="0"/>
        </w:rPr>
        <w:t xml:space="preserve">5. Desarrollo de la Reunión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Style w:val="Heading2"/>
        <w:spacing w:after="80" w:before="200" w:lineRule="auto"/>
        <w:rPr>
          <w:color w:val="00000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6"/>
          <w:szCs w:val="26"/>
          <w:rtl w:val="0"/>
        </w:rPr>
        <w:t xml:space="preserve">5.1 Resumen de lo discutido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after="60" w:before="6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[Párrafo que resume los principales temas tratados en la reunión. No es la transcripción completa, sino un resumen ejecutivo de los puntos clave.]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after="0" w:before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Style w:val="Heading2"/>
        <w:spacing w:after="80" w:before="200" w:lineRule="auto"/>
        <w:rPr>
          <w:color w:val="00000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6"/>
          <w:szCs w:val="26"/>
          <w:rtl w:val="0"/>
        </w:rPr>
        <w:t xml:space="preserve">5.2 Decisiones tomadas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[Decisión 1 — quién la tomó y con qué argumento]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[Decisión 2]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[Decisión 3]</w:t>
      </w:r>
    </w:p>
    <w:p w:rsidR="00000000" w:rsidDel="00000000" w:rsidP="00000000" w:rsidRDefault="00000000" w:rsidRPr="00000000" w14:paraId="0000003B">
      <w:pPr>
        <w:spacing w:after="0" w:before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Style w:val="Heading2"/>
        <w:spacing w:after="80" w:before="200" w:lineRule="auto"/>
        <w:rPr>
          <w:color w:val="00000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6"/>
          <w:szCs w:val="26"/>
          <w:rtl w:val="0"/>
        </w:rPr>
        <w:t xml:space="preserve">5.3 Temas pendientes o en discusión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[Tema que quedó abierto y requiere seguimiento]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[Pregunta sin resolver que se consultará antes de la próxima reunión]</w:t>
      </w:r>
    </w:p>
    <w:p w:rsidR="00000000" w:rsidDel="00000000" w:rsidP="00000000" w:rsidRDefault="00000000" w:rsidRPr="00000000" w14:paraId="0000003F">
      <w:pPr>
        <w:spacing w:after="0" w:before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Style w:val="Heading1"/>
        <w:spacing w:after="120" w:before="240" w:lineRule="auto"/>
        <w:rPr>
          <w:color w:val="00000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32"/>
          <w:szCs w:val="32"/>
          <w:rtl w:val="0"/>
        </w:rPr>
        <w:t xml:space="preserve">6. Compromisos</w:t>
      </w:r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800"/>
        <w:gridCol w:w="6560"/>
        <w:tblGridChange w:id="0">
          <w:tblGrid>
            <w:gridCol w:w="2800"/>
            <w:gridCol w:w="6560"/>
          </w:tblGrid>
        </w:tblGridChange>
      </w:tblGrid>
      <w:tr>
        <w:trPr>
          <w:cantSplit w:val="0"/>
          <w:tblHeader w:val="0"/>
        </w:trPr>
        <w:tc>
          <w:tcPr>
            <w:shd w:fill="ebebeb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#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afafa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Compromiso / Tarea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5f5f5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[Descripción del compromiso]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bebeb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afafa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[Descripción del compromiso]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5f5f5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[Descripción del compromiso]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9">
      <w:pPr>
        <w:spacing w:after="0" w:before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pStyle w:val="Heading1"/>
        <w:spacing w:after="120" w:before="240" w:lineRule="auto"/>
        <w:rPr>
          <w:color w:val="00000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32"/>
          <w:szCs w:val="32"/>
          <w:rtl w:val="0"/>
        </w:rPr>
        <w:t xml:space="preserve">7. Próxima Reunión</w:t>
      </w:r>
      <w:r w:rsidDel="00000000" w:rsidR="00000000" w:rsidRPr="00000000">
        <w:rPr>
          <w:rtl w:val="0"/>
        </w:rPr>
      </w:r>
    </w:p>
    <w:tbl>
      <w:tblPr>
        <w:tblStyle w:val="Table4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800"/>
        <w:gridCol w:w="6560"/>
        <w:tblGridChange w:id="0">
          <w:tblGrid>
            <w:gridCol w:w="2800"/>
            <w:gridCol w:w="6560"/>
          </w:tblGrid>
        </w:tblGridChange>
      </w:tblGrid>
      <w:tr>
        <w:trPr>
          <w:cantSplit w:val="0"/>
          <w:tblHeader w:val="0"/>
        </w:trPr>
        <w:tc>
          <w:tcPr>
            <w:shd w:fill="ebebeb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Fecha tentativa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afafa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[DD/MM/AAAA]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5f5f5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Horario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[HH:MM]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bebeb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Modalidad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afafa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[Virtual / Presencial]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5f5f5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Objetivo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[¿Qué se espera revisar o entregar en la próxima sesión?]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3">
      <w:pPr>
        <w:spacing w:after="0" w:before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pStyle w:val="Heading1"/>
        <w:spacing w:after="120" w:before="240" w:lineRule="auto"/>
        <w:rPr>
          <w:color w:val="00000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32"/>
          <w:szCs w:val="32"/>
          <w:rtl w:val="0"/>
        </w:rPr>
        <w:t xml:space="preserve">8. Transcripción / Grabación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pacing w:after="60" w:before="6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Adjuntar o enlazar la transcripción de la sesión en la carpeta compartida: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pacing w:after="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pacing w:after="60" w:before="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Carpeta: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[Enlace a la carpeta 03_Reuniones del proyecto]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pacing w:after="60" w:before="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Archivo de transcripción: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[Nombre del archivo — ej. R1_Transcripcion_16Abr2026.txt]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pacing w:after="60" w:before="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Grabación: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[Enlace a la grabación]</w:t>
      </w:r>
      <w:r w:rsidDel="00000000" w:rsidR="00000000" w:rsidRPr="00000000">
        <w:rPr>
          <w:rtl w:val="0"/>
        </w:rPr>
      </w:r>
    </w:p>
    <w:sectPr>
      <w:headerReference r:id="rId6" w:type="default"/>
      <w:pgSz w:h="15840" w:w="12240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A">
    <w:pPr>
      <w:tabs>
        <w:tab w:val="right" w:leader="none" w:pos="9360"/>
      </w:tabs>
      <w:rPr>
        <w:b w:val="1"/>
        <w:bCs w:val="1"/>
        <w:color w:val="20124d"/>
      </w:rPr>
    </w:pPr>
    <w:r w:rsidDel="00000000" w:rsidR="00000000" w:rsidRPr="00000000">
      <w:rPr>
        <w:b w:val="1"/>
        <w:bCs w:val="1"/>
        <w:color w:val="20124d"/>
        <w:rtl w:val="0"/>
      </w:rPr>
      <w:t xml:space="preserve">Proyectos de Inteligencia Artificial</w:t>
    </w:r>
    <w:r w:rsidDel="00000000" w:rsidR="00000000" w:rsidRPr="00000000">
      <w:drawing>
        <wp:anchor allowOverlap="1" behindDoc="1" distB="114300" distT="114300" distL="114300" distR="114300" hidden="0" layoutInCell="1" locked="0" relativeHeight="0" simplePos="0">
          <wp:simplePos x="0" y="0"/>
          <wp:positionH relativeFrom="column">
            <wp:posOffset>5038725</wp:posOffset>
          </wp:positionH>
          <wp:positionV relativeFrom="paragraph">
            <wp:posOffset>-335279</wp:posOffset>
          </wp:positionV>
          <wp:extent cx="1712519" cy="807330"/>
          <wp:effectExtent b="0" l="0" r="0" t="0"/>
          <wp:wrapNone/>
          <wp:docPr id="1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712519" cy="807330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05B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2">
    <w:lvl w:ilvl="0">
      <w:start w:val="1"/>
      <w:numFmt w:val="bullet"/>
      <w:lvlText w:val="•"/>
      <w:lvlJc w:val="left"/>
      <w:pPr>
        <w:ind w:left="72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40" w:before="28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1f3864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20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1f3864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1"/>
      <w:iCs w:val="1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2"/>
      <w:szCs w:val="22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