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6506" w:rsidRDefault="003622AC">
      <w:r>
        <w:rPr>
          <w:rFonts w:ascii="Times New Roman" w:hAnsi="Times New Roman" w:cs="Times New Roman"/>
          <w:noProof/>
          <w:sz w:val="24"/>
          <w:szCs w:val="24"/>
          <w:lang w:eastAsia="es-MX"/>
        </w:rPr>
        <w:drawing>
          <wp:inline distT="0" distB="0" distL="0" distR="0" wp14:anchorId="6A6D6C12" wp14:editId="02D7E814">
            <wp:extent cx="5562600" cy="951230"/>
            <wp:effectExtent l="152400" t="95250" r="285750" b="30607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9512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622AC" w:rsidRDefault="003622AC"/>
    <w:p w:rsidR="003622AC" w:rsidRPr="003622AC" w:rsidRDefault="003622AC" w:rsidP="003622AC">
      <w:pPr>
        <w:jc w:val="center"/>
        <w:rPr>
          <w:rFonts w:ascii="Papyrus" w:hAnsi="Papyrus" w:cs="Arial"/>
          <w:b/>
          <w:sz w:val="32"/>
          <w:szCs w:val="32"/>
        </w:rPr>
      </w:pPr>
      <w:r w:rsidRPr="003622AC">
        <w:rPr>
          <w:rFonts w:ascii="Papyrus" w:hAnsi="Papyrus" w:cs="Arial"/>
          <w:b/>
          <w:sz w:val="32"/>
          <w:szCs w:val="32"/>
        </w:rPr>
        <w:t>MAESTR</w:t>
      </w:r>
      <w:r w:rsidR="00DD0FAD">
        <w:rPr>
          <w:rFonts w:ascii="Papyrus" w:hAnsi="Papyrus" w:cs="Arial"/>
          <w:b/>
          <w:sz w:val="32"/>
          <w:szCs w:val="32"/>
        </w:rPr>
        <w:t>I</w:t>
      </w:r>
      <w:r w:rsidRPr="003622AC">
        <w:rPr>
          <w:rFonts w:ascii="Papyrus" w:hAnsi="Papyrus" w:cs="Arial"/>
          <w:b/>
          <w:sz w:val="32"/>
          <w:szCs w:val="32"/>
        </w:rPr>
        <w:t>A EN ADMINISTRACIÓN Y POLITICAS PÚBLICAS.</w:t>
      </w:r>
    </w:p>
    <w:p w:rsidR="003622AC" w:rsidRPr="003622AC" w:rsidRDefault="003622AC" w:rsidP="003622AC">
      <w:pPr>
        <w:jc w:val="center"/>
        <w:rPr>
          <w:rFonts w:ascii="Papyrus" w:hAnsi="Papyrus"/>
        </w:rPr>
      </w:pPr>
    </w:p>
    <w:p w:rsidR="003622AC" w:rsidRPr="003622AC" w:rsidRDefault="003622AC" w:rsidP="003622AC">
      <w:pPr>
        <w:jc w:val="center"/>
        <w:rPr>
          <w:rFonts w:ascii="Papyrus" w:hAnsi="Papyrus" w:cs="Arial"/>
          <w:b/>
          <w:sz w:val="28"/>
          <w:szCs w:val="28"/>
        </w:rPr>
      </w:pPr>
    </w:p>
    <w:p w:rsidR="003622AC" w:rsidRPr="003622AC" w:rsidRDefault="003622AC" w:rsidP="003622AC">
      <w:pPr>
        <w:rPr>
          <w:rFonts w:ascii="Papyrus" w:hAnsi="Papyrus"/>
        </w:rPr>
      </w:pPr>
    </w:p>
    <w:p w:rsidR="003622AC" w:rsidRPr="003622AC" w:rsidRDefault="003622AC" w:rsidP="003622AC">
      <w:pPr>
        <w:jc w:val="center"/>
        <w:rPr>
          <w:rFonts w:ascii="Papyrus" w:hAnsi="Papyrus" w:cs="Arial"/>
          <w:b/>
          <w:sz w:val="28"/>
          <w:szCs w:val="28"/>
        </w:rPr>
      </w:pPr>
      <w:r w:rsidRPr="003622AC">
        <w:rPr>
          <w:rFonts w:ascii="Papyrus" w:hAnsi="Papyrus" w:cs="Arial"/>
          <w:b/>
          <w:sz w:val="28"/>
          <w:szCs w:val="28"/>
        </w:rPr>
        <w:t>ACTIVIDAD</w:t>
      </w:r>
      <w:r>
        <w:rPr>
          <w:rFonts w:ascii="Papyrus" w:hAnsi="Papyrus" w:cs="Arial"/>
          <w:b/>
          <w:sz w:val="28"/>
          <w:szCs w:val="28"/>
        </w:rPr>
        <w:t xml:space="preserve"> 3</w:t>
      </w:r>
      <w:r w:rsidRPr="003622AC">
        <w:rPr>
          <w:rFonts w:ascii="Papyrus" w:hAnsi="Papyrus" w:cs="Arial"/>
          <w:b/>
          <w:sz w:val="28"/>
          <w:szCs w:val="28"/>
        </w:rPr>
        <w:t xml:space="preserve">: </w:t>
      </w:r>
      <w:r>
        <w:rPr>
          <w:rFonts w:ascii="Papyrus" w:hAnsi="Papyrus" w:cs="Arial"/>
          <w:b/>
          <w:sz w:val="28"/>
          <w:szCs w:val="28"/>
        </w:rPr>
        <w:t>Administración estratégica</w:t>
      </w:r>
    </w:p>
    <w:p w:rsidR="003622AC" w:rsidRDefault="003622AC" w:rsidP="003622AC">
      <w:pPr>
        <w:jc w:val="center"/>
        <w:rPr>
          <w:rFonts w:ascii="Papyrus" w:hAnsi="Papyrus" w:cs="Arial"/>
          <w:b/>
          <w:sz w:val="28"/>
          <w:szCs w:val="28"/>
        </w:rPr>
      </w:pPr>
    </w:p>
    <w:p w:rsidR="00A66CDF" w:rsidRDefault="00A66CDF" w:rsidP="003622AC">
      <w:pPr>
        <w:jc w:val="center"/>
        <w:rPr>
          <w:rFonts w:ascii="Papyrus" w:hAnsi="Papyrus" w:cs="Arial"/>
          <w:b/>
          <w:sz w:val="28"/>
          <w:szCs w:val="28"/>
        </w:rPr>
      </w:pPr>
    </w:p>
    <w:p w:rsidR="00A66CDF" w:rsidRDefault="00A66CDF" w:rsidP="003622AC">
      <w:pPr>
        <w:jc w:val="center"/>
        <w:rPr>
          <w:rFonts w:ascii="Papyrus" w:hAnsi="Papyrus" w:cs="Arial"/>
          <w:b/>
          <w:sz w:val="28"/>
          <w:szCs w:val="28"/>
        </w:rPr>
      </w:pPr>
    </w:p>
    <w:p w:rsidR="00A66CDF" w:rsidRDefault="00A66CDF" w:rsidP="003622AC">
      <w:pPr>
        <w:jc w:val="center"/>
        <w:rPr>
          <w:rFonts w:ascii="Papyrus" w:hAnsi="Papyrus" w:cs="Arial"/>
          <w:b/>
          <w:sz w:val="28"/>
          <w:szCs w:val="28"/>
        </w:rPr>
      </w:pPr>
    </w:p>
    <w:p w:rsidR="00A66CDF" w:rsidRPr="003622AC" w:rsidRDefault="00A66CDF" w:rsidP="003622AC">
      <w:pPr>
        <w:jc w:val="center"/>
        <w:rPr>
          <w:rFonts w:ascii="Papyrus" w:hAnsi="Papyrus" w:cs="Arial"/>
          <w:b/>
          <w:sz w:val="28"/>
          <w:szCs w:val="28"/>
        </w:rPr>
      </w:pPr>
    </w:p>
    <w:p w:rsidR="003622AC" w:rsidRPr="003622AC" w:rsidRDefault="003622AC" w:rsidP="003622AC">
      <w:pPr>
        <w:jc w:val="center"/>
        <w:rPr>
          <w:rFonts w:ascii="Papyrus" w:hAnsi="Papyrus" w:cs="Arial"/>
          <w:b/>
          <w:sz w:val="28"/>
          <w:szCs w:val="28"/>
        </w:rPr>
      </w:pPr>
      <w:r>
        <w:rPr>
          <w:rFonts w:ascii="Papyrus" w:hAnsi="Papyrus" w:cs="Arial"/>
          <w:b/>
          <w:sz w:val="28"/>
          <w:szCs w:val="28"/>
        </w:rPr>
        <w:t>Nombre: Rosa T</w:t>
      </w:r>
      <w:r w:rsidRPr="003622AC">
        <w:rPr>
          <w:rFonts w:ascii="Papyrus" w:hAnsi="Papyrus" w:cs="Arial"/>
          <w:b/>
          <w:sz w:val="28"/>
          <w:szCs w:val="28"/>
        </w:rPr>
        <w:t>eresa Jiménez Aguilar</w:t>
      </w:r>
    </w:p>
    <w:p w:rsidR="003622AC" w:rsidRPr="003622AC" w:rsidRDefault="003622AC" w:rsidP="003622AC">
      <w:pPr>
        <w:rPr>
          <w:rFonts w:ascii="Papyrus" w:hAnsi="Papyrus"/>
        </w:rPr>
      </w:pPr>
    </w:p>
    <w:p w:rsidR="003622AC" w:rsidRPr="003622AC" w:rsidRDefault="003622AC" w:rsidP="003622AC">
      <w:pPr>
        <w:jc w:val="center"/>
        <w:rPr>
          <w:rFonts w:ascii="Papyrus" w:hAnsi="Papyrus" w:cs="Times New Roman"/>
          <w:sz w:val="24"/>
          <w:szCs w:val="24"/>
        </w:rPr>
      </w:pPr>
    </w:p>
    <w:p w:rsidR="003622AC" w:rsidRDefault="003622AC" w:rsidP="003622A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622AC" w:rsidRDefault="003622AC" w:rsidP="003622A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622AC" w:rsidRDefault="003622AC" w:rsidP="003622A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622AC" w:rsidRDefault="003622AC" w:rsidP="003622A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622AC" w:rsidRDefault="003622AC" w:rsidP="003622AC">
      <w:pPr>
        <w:jc w:val="center"/>
        <w:rPr>
          <w:rFonts w:ascii="Arial" w:hAnsi="Arial" w:cs="Arial"/>
          <w:b/>
          <w:sz w:val="24"/>
          <w:szCs w:val="24"/>
        </w:rPr>
      </w:pPr>
      <w:r w:rsidRPr="003622AC">
        <w:rPr>
          <w:rFonts w:ascii="Arial" w:hAnsi="Arial" w:cs="Arial"/>
          <w:b/>
          <w:sz w:val="24"/>
          <w:szCs w:val="24"/>
        </w:rPr>
        <w:lastRenderedPageBreak/>
        <w:t>Análisis  y diagnóstico del ambiente</w:t>
      </w:r>
    </w:p>
    <w:p w:rsidR="003622AC" w:rsidRPr="007A7EF7" w:rsidRDefault="007A7EF7" w:rsidP="007A7EF7">
      <w:pPr>
        <w:spacing w:line="360" w:lineRule="auto"/>
        <w:jc w:val="both"/>
        <w:rPr>
          <w:rFonts w:ascii="Arial" w:hAnsi="Arial" w:cs="Arial"/>
          <w:b/>
        </w:rPr>
      </w:pPr>
      <w:r w:rsidRPr="007A7EF7">
        <w:rPr>
          <w:rFonts w:ascii="Arial" w:hAnsi="Arial" w:cs="Arial"/>
          <w:shd w:val="clear" w:color="auto" w:fill="FFFFFF"/>
        </w:rPr>
        <w:t>.</w:t>
      </w:r>
    </w:p>
    <w:p w:rsidR="00C20490" w:rsidRDefault="003622AC" w:rsidP="002B6F6B">
      <w:pPr>
        <w:spacing w:line="360" w:lineRule="auto"/>
        <w:jc w:val="both"/>
        <w:rPr>
          <w:rFonts w:ascii="Arial" w:hAnsi="Arial" w:cs="Arial"/>
        </w:rPr>
      </w:pPr>
      <w:r w:rsidRPr="003622AC">
        <w:rPr>
          <w:rFonts w:ascii="Arial" w:hAnsi="Arial" w:cs="Arial"/>
        </w:rPr>
        <w:t xml:space="preserve">De </w:t>
      </w:r>
      <w:r>
        <w:rPr>
          <w:rFonts w:ascii="Arial" w:hAnsi="Arial" w:cs="Arial"/>
        </w:rPr>
        <w:t>acuerdo a la lectura de análisis y diagnóstico del ambiente nos mencion</w:t>
      </w:r>
      <w:r w:rsidR="002B6F6B">
        <w:rPr>
          <w:rFonts w:ascii="Arial" w:hAnsi="Arial" w:cs="Arial"/>
        </w:rPr>
        <w:t>a de tres</w:t>
      </w:r>
      <w:r>
        <w:rPr>
          <w:rFonts w:ascii="Arial" w:hAnsi="Arial" w:cs="Arial"/>
        </w:rPr>
        <w:t xml:space="preserve"> factores en la cual son los siguien</w:t>
      </w:r>
      <w:r w:rsidR="002B6F6B">
        <w:rPr>
          <w:rFonts w:ascii="Arial" w:hAnsi="Arial" w:cs="Arial"/>
        </w:rPr>
        <w:t xml:space="preserve">tes: acción directa, </w:t>
      </w:r>
      <w:r>
        <w:rPr>
          <w:rFonts w:ascii="Arial" w:hAnsi="Arial" w:cs="Arial"/>
        </w:rPr>
        <w:t xml:space="preserve"> </w:t>
      </w:r>
      <w:r w:rsidR="008F0AE9">
        <w:rPr>
          <w:rFonts w:ascii="Arial" w:hAnsi="Arial" w:cs="Arial"/>
        </w:rPr>
        <w:t>acciones indirectas y ambientales</w:t>
      </w:r>
      <w:r w:rsidR="00D045BB">
        <w:rPr>
          <w:rFonts w:ascii="Arial" w:hAnsi="Arial" w:cs="Arial"/>
        </w:rPr>
        <w:t xml:space="preserve"> en la cual expresa con respecto la </w:t>
      </w:r>
      <w:r w:rsidR="00DE7C67">
        <w:rPr>
          <w:rFonts w:ascii="Arial" w:hAnsi="Arial" w:cs="Arial"/>
        </w:rPr>
        <w:t xml:space="preserve">acción directa  como indirecta son como la adapatlidad de la organización del </w:t>
      </w:r>
      <w:r w:rsidR="005E5346">
        <w:rPr>
          <w:rFonts w:ascii="Arial" w:hAnsi="Arial" w:cs="Arial"/>
        </w:rPr>
        <w:t>medio ambiente es la base del</w:t>
      </w:r>
      <w:r w:rsidR="00DE7C67">
        <w:rPr>
          <w:rFonts w:ascii="Arial" w:hAnsi="Arial" w:cs="Arial"/>
        </w:rPr>
        <w:t xml:space="preserve"> diseño organizacional</w:t>
      </w:r>
      <w:r w:rsidR="002B6F6B">
        <w:rPr>
          <w:rFonts w:ascii="Arial" w:hAnsi="Arial" w:cs="Arial"/>
        </w:rPr>
        <w:t>.</w:t>
      </w:r>
    </w:p>
    <w:p w:rsidR="003622AC" w:rsidRDefault="007A7EF7" w:rsidP="002B6F6B">
      <w:pPr>
        <w:spacing w:line="360" w:lineRule="auto"/>
        <w:jc w:val="both"/>
        <w:rPr>
          <w:rFonts w:ascii="Arial" w:hAnsi="Arial" w:cs="Arial"/>
        </w:rPr>
      </w:pPr>
      <w:r w:rsidRPr="007A7EF7">
        <w:rPr>
          <w:rFonts w:ascii="Arial" w:hAnsi="Arial" w:cs="Arial"/>
          <w:shd w:val="clear" w:color="auto" w:fill="FFFFFF"/>
        </w:rPr>
        <w:t xml:space="preserve"> </w:t>
      </w:r>
      <w:r w:rsidRPr="007A7EF7">
        <w:rPr>
          <w:rFonts w:ascii="Arial" w:hAnsi="Arial" w:cs="Arial"/>
          <w:shd w:val="clear" w:color="auto" w:fill="FFFFFF"/>
        </w:rPr>
        <w:t>Actualmente, para tener conocimientos sobre nuestro</w:t>
      </w:r>
      <w:r w:rsidR="00C20490">
        <w:rPr>
          <w:rFonts w:ascii="Arial" w:hAnsi="Arial" w:cs="Arial"/>
          <w:shd w:val="clear" w:color="auto" w:fill="FFFFFF"/>
        </w:rPr>
        <w:t>s</w:t>
      </w:r>
      <w:r w:rsidRPr="007A7EF7">
        <w:rPr>
          <w:rFonts w:ascii="Arial" w:hAnsi="Arial" w:cs="Arial"/>
          <w:shd w:val="clear" w:color="auto" w:fill="FFFFFF"/>
        </w:rPr>
        <w:t xml:space="preserve"> entorno</w:t>
      </w:r>
      <w:r w:rsidR="00C20490">
        <w:rPr>
          <w:rFonts w:ascii="Arial" w:hAnsi="Arial" w:cs="Arial"/>
          <w:shd w:val="clear" w:color="auto" w:fill="FFFFFF"/>
        </w:rPr>
        <w:t>s</w:t>
      </w:r>
      <w:r w:rsidRPr="007A7EF7">
        <w:rPr>
          <w:rFonts w:ascii="Arial" w:hAnsi="Arial" w:cs="Arial"/>
          <w:shd w:val="clear" w:color="auto" w:fill="FFFFFF"/>
        </w:rPr>
        <w:t xml:space="preserve"> es importante llev</w:t>
      </w:r>
      <w:r w:rsidR="00C20490">
        <w:rPr>
          <w:rFonts w:ascii="Arial" w:hAnsi="Arial" w:cs="Arial"/>
          <w:shd w:val="clear" w:color="auto" w:fill="FFFFFF"/>
        </w:rPr>
        <w:t>ar a cabo un análisis sobre los ambientes externo</w:t>
      </w:r>
      <w:r w:rsidRPr="007A7EF7">
        <w:rPr>
          <w:rFonts w:ascii="Arial" w:hAnsi="Arial" w:cs="Arial"/>
          <w:shd w:val="clear" w:color="auto" w:fill="FFFFFF"/>
        </w:rPr>
        <w:t>, con el fin de obtener información sobre el lugar en el que estamos situados</w:t>
      </w:r>
      <w:r w:rsidR="00C20490">
        <w:rPr>
          <w:rFonts w:ascii="Arial" w:hAnsi="Arial" w:cs="Arial"/>
          <w:shd w:val="clear" w:color="auto" w:fill="FFFFFF"/>
        </w:rPr>
        <w:t xml:space="preserve"> para realizar nuestros negocios</w:t>
      </w:r>
      <w:r w:rsidRPr="007A7EF7">
        <w:rPr>
          <w:rFonts w:ascii="Arial" w:hAnsi="Arial" w:cs="Arial"/>
          <w:shd w:val="clear" w:color="auto" w:fill="FFFFFF"/>
        </w:rPr>
        <w:t>, para esto es importante el tener en cuenta ciertos objetivos futuros, es decir hacia donde queremos llegar dentro de cierto tiempo</w:t>
      </w:r>
      <w:r>
        <w:rPr>
          <w:rFonts w:ascii="Arial" w:hAnsi="Arial" w:cs="Arial"/>
          <w:shd w:val="clear" w:color="auto" w:fill="FFFFFF"/>
        </w:rPr>
        <w:t>, la estrategia que se utiliza</w:t>
      </w:r>
      <w:r w:rsidR="00C20490">
        <w:rPr>
          <w:rFonts w:ascii="Arial" w:hAnsi="Arial" w:cs="Arial"/>
          <w:shd w:val="clear" w:color="auto" w:fill="FFFFFF"/>
        </w:rPr>
        <w:t xml:space="preserve"> para lograr con los propositos</w:t>
      </w:r>
      <w:bookmarkStart w:id="0" w:name="_GoBack"/>
      <w:bookmarkEnd w:id="0"/>
      <w:r w:rsidRPr="007A7EF7">
        <w:rPr>
          <w:rFonts w:ascii="Arial" w:hAnsi="Arial" w:cs="Arial"/>
          <w:shd w:val="clear" w:color="auto" w:fill="FFFFFF"/>
        </w:rPr>
        <w:t>, con originalidad y logrando cierta competitividad, esto con el fin de hallar nuestro lugar dentro del mercado, logrando exitosamente cierto liderazgo</w:t>
      </w:r>
      <w:r>
        <w:rPr>
          <w:rFonts w:ascii="Arial" w:hAnsi="Arial" w:cs="Arial"/>
          <w:shd w:val="clear" w:color="auto" w:fill="FFFFFF"/>
        </w:rPr>
        <w:t>.</w:t>
      </w:r>
    </w:p>
    <w:p w:rsidR="002B6F6B" w:rsidRDefault="002B6F6B" w:rsidP="002B6F6B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Con respecto a la acción directa e inmediata influyen en la organización como son los siguientes: proveedores, mano de obras, clientes, competencia, instituciones financieras, dependencias gubernamentales, y los accionistas</w:t>
      </w:r>
      <w:r w:rsidR="008F0AE9">
        <w:rPr>
          <w:rFonts w:ascii="Arial" w:hAnsi="Arial" w:cs="Arial"/>
        </w:rPr>
        <w:t>, en la cual es importante para que un empresario puede comenzar con negocios propios y tener en cuenta más que nada que los proveedores hay que se</w:t>
      </w:r>
      <w:r w:rsidR="0092106C">
        <w:rPr>
          <w:rFonts w:ascii="Arial" w:hAnsi="Arial" w:cs="Arial"/>
        </w:rPr>
        <w:t>r defici</w:t>
      </w:r>
      <w:r w:rsidR="005E5346">
        <w:rPr>
          <w:rFonts w:ascii="Arial" w:hAnsi="Arial" w:cs="Arial"/>
        </w:rPr>
        <w:t xml:space="preserve">ente, para </w:t>
      </w:r>
      <w:r w:rsidR="0092106C">
        <w:rPr>
          <w:rFonts w:ascii="Arial" w:hAnsi="Arial" w:cs="Arial"/>
        </w:rPr>
        <w:t xml:space="preserve"> logra</w:t>
      </w:r>
      <w:r w:rsidR="005E5346">
        <w:rPr>
          <w:rFonts w:ascii="Arial" w:hAnsi="Arial" w:cs="Arial"/>
        </w:rPr>
        <w:t>r con los objetivos propuestos</w:t>
      </w:r>
      <w:r w:rsidR="0092106C">
        <w:rPr>
          <w:rFonts w:ascii="Arial" w:hAnsi="Arial" w:cs="Arial"/>
        </w:rPr>
        <w:t xml:space="preserve"> con nuestros proveedores, pues también </w:t>
      </w:r>
      <w:r w:rsidR="005E5346">
        <w:rPr>
          <w:rFonts w:ascii="Arial" w:hAnsi="Arial" w:cs="Arial"/>
        </w:rPr>
        <w:t xml:space="preserve">como inversionistas  afectará  los </w:t>
      </w:r>
      <w:r w:rsidR="0092106C">
        <w:rPr>
          <w:rFonts w:ascii="Arial" w:hAnsi="Arial" w:cs="Arial"/>
        </w:rPr>
        <w:t>negocios en este caso seremos</w:t>
      </w:r>
      <w:r w:rsidR="00DC3A31">
        <w:rPr>
          <w:rFonts w:ascii="Arial" w:hAnsi="Arial" w:cs="Arial"/>
        </w:rPr>
        <w:t xml:space="preserve"> ineficiente </w:t>
      </w:r>
      <w:r w:rsidR="008F0AE9">
        <w:rPr>
          <w:rFonts w:ascii="Arial" w:hAnsi="Arial" w:cs="Arial"/>
        </w:rPr>
        <w:t xml:space="preserve">y a la vez </w:t>
      </w:r>
      <w:r w:rsidR="005E5346">
        <w:rPr>
          <w:rFonts w:ascii="Arial" w:hAnsi="Arial" w:cs="Arial"/>
        </w:rPr>
        <w:t xml:space="preserve"> inquietamos</w:t>
      </w:r>
      <w:r w:rsidR="00DC3A31">
        <w:rPr>
          <w:rFonts w:ascii="Arial" w:hAnsi="Arial" w:cs="Arial"/>
        </w:rPr>
        <w:t xml:space="preserve"> nuestros cliente al no </w:t>
      </w:r>
      <w:r w:rsidR="008F0AE9">
        <w:rPr>
          <w:rFonts w:ascii="Arial" w:hAnsi="Arial" w:cs="Arial"/>
        </w:rPr>
        <w:t>ofrec</w:t>
      </w:r>
      <w:r w:rsidR="00DC3A31">
        <w:rPr>
          <w:rFonts w:ascii="Arial" w:hAnsi="Arial" w:cs="Arial"/>
        </w:rPr>
        <w:t>er mejor servicios.</w:t>
      </w:r>
    </w:p>
    <w:p w:rsidR="008F0AE9" w:rsidRDefault="008F0AE9" w:rsidP="002B6F6B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De </w:t>
      </w:r>
      <w:r w:rsidR="00DE7C67">
        <w:rPr>
          <w:rFonts w:ascii="Arial" w:hAnsi="Arial" w:cs="Arial"/>
        </w:rPr>
        <w:t>igual man</w:t>
      </w:r>
      <w:r w:rsidR="00DC3A31">
        <w:rPr>
          <w:rFonts w:ascii="Arial" w:hAnsi="Arial" w:cs="Arial"/>
        </w:rPr>
        <w:t>era nos señala</w:t>
      </w:r>
      <w:r w:rsidR="00DE7C67">
        <w:rPr>
          <w:rFonts w:ascii="Arial" w:hAnsi="Arial" w:cs="Arial"/>
        </w:rPr>
        <w:t xml:space="preserve"> los principales elementos de acción indirecta se tienen los siguientes: La tecnología, La economía, Valores y costumbres, Variables  Político-Legales y Variables internacionales y geográficas, no</w:t>
      </w:r>
      <w:r w:rsidR="0092106C">
        <w:rPr>
          <w:rFonts w:ascii="Arial" w:hAnsi="Arial" w:cs="Arial"/>
        </w:rPr>
        <w:t>s</w:t>
      </w:r>
      <w:r w:rsidR="00DE7C67">
        <w:rPr>
          <w:rFonts w:ascii="Arial" w:hAnsi="Arial" w:cs="Arial"/>
        </w:rPr>
        <w:t xml:space="preserve"> habla que estos variables que se ilustran sobre todo como nos encontramos en la actualidad como por ejemplo; con la situación de economía cambiante, imagen de México con otros países </w:t>
      </w:r>
      <w:r w:rsidR="00A66CDF">
        <w:rPr>
          <w:rFonts w:ascii="Arial" w:hAnsi="Arial" w:cs="Arial"/>
        </w:rPr>
        <w:t>más</w:t>
      </w:r>
      <w:r w:rsidR="00DE7C67">
        <w:rPr>
          <w:rFonts w:ascii="Arial" w:hAnsi="Arial" w:cs="Arial"/>
        </w:rPr>
        <w:t xml:space="preserve"> desarrollados</w:t>
      </w:r>
      <w:r w:rsidR="00DC3A31">
        <w:rPr>
          <w:rFonts w:ascii="Arial" w:hAnsi="Arial" w:cs="Arial"/>
        </w:rPr>
        <w:t>, con respecto a la tecnología día a día  se ha evolucionado ya que un medio que se utiliza para realizar cualquier tipo de actividades.</w:t>
      </w:r>
      <w:r w:rsidR="00A66CDF">
        <w:rPr>
          <w:rFonts w:ascii="Arial" w:hAnsi="Arial" w:cs="Arial"/>
        </w:rPr>
        <w:t>.</w:t>
      </w:r>
    </w:p>
    <w:p w:rsidR="003622AC" w:rsidRPr="00DC3A31" w:rsidRDefault="00D045BB" w:rsidP="00DC3A31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Conforme a los factores ya mencionado de igual forma se hace un análisis de medio ambiente que son pr</w:t>
      </w:r>
      <w:r w:rsidR="007A7EF7">
        <w:rPr>
          <w:rFonts w:ascii="Arial" w:hAnsi="Arial" w:cs="Arial"/>
        </w:rPr>
        <w:t>ocesos de</w:t>
      </w:r>
      <w:r>
        <w:rPr>
          <w:rFonts w:ascii="Arial" w:hAnsi="Arial" w:cs="Arial"/>
        </w:rPr>
        <w:t xml:space="preserve"> los aspectos económicos, gubern</w:t>
      </w:r>
      <w:r w:rsidR="00123456">
        <w:rPr>
          <w:rFonts w:ascii="Arial" w:hAnsi="Arial" w:cs="Arial"/>
        </w:rPr>
        <w:t>amentales y legales, mercado y competencia, proveeduría</w:t>
      </w:r>
      <w:r>
        <w:rPr>
          <w:rFonts w:ascii="Arial" w:hAnsi="Arial" w:cs="Arial"/>
        </w:rPr>
        <w:t xml:space="preserve"> y de tecnología, geográficos y sociales</w:t>
      </w:r>
      <w:r w:rsidR="00123456">
        <w:rPr>
          <w:rFonts w:ascii="Arial" w:hAnsi="Arial" w:cs="Arial"/>
        </w:rPr>
        <w:t xml:space="preserve"> más que </w:t>
      </w:r>
      <w:r w:rsidR="00123456">
        <w:rPr>
          <w:rFonts w:ascii="Arial" w:hAnsi="Arial" w:cs="Arial"/>
        </w:rPr>
        <w:lastRenderedPageBreak/>
        <w:t>nada hay que realizar un sondeo del mercado para checar si es factible para realizar negocios</w:t>
      </w:r>
      <w:r>
        <w:rPr>
          <w:rFonts w:ascii="Arial" w:hAnsi="Arial" w:cs="Arial"/>
        </w:rPr>
        <w:t>.</w:t>
      </w:r>
    </w:p>
    <w:p w:rsidR="00C71A8E" w:rsidRDefault="00CF7247" w:rsidP="00031FC9">
      <w:pPr>
        <w:spacing w:line="360" w:lineRule="auto"/>
        <w:jc w:val="both"/>
        <w:rPr>
          <w:rFonts w:ascii="Arial" w:hAnsi="Arial" w:cs="Arial"/>
        </w:rPr>
      </w:pPr>
      <w:r w:rsidRPr="00031FC9">
        <w:rPr>
          <w:rFonts w:ascii="Arial" w:hAnsi="Arial" w:cs="Arial"/>
        </w:rPr>
        <w:t xml:space="preserve">Con respecto a los puntos ya mencionado con  relación con el área laborar </w:t>
      </w:r>
      <w:r w:rsidR="00DC3A31">
        <w:rPr>
          <w:rFonts w:ascii="Arial" w:hAnsi="Arial" w:cs="Arial"/>
        </w:rPr>
        <w:t xml:space="preserve">es muy importantes tomar en cuenta los tres factores como son los siguientes: </w:t>
      </w:r>
      <w:r w:rsidR="00DC3A31" w:rsidRPr="00031FC9">
        <w:rPr>
          <w:rFonts w:ascii="Arial" w:hAnsi="Arial" w:cs="Arial"/>
        </w:rPr>
        <w:t>directas, indirectas y factores ambientales.</w:t>
      </w:r>
      <w:r w:rsidR="00DC3A31">
        <w:rPr>
          <w:rFonts w:ascii="Arial" w:hAnsi="Arial" w:cs="Arial"/>
        </w:rPr>
        <w:t xml:space="preserve"> Con respecto al módulo SARE (Sistema Apertura de Rápida de Empresa)</w:t>
      </w:r>
      <w:r w:rsidR="008A60E5">
        <w:rPr>
          <w:rFonts w:ascii="Arial" w:hAnsi="Arial" w:cs="Arial"/>
        </w:rPr>
        <w:t xml:space="preserve"> </w:t>
      </w:r>
      <w:r w:rsidR="005E5346">
        <w:rPr>
          <w:rFonts w:ascii="Arial" w:hAnsi="Arial" w:cs="Arial"/>
        </w:rPr>
        <w:t xml:space="preserve">que somos </w:t>
      </w:r>
      <w:r w:rsidR="00DD0FAD">
        <w:rPr>
          <w:rFonts w:ascii="Arial" w:hAnsi="Arial" w:cs="Arial"/>
        </w:rPr>
        <w:t>una dependencia</w:t>
      </w:r>
      <w:r w:rsidR="005E5346">
        <w:rPr>
          <w:rFonts w:ascii="Arial" w:hAnsi="Arial" w:cs="Arial"/>
        </w:rPr>
        <w:t xml:space="preserve"> guberna</w:t>
      </w:r>
      <w:r w:rsidR="00DD0FAD">
        <w:rPr>
          <w:rFonts w:ascii="Arial" w:hAnsi="Arial" w:cs="Arial"/>
        </w:rPr>
        <w:t>mental trabajar más que nada con valores y darle mejor servicio a la sociedad</w:t>
      </w:r>
      <w:r w:rsidR="005E5346">
        <w:rPr>
          <w:rFonts w:ascii="Arial" w:hAnsi="Arial" w:cs="Arial"/>
        </w:rPr>
        <w:t xml:space="preserve"> como servidores públicos</w:t>
      </w:r>
      <w:r w:rsidR="00DD0FAD">
        <w:rPr>
          <w:rFonts w:ascii="Arial" w:hAnsi="Arial" w:cs="Arial"/>
        </w:rPr>
        <w:t xml:space="preserve">. </w:t>
      </w:r>
    </w:p>
    <w:p w:rsidR="000901F0" w:rsidRDefault="00DD0FAD" w:rsidP="00031FC9">
      <w:pPr>
        <w:spacing w:line="360" w:lineRule="auto"/>
        <w:jc w:val="both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</w:rPr>
        <w:t xml:space="preserve">A los </w:t>
      </w:r>
      <w:r w:rsidR="005E5346">
        <w:rPr>
          <w:rFonts w:ascii="Arial" w:hAnsi="Arial" w:cs="Arial"/>
        </w:rPr>
        <w:t xml:space="preserve"> usuarios </w:t>
      </w:r>
      <w:r>
        <w:rPr>
          <w:rFonts w:ascii="Arial" w:hAnsi="Arial" w:cs="Arial"/>
        </w:rPr>
        <w:t>o</w:t>
      </w:r>
      <w:r w:rsidR="000901F0">
        <w:rPr>
          <w:rFonts w:ascii="Arial" w:hAnsi="Arial" w:cs="Arial"/>
        </w:rPr>
        <w:t xml:space="preserve"> los</w:t>
      </w:r>
      <w:r>
        <w:rPr>
          <w:rFonts w:ascii="Arial" w:hAnsi="Arial" w:cs="Arial"/>
        </w:rPr>
        <w:t xml:space="preserve"> empresarios </w:t>
      </w:r>
      <w:r w:rsidR="00C71A8E">
        <w:rPr>
          <w:rFonts w:ascii="Arial" w:hAnsi="Arial" w:cs="Arial"/>
        </w:rPr>
        <w:t>al</w:t>
      </w:r>
      <w:r w:rsidR="008A60E5">
        <w:rPr>
          <w:rFonts w:ascii="Arial" w:hAnsi="Arial" w:cs="Arial"/>
        </w:rPr>
        <w:t xml:space="preserve"> realizar</w:t>
      </w:r>
      <w:r>
        <w:rPr>
          <w:rFonts w:ascii="Arial" w:hAnsi="Arial" w:cs="Arial"/>
        </w:rPr>
        <w:t xml:space="preserve"> sus trámites </w:t>
      </w:r>
      <w:r w:rsidR="000901F0">
        <w:rPr>
          <w:rFonts w:ascii="Arial" w:hAnsi="Arial" w:cs="Arial"/>
        </w:rPr>
        <w:t>de una apertura de</w:t>
      </w:r>
      <w:r w:rsidR="00C71A8E">
        <w:rPr>
          <w:rFonts w:ascii="Arial" w:hAnsi="Arial" w:cs="Arial"/>
        </w:rPr>
        <w:t xml:space="preserve"> negocio </w:t>
      </w:r>
      <w:r>
        <w:rPr>
          <w:rFonts w:ascii="Arial" w:hAnsi="Arial" w:cs="Arial"/>
        </w:rPr>
        <w:t xml:space="preserve">se le </w:t>
      </w:r>
      <w:r w:rsidR="0010252B">
        <w:rPr>
          <w:rFonts w:ascii="Arial" w:hAnsi="Arial" w:cs="Arial"/>
        </w:rPr>
        <w:t>sugiere</w:t>
      </w:r>
      <w:r>
        <w:rPr>
          <w:rFonts w:ascii="Arial" w:hAnsi="Arial" w:cs="Arial"/>
        </w:rPr>
        <w:t xml:space="preserve"> realizar </w:t>
      </w:r>
      <w:r w:rsidR="008A60E5">
        <w:rPr>
          <w:rFonts w:ascii="Arial" w:hAnsi="Arial" w:cs="Arial"/>
        </w:rPr>
        <w:t>un sonde</w:t>
      </w:r>
      <w:r w:rsidR="0010252B">
        <w:rPr>
          <w:rFonts w:ascii="Arial" w:hAnsi="Arial" w:cs="Arial"/>
        </w:rPr>
        <w:t>o de mercado con el fin de apoyar para alcanzar el nivel de desempeño suficiente, con la intención de</w:t>
      </w:r>
      <w:r w:rsidR="008A60E5">
        <w:rPr>
          <w:rFonts w:ascii="Arial" w:hAnsi="Arial" w:cs="Arial"/>
        </w:rPr>
        <w:t xml:space="preserve"> ubica</w:t>
      </w:r>
      <w:r w:rsidR="005E5346">
        <w:rPr>
          <w:rFonts w:ascii="Arial" w:hAnsi="Arial" w:cs="Arial"/>
        </w:rPr>
        <w:t xml:space="preserve">r  </w:t>
      </w:r>
      <w:r w:rsidR="008A60E5">
        <w:rPr>
          <w:rFonts w:ascii="Arial" w:hAnsi="Arial" w:cs="Arial"/>
        </w:rPr>
        <w:t>el sitio al cual se traslada la población en donde se vea que hay tenencia a aumentar crecimiento y logre su objetivos, si no al contario el negoc</w:t>
      </w:r>
      <w:r w:rsidR="005E5346">
        <w:rPr>
          <w:rFonts w:ascii="Arial" w:hAnsi="Arial" w:cs="Arial"/>
        </w:rPr>
        <w:t xml:space="preserve">io </w:t>
      </w:r>
      <w:r w:rsidR="0010252B">
        <w:rPr>
          <w:rFonts w:ascii="Arial" w:hAnsi="Arial" w:cs="Arial"/>
        </w:rPr>
        <w:t xml:space="preserve">o </w:t>
      </w:r>
      <w:r w:rsidR="005E5346">
        <w:rPr>
          <w:rFonts w:ascii="Arial" w:hAnsi="Arial" w:cs="Arial"/>
        </w:rPr>
        <w:t>la empresa puede  llegar desaparecer</w:t>
      </w:r>
      <w:r w:rsidR="000901F0">
        <w:rPr>
          <w:rFonts w:ascii="Arial" w:hAnsi="Arial" w:cs="Arial"/>
          <w:color w:val="000000"/>
          <w:shd w:val="clear" w:color="auto" w:fill="FFFFFF"/>
        </w:rPr>
        <w:t>.</w:t>
      </w:r>
      <w:r w:rsidR="00C20490">
        <w:rPr>
          <w:rFonts w:ascii="Arial" w:hAnsi="Arial" w:cs="Arial"/>
          <w:color w:val="000000"/>
          <w:shd w:val="clear" w:color="auto" w:fill="FFFFFF"/>
        </w:rPr>
        <w:t xml:space="preserve"> </w:t>
      </w:r>
    </w:p>
    <w:p w:rsidR="00C20490" w:rsidRDefault="00C20490" w:rsidP="00031FC9">
      <w:pPr>
        <w:spacing w:line="360" w:lineRule="auto"/>
        <w:jc w:val="both"/>
        <w:rPr>
          <w:rFonts w:ascii="Arial" w:hAnsi="Arial" w:cs="Arial"/>
          <w:color w:val="000000"/>
          <w:shd w:val="clear" w:color="auto" w:fill="FFFFFF"/>
        </w:rPr>
      </w:pPr>
    </w:p>
    <w:p w:rsidR="00C20490" w:rsidRDefault="00C20490" w:rsidP="00031FC9">
      <w:pPr>
        <w:spacing w:line="360" w:lineRule="auto"/>
        <w:jc w:val="both"/>
        <w:rPr>
          <w:rFonts w:ascii="Arial" w:hAnsi="Arial" w:cs="Arial"/>
          <w:color w:val="000000"/>
          <w:shd w:val="clear" w:color="auto" w:fill="FFFFFF"/>
        </w:rPr>
      </w:pPr>
    </w:p>
    <w:p w:rsidR="007A7EF7" w:rsidRPr="000901F0" w:rsidRDefault="007A7EF7" w:rsidP="000901F0">
      <w:pPr>
        <w:spacing w:line="360" w:lineRule="auto"/>
        <w:rPr>
          <w:rFonts w:ascii="Arial" w:hAnsi="Arial" w:cs="Arial"/>
          <w:color w:val="000000"/>
          <w:shd w:val="clear" w:color="auto" w:fill="FFFFFF"/>
        </w:rPr>
      </w:pPr>
    </w:p>
    <w:sectPr w:rsidR="007A7EF7" w:rsidRPr="000901F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pyrus">
    <w:panose1 w:val="03070502060502030205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22AC"/>
    <w:rsid w:val="00031FC9"/>
    <w:rsid w:val="000901F0"/>
    <w:rsid w:val="0010252B"/>
    <w:rsid w:val="00123456"/>
    <w:rsid w:val="002B6F6B"/>
    <w:rsid w:val="003622AC"/>
    <w:rsid w:val="005E5346"/>
    <w:rsid w:val="007A7EF7"/>
    <w:rsid w:val="008A60E5"/>
    <w:rsid w:val="008F0AE9"/>
    <w:rsid w:val="0092106C"/>
    <w:rsid w:val="00A66CDF"/>
    <w:rsid w:val="00C20490"/>
    <w:rsid w:val="00C71A8E"/>
    <w:rsid w:val="00CF7247"/>
    <w:rsid w:val="00D045BB"/>
    <w:rsid w:val="00D06506"/>
    <w:rsid w:val="00DC3A31"/>
    <w:rsid w:val="00DD0FAD"/>
    <w:rsid w:val="00DE7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A7E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A7EF7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uentedeprrafopredeter"/>
    <w:rsid w:val="00C71A8E"/>
  </w:style>
  <w:style w:type="character" w:styleId="Hipervnculo">
    <w:name w:val="Hyperlink"/>
    <w:basedOn w:val="Fuentedeprrafopredeter"/>
    <w:uiPriority w:val="99"/>
    <w:semiHidden/>
    <w:unhideWhenUsed/>
    <w:rsid w:val="00C71A8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A7E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A7EF7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uentedeprrafopredeter"/>
    <w:rsid w:val="00C71A8E"/>
  </w:style>
  <w:style w:type="character" w:styleId="Hipervnculo">
    <w:name w:val="Hyperlink"/>
    <w:basedOn w:val="Fuentedeprrafopredeter"/>
    <w:uiPriority w:val="99"/>
    <w:semiHidden/>
    <w:unhideWhenUsed/>
    <w:rsid w:val="00C71A8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3</Pages>
  <Words>530</Words>
  <Characters>2917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</dc:creator>
  <cp:keywords/>
  <dc:description/>
  <cp:lastModifiedBy>colosio4</cp:lastModifiedBy>
  <cp:revision>3</cp:revision>
  <dcterms:created xsi:type="dcterms:W3CDTF">2016-04-17T17:26:00Z</dcterms:created>
  <dcterms:modified xsi:type="dcterms:W3CDTF">2016-04-18T01:42:00Z</dcterms:modified>
</cp:coreProperties>
</file>