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Religious scholars, such as Brown, Tacelli, and Kreeft, argue that agnosticism does not take into account the numerous evidence of his existence that God has placed in his creation [REF]. And for this, Peter Kreeft and Ronald Tacelli cite 20 arguments for God's existence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