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5E48" w14:textId="77777777" w:rsidR="006C716F" w:rsidRDefault="006C716F" w:rsidP="00BE2647">
      <w:pPr>
        <w:shd w:val="solid" w:color="FFFFFF" w:fill="FFFFFF"/>
        <w:rPr>
          <w:rFonts w:ascii="Janson Text LT Std" w:hAnsi="Janson Text LT Std"/>
          <w:sz w:val="24"/>
          <w:szCs w:val="24"/>
        </w:rPr>
      </w:pPr>
    </w:p>
    <w:p w14:paraId="7CC0E20B" w14:textId="31A0D5D5" w:rsidR="00A943D8" w:rsidRPr="00E61107" w:rsidRDefault="007C3603" w:rsidP="00A943D8">
      <w:pPr>
        <w:framePr w:w="5761" w:h="2340" w:hRule="exact" w:hSpace="180" w:wrap="around" w:vAnchor="text" w:hAnchor="page" w:x="5761" w:y="272"/>
        <w:shd w:val="solid" w:color="FFFFFF" w:fill="FFFFFF"/>
        <w:rPr>
          <w:rFonts w:ascii="Janson Text LT Std" w:hAnsi="Janson Text LT Std"/>
          <w:b/>
          <w:color w:val="801C7D"/>
          <w:sz w:val="48"/>
        </w:rPr>
      </w:pPr>
      <w:r w:rsidRPr="007C3603">
        <w:rPr>
          <w:rFonts w:ascii="Janson Text LT Std" w:hAnsi="Janson Text LT Std"/>
          <w:b/>
          <w:color w:val="801C7D"/>
          <w:sz w:val="48"/>
        </w:rPr>
        <w:t>IBM WebSphere Automation System Administration</w:t>
      </w:r>
    </w:p>
    <w:p w14:paraId="0EACC3CC" w14:textId="77777777" w:rsidR="001677A9" w:rsidRDefault="001677A9" w:rsidP="00BE2647">
      <w:pPr>
        <w:shd w:val="solid" w:color="FFFFFF" w:fill="FFFFFF"/>
        <w:rPr>
          <w:rFonts w:ascii="Janson Text LT Std" w:hAnsi="Janson Text LT Std"/>
          <w:sz w:val="24"/>
          <w:szCs w:val="24"/>
        </w:rPr>
      </w:pPr>
    </w:p>
    <w:p w14:paraId="14E03012" w14:textId="77777777" w:rsidR="006C716F" w:rsidRDefault="006C716F" w:rsidP="00BE2647">
      <w:pPr>
        <w:shd w:val="solid" w:color="FFFFFF" w:fill="FFFFFF"/>
        <w:rPr>
          <w:rFonts w:ascii="Janson Text LT Std" w:hAnsi="Janson Text LT Std"/>
          <w:sz w:val="24"/>
          <w:szCs w:val="24"/>
        </w:rPr>
      </w:pPr>
    </w:p>
    <w:p w14:paraId="77A0D689" w14:textId="77777777" w:rsidR="006C716F" w:rsidRDefault="006C716F" w:rsidP="00BE2647">
      <w:pPr>
        <w:shd w:val="solid" w:color="FFFFFF" w:fill="FFFFFF"/>
        <w:rPr>
          <w:rFonts w:ascii="Janson Text LT Std" w:hAnsi="Janson Text LT Std"/>
          <w:sz w:val="24"/>
          <w:szCs w:val="24"/>
        </w:rPr>
      </w:pPr>
    </w:p>
    <w:p w14:paraId="70534838" w14:textId="77777777" w:rsidR="006C716F" w:rsidRDefault="006C716F" w:rsidP="00BE2647">
      <w:pPr>
        <w:shd w:val="solid" w:color="FFFFFF" w:fill="FFFFFF"/>
        <w:rPr>
          <w:rFonts w:ascii="Janson Text LT Std" w:hAnsi="Janson Text LT Std"/>
          <w:sz w:val="24"/>
          <w:szCs w:val="24"/>
        </w:rPr>
      </w:pPr>
    </w:p>
    <w:p w14:paraId="46066F53" w14:textId="77777777" w:rsidR="006C716F" w:rsidRDefault="006C716F" w:rsidP="00BE2647">
      <w:pPr>
        <w:shd w:val="solid" w:color="FFFFFF" w:fill="FFFFFF"/>
        <w:rPr>
          <w:rFonts w:ascii="Janson Text LT Std" w:hAnsi="Janson Text LT Std"/>
          <w:sz w:val="24"/>
          <w:szCs w:val="24"/>
        </w:rPr>
      </w:pPr>
    </w:p>
    <w:p w14:paraId="7FE99B0A" w14:textId="77777777" w:rsidR="006C716F" w:rsidRDefault="006C716F" w:rsidP="00BE2647">
      <w:pPr>
        <w:shd w:val="solid" w:color="FFFFFF" w:fill="FFFFFF"/>
        <w:rPr>
          <w:rFonts w:ascii="Janson Text LT Std" w:hAnsi="Janson Text LT Std"/>
          <w:sz w:val="24"/>
          <w:szCs w:val="24"/>
        </w:rPr>
      </w:pPr>
    </w:p>
    <w:p w14:paraId="3FEDD14F" w14:textId="77777777" w:rsidR="006C716F" w:rsidRDefault="006C716F" w:rsidP="00BE2647">
      <w:pPr>
        <w:shd w:val="solid" w:color="FFFFFF" w:fill="FFFFFF"/>
        <w:rPr>
          <w:rFonts w:ascii="Janson Text LT Std" w:hAnsi="Janson Text LT Std"/>
          <w:sz w:val="24"/>
          <w:szCs w:val="24"/>
        </w:rPr>
      </w:pPr>
    </w:p>
    <w:p w14:paraId="21839526" w14:textId="77777777" w:rsidR="007B1017" w:rsidRDefault="00E81C07" w:rsidP="007B1017">
      <w:pPr>
        <w:framePr w:hSpace="180" w:wrap="around" w:vAnchor="text" w:hAnchor="page" w:x="1981" w:y="1"/>
        <w:shd w:val="solid" w:color="FFFFFF" w:fill="FFFFFF"/>
      </w:pPr>
      <w:r>
        <w:rPr>
          <w:noProof/>
        </w:rPr>
        <w:drawing>
          <wp:inline distT="0" distB="0" distL="0" distR="0" wp14:anchorId="550849B8" wp14:editId="3A010BC2">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14:paraId="4FFD974A" w14:textId="77777777" w:rsidR="006C716F" w:rsidRDefault="006C716F" w:rsidP="00BE2647">
      <w:pPr>
        <w:shd w:val="solid" w:color="FFFFFF" w:fill="FFFFFF"/>
        <w:rPr>
          <w:rFonts w:ascii="Janson Text LT Std" w:hAnsi="Janson Text LT Std"/>
          <w:sz w:val="24"/>
          <w:szCs w:val="24"/>
        </w:rPr>
      </w:pPr>
    </w:p>
    <w:p w14:paraId="4EA1CC78" w14:textId="77777777" w:rsidR="006C716F" w:rsidRDefault="006C716F" w:rsidP="00BE2647">
      <w:pPr>
        <w:shd w:val="solid" w:color="FFFFFF" w:fill="FFFFFF"/>
        <w:rPr>
          <w:rFonts w:ascii="Janson Text LT Std" w:hAnsi="Janson Text LT Std"/>
          <w:sz w:val="24"/>
          <w:szCs w:val="24"/>
        </w:rPr>
      </w:pPr>
    </w:p>
    <w:p w14:paraId="302E0896" w14:textId="6F24F470" w:rsidR="00A943D8" w:rsidRDefault="007C3603"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WA600</w:t>
      </w:r>
      <w:r w:rsidR="00A943D8">
        <w:rPr>
          <w:rFonts w:ascii="Janson Text LT Std" w:hAnsi="Janson Text LT Std"/>
          <w:b/>
          <w:bCs w:val="0"/>
          <w:sz w:val="28"/>
          <w:szCs w:val="28"/>
        </w:rPr>
        <w:t xml:space="preserve"> (Classroom)</w:t>
      </w:r>
    </w:p>
    <w:p w14:paraId="594B7992" w14:textId="77777777" w:rsidR="006C716F" w:rsidRDefault="006C716F" w:rsidP="00BE2647">
      <w:pPr>
        <w:shd w:val="solid" w:color="FFFFFF" w:fill="FFFFFF"/>
        <w:rPr>
          <w:rFonts w:ascii="Janson Text LT Std" w:hAnsi="Janson Text LT Std"/>
          <w:sz w:val="24"/>
          <w:szCs w:val="24"/>
        </w:rPr>
      </w:pPr>
    </w:p>
    <w:p w14:paraId="3F83C828" w14:textId="77777777"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552CEB3D" wp14:editId="3749743A">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27282" w14:textId="77777777" w:rsidR="006C716F" w:rsidRDefault="006C716F" w:rsidP="00BE2647">
      <w:pPr>
        <w:shd w:val="solid" w:color="FFFFFF" w:fill="FFFFFF"/>
        <w:rPr>
          <w:rFonts w:ascii="Janson Text LT Std" w:hAnsi="Janson Text LT Std"/>
          <w:sz w:val="24"/>
          <w:szCs w:val="24"/>
        </w:rPr>
      </w:pPr>
    </w:p>
    <w:p w14:paraId="1C0FC61D" w14:textId="77777777" w:rsidR="007D111F" w:rsidRDefault="007D111F" w:rsidP="00DE2529">
      <w:pPr>
        <w:pStyle w:val="AbstractHeading"/>
      </w:pPr>
    </w:p>
    <w:p w14:paraId="242FF4B1" w14:textId="77777777" w:rsidR="00CF056E" w:rsidRPr="00310334" w:rsidRDefault="00CF056E" w:rsidP="00DE2529">
      <w:pPr>
        <w:pStyle w:val="AbstractHeading"/>
      </w:pPr>
      <w:r w:rsidRPr="00310334">
        <w:t xml:space="preserve">Course </w:t>
      </w:r>
      <w:r w:rsidR="00196804">
        <w:t>d</w:t>
      </w:r>
      <w:r w:rsidRPr="00310334">
        <w:t>escription</w:t>
      </w:r>
    </w:p>
    <w:p w14:paraId="52B496A7" w14:textId="3FB319D0" w:rsidR="007C3603" w:rsidRDefault="007C3603" w:rsidP="007C3603">
      <w:pPr>
        <w:pStyle w:val="Abstractbodytext"/>
      </w:pPr>
      <w:r w:rsidRPr="007C3603">
        <w:t xml:space="preserve">In this 1-day course, you learn how to configure WebSphere Automation to work with traditional WebSphere Application Server and Liberty environments, control access to the WebSphere Automation user interface (UI) and configure email notifications to be sent to a specified list of recipients. You also use WebSphere Automation to detect and view unresolved </w:t>
      </w:r>
      <w:r>
        <w:t>server</w:t>
      </w:r>
      <w:r w:rsidRPr="007C3603">
        <w:t xml:space="preserve"> vulnerabilities and take measures to resolve them.</w:t>
      </w:r>
      <w:r w:rsidRPr="007C3603">
        <w:t xml:space="preserve"> </w:t>
      </w:r>
    </w:p>
    <w:p w14:paraId="2C5AE4F3" w14:textId="5F7F39A6" w:rsidR="00A851CE" w:rsidRPr="00004284" w:rsidRDefault="009855D7" w:rsidP="007C3603">
      <w:pPr>
        <w:pStyle w:val="Abstractbodytext"/>
      </w:pPr>
      <w:r w:rsidRPr="00004284">
        <w:t xml:space="preserve">The lab environment for this course uses the </w:t>
      </w:r>
      <w:r w:rsidR="007C3603">
        <w:t>Red Hat Linux</w:t>
      </w:r>
      <w:r w:rsidRPr="00004284">
        <w:t xml:space="preserve"> platform.</w:t>
      </w:r>
    </w:p>
    <w:p w14:paraId="54729792" w14:textId="77777777" w:rsidR="00A25062" w:rsidRDefault="00A25062" w:rsidP="00A25062">
      <w:pPr>
        <w:pStyle w:val="Abstractbodytext"/>
      </w:pPr>
      <w:r>
        <w:t>For information about other related courses, visit the IBM Training website:</w:t>
      </w:r>
    </w:p>
    <w:p w14:paraId="4B2DA71C" w14:textId="77777777" w:rsidR="00A25062" w:rsidRPr="006B6994" w:rsidRDefault="006B6994" w:rsidP="006B6994">
      <w:pPr>
        <w:pStyle w:val="Abstracthyperlink"/>
      </w:pPr>
      <w:r w:rsidRPr="006B6994">
        <w:t>http://www.</w:t>
      </w:r>
      <w:r w:rsidR="00A25062" w:rsidRPr="006B6994">
        <w:t>ibm.com/training</w:t>
      </w:r>
    </w:p>
    <w:p w14:paraId="3170CCAB" w14:textId="77777777" w:rsidR="00CF056E" w:rsidRPr="00821579" w:rsidRDefault="00CF056E" w:rsidP="009855D7">
      <w:pPr>
        <w:pStyle w:val="Abstractbodytext"/>
      </w:pPr>
    </w:p>
    <w:p w14:paraId="4F687A63" w14:textId="77777777" w:rsidR="001677A9" w:rsidRDefault="00CF056E" w:rsidP="00556520">
      <w:pPr>
        <w:pStyle w:val="AbstractHeading"/>
      </w:pPr>
      <w:r>
        <w:t xml:space="preserve">General </w:t>
      </w:r>
      <w:r w:rsidRPr="00556520">
        <w:t>information</w:t>
      </w:r>
    </w:p>
    <w:p w14:paraId="762BFFA1" w14:textId="77777777" w:rsidR="00CF056E" w:rsidRDefault="00CF056E" w:rsidP="00556520">
      <w:pPr>
        <w:pStyle w:val="Generalinformationunderlinedsubhead"/>
      </w:pPr>
      <w:r>
        <w:t>Delivery method</w:t>
      </w:r>
    </w:p>
    <w:p w14:paraId="10FAB143" w14:textId="2ED38014" w:rsidR="002824FA" w:rsidRDefault="00273775" w:rsidP="002824FA">
      <w:pPr>
        <w:pStyle w:val="Abstractbodytext"/>
        <w:outlineLvl w:val="0"/>
      </w:pPr>
      <w:r>
        <w:t>Classroom</w:t>
      </w:r>
    </w:p>
    <w:p w14:paraId="7C6F0EDC" w14:textId="77777777" w:rsidR="009855D7" w:rsidRDefault="009855D7" w:rsidP="002824FA">
      <w:pPr>
        <w:pStyle w:val="Abstractbodytext"/>
        <w:keepNext/>
        <w:keepLines/>
        <w:outlineLvl w:val="0"/>
      </w:pPr>
    </w:p>
    <w:p w14:paraId="4B99FE9D" w14:textId="77777777" w:rsidR="00CF056E" w:rsidRDefault="00CF056E" w:rsidP="00E67613">
      <w:pPr>
        <w:pStyle w:val="Generalinformationunderlinedsubhead"/>
      </w:pPr>
      <w:r>
        <w:t>Course level</w:t>
      </w:r>
    </w:p>
    <w:p w14:paraId="6DC9AE11" w14:textId="35C8274D" w:rsidR="00CF056E" w:rsidRDefault="00775743" w:rsidP="00E67613">
      <w:pPr>
        <w:pStyle w:val="Abstractbodytext"/>
        <w:keepNext/>
        <w:keepLines/>
        <w:outlineLvl w:val="0"/>
      </w:pPr>
      <w:r>
        <w:t xml:space="preserve">ERC </w:t>
      </w:r>
      <w:r w:rsidR="007C3603">
        <w:t>1.0</w:t>
      </w:r>
    </w:p>
    <w:p w14:paraId="6D27A4A1" w14:textId="77777777" w:rsidR="00E67613" w:rsidRDefault="00E67613" w:rsidP="00E67613">
      <w:pPr>
        <w:pStyle w:val="Abstractbodytext"/>
      </w:pPr>
    </w:p>
    <w:p w14:paraId="24E3A868" w14:textId="77777777" w:rsidR="00E67613" w:rsidRDefault="00E67613" w:rsidP="00E67613">
      <w:pPr>
        <w:pStyle w:val="Generalinformationunderlinedsubhead"/>
      </w:pPr>
      <w:r>
        <w:t>Product and version</w:t>
      </w:r>
    </w:p>
    <w:p w14:paraId="4CC05142" w14:textId="73B4480F" w:rsidR="00E67613" w:rsidRDefault="007C3603" w:rsidP="00E67613">
      <w:pPr>
        <w:pStyle w:val="Abstractbodytext"/>
        <w:keepNext/>
        <w:keepLines/>
        <w:outlineLvl w:val="0"/>
      </w:pPr>
      <w:r w:rsidRPr="007C3603">
        <w:t>IBM WebSphere Automation for IBM Cloud Pak for Watson AIOps</w:t>
      </w:r>
      <w:r w:rsidR="00E67613">
        <w:t xml:space="preserve"> version </w:t>
      </w:r>
      <w:r>
        <w:t>1.1.1</w:t>
      </w:r>
    </w:p>
    <w:p w14:paraId="08FA22A7" w14:textId="77777777" w:rsidR="00E67613" w:rsidRDefault="00E67613" w:rsidP="009855D7">
      <w:pPr>
        <w:pStyle w:val="Abstractbodytext"/>
      </w:pPr>
    </w:p>
    <w:p w14:paraId="7F1013B1" w14:textId="77777777" w:rsidR="00CF056E" w:rsidRDefault="00CF056E" w:rsidP="00E67613">
      <w:pPr>
        <w:pStyle w:val="Generalinformationunderlinedsubhead"/>
      </w:pPr>
      <w:r>
        <w:t>Audience</w:t>
      </w:r>
    </w:p>
    <w:p w14:paraId="611DA5F0" w14:textId="77777777" w:rsidR="00964A26" w:rsidRPr="00964A26" w:rsidRDefault="00964A26" w:rsidP="00964A26">
      <w:pPr>
        <w:pStyle w:val="Abstractbodytext"/>
      </w:pPr>
      <w:r w:rsidRPr="00964A26">
        <w:t xml:space="preserve">This course is intended for server administrators who need to ensure the security of WebSphere Application Server and Liberty installations by detecting unresolved security vulnerabilities that affect them. By using WebSphere </w:t>
      </w:r>
      <w:r w:rsidRPr="00964A26">
        <w:lastRenderedPageBreak/>
        <w:t>Automation, administrators can more easily plan their response to security vulnerabilities and no longer need to manually evaluate security bulletins for relevance or applicability.</w:t>
      </w:r>
    </w:p>
    <w:p w14:paraId="23483395" w14:textId="77777777" w:rsidR="009855D7" w:rsidRPr="008818D4" w:rsidRDefault="009855D7" w:rsidP="009855D7">
      <w:pPr>
        <w:pStyle w:val="Abstractbodytext"/>
      </w:pPr>
    </w:p>
    <w:p w14:paraId="23EFA71C" w14:textId="77777777" w:rsidR="00CF056E" w:rsidRDefault="00CF056E" w:rsidP="00E67613">
      <w:pPr>
        <w:pStyle w:val="Generalinformationunderlinedsubhead"/>
      </w:pPr>
      <w:r>
        <w:t>Learning objectives</w:t>
      </w:r>
    </w:p>
    <w:p w14:paraId="3BEA97B1" w14:textId="77777777" w:rsidR="00CF056E" w:rsidRDefault="00CF056E" w:rsidP="009855D7">
      <w:pPr>
        <w:pStyle w:val="Abstractbodytext"/>
      </w:pPr>
      <w:r>
        <w:t>After completing this course, you should be able to:</w:t>
      </w:r>
    </w:p>
    <w:p w14:paraId="06B1F958" w14:textId="77777777" w:rsidR="00964A26" w:rsidRPr="00964A26" w:rsidRDefault="00964A26" w:rsidP="00964A26">
      <w:pPr>
        <w:pStyle w:val="Abstractbulletlevel1"/>
        <w:rPr>
          <w:rStyle w:val="Helvetica"/>
        </w:rPr>
      </w:pPr>
      <w:r w:rsidRPr="00964A26">
        <w:rPr>
          <w:rStyle w:val="Helvetica"/>
        </w:rPr>
        <w:t>Describe the features and benefits of using Web-Sphere Automation</w:t>
      </w:r>
    </w:p>
    <w:p w14:paraId="74B7469C" w14:textId="77777777" w:rsidR="00964A26" w:rsidRPr="00964A26" w:rsidRDefault="00964A26" w:rsidP="00964A26">
      <w:pPr>
        <w:pStyle w:val="Abstractbulletlevel1"/>
        <w:rPr>
          <w:rStyle w:val="Helvetica"/>
        </w:rPr>
      </w:pPr>
      <w:r w:rsidRPr="00964A26">
        <w:rPr>
          <w:rStyle w:val="Helvetica"/>
        </w:rPr>
        <w:t>Describe WebSphere Automation architecture and components</w:t>
      </w:r>
    </w:p>
    <w:p w14:paraId="361CBDDE" w14:textId="194AD852" w:rsidR="00964A26" w:rsidRPr="00964A26" w:rsidRDefault="00964A26" w:rsidP="00964A26">
      <w:pPr>
        <w:pStyle w:val="Abstractbulletlevel1"/>
        <w:rPr>
          <w:rStyle w:val="Helvetica"/>
        </w:rPr>
      </w:pPr>
      <w:r w:rsidRPr="00964A26">
        <w:rPr>
          <w:rStyle w:val="Helvetica"/>
        </w:rPr>
        <w:t>Describe the three basic roles for installing, configuring, and using WebSphere Automation</w:t>
      </w:r>
    </w:p>
    <w:p w14:paraId="07ACB668" w14:textId="67597EB4" w:rsidR="00964A26" w:rsidRPr="00964A26" w:rsidRDefault="00964A26" w:rsidP="00964A26">
      <w:pPr>
        <w:pStyle w:val="Abstractbulletlevel1"/>
        <w:rPr>
          <w:rStyle w:val="Helvetica"/>
        </w:rPr>
      </w:pPr>
      <w:r w:rsidRPr="00964A26">
        <w:rPr>
          <w:rStyle w:val="Helvetica"/>
        </w:rPr>
        <w:t>Learn how to prepare the environment before installing WebSphere Automation</w:t>
      </w:r>
    </w:p>
    <w:p w14:paraId="07DE7592" w14:textId="77777777" w:rsidR="00964A26" w:rsidRPr="00964A26" w:rsidRDefault="00964A26" w:rsidP="00964A26">
      <w:pPr>
        <w:pStyle w:val="Abstractbulletlevel1"/>
        <w:rPr>
          <w:rStyle w:val="Helvetica"/>
        </w:rPr>
      </w:pPr>
      <w:r w:rsidRPr="00964A26">
        <w:rPr>
          <w:rStyle w:val="Helvetica"/>
        </w:rPr>
        <w:t>Install WebSphere Automation and validate the installation</w:t>
      </w:r>
    </w:p>
    <w:p w14:paraId="7C5127F2" w14:textId="77777777" w:rsidR="00964A26" w:rsidRPr="00964A26" w:rsidRDefault="00964A26" w:rsidP="00964A26">
      <w:pPr>
        <w:pStyle w:val="Abstractbulletlevel1"/>
        <w:rPr>
          <w:rStyle w:val="Helvetica"/>
        </w:rPr>
      </w:pPr>
      <w:r w:rsidRPr="00964A26">
        <w:rPr>
          <w:rStyle w:val="Helvetica"/>
        </w:rPr>
        <w:t>Access the WebSphere Automation console</w:t>
      </w:r>
    </w:p>
    <w:p w14:paraId="50765ACF" w14:textId="36361B31" w:rsidR="00964A26" w:rsidRPr="00964A26" w:rsidRDefault="00964A26" w:rsidP="00964A26">
      <w:pPr>
        <w:pStyle w:val="Abstractbulletlevel1"/>
        <w:rPr>
          <w:rStyle w:val="Helvetica"/>
        </w:rPr>
      </w:pPr>
      <w:r w:rsidRPr="00964A26">
        <w:rPr>
          <w:rStyle w:val="Helvetica"/>
        </w:rPr>
        <w:t>Manage user access to the WebSphere Automation console</w:t>
      </w:r>
    </w:p>
    <w:p w14:paraId="6786A69E" w14:textId="77777777" w:rsidR="00964A26" w:rsidRPr="00964A26" w:rsidRDefault="00964A26" w:rsidP="00964A26">
      <w:pPr>
        <w:pStyle w:val="Abstractbulletlevel1"/>
        <w:rPr>
          <w:rStyle w:val="Helvetica"/>
        </w:rPr>
      </w:pPr>
      <w:r w:rsidRPr="00964A26">
        <w:rPr>
          <w:rStyle w:val="Helvetica"/>
        </w:rPr>
        <w:t>Configure email notifications</w:t>
      </w:r>
    </w:p>
    <w:p w14:paraId="33B2D90F" w14:textId="77777777" w:rsidR="00964A26" w:rsidRPr="00964A26" w:rsidRDefault="00964A26" w:rsidP="00964A26">
      <w:pPr>
        <w:pStyle w:val="Abstractbulletlevel1"/>
        <w:rPr>
          <w:rStyle w:val="Helvetica"/>
        </w:rPr>
      </w:pPr>
      <w:r w:rsidRPr="00964A26">
        <w:rPr>
          <w:rStyle w:val="Helvetica"/>
        </w:rPr>
        <w:t>Register servers with WebSphere Automation</w:t>
      </w:r>
    </w:p>
    <w:p w14:paraId="6F3DF03C" w14:textId="54BE0822" w:rsidR="00964A26" w:rsidRPr="00964A26" w:rsidRDefault="00964A26" w:rsidP="00964A26">
      <w:pPr>
        <w:pStyle w:val="Abstractbulletlevel1"/>
        <w:rPr>
          <w:rStyle w:val="Helvetica"/>
        </w:rPr>
      </w:pPr>
      <w:r w:rsidRPr="00964A26">
        <w:rPr>
          <w:rStyle w:val="Helvetica"/>
        </w:rPr>
        <w:t>Use the WebSphere Automation UI to view vulnerability status of servers</w:t>
      </w:r>
    </w:p>
    <w:p w14:paraId="51D644E8" w14:textId="77777777" w:rsidR="009855D7" w:rsidRPr="00C06769" w:rsidRDefault="009855D7" w:rsidP="009855D7">
      <w:pPr>
        <w:pStyle w:val="Abstractbulletlevel1"/>
        <w:numPr>
          <w:ilvl w:val="0"/>
          <w:numId w:val="0"/>
        </w:numPr>
        <w:ind w:left="432" w:hanging="288"/>
        <w:rPr>
          <w:rStyle w:val="Helvetica"/>
        </w:rPr>
      </w:pPr>
    </w:p>
    <w:p w14:paraId="241E57F7" w14:textId="77777777" w:rsidR="00CF056E" w:rsidRPr="00866A1A" w:rsidRDefault="00CF056E" w:rsidP="00E67613">
      <w:pPr>
        <w:pStyle w:val="Generalinformationunderlinedsubhead"/>
      </w:pPr>
      <w:r w:rsidRPr="00866A1A">
        <w:t>Prerequisites</w:t>
      </w:r>
    </w:p>
    <w:p w14:paraId="3B2176D9" w14:textId="2127AAC0" w:rsidR="008818D4" w:rsidRDefault="00CF056E" w:rsidP="0044429D">
      <w:pPr>
        <w:pStyle w:val="Abstractbodytext"/>
        <w:outlineLvl w:val="0"/>
      </w:pPr>
      <w:r w:rsidRPr="00866A1A">
        <w:t>Before</w:t>
      </w:r>
      <w:r w:rsidR="008818D4" w:rsidRPr="00866A1A">
        <w:t xml:space="preserve"> taking this course, you shoul</w:t>
      </w:r>
      <w:r w:rsidR="00964A26">
        <w:t>d have:</w:t>
      </w:r>
    </w:p>
    <w:p w14:paraId="0FC36731" w14:textId="77777777" w:rsidR="00964A26" w:rsidRDefault="00964A26" w:rsidP="00964A26">
      <w:pPr>
        <w:pStyle w:val="Abstractbodytext"/>
        <w:numPr>
          <w:ilvl w:val="0"/>
          <w:numId w:val="32"/>
        </w:numPr>
        <w:outlineLvl w:val="0"/>
      </w:pPr>
      <w:r>
        <w:t>Working knowledge of WebSphere Application Server or Liberty system administration</w:t>
      </w:r>
    </w:p>
    <w:p w14:paraId="565A6A70" w14:textId="77777777" w:rsidR="00964A26" w:rsidRDefault="00964A26" w:rsidP="00964A26">
      <w:pPr>
        <w:pStyle w:val="Abstractbodytext"/>
        <w:numPr>
          <w:ilvl w:val="0"/>
          <w:numId w:val="32"/>
        </w:numPr>
        <w:outlineLvl w:val="0"/>
      </w:pPr>
      <w:r>
        <w:t>Familiarity with the OpenShift console and command-line interface (CLI)</w:t>
      </w:r>
    </w:p>
    <w:p w14:paraId="09CE5D2C" w14:textId="65B227E5" w:rsidR="00964A26" w:rsidRDefault="00964A26" w:rsidP="00964A26">
      <w:pPr>
        <w:pStyle w:val="Abstractbodytext"/>
        <w:numPr>
          <w:ilvl w:val="0"/>
          <w:numId w:val="32"/>
        </w:numPr>
        <w:outlineLvl w:val="0"/>
      </w:pPr>
      <w:r>
        <w:t>Experience using the Linux operating system</w:t>
      </w:r>
    </w:p>
    <w:p w14:paraId="0DD92DB0" w14:textId="77777777" w:rsidR="009855D7" w:rsidRPr="00C06769" w:rsidRDefault="009855D7" w:rsidP="009855D7">
      <w:pPr>
        <w:pStyle w:val="Abstractbodytext"/>
        <w:rPr>
          <w:rStyle w:val="Helvetica"/>
        </w:rPr>
      </w:pPr>
    </w:p>
    <w:p w14:paraId="5FBA7E05" w14:textId="77777777" w:rsidR="00CF056E" w:rsidRPr="00866A1A" w:rsidRDefault="00CF056E" w:rsidP="00556520">
      <w:pPr>
        <w:pStyle w:val="Generalinformationunderlinedsubhead"/>
      </w:pPr>
      <w:r w:rsidRPr="00866A1A">
        <w:t>Duration</w:t>
      </w:r>
    </w:p>
    <w:p w14:paraId="108171CB" w14:textId="53179221" w:rsidR="00CF056E" w:rsidRDefault="00964A26" w:rsidP="00E35DD6">
      <w:pPr>
        <w:pStyle w:val="Abstractbodytext"/>
      </w:pPr>
      <w:r>
        <w:t>1</w:t>
      </w:r>
      <w:r w:rsidR="00CF056E" w:rsidRPr="00866A1A">
        <w:t xml:space="preserve"> day</w:t>
      </w:r>
    </w:p>
    <w:p w14:paraId="50F72268" w14:textId="77777777" w:rsidR="009855D7" w:rsidRPr="00866A1A" w:rsidRDefault="009855D7" w:rsidP="009855D7">
      <w:pPr>
        <w:pStyle w:val="Abstractbodytext"/>
      </w:pPr>
    </w:p>
    <w:p w14:paraId="33EFC952" w14:textId="77777777" w:rsidR="00CF056E" w:rsidRPr="00866A1A" w:rsidRDefault="00CF056E" w:rsidP="00E67613">
      <w:pPr>
        <w:pStyle w:val="Generalinformationunderlinedsubhead"/>
      </w:pPr>
      <w:r w:rsidRPr="00866A1A">
        <w:t>Skill level</w:t>
      </w:r>
    </w:p>
    <w:p w14:paraId="110B2AF4" w14:textId="03C6240D" w:rsidR="00CF056E" w:rsidRDefault="004C130A" w:rsidP="003944B4">
      <w:pPr>
        <w:pStyle w:val="Abstractbodytext"/>
        <w:outlineLvl w:val="0"/>
      </w:pPr>
      <w:r>
        <w:t>Intermediate</w:t>
      </w:r>
    </w:p>
    <w:p w14:paraId="443C22E5" w14:textId="77777777" w:rsidR="00E67613" w:rsidRPr="009855D7" w:rsidRDefault="00E67613" w:rsidP="009855D7">
      <w:pPr>
        <w:pStyle w:val="Abstractbodytext"/>
      </w:pPr>
    </w:p>
    <w:p w14:paraId="52138508" w14:textId="77777777" w:rsidR="00CF056E" w:rsidRPr="002D2071" w:rsidRDefault="00CF056E" w:rsidP="00DE2529">
      <w:pPr>
        <w:pStyle w:val="AbstractHeading"/>
      </w:pPr>
      <w:r w:rsidRPr="00866A1A">
        <w:t>Notes</w:t>
      </w:r>
    </w:p>
    <w:p w14:paraId="08F98608" w14:textId="77777777" w:rsidR="00775743" w:rsidRDefault="00775743" w:rsidP="009855D7">
      <w:pPr>
        <w:pStyle w:val="Abstractbodytext"/>
      </w:pPr>
      <w:r>
        <w:t>This course is a new course</w:t>
      </w:r>
    </w:p>
    <w:p w14:paraId="42AB731E" w14:textId="77777777" w:rsidR="00CF056E" w:rsidRPr="00866A1A" w:rsidRDefault="00CF056E" w:rsidP="009855D7">
      <w:pPr>
        <w:pStyle w:val="Abstractbodytext"/>
      </w:pPr>
    </w:p>
    <w:p w14:paraId="466C2582" w14:textId="77777777" w:rsidR="00CF056E" w:rsidRPr="00866A1A" w:rsidRDefault="00CF056E" w:rsidP="00DE2529">
      <w:pPr>
        <w:pStyle w:val="AbstractHeading"/>
      </w:pPr>
      <w:r w:rsidRPr="00866A1A">
        <w:t xml:space="preserve">Course </w:t>
      </w:r>
      <w:r w:rsidRPr="002D2071">
        <w:t>agenda</w:t>
      </w:r>
    </w:p>
    <w:p w14:paraId="4CFF22A5" w14:textId="77777777" w:rsidR="00A353C5" w:rsidRPr="00866A1A"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A353C5" w:rsidRPr="00A623D1" w14:paraId="3919283D" w14:textId="77777777"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2E0E77C" w14:textId="77777777" w:rsidR="00A353C5" w:rsidRPr="00866A1A" w:rsidRDefault="00A353C5" w:rsidP="00964A26">
            <w:pPr>
              <w:pStyle w:val="Abstracttableheading"/>
            </w:pPr>
            <w:r w:rsidRPr="00866A1A">
              <w:t>Course introduction</w:t>
            </w:r>
          </w:p>
          <w:p w14:paraId="391D6E31" w14:textId="538D50EC" w:rsidR="00A353C5" w:rsidRPr="00866A1A" w:rsidRDefault="00A353C5" w:rsidP="00964A26">
            <w:pPr>
              <w:pStyle w:val="Abstracttableheading"/>
            </w:pPr>
            <w:r w:rsidRPr="00866A1A">
              <w:t xml:space="preserve">Duration: </w:t>
            </w:r>
            <w:r w:rsidR="00964A26">
              <w:t>15</w:t>
            </w:r>
            <w:r w:rsidRPr="00866A1A">
              <w:t xml:space="preserve"> minutes</w:t>
            </w:r>
          </w:p>
        </w:tc>
      </w:tr>
    </w:tbl>
    <w:p w14:paraId="15298F38" w14:textId="77777777"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A353C5" w:rsidRPr="00A623D1" w14:paraId="3857628B" w14:textId="77777777" w:rsidTr="00964A26">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680FC3" w14:textId="66420EF0" w:rsidR="00A353C5" w:rsidRPr="00866A1A" w:rsidRDefault="00A353C5" w:rsidP="00964A26">
            <w:pPr>
              <w:pStyle w:val="Abstracttableheading"/>
            </w:pPr>
            <w:r w:rsidRPr="00866A1A">
              <w:lastRenderedPageBreak/>
              <w:t>Unit 1</w:t>
            </w:r>
            <w:r w:rsidR="008818D4" w:rsidRPr="00866A1A">
              <w:t xml:space="preserve">. </w:t>
            </w:r>
            <w:r w:rsidR="00964A26">
              <w:t>Introduction to WebSphere Automation</w:t>
            </w:r>
          </w:p>
          <w:p w14:paraId="1131A36E" w14:textId="475CEA4C" w:rsidR="00A353C5" w:rsidRPr="00866A1A" w:rsidRDefault="00A353C5" w:rsidP="00964A26">
            <w:pPr>
              <w:pStyle w:val="Abstracttableheading"/>
            </w:pPr>
            <w:r w:rsidRPr="00866A1A">
              <w:t xml:space="preserve">Duration: </w:t>
            </w:r>
            <w:r w:rsidR="00964A26">
              <w:t>30</w:t>
            </w:r>
            <w:r w:rsidRPr="00866A1A">
              <w:t xml:space="preserve"> minutes</w:t>
            </w:r>
          </w:p>
        </w:tc>
      </w:tr>
      <w:tr w:rsidR="00A353C5" w:rsidRPr="00A623D1" w14:paraId="3AB9713F" w14:textId="77777777" w:rsidTr="00964A26">
        <w:trPr>
          <w:cantSplit/>
        </w:trPr>
        <w:tc>
          <w:tcPr>
            <w:tcW w:w="1974"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6C2F16" w14:textId="77777777" w:rsidR="00A353C5" w:rsidRPr="00866A1A" w:rsidRDefault="00A353C5" w:rsidP="00A623D1">
            <w:pPr>
              <w:pStyle w:val="Abstractbodytext"/>
              <w:keepNext/>
              <w:keepLines/>
            </w:pPr>
            <w:r w:rsidRPr="00866A1A">
              <w:t>Overview</w:t>
            </w:r>
          </w:p>
        </w:tc>
        <w:tc>
          <w:tcPr>
            <w:tcW w:w="8718"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057287F" w14:textId="53C01974" w:rsidR="00A353C5" w:rsidRPr="00866A1A" w:rsidRDefault="00964A26" w:rsidP="00A623D1">
            <w:pPr>
              <w:pStyle w:val="Abstractbodytext"/>
              <w:keepNext/>
              <w:keepLines/>
            </w:pPr>
            <w:r w:rsidRPr="00964A26">
              <w:t>This unit introduces WebSphere Automation and describes its features, benefits, architecture and components.</w:t>
            </w:r>
          </w:p>
        </w:tc>
      </w:tr>
      <w:tr w:rsidR="00A353C5" w:rsidRPr="00A623D1" w14:paraId="320ED728" w14:textId="77777777" w:rsidTr="00964A26">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773A40F2" w14:textId="77777777" w:rsidR="00A353C5" w:rsidRPr="00866A1A" w:rsidRDefault="00A353C5" w:rsidP="00A623D1">
            <w:pPr>
              <w:pStyle w:val="Abstracttabletext"/>
              <w:keepNext/>
              <w:keepLines/>
            </w:pPr>
            <w:r w:rsidRPr="00866A1A">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10DA738F" w14:textId="77777777" w:rsidR="00A353C5" w:rsidRPr="00866A1A" w:rsidRDefault="00A353C5" w:rsidP="00A623D1">
            <w:pPr>
              <w:pStyle w:val="Abstracttabletext"/>
              <w:keepNext/>
              <w:keepLines/>
            </w:pPr>
            <w:r w:rsidRPr="00866A1A">
              <w:t>After completing this unit, you should be able to:</w:t>
            </w:r>
          </w:p>
          <w:p w14:paraId="57696C11" w14:textId="77777777" w:rsidR="00964A26" w:rsidRDefault="00964A26" w:rsidP="00964A26">
            <w:pPr>
              <w:pStyle w:val="Abstractbulletlevel1"/>
            </w:pPr>
            <w:r>
              <w:t>Describe the features and benefits of using WebSphere Automation</w:t>
            </w:r>
          </w:p>
          <w:p w14:paraId="0263ADDC" w14:textId="77777777" w:rsidR="00964A26" w:rsidRDefault="00964A26" w:rsidP="00964A26">
            <w:pPr>
              <w:pStyle w:val="Abstractbulletlevel1"/>
            </w:pPr>
            <w:r>
              <w:t>Describe WebSphere Automation architecture and components</w:t>
            </w:r>
          </w:p>
          <w:p w14:paraId="451170B1" w14:textId="77777777" w:rsidR="00964A26" w:rsidRDefault="00964A26" w:rsidP="00964A26">
            <w:pPr>
              <w:pStyle w:val="Abstractbulletlevel1"/>
            </w:pPr>
            <w:r>
              <w:t>Describe the purpose of security bulletins</w:t>
            </w:r>
          </w:p>
          <w:p w14:paraId="5A8EC455" w14:textId="1B325EC2" w:rsidR="00A353C5" w:rsidRPr="00866A1A" w:rsidRDefault="00964A26" w:rsidP="00964A26">
            <w:pPr>
              <w:pStyle w:val="Abstractbulletlevel1"/>
            </w:pPr>
            <w:r>
              <w:t>Describe the role of IBM Automation Foundation in WebSphere Automation</w:t>
            </w:r>
          </w:p>
        </w:tc>
      </w:tr>
    </w:tbl>
    <w:p w14:paraId="2B2FC78E" w14:textId="77777777" w:rsidR="00964A26" w:rsidRPr="00866A1A" w:rsidRDefault="00964A26" w:rsidP="00964A26">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64A26" w:rsidRPr="00A623D1" w14:paraId="3FA67320" w14:textId="77777777" w:rsidTr="000F435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07630F" w14:textId="78349095" w:rsidR="00964A26" w:rsidRPr="00866A1A" w:rsidRDefault="00964A26" w:rsidP="000F435B">
            <w:pPr>
              <w:pStyle w:val="Abstracttableheading"/>
            </w:pPr>
            <w:r w:rsidRPr="00866A1A">
              <w:t>Unit 2.</w:t>
            </w:r>
            <w:r>
              <w:t xml:space="preserve"> </w:t>
            </w:r>
            <w:r>
              <w:t>Installing WebSphere Automation</w:t>
            </w:r>
          </w:p>
          <w:p w14:paraId="2D701370" w14:textId="0362963C" w:rsidR="00964A26" w:rsidRPr="00866A1A" w:rsidRDefault="00964A26" w:rsidP="000F435B">
            <w:pPr>
              <w:pStyle w:val="Abstracttableheading"/>
            </w:pPr>
            <w:r w:rsidRPr="00866A1A">
              <w:t xml:space="preserve">Duration: </w:t>
            </w:r>
            <w:r>
              <w:t>30</w:t>
            </w:r>
            <w:r w:rsidRPr="00866A1A">
              <w:t xml:space="preserve"> minutes</w:t>
            </w:r>
          </w:p>
        </w:tc>
      </w:tr>
      <w:tr w:rsidR="00964A26" w:rsidRPr="00A623D1" w14:paraId="0402B6C3" w14:textId="77777777" w:rsidTr="000F435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9B5861" w14:textId="77777777" w:rsidR="00964A26" w:rsidRPr="00866A1A" w:rsidRDefault="00964A26" w:rsidP="000F435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9A8590" w14:textId="72070018" w:rsidR="00964A26" w:rsidRPr="00866A1A" w:rsidRDefault="004C130A" w:rsidP="000F435B">
            <w:pPr>
              <w:pStyle w:val="Abstractbodytext"/>
              <w:keepNext/>
              <w:keepLines/>
            </w:pPr>
            <w:r w:rsidRPr="004C130A">
              <w:t>This unit describes how to prepare your environment, and then install WebSphere Automation.</w:t>
            </w:r>
          </w:p>
        </w:tc>
      </w:tr>
      <w:tr w:rsidR="00964A26" w:rsidRPr="00A623D1" w14:paraId="2D52B47B" w14:textId="77777777" w:rsidTr="000F435B">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2A1B52" w14:textId="77777777" w:rsidR="00964A26" w:rsidRPr="00866A1A" w:rsidRDefault="00964A26" w:rsidP="000F435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6719BE" w14:textId="77777777" w:rsidR="00964A26" w:rsidRPr="00866A1A" w:rsidRDefault="00964A26" w:rsidP="000F435B">
            <w:pPr>
              <w:pStyle w:val="Abstracttabletext"/>
              <w:keepNext/>
              <w:keepLines/>
            </w:pPr>
            <w:r w:rsidRPr="00866A1A">
              <w:t>After completing this unit, you should be able to:</w:t>
            </w:r>
          </w:p>
          <w:p w14:paraId="5F95C334" w14:textId="77777777" w:rsidR="00964A26" w:rsidRDefault="00964A26" w:rsidP="00964A26">
            <w:pPr>
              <w:pStyle w:val="Abstractbulletlevel1"/>
            </w:pPr>
            <w:r>
              <w:t>Describe the three basic roles for installing, configuring, and using WebSphere Automation</w:t>
            </w:r>
          </w:p>
          <w:p w14:paraId="0F6E833A" w14:textId="77777777" w:rsidR="00964A26" w:rsidRDefault="00964A26" w:rsidP="00964A26">
            <w:pPr>
              <w:pStyle w:val="Abstractbulletlevel1"/>
            </w:pPr>
            <w:r>
              <w:t>Learn how to prepare the environment before installing WebSphere Automation</w:t>
            </w:r>
          </w:p>
          <w:p w14:paraId="1DACF9AD" w14:textId="77777777" w:rsidR="00964A26" w:rsidRDefault="00964A26" w:rsidP="00964A26">
            <w:pPr>
              <w:pStyle w:val="Abstractbulletlevel1"/>
            </w:pPr>
            <w:r>
              <w:t>Install WebSphere Automation and validate the installation</w:t>
            </w:r>
          </w:p>
          <w:p w14:paraId="3B7FB515" w14:textId="33D5BD1E" w:rsidR="00964A26" w:rsidRPr="00866A1A" w:rsidRDefault="00964A26" w:rsidP="00964A26">
            <w:pPr>
              <w:pStyle w:val="Abstractbulletlevel1"/>
            </w:pPr>
            <w:r>
              <w:t>Access the WebSphere Automation console</w:t>
            </w:r>
          </w:p>
        </w:tc>
      </w:tr>
    </w:tbl>
    <w:p w14:paraId="7E60F10B" w14:textId="77777777" w:rsidR="00A353C5" w:rsidRPr="00866A1A" w:rsidRDefault="00A353C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31465E0B"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0C3931" w14:textId="051EF7B4" w:rsidR="00A353C5" w:rsidRPr="00866A1A" w:rsidRDefault="00A353C5" w:rsidP="00964A26">
            <w:pPr>
              <w:pStyle w:val="Abstracttableheading"/>
            </w:pPr>
            <w:r w:rsidRPr="00866A1A">
              <w:t xml:space="preserve">Exercise 1. </w:t>
            </w:r>
            <w:r w:rsidR="00964A26">
              <w:t>Installing WebSphere Automation</w:t>
            </w:r>
          </w:p>
          <w:p w14:paraId="37FAF2EE" w14:textId="50A88255" w:rsidR="00A353C5" w:rsidRPr="00866A1A" w:rsidRDefault="00A353C5" w:rsidP="00964A26">
            <w:pPr>
              <w:pStyle w:val="Abstracttableheading"/>
            </w:pPr>
            <w:r w:rsidRPr="00866A1A">
              <w:t xml:space="preserve">Duration: </w:t>
            </w:r>
            <w:r w:rsidR="00964A26">
              <w:t>1</w:t>
            </w:r>
            <w:r w:rsidRPr="00866A1A">
              <w:t xml:space="preserve"> hour</w:t>
            </w:r>
            <w:r w:rsidR="00775743">
              <w:t xml:space="preserve"> and </w:t>
            </w:r>
            <w:r w:rsidR="00964A26">
              <w:t>30</w:t>
            </w:r>
            <w:r w:rsidR="00775743">
              <w:t xml:space="preserve"> minutes</w:t>
            </w:r>
          </w:p>
        </w:tc>
      </w:tr>
      <w:tr w:rsidR="00A353C5" w:rsidRPr="00A623D1" w14:paraId="0C808F1B" w14:textId="77777777"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928DB5"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533E0E" w14:textId="40087951" w:rsidR="00A353C5" w:rsidRPr="00866A1A" w:rsidRDefault="004C130A" w:rsidP="00A623D1">
            <w:pPr>
              <w:pStyle w:val="Abstractbodytext"/>
              <w:keepNext/>
              <w:keepLines/>
            </w:pPr>
            <w:r>
              <w:t>In this exercise, you</w:t>
            </w:r>
            <w:r w:rsidRPr="004C130A">
              <w:t xml:space="preserve"> prepare your environment, and then install WebSphere Automation.</w:t>
            </w:r>
          </w:p>
        </w:tc>
      </w:tr>
      <w:tr w:rsidR="00A353C5" w:rsidRPr="00A623D1" w14:paraId="5D6D50B8" w14:textId="77777777"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FEC77D"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37E797" w14:textId="77777777" w:rsidR="00A353C5" w:rsidRPr="00866A1A" w:rsidRDefault="00A353C5" w:rsidP="00A623D1">
            <w:pPr>
              <w:pStyle w:val="Abstracttabletext"/>
              <w:keepNext/>
              <w:keepLines/>
            </w:pPr>
            <w:r w:rsidRPr="00866A1A">
              <w:t>After completing this exercise, you should be able to:</w:t>
            </w:r>
          </w:p>
          <w:p w14:paraId="41B7285F" w14:textId="77777777" w:rsidR="00964A26" w:rsidRDefault="00964A26" w:rsidP="00964A26">
            <w:pPr>
              <w:pStyle w:val="Abstractbulletlevel1"/>
            </w:pPr>
            <w:r>
              <w:t>Prepare the environment for installation</w:t>
            </w:r>
          </w:p>
          <w:p w14:paraId="2A949D14" w14:textId="77777777" w:rsidR="00964A26" w:rsidRDefault="00964A26" w:rsidP="00964A26">
            <w:pPr>
              <w:pStyle w:val="Abstractbulletlevel1"/>
            </w:pPr>
            <w:r>
              <w:t>Use the OpenShift console to install WebSphere Automation</w:t>
            </w:r>
          </w:p>
          <w:p w14:paraId="7BF76868" w14:textId="6BA4C2B3" w:rsidR="00A353C5" w:rsidRPr="00866A1A" w:rsidRDefault="00964A26" w:rsidP="00964A26">
            <w:pPr>
              <w:pStyle w:val="Abstractbulletlevel1"/>
            </w:pPr>
            <w:r>
              <w:t>Validate the installation</w:t>
            </w:r>
          </w:p>
        </w:tc>
      </w:tr>
    </w:tbl>
    <w:p w14:paraId="670A34D6" w14:textId="77777777" w:rsidR="00964A26" w:rsidRPr="00866A1A" w:rsidRDefault="00964A26" w:rsidP="00964A26">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64A26" w:rsidRPr="00A623D1" w14:paraId="5511A375" w14:textId="77777777" w:rsidTr="004C130A">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99D13C" w14:textId="0218BA0E" w:rsidR="00964A26" w:rsidRPr="00866A1A" w:rsidRDefault="00964A26" w:rsidP="000F435B">
            <w:pPr>
              <w:pStyle w:val="Abstracttableheading"/>
            </w:pPr>
            <w:r w:rsidRPr="00866A1A">
              <w:t xml:space="preserve">Unit </w:t>
            </w:r>
            <w:r>
              <w:t>3</w:t>
            </w:r>
            <w:r w:rsidRPr="00866A1A">
              <w:t>.</w:t>
            </w:r>
            <w:r>
              <w:t xml:space="preserve"> </w:t>
            </w:r>
            <w:r>
              <w:t>Configuring WebSphere Automation</w:t>
            </w:r>
          </w:p>
          <w:p w14:paraId="60FC95F4" w14:textId="1123E681" w:rsidR="00964A26" w:rsidRPr="00866A1A" w:rsidRDefault="00964A26" w:rsidP="000F435B">
            <w:pPr>
              <w:pStyle w:val="Abstracttableheading"/>
            </w:pPr>
            <w:r w:rsidRPr="00866A1A">
              <w:t xml:space="preserve">Duration: </w:t>
            </w:r>
            <w:r>
              <w:t>1</w:t>
            </w:r>
            <w:r w:rsidRPr="00866A1A">
              <w:t xml:space="preserve"> hour</w:t>
            </w:r>
          </w:p>
        </w:tc>
      </w:tr>
      <w:tr w:rsidR="00964A26" w:rsidRPr="00A623D1" w14:paraId="0E424DE4" w14:textId="77777777" w:rsidTr="004C130A">
        <w:trPr>
          <w:cantSplit/>
        </w:trPr>
        <w:tc>
          <w:tcPr>
            <w:tcW w:w="1974"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B895F9" w14:textId="77777777" w:rsidR="00964A26" w:rsidRPr="00866A1A" w:rsidRDefault="00964A26" w:rsidP="000F435B">
            <w:pPr>
              <w:pStyle w:val="Abstractbodytext"/>
              <w:keepNext/>
              <w:keepLines/>
            </w:pPr>
            <w:r w:rsidRPr="00866A1A">
              <w:t>Overview</w:t>
            </w:r>
          </w:p>
        </w:tc>
        <w:tc>
          <w:tcPr>
            <w:tcW w:w="8718"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5E3C75" w14:textId="2BEE3403" w:rsidR="00964A26" w:rsidRPr="00866A1A" w:rsidRDefault="004C130A" w:rsidP="000F435B">
            <w:pPr>
              <w:pStyle w:val="Abstractbodytext"/>
              <w:keepNext/>
              <w:keepLines/>
            </w:pPr>
            <w:r w:rsidRPr="004C130A">
              <w:t>This unit describes how to configure WebSphere Automation to monitor servers for vulnerabilities and send email notifications to specified recipients. It also describes how to control access to the WebSphere Automation console.</w:t>
            </w:r>
          </w:p>
        </w:tc>
      </w:tr>
      <w:tr w:rsidR="00964A26" w:rsidRPr="00A623D1" w14:paraId="26729A42" w14:textId="77777777" w:rsidTr="004C130A">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20B2E132" w14:textId="77777777" w:rsidR="00964A26" w:rsidRPr="00866A1A" w:rsidRDefault="00964A26" w:rsidP="000F435B">
            <w:pPr>
              <w:pStyle w:val="Abstracttabletext"/>
              <w:keepNext/>
              <w:keepLines/>
            </w:pPr>
            <w:r w:rsidRPr="00866A1A">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09760BF1" w14:textId="77777777" w:rsidR="00964A26" w:rsidRPr="00866A1A" w:rsidRDefault="00964A26" w:rsidP="000F435B">
            <w:pPr>
              <w:pStyle w:val="Abstracttabletext"/>
              <w:keepNext/>
              <w:keepLines/>
            </w:pPr>
            <w:r w:rsidRPr="00866A1A">
              <w:t>After completing this unit, you should be able to:</w:t>
            </w:r>
          </w:p>
          <w:p w14:paraId="10B4C8B0" w14:textId="77777777" w:rsidR="00964A26" w:rsidRDefault="00964A26" w:rsidP="000F435B">
            <w:pPr>
              <w:pStyle w:val="Abstractbulletlevel1"/>
            </w:pPr>
            <w:r>
              <w:t>Describe the three basic roles for installing, configuring, and using WebSphere Automation</w:t>
            </w:r>
          </w:p>
          <w:p w14:paraId="0283BAE5" w14:textId="77777777" w:rsidR="00964A26" w:rsidRDefault="00964A26" w:rsidP="000F435B">
            <w:pPr>
              <w:pStyle w:val="Abstractbulletlevel1"/>
            </w:pPr>
            <w:r>
              <w:t>Learn how to prepare the environment before installing WebSphere Automation</w:t>
            </w:r>
          </w:p>
          <w:p w14:paraId="12A58417" w14:textId="77777777" w:rsidR="00964A26" w:rsidRDefault="00964A26" w:rsidP="000F435B">
            <w:pPr>
              <w:pStyle w:val="Abstractbulletlevel1"/>
            </w:pPr>
            <w:r>
              <w:t>Install WebSphere Automation and validate the installation</w:t>
            </w:r>
          </w:p>
          <w:p w14:paraId="72C90FDE" w14:textId="77777777" w:rsidR="00964A26" w:rsidRPr="00866A1A" w:rsidRDefault="00964A26" w:rsidP="000F435B">
            <w:pPr>
              <w:pStyle w:val="Abstractbulletlevel1"/>
            </w:pPr>
            <w:r>
              <w:t>Access the WebSphere Automation console</w:t>
            </w:r>
          </w:p>
        </w:tc>
      </w:tr>
    </w:tbl>
    <w:p w14:paraId="48E0F768" w14:textId="77777777" w:rsidR="004C130A" w:rsidRPr="00866A1A" w:rsidRDefault="004C130A" w:rsidP="004C130A">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C130A" w:rsidRPr="00A623D1" w14:paraId="4FDEA34F" w14:textId="77777777" w:rsidTr="000F435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803D80" w14:textId="4CECEA30" w:rsidR="004C130A" w:rsidRPr="00866A1A" w:rsidRDefault="004C130A" w:rsidP="000F435B">
            <w:pPr>
              <w:pStyle w:val="Abstracttableheading"/>
            </w:pPr>
            <w:r w:rsidRPr="00866A1A">
              <w:lastRenderedPageBreak/>
              <w:t xml:space="preserve">Exercise </w:t>
            </w:r>
            <w:r>
              <w:t>2</w:t>
            </w:r>
            <w:r w:rsidRPr="00866A1A">
              <w:t xml:space="preserve">. </w:t>
            </w:r>
            <w:r>
              <w:t>Configuring</w:t>
            </w:r>
            <w:r>
              <w:t xml:space="preserve"> WebSphere Automation</w:t>
            </w:r>
          </w:p>
          <w:p w14:paraId="47C446D8" w14:textId="6FDEFF39" w:rsidR="004C130A" w:rsidRPr="00866A1A" w:rsidRDefault="004C130A" w:rsidP="000F435B">
            <w:pPr>
              <w:pStyle w:val="Abstracttableheading"/>
            </w:pPr>
            <w:r w:rsidRPr="00866A1A">
              <w:t xml:space="preserve">Duration: </w:t>
            </w:r>
            <w:r>
              <w:t>1</w:t>
            </w:r>
            <w:r w:rsidRPr="00866A1A">
              <w:t xml:space="preserve"> hour</w:t>
            </w:r>
          </w:p>
        </w:tc>
      </w:tr>
      <w:tr w:rsidR="004C130A" w:rsidRPr="00A623D1" w14:paraId="1AA4AB09" w14:textId="77777777" w:rsidTr="000F435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2BFB8C" w14:textId="77777777" w:rsidR="004C130A" w:rsidRPr="00866A1A" w:rsidRDefault="004C130A" w:rsidP="000F435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5DE846" w14:textId="3B132379" w:rsidR="004C130A" w:rsidRPr="00866A1A" w:rsidRDefault="004C130A" w:rsidP="000F435B">
            <w:pPr>
              <w:pStyle w:val="Abstractbodytext"/>
              <w:keepNext/>
              <w:keepLines/>
            </w:pPr>
            <w:r w:rsidRPr="004C130A">
              <w:t>In this exercise, you set up WebSphere Automation by configuring user access and email notifications and register WebSphere Application Servers and WebSphere Liberty servers for vulnerability tracking.</w:t>
            </w:r>
          </w:p>
        </w:tc>
      </w:tr>
      <w:tr w:rsidR="004C130A" w:rsidRPr="00A623D1" w14:paraId="3DE17E3C" w14:textId="77777777" w:rsidTr="000F435B">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42376F" w14:textId="77777777" w:rsidR="004C130A" w:rsidRPr="00866A1A" w:rsidRDefault="004C130A" w:rsidP="000F435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557BE3" w14:textId="77777777" w:rsidR="004C130A" w:rsidRPr="00866A1A" w:rsidRDefault="004C130A" w:rsidP="000F435B">
            <w:pPr>
              <w:pStyle w:val="Abstracttabletext"/>
              <w:keepNext/>
              <w:keepLines/>
            </w:pPr>
            <w:r w:rsidRPr="00866A1A">
              <w:t>After completing this exercise, you should be able to:</w:t>
            </w:r>
          </w:p>
          <w:p w14:paraId="489D7AE6" w14:textId="77777777" w:rsidR="004C130A" w:rsidRDefault="004C130A" w:rsidP="004C130A">
            <w:pPr>
              <w:pStyle w:val="Abstractbulletlevel1"/>
            </w:pPr>
            <w:r>
              <w:t>Authorize user access to the WebSphere Automation platform</w:t>
            </w:r>
          </w:p>
          <w:p w14:paraId="5C809DEC" w14:textId="77777777" w:rsidR="004C130A" w:rsidRDefault="004C130A" w:rsidP="004C130A">
            <w:pPr>
              <w:pStyle w:val="Abstractbulletlevel1"/>
            </w:pPr>
            <w:r>
              <w:t>Configure email to receive notifications about security vulnerabilities</w:t>
            </w:r>
          </w:p>
          <w:p w14:paraId="19571C33" w14:textId="6154974E" w:rsidR="004C130A" w:rsidRPr="00866A1A" w:rsidRDefault="004C130A" w:rsidP="004C130A">
            <w:pPr>
              <w:pStyle w:val="Abstractbulletlevel1"/>
            </w:pPr>
            <w:r>
              <w:t>Register WebSphere Application Servers and WebSphere Liberty servers to WebSphere Automation</w:t>
            </w:r>
          </w:p>
        </w:tc>
      </w:tr>
    </w:tbl>
    <w:p w14:paraId="340CBBEC" w14:textId="77777777" w:rsidR="004C130A" w:rsidRPr="00866A1A" w:rsidRDefault="004C130A" w:rsidP="004C130A">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C130A" w:rsidRPr="00A623D1" w14:paraId="4063EFE4" w14:textId="77777777" w:rsidTr="000F435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7922D04" w14:textId="174672B5" w:rsidR="004C130A" w:rsidRPr="00866A1A" w:rsidRDefault="004C130A" w:rsidP="000F435B">
            <w:pPr>
              <w:pStyle w:val="Abstracttableheading"/>
            </w:pPr>
            <w:r w:rsidRPr="00866A1A">
              <w:t xml:space="preserve">Unit </w:t>
            </w:r>
            <w:r>
              <w:t>4</w:t>
            </w:r>
            <w:r w:rsidRPr="00866A1A">
              <w:t>.</w:t>
            </w:r>
            <w:r>
              <w:t xml:space="preserve"> </w:t>
            </w:r>
            <w:r>
              <w:t>Using the WebSphere Automation user interface (UI)</w:t>
            </w:r>
          </w:p>
          <w:p w14:paraId="6DD5DBF3" w14:textId="0C829C1E" w:rsidR="004C130A" w:rsidRPr="00866A1A" w:rsidRDefault="004C130A" w:rsidP="000F435B">
            <w:pPr>
              <w:pStyle w:val="Abstracttableheading"/>
            </w:pPr>
            <w:r w:rsidRPr="00866A1A">
              <w:t xml:space="preserve">Duration: </w:t>
            </w:r>
            <w:r>
              <w:t>30 minutes</w:t>
            </w:r>
          </w:p>
        </w:tc>
      </w:tr>
      <w:tr w:rsidR="004C130A" w:rsidRPr="00A623D1" w14:paraId="5F8882F0" w14:textId="77777777" w:rsidTr="000F435B">
        <w:trPr>
          <w:cantSplit/>
        </w:trPr>
        <w:tc>
          <w:tcPr>
            <w:tcW w:w="1974"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F6C5FC" w14:textId="77777777" w:rsidR="004C130A" w:rsidRPr="00866A1A" w:rsidRDefault="004C130A" w:rsidP="000F435B">
            <w:pPr>
              <w:pStyle w:val="Abstractbodytext"/>
              <w:keepNext/>
              <w:keepLines/>
            </w:pPr>
            <w:r w:rsidRPr="00866A1A">
              <w:t>Overview</w:t>
            </w:r>
          </w:p>
        </w:tc>
        <w:tc>
          <w:tcPr>
            <w:tcW w:w="8718"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162B51" w14:textId="13480879" w:rsidR="004C130A" w:rsidRPr="00866A1A" w:rsidRDefault="004C130A" w:rsidP="000F435B">
            <w:pPr>
              <w:pStyle w:val="Abstractbodytext"/>
              <w:keepNext/>
              <w:keepLines/>
            </w:pPr>
            <w:r w:rsidRPr="004C130A">
              <w:t>This unit shows how to view vulnerability status information and security bulletins with the WebSphere Automation user interface.</w:t>
            </w:r>
          </w:p>
        </w:tc>
      </w:tr>
      <w:tr w:rsidR="004C130A" w:rsidRPr="00A623D1" w14:paraId="43ABAAFA" w14:textId="77777777" w:rsidTr="000F435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13141A17" w14:textId="77777777" w:rsidR="004C130A" w:rsidRPr="00866A1A" w:rsidRDefault="004C130A" w:rsidP="000F435B">
            <w:pPr>
              <w:pStyle w:val="Abstracttabletext"/>
              <w:keepNext/>
              <w:keepLines/>
            </w:pPr>
            <w:r w:rsidRPr="00866A1A">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0539A339" w14:textId="77777777" w:rsidR="004C130A" w:rsidRPr="00866A1A" w:rsidRDefault="004C130A" w:rsidP="000F435B">
            <w:pPr>
              <w:pStyle w:val="Abstracttabletext"/>
              <w:keepNext/>
              <w:keepLines/>
            </w:pPr>
            <w:r w:rsidRPr="00866A1A">
              <w:t>After completing this unit, you should be able to:</w:t>
            </w:r>
          </w:p>
          <w:p w14:paraId="0E98A3B3" w14:textId="77777777" w:rsidR="004C130A" w:rsidRDefault="004C130A" w:rsidP="004C130A">
            <w:pPr>
              <w:pStyle w:val="Abstractbulletlevel1"/>
            </w:pPr>
            <w:r>
              <w:t>Use the WebSphere Automation UI to view vulnerability status of servers</w:t>
            </w:r>
          </w:p>
          <w:p w14:paraId="10CCCEAA" w14:textId="77777777" w:rsidR="004C130A" w:rsidRDefault="004C130A" w:rsidP="004C130A">
            <w:pPr>
              <w:pStyle w:val="Abstractbulletlevel1"/>
            </w:pPr>
            <w:r>
              <w:t>View security alerts</w:t>
            </w:r>
          </w:p>
          <w:p w14:paraId="5D0FD6AE" w14:textId="5606BA7C" w:rsidR="004C130A" w:rsidRPr="00866A1A" w:rsidRDefault="004C130A" w:rsidP="004C130A">
            <w:pPr>
              <w:pStyle w:val="Abstractbulletlevel1"/>
            </w:pPr>
            <w:r>
              <w:t>Generate a CSV vulnerability status report</w:t>
            </w:r>
          </w:p>
        </w:tc>
      </w:tr>
    </w:tbl>
    <w:p w14:paraId="063B0B6A" w14:textId="38A91007" w:rsidR="00A353C5" w:rsidRDefault="00A353C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C130A" w:rsidRPr="00A623D1" w14:paraId="4A32A879" w14:textId="77777777" w:rsidTr="000F435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AE8137" w14:textId="35490FED" w:rsidR="004C130A" w:rsidRPr="00866A1A" w:rsidRDefault="004C130A" w:rsidP="000F435B">
            <w:pPr>
              <w:pStyle w:val="Abstracttableheading"/>
            </w:pPr>
            <w:r w:rsidRPr="00866A1A">
              <w:t xml:space="preserve">Exercise </w:t>
            </w:r>
            <w:r>
              <w:t>3</w:t>
            </w:r>
            <w:r w:rsidRPr="00866A1A">
              <w:t xml:space="preserve">. </w:t>
            </w:r>
            <w:r>
              <w:t>Resolving server vulnerabilities</w:t>
            </w:r>
          </w:p>
          <w:p w14:paraId="0D9FE576" w14:textId="490BFE4A" w:rsidR="004C130A" w:rsidRPr="00866A1A" w:rsidRDefault="004C130A" w:rsidP="000F435B">
            <w:pPr>
              <w:pStyle w:val="Abstracttableheading"/>
            </w:pPr>
            <w:r w:rsidRPr="00866A1A">
              <w:t xml:space="preserve">Duration: </w:t>
            </w:r>
            <w:r>
              <w:t>30 minutes</w:t>
            </w:r>
          </w:p>
        </w:tc>
      </w:tr>
      <w:tr w:rsidR="004C130A" w:rsidRPr="00A623D1" w14:paraId="7FDF357F" w14:textId="77777777" w:rsidTr="000F435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76042C" w14:textId="77777777" w:rsidR="004C130A" w:rsidRPr="00866A1A" w:rsidRDefault="004C130A" w:rsidP="000F435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8ADA23" w14:textId="6E99A2D0" w:rsidR="004C130A" w:rsidRPr="00866A1A" w:rsidRDefault="004C130A" w:rsidP="000F435B">
            <w:pPr>
              <w:pStyle w:val="Abstractbodytext"/>
              <w:keepNext/>
              <w:keepLines/>
            </w:pPr>
            <w:r w:rsidRPr="004C130A">
              <w:t xml:space="preserve">This exercise demonstrates how to review CVEs or security bulletins, and then apply the relevant </w:t>
            </w:r>
            <w:proofErr w:type="spellStart"/>
            <w:r w:rsidRPr="004C130A">
              <w:t>iFix</w:t>
            </w:r>
            <w:proofErr w:type="spellEnd"/>
            <w:r w:rsidRPr="004C130A">
              <w:t xml:space="preserve"> to a server to resolve the vulnerability.</w:t>
            </w:r>
          </w:p>
        </w:tc>
      </w:tr>
      <w:tr w:rsidR="004C130A" w:rsidRPr="00A623D1" w14:paraId="65D49C3A" w14:textId="77777777" w:rsidTr="000F435B">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143F99" w14:textId="77777777" w:rsidR="004C130A" w:rsidRPr="00866A1A" w:rsidRDefault="004C130A" w:rsidP="000F435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D8B129" w14:textId="77777777" w:rsidR="004C130A" w:rsidRPr="00866A1A" w:rsidRDefault="004C130A" w:rsidP="000F435B">
            <w:pPr>
              <w:pStyle w:val="Abstracttabletext"/>
              <w:keepNext/>
              <w:keepLines/>
            </w:pPr>
            <w:r w:rsidRPr="00866A1A">
              <w:t>After completing this exercise, you should be able to:</w:t>
            </w:r>
          </w:p>
          <w:p w14:paraId="2EA4B9F0" w14:textId="77777777" w:rsidR="004C130A" w:rsidRDefault="004C130A" w:rsidP="004C130A">
            <w:pPr>
              <w:pStyle w:val="Abstractbulletlevel1"/>
            </w:pPr>
            <w:r>
              <w:t>View the vulnerability status of servers in the WebSphere Automation console.</w:t>
            </w:r>
          </w:p>
          <w:p w14:paraId="007DE656" w14:textId="77777777" w:rsidR="004C130A" w:rsidRDefault="004C130A" w:rsidP="004C130A">
            <w:pPr>
              <w:pStyle w:val="Abstractbulletlevel1"/>
            </w:pPr>
            <w:r>
              <w:t>Review security bulletins on the IBM Support website.</w:t>
            </w:r>
          </w:p>
          <w:p w14:paraId="7F6521F4" w14:textId="23EDEE69" w:rsidR="004C130A" w:rsidRPr="00866A1A" w:rsidRDefault="004C130A" w:rsidP="004C130A">
            <w:pPr>
              <w:pStyle w:val="Abstractbulletlevel1"/>
            </w:pPr>
            <w:r>
              <w:t xml:space="preserve">Apply </w:t>
            </w:r>
            <w:proofErr w:type="spellStart"/>
            <w:r>
              <w:t>iFixes</w:t>
            </w:r>
            <w:proofErr w:type="spellEnd"/>
            <w:r>
              <w:t xml:space="preserve"> to traditional WebSphere and WebSphere Liberty servers to resolve vulnerabilities.</w:t>
            </w:r>
          </w:p>
        </w:tc>
      </w:tr>
    </w:tbl>
    <w:p w14:paraId="48D8B542" w14:textId="77777777" w:rsidR="004C130A" w:rsidRPr="00866A1A" w:rsidRDefault="004C130A"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A353C5" w:rsidRPr="00A623D1" w14:paraId="0768DF93"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318972" w14:textId="34D058FA" w:rsidR="00A353C5" w:rsidRPr="00866A1A" w:rsidRDefault="00DA59BC" w:rsidP="00964A26">
            <w:pPr>
              <w:pStyle w:val="Abstracttableheading"/>
            </w:pPr>
            <w:r w:rsidRPr="00866A1A">
              <w:t xml:space="preserve">Unit </w:t>
            </w:r>
            <w:r w:rsidR="004C130A">
              <w:t>5</w:t>
            </w:r>
            <w:r w:rsidRPr="00866A1A">
              <w:t xml:space="preserve">. </w:t>
            </w:r>
            <w:r w:rsidR="00A353C5" w:rsidRPr="00866A1A">
              <w:t>Course summary</w:t>
            </w:r>
          </w:p>
          <w:p w14:paraId="6172AD22" w14:textId="67797F3D" w:rsidR="00A353C5" w:rsidRPr="00866A1A" w:rsidRDefault="00A353C5" w:rsidP="00964A26">
            <w:pPr>
              <w:pStyle w:val="Abstracttableheading"/>
            </w:pPr>
            <w:r w:rsidRPr="00866A1A">
              <w:t xml:space="preserve">Duration: </w:t>
            </w:r>
            <w:r w:rsidR="004C130A">
              <w:t>10</w:t>
            </w:r>
            <w:r w:rsidRPr="00866A1A">
              <w:t xml:space="preserve"> minutes</w:t>
            </w:r>
          </w:p>
        </w:tc>
      </w:tr>
      <w:tr w:rsidR="00A353C5" w:rsidRPr="00A623D1" w14:paraId="206FB2B6" w14:textId="77777777"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55C54B"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7EC59B" w14:textId="77777777" w:rsidR="00A353C5" w:rsidRPr="009855D7" w:rsidRDefault="009855D7" w:rsidP="0015651A">
            <w:pPr>
              <w:pStyle w:val="Abstractbodytext"/>
              <w:keepNext/>
              <w:keepLines/>
              <w:rPr>
                <w:rStyle w:val="Helvetica"/>
              </w:rPr>
            </w:pPr>
            <w:r w:rsidRPr="009855D7">
              <w:rPr>
                <w:rStyle w:val="Helvetica"/>
              </w:rPr>
              <w:t>This unit summarizes the course</w:t>
            </w:r>
            <w:r w:rsidR="0015651A">
              <w:rPr>
                <w:rStyle w:val="Helvetica"/>
              </w:rPr>
              <w:t xml:space="preserve"> </w:t>
            </w:r>
            <w:r w:rsidRPr="009855D7">
              <w:rPr>
                <w:rStyle w:val="Helvetica"/>
              </w:rPr>
              <w:t>and provides information for future study.</w:t>
            </w:r>
          </w:p>
        </w:tc>
      </w:tr>
      <w:tr w:rsidR="00A353C5" w:rsidRPr="00A623D1" w14:paraId="1BF618FF" w14:textId="77777777"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27BD11"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8D23EC" w14:textId="77777777" w:rsidR="00A353C5" w:rsidRPr="00866A1A" w:rsidRDefault="00A353C5" w:rsidP="00A623D1">
            <w:pPr>
              <w:keepNext/>
              <w:keepLines/>
              <w:rPr>
                <w:rStyle w:val="Helvetica"/>
              </w:rPr>
            </w:pPr>
            <w:r w:rsidRPr="00866A1A">
              <w:rPr>
                <w:rStyle w:val="Helvetica"/>
              </w:rPr>
              <w:t>After completing this unit, you should be able to:</w:t>
            </w:r>
          </w:p>
          <w:p w14:paraId="6CA7DA31" w14:textId="77777777" w:rsidR="00811C31" w:rsidRPr="004F0148" w:rsidRDefault="00811C31" w:rsidP="004F0148">
            <w:pPr>
              <w:pStyle w:val="Abstractbulletlevel1"/>
              <w:keepNext/>
              <w:keepLines/>
            </w:pPr>
            <w:r w:rsidRPr="004F0148">
              <w:t>Explain how the course met its learning objectives</w:t>
            </w:r>
          </w:p>
          <w:p w14:paraId="7E6A723F" w14:textId="77777777" w:rsidR="00811C31" w:rsidRPr="004F0148" w:rsidRDefault="00811C31" w:rsidP="004F0148">
            <w:pPr>
              <w:pStyle w:val="Abstractbulletlevel1"/>
              <w:keepNext/>
              <w:keepLines/>
            </w:pPr>
            <w:r w:rsidRPr="004F0148">
              <w:t>Access the IBM Training website</w:t>
            </w:r>
          </w:p>
          <w:p w14:paraId="54ADE32E" w14:textId="77777777" w:rsidR="00811C31" w:rsidRPr="004F0148" w:rsidRDefault="00811C31" w:rsidP="004F0148">
            <w:pPr>
              <w:pStyle w:val="Abstractbulletlevel1"/>
              <w:keepNext/>
              <w:keepLines/>
            </w:pPr>
            <w:r w:rsidRPr="004F0148">
              <w:t>Identify other IBM Training courses that are related to this topic</w:t>
            </w:r>
          </w:p>
          <w:p w14:paraId="2DF14523" w14:textId="77777777" w:rsidR="004F0148" w:rsidRPr="00866A1A" w:rsidRDefault="00811C31" w:rsidP="004F0148">
            <w:pPr>
              <w:pStyle w:val="Abstractbulletlevel1"/>
              <w:keepNext/>
              <w:keepLines/>
            </w:pPr>
            <w:r w:rsidRPr="004F0148">
              <w:t>Locate appropriate resources for further study</w:t>
            </w:r>
          </w:p>
        </w:tc>
      </w:tr>
    </w:tbl>
    <w:p w14:paraId="4B29BAD7" w14:textId="77777777" w:rsidR="00A353C5" w:rsidRDefault="00A353C5" w:rsidP="009855D7">
      <w:pPr>
        <w:pStyle w:val="Abstractbodytext"/>
      </w:pPr>
    </w:p>
    <w:p w14:paraId="1AF19988" w14:textId="77777777" w:rsidR="00B64F42" w:rsidRDefault="00B64F42" w:rsidP="00DE2529">
      <w:pPr>
        <w:pStyle w:val="AbstractHeading"/>
      </w:pPr>
      <w:r>
        <w:lastRenderedPageBreak/>
        <w:t>For more information</w:t>
      </w:r>
    </w:p>
    <w:p w14:paraId="419BBE90" w14:textId="77777777"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14:paraId="0EEA7115" w14:textId="77777777"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14:paraId="5300F324" w14:textId="77777777" w:rsidR="009D0AB2" w:rsidRPr="009D0AB2" w:rsidRDefault="009D0AB2" w:rsidP="009D0AB2">
      <w:pPr>
        <w:pStyle w:val="Abstractbodytext"/>
        <w:keepNext/>
        <w:keepLines/>
        <w:rPr>
          <w:rFonts w:eastAsia="MS Mincho" w:cs="Helvetica"/>
          <w:bCs w:val="0"/>
          <w:color w:val="000000"/>
          <w:kern w:val="0"/>
          <w:szCs w:val="20"/>
          <w:lang w:eastAsia="ja-JP"/>
        </w:rPr>
      </w:pPr>
      <w:bookmarkStart w:id="0" w:name="OLE_LINK1"/>
      <w:bookmarkStart w:id="1" w:name="OLE_LINK2"/>
      <w:r>
        <w:rPr>
          <w:rFonts w:eastAsia="MS Mincho"/>
          <w:kern w:val="0"/>
          <w:lang w:eastAsia="ja-JP"/>
        </w:rPr>
        <w:t>To stay informed about IBM training, visit the following sites:</w:t>
      </w:r>
    </w:p>
    <w:bookmarkEnd w:id="0"/>
    <w:bookmarkEnd w:id="1"/>
    <w:p w14:paraId="667C94FA" w14:textId="77777777" w:rsidR="007F2CFA" w:rsidRDefault="007F2CFA" w:rsidP="007F2CFA">
      <w:pPr>
        <w:pStyle w:val="Abstractbodytext"/>
        <w:keepNext/>
        <w:keepLines/>
        <w:ind w:firstLine="720"/>
        <w:rPr>
          <w:rStyle w:val="AbstracthyperlinkChar"/>
        </w:rPr>
      </w:pPr>
      <w:r>
        <w:t xml:space="preserve">IBM Training News: </w:t>
      </w:r>
      <w:r w:rsidR="00EE683E">
        <w:rPr>
          <w:rStyle w:val="AbstracthyperlinkChar"/>
        </w:rPr>
        <w:t>ibm.com/</w:t>
      </w:r>
      <w:r w:rsidR="00FE07EB">
        <w:rPr>
          <w:rStyle w:val="AbstracthyperlinkChar"/>
        </w:rPr>
        <w:t>blogs/</w:t>
      </w:r>
      <w:proofErr w:type="spellStart"/>
      <w:r w:rsidR="00FE07EB">
        <w:rPr>
          <w:rStyle w:val="AbstracthyperlinkChar"/>
        </w:rPr>
        <w:t>ibm</w:t>
      </w:r>
      <w:proofErr w:type="spellEnd"/>
      <w:r w:rsidR="00FE07EB">
        <w:rPr>
          <w:rStyle w:val="AbstracthyperlinkChar"/>
        </w:rPr>
        <w:t>-training</w:t>
      </w:r>
    </w:p>
    <w:p w14:paraId="546C200C" w14:textId="77777777" w:rsidR="007F2CFA" w:rsidRDefault="007F2CFA" w:rsidP="007F2CFA">
      <w:pPr>
        <w:pStyle w:val="Abstractbodytext"/>
        <w:keepNext/>
        <w:keepLines/>
        <w:ind w:firstLine="720"/>
      </w:pPr>
      <w:r>
        <w:t xml:space="preserve">YouTube: </w:t>
      </w:r>
      <w:r w:rsidRPr="00B64F42">
        <w:rPr>
          <w:rStyle w:val="AbstracthyperlinkChar"/>
        </w:rPr>
        <w:t>youtube.com/</w:t>
      </w:r>
      <w:proofErr w:type="spellStart"/>
      <w:r>
        <w:rPr>
          <w:rStyle w:val="AbstracthyperlinkChar"/>
        </w:rPr>
        <w:t>IBMTraining</w:t>
      </w:r>
      <w:proofErr w:type="spellEnd"/>
    </w:p>
    <w:p w14:paraId="53165568" w14:textId="77777777" w:rsidR="007F2CFA" w:rsidRDefault="007F2CFA" w:rsidP="007F2CFA">
      <w:pPr>
        <w:pStyle w:val="Abstractbodytext"/>
        <w:keepNext/>
        <w:keepLines/>
        <w:ind w:firstLine="720"/>
        <w:rPr>
          <w:rStyle w:val="AbstracthyperlinkChar"/>
        </w:rPr>
      </w:pPr>
      <w:r>
        <w:t xml:space="preserve">Facebook: </w:t>
      </w:r>
      <w:r w:rsidRPr="00B64F42">
        <w:rPr>
          <w:rStyle w:val="AbstracthyperlinkChar"/>
        </w:rPr>
        <w:t>facebook.com/</w:t>
      </w:r>
      <w:proofErr w:type="spellStart"/>
      <w:r>
        <w:rPr>
          <w:rStyle w:val="AbstracthyperlinkChar"/>
        </w:rPr>
        <w:t>ibmtraining</w:t>
      </w:r>
      <w:proofErr w:type="spellEnd"/>
    </w:p>
    <w:p w14:paraId="1AD769F3" w14:textId="77777777" w:rsidR="00F94E85" w:rsidRDefault="00357231" w:rsidP="00357231">
      <w:pPr>
        <w:keepNext/>
        <w:keepLines/>
        <w:autoSpaceDE w:val="0"/>
        <w:autoSpaceDN w:val="0"/>
        <w:adjustRightInd w:val="0"/>
        <w:spacing w:before="120"/>
        <w:ind w:firstLine="720"/>
      </w:pPr>
      <w:r>
        <w:rPr>
          <w:rFonts w:ascii="Helvetica" w:hAnsi="Helvetica" w:cs="Helvetica"/>
          <w:bCs w:val="0"/>
          <w:color w:val="000000"/>
          <w:kern w:val="0"/>
          <w:szCs w:val="20"/>
        </w:rPr>
        <w:t xml:space="preserve">Twitter: </w:t>
      </w:r>
      <w:r w:rsidR="00817985">
        <w:rPr>
          <w:rFonts w:ascii="Helvetica" w:hAnsi="Helvetica" w:cs="Helvetica"/>
          <w:bCs w:val="0"/>
          <w:color w:val="002F80"/>
          <w:kern w:val="0"/>
          <w:szCs w:val="20"/>
        </w:rPr>
        <w:t>twitter.com/</w:t>
      </w:r>
      <w:proofErr w:type="spellStart"/>
      <w:r w:rsidR="00817985">
        <w:rPr>
          <w:rFonts w:ascii="Helvetica" w:hAnsi="Helvetica" w:cs="Helvetica"/>
          <w:bCs w:val="0"/>
          <w:color w:val="002F80"/>
          <w:kern w:val="0"/>
          <w:szCs w:val="20"/>
        </w:rPr>
        <w:t>IBMTraining</w:t>
      </w:r>
      <w:proofErr w:type="spellEnd"/>
    </w:p>
    <w:sectPr w:rsidR="00F94E85" w:rsidSect="002358D1">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EB7A" w14:textId="77777777" w:rsidR="001A7D76" w:rsidRDefault="001A7D76">
      <w:r>
        <w:separator/>
      </w:r>
    </w:p>
  </w:endnote>
  <w:endnote w:type="continuationSeparator" w:id="0">
    <w:p w14:paraId="792666D1" w14:textId="77777777" w:rsidR="001A7D76" w:rsidRDefault="001A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20B0604020202020204"/>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C4C3" w14:textId="77777777"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3C26B0" w14:textId="77777777" w:rsidR="002D2071" w:rsidRDefault="002D2071" w:rsidP="002B7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E22E" w14:textId="77777777"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4C22FB">
      <w:rPr>
        <w:rStyle w:val="PageNumber"/>
        <w:rFonts w:ascii="Helvetica" w:hAnsi="Helvetica"/>
        <w:noProof/>
      </w:rPr>
      <w:t>2</w:t>
    </w:r>
    <w:r w:rsidRPr="002B7C34">
      <w:rPr>
        <w:rStyle w:val="PageNumber"/>
        <w:rFonts w:ascii="Helvetica" w:hAnsi="Helvetica"/>
      </w:rPr>
      <w:fldChar w:fldCharType="end"/>
    </w:r>
  </w:p>
  <w:p w14:paraId="4FB2C66B" w14:textId="77777777" w:rsidR="002D2071" w:rsidRPr="00A353C5" w:rsidRDefault="002D2071" w:rsidP="002B7C34">
    <w:pPr>
      <w:pStyle w:val="Footer"/>
      <w:ind w:right="360"/>
      <w:jc w:val="center"/>
      <w:rPr>
        <w:rFonts w:ascii="Helvetica" w:hAnsi="Helveti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BC2F" w14:textId="77777777" w:rsidR="00A22891" w:rsidRDefault="00A2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A7733" w14:textId="77777777" w:rsidR="001A7D76" w:rsidRDefault="001A7D76">
      <w:r>
        <w:separator/>
      </w:r>
    </w:p>
  </w:footnote>
  <w:footnote w:type="continuationSeparator" w:id="0">
    <w:p w14:paraId="3380F9B8" w14:textId="77777777" w:rsidR="001A7D76" w:rsidRDefault="001A7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5920" w14:textId="77777777" w:rsidR="00A22891" w:rsidRDefault="00A22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8677" w14:textId="77777777" w:rsidR="00B64F42" w:rsidRDefault="00B64F42" w:rsidP="001677A9">
    <w:pPr>
      <w:pStyle w:val="Header"/>
      <w:tabs>
        <w:tab w:val="left" w:pos="360"/>
      </w:tabs>
      <w:rPr>
        <w:rFonts w:ascii="Helvetica" w:hAnsi="Helvetica"/>
        <w:b/>
        <w:bCs w:val="0"/>
      </w:rPr>
    </w:pPr>
  </w:p>
  <w:p w14:paraId="190A60AB" w14:textId="77777777" w:rsidR="002D2071" w:rsidRPr="001677A9" w:rsidRDefault="002D2071" w:rsidP="001677A9">
    <w:pPr>
      <w:pStyle w:val="Header"/>
      <w:tabs>
        <w:tab w:val="left" w:pos="360"/>
      </w:tabs>
      <w:rPr>
        <w:rFonts w:ascii="Helvetica" w:hAnsi="Helvetica"/>
        <w:b/>
        <w:b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930B" w14:textId="77777777" w:rsidR="002D2071" w:rsidRDefault="002D2071" w:rsidP="008818D4">
    <w:pPr>
      <w:pStyle w:val="Header"/>
      <w:tabs>
        <w:tab w:val="left" w:pos="360"/>
      </w:tabs>
    </w:pPr>
  </w:p>
  <w:p w14:paraId="17ECCD4A" w14:textId="77777777" w:rsidR="002D2071" w:rsidRDefault="00B64F42" w:rsidP="00A22891">
    <w:pPr>
      <w:pStyle w:val="Header"/>
      <w:tabs>
        <w:tab w:val="left" w:pos="360"/>
      </w:tabs>
    </w:pPr>
    <w:r>
      <w:t xml:space="preserve">  </w:t>
    </w:r>
    <w:r>
      <w:rPr>
        <w:rFonts w:ascii="Helvetica" w:hAnsi="Helvetica"/>
        <w:b/>
        <w:bCs w:val="0"/>
      </w:rPr>
      <w:t xml:space="preserve">IBM </w:t>
    </w:r>
    <w:r w:rsidR="00A22891">
      <w:rPr>
        <w:rFonts w:ascii="Helvetica" w:hAnsi="Helvetica"/>
        <w:b/>
        <w:bCs w:val="0"/>
      </w:rPr>
      <w:t>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0B821A0"/>
    <w:lvl w:ilvl="0">
      <w:numFmt w:val="bullet"/>
      <w:lvlText w:val="*"/>
      <w:lvlJc w:val="left"/>
    </w:lvl>
  </w:abstractNum>
  <w:abstractNum w:abstractNumId="1"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7"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EB079C3"/>
    <w:multiLevelType w:val="hybridMultilevel"/>
    <w:tmpl w:val="05C0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6"/>
  </w:num>
  <w:num w:numId="4">
    <w:abstractNumId w:val="15"/>
  </w:num>
  <w:num w:numId="5">
    <w:abstractNumId w:val="5"/>
  </w:num>
  <w:num w:numId="6">
    <w:abstractNumId w:val="1"/>
  </w:num>
  <w:num w:numId="7">
    <w:abstractNumId w:val="27"/>
  </w:num>
  <w:num w:numId="8">
    <w:abstractNumId w:val="12"/>
  </w:num>
  <w:num w:numId="9">
    <w:abstractNumId w:val="29"/>
  </w:num>
  <w:num w:numId="10">
    <w:abstractNumId w:val="14"/>
  </w:num>
  <w:num w:numId="11">
    <w:abstractNumId w:val="17"/>
  </w:num>
  <w:num w:numId="12">
    <w:abstractNumId w:val="25"/>
  </w:num>
  <w:num w:numId="13">
    <w:abstractNumId w:val="19"/>
  </w:num>
  <w:num w:numId="14">
    <w:abstractNumId w:val="4"/>
  </w:num>
  <w:num w:numId="15">
    <w:abstractNumId w:val="21"/>
  </w:num>
  <w:num w:numId="16">
    <w:abstractNumId w:val="18"/>
  </w:num>
  <w:num w:numId="17">
    <w:abstractNumId w:val="7"/>
  </w:num>
  <w:num w:numId="18">
    <w:abstractNumId w:val="26"/>
  </w:num>
  <w:num w:numId="19">
    <w:abstractNumId w:val="13"/>
  </w:num>
  <w:num w:numId="20">
    <w:abstractNumId w:val="28"/>
  </w:num>
  <w:num w:numId="21">
    <w:abstractNumId w:val="3"/>
  </w:num>
  <w:num w:numId="22">
    <w:abstractNumId w:val="11"/>
  </w:num>
  <w:num w:numId="23">
    <w:abstractNumId w:val="2"/>
  </w:num>
  <w:num w:numId="24">
    <w:abstractNumId w:val="10"/>
  </w:num>
  <w:num w:numId="25">
    <w:abstractNumId w:val="20"/>
  </w:num>
  <w:num w:numId="26">
    <w:abstractNumId w:val="24"/>
  </w:num>
  <w:num w:numId="27">
    <w:abstractNumId w:val="30"/>
  </w:num>
  <w:num w:numId="28">
    <w:abstractNumId w:val="23"/>
  </w:num>
  <w:num w:numId="29">
    <w:abstractNumId w:val="9"/>
  </w:num>
  <w:num w:numId="30">
    <w:abstractNumId w:val="22"/>
  </w:num>
  <w:num w:numId="31">
    <w:abstractNumId w:val="16"/>
  </w:num>
  <w:num w:numId="32">
    <w:abstractNumId w:val="32"/>
  </w:num>
  <w:num w:numId="33">
    <w:abstractNumId w:val="0"/>
    <w:lvlOverride w:ilvl="0">
      <w:lvl w:ilvl="0">
        <w:numFmt w:val="bullet"/>
        <w:lvlText w:val="•"/>
        <w:legacy w:legacy="1" w:legacySpace="0" w:legacyIndent="0"/>
        <w:lvlJc w:val="left"/>
        <w:rPr>
          <w:rFonts w:ascii="Arial" w:hAnsi="Arial" w:cs="Arial" w:hint="default"/>
          <w:sz w:val="4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D3"/>
    <w:rsid w:val="00004284"/>
    <w:rsid w:val="00011039"/>
    <w:rsid w:val="00015F8C"/>
    <w:rsid w:val="000273D8"/>
    <w:rsid w:val="00037B9C"/>
    <w:rsid w:val="00063507"/>
    <w:rsid w:val="00070D99"/>
    <w:rsid w:val="000833BE"/>
    <w:rsid w:val="0008397F"/>
    <w:rsid w:val="000A4225"/>
    <w:rsid w:val="000D055E"/>
    <w:rsid w:val="000E75EB"/>
    <w:rsid w:val="00147DC2"/>
    <w:rsid w:val="0015651A"/>
    <w:rsid w:val="001677A9"/>
    <w:rsid w:val="001904BE"/>
    <w:rsid w:val="00196804"/>
    <w:rsid w:val="001A6A09"/>
    <w:rsid w:val="001A7D76"/>
    <w:rsid w:val="001D2AD6"/>
    <w:rsid w:val="00204C69"/>
    <w:rsid w:val="002358D1"/>
    <w:rsid w:val="0024474F"/>
    <w:rsid w:val="00255033"/>
    <w:rsid w:val="00273775"/>
    <w:rsid w:val="002824FA"/>
    <w:rsid w:val="00291F11"/>
    <w:rsid w:val="002A52E4"/>
    <w:rsid w:val="002B7C34"/>
    <w:rsid w:val="002D2071"/>
    <w:rsid w:val="002D2E84"/>
    <w:rsid w:val="002F00E9"/>
    <w:rsid w:val="002F15FF"/>
    <w:rsid w:val="002F35D3"/>
    <w:rsid w:val="00310334"/>
    <w:rsid w:val="00326700"/>
    <w:rsid w:val="003316D6"/>
    <w:rsid w:val="003448DB"/>
    <w:rsid w:val="00357231"/>
    <w:rsid w:val="003944B4"/>
    <w:rsid w:val="003A0041"/>
    <w:rsid w:val="00423667"/>
    <w:rsid w:val="0044429D"/>
    <w:rsid w:val="00476EF5"/>
    <w:rsid w:val="004A215E"/>
    <w:rsid w:val="004C130A"/>
    <w:rsid w:val="004C22FB"/>
    <w:rsid w:val="004D250A"/>
    <w:rsid w:val="004E503C"/>
    <w:rsid w:val="004F0148"/>
    <w:rsid w:val="004F29B2"/>
    <w:rsid w:val="00501532"/>
    <w:rsid w:val="00511609"/>
    <w:rsid w:val="00542FEC"/>
    <w:rsid w:val="00556520"/>
    <w:rsid w:val="00557591"/>
    <w:rsid w:val="00576269"/>
    <w:rsid w:val="0057792F"/>
    <w:rsid w:val="00581356"/>
    <w:rsid w:val="005917D7"/>
    <w:rsid w:val="005A210C"/>
    <w:rsid w:val="005A6EE0"/>
    <w:rsid w:val="005A7E05"/>
    <w:rsid w:val="005E29F9"/>
    <w:rsid w:val="005F3B8C"/>
    <w:rsid w:val="00635375"/>
    <w:rsid w:val="00644304"/>
    <w:rsid w:val="00645CD5"/>
    <w:rsid w:val="006B0499"/>
    <w:rsid w:val="006B40E7"/>
    <w:rsid w:val="006B6994"/>
    <w:rsid w:val="006C716F"/>
    <w:rsid w:val="006E6382"/>
    <w:rsid w:val="006F54DA"/>
    <w:rsid w:val="0070170A"/>
    <w:rsid w:val="007113A5"/>
    <w:rsid w:val="0074296C"/>
    <w:rsid w:val="00751582"/>
    <w:rsid w:val="00754F97"/>
    <w:rsid w:val="007650E2"/>
    <w:rsid w:val="007750D5"/>
    <w:rsid w:val="00775743"/>
    <w:rsid w:val="0079034E"/>
    <w:rsid w:val="007B1017"/>
    <w:rsid w:val="007C3603"/>
    <w:rsid w:val="007C3F45"/>
    <w:rsid w:val="007D111F"/>
    <w:rsid w:val="007E08D3"/>
    <w:rsid w:val="007E4C40"/>
    <w:rsid w:val="007F1B28"/>
    <w:rsid w:val="007F2CFA"/>
    <w:rsid w:val="00811C31"/>
    <w:rsid w:val="00817985"/>
    <w:rsid w:val="00821579"/>
    <w:rsid w:val="00830DA2"/>
    <w:rsid w:val="00841AF2"/>
    <w:rsid w:val="00866A1A"/>
    <w:rsid w:val="008818D4"/>
    <w:rsid w:val="008B1E56"/>
    <w:rsid w:val="008D447C"/>
    <w:rsid w:val="008F2FDE"/>
    <w:rsid w:val="008F71EB"/>
    <w:rsid w:val="00903721"/>
    <w:rsid w:val="0092205E"/>
    <w:rsid w:val="009315F5"/>
    <w:rsid w:val="00964A26"/>
    <w:rsid w:val="009751A3"/>
    <w:rsid w:val="009855D7"/>
    <w:rsid w:val="00985757"/>
    <w:rsid w:val="009D0AB2"/>
    <w:rsid w:val="009D74F7"/>
    <w:rsid w:val="009E02D7"/>
    <w:rsid w:val="009E20C3"/>
    <w:rsid w:val="009E6A3E"/>
    <w:rsid w:val="00A22891"/>
    <w:rsid w:val="00A24626"/>
    <w:rsid w:val="00A25062"/>
    <w:rsid w:val="00A32500"/>
    <w:rsid w:val="00A353C5"/>
    <w:rsid w:val="00A37407"/>
    <w:rsid w:val="00A623D1"/>
    <w:rsid w:val="00A76701"/>
    <w:rsid w:val="00A851CE"/>
    <w:rsid w:val="00A943D8"/>
    <w:rsid w:val="00AB4924"/>
    <w:rsid w:val="00AE263B"/>
    <w:rsid w:val="00B01351"/>
    <w:rsid w:val="00B33196"/>
    <w:rsid w:val="00B34DC8"/>
    <w:rsid w:val="00B373D2"/>
    <w:rsid w:val="00B37D19"/>
    <w:rsid w:val="00B547AC"/>
    <w:rsid w:val="00B6195F"/>
    <w:rsid w:val="00B64F42"/>
    <w:rsid w:val="00B72B4B"/>
    <w:rsid w:val="00BC1C2A"/>
    <w:rsid w:val="00BC4239"/>
    <w:rsid w:val="00BE2647"/>
    <w:rsid w:val="00C06769"/>
    <w:rsid w:val="00C07852"/>
    <w:rsid w:val="00C13F7B"/>
    <w:rsid w:val="00C14A55"/>
    <w:rsid w:val="00C61235"/>
    <w:rsid w:val="00C64E2B"/>
    <w:rsid w:val="00C77B9E"/>
    <w:rsid w:val="00CA4270"/>
    <w:rsid w:val="00CE3ED7"/>
    <w:rsid w:val="00CF0525"/>
    <w:rsid w:val="00CF056E"/>
    <w:rsid w:val="00D13E54"/>
    <w:rsid w:val="00D22FCF"/>
    <w:rsid w:val="00D2662A"/>
    <w:rsid w:val="00D439E6"/>
    <w:rsid w:val="00D54BAD"/>
    <w:rsid w:val="00D54DCE"/>
    <w:rsid w:val="00D811E4"/>
    <w:rsid w:val="00DA2098"/>
    <w:rsid w:val="00DA59BC"/>
    <w:rsid w:val="00DD368E"/>
    <w:rsid w:val="00DE2529"/>
    <w:rsid w:val="00DE44E2"/>
    <w:rsid w:val="00E15247"/>
    <w:rsid w:val="00E2143F"/>
    <w:rsid w:val="00E35DD6"/>
    <w:rsid w:val="00E37FA1"/>
    <w:rsid w:val="00E4145F"/>
    <w:rsid w:val="00E415D7"/>
    <w:rsid w:val="00E61107"/>
    <w:rsid w:val="00E67613"/>
    <w:rsid w:val="00E81C07"/>
    <w:rsid w:val="00E93EFF"/>
    <w:rsid w:val="00EA6C97"/>
    <w:rsid w:val="00EC2EB6"/>
    <w:rsid w:val="00EC4E92"/>
    <w:rsid w:val="00EE683E"/>
    <w:rsid w:val="00F11A2D"/>
    <w:rsid w:val="00F5251E"/>
    <w:rsid w:val="00F64400"/>
    <w:rsid w:val="00F94E85"/>
    <w:rsid w:val="00FE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D7E8E"/>
  <w15:docId w15:val="{2E4C0614-139A-433F-AA56-0EB228A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130A"/>
    <w:rPr>
      <w:rFonts w:ascii="Tahoma" w:hAnsi="Tahoma" w:cs="Arial"/>
      <w:bCs/>
      <w:kern w:val="36"/>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6B6994"/>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964A26"/>
    <w:pPr>
      <w:keepNext/>
      <w:keepLines/>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6B6994"/>
    <w:rPr>
      <w:rFonts w:ascii="Helvetica" w:hAnsi="Helvetica"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C2017-FDD4-4C90-93AA-12333492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Megan Irvine</cp:lastModifiedBy>
  <cp:revision>3</cp:revision>
  <cp:lastPrinted>2012-01-04T19:14:00Z</cp:lastPrinted>
  <dcterms:created xsi:type="dcterms:W3CDTF">2021-09-02T21:08:00Z</dcterms:created>
  <dcterms:modified xsi:type="dcterms:W3CDTF">2021-09-02T21:39:00Z</dcterms:modified>
</cp:coreProperties>
</file>