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right="0"/>
        <w:contextualSpacing w:val="0"/>
      </w:pPr>
      <w:r w:rsidDel="00000000" w:rsidR="00000000" w:rsidRPr="00000000">
        <w:rPr>
          <w:rFonts w:ascii="Trebuchet MS" w:cs="Trebuchet MS" w:eastAsia="Trebuchet MS" w:hAnsi="Trebuchet MS"/>
          <w:color w:val="ff9900"/>
          <w:sz w:val="60"/>
          <w:rtl w:val="0"/>
        </w:rPr>
        <w:t xml:space="preserve">Analyzing the NYC Subway Dataset</w:t>
      </w:r>
    </w:p>
    <w:p w:rsidR="00000000" w:rsidDel="00000000" w:rsidP="00000000" w:rsidRDefault="00000000" w:rsidRPr="00000000">
      <w:pPr>
        <w:ind w:right="0"/>
        <w:contextualSpacing w:val="0"/>
      </w:pPr>
      <w:r w:rsidDel="00000000" w:rsidR="00000000" w:rsidRPr="00000000">
        <w:rPr>
          <w:color w:val="666666"/>
          <w:sz w:val="42"/>
          <w:rtl w:val="0"/>
        </w:rPr>
        <w:t xml:space="preserve">Questions</w:t>
      </w:r>
    </w:p>
    <w:p w:rsidR="00000000" w:rsidDel="00000000" w:rsidP="00000000" w:rsidRDefault="00000000" w:rsidRPr="00000000">
      <w:pPr>
        <w:ind w:right="0"/>
        <w:contextualSpacing w:val="0"/>
      </w:pPr>
      <w:r w:rsidDel="00000000" w:rsidR="00000000" w:rsidRPr="00000000">
        <w:rPr>
          <w:color w:val="3d85c6"/>
          <w:sz w:val="42"/>
          <w:rtl w:val="0"/>
        </w:rPr>
        <w:t xml:space="preserve">Overview</w:t>
      </w:r>
    </w:p>
    <w:p w:rsidR="00000000" w:rsidDel="00000000" w:rsidP="00000000" w:rsidRDefault="00000000" w:rsidRPr="00000000">
      <w:pPr>
        <w:ind w:right="0"/>
        <w:contextualSpacing w:val="0"/>
      </w:pPr>
      <w:r w:rsidDel="00000000" w:rsidR="00000000" w:rsidRPr="00000000">
        <w:rPr>
          <w:sz w:val="20"/>
          <w:rtl w:val="0"/>
        </w:rPr>
        <w:t xml:space="preserve">This project consists of two parts. In Part 1 of the project, you should have completed the questions in Problem Sets 2, 3, and 4 in the Introduction to Data Science course.</w:t>
      </w:r>
    </w:p>
    <w:p w:rsidR="00000000" w:rsidDel="00000000" w:rsidP="00000000" w:rsidRDefault="00000000" w:rsidRPr="00000000">
      <w:pPr>
        <w:ind w:right="0"/>
        <w:contextualSpacing w:val="0"/>
      </w:pPr>
      <w:r w:rsidDel="00000000" w:rsidR="00000000" w:rsidRPr="00000000">
        <w:rPr>
          <w:sz w:val="20"/>
          <w:rtl w:val="0"/>
        </w:rPr>
        <w:t xml:space="preserve">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rsidR="00000000" w:rsidDel="00000000" w:rsidP="00000000" w:rsidRDefault="00000000" w:rsidRPr="00000000">
      <w:pPr>
        <w:pStyle w:val="Heading1"/>
        <w:keepNext w:val="0"/>
        <w:keepLines w:val="0"/>
        <w:spacing w:after="120" w:before="480" w:lineRule="auto"/>
        <w:ind w:right="0"/>
        <w:contextualSpacing w:val="0"/>
      </w:pPr>
      <w:bookmarkStart w:colFirst="0" w:colLast="0" w:name="h.4mv68jwxqogm" w:id="0"/>
      <w:bookmarkEnd w:id="0"/>
      <w:r w:rsidDel="00000000" w:rsidR="00000000" w:rsidRPr="00000000">
        <w:rPr>
          <w:b w:val="1"/>
          <w:color w:val="3d85c6"/>
          <w:sz w:val="42"/>
          <w:rtl w:val="0"/>
        </w:rPr>
        <w:t xml:space="preserve">Section 0. References</w:t>
      </w:r>
    </w:p>
    <w:p w:rsidR="00000000" w:rsidDel="00000000" w:rsidP="00000000" w:rsidRDefault="00000000" w:rsidRPr="00000000">
      <w:pPr>
        <w:ind w:right="0"/>
        <w:contextualSpacing w:val="0"/>
      </w:pPr>
      <w:r w:rsidDel="00000000" w:rsidR="00000000" w:rsidRPr="00000000">
        <w:rPr>
          <w:sz w:val="20"/>
          <w:rtl w:val="0"/>
        </w:rPr>
        <w:t xml:space="preserve">Unfortunately I did not write down all the sources while working on the project.</w:t>
      </w:r>
      <w:r w:rsidDel="00000000" w:rsidR="00000000" w:rsidRPr="00000000">
        <w:rPr>
          <w:rtl w:val="0"/>
        </w:rPr>
      </w:r>
    </w:p>
    <w:p w:rsidR="00000000" w:rsidDel="00000000" w:rsidP="00000000" w:rsidRDefault="00000000" w:rsidRPr="00000000">
      <w:pPr>
        <w:pStyle w:val="Heading1"/>
        <w:keepNext w:val="0"/>
        <w:keepLines w:val="0"/>
        <w:spacing w:after="120" w:before="480" w:lineRule="auto"/>
        <w:ind w:right="0"/>
        <w:contextualSpacing w:val="0"/>
      </w:pPr>
      <w:bookmarkStart w:colFirst="0" w:colLast="0" w:name="h.d9tdgzco1ls7" w:id="1"/>
      <w:bookmarkEnd w:id="1"/>
      <w:r w:rsidDel="00000000" w:rsidR="00000000" w:rsidRPr="00000000">
        <w:rPr>
          <w:b w:val="1"/>
          <w:color w:val="3d85c6"/>
          <w:sz w:val="42"/>
          <w:rtl w:val="0"/>
        </w:rPr>
        <w:t xml:space="preserve">Section 1. Statistical Test</w:t>
      </w:r>
    </w:p>
    <w:p w:rsidR="00000000" w:rsidDel="00000000" w:rsidP="00000000" w:rsidRDefault="00000000" w:rsidRPr="00000000">
      <w:pPr>
        <w:ind w:right="0"/>
        <w:contextualSpacing w:val="0"/>
      </w:pPr>
      <w:r w:rsidDel="00000000" w:rsidR="00000000" w:rsidRPr="00000000">
        <w:rPr>
          <w:color w:val="222222"/>
          <w:sz w:val="20"/>
          <w:highlight w:val="white"/>
          <w:rtl w:val="0"/>
        </w:rPr>
        <w:t xml:space="preserve">1.1 Which statistical test did you use to analyze the NYC subway data? Did you use a one-tail or a two-tail P value? What is the null hypothesis? What is your p-critical value?</w:t>
      </w:r>
    </w:p>
    <w:p w:rsidR="00000000" w:rsidDel="00000000" w:rsidP="00000000" w:rsidRDefault="00000000" w:rsidRPr="00000000">
      <w:pPr>
        <w:ind w:right="0"/>
        <w:contextualSpacing w:val="0"/>
      </w:pPr>
      <w:r w:rsidDel="00000000" w:rsidR="00000000" w:rsidRPr="00000000">
        <w:rPr>
          <w:rtl w:val="0"/>
        </w:rPr>
      </w:r>
    </w:p>
    <w:p w:rsidR="00000000" w:rsidDel="00000000" w:rsidP="00000000" w:rsidRDefault="00000000" w:rsidRPr="00000000">
      <w:pPr>
        <w:ind w:right="0"/>
        <w:contextualSpacing w:val="0"/>
      </w:pPr>
      <w:r w:rsidDel="00000000" w:rsidR="00000000" w:rsidRPr="00000000">
        <w:rPr>
          <w:color w:val="222222"/>
          <w:sz w:val="20"/>
          <w:shd w:fill="d9d9d9" w:val="clear"/>
          <w:rtl w:val="0"/>
        </w:rPr>
        <w:t xml:space="preserve">The statistical test used to analyze the NYC Subway data:  </w:t>
      </w:r>
      <w:r w:rsidDel="00000000" w:rsidR="00000000" w:rsidRPr="00000000">
        <w:rPr>
          <w:b w:val="1"/>
          <w:color w:val="222222"/>
          <w:sz w:val="20"/>
          <w:shd w:fill="d9d9d9" w:val="clear"/>
          <w:rtl w:val="0"/>
        </w:rPr>
        <w:t xml:space="preserve">Mann-whitney U test</w:t>
      </w:r>
    </w:p>
    <w:p w:rsidR="00000000" w:rsidDel="00000000" w:rsidP="00000000" w:rsidRDefault="00000000" w:rsidRPr="00000000">
      <w:pPr>
        <w:ind w:right="0"/>
        <w:contextualSpacing w:val="0"/>
      </w:pPr>
      <w:r w:rsidDel="00000000" w:rsidR="00000000" w:rsidRPr="00000000">
        <w:rPr>
          <w:color w:val="222222"/>
          <w:sz w:val="20"/>
          <w:shd w:fill="d9d9d9" w:val="clear"/>
          <w:rtl w:val="0"/>
        </w:rPr>
        <w:t xml:space="preserve">One-tail or a two-tail P value :  two-tailed, since it is not known which data set would be higher or lower.</w:t>
      </w:r>
    </w:p>
    <w:p w:rsidR="00000000" w:rsidDel="00000000" w:rsidP="00000000" w:rsidRDefault="00000000" w:rsidRPr="00000000">
      <w:pPr>
        <w:ind w:right="0"/>
        <w:contextualSpacing w:val="0"/>
      </w:pPr>
      <w:r w:rsidDel="00000000" w:rsidR="00000000" w:rsidRPr="00000000">
        <w:rPr>
          <w:color w:val="222222"/>
          <w:sz w:val="20"/>
          <w:shd w:fill="d9d9d9" w:val="clear"/>
          <w:rtl w:val="0"/>
        </w:rPr>
        <w:t xml:space="preserve">Null hypothesis: That the two populations are the same(Rain has no correlation with ridership)</w:t>
      </w:r>
    </w:p>
    <w:p w:rsidR="00000000" w:rsidDel="00000000" w:rsidP="00000000" w:rsidRDefault="00000000" w:rsidRPr="00000000">
      <w:pPr>
        <w:ind w:right="0"/>
        <w:contextualSpacing w:val="0"/>
      </w:pPr>
      <w:r w:rsidDel="00000000" w:rsidR="00000000" w:rsidRPr="00000000">
        <w:rPr>
          <w:color w:val="222222"/>
          <w:sz w:val="20"/>
          <w:shd w:fill="d9d9d9" w:val="clear"/>
          <w:rtl w:val="0"/>
        </w:rPr>
        <w:t xml:space="preserve">p-critical value: 5%</w:t>
      </w:r>
      <w:r w:rsidDel="00000000" w:rsidR="00000000" w:rsidRPr="00000000">
        <w:rPr>
          <w:rtl w:val="0"/>
        </w:rPr>
      </w:r>
    </w:p>
    <w:p w:rsidR="00000000" w:rsidDel="00000000" w:rsidP="00000000" w:rsidRDefault="00000000" w:rsidRPr="00000000">
      <w:pPr>
        <w:ind w:right="0"/>
        <w:contextualSpacing w:val="0"/>
      </w:pPr>
      <w:r w:rsidDel="00000000" w:rsidR="00000000" w:rsidRPr="00000000">
        <w:rPr>
          <w:rtl w:val="0"/>
        </w:rPr>
      </w:r>
    </w:p>
    <w:p w:rsidR="00000000" w:rsidDel="00000000" w:rsidP="00000000" w:rsidRDefault="00000000" w:rsidRPr="00000000">
      <w:pPr>
        <w:ind w:right="0"/>
        <w:contextualSpacing w:val="0"/>
      </w:pPr>
      <w:r w:rsidDel="00000000" w:rsidR="00000000" w:rsidRPr="00000000">
        <w:rPr>
          <w:color w:val="222222"/>
          <w:sz w:val="20"/>
          <w:highlight w:val="white"/>
          <w:rtl w:val="0"/>
        </w:rPr>
        <w:t xml:space="preserve">1.2 Why is this statistical test applicable to the dataset? In particular, consider the assumptions that the test is making about the distribution of ridership in the two samples.</w:t>
      </w:r>
    </w:p>
    <w:p w:rsidR="00000000" w:rsidDel="00000000" w:rsidP="00000000" w:rsidRDefault="00000000" w:rsidRPr="00000000">
      <w:pPr>
        <w:ind w:right="0"/>
        <w:contextualSpacing w:val="0"/>
      </w:pPr>
      <w:r w:rsidDel="00000000" w:rsidR="00000000" w:rsidRPr="00000000">
        <w:rPr>
          <w:rtl w:val="0"/>
        </w:rPr>
      </w:r>
    </w:p>
    <w:p w:rsidR="00000000" w:rsidDel="00000000" w:rsidP="00000000" w:rsidRDefault="00000000" w:rsidRPr="00000000">
      <w:pPr>
        <w:spacing w:after="240" w:line="348" w:lineRule="auto"/>
        <w:contextualSpacing w:val="0"/>
      </w:pPr>
      <w:r w:rsidDel="00000000" w:rsidR="00000000" w:rsidRPr="00000000">
        <w:rPr>
          <w:b w:val="1"/>
          <w:color w:val="222222"/>
          <w:sz w:val="20"/>
          <w:shd w:fill="d9d9d9" w:val="clear"/>
          <w:rtl w:val="0"/>
        </w:rPr>
        <w:t xml:space="preserve">Mann-Whitney U test</w:t>
      </w:r>
      <w:r w:rsidDel="00000000" w:rsidR="00000000" w:rsidRPr="00000000">
        <w:rPr>
          <w:color w:val="222222"/>
          <w:sz w:val="20"/>
          <w:shd w:fill="d9d9d9" w:val="clear"/>
          <w:rtl w:val="0"/>
        </w:rPr>
        <w:t xml:space="preserve"> was used because the data is not normally distributed. When we have such kind of data, a non-parametric test(</w:t>
      </w:r>
      <w:r w:rsidDel="00000000" w:rsidR="00000000" w:rsidRPr="00000000">
        <w:rPr>
          <w:b w:val="1"/>
          <w:color w:val="222222"/>
          <w:sz w:val="20"/>
          <w:shd w:fill="d9d9d9" w:val="clear"/>
          <w:rtl w:val="0"/>
        </w:rPr>
        <w:t xml:space="preserve">Mann-Whitney U test</w:t>
      </w:r>
      <w:r w:rsidDel="00000000" w:rsidR="00000000" w:rsidRPr="00000000">
        <w:rPr>
          <w:color w:val="222222"/>
          <w:sz w:val="20"/>
          <w:shd w:fill="d9d9d9" w:val="clear"/>
          <w:rtl w:val="0"/>
        </w:rPr>
        <w:t xml:space="preserve">)</w:t>
      </w:r>
      <w:r w:rsidDel="00000000" w:rsidR="00000000" w:rsidRPr="00000000">
        <w:rPr>
          <w:color w:val="222222"/>
          <w:sz w:val="20"/>
          <w:shd w:fill="d9d9d9" w:val="clear"/>
          <w:rtl w:val="0"/>
        </w:rPr>
        <w:t xml:space="preserve"> is b</w:t>
      </w:r>
      <w:r w:rsidDel="00000000" w:rsidR="00000000" w:rsidRPr="00000000">
        <w:rPr>
          <w:color w:val="222222"/>
          <w:sz w:val="20"/>
          <w:shd w:fill="d9d9d9" w:val="clear"/>
          <w:rtl w:val="0"/>
        </w:rPr>
        <w:t xml:space="preserve">est suited to give us the best answer. Another benefit of</w:t>
      </w:r>
      <w:r w:rsidDel="00000000" w:rsidR="00000000" w:rsidRPr="00000000">
        <w:rPr>
          <w:b w:val="1"/>
          <w:color w:val="222222"/>
          <w:sz w:val="20"/>
          <w:shd w:fill="d9d9d9" w:val="clear"/>
          <w:rtl w:val="0"/>
        </w:rPr>
        <w:t xml:space="preserve"> Mann-Whitney U</w:t>
      </w:r>
      <w:r w:rsidDel="00000000" w:rsidR="00000000" w:rsidRPr="00000000">
        <w:rPr>
          <w:color w:val="222222"/>
          <w:sz w:val="20"/>
          <w:shd w:fill="d9d9d9" w:val="clear"/>
          <w:rtl w:val="0"/>
        </w:rPr>
        <w:t xml:space="preserve"> test </w:t>
      </w:r>
      <w:r w:rsidDel="00000000" w:rsidR="00000000" w:rsidRPr="00000000">
        <w:rPr>
          <w:color w:val="222222"/>
          <w:sz w:val="20"/>
          <w:shd w:fill="d9d9d9" w:val="clear"/>
          <w:rtl w:val="0"/>
        </w:rPr>
        <w:t xml:space="preserve">is that </w:t>
      </w:r>
      <w:r w:rsidDel="00000000" w:rsidR="00000000" w:rsidRPr="00000000">
        <w:rPr>
          <w:color w:val="222222"/>
          <w:sz w:val="20"/>
          <w:shd w:fill="d9d9d9" w:val="clear"/>
          <w:rtl w:val="0"/>
        </w:rPr>
        <w:t xml:space="preserve">it does not assume any underlying probability. For comparison,</w:t>
      </w:r>
      <w:r w:rsidDel="00000000" w:rsidR="00000000" w:rsidRPr="00000000">
        <w:rPr>
          <w:color w:val="222222"/>
          <w:sz w:val="20"/>
          <w:shd w:fill="d9d9d9" w:val="clear"/>
          <w:rtl w:val="0"/>
        </w:rPr>
        <w:t xml:space="preserve"> </w:t>
      </w:r>
      <w:r w:rsidDel="00000000" w:rsidR="00000000" w:rsidRPr="00000000">
        <w:rPr>
          <w:b w:val="1"/>
          <w:color w:val="222222"/>
          <w:sz w:val="20"/>
          <w:shd w:fill="d9d9d9" w:val="clear"/>
          <w:rtl w:val="0"/>
        </w:rPr>
        <w:t xml:space="preserve">Welch’s</w:t>
      </w:r>
      <w:r w:rsidDel="00000000" w:rsidR="00000000" w:rsidRPr="00000000">
        <w:rPr>
          <w:color w:val="222222"/>
          <w:sz w:val="20"/>
          <w:shd w:fill="d9d9d9" w:val="clear"/>
          <w:rtl w:val="0"/>
        </w:rPr>
        <w:t xml:space="preserve"> two-sample t-test assumes the the data is normally distributed. In order to make sure that neither data set is normally distributed a</w:t>
      </w:r>
      <w:r w:rsidDel="00000000" w:rsidR="00000000" w:rsidRPr="00000000">
        <w:rPr>
          <w:b w:val="1"/>
          <w:color w:val="222222"/>
          <w:sz w:val="20"/>
          <w:shd w:fill="d9d9d9" w:val="clear"/>
          <w:rtl w:val="0"/>
        </w:rPr>
        <w:t xml:space="preserve"> Shapiro-Wilk test </w:t>
      </w:r>
      <w:r w:rsidDel="00000000" w:rsidR="00000000" w:rsidRPr="00000000">
        <w:rPr>
          <w:color w:val="222222"/>
          <w:sz w:val="20"/>
          <w:shd w:fill="d9d9d9" w:val="clear"/>
          <w:rtl w:val="0"/>
        </w:rPr>
        <w:t xml:space="preserve">could have been conducted as well.</w:t>
      </w:r>
      <w:r w:rsidDel="00000000" w:rsidR="00000000" w:rsidRPr="00000000">
        <w:rPr>
          <w:rtl w:val="0"/>
        </w:rPr>
      </w:r>
    </w:p>
    <w:p w:rsidR="00000000" w:rsidDel="00000000" w:rsidP="00000000" w:rsidRDefault="00000000" w:rsidRPr="00000000">
      <w:pPr>
        <w:spacing w:after="240" w:line="348" w:lineRule="auto"/>
        <w:contextualSpacing w:val="0"/>
      </w:pPr>
      <w:r w:rsidDel="00000000" w:rsidR="00000000" w:rsidRPr="00000000">
        <w:rPr>
          <w:rtl w:val="0"/>
        </w:rPr>
      </w:r>
    </w:p>
    <w:p w:rsidR="00000000" w:rsidDel="00000000" w:rsidP="00000000" w:rsidRDefault="00000000" w:rsidRPr="00000000">
      <w:pPr>
        <w:spacing w:after="240" w:line="348" w:lineRule="auto"/>
        <w:contextualSpacing w:val="0"/>
      </w:pPr>
      <w:r w:rsidDel="00000000" w:rsidR="00000000" w:rsidRPr="00000000">
        <w:rPr>
          <w:color w:val="222222"/>
          <w:sz w:val="20"/>
          <w:highlight w:val="white"/>
          <w:rtl w:val="0"/>
        </w:rPr>
        <w:t xml:space="preserve">1.3 What results did you get from this statistical test? These should include the following numerical values: p-values, as well as the means for each of the two samples under test.</w:t>
      </w:r>
    </w:p>
    <w:p w:rsidR="00000000" w:rsidDel="00000000" w:rsidP="00000000" w:rsidRDefault="00000000" w:rsidRPr="00000000">
      <w:pPr>
        <w:spacing w:after="180" w:line="408" w:lineRule="auto"/>
        <w:contextualSpacing w:val="0"/>
      </w:pPr>
      <w:r w:rsidDel="00000000" w:rsidR="00000000" w:rsidRPr="00000000">
        <w:rPr>
          <w:color w:val="222222"/>
          <w:sz w:val="20"/>
          <w:shd w:fill="d9d9d9" w:val="clear"/>
          <w:rtl w:val="0"/>
        </w:rPr>
        <w:t xml:space="preserve">“</w:t>
      </w:r>
      <w:r w:rsidDel="00000000" w:rsidR="00000000" w:rsidRPr="00000000">
        <w:rPr>
          <w:color w:val="222222"/>
          <w:sz w:val="20"/>
          <w:shd w:fill="d9d9d9" w:val="clear"/>
          <w:rtl w:val="0"/>
        </w:rPr>
        <w:t xml:space="preserve">Good job! Your calculations are correct.</w:t>
        <w:br w:type="textWrapping"/>
        <w:t xml:space="preserve">Here's your output:</w:t>
        <w:br w:type="textWrapping"/>
        <w:t xml:space="preserve">(1105.4463767458733, 1090.278780151855, 1924409167.0, 0.024999912793489721)“</w:t>
      </w:r>
    </w:p>
    <w:p w:rsidR="00000000" w:rsidDel="00000000" w:rsidP="00000000" w:rsidRDefault="00000000" w:rsidRPr="00000000">
      <w:pPr>
        <w:spacing w:line="348" w:lineRule="auto"/>
        <w:contextualSpacing w:val="0"/>
      </w:pPr>
      <w:r w:rsidDel="00000000" w:rsidR="00000000" w:rsidRPr="00000000">
        <w:rPr>
          <w:color w:val="222222"/>
          <w:sz w:val="20"/>
          <w:shd w:fill="d9d9d9" w:val="clear"/>
          <w:rtl w:val="0"/>
        </w:rPr>
        <w:t xml:space="preserve">M</w:t>
      </w:r>
      <w:r w:rsidDel="00000000" w:rsidR="00000000" w:rsidRPr="00000000">
        <w:rPr>
          <w:color w:val="222222"/>
          <w:sz w:val="20"/>
          <w:shd w:fill="d9d9d9" w:val="clear"/>
          <w:rtl w:val="0"/>
        </w:rPr>
        <w:t xml:space="preserve">ean entries with rain: 1105.446</w:t>
        <w:br w:type="textWrapping"/>
        <w:t xml:space="preserve">Mean entries without rain: 1090.279</w:t>
        <w:br w:type="textWrapping"/>
        <w:t xml:space="preserve">U-statistic: 1924409167.0</w:t>
        <w:br w:type="textWrapping"/>
        <w:t xml:space="preserve">p-value: 0.025</w:t>
      </w:r>
      <w:r w:rsidDel="00000000" w:rsidR="00000000" w:rsidRPr="00000000">
        <w:rPr>
          <w:rtl w:val="0"/>
        </w:rPr>
      </w:r>
    </w:p>
    <w:p w:rsidR="00000000" w:rsidDel="00000000" w:rsidP="00000000" w:rsidRDefault="00000000" w:rsidRPr="00000000">
      <w:pPr>
        <w:spacing w:line="348" w:lineRule="auto"/>
        <w:contextualSpacing w:val="0"/>
      </w:pPr>
      <w:r w:rsidDel="00000000" w:rsidR="00000000" w:rsidRPr="00000000">
        <w:rPr>
          <w:rtl w:val="0"/>
        </w:rPr>
      </w:r>
    </w:p>
    <w:p w:rsidR="00000000" w:rsidDel="00000000" w:rsidP="00000000" w:rsidRDefault="00000000" w:rsidRPr="00000000">
      <w:pPr>
        <w:ind w:right="0"/>
        <w:contextualSpacing w:val="0"/>
      </w:pPr>
      <w:r w:rsidDel="00000000" w:rsidR="00000000" w:rsidRPr="00000000">
        <w:rPr>
          <w:color w:val="222222"/>
          <w:sz w:val="20"/>
          <w:highlight w:val="white"/>
          <w:rtl w:val="0"/>
        </w:rPr>
        <w:t xml:space="preserve">1.4 What is the significance and interpretation of these results?</w:t>
      </w:r>
    </w:p>
    <w:p w:rsidR="00000000" w:rsidDel="00000000" w:rsidP="00000000" w:rsidRDefault="00000000" w:rsidRPr="00000000">
      <w:pPr>
        <w:ind w:right="0"/>
        <w:contextualSpacing w:val="0"/>
      </w:pPr>
      <w:r w:rsidDel="00000000" w:rsidR="00000000" w:rsidRPr="00000000">
        <w:rPr>
          <w:rtl w:val="0"/>
        </w:rPr>
      </w:r>
    </w:p>
    <w:p w:rsidR="00000000" w:rsidDel="00000000" w:rsidP="00000000" w:rsidRDefault="00000000" w:rsidRPr="00000000">
      <w:pPr>
        <w:spacing w:after="240" w:line="348" w:lineRule="auto"/>
        <w:contextualSpacing w:val="0"/>
      </w:pPr>
      <w:r w:rsidDel="00000000" w:rsidR="00000000" w:rsidRPr="00000000">
        <w:rPr>
          <w:color w:val="222222"/>
          <w:sz w:val="20"/>
          <w:shd w:fill="d9d9d9" w:val="clear"/>
          <w:rtl w:val="0"/>
        </w:rPr>
        <w:t xml:space="preserve">By comparing the </w:t>
      </w:r>
      <w:r w:rsidDel="00000000" w:rsidR="00000000" w:rsidRPr="00000000">
        <w:rPr>
          <w:b w:val="1"/>
          <w:color w:val="222222"/>
          <w:sz w:val="20"/>
          <w:shd w:fill="d9d9d9" w:val="clear"/>
          <w:rtl w:val="0"/>
        </w:rPr>
        <w:t xml:space="preserve">means</w:t>
      </w:r>
      <w:r w:rsidDel="00000000" w:rsidR="00000000" w:rsidRPr="00000000">
        <w:rPr>
          <w:color w:val="222222"/>
          <w:sz w:val="20"/>
          <w:shd w:fill="d9d9d9" w:val="clear"/>
          <w:rtl w:val="0"/>
        </w:rPr>
        <w:t xml:space="preserve"> there is ~ 1,4% (exact - 1.39%) entries in the subway when it rains then when it is not.However, that would not be enough to draw  conclusions, since the number is too small. The </w:t>
      </w:r>
      <w:r w:rsidDel="00000000" w:rsidR="00000000" w:rsidRPr="00000000">
        <w:rPr>
          <w:b w:val="1"/>
          <w:color w:val="222222"/>
          <w:sz w:val="20"/>
          <w:shd w:fill="d9d9d9" w:val="clear"/>
          <w:rtl w:val="0"/>
        </w:rPr>
        <w:t xml:space="preserve">U-statistic</w:t>
      </w:r>
      <w:r w:rsidDel="00000000" w:rsidR="00000000" w:rsidRPr="00000000">
        <w:rPr>
          <w:color w:val="222222"/>
          <w:sz w:val="20"/>
          <w:shd w:fill="d9d9d9" w:val="clear"/>
          <w:rtl w:val="0"/>
        </w:rPr>
        <w:t xml:space="preserve"> is very high which is almost the maximum value -1937202044.0( ½ of the product of the number of values in each set).The Null Hypothesis would be True if the Ustatic was ½ of the maximum value. The p-value is 0.025, which satisfies the p-critical value. By taking in consideration all of the information, we can conclude with 95% confidence that the Null Hypothesis is false(</w:t>
      </w:r>
      <w:r w:rsidDel="00000000" w:rsidR="00000000" w:rsidRPr="00000000">
        <w:rPr>
          <w:color w:val="222222"/>
          <w:sz w:val="20"/>
          <w:shd w:fill="d9d9d9" w:val="clear"/>
          <w:rtl w:val="0"/>
        </w:rPr>
        <w:t xml:space="preserve">rain is likely a factor to cause differences in subway ridership)</w:t>
      </w:r>
      <w:r w:rsidDel="00000000" w:rsidR="00000000" w:rsidRPr="00000000">
        <w:rPr>
          <w:rtl w:val="0"/>
        </w:rPr>
      </w:r>
    </w:p>
    <w:p w:rsidR="00000000" w:rsidDel="00000000" w:rsidP="00000000" w:rsidRDefault="00000000" w:rsidRPr="00000000">
      <w:pPr>
        <w:pStyle w:val="Heading1"/>
        <w:keepNext w:val="0"/>
        <w:keepLines w:val="0"/>
        <w:spacing w:after="120" w:before="480" w:lineRule="auto"/>
        <w:ind w:right="0"/>
        <w:contextualSpacing w:val="0"/>
      </w:pPr>
      <w:bookmarkStart w:colFirst="0" w:colLast="0" w:name="h.i2xvvj5wpgdj" w:id="2"/>
      <w:bookmarkEnd w:id="2"/>
      <w:r w:rsidDel="00000000" w:rsidR="00000000" w:rsidRPr="00000000">
        <w:rPr>
          <w:b w:val="1"/>
          <w:color w:val="3d85c6"/>
          <w:sz w:val="42"/>
          <w:rtl w:val="0"/>
        </w:rPr>
        <w:t xml:space="preserve">Section 2. Linear Regression</w:t>
      </w:r>
    </w:p>
    <w:p w:rsidR="00000000" w:rsidDel="00000000" w:rsidP="00000000" w:rsidRDefault="00000000" w:rsidRPr="00000000">
      <w:pPr>
        <w:ind w:right="0"/>
        <w:contextualSpacing w:val="0"/>
      </w:pPr>
      <w:r w:rsidDel="00000000" w:rsidR="00000000" w:rsidRPr="00000000">
        <w:rPr>
          <w:color w:val="222222"/>
          <w:sz w:val="20"/>
          <w:highlight w:val="white"/>
          <w:rtl w:val="0"/>
        </w:rPr>
        <w:t xml:space="preserve">2.1 What approach did you use to compute the coefficients theta and produce prediction for ENTRIESn_hourly in your regression model?</w:t>
      </w:r>
    </w:p>
    <w:p w:rsidR="00000000" w:rsidDel="00000000" w:rsidP="00000000" w:rsidRDefault="00000000" w:rsidRPr="00000000">
      <w:pPr>
        <w:ind w:right="0"/>
        <w:contextualSpacing w:val="0"/>
      </w:pPr>
      <w:r w:rsidDel="00000000" w:rsidR="00000000" w:rsidRPr="00000000">
        <w:rPr>
          <w:rtl w:val="0"/>
        </w:rPr>
      </w:r>
    </w:p>
    <w:p w:rsidR="00000000" w:rsidDel="00000000" w:rsidP="00000000" w:rsidRDefault="00000000" w:rsidRPr="00000000">
      <w:pPr>
        <w:ind w:right="0"/>
        <w:contextualSpacing w:val="0"/>
      </w:pPr>
      <w:r w:rsidDel="00000000" w:rsidR="00000000" w:rsidRPr="00000000">
        <w:rPr>
          <w:b w:val="1"/>
          <w:color w:val="222222"/>
          <w:sz w:val="20"/>
          <w:shd w:fill="d9d9d9" w:val="clear"/>
          <w:rtl w:val="0"/>
        </w:rPr>
        <w:t xml:space="preserve">Gradient Descen</w:t>
      </w:r>
      <w:r w:rsidDel="00000000" w:rsidR="00000000" w:rsidRPr="00000000">
        <w:rPr>
          <w:color w:val="222222"/>
          <w:sz w:val="20"/>
          <w:shd w:fill="d9d9d9" w:val="clear"/>
          <w:rtl w:val="0"/>
        </w:rPr>
        <w:t xml:space="preserve">t </w:t>
      </w:r>
      <w:r w:rsidDel="00000000" w:rsidR="00000000" w:rsidRPr="00000000">
        <w:rPr>
          <w:b w:val="1"/>
          <w:color w:val="222222"/>
          <w:sz w:val="20"/>
          <w:shd w:fill="d9d9d9" w:val="clear"/>
          <w:rtl w:val="0"/>
        </w:rPr>
        <w:t xml:space="preserve">algorithm</w:t>
      </w:r>
      <w:r w:rsidDel="00000000" w:rsidR="00000000" w:rsidRPr="00000000">
        <w:rPr>
          <w:color w:val="222222"/>
          <w:sz w:val="20"/>
          <w:shd w:fill="d9d9d9" w:val="clear"/>
          <w:rtl w:val="0"/>
        </w:rPr>
        <w:t xml:space="preserve"> was used to train the </w:t>
      </w:r>
      <w:r w:rsidDel="00000000" w:rsidR="00000000" w:rsidRPr="00000000">
        <w:rPr>
          <w:b w:val="1"/>
          <w:color w:val="222222"/>
          <w:sz w:val="20"/>
          <w:shd w:fill="d9d9d9" w:val="clear"/>
          <w:rtl w:val="0"/>
        </w:rPr>
        <w:t xml:space="preserve">regression coefficients</w:t>
      </w:r>
      <w:r w:rsidDel="00000000" w:rsidR="00000000" w:rsidRPr="00000000">
        <w:rPr>
          <w:color w:val="222222"/>
          <w:sz w:val="20"/>
          <w:shd w:fill="d9d9d9" w:val="clear"/>
          <w:rtl w:val="0"/>
        </w:rPr>
        <w:t xml:space="preserve">. I kept the mean normalization feature scaling , and used the default values of learning rate ( </w:t>
      </w:r>
      <w:r w:rsidDel="00000000" w:rsidR="00000000" w:rsidRPr="00000000">
        <w:rPr>
          <w:b w:val="1"/>
          <w:color w:val="222222"/>
          <w:sz w:val="20"/>
          <w:shd w:fill="d9d9d9" w:val="clear"/>
          <w:rtl w:val="0"/>
        </w:rPr>
        <w:t xml:space="preserve">Alpha</w:t>
      </w:r>
      <w:r w:rsidDel="00000000" w:rsidR="00000000" w:rsidRPr="00000000">
        <w:rPr>
          <w:color w:val="222222"/>
          <w:sz w:val="20"/>
          <w:shd w:fill="d9d9d9" w:val="clear"/>
          <w:rtl w:val="0"/>
        </w:rPr>
        <w:t xml:space="preserve"> = 0.5,</w:t>
      </w:r>
      <w:r w:rsidDel="00000000" w:rsidR="00000000" w:rsidRPr="00000000">
        <w:rPr>
          <w:b w:val="1"/>
          <w:color w:val="222222"/>
          <w:sz w:val="20"/>
          <w:shd w:fill="d9d9d9" w:val="clear"/>
          <w:rtl w:val="0"/>
        </w:rPr>
        <w:t xml:space="preserve"> N </w:t>
      </w:r>
      <w:r w:rsidDel="00000000" w:rsidR="00000000" w:rsidRPr="00000000">
        <w:rPr>
          <w:color w:val="222222"/>
          <w:sz w:val="20"/>
          <w:shd w:fill="d9d9d9" w:val="clear"/>
          <w:rtl w:val="0"/>
        </w:rPr>
        <w:t xml:space="preserve">= 75 iterations). The given values reached the local minimum, which was confirmed by the plot of </w:t>
      </w:r>
      <w:r w:rsidDel="00000000" w:rsidR="00000000" w:rsidRPr="00000000">
        <w:rPr>
          <w:b w:val="1"/>
          <w:color w:val="222222"/>
          <w:sz w:val="20"/>
          <w:shd w:fill="d9d9d9" w:val="clear"/>
          <w:rtl w:val="0"/>
        </w:rPr>
        <w:t xml:space="preserve">cost history</w:t>
      </w:r>
      <w:r w:rsidDel="00000000" w:rsidR="00000000" w:rsidRPr="00000000">
        <w:rPr>
          <w:color w:val="222222"/>
          <w:sz w:val="20"/>
          <w:shd w:fill="d9d9d9" w:val="clear"/>
          <w:rtl w:val="0"/>
        </w:rPr>
        <w:t xml:space="preserve"> VS </w:t>
      </w:r>
      <w:r w:rsidDel="00000000" w:rsidR="00000000" w:rsidRPr="00000000">
        <w:rPr>
          <w:b w:val="1"/>
          <w:color w:val="222222"/>
          <w:sz w:val="20"/>
          <w:shd w:fill="d9d9d9" w:val="clear"/>
          <w:rtl w:val="0"/>
        </w:rPr>
        <w:t xml:space="preserve">N of iterations</w:t>
      </w:r>
      <w:r w:rsidDel="00000000" w:rsidR="00000000" w:rsidRPr="00000000">
        <w:rPr>
          <w:color w:val="222222"/>
          <w:sz w:val="20"/>
          <w:shd w:fill="d9d9d9" w:val="clear"/>
          <w:rtl w:val="0"/>
        </w:rPr>
        <w:t xml:space="preserve">. </w:t>
      </w:r>
      <w:r w:rsidDel="00000000" w:rsidR="00000000" w:rsidRPr="00000000">
        <w:rPr>
          <w:rtl w:val="0"/>
        </w:rPr>
      </w:r>
    </w:p>
    <w:p w:rsidR="00000000" w:rsidDel="00000000" w:rsidP="00000000" w:rsidRDefault="00000000" w:rsidRPr="00000000">
      <w:pPr>
        <w:ind w:right="0"/>
        <w:contextualSpacing w:val="0"/>
      </w:pPr>
      <w:r w:rsidDel="00000000" w:rsidR="00000000" w:rsidRPr="00000000">
        <w:rPr>
          <w:rtl w:val="0"/>
        </w:rPr>
      </w:r>
    </w:p>
    <w:p w:rsidR="00000000" w:rsidDel="00000000" w:rsidP="00000000" w:rsidRDefault="00000000" w:rsidRPr="00000000">
      <w:pPr>
        <w:ind w:right="0"/>
        <w:contextualSpacing w:val="0"/>
      </w:pPr>
      <w:r w:rsidDel="00000000" w:rsidR="00000000" w:rsidRPr="00000000">
        <w:rPr>
          <w:color w:val="222222"/>
          <w:sz w:val="20"/>
          <w:highlight w:val="white"/>
          <w:rtl w:val="0"/>
        </w:rPr>
        <w:t xml:space="preserve">2.2 What features (input variables) did you use in your model? Did you use any dummy variables as part of your features?</w:t>
      </w:r>
    </w:p>
    <w:p w:rsidR="00000000" w:rsidDel="00000000" w:rsidP="00000000" w:rsidRDefault="00000000" w:rsidRPr="00000000">
      <w:pPr>
        <w:ind w:right="0"/>
        <w:contextualSpacing w:val="0"/>
      </w:pPr>
      <w:r w:rsidDel="00000000" w:rsidR="00000000" w:rsidRPr="00000000">
        <w:rPr>
          <w:rtl w:val="0"/>
        </w:rPr>
      </w:r>
    </w:p>
    <w:p w:rsidR="00000000" w:rsidDel="00000000" w:rsidP="00000000" w:rsidRDefault="00000000" w:rsidRPr="00000000">
      <w:pPr>
        <w:ind w:right="0"/>
        <w:contextualSpacing w:val="0"/>
      </w:pPr>
      <w:r w:rsidDel="00000000" w:rsidR="00000000" w:rsidRPr="00000000">
        <w:rPr>
          <w:color w:val="222222"/>
          <w:sz w:val="20"/>
          <w:shd w:fill="d9d9d9" w:val="clear"/>
          <w:rtl w:val="0"/>
        </w:rPr>
        <w:t xml:space="preserve">Rain,precipitation,mean wind speed,hour,mean temperature. Dummy variable used was UNIT( turnstile location/identification number- categorical). UNIT variable is boolean(0,1) features with prefix ‘unit’. Each data point have a 1  in the feature that it belonged to.</w:t>
      </w:r>
      <w:r w:rsidDel="00000000" w:rsidR="00000000" w:rsidRPr="00000000">
        <w:rPr>
          <w:rtl w:val="0"/>
        </w:rPr>
      </w:r>
    </w:p>
    <w:p w:rsidR="00000000" w:rsidDel="00000000" w:rsidP="00000000" w:rsidRDefault="00000000" w:rsidRPr="00000000">
      <w:pPr>
        <w:ind w:right="0"/>
        <w:contextualSpacing w:val="0"/>
      </w:pPr>
      <w:r w:rsidDel="00000000" w:rsidR="00000000" w:rsidRPr="00000000">
        <w:rPr>
          <w:rtl w:val="0"/>
        </w:rPr>
      </w:r>
    </w:p>
    <w:p w:rsidR="00000000" w:rsidDel="00000000" w:rsidP="00000000" w:rsidRDefault="00000000" w:rsidRPr="00000000">
      <w:pPr>
        <w:ind w:right="0"/>
        <w:contextualSpacing w:val="0"/>
      </w:pPr>
      <w:r w:rsidDel="00000000" w:rsidR="00000000" w:rsidRPr="00000000">
        <w:rPr>
          <w:color w:val="222222"/>
          <w:sz w:val="20"/>
          <w:highlight w:val="white"/>
          <w:rtl w:val="0"/>
        </w:rPr>
        <w:t xml:space="preserve">2.3 Why did you select these features in your model? We are looking for specific reasons that lead you to believe that the selected features will contribute to the predictive power of your model.</w:t>
      </w:r>
    </w:p>
    <w:p w:rsidR="00000000" w:rsidDel="00000000" w:rsidP="00000000" w:rsidRDefault="00000000" w:rsidRPr="00000000">
      <w:pPr>
        <w:ind w:right="0"/>
        <w:contextualSpacing w:val="0"/>
      </w:pPr>
      <w:r w:rsidDel="00000000" w:rsidR="00000000" w:rsidRPr="00000000">
        <w:rPr>
          <w:rtl w:val="0"/>
        </w:rPr>
      </w:r>
    </w:p>
    <w:p w:rsidR="00000000" w:rsidDel="00000000" w:rsidP="00000000" w:rsidRDefault="00000000" w:rsidRPr="00000000">
      <w:pPr>
        <w:ind w:right="0"/>
        <w:contextualSpacing w:val="0"/>
      </w:pPr>
      <w:r w:rsidDel="00000000" w:rsidR="00000000" w:rsidRPr="00000000">
        <w:rPr>
          <w:color w:val="222222"/>
          <w:sz w:val="20"/>
          <w:shd w:fill="d9d9d9" w:val="clear"/>
          <w:rtl w:val="0"/>
        </w:rPr>
        <w:t xml:space="preserve">There were not better R^2 values than the one used in the experimentation(rain, precipitation, hour, and mean temperature). Noticed increase of r^2 value after including wind speed.</w:t>
      </w:r>
      <w:r w:rsidDel="00000000" w:rsidR="00000000" w:rsidRPr="00000000">
        <w:rPr>
          <w:rtl w:val="0"/>
        </w:rPr>
      </w:r>
    </w:p>
    <w:p w:rsidR="00000000" w:rsidDel="00000000" w:rsidP="00000000" w:rsidRDefault="00000000" w:rsidRPr="00000000">
      <w:pPr>
        <w:ind w:right="0"/>
        <w:contextualSpacing w:val="0"/>
      </w:pPr>
      <w:r w:rsidDel="00000000" w:rsidR="00000000" w:rsidRPr="00000000">
        <w:rPr>
          <w:rtl w:val="0"/>
        </w:rPr>
      </w:r>
    </w:p>
    <w:p w:rsidR="00000000" w:rsidDel="00000000" w:rsidP="00000000" w:rsidRDefault="00000000" w:rsidRPr="00000000">
      <w:pPr>
        <w:ind w:right="0"/>
        <w:contextualSpacing w:val="0"/>
      </w:pPr>
      <w:r w:rsidDel="00000000" w:rsidR="00000000" w:rsidRPr="00000000">
        <w:rPr>
          <w:color w:val="222222"/>
          <w:sz w:val="20"/>
          <w:highlight w:val="white"/>
          <w:rtl w:val="0"/>
        </w:rPr>
        <w:t xml:space="preserve">2.4 What are the coefficients (or weights) of the non-dummy features in your linear regression model?</w:t>
      </w:r>
    </w:p>
    <w:p w:rsidR="00000000" w:rsidDel="00000000" w:rsidP="00000000" w:rsidRDefault="00000000" w:rsidRPr="00000000">
      <w:pPr>
        <w:ind w:right="0"/>
        <w:contextualSpacing w:val="0"/>
      </w:pPr>
      <w:r w:rsidDel="00000000" w:rsidR="00000000" w:rsidRPr="00000000">
        <w:rPr>
          <w:rtl w:val="0"/>
        </w:rPr>
      </w:r>
    </w:p>
    <w:p w:rsidR="00000000" w:rsidDel="00000000" w:rsidP="00000000" w:rsidRDefault="00000000" w:rsidRPr="00000000">
      <w:pPr>
        <w:ind w:right="0"/>
        <w:contextualSpacing w:val="0"/>
      </w:pPr>
      <w:r w:rsidDel="00000000" w:rsidR="00000000" w:rsidRPr="00000000">
        <w:rPr>
          <w:color w:val="222222"/>
          <w:sz w:val="20"/>
          <w:highlight w:val="white"/>
          <w:rtl w:val="0"/>
        </w:rPr>
        <w:t xml:space="preserve">2.5 What is your model’s R</w:t>
      </w:r>
      <w:r w:rsidDel="00000000" w:rsidR="00000000" w:rsidRPr="00000000">
        <w:rPr>
          <w:color w:val="222222"/>
          <w:sz w:val="34"/>
          <w:highlight w:val="white"/>
          <w:vertAlign w:val="superscript"/>
          <w:rtl w:val="0"/>
        </w:rPr>
        <w:t xml:space="preserve">2</w:t>
      </w:r>
      <w:r w:rsidDel="00000000" w:rsidR="00000000" w:rsidRPr="00000000">
        <w:rPr>
          <w:color w:val="222222"/>
          <w:sz w:val="20"/>
          <w:highlight w:val="white"/>
          <w:rtl w:val="0"/>
        </w:rPr>
        <w:t xml:space="preserve"> (coefficients of determination) value?</w:t>
      </w:r>
    </w:p>
    <w:p w:rsidR="00000000" w:rsidDel="00000000" w:rsidP="00000000" w:rsidRDefault="00000000" w:rsidRPr="00000000">
      <w:pPr>
        <w:ind w:right="0"/>
        <w:contextualSpacing w:val="0"/>
      </w:pPr>
      <w:r w:rsidDel="00000000" w:rsidR="00000000" w:rsidRPr="00000000">
        <w:rPr>
          <w:rtl w:val="0"/>
        </w:rPr>
      </w:r>
    </w:p>
    <w:p w:rsidR="00000000" w:rsidDel="00000000" w:rsidP="00000000" w:rsidRDefault="00000000" w:rsidRPr="00000000">
      <w:pPr>
        <w:spacing w:after="180" w:line="408" w:lineRule="auto"/>
        <w:contextualSpacing w:val="0"/>
      </w:pPr>
      <w:r w:rsidDel="00000000" w:rsidR="00000000" w:rsidRPr="00000000">
        <w:rPr>
          <w:color w:val="222222"/>
          <w:sz w:val="20"/>
          <w:shd w:fill="d9d9d9" w:val="clear"/>
          <w:rtl w:val="0"/>
        </w:rPr>
        <w:t xml:space="preserve">Your r^2 value is 0.479247705439</w:t>
      </w:r>
      <w:r w:rsidDel="00000000" w:rsidR="00000000" w:rsidRPr="00000000">
        <w:rPr>
          <w:rtl w:val="0"/>
        </w:rPr>
      </w:r>
    </w:p>
    <w:p w:rsidR="00000000" w:rsidDel="00000000" w:rsidP="00000000" w:rsidRDefault="00000000" w:rsidRPr="00000000">
      <w:pPr>
        <w:ind w:right="0"/>
        <w:contextualSpacing w:val="0"/>
      </w:pPr>
      <w:r w:rsidDel="00000000" w:rsidR="00000000" w:rsidRPr="00000000">
        <w:rPr>
          <w:rtl w:val="0"/>
        </w:rPr>
      </w:r>
    </w:p>
    <w:p w:rsidR="00000000" w:rsidDel="00000000" w:rsidP="00000000" w:rsidRDefault="00000000" w:rsidRPr="00000000">
      <w:pPr>
        <w:ind w:right="0"/>
        <w:contextualSpacing w:val="0"/>
      </w:pPr>
      <w:r w:rsidDel="00000000" w:rsidR="00000000" w:rsidRPr="00000000">
        <w:rPr>
          <w:color w:val="222222"/>
          <w:sz w:val="20"/>
          <w:highlight w:val="white"/>
          <w:rtl w:val="0"/>
        </w:rPr>
        <w:t xml:space="preserve">2.6 What does this R</w:t>
      </w:r>
      <w:r w:rsidDel="00000000" w:rsidR="00000000" w:rsidRPr="00000000">
        <w:rPr>
          <w:color w:val="222222"/>
          <w:sz w:val="34"/>
          <w:highlight w:val="white"/>
          <w:vertAlign w:val="superscript"/>
          <w:rtl w:val="0"/>
        </w:rPr>
        <w:t xml:space="preserve">2</w:t>
      </w:r>
      <w:r w:rsidDel="00000000" w:rsidR="00000000" w:rsidRPr="00000000">
        <w:rPr>
          <w:color w:val="222222"/>
          <w:sz w:val="20"/>
          <w:highlight w:val="white"/>
          <w:rtl w:val="0"/>
        </w:rPr>
        <w:t xml:space="preserve"> value mean for the goodness of fit for your regression model? Do you think this linear model to predict ridership is appropriate for this dataset, given this R</w:t>
      </w:r>
      <w:r w:rsidDel="00000000" w:rsidR="00000000" w:rsidRPr="00000000">
        <w:rPr>
          <w:color w:val="222222"/>
          <w:sz w:val="34"/>
          <w:highlight w:val="white"/>
          <w:vertAlign w:val="superscript"/>
          <w:rtl w:val="0"/>
        </w:rPr>
        <w:t xml:space="preserve">2  </w:t>
      </w:r>
      <w:r w:rsidDel="00000000" w:rsidR="00000000" w:rsidRPr="00000000">
        <w:rPr>
          <w:color w:val="222222"/>
          <w:sz w:val="20"/>
          <w:highlight w:val="white"/>
          <w:rtl w:val="0"/>
        </w:rPr>
        <w:t xml:space="preserve">value?</w:t>
      </w:r>
    </w:p>
    <w:p w:rsidR="00000000" w:rsidDel="00000000" w:rsidP="00000000" w:rsidRDefault="00000000" w:rsidRPr="00000000">
      <w:pPr>
        <w:ind w:right="0"/>
        <w:contextualSpacing w:val="0"/>
      </w:pPr>
      <w:r w:rsidDel="00000000" w:rsidR="00000000" w:rsidRPr="00000000">
        <w:rPr>
          <w:rtl w:val="0"/>
        </w:rPr>
      </w:r>
    </w:p>
    <w:p w:rsidR="00000000" w:rsidDel="00000000" w:rsidP="00000000" w:rsidRDefault="00000000" w:rsidRPr="00000000">
      <w:pPr>
        <w:ind w:right="0"/>
        <w:contextualSpacing w:val="0"/>
      </w:pPr>
      <w:r w:rsidDel="00000000" w:rsidR="00000000" w:rsidRPr="00000000">
        <w:rPr>
          <w:b w:val="1"/>
          <w:color w:val="222222"/>
          <w:sz w:val="20"/>
          <w:shd w:fill="d9d9d9" w:val="clear"/>
          <w:rtl w:val="0"/>
        </w:rPr>
        <w:t xml:space="preserve">R^2</w:t>
      </w:r>
      <w:r w:rsidDel="00000000" w:rsidR="00000000" w:rsidRPr="00000000">
        <w:rPr>
          <w:color w:val="222222"/>
          <w:sz w:val="20"/>
          <w:shd w:fill="d9d9d9" w:val="clear"/>
          <w:rtl w:val="0"/>
        </w:rPr>
        <w:t xml:space="preserve"> is the the percentage of </w:t>
      </w:r>
      <w:r w:rsidDel="00000000" w:rsidR="00000000" w:rsidRPr="00000000">
        <w:rPr>
          <w:b w:val="1"/>
          <w:color w:val="222222"/>
          <w:sz w:val="20"/>
          <w:shd w:fill="d9d9d9" w:val="clear"/>
          <w:rtl w:val="0"/>
        </w:rPr>
        <w:t xml:space="preserve">variance</w:t>
      </w:r>
      <w:r w:rsidDel="00000000" w:rsidR="00000000" w:rsidRPr="00000000">
        <w:rPr>
          <w:color w:val="222222"/>
          <w:sz w:val="20"/>
          <w:shd w:fill="d9d9d9" w:val="clear"/>
          <w:rtl w:val="0"/>
        </w:rPr>
        <w:t xml:space="preserve"> that is explained , and is measure of goodness of fit. My model explains only </w:t>
      </w:r>
      <w:r w:rsidDel="00000000" w:rsidR="00000000" w:rsidRPr="00000000">
        <w:rPr>
          <w:b w:val="1"/>
          <w:color w:val="222222"/>
          <w:sz w:val="20"/>
          <w:shd w:fill="d9d9d9" w:val="clear"/>
          <w:rtl w:val="0"/>
        </w:rPr>
        <w:t xml:space="preserve">~48%</w:t>
      </w:r>
      <w:r w:rsidDel="00000000" w:rsidR="00000000" w:rsidRPr="00000000">
        <w:rPr>
          <w:color w:val="222222"/>
          <w:sz w:val="20"/>
          <w:shd w:fill="d9d9d9" w:val="clear"/>
          <w:rtl w:val="0"/>
        </w:rPr>
        <w:t xml:space="preserve"> of the variation. Based on the result the model would not be sufficient to make major conclusions. By including more features or utilizing polynomial regressions better results can be drawn. However, that might lead to over-fitting and the the model might not work on new dataset. </w:t>
      </w:r>
      <w:r w:rsidDel="00000000" w:rsidR="00000000" w:rsidRPr="00000000">
        <w:rPr>
          <w:b w:val="1"/>
          <w:color w:val="222222"/>
          <w:sz w:val="20"/>
          <w:shd w:fill="d9d9d9" w:val="clear"/>
          <w:rtl w:val="0"/>
        </w:rPr>
        <w:t xml:space="preserve">Regularization</w:t>
      </w:r>
      <w:r w:rsidDel="00000000" w:rsidR="00000000" w:rsidRPr="00000000">
        <w:rPr>
          <w:color w:val="222222"/>
          <w:sz w:val="20"/>
          <w:shd w:fill="d9d9d9" w:val="clear"/>
          <w:rtl w:val="0"/>
        </w:rPr>
        <w:t xml:space="preserve"> could be good way to solve the over-fitting.</w:t>
      </w:r>
      <w:r w:rsidDel="00000000" w:rsidR="00000000" w:rsidRPr="00000000">
        <w:rPr>
          <w:rtl w:val="0"/>
        </w:rPr>
      </w:r>
    </w:p>
    <w:p w:rsidR="00000000" w:rsidDel="00000000" w:rsidP="00000000" w:rsidRDefault="00000000" w:rsidRPr="00000000">
      <w:pPr>
        <w:pStyle w:val="Heading1"/>
        <w:keepNext w:val="0"/>
        <w:keepLines w:val="0"/>
        <w:spacing w:after="120" w:before="480" w:lineRule="auto"/>
        <w:ind w:right="0"/>
        <w:contextualSpacing w:val="0"/>
      </w:pPr>
      <w:bookmarkStart w:colFirst="0" w:colLast="0" w:name="h.3b0re73qpuv" w:id="3"/>
      <w:bookmarkEnd w:id="3"/>
      <w:r w:rsidDel="00000000" w:rsidR="00000000" w:rsidRPr="00000000">
        <w:rPr>
          <w:b w:val="1"/>
          <w:color w:val="3d85c6"/>
          <w:sz w:val="42"/>
          <w:rtl w:val="0"/>
        </w:rPr>
        <w:t xml:space="preserve">Section 3. Visualization</w:t>
      </w:r>
    </w:p>
    <w:p w:rsidR="00000000" w:rsidDel="00000000" w:rsidP="00000000" w:rsidRDefault="00000000" w:rsidRPr="00000000">
      <w:pPr>
        <w:ind w:right="0"/>
        <w:contextualSpacing w:val="0"/>
      </w:pPr>
      <w:r w:rsidDel="00000000" w:rsidR="00000000" w:rsidRPr="00000000">
        <w:rPr>
          <w:sz w:val="20"/>
          <w:highlight w:val="white"/>
          <w:rtl w:val="0"/>
        </w:rPr>
        <w:t xml:space="preserve">Please include two visualizations that show the relationships between two or more variables in the NYC subway data.</w:t>
      </w:r>
    </w:p>
    <w:p w:rsidR="00000000" w:rsidDel="00000000" w:rsidP="00000000" w:rsidRDefault="00000000" w:rsidRPr="00000000">
      <w:pPr>
        <w:ind w:right="0"/>
        <w:contextualSpacing w:val="0"/>
      </w:pPr>
      <w:r w:rsidDel="00000000" w:rsidR="00000000" w:rsidRPr="00000000">
        <w:rPr>
          <w:sz w:val="20"/>
          <w:highlight w:val="white"/>
          <w:rtl w:val="0"/>
        </w:rPr>
        <w:t xml:space="preserve">Remember to add appropriate titles and axes labels to your plots. Also, please add a short description below each figure commenting on the key insights depicted in the figure.</w:t>
      </w:r>
    </w:p>
    <w:p w:rsidR="00000000" w:rsidDel="00000000" w:rsidP="00000000" w:rsidRDefault="00000000" w:rsidRPr="00000000">
      <w:pPr>
        <w:ind w:right="0"/>
        <w:contextualSpacing w:val="0"/>
      </w:pPr>
      <w:r w:rsidDel="00000000" w:rsidR="00000000" w:rsidRPr="00000000">
        <w:rPr>
          <w:sz w:val="20"/>
          <w:highlight w:val="white"/>
          <w:rtl w:val="0"/>
        </w:rPr>
        <w:t xml:space="preserve">3.1 One visualization should contain two histograms: one of  ENTRIESn_hourly for rainy days and one of ENTRIESn_hourly for non-rainy days.</w:t>
      </w:r>
    </w:p>
    <w:p w:rsidR="00000000" w:rsidDel="00000000" w:rsidP="00000000" w:rsidRDefault="00000000" w:rsidRPr="00000000">
      <w:pPr>
        <w:ind w:right="0"/>
        <w:contextualSpacing w:val="0"/>
      </w:pPr>
      <w:r w:rsidDel="00000000" w:rsidR="00000000" w:rsidRPr="00000000">
        <w:drawing>
          <wp:inline distB="114300" distT="114300" distL="114300" distR="114300">
            <wp:extent cx="3576638" cy="2682478"/>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3576638" cy="2682478"/>
                    </a:xfrm>
                    <a:prstGeom prst="rect"/>
                    <a:ln/>
                  </pic:spPr>
                </pic:pic>
              </a:graphicData>
            </a:graphic>
          </wp:inline>
        </w:drawing>
      </w:r>
      <w:r w:rsidDel="00000000" w:rsidR="00000000" w:rsidRPr="00000000">
        <w:rPr>
          <w:rtl w:val="0"/>
        </w:rPr>
      </w:r>
    </w:p>
    <w:p w:rsidR="00000000" w:rsidDel="00000000" w:rsidP="00000000" w:rsidRDefault="00000000" w:rsidRPr="00000000">
      <w:pPr>
        <w:ind w:right="0"/>
        <w:contextualSpacing w:val="0"/>
      </w:pPr>
      <w:r w:rsidDel="00000000" w:rsidR="00000000" w:rsidRPr="00000000">
        <w:rPr>
          <w:rtl w:val="0"/>
        </w:rPr>
      </w:r>
    </w:p>
    <w:p w:rsidR="00000000" w:rsidDel="00000000" w:rsidP="00000000" w:rsidRDefault="00000000" w:rsidRPr="00000000">
      <w:pPr>
        <w:ind w:right="0"/>
        <w:contextualSpacing w:val="0"/>
      </w:pPr>
      <w:r w:rsidDel="00000000" w:rsidR="00000000" w:rsidRPr="00000000">
        <w:rPr>
          <w:rtl w:val="0"/>
        </w:rPr>
      </w:r>
    </w:p>
    <w:p w:rsidR="00000000" w:rsidDel="00000000" w:rsidP="00000000" w:rsidRDefault="00000000" w:rsidRPr="00000000">
      <w:pPr>
        <w:ind w:right="0"/>
        <w:contextualSpacing w:val="0"/>
      </w:pPr>
      <w:r w:rsidDel="00000000" w:rsidR="00000000" w:rsidRPr="00000000">
        <w:rPr>
          <w:sz w:val="20"/>
          <w:highlight w:val="white"/>
          <w:rtl w:val="0"/>
        </w:rPr>
        <w:t xml:space="preserve">3.2 One visualization can be more freeform. You should feel free to implement something that we discussed in class (e.g., scatter plots, line plots) or attempt to implement something more advanced if you'd like.</w:t>
      </w:r>
    </w:p>
    <w:p w:rsidR="00000000" w:rsidDel="00000000" w:rsidP="00000000" w:rsidRDefault="00000000" w:rsidRPr="00000000">
      <w:pPr>
        <w:numPr>
          <w:ilvl w:val="0"/>
          <w:numId w:val="2"/>
        </w:numPr>
        <w:ind w:left="1440" w:right="0" w:hanging="360"/>
        <w:contextualSpacing w:val="1"/>
        <w:rPr/>
      </w:pPr>
      <w:r w:rsidDel="00000000" w:rsidR="00000000" w:rsidRPr="00000000">
        <w:drawing>
          <wp:inline distB="114300" distT="114300" distL="114300" distR="114300">
            <wp:extent cx="3409950" cy="2557463"/>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3409950" cy="255746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spacing w:after="120" w:before="480" w:lineRule="auto"/>
        <w:ind w:right="0"/>
        <w:contextualSpacing w:val="0"/>
      </w:pPr>
      <w:bookmarkStart w:colFirst="0" w:colLast="0" w:name="h.h1n0q6tdboyw" w:id="4"/>
      <w:bookmarkEnd w:id="4"/>
      <w:r w:rsidDel="00000000" w:rsidR="00000000" w:rsidRPr="00000000">
        <w:rPr>
          <w:b w:val="1"/>
          <w:color w:val="3d85c6"/>
          <w:sz w:val="42"/>
          <w:rtl w:val="0"/>
        </w:rPr>
        <w:t xml:space="preserve">Section 4. Conclusion</w:t>
      </w:r>
    </w:p>
    <w:p w:rsidR="00000000" w:rsidDel="00000000" w:rsidP="00000000" w:rsidRDefault="00000000" w:rsidRPr="00000000">
      <w:pPr>
        <w:ind w:right="0"/>
        <w:contextualSpacing w:val="0"/>
      </w:pPr>
      <w:r w:rsidDel="00000000" w:rsidR="00000000" w:rsidRPr="00000000">
        <w:rPr>
          <w:i w:val="1"/>
          <w:color w:val="222222"/>
          <w:sz w:val="20"/>
          <w:highlight w:val="white"/>
          <w:rtl w:val="0"/>
        </w:rPr>
        <w:t xml:space="preserve">Please address the following questions in detail. Your answers should be 1-2 paragraphs long.</w:t>
      </w:r>
    </w:p>
    <w:p w:rsidR="00000000" w:rsidDel="00000000" w:rsidP="00000000" w:rsidRDefault="00000000" w:rsidRPr="00000000">
      <w:pPr>
        <w:ind w:right="0"/>
        <w:contextualSpacing w:val="0"/>
      </w:pPr>
      <w:r w:rsidDel="00000000" w:rsidR="00000000" w:rsidRPr="00000000">
        <w:rPr>
          <w:color w:val="222222"/>
          <w:sz w:val="20"/>
          <w:highlight w:val="white"/>
          <w:rtl w:val="0"/>
        </w:rPr>
        <w:t xml:space="preserve">4.1 From your analysis and interpretation of the data, do more people ride</w:t>
      </w:r>
    </w:p>
    <w:p w:rsidR="00000000" w:rsidDel="00000000" w:rsidP="00000000" w:rsidRDefault="00000000" w:rsidRPr="00000000">
      <w:pPr>
        <w:ind w:right="0"/>
        <w:contextualSpacing w:val="0"/>
      </w:pPr>
      <w:r w:rsidDel="00000000" w:rsidR="00000000" w:rsidRPr="00000000">
        <w:rPr>
          <w:color w:val="222222"/>
          <w:sz w:val="20"/>
          <w:highlight w:val="white"/>
          <w:rtl w:val="0"/>
        </w:rPr>
        <w:t xml:space="preserve">the NYC subway when it is raining or when it is not raining?  </w:t>
      </w:r>
    </w:p>
    <w:p w:rsidR="00000000" w:rsidDel="00000000" w:rsidP="00000000" w:rsidRDefault="00000000" w:rsidRPr="00000000">
      <w:pPr>
        <w:ind w:right="0"/>
        <w:contextualSpacing w:val="0"/>
      </w:pPr>
      <w:r w:rsidDel="00000000" w:rsidR="00000000" w:rsidRPr="00000000">
        <w:rPr>
          <w:rtl w:val="0"/>
        </w:rPr>
      </w:r>
    </w:p>
    <w:p w:rsidR="00000000" w:rsidDel="00000000" w:rsidP="00000000" w:rsidRDefault="00000000" w:rsidRPr="00000000">
      <w:pPr>
        <w:ind w:right="0"/>
        <w:contextualSpacing w:val="0"/>
      </w:pPr>
      <w:r w:rsidDel="00000000" w:rsidR="00000000" w:rsidRPr="00000000">
        <w:rPr>
          <w:color w:val="222222"/>
          <w:sz w:val="20"/>
          <w:shd w:fill="d9d9d9" w:val="clear"/>
          <w:rtl w:val="0"/>
        </w:rPr>
        <w:t xml:space="preserve">By simply looking at the means of both data sets, it is is insufficient to make conclusions due to the variance.</w:t>
      </w:r>
    </w:p>
    <w:p w:rsidR="00000000" w:rsidDel="00000000" w:rsidP="00000000" w:rsidRDefault="00000000" w:rsidRPr="00000000">
      <w:pPr>
        <w:ind w:right="0"/>
        <w:contextualSpacing w:val="0"/>
      </w:pPr>
      <w:r w:rsidDel="00000000" w:rsidR="00000000" w:rsidRPr="00000000">
        <w:rPr>
          <w:color w:val="222222"/>
          <w:sz w:val="20"/>
          <w:shd w:fill="d9d9d9" w:val="clear"/>
          <w:rtl w:val="0"/>
        </w:rPr>
        <w:t xml:space="preserve">However, Mann-Whitney U test  does confirm that the two sets are statistically different. With the results given from the </w:t>
      </w:r>
      <w:r w:rsidDel="00000000" w:rsidR="00000000" w:rsidRPr="00000000">
        <w:rPr>
          <w:b w:val="1"/>
          <w:color w:val="222222"/>
          <w:sz w:val="20"/>
          <w:shd w:fill="d9d9d9" w:val="clear"/>
          <w:rtl w:val="0"/>
        </w:rPr>
        <w:t xml:space="preserve">Mann-Whitney U test</w:t>
      </w:r>
      <w:r w:rsidDel="00000000" w:rsidR="00000000" w:rsidRPr="00000000">
        <w:rPr>
          <w:color w:val="222222"/>
          <w:sz w:val="20"/>
          <w:shd w:fill="d9d9d9" w:val="clear"/>
          <w:rtl w:val="0"/>
        </w:rPr>
        <w:t xml:space="preserve">, we can conclude that more people ride the NYC subway when it is raining.</w:t>
      </w:r>
      <w:r w:rsidDel="00000000" w:rsidR="00000000" w:rsidRPr="00000000">
        <w:rPr>
          <w:rtl w:val="0"/>
        </w:rPr>
      </w:r>
    </w:p>
    <w:p w:rsidR="00000000" w:rsidDel="00000000" w:rsidP="00000000" w:rsidRDefault="00000000" w:rsidRPr="00000000">
      <w:pPr>
        <w:ind w:right="0"/>
        <w:contextualSpacing w:val="0"/>
      </w:pPr>
      <w:r w:rsidDel="00000000" w:rsidR="00000000" w:rsidRPr="00000000">
        <w:rPr>
          <w:rtl w:val="0"/>
        </w:rPr>
      </w:r>
    </w:p>
    <w:p w:rsidR="00000000" w:rsidDel="00000000" w:rsidP="00000000" w:rsidRDefault="00000000" w:rsidRPr="00000000">
      <w:pPr>
        <w:ind w:right="0"/>
        <w:contextualSpacing w:val="0"/>
      </w:pPr>
      <w:r w:rsidDel="00000000" w:rsidR="00000000" w:rsidRPr="00000000">
        <w:rPr>
          <w:rtl w:val="0"/>
        </w:rPr>
      </w:r>
    </w:p>
    <w:p w:rsidR="00000000" w:rsidDel="00000000" w:rsidP="00000000" w:rsidRDefault="00000000" w:rsidRPr="00000000">
      <w:pPr>
        <w:ind w:right="0"/>
        <w:contextualSpacing w:val="0"/>
      </w:pPr>
      <w:r w:rsidDel="00000000" w:rsidR="00000000" w:rsidRPr="00000000">
        <w:rPr>
          <w:color w:val="222222"/>
          <w:sz w:val="20"/>
          <w:highlight w:val="white"/>
          <w:rtl w:val="0"/>
        </w:rPr>
        <w:t xml:space="preserve">4.2 What analyses lead you to this conclusion? You should use results from both your statistical</w:t>
      </w:r>
    </w:p>
    <w:p w:rsidR="00000000" w:rsidDel="00000000" w:rsidP="00000000" w:rsidRDefault="00000000" w:rsidRPr="00000000">
      <w:pPr>
        <w:ind w:right="0"/>
        <w:contextualSpacing w:val="0"/>
      </w:pPr>
      <w:r w:rsidDel="00000000" w:rsidR="00000000" w:rsidRPr="00000000">
        <w:rPr>
          <w:color w:val="222222"/>
          <w:sz w:val="20"/>
          <w:highlight w:val="white"/>
          <w:rtl w:val="0"/>
        </w:rPr>
        <w:t xml:space="preserve">tests and your linear regression to support your analysis.</w:t>
      </w:r>
    </w:p>
    <w:p w:rsidR="00000000" w:rsidDel="00000000" w:rsidP="00000000" w:rsidRDefault="00000000" w:rsidRPr="00000000">
      <w:pPr>
        <w:ind w:right="0"/>
        <w:contextualSpacing w:val="0"/>
      </w:pPr>
      <w:r w:rsidDel="00000000" w:rsidR="00000000" w:rsidRPr="00000000">
        <w:rPr>
          <w:rtl w:val="0"/>
        </w:rPr>
      </w:r>
    </w:p>
    <w:p w:rsidR="00000000" w:rsidDel="00000000" w:rsidP="00000000" w:rsidRDefault="00000000" w:rsidRPr="00000000">
      <w:pPr>
        <w:ind w:right="0"/>
        <w:contextualSpacing w:val="0"/>
      </w:pPr>
      <w:r w:rsidDel="00000000" w:rsidR="00000000" w:rsidRPr="00000000">
        <w:rPr>
          <w:color w:val="222222"/>
          <w:sz w:val="20"/>
          <w:shd w:fill="d9d9d9" w:val="clear"/>
          <w:rtl w:val="0"/>
        </w:rPr>
        <w:t xml:space="preserve">Since positive coefficient of the rain parameter is observed, it can be concluded that the presence of rain to some extend drives the increase of ridership. The ~48% </w:t>
      </w:r>
      <w:r w:rsidDel="00000000" w:rsidR="00000000" w:rsidRPr="00000000">
        <w:rPr>
          <w:b w:val="1"/>
          <w:color w:val="222222"/>
          <w:sz w:val="20"/>
          <w:shd w:fill="d9d9d9" w:val="clear"/>
          <w:rtl w:val="0"/>
        </w:rPr>
        <w:t xml:space="preserve">R^2</w:t>
      </w:r>
      <w:r w:rsidDel="00000000" w:rsidR="00000000" w:rsidRPr="00000000">
        <w:rPr>
          <w:color w:val="222222"/>
          <w:sz w:val="20"/>
          <w:shd w:fill="d9d9d9" w:val="clear"/>
          <w:rtl w:val="0"/>
        </w:rPr>
        <w:t xml:space="preserve"> leads toward the conclusion that the above statement might not have been the case of all data points.However, the small residual is has relatively high accuracy, having in mind the objectives. Overall, even though the means of the two datasets are not significantly different, the </w:t>
      </w:r>
      <w:r w:rsidDel="00000000" w:rsidR="00000000" w:rsidRPr="00000000">
        <w:rPr>
          <w:b w:val="1"/>
          <w:color w:val="222222"/>
          <w:sz w:val="20"/>
          <w:shd w:fill="d9d9d9" w:val="clear"/>
          <w:rtl w:val="0"/>
        </w:rPr>
        <w:t xml:space="preserve">Mann-Whitney U test </w:t>
      </w:r>
      <w:r w:rsidDel="00000000" w:rsidR="00000000" w:rsidRPr="00000000">
        <w:rPr>
          <w:color w:val="222222"/>
          <w:sz w:val="20"/>
          <w:shd w:fill="d9d9d9" w:val="clear"/>
          <w:rtl w:val="0"/>
        </w:rPr>
        <w:t xml:space="preserve">does show statistically significant change in number of people riding the NYC subway when it is raining vs when it is not. And I can conclude that the the rain drives the ridership of the subway.</w:t>
      </w:r>
      <w:r w:rsidDel="00000000" w:rsidR="00000000" w:rsidRPr="00000000">
        <w:rPr>
          <w:rtl w:val="0"/>
        </w:rPr>
      </w:r>
    </w:p>
    <w:p w:rsidR="00000000" w:rsidDel="00000000" w:rsidP="00000000" w:rsidRDefault="00000000" w:rsidRPr="00000000">
      <w:pPr>
        <w:ind w:right="0"/>
        <w:contextualSpacing w:val="0"/>
      </w:pPr>
      <w:r w:rsidDel="00000000" w:rsidR="00000000" w:rsidRPr="00000000">
        <w:rPr>
          <w:rtl w:val="0"/>
        </w:rPr>
      </w:r>
    </w:p>
    <w:p w:rsidR="00000000" w:rsidDel="00000000" w:rsidP="00000000" w:rsidRDefault="00000000" w:rsidRPr="00000000">
      <w:pPr>
        <w:pStyle w:val="Heading1"/>
        <w:keepNext w:val="0"/>
        <w:keepLines w:val="0"/>
        <w:spacing w:after="120" w:before="480" w:lineRule="auto"/>
        <w:ind w:right="0"/>
        <w:contextualSpacing w:val="0"/>
      </w:pPr>
      <w:bookmarkStart w:colFirst="0" w:colLast="0" w:name="h.5oiulbwfehj0" w:id="5"/>
      <w:bookmarkEnd w:id="5"/>
      <w:r w:rsidDel="00000000" w:rsidR="00000000" w:rsidRPr="00000000">
        <w:rPr>
          <w:rtl w:val="0"/>
        </w:rPr>
      </w:r>
    </w:p>
    <w:p w:rsidR="00000000" w:rsidDel="00000000" w:rsidP="00000000" w:rsidRDefault="00000000" w:rsidRPr="00000000">
      <w:pPr>
        <w:pStyle w:val="Heading1"/>
        <w:keepNext w:val="0"/>
        <w:keepLines w:val="0"/>
        <w:spacing w:after="120" w:before="480" w:lineRule="auto"/>
        <w:ind w:right="0"/>
        <w:contextualSpacing w:val="0"/>
      </w:pPr>
      <w:bookmarkStart w:colFirst="0" w:colLast="0" w:name="h.iqma9myef07b" w:id="6"/>
      <w:bookmarkEnd w:id="6"/>
      <w:r w:rsidDel="00000000" w:rsidR="00000000" w:rsidRPr="00000000">
        <w:rPr>
          <w:b w:val="1"/>
          <w:color w:val="3d85c6"/>
          <w:sz w:val="42"/>
          <w:rtl w:val="0"/>
        </w:rPr>
        <w:t xml:space="preserve">Section 5. Reflection</w:t>
      </w:r>
    </w:p>
    <w:p w:rsidR="00000000" w:rsidDel="00000000" w:rsidP="00000000" w:rsidRDefault="00000000" w:rsidRPr="00000000">
      <w:pPr>
        <w:ind w:right="0"/>
        <w:contextualSpacing w:val="0"/>
      </w:pPr>
      <w:r w:rsidDel="00000000" w:rsidR="00000000" w:rsidRPr="00000000">
        <w:rPr>
          <w:i w:val="1"/>
          <w:color w:val="222222"/>
          <w:sz w:val="20"/>
          <w:highlight w:val="white"/>
          <w:rtl w:val="0"/>
        </w:rPr>
        <w:t xml:space="preserve">Please address the following questions in detail. Your answers should be 1-2 paragraphs long.</w:t>
      </w:r>
    </w:p>
    <w:p w:rsidR="00000000" w:rsidDel="00000000" w:rsidP="00000000" w:rsidRDefault="00000000" w:rsidRPr="00000000">
      <w:pPr>
        <w:ind w:right="0"/>
        <w:contextualSpacing w:val="0"/>
      </w:pPr>
      <w:r w:rsidDel="00000000" w:rsidR="00000000" w:rsidRPr="00000000">
        <w:rPr>
          <w:color w:val="222222"/>
          <w:sz w:val="20"/>
          <w:highlight w:val="white"/>
          <w:rtl w:val="0"/>
        </w:rPr>
        <w:t xml:space="preserve">5.1 Please discuss potential shortcomings of the methods of your analysis, including:</w:t>
      </w:r>
    </w:p>
    <w:p w:rsidR="00000000" w:rsidDel="00000000" w:rsidP="00000000" w:rsidRDefault="00000000" w:rsidRPr="00000000">
      <w:pPr>
        <w:numPr>
          <w:ilvl w:val="0"/>
          <w:numId w:val="1"/>
        </w:numPr>
        <w:ind w:left="1440" w:right="0" w:hanging="360"/>
        <w:contextualSpacing w:val="1"/>
        <w:rPr/>
      </w:pPr>
      <w:r w:rsidDel="00000000" w:rsidR="00000000" w:rsidRPr="00000000">
        <w:rPr>
          <w:color w:val="222222"/>
          <w:sz w:val="20"/>
          <w:highlight w:val="white"/>
          <w:rtl w:val="0"/>
        </w:rPr>
        <w:t xml:space="preserve">Dataset,</w:t>
      </w:r>
    </w:p>
    <w:p w:rsidR="00000000" w:rsidDel="00000000" w:rsidP="00000000" w:rsidRDefault="00000000" w:rsidRPr="00000000">
      <w:pPr>
        <w:numPr>
          <w:ilvl w:val="0"/>
          <w:numId w:val="1"/>
        </w:numPr>
        <w:ind w:left="1440" w:right="0" w:hanging="360"/>
        <w:contextualSpacing w:val="1"/>
        <w:rPr/>
      </w:pPr>
      <w:r w:rsidDel="00000000" w:rsidR="00000000" w:rsidRPr="00000000">
        <w:rPr>
          <w:color w:val="222222"/>
          <w:sz w:val="20"/>
          <w:highlight w:val="white"/>
          <w:rtl w:val="0"/>
        </w:rPr>
        <w:t xml:space="preserve">Analysis, such as the linear regression model or statistical test.</w:t>
      </w:r>
    </w:p>
    <w:p w:rsidR="00000000" w:rsidDel="00000000" w:rsidP="00000000" w:rsidRDefault="00000000" w:rsidRPr="00000000">
      <w:pPr>
        <w:ind w:right="0"/>
        <w:contextualSpacing w:val="0"/>
      </w:pPr>
      <w:r w:rsidDel="00000000" w:rsidR="00000000" w:rsidRPr="00000000">
        <w:rPr>
          <w:rtl w:val="0"/>
        </w:rPr>
      </w:r>
    </w:p>
    <w:p w:rsidR="00000000" w:rsidDel="00000000" w:rsidP="00000000" w:rsidRDefault="00000000" w:rsidRPr="00000000">
      <w:pPr>
        <w:spacing w:after="240" w:line="426.66669845581055" w:lineRule="auto"/>
        <w:contextualSpacing w:val="0"/>
      </w:pPr>
      <w:r w:rsidDel="00000000" w:rsidR="00000000" w:rsidRPr="00000000">
        <w:rPr>
          <w:color w:val="222222"/>
          <w:sz w:val="20"/>
          <w:shd w:fill="d9d9d9" w:val="clear"/>
          <w:rtl w:val="0"/>
        </w:rPr>
        <w:t xml:space="preserve">While working with the data I noticed that there are more entries than exist. This can have effect on both rain and no rain data sets.</w:t>
      </w:r>
      <w:r w:rsidDel="00000000" w:rsidR="00000000" w:rsidRPr="00000000">
        <w:rPr>
          <w:rtl w:val="0"/>
        </w:rPr>
      </w:r>
    </w:p>
    <w:p w:rsidR="00000000" w:rsidDel="00000000" w:rsidP="00000000" w:rsidRDefault="00000000" w:rsidRPr="00000000">
      <w:pPr>
        <w:spacing w:after="240" w:line="426.66669845581055" w:lineRule="auto"/>
        <w:contextualSpacing w:val="0"/>
      </w:pPr>
      <w:r w:rsidDel="00000000" w:rsidR="00000000" w:rsidRPr="00000000">
        <w:rPr>
          <w:color w:val="222222"/>
          <w:sz w:val="20"/>
          <w:shd w:fill="d9d9d9" w:val="clear"/>
          <w:rtl w:val="0"/>
        </w:rPr>
        <w:t xml:space="preserve">An increased data size and being normalized by location ID could increase the confidence  of Mann -Whitney U test and the regression model. Based on the results with ‘UNIT’ column, it could be seen that some stations were more active than others.The Mann-Whitney U test skipped this, and only looked in the entries for rain and no rai. Maybe if examining the same station over a period of time might give more accurate results.</w:t>
      </w:r>
    </w:p>
    <w:p w:rsidR="00000000" w:rsidDel="00000000" w:rsidP="00000000" w:rsidRDefault="00000000" w:rsidRPr="00000000">
      <w:pPr>
        <w:spacing w:after="480" w:line="426.66669845581055" w:lineRule="auto"/>
        <w:contextualSpacing w:val="0"/>
      </w:pPr>
      <w:r w:rsidDel="00000000" w:rsidR="00000000" w:rsidRPr="00000000">
        <w:rPr>
          <w:color w:val="222222"/>
          <w:sz w:val="20"/>
          <w:shd w:fill="d9d9d9" w:val="clear"/>
          <w:rtl w:val="0"/>
        </w:rPr>
        <w:t xml:space="preserve">For the purpose of this study the linear regression model was adequate. Over all the subway ridership has limitations having in mind that there is certain amount of people that can ride it at the same time, The inclusion of more features as mentioned in one of the sections could have increased the accuracy of the model.</w:t>
      </w:r>
      <w:r w:rsidDel="00000000" w:rsidR="00000000" w:rsidRPr="00000000">
        <w:rPr>
          <w:rtl w:val="0"/>
        </w:rPr>
      </w:r>
    </w:p>
    <w:p w:rsidR="00000000" w:rsidDel="00000000" w:rsidP="00000000" w:rsidRDefault="00000000" w:rsidRPr="00000000">
      <w:pPr>
        <w:spacing w:after="240" w:line="426.66669845581055" w:lineRule="auto"/>
        <w:contextualSpacing w:val="0"/>
      </w:pPr>
      <w:r w:rsidDel="00000000" w:rsidR="00000000" w:rsidRPr="00000000">
        <w:rPr>
          <w:color w:val="222222"/>
          <w:sz w:val="20"/>
          <w:shd w:fill="d9d9d9" w:val="clear"/>
          <w:rtl w:val="0"/>
        </w:rPr>
        <w:t xml:space="preserve">Considering the extreme, subway ridership certainly has an asymptotic limit; only so many riders can get on the subways! As mentioned in Section 2.6, the inclusion of more </w:t>
      </w:r>
      <w:r w:rsidDel="00000000" w:rsidR="00000000" w:rsidRPr="00000000">
        <w:rPr>
          <w:rtl w:val="0"/>
        </w:rPr>
      </w:r>
    </w:p>
    <w:p w:rsidR="00000000" w:rsidDel="00000000" w:rsidP="00000000" w:rsidRDefault="00000000" w:rsidRPr="00000000">
      <w:pPr>
        <w:ind w:right="0"/>
        <w:contextualSpacing w:val="0"/>
      </w:pPr>
      <w:r w:rsidDel="00000000" w:rsidR="00000000" w:rsidRPr="00000000">
        <w:rPr>
          <w:color w:val="222222"/>
          <w:sz w:val="20"/>
          <w:highlight w:val="white"/>
          <w:rtl w:val="0"/>
        </w:rPr>
        <w:t xml:space="preserve">5.2 (Optional) Do you have any other insight about the dataset that you would like to share with us?</w:t>
      </w:r>
    </w:p>
    <w:p w:rsidR="00000000" w:rsidDel="00000000" w:rsidP="00000000" w:rsidRDefault="00000000" w:rsidRPr="00000000">
      <w:pPr>
        <w:ind w:right="0"/>
        <w:contextualSpacing w:val="0"/>
      </w:pPr>
      <w:r w:rsidDel="00000000" w:rsidR="00000000" w:rsidRPr="00000000">
        <w:rPr>
          <w:rtl w:val="0"/>
        </w:rPr>
      </w:r>
    </w:p>
    <w:p w:rsidR="00000000" w:rsidDel="00000000" w:rsidP="00000000" w:rsidRDefault="00000000" w:rsidRPr="00000000">
      <w:pPr>
        <w:ind w:right="0"/>
        <w:contextualSpacing w:val="0"/>
      </w:pPr>
      <w:r w:rsidDel="00000000" w:rsidR="00000000" w:rsidRPr="00000000">
        <w:rPr>
          <w:color w:val="222222"/>
          <w:sz w:val="20"/>
          <w:shd w:fill="d9d9d9" w:val="clear"/>
          <w:rtl w:val="0"/>
        </w:rPr>
        <w:t xml:space="preserve">Not at this moment</w:t>
      </w:r>
      <w:r w:rsidDel="00000000" w:rsidR="00000000" w:rsidRPr="00000000">
        <w:rPr>
          <w:rtl w:val="0"/>
        </w:rPr>
      </w:r>
    </w:p>
    <w:p w:rsidR="00000000" w:rsidDel="00000000" w:rsidP="00000000" w:rsidRDefault="00000000" w:rsidRPr="00000000">
      <w:pPr>
        <w:ind w:right="0"/>
        <w:contextualSpacing w:val="0"/>
      </w:pPr>
      <w:r w:rsidDel="00000000" w:rsidR="00000000" w:rsidRPr="00000000">
        <w:rPr>
          <w:rtl w:val="0"/>
        </w:rPr>
      </w:r>
    </w:p>
    <w:p w:rsidR="00000000" w:rsidDel="00000000" w:rsidP="00000000" w:rsidRDefault="00000000" w:rsidRPr="00000000">
      <w:pPr>
        <w:ind w:right="0"/>
        <w:contextualSpacing w:val="0"/>
      </w:pPr>
      <w:r w:rsidDel="00000000" w:rsidR="00000000" w:rsidRPr="00000000">
        <w:rPr>
          <w:rtl w:val="0"/>
        </w:rPr>
      </w:r>
    </w:p>
    <w:p w:rsidR="00000000" w:rsidDel="00000000" w:rsidP="00000000" w:rsidRDefault="00000000" w:rsidRPr="00000000">
      <w:pPr>
        <w:ind w:right="0"/>
        <w:contextualSpacing w:val="0"/>
      </w:pPr>
      <w:r w:rsidDel="00000000" w:rsidR="00000000" w:rsidRPr="00000000">
        <w:rPr>
          <w:rtl w:val="0"/>
        </w:rPr>
      </w:r>
    </w:p>
    <w:p w:rsidR="00000000" w:rsidDel="00000000" w:rsidP="00000000" w:rsidRDefault="00000000" w:rsidRPr="00000000">
      <w:pPr>
        <w:ind w:right="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2.png"/><Relationship Id="rId5" Type="http://schemas.openxmlformats.org/officeDocument/2006/relationships/image" Target="media/image03.png"/></Relationships>
</file>