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8AA6E" w14:textId="62037ACA" w:rsidR="000468B5" w:rsidRPr="002220ED" w:rsidRDefault="002220ED">
      <w:pPr>
        <w:rPr>
          <w:rFonts w:ascii="Arial" w:hAnsi="Arial" w:cs="Arial"/>
          <w:lang w:val="en-GB"/>
        </w:rPr>
      </w:pPr>
      <w:r w:rsidRPr="002220ED">
        <w:rPr>
          <w:rFonts w:ascii="Arial" w:hAnsi="Arial" w:cs="Arial"/>
          <w:i/>
          <w:iCs/>
          <w:lang w:val="en-GB"/>
        </w:rPr>
        <w:t>Experiment Pre-Registration Proposal</w:t>
      </w:r>
      <w:r>
        <w:rPr>
          <w:rFonts w:ascii="Arial" w:hAnsi="Arial" w:cs="Arial"/>
          <w:lang w:val="en-GB"/>
        </w:rPr>
        <w:t>:</w:t>
      </w:r>
      <w:r w:rsidR="00465B0E" w:rsidRPr="002220ED">
        <w:rPr>
          <w:rFonts w:ascii="Arial" w:hAnsi="Arial" w:cs="Arial"/>
          <w:lang w:val="en-GB"/>
        </w:rPr>
        <w:t xml:space="preserve"> Speaking with the Brain: Decoding of Imagined Speech Spanish Vowels </w:t>
      </w:r>
      <w:r w:rsidR="00967EDC">
        <w:rPr>
          <w:rFonts w:ascii="Arial" w:hAnsi="Arial" w:cs="Arial"/>
          <w:lang w:val="en-GB"/>
        </w:rPr>
        <w:t>from EEG data using</w:t>
      </w:r>
      <w:r w:rsidR="00465B0E" w:rsidRPr="002220ED">
        <w:rPr>
          <w:rFonts w:ascii="Arial" w:hAnsi="Arial" w:cs="Arial"/>
          <w:lang w:val="en-GB"/>
        </w:rPr>
        <w:t xml:space="preserve"> Deep Learning Models. </w:t>
      </w:r>
    </w:p>
    <w:p w14:paraId="50E41658" w14:textId="24DE8C67" w:rsidR="00465B0E" w:rsidRPr="002220ED" w:rsidRDefault="00465B0E">
      <w:pPr>
        <w:rPr>
          <w:rFonts w:ascii="Arial" w:hAnsi="Arial" w:cs="Arial"/>
          <w:i/>
          <w:iCs/>
          <w:lang w:val="en-GB"/>
        </w:rPr>
      </w:pPr>
      <w:r w:rsidRPr="002220ED">
        <w:rPr>
          <w:rFonts w:ascii="Arial" w:hAnsi="Arial" w:cs="Arial"/>
          <w:i/>
          <w:iCs/>
          <w:lang w:val="en-GB"/>
        </w:rPr>
        <w:t>Short Introduction</w:t>
      </w:r>
    </w:p>
    <w:p w14:paraId="76411235" w14:textId="09A5BB51" w:rsidR="00620000" w:rsidRPr="002220ED" w:rsidRDefault="00620000" w:rsidP="00620000">
      <w:pPr>
        <w:rPr>
          <w:rFonts w:ascii="Arial" w:hAnsi="Arial" w:cs="Arial"/>
          <w:lang w:val="en-GB"/>
        </w:rPr>
      </w:pPr>
      <w:r w:rsidRPr="002220ED">
        <w:rPr>
          <w:rFonts w:ascii="Arial" w:hAnsi="Arial" w:cs="Arial"/>
          <w:lang w:val="en-GB"/>
        </w:rPr>
        <w:t>Language is a fundamental tool for communication among individuals (Krishna et al., 202</w:t>
      </w:r>
      <w:r w:rsidR="000256F4">
        <w:rPr>
          <w:rFonts w:ascii="Arial" w:hAnsi="Arial" w:cs="Arial"/>
          <w:lang w:val="en-GB"/>
        </w:rPr>
        <w:t>1</w:t>
      </w:r>
      <w:r w:rsidRPr="002220ED">
        <w:rPr>
          <w:rFonts w:ascii="Arial" w:hAnsi="Arial" w:cs="Arial"/>
          <w:lang w:val="en-GB"/>
        </w:rPr>
        <w:t xml:space="preserve">). However, certain diseases pose significant challenges to communication, rendering it difficult or even impossible. Conditions such as amyotrophic lateral sclerosis (ALS), advanced stages of multiple sclerosis, or cerebrovascular infarctions affecting brainstem regions can disrupt the neural pathways responsible for language production (Coretto, Gareis &amp; </w:t>
      </w:r>
      <w:proofErr w:type="spellStart"/>
      <w:r w:rsidRPr="002220ED">
        <w:rPr>
          <w:rFonts w:ascii="Arial" w:hAnsi="Arial" w:cs="Arial"/>
          <w:lang w:val="en-GB"/>
        </w:rPr>
        <w:t>Rufiner</w:t>
      </w:r>
      <w:proofErr w:type="spellEnd"/>
      <w:r w:rsidRPr="002220ED">
        <w:rPr>
          <w:rFonts w:ascii="Arial" w:hAnsi="Arial" w:cs="Arial"/>
          <w:lang w:val="en-GB"/>
        </w:rPr>
        <w:t>, 2017). Specifically, individuals with ALS often lose the ability to move while their cognitive functions remain intact. Those suffering from this locked-in state (Bauer et al., 1979) report that the loss of the ability to communicate with others is their greatest concern (</w:t>
      </w:r>
      <w:proofErr w:type="spellStart"/>
      <w:r w:rsidRPr="002220ED">
        <w:rPr>
          <w:rFonts w:ascii="Arial" w:hAnsi="Arial" w:cs="Arial"/>
          <w:lang w:val="en-GB"/>
        </w:rPr>
        <w:t>Wandelt</w:t>
      </w:r>
      <w:proofErr w:type="spellEnd"/>
      <w:r w:rsidRPr="002220ED">
        <w:rPr>
          <w:rFonts w:ascii="Arial" w:hAnsi="Arial" w:cs="Arial"/>
          <w:lang w:val="en-GB"/>
        </w:rPr>
        <w:t xml:space="preserve"> et al., 2024).</w:t>
      </w:r>
    </w:p>
    <w:p w14:paraId="5C8E03F2" w14:textId="44F3C6B3" w:rsidR="00620000" w:rsidRPr="002220ED" w:rsidRDefault="00620000" w:rsidP="00620000">
      <w:pPr>
        <w:rPr>
          <w:rFonts w:ascii="Arial" w:hAnsi="Arial" w:cs="Arial"/>
          <w:lang w:val="en-GB"/>
        </w:rPr>
      </w:pPr>
      <w:r w:rsidRPr="002220ED">
        <w:rPr>
          <w:rFonts w:ascii="Arial" w:hAnsi="Arial" w:cs="Arial"/>
          <w:lang w:val="en-GB"/>
        </w:rPr>
        <w:t>Alternative speech systems have been developed to facilitate communication for individuals with limited mobility, relying on residual movements associated with linguistic expression, such as head or eye movements, to enable word or letter selection via a cursor (Koch-Fager et al., 2019). However, these systems are unnatural and have a very low information transmission capacity, resulting in a linguistic production rate of approximately 5-6 words per minute (</w:t>
      </w:r>
      <w:proofErr w:type="spellStart"/>
      <w:r w:rsidRPr="002220ED">
        <w:rPr>
          <w:rFonts w:ascii="Arial" w:hAnsi="Arial" w:cs="Arial"/>
          <w:lang w:val="en-GB"/>
        </w:rPr>
        <w:t>Herff</w:t>
      </w:r>
      <w:proofErr w:type="spellEnd"/>
      <w:r w:rsidRPr="002220ED">
        <w:rPr>
          <w:rFonts w:ascii="Arial" w:hAnsi="Arial" w:cs="Arial"/>
          <w:lang w:val="en-GB"/>
        </w:rPr>
        <w:t xml:space="preserve"> et al., 2015).</w:t>
      </w:r>
    </w:p>
    <w:p w14:paraId="085132EB" w14:textId="5DE212B0" w:rsidR="00620000" w:rsidRPr="002220ED" w:rsidRDefault="00620000" w:rsidP="00620000">
      <w:pPr>
        <w:rPr>
          <w:rFonts w:ascii="Arial" w:hAnsi="Arial" w:cs="Arial"/>
          <w:lang w:val="en-GB"/>
        </w:rPr>
      </w:pPr>
      <w:r w:rsidRPr="002220ED">
        <w:rPr>
          <w:rFonts w:ascii="Arial" w:hAnsi="Arial" w:cs="Arial"/>
          <w:lang w:val="en-GB"/>
        </w:rPr>
        <w:t xml:space="preserve">One promising avenue for addressing these challenges lies in the synthesis of language through Brain-to-Computer Interfaces (BCIs). BCIs are devices that can decode non-acoustic </w:t>
      </w:r>
      <w:proofErr w:type="spellStart"/>
      <w:r w:rsidRPr="002220ED">
        <w:rPr>
          <w:rFonts w:ascii="Arial" w:hAnsi="Arial" w:cs="Arial"/>
          <w:lang w:val="en-GB"/>
        </w:rPr>
        <w:t>biosignals</w:t>
      </w:r>
      <w:proofErr w:type="spellEnd"/>
      <w:r w:rsidRPr="002220ED">
        <w:rPr>
          <w:rFonts w:ascii="Arial" w:hAnsi="Arial" w:cs="Arial"/>
          <w:lang w:val="en-GB"/>
        </w:rPr>
        <w:t xml:space="preserve"> associated with language production, enabling individuals affected by various conditions to communicate through text, voice synthesizers, or cursor control for selection purposes (</w:t>
      </w:r>
      <w:proofErr w:type="spellStart"/>
      <w:r w:rsidRPr="002220ED">
        <w:rPr>
          <w:rFonts w:ascii="Arial" w:hAnsi="Arial" w:cs="Arial"/>
          <w:lang w:val="en-GB"/>
        </w:rPr>
        <w:t>Wolpaw</w:t>
      </w:r>
      <w:proofErr w:type="spellEnd"/>
      <w:r w:rsidRPr="002220ED">
        <w:rPr>
          <w:rFonts w:ascii="Arial" w:hAnsi="Arial" w:cs="Arial"/>
          <w:lang w:val="en-GB"/>
        </w:rPr>
        <w:t xml:space="preserve"> et al., 2002). Traditional BCIs have focused on motor imagery, event-related potentials (ERPs), and steady-state visually evoked potentials for language synthesis (McFarland et al., 2000; Farwell &amp; </w:t>
      </w:r>
      <w:proofErr w:type="spellStart"/>
      <w:r w:rsidRPr="002220ED">
        <w:rPr>
          <w:rFonts w:ascii="Arial" w:hAnsi="Arial" w:cs="Arial"/>
          <w:lang w:val="en-GB"/>
        </w:rPr>
        <w:t>Donchin</w:t>
      </w:r>
      <w:proofErr w:type="spellEnd"/>
      <w:r w:rsidRPr="002220ED">
        <w:rPr>
          <w:rFonts w:ascii="Arial" w:hAnsi="Arial" w:cs="Arial"/>
          <w:lang w:val="en-GB"/>
        </w:rPr>
        <w:t>, 1988; Sutter, 1992).</w:t>
      </w:r>
    </w:p>
    <w:p w14:paraId="30258298" w14:textId="7FA42E58" w:rsidR="00465B0E" w:rsidRPr="002220ED" w:rsidRDefault="00620000" w:rsidP="00620000">
      <w:pPr>
        <w:rPr>
          <w:rFonts w:ascii="Arial" w:hAnsi="Arial" w:cs="Arial"/>
          <w:lang w:val="en-GB"/>
        </w:rPr>
      </w:pPr>
      <w:r w:rsidRPr="002220ED">
        <w:rPr>
          <w:rFonts w:ascii="Arial" w:hAnsi="Arial" w:cs="Arial"/>
          <w:lang w:val="en-GB"/>
        </w:rPr>
        <w:t>Nowadays, due to improvements in EEG recordings and the development of powerful Machine Learning (ML) systems, the possibility of directly decoding language from brain waves is emerging. This advancement is enabling the development of systems that provide individuals unable to produce language with a natural form of communication through imagined speech</w:t>
      </w:r>
      <w:r w:rsidR="007C1780">
        <w:rPr>
          <w:rFonts w:ascii="Arial" w:hAnsi="Arial" w:cs="Arial"/>
          <w:lang w:val="en-GB"/>
        </w:rPr>
        <w:t xml:space="preserve"> (Willet et al., 2023)</w:t>
      </w:r>
      <w:r w:rsidRPr="002220ED">
        <w:rPr>
          <w:rFonts w:ascii="Arial" w:hAnsi="Arial" w:cs="Arial"/>
          <w:lang w:val="en-GB"/>
        </w:rPr>
        <w:t xml:space="preserve">. Imagined speech involves the silent verbalization of phonemes, words, or sentences without the activation of facial muscles, offering a non-invasive and precise insight into the </w:t>
      </w:r>
      <w:r w:rsidRPr="002220ED">
        <w:rPr>
          <w:rFonts w:ascii="Arial" w:hAnsi="Arial" w:cs="Arial"/>
          <w:lang w:val="en-GB"/>
        </w:rPr>
        <w:lastRenderedPageBreak/>
        <w:t>cognitive processes underlying language production.</w:t>
      </w:r>
      <w:r w:rsidR="007C1780">
        <w:rPr>
          <w:rFonts w:ascii="Arial" w:hAnsi="Arial" w:cs="Arial"/>
          <w:lang w:val="en-GB"/>
        </w:rPr>
        <w:t xml:space="preserve"> </w:t>
      </w:r>
      <w:r w:rsidR="004D3D27" w:rsidRPr="002220ED">
        <w:rPr>
          <w:rFonts w:ascii="Arial" w:hAnsi="Arial" w:cs="Arial"/>
          <w:lang w:val="en-GB"/>
        </w:rPr>
        <w:t xml:space="preserve">Imagined speech involves the silent verbalization of phonemes, words, or sentences without the activation of facial muscles, providing a non-invasive and precise insight into the cognitive processes underlying language production. Some studies have investigated the neural correlates of imagined speech, drawing parallels with the mechanisms of overt speech (LaRocco et al., 2023). </w:t>
      </w:r>
    </w:p>
    <w:p w14:paraId="4CF0F3EA" w14:textId="2FDBFB0B" w:rsidR="00620000" w:rsidRPr="002220ED" w:rsidRDefault="00620000" w:rsidP="00620000">
      <w:pPr>
        <w:rPr>
          <w:rFonts w:ascii="Arial" w:hAnsi="Arial" w:cs="Arial"/>
          <w:lang w:val="en-GB"/>
        </w:rPr>
      </w:pPr>
      <w:r w:rsidRPr="002220ED">
        <w:rPr>
          <w:rFonts w:ascii="Arial" w:hAnsi="Arial" w:cs="Arial"/>
          <w:lang w:val="en-GB"/>
        </w:rPr>
        <w:t xml:space="preserve">The imagined verbalization of phonemes, words, or even entire sentences solely through thought has been extensively studied using various techniques such as </w:t>
      </w:r>
      <w:proofErr w:type="spellStart"/>
      <w:r w:rsidRPr="002220ED">
        <w:rPr>
          <w:rFonts w:ascii="Arial" w:hAnsi="Arial" w:cs="Arial"/>
          <w:lang w:val="en-GB"/>
        </w:rPr>
        <w:t>fNIRS</w:t>
      </w:r>
      <w:proofErr w:type="spellEnd"/>
      <w:r w:rsidRPr="002220ED">
        <w:rPr>
          <w:rFonts w:ascii="Arial" w:hAnsi="Arial" w:cs="Arial"/>
          <w:lang w:val="en-GB"/>
        </w:rPr>
        <w:t xml:space="preserve"> (functional near-infrared spectroscopy), </w:t>
      </w:r>
      <w:proofErr w:type="spellStart"/>
      <w:r w:rsidRPr="002220ED">
        <w:rPr>
          <w:rFonts w:ascii="Arial" w:hAnsi="Arial" w:cs="Arial"/>
          <w:lang w:val="en-GB"/>
        </w:rPr>
        <w:t>ECoG</w:t>
      </w:r>
      <w:proofErr w:type="spellEnd"/>
      <w:r w:rsidRPr="002220ED">
        <w:rPr>
          <w:rFonts w:ascii="Arial" w:hAnsi="Arial" w:cs="Arial"/>
          <w:lang w:val="en-GB"/>
        </w:rPr>
        <w:t xml:space="preserve"> (electrocorticography), and EEG (electroencephalogram), with EEG being the focus of this study. Advances in EEG data collection and subsequent preprocessing have enabled us, through Machine Learning and Deep Learning (DL) models, to decode what a person is trying to say in their imagination (Koizumi et al., 2018; </w:t>
      </w:r>
      <w:proofErr w:type="spellStart"/>
      <w:r w:rsidRPr="002220ED">
        <w:rPr>
          <w:rFonts w:ascii="Arial" w:hAnsi="Arial" w:cs="Arial"/>
          <w:lang w:val="en-GB"/>
        </w:rPr>
        <w:t>Panachakel</w:t>
      </w:r>
      <w:proofErr w:type="spellEnd"/>
      <w:r w:rsidRPr="002220ED">
        <w:rPr>
          <w:rFonts w:ascii="Arial" w:hAnsi="Arial" w:cs="Arial"/>
          <w:lang w:val="en-GB"/>
        </w:rPr>
        <w:t xml:space="preserve"> &amp; Ramakrishnan, 2021).</w:t>
      </w:r>
    </w:p>
    <w:p w14:paraId="30214C32" w14:textId="52CA2436" w:rsidR="000C18C4" w:rsidRPr="002220ED" w:rsidRDefault="00620000" w:rsidP="00620000">
      <w:pPr>
        <w:rPr>
          <w:rFonts w:ascii="Arial" w:hAnsi="Arial" w:cs="Arial"/>
          <w:lang w:val="en-GB"/>
        </w:rPr>
      </w:pPr>
      <w:r w:rsidRPr="002220ED">
        <w:rPr>
          <w:rFonts w:ascii="Arial" w:hAnsi="Arial" w:cs="Arial"/>
          <w:lang w:val="en-GB"/>
        </w:rPr>
        <w:t>Recently, significant progress has been made in overcoming obstacles in the phoneme decoding of imagined speech, such as the high signal-to-noise ratio that previously hindered the decoding of less distinguishable phonemes. These advancements have been achieved through improvements in EEG data preprocessing, enhanced feature extraction methods, and advancements in classification models (Nitta et al., 2023; LaRocco et al., 2023).</w:t>
      </w:r>
    </w:p>
    <w:p w14:paraId="3BC762B9" w14:textId="77777777" w:rsidR="0046431A" w:rsidRPr="002220ED" w:rsidRDefault="0046431A" w:rsidP="00620000">
      <w:pPr>
        <w:rPr>
          <w:rFonts w:ascii="Arial" w:hAnsi="Arial" w:cs="Arial"/>
          <w:lang w:val="en-GB"/>
        </w:rPr>
      </w:pPr>
    </w:p>
    <w:p w14:paraId="3CEED4C7" w14:textId="4408471C" w:rsidR="0046431A" w:rsidRPr="002220ED" w:rsidRDefault="0046431A" w:rsidP="00620000">
      <w:pPr>
        <w:rPr>
          <w:rFonts w:ascii="Arial" w:hAnsi="Arial" w:cs="Arial"/>
          <w:i/>
          <w:iCs/>
          <w:lang w:val="en-GB"/>
        </w:rPr>
      </w:pPr>
      <w:r w:rsidRPr="002220ED">
        <w:rPr>
          <w:rFonts w:ascii="Arial" w:hAnsi="Arial" w:cs="Arial"/>
          <w:i/>
          <w:iCs/>
          <w:lang w:val="en-GB"/>
        </w:rPr>
        <w:t>Objectives</w:t>
      </w:r>
    </w:p>
    <w:p w14:paraId="4A7BDD97" w14:textId="4ECAADED" w:rsidR="0046431A" w:rsidRPr="002220ED" w:rsidRDefault="0046431A" w:rsidP="0046431A">
      <w:pPr>
        <w:rPr>
          <w:rFonts w:ascii="Arial" w:hAnsi="Arial" w:cs="Arial"/>
          <w:lang w:val="en-GB"/>
        </w:rPr>
      </w:pPr>
      <w:r w:rsidRPr="002220ED">
        <w:rPr>
          <w:rFonts w:ascii="Arial" w:hAnsi="Arial" w:cs="Arial"/>
          <w:lang w:val="en-GB"/>
        </w:rPr>
        <w:t>This study has three primary objectives and one secondary objective. The preliminary objective is to develop a robust DL model capable of decoding the linguistic content within EEG recordings. Initially, we aim to achieve above-chance decoding of the three main conditions: rest, overt speech, and covert speech.</w:t>
      </w:r>
    </w:p>
    <w:p w14:paraId="09AD6B11" w14:textId="59D7F083" w:rsidR="0046431A" w:rsidRPr="002220ED" w:rsidRDefault="0046431A" w:rsidP="0046431A">
      <w:pPr>
        <w:rPr>
          <w:rFonts w:ascii="Arial" w:hAnsi="Arial" w:cs="Arial"/>
          <w:lang w:val="en-GB"/>
        </w:rPr>
      </w:pPr>
      <w:r w:rsidRPr="002220ED">
        <w:rPr>
          <w:rFonts w:ascii="Arial" w:hAnsi="Arial" w:cs="Arial"/>
          <w:lang w:val="en-GB"/>
        </w:rPr>
        <w:t xml:space="preserve">Building on the results of the first objective, our second objective is to extend the model's decoding capability to classify Spanish vowels. This initiative represents the second attempt to decode vowels in the Spanish language. The first attempt, conducted by Coretto et al. (2017), yielded poor results, with accuracy rates near chance level: 22.72% for the Random Forest model and 21.94% for the Support Vector Machine model. This objective aims to improve upon these results and enhance reliability by including the overt speech condition, as the previous study only evaluated covert speech. Additionally, this objective encompasses the future goal of successfully </w:t>
      </w:r>
      <w:r w:rsidRPr="002220ED">
        <w:rPr>
          <w:rFonts w:ascii="Arial" w:hAnsi="Arial" w:cs="Arial"/>
          <w:lang w:val="en-GB"/>
        </w:rPr>
        <w:lastRenderedPageBreak/>
        <w:t xml:space="preserve">decoding all Spanish phonemes. This initiative represents an unprecedented </w:t>
      </w:r>
      <w:proofErr w:type="spellStart"/>
      <w:r w:rsidRPr="002220ED">
        <w:rPr>
          <w:rFonts w:ascii="Arial" w:hAnsi="Arial" w:cs="Arial"/>
          <w:lang w:val="en-GB"/>
        </w:rPr>
        <w:t>endeavor</w:t>
      </w:r>
      <w:proofErr w:type="spellEnd"/>
      <w:r w:rsidRPr="002220ED">
        <w:rPr>
          <w:rFonts w:ascii="Arial" w:hAnsi="Arial" w:cs="Arial"/>
          <w:lang w:val="en-GB"/>
        </w:rPr>
        <w:t xml:space="preserve"> within the realm of Spanish linguistics. To the best of our knowledge, only one study in a different language (English) has achieved high accuracy rates in decoding various phonemes using EEG data (LaRocco et al., 2023). However, this pursuit will be continued in subsequent research, as the implementation of high-complexity models, such as those utilized in this study, requires a substantial volume of data that is not currently available as of the submission date of this work.</w:t>
      </w:r>
    </w:p>
    <w:p w14:paraId="29657C03" w14:textId="4C32AAAE" w:rsidR="0046431A" w:rsidRPr="002220ED" w:rsidRDefault="0046431A" w:rsidP="0046431A">
      <w:pPr>
        <w:rPr>
          <w:rFonts w:ascii="Arial" w:hAnsi="Arial" w:cs="Arial"/>
          <w:lang w:val="en-GB"/>
        </w:rPr>
      </w:pPr>
      <w:r w:rsidRPr="002220ED">
        <w:rPr>
          <w:rFonts w:ascii="Arial" w:hAnsi="Arial" w:cs="Arial"/>
          <w:lang w:val="en-GB"/>
        </w:rPr>
        <w:t>Third, another primary objective is the establishment of an openly accessible database in Spanish, fostering collaborative research efforts and facilitating methodological and model comparisons within the scientific community. This aims to cultivate a scholarly dialogue aimed at enhancing the accuracy and efficacy of EEG-based speech decoding methodologies.</w:t>
      </w:r>
    </w:p>
    <w:p w14:paraId="18B52FE9" w14:textId="6C6C36FD" w:rsidR="00316857" w:rsidRPr="002220ED" w:rsidRDefault="0046431A" w:rsidP="0046431A">
      <w:pPr>
        <w:rPr>
          <w:rFonts w:ascii="Arial" w:hAnsi="Arial" w:cs="Arial"/>
          <w:lang w:val="en-GB"/>
        </w:rPr>
      </w:pPr>
      <w:r w:rsidRPr="002220ED">
        <w:rPr>
          <w:rFonts w:ascii="Arial" w:hAnsi="Arial" w:cs="Arial"/>
          <w:lang w:val="en-GB"/>
        </w:rPr>
        <w:t>Furthermore, a secondary objective is to contribute to the scholarly discourse surrounding the utilization of DL frameworks in the task of decoding imagined speech. This stems from an observed disparity within the neuroscientific community, where the adoption of more rudimentary machine learning (ML) models prevails, thereby constraining clinical applicability (Shah et al., 2019).</w:t>
      </w:r>
    </w:p>
    <w:p w14:paraId="5A2C11C3" w14:textId="77777777" w:rsidR="0046431A" w:rsidRPr="002220ED" w:rsidRDefault="0046431A" w:rsidP="0046431A">
      <w:pPr>
        <w:rPr>
          <w:rFonts w:ascii="Arial" w:hAnsi="Arial" w:cs="Arial"/>
          <w:lang w:val="en-GB"/>
        </w:rPr>
      </w:pPr>
    </w:p>
    <w:p w14:paraId="2F910860" w14:textId="73AAA87D" w:rsidR="00316857" w:rsidRPr="002220ED" w:rsidRDefault="000C18C4" w:rsidP="00316857">
      <w:pPr>
        <w:rPr>
          <w:rFonts w:ascii="Arial" w:hAnsi="Arial" w:cs="Arial"/>
          <w:i/>
          <w:iCs/>
          <w:lang w:val="en-GB"/>
        </w:rPr>
      </w:pPr>
      <w:r w:rsidRPr="002220ED">
        <w:rPr>
          <w:rFonts w:ascii="Arial" w:hAnsi="Arial" w:cs="Arial"/>
          <w:i/>
          <w:iCs/>
          <w:lang w:val="en-GB"/>
        </w:rPr>
        <w:t>Methods</w:t>
      </w:r>
    </w:p>
    <w:p w14:paraId="2D0DD65A" w14:textId="212A7E4B" w:rsidR="000C18C4" w:rsidRPr="002220ED" w:rsidRDefault="000C18C4" w:rsidP="00316857">
      <w:pPr>
        <w:rPr>
          <w:rFonts w:ascii="Arial" w:hAnsi="Arial" w:cs="Arial"/>
          <w:lang w:val="en-GB"/>
        </w:rPr>
      </w:pPr>
      <w:r w:rsidRPr="002220ED">
        <w:rPr>
          <w:rFonts w:ascii="Arial" w:hAnsi="Arial" w:cs="Arial"/>
          <w:i/>
          <w:iCs/>
          <w:lang w:val="en-GB"/>
        </w:rPr>
        <w:t>Sampling Plan:</w:t>
      </w:r>
      <w:r w:rsidRPr="002220ED">
        <w:rPr>
          <w:rFonts w:ascii="Arial" w:hAnsi="Arial" w:cs="Arial"/>
          <w:lang w:val="en-GB"/>
        </w:rPr>
        <w:t xml:space="preserve"> </w:t>
      </w:r>
      <w:r w:rsidR="00617230" w:rsidRPr="002220ED">
        <w:rPr>
          <w:rFonts w:ascii="Arial" w:hAnsi="Arial" w:cs="Arial"/>
          <w:lang w:val="en-GB"/>
        </w:rPr>
        <w:t xml:space="preserve">Due to the extended duration of the experiment, which will allow us to collect a substantial amount of </w:t>
      </w:r>
      <w:proofErr w:type="gramStart"/>
      <w:r w:rsidR="00617230" w:rsidRPr="002220ED">
        <w:rPr>
          <w:rFonts w:ascii="Arial" w:hAnsi="Arial" w:cs="Arial"/>
          <w:lang w:val="en-GB"/>
        </w:rPr>
        <w:t>data, and</w:t>
      </w:r>
      <w:proofErr w:type="gramEnd"/>
      <w:r w:rsidR="00617230" w:rsidRPr="002220ED">
        <w:rPr>
          <w:rFonts w:ascii="Arial" w:hAnsi="Arial" w:cs="Arial"/>
          <w:lang w:val="en-GB"/>
        </w:rPr>
        <w:t xml:space="preserve"> based on the existing literature on imagined speech decoding in EEG, a minimum of 10 participants will be recruited. This number is higher than that typically used in other experiments (e.g., Coretto et al., 2017; Koizumi et al., 2018; Abdulghani et al., 2023; Nitta et al., 2023; LaRocco et al., 2023), but given the complexity of the DL models employed, we believe a larger sample size is necessary.</w:t>
      </w:r>
    </w:p>
    <w:p w14:paraId="034A742B" w14:textId="4F1DCBC2" w:rsidR="000C18C4" w:rsidRPr="002220ED" w:rsidRDefault="000C18C4" w:rsidP="00316857">
      <w:pPr>
        <w:rPr>
          <w:rFonts w:ascii="Arial" w:hAnsi="Arial" w:cs="Arial"/>
          <w:lang w:val="en-GB"/>
        </w:rPr>
      </w:pPr>
      <w:r w:rsidRPr="002220ED">
        <w:rPr>
          <w:rFonts w:ascii="Arial" w:hAnsi="Arial" w:cs="Arial"/>
          <w:i/>
          <w:iCs/>
          <w:lang w:val="en-GB"/>
        </w:rPr>
        <w:t>Participants:</w:t>
      </w:r>
      <w:r w:rsidRPr="002220ED">
        <w:rPr>
          <w:rFonts w:ascii="Arial" w:hAnsi="Arial" w:cs="Arial"/>
          <w:lang w:val="en-GB"/>
        </w:rPr>
        <w:t xml:space="preserve"> </w:t>
      </w:r>
      <w:r w:rsidR="00617230" w:rsidRPr="002220ED">
        <w:rPr>
          <w:rFonts w:ascii="Arial" w:hAnsi="Arial" w:cs="Arial"/>
          <w:lang w:val="en-GB"/>
        </w:rPr>
        <w:t>The participants will primarily be students from the University of Granada (UGR). They will be administered the Edinburgh Handedness Inventory (Oldfield, 1971) to determine manual dominance, as the selection of EEG channels will prioritize the language area in the left hemisphere. Participants must have 20/20 vision or corrected vision. Informed consent will be obtained from all participants. They will be compensated with €40 for their participation in the experiment.</w:t>
      </w:r>
    </w:p>
    <w:p w14:paraId="3E340F56" w14:textId="1CB4E28F" w:rsidR="00793490" w:rsidRPr="00617230" w:rsidRDefault="000C18C4" w:rsidP="00793490">
      <w:pPr>
        <w:rPr>
          <w:rFonts w:ascii="Times New Roman" w:hAnsi="Times New Roman" w:cs="Times New Roman"/>
          <w:sz w:val="24"/>
          <w:szCs w:val="24"/>
          <w:lang w:val="en-GB"/>
        </w:rPr>
      </w:pPr>
      <w:r w:rsidRPr="00617230">
        <w:rPr>
          <w:rFonts w:ascii="Arial" w:hAnsi="Arial" w:cs="Arial"/>
          <w:i/>
          <w:iCs/>
          <w:lang w:val="en-GB"/>
        </w:rPr>
        <w:lastRenderedPageBreak/>
        <w:t>Mat</w:t>
      </w:r>
      <w:r w:rsidR="00617230" w:rsidRPr="00617230">
        <w:rPr>
          <w:rFonts w:ascii="Arial" w:hAnsi="Arial" w:cs="Arial"/>
          <w:i/>
          <w:iCs/>
          <w:lang w:val="en-GB"/>
        </w:rPr>
        <w:t>erials</w:t>
      </w:r>
      <w:r w:rsidRPr="00617230">
        <w:rPr>
          <w:rFonts w:ascii="Arial" w:hAnsi="Arial" w:cs="Arial"/>
          <w:i/>
          <w:iCs/>
          <w:lang w:val="en-GB"/>
        </w:rPr>
        <w:t xml:space="preserve">: </w:t>
      </w:r>
      <w:r w:rsidR="00617230" w:rsidRPr="00617230">
        <w:rPr>
          <w:rFonts w:ascii="Arial" w:hAnsi="Arial" w:cs="Arial"/>
          <w:lang w:val="en-GB"/>
        </w:rPr>
        <w:t xml:space="preserve">The stimuli presented in the first block will include all the phonemes of the Spanish language (95 in total) plus five silences. The phonemes will be presented both auditorily and visually. In the second block, 30 pseudowords and 60 words from six different semantic categories will be presented: 1- Kitchen utensils; 2- Body parts; 3- Food; 4- Musical instruments; 5- Clothes; 6- Animals. For each semantic category, half of the words will be high frequency (&gt;10/1,000,000) and the other half low frequency (&lt;5/1,000,000). This will be calculated according to the CORPES XXI open database from the Royal Spanish Academy (Corpus del Español del </w:t>
      </w:r>
      <w:proofErr w:type="spellStart"/>
      <w:r w:rsidR="00617230" w:rsidRPr="00617230">
        <w:rPr>
          <w:rFonts w:ascii="Arial" w:hAnsi="Arial" w:cs="Arial"/>
          <w:lang w:val="en-GB"/>
        </w:rPr>
        <w:t>Siglo</w:t>
      </w:r>
      <w:proofErr w:type="spellEnd"/>
      <w:r w:rsidR="00617230" w:rsidRPr="00617230">
        <w:rPr>
          <w:rFonts w:ascii="Arial" w:hAnsi="Arial" w:cs="Arial"/>
          <w:lang w:val="en-GB"/>
        </w:rPr>
        <w:t xml:space="preserve"> XXI [CORPES XXI], October 2013). The presentation of words will be conducted in three different ways: auditory, pictorial, and visual.</w:t>
      </w:r>
      <w:r w:rsidR="00793490" w:rsidRPr="00617230">
        <w:rPr>
          <w:rFonts w:ascii="Times New Roman" w:hAnsi="Times New Roman" w:cs="Times New Roman"/>
          <w:sz w:val="24"/>
          <w:szCs w:val="24"/>
          <w:lang w:val="en-GB"/>
        </w:rPr>
        <w:t xml:space="preserve"> </w:t>
      </w:r>
    </w:p>
    <w:p w14:paraId="32370492" w14:textId="0240FB95" w:rsidR="00793490" w:rsidRPr="00617230" w:rsidRDefault="00793490" w:rsidP="00793490">
      <w:pPr>
        <w:rPr>
          <w:rFonts w:ascii="Times New Roman" w:hAnsi="Times New Roman" w:cs="Times New Roman"/>
          <w:b/>
          <w:bCs/>
          <w:sz w:val="18"/>
          <w:szCs w:val="18"/>
          <w:lang w:val="en-GB"/>
        </w:rPr>
      </w:pPr>
      <w:r w:rsidRPr="00617230">
        <w:rPr>
          <w:rFonts w:ascii="Arial" w:hAnsi="Arial" w:cs="Arial"/>
          <w:noProof/>
        </w:rPr>
        <w:drawing>
          <wp:anchor distT="0" distB="0" distL="114300" distR="114300" simplePos="0" relativeHeight="251660288" behindDoc="1" locked="0" layoutInCell="1" allowOverlap="1" wp14:anchorId="1285F0D3" wp14:editId="205D46CA">
            <wp:simplePos x="0" y="0"/>
            <wp:positionH relativeFrom="column">
              <wp:posOffset>2539365</wp:posOffset>
            </wp:positionH>
            <wp:positionV relativeFrom="paragraph">
              <wp:posOffset>297180</wp:posOffset>
            </wp:positionV>
            <wp:extent cx="3265805" cy="1733550"/>
            <wp:effectExtent l="0" t="0" r="0" b="0"/>
            <wp:wrapThrough wrapText="bothSides">
              <wp:wrapPolygon edited="0">
                <wp:start x="0" y="0"/>
                <wp:lineTo x="0" y="21363"/>
                <wp:lineTo x="21419" y="21363"/>
                <wp:lineTo x="21419" y="0"/>
                <wp:lineTo x="0" y="0"/>
              </wp:wrapPolygon>
            </wp:wrapThrough>
            <wp:docPr id="563405118"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71471" name="Imagen 1" descr="Imagen que contiene Interfaz de usuario gráfic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265805" cy="1733550"/>
                    </a:xfrm>
                    <a:prstGeom prst="rect">
                      <a:avLst/>
                    </a:prstGeom>
                  </pic:spPr>
                </pic:pic>
              </a:graphicData>
            </a:graphic>
            <wp14:sizeRelH relativeFrom="margin">
              <wp14:pctWidth>0</wp14:pctWidth>
            </wp14:sizeRelH>
            <wp14:sizeRelV relativeFrom="margin">
              <wp14:pctHeight>0</wp14:pctHeight>
            </wp14:sizeRelV>
          </wp:anchor>
        </w:drawing>
      </w:r>
      <w:r w:rsidR="00617230" w:rsidRPr="00617230">
        <w:rPr>
          <w:rFonts w:ascii="Arial" w:hAnsi="Arial" w:cs="Arial"/>
          <w:lang w:val="en-GB"/>
        </w:rPr>
        <w:t>Both the first and second blocks will be repeated twice.</w:t>
      </w:r>
    </w:p>
    <w:p w14:paraId="7CE13096" w14:textId="12002214" w:rsidR="00793490" w:rsidRPr="00617230" w:rsidRDefault="00617230" w:rsidP="00793490">
      <w:pPr>
        <w:rPr>
          <w:rFonts w:ascii="Times New Roman" w:hAnsi="Times New Roman" w:cs="Times New Roman"/>
          <w:b/>
          <w:bCs/>
          <w:sz w:val="18"/>
          <w:szCs w:val="18"/>
          <w:lang w:val="en-GB"/>
        </w:rPr>
      </w:pPr>
      <w:r w:rsidRPr="00617230">
        <w:rPr>
          <w:rFonts w:ascii="Times New Roman" w:hAnsi="Times New Roman" w:cs="Times New Roman"/>
          <w:b/>
          <w:bCs/>
          <w:sz w:val="18"/>
          <w:szCs w:val="18"/>
          <w:lang w:val="en-GB"/>
        </w:rPr>
        <w:drawing>
          <wp:anchor distT="0" distB="0" distL="114300" distR="114300" simplePos="0" relativeHeight="251659264" behindDoc="1" locked="0" layoutInCell="1" allowOverlap="1" wp14:anchorId="48390E41" wp14:editId="3BA69535">
            <wp:simplePos x="0" y="0"/>
            <wp:positionH relativeFrom="column">
              <wp:posOffset>-279400</wp:posOffset>
            </wp:positionH>
            <wp:positionV relativeFrom="paragraph">
              <wp:posOffset>245110</wp:posOffset>
            </wp:positionV>
            <wp:extent cx="2813050" cy="1396365"/>
            <wp:effectExtent l="0" t="0" r="6350" b="0"/>
            <wp:wrapTight wrapText="bothSides">
              <wp:wrapPolygon edited="0">
                <wp:start x="0" y="0"/>
                <wp:lineTo x="0" y="21217"/>
                <wp:lineTo x="21502" y="21217"/>
                <wp:lineTo x="21502" y="0"/>
                <wp:lineTo x="0" y="0"/>
              </wp:wrapPolygon>
            </wp:wrapTight>
            <wp:docPr id="1817755131" name="Imagen 1" descr="Un conjunto de letras negr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55131" name="Imagen 1" descr="Un conjunto de letras negras en un fondo blanco&#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2813050" cy="1396365"/>
                    </a:xfrm>
                    <a:prstGeom prst="rect">
                      <a:avLst/>
                    </a:prstGeom>
                  </pic:spPr>
                </pic:pic>
              </a:graphicData>
            </a:graphic>
            <wp14:sizeRelH relativeFrom="margin">
              <wp14:pctWidth>0</wp14:pctWidth>
            </wp14:sizeRelH>
            <wp14:sizeRelV relativeFrom="margin">
              <wp14:pctHeight>0</wp14:pctHeight>
            </wp14:sizeRelV>
          </wp:anchor>
        </w:drawing>
      </w:r>
    </w:p>
    <w:p w14:paraId="30E95A84" w14:textId="2973149B" w:rsidR="00793490" w:rsidRPr="002220ED" w:rsidRDefault="00793490" w:rsidP="00793490">
      <w:pPr>
        <w:jc w:val="center"/>
        <w:rPr>
          <w:rFonts w:ascii="Arial" w:hAnsi="Arial" w:cs="Arial"/>
          <w:sz w:val="20"/>
          <w:szCs w:val="20"/>
          <w:lang w:val="en-GB"/>
        </w:rPr>
      </w:pPr>
      <w:r w:rsidRPr="002220ED">
        <w:rPr>
          <w:rFonts w:ascii="Arial" w:hAnsi="Arial" w:cs="Arial"/>
          <w:b/>
          <w:bCs/>
          <w:sz w:val="20"/>
          <w:szCs w:val="20"/>
          <w:lang w:val="en-GB"/>
        </w:rPr>
        <w:t xml:space="preserve">Figure </w:t>
      </w:r>
      <w:r w:rsidR="005617E2" w:rsidRPr="002220ED">
        <w:rPr>
          <w:rFonts w:ascii="Arial" w:hAnsi="Arial" w:cs="Arial"/>
          <w:b/>
          <w:bCs/>
          <w:sz w:val="20"/>
          <w:szCs w:val="20"/>
          <w:lang w:val="en-GB"/>
        </w:rPr>
        <w:t>1</w:t>
      </w:r>
      <w:r w:rsidRPr="002220ED">
        <w:rPr>
          <w:rFonts w:ascii="Arial" w:hAnsi="Arial" w:cs="Arial"/>
          <w:b/>
          <w:bCs/>
          <w:sz w:val="20"/>
          <w:szCs w:val="20"/>
          <w:lang w:val="en-GB"/>
        </w:rPr>
        <w:t>.</w:t>
      </w:r>
      <w:r w:rsidRPr="002220ED">
        <w:rPr>
          <w:rFonts w:ascii="Arial" w:hAnsi="Arial" w:cs="Arial"/>
          <w:sz w:val="20"/>
          <w:szCs w:val="20"/>
          <w:lang w:val="en-GB"/>
        </w:rPr>
        <w:t xml:space="preserve"> a) Order of presentation of the first block. b) Order of presentation of the second block.</w:t>
      </w:r>
    </w:p>
    <w:p w14:paraId="0CE75FE2" w14:textId="0E4F2F2E" w:rsidR="00D8741E" w:rsidRPr="002220ED" w:rsidRDefault="00617230" w:rsidP="00D8741E">
      <w:pPr>
        <w:rPr>
          <w:rFonts w:ascii="Arial" w:hAnsi="Arial" w:cs="Arial"/>
          <w:lang w:val="en-GB"/>
        </w:rPr>
      </w:pPr>
      <w:r w:rsidRPr="002220ED">
        <w:rPr>
          <w:rFonts w:ascii="Arial" w:hAnsi="Arial" w:cs="Arial"/>
          <w:i/>
          <w:iCs/>
          <w:lang w:val="en-GB"/>
        </w:rPr>
        <w:t>Presentation Procedure</w:t>
      </w:r>
      <w:r w:rsidR="00793490" w:rsidRPr="002220ED">
        <w:rPr>
          <w:rFonts w:ascii="Arial" w:hAnsi="Arial" w:cs="Arial"/>
          <w:i/>
          <w:iCs/>
          <w:lang w:val="en-GB"/>
        </w:rPr>
        <w:t>:</w:t>
      </w:r>
      <w:r w:rsidR="00793490" w:rsidRPr="002220ED">
        <w:rPr>
          <w:rFonts w:ascii="Arial" w:hAnsi="Arial" w:cs="Arial"/>
          <w:lang w:val="en-GB"/>
        </w:rPr>
        <w:t xml:space="preserve"> </w:t>
      </w:r>
      <w:r w:rsidRPr="002220ED">
        <w:rPr>
          <w:rFonts w:ascii="Arial" w:hAnsi="Arial" w:cs="Arial"/>
          <w:lang w:val="en-GB"/>
        </w:rPr>
        <w:t>The presentation procedure for both Block One and Block Two is detailed in Figure 1. The duration of the experiment, including helmet placement and gel preparation beforehand, will be 3 hours per participant.</w:t>
      </w:r>
    </w:p>
    <w:p w14:paraId="68AD6957" w14:textId="13BA6AE0" w:rsidR="00D8741E" w:rsidRPr="002220ED" w:rsidRDefault="005617E2" w:rsidP="00D8741E">
      <w:pPr>
        <w:rPr>
          <w:rFonts w:ascii="Arial" w:hAnsi="Arial" w:cs="Arial"/>
          <w:lang w:val="en-GB"/>
        </w:rPr>
      </w:pPr>
      <w:r w:rsidRPr="002220ED">
        <w:rPr>
          <w:rFonts w:ascii="Arial" w:hAnsi="Arial" w:cs="Arial"/>
          <w:i/>
          <w:iCs/>
          <w:lang w:val="en-GB"/>
        </w:rPr>
        <w:t xml:space="preserve">EEG Recordings: </w:t>
      </w:r>
      <w:r w:rsidR="00617230" w:rsidRPr="002220ED">
        <w:rPr>
          <w:rFonts w:ascii="Arial" w:hAnsi="Arial" w:cs="Arial"/>
          <w:lang w:val="en-GB"/>
        </w:rPr>
        <w:t>EEG data will be obtained using a 64-channel system mounted on a cap (</w:t>
      </w:r>
      <w:proofErr w:type="spellStart"/>
      <w:r w:rsidR="00617230" w:rsidRPr="002220ED">
        <w:rPr>
          <w:rFonts w:ascii="Arial" w:hAnsi="Arial" w:cs="Arial"/>
          <w:lang w:val="en-GB"/>
        </w:rPr>
        <w:t>actiCAP</w:t>
      </w:r>
      <w:proofErr w:type="spellEnd"/>
      <w:r w:rsidR="00617230" w:rsidRPr="002220ED">
        <w:rPr>
          <w:rFonts w:ascii="Arial" w:hAnsi="Arial" w:cs="Arial"/>
          <w:lang w:val="en-GB"/>
        </w:rPr>
        <w:t xml:space="preserve"> snap, Brain Products) and a computer running Brain Vision Recorder (version 1.20.0601), Lab Stream View, and </w:t>
      </w:r>
      <w:proofErr w:type="spellStart"/>
      <w:r w:rsidR="00617230" w:rsidRPr="002220ED">
        <w:rPr>
          <w:rFonts w:ascii="Arial" w:hAnsi="Arial" w:cs="Arial"/>
          <w:lang w:val="en-GB"/>
        </w:rPr>
        <w:t>ActiChamp</w:t>
      </w:r>
      <w:proofErr w:type="spellEnd"/>
      <w:r w:rsidR="00617230" w:rsidRPr="002220ED">
        <w:rPr>
          <w:rFonts w:ascii="Arial" w:hAnsi="Arial" w:cs="Arial"/>
          <w:lang w:val="en-GB"/>
        </w:rPr>
        <w:t>. Electrode placement will follow the 10-20 system. Efforts will be made to maintain impedances below 5 kΩ, with particular emphasis on areas of interest (Left Temporal Hemisphere and Motor Areas). The digitized signal will have a sampling rate of 1000 Hz, with an earlobe electrode used as the reference electrode.</w:t>
      </w:r>
    </w:p>
    <w:p w14:paraId="4BC5F8BB" w14:textId="3FCCDF2C" w:rsidR="00E17EB7" w:rsidRPr="002220ED" w:rsidRDefault="00D8741E" w:rsidP="002220ED">
      <w:pPr>
        <w:rPr>
          <w:rFonts w:ascii="Arial" w:hAnsi="Arial" w:cs="Arial"/>
          <w:lang w:val="en-GB"/>
        </w:rPr>
      </w:pPr>
      <w:r w:rsidRPr="002220ED">
        <w:rPr>
          <w:rFonts w:ascii="Arial" w:hAnsi="Arial" w:cs="Arial"/>
          <w:i/>
          <w:iCs/>
          <w:lang w:val="en-GB"/>
        </w:rPr>
        <w:t>EEG Preprocessing:</w:t>
      </w:r>
      <w:r w:rsidR="00E17EB7" w:rsidRPr="002220ED">
        <w:rPr>
          <w:rFonts w:ascii="Arial" w:hAnsi="Arial" w:cs="Arial"/>
          <w:lang w:val="en-GB"/>
        </w:rPr>
        <w:t xml:space="preserve"> </w:t>
      </w:r>
      <w:r w:rsidR="00E17EB7" w:rsidRPr="002220ED">
        <w:rPr>
          <w:rFonts w:ascii="Arial" w:hAnsi="Arial" w:cs="Arial"/>
          <w:lang w:val="en-GB"/>
        </w:rPr>
        <w:t>The MNE Python library (</w:t>
      </w:r>
      <w:proofErr w:type="spellStart"/>
      <w:r w:rsidR="00E17EB7" w:rsidRPr="002220ED">
        <w:rPr>
          <w:rFonts w:ascii="Arial" w:hAnsi="Arial" w:cs="Arial"/>
          <w:lang w:val="en-GB"/>
        </w:rPr>
        <w:t>Gramfort</w:t>
      </w:r>
      <w:proofErr w:type="spellEnd"/>
      <w:r w:rsidR="00E17EB7" w:rsidRPr="002220ED">
        <w:rPr>
          <w:rFonts w:ascii="Arial" w:hAnsi="Arial" w:cs="Arial"/>
          <w:lang w:val="en-GB"/>
        </w:rPr>
        <w:t xml:space="preserve"> et al., 2013) will be utilized for data analysis and preprocessing using the Visual Studio Code editor. The data will be segmented into epochs of 1000 </w:t>
      </w:r>
      <w:proofErr w:type="spellStart"/>
      <w:r w:rsidR="00E17EB7" w:rsidRPr="002220ED">
        <w:rPr>
          <w:rFonts w:ascii="Arial" w:hAnsi="Arial" w:cs="Arial"/>
          <w:lang w:val="en-GB"/>
        </w:rPr>
        <w:t>ms</w:t>
      </w:r>
      <w:proofErr w:type="spellEnd"/>
      <w:r w:rsidR="00E17EB7" w:rsidRPr="002220ED">
        <w:rPr>
          <w:rFonts w:ascii="Arial" w:hAnsi="Arial" w:cs="Arial"/>
          <w:lang w:val="en-GB"/>
        </w:rPr>
        <w:t xml:space="preserve">, starting 200 </w:t>
      </w:r>
      <w:proofErr w:type="spellStart"/>
      <w:r w:rsidR="00E17EB7" w:rsidRPr="002220ED">
        <w:rPr>
          <w:rFonts w:ascii="Arial" w:hAnsi="Arial" w:cs="Arial"/>
          <w:lang w:val="en-GB"/>
        </w:rPr>
        <w:t>ms</w:t>
      </w:r>
      <w:proofErr w:type="spellEnd"/>
      <w:r w:rsidR="00E17EB7" w:rsidRPr="002220ED">
        <w:rPr>
          <w:rFonts w:ascii="Arial" w:hAnsi="Arial" w:cs="Arial"/>
          <w:lang w:val="en-GB"/>
        </w:rPr>
        <w:t xml:space="preserve"> before Speech Onset.</w:t>
      </w:r>
    </w:p>
    <w:p w14:paraId="18C10441" w14:textId="409A672A" w:rsidR="00E17EB7" w:rsidRPr="002220ED" w:rsidRDefault="007A68BA" w:rsidP="002220ED">
      <w:pPr>
        <w:rPr>
          <w:rFonts w:ascii="Arial" w:hAnsi="Arial" w:cs="Arial"/>
          <w:lang w:val="en-GB"/>
        </w:rPr>
      </w:pPr>
      <w:r w:rsidRPr="002220ED">
        <w:rPr>
          <w:rFonts w:ascii="Arial" w:hAnsi="Arial" w:cs="Arial"/>
          <w:noProof/>
        </w:rPr>
        <w:lastRenderedPageBreak/>
        <w:drawing>
          <wp:anchor distT="0" distB="0" distL="114300" distR="114300" simplePos="0" relativeHeight="251666432" behindDoc="1" locked="0" layoutInCell="1" allowOverlap="1" wp14:anchorId="0602F4EB" wp14:editId="46C61946">
            <wp:simplePos x="0" y="0"/>
            <wp:positionH relativeFrom="margin">
              <wp:posOffset>56515</wp:posOffset>
            </wp:positionH>
            <wp:positionV relativeFrom="paragraph">
              <wp:posOffset>3430905</wp:posOffset>
            </wp:positionV>
            <wp:extent cx="5016500" cy="1256665"/>
            <wp:effectExtent l="0" t="0" r="0" b="635"/>
            <wp:wrapTight wrapText="bothSides">
              <wp:wrapPolygon edited="0">
                <wp:start x="0" y="0"/>
                <wp:lineTo x="0" y="21283"/>
                <wp:lineTo x="21491" y="21283"/>
                <wp:lineTo x="21491" y="0"/>
                <wp:lineTo x="0" y="0"/>
              </wp:wrapPolygon>
            </wp:wrapTight>
            <wp:docPr id="307116813" name="Imagen 1"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16813" name="Imagen 1" descr="Escala de tiempo&#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5016500" cy="1256665"/>
                    </a:xfrm>
                    <a:prstGeom prst="rect">
                      <a:avLst/>
                    </a:prstGeom>
                  </pic:spPr>
                </pic:pic>
              </a:graphicData>
            </a:graphic>
            <wp14:sizeRelH relativeFrom="margin">
              <wp14:pctWidth>0</wp14:pctWidth>
            </wp14:sizeRelH>
            <wp14:sizeRelV relativeFrom="margin">
              <wp14:pctHeight>0</wp14:pctHeight>
            </wp14:sizeRelV>
          </wp:anchor>
        </w:drawing>
      </w:r>
      <w:r w:rsidR="00E17EB7" w:rsidRPr="002220ED">
        <w:rPr>
          <w:rFonts w:ascii="Arial" w:hAnsi="Arial" w:cs="Arial"/>
          <w:lang w:val="en-GB"/>
        </w:rPr>
        <w:t>The following steps will be followed for data preprocessing:</w:t>
      </w:r>
      <w:r w:rsidR="00E17EB7" w:rsidRPr="002220ED">
        <w:rPr>
          <w:rFonts w:ascii="Arial" w:hAnsi="Arial" w:cs="Arial"/>
          <w:lang w:val="en-GB"/>
        </w:rPr>
        <w:t xml:space="preserve"> 1- </w:t>
      </w:r>
      <w:r w:rsidR="00E17EB7" w:rsidRPr="002220ED">
        <w:rPr>
          <w:rFonts w:ascii="Arial" w:hAnsi="Arial" w:cs="Arial"/>
          <w:lang w:val="en-GB"/>
        </w:rPr>
        <w:t>The sample will be resampled to 250 Hz, based on existing literature</w:t>
      </w:r>
      <w:r w:rsidR="00E17EB7" w:rsidRPr="002220ED">
        <w:rPr>
          <w:rFonts w:ascii="Arial" w:hAnsi="Arial" w:cs="Arial"/>
          <w:lang w:val="en-GB"/>
        </w:rPr>
        <w:t xml:space="preserve">; 2- </w:t>
      </w:r>
      <w:r w:rsidR="00E17EB7" w:rsidRPr="002220ED">
        <w:rPr>
          <w:rFonts w:ascii="Arial" w:hAnsi="Arial" w:cs="Arial"/>
          <w:lang w:val="en-GB"/>
        </w:rPr>
        <w:t>A notch filter at 50 Hz and its harmonics (100 Hz and 150 Hz) will be applied</w:t>
      </w:r>
      <w:r w:rsidR="00E17EB7" w:rsidRPr="002220ED">
        <w:rPr>
          <w:rFonts w:ascii="Arial" w:hAnsi="Arial" w:cs="Arial"/>
          <w:lang w:val="en-GB"/>
        </w:rPr>
        <w:t xml:space="preserve">; 3- </w:t>
      </w:r>
      <w:r w:rsidR="00E17EB7" w:rsidRPr="002220ED">
        <w:rPr>
          <w:rFonts w:ascii="Arial" w:hAnsi="Arial" w:cs="Arial"/>
          <w:lang w:val="en-GB"/>
        </w:rPr>
        <w:t>A bandpass filter between 1 and 125 Hz will be applied</w:t>
      </w:r>
      <w:r w:rsidR="00E17EB7" w:rsidRPr="002220ED">
        <w:rPr>
          <w:rFonts w:ascii="Arial" w:hAnsi="Arial" w:cs="Arial"/>
          <w:lang w:val="en-GB"/>
        </w:rPr>
        <w:t xml:space="preserve">; 4- </w:t>
      </w:r>
      <w:r w:rsidR="00E17EB7" w:rsidRPr="002220ED">
        <w:rPr>
          <w:rFonts w:ascii="Arial" w:hAnsi="Arial" w:cs="Arial"/>
          <w:lang w:val="en-GB"/>
        </w:rPr>
        <w:t>Independent Component Analysis will be conducted to discard noise sources that may affect the signal (e.g., eye blinks)</w:t>
      </w:r>
      <w:r w:rsidR="00E17EB7" w:rsidRPr="002220ED">
        <w:rPr>
          <w:rFonts w:ascii="Arial" w:hAnsi="Arial" w:cs="Arial"/>
          <w:lang w:val="en-GB"/>
        </w:rPr>
        <w:t xml:space="preserve">; 5- </w:t>
      </w:r>
      <w:r w:rsidR="00E17EB7" w:rsidRPr="002220ED">
        <w:rPr>
          <w:rFonts w:ascii="Arial" w:hAnsi="Arial" w:cs="Arial"/>
          <w:lang w:val="en-GB"/>
        </w:rPr>
        <w:t>Electrodes of interest will be selected, including those near the Broca and Wernicke areas. Motor areas electrodes will also be included, following the recommendations of Li et al. (2021) for accurate decoding of imagined speech</w:t>
      </w:r>
      <w:r w:rsidR="00E17EB7" w:rsidRPr="002220ED">
        <w:rPr>
          <w:rFonts w:ascii="Arial" w:hAnsi="Arial" w:cs="Arial"/>
          <w:lang w:val="en-GB"/>
        </w:rPr>
        <w:t xml:space="preserve">; 6- </w:t>
      </w:r>
      <w:r w:rsidR="00E17EB7" w:rsidRPr="002220ED">
        <w:rPr>
          <w:rFonts w:ascii="Arial" w:hAnsi="Arial" w:cs="Arial"/>
          <w:lang w:val="en-GB"/>
        </w:rPr>
        <w:t>Time-Frequency analysis will be performed to determine frequency bands showing increased activity for subsequent decoding</w:t>
      </w:r>
      <w:r w:rsidR="00E17EB7" w:rsidRPr="002220ED">
        <w:rPr>
          <w:rFonts w:ascii="Arial" w:hAnsi="Arial" w:cs="Arial"/>
          <w:lang w:val="en-GB"/>
        </w:rPr>
        <w:t>; 7-</w:t>
      </w:r>
      <w:r w:rsidR="00E17EB7" w:rsidRPr="002220ED">
        <w:rPr>
          <w:rFonts w:ascii="Arial" w:hAnsi="Arial" w:cs="Arial"/>
          <w:lang w:val="en-GB"/>
        </w:rPr>
        <w:t>Within Time-Frequency analysis, the Fourier Transform with a Morlet wavelet mother function (TFM; Min et al., 2016) will be applied. Additionally, inter-trial coherence will be evaluated to assess temporal neural coherence across different frequency activities</w:t>
      </w:r>
      <w:r w:rsidR="00E17EB7" w:rsidRPr="002220ED">
        <w:rPr>
          <w:rFonts w:ascii="Arial" w:hAnsi="Arial" w:cs="Arial"/>
          <w:lang w:val="en-GB"/>
        </w:rPr>
        <w:t xml:space="preserve">; 8- </w:t>
      </w:r>
      <w:r w:rsidR="00E17EB7" w:rsidRPr="002220ED">
        <w:rPr>
          <w:rFonts w:ascii="Arial" w:hAnsi="Arial" w:cs="Arial"/>
          <w:lang w:val="en-GB"/>
        </w:rPr>
        <w:t xml:space="preserve">Finally, the selected channels will be evaluated using the </w:t>
      </w:r>
      <w:proofErr w:type="spellStart"/>
      <w:proofErr w:type="gramStart"/>
      <w:r w:rsidR="00E17EB7" w:rsidRPr="002220ED">
        <w:rPr>
          <w:rFonts w:ascii="Arial" w:hAnsi="Arial" w:cs="Arial"/>
          <w:lang w:val="en-GB"/>
        </w:rPr>
        <w:t>power.plot</w:t>
      </w:r>
      <w:proofErr w:type="spellEnd"/>
      <w:proofErr w:type="gramEnd"/>
      <w:r w:rsidR="00E17EB7" w:rsidRPr="002220ED">
        <w:rPr>
          <w:rFonts w:ascii="Arial" w:hAnsi="Arial" w:cs="Arial"/>
          <w:lang w:val="en-GB"/>
        </w:rPr>
        <w:t xml:space="preserve"> function (picks=), followed by applying the </w:t>
      </w:r>
      <w:proofErr w:type="spellStart"/>
      <w:r w:rsidR="00E17EB7" w:rsidRPr="002220ED">
        <w:rPr>
          <w:rFonts w:ascii="Arial" w:hAnsi="Arial" w:cs="Arial"/>
          <w:lang w:val="en-GB"/>
        </w:rPr>
        <w:t>logratio</w:t>
      </w:r>
      <w:proofErr w:type="spellEnd"/>
      <w:r w:rsidR="00E17EB7" w:rsidRPr="002220ED">
        <w:rPr>
          <w:rFonts w:ascii="Arial" w:hAnsi="Arial" w:cs="Arial"/>
          <w:lang w:val="en-GB"/>
        </w:rPr>
        <w:t xml:space="preserve"> function to adjust results to the baseline.</w:t>
      </w:r>
    </w:p>
    <w:p w14:paraId="1653B0B3" w14:textId="77777777" w:rsidR="007A68BA" w:rsidRDefault="007A68BA" w:rsidP="00E17EB7">
      <w:pPr>
        <w:rPr>
          <w:rFonts w:ascii="Arial" w:hAnsi="Arial" w:cs="Arial"/>
          <w:lang w:val="en-GB"/>
        </w:rPr>
      </w:pPr>
    </w:p>
    <w:p w14:paraId="786F343D" w14:textId="77777777" w:rsidR="007A68BA" w:rsidRDefault="007A68BA" w:rsidP="007A68BA">
      <w:pPr>
        <w:rPr>
          <w:rFonts w:ascii="Times New Roman" w:hAnsi="Times New Roman" w:cs="Times New Roman"/>
          <w:i/>
          <w:iCs/>
          <w:sz w:val="24"/>
          <w:szCs w:val="24"/>
          <w:lang w:val="en-GB"/>
        </w:rPr>
      </w:pPr>
    </w:p>
    <w:p w14:paraId="2D0CCDBF" w14:textId="77777777" w:rsidR="007A68BA" w:rsidRDefault="007A68BA" w:rsidP="007A68BA">
      <w:pPr>
        <w:rPr>
          <w:rFonts w:ascii="Times New Roman" w:hAnsi="Times New Roman" w:cs="Times New Roman"/>
          <w:i/>
          <w:iCs/>
          <w:sz w:val="24"/>
          <w:szCs w:val="24"/>
          <w:lang w:val="en-GB"/>
        </w:rPr>
      </w:pPr>
    </w:p>
    <w:p w14:paraId="622FBE88" w14:textId="7FA9A8AA" w:rsidR="007A68BA" w:rsidRPr="008B744D" w:rsidRDefault="007A68BA" w:rsidP="007A68BA">
      <w:pPr>
        <w:jc w:val="center"/>
        <w:rPr>
          <w:rFonts w:ascii="Arial" w:hAnsi="Arial" w:cs="Arial"/>
          <w:sz w:val="20"/>
          <w:szCs w:val="20"/>
          <w:lang w:val="en-GB"/>
        </w:rPr>
      </w:pPr>
      <w:r w:rsidRPr="008B744D">
        <w:rPr>
          <w:rFonts w:ascii="Arial" w:hAnsi="Arial" w:cs="Arial"/>
          <w:b/>
          <w:bCs/>
          <w:sz w:val="20"/>
          <w:szCs w:val="20"/>
          <w:lang w:val="en-GB"/>
        </w:rPr>
        <w:t xml:space="preserve">Figure 2. </w:t>
      </w:r>
      <w:r w:rsidRPr="008B744D">
        <w:rPr>
          <w:rFonts w:ascii="Arial" w:hAnsi="Arial" w:cs="Arial"/>
          <w:sz w:val="20"/>
          <w:szCs w:val="20"/>
          <w:lang w:val="en-GB"/>
        </w:rPr>
        <w:t>Architecture of the CNN deep learning model and the process flow</w:t>
      </w:r>
    </w:p>
    <w:p w14:paraId="2B90CF1A" w14:textId="33A93A04" w:rsidR="007A68BA" w:rsidRPr="002220ED" w:rsidRDefault="002220ED" w:rsidP="002220ED">
      <w:pPr>
        <w:rPr>
          <w:rFonts w:ascii="Arial" w:hAnsi="Arial" w:cs="Arial"/>
          <w:lang w:val="en-GB"/>
        </w:rPr>
      </w:pPr>
      <w:r w:rsidRPr="002220ED">
        <w:rPr>
          <w:rFonts w:ascii="Arial" w:hAnsi="Arial" w:cs="Arial"/>
          <w:i/>
          <w:iCs/>
          <w:lang w:val="en-GB"/>
        </w:rPr>
        <w:t>Deep Learning Models</w:t>
      </w:r>
      <w:r w:rsidR="0046431A" w:rsidRPr="002220ED">
        <w:rPr>
          <w:rFonts w:ascii="Arial" w:hAnsi="Arial" w:cs="Arial"/>
          <w:i/>
          <w:iCs/>
          <w:lang w:val="en-GB"/>
        </w:rPr>
        <w:t xml:space="preserve">: </w:t>
      </w:r>
      <w:r w:rsidR="007A68BA" w:rsidRPr="002220ED">
        <w:rPr>
          <w:rFonts w:ascii="Arial" w:hAnsi="Arial" w:cs="Arial"/>
          <w:lang w:val="en-GB"/>
        </w:rPr>
        <w:t xml:space="preserve">Two DL models have been pre-designed for this study. The first model is a one-dimensional convolutional neural network (CNN 1D; see Figure 2), optimized for extracting features from input data. </w:t>
      </w:r>
      <w:r w:rsidRPr="002220ED">
        <w:rPr>
          <w:rFonts w:ascii="Arial" w:hAnsi="Arial" w:cs="Arial"/>
          <w:lang w:val="en-GB"/>
        </w:rPr>
        <w:t>This model excels in capturing intricate temporal dependencies within sequential data, as well as in feature extraction</w:t>
      </w:r>
      <w:r w:rsidRPr="002220ED">
        <w:rPr>
          <w:rFonts w:ascii="Arial" w:hAnsi="Arial" w:cs="Arial"/>
          <w:lang w:val="en-GB"/>
        </w:rPr>
        <w:t xml:space="preserve"> (Roy et al. 2019; </w:t>
      </w:r>
      <w:proofErr w:type="spellStart"/>
      <w:r w:rsidRPr="002220ED">
        <w:rPr>
          <w:rFonts w:ascii="Arial" w:hAnsi="Arial" w:cs="Arial"/>
          <w:lang w:val="en-GB"/>
        </w:rPr>
        <w:t>Panachakel</w:t>
      </w:r>
      <w:proofErr w:type="spellEnd"/>
      <w:r w:rsidRPr="002220ED">
        <w:rPr>
          <w:rFonts w:ascii="Arial" w:hAnsi="Arial" w:cs="Arial"/>
          <w:lang w:val="en-GB"/>
        </w:rPr>
        <w:t xml:space="preserve"> &amp; Ramakrishnan, 2021)</w:t>
      </w:r>
      <w:r w:rsidRPr="002220ED">
        <w:rPr>
          <w:rFonts w:ascii="Arial" w:hAnsi="Arial" w:cs="Arial"/>
          <w:lang w:val="en-GB"/>
        </w:rPr>
        <w:t>.</w:t>
      </w:r>
    </w:p>
    <w:p w14:paraId="6398A978" w14:textId="38F0CCDB" w:rsidR="0046431A" w:rsidRPr="002220ED" w:rsidRDefault="007A68BA" w:rsidP="002220ED">
      <w:pPr>
        <w:rPr>
          <w:rFonts w:ascii="Arial" w:hAnsi="Arial" w:cs="Arial"/>
          <w:lang w:val="en-GB"/>
        </w:rPr>
      </w:pPr>
      <w:r w:rsidRPr="002220ED">
        <w:rPr>
          <w:rFonts w:ascii="Arial" w:hAnsi="Arial" w:cs="Arial"/>
          <w:lang w:val="en-GB"/>
        </w:rPr>
        <w:t xml:space="preserve">The second model combines the CNN 1D architecture with a recurrent neural network model known as the </w:t>
      </w:r>
      <w:r w:rsidR="008B744D">
        <w:rPr>
          <w:rFonts w:ascii="Arial" w:hAnsi="Arial" w:cs="Arial"/>
          <w:lang w:val="en-GB"/>
        </w:rPr>
        <w:t>G</w:t>
      </w:r>
      <w:r w:rsidRPr="002220ED">
        <w:rPr>
          <w:rFonts w:ascii="Arial" w:hAnsi="Arial" w:cs="Arial"/>
          <w:lang w:val="en-GB"/>
        </w:rPr>
        <w:t xml:space="preserve">ated </w:t>
      </w:r>
      <w:r w:rsidR="008B744D">
        <w:rPr>
          <w:rFonts w:ascii="Arial" w:hAnsi="Arial" w:cs="Arial"/>
          <w:lang w:val="en-GB"/>
        </w:rPr>
        <w:t>R</w:t>
      </w:r>
      <w:r w:rsidRPr="002220ED">
        <w:rPr>
          <w:rFonts w:ascii="Arial" w:hAnsi="Arial" w:cs="Arial"/>
          <w:lang w:val="en-GB"/>
        </w:rPr>
        <w:t xml:space="preserve">ecurrent </w:t>
      </w:r>
      <w:r w:rsidR="008B744D">
        <w:rPr>
          <w:rFonts w:ascii="Arial" w:hAnsi="Arial" w:cs="Arial"/>
          <w:lang w:val="en-GB"/>
        </w:rPr>
        <w:t>U</w:t>
      </w:r>
      <w:r w:rsidRPr="002220ED">
        <w:rPr>
          <w:rFonts w:ascii="Arial" w:hAnsi="Arial" w:cs="Arial"/>
          <w:lang w:val="en-GB"/>
        </w:rPr>
        <w:t>nit (GRU</w:t>
      </w:r>
      <w:r w:rsidR="002220ED" w:rsidRPr="002220ED">
        <w:rPr>
          <w:rFonts w:ascii="Arial" w:hAnsi="Arial" w:cs="Arial"/>
          <w:lang w:val="en-GB"/>
        </w:rPr>
        <w:t>; Figure 3</w:t>
      </w:r>
      <w:r w:rsidRPr="002220ED">
        <w:rPr>
          <w:rFonts w:ascii="Arial" w:hAnsi="Arial" w:cs="Arial"/>
          <w:lang w:val="en-GB"/>
        </w:rPr>
        <w:t>). This hybrid model enhances performance by integrating the CNN's ability to learn hierarchical features with the GRU's capability to handle sequential dependencies, making it adept at understanding complex temporal patterns in the data.</w:t>
      </w:r>
    </w:p>
    <w:p w14:paraId="2ADC51B0" w14:textId="1EE462F1" w:rsidR="008F2289" w:rsidRDefault="002220ED" w:rsidP="002220ED">
      <w:pPr>
        <w:rPr>
          <w:rFonts w:ascii="Arial" w:hAnsi="Arial" w:cs="Arial"/>
          <w:lang w:val="en-GB"/>
        </w:rPr>
      </w:pPr>
      <w:r w:rsidRPr="002220ED">
        <w:rPr>
          <w:rFonts w:ascii="Arial" w:hAnsi="Arial" w:cs="Arial"/>
          <w:lang w:val="en-GB"/>
        </w:rPr>
        <w:t>I</w:t>
      </w:r>
      <w:r w:rsidRPr="002220ED">
        <w:rPr>
          <w:rFonts w:ascii="Arial" w:hAnsi="Arial" w:cs="Arial"/>
          <w:lang w:val="en-GB"/>
        </w:rPr>
        <w:t>n both models, the hyperparameters to be applied, as well as the learning rate for each, are yet to be established.</w:t>
      </w:r>
    </w:p>
    <w:p w14:paraId="7FDD2707" w14:textId="77777777" w:rsidR="008B744D" w:rsidRDefault="008B744D" w:rsidP="008B744D">
      <w:pPr>
        <w:rPr>
          <w:rFonts w:ascii="Arial" w:hAnsi="Arial" w:cs="Arial"/>
          <w:i/>
          <w:iCs/>
          <w:lang w:val="en-GB"/>
        </w:rPr>
      </w:pPr>
    </w:p>
    <w:p w14:paraId="493DE357" w14:textId="75B9AB8F" w:rsidR="008B744D" w:rsidRDefault="008B744D" w:rsidP="008B744D">
      <w:pPr>
        <w:spacing w:line="240" w:lineRule="auto"/>
        <w:jc w:val="center"/>
        <w:rPr>
          <w:rFonts w:ascii="Arial" w:hAnsi="Arial" w:cs="Arial"/>
          <w:i/>
          <w:iCs/>
          <w:lang w:val="en-GB"/>
        </w:rPr>
      </w:pPr>
      <w:r w:rsidRPr="00AC6B72">
        <w:rPr>
          <w:rFonts w:ascii="Times New Roman" w:hAnsi="Times New Roman" w:cs="Times New Roman"/>
          <w:noProof/>
          <w:sz w:val="24"/>
          <w:szCs w:val="24"/>
        </w:rPr>
        <w:lastRenderedPageBreak/>
        <w:drawing>
          <wp:inline distT="0" distB="0" distL="0" distR="0" wp14:anchorId="6EF78462" wp14:editId="6DF43528">
            <wp:extent cx="3403600" cy="1523365"/>
            <wp:effectExtent l="0" t="0" r="6350" b="635"/>
            <wp:docPr id="656222948"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22948" name="Imagen 1" descr="Escala de tiemp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03600" cy="1523365"/>
                    </a:xfrm>
                    <a:prstGeom prst="rect">
                      <a:avLst/>
                    </a:prstGeom>
                  </pic:spPr>
                </pic:pic>
              </a:graphicData>
            </a:graphic>
          </wp:inline>
        </w:drawing>
      </w:r>
    </w:p>
    <w:p w14:paraId="4B209909" w14:textId="77777777" w:rsidR="0092435C" w:rsidRDefault="008B744D" w:rsidP="0092435C">
      <w:pPr>
        <w:spacing w:line="240" w:lineRule="auto"/>
        <w:jc w:val="center"/>
        <w:rPr>
          <w:rFonts w:ascii="Arial" w:hAnsi="Arial" w:cs="Arial"/>
          <w:sz w:val="20"/>
          <w:szCs w:val="20"/>
          <w:lang w:val="en-GB"/>
        </w:rPr>
      </w:pPr>
      <w:r>
        <w:rPr>
          <w:rFonts w:ascii="Arial" w:hAnsi="Arial" w:cs="Arial"/>
          <w:b/>
          <w:bCs/>
          <w:sz w:val="20"/>
          <w:szCs w:val="20"/>
          <w:lang w:val="en-GB"/>
        </w:rPr>
        <w:t xml:space="preserve">Figure 3. </w:t>
      </w:r>
      <w:r w:rsidRPr="008B744D">
        <w:rPr>
          <w:rFonts w:ascii="Arial" w:hAnsi="Arial" w:cs="Arial"/>
          <w:sz w:val="20"/>
          <w:szCs w:val="20"/>
          <w:lang w:val="en-GB"/>
        </w:rPr>
        <w:t>Architecture of the CNN</w:t>
      </w:r>
      <w:r>
        <w:rPr>
          <w:rFonts w:ascii="Arial" w:hAnsi="Arial" w:cs="Arial"/>
          <w:sz w:val="20"/>
          <w:szCs w:val="20"/>
          <w:lang w:val="en-GB"/>
        </w:rPr>
        <w:t xml:space="preserve"> + GRU</w:t>
      </w:r>
      <w:r w:rsidRPr="008B744D">
        <w:rPr>
          <w:rFonts w:ascii="Arial" w:hAnsi="Arial" w:cs="Arial"/>
          <w:sz w:val="20"/>
          <w:szCs w:val="20"/>
          <w:lang w:val="en-GB"/>
        </w:rPr>
        <w:t xml:space="preserve"> deep learning model and </w:t>
      </w:r>
      <w:r>
        <w:rPr>
          <w:rFonts w:ascii="Arial" w:hAnsi="Arial" w:cs="Arial"/>
          <w:sz w:val="20"/>
          <w:szCs w:val="20"/>
          <w:lang w:val="en-GB"/>
        </w:rPr>
        <w:t>simplified</w:t>
      </w:r>
      <w:r w:rsidRPr="008B744D">
        <w:rPr>
          <w:rFonts w:ascii="Arial" w:hAnsi="Arial" w:cs="Arial"/>
          <w:sz w:val="20"/>
          <w:szCs w:val="20"/>
          <w:lang w:val="en-GB"/>
        </w:rPr>
        <w:t xml:space="preserve"> process flow</w:t>
      </w:r>
    </w:p>
    <w:p w14:paraId="426A039E" w14:textId="77777777" w:rsidR="0092435C" w:rsidRDefault="0092435C" w:rsidP="0092435C">
      <w:pPr>
        <w:spacing w:line="240" w:lineRule="auto"/>
        <w:jc w:val="center"/>
        <w:rPr>
          <w:rFonts w:ascii="Arial" w:hAnsi="Arial" w:cs="Arial"/>
          <w:sz w:val="20"/>
          <w:szCs w:val="20"/>
          <w:lang w:val="en-GB"/>
        </w:rPr>
      </w:pPr>
    </w:p>
    <w:p w14:paraId="7034E343" w14:textId="7864B92B" w:rsidR="000256F4" w:rsidRDefault="008B744D" w:rsidP="0092435C">
      <w:pPr>
        <w:rPr>
          <w:rFonts w:ascii="Arial" w:hAnsi="Arial" w:cs="Arial"/>
          <w:lang w:val="en-GB"/>
        </w:rPr>
      </w:pPr>
      <w:proofErr w:type="spellStart"/>
      <w:r>
        <w:rPr>
          <w:rFonts w:ascii="Arial" w:hAnsi="Arial" w:cs="Arial"/>
          <w:i/>
          <w:iCs/>
          <w:lang w:val="en-GB"/>
        </w:rPr>
        <w:t>Stadistical</w:t>
      </w:r>
      <w:proofErr w:type="spellEnd"/>
      <w:r>
        <w:rPr>
          <w:rFonts w:ascii="Arial" w:hAnsi="Arial" w:cs="Arial"/>
          <w:i/>
          <w:iCs/>
          <w:lang w:val="en-GB"/>
        </w:rPr>
        <w:t xml:space="preserve"> Analysis: </w:t>
      </w:r>
      <w:r w:rsidRPr="008B744D">
        <w:rPr>
          <w:rFonts w:ascii="Arial" w:hAnsi="Arial" w:cs="Arial"/>
          <w:lang w:val="en-GB"/>
        </w:rPr>
        <w:t>C</w:t>
      </w:r>
      <w:r w:rsidRPr="008B744D">
        <w:rPr>
          <w:rFonts w:ascii="Arial" w:hAnsi="Arial" w:cs="Arial"/>
          <w:lang w:val="en-GB"/>
        </w:rPr>
        <w:t>lassification accuracy of the three classes (overt, covert, and rest) will be calculated across 10 participants to assess significance using Friedman's test, a non-parametric method akin to a balanced two-way ANOVA (Lee et al., 2020). Confidence intervals will also be computed to validate the model's performance across these classes (Muller-Putz et al., 2008). Similar analyses will be conducted for the five vowels in the Spanish language</w:t>
      </w:r>
      <w:r w:rsidR="000256F4">
        <w:rPr>
          <w:rFonts w:ascii="Arial" w:hAnsi="Arial" w:cs="Arial"/>
          <w:lang w:val="en-GB"/>
        </w:rPr>
        <w:t>.</w:t>
      </w:r>
    </w:p>
    <w:p w14:paraId="0ACF90B7" w14:textId="77777777" w:rsidR="0092435C" w:rsidRDefault="0092435C" w:rsidP="0092435C">
      <w:pPr>
        <w:rPr>
          <w:rFonts w:ascii="Arial" w:hAnsi="Arial" w:cs="Arial"/>
          <w:lang w:val="en-GB"/>
        </w:rPr>
      </w:pPr>
    </w:p>
    <w:p w14:paraId="1636EC3B" w14:textId="77777777" w:rsidR="0092435C" w:rsidRDefault="0092435C" w:rsidP="0092435C">
      <w:pPr>
        <w:rPr>
          <w:rFonts w:ascii="Arial" w:hAnsi="Arial" w:cs="Arial"/>
          <w:lang w:val="en-GB"/>
        </w:rPr>
      </w:pPr>
    </w:p>
    <w:p w14:paraId="3A18B96F" w14:textId="77777777" w:rsidR="0092435C" w:rsidRDefault="0092435C" w:rsidP="0092435C">
      <w:pPr>
        <w:rPr>
          <w:rFonts w:ascii="Arial" w:hAnsi="Arial" w:cs="Arial"/>
          <w:lang w:val="en-GB"/>
        </w:rPr>
      </w:pPr>
    </w:p>
    <w:p w14:paraId="36A312CC" w14:textId="77777777" w:rsidR="0092435C" w:rsidRDefault="0092435C" w:rsidP="0092435C">
      <w:pPr>
        <w:rPr>
          <w:rFonts w:ascii="Arial" w:hAnsi="Arial" w:cs="Arial"/>
          <w:lang w:val="en-GB"/>
        </w:rPr>
      </w:pPr>
    </w:p>
    <w:p w14:paraId="23CA8159" w14:textId="77777777" w:rsidR="0092435C" w:rsidRDefault="0092435C" w:rsidP="0092435C">
      <w:pPr>
        <w:rPr>
          <w:rFonts w:ascii="Arial" w:hAnsi="Arial" w:cs="Arial"/>
          <w:lang w:val="en-GB"/>
        </w:rPr>
      </w:pPr>
    </w:p>
    <w:p w14:paraId="2EE23A74" w14:textId="77777777" w:rsidR="0092435C" w:rsidRDefault="0092435C" w:rsidP="0092435C">
      <w:pPr>
        <w:rPr>
          <w:rFonts w:ascii="Arial" w:hAnsi="Arial" w:cs="Arial"/>
          <w:lang w:val="en-GB"/>
        </w:rPr>
      </w:pPr>
    </w:p>
    <w:p w14:paraId="0AF73827" w14:textId="77777777" w:rsidR="0092435C" w:rsidRDefault="0092435C" w:rsidP="0092435C">
      <w:pPr>
        <w:rPr>
          <w:rFonts w:ascii="Arial" w:hAnsi="Arial" w:cs="Arial"/>
          <w:lang w:val="en-GB"/>
        </w:rPr>
      </w:pPr>
    </w:p>
    <w:p w14:paraId="1CF95FF5" w14:textId="77777777" w:rsidR="0092435C" w:rsidRDefault="0092435C" w:rsidP="0092435C">
      <w:pPr>
        <w:rPr>
          <w:rFonts w:ascii="Arial" w:hAnsi="Arial" w:cs="Arial"/>
          <w:lang w:val="en-GB"/>
        </w:rPr>
      </w:pPr>
    </w:p>
    <w:p w14:paraId="0EE28C2B" w14:textId="77777777" w:rsidR="0092435C" w:rsidRDefault="0092435C" w:rsidP="0092435C">
      <w:pPr>
        <w:rPr>
          <w:rFonts w:ascii="Arial" w:hAnsi="Arial" w:cs="Arial"/>
          <w:lang w:val="en-GB"/>
        </w:rPr>
      </w:pPr>
    </w:p>
    <w:p w14:paraId="2DECEBB0" w14:textId="77777777" w:rsidR="0092435C" w:rsidRDefault="0092435C" w:rsidP="0092435C">
      <w:pPr>
        <w:rPr>
          <w:rFonts w:ascii="Arial" w:hAnsi="Arial" w:cs="Arial"/>
          <w:lang w:val="en-GB"/>
        </w:rPr>
      </w:pPr>
    </w:p>
    <w:p w14:paraId="1430CC56" w14:textId="77777777" w:rsidR="0092435C" w:rsidRDefault="0092435C" w:rsidP="0092435C">
      <w:pPr>
        <w:rPr>
          <w:rFonts w:ascii="Arial" w:hAnsi="Arial" w:cs="Arial"/>
          <w:lang w:val="en-GB"/>
        </w:rPr>
      </w:pPr>
    </w:p>
    <w:p w14:paraId="14C8F075" w14:textId="77777777" w:rsidR="0092435C" w:rsidRDefault="0092435C" w:rsidP="0092435C">
      <w:pPr>
        <w:rPr>
          <w:rFonts w:ascii="Arial" w:hAnsi="Arial" w:cs="Arial"/>
          <w:lang w:val="en-GB"/>
        </w:rPr>
      </w:pPr>
    </w:p>
    <w:p w14:paraId="2E377E99" w14:textId="77777777" w:rsidR="0092435C" w:rsidRPr="0092435C" w:rsidRDefault="0092435C" w:rsidP="0092435C">
      <w:pPr>
        <w:rPr>
          <w:rFonts w:ascii="Arial" w:hAnsi="Arial" w:cs="Arial"/>
          <w:sz w:val="20"/>
          <w:szCs w:val="20"/>
          <w:lang w:val="en-GB"/>
        </w:rPr>
      </w:pPr>
    </w:p>
    <w:p w14:paraId="125E4A13" w14:textId="7D3FE942" w:rsidR="000256F4" w:rsidRDefault="000256F4" w:rsidP="008B744D">
      <w:pPr>
        <w:rPr>
          <w:rFonts w:ascii="Arial" w:hAnsi="Arial" w:cs="Arial"/>
          <w:i/>
          <w:iCs/>
          <w:lang w:val="en-GB"/>
        </w:rPr>
      </w:pPr>
      <w:r>
        <w:rPr>
          <w:rFonts w:ascii="Arial" w:hAnsi="Arial" w:cs="Arial"/>
          <w:i/>
          <w:iCs/>
          <w:lang w:val="en-GB"/>
        </w:rPr>
        <w:lastRenderedPageBreak/>
        <w:t>References</w:t>
      </w:r>
    </w:p>
    <w:p w14:paraId="3CB1F66C" w14:textId="77777777" w:rsidR="00967EDC" w:rsidRPr="0092435C" w:rsidRDefault="00967EDC" w:rsidP="0092435C">
      <w:pPr>
        <w:ind w:left="709" w:hanging="709"/>
        <w:rPr>
          <w:rFonts w:ascii="Arial" w:hAnsi="Arial" w:cs="Arial"/>
          <w:shd w:val="clear" w:color="auto" w:fill="FFFFFF"/>
        </w:rPr>
      </w:pPr>
      <w:r w:rsidRPr="0092435C">
        <w:rPr>
          <w:rFonts w:ascii="Arial" w:hAnsi="Arial" w:cs="Arial"/>
          <w:shd w:val="clear" w:color="auto" w:fill="FFFFFF"/>
          <w:lang w:val="en-GB"/>
        </w:rPr>
        <w:t xml:space="preserve">Abdulghani, M. M., Walters, W. L., &amp; Abed, K. H. (2023). Imagined Speech Classification Using EEG and Deep Learning. </w:t>
      </w:r>
      <w:proofErr w:type="spellStart"/>
      <w:r w:rsidRPr="0092435C">
        <w:rPr>
          <w:rFonts w:ascii="Arial" w:hAnsi="Arial" w:cs="Arial"/>
          <w:i/>
          <w:iCs/>
          <w:shd w:val="clear" w:color="auto" w:fill="FFFFFF"/>
        </w:rPr>
        <w:t>Bioengineering</w:t>
      </w:r>
      <w:proofErr w:type="spellEnd"/>
      <w:r w:rsidRPr="0092435C">
        <w:rPr>
          <w:rFonts w:ascii="Arial" w:hAnsi="Arial" w:cs="Arial"/>
          <w:i/>
          <w:iCs/>
          <w:shd w:val="clear" w:color="auto" w:fill="FFFFFF"/>
        </w:rPr>
        <w:t>, 10</w:t>
      </w:r>
      <w:r w:rsidRPr="0092435C">
        <w:rPr>
          <w:rFonts w:ascii="Arial" w:hAnsi="Arial" w:cs="Arial"/>
          <w:shd w:val="clear" w:color="auto" w:fill="FFFFFF"/>
        </w:rPr>
        <w:t>(6), 649.</w:t>
      </w:r>
    </w:p>
    <w:p w14:paraId="1247608C" w14:textId="77777777" w:rsidR="00967EDC" w:rsidRPr="0092435C" w:rsidRDefault="00967EDC" w:rsidP="0092435C">
      <w:pPr>
        <w:ind w:left="709" w:hanging="709"/>
        <w:rPr>
          <w:rFonts w:ascii="Arial" w:hAnsi="Arial" w:cs="Arial"/>
          <w:lang w:val="en-GB"/>
        </w:rPr>
      </w:pPr>
      <w:r w:rsidRPr="0092435C">
        <w:rPr>
          <w:rFonts w:ascii="Arial" w:hAnsi="Arial" w:cs="Arial"/>
          <w:lang w:val="en-GB"/>
        </w:rPr>
        <w:t xml:space="preserve">Bauer, G., </w:t>
      </w:r>
      <w:proofErr w:type="spellStart"/>
      <w:r w:rsidRPr="0092435C">
        <w:rPr>
          <w:rFonts w:ascii="Arial" w:hAnsi="Arial" w:cs="Arial"/>
          <w:lang w:val="en-GB"/>
        </w:rPr>
        <w:t>Gerstenbrand</w:t>
      </w:r>
      <w:proofErr w:type="spellEnd"/>
      <w:r w:rsidRPr="0092435C">
        <w:rPr>
          <w:rFonts w:ascii="Arial" w:hAnsi="Arial" w:cs="Arial"/>
          <w:lang w:val="en-GB"/>
        </w:rPr>
        <w:t xml:space="preserve">, F., Rumpl, E. (1979). Varieties of the locked-in syndrome. </w:t>
      </w:r>
      <w:r w:rsidRPr="0092435C">
        <w:rPr>
          <w:rFonts w:ascii="Arial" w:hAnsi="Arial" w:cs="Arial"/>
          <w:i/>
          <w:iCs/>
          <w:lang w:val="en-GB"/>
          <w:rPrChange w:id="0" w:author="Marc Ouellet" w:date="2024-05-08T14:18:00Z">
            <w:rPr>
              <w:rFonts w:ascii="Times New Roman" w:hAnsi="Times New Roman" w:cs="Times New Roman"/>
              <w:sz w:val="24"/>
              <w:szCs w:val="24"/>
            </w:rPr>
          </w:rPrChange>
        </w:rPr>
        <w:t>Journal of Neurology, 221</w:t>
      </w:r>
      <w:r w:rsidRPr="0092435C">
        <w:rPr>
          <w:rFonts w:ascii="Arial" w:hAnsi="Arial" w:cs="Arial"/>
          <w:lang w:val="en-GB"/>
        </w:rPr>
        <w:t>(2): 77–91.</w:t>
      </w:r>
    </w:p>
    <w:p w14:paraId="574FA4D0" w14:textId="77777777" w:rsidR="00967EDC" w:rsidRPr="0092435C" w:rsidRDefault="00967EDC" w:rsidP="00967EDC">
      <w:pPr>
        <w:ind w:left="709" w:hanging="709"/>
        <w:rPr>
          <w:rFonts w:ascii="Arial" w:hAnsi="Arial" w:cs="Arial"/>
          <w:shd w:val="clear" w:color="auto" w:fill="FFFFFF"/>
        </w:rPr>
      </w:pPr>
      <w:r w:rsidRPr="00967EDC">
        <w:rPr>
          <w:rFonts w:ascii="Arial" w:hAnsi="Arial" w:cs="Arial"/>
          <w:shd w:val="clear" w:color="auto" w:fill="FFFFFF"/>
          <w:lang w:val="en-GB"/>
        </w:rPr>
        <w:t xml:space="preserve">Coretto, G. A. P., Gareis, I. E., &amp; </w:t>
      </w:r>
      <w:proofErr w:type="spellStart"/>
      <w:r w:rsidRPr="00967EDC">
        <w:rPr>
          <w:rFonts w:ascii="Arial" w:hAnsi="Arial" w:cs="Arial"/>
          <w:shd w:val="clear" w:color="auto" w:fill="FFFFFF"/>
          <w:lang w:val="en-GB"/>
        </w:rPr>
        <w:t>Rufiner</w:t>
      </w:r>
      <w:proofErr w:type="spellEnd"/>
      <w:r w:rsidRPr="00967EDC">
        <w:rPr>
          <w:rFonts w:ascii="Arial" w:hAnsi="Arial" w:cs="Arial"/>
          <w:shd w:val="clear" w:color="auto" w:fill="FFFFFF"/>
          <w:lang w:val="en-GB"/>
        </w:rPr>
        <w:t>, H. L. (2017, January). Open access database of EEG signals recorded during imagined speech</w:t>
      </w:r>
      <w:r w:rsidRPr="00967EDC">
        <w:rPr>
          <w:rFonts w:ascii="Arial" w:hAnsi="Arial" w:cs="Arial"/>
          <w:i/>
          <w:iCs/>
          <w:shd w:val="clear" w:color="auto" w:fill="FFFFFF"/>
          <w:lang w:val="en-GB"/>
        </w:rPr>
        <w:t>. In 12th International Symposium on Medical Information Processing and Analysis</w:t>
      </w:r>
      <w:r w:rsidRPr="00967EDC">
        <w:rPr>
          <w:rFonts w:ascii="Arial" w:hAnsi="Arial" w:cs="Arial"/>
          <w:shd w:val="clear" w:color="auto" w:fill="FFFFFF"/>
          <w:lang w:val="en-GB"/>
        </w:rPr>
        <w:t xml:space="preserve"> (Vol. 10160, p. 1016002). SPIE.</w:t>
      </w:r>
    </w:p>
    <w:p w14:paraId="2572A41E" w14:textId="77777777" w:rsidR="00967EDC" w:rsidRPr="0092435C" w:rsidRDefault="00967EDC" w:rsidP="0092435C">
      <w:pPr>
        <w:ind w:left="709" w:hanging="709"/>
        <w:rPr>
          <w:rFonts w:ascii="Arial" w:hAnsi="Arial" w:cs="Arial"/>
          <w:shd w:val="clear" w:color="auto" w:fill="FFFFFF"/>
        </w:rPr>
      </w:pPr>
      <w:proofErr w:type="spellStart"/>
      <w:r w:rsidRPr="0092435C">
        <w:rPr>
          <w:rFonts w:ascii="Arial" w:hAnsi="Arial" w:cs="Arial"/>
          <w:shd w:val="clear" w:color="auto" w:fill="FFFFFF"/>
          <w:lang w:val="en-GB"/>
        </w:rPr>
        <w:t>Donchin</w:t>
      </w:r>
      <w:proofErr w:type="spellEnd"/>
      <w:r w:rsidRPr="0092435C">
        <w:rPr>
          <w:rFonts w:ascii="Arial" w:hAnsi="Arial" w:cs="Arial"/>
          <w:shd w:val="clear" w:color="auto" w:fill="FFFFFF"/>
          <w:lang w:val="en-GB"/>
        </w:rPr>
        <w:t>, E., Spencer, K. M., &amp; Wijesinghe, R. (2000). The mental prosthesis: assessing the speed of a P300-based brain-computer interface. </w:t>
      </w:r>
      <w:r w:rsidRPr="0092435C">
        <w:rPr>
          <w:rFonts w:ascii="Arial" w:hAnsi="Arial" w:cs="Arial"/>
          <w:i/>
          <w:iCs/>
          <w:shd w:val="clear" w:color="auto" w:fill="FFFFFF"/>
        </w:rPr>
        <w:t xml:space="preserve">IEEE </w:t>
      </w:r>
      <w:proofErr w:type="spellStart"/>
      <w:r w:rsidRPr="0092435C">
        <w:rPr>
          <w:rFonts w:ascii="Arial" w:hAnsi="Arial" w:cs="Arial"/>
          <w:i/>
          <w:iCs/>
          <w:shd w:val="clear" w:color="auto" w:fill="FFFFFF"/>
        </w:rPr>
        <w:t>transactions</w:t>
      </w:r>
      <w:proofErr w:type="spellEnd"/>
      <w:r w:rsidRPr="0092435C">
        <w:rPr>
          <w:rFonts w:ascii="Arial" w:hAnsi="Arial" w:cs="Arial"/>
          <w:i/>
          <w:iCs/>
          <w:shd w:val="clear" w:color="auto" w:fill="FFFFFF"/>
        </w:rPr>
        <w:t xml:space="preserve"> </w:t>
      </w:r>
      <w:proofErr w:type="spellStart"/>
      <w:r w:rsidRPr="0092435C">
        <w:rPr>
          <w:rFonts w:ascii="Arial" w:hAnsi="Arial" w:cs="Arial"/>
          <w:i/>
          <w:iCs/>
          <w:shd w:val="clear" w:color="auto" w:fill="FFFFFF"/>
        </w:rPr>
        <w:t>on</w:t>
      </w:r>
      <w:proofErr w:type="spellEnd"/>
      <w:r w:rsidRPr="0092435C">
        <w:rPr>
          <w:rFonts w:ascii="Arial" w:hAnsi="Arial" w:cs="Arial"/>
          <w:i/>
          <w:iCs/>
          <w:shd w:val="clear" w:color="auto" w:fill="FFFFFF"/>
        </w:rPr>
        <w:t xml:space="preserve"> </w:t>
      </w:r>
      <w:proofErr w:type="spellStart"/>
      <w:r w:rsidRPr="0092435C">
        <w:rPr>
          <w:rFonts w:ascii="Arial" w:hAnsi="Arial" w:cs="Arial"/>
          <w:i/>
          <w:iCs/>
          <w:shd w:val="clear" w:color="auto" w:fill="FFFFFF"/>
        </w:rPr>
        <w:t>rehabilitation</w:t>
      </w:r>
      <w:proofErr w:type="spellEnd"/>
      <w:r w:rsidRPr="0092435C">
        <w:rPr>
          <w:rFonts w:ascii="Arial" w:hAnsi="Arial" w:cs="Arial"/>
          <w:i/>
          <w:iCs/>
          <w:shd w:val="clear" w:color="auto" w:fill="FFFFFF"/>
        </w:rPr>
        <w:t xml:space="preserve"> </w:t>
      </w:r>
      <w:proofErr w:type="spellStart"/>
      <w:r w:rsidRPr="0092435C">
        <w:rPr>
          <w:rFonts w:ascii="Arial" w:hAnsi="Arial" w:cs="Arial"/>
          <w:i/>
          <w:iCs/>
          <w:shd w:val="clear" w:color="auto" w:fill="FFFFFF"/>
        </w:rPr>
        <w:t>engineering</w:t>
      </w:r>
      <w:proofErr w:type="spellEnd"/>
      <w:r w:rsidRPr="0092435C">
        <w:rPr>
          <w:rFonts w:ascii="Arial" w:hAnsi="Arial" w:cs="Arial"/>
          <w:shd w:val="clear" w:color="auto" w:fill="FFFFFF"/>
        </w:rPr>
        <w:t>, </w:t>
      </w:r>
      <w:r w:rsidRPr="0092435C">
        <w:rPr>
          <w:rFonts w:ascii="Arial" w:hAnsi="Arial" w:cs="Arial"/>
          <w:i/>
          <w:iCs/>
          <w:shd w:val="clear" w:color="auto" w:fill="FFFFFF"/>
        </w:rPr>
        <w:t>8</w:t>
      </w:r>
      <w:r w:rsidRPr="0092435C">
        <w:rPr>
          <w:rFonts w:ascii="Arial" w:hAnsi="Arial" w:cs="Arial"/>
          <w:shd w:val="clear" w:color="auto" w:fill="FFFFFF"/>
        </w:rPr>
        <w:t>(2), 174-179.</w:t>
      </w:r>
    </w:p>
    <w:p w14:paraId="3A0EE399" w14:textId="77777777" w:rsidR="00967EDC" w:rsidRPr="0092435C" w:rsidRDefault="00967EDC" w:rsidP="0092435C">
      <w:pPr>
        <w:ind w:left="709" w:hanging="709"/>
        <w:rPr>
          <w:rFonts w:ascii="Arial" w:hAnsi="Arial" w:cs="Arial"/>
          <w:shd w:val="clear" w:color="auto" w:fill="FFFFFF"/>
          <w:lang w:val="en-GB"/>
        </w:rPr>
      </w:pPr>
      <w:r w:rsidRPr="0092435C">
        <w:rPr>
          <w:rFonts w:ascii="Arial" w:hAnsi="Arial" w:cs="Arial"/>
          <w:shd w:val="clear" w:color="auto" w:fill="FFFFFF"/>
          <w:lang w:val="en-GB"/>
        </w:rPr>
        <w:t xml:space="preserve">Farwell, L. A., &amp; </w:t>
      </w:r>
      <w:proofErr w:type="spellStart"/>
      <w:r w:rsidRPr="0092435C">
        <w:rPr>
          <w:rFonts w:ascii="Arial" w:hAnsi="Arial" w:cs="Arial"/>
          <w:shd w:val="clear" w:color="auto" w:fill="FFFFFF"/>
          <w:lang w:val="en-GB"/>
        </w:rPr>
        <w:t>Donchin</w:t>
      </w:r>
      <w:proofErr w:type="spellEnd"/>
      <w:r w:rsidRPr="0092435C">
        <w:rPr>
          <w:rFonts w:ascii="Arial" w:hAnsi="Arial" w:cs="Arial"/>
          <w:shd w:val="clear" w:color="auto" w:fill="FFFFFF"/>
          <w:lang w:val="en-GB"/>
        </w:rPr>
        <w:t>, E. (1988). Talking off the top of your head: toward a mental prosthesis utilizing event-related brain potentials. </w:t>
      </w:r>
      <w:r w:rsidRPr="0092435C">
        <w:rPr>
          <w:rFonts w:ascii="Arial" w:hAnsi="Arial" w:cs="Arial"/>
          <w:i/>
          <w:iCs/>
          <w:shd w:val="clear" w:color="auto" w:fill="FFFFFF"/>
          <w:lang w:val="en-GB"/>
        </w:rPr>
        <w:t>Electroencephalography and clinical Neurophysiology</w:t>
      </w:r>
      <w:r w:rsidRPr="0092435C">
        <w:rPr>
          <w:rFonts w:ascii="Arial" w:hAnsi="Arial" w:cs="Arial"/>
          <w:shd w:val="clear" w:color="auto" w:fill="FFFFFF"/>
          <w:lang w:val="en-GB"/>
        </w:rPr>
        <w:t>, </w:t>
      </w:r>
      <w:r w:rsidRPr="0092435C">
        <w:rPr>
          <w:rFonts w:ascii="Arial" w:hAnsi="Arial" w:cs="Arial"/>
          <w:i/>
          <w:iCs/>
          <w:shd w:val="clear" w:color="auto" w:fill="FFFFFF"/>
          <w:lang w:val="en-GB"/>
        </w:rPr>
        <w:t>70</w:t>
      </w:r>
      <w:r w:rsidRPr="0092435C">
        <w:rPr>
          <w:rFonts w:ascii="Arial" w:hAnsi="Arial" w:cs="Arial"/>
          <w:shd w:val="clear" w:color="auto" w:fill="FFFFFF"/>
          <w:lang w:val="en-GB"/>
        </w:rPr>
        <w:t>(6), 510-523.</w:t>
      </w:r>
    </w:p>
    <w:p w14:paraId="683E301C" w14:textId="77777777" w:rsidR="00967EDC" w:rsidRPr="0092435C" w:rsidRDefault="00967EDC" w:rsidP="0092435C">
      <w:pPr>
        <w:ind w:left="709" w:hanging="709"/>
        <w:rPr>
          <w:rFonts w:ascii="Arial" w:hAnsi="Arial" w:cs="Arial"/>
          <w:shd w:val="clear" w:color="auto" w:fill="FFFFFF"/>
        </w:rPr>
      </w:pPr>
      <w:proofErr w:type="spellStart"/>
      <w:r w:rsidRPr="0092435C">
        <w:rPr>
          <w:rFonts w:ascii="Arial" w:hAnsi="Arial" w:cs="Arial"/>
          <w:shd w:val="clear" w:color="auto" w:fill="FFFFFF"/>
          <w:lang w:val="en-GB"/>
        </w:rPr>
        <w:t>Gramfort</w:t>
      </w:r>
      <w:proofErr w:type="spellEnd"/>
      <w:r w:rsidRPr="0092435C">
        <w:rPr>
          <w:rFonts w:ascii="Arial" w:hAnsi="Arial" w:cs="Arial"/>
          <w:shd w:val="clear" w:color="auto" w:fill="FFFFFF"/>
          <w:lang w:val="en-GB"/>
        </w:rPr>
        <w:t xml:space="preserve">, A., </w:t>
      </w:r>
      <w:proofErr w:type="spellStart"/>
      <w:r w:rsidRPr="0092435C">
        <w:rPr>
          <w:rFonts w:ascii="Arial" w:hAnsi="Arial" w:cs="Arial"/>
          <w:shd w:val="clear" w:color="auto" w:fill="FFFFFF"/>
          <w:lang w:val="en-GB"/>
        </w:rPr>
        <w:t>Luessi</w:t>
      </w:r>
      <w:proofErr w:type="spellEnd"/>
      <w:r w:rsidRPr="0092435C">
        <w:rPr>
          <w:rFonts w:ascii="Arial" w:hAnsi="Arial" w:cs="Arial"/>
          <w:shd w:val="clear" w:color="auto" w:fill="FFFFFF"/>
          <w:lang w:val="en-GB"/>
        </w:rPr>
        <w:t xml:space="preserve">, M., Larson, E., Engemann, D. A., Strohmeier, D., Brodbeck, C., </w:t>
      </w:r>
      <w:proofErr w:type="spellStart"/>
      <w:r w:rsidRPr="0092435C">
        <w:rPr>
          <w:rFonts w:ascii="Arial" w:hAnsi="Arial" w:cs="Arial"/>
          <w:shd w:val="clear" w:color="auto" w:fill="FFFFFF"/>
          <w:lang w:val="en-GB"/>
        </w:rPr>
        <w:t>Goj</w:t>
      </w:r>
      <w:proofErr w:type="spellEnd"/>
      <w:r w:rsidRPr="0092435C">
        <w:rPr>
          <w:rFonts w:ascii="Arial" w:hAnsi="Arial" w:cs="Arial"/>
          <w:shd w:val="clear" w:color="auto" w:fill="FFFFFF"/>
          <w:lang w:val="en-GB"/>
        </w:rPr>
        <w:t xml:space="preserve">, R., Jas, M., Brooks, T., Parkkonen, L. </w:t>
      </w:r>
      <w:r w:rsidRPr="0092435C">
        <w:rPr>
          <w:rFonts w:ascii="Arial" w:hAnsi="Arial" w:cs="Arial"/>
          <w:shd w:val="clear" w:color="auto" w:fill="FFFFFF"/>
          <w:lang w:val="en-GB"/>
        </w:rPr>
        <w:t xml:space="preserve">&amp; Hämäläinen, M. (2013). MEG and EEG data analysis with MNE-Python. </w:t>
      </w:r>
      <w:proofErr w:type="spellStart"/>
      <w:r w:rsidRPr="0092435C">
        <w:rPr>
          <w:rFonts w:ascii="Arial" w:hAnsi="Arial" w:cs="Arial"/>
          <w:i/>
          <w:iCs/>
          <w:shd w:val="clear" w:color="auto" w:fill="FFFFFF"/>
        </w:rPr>
        <w:t>Frontiers</w:t>
      </w:r>
      <w:proofErr w:type="spellEnd"/>
      <w:r w:rsidRPr="0092435C">
        <w:rPr>
          <w:rFonts w:ascii="Arial" w:hAnsi="Arial" w:cs="Arial"/>
          <w:i/>
          <w:iCs/>
          <w:shd w:val="clear" w:color="auto" w:fill="FFFFFF"/>
        </w:rPr>
        <w:t xml:space="preserve"> in </w:t>
      </w:r>
      <w:proofErr w:type="spellStart"/>
      <w:r w:rsidRPr="0092435C">
        <w:rPr>
          <w:rFonts w:ascii="Arial" w:hAnsi="Arial" w:cs="Arial"/>
          <w:i/>
          <w:iCs/>
          <w:shd w:val="clear" w:color="auto" w:fill="FFFFFF"/>
        </w:rPr>
        <w:t>neuroscience</w:t>
      </w:r>
      <w:proofErr w:type="spellEnd"/>
      <w:r w:rsidRPr="0092435C">
        <w:rPr>
          <w:rFonts w:ascii="Arial" w:hAnsi="Arial" w:cs="Arial"/>
          <w:i/>
          <w:iCs/>
          <w:shd w:val="clear" w:color="auto" w:fill="FFFFFF"/>
        </w:rPr>
        <w:t>, 7</w:t>
      </w:r>
      <w:r w:rsidRPr="0092435C">
        <w:rPr>
          <w:rFonts w:ascii="Arial" w:hAnsi="Arial" w:cs="Arial"/>
          <w:shd w:val="clear" w:color="auto" w:fill="FFFFFF"/>
        </w:rPr>
        <w:t>, 70133.</w:t>
      </w:r>
    </w:p>
    <w:p w14:paraId="34C87F9C" w14:textId="77777777" w:rsidR="00967EDC" w:rsidRPr="0092435C" w:rsidRDefault="00967EDC" w:rsidP="0092435C">
      <w:pPr>
        <w:ind w:left="709" w:hanging="709"/>
        <w:rPr>
          <w:rFonts w:ascii="Arial" w:hAnsi="Arial" w:cs="Arial"/>
          <w:shd w:val="clear" w:color="auto" w:fill="FFFFFF"/>
          <w:lang w:val="en-GB"/>
        </w:rPr>
      </w:pPr>
      <w:proofErr w:type="spellStart"/>
      <w:r w:rsidRPr="0092435C">
        <w:rPr>
          <w:rFonts w:ascii="Arial" w:hAnsi="Arial" w:cs="Arial"/>
          <w:shd w:val="clear" w:color="auto" w:fill="FFFFFF"/>
          <w:lang w:val="en-GB"/>
        </w:rPr>
        <w:t>Herff</w:t>
      </w:r>
      <w:proofErr w:type="spellEnd"/>
      <w:r w:rsidRPr="0092435C">
        <w:rPr>
          <w:rFonts w:ascii="Arial" w:hAnsi="Arial" w:cs="Arial"/>
          <w:shd w:val="clear" w:color="auto" w:fill="FFFFFF"/>
          <w:lang w:val="en-GB"/>
        </w:rPr>
        <w:t>, C., Heger, D., De Pesters, A., Telaar, D., Brunner, P., Schalk, G., &amp; Schultz, T. (2015). Brain-to-text: decoding spoken phrases from phone representations in the brain. </w:t>
      </w:r>
      <w:r w:rsidRPr="0092435C">
        <w:rPr>
          <w:rFonts w:ascii="Arial" w:hAnsi="Arial" w:cs="Arial"/>
          <w:i/>
          <w:iCs/>
          <w:shd w:val="clear" w:color="auto" w:fill="FFFFFF"/>
          <w:lang w:val="en-GB"/>
        </w:rPr>
        <w:t>Frontiers in neuroscience</w:t>
      </w:r>
      <w:r w:rsidRPr="0092435C">
        <w:rPr>
          <w:rFonts w:ascii="Arial" w:hAnsi="Arial" w:cs="Arial"/>
          <w:shd w:val="clear" w:color="auto" w:fill="FFFFFF"/>
          <w:lang w:val="en-GB"/>
        </w:rPr>
        <w:t>, </w:t>
      </w:r>
      <w:r w:rsidRPr="0092435C">
        <w:rPr>
          <w:rFonts w:ascii="Arial" w:hAnsi="Arial" w:cs="Arial"/>
          <w:i/>
          <w:iCs/>
          <w:shd w:val="clear" w:color="auto" w:fill="FFFFFF"/>
          <w:lang w:val="en-GB"/>
        </w:rPr>
        <w:t>8</w:t>
      </w:r>
      <w:r w:rsidRPr="0092435C">
        <w:rPr>
          <w:rFonts w:ascii="Arial" w:hAnsi="Arial" w:cs="Arial"/>
          <w:shd w:val="clear" w:color="auto" w:fill="FFFFFF"/>
          <w:lang w:val="en-GB"/>
        </w:rPr>
        <w:t>, 141498.</w:t>
      </w:r>
    </w:p>
    <w:p w14:paraId="0AD44A8F" w14:textId="77777777" w:rsidR="00967EDC" w:rsidRPr="0092435C" w:rsidRDefault="00967EDC" w:rsidP="0092435C">
      <w:pPr>
        <w:ind w:left="709" w:hanging="709"/>
        <w:rPr>
          <w:rFonts w:ascii="Arial" w:hAnsi="Arial" w:cs="Arial"/>
          <w:shd w:val="clear" w:color="auto" w:fill="FFFFFF"/>
          <w:lang w:val="en-GB"/>
        </w:rPr>
      </w:pPr>
      <w:r w:rsidRPr="0092435C">
        <w:rPr>
          <w:rFonts w:ascii="Arial" w:hAnsi="Arial" w:cs="Arial"/>
          <w:shd w:val="clear" w:color="auto" w:fill="FFFFFF"/>
          <w:lang w:val="en-GB"/>
        </w:rPr>
        <w:t>Koch-Fager, S., Fried-Oken, M., Jakobs, T., &amp; Beukelman, D. R. (2019). New and emerging access technologies for adults with complex communication needs and severe motor impairments: State of the science. </w:t>
      </w:r>
      <w:r w:rsidRPr="0092435C">
        <w:rPr>
          <w:rFonts w:ascii="Arial" w:hAnsi="Arial" w:cs="Arial"/>
          <w:i/>
          <w:iCs/>
          <w:shd w:val="clear" w:color="auto" w:fill="FFFFFF"/>
          <w:lang w:val="en-GB"/>
        </w:rPr>
        <w:t>Augmentative and Alternative Communication</w:t>
      </w:r>
      <w:r w:rsidRPr="0092435C">
        <w:rPr>
          <w:rFonts w:ascii="Arial" w:hAnsi="Arial" w:cs="Arial"/>
          <w:shd w:val="clear" w:color="auto" w:fill="FFFFFF"/>
          <w:lang w:val="en-GB"/>
        </w:rPr>
        <w:t>, </w:t>
      </w:r>
      <w:r w:rsidRPr="0092435C">
        <w:rPr>
          <w:rFonts w:ascii="Arial" w:hAnsi="Arial" w:cs="Arial"/>
          <w:i/>
          <w:iCs/>
          <w:shd w:val="clear" w:color="auto" w:fill="FFFFFF"/>
          <w:lang w:val="en-GB"/>
        </w:rPr>
        <w:t>35</w:t>
      </w:r>
      <w:r w:rsidRPr="0092435C">
        <w:rPr>
          <w:rFonts w:ascii="Arial" w:hAnsi="Arial" w:cs="Arial"/>
          <w:shd w:val="clear" w:color="auto" w:fill="FFFFFF"/>
          <w:lang w:val="en-GB"/>
        </w:rPr>
        <w:t>(1), 13-25.</w:t>
      </w:r>
    </w:p>
    <w:p w14:paraId="0D3CFCFC" w14:textId="77777777" w:rsidR="00967EDC" w:rsidRPr="0092435C" w:rsidRDefault="00967EDC" w:rsidP="0092435C">
      <w:pPr>
        <w:ind w:left="709" w:hanging="709"/>
        <w:rPr>
          <w:rFonts w:ascii="Arial" w:hAnsi="Arial" w:cs="Arial"/>
          <w:shd w:val="clear" w:color="auto" w:fill="FFFFFF"/>
          <w:lang w:val="en-GB"/>
        </w:rPr>
      </w:pPr>
      <w:proofErr w:type="spellStart"/>
      <w:r w:rsidRPr="00967EDC">
        <w:rPr>
          <w:rFonts w:ascii="Arial" w:hAnsi="Arial" w:cs="Arial"/>
          <w:shd w:val="clear" w:color="auto" w:fill="FFFFFF"/>
        </w:rPr>
        <w:t>Koizumi</w:t>
      </w:r>
      <w:proofErr w:type="spellEnd"/>
      <w:r w:rsidRPr="00967EDC">
        <w:rPr>
          <w:rFonts w:ascii="Arial" w:hAnsi="Arial" w:cs="Arial"/>
          <w:shd w:val="clear" w:color="auto" w:fill="FFFFFF"/>
        </w:rPr>
        <w:t xml:space="preserve">, K., </w:t>
      </w:r>
      <w:proofErr w:type="spellStart"/>
      <w:r w:rsidRPr="00967EDC">
        <w:rPr>
          <w:rFonts w:ascii="Arial" w:hAnsi="Arial" w:cs="Arial"/>
          <w:shd w:val="clear" w:color="auto" w:fill="FFFFFF"/>
        </w:rPr>
        <w:t>Ueda</w:t>
      </w:r>
      <w:proofErr w:type="spellEnd"/>
      <w:r w:rsidRPr="00967EDC">
        <w:rPr>
          <w:rFonts w:ascii="Arial" w:hAnsi="Arial" w:cs="Arial"/>
          <w:shd w:val="clear" w:color="auto" w:fill="FFFFFF"/>
        </w:rPr>
        <w:t xml:space="preserve">, K., &amp; </w:t>
      </w:r>
      <w:proofErr w:type="spellStart"/>
      <w:r w:rsidRPr="00967EDC">
        <w:rPr>
          <w:rFonts w:ascii="Arial" w:hAnsi="Arial" w:cs="Arial"/>
          <w:shd w:val="clear" w:color="auto" w:fill="FFFFFF"/>
        </w:rPr>
        <w:t>Nakao</w:t>
      </w:r>
      <w:proofErr w:type="spellEnd"/>
      <w:r w:rsidRPr="00967EDC">
        <w:rPr>
          <w:rFonts w:ascii="Arial" w:hAnsi="Arial" w:cs="Arial"/>
          <w:shd w:val="clear" w:color="auto" w:fill="FFFFFF"/>
        </w:rPr>
        <w:t xml:space="preserve">, M. (2018, </w:t>
      </w:r>
      <w:proofErr w:type="spellStart"/>
      <w:r w:rsidRPr="00967EDC">
        <w:rPr>
          <w:rFonts w:ascii="Arial" w:hAnsi="Arial" w:cs="Arial"/>
          <w:shd w:val="clear" w:color="auto" w:fill="FFFFFF"/>
        </w:rPr>
        <w:t>July</w:t>
      </w:r>
      <w:proofErr w:type="spellEnd"/>
      <w:r w:rsidRPr="00967EDC">
        <w:rPr>
          <w:rFonts w:ascii="Arial" w:hAnsi="Arial" w:cs="Arial"/>
          <w:shd w:val="clear" w:color="auto" w:fill="FFFFFF"/>
        </w:rPr>
        <w:t xml:space="preserve">). </w:t>
      </w:r>
      <w:r w:rsidRPr="0092435C">
        <w:rPr>
          <w:rFonts w:ascii="Arial" w:hAnsi="Arial" w:cs="Arial"/>
          <w:shd w:val="clear" w:color="auto" w:fill="FFFFFF"/>
          <w:lang w:val="en-GB"/>
        </w:rPr>
        <w:t>Development of a cognitive brain-machine interface based on a visual imagery method. In </w:t>
      </w:r>
      <w:r w:rsidRPr="0092435C">
        <w:rPr>
          <w:rFonts w:ascii="Arial" w:hAnsi="Arial" w:cs="Arial"/>
          <w:i/>
          <w:iCs/>
          <w:shd w:val="clear" w:color="auto" w:fill="FFFFFF"/>
          <w:lang w:val="en-GB"/>
        </w:rPr>
        <w:t>2018 40th Annual International Conference of the IEEE Engineering in Medicine and Biology Society (EMBC)</w:t>
      </w:r>
      <w:r w:rsidRPr="0092435C">
        <w:rPr>
          <w:rFonts w:ascii="Arial" w:hAnsi="Arial" w:cs="Arial"/>
          <w:shd w:val="clear" w:color="auto" w:fill="FFFFFF"/>
          <w:lang w:val="en-GB"/>
        </w:rPr>
        <w:t> (pp. 1062-1065). IEEE.</w:t>
      </w:r>
    </w:p>
    <w:p w14:paraId="77C20963" w14:textId="77777777" w:rsidR="00967EDC" w:rsidRPr="00967EDC" w:rsidRDefault="00967EDC" w:rsidP="00967EDC">
      <w:pPr>
        <w:ind w:left="709" w:hanging="709"/>
        <w:rPr>
          <w:rFonts w:ascii="Arial" w:hAnsi="Arial" w:cs="Arial"/>
          <w:shd w:val="clear" w:color="auto" w:fill="FFFFFF"/>
          <w:lang w:val="en-GB"/>
        </w:rPr>
      </w:pPr>
      <w:r w:rsidRPr="0092435C">
        <w:rPr>
          <w:rFonts w:ascii="Arial" w:hAnsi="Arial" w:cs="Arial"/>
          <w:shd w:val="clear" w:color="auto" w:fill="FFFFFF"/>
          <w:lang w:val="en-GB"/>
        </w:rPr>
        <w:lastRenderedPageBreak/>
        <w:t xml:space="preserve">Krishna, G., Tran, C., Carnahan, M., &amp; Tewfik, A. H. (2021, May). Advancing speech synthesis using EEG. </w:t>
      </w:r>
      <w:r w:rsidRPr="00967EDC">
        <w:rPr>
          <w:rFonts w:ascii="Arial" w:hAnsi="Arial" w:cs="Arial"/>
          <w:i/>
          <w:iCs/>
          <w:shd w:val="clear" w:color="auto" w:fill="FFFFFF"/>
          <w:lang w:val="en-GB"/>
        </w:rPr>
        <w:t>In 2021 10th International IEEE/EMBS Conference on Neural Engineering (NER)</w:t>
      </w:r>
      <w:r w:rsidRPr="0092435C">
        <w:rPr>
          <w:rFonts w:ascii="Arial" w:hAnsi="Arial" w:cs="Arial"/>
          <w:shd w:val="clear" w:color="auto" w:fill="FFFFFF"/>
          <w:lang w:val="en-GB"/>
        </w:rPr>
        <w:t xml:space="preserve"> (pp. 199-204). IEEE.</w:t>
      </w:r>
    </w:p>
    <w:p w14:paraId="69EF23DB" w14:textId="77777777" w:rsidR="00967EDC" w:rsidRPr="0092435C" w:rsidRDefault="00967EDC" w:rsidP="0092435C">
      <w:pPr>
        <w:ind w:left="709" w:hanging="709"/>
        <w:rPr>
          <w:rFonts w:ascii="Arial" w:hAnsi="Arial" w:cs="Arial"/>
          <w:shd w:val="clear" w:color="auto" w:fill="FFFFFF"/>
          <w:lang w:val="en-GB"/>
        </w:rPr>
      </w:pPr>
      <w:r w:rsidRPr="0092435C">
        <w:rPr>
          <w:rFonts w:ascii="Arial" w:hAnsi="Arial" w:cs="Arial"/>
          <w:shd w:val="clear" w:color="auto" w:fill="FFFFFF"/>
          <w:lang w:val="en-GB"/>
        </w:rPr>
        <w:t>LaRocco, J., Tahmina, Q., Lecian, S., Moore, J., Helbig, C., &amp; Gupta, S. (2023). Evaluation of an English language phoneme-based imagined speech brain computer interface with low-cost electroencephalography. </w:t>
      </w:r>
      <w:r w:rsidRPr="0092435C">
        <w:rPr>
          <w:rFonts w:ascii="Arial" w:hAnsi="Arial" w:cs="Arial"/>
          <w:i/>
          <w:iCs/>
          <w:shd w:val="clear" w:color="auto" w:fill="FFFFFF"/>
          <w:lang w:val="en-GB"/>
        </w:rPr>
        <w:t>Frontiers in Neuroinformatics</w:t>
      </w:r>
      <w:r w:rsidRPr="0092435C">
        <w:rPr>
          <w:rFonts w:ascii="Arial" w:hAnsi="Arial" w:cs="Arial"/>
          <w:shd w:val="clear" w:color="auto" w:fill="FFFFFF"/>
          <w:lang w:val="en-GB"/>
        </w:rPr>
        <w:t>, </w:t>
      </w:r>
      <w:r w:rsidRPr="0092435C">
        <w:rPr>
          <w:rFonts w:ascii="Arial" w:hAnsi="Arial" w:cs="Arial"/>
          <w:i/>
          <w:iCs/>
          <w:shd w:val="clear" w:color="auto" w:fill="FFFFFF"/>
          <w:lang w:val="en-GB"/>
        </w:rPr>
        <w:t>17</w:t>
      </w:r>
      <w:r w:rsidRPr="0092435C">
        <w:rPr>
          <w:rFonts w:ascii="Arial" w:hAnsi="Arial" w:cs="Arial"/>
          <w:shd w:val="clear" w:color="auto" w:fill="FFFFFF"/>
          <w:lang w:val="en-GB"/>
        </w:rPr>
        <w:t>.</w:t>
      </w:r>
    </w:p>
    <w:p w14:paraId="163F835E" w14:textId="77777777" w:rsidR="00967EDC" w:rsidRPr="0092435C" w:rsidRDefault="00967EDC" w:rsidP="0092435C">
      <w:pPr>
        <w:ind w:left="709" w:hanging="709"/>
        <w:rPr>
          <w:rFonts w:ascii="Arial" w:hAnsi="Arial" w:cs="Arial"/>
          <w:shd w:val="clear" w:color="auto" w:fill="FFFFFF"/>
          <w:lang w:val="en-GB"/>
        </w:rPr>
      </w:pPr>
      <w:r w:rsidRPr="0092435C">
        <w:rPr>
          <w:rFonts w:ascii="Arial" w:hAnsi="Arial" w:cs="Arial"/>
          <w:shd w:val="clear" w:color="auto" w:fill="FFFFFF"/>
        </w:rPr>
        <w:t xml:space="preserve">Lee, S. H., Lee, M., &amp; Lee, S. W. (2020). </w:t>
      </w:r>
      <w:r w:rsidRPr="0092435C">
        <w:rPr>
          <w:rFonts w:ascii="Arial" w:hAnsi="Arial" w:cs="Arial"/>
          <w:shd w:val="clear" w:color="auto" w:fill="FFFFFF"/>
          <w:lang w:val="en-GB"/>
        </w:rPr>
        <w:t>Neural decoding of imagined speech and visual imagery as intuitive paradigms for BCI communication. </w:t>
      </w:r>
      <w:r w:rsidRPr="0092435C">
        <w:rPr>
          <w:rFonts w:ascii="Arial" w:hAnsi="Arial" w:cs="Arial"/>
          <w:i/>
          <w:iCs/>
          <w:shd w:val="clear" w:color="auto" w:fill="FFFFFF"/>
          <w:lang w:val="en-GB"/>
        </w:rPr>
        <w:t>IEEE Transactions on Neural Systems and Rehabilitation Engineering</w:t>
      </w:r>
      <w:r w:rsidRPr="0092435C">
        <w:rPr>
          <w:rFonts w:ascii="Arial" w:hAnsi="Arial" w:cs="Arial"/>
          <w:shd w:val="clear" w:color="auto" w:fill="FFFFFF"/>
          <w:lang w:val="en-GB"/>
        </w:rPr>
        <w:t>, </w:t>
      </w:r>
      <w:r w:rsidRPr="0092435C">
        <w:rPr>
          <w:rFonts w:ascii="Arial" w:hAnsi="Arial" w:cs="Arial"/>
          <w:i/>
          <w:iCs/>
          <w:shd w:val="clear" w:color="auto" w:fill="FFFFFF"/>
          <w:lang w:val="en-GB"/>
        </w:rPr>
        <w:t>28</w:t>
      </w:r>
      <w:r w:rsidRPr="0092435C">
        <w:rPr>
          <w:rFonts w:ascii="Arial" w:hAnsi="Arial" w:cs="Arial"/>
          <w:shd w:val="clear" w:color="auto" w:fill="FFFFFF"/>
          <w:lang w:val="en-GB"/>
        </w:rPr>
        <w:t>(12), 2647-2659.</w:t>
      </w:r>
    </w:p>
    <w:p w14:paraId="1D9F7BD3" w14:textId="77777777" w:rsidR="00967EDC" w:rsidRPr="0092435C" w:rsidRDefault="00967EDC" w:rsidP="0092435C">
      <w:pPr>
        <w:ind w:left="709" w:hanging="709"/>
        <w:rPr>
          <w:rFonts w:ascii="Arial" w:hAnsi="Arial" w:cs="Arial"/>
          <w:shd w:val="clear" w:color="auto" w:fill="FFFFFF"/>
          <w:lang w:val="en-GB"/>
        </w:rPr>
      </w:pPr>
      <w:r w:rsidRPr="0092435C">
        <w:rPr>
          <w:rFonts w:ascii="Arial" w:hAnsi="Arial" w:cs="Arial"/>
          <w:shd w:val="clear" w:color="auto" w:fill="FFFFFF"/>
          <w:lang w:val="en-GB"/>
        </w:rPr>
        <w:t>Li, F., Chao, W., Li, Y., Fu, B., Ji, Y., Wu, H., &amp; Shi, G. (2021). Decoding imagined speech from EEG signals using hybrid-scale spatial-temporal dilated convolution network. </w:t>
      </w:r>
      <w:r w:rsidRPr="0092435C">
        <w:rPr>
          <w:rFonts w:ascii="Arial" w:hAnsi="Arial" w:cs="Arial"/>
          <w:i/>
          <w:iCs/>
          <w:shd w:val="clear" w:color="auto" w:fill="FFFFFF"/>
          <w:lang w:val="en-GB"/>
        </w:rPr>
        <w:t>Journal of neural engineering</w:t>
      </w:r>
      <w:r w:rsidRPr="0092435C">
        <w:rPr>
          <w:rFonts w:ascii="Arial" w:hAnsi="Arial" w:cs="Arial"/>
          <w:shd w:val="clear" w:color="auto" w:fill="FFFFFF"/>
          <w:lang w:val="en-GB"/>
        </w:rPr>
        <w:t>, </w:t>
      </w:r>
      <w:r w:rsidRPr="0092435C">
        <w:rPr>
          <w:rFonts w:ascii="Arial" w:hAnsi="Arial" w:cs="Arial"/>
          <w:i/>
          <w:iCs/>
          <w:shd w:val="clear" w:color="auto" w:fill="FFFFFF"/>
          <w:lang w:val="en-GB"/>
        </w:rPr>
        <w:t>18</w:t>
      </w:r>
      <w:r w:rsidRPr="0092435C">
        <w:rPr>
          <w:rFonts w:ascii="Arial" w:hAnsi="Arial" w:cs="Arial"/>
          <w:shd w:val="clear" w:color="auto" w:fill="FFFFFF"/>
          <w:lang w:val="en-GB"/>
        </w:rPr>
        <w:t>(4), 0460c4.</w:t>
      </w:r>
    </w:p>
    <w:p w14:paraId="0A5E1CDB" w14:textId="77777777" w:rsidR="00967EDC" w:rsidRPr="0092435C" w:rsidRDefault="00967EDC" w:rsidP="0092435C">
      <w:pPr>
        <w:ind w:left="709" w:hanging="709"/>
        <w:rPr>
          <w:rFonts w:ascii="Arial" w:hAnsi="Arial" w:cs="Arial"/>
          <w:shd w:val="clear" w:color="auto" w:fill="FFFFFF"/>
          <w:lang w:val="en-GB"/>
        </w:rPr>
      </w:pPr>
      <w:r w:rsidRPr="0092435C">
        <w:rPr>
          <w:rFonts w:ascii="Arial" w:hAnsi="Arial" w:cs="Arial"/>
          <w:shd w:val="clear" w:color="auto" w:fill="FFFFFF"/>
          <w:lang w:val="en-GB"/>
        </w:rPr>
        <w:t xml:space="preserve">McFarland, D. J., Miner, L. A., Vaughan, T. M., &amp; </w:t>
      </w:r>
      <w:proofErr w:type="spellStart"/>
      <w:r w:rsidRPr="0092435C">
        <w:rPr>
          <w:rFonts w:ascii="Arial" w:hAnsi="Arial" w:cs="Arial"/>
          <w:shd w:val="clear" w:color="auto" w:fill="FFFFFF"/>
          <w:lang w:val="en-GB"/>
        </w:rPr>
        <w:t>Wolpaw</w:t>
      </w:r>
      <w:proofErr w:type="spellEnd"/>
      <w:r w:rsidRPr="0092435C">
        <w:rPr>
          <w:rFonts w:ascii="Arial" w:hAnsi="Arial" w:cs="Arial"/>
          <w:shd w:val="clear" w:color="auto" w:fill="FFFFFF"/>
          <w:lang w:val="en-GB"/>
        </w:rPr>
        <w:t>, J. R. (2000). Mu and beta rhythm topographies during motor imagery and actual movements. </w:t>
      </w:r>
      <w:r w:rsidRPr="0092435C">
        <w:rPr>
          <w:rFonts w:ascii="Arial" w:hAnsi="Arial" w:cs="Arial"/>
          <w:i/>
          <w:iCs/>
          <w:shd w:val="clear" w:color="auto" w:fill="FFFFFF"/>
          <w:lang w:val="en-GB"/>
        </w:rPr>
        <w:t>Brain topography</w:t>
      </w:r>
      <w:r w:rsidRPr="0092435C">
        <w:rPr>
          <w:rFonts w:ascii="Arial" w:hAnsi="Arial" w:cs="Arial"/>
          <w:shd w:val="clear" w:color="auto" w:fill="FFFFFF"/>
          <w:lang w:val="en-GB"/>
        </w:rPr>
        <w:t>, </w:t>
      </w:r>
      <w:r w:rsidRPr="0092435C">
        <w:rPr>
          <w:rFonts w:ascii="Arial" w:hAnsi="Arial" w:cs="Arial"/>
          <w:i/>
          <w:iCs/>
          <w:shd w:val="clear" w:color="auto" w:fill="FFFFFF"/>
          <w:lang w:val="en-GB"/>
        </w:rPr>
        <w:t>12</w:t>
      </w:r>
      <w:r w:rsidRPr="0092435C">
        <w:rPr>
          <w:rFonts w:ascii="Arial" w:hAnsi="Arial" w:cs="Arial"/>
          <w:shd w:val="clear" w:color="auto" w:fill="FFFFFF"/>
          <w:lang w:val="en-GB"/>
        </w:rPr>
        <w:t>, 177-186.</w:t>
      </w:r>
    </w:p>
    <w:p w14:paraId="5785B0CF" w14:textId="77777777" w:rsidR="00967EDC" w:rsidRPr="0092435C" w:rsidRDefault="00967EDC" w:rsidP="0092435C">
      <w:pPr>
        <w:ind w:left="709" w:hanging="709"/>
        <w:rPr>
          <w:rFonts w:ascii="Arial" w:hAnsi="Arial" w:cs="Arial"/>
          <w:shd w:val="clear" w:color="auto" w:fill="FFFFFF"/>
          <w:lang w:val="en-GB"/>
        </w:rPr>
      </w:pPr>
      <w:r w:rsidRPr="0092435C">
        <w:rPr>
          <w:rFonts w:ascii="Arial" w:hAnsi="Arial" w:cs="Arial"/>
          <w:shd w:val="clear" w:color="auto" w:fill="FFFFFF"/>
          <w:lang w:val="en-GB"/>
        </w:rPr>
        <w:t>Min, B., Kim, J., Park, H. J., &amp; Lee, B. (2016). Vowel imagery decoding toward silent speech BCI using extreme learning machine with electroencephalogram. </w:t>
      </w:r>
      <w:r w:rsidRPr="0092435C">
        <w:rPr>
          <w:rFonts w:ascii="Arial" w:hAnsi="Arial" w:cs="Arial"/>
          <w:i/>
          <w:iCs/>
          <w:shd w:val="clear" w:color="auto" w:fill="FFFFFF"/>
          <w:lang w:val="en-GB"/>
        </w:rPr>
        <w:t>BioMed research international</w:t>
      </w:r>
      <w:r w:rsidRPr="0092435C">
        <w:rPr>
          <w:rFonts w:ascii="Arial" w:hAnsi="Arial" w:cs="Arial"/>
          <w:shd w:val="clear" w:color="auto" w:fill="FFFFFF"/>
          <w:lang w:val="en-GB"/>
        </w:rPr>
        <w:t>, </w:t>
      </w:r>
      <w:r w:rsidRPr="0092435C">
        <w:rPr>
          <w:rFonts w:ascii="Arial" w:hAnsi="Arial" w:cs="Arial"/>
          <w:i/>
          <w:iCs/>
          <w:shd w:val="clear" w:color="auto" w:fill="FFFFFF"/>
          <w:lang w:val="en-GB"/>
        </w:rPr>
        <w:t>2016</w:t>
      </w:r>
      <w:r w:rsidRPr="0092435C">
        <w:rPr>
          <w:rFonts w:ascii="Arial" w:hAnsi="Arial" w:cs="Arial"/>
          <w:shd w:val="clear" w:color="auto" w:fill="FFFFFF"/>
          <w:lang w:val="en-GB"/>
        </w:rPr>
        <w:t>.</w:t>
      </w:r>
    </w:p>
    <w:p w14:paraId="3EDCD854" w14:textId="77777777" w:rsidR="00967EDC" w:rsidRPr="0092435C" w:rsidRDefault="00967EDC" w:rsidP="0092435C">
      <w:pPr>
        <w:ind w:left="709" w:hanging="709"/>
        <w:rPr>
          <w:rFonts w:ascii="Arial" w:hAnsi="Arial" w:cs="Arial"/>
          <w:shd w:val="clear" w:color="auto" w:fill="FFFFFF"/>
        </w:rPr>
      </w:pPr>
      <w:r w:rsidRPr="0092435C">
        <w:rPr>
          <w:rFonts w:ascii="Arial" w:hAnsi="Arial" w:cs="Arial"/>
          <w:shd w:val="clear" w:color="auto" w:fill="FFFFFF"/>
          <w:lang w:val="en-GB"/>
        </w:rPr>
        <w:t xml:space="preserve">Nitta, T., Horikawa, J., Iribe, Y., Taguchi, R., </w:t>
      </w:r>
      <w:proofErr w:type="spellStart"/>
      <w:r w:rsidRPr="0092435C">
        <w:rPr>
          <w:rFonts w:ascii="Arial" w:hAnsi="Arial" w:cs="Arial"/>
          <w:shd w:val="clear" w:color="auto" w:fill="FFFFFF"/>
          <w:lang w:val="en-GB"/>
        </w:rPr>
        <w:t>Katsurada</w:t>
      </w:r>
      <w:proofErr w:type="spellEnd"/>
      <w:r w:rsidRPr="0092435C">
        <w:rPr>
          <w:rFonts w:ascii="Arial" w:hAnsi="Arial" w:cs="Arial"/>
          <w:shd w:val="clear" w:color="auto" w:fill="FFFFFF"/>
          <w:lang w:val="en-GB"/>
        </w:rPr>
        <w:t>, K., Shinohara, S., &amp; Kawai, G. (2023). Linguistic representation of vowels in speech imagery EEG</w:t>
      </w:r>
      <w:r w:rsidRPr="0092435C">
        <w:rPr>
          <w:rFonts w:ascii="Arial" w:hAnsi="Arial" w:cs="Arial"/>
          <w:i/>
          <w:iCs/>
          <w:shd w:val="clear" w:color="auto" w:fill="FFFFFF"/>
          <w:lang w:val="en-GB"/>
        </w:rPr>
        <w:t xml:space="preserve">. </w:t>
      </w:r>
      <w:proofErr w:type="spellStart"/>
      <w:r w:rsidRPr="0092435C">
        <w:rPr>
          <w:rFonts w:ascii="Arial" w:hAnsi="Arial" w:cs="Arial"/>
          <w:i/>
          <w:iCs/>
          <w:shd w:val="clear" w:color="auto" w:fill="FFFFFF"/>
        </w:rPr>
        <w:t>Frontiers</w:t>
      </w:r>
      <w:proofErr w:type="spellEnd"/>
      <w:r w:rsidRPr="0092435C">
        <w:rPr>
          <w:rFonts w:ascii="Arial" w:hAnsi="Arial" w:cs="Arial"/>
          <w:i/>
          <w:iCs/>
          <w:shd w:val="clear" w:color="auto" w:fill="FFFFFF"/>
        </w:rPr>
        <w:t xml:space="preserve"> in Human </w:t>
      </w:r>
      <w:proofErr w:type="spellStart"/>
      <w:r w:rsidRPr="0092435C">
        <w:rPr>
          <w:rFonts w:ascii="Arial" w:hAnsi="Arial" w:cs="Arial"/>
          <w:i/>
          <w:iCs/>
          <w:shd w:val="clear" w:color="auto" w:fill="FFFFFF"/>
        </w:rPr>
        <w:t>Neuroscience</w:t>
      </w:r>
      <w:proofErr w:type="spellEnd"/>
      <w:r w:rsidRPr="0092435C">
        <w:rPr>
          <w:rFonts w:ascii="Arial" w:hAnsi="Arial" w:cs="Arial"/>
          <w:i/>
          <w:iCs/>
          <w:shd w:val="clear" w:color="auto" w:fill="FFFFFF"/>
        </w:rPr>
        <w:t>, 17</w:t>
      </w:r>
      <w:r w:rsidRPr="0092435C">
        <w:rPr>
          <w:rFonts w:ascii="Arial" w:hAnsi="Arial" w:cs="Arial"/>
          <w:shd w:val="clear" w:color="auto" w:fill="FFFFFF"/>
        </w:rPr>
        <w:t>, 1163578.</w:t>
      </w:r>
    </w:p>
    <w:p w14:paraId="3963F445" w14:textId="77777777" w:rsidR="00967EDC" w:rsidRPr="0092435C" w:rsidRDefault="00967EDC" w:rsidP="0092435C">
      <w:pPr>
        <w:ind w:left="709" w:hanging="709"/>
        <w:rPr>
          <w:rFonts w:ascii="Arial" w:hAnsi="Arial" w:cs="Arial"/>
          <w:shd w:val="clear" w:color="auto" w:fill="FFFFFF"/>
          <w:lang w:val="en-GB"/>
        </w:rPr>
      </w:pPr>
      <w:proofErr w:type="spellStart"/>
      <w:r w:rsidRPr="0092435C">
        <w:rPr>
          <w:rFonts w:ascii="Arial" w:hAnsi="Arial" w:cs="Arial"/>
          <w:shd w:val="clear" w:color="auto" w:fill="FFFFFF"/>
          <w:lang w:val="en-GB"/>
        </w:rPr>
        <w:t>Panachakel</w:t>
      </w:r>
      <w:proofErr w:type="spellEnd"/>
      <w:r w:rsidRPr="0092435C">
        <w:rPr>
          <w:rFonts w:ascii="Arial" w:hAnsi="Arial" w:cs="Arial"/>
          <w:shd w:val="clear" w:color="auto" w:fill="FFFFFF"/>
          <w:lang w:val="en-GB"/>
        </w:rPr>
        <w:t>, J. T., &amp; Ramakrishnan, A. G. (2021). Decoding covert speech from EEG-a comprehensive review. </w:t>
      </w:r>
      <w:r w:rsidRPr="0092435C">
        <w:rPr>
          <w:rFonts w:ascii="Arial" w:hAnsi="Arial" w:cs="Arial"/>
          <w:i/>
          <w:iCs/>
          <w:shd w:val="clear" w:color="auto" w:fill="FFFFFF"/>
          <w:lang w:val="en-GB"/>
        </w:rPr>
        <w:t>Frontiers in Neuroscience</w:t>
      </w:r>
      <w:r w:rsidRPr="0092435C">
        <w:rPr>
          <w:rFonts w:ascii="Arial" w:hAnsi="Arial" w:cs="Arial"/>
          <w:shd w:val="clear" w:color="auto" w:fill="FFFFFF"/>
          <w:lang w:val="en-GB"/>
        </w:rPr>
        <w:t>, </w:t>
      </w:r>
      <w:r w:rsidRPr="0092435C">
        <w:rPr>
          <w:rFonts w:ascii="Arial" w:hAnsi="Arial" w:cs="Arial"/>
          <w:i/>
          <w:iCs/>
          <w:shd w:val="clear" w:color="auto" w:fill="FFFFFF"/>
          <w:lang w:val="en-GB"/>
        </w:rPr>
        <w:t>15</w:t>
      </w:r>
      <w:r w:rsidRPr="0092435C">
        <w:rPr>
          <w:rFonts w:ascii="Arial" w:hAnsi="Arial" w:cs="Arial"/>
          <w:shd w:val="clear" w:color="auto" w:fill="FFFFFF"/>
          <w:lang w:val="en-GB"/>
        </w:rPr>
        <w:t>, 642251.</w:t>
      </w:r>
    </w:p>
    <w:p w14:paraId="4A9EC82B" w14:textId="77777777" w:rsidR="00967EDC" w:rsidRPr="00967EDC" w:rsidRDefault="00967EDC" w:rsidP="0092435C">
      <w:pPr>
        <w:ind w:left="709" w:hanging="709"/>
        <w:rPr>
          <w:rFonts w:ascii="Arial" w:hAnsi="Arial" w:cs="Arial"/>
          <w:shd w:val="clear" w:color="auto" w:fill="FFFFFF"/>
          <w:lang w:val="en-GB"/>
        </w:rPr>
      </w:pPr>
      <w:r w:rsidRPr="0092435C">
        <w:rPr>
          <w:rFonts w:ascii="Arial" w:hAnsi="Arial" w:cs="Arial"/>
          <w:shd w:val="clear" w:color="auto" w:fill="FFFFFF"/>
          <w:lang w:val="en-GB"/>
        </w:rPr>
        <w:t xml:space="preserve">Roy, S., Kiral-Kornek, I., &amp; Harrer, S. (2019). </w:t>
      </w:r>
      <w:proofErr w:type="spellStart"/>
      <w:r w:rsidRPr="0092435C">
        <w:rPr>
          <w:rFonts w:ascii="Arial" w:hAnsi="Arial" w:cs="Arial"/>
          <w:shd w:val="clear" w:color="auto" w:fill="FFFFFF"/>
          <w:lang w:val="en-GB"/>
        </w:rPr>
        <w:t>ChronoNet</w:t>
      </w:r>
      <w:proofErr w:type="spellEnd"/>
      <w:r w:rsidRPr="0092435C">
        <w:rPr>
          <w:rFonts w:ascii="Arial" w:hAnsi="Arial" w:cs="Arial"/>
          <w:shd w:val="clear" w:color="auto" w:fill="FFFFFF"/>
          <w:lang w:val="en-GB"/>
        </w:rPr>
        <w:t>: A deep recurrent neural network for abnormal EEG identification. In </w:t>
      </w:r>
      <w:r w:rsidRPr="0092435C">
        <w:rPr>
          <w:rFonts w:ascii="Arial" w:hAnsi="Arial" w:cs="Arial"/>
          <w:i/>
          <w:iCs/>
          <w:shd w:val="clear" w:color="auto" w:fill="FFFFFF"/>
          <w:lang w:val="en-GB"/>
        </w:rPr>
        <w:t>Artificial Intelligence in Medicine: 17th Conference on Artificial Intelligence in Medicine, AIME 2019, Poznan, Poland, June 26–29, 2019, Proceedings 17</w:t>
      </w:r>
      <w:r w:rsidRPr="0092435C">
        <w:rPr>
          <w:rFonts w:ascii="Arial" w:hAnsi="Arial" w:cs="Arial"/>
          <w:shd w:val="clear" w:color="auto" w:fill="FFFFFF"/>
          <w:lang w:val="en-GB"/>
        </w:rPr>
        <w:t xml:space="preserve"> (pp. 47-56). </w:t>
      </w:r>
      <w:r w:rsidRPr="00967EDC">
        <w:rPr>
          <w:rFonts w:ascii="Arial" w:hAnsi="Arial" w:cs="Arial"/>
          <w:shd w:val="clear" w:color="auto" w:fill="FFFFFF"/>
          <w:lang w:val="en-GB"/>
        </w:rPr>
        <w:t>Springer International Publishing.</w:t>
      </w:r>
    </w:p>
    <w:p w14:paraId="4871EFF0" w14:textId="77777777" w:rsidR="00967EDC" w:rsidRPr="0092435C" w:rsidRDefault="00967EDC" w:rsidP="0092435C">
      <w:pPr>
        <w:ind w:left="709" w:hanging="709"/>
        <w:rPr>
          <w:rFonts w:ascii="Arial" w:hAnsi="Arial" w:cs="Arial"/>
          <w:shd w:val="clear" w:color="auto" w:fill="FFFFFF"/>
          <w:lang w:val="en-GB"/>
        </w:rPr>
      </w:pPr>
      <w:r w:rsidRPr="0092435C">
        <w:rPr>
          <w:rFonts w:ascii="Arial" w:hAnsi="Arial" w:cs="Arial"/>
          <w:shd w:val="clear" w:color="auto" w:fill="FFFFFF"/>
          <w:lang w:val="en-GB"/>
        </w:rPr>
        <w:lastRenderedPageBreak/>
        <w:t>Shah, U., Alzubaidi, M., Mohsen, F., Abd-</w:t>
      </w:r>
      <w:proofErr w:type="spellStart"/>
      <w:r w:rsidRPr="0092435C">
        <w:rPr>
          <w:rFonts w:ascii="Arial" w:hAnsi="Arial" w:cs="Arial"/>
          <w:shd w:val="clear" w:color="auto" w:fill="FFFFFF"/>
          <w:lang w:val="en-GB"/>
        </w:rPr>
        <w:t>Alrazaq</w:t>
      </w:r>
      <w:proofErr w:type="spellEnd"/>
      <w:r w:rsidRPr="0092435C">
        <w:rPr>
          <w:rFonts w:ascii="Arial" w:hAnsi="Arial" w:cs="Arial"/>
          <w:shd w:val="clear" w:color="auto" w:fill="FFFFFF"/>
          <w:lang w:val="en-GB"/>
        </w:rPr>
        <w:t xml:space="preserve">, A., Alam, T., &amp; </w:t>
      </w:r>
      <w:proofErr w:type="spellStart"/>
      <w:r w:rsidRPr="0092435C">
        <w:rPr>
          <w:rFonts w:ascii="Arial" w:hAnsi="Arial" w:cs="Arial"/>
          <w:shd w:val="clear" w:color="auto" w:fill="FFFFFF"/>
          <w:lang w:val="en-GB"/>
        </w:rPr>
        <w:t>Househ</w:t>
      </w:r>
      <w:proofErr w:type="spellEnd"/>
      <w:r w:rsidRPr="0092435C">
        <w:rPr>
          <w:rFonts w:ascii="Arial" w:hAnsi="Arial" w:cs="Arial"/>
          <w:shd w:val="clear" w:color="auto" w:fill="FFFFFF"/>
          <w:lang w:val="en-GB"/>
        </w:rPr>
        <w:t>, M. (2022). The role of artificial intelligence in decoding speech from EEG signals: a scoping review. </w:t>
      </w:r>
      <w:r w:rsidRPr="0092435C">
        <w:rPr>
          <w:rFonts w:ascii="Arial" w:hAnsi="Arial" w:cs="Arial"/>
          <w:i/>
          <w:iCs/>
          <w:shd w:val="clear" w:color="auto" w:fill="FFFFFF"/>
          <w:lang w:val="en-GB"/>
        </w:rPr>
        <w:t>Sensors</w:t>
      </w:r>
      <w:r w:rsidRPr="0092435C">
        <w:rPr>
          <w:rFonts w:ascii="Arial" w:hAnsi="Arial" w:cs="Arial"/>
          <w:shd w:val="clear" w:color="auto" w:fill="FFFFFF"/>
          <w:lang w:val="en-GB"/>
        </w:rPr>
        <w:t>, </w:t>
      </w:r>
      <w:r w:rsidRPr="0092435C">
        <w:rPr>
          <w:rFonts w:ascii="Arial" w:hAnsi="Arial" w:cs="Arial"/>
          <w:i/>
          <w:iCs/>
          <w:shd w:val="clear" w:color="auto" w:fill="FFFFFF"/>
          <w:lang w:val="en-GB"/>
        </w:rPr>
        <w:t>22</w:t>
      </w:r>
      <w:r w:rsidRPr="0092435C">
        <w:rPr>
          <w:rFonts w:ascii="Arial" w:hAnsi="Arial" w:cs="Arial"/>
          <w:shd w:val="clear" w:color="auto" w:fill="FFFFFF"/>
          <w:lang w:val="en-GB"/>
        </w:rPr>
        <w:t>(18), 6975.</w:t>
      </w:r>
    </w:p>
    <w:p w14:paraId="560EAD9E" w14:textId="77777777" w:rsidR="00967EDC" w:rsidRPr="0092435C" w:rsidRDefault="00967EDC" w:rsidP="0092435C">
      <w:pPr>
        <w:ind w:left="709" w:hanging="709"/>
        <w:rPr>
          <w:rFonts w:ascii="Arial" w:hAnsi="Arial" w:cs="Arial"/>
          <w:shd w:val="clear" w:color="auto" w:fill="FFFFFF"/>
          <w:lang w:val="en-GB"/>
        </w:rPr>
      </w:pPr>
      <w:proofErr w:type="spellStart"/>
      <w:r w:rsidRPr="0092435C">
        <w:rPr>
          <w:rFonts w:ascii="Arial" w:hAnsi="Arial" w:cs="Arial"/>
          <w:shd w:val="clear" w:color="auto" w:fill="FFFFFF"/>
          <w:lang w:val="en-GB"/>
        </w:rPr>
        <w:t>Wandelt</w:t>
      </w:r>
      <w:proofErr w:type="spellEnd"/>
      <w:r w:rsidRPr="0092435C">
        <w:rPr>
          <w:rFonts w:ascii="Arial" w:hAnsi="Arial" w:cs="Arial"/>
          <w:shd w:val="clear" w:color="auto" w:fill="FFFFFF"/>
          <w:lang w:val="en-GB"/>
        </w:rPr>
        <w:t xml:space="preserve">, S. K., </w:t>
      </w:r>
      <w:proofErr w:type="spellStart"/>
      <w:r w:rsidRPr="0092435C">
        <w:rPr>
          <w:rFonts w:ascii="Arial" w:hAnsi="Arial" w:cs="Arial"/>
          <w:shd w:val="clear" w:color="auto" w:fill="FFFFFF"/>
          <w:lang w:val="en-GB"/>
        </w:rPr>
        <w:t>Bjånes</w:t>
      </w:r>
      <w:proofErr w:type="spellEnd"/>
      <w:r w:rsidRPr="0092435C">
        <w:rPr>
          <w:rFonts w:ascii="Arial" w:hAnsi="Arial" w:cs="Arial"/>
          <w:shd w:val="clear" w:color="auto" w:fill="FFFFFF"/>
          <w:lang w:val="en-GB"/>
        </w:rPr>
        <w:t xml:space="preserve">, D. A., Pejsa, K., Lee, B., Liu, C., &amp; Andersen, R. A. (2024). Representation of internal speech by single neurons in human supramarginal gyrus. </w:t>
      </w:r>
      <w:r w:rsidRPr="0092435C">
        <w:rPr>
          <w:rFonts w:ascii="Arial" w:hAnsi="Arial" w:cs="Arial"/>
          <w:i/>
          <w:iCs/>
          <w:shd w:val="clear" w:color="auto" w:fill="FFFFFF"/>
          <w:lang w:val="en-GB"/>
        </w:rPr>
        <w:t>Nature human behaviour</w:t>
      </w:r>
      <w:r w:rsidRPr="0092435C">
        <w:rPr>
          <w:rFonts w:ascii="Arial" w:hAnsi="Arial" w:cs="Arial"/>
          <w:shd w:val="clear" w:color="auto" w:fill="FFFFFF"/>
          <w:lang w:val="en-GB"/>
        </w:rPr>
        <w:t>, 1-14.</w:t>
      </w:r>
    </w:p>
    <w:p w14:paraId="0C2761AA" w14:textId="77777777" w:rsidR="00967EDC" w:rsidRPr="0092435C" w:rsidRDefault="00967EDC" w:rsidP="0092435C">
      <w:pPr>
        <w:ind w:left="709" w:hanging="709"/>
        <w:rPr>
          <w:rFonts w:ascii="Arial" w:hAnsi="Arial" w:cs="Arial"/>
          <w:shd w:val="clear" w:color="auto" w:fill="FFFFFF"/>
          <w:lang w:val="en-GB"/>
        </w:rPr>
      </w:pPr>
      <w:r w:rsidRPr="0092435C">
        <w:rPr>
          <w:rFonts w:ascii="Arial" w:hAnsi="Arial" w:cs="Arial"/>
          <w:shd w:val="clear" w:color="auto" w:fill="FFFFFF"/>
          <w:lang w:val="en-GB"/>
        </w:rPr>
        <w:t xml:space="preserve">Willett, F. R., Kunz, E. M., Fan, C., Avansino, D. T., Wilson, G. H., Choi, E. Y., Kamdar, F., Glasser, M., Hochberg, L., </w:t>
      </w:r>
      <w:proofErr w:type="spellStart"/>
      <w:r w:rsidRPr="0092435C">
        <w:rPr>
          <w:rFonts w:ascii="Arial" w:hAnsi="Arial" w:cs="Arial"/>
          <w:shd w:val="clear" w:color="auto" w:fill="FFFFFF"/>
          <w:lang w:val="en-GB"/>
        </w:rPr>
        <w:t>Druckmann</w:t>
      </w:r>
      <w:proofErr w:type="spellEnd"/>
      <w:r w:rsidRPr="0092435C">
        <w:rPr>
          <w:rFonts w:ascii="Arial" w:hAnsi="Arial" w:cs="Arial"/>
          <w:shd w:val="clear" w:color="auto" w:fill="FFFFFF"/>
          <w:lang w:val="en-GB"/>
        </w:rPr>
        <w:t xml:space="preserve">, S., Shenoy, K. &amp; Henderson, J. M. (2023). A high-performance speech </w:t>
      </w:r>
      <w:proofErr w:type="spellStart"/>
      <w:r w:rsidRPr="0092435C">
        <w:rPr>
          <w:rFonts w:ascii="Arial" w:hAnsi="Arial" w:cs="Arial"/>
          <w:shd w:val="clear" w:color="auto" w:fill="FFFFFF"/>
          <w:lang w:val="en-GB"/>
        </w:rPr>
        <w:t>neuroprosthesis</w:t>
      </w:r>
      <w:proofErr w:type="spellEnd"/>
      <w:r w:rsidRPr="0092435C">
        <w:rPr>
          <w:rFonts w:ascii="Arial" w:hAnsi="Arial" w:cs="Arial"/>
          <w:shd w:val="clear" w:color="auto" w:fill="FFFFFF"/>
          <w:lang w:val="en-GB"/>
        </w:rPr>
        <w:t>. </w:t>
      </w:r>
      <w:r w:rsidRPr="0092435C">
        <w:rPr>
          <w:rFonts w:ascii="Arial" w:hAnsi="Arial" w:cs="Arial"/>
          <w:i/>
          <w:iCs/>
          <w:shd w:val="clear" w:color="auto" w:fill="FFFFFF"/>
          <w:lang w:val="en-GB"/>
        </w:rPr>
        <w:t>Nature</w:t>
      </w:r>
      <w:r w:rsidRPr="0092435C">
        <w:rPr>
          <w:rFonts w:ascii="Arial" w:hAnsi="Arial" w:cs="Arial"/>
          <w:shd w:val="clear" w:color="auto" w:fill="FFFFFF"/>
          <w:lang w:val="en-GB"/>
        </w:rPr>
        <w:t>, </w:t>
      </w:r>
      <w:r w:rsidRPr="0092435C">
        <w:rPr>
          <w:rFonts w:ascii="Arial" w:hAnsi="Arial" w:cs="Arial"/>
          <w:i/>
          <w:iCs/>
          <w:shd w:val="clear" w:color="auto" w:fill="FFFFFF"/>
          <w:lang w:val="en-GB"/>
        </w:rPr>
        <w:t>620</w:t>
      </w:r>
      <w:r w:rsidRPr="0092435C">
        <w:rPr>
          <w:rFonts w:ascii="Arial" w:hAnsi="Arial" w:cs="Arial"/>
          <w:shd w:val="clear" w:color="auto" w:fill="FFFFFF"/>
          <w:lang w:val="en-GB"/>
        </w:rPr>
        <w:t>(7976), 1031-1036.</w:t>
      </w:r>
    </w:p>
    <w:p w14:paraId="5DDA7360" w14:textId="77777777" w:rsidR="00967EDC" w:rsidRPr="0092435C" w:rsidRDefault="00967EDC" w:rsidP="0092435C">
      <w:pPr>
        <w:ind w:left="709" w:hanging="709"/>
        <w:rPr>
          <w:rFonts w:ascii="Arial" w:hAnsi="Arial" w:cs="Arial"/>
          <w:shd w:val="clear" w:color="auto" w:fill="FFFFFF"/>
          <w:lang w:val="en-GB"/>
        </w:rPr>
      </w:pPr>
      <w:proofErr w:type="spellStart"/>
      <w:r w:rsidRPr="0092435C">
        <w:rPr>
          <w:rFonts w:ascii="Arial" w:hAnsi="Arial" w:cs="Arial"/>
          <w:shd w:val="clear" w:color="auto" w:fill="FFFFFF"/>
          <w:lang w:val="en-GB"/>
        </w:rPr>
        <w:t>Wolpaw</w:t>
      </w:r>
      <w:proofErr w:type="spellEnd"/>
      <w:r w:rsidRPr="0092435C">
        <w:rPr>
          <w:rFonts w:ascii="Arial" w:hAnsi="Arial" w:cs="Arial"/>
          <w:shd w:val="clear" w:color="auto" w:fill="FFFFFF"/>
          <w:lang w:val="en-GB"/>
        </w:rPr>
        <w:t xml:space="preserve">, J. R., Birbaumer, N., McFarland, D. J., </w:t>
      </w:r>
      <w:proofErr w:type="spellStart"/>
      <w:r w:rsidRPr="0092435C">
        <w:rPr>
          <w:rFonts w:ascii="Arial" w:hAnsi="Arial" w:cs="Arial"/>
          <w:shd w:val="clear" w:color="auto" w:fill="FFFFFF"/>
          <w:lang w:val="en-GB"/>
        </w:rPr>
        <w:t>Pfurtscheller</w:t>
      </w:r>
      <w:proofErr w:type="spellEnd"/>
      <w:r w:rsidRPr="0092435C">
        <w:rPr>
          <w:rFonts w:ascii="Arial" w:hAnsi="Arial" w:cs="Arial"/>
          <w:shd w:val="clear" w:color="auto" w:fill="FFFFFF"/>
          <w:lang w:val="en-GB"/>
        </w:rPr>
        <w:t>, G., &amp; Vaughan, T. M. (2002). Brain–computer interfaces for communication and control. </w:t>
      </w:r>
      <w:r w:rsidRPr="0092435C">
        <w:rPr>
          <w:rFonts w:ascii="Arial" w:hAnsi="Arial" w:cs="Arial"/>
          <w:i/>
          <w:iCs/>
          <w:shd w:val="clear" w:color="auto" w:fill="FFFFFF"/>
          <w:lang w:val="en-GB"/>
        </w:rPr>
        <w:t>Clinical neurophysiology</w:t>
      </w:r>
      <w:r w:rsidRPr="0092435C">
        <w:rPr>
          <w:rFonts w:ascii="Arial" w:hAnsi="Arial" w:cs="Arial"/>
          <w:shd w:val="clear" w:color="auto" w:fill="FFFFFF"/>
          <w:lang w:val="en-GB"/>
        </w:rPr>
        <w:t>, </w:t>
      </w:r>
      <w:r w:rsidRPr="0092435C">
        <w:rPr>
          <w:rFonts w:ascii="Arial" w:hAnsi="Arial" w:cs="Arial"/>
          <w:i/>
          <w:iCs/>
          <w:shd w:val="clear" w:color="auto" w:fill="FFFFFF"/>
          <w:lang w:val="en-GB"/>
        </w:rPr>
        <w:t>113</w:t>
      </w:r>
      <w:r w:rsidRPr="0092435C">
        <w:rPr>
          <w:rFonts w:ascii="Arial" w:hAnsi="Arial" w:cs="Arial"/>
          <w:shd w:val="clear" w:color="auto" w:fill="FFFFFF"/>
          <w:lang w:val="en-GB"/>
        </w:rPr>
        <w:t>(6), 767-791.</w:t>
      </w:r>
    </w:p>
    <w:p w14:paraId="391BC837" w14:textId="77777777" w:rsidR="0092435C" w:rsidRPr="00005B9E" w:rsidRDefault="0092435C" w:rsidP="000256F4">
      <w:pPr>
        <w:ind w:left="709" w:hanging="709"/>
        <w:rPr>
          <w:rFonts w:ascii="Times New Roman" w:hAnsi="Times New Roman" w:cs="Times New Roman"/>
          <w:sz w:val="24"/>
          <w:szCs w:val="24"/>
          <w:shd w:val="clear" w:color="auto" w:fill="FFFFFF"/>
        </w:rPr>
      </w:pPr>
      <w:bookmarkStart w:id="1" w:name="_Hlk169200772"/>
    </w:p>
    <w:bookmarkEnd w:id="1"/>
    <w:p w14:paraId="344D2898" w14:textId="39D404F0" w:rsidR="000256F4" w:rsidRPr="000256F4" w:rsidRDefault="000256F4" w:rsidP="008B744D">
      <w:pPr>
        <w:rPr>
          <w:rFonts w:ascii="Arial" w:hAnsi="Arial" w:cs="Arial"/>
          <w:lang w:val="en-GB"/>
        </w:rPr>
      </w:pPr>
    </w:p>
    <w:sectPr w:rsidR="000256F4" w:rsidRPr="000256F4">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9C2B7A" w14:textId="77777777" w:rsidR="007A5B77" w:rsidRDefault="007A5B77" w:rsidP="00465B0E">
      <w:pPr>
        <w:spacing w:before="0" w:after="0" w:line="240" w:lineRule="auto"/>
      </w:pPr>
      <w:r>
        <w:separator/>
      </w:r>
    </w:p>
  </w:endnote>
  <w:endnote w:type="continuationSeparator" w:id="0">
    <w:p w14:paraId="40D3DEB0" w14:textId="77777777" w:rsidR="007A5B77" w:rsidRDefault="007A5B77" w:rsidP="00465B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35D4A" w14:textId="77777777" w:rsidR="007A5B77" w:rsidRDefault="007A5B77" w:rsidP="00465B0E">
      <w:pPr>
        <w:spacing w:before="0" w:after="0" w:line="240" w:lineRule="auto"/>
      </w:pPr>
      <w:r>
        <w:separator/>
      </w:r>
    </w:p>
  </w:footnote>
  <w:footnote w:type="continuationSeparator" w:id="0">
    <w:p w14:paraId="55090FA8" w14:textId="77777777" w:rsidR="007A5B77" w:rsidRDefault="007A5B77" w:rsidP="00465B0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5798826"/>
      <w:docPartObj>
        <w:docPartGallery w:val="Page Numbers (Top of Page)"/>
        <w:docPartUnique/>
      </w:docPartObj>
    </w:sdtPr>
    <w:sdtContent>
      <w:p w14:paraId="5614A3FF" w14:textId="04233C21" w:rsidR="00465B0E" w:rsidRDefault="00465B0E">
        <w:pPr>
          <w:pStyle w:val="Encabezado"/>
          <w:jc w:val="right"/>
        </w:pPr>
        <w:r w:rsidRPr="00465B0E">
          <w:rPr>
            <w:rFonts w:ascii="Arial" w:hAnsi="Arial" w:cs="Arial"/>
          </w:rPr>
          <w:fldChar w:fldCharType="begin"/>
        </w:r>
        <w:r w:rsidRPr="00465B0E">
          <w:rPr>
            <w:rFonts w:ascii="Arial" w:hAnsi="Arial" w:cs="Arial"/>
          </w:rPr>
          <w:instrText>PAGE   \* MERGEFORMAT</w:instrText>
        </w:r>
        <w:r w:rsidRPr="00465B0E">
          <w:rPr>
            <w:rFonts w:ascii="Arial" w:hAnsi="Arial" w:cs="Arial"/>
          </w:rPr>
          <w:fldChar w:fldCharType="separate"/>
        </w:r>
        <w:r w:rsidRPr="00465B0E">
          <w:rPr>
            <w:rFonts w:ascii="Arial" w:hAnsi="Arial" w:cs="Arial"/>
          </w:rPr>
          <w:t>2</w:t>
        </w:r>
        <w:r w:rsidRPr="00465B0E">
          <w:rPr>
            <w:rFonts w:ascii="Arial" w:hAnsi="Arial" w:cs="Arial"/>
          </w:rPr>
          <w:fldChar w:fldCharType="end"/>
        </w:r>
      </w:p>
    </w:sdtContent>
  </w:sdt>
  <w:p w14:paraId="5E714F4B" w14:textId="77777777" w:rsidR="00465B0E" w:rsidRDefault="00465B0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3611C"/>
    <w:multiLevelType w:val="hybridMultilevel"/>
    <w:tmpl w:val="A2041986"/>
    <w:lvl w:ilvl="0" w:tplc="91644EC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7112340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c Ouellet">
    <w15:presenceInfo w15:providerId="Windows Live" w15:userId="99d695a52f9dc3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72B"/>
    <w:rsid w:val="000256F4"/>
    <w:rsid w:val="000468B5"/>
    <w:rsid w:val="000C18C4"/>
    <w:rsid w:val="000E072B"/>
    <w:rsid w:val="0018263E"/>
    <w:rsid w:val="002220ED"/>
    <w:rsid w:val="002D7D45"/>
    <w:rsid w:val="002E3BF4"/>
    <w:rsid w:val="00316857"/>
    <w:rsid w:val="0046431A"/>
    <w:rsid w:val="00465B0E"/>
    <w:rsid w:val="004D3D27"/>
    <w:rsid w:val="004F0532"/>
    <w:rsid w:val="00500850"/>
    <w:rsid w:val="005617E2"/>
    <w:rsid w:val="00570896"/>
    <w:rsid w:val="00617230"/>
    <w:rsid w:val="00620000"/>
    <w:rsid w:val="006A3343"/>
    <w:rsid w:val="00743FD3"/>
    <w:rsid w:val="00793490"/>
    <w:rsid w:val="007A5B77"/>
    <w:rsid w:val="007A68BA"/>
    <w:rsid w:val="007C1780"/>
    <w:rsid w:val="008B744D"/>
    <w:rsid w:val="008F2289"/>
    <w:rsid w:val="0092435C"/>
    <w:rsid w:val="00967EDC"/>
    <w:rsid w:val="00B50F5F"/>
    <w:rsid w:val="00D5209F"/>
    <w:rsid w:val="00D8741E"/>
    <w:rsid w:val="00E17E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2DC9E"/>
  <w15:chartTrackingRefBased/>
  <w15:docId w15:val="{9292CCB6-C1C3-4B39-AEB5-F92ABCAE9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before="240"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0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E0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E07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E07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E07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E07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07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072B"/>
    <w:pPr>
      <w:keepNext/>
      <w:keepLines/>
      <w:spacing w:before="0"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072B"/>
    <w:pPr>
      <w:keepNext/>
      <w:keepLines/>
      <w:spacing w:before="0"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07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E07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E07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E07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E07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E07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E07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E07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E072B"/>
    <w:rPr>
      <w:rFonts w:eastAsiaTheme="majorEastAsia" w:cstheme="majorBidi"/>
      <w:color w:val="272727" w:themeColor="text1" w:themeTint="D8"/>
    </w:rPr>
  </w:style>
  <w:style w:type="paragraph" w:styleId="Ttulo">
    <w:name w:val="Title"/>
    <w:basedOn w:val="Normal"/>
    <w:next w:val="Normal"/>
    <w:link w:val="TtuloCar"/>
    <w:uiPriority w:val="10"/>
    <w:qFormat/>
    <w:rsid w:val="000E072B"/>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07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07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07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E072B"/>
    <w:pPr>
      <w:spacing w:before="160"/>
      <w:jc w:val="center"/>
    </w:pPr>
    <w:rPr>
      <w:i/>
      <w:iCs/>
      <w:color w:val="404040" w:themeColor="text1" w:themeTint="BF"/>
    </w:rPr>
  </w:style>
  <w:style w:type="character" w:customStyle="1" w:styleId="CitaCar">
    <w:name w:val="Cita Car"/>
    <w:basedOn w:val="Fuentedeprrafopredeter"/>
    <w:link w:val="Cita"/>
    <w:uiPriority w:val="29"/>
    <w:rsid w:val="000E072B"/>
    <w:rPr>
      <w:i/>
      <w:iCs/>
      <w:color w:val="404040" w:themeColor="text1" w:themeTint="BF"/>
    </w:rPr>
  </w:style>
  <w:style w:type="paragraph" w:styleId="Prrafodelista">
    <w:name w:val="List Paragraph"/>
    <w:basedOn w:val="Normal"/>
    <w:uiPriority w:val="34"/>
    <w:qFormat/>
    <w:rsid w:val="000E072B"/>
    <w:pPr>
      <w:ind w:left="720"/>
      <w:contextualSpacing/>
    </w:pPr>
  </w:style>
  <w:style w:type="character" w:styleId="nfasisintenso">
    <w:name w:val="Intense Emphasis"/>
    <w:basedOn w:val="Fuentedeprrafopredeter"/>
    <w:uiPriority w:val="21"/>
    <w:qFormat/>
    <w:rsid w:val="000E072B"/>
    <w:rPr>
      <w:i/>
      <w:iCs/>
      <w:color w:val="0F4761" w:themeColor="accent1" w:themeShade="BF"/>
    </w:rPr>
  </w:style>
  <w:style w:type="paragraph" w:styleId="Citadestacada">
    <w:name w:val="Intense Quote"/>
    <w:basedOn w:val="Normal"/>
    <w:next w:val="Normal"/>
    <w:link w:val="CitadestacadaCar"/>
    <w:uiPriority w:val="30"/>
    <w:qFormat/>
    <w:rsid w:val="000E0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E072B"/>
    <w:rPr>
      <w:i/>
      <w:iCs/>
      <w:color w:val="0F4761" w:themeColor="accent1" w:themeShade="BF"/>
    </w:rPr>
  </w:style>
  <w:style w:type="character" w:styleId="Referenciaintensa">
    <w:name w:val="Intense Reference"/>
    <w:basedOn w:val="Fuentedeprrafopredeter"/>
    <w:uiPriority w:val="32"/>
    <w:qFormat/>
    <w:rsid w:val="000E072B"/>
    <w:rPr>
      <w:b/>
      <w:bCs/>
      <w:smallCaps/>
      <w:color w:val="0F4761" w:themeColor="accent1" w:themeShade="BF"/>
      <w:spacing w:val="5"/>
    </w:rPr>
  </w:style>
  <w:style w:type="paragraph" w:styleId="Encabezado">
    <w:name w:val="header"/>
    <w:basedOn w:val="Normal"/>
    <w:link w:val="EncabezadoCar"/>
    <w:uiPriority w:val="99"/>
    <w:unhideWhenUsed/>
    <w:rsid w:val="00465B0E"/>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65B0E"/>
  </w:style>
  <w:style w:type="paragraph" w:styleId="Piedepgina">
    <w:name w:val="footer"/>
    <w:basedOn w:val="Normal"/>
    <w:link w:val="PiedepginaCar"/>
    <w:uiPriority w:val="99"/>
    <w:unhideWhenUsed/>
    <w:rsid w:val="00465B0E"/>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65B0E"/>
  </w:style>
  <w:style w:type="character" w:styleId="Refdecomentario">
    <w:name w:val="annotation reference"/>
    <w:basedOn w:val="Fuentedeprrafopredeter"/>
    <w:uiPriority w:val="99"/>
    <w:semiHidden/>
    <w:unhideWhenUsed/>
    <w:rsid w:val="008F2289"/>
    <w:rPr>
      <w:sz w:val="16"/>
      <w:szCs w:val="16"/>
    </w:rPr>
  </w:style>
  <w:style w:type="paragraph" w:styleId="Textocomentario">
    <w:name w:val="annotation text"/>
    <w:basedOn w:val="Normal"/>
    <w:link w:val="TextocomentarioCar"/>
    <w:uiPriority w:val="99"/>
    <w:unhideWhenUsed/>
    <w:rsid w:val="008F2289"/>
    <w:pPr>
      <w:spacing w:line="240" w:lineRule="auto"/>
    </w:pPr>
    <w:rPr>
      <w:sz w:val="20"/>
      <w:szCs w:val="20"/>
      <w:lang w:val="en-GB"/>
    </w:rPr>
  </w:style>
  <w:style w:type="character" w:customStyle="1" w:styleId="TextocomentarioCar">
    <w:name w:val="Texto comentario Car"/>
    <w:basedOn w:val="Fuentedeprrafopredeter"/>
    <w:link w:val="Textocomentario"/>
    <w:uiPriority w:val="99"/>
    <w:rsid w:val="008F2289"/>
    <w:rPr>
      <w:sz w:val="20"/>
      <w:szCs w:val="20"/>
      <w:lang w:val="en-GB"/>
    </w:rPr>
  </w:style>
  <w:style w:type="character" w:styleId="Hipervnculo">
    <w:name w:val="Hyperlink"/>
    <w:basedOn w:val="Fuentedeprrafopredeter"/>
    <w:uiPriority w:val="99"/>
    <w:unhideWhenUsed/>
    <w:rsid w:val="006A33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33949">
      <w:bodyDiv w:val="1"/>
      <w:marLeft w:val="0"/>
      <w:marRight w:val="0"/>
      <w:marTop w:val="0"/>
      <w:marBottom w:val="0"/>
      <w:divBdr>
        <w:top w:val="none" w:sz="0" w:space="0" w:color="auto"/>
        <w:left w:val="none" w:sz="0" w:space="0" w:color="auto"/>
        <w:bottom w:val="none" w:sz="0" w:space="0" w:color="auto"/>
        <w:right w:val="none" w:sz="0" w:space="0" w:color="auto"/>
      </w:divBdr>
    </w:div>
    <w:div w:id="206262818">
      <w:bodyDiv w:val="1"/>
      <w:marLeft w:val="0"/>
      <w:marRight w:val="0"/>
      <w:marTop w:val="0"/>
      <w:marBottom w:val="0"/>
      <w:divBdr>
        <w:top w:val="none" w:sz="0" w:space="0" w:color="auto"/>
        <w:left w:val="none" w:sz="0" w:space="0" w:color="auto"/>
        <w:bottom w:val="none" w:sz="0" w:space="0" w:color="auto"/>
        <w:right w:val="none" w:sz="0" w:space="0" w:color="auto"/>
      </w:divBdr>
    </w:div>
    <w:div w:id="370083087">
      <w:bodyDiv w:val="1"/>
      <w:marLeft w:val="0"/>
      <w:marRight w:val="0"/>
      <w:marTop w:val="0"/>
      <w:marBottom w:val="0"/>
      <w:divBdr>
        <w:top w:val="none" w:sz="0" w:space="0" w:color="auto"/>
        <w:left w:val="none" w:sz="0" w:space="0" w:color="auto"/>
        <w:bottom w:val="none" w:sz="0" w:space="0" w:color="auto"/>
        <w:right w:val="none" w:sz="0" w:space="0" w:color="auto"/>
      </w:divBdr>
      <w:divsChild>
        <w:div w:id="644941698">
          <w:marLeft w:val="0"/>
          <w:marRight w:val="0"/>
          <w:marTop w:val="0"/>
          <w:marBottom w:val="0"/>
          <w:divBdr>
            <w:top w:val="none" w:sz="0" w:space="0" w:color="auto"/>
            <w:left w:val="none" w:sz="0" w:space="0" w:color="auto"/>
            <w:bottom w:val="none" w:sz="0" w:space="0" w:color="auto"/>
            <w:right w:val="none" w:sz="0" w:space="0" w:color="auto"/>
          </w:divBdr>
          <w:divsChild>
            <w:div w:id="1422993495">
              <w:marLeft w:val="0"/>
              <w:marRight w:val="0"/>
              <w:marTop w:val="0"/>
              <w:marBottom w:val="0"/>
              <w:divBdr>
                <w:top w:val="none" w:sz="0" w:space="0" w:color="auto"/>
                <w:left w:val="none" w:sz="0" w:space="0" w:color="auto"/>
                <w:bottom w:val="none" w:sz="0" w:space="0" w:color="auto"/>
                <w:right w:val="none" w:sz="0" w:space="0" w:color="auto"/>
              </w:divBdr>
              <w:divsChild>
                <w:div w:id="2131509161">
                  <w:marLeft w:val="0"/>
                  <w:marRight w:val="0"/>
                  <w:marTop w:val="0"/>
                  <w:marBottom w:val="0"/>
                  <w:divBdr>
                    <w:top w:val="none" w:sz="0" w:space="0" w:color="auto"/>
                    <w:left w:val="none" w:sz="0" w:space="0" w:color="auto"/>
                    <w:bottom w:val="none" w:sz="0" w:space="0" w:color="auto"/>
                    <w:right w:val="none" w:sz="0" w:space="0" w:color="auto"/>
                  </w:divBdr>
                  <w:divsChild>
                    <w:div w:id="14564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14830">
          <w:marLeft w:val="0"/>
          <w:marRight w:val="0"/>
          <w:marTop w:val="0"/>
          <w:marBottom w:val="0"/>
          <w:divBdr>
            <w:top w:val="none" w:sz="0" w:space="0" w:color="auto"/>
            <w:left w:val="none" w:sz="0" w:space="0" w:color="auto"/>
            <w:bottom w:val="none" w:sz="0" w:space="0" w:color="auto"/>
            <w:right w:val="none" w:sz="0" w:space="0" w:color="auto"/>
          </w:divBdr>
          <w:divsChild>
            <w:div w:id="1366636299">
              <w:marLeft w:val="0"/>
              <w:marRight w:val="0"/>
              <w:marTop w:val="0"/>
              <w:marBottom w:val="0"/>
              <w:divBdr>
                <w:top w:val="none" w:sz="0" w:space="0" w:color="auto"/>
                <w:left w:val="none" w:sz="0" w:space="0" w:color="auto"/>
                <w:bottom w:val="none" w:sz="0" w:space="0" w:color="auto"/>
                <w:right w:val="none" w:sz="0" w:space="0" w:color="auto"/>
              </w:divBdr>
              <w:divsChild>
                <w:div w:id="1972704953">
                  <w:marLeft w:val="0"/>
                  <w:marRight w:val="0"/>
                  <w:marTop w:val="0"/>
                  <w:marBottom w:val="0"/>
                  <w:divBdr>
                    <w:top w:val="none" w:sz="0" w:space="0" w:color="auto"/>
                    <w:left w:val="none" w:sz="0" w:space="0" w:color="auto"/>
                    <w:bottom w:val="none" w:sz="0" w:space="0" w:color="auto"/>
                    <w:right w:val="none" w:sz="0" w:space="0" w:color="auto"/>
                  </w:divBdr>
                  <w:divsChild>
                    <w:div w:id="1173183344">
                      <w:marLeft w:val="0"/>
                      <w:marRight w:val="0"/>
                      <w:marTop w:val="0"/>
                      <w:marBottom w:val="0"/>
                      <w:divBdr>
                        <w:top w:val="none" w:sz="0" w:space="0" w:color="auto"/>
                        <w:left w:val="none" w:sz="0" w:space="0" w:color="auto"/>
                        <w:bottom w:val="none" w:sz="0" w:space="0" w:color="auto"/>
                        <w:right w:val="none" w:sz="0" w:space="0" w:color="auto"/>
                      </w:divBdr>
                      <w:divsChild>
                        <w:div w:id="752581776">
                          <w:marLeft w:val="0"/>
                          <w:marRight w:val="0"/>
                          <w:marTop w:val="0"/>
                          <w:marBottom w:val="0"/>
                          <w:divBdr>
                            <w:top w:val="none" w:sz="0" w:space="0" w:color="auto"/>
                            <w:left w:val="none" w:sz="0" w:space="0" w:color="auto"/>
                            <w:bottom w:val="none" w:sz="0" w:space="0" w:color="auto"/>
                            <w:right w:val="none" w:sz="0" w:space="0" w:color="auto"/>
                          </w:divBdr>
                          <w:divsChild>
                            <w:div w:id="302657911">
                              <w:marLeft w:val="0"/>
                              <w:marRight w:val="0"/>
                              <w:marTop w:val="0"/>
                              <w:marBottom w:val="0"/>
                              <w:divBdr>
                                <w:top w:val="none" w:sz="0" w:space="0" w:color="auto"/>
                                <w:left w:val="none" w:sz="0" w:space="0" w:color="auto"/>
                                <w:bottom w:val="none" w:sz="0" w:space="0" w:color="auto"/>
                                <w:right w:val="none" w:sz="0" w:space="0" w:color="auto"/>
                              </w:divBdr>
                              <w:divsChild>
                                <w:div w:id="245261479">
                                  <w:marLeft w:val="0"/>
                                  <w:marRight w:val="0"/>
                                  <w:marTop w:val="0"/>
                                  <w:marBottom w:val="0"/>
                                  <w:divBdr>
                                    <w:top w:val="none" w:sz="0" w:space="0" w:color="auto"/>
                                    <w:left w:val="none" w:sz="0" w:space="0" w:color="auto"/>
                                    <w:bottom w:val="none" w:sz="0" w:space="0" w:color="auto"/>
                                    <w:right w:val="none" w:sz="0" w:space="0" w:color="auto"/>
                                  </w:divBdr>
                                  <w:divsChild>
                                    <w:div w:id="1264799046">
                                      <w:marLeft w:val="0"/>
                                      <w:marRight w:val="0"/>
                                      <w:marTop w:val="0"/>
                                      <w:marBottom w:val="0"/>
                                      <w:divBdr>
                                        <w:top w:val="none" w:sz="0" w:space="0" w:color="auto"/>
                                        <w:left w:val="none" w:sz="0" w:space="0" w:color="auto"/>
                                        <w:bottom w:val="none" w:sz="0" w:space="0" w:color="auto"/>
                                        <w:right w:val="none" w:sz="0" w:space="0" w:color="auto"/>
                                      </w:divBdr>
                                      <w:divsChild>
                                        <w:div w:id="2613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448012">
          <w:marLeft w:val="0"/>
          <w:marRight w:val="0"/>
          <w:marTop w:val="0"/>
          <w:marBottom w:val="0"/>
          <w:divBdr>
            <w:top w:val="none" w:sz="0" w:space="0" w:color="auto"/>
            <w:left w:val="none" w:sz="0" w:space="0" w:color="auto"/>
            <w:bottom w:val="none" w:sz="0" w:space="0" w:color="auto"/>
            <w:right w:val="none" w:sz="0" w:space="0" w:color="auto"/>
          </w:divBdr>
          <w:divsChild>
            <w:div w:id="2144882357">
              <w:marLeft w:val="0"/>
              <w:marRight w:val="0"/>
              <w:marTop w:val="0"/>
              <w:marBottom w:val="0"/>
              <w:divBdr>
                <w:top w:val="none" w:sz="0" w:space="0" w:color="auto"/>
                <w:left w:val="none" w:sz="0" w:space="0" w:color="auto"/>
                <w:bottom w:val="none" w:sz="0" w:space="0" w:color="auto"/>
                <w:right w:val="none" w:sz="0" w:space="0" w:color="auto"/>
              </w:divBdr>
              <w:divsChild>
                <w:div w:id="1372346107">
                  <w:marLeft w:val="0"/>
                  <w:marRight w:val="0"/>
                  <w:marTop w:val="0"/>
                  <w:marBottom w:val="0"/>
                  <w:divBdr>
                    <w:top w:val="none" w:sz="0" w:space="0" w:color="auto"/>
                    <w:left w:val="none" w:sz="0" w:space="0" w:color="auto"/>
                    <w:bottom w:val="none" w:sz="0" w:space="0" w:color="auto"/>
                    <w:right w:val="none" w:sz="0" w:space="0" w:color="auto"/>
                  </w:divBdr>
                  <w:divsChild>
                    <w:div w:id="1929192503">
                      <w:marLeft w:val="0"/>
                      <w:marRight w:val="0"/>
                      <w:marTop w:val="0"/>
                      <w:marBottom w:val="0"/>
                      <w:divBdr>
                        <w:top w:val="none" w:sz="0" w:space="0" w:color="auto"/>
                        <w:left w:val="none" w:sz="0" w:space="0" w:color="auto"/>
                        <w:bottom w:val="none" w:sz="0" w:space="0" w:color="auto"/>
                        <w:right w:val="none" w:sz="0" w:space="0" w:color="auto"/>
                      </w:divBdr>
                      <w:divsChild>
                        <w:div w:id="924461999">
                          <w:marLeft w:val="0"/>
                          <w:marRight w:val="0"/>
                          <w:marTop w:val="0"/>
                          <w:marBottom w:val="0"/>
                          <w:divBdr>
                            <w:top w:val="none" w:sz="0" w:space="0" w:color="auto"/>
                            <w:left w:val="none" w:sz="0" w:space="0" w:color="auto"/>
                            <w:bottom w:val="none" w:sz="0" w:space="0" w:color="auto"/>
                            <w:right w:val="none" w:sz="0" w:space="0" w:color="auto"/>
                          </w:divBdr>
                          <w:divsChild>
                            <w:div w:id="258686515">
                              <w:marLeft w:val="0"/>
                              <w:marRight w:val="0"/>
                              <w:marTop w:val="0"/>
                              <w:marBottom w:val="0"/>
                              <w:divBdr>
                                <w:top w:val="none" w:sz="0" w:space="0" w:color="auto"/>
                                <w:left w:val="none" w:sz="0" w:space="0" w:color="auto"/>
                                <w:bottom w:val="none" w:sz="0" w:space="0" w:color="auto"/>
                                <w:right w:val="none" w:sz="0" w:space="0" w:color="auto"/>
                              </w:divBdr>
                              <w:divsChild>
                                <w:div w:id="175729105">
                                  <w:marLeft w:val="0"/>
                                  <w:marRight w:val="0"/>
                                  <w:marTop w:val="0"/>
                                  <w:marBottom w:val="0"/>
                                  <w:divBdr>
                                    <w:top w:val="none" w:sz="0" w:space="0" w:color="auto"/>
                                    <w:left w:val="none" w:sz="0" w:space="0" w:color="auto"/>
                                    <w:bottom w:val="none" w:sz="0" w:space="0" w:color="auto"/>
                                    <w:right w:val="none" w:sz="0" w:space="0" w:color="auto"/>
                                  </w:divBdr>
                                  <w:divsChild>
                                    <w:div w:id="15616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592707">
                      <w:marLeft w:val="0"/>
                      <w:marRight w:val="0"/>
                      <w:marTop w:val="0"/>
                      <w:marBottom w:val="0"/>
                      <w:divBdr>
                        <w:top w:val="none" w:sz="0" w:space="0" w:color="auto"/>
                        <w:left w:val="none" w:sz="0" w:space="0" w:color="auto"/>
                        <w:bottom w:val="none" w:sz="0" w:space="0" w:color="auto"/>
                        <w:right w:val="none" w:sz="0" w:space="0" w:color="auto"/>
                      </w:divBdr>
                      <w:divsChild>
                        <w:div w:id="295569416">
                          <w:marLeft w:val="0"/>
                          <w:marRight w:val="0"/>
                          <w:marTop w:val="0"/>
                          <w:marBottom w:val="0"/>
                          <w:divBdr>
                            <w:top w:val="none" w:sz="0" w:space="0" w:color="auto"/>
                            <w:left w:val="none" w:sz="0" w:space="0" w:color="auto"/>
                            <w:bottom w:val="none" w:sz="0" w:space="0" w:color="auto"/>
                            <w:right w:val="none" w:sz="0" w:space="0" w:color="auto"/>
                          </w:divBdr>
                          <w:divsChild>
                            <w:div w:id="826213213">
                              <w:marLeft w:val="0"/>
                              <w:marRight w:val="0"/>
                              <w:marTop w:val="0"/>
                              <w:marBottom w:val="0"/>
                              <w:divBdr>
                                <w:top w:val="none" w:sz="0" w:space="0" w:color="auto"/>
                                <w:left w:val="none" w:sz="0" w:space="0" w:color="auto"/>
                                <w:bottom w:val="none" w:sz="0" w:space="0" w:color="auto"/>
                                <w:right w:val="none" w:sz="0" w:space="0" w:color="auto"/>
                              </w:divBdr>
                              <w:divsChild>
                                <w:div w:id="1211111283">
                                  <w:marLeft w:val="0"/>
                                  <w:marRight w:val="0"/>
                                  <w:marTop w:val="0"/>
                                  <w:marBottom w:val="0"/>
                                  <w:divBdr>
                                    <w:top w:val="none" w:sz="0" w:space="0" w:color="auto"/>
                                    <w:left w:val="none" w:sz="0" w:space="0" w:color="auto"/>
                                    <w:bottom w:val="none" w:sz="0" w:space="0" w:color="auto"/>
                                    <w:right w:val="none" w:sz="0" w:space="0" w:color="auto"/>
                                  </w:divBdr>
                                  <w:divsChild>
                                    <w:div w:id="358819571">
                                      <w:marLeft w:val="0"/>
                                      <w:marRight w:val="0"/>
                                      <w:marTop w:val="0"/>
                                      <w:marBottom w:val="0"/>
                                      <w:divBdr>
                                        <w:top w:val="none" w:sz="0" w:space="0" w:color="auto"/>
                                        <w:left w:val="none" w:sz="0" w:space="0" w:color="auto"/>
                                        <w:bottom w:val="none" w:sz="0" w:space="0" w:color="auto"/>
                                        <w:right w:val="none" w:sz="0" w:space="0" w:color="auto"/>
                                      </w:divBdr>
                                      <w:divsChild>
                                        <w:div w:id="4787945">
                                          <w:marLeft w:val="0"/>
                                          <w:marRight w:val="0"/>
                                          <w:marTop w:val="0"/>
                                          <w:marBottom w:val="0"/>
                                          <w:divBdr>
                                            <w:top w:val="none" w:sz="0" w:space="0" w:color="auto"/>
                                            <w:left w:val="none" w:sz="0" w:space="0" w:color="auto"/>
                                            <w:bottom w:val="none" w:sz="0" w:space="0" w:color="auto"/>
                                            <w:right w:val="none" w:sz="0" w:space="0" w:color="auto"/>
                                          </w:divBdr>
                                          <w:divsChild>
                                            <w:div w:id="2019765563">
                                              <w:marLeft w:val="0"/>
                                              <w:marRight w:val="0"/>
                                              <w:marTop w:val="0"/>
                                              <w:marBottom w:val="0"/>
                                              <w:divBdr>
                                                <w:top w:val="none" w:sz="0" w:space="0" w:color="auto"/>
                                                <w:left w:val="none" w:sz="0" w:space="0" w:color="auto"/>
                                                <w:bottom w:val="none" w:sz="0" w:space="0" w:color="auto"/>
                                                <w:right w:val="none" w:sz="0" w:space="0" w:color="auto"/>
                                              </w:divBdr>
                                              <w:divsChild>
                                                <w:div w:id="1838761825">
                                                  <w:marLeft w:val="0"/>
                                                  <w:marRight w:val="0"/>
                                                  <w:marTop w:val="0"/>
                                                  <w:marBottom w:val="0"/>
                                                  <w:divBdr>
                                                    <w:top w:val="none" w:sz="0" w:space="0" w:color="auto"/>
                                                    <w:left w:val="none" w:sz="0" w:space="0" w:color="auto"/>
                                                    <w:bottom w:val="none" w:sz="0" w:space="0" w:color="auto"/>
                                                    <w:right w:val="none" w:sz="0" w:space="0" w:color="auto"/>
                                                  </w:divBdr>
                                                  <w:divsChild>
                                                    <w:div w:id="1276474262">
                                                      <w:marLeft w:val="0"/>
                                                      <w:marRight w:val="0"/>
                                                      <w:marTop w:val="0"/>
                                                      <w:marBottom w:val="0"/>
                                                      <w:divBdr>
                                                        <w:top w:val="none" w:sz="0" w:space="0" w:color="auto"/>
                                                        <w:left w:val="none" w:sz="0" w:space="0" w:color="auto"/>
                                                        <w:bottom w:val="none" w:sz="0" w:space="0" w:color="auto"/>
                                                        <w:right w:val="none" w:sz="0" w:space="0" w:color="auto"/>
                                                      </w:divBdr>
                                                    </w:div>
                                                  </w:divsChild>
                                                </w:div>
                                                <w:div w:id="168651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26246">
                              <w:marLeft w:val="0"/>
                              <w:marRight w:val="0"/>
                              <w:marTop w:val="0"/>
                              <w:marBottom w:val="0"/>
                              <w:divBdr>
                                <w:top w:val="none" w:sz="0" w:space="0" w:color="auto"/>
                                <w:left w:val="none" w:sz="0" w:space="0" w:color="auto"/>
                                <w:bottom w:val="none" w:sz="0" w:space="0" w:color="auto"/>
                                <w:right w:val="none" w:sz="0" w:space="0" w:color="auto"/>
                              </w:divBdr>
                              <w:divsChild>
                                <w:div w:id="1927617695">
                                  <w:marLeft w:val="0"/>
                                  <w:marRight w:val="0"/>
                                  <w:marTop w:val="0"/>
                                  <w:marBottom w:val="0"/>
                                  <w:divBdr>
                                    <w:top w:val="none" w:sz="0" w:space="0" w:color="auto"/>
                                    <w:left w:val="none" w:sz="0" w:space="0" w:color="auto"/>
                                    <w:bottom w:val="none" w:sz="0" w:space="0" w:color="auto"/>
                                    <w:right w:val="none" w:sz="0" w:space="0" w:color="auto"/>
                                  </w:divBdr>
                                  <w:divsChild>
                                    <w:div w:id="254869654">
                                      <w:marLeft w:val="0"/>
                                      <w:marRight w:val="0"/>
                                      <w:marTop w:val="0"/>
                                      <w:marBottom w:val="0"/>
                                      <w:divBdr>
                                        <w:top w:val="none" w:sz="0" w:space="0" w:color="auto"/>
                                        <w:left w:val="none" w:sz="0" w:space="0" w:color="auto"/>
                                        <w:bottom w:val="none" w:sz="0" w:space="0" w:color="auto"/>
                                        <w:right w:val="none" w:sz="0" w:space="0" w:color="auto"/>
                                      </w:divBdr>
                                      <w:divsChild>
                                        <w:div w:id="61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642900">
          <w:marLeft w:val="0"/>
          <w:marRight w:val="0"/>
          <w:marTop w:val="0"/>
          <w:marBottom w:val="0"/>
          <w:divBdr>
            <w:top w:val="none" w:sz="0" w:space="0" w:color="auto"/>
            <w:left w:val="none" w:sz="0" w:space="0" w:color="auto"/>
            <w:bottom w:val="none" w:sz="0" w:space="0" w:color="auto"/>
            <w:right w:val="none" w:sz="0" w:space="0" w:color="auto"/>
          </w:divBdr>
          <w:divsChild>
            <w:div w:id="136385833">
              <w:marLeft w:val="0"/>
              <w:marRight w:val="0"/>
              <w:marTop w:val="0"/>
              <w:marBottom w:val="0"/>
              <w:divBdr>
                <w:top w:val="none" w:sz="0" w:space="0" w:color="auto"/>
                <w:left w:val="none" w:sz="0" w:space="0" w:color="auto"/>
                <w:bottom w:val="none" w:sz="0" w:space="0" w:color="auto"/>
                <w:right w:val="none" w:sz="0" w:space="0" w:color="auto"/>
              </w:divBdr>
              <w:divsChild>
                <w:div w:id="996423117">
                  <w:marLeft w:val="0"/>
                  <w:marRight w:val="0"/>
                  <w:marTop w:val="0"/>
                  <w:marBottom w:val="0"/>
                  <w:divBdr>
                    <w:top w:val="none" w:sz="0" w:space="0" w:color="auto"/>
                    <w:left w:val="none" w:sz="0" w:space="0" w:color="auto"/>
                    <w:bottom w:val="none" w:sz="0" w:space="0" w:color="auto"/>
                    <w:right w:val="none" w:sz="0" w:space="0" w:color="auto"/>
                  </w:divBdr>
                  <w:divsChild>
                    <w:div w:id="381098324">
                      <w:marLeft w:val="0"/>
                      <w:marRight w:val="0"/>
                      <w:marTop w:val="0"/>
                      <w:marBottom w:val="0"/>
                      <w:divBdr>
                        <w:top w:val="none" w:sz="0" w:space="0" w:color="auto"/>
                        <w:left w:val="none" w:sz="0" w:space="0" w:color="auto"/>
                        <w:bottom w:val="none" w:sz="0" w:space="0" w:color="auto"/>
                        <w:right w:val="none" w:sz="0" w:space="0" w:color="auto"/>
                      </w:divBdr>
                      <w:divsChild>
                        <w:div w:id="547422672">
                          <w:marLeft w:val="0"/>
                          <w:marRight w:val="0"/>
                          <w:marTop w:val="0"/>
                          <w:marBottom w:val="0"/>
                          <w:divBdr>
                            <w:top w:val="none" w:sz="0" w:space="0" w:color="auto"/>
                            <w:left w:val="none" w:sz="0" w:space="0" w:color="auto"/>
                            <w:bottom w:val="none" w:sz="0" w:space="0" w:color="auto"/>
                            <w:right w:val="none" w:sz="0" w:space="0" w:color="auto"/>
                          </w:divBdr>
                          <w:divsChild>
                            <w:div w:id="1199781272">
                              <w:marLeft w:val="0"/>
                              <w:marRight w:val="0"/>
                              <w:marTop w:val="0"/>
                              <w:marBottom w:val="0"/>
                              <w:divBdr>
                                <w:top w:val="none" w:sz="0" w:space="0" w:color="auto"/>
                                <w:left w:val="none" w:sz="0" w:space="0" w:color="auto"/>
                                <w:bottom w:val="none" w:sz="0" w:space="0" w:color="auto"/>
                                <w:right w:val="none" w:sz="0" w:space="0" w:color="auto"/>
                              </w:divBdr>
                              <w:divsChild>
                                <w:div w:id="981469984">
                                  <w:marLeft w:val="0"/>
                                  <w:marRight w:val="0"/>
                                  <w:marTop w:val="0"/>
                                  <w:marBottom w:val="0"/>
                                  <w:divBdr>
                                    <w:top w:val="none" w:sz="0" w:space="0" w:color="auto"/>
                                    <w:left w:val="none" w:sz="0" w:space="0" w:color="auto"/>
                                    <w:bottom w:val="none" w:sz="0" w:space="0" w:color="auto"/>
                                    <w:right w:val="none" w:sz="0" w:space="0" w:color="auto"/>
                                  </w:divBdr>
                                  <w:divsChild>
                                    <w:div w:id="2037465381">
                                      <w:marLeft w:val="0"/>
                                      <w:marRight w:val="0"/>
                                      <w:marTop w:val="0"/>
                                      <w:marBottom w:val="0"/>
                                      <w:divBdr>
                                        <w:top w:val="none" w:sz="0" w:space="0" w:color="auto"/>
                                        <w:left w:val="none" w:sz="0" w:space="0" w:color="auto"/>
                                        <w:bottom w:val="none" w:sz="0" w:space="0" w:color="auto"/>
                                        <w:right w:val="none" w:sz="0" w:space="0" w:color="auto"/>
                                      </w:divBdr>
                                      <w:divsChild>
                                        <w:div w:id="8504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33644">
          <w:marLeft w:val="0"/>
          <w:marRight w:val="0"/>
          <w:marTop w:val="0"/>
          <w:marBottom w:val="0"/>
          <w:divBdr>
            <w:top w:val="none" w:sz="0" w:space="0" w:color="auto"/>
            <w:left w:val="none" w:sz="0" w:space="0" w:color="auto"/>
            <w:bottom w:val="none" w:sz="0" w:space="0" w:color="auto"/>
            <w:right w:val="none" w:sz="0" w:space="0" w:color="auto"/>
          </w:divBdr>
          <w:divsChild>
            <w:div w:id="1028063979">
              <w:marLeft w:val="0"/>
              <w:marRight w:val="0"/>
              <w:marTop w:val="0"/>
              <w:marBottom w:val="0"/>
              <w:divBdr>
                <w:top w:val="none" w:sz="0" w:space="0" w:color="auto"/>
                <w:left w:val="none" w:sz="0" w:space="0" w:color="auto"/>
                <w:bottom w:val="none" w:sz="0" w:space="0" w:color="auto"/>
                <w:right w:val="none" w:sz="0" w:space="0" w:color="auto"/>
              </w:divBdr>
              <w:divsChild>
                <w:div w:id="1667591644">
                  <w:marLeft w:val="0"/>
                  <w:marRight w:val="0"/>
                  <w:marTop w:val="0"/>
                  <w:marBottom w:val="0"/>
                  <w:divBdr>
                    <w:top w:val="none" w:sz="0" w:space="0" w:color="auto"/>
                    <w:left w:val="none" w:sz="0" w:space="0" w:color="auto"/>
                    <w:bottom w:val="none" w:sz="0" w:space="0" w:color="auto"/>
                    <w:right w:val="none" w:sz="0" w:space="0" w:color="auto"/>
                  </w:divBdr>
                  <w:divsChild>
                    <w:div w:id="2132092891">
                      <w:marLeft w:val="0"/>
                      <w:marRight w:val="0"/>
                      <w:marTop w:val="0"/>
                      <w:marBottom w:val="0"/>
                      <w:divBdr>
                        <w:top w:val="none" w:sz="0" w:space="0" w:color="auto"/>
                        <w:left w:val="none" w:sz="0" w:space="0" w:color="auto"/>
                        <w:bottom w:val="none" w:sz="0" w:space="0" w:color="auto"/>
                        <w:right w:val="none" w:sz="0" w:space="0" w:color="auto"/>
                      </w:divBdr>
                      <w:divsChild>
                        <w:div w:id="1096290966">
                          <w:marLeft w:val="0"/>
                          <w:marRight w:val="0"/>
                          <w:marTop w:val="0"/>
                          <w:marBottom w:val="0"/>
                          <w:divBdr>
                            <w:top w:val="none" w:sz="0" w:space="0" w:color="auto"/>
                            <w:left w:val="none" w:sz="0" w:space="0" w:color="auto"/>
                            <w:bottom w:val="none" w:sz="0" w:space="0" w:color="auto"/>
                            <w:right w:val="none" w:sz="0" w:space="0" w:color="auto"/>
                          </w:divBdr>
                          <w:divsChild>
                            <w:div w:id="1780566580">
                              <w:marLeft w:val="0"/>
                              <w:marRight w:val="0"/>
                              <w:marTop w:val="0"/>
                              <w:marBottom w:val="0"/>
                              <w:divBdr>
                                <w:top w:val="none" w:sz="0" w:space="0" w:color="auto"/>
                                <w:left w:val="none" w:sz="0" w:space="0" w:color="auto"/>
                                <w:bottom w:val="none" w:sz="0" w:space="0" w:color="auto"/>
                                <w:right w:val="none" w:sz="0" w:space="0" w:color="auto"/>
                              </w:divBdr>
                              <w:divsChild>
                                <w:div w:id="1906329317">
                                  <w:marLeft w:val="0"/>
                                  <w:marRight w:val="0"/>
                                  <w:marTop w:val="0"/>
                                  <w:marBottom w:val="0"/>
                                  <w:divBdr>
                                    <w:top w:val="none" w:sz="0" w:space="0" w:color="auto"/>
                                    <w:left w:val="none" w:sz="0" w:space="0" w:color="auto"/>
                                    <w:bottom w:val="none" w:sz="0" w:space="0" w:color="auto"/>
                                    <w:right w:val="none" w:sz="0" w:space="0" w:color="auto"/>
                                  </w:divBdr>
                                  <w:divsChild>
                                    <w:div w:id="8437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394605">
                      <w:marLeft w:val="0"/>
                      <w:marRight w:val="0"/>
                      <w:marTop w:val="0"/>
                      <w:marBottom w:val="0"/>
                      <w:divBdr>
                        <w:top w:val="none" w:sz="0" w:space="0" w:color="auto"/>
                        <w:left w:val="none" w:sz="0" w:space="0" w:color="auto"/>
                        <w:bottom w:val="none" w:sz="0" w:space="0" w:color="auto"/>
                        <w:right w:val="none" w:sz="0" w:space="0" w:color="auto"/>
                      </w:divBdr>
                      <w:divsChild>
                        <w:div w:id="205335620">
                          <w:marLeft w:val="0"/>
                          <w:marRight w:val="0"/>
                          <w:marTop w:val="0"/>
                          <w:marBottom w:val="0"/>
                          <w:divBdr>
                            <w:top w:val="none" w:sz="0" w:space="0" w:color="auto"/>
                            <w:left w:val="none" w:sz="0" w:space="0" w:color="auto"/>
                            <w:bottom w:val="none" w:sz="0" w:space="0" w:color="auto"/>
                            <w:right w:val="none" w:sz="0" w:space="0" w:color="auto"/>
                          </w:divBdr>
                          <w:divsChild>
                            <w:div w:id="723333396">
                              <w:marLeft w:val="0"/>
                              <w:marRight w:val="0"/>
                              <w:marTop w:val="0"/>
                              <w:marBottom w:val="0"/>
                              <w:divBdr>
                                <w:top w:val="none" w:sz="0" w:space="0" w:color="auto"/>
                                <w:left w:val="none" w:sz="0" w:space="0" w:color="auto"/>
                                <w:bottom w:val="none" w:sz="0" w:space="0" w:color="auto"/>
                                <w:right w:val="none" w:sz="0" w:space="0" w:color="auto"/>
                              </w:divBdr>
                              <w:divsChild>
                                <w:div w:id="522326675">
                                  <w:marLeft w:val="0"/>
                                  <w:marRight w:val="0"/>
                                  <w:marTop w:val="0"/>
                                  <w:marBottom w:val="0"/>
                                  <w:divBdr>
                                    <w:top w:val="none" w:sz="0" w:space="0" w:color="auto"/>
                                    <w:left w:val="none" w:sz="0" w:space="0" w:color="auto"/>
                                    <w:bottom w:val="none" w:sz="0" w:space="0" w:color="auto"/>
                                    <w:right w:val="none" w:sz="0" w:space="0" w:color="auto"/>
                                  </w:divBdr>
                                  <w:divsChild>
                                    <w:div w:id="1956937134">
                                      <w:marLeft w:val="0"/>
                                      <w:marRight w:val="0"/>
                                      <w:marTop w:val="0"/>
                                      <w:marBottom w:val="0"/>
                                      <w:divBdr>
                                        <w:top w:val="none" w:sz="0" w:space="0" w:color="auto"/>
                                        <w:left w:val="none" w:sz="0" w:space="0" w:color="auto"/>
                                        <w:bottom w:val="none" w:sz="0" w:space="0" w:color="auto"/>
                                        <w:right w:val="none" w:sz="0" w:space="0" w:color="auto"/>
                                      </w:divBdr>
                                      <w:divsChild>
                                        <w:div w:id="18265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4212">
                              <w:marLeft w:val="0"/>
                              <w:marRight w:val="0"/>
                              <w:marTop w:val="0"/>
                              <w:marBottom w:val="0"/>
                              <w:divBdr>
                                <w:top w:val="none" w:sz="0" w:space="0" w:color="auto"/>
                                <w:left w:val="none" w:sz="0" w:space="0" w:color="auto"/>
                                <w:bottom w:val="none" w:sz="0" w:space="0" w:color="auto"/>
                                <w:right w:val="none" w:sz="0" w:space="0" w:color="auto"/>
                              </w:divBdr>
                              <w:divsChild>
                                <w:div w:id="754520789">
                                  <w:marLeft w:val="0"/>
                                  <w:marRight w:val="0"/>
                                  <w:marTop w:val="0"/>
                                  <w:marBottom w:val="0"/>
                                  <w:divBdr>
                                    <w:top w:val="none" w:sz="0" w:space="0" w:color="auto"/>
                                    <w:left w:val="none" w:sz="0" w:space="0" w:color="auto"/>
                                    <w:bottom w:val="none" w:sz="0" w:space="0" w:color="auto"/>
                                    <w:right w:val="none" w:sz="0" w:space="0" w:color="auto"/>
                                  </w:divBdr>
                                  <w:divsChild>
                                    <w:div w:id="1966933263">
                                      <w:marLeft w:val="0"/>
                                      <w:marRight w:val="0"/>
                                      <w:marTop w:val="0"/>
                                      <w:marBottom w:val="0"/>
                                      <w:divBdr>
                                        <w:top w:val="none" w:sz="0" w:space="0" w:color="auto"/>
                                        <w:left w:val="none" w:sz="0" w:space="0" w:color="auto"/>
                                        <w:bottom w:val="none" w:sz="0" w:space="0" w:color="auto"/>
                                        <w:right w:val="none" w:sz="0" w:space="0" w:color="auto"/>
                                      </w:divBdr>
                                      <w:divsChild>
                                        <w:div w:id="16576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709582">
          <w:marLeft w:val="0"/>
          <w:marRight w:val="0"/>
          <w:marTop w:val="0"/>
          <w:marBottom w:val="0"/>
          <w:divBdr>
            <w:top w:val="none" w:sz="0" w:space="0" w:color="auto"/>
            <w:left w:val="none" w:sz="0" w:space="0" w:color="auto"/>
            <w:bottom w:val="none" w:sz="0" w:space="0" w:color="auto"/>
            <w:right w:val="none" w:sz="0" w:space="0" w:color="auto"/>
          </w:divBdr>
          <w:divsChild>
            <w:div w:id="1279946475">
              <w:marLeft w:val="0"/>
              <w:marRight w:val="0"/>
              <w:marTop w:val="0"/>
              <w:marBottom w:val="0"/>
              <w:divBdr>
                <w:top w:val="none" w:sz="0" w:space="0" w:color="auto"/>
                <w:left w:val="none" w:sz="0" w:space="0" w:color="auto"/>
                <w:bottom w:val="none" w:sz="0" w:space="0" w:color="auto"/>
                <w:right w:val="none" w:sz="0" w:space="0" w:color="auto"/>
              </w:divBdr>
              <w:divsChild>
                <w:div w:id="1173450955">
                  <w:marLeft w:val="0"/>
                  <w:marRight w:val="0"/>
                  <w:marTop w:val="0"/>
                  <w:marBottom w:val="0"/>
                  <w:divBdr>
                    <w:top w:val="none" w:sz="0" w:space="0" w:color="auto"/>
                    <w:left w:val="none" w:sz="0" w:space="0" w:color="auto"/>
                    <w:bottom w:val="none" w:sz="0" w:space="0" w:color="auto"/>
                    <w:right w:val="none" w:sz="0" w:space="0" w:color="auto"/>
                  </w:divBdr>
                  <w:divsChild>
                    <w:div w:id="392899158">
                      <w:marLeft w:val="0"/>
                      <w:marRight w:val="0"/>
                      <w:marTop w:val="0"/>
                      <w:marBottom w:val="0"/>
                      <w:divBdr>
                        <w:top w:val="none" w:sz="0" w:space="0" w:color="auto"/>
                        <w:left w:val="none" w:sz="0" w:space="0" w:color="auto"/>
                        <w:bottom w:val="none" w:sz="0" w:space="0" w:color="auto"/>
                        <w:right w:val="none" w:sz="0" w:space="0" w:color="auto"/>
                      </w:divBdr>
                      <w:divsChild>
                        <w:div w:id="2083670849">
                          <w:marLeft w:val="0"/>
                          <w:marRight w:val="0"/>
                          <w:marTop w:val="0"/>
                          <w:marBottom w:val="0"/>
                          <w:divBdr>
                            <w:top w:val="none" w:sz="0" w:space="0" w:color="auto"/>
                            <w:left w:val="none" w:sz="0" w:space="0" w:color="auto"/>
                            <w:bottom w:val="none" w:sz="0" w:space="0" w:color="auto"/>
                            <w:right w:val="none" w:sz="0" w:space="0" w:color="auto"/>
                          </w:divBdr>
                          <w:divsChild>
                            <w:div w:id="1392923897">
                              <w:marLeft w:val="0"/>
                              <w:marRight w:val="0"/>
                              <w:marTop w:val="0"/>
                              <w:marBottom w:val="0"/>
                              <w:divBdr>
                                <w:top w:val="none" w:sz="0" w:space="0" w:color="auto"/>
                                <w:left w:val="none" w:sz="0" w:space="0" w:color="auto"/>
                                <w:bottom w:val="none" w:sz="0" w:space="0" w:color="auto"/>
                                <w:right w:val="none" w:sz="0" w:space="0" w:color="auto"/>
                              </w:divBdr>
                              <w:divsChild>
                                <w:div w:id="610940026">
                                  <w:marLeft w:val="0"/>
                                  <w:marRight w:val="0"/>
                                  <w:marTop w:val="0"/>
                                  <w:marBottom w:val="0"/>
                                  <w:divBdr>
                                    <w:top w:val="none" w:sz="0" w:space="0" w:color="auto"/>
                                    <w:left w:val="none" w:sz="0" w:space="0" w:color="auto"/>
                                    <w:bottom w:val="none" w:sz="0" w:space="0" w:color="auto"/>
                                    <w:right w:val="none" w:sz="0" w:space="0" w:color="auto"/>
                                  </w:divBdr>
                                  <w:divsChild>
                                    <w:div w:id="1670980481">
                                      <w:marLeft w:val="0"/>
                                      <w:marRight w:val="0"/>
                                      <w:marTop w:val="0"/>
                                      <w:marBottom w:val="0"/>
                                      <w:divBdr>
                                        <w:top w:val="none" w:sz="0" w:space="0" w:color="auto"/>
                                        <w:left w:val="none" w:sz="0" w:space="0" w:color="auto"/>
                                        <w:bottom w:val="none" w:sz="0" w:space="0" w:color="auto"/>
                                        <w:right w:val="none" w:sz="0" w:space="0" w:color="auto"/>
                                      </w:divBdr>
                                      <w:divsChild>
                                        <w:div w:id="3754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702061">
          <w:marLeft w:val="0"/>
          <w:marRight w:val="0"/>
          <w:marTop w:val="0"/>
          <w:marBottom w:val="0"/>
          <w:divBdr>
            <w:top w:val="none" w:sz="0" w:space="0" w:color="auto"/>
            <w:left w:val="none" w:sz="0" w:space="0" w:color="auto"/>
            <w:bottom w:val="none" w:sz="0" w:space="0" w:color="auto"/>
            <w:right w:val="none" w:sz="0" w:space="0" w:color="auto"/>
          </w:divBdr>
          <w:divsChild>
            <w:div w:id="847328506">
              <w:marLeft w:val="0"/>
              <w:marRight w:val="0"/>
              <w:marTop w:val="0"/>
              <w:marBottom w:val="0"/>
              <w:divBdr>
                <w:top w:val="none" w:sz="0" w:space="0" w:color="auto"/>
                <w:left w:val="none" w:sz="0" w:space="0" w:color="auto"/>
                <w:bottom w:val="none" w:sz="0" w:space="0" w:color="auto"/>
                <w:right w:val="none" w:sz="0" w:space="0" w:color="auto"/>
              </w:divBdr>
              <w:divsChild>
                <w:div w:id="1373382066">
                  <w:marLeft w:val="0"/>
                  <w:marRight w:val="0"/>
                  <w:marTop w:val="0"/>
                  <w:marBottom w:val="0"/>
                  <w:divBdr>
                    <w:top w:val="none" w:sz="0" w:space="0" w:color="auto"/>
                    <w:left w:val="none" w:sz="0" w:space="0" w:color="auto"/>
                    <w:bottom w:val="none" w:sz="0" w:space="0" w:color="auto"/>
                    <w:right w:val="none" w:sz="0" w:space="0" w:color="auto"/>
                  </w:divBdr>
                  <w:divsChild>
                    <w:div w:id="1355183570">
                      <w:marLeft w:val="0"/>
                      <w:marRight w:val="0"/>
                      <w:marTop w:val="0"/>
                      <w:marBottom w:val="0"/>
                      <w:divBdr>
                        <w:top w:val="none" w:sz="0" w:space="0" w:color="auto"/>
                        <w:left w:val="none" w:sz="0" w:space="0" w:color="auto"/>
                        <w:bottom w:val="none" w:sz="0" w:space="0" w:color="auto"/>
                        <w:right w:val="none" w:sz="0" w:space="0" w:color="auto"/>
                      </w:divBdr>
                      <w:divsChild>
                        <w:div w:id="633294535">
                          <w:marLeft w:val="0"/>
                          <w:marRight w:val="0"/>
                          <w:marTop w:val="0"/>
                          <w:marBottom w:val="0"/>
                          <w:divBdr>
                            <w:top w:val="none" w:sz="0" w:space="0" w:color="auto"/>
                            <w:left w:val="none" w:sz="0" w:space="0" w:color="auto"/>
                            <w:bottom w:val="none" w:sz="0" w:space="0" w:color="auto"/>
                            <w:right w:val="none" w:sz="0" w:space="0" w:color="auto"/>
                          </w:divBdr>
                          <w:divsChild>
                            <w:div w:id="188180178">
                              <w:marLeft w:val="0"/>
                              <w:marRight w:val="0"/>
                              <w:marTop w:val="0"/>
                              <w:marBottom w:val="0"/>
                              <w:divBdr>
                                <w:top w:val="none" w:sz="0" w:space="0" w:color="auto"/>
                                <w:left w:val="none" w:sz="0" w:space="0" w:color="auto"/>
                                <w:bottom w:val="none" w:sz="0" w:space="0" w:color="auto"/>
                                <w:right w:val="none" w:sz="0" w:space="0" w:color="auto"/>
                              </w:divBdr>
                              <w:divsChild>
                                <w:div w:id="712847737">
                                  <w:marLeft w:val="0"/>
                                  <w:marRight w:val="0"/>
                                  <w:marTop w:val="0"/>
                                  <w:marBottom w:val="0"/>
                                  <w:divBdr>
                                    <w:top w:val="none" w:sz="0" w:space="0" w:color="auto"/>
                                    <w:left w:val="none" w:sz="0" w:space="0" w:color="auto"/>
                                    <w:bottom w:val="none" w:sz="0" w:space="0" w:color="auto"/>
                                    <w:right w:val="none" w:sz="0" w:space="0" w:color="auto"/>
                                  </w:divBdr>
                                  <w:divsChild>
                                    <w:div w:id="18605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44434">
                      <w:marLeft w:val="0"/>
                      <w:marRight w:val="0"/>
                      <w:marTop w:val="0"/>
                      <w:marBottom w:val="0"/>
                      <w:divBdr>
                        <w:top w:val="none" w:sz="0" w:space="0" w:color="auto"/>
                        <w:left w:val="none" w:sz="0" w:space="0" w:color="auto"/>
                        <w:bottom w:val="none" w:sz="0" w:space="0" w:color="auto"/>
                        <w:right w:val="none" w:sz="0" w:space="0" w:color="auto"/>
                      </w:divBdr>
                      <w:divsChild>
                        <w:div w:id="1365330547">
                          <w:marLeft w:val="0"/>
                          <w:marRight w:val="0"/>
                          <w:marTop w:val="0"/>
                          <w:marBottom w:val="0"/>
                          <w:divBdr>
                            <w:top w:val="none" w:sz="0" w:space="0" w:color="auto"/>
                            <w:left w:val="none" w:sz="0" w:space="0" w:color="auto"/>
                            <w:bottom w:val="none" w:sz="0" w:space="0" w:color="auto"/>
                            <w:right w:val="none" w:sz="0" w:space="0" w:color="auto"/>
                          </w:divBdr>
                          <w:divsChild>
                            <w:div w:id="987129354">
                              <w:marLeft w:val="0"/>
                              <w:marRight w:val="0"/>
                              <w:marTop w:val="0"/>
                              <w:marBottom w:val="0"/>
                              <w:divBdr>
                                <w:top w:val="none" w:sz="0" w:space="0" w:color="auto"/>
                                <w:left w:val="none" w:sz="0" w:space="0" w:color="auto"/>
                                <w:bottom w:val="none" w:sz="0" w:space="0" w:color="auto"/>
                                <w:right w:val="none" w:sz="0" w:space="0" w:color="auto"/>
                              </w:divBdr>
                              <w:divsChild>
                                <w:div w:id="1785151661">
                                  <w:marLeft w:val="0"/>
                                  <w:marRight w:val="0"/>
                                  <w:marTop w:val="0"/>
                                  <w:marBottom w:val="0"/>
                                  <w:divBdr>
                                    <w:top w:val="none" w:sz="0" w:space="0" w:color="auto"/>
                                    <w:left w:val="none" w:sz="0" w:space="0" w:color="auto"/>
                                    <w:bottom w:val="none" w:sz="0" w:space="0" w:color="auto"/>
                                    <w:right w:val="none" w:sz="0" w:space="0" w:color="auto"/>
                                  </w:divBdr>
                                  <w:divsChild>
                                    <w:div w:id="87316188">
                                      <w:marLeft w:val="0"/>
                                      <w:marRight w:val="0"/>
                                      <w:marTop w:val="0"/>
                                      <w:marBottom w:val="0"/>
                                      <w:divBdr>
                                        <w:top w:val="none" w:sz="0" w:space="0" w:color="auto"/>
                                        <w:left w:val="none" w:sz="0" w:space="0" w:color="auto"/>
                                        <w:bottom w:val="none" w:sz="0" w:space="0" w:color="auto"/>
                                        <w:right w:val="none" w:sz="0" w:space="0" w:color="auto"/>
                                      </w:divBdr>
                                      <w:divsChild>
                                        <w:div w:id="5043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47209">
                              <w:marLeft w:val="0"/>
                              <w:marRight w:val="0"/>
                              <w:marTop w:val="0"/>
                              <w:marBottom w:val="0"/>
                              <w:divBdr>
                                <w:top w:val="none" w:sz="0" w:space="0" w:color="auto"/>
                                <w:left w:val="none" w:sz="0" w:space="0" w:color="auto"/>
                                <w:bottom w:val="none" w:sz="0" w:space="0" w:color="auto"/>
                                <w:right w:val="none" w:sz="0" w:space="0" w:color="auto"/>
                              </w:divBdr>
                              <w:divsChild>
                                <w:div w:id="818498132">
                                  <w:marLeft w:val="0"/>
                                  <w:marRight w:val="0"/>
                                  <w:marTop w:val="0"/>
                                  <w:marBottom w:val="0"/>
                                  <w:divBdr>
                                    <w:top w:val="none" w:sz="0" w:space="0" w:color="auto"/>
                                    <w:left w:val="none" w:sz="0" w:space="0" w:color="auto"/>
                                    <w:bottom w:val="none" w:sz="0" w:space="0" w:color="auto"/>
                                    <w:right w:val="none" w:sz="0" w:space="0" w:color="auto"/>
                                  </w:divBdr>
                                  <w:divsChild>
                                    <w:div w:id="1028142849">
                                      <w:marLeft w:val="0"/>
                                      <w:marRight w:val="0"/>
                                      <w:marTop w:val="0"/>
                                      <w:marBottom w:val="0"/>
                                      <w:divBdr>
                                        <w:top w:val="none" w:sz="0" w:space="0" w:color="auto"/>
                                        <w:left w:val="none" w:sz="0" w:space="0" w:color="auto"/>
                                        <w:bottom w:val="none" w:sz="0" w:space="0" w:color="auto"/>
                                        <w:right w:val="none" w:sz="0" w:space="0" w:color="auto"/>
                                      </w:divBdr>
                                      <w:divsChild>
                                        <w:div w:id="6506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306698">
          <w:marLeft w:val="0"/>
          <w:marRight w:val="0"/>
          <w:marTop w:val="0"/>
          <w:marBottom w:val="0"/>
          <w:divBdr>
            <w:top w:val="none" w:sz="0" w:space="0" w:color="auto"/>
            <w:left w:val="none" w:sz="0" w:space="0" w:color="auto"/>
            <w:bottom w:val="none" w:sz="0" w:space="0" w:color="auto"/>
            <w:right w:val="none" w:sz="0" w:space="0" w:color="auto"/>
          </w:divBdr>
          <w:divsChild>
            <w:div w:id="48500079">
              <w:marLeft w:val="0"/>
              <w:marRight w:val="0"/>
              <w:marTop w:val="0"/>
              <w:marBottom w:val="0"/>
              <w:divBdr>
                <w:top w:val="none" w:sz="0" w:space="0" w:color="auto"/>
                <w:left w:val="none" w:sz="0" w:space="0" w:color="auto"/>
                <w:bottom w:val="none" w:sz="0" w:space="0" w:color="auto"/>
                <w:right w:val="none" w:sz="0" w:space="0" w:color="auto"/>
              </w:divBdr>
              <w:divsChild>
                <w:div w:id="1411465000">
                  <w:marLeft w:val="0"/>
                  <w:marRight w:val="0"/>
                  <w:marTop w:val="0"/>
                  <w:marBottom w:val="0"/>
                  <w:divBdr>
                    <w:top w:val="none" w:sz="0" w:space="0" w:color="auto"/>
                    <w:left w:val="none" w:sz="0" w:space="0" w:color="auto"/>
                    <w:bottom w:val="none" w:sz="0" w:space="0" w:color="auto"/>
                    <w:right w:val="none" w:sz="0" w:space="0" w:color="auto"/>
                  </w:divBdr>
                  <w:divsChild>
                    <w:div w:id="433524325">
                      <w:marLeft w:val="0"/>
                      <w:marRight w:val="0"/>
                      <w:marTop w:val="0"/>
                      <w:marBottom w:val="0"/>
                      <w:divBdr>
                        <w:top w:val="none" w:sz="0" w:space="0" w:color="auto"/>
                        <w:left w:val="none" w:sz="0" w:space="0" w:color="auto"/>
                        <w:bottom w:val="none" w:sz="0" w:space="0" w:color="auto"/>
                        <w:right w:val="none" w:sz="0" w:space="0" w:color="auto"/>
                      </w:divBdr>
                      <w:divsChild>
                        <w:div w:id="2102603366">
                          <w:marLeft w:val="0"/>
                          <w:marRight w:val="0"/>
                          <w:marTop w:val="0"/>
                          <w:marBottom w:val="0"/>
                          <w:divBdr>
                            <w:top w:val="none" w:sz="0" w:space="0" w:color="auto"/>
                            <w:left w:val="none" w:sz="0" w:space="0" w:color="auto"/>
                            <w:bottom w:val="none" w:sz="0" w:space="0" w:color="auto"/>
                            <w:right w:val="none" w:sz="0" w:space="0" w:color="auto"/>
                          </w:divBdr>
                          <w:divsChild>
                            <w:div w:id="1684629247">
                              <w:marLeft w:val="0"/>
                              <w:marRight w:val="0"/>
                              <w:marTop w:val="0"/>
                              <w:marBottom w:val="0"/>
                              <w:divBdr>
                                <w:top w:val="none" w:sz="0" w:space="0" w:color="auto"/>
                                <w:left w:val="none" w:sz="0" w:space="0" w:color="auto"/>
                                <w:bottom w:val="none" w:sz="0" w:space="0" w:color="auto"/>
                                <w:right w:val="none" w:sz="0" w:space="0" w:color="auto"/>
                              </w:divBdr>
                              <w:divsChild>
                                <w:div w:id="399711450">
                                  <w:marLeft w:val="0"/>
                                  <w:marRight w:val="0"/>
                                  <w:marTop w:val="0"/>
                                  <w:marBottom w:val="0"/>
                                  <w:divBdr>
                                    <w:top w:val="none" w:sz="0" w:space="0" w:color="auto"/>
                                    <w:left w:val="none" w:sz="0" w:space="0" w:color="auto"/>
                                    <w:bottom w:val="none" w:sz="0" w:space="0" w:color="auto"/>
                                    <w:right w:val="none" w:sz="0" w:space="0" w:color="auto"/>
                                  </w:divBdr>
                                  <w:divsChild>
                                    <w:div w:id="58133949">
                                      <w:marLeft w:val="0"/>
                                      <w:marRight w:val="0"/>
                                      <w:marTop w:val="0"/>
                                      <w:marBottom w:val="0"/>
                                      <w:divBdr>
                                        <w:top w:val="none" w:sz="0" w:space="0" w:color="auto"/>
                                        <w:left w:val="none" w:sz="0" w:space="0" w:color="auto"/>
                                        <w:bottom w:val="none" w:sz="0" w:space="0" w:color="auto"/>
                                        <w:right w:val="none" w:sz="0" w:space="0" w:color="auto"/>
                                      </w:divBdr>
                                      <w:divsChild>
                                        <w:div w:id="9904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975597">
          <w:marLeft w:val="0"/>
          <w:marRight w:val="0"/>
          <w:marTop w:val="0"/>
          <w:marBottom w:val="0"/>
          <w:divBdr>
            <w:top w:val="none" w:sz="0" w:space="0" w:color="auto"/>
            <w:left w:val="none" w:sz="0" w:space="0" w:color="auto"/>
            <w:bottom w:val="none" w:sz="0" w:space="0" w:color="auto"/>
            <w:right w:val="none" w:sz="0" w:space="0" w:color="auto"/>
          </w:divBdr>
          <w:divsChild>
            <w:div w:id="449595690">
              <w:marLeft w:val="0"/>
              <w:marRight w:val="0"/>
              <w:marTop w:val="0"/>
              <w:marBottom w:val="0"/>
              <w:divBdr>
                <w:top w:val="none" w:sz="0" w:space="0" w:color="auto"/>
                <w:left w:val="none" w:sz="0" w:space="0" w:color="auto"/>
                <w:bottom w:val="none" w:sz="0" w:space="0" w:color="auto"/>
                <w:right w:val="none" w:sz="0" w:space="0" w:color="auto"/>
              </w:divBdr>
              <w:divsChild>
                <w:div w:id="127213334">
                  <w:marLeft w:val="0"/>
                  <w:marRight w:val="0"/>
                  <w:marTop w:val="0"/>
                  <w:marBottom w:val="0"/>
                  <w:divBdr>
                    <w:top w:val="none" w:sz="0" w:space="0" w:color="auto"/>
                    <w:left w:val="none" w:sz="0" w:space="0" w:color="auto"/>
                    <w:bottom w:val="none" w:sz="0" w:space="0" w:color="auto"/>
                    <w:right w:val="none" w:sz="0" w:space="0" w:color="auto"/>
                  </w:divBdr>
                  <w:divsChild>
                    <w:div w:id="1514151477">
                      <w:marLeft w:val="0"/>
                      <w:marRight w:val="0"/>
                      <w:marTop w:val="0"/>
                      <w:marBottom w:val="0"/>
                      <w:divBdr>
                        <w:top w:val="none" w:sz="0" w:space="0" w:color="auto"/>
                        <w:left w:val="none" w:sz="0" w:space="0" w:color="auto"/>
                        <w:bottom w:val="none" w:sz="0" w:space="0" w:color="auto"/>
                        <w:right w:val="none" w:sz="0" w:space="0" w:color="auto"/>
                      </w:divBdr>
                      <w:divsChild>
                        <w:div w:id="591937950">
                          <w:marLeft w:val="0"/>
                          <w:marRight w:val="0"/>
                          <w:marTop w:val="0"/>
                          <w:marBottom w:val="0"/>
                          <w:divBdr>
                            <w:top w:val="none" w:sz="0" w:space="0" w:color="auto"/>
                            <w:left w:val="none" w:sz="0" w:space="0" w:color="auto"/>
                            <w:bottom w:val="none" w:sz="0" w:space="0" w:color="auto"/>
                            <w:right w:val="none" w:sz="0" w:space="0" w:color="auto"/>
                          </w:divBdr>
                          <w:divsChild>
                            <w:div w:id="50155546">
                              <w:marLeft w:val="0"/>
                              <w:marRight w:val="0"/>
                              <w:marTop w:val="0"/>
                              <w:marBottom w:val="0"/>
                              <w:divBdr>
                                <w:top w:val="none" w:sz="0" w:space="0" w:color="auto"/>
                                <w:left w:val="none" w:sz="0" w:space="0" w:color="auto"/>
                                <w:bottom w:val="none" w:sz="0" w:space="0" w:color="auto"/>
                                <w:right w:val="none" w:sz="0" w:space="0" w:color="auto"/>
                              </w:divBdr>
                              <w:divsChild>
                                <w:div w:id="290400662">
                                  <w:marLeft w:val="0"/>
                                  <w:marRight w:val="0"/>
                                  <w:marTop w:val="0"/>
                                  <w:marBottom w:val="0"/>
                                  <w:divBdr>
                                    <w:top w:val="none" w:sz="0" w:space="0" w:color="auto"/>
                                    <w:left w:val="none" w:sz="0" w:space="0" w:color="auto"/>
                                    <w:bottom w:val="none" w:sz="0" w:space="0" w:color="auto"/>
                                    <w:right w:val="none" w:sz="0" w:space="0" w:color="auto"/>
                                  </w:divBdr>
                                  <w:divsChild>
                                    <w:div w:id="8341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645236">
                      <w:marLeft w:val="0"/>
                      <w:marRight w:val="0"/>
                      <w:marTop w:val="0"/>
                      <w:marBottom w:val="0"/>
                      <w:divBdr>
                        <w:top w:val="none" w:sz="0" w:space="0" w:color="auto"/>
                        <w:left w:val="none" w:sz="0" w:space="0" w:color="auto"/>
                        <w:bottom w:val="none" w:sz="0" w:space="0" w:color="auto"/>
                        <w:right w:val="none" w:sz="0" w:space="0" w:color="auto"/>
                      </w:divBdr>
                      <w:divsChild>
                        <w:div w:id="1735809399">
                          <w:marLeft w:val="0"/>
                          <w:marRight w:val="0"/>
                          <w:marTop w:val="0"/>
                          <w:marBottom w:val="0"/>
                          <w:divBdr>
                            <w:top w:val="none" w:sz="0" w:space="0" w:color="auto"/>
                            <w:left w:val="none" w:sz="0" w:space="0" w:color="auto"/>
                            <w:bottom w:val="none" w:sz="0" w:space="0" w:color="auto"/>
                            <w:right w:val="none" w:sz="0" w:space="0" w:color="auto"/>
                          </w:divBdr>
                          <w:divsChild>
                            <w:div w:id="27222553">
                              <w:marLeft w:val="0"/>
                              <w:marRight w:val="0"/>
                              <w:marTop w:val="0"/>
                              <w:marBottom w:val="0"/>
                              <w:divBdr>
                                <w:top w:val="none" w:sz="0" w:space="0" w:color="auto"/>
                                <w:left w:val="none" w:sz="0" w:space="0" w:color="auto"/>
                                <w:bottom w:val="none" w:sz="0" w:space="0" w:color="auto"/>
                                <w:right w:val="none" w:sz="0" w:space="0" w:color="auto"/>
                              </w:divBdr>
                              <w:divsChild>
                                <w:div w:id="1248152351">
                                  <w:marLeft w:val="0"/>
                                  <w:marRight w:val="0"/>
                                  <w:marTop w:val="0"/>
                                  <w:marBottom w:val="0"/>
                                  <w:divBdr>
                                    <w:top w:val="none" w:sz="0" w:space="0" w:color="auto"/>
                                    <w:left w:val="none" w:sz="0" w:space="0" w:color="auto"/>
                                    <w:bottom w:val="none" w:sz="0" w:space="0" w:color="auto"/>
                                    <w:right w:val="none" w:sz="0" w:space="0" w:color="auto"/>
                                  </w:divBdr>
                                  <w:divsChild>
                                    <w:div w:id="1577931520">
                                      <w:marLeft w:val="0"/>
                                      <w:marRight w:val="0"/>
                                      <w:marTop w:val="0"/>
                                      <w:marBottom w:val="0"/>
                                      <w:divBdr>
                                        <w:top w:val="none" w:sz="0" w:space="0" w:color="auto"/>
                                        <w:left w:val="none" w:sz="0" w:space="0" w:color="auto"/>
                                        <w:bottom w:val="none" w:sz="0" w:space="0" w:color="auto"/>
                                        <w:right w:val="none" w:sz="0" w:space="0" w:color="auto"/>
                                      </w:divBdr>
                                      <w:divsChild>
                                        <w:div w:id="14743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5082">
                              <w:marLeft w:val="0"/>
                              <w:marRight w:val="0"/>
                              <w:marTop w:val="0"/>
                              <w:marBottom w:val="0"/>
                              <w:divBdr>
                                <w:top w:val="none" w:sz="0" w:space="0" w:color="auto"/>
                                <w:left w:val="none" w:sz="0" w:space="0" w:color="auto"/>
                                <w:bottom w:val="none" w:sz="0" w:space="0" w:color="auto"/>
                                <w:right w:val="none" w:sz="0" w:space="0" w:color="auto"/>
                              </w:divBdr>
                              <w:divsChild>
                                <w:div w:id="693843221">
                                  <w:marLeft w:val="0"/>
                                  <w:marRight w:val="0"/>
                                  <w:marTop w:val="0"/>
                                  <w:marBottom w:val="0"/>
                                  <w:divBdr>
                                    <w:top w:val="none" w:sz="0" w:space="0" w:color="auto"/>
                                    <w:left w:val="none" w:sz="0" w:space="0" w:color="auto"/>
                                    <w:bottom w:val="none" w:sz="0" w:space="0" w:color="auto"/>
                                    <w:right w:val="none" w:sz="0" w:space="0" w:color="auto"/>
                                  </w:divBdr>
                                  <w:divsChild>
                                    <w:div w:id="2025789579">
                                      <w:marLeft w:val="0"/>
                                      <w:marRight w:val="0"/>
                                      <w:marTop w:val="0"/>
                                      <w:marBottom w:val="0"/>
                                      <w:divBdr>
                                        <w:top w:val="none" w:sz="0" w:space="0" w:color="auto"/>
                                        <w:left w:val="none" w:sz="0" w:space="0" w:color="auto"/>
                                        <w:bottom w:val="none" w:sz="0" w:space="0" w:color="auto"/>
                                        <w:right w:val="none" w:sz="0" w:space="0" w:color="auto"/>
                                      </w:divBdr>
                                      <w:divsChild>
                                        <w:div w:id="725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7267611">
          <w:marLeft w:val="0"/>
          <w:marRight w:val="0"/>
          <w:marTop w:val="0"/>
          <w:marBottom w:val="0"/>
          <w:divBdr>
            <w:top w:val="none" w:sz="0" w:space="0" w:color="auto"/>
            <w:left w:val="none" w:sz="0" w:space="0" w:color="auto"/>
            <w:bottom w:val="none" w:sz="0" w:space="0" w:color="auto"/>
            <w:right w:val="none" w:sz="0" w:space="0" w:color="auto"/>
          </w:divBdr>
          <w:divsChild>
            <w:div w:id="862326094">
              <w:marLeft w:val="0"/>
              <w:marRight w:val="0"/>
              <w:marTop w:val="0"/>
              <w:marBottom w:val="0"/>
              <w:divBdr>
                <w:top w:val="none" w:sz="0" w:space="0" w:color="auto"/>
                <w:left w:val="none" w:sz="0" w:space="0" w:color="auto"/>
                <w:bottom w:val="none" w:sz="0" w:space="0" w:color="auto"/>
                <w:right w:val="none" w:sz="0" w:space="0" w:color="auto"/>
              </w:divBdr>
              <w:divsChild>
                <w:div w:id="608126642">
                  <w:marLeft w:val="0"/>
                  <w:marRight w:val="0"/>
                  <w:marTop w:val="0"/>
                  <w:marBottom w:val="0"/>
                  <w:divBdr>
                    <w:top w:val="none" w:sz="0" w:space="0" w:color="auto"/>
                    <w:left w:val="none" w:sz="0" w:space="0" w:color="auto"/>
                    <w:bottom w:val="none" w:sz="0" w:space="0" w:color="auto"/>
                    <w:right w:val="none" w:sz="0" w:space="0" w:color="auto"/>
                  </w:divBdr>
                  <w:divsChild>
                    <w:div w:id="1243181558">
                      <w:marLeft w:val="0"/>
                      <w:marRight w:val="0"/>
                      <w:marTop w:val="0"/>
                      <w:marBottom w:val="0"/>
                      <w:divBdr>
                        <w:top w:val="none" w:sz="0" w:space="0" w:color="auto"/>
                        <w:left w:val="none" w:sz="0" w:space="0" w:color="auto"/>
                        <w:bottom w:val="none" w:sz="0" w:space="0" w:color="auto"/>
                        <w:right w:val="none" w:sz="0" w:space="0" w:color="auto"/>
                      </w:divBdr>
                      <w:divsChild>
                        <w:div w:id="826896661">
                          <w:marLeft w:val="0"/>
                          <w:marRight w:val="0"/>
                          <w:marTop w:val="0"/>
                          <w:marBottom w:val="0"/>
                          <w:divBdr>
                            <w:top w:val="none" w:sz="0" w:space="0" w:color="auto"/>
                            <w:left w:val="none" w:sz="0" w:space="0" w:color="auto"/>
                            <w:bottom w:val="none" w:sz="0" w:space="0" w:color="auto"/>
                            <w:right w:val="none" w:sz="0" w:space="0" w:color="auto"/>
                          </w:divBdr>
                          <w:divsChild>
                            <w:div w:id="957369918">
                              <w:marLeft w:val="0"/>
                              <w:marRight w:val="0"/>
                              <w:marTop w:val="0"/>
                              <w:marBottom w:val="0"/>
                              <w:divBdr>
                                <w:top w:val="none" w:sz="0" w:space="0" w:color="auto"/>
                                <w:left w:val="none" w:sz="0" w:space="0" w:color="auto"/>
                                <w:bottom w:val="none" w:sz="0" w:space="0" w:color="auto"/>
                                <w:right w:val="none" w:sz="0" w:space="0" w:color="auto"/>
                              </w:divBdr>
                              <w:divsChild>
                                <w:div w:id="1530952944">
                                  <w:marLeft w:val="0"/>
                                  <w:marRight w:val="0"/>
                                  <w:marTop w:val="0"/>
                                  <w:marBottom w:val="0"/>
                                  <w:divBdr>
                                    <w:top w:val="none" w:sz="0" w:space="0" w:color="auto"/>
                                    <w:left w:val="none" w:sz="0" w:space="0" w:color="auto"/>
                                    <w:bottom w:val="none" w:sz="0" w:space="0" w:color="auto"/>
                                    <w:right w:val="none" w:sz="0" w:space="0" w:color="auto"/>
                                  </w:divBdr>
                                  <w:divsChild>
                                    <w:div w:id="991717632">
                                      <w:marLeft w:val="0"/>
                                      <w:marRight w:val="0"/>
                                      <w:marTop w:val="0"/>
                                      <w:marBottom w:val="0"/>
                                      <w:divBdr>
                                        <w:top w:val="none" w:sz="0" w:space="0" w:color="auto"/>
                                        <w:left w:val="none" w:sz="0" w:space="0" w:color="auto"/>
                                        <w:bottom w:val="none" w:sz="0" w:space="0" w:color="auto"/>
                                        <w:right w:val="none" w:sz="0" w:space="0" w:color="auto"/>
                                      </w:divBdr>
                                      <w:divsChild>
                                        <w:div w:id="21418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304709">
          <w:marLeft w:val="0"/>
          <w:marRight w:val="0"/>
          <w:marTop w:val="0"/>
          <w:marBottom w:val="0"/>
          <w:divBdr>
            <w:top w:val="none" w:sz="0" w:space="0" w:color="auto"/>
            <w:left w:val="none" w:sz="0" w:space="0" w:color="auto"/>
            <w:bottom w:val="none" w:sz="0" w:space="0" w:color="auto"/>
            <w:right w:val="none" w:sz="0" w:space="0" w:color="auto"/>
          </w:divBdr>
          <w:divsChild>
            <w:div w:id="695237438">
              <w:marLeft w:val="0"/>
              <w:marRight w:val="0"/>
              <w:marTop w:val="0"/>
              <w:marBottom w:val="0"/>
              <w:divBdr>
                <w:top w:val="none" w:sz="0" w:space="0" w:color="auto"/>
                <w:left w:val="none" w:sz="0" w:space="0" w:color="auto"/>
                <w:bottom w:val="none" w:sz="0" w:space="0" w:color="auto"/>
                <w:right w:val="none" w:sz="0" w:space="0" w:color="auto"/>
              </w:divBdr>
              <w:divsChild>
                <w:div w:id="1564870290">
                  <w:marLeft w:val="0"/>
                  <w:marRight w:val="0"/>
                  <w:marTop w:val="0"/>
                  <w:marBottom w:val="0"/>
                  <w:divBdr>
                    <w:top w:val="none" w:sz="0" w:space="0" w:color="auto"/>
                    <w:left w:val="none" w:sz="0" w:space="0" w:color="auto"/>
                    <w:bottom w:val="none" w:sz="0" w:space="0" w:color="auto"/>
                    <w:right w:val="none" w:sz="0" w:space="0" w:color="auto"/>
                  </w:divBdr>
                  <w:divsChild>
                    <w:div w:id="1993753783">
                      <w:marLeft w:val="0"/>
                      <w:marRight w:val="0"/>
                      <w:marTop w:val="0"/>
                      <w:marBottom w:val="0"/>
                      <w:divBdr>
                        <w:top w:val="none" w:sz="0" w:space="0" w:color="auto"/>
                        <w:left w:val="none" w:sz="0" w:space="0" w:color="auto"/>
                        <w:bottom w:val="none" w:sz="0" w:space="0" w:color="auto"/>
                        <w:right w:val="none" w:sz="0" w:space="0" w:color="auto"/>
                      </w:divBdr>
                      <w:divsChild>
                        <w:div w:id="1235163798">
                          <w:marLeft w:val="0"/>
                          <w:marRight w:val="0"/>
                          <w:marTop w:val="0"/>
                          <w:marBottom w:val="0"/>
                          <w:divBdr>
                            <w:top w:val="none" w:sz="0" w:space="0" w:color="auto"/>
                            <w:left w:val="none" w:sz="0" w:space="0" w:color="auto"/>
                            <w:bottom w:val="none" w:sz="0" w:space="0" w:color="auto"/>
                            <w:right w:val="none" w:sz="0" w:space="0" w:color="auto"/>
                          </w:divBdr>
                          <w:divsChild>
                            <w:div w:id="226495804">
                              <w:marLeft w:val="0"/>
                              <w:marRight w:val="0"/>
                              <w:marTop w:val="0"/>
                              <w:marBottom w:val="0"/>
                              <w:divBdr>
                                <w:top w:val="none" w:sz="0" w:space="0" w:color="auto"/>
                                <w:left w:val="none" w:sz="0" w:space="0" w:color="auto"/>
                                <w:bottom w:val="none" w:sz="0" w:space="0" w:color="auto"/>
                                <w:right w:val="none" w:sz="0" w:space="0" w:color="auto"/>
                              </w:divBdr>
                              <w:divsChild>
                                <w:div w:id="1185560630">
                                  <w:marLeft w:val="0"/>
                                  <w:marRight w:val="0"/>
                                  <w:marTop w:val="0"/>
                                  <w:marBottom w:val="0"/>
                                  <w:divBdr>
                                    <w:top w:val="none" w:sz="0" w:space="0" w:color="auto"/>
                                    <w:left w:val="none" w:sz="0" w:space="0" w:color="auto"/>
                                    <w:bottom w:val="none" w:sz="0" w:space="0" w:color="auto"/>
                                    <w:right w:val="none" w:sz="0" w:space="0" w:color="auto"/>
                                  </w:divBdr>
                                  <w:divsChild>
                                    <w:div w:id="37847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344338">
                      <w:marLeft w:val="0"/>
                      <w:marRight w:val="0"/>
                      <w:marTop w:val="0"/>
                      <w:marBottom w:val="0"/>
                      <w:divBdr>
                        <w:top w:val="none" w:sz="0" w:space="0" w:color="auto"/>
                        <w:left w:val="none" w:sz="0" w:space="0" w:color="auto"/>
                        <w:bottom w:val="none" w:sz="0" w:space="0" w:color="auto"/>
                        <w:right w:val="none" w:sz="0" w:space="0" w:color="auto"/>
                      </w:divBdr>
                      <w:divsChild>
                        <w:div w:id="1536960319">
                          <w:marLeft w:val="0"/>
                          <w:marRight w:val="0"/>
                          <w:marTop w:val="0"/>
                          <w:marBottom w:val="0"/>
                          <w:divBdr>
                            <w:top w:val="none" w:sz="0" w:space="0" w:color="auto"/>
                            <w:left w:val="none" w:sz="0" w:space="0" w:color="auto"/>
                            <w:bottom w:val="none" w:sz="0" w:space="0" w:color="auto"/>
                            <w:right w:val="none" w:sz="0" w:space="0" w:color="auto"/>
                          </w:divBdr>
                          <w:divsChild>
                            <w:div w:id="2088259966">
                              <w:marLeft w:val="0"/>
                              <w:marRight w:val="0"/>
                              <w:marTop w:val="0"/>
                              <w:marBottom w:val="0"/>
                              <w:divBdr>
                                <w:top w:val="none" w:sz="0" w:space="0" w:color="auto"/>
                                <w:left w:val="none" w:sz="0" w:space="0" w:color="auto"/>
                                <w:bottom w:val="none" w:sz="0" w:space="0" w:color="auto"/>
                                <w:right w:val="none" w:sz="0" w:space="0" w:color="auto"/>
                              </w:divBdr>
                              <w:divsChild>
                                <w:div w:id="1214459730">
                                  <w:marLeft w:val="0"/>
                                  <w:marRight w:val="0"/>
                                  <w:marTop w:val="0"/>
                                  <w:marBottom w:val="0"/>
                                  <w:divBdr>
                                    <w:top w:val="none" w:sz="0" w:space="0" w:color="auto"/>
                                    <w:left w:val="none" w:sz="0" w:space="0" w:color="auto"/>
                                    <w:bottom w:val="none" w:sz="0" w:space="0" w:color="auto"/>
                                    <w:right w:val="none" w:sz="0" w:space="0" w:color="auto"/>
                                  </w:divBdr>
                                  <w:divsChild>
                                    <w:div w:id="885416158">
                                      <w:marLeft w:val="0"/>
                                      <w:marRight w:val="0"/>
                                      <w:marTop w:val="0"/>
                                      <w:marBottom w:val="0"/>
                                      <w:divBdr>
                                        <w:top w:val="none" w:sz="0" w:space="0" w:color="auto"/>
                                        <w:left w:val="none" w:sz="0" w:space="0" w:color="auto"/>
                                        <w:bottom w:val="none" w:sz="0" w:space="0" w:color="auto"/>
                                        <w:right w:val="none" w:sz="0" w:space="0" w:color="auto"/>
                                      </w:divBdr>
                                      <w:divsChild>
                                        <w:div w:id="7342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024881">
                              <w:marLeft w:val="0"/>
                              <w:marRight w:val="0"/>
                              <w:marTop w:val="0"/>
                              <w:marBottom w:val="0"/>
                              <w:divBdr>
                                <w:top w:val="none" w:sz="0" w:space="0" w:color="auto"/>
                                <w:left w:val="none" w:sz="0" w:space="0" w:color="auto"/>
                                <w:bottom w:val="none" w:sz="0" w:space="0" w:color="auto"/>
                                <w:right w:val="none" w:sz="0" w:space="0" w:color="auto"/>
                              </w:divBdr>
                              <w:divsChild>
                                <w:div w:id="813526169">
                                  <w:marLeft w:val="0"/>
                                  <w:marRight w:val="0"/>
                                  <w:marTop w:val="0"/>
                                  <w:marBottom w:val="0"/>
                                  <w:divBdr>
                                    <w:top w:val="none" w:sz="0" w:space="0" w:color="auto"/>
                                    <w:left w:val="none" w:sz="0" w:space="0" w:color="auto"/>
                                    <w:bottom w:val="none" w:sz="0" w:space="0" w:color="auto"/>
                                    <w:right w:val="none" w:sz="0" w:space="0" w:color="auto"/>
                                  </w:divBdr>
                                  <w:divsChild>
                                    <w:div w:id="85005221">
                                      <w:marLeft w:val="0"/>
                                      <w:marRight w:val="0"/>
                                      <w:marTop w:val="0"/>
                                      <w:marBottom w:val="0"/>
                                      <w:divBdr>
                                        <w:top w:val="none" w:sz="0" w:space="0" w:color="auto"/>
                                        <w:left w:val="none" w:sz="0" w:space="0" w:color="auto"/>
                                        <w:bottom w:val="none" w:sz="0" w:space="0" w:color="auto"/>
                                        <w:right w:val="none" w:sz="0" w:space="0" w:color="auto"/>
                                      </w:divBdr>
                                      <w:divsChild>
                                        <w:div w:id="18240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567590">
          <w:marLeft w:val="0"/>
          <w:marRight w:val="0"/>
          <w:marTop w:val="0"/>
          <w:marBottom w:val="0"/>
          <w:divBdr>
            <w:top w:val="none" w:sz="0" w:space="0" w:color="auto"/>
            <w:left w:val="none" w:sz="0" w:space="0" w:color="auto"/>
            <w:bottom w:val="none" w:sz="0" w:space="0" w:color="auto"/>
            <w:right w:val="none" w:sz="0" w:space="0" w:color="auto"/>
          </w:divBdr>
          <w:divsChild>
            <w:div w:id="1424717955">
              <w:marLeft w:val="0"/>
              <w:marRight w:val="0"/>
              <w:marTop w:val="0"/>
              <w:marBottom w:val="0"/>
              <w:divBdr>
                <w:top w:val="none" w:sz="0" w:space="0" w:color="auto"/>
                <w:left w:val="none" w:sz="0" w:space="0" w:color="auto"/>
                <w:bottom w:val="none" w:sz="0" w:space="0" w:color="auto"/>
                <w:right w:val="none" w:sz="0" w:space="0" w:color="auto"/>
              </w:divBdr>
              <w:divsChild>
                <w:div w:id="687558080">
                  <w:marLeft w:val="0"/>
                  <w:marRight w:val="0"/>
                  <w:marTop w:val="0"/>
                  <w:marBottom w:val="0"/>
                  <w:divBdr>
                    <w:top w:val="none" w:sz="0" w:space="0" w:color="auto"/>
                    <w:left w:val="none" w:sz="0" w:space="0" w:color="auto"/>
                    <w:bottom w:val="none" w:sz="0" w:space="0" w:color="auto"/>
                    <w:right w:val="none" w:sz="0" w:space="0" w:color="auto"/>
                  </w:divBdr>
                  <w:divsChild>
                    <w:div w:id="1381400279">
                      <w:marLeft w:val="0"/>
                      <w:marRight w:val="0"/>
                      <w:marTop w:val="0"/>
                      <w:marBottom w:val="0"/>
                      <w:divBdr>
                        <w:top w:val="none" w:sz="0" w:space="0" w:color="auto"/>
                        <w:left w:val="none" w:sz="0" w:space="0" w:color="auto"/>
                        <w:bottom w:val="none" w:sz="0" w:space="0" w:color="auto"/>
                        <w:right w:val="none" w:sz="0" w:space="0" w:color="auto"/>
                      </w:divBdr>
                      <w:divsChild>
                        <w:div w:id="1339430298">
                          <w:marLeft w:val="0"/>
                          <w:marRight w:val="0"/>
                          <w:marTop w:val="0"/>
                          <w:marBottom w:val="0"/>
                          <w:divBdr>
                            <w:top w:val="none" w:sz="0" w:space="0" w:color="auto"/>
                            <w:left w:val="none" w:sz="0" w:space="0" w:color="auto"/>
                            <w:bottom w:val="none" w:sz="0" w:space="0" w:color="auto"/>
                            <w:right w:val="none" w:sz="0" w:space="0" w:color="auto"/>
                          </w:divBdr>
                          <w:divsChild>
                            <w:div w:id="1567914598">
                              <w:marLeft w:val="0"/>
                              <w:marRight w:val="0"/>
                              <w:marTop w:val="0"/>
                              <w:marBottom w:val="0"/>
                              <w:divBdr>
                                <w:top w:val="none" w:sz="0" w:space="0" w:color="auto"/>
                                <w:left w:val="none" w:sz="0" w:space="0" w:color="auto"/>
                                <w:bottom w:val="none" w:sz="0" w:space="0" w:color="auto"/>
                                <w:right w:val="none" w:sz="0" w:space="0" w:color="auto"/>
                              </w:divBdr>
                              <w:divsChild>
                                <w:div w:id="166411864">
                                  <w:marLeft w:val="0"/>
                                  <w:marRight w:val="0"/>
                                  <w:marTop w:val="0"/>
                                  <w:marBottom w:val="0"/>
                                  <w:divBdr>
                                    <w:top w:val="none" w:sz="0" w:space="0" w:color="auto"/>
                                    <w:left w:val="none" w:sz="0" w:space="0" w:color="auto"/>
                                    <w:bottom w:val="none" w:sz="0" w:space="0" w:color="auto"/>
                                    <w:right w:val="none" w:sz="0" w:space="0" w:color="auto"/>
                                  </w:divBdr>
                                  <w:divsChild>
                                    <w:div w:id="2008551338">
                                      <w:marLeft w:val="0"/>
                                      <w:marRight w:val="0"/>
                                      <w:marTop w:val="0"/>
                                      <w:marBottom w:val="0"/>
                                      <w:divBdr>
                                        <w:top w:val="none" w:sz="0" w:space="0" w:color="auto"/>
                                        <w:left w:val="none" w:sz="0" w:space="0" w:color="auto"/>
                                        <w:bottom w:val="none" w:sz="0" w:space="0" w:color="auto"/>
                                        <w:right w:val="none" w:sz="0" w:space="0" w:color="auto"/>
                                      </w:divBdr>
                                      <w:divsChild>
                                        <w:div w:id="1053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931487">
          <w:marLeft w:val="0"/>
          <w:marRight w:val="0"/>
          <w:marTop w:val="0"/>
          <w:marBottom w:val="0"/>
          <w:divBdr>
            <w:top w:val="none" w:sz="0" w:space="0" w:color="auto"/>
            <w:left w:val="none" w:sz="0" w:space="0" w:color="auto"/>
            <w:bottom w:val="none" w:sz="0" w:space="0" w:color="auto"/>
            <w:right w:val="none" w:sz="0" w:space="0" w:color="auto"/>
          </w:divBdr>
          <w:divsChild>
            <w:div w:id="28801289">
              <w:marLeft w:val="0"/>
              <w:marRight w:val="0"/>
              <w:marTop w:val="0"/>
              <w:marBottom w:val="0"/>
              <w:divBdr>
                <w:top w:val="none" w:sz="0" w:space="0" w:color="auto"/>
                <w:left w:val="none" w:sz="0" w:space="0" w:color="auto"/>
                <w:bottom w:val="none" w:sz="0" w:space="0" w:color="auto"/>
                <w:right w:val="none" w:sz="0" w:space="0" w:color="auto"/>
              </w:divBdr>
              <w:divsChild>
                <w:div w:id="1516456235">
                  <w:marLeft w:val="0"/>
                  <w:marRight w:val="0"/>
                  <w:marTop w:val="0"/>
                  <w:marBottom w:val="0"/>
                  <w:divBdr>
                    <w:top w:val="none" w:sz="0" w:space="0" w:color="auto"/>
                    <w:left w:val="none" w:sz="0" w:space="0" w:color="auto"/>
                    <w:bottom w:val="none" w:sz="0" w:space="0" w:color="auto"/>
                    <w:right w:val="none" w:sz="0" w:space="0" w:color="auto"/>
                  </w:divBdr>
                  <w:divsChild>
                    <w:div w:id="198586269">
                      <w:marLeft w:val="0"/>
                      <w:marRight w:val="0"/>
                      <w:marTop w:val="0"/>
                      <w:marBottom w:val="0"/>
                      <w:divBdr>
                        <w:top w:val="none" w:sz="0" w:space="0" w:color="auto"/>
                        <w:left w:val="none" w:sz="0" w:space="0" w:color="auto"/>
                        <w:bottom w:val="none" w:sz="0" w:space="0" w:color="auto"/>
                        <w:right w:val="none" w:sz="0" w:space="0" w:color="auto"/>
                      </w:divBdr>
                      <w:divsChild>
                        <w:div w:id="1045834502">
                          <w:marLeft w:val="0"/>
                          <w:marRight w:val="0"/>
                          <w:marTop w:val="0"/>
                          <w:marBottom w:val="0"/>
                          <w:divBdr>
                            <w:top w:val="none" w:sz="0" w:space="0" w:color="auto"/>
                            <w:left w:val="none" w:sz="0" w:space="0" w:color="auto"/>
                            <w:bottom w:val="none" w:sz="0" w:space="0" w:color="auto"/>
                            <w:right w:val="none" w:sz="0" w:space="0" w:color="auto"/>
                          </w:divBdr>
                          <w:divsChild>
                            <w:div w:id="23211029">
                              <w:marLeft w:val="0"/>
                              <w:marRight w:val="0"/>
                              <w:marTop w:val="0"/>
                              <w:marBottom w:val="0"/>
                              <w:divBdr>
                                <w:top w:val="none" w:sz="0" w:space="0" w:color="auto"/>
                                <w:left w:val="none" w:sz="0" w:space="0" w:color="auto"/>
                                <w:bottom w:val="none" w:sz="0" w:space="0" w:color="auto"/>
                                <w:right w:val="none" w:sz="0" w:space="0" w:color="auto"/>
                              </w:divBdr>
                              <w:divsChild>
                                <w:div w:id="478112495">
                                  <w:marLeft w:val="0"/>
                                  <w:marRight w:val="0"/>
                                  <w:marTop w:val="0"/>
                                  <w:marBottom w:val="0"/>
                                  <w:divBdr>
                                    <w:top w:val="none" w:sz="0" w:space="0" w:color="auto"/>
                                    <w:left w:val="none" w:sz="0" w:space="0" w:color="auto"/>
                                    <w:bottom w:val="none" w:sz="0" w:space="0" w:color="auto"/>
                                    <w:right w:val="none" w:sz="0" w:space="0" w:color="auto"/>
                                  </w:divBdr>
                                  <w:divsChild>
                                    <w:div w:id="124611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438301">
                      <w:marLeft w:val="0"/>
                      <w:marRight w:val="0"/>
                      <w:marTop w:val="0"/>
                      <w:marBottom w:val="0"/>
                      <w:divBdr>
                        <w:top w:val="none" w:sz="0" w:space="0" w:color="auto"/>
                        <w:left w:val="none" w:sz="0" w:space="0" w:color="auto"/>
                        <w:bottom w:val="none" w:sz="0" w:space="0" w:color="auto"/>
                        <w:right w:val="none" w:sz="0" w:space="0" w:color="auto"/>
                      </w:divBdr>
                      <w:divsChild>
                        <w:div w:id="1326276215">
                          <w:marLeft w:val="0"/>
                          <w:marRight w:val="0"/>
                          <w:marTop w:val="0"/>
                          <w:marBottom w:val="0"/>
                          <w:divBdr>
                            <w:top w:val="none" w:sz="0" w:space="0" w:color="auto"/>
                            <w:left w:val="none" w:sz="0" w:space="0" w:color="auto"/>
                            <w:bottom w:val="none" w:sz="0" w:space="0" w:color="auto"/>
                            <w:right w:val="none" w:sz="0" w:space="0" w:color="auto"/>
                          </w:divBdr>
                          <w:divsChild>
                            <w:div w:id="1261917072">
                              <w:marLeft w:val="0"/>
                              <w:marRight w:val="0"/>
                              <w:marTop w:val="0"/>
                              <w:marBottom w:val="0"/>
                              <w:divBdr>
                                <w:top w:val="none" w:sz="0" w:space="0" w:color="auto"/>
                                <w:left w:val="none" w:sz="0" w:space="0" w:color="auto"/>
                                <w:bottom w:val="none" w:sz="0" w:space="0" w:color="auto"/>
                                <w:right w:val="none" w:sz="0" w:space="0" w:color="auto"/>
                              </w:divBdr>
                              <w:divsChild>
                                <w:div w:id="333067413">
                                  <w:marLeft w:val="0"/>
                                  <w:marRight w:val="0"/>
                                  <w:marTop w:val="0"/>
                                  <w:marBottom w:val="0"/>
                                  <w:divBdr>
                                    <w:top w:val="none" w:sz="0" w:space="0" w:color="auto"/>
                                    <w:left w:val="none" w:sz="0" w:space="0" w:color="auto"/>
                                    <w:bottom w:val="none" w:sz="0" w:space="0" w:color="auto"/>
                                    <w:right w:val="none" w:sz="0" w:space="0" w:color="auto"/>
                                  </w:divBdr>
                                  <w:divsChild>
                                    <w:div w:id="760758013">
                                      <w:marLeft w:val="0"/>
                                      <w:marRight w:val="0"/>
                                      <w:marTop w:val="0"/>
                                      <w:marBottom w:val="0"/>
                                      <w:divBdr>
                                        <w:top w:val="none" w:sz="0" w:space="0" w:color="auto"/>
                                        <w:left w:val="none" w:sz="0" w:space="0" w:color="auto"/>
                                        <w:bottom w:val="none" w:sz="0" w:space="0" w:color="auto"/>
                                        <w:right w:val="none" w:sz="0" w:space="0" w:color="auto"/>
                                      </w:divBdr>
                                      <w:divsChild>
                                        <w:div w:id="5607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498660">
                              <w:marLeft w:val="0"/>
                              <w:marRight w:val="0"/>
                              <w:marTop w:val="0"/>
                              <w:marBottom w:val="0"/>
                              <w:divBdr>
                                <w:top w:val="none" w:sz="0" w:space="0" w:color="auto"/>
                                <w:left w:val="none" w:sz="0" w:space="0" w:color="auto"/>
                                <w:bottom w:val="none" w:sz="0" w:space="0" w:color="auto"/>
                                <w:right w:val="none" w:sz="0" w:space="0" w:color="auto"/>
                              </w:divBdr>
                              <w:divsChild>
                                <w:div w:id="223684168">
                                  <w:marLeft w:val="0"/>
                                  <w:marRight w:val="0"/>
                                  <w:marTop w:val="0"/>
                                  <w:marBottom w:val="0"/>
                                  <w:divBdr>
                                    <w:top w:val="none" w:sz="0" w:space="0" w:color="auto"/>
                                    <w:left w:val="none" w:sz="0" w:space="0" w:color="auto"/>
                                    <w:bottom w:val="none" w:sz="0" w:space="0" w:color="auto"/>
                                    <w:right w:val="none" w:sz="0" w:space="0" w:color="auto"/>
                                  </w:divBdr>
                                  <w:divsChild>
                                    <w:div w:id="1126122731">
                                      <w:marLeft w:val="0"/>
                                      <w:marRight w:val="0"/>
                                      <w:marTop w:val="0"/>
                                      <w:marBottom w:val="0"/>
                                      <w:divBdr>
                                        <w:top w:val="none" w:sz="0" w:space="0" w:color="auto"/>
                                        <w:left w:val="none" w:sz="0" w:space="0" w:color="auto"/>
                                        <w:bottom w:val="none" w:sz="0" w:space="0" w:color="auto"/>
                                        <w:right w:val="none" w:sz="0" w:space="0" w:color="auto"/>
                                      </w:divBdr>
                                      <w:divsChild>
                                        <w:div w:id="13613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804151">
          <w:marLeft w:val="0"/>
          <w:marRight w:val="0"/>
          <w:marTop w:val="0"/>
          <w:marBottom w:val="0"/>
          <w:divBdr>
            <w:top w:val="none" w:sz="0" w:space="0" w:color="auto"/>
            <w:left w:val="none" w:sz="0" w:space="0" w:color="auto"/>
            <w:bottom w:val="none" w:sz="0" w:space="0" w:color="auto"/>
            <w:right w:val="none" w:sz="0" w:space="0" w:color="auto"/>
          </w:divBdr>
          <w:divsChild>
            <w:div w:id="708455721">
              <w:marLeft w:val="0"/>
              <w:marRight w:val="0"/>
              <w:marTop w:val="0"/>
              <w:marBottom w:val="0"/>
              <w:divBdr>
                <w:top w:val="none" w:sz="0" w:space="0" w:color="auto"/>
                <w:left w:val="none" w:sz="0" w:space="0" w:color="auto"/>
                <w:bottom w:val="none" w:sz="0" w:space="0" w:color="auto"/>
                <w:right w:val="none" w:sz="0" w:space="0" w:color="auto"/>
              </w:divBdr>
              <w:divsChild>
                <w:div w:id="1870727203">
                  <w:marLeft w:val="0"/>
                  <w:marRight w:val="0"/>
                  <w:marTop w:val="0"/>
                  <w:marBottom w:val="0"/>
                  <w:divBdr>
                    <w:top w:val="none" w:sz="0" w:space="0" w:color="auto"/>
                    <w:left w:val="none" w:sz="0" w:space="0" w:color="auto"/>
                    <w:bottom w:val="none" w:sz="0" w:space="0" w:color="auto"/>
                    <w:right w:val="none" w:sz="0" w:space="0" w:color="auto"/>
                  </w:divBdr>
                  <w:divsChild>
                    <w:div w:id="1206987054">
                      <w:marLeft w:val="0"/>
                      <w:marRight w:val="0"/>
                      <w:marTop w:val="0"/>
                      <w:marBottom w:val="0"/>
                      <w:divBdr>
                        <w:top w:val="none" w:sz="0" w:space="0" w:color="auto"/>
                        <w:left w:val="none" w:sz="0" w:space="0" w:color="auto"/>
                        <w:bottom w:val="none" w:sz="0" w:space="0" w:color="auto"/>
                        <w:right w:val="none" w:sz="0" w:space="0" w:color="auto"/>
                      </w:divBdr>
                      <w:divsChild>
                        <w:div w:id="1705133970">
                          <w:marLeft w:val="0"/>
                          <w:marRight w:val="0"/>
                          <w:marTop w:val="0"/>
                          <w:marBottom w:val="0"/>
                          <w:divBdr>
                            <w:top w:val="none" w:sz="0" w:space="0" w:color="auto"/>
                            <w:left w:val="none" w:sz="0" w:space="0" w:color="auto"/>
                            <w:bottom w:val="none" w:sz="0" w:space="0" w:color="auto"/>
                            <w:right w:val="none" w:sz="0" w:space="0" w:color="auto"/>
                          </w:divBdr>
                          <w:divsChild>
                            <w:div w:id="1162431719">
                              <w:marLeft w:val="0"/>
                              <w:marRight w:val="0"/>
                              <w:marTop w:val="0"/>
                              <w:marBottom w:val="0"/>
                              <w:divBdr>
                                <w:top w:val="none" w:sz="0" w:space="0" w:color="auto"/>
                                <w:left w:val="none" w:sz="0" w:space="0" w:color="auto"/>
                                <w:bottom w:val="none" w:sz="0" w:space="0" w:color="auto"/>
                                <w:right w:val="none" w:sz="0" w:space="0" w:color="auto"/>
                              </w:divBdr>
                              <w:divsChild>
                                <w:div w:id="638221623">
                                  <w:marLeft w:val="0"/>
                                  <w:marRight w:val="0"/>
                                  <w:marTop w:val="0"/>
                                  <w:marBottom w:val="0"/>
                                  <w:divBdr>
                                    <w:top w:val="none" w:sz="0" w:space="0" w:color="auto"/>
                                    <w:left w:val="none" w:sz="0" w:space="0" w:color="auto"/>
                                    <w:bottom w:val="none" w:sz="0" w:space="0" w:color="auto"/>
                                    <w:right w:val="none" w:sz="0" w:space="0" w:color="auto"/>
                                  </w:divBdr>
                                  <w:divsChild>
                                    <w:div w:id="2071148772">
                                      <w:marLeft w:val="0"/>
                                      <w:marRight w:val="0"/>
                                      <w:marTop w:val="0"/>
                                      <w:marBottom w:val="0"/>
                                      <w:divBdr>
                                        <w:top w:val="none" w:sz="0" w:space="0" w:color="auto"/>
                                        <w:left w:val="none" w:sz="0" w:space="0" w:color="auto"/>
                                        <w:bottom w:val="none" w:sz="0" w:space="0" w:color="auto"/>
                                        <w:right w:val="none" w:sz="0" w:space="0" w:color="auto"/>
                                      </w:divBdr>
                                      <w:divsChild>
                                        <w:div w:id="12046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636210">
          <w:marLeft w:val="0"/>
          <w:marRight w:val="0"/>
          <w:marTop w:val="0"/>
          <w:marBottom w:val="0"/>
          <w:divBdr>
            <w:top w:val="none" w:sz="0" w:space="0" w:color="auto"/>
            <w:left w:val="none" w:sz="0" w:space="0" w:color="auto"/>
            <w:bottom w:val="none" w:sz="0" w:space="0" w:color="auto"/>
            <w:right w:val="none" w:sz="0" w:space="0" w:color="auto"/>
          </w:divBdr>
          <w:divsChild>
            <w:div w:id="747310421">
              <w:marLeft w:val="0"/>
              <w:marRight w:val="0"/>
              <w:marTop w:val="0"/>
              <w:marBottom w:val="0"/>
              <w:divBdr>
                <w:top w:val="none" w:sz="0" w:space="0" w:color="auto"/>
                <w:left w:val="none" w:sz="0" w:space="0" w:color="auto"/>
                <w:bottom w:val="none" w:sz="0" w:space="0" w:color="auto"/>
                <w:right w:val="none" w:sz="0" w:space="0" w:color="auto"/>
              </w:divBdr>
              <w:divsChild>
                <w:div w:id="1772973448">
                  <w:marLeft w:val="0"/>
                  <w:marRight w:val="0"/>
                  <w:marTop w:val="0"/>
                  <w:marBottom w:val="0"/>
                  <w:divBdr>
                    <w:top w:val="none" w:sz="0" w:space="0" w:color="auto"/>
                    <w:left w:val="none" w:sz="0" w:space="0" w:color="auto"/>
                    <w:bottom w:val="none" w:sz="0" w:space="0" w:color="auto"/>
                    <w:right w:val="none" w:sz="0" w:space="0" w:color="auto"/>
                  </w:divBdr>
                  <w:divsChild>
                    <w:div w:id="1153183666">
                      <w:marLeft w:val="0"/>
                      <w:marRight w:val="0"/>
                      <w:marTop w:val="0"/>
                      <w:marBottom w:val="0"/>
                      <w:divBdr>
                        <w:top w:val="none" w:sz="0" w:space="0" w:color="auto"/>
                        <w:left w:val="none" w:sz="0" w:space="0" w:color="auto"/>
                        <w:bottom w:val="none" w:sz="0" w:space="0" w:color="auto"/>
                        <w:right w:val="none" w:sz="0" w:space="0" w:color="auto"/>
                      </w:divBdr>
                      <w:divsChild>
                        <w:div w:id="1129325152">
                          <w:marLeft w:val="0"/>
                          <w:marRight w:val="0"/>
                          <w:marTop w:val="0"/>
                          <w:marBottom w:val="0"/>
                          <w:divBdr>
                            <w:top w:val="none" w:sz="0" w:space="0" w:color="auto"/>
                            <w:left w:val="none" w:sz="0" w:space="0" w:color="auto"/>
                            <w:bottom w:val="none" w:sz="0" w:space="0" w:color="auto"/>
                            <w:right w:val="none" w:sz="0" w:space="0" w:color="auto"/>
                          </w:divBdr>
                          <w:divsChild>
                            <w:div w:id="2052263121">
                              <w:marLeft w:val="0"/>
                              <w:marRight w:val="0"/>
                              <w:marTop w:val="0"/>
                              <w:marBottom w:val="0"/>
                              <w:divBdr>
                                <w:top w:val="none" w:sz="0" w:space="0" w:color="auto"/>
                                <w:left w:val="none" w:sz="0" w:space="0" w:color="auto"/>
                                <w:bottom w:val="none" w:sz="0" w:space="0" w:color="auto"/>
                                <w:right w:val="none" w:sz="0" w:space="0" w:color="auto"/>
                              </w:divBdr>
                              <w:divsChild>
                                <w:div w:id="1164588049">
                                  <w:marLeft w:val="0"/>
                                  <w:marRight w:val="0"/>
                                  <w:marTop w:val="0"/>
                                  <w:marBottom w:val="0"/>
                                  <w:divBdr>
                                    <w:top w:val="none" w:sz="0" w:space="0" w:color="auto"/>
                                    <w:left w:val="none" w:sz="0" w:space="0" w:color="auto"/>
                                    <w:bottom w:val="none" w:sz="0" w:space="0" w:color="auto"/>
                                    <w:right w:val="none" w:sz="0" w:space="0" w:color="auto"/>
                                  </w:divBdr>
                                  <w:divsChild>
                                    <w:div w:id="10543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03416">
                      <w:marLeft w:val="0"/>
                      <w:marRight w:val="0"/>
                      <w:marTop w:val="0"/>
                      <w:marBottom w:val="0"/>
                      <w:divBdr>
                        <w:top w:val="none" w:sz="0" w:space="0" w:color="auto"/>
                        <w:left w:val="none" w:sz="0" w:space="0" w:color="auto"/>
                        <w:bottom w:val="none" w:sz="0" w:space="0" w:color="auto"/>
                        <w:right w:val="none" w:sz="0" w:space="0" w:color="auto"/>
                      </w:divBdr>
                      <w:divsChild>
                        <w:div w:id="581135804">
                          <w:marLeft w:val="0"/>
                          <w:marRight w:val="0"/>
                          <w:marTop w:val="0"/>
                          <w:marBottom w:val="0"/>
                          <w:divBdr>
                            <w:top w:val="none" w:sz="0" w:space="0" w:color="auto"/>
                            <w:left w:val="none" w:sz="0" w:space="0" w:color="auto"/>
                            <w:bottom w:val="none" w:sz="0" w:space="0" w:color="auto"/>
                            <w:right w:val="none" w:sz="0" w:space="0" w:color="auto"/>
                          </w:divBdr>
                          <w:divsChild>
                            <w:div w:id="1399018867">
                              <w:marLeft w:val="0"/>
                              <w:marRight w:val="0"/>
                              <w:marTop w:val="0"/>
                              <w:marBottom w:val="0"/>
                              <w:divBdr>
                                <w:top w:val="none" w:sz="0" w:space="0" w:color="auto"/>
                                <w:left w:val="none" w:sz="0" w:space="0" w:color="auto"/>
                                <w:bottom w:val="none" w:sz="0" w:space="0" w:color="auto"/>
                                <w:right w:val="none" w:sz="0" w:space="0" w:color="auto"/>
                              </w:divBdr>
                              <w:divsChild>
                                <w:div w:id="1290893676">
                                  <w:marLeft w:val="0"/>
                                  <w:marRight w:val="0"/>
                                  <w:marTop w:val="0"/>
                                  <w:marBottom w:val="0"/>
                                  <w:divBdr>
                                    <w:top w:val="none" w:sz="0" w:space="0" w:color="auto"/>
                                    <w:left w:val="none" w:sz="0" w:space="0" w:color="auto"/>
                                    <w:bottom w:val="none" w:sz="0" w:space="0" w:color="auto"/>
                                    <w:right w:val="none" w:sz="0" w:space="0" w:color="auto"/>
                                  </w:divBdr>
                                  <w:divsChild>
                                    <w:div w:id="1659723908">
                                      <w:marLeft w:val="0"/>
                                      <w:marRight w:val="0"/>
                                      <w:marTop w:val="0"/>
                                      <w:marBottom w:val="0"/>
                                      <w:divBdr>
                                        <w:top w:val="none" w:sz="0" w:space="0" w:color="auto"/>
                                        <w:left w:val="none" w:sz="0" w:space="0" w:color="auto"/>
                                        <w:bottom w:val="none" w:sz="0" w:space="0" w:color="auto"/>
                                        <w:right w:val="none" w:sz="0" w:space="0" w:color="auto"/>
                                      </w:divBdr>
                                      <w:divsChild>
                                        <w:div w:id="17295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22412">
                              <w:marLeft w:val="0"/>
                              <w:marRight w:val="0"/>
                              <w:marTop w:val="0"/>
                              <w:marBottom w:val="0"/>
                              <w:divBdr>
                                <w:top w:val="none" w:sz="0" w:space="0" w:color="auto"/>
                                <w:left w:val="none" w:sz="0" w:space="0" w:color="auto"/>
                                <w:bottom w:val="none" w:sz="0" w:space="0" w:color="auto"/>
                                <w:right w:val="none" w:sz="0" w:space="0" w:color="auto"/>
                              </w:divBdr>
                              <w:divsChild>
                                <w:div w:id="301882879">
                                  <w:marLeft w:val="0"/>
                                  <w:marRight w:val="0"/>
                                  <w:marTop w:val="0"/>
                                  <w:marBottom w:val="0"/>
                                  <w:divBdr>
                                    <w:top w:val="none" w:sz="0" w:space="0" w:color="auto"/>
                                    <w:left w:val="none" w:sz="0" w:space="0" w:color="auto"/>
                                    <w:bottom w:val="none" w:sz="0" w:space="0" w:color="auto"/>
                                    <w:right w:val="none" w:sz="0" w:space="0" w:color="auto"/>
                                  </w:divBdr>
                                  <w:divsChild>
                                    <w:div w:id="1629965973">
                                      <w:marLeft w:val="0"/>
                                      <w:marRight w:val="0"/>
                                      <w:marTop w:val="0"/>
                                      <w:marBottom w:val="0"/>
                                      <w:divBdr>
                                        <w:top w:val="none" w:sz="0" w:space="0" w:color="auto"/>
                                        <w:left w:val="none" w:sz="0" w:space="0" w:color="auto"/>
                                        <w:bottom w:val="none" w:sz="0" w:space="0" w:color="auto"/>
                                        <w:right w:val="none" w:sz="0" w:space="0" w:color="auto"/>
                                      </w:divBdr>
                                      <w:divsChild>
                                        <w:div w:id="1018510613">
                                          <w:marLeft w:val="0"/>
                                          <w:marRight w:val="0"/>
                                          <w:marTop w:val="0"/>
                                          <w:marBottom w:val="0"/>
                                          <w:divBdr>
                                            <w:top w:val="none" w:sz="0" w:space="0" w:color="auto"/>
                                            <w:left w:val="none" w:sz="0" w:space="0" w:color="auto"/>
                                            <w:bottom w:val="none" w:sz="0" w:space="0" w:color="auto"/>
                                            <w:right w:val="none" w:sz="0" w:space="0" w:color="auto"/>
                                          </w:divBdr>
                                        </w:div>
                                      </w:divsChild>
                                    </w:div>
                                    <w:div w:id="1657109013">
                                      <w:marLeft w:val="0"/>
                                      <w:marRight w:val="0"/>
                                      <w:marTop w:val="0"/>
                                      <w:marBottom w:val="0"/>
                                      <w:divBdr>
                                        <w:top w:val="none" w:sz="0" w:space="0" w:color="auto"/>
                                        <w:left w:val="none" w:sz="0" w:space="0" w:color="auto"/>
                                        <w:bottom w:val="none" w:sz="0" w:space="0" w:color="auto"/>
                                        <w:right w:val="none" w:sz="0" w:space="0" w:color="auto"/>
                                      </w:divBdr>
                                      <w:divsChild>
                                        <w:div w:id="13018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454462">
          <w:marLeft w:val="0"/>
          <w:marRight w:val="0"/>
          <w:marTop w:val="0"/>
          <w:marBottom w:val="0"/>
          <w:divBdr>
            <w:top w:val="none" w:sz="0" w:space="0" w:color="auto"/>
            <w:left w:val="none" w:sz="0" w:space="0" w:color="auto"/>
            <w:bottom w:val="none" w:sz="0" w:space="0" w:color="auto"/>
            <w:right w:val="none" w:sz="0" w:space="0" w:color="auto"/>
          </w:divBdr>
          <w:divsChild>
            <w:div w:id="1714882750">
              <w:marLeft w:val="0"/>
              <w:marRight w:val="0"/>
              <w:marTop w:val="0"/>
              <w:marBottom w:val="0"/>
              <w:divBdr>
                <w:top w:val="none" w:sz="0" w:space="0" w:color="auto"/>
                <w:left w:val="none" w:sz="0" w:space="0" w:color="auto"/>
                <w:bottom w:val="none" w:sz="0" w:space="0" w:color="auto"/>
                <w:right w:val="none" w:sz="0" w:space="0" w:color="auto"/>
              </w:divBdr>
              <w:divsChild>
                <w:div w:id="384724152">
                  <w:marLeft w:val="0"/>
                  <w:marRight w:val="0"/>
                  <w:marTop w:val="0"/>
                  <w:marBottom w:val="0"/>
                  <w:divBdr>
                    <w:top w:val="none" w:sz="0" w:space="0" w:color="auto"/>
                    <w:left w:val="none" w:sz="0" w:space="0" w:color="auto"/>
                    <w:bottom w:val="none" w:sz="0" w:space="0" w:color="auto"/>
                    <w:right w:val="none" w:sz="0" w:space="0" w:color="auto"/>
                  </w:divBdr>
                  <w:divsChild>
                    <w:div w:id="479420790">
                      <w:marLeft w:val="0"/>
                      <w:marRight w:val="0"/>
                      <w:marTop w:val="0"/>
                      <w:marBottom w:val="0"/>
                      <w:divBdr>
                        <w:top w:val="none" w:sz="0" w:space="0" w:color="auto"/>
                        <w:left w:val="none" w:sz="0" w:space="0" w:color="auto"/>
                        <w:bottom w:val="none" w:sz="0" w:space="0" w:color="auto"/>
                        <w:right w:val="none" w:sz="0" w:space="0" w:color="auto"/>
                      </w:divBdr>
                      <w:divsChild>
                        <w:div w:id="2132282479">
                          <w:marLeft w:val="0"/>
                          <w:marRight w:val="0"/>
                          <w:marTop w:val="0"/>
                          <w:marBottom w:val="0"/>
                          <w:divBdr>
                            <w:top w:val="none" w:sz="0" w:space="0" w:color="auto"/>
                            <w:left w:val="none" w:sz="0" w:space="0" w:color="auto"/>
                            <w:bottom w:val="none" w:sz="0" w:space="0" w:color="auto"/>
                            <w:right w:val="none" w:sz="0" w:space="0" w:color="auto"/>
                          </w:divBdr>
                          <w:divsChild>
                            <w:div w:id="168833394">
                              <w:marLeft w:val="0"/>
                              <w:marRight w:val="0"/>
                              <w:marTop w:val="0"/>
                              <w:marBottom w:val="0"/>
                              <w:divBdr>
                                <w:top w:val="none" w:sz="0" w:space="0" w:color="auto"/>
                                <w:left w:val="none" w:sz="0" w:space="0" w:color="auto"/>
                                <w:bottom w:val="none" w:sz="0" w:space="0" w:color="auto"/>
                                <w:right w:val="none" w:sz="0" w:space="0" w:color="auto"/>
                              </w:divBdr>
                              <w:divsChild>
                                <w:div w:id="1360663520">
                                  <w:marLeft w:val="0"/>
                                  <w:marRight w:val="0"/>
                                  <w:marTop w:val="0"/>
                                  <w:marBottom w:val="0"/>
                                  <w:divBdr>
                                    <w:top w:val="none" w:sz="0" w:space="0" w:color="auto"/>
                                    <w:left w:val="none" w:sz="0" w:space="0" w:color="auto"/>
                                    <w:bottom w:val="none" w:sz="0" w:space="0" w:color="auto"/>
                                    <w:right w:val="none" w:sz="0" w:space="0" w:color="auto"/>
                                  </w:divBdr>
                                  <w:divsChild>
                                    <w:div w:id="542794811">
                                      <w:marLeft w:val="0"/>
                                      <w:marRight w:val="0"/>
                                      <w:marTop w:val="0"/>
                                      <w:marBottom w:val="0"/>
                                      <w:divBdr>
                                        <w:top w:val="none" w:sz="0" w:space="0" w:color="auto"/>
                                        <w:left w:val="none" w:sz="0" w:space="0" w:color="auto"/>
                                        <w:bottom w:val="none" w:sz="0" w:space="0" w:color="auto"/>
                                        <w:right w:val="none" w:sz="0" w:space="0" w:color="auto"/>
                                      </w:divBdr>
                                      <w:divsChild>
                                        <w:div w:id="188871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106874">
          <w:marLeft w:val="0"/>
          <w:marRight w:val="0"/>
          <w:marTop w:val="0"/>
          <w:marBottom w:val="0"/>
          <w:divBdr>
            <w:top w:val="none" w:sz="0" w:space="0" w:color="auto"/>
            <w:left w:val="none" w:sz="0" w:space="0" w:color="auto"/>
            <w:bottom w:val="none" w:sz="0" w:space="0" w:color="auto"/>
            <w:right w:val="none" w:sz="0" w:space="0" w:color="auto"/>
          </w:divBdr>
          <w:divsChild>
            <w:div w:id="1741556821">
              <w:marLeft w:val="0"/>
              <w:marRight w:val="0"/>
              <w:marTop w:val="0"/>
              <w:marBottom w:val="0"/>
              <w:divBdr>
                <w:top w:val="none" w:sz="0" w:space="0" w:color="auto"/>
                <w:left w:val="none" w:sz="0" w:space="0" w:color="auto"/>
                <w:bottom w:val="none" w:sz="0" w:space="0" w:color="auto"/>
                <w:right w:val="none" w:sz="0" w:space="0" w:color="auto"/>
              </w:divBdr>
              <w:divsChild>
                <w:div w:id="1743063347">
                  <w:marLeft w:val="0"/>
                  <w:marRight w:val="0"/>
                  <w:marTop w:val="0"/>
                  <w:marBottom w:val="0"/>
                  <w:divBdr>
                    <w:top w:val="none" w:sz="0" w:space="0" w:color="auto"/>
                    <w:left w:val="none" w:sz="0" w:space="0" w:color="auto"/>
                    <w:bottom w:val="none" w:sz="0" w:space="0" w:color="auto"/>
                    <w:right w:val="none" w:sz="0" w:space="0" w:color="auto"/>
                  </w:divBdr>
                  <w:divsChild>
                    <w:div w:id="1986742088">
                      <w:marLeft w:val="0"/>
                      <w:marRight w:val="0"/>
                      <w:marTop w:val="0"/>
                      <w:marBottom w:val="0"/>
                      <w:divBdr>
                        <w:top w:val="none" w:sz="0" w:space="0" w:color="auto"/>
                        <w:left w:val="none" w:sz="0" w:space="0" w:color="auto"/>
                        <w:bottom w:val="none" w:sz="0" w:space="0" w:color="auto"/>
                        <w:right w:val="none" w:sz="0" w:space="0" w:color="auto"/>
                      </w:divBdr>
                      <w:divsChild>
                        <w:div w:id="1901094569">
                          <w:marLeft w:val="0"/>
                          <w:marRight w:val="0"/>
                          <w:marTop w:val="0"/>
                          <w:marBottom w:val="0"/>
                          <w:divBdr>
                            <w:top w:val="none" w:sz="0" w:space="0" w:color="auto"/>
                            <w:left w:val="none" w:sz="0" w:space="0" w:color="auto"/>
                            <w:bottom w:val="none" w:sz="0" w:space="0" w:color="auto"/>
                            <w:right w:val="none" w:sz="0" w:space="0" w:color="auto"/>
                          </w:divBdr>
                          <w:divsChild>
                            <w:div w:id="348795547">
                              <w:marLeft w:val="0"/>
                              <w:marRight w:val="0"/>
                              <w:marTop w:val="0"/>
                              <w:marBottom w:val="0"/>
                              <w:divBdr>
                                <w:top w:val="none" w:sz="0" w:space="0" w:color="auto"/>
                                <w:left w:val="none" w:sz="0" w:space="0" w:color="auto"/>
                                <w:bottom w:val="none" w:sz="0" w:space="0" w:color="auto"/>
                                <w:right w:val="none" w:sz="0" w:space="0" w:color="auto"/>
                              </w:divBdr>
                              <w:divsChild>
                                <w:div w:id="1092824671">
                                  <w:marLeft w:val="0"/>
                                  <w:marRight w:val="0"/>
                                  <w:marTop w:val="0"/>
                                  <w:marBottom w:val="0"/>
                                  <w:divBdr>
                                    <w:top w:val="none" w:sz="0" w:space="0" w:color="auto"/>
                                    <w:left w:val="none" w:sz="0" w:space="0" w:color="auto"/>
                                    <w:bottom w:val="none" w:sz="0" w:space="0" w:color="auto"/>
                                    <w:right w:val="none" w:sz="0" w:space="0" w:color="auto"/>
                                  </w:divBdr>
                                  <w:divsChild>
                                    <w:div w:id="18725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794984">
                      <w:marLeft w:val="0"/>
                      <w:marRight w:val="0"/>
                      <w:marTop w:val="0"/>
                      <w:marBottom w:val="0"/>
                      <w:divBdr>
                        <w:top w:val="none" w:sz="0" w:space="0" w:color="auto"/>
                        <w:left w:val="none" w:sz="0" w:space="0" w:color="auto"/>
                        <w:bottom w:val="none" w:sz="0" w:space="0" w:color="auto"/>
                        <w:right w:val="none" w:sz="0" w:space="0" w:color="auto"/>
                      </w:divBdr>
                      <w:divsChild>
                        <w:div w:id="879627230">
                          <w:marLeft w:val="0"/>
                          <w:marRight w:val="0"/>
                          <w:marTop w:val="0"/>
                          <w:marBottom w:val="0"/>
                          <w:divBdr>
                            <w:top w:val="none" w:sz="0" w:space="0" w:color="auto"/>
                            <w:left w:val="none" w:sz="0" w:space="0" w:color="auto"/>
                            <w:bottom w:val="none" w:sz="0" w:space="0" w:color="auto"/>
                            <w:right w:val="none" w:sz="0" w:space="0" w:color="auto"/>
                          </w:divBdr>
                          <w:divsChild>
                            <w:div w:id="1663463429">
                              <w:marLeft w:val="0"/>
                              <w:marRight w:val="0"/>
                              <w:marTop w:val="0"/>
                              <w:marBottom w:val="0"/>
                              <w:divBdr>
                                <w:top w:val="none" w:sz="0" w:space="0" w:color="auto"/>
                                <w:left w:val="none" w:sz="0" w:space="0" w:color="auto"/>
                                <w:bottom w:val="none" w:sz="0" w:space="0" w:color="auto"/>
                                <w:right w:val="none" w:sz="0" w:space="0" w:color="auto"/>
                              </w:divBdr>
                              <w:divsChild>
                                <w:div w:id="1378699432">
                                  <w:marLeft w:val="0"/>
                                  <w:marRight w:val="0"/>
                                  <w:marTop w:val="0"/>
                                  <w:marBottom w:val="0"/>
                                  <w:divBdr>
                                    <w:top w:val="none" w:sz="0" w:space="0" w:color="auto"/>
                                    <w:left w:val="none" w:sz="0" w:space="0" w:color="auto"/>
                                    <w:bottom w:val="none" w:sz="0" w:space="0" w:color="auto"/>
                                    <w:right w:val="none" w:sz="0" w:space="0" w:color="auto"/>
                                  </w:divBdr>
                                  <w:divsChild>
                                    <w:div w:id="1530297548">
                                      <w:marLeft w:val="0"/>
                                      <w:marRight w:val="0"/>
                                      <w:marTop w:val="0"/>
                                      <w:marBottom w:val="0"/>
                                      <w:divBdr>
                                        <w:top w:val="none" w:sz="0" w:space="0" w:color="auto"/>
                                        <w:left w:val="none" w:sz="0" w:space="0" w:color="auto"/>
                                        <w:bottom w:val="none" w:sz="0" w:space="0" w:color="auto"/>
                                        <w:right w:val="none" w:sz="0" w:space="0" w:color="auto"/>
                                      </w:divBdr>
                                      <w:divsChild>
                                        <w:div w:id="6176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157018">
                              <w:marLeft w:val="0"/>
                              <w:marRight w:val="0"/>
                              <w:marTop w:val="0"/>
                              <w:marBottom w:val="0"/>
                              <w:divBdr>
                                <w:top w:val="none" w:sz="0" w:space="0" w:color="auto"/>
                                <w:left w:val="none" w:sz="0" w:space="0" w:color="auto"/>
                                <w:bottom w:val="none" w:sz="0" w:space="0" w:color="auto"/>
                                <w:right w:val="none" w:sz="0" w:space="0" w:color="auto"/>
                              </w:divBdr>
                              <w:divsChild>
                                <w:div w:id="2045059028">
                                  <w:marLeft w:val="0"/>
                                  <w:marRight w:val="0"/>
                                  <w:marTop w:val="0"/>
                                  <w:marBottom w:val="0"/>
                                  <w:divBdr>
                                    <w:top w:val="none" w:sz="0" w:space="0" w:color="auto"/>
                                    <w:left w:val="none" w:sz="0" w:space="0" w:color="auto"/>
                                    <w:bottom w:val="none" w:sz="0" w:space="0" w:color="auto"/>
                                    <w:right w:val="none" w:sz="0" w:space="0" w:color="auto"/>
                                  </w:divBdr>
                                  <w:divsChild>
                                    <w:div w:id="165485470">
                                      <w:marLeft w:val="0"/>
                                      <w:marRight w:val="0"/>
                                      <w:marTop w:val="0"/>
                                      <w:marBottom w:val="0"/>
                                      <w:divBdr>
                                        <w:top w:val="none" w:sz="0" w:space="0" w:color="auto"/>
                                        <w:left w:val="none" w:sz="0" w:space="0" w:color="auto"/>
                                        <w:bottom w:val="none" w:sz="0" w:space="0" w:color="auto"/>
                                        <w:right w:val="none" w:sz="0" w:space="0" w:color="auto"/>
                                      </w:divBdr>
                                      <w:divsChild>
                                        <w:div w:id="5178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173463">
          <w:marLeft w:val="0"/>
          <w:marRight w:val="0"/>
          <w:marTop w:val="0"/>
          <w:marBottom w:val="0"/>
          <w:divBdr>
            <w:top w:val="none" w:sz="0" w:space="0" w:color="auto"/>
            <w:left w:val="none" w:sz="0" w:space="0" w:color="auto"/>
            <w:bottom w:val="none" w:sz="0" w:space="0" w:color="auto"/>
            <w:right w:val="none" w:sz="0" w:space="0" w:color="auto"/>
          </w:divBdr>
          <w:divsChild>
            <w:div w:id="616647592">
              <w:marLeft w:val="0"/>
              <w:marRight w:val="0"/>
              <w:marTop w:val="0"/>
              <w:marBottom w:val="0"/>
              <w:divBdr>
                <w:top w:val="none" w:sz="0" w:space="0" w:color="auto"/>
                <w:left w:val="none" w:sz="0" w:space="0" w:color="auto"/>
                <w:bottom w:val="none" w:sz="0" w:space="0" w:color="auto"/>
                <w:right w:val="none" w:sz="0" w:space="0" w:color="auto"/>
              </w:divBdr>
              <w:divsChild>
                <w:div w:id="2121298332">
                  <w:marLeft w:val="0"/>
                  <w:marRight w:val="0"/>
                  <w:marTop w:val="0"/>
                  <w:marBottom w:val="0"/>
                  <w:divBdr>
                    <w:top w:val="none" w:sz="0" w:space="0" w:color="auto"/>
                    <w:left w:val="none" w:sz="0" w:space="0" w:color="auto"/>
                    <w:bottom w:val="none" w:sz="0" w:space="0" w:color="auto"/>
                    <w:right w:val="none" w:sz="0" w:space="0" w:color="auto"/>
                  </w:divBdr>
                  <w:divsChild>
                    <w:div w:id="901871167">
                      <w:marLeft w:val="0"/>
                      <w:marRight w:val="0"/>
                      <w:marTop w:val="0"/>
                      <w:marBottom w:val="0"/>
                      <w:divBdr>
                        <w:top w:val="none" w:sz="0" w:space="0" w:color="auto"/>
                        <w:left w:val="none" w:sz="0" w:space="0" w:color="auto"/>
                        <w:bottom w:val="none" w:sz="0" w:space="0" w:color="auto"/>
                        <w:right w:val="none" w:sz="0" w:space="0" w:color="auto"/>
                      </w:divBdr>
                      <w:divsChild>
                        <w:div w:id="604533696">
                          <w:marLeft w:val="0"/>
                          <w:marRight w:val="0"/>
                          <w:marTop w:val="0"/>
                          <w:marBottom w:val="0"/>
                          <w:divBdr>
                            <w:top w:val="none" w:sz="0" w:space="0" w:color="auto"/>
                            <w:left w:val="none" w:sz="0" w:space="0" w:color="auto"/>
                            <w:bottom w:val="none" w:sz="0" w:space="0" w:color="auto"/>
                            <w:right w:val="none" w:sz="0" w:space="0" w:color="auto"/>
                          </w:divBdr>
                          <w:divsChild>
                            <w:div w:id="919028214">
                              <w:marLeft w:val="0"/>
                              <w:marRight w:val="0"/>
                              <w:marTop w:val="0"/>
                              <w:marBottom w:val="0"/>
                              <w:divBdr>
                                <w:top w:val="none" w:sz="0" w:space="0" w:color="auto"/>
                                <w:left w:val="none" w:sz="0" w:space="0" w:color="auto"/>
                                <w:bottom w:val="none" w:sz="0" w:space="0" w:color="auto"/>
                                <w:right w:val="none" w:sz="0" w:space="0" w:color="auto"/>
                              </w:divBdr>
                              <w:divsChild>
                                <w:div w:id="516970904">
                                  <w:marLeft w:val="0"/>
                                  <w:marRight w:val="0"/>
                                  <w:marTop w:val="0"/>
                                  <w:marBottom w:val="0"/>
                                  <w:divBdr>
                                    <w:top w:val="none" w:sz="0" w:space="0" w:color="auto"/>
                                    <w:left w:val="none" w:sz="0" w:space="0" w:color="auto"/>
                                    <w:bottom w:val="none" w:sz="0" w:space="0" w:color="auto"/>
                                    <w:right w:val="none" w:sz="0" w:space="0" w:color="auto"/>
                                  </w:divBdr>
                                  <w:divsChild>
                                    <w:div w:id="627979342">
                                      <w:marLeft w:val="0"/>
                                      <w:marRight w:val="0"/>
                                      <w:marTop w:val="0"/>
                                      <w:marBottom w:val="0"/>
                                      <w:divBdr>
                                        <w:top w:val="none" w:sz="0" w:space="0" w:color="auto"/>
                                        <w:left w:val="none" w:sz="0" w:space="0" w:color="auto"/>
                                        <w:bottom w:val="none" w:sz="0" w:space="0" w:color="auto"/>
                                        <w:right w:val="none" w:sz="0" w:space="0" w:color="auto"/>
                                      </w:divBdr>
                                      <w:divsChild>
                                        <w:div w:id="5498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805900">
          <w:marLeft w:val="0"/>
          <w:marRight w:val="0"/>
          <w:marTop w:val="0"/>
          <w:marBottom w:val="0"/>
          <w:divBdr>
            <w:top w:val="none" w:sz="0" w:space="0" w:color="auto"/>
            <w:left w:val="none" w:sz="0" w:space="0" w:color="auto"/>
            <w:bottom w:val="none" w:sz="0" w:space="0" w:color="auto"/>
            <w:right w:val="none" w:sz="0" w:space="0" w:color="auto"/>
          </w:divBdr>
          <w:divsChild>
            <w:div w:id="1763985625">
              <w:marLeft w:val="0"/>
              <w:marRight w:val="0"/>
              <w:marTop w:val="0"/>
              <w:marBottom w:val="0"/>
              <w:divBdr>
                <w:top w:val="none" w:sz="0" w:space="0" w:color="auto"/>
                <w:left w:val="none" w:sz="0" w:space="0" w:color="auto"/>
                <w:bottom w:val="none" w:sz="0" w:space="0" w:color="auto"/>
                <w:right w:val="none" w:sz="0" w:space="0" w:color="auto"/>
              </w:divBdr>
              <w:divsChild>
                <w:div w:id="1351905818">
                  <w:marLeft w:val="0"/>
                  <w:marRight w:val="0"/>
                  <w:marTop w:val="0"/>
                  <w:marBottom w:val="0"/>
                  <w:divBdr>
                    <w:top w:val="none" w:sz="0" w:space="0" w:color="auto"/>
                    <w:left w:val="none" w:sz="0" w:space="0" w:color="auto"/>
                    <w:bottom w:val="none" w:sz="0" w:space="0" w:color="auto"/>
                    <w:right w:val="none" w:sz="0" w:space="0" w:color="auto"/>
                  </w:divBdr>
                  <w:divsChild>
                    <w:div w:id="671688155">
                      <w:marLeft w:val="0"/>
                      <w:marRight w:val="0"/>
                      <w:marTop w:val="0"/>
                      <w:marBottom w:val="0"/>
                      <w:divBdr>
                        <w:top w:val="none" w:sz="0" w:space="0" w:color="auto"/>
                        <w:left w:val="none" w:sz="0" w:space="0" w:color="auto"/>
                        <w:bottom w:val="none" w:sz="0" w:space="0" w:color="auto"/>
                        <w:right w:val="none" w:sz="0" w:space="0" w:color="auto"/>
                      </w:divBdr>
                      <w:divsChild>
                        <w:div w:id="2006203958">
                          <w:marLeft w:val="0"/>
                          <w:marRight w:val="0"/>
                          <w:marTop w:val="0"/>
                          <w:marBottom w:val="0"/>
                          <w:divBdr>
                            <w:top w:val="none" w:sz="0" w:space="0" w:color="auto"/>
                            <w:left w:val="none" w:sz="0" w:space="0" w:color="auto"/>
                            <w:bottom w:val="none" w:sz="0" w:space="0" w:color="auto"/>
                            <w:right w:val="none" w:sz="0" w:space="0" w:color="auto"/>
                          </w:divBdr>
                          <w:divsChild>
                            <w:div w:id="182130606">
                              <w:marLeft w:val="0"/>
                              <w:marRight w:val="0"/>
                              <w:marTop w:val="0"/>
                              <w:marBottom w:val="0"/>
                              <w:divBdr>
                                <w:top w:val="none" w:sz="0" w:space="0" w:color="auto"/>
                                <w:left w:val="none" w:sz="0" w:space="0" w:color="auto"/>
                                <w:bottom w:val="none" w:sz="0" w:space="0" w:color="auto"/>
                                <w:right w:val="none" w:sz="0" w:space="0" w:color="auto"/>
                              </w:divBdr>
                              <w:divsChild>
                                <w:div w:id="1000160864">
                                  <w:marLeft w:val="0"/>
                                  <w:marRight w:val="0"/>
                                  <w:marTop w:val="0"/>
                                  <w:marBottom w:val="0"/>
                                  <w:divBdr>
                                    <w:top w:val="none" w:sz="0" w:space="0" w:color="auto"/>
                                    <w:left w:val="none" w:sz="0" w:space="0" w:color="auto"/>
                                    <w:bottom w:val="none" w:sz="0" w:space="0" w:color="auto"/>
                                    <w:right w:val="none" w:sz="0" w:space="0" w:color="auto"/>
                                  </w:divBdr>
                                  <w:divsChild>
                                    <w:div w:id="16379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248278">
                      <w:marLeft w:val="0"/>
                      <w:marRight w:val="0"/>
                      <w:marTop w:val="0"/>
                      <w:marBottom w:val="0"/>
                      <w:divBdr>
                        <w:top w:val="none" w:sz="0" w:space="0" w:color="auto"/>
                        <w:left w:val="none" w:sz="0" w:space="0" w:color="auto"/>
                        <w:bottom w:val="none" w:sz="0" w:space="0" w:color="auto"/>
                        <w:right w:val="none" w:sz="0" w:space="0" w:color="auto"/>
                      </w:divBdr>
                      <w:divsChild>
                        <w:div w:id="2122259573">
                          <w:marLeft w:val="0"/>
                          <w:marRight w:val="0"/>
                          <w:marTop w:val="0"/>
                          <w:marBottom w:val="0"/>
                          <w:divBdr>
                            <w:top w:val="none" w:sz="0" w:space="0" w:color="auto"/>
                            <w:left w:val="none" w:sz="0" w:space="0" w:color="auto"/>
                            <w:bottom w:val="none" w:sz="0" w:space="0" w:color="auto"/>
                            <w:right w:val="none" w:sz="0" w:space="0" w:color="auto"/>
                          </w:divBdr>
                          <w:divsChild>
                            <w:div w:id="592133304">
                              <w:marLeft w:val="0"/>
                              <w:marRight w:val="0"/>
                              <w:marTop w:val="0"/>
                              <w:marBottom w:val="0"/>
                              <w:divBdr>
                                <w:top w:val="none" w:sz="0" w:space="0" w:color="auto"/>
                                <w:left w:val="none" w:sz="0" w:space="0" w:color="auto"/>
                                <w:bottom w:val="none" w:sz="0" w:space="0" w:color="auto"/>
                                <w:right w:val="none" w:sz="0" w:space="0" w:color="auto"/>
                              </w:divBdr>
                              <w:divsChild>
                                <w:div w:id="1053965961">
                                  <w:marLeft w:val="0"/>
                                  <w:marRight w:val="0"/>
                                  <w:marTop w:val="0"/>
                                  <w:marBottom w:val="0"/>
                                  <w:divBdr>
                                    <w:top w:val="none" w:sz="0" w:space="0" w:color="auto"/>
                                    <w:left w:val="none" w:sz="0" w:space="0" w:color="auto"/>
                                    <w:bottom w:val="none" w:sz="0" w:space="0" w:color="auto"/>
                                    <w:right w:val="none" w:sz="0" w:space="0" w:color="auto"/>
                                  </w:divBdr>
                                  <w:divsChild>
                                    <w:div w:id="1340233966">
                                      <w:marLeft w:val="0"/>
                                      <w:marRight w:val="0"/>
                                      <w:marTop w:val="0"/>
                                      <w:marBottom w:val="0"/>
                                      <w:divBdr>
                                        <w:top w:val="none" w:sz="0" w:space="0" w:color="auto"/>
                                        <w:left w:val="none" w:sz="0" w:space="0" w:color="auto"/>
                                        <w:bottom w:val="none" w:sz="0" w:space="0" w:color="auto"/>
                                        <w:right w:val="none" w:sz="0" w:space="0" w:color="auto"/>
                                      </w:divBdr>
                                      <w:divsChild>
                                        <w:div w:id="12694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13729">
                              <w:marLeft w:val="0"/>
                              <w:marRight w:val="0"/>
                              <w:marTop w:val="0"/>
                              <w:marBottom w:val="0"/>
                              <w:divBdr>
                                <w:top w:val="none" w:sz="0" w:space="0" w:color="auto"/>
                                <w:left w:val="none" w:sz="0" w:space="0" w:color="auto"/>
                                <w:bottom w:val="none" w:sz="0" w:space="0" w:color="auto"/>
                                <w:right w:val="none" w:sz="0" w:space="0" w:color="auto"/>
                              </w:divBdr>
                              <w:divsChild>
                                <w:div w:id="1996949995">
                                  <w:marLeft w:val="0"/>
                                  <w:marRight w:val="0"/>
                                  <w:marTop w:val="0"/>
                                  <w:marBottom w:val="0"/>
                                  <w:divBdr>
                                    <w:top w:val="none" w:sz="0" w:space="0" w:color="auto"/>
                                    <w:left w:val="none" w:sz="0" w:space="0" w:color="auto"/>
                                    <w:bottom w:val="none" w:sz="0" w:space="0" w:color="auto"/>
                                    <w:right w:val="none" w:sz="0" w:space="0" w:color="auto"/>
                                  </w:divBdr>
                                  <w:divsChild>
                                    <w:div w:id="1087579288">
                                      <w:marLeft w:val="0"/>
                                      <w:marRight w:val="0"/>
                                      <w:marTop w:val="0"/>
                                      <w:marBottom w:val="0"/>
                                      <w:divBdr>
                                        <w:top w:val="none" w:sz="0" w:space="0" w:color="auto"/>
                                        <w:left w:val="none" w:sz="0" w:space="0" w:color="auto"/>
                                        <w:bottom w:val="none" w:sz="0" w:space="0" w:color="auto"/>
                                        <w:right w:val="none" w:sz="0" w:space="0" w:color="auto"/>
                                      </w:divBdr>
                                      <w:divsChild>
                                        <w:div w:id="18697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097232">
          <w:marLeft w:val="0"/>
          <w:marRight w:val="0"/>
          <w:marTop w:val="0"/>
          <w:marBottom w:val="0"/>
          <w:divBdr>
            <w:top w:val="none" w:sz="0" w:space="0" w:color="auto"/>
            <w:left w:val="none" w:sz="0" w:space="0" w:color="auto"/>
            <w:bottom w:val="none" w:sz="0" w:space="0" w:color="auto"/>
            <w:right w:val="none" w:sz="0" w:space="0" w:color="auto"/>
          </w:divBdr>
          <w:divsChild>
            <w:div w:id="1973826680">
              <w:marLeft w:val="0"/>
              <w:marRight w:val="0"/>
              <w:marTop w:val="0"/>
              <w:marBottom w:val="0"/>
              <w:divBdr>
                <w:top w:val="none" w:sz="0" w:space="0" w:color="auto"/>
                <w:left w:val="none" w:sz="0" w:space="0" w:color="auto"/>
                <w:bottom w:val="none" w:sz="0" w:space="0" w:color="auto"/>
                <w:right w:val="none" w:sz="0" w:space="0" w:color="auto"/>
              </w:divBdr>
              <w:divsChild>
                <w:div w:id="272322505">
                  <w:marLeft w:val="0"/>
                  <w:marRight w:val="0"/>
                  <w:marTop w:val="0"/>
                  <w:marBottom w:val="0"/>
                  <w:divBdr>
                    <w:top w:val="none" w:sz="0" w:space="0" w:color="auto"/>
                    <w:left w:val="none" w:sz="0" w:space="0" w:color="auto"/>
                    <w:bottom w:val="none" w:sz="0" w:space="0" w:color="auto"/>
                    <w:right w:val="none" w:sz="0" w:space="0" w:color="auto"/>
                  </w:divBdr>
                  <w:divsChild>
                    <w:div w:id="247546688">
                      <w:marLeft w:val="0"/>
                      <w:marRight w:val="0"/>
                      <w:marTop w:val="0"/>
                      <w:marBottom w:val="0"/>
                      <w:divBdr>
                        <w:top w:val="none" w:sz="0" w:space="0" w:color="auto"/>
                        <w:left w:val="none" w:sz="0" w:space="0" w:color="auto"/>
                        <w:bottom w:val="none" w:sz="0" w:space="0" w:color="auto"/>
                        <w:right w:val="none" w:sz="0" w:space="0" w:color="auto"/>
                      </w:divBdr>
                      <w:divsChild>
                        <w:div w:id="1018192510">
                          <w:marLeft w:val="0"/>
                          <w:marRight w:val="0"/>
                          <w:marTop w:val="0"/>
                          <w:marBottom w:val="0"/>
                          <w:divBdr>
                            <w:top w:val="none" w:sz="0" w:space="0" w:color="auto"/>
                            <w:left w:val="none" w:sz="0" w:space="0" w:color="auto"/>
                            <w:bottom w:val="none" w:sz="0" w:space="0" w:color="auto"/>
                            <w:right w:val="none" w:sz="0" w:space="0" w:color="auto"/>
                          </w:divBdr>
                          <w:divsChild>
                            <w:div w:id="506095158">
                              <w:marLeft w:val="0"/>
                              <w:marRight w:val="0"/>
                              <w:marTop w:val="0"/>
                              <w:marBottom w:val="0"/>
                              <w:divBdr>
                                <w:top w:val="none" w:sz="0" w:space="0" w:color="auto"/>
                                <w:left w:val="none" w:sz="0" w:space="0" w:color="auto"/>
                                <w:bottom w:val="none" w:sz="0" w:space="0" w:color="auto"/>
                                <w:right w:val="none" w:sz="0" w:space="0" w:color="auto"/>
                              </w:divBdr>
                              <w:divsChild>
                                <w:div w:id="1623070185">
                                  <w:marLeft w:val="0"/>
                                  <w:marRight w:val="0"/>
                                  <w:marTop w:val="0"/>
                                  <w:marBottom w:val="0"/>
                                  <w:divBdr>
                                    <w:top w:val="none" w:sz="0" w:space="0" w:color="auto"/>
                                    <w:left w:val="none" w:sz="0" w:space="0" w:color="auto"/>
                                    <w:bottom w:val="none" w:sz="0" w:space="0" w:color="auto"/>
                                    <w:right w:val="none" w:sz="0" w:space="0" w:color="auto"/>
                                  </w:divBdr>
                                  <w:divsChild>
                                    <w:div w:id="459957881">
                                      <w:marLeft w:val="0"/>
                                      <w:marRight w:val="0"/>
                                      <w:marTop w:val="0"/>
                                      <w:marBottom w:val="0"/>
                                      <w:divBdr>
                                        <w:top w:val="none" w:sz="0" w:space="0" w:color="auto"/>
                                        <w:left w:val="none" w:sz="0" w:space="0" w:color="auto"/>
                                        <w:bottom w:val="none" w:sz="0" w:space="0" w:color="auto"/>
                                        <w:right w:val="none" w:sz="0" w:space="0" w:color="auto"/>
                                      </w:divBdr>
                                      <w:divsChild>
                                        <w:div w:id="10823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682090">
          <w:marLeft w:val="0"/>
          <w:marRight w:val="0"/>
          <w:marTop w:val="0"/>
          <w:marBottom w:val="0"/>
          <w:divBdr>
            <w:top w:val="none" w:sz="0" w:space="0" w:color="auto"/>
            <w:left w:val="none" w:sz="0" w:space="0" w:color="auto"/>
            <w:bottom w:val="none" w:sz="0" w:space="0" w:color="auto"/>
            <w:right w:val="none" w:sz="0" w:space="0" w:color="auto"/>
          </w:divBdr>
          <w:divsChild>
            <w:div w:id="958299016">
              <w:marLeft w:val="0"/>
              <w:marRight w:val="0"/>
              <w:marTop w:val="0"/>
              <w:marBottom w:val="0"/>
              <w:divBdr>
                <w:top w:val="none" w:sz="0" w:space="0" w:color="auto"/>
                <w:left w:val="none" w:sz="0" w:space="0" w:color="auto"/>
                <w:bottom w:val="none" w:sz="0" w:space="0" w:color="auto"/>
                <w:right w:val="none" w:sz="0" w:space="0" w:color="auto"/>
              </w:divBdr>
              <w:divsChild>
                <w:div w:id="504169010">
                  <w:marLeft w:val="0"/>
                  <w:marRight w:val="0"/>
                  <w:marTop w:val="0"/>
                  <w:marBottom w:val="0"/>
                  <w:divBdr>
                    <w:top w:val="none" w:sz="0" w:space="0" w:color="auto"/>
                    <w:left w:val="none" w:sz="0" w:space="0" w:color="auto"/>
                    <w:bottom w:val="none" w:sz="0" w:space="0" w:color="auto"/>
                    <w:right w:val="none" w:sz="0" w:space="0" w:color="auto"/>
                  </w:divBdr>
                  <w:divsChild>
                    <w:div w:id="576284359">
                      <w:marLeft w:val="0"/>
                      <w:marRight w:val="0"/>
                      <w:marTop w:val="0"/>
                      <w:marBottom w:val="0"/>
                      <w:divBdr>
                        <w:top w:val="none" w:sz="0" w:space="0" w:color="auto"/>
                        <w:left w:val="none" w:sz="0" w:space="0" w:color="auto"/>
                        <w:bottom w:val="none" w:sz="0" w:space="0" w:color="auto"/>
                        <w:right w:val="none" w:sz="0" w:space="0" w:color="auto"/>
                      </w:divBdr>
                      <w:divsChild>
                        <w:div w:id="1417821219">
                          <w:marLeft w:val="0"/>
                          <w:marRight w:val="0"/>
                          <w:marTop w:val="0"/>
                          <w:marBottom w:val="0"/>
                          <w:divBdr>
                            <w:top w:val="none" w:sz="0" w:space="0" w:color="auto"/>
                            <w:left w:val="none" w:sz="0" w:space="0" w:color="auto"/>
                            <w:bottom w:val="none" w:sz="0" w:space="0" w:color="auto"/>
                            <w:right w:val="none" w:sz="0" w:space="0" w:color="auto"/>
                          </w:divBdr>
                          <w:divsChild>
                            <w:div w:id="1610235690">
                              <w:marLeft w:val="0"/>
                              <w:marRight w:val="0"/>
                              <w:marTop w:val="0"/>
                              <w:marBottom w:val="0"/>
                              <w:divBdr>
                                <w:top w:val="none" w:sz="0" w:space="0" w:color="auto"/>
                                <w:left w:val="none" w:sz="0" w:space="0" w:color="auto"/>
                                <w:bottom w:val="none" w:sz="0" w:space="0" w:color="auto"/>
                                <w:right w:val="none" w:sz="0" w:space="0" w:color="auto"/>
                              </w:divBdr>
                              <w:divsChild>
                                <w:div w:id="1744569777">
                                  <w:marLeft w:val="0"/>
                                  <w:marRight w:val="0"/>
                                  <w:marTop w:val="0"/>
                                  <w:marBottom w:val="0"/>
                                  <w:divBdr>
                                    <w:top w:val="none" w:sz="0" w:space="0" w:color="auto"/>
                                    <w:left w:val="none" w:sz="0" w:space="0" w:color="auto"/>
                                    <w:bottom w:val="none" w:sz="0" w:space="0" w:color="auto"/>
                                    <w:right w:val="none" w:sz="0" w:space="0" w:color="auto"/>
                                  </w:divBdr>
                                  <w:divsChild>
                                    <w:div w:id="6262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08523">
                      <w:marLeft w:val="0"/>
                      <w:marRight w:val="0"/>
                      <w:marTop w:val="0"/>
                      <w:marBottom w:val="0"/>
                      <w:divBdr>
                        <w:top w:val="none" w:sz="0" w:space="0" w:color="auto"/>
                        <w:left w:val="none" w:sz="0" w:space="0" w:color="auto"/>
                        <w:bottom w:val="none" w:sz="0" w:space="0" w:color="auto"/>
                        <w:right w:val="none" w:sz="0" w:space="0" w:color="auto"/>
                      </w:divBdr>
                      <w:divsChild>
                        <w:div w:id="868296025">
                          <w:marLeft w:val="0"/>
                          <w:marRight w:val="0"/>
                          <w:marTop w:val="0"/>
                          <w:marBottom w:val="0"/>
                          <w:divBdr>
                            <w:top w:val="none" w:sz="0" w:space="0" w:color="auto"/>
                            <w:left w:val="none" w:sz="0" w:space="0" w:color="auto"/>
                            <w:bottom w:val="none" w:sz="0" w:space="0" w:color="auto"/>
                            <w:right w:val="none" w:sz="0" w:space="0" w:color="auto"/>
                          </w:divBdr>
                          <w:divsChild>
                            <w:div w:id="902104035">
                              <w:marLeft w:val="0"/>
                              <w:marRight w:val="0"/>
                              <w:marTop w:val="0"/>
                              <w:marBottom w:val="0"/>
                              <w:divBdr>
                                <w:top w:val="none" w:sz="0" w:space="0" w:color="auto"/>
                                <w:left w:val="none" w:sz="0" w:space="0" w:color="auto"/>
                                <w:bottom w:val="none" w:sz="0" w:space="0" w:color="auto"/>
                                <w:right w:val="none" w:sz="0" w:space="0" w:color="auto"/>
                              </w:divBdr>
                              <w:divsChild>
                                <w:div w:id="1788768939">
                                  <w:marLeft w:val="0"/>
                                  <w:marRight w:val="0"/>
                                  <w:marTop w:val="0"/>
                                  <w:marBottom w:val="0"/>
                                  <w:divBdr>
                                    <w:top w:val="none" w:sz="0" w:space="0" w:color="auto"/>
                                    <w:left w:val="none" w:sz="0" w:space="0" w:color="auto"/>
                                    <w:bottom w:val="none" w:sz="0" w:space="0" w:color="auto"/>
                                    <w:right w:val="none" w:sz="0" w:space="0" w:color="auto"/>
                                  </w:divBdr>
                                  <w:divsChild>
                                    <w:div w:id="1737169377">
                                      <w:marLeft w:val="0"/>
                                      <w:marRight w:val="0"/>
                                      <w:marTop w:val="0"/>
                                      <w:marBottom w:val="0"/>
                                      <w:divBdr>
                                        <w:top w:val="none" w:sz="0" w:space="0" w:color="auto"/>
                                        <w:left w:val="none" w:sz="0" w:space="0" w:color="auto"/>
                                        <w:bottom w:val="none" w:sz="0" w:space="0" w:color="auto"/>
                                        <w:right w:val="none" w:sz="0" w:space="0" w:color="auto"/>
                                      </w:divBdr>
                                      <w:divsChild>
                                        <w:div w:id="3248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57091">
                              <w:marLeft w:val="0"/>
                              <w:marRight w:val="0"/>
                              <w:marTop w:val="0"/>
                              <w:marBottom w:val="0"/>
                              <w:divBdr>
                                <w:top w:val="none" w:sz="0" w:space="0" w:color="auto"/>
                                <w:left w:val="none" w:sz="0" w:space="0" w:color="auto"/>
                                <w:bottom w:val="none" w:sz="0" w:space="0" w:color="auto"/>
                                <w:right w:val="none" w:sz="0" w:space="0" w:color="auto"/>
                              </w:divBdr>
                              <w:divsChild>
                                <w:div w:id="199629988">
                                  <w:marLeft w:val="0"/>
                                  <w:marRight w:val="0"/>
                                  <w:marTop w:val="0"/>
                                  <w:marBottom w:val="0"/>
                                  <w:divBdr>
                                    <w:top w:val="none" w:sz="0" w:space="0" w:color="auto"/>
                                    <w:left w:val="none" w:sz="0" w:space="0" w:color="auto"/>
                                    <w:bottom w:val="none" w:sz="0" w:space="0" w:color="auto"/>
                                    <w:right w:val="none" w:sz="0" w:space="0" w:color="auto"/>
                                  </w:divBdr>
                                  <w:divsChild>
                                    <w:div w:id="291522265">
                                      <w:marLeft w:val="0"/>
                                      <w:marRight w:val="0"/>
                                      <w:marTop w:val="0"/>
                                      <w:marBottom w:val="0"/>
                                      <w:divBdr>
                                        <w:top w:val="none" w:sz="0" w:space="0" w:color="auto"/>
                                        <w:left w:val="none" w:sz="0" w:space="0" w:color="auto"/>
                                        <w:bottom w:val="none" w:sz="0" w:space="0" w:color="auto"/>
                                        <w:right w:val="none" w:sz="0" w:space="0" w:color="auto"/>
                                      </w:divBdr>
                                      <w:divsChild>
                                        <w:div w:id="4752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230381">
          <w:marLeft w:val="0"/>
          <w:marRight w:val="0"/>
          <w:marTop w:val="0"/>
          <w:marBottom w:val="0"/>
          <w:divBdr>
            <w:top w:val="none" w:sz="0" w:space="0" w:color="auto"/>
            <w:left w:val="none" w:sz="0" w:space="0" w:color="auto"/>
            <w:bottom w:val="none" w:sz="0" w:space="0" w:color="auto"/>
            <w:right w:val="none" w:sz="0" w:space="0" w:color="auto"/>
          </w:divBdr>
          <w:divsChild>
            <w:div w:id="1866480887">
              <w:marLeft w:val="0"/>
              <w:marRight w:val="0"/>
              <w:marTop w:val="0"/>
              <w:marBottom w:val="0"/>
              <w:divBdr>
                <w:top w:val="none" w:sz="0" w:space="0" w:color="auto"/>
                <w:left w:val="none" w:sz="0" w:space="0" w:color="auto"/>
                <w:bottom w:val="none" w:sz="0" w:space="0" w:color="auto"/>
                <w:right w:val="none" w:sz="0" w:space="0" w:color="auto"/>
              </w:divBdr>
              <w:divsChild>
                <w:div w:id="820656048">
                  <w:marLeft w:val="0"/>
                  <w:marRight w:val="0"/>
                  <w:marTop w:val="0"/>
                  <w:marBottom w:val="0"/>
                  <w:divBdr>
                    <w:top w:val="none" w:sz="0" w:space="0" w:color="auto"/>
                    <w:left w:val="none" w:sz="0" w:space="0" w:color="auto"/>
                    <w:bottom w:val="none" w:sz="0" w:space="0" w:color="auto"/>
                    <w:right w:val="none" w:sz="0" w:space="0" w:color="auto"/>
                  </w:divBdr>
                  <w:divsChild>
                    <w:div w:id="942808371">
                      <w:marLeft w:val="0"/>
                      <w:marRight w:val="0"/>
                      <w:marTop w:val="0"/>
                      <w:marBottom w:val="0"/>
                      <w:divBdr>
                        <w:top w:val="none" w:sz="0" w:space="0" w:color="auto"/>
                        <w:left w:val="none" w:sz="0" w:space="0" w:color="auto"/>
                        <w:bottom w:val="none" w:sz="0" w:space="0" w:color="auto"/>
                        <w:right w:val="none" w:sz="0" w:space="0" w:color="auto"/>
                      </w:divBdr>
                      <w:divsChild>
                        <w:div w:id="1331831698">
                          <w:marLeft w:val="0"/>
                          <w:marRight w:val="0"/>
                          <w:marTop w:val="0"/>
                          <w:marBottom w:val="0"/>
                          <w:divBdr>
                            <w:top w:val="none" w:sz="0" w:space="0" w:color="auto"/>
                            <w:left w:val="none" w:sz="0" w:space="0" w:color="auto"/>
                            <w:bottom w:val="none" w:sz="0" w:space="0" w:color="auto"/>
                            <w:right w:val="none" w:sz="0" w:space="0" w:color="auto"/>
                          </w:divBdr>
                          <w:divsChild>
                            <w:div w:id="1782844859">
                              <w:marLeft w:val="0"/>
                              <w:marRight w:val="0"/>
                              <w:marTop w:val="0"/>
                              <w:marBottom w:val="0"/>
                              <w:divBdr>
                                <w:top w:val="none" w:sz="0" w:space="0" w:color="auto"/>
                                <w:left w:val="none" w:sz="0" w:space="0" w:color="auto"/>
                                <w:bottom w:val="none" w:sz="0" w:space="0" w:color="auto"/>
                                <w:right w:val="none" w:sz="0" w:space="0" w:color="auto"/>
                              </w:divBdr>
                              <w:divsChild>
                                <w:div w:id="1493175967">
                                  <w:marLeft w:val="0"/>
                                  <w:marRight w:val="0"/>
                                  <w:marTop w:val="0"/>
                                  <w:marBottom w:val="0"/>
                                  <w:divBdr>
                                    <w:top w:val="none" w:sz="0" w:space="0" w:color="auto"/>
                                    <w:left w:val="none" w:sz="0" w:space="0" w:color="auto"/>
                                    <w:bottom w:val="none" w:sz="0" w:space="0" w:color="auto"/>
                                    <w:right w:val="none" w:sz="0" w:space="0" w:color="auto"/>
                                  </w:divBdr>
                                  <w:divsChild>
                                    <w:div w:id="355890019">
                                      <w:marLeft w:val="0"/>
                                      <w:marRight w:val="0"/>
                                      <w:marTop w:val="0"/>
                                      <w:marBottom w:val="0"/>
                                      <w:divBdr>
                                        <w:top w:val="none" w:sz="0" w:space="0" w:color="auto"/>
                                        <w:left w:val="none" w:sz="0" w:space="0" w:color="auto"/>
                                        <w:bottom w:val="none" w:sz="0" w:space="0" w:color="auto"/>
                                        <w:right w:val="none" w:sz="0" w:space="0" w:color="auto"/>
                                      </w:divBdr>
                                      <w:divsChild>
                                        <w:div w:id="127539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356085">
          <w:marLeft w:val="0"/>
          <w:marRight w:val="0"/>
          <w:marTop w:val="0"/>
          <w:marBottom w:val="0"/>
          <w:divBdr>
            <w:top w:val="none" w:sz="0" w:space="0" w:color="auto"/>
            <w:left w:val="none" w:sz="0" w:space="0" w:color="auto"/>
            <w:bottom w:val="none" w:sz="0" w:space="0" w:color="auto"/>
            <w:right w:val="none" w:sz="0" w:space="0" w:color="auto"/>
          </w:divBdr>
          <w:divsChild>
            <w:div w:id="624652466">
              <w:marLeft w:val="0"/>
              <w:marRight w:val="0"/>
              <w:marTop w:val="0"/>
              <w:marBottom w:val="0"/>
              <w:divBdr>
                <w:top w:val="none" w:sz="0" w:space="0" w:color="auto"/>
                <w:left w:val="none" w:sz="0" w:space="0" w:color="auto"/>
                <w:bottom w:val="none" w:sz="0" w:space="0" w:color="auto"/>
                <w:right w:val="none" w:sz="0" w:space="0" w:color="auto"/>
              </w:divBdr>
              <w:divsChild>
                <w:div w:id="1180581086">
                  <w:marLeft w:val="0"/>
                  <w:marRight w:val="0"/>
                  <w:marTop w:val="0"/>
                  <w:marBottom w:val="0"/>
                  <w:divBdr>
                    <w:top w:val="none" w:sz="0" w:space="0" w:color="auto"/>
                    <w:left w:val="none" w:sz="0" w:space="0" w:color="auto"/>
                    <w:bottom w:val="none" w:sz="0" w:space="0" w:color="auto"/>
                    <w:right w:val="none" w:sz="0" w:space="0" w:color="auto"/>
                  </w:divBdr>
                  <w:divsChild>
                    <w:div w:id="1686205452">
                      <w:marLeft w:val="0"/>
                      <w:marRight w:val="0"/>
                      <w:marTop w:val="0"/>
                      <w:marBottom w:val="0"/>
                      <w:divBdr>
                        <w:top w:val="none" w:sz="0" w:space="0" w:color="auto"/>
                        <w:left w:val="none" w:sz="0" w:space="0" w:color="auto"/>
                        <w:bottom w:val="none" w:sz="0" w:space="0" w:color="auto"/>
                        <w:right w:val="none" w:sz="0" w:space="0" w:color="auto"/>
                      </w:divBdr>
                      <w:divsChild>
                        <w:div w:id="1289360284">
                          <w:marLeft w:val="0"/>
                          <w:marRight w:val="0"/>
                          <w:marTop w:val="0"/>
                          <w:marBottom w:val="0"/>
                          <w:divBdr>
                            <w:top w:val="none" w:sz="0" w:space="0" w:color="auto"/>
                            <w:left w:val="none" w:sz="0" w:space="0" w:color="auto"/>
                            <w:bottom w:val="none" w:sz="0" w:space="0" w:color="auto"/>
                            <w:right w:val="none" w:sz="0" w:space="0" w:color="auto"/>
                          </w:divBdr>
                          <w:divsChild>
                            <w:div w:id="990061345">
                              <w:marLeft w:val="0"/>
                              <w:marRight w:val="0"/>
                              <w:marTop w:val="0"/>
                              <w:marBottom w:val="0"/>
                              <w:divBdr>
                                <w:top w:val="none" w:sz="0" w:space="0" w:color="auto"/>
                                <w:left w:val="none" w:sz="0" w:space="0" w:color="auto"/>
                                <w:bottom w:val="none" w:sz="0" w:space="0" w:color="auto"/>
                                <w:right w:val="none" w:sz="0" w:space="0" w:color="auto"/>
                              </w:divBdr>
                              <w:divsChild>
                                <w:div w:id="423840875">
                                  <w:marLeft w:val="0"/>
                                  <w:marRight w:val="0"/>
                                  <w:marTop w:val="0"/>
                                  <w:marBottom w:val="0"/>
                                  <w:divBdr>
                                    <w:top w:val="none" w:sz="0" w:space="0" w:color="auto"/>
                                    <w:left w:val="none" w:sz="0" w:space="0" w:color="auto"/>
                                    <w:bottom w:val="none" w:sz="0" w:space="0" w:color="auto"/>
                                    <w:right w:val="none" w:sz="0" w:space="0" w:color="auto"/>
                                  </w:divBdr>
                                  <w:divsChild>
                                    <w:div w:id="198496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27804">
                      <w:marLeft w:val="0"/>
                      <w:marRight w:val="0"/>
                      <w:marTop w:val="0"/>
                      <w:marBottom w:val="0"/>
                      <w:divBdr>
                        <w:top w:val="none" w:sz="0" w:space="0" w:color="auto"/>
                        <w:left w:val="none" w:sz="0" w:space="0" w:color="auto"/>
                        <w:bottom w:val="none" w:sz="0" w:space="0" w:color="auto"/>
                        <w:right w:val="none" w:sz="0" w:space="0" w:color="auto"/>
                      </w:divBdr>
                      <w:divsChild>
                        <w:div w:id="900410474">
                          <w:marLeft w:val="0"/>
                          <w:marRight w:val="0"/>
                          <w:marTop w:val="0"/>
                          <w:marBottom w:val="0"/>
                          <w:divBdr>
                            <w:top w:val="none" w:sz="0" w:space="0" w:color="auto"/>
                            <w:left w:val="none" w:sz="0" w:space="0" w:color="auto"/>
                            <w:bottom w:val="none" w:sz="0" w:space="0" w:color="auto"/>
                            <w:right w:val="none" w:sz="0" w:space="0" w:color="auto"/>
                          </w:divBdr>
                          <w:divsChild>
                            <w:div w:id="335770283">
                              <w:marLeft w:val="0"/>
                              <w:marRight w:val="0"/>
                              <w:marTop w:val="0"/>
                              <w:marBottom w:val="0"/>
                              <w:divBdr>
                                <w:top w:val="none" w:sz="0" w:space="0" w:color="auto"/>
                                <w:left w:val="none" w:sz="0" w:space="0" w:color="auto"/>
                                <w:bottom w:val="none" w:sz="0" w:space="0" w:color="auto"/>
                                <w:right w:val="none" w:sz="0" w:space="0" w:color="auto"/>
                              </w:divBdr>
                              <w:divsChild>
                                <w:div w:id="269436233">
                                  <w:marLeft w:val="0"/>
                                  <w:marRight w:val="0"/>
                                  <w:marTop w:val="0"/>
                                  <w:marBottom w:val="0"/>
                                  <w:divBdr>
                                    <w:top w:val="none" w:sz="0" w:space="0" w:color="auto"/>
                                    <w:left w:val="none" w:sz="0" w:space="0" w:color="auto"/>
                                    <w:bottom w:val="none" w:sz="0" w:space="0" w:color="auto"/>
                                    <w:right w:val="none" w:sz="0" w:space="0" w:color="auto"/>
                                  </w:divBdr>
                                  <w:divsChild>
                                    <w:div w:id="598871014">
                                      <w:marLeft w:val="0"/>
                                      <w:marRight w:val="0"/>
                                      <w:marTop w:val="0"/>
                                      <w:marBottom w:val="0"/>
                                      <w:divBdr>
                                        <w:top w:val="none" w:sz="0" w:space="0" w:color="auto"/>
                                        <w:left w:val="none" w:sz="0" w:space="0" w:color="auto"/>
                                        <w:bottom w:val="none" w:sz="0" w:space="0" w:color="auto"/>
                                        <w:right w:val="none" w:sz="0" w:space="0" w:color="auto"/>
                                      </w:divBdr>
                                      <w:divsChild>
                                        <w:div w:id="6055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7869999">
      <w:bodyDiv w:val="1"/>
      <w:marLeft w:val="0"/>
      <w:marRight w:val="0"/>
      <w:marTop w:val="0"/>
      <w:marBottom w:val="0"/>
      <w:divBdr>
        <w:top w:val="none" w:sz="0" w:space="0" w:color="auto"/>
        <w:left w:val="none" w:sz="0" w:space="0" w:color="auto"/>
        <w:bottom w:val="none" w:sz="0" w:space="0" w:color="auto"/>
        <w:right w:val="none" w:sz="0" w:space="0" w:color="auto"/>
      </w:divBdr>
    </w:div>
    <w:div w:id="1054695650">
      <w:bodyDiv w:val="1"/>
      <w:marLeft w:val="0"/>
      <w:marRight w:val="0"/>
      <w:marTop w:val="0"/>
      <w:marBottom w:val="0"/>
      <w:divBdr>
        <w:top w:val="none" w:sz="0" w:space="0" w:color="auto"/>
        <w:left w:val="none" w:sz="0" w:space="0" w:color="auto"/>
        <w:bottom w:val="none" w:sz="0" w:space="0" w:color="auto"/>
        <w:right w:val="none" w:sz="0" w:space="0" w:color="auto"/>
      </w:divBdr>
    </w:div>
    <w:div w:id="108660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9</Pages>
  <Words>2569</Words>
  <Characters>14131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Ibon Vales Cortina</dc:creator>
  <cp:keywords/>
  <dc:description/>
  <cp:lastModifiedBy>Ibon Vales Cortina</cp:lastModifiedBy>
  <cp:revision>5</cp:revision>
  <dcterms:created xsi:type="dcterms:W3CDTF">2024-06-13T07:38:00Z</dcterms:created>
  <dcterms:modified xsi:type="dcterms:W3CDTF">2024-06-13T18:01:00Z</dcterms:modified>
</cp:coreProperties>
</file>