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9F46F" w14:textId="77777777" w:rsidR="00987387" w:rsidRDefault="00D205D0">
      <w:pPr>
        <w:spacing w:after="0" w:line="477" w:lineRule="auto"/>
        <w:ind w:left="10" w:hanging="10"/>
        <w:jc w:val="center"/>
      </w:pPr>
      <w:r>
        <w:rPr>
          <w:rFonts w:ascii="Times New Roman" w:eastAsia="Times New Roman" w:hAnsi="Times New Roman" w:cs="Times New Roman"/>
          <w:b/>
          <w:sz w:val="23"/>
        </w:rPr>
        <w:t xml:space="preserve">ANALISIS FAKTOR-FAKTOR YANG MEMPENGARUHI KONSUMSI MASYARAKAT DI INDONESIA </w:t>
      </w:r>
    </w:p>
    <w:p w14:paraId="34233059" w14:textId="77777777" w:rsidR="00987387" w:rsidRDefault="00D205D0">
      <w:pPr>
        <w:spacing w:after="236"/>
        <w:ind w:left="141" w:hanging="10"/>
        <w:jc w:val="center"/>
      </w:pPr>
      <w:r>
        <w:rPr>
          <w:rFonts w:ascii="Times New Roman" w:eastAsia="Times New Roman" w:hAnsi="Times New Roman" w:cs="Times New Roman"/>
          <w:b/>
          <w:sz w:val="23"/>
        </w:rPr>
        <w:t xml:space="preserve">(TAHUN 1988-2005) </w:t>
      </w:r>
    </w:p>
    <w:p w14:paraId="4502A112" w14:textId="77777777" w:rsidR="00987387" w:rsidRDefault="00D205D0">
      <w:pPr>
        <w:spacing w:after="237"/>
      </w:pPr>
      <w:r>
        <w:rPr>
          <w:rFonts w:ascii="Times New Roman" w:eastAsia="Times New Roman" w:hAnsi="Times New Roman" w:cs="Times New Roman"/>
          <w:b/>
          <w:sz w:val="23"/>
        </w:rPr>
        <w:t xml:space="preserve"> </w:t>
      </w:r>
    </w:p>
    <w:p w14:paraId="10EA081C" w14:textId="77777777" w:rsidR="00987387" w:rsidRDefault="00D205D0">
      <w:pPr>
        <w:spacing w:after="236"/>
        <w:ind w:left="141" w:right="1" w:hanging="10"/>
        <w:jc w:val="center"/>
      </w:pPr>
      <w:r>
        <w:rPr>
          <w:rFonts w:ascii="Times New Roman" w:eastAsia="Times New Roman" w:hAnsi="Times New Roman" w:cs="Times New Roman"/>
          <w:b/>
          <w:sz w:val="23"/>
        </w:rPr>
        <w:t xml:space="preserve">SKRIPSI </w:t>
      </w:r>
    </w:p>
    <w:p w14:paraId="7D45C21B" w14:textId="77777777" w:rsidR="00987387" w:rsidRDefault="00D205D0">
      <w:pPr>
        <w:spacing w:after="0"/>
        <w:ind w:right="2200"/>
      </w:pPr>
      <w:r>
        <w:rPr>
          <w:rFonts w:ascii="Times New Roman" w:eastAsia="Times New Roman" w:hAnsi="Times New Roman" w:cs="Times New Roman"/>
          <w:sz w:val="23"/>
        </w:rPr>
        <w:t xml:space="preserve"> </w:t>
      </w:r>
    </w:p>
    <w:p w14:paraId="78347EE4" w14:textId="77777777" w:rsidR="00987387" w:rsidRDefault="00D205D0">
      <w:pPr>
        <w:spacing w:after="0"/>
        <w:ind w:left="2371"/>
      </w:pPr>
      <w:r>
        <w:rPr>
          <w:noProof/>
        </w:rPr>
        <w:drawing>
          <wp:inline distT="0" distB="0" distL="0" distR="0" wp14:anchorId="01C55FBA" wp14:editId="0BF608B6">
            <wp:extent cx="1720596" cy="2273046"/>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1720596" cy="2273046"/>
                    </a:xfrm>
                    <a:prstGeom prst="rect">
                      <a:avLst/>
                    </a:prstGeom>
                  </pic:spPr>
                </pic:pic>
              </a:graphicData>
            </a:graphic>
          </wp:inline>
        </w:drawing>
      </w:r>
    </w:p>
    <w:p w14:paraId="10F4DF0D" w14:textId="77777777" w:rsidR="00987387" w:rsidRDefault="00D205D0">
      <w:pPr>
        <w:spacing w:after="0"/>
        <w:ind w:right="2200"/>
      </w:pPr>
      <w:r>
        <w:rPr>
          <w:rFonts w:ascii="Times New Roman" w:eastAsia="Times New Roman" w:hAnsi="Times New Roman" w:cs="Times New Roman"/>
          <w:sz w:val="23"/>
        </w:rPr>
        <w:t xml:space="preserve"> </w:t>
      </w:r>
    </w:p>
    <w:p w14:paraId="1D1DB0B2" w14:textId="77777777" w:rsidR="00987387" w:rsidRDefault="00D205D0">
      <w:pPr>
        <w:spacing w:after="0"/>
      </w:pPr>
      <w:r>
        <w:rPr>
          <w:rFonts w:ascii="Times New Roman" w:eastAsia="Times New Roman" w:hAnsi="Times New Roman" w:cs="Times New Roman"/>
          <w:sz w:val="23"/>
        </w:rPr>
        <w:t xml:space="preserve"> </w:t>
      </w:r>
    </w:p>
    <w:p w14:paraId="17104E45" w14:textId="77777777" w:rsidR="00987387" w:rsidRDefault="00D205D0">
      <w:pPr>
        <w:spacing w:after="0"/>
        <w:ind w:left="10" w:hanging="10"/>
      </w:pPr>
      <w:r>
        <w:rPr>
          <w:rFonts w:ascii="Times New Roman" w:eastAsia="Times New Roman" w:hAnsi="Times New Roman" w:cs="Times New Roman"/>
          <w:b/>
          <w:sz w:val="23"/>
        </w:rPr>
        <w:t xml:space="preserve">                                                              Oleh : </w:t>
      </w:r>
    </w:p>
    <w:p w14:paraId="679769FB" w14:textId="77777777" w:rsidR="00987387" w:rsidRDefault="00D205D0">
      <w:pPr>
        <w:spacing w:after="0"/>
        <w:ind w:left="1881"/>
        <w:jc w:val="center"/>
      </w:pPr>
      <w:r>
        <w:rPr>
          <w:rFonts w:ascii="Times New Roman" w:eastAsia="Times New Roman" w:hAnsi="Times New Roman" w:cs="Times New Roman"/>
          <w:sz w:val="23"/>
        </w:rPr>
        <w:t xml:space="preserve"> </w:t>
      </w:r>
    </w:p>
    <w:p w14:paraId="36C9B5E0" w14:textId="77777777" w:rsidR="00987387" w:rsidRDefault="00D205D0">
      <w:pPr>
        <w:spacing w:after="107"/>
        <w:ind w:left="1350" w:hanging="10"/>
      </w:pPr>
      <w:r>
        <w:rPr>
          <w:rFonts w:ascii="Times New Roman" w:eastAsia="Times New Roman" w:hAnsi="Times New Roman" w:cs="Times New Roman"/>
          <w:sz w:val="23"/>
        </w:rPr>
        <w:t xml:space="preserve">               Nama                    : Brilliant Vanda Kusuma </w:t>
      </w:r>
    </w:p>
    <w:p w14:paraId="7353173B" w14:textId="77777777" w:rsidR="00987387" w:rsidRDefault="00D205D0">
      <w:pPr>
        <w:spacing w:after="107"/>
        <w:ind w:left="1350" w:hanging="10"/>
      </w:pPr>
      <w:r>
        <w:rPr>
          <w:rFonts w:ascii="Times New Roman" w:eastAsia="Times New Roman" w:hAnsi="Times New Roman" w:cs="Times New Roman"/>
          <w:sz w:val="23"/>
        </w:rPr>
        <w:t xml:space="preserve">               No. Mahasiswa     : 04313087 </w:t>
      </w:r>
    </w:p>
    <w:p w14:paraId="55AF2FDD" w14:textId="77777777" w:rsidR="00987387" w:rsidRDefault="00D205D0">
      <w:pPr>
        <w:spacing w:after="107"/>
        <w:ind w:left="1350" w:hanging="10"/>
      </w:pPr>
      <w:r>
        <w:rPr>
          <w:rFonts w:ascii="Times New Roman" w:eastAsia="Times New Roman" w:hAnsi="Times New Roman" w:cs="Times New Roman"/>
          <w:sz w:val="23"/>
        </w:rPr>
        <w:t xml:space="preserve">               Program Studi       : Ilmu Ekonomi </w:t>
      </w:r>
    </w:p>
    <w:p w14:paraId="3CCC0DD2" w14:textId="77777777" w:rsidR="00987387" w:rsidRDefault="00D205D0">
      <w:pPr>
        <w:spacing w:after="107"/>
        <w:ind w:left="1355"/>
      </w:pPr>
      <w:r>
        <w:rPr>
          <w:rFonts w:ascii="Times New Roman" w:eastAsia="Times New Roman" w:hAnsi="Times New Roman" w:cs="Times New Roman"/>
          <w:b/>
          <w:sz w:val="23"/>
        </w:rPr>
        <w:t xml:space="preserve"> </w:t>
      </w:r>
    </w:p>
    <w:p w14:paraId="7B3B17A3" w14:textId="77777777" w:rsidR="00987387" w:rsidRDefault="00D205D0">
      <w:pPr>
        <w:spacing w:after="106"/>
        <w:ind w:left="1355"/>
      </w:pPr>
      <w:r>
        <w:rPr>
          <w:rFonts w:ascii="Times New Roman" w:eastAsia="Times New Roman" w:hAnsi="Times New Roman" w:cs="Times New Roman"/>
          <w:b/>
          <w:sz w:val="23"/>
        </w:rPr>
        <w:t xml:space="preserve"> </w:t>
      </w:r>
    </w:p>
    <w:p w14:paraId="2506CD11" w14:textId="77777777" w:rsidR="00987387" w:rsidRDefault="00D205D0">
      <w:pPr>
        <w:spacing w:after="107"/>
        <w:ind w:left="1355"/>
      </w:pPr>
      <w:r>
        <w:rPr>
          <w:rFonts w:ascii="Times New Roman" w:eastAsia="Times New Roman" w:hAnsi="Times New Roman" w:cs="Times New Roman"/>
          <w:b/>
          <w:sz w:val="23"/>
        </w:rPr>
        <w:t xml:space="preserve"> </w:t>
      </w:r>
    </w:p>
    <w:p w14:paraId="10F5BA9A" w14:textId="77777777" w:rsidR="00987387" w:rsidRDefault="00D205D0">
      <w:pPr>
        <w:spacing w:after="107"/>
        <w:ind w:left="1350" w:hanging="10"/>
      </w:pPr>
      <w:r>
        <w:rPr>
          <w:rFonts w:ascii="Times New Roman" w:eastAsia="Times New Roman" w:hAnsi="Times New Roman" w:cs="Times New Roman"/>
          <w:b/>
          <w:sz w:val="23"/>
        </w:rPr>
        <w:t xml:space="preserve">               UNIVERSITAS ISLAM INDONESIA </w:t>
      </w:r>
    </w:p>
    <w:p w14:paraId="3E046CFA" w14:textId="77777777" w:rsidR="00987387" w:rsidRDefault="00D205D0">
      <w:pPr>
        <w:spacing w:after="107"/>
        <w:ind w:left="1350" w:hanging="10"/>
      </w:pPr>
      <w:r>
        <w:rPr>
          <w:rFonts w:ascii="Times New Roman" w:eastAsia="Times New Roman" w:hAnsi="Times New Roman" w:cs="Times New Roman"/>
          <w:b/>
          <w:sz w:val="23"/>
        </w:rPr>
        <w:t xml:space="preserve">                          FAKULTAS EKONOMI </w:t>
      </w:r>
    </w:p>
    <w:p w14:paraId="4AD59427" w14:textId="77777777" w:rsidR="00987387" w:rsidRDefault="00D205D0">
      <w:pPr>
        <w:spacing w:after="107"/>
        <w:ind w:left="1350" w:hanging="10"/>
      </w:pPr>
      <w:r>
        <w:rPr>
          <w:rFonts w:ascii="Times New Roman" w:eastAsia="Times New Roman" w:hAnsi="Times New Roman" w:cs="Times New Roman"/>
          <w:b/>
          <w:sz w:val="23"/>
        </w:rPr>
        <w:t xml:space="preserve">                                 YOGYAKARTA </w:t>
      </w:r>
    </w:p>
    <w:p w14:paraId="7EA17421" w14:textId="77777777" w:rsidR="00987387" w:rsidRDefault="00D205D0">
      <w:pPr>
        <w:spacing w:after="107"/>
        <w:ind w:left="1350" w:hanging="10"/>
      </w:pPr>
      <w:r>
        <w:rPr>
          <w:rFonts w:ascii="Times New Roman" w:eastAsia="Times New Roman" w:hAnsi="Times New Roman" w:cs="Times New Roman"/>
          <w:b/>
          <w:sz w:val="23"/>
        </w:rPr>
        <w:t xml:space="preserve">                                           2008 </w:t>
      </w:r>
    </w:p>
    <w:p w14:paraId="12F11FA2" w14:textId="77777777" w:rsidR="00987387" w:rsidRDefault="00987387">
      <w:pPr>
        <w:sectPr w:rsidR="00987387">
          <w:headerReference w:type="even" r:id="rId8"/>
          <w:headerReference w:type="default" r:id="rId9"/>
          <w:footerReference w:type="even" r:id="rId10"/>
          <w:footerReference w:type="default" r:id="rId11"/>
          <w:headerReference w:type="first" r:id="rId12"/>
          <w:footerReference w:type="first" r:id="rId13"/>
          <w:pgSz w:w="12240" w:h="15840"/>
          <w:pgMar w:top="1440" w:right="2274" w:bottom="1440" w:left="2684" w:header="720" w:footer="720" w:gutter="0"/>
          <w:cols w:space="720"/>
        </w:sectPr>
      </w:pPr>
    </w:p>
    <w:p w14:paraId="47575741" w14:textId="77777777" w:rsidR="00987387" w:rsidRDefault="00D205D0">
      <w:pPr>
        <w:spacing w:after="0" w:line="477" w:lineRule="auto"/>
        <w:ind w:left="290" w:right="221" w:hanging="162"/>
        <w:jc w:val="center"/>
      </w:pPr>
      <w:r>
        <w:rPr>
          <w:rFonts w:ascii="Times New Roman" w:eastAsia="Times New Roman" w:hAnsi="Times New Roman" w:cs="Times New Roman"/>
          <w:b/>
          <w:sz w:val="23"/>
        </w:rPr>
        <w:lastRenderedPageBreak/>
        <w:t xml:space="preserve">ANALISIS FAKTOR-FAKTOR YANG MEMPENGARUHI KONSUMSI MASYARAKAT DI INDONESIA  (TAHUN 1988-2005) </w:t>
      </w:r>
    </w:p>
    <w:p w14:paraId="7CBB2470" w14:textId="77777777" w:rsidR="00987387" w:rsidRDefault="00D205D0">
      <w:pPr>
        <w:spacing w:after="237"/>
        <w:ind w:right="36"/>
        <w:jc w:val="center"/>
      </w:pPr>
      <w:r>
        <w:rPr>
          <w:rFonts w:ascii="Times New Roman" w:eastAsia="Times New Roman" w:hAnsi="Times New Roman" w:cs="Times New Roman"/>
          <w:sz w:val="23"/>
        </w:rPr>
        <w:t xml:space="preserve"> </w:t>
      </w:r>
    </w:p>
    <w:p w14:paraId="3271D5FF" w14:textId="77777777" w:rsidR="00987387" w:rsidRDefault="00D205D0">
      <w:pPr>
        <w:spacing w:after="273"/>
        <w:ind w:right="36"/>
        <w:jc w:val="center"/>
      </w:pPr>
      <w:r>
        <w:rPr>
          <w:rFonts w:ascii="Times New Roman" w:eastAsia="Times New Roman" w:hAnsi="Times New Roman" w:cs="Times New Roman"/>
          <w:sz w:val="23"/>
        </w:rPr>
        <w:t xml:space="preserve"> </w:t>
      </w:r>
    </w:p>
    <w:p w14:paraId="542B7479" w14:textId="77777777" w:rsidR="00987387" w:rsidRDefault="00D205D0">
      <w:pPr>
        <w:pStyle w:val="Heading1"/>
        <w:spacing w:after="240"/>
        <w:ind w:left="1334" w:right="1416"/>
      </w:pPr>
      <w:r>
        <w:t xml:space="preserve">SKRIPSI </w:t>
      </w:r>
    </w:p>
    <w:p w14:paraId="222021D2" w14:textId="77777777" w:rsidR="00987387" w:rsidRDefault="00D205D0">
      <w:pPr>
        <w:spacing w:after="1" w:line="476" w:lineRule="auto"/>
        <w:ind w:left="916" w:right="882" w:hanging="10"/>
        <w:jc w:val="center"/>
      </w:pPr>
      <w:r>
        <w:rPr>
          <w:rFonts w:ascii="Times New Roman" w:eastAsia="Times New Roman" w:hAnsi="Times New Roman" w:cs="Times New Roman"/>
          <w:sz w:val="23"/>
        </w:rPr>
        <w:t xml:space="preserve">Disusun dan diajukan untuk memenuhi syarat ujian akhir  guna memperoleh gelar Sarjana jenjang strata 1  </w:t>
      </w:r>
    </w:p>
    <w:p w14:paraId="45BE434A" w14:textId="77777777" w:rsidR="00987387" w:rsidRDefault="00D205D0">
      <w:pPr>
        <w:spacing w:after="0" w:line="477" w:lineRule="auto"/>
        <w:ind w:left="2639" w:right="1888" w:hanging="301"/>
        <w:jc w:val="both"/>
      </w:pPr>
      <w:r>
        <w:rPr>
          <w:rFonts w:ascii="Times New Roman" w:eastAsia="Times New Roman" w:hAnsi="Times New Roman" w:cs="Times New Roman"/>
          <w:sz w:val="23"/>
        </w:rPr>
        <w:t>Program Studi Ilmu Ekonomi,  pada Fakultas E</w:t>
      </w:r>
      <w:r>
        <w:rPr>
          <w:rFonts w:ascii="Times New Roman" w:eastAsia="Times New Roman" w:hAnsi="Times New Roman" w:cs="Times New Roman"/>
          <w:sz w:val="23"/>
        </w:rPr>
        <w:t xml:space="preserve">konomi  </w:t>
      </w:r>
    </w:p>
    <w:p w14:paraId="2F284B18" w14:textId="77777777" w:rsidR="00987387" w:rsidRDefault="00D205D0">
      <w:pPr>
        <w:spacing w:after="235"/>
        <w:ind w:left="10" w:right="93" w:hanging="10"/>
        <w:jc w:val="center"/>
      </w:pPr>
      <w:r>
        <w:rPr>
          <w:rFonts w:ascii="Times New Roman" w:eastAsia="Times New Roman" w:hAnsi="Times New Roman" w:cs="Times New Roman"/>
          <w:sz w:val="23"/>
        </w:rPr>
        <w:t>Universitas Islam Indonesia</w:t>
      </w:r>
      <w:r>
        <w:rPr>
          <w:rFonts w:ascii="Times New Roman" w:eastAsia="Times New Roman" w:hAnsi="Times New Roman" w:cs="Times New Roman"/>
          <w:b/>
          <w:sz w:val="23"/>
        </w:rPr>
        <w:t xml:space="preserve"> </w:t>
      </w:r>
    </w:p>
    <w:p w14:paraId="37D5B00F" w14:textId="77777777" w:rsidR="00987387" w:rsidRDefault="00D205D0">
      <w:pPr>
        <w:spacing w:after="236"/>
      </w:pPr>
      <w:r>
        <w:rPr>
          <w:rFonts w:ascii="Times New Roman" w:eastAsia="Times New Roman" w:hAnsi="Times New Roman" w:cs="Times New Roman"/>
          <w:b/>
          <w:sz w:val="23"/>
        </w:rPr>
        <w:t xml:space="preserve"> </w:t>
      </w:r>
    </w:p>
    <w:p w14:paraId="1BD00F36" w14:textId="77777777" w:rsidR="00987387" w:rsidRDefault="00D205D0">
      <w:pPr>
        <w:spacing w:after="237"/>
        <w:ind w:left="1181" w:right="1265" w:hanging="10"/>
        <w:jc w:val="center"/>
      </w:pPr>
      <w:r>
        <w:rPr>
          <w:rFonts w:ascii="Times New Roman" w:eastAsia="Times New Roman" w:hAnsi="Times New Roman" w:cs="Times New Roman"/>
          <w:b/>
          <w:sz w:val="23"/>
        </w:rPr>
        <w:t xml:space="preserve">Oleh </w:t>
      </w:r>
    </w:p>
    <w:p w14:paraId="17E44357" w14:textId="77777777" w:rsidR="00987387" w:rsidRDefault="00D205D0">
      <w:pPr>
        <w:spacing w:after="237"/>
        <w:ind w:left="1704" w:hanging="10"/>
      </w:pPr>
      <w:r>
        <w:rPr>
          <w:rFonts w:ascii="Times New Roman" w:eastAsia="Times New Roman" w:hAnsi="Times New Roman" w:cs="Times New Roman"/>
          <w:b/>
          <w:sz w:val="23"/>
        </w:rPr>
        <w:t xml:space="preserve">Nama  </w:t>
      </w:r>
      <w:r>
        <w:rPr>
          <w:rFonts w:ascii="Times New Roman" w:eastAsia="Times New Roman" w:hAnsi="Times New Roman" w:cs="Times New Roman"/>
          <w:b/>
          <w:sz w:val="23"/>
        </w:rPr>
        <w:tab/>
        <w:t xml:space="preserve">:   Brilliant Vanda Kusuma Nomor Mahasiswa </w:t>
      </w:r>
      <w:r>
        <w:rPr>
          <w:rFonts w:ascii="Times New Roman" w:eastAsia="Times New Roman" w:hAnsi="Times New Roman" w:cs="Times New Roman"/>
          <w:b/>
          <w:sz w:val="23"/>
        </w:rPr>
        <w:tab/>
        <w:t xml:space="preserve">:   04.313.087 </w:t>
      </w:r>
    </w:p>
    <w:p w14:paraId="2AF82757" w14:textId="77777777" w:rsidR="00987387" w:rsidRDefault="00D205D0">
      <w:pPr>
        <w:tabs>
          <w:tab w:val="center" w:pos="2413"/>
          <w:tab w:val="center" w:pos="4888"/>
        </w:tabs>
        <w:spacing w:after="236"/>
      </w:pPr>
      <w:r>
        <w:tab/>
      </w:r>
      <w:r>
        <w:rPr>
          <w:rFonts w:ascii="Times New Roman" w:eastAsia="Times New Roman" w:hAnsi="Times New Roman" w:cs="Times New Roman"/>
          <w:b/>
          <w:sz w:val="23"/>
        </w:rPr>
        <w:t xml:space="preserve">Program Studi </w:t>
      </w:r>
      <w:r>
        <w:rPr>
          <w:rFonts w:ascii="Times New Roman" w:eastAsia="Times New Roman" w:hAnsi="Times New Roman" w:cs="Times New Roman"/>
          <w:b/>
          <w:sz w:val="23"/>
        </w:rPr>
        <w:tab/>
        <w:t xml:space="preserve">:   Ilmu Ekonomi </w:t>
      </w:r>
    </w:p>
    <w:p w14:paraId="0D09FA11" w14:textId="77777777" w:rsidR="00987387" w:rsidRDefault="00D205D0">
      <w:pPr>
        <w:spacing w:after="236"/>
        <w:ind w:left="1694"/>
      </w:pPr>
      <w:r>
        <w:rPr>
          <w:rFonts w:ascii="Times New Roman" w:eastAsia="Times New Roman" w:hAnsi="Times New Roman" w:cs="Times New Roman"/>
          <w:sz w:val="23"/>
        </w:rPr>
        <w:t xml:space="preserve"> </w:t>
      </w:r>
    </w:p>
    <w:p w14:paraId="52CB2043" w14:textId="77777777" w:rsidR="00987387" w:rsidRDefault="00D205D0">
      <w:pPr>
        <w:spacing w:after="274"/>
      </w:pPr>
      <w:r>
        <w:rPr>
          <w:rFonts w:ascii="Times New Roman" w:eastAsia="Times New Roman" w:hAnsi="Times New Roman" w:cs="Times New Roman"/>
          <w:sz w:val="23"/>
        </w:rPr>
        <w:t xml:space="preserve"> </w:t>
      </w:r>
    </w:p>
    <w:p w14:paraId="55A18C1F" w14:textId="77777777" w:rsidR="00987387" w:rsidRDefault="00D205D0">
      <w:pPr>
        <w:pStyle w:val="Heading1"/>
        <w:spacing w:line="477" w:lineRule="auto"/>
        <w:ind w:left="1334" w:right="1416"/>
      </w:pPr>
      <w:r>
        <w:t xml:space="preserve">UNIVERSITAS ISLAM INDONESIA FAKULTAS EKONOMI YOGYAKARTA 2008 </w:t>
      </w:r>
    </w:p>
    <w:p w14:paraId="31895CAD" w14:textId="77777777" w:rsidR="00987387" w:rsidRDefault="00D205D0">
      <w:pPr>
        <w:spacing w:after="236"/>
        <w:ind w:left="1181" w:right="1265" w:hanging="10"/>
        <w:jc w:val="center"/>
      </w:pPr>
      <w:r>
        <w:rPr>
          <w:rFonts w:ascii="Times New Roman" w:eastAsia="Times New Roman" w:hAnsi="Times New Roman" w:cs="Times New Roman"/>
          <w:b/>
          <w:sz w:val="23"/>
        </w:rPr>
        <w:t xml:space="preserve">PERNYATAAN BEBAS PLAGIARISME </w:t>
      </w:r>
    </w:p>
    <w:p w14:paraId="7DB52366" w14:textId="77777777" w:rsidR="00987387" w:rsidRDefault="00D205D0">
      <w:pPr>
        <w:spacing w:after="237"/>
      </w:pPr>
      <w:r>
        <w:rPr>
          <w:rFonts w:ascii="Times New Roman" w:eastAsia="Times New Roman" w:hAnsi="Times New Roman" w:cs="Times New Roman"/>
          <w:sz w:val="23"/>
        </w:rPr>
        <w:t xml:space="preserve"> </w:t>
      </w:r>
    </w:p>
    <w:p w14:paraId="291BF5FE" w14:textId="77777777" w:rsidR="00987387" w:rsidRDefault="00D205D0">
      <w:pPr>
        <w:spacing w:after="0" w:line="476" w:lineRule="auto"/>
        <w:ind w:left="-3" w:right="92" w:hanging="10"/>
        <w:jc w:val="both"/>
      </w:pPr>
      <w:r>
        <w:rPr>
          <w:rFonts w:ascii="Times New Roman" w:eastAsia="Times New Roman" w:hAnsi="Times New Roman" w:cs="Times New Roman"/>
          <w:sz w:val="23"/>
        </w:rPr>
        <w:lastRenderedPageBreak/>
        <w:t>“ Dengan ini saya menyatakan bahwa dalam skripsi ini tidak terdapat karya yang pernah diajukan untuk memperoleh gelar kesarjanaan di suatu perguruan tinggi, dan s</w:t>
      </w:r>
      <w:r>
        <w:rPr>
          <w:rFonts w:ascii="Times New Roman" w:eastAsia="Times New Roman" w:hAnsi="Times New Roman" w:cs="Times New Roman"/>
          <w:sz w:val="23"/>
        </w:rPr>
        <w:t>epanjang pengetahuan saya juga tidak terdapat karya atau pendapat yang pernah ditulis atau diterbitkan oleh orang lain, kecuali yang secara tertulis diacu dalam naskah ini dan disebutkan dalam referensi. Dan apabila dikemudian hari terbukti bahwa pernyataa</w:t>
      </w:r>
      <w:r>
        <w:rPr>
          <w:rFonts w:ascii="Times New Roman" w:eastAsia="Times New Roman" w:hAnsi="Times New Roman" w:cs="Times New Roman"/>
          <w:sz w:val="23"/>
        </w:rPr>
        <w:t xml:space="preserve">n ini tidak benar maka saya sanggup menerima hukuman / sangsi apapun sesuai peraturan yang berlaku.” </w:t>
      </w:r>
    </w:p>
    <w:p w14:paraId="30B8E784" w14:textId="77777777" w:rsidR="00987387" w:rsidRDefault="00D205D0">
      <w:pPr>
        <w:spacing w:after="236"/>
      </w:pPr>
      <w:r>
        <w:rPr>
          <w:rFonts w:ascii="Times New Roman" w:eastAsia="Times New Roman" w:hAnsi="Times New Roman" w:cs="Times New Roman"/>
          <w:sz w:val="23"/>
        </w:rPr>
        <w:t xml:space="preserve"> </w:t>
      </w:r>
    </w:p>
    <w:p w14:paraId="40968F6A" w14:textId="77777777" w:rsidR="00987387" w:rsidRDefault="00D205D0">
      <w:pPr>
        <w:spacing w:after="237"/>
      </w:pPr>
      <w:r>
        <w:rPr>
          <w:rFonts w:ascii="Times New Roman" w:eastAsia="Times New Roman" w:hAnsi="Times New Roman" w:cs="Times New Roman"/>
          <w:sz w:val="23"/>
        </w:rPr>
        <w:t xml:space="preserve"> </w:t>
      </w:r>
    </w:p>
    <w:p w14:paraId="6B08B4E4" w14:textId="77777777" w:rsidR="00987387" w:rsidRDefault="00D205D0">
      <w:pPr>
        <w:spacing w:after="237"/>
      </w:pPr>
      <w:r>
        <w:rPr>
          <w:rFonts w:ascii="Times New Roman" w:eastAsia="Times New Roman" w:hAnsi="Times New Roman" w:cs="Times New Roman"/>
          <w:sz w:val="23"/>
        </w:rPr>
        <w:t xml:space="preserve"> </w:t>
      </w:r>
    </w:p>
    <w:p w14:paraId="4810716F" w14:textId="77777777" w:rsidR="00987387" w:rsidRDefault="00D205D0">
      <w:pPr>
        <w:spacing w:after="236"/>
      </w:pPr>
      <w:r>
        <w:rPr>
          <w:rFonts w:ascii="Times New Roman" w:eastAsia="Times New Roman" w:hAnsi="Times New Roman" w:cs="Times New Roman"/>
          <w:sz w:val="23"/>
        </w:rPr>
        <w:t xml:space="preserve"> </w:t>
      </w:r>
    </w:p>
    <w:p w14:paraId="39DC8AAA" w14:textId="77777777" w:rsidR="00987387" w:rsidRDefault="00D205D0">
      <w:pPr>
        <w:spacing w:after="237"/>
      </w:pPr>
      <w:r>
        <w:rPr>
          <w:rFonts w:ascii="Times New Roman" w:eastAsia="Times New Roman" w:hAnsi="Times New Roman" w:cs="Times New Roman"/>
          <w:sz w:val="23"/>
        </w:rPr>
        <w:t xml:space="preserve"> </w:t>
      </w:r>
    </w:p>
    <w:p w14:paraId="5CC05F57" w14:textId="77777777" w:rsidR="00987387" w:rsidRDefault="00D205D0">
      <w:pPr>
        <w:spacing w:after="235"/>
        <w:ind w:left="10" w:right="93" w:hanging="10"/>
        <w:jc w:val="center"/>
      </w:pPr>
      <w:r>
        <w:rPr>
          <w:rFonts w:ascii="Times New Roman" w:eastAsia="Times New Roman" w:hAnsi="Times New Roman" w:cs="Times New Roman"/>
          <w:sz w:val="23"/>
        </w:rPr>
        <w:t xml:space="preserve">Yogyakarta, Januari 2008 </w:t>
      </w:r>
    </w:p>
    <w:p w14:paraId="5B1686AA" w14:textId="77777777" w:rsidR="00987387" w:rsidRDefault="00D205D0">
      <w:pPr>
        <w:spacing w:after="235"/>
        <w:ind w:left="10" w:right="95" w:hanging="10"/>
        <w:jc w:val="center"/>
      </w:pPr>
      <w:r>
        <w:rPr>
          <w:rFonts w:ascii="Times New Roman" w:eastAsia="Times New Roman" w:hAnsi="Times New Roman" w:cs="Times New Roman"/>
          <w:sz w:val="23"/>
        </w:rPr>
        <w:t xml:space="preserve">Penulis, </w:t>
      </w:r>
    </w:p>
    <w:p w14:paraId="0A38FD7B" w14:textId="77777777" w:rsidR="00987387" w:rsidRDefault="00D205D0">
      <w:pPr>
        <w:spacing w:after="237"/>
        <w:ind w:right="36"/>
        <w:jc w:val="right"/>
      </w:pPr>
      <w:r>
        <w:rPr>
          <w:rFonts w:ascii="Times New Roman" w:eastAsia="Times New Roman" w:hAnsi="Times New Roman" w:cs="Times New Roman"/>
          <w:sz w:val="23"/>
        </w:rPr>
        <w:t xml:space="preserve"> </w:t>
      </w:r>
    </w:p>
    <w:p w14:paraId="4761035E" w14:textId="77777777" w:rsidR="00987387" w:rsidRDefault="00D205D0">
      <w:pPr>
        <w:spacing w:after="237"/>
      </w:pPr>
      <w:r>
        <w:rPr>
          <w:rFonts w:ascii="Times New Roman" w:eastAsia="Times New Roman" w:hAnsi="Times New Roman" w:cs="Times New Roman"/>
          <w:sz w:val="23"/>
        </w:rPr>
        <w:t xml:space="preserve"> </w:t>
      </w:r>
    </w:p>
    <w:p w14:paraId="6FCB0303" w14:textId="77777777" w:rsidR="00987387" w:rsidRDefault="00D205D0">
      <w:pPr>
        <w:spacing w:after="235"/>
        <w:ind w:left="10" w:right="93" w:hanging="10"/>
        <w:jc w:val="center"/>
      </w:pPr>
      <w:r>
        <w:rPr>
          <w:rFonts w:ascii="Times New Roman" w:eastAsia="Times New Roman" w:hAnsi="Times New Roman" w:cs="Times New Roman"/>
          <w:sz w:val="23"/>
        </w:rPr>
        <w:t xml:space="preserve">Brilliant Vanda Kusuma </w:t>
      </w:r>
    </w:p>
    <w:p w14:paraId="5A3F906F" w14:textId="77777777" w:rsidR="00987387" w:rsidRDefault="00D205D0">
      <w:pPr>
        <w:spacing w:after="237"/>
      </w:pPr>
      <w:r>
        <w:rPr>
          <w:rFonts w:ascii="Times New Roman" w:eastAsia="Times New Roman" w:hAnsi="Times New Roman" w:cs="Times New Roman"/>
          <w:sz w:val="23"/>
        </w:rPr>
        <w:t xml:space="preserve"> </w:t>
      </w:r>
    </w:p>
    <w:p w14:paraId="5394E663" w14:textId="77777777" w:rsidR="00987387" w:rsidRDefault="00D205D0">
      <w:pPr>
        <w:spacing w:after="237"/>
      </w:pPr>
      <w:r>
        <w:rPr>
          <w:rFonts w:ascii="Times New Roman" w:eastAsia="Times New Roman" w:hAnsi="Times New Roman" w:cs="Times New Roman"/>
          <w:sz w:val="23"/>
        </w:rPr>
        <w:t xml:space="preserve"> </w:t>
      </w:r>
    </w:p>
    <w:p w14:paraId="12574BAB" w14:textId="77777777" w:rsidR="00987387" w:rsidRDefault="00D205D0">
      <w:pPr>
        <w:spacing w:after="237"/>
      </w:pPr>
      <w:r>
        <w:rPr>
          <w:rFonts w:ascii="Times New Roman" w:eastAsia="Times New Roman" w:hAnsi="Times New Roman" w:cs="Times New Roman"/>
          <w:sz w:val="23"/>
        </w:rPr>
        <w:t xml:space="preserve"> </w:t>
      </w:r>
    </w:p>
    <w:p w14:paraId="39FEA195" w14:textId="77777777" w:rsidR="00987387" w:rsidRDefault="00D205D0">
      <w:pPr>
        <w:spacing w:after="0"/>
      </w:pPr>
      <w:r>
        <w:rPr>
          <w:rFonts w:ascii="Times New Roman" w:eastAsia="Times New Roman" w:hAnsi="Times New Roman" w:cs="Times New Roman"/>
          <w:sz w:val="23"/>
        </w:rPr>
        <w:t xml:space="preserve"> </w:t>
      </w:r>
    </w:p>
    <w:p w14:paraId="7889AF63" w14:textId="77777777" w:rsidR="00987387" w:rsidRDefault="00D205D0">
      <w:pPr>
        <w:spacing w:after="237"/>
        <w:ind w:left="1181" w:right="1264" w:hanging="10"/>
        <w:jc w:val="center"/>
      </w:pPr>
      <w:r>
        <w:rPr>
          <w:rFonts w:ascii="Times New Roman" w:eastAsia="Times New Roman" w:hAnsi="Times New Roman" w:cs="Times New Roman"/>
          <w:b/>
          <w:sz w:val="23"/>
        </w:rPr>
        <w:t xml:space="preserve">PENGESAHAN </w:t>
      </w:r>
    </w:p>
    <w:p w14:paraId="551A5622" w14:textId="77777777" w:rsidR="00987387" w:rsidRDefault="00D205D0">
      <w:pPr>
        <w:spacing w:after="237"/>
      </w:pPr>
      <w:r>
        <w:rPr>
          <w:rFonts w:ascii="Times New Roman" w:eastAsia="Times New Roman" w:hAnsi="Times New Roman" w:cs="Times New Roman"/>
          <w:b/>
          <w:sz w:val="23"/>
        </w:rPr>
        <w:t xml:space="preserve"> </w:t>
      </w:r>
    </w:p>
    <w:p w14:paraId="6E674937" w14:textId="77777777" w:rsidR="00987387" w:rsidRDefault="00D205D0">
      <w:pPr>
        <w:spacing w:after="0" w:line="477" w:lineRule="auto"/>
        <w:ind w:left="290" w:right="221" w:hanging="162"/>
        <w:jc w:val="center"/>
      </w:pPr>
      <w:r>
        <w:rPr>
          <w:rFonts w:ascii="Times New Roman" w:eastAsia="Times New Roman" w:hAnsi="Times New Roman" w:cs="Times New Roman"/>
          <w:b/>
          <w:sz w:val="23"/>
        </w:rPr>
        <w:lastRenderedPageBreak/>
        <w:t xml:space="preserve">ANALISIS FAKTOR-FAKTOR YANG MEMPENGARUHI KONSUMSI MASYARAKAT DI INDONESIA  (TAHUN 1988-2005) </w:t>
      </w:r>
    </w:p>
    <w:p w14:paraId="0B70AE48" w14:textId="77777777" w:rsidR="00987387" w:rsidRDefault="00D205D0">
      <w:pPr>
        <w:spacing w:after="237"/>
        <w:ind w:right="36"/>
        <w:jc w:val="center"/>
      </w:pPr>
      <w:r>
        <w:rPr>
          <w:rFonts w:ascii="Times New Roman" w:eastAsia="Times New Roman" w:hAnsi="Times New Roman" w:cs="Times New Roman"/>
          <w:b/>
          <w:sz w:val="23"/>
        </w:rPr>
        <w:t xml:space="preserve"> </w:t>
      </w:r>
    </w:p>
    <w:p w14:paraId="7CDAB7D3" w14:textId="77777777" w:rsidR="00987387" w:rsidRDefault="00D205D0">
      <w:pPr>
        <w:spacing w:after="237"/>
        <w:ind w:right="36"/>
        <w:jc w:val="center"/>
      </w:pPr>
      <w:r>
        <w:rPr>
          <w:rFonts w:ascii="Times New Roman" w:eastAsia="Times New Roman" w:hAnsi="Times New Roman" w:cs="Times New Roman"/>
          <w:b/>
          <w:sz w:val="23"/>
        </w:rPr>
        <w:t xml:space="preserve"> </w:t>
      </w:r>
    </w:p>
    <w:p w14:paraId="6DCB1847" w14:textId="77777777" w:rsidR="00987387" w:rsidRDefault="00D205D0">
      <w:pPr>
        <w:spacing w:after="237"/>
        <w:ind w:right="36"/>
        <w:jc w:val="center"/>
      </w:pPr>
      <w:r>
        <w:rPr>
          <w:rFonts w:ascii="Times New Roman" w:eastAsia="Times New Roman" w:hAnsi="Times New Roman" w:cs="Times New Roman"/>
          <w:b/>
          <w:sz w:val="23"/>
        </w:rPr>
        <w:t xml:space="preserve"> </w:t>
      </w:r>
    </w:p>
    <w:p w14:paraId="236F5B19" w14:textId="77777777" w:rsidR="00987387" w:rsidRDefault="00D205D0">
      <w:pPr>
        <w:spacing w:after="236"/>
      </w:pPr>
      <w:r>
        <w:rPr>
          <w:rFonts w:ascii="Times New Roman" w:eastAsia="Times New Roman" w:hAnsi="Times New Roman" w:cs="Times New Roman"/>
          <w:b/>
          <w:sz w:val="23"/>
        </w:rPr>
        <w:t xml:space="preserve"> </w:t>
      </w:r>
    </w:p>
    <w:p w14:paraId="020698F1" w14:textId="77777777" w:rsidR="00987387" w:rsidRDefault="00D205D0">
      <w:pPr>
        <w:tabs>
          <w:tab w:val="center" w:pos="1644"/>
          <w:tab w:val="center" w:pos="4533"/>
        </w:tabs>
        <w:spacing w:after="237"/>
      </w:pPr>
      <w:r>
        <w:tab/>
      </w:r>
      <w:r>
        <w:rPr>
          <w:rFonts w:ascii="Times New Roman" w:eastAsia="Times New Roman" w:hAnsi="Times New Roman" w:cs="Times New Roman"/>
          <w:b/>
          <w:sz w:val="23"/>
        </w:rPr>
        <w:t xml:space="preserve">Nama  </w:t>
      </w:r>
      <w:r>
        <w:rPr>
          <w:rFonts w:ascii="Times New Roman" w:eastAsia="Times New Roman" w:hAnsi="Times New Roman" w:cs="Times New Roman"/>
          <w:b/>
          <w:sz w:val="23"/>
        </w:rPr>
        <w:tab/>
        <w:t xml:space="preserve">:   Brilliant Vanda Kusuma </w:t>
      </w:r>
    </w:p>
    <w:p w14:paraId="5225F445" w14:textId="77777777" w:rsidR="00987387" w:rsidRDefault="00D205D0">
      <w:pPr>
        <w:pStyle w:val="Heading2"/>
        <w:spacing w:after="237"/>
        <w:ind w:left="1365" w:right="0"/>
        <w:jc w:val="left"/>
      </w:pPr>
      <w:r>
        <w:rPr>
          <w:sz w:val="23"/>
        </w:rPr>
        <w:t xml:space="preserve">Nomor Mahasiswa :   04.313.087 Program Studi </w:t>
      </w:r>
      <w:r>
        <w:rPr>
          <w:sz w:val="23"/>
        </w:rPr>
        <w:tab/>
        <w:t xml:space="preserve">:   Ilmu ekonomi </w:t>
      </w:r>
    </w:p>
    <w:p w14:paraId="1518E70B" w14:textId="77777777" w:rsidR="00987387" w:rsidRDefault="00D205D0">
      <w:pPr>
        <w:spacing w:after="236"/>
        <w:ind w:right="36"/>
        <w:jc w:val="center"/>
      </w:pPr>
      <w:r>
        <w:rPr>
          <w:rFonts w:ascii="Times New Roman" w:eastAsia="Times New Roman" w:hAnsi="Times New Roman" w:cs="Times New Roman"/>
          <w:b/>
          <w:sz w:val="23"/>
        </w:rPr>
        <w:t xml:space="preserve"> </w:t>
      </w:r>
    </w:p>
    <w:p w14:paraId="776451A8" w14:textId="77777777" w:rsidR="00987387" w:rsidRDefault="00D205D0">
      <w:pPr>
        <w:spacing w:after="236"/>
        <w:ind w:right="36"/>
        <w:jc w:val="center"/>
      </w:pPr>
      <w:r>
        <w:rPr>
          <w:rFonts w:ascii="Times New Roman" w:eastAsia="Times New Roman" w:hAnsi="Times New Roman" w:cs="Times New Roman"/>
          <w:b/>
          <w:sz w:val="23"/>
        </w:rPr>
        <w:t xml:space="preserve"> </w:t>
      </w:r>
    </w:p>
    <w:p w14:paraId="5E9D90DE" w14:textId="77777777" w:rsidR="00987387" w:rsidRDefault="00D205D0">
      <w:pPr>
        <w:spacing w:after="236"/>
        <w:ind w:right="36"/>
        <w:jc w:val="center"/>
      </w:pPr>
      <w:r>
        <w:rPr>
          <w:rFonts w:ascii="Times New Roman" w:eastAsia="Times New Roman" w:hAnsi="Times New Roman" w:cs="Times New Roman"/>
          <w:sz w:val="23"/>
        </w:rPr>
        <w:t xml:space="preserve"> </w:t>
      </w:r>
    </w:p>
    <w:p w14:paraId="5DCB71C8" w14:textId="77777777" w:rsidR="00987387" w:rsidRDefault="00D205D0">
      <w:pPr>
        <w:spacing w:after="237"/>
        <w:ind w:right="36"/>
        <w:jc w:val="center"/>
      </w:pPr>
      <w:r>
        <w:rPr>
          <w:rFonts w:ascii="Times New Roman" w:eastAsia="Times New Roman" w:hAnsi="Times New Roman" w:cs="Times New Roman"/>
          <w:sz w:val="23"/>
        </w:rPr>
        <w:t xml:space="preserve"> </w:t>
      </w:r>
    </w:p>
    <w:p w14:paraId="60D8FD64" w14:textId="77777777" w:rsidR="00987387" w:rsidRDefault="00D205D0">
      <w:pPr>
        <w:spacing w:after="235"/>
        <w:ind w:left="10" w:right="96" w:hanging="10"/>
        <w:jc w:val="center"/>
      </w:pPr>
      <w:r>
        <w:rPr>
          <w:rFonts w:ascii="Times New Roman" w:eastAsia="Times New Roman" w:hAnsi="Times New Roman" w:cs="Times New Roman"/>
          <w:sz w:val="23"/>
        </w:rPr>
        <w:t xml:space="preserve">Yogyakarta,  </w:t>
      </w:r>
    </w:p>
    <w:p w14:paraId="7F7DC934" w14:textId="77777777" w:rsidR="00987387" w:rsidRDefault="00D205D0">
      <w:pPr>
        <w:spacing w:after="235"/>
        <w:ind w:left="10" w:right="401" w:hanging="10"/>
        <w:jc w:val="center"/>
      </w:pPr>
      <w:r>
        <w:rPr>
          <w:rFonts w:ascii="Times New Roman" w:eastAsia="Times New Roman" w:hAnsi="Times New Roman" w:cs="Times New Roman"/>
          <w:sz w:val="23"/>
        </w:rPr>
        <w:t xml:space="preserve">      Telah disetujui dan disahkan oleh </w:t>
      </w:r>
    </w:p>
    <w:p w14:paraId="179CD4F7" w14:textId="77777777" w:rsidR="00987387" w:rsidRDefault="00D205D0">
      <w:pPr>
        <w:spacing w:after="235"/>
        <w:ind w:left="10" w:right="521" w:hanging="10"/>
        <w:jc w:val="center"/>
      </w:pPr>
      <w:r>
        <w:rPr>
          <w:rFonts w:ascii="Times New Roman" w:eastAsia="Times New Roman" w:hAnsi="Times New Roman" w:cs="Times New Roman"/>
          <w:sz w:val="23"/>
        </w:rPr>
        <w:t xml:space="preserve">       Dosen Pembimbing,  </w:t>
      </w:r>
    </w:p>
    <w:p w14:paraId="76A2D1FB" w14:textId="77777777" w:rsidR="00987387" w:rsidRDefault="00D205D0">
      <w:pPr>
        <w:spacing w:after="237"/>
      </w:pPr>
      <w:r>
        <w:rPr>
          <w:rFonts w:ascii="Times New Roman" w:eastAsia="Times New Roman" w:hAnsi="Times New Roman" w:cs="Times New Roman"/>
          <w:sz w:val="23"/>
        </w:rPr>
        <w:t xml:space="preserve"> </w:t>
      </w:r>
    </w:p>
    <w:p w14:paraId="5F5E8A9C" w14:textId="77777777" w:rsidR="00987387" w:rsidRDefault="00D205D0">
      <w:pPr>
        <w:spacing w:after="237"/>
        <w:ind w:left="2202"/>
      </w:pPr>
      <w:r>
        <w:rPr>
          <w:rFonts w:ascii="Times New Roman" w:eastAsia="Times New Roman" w:hAnsi="Times New Roman" w:cs="Times New Roman"/>
          <w:sz w:val="23"/>
        </w:rPr>
        <w:t xml:space="preserve"> </w:t>
      </w:r>
    </w:p>
    <w:p w14:paraId="48F86966" w14:textId="77777777" w:rsidR="00987387" w:rsidRDefault="00D205D0">
      <w:pPr>
        <w:spacing w:after="235"/>
        <w:ind w:left="10" w:right="544" w:hanging="10"/>
        <w:jc w:val="center"/>
      </w:pPr>
      <w:r>
        <w:rPr>
          <w:rFonts w:ascii="Times New Roman" w:eastAsia="Times New Roman" w:hAnsi="Times New Roman" w:cs="Times New Roman"/>
          <w:sz w:val="23"/>
        </w:rPr>
        <w:t xml:space="preserve">     Nur Feriyanto, Drs.,M.Si </w:t>
      </w:r>
    </w:p>
    <w:p w14:paraId="7CF04904" w14:textId="77777777" w:rsidR="00987387" w:rsidRDefault="00D205D0">
      <w:pPr>
        <w:spacing w:after="0"/>
        <w:ind w:left="2202"/>
      </w:pPr>
      <w:r>
        <w:rPr>
          <w:rFonts w:ascii="Times New Roman" w:eastAsia="Times New Roman" w:hAnsi="Times New Roman" w:cs="Times New Roman"/>
          <w:sz w:val="23"/>
        </w:rPr>
        <w:t xml:space="preserve"> </w:t>
      </w:r>
    </w:p>
    <w:p w14:paraId="292E0BED" w14:textId="77777777" w:rsidR="00987387" w:rsidRDefault="00D205D0">
      <w:pPr>
        <w:spacing w:after="236"/>
        <w:ind w:left="1181" w:right="1263" w:hanging="10"/>
        <w:jc w:val="center"/>
      </w:pPr>
      <w:r>
        <w:rPr>
          <w:rFonts w:ascii="Times New Roman" w:eastAsia="Times New Roman" w:hAnsi="Times New Roman" w:cs="Times New Roman"/>
          <w:b/>
          <w:sz w:val="23"/>
        </w:rPr>
        <w:t xml:space="preserve">PENGESAHAN UJIAN </w:t>
      </w:r>
    </w:p>
    <w:p w14:paraId="668C451C" w14:textId="77777777" w:rsidR="00987387" w:rsidRDefault="00D205D0">
      <w:pPr>
        <w:spacing w:after="237"/>
        <w:ind w:right="36"/>
        <w:jc w:val="center"/>
      </w:pPr>
      <w:r>
        <w:rPr>
          <w:rFonts w:ascii="Times New Roman" w:eastAsia="Times New Roman" w:hAnsi="Times New Roman" w:cs="Times New Roman"/>
          <w:sz w:val="23"/>
        </w:rPr>
        <w:t xml:space="preserve"> </w:t>
      </w:r>
    </w:p>
    <w:p w14:paraId="2E441DFD" w14:textId="77777777" w:rsidR="00987387" w:rsidRDefault="00D205D0">
      <w:pPr>
        <w:spacing w:after="0" w:line="477" w:lineRule="auto"/>
        <w:ind w:left="1007" w:right="1033" w:hanging="10"/>
        <w:jc w:val="center"/>
      </w:pPr>
      <w:r>
        <w:rPr>
          <w:rFonts w:ascii="Times New Roman" w:eastAsia="Times New Roman" w:hAnsi="Times New Roman" w:cs="Times New Roman"/>
          <w:sz w:val="23"/>
        </w:rPr>
        <w:t xml:space="preserve">Telah dipertahankan/diujikan dan disahkan untuk  memenuhi syarat guna memperoleh gelar </w:t>
      </w:r>
    </w:p>
    <w:p w14:paraId="063F2C16" w14:textId="77777777" w:rsidR="00987387" w:rsidRDefault="00D205D0">
      <w:pPr>
        <w:spacing w:after="2" w:line="476" w:lineRule="auto"/>
        <w:ind w:left="2443" w:right="485" w:hanging="908"/>
        <w:jc w:val="both"/>
      </w:pPr>
      <w:r>
        <w:rPr>
          <w:rFonts w:ascii="Times New Roman" w:eastAsia="Times New Roman" w:hAnsi="Times New Roman" w:cs="Times New Roman"/>
          <w:sz w:val="23"/>
        </w:rPr>
        <w:lastRenderedPageBreak/>
        <w:t xml:space="preserve">Sarjana jenjang Strata 1 pada Fakultas Ekonomi  Universitas Islam Indonesia </w:t>
      </w:r>
    </w:p>
    <w:p w14:paraId="408AEBCF" w14:textId="77777777" w:rsidR="00987387" w:rsidRDefault="00D205D0">
      <w:pPr>
        <w:spacing w:after="236"/>
        <w:ind w:right="36"/>
        <w:jc w:val="center"/>
      </w:pPr>
      <w:r>
        <w:rPr>
          <w:rFonts w:ascii="Times New Roman" w:eastAsia="Times New Roman" w:hAnsi="Times New Roman" w:cs="Times New Roman"/>
          <w:b/>
          <w:sz w:val="23"/>
        </w:rPr>
        <w:t xml:space="preserve"> </w:t>
      </w:r>
    </w:p>
    <w:p w14:paraId="2C85374C" w14:textId="77777777" w:rsidR="00987387" w:rsidRDefault="00D205D0">
      <w:pPr>
        <w:tabs>
          <w:tab w:val="center" w:pos="678"/>
          <w:tab w:val="center" w:pos="1355"/>
          <w:tab w:val="center" w:pos="2302"/>
          <w:tab w:val="center" w:pos="3387"/>
          <w:tab w:val="center" w:pos="5228"/>
        </w:tabs>
        <w:spacing w:after="247" w:line="248" w:lineRule="auto"/>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Nama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Brilliant Vanda Kusuma </w:t>
      </w:r>
    </w:p>
    <w:p w14:paraId="0DA722F3" w14:textId="77777777" w:rsidR="00987387" w:rsidRDefault="00D205D0">
      <w:pPr>
        <w:tabs>
          <w:tab w:val="center" w:pos="678"/>
          <w:tab w:val="center" w:pos="1355"/>
          <w:tab w:val="center" w:pos="2888"/>
          <w:tab w:val="center" w:pos="4576"/>
        </w:tabs>
        <w:spacing w:after="247" w:line="248" w:lineRule="auto"/>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Nomor Mahasiswa </w:t>
      </w:r>
      <w:r>
        <w:rPr>
          <w:rFonts w:ascii="Times New Roman" w:eastAsia="Times New Roman" w:hAnsi="Times New Roman" w:cs="Times New Roman"/>
          <w:sz w:val="23"/>
        </w:rPr>
        <w:tab/>
        <w:t xml:space="preserve">: 04313087 </w:t>
      </w:r>
    </w:p>
    <w:p w14:paraId="5FF46A90" w14:textId="77777777" w:rsidR="00987387" w:rsidRDefault="00D205D0">
      <w:pPr>
        <w:tabs>
          <w:tab w:val="center" w:pos="678"/>
          <w:tab w:val="center" w:pos="1355"/>
          <w:tab w:val="center" w:pos="2688"/>
          <w:tab w:val="center" w:pos="4778"/>
        </w:tabs>
        <w:spacing w:after="246" w:line="248" w:lineRule="auto"/>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Program Studi  </w:t>
      </w:r>
      <w:r>
        <w:rPr>
          <w:rFonts w:ascii="Times New Roman" w:eastAsia="Times New Roman" w:hAnsi="Times New Roman" w:cs="Times New Roman"/>
          <w:sz w:val="23"/>
        </w:rPr>
        <w:tab/>
        <w:t xml:space="preserve">: Ilmu Ekonomi  </w:t>
      </w:r>
    </w:p>
    <w:p w14:paraId="3EA90F8C" w14:textId="77777777" w:rsidR="00987387" w:rsidRDefault="00D205D0">
      <w:pPr>
        <w:spacing w:after="237"/>
        <w:ind w:left="678"/>
      </w:pPr>
      <w:r>
        <w:rPr>
          <w:rFonts w:ascii="Times New Roman" w:eastAsia="Times New Roman" w:hAnsi="Times New Roman" w:cs="Times New Roman"/>
          <w:sz w:val="23"/>
        </w:rPr>
        <w:t xml:space="preserve"> </w:t>
      </w:r>
    </w:p>
    <w:p w14:paraId="76C643A6" w14:textId="77777777" w:rsidR="00987387" w:rsidRDefault="00D205D0">
      <w:pPr>
        <w:spacing w:after="235"/>
        <w:ind w:left="10" w:right="94" w:hanging="10"/>
        <w:jc w:val="center"/>
      </w:pPr>
      <w:r>
        <w:rPr>
          <w:rFonts w:ascii="Times New Roman" w:eastAsia="Times New Roman" w:hAnsi="Times New Roman" w:cs="Times New Roman"/>
          <w:sz w:val="23"/>
        </w:rPr>
        <w:t xml:space="preserve">Yogyakarta,     11 Februari 2008 </w:t>
      </w:r>
    </w:p>
    <w:p w14:paraId="2F1E36AF" w14:textId="77777777" w:rsidR="00987387" w:rsidRDefault="00D205D0">
      <w:pPr>
        <w:spacing w:after="0"/>
        <w:ind w:left="10" w:right="93" w:hanging="10"/>
        <w:jc w:val="center"/>
      </w:pPr>
      <w:r>
        <w:rPr>
          <w:rFonts w:ascii="Times New Roman" w:eastAsia="Times New Roman" w:hAnsi="Times New Roman" w:cs="Times New Roman"/>
          <w:sz w:val="23"/>
        </w:rPr>
        <w:t xml:space="preserve">Disahkan Oleh, </w:t>
      </w:r>
    </w:p>
    <w:tbl>
      <w:tblPr>
        <w:tblStyle w:val="TableGrid"/>
        <w:tblW w:w="5983" w:type="dxa"/>
        <w:tblInd w:w="847" w:type="dxa"/>
        <w:tblCellMar>
          <w:top w:w="0" w:type="dxa"/>
          <w:left w:w="0" w:type="dxa"/>
          <w:bottom w:w="0" w:type="dxa"/>
          <w:right w:w="0" w:type="dxa"/>
        </w:tblCellMar>
        <w:tblLook w:val="04A0" w:firstRow="1" w:lastRow="0" w:firstColumn="1" w:lastColumn="0" w:noHBand="0" w:noVBand="1"/>
      </w:tblPr>
      <w:tblGrid>
        <w:gridCol w:w="2320"/>
        <w:gridCol w:w="2927"/>
        <w:gridCol w:w="736"/>
      </w:tblGrid>
      <w:tr w:rsidR="00987387" w14:paraId="58ABACC5" w14:textId="77777777">
        <w:trPr>
          <w:trHeight w:val="421"/>
        </w:trPr>
        <w:tc>
          <w:tcPr>
            <w:tcW w:w="2320" w:type="dxa"/>
            <w:tcBorders>
              <w:top w:val="nil"/>
              <w:left w:val="nil"/>
              <w:bottom w:val="nil"/>
              <w:right w:val="nil"/>
            </w:tcBorders>
          </w:tcPr>
          <w:p w14:paraId="3524A952" w14:textId="77777777" w:rsidR="00987387" w:rsidRDefault="00D205D0">
            <w:pPr>
              <w:spacing w:after="0"/>
            </w:pPr>
            <w:r>
              <w:rPr>
                <w:rFonts w:ascii="Times New Roman" w:eastAsia="Times New Roman" w:hAnsi="Times New Roman" w:cs="Times New Roman"/>
                <w:sz w:val="23"/>
              </w:rPr>
              <w:t xml:space="preserve">Pembimbing Skripsi :  </w:t>
            </w:r>
          </w:p>
        </w:tc>
        <w:tc>
          <w:tcPr>
            <w:tcW w:w="2928" w:type="dxa"/>
            <w:tcBorders>
              <w:top w:val="nil"/>
              <w:left w:val="nil"/>
              <w:bottom w:val="nil"/>
              <w:right w:val="nil"/>
            </w:tcBorders>
          </w:tcPr>
          <w:p w14:paraId="5A808F25" w14:textId="77777777" w:rsidR="00987387" w:rsidRDefault="00D205D0">
            <w:pPr>
              <w:spacing w:after="0"/>
              <w:ind w:left="221"/>
            </w:pPr>
            <w:r>
              <w:rPr>
                <w:rFonts w:ascii="Times New Roman" w:eastAsia="Times New Roman" w:hAnsi="Times New Roman" w:cs="Times New Roman"/>
                <w:sz w:val="23"/>
              </w:rPr>
              <w:t xml:space="preserve">Drs. Nur Feriyanto, M.Si. </w:t>
            </w:r>
          </w:p>
        </w:tc>
        <w:tc>
          <w:tcPr>
            <w:tcW w:w="736" w:type="dxa"/>
            <w:tcBorders>
              <w:top w:val="nil"/>
              <w:left w:val="nil"/>
              <w:bottom w:val="nil"/>
              <w:right w:val="nil"/>
            </w:tcBorders>
          </w:tcPr>
          <w:p w14:paraId="11006EE9" w14:textId="77777777" w:rsidR="00987387" w:rsidRDefault="00D205D0">
            <w:pPr>
              <w:spacing w:after="0"/>
              <w:ind w:left="1"/>
              <w:jc w:val="both"/>
            </w:pPr>
            <w:r>
              <w:rPr>
                <w:rFonts w:ascii="Times New Roman" w:eastAsia="Times New Roman" w:hAnsi="Times New Roman" w:cs="Times New Roman"/>
                <w:sz w:val="23"/>
              </w:rPr>
              <w:t xml:space="preserve">……… </w:t>
            </w:r>
          </w:p>
        </w:tc>
      </w:tr>
      <w:tr w:rsidR="00987387" w14:paraId="0D157D7C" w14:textId="77777777">
        <w:trPr>
          <w:trHeight w:val="519"/>
        </w:trPr>
        <w:tc>
          <w:tcPr>
            <w:tcW w:w="2320" w:type="dxa"/>
            <w:tcBorders>
              <w:top w:val="nil"/>
              <w:left w:val="nil"/>
              <w:bottom w:val="nil"/>
              <w:right w:val="nil"/>
            </w:tcBorders>
          </w:tcPr>
          <w:p w14:paraId="4D0FF063" w14:textId="77777777" w:rsidR="00987387" w:rsidRDefault="00D205D0">
            <w:pPr>
              <w:tabs>
                <w:tab w:val="center" w:pos="1187"/>
                <w:tab w:val="center" w:pos="1923"/>
              </w:tabs>
              <w:spacing w:after="0"/>
            </w:pPr>
            <w:r>
              <w:rPr>
                <w:rFonts w:ascii="Times New Roman" w:eastAsia="Times New Roman" w:hAnsi="Times New Roman" w:cs="Times New Roman"/>
                <w:sz w:val="23"/>
              </w:rPr>
              <w:t xml:space="preserve">Penguji I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 </w:t>
            </w:r>
          </w:p>
        </w:tc>
        <w:tc>
          <w:tcPr>
            <w:tcW w:w="2928" w:type="dxa"/>
            <w:tcBorders>
              <w:top w:val="nil"/>
              <w:left w:val="nil"/>
              <w:bottom w:val="nil"/>
              <w:right w:val="nil"/>
            </w:tcBorders>
          </w:tcPr>
          <w:p w14:paraId="7785D23D" w14:textId="77777777" w:rsidR="00987387" w:rsidRDefault="00D205D0">
            <w:pPr>
              <w:spacing w:after="0"/>
              <w:ind w:right="76"/>
              <w:jc w:val="center"/>
            </w:pPr>
            <w:r>
              <w:rPr>
                <w:rFonts w:ascii="Times New Roman" w:eastAsia="Times New Roman" w:hAnsi="Times New Roman" w:cs="Times New Roman"/>
                <w:sz w:val="23"/>
              </w:rPr>
              <w:t xml:space="preserve">Drs. Agus Widarjono, MA </w:t>
            </w:r>
          </w:p>
        </w:tc>
        <w:tc>
          <w:tcPr>
            <w:tcW w:w="736" w:type="dxa"/>
            <w:tcBorders>
              <w:top w:val="nil"/>
              <w:left w:val="nil"/>
              <w:bottom w:val="nil"/>
              <w:right w:val="nil"/>
            </w:tcBorders>
          </w:tcPr>
          <w:p w14:paraId="63DF6AEA" w14:textId="77777777" w:rsidR="00987387" w:rsidRDefault="00D205D0">
            <w:pPr>
              <w:spacing w:after="0"/>
              <w:jc w:val="both"/>
            </w:pPr>
            <w:r>
              <w:rPr>
                <w:rFonts w:ascii="Times New Roman" w:eastAsia="Times New Roman" w:hAnsi="Times New Roman" w:cs="Times New Roman"/>
                <w:sz w:val="23"/>
              </w:rPr>
              <w:t xml:space="preserve">……… </w:t>
            </w:r>
          </w:p>
        </w:tc>
      </w:tr>
      <w:tr w:rsidR="00987387" w14:paraId="0CB83EC8" w14:textId="77777777">
        <w:trPr>
          <w:trHeight w:val="421"/>
        </w:trPr>
        <w:tc>
          <w:tcPr>
            <w:tcW w:w="2320" w:type="dxa"/>
            <w:tcBorders>
              <w:top w:val="nil"/>
              <w:left w:val="nil"/>
              <w:bottom w:val="nil"/>
              <w:right w:val="nil"/>
            </w:tcBorders>
          </w:tcPr>
          <w:p w14:paraId="0C7BB5CC" w14:textId="77777777" w:rsidR="00987387" w:rsidRDefault="00D205D0">
            <w:pPr>
              <w:tabs>
                <w:tab w:val="center" w:pos="1185"/>
                <w:tab w:val="center" w:pos="1922"/>
              </w:tabs>
              <w:spacing w:after="0"/>
            </w:pPr>
            <w:r>
              <w:rPr>
                <w:rFonts w:ascii="Times New Roman" w:eastAsia="Times New Roman" w:hAnsi="Times New Roman" w:cs="Times New Roman"/>
                <w:sz w:val="23"/>
              </w:rPr>
              <w:t xml:space="preserve">Penguji II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  </w:t>
            </w:r>
          </w:p>
        </w:tc>
        <w:tc>
          <w:tcPr>
            <w:tcW w:w="2928" w:type="dxa"/>
            <w:tcBorders>
              <w:top w:val="nil"/>
              <w:left w:val="nil"/>
              <w:bottom w:val="nil"/>
              <w:right w:val="nil"/>
            </w:tcBorders>
          </w:tcPr>
          <w:p w14:paraId="00FA0BFC" w14:textId="77777777" w:rsidR="00987387" w:rsidRDefault="00D205D0">
            <w:pPr>
              <w:spacing w:after="0"/>
              <w:ind w:left="221"/>
            </w:pPr>
            <w:r>
              <w:rPr>
                <w:rFonts w:ascii="Times New Roman" w:eastAsia="Times New Roman" w:hAnsi="Times New Roman" w:cs="Times New Roman"/>
                <w:sz w:val="23"/>
              </w:rPr>
              <w:t xml:space="preserve">Dra. Ari Rudatin, M.Si </w:t>
            </w:r>
          </w:p>
        </w:tc>
        <w:tc>
          <w:tcPr>
            <w:tcW w:w="736" w:type="dxa"/>
            <w:tcBorders>
              <w:top w:val="nil"/>
              <w:left w:val="nil"/>
              <w:bottom w:val="nil"/>
              <w:right w:val="nil"/>
            </w:tcBorders>
          </w:tcPr>
          <w:p w14:paraId="13AA70DB" w14:textId="77777777" w:rsidR="00987387" w:rsidRDefault="00D205D0">
            <w:pPr>
              <w:spacing w:after="0"/>
              <w:ind w:left="2"/>
              <w:jc w:val="both"/>
            </w:pPr>
            <w:r>
              <w:rPr>
                <w:rFonts w:ascii="Times New Roman" w:eastAsia="Times New Roman" w:hAnsi="Times New Roman" w:cs="Times New Roman"/>
                <w:sz w:val="23"/>
              </w:rPr>
              <w:t xml:space="preserve">……… </w:t>
            </w:r>
          </w:p>
        </w:tc>
      </w:tr>
    </w:tbl>
    <w:p w14:paraId="134D26A2" w14:textId="77777777" w:rsidR="00987387" w:rsidRDefault="00D205D0">
      <w:pPr>
        <w:spacing w:after="237"/>
      </w:pPr>
      <w:r>
        <w:rPr>
          <w:rFonts w:ascii="Times New Roman" w:eastAsia="Times New Roman" w:hAnsi="Times New Roman" w:cs="Times New Roman"/>
          <w:sz w:val="23"/>
        </w:rPr>
        <w:t xml:space="preserve"> </w:t>
      </w:r>
    </w:p>
    <w:p w14:paraId="11CFD7E1" w14:textId="77777777" w:rsidR="00987387" w:rsidRDefault="00D205D0">
      <w:pPr>
        <w:spacing w:after="235"/>
        <w:ind w:left="10" w:right="91" w:hanging="10"/>
        <w:jc w:val="center"/>
      </w:pPr>
      <w:r>
        <w:rPr>
          <w:rFonts w:ascii="Times New Roman" w:eastAsia="Times New Roman" w:hAnsi="Times New Roman" w:cs="Times New Roman"/>
          <w:sz w:val="23"/>
        </w:rPr>
        <w:t xml:space="preserve">Mengetahui  </w:t>
      </w:r>
    </w:p>
    <w:p w14:paraId="6D99855A" w14:textId="77777777" w:rsidR="00987387" w:rsidRDefault="00D205D0">
      <w:pPr>
        <w:spacing w:after="235"/>
        <w:ind w:left="10" w:right="92" w:hanging="10"/>
        <w:jc w:val="center"/>
      </w:pPr>
      <w:r>
        <w:rPr>
          <w:rFonts w:ascii="Times New Roman" w:eastAsia="Times New Roman" w:hAnsi="Times New Roman" w:cs="Times New Roman"/>
          <w:sz w:val="23"/>
        </w:rPr>
        <w:t xml:space="preserve">Dekan Fakultas Ekonomi </w:t>
      </w:r>
    </w:p>
    <w:p w14:paraId="359DAF24" w14:textId="77777777" w:rsidR="00987387" w:rsidRDefault="00D205D0">
      <w:pPr>
        <w:spacing w:after="235"/>
        <w:ind w:left="10" w:right="94" w:hanging="10"/>
        <w:jc w:val="center"/>
      </w:pPr>
      <w:r>
        <w:rPr>
          <w:rFonts w:ascii="Times New Roman" w:eastAsia="Times New Roman" w:hAnsi="Times New Roman" w:cs="Times New Roman"/>
          <w:sz w:val="23"/>
        </w:rPr>
        <w:t xml:space="preserve">Universitas Islam Indonesia </w:t>
      </w:r>
    </w:p>
    <w:p w14:paraId="7D54C76C" w14:textId="77777777" w:rsidR="00987387" w:rsidRDefault="00D205D0">
      <w:pPr>
        <w:spacing w:after="237"/>
        <w:ind w:right="36"/>
        <w:jc w:val="center"/>
      </w:pPr>
      <w:r>
        <w:rPr>
          <w:rFonts w:ascii="Times New Roman" w:eastAsia="Times New Roman" w:hAnsi="Times New Roman" w:cs="Times New Roman"/>
          <w:sz w:val="23"/>
        </w:rPr>
        <w:t xml:space="preserve"> </w:t>
      </w:r>
    </w:p>
    <w:p w14:paraId="38738826" w14:textId="77777777" w:rsidR="00987387" w:rsidRDefault="00D205D0">
      <w:pPr>
        <w:spacing w:after="237"/>
        <w:ind w:right="36"/>
        <w:jc w:val="center"/>
      </w:pPr>
      <w:r>
        <w:rPr>
          <w:rFonts w:ascii="Times New Roman" w:eastAsia="Times New Roman" w:hAnsi="Times New Roman" w:cs="Times New Roman"/>
          <w:sz w:val="23"/>
        </w:rPr>
        <w:t xml:space="preserve"> </w:t>
      </w:r>
    </w:p>
    <w:p w14:paraId="433AF4D8" w14:textId="77777777" w:rsidR="00987387" w:rsidRDefault="00D205D0">
      <w:pPr>
        <w:spacing w:after="235"/>
        <w:ind w:left="10" w:right="91" w:hanging="10"/>
        <w:jc w:val="center"/>
      </w:pPr>
      <w:r>
        <w:rPr>
          <w:rFonts w:ascii="Times New Roman" w:eastAsia="Times New Roman" w:hAnsi="Times New Roman" w:cs="Times New Roman"/>
          <w:sz w:val="23"/>
        </w:rPr>
        <w:t xml:space="preserve">Drs. Asmai Ishak, M.Bus, Ph.D. </w:t>
      </w:r>
    </w:p>
    <w:p w14:paraId="47CFD08B" w14:textId="77777777" w:rsidR="00987387" w:rsidRDefault="00D205D0">
      <w:pPr>
        <w:pStyle w:val="Heading1"/>
        <w:spacing w:after="314"/>
        <w:ind w:left="0" w:firstLine="0"/>
      </w:pPr>
      <w:r>
        <w:rPr>
          <w:sz w:val="30"/>
        </w:rPr>
        <w:t xml:space="preserve">HALAMAN MOTTO </w:t>
      </w:r>
    </w:p>
    <w:p w14:paraId="0A8048AE" w14:textId="77777777" w:rsidR="00987387" w:rsidRDefault="00D205D0">
      <w:pPr>
        <w:spacing w:after="254"/>
        <w:ind w:right="17"/>
        <w:jc w:val="center"/>
      </w:pPr>
      <w:r>
        <w:rPr>
          <w:rFonts w:ascii="Times New Roman" w:eastAsia="Times New Roman" w:hAnsi="Times New Roman" w:cs="Times New Roman"/>
          <w:b/>
          <w:sz w:val="30"/>
        </w:rPr>
        <w:t xml:space="preserve"> </w:t>
      </w:r>
    </w:p>
    <w:p w14:paraId="7670E910" w14:textId="77777777" w:rsidR="00987387" w:rsidRDefault="00D205D0">
      <w:pPr>
        <w:spacing w:after="0" w:line="480" w:lineRule="auto"/>
        <w:ind w:left="10" w:right="78" w:hanging="10"/>
        <w:jc w:val="both"/>
      </w:pPr>
      <w:r>
        <w:rPr>
          <w:rFonts w:ascii="Monotype Corsiva" w:eastAsia="Monotype Corsiva" w:hAnsi="Monotype Corsiva" w:cs="Monotype Corsiva"/>
          <w:i/>
          <w:sz w:val="26"/>
        </w:rPr>
        <w:t xml:space="preserve">Allah akan meninggikan orang-orang yang beriman diantaramu dan orangorang yang diberi ilmu pengetahuan beberapa derajat (Al-Mujadilah : 11) </w:t>
      </w:r>
    </w:p>
    <w:p w14:paraId="64AA114F" w14:textId="77777777" w:rsidR="00987387" w:rsidRDefault="00D205D0">
      <w:pPr>
        <w:spacing w:after="269"/>
      </w:pPr>
      <w:r>
        <w:rPr>
          <w:rFonts w:ascii="Monotype Corsiva" w:eastAsia="Monotype Corsiva" w:hAnsi="Monotype Corsiva" w:cs="Monotype Corsiva"/>
          <w:i/>
          <w:sz w:val="26"/>
        </w:rPr>
        <w:lastRenderedPageBreak/>
        <w:t xml:space="preserve"> </w:t>
      </w:r>
    </w:p>
    <w:p w14:paraId="6B66DF56" w14:textId="77777777" w:rsidR="00987387" w:rsidRDefault="00D205D0">
      <w:pPr>
        <w:spacing w:after="0" w:line="480" w:lineRule="auto"/>
        <w:ind w:left="10" w:right="78" w:hanging="10"/>
        <w:jc w:val="both"/>
      </w:pPr>
      <w:r>
        <w:rPr>
          <w:rFonts w:ascii="Monotype Corsiva" w:eastAsia="Monotype Corsiva" w:hAnsi="Monotype Corsiva" w:cs="Monotype Corsiva"/>
          <w:i/>
          <w:sz w:val="26"/>
        </w:rPr>
        <w:t>Lebih  baik  pernah  merasakan  kegagalan  dan kecewa  daripada  tidak  pernah merasakannya  sama  sekali , janga</w:t>
      </w:r>
      <w:r>
        <w:rPr>
          <w:rFonts w:ascii="Monotype Corsiva" w:eastAsia="Monotype Corsiva" w:hAnsi="Monotype Corsiva" w:cs="Monotype Corsiva"/>
          <w:i/>
          <w:sz w:val="26"/>
        </w:rPr>
        <w:t xml:space="preserve">n hitung  berapa  kali  kita  jatuh,  tapi  hitunglah  berapa  kali  kita  bangkit. </w:t>
      </w:r>
    </w:p>
    <w:p w14:paraId="6492C5B3" w14:textId="77777777" w:rsidR="00987387" w:rsidRDefault="00D205D0">
      <w:pPr>
        <w:spacing w:after="269"/>
      </w:pPr>
      <w:r>
        <w:rPr>
          <w:rFonts w:ascii="Monotype Corsiva" w:eastAsia="Monotype Corsiva" w:hAnsi="Monotype Corsiva" w:cs="Monotype Corsiva"/>
          <w:i/>
          <w:sz w:val="26"/>
        </w:rPr>
        <w:t xml:space="preserve"> </w:t>
      </w:r>
    </w:p>
    <w:p w14:paraId="6DB74DC0" w14:textId="77777777" w:rsidR="00987387" w:rsidRDefault="00D205D0">
      <w:pPr>
        <w:spacing w:after="0" w:line="480" w:lineRule="auto"/>
        <w:ind w:left="10" w:right="78" w:hanging="10"/>
        <w:jc w:val="both"/>
      </w:pPr>
      <w:r>
        <w:rPr>
          <w:rFonts w:ascii="Monotype Corsiva" w:eastAsia="Monotype Corsiva" w:hAnsi="Monotype Corsiva" w:cs="Monotype Corsiva"/>
          <w:i/>
          <w:sz w:val="26"/>
        </w:rPr>
        <w:t>Doa adalah harapan dan kepercayaan kita kepadaNya. Perjuangan adalah  pembuktian bahwa do’a kita tulus adanya. Tuhan tidak akan merubah nasib jika kita tidak benar – ben</w:t>
      </w:r>
      <w:r>
        <w:rPr>
          <w:rFonts w:ascii="Monotype Corsiva" w:eastAsia="Monotype Corsiva" w:hAnsi="Monotype Corsiva" w:cs="Monotype Corsiva"/>
          <w:i/>
          <w:sz w:val="26"/>
        </w:rPr>
        <w:t xml:space="preserve">ar berusaha untuk merubahnya. </w:t>
      </w:r>
    </w:p>
    <w:p w14:paraId="2C2EA3E8" w14:textId="77777777" w:rsidR="00987387" w:rsidRDefault="00D205D0">
      <w:pPr>
        <w:spacing w:after="220"/>
      </w:pPr>
      <w:r>
        <w:rPr>
          <w:rFonts w:ascii="Times New Roman" w:eastAsia="Times New Roman" w:hAnsi="Times New Roman" w:cs="Times New Roman"/>
          <w:sz w:val="23"/>
        </w:rPr>
        <w:t xml:space="preserve"> </w:t>
      </w:r>
    </w:p>
    <w:p w14:paraId="1452B727" w14:textId="77777777" w:rsidR="00987387" w:rsidRDefault="00D205D0">
      <w:pPr>
        <w:spacing w:after="235"/>
      </w:pPr>
      <w:r>
        <w:rPr>
          <w:rFonts w:ascii="Courier New" w:eastAsia="Courier New" w:hAnsi="Courier New" w:cs="Courier New"/>
          <w:sz w:val="23"/>
        </w:rPr>
        <w:t xml:space="preserve"> </w:t>
      </w:r>
    </w:p>
    <w:p w14:paraId="44490BAA" w14:textId="77777777" w:rsidR="00987387" w:rsidRDefault="00D205D0">
      <w:pPr>
        <w:spacing w:after="235"/>
        <w:ind w:left="43"/>
        <w:jc w:val="center"/>
      </w:pPr>
      <w:r>
        <w:rPr>
          <w:rFonts w:ascii="Courier New" w:eastAsia="Courier New" w:hAnsi="Courier New" w:cs="Courier New"/>
          <w:sz w:val="23"/>
        </w:rPr>
        <w:t xml:space="preserve"> </w:t>
      </w:r>
    </w:p>
    <w:p w14:paraId="415150F3" w14:textId="77777777" w:rsidR="00987387" w:rsidRDefault="00D205D0">
      <w:pPr>
        <w:spacing w:after="232"/>
        <w:ind w:left="43"/>
        <w:jc w:val="center"/>
      </w:pPr>
      <w:r>
        <w:rPr>
          <w:rFonts w:ascii="Courier New" w:eastAsia="Courier New" w:hAnsi="Courier New" w:cs="Courier New"/>
          <w:sz w:val="23"/>
        </w:rPr>
        <w:t xml:space="preserve"> </w:t>
      </w:r>
    </w:p>
    <w:p w14:paraId="679B4C19" w14:textId="77777777" w:rsidR="00987387" w:rsidRDefault="00D205D0">
      <w:pPr>
        <w:spacing w:after="235"/>
        <w:ind w:left="43"/>
        <w:jc w:val="center"/>
      </w:pPr>
      <w:r>
        <w:rPr>
          <w:rFonts w:ascii="Courier New" w:eastAsia="Courier New" w:hAnsi="Courier New" w:cs="Courier New"/>
          <w:b/>
          <w:sz w:val="23"/>
        </w:rPr>
        <w:t xml:space="preserve"> </w:t>
      </w:r>
    </w:p>
    <w:p w14:paraId="4BC34268" w14:textId="77777777" w:rsidR="00987387" w:rsidRDefault="00D205D0">
      <w:pPr>
        <w:spacing w:after="235"/>
        <w:ind w:left="43"/>
        <w:jc w:val="center"/>
      </w:pPr>
      <w:r>
        <w:rPr>
          <w:rFonts w:ascii="Courier New" w:eastAsia="Courier New" w:hAnsi="Courier New" w:cs="Courier New"/>
          <w:b/>
          <w:sz w:val="23"/>
        </w:rPr>
        <w:t xml:space="preserve"> </w:t>
      </w:r>
    </w:p>
    <w:p w14:paraId="1CD77C21" w14:textId="77777777" w:rsidR="00987387" w:rsidRDefault="00D205D0">
      <w:pPr>
        <w:spacing w:after="236"/>
      </w:pPr>
      <w:r>
        <w:rPr>
          <w:rFonts w:ascii="Courier New" w:eastAsia="Courier New" w:hAnsi="Courier New" w:cs="Courier New"/>
          <w:b/>
          <w:sz w:val="23"/>
        </w:rPr>
        <w:t xml:space="preserve"> </w:t>
      </w:r>
    </w:p>
    <w:p w14:paraId="11C1CA7E" w14:textId="77777777" w:rsidR="00987387" w:rsidRDefault="00D205D0">
      <w:pPr>
        <w:spacing w:after="256"/>
      </w:pPr>
      <w:r>
        <w:rPr>
          <w:rFonts w:ascii="Courier New" w:eastAsia="Courier New" w:hAnsi="Courier New" w:cs="Courier New"/>
          <w:b/>
          <w:sz w:val="23"/>
        </w:rPr>
        <w:t xml:space="preserve"> </w:t>
      </w:r>
    </w:p>
    <w:p w14:paraId="528208B5" w14:textId="77777777" w:rsidR="00987387" w:rsidRDefault="00D205D0">
      <w:pPr>
        <w:spacing w:after="0"/>
      </w:pPr>
      <w:r>
        <w:rPr>
          <w:rFonts w:ascii="Times New Roman" w:eastAsia="Times New Roman" w:hAnsi="Times New Roman" w:cs="Times New Roman"/>
          <w:b/>
          <w:sz w:val="23"/>
        </w:rPr>
        <w:t xml:space="preserve"> </w:t>
      </w:r>
    </w:p>
    <w:p w14:paraId="6194E5CA" w14:textId="77777777" w:rsidR="00987387" w:rsidRDefault="00D205D0">
      <w:pPr>
        <w:spacing w:after="237"/>
        <w:ind w:left="1181" w:right="1267" w:hanging="10"/>
        <w:jc w:val="center"/>
      </w:pPr>
      <w:r>
        <w:rPr>
          <w:rFonts w:ascii="Times New Roman" w:eastAsia="Times New Roman" w:hAnsi="Times New Roman" w:cs="Times New Roman"/>
          <w:b/>
          <w:sz w:val="23"/>
        </w:rPr>
        <w:t xml:space="preserve">HALAMAN PERSEMBAHAN </w:t>
      </w:r>
    </w:p>
    <w:p w14:paraId="28404EA6" w14:textId="77777777" w:rsidR="00987387" w:rsidRDefault="00D205D0">
      <w:pPr>
        <w:spacing w:after="237"/>
        <w:ind w:left="302"/>
        <w:jc w:val="center"/>
      </w:pPr>
      <w:r>
        <w:rPr>
          <w:rFonts w:ascii="Times New Roman" w:eastAsia="Times New Roman" w:hAnsi="Times New Roman" w:cs="Times New Roman"/>
          <w:b/>
          <w:sz w:val="23"/>
        </w:rPr>
        <w:t xml:space="preserve"> </w:t>
      </w:r>
    </w:p>
    <w:p w14:paraId="46160F18" w14:textId="77777777" w:rsidR="00987387" w:rsidRDefault="00D205D0">
      <w:pPr>
        <w:spacing w:after="237"/>
        <w:ind w:left="302"/>
        <w:jc w:val="center"/>
      </w:pPr>
      <w:r>
        <w:rPr>
          <w:rFonts w:ascii="Times New Roman" w:eastAsia="Times New Roman" w:hAnsi="Times New Roman" w:cs="Times New Roman"/>
          <w:b/>
          <w:sz w:val="23"/>
        </w:rPr>
        <w:t xml:space="preserve"> </w:t>
      </w:r>
    </w:p>
    <w:p w14:paraId="574DEEEC" w14:textId="77777777" w:rsidR="00987387" w:rsidRDefault="00D205D0">
      <w:pPr>
        <w:spacing w:after="237"/>
        <w:ind w:left="302"/>
        <w:jc w:val="center"/>
      </w:pPr>
      <w:r>
        <w:rPr>
          <w:rFonts w:ascii="Times New Roman" w:eastAsia="Times New Roman" w:hAnsi="Times New Roman" w:cs="Times New Roman"/>
          <w:b/>
          <w:sz w:val="23"/>
        </w:rPr>
        <w:t xml:space="preserve"> </w:t>
      </w:r>
    </w:p>
    <w:p w14:paraId="63D3C074" w14:textId="77777777" w:rsidR="00987387" w:rsidRDefault="00D205D0">
      <w:pPr>
        <w:spacing w:after="236"/>
        <w:ind w:left="302"/>
        <w:jc w:val="center"/>
      </w:pPr>
      <w:r>
        <w:rPr>
          <w:rFonts w:ascii="Times New Roman" w:eastAsia="Times New Roman" w:hAnsi="Times New Roman" w:cs="Times New Roman"/>
          <w:b/>
          <w:sz w:val="23"/>
        </w:rPr>
        <w:t xml:space="preserve"> </w:t>
      </w:r>
    </w:p>
    <w:p w14:paraId="4D8B117C" w14:textId="77777777" w:rsidR="00987387" w:rsidRDefault="00D205D0">
      <w:pPr>
        <w:spacing w:after="237"/>
        <w:ind w:left="302"/>
        <w:jc w:val="center"/>
      </w:pPr>
      <w:r>
        <w:rPr>
          <w:rFonts w:ascii="Times New Roman" w:eastAsia="Times New Roman" w:hAnsi="Times New Roman" w:cs="Times New Roman"/>
          <w:b/>
          <w:sz w:val="23"/>
        </w:rPr>
        <w:t xml:space="preserve"> </w:t>
      </w:r>
    </w:p>
    <w:p w14:paraId="6B2A98BD" w14:textId="77777777" w:rsidR="00987387" w:rsidRDefault="00D205D0">
      <w:pPr>
        <w:spacing w:after="244"/>
        <w:ind w:left="302"/>
        <w:jc w:val="center"/>
      </w:pPr>
      <w:r>
        <w:rPr>
          <w:rFonts w:ascii="Times New Roman" w:eastAsia="Times New Roman" w:hAnsi="Times New Roman" w:cs="Times New Roman"/>
          <w:b/>
          <w:sz w:val="23"/>
        </w:rPr>
        <w:lastRenderedPageBreak/>
        <w:t xml:space="preserve"> </w:t>
      </w:r>
    </w:p>
    <w:p w14:paraId="5C326A91" w14:textId="77777777" w:rsidR="00987387" w:rsidRDefault="00D205D0">
      <w:pPr>
        <w:spacing w:after="269"/>
      </w:pPr>
      <w:r>
        <w:rPr>
          <w:rFonts w:ascii="Monotype Corsiva" w:eastAsia="Monotype Corsiva" w:hAnsi="Monotype Corsiva" w:cs="Monotype Corsiva"/>
          <w:i/>
          <w:sz w:val="26"/>
        </w:rPr>
        <w:t xml:space="preserve"> </w:t>
      </w:r>
    </w:p>
    <w:p w14:paraId="152F29B3" w14:textId="77777777" w:rsidR="00987387" w:rsidRDefault="00D205D0">
      <w:pPr>
        <w:spacing w:after="269"/>
        <w:ind w:left="3049"/>
      </w:pPr>
      <w:r>
        <w:rPr>
          <w:rFonts w:ascii="Monotype Corsiva" w:eastAsia="Monotype Corsiva" w:hAnsi="Monotype Corsiva" w:cs="Monotype Corsiva"/>
          <w:i/>
          <w:sz w:val="26"/>
        </w:rPr>
        <w:t xml:space="preserve"> </w:t>
      </w:r>
    </w:p>
    <w:p w14:paraId="4D5F7684" w14:textId="77777777" w:rsidR="00987387" w:rsidRDefault="00D205D0">
      <w:pPr>
        <w:spacing w:after="397"/>
        <w:ind w:left="2946" w:right="78" w:hanging="10"/>
        <w:jc w:val="both"/>
      </w:pPr>
      <w:r>
        <w:rPr>
          <w:rFonts w:ascii="Monotype Corsiva" w:eastAsia="Monotype Corsiva" w:hAnsi="Monotype Corsiva" w:cs="Monotype Corsiva"/>
          <w:i/>
          <w:sz w:val="26"/>
        </w:rPr>
        <w:t xml:space="preserve">Skripsi ini Kupersembahkan untuk : </w:t>
      </w:r>
    </w:p>
    <w:p w14:paraId="62529286" w14:textId="77777777" w:rsidR="00987387" w:rsidRDefault="00D205D0">
      <w:pPr>
        <w:spacing w:after="117" w:line="480" w:lineRule="auto"/>
        <w:ind w:left="2922" w:right="78" w:hanging="340"/>
        <w:jc w:val="both"/>
      </w:pPr>
      <w:r>
        <w:rPr>
          <w:rFonts w:ascii="Segoe UI Symbol" w:eastAsia="Segoe UI Symbol" w:hAnsi="Segoe UI Symbol" w:cs="Segoe UI Symbol"/>
          <w:sz w:val="26"/>
        </w:rPr>
        <w:t>♦</w:t>
      </w:r>
      <w:r>
        <w:rPr>
          <w:rFonts w:ascii="Arial" w:eastAsia="Arial" w:hAnsi="Arial" w:cs="Arial"/>
          <w:sz w:val="26"/>
        </w:rPr>
        <w:t xml:space="preserve"> </w:t>
      </w:r>
      <w:r>
        <w:rPr>
          <w:rFonts w:ascii="Monotype Corsiva" w:eastAsia="Monotype Corsiva" w:hAnsi="Monotype Corsiva" w:cs="Monotype Corsiva"/>
          <w:i/>
          <w:sz w:val="26"/>
        </w:rPr>
        <w:t xml:space="preserve">Allah SWT yang telah memberiku kekuatan untuk menyelesaikan amanah ini. </w:t>
      </w:r>
    </w:p>
    <w:p w14:paraId="14CC0017" w14:textId="77777777" w:rsidR="00987387" w:rsidRDefault="00D205D0">
      <w:pPr>
        <w:spacing w:after="120" w:line="480" w:lineRule="auto"/>
        <w:ind w:left="2922" w:right="78" w:hanging="340"/>
        <w:jc w:val="both"/>
      </w:pPr>
      <w:r>
        <w:rPr>
          <w:rFonts w:ascii="Segoe UI Symbol" w:eastAsia="Segoe UI Symbol" w:hAnsi="Segoe UI Symbol" w:cs="Segoe UI Symbol"/>
          <w:sz w:val="26"/>
        </w:rPr>
        <w:t>♦</w:t>
      </w:r>
      <w:r>
        <w:rPr>
          <w:rFonts w:ascii="Arial" w:eastAsia="Arial" w:hAnsi="Arial" w:cs="Arial"/>
          <w:sz w:val="26"/>
        </w:rPr>
        <w:t xml:space="preserve"> </w:t>
      </w:r>
      <w:r>
        <w:rPr>
          <w:rFonts w:ascii="Monotype Corsiva" w:eastAsia="Monotype Corsiva" w:hAnsi="Monotype Corsiva" w:cs="Monotype Corsiva"/>
          <w:i/>
          <w:sz w:val="26"/>
        </w:rPr>
        <w:t xml:space="preserve">Ayahanda dan Ibunda tercinta yang telah memberikan do’a, cinta, kasih sayang, dukungan moral, spiritual dan material yang takkan pernah ternilai. </w:t>
      </w:r>
    </w:p>
    <w:p w14:paraId="712C2AEC" w14:textId="77777777" w:rsidR="00987387" w:rsidRDefault="00D205D0">
      <w:pPr>
        <w:spacing w:after="379"/>
        <w:ind w:left="2592" w:right="78" w:hanging="10"/>
        <w:jc w:val="both"/>
      </w:pPr>
      <w:r>
        <w:rPr>
          <w:rFonts w:ascii="Segoe UI Symbol" w:eastAsia="Segoe UI Symbol" w:hAnsi="Segoe UI Symbol" w:cs="Segoe UI Symbol"/>
          <w:sz w:val="26"/>
        </w:rPr>
        <w:t>♦</w:t>
      </w:r>
      <w:r>
        <w:rPr>
          <w:rFonts w:ascii="Arial" w:eastAsia="Arial" w:hAnsi="Arial" w:cs="Arial"/>
          <w:sz w:val="26"/>
        </w:rPr>
        <w:t xml:space="preserve"> </w:t>
      </w:r>
      <w:r>
        <w:rPr>
          <w:rFonts w:ascii="Monotype Corsiva" w:eastAsia="Monotype Corsiva" w:hAnsi="Monotype Corsiva" w:cs="Monotype Corsiva"/>
          <w:i/>
          <w:sz w:val="26"/>
        </w:rPr>
        <w:t>Adikku Dessy dan Fia yang tersay</w:t>
      </w:r>
      <w:r>
        <w:rPr>
          <w:rFonts w:ascii="Monotype Corsiva" w:eastAsia="Monotype Corsiva" w:hAnsi="Monotype Corsiva" w:cs="Monotype Corsiva"/>
          <w:i/>
          <w:sz w:val="26"/>
        </w:rPr>
        <w:t xml:space="preserve">ang </w:t>
      </w:r>
    </w:p>
    <w:p w14:paraId="4677A542" w14:textId="77777777" w:rsidR="00987387" w:rsidRDefault="00D205D0">
      <w:pPr>
        <w:spacing w:after="28" w:line="480" w:lineRule="auto"/>
        <w:ind w:left="2922" w:right="78" w:hanging="340"/>
        <w:jc w:val="both"/>
      </w:pPr>
      <w:r>
        <w:rPr>
          <w:rFonts w:ascii="Segoe UI Symbol" w:eastAsia="Segoe UI Symbol" w:hAnsi="Segoe UI Symbol" w:cs="Segoe UI Symbol"/>
          <w:sz w:val="26"/>
        </w:rPr>
        <w:t>♦</w:t>
      </w:r>
      <w:r>
        <w:rPr>
          <w:rFonts w:ascii="Arial" w:eastAsia="Arial" w:hAnsi="Arial" w:cs="Arial"/>
          <w:sz w:val="26"/>
        </w:rPr>
        <w:t xml:space="preserve"> </w:t>
      </w:r>
      <w:r>
        <w:rPr>
          <w:rFonts w:ascii="Monotype Corsiva" w:eastAsia="Monotype Corsiva" w:hAnsi="Monotype Corsiva" w:cs="Monotype Corsiva"/>
          <w:i/>
          <w:sz w:val="26"/>
        </w:rPr>
        <w:t xml:space="preserve">Semua keluarga dan sahabat yang selalu mendoakan dan membantuku dalam segala hal. </w:t>
      </w:r>
    </w:p>
    <w:p w14:paraId="770BA2D3" w14:textId="77777777" w:rsidR="00987387" w:rsidRDefault="00D205D0">
      <w:pPr>
        <w:spacing w:after="269"/>
        <w:ind w:left="2597"/>
      </w:pPr>
      <w:r>
        <w:rPr>
          <w:rFonts w:ascii="Monotype Corsiva" w:eastAsia="Monotype Corsiva" w:hAnsi="Monotype Corsiva" w:cs="Monotype Corsiva"/>
          <w:i/>
          <w:sz w:val="26"/>
        </w:rPr>
        <w:t xml:space="preserve"> </w:t>
      </w:r>
    </w:p>
    <w:p w14:paraId="14726E4B" w14:textId="77777777" w:rsidR="00987387" w:rsidRDefault="00D205D0">
      <w:pPr>
        <w:spacing w:after="0"/>
        <w:ind w:left="2597"/>
      </w:pPr>
      <w:r>
        <w:rPr>
          <w:rFonts w:ascii="Monotype Corsiva" w:eastAsia="Monotype Corsiva" w:hAnsi="Monotype Corsiva" w:cs="Monotype Corsiva"/>
          <w:i/>
          <w:sz w:val="26"/>
        </w:rPr>
        <w:t xml:space="preserve"> </w:t>
      </w:r>
    </w:p>
    <w:p w14:paraId="04FDED9F" w14:textId="77777777" w:rsidR="00987387" w:rsidRDefault="00D205D0">
      <w:pPr>
        <w:spacing w:after="0"/>
        <w:ind w:left="1181" w:right="925" w:hanging="10"/>
        <w:jc w:val="center"/>
      </w:pPr>
      <w:r>
        <w:rPr>
          <w:rFonts w:ascii="Times New Roman" w:eastAsia="Times New Roman" w:hAnsi="Times New Roman" w:cs="Times New Roman"/>
          <w:b/>
          <w:sz w:val="23"/>
        </w:rPr>
        <w:t xml:space="preserve">KATA PENGANTAR </w:t>
      </w:r>
    </w:p>
    <w:p w14:paraId="1C918CFC" w14:textId="77777777" w:rsidR="00987387" w:rsidRDefault="00D205D0">
      <w:pPr>
        <w:spacing w:after="0"/>
        <w:ind w:left="2171"/>
      </w:pPr>
      <w:r>
        <w:rPr>
          <w:noProof/>
        </w:rPr>
        <w:drawing>
          <wp:inline distT="0" distB="0" distL="0" distR="0" wp14:anchorId="78B8F30D" wp14:editId="6A512EC0">
            <wp:extent cx="2167128" cy="261366"/>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14"/>
                    <a:stretch>
                      <a:fillRect/>
                    </a:stretch>
                  </pic:blipFill>
                  <pic:spPr>
                    <a:xfrm>
                      <a:off x="0" y="0"/>
                      <a:ext cx="2167128" cy="261366"/>
                    </a:xfrm>
                    <a:prstGeom prst="rect">
                      <a:avLst/>
                    </a:prstGeom>
                  </pic:spPr>
                </pic:pic>
              </a:graphicData>
            </a:graphic>
          </wp:inline>
        </w:drawing>
      </w:r>
    </w:p>
    <w:p w14:paraId="16DA5712" w14:textId="77777777" w:rsidR="00987387" w:rsidRDefault="00D205D0">
      <w:pPr>
        <w:spacing w:after="46" w:line="435" w:lineRule="auto"/>
        <w:ind w:left="3874" w:right="1862"/>
      </w:pPr>
      <w:r>
        <w:rPr>
          <w:rFonts w:ascii="Tahoma" w:eastAsia="Tahoma" w:hAnsi="Tahoma" w:cs="Tahoma"/>
          <w:sz w:val="21"/>
        </w:rPr>
        <w:t xml:space="preserve">  </w:t>
      </w:r>
    </w:p>
    <w:p w14:paraId="514B17DE" w14:textId="77777777" w:rsidR="00987387" w:rsidRDefault="00D205D0">
      <w:pPr>
        <w:spacing w:after="0" w:line="470" w:lineRule="auto"/>
        <w:ind w:left="-3" w:right="91" w:hanging="10"/>
        <w:jc w:val="both"/>
      </w:pPr>
      <w:r>
        <w:rPr>
          <w:rFonts w:ascii="Times New Roman" w:eastAsia="Times New Roman" w:hAnsi="Times New Roman" w:cs="Times New Roman"/>
          <w:sz w:val="23"/>
        </w:rPr>
        <w:t xml:space="preserve">Alhamdulillah, Puji dan Syukur atas kekuatan yang diberikan Allah padaku untuk bisa berjuang menyelesaikan amanah dan segala kewajibanku sehingga penyusun dapat menyelesaikan skripsi yang berjudul </w:t>
      </w:r>
      <w:r>
        <w:rPr>
          <w:rFonts w:ascii="Times New Roman" w:eastAsia="Times New Roman" w:hAnsi="Times New Roman" w:cs="Times New Roman"/>
          <w:b/>
          <w:sz w:val="23"/>
        </w:rPr>
        <w:t xml:space="preserve">Analisis Faktor-Faktor Yang </w:t>
      </w:r>
      <w:r>
        <w:rPr>
          <w:rFonts w:ascii="Times New Roman" w:eastAsia="Times New Roman" w:hAnsi="Times New Roman" w:cs="Times New Roman"/>
          <w:b/>
          <w:sz w:val="23"/>
        </w:rPr>
        <w:lastRenderedPageBreak/>
        <w:t>Mempengaruhi Konsumsi Masyaraka</w:t>
      </w:r>
      <w:r>
        <w:rPr>
          <w:rFonts w:ascii="Times New Roman" w:eastAsia="Times New Roman" w:hAnsi="Times New Roman" w:cs="Times New Roman"/>
          <w:b/>
          <w:sz w:val="23"/>
        </w:rPr>
        <w:t xml:space="preserve">t Di Indonesia Tahun 1988-2005. </w:t>
      </w:r>
      <w:r>
        <w:rPr>
          <w:rFonts w:ascii="Times New Roman" w:eastAsia="Times New Roman" w:hAnsi="Times New Roman" w:cs="Times New Roman"/>
          <w:sz w:val="23"/>
        </w:rPr>
        <w:t>Skripsi ini tersusun sebagai salah satu syarat untuk menyelesaikan pendidikan program Sarjana Strata Satu (S1) pada Fakultas Ekonomi Universitas Islam Indonesia.</w:t>
      </w:r>
      <w:r>
        <w:rPr>
          <w:rFonts w:ascii="Times New Roman" w:eastAsia="Times New Roman" w:hAnsi="Times New Roman" w:cs="Times New Roman"/>
          <w:b/>
          <w:sz w:val="26"/>
        </w:rPr>
        <w:t xml:space="preserve"> </w:t>
      </w:r>
    </w:p>
    <w:p w14:paraId="48DF80AE" w14:textId="77777777" w:rsidR="00987387" w:rsidRDefault="00D205D0">
      <w:pPr>
        <w:spacing w:after="0" w:line="476" w:lineRule="auto"/>
        <w:ind w:left="-13" w:right="92" w:firstLine="678"/>
        <w:jc w:val="both"/>
      </w:pPr>
      <w:r>
        <w:rPr>
          <w:rFonts w:ascii="Times New Roman" w:eastAsia="Times New Roman" w:hAnsi="Times New Roman" w:cs="Times New Roman"/>
          <w:sz w:val="23"/>
        </w:rPr>
        <w:t>Penulis menyadari bahwa skripsi ini masih jauh dari sempurna karena keterbatasan yang penulis miliki. Terima kasih atas segala kritik dan saran yang bersifat membangun yang telah dan akan penulis terima. Penulis menghaturkan terima kasih yang sebesar-besar</w:t>
      </w:r>
      <w:r>
        <w:rPr>
          <w:rFonts w:ascii="Times New Roman" w:eastAsia="Times New Roman" w:hAnsi="Times New Roman" w:cs="Times New Roman"/>
          <w:sz w:val="23"/>
        </w:rPr>
        <w:t xml:space="preserve">nya kepada Bapak </w:t>
      </w:r>
      <w:r>
        <w:rPr>
          <w:rFonts w:ascii="Times New Roman" w:eastAsia="Times New Roman" w:hAnsi="Times New Roman" w:cs="Times New Roman"/>
          <w:b/>
          <w:sz w:val="23"/>
        </w:rPr>
        <w:t>Nur Feriyanto, Drs.,M.Si.</w:t>
      </w:r>
      <w:r>
        <w:rPr>
          <w:rFonts w:ascii="Times New Roman" w:eastAsia="Times New Roman" w:hAnsi="Times New Roman" w:cs="Times New Roman"/>
          <w:sz w:val="23"/>
        </w:rPr>
        <w:t xml:space="preserve"> selaku dosen pembimbing skripsi yang telah memberikan bimbingan, waktu, tenaga, arahan, dan motivasi dengan segala ketelitian dan kesabarannya sehingga sehingga skripsi ini dapat terselesaikan. </w:t>
      </w:r>
    </w:p>
    <w:p w14:paraId="415875AB" w14:textId="77777777" w:rsidR="00987387" w:rsidRDefault="00D205D0">
      <w:pPr>
        <w:spacing w:after="0" w:line="477" w:lineRule="auto"/>
        <w:ind w:left="-13" w:right="91" w:firstLine="678"/>
        <w:jc w:val="both"/>
      </w:pPr>
      <w:r>
        <w:rPr>
          <w:rFonts w:ascii="Times New Roman" w:eastAsia="Times New Roman" w:hAnsi="Times New Roman" w:cs="Times New Roman"/>
          <w:sz w:val="23"/>
        </w:rPr>
        <w:t>Penyusunan skripsi</w:t>
      </w:r>
      <w:r>
        <w:rPr>
          <w:rFonts w:ascii="Times New Roman" w:eastAsia="Times New Roman" w:hAnsi="Times New Roman" w:cs="Times New Roman"/>
          <w:sz w:val="23"/>
        </w:rPr>
        <w:t xml:space="preserve"> ini tidak akan berjalan dengan baik tanpa bantuan berbagai pihak, untuk itu penulis ingin mengucapkan terima kasih yang sebesarbesarnya kepada: </w:t>
      </w:r>
    </w:p>
    <w:p w14:paraId="79A6EE85" w14:textId="77777777" w:rsidR="00987387" w:rsidRDefault="00D205D0">
      <w:pPr>
        <w:numPr>
          <w:ilvl w:val="0"/>
          <w:numId w:val="1"/>
        </w:numPr>
        <w:spacing w:after="0" w:line="480" w:lineRule="auto"/>
        <w:ind w:hanging="338"/>
        <w:jc w:val="both"/>
      </w:pPr>
      <w:r>
        <w:rPr>
          <w:rFonts w:ascii="Times New Roman" w:eastAsia="Times New Roman" w:hAnsi="Times New Roman" w:cs="Times New Roman"/>
          <w:sz w:val="23"/>
        </w:rPr>
        <w:t xml:space="preserve">Bapak Drs. Asmai Ishak, M.Bus, Ph.D selaku Dekan Fakultas Ekonomi Universitas Islam Indonesia.  </w:t>
      </w:r>
    </w:p>
    <w:p w14:paraId="14195683" w14:textId="77777777" w:rsidR="00987387" w:rsidRDefault="00D205D0">
      <w:pPr>
        <w:numPr>
          <w:ilvl w:val="0"/>
          <w:numId w:val="1"/>
        </w:numPr>
        <w:spacing w:after="0" w:line="480" w:lineRule="auto"/>
        <w:ind w:hanging="338"/>
        <w:jc w:val="both"/>
      </w:pPr>
      <w:r>
        <w:rPr>
          <w:rFonts w:ascii="Times New Roman" w:eastAsia="Times New Roman" w:hAnsi="Times New Roman" w:cs="Times New Roman"/>
          <w:sz w:val="23"/>
        </w:rPr>
        <w:t>Yth. Bapak Ja</w:t>
      </w:r>
      <w:r>
        <w:rPr>
          <w:rFonts w:ascii="Times New Roman" w:eastAsia="Times New Roman" w:hAnsi="Times New Roman" w:cs="Times New Roman"/>
          <w:sz w:val="23"/>
        </w:rPr>
        <w:t xml:space="preserve">ka Sriyana, Drs., M. Si. Selaku Ka-Prodi Ilmu Ekonomi Fakultas Ekonomi Universitas Islam Indonesia. </w:t>
      </w:r>
    </w:p>
    <w:p w14:paraId="2B188C2C" w14:textId="77777777" w:rsidR="00987387" w:rsidRDefault="00D205D0">
      <w:pPr>
        <w:numPr>
          <w:ilvl w:val="0"/>
          <w:numId w:val="1"/>
        </w:numPr>
        <w:spacing w:after="0" w:line="479" w:lineRule="auto"/>
        <w:ind w:hanging="338"/>
        <w:jc w:val="both"/>
      </w:pPr>
      <w:r>
        <w:rPr>
          <w:rFonts w:ascii="Times New Roman" w:eastAsia="Times New Roman" w:hAnsi="Times New Roman" w:cs="Times New Roman"/>
          <w:sz w:val="23"/>
        </w:rPr>
        <w:t xml:space="preserve">Bapak &amp; ibu ku tercinta yang selalu sabar mendengar keluh kesahku, menguatkan hatiku, dan memberi semangat untuk menyelesaikan tanggung jawab ini.  </w:t>
      </w:r>
    </w:p>
    <w:p w14:paraId="67C650BE" w14:textId="77777777" w:rsidR="00987387" w:rsidRDefault="00D205D0">
      <w:pPr>
        <w:numPr>
          <w:ilvl w:val="0"/>
          <w:numId w:val="1"/>
        </w:numPr>
        <w:spacing w:after="0" w:line="480" w:lineRule="auto"/>
        <w:ind w:hanging="338"/>
        <w:jc w:val="both"/>
      </w:pPr>
      <w:r>
        <w:rPr>
          <w:rFonts w:ascii="Times New Roman" w:eastAsia="Times New Roman" w:hAnsi="Times New Roman" w:cs="Times New Roman"/>
          <w:sz w:val="23"/>
        </w:rPr>
        <w:t>Uchie,</w:t>
      </w:r>
      <w:r>
        <w:rPr>
          <w:rFonts w:ascii="Times New Roman" w:eastAsia="Times New Roman" w:hAnsi="Times New Roman" w:cs="Times New Roman"/>
          <w:sz w:val="23"/>
        </w:rPr>
        <w:t xml:space="preserve"> seseorang yang sabar mendengarkan keluh kesahku, selalu menemaniku dan memberikan semangat dengan penuh kasih sayang </w:t>
      </w:r>
    </w:p>
    <w:p w14:paraId="3E148448" w14:textId="77777777" w:rsidR="00987387" w:rsidRDefault="00D205D0">
      <w:pPr>
        <w:numPr>
          <w:ilvl w:val="0"/>
          <w:numId w:val="1"/>
        </w:numPr>
        <w:spacing w:after="0" w:line="480" w:lineRule="auto"/>
        <w:ind w:hanging="338"/>
        <w:jc w:val="both"/>
      </w:pPr>
      <w:r>
        <w:rPr>
          <w:rFonts w:ascii="Times New Roman" w:eastAsia="Times New Roman" w:hAnsi="Times New Roman" w:cs="Times New Roman"/>
          <w:sz w:val="23"/>
        </w:rPr>
        <w:t xml:space="preserve">Temen- temen kuliahku (Wisnu, Arif, Esa, Helmy, Ucup, Bagus dan lainlain lah pokoknya).  </w:t>
      </w:r>
    </w:p>
    <w:p w14:paraId="34239047" w14:textId="77777777" w:rsidR="00987387" w:rsidRDefault="00D205D0">
      <w:pPr>
        <w:numPr>
          <w:ilvl w:val="0"/>
          <w:numId w:val="1"/>
        </w:numPr>
        <w:spacing w:after="0" w:line="478" w:lineRule="auto"/>
        <w:ind w:hanging="338"/>
        <w:jc w:val="both"/>
      </w:pPr>
      <w:r>
        <w:rPr>
          <w:rFonts w:ascii="Times New Roman" w:eastAsia="Times New Roman" w:hAnsi="Times New Roman" w:cs="Times New Roman"/>
          <w:sz w:val="23"/>
        </w:rPr>
        <w:t>Semua pihak yang membantu selama kuliah ataupun</w:t>
      </w:r>
      <w:r>
        <w:rPr>
          <w:rFonts w:ascii="Times New Roman" w:eastAsia="Times New Roman" w:hAnsi="Times New Roman" w:cs="Times New Roman"/>
          <w:sz w:val="23"/>
        </w:rPr>
        <w:t xml:space="preserve"> saat menulis skripsi, yang tidak bisa disebutkan satu persatu yang telah turut membantu doa, tenaga, dan materi. Saya ucapkan terima kasih.   </w:t>
      </w:r>
    </w:p>
    <w:p w14:paraId="5362D0A1" w14:textId="77777777" w:rsidR="00987387" w:rsidRDefault="00D205D0">
      <w:pPr>
        <w:spacing w:after="236"/>
        <w:ind w:left="339"/>
      </w:pPr>
      <w:r>
        <w:rPr>
          <w:rFonts w:ascii="Times New Roman" w:eastAsia="Times New Roman" w:hAnsi="Times New Roman" w:cs="Times New Roman"/>
          <w:sz w:val="23"/>
        </w:rPr>
        <w:t xml:space="preserve"> </w:t>
      </w:r>
    </w:p>
    <w:p w14:paraId="10EA8C5B" w14:textId="77777777" w:rsidR="00987387" w:rsidRDefault="00D205D0">
      <w:pPr>
        <w:spacing w:after="237"/>
        <w:ind w:left="339"/>
      </w:pPr>
      <w:r>
        <w:rPr>
          <w:rFonts w:ascii="Times New Roman" w:eastAsia="Times New Roman" w:hAnsi="Times New Roman" w:cs="Times New Roman"/>
          <w:sz w:val="23"/>
        </w:rPr>
        <w:t xml:space="preserve"> </w:t>
      </w:r>
    </w:p>
    <w:p w14:paraId="111726B3" w14:textId="77777777" w:rsidR="00987387" w:rsidRDefault="00D205D0">
      <w:pPr>
        <w:spacing w:after="246" w:line="248" w:lineRule="auto"/>
        <w:ind w:left="4074" w:hanging="10"/>
        <w:jc w:val="both"/>
      </w:pPr>
      <w:r>
        <w:rPr>
          <w:rFonts w:ascii="Times New Roman" w:eastAsia="Times New Roman" w:hAnsi="Times New Roman" w:cs="Times New Roman"/>
          <w:sz w:val="23"/>
        </w:rPr>
        <w:t xml:space="preserve">Yogyakarta, Januari 2008 </w:t>
      </w:r>
    </w:p>
    <w:p w14:paraId="403457E0" w14:textId="77777777" w:rsidR="00987387" w:rsidRDefault="00D205D0">
      <w:pPr>
        <w:tabs>
          <w:tab w:val="center" w:pos="339"/>
          <w:tab w:val="center" w:pos="678"/>
          <w:tab w:val="center" w:pos="1355"/>
          <w:tab w:val="center" w:pos="2033"/>
          <w:tab w:val="center" w:pos="2709"/>
          <w:tab w:val="center" w:pos="3387"/>
          <w:tab w:val="center" w:pos="4064"/>
          <w:tab w:val="center" w:pos="5102"/>
        </w:tabs>
        <w:spacing w:after="247" w:line="248" w:lineRule="auto"/>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Penulis, </w:t>
      </w:r>
    </w:p>
    <w:p w14:paraId="331C04B7" w14:textId="77777777" w:rsidR="00987387" w:rsidRDefault="00D205D0">
      <w:pPr>
        <w:spacing w:after="237"/>
        <w:ind w:left="339"/>
      </w:pPr>
      <w:r>
        <w:rPr>
          <w:rFonts w:ascii="Times New Roman" w:eastAsia="Times New Roman" w:hAnsi="Times New Roman" w:cs="Times New Roman"/>
          <w:sz w:val="23"/>
        </w:rPr>
        <w:t xml:space="preserve"> </w:t>
      </w:r>
    </w:p>
    <w:p w14:paraId="54EDC03D" w14:textId="77777777" w:rsidR="00987387" w:rsidRDefault="00D205D0">
      <w:pPr>
        <w:tabs>
          <w:tab w:val="center" w:pos="339"/>
          <w:tab w:val="center" w:pos="678"/>
          <w:tab w:val="center" w:pos="1355"/>
          <w:tab w:val="center" w:pos="2033"/>
          <w:tab w:val="center" w:pos="2709"/>
          <w:tab w:val="center" w:pos="3387"/>
          <w:tab w:val="center" w:pos="5196"/>
        </w:tabs>
        <w:spacing w:after="10" w:line="248" w:lineRule="auto"/>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Brilliant Vanda Kusuma </w:t>
      </w:r>
    </w:p>
    <w:p w14:paraId="3FF4C33F" w14:textId="77777777" w:rsidR="00987387" w:rsidRDefault="00D205D0">
      <w:pPr>
        <w:spacing w:after="119"/>
        <w:ind w:left="4046"/>
      </w:pPr>
      <w:r>
        <w:rPr>
          <w:noProof/>
        </w:rPr>
        <mc:AlternateContent>
          <mc:Choice Requires="wpg">
            <w:drawing>
              <wp:inline distT="0" distB="0" distL="0" distR="0" wp14:anchorId="477B622D" wp14:editId="63723DCC">
                <wp:extent cx="1511046" cy="8966"/>
                <wp:effectExtent l="0" t="0" r="0" b="0"/>
                <wp:docPr id="114694" name="Group 114694"/>
                <wp:cNvGraphicFramePr/>
                <a:graphic xmlns:a="http://schemas.openxmlformats.org/drawingml/2006/main">
                  <a:graphicData uri="http://schemas.microsoft.com/office/word/2010/wordprocessingGroup">
                    <wpg:wgp>
                      <wpg:cNvGrpSpPr/>
                      <wpg:grpSpPr>
                        <a:xfrm>
                          <a:off x="0" y="0"/>
                          <a:ext cx="1511046" cy="8966"/>
                          <a:chOff x="0" y="0"/>
                          <a:chExt cx="1511046" cy="8966"/>
                        </a:xfrm>
                      </wpg:grpSpPr>
                      <wps:wsp>
                        <wps:cNvPr id="283" name="Shape 283"/>
                        <wps:cNvSpPr/>
                        <wps:spPr>
                          <a:xfrm>
                            <a:off x="0" y="0"/>
                            <a:ext cx="1511046" cy="0"/>
                          </a:xfrm>
                          <a:custGeom>
                            <a:avLst/>
                            <a:gdLst/>
                            <a:ahLst/>
                            <a:cxnLst/>
                            <a:rect l="0" t="0" r="0" b="0"/>
                            <a:pathLst>
                              <a:path w="1511046">
                                <a:moveTo>
                                  <a:pt x="0" y="0"/>
                                </a:moveTo>
                                <a:lnTo>
                                  <a:pt x="1511046" y="0"/>
                                </a:lnTo>
                              </a:path>
                            </a:pathLst>
                          </a:custGeom>
                          <a:ln w="896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694" style="width:118.98pt;height:0.706pt;mso-position-horizontal-relative:char;mso-position-vertical-relative:line" coordsize="15110,89">
                <v:shape id="Shape 283" style="position:absolute;width:15110;height:0;left:0;top:0;" coordsize="1511046,0" path="m0,0l1511046,0">
                  <v:stroke weight="0.706pt" endcap="round" joinstyle="round" on="true" color="#000000"/>
                  <v:fill on="false" color="#000000" opacity="0"/>
                </v:shape>
              </v:group>
            </w:pict>
          </mc:Fallback>
        </mc:AlternateContent>
      </w:r>
    </w:p>
    <w:p w14:paraId="2BF30E9F" w14:textId="77777777" w:rsidR="00987387" w:rsidRDefault="00D205D0">
      <w:pPr>
        <w:tabs>
          <w:tab w:val="center" w:pos="339"/>
          <w:tab w:val="center" w:pos="678"/>
          <w:tab w:val="center" w:pos="1355"/>
          <w:tab w:val="center" w:pos="2033"/>
          <w:tab w:val="center" w:pos="2709"/>
          <w:tab w:val="center" w:pos="3387"/>
          <w:tab w:val="center" w:pos="4064"/>
          <w:tab w:val="center" w:pos="5194"/>
        </w:tabs>
        <w:spacing w:after="283" w:line="248" w:lineRule="auto"/>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04313087 </w:t>
      </w:r>
    </w:p>
    <w:p w14:paraId="2684AF39" w14:textId="77777777" w:rsidR="00987387" w:rsidRDefault="00D205D0">
      <w:pPr>
        <w:spacing w:after="0"/>
        <w:ind w:right="27"/>
        <w:jc w:val="center"/>
      </w:pPr>
      <w:r>
        <w:rPr>
          <w:rFonts w:ascii="Times New Roman" w:eastAsia="Times New Roman" w:hAnsi="Times New Roman" w:cs="Times New Roman"/>
          <w:b/>
          <w:sz w:val="26"/>
        </w:rPr>
        <w:t xml:space="preserve"> </w:t>
      </w:r>
    </w:p>
    <w:p w14:paraId="4B42DFCB" w14:textId="77777777" w:rsidR="00987387" w:rsidRDefault="00D205D0">
      <w:pPr>
        <w:spacing w:after="0"/>
        <w:ind w:right="27"/>
        <w:jc w:val="center"/>
      </w:pPr>
      <w:r>
        <w:rPr>
          <w:rFonts w:ascii="Times New Roman" w:eastAsia="Times New Roman" w:hAnsi="Times New Roman" w:cs="Times New Roman"/>
          <w:b/>
          <w:sz w:val="26"/>
        </w:rPr>
        <w:t xml:space="preserve"> </w:t>
      </w:r>
    </w:p>
    <w:p w14:paraId="5F905087" w14:textId="77777777" w:rsidR="00987387" w:rsidRDefault="00D205D0">
      <w:pPr>
        <w:spacing w:after="0"/>
        <w:ind w:right="27"/>
        <w:jc w:val="center"/>
      </w:pPr>
      <w:r>
        <w:rPr>
          <w:rFonts w:ascii="Times New Roman" w:eastAsia="Times New Roman" w:hAnsi="Times New Roman" w:cs="Times New Roman"/>
          <w:b/>
          <w:sz w:val="26"/>
        </w:rPr>
        <w:t xml:space="preserve"> </w:t>
      </w:r>
    </w:p>
    <w:p w14:paraId="3E6E2675" w14:textId="77777777" w:rsidR="00987387" w:rsidRDefault="00D205D0">
      <w:pPr>
        <w:spacing w:after="0"/>
        <w:ind w:right="27"/>
        <w:jc w:val="center"/>
      </w:pPr>
      <w:r>
        <w:rPr>
          <w:rFonts w:ascii="Times New Roman" w:eastAsia="Times New Roman" w:hAnsi="Times New Roman" w:cs="Times New Roman"/>
          <w:b/>
          <w:sz w:val="26"/>
        </w:rPr>
        <w:t xml:space="preserve"> </w:t>
      </w:r>
    </w:p>
    <w:p w14:paraId="22C6210F" w14:textId="77777777" w:rsidR="00987387" w:rsidRDefault="00D205D0">
      <w:pPr>
        <w:spacing w:after="0"/>
        <w:ind w:right="27"/>
        <w:jc w:val="center"/>
      </w:pPr>
      <w:r>
        <w:rPr>
          <w:rFonts w:ascii="Times New Roman" w:eastAsia="Times New Roman" w:hAnsi="Times New Roman" w:cs="Times New Roman"/>
          <w:b/>
          <w:sz w:val="26"/>
        </w:rPr>
        <w:t xml:space="preserve"> </w:t>
      </w:r>
    </w:p>
    <w:p w14:paraId="25EF0C06" w14:textId="77777777" w:rsidR="00987387" w:rsidRDefault="00D205D0">
      <w:pPr>
        <w:spacing w:after="0"/>
        <w:ind w:right="27"/>
        <w:jc w:val="center"/>
      </w:pPr>
      <w:r>
        <w:rPr>
          <w:rFonts w:ascii="Times New Roman" w:eastAsia="Times New Roman" w:hAnsi="Times New Roman" w:cs="Times New Roman"/>
          <w:b/>
          <w:sz w:val="26"/>
        </w:rPr>
        <w:t xml:space="preserve"> </w:t>
      </w:r>
    </w:p>
    <w:p w14:paraId="5EAD1845" w14:textId="77777777" w:rsidR="00987387" w:rsidRDefault="00D205D0">
      <w:pPr>
        <w:spacing w:after="0"/>
        <w:ind w:right="27"/>
        <w:jc w:val="center"/>
      </w:pPr>
      <w:r>
        <w:rPr>
          <w:rFonts w:ascii="Times New Roman" w:eastAsia="Times New Roman" w:hAnsi="Times New Roman" w:cs="Times New Roman"/>
          <w:b/>
          <w:sz w:val="26"/>
        </w:rPr>
        <w:t xml:space="preserve"> </w:t>
      </w:r>
    </w:p>
    <w:p w14:paraId="318903F5" w14:textId="77777777" w:rsidR="00987387" w:rsidRDefault="00D205D0">
      <w:pPr>
        <w:pStyle w:val="Heading2"/>
        <w:ind w:left="1334" w:right="1415"/>
      </w:pPr>
      <w:r>
        <w:t xml:space="preserve">DAFTAR ISI </w:t>
      </w:r>
    </w:p>
    <w:p w14:paraId="70698F44" w14:textId="77777777" w:rsidR="00987387" w:rsidRDefault="00D205D0">
      <w:pPr>
        <w:spacing w:after="0"/>
        <w:ind w:right="27"/>
        <w:jc w:val="center"/>
      </w:pPr>
      <w:r>
        <w:rPr>
          <w:rFonts w:ascii="Times New Roman" w:eastAsia="Times New Roman" w:hAnsi="Times New Roman" w:cs="Times New Roman"/>
          <w:b/>
          <w:sz w:val="26"/>
        </w:rPr>
        <w:t xml:space="preserve"> </w:t>
      </w:r>
    </w:p>
    <w:p w14:paraId="1CAA0590" w14:textId="77777777" w:rsidR="00987387" w:rsidRDefault="00D205D0">
      <w:pPr>
        <w:spacing w:after="0"/>
        <w:ind w:right="36"/>
        <w:jc w:val="center"/>
      </w:pPr>
      <w:r>
        <w:rPr>
          <w:rFonts w:ascii="Times New Roman" w:eastAsia="Times New Roman" w:hAnsi="Times New Roman" w:cs="Times New Roman"/>
          <w:b/>
          <w:sz w:val="23"/>
        </w:rPr>
        <w:t xml:space="preserve"> </w:t>
      </w:r>
    </w:p>
    <w:p w14:paraId="41A4217B" w14:textId="77777777" w:rsidR="00987387" w:rsidRDefault="00D205D0">
      <w:pPr>
        <w:spacing w:after="0"/>
      </w:pPr>
      <w:r>
        <w:rPr>
          <w:rFonts w:ascii="Times New Roman" w:eastAsia="Times New Roman" w:hAnsi="Times New Roman" w:cs="Times New Roman"/>
          <w:b/>
          <w:sz w:val="23"/>
        </w:rPr>
        <w:t xml:space="preserve"> </w:t>
      </w:r>
    </w:p>
    <w:p w14:paraId="50A5400D" w14:textId="77777777" w:rsidR="00987387" w:rsidRDefault="00D205D0">
      <w:pPr>
        <w:spacing w:after="115" w:line="248" w:lineRule="auto"/>
        <w:ind w:left="-3" w:hanging="10"/>
        <w:jc w:val="both"/>
      </w:pPr>
      <w:r>
        <w:rPr>
          <w:rFonts w:ascii="Times New Roman" w:eastAsia="Times New Roman" w:hAnsi="Times New Roman" w:cs="Times New Roman"/>
          <w:sz w:val="23"/>
        </w:rPr>
        <w:t xml:space="preserve">Halaman Judul ....................................................................................................... i </w:t>
      </w:r>
    </w:p>
    <w:p w14:paraId="6E9720CA" w14:textId="77777777" w:rsidR="00987387" w:rsidRDefault="00D205D0">
      <w:pPr>
        <w:spacing w:after="115" w:line="248" w:lineRule="auto"/>
        <w:ind w:left="-3" w:hanging="10"/>
        <w:jc w:val="both"/>
      </w:pPr>
      <w:r>
        <w:rPr>
          <w:rFonts w:ascii="Times New Roman" w:eastAsia="Times New Roman" w:hAnsi="Times New Roman" w:cs="Times New Roman"/>
          <w:sz w:val="23"/>
        </w:rPr>
        <w:t xml:space="preserve">Halaman Pernyataan Bebas Plagiarisme ............................................................... ii </w:t>
      </w:r>
    </w:p>
    <w:p w14:paraId="36D1DF11" w14:textId="77777777" w:rsidR="00987387" w:rsidRDefault="00D205D0">
      <w:pPr>
        <w:spacing w:after="115" w:line="248" w:lineRule="auto"/>
        <w:ind w:left="-3" w:hanging="10"/>
        <w:jc w:val="both"/>
      </w:pPr>
      <w:r>
        <w:rPr>
          <w:rFonts w:ascii="Times New Roman" w:eastAsia="Times New Roman" w:hAnsi="Times New Roman" w:cs="Times New Roman"/>
          <w:sz w:val="23"/>
        </w:rPr>
        <w:t>Halaman Pengesahan Skripsi ...</w:t>
      </w:r>
      <w:r>
        <w:rPr>
          <w:rFonts w:ascii="Times New Roman" w:eastAsia="Times New Roman" w:hAnsi="Times New Roman" w:cs="Times New Roman"/>
          <w:sz w:val="23"/>
        </w:rPr>
        <w:t xml:space="preserve">............................................................................. iii </w:t>
      </w:r>
    </w:p>
    <w:p w14:paraId="2C67686B" w14:textId="77777777" w:rsidR="00987387" w:rsidRDefault="00D205D0">
      <w:pPr>
        <w:spacing w:after="0" w:line="358" w:lineRule="auto"/>
        <w:ind w:left="-3" w:hanging="10"/>
        <w:jc w:val="both"/>
      </w:pPr>
      <w:r>
        <w:rPr>
          <w:rFonts w:ascii="Times New Roman" w:eastAsia="Times New Roman" w:hAnsi="Times New Roman" w:cs="Times New Roman"/>
          <w:sz w:val="23"/>
        </w:rPr>
        <w:t>Halaman Pengesahan Ujian ................................................................................... iv Halaman Motto ...............................................</w:t>
      </w:r>
      <w:r>
        <w:rPr>
          <w:rFonts w:ascii="Times New Roman" w:eastAsia="Times New Roman" w:hAnsi="Times New Roman" w:cs="Times New Roman"/>
          <w:sz w:val="23"/>
        </w:rPr>
        <w:t xml:space="preserve">....................................................... v </w:t>
      </w:r>
    </w:p>
    <w:p w14:paraId="161D912A" w14:textId="77777777" w:rsidR="00987387" w:rsidRDefault="00D205D0">
      <w:pPr>
        <w:spacing w:after="115" w:line="248" w:lineRule="auto"/>
        <w:ind w:left="-3" w:hanging="10"/>
        <w:jc w:val="both"/>
      </w:pPr>
      <w:r>
        <w:rPr>
          <w:rFonts w:ascii="Times New Roman" w:eastAsia="Times New Roman" w:hAnsi="Times New Roman" w:cs="Times New Roman"/>
          <w:sz w:val="23"/>
        </w:rPr>
        <w:t xml:space="preserve">Halaman Persembahan .......................................................................................... vi </w:t>
      </w:r>
    </w:p>
    <w:p w14:paraId="0756A5E5" w14:textId="77777777" w:rsidR="00987387" w:rsidRDefault="00D205D0">
      <w:pPr>
        <w:spacing w:after="115" w:line="248" w:lineRule="auto"/>
        <w:ind w:left="-3" w:hanging="10"/>
        <w:jc w:val="both"/>
      </w:pPr>
      <w:r>
        <w:rPr>
          <w:rFonts w:ascii="Times New Roman" w:eastAsia="Times New Roman" w:hAnsi="Times New Roman" w:cs="Times New Roman"/>
          <w:sz w:val="23"/>
        </w:rPr>
        <w:t>Halaman Kata Pengantar ...........................................................</w:t>
      </w:r>
      <w:r>
        <w:rPr>
          <w:rFonts w:ascii="Times New Roman" w:eastAsia="Times New Roman" w:hAnsi="Times New Roman" w:cs="Times New Roman"/>
          <w:sz w:val="23"/>
        </w:rPr>
        <w:t xml:space="preserve">.......................... vii </w:t>
      </w:r>
    </w:p>
    <w:p w14:paraId="2226E70F" w14:textId="77777777" w:rsidR="00987387" w:rsidRDefault="00D205D0">
      <w:pPr>
        <w:spacing w:after="115" w:line="248" w:lineRule="auto"/>
        <w:ind w:left="-3" w:hanging="10"/>
        <w:jc w:val="both"/>
      </w:pPr>
      <w:r>
        <w:rPr>
          <w:rFonts w:ascii="Times New Roman" w:eastAsia="Times New Roman" w:hAnsi="Times New Roman" w:cs="Times New Roman"/>
          <w:sz w:val="23"/>
        </w:rPr>
        <w:t xml:space="preserve">Halaman Daftar Isi ................................................................................................ ix </w:t>
      </w:r>
    </w:p>
    <w:p w14:paraId="497AEC03" w14:textId="77777777" w:rsidR="00987387" w:rsidRDefault="00D205D0">
      <w:pPr>
        <w:spacing w:after="115" w:line="248" w:lineRule="auto"/>
        <w:ind w:left="-3" w:hanging="10"/>
        <w:jc w:val="both"/>
      </w:pPr>
      <w:r>
        <w:rPr>
          <w:rFonts w:ascii="Times New Roman" w:eastAsia="Times New Roman" w:hAnsi="Times New Roman" w:cs="Times New Roman"/>
          <w:sz w:val="23"/>
        </w:rPr>
        <w:t>Halaman Daftar Tabel ...................................................................................</w:t>
      </w:r>
      <w:r>
        <w:rPr>
          <w:rFonts w:ascii="Times New Roman" w:eastAsia="Times New Roman" w:hAnsi="Times New Roman" w:cs="Times New Roman"/>
          <w:sz w:val="23"/>
        </w:rPr>
        <w:t xml:space="preserve">...... xiii </w:t>
      </w:r>
    </w:p>
    <w:p w14:paraId="0BBD0676" w14:textId="77777777" w:rsidR="00987387" w:rsidRDefault="00D205D0">
      <w:pPr>
        <w:spacing w:after="1" w:line="357" w:lineRule="auto"/>
        <w:ind w:left="-3" w:hanging="10"/>
        <w:jc w:val="both"/>
      </w:pPr>
      <w:r>
        <w:rPr>
          <w:rFonts w:ascii="Times New Roman" w:eastAsia="Times New Roman" w:hAnsi="Times New Roman" w:cs="Times New Roman"/>
          <w:sz w:val="23"/>
        </w:rPr>
        <w:t xml:space="preserve">Halaman Daftar Gambar ........................................................................................ xiv Halaman Abstraksi ................................................................................................xv </w:t>
      </w:r>
    </w:p>
    <w:p w14:paraId="6DAD8866" w14:textId="77777777" w:rsidR="00987387" w:rsidRDefault="00D205D0">
      <w:pPr>
        <w:spacing w:after="1" w:line="357" w:lineRule="auto"/>
        <w:ind w:left="-3" w:hanging="10"/>
        <w:jc w:val="both"/>
      </w:pPr>
      <w:r>
        <w:rPr>
          <w:rFonts w:ascii="Times New Roman" w:eastAsia="Times New Roman" w:hAnsi="Times New Roman" w:cs="Times New Roman"/>
          <w:sz w:val="23"/>
        </w:rPr>
        <w:t xml:space="preserve"> </w:t>
      </w:r>
    </w:p>
    <w:p w14:paraId="35569F5A" w14:textId="77777777" w:rsidR="00987387" w:rsidRDefault="00D205D0">
      <w:pPr>
        <w:spacing w:after="115" w:line="248" w:lineRule="auto"/>
        <w:ind w:left="-3" w:hanging="10"/>
        <w:jc w:val="both"/>
      </w:pPr>
      <w:r>
        <w:rPr>
          <w:rFonts w:ascii="Times New Roman" w:eastAsia="Times New Roman" w:hAnsi="Times New Roman" w:cs="Times New Roman"/>
          <w:b/>
          <w:sz w:val="23"/>
        </w:rPr>
        <w:t>BAB I PE</w:t>
      </w:r>
      <w:r>
        <w:rPr>
          <w:rFonts w:ascii="Times New Roman" w:eastAsia="Times New Roman" w:hAnsi="Times New Roman" w:cs="Times New Roman"/>
          <w:b/>
          <w:sz w:val="23"/>
        </w:rPr>
        <w:t>NDAHULUAN</w:t>
      </w:r>
      <w:r>
        <w:rPr>
          <w:rFonts w:ascii="Times New Roman" w:eastAsia="Times New Roman" w:hAnsi="Times New Roman" w:cs="Times New Roman"/>
          <w:sz w:val="23"/>
        </w:rPr>
        <w:t xml:space="preserve"> .................................................................................... 1 </w:t>
      </w:r>
    </w:p>
    <w:p w14:paraId="572C018E" w14:textId="77777777" w:rsidR="00987387" w:rsidRDefault="00D205D0">
      <w:pPr>
        <w:spacing w:after="115" w:line="248" w:lineRule="auto"/>
        <w:ind w:left="-3" w:hanging="10"/>
        <w:jc w:val="both"/>
      </w:pPr>
      <w:r>
        <w:rPr>
          <w:rFonts w:ascii="Times New Roman" w:eastAsia="Times New Roman" w:hAnsi="Times New Roman" w:cs="Times New Roman"/>
          <w:sz w:val="23"/>
        </w:rPr>
        <w:t xml:space="preserve">1.1 Latar Belakang Masalah .................................................................................. 1 </w:t>
      </w:r>
    </w:p>
    <w:p w14:paraId="4E4497D3" w14:textId="77777777" w:rsidR="00987387" w:rsidRDefault="00D205D0">
      <w:pPr>
        <w:spacing w:after="115" w:line="248" w:lineRule="auto"/>
        <w:ind w:left="-3" w:hanging="10"/>
        <w:jc w:val="both"/>
      </w:pPr>
      <w:r>
        <w:rPr>
          <w:rFonts w:ascii="Times New Roman" w:eastAsia="Times New Roman" w:hAnsi="Times New Roman" w:cs="Times New Roman"/>
          <w:sz w:val="23"/>
        </w:rPr>
        <w:t xml:space="preserve">1.2 Rumusan Masalah ........................................................................................... 7 </w:t>
      </w:r>
    </w:p>
    <w:p w14:paraId="3881616E" w14:textId="77777777" w:rsidR="00987387" w:rsidRDefault="00D205D0">
      <w:pPr>
        <w:spacing w:after="115" w:line="248" w:lineRule="auto"/>
        <w:ind w:left="-3" w:hanging="10"/>
        <w:jc w:val="both"/>
      </w:pPr>
      <w:r>
        <w:rPr>
          <w:rFonts w:ascii="Times New Roman" w:eastAsia="Times New Roman" w:hAnsi="Times New Roman" w:cs="Times New Roman"/>
          <w:sz w:val="23"/>
        </w:rPr>
        <w:t>1.3 Tujuan dan Manfaat Penel</w:t>
      </w:r>
      <w:r>
        <w:rPr>
          <w:rFonts w:ascii="Times New Roman" w:eastAsia="Times New Roman" w:hAnsi="Times New Roman" w:cs="Times New Roman"/>
          <w:sz w:val="23"/>
        </w:rPr>
        <w:t xml:space="preserve">itian ........................................................................ 8 </w:t>
      </w:r>
    </w:p>
    <w:p w14:paraId="56838264" w14:textId="77777777" w:rsidR="00987387" w:rsidRDefault="00D205D0">
      <w:pPr>
        <w:tabs>
          <w:tab w:val="center" w:pos="3840"/>
        </w:tabs>
        <w:spacing w:after="115" w:line="248" w:lineRule="auto"/>
        <w:ind w:left="-13"/>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1.3.1 Tujuan Penelitian .................................................................................... 8 </w:t>
      </w:r>
    </w:p>
    <w:p w14:paraId="0E2E1078" w14:textId="77777777" w:rsidR="00987387" w:rsidRDefault="00D205D0">
      <w:pPr>
        <w:tabs>
          <w:tab w:val="center" w:pos="3839"/>
        </w:tabs>
        <w:spacing w:after="115" w:line="248" w:lineRule="auto"/>
        <w:ind w:left="-13"/>
      </w:pPr>
      <w:r>
        <w:rPr>
          <w:rFonts w:ascii="Times New Roman" w:eastAsia="Times New Roman" w:hAnsi="Times New Roman" w:cs="Times New Roman"/>
          <w:sz w:val="23"/>
        </w:rPr>
        <w:t xml:space="preserve"> </w:t>
      </w:r>
      <w:r>
        <w:rPr>
          <w:rFonts w:ascii="Times New Roman" w:eastAsia="Times New Roman" w:hAnsi="Times New Roman" w:cs="Times New Roman"/>
          <w:sz w:val="23"/>
        </w:rPr>
        <w:tab/>
        <w:t>1.3.2 Manfaat Penelitian .................................</w:t>
      </w:r>
      <w:r>
        <w:rPr>
          <w:rFonts w:ascii="Times New Roman" w:eastAsia="Times New Roman" w:hAnsi="Times New Roman" w:cs="Times New Roman"/>
          <w:sz w:val="23"/>
        </w:rPr>
        <w:t xml:space="preserve">................................................. 9 </w:t>
      </w:r>
    </w:p>
    <w:p w14:paraId="183A92C7" w14:textId="77777777" w:rsidR="00987387" w:rsidRDefault="00D205D0">
      <w:pPr>
        <w:spacing w:after="115" w:line="248" w:lineRule="auto"/>
        <w:ind w:left="-3" w:hanging="10"/>
        <w:jc w:val="both"/>
      </w:pPr>
      <w:r>
        <w:rPr>
          <w:rFonts w:ascii="Times New Roman" w:eastAsia="Times New Roman" w:hAnsi="Times New Roman" w:cs="Times New Roman"/>
          <w:sz w:val="23"/>
        </w:rPr>
        <w:t xml:space="preserve">1.4 Sistematika Penulisan .................................................................................... 10 </w:t>
      </w:r>
    </w:p>
    <w:p w14:paraId="1A1DA533" w14:textId="77777777" w:rsidR="00987387" w:rsidRDefault="00D205D0">
      <w:pPr>
        <w:spacing w:after="106"/>
      </w:pPr>
      <w:r>
        <w:rPr>
          <w:rFonts w:ascii="Times New Roman" w:eastAsia="Times New Roman" w:hAnsi="Times New Roman" w:cs="Times New Roman"/>
          <w:sz w:val="23"/>
        </w:rPr>
        <w:t xml:space="preserve"> </w:t>
      </w:r>
    </w:p>
    <w:p w14:paraId="7E57653F" w14:textId="77777777" w:rsidR="00987387" w:rsidRDefault="00D205D0">
      <w:pPr>
        <w:pStyle w:val="Heading3"/>
        <w:spacing w:after="107"/>
        <w:ind w:left="10" w:right="0"/>
      </w:pPr>
      <w:r>
        <w:t xml:space="preserve">BAB II KAJIAN PUSTAKA DAN LANDASAN TEORI </w:t>
      </w:r>
      <w:r>
        <w:rPr>
          <w:b w:val="0"/>
        </w:rPr>
        <w:t xml:space="preserve"> ............................. 12 </w:t>
      </w:r>
    </w:p>
    <w:p w14:paraId="79D42C47" w14:textId="77777777" w:rsidR="00987387" w:rsidRDefault="00D205D0">
      <w:pPr>
        <w:numPr>
          <w:ilvl w:val="0"/>
          <w:numId w:val="2"/>
        </w:numPr>
        <w:spacing w:after="115" w:line="248" w:lineRule="auto"/>
        <w:ind w:hanging="170"/>
        <w:jc w:val="both"/>
      </w:pPr>
      <w:r>
        <w:rPr>
          <w:rFonts w:ascii="Times New Roman" w:eastAsia="Times New Roman" w:hAnsi="Times New Roman" w:cs="Times New Roman"/>
          <w:sz w:val="23"/>
        </w:rPr>
        <w:t xml:space="preserve">1.Kajian Pustaka ................................................................................................ 12 </w:t>
      </w:r>
    </w:p>
    <w:p w14:paraId="5BB38C83" w14:textId="77777777" w:rsidR="00987387" w:rsidRDefault="00D205D0">
      <w:pPr>
        <w:numPr>
          <w:ilvl w:val="1"/>
          <w:numId w:val="2"/>
        </w:numPr>
        <w:spacing w:after="115" w:line="248" w:lineRule="auto"/>
        <w:ind w:hanging="340"/>
        <w:jc w:val="both"/>
      </w:pPr>
      <w:r>
        <w:rPr>
          <w:rFonts w:ascii="Times New Roman" w:eastAsia="Times New Roman" w:hAnsi="Times New Roman" w:cs="Times New Roman"/>
          <w:sz w:val="23"/>
        </w:rPr>
        <w:t>Landasan Teori  .......................................................................................</w:t>
      </w:r>
      <w:r>
        <w:rPr>
          <w:rFonts w:ascii="Times New Roman" w:eastAsia="Times New Roman" w:hAnsi="Times New Roman" w:cs="Times New Roman"/>
          <w:sz w:val="23"/>
        </w:rPr>
        <w:t xml:space="preserve">...... 17 </w:t>
      </w:r>
    </w:p>
    <w:p w14:paraId="12226D03" w14:textId="77777777" w:rsidR="00987387" w:rsidRDefault="00D205D0">
      <w:pPr>
        <w:numPr>
          <w:ilvl w:val="2"/>
          <w:numId w:val="2"/>
        </w:numPr>
        <w:spacing w:after="115" w:line="248" w:lineRule="auto"/>
        <w:ind w:hanging="508"/>
        <w:jc w:val="both"/>
      </w:pPr>
      <w:r>
        <w:rPr>
          <w:rFonts w:ascii="Times New Roman" w:eastAsia="Times New Roman" w:hAnsi="Times New Roman" w:cs="Times New Roman"/>
          <w:sz w:val="23"/>
        </w:rPr>
        <w:t xml:space="preserve">Konsumsi dan Fungsi Konsumsi .......................................................... 17 </w:t>
      </w:r>
    </w:p>
    <w:p w14:paraId="4DBCC363" w14:textId="77777777" w:rsidR="00987387" w:rsidRDefault="00D205D0">
      <w:pPr>
        <w:numPr>
          <w:ilvl w:val="2"/>
          <w:numId w:val="2"/>
        </w:numPr>
        <w:spacing w:after="115" w:line="248" w:lineRule="auto"/>
        <w:ind w:hanging="508"/>
        <w:jc w:val="both"/>
      </w:pPr>
      <w:r>
        <w:rPr>
          <w:rFonts w:ascii="Times New Roman" w:eastAsia="Times New Roman" w:hAnsi="Times New Roman" w:cs="Times New Roman"/>
          <w:sz w:val="23"/>
        </w:rPr>
        <w:t xml:space="preserve">Teori Konsumsi .................................................................................... 19 </w:t>
      </w:r>
    </w:p>
    <w:p w14:paraId="5DA088C0" w14:textId="77777777" w:rsidR="00987387" w:rsidRDefault="00D205D0">
      <w:pPr>
        <w:numPr>
          <w:ilvl w:val="3"/>
          <w:numId w:val="2"/>
        </w:numPr>
        <w:spacing w:after="115" w:line="248" w:lineRule="auto"/>
        <w:ind w:hanging="679"/>
        <w:jc w:val="both"/>
      </w:pPr>
      <w:r>
        <w:rPr>
          <w:rFonts w:ascii="Times New Roman" w:eastAsia="Times New Roman" w:hAnsi="Times New Roman" w:cs="Times New Roman"/>
          <w:sz w:val="23"/>
        </w:rPr>
        <w:t>Teori Konsumsi John Maynard Keynes  .............</w:t>
      </w:r>
      <w:r>
        <w:rPr>
          <w:rFonts w:ascii="Times New Roman" w:eastAsia="Times New Roman" w:hAnsi="Times New Roman" w:cs="Times New Roman"/>
          <w:sz w:val="23"/>
        </w:rPr>
        <w:t xml:space="preserve">............................ 19 </w:t>
      </w:r>
    </w:p>
    <w:p w14:paraId="72AB1B24" w14:textId="77777777" w:rsidR="00987387" w:rsidRDefault="00D205D0">
      <w:pPr>
        <w:numPr>
          <w:ilvl w:val="3"/>
          <w:numId w:val="2"/>
        </w:numPr>
        <w:spacing w:after="115" w:line="248" w:lineRule="auto"/>
        <w:ind w:hanging="679"/>
        <w:jc w:val="both"/>
      </w:pPr>
      <w:r>
        <w:rPr>
          <w:rFonts w:ascii="Times New Roman" w:eastAsia="Times New Roman" w:hAnsi="Times New Roman" w:cs="Times New Roman"/>
          <w:sz w:val="23"/>
        </w:rPr>
        <w:t xml:space="preserve">Teori Konsumsi Dengan Hipotesis Pendapatan Permanen ............. 21 </w:t>
      </w:r>
    </w:p>
    <w:p w14:paraId="293D3BC6" w14:textId="77777777" w:rsidR="00987387" w:rsidRDefault="00D205D0">
      <w:pPr>
        <w:numPr>
          <w:ilvl w:val="3"/>
          <w:numId w:val="2"/>
        </w:numPr>
        <w:spacing w:after="115" w:line="248" w:lineRule="auto"/>
        <w:ind w:hanging="679"/>
        <w:jc w:val="both"/>
      </w:pPr>
      <w:r>
        <w:rPr>
          <w:rFonts w:ascii="Times New Roman" w:eastAsia="Times New Roman" w:hAnsi="Times New Roman" w:cs="Times New Roman"/>
          <w:sz w:val="23"/>
        </w:rPr>
        <w:t xml:space="preserve">Teori Konsumsi Dengan Hipotesis Siklus Hidup ........................... 22 </w:t>
      </w:r>
    </w:p>
    <w:p w14:paraId="2D2AF2F9" w14:textId="77777777" w:rsidR="00987387" w:rsidRDefault="00D205D0">
      <w:pPr>
        <w:numPr>
          <w:ilvl w:val="3"/>
          <w:numId w:val="2"/>
        </w:numPr>
        <w:spacing w:after="115" w:line="248" w:lineRule="auto"/>
        <w:ind w:hanging="679"/>
        <w:jc w:val="both"/>
      </w:pPr>
      <w:r>
        <w:rPr>
          <w:rFonts w:ascii="Times New Roman" w:eastAsia="Times New Roman" w:hAnsi="Times New Roman" w:cs="Times New Roman"/>
          <w:sz w:val="23"/>
        </w:rPr>
        <w:t xml:space="preserve">Teori Konsumsi Dengan Hipotesis Pendapatan Relatif  ................. 24 </w:t>
      </w:r>
    </w:p>
    <w:p w14:paraId="63B7FE57" w14:textId="77777777" w:rsidR="00987387" w:rsidRDefault="00D205D0">
      <w:pPr>
        <w:numPr>
          <w:ilvl w:val="3"/>
          <w:numId w:val="2"/>
        </w:numPr>
        <w:spacing w:after="115" w:line="248" w:lineRule="auto"/>
        <w:ind w:hanging="679"/>
        <w:jc w:val="both"/>
      </w:pPr>
      <w:r>
        <w:rPr>
          <w:rFonts w:ascii="Times New Roman" w:eastAsia="Times New Roman" w:hAnsi="Times New Roman" w:cs="Times New Roman"/>
          <w:sz w:val="23"/>
        </w:rPr>
        <w:t>Te</w:t>
      </w:r>
      <w:r>
        <w:rPr>
          <w:rFonts w:ascii="Times New Roman" w:eastAsia="Times New Roman" w:hAnsi="Times New Roman" w:cs="Times New Roman"/>
          <w:sz w:val="23"/>
        </w:rPr>
        <w:t xml:space="preserve">ori Konsumsi Pilihan Antar Waktu ............................................. 25 </w:t>
      </w:r>
    </w:p>
    <w:p w14:paraId="24A53F2D" w14:textId="77777777" w:rsidR="00987387" w:rsidRDefault="00D205D0">
      <w:pPr>
        <w:numPr>
          <w:ilvl w:val="2"/>
          <w:numId w:val="2"/>
        </w:numPr>
        <w:spacing w:after="115" w:line="248" w:lineRule="auto"/>
        <w:ind w:hanging="508"/>
        <w:jc w:val="both"/>
      </w:pPr>
      <w:r>
        <w:rPr>
          <w:rFonts w:ascii="Times New Roman" w:eastAsia="Times New Roman" w:hAnsi="Times New Roman" w:cs="Times New Roman"/>
          <w:sz w:val="23"/>
        </w:rPr>
        <w:t xml:space="preserve">Penjelasan Tentang Variabel Penelitian  .............................................. 26 </w:t>
      </w:r>
    </w:p>
    <w:p w14:paraId="72756694" w14:textId="77777777" w:rsidR="00987387" w:rsidRDefault="00D205D0">
      <w:pPr>
        <w:numPr>
          <w:ilvl w:val="3"/>
          <w:numId w:val="2"/>
        </w:numPr>
        <w:spacing w:after="115" w:line="248" w:lineRule="auto"/>
        <w:ind w:hanging="679"/>
        <w:jc w:val="both"/>
      </w:pPr>
      <w:r>
        <w:rPr>
          <w:rFonts w:ascii="Times New Roman" w:eastAsia="Times New Roman" w:hAnsi="Times New Roman" w:cs="Times New Roman"/>
          <w:sz w:val="23"/>
        </w:rPr>
        <w:t>Pendapatan Nasional ..............................................................</w:t>
      </w:r>
      <w:r>
        <w:rPr>
          <w:rFonts w:ascii="Times New Roman" w:eastAsia="Times New Roman" w:hAnsi="Times New Roman" w:cs="Times New Roman"/>
          <w:sz w:val="23"/>
        </w:rPr>
        <w:t xml:space="preserve">......... 26 </w:t>
      </w:r>
    </w:p>
    <w:p w14:paraId="1CED35AD" w14:textId="77777777" w:rsidR="00987387" w:rsidRDefault="00D205D0">
      <w:pPr>
        <w:numPr>
          <w:ilvl w:val="4"/>
          <w:numId w:val="2"/>
        </w:numPr>
        <w:spacing w:after="115" w:line="248" w:lineRule="auto"/>
        <w:ind w:hanging="847"/>
        <w:jc w:val="both"/>
      </w:pPr>
      <w:r>
        <w:rPr>
          <w:rFonts w:ascii="Times New Roman" w:eastAsia="Times New Roman" w:hAnsi="Times New Roman" w:cs="Times New Roman"/>
          <w:sz w:val="23"/>
        </w:rPr>
        <w:t xml:space="preserve">Pendapatan Nasional Harga Berlaku Dan Harga Tetap  ........... 26 </w:t>
      </w:r>
    </w:p>
    <w:p w14:paraId="5330F5B4" w14:textId="77777777" w:rsidR="00987387" w:rsidRDefault="00D205D0">
      <w:pPr>
        <w:numPr>
          <w:ilvl w:val="4"/>
          <w:numId w:val="2"/>
        </w:numPr>
        <w:spacing w:after="115" w:line="248" w:lineRule="auto"/>
        <w:ind w:hanging="847"/>
        <w:jc w:val="both"/>
      </w:pPr>
      <w:r>
        <w:rPr>
          <w:rFonts w:ascii="Times New Roman" w:eastAsia="Times New Roman" w:hAnsi="Times New Roman" w:cs="Times New Roman"/>
          <w:sz w:val="23"/>
        </w:rPr>
        <w:t xml:space="preserve">Perhitungan Pendapatan Nasional  ............................................ 27 </w:t>
      </w:r>
    </w:p>
    <w:p w14:paraId="184EDBA6" w14:textId="77777777" w:rsidR="00987387" w:rsidRDefault="00D205D0">
      <w:pPr>
        <w:numPr>
          <w:ilvl w:val="3"/>
          <w:numId w:val="2"/>
        </w:numPr>
        <w:spacing w:after="115" w:line="248" w:lineRule="auto"/>
        <w:ind w:hanging="679"/>
        <w:jc w:val="both"/>
      </w:pPr>
      <w:r>
        <w:rPr>
          <w:rFonts w:ascii="Times New Roman" w:eastAsia="Times New Roman" w:hAnsi="Times New Roman" w:cs="Times New Roman"/>
          <w:sz w:val="23"/>
        </w:rPr>
        <w:t>Inflasi .....................................................................................</w:t>
      </w:r>
      <w:r>
        <w:rPr>
          <w:rFonts w:ascii="Times New Roman" w:eastAsia="Times New Roman" w:hAnsi="Times New Roman" w:cs="Times New Roman"/>
          <w:sz w:val="23"/>
        </w:rPr>
        <w:t xml:space="preserve">.......... 29 </w:t>
      </w:r>
    </w:p>
    <w:p w14:paraId="244D404E" w14:textId="77777777" w:rsidR="00987387" w:rsidRDefault="00D205D0">
      <w:pPr>
        <w:numPr>
          <w:ilvl w:val="4"/>
          <w:numId w:val="2"/>
        </w:numPr>
        <w:spacing w:after="1" w:line="357" w:lineRule="auto"/>
        <w:ind w:hanging="847"/>
        <w:jc w:val="both"/>
      </w:pPr>
      <w:r>
        <w:rPr>
          <w:rFonts w:ascii="Times New Roman" w:eastAsia="Times New Roman" w:hAnsi="Times New Roman" w:cs="Times New Roman"/>
          <w:sz w:val="23"/>
        </w:rPr>
        <w:t xml:space="preserve">Jenis Inflasi Dilihat Dari Parah Tidak Inflasi  ........................... 29  </w:t>
      </w:r>
      <w:r>
        <w:rPr>
          <w:rFonts w:ascii="Times New Roman" w:eastAsia="Times New Roman" w:hAnsi="Times New Roman" w:cs="Times New Roman"/>
          <w:sz w:val="23"/>
        </w:rPr>
        <w:tab/>
        <w:t xml:space="preserve">   2.2.3.2.2 Penggolongan Atas Dasar Sebab-Musabab Awal Dari  </w:t>
      </w:r>
    </w:p>
    <w:p w14:paraId="42A8B160" w14:textId="77777777" w:rsidR="00987387" w:rsidRDefault="00D205D0">
      <w:pPr>
        <w:tabs>
          <w:tab w:val="right" w:pos="7502"/>
        </w:tabs>
        <w:spacing w:after="115" w:line="248" w:lineRule="auto"/>
        <w:ind w:left="-13"/>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Inflasi  ........................................................................................ 29 </w:t>
      </w:r>
    </w:p>
    <w:p w14:paraId="5CA97CD3" w14:textId="77777777" w:rsidR="00987387" w:rsidRDefault="00D205D0">
      <w:pPr>
        <w:numPr>
          <w:ilvl w:val="3"/>
          <w:numId w:val="2"/>
        </w:numPr>
        <w:spacing w:after="115" w:line="248" w:lineRule="auto"/>
        <w:ind w:hanging="679"/>
        <w:jc w:val="both"/>
      </w:pPr>
      <w:r>
        <w:rPr>
          <w:rFonts w:ascii="Times New Roman" w:eastAsia="Times New Roman" w:hAnsi="Times New Roman" w:cs="Times New Roman"/>
          <w:sz w:val="23"/>
        </w:rPr>
        <w:t xml:space="preserve">Tingkat Suku Bunga ........................................................................ 29 </w:t>
      </w:r>
    </w:p>
    <w:p w14:paraId="6D269965" w14:textId="77777777" w:rsidR="00987387" w:rsidRDefault="00D205D0">
      <w:pPr>
        <w:numPr>
          <w:ilvl w:val="4"/>
          <w:numId w:val="2"/>
        </w:numPr>
        <w:spacing w:after="115" w:line="248" w:lineRule="auto"/>
        <w:ind w:hanging="847"/>
        <w:jc w:val="both"/>
      </w:pPr>
      <w:r>
        <w:rPr>
          <w:rFonts w:ascii="Times New Roman" w:eastAsia="Times New Roman" w:hAnsi="Times New Roman" w:cs="Times New Roman"/>
          <w:sz w:val="23"/>
        </w:rPr>
        <w:t>Macam-macam Suku Bunga  ..............</w:t>
      </w:r>
      <w:r>
        <w:rPr>
          <w:rFonts w:ascii="Times New Roman" w:eastAsia="Times New Roman" w:hAnsi="Times New Roman" w:cs="Times New Roman"/>
          <w:sz w:val="23"/>
        </w:rPr>
        <w:t xml:space="preserve">....................................... 30 </w:t>
      </w:r>
    </w:p>
    <w:p w14:paraId="7CD7A35C" w14:textId="77777777" w:rsidR="00987387" w:rsidRDefault="00D205D0">
      <w:pPr>
        <w:numPr>
          <w:ilvl w:val="3"/>
          <w:numId w:val="2"/>
        </w:numPr>
        <w:spacing w:after="115" w:line="248" w:lineRule="auto"/>
        <w:ind w:hanging="679"/>
        <w:jc w:val="both"/>
      </w:pPr>
      <w:r>
        <w:rPr>
          <w:rFonts w:ascii="Times New Roman" w:eastAsia="Times New Roman" w:hAnsi="Times New Roman" w:cs="Times New Roman"/>
          <w:sz w:val="23"/>
        </w:rPr>
        <w:t xml:space="preserve">Jumlah Uang Beredar ...................................................................... 30 </w:t>
      </w:r>
    </w:p>
    <w:p w14:paraId="77A3015F" w14:textId="77777777" w:rsidR="00987387" w:rsidRDefault="00D205D0">
      <w:pPr>
        <w:numPr>
          <w:ilvl w:val="3"/>
          <w:numId w:val="2"/>
        </w:numPr>
        <w:spacing w:after="115" w:line="248" w:lineRule="auto"/>
        <w:ind w:hanging="679"/>
        <w:jc w:val="both"/>
      </w:pPr>
      <w:r>
        <w:rPr>
          <w:rFonts w:ascii="Times New Roman" w:eastAsia="Times New Roman" w:hAnsi="Times New Roman" w:cs="Times New Roman"/>
          <w:sz w:val="23"/>
        </w:rPr>
        <w:t xml:space="preserve">Beberapa Variabel Lain Yang Mempengaruhi Konsumsi  ............. 31 </w:t>
      </w:r>
    </w:p>
    <w:p w14:paraId="43788A94" w14:textId="77777777" w:rsidR="00987387" w:rsidRDefault="00D205D0">
      <w:pPr>
        <w:numPr>
          <w:ilvl w:val="2"/>
          <w:numId w:val="2"/>
        </w:numPr>
        <w:spacing w:after="115" w:line="248" w:lineRule="auto"/>
        <w:ind w:hanging="508"/>
        <w:jc w:val="both"/>
      </w:pPr>
      <w:r>
        <w:rPr>
          <w:rFonts w:ascii="Times New Roman" w:eastAsia="Times New Roman" w:hAnsi="Times New Roman" w:cs="Times New Roman"/>
          <w:sz w:val="23"/>
        </w:rPr>
        <w:t xml:space="preserve">Penjelasan Teoritis Tentang Variabel Penelitian </w:t>
      </w:r>
      <w:r>
        <w:rPr>
          <w:rFonts w:ascii="Times New Roman" w:eastAsia="Times New Roman" w:hAnsi="Times New Roman" w:cs="Times New Roman"/>
          <w:sz w:val="23"/>
        </w:rPr>
        <w:t xml:space="preserve"> ................................ 35  </w:t>
      </w:r>
    </w:p>
    <w:p w14:paraId="02692D5B" w14:textId="77777777" w:rsidR="00987387" w:rsidRDefault="00D205D0">
      <w:pPr>
        <w:numPr>
          <w:ilvl w:val="3"/>
          <w:numId w:val="2"/>
        </w:numPr>
        <w:spacing w:after="115" w:line="248" w:lineRule="auto"/>
        <w:ind w:hanging="679"/>
        <w:jc w:val="both"/>
      </w:pPr>
      <w:r>
        <w:rPr>
          <w:rFonts w:ascii="Times New Roman" w:eastAsia="Times New Roman" w:hAnsi="Times New Roman" w:cs="Times New Roman"/>
          <w:sz w:val="23"/>
        </w:rPr>
        <w:t xml:space="preserve">Pendapatan Nasional Pengaruhnya Terhadap Konsumsi ............... 35 </w:t>
      </w:r>
    </w:p>
    <w:p w14:paraId="17FDAA84" w14:textId="77777777" w:rsidR="00987387" w:rsidRDefault="00D205D0">
      <w:pPr>
        <w:numPr>
          <w:ilvl w:val="3"/>
          <w:numId w:val="2"/>
        </w:numPr>
        <w:spacing w:after="115" w:line="248" w:lineRule="auto"/>
        <w:ind w:hanging="679"/>
        <w:jc w:val="both"/>
      </w:pPr>
      <w:r>
        <w:rPr>
          <w:rFonts w:ascii="Times New Roman" w:eastAsia="Times New Roman" w:hAnsi="Times New Roman" w:cs="Times New Roman"/>
          <w:sz w:val="23"/>
        </w:rPr>
        <w:t xml:space="preserve">Inflasi Pengaruhnya Terhadap Konsumsi ....................................... 36 </w:t>
      </w:r>
    </w:p>
    <w:p w14:paraId="7983551B" w14:textId="77777777" w:rsidR="00987387" w:rsidRDefault="00D205D0">
      <w:pPr>
        <w:numPr>
          <w:ilvl w:val="3"/>
          <w:numId w:val="2"/>
        </w:numPr>
        <w:spacing w:after="115" w:line="248" w:lineRule="auto"/>
        <w:ind w:hanging="679"/>
        <w:jc w:val="both"/>
      </w:pPr>
      <w:r>
        <w:rPr>
          <w:rFonts w:ascii="Times New Roman" w:eastAsia="Times New Roman" w:hAnsi="Times New Roman" w:cs="Times New Roman"/>
          <w:sz w:val="23"/>
        </w:rPr>
        <w:t>Suku Bunga Deposito Riil Pengaruhnya Terhadap Konsumsi ....... 37</w:t>
      </w:r>
      <w:r>
        <w:rPr>
          <w:rFonts w:ascii="Times New Roman" w:eastAsia="Times New Roman" w:hAnsi="Times New Roman" w:cs="Times New Roman"/>
          <w:sz w:val="23"/>
        </w:rPr>
        <w:t xml:space="preserve"> </w:t>
      </w:r>
    </w:p>
    <w:p w14:paraId="3E64E4C5" w14:textId="77777777" w:rsidR="00987387" w:rsidRDefault="00D205D0">
      <w:pPr>
        <w:numPr>
          <w:ilvl w:val="3"/>
          <w:numId w:val="2"/>
        </w:numPr>
        <w:spacing w:after="115" w:line="248" w:lineRule="auto"/>
        <w:ind w:hanging="679"/>
        <w:jc w:val="both"/>
      </w:pPr>
      <w:r>
        <w:rPr>
          <w:rFonts w:ascii="Times New Roman" w:eastAsia="Times New Roman" w:hAnsi="Times New Roman" w:cs="Times New Roman"/>
          <w:sz w:val="23"/>
        </w:rPr>
        <w:t xml:space="preserve">Jumlah Uang Beredar Pengaruhnya Terhadap Konsumsi .............. 38 </w:t>
      </w:r>
    </w:p>
    <w:p w14:paraId="3FA92C10" w14:textId="77777777" w:rsidR="00987387" w:rsidRDefault="00D205D0">
      <w:pPr>
        <w:numPr>
          <w:ilvl w:val="1"/>
          <w:numId w:val="2"/>
        </w:numPr>
        <w:spacing w:after="115" w:line="248" w:lineRule="auto"/>
        <w:ind w:hanging="340"/>
        <w:jc w:val="both"/>
      </w:pPr>
      <w:r>
        <w:rPr>
          <w:rFonts w:ascii="Times New Roman" w:eastAsia="Times New Roman" w:hAnsi="Times New Roman" w:cs="Times New Roman"/>
          <w:sz w:val="23"/>
        </w:rPr>
        <w:t xml:space="preserve">Hipotesis Penelitian  ...................................................................................... 39 </w:t>
      </w:r>
    </w:p>
    <w:p w14:paraId="580C3B20" w14:textId="77777777" w:rsidR="00987387" w:rsidRDefault="00D205D0">
      <w:pPr>
        <w:spacing w:after="107"/>
      </w:pPr>
      <w:r>
        <w:rPr>
          <w:rFonts w:ascii="Times New Roman" w:eastAsia="Times New Roman" w:hAnsi="Times New Roman" w:cs="Times New Roman"/>
          <w:sz w:val="23"/>
        </w:rPr>
        <w:t xml:space="preserve"> </w:t>
      </w:r>
    </w:p>
    <w:p w14:paraId="6845283E" w14:textId="77777777" w:rsidR="00987387" w:rsidRDefault="00D205D0">
      <w:pPr>
        <w:spacing w:after="115" w:line="248" w:lineRule="auto"/>
        <w:ind w:left="-3" w:hanging="10"/>
        <w:jc w:val="both"/>
      </w:pPr>
      <w:r>
        <w:rPr>
          <w:rFonts w:ascii="Times New Roman" w:eastAsia="Times New Roman" w:hAnsi="Times New Roman" w:cs="Times New Roman"/>
          <w:b/>
          <w:sz w:val="23"/>
        </w:rPr>
        <w:t>BAB III METODE PENELITIAN</w:t>
      </w:r>
      <w:r>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41 </w:t>
      </w:r>
    </w:p>
    <w:p w14:paraId="4025C8C3" w14:textId="77777777" w:rsidR="00987387" w:rsidRDefault="00D205D0">
      <w:pPr>
        <w:numPr>
          <w:ilvl w:val="1"/>
          <w:numId w:val="4"/>
        </w:numPr>
        <w:spacing w:after="115" w:line="248" w:lineRule="auto"/>
        <w:ind w:hanging="340"/>
        <w:jc w:val="both"/>
      </w:pPr>
      <w:r>
        <w:rPr>
          <w:rFonts w:ascii="Times New Roman" w:eastAsia="Times New Roman" w:hAnsi="Times New Roman" w:cs="Times New Roman"/>
          <w:sz w:val="23"/>
        </w:rPr>
        <w:t xml:space="preserve">Jenis dan Cara Pengumpulan Data  ............................................................... 41 </w:t>
      </w:r>
    </w:p>
    <w:p w14:paraId="0493AC72" w14:textId="77777777" w:rsidR="00987387" w:rsidRDefault="00D205D0">
      <w:pPr>
        <w:numPr>
          <w:ilvl w:val="1"/>
          <w:numId w:val="4"/>
        </w:numPr>
        <w:spacing w:after="115" w:line="248" w:lineRule="auto"/>
        <w:ind w:hanging="340"/>
        <w:jc w:val="both"/>
      </w:pPr>
      <w:r>
        <w:rPr>
          <w:rFonts w:ascii="Times New Roman" w:eastAsia="Times New Roman" w:hAnsi="Times New Roman" w:cs="Times New Roman"/>
          <w:sz w:val="23"/>
        </w:rPr>
        <w:t xml:space="preserve">Devinisi Operasional Variabel  ..................................................................... 41 </w:t>
      </w:r>
    </w:p>
    <w:p w14:paraId="304B4F75" w14:textId="77777777" w:rsidR="00987387" w:rsidRDefault="00D205D0">
      <w:pPr>
        <w:numPr>
          <w:ilvl w:val="1"/>
          <w:numId w:val="4"/>
        </w:numPr>
        <w:spacing w:after="115" w:line="248" w:lineRule="auto"/>
        <w:ind w:hanging="340"/>
        <w:jc w:val="both"/>
      </w:pPr>
      <w:r>
        <w:rPr>
          <w:rFonts w:ascii="Times New Roman" w:eastAsia="Times New Roman" w:hAnsi="Times New Roman" w:cs="Times New Roman"/>
          <w:sz w:val="23"/>
        </w:rPr>
        <w:t xml:space="preserve">Metode Analisis yang Digunakan Dalam Penelitian  .................................... 43 </w:t>
      </w:r>
    </w:p>
    <w:p w14:paraId="5433FE44" w14:textId="77777777" w:rsidR="00987387" w:rsidRDefault="00D205D0">
      <w:pPr>
        <w:numPr>
          <w:ilvl w:val="2"/>
          <w:numId w:val="3"/>
        </w:numPr>
        <w:spacing w:after="115" w:line="248" w:lineRule="auto"/>
        <w:ind w:left="1482" w:hanging="508"/>
        <w:jc w:val="both"/>
      </w:pPr>
      <w:r>
        <w:rPr>
          <w:rFonts w:ascii="Times New Roman" w:eastAsia="Times New Roman" w:hAnsi="Times New Roman" w:cs="Times New Roman"/>
          <w:sz w:val="23"/>
        </w:rPr>
        <w:t xml:space="preserve">Pendekatan </w:t>
      </w:r>
      <w:r>
        <w:rPr>
          <w:rFonts w:ascii="Times New Roman" w:eastAsia="Times New Roman" w:hAnsi="Times New Roman" w:cs="Times New Roman"/>
          <w:i/>
          <w:sz w:val="23"/>
        </w:rPr>
        <w:t>Error Correction Model</w:t>
      </w:r>
      <w:r>
        <w:rPr>
          <w:rFonts w:ascii="Times New Roman" w:eastAsia="Times New Roman" w:hAnsi="Times New Roman" w:cs="Times New Roman"/>
          <w:sz w:val="23"/>
        </w:rPr>
        <w:t xml:space="preserve"> (ECM)  ...................................... 43 </w:t>
      </w:r>
    </w:p>
    <w:p w14:paraId="69AE4A79" w14:textId="77777777" w:rsidR="00987387" w:rsidRDefault="00D205D0">
      <w:pPr>
        <w:numPr>
          <w:ilvl w:val="2"/>
          <w:numId w:val="3"/>
        </w:numPr>
        <w:spacing w:after="115" w:line="248" w:lineRule="auto"/>
        <w:ind w:left="1482" w:hanging="508"/>
        <w:jc w:val="both"/>
      </w:pPr>
      <w:r>
        <w:rPr>
          <w:rFonts w:ascii="Times New Roman" w:eastAsia="Times New Roman" w:hAnsi="Times New Roman" w:cs="Times New Roman"/>
          <w:sz w:val="23"/>
        </w:rPr>
        <w:t xml:space="preserve">Uji Akar Unit Dan Uji Derajat Integrasi .............................................. 44 </w:t>
      </w:r>
    </w:p>
    <w:p w14:paraId="5E6BE0A4" w14:textId="77777777" w:rsidR="00987387" w:rsidRDefault="00D205D0">
      <w:pPr>
        <w:numPr>
          <w:ilvl w:val="2"/>
          <w:numId w:val="3"/>
        </w:numPr>
        <w:spacing w:after="115" w:line="248" w:lineRule="auto"/>
        <w:ind w:left="1482" w:hanging="508"/>
        <w:jc w:val="both"/>
      </w:pPr>
      <w:r>
        <w:rPr>
          <w:rFonts w:ascii="Times New Roman" w:eastAsia="Times New Roman" w:hAnsi="Times New Roman" w:cs="Times New Roman"/>
          <w:sz w:val="23"/>
        </w:rPr>
        <w:t xml:space="preserve">Uji Kointegrasi  .................................................................................... 47 </w:t>
      </w:r>
    </w:p>
    <w:p w14:paraId="6B95E7DD" w14:textId="77777777" w:rsidR="00987387" w:rsidRDefault="00D205D0">
      <w:pPr>
        <w:numPr>
          <w:ilvl w:val="2"/>
          <w:numId w:val="3"/>
        </w:numPr>
        <w:spacing w:after="115" w:line="248" w:lineRule="auto"/>
        <w:ind w:left="1482" w:hanging="508"/>
        <w:jc w:val="both"/>
      </w:pPr>
      <w:r>
        <w:rPr>
          <w:rFonts w:ascii="Times New Roman" w:eastAsia="Times New Roman" w:hAnsi="Times New Roman" w:cs="Times New Roman"/>
          <w:sz w:val="23"/>
        </w:rPr>
        <w:t>Analisa Statistik  ........................................</w:t>
      </w:r>
      <w:r>
        <w:rPr>
          <w:rFonts w:ascii="Times New Roman" w:eastAsia="Times New Roman" w:hAnsi="Times New Roman" w:cs="Times New Roman"/>
          <w:sz w:val="23"/>
        </w:rPr>
        <w:t xml:space="preserve">........................................... 52 </w:t>
      </w:r>
    </w:p>
    <w:p w14:paraId="70ED05E3" w14:textId="77777777" w:rsidR="00987387" w:rsidRDefault="00D205D0">
      <w:pPr>
        <w:numPr>
          <w:ilvl w:val="3"/>
          <w:numId w:val="8"/>
        </w:numPr>
        <w:spacing w:after="115" w:line="248" w:lineRule="auto"/>
        <w:ind w:left="1811" w:hanging="677"/>
        <w:jc w:val="both"/>
      </w:pPr>
      <w:r>
        <w:rPr>
          <w:rFonts w:ascii="Times New Roman" w:eastAsia="Times New Roman" w:hAnsi="Times New Roman" w:cs="Times New Roman"/>
          <w:sz w:val="23"/>
        </w:rPr>
        <w:t xml:space="preserve">Uji t (uji signifikansi secara individu)  ........................................... 53 </w:t>
      </w:r>
    </w:p>
    <w:p w14:paraId="5007D85D" w14:textId="77777777" w:rsidR="00987387" w:rsidRDefault="00D205D0">
      <w:pPr>
        <w:numPr>
          <w:ilvl w:val="3"/>
          <w:numId w:val="8"/>
        </w:numPr>
        <w:spacing w:after="115" w:line="248" w:lineRule="auto"/>
        <w:ind w:left="1811" w:hanging="677"/>
        <w:jc w:val="both"/>
      </w:pPr>
      <w:r>
        <w:rPr>
          <w:rFonts w:ascii="Times New Roman" w:eastAsia="Times New Roman" w:hAnsi="Times New Roman" w:cs="Times New Roman"/>
          <w:sz w:val="23"/>
        </w:rPr>
        <w:t xml:space="preserve">Uji F (Uji signifikansi secara bersama-sama)  ............................... 54 </w:t>
      </w:r>
    </w:p>
    <w:p w14:paraId="58044E36" w14:textId="77777777" w:rsidR="00987387" w:rsidRDefault="00D205D0">
      <w:pPr>
        <w:numPr>
          <w:ilvl w:val="3"/>
          <w:numId w:val="8"/>
        </w:numPr>
        <w:spacing w:after="115" w:line="248" w:lineRule="auto"/>
        <w:ind w:left="1811" w:hanging="677"/>
        <w:jc w:val="both"/>
      </w:pPr>
      <w:r>
        <w:rPr>
          <w:rFonts w:ascii="Times New Roman" w:eastAsia="Times New Roman" w:hAnsi="Times New Roman" w:cs="Times New Roman"/>
          <w:sz w:val="23"/>
        </w:rPr>
        <w:t>Koefisien Determinasi (R</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w:t>
      </w:r>
      <w:r>
        <w:rPr>
          <w:rFonts w:ascii="Times New Roman" w:eastAsia="Times New Roman" w:hAnsi="Times New Roman" w:cs="Times New Roman"/>
          <w:sz w:val="23"/>
        </w:rPr>
        <w:t xml:space="preserve">................................................... 54 </w:t>
      </w:r>
    </w:p>
    <w:p w14:paraId="38395312" w14:textId="77777777" w:rsidR="00987387" w:rsidRDefault="00D205D0">
      <w:pPr>
        <w:tabs>
          <w:tab w:val="right" w:pos="7502"/>
        </w:tabs>
        <w:spacing w:after="115" w:line="248" w:lineRule="auto"/>
        <w:ind w:left="-13"/>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3.3.5 Pengujian Asumsi Klasik  .................................................................... 55 </w:t>
      </w:r>
    </w:p>
    <w:p w14:paraId="0A34B122" w14:textId="77777777" w:rsidR="00987387" w:rsidRDefault="00D205D0">
      <w:pPr>
        <w:numPr>
          <w:ilvl w:val="3"/>
          <w:numId w:val="12"/>
        </w:numPr>
        <w:spacing w:after="115" w:line="248" w:lineRule="auto"/>
        <w:ind w:hanging="677"/>
        <w:jc w:val="both"/>
      </w:pPr>
      <w:r>
        <w:rPr>
          <w:rFonts w:ascii="Times New Roman" w:eastAsia="Times New Roman" w:hAnsi="Times New Roman" w:cs="Times New Roman"/>
          <w:sz w:val="23"/>
        </w:rPr>
        <w:t xml:space="preserve">Uji Korelasi Parsial Antar Variabel Independen  ........................... 55 </w:t>
      </w:r>
    </w:p>
    <w:p w14:paraId="227C25CB" w14:textId="77777777" w:rsidR="00987387" w:rsidRDefault="00D205D0">
      <w:pPr>
        <w:numPr>
          <w:ilvl w:val="3"/>
          <w:numId w:val="12"/>
        </w:numPr>
        <w:spacing w:after="0" w:line="358" w:lineRule="auto"/>
        <w:ind w:hanging="677"/>
        <w:jc w:val="both"/>
      </w:pPr>
      <w:r>
        <w:rPr>
          <w:rFonts w:ascii="Times New Roman" w:eastAsia="Times New Roman" w:hAnsi="Times New Roman" w:cs="Times New Roman"/>
          <w:sz w:val="23"/>
        </w:rPr>
        <w:t>Uji Heterosked</w:t>
      </w:r>
      <w:r>
        <w:rPr>
          <w:rFonts w:ascii="Times New Roman" w:eastAsia="Times New Roman" w:hAnsi="Times New Roman" w:cs="Times New Roman"/>
          <w:sz w:val="23"/>
        </w:rPr>
        <w:t xml:space="preserve">astisitas  .................................................................. 56  </w:t>
      </w:r>
      <w:r>
        <w:rPr>
          <w:rFonts w:ascii="Times New Roman" w:eastAsia="Times New Roman" w:hAnsi="Times New Roman" w:cs="Times New Roman"/>
          <w:sz w:val="23"/>
        </w:rPr>
        <w:tab/>
        <w:t xml:space="preserve">3.3.5.3 Uji Autokorelasi  ............................................................................ 56 </w:t>
      </w:r>
    </w:p>
    <w:p w14:paraId="0FC29851" w14:textId="77777777" w:rsidR="00987387" w:rsidRDefault="00D205D0">
      <w:pPr>
        <w:spacing w:after="107"/>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14:paraId="375A1E6A" w14:textId="77777777" w:rsidR="00987387" w:rsidRDefault="00D205D0">
      <w:pPr>
        <w:spacing w:after="115" w:line="248" w:lineRule="auto"/>
        <w:ind w:left="-3" w:hanging="10"/>
        <w:jc w:val="both"/>
      </w:pPr>
      <w:r>
        <w:rPr>
          <w:rFonts w:ascii="Times New Roman" w:eastAsia="Times New Roman" w:hAnsi="Times New Roman" w:cs="Times New Roman"/>
          <w:b/>
          <w:sz w:val="23"/>
        </w:rPr>
        <w:t>BAB IV HASIL DAN ANALISIS</w:t>
      </w:r>
      <w:r>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59 </w:t>
      </w:r>
    </w:p>
    <w:p w14:paraId="174D8AD2" w14:textId="77777777" w:rsidR="00987387" w:rsidRDefault="00D205D0">
      <w:pPr>
        <w:numPr>
          <w:ilvl w:val="1"/>
          <w:numId w:val="11"/>
        </w:numPr>
        <w:spacing w:after="115" w:line="248" w:lineRule="auto"/>
        <w:ind w:hanging="353"/>
        <w:jc w:val="both"/>
      </w:pPr>
      <w:r>
        <w:rPr>
          <w:rFonts w:ascii="Times New Roman" w:eastAsia="Times New Roman" w:hAnsi="Times New Roman" w:cs="Times New Roman"/>
          <w:sz w:val="23"/>
        </w:rPr>
        <w:t xml:space="preserve">Deskripsi Data Penelitian  ............................................................................. 59 </w:t>
      </w:r>
    </w:p>
    <w:p w14:paraId="14D36A9D" w14:textId="77777777" w:rsidR="00987387" w:rsidRDefault="00D205D0">
      <w:pPr>
        <w:numPr>
          <w:ilvl w:val="1"/>
          <w:numId w:val="11"/>
        </w:numPr>
        <w:spacing w:after="115" w:line="248" w:lineRule="auto"/>
        <w:ind w:hanging="353"/>
        <w:jc w:val="both"/>
      </w:pPr>
      <w:r>
        <w:rPr>
          <w:rFonts w:ascii="Times New Roman" w:eastAsia="Times New Roman" w:hAnsi="Times New Roman" w:cs="Times New Roman"/>
          <w:sz w:val="23"/>
        </w:rPr>
        <w:t xml:space="preserve">Hasil dan Analisis  ......................................................................................... 60 </w:t>
      </w:r>
    </w:p>
    <w:p w14:paraId="0DADD817" w14:textId="77777777" w:rsidR="00987387" w:rsidRDefault="00D205D0">
      <w:pPr>
        <w:numPr>
          <w:ilvl w:val="2"/>
          <w:numId w:val="5"/>
        </w:numPr>
        <w:spacing w:after="115" w:line="248" w:lineRule="auto"/>
        <w:ind w:hanging="508"/>
        <w:jc w:val="both"/>
      </w:pPr>
      <w:r>
        <w:rPr>
          <w:rFonts w:ascii="Times New Roman" w:eastAsia="Times New Roman" w:hAnsi="Times New Roman" w:cs="Times New Roman"/>
          <w:sz w:val="23"/>
        </w:rPr>
        <w:t xml:space="preserve">Uji Akar-akar Unit dan Uji Derajat Integrasi  ...................................... 60 </w:t>
      </w:r>
    </w:p>
    <w:p w14:paraId="61478FAB" w14:textId="77777777" w:rsidR="00987387" w:rsidRDefault="00D205D0">
      <w:pPr>
        <w:numPr>
          <w:ilvl w:val="2"/>
          <w:numId w:val="5"/>
        </w:numPr>
        <w:spacing w:after="115" w:line="248" w:lineRule="auto"/>
        <w:ind w:hanging="508"/>
        <w:jc w:val="both"/>
      </w:pPr>
      <w:r>
        <w:rPr>
          <w:rFonts w:ascii="Times New Roman" w:eastAsia="Times New Roman" w:hAnsi="Times New Roman" w:cs="Times New Roman"/>
          <w:sz w:val="23"/>
        </w:rPr>
        <w:t>Uji Kointegrasi  ....................................</w:t>
      </w:r>
      <w:r>
        <w:rPr>
          <w:rFonts w:ascii="Times New Roman" w:eastAsia="Times New Roman" w:hAnsi="Times New Roman" w:cs="Times New Roman"/>
          <w:sz w:val="23"/>
        </w:rPr>
        <w:t xml:space="preserve">................................................ 63 </w:t>
      </w:r>
    </w:p>
    <w:p w14:paraId="115F7E7F" w14:textId="77777777" w:rsidR="00987387" w:rsidRDefault="00D205D0">
      <w:pPr>
        <w:numPr>
          <w:ilvl w:val="2"/>
          <w:numId w:val="5"/>
        </w:numPr>
        <w:spacing w:after="115" w:line="248" w:lineRule="auto"/>
        <w:ind w:hanging="508"/>
        <w:jc w:val="both"/>
      </w:pPr>
      <w:r>
        <w:rPr>
          <w:rFonts w:ascii="Times New Roman" w:eastAsia="Times New Roman" w:hAnsi="Times New Roman" w:cs="Times New Roman"/>
          <w:sz w:val="23"/>
        </w:rPr>
        <w:t xml:space="preserve">Pendekatan </w:t>
      </w:r>
      <w:r>
        <w:rPr>
          <w:rFonts w:ascii="Times New Roman" w:eastAsia="Times New Roman" w:hAnsi="Times New Roman" w:cs="Times New Roman"/>
          <w:i/>
          <w:sz w:val="23"/>
        </w:rPr>
        <w:t>Error Correction Model</w:t>
      </w:r>
      <w:r>
        <w:rPr>
          <w:rFonts w:ascii="Times New Roman" w:eastAsia="Times New Roman" w:hAnsi="Times New Roman" w:cs="Times New Roman"/>
          <w:sz w:val="23"/>
        </w:rPr>
        <w:t xml:space="preserve"> (ECM)  ...................................... 64 </w:t>
      </w:r>
    </w:p>
    <w:p w14:paraId="17848CC8" w14:textId="77777777" w:rsidR="00987387" w:rsidRDefault="00D205D0">
      <w:pPr>
        <w:numPr>
          <w:ilvl w:val="2"/>
          <w:numId w:val="5"/>
        </w:numPr>
        <w:spacing w:after="115" w:line="248" w:lineRule="auto"/>
        <w:ind w:hanging="508"/>
        <w:jc w:val="both"/>
      </w:pPr>
      <w:r>
        <w:rPr>
          <w:rFonts w:ascii="Times New Roman" w:eastAsia="Times New Roman" w:hAnsi="Times New Roman" w:cs="Times New Roman"/>
          <w:sz w:val="23"/>
        </w:rPr>
        <w:t xml:space="preserve">Analisis Statistik Jangka Pendek  ......................................................... 67  </w:t>
      </w:r>
    </w:p>
    <w:p w14:paraId="53198270" w14:textId="77777777" w:rsidR="00987387" w:rsidRDefault="00D205D0">
      <w:pPr>
        <w:tabs>
          <w:tab w:val="right" w:pos="7502"/>
        </w:tabs>
        <w:spacing w:after="115" w:line="248" w:lineRule="auto"/>
        <w:ind w:left="-13"/>
      </w:pPr>
      <w:r>
        <w:rPr>
          <w:rFonts w:ascii="Times New Roman" w:eastAsia="Times New Roman" w:hAnsi="Times New Roman" w:cs="Times New Roman"/>
          <w:sz w:val="23"/>
        </w:rPr>
        <w:t xml:space="preserve"> </w:t>
      </w:r>
      <w:r>
        <w:rPr>
          <w:rFonts w:ascii="Times New Roman" w:eastAsia="Times New Roman" w:hAnsi="Times New Roman" w:cs="Times New Roman"/>
          <w:sz w:val="23"/>
        </w:rPr>
        <w:tab/>
        <w:t>4.2.4.1 Uji Secara I</w:t>
      </w:r>
      <w:r>
        <w:rPr>
          <w:rFonts w:ascii="Times New Roman" w:eastAsia="Times New Roman" w:hAnsi="Times New Roman" w:cs="Times New Roman"/>
          <w:sz w:val="23"/>
        </w:rPr>
        <w:t xml:space="preserve">ndividual (uji t)  ........................................................... 67 </w:t>
      </w:r>
    </w:p>
    <w:p w14:paraId="14ADDBDB" w14:textId="77777777" w:rsidR="00987387" w:rsidRDefault="00D205D0">
      <w:pPr>
        <w:numPr>
          <w:ilvl w:val="4"/>
          <w:numId w:val="15"/>
        </w:numPr>
        <w:spacing w:after="115" w:line="248" w:lineRule="auto"/>
        <w:ind w:hanging="847"/>
        <w:jc w:val="both"/>
      </w:pPr>
      <w:r>
        <w:rPr>
          <w:rFonts w:ascii="Times New Roman" w:eastAsia="Times New Roman" w:hAnsi="Times New Roman" w:cs="Times New Roman"/>
          <w:sz w:val="23"/>
        </w:rPr>
        <w:t>Uji t terhadap parameter  β</w:t>
      </w:r>
      <w:r>
        <w:rPr>
          <w:rFonts w:ascii="Times New Roman" w:eastAsia="Times New Roman" w:hAnsi="Times New Roman" w:cs="Times New Roman"/>
          <w:sz w:val="23"/>
          <w:vertAlign w:val="subscript"/>
        </w:rPr>
        <w:t>1</w:t>
      </w:r>
      <w:r>
        <w:rPr>
          <w:rFonts w:ascii="Times New Roman" w:eastAsia="Times New Roman" w:hAnsi="Times New Roman" w:cs="Times New Roman"/>
          <w:sz w:val="23"/>
        </w:rPr>
        <w:t xml:space="preserve"> (DX1)  ......................................... 69 </w:t>
      </w:r>
    </w:p>
    <w:p w14:paraId="6CD819E0" w14:textId="77777777" w:rsidR="00987387" w:rsidRDefault="00D205D0">
      <w:pPr>
        <w:numPr>
          <w:ilvl w:val="4"/>
          <w:numId w:val="15"/>
        </w:numPr>
        <w:spacing w:after="115" w:line="248" w:lineRule="auto"/>
        <w:ind w:hanging="847"/>
        <w:jc w:val="both"/>
      </w:pPr>
      <w:r>
        <w:rPr>
          <w:rFonts w:ascii="Times New Roman" w:eastAsia="Times New Roman" w:hAnsi="Times New Roman" w:cs="Times New Roman"/>
          <w:sz w:val="23"/>
        </w:rPr>
        <w:t>Uji t terhadap parameter β</w:t>
      </w:r>
      <w:r>
        <w:rPr>
          <w:rFonts w:ascii="Times New Roman" w:eastAsia="Times New Roman" w:hAnsi="Times New Roman" w:cs="Times New Roman"/>
          <w:sz w:val="23"/>
          <w:vertAlign w:val="subscript"/>
        </w:rPr>
        <w:t>2</w:t>
      </w:r>
      <w:r>
        <w:rPr>
          <w:rFonts w:ascii="Times New Roman" w:eastAsia="Times New Roman" w:hAnsi="Times New Roman" w:cs="Times New Roman"/>
          <w:sz w:val="23"/>
        </w:rPr>
        <w:t xml:space="preserve"> (DX2)  .......................................... 69 </w:t>
      </w:r>
    </w:p>
    <w:p w14:paraId="3965A4DB" w14:textId="77777777" w:rsidR="00987387" w:rsidRDefault="00D205D0">
      <w:pPr>
        <w:numPr>
          <w:ilvl w:val="4"/>
          <w:numId w:val="15"/>
        </w:numPr>
        <w:spacing w:after="115" w:line="248" w:lineRule="auto"/>
        <w:ind w:hanging="847"/>
        <w:jc w:val="both"/>
      </w:pPr>
      <w:r>
        <w:rPr>
          <w:rFonts w:ascii="Times New Roman" w:eastAsia="Times New Roman" w:hAnsi="Times New Roman" w:cs="Times New Roman"/>
          <w:sz w:val="23"/>
        </w:rPr>
        <w:t>Uji t ter</w:t>
      </w:r>
      <w:r>
        <w:rPr>
          <w:rFonts w:ascii="Times New Roman" w:eastAsia="Times New Roman" w:hAnsi="Times New Roman" w:cs="Times New Roman"/>
          <w:sz w:val="23"/>
        </w:rPr>
        <w:t>hadap parameter β</w:t>
      </w:r>
      <w:r>
        <w:rPr>
          <w:rFonts w:ascii="Times New Roman" w:eastAsia="Times New Roman" w:hAnsi="Times New Roman" w:cs="Times New Roman"/>
          <w:sz w:val="23"/>
          <w:vertAlign w:val="subscript"/>
        </w:rPr>
        <w:t xml:space="preserve">3 </w:t>
      </w:r>
      <w:r>
        <w:rPr>
          <w:rFonts w:ascii="Times New Roman" w:eastAsia="Times New Roman" w:hAnsi="Times New Roman" w:cs="Times New Roman"/>
          <w:sz w:val="23"/>
        </w:rPr>
        <w:t xml:space="preserve">(DX3)  ........................................... 70 </w:t>
      </w:r>
    </w:p>
    <w:p w14:paraId="0B72306A" w14:textId="77777777" w:rsidR="00987387" w:rsidRDefault="00D205D0">
      <w:pPr>
        <w:numPr>
          <w:ilvl w:val="4"/>
          <w:numId w:val="15"/>
        </w:numPr>
        <w:spacing w:after="115" w:line="248" w:lineRule="auto"/>
        <w:ind w:hanging="847"/>
        <w:jc w:val="both"/>
      </w:pPr>
      <w:r>
        <w:rPr>
          <w:rFonts w:ascii="Times New Roman" w:eastAsia="Times New Roman" w:hAnsi="Times New Roman" w:cs="Times New Roman"/>
          <w:sz w:val="23"/>
        </w:rPr>
        <w:t>Uji t terhadap parameter β</w:t>
      </w:r>
      <w:r>
        <w:rPr>
          <w:rFonts w:ascii="Times New Roman" w:eastAsia="Times New Roman" w:hAnsi="Times New Roman" w:cs="Times New Roman"/>
          <w:sz w:val="23"/>
          <w:vertAlign w:val="subscript"/>
        </w:rPr>
        <w:t xml:space="preserve">4 </w:t>
      </w:r>
      <w:r>
        <w:rPr>
          <w:rFonts w:ascii="Times New Roman" w:eastAsia="Times New Roman" w:hAnsi="Times New Roman" w:cs="Times New Roman"/>
          <w:sz w:val="23"/>
        </w:rPr>
        <w:t xml:space="preserve">(DX4)  ........................................... 71 </w:t>
      </w:r>
    </w:p>
    <w:p w14:paraId="36B81798" w14:textId="77777777" w:rsidR="00987387" w:rsidRDefault="00D205D0">
      <w:pPr>
        <w:numPr>
          <w:ilvl w:val="3"/>
          <w:numId w:val="14"/>
        </w:numPr>
        <w:spacing w:after="115" w:line="248" w:lineRule="auto"/>
        <w:ind w:hanging="677"/>
        <w:jc w:val="both"/>
      </w:pPr>
      <w:r>
        <w:rPr>
          <w:rFonts w:ascii="Times New Roman" w:eastAsia="Times New Roman" w:hAnsi="Times New Roman" w:cs="Times New Roman"/>
          <w:sz w:val="23"/>
        </w:rPr>
        <w:t xml:space="preserve">Uji secara Serempak (Uji F)  .......................................................... 71 </w:t>
      </w:r>
    </w:p>
    <w:p w14:paraId="4F6DE7D4" w14:textId="77777777" w:rsidR="00987387" w:rsidRDefault="00D205D0">
      <w:pPr>
        <w:numPr>
          <w:ilvl w:val="3"/>
          <w:numId w:val="14"/>
        </w:numPr>
        <w:spacing w:after="115" w:line="248" w:lineRule="auto"/>
        <w:ind w:hanging="677"/>
        <w:jc w:val="both"/>
      </w:pPr>
      <w:r>
        <w:rPr>
          <w:rFonts w:ascii="Times New Roman" w:eastAsia="Times New Roman" w:hAnsi="Times New Roman" w:cs="Times New Roman"/>
          <w:sz w:val="23"/>
        </w:rPr>
        <w:t>Koefisi</w:t>
      </w:r>
      <w:r>
        <w:rPr>
          <w:rFonts w:ascii="Times New Roman" w:eastAsia="Times New Roman" w:hAnsi="Times New Roman" w:cs="Times New Roman"/>
          <w:sz w:val="23"/>
        </w:rPr>
        <w:t>en Determinasi (R</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72 </w:t>
      </w:r>
    </w:p>
    <w:p w14:paraId="4663800A" w14:textId="77777777" w:rsidR="00987387" w:rsidRDefault="00D205D0">
      <w:pPr>
        <w:numPr>
          <w:ilvl w:val="3"/>
          <w:numId w:val="14"/>
        </w:numPr>
        <w:spacing w:after="115" w:line="248" w:lineRule="auto"/>
        <w:ind w:hanging="677"/>
        <w:jc w:val="both"/>
      </w:pPr>
      <w:r>
        <w:rPr>
          <w:rFonts w:ascii="Times New Roman" w:eastAsia="Times New Roman" w:hAnsi="Times New Roman" w:cs="Times New Roman"/>
          <w:sz w:val="23"/>
        </w:rPr>
        <w:t xml:space="preserve">Uji Asumsi Klasik  ......................................................................... 73 </w:t>
      </w:r>
    </w:p>
    <w:p w14:paraId="7233D92B" w14:textId="77777777" w:rsidR="00987387" w:rsidRDefault="00D205D0">
      <w:pPr>
        <w:numPr>
          <w:ilvl w:val="4"/>
          <w:numId w:val="10"/>
        </w:numPr>
        <w:spacing w:after="115" w:line="248" w:lineRule="auto"/>
        <w:ind w:hanging="847"/>
        <w:jc w:val="both"/>
      </w:pPr>
      <w:r>
        <w:rPr>
          <w:rFonts w:ascii="Times New Roman" w:eastAsia="Times New Roman" w:hAnsi="Times New Roman" w:cs="Times New Roman"/>
          <w:sz w:val="23"/>
        </w:rPr>
        <w:t>Uji Multikolinieritas Jangka Pendek  .....................................</w:t>
      </w:r>
      <w:r>
        <w:rPr>
          <w:rFonts w:ascii="Times New Roman" w:eastAsia="Times New Roman" w:hAnsi="Times New Roman" w:cs="Times New Roman"/>
          <w:sz w:val="23"/>
        </w:rPr>
        <w:t xml:space="preserve">.. 73 </w:t>
      </w:r>
    </w:p>
    <w:p w14:paraId="4A1F4925" w14:textId="77777777" w:rsidR="00987387" w:rsidRDefault="00D205D0">
      <w:pPr>
        <w:numPr>
          <w:ilvl w:val="4"/>
          <w:numId w:val="10"/>
        </w:numPr>
        <w:spacing w:after="115" w:line="248" w:lineRule="auto"/>
        <w:ind w:hanging="847"/>
        <w:jc w:val="both"/>
      </w:pPr>
      <w:r>
        <w:rPr>
          <w:rFonts w:ascii="Times New Roman" w:eastAsia="Times New Roman" w:hAnsi="Times New Roman" w:cs="Times New Roman"/>
          <w:sz w:val="23"/>
        </w:rPr>
        <w:t xml:space="preserve">Uji Heteroskedastisitas Jangka Pendek  ................................... 74 </w:t>
      </w:r>
    </w:p>
    <w:p w14:paraId="2D45FA77" w14:textId="77777777" w:rsidR="00987387" w:rsidRDefault="00D205D0">
      <w:pPr>
        <w:numPr>
          <w:ilvl w:val="4"/>
          <w:numId w:val="10"/>
        </w:numPr>
        <w:spacing w:after="115" w:line="248" w:lineRule="auto"/>
        <w:ind w:hanging="847"/>
        <w:jc w:val="both"/>
      </w:pPr>
      <w:r>
        <w:rPr>
          <w:rFonts w:ascii="Times New Roman" w:eastAsia="Times New Roman" w:hAnsi="Times New Roman" w:cs="Times New Roman"/>
          <w:sz w:val="23"/>
        </w:rPr>
        <w:t xml:space="preserve">Uji Autokorelasi Jangka Pendek  ............................................. 76 </w:t>
      </w:r>
    </w:p>
    <w:p w14:paraId="70A681E4" w14:textId="77777777" w:rsidR="00987387" w:rsidRDefault="00D205D0">
      <w:pPr>
        <w:spacing w:after="115" w:line="248" w:lineRule="auto"/>
        <w:ind w:left="350" w:hanging="10"/>
        <w:jc w:val="both"/>
      </w:pPr>
      <w:r>
        <w:rPr>
          <w:rFonts w:ascii="Times New Roman" w:eastAsia="Times New Roman" w:hAnsi="Times New Roman" w:cs="Times New Roman"/>
          <w:sz w:val="23"/>
        </w:rPr>
        <w:t xml:space="preserve">4.2.5 Analisis Statistik Jangka Panjang  ........................................................ 78 </w:t>
      </w:r>
    </w:p>
    <w:p w14:paraId="3ED1FFCA" w14:textId="77777777" w:rsidR="00987387" w:rsidRDefault="00D205D0">
      <w:pPr>
        <w:spacing w:after="115" w:line="248" w:lineRule="auto"/>
        <w:ind w:left="350" w:hanging="10"/>
        <w:jc w:val="both"/>
      </w:pPr>
      <w:r>
        <w:rPr>
          <w:rFonts w:ascii="Times New Roman" w:eastAsia="Times New Roman" w:hAnsi="Times New Roman" w:cs="Times New Roman"/>
          <w:sz w:val="23"/>
        </w:rPr>
        <w:t xml:space="preserve"> 4.2.5.1 Uji Secara Individual (uji t)  ........................................................... 78 </w:t>
      </w:r>
    </w:p>
    <w:p w14:paraId="194EBAE2" w14:textId="77777777" w:rsidR="00987387" w:rsidRDefault="00D205D0">
      <w:pPr>
        <w:numPr>
          <w:ilvl w:val="4"/>
          <w:numId w:val="13"/>
        </w:numPr>
        <w:spacing w:after="115" w:line="248" w:lineRule="auto"/>
        <w:ind w:left="2075" w:hanging="847"/>
        <w:jc w:val="both"/>
      </w:pPr>
      <w:r>
        <w:rPr>
          <w:rFonts w:ascii="Times New Roman" w:eastAsia="Times New Roman" w:hAnsi="Times New Roman" w:cs="Times New Roman"/>
          <w:sz w:val="23"/>
        </w:rPr>
        <w:t>Uji t terhadap parameter β</w:t>
      </w:r>
      <w:r>
        <w:rPr>
          <w:rFonts w:ascii="Times New Roman" w:eastAsia="Times New Roman" w:hAnsi="Times New Roman" w:cs="Times New Roman"/>
          <w:sz w:val="23"/>
          <w:vertAlign w:val="subscript"/>
        </w:rPr>
        <w:t>1</w:t>
      </w:r>
      <w:r>
        <w:rPr>
          <w:rFonts w:ascii="Times New Roman" w:eastAsia="Times New Roman" w:hAnsi="Times New Roman" w:cs="Times New Roman"/>
          <w:sz w:val="23"/>
        </w:rPr>
        <w:t xml:space="preserve"> (X1)  ............................................. 80 </w:t>
      </w:r>
    </w:p>
    <w:p w14:paraId="7C64230D" w14:textId="77777777" w:rsidR="00987387" w:rsidRDefault="00D205D0">
      <w:pPr>
        <w:numPr>
          <w:ilvl w:val="4"/>
          <w:numId w:val="13"/>
        </w:numPr>
        <w:spacing w:after="115" w:line="248" w:lineRule="auto"/>
        <w:ind w:left="2075" w:hanging="847"/>
        <w:jc w:val="both"/>
      </w:pPr>
      <w:r>
        <w:rPr>
          <w:rFonts w:ascii="Times New Roman" w:eastAsia="Times New Roman" w:hAnsi="Times New Roman" w:cs="Times New Roman"/>
          <w:sz w:val="23"/>
        </w:rPr>
        <w:t>Uji t terhadap parameter β</w:t>
      </w:r>
      <w:r>
        <w:rPr>
          <w:rFonts w:ascii="Times New Roman" w:eastAsia="Times New Roman" w:hAnsi="Times New Roman" w:cs="Times New Roman"/>
          <w:sz w:val="23"/>
          <w:vertAlign w:val="subscript"/>
        </w:rPr>
        <w:t>2</w:t>
      </w:r>
      <w:r>
        <w:rPr>
          <w:rFonts w:ascii="Times New Roman" w:eastAsia="Times New Roman" w:hAnsi="Times New Roman" w:cs="Times New Roman"/>
          <w:sz w:val="23"/>
        </w:rPr>
        <w:t xml:space="preserve"> (X2)  ............................................. 81 </w:t>
      </w:r>
    </w:p>
    <w:p w14:paraId="28A19758" w14:textId="77777777" w:rsidR="00987387" w:rsidRDefault="00D205D0">
      <w:pPr>
        <w:numPr>
          <w:ilvl w:val="4"/>
          <w:numId w:val="13"/>
        </w:numPr>
        <w:spacing w:after="115" w:line="248" w:lineRule="auto"/>
        <w:ind w:left="2075" w:hanging="847"/>
        <w:jc w:val="both"/>
      </w:pPr>
      <w:r>
        <w:rPr>
          <w:rFonts w:ascii="Times New Roman" w:eastAsia="Times New Roman" w:hAnsi="Times New Roman" w:cs="Times New Roman"/>
          <w:sz w:val="23"/>
        </w:rPr>
        <w:t>Uji t terhadap parameter β</w:t>
      </w:r>
      <w:r>
        <w:rPr>
          <w:rFonts w:ascii="Times New Roman" w:eastAsia="Times New Roman" w:hAnsi="Times New Roman" w:cs="Times New Roman"/>
          <w:sz w:val="23"/>
          <w:vertAlign w:val="subscript"/>
        </w:rPr>
        <w:t xml:space="preserve">3 </w:t>
      </w:r>
      <w:r>
        <w:rPr>
          <w:rFonts w:ascii="Times New Roman" w:eastAsia="Times New Roman" w:hAnsi="Times New Roman" w:cs="Times New Roman"/>
          <w:sz w:val="23"/>
        </w:rPr>
        <w:t xml:space="preserve">(X3)  .............................................. 81 </w:t>
      </w:r>
    </w:p>
    <w:p w14:paraId="5A37DAEA" w14:textId="77777777" w:rsidR="00987387" w:rsidRDefault="00D205D0">
      <w:pPr>
        <w:numPr>
          <w:ilvl w:val="4"/>
          <w:numId w:val="13"/>
        </w:numPr>
        <w:spacing w:after="115" w:line="248" w:lineRule="auto"/>
        <w:ind w:left="2075" w:hanging="847"/>
        <w:jc w:val="both"/>
      </w:pPr>
      <w:r>
        <w:rPr>
          <w:rFonts w:ascii="Times New Roman" w:eastAsia="Times New Roman" w:hAnsi="Times New Roman" w:cs="Times New Roman"/>
          <w:sz w:val="23"/>
        </w:rPr>
        <w:t>Uji t terhadap parameter β</w:t>
      </w:r>
      <w:r>
        <w:rPr>
          <w:rFonts w:ascii="Times New Roman" w:eastAsia="Times New Roman" w:hAnsi="Times New Roman" w:cs="Times New Roman"/>
          <w:sz w:val="23"/>
          <w:vertAlign w:val="subscript"/>
        </w:rPr>
        <w:t xml:space="preserve">4 </w:t>
      </w:r>
      <w:r>
        <w:rPr>
          <w:rFonts w:ascii="Times New Roman" w:eastAsia="Times New Roman" w:hAnsi="Times New Roman" w:cs="Times New Roman"/>
          <w:sz w:val="23"/>
        </w:rPr>
        <w:t>(X</w:t>
      </w:r>
      <w:r>
        <w:rPr>
          <w:rFonts w:ascii="Times New Roman" w:eastAsia="Times New Roman" w:hAnsi="Times New Roman" w:cs="Times New Roman"/>
          <w:sz w:val="23"/>
        </w:rPr>
        <w:t xml:space="preserve">4)  .............................................. 82 </w:t>
      </w:r>
    </w:p>
    <w:p w14:paraId="2BD63BF2" w14:textId="77777777" w:rsidR="00987387" w:rsidRDefault="00D205D0">
      <w:pPr>
        <w:numPr>
          <w:ilvl w:val="3"/>
          <w:numId w:val="6"/>
        </w:numPr>
        <w:spacing w:after="115" w:line="248" w:lineRule="auto"/>
        <w:ind w:hanging="677"/>
        <w:jc w:val="both"/>
      </w:pPr>
      <w:r>
        <w:rPr>
          <w:rFonts w:ascii="Times New Roman" w:eastAsia="Times New Roman" w:hAnsi="Times New Roman" w:cs="Times New Roman"/>
          <w:sz w:val="23"/>
        </w:rPr>
        <w:t xml:space="preserve">Uji Secara Serempak (Uji F)  ......................................................... 82 </w:t>
      </w:r>
    </w:p>
    <w:p w14:paraId="54C66CD5" w14:textId="77777777" w:rsidR="00987387" w:rsidRDefault="00D205D0">
      <w:pPr>
        <w:numPr>
          <w:ilvl w:val="3"/>
          <w:numId w:val="6"/>
        </w:numPr>
        <w:spacing w:after="145" w:line="248" w:lineRule="auto"/>
        <w:ind w:hanging="677"/>
        <w:jc w:val="both"/>
      </w:pPr>
      <w:r>
        <w:rPr>
          <w:rFonts w:ascii="Times New Roman" w:eastAsia="Times New Roman" w:hAnsi="Times New Roman" w:cs="Times New Roman"/>
          <w:sz w:val="23"/>
        </w:rPr>
        <w:t>Koefisien Determinasi (R</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83 </w:t>
      </w:r>
    </w:p>
    <w:p w14:paraId="5B4A10E0" w14:textId="77777777" w:rsidR="00987387" w:rsidRDefault="00D205D0">
      <w:pPr>
        <w:numPr>
          <w:ilvl w:val="3"/>
          <w:numId w:val="6"/>
        </w:numPr>
        <w:spacing w:after="115" w:line="248" w:lineRule="auto"/>
        <w:ind w:hanging="677"/>
        <w:jc w:val="both"/>
      </w:pPr>
      <w:r>
        <w:rPr>
          <w:rFonts w:ascii="Times New Roman" w:eastAsia="Times New Roman" w:hAnsi="Times New Roman" w:cs="Times New Roman"/>
          <w:sz w:val="23"/>
        </w:rPr>
        <w:t xml:space="preserve">Uji Asumsi Klasik </w:t>
      </w:r>
      <w:r>
        <w:rPr>
          <w:rFonts w:ascii="Times New Roman" w:eastAsia="Times New Roman" w:hAnsi="Times New Roman" w:cs="Times New Roman"/>
          <w:sz w:val="23"/>
        </w:rPr>
        <w:t xml:space="preserve"> ......................................................................... 84 </w:t>
      </w:r>
    </w:p>
    <w:p w14:paraId="437657FD" w14:textId="77777777" w:rsidR="00987387" w:rsidRDefault="00D205D0">
      <w:pPr>
        <w:numPr>
          <w:ilvl w:val="4"/>
          <w:numId w:val="7"/>
        </w:numPr>
        <w:spacing w:after="115" w:line="248" w:lineRule="auto"/>
        <w:ind w:left="2075" w:hanging="847"/>
        <w:jc w:val="both"/>
      </w:pPr>
      <w:r>
        <w:rPr>
          <w:rFonts w:ascii="Times New Roman" w:eastAsia="Times New Roman" w:hAnsi="Times New Roman" w:cs="Times New Roman"/>
          <w:sz w:val="23"/>
        </w:rPr>
        <w:t xml:space="preserve">Uji Multikolinieritas Jangka Panjang  ...................................... 84 </w:t>
      </w:r>
    </w:p>
    <w:p w14:paraId="2E1A4CFE" w14:textId="77777777" w:rsidR="00987387" w:rsidRDefault="00D205D0">
      <w:pPr>
        <w:numPr>
          <w:ilvl w:val="4"/>
          <w:numId w:val="7"/>
        </w:numPr>
        <w:spacing w:after="115" w:line="248" w:lineRule="auto"/>
        <w:ind w:left="2075" w:hanging="847"/>
        <w:jc w:val="both"/>
      </w:pPr>
      <w:r>
        <w:rPr>
          <w:rFonts w:ascii="Times New Roman" w:eastAsia="Times New Roman" w:hAnsi="Times New Roman" w:cs="Times New Roman"/>
          <w:sz w:val="23"/>
        </w:rPr>
        <w:t xml:space="preserve">Uji Heteroskedastisitas Jangka Panjang  .................................. 87 </w:t>
      </w:r>
    </w:p>
    <w:p w14:paraId="42087C13" w14:textId="77777777" w:rsidR="00987387" w:rsidRDefault="00D205D0">
      <w:pPr>
        <w:numPr>
          <w:ilvl w:val="4"/>
          <w:numId w:val="7"/>
        </w:numPr>
        <w:spacing w:after="115" w:line="248" w:lineRule="auto"/>
        <w:ind w:left="2075" w:hanging="847"/>
        <w:jc w:val="both"/>
      </w:pPr>
      <w:r>
        <w:rPr>
          <w:rFonts w:ascii="Times New Roman" w:eastAsia="Times New Roman" w:hAnsi="Times New Roman" w:cs="Times New Roman"/>
          <w:sz w:val="23"/>
        </w:rPr>
        <w:t xml:space="preserve">Uji Autokorelasi </w:t>
      </w:r>
      <w:r>
        <w:rPr>
          <w:rFonts w:ascii="Times New Roman" w:eastAsia="Times New Roman" w:hAnsi="Times New Roman" w:cs="Times New Roman"/>
          <w:sz w:val="23"/>
        </w:rPr>
        <w:t xml:space="preserve">jangka panjang  ............................................. 89 </w:t>
      </w:r>
    </w:p>
    <w:p w14:paraId="5A8CA989" w14:textId="77777777" w:rsidR="00987387" w:rsidRDefault="00D205D0">
      <w:pPr>
        <w:spacing w:after="115" w:line="248" w:lineRule="auto"/>
        <w:ind w:left="350" w:hanging="10"/>
        <w:jc w:val="both"/>
      </w:pPr>
      <w:r>
        <w:rPr>
          <w:rFonts w:ascii="Times New Roman" w:eastAsia="Times New Roman" w:hAnsi="Times New Roman" w:cs="Times New Roman"/>
          <w:sz w:val="23"/>
        </w:rPr>
        <w:t xml:space="preserve">4.2.6 Analisis Ekonomi  ................................................................................ 91 </w:t>
      </w:r>
    </w:p>
    <w:p w14:paraId="6150D54B" w14:textId="77777777" w:rsidR="00987387" w:rsidRDefault="00D205D0">
      <w:pPr>
        <w:numPr>
          <w:ilvl w:val="3"/>
          <w:numId w:val="9"/>
        </w:numPr>
        <w:spacing w:after="115" w:line="248" w:lineRule="auto"/>
        <w:ind w:hanging="676"/>
        <w:jc w:val="both"/>
      </w:pPr>
      <w:r>
        <w:rPr>
          <w:rFonts w:ascii="Times New Roman" w:eastAsia="Times New Roman" w:hAnsi="Times New Roman" w:cs="Times New Roman"/>
          <w:sz w:val="23"/>
        </w:rPr>
        <w:t xml:space="preserve">Pengaruh Pendapatan Nasional Terhadap Pengeluaran  </w:t>
      </w:r>
    </w:p>
    <w:p w14:paraId="751386FE" w14:textId="77777777" w:rsidR="00987387" w:rsidRDefault="00D205D0">
      <w:pPr>
        <w:spacing w:after="115" w:line="248" w:lineRule="auto"/>
        <w:ind w:left="350" w:hanging="10"/>
        <w:jc w:val="both"/>
      </w:pPr>
      <w:r>
        <w:rPr>
          <w:rFonts w:ascii="Times New Roman" w:eastAsia="Times New Roman" w:hAnsi="Times New Roman" w:cs="Times New Roman"/>
          <w:sz w:val="23"/>
        </w:rPr>
        <w:t xml:space="preserve">           Konsumsi  ........</w:t>
      </w:r>
      <w:r>
        <w:rPr>
          <w:rFonts w:ascii="Times New Roman" w:eastAsia="Times New Roman" w:hAnsi="Times New Roman" w:cs="Times New Roman"/>
          <w:sz w:val="23"/>
        </w:rPr>
        <w:t xml:space="preserve">............................................................................... 92 </w:t>
      </w:r>
    </w:p>
    <w:p w14:paraId="092EBBEF" w14:textId="77777777" w:rsidR="00987387" w:rsidRDefault="00D205D0">
      <w:pPr>
        <w:numPr>
          <w:ilvl w:val="3"/>
          <w:numId w:val="9"/>
        </w:numPr>
        <w:spacing w:after="0" w:line="358" w:lineRule="auto"/>
        <w:ind w:hanging="676"/>
        <w:jc w:val="both"/>
      </w:pPr>
      <w:r>
        <w:rPr>
          <w:rFonts w:ascii="Times New Roman" w:eastAsia="Times New Roman" w:hAnsi="Times New Roman" w:cs="Times New Roman"/>
          <w:sz w:val="23"/>
        </w:rPr>
        <w:t xml:space="preserve">Pengaruh Laju Inflasi Terhadap Pengeluaran Konsumsi  .............. 94  4.2.6.3 Pengaruh Suku Bunga Deposito Terhadap Pengeluaran  </w:t>
      </w:r>
    </w:p>
    <w:p w14:paraId="60EC6476" w14:textId="77777777" w:rsidR="00987387" w:rsidRDefault="00D205D0">
      <w:pPr>
        <w:spacing w:after="115" w:line="248" w:lineRule="auto"/>
        <w:ind w:left="350" w:hanging="10"/>
        <w:jc w:val="both"/>
      </w:pPr>
      <w:r>
        <w:rPr>
          <w:rFonts w:ascii="Times New Roman" w:eastAsia="Times New Roman" w:hAnsi="Times New Roman" w:cs="Times New Roman"/>
          <w:sz w:val="23"/>
        </w:rPr>
        <w:t xml:space="preserve">           Konsumsi  ....................................................................................... 95 </w:t>
      </w:r>
    </w:p>
    <w:p w14:paraId="67D6FC40" w14:textId="77777777" w:rsidR="00987387" w:rsidRDefault="00D205D0">
      <w:pPr>
        <w:spacing w:after="115" w:line="248" w:lineRule="auto"/>
        <w:ind w:left="350" w:hanging="10"/>
        <w:jc w:val="both"/>
      </w:pPr>
      <w:r>
        <w:rPr>
          <w:rFonts w:ascii="Times New Roman" w:eastAsia="Times New Roman" w:hAnsi="Times New Roman" w:cs="Times New Roman"/>
          <w:sz w:val="23"/>
        </w:rPr>
        <w:t xml:space="preserve"> 4.2.6.4 Pe</w:t>
      </w:r>
      <w:r>
        <w:rPr>
          <w:rFonts w:ascii="Times New Roman" w:eastAsia="Times New Roman" w:hAnsi="Times New Roman" w:cs="Times New Roman"/>
          <w:sz w:val="23"/>
        </w:rPr>
        <w:t xml:space="preserve">ngaruh Jumlah Uang Beredar Terhadap Pengeluaran  </w:t>
      </w:r>
    </w:p>
    <w:p w14:paraId="3D9806FB" w14:textId="77777777" w:rsidR="00987387" w:rsidRDefault="00D205D0">
      <w:pPr>
        <w:spacing w:after="115" w:line="248" w:lineRule="auto"/>
        <w:ind w:left="350" w:hanging="10"/>
        <w:jc w:val="both"/>
      </w:pPr>
      <w:r>
        <w:rPr>
          <w:rFonts w:ascii="Times New Roman" w:eastAsia="Times New Roman" w:hAnsi="Times New Roman" w:cs="Times New Roman"/>
          <w:sz w:val="23"/>
        </w:rPr>
        <w:t xml:space="preserve">           Konsumsi ........................................................................................ 96 </w:t>
      </w:r>
    </w:p>
    <w:p w14:paraId="0C509BF6" w14:textId="77777777" w:rsidR="00987387" w:rsidRDefault="00D205D0">
      <w:pPr>
        <w:spacing w:after="107"/>
      </w:pPr>
      <w:r>
        <w:rPr>
          <w:rFonts w:ascii="Times New Roman" w:eastAsia="Times New Roman" w:hAnsi="Times New Roman" w:cs="Times New Roman"/>
          <w:sz w:val="23"/>
        </w:rPr>
        <w:t xml:space="preserve"> </w:t>
      </w:r>
    </w:p>
    <w:p w14:paraId="0B7BD881" w14:textId="77777777" w:rsidR="00987387" w:rsidRDefault="00D205D0">
      <w:pPr>
        <w:spacing w:after="115" w:line="248" w:lineRule="auto"/>
        <w:ind w:left="-3" w:hanging="10"/>
        <w:jc w:val="both"/>
      </w:pPr>
      <w:r>
        <w:rPr>
          <w:rFonts w:ascii="Times New Roman" w:eastAsia="Times New Roman" w:hAnsi="Times New Roman" w:cs="Times New Roman"/>
          <w:b/>
          <w:sz w:val="23"/>
        </w:rPr>
        <w:t>BAB V SIMPULAN DAN IMPLIKASI</w:t>
      </w:r>
      <w:r>
        <w:rPr>
          <w:rFonts w:ascii="Times New Roman" w:eastAsia="Times New Roman" w:hAnsi="Times New Roman" w:cs="Times New Roman"/>
          <w:sz w:val="23"/>
        </w:rPr>
        <w:t xml:space="preserve">  ......................................................... 98 </w:t>
      </w:r>
    </w:p>
    <w:p w14:paraId="292D7FD1" w14:textId="77777777" w:rsidR="00987387" w:rsidRDefault="00D205D0">
      <w:pPr>
        <w:spacing w:after="0" w:line="358" w:lineRule="auto"/>
        <w:ind w:left="186" w:hanging="10"/>
        <w:jc w:val="both"/>
      </w:pPr>
      <w:r>
        <w:rPr>
          <w:rFonts w:ascii="Times New Roman" w:eastAsia="Times New Roman" w:hAnsi="Times New Roman" w:cs="Times New Roman"/>
          <w:sz w:val="23"/>
        </w:rPr>
        <w:t xml:space="preserve">5.1 Simpulan  ..................................................................................................   98 5.2 Implikasi  .................................................................................................. 103 </w:t>
      </w:r>
    </w:p>
    <w:p w14:paraId="518D3C2F" w14:textId="77777777" w:rsidR="00987387" w:rsidRDefault="00D205D0">
      <w:pPr>
        <w:spacing w:after="106"/>
        <w:ind w:left="176"/>
      </w:pPr>
      <w:r>
        <w:rPr>
          <w:rFonts w:ascii="Times New Roman" w:eastAsia="Times New Roman" w:hAnsi="Times New Roman" w:cs="Times New Roman"/>
          <w:sz w:val="23"/>
        </w:rPr>
        <w:t xml:space="preserve"> </w:t>
      </w:r>
    </w:p>
    <w:p w14:paraId="324AA6F3" w14:textId="77777777" w:rsidR="00987387" w:rsidRDefault="00D205D0">
      <w:pPr>
        <w:spacing w:after="115" w:line="248" w:lineRule="auto"/>
        <w:ind w:left="-3" w:hanging="10"/>
        <w:jc w:val="both"/>
      </w:pPr>
      <w:r>
        <w:rPr>
          <w:rFonts w:ascii="Times New Roman" w:eastAsia="Times New Roman" w:hAnsi="Times New Roman" w:cs="Times New Roman"/>
          <w:b/>
          <w:sz w:val="23"/>
        </w:rPr>
        <w:t>Daftar Pustaka</w:t>
      </w:r>
      <w:r>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104 </w:t>
      </w:r>
    </w:p>
    <w:p w14:paraId="74F383E1" w14:textId="77777777" w:rsidR="00987387" w:rsidRDefault="00D205D0">
      <w:pPr>
        <w:spacing w:after="115" w:line="357" w:lineRule="auto"/>
        <w:ind w:left="163" w:right="78" w:hanging="176"/>
        <w:jc w:val="both"/>
      </w:pPr>
      <w:r>
        <w:rPr>
          <w:rFonts w:ascii="Times New Roman" w:eastAsia="Times New Roman" w:hAnsi="Times New Roman" w:cs="Times New Roman"/>
          <w:b/>
          <w:sz w:val="23"/>
        </w:rPr>
        <w:t xml:space="preserve">Lampiran </w:t>
      </w:r>
      <w:r>
        <w:rPr>
          <w:rFonts w:ascii="Times New Roman" w:eastAsia="Times New Roman" w:hAnsi="Times New Roman" w:cs="Times New Roman"/>
          <w:sz w:val="23"/>
        </w:rPr>
        <w:t xml:space="preserve"> ......................................................................................................... 106  </w:t>
      </w:r>
    </w:p>
    <w:p w14:paraId="3D173325" w14:textId="77777777" w:rsidR="00987387" w:rsidRDefault="00D205D0">
      <w:pPr>
        <w:pStyle w:val="Heading2"/>
        <w:spacing w:after="124"/>
        <w:ind w:left="1334" w:right="1420"/>
      </w:pPr>
      <w:r>
        <w:t xml:space="preserve">DAFTAR TABEL </w:t>
      </w:r>
    </w:p>
    <w:p w14:paraId="3E11D534" w14:textId="77777777" w:rsidR="00987387" w:rsidRDefault="00D205D0">
      <w:pPr>
        <w:spacing w:after="88"/>
        <w:ind w:right="27"/>
        <w:jc w:val="center"/>
      </w:pPr>
      <w:r>
        <w:rPr>
          <w:rFonts w:ascii="Times New Roman" w:eastAsia="Times New Roman" w:hAnsi="Times New Roman" w:cs="Times New Roman"/>
          <w:b/>
          <w:sz w:val="26"/>
        </w:rPr>
        <w:t xml:space="preserve"> </w:t>
      </w:r>
    </w:p>
    <w:p w14:paraId="4D2CFFA9" w14:textId="77777777" w:rsidR="00987387" w:rsidRDefault="00D205D0">
      <w:pPr>
        <w:tabs>
          <w:tab w:val="center" w:pos="4265"/>
        </w:tabs>
        <w:spacing w:after="115" w:line="248" w:lineRule="auto"/>
        <w:ind w:left="-13"/>
      </w:pPr>
      <w:r>
        <w:rPr>
          <w:rFonts w:ascii="Times New Roman" w:eastAsia="Times New Roman" w:hAnsi="Times New Roman" w:cs="Times New Roman"/>
          <w:sz w:val="23"/>
        </w:rPr>
        <w:t xml:space="preserve">TABEL  </w:t>
      </w:r>
      <w:r>
        <w:rPr>
          <w:rFonts w:ascii="Times New Roman" w:eastAsia="Times New Roman" w:hAnsi="Times New Roman" w:cs="Times New Roman"/>
          <w:sz w:val="23"/>
        </w:rPr>
        <w:tab/>
        <w:t xml:space="preserve">                                                                                             Halaman </w:t>
      </w:r>
    </w:p>
    <w:p w14:paraId="5258D314" w14:textId="77777777" w:rsidR="00987387" w:rsidRDefault="00D205D0">
      <w:pPr>
        <w:spacing w:after="115" w:line="248" w:lineRule="auto"/>
        <w:ind w:left="-3" w:hanging="10"/>
        <w:jc w:val="both"/>
      </w:pPr>
      <w:r>
        <w:rPr>
          <w:rFonts w:ascii="Times New Roman" w:eastAsia="Times New Roman" w:hAnsi="Times New Roman" w:cs="Times New Roman"/>
          <w:sz w:val="23"/>
        </w:rPr>
        <w:t xml:space="preserve">3.1   Nilai CRDW / DW Stat Untuk Uji Kointegrasi  .......................................  49 </w:t>
      </w:r>
    </w:p>
    <w:p w14:paraId="34A69A8E" w14:textId="77777777" w:rsidR="00987387" w:rsidRDefault="00D205D0">
      <w:pPr>
        <w:spacing w:after="115" w:line="248" w:lineRule="auto"/>
        <w:ind w:left="-3" w:hanging="10"/>
        <w:jc w:val="both"/>
      </w:pPr>
      <w:r>
        <w:rPr>
          <w:rFonts w:ascii="Times New Roman" w:eastAsia="Times New Roman" w:hAnsi="Times New Roman" w:cs="Times New Roman"/>
          <w:sz w:val="23"/>
        </w:rPr>
        <w:t>3.2   Nilai DF Untuk Uji Kointegrasi  .............</w:t>
      </w:r>
      <w:r>
        <w:rPr>
          <w:rFonts w:ascii="Times New Roman" w:eastAsia="Times New Roman" w:hAnsi="Times New Roman" w:cs="Times New Roman"/>
          <w:sz w:val="23"/>
        </w:rPr>
        <w:t xml:space="preserve">..................................................  50 </w:t>
      </w:r>
    </w:p>
    <w:p w14:paraId="76840FD3" w14:textId="77777777" w:rsidR="00987387" w:rsidRDefault="00D205D0">
      <w:pPr>
        <w:spacing w:after="115" w:line="248" w:lineRule="auto"/>
        <w:ind w:left="-3" w:hanging="10"/>
        <w:jc w:val="both"/>
      </w:pPr>
      <w:r>
        <w:rPr>
          <w:rFonts w:ascii="Times New Roman" w:eastAsia="Times New Roman" w:hAnsi="Times New Roman" w:cs="Times New Roman"/>
          <w:sz w:val="23"/>
        </w:rPr>
        <w:t xml:space="preserve">3.3   Nilai ADF Untuk Uji Kointegrasi  ............................................................  51 </w:t>
      </w:r>
    </w:p>
    <w:p w14:paraId="4360147A" w14:textId="77777777" w:rsidR="00987387" w:rsidRDefault="00D205D0">
      <w:pPr>
        <w:spacing w:after="115" w:line="248" w:lineRule="auto"/>
        <w:ind w:left="-3" w:hanging="10"/>
        <w:jc w:val="both"/>
      </w:pPr>
      <w:r>
        <w:rPr>
          <w:rFonts w:ascii="Times New Roman" w:eastAsia="Times New Roman" w:hAnsi="Times New Roman" w:cs="Times New Roman"/>
          <w:sz w:val="23"/>
        </w:rPr>
        <w:t>3.4   Uji Statistik Durbin-Watson  ............................................................</w:t>
      </w:r>
      <w:r>
        <w:rPr>
          <w:rFonts w:ascii="Times New Roman" w:eastAsia="Times New Roman" w:hAnsi="Times New Roman" w:cs="Times New Roman"/>
          <w:sz w:val="23"/>
        </w:rPr>
        <w:t xml:space="preserve">.........  58 </w:t>
      </w:r>
    </w:p>
    <w:p w14:paraId="57FE6BDA" w14:textId="77777777" w:rsidR="00987387" w:rsidRDefault="00D205D0">
      <w:pPr>
        <w:spacing w:after="115" w:line="248" w:lineRule="auto"/>
        <w:ind w:left="-3" w:hanging="10"/>
        <w:jc w:val="both"/>
      </w:pPr>
      <w:r>
        <w:rPr>
          <w:rFonts w:ascii="Times New Roman" w:eastAsia="Times New Roman" w:hAnsi="Times New Roman" w:cs="Times New Roman"/>
          <w:sz w:val="23"/>
        </w:rPr>
        <w:t xml:space="preserve">4.1   Hasil Estimasi Akar-akar Unit pada Tingkat Level ..................................  61 </w:t>
      </w:r>
    </w:p>
    <w:p w14:paraId="567C7ABD" w14:textId="77777777" w:rsidR="00987387" w:rsidRDefault="00D205D0">
      <w:pPr>
        <w:spacing w:after="115" w:line="248" w:lineRule="auto"/>
        <w:ind w:left="-3" w:hanging="10"/>
        <w:jc w:val="both"/>
      </w:pPr>
      <w:r>
        <w:rPr>
          <w:rFonts w:ascii="Times New Roman" w:eastAsia="Times New Roman" w:hAnsi="Times New Roman" w:cs="Times New Roman"/>
          <w:sz w:val="23"/>
        </w:rPr>
        <w:t xml:space="preserve">4.2  Hasil Estimasi Akar-akar Unit pada Tingkat First Difference Dengan Nilai </w:t>
      </w:r>
    </w:p>
    <w:p w14:paraId="007D77C3" w14:textId="77777777" w:rsidR="00987387" w:rsidRDefault="00D205D0">
      <w:pPr>
        <w:spacing w:after="107"/>
        <w:ind w:left="10" w:right="176" w:hanging="10"/>
        <w:jc w:val="right"/>
      </w:pPr>
      <w:r>
        <w:rPr>
          <w:rFonts w:ascii="Times New Roman" w:eastAsia="Times New Roman" w:hAnsi="Times New Roman" w:cs="Times New Roman"/>
          <w:sz w:val="23"/>
        </w:rPr>
        <w:t xml:space="preserve">Kritis MacKinnon 10% ..............................................................................  62 </w:t>
      </w:r>
    </w:p>
    <w:p w14:paraId="686811CF" w14:textId="77777777" w:rsidR="00987387" w:rsidRDefault="00D205D0">
      <w:pPr>
        <w:spacing w:after="115" w:line="248" w:lineRule="auto"/>
        <w:ind w:left="-3" w:hanging="10"/>
        <w:jc w:val="both"/>
      </w:pPr>
      <w:r>
        <w:rPr>
          <w:rFonts w:ascii="Times New Roman" w:eastAsia="Times New Roman" w:hAnsi="Times New Roman" w:cs="Times New Roman"/>
          <w:sz w:val="23"/>
        </w:rPr>
        <w:t xml:space="preserve">4.3 Hasil Estimasi Akar-akar Unit pada Tingkat Second Difference Dengan </w:t>
      </w:r>
    </w:p>
    <w:p w14:paraId="7B802536" w14:textId="77777777" w:rsidR="00987387" w:rsidRDefault="00D205D0">
      <w:pPr>
        <w:spacing w:after="107"/>
        <w:ind w:left="10" w:right="176" w:hanging="10"/>
        <w:jc w:val="right"/>
      </w:pPr>
      <w:r>
        <w:rPr>
          <w:rFonts w:ascii="Times New Roman" w:eastAsia="Times New Roman" w:hAnsi="Times New Roman" w:cs="Times New Roman"/>
          <w:sz w:val="23"/>
        </w:rPr>
        <w:t>Nilai Kritis MacKinnon 10% ...................................................</w:t>
      </w:r>
      <w:r>
        <w:rPr>
          <w:rFonts w:ascii="Times New Roman" w:eastAsia="Times New Roman" w:hAnsi="Times New Roman" w:cs="Times New Roman"/>
          <w:sz w:val="23"/>
        </w:rPr>
        <w:t xml:space="preserve">..................  63 </w:t>
      </w:r>
    </w:p>
    <w:p w14:paraId="7E208D50" w14:textId="77777777" w:rsidR="00987387" w:rsidRDefault="00D205D0">
      <w:pPr>
        <w:spacing w:after="115" w:line="248" w:lineRule="auto"/>
        <w:ind w:left="-3" w:hanging="10"/>
        <w:jc w:val="both"/>
      </w:pPr>
      <w:r>
        <w:rPr>
          <w:rFonts w:ascii="Times New Roman" w:eastAsia="Times New Roman" w:hAnsi="Times New Roman" w:cs="Times New Roman"/>
          <w:sz w:val="23"/>
        </w:rPr>
        <w:t xml:space="preserve">4.4   Nilai Regresi Uji Kointegrasi  ...................................................................  64 </w:t>
      </w:r>
    </w:p>
    <w:p w14:paraId="41DA2A47" w14:textId="77777777" w:rsidR="00987387" w:rsidRDefault="00D205D0">
      <w:pPr>
        <w:spacing w:after="115" w:line="248" w:lineRule="auto"/>
        <w:ind w:left="-3" w:hanging="10"/>
        <w:jc w:val="both"/>
      </w:pPr>
      <w:r>
        <w:rPr>
          <w:rFonts w:ascii="Times New Roman" w:eastAsia="Times New Roman" w:hAnsi="Times New Roman" w:cs="Times New Roman"/>
          <w:sz w:val="23"/>
        </w:rPr>
        <w:t xml:space="preserve">4.5   Hasil Estimasi Model ECM  ......................................................................  65 </w:t>
      </w:r>
    </w:p>
    <w:p w14:paraId="6994B524" w14:textId="77777777" w:rsidR="00987387" w:rsidRDefault="00D205D0">
      <w:pPr>
        <w:spacing w:after="115" w:line="248" w:lineRule="auto"/>
        <w:ind w:left="-3" w:hanging="10"/>
        <w:jc w:val="both"/>
      </w:pPr>
      <w:r>
        <w:rPr>
          <w:rFonts w:ascii="Times New Roman" w:eastAsia="Times New Roman" w:hAnsi="Times New Roman" w:cs="Times New Roman"/>
          <w:sz w:val="23"/>
        </w:rPr>
        <w:t>4.6   Hasil Uj</w:t>
      </w:r>
      <w:r>
        <w:rPr>
          <w:rFonts w:ascii="Times New Roman" w:eastAsia="Times New Roman" w:hAnsi="Times New Roman" w:cs="Times New Roman"/>
          <w:sz w:val="23"/>
        </w:rPr>
        <w:t xml:space="preserve">i t Jangka Pendek  .........................................................................  68 </w:t>
      </w:r>
    </w:p>
    <w:p w14:paraId="08F60DA2" w14:textId="77777777" w:rsidR="00987387" w:rsidRDefault="00D205D0">
      <w:pPr>
        <w:spacing w:after="115" w:line="248" w:lineRule="auto"/>
        <w:ind w:left="-3" w:hanging="10"/>
        <w:jc w:val="both"/>
      </w:pPr>
      <w:r>
        <w:rPr>
          <w:rFonts w:ascii="Times New Roman" w:eastAsia="Times New Roman" w:hAnsi="Times New Roman" w:cs="Times New Roman"/>
          <w:sz w:val="23"/>
        </w:rPr>
        <w:t xml:space="preserve">4.7   Hasil Uji Multikolinieritas Jangka Pendek  ...............................................  74 </w:t>
      </w:r>
    </w:p>
    <w:p w14:paraId="6275B460" w14:textId="77777777" w:rsidR="00987387" w:rsidRDefault="00D205D0">
      <w:pPr>
        <w:spacing w:after="115" w:line="248" w:lineRule="auto"/>
        <w:ind w:left="-3" w:hanging="10"/>
        <w:jc w:val="both"/>
      </w:pPr>
      <w:r>
        <w:rPr>
          <w:rFonts w:ascii="Times New Roman" w:eastAsia="Times New Roman" w:hAnsi="Times New Roman" w:cs="Times New Roman"/>
          <w:sz w:val="23"/>
        </w:rPr>
        <w:t>4.8   Hasil Uji Heteroskedastisitas Jangka Pendek  .....</w:t>
      </w:r>
      <w:r>
        <w:rPr>
          <w:rFonts w:ascii="Times New Roman" w:eastAsia="Times New Roman" w:hAnsi="Times New Roman" w:cs="Times New Roman"/>
          <w:sz w:val="23"/>
        </w:rPr>
        <w:t xml:space="preserve">......................................  75 </w:t>
      </w:r>
    </w:p>
    <w:p w14:paraId="5895AD60" w14:textId="77777777" w:rsidR="00987387" w:rsidRDefault="00D205D0">
      <w:pPr>
        <w:spacing w:after="115" w:line="248" w:lineRule="auto"/>
        <w:ind w:left="-3" w:hanging="10"/>
        <w:jc w:val="both"/>
      </w:pPr>
      <w:r>
        <w:rPr>
          <w:rFonts w:ascii="Times New Roman" w:eastAsia="Times New Roman" w:hAnsi="Times New Roman" w:cs="Times New Roman"/>
          <w:sz w:val="23"/>
        </w:rPr>
        <w:t xml:space="preserve">4.9   Hasil Uji Autokorelasi  ..............................................................................  77 </w:t>
      </w:r>
    </w:p>
    <w:p w14:paraId="0129284D" w14:textId="77777777" w:rsidR="00987387" w:rsidRDefault="00D205D0">
      <w:pPr>
        <w:spacing w:after="115" w:line="248" w:lineRule="auto"/>
        <w:ind w:left="-3" w:hanging="10"/>
        <w:jc w:val="both"/>
      </w:pPr>
      <w:r>
        <w:rPr>
          <w:rFonts w:ascii="Times New Roman" w:eastAsia="Times New Roman" w:hAnsi="Times New Roman" w:cs="Times New Roman"/>
          <w:sz w:val="23"/>
        </w:rPr>
        <w:t>4.10 Hasil Analisis Regresi  .....................................................................</w:t>
      </w:r>
      <w:r>
        <w:rPr>
          <w:rFonts w:ascii="Times New Roman" w:eastAsia="Times New Roman" w:hAnsi="Times New Roman" w:cs="Times New Roman"/>
          <w:sz w:val="23"/>
        </w:rPr>
        <w:t xml:space="preserve">.........  78 </w:t>
      </w:r>
    </w:p>
    <w:p w14:paraId="22FBBF15" w14:textId="77777777" w:rsidR="00987387" w:rsidRDefault="00D205D0">
      <w:pPr>
        <w:spacing w:after="115" w:line="248" w:lineRule="auto"/>
        <w:ind w:left="-3" w:hanging="10"/>
        <w:jc w:val="both"/>
      </w:pPr>
      <w:r>
        <w:rPr>
          <w:rFonts w:ascii="Times New Roman" w:eastAsia="Times New Roman" w:hAnsi="Times New Roman" w:cs="Times New Roman"/>
          <w:sz w:val="23"/>
        </w:rPr>
        <w:t xml:space="preserve">4.11 Hasil Uji t Jangka Panjang  .......................................................................  80 </w:t>
      </w:r>
    </w:p>
    <w:p w14:paraId="2EDE4972" w14:textId="77777777" w:rsidR="00987387" w:rsidRDefault="00D205D0">
      <w:pPr>
        <w:spacing w:after="115" w:line="248" w:lineRule="auto"/>
        <w:ind w:left="-3" w:hanging="10"/>
        <w:jc w:val="both"/>
      </w:pPr>
      <w:r>
        <w:rPr>
          <w:rFonts w:ascii="Times New Roman" w:eastAsia="Times New Roman" w:hAnsi="Times New Roman" w:cs="Times New Roman"/>
          <w:sz w:val="23"/>
        </w:rPr>
        <w:t xml:space="preserve">4.12 Hasil Uji Multikolinieritas Jangka Panjang  ..............................................  85 </w:t>
      </w:r>
    </w:p>
    <w:p w14:paraId="20B45DF7" w14:textId="77777777" w:rsidR="00987387" w:rsidRDefault="00D205D0">
      <w:pPr>
        <w:spacing w:after="115" w:line="248" w:lineRule="auto"/>
        <w:ind w:left="-3" w:hanging="10"/>
        <w:jc w:val="both"/>
      </w:pPr>
      <w:r>
        <w:rPr>
          <w:rFonts w:ascii="Times New Roman" w:eastAsia="Times New Roman" w:hAnsi="Times New Roman" w:cs="Times New Roman"/>
          <w:sz w:val="23"/>
        </w:rPr>
        <w:t>4.13 Hasil Penyembuhan Multiko</w:t>
      </w:r>
      <w:r>
        <w:rPr>
          <w:rFonts w:ascii="Times New Roman" w:eastAsia="Times New Roman" w:hAnsi="Times New Roman" w:cs="Times New Roman"/>
          <w:sz w:val="23"/>
        </w:rPr>
        <w:t xml:space="preserve">linieritas Jangka Panjang  ............................  86 </w:t>
      </w:r>
    </w:p>
    <w:p w14:paraId="428589C2" w14:textId="77777777" w:rsidR="00987387" w:rsidRDefault="00D205D0">
      <w:pPr>
        <w:spacing w:after="115" w:line="248" w:lineRule="auto"/>
        <w:ind w:left="-3" w:hanging="10"/>
        <w:jc w:val="both"/>
      </w:pPr>
      <w:r>
        <w:rPr>
          <w:rFonts w:ascii="Times New Roman" w:eastAsia="Times New Roman" w:hAnsi="Times New Roman" w:cs="Times New Roman"/>
          <w:sz w:val="23"/>
        </w:rPr>
        <w:t xml:space="preserve">4.14 Hasil Uji Heteroskedastisitas Jangka panjang ...........................................  88 </w:t>
      </w:r>
    </w:p>
    <w:p w14:paraId="1802C271" w14:textId="77777777" w:rsidR="00987387" w:rsidRDefault="00D205D0">
      <w:pPr>
        <w:spacing w:after="247" w:line="248" w:lineRule="auto"/>
        <w:ind w:left="-3" w:hanging="10"/>
        <w:jc w:val="both"/>
      </w:pPr>
      <w:r>
        <w:rPr>
          <w:rFonts w:ascii="Times New Roman" w:eastAsia="Times New Roman" w:hAnsi="Times New Roman" w:cs="Times New Roman"/>
          <w:sz w:val="23"/>
        </w:rPr>
        <w:t xml:space="preserve">4.15 Hasil Uji Autokorelasi Jangka panjang .....................................................  90 </w:t>
      </w:r>
    </w:p>
    <w:p w14:paraId="3CEA1482" w14:textId="77777777" w:rsidR="00987387" w:rsidRDefault="00D205D0">
      <w:pPr>
        <w:spacing w:after="247" w:line="248" w:lineRule="auto"/>
        <w:ind w:left="-3" w:hanging="10"/>
        <w:jc w:val="both"/>
      </w:pPr>
      <w:r>
        <w:rPr>
          <w:rFonts w:ascii="Times New Roman" w:eastAsia="Times New Roman" w:hAnsi="Times New Roman" w:cs="Times New Roman"/>
          <w:b/>
          <w:sz w:val="23"/>
        </w:rPr>
        <w:t xml:space="preserve">DAFTAR GAMBAR </w:t>
      </w:r>
    </w:p>
    <w:p w14:paraId="7B21A68D" w14:textId="77777777" w:rsidR="00987387" w:rsidRDefault="00D205D0">
      <w:pPr>
        <w:spacing w:after="237"/>
      </w:pPr>
      <w:r>
        <w:rPr>
          <w:rFonts w:ascii="Times New Roman" w:eastAsia="Times New Roman" w:hAnsi="Times New Roman" w:cs="Times New Roman"/>
          <w:b/>
          <w:sz w:val="23"/>
        </w:rPr>
        <w:t xml:space="preserve"> </w:t>
      </w:r>
    </w:p>
    <w:p w14:paraId="54FF5B91" w14:textId="77777777" w:rsidR="00987387" w:rsidRDefault="00D205D0">
      <w:pPr>
        <w:pStyle w:val="Heading3"/>
        <w:ind w:left="10" w:right="0"/>
      </w:pPr>
      <w:r>
        <w:t xml:space="preserve">Gambar                                                                                                     Halaman </w:t>
      </w:r>
    </w:p>
    <w:p w14:paraId="6368BCB0" w14:textId="77777777" w:rsidR="00987387" w:rsidRDefault="00D205D0">
      <w:pPr>
        <w:spacing w:after="10" w:line="248" w:lineRule="auto"/>
        <w:ind w:left="-3" w:hanging="10"/>
        <w:jc w:val="both"/>
      </w:pPr>
      <w:r>
        <w:rPr>
          <w:rFonts w:ascii="Times New Roman" w:eastAsia="Times New Roman" w:hAnsi="Times New Roman" w:cs="Times New Roman"/>
          <w:sz w:val="23"/>
        </w:rPr>
        <w:t>3.1.  Statistik Durbi</w:t>
      </w:r>
      <w:r>
        <w:rPr>
          <w:rFonts w:ascii="Times New Roman" w:eastAsia="Times New Roman" w:hAnsi="Times New Roman" w:cs="Times New Roman"/>
          <w:sz w:val="23"/>
        </w:rPr>
        <w:t xml:space="preserve">n-Watson d  .......................................................................... 57 </w:t>
      </w:r>
      <w:r>
        <w:rPr>
          <w:rFonts w:ascii="Times New Roman" w:eastAsia="Times New Roman" w:hAnsi="Times New Roman" w:cs="Times New Roman"/>
          <w:b/>
          <w:sz w:val="23"/>
        </w:rPr>
        <w:t xml:space="preserve">ABSTRAKSI </w:t>
      </w:r>
    </w:p>
    <w:p w14:paraId="441BA52C" w14:textId="77777777" w:rsidR="00987387" w:rsidRDefault="00D205D0">
      <w:pPr>
        <w:spacing w:after="0"/>
        <w:ind w:right="36"/>
        <w:jc w:val="center"/>
      </w:pPr>
      <w:r>
        <w:rPr>
          <w:rFonts w:ascii="Times New Roman" w:eastAsia="Times New Roman" w:hAnsi="Times New Roman" w:cs="Times New Roman"/>
          <w:b/>
          <w:sz w:val="23"/>
        </w:rPr>
        <w:t xml:space="preserve"> </w:t>
      </w:r>
    </w:p>
    <w:p w14:paraId="739C5EC6" w14:textId="77777777" w:rsidR="00987387" w:rsidRDefault="00D205D0">
      <w:pPr>
        <w:spacing w:after="0"/>
        <w:ind w:right="36"/>
        <w:jc w:val="center"/>
      </w:pPr>
      <w:r>
        <w:rPr>
          <w:rFonts w:ascii="Times New Roman" w:eastAsia="Times New Roman" w:hAnsi="Times New Roman" w:cs="Times New Roman"/>
          <w:b/>
          <w:sz w:val="23"/>
        </w:rPr>
        <w:t xml:space="preserve"> </w:t>
      </w:r>
    </w:p>
    <w:p w14:paraId="50ECD14F" w14:textId="77777777" w:rsidR="00987387" w:rsidRDefault="00D205D0">
      <w:pPr>
        <w:spacing w:after="0"/>
        <w:ind w:right="36"/>
        <w:jc w:val="center"/>
      </w:pPr>
      <w:r>
        <w:rPr>
          <w:rFonts w:ascii="Times New Roman" w:eastAsia="Times New Roman" w:hAnsi="Times New Roman" w:cs="Times New Roman"/>
          <w:b/>
          <w:sz w:val="23"/>
        </w:rPr>
        <w:t xml:space="preserve"> </w:t>
      </w:r>
    </w:p>
    <w:p w14:paraId="28269573" w14:textId="77777777" w:rsidR="00987387" w:rsidRDefault="00D205D0">
      <w:pPr>
        <w:spacing w:after="0" w:line="248" w:lineRule="auto"/>
        <w:ind w:left="509" w:right="91" w:firstLine="508"/>
        <w:jc w:val="both"/>
      </w:pPr>
      <w:r>
        <w:rPr>
          <w:rFonts w:ascii="Times New Roman" w:eastAsia="Times New Roman" w:hAnsi="Times New Roman" w:cs="Times New Roman"/>
          <w:sz w:val="23"/>
        </w:rPr>
        <w:t>Skripsi ini berjudul Analisis Faktor-Faktor Yang Mempengaruhi Pengeluaran Konsumsi Di Indonesia Tahun 1988-2005. Adapun data yang digunakan dalam pen</w:t>
      </w:r>
      <w:r>
        <w:rPr>
          <w:rFonts w:ascii="Times New Roman" w:eastAsia="Times New Roman" w:hAnsi="Times New Roman" w:cs="Times New Roman"/>
          <w:sz w:val="23"/>
        </w:rPr>
        <w:t>elitian ini merupakan data sekunder yang di peroleh dari BI (Bank Indonesia) dan BPS (Badan Pusat Statistik). Variabel yang di gunakan antara lain : pengeluaran konsumsi masyarakat, pendapatan nasional, inflasi, suku bunga deposito dan jumlah uang beredar.</w:t>
      </w:r>
      <w:r>
        <w:rPr>
          <w:rFonts w:ascii="Times New Roman" w:eastAsia="Times New Roman" w:hAnsi="Times New Roman" w:cs="Times New Roman"/>
          <w:sz w:val="23"/>
        </w:rPr>
        <w:t xml:space="preserve"> </w:t>
      </w:r>
    </w:p>
    <w:p w14:paraId="6B4016C5" w14:textId="77777777" w:rsidR="00987387" w:rsidRDefault="00D205D0">
      <w:pPr>
        <w:spacing w:after="0" w:line="248" w:lineRule="auto"/>
        <w:ind w:left="509" w:right="92" w:firstLine="508"/>
        <w:jc w:val="both"/>
      </w:pPr>
      <w:r>
        <w:rPr>
          <w:rFonts w:ascii="Times New Roman" w:eastAsia="Times New Roman" w:hAnsi="Times New Roman" w:cs="Times New Roman"/>
          <w:sz w:val="23"/>
        </w:rPr>
        <w:t>Dalam penelitian ini, peneliti menggunakan metode destkriptif dan kuantitatif, yaitu mendiskripsikan suatu permasalahan dengan menganalisis data dan hal-hal yang berhubungan dengan angka-angka atau rumus-rumus perhitungan yang digunakan untuk menganalisi</w:t>
      </w:r>
      <w:r>
        <w:rPr>
          <w:rFonts w:ascii="Times New Roman" w:eastAsia="Times New Roman" w:hAnsi="Times New Roman" w:cs="Times New Roman"/>
          <w:sz w:val="23"/>
        </w:rPr>
        <w:t>s masalah yang sedang diteliti. Adapun metode analisis yang digunakan peneliti yaitu dengan metode ECM (</w:t>
      </w:r>
      <w:r>
        <w:rPr>
          <w:rFonts w:ascii="Times New Roman" w:eastAsia="Times New Roman" w:hAnsi="Times New Roman" w:cs="Times New Roman"/>
          <w:i/>
          <w:sz w:val="23"/>
        </w:rPr>
        <w:t>Error Correction Model</w:t>
      </w:r>
      <w:r>
        <w:rPr>
          <w:rFonts w:ascii="Times New Roman" w:eastAsia="Times New Roman" w:hAnsi="Times New Roman" w:cs="Times New Roman"/>
          <w:sz w:val="23"/>
        </w:rPr>
        <w:t xml:space="preserve">). </w:t>
      </w:r>
    </w:p>
    <w:p w14:paraId="14B67409" w14:textId="77777777" w:rsidR="00987387" w:rsidRDefault="00D205D0">
      <w:pPr>
        <w:spacing w:after="0" w:line="248" w:lineRule="auto"/>
        <w:ind w:left="509" w:right="91" w:firstLine="508"/>
        <w:jc w:val="both"/>
      </w:pPr>
      <w:r>
        <w:rPr>
          <w:rFonts w:ascii="Times New Roman" w:eastAsia="Times New Roman" w:hAnsi="Times New Roman" w:cs="Times New Roman"/>
          <w:sz w:val="23"/>
        </w:rPr>
        <w:t xml:space="preserve">  Hasil analisis dari penelitian ini menyebutkan bahwa dalam jangka pendek pengeluaran konsumsi berpengaruh positif dan signif</w:t>
      </w:r>
      <w:r>
        <w:rPr>
          <w:rFonts w:ascii="Times New Roman" w:eastAsia="Times New Roman" w:hAnsi="Times New Roman" w:cs="Times New Roman"/>
          <w:sz w:val="23"/>
        </w:rPr>
        <w:t xml:space="preserve">ikan terhadap pendapatan nasional, inflasi dan suku bunga deposito, sedangkan jumlah uang beredar tidak berpengaruh terhadap pengeluaran konsumsi di Indonesia pada tahun penelitian.  </w:t>
      </w:r>
    </w:p>
    <w:p w14:paraId="368E4979" w14:textId="77777777" w:rsidR="00987387" w:rsidRDefault="00987387">
      <w:pPr>
        <w:sectPr w:rsidR="00987387">
          <w:headerReference w:type="even" r:id="rId15"/>
          <w:headerReference w:type="default" r:id="rId16"/>
          <w:footerReference w:type="even" r:id="rId17"/>
          <w:footerReference w:type="default" r:id="rId18"/>
          <w:headerReference w:type="first" r:id="rId19"/>
          <w:footerReference w:type="first" r:id="rId20"/>
          <w:pgSz w:w="12240" w:h="15840"/>
          <w:pgMar w:top="2147" w:right="2052" w:bottom="1629" w:left="2687" w:header="720" w:footer="1021" w:gutter="0"/>
          <w:pgNumType w:fmt="lowerRoman" w:start="1"/>
          <w:cols w:space="720"/>
        </w:sectPr>
      </w:pPr>
    </w:p>
    <w:p w14:paraId="0BA57662" w14:textId="77777777" w:rsidR="00987387" w:rsidRDefault="00D205D0">
      <w:pPr>
        <w:pStyle w:val="Heading2"/>
        <w:spacing w:after="429"/>
        <w:ind w:right="4"/>
      </w:pPr>
      <w:r>
        <w:t xml:space="preserve">BAB I PENDAHULUAN </w:t>
      </w:r>
    </w:p>
    <w:p w14:paraId="65BB55C1" w14:textId="77777777" w:rsidR="00987387" w:rsidRDefault="00D205D0">
      <w:pPr>
        <w:pStyle w:val="Heading3"/>
        <w:tabs>
          <w:tab w:val="center" w:pos="1906"/>
        </w:tabs>
        <w:spacing w:after="252"/>
        <w:ind w:left="-13" w:right="0" w:firstLine="0"/>
      </w:pPr>
      <w:r>
        <w:t>1.1.</w:t>
      </w:r>
      <w:r>
        <w:rPr>
          <w:rFonts w:ascii="Arial" w:eastAsia="Arial" w:hAnsi="Arial" w:cs="Arial"/>
        </w:rPr>
        <w:t xml:space="preserve"> </w:t>
      </w:r>
      <w:r>
        <w:rPr>
          <w:rFonts w:ascii="Arial" w:eastAsia="Arial" w:hAnsi="Arial" w:cs="Arial"/>
        </w:rPr>
        <w:tab/>
      </w:r>
      <w:r>
        <w:t xml:space="preserve"> Latar Belakang Masalah </w:t>
      </w:r>
    </w:p>
    <w:p w14:paraId="5ED5CA3E" w14:textId="77777777" w:rsidR="00987387" w:rsidRDefault="00D205D0">
      <w:pPr>
        <w:spacing w:after="0" w:line="476" w:lineRule="auto"/>
        <w:ind w:left="257" w:firstLine="762"/>
        <w:jc w:val="both"/>
      </w:pPr>
      <w:r>
        <w:rPr>
          <w:rFonts w:ascii="Times New Roman" w:eastAsia="Times New Roman" w:hAnsi="Times New Roman" w:cs="Times New Roman"/>
          <w:sz w:val="23"/>
        </w:rPr>
        <w:t>Pengeluaran konsumsi masyarakat adalah salah satu variabel makro ekonomi yang dilambangkan “C”. Konsep konsumsi yang merupakan konsep yang di Indonesiakan dalam bahasa Inggris “</w:t>
      </w:r>
      <w:r>
        <w:rPr>
          <w:rFonts w:ascii="Times New Roman" w:eastAsia="Times New Roman" w:hAnsi="Times New Roman" w:cs="Times New Roman"/>
          <w:i/>
          <w:sz w:val="23"/>
        </w:rPr>
        <w:t>Consumption</w:t>
      </w:r>
      <w:r>
        <w:rPr>
          <w:rFonts w:ascii="Times New Roman" w:eastAsia="Times New Roman" w:hAnsi="Times New Roman" w:cs="Times New Roman"/>
          <w:sz w:val="23"/>
        </w:rPr>
        <w:t>”, merupakan pembelanjaan yang dilakukan oleh rumah tangga ke atas b</w:t>
      </w:r>
      <w:r>
        <w:rPr>
          <w:rFonts w:ascii="Times New Roman" w:eastAsia="Times New Roman" w:hAnsi="Times New Roman" w:cs="Times New Roman"/>
          <w:sz w:val="23"/>
        </w:rPr>
        <w:t xml:space="preserve">arang-barang akhir dan jasa-jasa dengan tujuan untuk memenuhi kebutuhan dari orang-orang yang melakukan pembelanjaan tersebut atau juga pendapatan yang dibelanjakan. Bagian pendapatan yang tidak dibelanjakan disebut tabungan, dilambangkan dengan huruf “S” </w:t>
      </w:r>
      <w:r>
        <w:rPr>
          <w:rFonts w:ascii="Times New Roman" w:eastAsia="Times New Roman" w:hAnsi="Times New Roman" w:cs="Times New Roman"/>
          <w:sz w:val="23"/>
        </w:rPr>
        <w:t xml:space="preserve">inisial dari kata </w:t>
      </w:r>
      <w:r>
        <w:rPr>
          <w:rFonts w:ascii="Times New Roman" w:eastAsia="Times New Roman" w:hAnsi="Times New Roman" w:cs="Times New Roman"/>
          <w:i/>
          <w:sz w:val="23"/>
        </w:rPr>
        <w:t>saving</w:t>
      </w:r>
      <w:r>
        <w:rPr>
          <w:rFonts w:ascii="Times New Roman" w:eastAsia="Times New Roman" w:hAnsi="Times New Roman" w:cs="Times New Roman"/>
          <w:sz w:val="23"/>
        </w:rPr>
        <w:t xml:space="preserve">. Apabila pengeluaran-pengeluaran konsumsi semua orang dalam suatu negara dijumlahkan, maka hasilnya adalah pengeluaran konsumsi masyarakat negara yang bersangkutan. (Dumairy, 1996 : 114). </w:t>
      </w:r>
    </w:p>
    <w:p w14:paraId="4ABC9366" w14:textId="77777777" w:rsidR="00987387" w:rsidRDefault="00D205D0">
      <w:pPr>
        <w:spacing w:after="0" w:line="476" w:lineRule="auto"/>
        <w:ind w:left="257" w:firstLine="762"/>
        <w:jc w:val="both"/>
      </w:pPr>
      <w:r>
        <w:rPr>
          <w:rFonts w:ascii="Times New Roman" w:eastAsia="Times New Roman" w:hAnsi="Times New Roman" w:cs="Times New Roman"/>
          <w:sz w:val="23"/>
        </w:rPr>
        <w:t>Pembelanjaan masyarakat atas makanan, paka</w:t>
      </w:r>
      <w:r>
        <w:rPr>
          <w:rFonts w:ascii="Times New Roman" w:eastAsia="Times New Roman" w:hAnsi="Times New Roman" w:cs="Times New Roman"/>
          <w:sz w:val="23"/>
        </w:rPr>
        <w:t>ian, dan barang-barang kebutuhan mereka yang lain digolongkan pembelanjaan atau konsumsi. Barang-barang yang di produksi untuk digunakan oleh masyarakat untuk memenuhi kebutuhannya dinamakan barang konsumsi. Kegiatan produksi ada karena ada yang mengkonsum</w:t>
      </w:r>
      <w:r>
        <w:rPr>
          <w:rFonts w:ascii="Times New Roman" w:eastAsia="Times New Roman" w:hAnsi="Times New Roman" w:cs="Times New Roman"/>
          <w:sz w:val="23"/>
        </w:rPr>
        <w:t>si, kegiatan konsumsi ada karena ada yang memproduksi, dan kegiatan produksi muncul karena ada gap atau jarak antara konsumsi dan produksi. Prinsip dasar konsumsi adalah “saya akan mengkonsumsi apa saja dan jumlah beberapapun sepanjang: (1) anggaran saya m</w:t>
      </w:r>
      <w:r>
        <w:rPr>
          <w:rFonts w:ascii="Times New Roman" w:eastAsia="Times New Roman" w:hAnsi="Times New Roman" w:cs="Times New Roman"/>
          <w:sz w:val="23"/>
        </w:rPr>
        <w:t xml:space="preserve">emadai dan (2) saya memperoleh kepuasan maksimum“. </w:t>
      </w:r>
    </w:p>
    <w:p w14:paraId="3F6F98F4" w14:textId="77777777" w:rsidR="00987387" w:rsidRDefault="00D205D0">
      <w:pPr>
        <w:spacing w:after="0" w:line="477" w:lineRule="auto"/>
        <w:ind w:left="257" w:firstLine="762"/>
        <w:jc w:val="both"/>
      </w:pPr>
      <w:r>
        <w:rPr>
          <w:rFonts w:ascii="Times New Roman" w:eastAsia="Times New Roman" w:hAnsi="Times New Roman" w:cs="Times New Roman"/>
          <w:sz w:val="23"/>
        </w:rPr>
        <w:t>Banyak alasan yang menyebabkan analisis makro ekonomi perlu memperhatikan tentang konsumsi rumah tangga secara mendalam. Alasan pertama, konsumsi rumah tangga memberikan pemasukan kepada pendapatan nasion</w:t>
      </w:r>
      <w:r>
        <w:rPr>
          <w:rFonts w:ascii="Times New Roman" w:eastAsia="Times New Roman" w:hAnsi="Times New Roman" w:cs="Times New Roman"/>
          <w:sz w:val="23"/>
        </w:rPr>
        <w:t xml:space="preserve">al. Di kebanyakaan negara pengeluaran konsumsi sekitar 60-75 persen dari pendapatan nasional. Alasan yang </w:t>
      </w:r>
      <w:r>
        <w:rPr>
          <w:rFonts w:ascii="Times New Roman" w:eastAsia="Times New Roman" w:hAnsi="Times New Roman" w:cs="Times New Roman"/>
          <w:i/>
          <w:sz w:val="23"/>
        </w:rPr>
        <w:t>kedua</w:t>
      </w:r>
      <w:r>
        <w:rPr>
          <w:rFonts w:ascii="Times New Roman" w:eastAsia="Times New Roman" w:hAnsi="Times New Roman" w:cs="Times New Roman"/>
          <w:sz w:val="23"/>
        </w:rPr>
        <w:t>, konsumsi rumah tangga mempunyai dampak dalam menentukan fluktuasi kegiataan ekonomi dari satu waktu ke waktu lainnya. Konsumsi seseorang berban</w:t>
      </w:r>
      <w:r>
        <w:rPr>
          <w:rFonts w:ascii="Times New Roman" w:eastAsia="Times New Roman" w:hAnsi="Times New Roman" w:cs="Times New Roman"/>
          <w:sz w:val="23"/>
        </w:rPr>
        <w:t xml:space="preserve">ding lurus dengan pendapatannya. (Sukirno, 2003 : 338) </w:t>
      </w:r>
    </w:p>
    <w:p w14:paraId="374BADDF" w14:textId="77777777" w:rsidR="00987387" w:rsidRDefault="00D205D0">
      <w:pPr>
        <w:spacing w:after="0" w:line="476" w:lineRule="auto"/>
        <w:ind w:left="257" w:firstLine="762"/>
        <w:jc w:val="both"/>
      </w:pPr>
      <w:r>
        <w:rPr>
          <w:rFonts w:ascii="Times New Roman" w:eastAsia="Times New Roman" w:hAnsi="Times New Roman" w:cs="Times New Roman"/>
          <w:sz w:val="23"/>
        </w:rPr>
        <w:t xml:space="preserve">Semakin besar pendapatan seseorang maka akan semakin besar pula pengeluaran konsumsi. Perbandingan besarnya pengeluaran konsumsi terhadap tambahan pendapatan adalah hasrat marjinal untuk berkonsumsi </w:t>
      </w:r>
      <w:r>
        <w:rPr>
          <w:rFonts w:ascii="Times New Roman" w:eastAsia="Times New Roman" w:hAnsi="Times New Roman" w:cs="Times New Roman"/>
          <w:i/>
          <w:sz w:val="23"/>
        </w:rPr>
        <w:t>(</w:t>
      </w:r>
      <w:r>
        <w:rPr>
          <w:rFonts w:ascii="Times New Roman" w:eastAsia="Times New Roman" w:hAnsi="Times New Roman" w:cs="Times New Roman"/>
          <w:i/>
          <w:sz w:val="23"/>
        </w:rPr>
        <w:t>Marginal Propensity to Consume, MPC)</w:t>
      </w:r>
      <w:r>
        <w:rPr>
          <w:rFonts w:ascii="Times New Roman" w:eastAsia="Times New Roman" w:hAnsi="Times New Roman" w:cs="Times New Roman"/>
          <w:sz w:val="23"/>
        </w:rPr>
        <w:t xml:space="preserve">. Sedangkan besarnya tambahan pendapatan dinamakan hasrat marjinal untuk menabung </w:t>
      </w:r>
      <w:r>
        <w:rPr>
          <w:rFonts w:ascii="Times New Roman" w:eastAsia="Times New Roman" w:hAnsi="Times New Roman" w:cs="Times New Roman"/>
          <w:i/>
          <w:sz w:val="23"/>
        </w:rPr>
        <w:t>(Marginal to Save, MPS).</w:t>
      </w:r>
      <w:r>
        <w:rPr>
          <w:rFonts w:ascii="Times New Roman" w:eastAsia="Times New Roman" w:hAnsi="Times New Roman" w:cs="Times New Roman"/>
          <w:sz w:val="23"/>
        </w:rPr>
        <w:t xml:space="preserve"> Pada pengeluaran konsumsi rumah tangga terdapat konsumsi minimum bagi rumah tangga tersebut, yaitu besarnya penge</w:t>
      </w:r>
      <w:r>
        <w:rPr>
          <w:rFonts w:ascii="Times New Roman" w:eastAsia="Times New Roman" w:hAnsi="Times New Roman" w:cs="Times New Roman"/>
          <w:sz w:val="23"/>
        </w:rPr>
        <w:t>luaran konsumsi yang harus dilakukan, walaupun tidak ada pendapatan. Pengeluaran konsumsi rumah tangga ini disebut pengeluaran konsumsi otonom (</w:t>
      </w:r>
      <w:r>
        <w:rPr>
          <w:rFonts w:ascii="Times New Roman" w:eastAsia="Times New Roman" w:hAnsi="Times New Roman" w:cs="Times New Roman"/>
          <w:i/>
          <w:sz w:val="23"/>
        </w:rPr>
        <w:t>outonomous consumtion</w:t>
      </w:r>
      <w:r>
        <w:rPr>
          <w:rFonts w:ascii="Times New Roman" w:eastAsia="Times New Roman" w:hAnsi="Times New Roman" w:cs="Times New Roman"/>
          <w:sz w:val="23"/>
        </w:rPr>
        <w:t xml:space="preserve">). </w:t>
      </w:r>
    </w:p>
    <w:p w14:paraId="6D5A06B2" w14:textId="77777777" w:rsidR="00987387" w:rsidRDefault="00D205D0">
      <w:pPr>
        <w:spacing w:after="0" w:line="477" w:lineRule="auto"/>
        <w:ind w:left="257" w:firstLine="762"/>
        <w:jc w:val="both"/>
      </w:pPr>
      <w:r>
        <w:rPr>
          <w:rFonts w:ascii="Times New Roman" w:eastAsia="Times New Roman" w:hAnsi="Times New Roman" w:cs="Times New Roman"/>
          <w:sz w:val="23"/>
        </w:rPr>
        <w:t xml:space="preserve"> Keputusan rumah tangga mempengaruhi keseluruhan perilaku perekonomian baik dalam jangk</w:t>
      </w:r>
      <w:r>
        <w:rPr>
          <w:rFonts w:ascii="Times New Roman" w:eastAsia="Times New Roman" w:hAnsi="Times New Roman" w:cs="Times New Roman"/>
          <w:sz w:val="23"/>
        </w:rPr>
        <w:t>a panjang maupn jangka pendek. Keputusan konsumsi sangat penting untuk analisis jangka panjang karena peranannya dalam pertumbuhan ekonomi. Model pertumbuhan Solow menunjukkan bahwa tingkat tabungan adalah determinan penting dari persediaan modal dalam kon</w:t>
      </w:r>
      <w:r>
        <w:rPr>
          <w:rFonts w:ascii="Times New Roman" w:eastAsia="Times New Roman" w:hAnsi="Times New Roman" w:cs="Times New Roman"/>
          <w:sz w:val="23"/>
        </w:rPr>
        <w:t>disi-mapan dan tingkat kesejahteraan ekonomi. Tingkat tabungan mengukur seberapa besar dari pendapatan generasi sekarang disisihkan untuk generasinya sendiri dan generasi mendatang. Keputusan konsumsi sangat penting untuk analisis jangka pendek karena pera</w:t>
      </w:r>
      <w:r>
        <w:rPr>
          <w:rFonts w:ascii="Times New Roman" w:eastAsia="Times New Roman" w:hAnsi="Times New Roman" w:cs="Times New Roman"/>
          <w:sz w:val="23"/>
        </w:rPr>
        <w:t xml:space="preserve">nannya dalam menentukan permintaan agregat. Konsumsi adalah dua pertiga dari GDP, sehingga fluktuasi dalam konsumsi adalah elemen penting dari </w:t>
      </w:r>
      <w:r>
        <w:rPr>
          <w:rFonts w:ascii="Times New Roman" w:eastAsia="Times New Roman" w:hAnsi="Times New Roman" w:cs="Times New Roman"/>
          <w:i/>
          <w:sz w:val="23"/>
        </w:rPr>
        <w:t>booming</w:t>
      </w:r>
      <w:r>
        <w:rPr>
          <w:rFonts w:ascii="Times New Roman" w:eastAsia="Times New Roman" w:hAnsi="Times New Roman" w:cs="Times New Roman"/>
          <w:sz w:val="23"/>
        </w:rPr>
        <w:t xml:space="preserve"> dan resesi ekonomi. Model IS-LM menunjukkan bahwa perubahan dalam rencana pengeluaran konsumen bisa menja</w:t>
      </w:r>
      <w:r>
        <w:rPr>
          <w:rFonts w:ascii="Times New Roman" w:eastAsia="Times New Roman" w:hAnsi="Times New Roman" w:cs="Times New Roman"/>
          <w:sz w:val="23"/>
        </w:rPr>
        <w:t xml:space="preserve">di sumber guncangan terhadap perekonomian dan kecenderungan mengkonsumsi marjinal adalah determinan dari pengganda atau multiplier kebijakaan fiskal. </w:t>
      </w:r>
    </w:p>
    <w:p w14:paraId="31BFCDD4" w14:textId="77777777" w:rsidR="00987387" w:rsidRDefault="00D205D0">
      <w:pPr>
        <w:spacing w:after="0" w:line="476" w:lineRule="auto"/>
        <w:ind w:left="257" w:firstLine="762"/>
        <w:jc w:val="both"/>
      </w:pPr>
      <w:r>
        <w:rPr>
          <w:rFonts w:ascii="Times New Roman" w:eastAsia="Times New Roman" w:hAnsi="Times New Roman" w:cs="Times New Roman"/>
          <w:sz w:val="23"/>
        </w:rPr>
        <w:t xml:space="preserve">Konsumsi masyarakat dipengaruhi oleh banyak faktor. Dalam penelitian ini faktor-faktor yang mempengaruhi </w:t>
      </w:r>
      <w:r>
        <w:rPr>
          <w:rFonts w:ascii="Times New Roman" w:eastAsia="Times New Roman" w:hAnsi="Times New Roman" w:cs="Times New Roman"/>
          <w:sz w:val="23"/>
        </w:rPr>
        <w:t>konsumsi yaitu  pendapatan nasional, inflasi, suku bunga deposito dan jumlah uang beredar. Seperti yang kita ketahui bahwa pendapatan, konsumsi dan tabungan memiliki hubungan yang erat. Tabungan merupakan pendapatan seseorang yang tidak dibelanjakan. Tabun</w:t>
      </w:r>
      <w:r>
        <w:rPr>
          <w:rFonts w:ascii="Times New Roman" w:eastAsia="Times New Roman" w:hAnsi="Times New Roman" w:cs="Times New Roman"/>
          <w:sz w:val="23"/>
        </w:rPr>
        <w:t>gan sangat dipengaruhi oleh suku bunga. Tingkat bunga dapat dipandang sebagai pendapatan yang diperoleh dari melakukan tabungan. Orang akan membuat lebih banyak tabungan apabila tingkat bunga tinggi karena lebih banyak bunga yang akan diperoleh. Pada tingk</w:t>
      </w:r>
      <w:r>
        <w:rPr>
          <w:rFonts w:ascii="Times New Roman" w:eastAsia="Times New Roman" w:hAnsi="Times New Roman" w:cs="Times New Roman"/>
          <w:sz w:val="23"/>
        </w:rPr>
        <w:t>at bunga yang rendah orang tidak begitu suka membuat tabungan di bank karena mereka merasa lebih baik melakukan pembelanjaan konsumsi dari pada menabung dan sebaliknya apabila suku bunga tinggi orang akan senang menabung/ menyimpan uang di bank dengan komp</w:t>
      </w:r>
      <w:r>
        <w:rPr>
          <w:rFonts w:ascii="Times New Roman" w:eastAsia="Times New Roman" w:hAnsi="Times New Roman" w:cs="Times New Roman"/>
          <w:sz w:val="23"/>
        </w:rPr>
        <w:t>ensasi tingkat bunga. Perubahan tingkat bunga mempunyai dua efek yaitu efek substitusi (</w:t>
      </w:r>
      <w:r>
        <w:rPr>
          <w:rFonts w:ascii="Times New Roman" w:eastAsia="Times New Roman" w:hAnsi="Times New Roman" w:cs="Times New Roman"/>
          <w:i/>
          <w:sz w:val="23"/>
        </w:rPr>
        <w:t>Substitution Effect</w:t>
      </w:r>
      <w:r>
        <w:rPr>
          <w:rFonts w:ascii="Times New Roman" w:eastAsia="Times New Roman" w:hAnsi="Times New Roman" w:cs="Times New Roman"/>
          <w:sz w:val="23"/>
        </w:rPr>
        <w:t>) dan efek pendapatan (</w:t>
      </w:r>
      <w:r>
        <w:rPr>
          <w:rFonts w:ascii="Times New Roman" w:eastAsia="Times New Roman" w:hAnsi="Times New Roman" w:cs="Times New Roman"/>
          <w:i/>
          <w:sz w:val="23"/>
        </w:rPr>
        <w:t>Income Effect</w:t>
      </w:r>
      <w:r>
        <w:rPr>
          <w:rFonts w:ascii="Times New Roman" w:eastAsia="Times New Roman" w:hAnsi="Times New Roman" w:cs="Times New Roman"/>
          <w:sz w:val="23"/>
        </w:rPr>
        <w:t xml:space="preserve">). Efek substitusi bagi kenaikan tingkat bunga adalah rumah tangga cenderung menurunkan pengeluaran konsumsi dan </w:t>
      </w:r>
      <w:r>
        <w:rPr>
          <w:rFonts w:ascii="Times New Roman" w:eastAsia="Times New Roman" w:hAnsi="Times New Roman" w:cs="Times New Roman"/>
          <w:sz w:val="23"/>
        </w:rPr>
        <w:t>menambah tabungan, sedangkan efek pendapatan bagi kenaikan tingkat bunga adalah meningkatnya pengeluaran konsumsi dan mengurangi tabungan. Efek totalnya tergantung dari mana efek yang lebih kuat (dominan). Bagi golongan kaya yang mempunyai APC lebih rendah</w:t>
      </w:r>
      <w:r>
        <w:rPr>
          <w:rFonts w:ascii="Times New Roman" w:eastAsia="Times New Roman" w:hAnsi="Times New Roman" w:cs="Times New Roman"/>
          <w:sz w:val="23"/>
        </w:rPr>
        <w:t xml:space="preserve"> dari pada golongan miskin, kenaikan tingkat bunga menghasilkan efek pendapatan mungkin lebih kuat dari pada efek substitusi. Akibatnya rumah tangga cenderung menambah pengeluaran konsumsinya. Sebaliknya bagi golongan miskin, kenaikan tingkat bunga menghas</w:t>
      </w:r>
      <w:r>
        <w:rPr>
          <w:rFonts w:ascii="Times New Roman" w:eastAsia="Times New Roman" w:hAnsi="Times New Roman" w:cs="Times New Roman"/>
          <w:sz w:val="23"/>
        </w:rPr>
        <w:t>ilkan efek substitusi lebih kuat dari efek pendapatan, sehingga pada kondisi ini rumah tangga cenderung akan menabung lebih banyak. Jadi, secara teoritis tidaklah mudah membuktikan kenaikan tingkat bunga menyebabkan seseorang melakukan konsumsi lebih banya</w:t>
      </w:r>
      <w:r>
        <w:rPr>
          <w:rFonts w:ascii="Times New Roman" w:eastAsia="Times New Roman" w:hAnsi="Times New Roman" w:cs="Times New Roman"/>
          <w:sz w:val="23"/>
        </w:rPr>
        <w:t xml:space="preserve">k atau lebih sedikit.         </w:t>
      </w:r>
    </w:p>
    <w:p w14:paraId="26481EE6" w14:textId="77777777" w:rsidR="00987387" w:rsidRDefault="00D205D0">
      <w:pPr>
        <w:spacing w:after="0" w:line="477" w:lineRule="auto"/>
        <w:ind w:left="257" w:firstLine="762"/>
        <w:jc w:val="both"/>
      </w:pPr>
      <w:r>
        <w:rPr>
          <w:rFonts w:ascii="Times New Roman" w:eastAsia="Times New Roman" w:hAnsi="Times New Roman" w:cs="Times New Roman"/>
          <w:sz w:val="23"/>
        </w:rPr>
        <w:t>Tingkat inflasi adalah kenaikan harga barang secara umum (inflasi) menyebabkan terjadinya efek substitusi. Konsumen akan mengurangi pembelian terhadap barang-barang yang harganya relatif mahal dan menambah pengeluaran konsums</w:t>
      </w:r>
      <w:r>
        <w:rPr>
          <w:rFonts w:ascii="Times New Roman" w:eastAsia="Times New Roman" w:hAnsi="Times New Roman" w:cs="Times New Roman"/>
          <w:sz w:val="23"/>
        </w:rPr>
        <w:t>i terhadap barang-barang yang harganya relatif murah. Adanya inflasi berarti harga semua barang mengalami kenaikan dan ini akan menimbulkan efek substitusi antara pengeluaran konsumsi dengan tabungan. Kenaikan tingkat harga umum tidaklah berarti bahwa kena</w:t>
      </w:r>
      <w:r>
        <w:rPr>
          <w:rFonts w:ascii="Times New Roman" w:eastAsia="Times New Roman" w:hAnsi="Times New Roman" w:cs="Times New Roman"/>
          <w:sz w:val="23"/>
        </w:rPr>
        <w:t>ikan harga barang terjadi secara proporsional. Hal ini mendorong konsumen untuk mengalihkan konsumsinya dari barang yang satu ke barang lainnya. Inflasi yang tinggi akan melemahkan daya beli masyarakat terutama terhadap produksi dalam negeri yang selanjutn</w:t>
      </w:r>
      <w:r>
        <w:rPr>
          <w:rFonts w:ascii="Times New Roman" w:eastAsia="Times New Roman" w:hAnsi="Times New Roman" w:cs="Times New Roman"/>
          <w:sz w:val="23"/>
        </w:rPr>
        <w:t xml:space="preserve">ya akan mengurangi kepercayaan masyarakat terhadap nilai mata uang nasional. (Guritno, 1998 : 78-79). </w:t>
      </w:r>
    </w:p>
    <w:p w14:paraId="37D63213" w14:textId="77777777" w:rsidR="00987387" w:rsidRDefault="00D205D0">
      <w:pPr>
        <w:spacing w:after="0" w:line="476" w:lineRule="auto"/>
        <w:ind w:left="257" w:firstLine="762"/>
        <w:jc w:val="both"/>
      </w:pPr>
      <w:r>
        <w:rPr>
          <w:rFonts w:ascii="Times New Roman" w:eastAsia="Times New Roman" w:hAnsi="Times New Roman" w:cs="Times New Roman"/>
          <w:sz w:val="23"/>
        </w:rPr>
        <w:t xml:space="preserve">Jumlah uang beredar dapat didefinisikan sebagai stok uang beredar melalui jumlah rekening deposito yang dapat dijadikan cek (rekening koran si bank), CD </w:t>
      </w:r>
      <w:r>
        <w:rPr>
          <w:rFonts w:ascii="Times New Roman" w:eastAsia="Times New Roman" w:hAnsi="Times New Roman" w:cs="Times New Roman"/>
          <w:sz w:val="23"/>
        </w:rPr>
        <w:t>(</w:t>
      </w:r>
      <w:r>
        <w:rPr>
          <w:rFonts w:ascii="Times New Roman" w:eastAsia="Times New Roman" w:hAnsi="Times New Roman" w:cs="Times New Roman"/>
          <w:i/>
          <w:sz w:val="23"/>
        </w:rPr>
        <w:t>certificate of deposit</w:t>
      </w:r>
      <w:r>
        <w:rPr>
          <w:rFonts w:ascii="Times New Roman" w:eastAsia="Times New Roman" w:hAnsi="Times New Roman" w:cs="Times New Roman"/>
          <w:sz w:val="23"/>
        </w:rPr>
        <w:t>) ditambah uang kartal (currency) yang dipegang oleh masyarakat. (Boediono, 1990 : 339). Adapun faktor-faktor atau komponen yang mempengaruhi besarnya jumlah uang beredar adalah perubahan dalam sektor aktiva luar negeri, sektor tagih</w:t>
      </w:r>
      <w:r>
        <w:rPr>
          <w:rFonts w:ascii="Times New Roman" w:eastAsia="Times New Roman" w:hAnsi="Times New Roman" w:cs="Times New Roman"/>
          <w:sz w:val="23"/>
        </w:rPr>
        <w:t xml:space="preserve">an pada perusahaan perorangan dan lembaga pemerintah, sektor pemerintah pusat, sektor pinjaman berjangka dan tabungan, serta sektor lain. Sejalan dengan bertambahnya jumlah uang beredar di Indonesia, likuiditas perekonomian indonesia juga meningkat dengan </w:t>
      </w:r>
      <w:r>
        <w:rPr>
          <w:rFonts w:ascii="Times New Roman" w:eastAsia="Times New Roman" w:hAnsi="Times New Roman" w:cs="Times New Roman"/>
          <w:sz w:val="23"/>
        </w:rPr>
        <w:t xml:space="preserve">pesat (Suparmoko, 1991: 232).      </w:t>
      </w:r>
    </w:p>
    <w:p w14:paraId="2F4BD88C" w14:textId="77777777" w:rsidR="00987387" w:rsidRDefault="00D205D0">
      <w:pPr>
        <w:spacing w:after="0" w:line="476" w:lineRule="auto"/>
        <w:ind w:left="257" w:firstLine="762"/>
        <w:jc w:val="both"/>
      </w:pPr>
      <w:r>
        <w:rPr>
          <w:rFonts w:ascii="Times New Roman" w:eastAsia="Times New Roman" w:hAnsi="Times New Roman" w:cs="Times New Roman"/>
          <w:sz w:val="23"/>
        </w:rPr>
        <w:t>Perkembangan konsumsi masyarakat di Indonesia dari tahun 1988 sampai dengan 1997 mengalami peningkatan dari tahun ke tahun. Seiring dari tahun ke tahun penduduk Indonesia selalu meningkat, kebutuhan masyarakat  atas bara</w:t>
      </w:r>
      <w:r>
        <w:rPr>
          <w:rFonts w:ascii="Times New Roman" w:eastAsia="Times New Roman" w:hAnsi="Times New Roman" w:cs="Times New Roman"/>
          <w:sz w:val="23"/>
        </w:rPr>
        <w:t>ng dan jasa juga menunjukkan peningkatan. Pada pertengahan tahun 1997 sampai tahun 1998, konsumsi masyarakat di Indonesia mengalami penurunan karena terjadi krisis nilai tukar rupiah yang terus mengalami penurunan (depresiasi), yang kemudian disusul dengan</w:t>
      </w:r>
      <w:r>
        <w:rPr>
          <w:rFonts w:ascii="Times New Roman" w:eastAsia="Times New Roman" w:hAnsi="Times New Roman" w:cs="Times New Roman"/>
          <w:sz w:val="23"/>
        </w:rPr>
        <w:t xml:space="preserve"> krisis moneter dan pada akhirnya berubah menjadi krisis ekonomi yang menimbulkan konsekuensi terhadap ketidakstabilan perekonomian Indonesia. Pertumbuhan ekonomi terhenti bahkan sempat mengalami pertumbuhan negatif, nilai tukar bergejolak uang beredar tum</w:t>
      </w:r>
      <w:r>
        <w:rPr>
          <w:rFonts w:ascii="Times New Roman" w:eastAsia="Times New Roman" w:hAnsi="Times New Roman" w:cs="Times New Roman"/>
          <w:sz w:val="23"/>
        </w:rPr>
        <w:t xml:space="preserve">buh tidak terkendali. Akibat krisis yang terjadi pada pertengahan tahun 1997 adalah inflasi yang meningkat tajam pada tahun 1998 yang mencapai angka 77,63%. Dari kejadian tersebut berdampak pada melemahnya daya beli masyarakat karena pendapatan masyarakat </w:t>
      </w:r>
      <w:r>
        <w:rPr>
          <w:rFonts w:ascii="Times New Roman" w:eastAsia="Times New Roman" w:hAnsi="Times New Roman" w:cs="Times New Roman"/>
          <w:sz w:val="23"/>
        </w:rPr>
        <w:t>tetap sementara harga-harga barang dan jasa naik. Selain itu juga tingkat suku bunga mengalami peningkatan yang cukup signifikan dibandingkan dengan tahun sebelumnya. Hal ini menimbulkan konsumsi masyarakat mengalami penurunan, karena masyarakat lebih memi</w:t>
      </w:r>
      <w:r>
        <w:rPr>
          <w:rFonts w:ascii="Times New Roman" w:eastAsia="Times New Roman" w:hAnsi="Times New Roman" w:cs="Times New Roman"/>
          <w:sz w:val="23"/>
        </w:rPr>
        <w:t>lih menyimpan uangnya di bank dengan kompensasi bunga dari pada konsumsi. Pada tahun 1999 laju inflasi di Indonesia mulai terkendali. Upaya pemulihan kestabilan moneter melalui penetapan kebijakan moneter ketat yang dibantu dengan upaya pemulihan kepercaya</w:t>
      </w:r>
      <w:r>
        <w:rPr>
          <w:rFonts w:ascii="Times New Roman" w:eastAsia="Times New Roman" w:hAnsi="Times New Roman" w:cs="Times New Roman"/>
          <w:sz w:val="23"/>
        </w:rPr>
        <w:t xml:space="preserve">an masyarakat terhadap perbankan nasional mulai memberikan hasil yang positif.   </w:t>
      </w:r>
    </w:p>
    <w:p w14:paraId="0BBF3DF1" w14:textId="77777777" w:rsidR="00987387" w:rsidRDefault="00D205D0">
      <w:pPr>
        <w:spacing w:after="0" w:line="476" w:lineRule="auto"/>
        <w:ind w:left="257" w:firstLine="762"/>
        <w:jc w:val="both"/>
      </w:pPr>
      <w:r>
        <w:rPr>
          <w:rFonts w:ascii="Times New Roman" w:eastAsia="Times New Roman" w:hAnsi="Times New Roman" w:cs="Times New Roman"/>
          <w:sz w:val="23"/>
        </w:rPr>
        <w:t>Pada tahun 2000 sampai 2002, inflasi sempat mengalami kenaikan yang bersumber dari nilai tukar yang bergejolak karena berbagai perubahan kondisi sosial politik yang terjadi s</w:t>
      </w:r>
      <w:r>
        <w:rPr>
          <w:rFonts w:ascii="Times New Roman" w:eastAsia="Times New Roman" w:hAnsi="Times New Roman" w:cs="Times New Roman"/>
          <w:sz w:val="23"/>
        </w:rPr>
        <w:t xml:space="preserve">erta meningkatnya harga BBM dan barangbarang yang dikendalikan oleh pemerintah sehubungan dengan dikuranginya subsidi.  Suku bunga mengalami kenaikan dan penurunan setiap tahunnya. Akibat dari meningkatnya harga BBM, harga-harga kebutuhan pokok masyarakat </w:t>
      </w:r>
      <w:r>
        <w:rPr>
          <w:rFonts w:ascii="Times New Roman" w:eastAsia="Times New Roman" w:hAnsi="Times New Roman" w:cs="Times New Roman"/>
          <w:sz w:val="23"/>
        </w:rPr>
        <w:t xml:space="preserve">juga ikut naik. Pada tahun 2003 sampai tahun 2005 perekonomian indonesia mulai membaik dengan penurunan inflasi dan tingkat suku bunga sehingga pengeluaran konsumsi masyarakat mulai menunjukkan peningkatan dari tahun ke tahun. Pertumbuhan ekonomi saat ini </w:t>
      </w:r>
      <w:r>
        <w:rPr>
          <w:rFonts w:ascii="Times New Roman" w:eastAsia="Times New Roman" w:hAnsi="Times New Roman" w:cs="Times New Roman"/>
          <w:sz w:val="23"/>
        </w:rPr>
        <w:t xml:space="preserve">bertumpu pada konsumsi karena peranan sektor investasi dan ekspor mendorong pertumbuhan ekonomi. </w:t>
      </w:r>
    </w:p>
    <w:p w14:paraId="42B7FA2D" w14:textId="77777777" w:rsidR="00987387" w:rsidRDefault="00D205D0">
      <w:pPr>
        <w:spacing w:after="0" w:line="477" w:lineRule="auto"/>
        <w:ind w:left="257" w:firstLine="762"/>
        <w:jc w:val="both"/>
      </w:pPr>
      <w:r>
        <w:rPr>
          <w:rFonts w:ascii="Times New Roman" w:eastAsia="Times New Roman" w:hAnsi="Times New Roman" w:cs="Times New Roman"/>
          <w:sz w:val="23"/>
        </w:rPr>
        <w:t>Bertitik tolak pada latar belakang masalah yang dipaparkan sebelumnya, maka penyusun skripsi akan meneliti dan menganalisis faktorfaktor yang dapat mempengaru</w:t>
      </w:r>
      <w:r>
        <w:rPr>
          <w:rFonts w:ascii="Times New Roman" w:eastAsia="Times New Roman" w:hAnsi="Times New Roman" w:cs="Times New Roman"/>
          <w:sz w:val="23"/>
        </w:rPr>
        <w:t>hi konsumsi masyarakat di Indonesia.  Faktorfaktor yang di teliti antara lain : pendapatan nasional riil, inflasi, suku bunga deposito riil, serta jumlah uang beredar.  Berdasarkan permasalahan di atas, maka penulis mengambil judul “</w:t>
      </w:r>
      <w:r>
        <w:rPr>
          <w:rFonts w:ascii="Times New Roman" w:eastAsia="Times New Roman" w:hAnsi="Times New Roman" w:cs="Times New Roman"/>
          <w:b/>
          <w:sz w:val="23"/>
        </w:rPr>
        <w:t xml:space="preserve">ANALISIS FAKTOR-FAKTOR </w:t>
      </w:r>
      <w:r>
        <w:rPr>
          <w:rFonts w:ascii="Times New Roman" w:eastAsia="Times New Roman" w:hAnsi="Times New Roman" w:cs="Times New Roman"/>
          <w:b/>
          <w:sz w:val="23"/>
        </w:rPr>
        <w:t xml:space="preserve">YANG MEMPENGARUHI KONSUMSI MASYARAKAT  DI INDONESIA </w:t>
      </w:r>
    </w:p>
    <w:p w14:paraId="27056FF5" w14:textId="77777777" w:rsidR="00987387" w:rsidRDefault="00D205D0">
      <w:pPr>
        <w:spacing w:after="252"/>
        <w:ind w:left="267" w:hanging="10"/>
      </w:pPr>
      <w:r>
        <w:rPr>
          <w:rFonts w:ascii="Times New Roman" w:eastAsia="Times New Roman" w:hAnsi="Times New Roman" w:cs="Times New Roman"/>
          <w:b/>
          <w:sz w:val="23"/>
        </w:rPr>
        <w:t>TAHUN 1988 – 2005</w:t>
      </w:r>
      <w:r>
        <w:rPr>
          <w:rFonts w:ascii="Times New Roman" w:eastAsia="Times New Roman" w:hAnsi="Times New Roman" w:cs="Times New Roman"/>
          <w:sz w:val="23"/>
        </w:rPr>
        <w:t xml:space="preserve">”. </w:t>
      </w:r>
    </w:p>
    <w:p w14:paraId="16A4DB27" w14:textId="77777777" w:rsidR="00987387" w:rsidRDefault="00D205D0">
      <w:pPr>
        <w:spacing w:after="238"/>
        <w:ind w:left="1019"/>
      </w:pPr>
      <w:r>
        <w:rPr>
          <w:rFonts w:ascii="Times New Roman" w:eastAsia="Times New Roman" w:hAnsi="Times New Roman" w:cs="Times New Roman"/>
          <w:sz w:val="23"/>
        </w:rPr>
        <w:t xml:space="preserve"> </w:t>
      </w:r>
    </w:p>
    <w:p w14:paraId="4D783624" w14:textId="77777777" w:rsidR="00987387" w:rsidRDefault="00D205D0">
      <w:pPr>
        <w:pStyle w:val="Heading3"/>
        <w:tabs>
          <w:tab w:val="center" w:pos="1615"/>
        </w:tabs>
        <w:spacing w:after="252"/>
        <w:ind w:left="-13" w:right="0" w:firstLine="0"/>
      </w:pPr>
      <w:r>
        <w:t>1.2.</w:t>
      </w:r>
      <w:r>
        <w:rPr>
          <w:rFonts w:ascii="Arial" w:eastAsia="Arial" w:hAnsi="Arial" w:cs="Arial"/>
        </w:rPr>
        <w:t xml:space="preserve"> </w:t>
      </w:r>
      <w:r>
        <w:rPr>
          <w:rFonts w:ascii="Arial" w:eastAsia="Arial" w:hAnsi="Arial" w:cs="Arial"/>
        </w:rPr>
        <w:tab/>
      </w:r>
      <w:r>
        <w:t xml:space="preserve"> Rumusan Masalah </w:t>
      </w:r>
    </w:p>
    <w:p w14:paraId="17C1EE27" w14:textId="77777777" w:rsidR="00987387" w:rsidRDefault="00D205D0">
      <w:pPr>
        <w:spacing w:after="434" w:line="248" w:lineRule="auto"/>
        <w:ind w:left="352" w:hanging="10"/>
        <w:jc w:val="both"/>
      </w:pPr>
      <w:r>
        <w:rPr>
          <w:rFonts w:ascii="Times New Roman" w:eastAsia="Times New Roman" w:hAnsi="Times New Roman" w:cs="Times New Roman"/>
          <w:sz w:val="23"/>
        </w:rPr>
        <w:t>Penelitian ini antara lain mempertanyakan:</w:t>
      </w:r>
      <w:r>
        <w:rPr>
          <w:rFonts w:ascii="Times New Roman" w:eastAsia="Times New Roman" w:hAnsi="Times New Roman" w:cs="Times New Roman"/>
          <w:b/>
          <w:sz w:val="23"/>
        </w:rPr>
        <w:t xml:space="preserve"> </w:t>
      </w:r>
    </w:p>
    <w:p w14:paraId="05DA174D" w14:textId="77777777" w:rsidR="00987387" w:rsidRDefault="00D205D0">
      <w:pPr>
        <w:numPr>
          <w:ilvl w:val="0"/>
          <w:numId w:val="16"/>
        </w:numPr>
        <w:spacing w:after="0" w:line="480" w:lineRule="auto"/>
        <w:ind w:hanging="338"/>
        <w:jc w:val="both"/>
      </w:pPr>
      <w:r>
        <w:rPr>
          <w:rFonts w:ascii="Times New Roman" w:eastAsia="Times New Roman" w:hAnsi="Times New Roman" w:cs="Times New Roman"/>
          <w:sz w:val="23"/>
        </w:rPr>
        <w:t xml:space="preserve">Apakah variabel pendapatan nasional riil berpengaruh terhadap konsumsi masyarakat di Indonesia ? </w:t>
      </w:r>
    </w:p>
    <w:p w14:paraId="1ABCA33E" w14:textId="77777777" w:rsidR="00987387" w:rsidRDefault="00D205D0">
      <w:pPr>
        <w:numPr>
          <w:ilvl w:val="0"/>
          <w:numId w:val="16"/>
        </w:numPr>
        <w:spacing w:after="0" w:line="480" w:lineRule="auto"/>
        <w:ind w:hanging="338"/>
        <w:jc w:val="both"/>
      </w:pPr>
      <w:r>
        <w:rPr>
          <w:rFonts w:ascii="Times New Roman" w:eastAsia="Times New Roman" w:hAnsi="Times New Roman" w:cs="Times New Roman"/>
          <w:sz w:val="23"/>
        </w:rPr>
        <w:t xml:space="preserve">Apakah variabel inflasi berpengaruh terhadap konsumsi masyarakat di Indonesia ? </w:t>
      </w:r>
    </w:p>
    <w:p w14:paraId="51CF32D3" w14:textId="77777777" w:rsidR="00987387" w:rsidRDefault="00D205D0">
      <w:pPr>
        <w:numPr>
          <w:ilvl w:val="0"/>
          <w:numId w:val="16"/>
        </w:numPr>
        <w:spacing w:after="0" w:line="480" w:lineRule="auto"/>
        <w:ind w:hanging="338"/>
        <w:jc w:val="both"/>
      </w:pPr>
      <w:r>
        <w:rPr>
          <w:rFonts w:ascii="Times New Roman" w:eastAsia="Times New Roman" w:hAnsi="Times New Roman" w:cs="Times New Roman"/>
          <w:sz w:val="23"/>
        </w:rPr>
        <w:t>Apakah variabel suku bunga deposito riil berpengaruh terhadap konsumsi masyar</w:t>
      </w:r>
      <w:r>
        <w:rPr>
          <w:rFonts w:ascii="Times New Roman" w:eastAsia="Times New Roman" w:hAnsi="Times New Roman" w:cs="Times New Roman"/>
          <w:sz w:val="23"/>
        </w:rPr>
        <w:t xml:space="preserve">akat di Indonesia ? </w:t>
      </w:r>
    </w:p>
    <w:p w14:paraId="14DDB66D" w14:textId="77777777" w:rsidR="00987387" w:rsidRDefault="00D205D0">
      <w:pPr>
        <w:numPr>
          <w:ilvl w:val="0"/>
          <w:numId w:val="16"/>
        </w:numPr>
        <w:spacing w:after="115" w:line="479" w:lineRule="auto"/>
        <w:ind w:hanging="338"/>
        <w:jc w:val="both"/>
      </w:pPr>
      <w:r>
        <w:rPr>
          <w:rFonts w:ascii="Times New Roman" w:eastAsia="Times New Roman" w:hAnsi="Times New Roman" w:cs="Times New Roman"/>
          <w:sz w:val="23"/>
        </w:rPr>
        <w:t xml:space="preserve">Apakah jumlah uang beredar berpengaruh terhadap konsumsi masyarakat di Indonesia ? </w:t>
      </w:r>
    </w:p>
    <w:p w14:paraId="18AC2B0C" w14:textId="77777777" w:rsidR="00987387" w:rsidRDefault="00D205D0">
      <w:pPr>
        <w:numPr>
          <w:ilvl w:val="0"/>
          <w:numId w:val="16"/>
        </w:numPr>
        <w:spacing w:after="0" w:line="479" w:lineRule="auto"/>
        <w:ind w:hanging="338"/>
        <w:jc w:val="both"/>
      </w:pPr>
      <w:r>
        <w:rPr>
          <w:rFonts w:ascii="Times New Roman" w:eastAsia="Times New Roman" w:hAnsi="Times New Roman" w:cs="Times New Roman"/>
          <w:sz w:val="23"/>
        </w:rPr>
        <w:t>Apakah pendapatan nasional riil, inflasi, suku bunga deposito riil dan jumlah uang beredar bersama-sama berpengaruh terhadap konsumsi masyarakat di Ind</w:t>
      </w:r>
      <w:r>
        <w:rPr>
          <w:rFonts w:ascii="Times New Roman" w:eastAsia="Times New Roman" w:hAnsi="Times New Roman" w:cs="Times New Roman"/>
          <w:sz w:val="23"/>
        </w:rPr>
        <w:t xml:space="preserve">onesia ? </w:t>
      </w:r>
    </w:p>
    <w:p w14:paraId="1FFC2EB9" w14:textId="77777777" w:rsidR="00987387" w:rsidRDefault="00D205D0">
      <w:pPr>
        <w:spacing w:after="237"/>
        <w:ind w:left="680"/>
      </w:pPr>
      <w:r>
        <w:rPr>
          <w:rFonts w:ascii="Times New Roman" w:eastAsia="Times New Roman" w:hAnsi="Times New Roman" w:cs="Times New Roman"/>
          <w:b/>
          <w:sz w:val="23"/>
        </w:rPr>
        <w:t xml:space="preserve"> </w:t>
      </w:r>
    </w:p>
    <w:p w14:paraId="28992E00" w14:textId="77777777" w:rsidR="00987387" w:rsidRDefault="00D205D0">
      <w:pPr>
        <w:pStyle w:val="Heading3"/>
        <w:tabs>
          <w:tab w:val="center" w:pos="2229"/>
        </w:tabs>
        <w:spacing w:after="252"/>
        <w:ind w:left="-13" w:right="0" w:firstLine="0"/>
      </w:pPr>
      <w:r>
        <w:t>1.3.</w:t>
      </w:r>
      <w:r>
        <w:rPr>
          <w:rFonts w:ascii="Arial" w:eastAsia="Arial" w:hAnsi="Arial" w:cs="Arial"/>
        </w:rPr>
        <w:t xml:space="preserve"> </w:t>
      </w:r>
      <w:r>
        <w:rPr>
          <w:rFonts w:ascii="Arial" w:eastAsia="Arial" w:hAnsi="Arial" w:cs="Arial"/>
        </w:rPr>
        <w:tab/>
      </w:r>
      <w:r>
        <w:t xml:space="preserve"> Tujuan dan Manfaat Penelitian </w:t>
      </w:r>
    </w:p>
    <w:p w14:paraId="178671B8" w14:textId="77777777" w:rsidR="00987387" w:rsidRDefault="00D205D0">
      <w:pPr>
        <w:pStyle w:val="Heading4"/>
        <w:spacing w:after="438"/>
        <w:ind w:left="280" w:right="0"/>
      </w:pPr>
      <w:r>
        <w:t>1.3.1.</w:t>
      </w:r>
      <w:r>
        <w:rPr>
          <w:rFonts w:ascii="Arial" w:eastAsia="Arial" w:hAnsi="Arial" w:cs="Arial"/>
        </w:rPr>
        <w:t xml:space="preserve"> </w:t>
      </w:r>
      <w:r>
        <w:t xml:space="preserve">Tujuan </w:t>
      </w:r>
    </w:p>
    <w:p w14:paraId="1BC570C5" w14:textId="77777777" w:rsidR="00987387" w:rsidRDefault="00D205D0">
      <w:pPr>
        <w:spacing w:after="436" w:line="248" w:lineRule="auto"/>
        <w:ind w:left="753" w:hanging="10"/>
        <w:jc w:val="both"/>
      </w:pPr>
      <w:r>
        <w:rPr>
          <w:rFonts w:ascii="Times New Roman" w:eastAsia="Times New Roman" w:hAnsi="Times New Roman" w:cs="Times New Roman"/>
          <w:sz w:val="23"/>
        </w:rPr>
        <w:t xml:space="preserve">Adapun tujuan dari penelitian ini adalah : </w:t>
      </w:r>
    </w:p>
    <w:p w14:paraId="0083EFA4" w14:textId="77777777" w:rsidR="00987387" w:rsidRDefault="00D205D0">
      <w:pPr>
        <w:numPr>
          <w:ilvl w:val="0"/>
          <w:numId w:val="17"/>
        </w:numPr>
        <w:spacing w:after="0" w:line="480" w:lineRule="auto"/>
        <w:ind w:left="1071" w:hanging="268"/>
        <w:jc w:val="both"/>
      </w:pPr>
      <w:r>
        <w:rPr>
          <w:rFonts w:ascii="Times New Roman" w:eastAsia="Times New Roman" w:hAnsi="Times New Roman" w:cs="Times New Roman"/>
          <w:sz w:val="23"/>
        </w:rPr>
        <w:t xml:space="preserve">Menganalisis pengaruh pendapatan nasional riil terhadap konsumsi masyarakat di Indonesia pada tahun 1988-2005. </w:t>
      </w:r>
    </w:p>
    <w:p w14:paraId="608D1149" w14:textId="77777777" w:rsidR="00987387" w:rsidRDefault="00D205D0">
      <w:pPr>
        <w:numPr>
          <w:ilvl w:val="0"/>
          <w:numId w:val="17"/>
        </w:numPr>
        <w:spacing w:after="0" w:line="480" w:lineRule="auto"/>
        <w:ind w:left="1071" w:hanging="268"/>
        <w:jc w:val="both"/>
      </w:pPr>
      <w:r>
        <w:rPr>
          <w:rFonts w:ascii="Times New Roman" w:eastAsia="Times New Roman" w:hAnsi="Times New Roman" w:cs="Times New Roman"/>
          <w:sz w:val="23"/>
        </w:rPr>
        <w:t xml:space="preserve">Menganalisis pengaruh Inflasi  terhadap konsumsi masyarakat di Indonesia pada tahun 1988-2005. </w:t>
      </w:r>
    </w:p>
    <w:p w14:paraId="1EDD0BE4" w14:textId="77777777" w:rsidR="00987387" w:rsidRDefault="00D205D0">
      <w:pPr>
        <w:numPr>
          <w:ilvl w:val="0"/>
          <w:numId w:val="17"/>
        </w:numPr>
        <w:spacing w:after="0" w:line="480" w:lineRule="auto"/>
        <w:ind w:left="1071" w:hanging="268"/>
        <w:jc w:val="both"/>
      </w:pPr>
      <w:r>
        <w:rPr>
          <w:rFonts w:ascii="Times New Roman" w:eastAsia="Times New Roman" w:hAnsi="Times New Roman" w:cs="Times New Roman"/>
          <w:sz w:val="23"/>
        </w:rPr>
        <w:t>Menganalisis pengaruh suku bunga deposito riil t</w:t>
      </w:r>
      <w:r>
        <w:rPr>
          <w:rFonts w:ascii="Times New Roman" w:eastAsia="Times New Roman" w:hAnsi="Times New Roman" w:cs="Times New Roman"/>
          <w:sz w:val="23"/>
        </w:rPr>
        <w:t xml:space="preserve">erhadap konsumsi masyarakat di Indonesia pada tahun 1988-2005. </w:t>
      </w:r>
    </w:p>
    <w:p w14:paraId="211DFE20" w14:textId="77777777" w:rsidR="00987387" w:rsidRDefault="00D205D0">
      <w:pPr>
        <w:numPr>
          <w:ilvl w:val="0"/>
          <w:numId w:val="17"/>
        </w:numPr>
        <w:spacing w:after="0" w:line="480" w:lineRule="auto"/>
        <w:ind w:left="1071" w:hanging="268"/>
        <w:jc w:val="both"/>
      </w:pPr>
      <w:r>
        <w:rPr>
          <w:rFonts w:ascii="Times New Roman" w:eastAsia="Times New Roman" w:hAnsi="Times New Roman" w:cs="Times New Roman"/>
          <w:sz w:val="23"/>
        </w:rPr>
        <w:t xml:space="preserve">Menganalisis pengaruh jumlah uang beredar terhadap konsumsi masyarakat di Indonesia pada tahun 1988-2005. </w:t>
      </w:r>
    </w:p>
    <w:p w14:paraId="16AAD25E" w14:textId="77777777" w:rsidR="00987387" w:rsidRDefault="00D205D0">
      <w:pPr>
        <w:numPr>
          <w:ilvl w:val="0"/>
          <w:numId w:val="17"/>
        </w:numPr>
        <w:spacing w:after="0" w:line="478" w:lineRule="auto"/>
        <w:ind w:left="1071" w:hanging="268"/>
        <w:jc w:val="both"/>
      </w:pPr>
      <w:r>
        <w:rPr>
          <w:rFonts w:ascii="Times New Roman" w:eastAsia="Times New Roman" w:hAnsi="Times New Roman" w:cs="Times New Roman"/>
          <w:sz w:val="23"/>
        </w:rPr>
        <w:t>Menganalisis pengaruh pendapatan nasional riil, inflasi, suku bunga deposito Riil dan</w:t>
      </w:r>
      <w:r>
        <w:rPr>
          <w:rFonts w:ascii="Times New Roman" w:eastAsia="Times New Roman" w:hAnsi="Times New Roman" w:cs="Times New Roman"/>
          <w:sz w:val="23"/>
        </w:rPr>
        <w:t xml:space="preserve"> jumlah uang beredar secara bersama-sama terhadap konsumsi masyarakat di Indonesia pada tahun 1988-2005. </w:t>
      </w:r>
    </w:p>
    <w:p w14:paraId="3255113A" w14:textId="77777777" w:rsidR="00987387" w:rsidRDefault="00D205D0">
      <w:pPr>
        <w:spacing w:after="237"/>
        <w:ind w:left="2"/>
      </w:pPr>
      <w:r>
        <w:rPr>
          <w:rFonts w:ascii="Times New Roman" w:eastAsia="Times New Roman" w:hAnsi="Times New Roman" w:cs="Times New Roman"/>
          <w:sz w:val="23"/>
        </w:rPr>
        <w:t xml:space="preserve"> </w:t>
      </w:r>
    </w:p>
    <w:p w14:paraId="0482B6F0" w14:textId="77777777" w:rsidR="00987387" w:rsidRDefault="00D205D0">
      <w:pPr>
        <w:spacing w:after="236"/>
        <w:ind w:left="2"/>
      </w:pPr>
      <w:r>
        <w:rPr>
          <w:rFonts w:ascii="Times New Roman" w:eastAsia="Times New Roman" w:hAnsi="Times New Roman" w:cs="Times New Roman"/>
          <w:sz w:val="23"/>
        </w:rPr>
        <w:t xml:space="preserve"> </w:t>
      </w:r>
    </w:p>
    <w:p w14:paraId="25B0D900" w14:textId="77777777" w:rsidR="00987387" w:rsidRDefault="00D205D0">
      <w:pPr>
        <w:spacing w:after="237"/>
        <w:ind w:left="2"/>
      </w:pPr>
      <w:r>
        <w:rPr>
          <w:rFonts w:ascii="Times New Roman" w:eastAsia="Times New Roman" w:hAnsi="Times New Roman" w:cs="Times New Roman"/>
          <w:sz w:val="23"/>
        </w:rPr>
        <w:t xml:space="preserve"> </w:t>
      </w:r>
    </w:p>
    <w:p w14:paraId="0C81973D" w14:textId="77777777" w:rsidR="00987387" w:rsidRDefault="00D205D0">
      <w:pPr>
        <w:spacing w:after="0"/>
        <w:ind w:left="2"/>
      </w:pPr>
      <w:r>
        <w:rPr>
          <w:rFonts w:ascii="Times New Roman" w:eastAsia="Times New Roman" w:hAnsi="Times New Roman" w:cs="Times New Roman"/>
          <w:sz w:val="23"/>
        </w:rPr>
        <w:t xml:space="preserve"> </w:t>
      </w:r>
    </w:p>
    <w:p w14:paraId="6293C883" w14:textId="77777777" w:rsidR="00987387" w:rsidRDefault="00D205D0">
      <w:pPr>
        <w:spacing w:after="252"/>
        <w:ind w:left="280" w:hanging="10"/>
      </w:pPr>
      <w:r>
        <w:rPr>
          <w:rFonts w:ascii="Times New Roman" w:eastAsia="Times New Roman" w:hAnsi="Times New Roman" w:cs="Times New Roman"/>
          <w:b/>
          <w:sz w:val="23"/>
        </w:rPr>
        <w:t>1.3.2.</w:t>
      </w:r>
      <w:r>
        <w:rPr>
          <w:rFonts w:ascii="Arial" w:eastAsia="Arial" w:hAnsi="Arial" w:cs="Arial"/>
          <w:b/>
          <w:sz w:val="23"/>
        </w:rPr>
        <w:t xml:space="preserve"> </w:t>
      </w:r>
      <w:r>
        <w:rPr>
          <w:rFonts w:ascii="Times New Roman" w:eastAsia="Times New Roman" w:hAnsi="Times New Roman" w:cs="Times New Roman"/>
          <w:b/>
          <w:sz w:val="23"/>
        </w:rPr>
        <w:t xml:space="preserve">Manfaat Penelitian </w:t>
      </w:r>
    </w:p>
    <w:p w14:paraId="5A80431F" w14:textId="77777777" w:rsidR="00987387" w:rsidRDefault="00D205D0">
      <w:pPr>
        <w:pStyle w:val="Heading3"/>
        <w:spacing w:after="252"/>
        <w:ind w:left="860" w:right="0"/>
      </w:pPr>
      <w:r>
        <w:t>1.</w:t>
      </w:r>
      <w:r>
        <w:rPr>
          <w:rFonts w:ascii="Arial" w:eastAsia="Arial" w:hAnsi="Arial" w:cs="Arial"/>
        </w:rPr>
        <w:t xml:space="preserve"> </w:t>
      </w:r>
      <w:r>
        <w:t xml:space="preserve">Bagi Penulis </w:t>
      </w:r>
    </w:p>
    <w:p w14:paraId="059BEDEF" w14:textId="77777777" w:rsidR="00987387" w:rsidRDefault="00D205D0">
      <w:pPr>
        <w:spacing w:after="189" w:line="476" w:lineRule="auto"/>
        <w:ind w:left="1198" w:hanging="10"/>
        <w:jc w:val="both"/>
      </w:pPr>
      <w:r>
        <w:rPr>
          <w:rFonts w:ascii="Times New Roman" w:eastAsia="Times New Roman" w:hAnsi="Times New Roman" w:cs="Times New Roman"/>
          <w:sz w:val="23"/>
        </w:rPr>
        <w:t>Sebagai salah satu syarat mendapat gelar sarjana pada Fakultas Ekonomi Universitas Islam Indonesia</w:t>
      </w:r>
      <w:r>
        <w:rPr>
          <w:rFonts w:ascii="Times New Roman" w:eastAsia="Times New Roman" w:hAnsi="Times New Roman" w:cs="Times New Roman"/>
          <w:sz w:val="23"/>
        </w:rPr>
        <w:t>, dan juga menambah pengetahuan dan pengalaman penulis agar dapat mengembangkan ilmu yang diperoleh selama mengikuti perkuliahan di Fakultas Ekonomi Universitas Islam Indonesia Yogyakarta, selain itu penulis dapat membandingkan antara teori dan praktek yan</w:t>
      </w:r>
      <w:r>
        <w:rPr>
          <w:rFonts w:ascii="Times New Roman" w:eastAsia="Times New Roman" w:hAnsi="Times New Roman" w:cs="Times New Roman"/>
          <w:sz w:val="23"/>
        </w:rPr>
        <w:t>g terjadi di lapangan.</w:t>
      </w:r>
      <w:r>
        <w:rPr>
          <w:rFonts w:ascii="Times New Roman" w:eastAsia="Times New Roman" w:hAnsi="Times New Roman" w:cs="Times New Roman"/>
          <w:b/>
          <w:sz w:val="23"/>
        </w:rPr>
        <w:t xml:space="preserve"> </w:t>
      </w:r>
    </w:p>
    <w:p w14:paraId="4A038BFE" w14:textId="77777777" w:rsidR="00987387" w:rsidRDefault="00D205D0">
      <w:pPr>
        <w:pStyle w:val="Heading3"/>
        <w:spacing w:after="424"/>
        <w:ind w:left="860" w:right="0"/>
      </w:pPr>
      <w:r>
        <w:t xml:space="preserve">2.  Bagi Instansi Terkait </w:t>
      </w:r>
    </w:p>
    <w:p w14:paraId="051E6286" w14:textId="77777777" w:rsidR="00987387" w:rsidRDefault="00D205D0">
      <w:pPr>
        <w:spacing w:after="115" w:line="476" w:lineRule="auto"/>
        <w:ind w:left="1198" w:hanging="10"/>
        <w:jc w:val="both"/>
      </w:pPr>
      <w:r>
        <w:rPr>
          <w:rFonts w:ascii="Times New Roman" w:eastAsia="Times New Roman" w:hAnsi="Times New Roman" w:cs="Times New Roman"/>
          <w:sz w:val="23"/>
        </w:rPr>
        <w:t>Penelitian merupakan syarat yang wajib bagi penulis dalam menyelesaikan studi, maka penulis mengadakan penelitian ini dan hasilnya diharapkan mampu memberikan informasi dan penambahan wawasan bagi pihak-pihak terkait dengan permasalahan konsumsi masyarakat</w:t>
      </w:r>
      <w:r>
        <w:rPr>
          <w:rFonts w:ascii="Times New Roman" w:eastAsia="Times New Roman" w:hAnsi="Times New Roman" w:cs="Times New Roman"/>
          <w:sz w:val="23"/>
        </w:rPr>
        <w:t xml:space="preserve">, dengan demikian diharapkan dapat menentukan kebijakan dengan tepat. </w:t>
      </w:r>
    </w:p>
    <w:p w14:paraId="79B65A96" w14:textId="77777777" w:rsidR="00987387" w:rsidRDefault="00D205D0">
      <w:pPr>
        <w:pStyle w:val="Heading3"/>
        <w:spacing w:after="349"/>
        <w:ind w:left="860" w:right="0"/>
      </w:pPr>
      <w:r>
        <w:t>3.</w:t>
      </w:r>
      <w:r>
        <w:rPr>
          <w:b w:val="0"/>
        </w:rPr>
        <w:t xml:space="preserve">  </w:t>
      </w:r>
      <w:r>
        <w:t xml:space="preserve">Bagi Dunia Ilmu Pengetahuan </w:t>
      </w:r>
    </w:p>
    <w:p w14:paraId="63BE1743" w14:textId="77777777" w:rsidR="00987387" w:rsidRDefault="00D205D0">
      <w:pPr>
        <w:spacing w:after="115" w:line="476" w:lineRule="auto"/>
        <w:ind w:left="1198" w:hanging="10"/>
        <w:jc w:val="both"/>
      </w:pPr>
      <w:r>
        <w:rPr>
          <w:rFonts w:ascii="Times New Roman" w:eastAsia="Times New Roman" w:hAnsi="Times New Roman" w:cs="Times New Roman"/>
          <w:sz w:val="23"/>
        </w:rPr>
        <w:t xml:space="preserve">Penelitian ini dapat dijadikan sumbangan pemikiran atau studi banding bagi mahasiswa atau pihak yang melakukan penelitian yang sejenis. Di samping itu, </w:t>
      </w:r>
      <w:r>
        <w:rPr>
          <w:rFonts w:ascii="Times New Roman" w:eastAsia="Times New Roman" w:hAnsi="Times New Roman" w:cs="Times New Roman"/>
          <w:sz w:val="23"/>
        </w:rPr>
        <w:t xml:space="preserve">guna meningkatkan, memperluas dan memantapkan wawasan dan keterampilan yang membentuk mental mahasiswa sebagai bekal memasuki lapangan kerja. </w:t>
      </w:r>
    </w:p>
    <w:p w14:paraId="0E8F5F67" w14:textId="77777777" w:rsidR="00987387" w:rsidRDefault="00D205D0">
      <w:pPr>
        <w:pStyle w:val="Heading3"/>
        <w:spacing w:after="349"/>
        <w:ind w:left="860" w:right="0"/>
      </w:pPr>
      <w:r>
        <w:t>4. Bagi Pemerintah Selaku Pengambil Kebijakan</w:t>
      </w:r>
      <w:r>
        <w:rPr>
          <w:b w:val="0"/>
        </w:rPr>
        <w:t xml:space="preserve"> </w:t>
      </w:r>
    </w:p>
    <w:p w14:paraId="2D4BA1C6" w14:textId="77777777" w:rsidR="00987387" w:rsidRDefault="00D205D0">
      <w:pPr>
        <w:spacing w:after="190" w:line="477" w:lineRule="auto"/>
        <w:ind w:left="1198" w:hanging="10"/>
        <w:jc w:val="both"/>
      </w:pPr>
      <w:r>
        <w:rPr>
          <w:rFonts w:ascii="Times New Roman" w:eastAsia="Times New Roman" w:hAnsi="Times New Roman" w:cs="Times New Roman"/>
          <w:sz w:val="23"/>
        </w:rPr>
        <w:t>Sebagai bahan pertimbangan dan pengambilan keputusan terkait konsu</w:t>
      </w:r>
      <w:r>
        <w:rPr>
          <w:rFonts w:ascii="Times New Roman" w:eastAsia="Times New Roman" w:hAnsi="Times New Roman" w:cs="Times New Roman"/>
          <w:sz w:val="23"/>
        </w:rPr>
        <w:t xml:space="preserve">msi masyarakat. </w:t>
      </w:r>
    </w:p>
    <w:p w14:paraId="4989FAFA" w14:textId="77777777" w:rsidR="00987387" w:rsidRDefault="00D205D0">
      <w:pPr>
        <w:pStyle w:val="Heading4"/>
        <w:spacing w:after="252"/>
        <w:ind w:left="-3" w:right="0"/>
      </w:pPr>
      <w:r>
        <w:t>1.4.</w:t>
      </w:r>
      <w:r>
        <w:rPr>
          <w:rFonts w:ascii="Arial" w:eastAsia="Arial" w:hAnsi="Arial" w:cs="Arial"/>
        </w:rPr>
        <w:t xml:space="preserve"> </w:t>
      </w:r>
      <w:r>
        <w:t xml:space="preserve">  Sistematika Penulisan </w:t>
      </w:r>
    </w:p>
    <w:p w14:paraId="4D6E1EB0" w14:textId="77777777" w:rsidR="00987387" w:rsidRDefault="00D205D0">
      <w:pPr>
        <w:tabs>
          <w:tab w:val="center" w:pos="640"/>
          <w:tab w:val="center" w:pos="2212"/>
        </w:tabs>
        <w:spacing w:after="246" w:line="248" w:lineRule="auto"/>
      </w:pPr>
      <w:r>
        <w:tab/>
      </w:r>
      <w:r>
        <w:rPr>
          <w:rFonts w:ascii="Times New Roman" w:eastAsia="Times New Roman" w:hAnsi="Times New Roman" w:cs="Times New Roman"/>
          <w:sz w:val="23"/>
        </w:rPr>
        <w:t xml:space="preserve">BAB I   </w:t>
      </w:r>
      <w:r>
        <w:rPr>
          <w:rFonts w:ascii="Times New Roman" w:eastAsia="Times New Roman" w:hAnsi="Times New Roman" w:cs="Times New Roman"/>
          <w:sz w:val="23"/>
        </w:rPr>
        <w:tab/>
        <w:t xml:space="preserve">PENDAHULUAN </w:t>
      </w:r>
    </w:p>
    <w:p w14:paraId="149C25EC" w14:textId="77777777" w:rsidR="00987387" w:rsidRDefault="00D205D0">
      <w:pPr>
        <w:spacing w:after="1" w:line="476" w:lineRule="auto"/>
        <w:ind w:left="1367" w:hanging="10"/>
        <w:jc w:val="both"/>
      </w:pPr>
      <w:r>
        <w:rPr>
          <w:rFonts w:ascii="Times New Roman" w:eastAsia="Times New Roman" w:hAnsi="Times New Roman" w:cs="Times New Roman"/>
          <w:sz w:val="23"/>
        </w:rPr>
        <w:t xml:space="preserve">Dalam bab ini menguraikan tentang latar belakang masalah, rumusan masalah, tujuan penelitian, manfaat penelitian, dan sistematika penelitian. </w:t>
      </w:r>
    </w:p>
    <w:p w14:paraId="45679C5C" w14:textId="77777777" w:rsidR="00987387" w:rsidRDefault="00D205D0">
      <w:pPr>
        <w:spacing w:after="247" w:line="248" w:lineRule="auto"/>
        <w:ind w:left="352" w:hanging="10"/>
        <w:jc w:val="both"/>
      </w:pPr>
      <w:r>
        <w:rPr>
          <w:rFonts w:ascii="Times New Roman" w:eastAsia="Times New Roman" w:hAnsi="Times New Roman" w:cs="Times New Roman"/>
          <w:sz w:val="23"/>
        </w:rPr>
        <w:t>BAB II      KAJIAN PUSTAKA DAN LANDASAN TEO</w:t>
      </w:r>
      <w:r>
        <w:rPr>
          <w:rFonts w:ascii="Times New Roman" w:eastAsia="Times New Roman" w:hAnsi="Times New Roman" w:cs="Times New Roman"/>
          <w:sz w:val="23"/>
        </w:rPr>
        <w:t xml:space="preserve">RI </w:t>
      </w:r>
    </w:p>
    <w:p w14:paraId="32E65628" w14:textId="77777777" w:rsidR="00987387" w:rsidRDefault="00D205D0">
      <w:pPr>
        <w:spacing w:after="0" w:line="476" w:lineRule="auto"/>
        <w:ind w:left="1367" w:hanging="10"/>
        <w:jc w:val="both"/>
      </w:pPr>
      <w:r>
        <w:rPr>
          <w:rFonts w:ascii="Times New Roman" w:eastAsia="Times New Roman" w:hAnsi="Times New Roman" w:cs="Times New Roman"/>
          <w:sz w:val="23"/>
        </w:rPr>
        <w:t xml:space="preserve">Bab ini berisi tiga bagian: </w:t>
      </w:r>
      <w:r>
        <w:rPr>
          <w:rFonts w:ascii="Times New Roman" w:eastAsia="Times New Roman" w:hAnsi="Times New Roman" w:cs="Times New Roman"/>
          <w:i/>
          <w:sz w:val="23"/>
        </w:rPr>
        <w:t xml:space="preserve">pertama, </w:t>
      </w:r>
      <w:r>
        <w:rPr>
          <w:rFonts w:ascii="Times New Roman" w:eastAsia="Times New Roman" w:hAnsi="Times New Roman" w:cs="Times New Roman"/>
          <w:sz w:val="23"/>
        </w:rPr>
        <w:t xml:space="preserve">berisi pendokumentasian dan pengkajian hasil dari penelitian-penelitian yang pernah dilakukan pada area yang sama. </w:t>
      </w:r>
      <w:r>
        <w:rPr>
          <w:rFonts w:ascii="Times New Roman" w:eastAsia="Times New Roman" w:hAnsi="Times New Roman" w:cs="Times New Roman"/>
          <w:i/>
          <w:sz w:val="23"/>
        </w:rPr>
        <w:t>Kedua,</w:t>
      </w:r>
      <w:r>
        <w:rPr>
          <w:rFonts w:ascii="Times New Roman" w:eastAsia="Times New Roman" w:hAnsi="Times New Roman" w:cs="Times New Roman"/>
          <w:sz w:val="23"/>
        </w:rPr>
        <w:t xml:space="preserve"> mengenai teori yang digunakan untuk mendekati permasalahan yang akan diteliti. Landasan teori</w:t>
      </w:r>
      <w:r>
        <w:rPr>
          <w:rFonts w:ascii="Times New Roman" w:eastAsia="Times New Roman" w:hAnsi="Times New Roman" w:cs="Times New Roman"/>
          <w:sz w:val="23"/>
        </w:rPr>
        <w:t xml:space="preserve"> ini berisi tori-teori sebagai  hasil dari studi pustaka. Teori-teori yang didapat akan menjadi landasan bagi penulisan untuk melakukan pembahasan dan pengambilan kesimpulan mengenai judul yang penulis pilih. </w:t>
      </w:r>
      <w:r>
        <w:rPr>
          <w:rFonts w:ascii="Times New Roman" w:eastAsia="Times New Roman" w:hAnsi="Times New Roman" w:cs="Times New Roman"/>
          <w:i/>
          <w:sz w:val="23"/>
        </w:rPr>
        <w:t>Ketiga,</w:t>
      </w:r>
      <w:r>
        <w:rPr>
          <w:rFonts w:ascii="Times New Roman" w:eastAsia="Times New Roman" w:hAnsi="Times New Roman" w:cs="Times New Roman"/>
          <w:sz w:val="23"/>
        </w:rPr>
        <w:t xml:space="preserve"> merupakan </w:t>
      </w:r>
      <w:r>
        <w:rPr>
          <w:rFonts w:ascii="Times New Roman" w:eastAsia="Times New Roman" w:hAnsi="Times New Roman" w:cs="Times New Roman"/>
          <w:i/>
          <w:sz w:val="23"/>
        </w:rPr>
        <w:t>formalisasi hipotesis</w:t>
      </w:r>
      <w:r>
        <w:rPr>
          <w:rFonts w:ascii="Times New Roman" w:eastAsia="Times New Roman" w:hAnsi="Times New Roman" w:cs="Times New Roman"/>
          <w:sz w:val="23"/>
        </w:rPr>
        <w:t>. Hipote</w:t>
      </w:r>
      <w:r>
        <w:rPr>
          <w:rFonts w:ascii="Times New Roman" w:eastAsia="Times New Roman" w:hAnsi="Times New Roman" w:cs="Times New Roman"/>
          <w:sz w:val="23"/>
        </w:rPr>
        <w:t>sis ini dipandang sebagai jawaban sementara atas rumusan masalah, sehingga hipotesis yang disusun adalah merupakan pernyataan yang menjawab pertanyaan pada rumusan masalah.</w:t>
      </w:r>
      <w:r>
        <w:rPr>
          <w:rFonts w:ascii="Times New Roman" w:eastAsia="Times New Roman" w:hAnsi="Times New Roman" w:cs="Times New Roman"/>
          <w:i/>
          <w:sz w:val="23"/>
        </w:rPr>
        <w:t xml:space="preserve">  </w:t>
      </w:r>
    </w:p>
    <w:p w14:paraId="4984031D" w14:textId="77777777" w:rsidR="00987387" w:rsidRDefault="00D205D0">
      <w:pPr>
        <w:spacing w:after="237"/>
        <w:ind w:left="342"/>
      </w:pPr>
      <w:r>
        <w:rPr>
          <w:rFonts w:ascii="Times New Roman" w:eastAsia="Times New Roman" w:hAnsi="Times New Roman" w:cs="Times New Roman"/>
          <w:i/>
          <w:sz w:val="23"/>
        </w:rPr>
        <w:t xml:space="preserve"> </w:t>
      </w:r>
    </w:p>
    <w:p w14:paraId="68784D6B" w14:textId="77777777" w:rsidR="00987387" w:rsidRDefault="00D205D0">
      <w:pPr>
        <w:spacing w:after="236"/>
        <w:ind w:left="342"/>
      </w:pPr>
      <w:r>
        <w:rPr>
          <w:rFonts w:ascii="Times New Roman" w:eastAsia="Times New Roman" w:hAnsi="Times New Roman" w:cs="Times New Roman"/>
          <w:i/>
          <w:sz w:val="23"/>
        </w:rPr>
        <w:t xml:space="preserve"> </w:t>
      </w:r>
    </w:p>
    <w:p w14:paraId="6A3EF290" w14:textId="77777777" w:rsidR="00987387" w:rsidRDefault="00D205D0">
      <w:pPr>
        <w:spacing w:after="0"/>
        <w:ind w:left="342"/>
      </w:pPr>
      <w:r>
        <w:rPr>
          <w:rFonts w:ascii="Times New Roman" w:eastAsia="Times New Roman" w:hAnsi="Times New Roman" w:cs="Times New Roman"/>
          <w:sz w:val="23"/>
        </w:rPr>
        <w:t xml:space="preserve"> </w:t>
      </w:r>
    </w:p>
    <w:p w14:paraId="0BEC5F59" w14:textId="77777777" w:rsidR="00987387" w:rsidRDefault="00D205D0">
      <w:pPr>
        <w:tabs>
          <w:tab w:val="center" w:pos="716"/>
          <w:tab w:val="center" w:pos="2515"/>
        </w:tabs>
        <w:spacing w:after="247" w:line="248" w:lineRule="auto"/>
      </w:pPr>
      <w:r>
        <w:tab/>
      </w:r>
      <w:r>
        <w:rPr>
          <w:rFonts w:ascii="Times New Roman" w:eastAsia="Times New Roman" w:hAnsi="Times New Roman" w:cs="Times New Roman"/>
          <w:sz w:val="23"/>
        </w:rPr>
        <w:t xml:space="preserve">BAB III </w:t>
      </w:r>
      <w:r>
        <w:rPr>
          <w:rFonts w:ascii="Times New Roman" w:eastAsia="Times New Roman" w:hAnsi="Times New Roman" w:cs="Times New Roman"/>
          <w:sz w:val="23"/>
        </w:rPr>
        <w:tab/>
        <w:t xml:space="preserve">METODE PENELITIAN </w:t>
      </w:r>
    </w:p>
    <w:p w14:paraId="0612956E" w14:textId="77777777" w:rsidR="00987387" w:rsidRDefault="00D205D0">
      <w:pPr>
        <w:spacing w:after="0" w:line="477" w:lineRule="auto"/>
        <w:ind w:left="1367" w:hanging="10"/>
        <w:jc w:val="both"/>
      </w:pPr>
      <w:r>
        <w:rPr>
          <w:rFonts w:ascii="Times New Roman" w:eastAsia="Times New Roman" w:hAnsi="Times New Roman" w:cs="Times New Roman"/>
          <w:sz w:val="23"/>
        </w:rPr>
        <w:t xml:space="preserve">Bab ini akan menguraikan tentang tiga hal. </w:t>
      </w:r>
      <w:r>
        <w:rPr>
          <w:rFonts w:ascii="Times New Roman" w:eastAsia="Times New Roman" w:hAnsi="Times New Roman" w:cs="Times New Roman"/>
          <w:i/>
          <w:sz w:val="23"/>
        </w:rPr>
        <w:t>Pertama</w:t>
      </w:r>
      <w:r>
        <w:rPr>
          <w:rFonts w:ascii="Times New Roman" w:eastAsia="Times New Roman" w:hAnsi="Times New Roman" w:cs="Times New Roman"/>
          <w:sz w:val="23"/>
        </w:rPr>
        <w:t xml:space="preserve">, Jenis dan cara pengumpulan data. </w:t>
      </w:r>
      <w:r>
        <w:rPr>
          <w:rFonts w:ascii="Times New Roman" w:eastAsia="Times New Roman" w:hAnsi="Times New Roman" w:cs="Times New Roman"/>
          <w:i/>
          <w:sz w:val="23"/>
        </w:rPr>
        <w:t>Kedua</w:t>
      </w:r>
      <w:r>
        <w:rPr>
          <w:rFonts w:ascii="Times New Roman" w:eastAsia="Times New Roman" w:hAnsi="Times New Roman" w:cs="Times New Roman"/>
          <w:sz w:val="23"/>
        </w:rPr>
        <w:t xml:space="preserve">, definisi operasional variabel. </w:t>
      </w:r>
    </w:p>
    <w:p w14:paraId="11FB4400" w14:textId="77777777" w:rsidR="00987387" w:rsidRDefault="00D205D0">
      <w:pPr>
        <w:spacing w:after="247" w:line="248" w:lineRule="auto"/>
        <w:ind w:left="1367" w:hanging="10"/>
        <w:jc w:val="both"/>
      </w:pPr>
      <w:r>
        <w:rPr>
          <w:rFonts w:ascii="Times New Roman" w:eastAsia="Times New Roman" w:hAnsi="Times New Roman" w:cs="Times New Roman"/>
          <w:i/>
          <w:sz w:val="23"/>
        </w:rPr>
        <w:t>Ketiga</w:t>
      </w:r>
      <w:r>
        <w:rPr>
          <w:rFonts w:ascii="Times New Roman" w:eastAsia="Times New Roman" w:hAnsi="Times New Roman" w:cs="Times New Roman"/>
          <w:sz w:val="23"/>
        </w:rPr>
        <w:t xml:space="preserve">, metode analiss yang digunakan dalam penelitian.  </w:t>
      </w:r>
    </w:p>
    <w:p w14:paraId="6F6C7FD3" w14:textId="77777777" w:rsidR="00987387" w:rsidRDefault="00D205D0">
      <w:pPr>
        <w:tabs>
          <w:tab w:val="center" w:pos="721"/>
          <w:tab w:val="center" w:pos="2503"/>
        </w:tabs>
        <w:spacing w:after="246" w:line="248" w:lineRule="auto"/>
      </w:pPr>
      <w:r>
        <w:tab/>
      </w:r>
      <w:r>
        <w:rPr>
          <w:rFonts w:ascii="Times New Roman" w:eastAsia="Times New Roman" w:hAnsi="Times New Roman" w:cs="Times New Roman"/>
          <w:sz w:val="23"/>
        </w:rPr>
        <w:t xml:space="preserve">BAB IV </w:t>
      </w:r>
      <w:r>
        <w:rPr>
          <w:rFonts w:ascii="Times New Roman" w:eastAsia="Times New Roman" w:hAnsi="Times New Roman" w:cs="Times New Roman"/>
          <w:sz w:val="23"/>
        </w:rPr>
        <w:tab/>
        <w:t xml:space="preserve">HASIL DAN ANALISIS </w:t>
      </w:r>
    </w:p>
    <w:p w14:paraId="3070BAF6" w14:textId="77777777" w:rsidR="00987387" w:rsidRDefault="00D205D0">
      <w:pPr>
        <w:spacing w:after="0" w:line="477" w:lineRule="auto"/>
        <w:ind w:left="1367" w:hanging="10"/>
        <w:jc w:val="both"/>
      </w:pPr>
      <w:r>
        <w:rPr>
          <w:rFonts w:ascii="Times New Roman" w:eastAsia="Times New Roman" w:hAnsi="Times New Roman" w:cs="Times New Roman"/>
          <w:sz w:val="23"/>
        </w:rPr>
        <w:t>Bab ini berisi semua temuan-temuan yang dihas</w:t>
      </w:r>
      <w:r>
        <w:rPr>
          <w:rFonts w:ascii="Times New Roman" w:eastAsia="Times New Roman" w:hAnsi="Times New Roman" w:cs="Times New Roman"/>
          <w:sz w:val="23"/>
        </w:rPr>
        <w:t xml:space="preserve">ilkan dalam penelitian dan analisa statistik. Dalam bab empat ini terdapat dua bagian, yaitu tentang diskripsi data penelitian dan penjelasan tentang hasil dan analisis. </w:t>
      </w:r>
    </w:p>
    <w:p w14:paraId="6FC14C33" w14:textId="77777777" w:rsidR="00987387" w:rsidRDefault="00D205D0">
      <w:pPr>
        <w:tabs>
          <w:tab w:val="center" w:pos="684"/>
          <w:tab w:val="center" w:pos="2806"/>
        </w:tabs>
        <w:spacing w:after="433" w:line="248" w:lineRule="auto"/>
      </w:pPr>
      <w:r>
        <w:tab/>
      </w:r>
      <w:r>
        <w:rPr>
          <w:rFonts w:ascii="Times New Roman" w:eastAsia="Times New Roman" w:hAnsi="Times New Roman" w:cs="Times New Roman"/>
          <w:sz w:val="23"/>
        </w:rPr>
        <w:t xml:space="preserve">BAB V </w:t>
      </w:r>
      <w:r>
        <w:rPr>
          <w:rFonts w:ascii="Times New Roman" w:eastAsia="Times New Roman" w:hAnsi="Times New Roman" w:cs="Times New Roman"/>
          <w:sz w:val="23"/>
        </w:rPr>
        <w:tab/>
        <w:t xml:space="preserve">SIMPULAN DAN IMPLIKASI  </w:t>
      </w:r>
    </w:p>
    <w:p w14:paraId="659542C0" w14:textId="77777777" w:rsidR="00987387" w:rsidRDefault="00D205D0">
      <w:pPr>
        <w:spacing w:after="115" w:line="477" w:lineRule="auto"/>
        <w:ind w:left="1367" w:hanging="10"/>
        <w:jc w:val="both"/>
      </w:pPr>
      <w:r>
        <w:rPr>
          <w:rFonts w:ascii="Times New Roman" w:eastAsia="Times New Roman" w:hAnsi="Times New Roman" w:cs="Times New Roman"/>
          <w:sz w:val="23"/>
        </w:rPr>
        <w:t>Bab ini akan menjelaskan kesimpulan dari analisa yan</w:t>
      </w:r>
      <w:r>
        <w:rPr>
          <w:rFonts w:ascii="Times New Roman" w:eastAsia="Times New Roman" w:hAnsi="Times New Roman" w:cs="Times New Roman"/>
          <w:sz w:val="23"/>
        </w:rPr>
        <w:t xml:space="preserve">g dilakukan dan implikasi yang muncul dari hasil simpulan sebagai jawaban atas rumusan masalah sehingga dapat ditarik benang merah dan implikasi dari penelitian yang dilakukan. </w:t>
      </w:r>
    </w:p>
    <w:p w14:paraId="2A2EB444" w14:textId="77777777" w:rsidR="00987387" w:rsidRDefault="00D205D0">
      <w:pPr>
        <w:spacing w:after="246" w:line="248" w:lineRule="auto"/>
        <w:ind w:left="352" w:hanging="10"/>
        <w:jc w:val="both"/>
      </w:pPr>
      <w:r>
        <w:rPr>
          <w:rFonts w:ascii="Times New Roman" w:eastAsia="Times New Roman" w:hAnsi="Times New Roman" w:cs="Times New Roman"/>
          <w:sz w:val="23"/>
        </w:rPr>
        <w:t xml:space="preserve">DAFTAR PUSTAKA </w:t>
      </w:r>
    </w:p>
    <w:p w14:paraId="5CC6597C" w14:textId="77777777" w:rsidR="00987387" w:rsidRDefault="00D205D0">
      <w:pPr>
        <w:spacing w:after="248" w:line="248" w:lineRule="auto"/>
        <w:ind w:left="352" w:hanging="10"/>
        <w:jc w:val="both"/>
      </w:pPr>
      <w:r>
        <w:rPr>
          <w:rFonts w:ascii="Times New Roman" w:eastAsia="Times New Roman" w:hAnsi="Times New Roman" w:cs="Times New Roman"/>
          <w:sz w:val="23"/>
        </w:rPr>
        <w:t xml:space="preserve">LAMPIRAN </w:t>
      </w:r>
    </w:p>
    <w:p w14:paraId="4063E082" w14:textId="77777777" w:rsidR="00987387" w:rsidRDefault="00D205D0">
      <w:pPr>
        <w:spacing w:after="237"/>
        <w:ind w:left="680"/>
      </w:pPr>
      <w:r>
        <w:rPr>
          <w:rFonts w:ascii="Times New Roman" w:eastAsia="Times New Roman" w:hAnsi="Times New Roman" w:cs="Times New Roman"/>
          <w:b/>
          <w:sz w:val="23"/>
        </w:rPr>
        <w:t xml:space="preserve"> </w:t>
      </w:r>
    </w:p>
    <w:p w14:paraId="52A8BBBC" w14:textId="77777777" w:rsidR="00987387" w:rsidRDefault="00D205D0">
      <w:pPr>
        <w:spacing w:after="0"/>
        <w:ind w:left="1357"/>
      </w:pPr>
      <w:r>
        <w:rPr>
          <w:rFonts w:ascii="Times New Roman" w:eastAsia="Times New Roman" w:hAnsi="Times New Roman" w:cs="Times New Roman"/>
          <w:b/>
          <w:sz w:val="23"/>
        </w:rPr>
        <w:t xml:space="preserve"> </w:t>
      </w:r>
    </w:p>
    <w:p w14:paraId="2E36F357" w14:textId="77777777" w:rsidR="00987387" w:rsidRDefault="00D205D0">
      <w:pPr>
        <w:pStyle w:val="Heading2"/>
        <w:spacing w:after="429"/>
        <w:ind w:right="5"/>
      </w:pPr>
      <w:r>
        <w:t xml:space="preserve">BAB II KAJIAN PUSTAKA DAN LANDASAN TEORI </w:t>
      </w:r>
    </w:p>
    <w:p w14:paraId="0D22147E" w14:textId="77777777" w:rsidR="00987387" w:rsidRDefault="00D205D0">
      <w:pPr>
        <w:pStyle w:val="Heading3"/>
        <w:spacing w:after="423"/>
        <w:ind w:left="-3" w:right="0"/>
      </w:pPr>
      <w:r>
        <w:t xml:space="preserve">2.1. Kajian Pustaka </w:t>
      </w:r>
    </w:p>
    <w:p w14:paraId="6F78EEFA" w14:textId="77777777" w:rsidR="00987387" w:rsidRDefault="00D205D0">
      <w:pPr>
        <w:spacing w:after="186" w:line="478" w:lineRule="auto"/>
        <w:ind w:left="340" w:firstLine="864"/>
        <w:jc w:val="both"/>
      </w:pPr>
      <w:r>
        <w:rPr>
          <w:rFonts w:ascii="Times New Roman" w:eastAsia="Times New Roman" w:hAnsi="Times New Roman" w:cs="Times New Roman"/>
          <w:sz w:val="23"/>
        </w:rPr>
        <w:t>Penelitian mengenai analisis konsumsi masyarakat di Indonesia sebelumnya telah dilakukan. Dari beberapa penelitian yang pernah dilakukan adalah tentang konsumsi masyarakat di Indonesia dan pene</w:t>
      </w:r>
      <w:r>
        <w:rPr>
          <w:rFonts w:ascii="Times New Roman" w:eastAsia="Times New Roman" w:hAnsi="Times New Roman" w:cs="Times New Roman"/>
          <w:sz w:val="23"/>
        </w:rPr>
        <w:t xml:space="preserve">litian tersebut antara lain adalah Isyani dan Maulidyah Indira Hasmarini, Penelitian dengan judul Analisis Konsumsi di Indonesia tahun 1989-2002 (Tinjauan Terhadap Hipotesis Keynes dan Post Keynes). Setelah diadakan analisa data dengan menggunakan regresi </w:t>
      </w:r>
      <w:r>
        <w:rPr>
          <w:rFonts w:ascii="Times New Roman" w:eastAsia="Times New Roman" w:hAnsi="Times New Roman" w:cs="Times New Roman"/>
          <w:sz w:val="23"/>
        </w:rPr>
        <w:t>linear berganda menghasilkan beberapa kesimpulan. Hasil perhitungan berdasarkan model PAM, elastisitas jangka panjang lebih besar dari pada jangka pendek. Artinya elastisitas jangka panjang tidak dipengaruhi lagi oleh pengeluaran konsumsi sebelumnya. Berda</w:t>
      </w:r>
      <w:r>
        <w:rPr>
          <w:rFonts w:ascii="Times New Roman" w:eastAsia="Times New Roman" w:hAnsi="Times New Roman" w:cs="Times New Roman"/>
          <w:sz w:val="23"/>
        </w:rPr>
        <w:t xml:space="preserve">sarkan uji asumsi klasik tidak ada gejala multikolinearitas, heteroskedastisitas, dan autokorelasi. Hasil dari uji t (uji secara individual) menunjukkan pendapatan nasional berpengaruh terhadap hutang luar negeri Indonesia secara signifikan pada tingkat α </w:t>
      </w:r>
      <w:r>
        <w:rPr>
          <w:rFonts w:ascii="Times New Roman" w:eastAsia="Times New Roman" w:hAnsi="Times New Roman" w:cs="Times New Roman"/>
          <w:sz w:val="23"/>
        </w:rPr>
        <w:t>= 1%, suku bunga riil dan konsumsi tahun sebelumnya berpengaruh secara signifikan terhadap konsumsi di Indonesia pada tingkat α = 1% dan investasi saham, jumlah uang beredar dan pajak pendapatan atau penghasilan tidak berpengaruh secara signifikan terhadap</w:t>
      </w:r>
      <w:r>
        <w:rPr>
          <w:rFonts w:ascii="Times New Roman" w:eastAsia="Times New Roman" w:hAnsi="Times New Roman" w:cs="Times New Roman"/>
          <w:sz w:val="23"/>
        </w:rPr>
        <w:t xml:space="preserve"> konsumsi pada tingkat α sampai dengan 10%. Berdasarkan hasil uji F dapat disimpulkan bahwa ada pengaruh yang signifikan. Ini berarti secara bersama-sama variabel bebas mempengaruhi variabel tidak bebas atau model yang digunakan cukup baik. Berdasarkan koe</w:t>
      </w:r>
      <w:r>
        <w:rPr>
          <w:rFonts w:ascii="Times New Roman" w:eastAsia="Times New Roman" w:hAnsi="Times New Roman" w:cs="Times New Roman"/>
          <w:sz w:val="23"/>
        </w:rPr>
        <w:t>fisien determinasi majemuk (R²) variasi konsumsi masyarakat dapat dijelaskan oleh variasi variabel pendapatan nasional, suku bunga riil, investasi, saham, jumlah uang beredar dan pajak penghasilan. Sementara sisanya 0,45% dijelaskan oleh variasi variabel l</w:t>
      </w:r>
      <w:r>
        <w:rPr>
          <w:rFonts w:ascii="Times New Roman" w:eastAsia="Times New Roman" w:hAnsi="Times New Roman" w:cs="Times New Roman"/>
          <w:sz w:val="23"/>
        </w:rPr>
        <w:t xml:space="preserve">ain di luar model yang digunakan. </w:t>
      </w:r>
    </w:p>
    <w:p w14:paraId="0D74D86C" w14:textId="77777777" w:rsidR="00987387" w:rsidRDefault="00D205D0">
      <w:pPr>
        <w:spacing w:after="187" w:line="478" w:lineRule="auto"/>
        <w:ind w:left="342" w:firstLine="790"/>
        <w:jc w:val="both"/>
      </w:pPr>
      <w:r>
        <w:rPr>
          <w:rFonts w:ascii="Times New Roman" w:eastAsia="Times New Roman" w:hAnsi="Times New Roman" w:cs="Times New Roman"/>
          <w:sz w:val="23"/>
        </w:rPr>
        <w:t>Dalam penelitian Siti Fatimah Nurhayati dan Masagus Rachman (2003), dengan judul “Analisis Faktor-faktor Yang Mempengaruhi Fungsi Konsumsi Masyarakat di propinsi Jawa Tengah pada tahun 2000”. Penelitian ini menggunakan me</w:t>
      </w:r>
      <w:r>
        <w:rPr>
          <w:rFonts w:ascii="Times New Roman" w:eastAsia="Times New Roman" w:hAnsi="Times New Roman" w:cs="Times New Roman"/>
          <w:sz w:val="23"/>
        </w:rPr>
        <w:t>tode regresi linier berganda dengan variabel PDRB, jumlah penduduk, inflasi. Dari hasil uji hipotesis PDRB mempunyai pengaruh positif terhadap pengeluaran konsumsi masyarakat. Pada tingkat α = 1% dan hasil regresi yang diperoleh dari nilai koefisien sebesa</w:t>
      </w:r>
      <w:r>
        <w:rPr>
          <w:rFonts w:ascii="Times New Roman" w:eastAsia="Times New Roman" w:hAnsi="Times New Roman" w:cs="Times New Roman"/>
          <w:sz w:val="23"/>
        </w:rPr>
        <w:t xml:space="preserve">r 0,403 yang menunjukkan bahwa setiap kenaikan 1 juta rupiah PDRB, maka akan menyebabkan pengeluaran konsumsi masyarakat akan naik sebesar 0,403 juta rupiah. Hubungan tersebut sesuai dengan teori yang ada dimana fungsi konsumsi menunjukkan hubungan antara </w:t>
      </w:r>
      <w:r>
        <w:rPr>
          <w:rFonts w:ascii="Times New Roman" w:eastAsia="Times New Roman" w:hAnsi="Times New Roman" w:cs="Times New Roman"/>
          <w:sz w:val="23"/>
        </w:rPr>
        <w:t xml:space="preserve">tingkat konsumsi dan tingkat pendapatan. Apabila pandapatan meningkat maka konsumsi juga akan meningkat. </w:t>
      </w:r>
    </w:p>
    <w:p w14:paraId="569F546A" w14:textId="77777777" w:rsidR="00987387" w:rsidRDefault="00D205D0">
      <w:pPr>
        <w:spacing w:after="188" w:line="476" w:lineRule="auto"/>
        <w:ind w:left="327" w:right="-12" w:firstLine="790"/>
      </w:pPr>
      <w:r>
        <w:rPr>
          <w:rFonts w:ascii="Times New Roman" w:eastAsia="Times New Roman" w:hAnsi="Times New Roman" w:cs="Times New Roman"/>
          <w:sz w:val="23"/>
        </w:rPr>
        <w:t xml:space="preserve">Syahruddin </w:t>
      </w:r>
      <w:r>
        <w:rPr>
          <w:rFonts w:ascii="Times New Roman" w:eastAsia="Times New Roman" w:hAnsi="Times New Roman" w:cs="Times New Roman"/>
          <w:sz w:val="23"/>
        </w:rPr>
        <w:tab/>
        <w:t xml:space="preserve">dalam </w:t>
      </w:r>
      <w:r>
        <w:rPr>
          <w:rFonts w:ascii="Times New Roman" w:eastAsia="Times New Roman" w:hAnsi="Times New Roman" w:cs="Times New Roman"/>
          <w:sz w:val="23"/>
        </w:rPr>
        <w:tab/>
        <w:t xml:space="preserve">penelitiannya </w:t>
      </w:r>
      <w:r>
        <w:rPr>
          <w:rFonts w:ascii="Times New Roman" w:eastAsia="Times New Roman" w:hAnsi="Times New Roman" w:cs="Times New Roman"/>
          <w:sz w:val="23"/>
        </w:rPr>
        <w:tab/>
        <w:t xml:space="preserve">tentang </w:t>
      </w:r>
      <w:r>
        <w:rPr>
          <w:rFonts w:ascii="Times New Roman" w:eastAsia="Times New Roman" w:hAnsi="Times New Roman" w:cs="Times New Roman"/>
          <w:sz w:val="23"/>
        </w:rPr>
        <w:tab/>
        <w:t xml:space="preserve">“Fungsi </w:t>
      </w:r>
      <w:r>
        <w:rPr>
          <w:rFonts w:ascii="Times New Roman" w:eastAsia="Times New Roman" w:hAnsi="Times New Roman" w:cs="Times New Roman"/>
          <w:sz w:val="23"/>
        </w:rPr>
        <w:tab/>
        <w:t>Konsumsi kenyataannya di Sumatera Barat” yang termuat dalam ekonomi dan keuangan Indonesia, vol XX</w:t>
      </w:r>
      <w:r>
        <w:rPr>
          <w:rFonts w:ascii="Times New Roman" w:eastAsia="Times New Roman" w:hAnsi="Times New Roman" w:cs="Times New Roman"/>
          <w:sz w:val="23"/>
        </w:rPr>
        <w:t>IX, No2, Juni 1981, meliputi tentang faktor-faktor yang mempengaruhi konsumen (rumah tangga) dalam membelanjakan pendapatannya. Dalam penelitian ini konsumsi dipengaruhi oleh pendapatan setelah dikurangi pajak, jumlah penduduk (jumlah anggota rumah tangga)</w:t>
      </w:r>
      <w:r>
        <w:rPr>
          <w:rFonts w:ascii="Times New Roman" w:eastAsia="Times New Roman" w:hAnsi="Times New Roman" w:cs="Times New Roman"/>
          <w:sz w:val="23"/>
        </w:rPr>
        <w:t>, jumlah harta lancar dan harta tetap yang dimiliki. Studi tersebut menyimpulkan bahwa konsumsi tidak hanya dipengaruhi oleh pendapatan setelah dikurangi pajak, tetapi juga dipengaruhi oleh faktor lainnya. Sedangkan pendapatan setelah dikurangi pajak terny</w:t>
      </w:r>
      <w:r>
        <w:rPr>
          <w:rFonts w:ascii="Times New Roman" w:eastAsia="Times New Roman" w:hAnsi="Times New Roman" w:cs="Times New Roman"/>
          <w:sz w:val="23"/>
        </w:rPr>
        <w:t>ata merupakan variabel yang mempunyai pengaruh yang paling menentukan. Selanjutnya dapat disimpulkan bahwa penduduk, harta lancar, dan harta tidak lancar merupakan variabel penerang konsumsi. Ketiga variabel ini ternyata mempunyai pengaruh positif terhadap</w:t>
      </w:r>
      <w:r>
        <w:rPr>
          <w:rFonts w:ascii="Times New Roman" w:eastAsia="Times New Roman" w:hAnsi="Times New Roman" w:cs="Times New Roman"/>
          <w:sz w:val="23"/>
        </w:rPr>
        <w:t xml:space="preserve"> besarnya konsumsi rumah tangga. Hasrat konsumsi marginal (MPC) untuk keseluruhan pengamatan adalah 0,75. Angka ini adalah 0,75 dan 0,64 untuk daerah kota dan desa masing-masingnya. Dengan menggunakan t dan chow ternyata bahwa perbedaannya mempunyai tingka</w:t>
      </w:r>
      <w:r>
        <w:rPr>
          <w:rFonts w:ascii="Times New Roman" w:eastAsia="Times New Roman" w:hAnsi="Times New Roman" w:cs="Times New Roman"/>
          <w:sz w:val="23"/>
        </w:rPr>
        <w:t xml:space="preserve">t keberartian yang tinggi sekali (pada derajat kepercayaan 1%). </w:t>
      </w:r>
    </w:p>
    <w:p w14:paraId="397654A7" w14:textId="77777777" w:rsidR="00987387" w:rsidRDefault="00D205D0">
      <w:pPr>
        <w:spacing w:after="187" w:line="478" w:lineRule="auto"/>
        <w:ind w:left="342" w:firstLine="728"/>
        <w:jc w:val="both"/>
      </w:pPr>
      <w:r>
        <w:rPr>
          <w:rFonts w:ascii="Times New Roman" w:eastAsia="Times New Roman" w:hAnsi="Times New Roman" w:cs="Times New Roman"/>
          <w:sz w:val="23"/>
        </w:rPr>
        <w:t>Dalam penelitian ini terdapat pebedaan dengan penelitian-penelitian sebelumnya. Perbedaan tersebut dapat dilihat dari variabel-variabel yang digunakan, metode penelitian, kurun waktu peneliti</w:t>
      </w:r>
      <w:r>
        <w:rPr>
          <w:rFonts w:ascii="Times New Roman" w:eastAsia="Times New Roman" w:hAnsi="Times New Roman" w:cs="Times New Roman"/>
          <w:sz w:val="23"/>
        </w:rPr>
        <w:t>an serta data dan jumlah data yang digunakan. Dalam penelitian ini menggunakan data sekunder yaitu data tahunan 1988 – 2005 (18 observasi) yang bersumber dari Biro Pusat Statistik (BPS), Laporan Bank Indonesia dalam berbagai tahun penerbitan serta mengguna</w:t>
      </w:r>
      <w:r>
        <w:rPr>
          <w:rFonts w:ascii="Times New Roman" w:eastAsia="Times New Roman" w:hAnsi="Times New Roman" w:cs="Times New Roman"/>
          <w:sz w:val="23"/>
        </w:rPr>
        <w:t xml:space="preserve">kan metode pendekatan </w:t>
      </w:r>
      <w:r>
        <w:rPr>
          <w:rFonts w:ascii="Times New Roman" w:eastAsia="Times New Roman" w:hAnsi="Times New Roman" w:cs="Times New Roman"/>
          <w:i/>
          <w:sz w:val="23"/>
        </w:rPr>
        <w:t xml:space="preserve">Error Correction Model </w:t>
      </w:r>
      <w:r>
        <w:rPr>
          <w:rFonts w:ascii="Times New Roman" w:eastAsia="Times New Roman" w:hAnsi="Times New Roman" w:cs="Times New Roman"/>
          <w:sz w:val="23"/>
        </w:rPr>
        <w:t xml:space="preserve">( ECM ). Variabel yang digunakan dalam penelitian ini pendapatan nasional, laju inflasi, suku bunga deposito dan jumlah uamg beredar dalam mempengaruhi keputusan konsumsi masyarakat. Perbedaan antara penelitian </w:t>
      </w:r>
      <w:r>
        <w:rPr>
          <w:rFonts w:ascii="Times New Roman" w:eastAsia="Times New Roman" w:hAnsi="Times New Roman" w:cs="Times New Roman"/>
          <w:sz w:val="23"/>
        </w:rPr>
        <w:t>ini dengan penelitian sebelumnya yang dilakukan oleh Isyani dan Maulidyah Indira Hasmarini, Penelitian dengan judul Analisis Konsumsi di Indonesia tahun 1989-2002 (Tinjauan Terhadap Hipotesis Keynes dan Post Keynes) menggunakan model analisis penyesuaian s</w:t>
      </w:r>
      <w:r>
        <w:rPr>
          <w:rFonts w:ascii="Times New Roman" w:eastAsia="Times New Roman" w:hAnsi="Times New Roman" w:cs="Times New Roman"/>
          <w:sz w:val="23"/>
        </w:rPr>
        <w:t>tok atau penyesuaian parsial (PAM : Partial Adjustment Model) dengan variabel pendapatan nasional, suku bunga riil, investasi saham, jumlah uang beredar, pajak pendapatan atau penghasilan dan konsumsi tahun sebelumnya. Hasil perhitungan berdasarkan model P</w:t>
      </w:r>
      <w:r>
        <w:rPr>
          <w:rFonts w:ascii="Times New Roman" w:eastAsia="Times New Roman" w:hAnsi="Times New Roman" w:cs="Times New Roman"/>
          <w:sz w:val="23"/>
        </w:rPr>
        <w:t>AM, elastisitas jangka panjang lebih besar dari pada jangka pendek. Artinya elastisitas jangka panjang tidak dipengaruhi lagi oleh pengeluaran konsumsi sebelumnya. Berdasarkan uji asumsi klasik tidak ada gejala multikolinearitas, heteroskedastisitas, dan a</w:t>
      </w:r>
      <w:r>
        <w:rPr>
          <w:rFonts w:ascii="Times New Roman" w:eastAsia="Times New Roman" w:hAnsi="Times New Roman" w:cs="Times New Roman"/>
          <w:sz w:val="23"/>
        </w:rPr>
        <w:t>utokorelasi. Hasil dari uji t (uji secara individual) menunjukkan pendapatan nasional berpengaruh terhadap hutang luar negeri Indonesia secara signifikan pada tingkat α = 1%, suku bunga riil dan konsumsi tahun sebelumnya berpengaruh secara signifikan terha</w:t>
      </w:r>
      <w:r>
        <w:rPr>
          <w:rFonts w:ascii="Times New Roman" w:eastAsia="Times New Roman" w:hAnsi="Times New Roman" w:cs="Times New Roman"/>
          <w:sz w:val="23"/>
        </w:rPr>
        <w:t xml:space="preserve">dap konsumsi di Indonesia pada tingkat α = 1% dan investasi saham, jumlah uang beredar dan pajak pendapatan atau penghasilan tidak berpengaruh secara signifikan terhadap konsumsi pada tingkat α sampai dengan 10%. </w:t>
      </w:r>
    </w:p>
    <w:p w14:paraId="0B9A64F6" w14:textId="77777777" w:rsidR="00987387" w:rsidRDefault="00D205D0">
      <w:pPr>
        <w:spacing w:after="186" w:line="478" w:lineRule="auto"/>
        <w:ind w:left="342" w:firstLine="748"/>
        <w:jc w:val="both"/>
      </w:pPr>
      <w:r>
        <w:rPr>
          <w:rFonts w:ascii="Times New Roman" w:eastAsia="Times New Roman" w:hAnsi="Times New Roman" w:cs="Times New Roman"/>
          <w:sz w:val="23"/>
        </w:rPr>
        <w:t xml:space="preserve">Penelitian yang dilakukan oleh Dalam Siti </w:t>
      </w:r>
      <w:r>
        <w:rPr>
          <w:rFonts w:ascii="Times New Roman" w:eastAsia="Times New Roman" w:hAnsi="Times New Roman" w:cs="Times New Roman"/>
          <w:sz w:val="23"/>
        </w:rPr>
        <w:t>Fatimah Nurhayati dan Masagus Rachman (2003), dengan judul “Analisis Faktor-faktor Yang Mempengaruhi Fungsi Konsumsi Masyarakat di propinsi Jawa Tengah pada tahun 2000” menggunakan metode regresi linier berganda dengan variabel PDRB, jumlah penduduk, infla</w:t>
      </w:r>
      <w:r>
        <w:rPr>
          <w:rFonts w:ascii="Times New Roman" w:eastAsia="Times New Roman" w:hAnsi="Times New Roman" w:cs="Times New Roman"/>
          <w:sz w:val="23"/>
        </w:rPr>
        <w:t>si. Dari hasil uji hipotesis PDRB mempunyai pengaruh positif terhadap pengeluaran konsumsi masyarakat. Pada tingkat α = 1% dan hasil regresi yang diperoleh dari nilai koefisien sebesar 0,403 yang menunjukkan bahwa setiap kenaikan 1 juta rupiah PDRB, maka a</w:t>
      </w:r>
      <w:r>
        <w:rPr>
          <w:rFonts w:ascii="Times New Roman" w:eastAsia="Times New Roman" w:hAnsi="Times New Roman" w:cs="Times New Roman"/>
          <w:sz w:val="23"/>
        </w:rPr>
        <w:t xml:space="preserve">kan menyebabkan pengeluaran konsumsi masyarakat akan naik sebesar 0,403 juta rupiah. </w:t>
      </w:r>
    </w:p>
    <w:p w14:paraId="3D1FE01F" w14:textId="77777777" w:rsidR="00987387" w:rsidRDefault="00D205D0">
      <w:pPr>
        <w:spacing w:after="186" w:line="478" w:lineRule="auto"/>
        <w:ind w:left="342" w:firstLine="728"/>
        <w:jc w:val="both"/>
      </w:pPr>
      <w:r>
        <w:rPr>
          <w:rFonts w:ascii="Times New Roman" w:eastAsia="Times New Roman" w:hAnsi="Times New Roman" w:cs="Times New Roman"/>
          <w:sz w:val="23"/>
        </w:rPr>
        <w:t>Penelitian yang dilakuan oleh Syahruddin merupakan studi kasus yang dilakukan dengan tujuan untuk membuktikan apakah MPC di daerah kota lebih tinggi dari MPC di desa Suma</w:t>
      </w:r>
      <w:r>
        <w:rPr>
          <w:rFonts w:ascii="Times New Roman" w:eastAsia="Times New Roman" w:hAnsi="Times New Roman" w:cs="Times New Roman"/>
          <w:sz w:val="23"/>
        </w:rPr>
        <w:t>tera Barat dengan menggunakan data primer yang diambil secara random (</w:t>
      </w:r>
      <w:r>
        <w:rPr>
          <w:rFonts w:ascii="Times New Roman" w:eastAsia="Times New Roman" w:hAnsi="Times New Roman" w:cs="Times New Roman"/>
          <w:i/>
          <w:sz w:val="23"/>
        </w:rPr>
        <w:t>cluster random sampling</w:t>
      </w:r>
      <w:r>
        <w:rPr>
          <w:rFonts w:ascii="Times New Roman" w:eastAsia="Times New Roman" w:hAnsi="Times New Roman" w:cs="Times New Roman"/>
          <w:sz w:val="23"/>
        </w:rPr>
        <w:t>) yaitu sejumlah 1.142 rumah tangga yang terdiri dari 645 rumah tangga di daaerah kota dan 497 rumah tangga di daerah desa, dimana variabel-variabel yang mempunyai</w:t>
      </w:r>
      <w:r>
        <w:rPr>
          <w:rFonts w:ascii="Times New Roman" w:eastAsia="Times New Roman" w:hAnsi="Times New Roman" w:cs="Times New Roman"/>
          <w:sz w:val="23"/>
        </w:rPr>
        <w:t xml:space="preserve"> fungsi konsumsi masyarakat antara lain pendapatan setelah dikurangi pajak, jumlah penduduk, jumlah harta lancar dan harta tetap yang dimiliki dan penelitian ini menggunakan dua persamaan regresi, menggunakan pengujian Chow test yaitu pengujian menggunakan</w:t>
      </w:r>
      <w:r>
        <w:rPr>
          <w:rFonts w:ascii="Times New Roman" w:eastAsia="Times New Roman" w:hAnsi="Times New Roman" w:cs="Times New Roman"/>
          <w:sz w:val="23"/>
        </w:rPr>
        <w:t xml:space="preserve"> F-test untuk menguji perbedaanperbedaan persamaan garis dan digunakan pengujian yang dikembangkan yaitu pengujian yang tergolong kepada t-test sebab t-test mempunyai kemampuan untuk menguji koefisien dari dua persamaan yang ada. </w:t>
      </w:r>
    </w:p>
    <w:p w14:paraId="0AE5EC4B" w14:textId="77777777" w:rsidR="00987387" w:rsidRDefault="00D205D0">
      <w:pPr>
        <w:spacing w:after="424"/>
        <w:ind w:left="1070"/>
      </w:pPr>
      <w:r>
        <w:rPr>
          <w:rFonts w:ascii="Times New Roman" w:eastAsia="Times New Roman" w:hAnsi="Times New Roman" w:cs="Times New Roman"/>
          <w:sz w:val="23"/>
        </w:rPr>
        <w:t xml:space="preserve"> </w:t>
      </w:r>
    </w:p>
    <w:p w14:paraId="31A6A35B" w14:textId="77777777" w:rsidR="00987387" w:rsidRDefault="00D205D0">
      <w:pPr>
        <w:spacing w:after="0"/>
        <w:ind w:left="1070"/>
      </w:pPr>
      <w:r>
        <w:rPr>
          <w:rFonts w:ascii="Times New Roman" w:eastAsia="Times New Roman" w:hAnsi="Times New Roman" w:cs="Times New Roman"/>
          <w:sz w:val="23"/>
        </w:rPr>
        <w:t xml:space="preserve"> </w:t>
      </w:r>
    </w:p>
    <w:p w14:paraId="60D5B70B" w14:textId="77777777" w:rsidR="00987387" w:rsidRDefault="00D205D0">
      <w:pPr>
        <w:pStyle w:val="Heading3"/>
        <w:spacing w:after="425"/>
        <w:ind w:left="-3" w:right="0"/>
      </w:pPr>
      <w:r>
        <w:t xml:space="preserve">2.2. Landasan Teori </w:t>
      </w:r>
    </w:p>
    <w:p w14:paraId="01DC0ACD" w14:textId="77777777" w:rsidR="00987387" w:rsidRDefault="00D205D0">
      <w:pPr>
        <w:pStyle w:val="Heading4"/>
        <w:spacing w:after="439"/>
        <w:ind w:left="183" w:right="0"/>
      </w:pPr>
      <w:r>
        <w:t>2.2.1.</w:t>
      </w:r>
      <w:r>
        <w:rPr>
          <w:rFonts w:ascii="Arial" w:eastAsia="Arial" w:hAnsi="Arial" w:cs="Arial"/>
        </w:rPr>
        <w:t xml:space="preserve"> </w:t>
      </w:r>
      <w:r>
        <w:t xml:space="preserve">Konsumsi dan Fungsi konsumsi </w:t>
      </w:r>
    </w:p>
    <w:p w14:paraId="7196F9DD" w14:textId="77777777" w:rsidR="00987387" w:rsidRDefault="00D205D0">
      <w:pPr>
        <w:spacing w:after="187" w:line="478" w:lineRule="auto"/>
        <w:ind w:left="342" w:firstLine="576"/>
        <w:jc w:val="both"/>
      </w:pPr>
      <w:r>
        <w:rPr>
          <w:rFonts w:ascii="Times New Roman" w:eastAsia="Times New Roman" w:hAnsi="Times New Roman" w:cs="Times New Roman"/>
          <w:sz w:val="23"/>
        </w:rPr>
        <w:t>Konsep konsumsi, yang merupakan konsep yang di Indonesiakan dari bahasa inggris ”</w:t>
      </w:r>
      <w:r>
        <w:rPr>
          <w:rFonts w:ascii="Times New Roman" w:eastAsia="Times New Roman" w:hAnsi="Times New Roman" w:cs="Times New Roman"/>
          <w:i/>
          <w:sz w:val="23"/>
        </w:rPr>
        <w:t>Consumtion</w:t>
      </w:r>
      <w:r>
        <w:rPr>
          <w:rFonts w:ascii="Times New Roman" w:eastAsia="Times New Roman" w:hAnsi="Times New Roman" w:cs="Times New Roman"/>
          <w:sz w:val="23"/>
        </w:rPr>
        <w:t>”. Konsumsi adalah pembelanjaan atas barangbarang dan jasa-jasa yang dilakukan oleh rumah tangga dengan tuj</w:t>
      </w:r>
      <w:r>
        <w:rPr>
          <w:rFonts w:ascii="Times New Roman" w:eastAsia="Times New Roman" w:hAnsi="Times New Roman" w:cs="Times New Roman"/>
          <w:sz w:val="23"/>
        </w:rPr>
        <w:t>uan untuk memenuhi kebutuhan dari orang yang melakukan pembelanjaan tersebut. Pembelanjaan masyarakat atas makanan, pakaian, dan barang-barang kebutuhan mereka yang lain digolongkan pembelanjaan atau konsumsi. Barang-barang yang di produksi untuk digunakan</w:t>
      </w:r>
      <w:r>
        <w:rPr>
          <w:rFonts w:ascii="Times New Roman" w:eastAsia="Times New Roman" w:hAnsi="Times New Roman" w:cs="Times New Roman"/>
          <w:sz w:val="23"/>
        </w:rPr>
        <w:t xml:space="preserve"> oleh masyarakat untuk memenuhi kebutuhannya dinamakan barang konsumsi.(Dumairy, 1996) </w:t>
      </w:r>
    </w:p>
    <w:p w14:paraId="47FC979C" w14:textId="77777777" w:rsidR="00987387" w:rsidRDefault="00D205D0">
      <w:pPr>
        <w:spacing w:after="4" w:line="478" w:lineRule="auto"/>
        <w:ind w:left="342" w:firstLine="593"/>
        <w:jc w:val="both"/>
      </w:pPr>
      <w:r>
        <w:rPr>
          <w:rFonts w:ascii="Times New Roman" w:eastAsia="Times New Roman" w:hAnsi="Times New Roman" w:cs="Times New Roman"/>
          <w:sz w:val="23"/>
        </w:rPr>
        <w:t xml:space="preserve">Fungsi konsumsi adalah suatu kurva yang menggambarkan sifat hubungan di antara tingkat konsumsi rumah tangga dalam perekonomian dengan pendapatan nasional (pendapatan </w:t>
      </w:r>
      <w:r>
        <w:rPr>
          <w:rFonts w:ascii="Times New Roman" w:eastAsia="Times New Roman" w:hAnsi="Times New Roman" w:cs="Times New Roman"/>
          <w:i/>
          <w:sz w:val="23"/>
        </w:rPr>
        <w:t>d</w:t>
      </w:r>
      <w:r>
        <w:rPr>
          <w:rFonts w:ascii="Times New Roman" w:eastAsia="Times New Roman" w:hAnsi="Times New Roman" w:cs="Times New Roman"/>
          <w:i/>
          <w:sz w:val="23"/>
        </w:rPr>
        <w:t>isposebel</w:t>
      </w:r>
      <w:r>
        <w:rPr>
          <w:rFonts w:ascii="Times New Roman" w:eastAsia="Times New Roman" w:hAnsi="Times New Roman" w:cs="Times New Roman"/>
          <w:sz w:val="23"/>
        </w:rPr>
        <w:t xml:space="preserve">) perekonomian tersebut. </w:t>
      </w:r>
    </w:p>
    <w:p w14:paraId="4051240C" w14:textId="77777777" w:rsidR="00987387" w:rsidRDefault="00D205D0">
      <w:pPr>
        <w:spacing w:after="425"/>
        <w:ind w:left="352" w:hanging="10"/>
        <w:jc w:val="both"/>
      </w:pPr>
      <w:r>
        <w:rPr>
          <w:rFonts w:ascii="Times New Roman" w:eastAsia="Times New Roman" w:hAnsi="Times New Roman" w:cs="Times New Roman"/>
          <w:sz w:val="23"/>
        </w:rPr>
        <w:t xml:space="preserve">Fungsi konsumsi dapat dinyatakan dalam persamaan : </w:t>
      </w:r>
    </w:p>
    <w:p w14:paraId="03E0BB2D" w14:textId="77777777" w:rsidR="00987387" w:rsidRDefault="00D205D0">
      <w:pPr>
        <w:spacing w:after="429"/>
        <w:ind w:left="521" w:hanging="10"/>
        <w:jc w:val="both"/>
      </w:pPr>
      <w:r>
        <w:rPr>
          <w:rFonts w:ascii="Times New Roman" w:eastAsia="Times New Roman" w:hAnsi="Times New Roman" w:cs="Times New Roman"/>
          <w:sz w:val="23"/>
        </w:rPr>
        <w:t>i.</w:t>
      </w:r>
      <w:r>
        <w:rPr>
          <w:rFonts w:ascii="Arial" w:eastAsia="Arial" w:hAnsi="Arial" w:cs="Arial"/>
          <w:sz w:val="23"/>
        </w:rPr>
        <w:t xml:space="preserve"> </w:t>
      </w:r>
      <w:r>
        <w:rPr>
          <w:rFonts w:ascii="Times New Roman" w:eastAsia="Times New Roman" w:hAnsi="Times New Roman" w:cs="Times New Roman"/>
          <w:sz w:val="23"/>
        </w:rPr>
        <w:t xml:space="preserve">Fungsi konsumsi ialah : </w:t>
      </w:r>
      <w:r>
        <w:rPr>
          <w:rFonts w:ascii="Times New Roman" w:eastAsia="Times New Roman" w:hAnsi="Times New Roman" w:cs="Times New Roman"/>
          <w:b/>
          <w:sz w:val="23"/>
        </w:rPr>
        <w:t>C = a + bY</w:t>
      </w:r>
      <w:r>
        <w:rPr>
          <w:rFonts w:ascii="Times New Roman" w:eastAsia="Times New Roman" w:hAnsi="Times New Roman" w:cs="Times New Roman"/>
          <w:sz w:val="23"/>
        </w:rPr>
        <w:t xml:space="preserve"> </w:t>
      </w:r>
    </w:p>
    <w:p w14:paraId="5F796684" w14:textId="77777777" w:rsidR="00987387" w:rsidRDefault="00D205D0">
      <w:pPr>
        <w:spacing w:after="185" w:line="478" w:lineRule="auto"/>
        <w:ind w:left="352" w:hanging="10"/>
        <w:jc w:val="both"/>
      </w:pPr>
      <w:r>
        <w:rPr>
          <w:rFonts w:ascii="Times New Roman" w:eastAsia="Times New Roman" w:hAnsi="Times New Roman" w:cs="Times New Roman"/>
          <w:sz w:val="23"/>
        </w:rPr>
        <w:t xml:space="preserve">Dimana a adalah konsumsi rumah tangga  ketika pendapatan nasional adalah 0, b adalah kecondongan konsumsi marginal, C adalah tingkat konsumsi dan Y adalah tingkat pendapatan nasional. </w:t>
      </w:r>
    </w:p>
    <w:p w14:paraId="4F5EC67F" w14:textId="77777777" w:rsidR="00987387" w:rsidRDefault="00D205D0">
      <w:pPr>
        <w:spacing w:after="4" w:line="478" w:lineRule="auto"/>
        <w:ind w:left="342" w:firstLine="593"/>
        <w:jc w:val="both"/>
      </w:pPr>
      <w:r>
        <w:rPr>
          <w:rFonts w:ascii="Times New Roman" w:eastAsia="Times New Roman" w:hAnsi="Times New Roman" w:cs="Times New Roman"/>
          <w:sz w:val="23"/>
        </w:rPr>
        <w:t>Ada dua konsep untuk mengetahui sifat hubungan antara pendapatan dispos</w:t>
      </w:r>
      <w:r>
        <w:rPr>
          <w:rFonts w:ascii="Times New Roman" w:eastAsia="Times New Roman" w:hAnsi="Times New Roman" w:cs="Times New Roman"/>
          <w:sz w:val="23"/>
        </w:rPr>
        <w:t xml:space="preserve">ebel dengan konsumsi dan pendapatan diposebel dengan tabungan yaitu kosep kecondongan mengkonsumsi dan kecondongan menabung. </w:t>
      </w:r>
    </w:p>
    <w:p w14:paraId="01F1C93C" w14:textId="77777777" w:rsidR="00987387" w:rsidRDefault="00D205D0">
      <w:pPr>
        <w:spacing w:after="87" w:line="478" w:lineRule="auto"/>
        <w:ind w:left="352" w:hanging="10"/>
        <w:jc w:val="both"/>
      </w:pPr>
      <w:r>
        <w:rPr>
          <w:rFonts w:ascii="Times New Roman" w:eastAsia="Times New Roman" w:hAnsi="Times New Roman" w:cs="Times New Roman"/>
          <w:sz w:val="23"/>
        </w:rPr>
        <w:t>Kecondongan mengkonsumsi dapat dibedakan menjadi dua yaitu kecondongan mengkonsumsi marginal dan kecondongan mengkonsumsi ratarata</w:t>
      </w:r>
      <w:r>
        <w:rPr>
          <w:rFonts w:ascii="Times New Roman" w:eastAsia="Times New Roman" w:hAnsi="Times New Roman" w:cs="Times New Roman"/>
          <w:sz w:val="23"/>
        </w:rPr>
        <w:t xml:space="preserve">. Kencondongan mengkonsumsi marginal dapat dinyatakan sebagai MPC (berasal dari istilah inggrisnya </w:t>
      </w:r>
      <w:r>
        <w:rPr>
          <w:rFonts w:ascii="Times New Roman" w:eastAsia="Times New Roman" w:hAnsi="Times New Roman" w:cs="Times New Roman"/>
          <w:i/>
          <w:sz w:val="23"/>
        </w:rPr>
        <w:t>Marginal Propensity to Consume</w:t>
      </w:r>
      <w:r>
        <w:rPr>
          <w:rFonts w:ascii="Times New Roman" w:eastAsia="Times New Roman" w:hAnsi="Times New Roman" w:cs="Times New Roman"/>
          <w:sz w:val="23"/>
        </w:rPr>
        <w:t>), dapat didefinisikan sebagai perbandingan di antara pertambahan konsumsi (∆C) yang dilakukan dengan pertambahan pendapatan di</w:t>
      </w:r>
      <w:r>
        <w:rPr>
          <w:rFonts w:ascii="Times New Roman" w:eastAsia="Times New Roman" w:hAnsi="Times New Roman" w:cs="Times New Roman"/>
          <w:sz w:val="23"/>
        </w:rPr>
        <w:t xml:space="preserve">sposebel (∆Yd) yang diperoleh. Nilai MPC dapat dihitung dengan menggunakan formula : </w:t>
      </w:r>
    </w:p>
    <w:p w14:paraId="33C1C722" w14:textId="77777777" w:rsidR="00987387" w:rsidRDefault="00D205D0">
      <w:pPr>
        <w:spacing w:after="4"/>
        <w:ind w:left="2175" w:hanging="10"/>
      </w:pPr>
      <w:r>
        <w:rPr>
          <w:rFonts w:ascii="Segoe UI Symbol" w:eastAsia="Segoe UI Symbol" w:hAnsi="Segoe UI Symbol" w:cs="Segoe UI Symbol"/>
          <w:u w:val="single" w:color="000000"/>
        </w:rPr>
        <w:t>∆</w:t>
      </w:r>
      <w:r>
        <w:rPr>
          <w:rFonts w:ascii="Times New Roman" w:eastAsia="Times New Roman" w:hAnsi="Times New Roman" w:cs="Times New Roman"/>
          <w:i/>
          <w:u w:val="single" w:color="000000"/>
        </w:rPr>
        <w:t>C</w:t>
      </w:r>
    </w:p>
    <w:p w14:paraId="2C013002" w14:textId="77777777" w:rsidR="00987387" w:rsidRDefault="00D205D0">
      <w:pPr>
        <w:spacing w:after="610"/>
        <w:ind w:left="1367" w:hanging="10"/>
        <w:jc w:val="both"/>
      </w:pPr>
      <w:r>
        <w:rPr>
          <w:rFonts w:ascii="Times New Roman" w:eastAsia="Times New Roman" w:hAnsi="Times New Roman" w:cs="Times New Roman"/>
          <w:sz w:val="23"/>
        </w:rPr>
        <w:t xml:space="preserve">MPC = </w:t>
      </w:r>
      <w:r>
        <w:rPr>
          <w:rFonts w:ascii="Segoe UI Symbol" w:eastAsia="Segoe UI Symbol" w:hAnsi="Segoe UI Symbol" w:cs="Segoe UI Symbol"/>
        </w:rPr>
        <w:t>∆</w:t>
      </w:r>
      <w:r>
        <w:rPr>
          <w:rFonts w:ascii="Times New Roman" w:eastAsia="Times New Roman" w:hAnsi="Times New Roman" w:cs="Times New Roman"/>
          <w:i/>
        </w:rPr>
        <w:t>Yd</w:t>
      </w:r>
      <w:r>
        <w:rPr>
          <w:rFonts w:ascii="Times New Roman" w:eastAsia="Times New Roman" w:hAnsi="Times New Roman" w:cs="Times New Roman"/>
          <w:b/>
          <w:vertAlign w:val="superscript"/>
        </w:rPr>
        <w:t xml:space="preserve"> </w:t>
      </w:r>
    </w:p>
    <w:p w14:paraId="449B803D" w14:textId="77777777" w:rsidR="00987387" w:rsidRDefault="00D205D0">
      <w:pPr>
        <w:spacing w:after="88" w:line="478" w:lineRule="auto"/>
        <w:ind w:left="352" w:hanging="10"/>
        <w:jc w:val="both"/>
      </w:pPr>
      <w:r>
        <w:rPr>
          <w:rFonts w:ascii="Times New Roman" w:eastAsia="Times New Roman" w:hAnsi="Times New Roman" w:cs="Times New Roman"/>
          <w:sz w:val="23"/>
        </w:rPr>
        <w:t xml:space="preserve">  Kencondongan mengkonsumsi rata-rata dinyatakan dengan APC (</w:t>
      </w:r>
      <w:r>
        <w:rPr>
          <w:rFonts w:ascii="Times New Roman" w:eastAsia="Times New Roman" w:hAnsi="Times New Roman" w:cs="Times New Roman"/>
          <w:i/>
          <w:sz w:val="23"/>
        </w:rPr>
        <w:t>Average Propensity to Consume</w:t>
      </w:r>
      <w:r>
        <w:rPr>
          <w:rFonts w:ascii="Times New Roman" w:eastAsia="Times New Roman" w:hAnsi="Times New Roman" w:cs="Times New Roman"/>
          <w:sz w:val="23"/>
        </w:rPr>
        <w:t xml:space="preserve">), dapat didefinisikan sebagai perbandingan di antara tingkat pengeluaran konsumsi (C) dengan tingkat pendapatan disposebel pada ketika konsumen tersebut dilakukan (Yd). Nilai APC dapat dihitung dengan menggunakan formula : </w:t>
      </w:r>
    </w:p>
    <w:p w14:paraId="1C9370E4" w14:textId="77777777" w:rsidR="00987387" w:rsidRDefault="00D205D0">
      <w:pPr>
        <w:spacing w:after="4"/>
        <w:ind w:left="2175" w:hanging="10"/>
      </w:pPr>
      <w:r>
        <w:rPr>
          <w:rFonts w:ascii="Times New Roman" w:eastAsia="Times New Roman" w:hAnsi="Times New Roman" w:cs="Times New Roman"/>
          <w:i/>
          <w:u w:val="single" w:color="000000"/>
        </w:rPr>
        <w:t>C</w:t>
      </w:r>
    </w:p>
    <w:p w14:paraId="5F5E8E4D" w14:textId="77777777" w:rsidR="00987387" w:rsidRDefault="00D205D0">
      <w:pPr>
        <w:tabs>
          <w:tab w:val="center" w:pos="1070"/>
          <w:tab w:val="center" w:pos="1863"/>
        </w:tabs>
        <w:spacing w:after="643"/>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APC =  </w:t>
      </w:r>
      <w:r>
        <w:rPr>
          <w:rFonts w:ascii="Times New Roman" w:eastAsia="Times New Roman" w:hAnsi="Times New Roman" w:cs="Times New Roman"/>
          <w:i/>
        </w:rPr>
        <w:t>Yd</w:t>
      </w:r>
      <w:r>
        <w:rPr>
          <w:rFonts w:ascii="Times New Roman" w:eastAsia="Times New Roman" w:hAnsi="Times New Roman" w:cs="Times New Roman"/>
          <w:sz w:val="23"/>
        </w:rPr>
        <w:t xml:space="preserve">  </w:t>
      </w:r>
    </w:p>
    <w:p w14:paraId="49861802" w14:textId="77777777" w:rsidR="00987387" w:rsidRDefault="00D205D0">
      <w:pPr>
        <w:spacing w:after="4" w:line="478" w:lineRule="auto"/>
        <w:ind w:left="352" w:hanging="10"/>
        <w:jc w:val="both"/>
      </w:pPr>
      <w:r>
        <w:rPr>
          <w:rFonts w:ascii="Times New Roman" w:eastAsia="Times New Roman" w:hAnsi="Times New Roman" w:cs="Times New Roman"/>
          <w:sz w:val="23"/>
        </w:rPr>
        <w:t>Kecondongan me</w:t>
      </w:r>
      <w:r>
        <w:rPr>
          <w:rFonts w:ascii="Times New Roman" w:eastAsia="Times New Roman" w:hAnsi="Times New Roman" w:cs="Times New Roman"/>
          <w:sz w:val="23"/>
        </w:rPr>
        <w:t>nabung dapat dibedakan menjadi dua yaitu kencondongan menabung marginal dan kecondongan menabung rata-rata. Kecondongan menabung marginal dinyatakan dengan MPS (</w:t>
      </w:r>
      <w:r>
        <w:rPr>
          <w:rFonts w:ascii="Times New Roman" w:eastAsia="Times New Roman" w:hAnsi="Times New Roman" w:cs="Times New Roman"/>
          <w:i/>
          <w:sz w:val="23"/>
        </w:rPr>
        <w:t>Marginal Propensity to Save</w:t>
      </w:r>
      <w:r>
        <w:rPr>
          <w:rFonts w:ascii="Times New Roman" w:eastAsia="Times New Roman" w:hAnsi="Times New Roman" w:cs="Times New Roman"/>
          <w:sz w:val="23"/>
        </w:rPr>
        <w:t>) adalah perbandingan di antara pertambahan tabungan (∆S) dengan per</w:t>
      </w:r>
      <w:r>
        <w:rPr>
          <w:rFonts w:ascii="Times New Roman" w:eastAsia="Times New Roman" w:hAnsi="Times New Roman" w:cs="Times New Roman"/>
          <w:sz w:val="23"/>
        </w:rPr>
        <w:t xml:space="preserve">tambahan pendapatan disposebel (∆Yd). Nilai MPS dapat dihitung dengan menggunakan formula : </w:t>
      </w:r>
    </w:p>
    <w:p w14:paraId="3853DE1E" w14:textId="77777777" w:rsidR="00987387" w:rsidRDefault="00D205D0">
      <w:pPr>
        <w:spacing w:after="746"/>
        <w:ind w:left="1367" w:hanging="10"/>
        <w:jc w:val="both"/>
      </w:pPr>
      <w:r>
        <w:rPr>
          <w:rFonts w:ascii="Times New Roman" w:eastAsia="Times New Roman" w:hAnsi="Times New Roman" w:cs="Times New Roman"/>
          <w:sz w:val="23"/>
        </w:rPr>
        <w:t xml:space="preserve">MPS = </w:t>
      </w:r>
      <w:r>
        <w:rPr>
          <w:rFonts w:ascii="Segoe UI Symbol" w:eastAsia="Segoe UI Symbol" w:hAnsi="Segoe UI Symbol" w:cs="Segoe UI Symbol"/>
        </w:rPr>
        <w:t>∆</w:t>
      </w:r>
      <w:r>
        <w:rPr>
          <w:rFonts w:ascii="Segoe UI Symbol" w:eastAsia="Segoe UI Symbol" w:hAnsi="Segoe UI Symbol" w:cs="Segoe UI Symbol"/>
          <w:u w:val="single" w:color="000000"/>
        </w:rPr>
        <w:t>∆</w:t>
      </w:r>
      <w:r>
        <w:rPr>
          <w:rFonts w:ascii="Times New Roman" w:eastAsia="Times New Roman" w:hAnsi="Times New Roman" w:cs="Times New Roman"/>
          <w:i/>
        </w:rPr>
        <w:t>Yd</w:t>
      </w:r>
      <w:r>
        <w:rPr>
          <w:rFonts w:ascii="Times New Roman" w:eastAsia="Times New Roman" w:hAnsi="Times New Roman" w:cs="Times New Roman"/>
          <w:i/>
          <w:u w:val="single" w:color="000000"/>
        </w:rPr>
        <w:t>S</w:t>
      </w:r>
      <w:r>
        <w:rPr>
          <w:rFonts w:ascii="Times New Roman" w:eastAsia="Times New Roman" w:hAnsi="Times New Roman" w:cs="Times New Roman"/>
          <w:b/>
          <w:sz w:val="15"/>
        </w:rPr>
        <w:t xml:space="preserve"> </w:t>
      </w:r>
    </w:p>
    <w:p w14:paraId="047CF321" w14:textId="77777777" w:rsidR="00987387" w:rsidRDefault="00D205D0">
      <w:pPr>
        <w:tabs>
          <w:tab w:val="center" w:pos="426"/>
          <w:tab w:val="center" w:pos="680"/>
          <w:tab w:val="right" w:pos="7417"/>
        </w:tabs>
        <w:spacing w:after="236"/>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Kecondongan menabung rata-rata dinyatakan dengan APS </w:t>
      </w:r>
    </w:p>
    <w:p w14:paraId="4887DE61" w14:textId="77777777" w:rsidR="00987387" w:rsidRDefault="00D205D0">
      <w:pPr>
        <w:spacing w:after="88" w:line="478" w:lineRule="auto"/>
        <w:ind w:left="436" w:hanging="10"/>
        <w:jc w:val="both"/>
      </w:pPr>
      <w:r>
        <w:rPr>
          <w:rFonts w:ascii="Times New Roman" w:eastAsia="Times New Roman" w:hAnsi="Times New Roman" w:cs="Times New Roman"/>
          <w:sz w:val="23"/>
        </w:rPr>
        <w:t>(</w:t>
      </w:r>
      <w:r>
        <w:rPr>
          <w:rFonts w:ascii="Times New Roman" w:eastAsia="Times New Roman" w:hAnsi="Times New Roman" w:cs="Times New Roman"/>
          <w:i/>
          <w:sz w:val="23"/>
        </w:rPr>
        <w:t>Average Propensity to Save</w:t>
      </w:r>
      <w:r>
        <w:rPr>
          <w:rFonts w:ascii="Times New Roman" w:eastAsia="Times New Roman" w:hAnsi="Times New Roman" w:cs="Times New Roman"/>
          <w:sz w:val="23"/>
        </w:rPr>
        <w:t>), menunjukan perbandingan di antara tabungan (S) dengan pendapa</w:t>
      </w:r>
      <w:r>
        <w:rPr>
          <w:rFonts w:ascii="Times New Roman" w:eastAsia="Times New Roman" w:hAnsi="Times New Roman" w:cs="Times New Roman"/>
          <w:sz w:val="23"/>
        </w:rPr>
        <w:t xml:space="preserve">tan disposebel (Yd). Nilai APS dapat dihitung dengan menggunakan formula : </w:t>
      </w:r>
    </w:p>
    <w:p w14:paraId="1F6AFB38" w14:textId="77777777" w:rsidR="00987387" w:rsidRDefault="00D205D0">
      <w:pPr>
        <w:spacing w:after="54"/>
        <w:ind w:left="2175" w:hanging="10"/>
      </w:pPr>
      <w:r>
        <w:rPr>
          <w:rFonts w:ascii="Times New Roman" w:eastAsia="Times New Roman" w:hAnsi="Times New Roman" w:cs="Times New Roman"/>
          <w:i/>
          <w:u w:val="single" w:color="000000"/>
        </w:rPr>
        <w:t>S</w:t>
      </w:r>
    </w:p>
    <w:p w14:paraId="66344DDC" w14:textId="77777777" w:rsidR="00987387" w:rsidRDefault="00D205D0">
      <w:pPr>
        <w:spacing w:after="603"/>
        <w:ind w:left="1367" w:hanging="10"/>
        <w:jc w:val="both"/>
      </w:pPr>
      <w:r>
        <w:rPr>
          <w:rFonts w:ascii="Times New Roman" w:eastAsia="Times New Roman" w:hAnsi="Times New Roman" w:cs="Times New Roman"/>
          <w:sz w:val="23"/>
        </w:rPr>
        <w:t xml:space="preserve">APS = </w:t>
      </w:r>
      <w:r>
        <w:rPr>
          <w:rFonts w:ascii="Times New Roman" w:eastAsia="Times New Roman" w:hAnsi="Times New Roman" w:cs="Times New Roman"/>
          <w:i/>
        </w:rPr>
        <w:t>Yd</w:t>
      </w:r>
      <w:r>
        <w:rPr>
          <w:rFonts w:ascii="Times New Roman" w:eastAsia="Times New Roman" w:hAnsi="Times New Roman" w:cs="Times New Roman"/>
          <w:b/>
          <w:vertAlign w:val="subscript"/>
        </w:rPr>
        <w:t xml:space="preserve"> </w:t>
      </w:r>
    </w:p>
    <w:p w14:paraId="7F9BEBCD" w14:textId="77777777" w:rsidR="00987387" w:rsidRDefault="00D205D0">
      <w:pPr>
        <w:spacing w:after="425"/>
        <w:ind w:left="436" w:hanging="10"/>
        <w:jc w:val="both"/>
      </w:pPr>
      <w:r>
        <w:rPr>
          <w:rFonts w:ascii="Times New Roman" w:eastAsia="Times New Roman" w:hAnsi="Times New Roman" w:cs="Times New Roman"/>
          <w:sz w:val="23"/>
        </w:rPr>
        <w:t xml:space="preserve">(Sadono Sukirno, 2003: 94-101). </w:t>
      </w:r>
    </w:p>
    <w:p w14:paraId="1BB2137B" w14:textId="77777777" w:rsidR="00987387" w:rsidRDefault="00D205D0">
      <w:pPr>
        <w:pStyle w:val="Heading4"/>
        <w:spacing w:after="252"/>
        <w:ind w:left="413" w:right="0"/>
      </w:pPr>
      <w:r>
        <w:t>2.2.2.</w:t>
      </w:r>
      <w:r>
        <w:rPr>
          <w:rFonts w:ascii="Arial" w:eastAsia="Arial" w:hAnsi="Arial" w:cs="Arial"/>
        </w:rPr>
        <w:t xml:space="preserve"> </w:t>
      </w:r>
      <w:r>
        <w:t xml:space="preserve">Teori Konsumsi </w:t>
      </w:r>
    </w:p>
    <w:p w14:paraId="19A220D7" w14:textId="77777777" w:rsidR="00987387" w:rsidRDefault="00D205D0">
      <w:pPr>
        <w:pStyle w:val="Heading5"/>
        <w:spacing w:after="252"/>
        <w:ind w:left="605" w:right="0"/>
      </w:pPr>
      <w:r>
        <w:t>2.2.2.1.</w:t>
      </w:r>
      <w:r>
        <w:rPr>
          <w:rFonts w:ascii="Arial" w:eastAsia="Arial" w:hAnsi="Arial" w:cs="Arial"/>
        </w:rPr>
        <w:t xml:space="preserve"> </w:t>
      </w:r>
      <w:r>
        <w:t xml:space="preserve">  Teori Konsumsi John Maynard Keynes </w:t>
      </w:r>
    </w:p>
    <w:p w14:paraId="7BD292B2" w14:textId="77777777" w:rsidR="00987387" w:rsidRDefault="00D205D0">
      <w:pPr>
        <w:spacing w:after="4" w:line="478" w:lineRule="auto"/>
        <w:ind w:left="835" w:firstLine="508"/>
        <w:jc w:val="both"/>
      </w:pPr>
      <w:r>
        <w:rPr>
          <w:rFonts w:ascii="Times New Roman" w:eastAsia="Times New Roman" w:hAnsi="Times New Roman" w:cs="Times New Roman"/>
          <w:sz w:val="23"/>
        </w:rPr>
        <w:t>Dalam teorinya Keynes mengandalkan analisis statistik, dan juga membuat dugaan-dugaan tentang konsumsi berdasarkan introspeksi dan observasi casual. Pertama dan terpenting Keynes menduga bahwa, kecenderungan mengkonsumsi marginal (</w:t>
      </w:r>
      <w:r>
        <w:rPr>
          <w:rFonts w:ascii="Times New Roman" w:eastAsia="Times New Roman" w:hAnsi="Times New Roman" w:cs="Times New Roman"/>
          <w:i/>
          <w:sz w:val="23"/>
        </w:rPr>
        <w:t>marginal propensity to co</w:t>
      </w:r>
      <w:r>
        <w:rPr>
          <w:rFonts w:ascii="Times New Roman" w:eastAsia="Times New Roman" w:hAnsi="Times New Roman" w:cs="Times New Roman"/>
          <w:i/>
          <w:sz w:val="23"/>
        </w:rPr>
        <w:t>nsume</w:t>
      </w:r>
      <w:r>
        <w:rPr>
          <w:rFonts w:ascii="Times New Roman" w:eastAsia="Times New Roman" w:hAnsi="Times New Roman" w:cs="Times New Roman"/>
          <w:sz w:val="23"/>
        </w:rPr>
        <w:t>) jumlah yang dikonsumsi dalam setiap tambahan pendapatan adalah antara nol dan satu. Kecenderungan mengkonsumsi marginal adalah krusial bagi rekomendasi kebijakan Keynes untuk menurunkan pengangguran yang kian meluas. Kekuatan kibijakan fiskal, untuk</w:t>
      </w:r>
      <w:r>
        <w:rPr>
          <w:rFonts w:ascii="Times New Roman" w:eastAsia="Times New Roman" w:hAnsi="Times New Roman" w:cs="Times New Roman"/>
          <w:sz w:val="23"/>
        </w:rPr>
        <w:t xml:space="preserve"> mempengaruhi perekonomian seperti ditunjukkan oleh pengganda kebijakan fiskal muncul dari umpan balik antara pendapatan dan konsumsi. </w:t>
      </w:r>
    </w:p>
    <w:p w14:paraId="5852B883" w14:textId="77777777" w:rsidR="00987387" w:rsidRDefault="00D205D0">
      <w:pPr>
        <w:spacing w:after="4" w:line="478" w:lineRule="auto"/>
        <w:ind w:left="835" w:firstLine="508"/>
        <w:jc w:val="both"/>
      </w:pPr>
      <w:r>
        <w:rPr>
          <w:rFonts w:ascii="Times New Roman" w:eastAsia="Times New Roman" w:hAnsi="Times New Roman" w:cs="Times New Roman"/>
          <w:sz w:val="23"/>
        </w:rPr>
        <w:t>Kedua, Keynes menyatakan bahwa rasio konsumsi terhadap pendapatan, yang disebut kecenderungan mengkonsumsi rata-rata (</w:t>
      </w:r>
      <w:r>
        <w:rPr>
          <w:rFonts w:ascii="Times New Roman" w:eastAsia="Times New Roman" w:hAnsi="Times New Roman" w:cs="Times New Roman"/>
          <w:i/>
          <w:sz w:val="23"/>
        </w:rPr>
        <w:t>av</w:t>
      </w:r>
      <w:r>
        <w:rPr>
          <w:rFonts w:ascii="Times New Roman" w:eastAsia="Times New Roman" w:hAnsi="Times New Roman" w:cs="Times New Roman"/>
          <w:i/>
          <w:sz w:val="23"/>
        </w:rPr>
        <w:t>arage prospensity to consume</w:t>
      </w:r>
      <w:r>
        <w:rPr>
          <w:rFonts w:ascii="Times New Roman" w:eastAsia="Times New Roman" w:hAnsi="Times New Roman" w:cs="Times New Roman"/>
          <w:sz w:val="23"/>
        </w:rPr>
        <w:t xml:space="preserve">), turun ketika pendapatan naik. Ia percaya bahwa tabungan adalah kemewahan, sehingga ia barharap orang kaya menabung dalam proporsi yang lebih tinggi dari pendapatan mereka ketimbang si miskin. </w:t>
      </w:r>
    </w:p>
    <w:p w14:paraId="787D718C" w14:textId="77777777" w:rsidR="00987387" w:rsidRDefault="00D205D0">
      <w:pPr>
        <w:spacing w:after="4" w:line="478" w:lineRule="auto"/>
        <w:ind w:left="835" w:firstLine="508"/>
        <w:jc w:val="both"/>
      </w:pPr>
      <w:r>
        <w:rPr>
          <w:rFonts w:ascii="Times New Roman" w:eastAsia="Times New Roman" w:hAnsi="Times New Roman" w:cs="Times New Roman"/>
          <w:sz w:val="23"/>
        </w:rPr>
        <w:t>Ketiga, keynes berpendapat bahwa</w:t>
      </w:r>
      <w:r>
        <w:rPr>
          <w:rFonts w:ascii="Times New Roman" w:eastAsia="Times New Roman" w:hAnsi="Times New Roman" w:cs="Times New Roman"/>
          <w:sz w:val="23"/>
        </w:rPr>
        <w:t xml:space="preserve"> pendapatan merupakan determinan konsumsi yang penting dan tingkat bunga tidak memiliki peranan penting. Keynes menyatakan bahwa pengaruh tingkat bunga terhadap konsumsi hanya sebatas teori. Kesimpulannya bahwa pengaruh jangka pendek dari tingkat bunga ter</w:t>
      </w:r>
      <w:r>
        <w:rPr>
          <w:rFonts w:ascii="Times New Roman" w:eastAsia="Times New Roman" w:hAnsi="Times New Roman" w:cs="Times New Roman"/>
          <w:sz w:val="23"/>
        </w:rPr>
        <w:t xml:space="preserve">hadap pengeluaran individu dari pendapatannya bersifat sekunder dan relatif tidak penting.Berdasarkan tiga dugaan ini,fungsi konsumsi keynes sering ditulis sebagai C = C + cY, C &gt; 0, 0 &lt; c &lt; 1 Keterangan : </w:t>
      </w:r>
    </w:p>
    <w:p w14:paraId="7F7A00A4" w14:textId="77777777" w:rsidR="00987387" w:rsidRDefault="00D205D0">
      <w:pPr>
        <w:spacing w:after="237"/>
        <w:ind w:left="1283" w:hanging="10"/>
        <w:jc w:val="both"/>
      </w:pPr>
      <w:r>
        <w:rPr>
          <w:rFonts w:ascii="Times New Roman" w:eastAsia="Times New Roman" w:hAnsi="Times New Roman" w:cs="Times New Roman"/>
          <w:sz w:val="23"/>
        </w:rPr>
        <w:t xml:space="preserve">C = konsumsi </w:t>
      </w:r>
    </w:p>
    <w:p w14:paraId="06778C4B" w14:textId="77777777" w:rsidR="00987387" w:rsidRDefault="00D205D0">
      <w:pPr>
        <w:spacing w:after="0" w:line="476" w:lineRule="auto"/>
        <w:ind w:left="1273" w:right="2155"/>
      </w:pPr>
      <w:r>
        <w:rPr>
          <w:rFonts w:ascii="Times New Roman" w:eastAsia="Times New Roman" w:hAnsi="Times New Roman" w:cs="Times New Roman"/>
          <w:sz w:val="23"/>
        </w:rPr>
        <w:t>Y = pendapatan disposebel C = konst</w:t>
      </w:r>
      <w:r>
        <w:rPr>
          <w:rFonts w:ascii="Times New Roman" w:eastAsia="Times New Roman" w:hAnsi="Times New Roman" w:cs="Times New Roman"/>
          <w:sz w:val="23"/>
        </w:rPr>
        <w:t xml:space="preserve">anta c = kecenderungan mengkonsumsi marginal </w:t>
      </w:r>
    </w:p>
    <w:p w14:paraId="334DBE56" w14:textId="77777777" w:rsidR="00987387" w:rsidRDefault="00D205D0">
      <w:pPr>
        <w:spacing w:after="425"/>
        <w:ind w:left="845" w:hanging="10"/>
        <w:jc w:val="both"/>
      </w:pPr>
      <w:r>
        <w:rPr>
          <w:rFonts w:ascii="Times New Roman" w:eastAsia="Times New Roman" w:hAnsi="Times New Roman" w:cs="Times New Roman"/>
          <w:sz w:val="23"/>
        </w:rPr>
        <w:t xml:space="preserve">(N.G Mankiw, 2003 : 425-426) </w:t>
      </w:r>
    </w:p>
    <w:p w14:paraId="488BBFB6" w14:textId="77777777" w:rsidR="00987387" w:rsidRDefault="00D205D0">
      <w:pPr>
        <w:spacing w:after="4" w:line="478" w:lineRule="auto"/>
        <w:ind w:left="845" w:hanging="10"/>
        <w:jc w:val="both"/>
      </w:pPr>
      <w:r>
        <w:rPr>
          <w:rFonts w:ascii="Times New Roman" w:eastAsia="Times New Roman" w:hAnsi="Times New Roman" w:cs="Times New Roman"/>
          <w:sz w:val="23"/>
        </w:rPr>
        <w:t xml:space="preserve"> Secara singkat di bawah ini beberapa catatan mengenai fungsi konsumsi Keynes : </w:t>
      </w:r>
    </w:p>
    <w:p w14:paraId="3446741F" w14:textId="77777777" w:rsidR="00987387" w:rsidRDefault="00D205D0">
      <w:pPr>
        <w:numPr>
          <w:ilvl w:val="0"/>
          <w:numId w:val="18"/>
        </w:numPr>
        <w:spacing w:after="4" w:line="478" w:lineRule="auto"/>
        <w:ind w:hanging="254"/>
        <w:jc w:val="both"/>
      </w:pPr>
      <w:r>
        <w:rPr>
          <w:rFonts w:ascii="Times New Roman" w:eastAsia="Times New Roman" w:hAnsi="Times New Roman" w:cs="Times New Roman"/>
          <w:sz w:val="23"/>
        </w:rPr>
        <w:t xml:space="preserve">Variabel nyata adalah bahwa fungsi konsumsi Keynes menunjukkan hubungan antara pendapatan nasional </w:t>
      </w:r>
      <w:r>
        <w:rPr>
          <w:rFonts w:ascii="Times New Roman" w:eastAsia="Times New Roman" w:hAnsi="Times New Roman" w:cs="Times New Roman"/>
          <w:sz w:val="23"/>
        </w:rPr>
        <w:t xml:space="preserve">dengan pengeluaran konsumsi yang keduanya dinyatakan dengan menggunakan tingkat harga konstan. </w:t>
      </w:r>
    </w:p>
    <w:p w14:paraId="0DE19C49" w14:textId="77777777" w:rsidR="00987387" w:rsidRDefault="00D205D0">
      <w:pPr>
        <w:numPr>
          <w:ilvl w:val="0"/>
          <w:numId w:val="18"/>
        </w:numPr>
        <w:spacing w:after="4" w:line="478" w:lineRule="auto"/>
        <w:ind w:hanging="254"/>
        <w:jc w:val="both"/>
      </w:pPr>
      <w:r>
        <w:rPr>
          <w:rFonts w:ascii="Times New Roman" w:eastAsia="Times New Roman" w:hAnsi="Times New Roman" w:cs="Times New Roman"/>
          <w:sz w:val="23"/>
        </w:rPr>
        <w:t xml:space="preserve">Pendapatan yang terjadi disebutkan bahwa pendapatan nasional yang menentukan besar kecilnya pengeluaran konsumsi adalah </w:t>
      </w:r>
      <w:r>
        <w:rPr>
          <w:rFonts w:ascii="Times New Roman" w:eastAsia="Times New Roman" w:hAnsi="Times New Roman" w:cs="Times New Roman"/>
          <w:i/>
          <w:sz w:val="23"/>
        </w:rPr>
        <w:t>pendapatan nasional yang terjadi atau cu</w:t>
      </w:r>
      <w:r>
        <w:rPr>
          <w:rFonts w:ascii="Times New Roman" w:eastAsia="Times New Roman" w:hAnsi="Times New Roman" w:cs="Times New Roman"/>
          <w:i/>
          <w:sz w:val="23"/>
        </w:rPr>
        <w:t xml:space="preserve">rrent national income. </w:t>
      </w:r>
    </w:p>
    <w:p w14:paraId="233559E3" w14:textId="77777777" w:rsidR="00987387" w:rsidRDefault="00D205D0">
      <w:pPr>
        <w:numPr>
          <w:ilvl w:val="0"/>
          <w:numId w:val="18"/>
        </w:numPr>
        <w:spacing w:after="4" w:line="478" w:lineRule="auto"/>
        <w:ind w:hanging="254"/>
        <w:jc w:val="both"/>
      </w:pPr>
      <w:r>
        <w:rPr>
          <w:rFonts w:ascii="Times New Roman" w:eastAsia="Times New Roman" w:hAnsi="Times New Roman" w:cs="Times New Roman"/>
          <w:sz w:val="23"/>
        </w:rPr>
        <w:t>Pendapatan absolute disebutkan bahwa fungsi konsumsi Keynes variabel pendapatan nasionalnya perlu diinterpretasikan sebagai pendapatan nasional absolut, yang dapat dilawankan dengan pendapatan relatif, pendapatan permanen dan sebaga</w:t>
      </w:r>
      <w:r>
        <w:rPr>
          <w:rFonts w:ascii="Times New Roman" w:eastAsia="Times New Roman" w:hAnsi="Times New Roman" w:cs="Times New Roman"/>
          <w:sz w:val="23"/>
        </w:rPr>
        <w:t xml:space="preserve">inya. </w:t>
      </w:r>
    </w:p>
    <w:p w14:paraId="50C62A3D" w14:textId="77777777" w:rsidR="00987387" w:rsidRDefault="00D205D0">
      <w:pPr>
        <w:numPr>
          <w:ilvl w:val="0"/>
          <w:numId w:val="18"/>
        </w:numPr>
        <w:spacing w:after="4" w:line="478" w:lineRule="auto"/>
        <w:ind w:hanging="254"/>
        <w:jc w:val="both"/>
      </w:pPr>
      <w:r>
        <w:rPr>
          <w:rFonts w:ascii="Times New Roman" w:eastAsia="Times New Roman" w:hAnsi="Times New Roman" w:cs="Times New Roman"/>
          <w:sz w:val="23"/>
        </w:rPr>
        <w:t xml:space="preserve">Bentuk fungsi konsumsi menggunakan fungsi konsumsi dengan bentuk garis lurus. Keynes berpendapat bahwa fungsi konsumsi berbentuk lengkung.  </w:t>
      </w:r>
    </w:p>
    <w:p w14:paraId="5D4F38A8" w14:textId="77777777" w:rsidR="00987387" w:rsidRDefault="00D205D0">
      <w:pPr>
        <w:tabs>
          <w:tab w:val="center" w:pos="1019"/>
          <w:tab w:val="center" w:pos="3086"/>
        </w:tabs>
        <w:spacing w:after="236"/>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(Soediyono Reksoprayitno, 2000: 146 ). </w:t>
      </w:r>
    </w:p>
    <w:p w14:paraId="433D5E59" w14:textId="77777777" w:rsidR="00987387" w:rsidRDefault="00D205D0">
      <w:pPr>
        <w:spacing w:after="238"/>
        <w:ind w:left="1019"/>
      </w:pPr>
      <w:r>
        <w:rPr>
          <w:rFonts w:ascii="Times New Roman" w:eastAsia="Times New Roman" w:hAnsi="Times New Roman" w:cs="Times New Roman"/>
          <w:sz w:val="23"/>
        </w:rPr>
        <w:t xml:space="preserve"> </w:t>
      </w:r>
    </w:p>
    <w:p w14:paraId="24594397" w14:textId="77777777" w:rsidR="00987387" w:rsidRDefault="00D205D0">
      <w:pPr>
        <w:pStyle w:val="Heading5"/>
        <w:spacing w:after="0" w:line="491" w:lineRule="auto"/>
        <w:ind w:left="1357" w:right="0" w:hanging="762"/>
      </w:pPr>
      <w:r>
        <w:t>2.2.2.2.</w:t>
      </w:r>
      <w:r>
        <w:rPr>
          <w:rFonts w:ascii="Arial" w:eastAsia="Arial" w:hAnsi="Arial" w:cs="Arial"/>
        </w:rPr>
        <w:t xml:space="preserve"> </w:t>
      </w:r>
      <w:r>
        <w:t xml:space="preserve"> Teori Konsumsi dengan Hipotesis Pendapatan Permanen </w:t>
      </w:r>
    </w:p>
    <w:p w14:paraId="0F82C7BB" w14:textId="77777777" w:rsidR="00987387" w:rsidRDefault="00D205D0">
      <w:pPr>
        <w:spacing w:after="0" w:line="491" w:lineRule="auto"/>
        <w:ind w:left="1357" w:hanging="762"/>
      </w:pPr>
      <w:r>
        <w:rPr>
          <w:rFonts w:ascii="Times New Roman" w:eastAsia="Times New Roman" w:hAnsi="Times New Roman" w:cs="Times New Roman"/>
          <w:b/>
          <w:sz w:val="23"/>
        </w:rPr>
        <w:t xml:space="preserve">(Milton Friedman) </w:t>
      </w:r>
    </w:p>
    <w:p w14:paraId="27351C8A" w14:textId="77777777" w:rsidR="00987387" w:rsidRDefault="00D205D0">
      <w:pPr>
        <w:spacing w:after="4" w:line="478" w:lineRule="auto"/>
        <w:ind w:left="835" w:firstLine="593"/>
        <w:jc w:val="both"/>
      </w:pPr>
      <w:r>
        <w:rPr>
          <w:rFonts w:ascii="Times New Roman" w:eastAsia="Times New Roman" w:hAnsi="Times New Roman" w:cs="Times New Roman"/>
          <w:sz w:val="23"/>
        </w:rPr>
        <w:t>Teori dengan hipotesis pendapatan permanen dikemukakan oleh M Friedman. Menurut teori ini pendapatan masyarakat dapat digolongkan menjadi 2 yaitu pendapatan permanen (</w:t>
      </w:r>
      <w:r>
        <w:rPr>
          <w:rFonts w:ascii="Times New Roman" w:eastAsia="Times New Roman" w:hAnsi="Times New Roman" w:cs="Times New Roman"/>
          <w:i/>
          <w:sz w:val="23"/>
        </w:rPr>
        <w:t>permanent income</w:t>
      </w:r>
      <w:r>
        <w:rPr>
          <w:rFonts w:ascii="Times New Roman" w:eastAsia="Times New Roman" w:hAnsi="Times New Roman" w:cs="Times New Roman"/>
          <w:sz w:val="23"/>
        </w:rPr>
        <w:t>) dan pendapatan sementara (</w:t>
      </w:r>
      <w:r>
        <w:rPr>
          <w:rFonts w:ascii="Times New Roman" w:eastAsia="Times New Roman" w:hAnsi="Times New Roman" w:cs="Times New Roman"/>
          <w:i/>
          <w:sz w:val="23"/>
        </w:rPr>
        <w:t>transitory income</w:t>
      </w:r>
      <w:r>
        <w:rPr>
          <w:rFonts w:ascii="Times New Roman" w:eastAsia="Times New Roman" w:hAnsi="Times New Roman" w:cs="Times New Roman"/>
          <w:sz w:val="23"/>
        </w:rPr>
        <w:t xml:space="preserve">). Pengertian dari pendapatan permanen adalah : </w:t>
      </w:r>
    </w:p>
    <w:p w14:paraId="3B94982D" w14:textId="77777777" w:rsidR="00987387" w:rsidRDefault="00D205D0">
      <w:pPr>
        <w:numPr>
          <w:ilvl w:val="0"/>
          <w:numId w:val="19"/>
        </w:numPr>
        <w:spacing w:after="4" w:line="478" w:lineRule="auto"/>
        <w:ind w:hanging="340"/>
        <w:jc w:val="both"/>
      </w:pPr>
      <w:r>
        <w:rPr>
          <w:rFonts w:ascii="Times New Roman" w:eastAsia="Times New Roman" w:hAnsi="Times New Roman" w:cs="Times New Roman"/>
          <w:sz w:val="23"/>
        </w:rPr>
        <w:t xml:space="preserve">Pendapatan yang selalu diterima pada setiap periode tertentu dan dapat diperkirakan sebelumnya, misalnya pendapatan dari gaji, upah. </w:t>
      </w:r>
    </w:p>
    <w:p w14:paraId="4E9EB91C" w14:textId="77777777" w:rsidR="00987387" w:rsidRDefault="00D205D0">
      <w:pPr>
        <w:numPr>
          <w:ilvl w:val="0"/>
          <w:numId w:val="19"/>
        </w:numPr>
        <w:spacing w:after="185" w:line="478" w:lineRule="auto"/>
        <w:ind w:hanging="340"/>
        <w:jc w:val="both"/>
      </w:pPr>
      <w:r>
        <w:rPr>
          <w:rFonts w:ascii="Times New Roman" w:eastAsia="Times New Roman" w:hAnsi="Times New Roman" w:cs="Times New Roman"/>
          <w:sz w:val="23"/>
        </w:rPr>
        <w:t xml:space="preserve">Pendapatan yang diperoleh dari semua faktor yang menentukan kekayaan seseorang (yang menciptakan kekayaan). </w:t>
      </w:r>
    </w:p>
    <w:p w14:paraId="3A303AF1" w14:textId="77777777" w:rsidR="00987387" w:rsidRDefault="00D205D0">
      <w:pPr>
        <w:spacing w:after="187" w:line="478" w:lineRule="auto"/>
        <w:ind w:left="835" w:firstLine="593"/>
        <w:jc w:val="both"/>
      </w:pPr>
      <w:r>
        <w:rPr>
          <w:rFonts w:ascii="Times New Roman" w:eastAsia="Times New Roman" w:hAnsi="Times New Roman" w:cs="Times New Roman"/>
          <w:sz w:val="23"/>
        </w:rPr>
        <w:t xml:space="preserve">Pengertian pendapatan sementara adalah pendapatan yang tidak bisa diperkirakan sebelumnya. (Guritno Mangkoesoebroto, 1998: 72). </w:t>
      </w:r>
    </w:p>
    <w:p w14:paraId="67520C3C" w14:textId="77777777" w:rsidR="00987387" w:rsidRDefault="00D205D0">
      <w:pPr>
        <w:spacing w:after="186" w:line="478" w:lineRule="auto"/>
        <w:ind w:left="835" w:firstLine="593"/>
        <w:jc w:val="both"/>
      </w:pPr>
      <w:r>
        <w:rPr>
          <w:rFonts w:ascii="Times New Roman" w:eastAsia="Times New Roman" w:hAnsi="Times New Roman" w:cs="Times New Roman"/>
          <w:sz w:val="23"/>
        </w:rPr>
        <w:t>Friedman mengangga</w:t>
      </w:r>
      <w:r>
        <w:rPr>
          <w:rFonts w:ascii="Times New Roman" w:eastAsia="Times New Roman" w:hAnsi="Times New Roman" w:cs="Times New Roman"/>
          <w:sz w:val="23"/>
        </w:rPr>
        <w:t>p pula bahwa tidak ada hubungan antara pendapatan sementara dengan pendapatan permanen, juga antara konsumsi sementara dengan konsumsi permanen, maupun konsumsi sementara dengan pendapatan sementara. Sehingga MPC dari pendapatan sementara sama dengan nol y</w:t>
      </w:r>
      <w:r>
        <w:rPr>
          <w:rFonts w:ascii="Times New Roman" w:eastAsia="Times New Roman" w:hAnsi="Times New Roman" w:cs="Times New Roman"/>
          <w:sz w:val="23"/>
        </w:rPr>
        <w:t xml:space="preserve">ang berarti bila konsumen menerima pendapatan sementara yang positif maka tidak akan mempengaruhi konsumsi. Demikian pula bila konsumen menerima pendapatan sementara yang negatif maka tidak akan mengurangi konsumsi. (Suparmoko, 1991: 70).  </w:t>
      </w:r>
    </w:p>
    <w:p w14:paraId="51AC4E16" w14:textId="77777777" w:rsidR="00987387" w:rsidRDefault="00D205D0">
      <w:pPr>
        <w:pStyle w:val="Heading5"/>
        <w:spacing w:after="252"/>
        <w:ind w:left="605" w:right="0"/>
      </w:pPr>
      <w:r>
        <w:t>2.2.2.3.</w:t>
      </w:r>
      <w:r>
        <w:rPr>
          <w:rFonts w:ascii="Arial" w:eastAsia="Arial" w:hAnsi="Arial" w:cs="Arial"/>
        </w:rPr>
        <w:t xml:space="preserve"> </w:t>
      </w:r>
      <w:r>
        <w:t xml:space="preserve">Teori </w:t>
      </w:r>
      <w:r>
        <w:t>Konsumsi dengan Hipotesis Siklus Hidup</w:t>
      </w:r>
      <w:r>
        <w:rPr>
          <w:b w:val="0"/>
        </w:rPr>
        <w:t xml:space="preserve"> </w:t>
      </w:r>
    </w:p>
    <w:p w14:paraId="5A3C783C" w14:textId="77777777" w:rsidR="00987387" w:rsidRDefault="00D205D0">
      <w:pPr>
        <w:spacing w:after="4" w:line="478" w:lineRule="auto"/>
        <w:ind w:left="835" w:firstLine="593"/>
        <w:jc w:val="both"/>
      </w:pPr>
      <w:r>
        <w:rPr>
          <w:rFonts w:ascii="Times New Roman" w:eastAsia="Times New Roman" w:hAnsi="Times New Roman" w:cs="Times New Roman"/>
          <w:sz w:val="23"/>
        </w:rPr>
        <w:t xml:space="preserve">Teori dengan hipotesis siklus hidup dikemukaan oleh Franco Modigliani. Franco Modigliani menerangkan bahwa pola pengeluaran konsumsi masyarakat mendasarkan kepada kenyataan bahwa pola penerimaan dan pola pengeluaran </w:t>
      </w:r>
      <w:r>
        <w:rPr>
          <w:rFonts w:ascii="Times New Roman" w:eastAsia="Times New Roman" w:hAnsi="Times New Roman" w:cs="Times New Roman"/>
          <w:sz w:val="23"/>
        </w:rPr>
        <w:t xml:space="preserve">konsumsi seseorang pada umumnya dipengaruhi oleh masa dalam siklus hidupnya. </w:t>
      </w:r>
    </w:p>
    <w:p w14:paraId="5CDD7242" w14:textId="77777777" w:rsidR="00987387" w:rsidRDefault="00D205D0">
      <w:pPr>
        <w:spacing w:after="4" w:line="478" w:lineRule="auto"/>
        <w:ind w:left="845" w:hanging="10"/>
        <w:jc w:val="both"/>
      </w:pPr>
      <w:r>
        <w:rPr>
          <w:rFonts w:ascii="Times New Roman" w:eastAsia="Times New Roman" w:hAnsi="Times New Roman" w:cs="Times New Roman"/>
          <w:sz w:val="23"/>
        </w:rPr>
        <w:t xml:space="preserve"> Karena orang cenderung menerima penghasilan / pendapatan yang rendah pada usia muda, tinggi pada usia menengah dan rendah pada usia tua, maka rasio tabungan akan berfluktuasi se</w:t>
      </w:r>
      <w:r>
        <w:rPr>
          <w:rFonts w:ascii="Times New Roman" w:eastAsia="Times New Roman" w:hAnsi="Times New Roman" w:cs="Times New Roman"/>
          <w:sz w:val="23"/>
        </w:rPr>
        <w:t>jalan dengan perkembangan umur mereka yaitu orang muda akan mempunyai tabungan negatif (</w:t>
      </w:r>
      <w:r>
        <w:rPr>
          <w:rFonts w:ascii="Times New Roman" w:eastAsia="Times New Roman" w:hAnsi="Times New Roman" w:cs="Times New Roman"/>
          <w:i/>
          <w:sz w:val="23"/>
        </w:rPr>
        <w:t>dissaving</w:t>
      </w:r>
      <w:r>
        <w:rPr>
          <w:rFonts w:ascii="Times New Roman" w:eastAsia="Times New Roman" w:hAnsi="Times New Roman" w:cs="Times New Roman"/>
          <w:sz w:val="23"/>
        </w:rPr>
        <w:t xml:space="preserve">), orang berumur menengah menabung dan membayar kembali pinjaman pada masa muda mereka, dan orang usia tua akan mengambil tabungan yang dibuatnya di masa usia </w:t>
      </w:r>
      <w:r>
        <w:rPr>
          <w:rFonts w:ascii="Times New Roman" w:eastAsia="Times New Roman" w:hAnsi="Times New Roman" w:cs="Times New Roman"/>
          <w:sz w:val="23"/>
        </w:rPr>
        <w:t>menengah.  Selanjutnya Modigliani menganggap penting peranan kekayaan (</w:t>
      </w:r>
      <w:r>
        <w:rPr>
          <w:rFonts w:ascii="Times New Roman" w:eastAsia="Times New Roman" w:hAnsi="Times New Roman" w:cs="Times New Roman"/>
          <w:i/>
          <w:sz w:val="23"/>
        </w:rPr>
        <w:t>assets</w:t>
      </w:r>
      <w:r>
        <w:rPr>
          <w:rFonts w:ascii="Times New Roman" w:eastAsia="Times New Roman" w:hAnsi="Times New Roman" w:cs="Times New Roman"/>
          <w:sz w:val="23"/>
        </w:rPr>
        <w:t>) sebagai penentu tingkah laku konsumsi. Konsumsi akan meningkat apabila terjadi kenaikan nilai kekayaan seperti karena adanya inflasi maka nilai rumah dan tanah meningkat, karena</w:t>
      </w:r>
      <w:r>
        <w:rPr>
          <w:rFonts w:ascii="Times New Roman" w:eastAsia="Times New Roman" w:hAnsi="Times New Roman" w:cs="Times New Roman"/>
          <w:sz w:val="23"/>
        </w:rPr>
        <w:t xml:space="preserve"> adanya kenaikan harga surat-surat berharga, atau karena peningkatan dalam jumlah uang beredar. Sesungguhnya dalam kenyataan orang menumpuk kekayaan sepanjang hidup mereka, dan tidak hanya orang yang sudah pensiun saja. Apabila terjadi kenaikan dalam nilai</w:t>
      </w:r>
      <w:r>
        <w:rPr>
          <w:rFonts w:ascii="Times New Roman" w:eastAsia="Times New Roman" w:hAnsi="Times New Roman" w:cs="Times New Roman"/>
          <w:sz w:val="23"/>
        </w:rPr>
        <w:t xml:space="preserve"> kekayaan, maka konsumsi akan meningkat atau dapat dipertahankan lebih lama. Akhirnya hipotesis siklus kehidupan ini akan berarti menekan hasrat konsumsi, menekan koefisien pengganda, dan melindungi perekonomian dari perubahan-perubahan yang tidak diharapk</w:t>
      </w:r>
      <w:r>
        <w:rPr>
          <w:rFonts w:ascii="Times New Roman" w:eastAsia="Times New Roman" w:hAnsi="Times New Roman" w:cs="Times New Roman"/>
          <w:sz w:val="23"/>
        </w:rPr>
        <w:t xml:space="preserve">an, seperti perubahan dalam investasi, ekspor, maupun pengeluaran-pengeluaran lain. (Suparmoko, 1991: 73-74). </w:t>
      </w:r>
    </w:p>
    <w:p w14:paraId="36752D5C" w14:textId="77777777" w:rsidR="00987387" w:rsidRDefault="00D205D0">
      <w:pPr>
        <w:spacing w:after="237"/>
        <w:ind w:left="850"/>
      </w:pPr>
      <w:r>
        <w:rPr>
          <w:rFonts w:ascii="Times New Roman" w:eastAsia="Times New Roman" w:hAnsi="Times New Roman" w:cs="Times New Roman"/>
          <w:sz w:val="23"/>
        </w:rPr>
        <w:t xml:space="preserve"> </w:t>
      </w:r>
    </w:p>
    <w:p w14:paraId="485A0507" w14:textId="77777777" w:rsidR="00987387" w:rsidRDefault="00D205D0">
      <w:pPr>
        <w:spacing w:after="0"/>
        <w:ind w:left="850"/>
      </w:pPr>
      <w:r>
        <w:rPr>
          <w:rFonts w:ascii="Times New Roman" w:eastAsia="Times New Roman" w:hAnsi="Times New Roman" w:cs="Times New Roman"/>
          <w:sz w:val="23"/>
        </w:rPr>
        <w:t xml:space="preserve"> </w:t>
      </w:r>
    </w:p>
    <w:p w14:paraId="407FB8E1" w14:textId="77777777" w:rsidR="00987387" w:rsidRDefault="00D205D0">
      <w:pPr>
        <w:pStyle w:val="Heading5"/>
        <w:spacing w:after="252"/>
        <w:ind w:left="605" w:right="0"/>
      </w:pPr>
      <w:r>
        <w:t>2.2.2.4.</w:t>
      </w:r>
      <w:r>
        <w:rPr>
          <w:rFonts w:ascii="Arial" w:eastAsia="Arial" w:hAnsi="Arial" w:cs="Arial"/>
        </w:rPr>
        <w:t xml:space="preserve"> </w:t>
      </w:r>
      <w:r>
        <w:t xml:space="preserve"> Teori Konsumsi dengan Hipotesis Pendapatan Relatif </w:t>
      </w:r>
    </w:p>
    <w:p w14:paraId="7EE479AF" w14:textId="77777777" w:rsidR="00987387" w:rsidRDefault="00D205D0">
      <w:pPr>
        <w:spacing w:after="4" w:line="478" w:lineRule="auto"/>
        <w:ind w:left="845" w:hanging="10"/>
        <w:jc w:val="both"/>
      </w:pPr>
      <w:r>
        <w:rPr>
          <w:rFonts w:ascii="Times New Roman" w:eastAsia="Times New Roman" w:hAnsi="Times New Roman" w:cs="Times New Roman"/>
          <w:sz w:val="23"/>
        </w:rPr>
        <w:t xml:space="preserve"> James Dusenberry mengemukakan bahwa pengeluaran konsumsi suatu masyarakat ditentukan terutama oleh tingginya pendapatan tertinggi yang pernah dicapainya. Pendapatan berkurang, konsumen tidak akan banyak mengurangi pengeluaran untuk konsumsi. Untuk mempert</w:t>
      </w:r>
      <w:r>
        <w:rPr>
          <w:rFonts w:ascii="Times New Roman" w:eastAsia="Times New Roman" w:hAnsi="Times New Roman" w:cs="Times New Roman"/>
          <w:sz w:val="23"/>
        </w:rPr>
        <w:t xml:space="preserve">ahankan tingkat konsumsi yang tinggi, terpaksa mengurangi besarnya saving. Apabila pendapatan bertambah maka konsumsi mereka juga akan betambah, tetapi brtambahnya tidak terlalu besar. Sedangkan </w:t>
      </w:r>
      <w:r>
        <w:rPr>
          <w:rFonts w:ascii="Times New Roman" w:eastAsia="Times New Roman" w:hAnsi="Times New Roman" w:cs="Times New Roman"/>
          <w:i/>
          <w:sz w:val="23"/>
        </w:rPr>
        <w:t>saving</w:t>
      </w:r>
      <w:r>
        <w:rPr>
          <w:rFonts w:ascii="Times New Roman" w:eastAsia="Times New Roman" w:hAnsi="Times New Roman" w:cs="Times New Roman"/>
          <w:sz w:val="23"/>
        </w:rPr>
        <w:t xml:space="preserve"> akan bertambah besar dengan pesatnya. Kenyataan ini te</w:t>
      </w:r>
      <w:r>
        <w:rPr>
          <w:rFonts w:ascii="Times New Roman" w:eastAsia="Times New Roman" w:hAnsi="Times New Roman" w:cs="Times New Roman"/>
          <w:sz w:val="23"/>
        </w:rPr>
        <w:t>rus kita jumpai sampai tingkat pendapatan tertinggi yang telah kita capai tercapai kembali. Sesudah puncak dari pendapatan sebelumnya telah dilalui, maka tambahan pendapatan akan banyak menyebabkan bertambahnya pengeluaran untuk konsumsi, sedangkan di lain</w:t>
      </w:r>
      <w:r>
        <w:rPr>
          <w:rFonts w:ascii="Times New Roman" w:eastAsia="Times New Roman" w:hAnsi="Times New Roman" w:cs="Times New Roman"/>
          <w:sz w:val="23"/>
        </w:rPr>
        <w:t xml:space="preserve"> pihak bertambahnya </w:t>
      </w:r>
      <w:r>
        <w:rPr>
          <w:rFonts w:ascii="Times New Roman" w:eastAsia="Times New Roman" w:hAnsi="Times New Roman" w:cs="Times New Roman"/>
          <w:i/>
          <w:sz w:val="23"/>
        </w:rPr>
        <w:t>saving</w:t>
      </w:r>
      <w:r>
        <w:rPr>
          <w:rFonts w:ascii="Times New Roman" w:eastAsia="Times New Roman" w:hAnsi="Times New Roman" w:cs="Times New Roman"/>
          <w:sz w:val="23"/>
        </w:rPr>
        <w:t xml:space="preserve"> tidak begitu cepat. (Soediyono Reksoprayitno, 2000). </w:t>
      </w:r>
    </w:p>
    <w:p w14:paraId="1E1D28A3" w14:textId="77777777" w:rsidR="00987387" w:rsidRDefault="00D205D0">
      <w:pPr>
        <w:spacing w:after="237"/>
        <w:ind w:left="1659" w:hanging="10"/>
        <w:jc w:val="both"/>
      </w:pPr>
      <w:r>
        <w:rPr>
          <w:rFonts w:ascii="Times New Roman" w:eastAsia="Times New Roman" w:hAnsi="Times New Roman" w:cs="Times New Roman"/>
          <w:sz w:val="23"/>
        </w:rPr>
        <w:t xml:space="preserve">Dalam teorinya, Dusenberry menggunakan dua asumsi yaitu: </w:t>
      </w:r>
    </w:p>
    <w:p w14:paraId="5FACA4A5" w14:textId="77777777" w:rsidR="00987387" w:rsidRDefault="00D205D0">
      <w:pPr>
        <w:numPr>
          <w:ilvl w:val="0"/>
          <w:numId w:val="20"/>
        </w:numPr>
        <w:spacing w:after="4" w:line="478" w:lineRule="auto"/>
        <w:ind w:hanging="233"/>
        <w:jc w:val="both"/>
      </w:pPr>
      <w:r>
        <w:rPr>
          <w:rFonts w:ascii="Times New Roman" w:eastAsia="Times New Roman" w:hAnsi="Times New Roman" w:cs="Times New Roman"/>
          <w:sz w:val="23"/>
        </w:rPr>
        <w:t>Selera sebuah rumah tangga atas barang konsumsi adalah interdependen. Artinya pengeluaran konsumsi rumah tangga dipen</w:t>
      </w:r>
      <w:r>
        <w:rPr>
          <w:rFonts w:ascii="Times New Roman" w:eastAsia="Times New Roman" w:hAnsi="Times New Roman" w:cs="Times New Roman"/>
          <w:sz w:val="23"/>
        </w:rPr>
        <w:t xml:space="preserve">garuhi oleh pengeluaran yang dilakukan oleh orang sekitarnya. </w:t>
      </w:r>
    </w:p>
    <w:p w14:paraId="7D3526F4" w14:textId="77777777" w:rsidR="00987387" w:rsidRDefault="00D205D0">
      <w:pPr>
        <w:numPr>
          <w:ilvl w:val="0"/>
          <w:numId w:val="20"/>
        </w:numPr>
        <w:spacing w:after="4" w:line="478" w:lineRule="auto"/>
        <w:ind w:hanging="233"/>
        <w:jc w:val="both"/>
      </w:pPr>
      <w:r>
        <w:rPr>
          <w:rFonts w:ascii="Times New Roman" w:eastAsia="Times New Roman" w:hAnsi="Times New Roman" w:cs="Times New Roman"/>
          <w:sz w:val="23"/>
        </w:rPr>
        <w:t>Pengeluaran konsumsi adalah irreversibel. Artinya pola pengeluaran seseorang pada saat penghasilan naik berbeda dengan pola pengeluaran pada saat penghasilan mengalami penurunan.(Guritno Mangko</w:t>
      </w:r>
      <w:r>
        <w:rPr>
          <w:rFonts w:ascii="Times New Roman" w:eastAsia="Times New Roman" w:hAnsi="Times New Roman" w:cs="Times New Roman"/>
          <w:sz w:val="23"/>
        </w:rPr>
        <w:t xml:space="preserve">esoebroto, 1998: 70). </w:t>
      </w:r>
    </w:p>
    <w:p w14:paraId="7B2456BF" w14:textId="77777777" w:rsidR="00987387" w:rsidRDefault="00D205D0">
      <w:pPr>
        <w:spacing w:after="238"/>
        <w:ind w:left="1357"/>
      </w:pPr>
      <w:r>
        <w:rPr>
          <w:rFonts w:ascii="Times New Roman" w:eastAsia="Times New Roman" w:hAnsi="Times New Roman" w:cs="Times New Roman"/>
          <w:sz w:val="23"/>
        </w:rPr>
        <w:t xml:space="preserve"> </w:t>
      </w:r>
    </w:p>
    <w:p w14:paraId="3C20E42F" w14:textId="77777777" w:rsidR="00987387" w:rsidRDefault="00D205D0">
      <w:pPr>
        <w:pStyle w:val="Heading5"/>
        <w:spacing w:after="440"/>
        <w:ind w:left="605" w:right="0"/>
      </w:pPr>
      <w:r>
        <w:t>2.2.2.5.</w:t>
      </w:r>
      <w:r>
        <w:rPr>
          <w:rFonts w:ascii="Arial" w:eastAsia="Arial" w:hAnsi="Arial" w:cs="Arial"/>
        </w:rPr>
        <w:t xml:space="preserve"> </w:t>
      </w:r>
      <w:r>
        <w:t xml:space="preserve">  Pilihan Antar Waktu (Irving Fisher) </w:t>
      </w:r>
    </w:p>
    <w:p w14:paraId="54DEB038" w14:textId="77777777" w:rsidR="00987387" w:rsidRDefault="00D205D0">
      <w:pPr>
        <w:spacing w:after="187" w:line="478" w:lineRule="auto"/>
        <w:ind w:left="845" w:hanging="10"/>
        <w:jc w:val="both"/>
      </w:pPr>
      <w:r>
        <w:rPr>
          <w:rFonts w:ascii="Times New Roman" w:eastAsia="Times New Roman" w:hAnsi="Times New Roman" w:cs="Times New Roman"/>
          <w:sz w:val="23"/>
        </w:rPr>
        <w:t xml:space="preserve"> Ekonom Irving Fisher mengembangkan model yang digunakan para ekonom untuk menganalisis bagaimana konsumen yang berpandangan ke depan dan rasional membuat pilihan antar waktu yaitu, p</w:t>
      </w:r>
      <w:r>
        <w:rPr>
          <w:rFonts w:ascii="Times New Roman" w:eastAsia="Times New Roman" w:hAnsi="Times New Roman" w:cs="Times New Roman"/>
          <w:sz w:val="23"/>
        </w:rPr>
        <w:t>ilihan yang meliputi periode waktu yang berbeda. Model Fisher menghilangkan hambatan-hambatan yang dihadapi konsumen, preferensi yang mereka miliki, dan bagaimana hambatan-hambatan serta preferensi ini bersama-sama menentukan pilihan mereka terhadap konsum</w:t>
      </w:r>
      <w:r>
        <w:rPr>
          <w:rFonts w:ascii="Times New Roman" w:eastAsia="Times New Roman" w:hAnsi="Times New Roman" w:cs="Times New Roman"/>
          <w:sz w:val="23"/>
        </w:rPr>
        <w:t xml:space="preserve">si dan tabungan. </w:t>
      </w:r>
    </w:p>
    <w:p w14:paraId="7E1B49AE" w14:textId="77777777" w:rsidR="00987387" w:rsidRDefault="00D205D0">
      <w:pPr>
        <w:spacing w:after="186" w:line="478" w:lineRule="auto"/>
        <w:ind w:left="835" w:firstLine="847"/>
        <w:jc w:val="both"/>
      </w:pPr>
      <w:r>
        <w:rPr>
          <w:rFonts w:ascii="Times New Roman" w:eastAsia="Times New Roman" w:hAnsi="Times New Roman" w:cs="Times New Roman"/>
          <w:sz w:val="23"/>
        </w:rPr>
        <w:t>Dengan kata lain konsumen menghadapi batasan atas beberapa banyak yang mereka bisa belanjakan, yang disebut batal atau kendala anggaran (</w:t>
      </w:r>
      <w:r>
        <w:rPr>
          <w:rFonts w:ascii="Times New Roman" w:eastAsia="Times New Roman" w:hAnsi="Times New Roman" w:cs="Times New Roman"/>
          <w:i/>
          <w:sz w:val="23"/>
        </w:rPr>
        <w:t>budget constraint</w:t>
      </w:r>
      <w:r>
        <w:rPr>
          <w:rFonts w:ascii="Times New Roman" w:eastAsia="Times New Roman" w:hAnsi="Times New Roman" w:cs="Times New Roman"/>
          <w:sz w:val="23"/>
        </w:rPr>
        <w:t>). Ketika mereka memutuskan berapa banyak akan menkonsumsi hari ini versus berapa ba</w:t>
      </w:r>
      <w:r>
        <w:rPr>
          <w:rFonts w:ascii="Times New Roman" w:eastAsia="Times New Roman" w:hAnsi="Times New Roman" w:cs="Times New Roman"/>
          <w:sz w:val="23"/>
        </w:rPr>
        <w:t>nyak akan menabung untuk masa depan, mereka menghadapi batasan anggaran antar waktu (</w:t>
      </w:r>
      <w:r>
        <w:rPr>
          <w:rFonts w:ascii="Times New Roman" w:eastAsia="Times New Roman" w:hAnsi="Times New Roman" w:cs="Times New Roman"/>
          <w:i/>
          <w:sz w:val="23"/>
        </w:rPr>
        <w:t>intertemporal budget constaint</w:t>
      </w:r>
      <w:r>
        <w:rPr>
          <w:rFonts w:ascii="Times New Roman" w:eastAsia="Times New Roman" w:hAnsi="Times New Roman" w:cs="Times New Roman"/>
          <w:sz w:val="23"/>
        </w:rPr>
        <w:t xml:space="preserve">), yang mengukur sumber daya total yang tersedia untuk konsumsi hari ini, dan dimasa depan. (Mankiw, 2003: 429) </w:t>
      </w:r>
    </w:p>
    <w:p w14:paraId="77E68348" w14:textId="77777777" w:rsidR="00987387" w:rsidRDefault="00D205D0">
      <w:pPr>
        <w:spacing w:after="425"/>
        <w:ind w:left="1697"/>
      </w:pPr>
      <w:r>
        <w:rPr>
          <w:rFonts w:ascii="Times New Roman" w:eastAsia="Times New Roman" w:hAnsi="Times New Roman" w:cs="Times New Roman"/>
          <w:sz w:val="23"/>
        </w:rPr>
        <w:t xml:space="preserve"> </w:t>
      </w:r>
    </w:p>
    <w:p w14:paraId="614750B9" w14:textId="77777777" w:rsidR="00987387" w:rsidRDefault="00D205D0">
      <w:pPr>
        <w:spacing w:after="0"/>
        <w:ind w:left="2"/>
      </w:pPr>
      <w:r>
        <w:rPr>
          <w:rFonts w:ascii="Times New Roman" w:eastAsia="Times New Roman" w:hAnsi="Times New Roman" w:cs="Times New Roman"/>
          <w:sz w:val="23"/>
        </w:rPr>
        <w:t xml:space="preserve"> </w:t>
      </w:r>
    </w:p>
    <w:p w14:paraId="07F0B4E2" w14:textId="77777777" w:rsidR="00987387" w:rsidRDefault="00D205D0">
      <w:pPr>
        <w:pStyle w:val="Heading4"/>
        <w:spacing w:after="252"/>
        <w:ind w:left="436" w:right="0"/>
      </w:pPr>
      <w:r>
        <w:t>2.2.3.</w:t>
      </w:r>
      <w:r>
        <w:rPr>
          <w:rFonts w:ascii="Arial" w:eastAsia="Arial" w:hAnsi="Arial" w:cs="Arial"/>
        </w:rPr>
        <w:t xml:space="preserve"> </w:t>
      </w:r>
      <w:r>
        <w:t xml:space="preserve">Penjelasan Tentang variabel Penelitian </w:t>
      </w:r>
    </w:p>
    <w:p w14:paraId="3857F641" w14:textId="77777777" w:rsidR="00987387" w:rsidRDefault="00D205D0">
      <w:pPr>
        <w:pStyle w:val="Heading5"/>
        <w:spacing w:after="252"/>
        <w:ind w:left="605" w:right="0"/>
      </w:pPr>
      <w:r>
        <w:t xml:space="preserve">2.2.3.1. Pendapatan Nasional  </w:t>
      </w:r>
    </w:p>
    <w:p w14:paraId="218EDF47" w14:textId="77777777" w:rsidR="00987387" w:rsidRDefault="00D205D0">
      <w:pPr>
        <w:spacing w:after="4" w:line="478" w:lineRule="auto"/>
        <w:ind w:left="849" w:hanging="254"/>
        <w:jc w:val="both"/>
      </w:pPr>
      <w:r>
        <w:rPr>
          <w:rFonts w:ascii="Times New Roman" w:eastAsia="Times New Roman" w:hAnsi="Times New Roman" w:cs="Times New Roman"/>
          <w:b/>
          <w:sz w:val="23"/>
        </w:rPr>
        <w:t xml:space="preserve">  </w:t>
      </w:r>
      <w:r>
        <w:rPr>
          <w:rFonts w:ascii="Times New Roman" w:eastAsia="Times New Roman" w:hAnsi="Times New Roman" w:cs="Times New Roman"/>
          <w:sz w:val="23"/>
        </w:rPr>
        <w:t>Pendapatan nasional adalah jumlah dari pendapatan faktorfaktor produksi yang digunakan untuk memproduksikan barang dan jasa oleh  suatu negara dalam tahun tertentu. Pendapatan nasiona</w:t>
      </w:r>
      <w:r>
        <w:rPr>
          <w:rFonts w:ascii="Times New Roman" w:eastAsia="Times New Roman" w:hAnsi="Times New Roman" w:cs="Times New Roman"/>
          <w:sz w:val="23"/>
        </w:rPr>
        <w:t>l dapat dibedakan menjadi dua yaitu Pendapatan Domestik Bruto (PDB) dan Pendapatan Nasional Bruto (PNB). Pendapatan domestik bruto adalah nilai barang-barang dan jasa-jasa yang diproduksikan di dalam Negara tersebut dalam suatu tahun tertentu. Sedangkan pe</w:t>
      </w:r>
      <w:r>
        <w:rPr>
          <w:rFonts w:ascii="Times New Roman" w:eastAsia="Times New Roman" w:hAnsi="Times New Roman" w:cs="Times New Roman"/>
          <w:sz w:val="23"/>
        </w:rPr>
        <w:t xml:space="preserve">ndapatan nasional bruto adalah nilai dari semua barang jadi dan jasa yang diproduksi oleh faktor-faktor produksi domestik dalam negeri dalam suatu periode tertentu. </w:t>
      </w:r>
    </w:p>
    <w:p w14:paraId="01185B19" w14:textId="77777777" w:rsidR="00987387" w:rsidRDefault="00D205D0">
      <w:pPr>
        <w:spacing w:after="237"/>
        <w:ind w:left="595"/>
      </w:pPr>
      <w:r>
        <w:rPr>
          <w:rFonts w:ascii="Times New Roman" w:eastAsia="Times New Roman" w:hAnsi="Times New Roman" w:cs="Times New Roman"/>
          <w:sz w:val="23"/>
        </w:rPr>
        <w:t xml:space="preserve"> </w:t>
      </w:r>
    </w:p>
    <w:p w14:paraId="1E6B7951" w14:textId="77777777" w:rsidR="00987387" w:rsidRDefault="00D205D0">
      <w:pPr>
        <w:pStyle w:val="Heading6"/>
        <w:spacing w:after="236"/>
        <w:ind w:left="322" w:right="0" w:firstLine="0"/>
        <w:jc w:val="center"/>
      </w:pPr>
      <w:r>
        <w:t xml:space="preserve">2.2.3.1.1. Pendapatan Nasional Harga Berlaku Dan Harga Tetap </w:t>
      </w:r>
    </w:p>
    <w:p w14:paraId="1C19EADA" w14:textId="77777777" w:rsidR="00987387" w:rsidRDefault="00D205D0">
      <w:pPr>
        <w:spacing w:after="4" w:line="478" w:lineRule="auto"/>
        <w:ind w:left="1018" w:hanging="254"/>
        <w:jc w:val="both"/>
      </w:pPr>
      <w:r>
        <w:rPr>
          <w:rFonts w:ascii="Times New Roman" w:eastAsia="Times New Roman" w:hAnsi="Times New Roman" w:cs="Times New Roman"/>
          <w:b/>
          <w:sz w:val="23"/>
        </w:rPr>
        <w:t xml:space="preserve">  </w:t>
      </w:r>
      <w:r>
        <w:rPr>
          <w:rFonts w:ascii="Times New Roman" w:eastAsia="Times New Roman" w:hAnsi="Times New Roman" w:cs="Times New Roman"/>
          <w:sz w:val="23"/>
        </w:rPr>
        <w:t>Pendapatan nasional pada</w:t>
      </w:r>
      <w:r>
        <w:rPr>
          <w:rFonts w:ascii="Times New Roman" w:eastAsia="Times New Roman" w:hAnsi="Times New Roman" w:cs="Times New Roman"/>
          <w:sz w:val="23"/>
        </w:rPr>
        <w:t xml:space="preserve"> harga berlaku adalah nilai barangbarang dan jasa-jasa yang dihasilkan suatu negara dalam tahun tertentu dan dinilai menurut harga-harga yang berlaku pada tahun tersebut. Pertumbuhan suatu perekonomian diukur dari pertambahan yang sebenarnya dalam barang d</w:t>
      </w:r>
      <w:r>
        <w:rPr>
          <w:rFonts w:ascii="Times New Roman" w:eastAsia="Times New Roman" w:hAnsi="Times New Roman" w:cs="Times New Roman"/>
          <w:sz w:val="23"/>
        </w:rPr>
        <w:t>an jasa yang diproduksikan. Untuk menghitung kenaikan itu dari tahun ke tahun, barang dan jasa yang dihasilkan haruslah dihitung pada harga yang tetap, yaitu harga yang berlaku pada suatu tahun tertentu yang seterusnya digunakan untuk menilai barang dan ja</w:t>
      </w:r>
      <w:r>
        <w:rPr>
          <w:rFonts w:ascii="Times New Roman" w:eastAsia="Times New Roman" w:hAnsi="Times New Roman" w:cs="Times New Roman"/>
          <w:sz w:val="23"/>
        </w:rPr>
        <w:t xml:space="preserve">sa yang dihasilkan pada tahun-tahun yang lain. </w:t>
      </w:r>
    </w:p>
    <w:p w14:paraId="295364AE" w14:textId="77777777" w:rsidR="00987387" w:rsidRDefault="00D205D0">
      <w:pPr>
        <w:spacing w:after="4" w:line="478" w:lineRule="auto"/>
        <w:ind w:left="1029" w:hanging="10"/>
        <w:jc w:val="both"/>
      </w:pPr>
      <w:r>
        <w:rPr>
          <w:rFonts w:ascii="Times New Roman" w:eastAsia="Times New Roman" w:hAnsi="Times New Roman" w:cs="Times New Roman"/>
          <w:sz w:val="23"/>
        </w:rPr>
        <w:t xml:space="preserve">Nilai pendapatan nasional yang didapat dalam perhitungan secara ini dinamakan pendapatan nasional pada harga tetap atau pendapatan nasional riil. (Sadono Sukirno, 2003 : 34-35).  </w:t>
      </w:r>
    </w:p>
    <w:p w14:paraId="7F4A413C" w14:textId="77777777" w:rsidR="00987387" w:rsidRDefault="00D205D0">
      <w:pPr>
        <w:spacing w:after="238"/>
        <w:ind w:left="764"/>
      </w:pPr>
      <w:r>
        <w:rPr>
          <w:rFonts w:ascii="Times New Roman" w:eastAsia="Times New Roman" w:hAnsi="Times New Roman" w:cs="Times New Roman"/>
          <w:sz w:val="23"/>
        </w:rPr>
        <w:t xml:space="preserve"> </w:t>
      </w:r>
    </w:p>
    <w:p w14:paraId="5EB59112" w14:textId="77777777" w:rsidR="00987387" w:rsidRDefault="00D205D0">
      <w:pPr>
        <w:pStyle w:val="Heading6"/>
        <w:spacing w:after="252"/>
        <w:ind w:left="774" w:right="0"/>
      </w:pPr>
      <w:r>
        <w:t xml:space="preserve">2.2.3.1.2. Perhitungan Pendapatan Nasional </w:t>
      </w:r>
    </w:p>
    <w:p w14:paraId="768B41EB" w14:textId="77777777" w:rsidR="00987387" w:rsidRDefault="00D205D0">
      <w:pPr>
        <w:spacing w:after="4" w:line="478" w:lineRule="auto"/>
        <w:ind w:left="1018" w:hanging="254"/>
        <w:jc w:val="both"/>
      </w:pPr>
      <w:r>
        <w:rPr>
          <w:rFonts w:ascii="Times New Roman" w:eastAsia="Times New Roman" w:hAnsi="Times New Roman" w:cs="Times New Roman"/>
          <w:b/>
          <w:sz w:val="23"/>
        </w:rPr>
        <w:t xml:space="preserve">  </w:t>
      </w:r>
      <w:r>
        <w:rPr>
          <w:rFonts w:ascii="Times New Roman" w:eastAsia="Times New Roman" w:hAnsi="Times New Roman" w:cs="Times New Roman"/>
          <w:sz w:val="23"/>
        </w:rPr>
        <w:t xml:space="preserve">Untuk mengetahui nilai barang-barang dan jasa-jasa yang diciptakan oleh suatu perekonomian, pendapatan nasional terdapat tiga cara perhitungan dengan metode pendekatan sebagai berikut : </w:t>
      </w:r>
      <w:r>
        <w:rPr>
          <w:rFonts w:ascii="Times New Roman" w:eastAsia="Times New Roman" w:hAnsi="Times New Roman" w:cs="Times New Roman"/>
          <w:b/>
          <w:sz w:val="23"/>
        </w:rPr>
        <w:t>a.</w:t>
      </w:r>
      <w:r>
        <w:rPr>
          <w:rFonts w:ascii="Arial" w:eastAsia="Arial" w:hAnsi="Arial" w:cs="Arial"/>
          <w:b/>
          <w:sz w:val="23"/>
        </w:rPr>
        <w:t xml:space="preserve"> </w:t>
      </w:r>
      <w:r>
        <w:rPr>
          <w:rFonts w:ascii="Times New Roman" w:eastAsia="Times New Roman" w:hAnsi="Times New Roman" w:cs="Times New Roman"/>
          <w:b/>
          <w:sz w:val="23"/>
        </w:rPr>
        <w:t xml:space="preserve">Pendekatan Produksi </w:t>
      </w:r>
    </w:p>
    <w:p w14:paraId="576CC12A" w14:textId="77777777" w:rsidR="00987387" w:rsidRDefault="00D205D0">
      <w:pPr>
        <w:spacing w:after="4" w:line="478" w:lineRule="auto"/>
        <w:ind w:left="1367" w:hanging="10"/>
        <w:jc w:val="both"/>
      </w:pPr>
      <w:r>
        <w:rPr>
          <w:rFonts w:ascii="Times New Roman" w:eastAsia="Times New Roman" w:hAnsi="Times New Roman" w:cs="Times New Roman"/>
          <w:b/>
          <w:sz w:val="23"/>
        </w:rPr>
        <w:t xml:space="preserve"> </w:t>
      </w:r>
      <w:r>
        <w:rPr>
          <w:rFonts w:ascii="Times New Roman" w:eastAsia="Times New Roman" w:hAnsi="Times New Roman" w:cs="Times New Roman"/>
          <w:sz w:val="23"/>
        </w:rPr>
        <w:t xml:space="preserve">Dengan menggunakan pendekatan produksi ini, pendapatan nasional dihitung berdasarkan atas perhitungan dari jumlah nilai barang-barang dan jasa-jasa yang dihasilkan oleh masyarakat dalam perekonomian atau Negara pada periode tertentu. </w:t>
      </w:r>
    </w:p>
    <w:p w14:paraId="023B5E93" w14:textId="77777777" w:rsidR="00987387" w:rsidRDefault="00D205D0">
      <w:pPr>
        <w:spacing w:after="4" w:line="478" w:lineRule="auto"/>
        <w:ind w:left="1367" w:hanging="10"/>
        <w:jc w:val="both"/>
      </w:pPr>
      <w:r>
        <w:rPr>
          <w:rFonts w:ascii="Times New Roman" w:eastAsia="Times New Roman" w:hAnsi="Times New Roman" w:cs="Times New Roman"/>
          <w:sz w:val="23"/>
        </w:rPr>
        <w:t xml:space="preserve"> Kelemahan pengukuran pendapatan nasional dengan metode melalui pendekatan produksi ini adalah sering terjadinya perhitungan ganda (</w:t>
      </w:r>
      <w:r>
        <w:rPr>
          <w:rFonts w:ascii="Times New Roman" w:eastAsia="Times New Roman" w:hAnsi="Times New Roman" w:cs="Times New Roman"/>
          <w:i/>
          <w:sz w:val="23"/>
        </w:rPr>
        <w:t>double counting</w:t>
      </w:r>
      <w:r>
        <w:rPr>
          <w:rFonts w:ascii="Times New Roman" w:eastAsia="Times New Roman" w:hAnsi="Times New Roman" w:cs="Times New Roman"/>
          <w:sz w:val="23"/>
        </w:rPr>
        <w:t xml:space="preserve">). Perhitungan ganda ini akan terjadi jika beberapa output dari suatu jenis usaha dijadikan input bagi jenis </w:t>
      </w:r>
      <w:r>
        <w:rPr>
          <w:rFonts w:ascii="Times New Roman" w:eastAsia="Times New Roman" w:hAnsi="Times New Roman" w:cs="Times New Roman"/>
          <w:sz w:val="23"/>
        </w:rPr>
        <w:t>usaha lain. Untuk menghindari perhitungan ganda tersebut dilakukan dengan dua cara, yaitu dengan menghitung nilai akhir (</w:t>
      </w:r>
      <w:r>
        <w:rPr>
          <w:rFonts w:ascii="Times New Roman" w:eastAsia="Times New Roman" w:hAnsi="Times New Roman" w:cs="Times New Roman"/>
          <w:i/>
          <w:sz w:val="23"/>
        </w:rPr>
        <w:t>final goods</w:t>
      </w:r>
      <w:r>
        <w:rPr>
          <w:rFonts w:ascii="Times New Roman" w:eastAsia="Times New Roman" w:hAnsi="Times New Roman" w:cs="Times New Roman"/>
          <w:sz w:val="23"/>
        </w:rPr>
        <w:t>) atau dengan menghitung nilai tambah (</w:t>
      </w:r>
      <w:r>
        <w:rPr>
          <w:rFonts w:ascii="Times New Roman" w:eastAsia="Times New Roman" w:hAnsi="Times New Roman" w:cs="Times New Roman"/>
          <w:i/>
          <w:sz w:val="23"/>
        </w:rPr>
        <w:t>value added</w:t>
      </w:r>
      <w:r>
        <w:rPr>
          <w:rFonts w:ascii="Times New Roman" w:eastAsia="Times New Roman" w:hAnsi="Times New Roman" w:cs="Times New Roman"/>
          <w:sz w:val="23"/>
        </w:rPr>
        <w:t xml:space="preserve">).  </w:t>
      </w:r>
    </w:p>
    <w:p w14:paraId="3AA7D99C" w14:textId="77777777" w:rsidR="00987387" w:rsidRDefault="00D205D0">
      <w:pPr>
        <w:spacing w:after="237"/>
        <w:ind w:left="1357"/>
      </w:pPr>
      <w:r>
        <w:rPr>
          <w:rFonts w:ascii="Times New Roman" w:eastAsia="Times New Roman" w:hAnsi="Times New Roman" w:cs="Times New Roman"/>
          <w:sz w:val="23"/>
        </w:rPr>
        <w:t xml:space="preserve"> </w:t>
      </w:r>
    </w:p>
    <w:p w14:paraId="545415F5" w14:textId="77777777" w:rsidR="00987387" w:rsidRDefault="00D205D0">
      <w:pPr>
        <w:spacing w:after="0"/>
        <w:ind w:left="1357"/>
      </w:pPr>
      <w:r>
        <w:rPr>
          <w:rFonts w:ascii="Times New Roman" w:eastAsia="Times New Roman" w:hAnsi="Times New Roman" w:cs="Times New Roman"/>
          <w:sz w:val="23"/>
        </w:rPr>
        <w:t xml:space="preserve"> </w:t>
      </w:r>
    </w:p>
    <w:p w14:paraId="38DB3225" w14:textId="77777777" w:rsidR="00987387" w:rsidRDefault="00D205D0">
      <w:pPr>
        <w:pStyle w:val="Heading3"/>
        <w:spacing w:after="252"/>
        <w:ind w:left="1029" w:right="0"/>
      </w:pPr>
      <w:r>
        <w:t>b.</w:t>
      </w:r>
      <w:r>
        <w:rPr>
          <w:rFonts w:ascii="Arial" w:eastAsia="Arial" w:hAnsi="Arial" w:cs="Arial"/>
        </w:rPr>
        <w:t xml:space="preserve"> </w:t>
      </w:r>
      <w:r>
        <w:t xml:space="preserve">Pendekatan Pendapatan  </w:t>
      </w:r>
    </w:p>
    <w:p w14:paraId="4C1F7C9F" w14:textId="77777777" w:rsidR="00987387" w:rsidRDefault="00D205D0">
      <w:pPr>
        <w:spacing w:after="4" w:line="478" w:lineRule="auto"/>
        <w:ind w:left="1367" w:hanging="10"/>
        <w:jc w:val="both"/>
      </w:pPr>
      <w:r>
        <w:rPr>
          <w:rFonts w:ascii="Times New Roman" w:eastAsia="Times New Roman" w:hAnsi="Times New Roman" w:cs="Times New Roman"/>
          <w:b/>
          <w:sz w:val="23"/>
        </w:rPr>
        <w:t xml:space="preserve"> </w:t>
      </w:r>
      <w:r>
        <w:rPr>
          <w:rFonts w:ascii="Times New Roman" w:eastAsia="Times New Roman" w:hAnsi="Times New Roman" w:cs="Times New Roman"/>
          <w:sz w:val="23"/>
        </w:rPr>
        <w:t>Pengukuran pendapatan nasional dengan</w:t>
      </w:r>
      <w:r>
        <w:rPr>
          <w:rFonts w:ascii="Times New Roman" w:eastAsia="Times New Roman" w:hAnsi="Times New Roman" w:cs="Times New Roman"/>
          <w:sz w:val="23"/>
        </w:rPr>
        <w:t xml:space="preserve"> menggunakan metode melalui pendekatan pendapatan adalah dilakukan dengan cara menjumlahkan semua pendapatan yang diperoleh semua pelaku ekonomi dari aktivitas ekonominya dalam suatu masyarakat atau Negara pada periode tertentu. Pendapatan tersebut berupa </w:t>
      </w:r>
      <w:r>
        <w:rPr>
          <w:rFonts w:ascii="Times New Roman" w:eastAsia="Times New Roman" w:hAnsi="Times New Roman" w:cs="Times New Roman"/>
          <w:sz w:val="23"/>
        </w:rPr>
        <w:t xml:space="preserve">sewa, bunga, upah, keuntungan dan lain sebagainya. </w:t>
      </w:r>
    </w:p>
    <w:p w14:paraId="6EFCCF07" w14:textId="77777777" w:rsidR="00987387" w:rsidRDefault="00D205D0">
      <w:pPr>
        <w:pStyle w:val="Heading3"/>
        <w:spacing w:after="252"/>
        <w:ind w:left="1029" w:right="0"/>
      </w:pPr>
      <w:r>
        <w:t>c.</w:t>
      </w:r>
      <w:r>
        <w:rPr>
          <w:rFonts w:ascii="Arial" w:eastAsia="Arial" w:hAnsi="Arial" w:cs="Arial"/>
        </w:rPr>
        <w:t xml:space="preserve"> </w:t>
      </w:r>
      <w:r>
        <w:t xml:space="preserve">Pendekatan Pengeluaran </w:t>
      </w:r>
    </w:p>
    <w:p w14:paraId="739F35A1" w14:textId="77777777" w:rsidR="00987387" w:rsidRDefault="00D205D0">
      <w:pPr>
        <w:spacing w:after="4" w:line="478" w:lineRule="auto"/>
        <w:ind w:left="1367" w:hanging="10"/>
        <w:jc w:val="both"/>
      </w:pPr>
      <w:r>
        <w:rPr>
          <w:rFonts w:ascii="Times New Roman" w:eastAsia="Times New Roman" w:hAnsi="Times New Roman" w:cs="Times New Roman"/>
          <w:b/>
          <w:sz w:val="23"/>
        </w:rPr>
        <w:t xml:space="preserve"> </w:t>
      </w:r>
      <w:r>
        <w:rPr>
          <w:rFonts w:ascii="Times New Roman" w:eastAsia="Times New Roman" w:hAnsi="Times New Roman" w:cs="Times New Roman"/>
          <w:sz w:val="23"/>
        </w:rPr>
        <w:t>Pengukuran besarnya pendapatan nasional dengan menggunakan pendekatan pengeluaran dilakukan dengan menjumlahkan semua pengeluaran yang dilakukan oleh semua sektor ekonomi, yait</w:t>
      </w:r>
      <w:r>
        <w:rPr>
          <w:rFonts w:ascii="Times New Roman" w:eastAsia="Times New Roman" w:hAnsi="Times New Roman" w:cs="Times New Roman"/>
          <w:sz w:val="23"/>
        </w:rPr>
        <w:t xml:space="preserve">u sektor rumah tangga, sektor perusahaan, sektor pemerintah dan sektor luar negeri pada suatu  masyarakat atau Negara pada periode tertentu. (Guritno Mangkoesoebroto, 1998: 8-11). </w:t>
      </w:r>
    </w:p>
    <w:p w14:paraId="3DD94585" w14:textId="77777777" w:rsidR="00987387" w:rsidRDefault="00D205D0">
      <w:pPr>
        <w:spacing w:after="4" w:line="478" w:lineRule="auto"/>
        <w:ind w:left="1367" w:hanging="10"/>
        <w:jc w:val="both"/>
      </w:pPr>
      <w:r>
        <w:rPr>
          <w:rFonts w:ascii="Times New Roman" w:eastAsia="Times New Roman" w:hAnsi="Times New Roman" w:cs="Times New Roman"/>
          <w:sz w:val="23"/>
        </w:rPr>
        <w:t xml:space="preserve"> Pendapatan nasional mempengaruhi pengeluran konsumsi masyarakat yaitu terd</w:t>
      </w:r>
      <w:r>
        <w:rPr>
          <w:rFonts w:ascii="Times New Roman" w:eastAsia="Times New Roman" w:hAnsi="Times New Roman" w:cs="Times New Roman"/>
          <w:sz w:val="23"/>
        </w:rPr>
        <w:t>apat kecenderungan jika pertumbuhan ekonomi suatu Negara mengalami peningkatan maka hal tersebut berdampak pada kenaikan dalam pendapatan nasional yang pada akhirnya mempengaruhi tindakan masyarakat dalam keputusannya dalam berkonsumsi. Dimana dalam hal in</w:t>
      </w:r>
      <w:r>
        <w:rPr>
          <w:rFonts w:ascii="Times New Roman" w:eastAsia="Times New Roman" w:hAnsi="Times New Roman" w:cs="Times New Roman"/>
          <w:sz w:val="23"/>
        </w:rPr>
        <w:t>i terjadi peningkatan konsumsi masyarakat dan sebaliknya. Karena secara makro aggregat pengeluaran konsumsi masyarakat berbanding lurus dengan pendapatan nasional, semakin besar pendapatan maka semakin besar pula pengeluaran konsumsi masyarakat dan sebalik</w:t>
      </w:r>
      <w:r>
        <w:rPr>
          <w:rFonts w:ascii="Times New Roman" w:eastAsia="Times New Roman" w:hAnsi="Times New Roman" w:cs="Times New Roman"/>
          <w:sz w:val="23"/>
        </w:rPr>
        <w:t xml:space="preserve">nya. (Dumairy, 1996: 114). </w:t>
      </w:r>
    </w:p>
    <w:p w14:paraId="534CC5AC" w14:textId="77777777" w:rsidR="00987387" w:rsidRDefault="00D205D0">
      <w:pPr>
        <w:spacing w:after="237"/>
        <w:ind w:left="1357"/>
      </w:pPr>
      <w:r>
        <w:rPr>
          <w:rFonts w:ascii="Times New Roman" w:eastAsia="Times New Roman" w:hAnsi="Times New Roman" w:cs="Times New Roman"/>
          <w:sz w:val="23"/>
        </w:rPr>
        <w:t xml:space="preserve"> </w:t>
      </w:r>
    </w:p>
    <w:p w14:paraId="434846D4" w14:textId="77777777" w:rsidR="00987387" w:rsidRDefault="00D205D0">
      <w:pPr>
        <w:pStyle w:val="Heading4"/>
        <w:spacing w:after="423"/>
        <w:ind w:left="605" w:right="0"/>
      </w:pPr>
      <w:r>
        <w:t xml:space="preserve">2.2.3.2. Inflasi  </w:t>
      </w:r>
    </w:p>
    <w:p w14:paraId="46D209B5" w14:textId="77777777" w:rsidR="00987387" w:rsidRDefault="00D205D0">
      <w:pPr>
        <w:spacing w:after="4" w:line="478" w:lineRule="auto"/>
        <w:ind w:left="835" w:firstLine="508"/>
        <w:jc w:val="both"/>
      </w:pPr>
      <w:r>
        <w:rPr>
          <w:rFonts w:ascii="Times New Roman" w:eastAsia="Times New Roman" w:hAnsi="Times New Roman" w:cs="Times New Roman"/>
          <w:sz w:val="23"/>
        </w:rPr>
        <w:t xml:space="preserve">Inflasi merupakan kecenderungan naiknya harga barang dan jasa secara terus-menerus, ini menunjukkan bahwa terlalu banyak uang yang mengejar barang yang terbatas jumlahnya. (Boediono, 1990). </w:t>
      </w:r>
    </w:p>
    <w:p w14:paraId="02CB44AB" w14:textId="77777777" w:rsidR="00987387" w:rsidRDefault="00D205D0">
      <w:pPr>
        <w:spacing w:after="252"/>
        <w:ind w:left="774" w:hanging="10"/>
      </w:pPr>
      <w:r>
        <w:rPr>
          <w:rFonts w:ascii="Times New Roman" w:eastAsia="Times New Roman" w:hAnsi="Times New Roman" w:cs="Times New Roman"/>
          <w:b/>
          <w:sz w:val="23"/>
        </w:rPr>
        <w:t>2.2.3.2.1. Jenis</w:t>
      </w:r>
      <w:r>
        <w:rPr>
          <w:rFonts w:ascii="Times New Roman" w:eastAsia="Times New Roman" w:hAnsi="Times New Roman" w:cs="Times New Roman"/>
          <w:b/>
          <w:sz w:val="23"/>
        </w:rPr>
        <w:t xml:space="preserve"> Inflasi Dilihat dari Parah Tidaknya Inflasi. </w:t>
      </w:r>
    </w:p>
    <w:p w14:paraId="4B15F46A" w14:textId="77777777" w:rsidR="00987387" w:rsidRDefault="00D205D0">
      <w:pPr>
        <w:numPr>
          <w:ilvl w:val="0"/>
          <w:numId w:val="21"/>
        </w:numPr>
        <w:spacing w:after="241"/>
        <w:ind w:hanging="254"/>
        <w:jc w:val="both"/>
      </w:pPr>
      <w:r>
        <w:rPr>
          <w:rFonts w:ascii="Times New Roman" w:eastAsia="Times New Roman" w:hAnsi="Times New Roman" w:cs="Times New Roman"/>
          <w:sz w:val="23"/>
        </w:rPr>
        <w:t xml:space="preserve">Inflasi ringan (laju inflasi dibawah 10% setahun) </w:t>
      </w:r>
    </w:p>
    <w:p w14:paraId="244E6B5E" w14:textId="77777777" w:rsidR="00987387" w:rsidRDefault="00D205D0">
      <w:pPr>
        <w:numPr>
          <w:ilvl w:val="0"/>
          <w:numId w:val="21"/>
        </w:numPr>
        <w:spacing w:after="241"/>
        <w:ind w:hanging="254"/>
        <w:jc w:val="both"/>
      </w:pPr>
      <w:r>
        <w:rPr>
          <w:rFonts w:ascii="Times New Roman" w:eastAsia="Times New Roman" w:hAnsi="Times New Roman" w:cs="Times New Roman"/>
          <w:sz w:val="23"/>
        </w:rPr>
        <w:t xml:space="preserve">Inflasi sedang ( laju inflasi 10%-30% setahun) </w:t>
      </w:r>
    </w:p>
    <w:p w14:paraId="6F79ABFE" w14:textId="77777777" w:rsidR="00987387" w:rsidRDefault="00D205D0">
      <w:pPr>
        <w:numPr>
          <w:ilvl w:val="0"/>
          <w:numId w:val="21"/>
        </w:numPr>
        <w:spacing w:after="4" w:line="478" w:lineRule="auto"/>
        <w:ind w:hanging="254"/>
        <w:jc w:val="both"/>
      </w:pPr>
      <w:r>
        <w:rPr>
          <w:rFonts w:ascii="Times New Roman" w:eastAsia="Times New Roman" w:hAnsi="Times New Roman" w:cs="Times New Roman"/>
          <w:sz w:val="23"/>
        </w:rPr>
        <w:t>Inflasi berat ( laju inflasi 30%-100% setahun) 4.</w:t>
      </w:r>
      <w:r>
        <w:rPr>
          <w:rFonts w:ascii="Arial" w:eastAsia="Arial" w:hAnsi="Arial" w:cs="Arial"/>
          <w:sz w:val="23"/>
        </w:rPr>
        <w:t xml:space="preserve"> </w:t>
      </w:r>
      <w:r>
        <w:rPr>
          <w:rFonts w:ascii="Times New Roman" w:eastAsia="Times New Roman" w:hAnsi="Times New Roman" w:cs="Times New Roman"/>
          <w:sz w:val="23"/>
        </w:rPr>
        <w:t xml:space="preserve">Hiperinflasi ( laju inflasi diatas 100% setahun).  </w:t>
      </w:r>
    </w:p>
    <w:p w14:paraId="29C82DFB" w14:textId="77777777" w:rsidR="00987387" w:rsidRDefault="00D205D0">
      <w:pPr>
        <w:spacing w:after="237"/>
        <w:ind w:left="1029" w:hanging="10"/>
        <w:jc w:val="both"/>
      </w:pPr>
      <w:r>
        <w:rPr>
          <w:rFonts w:ascii="Times New Roman" w:eastAsia="Times New Roman" w:hAnsi="Times New Roman" w:cs="Times New Roman"/>
          <w:sz w:val="23"/>
        </w:rPr>
        <w:t xml:space="preserve"> (Boediono, 1990). </w:t>
      </w:r>
    </w:p>
    <w:p w14:paraId="7F98AFA6" w14:textId="77777777" w:rsidR="00987387" w:rsidRDefault="00D205D0">
      <w:pPr>
        <w:spacing w:after="0" w:line="491" w:lineRule="auto"/>
        <w:ind w:left="1696" w:hanging="932"/>
      </w:pPr>
      <w:r>
        <w:rPr>
          <w:rFonts w:ascii="Times New Roman" w:eastAsia="Times New Roman" w:hAnsi="Times New Roman" w:cs="Times New Roman"/>
          <w:b/>
          <w:sz w:val="23"/>
        </w:rPr>
        <w:t>2.2.3.2.2.</w:t>
      </w:r>
      <w:r>
        <w:rPr>
          <w:rFonts w:ascii="Arial" w:eastAsia="Arial" w:hAnsi="Arial" w:cs="Arial"/>
          <w:b/>
          <w:sz w:val="23"/>
        </w:rPr>
        <w:t xml:space="preserve"> </w:t>
      </w:r>
      <w:r>
        <w:rPr>
          <w:rFonts w:ascii="Times New Roman" w:eastAsia="Times New Roman" w:hAnsi="Times New Roman" w:cs="Times New Roman"/>
          <w:b/>
          <w:sz w:val="23"/>
        </w:rPr>
        <w:t xml:space="preserve">Penggolongan atas dasar sebab–musabab awal dari inflasi dibedakan menjadi 2 macam, yaitu : </w:t>
      </w:r>
    </w:p>
    <w:p w14:paraId="1F977FB9" w14:textId="77777777" w:rsidR="00987387" w:rsidRDefault="00D205D0">
      <w:pPr>
        <w:numPr>
          <w:ilvl w:val="0"/>
          <w:numId w:val="22"/>
        </w:numPr>
        <w:spacing w:after="4" w:line="478" w:lineRule="auto"/>
        <w:ind w:hanging="254"/>
        <w:jc w:val="both"/>
      </w:pPr>
      <w:r>
        <w:rPr>
          <w:rFonts w:ascii="Times New Roman" w:eastAsia="Times New Roman" w:hAnsi="Times New Roman" w:cs="Times New Roman"/>
          <w:sz w:val="23"/>
        </w:rPr>
        <w:t xml:space="preserve">Inflasi yang timbul karena permintaan masyarakat akan berbagai barang terlalu kuat. Inflasi semacam ini disebut </w:t>
      </w:r>
      <w:r>
        <w:rPr>
          <w:rFonts w:ascii="Times New Roman" w:eastAsia="Times New Roman" w:hAnsi="Times New Roman" w:cs="Times New Roman"/>
          <w:i/>
          <w:sz w:val="23"/>
        </w:rPr>
        <w:t>demand inflation.</w:t>
      </w:r>
      <w:r>
        <w:rPr>
          <w:rFonts w:ascii="Times New Roman" w:eastAsia="Times New Roman" w:hAnsi="Times New Roman" w:cs="Times New Roman"/>
          <w:sz w:val="23"/>
        </w:rPr>
        <w:t xml:space="preserve"> </w:t>
      </w:r>
    </w:p>
    <w:p w14:paraId="120B9EF9" w14:textId="77777777" w:rsidR="00987387" w:rsidRDefault="00D205D0">
      <w:pPr>
        <w:numPr>
          <w:ilvl w:val="0"/>
          <w:numId w:val="22"/>
        </w:numPr>
        <w:spacing w:after="4" w:line="478" w:lineRule="auto"/>
        <w:ind w:hanging="254"/>
        <w:jc w:val="both"/>
      </w:pPr>
      <w:r>
        <w:rPr>
          <w:rFonts w:ascii="Times New Roman" w:eastAsia="Times New Roman" w:hAnsi="Times New Roman" w:cs="Times New Roman"/>
          <w:sz w:val="23"/>
        </w:rPr>
        <w:t xml:space="preserve">Inflasi yang timbul karena kenaikan biaya produksi. Ini disebut </w:t>
      </w:r>
      <w:r>
        <w:rPr>
          <w:rFonts w:ascii="Times New Roman" w:eastAsia="Times New Roman" w:hAnsi="Times New Roman" w:cs="Times New Roman"/>
          <w:i/>
          <w:sz w:val="23"/>
        </w:rPr>
        <w:t>cost inflation.</w:t>
      </w:r>
      <w:r>
        <w:rPr>
          <w:rFonts w:ascii="Times New Roman" w:eastAsia="Times New Roman" w:hAnsi="Times New Roman" w:cs="Times New Roman"/>
          <w:sz w:val="23"/>
        </w:rPr>
        <w:t xml:space="preserve"> </w:t>
      </w:r>
    </w:p>
    <w:p w14:paraId="62DE63DD" w14:textId="77777777" w:rsidR="00987387" w:rsidRDefault="00D205D0">
      <w:pPr>
        <w:spacing w:after="237"/>
        <w:ind w:left="1273"/>
      </w:pPr>
      <w:r>
        <w:rPr>
          <w:rFonts w:ascii="Times New Roman" w:eastAsia="Times New Roman" w:hAnsi="Times New Roman" w:cs="Times New Roman"/>
          <w:sz w:val="23"/>
        </w:rPr>
        <w:t xml:space="preserve"> </w:t>
      </w:r>
    </w:p>
    <w:p w14:paraId="08A9F1FA" w14:textId="77777777" w:rsidR="00987387" w:rsidRDefault="00D205D0">
      <w:pPr>
        <w:spacing w:after="0"/>
        <w:ind w:left="1273"/>
      </w:pPr>
      <w:r>
        <w:rPr>
          <w:rFonts w:ascii="Times New Roman" w:eastAsia="Times New Roman" w:hAnsi="Times New Roman" w:cs="Times New Roman"/>
          <w:sz w:val="23"/>
        </w:rPr>
        <w:t xml:space="preserve"> </w:t>
      </w:r>
    </w:p>
    <w:p w14:paraId="7AB4AB61" w14:textId="77777777" w:rsidR="00987387" w:rsidRDefault="00D205D0">
      <w:pPr>
        <w:pStyle w:val="Heading4"/>
        <w:spacing w:after="424"/>
        <w:ind w:left="605" w:right="0"/>
      </w:pPr>
      <w:r>
        <w:t xml:space="preserve">2.2.3.3. Tingkat Suku Bunga  </w:t>
      </w:r>
    </w:p>
    <w:p w14:paraId="001FA4D9" w14:textId="77777777" w:rsidR="00987387" w:rsidRDefault="00D205D0">
      <w:pPr>
        <w:spacing w:after="4" w:line="478" w:lineRule="auto"/>
        <w:ind w:left="935" w:hanging="340"/>
        <w:jc w:val="both"/>
      </w:pPr>
      <w:r>
        <w:rPr>
          <w:rFonts w:ascii="Times New Roman" w:eastAsia="Times New Roman" w:hAnsi="Times New Roman" w:cs="Times New Roman"/>
          <w:b/>
          <w:sz w:val="23"/>
        </w:rPr>
        <w:t xml:space="preserve">  </w:t>
      </w:r>
      <w:r>
        <w:rPr>
          <w:rFonts w:ascii="Times New Roman" w:eastAsia="Times New Roman" w:hAnsi="Times New Roman" w:cs="Times New Roman"/>
          <w:sz w:val="23"/>
        </w:rPr>
        <w:t>Menurut Hubbard (1997), bunga adalah biaya yang harus dibayar borrowed atas pinjaman yang diterima dan imbalan bagi lender atas investasiny</w:t>
      </w:r>
      <w:r>
        <w:rPr>
          <w:rFonts w:ascii="Times New Roman" w:eastAsia="Times New Roman" w:hAnsi="Times New Roman" w:cs="Times New Roman"/>
          <w:sz w:val="23"/>
        </w:rPr>
        <w:t xml:space="preserve">a. Suku bunga mempengaruhi keputusan individu terhadap pilihan membelanjakan uang lebih banyak atau menabung. </w:t>
      </w:r>
    </w:p>
    <w:p w14:paraId="5903CF01" w14:textId="77777777" w:rsidR="00987387" w:rsidRDefault="00D205D0">
      <w:pPr>
        <w:spacing w:after="425"/>
        <w:ind w:left="434"/>
        <w:jc w:val="center"/>
      </w:pPr>
      <w:r>
        <w:rPr>
          <w:rFonts w:ascii="Times New Roman" w:eastAsia="Times New Roman" w:hAnsi="Times New Roman" w:cs="Times New Roman"/>
          <w:sz w:val="23"/>
        </w:rPr>
        <w:t xml:space="preserve">Suku bunga adalah jumlah bunga yang dibayarkan per unit waktu.  </w:t>
      </w:r>
    </w:p>
    <w:p w14:paraId="02293FB9" w14:textId="77777777" w:rsidR="00987387" w:rsidRDefault="00D205D0">
      <w:pPr>
        <w:pStyle w:val="Heading5"/>
        <w:spacing w:after="424"/>
        <w:ind w:left="605" w:right="0"/>
      </w:pPr>
      <w:r>
        <w:t xml:space="preserve">2.2.3.3.1. Macam-Macam Suku Bunga  </w:t>
      </w:r>
    </w:p>
    <w:p w14:paraId="037E3C5B" w14:textId="77777777" w:rsidR="00987387" w:rsidRDefault="00D205D0">
      <w:pPr>
        <w:numPr>
          <w:ilvl w:val="0"/>
          <w:numId w:val="23"/>
        </w:numPr>
        <w:spacing w:after="241"/>
        <w:ind w:hanging="338"/>
        <w:jc w:val="both"/>
      </w:pPr>
      <w:r>
        <w:rPr>
          <w:rFonts w:ascii="Times New Roman" w:eastAsia="Times New Roman" w:hAnsi="Times New Roman" w:cs="Times New Roman"/>
          <w:sz w:val="23"/>
        </w:rPr>
        <w:t xml:space="preserve">Suku Bunga Nominal </w:t>
      </w:r>
    </w:p>
    <w:p w14:paraId="1CDE1F9E" w14:textId="77777777" w:rsidR="00987387" w:rsidRDefault="00D205D0">
      <w:pPr>
        <w:spacing w:after="186" w:line="478" w:lineRule="auto"/>
        <w:ind w:left="2085" w:hanging="10"/>
        <w:jc w:val="both"/>
      </w:pPr>
      <w:r>
        <w:rPr>
          <w:rFonts w:ascii="Times New Roman" w:eastAsia="Times New Roman" w:hAnsi="Times New Roman" w:cs="Times New Roman"/>
          <w:sz w:val="23"/>
        </w:rPr>
        <w:t>Suku bunga nominal adala</w:t>
      </w:r>
      <w:r>
        <w:rPr>
          <w:rFonts w:ascii="Times New Roman" w:eastAsia="Times New Roman" w:hAnsi="Times New Roman" w:cs="Times New Roman"/>
          <w:sz w:val="23"/>
        </w:rPr>
        <w:t xml:space="preserve">h tingkat suku bunga yang ditentukan berdasarkan jangka waktu satu tahun. </w:t>
      </w:r>
    </w:p>
    <w:p w14:paraId="106FAF7B" w14:textId="77777777" w:rsidR="00987387" w:rsidRDefault="00D205D0">
      <w:pPr>
        <w:numPr>
          <w:ilvl w:val="0"/>
          <w:numId w:val="23"/>
        </w:numPr>
        <w:spacing w:after="241"/>
        <w:ind w:hanging="338"/>
        <w:jc w:val="both"/>
      </w:pPr>
      <w:r>
        <w:rPr>
          <w:rFonts w:ascii="Times New Roman" w:eastAsia="Times New Roman" w:hAnsi="Times New Roman" w:cs="Times New Roman"/>
          <w:sz w:val="23"/>
        </w:rPr>
        <w:t xml:space="preserve">Suku Bunga Riil </w:t>
      </w:r>
    </w:p>
    <w:p w14:paraId="27ABCA07" w14:textId="77777777" w:rsidR="00987387" w:rsidRDefault="00D205D0">
      <w:pPr>
        <w:spacing w:after="4" w:line="478" w:lineRule="auto"/>
        <w:ind w:left="2045" w:hanging="10"/>
        <w:jc w:val="both"/>
      </w:pPr>
      <w:r>
        <w:rPr>
          <w:rFonts w:ascii="Times New Roman" w:eastAsia="Times New Roman" w:hAnsi="Times New Roman" w:cs="Times New Roman"/>
          <w:sz w:val="23"/>
        </w:rPr>
        <w:t xml:space="preserve">Suku bunga riil adalah tingkat bunga nominal dikurangi laju inflasi yang terjadi selama periode yang sama. </w:t>
      </w:r>
    </w:p>
    <w:p w14:paraId="0472438E" w14:textId="77777777" w:rsidR="00987387" w:rsidRDefault="00D205D0">
      <w:pPr>
        <w:spacing w:after="238"/>
        <w:ind w:left="2035"/>
      </w:pPr>
      <w:r>
        <w:rPr>
          <w:rFonts w:ascii="Times New Roman" w:eastAsia="Times New Roman" w:hAnsi="Times New Roman" w:cs="Times New Roman"/>
          <w:sz w:val="23"/>
        </w:rPr>
        <w:t xml:space="preserve"> </w:t>
      </w:r>
    </w:p>
    <w:p w14:paraId="2E96419E" w14:textId="77777777" w:rsidR="00987387" w:rsidRDefault="00D205D0">
      <w:pPr>
        <w:pStyle w:val="Heading4"/>
        <w:tabs>
          <w:tab w:val="center" w:pos="2035"/>
          <w:tab w:val="center" w:pos="4067"/>
          <w:tab w:val="center" w:pos="4745"/>
        </w:tabs>
        <w:spacing w:after="424"/>
        <w:ind w:left="0" w:right="0" w:firstLine="0"/>
      </w:pPr>
      <w:r>
        <w:rPr>
          <w:rFonts w:ascii="Calibri" w:eastAsia="Calibri" w:hAnsi="Calibri" w:cs="Calibri"/>
          <w:b w:val="0"/>
          <w:sz w:val="22"/>
        </w:rPr>
        <w:tab/>
      </w:r>
      <w:r>
        <w:t xml:space="preserve">2.2.3.4. Jumlah Uang Beredar </w:t>
      </w:r>
      <w:r>
        <w:tab/>
        <w:t xml:space="preserve"> </w:t>
      </w:r>
      <w:r>
        <w:tab/>
        <w:t xml:space="preserve"> </w:t>
      </w:r>
    </w:p>
    <w:p w14:paraId="55600DDF" w14:textId="77777777" w:rsidR="00987387" w:rsidRDefault="00D205D0">
      <w:pPr>
        <w:spacing w:after="187" w:line="478" w:lineRule="auto"/>
        <w:ind w:left="1019" w:hanging="424"/>
        <w:jc w:val="both"/>
      </w:pPr>
      <w:r>
        <w:rPr>
          <w:rFonts w:ascii="Times New Roman" w:eastAsia="Times New Roman" w:hAnsi="Times New Roman" w:cs="Times New Roman"/>
          <w:sz w:val="23"/>
        </w:rPr>
        <w:t xml:space="preserve">  Konsep penawaran uang atau uang beredar mempunyai arti yang komplek, dan oleh karena itu perlu dibedakan pada</w:t>
      </w:r>
      <w:r>
        <w:rPr>
          <w:rFonts w:ascii="Times New Roman" w:eastAsia="Times New Roman" w:hAnsi="Times New Roman" w:cs="Times New Roman"/>
          <w:sz w:val="23"/>
        </w:rPr>
        <w:t xml:space="preserve"> beberapa bentuk yaitu M</w:t>
      </w:r>
      <w:r>
        <w:rPr>
          <w:rFonts w:ascii="Times New Roman" w:eastAsia="Times New Roman" w:hAnsi="Times New Roman" w:cs="Times New Roman"/>
          <w:sz w:val="23"/>
          <w:vertAlign w:val="subscript"/>
        </w:rPr>
        <w:t xml:space="preserve">1, </w:t>
      </w:r>
      <w:r>
        <w:rPr>
          <w:rFonts w:ascii="Times New Roman" w:eastAsia="Times New Roman" w:hAnsi="Times New Roman" w:cs="Times New Roman"/>
          <w:sz w:val="23"/>
        </w:rPr>
        <w:t>M</w:t>
      </w:r>
      <w:r>
        <w:rPr>
          <w:rFonts w:ascii="Times New Roman" w:eastAsia="Times New Roman" w:hAnsi="Times New Roman" w:cs="Times New Roman"/>
          <w:sz w:val="23"/>
          <w:vertAlign w:val="subscript"/>
        </w:rPr>
        <w:t xml:space="preserve">2, </w:t>
      </w:r>
      <w:r>
        <w:rPr>
          <w:rFonts w:ascii="Times New Roman" w:eastAsia="Times New Roman" w:hAnsi="Times New Roman" w:cs="Times New Roman"/>
          <w:sz w:val="23"/>
        </w:rPr>
        <w:t>ataupun M</w:t>
      </w:r>
      <w:r>
        <w:rPr>
          <w:rFonts w:ascii="Times New Roman" w:eastAsia="Times New Roman" w:hAnsi="Times New Roman" w:cs="Times New Roman"/>
          <w:sz w:val="23"/>
          <w:vertAlign w:val="subscript"/>
        </w:rPr>
        <w:t xml:space="preserve">3. </w:t>
      </w:r>
      <w:r>
        <w:rPr>
          <w:rFonts w:ascii="Times New Roman" w:eastAsia="Times New Roman" w:hAnsi="Times New Roman" w:cs="Times New Roman"/>
          <w:sz w:val="23"/>
        </w:rPr>
        <w:t>Penawaran uang M</w:t>
      </w:r>
      <w:r>
        <w:rPr>
          <w:rFonts w:ascii="Times New Roman" w:eastAsia="Times New Roman" w:hAnsi="Times New Roman" w:cs="Times New Roman"/>
          <w:sz w:val="23"/>
          <w:vertAlign w:val="subscript"/>
        </w:rPr>
        <w:t>1</w:t>
      </w:r>
      <w:r>
        <w:rPr>
          <w:rFonts w:ascii="Times New Roman" w:eastAsia="Times New Roman" w:hAnsi="Times New Roman" w:cs="Times New Roman"/>
          <w:sz w:val="23"/>
        </w:rPr>
        <w:t xml:space="preserve"> yang dinamakan juga sebagai difinisi uang beredar dalam pengertian sempit, hanya meliputi uang kartal (uang kertas atau uang logam) yang ada dalam peredaran ditambah dengan uang giral atau uang b</w:t>
      </w:r>
      <w:r>
        <w:rPr>
          <w:rFonts w:ascii="Times New Roman" w:eastAsia="Times New Roman" w:hAnsi="Times New Roman" w:cs="Times New Roman"/>
          <w:sz w:val="23"/>
        </w:rPr>
        <w:t>ank yaitu deposito yang disimpan dalam bank-bank umum dan dapat dikeluarkan dengan menggunakan cek. Penawaran uang M</w:t>
      </w:r>
      <w:r>
        <w:rPr>
          <w:rFonts w:ascii="Times New Roman" w:eastAsia="Times New Roman" w:hAnsi="Times New Roman" w:cs="Times New Roman"/>
          <w:sz w:val="23"/>
          <w:vertAlign w:val="subscript"/>
        </w:rPr>
        <w:t>2</w:t>
      </w:r>
      <w:r>
        <w:rPr>
          <w:rFonts w:ascii="Times New Roman" w:eastAsia="Times New Roman" w:hAnsi="Times New Roman" w:cs="Times New Roman"/>
          <w:sz w:val="23"/>
        </w:rPr>
        <w:t>, yang dinamakan juga sebagai definisi uang beredar yang lebih luas meliputi M</w:t>
      </w:r>
      <w:r>
        <w:rPr>
          <w:rFonts w:ascii="Times New Roman" w:eastAsia="Times New Roman" w:hAnsi="Times New Roman" w:cs="Times New Roman"/>
          <w:sz w:val="23"/>
          <w:vertAlign w:val="subscript"/>
        </w:rPr>
        <w:t>1</w:t>
      </w:r>
      <w:r>
        <w:rPr>
          <w:rFonts w:ascii="Times New Roman" w:eastAsia="Times New Roman" w:hAnsi="Times New Roman" w:cs="Times New Roman"/>
          <w:sz w:val="23"/>
        </w:rPr>
        <w:t xml:space="preserve"> ditambah dengan tabungan dan deposito berjangka di bank-ban</w:t>
      </w:r>
      <w:r>
        <w:rPr>
          <w:rFonts w:ascii="Times New Roman" w:eastAsia="Times New Roman" w:hAnsi="Times New Roman" w:cs="Times New Roman"/>
          <w:sz w:val="23"/>
        </w:rPr>
        <w:t>k umum. Tabungan dan deposito berjangka tersebut  dinamakan juga sebagai uang kuasi. Penawaran uang M</w:t>
      </w:r>
      <w:r>
        <w:rPr>
          <w:rFonts w:ascii="Times New Roman" w:eastAsia="Times New Roman" w:hAnsi="Times New Roman" w:cs="Times New Roman"/>
          <w:sz w:val="23"/>
          <w:vertAlign w:val="subscript"/>
        </w:rPr>
        <w:t>3</w:t>
      </w:r>
      <w:r>
        <w:rPr>
          <w:rFonts w:ascii="Times New Roman" w:eastAsia="Times New Roman" w:hAnsi="Times New Roman" w:cs="Times New Roman"/>
          <w:sz w:val="23"/>
        </w:rPr>
        <w:t xml:space="preserve"> mempunyai pengertian yang lebih luas lagi, yaitu meliputi M</w:t>
      </w:r>
      <w:r>
        <w:rPr>
          <w:rFonts w:ascii="Times New Roman" w:eastAsia="Times New Roman" w:hAnsi="Times New Roman" w:cs="Times New Roman"/>
          <w:sz w:val="23"/>
          <w:vertAlign w:val="subscript"/>
        </w:rPr>
        <w:t>2</w:t>
      </w:r>
      <w:r>
        <w:rPr>
          <w:rFonts w:ascii="Times New Roman" w:eastAsia="Times New Roman" w:hAnsi="Times New Roman" w:cs="Times New Roman"/>
          <w:sz w:val="23"/>
        </w:rPr>
        <w:t xml:space="preserve"> dan ditambah dengan deposito dan tabungan berjangka dalam lembaga-lembaga keuangan yang lain</w:t>
      </w:r>
      <w:r>
        <w:rPr>
          <w:rFonts w:ascii="Times New Roman" w:eastAsia="Times New Roman" w:hAnsi="Times New Roman" w:cs="Times New Roman"/>
          <w:sz w:val="23"/>
        </w:rPr>
        <w:t xml:space="preserve"> diluar dari bank-bank umum. (Sukirno, 2003: 421). </w:t>
      </w:r>
    </w:p>
    <w:p w14:paraId="6101006F" w14:textId="77777777" w:rsidR="00987387" w:rsidRDefault="00D205D0">
      <w:pPr>
        <w:spacing w:after="188" w:line="478" w:lineRule="auto"/>
        <w:ind w:left="1019" w:hanging="424"/>
        <w:jc w:val="both"/>
      </w:pPr>
      <w:r>
        <w:rPr>
          <w:rFonts w:ascii="Times New Roman" w:eastAsia="Times New Roman" w:hAnsi="Times New Roman" w:cs="Times New Roman"/>
          <w:sz w:val="23"/>
        </w:rPr>
        <w:t xml:space="preserve">  Rudiger Dombush mendefinisikan jumlah uang beredar sebagai stok uang beredar melalui jumlah rekening deposito yang dapat dijadikan cek (rekening Koran di bank), CD (</w:t>
      </w:r>
      <w:r>
        <w:rPr>
          <w:rFonts w:ascii="Times New Roman" w:eastAsia="Times New Roman" w:hAnsi="Times New Roman" w:cs="Times New Roman"/>
          <w:i/>
          <w:sz w:val="23"/>
        </w:rPr>
        <w:t>certificate of deposit</w:t>
      </w:r>
      <w:r>
        <w:rPr>
          <w:rFonts w:ascii="Times New Roman" w:eastAsia="Times New Roman" w:hAnsi="Times New Roman" w:cs="Times New Roman"/>
          <w:sz w:val="23"/>
        </w:rPr>
        <w:t>) ditambah uang</w:t>
      </w:r>
      <w:r>
        <w:rPr>
          <w:rFonts w:ascii="Times New Roman" w:eastAsia="Times New Roman" w:hAnsi="Times New Roman" w:cs="Times New Roman"/>
          <w:sz w:val="23"/>
        </w:rPr>
        <w:t xml:space="preserve"> kartal (</w:t>
      </w:r>
      <w:r>
        <w:rPr>
          <w:rFonts w:ascii="Times New Roman" w:eastAsia="Times New Roman" w:hAnsi="Times New Roman" w:cs="Times New Roman"/>
          <w:i/>
          <w:sz w:val="23"/>
        </w:rPr>
        <w:t>currency</w:t>
      </w:r>
      <w:r>
        <w:rPr>
          <w:rFonts w:ascii="Times New Roman" w:eastAsia="Times New Roman" w:hAnsi="Times New Roman" w:cs="Times New Roman"/>
          <w:sz w:val="23"/>
        </w:rPr>
        <w:t xml:space="preserve">) yang dipegang oleh masyarakat. (Boediono, 1990: 339). </w:t>
      </w:r>
    </w:p>
    <w:p w14:paraId="7E7A915D" w14:textId="77777777" w:rsidR="00987387" w:rsidRDefault="00D205D0">
      <w:pPr>
        <w:pStyle w:val="Heading4"/>
        <w:spacing w:after="187" w:line="476" w:lineRule="auto"/>
        <w:ind w:left="1442" w:right="0" w:hanging="847"/>
      </w:pPr>
      <w:r>
        <w:t xml:space="preserve">2.2.3.5. Beberapa Variabel Lain yang Mempengaruhi Pengeluaran </w:t>
      </w:r>
    </w:p>
    <w:p w14:paraId="3F27A455" w14:textId="77777777" w:rsidR="00987387" w:rsidRDefault="00D205D0">
      <w:pPr>
        <w:spacing w:after="187" w:line="476" w:lineRule="auto"/>
        <w:ind w:left="1442" w:hanging="847"/>
      </w:pPr>
      <w:r>
        <w:rPr>
          <w:rFonts w:ascii="Times New Roman" w:eastAsia="Times New Roman" w:hAnsi="Times New Roman" w:cs="Times New Roman"/>
          <w:b/>
          <w:sz w:val="23"/>
        </w:rPr>
        <w:t xml:space="preserve">konsumsi </w:t>
      </w:r>
    </w:p>
    <w:p w14:paraId="6ED81AFB" w14:textId="77777777" w:rsidR="00987387" w:rsidRDefault="00D205D0">
      <w:pPr>
        <w:spacing w:after="188" w:line="476" w:lineRule="auto"/>
        <w:ind w:left="1029" w:right="-12" w:hanging="434"/>
      </w:pPr>
      <w:r>
        <w:rPr>
          <w:rFonts w:ascii="Times New Roman" w:eastAsia="Times New Roman" w:hAnsi="Times New Roman" w:cs="Times New Roman"/>
          <w:b/>
          <w:sz w:val="23"/>
        </w:rPr>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r>
      <w:r>
        <w:rPr>
          <w:rFonts w:ascii="Times New Roman" w:eastAsia="Times New Roman" w:hAnsi="Times New Roman" w:cs="Times New Roman"/>
          <w:sz w:val="23"/>
        </w:rPr>
        <w:t>Perkembangan ekonomi yang terjadi mengakibatkan bertambahnya variabel yang dapat mempengaruhi pengeluaran</w:t>
      </w:r>
      <w:r>
        <w:rPr>
          <w:rFonts w:ascii="Times New Roman" w:eastAsia="Times New Roman" w:hAnsi="Times New Roman" w:cs="Times New Roman"/>
          <w:sz w:val="23"/>
        </w:rPr>
        <w:t xml:space="preserve"> konsumsi selain pendapatan nasional, inflasi, suku bunga, dan jumlah uang beredar seperti sebagai berikut:  </w:t>
      </w:r>
    </w:p>
    <w:p w14:paraId="739001AC" w14:textId="77777777" w:rsidR="00987387" w:rsidRDefault="00D205D0">
      <w:pPr>
        <w:spacing w:after="0"/>
        <w:ind w:left="595"/>
      </w:pPr>
      <w:r>
        <w:rPr>
          <w:rFonts w:ascii="Times New Roman" w:eastAsia="Times New Roman" w:hAnsi="Times New Roman" w:cs="Times New Roman"/>
          <w:sz w:val="23"/>
        </w:rPr>
        <w:t xml:space="preserve"> </w:t>
      </w:r>
    </w:p>
    <w:p w14:paraId="769D124D" w14:textId="77777777" w:rsidR="00987387" w:rsidRDefault="00D205D0">
      <w:pPr>
        <w:pStyle w:val="Heading3"/>
        <w:spacing w:after="252"/>
        <w:ind w:left="1367" w:right="0"/>
      </w:pPr>
      <w:r>
        <w:t>a.</w:t>
      </w:r>
      <w:r>
        <w:rPr>
          <w:rFonts w:ascii="Arial" w:eastAsia="Arial" w:hAnsi="Arial" w:cs="Arial"/>
        </w:rPr>
        <w:t xml:space="preserve"> </w:t>
      </w:r>
      <w:r>
        <w:t xml:space="preserve">Selera </w:t>
      </w:r>
    </w:p>
    <w:p w14:paraId="02D406B1" w14:textId="77777777" w:rsidR="00987387" w:rsidRDefault="00D205D0">
      <w:pPr>
        <w:spacing w:after="4" w:line="478" w:lineRule="auto"/>
        <w:ind w:left="1707" w:hanging="10"/>
        <w:jc w:val="both"/>
      </w:pPr>
      <w:r>
        <w:rPr>
          <w:rFonts w:ascii="Times New Roman" w:eastAsia="Times New Roman" w:hAnsi="Times New Roman" w:cs="Times New Roman"/>
          <w:sz w:val="23"/>
        </w:rPr>
        <w:t>Di antara orang-orang yang berumur sama dan berpendapatan sama, beberapa orang dari mereka mengkonsumsi lebih banyak dari pada yang lain. Hal ini dikarenakan adanya perbedaan sikap dalam penghematan (</w:t>
      </w:r>
      <w:r>
        <w:rPr>
          <w:rFonts w:ascii="Times New Roman" w:eastAsia="Times New Roman" w:hAnsi="Times New Roman" w:cs="Times New Roman"/>
          <w:i/>
          <w:sz w:val="23"/>
        </w:rPr>
        <w:t>thrift</w:t>
      </w:r>
      <w:r>
        <w:rPr>
          <w:rFonts w:ascii="Times New Roman" w:eastAsia="Times New Roman" w:hAnsi="Times New Roman" w:cs="Times New Roman"/>
          <w:sz w:val="23"/>
        </w:rPr>
        <w:t xml:space="preserve">). </w:t>
      </w:r>
    </w:p>
    <w:p w14:paraId="1B116B60" w14:textId="77777777" w:rsidR="00987387" w:rsidRDefault="00D205D0">
      <w:pPr>
        <w:pStyle w:val="Heading3"/>
        <w:spacing w:after="252"/>
        <w:ind w:left="1367" w:right="0"/>
      </w:pPr>
      <w:r>
        <w:t>b.</w:t>
      </w:r>
      <w:r>
        <w:rPr>
          <w:rFonts w:ascii="Arial" w:eastAsia="Arial" w:hAnsi="Arial" w:cs="Arial"/>
        </w:rPr>
        <w:t xml:space="preserve"> </w:t>
      </w:r>
      <w:r>
        <w:t xml:space="preserve">Faktor sosial ekonomi </w:t>
      </w:r>
    </w:p>
    <w:p w14:paraId="065108C3" w14:textId="77777777" w:rsidR="00987387" w:rsidRDefault="00D205D0">
      <w:pPr>
        <w:spacing w:after="4" w:line="478" w:lineRule="auto"/>
        <w:ind w:left="1707" w:hanging="10"/>
        <w:jc w:val="both"/>
      </w:pPr>
      <w:r>
        <w:rPr>
          <w:rFonts w:ascii="Times New Roman" w:eastAsia="Times New Roman" w:hAnsi="Times New Roman" w:cs="Times New Roman"/>
          <w:sz w:val="23"/>
        </w:rPr>
        <w:t>Faktor sosial ekonomi misalnya: umur, pendidikan, pekerjaan dan keadaan keluarga. Biasanya pendapatan akan tinggi pada kelompok umur muda dan terus meninggi dan mencapai puncaknya pada umur pertengahan, dan akhirnya turun pada kelomp</w:t>
      </w:r>
      <w:r>
        <w:rPr>
          <w:rFonts w:ascii="Times New Roman" w:eastAsia="Times New Roman" w:hAnsi="Times New Roman" w:cs="Times New Roman"/>
          <w:sz w:val="23"/>
        </w:rPr>
        <w:t>ok tua. Demikian juga dengan pendapatan yang ia sisihkan (tabung) pada kelompok umur tua adalah rendah. Yang berarti bagian pendapatan yang dikonsumsi relatif tinggi pada kelompok muda dan tua, tetapi rendah pada umur pertengahan. Dengan adanya perbedaan p</w:t>
      </w:r>
      <w:r>
        <w:rPr>
          <w:rFonts w:ascii="Times New Roman" w:eastAsia="Times New Roman" w:hAnsi="Times New Roman" w:cs="Times New Roman"/>
          <w:sz w:val="23"/>
        </w:rPr>
        <w:t xml:space="preserve">roporsi pendapatan untuk konsumsi diantara kelompok umur, maka naiknya umur rata-rata penduduk akan mengubah fungsi konsumsi agregat. </w:t>
      </w:r>
    </w:p>
    <w:p w14:paraId="6DC9E4DF" w14:textId="77777777" w:rsidR="00987387" w:rsidRDefault="00D205D0">
      <w:pPr>
        <w:pStyle w:val="Heading3"/>
        <w:spacing w:after="252"/>
        <w:ind w:left="1367" w:right="0"/>
      </w:pPr>
      <w:r>
        <w:t>c.</w:t>
      </w:r>
      <w:r>
        <w:rPr>
          <w:rFonts w:ascii="Arial" w:eastAsia="Arial" w:hAnsi="Arial" w:cs="Arial"/>
        </w:rPr>
        <w:t xml:space="preserve"> </w:t>
      </w:r>
      <w:r>
        <w:t xml:space="preserve">Kekayaan </w:t>
      </w:r>
    </w:p>
    <w:p w14:paraId="755E3C84" w14:textId="77777777" w:rsidR="00987387" w:rsidRDefault="00D205D0">
      <w:pPr>
        <w:spacing w:after="4" w:line="478" w:lineRule="auto"/>
        <w:ind w:left="1707" w:hanging="10"/>
        <w:jc w:val="both"/>
      </w:pPr>
      <w:r>
        <w:rPr>
          <w:rFonts w:ascii="Times New Roman" w:eastAsia="Times New Roman" w:hAnsi="Times New Roman" w:cs="Times New Roman"/>
          <w:sz w:val="23"/>
        </w:rPr>
        <w:t>Kekayaan secara eksplisit maupun implisit, sering dimasukan dalam fungsi konsumsi agregat sebagai faktor yan</w:t>
      </w:r>
      <w:r>
        <w:rPr>
          <w:rFonts w:ascii="Times New Roman" w:eastAsia="Times New Roman" w:hAnsi="Times New Roman" w:cs="Times New Roman"/>
          <w:sz w:val="23"/>
        </w:rPr>
        <w:t>g menentukan konsumsi. Seperti dalam hipotesis pendapatan permanen yang dikemukakan oleh Friedman, Albert Ando dan Franco Modigliani menyatakan bahwa hasil bersih (</w:t>
      </w:r>
      <w:r>
        <w:rPr>
          <w:rFonts w:ascii="Times New Roman" w:eastAsia="Times New Roman" w:hAnsi="Times New Roman" w:cs="Times New Roman"/>
          <w:i/>
          <w:sz w:val="23"/>
        </w:rPr>
        <w:t>net worth</w:t>
      </w:r>
      <w:r>
        <w:rPr>
          <w:rFonts w:ascii="Times New Roman" w:eastAsia="Times New Roman" w:hAnsi="Times New Roman" w:cs="Times New Roman"/>
          <w:sz w:val="23"/>
        </w:rPr>
        <w:t xml:space="preserve">) dari suatu kekayaan merupakan faktor penting dalam menentukan konsumsi.  </w:t>
      </w:r>
    </w:p>
    <w:p w14:paraId="3B447762" w14:textId="77777777" w:rsidR="00987387" w:rsidRDefault="00D205D0">
      <w:pPr>
        <w:pStyle w:val="Heading3"/>
        <w:spacing w:after="252"/>
        <w:ind w:left="1367" w:right="0"/>
      </w:pPr>
      <w:r>
        <w:t>d.</w:t>
      </w:r>
      <w:r>
        <w:rPr>
          <w:rFonts w:ascii="Arial" w:eastAsia="Arial" w:hAnsi="Arial" w:cs="Arial"/>
        </w:rPr>
        <w:t xml:space="preserve"> </w:t>
      </w:r>
      <w:r>
        <w:t>Keun</w:t>
      </w:r>
      <w:r>
        <w:t xml:space="preserve">tungan / Kerugian </w:t>
      </w:r>
      <w:r>
        <w:rPr>
          <w:i/>
        </w:rPr>
        <w:t>Capital</w:t>
      </w:r>
      <w:r>
        <w:t xml:space="preserve"> </w:t>
      </w:r>
    </w:p>
    <w:p w14:paraId="4CA4C5F0" w14:textId="77777777" w:rsidR="00987387" w:rsidRDefault="00D205D0">
      <w:pPr>
        <w:spacing w:after="4" w:line="478" w:lineRule="auto"/>
        <w:ind w:left="1707" w:hanging="10"/>
        <w:jc w:val="both"/>
      </w:pPr>
      <w:r>
        <w:rPr>
          <w:rFonts w:ascii="Times New Roman" w:eastAsia="Times New Roman" w:hAnsi="Times New Roman" w:cs="Times New Roman"/>
          <w:sz w:val="23"/>
        </w:rPr>
        <w:t>Keuntungan kapital yaitu dengan naiknya hasil bersih dari kapital akan mendorong tambahnya konsumsi, sebaliknya dengan adanya kerugian kapital akan mengurangi konsumsi. Menurut John J. Arena menemukan bahwa tidak ada hubungan ant</w:t>
      </w:r>
      <w:r>
        <w:rPr>
          <w:rFonts w:ascii="Times New Roman" w:eastAsia="Times New Roman" w:hAnsi="Times New Roman" w:cs="Times New Roman"/>
          <w:sz w:val="23"/>
        </w:rPr>
        <w:t>ara konsumsi agregat dan keuntungan kapital karena sebagian saham dipegang oleh orang-orang yang berpendapatan tinggi dan konsumsi mereka tidak terpengaruh oleh perubahan perubahan jangka pendek dalam harga surat berharga tersebut. Sebaliknya Kul B. Bhatia</w:t>
      </w:r>
      <w:r>
        <w:rPr>
          <w:rFonts w:ascii="Times New Roman" w:eastAsia="Times New Roman" w:hAnsi="Times New Roman" w:cs="Times New Roman"/>
          <w:sz w:val="23"/>
        </w:rPr>
        <w:t xml:space="preserve"> dan Barry Bosworth menemukan hubungan yang positif antara konsumsi dengan keuntungan kapital.  </w:t>
      </w:r>
    </w:p>
    <w:p w14:paraId="684A7222" w14:textId="77777777" w:rsidR="00987387" w:rsidRDefault="00D205D0">
      <w:pPr>
        <w:pStyle w:val="Heading3"/>
        <w:spacing w:after="252"/>
        <w:ind w:left="1367" w:right="0"/>
      </w:pPr>
      <w:r>
        <w:t>e.</w:t>
      </w:r>
      <w:r>
        <w:rPr>
          <w:rFonts w:ascii="Arial" w:eastAsia="Arial" w:hAnsi="Arial" w:cs="Arial"/>
        </w:rPr>
        <w:t xml:space="preserve"> </w:t>
      </w:r>
      <w:r>
        <w:t xml:space="preserve">Tingkat harga </w:t>
      </w:r>
    </w:p>
    <w:p w14:paraId="0B097C6A" w14:textId="77777777" w:rsidR="00987387" w:rsidRDefault="00D205D0">
      <w:pPr>
        <w:spacing w:after="4" w:line="478" w:lineRule="auto"/>
        <w:ind w:left="1707" w:hanging="10"/>
        <w:jc w:val="both"/>
      </w:pPr>
      <w:r>
        <w:rPr>
          <w:rFonts w:ascii="Times New Roman" w:eastAsia="Times New Roman" w:hAnsi="Times New Roman" w:cs="Times New Roman"/>
          <w:sz w:val="23"/>
        </w:rPr>
        <w:t>Naiknya pendapatan nominal yang disertai dengan naiknya tingkat harga dengan proporsi yang sama tidak akan mengubah konsumsi riil. Bila seseo</w:t>
      </w:r>
      <w:r>
        <w:rPr>
          <w:rFonts w:ascii="Times New Roman" w:eastAsia="Times New Roman" w:hAnsi="Times New Roman" w:cs="Times New Roman"/>
          <w:sz w:val="23"/>
        </w:rPr>
        <w:t>rang tidak mengubah konsumsi riilnya walaupun ada kenaikan pendapatan nominal dan tingkat harga secara proposional, maka ia dinamakan bebas dari ilusi uang (</w:t>
      </w:r>
      <w:r>
        <w:rPr>
          <w:rFonts w:ascii="Times New Roman" w:eastAsia="Times New Roman" w:hAnsi="Times New Roman" w:cs="Times New Roman"/>
          <w:i/>
          <w:sz w:val="23"/>
        </w:rPr>
        <w:t>money illusion</w:t>
      </w:r>
      <w:r>
        <w:rPr>
          <w:rFonts w:ascii="Times New Roman" w:eastAsia="Times New Roman" w:hAnsi="Times New Roman" w:cs="Times New Roman"/>
          <w:sz w:val="23"/>
        </w:rPr>
        <w:t>) seperti halnya pendapat ekonomi kasik. Sebaliknya bila mereka mengubah konsumsi rii</w:t>
      </w:r>
      <w:r>
        <w:rPr>
          <w:rFonts w:ascii="Times New Roman" w:eastAsia="Times New Roman" w:hAnsi="Times New Roman" w:cs="Times New Roman"/>
          <w:sz w:val="23"/>
        </w:rPr>
        <w:t xml:space="preserve">lnya maka dikatakan mengalami “ilusi uang” seperti yang dikemukakan Keynes. </w:t>
      </w:r>
    </w:p>
    <w:p w14:paraId="05F69DDE" w14:textId="77777777" w:rsidR="00987387" w:rsidRDefault="00D205D0">
      <w:pPr>
        <w:pStyle w:val="Heading3"/>
        <w:spacing w:after="252"/>
        <w:ind w:left="1367" w:right="0"/>
      </w:pPr>
      <w:r>
        <w:t>f.</w:t>
      </w:r>
      <w:r>
        <w:rPr>
          <w:rFonts w:ascii="Arial" w:eastAsia="Arial" w:hAnsi="Arial" w:cs="Arial"/>
        </w:rPr>
        <w:t xml:space="preserve"> </w:t>
      </w:r>
      <w:r>
        <w:t xml:space="preserve">Barang tahan lama </w:t>
      </w:r>
    </w:p>
    <w:p w14:paraId="6112F954" w14:textId="77777777" w:rsidR="00987387" w:rsidRDefault="00D205D0">
      <w:pPr>
        <w:spacing w:after="4" w:line="478" w:lineRule="auto"/>
        <w:ind w:left="1707" w:hanging="10"/>
        <w:jc w:val="both"/>
      </w:pPr>
      <w:r>
        <w:rPr>
          <w:rFonts w:ascii="Times New Roman" w:eastAsia="Times New Roman" w:hAnsi="Times New Roman" w:cs="Times New Roman"/>
          <w:sz w:val="23"/>
        </w:rPr>
        <w:t>Barang tahan lama adalah barang yang dapat dinikmati sampai pada masa yang akan datang (biasanya lebih dari satu tahun). Adanya barang tahan lama ini menyeba</w:t>
      </w:r>
      <w:r>
        <w:rPr>
          <w:rFonts w:ascii="Times New Roman" w:eastAsia="Times New Roman" w:hAnsi="Times New Roman" w:cs="Times New Roman"/>
          <w:sz w:val="23"/>
        </w:rPr>
        <w:t>bkan timbulnya fluktuasi pengeluaran konsumsi. Seseorang yang memiliki banyak barang tahan lama, seperti lemari es, perabotan, mobil, sepeda motor, tidak membelinya lagi dalam waktu dekat. Akibatnya pengeluaran konsumsi untuk jenis barang seperti ini cende</w:t>
      </w:r>
      <w:r>
        <w:rPr>
          <w:rFonts w:ascii="Times New Roman" w:eastAsia="Times New Roman" w:hAnsi="Times New Roman" w:cs="Times New Roman"/>
          <w:sz w:val="23"/>
        </w:rPr>
        <w:t xml:space="preserve">rung menurun pada masa (tahun) yang akan datang. Pengeluaran konsumsi untuk jenis barang ini menjadi berfluktuasi sepanjang waktu, sehingga pada periode tersebut pengeluaran konsumsi secara keseluruhan juga berfluktuasi. </w:t>
      </w:r>
    </w:p>
    <w:p w14:paraId="2FF407BF" w14:textId="77777777" w:rsidR="00987387" w:rsidRDefault="00D205D0">
      <w:pPr>
        <w:pStyle w:val="Heading3"/>
        <w:spacing w:after="252"/>
        <w:ind w:left="1367" w:right="0"/>
      </w:pPr>
      <w:r>
        <w:t>g.</w:t>
      </w:r>
      <w:r>
        <w:rPr>
          <w:rFonts w:ascii="Arial" w:eastAsia="Arial" w:hAnsi="Arial" w:cs="Arial"/>
        </w:rPr>
        <w:t xml:space="preserve"> </w:t>
      </w:r>
      <w:r>
        <w:t xml:space="preserve">Kredit  </w:t>
      </w:r>
    </w:p>
    <w:p w14:paraId="3FDA0A5F" w14:textId="77777777" w:rsidR="00987387" w:rsidRDefault="00D205D0">
      <w:pPr>
        <w:spacing w:after="4" w:line="478" w:lineRule="auto"/>
        <w:ind w:left="1707" w:hanging="10"/>
        <w:jc w:val="both"/>
      </w:pPr>
      <w:r>
        <w:rPr>
          <w:rFonts w:ascii="Times New Roman" w:eastAsia="Times New Roman" w:hAnsi="Times New Roman" w:cs="Times New Roman"/>
          <w:sz w:val="23"/>
        </w:rPr>
        <w:t xml:space="preserve">Kredit yang diberikan </w:t>
      </w:r>
      <w:r>
        <w:rPr>
          <w:rFonts w:ascii="Times New Roman" w:eastAsia="Times New Roman" w:hAnsi="Times New Roman" w:cs="Times New Roman"/>
          <w:sz w:val="23"/>
        </w:rPr>
        <w:t xml:space="preserve">oleh sektor perbankan sangat erat hubungannya dengan pengeluaran konsumsi yang dilakukan rumah tangga. Adanya kredit  menyebabkan rumah tangga dapat membeli barang pada waktu sekarang dan pembayarannya dilakukan di kemudian hari. Namun demikian, ini tidak </w:t>
      </w:r>
      <w:r>
        <w:rPr>
          <w:rFonts w:ascii="Times New Roman" w:eastAsia="Times New Roman" w:hAnsi="Times New Roman" w:cs="Times New Roman"/>
          <w:sz w:val="23"/>
        </w:rPr>
        <w:t>berarti bahwa adanya fasilitas kredit menyebabkan rumah tangga akan melakukan konsumsi yang lebih banyak, karena apa yang mereka beli sekarang harus dibayar dengan penghasilan yang akan datang. Konsumen akan memperhitungkan beberapa hal dalam melakukan pem</w:t>
      </w:r>
      <w:r>
        <w:rPr>
          <w:rFonts w:ascii="Times New Roman" w:eastAsia="Times New Roman" w:hAnsi="Times New Roman" w:cs="Times New Roman"/>
          <w:sz w:val="23"/>
        </w:rPr>
        <w:t>bayaran dengan cara kredit, misalnya tingkat bunga, uang muka dan waktu pelunasannya. Tingkat bunga tidak merupakan faktor dominan dalam memutuskan pembelian dengan cara kredit, sebagaimana faktor-faktor yang lain seperti uang muka dan waktu pelunasan. Ken</w:t>
      </w:r>
      <w:r>
        <w:rPr>
          <w:rFonts w:ascii="Times New Roman" w:eastAsia="Times New Roman" w:hAnsi="Times New Roman" w:cs="Times New Roman"/>
          <w:sz w:val="23"/>
        </w:rPr>
        <w:t>aikan uang muka akan menurunkan jumlah uang yang hurus dibayar secara kredit. Sedangkan semakin panjang waktu pelunasan akan meningkatkan jumlah uang yang harus dibayardengan kredit. Jadi dapat disimpulkan bahwa tidak adanya kejelasan mengenai pengaruh kre</w:t>
      </w:r>
      <w:r>
        <w:rPr>
          <w:rFonts w:ascii="Times New Roman" w:eastAsia="Times New Roman" w:hAnsi="Times New Roman" w:cs="Times New Roman"/>
          <w:sz w:val="23"/>
        </w:rPr>
        <w:t xml:space="preserve">dit terhadap pengeluaran konsumsi. (Suparmoko, 1991: 74-77). </w:t>
      </w:r>
    </w:p>
    <w:p w14:paraId="2ACCAC24" w14:textId="77777777" w:rsidR="00987387" w:rsidRDefault="00D205D0">
      <w:pPr>
        <w:spacing w:after="237"/>
        <w:ind w:left="1697"/>
      </w:pPr>
      <w:r>
        <w:rPr>
          <w:rFonts w:ascii="Times New Roman" w:eastAsia="Times New Roman" w:hAnsi="Times New Roman" w:cs="Times New Roman"/>
          <w:sz w:val="23"/>
        </w:rPr>
        <w:t xml:space="preserve"> </w:t>
      </w:r>
    </w:p>
    <w:p w14:paraId="08F49B73" w14:textId="77777777" w:rsidR="00987387" w:rsidRDefault="00D205D0">
      <w:pPr>
        <w:pStyle w:val="Heading4"/>
        <w:spacing w:after="252"/>
        <w:ind w:left="436" w:right="0"/>
      </w:pPr>
      <w:r>
        <w:t>2.2.4.</w:t>
      </w:r>
      <w:r>
        <w:rPr>
          <w:rFonts w:ascii="Arial" w:eastAsia="Arial" w:hAnsi="Arial" w:cs="Arial"/>
        </w:rPr>
        <w:t xml:space="preserve"> </w:t>
      </w:r>
      <w:r>
        <w:t xml:space="preserve">Penjelasan Teoritis Tentang Variabel Penelitian </w:t>
      </w:r>
    </w:p>
    <w:p w14:paraId="2AFC515D" w14:textId="77777777" w:rsidR="00987387" w:rsidRDefault="00D205D0">
      <w:pPr>
        <w:pStyle w:val="Heading5"/>
        <w:tabs>
          <w:tab w:val="center" w:pos="3679"/>
        </w:tabs>
        <w:spacing w:after="424"/>
        <w:ind w:left="-13" w:right="0" w:firstLine="0"/>
      </w:pPr>
      <w:r>
        <w:t xml:space="preserve"> </w:t>
      </w:r>
      <w:r>
        <w:tab/>
        <w:t xml:space="preserve">2.2.4.1. Pendapatan Nasional Pengaruhnya Terhadap Konsumsi </w:t>
      </w:r>
    </w:p>
    <w:p w14:paraId="2CCA144F" w14:textId="77777777" w:rsidR="00987387" w:rsidRDefault="00D205D0">
      <w:pPr>
        <w:spacing w:after="4" w:line="478" w:lineRule="auto"/>
        <w:ind w:left="1357" w:hanging="1355"/>
        <w:jc w:val="both"/>
      </w:pPr>
      <w:r>
        <w:rPr>
          <w:rFonts w:ascii="Times New Roman" w:eastAsia="Times New Roman" w:hAnsi="Times New Roman" w:cs="Times New Roman"/>
          <w:b/>
          <w:sz w:val="23"/>
        </w:rPr>
        <w:t xml:space="preserve">   </w:t>
      </w:r>
      <w:r>
        <w:rPr>
          <w:rFonts w:ascii="Times New Roman" w:eastAsia="Times New Roman" w:hAnsi="Times New Roman" w:cs="Times New Roman"/>
          <w:sz w:val="23"/>
        </w:rPr>
        <w:t xml:space="preserve">Teori yang dikemukakan oleh Keynes dinamakan </w:t>
      </w:r>
      <w:r>
        <w:rPr>
          <w:rFonts w:ascii="Times New Roman" w:eastAsia="Times New Roman" w:hAnsi="Times New Roman" w:cs="Times New Roman"/>
          <w:i/>
          <w:sz w:val="23"/>
        </w:rPr>
        <w:t>absolute income hypothesis</w:t>
      </w:r>
      <w:r>
        <w:rPr>
          <w:rFonts w:ascii="Times New Roman" w:eastAsia="Times New Roman" w:hAnsi="Times New Roman" w:cs="Times New Roman"/>
          <w:sz w:val="23"/>
        </w:rPr>
        <w:t xml:space="preserve"> atau hipotesis pendapatan mutlak. Ciri-ciri penting dari konsumsi rumah tangga dalam teori pendapatan mutlak, yang pertama faktor penentu terpenting besarnya pengeluaran konsumsi rumah tangga baik perorangan maupun keseluruhan pada suatu periode adalah pe</w:t>
      </w:r>
      <w:r>
        <w:rPr>
          <w:rFonts w:ascii="Times New Roman" w:eastAsia="Times New Roman" w:hAnsi="Times New Roman" w:cs="Times New Roman"/>
          <w:sz w:val="23"/>
        </w:rPr>
        <w:t xml:space="preserve">ndapatan disposibel yang diterima dalam periode tersebut. Terdapat hubungan yang positif diantara konsumsi atau pendapatan disposibel, yaitu semakin </w:t>
      </w:r>
    </w:p>
    <w:p w14:paraId="5F79E507" w14:textId="77777777" w:rsidR="00987387" w:rsidRDefault="00D205D0">
      <w:pPr>
        <w:spacing w:after="187" w:line="478" w:lineRule="auto"/>
        <w:ind w:left="1367" w:hanging="10"/>
        <w:jc w:val="both"/>
      </w:pPr>
      <w:r>
        <w:rPr>
          <w:rFonts w:ascii="Times New Roman" w:eastAsia="Times New Roman" w:hAnsi="Times New Roman" w:cs="Times New Roman"/>
          <w:sz w:val="23"/>
        </w:rPr>
        <w:t>tinggi pendapatan disposibel semakin banyak tingkat konsumsi yang dilakukan rumah tangga. Ciri ini sesuai dengan sifat manusia yang telah di observasi dalam teori perilaku konsumen, yaitu keinginan manusia yang tidak terbatas, tetapi kemampuan untuk memenu</w:t>
      </w:r>
      <w:r>
        <w:rPr>
          <w:rFonts w:ascii="Times New Roman" w:eastAsia="Times New Roman" w:hAnsi="Times New Roman" w:cs="Times New Roman"/>
          <w:sz w:val="23"/>
        </w:rPr>
        <w:t xml:space="preserve">hi keinginannya tersebut dibatasi oleh perubahan faktorfaktor produksi atau pendapatan yang dimilikinya. Maka semakin tinggi pendapatan, semakin banyak pula pembelanjaan rumah tangga. </w:t>
      </w:r>
    </w:p>
    <w:p w14:paraId="62541E93" w14:textId="77777777" w:rsidR="00987387" w:rsidRDefault="00D205D0">
      <w:pPr>
        <w:pStyle w:val="Heading5"/>
        <w:tabs>
          <w:tab w:val="center" w:pos="2962"/>
        </w:tabs>
        <w:spacing w:after="424"/>
        <w:ind w:left="-13" w:right="0" w:firstLine="0"/>
      </w:pPr>
      <w:r>
        <w:t xml:space="preserve"> </w:t>
      </w:r>
      <w:r>
        <w:tab/>
        <w:t xml:space="preserve">2.2.4.2. Inflasi Pengaruhnya Terhadap Konsumsi </w:t>
      </w:r>
    </w:p>
    <w:p w14:paraId="5025CFDC" w14:textId="77777777" w:rsidR="00987387" w:rsidRDefault="00D205D0">
      <w:pPr>
        <w:spacing w:after="4" w:line="478" w:lineRule="auto"/>
        <w:ind w:left="1367" w:hanging="10"/>
        <w:jc w:val="both"/>
      </w:pPr>
      <w:r>
        <w:rPr>
          <w:rFonts w:ascii="Times New Roman" w:eastAsia="Times New Roman" w:hAnsi="Times New Roman" w:cs="Times New Roman"/>
          <w:b/>
          <w:sz w:val="23"/>
        </w:rPr>
        <w:t xml:space="preserve"> </w:t>
      </w:r>
      <w:r>
        <w:rPr>
          <w:rFonts w:ascii="Times New Roman" w:eastAsia="Times New Roman" w:hAnsi="Times New Roman" w:cs="Times New Roman"/>
          <w:sz w:val="23"/>
        </w:rPr>
        <w:t xml:space="preserve">Terdapat setidaknya </w:t>
      </w:r>
      <w:r>
        <w:rPr>
          <w:rFonts w:ascii="Times New Roman" w:eastAsia="Times New Roman" w:hAnsi="Times New Roman" w:cs="Times New Roman"/>
          <w:sz w:val="23"/>
        </w:rPr>
        <w:t>3 teori yang membahas tentang inflasi yaitu teori kuantitas, teori Keynes dan teori strukturalis. Teori kuantitas menyebutkan bahwa inflasi karena dua hal yaitu kenaikan jumlah uang beredar dan harapan masyarakat akan kenaikan harga dimasa yang akan datang</w:t>
      </w:r>
      <w:r>
        <w:rPr>
          <w:rFonts w:ascii="Times New Roman" w:eastAsia="Times New Roman" w:hAnsi="Times New Roman" w:cs="Times New Roman"/>
          <w:sz w:val="23"/>
        </w:rPr>
        <w:t>. Sementara teori Keynes menyatakan bahwa inflasi terjadi karena masyarakat hidup diluar kemampuan ekonominya, artinya masyarakat selalu meminta lebih dari yang dapat dihasilkan atau diproduksikan. Sedangkan teori strukturalis menyatakan bahwa inflasi terj</w:t>
      </w:r>
      <w:r>
        <w:rPr>
          <w:rFonts w:ascii="Times New Roman" w:eastAsia="Times New Roman" w:hAnsi="Times New Roman" w:cs="Times New Roman"/>
          <w:sz w:val="23"/>
        </w:rPr>
        <w:t>adi karena adanya ketidakelastisan ekonomi Negara berkembang. Ketidakelastisan tersebut terjadi pada permintaan ekspor yang tumbuh tidak seimbang dengan sektor lain dunia atas suatu produk tidak menguntungkan. Disamping itu produksi barang-barang ekspor ti</w:t>
      </w:r>
      <w:r>
        <w:rPr>
          <w:rFonts w:ascii="Times New Roman" w:eastAsia="Times New Roman" w:hAnsi="Times New Roman" w:cs="Times New Roman"/>
          <w:sz w:val="23"/>
        </w:rPr>
        <w:t xml:space="preserve">dak responsive terhadap kenaikan harga. </w:t>
      </w:r>
    </w:p>
    <w:p w14:paraId="55A3F852" w14:textId="77777777" w:rsidR="00987387" w:rsidRDefault="00D205D0">
      <w:pPr>
        <w:spacing w:after="187" w:line="478" w:lineRule="auto"/>
        <w:ind w:left="1367" w:hanging="10"/>
        <w:jc w:val="both"/>
      </w:pPr>
      <w:r>
        <w:rPr>
          <w:sz w:val="21"/>
        </w:rPr>
        <w:t xml:space="preserve"> </w:t>
      </w:r>
      <w:r>
        <w:rPr>
          <w:rFonts w:ascii="Times New Roman" w:eastAsia="Times New Roman" w:hAnsi="Times New Roman" w:cs="Times New Roman"/>
          <w:sz w:val="23"/>
        </w:rPr>
        <w:t>Inflasi sebagai fenomena ekonomi yang terutama terjadi di Negara-negara berkembang seperti Indonesia yang sedang giatgiatnya membangun sangat mempengaruhi dalam kegiatan perekonomian. Inflasi memiliki hubungan yang</w:t>
      </w:r>
      <w:r>
        <w:rPr>
          <w:rFonts w:ascii="Times New Roman" w:eastAsia="Times New Roman" w:hAnsi="Times New Roman" w:cs="Times New Roman"/>
          <w:sz w:val="23"/>
        </w:rPr>
        <w:t xml:space="preserve"> kuat dimana, jika harga-harga barang dan jasa naik dan terjadi inflasi akan menyebabkan turunnya nilai riil dari pendapatan sehingga melemahkan daya beli masyarakat terutama terhadap produksi dalam negeri sehingga dapat berdampak pada menurunnya konsumsi </w:t>
      </w:r>
      <w:r>
        <w:rPr>
          <w:rFonts w:ascii="Times New Roman" w:eastAsia="Times New Roman" w:hAnsi="Times New Roman" w:cs="Times New Roman"/>
          <w:sz w:val="23"/>
        </w:rPr>
        <w:t>masyarakat.</w:t>
      </w:r>
      <w:r>
        <w:rPr>
          <w:rFonts w:ascii="Times New Roman" w:eastAsia="Times New Roman" w:hAnsi="Times New Roman" w:cs="Times New Roman"/>
          <w:b/>
          <w:sz w:val="23"/>
        </w:rPr>
        <w:t xml:space="preserve">  </w:t>
      </w:r>
    </w:p>
    <w:p w14:paraId="0E7A53FC" w14:textId="77777777" w:rsidR="00987387" w:rsidRDefault="00D205D0">
      <w:pPr>
        <w:pStyle w:val="Heading5"/>
        <w:tabs>
          <w:tab w:val="center" w:pos="3898"/>
        </w:tabs>
        <w:spacing w:after="424"/>
        <w:ind w:left="-13" w:right="0" w:firstLine="0"/>
      </w:pPr>
      <w:r>
        <w:t xml:space="preserve"> </w:t>
      </w:r>
      <w:r>
        <w:tab/>
        <w:t xml:space="preserve">2.2.4.3. Suku Bunga Deposito Riil Pengaruhnya Terhadap Konsumsi </w:t>
      </w:r>
    </w:p>
    <w:p w14:paraId="05F49722" w14:textId="77777777" w:rsidR="00987387" w:rsidRDefault="00D205D0">
      <w:pPr>
        <w:spacing w:after="4" w:line="478" w:lineRule="auto"/>
        <w:ind w:left="1018" w:hanging="254"/>
        <w:jc w:val="both"/>
      </w:pPr>
      <w:r>
        <w:rPr>
          <w:rFonts w:ascii="Times New Roman" w:eastAsia="Times New Roman" w:hAnsi="Times New Roman" w:cs="Times New Roman"/>
          <w:sz w:val="23"/>
        </w:rPr>
        <w:t xml:space="preserve">  Terdapat teori yang menerangkan tentang tingkat bunga. Menurut teori Keynes tingkat bunga ditentukan oleh sektor riil dan sektor moneter. Keynes membedakan permintaan uang menurut motivasi masyarakat untuk memegang uang menjadi tiga yaitu untuk berjaga-j</w:t>
      </w:r>
      <w:r>
        <w:rPr>
          <w:rFonts w:ascii="Times New Roman" w:eastAsia="Times New Roman" w:hAnsi="Times New Roman" w:cs="Times New Roman"/>
          <w:sz w:val="23"/>
        </w:rPr>
        <w:t>aga, transaksi dan motif spekulasi, yakni mencari uang dari perbedaan tingkat bunga. Yang kedua teori paritas tingkat bunga menurut arbitrasi, tingkat harga barang dan jasa maupun tingkat suku bunga di dalam perekonomian yang relatif dan terbuka penuh terh</w:t>
      </w:r>
      <w:r>
        <w:rPr>
          <w:rFonts w:ascii="Times New Roman" w:eastAsia="Times New Roman" w:hAnsi="Times New Roman" w:cs="Times New Roman"/>
          <w:sz w:val="23"/>
        </w:rPr>
        <w:t xml:space="preserve">adap perekonomian dunia yang cenderung sama dengan dunia internasional. </w:t>
      </w:r>
    </w:p>
    <w:p w14:paraId="1356A9C1" w14:textId="77777777" w:rsidR="00987387" w:rsidRDefault="00D205D0">
      <w:pPr>
        <w:spacing w:after="187" w:line="478" w:lineRule="auto"/>
        <w:ind w:left="1018" w:hanging="254"/>
        <w:jc w:val="both"/>
      </w:pPr>
      <w:r>
        <w:rPr>
          <w:rFonts w:ascii="Times New Roman" w:eastAsia="Times New Roman" w:hAnsi="Times New Roman" w:cs="Times New Roman"/>
          <w:sz w:val="23"/>
        </w:rPr>
        <w:t xml:space="preserve">  Seperti yang kita ketahui bahwa konsumsi mempunyai hubungan yang erat dengan tingkat tabungan, tabungan merupakan bagian dari pendapatan yang tidak dikonsumsi atau dibelanjakan. Suk</w:t>
      </w:r>
      <w:r>
        <w:rPr>
          <w:rFonts w:ascii="Times New Roman" w:eastAsia="Times New Roman" w:hAnsi="Times New Roman" w:cs="Times New Roman"/>
          <w:sz w:val="23"/>
        </w:rPr>
        <w:t>u bunga mempengaruhi pengeluaran konsumsi masyarakat melalui tabungan. Semakin tinggi tingkat bunga, semakin besar pula jumlah uang yang ditabung sehingga semakin kecil uang yang dibelanjakan untuk konsumsi. Sebaliknya semakin rendah tingkat bunga, maka ju</w:t>
      </w:r>
      <w:r>
        <w:rPr>
          <w:rFonts w:ascii="Times New Roman" w:eastAsia="Times New Roman" w:hAnsi="Times New Roman" w:cs="Times New Roman"/>
          <w:sz w:val="23"/>
        </w:rPr>
        <w:t>mlah uang yang ditabung semakin rendah yang berarti semakin besar uang digunakan untuk konsumsi. Jadi hubungan antara konsumsi dan suku bunga mempunyai arah yang bertentangan,  dimana suku bunga yang meningkat akan mengurangi pola konsumsi masyarakat. (Suk</w:t>
      </w:r>
      <w:r>
        <w:rPr>
          <w:rFonts w:ascii="Times New Roman" w:eastAsia="Times New Roman" w:hAnsi="Times New Roman" w:cs="Times New Roman"/>
          <w:sz w:val="23"/>
        </w:rPr>
        <w:t xml:space="preserve">irno, 2000: 342). </w:t>
      </w:r>
    </w:p>
    <w:p w14:paraId="7EBAFFA4" w14:textId="77777777" w:rsidR="00987387" w:rsidRDefault="00D205D0">
      <w:pPr>
        <w:pStyle w:val="Heading5"/>
        <w:tabs>
          <w:tab w:val="center" w:pos="3727"/>
        </w:tabs>
        <w:spacing w:after="424"/>
        <w:ind w:left="-13" w:right="0" w:firstLine="0"/>
      </w:pPr>
      <w:r>
        <w:t xml:space="preserve"> </w:t>
      </w:r>
      <w:r>
        <w:tab/>
        <w:t xml:space="preserve">2.2.4.4. Jumlah Uang Beredar Pengaruhnya Terhadap Konsumsi </w:t>
      </w:r>
    </w:p>
    <w:p w14:paraId="66EE2F10" w14:textId="77777777" w:rsidR="00987387" w:rsidRDefault="00D205D0">
      <w:pPr>
        <w:spacing w:after="186" w:line="478" w:lineRule="auto"/>
        <w:ind w:left="1018" w:hanging="254"/>
        <w:jc w:val="both"/>
      </w:pPr>
      <w:r>
        <w:rPr>
          <w:rFonts w:ascii="Times New Roman" w:eastAsia="Times New Roman" w:hAnsi="Times New Roman" w:cs="Times New Roman"/>
          <w:b/>
          <w:sz w:val="23"/>
        </w:rPr>
        <w:t xml:space="preserve">  </w:t>
      </w:r>
      <w:r>
        <w:rPr>
          <w:rFonts w:ascii="Times New Roman" w:eastAsia="Times New Roman" w:hAnsi="Times New Roman" w:cs="Times New Roman"/>
          <w:sz w:val="23"/>
        </w:rPr>
        <w:t xml:space="preserve">Terdapat teori yang menjelaskan jumlah uang beredar yaitu teori Milton Friedman. Menurut Milton Friedman menyimpulkan bahwa secara umum laju jumlah uang beredar yang tinggi </w:t>
      </w:r>
      <w:r>
        <w:rPr>
          <w:rFonts w:ascii="Times New Roman" w:eastAsia="Times New Roman" w:hAnsi="Times New Roman" w:cs="Times New Roman"/>
          <w:sz w:val="23"/>
        </w:rPr>
        <w:t xml:space="preserve">akan menyebabkan terjadinya booms dan inflasi, sedangkan penurunan jumlah uang beredar dapat menimbulkan resesi dan kadang-kadang bahkan juga deflasi.  </w:t>
      </w:r>
    </w:p>
    <w:p w14:paraId="5A9055A6" w14:textId="77777777" w:rsidR="00987387" w:rsidRDefault="00D205D0">
      <w:pPr>
        <w:spacing w:after="4" w:line="478" w:lineRule="auto"/>
        <w:ind w:left="1018" w:hanging="254"/>
        <w:jc w:val="both"/>
      </w:pPr>
      <w:r>
        <w:rPr>
          <w:rFonts w:ascii="Times New Roman" w:eastAsia="Times New Roman" w:hAnsi="Times New Roman" w:cs="Times New Roman"/>
          <w:sz w:val="23"/>
        </w:rPr>
        <w:t xml:space="preserve">  Seperti yang kita ketahui bahwa semakin banyak jumlah uang beredar di masyarakat maka akan menimbulka</w:t>
      </w:r>
      <w:r>
        <w:rPr>
          <w:rFonts w:ascii="Times New Roman" w:eastAsia="Times New Roman" w:hAnsi="Times New Roman" w:cs="Times New Roman"/>
          <w:sz w:val="23"/>
        </w:rPr>
        <w:t>n inflasi meningkat. Dimana semakin banyak jumlah uang beredar di masyarakat, maka masyarakat lebih memilih untuk berkonsumsi karena uang yang dipegang di masyarakat banyak. Dengan meningkatnya konsumsi masyarakat maka permintaan atas barang akan meningkat</w:t>
      </w:r>
      <w:r>
        <w:rPr>
          <w:rFonts w:ascii="Times New Roman" w:eastAsia="Times New Roman" w:hAnsi="Times New Roman" w:cs="Times New Roman"/>
          <w:sz w:val="23"/>
        </w:rPr>
        <w:t xml:space="preserve"> sehingga akan mempengaruhi harga suatu barang meningkat karena permintaan atas barang di masyarakat banyak.</w:t>
      </w:r>
    </w:p>
    <w:p w14:paraId="6E329D2A" w14:textId="77777777" w:rsidR="00987387" w:rsidRDefault="00D205D0">
      <w:pPr>
        <w:spacing w:after="425"/>
        <w:ind w:left="1019"/>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14:paraId="26C448A0" w14:textId="77777777" w:rsidR="00987387" w:rsidRDefault="00D205D0">
      <w:pPr>
        <w:pStyle w:val="Heading4"/>
        <w:spacing w:after="252"/>
        <w:ind w:left="-3" w:right="0"/>
      </w:pPr>
      <w:r>
        <w:t>2.3.</w:t>
      </w:r>
      <w:r>
        <w:rPr>
          <w:rFonts w:ascii="Arial" w:eastAsia="Arial" w:hAnsi="Arial" w:cs="Arial"/>
        </w:rPr>
        <w:t xml:space="preserve"> </w:t>
      </w:r>
      <w:r>
        <w:t xml:space="preserve">Hipotesis Penelitian </w:t>
      </w:r>
    </w:p>
    <w:p w14:paraId="5322D90C" w14:textId="77777777" w:rsidR="00987387" w:rsidRDefault="00D205D0">
      <w:pPr>
        <w:spacing w:after="188" w:line="476" w:lineRule="auto"/>
        <w:ind w:left="327" w:right="-12" w:firstLine="340"/>
      </w:pPr>
      <w:r>
        <w:rPr>
          <w:b/>
          <w:sz w:val="21"/>
        </w:rPr>
        <w:t xml:space="preserve"> </w:t>
      </w:r>
      <w:r>
        <w:rPr>
          <w:b/>
          <w:sz w:val="21"/>
        </w:rPr>
        <w:tab/>
      </w:r>
      <w:r>
        <w:rPr>
          <w:rFonts w:ascii="Times New Roman" w:eastAsia="Times New Roman" w:hAnsi="Times New Roman" w:cs="Times New Roman"/>
          <w:sz w:val="23"/>
        </w:rPr>
        <w:t>Hipotesis merupakan dugaan awal yang masih bersifat sementara yang akan dibuktikan kebenaranya setelah data empiris diperoleh. Dalam penelitian ini hipotesis yang diajukan untuk menjawab tujuan penelitian yang dinyatakan bahwa semua variabel berpengaruh te</w:t>
      </w:r>
      <w:r>
        <w:rPr>
          <w:rFonts w:ascii="Times New Roman" w:eastAsia="Times New Roman" w:hAnsi="Times New Roman" w:cs="Times New Roman"/>
          <w:sz w:val="23"/>
        </w:rPr>
        <w:t xml:space="preserve">rhadap </w:t>
      </w:r>
      <w:r>
        <w:rPr>
          <w:rFonts w:ascii="Times New Roman" w:eastAsia="Times New Roman" w:hAnsi="Times New Roman" w:cs="Times New Roman"/>
          <w:sz w:val="23"/>
        </w:rPr>
        <w:tab/>
        <w:t xml:space="preserve">konsumsi masyarakat di Indonesia yang kemudian dapat dikemukakan sebagai berikut : </w:t>
      </w:r>
    </w:p>
    <w:p w14:paraId="7AED80AA" w14:textId="77777777" w:rsidR="00987387" w:rsidRDefault="00D205D0">
      <w:pPr>
        <w:numPr>
          <w:ilvl w:val="0"/>
          <w:numId w:val="24"/>
        </w:numPr>
        <w:spacing w:after="4" w:line="478" w:lineRule="auto"/>
        <w:ind w:left="1018" w:hanging="338"/>
        <w:jc w:val="both"/>
      </w:pPr>
      <w:r>
        <w:rPr>
          <w:rFonts w:ascii="Times New Roman" w:eastAsia="Times New Roman" w:hAnsi="Times New Roman" w:cs="Times New Roman"/>
          <w:sz w:val="23"/>
        </w:rPr>
        <w:t xml:space="preserve">Diduga pendapatan nasional berpengaruh secara positif dan signifikan terhadap konsumsi di Indonesia. </w:t>
      </w:r>
    </w:p>
    <w:p w14:paraId="046DFBC3" w14:textId="77777777" w:rsidR="00987387" w:rsidRDefault="00D205D0">
      <w:pPr>
        <w:numPr>
          <w:ilvl w:val="0"/>
          <w:numId w:val="24"/>
        </w:numPr>
        <w:spacing w:after="4" w:line="478" w:lineRule="auto"/>
        <w:ind w:left="1018" w:hanging="338"/>
        <w:jc w:val="both"/>
      </w:pPr>
      <w:r>
        <w:rPr>
          <w:rFonts w:ascii="Times New Roman" w:eastAsia="Times New Roman" w:hAnsi="Times New Roman" w:cs="Times New Roman"/>
          <w:sz w:val="23"/>
        </w:rPr>
        <w:t>Diduga inflasi berpengaruh secara negatif dan signifikan terha</w:t>
      </w:r>
      <w:r>
        <w:rPr>
          <w:rFonts w:ascii="Times New Roman" w:eastAsia="Times New Roman" w:hAnsi="Times New Roman" w:cs="Times New Roman"/>
          <w:sz w:val="23"/>
        </w:rPr>
        <w:t xml:space="preserve">dap konsumsi di Indonesia. </w:t>
      </w:r>
    </w:p>
    <w:p w14:paraId="0A602104" w14:textId="77777777" w:rsidR="00987387" w:rsidRDefault="00D205D0">
      <w:pPr>
        <w:numPr>
          <w:ilvl w:val="0"/>
          <w:numId w:val="24"/>
        </w:numPr>
        <w:spacing w:after="4" w:line="478" w:lineRule="auto"/>
        <w:ind w:left="1018" w:hanging="338"/>
        <w:jc w:val="both"/>
      </w:pPr>
      <w:r>
        <w:rPr>
          <w:rFonts w:ascii="Times New Roman" w:eastAsia="Times New Roman" w:hAnsi="Times New Roman" w:cs="Times New Roman"/>
          <w:sz w:val="23"/>
        </w:rPr>
        <w:t xml:space="preserve">Diduga suku bunga deposito berpengaruh secara negatif dan signifikan terhadap konsumsi di Indonesia. </w:t>
      </w:r>
    </w:p>
    <w:p w14:paraId="24DF3A45" w14:textId="77777777" w:rsidR="00987387" w:rsidRDefault="00D205D0">
      <w:pPr>
        <w:numPr>
          <w:ilvl w:val="0"/>
          <w:numId w:val="24"/>
        </w:numPr>
        <w:spacing w:after="4" w:line="478" w:lineRule="auto"/>
        <w:ind w:left="1018" w:hanging="338"/>
        <w:jc w:val="both"/>
      </w:pPr>
      <w:r>
        <w:rPr>
          <w:rFonts w:ascii="Times New Roman" w:eastAsia="Times New Roman" w:hAnsi="Times New Roman" w:cs="Times New Roman"/>
          <w:sz w:val="23"/>
        </w:rPr>
        <w:t xml:space="preserve">Diduga Jumlah Uang beredar berpengaruh secara positif dan signifikan terhadap konsumsi di Indonesia. </w:t>
      </w:r>
    </w:p>
    <w:p w14:paraId="22CB3C2A" w14:textId="77777777" w:rsidR="00987387" w:rsidRDefault="00D205D0">
      <w:pPr>
        <w:numPr>
          <w:ilvl w:val="0"/>
          <w:numId w:val="24"/>
        </w:numPr>
        <w:spacing w:after="4" w:line="478" w:lineRule="auto"/>
        <w:ind w:left="1018" w:hanging="338"/>
        <w:jc w:val="both"/>
      </w:pPr>
      <w:r>
        <w:rPr>
          <w:rFonts w:ascii="Times New Roman" w:eastAsia="Times New Roman" w:hAnsi="Times New Roman" w:cs="Times New Roman"/>
          <w:sz w:val="23"/>
        </w:rPr>
        <w:t>Diduga pendapatan nasion</w:t>
      </w:r>
      <w:r>
        <w:rPr>
          <w:rFonts w:ascii="Times New Roman" w:eastAsia="Times New Roman" w:hAnsi="Times New Roman" w:cs="Times New Roman"/>
          <w:sz w:val="23"/>
        </w:rPr>
        <w:t xml:space="preserve">al, inflasi, suku bunga deposito, dan jumlah uang beredar berpengaruh secara bersama-sama terhadap pengeluaran konsumsi di Indonesia. </w:t>
      </w:r>
    </w:p>
    <w:p w14:paraId="69CFDB97" w14:textId="77777777" w:rsidR="00987387" w:rsidRDefault="00D205D0">
      <w:pPr>
        <w:spacing w:after="0"/>
        <w:ind w:left="2671"/>
      </w:pPr>
      <w:r>
        <w:rPr>
          <w:rFonts w:ascii="Times New Roman" w:eastAsia="Times New Roman" w:hAnsi="Times New Roman" w:cs="Times New Roman"/>
          <w:b/>
          <w:sz w:val="23"/>
        </w:rPr>
        <w:t xml:space="preserve"> </w:t>
      </w:r>
      <w:r>
        <w:br w:type="page"/>
      </w:r>
    </w:p>
    <w:p w14:paraId="662822DE" w14:textId="77777777" w:rsidR="00987387" w:rsidRDefault="00D205D0">
      <w:pPr>
        <w:pStyle w:val="Heading2"/>
        <w:spacing w:after="240"/>
        <w:ind w:left="1334" w:right="1328"/>
      </w:pPr>
      <w:r>
        <w:t xml:space="preserve">BAB III METODE PENELITIAN </w:t>
      </w:r>
    </w:p>
    <w:p w14:paraId="2CCE97E2" w14:textId="77777777" w:rsidR="00987387" w:rsidRDefault="00D205D0">
      <w:pPr>
        <w:spacing w:after="237"/>
        <w:ind w:left="2"/>
      </w:pPr>
      <w:r>
        <w:rPr>
          <w:rFonts w:ascii="Times New Roman" w:eastAsia="Times New Roman" w:hAnsi="Times New Roman" w:cs="Times New Roman"/>
          <w:b/>
          <w:sz w:val="23"/>
        </w:rPr>
        <w:t xml:space="preserve"> </w:t>
      </w:r>
    </w:p>
    <w:p w14:paraId="0CA58EE6" w14:textId="77777777" w:rsidR="00987387" w:rsidRDefault="00D205D0">
      <w:pPr>
        <w:pStyle w:val="Heading3"/>
        <w:ind w:left="12" w:right="0"/>
      </w:pPr>
      <w:r>
        <w:t xml:space="preserve">3.1. Jenis dan Cara Pengumpulan Data </w:t>
      </w:r>
    </w:p>
    <w:p w14:paraId="4667C035" w14:textId="77777777" w:rsidR="00987387" w:rsidRDefault="00D205D0">
      <w:pPr>
        <w:spacing w:after="5" w:line="479" w:lineRule="auto"/>
        <w:ind w:left="267" w:hanging="10"/>
        <w:jc w:val="both"/>
      </w:pPr>
      <w:r>
        <w:rPr>
          <w:rFonts w:ascii="Times New Roman" w:eastAsia="Times New Roman" w:hAnsi="Times New Roman" w:cs="Times New Roman"/>
          <w:sz w:val="23"/>
        </w:rPr>
        <w:t xml:space="preserve">   Data yang digunakan dalam penelitian ini adalah </w:t>
      </w:r>
      <w:r>
        <w:rPr>
          <w:rFonts w:ascii="Times New Roman" w:eastAsia="Times New Roman" w:hAnsi="Times New Roman" w:cs="Times New Roman"/>
          <w:sz w:val="23"/>
        </w:rPr>
        <w:t>data sekunder yang diperoleh dari lembaga-lembaga atau instansi-instansi antara lain Bank Indonesia (BI) dan Badan Pusat Statistik (BPS).</w:t>
      </w:r>
      <w:r>
        <w:rPr>
          <w:rFonts w:ascii="Times New Roman" w:eastAsia="Times New Roman" w:hAnsi="Times New Roman" w:cs="Times New Roman"/>
          <w:b/>
          <w:sz w:val="23"/>
        </w:rPr>
        <w:t xml:space="preserve"> </w:t>
      </w:r>
      <w:r>
        <w:rPr>
          <w:rFonts w:ascii="Times New Roman" w:eastAsia="Times New Roman" w:hAnsi="Times New Roman" w:cs="Times New Roman"/>
          <w:sz w:val="23"/>
        </w:rPr>
        <w:t xml:space="preserve">Adapun data yang digunakan adalah : </w:t>
      </w:r>
    </w:p>
    <w:p w14:paraId="15458301" w14:textId="77777777" w:rsidR="00987387" w:rsidRDefault="00D205D0">
      <w:pPr>
        <w:numPr>
          <w:ilvl w:val="0"/>
          <w:numId w:val="25"/>
        </w:numPr>
        <w:spacing w:after="240"/>
        <w:ind w:hanging="254"/>
        <w:jc w:val="both"/>
      </w:pPr>
      <w:r>
        <w:rPr>
          <w:rFonts w:ascii="Times New Roman" w:eastAsia="Times New Roman" w:hAnsi="Times New Roman" w:cs="Times New Roman"/>
          <w:sz w:val="23"/>
        </w:rPr>
        <w:t xml:space="preserve">Data pengeluaran konsumsi tahun 1988-2005 </w:t>
      </w:r>
    </w:p>
    <w:p w14:paraId="26BF775C" w14:textId="77777777" w:rsidR="00987387" w:rsidRDefault="00D205D0">
      <w:pPr>
        <w:numPr>
          <w:ilvl w:val="0"/>
          <w:numId w:val="25"/>
        </w:numPr>
        <w:spacing w:after="241"/>
        <w:ind w:hanging="254"/>
        <w:jc w:val="both"/>
      </w:pPr>
      <w:r>
        <w:rPr>
          <w:rFonts w:ascii="Times New Roman" w:eastAsia="Times New Roman" w:hAnsi="Times New Roman" w:cs="Times New Roman"/>
          <w:sz w:val="23"/>
        </w:rPr>
        <w:t xml:space="preserve">Data pendapatan nasional tahun 1988-2005.  </w:t>
      </w:r>
    </w:p>
    <w:p w14:paraId="1A52CE87" w14:textId="77777777" w:rsidR="00987387" w:rsidRDefault="00D205D0">
      <w:pPr>
        <w:numPr>
          <w:ilvl w:val="0"/>
          <w:numId w:val="25"/>
        </w:numPr>
        <w:spacing w:after="241"/>
        <w:ind w:hanging="254"/>
        <w:jc w:val="both"/>
      </w:pPr>
      <w:r>
        <w:rPr>
          <w:rFonts w:ascii="Times New Roman" w:eastAsia="Times New Roman" w:hAnsi="Times New Roman" w:cs="Times New Roman"/>
          <w:sz w:val="23"/>
        </w:rPr>
        <w:t xml:space="preserve">Data laju inflasi tahun 1988-2005. </w:t>
      </w:r>
    </w:p>
    <w:p w14:paraId="75C9DD2B" w14:textId="77777777" w:rsidR="00987387" w:rsidRDefault="00D205D0">
      <w:pPr>
        <w:numPr>
          <w:ilvl w:val="0"/>
          <w:numId w:val="25"/>
        </w:numPr>
        <w:spacing w:after="241"/>
        <w:ind w:hanging="254"/>
        <w:jc w:val="both"/>
      </w:pPr>
      <w:r>
        <w:rPr>
          <w:rFonts w:ascii="Times New Roman" w:eastAsia="Times New Roman" w:hAnsi="Times New Roman" w:cs="Times New Roman"/>
          <w:sz w:val="23"/>
        </w:rPr>
        <w:t xml:space="preserve">Data suku bunga deposito 1988-2005. </w:t>
      </w:r>
    </w:p>
    <w:p w14:paraId="5C36A970" w14:textId="77777777" w:rsidR="00987387" w:rsidRDefault="00D205D0">
      <w:pPr>
        <w:numPr>
          <w:ilvl w:val="0"/>
          <w:numId w:val="25"/>
        </w:numPr>
        <w:spacing w:after="241"/>
        <w:ind w:hanging="254"/>
        <w:jc w:val="both"/>
      </w:pPr>
      <w:r>
        <w:rPr>
          <w:rFonts w:ascii="Times New Roman" w:eastAsia="Times New Roman" w:hAnsi="Times New Roman" w:cs="Times New Roman"/>
          <w:sz w:val="23"/>
        </w:rPr>
        <w:t xml:space="preserve">Data jumlah uang beredar 1988-2005 </w:t>
      </w:r>
    </w:p>
    <w:p w14:paraId="380F2067" w14:textId="77777777" w:rsidR="00987387" w:rsidRDefault="00D205D0">
      <w:pPr>
        <w:spacing w:after="0"/>
        <w:ind w:left="2"/>
      </w:pPr>
      <w:r>
        <w:rPr>
          <w:rFonts w:ascii="Times New Roman" w:eastAsia="Times New Roman" w:hAnsi="Times New Roman" w:cs="Times New Roman"/>
          <w:sz w:val="23"/>
        </w:rPr>
        <w:t xml:space="preserve"> </w:t>
      </w:r>
    </w:p>
    <w:p w14:paraId="375AECC8" w14:textId="77777777" w:rsidR="00987387" w:rsidRDefault="00D205D0">
      <w:pPr>
        <w:pStyle w:val="Heading3"/>
        <w:ind w:left="12" w:right="0"/>
      </w:pPr>
      <w:r>
        <w:rPr>
          <w:b w:val="0"/>
        </w:rPr>
        <w:t xml:space="preserve"> </w:t>
      </w:r>
      <w:r>
        <w:t xml:space="preserve">3.2. Definisi Operasional Variabel </w:t>
      </w:r>
    </w:p>
    <w:p w14:paraId="363A7492" w14:textId="77777777" w:rsidR="00987387" w:rsidRDefault="00D205D0">
      <w:pPr>
        <w:tabs>
          <w:tab w:val="center" w:pos="1019"/>
          <w:tab w:val="center" w:pos="3881"/>
        </w:tabs>
        <w:spacing w:after="237"/>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Variabel yang digunakan dalam penelitian ini meliputi : </w:t>
      </w:r>
    </w:p>
    <w:p w14:paraId="7B96DC8D" w14:textId="77777777" w:rsidR="00987387" w:rsidRDefault="00D205D0">
      <w:pPr>
        <w:numPr>
          <w:ilvl w:val="0"/>
          <w:numId w:val="26"/>
        </w:numPr>
        <w:spacing w:after="5" w:line="479" w:lineRule="auto"/>
        <w:ind w:hanging="254"/>
        <w:jc w:val="both"/>
      </w:pPr>
      <w:r>
        <w:rPr>
          <w:rFonts w:ascii="Times New Roman" w:eastAsia="Times New Roman" w:hAnsi="Times New Roman" w:cs="Times New Roman"/>
          <w:sz w:val="23"/>
        </w:rPr>
        <w:t>Var</w:t>
      </w:r>
      <w:r>
        <w:rPr>
          <w:rFonts w:ascii="Times New Roman" w:eastAsia="Times New Roman" w:hAnsi="Times New Roman" w:cs="Times New Roman"/>
          <w:sz w:val="23"/>
        </w:rPr>
        <w:t xml:space="preserve">iabel dependen: Pengeluaran Konsumsi adalah pembelanjaan yang dilakukan oleh rumah tangga atas barang-barang akhir dan jasa-jasa dengan tujuan untuk memenuhi kebutuhan. </w:t>
      </w:r>
    </w:p>
    <w:p w14:paraId="6598136B" w14:textId="77777777" w:rsidR="00987387" w:rsidRDefault="00D205D0">
      <w:pPr>
        <w:numPr>
          <w:ilvl w:val="0"/>
          <w:numId w:val="26"/>
        </w:numPr>
        <w:spacing w:after="248"/>
        <w:ind w:hanging="254"/>
        <w:jc w:val="both"/>
      </w:pPr>
      <w:r>
        <w:rPr>
          <w:rFonts w:ascii="Times New Roman" w:eastAsia="Times New Roman" w:hAnsi="Times New Roman" w:cs="Times New Roman"/>
          <w:sz w:val="23"/>
        </w:rPr>
        <w:t xml:space="preserve">Variabel Independen, terdiri dari: </w:t>
      </w:r>
    </w:p>
    <w:p w14:paraId="162DD600" w14:textId="77777777" w:rsidR="00987387" w:rsidRDefault="00D205D0">
      <w:pPr>
        <w:numPr>
          <w:ilvl w:val="1"/>
          <w:numId w:val="26"/>
        </w:numPr>
        <w:spacing w:after="235"/>
        <w:ind w:hanging="283"/>
        <w:jc w:val="both"/>
      </w:pPr>
      <w:r>
        <w:rPr>
          <w:rFonts w:ascii="Times New Roman" w:eastAsia="Times New Roman" w:hAnsi="Times New Roman" w:cs="Times New Roman"/>
          <w:sz w:val="23"/>
        </w:rPr>
        <w:t>Pendapatan Nasional Riil (X</w:t>
      </w:r>
      <w:r>
        <w:rPr>
          <w:rFonts w:ascii="Times New Roman" w:eastAsia="Times New Roman" w:hAnsi="Times New Roman" w:cs="Times New Roman"/>
          <w:sz w:val="23"/>
          <w:vertAlign w:val="subscript"/>
        </w:rPr>
        <w:t>1</w:t>
      </w:r>
      <w:r>
        <w:rPr>
          <w:rFonts w:ascii="Times New Roman" w:eastAsia="Times New Roman" w:hAnsi="Times New Roman" w:cs="Times New Roman"/>
          <w:sz w:val="23"/>
        </w:rPr>
        <w:t xml:space="preserve">) </w:t>
      </w:r>
    </w:p>
    <w:p w14:paraId="77778794" w14:textId="77777777" w:rsidR="00987387" w:rsidRDefault="00D205D0">
      <w:pPr>
        <w:spacing w:after="5" w:line="479" w:lineRule="auto"/>
        <w:ind w:left="935" w:hanging="283"/>
        <w:jc w:val="both"/>
      </w:pPr>
      <w:r>
        <w:rPr>
          <w:rFonts w:ascii="Times New Roman" w:eastAsia="Times New Roman" w:hAnsi="Times New Roman" w:cs="Times New Roman"/>
          <w:sz w:val="23"/>
        </w:rPr>
        <w:t xml:space="preserve"> Pendapatan nasiona</w:t>
      </w:r>
      <w:r>
        <w:rPr>
          <w:rFonts w:ascii="Times New Roman" w:eastAsia="Times New Roman" w:hAnsi="Times New Roman" w:cs="Times New Roman"/>
          <w:sz w:val="23"/>
        </w:rPr>
        <w:t>l riil adalah jumlah dari pendapatan faktor-faktor produksi yang digunakan untuk memproduksikan barang dan jasa dalam suatu tahun tertentu. Data pendapatan nasional yang digunakan dalam penelitian ini adalah pendapatan nasional riil yang didasarkan oleh ha</w:t>
      </w:r>
      <w:r>
        <w:rPr>
          <w:rFonts w:ascii="Times New Roman" w:eastAsia="Times New Roman" w:hAnsi="Times New Roman" w:cs="Times New Roman"/>
          <w:sz w:val="23"/>
        </w:rPr>
        <w:t xml:space="preserve">rga konstan 1993 menurut lapangan usaha dalam milyar rupiah. Data ini diperoleh dari Badan Pusat Statistik (BPS) dalam berbagai tahun penerbitan. </w:t>
      </w:r>
    </w:p>
    <w:p w14:paraId="3F9920D7" w14:textId="77777777" w:rsidR="00987387" w:rsidRDefault="00D205D0">
      <w:pPr>
        <w:numPr>
          <w:ilvl w:val="1"/>
          <w:numId w:val="26"/>
        </w:numPr>
        <w:spacing w:after="236"/>
        <w:ind w:hanging="283"/>
        <w:jc w:val="both"/>
      </w:pPr>
      <w:r>
        <w:rPr>
          <w:rFonts w:ascii="Times New Roman" w:eastAsia="Times New Roman" w:hAnsi="Times New Roman" w:cs="Times New Roman"/>
          <w:sz w:val="23"/>
        </w:rPr>
        <w:t>Laju Inflasi (X</w:t>
      </w:r>
      <w:r>
        <w:rPr>
          <w:rFonts w:ascii="Times New Roman" w:eastAsia="Times New Roman" w:hAnsi="Times New Roman" w:cs="Times New Roman"/>
          <w:sz w:val="23"/>
          <w:vertAlign w:val="subscript"/>
        </w:rPr>
        <w:t>2</w:t>
      </w:r>
      <w:r>
        <w:rPr>
          <w:rFonts w:ascii="Times New Roman" w:eastAsia="Times New Roman" w:hAnsi="Times New Roman" w:cs="Times New Roman"/>
          <w:sz w:val="23"/>
        </w:rPr>
        <w:t xml:space="preserve">) </w:t>
      </w:r>
    </w:p>
    <w:p w14:paraId="708DBD7B" w14:textId="77777777" w:rsidR="00987387" w:rsidRDefault="00D205D0">
      <w:pPr>
        <w:spacing w:after="5" w:line="479" w:lineRule="auto"/>
        <w:ind w:left="945" w:hanging="10"/>
        <w:jc w:val="both"/>
      </w:pPr>
      <w:r>
        <w:rPr>
          <w:rFonts w:ascii="Times New Roman" w:eastAsia="Times New Roman" w:hAnsi="Times New Roman" w:cs="Times New Roman"/>
          <w:sz w:val="23"/>
        </w:rPr>
        <w:t>Inflasi adalah suatu proses kenaikan harga-harga yang berlaku dalam sesuatu perekonomian. Data inflasi yang digunakan merupakan data inflasi menurut tahun kalender (</w:t>
      </w:r>
      <w:r>
        <w:rPr>
          <w:rFonts w:ascii="Times New Roman" w:eastAsia="Times New Roman" w:hAnsi="Times New Roman" w:cs="Times New Roman"/>
          <w:i/>
          <w:sz w:val="23"/>
        </w:rPr>
        <w:t>calender year</w:t>
      </w:r>
      <w:r>
        <w:rPr>
          <w:rFonts w:ascii="Times New Roman" w:eastAsia="Times New Roman" w:hAnsi="Times New Roman" w:cs="Times New Roman"/>
          <w:sz w:val="23"/>
        </w:rPr>
        <w:t xml:space="preserve">) dalam persen yang berlaku.  </w:t>
      </w:r>
    </w:p>
    <w:p w14:paraId="08AB0EAC" w14:textId="77777777" w:rsidR="00987387" w:rsidRDefault="00D205D0">
      <w:pPr>
        <w:numPr>
          <w:ilvl w:val="1"/>
          <w:numId w:val="26"/>
        </w:numPr>
        <w:spacing w:after="236"/>
        <w:ind w:hanging="283"/>
        <w:jc w:val="both"/>
      </w:pPr>
      <w:r>
        <w:rPr>
          <w:rFonts w:ascii="Times New Roman" w:eastAsia="Times New Roman" w:hAnsi="Times New Roman" w:cs="Times New Roman"/>
          <w:sz w:val="23"/>
        </w:rPr>
        <w:t>Suku Bunga Deposito Riil(X</w:t>
      </w:r>
      <w:r>
        <w:rPr>
          <w:rFonts w:ascii="Times New Roman" w:eastAsia="Times New Roman" w:hAnsi="Times New Roman" w:cs="Times New Roman"/>
          <w:sz w:val="23"/>
          <w:vertAlign w:val="subscript"/>
        </w:rPr>
        <w:t>3</w:t>
      </w:r>
      <w:r>
        <w:rPr>
          <w:rFonts w:ascii="Times New Roman" w:eastAsia="Times New Roman" w:hAnsi="Times New Roman" w:cs="Times New Roman"/>
          <w:sz w:val="23"/>
        </w:rPr>
        <w:t xml:space="preserve">) </w:t>
      </w:r>
    </w:p>
    <w:p w14:paraId="255EA10C" w14:textId="77777777" w:rsidR="00987387" w:rsidRDefault="00D205D0">
      <w:pPr>
        <w:spacing w:after="5" w:line="479" w:lineRule="auto"/>
        <w:ind w:left="945" w:hanging="10"/>
        <w:jc w:val="both"/>
      </w:pPr>
      <w:r>
        <w:rPr>
          <w:rFonts w:ascii="Times New Roman" w:eastAsia="Times New Roman" w:hAnsi="Times New Roman" w:cs="Times New Roman"/>
          <w:sz w:val="23"/>
        </w:rPr>
        <w:t>Suku bunga deposito riil adalah jumlah bunga yang dibayarkan per unit waktu. Data tingkat suku bunga deposito yang digunakan adalah tingkat suku bunga deposito berjangka 3 bulan dalam persen yang berlaku khususnya pada bank-ba</w:t>
      </w:r>
      <w:r>
        <w:rPr>
          <w:rFonts w:ascii="Times New Roman" w:eastAsia="Times New Roman" w:hAnsi="Times New Roman" w:cs="Times New Roman"/>
          <w:sz w:val="23"/>
        </w:rPr>
        <w:t>nk umum. Karena menurut masyarakat jangka waktu 3 bulan merupakan jangka waktu yang dirasa cukup untuk mendepositokan  uang mereka, jangka waktu tersebut tidak terlalu lama dan tidak terlalu cepat. Sehingga uang yang didepositokan dapat diambil kembali dal</w:t>
      </w:r>
      <w:r>
        <w:rPr>
          <w:rFonts w:ascii="Times New Roman" w:eastAsia="Times New Roman" w:hAnsi="Times New Roman" w:cs="Times New Roman"/>
          <w:sz w:val="23"/>
        </w:rPr>
        <w:t xml:space="preserve">am jangka waktu yang dirasa cukup.   </w:t>
      </w:r>
    </w:p>
    <w:p w14:paraId="3A55048E" w14:textId="77777777" w:rsidR="00987387" w:rsidRDefault="00D205D0">
      <w:pPr>
        <w:numPr>
          <w:ilvl w:val="1"/>
          <w:numId w:val="26"/>
        </w:numPr>
        <w:spacing w:after="236"/>
        <w:ind w:hanging="283"/>
        <w:jc w:val="both"/>
      </w:pPr>
      <w:r>
        <w:rPr>
          <w:rFonts w:ascii="Times New Roman" w:eastAsia="Times New Roman" w:hAnsi="Times New Roman" w:cs="Times New Roman"/>
          <w:sz w:val="23"/>
        </w:rPr>
        <w:t>Jumlah Uang Beredar (X</w:t>
      </w:r>
      <w:r>
        <w:rPr>
          <w:rFonts w:ascii="Times New Roman" w:eastAsia="Times New Roman" w:hAnsi="Times New Roman" w:cs="Times New Roman"/>
          <w:sz w:val="23"/>
          <w:vertAlign w:val="subscript"/>
        </w:rPr>
        <w:t>4</w:t>
      </w:r>
      <w:r>
        <w:rPr>
          <w:rFonts w:ascii="Times New Roman" w:eastAsia="Times New Roman" w:hAnsi="Times New Roman" w:cs="Times New Roman"/>
          <w:sz w:val="23"/>
        </w:rPr>
        <w:t xml:space="preserve">) </w:t>
      </w:r>
    </w:p>
    <w:p w14:paraId="6A9C8217" w14:textId="77777777" w:rsidR="00987387" w:rsidRDefault="00D205D0">
      <w:pPr>
        <w:spacing w:after="111" w:line="479" w:lineRule="auto"/>
        <w:ind w:left="945" w:hanging="10"/>
        <w:jc w:val="both"/>
      </w:pPr>
      <w:r>
        <w:rPr>
          <w:rFonts w:ascii="Times New Roman" w:eastAsia="Times New Roman" w:hAnsi="Times New Roman" w:cs="Times New Roman"/>
          <w:sz w:val="23"/>
        </w:rPr>
        <w:t>Penelitian ini menggunakan jumlah uang beredar yang merupakan kewajiban moneter sistem moneter kepada sektor swasta domestik, terdiri atas uang kartal yang dipegang masyarakat atau yang ada di</w:t>
      </w:r>
      <w:r>
        <w:rPr>
          <w:rFonts w:ascii="Times New Roman" w:eastAsia="Times New Roman" w:hAnsi="Times New Roman" w:cs="Times New Roman"/>
          <w:sz w:val="23"/>
        </w:rPr>
        <w:t xml:space="preserve"> luar Bank Indonesia dan Kas Negara ditambah uang giral. Data dalam penelitian ini dikeluarkan oleh Bank Indonesia dan dinyatakan dalam milyar rupiah. </w:t>
      </w:r>
    </w:p>
    <w:p w14:paraId="1137A9A4" w14:textId="77777777" w:rsidR="00987387" w:rsidRDefault="00D205D0">
      <w:pPr>
        <w:spacing w:after="238"/>
        <w:ind w:left="652"/>
      </w:pPr>
      <w:r>
        <w:rPr>
          <w:rFonts w:ascii="Times New Roman" w:eastAsia="Times New Roman" w:hAnsi="Times New Roman" w:cs="Times New Roman"/>
          <w:sz w:val="23"/>
        </w:rPr>
        <w:t xml:space="preserve"> </w:t>
      </w:r>
    </w:p>
    <w:p w14:paraId="1F73A0AB" w14:textId="77777777" w:rsidR="00987387" w:rsidRDefault="00D205D0">
      <w:pPr>
        <w:pStyle w:val="Heading3"/>
        <w:ind w:left="12" w:right="0"/>
      </w:pPr>
      <w:r>
        <w:t xml:space="preserve">3.3. Metode Analisis yang Digunakan Dalam Penelitian  </w:t>
      </w:r>
    </w:p>
    <w:p w14:paraId="31E77A6B" w14:textId="77777777" w:rsidR="00987387" w:rsidRDefault="00D205D0">
      <w:pPr>
        <w:pStyle w:val="Heading4"/>
        <w:ind w:left="183" w:right="0"/>
      </w:pPr>
      <w:r>
        <w:t xml:space="preserve">3.3.1. Pendekatan </w:t>
      </w:r>
      <w:r>
        <w:rPr>
          <w:i/>
        </w:rPr>
        <w:t>Error Correction Model</w:t>
      </w:r>
      <w:r>
        <w:t xml:space="preserve"> (ECM) </w:t>
      </w:r>
    </w:p>
    <w:p w14:paraId="18501A7D" w14:textId="77777777" w:rsidR="00987387" w:rsidRDefault="00D205D0">
      <w:pPr>
        <w:spacing w:after="5" w:line="479" w:lineRule="auto"/>
        <w:ind w:left="183" w:hanging="10"/>
        <w:jc w:val="both"/>
      </w:pPr>
      <w:r>
        <w:rPr>
          <w:rFonts w:ascii="Times New Roman" w:eastAsia="Times New Roman" w:hAnsi="Times New Roman" w:cs="Times New Roman"/>
          <w:sz w:val="23"/>
        </w:rPr>
        <w:t xml:space="preserve"> Untuk menguji pengaruh pendapatan nasional, laju inflasi, suku bunga deposito dan jumlah uang beredar terhadap konsumsi masyarakat di Indonesia digunakan analisis </w:t>
      </w:r>
      <w:r>
        <w:rPr>
          <w:rFonts w:ascii="Times New Roman" w:eastAsia="Times New Roman" w:hAnsi="Times New Roman" w:cs="Times New Roman"/>
          <w:i/>
          <w:sz w:val="23"/>
        </w:rPr>
        <w:t xml:space="preserve">Error Correction Model </w:t>
      </w:r>
      <w:r>
        <w:rPr>
          <w:rFonts w:ascii="Times New Roman" w:eastAsia="Times New Roman" w:hAnsi="Times New Roman" w:cs="Times New Roman"/>
          <w:sz w:val="23"/>
        </w:rPr>
        <w:t xml:space="preserve">(ECM) </w:t>
      </w:r>
      <w:r>
        <w:rPr>
          <w:rFonts w:ascii="Times New Roman" w:eastAsia="Times New Roman" w:hAnsi="Times New Roman" w:cs="Times New Roman"/>
          <w:i/>
          <w:sz w:val="23"/>
        </w:rPr>
        <w:t>Two Steps Engle Granger</w:t>
      </w:r>
      <w:r>
        <w:rPr>
          <w:rFonts w:ascii="Times New Roman" w:eastAsia="Times New Roman" w:hAnsi="Times New Roman" w:cs="Times New Roman"/>
          <w:sz w:val="23"/>
        </w:rPr>
        <w:t>.   Pendekatan yang digunakan untuk men</w:t>
      </w:r>
      <w:r>
        <w:rPr>
          <w:rFonts w:ascii="Times New Roman" w:eastAsia="Times New Roman" w:hAnsi="Times New Roman" w:cs="Times New Roman"/>
          <w:sz w:val="23"/>
        </w:rPr>
        <w:t>ganalisis hubungan antara variabel dalam penelitian ini berupa pendekatan teori ekonomi, teori statistik dan teori ekonometrika dengan lebih menekankan pada pendekatan model analisis seri waktu (</w:t>
      </w:r>
      <w:r>
        <w:rPr>
          <w:rFonts w:ascii="Times New Roman" w:eastAsia="Times New Roman" w:hAnsi="Times New Roman" w:cs="Times New Roman"/>
          <w:i/>
          <w:sz w:val="23"/>
        </w:rPr>
        <w:t>time series analysis</w:t>
      </w:r>
      <w:r>
        <w:rPr>
          <w:rFonts w:ascii="Times New Roman" w:eastAsia="Times New Roman" w:hAnsi="Times New Roman" w:cs="Times New Roman"/>
          <w:sz w:val="23"/>
        </w:rPr>
        <w:t>). Model umum yang dipakai dalam peneliti</w:t>
      </w:r>
      <w:r>
        <w:rPr>
          <w:rFonts w:ascii="Times New Roman" w:eastAsia="Times New Roman" w:hAnsi="Times New Roman" w:cs="Times New Roman"/>
          <w:sz w:val="23"/>
        </w:rPr>
        <w:t xml:space="preserve">an ini adalah regresi linier berganda. </w:t>
      </w:r>
    </w:p>
    <w:p w14:paraId="5414E90D" w14:textId="77777777" w:rsidR="00987387" w:rsidRDefault="00D205D0">
      <w:pPr>
        <w:spacing w:after="5" w:line="479" w:lineRule="auto"/>
        <w:ind w:left="173" w:firstLine="846"/>
        <w:jc w:val="both"/>
      </w:pPr>
      <w:r>
        <w:rPr>
          <w:rFonts w:ascii="Times New Roman" w:eastAsia="Times New Roman" w:hAnsi="Times New Roman" w:cs="Times New Roman"/>
          <w:sz w:val="23"/>
        </w:rPr>
        <w:t>Salah satu prasyarat penting untuk mengaplikasikan model seri waktu yaitu dipenuhinya asumsi data yang normal atau stabil (stasioner) dari variabelvariabel pembentuk persamaan regresi. Karena penggunaan data dalam pe</w:t>
      </w:r>
      <w:r>
        <w:rPr>
          <w:rFonts w:ascii="Times New Roman" w:eastAsia="Times New Roman" w:hAnsi="Times New Roman" w:cs="Times New Roman"/>
          <w:sz w:val="23"/>
        </w:rPr>
        <w:t xml:space="preserve">nelitian ini dimungkinkan adanya data yang tidak stasioner, maka penelitian ini digunakan teknik kointegrasi ( </w:t>
      </w:r>
      <w:r>
        <w:rPr>
          <w:rFonts w:ascii="Times New Roman" w:eastAsia="Times New Roman" w:hAnsi="Times New Roman" w:cs="Times New Roman"/>
          <w:i/>
          <w:sz w:val="23"/>
        </w:rPr>
        <w:t xml:space="preserve">Cointegration Tecnique </w:t>
      </w:r>
      <w:r>
        <w:rPr>
          <w:rFonts w:ascii="Times New Roman" w:eastAsia="Times New Roman" w:hAnsi="Times New Roman" w:cs="Times New Roman"/>
          <w:sz w:val="23"/>
        </w:rPr>
        <w:t xml:space="preserve">) dan model koreksi kesalahan atau ( </w:t>
      </w:r>
      <w:r>
        <w:rPr>
          <w:rFonts w:ascii="Times New Roman" w:eastAsia="Times New Roman" w:hAnsi="Times New Roman" w:cs="Times New Roman"/>
          <w:i/>
          <w:sz w:val="23"/>
        </w:rPr>
        <w:t xml:space="preserve">Error Correction Model, </w:t>
      </w:r>
      <w:r>
        <w:rPr>
          <w:rFonts w:ascii="Times New Roman" w:eastAsia="Times New Roman" w:hAnsi="Times New Roman" w:cs="Times New Roman"/>
          <w:sz w:val="23"/>
        </w:rPr>
        <w:t xml:space="preserve">ECM ). </w:t>
      </w:r>
    </w:p>
    <w:p w14:paraId="413D880A" w14:textId="77777777" w:rsidR="00987387" w:rsidRDefault="00D205D0">
      <w:pPr>
        <w:spacing w:after="5" w:line="479" w:lineRule="auto"/>
        <w:ind w:left="173" w:firstLine="846"/>
        <w:jc w:val="both"/>
      </w:pPr>
      <w:r>
        <w:rPr>
          <w:rFonts w:ascii="Times New Roman" w:eastAsia="Times New Roman" w:hAnsi="Times New Roman" w:cs="Times New Roman"/>
          <w:sz w:val="23"/>
        </w:rPr>
        <w:t>Digunakan ECM karena mekanisme ECM memiliki keunggula</w:t>
      </w:r>
      <w:r>
        <w:rPr>
          <w:rFonts w:ascii="Times New Roman" w:eastAsia="Times New Roman" w:hAnsi="Times New Roman" w:cs="Times New Roman"/>
          <w:sz w:val="23"/>
        </w:rPr>
        <w:t>n baik dari segi nilainya dalam menghasilkan persamaan yang diestimasi dengan property statistik yang diinginkan maupun dari kemudahan persamaan tersebut untuk diinterprestasi (Insukindro 1993: 65). Disamping itu ECM dapat pula dijadikan variabel proksi na</w:t>
      </w:r>
      <w:r>
        <w:rPr>
          <w:rFonts w:ascii="Times New Roman" w:eastAsia="Times New Roman" w:hAnsi="Times New Roman" w:cs="Times New Roman"/>
          <w:sz w:val="23"/>
        </w:rPr>
        <w:t>lar asa dari model stok penyangga masa depan dengan cara membentuk estimasi jangka panjang dari ECM, ECM juga bias menghindari regresi lancung atau regresi semu yang menghasilkan kesimpulan yang menyesatkan. Proses analisis yang akan dilakukan terdiri dari</w:t>
      </w:r>
      <w:r>
        <w:rPr>
          <w:rFonts w:ascii="Times New Roman" w:eastAsia="Times New Roman" w:hAnsi="Times New Roman" w:cs="Times New Roman"/>
          <w:sz w:val="23"/>
        </w:rPr>
        <w:t xml:space="preserve"> analisis deskriptif , uji akar unit (</w:t>
      </w:r>
      <w:r>
        <w:rPr>
          <w:rFonts w:ascii="Times New Roman" w:eastAsia="Times New Roman" w:hAnsi="Times New Roman" w:cs="Times New Roman"/>
          <w:i/>
          <w:sz w:val="23"/>
        </w:rPr>
        <w:t>testing for unit root</w:t>
      </w:r>
      <w:r>
        <w:rPr>
          <w:rFonts w:ascii="Times New Roman" w:eastAsia="Times New Roman" w:hAnsi="Times New Roman" w:cs="Times New Roman"/>
          <w:sz w:val="23"/>
        </w:rPr>
        <w:t xml:space="preserve">) dan uji derajat integrasi </w:t>
      </w:r>
      <w:r>
        <w:rPr>
          <w:rFonts w:ascii="Times New Roman" w:eastAsia="Times New Roman" w:hAnsi="Times New Roman" w:cs="Times New Roman"/>
          <w:i/>
          <w:sz w:val="23"/>
        </w:rPr>
        <w:t>(testing for degree of integration</w:t>
      </w:r>
      <w:r>
        <w:rPr>
          <w:rFonts w:ascii="Times New Roman" w:eastAsia="Times New Roman" w:hAnsi="Times New Roman" w:cs="Times New Roman"/>
          <w:sz w:val="23"/>
        </w:rPr>
        <w:t>), uji kointegrasi (</w:t>
      </w:r>
      <w:r>
        <w:rPr>
          <w:rFonts w:ascii="Times New Roman" w:eastAsia="Times New Roman" w:hAnsi="Times New Roman" w:cs="Times New Roman"/>
          <w:i/>
          <w:sz w:val="23"/>
        </w:rPr>
        <w:t>Cointegration test</w:t>
      </w:r>
      <w:r>
        <w:rPr>
          <w:rFonts w:ascii="Times New Roman" w:eastAsia="Times New Roman" w:hAnsi="Times New Roman" w:cs="Times New Roman"/>
          <w:sz w:val="23"/>
        </w:rPr>
        <w:t>), pendekatan ECM (</w:t>
      </w:r>
      <w:r>
        <w:rPr>
          <w:rFonts w:ascii="Times New Roman" w:eastAsia="Times New Roman" w:hAnsi="Times New Roman" w:cs="Times New Roman"/>
          <w:i/>
          <w:sz w:val="23"/>
        </w:rPr>
        <w:t>Error Correction Model</w:t>
      </w:r>
      <w:r>
        <w:rPr>
          <w:rFonts w:ascii="Times New Roman" w:eastAsia="Times New Roman" w:hAnsi="Times New Roman" w:cs="Times New Roman"/>
          <w:sz w:val="23"/>
        </w:rPr>
        <w:t>), analisis statistik, uji asumsi klasik, serta analisis</w:t>
      </w:r>
      <w:r>
        <w:rPr>
          <w:rFonts w:ascii="Times New Roman" w:eastAsia="Times New Roman" w:hAnsi="Times New Roman" w:cs="Times New Roman"/>
          <w:sz w:val="23"/>
        </w:rPr>
        <w:t xml:space="preserve"> ekonomi. </w:t>
      </w:r>
    </w:p>
    <w:p w14:paraId="7098CC2F" w14:textId="77777777" w:rsidR="00987387" w:rsidRDefault="00D205D0">
      <w:pPr>
        <w:spacing w:after="237"/>
        <w:ind w:left="1019"/>
      </w:pPr>
      <w:r>
        <w:rPr>
          <w:rFonts w:ascii="Times New Roman" w:eastAsia="Times New Roman" w:hAnsi="Times New Roman" w:cs="Times New Roman"/>
          <w:sz w:val="23"/>
        </w:rPr>
        <w:t xml:space="preserve"> </w:t>
      </w:r>
    </w:p>
    <w:p w14:paraId="30DE1E23" w14:textId="77777777" w:rsidR="00987387" w:rsidRDefault="00D205D0">
      <w:pPr>
        <w:pStyle w:val="Heading4"/>
        <w:ind w:left="183" w:right="0"/>
      </w:pPr>
      <w:r>
        <w:t xml:space="preserve">  3.3.2. Uji Akar Unit Dan Uji Derajat Integrasi </w:t>
      </w:r>
    </w:p>
    <w:p w14:paraId="5436F051" w14:textId="77777777" w:rsidR="00987387" w:rsidRDefault="00D205D0">
      <w:pPr>
        <w:spacing w:after="5" w:line="479" w:lineRule="auto"/>
        <w:ind w:left="342" w:firstLine="677"/>
        <w:jc w:val="both"/>
      </w:pPr>
      <w:r>
        <w:rPr>
          <w:rFonts w:ascii="Times New Roman" w:eastAsia="Times New Roman" w:hAnsi="Times New Roman" w:cs="Times New Roman"/>
          <w:sz w:val="23"/>
        </w:rPr>
        <w:t>Uji akar unit dapat dipandang sebagai uji stasioneritas, karena pada intinya uji tersebut bentuk mengamati apakah koefisien tertentu dari model otoregresi yang ditaksir mempunyai nilai satu ata</w:t>
      </w:r>
      <w:r>
        <w:rPr>
          <w:rFonts w:ascii="Times New Roman" w:eastAsia="Times New Roman" w:hAnsi="Times New Roman" w:cs="Times New Roman"/>
          <w:sz w:val="23"/>
        </w:rPr>
        <w:t xml:space="preserve">u tidak. </w:t>
      </w:r>
    </w:p>
    <w:p w14:paraId="5AAE37D4" w14:textId="77777777" w:rsidR="00987387" w:rsidRDefault="00D205D0">
      <w:pPr>
        <w:spacing w:after="5" w:line="479" w:lineRule="auto"/>
        <w:ind w:left="342" w:firstLine="677"/>
        <w:jc w:val="both"/>
      </w:pPr>
      <w:r>
        <w:rPr>
          <w:rFonts w:ascii="Times New Roman" w:eastAsia="Times New Roman" w:hAnsi="Times New Roman" w:cs="Times New Roman"/>
          <w:sz w:val="23"/>
        </w:rPr>
        <w:t>Langkah awal yang harus dilakukan pengujian ini adalah menaksir model otoregresi dari masing-masing variabel yang akan digunakan dalam penelitian dengan OLS. Ada beberapa prosedur untuk melakukan uji akarakar unit namun yang banyak digunakan adalah uji Dic</w:t>
      </w:r>
      <w:r>
        <w:rPr>
          <w:rFonts w:ascii="Times New Roman" w:eastAsia="Times New Roman" w:hAnsi="Times New Roman" w:cs="Times New Roman"/>
          <w:sz w:val="23"/>
        </w:rPr>
        <w:t xml:space="preserve">key- Fuller ( DF ) dan uji Philips Peron. </w:t>
      </w:r>
    </w:p>
    <w:p w14:paraId="68A0A923" w14:textId="77777777" w:rsidR="00987387" w:rsidRDefault="00D205D0">
      <w:pPr>
        <w:spacing w:after="5" w:line="479" w:lineRule="auto"/>
        <w:ind w:left="342" w:firstLine="677"/>
        <w:jc w:val="both"/>
      </w:pPr>
      <w:r>
        <w:rPr>
          <w:rFonts w:ascii="Times New Roman" w:eastAsia="Times New Roman" w:hAnsi="Times New Roman" w:cs="Times New Roman"/>
          <w:sz w:val="23"/>
        </w:rPr>
        <w:t xml:space="preserve">Uji ADF adalah uji yang dikembangkan oleh Dickey Fuller untuk menyempurnakan uji DF yang sudah ada sebelumnya. Dalam prakteknya uji ADF inilah yang seringkali digunakan untuk mendeteksi apakah data stasioner atau </w:t>
      </w:r>
      <w:r>
        <w:rPr>
          <w:rFonts w:ascii="Times New Roman" w:eastAsia="Times New Roman" w:hAnsi="Times New Roman" w:cs="Times New Roman"/>
          <w:sz w:val="23"/>
        </w:rPr>
        <w:t xml:space="preserve">tidak. Adapun formulasi uji ADF adalah sebagai berikut : </w:t>
      </w:r>
    </w:p>
    <w:p w14:paraId="76859DD8" w14:textId="77777777" w:rsidR="00987387" w:rsidRDefault="00D205D0">
      <w:pPr>
        <w:spacing w:after="0"/>
        <w:ind w:left="2656"/>
      </w:pPr>
      <w:r>
        <w:rPr>
          <w:rFonts w:ascii="Times New Roman" w:eastAsia="Times New Roman" w:hAnsi="Times New Roman" w:cs="Times New Roman"/>
          <w:i/>
          <w:sz w:val="20"/>
          <w:vertAlign w:val="superscript"/>
        </w:rPr>
        <w:t>k</w:t>
      </w:r>
    </w:p>
    <w:tbl>
      <w:tblPr>
        <w:tblStyle w:val="TableGrid"/>
        <w:tblW w:w="6416" w:type="dxa"/>
        <w:tblInd w:w="1019" w:type="dxa"/>
        <w:tblCellMar>
          <w:top w:w="63" w:type="dxa"/>
          <w:left w:w="0" w:type="dxa"/>
          <w:bottom w:w="30" w:type="dxa"/>
          <w:right w:w="0" w:type="dxa"/>
        </w:tblCellMar>
        <w:tblLook w:val="04A0" w:firstRow="1" w:lastRow="0" w:firstColumn="1" w:lastColumn="0" w:noHBand="0" w:noVBand="1"/>
      </w:tblPr>
      <w:tblGrid>
        <w:gridCol w:w="5928"/>
        <w:gridCol w:w="488"/>
      </w:tblGrid>
      <w:tr w:rsidR="00987387" w14:paraId="78A7D36C" w14:textId="77777777">
        <w:trPr>
          <w:trHeight w:val="694"/>
        </w:trPr>
        <w:tc>
          <w:tcPr>
            <w:tcW w:w="5928" w:type="dxa"/>
            <w:tcBorders>
              <w:top w:val="nil"/>
              <w:left w:val="nil"/>
              <w:bottom w:val="nil"/>
              <w:right w:val="nil"/>
            </w:tcBorders>
          </w:tcPr>
          <w:p w14:paraId="7F056A84" w14:textId="77777777" w:rsidR="00987387" w:rsidRDefault="00D205D0">
            <w:pPr>
              <w:spacing w:after="0"/>
            </w:pPr>
            <w:r>
              <w:rPr>
                <w:rFonts w:ascii="Times New Roman" w:eastAsia="Times New Roman" w:hAnsi="Times New Roman" w:cs="Times New Roman"/>
                <w:sz w:val="23"/>
              </w:rPr>
              <w:t>DYt= a</w:t>
            </w:r>
            <w:r>
              <w:rPr>
                <w:rFonts w:ascii="Times New Roman" w:eastAsia="Times New Roman" w:hAnsi="Times New Roman" w:cs="Times New Roman"/>
                <w:sz w:val="23"/>
                <w:vertAlign w:val="subscript"/>
              </w:rPr>
              <w:t>o</w:t>
            </w:r>
            <w:r>
              <w:rPr>
                <w:rFonts w:ascii="Times New Roman" w:eastAsia="Times New Roman" w:hAnsi="Times New Roman" w:cs="Times New Roman"/>
                <w:sz w:val="23"/>
              </w:rPr>
              <w:t xml:space="preserve"> + a</w:t>
            </w:r>
            <w:r>
              <w:rPr>
                <w:rFonts w:ascii="Times New Roman" w:eastAsia="Times New Roman" w:hAnsi="Times New Roman" w:cs="Times New Roman"/>
                <w:sz w:val="23"/>
                <w:vertAlign w:val="subscript"/>
              </w:rPr>
              <w:t>1</w:t>
            </w:r>
            <w:r>
              <w:rPr>
                <w:rFonts w:ascii="Times New Roman" w:eastAsia="Times New Roman" w:hAnsi="Times New Roman" w:cs="Times New Roman"/>
                <w:sz w:val="23"/>
              </w:rPr>
              <w:t xml:space="preserve"> +   </w:t>
            </w:r>
            <w:r>
              <w:rPr>
                <w:rFonts w:ascii="Segoe UI Symbol" w:eastAsia="Segoe UI Symbol" w:hAnsi="Segoe UI Symbol" w:cs="Segoe UI Symbol"/>
                <w:sz w:val="34"/>
              </w:rPr>
              <w:t>∑</w:t>
            </w:r>
            <w:r>
              <w:rPr>
                <w:rFonts w:ascii="Times New Roman" w:eastAsia="Times New Roman" w:hAnsi="Times New Roman" w:cs="Times New Roman"/>
                <w:sz w:val="23"/>
              </w:rPr>
              <w:t xml:space="preserve">     b</w:t>
            </w:r>
            <w:r>
              <w:rPr>
                <w:rFonts w:ascii="Times New Roman" w:eastAsia="Times New Roman" w:hAnsi="Times New Roman" w:cs="Times New Roman"/>
                <w:sz w:val="23"/>
                <w:vertAlign w:val="subscript"/>
              </w:rPr>
              <w:t>1</w:t>
            </w:r>
            <w:r>
              <w:rPr>
                <w:rFonts w:ascii="Times New Roman" w:eastAsia="Times New Roman" w:hAnsi="Times New Roman" w:cs="Times New Roman"/>
                <w:sz w:val="23"/>
              </w:rPr>
              <w:t xml:space="preserve"> B</w:t>
            </w:r>
            <w:r>
              <w:rPr>
                <w:rFonts w:ascii="Times New Roman" w:eastAsia="Times New Roman" w:hAnsi="Times New Roman" w:cs="Times New Roman"/>
                <w:sz w:val="23"/>
                <w:vertAlign w:val="superscript"/>
              </w:rPr>
              <w:t>1</w:t>
            </w:r>
            <w:r>
              <w:rPr>
                <w:rFonts w:ascii="Times New Roman" w:eastAsia="Times New Roman" w:hAnsi="Times New Roman" w:cs="Times New Roman"/>
                <w:sz w:val="23"/>
              </w:rPr>
              <w:t>DY</w:t>
            </w:r>
            <w:r>
              <w:rPr>
                <w:rFonts w:ascii="Times New Roman" w:eastAsia="Times New Roman" w:hAnsi="Times New Roman" w:cs="Times New Roman"/>
                <w:sz w:val="23"/>
                <w:vertAlign w:val="subscript"/>
              </w:rPr>
              <w:t>t</w:t>
            </w:r>
            <w:r>
              <w:rPr>
                <w:rFonts w:ascii="Times New Roman" w:eastAsia="Times New Roman" w:hAnsi="Times New Roman" w:cs="Times New Roman"/>
                <w:sz w:val="23"/>
              </w:rPr>
              <w:t xml:space="preserve">  </w:t>
            </w:r>
          </w:p>
          <w:p w14:paraId="0DD43E52" w14:textId="77777777" w:rsidR="00987387" w:rsidRDefault="00D205D0">
            <w:pPr>
              <w:spacing w:after="0"/>
              <w:ind w:left="1579"/>
            </w:pPr>
            <w:r>
              <w:rPr>
                <w:rFonts w:ascii="Times New Roman" w:eastAsia="Times New Roman" w:hAnsi="Times New Roman" w:cs="Times New Roman"/>
                <w:i/>
                <w:sz w:val="13"/>
              </w:rPr>
              <w:t>I</w:t>
            </w:r>
            <w:r>
              <w:rPr>
                <w:rFonts w:ascii="Segoe UI Symbol" w:eastAsia="Segoe UI Symbol" w:hAnsi="Segoe UI Symbol" w:cs="Segoe UI Symbol"/>
                <w:sz w:val="13"/>
              </w:rPr>
              <w:t>=</w:t>
            </w:r>
            <w:r>
              <w:rPr>
                <w:rFonts w:ascii="Times New Roman" w:eastAsia="Times New Roman" w:hAnsi="Times New Roman" w:cs="Times New Roman"/>
                <w:sz w:val="13"/>
              </w:rPr>
              <w:t>1</w:t>
            </w:r>
          </w:p>
        </w:tc>
        <w:tc>
          <w:tcPr>
            <w:tcW w:w="488" w:type="dxa"/>
            <w:tcBorders>
              <w:top w:val="nil"/>
              <w:left w:val="nil"/>
              <w:bottom w:val="nil"/>
              <w:right w:val="nil"/>
            </w:tcBorders>
          </w:tcPr>
          <w:p w14:paraId="226786B7" w14:textId="77777777" w:rsidR="00987387" w:rsidRDefault="00D205D0">
            <w:pPr>
              <w:spacing w:after="0"/>
              <w:jc w:val="both"/>
            </w:pPr>
            <w:r>
              <w:rPr>
                <w:rFonts w:ascii="Times New Roman" w:eastAsia="Times New Roman" w:hAnsi="Times New Roman" w:cs="Times New Roman"/>
                <w:sz w:val="23"/>
              </w:rPr>
              <w:t xml:space="preserve">(3.1) </w:t>
            </w:r>
          </w:p>
        </w:tc>
      </w:tr>
      <w:tr w:rsidR="00987387" w14:paraId="7810680E" w14:textId="77777777">
        <w:trPr>
          <w:trHeight w:val="622"/>
        </w:trPr>
        <w:tc>
          <w:tcPr>
            <w:tcW w:w="5928" w:type="dxa"/>
            <w:tcBorders>
              <w:top w:val="nil"/>
              <w:left w:val="nil"/>
              <w:bottom w:val="nil"/>
              <w:right w:val="nil"/>
            </w:tcBorders>
            <w:vAlign w:val="bottom"/>
          </w:tcPr>
          <w:p w14:paraId="5966D83C" w14:textId="77777777" w:rsidR="00987387" w:rsidRDefault="00D205D0">
            <w:pPr>
              <w:tabs>
                <w:tab w:val="center" w:pos="3395"/>
              </w:tabs>
              <w:spacing w:after="0"/>
            </w:pPr>
            <w:r>
              <w:rPr>
                <w:rFonts w:ascii="Times New Roman" w:eastAsia="Times New Roman" w:hAnsi="Times New Roman" w:cs="Times New Roman"/>
                <w:sz w:val="23"/>
              </w:rPr>
              <w:t>DYt= c</w:t>
            </w:r>
            <w:r>
              <w:rPr>
                <w:rFonts w:ascii="Times New Roman" w:eastAsia="Times New Roman" w:hAnsi="Times New Roman" w:cs="Times New Roman"/>
                <w:sz w:val="23"/>
                <w:vertAlign w:val="subscript"/>
              </w:rPr>
              <w:t xml:space="preserve">o </w:t>
            </w:r>
            <w:r>
              <w:rPr>
                <w:rFonts w:ascii="Times New Roman" w:eastAsia="Times New Roman" w:hAnsi="Times New Roman" w:cs="Times New Roman"/>
                <w:sz w:val="23"/>
              </w:rPr>
              <w:t>+ c</w:t>
            </w:r>
            <w:r>
              <w:rPr>
                <w:rFonts w:ascii="Times New Roman" w:eastAsia="Times New Roman" w:hAnsi="Times New Roman" w:cs="Times New Roman"/>
                <w:sz w:val="23"/>
                <w:vertAlign w:val="subscript"/>
              </w:rPr>
              <w:t>1</w:t>
            </w:r>
            <w:r>
              <w:rPr>
                <w:rFonts w:ascii="Times New Roman" w:eastAsia="Times New Roman" w:hAnsi="Times New Roman" w:cs="Times New Roman"/>
                <w:sz w:val="23"/>
              </w:rPr>
              <w:t>T + C</w:t>
            </w:r>
            <w:r>
              <w:rPr>
                <w:rFonts w:ascii="Times New Roman" w:eastAsia="Times New Roman" w:hAnsi="Times New Roman" w:cs="Times New Roman"/>
                <w:sz w:val="23"/>
                <w:vertAlign w:val="subscript"/>
              </w:rPr>
              <w:t>2</w:t>
            </w:r>
            <w:r>
              <w:rPr>
                <w:rFonts w:ascii="Times New Roman" w:eastAsia="Times New Roman" w:hAnsi="Times New Roman" w:cs="Times New Roman"/>
                <w:sz w:val="23"/>
              </w:rPr>
              <w:t xml:space="preserve"> BY</w:t>
            </w:r>
            <w:r>
              <w:rPr>
                <w:rFonts w:ascii="Times New Roman" w:eastAsia="Times New Roman" w:hAnsi="Times New Roman" w:cs="Times New Roman"/>
                <w:sz w:val="23"/>
                <w:vertAlign w:val="subscript"/>
              </w:rPr>
              <w:t>t</w:t>
            </w:r>
            <w:r>
              <w:rPr>
                <w:rFonts w:ascii="Times New Roman" w:eastAsia="Times New Roman" w:hAnsi="Times New Roman" w:cs="Times New Roman"/>
                <w:sz w:val="23"/>
              </w:rPr>
              <w:t xml:space="preserve"> +  </w:t>
            </w:r>
            <w:r>
              <w:rPr>
                <w:rFonts w:ascii="Segoe UI Symbol" w:eastAsia="Segoe UI Symbol" w:hAnsi="Segoe UI Symbol" w:cs="Segoe UI Symbol"/>
                <w:sz w:val="34"/>
              </w:rPr>
              <w:t>∑</w:t>
            </w:r>
            <w:r>
              <w:rPr>
                <w:rFonts w:ascii="Times New Roman" w:eastAsia="Times New Roman" w:hAnsi="Times New Roman" w:cs="Times New Roman"/>
                <w:i/>
                <w:sz w:val="20"/>
                <w:vertAlign w:val="superscript"/>
              </w:rPr>
              <w:t>k</w:t>
            </w:r>
            <w:r>
              <w:rPr>
                <w:rFonts w:ascii="Times New Roman" w:eastAsia="Times New Roman" w:hAnsi="Times New Roman" w:cs="Times New Roman"/>
                <w:i/>
                <w:sz w:val="20"/>
                <w:vertAlign w:val="superscript"/>
              </w:rPr>
              <w:tab/>
            </w:r>
            <w:r>
              <w:rPr>
                <w:rFonts w:ascii="Times New Roman" w:eastAsia="Times New Roman" w:hAnsi="Times New Roman" w:cs="Times New Roman"/>
                <w:sz w:val="23"/>
              </w:rPr>
              <w:t xml:space="preserve">    d</w:t>
            </w:r>
            <w:r>
              <w:rPr>
                <w:rFonts w:ascii="Times New Roman" w:eastAsia="Times New Roman" w:hAnsi="Times New Roman" w:cs="Times New Roman"/>
                <w:sz w:val="23"/>
                <w:vertAlign w:val="subscript"/>
              </w:rPr>
              <w:t>1</w:t>
            </w:r>
            <w:r>
              <w:rPr>
                <w:rFonts w:ascii="Times New Roman" w:eastAsia="Times New Roman" w:hAnsi="Times New Roman" w:cs="Times New Roman"/>
                <w:sz w:val="23"/>
              </w:rPr>
              <w:t>B</w:t>
            </w:r>
            <w:r>
              <w:rPr>
                <w:rFonts w:ascii="Times New Roman" w:eastAsia="Times New Roman" w:hAnsi="Times New Roman" w:cs="Times New Roman"/>
                <w:sz w:val="23"/>
                <w:vertAlign w:val="superscript"/>
              </w:rPr>
              <w:t>1</w:t>
            </w:r>
            <w:r>
              <w:rPr>
                <w:rFonts w:ascii="Times New Roman" w:eastAsia="Times New Roman" w:hAnsi="Times New Roman" w:cs="Times New Roman"/>
                <w:sz w:val="23"/>
              </w:rPr>
              <w:t>DY</w:t>
            </w:r>
            <w:r>
              <w:rPr>
                <w:rFonts w:ascii="Times New Roman" w:eastAsia="Times New Roman" w:hAnsi="Times New Roman" w:cs="Times New Roman"/>
                <w:sz w:val="23"/>
                <w:vertAlign w:val="subscript"/>
              </w:rPr>
              <w:t>t</w:t>
            </w:r>
            <w:r>
              <w:rPr>
                <w:rFonts w:ascii="Times New Roman" w:eastAsia="Times New Roman" w:hAnsi="Times New Roman" w:cs="Times New Roman"/>
                <w:sz w:val="23"/>
              </w:rPr>
              <w:t xml:space="preserve">  </w:t>
            </w:r>
          </w:p>
        </w:tc>
        <w:tc>
          <w:tcPr>
            <w:tcW w:w="488" w:type="dxa"/>
            <w:tcBorders>
              <w:top w:val="nil"/>
              <w:left w:val="nil"/>
              <w:bottom w:val="nil"/>
              <w:right w:val="nil"/>
            </w:tcBorders>
            <w:vAlign w:val="bottom"/>
          </w:tcPr>
          <w:p w14:paraId="59825554" w14:textId="77777777" w:rsidR="00987387" w:rsidRDefault="00D205D0">
            <w:pPr>
              <w:spacing w:after="0"/>
              <w:jc w:val="both"/>
            </w:pPr>
            <w:r>
              <w:rPr>
                <w:rFonts w:ascii="Times New Roman" w:eastAsia="Times New Roman" w:hAnsi="Times New Roman" w:cs="Times New Roman"/>
                <w:sz w:val="23"/>
              </w:rPr>
              <w:t xml:space="preserve">(3.2) </w:t>
            </w:r>
          </w:p>
        </w:tc>
      </w:tr>
    </w:tbl>
    <w:p w14:paraId="2874DA8C" w14:textId="77777777" w:rsidR="00987387" w:rsidRDefault="00D205D0">
      <w:pPr>
        <w:spacing w:after="5" w:line="479" w:lineRule="auto"/>
        <w:ind w:left="1004" w:right="3092" w:firstLine="2520"/>
        <w:jc w:val="both"/>
      </w:pPr>
      <w:r>
        <w:rPr>
          <w:rFonts w:ascii="Times New Roman" w:eastAsia="Times New Roman" w:hAnsi="Times New Roman" w:cs="Times New Roman"/>
          <w:i/>
          <w:sz w:val="13"/>
        </w:rPr>
        <w:t>I</w:t>
      </w:r>
      <w:r>
        <w:rPr>
          <w:rFonts w:ascii="Segoe UI Symbol" w:eastAsia="Segoe UI Symbol" w:hAnsi="Segoe UI Symbol" w:cs="Segoe UI Symbol"/>
          <w:sz w:val="13"/>
        </w:rPr>
        <w:t>=</w:t>
      </w:r>
      <w:r>
        <w:rPr>
          <w:rFonts w:ascii="Times New Roman" w:eastAsia="Times New Roman" w:hAnsi="Times New Roman" w:cs="Times New Roman"/>
          <w:sz w:val="13"/>
        </w:rPr>
        <w:t xml:space="preserve">1 </w:t>
      </w:r>
      <w:r>
        <w:rPr>
          <w:rFonts w:ascii="Times New Roman" w:eastAsia="Times New Roman" w:hAnsi="Times New Roman" w:cs="Times New Roman"/>
          <w:sz w:val="23"/>
        </w:rPr>
        <w:t xml:space="preserve">Notasi : </w:t>
      </w:r>
    </w:p>
    <w:p w14:paraId="25F0F145" w14:textId="77777777" w:rsidR="00987387" w:rsidRDefault="00D205D0">
      <w:pPr>
        <w:tabs>
          <w:tab w:val="center" w:pos="1214"/>
          <w:tab w:val="center" w:pos="2222"/>
        </w:tabs>
        <w:spacing w:after="237"/>
      </w:pPr>
      <w:r>
        <w:tab/>
      </w:r>
      <w:r>
        <w:rPr>
          <w:rFonts w:ascii="Times New Roman" w:eastAsia="Times New Roman" w:hAnsi="Times New Roman" w:cs="Times New Roman"/>
          <w:sz w:val="23"/>
        </w:rPr>
        <w:t xml:space="preserve">DYt </w:t>
      </w:r>
      <w:r>
        <w:rPr>
          <w:rFonts w:ascii="Times New Roman" w:eastAsia="Times New Roman" w:hAnsi="Times New Roman" w:cs="Times New Roman"/>
          <w:sz w:val="23"/>
        </w:rPr>
        <w:tab/>
        <w:t xml:space="preserve">= Yt – Yt-1 </w:t>
      </w:r>
    </w:p>
    <w:p w14:paraId="2764B7B0" w14:textId="77777777" w:rsidR="00987387" w:rsidRDefault="00D205D0">
      <w:pPr>
        <w:tabs>
          <w:tab w:val="center" w:pos="1207"/>
          <w:tab w:val="center" w:pos="1996"/>
        </w:tabs>
        <w:spacing w:after="237"/>
      </w:pPr>
      <w:r>
        <w:tab/>
      </w:r>
      <w:r>
        <w:rPr>
          <w:rFonts w:ascii="Times New Roman" w:eastAsia="Times New Roman" w:hAnsi="Times New Roman" w:cs="Times New Roman"/>
          <w:sz w:val="23"/>
        </w:rPr>
        <w:t xml:space="preserve">BYt </w:t>
      </w:r>
      <w:r>
        <w:rPr>
          <w:rFonts w:ascii="Times New Roman" w:eastAsia="Times New Roman" w:hAnsi="Times New Roman" w:cs="Times New Roman"/>
          <w:sz w:val="23"/>
        </w:rPr>
        <w:tab/>
        <w:t xml:space="preserve">= Yt-1 </w:t>
      </w:r>
    </w:p>
    <w:p w14:paraId="5DE7A9B0" w14:textId="77777777" w:rsidR="00987387" w:rsidRDefault="00D205D0">
      <w:pPr>
        <w:tabs>
          <w:tab w:val="center" w:pos="1088"/>
          <w:tab w:val="center" w:pos="2324"/>
        </w:tabs>
        <w:spacing w:after="236"/>
      </w:pPr>
      <w:r>
        <w:tab/>
      </w:r>
      <w:r>
        <w:rPr>
          <w:rFonts w:ascii="Times New Roman" w:eastAsia="Times New Roman" w:hAnsi="Times New Roman" w:cs="Times New Roman"/>
          <w:sz w:val="23"/>
        </w:rPr>
        <w:t xml:space="preserve">T  </w:t>
      </w:r>
      <w:r>
        <w:rPr>
          <w:rFonts w:ascii="Times New Roman" w:eastAsia="Times New Roman" w:hAnsi="Times New Roman" w:cs="Times New Roman"/>
          <w:sz w:val="23"/>
        </w:rPr>
        <w:tab/>
        <w:t xml:space="preserve">= trend waktu </w:t>
      </w:r>
    </w:p>
    <w:p w14:paraId="1B659B1C" w14:textId="77777777" w:rsidR="00987387" w:rsidRDefault="00D205D0">
      <w:pPr>
        <w:tabs>
          <w:tab w:val="center" w:pos="1132"/>
          <w:tab w:val="center" w:pos="3397"/>
        </w:tabs>
        <w:spacing w:after="237"/>
      </w:pPr>
      <w:r>
        <w:tab/>
      </w:r>
      <w:r>
        <w:rPr>
          <w:rFonts w:ascii="Times New Roman" w:eastAsia="Times New Roman" w:hAnsi="Times New Roman" w:cs="Times New Roman"/>
          <w:sz w:val="23"/>
        </w:rPr>
        <w:t xml:space="preserve">Yt  </w:t>
      </w:r>
      <w:r>
        <w:rPr>
          <w:rFonts w:ascii="Times New Roman" w:eastAsia="Times New Roman" w:hAnsi="Times New Roman" w:cs="Times New Roman"/>
          <w:sz w:val="23"/>
        </w:rPr>
        <w:tab/>
        <w:t xml:space="preserve">= Variabel yang diamati pada waktu t </w:t>
      </w:r>
    </w:p>
    <w:p w14:paraId="23FC304E" w14:textId="77777777" w:rsidR="00987387" w:rsidRDefault="00D205D0">
      <w:pPr>
        <w:spacing w:after="51" w:line="479" w:lineRule="auto"/>
        <w:ind w:left="342" w:hanging="1016"/>
        <w:jc w:val="both"/>
      </w:pPr>
      <w:r>
        <w:rPr>
          <w:rFonts w:ascii="Times New Roman" w:eastAsia="Times New Roman" w:hAnsi="Times New Roman" w:cs="Times New Roman"/>
          <w:sz w:val="23"/>
        </w:rPr>
        <w:t xml:space="preserve">  K = Besarnya waktu kelambanan yang dihitung dengan rumus       K =  N</w:t>
      </w:r>
      <w:r>
        <w:rPr>
          <w:rFonts w:ascii="Times New Roman" w:eastAsia="Times New Roman" w:hAnsi="Times New Roman" w:cs="Times New Roman"/>
          <w:sz w:val="23"/>
          <w:vertAlign w:val="superscript"/>
        </w:rPr>
        <w:t>1/3</w:t>
      </w:r>
      <w:r>
        <w:rPr>
          <w:rFonts w:ascii="Times New Roman" w:eastAsia="Times New Roman" w:hAnsi="Times New Roman" w:cs="Times New Roman"/>
          <w:sz w:val="23"/>
        </w:rPr>
        <w:t xml:space="preserve"> dengan N adalah jumlah sampel. </w:t>
      </w:r>
    </w:p>
    <w:p w14:paraId="1CD5DD7B" w14:textId="77777777" w:rsidR="00987387" w:rsidRDefault="00D205D0">
      <w:pPr>
        <w:spacing w:after="5" w:line="479" w:lineRule="auto"/>
        <w:ind w:left="342" w:firstLine="677"/>
        <w:jc w:val="both"/>
      </w:pPr>
      <w:r>
        <w:rPr>
          <w:rFonts w:ascii="Times New Roman" w:eastAsia="Times New Roman" w:hAnsi="Times New Roman" w:cs="Times New Roman"/>
          <w:sz w:val="23"/>
        </w:rPr>
        <w:t>Langkah selanjutnya adalah membandingkan nilai ADF tabel dengan nilai ADF statistik. Nilai ADF ditunjukkan</w:t>
      </w:r>
      <w:r>
        <w:rPr>
          <w:rFonts w:ascii="Times New Roman" w:eastAsia="Times New Roman" w:hAnsi="Times New Roman" w:cs="Times New Roman"/>
          <w:sz w:val="23"/>
        </w:rPr>
        <w:t xml:space="preserve"> oleh nilai t pada koefisien regresi BYt pada persamaan (1) dan (2). </w:t>
      </w:r>
    </w:p>
    <w:p w14:paraId="539E738D" w14:textId="77777777" w:rsidR="00987387" w:rsidRDefault="00D205D0">
      <w:pPr>
        <w:spacing w:after="5" w:line="479" w:lineRule="auto"/>
        <w:ind w:left="342" w:firstLine="677"/>
        <w:jc w:val="both"/>
      </w:pPr>
      <w:r>
        <w:rPr>
          <w:rFonts w:ascii="Times New Roman" w:eastAsia="Times New Roman" w:hAnsi="Times New Roman" w:cs="Times New Roman"/>
          <w:sz w:val="23"/>
        </w:rPr>
        <w:t>Bila data yang diamati pada uji akar unit ternyata tidak stationer, maka langkah selanjutnya adalah melakukan uji derajat integrasi. Uji ini dilakukan untuk mengetahui pada derajat integ</w:t>
      </w:r>
      <w:r>
        <w:rPr>
          <w:rFonts w:ascii="Times New Roman" w:eastAsia="Times New Roman" w:hAnsi="Times New Roman" w:cs="Times New Roman"/>
          <w:sz w:val="23"/>
        </w:rPr>
        <w:t xml:space="preserve">rasi berapa derajat data yang diamati stationer. Uji derajat integrasi ini mirip dengan uji akar unit. Untuk melakukan uji tersebut juga dilakukan penaksiran model otoregresi dengan OLS. </w:t>
      </w:r>
    </w:p>
    <w:p w14:paraId="00C3C716" w14:textId="77777777" w:rsidR="00987387" w:rsidRDefault="00D205D0">
      <w:pPr>
        <w:spacing w:after="518"/>
        <w:ind w:left="1019"/>
      </w:pPr>
      <w:r>
        <w:rPr>
          <w:rFonts w:ascii="Times New Roman" w:eastAsia="Times New Roman" w:hAnsi="Times New Roman" w:cs="Times New Roman"/>
          <w:sz w:val="23"/>
        </w:rPr>
        <w:t xml:space="preserve"> </w:t>
      </w:r>
    </w:p>
    <w:p w14:paraId="71B948D1" w14:textId="77777777" w:rsidR="00987387" w:rsidRDefault="00D205D0">
      <w:pPr>
        <w:tabs>
          <w:tab w:val="center" w:pos="2272"/>
          <w:tab w:val="center" w:pos="4151"/>
          <w:tab w:val="right" w:pos="7417"/>
        </w:tabs>
        <w:spacing w:after="5"/>
      </w:pPr>
      <w:r>
        <w:tab/>
      </w:r>
      <w:r>
        <w:rPr>
          <w:rFonts w:ascii="Times New Roman" w:eastAsia="Times New Roman" w:hAnsi="Times New Roman" w:cs="Times New Roman"/>
          <w:sz w:val="23"/>
        </w:rPr>
        <w:t>D2Yt =b</w:t>
      </w:r>
      <w:r>
        <w:rPr>
          <w:rFonts w:ascii="Times New Roman" w:eastAsia="Times New Roman" w:hAnsi="Times New Roman" w:cs="Times New Roman"/>
          <w:sz w:val="23"/>
          <w:vertAlign w:val="subscript"/>
        </w:rPr>
        <w:t xml:space="preserve">0 </w:t>
      </w:r>
      <w:r>
        <w:rPr>
          <w:rFonts w:ascii="Times New Roman" w:eastAsia="Times New Roman" w:hAnsi="Times New Roman" w:cs="Times New Roman"/>
          <w:sz w:val="23"/>
        </w:rPr>
        <w:t>+ b</w:t>
      </w:r>
      <w:r>
        <w:rPr>
          <w:rFonts w:ascii="Times New Roman" w:eastAsia="Times New Roman" w:hAnsi="Times New Roman" w:cs="Times New Roman"/>
          <w:sz w:val="23"/>
          <w:vertAlign w:val="subscript"/>
        </w:rPr>
        <w:t>1</w:t>
      </w:r>
      <w:r>
        <w:rPr>
          <w:rFonts w:ascii="Times New Roman" w:eastAsia="Times New Roman" w:hAnsi="Times New Roman" w:cs="Times New Roman"/>
          <w:sz w:val="23"/>
        </w:rPr>
        <w:t xml:space="preserve"> BDYt +   </w:t>
      </w:r>
      <w:r>
        <w:rPr>
          <w:rFonts w:ascii="Segoe UI Symbol" w:eastAsia="Segoe UI Symbol" w:hAnsi="Segoe UI Symbol" w:cs="Segoe UI Symbol"/>
          <w:sz w:val="34"/>
        </w:rPr>
        <w:t>∑</w:t>
      </w:r>
      <w:r>
        <w:rPr>
          <w:rFonts w:ascii="Times New Roman" w:eastAsia="Times New Roman" w:hAnsi="Times New Roman" w:cs="Times New Roman"/>
          <w:i/>
          <w:sz w:val="20"/>
          <w:vertAlign w:val="superscript"/>
        </w:rPr>
        <w:t>k</w:t>
      </w:r>
      <w:r>
        <w:rPr>
          <w:rFonts w:ascii="Times New Roman" w:eastAsia="Times New Roman" w:hAnsi="Times New Roman" w:cs="Times New Roman"/>
          <w:i/>
          <w:sz w:val="20"/>
          <w:vertAlign w:val="superscript"/>
        </w:rPr>
        <w:tab/>
      </w:r>
      <w:r>
        <w:rPr>
          <w:rFonts w:ascii="Times New Roman" w:eastAsia="Times New Roman" w:hAnsi="Times New Roman" w:cs="Times New Roman"/>
          <w:sz w:val="23"/>
        </w:rPr>
        <w:t>f</w:t>
      </w:r>
      <w:r>
        <w:rPr>
          <w:rFonts w:ascii="Times New Roman" w:eastAsia="Times New Roman" w:hAnsi="Times New Roman" w:cs="Times New Roman"/>
          <w:sz w:val="23"/>
          <w:vertAlign w:val="subscript"/>
        </w:rPr>
        <w:t>1</w:t>
      </w:r>
      <w:r>
        <w:rPr>
          <w:rFonts w:ascii="Times New Roman" w:eastAsia="Times New Roman" w:hAnsi="Times New Roman" w:cs="Times New Roman"/>
          <w:sz w:val="23"/>
        </w:rPr>
        <w:t>B</w:t>
      </w:r>
      <w:r>
        <w:rPr>
          <w:rFonts w:ascii="Times New Roman" w:eastAsia="Times New Roman" w:hAnsi="Times New Roman" w:cs="Times New Roman"/>
          <w:sz w:val="23"/>
          <w:vertAlign w:val="superscript"/>
        </w:rPr>
        <w:t>1</w:t>
      </w:r>
      <w:r>
        <w:rPr>
          <w:rFonts w:ascii="Times New Roman" w:eastAsia="Times New Roman" w:hAnsi="Times New Roman" w:cs="Times New Roman"/>
          <w:sz w:val="23"/>
        </w:rPr>
        <w:t xml:space="preserve">D2Yt. </w:t>
      </w:r>
      <w:r>
        <w:rPr>
          <w:rFonts w:ascii="Times New Roman" w:eastAsia="Times New Roman" w:hAnsi="Times New Roman" w:cs="Times New Roman"/>
          <w:sz w:val="23"/>
        </w:rPr>
        <w:tab/>
        <w:t xml:space="preserve">(3.3) </w:t>
      </w:r>
    </w:p>
    <w:p w14:paraId="6C2B721C" w14:textId="77777777" w:rsidR="00987387" w:rsidRDefault="00D205D0">
      <w:pPr>
        <w:spacing w:after="353"/>
        <w:ind w:left="361" w:right="946" w:hanging="10"/>
        <w:jc w:val="center"/>
      </w:pPr>
      <w:r>
        <w:rPr>
          <w:rFonts w:ascii="Times New Roman" w:eastAsia="Times New Roman" w:hAnsi="Times New Roman" w:cs="Times New Roman"/>
          <w:i/>
          <w:sz w:val="13"/>
        </w:rPr>
        <w:t>I</w:t>
      </w:r>
      <w:r>
        <w:rPr>
          <w:rFonts w:ascii="Segoe UI Symbol" w:eastAsia="Segoe UI Symbol" w:hAnsi="Segoe UI Symbol" w:cs="Segoe UI Symbol"/>
          <w:sz w:val="13"/>
        </w:rPr>
        <w:t>=</w:t>
      </w:r>
      <w:r>
        <w:rPr>
          <w:rFonts w:ascii="Times New Roman" w:eastAsia="Times New Roman" w:hAnsi="Times New Roman" w:cs="Times New Roman"/>
          <w:sz w:val="13"/>
        </w:rPr>
        <w:t>1</w:t>
      </w:r>
    </w:p>
    <w:p w14:paraId="59C58F09" w14:textId="77777777" w:rsidR="00987387" w:rsidRDefault="00D205D0">
      <w:pPr>
        <w:tabs>
          <w:tab w:val="center" w:pos="2509"/>
          <w:tab w:val="center" w:pos="4643"/>
          <w:tab w:val="right" w:pos="7417"/>
        </w:tabs>
        <w:spacing w:after="5"/>
      </w:pPr>
      <w:r>
        <w:tab/>
      </w:r>
      <w:r>
        <w:rPr>
          <w:rFonts w:ascii="Times New Roman" w:eastAsia="Times New Roman" w:hAnsi="Times New Roman" w:cs="Times New Roman"/>
          <w:sz w:val="23"/>
        </w:rPr>
        <w:t>D2Yt = d</w:t>
      </w:r>
      <w:r>
        <w:rPr>
          <w:rFonts w:ascii="Times New Roman" w:eastAsia="Times New Roman" w:hAnsi="Times New Roman" w:cs="Times New Roman"/>
          <w:sz w:val="23"/>
          <w:vertAlign w:val="subscript"/>
        </w:rPr>
        <w:t>0</w:t>
      </w:r>
      <w:r>
        <w:rPr>
          <w:rFonts w:ascii="Times New Roman" w:eastAsia="Times New Roman" w:hAnsi="Times New Roman" w:cs="Times New Roman"/>
          <w:sz w:val="23"/>
        </w:rPr>
        <w:t xml:space="preserve"> + d</w:t>
      </w:r>
      <w:r>
        <w:rPr>
          <w:rFonts w:ascii="Times New Roman" w:eastAsia="Times New Roman" w:hAnsi="Times New Roman" w:cs="Times New Roman"/>
          <w:sz w:val="23"/>
          <w:vertAlign w:val="subscript"/>
        </w:rPr>
        <w:t>1</w:t>
      </w:r>
      <w:r>
        <w:rPr>
          <w:rFonts w:ascii="Times New Roman" w:eastAsia="Times New Roman" w:hAnsi="Times New Roman" w:cs="Times New Roman"/>
          <w:sz w:val="23"/>
        </w:rPr>
        <w:t>T + d</w:t>
      </w:r>
      <w:r>
        <w:rPr>
          <w:rFonts w:ascii="Times New Roman" w:eastAsia="Times New Roman" w:hAnsi="Times New Roman" w:cs="Times New Roman"/>
          <w:sz w:val="23"/>
          <w:vertAlign w:val="subscript"/>
        </w:rPr>
        <w:t>2</w:t>
      </w:r>
      <w:r>
        <w:rPr>
          <w:rFonts w:ascii="Times New Roman" w:eastAsia="Times New Roman" w:hAnsi="Times New Roman" w:cs="Times New Roman"/>
          <w:sz w:val="23"/>
        </w:rPr>
        <w:t xml:space="preserve">BDYt + </w:t>
      </w:r>
      <w:r>
        <w:rPr>
          <w:rFonts w:ascii="Segoe UI Symbol" w:eastAsia="Segoe UI Symbol" w:hAnsi="Segoe UI Symbol" w:cs="Segoe UI Symbol"/>
          <w:sz w:val="34"/>
        </w:rPr>
        <w:t>∑</w:t>
      </w:r>
      <w:r>
        <w:rPr>
          <w:rFonts w:ascii="Times New Roman" w:eastAsia="Times New Roman" w:hAnsi="Times New Roman" w:cs="Times New Roman"/>
          <w:i/>
          <w:sz w:val="20"/>
          <w:vertAlign w:val="superscript"/>
        </w:rPr>
        <w:t>k</w:t>
      </w:r>
      <w:r>
        <w:rPr>
          <w:rFonts w:ascii="Times New Roman" w:eastAsia="Times New Roman" w:hAnsi="Times New Roman" w:cs="Times New Roman"/>
          <w:i/>
          <w:sz w:val="20"/>
          <w:vertAlign w:val="superscript"/>
        </w:rPr>
        <w:tab/>
      </w:r>
      <w:r>
        <w:rPr>
          <w:rFonts w:ascii="Times New Roman" w:eastAsia="Times New Roman" w:hAnsi="Times New Roman" w:cs="Times New Roman"/>
          <w:sz w:val="23"/>
        </w:rPr>
        <w:t xml:space="preserve"> h</w:t>
      </w:r>
      <w:r>
        <w:rPr>
          <w:rFonts w:ascii="Times New Roman" w:eastAsia="Times New Roman" w:hAnsi="Times New Roman" w:cs="Times New Roman"/>
          <w:sz w:val="23"/>
          <w:vertAlign w:val="subscript"/>
        </w:rPr>
        <w:t>1</w:t>
      </w:r>
      <w:r>
        <w:rPr>
          <w:rFonts w:ascii="Times New Roman" w:eastAsia="Times New Roman" w:hAnsi="Times New Roman" w:cs="Times New Roman"/>
          <w:sz w:val="23"/>
        </w:rPr>
        <w:t>B</w:t>
      </w:r>
      <w:r>
        <w:rPr>
          <w:rFonts w:ascii="Times New Roman" w:eastAsia="Times New Roman" w:hAnsi="Times New Roman" w:cs="Times New Roman"/>
          <w:sz w:val="23"/>
          <w:vertAlign w:val="superscript"/>
        </w:rPr>
        <w:t>1</w:t>
      </w:r>
      <w:r>
        <w:rPr>
          <w:rFonts w:ascii="Times New Roman" w:eastAsia="Times New Roman" w:hAnsi="Times New Roman" w:cs="Times New Roman"/>
          <w:sz w:val="23"/>
        </w:rPr>
        <w:t xml:space="preserve">D2Yt  </w:t>
      </w:r>
      <w:r>
        <w:rPr>
          <w:rFonts w:ascii="Times New Roman" w:eastAsia="Times New Roman" w:hAnsi="Times New Roman" w:cs="Times New Roman"/>
          <w:sz w:val="23"/>
        </w:rPr>
        <w:tab/>
        <w:t xml:space="preserve">(3.4) </w:t>
      </w:r>
    </w:p>
    <w:p w14:paraId="0B0D37A5" w14:textId="77777777" w:rsidR="00987387" w:rsidRDefault="00D205D0">
      <w:pPr>
        <w:spacing w:after="353"/>
        <w:ind w:left="361" w:hanging="10"/>
        <w:jc w:val="center"/>
      </w:pPr>
      <w:r>
        <w:rPr>
          <w:rFonts w:ascii="Times New Roman" w:eastAsia="Times New Roman" w:hAnsi="Times New Roman" w:cs="Times New Roman"/>
          <w:i/>
          <w:sz w:val="13"/>
        </w:rPr>
        <w:t>I</w:t>
      </w:r>
      <w:r>
        <w:rPr>
          <w:rFonts w:ascii="Segoe UI Symbol" w:eastAsia="Segoe UI Symbol" w:hAnsi="Segoe UI Symbol" w:cs="Segoe UI Symbol"/>
          <w:sz w:val="13"/>
        </w:rPr>
        <w:t>=</w:t>
      </w:r>
      <w:r>
        <w:rPr>
          <w:rFonts w:ascii="Times New Roman" w:eastAsia="Times New Roman" w:hAnsi="Times New Roman" w:cs="Times New Roman"/>
          <w:sz w:val="13"/>
        </w:rPr>
        <w:t>1</w:t>
      </w:r>
    </w:p>
    <w:p w14:paraId="151C7396" w14:textId="77777777" w:rsidR="00987387" w:rsidRDefault="00D205D0">
      <w:pPr>
        <w:spacing w:after="228"/>
        <w:ind w:left="1014" w:hanging="10"/>
        <w:jc w:val="both"/>
      </w:pPr>
      <w:r>
        <w:rPr>
          <w:rFonts w:ascii="Times New Roman" w:eastAsia="Times New Roman" w:hAnsi="Times New Roman" w:cs="Times New Roman"/>
          <w:sz w:val="23"/>
        </w:rPr>
        <w:t>Dimana D2Yt = DYt – DY</w:t>
      </w:r>
      <w:r>
        <w:rPr>
          <w:rFonts w:ascii="Times New Roman" w:eastAsia="Times New Roman" w:hAnsi="Times New Roman" w:cs="Times New Roman"/>
          <w:sz w:val="23"/>
          <w:vertAlign w:val="subscript"/>
        </w:rPr>
        <w:t>t-1</w:t>
      </w:r>
      <w:r>
        <w:rPr>
          <w:rFonts w:ascii="Times New Roman" w:eastAsia="Times New Roman" w:hAnsi="Times New Roman" w:cs="Times New Roman"/>
          <w:sz w:val="23"/>
        </w:rPr>
        <w:t xml:space="preserve">, BDYt = DYt-1 </w:t>
      </w:r>
    </w:p>
    <w:p w14:paraId="7F8AEF45" w14:textId="77777777" w:rsidR="00987387" w:rsidRDefault="00D205D0">
      <w:pPr>
        <w:spacing w:after="237"/>
        <w:ind w:left="1019"/>
      </w:pPr>
      <w:r>
        <w:rPr>
          <w:rFonts w:ascii="Times New Roman" w:eastAsia="Times New Roman" w:hAnsi="Times New Roman" w:cs="Times New Roman"/>
          <w:sz w:val="23"/>
        </w:rPr>
        <w:t xml:space="preserve"> </w:t>
      </w:r>
    </w:p>
    <w:p w14:paraId="100A2999" w14:textId="77777777" w:rsidR="00987387" w:rsidRDefault="00D205D0">
      <w:pPr>
        <w:spacing w:after="5" w:line="479" w:lineRule="auto"/>
        <w:ind w:left="342" w:firstLine="677"/>
        <w:jc w:val="both"/>
      </w:pPr>
      <w:r>
        <w:rPr>
          <w:rFonts w:ascii="Times New Roman" w:eastAsia="Times New Roman" w:hAnsi="Times New Roman" w:cs="Times New Roman"/>
          <w:sz w:val="23"/>
        </w:rPr>
        <w:t>Prosedur untuk menentukan apakah data stasioner atau tidak dengan cara membandingkan antara nilai ADF dengan nilai kritis distribusi statistik Mackinon. Jika nilai absol</w:t>
      </w:r>
      <w:r>
        <w:rPr>
          <w:rFonts w:ascii="Times New Roman" w:eastAsia="Times New Roman" w:hAnsi="Times New Roman" w:cs="Times New Roman"/>
          <w:sz w:val="23"/>
        </w:rPr>
        <w:t>ute statistic ADF lebih besar dari nilai kritisnya, maka data yang diamati menunjukkan stasioner dan jika sebaliknya nilai absolut statistik ADF lebih kecil dari nilai kritisnya maka data tidak stasioner. Hal yang krusial dalam uji ADF adalah menentukan  p</w:t>
      </w:r>
      <w:r>
        <w:rPr>
          <w:rFonts w:ascii="Times New Roman" w:eastAsia="Times New Roman" w:hAnsi="Times New Roman" w:cs="Times New Roman"/>
          <w:sz w:val="23"/>
        </w:rPr>
        <w:t xml:space="preserve">anjangnya kelambanan. </w:t>
      </w:r>
    </w:p>
    <w:p w14:paraId="70EA8C0D" w14:textId="77777777" w:rsidR="00987387" w:rsidRDefault="00D205D0">
      <w:pPr>
        <w:spacing w:after="5" w:line="479" w:lineRule="auto"/>
        <w:ind w:left="342" w:firstLine="677"/>
        <w:jc w:val="both"/>
      </w:pPr>
      <w:r>
        <w:rPr>
          <w:rFonts w:ascii="Times New Roman" w:eastAsia="Times New Roman" w:hAnsi="Times New Roman" w:cs="Times New Roman"/>
          <w:sz w:val="23"/>
        </w:rPr>
        <w:t>Selain uji ADF dalam penelitian ini juga menggunakan uji Philips Peron untuk menentukan akar unit dan derajat integrasi. Uji PP memasukkan unsur autokorelasi di dalam residual dengan memasukkan variabel independen berupa kelambanan d</w:t>
      </w:r>
      <w:r>
        <w:rPr>
          <w:rFonts w:ascii="Times New Roman" w:eastAsia="Times New Roman" w:hAnsi="Times New Roman" w:cs="Times New Roman"/>
          <w:sz w:val="23"/>
        </w:rPr>
        <w:t xml:space="preserve">iferensi. Philips Peron membuat uji akar unit dengan menggunakan metode statistik non parametik dalam menjelaskan kelambanan diferensi sebagaimana uji ADF. Adapun uji akar unit dari Philips Peron sebagai berikut : </w:t>
      </w:r>
    </w:p>
    <w:p w14:paraId="710BB4C6" w14:textId="77777777" w:rsidR="00987387" w:rsidRDefault="00D205D0">
      <w:pPr>
        <w:spacing w:after="0"/>
        <w:ind w:left="1019"/>
      </w:pPr>
      <w:r>
        <w:rPr>
          <w:rFonts w:ascii="Times New Roman" w:eastAsia="Times New Roman" w:hAnsi="Times New Roman" w:cs="Times New Roman"/>
          <w:sz w:val="23"/>
        </w:rPr>
        <w:t xml:space="preserve"> </w:t>
      </w:r>
    </w:p>
    <w:tbl>
      <w:tblPr>
        <w:tblStyle w:val="TableGrid"/>
        <w:tblW w:w="6418" w:type="dxa"/>
        <w:tblInd w:w="1019" w:type="dxa"/>
        <w:tblCellMar>
          <w:top w:w="0" w:type="dxa"/>
          <w:left w:w="0" w:type="dxa"/>
          <w:bottom w:w="0" w:type="dxa"/>
          <w:right w:w="0" w:type="dxa"/>
        </w:tblCellMar>
        <w:tblLook w:val="04A0" w:firstRow="1" w:lastRow="0" w:firstColumn="1" w:lastColumn="0" w:noHBand="0" w:noVBand="1"/>
      </w:tblPr>
      <w:tblGrid>
        <w:gridCol w:w="5928"/>
        <w:gridCol w:w="490"/>
      </w:tblGrid>
      <w:tr w:rsidR="00987387" w14:paraId="4BEECB1D" w14:textId="77777777">
        <w:trPr>
          <w:trHeight w:val="421"/>
        </w:trPr>
        <w:tc>
          <w:tcPr>
            <w:tcW w:w="5928" w:type="dxa"/>
            <w:tcBorders>
              <w:top w:val="nil"/>
              <w:left w:val="nil"/>
              <w:bottom w:val="nil"/>
              <w:right w:val="nil"/>
            </w:tcBorders>
          </w:tcPr>
          <w:p w14:paraId="6922F90D" w14:textId="77777777" w:rsidR="00987387" w:rsidRDefault="00D205D0">
            <w:pPr>
              <w:spacing w:after="0"/>
            </w:pPr>
            <w:r>
              <w:rPr>
                <w:rFonts w:ascii="Times New Roman" w:eastAsia="Times New Roman" w:hAnsi="Times New Roman" w:cs="Times New Roman"/>
                <w:sz w:val="23"/>
              </w:rPr>
              <w:t xml:space="preserve">DYt = γ Yt-1 + et  </w:t>
            </w:r>
          </w:p>
        </w:tc>
        <w:tc>
          <w:tcPr>
            <w:tcW w:w="490" w:type="dxa"/>
            <w:tcBorders>
              <w:top w:val="nil"/>
              <w:left w:val="nil"/>
              <w:bottom w:val="nil"/>
              <w:right w:val="nil"/>
            </w:tcBorders>
          </w:tcPr>
          <w:p w14:paraId="7DB961ED" w14:textId="77777777" w:rsidR="00987387" w:rsidRDefault="00D205D0">
            <w:pPr>
              <w:spacing w:after="0"/>
              <w:jc w:val="both"/>
            </w:pPr>
            <w:r>
              <w:rPr>
                <w:rFonts w:ascii="Times New Roman" w:eastAsia="Times New Roman" w:hAnsi="Times New Roman" w:cs="Times New Roman"/>
                <w:sz w:val="23"/>
              </w:rPr>
              <w:t xml:space="preserve">(3.5) </w:t>
            </w:r>
          </w:p>
        </w:tc>
      </w:tr>
      <w:tr w:rsidR="00987387" w14:paraId="53EC0872" w14:textId="77777777">
        <w:trPr>
          <w:trHeight w:val="519"/>
        </w:trPr>
        <w:tc>
          <w:tcPr>
            <w:tcW w:w="5928" w:type="dxa"/>
            <w:tcBorders>
              <w:top w:val="nil"/>
              <w:left w:val="nil"/>
              <w:bottom w:val="nil"/>
              <w:right w:val="nil"/>
            </w:tcBorders>
          </w:tcPr>
          <w:p w14:paraId="22F307DB" w14:textId="77777777" w:rsidR="00987387" w:rsidRDefault="00D205D0">
            <w:pPr>
              <w:spacing w:after="0"/>
            </w:pPr>
            <w:r>
              <w:rPr>
                <w:rFonts w:ascii="Times New Roman" w:eastAsia="Times New Roman" w:hAnsi="Times New Roman" w:cs="Times New Roman"/>
                <w:sz w:val="23"/>
              </w:rPr>
              <w:t xml:space="preserve">DYt = ao + γYt-1 + et  </w:t>
            </w:r>
          </w:p>
        </w:tc>
        <w:tc>
          <w:tcPr>
            <w:tcW w:w="490" w:type="dxa"/>
            <w:tcBorders>
              <w:top w:val="nil"/>
              <w:left w:val="nil"/>
              <w:bottom w:val="nil"/>
              <w:right w:val="nil"/>
            </w:tcBorders>
          </w:tcPr>
          <w:p w14:paraId="60811ABF" w14:textId="77777777" w:rsidR="00987387" w:rsidRDefault="00D205D0">
            <w:pPr>
              <w:spacing w:after="0"/>
              <w:ind w:left="1"/>
              <w:jc w:val="both"/>
            </w:pPr>
            <w:r>
              <w:rPr>
                <w:rFonts w:ascii="Times New Roman" w:eastAsia="Times New Roman" w:hAnsi="Times New Roman" w:cs="Times New Roman"/>
                <w:sz w:val="23"/>
              </w:rPr>
              <w:t xml:space="preserve">(3.6) </w:t>
            </w:r>
          </w:p>
        </w:tc>
      </w:tr>
      <w:tr w:rsidR="00987387" w14:paraId="689E52CF" w14:textId="77777777">
        <w:trPr>
          <w:trHeight w:val="421"/>
        </w:trPr>
        <w:tc>
          <w:tcPr>
            <w:tcW w:w="5928" w:type="dxa"/>
            <w:tcBorders>
              <w:top w:val="nil"/>
              <w:left w:val="nil"/>
              <w:bottom w:val="nil"/>
              <w:right w:val="nil"/>
            </w:tcBorders>
          </w:tcPr>
          <w:p w14:paraId="210CEF4F" w14:textId="77777777" w:rsidR="00987387" w:rsidRDefault="00D205D0">
            <w:pPr>
              <w:spacing w:after="0"/>
            </w:pPr>
            <w:r>
              <w:rPr>
                <w:rFonts w:ascii="Times New Roman" w:eastAsia="Times New Roman" w:hAnsi="Times New Roman" w:cs="Times New Roman"/>
                <w:sz w:val="23"/>
              </w:rPr>
              <w:t xml:space="preserve">DYt = ao + a2T + γ Yt-1 + et  </w:t>
            </w:r>
          </w:p>
        </w:tc>
        <w:tc>
          <w:tcPr>
            <w:tcW w:w="490" w:type="dxa"/>
            <w:tcBorders>
              <w:top w:val="nil"/>
              <w:left w:val="nil"/>
              <w:bottom w:val="nil"/>
              <w:right w:val="nil"/>
            </w:tcBorders>
          </w:tcPr>
          <w:p w14:paraId="084560C6" w14:textId="77777777" w:rsidR="00987387" w:rsidRDefault="00D205D0">
            <w:pPr>
              <w:spacing w:after="0"/>
              <w:jc w:val="both"/>
            </w:pPr>
            <w:r>
              <w:rPr>
                <w:rFonts w:ascii="Times New Roman" w:eastAsia="Times New Roman" w:hAnsi="Times New Roman" w:cs="Times New Roman"/>
                <w:sz w:val="23"/>
              </w:rPr>
              <w:t xml:space="preserve">(3.7) </w:t>
            </w:r>
          </w:p>
        </w:tc>
      </w:tr>
    </w:tbl>
    <w:p w14:paraId="1CDBC8F6" w14:textId="77777777" w:rsidR="00987387" w:rsidRDefault="00D205D0">
      <w:pPr>
        <w:spacing w:after="237"/>
        <w:ind w:left="1014" w:hanging="10"/>
        <w:jc w:val="both"/>
      </w:pPr>
      <w:r>
        <w:rPr>
          <w:rFonts w:ascii="Times New Roman" w:eastAsia="Times New Roman" w:hAnsi="Times New Roman" w:cs="Times New Roman"/>
          <w:sz w:val="23"/>
        </w:rPr>
        <w:t xml:space="preserve">Keterangan : </w:t>
      </w:r>
    </w:p>
    <w:p w14:paraId="36B93F36" w14:textId="77777777" w:rsidR="00987387" w:rsidRDefault="00D205D0">
      <w:pPr>
        <w:spacing w:after="5"/>
        <w:ind w:left="1014" w:hanging="10"/>
        <w:jc w:val="both"/>
      </w:pPr>
      <w:r>
        <w:rPr>
          <w:rFonts w:ascii="Times New Roman" w:eastAsia="Times New Roman" w:hAnsi="Times New Roman" w:cs="Times New Roman"/>
          <w:sz w:val="23"/>
        </w:rPr>
        <w:t xml:space="preserve">T adalah trend waktu </w:t>
      </w:r>
    </w:p>
    <w:p w14:paraId="7BBADD25" w14:textId="77777777" w:rsidR="00987387" w:rsidRDefault="00D205D0">
      <w:pPr>
        <w:spacing w:after="237"/>
        <w:ind w:left="1019"/>
      </w:pPr>
      <w:r>
        <w:rPr>
          <w:rFonts w:ascii="Times New Roman" w:eastAsia="Times New Roman" w:hAnsi="Times New Roman" w:cs="Times New Roman"/>
          <w:sz w:val="23"/>
        </w:rPr>
        <w:t xml:space="preserve"> </w:t>
      </w:r>
    </w:p>
    <w:p w14:paraId="4AC2CF2C" w14:textId="77777777" w:rsidR="00987387" w:rsidRDefault="00D205D0">
      <w:pPr>
        <w:spacing w:after="5" w:line="479" w:lineRule="auto"/>
        <w:ind w:left="342" w:firstLine="677"/>
        <w:jc w:val="both"/>
      </w:pPr>
      <w:r>
        <w:rPr>
          <w:rFonts w:ascii="Times New Roman" w:eastAsia="Times New Roman" w:hAnsi="Times New Roman" w:cs="Times New Roman"/>
          <w:sz w:val="23"/>
        </w:rPr>
        <w:t>Statistik distributif t tidak mengikuti statistic distribusi normal tetapi mengikuti distribusi PP sedangkan nilai kritisnya digunakan nilai kritis yang dikemukakan oleh Mackinon. Sebagaimana uji ADF, kita juga harus menentukan apakah tanpa konstanta dan t</w:t>
      </w:r>
      <w:r>
        <w:rPr>
          <w:rFonts w:ascii="Times New Roman" w:eastAsia="Times New Roman" w:hAnsi="Times New Roman" w:cs="Times New Roman"/>
          <w:sz w:val="23"/>
        </w:rPr>
        <w:t xml:space="preserve">rend. Berbeda dengan uji ADF, dalam menentukan panjangnya lag uji PP menggunakan </w:t>
      </w:r>
      <w:r>
        <w:rPr>
          <w:rFonts w:ascii="Times New Roman" w:eastAsia="Times New Roman" w:hAnsi="Times New Roman" w:cs="Times New Roman"/>
          <w:i/>
          <w:sz w:val="23"/>
        </w:rPr>
        <w:t>truncation lag</w:t>
      </w:r>
      <w:r>
        <w:rPr>
          <w:rFonts w:ascii="Times New Roman" w:eastAsia="Times New Roman" w:hAnsi="Times New Roman" w:cs="Times New Roman"/>
          <w:sz w:val="23"/>
        </w:rPr>
        <w:t xml:space="preserve"> q dari Newey-West. (Widarjono, 2005, 361-362) </w:t>
      </w:r>
    </w:p>
    <w:p w14:paraId="2E92B935" w14:textId="77777777" w:rsidR="00987387" w:rsidRDefault="00D205D0">
      <w:pPr>
        <w:spacing w:after="238"/>
        <w:ind w:left="1019"/>
      </w:pPr>
      <w:r>
        <w:rPr>
          <w:rFonts w:ascii="Times New Roman" w:eastAsia="Times New Roman" w:hAnsi="Times New Roman" w:cs="Times New Roman"/>
          <w:sz w:val="23"/>
        </w:rPr>
        <w:t xml:space="preserve"> </w:t>
      </w:r>
    </w:p>
    <w:p w14:paraId="4DD7E126" w14:textId="77777777" w:rsidR="00987387" w:rsidRDefault="00D205D0">
      <w:pPr>
        <w:pStyle w:val="Heading4"/>
        <w:ind w:left="352" w:right="0"/>
      </w:pPr>
      <w:r>
        <w:t xml:space="preserve">3.3.3.  Uji Kointegrasi    </w:t>
      </w:r>
    </w:p>
    <w:p w14:paraId="6DE53FCD" w14:textId="77777777" w:rsidR="00987387" w:rsidRDefault="00D205D0">
      <w:pPr>
        <w:spacing w:after="5" w:line="479" w:lineRule="auto"/>
        <w:ind w:left="342" w:firstLine="677"/>
        <w:jc w:val="both"/>
      </w:pPr>
      <w:r>
        <w:rPr>
          <w:rFonts w:ascii="Times New Roman" w:eastAsia="Times New Roman" w:hAnsi="Times New Roman" w:cs="Times New Roman"/>
          <w:sz w:val="23"/>
        </w:rPr>
        <w:t>Untuk dapat melakukan uji kointegrasi harus diyakini terlebih dahulu bahwa variabel</w:t>
      </w:r>
      <w:r>
        <w:rPr>
          <w:rFonts w:ascii="Times New Roman" w:eastAsia="Times New Roman" w:hAnsi="Times New Roman" w:cs="Times New Roman"/>
          <w:sz w:val="23"/>
        </w:rPr>
        <w:t xml:space="preserve">-variabel terkait dalam pendekatan ini memiliki derajat integrasi yang sama atau tidak (Insukindro, 1993:132). Berkaitan dengan itu, uji akar-akar unit dan uji derajat integrasi perlu dilakukan terlebih dahulu. </w:t>
      </w:r>
    </w:p>
    <w:p w14:paraId="0ECD82E1" w14:textId="77777777" w:rsidR="00987387" w:rsidRDefault="00D205D0">
      <w:pPr>
        <w:spacing w:after="5" w:line="479" w:lineRule="auto"/>
        <w:ind w:left="342" w:firstLine="677"/>
        <w:jc w:val="both"/>
      </w:pPr>
      <w:r>
        <w:rPr>
          <w:rFonts w:ascii="Times New Roman" w:eastAsia="Times New Roman" w:hAnsi="Times New Roman" w:cs="Times New Roman"/>
          <w:sz w:val="23"/>
        </w:rPr>
        <w:t>Untuk mendapatkan gambaran mengenai pendekat</w:t>
      </w:r>
      <w:r>
        <w:rPr>
          <w:rFonts w:ascii="Times New Roman" w:eastAsia="Times New Roman" w:hAnsi="Times New Roman" w:cs="Times New Roman"/>
          <w:sz w:val="23"/>
        </w:rPr>
        <w:t xml:space="preserve">an kointegrasi, anggaplah memiliki satu himpunan variabel runtun waktu </w:t>
      </w:r>
      <w:r>
        <w:rPr>
          <w:rFonts w:ascii="Times New Roman" w:eastAsia="Times New Roman" w:hAnsi="Times New Roman" w:cs="Times New Roman"/>
          <w:i/>
          <w:sz w:val="23"/>
        </w:rPr>
        <w:t>X</w:t>
      </w:r>
      <w:r>
        <w:rPr>
          <w:rFonts w:ascii="Times New Roman" w:eastAsia="Times New Roman" w:hAnsi="Times New Roman" w:cs="Times New Roman"/>
          <w:sz w:val="23"/>
        </w:rPr>
        <w:t xml:space="preserve">. Komponen </w:t>
      </w:r>
      <w:r>
        <w:rPr>
          <w:rFonts w:ascii="Times New Roman" w:eastAsia="Times New Roman" w:hAnsi="Times New Roman" w:cs="Times New Roman"/>
          <w:i/>
          <w:sz w:val="23"/>
        </w:rPr>
        <w:t xml:space="preserve">X </w:t>
      </w:r>
      <w:r>
        <w:rPr>
          <w:rFonts w:ascii="Times New Roman" w:eastAsia="Times New Roman" w:hAnsi="Times New Roman" w:cs="Times New Roman"/>
          <w:sz w:val="23"/>
        </w:rPr>
        <w:t xml:space="preserve"> dikatakan berkointegrasi pada derajat </w:t>
      </w:r>
      <w:r>
        <w:rPr>
          <w:rFonts w:ascii="Times New Roman" w:eastAsia="Times New Roman" w:hAnsi="Times New Roman" w:cs="Times New Roman"/>
          <w:i/>
          <w:sz w:val="23"/>
        </w:rPr>
        <w:t>d, h</w:t>
      </w:r>
      <w:r>
        <w:rPr>
          <w:rFonts w:ascii="Times New Roman" w:eastAsia="Times New Roman" w:hAnsi="Times New Roman" w:cs="Times New Roman"/>
          <w:sz w:val="23"/>
        </w:rPr>
        <w:t xml:space="preserve"> atau ditulis ~ </w:t>
      </w:r>
      <w:r>
        <w:rPr>
          <w:rFonts w:ascii="Times New Roman" w:eastAsia="Times New Roman" w:hAnsi="Times New Roman" w:cs="Times New Roman"/>
          <w:i/>
          <w:sz w:val="23"/>
        </w:rPr>
        <w:t>(d,h)</w:t>
      </w:r>
      <w:r>
        <w:rPr>
          <w:rFonts w:ascii="Times New Roman" w:eastAsia="Times New Roman" w:hAnsi="Times New Roman" w:cs="Times New Roman"/>
          <w:sz w:val="23"/>
        </w:rPr>
        <w:t xml:space="preserve"> bila (Sriyana Jaka, 2003) : </w:t>
      </w:r>
    </w:p>
    <w:p w14:paraId="7D229853" w14:textId="77777777" w:rsidR="00987387" w:rsidRDefault="00D205D0">
      <w:pPr>
        <w:numPr>
          <w:ilvl w:val="0"/>
          <w:numId w:val="27"/>
        </w:numPr>
        <w:spacing w:after="240"/>
        <w:ind w:hanging="254"/>
        <w:jc w:val="both"/>
      </w:pPr>
      <w:r>
        <w:rPr>
          <w:rFonts w:ascii="Times New Roman" w:eastAsia="Times New Roman" w:hAnsi="Times New Roman" w:cs="Times New Roman"/>
          <w:sz w:val="23"/>
        </w:rPr>
        <w:t xml:space="preserve">Setiap komponen dari </w:t>
      </w:r>
      <w:r>
        <w:rPr>
          <w:rFonts w:ascii="Times New Roman" w:eastAsia="Times New Roman" w:hAnsi="Times New Roman" w:cs="Times New Roman"/>
          <w:i/>
          <w:sz w:val="23"/>
        </w:rPr>
        <w:t>X</w:t>
      </w:r>
      <w:r>
        <w:rPr>
          <w:rFonts w:ascii="Times New Roman" w:eastAsia="Times New Roman" w:hAnsi="Times New Roman" w:cs="Times New Roman"/>
          <w:sz w:val="23"/>
        </w:rPr>
        <w:t xml:space="preserve"> berkointegrasi pada derajat </w:t>
      </w:r>
      <w:r>
        <w:rPr>
          <w:rFonts w:ascii="Times New Roman" w:eastAsia="Times New Roman" w:hAnsi="Times New Roman" w:cs="Times New Roman"/>
          <w:i/>
          <w:sz w:val="23"/>
        </w:rPr>
        <w:t>d</w:t>
      </w:r>
      <w:r>
        <w:rPr>
          <w:rFonts w:ascii="Times New Roman" w:eastAsia="Times New Roman" w:hAnsi="Times New Roman" w:cs="Times New Roman"/>
          <w:sz w:val="23"/>
        </w:rPr>
        <w:t xml:space="preserve"> atau </w:t>
      </w:r>
      <w:r>
        <w:rPr>
          <w:rFonts w:ascii="Times New Roman" w:eastAsia="Times New Roman" w:hAnsi="Times New Roman" w:cs="Times New Roman"/>
          <w:i/>
          <w:sz w:val="23"/>
        </w:rPr>
        <w:t>I (d)</w:t>
      </w:r>
      <w:r>
        <w:rPr>
          <w:rFonts w:ascii="Times New Roman" w:eastAsia="Times New Roman" w:hAnsi="Times New Roman" w:cs="Times New Roman"/>
          <w:sz w:val="23"/>
        </w:rPr>
        <w:t xml:space="preserve"> </w:t>
      </w:r>
    </w:p>
    <w:p w14:paraId="333A96E6" w14:textId="77777777" w:rsidR="00987387" w:rsidRDefault="00D205D0">
      <w:pPr>
        <w:numPr>
          <w:ilvl w:val="0"/>
          <w:numId w:val="27"/>
        </w:numPr>
        <w:spacing w:after="5" w:line="479" w:lineRule="auto"/>
        <w:ind w:hanging="254"/>
        <w:jc w:val="both"/>
      </w:pPr>
      <w:r>
        <w:rPr>
          <w:rFonts w:ascii="Times New Roman" w:eastAsia="Times New Roman" w:hAnsi="Times New Roman" w:cs="Times New Roman"/>
          <w:sz w:val="23"/>
        </w:rPr>
        <w:t>Terdapat sua</w:t>
      </w:r>
      <w:r>
        <w:rPr>
          <w:rFonts w:ascii="Times New Roman" w:eastAsia="Times New Roman" w:hAnsi="Times New Roman" w:cs="Times New Roman"/>
          <w:sz w:val="23"/>
        </w:rPr>
        <w:t xml:space="preserve">tu vector </w:t>
      </w:r>
      <w:r>
        <w:rPr>
          <w:rFonts w:ascii="Times New Roman" w:eastAsia="Times New Roman" w:hAnsi="Times New Roman" w:cs="Times New Roman"/>
          <w:i/>
          <w:sz w:val="23"/>
        </w:rPr>
        <w:t>α</w:t>
      </w:r>
      <w:r>
        <w:rPr>
          <w:rFonts w:ascii="Times New Roman" w:eastAsia="Times New Roman" w:hAnsi="Times New Roman" w:cs="Times New Roman"/>
          <w:sz w:val="23"/>
        </w:rPr>
        <w:t xml:space="preserve"> yang tidak sama dengan nol </w:t>
      </w:r>
      <w:r>
        <w:rPr>
          <w:rFonts w:ascii="Times New Roman" w:eastAsia="Times New Roman" w:hAnsi="Times New Roman" w:cs="Times New Roman"/>
          <w:i/>
          <w:sz w:val="23"/>
        </w:rPr>
        <w:t>(α ≠ 0),</w:t>
      </w:r>
      <w:r>
        <w:rPr>
          <w:rFonts w:ascii="Times New Roman" w:eastAsia="Times New Roman" w:hAnsi="Times New Roman" w:cs="Times New Roman"/>
          <w:sz w:val="23"/>
        </w:rPr>
        <w:t xml:space="preserve"> sehingga </w:t>
      </w:r>
      <w:r>
        <w:rPr>
          <w:rFonts w:ascii="Times New Roman" w:eastAsia="Times New Roman" w:hAnsi="Times New Roman" w:cs="Times New Roman"/>
          <w:i/>
          <w:sz w:val="23"/>
        </w:rPr>
        <w:t>Z</w:t>
      </w:r>
      <w:r>
        <w:rPr>
          <w:rFonts w:ascii="Times New Roman" w:eastAsia="Times New Roman" w:hAnsi="Times New Roman" w:cs="Times New Roman"/>
          <w:i/>
          <w:sz w:val="23"/>
          <w:vertAlign w:val="subscript"/>
        </w:rPr>
        <w:t>t</w:t>
      </w:r>
      <w:r>
        <w:rPr>
          <w:rFonts w:ascii="Times New Roman" w:eastAsia="Times New Roman" w:hAnsi="Times New Roman" w:cs="Times New Roman"/>
          <w:i/>
          <w:sz w:val="23"/>
        </w:rPr>
        <w:t xml:space="preserve"> = α</w:t>
      </w:r>
      <w:r>
        <w:rPr>
          <w:rFonts w:ascii="Times New Roman" w:eastAsia="Times New Roman" w:hAnsi="Times New Roman" w:cs="Times New Roman"/>
          <w:i/>
          <w:sz w:val="23"/>
          <w:vertAlign w:val="superscript"/>
        </w:rPr>
        <w:t>1</w:t>
      </w:r>
      <w:r>
        <w:rPr>
          <w:rFonts w:ascii="Times New Roman" w:eastAsia="Times New Roman" w:hAnsi="Times New Roman" w:cs="Times New Roman"/>
          <w:i/>
          <w:sz w:val="23"/>
        </w:rPr>
        <w:t xml:space="preserve"> X~1(d,b)</w:t>
      </w:r>
      <w:r>
        <w:rPr>
          <w:rFonts w:ascii="Times New Roman" w:eastAsia="Times New Roman" w:hAnsi="Times New Roman" w:cs="Times New Roman"/>
          <w:sz w:val="23"/>
        </w:rPr>
        <w:t xml:space="preserve">, dimana </w:t>
      </w:r>
      <w:r>
        <w:rPr>
          <w:rFonts w:ascii="Times New Roman" w:eastAsia="Times New Roman" w:hAnsi="Times New Roman" w:cs="Times New Roman"/>
          <w:i/>
          <w:sz w:val="23"/>
        </w:rPr>
        <w:t>b:0</w:t>
      </w:r>
      <w:r>
        <w:rPr>
          <w:rFonts w:ascii="Times New Roman" w:eastAsia="Times New Roman" w:hAnsi="Times New Roman" w:cs="Times New Roman"/>
          <w:sz w:val="23"/>
        </w:rPr>
        <w:t xml:space="preserve"> dan </w:t>
      </w:r>
      <w:r>
        <w:rPr>
          <w:rFonts w:ascii="Times New Roman" w:eastAsia="Times New Roman" w:hAnsi="Times New Roman" w:cs="Times New Roman"/>
          <w:i/>
          <w:sz w:val="23"/>
        </w:rPr>
        <w:t>α</w:t>
      </w:r>
      <w:r>
        <w:rPr>
          <w:rFonts w:ascii="Times New Roman" w:eastAsia="Times New Roman" w:hAnsi="Times New Roman" w:cs="Times New Roman"/>
          <w:sz w:val="23"/>
        </w:rPr>
        <w:t xml:space="preserve"> adalah vektor kointegrasi. </w:t>
      </w:r>
    </w:p>
    <w:p w14:paraId="69BBBB03" w14:textId="77777777" w:rsidR="00987387" w:rsidRDefault="00D205D0">
      <w:pPr>
        <w:spacing w:after="5" w:line="479" w:lineRule="auto"/>
        <w:ind w:left="342" w:firstLine="677"/>
        <w:jc w:val="both"/>
      </w:pPr>
      <w:r>
        <w:rPr>
          <w:rFonts w:ascii="Times New Roman" w:eastAsia="Times New Roman" w:hAnsi="Times New Roman" w:cs="Times New Roman"/>
          <w:sz w:val="23"/>
        </w:rPr>
        <w:t>Implikasi penting dari ilustrasi dan definisi diatas adalah bahwa jika dua variabel atau lebih mempunyai derajat integrasi yang berbeda,</w:t>
      </w:r>
      <w:r>
        <w:rPr>
          <w:rFonts w:ascii="Times New Roman" w:eastAsia="Times New Roman" w:hAnsi="Times New Roman" w:cs="Times New Roman"/>
          <w:sz w:val="23"/>
        </w:rPr>
        <w:t xml:space="preserve"> katakanlah     </w:t>
      </w:r>
      <w:r>
        <w:rPr>
          <w:rFonts w:ascii="Times New Roman" w:eastAsia="Times New Roman" w:hAnsi="Times New Roman" w:cs="Times New Roman"/>
          <w:i/>
          <w:sz w:val="23"/>
        </w:rPr>
        <w:t>X = I (1)</w:t>
      </w:r>
      <w:r>
        <w:rPr>
          <w:rFonts w:ascii="Times New Roman" w:eastAsia="Times New Roman" w:hAnsi="Times New Roman" w:cs="Times New Roman"/>
          <w:sz w:val="23"/>
        </w:rPr>
        <w:t xml:space="preserve"> dan </w:t>
      </w:r>
      <w:r>
        <w:rPr>
          <w:rFonts w:ascii="Times New Roman" w:eastAsia="Times New Roman" w:hAnsi="Times New Roman" w:cs="Times New Roman"/>
          <w:i/>
          <w:sz w:val="23"/>
        </w:rPr>
        <w:t>Y = I (2)</w:t>
      </w:r>
      <w:r>
        <w:rPr>
          <w:rFonts w:ascii="Times New Roman" w:eastAsia="Times New Roman" w:hAnsi="Times New Roman" w:cs="Times New Roman"/>
          <w:sz w:val="23"/>
        </w:rPr>
        <w:t xml:space="preserve">, maka kedua variabel tersebut tidak dapat berkointegrasi. (Insukindro, 1993:132) </w:t>
      </w:r>
    </w:p>
    <w:p w14:paraId="62024A8A" w14:textId="77777777" w:rsidR="00987387" w:rsidRDefault="00D205D0">
      <w:pPr>
        <w:spacing w:after="5" w:line="479" w:lineRule="auto"/>
        <w:ind w:left="342" w:firstLine="677"/>
        <w:jc w:val="both"/>
      </w:pPr>
      <w:r>
        <w:rPr>
          <w:rFonts w:ascii="Times New Roman" w:eastAsia="Times New Roman" w:hAnsi="Times New Roman" w:cs="Times New Roman"/>
          <w:sz w:val="23"/>
        </w:rPr>
        <w:t>Uji ini dilakukan setelah uji stationeritas melalui uji akar-akar unit dan derajat integrasi terpenuhi. Digunakan untuk mengetahui kem</w:t>
      </w:r>
      <w:r>
        <w:rPr>
          <w:rFonts w:ascii="Times New Roman" w:eastAsia="Times New Roman" w:hAnsi="Times New Roman" w:cs="Times New Roman"/>
          <w:sz w:val="23"/>
        </w:rPr>
        <w:t>ungkinan terjadinya keseimbangan atau kestabilan jangka panjang diantara variabelvariabel yang diamati. Setelah prasarat dari uji kointegrasi dilakukan, maka dapat diketahui data yang diamati tersebut stasioner pada derajat keberapa. Hal ini perlu diketeng</w:t>
      </w:r>
      <w:r>
        <w:rPr>
          <w:rFonts w:ascii="Times New Roman" w:eastAsia="Times New Roman" w:hAnsi="Times New Roman" w:cs="Times New Roman"/>
          <w:sz w:val="23"/>
        </w:rPr>
        <w:t xml:space="preserve">ahkan mengingat adanya syarat dari uji kointegrasi yaitu bahwa dalam melakukan uji kointegrasi data yang digunakan harus berintegrasi pada derajat yang sama. </w:t>
      </w:r>
    </w:p>
    <w:p w14:paraId="0CF271EB" w14:textId="77777777" w:rsidR="00987387" w:rsidRDefault="00D205D0">
      <w:pPr>
        <w:spacing w:after="5" w:line="479" w:lineRule="auto"/>
        <w:ind w:left="342" w:firstLine="677"/>
        <w:jc w:val="both"/>
      </w:pPr>
      <w:r>
        <w:rPr>
          <w:rFonts w:ascii="Times New Roman" w:eastAsia="Times New Roman" w:hAnsi="Times New Roman" w:cs="Times New Roman"/>
          <w:sz w:val="23"/>
        </w:rPr>
        <w:t xml:space="preserve">Selanjutnya bersamaan dengan uji kointegrasi, Engle dan Granger (1987:265-270) berpendapat bahwa </w:t>
      </w:r>
      <w:r>
        <w:rPr>
          <w:rFonts w:ascii="Times New Roman" w:eastAsia="Times New Roman" w:hAnsi="Times New Roman" w:cs="Times New Roman"/>
          <w:sz w:val="23"/>
        </w:rPr>
        <w:t>dari tujuh uji statistik yang diketengahkan untuk menguji hipotesa nol tidak adanya kointegrasi, ternyata uji CRDW (</w:t>
      </w:r>
      <w:r>
        <w:rPr>
          <w:rFonts w:ascii="Times New Roman" w:eastAsia="Times New Roman" w:hAnsi="Times New Roman" w:cs="Times New Roman"/>
          <w:i/>
          <w:sz w:val="23"/>
        </w:rPr>
        <w:t>Cointegration-Regression Durbin-Watson</w:t>
      </w:r>
      <w:r>
        <w:rPr>
          <w:rFonts w:ascii="Times New Roman" w:eastAsia="Times New Roman" w:hAnsi="Times New Roman" w:cs="Times New Roman"/>
          <w:sz w:val="23"/>
        </w:rPr>
        <w:t>), DF (</w:t>
      </w:r>
      <w:r>
        <w:rPr>
          <w:rFonts w:ascii="Times New Roman" w:eastAsia="Times New Roman" w:hAnsi="Times New Roman" w:cs="Times New Roman"/>
          <w:i/>
          <w:sz w:val="23"/>
        </w:rPr>
        <w:t>Dickey-Fuller</w:t>
      </w:r>
      <w:r>
        <w:rPr>
          <w:rFonts w:ascii="Times New Roman" w:eastAsia="Times New Roman" w:hAnsi="Times New Roman" w:cs="Times New Roman"/>
          <w:sz w:val="23"/>
        </w:rPr>
        <w:t>), dan ADF (</w:t>
      </w:r>
      <w:r>
        <w:rPr>
          <w:rFonts w:ascii="Times New Roman" w:eastAsia="Times New Roman" w:hAnsi="Times New Roman" w:cs="Times New Roman"/>
          <w:i/>
          <w:sz w:val="23"/>
        </w:rPr>
        <w:t>Augmented Dickey-Fuller</w:t>
      </w:r>
      <w:r>
        <w:rPr>
          <w:rFonts w:ascii="Times New Roman" w:eastAsia="Times New Roman" w:hAnsi="Times New Roman" w:cs="Times New Roman"/>
          <w:sz w:val="23"/>
        </w:rPr>
        <w:t xml:space="preserve">) merupakan uji statistik yang paling disukai. </w:t>
      </w:r>
      <w:r>
        <w:rPr>
          <w:rFonts w:ascii="Times New Roman" w:eastAsia="Times New Roman" w:hAnsi="Times New Roman" w:cs="Times New Roman"/>
          <w:sz w:val="23"/>
        </w:rPr>
        <w:t xml:space="preserve">Oleh karena itu dalam penelitian ini menggunakan uji CRDW. </w:t>
      </w:r>
    </w:p>
    <w:p w14:paraId="4C08F96B" w14:textId="77777777" w:rsidR="00987387" w:rsidRDefault="00D205D0">
      <w:pPr>
        <w:spacing w:after="5" w:line="479" w:lineRule="auto"/>
        <w:ind w:left="342" w:firstLine="677"/>
        <w:jc w:val="both"/>
      </w:pPr>
      <w:r>
        <w:rPr>
          <w:rFonts w:ascii="Times New Roman" w:eastAsia="Times New Roman" w:hAnsi="Times New Roman" w:cs="Times New Roman"/>
          <w:sz w:val="23"/>
        </w:rPr>
        <w:t>Untuk menghitung statistic CRDW, DF, dan ADF ditaksir dengan regresi kointegrasi berikut ini dengan metode kuadrat terkecil (</w:t>
      </w:r>
      <w:r>
        <w:rPr>
          <w:rFonts w:ascii="Times New Roman" w:eastAsia="Times New Roman" w:hAnsi="Times New Roman" w:cs="Times New Roman"/>
          <w:i/>
          <w:sz w:val="23"/>
        </w:rPr>
        <w:t>ordinary least squares</w:t>
      </w:r>
      <w:r>
        <w:rPr>
          <w:rFonts w:ascii="Times New Roman" w:eastAsia="Times New Roman" w:hAnsi="Times New Roman" w:cs="Times New Roman"/>
          <w:sz w:val="23"/>
        </w:rPr>
        <w:t xml:space="preserve"> =OLS). (Insukindro,1993:132) </w:t>
      </w:r>
    </w:p>
    <w:p w14:paraId="0F556ECB" w14:textId="77777777" w:rsidR="00987387" w:rsidRDefault="00D205D0">
      <w:pPr>
        <w:spacing w:after="267"/>
        <w:ind w:left="1019"/>
      </w:pPr>
      <w:r>
        <w:rPr>
          <w:rFonts w:ascii="Times New Roman" w:eastAsia="Times New Roman" w:hAnsi="Times New Roman" w:cs="Times New Roman"/>
          <w:sz w:val="23"/>
        </w:rPr>
        <w:t xml:space="preserve"> </w:t>
      </w:r>
    </w:p>
    <w:p w14:paraId="5B880AF5" w14:textId="77777777" w:rsidR="00987387" w:rsidRDefault="00D205D0">
      <w:pPr>
        <w:tabs>
          <w:tab w:val="center" w:pos="2222"/>
          <w:tab w:val="center" w:pos="4067"/>
          <w:tab w:val="center" w:pos="4745"/>
          <w:tab w:val="center" w:pos="5422"/>
          <w:tab w:val="center" w:pos="6100"/>
          <w:tab w:val="center" w:pos="6993"/>
        </w:tabs>
        <w:spacing w:after="226"/>
      </w:pPr>
      <w:r>
        <w:tab/>
      </w:r>
      <w:r>
        <w:rPr>
          <w:rFonts w:ascii="Times New Roman" w:eastAsia="Times New Roman" w:hAnsi="Times New Roman" w:cs="Times New Roman"/>
          <w:i/>
          <w:sz w:val="23"/>
        </w:rPr>
        <w:t>Y</w:t>
      </w:r>
      <w:r>
        <w:rPr>
          <w:rFonts w:ascii="Times New Roman" w:eastAsia="Times New Roman" w:hAnsi="Times New Roman" w:cs="Times New Roman"/>
          <w:i/>
          <w:sz w:val="23"/>
          <w:vertAlign w:val="subscript"/>
        </w:rPr>
        <w:t>t</w:t>
      </w:r>
      <w:r>
        <w:rPr>
          <w:rFonts w:ascii="Times New Roman" w:eastAsia="Times New Roman" w:hAnsi="Times New Roman" w:cs="Times New Roman"/>
          <w:i/>
          <w:sz w:val="23"/>
        </w:rPr>
        <w:t xml:space="preserve"> = m</w:t>
      </w:r>
      <w:r>
        <w:rPr>
          <w:rFonts w:ascii="Times New Roman" w:eastAsia="Times New Roman" w:hAnsi="Times New Roman" w:cs="Times New Roman"/>
          <w:i/>
          <w:sz w:val="23"/>
          <w:vertAlign w:val="subscript"/>
        </w:rPr>
        <w:t>o</w:t>
      </w:r>
      <w:r>
        <w:rPr>
          <w:rFonts w:ascii="Times New Roman" w:eastAsia="Times New Roman" w:hAnsi="Times New Roman" w:cs="Times New Roman"/>
          <w:i/>
          <w:sz w:val="23"/>
        </w:rPr>
        <w:t xml:space="preserve"> + m</w:t>
      </w:r>
      <w:r>
        <w:rPr>
          <w:rFonts w:ascii="Times New Roman" w:eastAsia="Times New Roman" w:hAnsi="Times New Roman" w:cs="Times New Roman"/>
          <w:i/>
          <w:sz w:val="23"/>
          <w:vertAlign w:val="subscript"/>
        </w:rPr>
        <w:t>1</w:t>
      </w:r>
      <w:r>
        <w:rPr>
          <w:rFonts w:ascii="Times New Roman" w:eastAsia="Times New Roman" w:hAnsi="Times New Roman" w:cs="Times New Roman"/>
          <w:i/>
          <w:sz w:val="23"/>
        </w:rPr>
        <w:t>X</w:t>
      </w:r>
      <w:r>
        <w:rPr>
          <w:rFonts w:ascii="Times New Roman" w:eastAsia="Times New Roman" w:hAnsi="Times New Roman" w:cs="Times New Roman"/>
          <w:i/>
          <w:sz w:val="23"/>
          <w:vertAlign w:val="subscript"/>
        </w:rPr>
        <w:t>1t</w:t>
      </w:r>
      <w:r>
        <w:rPr>
          <w:rFonts w:ascii="Times New Roman" w:eastAsia="Times New Roman" w:hAnsi="Times New Roman" w:cs="Times New Roman"/>
          <w:i/>
          <w:sz w:val="23"/>
        </w:rPr>
        <w:t>+m</w:t>
      </w:r>
      <w:r>
        <w:rPr>
          <w:rFonts w:ascii="Times New Roman" w:eastAsia="Times New Roman" w:hAnsi="Times New Roman" w:cs="Times New Roman"/>
          <w:i/>
          <w:sz w:val="23"/>
          <w:vertAlign w:val="subscript"/>
        </w:rPr>
        <w:t>2</w:t>
      </w:r>
      <w:r>
        <w:rPr>
          <w:rFonts w:ascii="Times New Roman" w:eastAsia="Times New Roman" w:hAnsi="Times New Roman" w:cs="Times New Roman"/>
          <w:i/>
          <w:sz w:val="23"/>
        </w:rPr>
        <w:t>X</w:t>
      </w:r>
      <w:r>
        <w:rPr>
          <w:rFonts w:ascii="Times New Roman" w:eastAsia="Times New Roman" w:hAnsi="Times New Roman" w:cs="Times New Roman"/>
          <w:i/>
          <w:sz w:val="23"/>
          <w:vertAlign w:val="subscript"/>
        </w:rPr>
        <w:t>2t</w:t>
      </w:r>
      <w:r>
        <w:rPr>
          <w:rFonts w:ascii="Times New Roman" w:eastAsia="Times New Roman" w:hAnsi="Times New Roman" w:cs="Times New Roman"/>
          <w:i/>
          <w:sz w:val="23"/>
        </w:rPr>
        <w:t>+E</w:t>
      </w:r>
      <w:r>
        <w:rPr>
          <w:rFonts w:ascii="Times New Roman" w:eastAsia="Times New Roman" w:hAnsi="Times New Roman" w:cs="Times New Roman"/>
          <w:i/>
          <w:sz w:val="23"/>
          <w:vertAlign w:val="subscript"/>
        </w:rPr>
        <w:t>t</w:t>
      </w:r>
      <w:r>
        <w:rPr>
          <w:rFonts w:ascii="Times New Roman" w:eastAsia="Times New Roman" w:hAnsi="Times New Roman" w:cs="Times New Roman"/>
          <w:sz w:val="23"/>
          <w:vertAlign w:val="subscript"/>
        </w:rPr>
        <w:t xml:space="preserve"> </w:t>
      </w:r>
      <w:r>
        <w:rPr>
          <w:rFonts w:ascii="Times New Roman" w:eastAsia="Times New Roman" w:hAnsi="Times New Roman" w:cs="Times New Roman"/>
          <w:sz w:val="23"/>
          <w:vertAlign w:val="subscript"/>
        </w:rP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(3.8) </w:t>
      </w:r>
    </w:p>
    <w:p w14:paraId="0D192F1A" w14:textId="77777777" w:rsidR="00987387" w:rsidRDefault="00D205D0">
      <w:pPr>
        <w:spacing w:after="237"/>
        <w:ind w:left="1014" w:hanging="10"/>
        <w:jc w:val="both"/>
      </w:pPr>
      <w:r>
        <w:rPr>
          <w:rFonts w:ascii="Times New Roman" w:eastAsia="Times New Roman" w:hAnsi="Times New Roman" w:cs="Times New Roman"/>
          <w:sz w:val="23"/>
        </w:rPr>
        <w:t xml:space="preserve">Dimana : </w:t>
      </w:r>
    </w:p>
    <w:p w14:paraId="1A30A09C" w14:textId="77777777" w:rsidR="00987387" w:rsidRDefault="00D205D0">
      <w:pPr>
        <w:tabs>
          <w:tab w:val="center" w:pos="1100"/>
          <w:tab w:val="center" w:pos="2967"/>
        </w:tabs>
        <w:spacing w:after="5"/>
      </w:pPr>
      <w:r>
        <w:tab/>
      </w:r>
      <w:r>
        <w:rPr>
          <w:rFonts w:ascii="Times New Roman" w:eastAsia="Times New Roman" w:hAnsi="Times New Roman" w:cs="Times New Roman"/>
          <w:sz w:val="23"/>
        </w:rPr>
        <w:t xml:space="preserve">Y  </w:t>
      </w:r>
      <w:r>
        <w:rPr>
          <w:rFonts w:ascii="Times New Roman" w:eastAsia="Times New Roman" w:hAnsi="Times New Roman" w:cs="Times New Roman"/>
          <w:sz w:val="23"/>
        </w:rPr>
        <w:tab/>
        <w:t xml:space="preserve">= Variabel tak bebas </w:t>
      </w:r>
    </w:p>
    <w:p w14:paraId="568E41EF" w14:textId="77777777" w:rsidR="00987387" w:rsidRDefault="00D205D0">
      <w:pPr>
        <w:tabs>
          <w:tab w:val="center" w:pos="1314"/>
          <w:tab w:val="center" w:pos="2801"/>
        </w:tabs>
        <w:spacing w:after="230"/>
      </w:pPr>
      <w:r>
        <w:tab/>
      </w:r>
      <w:r>
        <w:rPr>
          <w:rFonts w:ascii="Times New Roman" w:eastAsia="Times New Roman" w:hAnsi="Times New Roman" w:cs="Times New Roman"/>
          <w:sz w:val="23"/>
        </w:rPr>
        <w:t>X</w:t>
      </w:r>
      <w:r>
        <w:rPr>
          <w:rFonts w:ascii="Times New Roman" w:eastAsia="Times New Roman" w:hAnsi="Times New Roman" w:cs="Times New Roman"/>
          <w:sz w:val="23"/>
          <w:vertAlign w:val="subscript"/>
        </w:rPr>
        <w:t>1</w:t>
      </w:r>
      <w:r>
        <w:rPr>
          <w:rFonts w:ascii="Times New Roman" w:eastAsia="Times New Roman" w:hAnsi="Times New Roman" w:cs="Times New Roman"/>
          <w:sz w:val="23"/>
        </w:rPr>
        <w:t>, X</w:t>
      </w:r>
      <w:r>
        <w:rPr>
          <w:rFonts w:ascii="Times New Roman" w:eastAsia="Times New Roman" w:hAnsi="Times New Roman" w:cs="Times New Roman"/>
          <w:sz w:val="23"/>
          <w:vertAlign w:val="subscript"/>
        </w:rPr>
        <w:t>2</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Variabel bebas </w:t>
      </w:r>
    </w:p>
    <w:p w14:paraId="2A844FAF" w14:textId="77777777" w:rsidR="00987387" w:rsidRDefault="00D205D0">
      <w:pPr>
        <w:tabs>
          <w:tab w:val="center" w:pos="1088"/>
          <w:tab w:val="center" w:pos="2738"/>
        </w:tabs>
        <w:spacing w:after="237"/>
      </w:pPr>
      <w:r>
        <w:tab/>
      </w:r>
      <w:r>
        <w:rPr>
          <w:rFonts w:ascii="Times New Roman" w:eastAsia="Times New Roman" w:hAnsi="Times New Roman" w:cs="Times New Roman"/>
          <w:sz w:val="23"/>
        </w:rPr>
        <w:t xml:space="preserve">E  </w:t>
      </w:r>
      <w:r>
        <w:rPr>
          <w:rFonts w:ascii="Times New Roman" w:eastAsia="Times New Roman" w:hAnsi="Times New Roman" w:cs="Times New Roman"/>
          <w:sz w:val="23"/>
        </w:rPr>
        <w:tab/>
        <w:t xml:space="preserve">= Nilai residual </w:t>
      </w:r>
    </w:p>
    <w:p w14:paraId="30F1A898" w14:textId="77777777" w:rsidR="00987387" w:rsidRDefault="00D205D0">
      <w:pPr>
        <w:spacing w:after="257"/>
        <w:ind w:left="1014" w:hanging="10"/>
        <w:jc w:val="both"/>
      </w:pPr>
      <w:r>
        <w:rPr>
          <w:rFonts w:ascii="Times New Roman" w:eastAsia="Times New Roman" w:hAnsi="Times New Roman" w:cs="Times New Roman"/>
          <w:sz w:val="23"/>
        </w:rPr>
        <w:t xml:space="preserve">Kemudian regresi berikut ini ditaksir dengan OLS : </w:t>
      </w:r>
    </w:p>
    <w:p w14:paraId="41DD95A7" w14:textId="77777777" w:rsidR="00987387" w:rsidRDefault="00D205D0">
      <w:pPr>
        <w:tabs>
          <w:tab w:val="center" w:pos="1589"/>
          <w:tab w:val="center" w:pos="2712"/>
          <w:tab w:val="center" w:pos="3390"/>
          <w:tab w:val="center" w:pos="4067"/>
          <w:tab w:val="center" w:pos="4745"/>
          <w:tab w:val="center" w:pos="5422"/>
          <w:tab w:val="center" w:pos="6100"/>
          <w:tab w:val="center" w:pos="6993"/>
        </w:tabs>
        <w:spacing w:after="182"/>
      </w:pPr>
      <w:r>
        <w:tab/>
      </w:r>
      <w:r>
        <w:rPr>
          <w:rFonts w:ascii="Times New Roman" w:eastAsia="Times New Roman" w:hAnsi="Times New Roman" w:cs="Times New Roman"/>
          <w:i/>
          <w:sz w:val="23"/>
        </w:rPr>
        <w:t>DE</w:t>
      </w:r>
      <w:r>
        <w:rPr>
          <w:rFonts w:ascii="Times New Roman" w:eastAsia="Times New Roman" w:hAnsi="Times New Roman" w:cs="Times New Roman"/>
          <w:i/>
          <w:sz w:val="23"/>
          <w:vertAlign w:val="subscript"/>
        </w:rPr>
        <w:t xml:space="preserve">t </w:t>
      </w:r>
      <w:r>
        <w:rPr>
          <w:rFonts w:ascii="Times New Roman" w:eastAsia="Times New Roman" w:hAnsi="Times New Roman" w:cs="Times New Roman"/>
          <w:i/>
          <w:sz w:val="23"/>
        </w:rPr>
        <w:t>= p</w:t>
      </w:r>
      <w:r>
        <w:rPr>
          <w:rFonts w:ascii="Times New Roman" w:eastAsia="Times New Roman" w:hAnsi="Times New Roman" w:cs="Times New Roman"/>
          <w:i/>
          <w:sz w:val="23"/>
          <w:vertAlign w:val="subscript"/>
        </w:rPr>
        <w:t>1</w:t>
      </w:r>
      <w:r>
        <w:rPr>
          <w:rFonts w:ascii="Times New Roman" w:eastAsia="Times New Roman" w:hAnsi="Times New Roman" w:cs="Times New Roman"/>
          <w:i/>
          <w:sz w:val="23"/>
        </w:rPr>
        <w:t xml:space="preserve"> E</w:t>
      </w:r>
      <w:r>
        <w:rPr>
          <w:rFonts w:ascii="Times New Roman" w:eastAsia="Times New Roman" w:hAnsi="Times New Roman" w:cs="Times New Roman"/>
          <w:i/>
          <w:sz w:val="23"/>
          <w:vertAlign w:val="subscript"/>
        </w:rPr>
        <w:t>t-1</w:t>
      </w:r>
      <w:r>
        <w:rPr>
          <w:rFonts w:ascii="Times New Roman" w:eastAsia="Times New Roman" w:hAnsi="Times New Roman" w:cs="Times New Roman"/>
          <w:i/>
          <w:sz w:val="23"/>
        </w:rPr>
        <w:t xml:space="preserve"> </w:t>
      </w:r>
      <w:r>
        <w:rPr>
          <w:rFonts w:ascii="Times New Roman" w:eastAsia="Times New Roman" w:hAnsi="Times New Roman" w:cs="Times New Roman"/>
          <w:i/>
          <w:sz w:val="23"/>
        </w:rPr>
        <w:tab/>
        <w:t xml:space="preserve"> </w:t>
      </w:r>
      <w:r>
        <w:rPr>
          <w:rFonts w:ascii="Times New Roman" w:eastAsia="Times New Roman" w:hAnsi="Times New Roman" w:cs="Times New Roman"/>
          <w:i/>
          <w:sz w:val="23"/>
        </w:rP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(3.9) </w:t>
      </w:r>
    </w:p>
    <w:p w14:paraId="6CC2F79D" w14:textId="77777777" w:rsidR="00987387" w:rsidRDefault="00D205D0">
      <w:pPr>
        <w:spacing w:after="144"/>
        <w:ind w:left="2523" w:hanging="10"/>
      </w:pPr>
      <w:r>
        <w:rPr>
          <w:rFonts w:ascii="Times New Roman" w:eastAsia="Times New Roman" w:hAnsi="Times New Roman" w:cs="Times New Roman"/>
          <w:i/>
          <w:sz w:val="13"/>
        </w:rPr>
        <w:t>p</w:t>
      </w:r>
      <w:r>
        <w:rPr>
          <w:rFonts w:ascii="Segoe UI Symbol" w:eastAsia="Segoe UI Symbol" w:hAnsi="Segoe UI Symbol" w:cs="Segoe UI Symbol"/>
          <w:sz w:val="13"/>
        </w:rPr>
        <w:t>−</w:t>
      </w:r>
      <w:r>
        <w:rPr>
          <w:rFonts w:ascii="Times New Roman" w:eastAsia="Times New Roman" w:hAnsi="Times New Roman" w:cs="Times New Roman"/>
          <w:sz w:val="13"/>
        </w:rPr>
        <w:t>1</w:t>
      </w:r>
    </w:p>
    <w:p w14:paraId="0EA23AF9" w14:textId="77777777" w:rsidR="00987387" w:rsidRDefault="00D205D0">
      <w:pPr>
        <w:tabs>
          <w:tab w:val="center" w:pos="2351"/>
          <w:tab w:val="center" w:pos="4067"/>
          <w:tab w:val="center" w:pos="4745"/>
          <w:tab w:val="center" w:pos="5422"/>
          <w:tab w:val="center" w:pos="6100"/>
          <w:tab w:val="right" w:pos="7417"/>
        </w:tabs>
        <w:spacing w:after="0"/>
      </w:pPr>
      <w:r>
        <w:tab/>
      </w:r>
      <w:r>
        <w:rPr>
          <w:rFonts w:ascii="Times New Roman" w:eastAsia="Times New Roman" w:hAnsi="Times New Roman" w:cs="Times New Roman"/>
          <w:i/>
          <w:sz w:val="23"/>
        </w:rPr>
        <w:t>DE</w:t>
      </w:r>
      <w:r>
        <w:rPr>
          <w:rFonts w:ascii="Times New Roman" w:eastAsia="Times New Roman" w:hAnsi="Times New Roman" w:cs="Times New Roman"/>
          <w:i/>
          <w:sz w:val="23"/>
          <w:vertAlign w:val="subscript"/>
        </w:rPr>
        <w:t xml:space="preserve">t </w:t>
      </w:r>
      <w:r>
        <w:rPr>
          <w:rFonts w:ascii="Times New Roman" w:eastAsia="Times New Roman" w:hAnsi="Times New Roman" w:cs="Times New Roman"/>
          <w:i/>
          <w:sz w:val="23"/>
        </w:rPr>
        <w:t>= q</w:t>
      </w:r>
      <w:r>
        <w:rPr>
          <w:rFonts w:ascii="Times New Roman" w:eastAsia="Times New Roman" w:hAnsi="Times New Roman" w:cs="Times New Roman"/>
          <w:i/>
          <w:sz w:val="23"/>
          <w:vertAlign w:val="subscript"/>
        </w:rPr>
        <w:t xml:space="preserve">1 </w:t>
      </w:r>
      <w:r>
        <w:rPr>
          <w:rFonts w:ascii="Times New Roman" w:eastAsia="Times New Roman" w:hAnsi="Times New Roman" w:cs="Times New Roman"/>
          <w:i/>
          <w:sz w:val="23"/>
        </w:rPr>
        <w:t>E</w:t>
      </w:r>
      <w:r>
        <w:rPr>
          <w:rFonts w:ascii="Times New Roman" w:eastAsia="Times New Roman" w:hAnsi="Times New Roman" w:cs="Times New Roman"/>
          <w:i/>
          <w:sz w:val="23"/>
          <w:vertAlign w:val="subscript"/>
        </w:rPr>
        <w:t>t-1</w:t>
      </w:r>
      <w:r>
        <w:rPr>
          <w:rFonts w:ascii="Times New Roman" w:eastAsia="Times New Roman" w:hAnsi="Times New Roman" w:cs="Times New Roman"/>
          <w:i/>
          <w:sz w:val="23"/>
        </w:rPr>
        <w:t xml:space="preserve"> +  </w:t>
      </w:r>
      <w:r>
        <w:rPr>
          <w:rFonts w:ascii="Segoe UI Symbol" w:eastAsia="Segoe UI Symbol" w:hAnsi="Segoe UI Symbol" w:cs="Segoe UI Symbol"/>
          <w:sz w:val="34"/>
        </w:rPr>
        <w:t xml:space="preserve">∑ </w:t>
      </w:r>
      <w:r>
        <w:rPr>
          <w:rFonts w:ascii="Times New Roman" w:eastAsia="Times New Roman" w:hAnsi="Times New Roman" w:cs="Times New Roman"/>
          <w:i/>
          <w:sz w:val="23"/>
        </w:rPr>
        <w:t>w1 DE</w:t>
      </w:r>
      <w:r>
        <w:rPr>
          <w:rFonts w:ascii="Times New Roman" w:eastAsia="Times New Roman" w:hAnsi="Times New Roman" w:cs="Times New Roman"/>
          <w:i/>
          <w:sz w:val="23"/>
          <w:vertAlign w:val="subscript"/>
        </w:rPr>
        <w:t>t-1</w:t>
      </w:r>
      <w:r>
        <w:rPr>
          <w:rFonts w:ascii="Times New Roman" w:eastAsia="Times New Roman" w:hAnsi="Times New Roman" w:cs="Times New Roman"/>
          <w:i/>
          <w:sz w:val="23"/>
        </w:rPr>
        <w:t xml:space="preserve"> </w:t>
      </w:r>
      <w:r>
        <w:rPr>
          <w:rFonts w:ascii="Times New Roman" w:eastAsia="Times New Roman" w:hAnsi="Times New Roman" w:cs="Times New Roman"/>
          <w:i/>
          <w:sz w:val="23"/>
        </w:rP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(3.10) </w:t>
      </w:r>
    </w:p>
    <w:p w14:paraId="00BD1C88" w14:textId="77777777" w:rsidR="00987387" w:rsidRDefault="00D205D0">
      <w:pPr>
        <w:spacing w:after="340"/>
        <w:ind w:left="2523" w:hanging="10"/>
      </w:pPr>
      <w:r>
        <w:rPr>
          <w:rFonts w:ascii="Times New Roman" w:eastAsia="Times New Roman" w:hAnsi="Times New Roman" w:cs="Times New Roman"/>
          <w:i/>
          <w:sz w:val="13"/>
        </w:rPr>
        <w:t>i</w:t>
      </w:r>
      <w:r>
        <w:rPr>
          <w:rFonts w:ascii="Segoe UI Symbol" w:eastAsia="Segoe UI Symbol" w:hAnsi="Segoe UI Symbol" w:cs="Segoe UI Symbol"/>
          <w:sz w:val="13"/>
        </w:rPr>
        <w:t>=</w:t>
      </w:r>
      <w:r>
        <w:rPr>
          <w:rFonts w:ascii="Times New Roman" w:eastAsia="Times New Roman" w:hAnsi="Times New Roman" w:cs="Times New Roman"/>
          <w:sz w:val="13"/>
        </w:rPr>
        <w:t>1</w:t>
      </w:r>
    </w:p>
    <w:p w14:paraId="71FC381D" w14:textId="77777777" w:rsidR="00987387" w:rsidRDefault="00D205D0">
      <w:pPr>
        <w:spacing w:after="275"/>
        <w:ind w:left="1014" w:hanging="10"/>
        <w:jc w:val="both"/>
      </w:pPr>
      <w:r>
        <w:rPr>
          <w:rFonts w:ascii="Times New Roman" w:eastAsia="Times New Roman" w:hAnsi="Times New Roman" w:cs="Times New Roman"/>
          <w:sz w:val="23"/>
        </w:rPr>
        <w:t xml:space="preserve">Dimana : </w:t>
      </w:r>
    </w:p>
    <w:p w14:paraId="74019EE7" w14:textId="77777777" w:rsidR="00987387" w:rsidRDefault="00D205D0">
      <w:pPr>
        <w:spacing w:after="226"/>
        <w:ind w:left="1014" w:hanging="10"/>
      </w:pPr>
      <w:r>
        <w:rPr>
          <w:rFonts w:ascii="Times New Roman" w:eastAsia="Times New Roman" w:hAnsi="Times New Roman" w:cs="Times New Roman"/>
          <w:i/>
          <w:sz w:val="23"/>
        </w:rPr>
        <w:t>DE</w:t>
      </w:r>
      <w:r>
        <w:rPr>
          <w:rFonts w:ascii="Times New Roman" w:eastAsia="Times New Roman" w:hAnsi="Times New Roman" w:cs="Times New Roman"/>
          <w:i/>
          <w:sz w:val="15"/>
        </w:rPr>
        <w:t xml:space="preserve">t </w:t>
      </w:r>
      <w:r>
        <w:rPr>
          <w:rFonts w:ascii="Times New Roman" w:eastAsia="Times New Roman" w:hAnsi="Times New Roman" w:cs="Times New Roman"/>
          <w:i/>
          <w:sz w:val="23"/>
        </w:rPr>
        <w:t>= E</w:t>
      </w:r>
      <w:r>
        <w:rPr>
          <w:rFonts w:ascii="Times New Roman" w:eastAsia="Times New Roman" w:hAnsi="Times New Roman" w:cs="Times New Roman"/>
          <w:i/>
          <w:sz w:val="15"/>
        </w:rPr>
        <w:t>t</w:t>
      </w:r>
      <w:r>
        <w:rPr>
          <w:rFonts w:ascii="Times New Roman" w:eastAsia="Times New Roman" w:hAnsi="Times New Roman" w:cs="Times New Roman"/>
          <w:i/>
          <w:sz w:val="23"/>
        </w:rPr>
        <w:t xml:space="preserve"> – E</w:t>
      </w:r>
      <w:r>
        <w:rPr>
          <w:rFonts w:ascii="Times New Roman" w:eastAsia="Times New Roman" w:hAnsi="Times New Roman" w:cs="Times New Roman"/>
          <w:i/>
          <w:sz w:val="15"/>
        </w:rPr>
        <w:t xml:space="preserve">t-1 </w:t>
      </w:r>
    </w:p>
    <w:p w14:paraId="7D39FEB9" w14:textId="77777777" w:rsidR="00987387" w:rsidRDefault="00D205D0">
      <w:pPr>
        <w:spacing w:after="5" w:line="479" w:lineRule="auto"/>
        <w:ind w:left="342" w:firstLine="677"/>
        <w:jc w:val="both"/>
      </w:pPr>
      <w:r>
        <w:rPr>
          <w:rFonts w:ascii="Times New Roman" w:eastAsia="Times New Roman" w:hAnsi="Times New Roman" w:cs="Times New Roman"/>
          <w:sz w:val="23"/>
        </w:rPr>
        <w:t xml:space="preserve">  Nilai statistic CRDW ditunjukan oleh nilai statistic DW (</w:t>
      </w:r>
      <w:r>
        <w:rPr>
          <w:rFonts w:ascii="Times New Roman" w:eastAsia="Times New Roman" w:hAnsi="Times New Roman" w:cs="Times New Roman"/>
          <w:i/>
          <w:sz w:val="23"/>
        </w:rPr>
        <w:t>DurbinWatson)</w:t>
      </w:r>
      <w:r>
        <w:rPr>
          <w:rFonts w:ascii="Times New Roman" w:eastAsia="Times New Roman" w:hAnsi="Times New Roman" w:cs="Times New Roman"/>
          <w:sz w:val="23"/>
        </w:rPr>
        <w:t xml:space="preserve"> pada regresi persamaan (5.8) dan nilai statistic DF dan ADF ditunjukan oleh nisbah pada koefisien E</w:t>
      </w:r>
      <w:r>
        <w:rPr>
          <w:rFonts w:ascii="Times New Roman" w:eastAsia="Times New Roman" w:hAnsi="Times New Roman" w:cs="Times New Roman"/>
          <w:sz w:val="23"/>
          <w:vertAlign w:val="subscript"/>
        </w:rPr>
        <w:t>t-1</w:t>
      </w:r>
      <w:r>
        <w:rPr>
          <w:rFonts w:ascii="Times New Roman" w:eastAsia="Times New Roman" w:hAnsi="Times New Roman" w:cs="Times New Roman"/>
          <w:sz w:val="23"/>
        </w:rPr>
        <w:t xml:space="preserve"> pada persamaan (5.9) dan (5.10). </w:t>
      </w:r>
    </w:p>
    <w:p w14:paraId="34EDF452" w14:textId="77777777" w:rsidR="00987387" w:rsidRDefault="00D205D0">
      <w:pPr>
        <w:spacing w:after="240"/>
        <w:ind w:left="173" w:hanging="10"/>
        <w:jc w:val="center"/>
      </w:pPr>
      <w:r>
        <w:rPr>
          <w:rFonts w:ascii="Times New Roman" w:eastAsia="Times New Roman" w:hAnsi="Times New Roman" w:cs="Times New Roman"/>
          <w:sz w:val="23"/>
        </w:rPr>
        <w:t xml:space="preserve">Nilai kritis untuk ketiga uji tersebut dapat dilihat pada Engle dan yoo (1987) </w:t>
      </w:r>
    </w:p>
    <w:p w14:paraId="27C2C409" w14:textId="77777777" w:rsidR="00987387" w:rsidRDefault="00D205D0">
      <w:pPr>
        <w:spacing w:after="238"/>
        <w:ind w:left="511"/>
      </w:pPr>
      <w:r>
        <w:rPr>
          <w:rFonts w:ascii="Times New Roman" w:eastAsia="Times New Roman" w:hAnsi="Times New Roman" w:cs="Times New Roman"/>
          <w:sz w:val="23"/>
        </w:rPr>
        <w:t xml:space="preserve"> </w:t>
      </w:r>
    </w:p>
    <w:p w14:paraId="75E7435D" w14:textId="77777777" w:rsidR="00987387" w:rsidRDefault="00D205D0">
      <w:pPr>
        <w:pStyle w:val="Heading3"/>
        <w:spacing w:after="0"/>
        <w:ind w:left="1269" w:right="0"/>
      </w:pPr>
      <w:r>
        <w:t>Tabel 3.1 Nilai CRDW / DW Stat Untuk</w:t>
      </w:r>
      <w:r>
        <w:t xml:space="preserve"> Uji Kointegrasi </w:t>
      </w:r>
    </w:p>
    <w:tbl>
      <w:tblPr>
        <w:tblStyle w:val="TableGrid"/>
        <w:tblW w:w="5674" w:type="dxa"/>
        <w:tblInd w:w="1595" w:type="dxa"/>
        <w:tblCellMar>
          <w:top w:w="0" w:type="dxa"/>
          <w:left w:w="102" w:type="dxa"/>
          <w:bottom w:w="0" w:type="dxa"/>
          <w:right w:w="73" w:type="dxa"/>
        </w:tblCellMar>
        <w:tblLook w:val="04A0" w:firstRow="1" w:lastRow="0" w:firstColumn="1" w:lastColumn="0" w:noHBand="0" w:noVBand="1"/>
      </w:tblPr>
      <w:tblGrid>
        <w:gridCol w:w="933"/>
        <w:gridCol w:w="1337"/>
        <w:gridCol w:w="2083"/>
        <w:gridCol w:w="1321"/>
      </w:tblGrid>
      <w:tr w:rsidR="00987387" w14:paraId="42189FC2" w14:textId="77777777">
        <w:trPr>
          <w:trHeight w:val="529"/>
        </w:trPr>
        <w:tc>
          <w:tcPr>
            <w:tcW w:w="934" w:type="dxa"/>
            <w:vMerge w:val="restart"/>
            <w:tcBorders>
              <w:top w:val="single" w:sz="3" w:space="0" w:color="000000"/>
              <w:left w:val="single" w:sz="4" w:space="0" w:color="000000"/>
              <w:bottom w:val="single" w:sz="4" w:space="0" w:color="000000"/>
              <w:right w:val="single" w:sz="4" w:space="0" w:color="000000"/>
            </w:tcBorders>
          </w:tcPr>
          <w:p w14:paraId="44104C88" w14:textId="77777777" w:rsidR="00987387" w:rsidRDefault="00D205D0">
            <w:pPr>
              <w:spacing w:after="0"/>
              <w:jc w:val="center"/>
            </w:pPr>
            <w:r>
              <w:rPr>
                <w:rFonts w:ascii="Times New Roman" w:eastAsia="Times New Roman" w:hAnsi="Times New Roman" w:cs="Times New Roman"/>
                <w:sz w:val="23"/>
              </w:rPr>
              <w:t xml:space="preserve">Jumlah Sampel </w:t>
            </w:r>
          </w:p>
        </w:tc>
        <w:tc>
          <w:tcPr>
            <w:tcW w:w="1337" w:type="dxa"/>
            <w:tcBorders>
              <w:top w:val="single" w:sz="3" w:space="0" w:color="000000"/>
              <w:left w:val="single" w:sz="4" w:space="0" w:color="000000"/>
              <w:bottom w:val="single" w:sz="4" w:space="0" w:color="000000"/>
              <w:right w:val="nil"/>
            </w:tcBorders>
          </w:tcPr>
          <w:p w14:paraId="4054E016" w14:textId="77777777" w:rsidR="00987387" w:rsidRDefault="00D205D0">
            <w:pPr>
              <w:spacing w:after="0"/>
              <w:ind w:left="27"/>
              <w:jc w:val="center"/>
            </w:pPr>
            <w:r>
              <w:rPr>
                <w:rFonts w:ascii="Times New Roman" w:eastAsia="Times New Roman" w:hAnsi="Times New Roman" w:cs="Times New Roman"/>
                <w:b/>
                <w:sz w:val="23"/>
              </w:rPr>
              <w:t xml:space="preserve"> </w:t>
            </w:r>
          </w:p>
        </w:tc>
        <w:tc>
          <w:tcPr>
            <w:tcW w:w="2083" w:type="dxa"/>
            <w:tcBorders>
              <w:top w:val="single" w:sz="3" w:space="0" w:color="000000"/>
              <w:left w:val="nil"/>
              <w:bottom w:val="single" w:sz="4" w:space="0" w:color="000000"/>
              <w:right w:val="nil"/>
            </w:tcBorders>
          </w:tcPr>
          <w:p w14:paraId="13258E4D" w14:textId="77777777" w:rsidR="00987387" w:rsidRDefault="00D205D0">
            <w:pPr>
              <w:spacing w:after="0"/>
            </w:pPr>
            <w:r>
              <w:rPr>
                <w:rFonts w:ascii="Times New Roman" w:eastAsia="Times New Roman" w:hAnsi="Times New Roman" w:cs="Times New Roman"/>
                <w:sz w:val="23"/>
              </w:rPr>
              <w:t xml:space="preserve">Tingkat Signifikansi </w:t>
            </w:r>
          </w:p>
        </w:tc>
        <w:tc>
          <w:tcPr>
            <w:tcW w:w="1321" w:type="dxa"/>
            <w:tcBorders>
              <w:top w:val="single" w:sz="3" w:space="0" w:color="000000"/>
              <w:left w:val="nil"/>
              <w:bottom w:val="single" w:sz="4" w:space="0" w:color="000000"/>
              <w:right w:val="single" w:sz="3" w:space="0" w:color="000000"/>
            </w:tcBorders>
          </w:tcPr>
          <w:p w14:paraId="22D0DF70" w14:textId="77777777" w:rsidR="00987387" w:rsidRDefault="00D205D0">
            <w:pPr>
              <w:spacing w:after="0"/>
              <w:ind w:left="26"/>
              <w:jc w:val="center"/>
            </w:pPr>
            <w:r>
              <w:rPr>
                <w:rFonts w:ascii="Times New Roman" w:eastAsia="Times New Roman" w:hAnsi="Times New Roman" w:cs="Times New Roman"/>
                <w:sz w:val="23"/>
              </w:rPr>
              <w:t xml:space="preserve"> </w:t>
            </w:r>
          </w:p>
        </w:tc>
      </w:tr>
      <w:tr w:rsidR="00987387" w14:paraId="29BC3731" w14:textId="77777777">
        <w:trPr>
          <w:trHeight w:val="528"/>
        </w:trPr>
        <w:tc>
          <w:tcPr>
            <w:tcW w:w="0" w:type="auto"/>
            <w:vMerge/>
            <w:tcBorders>
              <w:top w:val="nil"/>
              <w:left w:val="single" w:sz="4" w:space="0" w:color="000000"/>
              <w:bottom w:val="single" w:sz="4" w:space="0" w:color="000000"/>
              <w:right w:val="single" w:sz="4" w:space="0" w:color="000000"/>
            </w:tcBorders>
          </w:tcPr>
          <w:p w14:paraId="45B5A7AC" w14:textId="77777777" w:rsidR="00987387" w:rsidRDefault="00987387"/>
        </w:tc>
        <w:tc>
          <w:tcPr>
            <w:tcW w:w="1337" w:type="dxa"/>
            <w:tcBorders>
              <w:top w:val="single" w:sz="4" w:space="0" w:color="000000"/>
              <w:left w:val="single" w:sz="4" w:space="0" w:color="000000"/>
              <w:bottom w:val="single" w:sz="4" w:space="0" w:color="000000"/>
              <w:right w:val="single" w:sz="4" w:space="0" w:color="000000"/>
            </w:tcBorders>
          </w:tcPr>
          <w:p w14:paraId="64EE5549" w14:textId="77777777" w:rsidR="00987387" w:rsidRDefault="00D205D0">
            <w:pPr>
              <w:spacing w:after="0"/>
              <w:ind w:right="32"/>
              <w:jc w:val="center"/>
            </w:pPr>
            <w:r>
              <w:rPr>
                <w:rFonts w:ascii="Times New Roman" w:eastAsia="Times New Roman" w:hAnsi="Times New Roman" w:cs="Times New Roman"/>
                <w:sz w:val="23"/>
              </w:rPr>
              <w:t xml:space="preserve">1% </w:t>
            </w:r>
          </w:p>
        </w:tc>
        <w:tc>
          <w:tcPr>
            <w:tcW w:w="2083" w:type="dxa"/>
            <w:tcBorders>
              <w:top w:val="single" w:sz="4" w:space="0" w:color="000000"/>
              <w:left w:val="single" w:sz="4" w:space="0" w:color="000000"/>
              <w:bottom w:val="single" w:sz="4" w:space="0" w:color="000000"/>
              <w:right w:val="single" w:sz="4" w:space="0" w:color="000000"/>
            </w:tcBorders>
          </w:tcPr>
          <w:p w14:paraId="264ACFA0" w14:textId="77777777" w:rsidR="00987387" w:rsidRDefault="00D205D0">
            <w:pPr>
              <w:spacing w:after="0"/>
              <w:ind w:right="32"/>
              <w:jc w:val="center"/>
            </w:pPr>
            <w:r>
              <w:rPr>
                <w:rFonts w:ascii="Times New Roman" w:eastAsia="Times New Roman" w:hAnsi="Times New Roman" w:cs="Times New Roman"/>
                <w:sz w:val="23"/>
              </w:rPr>
              <w:t xml:space="preserve">5% </w:t>
            </w:r>
          </w:p>
        </w:tc>
        <w:tc>
          <w:tcPr>
            <w:tcW w:w="1321" w:type="dxa"/>
            <w:tcBorders>
              <w:top w:val="single" w:sz="4" w:space="0" w:color="000000"/>
              <w:left w:val="single" w:sz="4" w:space="0" w:color="000000"/>
              <w:bottom w:val="single" w:sz="4" w:space="0" w:color="000000"/>
              <w:right w:val="single" w:sz="3" w:space="0" w:color="000000"/>
            </w:tcBorders>
          </w:tcPr>
          <w:p w14:paraId="1F0BFB81" w14:textId="77777777" w:rsidR="00987387" w:rsidRDefault="00D205D0">
            <w:pPr>
              <w:spacing w:after="0"/>
              <w:ind w:right="32"/>
              <w:jc w:val="center"/>
            </w:pPr>
            <w:r>
              <w:rPr>
                <w:rFonts w:ascii="Times New Roman" w:eastAsia="Times New Roman" w:hAnsi="Times New Roman" w:cs="Times New Roman"/>
                <w:sz w:val="23"/>
              </w:rPr>
              <w:t xml:space="preserve">10% </w:t>
            </w:r>
          </w:p>
        </w:tc>
      </w:tr>
      <w:tr w:rsidR="00987387" w14:paraId="3FA181E5" w14:textId="77777777">
        <w:trPr>
          <w:trHeight w:val="1568"/>
        </w:trPr>
        <w:tc>
          <w:tcPr>
            <w:tcW w:w="934" w:type="dxa"/>
            <w:tcBorders>
              <w:top w:val="single" w:sz="4" w:space="0" w:color="000000"/>
              <w:left w:val="single" w:sz="4" w:space="0" w:color="000000"/>
              <w:bottom w:val="single" w:sz="4" w:space="0" w:color="000000"/>
              <w:right w:val="single" w:sz="4" w:space="0" w:color="000000"/>
            </w:tcBorders>
          </w:tcPr>
          <w:p w14:paraId="349E1689" w14:textId="77777777" w:rsidR="00987387" w:rsidRDefault="00D205D0">
            <w:pPr>
              <w:spacing w:after="237"/>
              <w:ind w:right="30"/>
              <w:jc w:val="center"/>
            </w:pPr>
            <w:r>
              <w:rPr>
                <w:rFonts w:ascii="Times New Roman" w:eastAsia="Times New Roman" w:hAnsi="Times New Roman" w:cs="Times New Roman"/>
                <w:sz w:val="23"/>
              </w:rPr>
              <w:t xml:space="preserve">50 </w:t>
            </w:r>
          </w:p>
          <w:p w14:paraId="2FD36767" w14:textId="77777777" w:rsidR="00987387" w:rsidRDefault="00D205D0">
            <w:pPr>
              <w:spacing w:after="236"/>
              <w:ind w:right="30"/>
              <w:jc w:val="center"/>
            </w:pPr>
            <w:r>
              <w:rPr>
                <w:rFonts w:ascii="Times New Roman" w:eastAsia="Times New Roman" w:hAnsi="Times New Roman" w:cs="Times New Roman"/>
                <w:sz w:val="23"/>
              </w:rPr>
              <w:t xml:space="preserve">100 </w:t>
            </w:r>
          </w:p>
          <w:p w14:paraId="5C32A7E4" w14:textId="77777777" w:rsidR="00987387" w:rsidRDefault="00D205D0">
            <w:pPr>
              <w:spacing w:after="0"/>
              <w:ind w:right="30"/>
              <w:jc w:val="center"/>
            </w:pPr>
            <w:r>
              <w:rPr>
                <w:rFonts w:ascii="Times New Roman" w:eastAsia="Times New Roman" w:hAnsi="Times New Roman" w:cs="Times New Roman"/>
                <w:sz w:val="23"/>
              </w:rPr>
              <w:t xml:space="preserve">200 </w:t>
            </w:r>
          </w:p>
        </w:tc>
        <w:tc>
          <w:tcPr>
            <w:tcW w:w="1337" w:type="dxa"/>
            <w:tcBorders>
              <w:top w:val="single" w:sz="4" w:space="0" w:color="000000"/>
              <w:left w:val="single" w:sz="4" w:space="0" w:color="000000"/>
              <w:bottom w:val="single" w:sz="4" w:space="0" w:color="000000"/>
              <w:right w:val="single" w:sz="4" w:space="0" w:color="000000"/>
            </w:tcBorders>
          </w:tcPr>
          <w:p w14:paraId="1E5FCEFD" w14:textId="77777777" w:rsidR="00987387" w:rsidRDefault="00D205D0">
            <w:pPr>
              <w:spacing w:after="237"/>
              <w:ind w:right="29"/>
              <w:jc w:val="center"/>
            </w:pPr>
            <w:r>
              <w:rPr>
                <w:rFonts w:ascii="Times New Roman" w:eastAsia="Times New Roman" w:hAnsi="Times New Roman" w:cs="Times New Roman"/>
                <w:sz w:val="23"/>
              </w:rPr>
              <w:t xml:space="preserve">1.00 </w:t>
            </w:r>
          </w:p>
          <w:p w14:paraId="5C948EBC" w14:textId="77777777" w:rsidR="00987387" w:rsidRDefault="00D205D0">
            <w:pPr>
              <w:spacing w:after="236"/>
              <w:ind w:right="29"/>
              <w:jc w:val="center"/>
            </w:pPr>
            <w:r>
              <w:rPr>
                <w:rFonts w:ascii="Times New Roman" w:eastAsia="Times New Roman" w:hAnsi="Times New Roman" w:cs="Times New Roman"/>
                <w:sz w:val="23"/>
              </w:rPr>
              <w:t xml:space="preserve">0.51 </w:t>
            </w:r>
          </w:p>
          <w:p w14:paraId="4A349F6F" w14:textId="77777777" w:rsidR="00987387" w:rsidRDefault="00D205D0">
            <w:pPr>
              <w:spacing w:after="0"/>
              <w:ind w:right="29"/>
              <w:jc w:val="center"/>
            </w:pPr>
            <w:r>
              <w:rPr>
                <w:rFonts w:ascii="Times New Roman" w:eastAsia="Times New Roman" w:hAnsi="Times New Roman" w:cs="Times New Roman"/>
                <w:sz w:val="23"/>
              </w:rPr>
              <w:t xml:space="preserve">0.29 </w:t>
            </w:r>
          </w:p>
        </w:tc>
        <w:tc>
          <w:tcPr>
            <w:tcW w:w="2083" w:type="dxa"/>
            <w:tcBorders>
              <w:top w:val="single" w:sz="4" w:space="0" w:color="000000"/>
              <w:left w:val="single" w:sz="4" w:space="0" w:color="000000"/>
              <w:bottom w:val="single" w:sz="4" w:space="0" w:color="000000"/>
              <w:right w:val="single" w:sz="4" w:space="0" w:color="000000"/>
            </w:tcBorders>
          </w:tcPr>
          <w:p w14:paraId="5FD536B2" w14:textId="77777777" w:rsidR="00987387" w:rsidRDefault="00D205D0">
            <w:pPr>
              <w:spacing w:after="237"/>
              <w:ind w:right="30"/>
              <w:jc w:val="center"/>
            </w:pPr>
            <w:r>
              <w:rPr>
                <w:rFonts w:ascii="Times New Roman" w:eastAsia="Times New Roman" w:hAnsi="Times New Roman" w:cs="Times New Roman"/>
                <w:sz w:val="23"/>
              </w:rPr>
              <w:t xml:space="preserve">0.78 </w:t>
            </w:r>
          </w:p>
          <w:p w14:paraId="11A02E8C" w14:textId="77777777" w:rsidR="00987387" w:rsidRDefault="00D205D0">
            <w:pPr>
              <w:spacing w:after="236"/>
              <w:ind w:right="30"/>
              <w:jc w:val="center"/>
            </w:pPr>
            <w:r>
              <w:rPr>
                <w:rFonts w:ascii="Times New Roman" w:eastAsia="Times New Roman" w:hAnsi="Times New Roman" w:cs="Times New Roman"/>
                <w:sz w:val="23"/>
              </w:rPr>
              <w:t xml:space="preserve">0.39 </w:t>
            </w:r>
          </w:p>
          <w:p w14:paraId="49266935" w14:textId="77777777" w:rsidR="00987387" w:rsidRDefault="00D205D0">
            <w:pPr>
              <w:spacing w:after="0"/>
              <w:ind w:right="30"/>
              <w:jc w:val="center"/>
            </w:pPr>
            <w:r>
              <w:rPr>
                <w:rFonts w:ascii="Times New Roman" w:eastAsia="Times New Roman" w:hAnsi="Times New Roman" w:cs="Times New Roman"/>
                <w:sz w:val="23"/>
              </w:rPr>
              <w:t xml:space="preserve">0.20 </w:t>
            </w:r>
          </w:p>
        </w:tc>
        <w:tc>
          <w:tcPr>
            <w:tcW w:w="1321" w:type="dxa"/>
            <w:tcBorders>
              <w:top w:val="single" w:sz="4" w:space="0" w:color="000000"/>
              <w:left w:val="single" w:sz="4" w:space="0" w:color="000000"/>
              <w:bottom w:val="single" w:sz="4" w:space="0" w:color="000000"/>
              <w:right w:val="single" w:sz="3" w:space="0" w:color="000000"/>
            </w:tcBorders>
          </w:tcPr>
          <w:p w14:paraId="619EE082" w14:textId="77777777" w:rsidR="00987387" w:rsidRDefault="00D205D0">
            <w:pPr>
              <w:spacing w:after="237"/>
              <w:ind w:right="28"/>
              <w:jc w:val="center"/>
            </w:pPr>
            <w:r>
              <w:rPr>
                <w:rFonts w:ascii="Times New Roman" w:eastAsia="Times New Roman" w:hAnsi="Times New Roman" w:cs="Times New Roman"/>
                <w:sz w:val="23"/>
              </w:rPr>
              <w:t xml:space="preserve">0.69 </w:t>
            </w:r>
          </w:p>
          <w:p w14:paraId="2717B54B" w14:textId="77777777" w:rsidR="00987387" w:rsidRDefault="00D205D0">
            <w:pPr>
              <w:spacing w:after="236"/>
              <w:ind w:right="28"/>
              <w:jc w:val="center"/>
            </w:pPr>
            <w:r>
              <w:rPr>
                <w:rFonts w:ascii="Times New Roman" w:eastAsia="Times New Roman" w:hAnsi="Times New Roman" w:cs="Times New Roman"/>
                <w:sz w:val="23"/>
              </w:rPr>
              <w:t xml:space="preserve">0.32 </w:t>
            </w:r>
          </w:p>
          <w:p w14:paraId="5392BE75" w14:textId="77777777" w:rsidR="00987387" w:rsidRDefault="00D205D0">
            <w:pPr>
              <w:spacing w:after="0"/>
              <w:ind w:right="28"/>
              <w:jc w:val="center"/>
            </w:pPr>
            <w:r>
              <w:rPr>
                <w:rFonts w:ascii="Times New Roman" w:eastAsia="Times New Roman" w:hAnsi="Times New Roman" w:cs="Times New Roman"/>
                <w:sz w:val="23"/>
              </w:rPr>
              <w:t xml:space="preserve">0.16 </w:t>
            </w:r>
          </w:p>
        </w:tc>
      </w:tr>
    </w:tbl>
    <w:p w14:paraId="3200FD8B" w14:textId="77777777" w:rsidR="00987387" w:rsidRDefault="00D205D0">
      <w:pPr>
        <w:tabs>
          <w:tab w:val="center" w:pos="511"/>
          <w:tab w:val="center" w:pos="3030"/>
        </w:tabs>
        <w:spacing w:after="237"/>
      </w:pPr>
      <w:r>
        <w:tab/>
      </w:r>
      <w:r>
        <w:rPr>
          <w:rFonts w:ascii="Times New Roman" w:eastAsia="Times New Roman" w:hAnsi="Times New Roman" w:cs="Times New Roman"/>
          <w:b/>
          <w:sz w:val="23"/>
        </w:rPr>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sz w:val="23"/>
        </w:rPr>
        <w:t xml:space="preserve">Sumber : Engle dan Yoo (1987,158) </w:t>
      </w:r>
    </w:p>
    <w:p w14:paraId="6B0B7EAE" w14:textId="77777777" w:rsidR="00987387" w:rsidRDefault="00D205D0">
      <w:pPr>
        <w:spacing w:after="236"/>
        <w:ind w:left="2"/>
      </w:pPr>
      <w:r>
        <w:rPr>
          <w:rFonts w:ascii="Times New Roman" w:eastAsia="Times New Roman" w:hAnsi="Times New Roman" w:cs="Times New Roman"/>
          <w:sz w:val="23"/>
        </w:rPr>
        <w:t xml:space="preserve"> </w:t>
      </w:r>
    </w:p>
    <w:p w14:paraId="3307DA77" w14:textId="77777777" w:rsidR="00987387" w:rsidRDefault="00D205D0">
      <w:pPr>
        <w:spacing w:after="237"/>
        <w:ind w:left="2"/>
      </w:pPr>
      <w:r>
        <w:rPr>
          <w:rFonts w:ascii="Times New Roman" w:eastAsia="Times New Roman" w:hAnsi="Times New Roman" w:cs="Times New Roman"/>
          <w:sz w:val="23"/>
        </w:rPr>
        <w:t xml:space="preserve"> </w:t>
      </w:r>
    </w:p>
    <w:p w14:paraId="4F54C772" w14:textId="77777777" w:rsidR="00987387" w:rsidRDefault="00D205D0">
      <w:pPr>
        <w:spacing w:after="0"/>
        <w:ind w:left="2"/>
      </w:pPr>
      <w:r>
        <w:rPr>
          <w:rFonts w:ascii="Times New Roman" w:eastAsia="Times New Roman" w:hAnsi="Times New Roman" w:cs="Times New Roman"/>
          <w:sz w:val="23"/>
        </w:rPr>
        <w:t xml:space="preserve"> </w:t>
      </w:r>
    </w:p>
    <w:p w14:paraId="02742D72" w14:textId="77777777" w:rsidR="00987387" w:rsidRDefault="00D205D0">
      <w:pPr>
        <w:spacing w:after="0"/>
        <w:ind w:left="10" w:right="1449" w:hanging="10"/>
        <w:jc w:val="right"/>
      </w:pPr>
      <w:r>
        <w:rPr>
          <w:rFonts w:ascii="Times New Roman" w:eastAsia="Times New Roman" w:hAnsi="Times New Roman" w:cs="Times New Roman"/>
          <w:b/>
          <w:sz w:val="23"/>
        </w:rPr>
        <w:t xml:space="preserve">Tabel 3.2 Nilai DF Untuk Uji Kointegrasi </w:t>
      </w:r>
    </w:p>
    <w:tbl>
      <w:tblPr>
        <w:tblStyle w:val="TableGrid"/>
        <w:tblW w:w="7613" w:type="dxa"/>
        <w:tblInd w:w="-99" w:type="dxa"/>
        <w:tblCellMar>
          <w:top w:w="0" w:type="dxa"/>
          <w:left w:w="115" w:type="dxa"/>
          <w:bottom w:w="0" w:type="dxa"/>
          <w:right w:w="115" w:type="dxa"/>
        </w:tblCellMar>
        <w:tblLook w:val="04A0" w:firstRow="1" w:lastRow="0" w:firstColumn="1" w:lastColumn="0" w:noHBand="0" w:noVBand="1"/>
      </w:tblPr>
      <w:tblGrid>
        <w:gridCol w:w="1274"/>
        <w:gridCol w:w="1319"/>
        <w:gridCol w:w="1286"/>
        <w:gridCol w:w="2377"/>
        <w:gridCol w:w="1357"/>
      </w:tblGrid>
      <w:tr w:rsidR="00987387" w14:paraId="25EE5C95" w14:textId="77777777">
        <w:trPr>
          <w:trHeight w:val="528"/>
        </w:trPr>
        <w:tc>
          <w:tcPr>
            <w:tcW w:w="1275" w:type="dxa"/>
            <w:vMerge w:val="restart"/>
            <w:tcBorders>
              <w:top w:val="single" w:sz="4" w:space="0" w:color="000000"/>
              <w:left w:val="single" w:sz="3" w:space="0" w:color="000000"/>
              <w:bottom w:val="single" w:sz="3" w:space="0" w:color="000000"/>
              <w:right w:val="single" w:sz="4" w:space="0" w:color="000000"/>
            </w:tcBorders>
          </w:tcPr>
          <w:p w14:paraId="3E001766" w14:textId="77777777" w:rsidR="00987387" w:rsidRDefault="00D205D0">
            <w:pPr>
              <w:spacing w:after="0"/>
              <w:jc w:val="center"/>
            </w:pPr>
            <w:r>
              <w:rPr>
                <w:rFonts w:ascii="Times New Roman" w:eastAsia="Times New Roman" w:hAnsi="Times New Roman" w:cs="Times New Roman"/>
                <w:sz w:val="23"/>
              </w:rPr>
              <w:t xml:space="preserve">Jumlah Variabel </w:t>
            </w:r>
          </w:p>
        </w:tc>
        <w:tc>
          <w:tcPr>
            <w:tcW w:w="1319" w:type="dxa"/>
            <w:vMerge w:val="restart"/>
            <w:tcBorders>
              <w:top w:val="single" w:sz="4" w:space="0" w:color="000000"/>
              <w:left w:val="single" w:sz="4" w:space="0" w:color="000000"/>
              <w:bottom w:val="single" w:sz="3" w:space="0" w:color="000000"/>
              <w:right w:val="single" w:sz="4" w:space="0" w:color="000000"/>
            </w:tcBorders>
          </w:tcPr>
          <w:p w14:paraId="248E8B9C" w14:textId="77777777" w:rsidR="00987387" w:rsidRDefault="00D205D0">
            <w:pPr>
              <w:spacing w:after="0"/>
              <w:ind w:left="5"/>
              <w:jc w:val="center"/>
            </w:pPr>
            <w:r>
              <w:rPr>
                <w:rFonts w:ascii="Times New Roman" w:eastAsia="Times New Roman" w:hAnsi="Times New Roman" w:cs="Times New Roman"/>
                <w:sz w:val="23"/>
              </w:rPr>
              <w:t xml:space="preserve">Jumlah Data (N) </w:t>
            </w:r>
          </w:p>
        </w:tc>
        <w:tc>
          <w:tcPr>
            <w:tcW w:w="1286" w:type="dxa"/>
            <w:tcBorders>
              <w:top w:val="single" w:sz="4" w:space="0" w:color="000000"/>
              <w:left w:val="single" w:sz="4" w:space="0" w:color="000000"/>
              <w:bottom w:val="single" w:sz="4" w:space="0" w:color="000000"/>
              <w:right w:val="nil"/>
            </w:tcBorders>
          </w:tcPr>
          <w:p w14:paraId="0B8EAB34" w14:textId="77777777" w:rsidR="00987387" w:rsidRDefault="00987387"/>
        </w:tc>
        <w:tc>
          <w:tcPr>
            <w:tcW w:w="2377" w:type="dxa"/>
            <w:tcBorders>
              <w:top w:val="single" w:sz="4" w:space="0" w:color="000000"/>
              <w:left w:val="nil"/>
              <w:bottom w:val="single" w:sz="4" w:space="0" w:color="000000"/>
              <w:right w:val="nil"/>
            </w:tcBorders>
          </w:tcPr>
          <w:p w14:paraId="7B4AA0F6" w14:textId="77777777" w:rsidR="00987387" w:rsidRDefault="00D205D0">
            <w:pPr>
              <w:spacing w:after="0"/>
              <w:ind w:left="1"/>
              <w:jc w:val="center"/>
            </w:pPr>
            <w:r>
              <w:rPr>
                <w:rFonts w:ascii="Times New Roman" w:eastAsia="Times New Roman" w:hAnsi="Times New Roman" w:cs="Times New Roman"/>
                <w:sz w:val="23"/>
              </w:rPr>
              <w:t xml:space="preserve">Tingkat Signifikansi </w:t>
            </w:r>
          </w:p>
        </w:tc>
        <w:tc>
          <w:tcPr>
            <w:tcW w:w="1357" w:type="dxa"/>
            <w:tcBorders>
              <w:top w:val="single" w:sz="4" w:space="0" w:color="000000"/>
              <w:left w:val="nil"/>
              <w:bottom w:val="single" w:sz="4" w:space="0" w:color="000000"/>
              <w:right w:val="single" w:sz="4" w:space="0" w:color="000000"/>
            </w:tcBorders>
          </w:tcPr>
          <w:p w14:paraId="790DEA9C" w14:textId="77777777" w:rsidR="00987387" w:rsidRDefault="00D205D0">
            <w:pPr>
              <w:spacing w:after="0"/>
              <w:ind w:left="55"/>
              <w:jc w:val="center"/>
            </w:pPr>
            <w:r>
              <w:rPr>
                <w:rFonts w:ascii="Times New Roman" w:eastAsia="Times New Roman" w:hAnsi="Times New Roman" w:cs="Times New Roman"/>
                <w:sz w:val="23"/>
              </w:rPr>
              <w:t xml:space="preserve"> </w:t>
            </w:r>
          </w:p>
        </w:tc>
      </w:tr>
      <w:tr w:rsidR="00987387" w14:paraId="5467E60D" w14:textId="77777777">
        <w:trPr>
          <w:trHeight w:val="530"/>
        </w:trPr>
        <w:tc>
          <w:tcPr>
            <w:tcW w:w="0" w:type="auto"/>
            <w:vMerge/>
            <w:tcBorders>
              <w:top w:val="nil"/>
              <w:left w:val="single" w:sz="3" w:space="0" w:color="000000"/>
              <w:bottom w:val="single" w:sz="3" w:space="0" w:color="000000"/>
              <w:right w:val="single" w:sz="4" w:space="0" w:color="000000"/>
            </w:tcBorders>
          </w:tcPr>
          <w:p w14:paraId="446287FC" w14:textId="77777777" w:rsidR="00987387" w:rsidRDefault="00987387"/>
        </w:tc>
        <w:tc>
          <w:tcPr>
            <w:tcW w:w="0" w:type="auto"/>
            <w:vMerge/>
            <w:tcBorders>
              <w:top w:val="nil"/>
              <w:left w:val="single" w:sz="4" w:space="0" w:color="000000"/>
              <w:bottom w:val="single" w:sz="3" w:space="0" w:color="000000"/>
              <w:right w:val="single" w:sz="4" w:space="0" w:color="000000"/>
            </w:tcBorders>
          </w:tcPr>
          <w:p w14:paraId="1307AFCF" w14:textId="77777777" w:rsidR="00987387" w:rsidRDefault="00987387"/>
        </w:tc>
        <w:tc>
          <w:tcPr>
            <w:tcW w:w="1286" w:type="dxa"/>
            <w:tcBorders>
              <w:top w:val="single" w:sz="4" w:space="0" w:color="000000"/>
              <w:left w:val="single" w:sz="4" w:space="0" w:color="000000"/>
              <w:bottom w:val="single" w:sz="3" w:space="0" w:color="000000"/>
              <w:right w:val="single" w:sz="3" w:space="0" w:color="000000"/>
            </w:tcBorders>
          </w:tcPr>
          <w:p w14:paraId="28F042D6" w14:textId="77777777" w:rsidR="00987387" w:rsidRDefault="00D205D0">
            <w:pPr>
              <w:spacing w:after="0"/>
              <w:ind w:right="1"/>
              <w:jc w:val="center"/>
            </w:pPr>
            <w:r>
              <w:rPr>
                <w:rFonts w:ascii="Times New Roman" w:eastAsia="Times New Roman" w:hAnsi="Times New Roman" w:cs="Times New Roman"/>
                <w:sz w:val="23"/>
              </w:rPr>
              <w:t xml:space="preserve">1% </w:t>
            </w:r>
          </w:p>
        </w:tc>
        <w:tc>
          <w:tcPr>
            <w:tcW w:w="2377" w:type="dxa"/>
            <w:tcBorders>
              <w:top w:val="single" w:sz="4" w:space="0" w:color="000000"/>
              <w:left w:val="single" w:sz="3" w:space="0" w:color="000000"/>
              <w:bottom w:val="single" w:sz="3" w:space="0" w:color="000000"/>
              <w:right w:val="single" w:sz="4" w:space="0" w:color="000000"/>
            </w:tcBorders>
          </w:tcPr>
          <w:p w14:paraId="2440CCC8" w14:textId="77777777" w:rsidR="00987387" w:rsidRDefault="00D205D0">
            <w:pPr>
              <w:spacing w:after="0"/>
              <w:ind w:right="1"/>
              <w:jc w:val="center"/>
            </w:pPr>
            <w:r>
              <w:rPr>
                <w:rFonts w:ascii="Times New Roman" w:eastAsia="Times New Roman" w:hAnsi="Times New Roman" w:cs="Times New Roman"/>
                <w:sz w:val="23"/>
              </w:rPr>
              <w:t xml:space="preserve">5% </w:t>
            </w:r>
          </w:p>
        </w:tc>
        <w:tc>
          <w:tcPr>
            <w:tcW w:w="1357" w:type="dxa"/>
            <w:tcBorders>
              <w:top w:val="single" w:sz="4" w:space="0" w:color="000000"/>
              <w:left w:val="single" w:sz="4" w:space="0" w:color="000000"/>
              <w:bottom w:val="single" w:sz="3" w:space="0" w:color="000000"/>
              <w:right w:val="single" w:sz="4" w:space="0" w:color="000000"/>
            </w:tcBorders>
          </w:tcPr>
          <w:p w14:paraId="64FCE19B" w14:textId="77777777" w:rsidR="00987387" w:rsidRDefault="00D205D0">
            <w:pPr>
              <w:spacing w:after="0"/>
              <w:ind w:right="3"/>
              <w:jc w:val="center"/>
            </w:pPr>
            <w:r>
              <w:rPr>
                <w:rFonts w:ascii="Times New Roman" w:eastAsia="Times New Roman" w:hAnsi="Times New Roman" w:cs="Times New Roman"/>
                <w:sz w:val="23"/>
              </w:rPr>
              <w:t xml:space="preserve">10% </w:t>
            </w:r>
          </w:p>
        </w:tc>
      </w:tr>
      <w:tr w:rsidR="00987387" w14:paraId="15CDC07C" w14:textId="77777777">
        <w:trPr>
          <w:trHeight w:val="1567"/>
        </w:trPr>
        <w:tc>
          <w:tcPr>
            <w:tcW w:w="1275" w:type="dxa"/>
            <w:tcBorders>
              <w:top w:val="single" w:sz="3" w:space="0" w:color="000000"/>
              <w:left w:val="single" w:sz="3" w:space="0" w:color="000000"/>
              <w:bottom w:val="single" w:sz="3" w:space="0" w:color="000000"/>
              <w:right w:val="single" w:sz="4" w:space="0" w:color="000000"/>
            </w:tcBorders>
          </w:tcPr>
          <w:p w14:paraId="30F16C65" w14:textId="77777777" w:rsidR="00987387" w:rsidRDefault="00D205D0">
            <w:pPr>
              <w:spacing w:after="0"/>
              <w:ind w:right="2"/>
              <w:jc w:val="center"/>
            </w:pPr>
            <w:r>
              <w:rPr>
                <w:rFonts w:ascii="Times New Roman" w:eastAsia="Times New Roman" w:hAnsi="Times New Roman" w:cs="Times New Roman"/>
                <w:sz w:val="23"/>
              </w:rPr>
              <w:t xml:space="preserve">2 </w:t>
            </w:r>
          </w:p>
        </w:tc>
        <w:tc>
          <w:tcPr>
            <w:tcW w:w="1319" w:type="dxa"/>
            <w:tcBorders>
              <w:top w:val="single" w:sz="3" w:space="0" w:color="000000"/>
              <w:left w:val="single" w:sz="4" w:space="0" w:color="000000"/>
              <w:bottom w:val="single" w:sz="3" w:space="0" w:color="000000"/>
              <w:right w:val="single" w:sz="4" w:space="0" w:color="000000"/>
            </w:tcBorders>
          </w:tcPr>
          <w:p w14:paraId="38D83935" w14:textId="77777777" w:rsidR="00987387" w:rsidRDefault="00D205D0">
            <w:pPr>
              <w:spacing w:after="237"/>
              <w:ind w:right="1"/>
              <w:jc w:val="center"/>
            </w:pPr>
            <w:r>
              <w:rPr>
                <w:rFonts w:ascii="Times New Roman" w:eastAsia="Times New Roman" w:hAnsi="Times New Roman" w:cs="Times New Roman"/>
                <w:sz w:val="23"/>
              </w:rPr>
              <w:t xml:space="preserve">50 </w:t>
            </w:r>
          </w:p>
          <w:p w14:paraId="5A1769EA" w14:textId="77777777" w:rsidR="00987387" w:rsidRDefault="00D205D0">
            <w:pPr>
              <w:spacing w:after="237"/>
              <w:ind w:right="1"/>
              <w:jc w:val="center"/>
            </w:pPr>
            <w:r>
              <w:rPr>
                <w:rFonts w:ascii="Times New Roman" w:eastAsia="Times New Roman" w:hAnsi="Times New Roman" w:cs="Times New Roman"/>
                <w:sz w:val="23"/>
              </w:rPr>
              <w:t xml:space="preserve">100 </w:t>
            </w:r>
          </w:p>
          <w:p w14:paraId="4F4710AC" w14:textId="77777777" w:rsidR="00987387" w:rsidRDefault="00D205D0">
            <w:pPr>
              <w:spacing w:after="0"/>
              <w:ind w:right="1"/>
              <w:jc w:val="center"/>
            </w:pPr>
            <w:r>
              <w:rPr>
                <w:rFonts w:ascii="Times New Roman" w:eastAsia="Times New Roman" w:hAnsi="Times New Roman" w:cs="Times New Roman"/>
                <w:sz w:val="23"/>
              </w:rPr>
              <w:t xml:space="preserve">200 </w:t>
            </w:r>
          </w:p>
        </w:tc>
        <w:tc>
          <w:tcPr>
            <w:tcW w:w="1286" w:type="dxa"/>
            <w:tcBorders>
              <w:top w:val="single" w:sz="3" w:space="0" w:color="000000"/>
              <w:left w:val="single" w:sz="4" w:space="0" w:color="000000"/>
              <w:bottom w:val="single" w:sz="3" w:space="0" w:color="000000"/>
              <w:right w:val="single" w:sz="3" w:space="0" w:color="000000"/>
            </w:tcBorders>
          </w:tcPr>
          <w:p w14:paraId="74576814" w14:textId="77777777" w:rsidR="00987387" w:rsidRDefault="00D205D0">
            <w:pPr>
              <w:spacing w:after="237"/>
              <w:ind w:right="1"/>
              <w:jc w:val="center"/>
            </w:pPr>
            <w:r>
              <w:rPr>
                <w:rFonts w:ascii="Times New Roman" w:eastAsia="Times New Roman" w:hAnsi="Times New Roman" w:cs="Times New Roman"/>
                <w:sz w:val="23"/>
              </w:rPr>
              <w:t xml:space="preserve">4.32 </w:t>
            </w:r>
          </w:p>
          <w:p w14:paraId="5840C00D" w14:textId="77777777" w:rsidR="00987387" w:rsidRDefault="00D205D0">
            <w:pPr>
              <w:spacing w:after="237"/>
              <w:ind w:right="1"/>
              <w:jc w:val="center"/>
            </w:pPr>
            <w:r>
              <w:rPr>
                <w:rFonts w:ascii="Times New Roman" w:eastAsia="Times New Roman" w:hAnsi="Times New Roman" w:cs="Times New Roman"/>
                <w:sz w:val="23"/>
              </w:rPr>
              <w:t xml:space="preserve">4.07 </w:t>
            </w:r>
          </w:p>
          <w:p w14:paraId="47148512" w14:textId="77777777" w:rsidR="00987387" w:rsidRDefault="00D205D0">
            <w:pPr>
              <w:spacing w:after="0"/>
              <w:ind w:right="1"/>
              <w:jc w:val="center"/>
            </w:pPr>
            <w:r>
              <w:rPr>
                <w:rFonts w:ascii="Times New Roman" w:eastAsia="Times New Roman" w:hAnsi="Times New Roman" w:cs="Times New Roman"/>
                <w:sz w:val="23"/>
              </w:rPr>
              <w:t xml:space="preserve">4.00 </w:t>
            </w:r>
          </w:p>
        </w:tc>
        <w:tc>
          <w:tcPr>
            <w:tcW w:w="2377" w:type="dxa"/>
            <w:tcBorders>
              <w:top w:val="single" w:sz="3" w:space="0" w:color="000000"/>
              <w:left w:val="single" w:sz="3" w:space="0" w:color="000000"/>
              <w:bottom w:val="single" w:sz="3" w:space="0" w:color="000000"/>
              <w:right w:val="single" w:sz="4" w:space="0" w:color="000000"/>
            </w:tcBorders>
          </w:tcPr>
          <w:p w14:paraId="7941CEEA" w14:textId="77777777" w:rsidR="00987387" w:rsidRDefault="00D205D0">
            <w:pPr>
              <w:spacing w:after="237"/>
              <w:ind w:right="1"/>
              <w:jc w:val="center"/>
            </w:pPr>
            <w:r>
              <w:rPr>
                <w:rFonts w:ascii="Times New Roman" w:eastAsia="Times New Roman" w:hAnsi="Times New Roman" w:cs="Times New Roman"/>
                <w:sz w:val="23"/>
              </w:rPr>
              <w:t xml:space="preserve">3.67 </w:t>
            </w:r>
          </w:p>
          <w:p w14:paraId="6CABDCDE" w14:textId="77777777" w:rsidR="00987387" w:rsidRDefault="00D205D0">
            <w:pPr>
              <w:spacing w:after="237"/>
              <w:ind w:right="1"/>
              <w:jc w:val="center"/>
            </w:pPr>
            <w:r>
              <w:rPr>
                <w:rFonts w:ascii="Times New Roman" w:eastAsia="Times New Roman" w:hAnsi="Times New Roman" w:cs="Times New Roman"/>
                <w:sz w:val="23"/>
              </w:rPr>
              <w:t xml:space="preserve">3.37 </w:t>
            </w:r>
          </w:p>
          <w:p w14:paraId="18452637" w14:textId="77777777" w:rsidR="00987387" w:rsidRDefault="00D205D0">
            <w:pPr>
              <w:spacing w:after="0"/>
              <w:ind w:right="1"/>
              <w:jc w:val="center"/>
            </w:pPr>
            <w:r>
              <w:rPr>
                <w:rFonts w:ascii="Times New Roman" w:eastAsia="Times New Roman" w:hAnsi="Times New Roman" w:cs="Times New Roman"/>
                <w:sz w:val="23"/>
              </w:rPr>
              <w:t xml:space="preserve">3.37 </w:t>
            </w:r>
          </w:p>
        </w:tc>
        <w:tc>
          <w:tcPr>
            <w:tcW w:w="1357" w:type="dxa"/>
            <w:tcBorders>
              <w:top w:val="single" w:sz="3" w:space="0" w:color="000000"/>
              <w:left w:val="single" w:sz="4" w:space="0" w:color="000000"/>
              <w:bottom w:val="single" w:sz="3" w:space="0" w:color="000000"/>
              <w:right w:val="single" w:sz="4" w:space="0" w:color="000000"/>
            </w:tcBorders>
          </w:tcPr>
          <w:p w14:paraId="2FD7BF4F" w14:textId="77777777" w:rsidR="00987387" w:rsidRDefault="00D205D0">
            <w:pPr>
              <w:spacing w:after="237"/>
              <w:jc w:val="center"/>
            </w:pPr>
            <w:r>
              <w:rPr>
                <w:rFonts w:ascii="Times New Roman" w:eastAsia="Times New Roman" w:hAnsi="Times New Roman" w:cs="Times New Roman"/>
                <w:sz w:val="23"/>
              </w:rPr>
              <w:t xml:space="preserve">3.28 </w:t>
            </w:r>
          </w:p>
          <w:p w14:paraId="02D2FD70" w14:textId="77777777" w:rsidR="00987387" w:rsidRDefault="00D205D0">
            <w:pPr>
              <w:spacing w:after="237"/>
              <w:jc w:val="center"/>
            </w:pPr>
            <w:r>
              <w:rPr>
                <w:rFonts w:ascii="Times New Roman" w:eastAsia="Times New Roman" w:hAnsi="Times New Roman" w:cs="Times New Roman"/>
                <w:sz w:val="23"/>
              </w:rPr>
              <w:t xml:space="preserve">3.03 </w:t>
            </w:r>
          </w:p>
          <w:p w14:paraId="73516CF4" w14:textId="77777777" w:rsidR="00987387" w:rsidRDefault="00D205D0">
            <w:pPr>
              <w:spacing w:after="0"/>
              <w:jc w:val="center"/>
            </w:pPr>
            <w:r>
              <w:rPr>
                <w:rFonts w:ascii="Times New Roman" w:eastAsia="Times New Roman" w:hAnsi="Times New Roman" w:cs="Times New Roman"/>
                <w:sz w:val="23"/>
              </w:rPr>
              <w:t xml:space="preserve">3.02 </w:t>
            </w:r>
          </w:p>
        </w:tc>
      </w:tr>
      <w:tr w:rsidR="00987387" w14:paraId="58386CC9" w14:textId="77777777">
        <w:trPr>
          <w:trHeight w:val="1567"/>
        </w:trPr>
        <w:tc>
          <w:tcPr>
            <w:tcW w:w="1275" w:type="dxa"/>
            <w:tcBorders>
              <w:top w:val="single" w:sz="3" w:space="0" w:color="000000"/>
              <w:left w:val="single" w:sz="3" w:space="0" w:color="000000"/>
              <w:bottom w:val="single" w:sz="4" w:space="0" w:color="000000"/>
              <w:right w:val="single" w:sz="4" w:space="0" w:color="000000"/>
            </w:tcBorders>
          </w:tcPr>
          <w:p w14:paraId="115E188F" w14:textId="77777777" w:rsidR="00987387" w:rsidRDefault="00D205D0">
            <w:pPr>
              <w:spacing w:after="0"/>
              <w:ind w:right="2"/>
              <w:jc w:val="center"/>
            </w:pPr>
            <w:r>
              <w:rPr>
                <w:rFonts w:ascii="Times New Roman" w:eastAsia="Times New Roman" w:hAnsi="Times New Roman" w:cs="Times New Roman"/>
                <w:sz w:val="23"/>
              </w:rPr>
              <w:t xml:space="preserve">3 </w:t>
            </w:r>
          </w:p>
        </w:tc>
        <w:tc>
          <w:tcPr>
            <w:tcW w:w="1319" w:type="dxa"/>
            <w:tcBorders>
              <w:top w:val="single" w:sz="3" w:space="0" w:color="000000"/>
              <w:left w:val="single" w:sz="4" w:space="0" w:color="000000"/>
              <w:bottom w:val="single" w:sz="4" w:space="0" w:color="000000"/>
              <w:right w:val="single" w:sz="4" w:space="0" w:color="000000"/>
            </w:tcBorders>
          </w:tcPr>
          <w:p w14:paraId="61E0F2AD" w14:textId="77777777" w:rsidR="00987387" w:rsidRDefault="00D205D0">
            <w:pPr>
              <w:spacing w:after="237"/>
              <w:ind w:right="1"/>
              <w:jc w:val="center"/>
            </w:pPr>
            <w:r>
              <w:rPr>
                <w:rFonts w:ascii="Times New Roman" w:eastAsia="Times New Roman" w:hAnsi="Times New Roman" w:cs="Times New Roman"/>
                <w:sz w:val="23"/>
              </w:rPr>
              <w:t xml:space="preserve">50 </w:t>
            </w:r>
          </w:p>
          <w:p w14:paraId="0DCAB0B1" w14:textId="77777777" w:rsidR="00987387" w:rsidRDefault="00D205D0">
            <w:pPr>
              <w:spacing w:after="237"/>
              <w:ind w:right="1"/>
              <w:jc w:val="center"/>
            </w:pPr>
            <w:r>
              <w:rPr>
                <w:rFonts w:ascii="Times New Roman" w:eastAsia="Times New Roman" w:hAnsi="Times New Roman" w:cs="Times New Roman"/>
                <w:sz w:val="23"/>
              </w:rPr>
              <w:t xml:space="preserve">100 </w:t>
            </w:r>
          </w:p>
          <w:p w14:paraId="33E9219C" w14:textId="77777777" w:rsidR="00987387" w:rsidRDefault="00D205D0">
            <w:pPr>
              <w:spacing w:after="0"/>
              <w:ind w:right="1"/>
              <w:jc w:val="center"/>
            </w:pPr>
            <w:r>
              <w:rPr>
                <w:rFonts w:ascii="Times New Roman" w:eastAsia="Times New Roman" w:hAnsi="Times New Roman" w:cs="Times New Roman"/>
                <w:sz w:val="23"/>
              </w:rPr>
              <w:t xml:space="preserve">200 </w:t>
            </w:r>
          </w:p>
        </w:tc>
        <w:tc>
          <w:tcPr>
            <w:tcW w:w="1286" w:type="dxa"/>
            <w:tcBorders>
              <w:top w:val="single" w:sz="3" w:space="0" w:color="000000"/>
              <w:left w:val="single" w:sz="4" w:space="0" w:color="000000"/>
              <w:bottom w:val="single" w:sz="4" w:space="0" w:color="000000"/>
              <w:right w:val="single" w:sz="3" w:space="0" w:color="000000"/>
            </w:tcBorders>
          </w:tcPr>
          <w:p w14:paraId="11BB3711" w14:textId="77777777" w:rsidR="00987387" w:rsidRDefault="00D205D0">
            <w:pPr>
              <w:spacing w:after="237"/>
              <w:ind w:right="1"/>
              <w:jc w:val="center"/>
            </w:pPr>
            <w:r>
              <w:rPr>
                <w:rFonts w:ascii="Times New Roman" w:eastAsia="Times New Roman" w:hAnsi="Times New Roman" w:cs="Times New Roman"/>
                <w:sz w:val="23"/>
              </w:rPr>
              <w:t xml:space="preserve">4.84 </w:t>
            </w:r>
          </w:p>
          <w:p w14:paraId="563C2F09" w14:textId="77777777" w:rsidR="00987387" w:rsidRDefault="00D205D0">
            <w:pPr>
              <w:spacing w:after="237"/>
              <w:ind w:right="1"/>
              <w:jc w:val="center"/>
            </w:pPr>
            <w:r>
              <w:rPr>
                <w:rFonts w:ascii="Times New Roman" w:eastAsia="Times New Roman" w:hAnsi="Times New Roman" w:cs="Times New Roman"/>
                <w:sz w:val="23"/>
              </w:rPr>
              <w:t xml:space="preserve">4.45 </w:t>
            </w:r>
          </w:p>
          <w:p w14:paraId="5DE55E62" w14:textId="77777777" w:rsidR="00987387" w:rsidRDefault="00D205D0">
            <w:pPr>
              <w:spacing w:after="0"/>
              <w:ind w:right="1"/>
              <w:jc w:val="center"/>
            </w:pPr>
            <w:r>
              <w:rPr>
                <w:rFonts w:ascii="Times New Roman" w:eastAsia="Times New Roman" w:hAnsi="Times New Roman" w:cs="Times New Roman"/>
                <w:sz w:val="23"/>
              </w:rPr>
              <w:t xml:space="preserve">4.35 </w:t>
            </w:r>
          </w:p>
        </w:tc>
        <w:tc>
          <w:tcPr>
            <w:tcW w:w="2377" w:type="dxa"/>
            <w:tcBorders>
              <w:top w:val="single" w:sz="3" w:space="0" w:color="000000"/>
              <w:left w:val="single" w:sz="3" w:space="0" w:color="000000"/>
              <w:bottom w:val="single" w:sz="4" w:space="0" w:color="000000"/>
              <w:right w:val="single" w:sz="4" w:space="0" w:color="000000"/>
            </w:tcBorders>
          </w:tcPr>
          <w:p w14:paraId="4362C7F1" w14:textId="77777777" w:rsidR="00987387" w:rsidRDefault="00D205D0">
            <w:pPr>
              <w:spacing w:after="237"/>
              <w:ind w:right="1"/>
              <w:jc w:val="center"/>
            </w:pPr>
            <w:r>
              <w:rPr>
                <w:rFonts w:ascii="Times New Roman" w:eastAsia="Times New Roman" w:hAnsi="Times New Roman" w:cs="Times New Roman"/>
                <w:sz w:val="23"/>
              </w:rPr>
              <w:t xml:space="preserve">4.11 </w:t>
            </w:r>
          </w:p>
          <w:p w14:paraId="3F9D496F" w14:textId="77777777" w:rsidR="00987387" w:rsidRDefault="00D205D0">
            <w:pPr>
              <w:spacing w:after="237"/>
              <w:ind w:right="1"/>
              <w:jc w:val="center"/>
            </w:pPr>
            <w:r>
              <w:rPr>
                <w:rFonts w:ascii="Times New Roman" w:eastAsia="Times New Roman" w:hAnsi="Times New Roman" w:cs="Times New Roman"/>
                <w:sz w:val="23"/>
              </w:rPr>
              <w:t xml:space="preserve">3.93 </w:t>
            </w:r>
          </w:p>
          <w:p w14:paraId="1016FBD9" w14:textId="77777777" w:rsidR="00987387" w:rsidRDefault="00D205D0">
            <w:pPr>
              <w:spacing w:after="0"/>
              <w:ind w:right="1"/>
              <w:jc w:val="center"/>
            </w:pPr>
            <w:r>
              <w:rPr>
                <w:rFonts w:ascii="Times New Roman" w:eastAsia="Times New Roman" w:hAnsi="Times New Roman" w:cs="Times New Roman"/>
                <w:sz w:val="23"/>
              </w:rPr>
              <w:t xml:space="preserve">3.78 </w:t>
            </w:r>
          </w:p>
        </w:tc>
        <w:tc>
          <w:tcPr>
            <w:tcW w:w="1357" w:type="dxa"/>
            <w:tcBorders>
              <w:top w:val="single" w:sz="3" w:space="0" w:color="000000"/>
              <w:left w:val="single" w:sz="4" w:space="0" w:color="000000"/>
              <w:bottom w:val="single" w:sz="4" w:space="0" w:color="000000"/>
              <w:right w:val="single" w:sz="4" w:space="0" w:color="000000"/>
            </w:tcBorders>
          </w:tcPr>
          <w:p w14:paraId="5CC8631C" w14:textId="77777777" w:rsidR="00987387" w:rsidRDefault="00D205D0">
            <w:pPr>
              <w:spacing w:after="237"/>
              <w:jc w:val="center"/>
            </w:pPr>
            <w:r>
              <w:rPr>
                <w:rFonts w:ascii="Times New Roman" w:eastAsia="Times New Roman" w:hAnsi="Times New Roman" w:cs="Times New Roman"/>
                <w:sz w:val="23"/>
              </w:rPr>
              <w:t xml:space="preserve">3.73 </w:t>
            </w:r>
          </w:p>
          <w:p w14:paraId="0E8F1A9E" w14:textId="77777777" w:rsidR="00987387" w:rsidRDefault="00D205D0">
            <w:pPr>
              <w:spacing w:after="237"/>
              <w:jc w:val="center"/>
            </w:pPr>
            <w:r>
              <w:rPr>
                <w:rFonts w:ascii="Times New Roman" w:eastAsia="Times New Roman" w:hAnsi="Times New Roman" w:cs="Times New Roman"/>
                <w:sz w:val="23"/>
              </w:rPr>
              <w:t xml:space="preserve">3.59 </w:t>
            </w:r>
          </w:p>
          <w:p w14:paraId="22FCD307" w14:textId="77777777" w:rsidR="00987387" w:rsidRDefault="00D205D0">
            <w:pPr>
              <w:spacing w:after="0"/>
              <w:jc w:val="center"/>
            </w:pPr>
            <w:r>
              <w:rPr>
                <w:rFonts w:ascii="Times New Roman" w:eastAsia="Times New Roman" w:hAnsi="Times New Roman" w:cs="Times New Roman"/>
                <w:sz w:val="23"/>
              </w:rPr>
              <w:t xml:space="preserve">3.47 </w:t>
            </w:r>
          </w:p>
        </w:tc>
      </w:tr>
      <w:tr w:rsidR="00987387" w14:paraId="7A084A36" w14:textId="77777777">
        <w:trPr>
          <w:trHeight w:val="1567"/>
        </w:trPr>
        <w:tc>
          <w:tcPr>
            <w:tcW w:w="1275" w:type="dxa"/>
            <w:tcBorders>
              <w:top w:val="single" w:sz="4" w:space="0" w:color="000000"/>
              <w:left w:val="single" w:sz="3" w:space="0" w:color="000000"/>
              <w:bottom w:val="single" w:sz="4" w:space="0" w:color="000000"/>
              <w:right w:val="single" w:sz="4" w:space="0" w:color="000000"/>
            </w:tcBorders>
          </w:tcPr>
          <w:p w14:paraId="07B25289" w14:textId="77777777" w:rsidR="00987387" w:rsidRDefault="00D205D0">
            <w:pPr>
              <w:spacing w:after="0"/>
              <w:ind w:right="2"/>
              <w:jc w:val="center"/>
            </w:pPr>
            <w:r>
              <w:rPr>
                <w:rFonts w:ascii="Times New Roman" w:eastAsia="Times New Roman" w:hAnsi="Times New Roman" w:cs="Times New Roman"/>
                <w:sz w:val="23"/>
              </w:rPr>
              <w:t xml:space="preserve">4 </w:t>
            </w:r>
          </w:p>
        </w:tc>
        <w:tc>
          <w:tcPr>
            <w:tcW w:w="1319" w:type="dxa"/>
            <w:tcBorders>
              <w:top w:val="single" w:sz="4" w:space="0" w:color="000000"/>
              <w:left w:val="single" w:sz="4" w:space="0" w:color="000000"/>
              <w:bottom w:val="single" w:sz="4" w:space="0" w:color="000000"/>
              <w:right w:val="single" w:sz="4" w:space="0" w:color="000000"/>
            </w:tcBorders>
          </w:tcPr>
          <w:p w14:paraId="5F14FA61" w14:textId="77777777" w:rsidR="00987387" w:rsidRDefault="00D205D0">
            <w:pPr>
              <w:spacing w:after="237"/>
              <w:ind w:right="1"/>
              <w:jc w:val="center"/>
            </w:pPr>
            <w:r>
              <w:rPr>
                <w:rFonts w:ascii="Times New Roman" w:eastAsia="Times New Roman" w:hAnsi="Times New Roman" w:cs="Times New Roman"/>
                <w:sz w:val="23"/>
              </w:rPr>
              <w:t xml:space="preserve">50 </w:t>
            </w:r>
          </w:p>
          <w:p w14:paraId="42D64650" w14:textId="77777777" w:rsidR="00987387" w:rsidRDefault="00D205D0">
            <w:pPr>
              <w:spacing w:after="237"/>
              <w:ind w:right="1"/>
              <w:jc w:val="center"/>
            </w:pPr>
            <w:r>
              <w:rPr>
                <w:rFonts w:ascii="Times New Roman" w:eastAsia="Times New Roman" w:hAnsi="Times New Roman" w:cs="Times New Roman"/>
                <w:sz w:val="23"/>
              </w:rPr>
              <w:t xml:space="preserve">100 </w:t>
            </w:r>
          </w:p>
          <w:p w14:paraId="31543432" w14:textId="77777777" w:rsidR="00987387" w:rsidRDefault="00D205D0">
            <w:pPr>
              <w:spacing w:after="0"/>
              <w:ind w:right="1"/>
              <w:jc w:val="center"/>
            </w:pPr>
            <w:r>
              <w:rPr>
                <w:rFonts w:ascii="Times New Roman" w:eastAsia="Times New Roman" w:hAnsi="Times New Roman" w:cs="Times New Roman"/>
                <w:sz w:val="23"/>
              </w:rPr>
              <w:t xml:space="preserve">200 </w:t>
            </w:r>
          </w:p>
        </w:tc>
        <w:tc>
          <w:tcPr>
            <w:tcW w:w="1286" w:type="dxa"/>
            <w:tcBorders>
              <w:top w:val="single" w:sz="4" w:space="0" w:color="000000"/>
              <w:left w:val="single" w:sz="4" w:space="0" w:color="000000"/>
              <w:bottom w:val="single" w:sz="4" w:space="0" w:color="000000"/>
              <w:right w:val="single" w:sz="3" w:space="0" w:color="000000"/>
            </w:tcBorders>
          </w:tcPr>
          <w:p w14:paraId="0663206F" w14:textId="77777777" w:rsidR="00987387" w:rsidRDefault="00D205D0">
            <w:pPr>
              <w:spacing w:after="237"/>
              <w:ind w:right="1"/>
              <w:jc w:val="center"/>
            </w:pPr>
            <w:r>
              <w:rPr>
                <w:rFonts w:ascii="Times New Roman" w:eastAsia="Times New Roman" w:hAnsi="Times New Roman" w:cs="Times New Roman"/>
                <w:sz w:val="23"/>
              </w:rPr>
              <w:t xml:space="preserve">4.49 </w:t>
            </w:r>
          </w:p>
          <w:p w14:paraId="23DFF3A1" w14:textId="77777777" w:rsidR="00987387" w:rsidRDefault="00D205D0">
            <w:pPr>
              <w:spacing w:after="237"/>
              <w:ind w:right="1"/>
              <w:jc w:val="center"/>
            </w:pPr>
            <w:r>
              <w:rPr>
                <w:rFonts w:ascii="Times New Roman" w:eastAsia="Times New Roman" w:hAnsi="Times New Roman" w:cs="Times New Roman"/>
                <w:sz w:val="23"/>
              </w:rPr>
              <w:t xml:space="preserve">4.75 </w:t>
            </w:r>
          </w:p>
          <w:p w14:paraId="61922EE5" w14:textId="77777777" w:rsidR="00987387" w:rsidRDefault="00D205D0">
            <w:pPr>
              <w:spacing w:after="0"/>
              <w:ind w:right="1"/>
              <w:jc w:val="center"/>
            </w:pPr>
            <w:r>
              <w:rPr>
                <w:rFonts w:ascii="Times New Roman" w:eastAsia="Times New Roman" w:hAnsi="Times New Roman" w:cs="Times New Roman"/>
                <w:sz w:val="23"/>
              </w:rPr>
              <w:t xml:space="preserve">4.70 </w:t>
            </w:r>
          </w:p>
        </w:tc>
        <w:tc>
          <w:tcPr>
            <w:tcW w:w="2377" w:type="dxa"/>
            <w:tcBorders>
              <w:top w:val="single" w:sz="4" w:space="0" w:color="000000"/>
              <w:left w:val="single" w:sz="3" w:space="0" w:color="000000"/>
              <w:bottom w:val="single" w:sz="4" w:space="0" w:color="000000"/>
              <w:right w:val="single" w:sz="4" w:space="0" w:color="000000"/>
            </w:tcBorders>
          </w:tcPr>
          <w:p w14:paraId="401DE500" w14:textId="77777777" w:rsidR="00987387" w:rsidRDefault="00D205D0">
            <w:pPr>
              <w:spacing w:after="237"/>
              <w:ind w:right="1"/>
              <w:jc w:val="center"/>
            </w:pPr>
            <w:r>
              <w:rPr>
                <w:rFonts w:ascii="Times New Roman" w:eastAsia="Times New Roman" w:hAnsi="Times New Roman" w:cs="Times New Roman"/>
                <w:sz w:val="23"/>
              </w:rPr>
              <w:t xml:space="preserve">4.38 </w:t>
            </w:r>
          </w:p>
          <w:p w14:paraId="55E71AB9" w14:textId="77777777" w:rsidR="00987387" w:rsidRDefault="00D205D0">
            <w:pPr>
              <w:spacing w:after="237"/>
              <w:ind w:right="1"/>
              <w:jc w:val="center"/>
            </w:pPr>
            <w:r>
              <w:rPr>
                <w:rFonts w:ascii="Times New Roman" w:eastAsia="Times New Roman" w:hAnsi="Times New Roman" w:cs="Times New Roman"/>
                <w:sz w:val="23"/>
              </w:rPr>
              <w:t xml:space="preserve">4.22 </w:t>
            </w:r>
          </w:p>
          <w:p w14:paraId="1DF9105D" w14:textId="77777777" w:rsidR="00987387" w:rsidRDefault="00D205D0">
            <w:pPr>
              <w:spacing w:after="0"/>
              <w:ind w:right="1"/>
              <w:jc w:val="center"/>
            </w:pPr>
            <w:r>
              <w:rPr>
                <w:rFonts w:ascii="Times New Roman" w:eastAsia="Times New Roman" w:hAnsi="Times New Roman" w:cs="Times New Roman"/>
                <w:sz w:val="23"/>
              </w:rPr>
              <w:t xml:space="preserve">4.18 </w:t>
            </w:r>
          </w:p>
        </w:tc>
        <w:tc>
          <w:tcPr>
            <w:tcW w:w="1357" w:type="dxa"/>
            <w:tcBorders>
              <w:top w:val="single" w:sz="4" w:space="0" w:color="000000"/>
              <w:left w:val="single" w:sz="4" w:space="0" w:color="000000"/>
              <w:bottom w:val="single" w:sz="4" w:space="0" w:color="000000"/>
              <w:right w:val="single" w:sz="4" w:space="0" w:color="000000"/>
            </w:tcBorders>
          </w:tcPr>
          <w:p w14:paraId="76F57B80" w14:textId="77777777" w:rsidR="00987387" w:rsidRDefault="00D205D0">
            <w:pPr>
              <w:spacing w:after="237"/>
              <w:jc w:val="center"/>
            </w:pPr>
            <w:r>
              <w:rPr>
                <w:rFonts w:ascii="Times New Roman" w:eastAsia="Times New Roman" w:hAnsi="Times New Roman" w:cs="Times New Roman"/>
                <w:sz w:val="23"/>
              </w:rPr>
              <w:t xml:space="preserve">4.02 </w:t>
            </w:r>
          </w:p>
          <w:p w14:paraId="428FD4C9" w14:textId="77777777" w:rsidR="00987387" w:rsidRDefault="00D205D0">
            <w:pPr>
              <w:spacing w:after="237"/>
              <w:jc w:val="center"/>
            </w:pPr>
            <w:r>
              <w:rPr>
                <w:rFonts w:ascii="Times New Roman" w:eastAsia="Times New Roman" w:hAnsi="Times New Roman" w:cs="Times New Roman"/>
                <w:sz w:val="23"/>
              </w:rPr>
              <w:t xml:space="preserve">3.89 </w:t>
            </w:r>
          </w:p>
          <w:p w14:paraId="22E30374" w14:textId="77777777" w:rsidR="00987387" w:rsidRDefault="00D205D0">
            <w:pPr>
              <w:spacing w:after="0"/>
              <w:jc w:val="center"/>
            </w:pPr>
            <w:r>
              <w:rPr>
                <w:rFonts w:ascii="Times New Roman" w:eastAsia="Times New Roman" w:hAnsi="Times New Roman" w:cs="Times New Roman"/>
                <w:sz w:val="23"/>
              </w:rPr>
              <w:t xml:space="preserve">3.89 </w:t>
            </w:r>
          </w:p>
        </w:tc>
      </w:tr>
      <w:tr w:rsidR="00987387" w14:paraId="24999672" w14:textId="77777777">
        <w:trPr>
          <w:trHeight w:val="2088"/>
        </w:trPr>
        <w:tc>
          <w:tcPr>
            <w:tcW w:w="1275" w:type="dxa"/>
            <w:tcBorders>
              <w:top w:val="single" w:sz="4" w:space="0" w:color="000000"/>
              <w:left w:val="single" w:sz="3" w:space="0" w:color="000000"/>
              <w:bottom w:val="single" w:sz="4" w:space="0" w:color="000000"/>
              <w:right w:val="single" w:sz="4" w:space="0" w:color="000000"/>
            </w:tcBorders>
          </w:tcPr>
          <w:p w14:paraId="2B13E7FD" w14:textId="77777777" w:rsidR="00987387" w:rsidRDefault="00D205D0">
            <w:pPr>
              <w:spacing w:after="0"/>
              <w:ind w:right="2"/>
              <w:jc w:val="center"/>
            </w:pPr>
            <w:r>
              <w:rPr>
                <w:rFonts w:ascii="Times New Roman" w:eastAsia="Times New Roman" w:hAnsi="Times New Roman" w:cs="Times New Roman"/>
                <w:sz w:val="23"/>
              </w:rPr>
              <w:t xml:space="preserve">5 </w:t>
            </w:r>
          </w:p>
        </w:tc>
        <w:tc>
          <w:tcPr>
            <w:tcW w:w="1319" w:type="dxa"/>
            <w:tcBorders>
              <w:top w:val="single" w:sz="4" w:space="0" w:color="000000"/>
              <w:left w:val="single" w:sz="4" w:space="0" w:color="000000"/>
              <w:bottom w:val="single" w:sz="4" w:space="0" w:color="000000"/>
              <w:right w:val="single" w:sz="4" w:space="0" w:color="000000"/>
            </w:tcBorders>
          </w:tcPr>
          <w:p w14:paraId="35B79DD1" w14:textId="77777777" w:rsidR="00987387" w:rsidRDefault="00D205D0">
            <w:pPr>
              <w:spacing w:after="236"/>
              <w:ind w:right="1"/>
              <w:jc w:val="center"/>
            </w:pPr>
            <w:r>
              <w:rPr>
                <w:rFonts w:ascii="Times New Roman" w:eastAsia="Times New Roman" w:hAnsi="Times New Roman" w:cs="Times New Roman"/>
                <w:sz w:val="23"/>
              </w:rPr>
              <w:t xml:space="preserve">50 </w:t>
            </w:r>
          </w:p>
          <w:p w14:paraId="602E2AA6" w14:textId="77777777" w:rsidR="00987387" w:rsidRDefault="00D205D0">
            <w:pPr>
              <w:spacing w:after="237"/>
              <w:ind w:right="1"/>
              <w:jc w:val="center"/>
            </w:pPr>
            <w:r>
              <w:rPr>
                <w:rFonts w:ascii="Times New Roman" w:eastAsia="Times New Roman" w:hAnsi="Times New Roman" w:cs="Times New Roman"/>
                <w:sz w:val="23"/>
              </w:rPr>
              <w:t xml:space="preserve">100 </w:t>
            </w:r>
          </w:p>
          <w:p w14:paraId="66270655" w14:textId="77777777" w:rsidR="00987387" w:rsidRDefault="00D205D0">
            <w:pPr>
              <w:spacing w:after="0"/>
              <w:ind w:right="1"/>
              <w:jc w:val="center"/>
            </w:pPr>
            <w:r>
              <w:rPr>
                <w:rFonts w:ascii="Times New Roman" w:eastAsia="Times New Roman" w:hAnsi="Times New Roman" w:cs="Times New Roman"/>
                <w:sz w:val="23"/>
              </w:rPr>
              <w:t xml:space="preserve">200 </w:t>
            </w:r>
          </w:p>
        </w:tc>
        <w:tc>
          <w:tcPr>
            <w:tcW w:w="1286" w:type="dxa"/>
            <w:tcBorders>
              <w:top w:val="single" w:sz="4" w:space="0" w:color="000000"/>
              <w:left w:val="single" w:sz="4" w:space="0" w:color="000000"/>
              <w:bottom w:val="single" w:sz="4" w:space="0" w:color="000000"/>
              <w:right w:val="single" w:sz="3" w:space="0" w:color="000000"/>
            </w:tcBorders>
          </w:tcPr>
          <w:p w14:paraId="022AD787" w14:textId="77777777" w:rsidR="00987387" w:rsidRDefault="00D205D0">
            <w:pPr>
              <w:spacing w:after="236"/>
              <w:ind w:right="1"/>
              <w:jc w:val="center"/>
            </w:pPr>
            <w:r>
              <w:rPr>
                <w:rFonts w:ascii="Times New Roman" w:eastAsia="Times New Roman" w:hAnsi="Times New Roman" w:cs="Times New Roman"/>
                <w:sz w:val="23"/>
              </w:rPr>
              <w:t xml:space="preserve">5.41 </w:t>
            </w:r>
          </w:p>
          <w:p w14:paraId="409B180E" w14:textId="77777777" w:rsidR="00987387" w:rsidRDefault="00D205D0">
            <w:pPr>
              <w:spacing w:after="237"/>
              <w:ind w:right="1"/>
              <w:jc w:val="center"/>
            </w:pPr>
            <w:r>
              <w:rPr>
                <w:rFonts w:ascii="Times New Roman" w:eastAsia="Times New Roman" w:hAnsi="Times New Roman" w:cs="Times New Roman"/>
                <w:sz w:val="23"/>
              </w:rPr>
              <w:t xml:space="preserve">5.18 </w:t>
            </w:r>
          </w:p>
          <w:p w14:paraId="18F6ABE7" w14:textId="77777777" w:rsidR="00987387" w:rsidRDefault="00D205D0">
            <w:pPr>
              <w:spacing w:after="0"/>
              <w:ind w:right="1"/>
              <w:jc w:val="center"/>
            </w:pPr>
            <w:r>
              <w:rPr>
                <w:rFonts w:ascii="Times New Roman" w:eastAsia="Times New Roman" w:hAnsi="Times New Roman" w:cs="Times New Roman"/>
                <w:sz w:val="23"/>
              </w:rPr>
              <w:t xml:space="preserve">5.02 </w:t>
            </w:r>
          </w:p>
        </w:tc>
        <w:tc>
          <w:tcPr>
            <w:tcW w:w="2377" w:type="dxa"/>
            <w:tcBorders>
              <w:top w:val="single" w:sz="4" w:space="0" w:color="000000"/>
              <w:left w:val="single" w:sz="3" w:space="0" w:color="000000"/>
              <w:bottom w:val="single" w:sz="4" w:space="0" w:color="000000"/>
              <w:right w:val="single" w:sz="4" w:space="0" w:color="000000"/>
            </w:tcBorders>
          </w:tcPr>
          <w:p w14:paraId="4A2D8D17" w14:textId="77777777" w:rsidR="00987387" w:rsidRDefault="00D205D0">
            <w:pPr>
              <w:spacing w:after="236"/>
              <w:ind w:right="1"/>
              <w:jc w:val="center"/>
            </w:pPr>
            <w:r>
              <w:rPr>
                <w:rFonts w:ascii="Times New Roman" w:eastAsia="Times New Roman" w:hAnsi="Times New Roman" w:cs="Times New Roman"/>
                <w:sz w:val="23"/>
              </w:rPr>
              <w:t xml:space="preserve">4.76 </w:t>
            </w:r>
          </w:p>
          <w:p w14:paraId="508A92D5" w14:textId="77777777" w:rsidR="00987387" w:rsidRDefault="00D205D0">
            <w:pPr>
              <w:spacing w:after="237"/>
              <w:ind w:right="1"/>
              <w:jc w:val="center"/>
            </w:pPr>
            <w:r>
              <w:rPr>
                <w:rFonts w:ascii="Times New Roman" w:eastAsia="Times New Roman" w:hAnsi="Times New Roman" w:cs="Times New Roman"/>
                <w:sz w:val="23"/>
              </w:rPr>
              <w:t xml:space="preserve">4.58 </w:t>
            </w:r>
          </w:p>
          <w:p w14:paraId="6F2FC94C" w14:textId="77777777" w:rsidR="00987387" w:rsidRDefault="00D205D0">
            <w:pPr>
              <w:spacing w:after="0"/>
              <w:ind w:right="1"/>
              <w:jc w:val="center"/>
            </w:pPr>
            <w:r>
              <w:rPr>
                <w:rFonts w:ascii="Times New Roman" w:eastAsia="Times New Roman" w:hAnsi="Times New Roman" w:cs="Times New Roman"/>
                <w:sz w:val="23"/>
              </w:rPr>
              <w:t xml:space="preserve">4.48 </w:t>
            </w:r>
          </w:p>
        </w:tc>
        <w:tc>
          <w:tcPr>
            <w:tcW w:w="1357" w:type="dxa"/>
            <w:tcBorders>
              <w:top w:val="single" w:sz="4" w:space="0" w:color="000000"/>
              <w:left w:val="single" w:sz="4" w:space="0" w:color="000000"/>
              <w:bottom w:val="single" w:sz="4" w:space="0" w:color="000000"/>
              <w:right w:val="single" w:sz="4" w:space="0" w:color="000000"/>
            </w:tcBorders>
          </w:tcPr>
          <w:p w14:paraId="174A533C" w14:textId="77777777" w:rsidR="00987387" w:rsidRDefault="00D205D0">
            <w:pPr>
              <w:spacing w:after="236"/>
              <w:jc w:val="center"/>
            </w:pPr>
            <w:r>
              <w:rPr>
                <w:rFonts w:ascii="Times New Roman" w:eastAsia="Times New Roman" w:hAnsi="Times New Roman" w:cs="Times New Roman"/>
                <w:sz w:val="23"/>
              </w:rPr>
              <w:t xml:space="preserve">4.42 </w:t>
            </w:r>
          </w:p>
          <w:p w14:paraId="1967EA8F" w14:textId="77777777" w:rsidR="00987387" w:rsidRDefault="00D205D0">
            <w:pPr>
              <w:spacing w:after="237"/>
              <w:jc w:val="center"/>
            </w:pPr>
            <w:r>
              <w:rPr>
                <w:rFonts w:ascii="Times New Roman" w:eastAsia="Times New Roman" w:hAnsi="Times New Roman" w:cs="Times New Roman"/>
                <w:sz w:val="23"/>
              </w:rPr>
              <w:t xml:space="preserve">4.26 </w:t>
            </w:r>
          </w:p>
          <w:p w14:paraId="429E278C" w14:textId="77777777" w:rsidR="00987387" w:rsidRDefault="00D205D0">
            <w:pPr>
              <w:spacing w:after="236"/>
              <w:jc w:val="center"/>
            </w:pPr>
            <w:r>
              <w:rPr>
                <w:rFonts w:ascii="Times New Roman" w:eastAsia="Times New Roman" w:hAnsi="Times New Roman" w:cs="Times New Roman"/>
                <w:sz w:val="23"/>
              </w:rPr>
              <w:t xml:space="preserve">4.18 </w:t>
            </w:r>
          </w:p>
          <w:p w14:paraId="485FF728" w14:textId="77777777" w:rsidR="00987387" w:rsidRDefault="00D205D0">
            <w:pPr>
              <w:spacing w:after="0"/>
              <w:ind w:left="55"/>
              <w:jc w:val="center"/>
            </w:pPr>
            <w:r>
              <w:rPr>
                <w:rFonts w:ascii="Times New Roman" w:eastAsia="Times New Roman" w:hAnsi="Times New Roman" w:cs="Times New Roman"/>
                <w:sz w:val="23"/>
              </w:rPr>
              <w:t xml:space="preserve"> </w:t>
            </w:r>
          </w:p>
        </w:tc>
      </w:tr>
    </w:tbl>
    <w:p w14:paraId="332D4FE2" w14:textId="77777777" w:rsidR="00987387" w:rsidRDefault="00D205D0">
      <w:pPr>
        <w:spacing w:after="236"/>
        <w:ind w:left="12" w:hanging="10"/>
        <w:jc w:val="both"/>
      </w:pPr>
      <w:r>
        <w:rPr>
          <w:rFonts w:ascii="Times New Roman" w:eastAsia="Times New Roman" w:hAnsi="Times New Roman" w:cs="Times New Roman"/>
          <w:sz w:val="23"/>
        </w:rPr>
        <w:t xml:space="preserve">   Sumber : Engle dan Yoo (1987,157) </w:t>
      </w:r>
    </w:p>
    <w:p w14:paraId="6C5E5AFA" w14:textId="77777777" w:rsidR="00987387" w:rsidRDefault="00D205D0">
      <w:pPr>
        <w:spacing w:after="237"/>
        <w:ind w:left="2"/>
      </w:pPr>
      <w:r>
        <w:rPr>
          <w:rFonts w:ascii="Times New Roman" w:eastAsia="Times New Roman" w:hAnsi="Times New Roman" w:cs="Times New Roman"/>
          <w:sz w:val="23"/>
        </w:rPr>
        <w:t xml:space="preserve"> </w:t>
      </w:r>
    </w:p>
    <w:p w14:paraId="7AD52CC4" w14:textId="77777777" w:rsidR="00987387" w:rsidRDefault="00D205D0">
      <w:pPr>
        <w:spacing w:after="237"/>
        <w:ind w:left="2"/>
      </w:pPr>
      <w:r>
        <w:rPr>
          <w:rFonts w:ascii="Times New Roman" w:eastAsia="Times New Roman" w:hAnsi="Times New Roman" w:cs="Times New Roman"/>
          <w:sz w:val="23"/>
        </w:rPr>
        <w:t xml:space="preserve"> </w:t>
      </w:r>
    </w:p>
    <w:p w14:paraId="5F235675" w14:textId="77777777" w:rsidR="00987387" w:rsidRDefault="00D205D0">
      <w:pPr>
        <w:spacing w:after="237"/>
        <w:ind w:left="2"/>
      </w:pPr>
      <w:r>
        <w:rPr>
          <w:rFonts w:ascii="Times New Roman" w:eastAsia="Times New Roman" w:hAnsi="Times New Roman" w:cs="Times New Roman"/>
          <w:sz w:val="23"/>
        </w:rPr>
        <w:t xml:space="preserve"> </w:t>
      </w:r>
    </w:p>
    <w:p w14:paraId="69B8BF10" w14:textId="77777777" w:rsidR="00987387" w:rsidRDefault="00D205D0">
      <w:pPr>
        <w:spacing w:after="237"/>
        <w:ind w:left="2"/>
      </w:pPr>
      <w:r>
        <w:rPr>
          <w:rFonts w:ascii="Times New Roman" w:eastAsia="Times New Roman" w:hAnsi="Times New Roman" w:cs="Times New Roman"/>
          <w:sz w:val="23"/>
        </w:rPr>
        <w:t xml:space="preserve"> </w:t>
      </w:r>
    </w:p>
    <w:p w14:paraId="6F86AC9D" w14:textId="77777777" w:rsidR="00987387" w:rsidRDefault="00D205D0">
      <w:pPr>
        <w:spacing w:after="235"/>
        <w:ind w:left="2"/>
      </w:pPr>
      <w:r>
        <w:rPr>
          <w:rFonts w:ascii="Times New Roman" w:eastAsia="Times New Roman" w:hAnsi="Times New Roman" w:cs="Times New Roman"/>
          <w:sz w:val="23"/>
        </w:rPr>
        <w:t xml:space="preserve"> </w:t>
      </w:r>
    </w:p>
    <w:p w14:paraId="1C990124" w14:textId="77777777" w:rsidR="00987387" w:rsidRDefault="00D205D0">
      <w:pPr>
        <w:spacing w:after="0"/>
        <w:ind w:left="2"/>
      </w:pPr>
      <w:r>
        <w:rPr>
          <w:rFonts w:ascii="Times New Roman" w:eastAsia="Times New Roman" w:hAnsi="Times New Roman" w:cs="Times New Roman"/>
          <w:sz w:val="23"/>
        </w:rPr>
        <w:t xml:space="preserve"> </w:t>
      </w:r>
    </w:p>
    <w:p w14:paraId="34CD9087" w14:textId="77777777" w:rsidR="00987387" w:rsidRDefault="00D205D0">
      <w:pPr>
        <w:pStyle w:val="Heading3"/>
        <w:spacing w:after="0"/>
        <w:ind w:left="1646" w:right="0"/>
      </w:pPr>
      <w:r>
        <w:t xml:space="preserve">Tabel 3.3 Nilai ADF Untuk Uji Kointegrasi </w:t>
      </w:r>
    </w:p>
    <w:tbl>
      <w:tblPr>
        <w:tblStyle w:val="TableGrid"/>
        <w:tblW w:w="7613" w:type="dxa"/>
        <w:tblInd w:w="-99" w:type="dxa"/>
        <w:tblCellMar>
          <w:top w:w="0" w:type="dxa"/>
          <w:left w:w="115" w:type="dxa"/>
          <w:bottom w:w="0" w:type="dxa"/>
          <w:right w:w="115" w:type="dxa"/>
        </w:tblCellMar>
        <w:tblLook w:val="04A0" w:firstRow="1" w:lastRow="0" w:firstColumn="1" w:lastColumn="0" w:noHBand="0" w:noVBand="1"/>
      </w:tblPr>
      <w:tblGrid>
        <w:gridCol w:w="1274"/>
        <w:gridCol w:w="1319"/>
        <w:gridCol w:w="1286"/>
        <w:gridCol w:w="2377"/>
        <w:gridCol w:w="1357"/>
      </w:tblGrid>
      <w:tr w:rsidR="00987387" w14:paraId="135B1AB9" w14:textId="77777777">
        <w:trPr>
          <w:trHeight w:val="528"/>
        </w:trPr>
        <w:tc>
          <w:tcPr>
            <w:tcW w:w="1275" w:type="dxa"/>
            <w:vMerge w:val="restart"/>
            <w:tcBorders>
              <w:top w:val="single" w:sz="4" w:space="0" w:color="000000"/>
              <w:left w:val="single" w:sz="3" w:space="0" w:color="000000"/>
              <w:bottom w:val="single" w:sz="3" w:space="0" w:color="000000"/>
              <w:right w:val="single" w:sz="4" w:space="0" w:color="000000"/>
            </w:tcBorders>
          </w:tcPr>
          <w:p w14:paraId="4D2E6BB3" w14:textId="77777777" w:rsidR="00987387" w:rsidRDefault="00D205D0">
            <w:pPr>
              <w:spacing w:after="0"/>
              <w:jc w:val="center"/>
            </w:pPr>
            <w:r>
              <w:rPr>
                <w:rFonts w:ascii="Times New Roman" w:eastAsia="Times New Roman" w:hAnsi="Times New Roman" w:cs="Times New Roman"/>
                <w:sz w:val="23"/>
              </w:rPr>
              <w:t xml:space="preserve">Jumlah Variabel </w:t>
            </w:r>
          </w:p>
        </w:tc>
        <w:tc>
          <w:tcPr>
            <w:tcW w:w="1319" w:type="dxa"/>
            <w:vMerge w:val="restart"/>
            <w:tcBorders>
              <w:top w:val="single" w:sz="4" w:space="0" w:color="000000"/>
              <w:left w:val="single" w:sz="4" w:space="0" w:color="000000"/>
              <w:bottom w:val="single" w:sz="3" w:space="0" w:color="000000"/>
              <w:right w:val="single" w:sz="4" w:space="0" w:color="000000"/>
            </w:tcBorders>
          </w:tcPr>
          <w:p w14:paraId="08E69802" w14:textId="77777777" w:rsidR="00987387" w:rsidRDefault="00D205D0">
            <w:pPr>
              <w:spacing w:after="0"/>
              <w:ind w:left="5"/>
              <w:jc w:val="center"/>
            </w:pPr>
            <w:r>
              <w:rPr>
                <w:rFonts w:ascii="Times New Roman" w:eastAsia="Times New Roman" w:hAnsi="Times New Roman" w:cs="Times New Roman"/>
                <w:sz w:val="23"/>
              </w:rPr>
              <w:t xml:space="preserve">Jumlah Data (N) </w:t>
            </w:r>
          </w:p>
        </w:tc>
        <w:tc>
          <w:tcPr>
            <w:tcW w:w="1286" w:type="dxa"/>
            <w:tcBorders>
              <w:top w:val="single" w:sz="4" w:space="0" w:color="000000"/>
              <w:left w:val="single" w:sz="4" w:space="0" w:color="000000"/>
              <w:bottom w:val="single" w:sz="4" w:space="0" w:color="000000"/>
              <w:right w:val="nil"/>
            </w:tcBorders>
          </w:tcPr>
          <w:p w14:paraId="1162405F" w14:textId="77777777" w:rsidR="00987387" w:rsidRDefault="00987387"/>
        </w:tc>
        <w:tc>
          <w:tcPr>
            <w:tcW w:w="2377" w:type="dxa"/>
            <w:tcBorders>
              <w:top w:val="single" w:sz="4" w:space="0" w:color="000000"/>
              <w:left w:val="nil"/>
              <w:bottom w:val="single" w:sz="4" w:space="0" w:color="000000"/>
              <w:right w:val="nil"/>
            </w:tcBorders>
          </w:tcPr>
          <w:p w14:paraId="014C4678" w14:textId="77777777" w:rsidR="00987387" w:rsidRDefault="00D205D0">
            <w:pPr>
              <w:spacing w:after="0"/>
              <w:ind w:left="1"/>
              <w:jc w:val="center"/>
            </w:pPr>
            <w:r>
              <w:rPr>
                <w:rFonts w:ascii="Times New Roman" w:eastAsia="Times New Roman" w:hAnsi="Times New Roman" w:cs="Times New Roman"/>
                <w:sz w:val="23"/>
              </w:rPr>
              <w:t xml:space="preserve">Tingkat Signifikansi </w:t>
            </w:r>
          </w:p>
        </w:tc>
        <w:tc>
          <w:tcPr>
            <w:tcW w:w="1357" w:type="dxa"/>
            <w:tcBorders>
              <w:top w:val="single" w:sz="4" w:space="0" w:color="000000"/>
              <w:left w:val="nil"/>
              <w:bottom w:val="single" w:sz="4" w:space="0" w:color="000000"/>
              <w:right w:val="single" w:sz="4" w:space="0" w:color="000000"/>
            </w:tcBorders>
          </w:tcPr>
          <w:p w14:paraId="663827C8" w14:textId="77777777" w:rsidR="00987387" w:rsidRDefault="00D205D0">
            <w:pPr>
              <w:spacing w:after="0"/>
              <w:ind w:left="55"/>
              <w:jc w:val="center"/>
            </w:pPr>
            <w:r>
              <w:rPr>
                <w:rFonts w:ascii="Times New Roman" w:eastAsia="Times New Roman" w:hAnsi="Times New Roman" w:cs="Times New Roman"/>
                <w:sz w:val="23"/>
              </w:rPr>
              <w:t xml:space="preserve"> </w:t>
            </w:r>
          </w:p>
        </w:tc>
      </w:tr>
      <w:tr w:rsidR="00987387" w14:paraId="2B62B2A6" w14:textId="77777777">
        <w:trPr>
          <w:trHeight w:val="530"/>
        </w:trPr>
        <w:tc>
          <w:tcPr>
            <w:tcW w:w="0" w:type="auto"/>
            <w:vMerge/>
            <w:tcBorders>
              <w:top w:val="nil"/>
              <w:left w:val="single" w:sz="3" w:space="0" w:color="000000"/>
              <w:bottom w:val="single" w:sz="3" w:space="0" w:color="000000"/>
              <w:right w:val="single" w:sz="4" w:space="0" w:color="000000"/>
            </w:tcBorders>
          </w:tcPr>
          <w:p w14:paraId="291CDBD6" w14:textId="77777777" w:rsidR="00987387" w:rsidRDefault="00987387"/>
        </w:tc>
        <w:tc>
          <w:tcPr>
            <w:tcW w:w="0" w:type="auto"/>
            <w:vMerge/>
            <w:tcBorders>
              <w:top w:val="nil"/>
              <w:left w:val="single" w:sz="4" w:space="0" w:color="000000"/>
              <w:bottom w:val="single" w:sz="3" w:space="0" w:color="000000"/>
              <w:right w:val="single" w:sz="4" w:space="0" w:color="000000"/>
            </w:tcBorders>
          </w:tcPr>
          <w:p w14:paraId="532A7629" w14:textId="77777777" w:rsidR="00987387" w:rsidRDefault="00987387"/>
        </w:tc>
        <w:tc>
          <w:tcPr>
            <w:tcW w:w="1286" w:type="dxa"/>
            <w:tcBorders>
              <w:top w:val="single" w:sz="4" w:space="0" w:color="000000"/>
              <w:left w:val="single" w:sz="4" w:space="0" w:color="000000"/>
              <w:bottom w:val="single" w:sz="3" w:space="0" w:color="000000"/>
              <w:right w:val="single" w:sz="3" w:space="0" w:color="000000"/>
            </w:tcBorders>
          </w:tcPr>
          <w:p w14:paraId="1F03DF6F" w14:textId="77777777" w:rsidR="00987387" w:rsidRDefault="00D205D0">
            <w:pPr>
              <w:spacing w:after="0"/>
              <w:ind w:right="1"/>
              <w:jc w:val="center"/>
            </w:pPr>
            <w:r>
              <w:rPr>
                <w:rFonts w:ascii="Times New Roman" w:eastAsia="Times New Roman" w:hAnsi="Times New Roman" w:cs="Times New Roman"/>
                <w:sz w:val="23"/>
              </w:rPr>
              <w:t xml:space="preserve">1% </w:t>
            </w:r>
          </w:p>
        </w:tc>
        <w:tc>
          <w:tcPr>
            <w:tcW w:w="2377" w:type="dxa"/>
            <w:tcBorders>
              <w:top w:val="single" w:sz="4" w:space="0" w:color="000000"/>
              <w:left w:val="single" w:sz="3" w:space="0" w:color="000000"/>
              <w:bottom w:val="single" w:sz="3" w:space="0" w:color="000000"/>
              <w:right w:val="single" w:sz="4" w:space="0" w:color="000000"/>
            </w:tcBorders>
          </w:tcPr>
          <w:p w14:paraId="729F654F" w14:textId="77777777" w:rsidR="00987387" w:rsidRDefault="00D205D0">
            <w:pPr>
              <w:spacing w:after="0"/>
              <w:ind w:right="1"/>
              <w:jc w:val="center"/>
            </w:pPr>
            <w:r>
              <w:rPr>
                <w:rFonts w:ascii="Times New Roman" w:eastAsia="Times New Roman" w:hAnsi="Times New Roman" w:cs="Times New Roman"/>
                <w:sz w:val="23"/>
              </w:rPr>
              <w:t xml:space="preserve">5% </w:t>
            </w:r>
          </w:p>
        </w:tc>
        <w:tc>
          <w:tcPr>
            <w:tcW w:w="1357" w:type="dxa"/>
            <w:tcBorders>
              <w:top w:val="single" w:sz="4" w:space="0" w:color="000000"/>
              <w:left w:val="single" w:sz="4" w:space="0" w:color="000000"/>
              <w:bottom w:val="single" w:sz="3" w:space="0" w:color="000000"/>
              <w:right w:val="single" w:sz="4" w:space="0" w:color="000000"/>
            </w:tcBorders>
          </w:tcPr>
          <w:p w14:paraId="67FE8C8C" w14:textId="77777777" w:rsidR="00987387" w:rsidRDefault="00D205D0">
            <w:pPr>
              <w:spacing w:after="0"/>
              <w:ind w:right="3"/>
              <w:jc w:val="center"/>
            </w:pPr>
            <w:r>
              <w:rPr>
                <w:rFonts w:ascii="Times New Roman" w:eastAsia="Times New Roman" w:hAnsi="Times New Roman" w:cs="Times New Roman"/>
                <w:sz w:val="23"/>
              </w:rPr>
              <w:t xml:space="preserve">10% </w:t>
            </w:r>
          </w:p>
        </w:tc>
      </w:tr>
      <w:tr w:rsidR="00987387" w14:paraId="1F93AE7C" w14:textId="77777777">
        <w:trPr>
          <w:trHeight w:val="1567"/>
        </w:trPr>
        <w:tc>
          <w:tcPr>
            <w:tcW w:w="1275" w:type="dxa"/>
            <w:tcBorders>
              <w:top w:val="single" w:sz="3" w:space="0" w:color="000000"/>
              <w:left w:val="single" w:sz="3" w:space="0" w:color="000000"/>
              <w:bottom w:val="single" w:sz="3" w:space="0" w:color="000000"/>
              <w:right w:val="single" w:sz="4" w:space="0" w:color="000000"/>
            </w:tcBorders>
          </w:tcPr>
          <w:p w14:paraId="046C5157" w14:textId="77777777" w:rsidR="00987387" w:rsidRDefault="00D205D0">
            <w:pPr>
              <w:spacing w:after="0"/>
              <w:ind w:right="2"/>
              <w:jc w:val="center"/>
            </w:pPr>
            <w:r>
              <w:rPr>
                <w:rFonts w:ascii="Times New Roman" w:eastAsia="Times New Roman" w:hAnsi="Times New Roman" w:cs="Times New Roman"/>
                <w:sz w:val="23"/>
              </w:rPr>
              <w:t xml:space="preserve">2 </w:t>
            </w:r>
          </w:p>
        </w:tc>
        <w:tc>
          <w:tcPr>
            <w:tcW w:w="1319" w:type="dxa"/>
            <w:tcBorders>
              <w:top w:val="single" w:sz="3" w:space="0" w:color="000000"/>
              <w:left w:val="single" w:sz="4" w:space="0" w:color="000000"/>
              <w:bottom w:val="single" w:sz="3" w:space="0" w:color="000000"/>
              <w:right w:val="single" w:sz="4" w:space="0" w:color="000000"/>
            </w:tcBorders>
          </w:tcPr>
          <w:p w14:paraId="4A793193" w14:textId="77777777" w:rsidR="00987387" w:rsidRDefault="00D205D0">
            <w:pPr>
              <w:spacing w:after="237"/>
              <w:ind w:right="1"/>
              <w:jc w:val="center"/>
            </w:pPr>
            <w:r>
              <w:rPr>
                <w:rFonts w:ascii="Times New Roman" w:eastAsia="Times New Roman" w:hAnsi="Times New Roman" w:cs="Times New Roman"/>
                <w:sz w:val="23"/>
              </w:rPr>
              <w:t xml:space="preserve">50 </w:t>
            </w:r>
          </w:p>
          <w:p w14:paraId="266FAC5F" w14:textId="77777777" w:rsidR="00987387" w:rsidRDefault="00D205D0">
            <w:pPr>
              <w:spacing w:after="237"/>
              <w:ind w:right="1"/>
              <w:jc w:val="center"/>
            </w:pPr>
            <w:r>
              <w:rPr>
                <w:rFonts w:ascii="Times New Roman" w:eastAsia="Times New Roman" w:hAnsi="Times New Roman" w:cs="Times New Roman"/>
                <w:sz w:val="23"/>
              </w:rPr>
              <w:t xml:space="preserve">100 </w:t>
            </w:r>
          </w:p>
          <w:p w14:paraId="2534756E" w14:textId="77777777" w:rsidR="00987387" w:rsidRDefault="00D205D0">
            <w:pPr>
              <w:spacing w:after="0"/>
              <w:ind w:right="1"/>
              <w:jc w:val="center"/>
            </w:pPr>
            <w:r>
              <w:rPr>
                <w:rFonts w:ascii="Times New Roman" w:eastAsia="Times New Roman" w:hAnsi="Times New Roman" w:cs="Times New Roman"/>
                <w:sz w:val="23"/>
              </w:rPr>
              <w:t xml:space="preserve">200 </w:t>
            </w:r>
          </w:p>
        </w:tc>
        <w:tc>
          <w:tcPr>
            <w:tcW w:w="1286" w:type="dxa"/>
            <w:tcBorders>
              <w:top w:val="single" w:sz="3" w:space="0" w:color="000000"/>
              <w:left w:val="single" w:sz="4" w:space="0" w:color="000000"/>
              <w:bottom w:val="single" w:sz="3" w:space="0" w:color="000000"/>
              <w:right w:val="single" w:sz="3" w:space="0" w:color="000000"/>
            </w:tcBorders>
          </w:tcPr>
          <w:p w14:paraId="6889CA49" w14:textId="77777777" w:rsidR="00987387" w:rsidRDefault="00D205D0">
            <w:pPr>
              <w:spacing w:after="237"/>
              <w:ind w:right="1"/>
              <w:jc w:val="center"/>
            </w:pPr>
            <w:r>
              <w:rPr>
                <w:rFonts w:ascii="Times New Roman" w:eastAsia="Times New Roman" w:hAnsi="Times New Roman" w:cs="Times New Roman"/>
                <w:sz w:val="23"/>
              </w:rPr>
              <w:t xml:space="preserve">4.12 </w:t>
            </w:r>
          </w:p>
          <w:p w14:paraId="09223DBF" w14:textId="77777777" w:rsidR="00987387" w:rsidRDefault="00D205D0">
            <w:pPr>
              <w:spacing w:after="237"/>
              <w:ind w:right="1"/>
              <w:jc w:val="center"/>
            </w:pPr>
            <w:r>
              <w:rPr>
                <w:rFonts w:ascii="Times New Roman" w:eastAsia="Times New Roman" w:hAnsi="Times New Roman" w:cs="Times New Roman"/>
                <w:sz w:val="23"/>
              </w:rPr>
              <w:t xml:space="preserve">3.73 </w:t>
            </w:r>
          </w:p>
          <w:p w14:paraId="01A77918" w14:textId="77777777" w:rsidR="00987387" w:rsidRDefault="00D205D0">
            <w:pPr>
              <w:spacing w:after="0"/>
              <w:ind w:right="1"/>
              <w:jc w:val="center"/>
            </w:pPr>
            <w:r>
              <w:rPr>
                <w:rFonts w:ascii="Times New Roman" w:eastAsia="Times New Roman" w:hAnsi="Times New Roman" w:cs="Times New Roman"/>
                <w:sz w:val="23"/>
              </w:rPr>
              <w:t xml:space="preserve">3.78 </w:t>
            </w:r>
          </w:p>
        </w:tc>
        <w:tc>
          <w:tcPr>
            <w:tcW w:w="2377" w:type="dxa"/>
            <w:tcBorders>
              <w:top w:val="single" w:sz="3" w:space="0" w:color="000000"/>
              <w:left w:val="single" w:sz="3" w:space="0" w:color="000000"/>
              <w:bottom w:val="single" w:sz="3" w:space="0" w:color="000000"/>
              <w:right w:val="single" w:sz="4" w:space="0" w:color="000000"/>
            </w:tcBorders>
          </w:tcPr>
          <w:p w14:paraId="10DD43BF" w14:textId="77777777" w:rsidR="00987387" w:rsidRDefault="00D205D0">
            <w:pPr>
              <w:spacing w:after="237"/>
              <w:ind w:right="1"/>
              <w:jc w:val="center"/>
            </w:pPr>
            <w:r>
              <w:rPr>
                <w:rFonts w:ascii="Times New Roman" w:eastAsia="Times New Roman" w:hAnsi="Times New Roman" w:cs="Times New Roman"/>
                <w:sz w:val="23"/>
              </w:rPr>
              <w:t xml:space="preserve">3.29 </w:t>
            </w:r>
          </w:p>
          <w:p w14:paraId="137CA871" w14:textId="77777777" w:rsidR="00987387" w:rsidRDefault="00D205D0">
            <w:pPr>
              <w:spacing w:after="237"/>
              <w:ind w:right="1"/>
              <w:jc w:val="center"/>
            </w:pPr>
            <w:r>
              <w:rPr>
                <w:rFonts w:ascii="Times New Roman" w:eastAsia="Times New Roman" w:hAnsi="Times New Roman" w:cs="Times New Roman"/>
                <w:sz w:val="23"/>
              </w:rPr>
              <w:t xml:space="preserve">3.17 </w:t>
            </w:r>
          </w:p>
          <w:p w14:paraId="3056C2EB" w14:textId="77777777" w:rsidR="00987387" w:rsidRDefault="00D205D0">
            <w:pPr>
              <w:spacing w:after="0"/>
              <w:ind w:right="1"/>
              <w:jc w:val="center"/>
            </w:pPr>
            <w:r>
              <w:rPr>
                <w:rFonts w:ascii="Times New Roman" w:eastAsia="Times New Roman" w:hAnsi="Times New Roman" w:cs="Times New Roman"/>
                <w:sz w:val="23"/>
              </w:rPr>
              <w:t xml:space="preserve">3.25 </w:t>
            </w:r>
          </w:p>
        </w:tc>
        <w:tc>
          <w:tcPr>
            <w:tcW w:w="1357" w:type="dxa"/>
            <w:tcBorders>
              <w:top w:val="single" w:sz="3" w:space="0" w:color="000000"/>
              <w:left w:val="single" w:sz="4" w:space="0" w:color="000000"/>
              <w:bottom w:val="single" w:sz="3" w:space="0" w:color="000000"/>
              <w:right w:val="single" w:sz="4" w:space="0" w:color="000000"/>
            </w:tcBorders>
          </w:tcPr>
          <w:p w14:paraId="0B80749F" w14:textId="77777777" w:rsidR="00987387" w:rsidRDefault="00D205D0">
            <w:pPr>
              <w:spacing w:after="237"/>
              <w:jc w:val="center"/>
            </w:pPr>
            <w:r>
              <w:rPr>
                <w:rFonts w:ascii="Times New Roman" w:eastAsia="Times New Roman" w:hAnsi="Times New Roman" w:cs="Times New Roman"/>
                <w:sz w:val="23"/>
              </w:rPr>
              <w:t xml:space="preserve">2.90 </w:t>
            </w:r>
          </w:p>
          <w:p w14:paraId="5A06BF48" w14:textId="77777777" w:rsidR="00987387" w:rsidRDefault="00D205D0">
            <w:pPr>
              <w:spacing w:after="237"/>
              <w:jc w:val="center"/>
            </w:pPr>
            <w:r>
              <w:rPr>
                <w:rFonts w:ascii="Times New Roman" w:eastAsia="Times New Roman" w:hAnsi="Times New Roman" w:cs="Times New Roman"/>
                <w:sz w:val="23"/>
              </w:rPr>
              <w:t xml:space="preserve">2.91 </w:t>
            </w:r>
          </w:p>
          <w:p w14:paraId="4FE5023D" w14:textId="77777777" w:rsidR="00987387" w:rsidRDefault="00D205D0">
            <w:pPr>
              <w:spacing w:after="0"/>
              <w:jc w:val="center"/>
            </w:pPr>
            <w:r>
              <w:rPr>
                <w:rFonts w:ascii="Times New Roman" w:eastAsia="Times New Roman" w:hAnsi="Times New Roman" w:cs="Times New Roman"/>
                <w:sz w:val="23"/>
              </w:rPr>
              <w:t xml:space="preserve">2.98 </w:t>
            </w:r>
          </w:p>
        </w:tc>
      </w:tr>
      <w:tr w:rsidR="00987387" w14:paraId="57810AD3" w14:textId="77777777">
        <w:trPr>
          <w:trHeight w:val="1567"/>
        </w:trPr>
        <w:tc>
          <w:tcPr>
            <w:tcW w:w="1275" w:type="dxa"/>
            <w:tcBorders>
              <w:top w:val="single" w:sz="3" w:space="0" w:color="000000"/>
              <w:left w:val="single" w:sz="3" w:space="0" w:color="000000"/>
              <w:bottom w:val="single" w:sz="4" w:space="0" w:color="000000"/>
              <w:right w:val="single" w:sz="4" w:space="0" w:color="000000"/>
            </w:tcBorders>
          </w:tcPr>
          <w:p w14:paraId="7F999A18" w14:textId="77777777" w:rsidR="00987387" w:rsidRDefault="00D205D0">
            <w:pPr>
              <w:spacing w:after="0"/>
              <w:ind w:right="2"/>
              <w:jc w:val="center"/>
            </w:pPr>
            <w:r>
              <w:rPr>
                <w:rFonts w:ascii="Times New Roman" w:eastAsia="Times New Roman" w:hAnsi="Times New Roman" w:cs="Times New Roman"/>
                <w:sz w:val="23"/>
              </w:rPr>
              <w:t xml:space="preserve">3 </w:t>
            </w:r>
          </w:p>
        </w:tc>
        <w:tc>
          <w:tcPr>
            <w:tcW w:w="1319" w:type="dxa"/>
            <w:tcBorders>
              <w:top w:val="single" w:sz="3" w:space="0" w:color="000000"/>
              <w:left w:val="single" w:sz="4" w:space="0" w:color="000000"/>
              <w:bottom w:val="single" w:sz="4" w:space="0" w:color="000000"/>
              <w:right w:val="single" w:sz="4" w:space="0" w:color="000000"/>
            </w:tcBorders>
          </w:tcPr>
          <w:p w14:paraId="42B97CC3" w14:textId="77777777" w:rsidR="00987387" w:rsidRDefault="00D205D0">
            <w:pPr>
              <w:spacing w:after="237"/>
              <w:ind w:right="1"/>
              <w:jc w:val="center"/>
            </w:pPr>
            <w:r>
              <w:rPr>
                <w:rFonts w:ascii="Times New Roman" w:eastAsia="Times New Roman" w:hAnsi="Times New Roman" w:cs="Times New Roman"/>
                <w:sz w:val="23"/>
              </w:rPr>
              <w:t xml:space="preserve">50 </w:t>
            </w:r>
          </w:p>
          <w:p w14:paraId="60F409FF" w14:textId="77777777" w:rsidR="00987387" w:rsidRDefault="00D205D0">
            <w:pPr>
              <w:spacing w:after="237"/>
              <w:ind w:right="1"/>
              <w:jc w:val="center"/>
            </w:pPr>
            <w:r>
              <w:rPr>
                <w:rFonts w:ascii="Times New Roman" w:eastAsia="Times New Roman" w:hAnsi="Times New Roman" w:cs="Times New Roman"/>
                <w:sz w:val="23"/>
              </w:rPr>
              <w:t xml:space="preserve">100 </w:t>
            </w:r>
          </w:p>
          <w:p w14:paraId="0D306E95" w14:textId="77777777" w:rsidR="00987387" w:rsidRDefault="00D205D0">
            <w:pPr>
              <w:spacing w:after="0"/>
              <w:ind w:right="1"/>
              <w:jc w:val="center"/>
            </w:pPr>
            <w:r>
              <w:rPr>
                <w:rFonts w:ascii="Times New Roman" w:eastAsia="Times New Roman" w:hAnsi="Times New Roman" w:cs="Times New Roman"/>
                <w:sz w:val="23"/>
              </w:rPr>
              <w:t xml:space="preserve">200 </w:t>
            </w:r>
          </w:p>
        </w:tc>
        <w:tc>
          <w:tcPr>
            <w:tcW w:w="1286" w:type="dxa"/>
            <w:tcBorders>
              <w:top w:val="single" w:sz="3" w:space="0" w:color="000000"/>
              <w:left w:val="single" w:sz="4" w:space="0" w:color="000000"/>
              <w:bottom w:val="single" w:sz="4" w:space="0" w:color="000000"/>
              <w:right w:val="single" w:sz="3" w:space="0" w:color="000000"/>
            </w:tcBorders>
          </w:tcPr>
          <w:p w14:paraId="160EEFAC" w14:textId="77777777" w:rsidR="00987387" w:rsidRDefault="00D205D0">
            <w:pPr>
              <w:spacing w:after="237"/>
              <w:ind w:right="1"/>
              <w:jc w:val="center"/>
            </w:pPr>
            <w:r>
              <w:rPr>
                <w:rFonts w:ascii="Times New Roman" w:eastAsia="Times New Roman" w:hAnsi="Times New Roman" w:cs="Times New Roman"/>
                <w:sz w:val="23"/>
              </w:rPr>
              <w:t xml:space="preserve">4.45 </w:t>
            </w:r>
          </w:p>
          <w:p w14:paraId="560D4D09" w14:textId="77777777" w:rsidR="00987387" w:rsidRDefault="00D205D0">
            <w:pPr>
              <w:spacing w:after="237"/>
              <w:ind w:right="1"/>
              <w:jc w:val="center"/>
            </w:pPr>
            <w:r>
              <w:rPr>
                <w:rFonts w:ascii="Times New Roman" w:eastAsia="Times New Roman" w:hAnsi="Times New Roman" w:cs="Times New Roman"/>
                <w:sz w:val="23"/>
              </w:rPr>
              <w:t xml:space="preserve">4.22 </w:t>
            </w:r>
          </w:p>
          <w:p w14:paraId="57512AE9" w14:textId="77777777" w:rsidR="00987387" w:rsidRDefault="00D205D0">
            <w:pPr>
              <w:spacing w:after="0"/>
              <w:ind w:right="1"/>
              <w:jc w:val="center"/>
            </w:pPr>
            <w:r>
              <w:rPr>
                <w:rFonts w:ascii="Times New Roman" w:eastAsia="Times New Roman" w:hAnsi="Times New Roman" w:cs="Times New Roman"/>
                <w:sz w:val="23"/>
              </w:rPr>
              <w:t xml:space="preserve">4.34 </w:t>
            </w:r>
          </w:p>
        </w:tc>
        <w:tc>
          <w:tcPr>
            <w:tcW w:w="2377" w:type="dxa"/>
            <w:tcBorders>
              <w:top w:val="single" w:sz="3" w:space="0" w:color="000000"/>
              <w:left w:val="single" w:sz="3" w:space="0" w:color="000000"/>
              <w:bottom w:val="single" w:sz="4" w:space="0" w:color="000000"/>
              <w:right w:val="single" w:sz="4" w:space="0" w:color="000000"/>
            </w:tcBorders>
          </w:tcPr>
          <w:p w14:paraId="5FE801E9" w14:textId="77777777" w:rsidR="00987387" w:rsidRDefault="00D205D0">
            <w:pPr>
              <w:spacing w:after="237"/>
              <w:ind w:right="1"/>
              <w:jc w:val="center"/>
            </w:pPr>
            <w:r>
              <w:rPr>
                <w:rFonts w:ascii="Times New Roman" w:eastAsia="Times New Roman" w:hAnsi="Times New Roman" w:cs="Times New Roman"/>
                <w:sz w:val="23"/>
              </w:rPr>
              <w:t xml:space="preserve">3.75 </w:t>
            </w:r>
          </w:p>
          <w:p w14:paraId="629E3C9B" w14:textId="77777777" w:rsidR="00987387" w:rsidRDefault="00D205D0">
            <w:pPr>
              <w:spacing w:after="237"/>
              <w:ind w:right="1"/>
              <w:jc w:val="center"/>
            </w:pPr>
            <w:r>
              <w:rPr>
                <w:rFonts w:ascii="Times New Roman" w:eastAsia="Times New Roman" w:hAnsi="Times New Roman" w:cs="Times New Roman"/>
                <w:sz w:val="23"/>
              </w:rPr>
              <w:t xml:space="preserve">3.62 </w:t>
            </w:r>
          </w:p>
          <w:p w14:paraId="6B87F4E7" w14:textId="77777777" w:rsidR="00987387" w:rsidRDefault="00D205D0">
            <w:pPr>
              <w:spacing w:after="0"/>
              <w:ind w:right="1"/>
              <w:jc w:val="center"/>
            </w:pPr>
            <w:r>
              <w:rPr>
                <w:rFonts w:ascii="Times New Roman" w:eastAsia="Times New Roman" w:hAnsi="Times New Roman" w:cs="Times New Roman"/>
                <w:sz w:val="23"/>
              </w:rPr>
              <w:t xml:space="preserve">3.78 </w:t>
            </w:r>
          </w:p>
        </w:tc>
        <w:tc>
          <w:tcPr>
            <w:tcW w:w="1357" w:type="dxa"/>
            <w:tcBorders>
              <w:top w:val="single" w:sz="3" w:space="0" w:color="000000"/>
              <w:left w:val="single" w:sz="4" w:space="0" w:color="000000"/>
              <w:bottom w:val="single" w:sz="4" w:space="0" w:color="000000"/>
              <w:right w:val="single" w:sz="4" w:space="0" w:color="000000"/>
            </w:tcBorders>
          </w:tcPr>
          <w:p w14:paraId="59CB1FA7" w14:textId="77777777" w:rsidR="00987387" w:rsidRDefault="00D205D0">
            <w:pPr>
              <w:spacing w:after="237"/>
              <w:jc w:val="center"/>
            </w:pPr>
            <w:r>
              <w:rPr>
                <w:rFonts w:ascii="Times New Roman" w:eastAsia="Times New Roman" w:hAnsi="Times New Roman" w:cs="Times New Roman"/>
                <w:sz w:val="23"/>
              </w:rPr>
              <w:t xml:space="preserve">3.36 </w:t>
            </w:r>
          </w:p>
          <w:p w14:paraId="608A2C7F" w14:textId="77777777" w:rsidR="00987387" w:rsidRDefault="00D205D0">
            <w:pPr>
              <w:spacing w:after="237"/>
              <w:jc w:val="center"/>
            </w:pPr>
            <w:r>
              <w:rPr>
                <w:rFonts w:ascii="Times New Roman" w:eastAsia="Times New Roman" w:hAnsi="Times New Roman" w:cs="Times New Roman"/>
                <w:sz w:val="23"/>
              </w:rPr>
              <w:t xml:space="preserve">3.32 </w:t>
            </w:r>
          </w:p>
          <w:p w14:paraId="2FD9F461" w14:textId="77777777" w:rsidR="00987387" w:rsidRDefault="00D205D0">
            <w:pPr>
              <w:spacing w:after="0"/>
              <w:jc w:val="center"/>
            </w:pPr>
            <w:r>
              <w:rPr>
                <w:rFonts w:ascii="Times New Roman" w:eastAsia="Times New Roman" w:hAnsi="Times New Roman" w:cs="Times New Roman"/>
                <w:sz w:val="23"/>
              </w:rPr>
              <w:t xml:space="preserve">3.51 </w:t>
            </w:r>
          </w:p>
        </w:tc>
      </w:tr>
      <w:tr w:rsidR="00987387" w14:paraId="73AF413E" w14:textId="77777777">
        <w:trPr>
          <w:trHeight w:val="1567"/>
        </w:trPr>
        <w:tc>
          <w:tcPr>
            <w:tcW w:w="1275" w:type="dxa"/>
            <w:tcBorders>
              <w:top w:val="single" w:sz="4" w:space="0" w:color="000000"/>
              <w:left w:val="single" w:sz="3" w:space="0" w:color="000000"/>
              <w:bottom w:val="single" w:sz="4" w:space="0" w:color="000000"/>
              <w:right w:val="single" w:sz="4" w:space="0" w:color="000000"/>
            </w:tcBorders>
          </w:tcPr>
          <w:p w14:paraId="0C89157A" w14:textId="77777777" w:rsidR="00987387" w:rsidRDefault="00D205D0">
            <w:pPr>
              <w:spacing w:after="0"/>
              <w:ind w:right="2"/>
              <w:jc w:val="center"/>
            </w:pPr>
            <w:r>
              <w:rPr>
                <w:rFonts w:ascii="Times New Roman" w:eastAsia="Times New Roman" w:hAnsi="Times New Roman" w:cs="Times New Roman"/>
                <w:sz w:val="23"/>
              </w:rPr>
              <w:t xml:space="preserve">4 </w:t>
            </w:r>
          </w:p>
        </w:tc>
        <w:tc>
          <w:tcPr>
            <w:tcW w:w="1319" w:type="dxa"/>
            <w:tcBorders>
              <w:top w:val="single" w:sz="4" w:space="0" w:color="000000"/>
              <w:left w:val="single" w:sz="4" w:space="0" w:color="000000"/>
              <w:bottom w:val="single" w:sz="4" w:space="0" w:color="000000"/>
              <w:right w:val="single" w:sz="4" w:space="0" w:color="000000"/>
            </w:tcBorders>
          </w:tcPr>
          <w:p w14:paraId="02098E1D" w14:textId="77777777" w:rsidR="00987387" w:rsidRDefault="00D205D0">
            <w:pPr>
              <w:spacing w:after="237"/>
              <w:ind w:right="1"/>
              <w:jc w:val="center"/>
            </w:pPr>
            <w:r>
              <w:rPr>
                <w:rFonts w:ascii="Times New Roman" w:eastAsia="Times New Roman" w:hAnsi="Times New Roman" w:cs="Times New Roman"/>
                <w:sz w:val="23"/>
              </w:rPr>
              <w:t xml:space="preserve">50 </w:t>
            </w:r>
          </w:p>
          <w:p w14:paraId="439DA921" w14:textId="77777777" w:rsidR="00987387" w:rsidRDefault="00D205D0">
            <w:pPr>
              <w:spacing w:after="237"/>
              <w:ind w:right="1"/>
              <w:jc w:val="center"/>
            </w:pPr>
            <w:r>
              <w:rPr>
                <w:rFonts w:ascii="Times New Roman" w:eastAsia="Times New Roman" w:hAnsi="Times New Roman" w:cs="Times New Roman"/>
                <w:sz w:val="23"/>
              </w:rPr>
              <w:t xml:space="preserve">100 </w:t>
            </w:r>
          </w:p>
          <w:p w14:paraId="126E327B" w14:textId="77777777" w:rsidR="00987387" w:rsidRDefault="00D205D0">
            <w:pPr>
              <w:spacing w:after="0"/>
              <w:ind w:right="1"/>
              <w:jc w:val="center"/>
            </w:pPr>
            <w:r>
              <w:rPr>
                <w:rFonts w:ascii="Times New Roman" w:eastAsia="Times New Roman" w:hAnsi="Times New Roman" w:cs="Times New Roman"/>
                <w:sz w:val="23"/>
              </w:rPr>
              <w:t xml:space="preserve">200 </w:t>
            </w:r>
          </w:p>
        </w:tc>
        <w:tc>
          <w:tcPr>
            <w:tcW w:w="1286" w:type="dxa"/>
            <w:tcBorders>
              <w:top w:val="single" w:sz="4" w:space="0" w:color="000000"/>
              <w:left w:val="single" w:sz="4" w:space="0" w:color="000000"/>
              <w:bottom w:val="single" w:sz="4" w:space="0" w:color="000000"/>
              <w:right w:val="single" w:sz="3" w:space="0" w:color="000000"/>
            </w:tcBorders>
          </w:tcPr>
          <w:p w14:paraId="28935AD9" w14:textId="77777777" w:rsidR="00987387" w:rsidRDefault="00D205D0">
            <w:pPr>
              <w:spacing w:after="237"/>
              <w:ind w:right="1"/>
              <w:jc w:val="center"/>
            </w:pPr>
            <w:r>
              <w:rPr>
                <w:rFonts w:ascii="Times New Roman" w:eastAsia="Times New Roman" w:hAnsi="Times New Roman" w:cs="Times New Roman"/>
                <w:sz w:val="23"/>
              </w:rPr>
              <w:t xml:space="preserve">4.61 </w:t>
            </w:r>
          </w:p>
          <w:p w14:paraId="3810F938" w14:textId="77777777" w:rsidR="00987387" w:rsidRDefault="00D205D0">
            <w:pPr>
              <w:spacing w:after="237"/>
              <w:ind w:right="1"/>
              <w:jc w:val="center"/>
            </w:pPr>
            <w:r>
              <w:rPr>
                <w:rFonts w:ascii="Times New Roman" w:eastAsia="Times New Roman" w:hAnsi="Times New Roman" w:cs="Times New Roman"/>
                <w:sz w:val="23"/>
              </w:rPr>
              <w:t xml:space="preserve">4.61 </w:t>
            </w:r>
          </w:p>
          <w:p w14:paraId="7E35B0A2" w14:textId="77777777" w:rsidR="00987387" w:rsidRDefault="00D205D0">
            <w:pPr>
              <w:spacing w:after="0"/>
              <w:ind w:right="1"/>
              <w:jc w:val="center"/>
            </w:pPr>
            <w:r>
              <w:rPr>
                <w:rFonts w:ascii="Times New Roman" w:eastAsia="Times New Roman" w:hAnsi="Times New Roman" w:cs="Times New Roman"/>
                <w:sz w:val="23"/>
              </w:rPr>
              <w:t xml:space="preserve">4.72 </w:t>
            </w:r>
          </w:p>
        </w:tc>
        <w:tc>
          <w:tcPr>
            <w:tcW w:w="2377" w:type="dxa"/>
            <w:tcBorders>
              <w:top w:val="single" w:sz="4" w:space="0" w:color="000000"/>
              <w:left w:val="single" w:sz="3" w:space="0" w:color="000000"/>
              <w:bottom w:val="single" w:sz="4" w:space="0" w:color="000000"/>
              <w:right w:val="single" w:sz="4" w:space="0" w:color="000000"/>
            </w:tcBorders>
          </w:tcPr>
          <w:p w14:paraId="6CC62824" w14:textId="77777777" w:rsidR="00987387" w:rsidRDefault="00D205D0">
            <w:pPr>
              <w:spacing w:after="237"/>
              <w:ind w:right="1"/>
              <w:jc w:val="center"/>
            </w:pPr>
            <w:r>
              <w:rPr>
                <w:rFonts w:ascii="Times New Roman" w:eastAsia="Times New Roman" w:hAnsi="Times New Roman" w:cs="Times New Roman"/>
                <w:sz w:val="23"/>
              </w:rPr>
              <w:t xml:space="preserve">3.98 </w:t>
            </w:r>
          </w:p>
          <w:p w14:paraId="08FEDF7F" w14:textId="77777777" w:rsidR="00987387" w:rsidRDefault="00D205D0">
            <w:pPr>
              <w:spacing w:after="237"/>
              <w:ind w:right="1"/>
              <w:jc w:val="center"/>
            </w:pPr>
            <w:r>
              <w:rPr>
                <w:rFonts w:ascii="Times New Roman" w:eastAsia="Times New Roman" w:hAnsi="Times New Roman" w:cs="Times New Roman"/>
                <w:sz w:val="23"/>
              </w:rPr>
              <w:t xml:space="preserve">4.02 </w:t>
            </w:r>
          </w:p>
          <w:p w14:paraId="34D0CCB3" w14:textId="77777777" w:rsidR="00987387" w:rsidRDefault="00D205D0">
            <w:pPr>
              <w:spacing w:after="0"/>
              <w:ind w:right="1"/>
              <w:jc w:val="center"/>
            </w:pPr>
            <w:r>
              <w:rPr>
                <w:rFonts w:ascii="Times New Roman" w:eastAsia="Times New Roman" w:hAnsi="Times New Roman" w:cs="Times New Roman"/>
                <w:sz w:val="23"/>
              </w:rPr>
              <w:t xml:space="preserve">4.13 </w:t>
            </w:r>
          </w:p>
        </w:tc>
        <w:tc>
          <w:tcPr>
            <w:tcW w:w="1357" w:type="dxa"/>
            <w:tcBorders>
              <w:top w:val="single" w:sz="4" w:space="0" w:color="000000"/>
              <w:left w:val="single" w:sz="4" w:space="0" w:color="000000"/>
              <w:bottom w:val="single" w:sz="4" w:space="0" w:color="000000"/>
              <w:right w:val="single" w:sz="4" w:space="0" w:color="000000"/>
            </w:tcBorders>
          </w:tcPr>
          <w:p w14:paraId="4949C665" w14:textId="77777777" w:rsidR="00987387" w:rsidRDefault="00D205D0">
            <w:pPr>
              <w:spacing w:after="237"/>
              <w:jc w:val="center"/>
            </w:pPr>
            <w:r>
              <w:rPr>
                <w:rFonts w:ascii="Times New Roman" w:eastAsia="Times New Roman" w:hAnsi="Times New Roman" w:cs="Times New Roman"/>
                <w:sz w:val="23"/>
              </w:rPr>
              <w:t xml:space="preserve">3.67 </w:t>
            </w:r>
          </w:p>
          <w:p w14:paraId="2E4CE297" w14:textId="77777777" w:rsidR="00987387" w:rsidRDefault="00D205D0">
            <w:pPr>
              <w:spacing w:after="237"/>
              <w:jc w:val="center"/>
            </w:pPr>
            <w:r>
              <w:rPr>
                <w:rFonts w:ascii="Times New Roman" w:eastAsia="Times New Roman" w:hAnsi="Times New Roman" w:cs="Times New Roman"/>
                <w:sz w:val="23"/>
              </w:rPr>
              <w:t xml:space="preserve">3.71 </w:t>
            </w:r>
          </w:p>
          <w:p w14:paraId="569D82C9" w14:textId="77777777" w:rsidR="00987387" w:rsidRDefault="00D205D0">
            <w:pPr>
              <w:spacing w:after="0"/>
              <w:jc w:val="center"/>
            </w:pPr>
            <w:r>
              <w:rPr>
                <w:rFonts w:ascii="Times New Roman" w:eastAsia="Times New Roman" w:hAnsi="Times New Roman" w:cs="Times New Roman"/>
                <w:sz w:val="23"/>
              </w:rPr>
              <w:t xml:space="preserve">3.83 </w:t>
            </w:r>
          </w:p>
        </w:tc>
      </w:tr>
      <w:tr w:rsidR="00987387" w14:paraId="5C5E9E63" w14:textId="77777777">
        <w:trPr>
          <w:trHeight w:val="1568"/>
        </w:trPr>
        <w:tc>
          <w:tcPr>
            <w:tcW w:w="1275" w:type="dxa"/>
            <w:tcBorders>
              <w:top w:val="single" w:sz="4" w:space="0" w:color="000000"/>
              <w:left w:val="single" w:sz="3" w:space="0" w:color="000000"/>
              <w:bottom w:val="single" w:sz="4" w:space="0" w:color="000000"/>
              <w:right w:val="single" w:sz="4" w:space="0" w:color="000000"/>
            </w:tcBorders>
          </w:tcPr>
          <w:p w14:paraId="2566DAC4" w14:textId="77777777" w:rsidR="00987387" w:rsidRDefault="00D205D0">
            <w:pPr>
              <w:spacing w:after="0"/>
              <w:ind w:right="2"/>
              <w:jc w:val="center"/>
            </w:pPr>
            <w:r>
              <w:rPr>
                <w:rFonts w:ascii="Times New Roman" w:eastAsia="Times New Roman" w:hAnsi="Times New Roman" w:cs="Times New Roman"/>
                <w:sz w:val="23"/>
              </w:rPr>
              <w:t xml:space="preserve">5 </w:t>
            </w:r>
          </w:p>
        </w:tc>
        <w:tc>
          <w:tcPr>
            <w:tcW w:w="1319" w:type="dxa"/>
            <w:tcBorders>
              <w:top w:val="single" w:sz="4" w:space="0" w:color="000000"/>
              <w:left w:val="single" w:sz="4" w:space="0" w:color="000000"/>
              <w:bottom w:val="single" w:sz="4" w:space="0" w:color="000000"/>
              <w:right w:val="single" w:sz="4" w:space="0" w:color="000000"/>
            </w:tcBorders>
          </w:tcPr>
          <w:p w14:paraId="75E352C3" w14:textId="77777777" w:rsidR="00987387" w:rsidRDefault="00D205D0">
            <w:pPr>
              <w:spacing w:after="236"/>
              <w:ind w:right="1"/>
              <w:jc w:val="center"/>
            </w:pPr>
            <w:r>
              <w:rPr>
                <w:rFonts w:ascii="Times New Roman" w:eastAsia="Times New Roman" w:hAnsi="Times New Roman" w:cs="Times New Roman"/>
                <w:sz w:val="23"/>
              </w:rPr>
              <w:t xml:space="preserve">50 </w:t>
            </w:r>
          </w:p>
          <w:p w14:paraId="2CEB0092" w14:textId="77777777" w:rsidR="00987387" w:rsidRDefault="00D205D0">
            <w:pPr>
              <w:spacing w:after="237"/>
              <w:ind w:right="1"/>
              <w:jc w:val="center"/>
            </w:pPr>
            <w:r>
              <w:rPr>
                <w:rFonts w:ascii="Times New Roman" w:eastAsia="Times New Roman" w:hAnsi="Times New Roman" w:cs="Times New Roman"/>
                <w:sz w:val="23"/>
              </w:rPr>
              <w:t xml:space="preserve">100 </w:t>
            </w:r>
          </w:p>
          <w:p w14:paraId="4E81B316" w14:textId="77777777" w:rsidR="00987387" w:rsidRDefault="00D205D0">
            <w:pPr>
              <w:spacing w:after="0"/>
              <w:ind w:right="1"/>
              <w:jc w:val="center"/>
            </w:pPr>
            <w:r>
              <w:rPr>
                <w:rFonts w:ascii="Times New Roman" w:eastAsia="Times New Roman" w:hAnsi="Times New Roman" w:cs="Times New Roman"/>
                <w:sz w:val="23"/>
              </w:rPr>
              <w:t xml:space="preserve">200 </w:t>
            </w:r>
          </w:p>
        </w:tc>
        <w:tc>
          <w:tcPr>
            <w:tcW w:w="1286" w:type="dxa"/>
            <w:tcBorders>
              <w:top w:val="single" w:sz="4" w:space="0" w:color="000000"/>
              <w:left w:val="single" w:sz="4" w:space="0" w:color="000000"/>
              <w:bottom w:val="single" w:sz="4" w:space="0" w:color="000000"/>
              <w:right w:val="single" w:sz="3" w:space="0" w:color="000000"/>
            </w:tcBorders>
          </w:tcPr>
          <w:p w14:paraId="60C028DC" w14:textId="77777777" w:rsidR="00987387" w:rsidRDefault="00D205D0">
            <w:pPr>
              <w:spacing w:after="236"/>
              <w:ind w:right="1"/>
              <w:jc w:val="center"/>
            </w:pPr>
            <w:r>
              <w:rPr>
                <w:rFonts w:ascii="Times New Roman" w:eastAsia="Times New Roman" w:hAnsi="Times New Roman" w:cs="Times New Roman"/>
                <w:sz w:val="23"/>
              </w:rPr>
              <w:t xml:space="preserve">4.80 </w:t>
            </w:r>
          </w:p>
          <w:p w14:paraId="46EC5FE8" w14:textId="77777777" w:rsidR="00987387" w:rsidRDefault="00D205D0">
            <w:pPr>
              <w:spacing w:after="237"/>
              <w:ind w:right="1"/>
              <w:jc w:val="center"/>
            </w:pPr>
            <w:r>
              <w:rPr>
                <w:rFonts w:ascii="Times New Roman" w:eastAsia="Times New Roman" w:hAnsi="Times New Roman" w:cs="Times New Roman"/>
                <w:sz w:val="23"/>
              </w:rPr>
              <w:t xml:space="preserve">4.98 </w:t>
            </w:r>
          </w:p>
          <w:p w14:paraId="752814E7" w14:textId="77777777" w:rsidR="00987387" w:rsidRDefault="00D205D0">
            <w:pPr>
              <w:spacing w:after="0"/>
              <w:ind w:right="1"/>
              <w:jc w:val="center"/>
            </w:pPr>
            <w:r>
              <w:rPr>
                <w:rFonts w:ascii="Times New Roman" w:eastAsia="Times New Roman" w:hAnsi="Times New Roman" w:cs="Times New Roman"/>
                <w:sz w:val="23"/>
              </w:rPr>
              <w:t xml:space="preserve">4.97 </w:t>
            </w:r>
          </w:p>
        </w:tc>
        <w:tc>
          <w:tcPr>
            <w:tcW w:w="2377" w:type="dxa"/>
            <w:tcBorders>
              <w:top w:val="single" w:sz="4" w:space="0" w:color="000000"/>
              <w:left w:val="single" w:sz="3" w:space="0" w:color="000000"/>
              <w:bottom w:val="single" w:sz="4" w:space="0" w:color="000000"/>
              <w:right w:val="single" w:sz="4" w:space="0" w:color="000000"/>
            </w:tcBorders>
          </w:tcPr>
          <w:p w14:paraId="1DB6E904" w14:textId="77777777" w:rsidR="00987387" w:rsidRDefault="00D205D0">
            <w:pPr>
              <w:spacing w:after="236"/>
              <w:ind w:right="1"/>
              <w:jc w:val="center"/>
            </w:pPr>
            <w:r>
              <w:rPr>
                <w:rFonts w:ascii="Times New Roman" w:eastAsia="Times New Roman" w:hAnsi="Times New Roman" w:cs="Times New Roman"/>
                <w:sz w:val="23"/>
              </w:rPr>
              <w:t xml:space="preserve">4.15 </w:t>
            </w:r>
          </w:p>
          <w:p w14:paraId="0D16051D" w14:textId="77777777" w:rsidR="00987387" w:rsidRDefault="00D205D0">
            <w:pPr>
              <w:spacing w:after="237"/>
              <w:ind w:right="1"/>
              <w:jc w:val="center"/>
            </w:pPr>
            <w:r>
              <w:rPr>
                <w:rFonts w:ascii="Times New Roman" w:eastAsia="Times New Roman" w:hAnsi="Times New Roman" w:cs="Times New Roman"/>
                <w:sz w:val="23"/>
              </w:rPr>
              <w:t xml:space="preserve">4.36 </w:t>
            </w:r>
          </w:p>
          <w:p w14:paraId="20CEE807" w14:textId="77777777" w:rsidR="00987387" w:rsidRDefault="00D205D0">
            <w:pPr>
              <w:spacing w:after="0"/>
              <w:ind w:right="1"/>
              <w:jc w:val="center"/>
            </w:pPr>
            <w:r>
              <w:rPr>
                <w:rFonts w:ascii="Times New Roman" w:eastAsia="Times New Roman" w:hAnsi="Times New Roman" w:cs="Times New Roman"/>
                <w:sz w:val="23"/>
              </w:rPr>
              <w:t xml:space="preserve">4.43 </w:t>
            </w:r>
          </w:p>
        </w:tc>
        <w:tc>
          <w:tcPr>
            <w:tcW w:w="1357" w:type="dxa"/>
            <w:tcBorders>
              <w:top w:val="single" w:sz="4" w:space="0" w:color="000000"/>
              <w:left w:val="single" w:sz="4" w:space="0" w:color="000000"/>
              <w:bottom w:val="single" w:sz="4" w:space="0" w:color="000000"/>
              <w:right w:val="single" w:sz="4" w:space="0" w:color="000000"/>
            </w:tcBorders>
          </w:tcPr>
          <w:p w14:paraId="3CA81AC0" w14:textId="77777777" w:rsidR="00987387" w:rsidRDefault="00D205D0">
            <w:pPr>
              <w:spacing w:after="236"/>
              <w:jc w:val="center"/>
            </w:pPr>
            <w:r>
              <w:rPr>
                <w:rFonts w:ascii="Times New Roman" w:eastAsia="Times New Roman" w:hAnsi="Times New Roman" w:cs="Times New Roman"/>
                <w:sz w:val="23"/>
              </w:rPr>
              <w:t xml:space="preserve">3.85 </w:t>
            </w:r>
          </w:p>
          <w:p w14:paraId="18171929" w14:textId="77777777" w:rsidR="00987387" w:rsidRDefault="00D205D0">
            <w:pPr>
              <w:spacing w:after="237"/>
              <w:jc w:val="center"/>
            </w:pPr>
            <w:r>
              <w:rPr>
                <w:rFonts w:ascii="Times New Roman" w:eastAsia="Times New Roman" w:hAnsi="Times New Roman" w:cs="Times New Roman"/>
                <w:sz w:val="23"/>
              </w:rPr>
              <w:t xml:space="preserve">4.06 </w:t>
            </w:r>
          </w:p>
          <w:p w14:paraId="492CF277" w14:textId="77777777" w:rsidR="00987387" w:rsidRDefault="00D205D0">
            <w:pPr>
              <w:spacing w:after="0"/>
              <w:jc w:val="center"/>
            </w:pPr>
            <w:r>
              <w:rPr>
                <w:rFonts w:ascii="Times New Roman" w:eastAsia="Times New Roman" w:hAnsi="Times New Roman" w:cs="Times New Roman"/>
                <w:sz w:val="23"/>
              </w:rPr>
              <w:t xml:space="preserve">4.14 </w:t>
            </w:r>
          </w:p>
        </w:tc>
      </w:tr>
    </w:tbl>
    <w:p w14:paraId="34EF3008" w14:textId="77777777" w:rsidR="00987387" w:rsidRDefault="00D205D0">
      <w:pPr>
        <w:spacing w:after="237"/>
        <w:ind w:left="511"/>
      </w:pPr>
      <w:r>
        <w:rPr>
          <w:rFonts w:ascii="Times New Roman" w:eastAsia="Times New Roman" w:hAnsi="Times New Roman" w:cs="Times New Roman"/>
          <w:sz w:val="23"/>
        </w:rPr>
        <w:t xml:space="preserve"> </w:t>
      </w:r>
    </w:p>
    <w:p w14:paraId="5712643E" w14:textId="77777777" w:rsidR="00987387" w:rsidRDefault="00D205D0">
      <w:pPr>
        <w:spacing w:after="5" w:line="479" w:lineRule="auto"/>
        <w:ind w:left="342" w:firstLine="1015"/>
        <w:jc w:val="both"/>
      </w:pPr>
      <w:r>
        <w:rPr>
          <w:rFonts w:ascii="Times New Roman" w:eastAsia="Times New Roman" w:hAnsi="Times New Roman" w:cs="Times New Roman"/>
          <w:sz w:val="23"/>
        </w:rPr>
        <w:t>Sebagaimana telah disinggung diatas, tujuan utama dari uji kointegrasi adalah untuk mengkaji apakah residual regresi kointegrasi stasioner atau tidak. Pengujian ini sangat penting bila ingin dikembangkan suatu model dinamis, khususnya model koreksi kesalah</w:t>
      </w:r>
      <w:r>
        <w:rPr>
          <w:rFonts w:ascii="Times New Roman" w:eastAsia="Times New Roman" w:hAnsi="Times New Roman" w:cs="Times New Roman"/>
          <w:sz w:val="23"/>
        </w:rPr>
        <w:t>an (</w:t>
      </w:r>
      <w:r>
        <w:rPr>
          <w:rFonts w:ascii="Times New Roman" w:eastAsia="Times New Roman" w:hAnsi="Times New Roman" w:cs="Times New Roman"/>
          <w:i/>
          <w:sz w:val="23"/>
        </w:rPr>
        <w:t>error correction model</w:t>
      </w:r>
      <w:r>
        <w:rPr>
          <w:rFonts w:ascii="Times New Roman" w:eastAsia="Times New Roman" w:hAnsi="Times New Roman" w:cs="Times New Roman"/>
          <w:sz w:val="23"/>
        </w:rPr>
        <w:t xml:space="preserve"> = ECM), yang mencangkup variabel-variabel kunci pada regresi kointegrasi terkait. </w:t>
      </w:r>
    </w:p>
    <w:p w14:paraId="779C8758" w14:textId="77777777" w:rsidR="00987387" w:rsidRDefault="00D205D0">
      <w:pPr>
        <w:spacing w:after="5" w:line="479" w:lineRule="auto"/>
        <w:ind w:left="342" w:firstLine="1015"/>
        <w:jc w:val="both"/>
      </w:pPr>
      <w:r>
        <w:rPr>
          <w:rFonts w:ascii="Times New Roman" w:eastAsia="Times New Roman" w:hAnsi="Times New Roman" w:cs="Times New Roman"/>
          <w:sz w:val="23"/>
        </w:rPr>
        <w:t>Pada prinsipnya, model koreksi kesalahan terdapat keseimbangan yang tetap dalam jangka panjang antara variabel-variabel ekonomi. Bila dalam jangka</w:t>
      </w:r>
      <w:r>
        <w:rPr>
          <w:rFonts w:ascii="Times New Roman" w:eastAsia="Times New Roman" w:hAnsi="Times New Roman" w:cs="Times New Roman"/>
          <w:sz w:val="23"/>
        </w:rPr>
        <w:t xml:space="preserve"> pendek terdapat ketidakseimbangan dalam satu periode, maka model koreksi kesalahan akan mengoreksinya pada periode berikutnya (Engle dan Granger, 1987:254). Mekanisme koreksi kesalahan ini dapat diartikan sebagai penyelaras perilaku jangka pendek dan jang</w:t>
      </w:r>
      <w:r>
        <w:rPr>
          <w:rFonts w:ascii="Times New Roman" w:eastAsia="Times New Roman" w:hAnsi="Times New Roman" w:cs="Times New Roman"/>
          <w:sz w:val="23"/>
        </w:rPr>
        <w:t>ka panjang. Dengan mekanisme ini pula, masalah regresi semrawut dapat dihindarkan melalui penggunaan variabel perbedaan yang tetap di dalam model, namun tanpa menghilangkan informasi jangka panjang yang diakibatkan oleh penggunaan data perbedaan semata. De</w:t>
      </w:r>
      <w:r>
        <w:rPr>
          <w:rFonts w:ascii="Times New Roman" w:eastAsia="Times New Roman" w:hAnsi="Times New Roman" w:cs="Times New Roman"/>
          <w:sz w:val="23"/>
        </w:rPr>
        <w:t xml:space="preserve">ngan demikian, dapat dikatakan bahwa model koreksi kesalahan konsisten dengan konsep kointegrasi atau dikenal dengan </w:t>
      </w:r>
      <w:r>
        <w:rPr>
          <w:rFonts w:ascii="Times New Roman" w:eastAsia="Times New Roman" w:hAnsi="Times New Roman" w:cs="Times New Roman"/>
          <w:i/>
          <w:sz w:val="23"/>
        </w:rPr>
        <w:t>Granger Representation Theorem</w:t>
      </w:r>
      <w:r>
        <w:rPr>
          <w:rFonts w:ascii="Times New Roman" w:eastAsia="Times New Roman" w:hAnsi="Times New Roman" w:cs="Times New Roman"/>
          <w:sz w:val="23"/>
        </w:rPr>
        <w:t xml:space="preserve">. (Sriyana, Jaka, 2003) </w:t>
      </w:r>
    </w:p>
    <w:p w14:paraId="4B013F97" w14:textId="77777777" w:rsidR="00987387" w:rsidRDefault="00D205D0">
      <w:pPr>
        <w:spacing w:after="237"/>
        <w:ind w:left="1357"/>
      </w:pPr>
      <w:r>
        <w:rPr>
          <w:rFonts w:ascii="Times New Roman" w:eastAsia="Times New Roman" w:hAnsi="Times New Roman" w:cs="Times New Roman"/>
          <w:sz w:val="23"/>
        </w:rPr>
        <w:t xml:space="preserve"> </w:t>
      </w:r>
    </w:p>
    <w:p w14:paraId="09F1712E" w14:textId="77777777" w:rsidR="00987387" w:rsidRDefault="00D205D0">
      <w:pPr>
        <w:pStyle w:val="Heading4"/>
        <w:ind w:left="183" w:right="0"/>
      </w:pPr>
      <w:r>
        <w:t xml:space="preserve">3.3.4.  Analisa Statistik </w:t>
      </w:r>
    </w:p>
    <w:p w14:paraId="0E8FA5B7" w14:textId="77777777" w:rsidR="00987387" w:rsidRDefault="00D205D0">
      <w:pPr>
        <w:spacing w:after="5" w:line="479" w:lineRule="auto"/>
        <w:ind w:left="352" w:hanging="10"/>
        <w:jc w:val="both"/>
      </w:pPr>
      <w:r>
        <w:rPr>
          <w:rFonts w:ascii="Times New Roman" w:eastAsia="Times New Roman" w:hAnsi="Times New Roman" w:cs="Times New Roman"/>
          <w:b/>
          <w:sz w:val="23"/>
        </w:rPr>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r>
      <w:r>
        <w:rPr>
          <w:rFonts w:ascii="Times New Roman" w:eastAsia="Times New Roman" w:hAnsi="Times New Roman" w:cs="Times New Roman"/>
          <w:sz w:val="23"/>
        </w:rPr>
        <w:t xml:space="preserve">Hubungan konsumsi masyarakat dengan faktor-faktor yang mempengaruhi dapat diformulasikan sebagai berikut : </w:t>
      </w:r>
    </w:p>
    <w:p w14:paraId="37D51334" w14:textId="77777777" w:rsidR="00987387" w:rsidRDefault="00D205D0">
      <w:pPr>
        <w:tabs>
          <w:tab w:val="center" w:pos="1641"/>
        </w:tabs>
        <w:spacing w:after="228"/>
      </w:pPr>
      <w:r>
        <w:rPr>
          <w:rFonts w:ascii="Times New Roman" w:eastAsia="Times New Roman" w:hAnsi="Times New Roman" w:cs="Times New Roman"/>
          <w:sz w:val="23"/>
        </w:rPr>
        <w:t xml:space="preserve"> </w:t>
      </w:r>
      <w:r>
        <w:rPr>
          <w:rFonts w:ascii="Times New Roman" w:eastAsia="Times New Roman" w:hAnsi="Times New Roman" w:cs="Times New Roman"/>
          <w:sz w:val="23"/>
        </w:rPr>
        <w:tab/>
        <w:t>Y = f(X</w:t>
      </w:r>
      <w:r>
        <w:rPr>
          <w:rFonts w:ascii="Times New Roman" w:eastAsia="Times New Roman" w:hAnsi="Times New Roman" w:cs="Times New Roman"/>
          <w:sz w:val="23"/>
          <w:vertAlign w:val="subscript"/>
        </w:rPr>
        <w:t>1</w:t>
      </w:r>
      <w:r>
        <w:rPr>
          <w:rFonts w:ascii="Times New Roman" w:eastAsia="Times New Roman" w:hAnsi="Times New Roman" w:cs="Times New Roman"/>
          <w:sz w:val="23"/>
        </w:rPr>
        <w:t>, X</w:t>
      </w:r>
      <w:r>
        <w:rPr>
          <w:rFonts w:ascii="Times New Roman" w:eastAsia="Times New Roman" w:hAnsi="Times New Roman" w:cs="Times New Roman"/>
          <w:sz w:val="23"/>
          <w:vertAlign w:val="subscript"/>
        </w:rPr>
        <w:t>2</w:t>
      </w:r>
      <w:r>
        <w:rPr>
          <w:rFonts w:ascii="Times New Roman" w:eastAsia="Times New Roman" w:hAnsi="Times New Roman" w:cs="Times New Roman"/>
          <w:sz w:val="23"/>
        </w:rPr>
        <w:t>, X</w:t>
      </w:r>
      <w:r>
        <w:rPr>
          <w:rFonts w:ascii="Times New Roman" w:eastAsia="Times New Roman" w:hAnsi="Times New Roman" w:cs="Times New Roman"/>
          <w:sz w:val="23"/>
          <w:vertAlign w:val="subscript"/>
        </w:rPr>
        <w:t>3</w:t>
      </w:r>
      <w:r>
        <w:rPr>
          <w:rFonts w:ascii="Times New Roman" w:eastAsia="Times New Roman" w:hAnsi="Times New Roman" w:cs="Times New Roman"/>
          <w:sz w:val="23"/>
        </w:rPr>
        <w:t>, X</w:t>
      </w:r>
      <w:r>
        <w:rPr>
          <w:rFonts w:ascii="Times New Roman" w:eastAsia="Times New Roman" w:hAnsi="Times New Roman" w:cs="Times New Roman"/>
          <w:sz w:val="23"/>
          <w:vertAlign w:val="subscript"/>
        </w:rPr>
        <w:t>4</w:t>
      </w:r>
      <w:r>
        <w:rPr>
          <w:rFonts w:ascii="Times New Roman" w:eastAsia="Times New Roman" w:hAnsi="Times New Roman" w:cs="Times New Roman"/>
          <w:sz w:val="23"/>
        </w:rPr>
        <w:t xml:space="preserve">) </w:t>
      </w:r>
    </w:p>
    <w:p w14:paraId="044E94CD" w14:textId="77777777" w:rsidR="00987387" w:rsidRDefault="00D205D0">
      <w:pPr>
        <w:tabs>
          <w:tab w:val="center" w:pos="2586"/>
        </w:tabs>
        <w:spacing w:after="264"/>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Dalam bentuk persamaan adalah sebagai berikut : </w:t>
      </w:r>
    </w:p>
    <w:p w14:paraId="55AF26F5" w14:textId="77777777" w:rsidR="00987387" w:rsidRDefault="00D205D0">
      <w:pPr>
        <w:tabs>
          <w:tab w:val="center" w:pos="3214"/>
        </w:tabs>
        <w:spacing w:after="232"/>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DY</w:t>
      </w:r>
      <w:r>
        <w:rPr>
          <w:rFonts w:ascii="Times New Roman" w:eastAsia="Times New Roman" w:hAnsi="Times New Roman" w:cs="Times New Roman"/>
          <w:sz w:val="23"/>
          <w:vertAlign w:val="subscript"/>
        </w:rPr>
        <w:t>t</w:t>
      </w:r>
      <w:r>
        <w:rPr>
          <w:rFonts w:ascii="Times New Roman" w:eastAsia="Times New Roman" w:hAnsi="Times New Roman" w:cs="Times New Roman"/>
          <w:sz w:val="23"/>
        </w:rPr>
        <w:t xml:space="preserve"> = β</w:t>
      </w:r>
      <w:r>
        <w:rPr>
          <w:rFonts w:ascii="Times New Roman" w:eastAsia="Times New Roman" w:hAnsi="Times New Roman" w:cs="Times New Roman"/>
          <w:sz w:val="23"/>
          <w:vertAlign w:val="subscript"/>
        </w:rPr>
        <w:t>0</w:t>
      </w:r>
      <w:r>
        <w:rPr>
          <w:rFonts w:ascii="Times New Roman" w:eastAsia="Times New Roman" w:hAnsi="Times New Roman" w:cs="Times New Roman"/>
          <w:sz w:val="23"/>
        </w:rPr>
        <w:t xml:space="preserve"> + β</w:t>
      </w:r>
      <w:r>
        <w:rPr>
          <w:rFonts w:ascii="Times New Roman" w:eastAsia="Times New Roman" w:hAnsi="Times New Roman" w:cs="Times New Roman"/>
          <w:sz w:val="23"/>
          <w:vertAlign w:val="subscript"/>
        </w:rPr>
        <w:t>1</w:t>
      </w:r>
      <w:r>
        <w:rPr>
          <w:rFonts w:ascii="Times New Roman" w:eastAsia="Times New Roman" w:hAnsi="Times New Roman" w:cs="Times New Roman"/>
          <w:sz w:val="23"/>
        </w:rPr>
        <w:t xml:space="preserve"> DX1</w:t>
      </w:r>
      <w:r>
        <w:rPr>
          <w:rFonts w:ascii="Times New Roman" w:eastAsia="Times New Roman" w:hAnsi="Times New Roman" w:cs="Times New Roman"/>
          <w:sz w:val="23"/>
          <w:vertAlign w:val="subscript"/>
        </w:rPr>
        <w:t>t</w:t>
      </w:r>
      <w:r>
        <w:rPr>
          <w:rFonts w:ascii="Times New Roman" w:eastAsia="Times New Roman" w:hAnsi="Times New Roman" w:cs="Times New Roman"/>
          <w:sz w:val="23"/>
        </w:rPr>
        <w:t xml:space="preserve"> - β</w:t>
      </w:r>
      <w:r>
        <w:rPr>
          <w:rFonts w:ascii="Times New Roman" w:eastAsia="Times New Roman" w:hAnsi="Times New Roman" w:cs="Times New Roman"/>
          <w:sz w:val="23"/>
          <w:vertAlign w:val="subscript"/>
        </w:rPr>
        <w:t>2</w:t>
      </w:r>
      <w:r>
        <w:rPr>
          <w:rFonts w:ascii="Times New Roman" w:eastAsia="Times New Roman" w:hAnsi="Times New Roman" w:cs="Times New Roman"/>
          <w:sz w:val="23"/>
        </w:rPr>
        <w:t xml:space="preserve"> X2</w:t>
      </w:r>
      <w:r>
        <w:rPr>
          <w:rFonts w:ascii="Times New Roman" w:eastAsia="Times New Roman" w:hAnsi="Times New Roman" w:cs="Times New Roman"/>
          <w:sz w:val="23"/>
          <w:vertAlign w:val="subscript"/>
        </w:rPr>
        <w:t>t</w:t>
      </w:r>
      <w:r>
        <w:rPr>
          <w:rFonts w:ascii="Times New Roman" w:eastAsia="Times New Roman" w:hAnsi="Times New Roman" w:cs="Times New Roman"/>
          <w:sz w:val="23"/>
        </w:rPr>
        <w:t xml:space="preserve"> + β</w:t>
      </w:r>
      <w:r>
        <w:rPr>
          <w:rFonts w:ascii="Times New Roman" w:eastAsia="Times New Roman" w:hAnsi="Times New Roman" w:cs="Times New Roman"/>
          <w:sz w:val="23"/>
          <w:vertAlign w:val="subscript"/>
        </w:rPr>
        <w:t>3</w:t>
      </w:r>
      <w:r>
        <w:rPr>
          <w:rFonts w:ascii="Times New Roman" w:eastAsia="Times New Roman" w:hAnsi="Times New Roman" w:cs="Times New Roman"/>
          <w:sz w:val="23"/>
        </w:rPr>
        <w:t xml:space="preserve"> DX3</w:t>
      </w:r>
      <w:r>
        <w:rPr>
          <w:rFonts w:ascii="Times New Roman" w:eastAsia="Times New Roman" w:hAnsi="Times New Roman" w:cs="Times New Roman"/>
          <w:sz w:val="23"/>
          <w:vertAlign w:val="subscript"/>
        </w:rPr>
        <w:t>t</w:t>
      </w:r>
      <w:r>
        <w:rPr>
          <w:rFonts w:ascii="Times New Roman" w:eastAsia="Times New Roman" w:hAnsi="Times New Roman" w:cs="Times New Roman"/>
          <w:sz w:val="23"/>
        </w:rPr>
        <w:t xml:space="preserve"> + β</w:t>
      </w:r>
      <w:r>
        <w:rPr>
          <w:rFonts w:ascii="Times New Roman" w:eastAsia="Times New Roman" w:hAnsi="Times New Roman" w:cs="Times New Roman"/>
          <w:sz w:val="23"/>
          <w:vertAlign w:val="subscript"/>
        </w:rPr>
        <w:t xml:space="preserve">4 </w:t>
      </w:r>
      <w:r>
        <w:rPr>
          <w:rFonts w:ascii="Times New Roman" w:eastAsia="Times New Roman" w:hAnsi="Times New Roman" w:cs="Times New Roman"/>
          <w:sz w:val="23"/>
        </w:rPr>
        <w:t>DX4</w:t>
      </w:r>
      <w:r>
        <w:rPr>
          <w:rFonts w:ascii="Times New Roman" w:eastAsia="Times New Roman" w:hAnsi="Times New Roman" w:cs="Times New Roman"/>
          <w:sz w:val="23"/>
          <w:vertAlign w:val="subscript"/>
        </w:rPr>
        <w:t>t</w:t>
      </w:r>
      <w:r>
        <w:rPr>
          <w:rFonts w:ascii="Times New Roman" w:eastAsia="Times New Roman" w:hAnsi="Times New Roman" w:cs="Times New Roman"/>
          <w:sz w:val="23"/>
        </w:rPr>
        <w:t>+β</w:t>
      </w:r>
      <w:r>
        <w:rPr>
          <w:rFonts w:ascii="Times New Roman" w:eastAsia="Times New Roman" w:hAnsi="Times New Roman" w:cs="Times New Roman"/>
          <w:sz w:val="23"/>
          <w:vertAlign w:val="subscript"/>
        </w:rPr>
        <w:t>5</w:t>
      </w:r>
      <w:r>
        <w:rPr>
          <w:rFonts w:ascii="Times New Roman" w:eastAsia="Times New Roman" w:hAnsi="Times New Roman" w:cs="Times New Roman"/>
          <w:sz w:val="23"/>
        </w:rPr>
        <w:t xml:space="preserve"> ECT </w:t>
      </w:r>
    </w:p>
    <w:p w14:paraId="3B765E78" w14:textId="77777777" w:rsidR="00987387" w:rsidRDefault="00D205D0">
      <w:pPr>
        <w:tabs>
          <w:tab w:val="center" w:pos="1097"/>
        </w:tabs>
        <w:spacing w:after="241"/>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Dimana : </w:t>
      </w:r>
    </w:p>
    <w:p w14:paraId="4712F6CA" w14:textId="77777777" w:rsidR="00987387" w:rsidRDefault="00D205D0">
      <w:pPr>
        <w:tabs>
          <w:tab w:val="center" w:pos="865"/>
          <w:tab w:val="center" w:pos="1357"/>
          <w:tab w:val="center" w:pos="3572"/>
        </w:tabs>
        <w:spacing w:after="244"/>
      </w:pPr>
      <w:r>
        <w:rPr>
          <w:rFonts w:ascii="Times New Roman" w:eastAsia="Times New Roman" w:hAnsi="Times New Roman" w:cs="Times New Roman"/>
          <w:sz w:val="23"/>
        </w:rPr>
        <w:t xml:space="preserve"> </w:t>
      </w:r>
      <w:r>
        <w:rPr>
          <w:rFonts w:ascii="Times New Roman" w:eastAsia="Times New Roman" w:hAnsi="Times New Roman" w:cs="Times New Roman"/>
          <w:sz w:val="23"/>
        </w:rPr>
        <w:tab/>
        <w:t>DY</w:t>
      </w:r>
      <w:r>
        <w:rPr>
          <w:rFonts w:ascii="Times New Roman" w:eastAsia="Times New Roman" w:hAnsi="Times New Roman" w:cs="Times New Roman"/>
          <w:sz w:val="23"/>
          <w:vertAlign w:val="subscript"/>
        </w:rPr>
        <w:t>t</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Pengeluaran konsumsi periode t </w:t>
      </w:r>
    </w:p>
    <w:p w14:paraId="3D926B04" w14:textId="77777777" w:rsidR="00987387" w:rsidRDefault="00D205D0">
      <w:pPr>
        <w:tabs>
          <w:tab w:val="center" w:pos="776"/>
          <w:tab w:val="center" w:pos="1357"/>
          <w:tab w:val="center" w:pos="2585"/>
        </w:tabs>
        <w:spacing w:after="5"/>
      </w:pPr>
      <w:r>
        <w:rPr>
          <w:rFonts w:ascii="Times New Roman" w:eastAsia="Times New Roman" w:hAnsi="Times New Roman" w:cs="Times New Roman"/>
          <w:sz w:val="23"/>
        </w:rPr>
        <w:t xml:space="preserve"> </w:t>
      </w:r>
      <w:r>
        <w:rPr>
          <w:rFonts w:ascii="Times New Roman" w:eastAsia="Times New Roman" w:hAnsi="Times New Roman" w:cs="Times New Roman"/>
          <w:sz w:val="23"/>
        </w:rPr>
        <w:tab/>
        <w:t>β</w:t>
      </w:r>
      <w:r>
        <w:rPr>
          <w:rFonts w:ascii="Times New Roman" w:eastAsia="Times New Roman" w:hAnsi="Times New Roman" w:cs="Times New Roman"/>
          <w:sz w:val="23"/>
          <w:vertAlign w:val="subscript"/>
        </w:rPr>
        <w:t>0</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Konstanta </w:t>
      </w:r>
    </w:p>
    <w:tbl>
      <w:tblPr>
        <w:tblStyle w:val="TableGrid"/>
        <w:tblW w:w="6448" w:type="dxa"/>
        <w:tblInd w:w="2" w:type="dxa"/>
        <w:tblCellMar>
          <w:top w:w="0" w:type="dxa"/>
          <w:left w:w="0" w:type="dxa"/>
          <w:bottom w:w="0" w:type="dxa"/>
          <w:right w:w="0" w:type="dxa"/>
        </w:tblCellMar>
        <w:tblLook w:val="04A0" w:firstRow="1" w:lastRow="0" w:firstColumn="1" w:lastColumn="0" w:noHBand="0" w:noVBand="1"/>
      </w:tblPr>
      <w:tblGrid>
        <w:gridCol w:w="2033"/>
        <w:gridCol w:w="4415"/>
      </w:tblGrid>
      <w:tr w:rsidR="00987387" w14:paraId="3C691471" w14:textId="77777777">
        <w:trPr>
          <w:trHeight w:val="421"/>
        </w:trPr>
        <w:tc>
          <w:tcPr>
            <w:tcW w:w="2033" w:type="dxa"/>
            <w:tcBorders>
              <w:top w:val="nil"/>
              <w:left w:val="nil"/>
              <w:bottom w:val="nil"/>
              <w:right w:val="nil"/>
            </w:tcBorders>
          </w:tcPr>
          <w:p w14:paraId="352044CE" w14:textId="77777777" w:rsidR="00987387" w:rsidRDefault="00D205D0">
            <w:pPr>
              <w:tabs>
                <w:tab w:val="center" w:pos="898"/>
                <w:tab w:val="center" w:pos="1355"/>
              </w:tabs>
              <w:spacing w:after="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DX1 </w:t>
            </w:r>
            <w:r>
              <w:rPr>
                <w:rFonts w:ascii="Times New Roman" w:eastAsia="Times New Roman" w:hAnsi="Times New Roman" w:cs="Times New Roman"/>
                <w:sz w:val="23"/>
              </w:rPr>
              <w:tab/>
              <w:t xml:space="preserve"> </w:t>
            </w:r>
          </w:p>
        </w:tc>
        <w:tc>
          <w:tcPr>
            <w:tcW w:w="4416" w:type="dxa"/>
            <w:tcBorders>
              <w:top w:val="nil"/>
              <w:left w:val="nil"/>
              <w:bottom w:val="nil"/>
              <w:right w:val="nil"/>
            </w:tcBorders>
          </w:tcPr>
          <w:p w14:paraId="31FC7033" w14:textId="77777777" w:rsidR="00987387" w:rsidRDefault="00D205D0">
            <w:pPr>
              <w:spacing w:after="0"/>
            </w:pPr>
            <w:r>
              <w:rPr>
                <w:rFonts w:ascii="Times New Roman" w:eastAsia="Times New Roman" w:hAnsi="Times New Roman" w:cs="Times New Roman"/>
                <w:sz w:val="23"/>
              </w:rPr>
              <w:t xml:space="preserve">= Pendapatan nasional periode t </w:t>
            </w:r>
          </w:p>
        </w:tc>
      </w:tr>
      <w:tr w:rsidR="00987387" w14:paraId="5ACA2D47" w14:textId="77777777">
        <w:trPr>
          <w:trHeight w:val="520"/>
        </w:trPr>
        <w:tc>
          <w:tcPr>
            <w:tcW w:w="2033" w:type="dxa"/>
            <w:tcBorders>
              <w:top w:val="nil"/>
              <w:left w:val="nil"/>
              <w:bottom w:val="nil"/>
              <w:right w:val="nil"/>
            </w:tcBorders>
          </w:tcPr>
          <w:p w14:paraId="26420A92" w14:textId="77777777" w:rsidR="00987387" w:rsidRDefault="00D205D0">
            <w:pPr>
              <w:tabs>
                <w:tab w:val="center" w:pos="898"/>
                <w:tab w:val="center" w:pos="1355"/>
              </w:tabs>
              <w:spacing w:after="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DX2 </w:t>
            </w:r>
            <w:r>
              <w:rPr>
                <w:rFonts w:ascii="Times New Roman" w:eastAsia="Times New Roman" w:hAnsi="Times New Roman" w:cs="Times New Roman"/>
                <w:sz w:val="23"/>
              </w:rPr>
              <w:tab/>
              <w:t xml:space="preserve"> </w:t>
            </w:r>
          </w:p>
        </w:tc>
        <w:tc>
          <w:tcPr>
            <w:tcW w:w="4416" w:type="dxa"/>
            <w:tcBorders>
              <w:top w:val="nil"/>
              <w:left w:val="nil"/>
              <w:bottom w:val="nil"/>
              <w:right w:val="nil"/>
            </w:tcBorders>
          </w:tcPr>
          <w:p w14:paraId="4E9C3C82" w14:textId="77777777" w:rsidR="00987387" w:rsidRDefault="00D205D0">
            <w:pPr>
              <w:spacing w:after="0"/>
            </w:pPr>
            <w:r>
              <w:rPr>
                <w:rFonts w:ascii="Times New Roman" w:eastAsia="Times New Roman" w:hAnsi="Times New Roman" w:cs="Times New Roman"/>
                <w:sz w:val="23"/>
              </w:rPr>
              <w:t xml:space="preserve">= laju inflasi pada periode t </w:t>
            </w:r>
          </w:p>
        </w:tc>
      </w:tr>
      <w:tr w:rsidR="00987387" w14:paraId="2C8F39FC" w14:textId="77777777">
        <w:trPr>
          <w:trHeight w:val="520"/>
        </w:trPr>
        <w:tc>
          <w:tcPr>
            <w:tcW w:w="2033" w:type="dxa"/>
            <w:tcBorders>
              <w:top w:val="nil"/>
              <w:left w:val="nil"/>
              <w:bottom w:val="nil"/>
              <w:right w:val="nil"/>
            </w:tcBorders>
          </w:tcPr>
          <w:p w14:paraId="1937E5C5" w14:textId="77777777" w:rsidR="00987387" w:rsidRDefault="00D205D0">
            <w:pPr>
              <w:tabs>
                <w:tab w:val="center" w:pos="898"/>
                <w:tab w:val="center" w:pos="1355"/>
              </w:tabs>
              <w:spacing w:after="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DX3 </w:t>
            </w:r>
            <w:r>
              <w:rPr>
                <w:rFonts w:ascii="Times New Roman" w:eastAsia="Times New Roman" w:hAnsi="Times New Roman" w:cs="Times New Roman"/>
                <w:sz w:val="23"/>
              </w:rPr>
              <w:tab/>
              <w:t xml:space="preserve"> </w:t>
            </w:r>
          </w:p>
        </w:tc>
        <w:tc>
          <w:tcPr>
            <w:tcW w:w="4416" w:type="dxa"/>
            <w:tcBorders>
              <w:top w:val="nil"/>
              <w:left w:val="nil"/>
              <w:bottom w:val="nil"/>
              <w:right w:val="nil"/>
            </w:tcBorders>
          </w:tcPr>
          <w:p w14:paraId="10767C67" w14:textId="77777777" w:rsidR="00987387" w:rsidRDefault="00D205D0">
            <w:pPr>
              <w:spacing w:after="0"/>
            </w:pPr>
            <w:r>
              <w:rPr>
                <w:rFonts w:ascii="Times New Roman" w:eastAsia="Times New Roman" w:hAnsi="Times New Roman" w:cs="Times New Roman"/>
                <w:sz w:val="23"/>
              </w:rPr>
              <w:t>= Suku bunga deposito</w:t>
            </w:r>
            <w:r>
              <w:rPr>
                <w:rFonts w:ascii="Times New Roman" w:eastAsia="Times New Roman" w:hAnsi="Times New Roman" w:cs="Times New Roman"/>
                <w:i/>
                <w:sz w:val="23"/>
              </w:rPr>
              <w:t xml:space="preserve"> </w:t>
            </w:r>
            <w:r>
              <w:rPr>
                <w:rFonts w:ascii="Times New Roman" w:eastAsia="Times New Roman" w:hAnsi="Times New Roman" w:cs="Times New Roman"/>
                <w:sz w:val="23"/>
              </w:rPr>
              <w:t xml:space="preserve">pada periode t </w:t>
            </w:r>
          </w:p>
        </w:tc>
      </w:tr>
      <w:tr w:rsidR="00987387" w14:paraId="5C796C15" w14:textId="77777777">
        <w:trPr>
          <w:trHeight w:val="520"/>
        </w:trPr>
        <w:tc>
          <w:tcPr>
            <w:tcW w:w="2033" w:type="dxa"/>
            <w:tcBorders>
              <w:top w:val="nil"/>
              <w:left w:val="nil"/>
              <w:bottom w:val="nil"/>
              <w:right w:val="nil"/>
            </w:tcBorders>
          </w:tcPr>
          <w:p w14:paraId="0DB045BA" w14:textId="77777777" w:rsidR="00987387" w:rsidRDefault="00D205D0">
            <w:pPr>
              <w:tabs>
                <w:tab w:val="center" w:pos="898"/>
                <w:tab w:val="center" w:pos="1355"/>
              </w:tabs>
              <w:spacing w:after="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DX4 </w:t>
            </w:r>
            <w:r>
              <w:rPr>
                <w:rFonts w:ascii="Times New Roman" w:eastAsia="Times New Roman" w:hAnsi="Times New Roman" w:cs="Times New Roman"/>
                <w:sz w:val="23"/>
              </w:rPr>
              <w:tab/>
              <w:t xml:space="preserve"> </w:t>
            </w:r>
          </w:p>
        </w:tc>
        <w:tc>
          <w:tcPr>
            <w:tcW w:w="4416" w:type="dxa"/>
            <w:tcBorders>
              <w:top w:val="nil"/>
              <w:left w:val="nil"/>
              <w:bottom w:val="nil"/>
              <w:right w:val="nil"/>
            </w:tcBorders>
          </w:tcPr>
          <w:p w14:paraId="3E6FA77E" w14:textId="77777777" w:rsidR="00987387" w:rsidRDefault="00D205D0">
            <w:pPr>
              <w:spacing w:after="0"/>
            </w:pPr>
            <w:r>
              <w:rPr>
                <w:rFonts w:ascii="Times New Roman" w:eastAsia="Times New Roman" w:hAnsi="Times New Roman" w:cs="Times New Roman"/>
                <w:sz w:val="23"/>
              </w:rPr>
              <w:t xml:space="preserve">= Jumlah uang beredar </w:t>
            </w:r>
          </w:p>
        </w:tc>
      </w:tr>
      <w:tr w:rsidR="00987387" w14:paraId="5CE0C378" w14:textId="77777777">
        <w:trPr>
          <w:trHeight w:val="519"/>
        </w:trPr>
        <w:tc>
          <w:tcPr>
            <w:tcW w:w="2033" w:type="dxa"/>
            <w:tcBorders>
              <w:top w:val="nil"/>
              <w:left w:val="nil"/>
              <w:bottom w:val="nil"/>
              <w:right w:val="nil"/>
            </w:tcBorders>
          </w:tcPr>
          <w:p w14:paraId="39343D44" w14:textId="77777777" w:rsidR="00987387" w:rsidRDefault="00D205D0">
            <w:pPr>
              <w:tabs>
                <w:tab w:val="center" w:pos="892"/>
                <w:tab w:val="center" w:pos="1355"/>
              </w:tabs>
              <w:spacing w:after="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ECT </w:t>
            </w:r>
            <w:r>
              <w:rPr>
                <w:rFonts w:ascii="Times New Roman" w:eastAsia="Times New Roman" w:hAnsi="Times New Roman" w:cs="Times New Roman"/>
                <w:sz w:val="23"/>
              </w:rPr>
              <w:tab/>
              <w:t xml:space="preserve"> </w:t>
            </w:r>
          </w:p>
        </w:tc>
        <w:tc>
          <w:tcPr>
            <w:tcW w:w="4416" w:type="dxa"/>
            <w:tcBorders>
              <w:top w:val="nil"/>
              <w:left w:val="nil"/>
              <w:bottom w:val="nil"/>
              <w:right w:val="nil"/>
            </w:tcBorders>
          </w:tcPr>
          <w:p w14:paraId="241F392A" w14:textId="77777777" w:rsidR="00987387" w:rsidRDefault="00D205D0">
            <w:pPr>
              <w:spacing w:after="0"/>
            </w:pPr>
            <w:r>
              <w:rPr>
                <w:rFonts w:ascii="Times New Roman" w:eastAsia="Times New Roman" w:hAnsi="Times New Roman" w:cs="Times New Roman"/>
                <w:sz w:val="23"/>
              </w:rPr>
              <w:t xml:space="preserve">= RES (-1) </w:t>
            </w:r>
          </w:p>
        </w:tc>
      </w:tr>
      <w:tr w:rsidR="00987387" w14:paraId="5B8968DA" w14:textId="77777777">
        <w:trPr>
          <w:trHeight w:val="519"/>
        </w:trPr>
        <w:tc>
          <w:tcPr>
            <w:tcW w:w="2033" w:type="dxa"/>
            <w:tcBorders>
              <w:top w:val="nil"/>
              <w:left w:val="nil"/>
              <w:bottom w:val="nil"/>
              <w:right w:val="nil"/>
            </w:tcBorders>
            <w:vAlign w:val="center"/>
          </w:tcPr>
          <w:p w14:paraId="35B7A9D0" w14:textId="77777777" w:rsidR="00987387" w:rsidRDefault="00D205D0">
            <w:pPr>
              <w:tabs>
                <w:tab w:val="center" w:pos="1228"/>
              </w:tabs>
              <w:spacing w:after="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β</w:t>
            </w:r>
            <w:r>
              <w:rPr>
                <w:rFonts w:ascii="Times New Roman" w:eastAsia="Times New Roman" w:hAnsi="Times New Roman" w:cs="Times New Roman"/>
                <w:sz w:val="23"/>
                <w:vertAlign w:val="subscript"/>
              </w:rPr>
              <w:t>1</w:t>
            </w:r>
            <w:r>
              <w:rPr>
                <w:rFonts w:ascii="Times New Roman" w:eastAsia="Times New Roman" w:hAnsi="Times New Roman" w:cs="Times New Roman"/>
                <w:sz w:val="23"/>
              </w:rPr>
              <w:t>, β</w:t>
            </w:r>
            <w:r>
              <w:rPr>
                <w:rFonts w:ascii="Times New Roman" w:eastAsia="Times New Roman" w:hAnsi="Times New Roman" w:cs="Times New Roman"/>
                <w:sz w:val="23"/>
                <w:vertAlign w:val="subscript"/>
              </w:rPr>
              <w:t>2</w:t>
            </w:r>
            <w:r>
              <w:rPr>
                <w:rFonts w:ascii="Times New Roman" w:eastAsia="Times New Roman" w:hAnsi="Times New Roman" w:cs="Times New Roman"/>
                <w:sz w:val="23"/>
              </w:rPr>
              <w:t>, β</w:t>
            </w:r>
            <w:r>
              <w:rPr>
                <w:rFonts w:ascii="Times New Roman" w:eastAsia="Times New Roman" w:hAnsi="Times New Roman" w:cs="Times New Roman"/>
                <w:sz w:val="23"/>
                <w:vertAlign w:val="subscript"/>
              </w:rPr>
              <w:t>3</w:t>
            </w:r>
            <w:r>
              <w:rPr>
                <w:rFonts w:ascii="Times New Roman" w:eastAsia="Times New Roman" w:hAnsi="Times New Roman" w:cs="Times New Roman"/>
                <w:sz w:val="23"/>
              </w:rPr>
              <w:t>, β</w:t>
            </w:r>
            <w:r>
              <w:rPr>
                <w:rFonts w:ascii="Times New Roman" w:eastAsia="Times New Roman" w:hAnsi="Times New Roman" w:cs="Times New Roman"/>
                <w:sz w:val="23"/>
                <w:vertAlign w:val="subscript"/>
              </w:rPr>
              <w:t>4</w:t>
            </w:r>
            <w:r>
              <w:rPr>
                <w:rFonts w:ascii="Times New Roman" w:eastAsia="Times New Roman" w:hAnsi="Times New Roman" w:cs="Times New Roman"/>
                <w:sz w:val="23"/>
              </w:rPr>
              <w:t xml:space="preserve"> </w:t>
            </w:r>
          </w:p>
        </w:tc>
        <w:tc>
          <w:tcPr>
            <w:tcW w:w="4416" w:type="dxa"/>
            <w:tcBorders>
              <w:top w:val="nil"/>
              <w:left w:val="nil"/>
              <w:bottom w:val="nil"/>
              <w:right w:val="nil"/>
            </w:tcBorders>
          </w:tcPr>
          <w:p w14:paraId="61FA5485" w14:textId="77777777" w:rsidR="00987387" w:rsidRDefault="00D205D0">
            <w:pPr>
              <w:spacing w:after="0"/>
              <w:jc w:val="both"/>
            </w:pPr>
            <w:r>
              <w:rPr>
                <w:rFonts w:ascii="Times New Roman" w:eastAsia="Times New Roman" w:hAnsi="Times New Roman" w:cs="Times New Roman"/>
                <w:sz w:val="23"/>
              </w:rPr>
              <w:t xml:space="preserve">= Koefisien regresi dari masing-masing variabel </w:t>
            </w:r>
          </w:p>
        </w:tc>
      </w:tr>
      <w:tr w:rsidR="00987387" w14:paraId="777EF60A" w14:textId="77777777">
        <w:trPr>
          <w:trHeight w:val="421"/>
        </w:trPr>
        <w:tc>
          <w:tcPr>
            <w:tcW w:w="2033" w:type="dxa"/>
            <w:tcBorders>
              <w:top w:val="nil"/>
              <w:left w:val="nil"/>
              <w:bottom w:val="nil"/>
              <w:right w:val="nil"/>
            </w:tcBorders>
            <w:vAlign w:val="bottom"/>
          </w:tcPr>
          <w:p w14:paraId="41885AAC" w14:textId="77777777" w:rsidR="00987387" w:rsidRDefault="00D205D0">
            <w:pPr>
              <w:tabs>
                <w:tab w:val="center" w:pos="773"/>
                <w:tab w:val="center" w:pos="1355"/>
              </w:tabs>
              <w:spacing w:after="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β</w:t>
            </w:r>
            <w:r>
              <w:rPr>
                <w:rFonts w:ascii="Times New Roman" w:eastAsia="Times New Roman" w:hAnsi="Times New Roman" w:cs="Times New Roman"/>
                <w:sz w:val="23"/>
                <w:vertAlign w:val="subscript"/>
              </w:rPr>
              <w:t>5</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tc>
        <w:tc>
          <w:tcPr>
            <w:tcW w:w="4416" w:type="dxa"/>
            <w:tcBorders>
              <w:top w:val="nil"/>
              <w:left w:val="nil"/>
              <w:bottom w:val="nil"/>
              <w:right w:val="nil"/>
            </w:tcBorders>
          </w:tcPr>
          <w:p w14:paraId="270B4C68" w14:textId="77777777" w:rsidR="00987387" w:rsidRDefault="00D205D0">
            <w:pPr>
              <w:spacing w:after="0"/>
            </w:pPr>
            <w:r>
              <w:rPr>
                <w:rFonts w:ascii="Times New Roman" w:eastAsia="Times New Roman" w:hAnsi="Times New Roman" w:cs="Times New Roman"/>
                <w:sz w:val="23"/>
              </w:rPr>
              <w:t>= Koefisien ECT (</w:t>
            </w:r>
            <w:r>
              <w:rPr>
                <w:rFonts w:ascii="Times New Roman" w:eastAsia="Times New Roman" w:hAnsi="Times New Roman" w:cs="Times New Roman"/>
                <w:i/>
                <w:sz w:val="23"/>
              </w:rPr>
              <w:t>error correction term</w:t>
            </w:r>
            <w:r>
              <w:rPr>
                <w:rFonts w:ascii="Times New Roman" w:eastAsia="Times New Roman" w:hAnsi="Times New Roman" w:cs="Times New Roman"/>
                <w:sz w:val="23"/>
              </w:rPr>
              <w:t xml:space="preserve">) </w:t>
            </w:r>
          </w:p>
        </w:tc>
      </w:tr>
    </w:tbl>
    <w:p w14:paraId="5CB1C9AE" w14:textId="77777777" w:rsidR="00987387" w:rsidRDefault="00D205D0">
      <w:pPr>
        <w:spacing w:after="238"/>
        <w:ind w:left="2"/>
      </w:pPr>
      <w:r>
        <w:rPr>
          <w:rFonts w:ascii="Times New Roman" w:eastAsia="Times New Roman" w:hAnsi="Times New Roman" w:cs="Times New Roman"/>
          <w:sz w:val="23"/>
        </w:rPr>
        <w:t xml:space="preserve"> </w:t>
      </w:r>
    </w:p>
    <w:p w14:paraId="2B92EF5B" w14:textId="77777777" w:rsidR="00987387" w:rsidRDefault="00D205D0">
      <w:pPr>
        <w:pStyle w:val="Heading5"/>
        <w:ind w:left="183" w:right="0"/>
      </w:pPr>
      <w:r>
        <w:t xml:space="preserve">3.3.4.1  Uji t (uji signifikansi secara individu) </w:t>
      </w:r>
    </w:p>
    <w:p w14:paraId="3EF5330D" w14:textId="77777777" w:rsidR="00987387" w:rsidRDefault="00D205D0">
      <w:pPr>
        <w:spacing w:after="5" w:line="479" w:lineRule="auto"/>
        <w:ind w:left="426" w:firstLine="762"/>
        <w:jc w:val="both"/>
      </w:pPr>
      <w:r>
        <w:rPr>
          <w:rFonts w:ascii="Times New Roman" w:eastAsia="Times New Roman" w:hAnsi="Times New Roman" w:cs="Times New Roman"/>
          <w:sz w:val="23"/>
        </w:rPr>
        <w:t xml:space="preserve">Uji t statistik melihat hubungan atau pengaruh antara variabel independen secara individual terhadap variabel dependen. </w:t>
      </w:r>
    </w:p>
    <w:p w14:paraId="5FB44E04" w14:textId="77777777" w:rsidR="00987387" w:rsidRDefault="00D205D0">
      <w:pPr>
        <w:numPr>
          <w:ilvl w:val="0"/>
          <w:numId w:val="28"/>
        </w:numPr>
        <w:spacing w:after="241"/>
        <w:ind w:left="849" w:hanging="254"/>
        <w:jc w:val="both"/>
      </w:pPr>
      <w:r>
        <w:rPr>
          <w:rFonts w:ascii="Times New Roman" w:eastAsia="Times New Roman" w:hAnsi="Times New Roman" w:cs="Times New Roman"/>
          <w:sz w:val="23"/>
        </w:rPr>
        <w:t xml:space="preserve">Hipotesis yang digunakan : </w:t>
      </w:r>
    </w:p>
    <w:p w14:paraId="2321D68E" w14:textId="77777777" w:rsidR="00987387" w:rsidRDefault="00D205D0">
      <w:pPr>
        <w:numPr>
          <w:ilvl w:val="1"/>
          <w:numId w:val="28"/>
        </w:numPr>
        <w:spacing w:after="245"/>
        <w:ind w:hanging="338"/>
        <w:jc w:val="both"/>
      </w:pPr>
      <w:r>
        <w:rPr>
          <w:rFonts w:ascii="Times New Roman" w:eastAsia="Times New Roman" w:hAnsi="Times New Roman" w:cs="Times New Roman"/>
          <w:sz w:val="23"/>
        </w:rPr>
        <w:t xml:space="preserve">Jika Hipotesis positif </w:t>
      </w:r>
    </w:p>
    <w:p w14:paraId="6430DD06" w14:textId="77777777" w:rsidR="00987387" w:rsidRDefault="00D205D0">
      <w:pPr>
        <w:spacing w:after="251"/>
        <w:ind w:left="1198" w:hanging="10"/>
        <w:jc w:val="both"/>
      </w:pPr>
      <w:r>
        <w:rPr>
          <w:rFonts w:ascii="Times New Roman" w:eastAsia="Times New Roman" w:hAnsi="Times New Roman" w:cs="Times New Roman"/>
          <w:sz w:val="23"/>
        </w:rPr>
        <w:t xml:space="preserve">Ho : βi ≤ 0 </w:t>
      </w:r>
    </w:p>
    <w:p w14:paraId="419C2E68" w14:textId="77777777" w:rsidR="00987387" w:rsidRDefault="00D205D0">
      <w:pPr>
        <w:spacing w:after="241"/>
        <w:ind w:left="1198" w:hanging="10"/>
        <w:jc w:val="both"/>
      </w:pPr>
      <w:r>
        <w:rPr>
          <w:rFonts w:ascii="Times New Roman" w:eastAsia="Times New Roman" w:hAnsi="Times New Roman" w:cs="Times New Roman"/>
          <w:sz w:val="23"/>
        </w:rPr>
        <w:t xml:space="preserve">Ha : βi &gt; 0 </w:t>
      </w:r>
    </w:p>
    <w:p w14:paraId="1FAD35F5" w14:textId="77777777" w:rsidR="00987387" w:rsidRDefault="00D205D0">
      <w:pPr>
        <w:numPr>
          <w:ilvl w:val="1"/>
          <w:numId w:val="28"/>
        </w:numPr>
        <w:spacing w:after="247"/>
        <w:ind w:hanging="338"/>
        <w:jc w:val="both"/>
      </w:pPr>
      <w:r>
        <w:rPr>
          <w:rFonts w:ascii="Times New Roman" w:eastAsia="Times New Roman" w:hAnsi="Times New Roman" w:cs="Times New Roman"/>
          <w:sz w:val="23"/>
        </w:rPr>
        <w:t xml:space="preserve">Jika Hipotesis negatif </w:t>
      </w:r>
    </w:p>
    <w:p w14:paraId="52FBBA3D" w14:textId="77777777" w:rsidR="00987387" w:rsidRDefault="00D205D0">
      <w:pPr>
        <w:spacing w:after="251"/>
        <w:ind w:left="1198" w:hanging="10"/>
        <w:jc w:val="both"/>
      </w:pPr>
      <w:r>
        <w:rPr>
          <w:rFonts w:ascii="Times New Roman" w:eastAsia="Times New Roman" w:hAnsi="Times New Roman" w:cs="Times New Roman"/>
          <w:sz w:val="23"/>
        </w:rPr>
        <w:t xml:space="preserve">Ho : βi ≥ 0 </w:t>
      </w:r>
    </w:p>
    <w:p w14:paraId="1E24A5E1" w14:textId="77777777" w:rsidR="00987387" w:rsidRDefault="00D205D0">
      <w:pPr>
        <w:spacing w:after="242"/>
        <w:ind w:left="1198" w:hanging="10"/>
        <w:jc w:val="both"/>
      </w:pPr>
      <w:r>
        <w:rPr>
          <w:rFonts w:ascii="Times New Roman" w:eastAsia="Times New Roman" w:hAnsi="Times New Roman" w:cs="Times New Roman"/>
          <w:sz w:val="23"/>
        </w:rPr>
        <w:t xml:space="preserve">Ha : βi &lt; 0 </w:t>
      </w:r>
    </w:p>
    <w:p w14:paraId="7EFC7BE8" w14:textId="77777777" w:rsidR="00987387" w:rsidRDefault="00D205D0">
      <w:pPr>
        <w:numPr>
          <w:ilvl w:val="0"/>
          <w:numId w:val="28"/>
        </w:numPr>
        <w:spacing w:after="240"/>
        <w:ind w:left="849" w:hanging="254"/>
        <w:jc w:val="both"/>
      </w:pPr>
      <w:r>
        <w:rPr>
          <w:rFonts w:ascii="Times New Roman" w:eastAsia="Times New Roman" w:hAnsi="Times New Roman" w:cs="Times New Roman"/>
          <w:sz w:val="23"/>
        </w:rPr>
        <w:t xml:space="preserve">Pengujian satu sisi </w:t>
      </w:r>
    </w:p>
    <w:p w14:paraId="372A64F3" w14:textId="77777777" w:rsidR="00987387" w:rsidRDefault="00D205D0">
      <w:pPr>
        <w:spacing w:after="5" w:line="479" w:lineRule="auto"/>
        <w:ind w:left="1198" w:hanging="10"/>
        <w:jc w:val="both"/>
      </w:pPr>
      <w:r>
        <w:rPr>
          <w:rFonts w:ascii="Times New Roman" w:eastAsia="Times New Roman" w:hAnsi="Times New Roman" w:cs="Times New Roman"/>
          <w:sz w:val="23"/>
        </w:rPr>
        <w:t xml:space="preserve">Jika t-hitung &lt; t-tabel, maka Ho diterima dan Ha ditolak artinya variabel independen tidak mempengaruhi variabel dependen secara signifikan. </w:t>
      </w:r>
    </w:p>
    <w:p w14:paraId="706F86E1" w14:textId="77777777" w:rsidR="00987387" w:rsidRDefault="00D205D0">
      <w:pPr>
        <w:spacing w:after="5" w:line="479" w:lineRule="auto"/>
        <w:ind w:left="1198" w:hanging="10"/>
        <w:jc w:val="both"/>
      </w:pPr>
      <w:r>
        <w:rPr>
          <w:rFonts w:ascii="Times New Roman" w:eastAsia="Times New Roman" w:hAnsi="Times New Roman" w:cs="Times New Roman"/>
          <w:sz w:val="23"/>
        </w:rPr>
        <w:t>Jika t-hitung &gt; t-tabel maka Ho ditolak dan Ha diterima artinya variabel independen mempengaruhi variabel dependen secara signifikan</w:t>
      </w:r>
      <w:r>
        <w:rPr>
          <w:rFonts w:ascii="Times New Roman" w:eastAsia="Times New Roman" w:hAnsi="Times New Roman" w:cs="Times New Roman"/>
          <w:sz w:val="23"/>
          <w:vertAlign w:val="subscript"/>
        </w:rPr>
        <w:t xml:space="preserve">. </w:t>
      </w:r>
    </w:p>
    <w:p w14:paraId="01966652" w14:textId="77777777" w:rsidR="00987387" w:rsidRDefault="00D205D0">
      <w:pPr>
        <w:spacing w:after="305"/>
        <w:ind w:left="1188"/>
      </w:pPr>
      <w:r>
        <w:rPr>
          <w:rFonts w:ascii="Times New Roman" w:eastAsia="Times New Roman" w:hAnsi="Times New Roman" w:cs="Times New Roman"/>
          <w:sz w:val="15"/>
        </w:rPr>
        <w:t xml:space="preserve"> </w:t>
      </w:r>
    </w:p>
    <w:p w14:paraId="01DFFF95" w14:textId="77777777" w:rsidR="00987387" w:rsidRDefault="00D205D0">
      <w:pPr>
        <w:pStyle w:val="Heading5"/>
        <w:ind w:left="183" w:right="0"/>
      </w:pPr>
      <w:r>
        <w:t xml:space="preserve">3.3.4.2 Uji F (uji secara bersama-sama) </w:t>
      </w:r>
    </w:p>
    <w:p w14:paraId="095C958E" w14:textId="77777777" w:rsidR="00987387" w:rsidRDefault="00D205D0">
      <w:pPr>
        <w:spacing w:after="5" w:line="479" w:lineRule="auto"/>
        <w:ind w:left="426" w:firstLine="762"/>
        <w:jc w:val="both"/>
      </w:pPr>
      <w:r>
        <w:rPr>
          <w:rFonts w:ascii="Times New Roman" w:eastAsia="Times New Roman" w:hAnsi="Times New Roman" w:cs="Times New Roman"/>
          <w:sz w:val="23"/>
        </w:rPr>
        <w:t>Pengujian ini akan memperlihatkan hubungan atau pengaruh antara variabel indep</w:t>
      </w:r>
      <w:r>
        <w:rPr>
          <w:rFonts w:ascii="Times New Roman" w:eastAsia="Times New Roman" w:hAnsi="Times New Roman" w:cs="Times New Roman"/>
          <w:sz w:val="23"/>
        </w:rPr>
        <w:t xml:space="preserve">enden secara bersama-sama terhadap variabel dependen, yaitu dengan cara sebagai berikut :  </w:t>
      </w:r>
    </w:p>
    <w:p w14:paraId="3FE21DD2" w14:textId="77777777" w:rsidR="00987387" w:rsidRDefault="00D205D0">
      <w:pPr>
        <w:spacing w:after="5" w:line="479" w:lineRule="auto"/>
        <w:ind w:left="436" w:hanging="10"/>
        <w:jc w:val="both"/>
      </w:pPr>
      <w:r>
        <w:rPr>
          <w:rFonts w:ascii="Times New Roman" w:eastAsia="Times New Roman" w:hAnsi="Times New Roman" w:cs="Times New Roman"/>
          <w:sz w:val="23"/>
        </w:rPr>
        <w:t xml:space="preserve">Ho : βi = 0, maka variabel independen secara bersama-sama tidak mempengaruhi variabel dependen. </w:t>
      </w:r>
    </w:p>
    <w:p w14:paraId="609ED973" w14:textId="77777777" w:rsidR="00987387" w:rsidRDefault="00D205D0">
      <w:pPr>
        <w:spacing w:after="5" w:line="479" w:lineRule="auto"/>
        <w:ind w:left="436" w:hanging="10"/>
        <w:jc w:val="both"/>
      </w:pPr>
      <w:r>
        <w:rPr>
          <w:rFonts w:ascii="Times New Roman" w:eastAsia="Times New Roman" w:hAnsi="Times New Roman" w:cs="Times New Roman"/>
          <w:sz w:val="23"/>
        </w:rPr>
        <w:t xml:space="preserve">Ha : βi </w:t>
      </w:r>
      <w:r>
        <w:rPr>
          <w:rFonts w:ascii="Courier New" w:eastAsia="Courier New" w:hAnsi="Courier New" w:cs="Courier New"/>
          <w:sz w:val="23"/>
        </w:rPr>
        <w:t>≠</w:t>
      </w:r>
      <w:r>
        <w:rPr>
          <w:rFonts w:ascii="Times New Roman" w:eastAsia="Times New Roman" w:hAnsi="Times New Roman" w:cs="Times New Roman"/>
          <w:sz w:val="23"/>
        </w:rPr>
        <w:t xml:space="preserve"> 0, maka variabel independen secara bersama-sama mempengar</w:t>
      </w:r>
      <w:r>
        <w:rPr>
          <w:rFonts w:ascii="Times New Roman" w:eastAsia="Times New Roman" w:hAnsi="Times New Roman" w:cs="Times New Roman"/>
          <w:sz w:val="23"/>
        </w:rPr>
        <w:t xml:space="preserve">uhi variabel dependen. Hasil pengujian adalah : </w:t>
      </w:r>
    </w:p>
    <w:p w14:paraId="4909018B" w14:textId="77777777" w:rsidR="00987387" w:rsidRDefault="00D205D0">
      <w:pPr>
        <w:spacing w:after="237"/>
        <w:ind w:left="436" w:hanging="10"/>
        <w:jc w:val="both"/>
      </w:pPr>
      <w:r>
        <w:rPr>
          <w:rFonts w:ascii="Times New Roman" w:eastAsia="Times New Roman" w:hAnsi="Times New Roman" w:cs="Times New Roman"/>
          <w:sz w:val="23"/>
        </w:rPr>
        <w:t xml:space="preserve">Ho diterima ( tidak signifikan ) jika F hitung &lt; F tabel (df = n – k) </w:t>
      </w:r>
    </w:p>
    <w:p w14:paraId="798D197E" w14:textId="77777777" w:rsidR="00987387" w:rsidRDefault="00D205D0">
      <w:pPr>
        <w:spacing w:after="5" w:line="479" w:lineRule="auto"/>
        <w:ind w:left="436" w:right="878" w:hanging="10"/>
        <w:jc w:val="both"/>
      </w:pPr>
      <w:r>
        <w:rPr>
          <w:rFonts w:ascii="Times New Roman" w:eastAsia="Times New Roman" w:hAnsi="Times New Roman" w:cs="Times New Roman"/>
          <w:sz w:val="23"/>
        </w:rPr>
        <w:t xml:space="preserve">Ho ditolak ( signifikan ) jika F hitung &gt; F tabel (df = n – k) Dimana : </w:t>
      </w:r>
    </w:p>
    <w:p w14:paraId="3517FB79" w14:textId="77777777" w:rsidR="00987387" w:rsidRDefault="00D205D0">
      <w:pPr>
        <w:spacing w:after="237"/>
        <w:ind w:left="436" w:hanging="10"/>
        <w:jc w:val="both"/>
      </w:pPr>
      <w:r>
        <w:rPr>
          <w:rFonts w:ascii="Times New Roman" w:eastAsia="Times New Roman" w:hAnsi="Times New Roman" w:cs="Times New Roman"/>
          <w:sz w:val="23"/>
        </w:rPr>
        <w:t xml:space="preserve">K : Jumlah variabel </w:t>
      </w:r>
    </w:p>
    <w:p w14:paraId="74171ECE" w14:textId="77777777" w:rsidR="00987387" w:rsidRDefault="00D205D0">
      <w:pPr>
        <w:spacing w:after="237"/>
        <w:ind w:left="436" w:hanging="10"/>
        <w:jc w:val="both"/>
      </w:pPr>
      <w:r>
        <w:rPr>
          <w:rFonts w:ascii="Times New Roman" w:eastAsia="Times New Roman" w:hAnsi="Times New Roman" w:cs="Times New Roman"/>
          <w:sz w:val="23"/>
        </w:rPr>
        <w:t xml:space="preserve">N : Jumlah pengamatan </w:t>
      </w:r>
    </w:p>
    <w:p w14:paraId="3605BA79" w14:textId="77777777" w:rsidR="00987387" w:rsidRDefault="00D205D0">
      <w:pPr>
        <w:spacing w:after="243"/>
        <w:ind w:left="426"/>
      </w:pPr>
      <w:r>
        <w:rPr>
          <w:rFonts w:ascii="Times New Roman" w:eastAsia="Times New Roman" w:hAnsi="Times New Roman" w:cs="Times New Roman"/>
          <w:sz w:val="23"/>
        </w:rPr>
        <w:t xml:space="preserve"> </w:t>
      </w:r>
    </w:p>
    <w:p w14:paraId="14CF94B1" w14:textId="77777777" w:rsidR="00987387" w:rsidRDefault="00D205D0">
      <w:pPr>
        <w:pStyle w:val="Heading5"/>
        <w:ind w:left="183" w:right="0"/>
      </w:pPr>
      <w:r>
        <w:t>3.3.4.3  Koefisie</w:t>
      </w:r>
      <w:r>
        <w:t>n determinasi (R</w:t>
      </w:r>
      <w:r>
        <w:rPr>
          <w:vertAlign w:val="superscript"/>
        </w:rPr>
        <w:t>2</w:t>
      </w:r>
      <w:r>
        <w:t xml:space="preserve">) </w:t>
      </w:r>
    </w:p>
    <w:p w14:paraId="7A8810E1" w14:textId="77777777" w:rsidR="00987387" w:rsidRDefault="00D205D0">
      <w:pPr>
        <w:spacing w:after="27" w:line="479" w:lineRule="auto"/>
        <w:ind w:left="426" w:firstLine="762"/>
        <w:jc w:val="both"/>
      </w:pPr>
      <w:r>
        <w:rPr>
          <w:rFonts w:ascii="Times New Roman" w:eastAsia="Times New Roman" w:hAnsi="Times New Roman" w:cs="Times New Roman"/>
          <w:sz w:val="23"/>
        </w:rPr>
        <w:t>R</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menjelaskan seberapa besar persentasi total variasi variabel dependen yang dijelaskan oleh model, semakin besar R</w:t>
      </w:r>
      <w:r>
        <w:rPr>
          <w:rFonts w:ascii="Times New Roman" w:eastAsia="Times New Roman" w:hAnsi="Times New Roman" w:cs="Times New Roman"/>
          <w:sz w:val="23"/>
          <w:vertAlign w:val="superscript"/>
        </w:rPr>
        <w:t xml:space="preserve">2  </w:t>
      </w:r>
      <w:r>
        <w:rPr>
          <w:rFonts w:ascii="Times New Roman" w:eastAsia="Times New Roman" w:hAnsi="Times New Roman" w:cs="Times New Roman"/>
          <w:sz w:val="23"/>
        </w:rPr>
        <w:t xml:space="preserve">semakin  besar pengaruh model dalam menjelaskan variabel dependen. </w:t>
      </w:r>
    </w:p>
    <w:p w14:paraId="50FC8BFC" w14:textId="77777777" w:rsidR="00987387" w:rsidRDefault="00D205D0">
      <w:pPr>
        <w:spacing w:after="26" w:line="479" w:lineRule="auto"/>
        <w:ind w:left="426" w:firstLine="762"/>
        <w:jc w:val="both"/>
      </w:pPr>
      <w:r>
        <w:rPr>
          <w:rFonts w:ascii="Times New Roman" w:eastAsia="Times New Roman" w:hAnsi="Times New Roman" w:cs="Times New Roman"/>
          <w:sz w:val="23"/>
        </w:rPr>
        <w:t>Nilai R</w:t>
      </w:r>
      <w:r>
        <w:rPr>
          <w:rFonts w:ascii="Times New Roman" w:eastAsia="Times New Roman" w:hAnsi="Times New Roman" w:cs="Times New Roman"/>
          <w:sz w:val="23"/>
          <w:vertAlign w:val="superscript"/>
        </w:rPr>
        <w:t xml:space="preserve">2  </w:t>
      </w:r>
      <w:r>
        <w:rPr>
          <w:rFonts w:ascii="Times New Roman" w:eastAsia="Times New Roman" w:hAnsi="Times New Roman" w:cs="Times New Roman"/>
          <w:sz w:val="23"/>
        </w:rPr>
        <w:t>berkisar antara 0 sampai 1 , suatu R</w:t>
      </w:r>
      <w:r>
        <w:rPr>
          <w:rFonts w:ascii="Times New Roman" w:eastAsia="Times New Roman" w:hAnsi="Times New Roman" w:cs="Times New Roman"/>
          <w:sz w:val="23"/>
          <w:vertAlign w:val="superscript"/>
        </w:rPr>
        <w:t xml:space="preserve">2 </w:t>
      </w:r>
      <w:r>
        <w:rPr>
          <w:rFonts w:ascii="Times New Roman" w:eastAsia="Times New Roman" w:hAnsi="Times New Roman" w:cs="Times New Roman"/>
          <w:sz w:val="23"/>
        </w:rPr>
        <w:t xml:space="preserve"> sebesar 1 berarti ada kecocokan sempurna, sedangkan yang bernilai 0 berarti tidak ada hubungan antara variabel tak bebas dengan variabel yang menjelaskan. </w:t>
      </w:r>
    </w:p>
    <w:p w14:paraId="03933351" w14:textId="77777777" w:rsidR="00987387" w:rsidRDefault="00D205D0">
      <w:pPr>
        <w:spacing w:after="238"/>
        <w:ind w:left="1188"/>
      </w:pPr>
      <w:r>
        <w:rPr>
          <w:rFonts w:ascii="Times New Roman" w:eastAsia="Times New Roman" w:hAnsi="Times New Roman" w:cs="Times New Roman"/>
          <w:sz w:val="23"/>
        </w:rPr>
        <w:t xml:space="preserve"> </w:t>
      </w:r>
    </w:p>
    <w:p w14:paraId="41246C10" w14:textId="77777777" w:rsidR="00987387" w:rsidRDefault="00D205D0">
      <w:pPr>
        <w:pStyle w:val="Heading4"/>
        <w:ind w:left="183" w:right="0"/>
      </w:pPr>
      <w:r>
        <w:t xml:space="preserve">3.3.5. Pengujian Asumsi Klasik </w:t>
      </w:r>
    </w:p>
    <w:p w14:paraId="2D528026" w14:textId="77777777" w:rsidR="00987387" w:rsidRDefault="00D205D0">
      <w:pPr>
        <w:spacing w:after="5" w:line="479" w:lineRule="auto"/>
        <w:ind w:left="173" w:firstLine="931"/>
        <w:jc w:val="both"/>
      </w:pPr>
      <w:r>
        <w:rPr>
          <w:rFonts w:ascii="Times New Roman" w:eastAsia="Times New Roman" w:hAnsi="Times New Roman" w:cs="Times New Roman"/>
          <w:sz w:val="23"/>
        </w:rPr>
        <w:t xml:space="preserve">Sebelum dilakukan regresi, </w:t>
      </w:r>
      <w:r>
        <w:rPr>
          <w:rFonts w:ascii="Times New Roman" w:eastAsia="Times New Roman" w:hAnsi="Times New Roman" w:cs="Times New Roman"/>
          <w:sz w:val="23"/>
        </w:rPr>
        <w:t xml:space="preserve">terlebih dahulu dilakukan uji asumsi klasik untuk melihat apakah data terbebas dari maslah multikolinieritas, heteroskedastisitas, dan autokorelasi. Uji asumsi klasik penting dilakukan untuk menghasilkan estimator yang linier tidak bias dengan varian yang </w:t>
      </w:r>
      <w:r>
        <w:rPr>
          <w:rFonts w:ascii="Times New Roman" w:eastAsia="Times New Roman" w:hAnsi="Times New Roman" w:cs="Times New Roman"/>
          <w:sz w:val="23"/>
        </w:rPr>
        <w:t>minimum (</w:t>
      </w:r>
      <w:r>
        <w:rPr>
          <w:rFonts w:ascii="Times New Roman" w:eastAsia="Times New Roman" w:hAnsi="Times New Roman" w:cs="Times New Roman"/>
          <w:i/>
          <w:sz w:val="23"/>
        </w:rPr>
        <w:t>Best Linier Unbiased Estimator = BLUE)</w:t>
      </w:r>
      <w:r>
        <w:rPr>
          <w:rFonts w:ascii="Times New Roman" w:eastAsia="Times New Roman" w:hAnsi="Times New Roman" w:cs="Times New Roman"/>
          <w:sz w:val="23"/>
        </w:rPr>
        <w:t xml:space="preserve">, yang berarti model regresi tidak mengandung masalah. </w:t>
      </w:r>
    </w:p>
    <w:p w14:paraId="510AFF94" w14:textId="77777777" w:rsidR="00987387" w:rsidRDefault="00D205D0">
      <w:pPr>
        <w:spacing w:after="238"/>
        <w:ind w:left="1104"/>
      </w:pPr>
      <w:r>
        <w:rPr>
          <w:rFonts w:ascii="Times New Roman" w:eastAsia="Times New Roman" w:hAnsi="Times New Roman" w:cs="Times New Roman"/>
          <w:sz w:val="23"/>
        </w:rPr>
        <w:t xml:space="preserve"> </w:t>
      </w:r>
    </w:p>
    <w:p w14:paraId="2DFBBF70" w14:textId="77777777" w:rsidR="00987387" w:rsidRDefault="00D205D0">
      <w:pPr>
        <w:pStyle w:val="Heading5"/>
        <w:ind w:left="183" w:right="0"/>
      </w:pPr>
      <w:r>
        <w:t>3.3.5.1.</w:t>
      </w:r>
      <w:r>
        <w:rPr>
          <w:b w:val="0"/>
        </w:rPr>
        <w:t xml:space="preserve"> </w:t>
      </w:r>
      <w:r>
        <w:t xml:space="preserve">Uji Korelasi Parsial Antar Variabel Independen </w:t>
      </w:r>
    </w:p>
    <w:p w14:paraId="2DEBEA07" w14:textId="77777777" w:rsidR="00987387" w:rsidRDefault="00D205D0">
      <w:pPr>
        <w:spacing w:after="5" w:line="479" w:lineRule="auto"/>
        <w:ind w:left="426" w:firstLine="762"/>
        <w:jc w:val="both"/>
      </w:pPr>
      <w:r>
        <w:rPr>
          <w:rFonts w:ascii="Times New Roman" w:eastAsia="Times New Roman" w:hAnsi="Times New Roman" w:cs="Times New Roman"/>
          <w:sz w:val="23"/>
        </w:rPr>
        <w:t xml:space="preserve">Salah satu untuk mendeteksi multikolinieritas adalah dengan menguji koefisien korelasi (r) antar variabel independen. Sebagai aturan main yang kasar </w:t>
      </w:r>
      <w:r>
        <w:rPr>
          <w:rFonts w:ascii="Times New Roman" w:eastAsia="Times New Roman" w:hAnsi="Times New Roman" w:cs="Times New Roman"/>
          <w:i/>
          <w:sz w:val="23"/>
        </w:rPr>
        <w:t>(rule of thumb)</w:t>
      </w:r>
      <w:r>
        <w:rPr>
          <w:rFonts w:ascii="Times New Roman" w:eastAsia="Times New Roman" w:hAnsi="Times New Roman" w:cs="Times New Roman"/>
          <w:sz w:val="23"/>
        </w:rPr>
        <w:t>, jika koefisien korelasi cukup tinggi katakanlah diatas 0,85 maka diduga ada multikolinieri</w:t>
      </w:r>
      <w:r>
        <w:rPr>
          <w:rFonts w:ascii="Times New Roman" w:eastAsia="Times New Roman" w:hAnsi="Times New Roman" w:cs="Times New Roman"/>
          <w:sz w:val="23"/>
        </w:rPr>
        <w:t xml:space="preserve">tas dalam model. Sebaliknya jika koefisien korelasi relative rendah (0,85) maka diduga model tidak mengandung unsur multikolinieritas. (Widarjono, 2005, 135) </w:t>
      </w:r>
    </w:p>
    <w:p w14:paraId="4E7DED2D" w14:textId="77777777" w:rsidR="00987387" w:rsidRDefault="00D205D0">
      <w:pPr>
        <w:spacing w:after="5" w:line="479" w:lineRule="auto"/>
        <w:ind w:left="426" w:firstLine="762"/>
        <w:jc w:val="both"/>
      </w:pPr>
      <w:r>
        <w:rPr>
          <w:rFonts w:ascii="Times New Roman" w:eastAsia="Times New Roman" w:hAnsi="Times New Roman" w:cs="Times New Roman"/>
          <w:sz w:val="23"/>
        </w:rPr>
        <w:t>Tanpa adanya perbaikan multikolinieritas tetap menghasilkan estimator yang BLUE karena masalah es</w:t>
      </w:r>
      <w:r>
        <w:rPr>
          <w:rFonts w:ascii="Times New Roman" w:eastAsia="Times New Roman" w:hAnsi="Times New Roman" w:cs="Times New Roman"/>
          <w:sz w:val="23"/>
        </w:rPr>
        <w:t xml:space="preserve">timator yang BLUE tidak memerlukan asumsi tidak adanya korelasi antar variabel independen. </w:t>
      </w:r>
    </w:p>
    <w:p w14:paraId="5000C0FF" w14:textId="77777777" w:rsidR="00987387" w:rsidRDefault="00D205D0">
      <w:pPr>
        <w:spacing w:after="5" w:line="479" w:lineRule="auto"/>
        <w:ind w:left="436" w:hanging="10"/>
        <w:jc w:val="both"/>
      </w:pPr>
      <w:r>
        <w:rPr>
          <w:rFonts w:ascii="Times New Roman" w:eastAsia="Times New Roman" w:hAnsi="Times New Roman" w:cs="Times New Roman"/>
          <w:sz w:val="23"/>
        </w:rPr>
        <w:t xml:space="preserve">Multikolinieritas hanya menyebabkan kita kesulitan memperoleh estimator dengan standard error yang kecil. (Widarjono, 2005, 139) </w:t>
      </w:r>
    </w:p>
    <w:p w14:paraId="47F8D4D2" w14:textId="77777777" w:rsidR="00987387" w:rsidRDefault="00D205D0">
      <w:pPr>
        <w:spacing w:after="238"/>
        <w:ind w:left="1188"/>
      </w:pPr>
      <w:r>
        <w:rPr>
          <w:rFonts w:ascii="Times New Roman" w:eastAsia="Times New Roman" w:hAnsi="Times New Roman" w:cs="Times New Roman"/>
          <w:sz w:val="23"/>
        </w:rPr>
        <w:t xml:space="preserve"> </w:t>
      </w:r>
    </w:p>
    <w:p w14:paraId="3009627E" w14:textId="77777777" w:rsidR="00987387" w:rsidRDefault="00D205D0">
      <w:pPr>
        <w:pStyle w:val="Heading5"/>
        <w:ind w:left="183" w:right="0"/>
      </w:pPr>
      <w:r>
        <w:t>3.3.5.2. Uji Heteroskedastisitas</w:t>
      </w:r>
      <w:r>
        <w:t xml:space="preserve"> (Metode White) </w:t>
      </w:r>
    </w:p>
    <w:p w14:paraId="73144C52" w14:textId="77777777" w:rsidR="00987387" w:rsidRDefault="00D205D0">
      <w:pPr>
        <w:spacing w:after="5" w:line="479" w:lineRule="auto"/>
        <w:ind w:left="426" w:firstLine="762"/>
        <w:jc w:val="both"/>
      </w:pPr>
      <w:r>
        <w:rPr>
          <w:rFonts w:ascii="Times New Roman" w:eastAsia="Times New Roman" w:hAnsi="Times New Roman" w:cs="Times New Roman"/>
          <w:sz w:val="23"/>
        </w:rPr>
        <w:t xml:space="preserve">Heteroskedastisitas adalah keadaan dimana faktor gangguan tidak memiliki varian  yang sama. Pengujian terhadap gejala heteroskedastisitas dapat dilakukan dengan  melakukan </w:t>
      </w:r>
      <w:r>
        <w:rPr>
          <w:rFonts w:ascii="Times New Roman" w:eastAsia="Times New Roman" w:hAnsi="Times New Roman" w:cs="Times New Roman"/>
          <w:i/>
          <w:sz w:val="23"/>
        </w:rPr>
        <w:t>White Test</w:t>
      </w:r>
      <w:r>
        <w:rPr>
          <w:rFonts w:ascii="Times New Roman" w:eastAsia="Times New Roman" w:hAnsi="Times New Roman" w:cs="Times New Roman"/>
          <w:sz w:val="23"/>
        </w:rPr>
        <w:t>, yaitu dengan cara meregresi residual kuadrat ( Ui</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de</w:t>
      </w:r>
      <w:r>
        <w:rPr>
          <w:rFonts w:ascii="Times New Roman" w:eastAsia="Times New Roman" w:hAnsi="Times New Roman" w:cs="Times New Roman"/>
          <w:sz w:val="23"/>
        </w:rPr>
        <w:t xml:space="preserve">ngan  variabel bebas, variabel bebas kuadrat dan perkalian variabel bebas. </w:t>
      </w:r>
    </w:p>
    <w:p w14:paraId="6CC0C9BE" w14:textId="77777777" w:rsidR="00987387" w:rsidRDefault="00D205D0">
      <w:pPr>
        <w:spacing w:after="5" w:line="479" w:lineRule="auto"/>
        <w:ind w:left="426" w:firstLine="762"/>
        <w:jc w:val="both"/>
      </w:pPr>
      <w:r>
        <w:rPr>
          <w:rFonts w:ascii="Times New Roman" w:eastAsia="Times New Roman" w:hAnsi="Times New Roman" w:cs="Times New Roman"/>
          <w:sz w:val="23"/>
        </w:rPr>
        <w:t xml:space="preserve">Pedoman dalam penggunaan model </w:t>
      </w:r>
      <w:r>
        <w:rPr>
          <w:rFonts w:ascii="Times New Roman" w:eastAsia="Times New Roman" w:hAnsi="Times New Roman" w:cs="Times New Roman"/>
          <w:i/>
          <w:sz w:val="23"/>
        </w:rPr>
        <w:t>white test</w:t>
      </w:r>
      <w:r>
        <w:rPr>
          <w:rFonts w:ascii="Times New Roman" w:eastAsia="Times New Roman" w:hAnsi="Times New Roman" w:cs="Times New Roman"/>
          <w:sz w:val="23"/>
        </w:rPr>
        <w:t xml:space="preserve"> adalah jika nilai </w:t>
      </w:r>
      <w:r>
        <w:rPr>
          <w:rFonts w:ascii="Times New Roman" w:eastAsia="Times New Roman" w:hAnsi="Times New Roman" w:cs="Times New Roman"/>
          <w:i/>
          <w:sz w:val="23"/>
        </w:rPr>
        <w:t>ChiSquare</w:t>
      </w:r>
      <w:r>
        <w:rPr>
          <w:rFonts w:ascii="Times New Roman" w:eastAsia="Times New Roman" w:hAnsi="Times New Roman" w:cs="Times New Roman"/>
          <w:sz w:val="23"/>
        </w:rPr>
        <w:t xml:space="preserve"> hitung  (n. R</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lebih besar dari nilai X</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kritis dengan derajat kepercayaan tertentu (α) maka  ada heterokedas</w:t>
      </w:r>
      <w:r>
        <w:rPr>
          <w:rFonts w:ascii="Times New Roman" w:eastAsia="Times New Roman" w:hAnsi="Times New Roman" w:cs="Times New Roman"/>
          <w:sz w:val="23"/>
        </w:rPr>
        <w:t xml:space="preserve">itisitas dan sebaliknya jika </w:t>
      </w:r>
      <w:r>
        <w:rPr>
          <w:rFonts w:ascii="Times New Roman" w:eastAsia="Times New Roman" w:hAnsi="Times New Roman" w:cs="Times New Roman"/>
          <w:i/>
          <w:sz w:val="23"/>
        </w:rPr>
        <w:t>Chi-Square</w:t>
      </w:r>
      <w:r>
        <w:rPr>
          <w:rFonts w:ascii="Times New Roman" w:eastAsia="Times New Roman" w:hAnsi="Times New Roman" w:cs="Times New Roman"/>
          <w:sz w:val="23"/>
        </w:rPr>
        <w:t xml:space="preserve"> hitung lebih kecil dari nilai X</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menunjukkan tidak adanya heterokedasitisitas. </w:t>
      </w:r>
    </w:p>
    <w:p w14:paraId="3B0863DA" w14:textId="77777777" w:rsidR="00987387" w:rsidRDefault="00D205D0">
      <w:pPr>
        <w:spacing w:after="237"/>
        <w:ind w:left="2"/>
      </w:pPr>
      <w:r>
        <w:rPr>
          <w:rFonts w:ascii="Times New Roman" w:eastAsia="Times New Roman" w:hAnsi="Times New Roman" w:cs="Times New Roman"/>
          <w:b/>
          <w:sz w:val="23"/>
        </w:rPr>
        <w:t xml:space="preserve"> </w:t>
      </w:r>
    </w:p>
    <w:p w14:paraId="4BEB7657" w14:textId="77777777" w:rsidR="00987387" w:rsidRDefault="00D205D0">
      <w:pPr>
        <w:pStyle w:val="Heading5"/>
        <w:ind w:left="183" w:right="0"/>
      </w:pPr>
      <w:r>
        <w:t xml:space="preserve">3.3.5.3. Autokorelasi (metode </w:t>
      </w:r>
      <w:r>
        <w:rPr>
          <w:i/>
        </w:rPr>
        <w:t xml:space="preserve">Lagrange Multipier) </w:t>
      </w:r>
    </w:p>
    <w:p w14:paraId="2327C0C6" w14:textId="77777777" w:rsidR="00987387" w:rsidRDefault="00D205D0">
      <w:pPr>
        <w:spacing w:after="237"/>
        <w:ind w:left="436" w:hanging="10"/>
        <w:jc w:val="both"/>
      </w:pPr>
      <w:r>
        <w:rPr>
          <w:rFonts w:ascii="Times New Roman" w:eastAsia="Times New Roman" w:hAnsi="Times New Roman" w:cs="Times New Roman"/>
          <w:sz w:val="23"/>
        </w:rPr>
        <w:t xml:space="preserve">Ho : tidak ada autokorelasi </w:t>
      </w:r>
    </w:p>
    <w:p w14:paraId="471B2540" w14:textId="77777777" w:rsidR="00987387" w:rsidRDefault="00D205D0">
      <w:pPr>
        <w:spacing w:after="238"/>
        <w:ind w:left="436" w:hanging="10"/>
        <w:jc w:val="both"/>
      </w:pPr>
      <w:r>
        <w:rPr>
          <w:rFonts w:ascii="Times New Roman" w:eastAsia="Times New Roman" w:hAnsi="Times New Roman" w:cs="Times New Roman"/>
          <w:sz w:val="23"/>
        </w:rPr>
        <w:t xml:space="preserve">Ha : ada autokorelasi </w:t>
      </w:r>
    </w:p>
    <w:p w14:paraId="7770E05D" w14:textId="77777777" w:rsidR="00987387" w:rsidRDefault="00D205D0">
      <w:pPr>
        <w:spacing w:after="30" w:line="479" w:lineRule="auto"/>
        <w:ind w:left="426" w:firstLine="762"/>
        <w:jc w:val="both"/>
      </w:pPr>
      <w:r>
        <w:rPr>
          <w:rFonts w:ascii="Times New Roman" w:eastAsia="Times New Roman" w:hAnsi="Times New Roman" w:cs="Times New Roman"/>
          <w:sz w:val="23"/>
        </w:rPr>
        <w:t>Dengan tingkat signifikan (α) sebesar 5% dan menggunakan distribusi χ</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maka : </w:t>
      </w:r>
    </w:p>
    <w:p w14:paraId="405C4101" w14:textId="77777777" w:rsidR="00987387" w:rsidRDefault="00D205D0">
      <w:pPr>
        <w:spacing w:after="263"/>
        <w:ind w:left="690" w:hanging="10"/>
        <w:jc w:val="both"/>
      </w:pPr>
      <w:r>
        <w:rPr>
          <w:rFonts w:ascii="Times New Roman" w:eastAsia="Times New Roman" w:hAnsi="Times New Roman" w:cs="Times New Roman"/>
          <w:sz w:val="23"/>
        </w:rPr>
        <w:t>Jika χ</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hitung &lt; χ</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kritis, berarti Ho diterima </w:t>
      </w:r>
    </w:p>
    <w:p w14:paraId="2E368886" w14:textId="77777777" w:rsidR="00987387" w:rsidRDefault="00D205D0">
      <w:pPr>
        <w:spacing w:after="5"/>
        <w:ind w:left="690" w:hanging="10"/>
        <w:jc w:val="both"/>
      </w:pPr>
      <w:r>
        <w:rPr>
          <w:rFonts w:ascii="Times New Roman" w:eastAsia="Times New Roman" w:hAnsi="Times New Roman" w:cs="Times New Roman"/>
          <w:sz w:val="23"/>
        </w:rPr>
        <w:t>Jika χ</w:t>
      </w:r>
      <w:r>
        <w:rPr>
          <w:rFonts w:ascii="Times New Roman" w:eastAsia="Times New Roman" w:hAnsi="Times New Roman" w:cs="Times New Roman"/>
          <w:sz w:val="23"/>
          <w:vertAlign w:val="superscript"/>
        </w:rPr>
        <w:t xml:space="preserve">2 </w:t>
      </w:r>
      <w:r>
        <w:rPr>
          <w:rFonts w:ascii="Times New Roman" w:eastAsia="Times New Roman" w:hAnsi="Times New Roman" w:cs="Times New Roman"/>
          <w:sz w:val="23"/>
        </w:rPr>
        <w:t>hitung &gt; χ</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kritis, berarti Ho ditolak </w:t>
      </w:r>
    </w:p>
    <w:p w14:paraId="7D204941" w14:textId="77777777" w:rsidR="00987387" w:rsidRDefault="00D205D0">
      <w:pPr>
        <w:spacing w:after="5" w:line="479" w:lineRule="auto"/>
        <w:ind w:left="426" w:firstLine="762"/>
        <w:jc w:val="both"/>
      </w:pPr>
      <w:r>
        <w:rPr>
          <w:rFonts w:ascii="Times New Roman" w:eastAsia="Times New Roman" w:hAnsi="Times New Roman" w:cs="Times New Roman"/>
          <w:sz w:val="23"/>
        </w:rPr>
        <w:t>Atau dengan cara lain untuk mendeteksi adanya autokorelasi dalam model bisa dil</w:t>
      </w:r>
      <w:r>
        <w:rPr>
          <w:rFonts w:ascii="Times New Roman" w:eastAsia="Times New Roman" w:hAnsi="Times New Roman" w:cs="Times New Roman"/>
          <w:sz w:val="23"/>
        </w:rPr>
        <w:t xml:space="preserve">akukan menggunakan uji </w:t>
      </w:r>
      <w:r>
        <w:rPr>
          <w:rFonts w:ascii="Times New Roman" w:eastAsia="Times New Roman" w:hAnsi="Times New Roman" w:cs="Times New Roman"/>
          <w:i/>
          <w:sz w:val="23"/>
        </w:rPr>
        <w:t xml:space="preserve">Durbin-Watson (DW), </w:t>
      </w:r>
      <w:r>
        <w:rPr>
          <w:rFonts w:ascii="Times New Roman" w:eastAsia="Times New Roman" w:hAnsi="Times New Roman" w:cs="Times New Roman"/>
          <w:sz w:val="23"/>
        </w:rPr>
        <w:t>yaitu dengan cara membandingkan antara DW statistik ( d ) dengan d</w:t>
      </w:r>
      <w:r>
        <w:rPr>
          <w:rFonts w:ascii="Times New Roman" w:eastAsia="Times New Roman" w:hAnsi="Times New Roman" w:cs="Times New Roman"/>
          <w:sz w:val="23"/>
          <w:vertAlign w:val="subscript"/>
        </w:rPr>
        <w:t>L</w:t>
      </w:r>
      <w:r>
        <w:rPr>
          <w:rFonts w:ascii="Times New Roman" w:eastAsia="Times New Roman" w:hAnsi="Times New Roman" w:cs="Times New Roman"/>
          <w:sz w:val="23"/>
        </w:rPr>
        <w:t xml:space="preserve"> dan d</w:t>
      </w:r>
      <w:r>
        <w:rPr>
          <w:rFonts w:ascii="Times New Roman" w:eastAsia="Times New Roman" w:hAnsi="Times New Roman" w:cs="Times New Roman"/>
          <w:sz w:val="23"/>
          <w:vertAlign w:val="subscript"/>
        </w:rPr>
        <w:t>U</w:t>
      </w:r>
      <w:r>
        <w:rPr>
          <w:rFonts w:ascii="Times New Roman" w:eastAsia="Times New Roman" w:hAnsi="Times New Roman" w:cs="Times New Roman"/>
          <w:sz w:val="23"/>
        </w:rPr>
        <w:t>, jika DW statistik berada diantara d</w:t>
      </w:r>
      <w:r>
        <w:rPr>
          <w:rFonts w:ascii="Times New Roman" w:eastAsia="Times New Roman" w:hAnsi="Times New Roman" w:cs="Times New Roman"/>
          <w:sz w:val="23"/>
          <w:vertAlign w:val="subscript"/>
        </w:rPr>
        <w:t>U</w:t>
      </w:r>
      <w:r>
        <w:rPr>
          <w:rFonts w:ascii="Times New Roman" w:eastAsia="Times New Roman" w:hAnsi="Times New Roman" w:cs="Times New Roman"/>
          <w:sz w:val="23"/>
        </w:rPr>
        <w:t xml:space="preserve"> dan 4-  d</w:t>
      </w:r>
      <w:r>
        <w:rPr>
          <w:rFonts w:ascii="Times New Roman" w:eastAsia="Times New Roman" w:hAnsi="Times New Roman" w:cs="Times New Roman"/>
          <w:sz w:val="23"/>
          <w:vertAlign w:val="subscript"/>
        </w:rPr>
        <w:t>U</w:t>
      </w:r>
      <w:r>
        <w:rPr>
          <w:rFonts w:ascii="Times New Roman" w:eastAsia="Times New Roman" w:hAnsi="Times New Roman" w:cs="Times New Roman"/>
          <w:sz w:val="23"/>
        </w:rPr>
        <w:t xml:space="preserve"> maka tidak ada autokorelasi.  </w:t>
      </w:r>
    </w:p>
    <w:p w14:paraId="5AA734E1" w14:textId="77777777" w:rsidR="00987387" w:rsidRDefault="00D205D0">
      <w:pPr>
        <w:spacing w:after="0"/>
        <w:ind w:left="2"/>
      </w:pPr>
      <w:r>
        <w:rPr>
          <w:rFonts w:ascii="Times New Roman" w:eastAsia="Times New Roman" w:hAnsi="Times New Roman" w:cs="Times New Roman"/>
          <w:sz w:val="23"/>
        </w:rPr>
        <w:t xml:space="preserve"> </w:t>
      </w:r>
    </w:p>
    <w:tbl>
      <w:tblPr>
        <w:tblStyle w:val="TableGrid"/>
        <w:tblW w:w="5588" w:type="dxa"/>
        <w:tblInd w:w="1866" w:type="dxa"/>
        <w:tblCellMar>
          <w:top w:w="65" w:type="dxa"/>
          <w:left w:w="0" w:type="dxa"/>
          <w:bottom w:w="0" w:type="dxa"/>
          <w:right w:w="2" w:type="dxa"/>
        </w:tblCellMar>
        <w:tblLook w:val="04A0" w:firstRow="1" w:lastRow="0" w:firstColumn="1" w:lastColumn="0" w:noHBand="0" w:noVBand="1"/>
      </w:tblPr>
      <w:tblGrid>
        <w:gridCol w:w="847"/>
        <w:gridCol w:w="1016"/>
        <w:gridCol w:w="1693"/>
        <w:gridCol w:w="1016"/>
        <w:gridCol w:w="1016"/>
      </w:tblGrid>
      <w:tr w:rsidR="00987387" w14:paraId="0A5A04E9" w14:textId="77777777">
        <w:trPr>
          <w:trHeight w:val="412"/>
        </w:trPr>
        <w:tc>
          <w:tcPr>
            <w:tcW w:w="846" w:type="dxa"/>
            <w:tcBorders>
              <w:top w:val="nil"/>
              <w:left w:val="single" w:sz="6" w:space="0" w:color="000000"/>
              <w:bottom w:val="nil"/>
              <w:right w:val="single" w:sz="6" w:space="0" w:color="000000"/>
            </w:tcBorders>
          </w:tcPr>
          <w:p w14:paraId="5BA475BA" w14:textId="77777777" w:rsidR="00987387" w:rsidRDefault="00D205D0">
            <w:pPr>
              <w:spacing w:after="0"/>
              <w:jc w:val="both"/>
            </w:pPr>
            <w:r>
              <w:rPr>
                <w:rFonts w:ascii="Times New Roman" w:eastAsia="Times New Roman" w:hAnsi="Times New Roman" w:cs="Times New Roman"/>
                <w:sz w:val="15"/>
              </w:rPr>
              <w:t xml:space="preserve">Autokorelasi </w:t>
            </w:r>
          </w:p>
        </w:tc>
        <w:tc>
          <w:tcPr>
            <w:tcW w:w="1016" w:type="dxa"/>
            <w:tcBorders>
              <w:top w:val="nil"/>
              <w:left w:val="single" w:sz="6" w:space="0" w:color="000000"/>
              <w:bottom w:val="nil"/>
              <w:right w:val="single" w:sz="6" w:space="0" w:color="000000"/>
            </w:tcBorders>
          </w:tcPr>
          <w:p w14:paraId="4F45402E" w14:textId="77777777" w:rsidR="00987387" w:rsidRDefault="00D205D0">
            <w:pPr>
              <w:spacing w:after="0"/>
              <w:ind w:left="1"/>
              <w:jc w:val="both"/>
            </w:pPr>
            <w:r>
              <w:rPr>
                <w:rFonts w:ascii="Times New Roman" w:eastAsia="Times New Roman" w:hAnsi="Times New Roman" w:cs="Times New Roman"/>
                <w:sz w:val="15"/>
              </w:rPr>
              <w:t xml:space="preserve">     ragu-ragu      </w:t>
            </w:r>
          </w:p>
        </w:tc>
        <w:tc>
          <w:tcPr>
            <w:tcW w:w="1693" w:type="dxa"/>
            <w:tcBorders>
              <w:top w:val="nil"/>
              <w:left w:val="single" w:sz="6" w:space="0" w:color="000000"/>
              <w:bottom w:val="nil"/>
              <w:right w:val="single" w:sz="6" w:space="0" w:color="000000"/>
            </w:tcBorders>
          </w:tcPr>
          <w:p w14:paraId="2EBBF5DC" w14:textId="77777777" w:rsidR="00987387" w:rsidRDefault="00D205D0">
            <w:pPr>
              <w:spacing w:after="0"/>
              <w:ind w:left="-17"/>
              <w:jc w:val="both"/>
            </w:pPr>
            <w:r>
              <w:rPr>
                <w:rFonts w:ascii="Times New Roman" w:eastAsia="Times New Roman" w:hAnsi="Times New Roman" w:cs="Times New Roman"/>
                <w:sz w:val="15"/>
              </w:rPr>
              <w:t xml:space="preserve">      tidak ada autokorelasi    </w:t>
            </w:r>
          </w:p>
        </w:tc>
        <w:tc>
          <w:tcPr>
            <w:tcW w:w="1016" w:type="dxa"/>
            <w:tcBorders>
              <w:top w:val="nil"/>
              <w:left w:val="single" w:sz="6" w:space="0" w:color="000000"/>
              <w:bottom w:val="nil"/>
              <w:right w:val="single" w:sz="6" w:space="0" w:color="000000"/>
            </w:tcBorders>
          </w:tcPr>
          <w:p w14:paraId="7BD3C7E5" w14:textId="77777777" w:rsidR="00987387" w:rsidRDefault="00D205D0">
            <w:pPr>
              <w:spacing w:after="0"/>
              <w:ind w:left="-13"/>
              <w:jc w:val="both"/>
            </w:pPr>
            <w:r>
              <w:rPr>
                <w:rFonts w:ascii="Times New Roman" w:eastAsia="Times New Roman" w:hAnsi="Times New Roman" w:cs="Times New Roman"/>
                <w:sz w:val="15"/>
              </w:rPr>
              <w:t xml:space="preserve">      ragu-ragu     </w:t>
            </w:r>
          </w:p>
        </w:tc>
        <w:tc>
          <w:tcPr>
            <w:tcW w:w="1016" w:type="dxa"/>
            <w:tcBorders>
              <w:top w:val="nil"/>
              <w:left w:val="single" w:sz="6" w:space="0" w:color="000000"/>
              <w:bottom w:val="nil"/>
              <w:right w:val="single" w:sz="6" w:space="0" w:color="000000"/>
            </w:tcBorders>
          </w:tcPr>
          <w:p w14:paraId="06A88745" w14:textId="77777777" w:rsidR="00987387" w:rsidRDefault="00D205D0">
            <w:pPr>
              <w:spacing w:after="0"/>
              <w:ind w:left="-29"/>
            </w:pPr>
            <w:r>
              <w:rPr>
                <w:rFonts w:ascii="Times New Roman" w:eastAsia="Times New Roman" w:hAnsi="Times New Roman" w:cs="Times New Roman"/>
                <w:sz w:val="15"/>
              </w:rPr>
              <w:t xml:space="preserve">   autokorelasi </w:t>
            </w:r>
          </w:p>
        </w:tc>
      </w:tr>
      <w:tr w:rsidR="00987387" w14:paraId="24A351BA" w14:textId="77777777">
        <w:trPr>
          <w:trHeight w:val="1450"/>
        </w:trPr>
        <w:tc>
          <w:tcPr>
            <w:tcW w:w="846" w:type="dxa"/>
            <w:tcBorders>
              <w:top w:val="nil"/>
              <w:left w:val="single" w:sz="6" w:space="0" w:color="000000"/>
              <w:bottom w:val="single" w:sz="6" w:space="0" w:color="000000"/>
              <w:right w:val="single" w:sz="6" w:space="0" w:color="000000"/>
            </w:tcBorders>
          </w:tcPr>
          <w:p w14:paraId="3A7B23E1" w14:textId="77777777" w:rsidR="00987387" w:rsidRDefault="00D205D0">
            <w:pPr>
              <w:spacing w:after="231"/>
            </w:pPr>
            <w:r>
              <w:rPr>
                <w:rFonts w:ascii="Times New Roman" w:eastAsia="Times New Roman" w:hAnsi="Times New Roman" w:cs="Times New Roman"/>
                <w:sz w:val="15"/>
              </w:rPr>
              <w:t xml:space="preserve"> Positif </w:t>
            </w:r>
          </w:p>
          <w:p w14:paraId="211C4249" w14:textId="77777777" w:rsidR="00987387" w:rsidRDefault="00D205D0">
            <w:pPr>
              <w:spacing w:after="237"/>
            </w:pPr>
            <w:r>
              <w:rPr>
                <w:rFonts w:ascii="Times New Roman" w:eastAsia="Times New Roman" w:hAnsi="Times New Roman" w:cs="Times New Roman"/>
                <w:sz w:val="23"/>
              </w:rPr>
              <w:t xml:space="preserve"> </w:t>
            </w:r>
          </w:p>
          <w:p w14:paraId="5427B24D" w14:textId="77777777" w:rsidR="00987387" w:rsidRDefault="00D205D0">
            <w:pPr>
              <w:spacing w:after="0"/>
            </w:pPr>
            <w:r>
              <w:rPr>
                <w:rFonts w:ascii="Times New Roman" w:eastAsia="Times New Roman" w:hAnsi="Times New Roman" w:cs="Times New Roman"/>
                <w:sz w:val="23"/>
              </w:rPr>
              <w:t xml:space="preserve"> </w:t>
            </w:r>
          </w:p>
        </w:tc>
        <w:tc>
          <w:tcPr>
            <w:tcW w:w="1016" w:type="dxa"/>
            <w:tcBorders>
              <w:top w:val="nil"/>
              <w:left w:val="single" w:sz="6" w:space="0" w:color="000000"/>
              <w:bottom w:val="single" w:sz="6" w:space="0" w:color="000000"/>
              <w:right w:val="single" w:sz="6" w:space="0" w:color="000000"/>
            </w:tcBorders>
          </w:tcPr>
          <w:p w14:paraId="11F00E44" w14:textId="77777777" w:rsidR="00987387" w:rsidRDefault="00D205D0">
            <w:pPr>
              <w:spacing w:after="0"/>
              <w:ind w:left="-1"/>
            </w:pPr>
            <w:r>
              <w:rPr>
                <w:rFonts w:ascii="Times New Roman" w:eastAsia="Times New Roman" w:hAnsi="Times New Roman" w:cs="Times New Roman"/>
                <w:sz w:val="15"/>
              </w:rPr>
              <w:t xml:space="preserve"> </w:t>
            </w:r>
            <w:r>
              <w:rPr>
                <w:rFonts w:ascii="Times New Roman" w:eastAsia="Times New Roman" w:hAnsi="Times New Roman" w:cs="Times New Roman"/>
                <w:sz w:val="15"/>
              </w:rPr>
              <w:tab/>
              <w:t xml:space="preserve"> </w:t>
            </w:r>
          </w:p>
        </w:tc>
        <w:tc>
          <w:tcPr>
            <w:tcW w:w="1693" w:type="dxa"/>
            <w:tcBorders>
              <w:top w:val="nil"/>
              <w:left w:val="single" w:sz="6" w:space="0" w:color="000000"/>
              <w:bottom w:val="single" w:sz="6" w:space="0" w:color="000000"/>
              <w:right w:val="single" w:sz="6" w:space="0" w:color="000000"/>
            </w:tcBorders>
          </w:tcPr>
          <w:p w14:paraId="415FF575" w14:textId="77777777" w:rsidR="00987387" w:rsidRDefault="00D205D0">
            <w:pPr>
              <w:spacing w:after="0"/>
              <w:ind w:left="337"/>
            </w:pPr>
            <w:r>
              <w:rPr>
                <w:rFonts w:ascii="Times New Roman" w:eastAsia="Times New Roman" w:hAnsi="Times New Roman" w:cs="Times New Roman"/>
                <w:sz w:val="15"/>
              </w:rPr>
              <w:t xml:space="preserve"> </w:t>
            </w:r>
            <w:r>
              <w:rPr>
                <w:rFonts w:ascii="Times New Roman" w:eastAsia="Times New Roman" w:hAnsi="Times New Roman" w:cs="Times New Roman"/>
                <w:sz w:val="15"/>
              </w:rPr>
              <w:tab/>
              <w:t xml:space="preserve"> </w:t>
            </w:r>
          </w:p>
        </w:tc>
        <w:tc>
          <w:tcPr>
            <w:tcW w:w="1016" w:type="dxa"/>
            <w:tcBorders>
              <w:top w:val="nil"/>
              <w:left w:val="single" w:sz="6" w:space="0" w:color="000000"/>
              <w:bottom w:val="single" w:sz="6" w:space="0" w:color="000000"/>
              <w:right w:val="single" w:sz="6" w:space="0" w:color="000000"/>
            </w:tcBorders>
          </w:tcPr>
          <w:p w14:paraId="19587088" w14:textId="77777777" w:rsidR="00987387" w:rsidRDefault="00D205D0">
            <w:pPr>
              <w:spacing w:after="0"/>
              <w:ind w:left="-1"/>
              <w:jc w:val="both"/>
            </w:pPr>
            <w:r>
              <w:rPr>
                <w:rFonts w:ascii="Times New Roman" w:eastAsia="Times New Roman" w:hAnsi="Times New Roman" w:cs="Times New Roman"/>
                <w:sz w:val="15"/>
              </w:rPr>
              <w:t xml:space="preserve"> </w:t>
            </w:r>
            <w:r>
              <w:rPr>
                <w:rFonts w:ascii="Times New Roman" w:eastAsia="Times New Roman" w:hAnsi="Times New Roman" w:cs="Times New Roman"/>
                <w:sz w:val="15"/>
              </w:rPr>
              <w:tab/>
              <w:t xml:space="preserve">         </w:t>
            </w:r>
          </w:p>
        </w:tc>
        <w:tc>
          <w:tcPr>
            <w:tcW w:w="1016" w:type="dxa"/>
            <w:tcBorders>
              <w:top w:val="nil"/>
              <w:left w:val="single" w:sz="6" w:space="0" w:color="000000"/>
              <w:bottom w:val="single" w:sz="6" w:space="0" w:color="000000"/>
              <w:right w:val="single" w:sz="6" w:space="0" w:color="000000"/>
            </w:tcBorders>
          </w:tcPr>
          <w:p w14:paraId="70E1E1E0" w14:textId="77777777" w:rsidR="00987387" w:rsidRDefault="00D205D0">
            <w:pPr>
              <w:spacing w:after="0"/>
              <w:ind w:left="-2"/>
            </w:pPr>
            <w:r>
              <w:rPr>
                <w:rFonts w:ascii="Times New Roman" w:eastAsia="Times New Roman" w:hAnsi="Times New Roman" w:cs="Times New Roman"/>
                <w:sz w:val="15"/>
              </w:rPr>
              <w:t xml:space="preserve">   negatif </w:t>
            </w:r>
          </w:p>
        </w:tc>
      </w:tr>
    </w:tbl>
    <w:p w14:paraId="28831015" w14:textId="77777777" w:rsidR="00987387" w:rsidRDefault="00D205D0">
      <w:pPr>
        <w:spacing w:after="226"/>
        <w:ind w:right="106"/>
        <w:jc w:val="right"/>
      </w:pPr>
      <w:r>
        <w:rPr>
          <w:rFonts w:ascii="Times New Roman" w:eastAsia="Times New Roman" w:hAnsi="Times New Roman" w:cs="Times New Roman"/>
          <w:sz w:val="23"/>
        </w:rPr>
        <w:t>0            d</w:t>
      </w:r>
      <w:r>
        <w:rPr>
          <w:rFonts w:ascii="Times New Roman" w:eastAsia="Times New Roman" w:hAnsi="Times New Roman" w:cs="Times New Roman"/>
          <w:sz w:val="23"/>
          <w:vertAlign w:val="subscript"/>
        </w:rPr>
        <w:t xml:space="preserve">l </w:t>
      </w:r>
      <w:r>
        <w:rPr>
          <w:rFonts w:ascii="Times New Roman" w:eastAsia="Times New Roman" w:hAnsi="Times New Roman" w:cs="Times New Roman"/>
          <w:sz w:val="23"/>
        </w:rPr>
        <w:t xml:space="preserve">             d</w:t>
      </w:r>
      <w:r>
        <w:rPr>
          <w:rFonts w:ascii="Times New Roman" w:eastAsia="Times New Roman" w:hAnsi="Times New Roman" w:cs="Times New Roman"/>
          <w:sz w:val="23"/>
          <w:vertAlign w:val="subscript"/>
        </w:rPr>
        <w:t xml:space="preserve">u </w:t>
      </w:r>
      <w:r>
        <w:rPr>
          <w:rFonts w:ascii="Times New Roman" w:eastAsia="Times New Roman" w:hAnsi="Times New Roman" w:cs="Times New Roman"/>
          <w:sz w:val="23"/>
        </w:rPr>
        <w:t xml:space="preserve">                      4-d</w:t>
      </w:r>
      <w:r>
        <w:rPr>
          <w:rFonts w:ascii="Times New Roman" w:eastAsia="Times New Roman" w:hAnsi="Times New Roman" w:cs="Times New Roman"/>
          <w:sz w:val="23"/>
          <w:vertAlign w:val="subscript"/>
        </w:rPr>
        <w:t xml:space="preserve">u  </w:t>
      </w:r>
      <w:r>
        <w:rPr>
          <w:rFonts w:ascii="Times New Roman" w:eastAsia="Times New Roman" w:hAnsi="Times New Roman" w:cs="Times New Roman"/>
          <w:sz w:val="23"/>
        </w:rPr>
        <w:t xml:space="preserve">         4-d</w:t>
      </w:r>
      <w:r>
        <w:rPr>
          <w:rFonts w:ascii="Times New Roman" w:eastAsia="Times New Roman" w:hAnsi="Times New Roman" w:cs="Times New Roman"/>
          <w:sz w:val="23"/>
          <w:vertAlign w:val="subscript"/>
        </w:rPr>
        <w:t>l</w:t>
      </w:r>
      <w:r>
        <w:rPr>
          <w:rFonts w:ascii="Times New Roman" w:eastAsia="Times New Roman" w:hAnsi="Times New Roman" w:cs="Times New Roman"/>
          <w:sz w:val="23"/>
        </w:rPr>
        <w:t xml:space="preserve">               4 </w:t>
      </w:r>
    </w:p>
    <w:p w14:paraId="470CC25B" w14:textId="77777777" w:rsidR="00987387" w:rsidRDefault="00D205D0">
      <w:pPr>
        <w:pStyle w:val="Heading3"/>
        <w:ind w:left="1876" w:right="0"/>
      </w:pPr>
      <w:r>
        <w:t xml:space="preserve">              Gambar 3.1. Statistik Durbin-Watson d </w:t>
      </w:r>
    </w:p>
    <w:p w14:paraId="4F88F6E6" w14:textId="77777777" w:rsidR="00987387" w:rsidRDefault="00D205D0">
      <w:pPr>
        <w:spacing w:after="236"/>
        <w:ind w:left="1866"/>
      </w:pPr>
      <w:r>
        <w:rPr>
          <w:rFonts w:ascii="Times New Roman" w:eastAsia="Times New Roman" w:hAnsi="Times New Roman" w:cs="Times New Roman"/>
          <w:b/>
          <w:sz w:val="23"/>
        </w:rPr>
        <w:t xml:space="preserve"> </w:t>
      </w:r>
    </w:p>
    <w:p w14:paraId="5474A73A" w14:textId="77777777" w:rsidR="00987387" w:rsidRDefault="00D205D0">
      <w:pPr>
        <w:spacing w:after="5" w:line="479" w:lineRule="auto"/>
        <w:ind w:left="426" w:firstLine="762"/>
        <w:jc w:val="both"/>
      </w:pPr>
      <w:r>
        <w:rPr>
          <w:rFonts w:ascii="Times New Roman" w:eastAsia="Times New Roman" w:hAnsi="Times New Roman" w:cs="Times New Roman"/>
          <w:sz w:val="23"/>
        </w:rPr>
        <w:t xml:space="preserve">Penentuan ada tidaknya autokorelasi dapat dilihat dengan jelas dalam Tabel 3.4. berikut ini : </w:t>
      </w:r>
    </w:p>
    <w:p w14:paraId="1A403576" w14:textId="77777777" w:rsidR="00987387" w:rsidRDefault="00D205D0">
      <w:pPr>
        <w:spacing w:after="236"/>
        <w:ind w:left="1188"/>
      </w:pPr>
      <w:r>
        <w:rPr>
          <w:rFonts w:ascii="Times New Roman" w:eastAsia="Times New Roman" w:hAnsi="Times New Roman" w:cs="Times New Roman"/>
          <w:sz w:val="23"/>
        </w:rPr>
        <w:t xml:space="preserve"> </w:t>
      </w:r>
    </w:p>
    <w:p w14:paraId="2C4FBE18" w14:textId="77777777" w:rsidR="00987387" w:rsidRDefault="00D205D0">
      <w:pPr>
        <w:spacing w:after="237"/>
        <w:ind w:left="1188"/>
      </w:pPr>
      <w:r>
        <w:rPr>
          <w:rFonts w:ascii="Times New Roman" w:eastAsia="Times New Roman" w:hAnsi="Times New Roman" w:cs="Times New Roman"/>
          <w:sz w:val="23"/>
        </w:rPr>
        <w:t xml:space="preserve"> </w:t>
      </w:r>
    </w:p>
    <w:p w14:paraId="0A3C6A7A" w14:textId="77777777" w:rsidR="00987387" w:rsidRDefault="00D205D0">
      <w:pPr>
        <w:spacing w:after="237"/>
        <w:ind w:left="1188"/>
      </w:pPr>
      <w:r>
        <w:rPr>
          <w:rFonts w:ascii="Times New Roman" w:eastAsia="Times New Roman" w:hAnsi="Times New Roman" w:cs="Times New Roman"/>
          <w:sz w:val="23"/>
        </w:rPr>
        <w:t xml:space="preserve"> </w:t>
      </w:r>
    </w:p>
    <w:p w14:paraId="4ACD6FEF" w14:textId="77777777" w:rsidR="00987387" w:rsidRDefault="00D205D0">
      <w:pPr>
        <w:spacing w:after="237"/>
        <w:ind w:left="1188"/>
      </w:pPr>
      <w:r>
        <w:rPr>
          <w:rFonts w:ascii="Times New Roman" w:eastAsia="Times New Roman" w:hAnsi="Times New Roman" w:cs="Times New Roman"/>
          <w:sz w:val="23"/>
        </w:rPr>
        <w:t xml:space="preserve"> </w:t>
      </w:r>
    </w:p>
    <w:p w14:paraId="464C04B5" w14:textId="77777777" w:rsidR="00987387" w:rsidRDefault="00D205D0">
      <w:pPr>
        <w:spacing w:after="237"/>
        <w:ind w:left="1188"/>
      </w:pPr>
      <w:r>
        <w:rPr>
          <w:rFonts w:ascii="Times New Roman" w:eastAsia="Times New Roman" w:hAnsi="Times New Roman" w:cs="Times New Roman"/>
          <w:sz w:val="23"/>
        </w:rPr>
        <w:t xml:space="preserve"> </w:t>
      </w:r>
    </w:p>
    <w:p w14:paraId="6D5D6845" w14:textId="77777777" w:rsidR="00987387" w:rsidRDefault="00D205D0">
      <w:pPr>
        <w:spacing w:after="236"/>
        <w:ind w:left="1188"/>
      </w:pPr>
      <w:r>
        <w:rPr>
          <w:rFonts w:ascii="Times New Roman" w:eastAsia="Times New Roman" w:hAnsi="Times New Roman" w:cs="Times New Roman"/>
          <w:sz w:val="23"/>
        </w:rPr>
        <w:t xml:space="preserve"> </w:t>
      </w:r>
    </w:p>
    <w:p w14:paraId="33761B13" w14:textId="77777777" w:rsidR="00987387" w:rsidRDefault="00D205D0">
      <w:pPr>
        <w:spacing w:after="237"/>
        <w:ind w:left="1188"/>
      </w:pPr>
      <w:r>
        <w:rPr>
          <w:rFonts w:ascii="Times New Roman" w:eastAsia="Times New Roman" w:hAnsi="Times New Roman" w:cs="Times New Roman"/>
          <w:sz w:val="23"/>
        </w:rPr>
        <w:t xml:space="preserve"> </w:t>
      </w:r>
    </w:p>
    <w:p w14:paraId="54F9730E" w14:textId="77777777" w:rsidR="00987387" w:rsidRDefault="00D205D0">
      <w:pPr>
        <w:spacing w:after="236"/>
        <w:ind w:left="1188"/>
      </w:pPr>
      <w:r>
        <w:rPr>
          <w:rFonts w:ascii="Times New Roman" w:eastAsia="Times New Roman" w:hAnsi="Times New Roman" w:cs="Times New Roman"/>
          <w:sz w:val="23"/>
        </w:rPr>
        <w:t xml:space="preserve"> </w:t>
      </w:r>
    </w:p>
    <w:p w14:paraId="00BFC10C" w14:textId="77777777" w:rsidR="00987387" w:rsidRDefault="00D205D0">
      <w:pPr>
        <w:spacing w:after="237"/>
        <w:ind w:left="1188"/>
      </w:pPr>
      <w:r>
        <w:rPr>
          <w:rFonts w:ascii="Times New Roman" w:eastAsia="Times New Roman" w:hAnsi="Times New Roman" w:cs="Times New Roman"/>
          <w:sz w:val="23"/>
        </w:rPr>
        <w:t xml:space="preserve"> </w:t>
      </w:r>
    </w:p>
    <w:p w14:paraId="575D9E7C" w14:textId="77777777" w:rsidR="00987387" w:rsidRDefault="00D205D0">
      <w:pPr>
        <w:spacing w:after="0"/>
        <w:ind w:left="1188"/>
      </w:pPr>
      <w:r>
        <w:rPr>
          <w:rFonts w:ascii="Times New Roman" w:eastAsia="Times New Roman" w:hAnsi="Times New Roman" w:cs="Times New Roman"/>
          <w:sz w:val="23"/>
        </w:rPr>
        <w:t xml:space="preserve"> </w:t>
      </w:r>
    </w:p>
    <w:p w14:paraId="3D95CC92" w14:textId="77777777" w:rsidR="00987387" w:rsidRDefault="00D205D0">
      <w:pPr>
        <w:spacing w:after="0"/>
        <w:ind w:left="10" w:right="1812" w:hanging="10"/>
        <w:jc w:val="right"/>
      </w:pPr>
      <w:r>
        <w:rPr>
          <w:rFonts w:ascii="Times New Roman" w:eastAsia="Times New Roman" w:hAnsi="Times New Roman" w:cs="Times New Roman"/>
          <w:b/>
          <w:sz w:val="23"/>
        </w:rPr>
        <w:t xml:space="preserve">Tabel 3.4. Uji Statistik Durbin-Watson </w:t>
      </w:r>
    </w:p>
    <w:tbl>
      <w:tblPr>
        <w:tblStyle w:val="TableGrid"/>
        <w:tblW w:w="6017" w:type="dxa"/>
        <w:tblInd w:w="698" w:type="dxa"/>
        <w:tblCellMar>
          <w:top w:w="0" w:type="dxa"/>
          <w:left w:w="100" w:type="dxa"/>
          <w:bottom w:w="98" w:type="dxa"/>
          <w:right w:w="44" w:type="dxa"/>
        </w:tblCellMar>
        <w:tblLook w:val="04A0" w:firstRow="1" w:lastRow="0" w:firstColumn="1" w:lastColumn="0" w:noHBand="0" w:noVBand="1"/>
      </w:tblPr>
      <w:tblGrid>
        <w:gridCol w:w="1460"/>
        <w:gridCol w:w="4557"/>
      </w:tblGrid>
      <w:tr w:rsidR="00987387" w14:paraId="2D833ECD" w14:textId="77777777">
        <w:trPr>
          <w:trHeight w:val="528"/>
        </w:trPr>
        <w:tc>
          <w:tcPr>
            <w:tcW w:w="1460" w:type="dxa"/>
            <w:tcBorders>
              <w:top w:val="single" w:sz="4" w:space="0" w:color="000000"/>
              <w:left w:val="single" w:sz="4" w:space="0" w:color="000000"/>
              <w:bottom w:val="single" w:sz="4" w:space="0" w:color="000000"/>
              <w:right w:val="single" w:sz="3" w:space="0" w:color="000000"/>
            </w:tcBorders>
          </w:tcPr>
          <w:p w14:paraId="36D5D3F5" w14:textId="77777777" w:rsidR="00987387" w:rsidRDefault="00D205D0">
            <w:pPr>
              <w:spacing w:after="0"/>
              <w:ind w:left="4"/>
            </w:pPr>
            <w:r>
              <w:rPr>
                <w:rFonts w:ascii="Times New Roman" w:eastAsia="Times New Roman" w:hAnsi="Times New Roman" w:cs="Times New Roman"/>
                <w:sz w:val="23"/>
              </w:rPr>
              <w:t xml:space="preserve">Nilai Statistik </w:t>
            </w:r>
          </w:p>
        </w:tc>
        <w:tc>
          <w:tcPr>
            <w:tcW w:w="4558" w:type="dxa"/>
            <w:tcBorders>
              <w:top w:val="single" w:sz="4" w:space="0" w:color="000000"/>
              <w:left w:val="single" w:sz="3" w:space="0" w:color="000000"/>
              <w:bottom w:val="single" w:sz="4" w:space="0" w:color="000000"/>
              <w:right w:val="single" w:sz="3" w:space="0" w:color="000000"/>
            </w:tcBorders>
          </w:tcPr>
          <w:p w14:paraId="44312C74" w14:textId="77777777" w:rsidR="00987387" w:rsidRDefault="00D205D0">
            <w:pPr>
              <w:spacing w:after="0"/>
              <w:ind w:right="58"/>
              <w:jc w:val="center"/>
            </w:pPr>
            <w:r>
              <w:rPr>
                <w:rFonts w:ascii="Times New Roman" w:eastAsia="Times New Roman" w:hAnsi="Times New Roman" w:cs="Times New Roman"/>
                <w:sz w:val="23"/>
              </w:rPr>
              <w:t xml:space="preserve">Hasil </w:t>
            </w:r>
          </w:p>
        </w:tc>
      </w:tr>
      <w:tr w:rsidR="00987387" w14:paraId="74078E31" w14:textId="77777777">
        <w:trPr>
          <w:trHeight w:val="929"/>
        </w:trPr>
        <w:tc>
          <w:tcPr>
            <w:tcW w:w="1460" w:type="dxa"/>
            <w:tcBorders>
              <w:top w:val="single" w:sz="4" w:space="0" w:color="000000"/>
              <w:left w:val="single" w:sz="4" w:space="0" w:color="000000"/>
              <w:bottom w:val="nil"/>
              <w:right w:val="single" w:sz="3" w:space="0" w:color="000000"/>
            </w:tcBorders>
          </w:tcPr>
          <w:p w14:paraId="1F0CFE17" w14:textId="77777777" w:rsidR="00987387" w:rsidRDefault="00D205D0">
            <w:pPr>
              <w:spacing w:after="266"/>
              <w:ind w:left="2"/>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14:paraId="507C73FF" w14:textId="77777777" w:rsidR="00987387" w:rsidRDefault="00D205D0">
            <w:pPr>
              <w:spacing w:after="0"/>
              <w:ind w:left="2"/>
            </w:pPr>
            <w:r>
              <w:rPr>
                <w:rFonts w:ascii="Times New Roman" w:eastAsia="Times New Roman" w:hAnsi="Times New Roman" w:cs="Times New Roman"/>
                <w:sz w:val="23"/>
              </w:rPr>
              <w:t xml:space="preserve">0&lt;d&lt;dl  </w:t>
            </w:r>
          </w:p>
        </w:tc>
        <w:tc>
          <w:tcPr>
            <w:tcW w:w="4558" w:type="dxa"/>
            <w:tcBorders>
              <w:top w:val="single" w:sz="4" w:space="0" w:color="000000"/>
              <w:left w:val="single" w:sz="3" w:space="0" w:color="000000"/>
              <w:bottom w:val="nil"/>
              <w:right w:val="single" w:sz="3" w:space="0" w:color="000000"/>
            </w:tcBorders>
            <w:vAlign w:val="bottom"/>
          </w:tcPr>
          <w:p w14:paraId="517AEDF4" w14:textId="77777777" w:rsidR="00987387" w:rsidRDefault="00D205D0">
            <w:pPr>
              <w:spacing w:after="0"/>
              <w:ind w:left="1"/>
            </w:pPr>
            <w:r>
              <w:rPr>
                <w:rFonts w:ascii="Times New Roman" w:eastAsia="Times New Roman" w:hAnsi="Times New Roman" w:cs="Times New Roman"/>
                <w:sz w:val="23"/>
              </w:rPr>
              <w:t xml:space="preserve">Menolak hipotesa nul; ada autokorelasi positif </w:t>
            </w:r>
          </w:p>
        </w:tc>
      </w:tr>
      <w:tr w:rsidR="00987387" w14:paraId="730F91DE" w14:textId="77777777">
        <w:trPr>
          <w:trHeight w:val="519"/>
        </w:trPr>
        <w:tc>
          <w:tcPr>
            <w:tcW w:w="1460" w:type="dxa"/>
            <w:tcBorders>
              <w:top w:val="nil"/>
              <w:left w:val="single" w:sz="4" w:space="0" w:color="000000"/>
              <w:bottom w:val="nil"/>
              <w:right w:val="single" w:sz="3" w:space="0" w:color="000000"/>
            </w:tcBorders>
            <w:vAlign w:val="center"/>
          </w:tcPr>
          <w:p w14:paraId="60E6E4DC" w14:textId="77777777" w:rsidR="00987387" w:rsidRDefault="00D205D0">
            <w:pPr>
              <w:spacing w:after="0"/>
              <w:ind w:left="2"/>
            </w:pPr>
            <w:r>
              <w:rPr>
                <w:rFonts w:ascii="Times New Roman" w:eastAsia="Times New Roman" w:hAnsi="Times New Roman" w:cs="Times New Roman"/>
                <w:sz w:val="23"/>
              </w:rPr>
              <w:t xml:space="preserve">dl≤d≤du </w:t>
            </w:r>
          </w:p>
        </w:tc>
        <w:tc>
          <w:tcPr>
            <w:tcW w:w="4558" w:type="dxa"/>
            <w:tcBorders>
              <w:top w:val="nil"/>
              <w:left w:val="single" w:sz="3" w:space="0" w:color="000000"/>
              <w:bottom w:val="nil"/>
              <w:right w:val="single" w:sz="3" w:space="0" w:color="000000"/>
            </w:tcBorders>
          </w:tcPr>
          <w:p w14:paraId="14E6BDE4" w14:textId="77777777" w:rsidR="00987387" w:rsidRDefault="00D205D0">
            <w:pPr>
              <w:spacing w:after="0"/>
              <w:ind w:left="1"/>
            </w:pPr>
            <w:r>
              <w:rPr>
                <w:rFonts w:ascii="Times New Roman" w:eastAsia="Times New Roman" w:hAnsi="Times New Roman" w:cs="Times New Roman"/>
                <w:sz w:val="23"/>
              </w:rPr>
              <w:t xml:space="preserve">Daerah keragu-raguan; tidak ada keputusan </w:t>
            </w:r>
          </w:p>
        </w:tc>
      </w:tr>
      <w:tr w:rsidR="00987387" w14:paraId="3584DC96" w14:textId="77777777">
        <w:trPr>
          <w:trHeight w:val="1039"/>
        </w:trPr>
        <w:tc>
          <w:tcPr>
            <w:tcW w:w="1460" w:type="dxa"/>
            <w:tcBorders>
              <w:top w:val="nil"/>
              <w:left w:val="single" w:sz="4" w:space="0" w:color="000000"/>
              <w:bottom w:val="nil"/>
              <w:right w:val="single" w:sz="3" w:space="0" w:color="000000"/>
            </w:tcBorders>
            <w:vAlign w:val="bottom"/>
          </w:tcPr>
          <w:p w14:paraId="375BDAC6" w14:textId="77777777" w:rsidR="00987387" w:rsidRDefault="00D205D0">
            <w:pPr>
              <w:spacing w:after="0"/>
              <w:ind w:left="2"/>
            </w:pPr>
            <w:r>
              <w:rPr>
                <w:rFonts w:ascii="Times New Roman" w:eastAsia="Times New Roman" w:hAnsi="Times New Roman" w:cs="Times New Roman"/>
                <w:sz w:val="23"/>
              </w:rPr>
              <w:t xml:space="preserve">du≤d≤4-du </w:t>
            </w:r>
          </w:p>
        </w:tc>
        <w:tc>
          <w:tcPr>
            <w:tcW w:w="4558" w:type="dxa"/>
            <w:tcBorders>
              <w:top w:val="nil"/>
              <w:left w:val="single" w:sz="3" w:space="0" w:color="000000"/>
              <w:bottom w:val="nil"/>
              <w:right w:val="single" w:sz="3" w:space="0" w:color="000000"/>
            </w:tcBorders>
          </w:tcPr>
          <w:p w14:paraId="59E4B1C6" w14:textId="77777777" w:rsidR="00987387" w:rsidRDefault="00D205D0">
            <w:pPr>
              <w:spacing w:after="0"/>
              <w:ind w:left="1"/>
              <w:jc w:val="both"/>
            </w:pPr>
            <w:r>
              <w:rPr>
                <w:rFonts w:ascii="Times New Roman" w:eastAsia="Times New Roman" w:hAnsi="Times New Roman" w:cs="Times New Roman"/>
                <w:sz w:val="23"/>
              </w:rPr>
              <w:t xml:space="preserve">Menerima hipotesa nul; tidak ada autokorelasi positif / negatif </w:t>
            </w:r>
          </w:p>
        </w:tc>
      </w:tr>
      <w:tr w:rsidR="00987387" w14:paraId="4ADB4C03" w14:textId="77777777">
        <w:trPr>
          <w:trHeight w:val="520"/>
        </w:trPr>
        <w:tc>
          <w:tcPr>
            <w:tcW w:w="1460" w:type="dxa"/>
            <w:tcBorders>
              <w:top w:val="nil"/>
              <w:left w:val="single" w:sz="4" w:space="0" w:color="000000"/>
              <w:bottom w:val="nil"/>
              <w:right w:val="single" w:sz="3" w:space="0" w:color="000000"/>
            </w:tcBorders>
            <w:vAlign w:val="center"/>
          </w:tcPr>
          <w:p w14:paraId="450F304C" w14:textId="77777777" w:rsidR="00987387" w:rsidRDefault="00D205D0">
            <w:pPr>
              <w:spacing w:after="0"/>
              <w:ind w:left="2"/>
            </w:pPr>
            <w:r>
              <w:rPr>
                <w:rFonts w:ascii="Times New Roman" w:eastAsia="Times New Roman" w:hAnsi="Times New Roman" w:cs="Times New Roman"/>
                <w:sz w:val="23"/>
              </w:rPr>
              <w:t xml:space="preserve">4-du≤d≤4-dl </w:t>
            </w:r>
          </w:p>
        </w:tc>
        <w:tc>
          <w:tcPr>
            <w:tcW w:w="4558" w:type="dxa"/>
            <w:tcBorders>
              <w:top w:val="nil"/>
              <w:left w:val="single" w:sz="3" w:space="0" w:color="000000"/>
              <w:bottom w:val="nil"/>
              <w:right w:val="single" w:sz="3" w:space="0" w:color="000000"/>
            </w:tcBorders>
          </w:tcPr>
          <w:p w14:paraId="72BCAA39" w14:textId="77777777" w:rsidR="00987387" w:rsidRDefault="00D205D0">
            <w:pPr>
              <w:spacing w:after="0"/>
            </w:pPr>
            <w:r>
              <w:rPr>
                <w:rFonts w:ascii="Times New Roman" w:eastAsia="Times New Roman" w:hAnsi="Times New Roman" w:cs="Times New Roman"/>
                <w:sz w:val="23"/>
              </w:rPr>
              <w:t xml:space="preserve">Daerah keragu-raguan; tidak ada keputusan </w:t>
            </w:r>
          </w:p>
        </w:tc>
      </w:tr>
      <w:tr w:rsidR="00987387" w14:paraId="4810F934" w14:textId="77777777">
        <w:trPr>
          <w:trHeight w:val="1677"/>
        </w:trPr>
        <w:tc>
          <w:tcPr>
            <w:tcW w:w="1460" w:type="dxa"/>
            <w:tcBorders>
              <w:top w:val="nil"/>
              <w:left w:val="single" w:sz="4" w:space="0" w:color="000000"/>
              <w:bottom w:val="single" w:sz="3" w:space="0" w:color="000000"/>
              <w:right w:val="single" w:sz="3" w:space="0" w:color="000000"/>
            </w:tcBorders>
            <w:vAlign w:val="bottom"/>
          </w:tcPr>
          <w:p w14:paraId="59FFD9F1" w14:textId="77777777" w:rsidR="00987387" w:rsidRDefault="00D205D0">
            <w:pPr>
              <w:spacing w:after="250"/>
              <w:ind w:left="2"/>
            </w:pPr>
            <w:r>
              <w:rPr>
                <w:rFonts w:ascii="Times New Roman" w:eastAsia="Times New Roman" w:hAnsi="Times New Roman" w:cs="Times New Roman"/>
                <w:sz w:val="23"/>
              </w:rPr>
              <w:t xml:space="preserve">4-dl≤d≤4 </w:t>
            </w:r>
          </w:p>
          <w:p w14:paraId="4758DDFF" w14:textId="77777777" w:rsidR="00987387" w:rsidRDefault="00D205D0">
            <w:pPr>
              <w:spacing w:after="0"/>
              <w:ind w:left="2"/>
            </w:pPr>
            <w:r>
              <w:rPr>
                <w:rFonts w:ascii="Times New Roman" w:eastAsia="Times New Roman" w:hAnsi="Times New Roman" w:cs="Times New Roman"/>
                <w:sz w:val="23"/>
              </w:rPr>
              <w:t xml:space="preserve"> </w:t>
            </w:r>
          </w:p>
        </w:tc>
        <w:tc>
          <w:tcPr>
            <w:tcW w:w="4558" w:type="dxa"/>
            <w:tcBorders>
              <w:top w:val="nil"/>
              <w:left w:val="single" w:sz="3" w:space="0" w:color="000000"/>
              <w:bottom w:val="single" w:sz="3" w:space="0" w:color="000000"/>
              <w:right w:val="single" w:sz="3" w:space="0" w:color="000000"/>
            </w:tcBorders>
          </w:tcPr>
          <w:p w14:paraId="37496B9C" w14:textId="77777777" w:rsidR="00987387" w:rsidRDefault="00D205D0">
            <w:pPr>
              <w:spacing w:after="1" w:line="476" w:lineRule="auto"/>
              <w:ind w:left="1"/>
            </w:pPr>
            <w:r>
              <w:rPr>
                <w:rFonts w:ascii="Times New Roman" w:eastAsia="Times New Roman" w:hAnsi="Times New Roman" w:cs="Times New Roman"/>
                <w:sz w:val="23"/>
              </w:rPr>
              <w:t xml:space="preserve">Menolak </w:t>
            </w:r>
            <w:r>
              <w:rPr>
                <w:rFonts w:ascii="Times New Roman" w:eastAsia="Times New Roman" w:hAnsi="Times New Roman" w:cs="Times New Roman"/>
                <w:sz w:val="23"/>
              </w:rPr>
              <w:tab/>
              <w:t xml:space="preserve">hipotesa </w:t>
            </w:r>
            <w:r>
              <w:rPr>
                <w:rFonts w:ascii="Times New Roman" w:eastAsia="Times New Roman" w:hAnsi="Times New Roman" w:cs="Times New Roman"/>
                <w:sz w:val="23"/>
              </w:rPr>
              <w:tab/>
              <w:t xml:space="preserve">nul; </w:t>
            </w:r>
            <w:r>
              <w:rPr>
                <w:rFonts w:ascii="Times New Roman" w:eastAsia="Times New Roman" w:hAnsi="Times New Roman" w:cs="Times New Roman"/>
                <w:sz w:val="23"/>
              </w:rPr>
              <w:tab/>
              <w:t xml:space="preserve">ada </w:t>
            </w:r>
            <w:r>
              <w:rPr>
                <w:rFonts w:ascii="Times New Roman" w:eastAsia="Times New Roman" w:hAnsi="Times New Roman" w:cs="Times New Roman"/>
                <w:sz w:val="23"/>
              </w:rPr>
              <w:tab/>
              <w:t xml:space="preserve">autokorelasi negative </w:t>
            </w:r>
          </w:p>
          <w:p w14:paraId="16B20FB3" w14:textId="77777777" w:rsidR="00987387" w:rsidRDefault="00D205D0">
            <w:pPr>
              <w:spacing w:after="0"/>
              <w:ind w:left="1"/>
            </w:pPr>
            <w:r>
              <w:rPr>
                <w:rFonts w:ascii="Times New Roman" w:eastAsia="Times New Roman" w:hAnsi="Times New Roman" w:cs="Times New Roman"/>
                <w:sz w:val="23"/>
              </w:rPr>
              <w:t xml:space="preserve"> </w:t>
            </w:r>
          </w:p>
        </w:tc>
      </w:tr>
    </w:tbl>
    <w:p w14:paraId="4E351C0D" w14:textId="77777777" w:rsidR="00987387" w:rsidRDefault="00D205D0">
      <w:r>
        <w:br w:type="page"/>
      </w:r>
    </w:p>
    <w:p w14:paraId="66820898" w14:textId="77777777" w:rsidR="00987387" w:rsidRDefault="00D205D0">
      <w:pPr>
        <w:pStyle w:val="Heading2"/>
        <w:spacing w:after="240"/>
        <w:ind w:left="1334" w:right="1326"/>
      </w:pPr>
      <w:r>
        <w:t xml:space="preserve">BAB IV HASIL DAN ANALISIS </w:t>
      </w:r>
    </w:p>
    <w:p w14:paraId="2590A24F" w14:textId="77777777" w:rsidR="00987387" w:rsidRDefault="00D205D0">
      <w:pPr>
        <w:spacing w:after="237"/>
        <w:ind w:left="2"/>
      </w:pPr>
      <w:r>
        <w:rPr>
          <w:rFonts w:ascii="Times New Roman" w:eastAsia="Times New Roman" w:hAnsi="Times New Roman" w:cs="Times New Roman"/>
          <w:b/>
          <w:sz w:val="23"/>
        </w:rPr>
        <w:t xml:space="preserve"> </w:t>
      </w:r>
    </w:p>
    <w:p w14:paraId="38AF8A8A" w14:textId="77777777" w:rsidR="00987387" w:rsidRDefault="00D205D0">
      <w:pPr>
        <w:pStyle w:val="Heading3"/>
        <w:ind w:left="12" w:right="0"/>
      </w:pPr>
      <w:r>
        <w:t xml:space="preserve">4.1.  Deskripsi Data Penelitian </w:t>
      </w:r>
    </w:p>
    <w:p w14:paraId="4162A1CE" w14:textId="77777777" w:rsidR="00987387" w:rsidRDefault="00D205D0">
      <w:pPr>
        <w:spacing w:after="5" w:line="479" w:lineRule="auto"/>
        <w:ind w:left="511" w:firstLine="508"/>
        <w:jc w:val="both"/>
      </w:pPr>
      <w:r>
        <w:rPr>
          <w:rFonts w:ascii="Times New Roman" w:eastAsia="Times New Roman" w:hAnsi="Times New Roman" w:cs="Times New Roman"/>
          <w:sz w:val="23"/>
        </w:rPr>
        <w:t xml:space="preserve">Semua data yang digunakan dalam analisis ini merupakan data sekunder deret waktu </w:t>
      </w:r>
      <w:r>
        <w:rPr>
          <w:rFonts w:ascii="Times New Roman" w:eastAsia="Times New Roman" w:hAnsi="Times New Roman" w:cs="Times New Roman"/>
          <w:i/>
          <w:sz w:val="23"/>
        </w:rPr>
        <w:t>(time series)</w:t>
      </w:r>
      <w:r>
        <w:rPr>
          <w:rFonts w:ascii="Times New Roman" w:eastAsia="Times New Roman" w:hAnsi="Times New Roman" w:cs="Times New Roman"/>
          <w:sz w:val="23"/>
        </w:rPr>
        <w:t xml:space="preserve"> yang berbentuk annual mulai tahun 1988 sampai tahun 2005. Penelitian ini dimaksudkan untuk mengetahui bentuk pengaruh variabel-variabel independen yang terdiri d</w:t>
      </w:r>
      <w:r>
        <w:rPr>
          <w:rFonts w:ascii="Times New Roman" w:eastAsia="Times New Roman" w:hAnsi="Times New Roman" w:cs="Times New Roman"/>
          <w:sz w:val="23"/>
        </w:rPr>
        <w:t xml:space="preserve">ari pendapatan nasional, inflasi, suku bunga deposito dan jumlah uang beredar terhadap konsumsi di Indonesia </w:t>
      </w:r>
    </w:p>
    <w:p w14:paraId="7FE63539" w14:textId="77777777" w:rsidR="00987387" w:rsidRDefault="00D205D0">
      <w:pPr>
        <w:spacing w:after="5" w:line="479" w:lineRule="auto"/>
        <w:ind w:left="511" w:firstLine="508"/>
        <w:jc w:val="both"/>
      </w:pPr>
      <w:r>
        <w:rPr>
          <w:rFonts w:ascii="Times New Roman" w:eastAsia="Times New Roman" w:hAnsi="Times New Roman" w:cs="Times New Roman"/>
          <w:sz w:val="23"/>
        </w:rPr>
        <w:t xml:space="preserve"> Sebagaimana telah dijelaskan pada bab sebelumnya yaitu bab 3 bahwa model yang digunakan sebagai alat analisis adalah model </w:t>
      </w:r>
      <w:r>
        <w:rPr>
          <w:rFonts w:ascii="Times New Roman" w:eastAsia="Times New Roman" w:hAnsi="Times New Roman" w:cs="Times New Roman"/>
          <w:i/>
          <w:sz w:val="23"/>
        </w:rPr>
        <w:t>Error Correction Model</w:t>
      </w:r>
      <w:r>
        <w:rPr>
          <w:rFonts w:ascii="Times New Roman" w:eastAsia="Times New Roman" w:hAnsi="Times New Roman" w:cs="Times New Roman"/>
          <w:sz w:val="23"/>
        </w:rPr>
        <w:t xml:space="preserve"> (ECM) </w:t>
      </w:r>
      <w:r>
        <w:rPr>
          <w:rFonts w:ascii="Times New Roman" w:eastAsia="Times New Roman" w:hAnsi="Times New Roman" w:cs="Times New Roman"/>
          <w:i/>
          <w:sz w:val="23"/>
        </w:rPr>
        <w:t>Two Steps Engle Granger</w:t>
      </w:r>
      <w:r>
        <w:rPr>
          <w:rFonts w:ascii="Times New Roman" w:eastAsia="Times New Roman" w:hAnsi="Times New Roman" w:cs="Times New Roman"/>
          <w:sz w:val="23"/>
        </w:rPr>
        <w:t xml:space="preserve">. Model ECM digunakan untuk menguji spesifikasi model dan kesesuaian teori dengan kenyataan. Pengujian ini dilakukan dengan program komputer </w:t>
      </w:r>
      <w:r>
        <w:rPr>
          <w:rFonts w:ascii="Times New Roman" w:eastAsia="Times New Roman" w:hAnsi="Times New Roman" w:cs="Times New Roman"/>
          <w:i/>
          <w:sz w:val="23"/>
        </w:rPr>
        <w:t>Econometric E-Views (eviews).</w:t>
      </w:r>
      <w:r>
        <w:rPr>
          <w:rFonts w:ascii="Times New Roman" w:eastAsia="Times New Roman" w:hAnsi="Times New Roman" w:cs="Times New Roman"/>
          <w:sz w:val="23"/>
        </w:rPr>
        <w:t xml:space="preserve"> Pembahasan dilakukan dengan analis secara ekonometrik. </w:t>
      </w:r>
    </w:p>
    <w:p w14:paraId="3D94C04C" w14:textId="77777777" w:rsidR="00987387" w:rsidRDefault="00D205D0">
      <w:pPr>
        <w:spacing w:after="237"/>
        <w:ind w:left="1014" w:hanging="10"/>
        <w:jc w:val="both"/>
      </w:pPr>
      <w:r>
        <w:rPr>
          <w:rFonts w:ascii="Times New Roman" w:eastAsia="Times New Roman" w:hAnsi="Times New Roman" w:cs="Times New Roman"/>
          <w:sz w:val="23"/>
        </w:rPr>
        <w:t xml:space="preserve">Variabel yang digunakan dalam penelitian ini, meliputi : </w:t>
      </w:r>
    </w:p>
    <w:p w14:paraId="0EA1EF5D" w14:textId="77777777" w:rsidR="00987387" w:rsidRDefault="00D205D0">
      <w:pPr>
        <w:numPr>
          <w:ilvl w:val="0"/>
          <w:numId w:val="29"/>
        </w:numPr>
        <w:spacing w:after="5" w:line="479" w:lineRule="auto"/>
        <w:ind w:left="1018" w:hanging="338"/>
        <w:jc w:val="both"/>
      </w:pPr>
      <w:r>
        <w:rPr>
          <w:rFonts w:ascii="Times New Roman" w:eastAsia="Times New Roman" w:hAnsi="Times New Roman" w:cs="Times New Roman"/>
          <w:sz w:val="23"/>
        </w:rPr>
        <w:t xml:space="preserve">Variabel dependen : Pengeluaran Konsumsi masyarakat, variabel ini berdasarkan harga konstan tahun 1993 menurut lapangan usaha (Y). Pengeluaran konsumsi (Y) pada penelitian ini disajikan dalam milyar Rupiah pertahun. </w:t>
      </w:r>
    </w:p>
    <w:p w14:paraId="75688EC2" w14:textId="77777777" w:rsidR="00987387" w:rsidRDefault="00D205D0">
      <w:pPr>
        <w:spacing w:after="0"/>
        <w:ind w:left="2"/>
      </w:pPr>
      <w:r>
        <w:rPr>
          <w:rFonts w:ascii="Times New Roman" w:eastAsia="Times New Roman" w:hAnsi="Times New Roman" w:cs="Times New Roman"/>
          <w:sz w:val="23"/>
        </w:rPr>
        <w:t xml:space="preserve"> </w:t>
      </w:r>
    </w:p>
    <w:p w14:paraId="4739AFB9" w14:textId="77777777" w:rsidR="00987387" w:rsidRDefault="00D205D0">
      <w:pPr>
        <w:numPr>
          <w:ilvl w:val="0"/>
          <w:numId w:val="29"/>
        </w:numPr>
        <w:spacing w:after="241"/>
        <w:ind w:left="1018" w:hanging="338"/>
        <w:jc w:val="both"/>
      </w:pPr>
      <w:r>
        <w:rPr>
          <w:rFonts w:ascii="Times New Roman" w:eastAsia="Times New Roman" w:hAnsi="Times New Roman" w:cs="Times New Roman"/>
          <w:sz w:val="23"/>
        </w:rPr>
        <w:t xml:space="preserve">Variabel Independen, terdiri dari : </w:t>
      </w:r>
    </w:p>
    <w:p w14:paraId="0B1720CE" w14:textId="77777777" w:rsidR="00987387" w:rsidRDefault="00D205D0">
      <w:pPr>
        <w:numPr>
          <w:ilvl w:val="1"/>
          <w:numId w:val="29"/>
        </w:numPr>
        <w:spacing w:after="241"/>
        <w:ind w:hanging="318"/>
        <w:jc w:val="both"/>
      </w:pPr>
      <w:r>
        <w:rPr>
          <w:rFonts w:ascii="Times New Roman" w:eastAsia="Times New Roman" w:hAnsi="Times New Roman" w:cs="Times New Roman"/>
          <w:sz w:val="23"/>
        </w:rPr>
        <w:t xml:space="preserve">Pendapatan Nasional (X1) </w:t>
      </w:r>
    </w:p>
    <w:p w14:paraId="11523516" w14:textId="77777777" w:rsidR="00987387" w:rsidRDefault="00D205D0">
      <w:pPr>
        <w:spacing w:after="5" w:line="479" w:lineRule="auto"/>
        <w:ind w:left="1367" w:hanging="10"/>
        <w:jc w:val="both"/>
      </w:pPr>
      <w:r>
        <w:rPr>
          <w:rFonts w:ascii="Times New Roman" w:eastAsia="Times New Roman" w:hAnsi="Times New Roman" w:cs="Times New Roman"/>
          <w:sz w:val="23"/>
        </w:rPr>
        <w:t xml:space="preserve">Data pendapatan nasional yang digunakan dalam penelitian ini adalah data pendapatan nasional riil yang didasarkan oleh harga konstan 1993 menurut lapangan usaha dalam milyar rupiah.  </w:t>
      </w:r>
    </w:p>
    <w:p w14:paraId="19CB53F4" w14:textId="77777777" w:rsidR="00987387" w:rsidRDefault="00D205D0">
      <w:pPr>
        <w:numPr>
          <w:ilvl w:val="1"/>
          <w:numId w:val="29"/>
        </w:numPr>
        <w:spacing w:after="241"/>
        <w:ind w:hanging="318"/>
        <w:jc w:val="both"/>
      </w:pPr>
      <w:r>
        <w:rPr>
          <w:rFonts w:ascii="Times New Roman" w:eastAsia="Times New Roman" w:hAnsi="Times New Roman" w:cs="Times New Roman"/>
          <w:sz w:val="23"/>
        </w:rPr>
        <w:t xml:space="preserve">Inflasi (X2) </w:t>
      </w:r>
    </w:p>
    <w:p w14:paraId="28606BA5" w14:textId="77777777" w:rsidR="00987387" w:rsidRDefault="00D205D0">
      <w:pPr>
        <w:spacing w:after="5" w:line="358" w:lineRule="auto"/>
        <w:ind w:left="1367" w:hanging="10"/>
        <w:jc w:val="both"/>
      </w:pPr>
      <w:r>
        <w:rPr>
          <w:rFonts w:ascii="Times New Roman" w:eastAsia="Times New Roman" w:hAnsi="Times New Roman" w:cs="Times New Roman"/>
          <w:sz w:val="23"/>
        </w:rPr>
        <w:t>Data inflasi yang digunakan adal</w:t>
      </w:r>
      <w:r>
        <w:rPr>
          <w:rFonts w:ascii="Times New Roman" w:eastAsia="Times New Roman" w:hAnsi="Times New Roman" w:cs="Times New Roman"/>
          <w:sz w:val="23"/>
        </w:rPr>
        <w:t xml:space="preserve">ah data inflasi menurut tahun kalender (calender  year) dalam  persen yang berlaku. </w:t>
      </w:r>
    </w:p>
    <w:p w14:paraId="160E4EAB" w14:textId="77777777" w:rsidR="00987387" w:rsidRDefault="00D205D0">
      <w:pPr>
        <w:numPr>
          <w:ilvl w:val="1"/>
          <w:numId w:val="29"/>
        </w:numPr>
        <w:spacing w:after="241"/>
        <w:ind w:hanging="318"/>
        <w:jc w:val="both"/>
      </w:pPr>
      <w:r>
        <w:rPr>
          <w:rFonts w:ascii="Times New Roman" w:eastAsia="Times New Roman" w:hAnsi="Times New Roman" w:cs="Times New Roman"/>
          <w:sz w:val="23"/>
        </w:rPr>
        <w:t xml:space="preserve">Suku Bunga Deposito (X3) </w:t>
      </w:r>
    </w:p>
    <w:p w14:paraId="3DECB2AA" w14:textId="77777777" w:rsidR="00987387" w:rsidRDefault="00D205D0">
      <w:pPr>
        <w:spacing w:after="5" w:line="358" w:lineRule="auto"/>
        <w:ind w:left="1347" w:hanging="10"/>
        <w:jc w:val="both"/>
      </w:pPr>
      <w:r>
        <w:rPr>
          <w:rFonts w:ascii="Times New Roman" w:eastAsia="Times New Roman" w:hAnsi="Times New Roman" w:cs="Times New Roman"/>
          <w:sz w:val="23"/>
        </w:rPr>
        <w:t xml:space="preserve"> Tingkat suku bunga deposito riil berjangka 3 bulan dalam persen yang berlaku khususnya pada bank umum dari tahun 1988-2005 </w:t>
      </w:r>
    </w:p>
    <w:p w14:paraId="3C8EF49B" w14:textId="77777777" w:rsidR="00987387" w:rsidRDefault="00D205D0">
      <w:pPr>
        <w:numPr>
          <w:ilvl w:val="1"/>
          <w:numId w:val="29"/>
        </w:numPr>
        <w:spacing w:after="241"/>
        <w:ind w:hanging="318"/>
        <w:jc w:val="both"/>
      </w:pPr>
      <w:r>
        <w:rPr>
          <w:rFonts w:ascii="Times New Roman" w:eastAsia="Times New Roman" w:hAnsi="Times New Roman" w:cs="Times New Roman"/>
          <w:sz w:val="23"/>
        </w:rPr>
        <w:t xml:space="preserve">Jumlah Uang Beredar </w:t>
      </w:r>
      <w:r>
        <w:rPr>
          <w:rFonts w:ascii="Times New Roman" w:eastAsia="Times New Roman" w:hAnsi="Times New Roman" w:cs="Times New Roman"/>
          <w:sz w:val="23"/>
        </w:rPr>
        <w:t xml:space="preserve">(X4) </w:t>
      </w:r>
    </w:p>
    <w:p w14:paraId="534AB7C6" w14:textId="77777777" w:rsidR="00987387" w:rsidRDefault="00D205D0">
      <w:pPr>
        <w:spacing w:after="5" w:line="479" w:lineRule="auto"/>
        <w:ind w:left="1424" w:hanging="10"/>
        <w:jc w:val="both"/>
      </w:pPr>
      <w:r>
        <w:rPr>
          <w:rFonts w:ascii="Times New Roman" w:eastAsia="Times New Roman" w:hAnsi="Times New Roman" w:cs="Times New Roman"/>
          <w:sz w:val="23"/>
        </w:rPr>
        <w:t xml:space="preserve">Jumlah uang beredar adalah jumlah total dari uang kartal dan uang giral  dalam milyar rupiah dari tahun 1988-2005.   </w:t>
      </w:r>
    </w:p>
    <w:p w14:paraId="7478FC1F" w14:textId="77777777" w:rsidR="00987387" w:rsidRDefault="00D205D0">
      <w:pPr>
        <w:spacing w:after="237"/>
        <w:ind w:left="2"/>
      </w:pPr>
      <w:r>
        <w:rPr>
          <w:rFonts w:ascii="Times New Roman" w:eastAsia="Times New Roman" w:hAnsi="Times New Roman" w:cs="Times New Roman"/>
          <w:sz w:val="23"/>
        </w:rPr>
        <w:t xml:space="preserve"> </w:t>
      </w:r>
    </w:p>
    <w:p w14:paraId="606D1F41" w14:textId="77777777" w:rsidR="00987387" w:rsidRDefault="00D205D0">
      <w:pPr>
        <w:pStyle w:val="Heading3"/>
        <w:ind w:left="12" w:right="0"/>
      </w:pPr>
      <w:r>
        <w:t xml:space="preserve">4.2. Hasil dan Analisis </w:t>
      </w:r>
    </w:p>
    <w:p w14:paraId="5554F354" w14:textId="77777777" w:rsidR="00987387" w:rsidRDefault="00D205D0">
      <w:pPr>
        <w:pStyle w:val="Heading4"/>
        <w:ind w:left="506" w:right="0"/>
      </w:pPr>
      <w:r>
        <w:t xml:space="preserve">4.2.1.  Uji Akar-akar Unit dan Uji Derajat Integrasi </w:t>
      </w:r>
    </w:p>
    <w:p w14:paraId="3707BAE1" w14:textId="77777777" w:rsidR="00987387" w:rsidRDefault="00D205D0">
      <w:pPr>
        <w:spacing w:after="5" w:line="479" w:lineRule="auto"/>
        <w:ind w:left="764" w:firstLine="593"/>
        <w:jc w:val="both"/>
      </w:pPr>
      <w:r>
        <w:rPr>
          <w:rFonts w:ascii="Times New Roman" w:eastAsia="Times New Roman" w:hAnsi="Times New Roman" w:cs="Times New Roman"/>
          <w:sz w:val="23"/>
        </w:rPr>
        <w:t>Tahap pertama dilakukan uji akar-akar unit untuk mengetahui pada derajat ke berapa data yang digunakan stasioner. Uji akar-akar unit dilakukan untuk mengetahui apakah koefisien tertentu adalah satu (mem</w:t>
      </w:r>
      <w:r>
        <w:rPr>
          <w:rFonts w:ascii="Times New Roman" w:eastAsia="Times New Roman" w:hAnsi="Times New Roman" w:cs="Times New Roman"/>
          <w:sz w:val="23"/>
        </w:rPr>
        <w:t xml:space="preserve">punyai akar unit). Penelitian ini menggunakan uji akar-akar unit yang dikembangkan oleh Dickey-Fuller dan Philips Perron. Uji akar unit dilakukan dengan memasukkan konstanta dan trend untuk metode </w:t>
      </w:r>
    </w:p>
    <w:p w14:paraId="3E9909A7" w14:textId="77777777" w:rsidR="00987387" w:rsidRDefault="00D205D0">
      <w:pPr>
        <w:spacing w:after="5"/>
        <w:ind w:left="774" w:hanging="10"/>
        <w:jc w:val="both"/>
      </w:pPr>
      <w:r>
        <w:rPr>
          <w:rFonts w:ascii="Times New Roman" w:eastAsia="Times New Roman" w:hAnsi="Times New Roman" w:cs="Times New Roman"/>
          <w:sz w:val="23"/>
        </w:rPr>
        <w:t xml:space="preserve">Philips Perron. </w:t>
      </w:r>
    </w:p>
    <w:p w14:paraId="10142330" w14:textId="77777777" w:rsidR="00987387" w:rsidRDefault="00D205D0">
      <w:pPr>
        <w:spacing w:after="5" w:line="479" w:lineRule="auto"/>
        <w:ind w:left="764" w:firstLine="593"/>
        <w:jc w:val="both"/>
      </w:pPr>
      <w:r>
        <w:rPr>
          <w:rFonts w:ascii="Times New Roman" w:eastAsia="Times New Roman" w:hAnsi="Times New Roman" w:cs="Times New Roman"/>
          <w:sz w:val="23"/>
        </w:rPr>
        <w:t>Untuk uji akar-akar unit dan derajat inte</w:t>
      </w:r>
      <w:r>
        <w:rPr>
          <w:rFonts w:ascii="Times New Roman" w:eastAsia="Times New Roman" w:hAnsi="Times New Roman" w:cs="Times New Roman"/>
          <w:sz w:val="23"/>
        </w:rPr>
        <w:t>grasi, apabila nilai hitung PP lebih kecil daripada nilai kritis mutlak (pada α = 10% ), maka variabel tersebut tidak stasioner, sebaliknya jika nilai hitung mutlak PP lebih besar daripada nilai kritis mutlak (pada α = 10% ), maka variabel tersebut stasion</w:t>
      </w:r>
      <w:r>
        <w:rPr>
          <w:rFonts w:ascii="Times New Roman" w:eastAsia="Times New Roman" w:hAnsi="Times New Roman" w:cs="Times New Roman"/>
          <w:sz w:val="23"/>
        </w:rPr>
        <w:t xml:space="preserve">er.  </w:t>
      </w:r>
    </w:p>
    <w:p w14:paraId="6F96A1E8" w14:textId="77777777" w:rsidR="00987387" w:rsidRDefault="00D205D0">
      <w:pPr>
        <w:spacing w:after="5" w:line="479" w:lineRule="auto"/>
        <w:ind w:left="764" w:firstLine="593"/>
        <w:jc w:val="both"/>
      </w:pPr>
      <w:r>
        <w:rPr>
          <w:rFonts w:ascii="Times New Roman" w:eastAsia="Times New Roman" w:hAnsi="Times New Roman" w:cs="Times New Roman"/>
          <w:sz w:val="23"/>
        </w:rPr>
        <w:t xml:space="preserve">Hasil dari pengujian akar-akar unit ini dapat dilihat pada tabel 4.1 berikut ini : </w:t>
      </w:r>
    </w:p>
    <w:p w14:paraId="00CE2756" w14:textId="77777777" w:rsidR="00987387" w:rsidRDefault="00D205D0">
      <w:pPr>
        <w:spacing w:after="107"/>
        <w:ind w:left="1181" w:right="497" w:hanging="10"/>
        <w:jc w:val="center"/>
      </w:pPr>
      <w:r>
        <w:rPr>
          <w:rFonts w:ascii="Times New Roman" w:eastAsia="Times New Roman" w:hAnsi="Times New Roman" w:cs="Times New Roman"/>
          <w:b/>
          <w:sz w:val="23"/>
        </w:rPr>
        <w:t xml:space="preserve">Tabel 4.1 </w:t>
      </w:r>
    </w:p>
    <w:p w14:paraId="7FC7D100" w14:textId="77777777" w:rsidR="00987387" w:rsidRDefault="00D205D0">
      <w:pPr>
        <w:spacing w:after="107"/>
        <w:ind w:left="1181" w:right="498" w:hanging="10"/>
        <w:jc w:val="center"/>
      </w:pPr>
      <w:r>
        <w:rPr>
          <w:rFonts w:ascii="Times New Roman" w:eastAsia="Times New Roman" w:hAnsi="Times New Roman" w:cs="Times New Roman"/>
          <w:b/>
          <w:sz w:val="23"/>
        </w:rPr>
        <w:t xml:space="preserve">Hasil Estimasi Akar-akar Unit Pada Tingkat Level </w:t>
      </w:r>
    </w:p>
    <w:p w14:paraId="2FA9E723" w14:textId="77777777" w:rsidR="00987387" w:rsidRDefault="00D205D0">
      <w:pPr>
        <w:spacing w:after="0"/>
        <w:ind w:left="732"/>
        <w:jc w:val="center"/>
      </w:pPr>
      <w:r>
        <w:rPr>
          <w:rFonts w:ascii="Times New Roman" w:eastAsia="Times New Roman" w:hAnsi="Times New Roman" w:cs="Times New Roman"/>
          <w:b/>
          <w:sz w:val="23"/>
        </w:rPr>
        <w:t xml:space="preserve"> </w:t>
      </w:r>
    </w:p>
    <w:tbl>
      <w:tblPr>
        <w:tblStyle w:val="TableGrid"/>
        <w:tblW w:w="5306" w:type="dxa"/>
        <w:tblInd w:w="1054" w:type="dxa"/>
        <w:tblCellMar>
          <w:top w:w="0" w:type="dxa"/>
          <w:left w:w="115" w:type="dxa"/>
          <w:bottom w:w="0" w:type="dxa"/>
          <w:right w:w="115" w:type="dxa"/>
        </w:tblCellMar>
        <w:tblLook w:val="04A0" w:firstRow="1" w:lastRow="0" w:firstColumn="1" w:lastColumn="0" w:noHBand="0" w:noVBand="1"/>
      </w:tblPr>
      <w:tblGrid>
        <w:gridCol w:w="1392"/>
        <w:gridCol w:w="2107"/>
        <w:gridCol w:w="1807"/>
      </w:tblGrid>
      <w:tr w:rsidR="00987387" w14:paraId="499D218C" w14:textId="77777777">
        <w:trPr>
          <w:trHeight w:val="867"/>
        </w:trPr>
        <w:tc>
          <w:tcPr>
            <w:tcW w:w="1392" w:type="dxa"/>
            <w:vMerge w:val="restart"/>
            <w:tcBorders>
              <w:top w:val="single" w:sz="7" w:space="0" w:color="000000"/>
              <w:left w:val="single" w:sz="7" w:space="0" w:color="000000"/>
              <w:bottom w:val="single" w:sz="8" w:space="0" w:color="000000"/>
              <w:right w:val="single" w:sz="7" w:space="0" w:color="000000"/>
            </w:tcBorders>
            <w:vAlign w:val="bottom"/>
          </w:tcPr>
          <w:p w14:paraId="2414EB94" w14:textId="77777777" w:rsidR="00987387" w:rsidRDefault="00D205D0">
            <w:pPr>
              <w:spacing w:after="0"/>
              <w:ind w:right="2"/>
              <w:jc w:val="center"/>
            </w:pPr>
            <w:r>
              <w:rPr>
                <w:rFonts w:ascii="Times New Roman" w:eastAsia="Times New Roman" w:hAnsi="Times New Roman" w:cs="Times New Roman"/>
                <w:sz w:val="23"/>
              </w:rPr>
              <w:t xml:space="preserve">Variabel </w:t>
            </w:r>
          </w:p>
        </w:tc>
        <w:tc>
          <w:tcPr>
            <w:tcW w:w="2107" w:type="dxa"/>
            <w:tcBorders>
              <w:top w:val="single" w:sz="7" w:space="0" w:color="000000"/>
              <w:left w:val="single" w:sz="7" w:space="0" w:color="000000"/>
              <w:bottom w:val="single" w:sz="8" w:space="0" w:color="000000"/>
              <w:right w:val="single" w:sz="7" w:space="0" w:color="000000"/>
            </w:tcBorders>
            <w:vAlign w:val="bottom"/>
          </w:tcPr>
          <w:p w14:paraId="519E59A4" w14:textId="77777777" w:rsidR="00987387" w:rsidRDefault="00D205D0">
            <w:pPr>
              <w:spacing w:after="0"/>
              <w:jc w:val="center"/>
            </w:pPr>
            <w:r>
              <w:rPr>
                <w:rFonts w:ascii="Times New Roman" w:eastAsia="Times New Roman" w:hAnsi="Times New Roman" w:cs="Times New Roman"/>
                <w:sz w:val="23"/>
              </w:rPr>
              <w:t xml:space="preserve">Nilai hitung tstatistik </w:t>
            </w:r>
          </w:p>
        </w:tc>
        <w:tc>
          <w:tcPr>
            <w:tcW w:w="1807" w:type="dxa"/>
            <w:tcBorders>
              <w:top w:val="single" w:sz="7" w:space="0" w:color="000000"/>
              <w:left w:val="single" w:sz="7" w:space="0" w:color="000000"/>
              <w:bottom w:val="single" w:sz="8" w:space="0" w:color="000000"/>
              <w:right w:val="single" w:sz="7" w:space="0" w:color="000000"/>
            </w:tcBorders>
          </w:tcPr>
          <w:p w14:paraId="42E1D05B" w14:textId="77777777" w:rsidR="00987387" w:rsidRDefault="00D205D0">
            <w:pPr>
              <w:spacing w:after="0"/>
              <w:jc w:val="center"/>
            </w:pPr>
            <w:r>
              <w:rPr>
                <w:rFonts w:ascii="Times New Roman" w:eastAsia="Times New Roman" w:hAnsi="Times New Roman" w:cs="Times New Roman"/>
                <w:sz w:val="23"/>
              </w:rPr>
              <w:t xml:space="preserve">Nilai kritis </w:t>
            </w:r>
          </w:p>
          <w:p w14:paraId="6C02FC7C" w14:textId="77777777" w:rsidR="00987387" w:rsidRDefault="00D205D0">
            <w:pPr>
              <w:spacing w:after="0"/>
              <w:ind w:left="272" w:right="215"/>
              <w:jc w:val="center"/>
            </w:pPr>
            <w:r>
              <w:rPr>
                <w:rFonts w:ascii="Times New Roman" w:eastAsia="Times New Roman" w:hAnsi="Times New Roman" w:cs="Times New Roman"/>
                <w:sz w:val="23"/>
              </w:rPr>
              <w:t xml:space="preserve">Mackinon α = 10% </w:t>
            </w:r>
          </w:p>
        </w:tc>
      </w:tr>
      <w:tr w:rsidR="00987387" w14:paraId="57CCE1B3" w14:textId="77777777">
        <w:trPr>
          <w:trHeight w:val="330"/>
        </w:trPr>
        <w:tc>
          <w:tcPr>
            <w:tcW w:w="0" w:type="auto"/>
            <w:vMerge/>
            <w:tcBorders>
              <w:top w:val="nil"/>
              <w:left w:val="single" w:sz="7" w:space="0" w:color="000000"/>
              <w:bottom w:val="single" w:sz="8" w:space="0" w:color="000000"/>
              <w:right w:val="single" w:sz="7" w:space="0" w:color="000000"/>
            </w:tcBorders>
          </w:tcPr>
          <w:p w14:paraId="2C1CE57B" w14:textId="77777777" w:rsidR="00987387" w:rsidRDefault="00987387"/>
        </w:tc>
        <w:tc>
          <w:tcPr>
            <w:tcW w:w="2107" w:type="dxa"/>
            <w:tcBorders>
              <w:top w:val="single" w:sz="8" w:space="0" w:color="000000"/>
              <w:left w:val="single" w:sz="7" w:space="0" w:color="000000"/>
              <w:bottom w:val="single" w:sz="8" w:space="0" w:color="000000"/>
              <w:right w:val="single" w:sz="7" w:space="0" w:color="000000"/>
            </w:tcBorders>
          </w:tcPr>
          <w:p w14:paraId="6B9C6F8E" w14:textId="77777777" w:rsidR="00987387" w:rsidRDefault="00D205D0">
            <w:pPr>
              <w:spacing w:after="0"/>
              <w:jc w:val="center"/>
            </w:pPr>
            <w:r>
              <w:rPr>
                <w:rFonts w:ascii="Times New Roman" w:eastAsia="Times New Roman" w:hAnsi="Times New Roman" w:cs="Times New Roman"/>
                <w:sz w:val="23"/>
              </w:rPr>
              <w:t xml:space="preserve">PP </w:t>
            </w:r>
          </w:p>
        </w:tc>
        <w:tc>
          <w:tcPr>
            <w:tcW w:w="1807" w:type="dxa"/>
            <w:tcBorders>
              <w:top w:val="single" w:sz="8" w:space="0" w:color="000000"/>
              <w:left w:val="single" w:sz="7" w:space="0" w:color="000000"/>
              <w:bottom w:val="single" w:sz="8" w:space="0" w:color="000000"/>
              <w:right w:val="single" w:sz="7" w:space="0" w:color="000000"/>
            </w:tcBorders>
          </w:tcPr>
          <w:p w14:paraId="6B708C8D" w14:textId="77777777" w:rsidR="00987387" w:rsidRDefault="00D205D0">
            <w:pPr>
              <w:spacing w:after="0"/>
              <w:ind w:left="1"/>
              <w:jc w:val="center"/>
            </w:pPr>
            <w:r>
              <w:rPr>
                <w:rFonts w:ascii="Times New Roman" w:eastAsia="Times New Roman" w:hAnsi="Times New Roman" w:cs="Times New Roman"/>
                <w:sz w:val="23"/>
              </w:rPr>
              <w:t xml:space="preserve">PP </w:t>
            </w:r>
          </w:p>
        </w:tc>
      </w:tr>
      <w:tr w:rsidR="00987387" w14:paraId="539B196F" w14:textId="77777777">
        <w:trPr>
          <w:trHeight w:val="329"/>
        </w:trPr>
        <w:tc>
          <w:tcPr>
            <w:tcW w:w="1392" w:type="dxa"/>
            <w:tcBorders>
              <w:top w:val="single" w:sz="8" w:space="0" w:color="000000"/>
              <w:left w:val="single" w:sz="7" w:space="0" w:color="000000"/>
              <w:bottom w:val="single" w:sz="8" w:space="0" w:color="000000"/>
              <w:right w:val="single" w:sz="7" w:space="0" w:color="000000"/>
            </w:tcBorders>
          </w:tcPr>
          <w:p w14:paraId="69FB8031" w14:textId="77777777" w:rsidR="00987387" w:rsidRDefault="00D205D0">
            <w:pPr>
              <w:spacing w:after="0"/>
              <w:ind w:right="1"/>
              <w:jc w:val="center"/>
            </w:pPr>
            <w:r>
              <w:rPr>
                <w:rFonts w:ascii="Times New Roman" w:eastAsia="Times New Roman" w:hAnsi="Times New Roman" w:cs="Times New Roman"/>
                <w:sz w:val="23"/>
              </w:rPr>
              <w:t xml:space="preserve">Y </w:t>
            </w:r>
          </w:p>
        </w:tc>
        <w:tc>
          <w:tcPr>
            <w:tcW w:w="2107" w:type="dxa"/>
            <w:tcBorders>
              <w:top w:val="single" w:sz="8" w:space="0" w:color="000000"/>
              <w:left w:val="single" w:sz="7" w:space="0" w:color="000000"/>
              <w:bottom w:val="single" w:sz="8" w:space="0" w:color="000000"/>
              <w:right w:val="single" w:sz="7" w:space="0" w:color="000000"/>
            </w:tcBorders>
          </w:tcPr>
          <w:p w14:paraId="7071D4C7" w14:textId="77777777" w:rsidR="00987387" w:rsidRDefault="00D205D0">
            <w:pPr>
              <w:spacing w:after="0"/>
              <w:jc w:val="center"/>
            </w:pPr>
            <w:r>
              <w:rPr>
                <w:rFonts w:ascii="Times New Roman" w:eastAsia="Times New Roman" w:hAnsi="Times New Roman" w:cs="Times New Roman"/>
                <w:sz w:val="23"/>
              </w:rPr>
              <w:t xml:space="preserve">-2.165132 </w:t>
            </w:r>
          </w:p>
        </w:tc>
        <w:tc>
          <w:tcPr>
            <w:tcW w:w="1807" w:type="dxa"/>
            <w:tcBorders>
              <w:top w:val="single" w:sz="8" w:space="0" w:color="000000"/>
              <w:left w:val="single" w:sz="7" w:space="0" w:color="000000"/>
              <w:bottom w:val="single" w:sz="8" w:space="0" w:color="000000"/>
              <w:right w:val="single" w:sz="7" w:space="0" w:color="000000"/>
            </w:tcBorders>
          </w:tcPr>
          <w:p w14:paraId="59FCD598" w14:textId="77777777" w:rsidR="00987387" w:rsidRDefault="00D205D0">
            <w:pPr>
              <w:spacing w:after="0"/>
              <w:ind w:right="1"/>
              <w:jc w:val="center"/>
            </w:pPr>
            <w:r>
              <w:rPr>
                <w:rFonts w:ascii="Times New Roman" w:eastAsia="Times New Roman" w:hAnsi="Times New Roman" w:cs="Times New Roman"/>
                <w:sz w:val="23"/>
              </w:rPr>
              <w:t xml:space="preserve">-3.297799 </w:t>
            </w:r>
          </w:p>
        </w:tc>
      </w:tr>
      <w:tr w:rsidR="00987387" w14:paraId="051B8F76" w14:textId="77777777">
        <w:trPr>
          <w:trHeight w:val="329"/>
        </w:trPr>
        <w:tc>
          <w:tcPr>
            <w:tcW w:w="1392" w:type="dxa"/>
            <w:tcBorders>
              <w:top w:val="single" w:sz="8" w:space="0" w:color="000000"/>
              <w:left w:val="single" w:sz="7" w:space="0" w:color="000000"/>
              <w:bottom w:val="single" w:sz="8" w:space="0" w:color="000000"/>
              <w:right w:val="single" w:sz="7" w:space="0" w:color="000000"/>
            </w:tcBorders>
          </w:tcPr>
          <w:p w14:paraId="002BA2C7" w14:textId="77777777" w:rsidR="00987387" w:rsidRDefault="00D205D0">
            <w:pPr>
              <w:spacing w:after="0"/>
              <w:jc w:val="center"/>
            </w:pPr>
            <w:r>
              <w:rPr>
                <w:rFonts w:ascii="Times New Roman" w:eastAsia="Times New Roman" w:hAnsi="Times New Roman" w:cs="Times New Roman"/>
                <w:sz w:val="23"/>
              </w:rPr>
              <w:t xml:space="preserve">X1 </w:t>
            </w:r>
          </w:p>
        </w:tc>
        <w:tc>
          <w:tcPr>
            <w:tcW w:w="2107" w:type="dxa"/>
            <w:tcBorders>
              <w:top w:val="single" w:sz="8" w:space="0" w:color="000000"/>
              <w:left w:val="single" w:sz="7" w:space="0" w:color="000000"/>
              <w:bottom w:val="single" w:sz="8" w:space="0" w:color="000000"/>
              <w:right w:val="single" w:sz="7" w:space="0" w:color="000000"/>
            </w:tcBorders>
          </w:tcPr>
          <w:p w14:paraId="25104B8A" w14:textId="77777777" w:rsidR="00987387" w:rsidRDefault="00D205D0">
            <w:pPr>
              <w:spacing w:after="0"/>
              <w:jc w:val="center"/>
            </w:pPr>
            <w:r>
              <w:rPr>
                <w:rFonts w:ascii="Times New Roman" w:eastAsia="Times New Roman" w:hAnsi="Times New Roman" w:cs="Times New Roman"/>
                <w:sz w:val="23"/>
              </w:rPr>
              <w:t xml:space="preserve">-1.981022 </w:t>
            </w:r>
          </w:p>
        </w:tc>
        <w:tc>
          <w:tcPr>
            <w:tcW w:w="1807" w:type="dxa"/>
            <w:tcBorders>
              <w:top w:val="single" w:sz="8" w:space="0" w:color="000000"/>
              <w:left w:val="single" w:sz="7" w:space="0" w:color="000000"/>
              <w:bottom w:val="single" w:sz="8" w:space="0" w:color="000000"/>
              <w:right w:val="single" w:sz="7" w:space="0" w:color="000000"/>
            </w:tcBorders>
          </w:tcPr>
          <w:p w14:paraId="7D2EBD27" w14:textId="77777777" w:rsidR="00987387" w:rsidRDefault="00D205D0">
            <w:pPr>
              <w:spacing w:after="0"/>
              <w:ind w:right="2"/>
              <w:jc w:val="center"/>
            </w:pPr>
            <w:r>
              <w:rPr>
                <w:rFonts w:ascii="Times New Roman" w:eastAsia="Times New Roman" w:hAnsi="Times New Roman" w:cs="Times New Roman"/>
                <w:sz w:val="23"/>
              </w:rPr>
              <w:t xml:space="preserve">-3.297799 </w:t>
            </w:r>
          </w:p>
        </w:tc>
      </w:tr>
      <w:tr w:rsidR="00987387" w14:paraId="01A09FD6" w14:textId="77777777">
        <w:trPr>
          <w:trHeight w:val="330"/>
        </w:trPr>
        <w:tc>
          <w:tcPr>
            <w:tcW w:w="1392" w:type="dxa"/>
            <w:tcBorders>
              <w:top w:val="single" w:sz="8" w:space="0" w:color="000000"/>
              <w:left w:val="single" w:sz="7" w:space="0" w:color="000000"/>
              <w:bottom w:val="single" w:sz="8" w:space="0" w:color="000000"/>
              <w:right w:val="single" w:sz="7" w:space="0" w:color="000000"/>
            </w:tcBorders>
          </w:tcPr>
          <w:p w14:paraId="0D5B52F3" w14:textId="77777777" w:rsidR="00987387" w:rsidRDefault="00D205D0">
            <w:pPr>
              <w:spacing w:after="0"/>
              <w:jc w:val="center"/>
            </w:pPr>
            <w:r>
              <w:rPr>
                <w:rFonts w:ascii="Times New Roman" w:eastAsia="Times New Roman" w:hAnsi="Times New Roman" w:cs="Times New Roman"/>
                <w:sz w:val="23"/>
              </w:rPr>
              <w:t xml:space="preserve">X2 </w:t>
            </w:r>
          </w:p>
        </w:tc>
        <w:tc>
          <w:tcPr>
            <w:tcW w:w="2107" w:type="dxa"/>
            <w:tcBorders>
              <w:top w:val="single" w:sz="8" w:space="0" w:color="000000"/>
              <w:left w:val="single" w:sz="7" w:space="0" w:color="000000"/>
              <w:bottom w:val="single" w:sz="8" w:space="0" w:color="000000"/>
              <w:right w:val="single" w:sz="7" w:space="0" w:color="000000"/>
            </w:tcBorders>
          </w:tcPr>
          <w:p w14:paraId="0389E6C8" w14:textId="77777777" w:rsidR="00987387" w:rsidRDefault="00D205D0">
            <w:pPr>
              <w:spacing w:after="0"/>
              <w:jc w:val="center"/>
            </w:pPr>
            <w:r>
              <w:rPr>
                <w:rFonts w:ascii="Times New Roman" w:eastAsia="Times New Roman" w:hAnsi="Times New Roman" w:cs="Times New Roman"/>
                <w:sz w:val="23"/>
              </w:rPr>
              <w:t xml:space="preserve">-4.191835 </w:t>
            </w:r>
          </w:p>
        </w:tc>
        <w:tc>
          <w:tcPr>
            <w:tcW w:w="1807" w:type="dxa"/>
            <w:tcBorders>
              <w:top w:val="single" w:sz="8" w:space="0" w:color="000000"/>
              <w:left w:val="single" w:sz="7" w:space="0" w:color="000000"/>
              <w:bottom w:val="single" w:sz="8" w:space="0" w:color="000000"/>
              <w:right w:val="single" w:sz="7" w:space="0" w:color="000000"/>
            </w:tcBorders>
          </w:tcPr>
          <w:p w14:paraId="5C674A77" w14:textId="77777777" w:rsidR="00987387" w:rsidRDefault="00D205D0">
            <w:pPr>
              <w:spacing w:after="0"/>
              <w:ind w:right="2"/>
              <w:jc w:val="center"/>
            </w:pPr>
            <w:r>
              <w:rPr>
                <w:rFonts w:ascii="Times New Roman" w:eastAsia="Times New Roman" w:hAnsi="Times New Roman" w:cs="Times New Roman"/>
                <w:sz w:val="23"/>
              </w:rPr>
              <w:t xml:space="preserve">-3.297799 </w:t>
            </w:r>
          </w:p>
        </w:tc>
      </w:tr>
      <w:tr w:rsidR="00987387" w14:paraId="0587F43D" w14:textId="77777777">
        <w:trPr>
          <w:trHeight w:val="329"/>
        </w:trPr>
        <w:tc>
          <w:tcPr>
            <w:tcW w:w="1392" w:type="dxa"/>
            <w:tcBorders>
              <w:top w:val="single" w:sz="8" w:space="0" w:color="000000"/>
              <w:left w:val="single" w:sz="7" w:space="0" w:color="000000"/>
              <w:bottom w:val="single" w:sz="8" w:space="0" w:color="000000"/>
              <w:right w:val="single" w:sz="7" w:space="0" w:color="000000"/>
            </w:tcBorders>
          </w:tcPr>
          <w:p w14:paraId="0A2077BD" w14:textId="77777777" w:rsidR="00987387" w:rsidRDefault="00D205D0">
            <w:pPr>
              <w:spacing w:after="0"/>
              <w:jc w:val="center"/>
            </w:pPr>
            <w:r>
              <w:rPr>
                <w:rFonts w:ascii="Times New Roman" w:eastAsia="Times New Roman" w:hAnsi="Times New Roman" w:cs="Times New Roman"/>
                <w:sz w:val="23"/>
              </w:rPr>
              <w:t xml:space="preserve">X3 </w:t>
            </w:r>
          </w:p>
        </w:tc>
        <w:tc>
          <w:tcPr>
            <w:tcW w:w="2107" w:type="dxa"/>
            <w:tcBorders>
              <w:top w:val="single" w:sz="8" w:space="0" w:color="000000"/>
              <w:left w:val="single" w:sz="7" w:space="0" w:color="000000"/>
              <w:bottom w:val="single" w:sz="8" w:space="0" w:color="000000"/>
              <w:right w:val="single" w:sz="7" w:space="0" w:color="000000"/>
            </w:tcBorders>
          </w:tcPr>
          <w:p w14:paraId="1A9E3A79" w14:textId="77777777" w:rsidR="00987387" w:rsidRDefault="00D205D0">
            <w:pPr>
              <w:spacing w:after="0"/>
              <w:jc w:val="center"/>
            </w:pPr>
            <w:r>
              <w:rPr>
                <w:rFonts w:ascii="Times New Roman" w:eastAsia="Times New Roman" w:hAnsi="Times New Roman" w:cs="Times New Roman"/>
                <w:sz w:val="23"/>
              </w:rPr>
              <w:t xml:space="preserve">-7.109837 </w:t>
            </w:r>
          </w:p>
        </w:tc>
        <w:tc>
          <w:tcPr>
            <w:tcW w:w="1807" w:type="dxa"/>
            <w:tcBorders>
              <w:top w:val="single" w:sz="8" w:space="0" w:color="000000"/>
              <w:left w:val="single" w:sz="7" w:space="0" w:color="000000"/>
              <w:bottom w:val="single" w:sz="8" w:space="0" w:color="000000"/>
              <w:right w:val="single" w:sz="7" w:space="0" w:color="000000"/>
            </w:tcBorders>
          </w:tcPr>
          <w:p w14:paraId="4335E466" w14:textId="77777777" w:rsidR="00987387" w:rsidRDefault="00D205D0">
            <w:pPr>
              <w:spacing w:after="0"/>
              <w:ind w:right="2"/>
              <w:jc w:val="center"/>
            </w:pPr>
            <w:r>
              <w:rPr>
                <w:rFonts w:ascii="Times New Roman" w:eastAsia="Times New Roman" w:hAnsi="Times New Roman" w:cs="Times New Roman"/>
                <w:sz w:val="23"/>
              </w:rPr>
              <w:t xml:space="preserve">-3.297799 </w:t>
            </w:r>
          </w:p>
        </w:tc>
      </w:tr>
      <w:tr w:rsidR="00987387" w14:paraId="72D6FD1A" w14:textId="77777777">
        <w:trPr>
          <w:trHeight w:val="331"/>
        </w:trPr>
        <w:tc>
          <w:tcPr>
            <w:tcW w:w="1392" w:type="dxa"/>
            <w:tcBorders>
              <w:top w:val="single" w:sz="8" w:space="0" w:color="000000"/>
              <w:left w:val="single" w:sz="7" w:space="0" w:color="000000"/>
              <w:bottom w:val="single" w:sz="7" w:space="0" w:color="000000"/>
              <w:right w:val="single" w:sz="7" w:space="0" w:color="000000"/>
            </w:tcBorders>
          </w:tcPr>
          <w:p w14:paraId="4BB1756B" w14:textId="77777777" w:rsidR="00987387" w:rsidRDefault="00D205D0">
            <w:pPr>
              <w:spacing w:after="0"/>
              <w:jc w:val="center"/>
            </w:pPr>
            <w:r>
              <w:rPr>
                <w:rFonts w:ascii="Times New Roman" w:eastAsia="Times New Roman" w:hAnsi="Times New Roman" w:cs="Times New Roman"/>
                <w:sz w:val="23"/>
              </w:rPr>
              <w:t xml:space="preserve">X4 </w:t>
            </w:r>
          </w:p>
        </w:tc>
        <w:tc>
          <w:tcPr>
            <w:tcW w:w="2107" w:type="dxa"/>
            <w:tcBorders>
              <w:top w:val="single" w:sz="8" w:space="0" w:color="000000"/>
              <w:left w:val="single" w:sz="7" w:space="0" w:color="000000"/>
              <w:bottom w:val="single" w:sz="7" w:space="0" w:color="000000"/>
              <w:right w:val="single" w:sz="7" w:space="0" w:color="000000"/>
            </w:tcBorders>
          </w:tcPr>
          <w:p w14:paraId="71F2589E" w14:textId="77777777" w:rsidR="00987387" w:rsidRDefault="00D205D0">
            <w:pPr>
              <w:spacing w:after="0"/>
              <w:jc w:val="center"/>
            </w:pPr>
            <w:r>
              <w:rPr>
                <w:rFonts w:ascii="Times New Roman" w:eastAsia="Times New Roman" w:hAnsi="Times New Roman" w:cs="Times New Roman"/>
                <w:sz w:val="23"/>
              </w:rPr>
              <w:t xml:space="preserve">-0.261757 </w:t>
            </w:r>
          </w:p>
        </w:tc>
        <w:tc>
          <w:tcPr>
            <w:tcW w:w="1807" w:type="dxa"/>
            <w:tcBorders>
              <w:top w:val="single" w:sz="8" w:space="0" w:color="000000"/>
              <w:left w:val="single" w:sz="7" w:space="0" w:color="000000"/>
              <w:bottom w:val="single" w:sz="7" w:space="0" w:color="000000"/>
              <w:right w:val="single" w:sz="7" w:space="0" w:color="000000"/>
            </w:tcBorders>
          </w:tcPr>
          <w:p w14:paraId="793EA1ED" w14:textId="77777777" w:rsidR="00987387" w:rsidRDefault="00D205D0">
            <w:pPr>
              <w:spacing w:after="0"/>
              <w:ind w:right="2"/>
              <w:jc w:val="center"/>
            </w:pPr>
            <w:r>
              <w:rPr>
                <w:rFonts w:ascii="Times New Roman" w:eastAsia="Times New Roman" w:hAnsi="Times New Roman" w:cs="Times New Roman"/>
                <w:sz w:val="23"/>
              </w:rPr>
              <w:t xml:space="preserve">-3.297799 </w:t>
            </w:r>
          </w:p>
        </w:tc>
      </w:tr>
    </w:tbl>
    <w:p w14:paraId="3CB8BFF6" w14:textId="77777777" w:rsidR="00987387" w:rsidRDefault="00D205D0">
      <w:pPr>
        <w:tabs>
          <w:tab w:val="center" w:pos="680"/>
          <w:tab w:val="center" w:pos="2395"/>
        </w:tabs>
        <w:spacing w:after="237"/>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Sumber : hasil EViews </w:t>
      </w:r>
    </w:p>
    <w:p w14:paraId="16A92167" w14:textId="77777777" w:rsidR="00987387" w:rsidRDefault="00D205D0">
      <w:pPr>
        <w:spacing w:after="5" w:line="479" w:lineRule="auto"/>
        <w:ind w:left="764" w:firstLine="593"/>
        <w:jc w:val="both"/>
      </w:pPr>
      <w:r>
        <w:rPr>
          <w:rFonts w:ascii="Times New Roman" w:eastAsia="Times New Roman" w:hAnsi="Times New Roman" w:cs="Times New Roman"/>
          <w:sz w:val="23"/>
        </w:rPr>
        <w:t>Dari tabel diatas diketahui bahwa nilai hitung mutlak PP masingmasing variabel dengan derajat keyakinan 10% masih belum stasioner pada ordonol, meskipun ada dua variabel yang sudah stasionar, karena itu perlu dilanjutkan dengan uji derajat integrasi pertam</w:t>
      </w:r>
      <w:r>
        <w:rPr>
          <w:rFonts w:ascii="Times New Roman" w:eastAsia="Times New Roman" w:hAnsi="Times New Roman" w:cs="Times New Roman"/>
          <w:sz w:val="23"/>
        </w:rPr>
        <w:t xml:space="preserve">a. </w:t>
      </w:r>
    </w:p>
    <w:p w14:paraId="71732882" w14:textId="77777777" w:rsidR="00987387" w:rsidRDefault="00D205D0">
      <w:pPr>
        <w:spacing w:after="5" w:line="479" w:lineRule="auto"/>
        <w:ind w:left="764" w:firstLine="593"/>
        <w:jc w:val="both"/>
      </w:pPr>
      <w:r>
        <w:rPr>
          <w:rFonts w:ascii="Times New Roman" w:eastAsia="Times New Roman" w:hAnsi="Times New Roman" w:cs="Times New Roman"/>
          <w:sz w:val="23"/>
        </w:rPr>
        <w:t xml:space="preserve">Hasil dari pengujian akar-akar unit pada derajat integrasi pertama dapat dilihat pada tabel 4.2 berikut ini : </w:t>
      </w:r>
    </w:p>
    <w:p w14:paraId="69E5F6FD" w14:textId="77777777" w:rsidR="00987387" w:rsidRDefault="00D205D0">
      <w:pPr>
        <w:spacing w:after="0"/>
        <w:ind w:left="1357"/>
      </w:pPr>
      <w:r>
        <w:rPr>
          <w:rFonts w:ascii="Times New Roman" w:eastAsia="Times New Roman" w:hAnsi="Times New Roman" w:cs="Times New Roman"/>
          <w:sz w:val="23"/>
        </w:rPr>
        <w:t xml:space="preserve"> </w:t>
      </w:r>
    </w:p>
    <w:p w14:paraId="36413A2D" w14:textId="77777777" w:rsidR="00987387" w:rsidRDefault="00D205D0">
      <w:pPr>
        <w:spacing w:after="107"/>
        <w:ind w:left="1181" w:right="497" w:hanging="10"/>
        <w:jc w:val="center"/>
      </w:pPr>
      <w:r>
        <w:rPr>
          <w:rFonts w:ascii="Times New Roman" w:eastAsia="Times New Roman" w:hAnsi="Times New Roman" w:cs="Times New Roman"/>
          <w:b/>
          <w:sz w:val="23"/>
        </w:rPr>
        <w:t xml:space="preserve">Tabel 4.2 </w:t>
      </w:r>
    </w:p>
    <w:p w14:paraId="7F61AA42" w14:textId="77777777" w:rsidR="00987387" w:rsidRDefault="00D205D0">
      <w:pPr>
        <w:pStyle w:val="Heading3"/>
        <w:spacing w:after="0" w:line="358" w:lineRule="auto"/>
        <w:ind w:left="1927" w:right="0" w:hanging="1009"/>
      </w:pPr>
      <w:r>
        <w:t xml:space="preserve">Hasil Estimasi Uji Akar-akar Unit Pada Tingkat First Difference dengan Nilai Kritis MacKinnon 10%  </w:t>
      </w:r>
    </w:p>
    <w:p w14:paraId="60CDA4FA" w14:textId="77777777" w:rsidR="00987387" w:rsidRDefault="00D205D0">
      <w:pPr>
        <w:spacing w:after="0"/>
        <w:ind w:left="732"/>
        <w:jc w:val="center"/>
      </w:pPr>
      <w:r>
        <w:rPr>
          <w:rFonts w:ascii="Times New Roman" w:eastAsia="Times New Roman" w:hAnsi="Times New Roman" w:cs="Times New Roman"/>
          <w:sz w:val="23"/>
        </w:rPr>
        <w:t xml:space="preserve"> </w:t>
      </w:r>
    </w:p>
    <w:tbl>
      <w:tblPr>
        <w:tblStyle w:val="TableGrid"/>
        <w:tblW w:w="5306" w:type="dxa"/>
        <w:tblInd w:w="1054" w:type="dxa"/>
        <w:tblCellMar>
          <w:top w:w="0" w:type="dxa"/>
          <w:left w:w="115" w:type="dxa"/>
          <w:bottom w:w="0" w:type="dxa"/>
          <w:right w:w="115" w:type="dxa"/>
        </w:tblCellMar>
        <w:tblLook w:val="04A0" w:firstRow="1" w:lastRow="0" w:firstColumn="1" w:lastColumn="0" w:noHBand="0" w:noVBand="1"/>
      </w:tblPr>
      <w:tblGrid>
        <w:gridCol w:w="1392"/>
        <w:gridCol w:w="2107"/>
        <w:gridCol w:w="1807"/>
      </w:tblGrid>
      <w:tr w:rsidR="00987387" w14:paraId="23493E75" w14:textId="77777777">
        <w:trPr>
          <w:trHeight w:val="867"/>
        </w:trPr>
        <w:tc>
          <w:tcPr>
            <w:tcW w:w="1392" w:type="dxa"/>
            <w:vMerge w:val="restart"/>
            <w:tcBorders>
              <w:top w:val="single" w:sz="7" w:space="0" w:color="000000"/>
              <w:left w:val="single" w:sz="7" w:space="0" w:color="000000"/>
              <w:bottom w:val="single" w:sz="8" w:space="0" w:color="000000"/>
              <w:right w:val="single" w:sz="7" w:space="0" w:color="000000"/>
            </w:tcBorders>
            <w:vAlign w:val="bottom"/>
          </w:tcPr>
          <w:p w14:paraId="4C3F0687" w14:textId="77777777" w:rsidR="00987387" w:rsidRDefault="00D205D0">
            <w:pPr>
              <w:spacing w:after="0"/>
              <w:ind w:right="2"/>
              <w:jc w:val="center"/>
            </w:pPr>
            <w:r>
              <w:rPr>
                <w:rFonts w:ascii="Times New Roman" w:eastAsia="Times New Roman" w:hAnsi="Times New Roman" w:cs="Times New Roman"/>
                <w:sz w:val="23"/>
              </w:rPr>
              <w:t xml:space="preserve">Variabel </w:t>
            </w:r>
          </w:p>
        </w:tc>
        <w:tc>
          <w:tcPr>
            <w:tcW w:w="2107" w:type="dxa"/>
            <w:tcBorders>
              <w:top w:val="single" w:sz="7" w:space="0" w:color="000000"/>
              <w:left w:val="single" w:sz="7" w:space="0" w:color="000000"/>
              <w:bottom w:val="single" w:sz="8" w:space="0" w:color="000000"/>
              <w:right w:val="single" w:sz="7" w:space="0" w:color="000000"/>
            </w:tcBorders>
            <w:vAlign w:val="bottom"/>
          </w:tcPr>
          <w:p w14:paraId="28EA3E9D" w14:textId="77777777" w:rsidR="00987387" w:rsidRDefault="00D205D0">
            <w:pPr>
              <w:spacing w:after="0"/>
              <w:jc w:val="center"/>
            </w:pPr>
            <w:r>
              <w:rPr>
                <w:rFonts w:ascii="Times New Roman" w:eastAsia="Times New Roman" w:hAnsi="Times New Roman" w:cs="Times New Roman"/>
                <w:sz w:val="23"/>
              </w:rPr>
              <w:t>Nilai hitung tst</w:t>
            </w:r>
            <w:r>
              <w:rPr>
                <w:rFonts w:ascii="Times New Roman" w:eastAsia="Times New Roman" w:hAnsi="Times New Roman" w:cs="Times New Roman"/>
                <w:sz w:val="23"/>
              </w:rPr>
              <w:t xml:space="preserve">atistik </w:t>
            </w:r>
          </w:p>
        </w:tc>
        <w:tc>
          <w:tcPr>
            <w:tcW w:w="1807" w:type="dxa"/>
            <w:tcBorders>
              <w:top w:val="single" w:sz="7" w:space="0" w:color="000000"/>
              <w:left w:val="single" w:sz="7" w:space="0" w:color="000000"/>
              <w:bottom w:val="single" w:sz="8" w:space="0" w:color="000000"/>
              <w:right w:val="single" w:sz="7" w:space="0" w:color="000000"/>
            </w:tcBorders>
          </w:tcPr>
          <w:p w14:paraId="3D70D125" w14:textId="77777777" w:rsidR="00987387" w:rsidRDefault="00D205D0">
            <w:pPr>
              <w:spacing w:after="0"/>
              <w:jc w:val="center"/>
            </w:pPr>
            <w:r>
              <w:rPr>
                <w:rFonts w:ascii="Times New Roman" w:eastAsia="Times New Roman" w:hAnsi="Times New Roman" w:cs="Times New Roman"/>
                <w:sz w:val="23"/>
              </w:rPr>
              <w:t xml:space="preserve">Nilai kritis </w:t>
            </w:r>
          </w:p>
          <w:p w14:paraId="2C14568E" w14:textId="77777777" w:rsidR="00987387" w:rsidRDefault="00D205D0">
            <w:pPr>
              <w:spacing w:after="0"/>
              <w:ind w:left="272" w:right="215"/>
              <w:jc w:val="center"/>
            </w:pPr>
            <w:r>
              <w:rPr>
                <w:rFonts w:ascii="Times New Roman" w:eastAsia="Times New Roman" w:hAnsi="Times New Roman" w:cs="Times New Roman"/>
                <w:sz w:val="23"/>
              </w:rPr>
              <w:t xml:space="preserve">Mackinon α = 10% </w:t>
            </w:r>
          </w:p>
        </w:tc>
      </w:tr>
      <w:tr w:rsidR="00987387" w14:paraId="6C4DE754" w14:textId="77777777">
        <w:trPr>
          <w:trHeight w:val="330"/>
        </w:trPr>
        <w:tc>
          <w:tcPr>
            <w:tcW w:w="0" w:type="auto"/>
            <w:vMerge/>
            <w:tcBorders>
              <w:top w:val="nil"/>
              <w:left w:val="single" w:sz="7" w:space="0" w:color="000000"/>
              <w:bottom w:val="single" w:sz="8" w:space="0" w:color="000000"/>
              <w:right w:val="single" w:sz="7" w:space="0" w:color="000000"/>
            </w:tcBorders>
          </w:tcPr>
          <w:p w14:paraId="4BEDE32C" w14:textId="77777777" w:rsidR="00987387" w:rsidRDefault="00987387"/>
        </w:tc>
        <w:tc>
          <w:tcPr>
            <w:tcW w:w="2107" w:type="dxa"/>
            <w:tcBorders>
              <w:top w:val="single" w:sz="8" w:space="0" w:color="000000"/>
              <w:left w:val="single" w:sz="7" w:space="0" w:color="000000"/>
              <w:bottom w:val="single" w:sz="8" w:space="0" w:color="000000"/>
              <w:right w:val="single" w:sz="7" w:space="0" w:color="000000"/>
            </w:tcBorders>
          </w:tcPr>
          <w:p w14:paraId="0030F291" w14:textId="77777777" w:rsidR="00987387" w:rsidRDefault="00D205D0">
            <w:pPr>
              <w:spacing w:after="0"/>
              <w:jc w:val="center"/>
            </w:pPr>
            <w:r>
              <w:rPr>
                <w:rFonts w:ascii="Times New Roman" w:eastAsia="Times New Roman" w:hAnsi="Times New Roman" w:cs="Times New Roman"/>
                <w:sz w:val="23"/>
              </w:rPr>
              <w:t xml:space="preserve">PP </w:t>
            </w:r>
          </w:p>
        </w:tc>
        <w:tc>
          <w:tcPr>
            <w:tcW w:w="1807" w:type="dxa"/>
            <w:tcBorders>
              <w:top w:val="single" w:sz="8" w:space="0" w:color="000000"/>
              <w:left w:val="single" w:sz="7" w:space="0" w:color="000000"/>
              <w:bottom w:val="single" w:sz="8" w:space="0" w:color="000000"/>
              <w:right w:val="single" w:sz="7" w:space="0" w:color="000000"/>
            </w:tcBorders>
          </w:tcPr>
          <w:p w14:paraId="70D66782" w14:textId="77777777" w:rsidR="00987387" w:rsidRDefault="00D205D0">
            <w:pPr>
              <w:spacing w:after="0"/>
              <w:ind w:left="1"/>
              <w:jc w:val="center"/>
            </w:pPr>
            <w:r>
              <w:rPr>
                <w:rFonts w:ascii="Times New Roman" w:eastAsia="Times New Roman" w:hAnsi="Times New Roman" w:cs="Times New Roman"/>
                <w:sz w:val="23"/>
              </w:rPr>
              <w:t xml:space="preserve">PP </w:t>
            </w:r>
          </w:p>
        </w:tc>
      </w:tr>
      <w:tr w:rsidR="00987387" w14:paraId="72BCA9F4" w14:textId="77777777">
        <w:trPr>
          <w:trHeight w:val="330"/>
        </w:trPr>
        <w:tc>
          <w:tcPr>
            <w:tcW w:w="1392" w:type="dxa"/>
            <w:tcBorders>
              <w:top w:val="single" w:sz="8" w:space="0" w:color="000000"/>
              <w:left w:val="single" w:sz="7" w:space="0" w:color="000000"/>
              <w:bottom w:val="single" w:sz="8" w:space="0" w:color="000000"/>
              <w:right w:val="single" w:sz="7" w:space="0" w:color="000000"/>
            </w:tcBorders>
          </w:tcPr>
          <w:p w14:paraId="03B0688C" w14:textId="77777777" w:rsidR="00987387" w:rsidRDefault="00D205D0">
            <w:pPr>
              <w:spacing w:after="0"/>
              <w:ind w:right="1"/>
              <w:jc w:val="center"/>
            </w:pPr>
            <w:r>
              <w:rPr>
                <w:rFonts w:ascii="Times New Roman" w:eastAsia="Times New Roman" w:hAnsi="Times New Roman" w:cs="Times New Roman"/>
                <w:sz w:val="23"/>
              </w:rPr>
              <w:t xml:space="preserve">Y </w:t>
            </w:r>
          </w:p>
        </w:tc>
        <w:tc>
          <w:tcPr>
            <w:tcW w:w="2107" w:type="dxa"/>
            <w:tcBorders>
              <w:top w:val="single" w:sz="8" w:space="0" w:color="000000"/>
              <w:left w:val="single" w:sz="7" w:space="0" w:color="000000"/>
              <w:bottom w:val="single" w:sz="8" w:space="0" w:color="000000"/>
              <w:right w:val="single" w:sz="7" w:space="0" w:color="000000"/>
            </w:tcBorders>
          </w:tcPr>
          <w:p w14:paraId="21A76D0C" w14:textId="77777777" w:rsidR="00987387" w:rsidRDefault="00D205D0">
            <w:pPr>
              <w:spacing w:after="0"/>
              <w:jc w:val="center"/>
            </w:pPr>
            <w:r>
              <w:rPr>
                <w:rFonts w:ascii="Times New Roman" w:eastAsia="Times New Roman" w:hAnsi="Times New Roman" w:cs="Times New Roman"/>
                <w:sz w:val="23"/>
              </w:rPr>
              <w:t xml:space="preserve">-3.874916 </w:t>
            </w:r>
          </w:p>
        </w:tc>
        <w:tc>
          <w:tcPr>
            <w:tcW w:w="1807" w:type="dxa"/>
            <w:tcBorders>
              <w:top w:val="single" w:sz="8" w:space="0" w:color="000000"/>
              <w:left w:val="single" w:sz="7" w:space="0" w:color="000000"/>
              <w:bottom w:val="single" w:sz="8" w:space="0" w:color="000000"/>
              <w:right w:val="single" w:sz="7" w:space="0" w:color="000000"/>
            </w:tcBorders>
          </w:tcPr>
          <w:p w14:paraId="2F0F22F4" w14:textId="77777777" w:rsidR="00987387" w:rsidRDefault="00D205D0">
            <w:pPr>
              <w:spacing w:after="0"/>
              <w:ind w:right="1"/>
              <w:jc w:val="center"/>
            </w:pPr>
            <w:r>
              <w:rPr>
                <w:rFonts w:ascii="Times New Roman" w:eastAsia="Times New Roman" w:hAnsi="Times New Roman" w:cs="Times New Roman"/>
                <w:sz w:val="23"/>
              </w:rPr>
              <w:t xml:space="preserve">-3.310349 </w:t>
            </w:r>
          </w:p>
        </w:tc>
      </w:tr>
      <w:tr w:rsidR="00987387" w14:paraId="69F4637D" w14:textId="77777777">
        <w:trPr>
          <w:trHeight w:val="329"/>
        </w:trPr>
        <w:tc>
          <w:tcPr>
            <w:tcW w:w="1392" w:type="dxa"/>
            <w:tcBorders>
              <w:top w:val="single" w:sz="8" w:space="0" w:color="000000"/>
              <w:left w:val="single" w:sz="7" w:space="0" w:color="000000"/>
              <w:bottom w:val="single" w:sz="8" w:space="0" w:color="000000"/>
              <w:right w:val="single" w:sz="7" w:space="0" w:color="000000"/>
            </w:tcBorders>
          </w:tcPr>
          <w:p w14:paraId="4AD0E223" w14:textId="77777777" w:rsidR="00987387" w:rsidRDefault="00D205D0">
            <w:pPr>
              <w:spacing w:after="0"/>
              <w:jc w:val="center"/>
            </w:pPr>
            <w:r>
              <w:rPr>
                <w:rFonts w:ascii="Times New Roman" w:eastAsia="Times New Roman" w:hAnsi="Times New Roman" w:cs="Times New Roman"/>
                <w:sz w:val="23"/>
              </w:rPr>
              <w:t xml:space="preserve">X1 </w:t>
            </w:r>
          </w:p>
        </w:tc>
        <w:tc>
          <w:tcPr>
            <w:tcW w:w="2107" w:type="dxa"/>
            <w:tcBorders>
              <w:top w:val="single" w:sz="8" w:space="0" w:color="000000"/>
              <w:left w:val="single" w:sz="7" w:space="0" w:color="000000"/>
              <w:bottom w:val="single" w:sz="8" w:space="0" w:color="000000"/>
              <w:right w:val="single" w:sz="7" w:space="0" w:color="000000"/>
            </w:tcBorders>
          </w:tcPr>
          <w:p w14:paraId="4A803327" w14:textId="77777777" w:rsidR="00987387" w:rsidRDefault="00D205D0">
            <w:pPr>
              <w:spacing w:after="0"/>
              <w:jc w:val="center"/>
            </w:pPr>
            <w:r>
              <w:rPr>
                <w:rFonts w:ascii="Times New Roman" w:eastAsia="Times New Roman" w:hAnsi="Times New Roman" w:cs="Times New Roman"/>
                <w:sz w:val="23"/>
              </w:rPr>
              <w:t xml:space="preserve">-3.190013 </w:t>
            </w:r>
          </w:p>
        </w:tc>
        <w:tc>
          <w:tcPr>
            <w:tcW w:w="1807" w:type="dxa"/>
            <w:tcBorders>
              <w:top w:val="single" w:sz="8" w:space="0" w:color="000000"/>
              <w:left w:val="single" w:sz="7" w:space="0" w:color="000000"/>
              <w:bottom w:val="single" w:sz="8" w:space="0" w:color="000000"/>
              <w:right w:val="single" w:sz="7" w:space="0" w:color="000000"/>
            </w:tcBorders>
          </w:tcPr>
          <w:p w14:paraId="33374239" w14:textId="77777777" w:rsidR="00987387" w:rsidRDefault="00D205D0">
            <w:pPr>
              <w:spacing w:after="0"/>
              <w:ind w:right="2"/>
              <w:jc w:val="center"/>
            </w:pPr>
            <w:r>
              <w:rPr>
                <w:rFonts w:ascii="Times New Roman" w:eastAsia="Times New Roman" w:hAnsi="Times New Roman" w:cs="Times New Roman"/>
                <w:sz w:val="23"/>
              </w:rPr>
              <w:t xml:space="preserve">-3.310349 </w:t>
            </w:r>
          </w:p>
        </w:tc>
      </w:tr>
      <w:tr w:rsidR="00987387" w14:paraId="5FD75959" w14:textId="77777777">
        <w:trPr>
          <w:trHeight w:val="329"/>
        </w:trPr>
        <w:tc>
          <w:tcPr>
            <w:tcW w:w="1392" w:type="dxa"/>
            <w:tcBorders>
              <w:top w:val="single" w:sz="8" w:space="0" w:color="000000"/>
              <w:left w:val="single" w:sz="7" w:space="0" w:color="000000"/>
              <w:bottom w:val="single" w:sz="8" w:space="0" w:color="000000"/>
              <w:right w:val="single" w:sz="7" w:space="0" w:color="000000"/>
            </w:tcBorders>
          </w:tcPr>
          <w:p w14:paraId="5F99A9FE" w14:textId="77777777" w:rsidR="00987387" w:rsidRDefault="00D205D0">
            <w:pPr>
              <w:spacing w:after="0"/>
              <w:jc w:val="center"/>
            </w:pPr>
            <w:r>
              <w:rPr>
                <w:rFonts w:ascii="Times New Roman" w:eastAsia="Times New Roman" w:hAnsi="Times New Roman" w:cs="Times New Roman"/>
                <w:sz w:val="23"/>
              </w:rPr>
              <w:t xml:space="preserve">X2 </w:t>
            </w:r>
          </w:p>
        </w:tc>
        <w:tc>
          <w:tcPr>
            <w:tcW w:w="2107" w:type="dxa"/>
            <w:tcBorders>
              <w:top w:val="single" w:sz="8" w:space="0" w:color="000000"/>
              <w:left w:val="single" w:sz="7" w:space="0" w:color="000000"/>
              <w:bottom w:val="single" w:sz="8" w:space="0" w:color="000000"/>
              <w:right w:val="single" w:sz="7" w:space="0" w:color="000000"/>
            </w:tcBorders>
          </w:tcPr>
          <w:p w14:paraId="251B7195" w14:textId="77777777" w:rsidR="00987387" w:rsidRDefault="00D205D0">
            <w:pPr>
              <w:spacing w:after="0"/>
              <w:jc w:val="center"/>
            </w:pPr>
            <w:r>
              <w:rPr>
                <w:rFonts w:ascii="Times New Roman" w:eastAsia="Times New Roman" w:hAnsi="Times New Roman" w:cs="Times New Roman"/>
                <w:sz w:val="23"/>
              </w:rPr>
              <w:t xml:space="preserve">-16.20341 </w:t>
            </w:r>
          </w:p>
        </w:tc>
        <w:tc>
          <w:tcPr>
            <w:tcW w:w="1807" w:type="dxa"/>
            <w:tcBorders>
              <w:top w:val="single" w:sz="8" w:space="0" w:color="000000"/>
              <w:left w:val="single" w:sz="7" w:space="0" w:color="000000"/>
              <w:bottom w:val="single" w:sz="8" w:space="0" w:color="000000"/>
              <w:right w:val="single" w:sz="7" w:space="0" w:color="000000"/>
            </w:tcBorders>
          </w:tcPr>
          <w:p w14:paraId="28E121B8" w14:textId="77777777" w:rsidR="00987387" w:rsidRDefault="00D205D0">
            <w:pPr>
              <w:spacing w:after="0"/>
              <w:ind w:right="1"/>
              <w:jc w:val="center"/>
            </w:pPr>
            <w:r>
              <w:rPr>
                <w:rFonts w:ascii="Times New Roman" w:eastAsia="Times New Roman" w:hAnsi="Times New Roman" w:cs="Times New Roman"/>
                <w:sz w:val="23"/>
              </w:rPr>
              <w:t xml:space="preserve">-3.310349 </w:t>
            </w:r>
          </w:p>
        </w:tc>
      </w:tr>
      <w:tr w:rsidR="00987387" w14:paraId="5B1F9947" w14:textId="77777777">
        <w:trPr>
          <w:trHeight w:val="330"/>
        </w:trPr>
        <w:tc>
          <w:tcPr>
            <w:tcW w:w="1392" w:type="dxa"/>
            <w:tcBorders>
              <w:top w:val="single" w:sz="8" w:space="0" w:color="000000"/>
              <w:left w:val="single" w:sz="7" w:space="0" w:color="000000"/>
              <w:bottom w:val="single" w:sz="8" w:space="0" w:color="000000"/>
              <w:right w:val="single" w:sz="7" w:space="0" w:color="000000"/>
            </w:tcBorders>
          </w:tcPr>
          <w:p w14:paraId="638B8C70" w14:textId="77777777" w:rsidR="00987387" w:rsidRDefault="00D205D0">
            <w:pPr>
              <w:spacing w:after="0"/>
              <w:jc w:val="center"/>
            </w:pPr>
            <w:r>
              <w:rPr>
                <w:rFonts w:ascii="Times New Roman" w:eastAsia="Times New Roman" w:hAnsi="Times New Roman" w:cs="Times New Roman"/>
                <w:sz w:val="23"/>
              </w:rPr>
              <w:t xml:space="preserve">X3 </w:t>
            </w:r>
          </w:p>
        </w:tc>
        <w:tc>
          <w:tcPr>
            <w:tcW w:w="2107" w:type="dxa"/>
            <w:tcBorders>
              <w:top w:val="single" w:sz="8" w:space="0" w:color="000000"/>
              <w:left w:val="single" w:sz="7" w:space="0" w:color="000000"/>
              <w:bottom w:val="single" w:sz="8" w:space="0" w:color="000000"/>
              <w:right w:val="single" w:sz="7" w:space="0" w:color="000000"/>
            </w:tcBorders>
          </w:tcPr>
          <w:p w14:paraId="7B978E1C" w14:textId="77777777" w:rsidR="00987387" w:rsidRDefault="00D205D0">
            <w:pPr>
              <w:spacing w:after="0"/>
              <w:jc w:val="center"/>
            </w:pPr>
            <w:r>
              <w:rPr>
                <w:rFonts w:ascii="Times New Roman" w:eastAsia="Times New Roman" w:hAnsi="Times New Roman" w:cs="Times New Roman"/>
                <w:sz w:val="23"/>
              </w:rPr>
              <w:t xml:space="preserve">-18.83627 </w:t>
            </w:r>
          </w:p>
        </w:tc>
        <w:tc>
          <w:tcPr>
            <w:tcW w:w="1807" w:type="dxa"/>
            <w:tcBorders>
              <w:top w:val="single" w:sz="8" w:space="0" w:color="000000"/>
              <w:left w:val="single" w:sz="7" w:space="0" w:color="000000"/>
              <w:bottom w:val="single" w:sz="8" w:space="0" w:color="000000"/>
              <w:right w:val="single" w:sz="7" w:space="0" w:color="000000"/>
            </w:tcBorders>
          </w:tcPr>
          <w:p w14:paraId="0033B7D2" w14:textId="77777777" w:rsidR="00987387" w:rsidRDefault="00D205D0">
            <w:pPr>
              <w:spacing w:after="0"/>
              <w:ind w:right="1"/>
              <w:jc w:val="center"/>
            </w:pPr>
            <w:r>
              <w:rPr>
                <w:rFonts w:ascii="Times New Roman" w:eastAsia="Times New Roman" w:hAnsi="Times New Roman" w:cs="Times New Roman"/>
                <w:sz w:val="23"/>
              </w:rPr>
              <w:t xml:space="preserve">-3.310349 </w:t>
            </w:r>
          </w:p>
        </w:tc>
      </w:tr>
      <w:tr w:rsidR="00987387" w14:paraId="677C4D4D" w14:textId="77777777">
        <w:trPr>
          <w:trHeight w:val="329"/>
        </w:trPr>
        <w:tc>
          <w:tcPr>
            <w:tcW w:w="1392" w:type="dxa"/>
            <w:tcBorders>
              <w:top w:val="single" w:sz="8" w:space="0" w:color="000000"/>
              <w:left w:val="single" w:sz="7" w:space="0" w:color="000000"/>
              <w:bottom w:val="single" w:sz="7" w:space="0" w:color="000000"/>
              <w:right w:val="single" w:sz="7" w:space="0" w:color="000000"/>
            </w:tcBorders>
          </w:tcPr>
          <w:p w14:paraId="66481627" w14:textId="77777777" w:rsidR="00987387" w:rsidRDefault="00D205D0">
            <w:pPr>
              <w:spacing w:after="0"/>
              <w:jc w:val="center"/>
            </w:pPr>
            <w:r>
              <w:rPr>
                <w:rFonts w:ascii="Times New Roman" w:eastAsia="Times New Roman" w:hAnsi="Times New Roman" w:cs="Times New Roman"/>
                <w:sz w:val="23"/>
              </w:rPr>
              <w:t xml:space="preserve">X4 </w:t>
            </w:r>
          </w:p>
        </w:tc>
        <w:tc>
          <w:tcPr>
            <w:tcW w:w="2107" w:type="dxa"/>
            <w:tcBorders>
              <w:top w:val="single" w:sz="8" w:space="0" w:color="000000"/>
              <w:left w:val="single" w:sz="7" w:space="0" w:color="000000"/>
              <w:bottom w:val="single" w:sz="7" w:space="0" w:color="000000"/>
              <w:right w:val="single" w:sz="7" w:space="0" w:color="000000"/>
            </w:tcBorders>
          </w:tcPr>
          <w:p w14:paraId="7686CAD4" w14:textId="77777777" w:rsidR="00987387" w:rsidRDefault="00D205D0">
            <w:pPr>
              <w:spacing w:after="0"/>
              <w:jc w:val="center"/>
            </w:pPr>
            <w:r>
              <w:rPr>
                <w:rFonts w:ascii="Times New Roman" w:eastAsia="Times New Roman" w:hAnsi="Times New Roman" w:cs="Times New Roman"/>
                <w:sz w:val="23"/>
              </w:rPr>
              <w:t xml:space="preserve">-4.238534 </w:t>
            </w:r>
          </w:p>
        </w:tc>
        <w:tc>
          <w:tcPr>
            <w:tcW w:w="1807" w:type="dxa"/>
            <w:tcBorders>
              <w:top w:val="single" w:sz="8" w:space="0" w:color="000000"/>
              <w:left w:val="single" w:sz="7" w:space="0" w:color="000000"/>
              <w:bottom w:val="single" w:sz="7" w:space="0" w:color="000000"/>
              <w:right w:val="single" w:sz="7" w:space="0" w:color="000000"/>
            </w:tcBorders>
          </w:tcPr>
          <w:p w14:paraId="2C20201A" w14:textId="77777777" w:rsidR="00987387" w:rsidRDefault="00D205D0">
            <w:pPr>
              <w:spacing w:after="0"/>
              <w:ind w:right="2"/>
              <w:jc w:val="center"/>
            </w:pPr>
            <w:r>
              <w:rPr>
                <w:rFonts w:ascii="Times New Roman" w:eastAsia="Times New Roman" w:hAnsi="Times New Roman" w:cs="Times New Roman"/>
                <w:sz w:val="23"/>
              </w:rPr>
              <w:t xml:space="preserve">-3.310349 </w:t>
            </w:r>
          </w:p>
        </w:tc>
      </w:tr>
    </w:tbl>
    <w:p w14:paraId="26AE643B" w14:textId="77777777" w:rsidR="00987387" w:rsidRDefault="00D205D0">
      <w:pPr>
        <w:tabs>
          <w:tab w:val="center" w:pos="680"/>
          <w:tab w:val="center" w:pos="2395"/>
        </w:tabs>
        <w:spacing w:after="237"/>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Sumber : hasil EViews </w:t>
      </w:r>
    </w:p>
    <w:p w14:paraId="0B47FC6F" w14:textId="77777777" w:rsidR="00987387" w:rsidRDefault="00D205D0">
      <w:pPr>
        <w:spacing w:after="5" w:line="479" w:lineRule="auto"/>
        <w:ind w:left="764" w:firstLine="593"/>
        <w:jc w:val="both"/>
      </w:pPr>
      <w:r>
        <w:rPr>
          <w:rFonts w:ascii="Times New Roman" w:eastAsia="Times New Roman" w:hAnsi="Times New Roman" w:cs="Times New Roman"/>
          <w:sz w:val="23"/>
        </w:rPr>
        <w:t>Dari tabel diatas diketahui bahwa nilai hitung mutlak PP masingmasing variabel dengan derajat keyakinan 10% sudah stasioner pada integrasi pertama, namun masih ada satu variable, yaitu variable pendapatan nasional yang masih belum stasioner pada derajat in</w:t>
      </w:r>
      <w:r>
        <w:rPr>
          <w:rFonts w:ascii="Times New Roman" w:eastAsia="Times New Roman" w:hAnsi="Times New Roman" w:cs="Times New Roman"/>
          <w:sz w:val="23"/>
        </w:rPr>
        <w:t xml:space="preserve">tegrasi pertama, karena itu perlu dilanjutkan dengan uji derajat integrasi kedua. </w:t>
      </w:r>
    </w:p>
    <w:p w14:paraId="63ABEF5C" w14:textId="77777777" w:rsidR="00987387" w:rsidRDefault="00D205D0">
      <w:pPr>
        <w:spacing w:after="5" w:line="479" w:lineRule="auto"/>
        <w:ind w:left="764" w:firstLine="593"/>
        <w:jc w:val="both"/>
      </w:pPr>
      <w:r>
        <w:rPr>
          <w:rFonts w:ascii="Times New Roman" w:eastAsia="Times New Roman" w:hAnsi="Times New Roman" w:cs="Times New Roman"/>
          <w:sz w:val="23"/>
        </w:rPr>
        <w:t xml:space="preserve">Hasil dari pengujian derajat integrasi kedua dapat dilihat pada tabel 4.3 berikut ini: </w:t>
      </w:r>
    </w:p>
    <w:p w14:paraId="560A8FBC" w14:textId="77777777" w:rsidR="00987387" w:rsidRDefault="00D205D0">
      <w:pPr>
        <w:spacing w:after="236"/>
        <w:ind w:left="1357"/>
      </w:pPr>
      <w:r>
        <w:rPr>
          <w:rFonts w:ascii="Times New Roman" w:eastAsia="Times New Roman" w:hAnsi="Times New Roman" w:cs="Times New Roman"/>
          <w:sz w:val="23"/>
        </w:rPr>
        <w:t xml:space="preserve"> </w:t>
      </w:r>
    </w:p>
    <w:p w14:paraId="6E390E0A" w14:textId="77777777" w:rsidR="00987387" w:rsidRDefault="00D205D0">
      <w:pPr>
        <w:spacing w:after="237"/>
        <w:ind w:left="1357"/>
      </w:pPr>
      <w:r>
        <w:rPr>
          <w:rFonts w:ascii="Times New Roman" w:eastAsia="Times New Roman" w:hAnsi="Times New Roman" w:cs="Times New Roman"/>
          <w:sz w:val="23"/>
        </w:rPr>
        <w:t xml:space="preserve"> </w:t>
      </w:r>
    </w:p>
    <w:p w14:paraId="1DDC814F" w14:textId="77777777" w:rsidR="00987387" w:rsidRDefault="00D205D0">
      <w:pPr>
        <w:spacing w:after="237"/>
        <w:ind w:left="1357"/>
      </w:pPr>
      <w:r>
        <w:rPr>
          <w:rFonts w:ascii="Times New Roman" w:eastAsia="Times New Roman" w:hAnsi="Times New Roman" w:cs="Times New Roman"/>
          <w:sz w:val="23"/>
        </w:rPr>
        <w:t xml:space="preserve"> </w:t>
      </w:r>
    </w:p>
    <w:p w14:paraId="2F5967ED" w14:textId="77777777" w:rsidR="00987387" w:rsidRDefault="00D205D0">
      <w:pPr>
        <w:spacing w:after="236"/>
        <w:ind w:left="1357"/>
      </w:pPr>
      <w:r>
        <w:rPr>
          <w:rFonts w:ascii="Times New Roman" w:eastAsia="Times New Roman" w:hAnsi="Times New Roman" w:cs="Times New Roman"/>
          <w:sz w:val="23"/>
        </w:rPr>
        <w:t xml:space="preserve"> </w:t>
      </w:r>
    </w:p>
    <w:p w14:paraId="13F4B9BB" w14:textId="77777777" w:rsidR="00987387" w:rsidRDefault="00D205D0">
      <w:pPr>
        <w:spacing w:after="237"/>
        <w:ind w:left="1357"/>
      </w:pPr>
      <w:r>
        <w:rPr>
          <w:rFonts w:ascii="Times New Roman" w:eastAsia="Times New Roman" w:hAnsi="Times New Roman" w:cs="Times New Roman"/>
          <w:sz w:val="23"/>
        </w:rPr>
        <w:t xml:space="preserve"> </w:t>
      </w:r>
    </w:p>
    <w:p w14:paraId="2E85EB1D" w14:textId="77777777" w:rsidR="00987387" w:rsidRDefault="00D205D0">
      <w:pPr>
        <w:spacing w:after="0" w:line="477" w:lineRule="auto"/>
        <w:ind w:left="2" w:right="6004"/>
      </w:pPr>
      <w:r>
        <w:rPr>
          <w:rFonts w:ascii="Times New Roman" w:eastAsia="Times New Roman" w:hAnsi="Times New Roman" w:cs="Times New Roman"/>
          <w:sz w:val="23"/>
        </w:rPr>
        <w:t xml:space="preserve">  </w:t>
      </w:r>
    </w:p>
    <w:p w14:paraId="62998981" w14:textId="77777777" w:rsidR="00987387" w:rsidRDefault="00D205D0">
      <w:pPr>
        <w:spacing w:after="107"/>
        <w:ind w:left="1181" w:right="497" w:hanging="10"/>
        <w:jc w:val="center"/>
      </w:pPr>
      <w:r>
        <w:rPr>
          <w:rFonts w:ascii="Times New Roman" w:eastAsia="Times New Roman" w:hAnsi="Times New Roman" w:cs="Times New Roman"/>
          <w:b/>
          <w:sz w:val="23"/>
        </w:rPr>
        <w:t xml:space="preserve">Tabel 4.3 </w:t>
      </w:r>
    </w:p>
    <w:p w14:paraId="373D0F20" w14:textId="77777777" w:rsidR="00987387" w:rsidRDefault="00D205D0">
      <w:pPr>
        <w:spacing w:after="0" w:line="358" w:lineRule="auto"/>
        <w:ind w:left="1927" w:hanging="1123"/>
      </w:pPr>
      <w:r>
        <w:rPr>
          <w:rFonts w:ascii="Times New Roman" w:eastAsia="Times New Roman" w:hAnsi="Times New Roman" w:cs="Times New Roman"/>
          <w:b/>
          <w:sz w:val="23"/>
        </w:rPr>
        <w:t>Hasil Estimasi Uji Akar-akar Unit Pada Tingkat Second Differe</w:t>
      </w:r>
      <w:r>
        <w:rPr>
          <w:rFonts w:ascii="Times New Roman" w:eastAsia="Times New Roman" w:hAnsi="Times New Roman" w:cs="Times New Roman"/>
          <w:b/>
          <w:sz w:val="23"/>
        </w:rPr>
        <w:t xml:space="preserve">nce </w:t>
      </w:r>
    </w:p>
    <w:p w14:paraId="3C7A22BB" w14:textId="77777777" w:rsidR="00987387" w:rsidRDefault="00D205D0">
      <w:pPr>
        <w:pStyle w:val="Heading3"/>
        <w:spacing w:after="0" w:line="358" w:lineRule="auto"/>
        <w:ind w:left="1927" w:right="0" w:hanging="1123"/>
      </w:pPr>
      <w:r>
        <w:t xml:space="preserve">dengan Nilai Kritis MacKinnon 10%  </w:t>
      </w:r>
    </w:p>
    <w:p w14:paraId="34932D30" w14:textId="77777777" w:rsidR="00987387" w:rsidRDefault="00D205D0">
      <w:pPr>
        <w:spacing w:after="0"/>
        <w:ind w:left="732"/>
        <w:jc w:val="center"/>
      </w:pPr>
      <w:r>
        <w:rPr>
          <w:rFonts w:ascii="Times New Roman" w:eastAsia="Times New Roman" w:hAnsi="Times New Roman" w:cs="Times New Roman"/>
          <w:sz w:val="23"/>
        </w:rPr>
        <w:t xml:space="preserve"> </w:t>
      </w:r>
    </w:p>
    <w:tbl>
      <w:tblPr>
        <w:tblStyle w:val="TableGrid"/>
        <w:tblW w:w="5306" w:type="dxa"/>
        <w:tblInd w:w="1054" w:type="dxa"/>
        <w:tblCellMar>
          <w:top w:w="0" w:type="dxa"/>
          <w:left w:w="103" w:type="dxa"/>
          <w:bottom w:w="0" w:type="dxa"/>
          <w:right w:w="115" w:type="dxa"/>
        </w:tblCellMar>
        <w:tblLook w:val="04A0" w:firstRow="1" w:lastRow="0" w:firstColumn="1" w:lastColumn="0" w:noHBand="0" w:noVBand="1"/>
      </w:tblPr>
      <w:tblGrid>
        <w:gridCol w:w="1392"/>
        <w:gridCol w:w="2107"/>
        <w:gridCol w:w="1807"/>
      </w:tblGrid>
      <w:tr w:rsidR="00987387" w14:paraId="2F8DF107" w14:textId="77777777">
        <w:trPr>
          <w:trHeight w:val="867"/>
        </w:trPr>
        <w:tc>
          <w:tcPr>
            <w:tcW w:w="1392" w:type="dxa"/>
            <w:vMerge w:val="restart"/>
            <w:tcBorders>
              <w:top w:val="single" w:sz="7" w:space="0" w:color="000000"/>
              <w:left w:val="single" w:sz="7" w:space="0" w:color="000000"/>
              <w:bottom w:val="single" w:sz="8" w:space="0" w:color="000000"/>
              <w:right w:val="single" w:sz="7" w:space="0" w:color="000000"/>
            </w:tcBorders>
            <w:vAlign w:val="bottom"/>
          </w:tcPr>
          <w:p w14:paraId="0D394855" w14:textId="77777777" w:rsidR="00987387" w:rsidRDefault="00D205D0">
            <w:pPr>
              <w:spacing w:after="0"/>
              <w:ind w:left="11"/>
              <w:jc w:val="center"/>
            </w:pPr>
            <w:r>
              <w:rPr>
                <w:rFonts w:ascii="Times New Roman" w:eastAsia="Times New Roman" w:hAnsi="Times New Roman" w:cs="Times New Roman"/>
                <w:sz w:val="23"/>
              </w:rPr>
              <w:t xml:space="preserve">Variabel </w:t>
            </w:r>
          </w:p>
        </w:tc>
        <w:tc>
          <w:tcPr>
            <w:tcW w:w="2107" w:type="dxa"/>
            <w:tcBorders>
              <w:top w:val="single" w:sz="7" w:space="0" w:color="000000"/>
              <w:left w:val="single" w:sz="7" w:space="0" w:color="000000"/>
              <w:bottom w:val="single" w:sz="8" w:space="0" w:color="000000"/>
              <w:right w:val="single" w:sz="7" w:space="0" w:color="000000"/>
            </w:tcBorders>
            <w:vAlign w:val="bottom"/>
          </w:tcPr>
          <w:p w14:paraId="699899B3" w14:textId="77777777" w:rsidR="00987387" w:rsidRDefault="00D205D0">
            <w:pPr>
              <w:spacing w:after="0"/>
              <w:jc w:val="center"/>
            </w:pPr>
            <w:r>
              <w:rPr>
                <w:rFonts w:ascii="Times New Roman" w:eastAsia="Times New Roman" w:hAnsi="Times New Roman" w:cs="Times New Roman"/>
                <w:sz w:val="23"/>
              </w:rPr>
              <w:t xml:space="preserve">Nilai hitung tstatistik </w:t>
            </w:r>
          </w:p>
        </w:tc>
        <w:tc>
          <w:tcPr>
            <w:tcW w:w="1807" w:type="dxa"/>
            <w:tcBorders>
              <w:top w:val="single" w:sz="7" w:space="0" w:color="000000"/>
              <w:left w:val="single" w:sz="7" w:space="0" w:color="000000"/>
              <w:bottom w:val="single" w:sz="8" w:space="0" w:color="000000"/>
              <w:right w:val="single" w:sz="7" w:space="0" w:color="000000"/>
            </w:tcBorders>
          </w:tcPr>
          <w:p w14:paraId="1E4D6A68" w14:textId="77777777" w:rsidR="00987387" w:rsidRDefault="00D205D0">
            <w:pPr>
              <w:spacing w:after="0"/>
              <w:ind w:left="13"/>
              <w:jc w:val="center"/>
            </w:pPr>
            <w:r>
              <w:rPr>
                <w:rFonts w:ascii="Times New Roman" w:eastAsia="Times New Roman" w:hAnsi="Times New Roman" w:cs="Times New Roman"/>
                <w:sz w:val="23"/>
              </w:rPr>
              <w:t xml:space="preserve">Nilai kritis </w:t>
            </w:r>
          </w:p>
          <w:p w14:paraId="1AF7CD5C" w14:textId="77777777" w:rsidR="00987387" w:rsidRDefault="00D205D0">
            <w:pPr>
              <w:spacing w:after="0"/>
              <w:ind w:left="284" w:right="215"/>
              <w:jc w:val="center"/>
            </w:pPr>
            <w:r>
              <w:rPr>
                <w:rFonts w:ascii="Times New Roman" w:eastAsia="Times New Roman" w:hAnsi="Times New Roman" w:cs="Times New Roman"/>
                <w:sz w:val="23"/>
              </w:rPr>
              <w:t xml:space="preserve">Mackinon α = 10% </w:t>
            </w:r>
          </w:p>
        </w:tc>
      </w:tr>
      <w:tr w:rsidR="00987387" w14:paraId="2212EA90" w14:textId="77777777">
        <w:trPr>
          <w:trHeight w:val="330"/>
        </w:trPr>
        <w:tc>
          <w:tcPr>
            <w:tcW w:w="0" w:type="auto"/>
            <w:vMerge/>
            <w:tcBorders>
              <w:top w:val="nil"/>
              <w:left w:val="single" w:sz="7" w:space="0" w:color="000000"/>
              <w:bottom w:val="single" w:sz="8" w:space="0" w:color="000000"/>
              <w:right w:val="single" w:sz="7" w:space="0" w:color="000000"/>
            </w:tcBorders>
          </w:tcPr>
          <w:p w14:paraId="736472A1" w14:textId="77777777" w:rsidR="00987387" w:rsidRDefault="00987387"/>
        </w:tc>
        <w:tc>
          <w:tcPr>
            <w:tcW w:w="2107" w:type="dxa"/>
            <w:tcBorders>
              <w:top w:val="single" w:sz="8" w:space="0" w:color="000000"/>
              <w:left w:val="single" w:sz="7" w:space="0" w:color="000000"/>
              <w:bottom w:val="single" w:sz="8" w:space="0" w:color="000000"/>
              <w:right w:val="single" w:sz="7" w:space="0" w:color="000000"/>
            </w:tcBorders>
          </w:tcPr>
          <w:p w14:paraId="6F8E8990" w14:textId="77777777" w:rsidR="00987387" w:rsidRDefault="00D205D0">
            <w:pPr>
              <w:spacing w:after="0"/>
              <w:ind w:left="12"/>
              <w:jc w:val="center"/>
            </w:pPr>
            <w:r>
              <w:rPr>
                <w:rFonts w:ascii="Times New Roman" w:eastAsia="Times New Roman" w:hAnsi="Times New Roman" w:cs="Times New Roman"/>
                <w:sz w:val="23"/>
              </w:rPr>
              <w:t xml:space="preserve">PP </w:t>
            </w:r>
          </w:p>
        </w:tc>
        <w:tc>
          <w:tcPr>
            <w:tcW w:w="1807" w:type="dxa"/>
            <w:tcBorders>
              <w:top w:val="single" w:sz="8" w:space="0" w:color="000000"/>
              <w:left w:val="single" w:sz="7" w:space="0" w:color="000000"/>
              <w:bottom w:val="single" w:sz="8" w:space="0" w:color="000000"/>
              <w:right w:val="single" w:sz="7" w:space="0" w:color="000000"/>
            </w:tcBorders>
          </w:tcPr>
          <w:p w14:paraId="4A405BEA" w14:textId="77777777" w:rsidR="00987387" w:rsidRDefault="00D205D0">
            <w:pPr>
              <w:tabs>
                <w:tab w:val="center" w:pos="1361"/>
              </w:tabs>
              <w:spacing w:after="0"/>
            </w:pPr>
            <w:r>
              <w:rPr>
                <w:rFonts w:ascii="Times New Roman" w:eastAsia="Times New Roman" w:hAnsi="Times New Roman" w:cs="Times New Roman"/>
                <w:sz w:val="23"/>
              </w:rPr>
              <w:t xml:space="preserve">PP </w:t>
            </w:r>
            <w:r>
              <w:rPr>
                <w:rFonts w:ascii="Times New Roman" w:eastAsia="Times New Roman" w:hAnsi="Times New Roman" w:cs="Times New Roman"/>
                <w:sz w:val="23"/>
              </w:rPr>
              <w:tab/>
              <w:t xml:space="preserve">  </w:t>
            </w:r>
          </w:p>
        </w:tc>
      </w:tr>
      <w:tr w:rsidR="00987387" w14:paraId="4BCCF895" w14:textId="77777777">
        <w:trPr>
          <w:trHeight w:val="330"/>
        </w:trPr>
        <w:tc>
          <w:tcPr>
            <w:tcW w:w="1392" w:type="dxa"/>
            <w:tcBorders>
              <w:top w:val="single" w:sz="8" w:space="0" w:color="000000"/>
              <w:left w:val="single" w:sz="7" w:space="0" w:color="000000"/>
              <w:bottom w:val="single" w:sz="8" w:space="0" w:color="000000"/>
              <w:right w:val="single" w:sz="7" w:space="0" w:color="000000"/>
            </w:tcBorders>
          </w:tcPr>
          <w:p w14:paraId="4ABD65E3" w14:textId="77777777" w:rsidR="00987387" w:rsidRDefault="00D205D0">
            <w:pPr>
              <w:spacing w:after="0"/>
              <w:ind w:left="11"/>
              <w:jc w:val="center"/>
            </w:pPr>
            <w:r>
              <w:rPr>
                <w:rFonts w:ascii="Times New Roman" w:eastAsia="Times New Roman" w:hAnsi="Times New Roman" w:cs="Times New Roman"/>
                <w:sz w:val="23"/>
              </w:rPr>
              <w:t xml:space="preserve">Y </w:t>
            </w:r>
          </w:p>
        </w:tc>
        <w:tc>
          <w:tcPr>
            <w:tcW w:w="2107" w:type="dxa"/>
            <w:tcBorders>
              <w:top w:val="single" w:sz="8" w:space="0" w:color="000000"/>
              <w:left w:val="single" w:sz="7" w:space="0" w:color="000000"/>
              <w:bottom w:val="single" w:sz="8" w:space="0" w:color="000000"/>
              <w:right w:val="single" w:sz="7" w:space="0" w:color="000000"/>
            </w:tcBorders>
          </w:tcPr>
          <w:p w14:paraId="5EFA8B8E" w14:textId="77777777" w:rsidR="00987387" w:rsidRDefault="00D205D0">
            <w:pPr>
              <w:spacing w:after="0"/>
              <w:ind w:left="12"/>
              <w:jc w:val="center"/>
            </w:pPr>
            <w:r>
              <w:rPr>
                <w:rFonts w:ascii="Times New Roman" w:eastAsia="Times New Roman" w:hAnsi="Times New Roman" w:cs="Times New Roman"/>
                <w:sz w:val="23"/>
              </w:rPr>
              <w:t xml:space="preserve">-7.675612 </w:t>
            </w:r>
          </w:p>
        </w:tc>
        <w:tc>
          <w:tcPr>
            <w:tcW w:w="1807" w:type="dxa"/>
            <w:tcBorders>
              <w:top w:val="single" w:sz="8" w:space="0" w:color="000000"/>
              <w:left w:val="single" w:sz="7" w:space="0" w:color="000000"/>
              <w:bottom w:val="single" w:sz="8" w:space="0" w:color="000000"/>
              <w:right w:val="single" w:sz="7" w:space="0" w:color="000000"/>
            </w:tcBorders>
          </w:tcPr>
          <w:p w14:paraId="4CC8BB79" w14:textId="77777777" w:rsidR="00987387" w:rsidRDefault="00D205D0">
            <w:pPr>
              <w:spacing w:after="0"/>
              <w:ind w:left="11"/>
              <w:jc w:val="center"/>
            </w:pPr>
            <w:r>
              <w:rPr>
                <w:rFonts w:ascii="Times New Roman" w:eastAsia="Times New Roman" w:hAnsi="Times New Roman" w:cs="Times New Roman"/>
                <w:sz w:val="23"/>
              </w:rPr>
              <w:t xml:space="preserve">-3.324976 </w:t>
            </w:r>
          </w:p>
        </w:tc>
      </w:tr>
      <w:tr w:rsidR="00987387" w14:paraId="1832DF25" w14:textId="77777777">
        <w:trPr>
          <w:trHeight w:val="329"/>
        </w:trPr>
        <w:tc>
          <w:tcPr>
            <w:tcW w:w="1392" w:type="dxa"/>
            <w:tcBorders>
              <w:top w:val="single" w:sz="8" w:space="0" w:color="000000"/>
              <w:left w:val="single" w:sz="7" w:space="0" w:color="000000"/>
              <w:bottom w:val="single" w:sz="8" w:space="0" w:color="000000"/>
              <w:right w:val="single" w:sz="7" w:space="0" w:color="000000"/>
            </w:tcBorders>
          </w:tcPr>
          <w:p w14:paraId="11694DFD" w14:textId="77777777" w:rsidR="00987387" w:rsidRDefault="00D205D0">
            <w:pPr>
              <w:spacing w:after="0"/>
              <w:ind w:left="13"/>
              <w:jc w:val="center"/>
            </w:pPr>
            <w:r>
              <w:rPr>
                <w:rFonts w:ascii="Times New Roman" w:eastAsia="Times New Roman" w:hAnsi="Times New Roman" w:cs="Times New Roman"/>
                <w:sz w:val="23"/>
              </w:rPr>
              <w:t xml:space="preserve">X1 </w:t>
            </w:r>
          </w:p>
        </w:tc>
        <w:tc>
          <w:tcPr>
            <w:tcW w:w="2107" w:type="dxa"/>
            <w:tcBorders>
              <w:top w:val="single" w:sz="8" w:space="0" w:color="000000"/>
              <w:left w:val="single" w:sz="7" w:space="0" w:color="000000"/>
              <w:bottom w:val="single" w:sz="8" w:space="0" w:color="000000"/>
              <w:right w:val="single" w:sz="7" w:space="0" w:color="000000"/>
            </w:tcBorders>
          </w:tcPr>
          <w:p w14:paraId="0FE19EEE" w14:textId="77777777" w:rsidR="00987387" w:rsidRDefault="00D205D0">
            <w:pPr>
              <w:spacing w:after="0"/>
              <w:ind w:left="12"/>
              <w:jc w:val="center"/>
            </w:pPr>
            <w:r>
              <w:rPr>
                <w:rFonts w:ascii="Times New Roman" w:eastAsia="Times New Roman" w:hAnsi="Times New Roman" w:cs="Times New Roman"/>
                <w:sz w:val="23"/>
              </w:rPr>
              <w:t xml:space="preserve">-10.82167 </w:t>
            </w:r>
          </w:p>
        </w:tc>
        <w:tc>
          <w:tcPr>
            <w:tcW w:w="1807" w:type="dxa"/>
            <w:tcBorders>
              <w:top w:val="single" w:sz="8" w:space="0" w:color="000000"/>
              <w:left w:val="single" w:sz="7" w:space="0" w:color="000000"/>
              <w:bottom w:val="single" w:sz="8" w:space="0" w:color="000000"/>
              <w:right w:val="single" w:sz="7" w:space="0" w:color="000000"/>
            </w:tcBorders>
          </w:tcPr>
          <w:p w14:paraId="5D9AD6E4" w14:textId="77777777" w:rsidR="00987387" w:rsidRDefault="00D205D0">
            <w:pPr>
              <w:spacing w:after="0"/>
              <w:ind w:left="11"/>
              <w:jc w:val="center"/>
            </w:pPr>
            <w:r>
              <w:rPr>
                <w:rFonts w:ascii="Times New Roman" w:eastAsia="Times New Roman" w:hAnsi="Times New Roman" w:cs="Times New Roman"/>
                <w:sz w:val="23"/>
              </w:rPr>
              <w:t xml:space="preserve">-3.324976 </w:t>
            </w:r>
          </w:p>
        </w:tc>
      </w:tr>
      <w:tr w:rsidR="00987387" w14:paraId="57BA9964" w14:textId="77777777">
        <w:trPr>
          <w:trHeight w:val="329"/>
        </w:trPr>
        <w:tc>
          <w:tcPr>
            <w:tcW w:w="1392" w:type="dxa"/>
            <w:tcBorders>
              <w:top w:val="single" w:sz="8" w:space="0" w:color="000000"/>
              <w:left w:val="single" w:sz="7" w:space="0" w:color="000000"/>
              <w:bottom w:val="single" w:sz="8" w:space="0" w:color="000000"/>
              <w:right w:val="single" w:sz="7" w:space="0" w:color="000000"/>
            </w:tcBorders>
          </w:tcPr>
          <w:p w14:paraId="72A73AA5" w14:textId="77777777" w:rsidR="00987387" w:rsidRDefault="00D205D0">
            <w:pPr>
              <w:spacing w:after="0"/>
              <w:ind w:left="13"/>
              <w:jc w:val="center"/>
            </w:pPr>
            <w:r>
              <w:rPr>
                <w:rFonts w:ascii="Times New Roman" w:eastAsia="Times New Roman" w:hAnsi="Times New Roman" w:cs="Times New Roman"/>
                <w:sz w:val="23"/>
              </w:rPr>
              <w:t xml:space="preserve">X2 </w:t>
            </w:r>
          </w:p>
        </w:tc>
        <w:tc>
          <w:tcPr>
            <w:tcW w:w="2107" w:type="dxa"/>
            <w:tcBorders>
              <w:top w:val="single" w:sz="8" w:space="0" w:color="000000"/>
              <w:left w:val="single" w:sz="7" w:space="0" w:color="000000"/>
              <w:bottom w:val="single" w:sz="8" w:space="0" w:color="000000"/>
              <w:right w:val="single" w:sz="7" w:space="0" w:color="000000"/>
            </w:tcBorders>
          </w:tcPr>
          <w:p w14:paraId="1481D297" w14:textId="77777777" w:rsidR="00987387" w:rsidRDefault="00D205D0">
            <w:pPr>
              <w:spacing w:after="0"/>
              <w:ind w:left="12"/>
              <w:jc w:val="center"/>
            </w:pPr>
            <w:r>
              <w:rPr>
                <w:rFonts w:ascii="Times New Roman" w:eastAsia="Times New Roman" w:hAnsi="Times New Roman" w:cs="Times New Roman"/>
                <w:sz w:val="23"/>
              </w:rPr>
              <w:t xml:space="preserve">-19.26508 </w:t>
            </w:r>
          </w:p>
        </w:tc>
        <w:tc>
          <w:tcPr>
            <w:tcW w:w="1807" w:type="dxa"/>
            <w:tcBorders>
              <w:top w:val="single" w:sz="8" w:space="0" w:color="000000"/>
              <w:left w:val="single" w:sz="7" w:space="0" w:color="000000"/>
              <w:bottom w:val="single" w:sz="8" w:space="0" w:color="000000"/>
              <w:right w:val="single" w:sz="7" w:space="0" w:color="000000"/>
            </w:tcBorders>
          </w:tcPr>
          <w:p w14:paraId="5378AE11" w14:textId="77777777" w:rsidR="00987387" w:rsidRDefault="00D205D0">
            <w:pPr>
              <w:spacing w:after="0"/>
              <w:ind w:left="11"/>
              <w:jc w:val="center"/>
            </w:pPr>
            <w:r>
              <w:rPr>
                <w:rFonts w:ascii="Times New Roman" w:eastAsia="Times New Roman" w:hAnsi="Times New Roman" w:cs="Times New Roman"/>
                <w:sz w:val="23"/>
              </w:rPr>
              <w:t xml:space="preserve">-3.324976 </w:t>
            </w:r>
          </w:p>
        </w:tc>
      </w:tr>
      <w:tr w:rsidR="00987387" w14:paraId="4EF5D80C" w14:textId="77777777">
        <w:trPr>
          <w:trHeight w:val="330"/>
        </w:trPr>
        <w:tc>
          <w:tcPr>
            <w:tcW w:w="1392" w:type="dxa"/>
            <w:tcBorders>
              <w:top w:val="single" w:sz="8" w:space="0" w:color="000000"/>
              <w:left w:val="single" w:sz="7" w:space="0" w:color="000000"/>
              <w:bottom w:val="single" w:sz="8" w:space="0" w:color="000000"/>
              <w:right w:val="single" w:sz="7" w:space="0" w:color="000000"/>
            </w:tcBorders>
          </w:tcPr>
          <w:p w14:paraId="2C9B7BA7" w14:textId="77777777" w:rsidR="00987387" w:rsidRDefault="00D205D0">
            <w:pPr>
              <w:spacing w:after="0"/>
              <w:ind w:left="13"/>
              <w:jc w:val="center"/>
            </w:pPr>
            <w:r>
              <w:rPr>
                <w:rFonts w:ascii="Times New Roman" w:eastAsia="Times New Roman" w:hAnsi="Times New Roman" w:cs="Times New Roman"/>
                <w:sz w:val="23"/>
              </w:rPr>
              <w:t xml:space="preserve">X3 </w:t>
            </w:r>
          </w:p>
        </w:tc>
        <w:tc>
          <w:tcPr>
            <w:tcW w:w="2107" w:type="dxa"/>
            <w:tcBorders>
              <w:top w:val="single" w:sz="8" w:space="0" w:color="000000"/>
              <w:left w:val="single" w:sz="7" w:space="0" w:color="000000"/>
              <w:bottom w:val="single" w:sz="8" w:space="0" w:color="000000"/>
              <w:right w:val="single" w:sz="7" w:space="0" w:color="000000"/>
            </w:tcBorders>
          </w:tcPr>
          <w:p w14:paraId="63E385D7" w14:textId="77777777" w:rsidR="00987387" w:rsidRDefault="00D205D0">
            <w:pPr>
              <w:spacing w:after="0"/>
              <w:ind w:left="12"/>
              <w:jc w:val="center"/>
            </w:pPr>
            <w:r>
              <w:rPr>
                <w:rFonts w:ascii="Times New Roman" w:eastAsia="Times New Roman" w:hAnsi="Times New Roman" w:cs="Times New Roman"/>
                <w:sz w:val="23"/>
              </w:rPr>
              <w:t xml:space="preserve">-23.44354 </w:t>
            </w:r>
          </w:p>
        </w:tc>
        <w:tc>
          <w:tcPr>
            <w:tcW w:w="1807" w:type="dxa"/>
            <w:tcBorders>
              <w:top w:val="single" w:sz="8" w:space="0" w:color="000000"/>
              <w:left w:val="single" w:sz="7" w:space="0" w:color="000000"/>
              <w:bottom w:val="single" w:sz="8" w:space="0" w:color="000000"/>
              <w:right w:val="single" w:sz="7" w:space="0" w:color="000000"/>
            </w:tcBorders>
          </w:tcPr>
          <w:p w14:paraId="2A927095" w14:textId="77777777" w:rsidR="00987387" w:rsidRDefault="00D205D0">
            <w:pPr>
              <w:spacing w:after="0"/>
              <w:ind w:left="11"/>
              <w:jc w:val="center"/>
            </w:pPr>
            <w:r>
              <w:rPr>
                <w:rFonts w:ascii="Times New Roman" w:eastAsia="Times New Roman" w:hAnsi="Times New Roman" w:cs="Times New Roman"/>
                <w:sz w:val="23"/>
              </w:rPr>
              <w:t xml:space="preserve">-3.324976 </w:t>
            </w:r>
          </w:p>
        </w:tc>
      </w:tr>
      <w:tr w:rsidR="00987387" w14:paraId="72BAD803" w14:textId="77777777">
        <w:trPr>
          <w:trHeight w:val="329"/>
        </w:trPr>
        <w:tc>
          <w:tcPr>
            <w:tcW w:w="1392" w:type="dxa"/>
            <w:tcBorders>
              <w:top w:val="single" w:sz="8" w:space="0" w:color="000000"/>
              <w:left w:val="single" w:sz="7" w:space="0" w:color="000000"/>
              <w:bottom w:val="single" w:sz="7" w:space="0" w:color="000000"/>
              <w:right w:val="single" w:sz="7" w:space="0" w:color="000000"/>
            </w:tcBorders>
          </w:tcPr>
          <w:p w14:paraId="486E2EFB" w14:textId="77777777" w:rsidR="00987387" w:rsidRDefault="00D205D0">
            <w:pPr>
              <w:spacing w:after="0"/>
              <w:ind w:left="13"/>
              <w:jc w:val="center"/>
            </w:pPr>
            <w:r>
              <w:rPr>
                <w:rFonts w:ascii="Times New Roman" w:eastAsia="Times New Roman" w:hAnsi="Times New Roman" w:cs="Times New Roman"/>
                <w:sz w:val="23"/>
              </w:rPr>
              <w:t xml:space="preserve">X4 </w:t>
            </w:r>
          </w:p>
        </w:tc>
        <w:tc>
          <w:tcPr>
            <w:tcW w:w="2107" w:type="dxa"/>
            <w:tcBorders>
              <w:top w:val="single" w:sz="8" w:space="0" w:color="000000"/>
              <w:left w:val="single" w:sz="7" w:space="0" w:color="000000"/>
              <w:bottom w:val="single" w:sz="7" w:space="0" w:color="000000"/>
              <w:right w:val="single" w:sz="7" w:space="0" w:color="000000"/>
            </w:tcBorders>
          </w:tcPr>
          <w:p w14:paraId="460D3F3B" w14:textId="77777777" w:rsidR="00987387" w:rsidRDefault="00D205D0">
            <w:pPr>
              <w:spacing w:after="0"/>
              <w:ind w:left="12"/>
              <w:jc w:val="center"/>
            </w:pPr>
            <w:r>
              <w:rPr>
                <w:rFonts w:ascii="Times New Roman" w:eastAsia="Times New Roman" w:hAnsi="Times New Roman" w:cs="Times New Roman"/>
                <w:sz w:val="23"/>
              </w:rPr>
              <w:t xml:space="preserve">-9.554296 </w:t>
            </w:r>
          </w:p>
        </w:tc>
        <w:tc>
          <w:tcPr>
            <w:tcW w:w="1807" w:type="dxa"/>
            <w:tcBorders>
              <w:top w:val="single" w:sz="8" w:space="0" w:color="000000"/>
              <w:left w:val="single" w:sz="7" w:space="0" w:color="000000"/>
              <w:bottom w:val="single" w:sz="7" w:space="0" w:color="000000"/>
              <w:right w:val="single" w:sz="7" w:space="0" w:color="000000"/>
            </w:tcBorders>
          </w:tcPr>
          <w:p w14:paraId="053F916E" w14:textId="77777777" w:rsidR="00987387" w:rsidRDefault="00D205D0">
            <w:pPr>
              <w:spacing w:after="0"/>
              <w:ind w:left="11"/>
              <w:jc w:val="center"/>
            </w:pPr>
            <w:r>
              <w:rPr>
                <w:rFonts w:ascii="Times New Roman" w:eastAsia="Times New Roman" w:hAnsi="Times New Roman" w:cs="Times New Roman"/>
                <w:sz w:val="23"/>
              </w:rPr>
              <w:t xml:space="preserve">-3.324976 </w:t>
            </w:r>
          </w:p>
        </w:tc>
      </w:tr>
    </w:tbl>
    <w:p w14:paraId="04FDEDFE" w14:textId="77777777" w:rsidR="00987387" w:rsidRDefault="00D205D0">
      <w:pPr>
        <w:tabs>
          <w:tab w:val="center" w:pos="1019"/>
          <w:tab w:val="center" w:pos="2395"/>
        </w:tabs>
        <w:spacing w:after="237"/>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Sumber : hasil EViews </w:t>
      </w:r>
    </w:p>
    <w:p w14:paraId="1C9FE957" w14:textId="77777777" w:rsidR="00987387" w:rsidRDefault="00D205D0">
      <w:pPr>
        <w:spacing w:after="5" w:line="479" w:lineRule="auto"/>
        <w:ind w:left="764" w:firstLine="593"/>
        <w:jc w:val="both"/>
      </w:pPr>
      <w:r>
        <w:rPr>
          <w:rFonts w:ascii="Times New Roman" w:eastAsia="Times New Roman" w:hAnsi="Times New Roman" w:cs="Times New Roman"/>
          <w:sz w:val="23"/>
        </w:rPr>
        <w:t xml:space="preserve">Dari tabel diatas dapat dilihat bahwa nilai uji Philips Perron nilai PP statistiknya lebih besar daripada nilai PP kritisnya yang berarti data ini telah stasioner pada differensi kedua dan bias untuk dilanjutkan ke uji kointegrasi. </w:t>
      </w:r>
    </w:p>
    <w:p w14:paraId="3DC76DB2" w14:textId="77777777" w:rsidR="00987387" w:rsidRDefault="00D205D0">
      <w:pPr>
        <w:spacing w:after="237"/>
        <w:ind w:left="1697"/>
      </w:pPr>
      <w:r>
        <w:rPr>
          <w:rFonts w:ascii="Times New Roman" w:eastAsia="Times New Roman" w:hAnsi="Times New Roman" w:cs="Times New Roman"/>
          <w:sz w:val="23"/>
        </w:rPr>
        <w:t xml:space="preserve"> </w:t>
      </w:r>
    </w:p>
    <w:p w14:paraId="26C81D42" w14:textId="77777777" w:rsidR="00987387" w:rsidRDefault="00D205D0">
      <w:pPr>
        <w:pStyle w:val="Heading4"/>
        <w:ind w:left="506" w:right="0"/>
      </w:pPr>
      <w:r>
        <w:t>4.2.2.  Uji Kointegra</w:t>
      </w:r>
      <w:r>
        <w:t xml:space="preserve">si </w:t>
      </w:r>
    </w:p>
    <w:p w14:paraId="66172D6A" w14:textId="77777777" w:rsidR="00987387" w:rsidRDefault="00D205D0">
      <w:pPr>
        <w:spacing w:after="234" w:line="479" w:lineRule="auto"/>
        <w:ind w:left="680" w:firstLine="677"/>
        <w:jc w:val="both"/>
      </w:pPr>
      <w:r>
        <w:rPr>
          <w:rFonts w:ascii="Times New Roman" w:eastAsia="Times New Roman" w:hAnsi="Times New Roman" w:cs="Times New Roman"/>
          <w:sz w:val="23"/>
        </w:rPr>
        <w:t>Uji Kointegrasi merupakan kelanjutan dari uji akar-akar unit dan uji derajat integrasi. Uji kointegrasi dapat dipandang sebagai uji keberadaan hubungan jangka panjang, seperti yang dikehendaki oleh teori ekonomi. Tujuan utama uji kointegrasi ini adalah</w:t>
      </w:r>
      <w:r>
        <w:rPr>
          <w:rFonts w:ascii="Times New Roman" w:eastAsia="Times New Roman" w:hAnsi="Times New Roman" w:cs="Times New Roman"/>
          <w:sz w:val="23"/>
        </w:rPr>
        <w:t xml:space="preserve"> untuk mengetahui apakah residual regresi terkointegrasi stasioner atau tidak. Apabila variabel terkointegrasi maka terdapat hubungan yang stabil dalam jangka panjang. Dan sebaliknya jika tidak terdapat kointegrasi antar variabel maka implikasi tidak adany</w:t>
      </w:r>
      <w:r>
        <w:rPr>
          <w:rFonts w:ascii="Times New Roman" w:eastAsia="Times New Roman" w:hAnsi="Times New Roman" w:cs="Times New Roman"/>
          <w:sz w:val="23"/>
        </w:rPr>
        <w:t xml:space="preserve">a keterkaitan hubungan dalam jangka panjang. </w:t>
      </w:r>
    </w:p>
    <w:p w14:paraId="22361D71" w14:textId="77777777" w:rsidR="00987387" w:rsidRDefault="00D205D0">
      <w:pPr>
        <w:spacing w:after="238"/>
        <w:ind w:left="690" w:hanging="10"/>
        <w:jc w:val="both"/>
      </w:pPr>
      <w:r>
        <w:rPr>
          <w:rFonts w:ascii="Times New Roman" w:eastAsia="Times New Roman" w:hAnsi="Times New Roman" w:cs="Times New Roman"/>
          <w:sz w:val="23"/>
        </w:rPr>
        <w:t xml:space="preserve">Berikut ini hasil uji kointegrasi CRDW : </w:t>
      </w:r>
    </w:p>
    <w:p w14:paraId="11143B0A" w14:textId="77777777" w:rsidR="00987387" w:rsidRDefault="00D205D0">
      <w:pPr>
        <w:spacing w:after="107"/>
        <w:ind w:left="1181" w:right="497" w:hanging="10"/>
        <w:jc w:val="center"/>
      </w:pPr>
      <w:r>
        <w:rPr>
          <w:rFonts w:ascii="Times New Roman" w:eastAsia="Times New Roman" w:hAnsi="Times New Roman" w:cs="Times New Roman"/>
          <w:b/>
          <w:sz w:val="23"/>
        </w:rPr>
        <w:t xml:space="preserve">Tabel 4.4 </w:t>
      </w:r>
    </w:p>
    <w:p w14:paraId="5029B0F2" w14:textId="77777777" w:rsidR="00987387" w:rsidRDefault="00D205D0">
      <w:pPr>
        <w:spacing w:after="0"/>
        <w:ind w:left="1181" w:right="494" w:hanging="10"/>
        <w:jc w:val="center"/>
      </w:pPr>
      <w:r>
        <w:rPr>
          <w:rFonts w:ascii="Times New Roman" w:eastAsia="Times New Roman" w:hAnsi="Times New Roman" w:cs="Times New Roman"/>
          <w:b/>
          <w:sz w:val="23"/>
        </w:rPr>
        <w:t xml:space="preserve">Nilai Regresi Uji Kointegrasi  </w:t>
      </w:r>
    </w:p>
    <w:tbl>
      <w:tblPr>
        <w:tblStyle w:val="TableGrid"/>
        <w:tblW w:w="5786" w:type="dxa"/>
        <w:tblInd w:w="814" w:type="dxa"/>
        <w:tblCellMar>
          <w:top w:w="0" w:type="dxa"/>
          <w:left w:w="102" w:type="dxa"/>
          <w:bottom w:w="0" w:type="dxa"/>
          <w:right w:w="51" w:type="dxa"/>
        </w:tblCellMar>
        <w:tblLook w:val="04A0" w:firstRow="1" w:lastRow="0" w:firstColumn="1" w:lastColumn="0" w:noHBand="0" w:noVBand="1"/>
      </w:tblPr>
      <w:tblGrid>
        <w:gridCol w:w="2303"/>
        <w:gridCol w:w="1804"/>
        <w:gridCol w:w="1679"/>
      </w:tblGrid>
      <w:tr w:rsidR="00987387" w14:paraId="71135866" w14:textId="77777777">
        <w:trPr>
          <w:trHeight w:val="1048"/>
        </w:trPr>
        <w:tc>
          <w:tcPr>
            <w:tcW w:w="2303" w:type="dxa"/>
            <w:tcBorders>
              <w:top w:val="single" w:sz="4" w:space="0" w:color="000000"/>
              <w:left w:val="single" w:sz="4" w:space="0" w:color="000000"/>
              <w:bottom w:val="single" w:sz="4" w:space="0" w:color="000000"/>
              <w:right w:val="single" w:sz="4" w:space="0" w:color="000000"/>
            </w:tcBorders>
          </w:tcPr>
          <w:p w14:paraId="6A76043C" w14:textId="77777777" w:rsidR="00987387" w:rsidRDefault="00D205D0">
            <w:pPr>
              <w:spacing w:after="237"/>
              <w:ind w:left="5"/>
            </w:pPr>
            <w:r>
              <w:rPr>
                <w:rFonts w:ascii="Times New Roman" w:eastAsia="Times New Roman" w:hAnsi="Times New Roman" w:cs="Times New Roman"/>
                <w:sz w:val="23"/>
              </w:rPr>
              <w:t xml:space="preserve">Persamaan Kointegrasi </w:t>
            </w:r>
          </w:p>
          <w:p w14:paraId="4C8D6736" w14:textId="77777777" w:rsidR="00987387" w:rsidRDefault="00D205D0">
            <w:pPr>
              <w:spacing w:after="0"/>
              <w:ind w:left="7"/>
              <w:jc w:val="center"/>
            </w:pPr>
            <w:r>
              <w:rPr>
                <w:rFonts w:ascii="Times New Roman" w:eastAsia="Times New Roman" w:hAnsi="Times New Roman" w:cs="Times New Roman"/>
                <w:sz w:val="23"/>
              </w:rPr>
              <w:t xml:space="preserve"> </w:t>
            </w:r>
          </w:p>
        </w:tc>
        <w:tc>
          <w:tcPr>
            <w:tcW w:w="1804" w:type="dxa"/>
            <w:tcBorders>
              <w:top w:val="single" w:sz="4" w:space="0" w:color="000000"/>
              <w:left w:val="single" w:sz="4" w:space="0" w:color="000000"/>
              <w:bottom w:val="single" w:sz="4" w:space="0" w:color="000000"/>
              <w:right w:val="single" w:sz="3" w:space="0" w:color="000000"/>
            </w:tcBorders>
          </w:tcPr>
          <w:p w14:paraId="67BD4E4B" w14:textId="77777777" w:rsidR="00987387" w:rsidRDefault="00D205D0">
            <w:pPr>
              <w:spacing w:after="0"/>
              <w:ind w:left="120"/>
            </w:pPr>
            <w:r>
              <w:rPr>
                <w:rFonts w:ascii="Times New Roman" w:eastAsia="Times New Roman" w:hAnsi="Times New Roman" w:cs="Times New Roman"/>
                <w:sz w:val="23"/>
              </w:rPr>
              <w:t xml:space="preserve">CRDW Hitung </w:t>
            </w:r>
          </w:p>
        </w:tc>
        <w:tc>
          <w:tcPr>
            <w:tcW w:w="1679" w:type="dxa"/>
            <w:tcBorders>
              <w:top w:val="single" w:sz="4" w:space="0" w:color="000000"/>
              <w:left w:val="single" w:sz="3" w:space="0" w:color="000000"/>
              <w:bottom w:val="single" w:sz="4" w:space="0" w:color="000000"/>
              <w:right w:val="single" w:sz="3" w:space="0" w:color="000000"/>
            </w:tcBorders>
          </w:tcPr>
          <w:p w14:paraId="64717E9E" w14:textId="77777777" w:rsidR="00987387" w:rsidRDefault="00D205D0">
            <w:pPr>
              <w:spacing w:after="0"/>
              <w:ind w:left="412" w:hanging="298"/>
            </w:pPr>
            <w:r>
              <w:rPr>
                <w:rFonts w:ascii="Times New Roman" w:eastAsia="Times New Roman" w:hAnsi="Times New Roman" w:cs="Times New Roman"/>
                <w:sz w:val="23"/>
              </w:rPr>
              <w:t xml:space="preserve">CRDW Tabel  α : 5% </w:t>
            </w:r>
          </w:p>
        </w:tc>
      </w:tr>
      <w:tr w:rsidR="00987387" w14:paraId="7D2DAC5E" w14:textId="77777777">
        <w:trPr>
          <w:trHeight w:val="529"/>
        </w:trPr>
        <w:tc>
          <w:tcPr>
            <w:tcW w:w="2303" w:type="dxa"/>
            <w:tcBorders>
              <w:top w:val="single" w:sz="4" w:space="0" w:color="000000"/>
              <w:left w:val="single" w:sz="4" w:space="0" w:color="000000"/>
              <w:bottom w:val="single" w:sz="4" w:space="0" w:color="000000"/>
              <w:right w:val="single" w:sz="4" w:space="0" w:color="000000"/>
            </w:tcBorders>
          </w:tcPr>
          <w:p w14:paraId="0E333B91" w14:textId="77777777" w:rsidR="00987387" w:rsidRDefault="00D205D0">
            <w:pPr>
              <w:spacing w:after="0"/>
            </w:pPr>
            <w:r>
              <w:rPr>
                <w:rFonts w:ascii="Times New Roman" w:eastAsia="Times New Roman" w:hAnsi="Times New Roman" w:cs="Times New Roman"/>
                <w:sz w:val="23"/>
              </w:rPr>
              <w:t>Y=f(X</w:t>
            </w:r>
            <w:r>
              <w:rPr>
                <w:rFonts w:ascii="Times New Roman" w:eastAsia="Times New Roman" w:hAnsi="Times New Roman" w:cs="Times New Roman"/>
                <w:sz w:val="23"/>
                <w:vertAlign w:val="subscript"/>
              </w:rPr>
              <w:t>1</w:t>
            </w:r>
            <w:r>
              <w:rPr>
                <w:rFonts w:ascii="Times New Roman" w:eastAsia="Times New Roman" w:hAnsi="Times New Roman" w:cs="Times New Roman"/>
                <w:sz w:val="23"/>
              </w:rPr>
              <w:t>, X</w:t>
            </w:r>
            <w:r>
              <w:rPr>
                <w:rFonts w:ascii="Times New Roman" w:eastAsia="Times New Roman" w:hAnsi="Times New Roman" w:cs="Times New Roman"/>
                <w:sz w:val="23"/>
                <w:vertAlign w:val="subscript"/>
              </w:rPr>
              <w:t>2</w:t>
            </w:r>
            <w:r>
              <w:rPr>
                <w:rFonts w:ascii="Times New Roman" w:eastAsia="Times New Roman" w:hAnsi="Times New Roman" w:cs="Times New Roman"/>
                <w:sz w:val="23"/>
              </w:rPr>
              <w:t>, X</w:t>
            </w:r>
            <w:r>
              <w:rPr>
                <w:rFonts w:ascii="Times New Roman" w:eastAsia="Times New Roman" w:hAnsi="Times New Roman" w:cs="Times New Roman"/>
                <w:sz w:val="23"/>
                <w:vertAlign w:val="subscript"/>
              </w:rPr>
              <w:t>3</w:t>
            </w:r>
            <w:r>
              <w:rPr>
                <w:rFonts w:ascii="Times New Roman" w:eastAsia="Times New Roman" w:hAnsi="Times New Roman" w:cs="Times New Roman"/>
                <w:sz w:val="23"/>
              </w:rPr>
              <w:t>,X</w:t>
            </w:r>
            <w:r>
              <w:rPr>
                <w:rFonts w:ascii="Times New Roman" w:eastAsia="Times New Roman" w:hAnsi="Times New Roman" w:cs="Times New Roman"/>
                <w:sz w:val="23"/>
                <w:vertAlign w:val="subscript"/>
              </w:rPr>
              <w:t>4</w:t>
            </w:r>
            <w:r>
              <w:rPr>
                <w:rFonts w:ascii="Times New Roman" w:eastAsia="Times New Roman" w:hAnsi="Times New Roman" w:cs="Times New Roman"/>
                <w:sz w:val="23"/>
              </w:rPr>
              <w:t xml:space="preserve">) </w:t>
            </w:r>
          </w:p>
        </w:tc>
        <w:tc>
          <w:tcPr>
            <w:tcW w:w="1804" w:type="dxa"/>
            <w:tcBorders>
              <w:top w:val="single" w:sz="4" w:space="0" w:color="000000"/>
              <w:left w:val="single" w:sz="4" w:space="0" w:color="000000"/>
              <w:bottom w:val="single" w:sz="4" w:space="0" w:color="000000"/>
              <w:right w:val="single" w:sz="3" w:space="0" w:color="000000"/>
            </w:tcBorders>
          </w:tcPr>
          <w:p w14:paraId="5E80DC8D" w14:textId="77777777" w:rsidR="00987387" w:rsidRDefault="00D205D0">
            <w:pPr>
              <w:spacing w:after="0"/>
              <w:ind w:right="50"/>
              <w:jc w:val="center"/>
            </w:pPr>
            <w:r>
              <w:rPr>
                <w:rFonts w:ascii="Times New Roman" w:eastAsia="Times New Roman" w:hAnsi="Times New Roman" w:cs="Times New Roman"/>
                <w:sz w:val="23"/>
              </w:rPr>
              <w:t xml:space="preserve">1.602395 </w:t>
            </w:r>
          </w:p>
        </w:tc>
        <w:tc>
          <w:tcPr>
            <w:tcW w:w="1679" w:type="dxa"/>
            <w:tcBorders>
              <w:top w:val="single" w:sz="4" w:space="0" w:color="000000"/>
              <w:left w:val="single" w:sz="3" w:space="0" w:color="000000"/>
              <w:bottom w:val="single" w:sz="4" w:space="0" w:color="000000"/>
              <w:right w:val="single" w:sz="3" w:space="0" w:color="000000"/>
            </w:tcBorders>
          </w:tcPr>
          <w:p w14:paraId="1099F3E1" w14:textId="77777777" w:rsidR="00987387" w:rsidRDefault="00D205D0">
            <w:pPr>
              <w:spacing w:after="0"/>
              <w:ind w:right="53"/>
              <w:jc w:val="center"/>
            </w:pPr>
            <w:r>
              <w:rPr>
                <w:rFonts w:ascii="Times New Roman" w:eastAsia="Times New Roman" w:hAnsi="Times New Roman" w:cs="Times New Roman"/>
                <w:sz w:val="23"/>
              </w:rPr>
              <w:t xml:space="preserve">0,78 </w:t>
            </w:r>
          </w:p>
        </w:tc>
      </w:tr>
    </w:tbl>
    <w:p w14:paraId="5C3A83BD" w14:textId="77777777" w:rsidR="00987387" w:rsidRDefault="00D205D0">
      <w:pPr>
        <w:spacing w:after="237"/>
        <w:ind w:left="521" w:hanging="10"/>
        <w:jc w:val="both"/>
      </w:pPr>
      <w:r>
        <w:rPr>
          <w:rFonts w:ascii="Times New Roman" w:eastAsia="Times New Roman" w:hAnsi="Times New Roman" w:cs="Times New Roman"/>
          <w:sz w:val="23"/>
        </w:rPr>
        <w:t xml:space="preserve">         Sumber : hasil EViews </w:t>
      </w:r>
    </w:p>
    <w:p w14:paraId="4BDCD196" w14:textId="77777777" w:rsidR="00987387" w:rsidRDefault="00D205D0">
      <w:pPr>
        <w:spacing w:after="5" w:line="479" w:lineRule="auto"/>
        <w:ind w:left="680" w:firstLine="677"/>
        <w:jc w:val="both"/>
      </w:pPr>
      <w:r>
        <w:rPr>
          <w:rFonts w:ascii="Times New Roman" w:eastAsia="Times New Roman" w:hAnsi="Times New Roman" w:cs="Times New Roman"/>
          <w:sz w:val="23"/>
        </w:rPr>
        <w:t xml:space="preserve">Dari hasil estimasi diatas dapat dilihat bahwa nilai </w:t>
      </w:r>
      <w:r>
        <w:rPr>
          <w:rFonts w:ascii="Times New Roman" w:eastAsia="Times New Roman" w:hAnsi="Times New Roman" w:cs="Times New Roman"/>
          <w:i/>
          <w:sz w:val="23"/>
        </w:rPr>
        <w:t xml:space="preserve">Cointegrating Regression Durbin Watson </w:t>
      </w:r>
      <w:r>
        <w:rPr>
          <w:rFonts w:ascii="Times New Roman" w:eastAsia="Times New Roman" w:hAnsi="Times New Roman" w:cs="Times New Roman"/>
          <w:sz w:val="23"/>
        </w:rPr>
        <w:t>(CRDW) hitung sebesar 1,602395 yang diambil dari nilai Durbin-Watson, sedangkan nilai kritis CRDW pada derajat kepercayaan sebesar 5</w:t>
      </w:r>
      <w:r>
        <w:rPr>
          <w:rFonts w:ascii="Times New Roman" w:eastAsia="Times New Roman" w:hAnsi="Times New Roman" w:cs="Times New Roman"/>
          <w:sz w:val="23"/>
        </w:rPr>
        <w:t xml:space="preserve">% yaitu 0,78. Karena nilai CRDW hitung lebih besar dari CRDW table maka hal ini mengindikasikan bahwa adanya kointegrasi data. </w:t>
      </w:r>
    </w:p>
    <w:p w14:paraId="71613EDB" w14:textId="77777777" w:rsidR="00987387" w:rsidRDefault="00D205D0">
      <w:pPr>
        <w:spacing w:after="237"/>
        <w:ind w:left="1357"/>
      </w:pPr>
      <w:r>
        <w:rPr>
          <w:rFonts w:ascii="Times New Roman" w:eastAsia="Times New Roman" w:hAnsi="Times New Roman" w:cs="Times New Roman"/>
          <w:sz w:val="23"/>
        </w:rPr>
        <w:t xml:space="preserve"> </w:t>
      </w:r>
    </w:p>
    <w:p w14:paraId="3AB54FD2" w14:textId="77777777" w:rsidR="00987387" w:rsidRDefault="00D205D0">
      <w:pPr>
        <w:pStyle w:val="Heading4"/>
        <w:spacing w:after="0" w:line="477" w:lineRule="auto"/>
        <w:ind w:left="1258" w:right="0" w:hanging="762"/>
      </w:pPr>
      <w:r>
        <w:t xml:space="preserve">4.2.3.  Pendekatan </w:t>
      </w:r>
      <w:r>
        <w:rPr>
          <w:i/>
        </w:rPr>
        <w:t>Error Correction Model</w:t>
      </w:r>
      <w:r>
        <w:t xml:space="preserve"> (ECM) Two Steps Engle Granger </w:t>
      </w:r>
    </w:p>
    <w:p w14:paraId="58C3F34B" w14:textId="77777777" w:rsidR="00987387" w:rsidRDefault="00D205D0">
      <w:pPr>
        <w:spacing w:after="5" w:line="479" w:lineRule="auto"/>
        <w:ind w:left="680" w:firstLine="677"/>
        <w:jc w:val="both"/>
      </w:pPr>
      <w:r>
        <w:rPr>
          <w:rFonts w:ascii="Times New Roman" w:eastAsia="Times New Roman" w:hAnsi="Times New Roman" w:cs="Times New Roman"/>
          <w:sz w:val="23"/>
        </w:rPr>
        <w:t xml:space="preserve">Model Koreksi Kesalahan </w:t>
      </w:r>
      <w:r>
        <w:rPr>
          <w:rFonts w:ascii="Times New Roman" w:eastAsia="Times New Roman" w:hAnsi="Times New Roman" w:cs="Times New Roman"/>
          <w:i/>
          <w:sz w:val="23"/>
        </w:rPr>
        <w:t xml:space="preserve">(Error Correction Model) </w:t>
      </w:r>
      <w:r>
        <w:rPr>
          <w:rFonts w:ascii="Times New Roman" w:eastAsia="Times New Roman" w:hAnsi="Times New Roman" w:cs="Times New Roman"/>
          <w:sz w:val="23"/>
        </w:rPr>
        <w:t xml:space="preserve">merupakan metode pengujian yang dapat digunakan untuk mencari model keseimbangan dalam jangka panjang. Untuk menyatakan apakah model ECM yang digunakan sahih atau tidak maka koefisien </w:t>
      </w:r>
      <w:r>
        <w:rPr>
          <w:rFonts w:ascii="Times New Roman" w:eastAsia="Times New Roman" w:hAnsi="Times New Roman" w:cs="Times New Roman"/>
          <w:i/>
          <w:sz w:val="23"/>
        </w:rPr>
        <w:t>Error Corection Term</w:t>
      </w:r>
      <w:r>
        <w:rPr>
          <w:rFonts w:ascii="Times New Roman" w:eastAsia="Times New Roman" w:hAnsi="Times New Roman" w:cs="Times New Roman"/>
          <w:sz w:val="23"/>
        </w:rPr>
        <w:t xml:space="preserve"> (ECT) harus signifikan. Ji</w:t>
      </w:r>
      <w:r>
        <w:rPr>
          <w:rFonts w:ascii="Times New Roman" w:eastAsia="Times New Roman" w:hAnsi="Times New Roman" w:cs="Times New Roman"/>
          <w:sz w:val="23"/>
        </w:rPr>
        <w:t xml:space="preserve">ka koefisien ini tidak signifikan maka model tersebut tidak cocok dan perlu dilakukan perubahan spesifikasi lebih lanjut. (Insukindro, 1993, 12-16) Berikut merupakan model ECM yang digunakan pada penelitian ini : </w:t>
      </w:r>
    </w:p>
    <w:p w14:paraId="70597370" w14:textId="77777777" w:rsidR="00987387" w:rsidRDefault="00D205D0">
      <w:pPr>
        <w:spacing w:after="5"/>
        <w:ind w:left="690" w:right="577" w:hanging="10"/>
        <w:jc w:val="both"/>
      </w:pPr>
      <w:r>
        <w:rPr>
          <w:rFonts w:ascii="Times New Roman" w:eastAsia="Times New Roman" w:hAnsi="Times New Roman" w:cs="Times New Roman"/>
          <w:sz w:val="23"/>
        </w:rPr>
        <w:t>DY</w:t>
      </w:r>
      <w:r>
        <w:rPr>
          <w:rFonts w:ascii="Times New Roman" w:eastAsia="Times New Roman" w:hAnsi="Times New Roman" w:cs="Times New Roman"/>
          <w:sz w:val="23"/>
          <w:vertAlign w:val="subscript"/>
        </w:rPr>
        <w:t>t</w:t>
      </w:r>
      <w:r>
        <w:rPr>
          <w:rFonts w:ascii="Times New Roman" w:eastAsia="Times New Roman" w:hAnsi="Times New Roman" w:cs="Times New Roman"/>
          <w:sz w:val="23"/>
        </w:rPr>
        <w:t xml:space="preserve"> = β</w:t>
      </w:r>
      <w:r>
        <w:rPr>
          <w:rFonts w:ascii="Times New Roman" w:eastAsia="Times New Roman" w:hAnsi="Times New Roman" w:cs="Times New Roman"/>
          <w:sz w:val="23"/>
          <w:vertAlign w:val="subscript"/>
        </w:rPr>
        <w:t>0</w:t>
      </w:r>
      <w:r>
        <w:rPr>
          <w:rFonts w:ascii="Times New Roman" w:eastAsia="Times New Roman" w:hAnsi="Times New Roman" w:cs="Times New Roman"/>
          <w:sz w:val="23"/>
        </w:rPr>
        <w:t xml:space="preserve"> + β</w:t>
      </w:r>
      <w:r>
        <w:rPr>
          <w:rFonts w:ascii="Times New Roman" w:eastAsia="Times New Roman" w:hAnsi="Times New Roman" w:cs="Times New Roman"/>
          <w:sz w:val="23"/>
          <w:vertAlign w:val="subscript"/>
        </w:rPr>
        <w:t>1</w:t>
      </w:r>
      <w:r>
        <w:rPr>
          <w:rFonts w:ascii="Times New Roman" w:eastAsia="Times New Roman" w:hAnsi="Times New Roman" w:cs="Times New Roman"/>
          <w:sz w:val="23"/>
        </w:rPr>
        <w:t xml:space="preserve"> DX1</w:t>
      </w:r>
      <w:r>
        <w:rPr>
          <w:rFonts w:ascii="Times New Roman" w:eastAsia="Times New Roman" w:hAnsi="Times New Roman" w:cs="Times New Roman"/>
          <w:sz w:val="23"/>
          <w:vertAlign w:val="subscript"/>
        </w:rPr>
        <w:t>t</w:t>
      </w:r>
      <w:r>
        <w:rPr>
          <w:rFonts w:ascii="Times New Roman" w:eastAsia="Times New Roman" w:hAnsi="Times New Roman" w:cs="Times New Roman"/>
          <w:sz w:val="23"/>
        </w:rPr>
        <w:t xml:space="preserve"> - β</w:t>
      </w:r>
      <w:r>
        <w:rPr>
          <w:rFonts w:ascii="Times New Roman" w:eastAsia="Times New Roman" w:hAnsi="Times New Roman" w:cs="Times New Roman"/>
          <w:sz w:val="23"/>
          <w:vertAlign w:val="subscript"/>
        </w:rPr>
        <w:t>2</w:t>
      </w:r>
      <w:r>
        <w:rPr>
          <w:rFonts w:ascii="Times New Roman" w:eastAsia="Times New Roman" w:hAnsi="Times New Roman" w:cs="Times New Roman"/>
          <w:sz w:val="23"/>
        </w:rPr>
        <w:t xml:space="preserve"> DX2</w:t>
      </w:r>
      <w:r>
        <w:rPr>
          <w:rFonts w:ascii="Times New Roman" w:eastAsia="Times New Roman" w:hAnsi="Times New Roman" w:cs="Times New Roman"/>
          <w:sz w:val="23"/>
          <w:vertAlign w:val="subscript"/>
        </w:rPr>
        <w:t>t</w:t>
      </w:r>
      <w:r>
        <w:rPr>
          <w:rFonts w:ascii="Times New Roman" w:eastAsia="Times New Roman" w:hAnsi="Times New Roman" w:cs="Times New Roman"/>
          <w:sz w:val="23"/>
        </w:rPr>
        <w:t xml:space="preserve"> + β</w:t>
      </w:r>
      <w:r>
        <w:rPr>
          <w:rFonts w:ascii="Times New Roman" w:eastAsia="Times New Roman" w:hAnsi="Times New Roman" w:cs="Times New Roman"/>
          <w:sz w:val="23"/>
          <w:vertAlign w:val="subscript"/>
        </w:rPr>
        <w:t>3</w:t>
      </w:r>
      <w:r>
        <w:rPr>
          <w:rFonts w:ascii="Times New Roman" w:eastAsia="Times New Roman" w:hAnsi="Times New Roman" w:cs="Times New Roman"/>
          <w:sz w:val="23"/>
        </w:rPr>
        <w:t xml:space="preserve"> DX3</w:t>
      </w:r>
      <w:r>
        <w:rPr>
          <w:rFonts w:ascii="Times New Roman" w:eastAsia="Times New Roman" w:hAnsi="Times New Roman" w:cs="Times New Roman"/>
          <w:sz w:val="23"/>
          <w:vertAlign w:val="subscript"/>
        </w:rPr>
        <w:t>t</w:t>
      </w:r>
      <w:r>
        <w:rPr>
          <w:rFonts w:ascii="Times New Roman" w:eastAsia="Times New Roman" w:hAnsi="Times New Roman" w:cs="Times New Roman"/>
          <w:sz w:val="23"/>
        </w:rPr>
        <w:t xml:space="preserve"> + β</w:t>
      </w:r>
      <w:r>
        <w:rPr>
          <w:rFonts w:ascii="Times New Roman" w:eastAsia="Times New Roman" w:hAnsi="Times New Roman" w:cs="Times New Roman"/>
          <w:sz w:val="23"/>
          <w:vertAlign w:val="subscript"/>
        </w:rPr>
        <w:t>4</w:t>
      </w:r>
      <w:r>
        <w:rPr>
          <w:rFonts w:ascii="Times New Roman" w:eastAsia="Times New Roman" w:hAnsi="Times New Roman" w:cs="Times New Roman"/>
          <w:sz w:val="23"/>
        </w:rPr>
        <w:t xml:space="preserve"> DX4</w:t>
      </w:r>
      <w:r>
        <w:rPr>
          <w:rFonts w:ascii="Times New Roman" w:eastAsia="Times New Roman" w:hAnsi="Times New Roman" w:cs="Times New Roman"/>
          <w:sz w:val="23"/>
          <w:vertAlign w:val="subscript"/>
        </w:rPr>
        <w:t xml:space="preserve">t </w:t>
      </w:r>
      <w:r>
        <w:rPr>
          <w:rFonts w:ascii="Times New Roman" w:eastAsia="Times New Roman" w:hAnsi="Times New Roman" w:cs="Times New Roman"/>
          <w:sz w:val="23"/>
        </w:rPr>
        <w:t>+ β</w:t>
      </w:r>
      <w:r>
        <w:rPr>
          <w:rFonts w:ascii="Times New Roman" w:eastAsia="Times New Roman" w:hAnsi="Times New Roman" w:cs="Times New Roman"/>
          <w:sz w:val="23"/>
          <w:vertAlign w:val="subscript"/>
        </w:rPr>
        <w:t>5</w:t>
      </w:r>
      <w:r>
        <w:rPr>
          <w:rFonts w:ascii="Times New Roman" w:eastAsia="Times New Roman" w:hAnsi="Times New Roman" w:cs="Times New Roman"/>
          <w:sz w:val="23"/>
        </w:rPr>
        <w:t xml:space="preserve"> ECT Notasi : </w:t>
      </w:r>
    </w:p>
    <w:tbl>
      <w:tblPr>
        <w:tblStyle w:val="TableGrid"/>
        <w:tblW w:w="5276" w:type="dxa"/>
        <w:tblInd w:w="511" w:type="dxa"/>
        <w:tblCellMar>
          <w:top w:w="0" w:type="dxa"/>
          <w:left w:w="0" w:type="dxa"/>
          <w:bottom w:w="0" w:type="dxa"/>
          <w:right w:w="0" w:type="dxa"/>
        </w:tblCellMar>
        <w:tblLook w:val="04A0" w:firstRow="1" w:lastRow="0" w:firstColumn="1" w:lastColumn="0" w:noHBand="0" w:noVBand="1"/>
      </w:tblPr>
      <w:tblGrid>
        <w:gridCol w:w="1524"/>
        <w:gridCol w:w="3752"/>
      </w:tblGrid>
      <w:tr w:rsidR="00987387" w14:paraId="19876BB1" w14:textId="77777777">
        <w:trPr>
          <w:trHeight w:val="421"/>
        </w:trPr>
        <w:tc>
          <w:tcPr>
            <w:tcW w:w="1524" w:type="dxa"/>
            <w:tcBorders>
              <w:top w:val="nil"/>
              <w:left w:val="nil"/>
              <w:bottom w:val="nil"/>
              <w:right w:val="nil"/>
            </w:tcBorders>
          </w:tcPr>
          <w:p w14:paraId="32AE7ECF" w14:textId="77777777" w:rsidR="00987387" w:rsidRDefault="00D205D0">
            <w:pPr>
              <w:tabs>
                <w:tab w:val="center" w:pos="1185"/>
              </w:tabs>
              <w:spacing w:after="0"/>
            </w:pPr>
            <w:r>
              <w:rPr>
                <w:rFonts w:ascii="Times New Roman" w:eastAsia="Times New Roman" w:hAnsi="Times New Roman" w:cs="Times New Roman"/>
                <w:sz w:val="23"/>
              </w:rPr>
              <w:t xml:space="preserve">   DY  </w:t>
            </w:r>
            <w:r>
              <w:rPr>
                <w:rFonts w:ascii="Times New Roman" w:eastAsia="Times New Roman" w:hAnsi="Times New Roman" w:cs="Times New Roman"/>
                <w:sz w:val="23"/>
              </w:rPr>
              <w:tab/>
              <w:t xml:space="preserve"> </w:t>
            </w:r>
          </w:p>
        </w:tc>
        <w:tc>
          <w:tcPr>
            <w:tcW w:w="3753" w:type="dxa"/>
            <w:tcBorders>
              <w:top w:val="nil"/>
              <w:left w:val="nil"/>
              <w:bottom w:val="nil"/>
              <w:right w:val="nil"/>
            </w:tcBorders>
          </w:tcPr>
          <w:p w14:paraId="6B438D0F" w14:textId="77777777" w:rsidR="00987387" w:rsidRDefault="00D205D0">
            <w:pPr>
              <w:spacing w:after="0"/>
            </w:pPr>
            <w:r>
              <w:rPr>
                <w:rFonts w:ascii="Times New Roman" w:eastAsia="Times New Roman" w:hAnsi="Times New Roman" w:cs="Times New Roman"/>
                <w:sz w:val="23"/>
              </w:rPr>
              <w:t xml:space="preserve">= Y – Yt-1 </w:t>
            </w:r>
          </w:p>
        </w:tc>
      </w:tr>
      <w:tr w:rsidR="00987387" w14:paraId="13B4AFB8" w14:textId="77777777">
        <w:trPr>
          <w:trHeight w:val="519"/>
        </w:trPr>
        <w:tc>
          <w:tcPr>
            <w:tcW w:w="1524" w:type="dxa"/>
            <w:tcBorders>
              <w:top w:val="nil"/>
              <w:left w:val="nil"/>
              <w:bottom w:val="nil"/>
              <w:right w:val="nil"/>
            </w:tcBorders>
          </w:tcPr>
          <w:p w14:paraId="7B3B26DC" w14:textId="77777777" w:rsidR="00987387" w:rsidRDefault="00D205D0">
            <w:pPr>
              <w:tabs>
                <w:tab w:val="center" w:pos="1185"/>
              </w:tabs>
              <w:spacing w:after="0"/>
            </w:pPr>
            <w:r>
              <w:rPr>
                <w:rFonts w:ascii="Times New Roman" w:eastAsia="Times New Roman" w:hAnsi="Times New Roman" w:cs="Times New Roman"/>
                <w:sz w:val="23"/>
              </w:rPr>
              <w:t xml:space="preserve"> DX1 </w:t>
            </w:r>
            <w:r>
              <w:rPr>
                <w:rFonts w:ascii="Times New Roman" w:eastAsia="Times New Roman" w:hAnsi="Times New Roman" w:cs="Times New Roman"/>
                <w:sz w:val="23"/>
              </w:rPr>
              <w:tab/>
              <w:t xml:space="preserve"> </w:t>
            </w:r>
          </w:p>
        </w:tc>
        <w:tc>
          <w:tcPr>
            <w:tcW w:w="3753" w:type="dxa"/>
            <w:tcBorders>
              <w:top w:val="nil"/>
              <w:left w:val="nil"/>
              <w:bottom w:val="nil"/>
              <w:right w:val="nil"/>
            </w:tcBorders>
          </w:tcPr>
          <w:p w14:paraId="274EC3A7" w14:textId="77777777" w:rsidR="00987387" w:rsidRDefault="00D205D0">
            <w:pPr>
              <w:spacing w:after="0"/>
            </w:pPr>
            <w:r>
              <w:rPr>
                <w:rFonts w:ascii="Times New Roman" w:eastAsia="Times New Roman" w:hAnsi="Times New Roman" w:cs="Times New Roman"/>
                <w:sz w:val="23"/>
              </w:rPr>
              <w:t xml:space="preserve">= X1 – X1t-1 </w:t>
            </w:r>
          </w:p>
        </w:tc>
      </w:tr>
      <w:tr w:rsidR="00987387" w14:paraId="6937CC0D" w14:textId="77777777">
        <w:trPr>
          <w:trHeight w:val="520"/>
        </w:trPr>
        <w:tc>
          <w:tcPr>
            <w:tcW w:w="1524" w:type="dxa"/>
            <w:tcBorders>
              <w:top w:val="nil"/>
              <w:left w:val="nil"/>
              <w:bottom w:val="nil"/>
              <w:right w:val="nil"/>
            </w:tcBorders>
          </w:tcPr>
          <w:p w14:paraId="15C5D55A" w14:textId="77777777" w:rsidR="00987387" w:rsidRDefault="00D205D0">
            <w:pPr>
              <w:tabs>
                <w:tab w:val="center" w:pos="1185"/>
              </w:tabs>
              <w:spacing w:after="0"/>
            </w:pPr>
            <w:r>
              <w:rPr>
                <w:rFonts w:ascii="Times New Roman" w:eastAsia="Times New Roman" w:hAnsi="Times New Roman" w:cs="Times New Roman"/>
                <w:sz w:val="23"/>
              </w:rPr>
              <w:t xml:space="preserve">DX2 </w:t>
            </w:r>
            <w:r>
              <w:rPr>
                <w:rFonts w:ascii="Times New Roman" w:eastAsia="Times New Roman" w:hAnsi="Times New Roman" w:cs="Times New Roman"/>
                <w:sz w:val="23"/>
              </w:rPr>
              <w:tab/>
              <w:t xml:space="preserve"> </w:t>
            </w:r>
          </w:p>
        </w:tc>
        <w:tc>
          <w:tcPr>
            <w:tcW w:w="3753" w:type="dxa"/>
            <w:tcBorders>
              <w:top w:val="nil"/>
              <w:left w:val="nil"/>
              <w:bottom w:val="nil"/>
              <w:right w:val="nil"/>
            </w:tcBorders>
          </w:tcPr>
          <w:p w14:paraId="61969750" w14:textId="77777777" w:rsidR="00987387" w:rsidRDefault="00D205D0">
            <w:pPr>
              <w:spacing w:after="0"/>
            </w:pPr>
            <w:r>
              <w:rPr>
                <w:rFonts w:ascii="Times New Roman" w:eastAsia="Times New Roman" w:hAnsi="Times New Roman" w:cs="Times New Roman"/>
                <w:sz w:val="23"/>
              </w:rPr>
              <w:t xml:space="preserve">= X2 – X2t-1  </w:t>
            </w:r>
          </w:p>
        </w:tc>
      </w:tr>
      <w:tr w:rsidR="00987387" w14:paraId="5BAE83E0" w14:textId="77777777">
        <w:trPr>
          <w:trHeight w:val="520"/>
        </w:trPr>
        <w:tc>
          <w:tcPr>
            <w:tcW w:w="1524" w:type="dxa"/>
            <w:tcBorders>
              <w:top w:val="nil"/>
              <w:left w:val="nil"/>
              <w:bottom w:val="nil"/>
              <w:right w:val="nil"/>
            </w:tcBorders>
          </w:tcPr>
          <w:p w14:paraId="1C9BEF75" w14:textId="77777777" w:rsidR="00987387" w:rsidRDefault="00D205D0">
            <w:pPr>
              <w:tabs>
                <w:tab w:val="center" w:pos="1185"/>
              </w:tabs>
              <w:spacing w:after="0"/>
            </w:pPr>
            <w:r>
              <w:rPr>
                <w:rFonts w:ascii="Times New Roman" w:eastAsia="Times New Roman" w:hAnsi="Times New Roman" w:cs="Times New Roman"/>
                <w:sz w:val="23"/>
              </w:rPr>
              <w:t xml:space="preserve">DX3 </w:t>
            </w:r>
            <w:r>
              <w:rPr>
                <w:rFonts w:ascii="Times New Roman" w:eastAsia="Times New Roman" w:hAnsi="Times New Roman" w:cs="Times New Roman"/>
                <w:sz w:val="23"/>
              </w:rPr>
              <w:tab/>
              <w:t xml:space="preserve"> </w:t>
            </w:r>
          </w:p>
        </w:tc>
        <w:tc>
          <w:tcPr>
            <w:tcW w:w="3753" w:type="dxa"/>
            <w:tcBorders>
              <w:top w:val="nil"/>
              <w:left w:val="nil"/>
              <w:bottom w:val="nil"/>
              <w:right w:val="nil"/>
            </w:tcBorders>
          </w:tcPr>
          <w:p w14:paraId="253E2217" w14:textId="77777777" w:rsidR="00987387" w:rsidRDefault="00D205D0">
            <w:pPr>
              <w:spacing w:after="0"/>
            </w:pPr>
            <w:r>
              <w:rPr>
                <w:rFonts w:ascii="Times New Roman" w:eastAsia="Times New Roman" w:hAnsi="Times New Roman" w:cs="Times New Roman"/>
                <w:sz w:val="23"/>
              </w:rPr>
              <w:t xml:space="preserve">= X3 – X3t-1 </w:t>
            </w:r>
          </w:p>
        </w:tc>
      </w:tr>
      <w:tr w:rsidR="00987387" w14:paraId="7F1C0DB5" w14:textId="77777777">
        <w:trPr>
          <w:trHeight w:val="520"/>
        </w:trPr>
        <w:tc>
          <w:tcPr>
            <w:tcW w:w="1524" w:type="dxa"/>
            <w:tcBorders>
              <w:top w:val="nil"/>
              <w:left w:val="nil"/>
              <w:bottom w:val="nil"/>
              <w:right w:val="nil"/>
            </w:tcBorders>
          </w:tcPr>
          <w:p w14:paraId="51061911" w14:textId="77777777" w:rsidR="00987387" w:rsidRDefault="00D205D0">
            <w:pPr>
              <w:tabs>
                <w:tab w:val="center" w:pos="1185"/>
              </w:tabs>
              <w:spacing w:after="0"/>
            </w:pPr>
            <w:r>
              <w:rPr>
                <w:rFonts w:ascii="Times New Roman" w:eastAsia="Times New Roman" w:hAnsi="Times New Roman" w:cs="Times New Roman"/>
                <w:sz w:val="23"/>
              </w:rPr>
              <w:t xml:space="preserve"> DX4 </w:t>
            </w:r>
            <w:r>
              <w:rPr>
                <w:rFonts w:ascii="Times New Roman" w:eastAsia="Times New Roman" w:hAnsi="Times New Roman" w:cs="Times New Roman"/>
                <w:sz w:val="23"/>
              </w:rPr>
              <w:tab/>
              <w:t xml:space="preserve"> </w:t>
            </w:r>
          </w:p>
        </w:tc>
        <w:tc>
          <w:tcPr>
            <w:tcW w:w="3753" w:type="dxa"/>
            <w:tcBorders>
              <w:top w:val="nil"/>
              <w:left w:val="nil"/>
              <w:bottom w:val="nil"/>
              <w:right w:val="nil"/>
            </w:tcBorders>
          </w:tcPr>
          <w:p w14:paraId="71FC8235" w14:textId="77777777" w:rsidR="00987387" w:rsidRDefault="00D205D0">
            <w:pPr>
              <w:spacing w:after="0"/>
            </w:pPr>
            <w:r>
              <w:rPr>
                <w:rFonts w:ascii="Times New Roman" w:eastAsia="Times New Roman" w:hAnsi="Times New Roman" w:cs="Times New Roman"/>
                <w:sz w:val="23"/>
              </w:rPr>
              <w:t>= X4 – X4</w:t>
            </w:r>
            <w:r>
              <w:rPr>
                <w:rFonts w:ascii="Times New Roman" w:eastAsia="Times New Roman" w:hAnsi="Times New Roman" w:cs="Times New Roman"/>
                <w:sz w:val="23"/>
                <w:vertAlign w:val="subscript"/>
              </w:rPr>
              <w:t xml:space="preserve">t - </w:t>
            </w:r>
            <w:r>
              <w:rPr>
                <w:rFonts w:ascii="Times New Roman" w:eastAsia="Times New Roman" w:hAnsi="Times New Roman" w:cs="Times New Roman"/>
                <w:sz w:val="23"/>
              </w:rPr>
              <w:t xml:space="preserve">1 </w:t>
            </w:r>
          </w:p>
        </w:tc>
      </w:tr>
      <w:tr w:rsidR="00987387" w14:paraId="6053D01D" w14:textId="77777777">
        <w:trPr>
          <w:trHeight w:val="519"/>
        </w:trPr>
        <w:tc>
          <w:tcPr>
            <w:tcW w:w="1524" w:type="dxa"/>
            <w:tcBorders>
              <w:top w:val="nil"/>
              <w:left w:val="nil"/>
              <w:bottom w:val="nil"/>
              <w:right w:val="nil"/>
            </w:tcBorders>
          </w:tcPr>
          <w:p w14:paraId="7246CCAA" w14:textId="77777777" w:rsidR="00987387" w:rsidRDefault="00D205D0">
            <w:pPr>
              <w:tabs>
                <w:tab w:val="center" w:pos="1186"/>
              </w:tabs>
              <w:spacing w:after="0"/>
            </w:pPr>
            <w:r>
              <w:rPr>
                <w:rFonts w:ascii="Times New Roman" w:eastAsia="Times New Roman" w:hAnsi="Times New Roman" w:cs="Times New Roman"/>
                <w:sz w:val="23"/>
              </w:rPr>
              <w:t xml:space="preserve">ECT </w:t>
            </w:r>
            <w:r>
              <w:rPr>
                <w:rFonts w:ascii="Times New Roman" w:eastAsia="Times New Roman" w:hAnsi="Times New Roman" w:cs="Times New Roman"/>
                <w:sz w:val="23"/>
              </w:rPr>
              <w:tab/>
              <w:t xml:space="preserve"> </w:t>
            </w:r>
          </w:p>
        </w:tc>
        <w:tc>
          <w:tcPr>
            <w:tcW w:w="3753" w:type="dxa"/>
            <w:tcBorders>
              <w:top w:val="nil"/>
              <w:left w:val="nil"/>
              <w:bottom w:val="nil"/>
              <w:right w:val="nil"/>
            </w:tcBorders>
          </w:tcPr>
          <w:p w14:paraId="212695F6" w14:textId="77777777" w:rsidR="00987387" w:rsidRDefault="00D205D0">
            <w:pPr>
              <w:spacing w:after="0"/>
              <w:ind w:left="1"/>
            </w:pPr>
            <w:r>
              <w:rPr>
                <w:rFonts w:ascii="Times New Roman" w:eastAsia="Times New Roman" w:hAnsi="Times New Roman" w:cs="Times New Roman"/>
                <w:sz w:val="23"/>
              </w:rPr>
              <w:t xml:space="preserve">= RESID (-1) </w:t>
            </w:r>
          </w:p>
        </w:tc>
      </w:tr>
      <w:tr w:rsidR="00987387" w14:paraId="043706BE" w14:textId="77777777">
        <w:trPr>
          <w:trHeight w:val="519"/>
        </w:trPr>
        <w:tc>
          <w:tcPr>
            <w:tcW w:w="1524" w:type="dxa"/>
            <w:tcBorders>
              <w:top w:val="nil"/>
              <w:left w:val="nil"/>
              <w:bottom w:val="nil"/>
              <w:right w:val="nil"/>
            </w:tcBorders>
            <w:vAlign w:val="center"/>
          </w:tcPr>
          <w:p w14:paraId="0A63C8E6" w14:textId="77777777" w:rsidR="00987387" w:rsidRDefault="00D205D0">
            <w:pPr>
              <w:spacing w:after="0"/>
              <w:ind w:right="85"/>
              <w:jc w:val="center"/>
            </w:pPr>
            <w:r>
              <w:rPr>
                <w:rFonts w:ascii="Times New Roman" w:eastAsia="Times New Roman" w:hAnsi="Times New Roman" w:cs="Times New Roman"/>
                <w:sz w:val="23"/>
              </w:rPr>
              <w:t>β</w:t>
            </w:r>
            <w:r>
              <w:rPr>
                <w:rFonts w:ascii="Times New Roman" w:eastAsia="Times New Roman" w:hAnsi="Times New Roman" w:cs="Times New Roman"/>
                <w:sz w:val="23"/>
                <w:vertAlign w:val="subscript"/>
              </w:rPr>
              <w:t>1</w:t>
            </w:r>
            <w:r>
              <w:rPr>
                <w:rFonts w:ascii="Times New Roman" w:eastAsia="Times New Roman" w:hAnsi="Times New Roman" w:cs="Times New Roman"/>
                <w:sz w:val="23"/>
              </w:rPr>
              <w:t>, β</w:t>
            </w:r>
            <w:r>
              <w:rPr>
                <w:rFonts w:ascii="Times New Roman" w:eastAsia="Times New Roman" w:hAnsi="Times New Roman" w:cs="Times New Roman"/>
                <w:sz w:val="23"/>
                <w:vertAlign w:val="subscript"/>
              </w:rPr>
              <w:t>2</w:t>
            </w:r>
            <w:r>
              <w:rPr>
                <w:rFonts w:ascii="Times New Roman" w:eastAsia="Times New Roman" w:hAnsi="Times New Roman" w:cs="Times New Roman"/>
                <w:sz w:val="23"/>
              </w:rPr>
              <w:t>, β</w:t>
            </w:r>
            <w:r>
              <w:rPr>
                <w:rFonts w:ascii="Times New Roman" w:eastAsia="Times New Roman" w:hAnsi="Times New Roman" w:cs="Times New Roman"/>
                <w:sz w:val="23"/>
                <w:vertAlign w:val="subscript"/>
              </w:rPr>
              <w:t>3</w:t>
            </w:r>
            <w:r>
              <w:rPr>
                <w:rFonts w:ascii="Times New Roman" w:eastAsia="Times New Roman" w:hAnsi="Times New Roman" w:cs="Times New Roman"/>
                <w:sz w:val="23"/>
              </w:rPr>
              <w:t>, β</w:t>
            </w:r>
            <w:r>
              <w:rPr>
                <w:rFonts w:ascii="Times New Roman" w:eastAsia="Times New Roman" w:hAnsi="Times New Roman" w:cs="Times New Roman"/>
                <w:sz w:val="23"/>
                <w:vertAlign w:val="subscript"/>
              </w:rPr>
              <w:t>4</w:t>
            </w:r>
            <w:r>
              <w:rPr>
                <w:rFonts w:ascii="Times New Roman" w:eastAsia="Times New Roman" w:hAnsi="Times New Roman" w:cs="Times New Roman"/>
                <w:sz w:val="23"/>
              </w:rPr>
              <w:t xml:space="preserve"> </w:t>
            </w:r>
          </w:p>
        </w:tc>
        <w:tc>
          <w:tcPr>
            <w:tcW w:w="3753" w:type="dxa"/>
            <w:tcBorders>
              <w:top w:val="nil"/>
              <w:left w:val="nil"/>
              <w:bottom w:val="nil"/>
              <w:right w:val="nil"/>
            </w:tcBorders>
          </w:tcPr>
          <w:p w14:paraId="311EC34C" w14:textId="77777777" w:rsidR="00987387" w:rsidRDefault="00D205D0">
            <w:pPr>
              <w:spacing w:after="0"/>
              <w:jc w:val="both"/>
            </w:pPr>
            <w:r>
              <w:rPr>
                <w:rFonts w:ascii="Times New Roman" w:eastAsia="Times New Roman" w:hAnsi="Times New Roman" w:cs="Times New Roman"/>
                <w:sz w:val="23"/>
              </w:rPr>
              <w:t xml:space="preserve">= Koefisien regresi ECM jangka pendek </w:t>
            </w:r>
          </w:p>
        </w:tc>
      </w:tr>
      <w:tr w:rsidR="00987387" w14:paraId="567624BD" w14:textId="77777777">
        <w:trPr>
          <w:trHeight w:val="421"/>
        </w:trPr>
        <w:tc>
          <w:tcPr>
            <w:tcW w:w="1524" w:type="dxa"/>
            <w:tcBorders>
              <w:top w:val="nil"/>
              <w:left w:val="nil"/>
              <w:bottom w:val="nil"/>
              <w:right w:val="nil"/>
            </w:tcBorders>
            <w:vAlign w:val="bottom"/>
          </w:tcPr>
          <w:p w14:paraId="4E0A491E" w14:textId="77777777" w:rsidR="00987387" w:rsidRDefault="00D205D0">
            <w:pPr>
              <w:tabs>
                <w:tab w:val="center" w:pos="1186"/>
              </w:tabs>
              <w:spacing w:after="0"/>
            </w:pPr>
            <w:r>
              <w:rPr>
                <w:rFonts w:ascii="Times New Roman" w:eastAsia="Times New Roman" w:hAnsi="Times New Roman" w:cs="Times New Roman"/>
                <w:sz w:val="23"/>
              </w:rPr>
              <w:t xml:space="preserve">   β</w:t>
            </w:r>
            <w:r>
              <w:rPr>
                <w:rFonts w:ascii="Times New Roman" w:eastAsia="Times New Roman" w:hAnsi="Times New Roman" w:cs="Times New Roman"/>
                <w:sz w:val="23"/>
                <w:vertAlign w:val="subscript"/>
              </w:rPr>
              <w:t>5</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tc>
        <w:tc>
          <w:tcPr>
            <w:tcW w:w="3753" w:type="dxa"/>
            <w:tcBorders>
              <w:top w:val="nil"/>
              <w:left w:val="nil"/>
              <w:bottom w:val="nil"/>
              <w:right w:val="nil"/>
            </w:tcBorders>
          </w:tcPr>
          <w:p w14:paraId="7BA3D02C" w14:textId="77777777" w:rsidR="00987387" w:rsidRDefault="00D205D0">
            <w:pPr>
              <w:spacing w:after="0"/>
              <w:jc w:val="both"/>
            </w:pPr>
            <w:r>
              <w:rPr>
                <w:rFonts w:ascii="Times New Roman" w:eastAsia="Times New Roman" w:hAnsi="Times New Roman" w:cs="Times New Roman"/>
                <w:sz w:val="23"/>
              </w:rPr>
              <w:t>= Koefisien ECT (</w:t>
            </w:r>
            <w:r>
              <w:rPr>
                <w:rFonts w:ascii="Times New Roman" w:eastAsia="Times New Roman" w:hAnsi="Times New Roman" w:cs="Times New Roman"/>
                <w:i/>
                <w:sz w:val="23"/>
              </w:rPr>
              <w:t>error correction term</w:t>
            </w:r>
            <w:r>
              <w:rPr>
                <w:rFonts w:ascii="Times New Roman" w:eastAsia="Times New Roman" w:hAnsi="Times New Roman" w:cs="Times New Roman"/>
                <w:sz w:val="23"/>
              </w:rPr>
              <w:t xml:space="preserve">) </w:t>
            </w:r>
          </w:p>
        </w:tc>
      </w:tr>
    </w:tbl>
    <w:p w14:paraId="0D6C5123" w14:textId="77777777" w:rsidR="00987387" w:rsidRDefault="00D205D0">
      <w:pPr>
        <w:spacing w:after="5" w:line="479" w:lineRule="auto"/>
        <w:ind w:left="670" w:firstLine="509"/>
        <w:jc w:val="both"/>
      </w:pPr>
      <w:r>
        <w:rPr>
          <w:rFonts w:ascii="Times New Roman" w:eastAsia="Times New Roman" w:hAnsi="Times New Roman" w:cs="Times New Roman"/>
          <w:sz w:val="23"/>
        </w:rPr>
        <w:t xml:space="preserve"> Hasil pengolahan data yang dilakukan dengan menggunakan program komputer EViews, dengan model regresi linier ECM ditampilkan sebagai berikut : </w:t>
      </w:r>
    </w:p>
    <w:p w14:paraId="0F716377" w14:textId="77777777" w:rsidR="00987387" w:rsidRDefault="00D205D0">
      <w:pPr>
        <w:spacing w:after="237"/>
        <w:ind w:left="1178"/>
      </w:pPr>
      <w:r>
        <w:rPr>
          <w:rFonts w:ascii="Times New Roman" w:eastAsia="Times New Roman" w:hAnsi="Times New Roman" w:cs="Times New Roman"/>
          <w:sz w:val="23"/>
        </w:rPr>
        <w:t xml:space="preserve"> </w:t>
      </w:r>
    </w:p>
    <w:p w14:paraId="0C01851B" w14:textId="77777777" w:rsidR="00987387" w:rsidRDefault="00D205D0">
      <w:pPr>
        <w:spacing w:after="237"/>
        <w:ind w:left="1178"/>
      </w:pPr>
      <w:r>
        <w:rPr>
          <w:rFonts w:ascii="Times New Roman" w:eastAsia="Times New Roman" w:hAnsi="Times New Roman" w:cs="Times New Roman"/>
          <w:sz w:val="23"/>
        </w:rPr>
        <w:t xml:space="preserve"> </w:t>
      </w:r>
    </w:p>
    <w:p w14:paraId="315C0B1E" w14:textId="77777777" w:rsidR="00987387" w:rsidRDefault="00D205D0">
      <w:pPr>
        <w:spacing w:after="237"/>
        <w:ind w:left="1178"/>
      </w:pPr>
      <w:r>
        <w:rPr>
          <w:rFonts w:ascii="Times New Roman" w:eastAsia="Times New Roman" w:hAnsi="Times New Roman" w:cs="Times New Roman"/>
          <w:sz w:val="23"/>
        </w:rPr>
        <w:t xml:space="preserve"> </w:t>
      </w:r>
    </w:p>
    <w:p w14:paraId="33233B1E" w14:textId="77777777" w:rsidR="00987387" w:rsidRDefault="00D205D0">
      <w:pPr>
        <w:spacing w:after="236"/>
        <w:ind w:left="1178"/>
      </w:pPr>
      <w:r>
        <w:rPr>
          <w:rFonts w:ascii="Times New Roman" w:eastAsia="Times New Roman" w:hAnsi="Times New Roman" w:cs="Times New Roman"/>
          <w:sz w:val="23"/>
        </w:rPr>
        <w:t xml:space="preserve"> </w:t>
      </w:r>
    </w:p>
    <w:p w14:paraId="699FB0BB" w14:textId="77777777" w:rsidR="00987387" w:rsidRDefault="00D205D0">
      <w:pPr>
        <w:spacing w:after="237"/>
        <w:ind w:left="1178"/>
      </w:pPr>
      <w:r>
        <w:rPr>
          <w:rFonts w:ascii="Times New Roman" w:eastAsia="Times New Roman" w:hAnsi="Times New Roman" w:cs="Times New Roman"/>
          <w:sz w:val="23"/>
        </w:rPr>
        <w:t xml:space="preserve"> </w:t>
      </w:r>
    </w:p>
    <w:p w14:paraId="2E4BF709" w14:textId="77777777" w:rsidR="00987387" w:rsidRDefault="00D205D0">
      <w:pPr>
        <w:spacing w:after="237"/>
        <w:ind w:left="1178"/>
      </w:pPr>
      <w:r>
        <w:rPr>
          <w:rFonts w:ascii="Times New Roman" w:eastAsia="Times New Roman" w:hAnsi="Times New Roman" w:cs="Times New Roman"/>
          <w:sz w:val="23"/>
        </w:rPr>
        <w:t xml:space="preserve"> </w:t>
      </w:r>
    </w:p>
    <w:p w14:paraId="3350ECD6" w14:textId="77777777" w:rsidR="00987387" w:rsidRDefault="00D205D0">
      <w:pPr>
        <w:spacing w:after="237"/>
        <w:ind w:left="2"/>
      </w:pPr>
      <w:r>
        <w:rPr>
          <w:rFonts w:ascii="Times New Roman" w:eastAsia="Times New Roman" w:hAnsi="Times New Roman" w:cs="Times New Roman"/>
          <w:sz w:val="23"/>
        </w:rPr>
        <w:t xml:space="preserve"> </w:t>
      </w:r>
    </w:p>
    <w:p w14:paraId="429A9C0B" w14:textId="77777777" w:rsidR="00987387" w:rsidRDefault="00D205D0">
      <w:pPr>
        <w:spacing w:after="0"/>
        <w:ind w:left="2"/>
      </w:pPr>
      <w:r>
        <w:rPr>
          <w:rFonts w:ascii="Times New Roman" w:eastAsia="Times New Roman" w:hAnsi="Times New Roman" w:cs="Times New Roman"/>
          <w:sz w:val="23"/>
        </w:rPr>
        <w:t xml:space="preserve"> </w:t>
      </w:r>
    </w:p>
    <w:p w14:paraId="406124B8" w14:textId="77777777" w:rsidR="00987387" w:rsidRDefault="00D205D0">
      <w:pPr>
        <w:spacing w:after="237"/>
        <w:ind w:left="1181" w:hanging="10"/>
        <w:jc w:val="center"/>
      </w:pPr>
      <w:r>
        <w:rPr>
          <w:rFonts w:ascii="Times New Roman" w:eastAsia="Times New Roman" w:hAnsi="Times New Roman" w:cs="Times New Roman"/>
          <w:b/>
          <w:sz w:val="23"/>
        </w:rPr>
        <w:t>Tabel 4.5</w:t>
      </w:r>
      <w:r>
        <w:rPr>
          <w:rFonts w:ascii="Times New Roman" w:eastAsia="Times New Roman" w:hAnsi="Times New Roman" w:cs="Times New Roman"/>
          <w:sz w:val="23"/>
        </w:rPr>
        <w:t xml:space="preserve"> </w:t>
      </w:r>
    </w:p>
    <w:p w14:paraId="69CA6EB3" w14:textId="77777777" w:rsidR="00987387" w:rsidRDefault="00D205D0">
      <w:pPr>
        <w:spacing w:after="73"/>
        <w:ind w:left="1181" w:right="497" w:hanging="10"/>
        <w:jc w:val="center"/>
      </w:pPr>
      <w:r>
        <w:rPr>
          <w:rFonts w:ascii="Times New Roman" w:eastAsia="Times New Roman" w:hAnsi="Times New Roman" w:cs="Times New Roman"/>
          <w:b/>
          <w:sz w:val="23"/>
        </w:rPr>
        <w:t xml:space="preserve">Hasil Estimasi Model Dinamis ECM </w:t>
      </w:r>
    </w:p>
    <w:p w14:paraId="1605AA4A" w14:textId="77777777" w:rsidR="00987387" w:rsidRDefault="00D205D0">
      <w:pPr>
        <w:spacing w:after="4" w:line="248" w:lineRule="auto"/>
        <w:ind w:left="683" w:right="3844" w:hanging="10"/>
      </w:pPr>
      <w:r>
        <w:rPr>
          <w:rFonts w:ascii="Arial" w:eastAsia="Arial" w:hAnsi="Arial" w:cs="Arial"/>
          <w:sz w:val="19"/>
        </w:rPr>
        <w:t xml:space="preserve">Dependent Variable: D(Y) Method: Least Squares </w:t>
      </w:r>
    </w:p>
    <w:p w14:paraId="72628384" w14:textId="77777777" w:rsidR="00987387" w:rsidRDefault="00D205D0">
      <w:pPr>
        <w:spacing w:after="4" w:line="248" w:lineRule="auto"/>
        <w:ind w:left="683" w:hanging="10"/>
      </w:pPr>
      <w:r>
        <w:rPr>
          <w:rFonts w:ascii="Arial" w:eastAsia="Arial" w:hAnsi="Arial" w:cs="Arial"/>
          <w:sz w:val="19"/>
        </w:rPr>
        <w:t xml:space="preserve">Date: 11/03/07   Time: 12:10 </w:t>
      </w:r>
    </w:p>
    <w:tbl>
      <w:tblPr>
        <w:tblStyle w:val="TableGrid"/>
        <w:tblpPr w:vertAnchor="text" w:tblpX="688" w:tblpY="216"/>
        <w:tblOverlap w:val="never"/>
        <w:tblW w:w="6093" w:type="dxa"/>
        <w:tblInd w:w="0" w:type="dxa"/>
        <w:tblCellMar>
          <w:top w:w="0" w:type="dxa"/>
          <w:left w:w="0" w:type="dxa"/>
          <w:bottom w:w="0" w:type="dxa"/>
          <w:right w:w="0" w:type="dxa"/>
        </w:tblCellMar>
        <w:tblLook w:val="04A0" w:firstRow="1" w:lastRow="0" w:firstColumn="1" w:lastColumn="0" w:noHBand="0" w:noVBand="1"/>
      </w:tblPr>
      <w:tblGrid>
        <w:gridCol w:w="1987"/>
        <w:gridCol w:w="3267"/>
        <w:gridCol w:w="839"/>
      </w:tblGrid>
      <w:tr w:rsidR="00987387" w14:paraId="0A68E179" w14:textId="77777777">
        <w:trPr>
          <w:trHeight w:val="251"/>
        </w:trPr>
        <w:tc>
          <w:tcPr>
            <w:tcW w:w="5254" w:type="dxa"/>
            <w:gridSpan w:val="2"/>
            <w:tcBorders>
              <w:top w:val="nil"/>
              <w:left w:val="nil"/>
              <w:bottom w:val="nil"/>
              <w:right w:val="nil"/>
            </w:tcBorders>
          </w:tcPr>
          <w:p w14:paraId="485C465B" w14:textId="77777777" w:rsidR="00987387" w:rsidRDefault="00D205D0">
            <w:pPr>
              <w:spacing w:after="0"/>
            </w:pPr>
            <w:r>
              <w:rPr>
                <w:noProof/>
              </w:rPr>
              <mc:AlternateContent>
                <mc:Choice Requires="wpg">
                  <w:drawing>
                    <wp:anchor distT="0" distB="0" distL="114300" distR="114300" simplePos="0" relativeHeight="251658240" behindDoc="1" locked="0" layoutInCell="1" allowOverlap="1" wp14:anchorId="30B9B911" wp14:editId="5FFD819D">
                      <wp:simplePos x="0" y="0"/>
                      <wp:positionH relativeFrom="column">
                        <wp:posOffset>1892808</wp:posOffset>
                      </wp:positionH>
                      <wp:positionV relativeFrom="paragraph">
                        <wp:posOffset>145649</wp:posOffset>
                      </wp:positionV>
                      <wp:extent cx="1427226" cy="8382"/>
                      <wp:effectExtent l="0" t="0" r="0" b="0"/>
                      <wp:wrapNone/>
                      <wp:docPr id="128459" name="Group 128459"/>
                      <wp:cNvGraphicFramePr/>
                      <a:graphic xmlns:a="http://schemas.openxmlformats.org/drawingml/2006/main">
                        <a:graphicData uri="http://schemas.microsoft.com/office/word/2010/wordprocessingGroup">
                          <wpg:wgp>
                            <wpg:cNvGrpSpPr/>
                            <wpg:grpSpPr>
                              <a:xfrm>
                                <a:off x="0" y="0"/>
                                <a:ext cx="1427226" cy="8382"/>
                                <a:chOff x="0" y="0"/>
                                <a:chExt cx="1427226" cy="8382"/>
                              </a:xfrm>
                            </wpg:grpSpPr>
                            <wps:wsp>
                              <wps:cNvPr id="171639" name="Shape 171639"/>
                              <wps:cNvSpPr/>
                              <wps:spPr>
                                <a:xfrm>
                                  <a:off x="0" y="0"/>
                                  <a:ext cx="663702" cy="9144"/>
                                </a:xfrm>
                                <a:custGeom>
                                  <a:avLst/>
                                  <a:gdLst/>
                                  <a:ahLst/>
                                  <a:cxnLst/>
                                  <a:rect l="0" t="0" r="0" b="0"/>
                                  <a:pathLst>
                                    <a:path w="663702" h="9144">
                                      <a:moveTo>
                                        <a:pt x="0" y="0"/>
                                      </a:moveTo>
                                      <a:lnTo>
                                        <a:pt x="663702" y="0"/>
                                      </a:lnTo>
                                      <a:lnTo>
                                        <a:pt x="6637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40" name="Shape 171640"/>
                              <wps:cNvSpPr/>
                              <wps:spPr>
                                <a:xfrm>
                                  <a:off x="663702"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41" name="Shape 171641"/>
                              <wps:cNvSpPr/>
                              <wps:spPr>
                                <a:xfrm>
                                  <a:off x="713232"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42" name="Shape 171642"/>
                              <wps:cNvSpPr/>
                              <wps:spPr>
                                <a:xfrm>
                                  <a:off x="137769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459" style="width:112.38pt;height:0.659973pt;position:absolute;z-index:-2147483623;mso-position-horizontal-relative:text;mso-position-horizontal:absolute;margin-left:149.04pt;mso-position-vertical-relative:text;margin-top:11.4684pt;" coordsize="14272,83">
                      <v:shape id="Shape 171643" style="position:absolute;width:6637;height:91;left:0;top:0;" coordsize="663702,9144" path="m0,0l663702,0l663702,9144l0,9144l0,0">
                        <v:stroke weight="0pt" endcap="flat" joinstyle="miter" miterlimit="10" on="false" color="#000000" opacity="0"/>
                        <v:fill on="true" color="#000000"/>
                      </v:shape>
                      <v:shape id="Shape 171644" style="position:absolute;width:495;height:91;left:6637;top:0;" coordsize="49530,9144" path="m0,0l49530,0l49530,9144l0,9144l0,0">
                        <v:stroke weight="0pt" endcap="flat" joinstyle="miter" miterlimit="10" on="false" color="#000000" opacity="0"/>
                        <v:fill on="true" color="#000000"/>
                      </v:shape>
                      <v:shape id="Shape 171645" style="position:absolute;width:6644;height:91;left:7132;top:0;" coordsize="664464,9144" path="m0,0l664464,0l664464,9144l0,9144l0,0">
                        <v:stroke weight="0pt" endcap="flat" joinstyle="miter" miterlimit="10" on="false" color="#000000" opacity="0"/>
                        <v:fill on="true" color="#000000"/>
                      </v:shape>
                      <v:shape id="Shape 171646" style="position:absolute;width:495;height:91;left:13776;top:0;" coordsize="49530,9144" path="m0,0l49530,0l49530,9144l0,9144l0,0">
                        <v:stroke weight="0pt" endcap="flat" joinstyle="miter" miterlimit="10" on="false" color="#000000" opacity="0"/>
                        <v:fill on="true" color="#000000"/>
                      </v:shape>
                    </v:group>
                  </w:pict>
                </mc:Fallback>
              </mc:AlternateContent>
            </w:r>
            <w:r>
              <w:rPr>
                <w:rFonts w:ascii="Arial" w:eastAsia="Arial" w:hAnsi="Arial" w:cs="Arial"/>
                <w:sz w:val="19"/>
                <w:u w:val="double" w:color="000000"/>
              </w:rPr>
              <w:t>Included observations: 17 after adju</w:t>
            </w:r>
            <w:r>
              <w:rPr>
                <w:rFonts w:ascii="Arial" w:eastAsia="Arial" w:hAnsi="Arial" w:cs="Arial"/>
                <w:sz w:val="19"/>
              </w:rPr>
              <w:t xml:space="preserve">sting endpoints </w:t>
            </w:r>
          </w:p>
        </w:tc>
        <w:tc>
          <w:tcPr>
            <w:tcW w:w="839" w:type="dxa"/>
            <w:tcBorders>
              <w:top w:val="nil"/>
              <w:left w:val="nil"/>
              <w:bottom w:val="nil"/>
              <w:right w:val="nil"/>
            </w:tcBorders>
            <w:vAlign w:val="bottom"/>
          </w:tcPr>
          <w:p w14:paraId="1703DE03" w14:textId="77777777" w:rsidR="00987387" w:rsidRDefault="00D205D0">
            <w:pPr>
              <w:spacing w:after="0"/>
              <w:ind w:left="-26"/>
            </w:pPr>
            <w:r>
              <w:rPr>
                <w:noProof/>
              </w:rPr>
              <mc:AlternateContent>
                <mc:Choice Requires="wpg">
                  <w:drawing>
                    <wp:inline distT="0" distB="0" distL="0" distR="0" wp14:anchorId="1B6245F8" wp14:editId="2422FE15">
                      <wp:extent cx="533400" cy="8382"/>
                      <wp:effectExtent l="0" t="0" r="0" b="0"/>
                      <wp:docPr id="128503" name="Group 128503"/>
                      <wp:cNvGraphicFramePr/>
                      <a:graphic xmlns:a="http://schemas.openxmlformats.org/drawingml/2006/main">
                        <a:graphicData uri="http://schemas.microsoft.com/office/word/2010/wordprocessingGroup">
                          <wpg:wgp>
                            <wpg:cNvGrpSpPr/>
                            <wpg:grpSpPr>
                              <a:xfrm>
                                <a:off x="0" y="0"/>
                                <a:ext cx="533400" cy="8382"/>
                                <a:chOff x="0" y="0"/>
                                <a:chExt cx="533400" cy="8382"/>
                              </a:xfrm>
                            </wpg:grpSpPr>
                            <wps:wsp>
                              <wps:cNvPr id="171647" name="Shape 171647"/>
                              <wps:cNvSpPr/>
                              <wps:spPr>
                                <a:xfrm>
                                  <a:off x="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8503" style="width:42pt;height:0.659973pt;mso-position-horizontal-relative:char;mso-position-vertical-relative:line" coordsize="5334,83">
                      <v:shape id="Shape 171648" style="position:absolute;width:5334;height:91;left:0;top:0;" coordsize="533400,9144" path="m0,0l533400,0l533400,9144l0,9144l0,0">
                        <v:stroke weight="0pt" endcap="flat" joinstyle="miter" miterlimit="10" on="false" color="#000000" opacity="0"/>
                        <v:fill on="true" color="#000000"/>
                      </v:shape>
                    </v:group>
                  </w:pict>
                </mc:Fallback>
              </mc:AlternateContent>
            </w:r>
          </w:p>
        </w:tc>
      </w:tr>
      <w:tr w:rsidR="00987387" w14:paraId="761C6006" w14:textId="77777777">
        <w:trPr>
          <w:trHeight w:val="586"/>
        </w:trPr>
        <w:tc>
          <w:tcPr>
            <w:tcW w:w="1987" w:type="dxa"/>
            <w:tcBorders>
              <w:top w:val="nil"/>
              <w:left w:val="nil"/>
              <w:bottom w:val="nil"/>
              <w:right w:val="nil"/>
            </w:tcBorders>
          </w:tcPr>
          <w:p w14:paraId="749EA443" w14:textId="77777777" w:rsidR="00987387" w:rsidRDefault="00D205D0">
            <w:pPr>
              <w:spacing w:after="0"/>
              <w:ind w:left="859" w:right="525" w:hanging="277"/>
            </w:pPr>
            <w:r>
              <w:rPr>
                <w:rFonts w:ascii="Arial" w:eastAsia="Arial" w:hAnsi="Arial" w:cs="Arial"/>
                <w:sz w:val="19"/>
              </w:rPr>
              <w:t xml:space="preserve">Variable C </w:t>
            </w:r>
          </w:p>
        </w:tc>
        <w:tc>
          <w:tcPr>
            <w:tcW w:w="3268" w:type="dxa"/>
            <w:tcBorders>
              <w:top w:val="nil"/>
              <w:left w:val="nil"/>
              <w:bottom w:val="nil"/>
              <w:right w:val="nil"/>
            </w:tcBorders>
          </w:tcPr>
          <w:p w14:paraId="05109F38" w14:textId="77777777" w:rsidR="00987387" w:rsidRDefault="00D205D0">
            <w:pPr>
              <w:spacing w:after="0"/>
              <w:ind w:left="104" w:hanging="104"/>
              <w:jc w:val="both"/>
            </w:pPr>
            <w:r>
              <w:rPr>
                <w:noProof/>
              </w:rPr>
              <mc:AlternateContent>
                <mc:Choice Requires="wpg">
                  <w:drawing>
                    <wp:anchor distT="0" distB="0" distL="114300" distR="114300" simplePos="0" relativeHeight="251659264" behindDoc="1" locked="0" layoutInCell="1" allowOverlap="1" wp14:anchorId="6D7A2DF0" wp14:editId="034146E1">
                      <wp:simplePos x="0" y="0"/>
                      <wp:positionH relativeFrom="column">
                        <wp:posOffset>631204</wp:posOffset>
                      </wp:positionH>
                      <wp:positionV relativeFrom="paragraph">
                        <wp:posOffset>-25040</wp:posOffset>
                      </wp:positionV>
                      <wp:extent cx="1427226" cy="196595"/>
                      <wp:effectExtent l="0" t="0" r="0" b="0"/>
                      <wp:wrapNone/>
                      <wp:docPr id="128619" name="Group 128619"/>
                      <wp:cNvGraphicFramePr/>
                      <a:graphic xmlns:a="http://schemas.openxmlformats.org/drawingml/2006/main">
                        <a:graphicData uri="http://schemas.microsoft.com/office/word/2010/wordprocessingGroup">
                          <wpg:wgp>
                            <wpg:cNvGrpSpPr/>
                            <wpg:grpSpPr>
                              <a:xfrm>
                                <a:off x="0" y="0"/>
                                <a:ext cx="1427226" cy="196595"/>
                                <a:chOff x="0" y="0"/>
                                <a:chExt cx="1427226" cy="196595"/>
                              </a:xfrm>
                            </wpg:grpSpPr>
                            <wps:wsp>
                              <wps:cNvPr id="171649" name="Shape 171649"/>
                              <wps:cNvSpPr/>
                              <wps:spPr>
                                <a:xfrm>
                                  <a:off x="0" y="0"/>
                                  <a:ext cx="663702" cy="9144"/>
                                </a:xfrm>
                                <a:custGeom>
                                  <a:avLst/>
                                  <a:gdLst/>
                                  <a:ahLst/>
                                  <a:cxnLst/>
                                  <a:rect l="0" t="0" r="0" b="0"/>
                                  <a:pathLst>
                                    <a:path w="663702" h="9144">
                                      <a:moveTo>
                                        <a:pt x="0" y="0"/>
                                      </a:moveTo>
                                      <a:lnTo>
                                        <a:pt x="663702" y="0"/>
                                      </a:lnTo>
                                      <a:lnTo>
                                        <a:pt x="6637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50" name="Shape 171650"/>
                              <wps:cNvSpPr/>
                              <wps:spPr>
                                <a:xfrm>
                                  <a:off x="663702"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51" name="Shape 171651"/>
                              <wps:cNvSpPr/>
                              <wps:spPr>
                                <a:xfrm>
                                  <a:off x="713232"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52" name="Shape 171652"/>
                              <wps:cNvSpPr/>
                              <wps:spPr>
                                <a:xfrm>
                                  <a:off x="137769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53" name="Shape 171653"/>
                              <wps:cNvSpPr/>
                              <wps:spPr>
                                <a:xfrm>
                                  <a:off x="0" y="171450"/>
                                  <a:ext cx="663702" cy="9144"/>
                                </a:xfrm>
                                <a:custGeom>
                                  <a:avLst/>
                                  <a:gdLst/>
                                  <a:ahLst/>
                                  <a:cxnLst/>
                                  <a:rect l="0" t="0" r="0" b="0"/>
                                  <a:pathLst>
                                    <a:path w="663702" h="9144">
                                      <a:moveTo>
                                        <a:pt x="0" y="0"/>
                                      </a:moveTo>
                                      <a:lnTo>
                                        <a:pt x="663702" y="0"/>
                                      </a:lnTo>
                                      <a:lnTo>
                                        <a:pt x="6637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54" name="Shape 171654"/>
                              <wps:cNvSpPr/>
                              <wps:spPr>
                                <a:xfrm>
                                  <a:off x="0" y="188213"/>
                                  <a:ext cx="663702" cy="9144"/>
                                </a:xfrm>
                                <a:custGeom>
                                  <a:avLst/>
                                  <a:gdLst/>
                                  <a:ahLst/>
                                  <a:cxnLst/>
                                  <a:rect l="0" t="0" r="0" b="0"/>
                                  <a:pathLst>
                                    <a:path w="663702" h="9144">
                                      <a:moveTo>
                                        <a:pt x="0" y="0"/>
                                      </a:moveTo>
                                      <a:lnTo>
                                        <a:pt x="663702" y="0"/>
                                      </a:lnTo>
                                      <a:lnTo>
                                        <a:pt x="6637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55" name="Shape 171655"/>
                              <wps:cNvSpPr/>
                              <wps:spPr>
                                <a:xfrm>
                                  <a:off x="663702" y="17145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56" name="Shape 171656"/>
                              <wps:cNvSpPr/>
                              <wps:spPr>
                                <a:xfrm>
                                  <a:off x="663702" y="188213"/>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57" name="Shape 171657"/>
                              <wps:cNvSpPr/>
                              <wps:spPr>
                                <a:xfrm>
                                  <a:off x="713232" y="17145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58" name="Shape 171658"/>
                              <wps:cNvSpPr/>
                              <wps:spPr>
                                <a:xfrm>
                                  <a:off x="713232" y="188213"/>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59" name="Shape 171659"/>
                              <wps:cNvSpPr/>
                              <wps:spPr>
                                <a:xfrm>
                                  <a:off x="1377696" y="17145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60" name="Shape 171660"/>
                              <wps:cNvSpPr/>
                              <wps:spPr>
                                <a:xfrm>
                                  <a:off x="1377696" y="188213"/>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619" style="width:112.38pt;height:15.4799pt;position:absolute;z-index:-2147483606;mso-position-horizontal-relative:text;mso-position-horizontal:absolute;margin-left:49.7011pt;mso-position-vertical-relative:text;margin-top:-1.97174pt;" coordsize="14272,1965">
                      <v:shape id="Shape 171661" style="position:absolute;width:6637;height:91;left:0;top:0;" coordsize="663702,9144" path="m0,0l663702,0l663702,9144l0,9144l0,0">
                        <v:stroke weight="0pt" endcap="flat" joinstyle="miter" miterlimit="10" on="false" color="#000000" opacity="0"/>
                        <v:fill on="true" color="#000000"/>
                      </v:shape>
                      <v:shape id="Shape 171662" style="position:absolute;width:495;height:91;left:6637;top:0;" coordsize="49530,9144" path="m0,0l49530,0l49530,9144l0,9144l0,0">
                        <v:stroke weight="0pt" endcap="flat" joinstyle="miter" miterlimit="10" on="false" color="#000000" opacity="0"/>
                        <v:fill on="true" color="#000000"/>
                      </v:shape>
                      <v:shape id="Shape 171663" style="position:absolute;width:6644;height:91;left:7132;top:0;" coordsize="664464,9144" path="m0,0l664464,0l664464,9144l0,9144l0,0">
                        <v:stroke weight="0pt" endcap="flat" joinstyle="miter" miterlimit="10" on="false" color="#000000" opacity="0"/>
                        <v:fill on="true" color="#000000"/>
                      </v:shape>
                      <v:shape id="Shape 171664" style="position:absolute;width:495;height:91;left:13776;top:0;" coordsize="49530,9144" path="m0,0l49530,0l49530,9144l0,9144l0,0">
                        <v:stroke weight="0pt" endcap="flat" joinstyle="miter" miterlimit="10" on="false" color="#000000" opacity="0"/>
                        <v:fill on="true" color="#000000"/>
                      </v:shape>
                      <v:shape id="Shape 171665" style="position:absolute;width:6637;height:91;left:0;top:1714;" coordsize="663702,9144" path="m0,0l663702,0l663702,9144l0,9144l0,0">
                        <v:stroke weight="0pt" endcap="flat" joinstyle="miter" miterlimit="10" on="false" color="#000000" opacity="0"/>
                        <v:fill on="true" color="#000000"/>
                      </v:shape>
                      <v:shape id="Shape 171666" style="position:absolute;width:6637;height:91;left:0;top:1882;" coordsize="663702,9144" path="m0,0l663702,0l663702,9144l0,9144l0,0">
                        <v:stroke weight="0pt" endcap="flat" joinstyle="miter" miterlimit="10" on="false" color="#000000" opacity="0"/>
                        <v:fill on="true" color="#000000"/>
                      </v:shape>
                      <v:shape id="Shape 171667" style="position:absolute;width:495;height:91;left:6637;top:1714;" coordsize="49530,9144" path="m0,0l49530,0l49530,9144l0,9144l0,0">
                        <v:stroke weight="0pt" endcap="flat" joinstyle="miter" miterlimit="10" on="false" color="#000000" opacity="0"/>
                        <v:fill on="true" color="#000000"/>
                      </v:shape>
                      <v:shape id="Shape 171668" style="position:absolute;width:495;height:91;left:6637;top:1882;" coordsize="49530,9144" path="m0,0l49530,0l49530,9144l0,9144l0,0">
                        <v:stroke weight="0pt" endcap="flat" joinstyle="miter" miterlimit="10" on="false" color="#000000" opacity="0"/>
                        <v:fill on="true" color="#000000"/>
                      </v:shape>
                      <v:shape id="Shape 171669" style="position:absolute;width:6644;height:91;left:7132;top:1714;" coordsize="664464,9144" path="m0,0l664464,0l664464,9144l0,9144l0,0">
                        <v:stroke weight="0pt" endcap="flat" joinstyle="miter" miterlimit="10" on="false" color="#000000" opacity="0"/>
                        <v:fill on="true" color="#000000"/>
                      </v:shape>
                      <v:shape id="Shape 171670" style="position:absolute;width:6644;height:91;left:7132;top:1882;" coordsize="664464,9144" path="m0,0l664464,0l664464,9144l0,9144l0,0">
                        <v:stroke weight="0pt" endcap="flat" joinstyle="miter" miterlimit="10" on="false" color="#000000" opacity="0"/>
                        <v:fill on="true" color="#000000"/>
                      </v:shape>
                      <v:shape id="Shape 171671" style="position:absolute;width:495;height:91;left:13776;top:1714;" coordsize="49530,9144" path="m0,0l49530,0l49530,9144l0,9144l0,0">
                        <v:stroke weight="0pt" endcap="flat" joinstyle="miter" miterlimit="10" on="false" color="#000000" opacity="0"/>
                        <v:fill on="true" color="#000000"/>
                      </v:shape>
                      <v:shape id="Shape 171672" style="position:absolute;width:495;height:91;left:13776;top:1882;" coordsize="49530,9144" path="m0,0l49530,0l49530,9144l0,9144l0,0">
                        <v:stroke weight="0pt" endcap="flat" joinstyle="miter" miterlimit="10" on="false" color="#000000" opacity="0"/>
                        <v:fill on="true" color="#000000"/>
                      </v:shape>
                    </v:group>
                  </w:pict>
                </mc:Fallback>
              </mc:AlternateContent>
            </w:r>
            <w:r>
              <w:rPr>
                <w:rFonts w:ascii="Arial" w:eastAsia="Arial" w:hAnsi="Arial" w:cs="Arial"/>
                <w:sz w:val="19"/>
                <w:u w:val="double" w:color="000000"/>
              </w:rPr>
              <w:t xml:space="preserve">Coefficient </w:t>
            </w:r>
            <w:r>
              <w:rPr>
                <w:rFonts w:ascii="Arial" w:eastAsia="Arial" w:hAnsi="Arial" w:cs="Arial"/>
                <w:sz w:val="19"/>
              </w:rPr>
              <w:t>Std. Error t-Statistic 6668.922 4033.230 1.653494</w:t>
            </w:r>
          </w:p>
        </w:tc>
        <w:tc>
          <w:tcPr>
            <w:tcW w:w="839" w:type="dxa"/>
            <w:tcBorders>
              <w:top w:val="nil"/>
              <w:left w:val="nil"/>
              <w:bottom w:val="nil"/>
              <w:right w:val="nil"/>
            </w:tcBorders>
          </w:tcPr>
          <w:p w14:paraId="69B8EB00" w14:textId="77777777" w:rsidR="00987387" w:rsidRDefault="00D205D0">
            <w:pPr>
              <w:spacing w:after="0"/>
              <w:ind w:right="54"/>
              <w:jc w:val="right"/>
            </w:pPr>
            <w:r>
              <w:rPr>
                <w:noProof/>
              </w:rPr>
              <mc:AlternateContent>
                <mc:Choice Requires="wpg">
                  <w:drawing>
                    <wp:anchor distT="0" distB="0" distL="114300" distR="114300" simplePos="0" relativeHeight="251660288" behindDoc="1" locked="0" layoutInCell="1" allowOverlap="1" wp14:anchorId="7A48CE6C" wp14:editId="5623F747">
                      <wp:simplePos x="0" y="0"/>
                      <wp:positionH relativeFrom="column">
                        <wp:posOffset>-16477</wp:posOffset>
                      </wp:positionH>
                      <wp:positionV relativeFrom="paragraph">
                        <wp:posOffset>-25040</wp:posOffset>
                      </wp:positionV>
                      <wp:extent cx="533400" cy="196595"/>
                      <wp:effectExtent l="0" t="0" r="0" b="0"/>
                      <wp:wrapNone/>
                      <wp:docPr id="128656" name="Group 128656"/>
                      <wp:cNvGraphicFramePr/>
                      <a:graphic xmlns:a="http://schemas.openxmlformats.org/drawingml/2006/main">
                        <a:graphicData uri="http://schemas.microsoft.com/office/word/2010/wordprocessingGroup">
                          <wpg:wgp>
                            <wpg:cNvGrpSpPr/>
                            <wpg:grpSpPr>
                              <a:xfrm>
                                <a:off x="0" y="0"/>
                                <a:ext cx="533400" cy="196595"/>
                                <a:chOff x="0" y="0"/>
                                <a:chExt cx="533400" cy="196595"/>
                              </a:xfrm>
                            </wpg:grpSpPr>
                            <wps:wsp>
                              <wps:cNvPr id="171673" name="Shape 171673"/>
                              <wps:cNvSpPr/>
                              <wps:spPr>
                                <a:xfrm>
                                  <a:off x="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74" name="Shape 171674"/>
                              <wps:cNvSpPr/>
                              <wps:spPr>
                                <a:xfrm>
                                  <a:off x="0" y="17145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75" name="Shape 171675"/>
                              <wps:cNvSpPr/>
                              <wps:spPr>
                                <a:xfrm>
                                  <a:off x="0" y="188213"/>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656" style="width:42pt;height:15.4799pt;position:absolute;z-index:-2147483599;mso-position-horizontal-relative:text;mso-position-horizontal:absolute;margin-left:-1.29752pt;mso-position-vertical-relative:text;margin-top:-1.97174pt;" coordsize="5334,1965">
                      <v:shape id="Shape 171676" style="position:absolute;width:5334;height:91;left:0;top:0;" coordsize="533400,9144" path="m0,0l533400,0l533400,9144l0,9144l0,0">
                        <v:stroke weight="0pt" endcap="flat" joinstyle="miter" miterlimit="10" on="false" color="#000000" opacity="0"/>
                        <v:fill on="true" color="#000000"/>
                      </v:shape>
                      <v:shape id="Shape 171677" style="position:absolute;width:5334;height:91;left:0;top:1714;" coordsize="533400,9144" path="m0,0l533400,0l533400,9144l0,9144l0,0">
                        <v:stroke weight="0pt" endcap="flat" joinstyle="miter" miterlimit="10" on="false" color="#000000" opacity="0"/>
                        <v:fill on="true" color="#000000"/>
                      </v:shape>
                      <v:shape id="Shape 171678" style="position:absolute;width:5334;height:91;left:0;top:1882;" coordsize="533400,9144" path="m0,0l533400,0l533400,9144l0,9144l0,0">
                        <v:stroke weight="0pt" endcap="flat" joinstyle="miter" miterlimit="10" on="false" color="#000000" opacity="0"/>
                        <v:fill on="true" color="#000000"/>
                      </v:shape>
                    </v:group>
                  </w:pict>
                </mc:Fallback>
              </mc:AlternateContent>
            </w:r>
            <w:r>
              <w:rPr>
                <w:rFonts w:ascii="Arial" w:eastAsia="Arial" w:hAnsi="Arial" w:cs="Arial"/>
                <w:sz w:val="19"/>
              </w:rPr>
              <w:t xml:space="preserve">Prob. 0.1265 </w:t>
            </w:r>
          </w:p>
        </w:tc>
      </w:tr>
      <w:tr w:rsidR="00987387" w14:paraId="0F7B9F1B" w14:textId="77777777">
        <w:trPr>
          <w:trHeight w:val="217"/>
        </w:trPr>
        <w:tc>
          <w:tcPr>
            <w:tcW w:w="1987" w:type="dxa"/>
            <w:tcBorders>
              <w:top w:val="nil"/>
              <w:left w:val="nil"/>
              <w:bottom w:val="nil"/>
              <w:right w:val="nil"/>
            </w:tcBorders>
          </w:tcPr>
          <w:p w14:paraId="399CBE24" w14:textId="77777777" w:rsidR="00987387" w:rsidRDefault="00D205D0">
            <w:pPr>
              <w:spacing w:after="0"/>
              <w:ind w:right="133"/>
              <w:jc w:val="center"/>
            </w:pPr>
            <w:r>
              <w:rPr>
                <w:rFonts w:ascii="Arial" w:eastAsia="Arial" w:hAnsi="Arial" w:cs="Arial"/>
                <w:sz w:val="19"/>
              </w:rPr>
              <w:t xml:space="preserve">D(X1) </w:t>
            </w:r>
          </w:p>
        </w:tc>
        <w:tc>
          <w:tcPr>
            <w:tcW w:w="3268" w:type="dxa"/>
            <w:tcBorders>
              <w:top w:val="nil"/>
              <w:left w:val="nil"/>
              <w:bottom w:val="nil"/>
              <w:right w:val="nil"/>
            </w:tcBorders>
          </w:tcPr>
          <w:p w14:paraId="4D373D93" w14:textId="77777777" w:rsidR="00987387" w:rsidRDefault="00D205D0">
            <w:pPr>
              <w:tabs>
                <w:tab w:val="center" w:pos="1618"/>
                <w:tab w:val="right" w:pos="3268"/>
              </w:tabs>
              <w:spacing w:after="0"/>
            </w:pPr>
            <w:r>
              <w:rPr>
                <w:rFonts w:ascii="Arial" w:eastAsia="Arial" w:hAnsi="Arial" w:cs="Arial"/>
                <w:sz w:val="19"/>
              </w:rPr>
              <w:t>0.338637</w:t>
            </w:r>
            <w:r>
              <w:rPr>
                <w:rFonts w:ascii="Arial" w:eastAsia="Arial" w:hAnsi="Arial" w:cs="Arial"/>
                <w:sz w:val="19"/>
              </w:rPr>
              <w:tab/>
              <w:t>0.118471</w:t>
            </w:r>
            <w:r>
              <w:rPr>
                <w:rFonts w:ascii="Arial" w:eastAsia="Arial" w:hAnsi="Arial" w:cs="Arial"/>
                <w:sz w:val="19"/>
              </w:rPr>
              <w:tab/>
              <w:t>2.858399</w:t>
            </w:r>
          </w:p>
        </w:tc>
        <w:tc>
          <w:tcPr>
            <w:tcW w:w="839" w:type="dxa"/>
            <w:tcBorders>
              <w:top w:val="nil"/>
              <w:left w:val="nil"/>
              <w:bottom w:val="nil"/>
              <w:right w:val="nil"/>
            </w:tcBorders>
          </w:tcPr>
          <w:p w14:paraId="5B4209B7" w14:textId="77777777" w:rsidR="00987387" w:rsidRDefault="00D205D0">
            <w:pPr>
              <w:spacing w:after="0"/>
              <w:ind w:right="55"/>
              <w:jc w:val="right"/>
            </w:pPr>
            <w:r>
              <w:rPr>
                <w:rFonts w:ascii="Arial" w:eastAsia="Arial" w:hAnsi="Arial" w:cs="Arial"/>
                <w:sz w:val="19"/>
              </w:rPr>
              <w:t xml:space="preserve">0.0156 </w:t>
            </w:r>
          </w:p>
        </w:tc>
      </w:tr>
      <w:tr w:rsidR="00987387" w14:paraId="125D2410" w14:textId="77777777">
        <w:trPr>
          <w:trHeight w:val="216"/>
        </w:trPr>
        <w:tc>
          <w:tcPr>
            <w:tcW w:w="1987" w:type="dxa"/>
            <w:tcBorders>
              <w:top w:val="nil"/>
              <w:left w:val="nil"/>
              <w:bottom w:val="nil"/>
              <w:right w:val="nil"/>
            </w:tcBorders>
          </w:tcPr>
          <w:p w14:paraId="14937852" w14:textId="77777777" w:rsidR="00987387" w:rsidRDefault="00D205D0">
            <w:pPr>
              <w:spacing w:after="0"/>
              <w:ind w:right="134"/>
              <w:jc w:val="center"/>
            </w:pPr>
            <w:r>
              <w:rPr>
                <w:rFonts w:ascii="Arial" w:eastAsia="Arial" w:hAnsi="Arial" w:cs="Arial"/>
                <w:sz w:val="19"/>
              </w:rPr>
              <w:t xml:space="preserve">D(X2) </w:t>
            </w:r>
          </w:p>
        </w:tc>
        <w:tc>
          <w:tcPr>
            <w:tcW w:w="3268" w:type="dxa"/>
            <w:tcBorders>
              <w:top w:val="nil"/>
              <w:left w:val="nil"/>
              <w:bottom w:val="nil"/>
              <w:right w:val="nil"/>
            </w:tcBorders>
          </w:tcPr>
          <w:p w14:paraId="787BAD63" w14:textId="77777777" w:rsidR="00987387" w:rsidRDefault="00D205D0">
            <w:pPr>
              <w:tabs>
                <w:tab w:val="center" w:pos="1618"/>
                <w:tab w:val="right" w:pos="3268"/>
              </w:tabs>
              <w:spacing w:after="0"/>
            </w:pPr>
            <w:r>
              <w:rPr>
                <w:rFonts w:ascii="Arial" w:eastAsia="Arial" w:hAnsi="Arial" w:cs="Arial"/>
                <w:sz w:val="19"/>
              </w:rPr>
              <w:t>319.1208</w:t>
            </w:r>
            <w:r>
              <w:rPr>
                <w:rFonts w:ascii="Arial" w:eastAsia="Arial" w:hAnsi="Arial" w:cs="Arial"/>
                <w:sz w:val="19"/>
              </w:rPr>
              <w:tab/>
              <w:t>292.9589</w:t>
            </w:r>
            <w:r>
              <w:rPr>
                <w:rFonts w:ascii="Arial" w:eastAsia="Arial" w:hAnsi="Arial" w:cs="Arial"/>
                <w:sz w:val="19"/>
              </w:rPr>
              <w:tab/>
              <w:t>1.089302</w:t>
            </w:r>
          </w:p>
        </w:tc>
        <w:tc>
          <w:tcPr>
            <w:tcW w:w="839" w:type="dxa"/>
            <w:tcBorders>
              <w:top w:val="nil"/>
              <w:left w:val="nil"/>
              <w:bottom w:val="nil"/>
              <w:right w:val="nil"/>
            </w:tcBorders>
          </w:tcPr>
          <w:p w14:paraId="3BB7B9BC" w14:textId="77777777" w:rsidR="00987387" w:rsidRDefault="00D205D0">
            <w:pPr>
              <w:spacing w:after="0"/>
              <w:ind w:right="55"/>
              <w:jc w:val="right"/>
            </w:pPr>
            <w:r>
              <w:rPr>
                <w:rFonts w:ascii="Arial" w:eastAsia="Arial" w:hAnsi="Arial" w:cs="Arial"/>
                <w:sz w:val="19"/>
              </w:rPr>
              <w:t xml:space="preserve">0.2993 </w:t>
            </w:r>
          </w:p>
        </w:tc>
      </w:tr>
      <w:tr w:rsidR="00987387" w14:paraId="65998D9F" w14:textId="77777777">
        <w:trPr>
          <w:trHeight w:val="216"/>
        </w:trPr>
        <w:tc>
          <w:tcPr>
            <w:tcW w:w="1987" w:type="dxa"/>
            <w:tcBorders>
              <w:top w:val="nil"/>
              <w:left w:val="nil"/>
              <w:bottom w:val="nil"/>
              <w:right w:val="nil"/>
            </w:tcBorders>
          </w:tcPr>
          <w:p w14:paraId="1A3D2739" w14:textId="77777777" w:rsidR="00987387" w:rsidRDefault="00D205D0">
            <w:pPr>
              <w:spacing w:after="0"/>
              <w:ind w:right="133"/>
              <w:jc w:val="center"/>
            </w:pPr>
            <w:r>
              <w:rPr>
                <w:rFonts w:ascii="Arial" w:eastAsia="Arial" w:hAnsi="Arial" w:cs="Arial"/>
                <w:sz w:val="19"/>
              </w:rPr>
              <w:t xml:space="preserve">D(X3) </w:t>
            </w:r>
          </w:p>
        </w:tc>
        <w:tc>
          <w:tcPr>
            <w:tcW w:w="3268" w:type="dxa"/>
            <w:tcBorders>
              <w:top w:val="nil"/>
              <w:left w:val="nil"/>
              <w:bottom w:val="nil"/>
              <w:right w:val="nil"/>
            </w:tcBorders>
          </w:tcPr>
          <w:p w14:paraId="37166C08" w14:textId="77777777" w:rsidR="00987387" w:rsidRDefault="00D205D0">
            <w:pPr>
              <w:tabs>
                <w:tab w:val="center" w:pos="1618"/>
                <w:tab w:val="right" w:pos="3268"/>
              </w:tabs>
              <w:spacing w:after="0"/>
            </w:pPr>
            <w:r>
              <w:rPr>
                <w:rFonts w:ascii="Arial" w:eastAsia="Arial" w:hAnsi="Arial" w:cs="Arial"/>
                <w:sz w:val="19"/>
              </w:rPr>
              <w:t>706.1993</w:t>
            </w:r>
            <w:r>
              <w:rPr>
                <w:rFonts w:ascii="Arial" w:eastAsia="Arial" w:hAnsi="Arial" w:cs="Arial"/>
                <w:sz w:val="19"/>
              </w:rPr>
              <w:tab/>
              <w:t>528.5562</w:t>
            </w:r>
            <w:r>
              <w:rPr>
                <w:rFonts w:ascii="Arial" w:eastAsia="Arial" w:hAnsi="Arial" w:cs="Arial"/>
                <w:sz w:val="19"/>
              </w:rPr>
              <w:tab/>
              <w:t>1.336091</w:t>
            </w:r>
          </w:p>
        </w:tc>
        <w:tc>
          <w:tcPr>
            <w:tcW w:w="839" w:type="dxa"/>
            <w:tcBorders>
              <w:top w:val="nil"/>
              <w:left w:val="nil"/>
              <w:bottom w:val="nil"/>
              <w:right w:val="nil"/>
            </w:tcBorders>
          </w:tcPr>
          <w:p w14:paraId="723B3CD4" w14:textId="77777777" w:rsidR="00987387" w:rsidRDefault="00D205D0">
            <w:pPr>
              <w:spacing w:after="0"/>
              <w:ind w:right="55"/>
              <w:jc w:val="right"/>
            </w:pPr>
            <w:r>
              <w:rPr>
                <w:rFonts w:ascii="Arial" w:eastAsia="Arial" w:hAnsi="Arial" w:cs="Arial"/>
                <w:sz w:val="19"/>
              </w:rPr>
              <w:t xml:space="preserve">0.2085 </w:t>
            </w:r>
          </w:p>
        </w:tc>
      </w:tr>
      <w:tr w:rsidR="00987387" w14:paraId="244553E9" w14:textId="77777777">
        <w:trPr>
          <w:trHeight w:val="217"/>
        </w:trPr>
        <w:tc>
          <w:tcPr>
            <w:tcW w:w="1987" w:type="dxa"/>
            <w:tcBorders>
              <w:top w:val="nil"/>
              <w:left w:val="nil"/>
              <w:bottom w:val="nil"/>
              <w:right w:val="nil"/>
            </w:tcBorders>
          </w:tcPr>
          <w:p w14:paraId="4EDAE94C" w14:textId="77777777" w:rsidR="00987387" w:rsidRDefault="00D205D0">
            <w:pPr>
              <w:spacing w:after="0"/>
              <w:ind w:right="133"/>
              <w:jc w:val="center"/>
            </w:pPr>
            <w:r>
              <w:rPr>
                <w:rFonts w:ascii="Arial" w:eastAsia="Arial" w:hAnsi="Arial" w:cs="Arial"/>
                <w:sz w:val="19"/>
              </w:rPr>
              <w:t xml:space="preserve">D(X4) </w:t>
            </w:r>
          </w:p>
        </w:tc>
        <w:tc>
          <w:tcPr>
            <w:tcW w:w="3268" w:type="dxa"/>
            <w:tcBorders>
              <w:top w:val="nil"/>
              <w:left w:val="nil"/>
              <w:bottom w:val="nil"/>
              <w:right w:val="nil"/>
            </w:tcBorders>
          </w:tcPr>
          <w:p w14:paraId="3F34EEF6" w14:textId="77777777" w:rsidR="00987387" w:rsidRDefault="00D205D0">
            <w:pPr>
              <w:tabs>
                <w:tab w:val="center" w:pos="1618"/>
                <w:tab w:val="right" w:pos="3268"/>
              </w:tabs>
              <w:spacing w:after="0"/>
            </w:pPr>
            <w:r>
              <w:rPr>
                <w:rFonts w:ascii="Arial" w:eastAsia="Arial" w:hAnsi="Arial" w:cs="Arial"/>
                <w:sz w:val="19"/>
              </w:rPr>
              <w:t>0.123540</w:t>
            </w:r>
            <w:r>
              <w:rPr>
                <w:rFonts w:ascii="Arial" w:eastAsia="Arial" w:hAnsi="Arial" w:cs="Arial"/>
                <w:sz w:val="19"/>
              </w:rPr>
              <w:tab/>
              <w:t>0.196631</w:t>
            </w:r>
            <w:r>
              <w:rPr>
                <w:rFonts w:ascii="Arial" w:eastAsia="Arial" w:hAnsi="Arial" w:cs="Arial"/>
                <w:sz w:val="19"/>
              </w:rPr>
              <w:tab/>
              <w:t>0.628281</w:t>
            </w:r>
          </w:p>
        </w:tc>
        <w:tc>
          <w:tcPr>
            <w:tcW w:w="839" w:type="dxa"/>
            <w:tcBorders>
              <w:top w:val="nil"/>
              <w:left w:val="nil"/>
              <w:bottom w:val="nil"/>
              <w:right w:val="nil"/>
            </w:tcBorders>
          </w:tcPr>
          <w:p w14:paraId="6CC031D9" w14:textId="77777777" w:rsidR="00987387" w:rsidRDefault="00D205D0">
            <w:pPr>
              <w:spacing w:after="0"/>
              <w:ind w:right="55"/>
              <w:jc w:val="right"/>
            </w:pPr>
            <w:r>
              <w:rPr>
                <w:rFonts w:ascii="Arial" w:eastAsia="Arial" w:hAnsi="Arial" w:cs="Arial"/>
                <w:sz w:val="19"/>
              </w:rPr>
              <w:t xml:space="preserve">0.5426 </w:t>
            </w:r>
          </w:p>
        </w:tc>
      </w:tr>
      <w:tr w:rsidR="00987387" w14:paraId="58F31EFC" w14:textId="77777777">
        <w:trPr>
          <w:trHeight w:val="512"/>
        </w:trPr>
        <w:tc>
          <w:tcPr>
            <w:tcW w:w="1987" w:type="dxa"/>
            <w:tcBorders>
              <w:top w:val="nil"/>
              <w:left w:val="nil"/>
              <w:bottom w:val="nil"/>
              <w:right w:val="nil"/>
            </w:tcBorders>
          </w:tcPr>
          <w:p w14:paraId="12B0D1B6" w14:textId="77777777" w:rsidR="00987387" w:rsidRDefault="00D205D0">
            <w:pPr>
              <w:spacing w:after="0"/>
              <w:ind w:firstLine="739"/>
            </w:pPr>
            <w:r>
              <w:rPr>
                <w:rFonts w:ascii="Arial" w:eastAsia="Arial" w:hAnsi="Arial" w:cs="Arial"/>
                <w:sz w:val="19"/>
              </w:rPr>
              <w:t xml:space="preserve">ECT R-squared </w:t>
            </w:r>
          </w:p>
        </w:tc>
        <w:tc>
          <w:tcPr>
            <w:tcW w:w="3268" w:type="dxa"/>
            <w:tcBorders>
              <w:top w:val="nil"/>
              <w:left w:val="nil"/>
              <w:bottom w:val="nil"/>
              <w:right w:val="nil"/>
            </w:tcBorders>
          </w:tcPr>
          <w:p w14:paraId="2469F235" w14:textId="77777777" w:rsidR="00987387" w:rsidRDefault="00D205D0">
            <w:pPr>
              <w:tabs>
                <w:tab w:val="center" w:pos="1618"/>
                <w:tab w:val="right" w:pos="3268"/>
              </w:tabs>
              <w:spacing w:after="61"/>
            </w:pPr>
            <w:r>
              <w:rPr>
                <w:noProof/>
              </w:rPr>
              <mc:AlternateContent>
                <mc:Choice Requires="wpg">
                  <w:drawing>
                    <wp:anchor distT="0" distB="0" distL="114300" distR="114300" simplePos="0" relativeHeight="251661312" behindDoc="1" locked="0" layoutInCell="1" allowOverlap="1" wp14:anchorId="3CD23AE1" wp14:editId="6829ACA4">
                      <wp:simplePos x="0" y="0"/>
                      <wp:positionH relativeFrom="column">
                        <wp:posOffset>631204</wp:posOffset>
                      </wp:positionH>
                      <wp:positionV relativeFrom="paragraph">
                        <wp:posOffset>144869</wp:posOffset>
                      </wp:positionV>
                      <wp:extent cx="1427226" cy="25908"/>
                      <wp:effectExtent l="0" t="0" r="0" b="0"/>
                      <wp:wrapNone/>
                      <wp:docPr id="128898" name="Group 128898"/>
                      <wp:cNvGraphicFramePr/>
                      <a:graphic xmlns:a="http://schemas.openxmlformats.org/drawingml/2006/main">
                        <a:graphicData uri="http://schemas.microsoft.com/office/word/2010/wordprocessingGroup">
                          <wpg:wgp>
                            <wpg:cNvGrpSpPr/>
                            <wpg:grpSpPr>
                              <a:xfrm>
                                <a:off x="0" y="0"/>
                                <a:ext cx="1427226" cy="25908"/>
                                <a:chOff x="0" y="0"/>
                                <a:chExt cx="1427226" cy="25908"/>
                              </a:xfrm>
                            </wpg:grpSpPr>
                            <wps:wsp>
                              <wps:cNvPr id="171679" name="Shape 171679"/>
                              <wps:cNvSpPr/>
                              <wps:spPr>
                                <a:xfrm>
                                  <a:off x="0" y="0"/>
                                  <a:ext cx="663702" cy="9144"/>
                                </a:xfrm>
                                <a:custGeom>
                                  <a:avLst/>
                                  <a:gdLst/>
                                  <a:ahLst/>
                                  <a:cxnLst/>
                                  <a:rect l="0" t="0" r="0" b="0"/>
                                  <a:pathLst>
                                    <a:path w="663702" h="9144">
                                      <a:moveTo>
                                        <a:pt x="0" y="0"/>
                                      </a:moveTo>
                                      <a:lnTo>
                                        <a:pt x="663702" y="0"/>
                                      </a:lnTo>
                                      <a:lnTo>
                                        <a:pt x="6637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80" name="Shape 171680"/>
                              <wps:cNvSpPr/>
                              <wps:spPr>
                                <a:xfrm>
                                  <a:off x="0" y="17526"/>
                                  <a:ext cx="663702" cy="9144"/>
                                </a:xfrm>
                                <a:custGeom>
                                  <a:avLst/>
                                  <a:gdLst/>
                                  <a:ahLst/>
                                  <a:cxnLst/>
                                  <a:rect l="0" t="0" r="0" b="0"/>
                                  <a:pathLst>
                                    <a:path w="663702" h="9144">
                                      <a:moveTo>
                                        <a:pt x="0" y="0"/>
                                      </a:moveTo>
                                      <a:lnTo>
                                        <a:pt x="663702" y="0"/>
                                      </a:lnTo>
                                      <a:lnTo>
                                        <a:pt x="6637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81" name="Shape 171681"/>
                              <wps:cNvSpPr/>
                              <wps:spPr>
                                <a:xfrm>
                                  <a:off x="663702"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82" name="Shape 171682"/>
                              <wps:cNvSpPr/>
                              <wps:spPr>
                                <a:xfrm>
                                  <a:off x="663702"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83" name="Shape 171683"/>
                              <wps:cNvSpPr/>
                              <wps:spPr>
                                <a:xfrm>
                                  <a:off x="713232"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84" name="Shape 171684"/>
                              <wps:cNvSpPr/>
                              <wps:spPr>
                                <a:xfrm>
                                  <a:off x="713232"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85" name="Shape 171685"/>
                              <wps:cNvSpPr/>
                              <wps:spPr>
                                <a:xfrm>
                                  <a:off x="137769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86" name="Shape 171686"/>
                              <wps:cNvSpPr/>
                              <wps:spPr>
                                <a:xfrm>
                                  <a:off x="137769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898" style="width:112.38pt;height:2.04001pt;position:absolute;z-index:-2147483576;mso-position-horizontal-relative:text;mso-position-horizontal:absolute;margin-left:49.7011pt;mso-position-vertical-relative:text;margin-top:11.407pt;" coordsize="14272,259">
                      <v:shape id="Shape 171687" style="position:absolute;width:6637;height:91;left:0;top:0;" coordsize="663702,9144" path="m0,0l663702,0l663702,9144l0,9144l0,0">
                        <v:stroke weight="0pt" endcap="flat" joinstyle="miter" miterlimit="10" on="false" color="#000000" opacity="0"/>
                        <v:fill on="true" color="#000000"/>
                      </v:shape>
                      <v:shape id="Shape 171688" style="position:absolute;width:6637;height:91;left:0;top:175;" coordsize="663702,9144" path="m0,0l663702,0l663702,9144l0,9144l0,0">
                        <v:stroke weight="0pt" endcap="flat" joinstyle="miter" miterlimit="10" on="false" color="#000000" opacity="0"/>
                        <v:fill on="true" color="#000000"/>
                      </v:shape>
                      <v:shape id="Shape 171689" style="position:absolute;width:495;height:91;left:6637;top:0;" coordsize="49530,9144" path="m0,0l49530,0l49530,9144l0,9144l0,0">
                        <v:stroke weight="0pt" endcap="flat" joinstyle="miter" miterlimit="10" on="false" color="#000000" opacity="0"/>
                        <v:fill on="true" color="#000000"/>
                      </v:shape>
                      <v:shape id="Shape 171690" style="position:absolute;width:495;height:91;left:6637;top:175;" coordsize="49530,9144" path="m0,0l49530,0l49530,9144l0,9144l0,0">
                        <v:stroke weight="0pt" endcap="flat" joinstyle="miter" miterlimit="10" on="false" color="#000000" opacity="0"/>
                        <v:fill on="true" color="#000000"/>
                      </v:shape>
                      <v:shape id="Shape 171691" style="position:absolute;width:6644;height:91;left:7132;top:0;" coordsize="664464,9144" path="m0,0l664464,0l664464,9144l0,9144l0,0">
                        <v:stroke weight="0pt" endcap="flat" joinstyle="miter" miterlimit="10" on="false" color="#000000" opacity="0"/>
                        <v:fill on="true" color="#000000"/>
                      </v:shape>
                      <v:shape id="Shape 171692" style="position:absolute;width:6644;height:91;left:7132;top:175;" coordsize="664464,9144" path="m0,0l664464,0l664464,9144l0,9144l0,0">
                        <v:stroke weight="0pt" endcap="flat" joinstyle="miter" miterlimit="10" on="false" color="#000000" opacity="0"/>
                        <v:fill on="true" color="#000000"/>
                      </v:shape>
                      <v:shape id="Shape 171693" style="position:absolute;width:495;height:91;left:13776;top:0;" coordsize="49530,9144" path="m0,0l49530,0l49530,9144l0,9144l0,0">
                        <v:stroke weight="0pt" endcap="flat" joinstyle="miter" miterlimit="10" on="false" color="#000000" opacity="0"/>
                        <v:fill on="true" color="#000000"/>
                      </v:shape>
                      <v:shape id="Shape 171694" style="position:absolute;width:495;height:91;left:13776;top:175;" coordsize="49530,9144" path="m0,0l49530,0l49530,9144l0,9144l0,0">
                        <v:stroke weight="0pt" endcap="flat" joinstyle="miter" miterlimit="10" on="false" color="#000000" opacity="0"/>
                        <v:fill on="true" color="#000000"/>
                      </v:shape>
                    </v:group>
                  </w:pict>
                </mc:Fallback>
              </mc:AlternateContent>
            </w:r>
            <w:r>
              <w:rPr>
                <w:rFonts w:ascii="Arial" w:eastAsia="Arial" w:hAnsi="Arial" w:cs="Arial"/>
                <w:sz w:val="19"/>
                <w:u w:val="double" w:color="000000"/>
              </w:rPr>
              <w:t>-0.621825</w:t>
            </w:r>
            <w:r>
              <w:rPr>
                <w:rFonts w:ascii="Arial" w:eastAsia="Arial" w:hAnsi="Arial" w:cs="Arial"/>
                <w:sz w:val="19"/>
                <w:u w:val="double" w:color="000000"/>
              </w:rPr>
              <w:tab/>
            </w:r>
            <w:r>
              <w:rPr>
                <w:rFonts w:ascii="Arial" w:eastAsia="Arial" w:hAnsi="Arial" w:cs="Arial"/>
                <w:sz w:val="19"/>
              </w:rPr>
              <w:t>0.310926</w:t>
            </w:r>
            <w:r>
              <w:rPr>
                <w:rFonts w:ascii="Arial" w:eastAsia="Arial" w:hAnsi="Arial" w:cs="Arial"/>
                <w:sz w:val="19"/>
              </w:rPr>
              <w:tab/>
              <w:t>-1.999914</w:t>
            </w:r>
          </w:p>
          <w:p w14:paraId="0F7DB2D9" w14:textId="77777777" w:rsidR="00987387" w:rsidRDefault="00D205D0">
            <w:pPr>
              <w:spacing w:after="0"/>
              <w:ind w:left="104"/>
            </w:pPr>
            <w:r>
              <w:rPr>
                <w:rFonts w:ascii="Arial" w:eastAsia="Arial" w:hAnsi="Arial" w:cs="Arial"/>
                <w:sz w:val="19"/>
              </w:rPr>
              <w:t xml:space="preserve">0.699825    Mean dependent var </w:t>
            </w:r>
          </w:p>
        </w:tc>
        <w:tc>
          <w:tcPr>
            <w:tcW w:w="839" w:type="dxa"/>
            <w:tcBorders>
              <w:top w:val="nil"/>
              <w:left w:val="nil"/>
              <w:bottom w:val="nil"/>
              <w:right w:val="nil"/>
            </w:tcBorders>
          </w:tcPr>
          <w:p w14:paraId="6442EF45" w14:textId="77777777" w:rsidR="00987387" w:rsidRDefault="00D205D0">
            <w:pPr>
              <w:spacing w:after="61"/>
              <w:ind w:right="55"/>
              <w:jc w:val="right"/>
            </w:pPr>
            <w:r>
              <w:rPr>
                <w:noProof/>
              </w:rPr>
              <mc:AlternateContent>
                <mc:Choice Requires="wpg">
                  <w:drawing>
                    <wp:anchor distT="0" distB="0" distL="114300" distR="114300" simplePos="0" relativeHeight="251662336" behindDoc="1" locked="0" layoutInCell="1" allowOverlap="1" wp14:anchorId="21D106CB" wp14:editId="6AFE4CD8">
                      <wp:simplePos x="0" y="0"/>
                      <wp:positionH relativeFrom="column">
                        <wp:posOffset>-16477</wp:posOffset>
                      </wp:positionH>
                      <wp:positionV relativeFrom="paragraph">
                        <wp:posOffset>144869</wp:posOffset>
                      </wp:positionV>
                      <wp:extent cx="533400" cy="25908"/>
                      <wp:effectExtent l="0" t="0" r="0" b="0"/>
                      <wp:wrapNone/>
                      <wp:docPr id="128925" name="Group 128925"/>
                      <wp:cNvGraphicFramePr/>
                      <a:graphic xmlns:a="http://schemas.openxmlformats.org/drawingml/2006/main">
                        <a:graphicData uri="http://schemas.microsoft.com/office/word/2010/wordprocessingGroup">
                          <wpg:wgp>
                            <wpg:cNvGrpSpPr/>
                            <wpg:grpSpPr>
                              <a:xfrm>
                                <a:off x="0" y="0"/>
                                <a:ext cx="533400" cy="25908"/>
                                <a:chOff x="0" y="0"/>
                                <a:chExt cx="533400" cy="25908"/>
                              </a:xfrm>
                            </wpg:grpSpPr>
                            <wps:wsp>
                              <wps:cNvPr id="171695" name="Shape 171695"/>
                              <wps:cNvSpPr/>
                              <wps:spPr>
                                <a:xfrm>
                                  <a:off x="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96" name="Shape 171696"/>
                              <wps:cNvSpPr/>
                              <wps:spPr>
                                <a:xfrm>
                                  <a:off x="0"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925" style="width:42pt;height:2.04001pt;position:absolute;z-index:-2147483571;mso-position-horizontal-relative:text;mso-position-horizontal:absolute;margin-left:-1.29752pt;mso-position-vertical-relative:text;margin-top:11.407pt;" coordsize="5334,259">
                      <v:shape id="Shape 171697" style="position:absolute;width:5334;height:91;left:0;top:0;" coordsize="533400,9144" path="m0,0l533400,0l533400,9144l0,9144l0,0">
                        <v:stroke weight="0pt" endcap="flat" joinstyle="miter" miterlimit="10" on="false" color="#000000" opacity="0"/>
                        <v:fill on="true" color="#000000"/>
                      </v:shape>
                      <v:shape id="Shape 171698" style="position:absolute;width:5334;height:91;left:0;top:175;" coordsize="533400,9144" path="m0,0l533400,0l533400,9144l0,9144l0,0">
                        <v:stroke weight="0pt" endcap="flat" joinstyle="miter" miterlimit="10" on="false" color="#000000" opacity="0"/>
                        <v:fill on="true" color="#000000"/>
                      </v:shape>
                    </v:group>
                  </w:pict>
                </mc:Fallback>
              </mc:AlternateContent>
            </w:r>
            <w:r>
              <w:rPr>
                <w:rFonts w:ascii="Arial" w:eastAsia="Arial" w:hAnsi="Arial" w:cs="Arial"/>
                <w:sz w:val="19"/>
              </w:rPr>
              <w:t xml:space="preserve">0.0708 </w:t>
            </w:r>
          </w:p>
          <w:p w14:paraId="76E20BFF" w14:textId="77777777" w:rsidR="00987387" w:rsidRDefault="00D205D0">
            <w:pPr>
              <w:spacing w:after="0"/>
              <w:ind w:left="1"/>
              <w:jc w:val="both"/>
            </w:pPr>
            <w:r>
              <w:rPr>
                <w:rFonts w:ascii="Arial" w:eastAsia="Arial" w:hAnsi="Arial" w:cs="Arial"/>
                <w:sz w:val="19"/>
              </w:rPr>
              <w:t xml:space="preserve">12606.69 </w:t>
            </w:r>
          </w:p>
        </w:tc>
      </w:tr>
      <w:tr w:rsidR="00987387" w14:paraId="08E4E418" w14:textId="77777777">
        <w:trPr>
          <w:trHeight w:val="217"/>
        </w:trPr>
        <w:tc>
          <w:tcPr>
            <w:tcW w:w="1987" w:type="dxa"/>
            <w:tcBorders>
              <w:top w:val="nil"/>
              <w:left w:val="nil"/>
              <w:bottom w:val="nil"/>
              <w:right w:val="nil"/>
            </w:tcBorders>
          </w:tcPr>
          <w:p w14:paraId="01F89260" w14:textId="77777777" w:rsidR="00987387" w:rsidRDefault="00D205D0">
            <w:pPr>
              <w:spacing w:after="0"/>
            </w:pPr>
            <w:r>
              <w:rPr>
                <w:rFonts w:ascii="Arial" w:eastAsia="Arial" w:hAnsi="Arial" w:cs="Arial"/>
                <w:sz w:val="19"/>
              </w:rPr>
              <w:t xml:space="preserve">Adjusted R-squared </w:t>
            </w:r>
          </w:p>
        </w:tc>
        <w:tc>
          <w:tcPr>
            <w:tcW w:w="3268" w:type="dxa"/>
            <w:tcBorders>
              <w:top w:val="nil"/>
              <w:left w:val="nil"/>
              <w:bottom w:val="nil"/>
              <w:right w:val="nil"/>
            </w:tcBorders>
          </w:tcPr>
          <w:p w14:paraId="381424C6" w14:textId="77777777" w:rsidR="00987387" w:rsidRDefault="00D205D0">
            <w:pPr>
              <w:spacing w:after="0"/>
              <w:ind w:left="105"/>
            </w:pPr>
            <w:r>
              <w:rPr>
                <w:rFonts w:ascii="Arial" w:eastAsia="Arial" w:hAnsi="Arial" w:cs="Arial"/>
                <w:sz w:val="19"/>
              </w:rPr>
              <w:t xml:space="preserve">0.563382    S.D. dependent var </w:t>
            </w:r>
          </w:p>
        </w:tc>
        <w:tc>
          <w:tcPr>
            <w:tcW w:w="839" w:type="dxa"/>
            <w:tcBorders>
              <w:top w:val="nil"/>
              <w:left w:val="nil"/>
              <w:bottom w:val="nil"/>
              <w:right w:val="nil"/>
            </w:tcBorders>
          </w:tcPr>
          <w:p w14:paraId="77D386BC" w14:textId="77777777" w:rsidR="00987387" w:rsidRDefault="00D205D0">
            <w:pPr>
              <w:spacing w:after="0"/>
              <w:ind w:left="1"/>
              <w:jc w:val="both"/>
            </w:pPr>
            <w:r>
              <w:rPr>
                <w:rFonts w:ascii="Arial" w:eastAsia="Arial" w:hAnsi="Arial" w:cs="Arial"/>
                <w:sz w:val="19"/>
              </w:rPr>
              <w:t xml:space="preserve">9919.024 </w:t>
            </w:r>
          </w:p>
        </w:tc>
      </w:tr>
      <w:tr w:rsidR="00987387" w14:paraId="5ACC30B5" w14:textId="77777777">
        <w:trPr>
          <w:trHeight w:val="216"/>
        </w:trPr>
        <w:tc>
          <w:tcPr>
            <w:tcW w:w="1987" w:type="dxa"/>
            <w:tcBorders>
              <w:top w:val="nil"/>
              <w:left w:val="nil"/>
              <w:bottom w:val="nil"/>
              <w:right w:val="nil"/>
            </w:tcBorders>
          </w:tcPr>
          <w:p w14:paraId="500F21B1" w14:textId="77777777" w:rsidR="00987387" w:rsidRDefault="00D205D0">
            <w:pPr>
              <w:spacing w:after="0"/>
            </w:pPr>
            <w:r>
              <w:rPr>
                <w:rFonts w:ascii="Arial" w:eastAsia="Arial" w:hAnsi="Arial" w:cs="Arial"/>
                <w:sz w:val="19"/>
              </w:rPr>
              <w:t xml:space="preserve">S.E. of regression </w:t>
            </w:r>
          </w:p>
        </w:tc>
        <w:tc>
          <w:tcPr>
            <w:tcW w:w="3268" w:type="dxa"/>
            <w:tcBorders>
              <w:top w:val="nil"/>
              <w:left w:val="nil"/>
              <w:bottom w:val="nil"/>
              <w:right w:val="nil"/>
            </w:tcBorders>
          </w:tcPr>
          <w:p w14:paraId="6F8C6D3F" w14:textId="77777777" w:rsidR="00987387" w:rsidRDefault="00D205D0">
            <w:pPr>
              <w:spacing w:after="0"/>
              <w:ind w:left="104"/>
            </w:pPr>
            <w:r>
              <w:rPr>
                <w:rFonts w:ascii="Arial" w:eastAsia="Arial" w:hAnsi="Arial" w:cs="Arial"/>
                <w:sz w:val="19"/>
              </w:rPr>
              <w:t xml:space="preserve">6554.201    Akaike info criterion </w:t>
            </w:r>
          </w:p>
        </w:tc>
        <w:tc>
          <w:tcPr>
            <w:tcW w:w="839" w:type="dxa"/>
            <w:tcBorders>
              <w:top w:val="nil"/>
              <w:left w:val="nil"/>
              <w:bottom w:val="nil"/>
              <w:right w:val="nil"/>
            </w:tcBorders>
          </w:tcPr>
          <w:p w14:paraId="794803F1" w14:textId="77777777" w:rsidR="00987387" w:rsidRDefault="00D205D0">
            <w:pPr>
              <w:spacing w:after="0"/>
              <w:ind w:left="2"/>
              <w:jc w:val="both"/>
            </w:pPr>
            <w:r>
              <w:rPr>
                <w:rFonts w:ascii="Arial" w:eastAsia="Arial" w:hAnsi="Arial" w:cs="Arial"/>
                <w:sz w:val="19"/>
              </w:rPr>
              <w:t xml:space="preserve">20.68416 </w:t>
            </w:r>
          </w:p>
        </w:tc>
      </w:tr>
      <w:tr w:rsidR="00987387" w14:paraId="1843E98B" w14:textId="77777777">
        <w:trPr>
          <w:trHeight w:val="217"/>
        </w:trPr>
        <w:tc>
          <w:tcPr>
            <w:tcW w:w="1987" w:type="dxa"/>
            <w:tcBorders>
              <w:top w:val="nil"/>
              <w:left w:val="nil"/>
              <w:bottom w:val="nil"/>
              <w:right w:val="nil"/>
            </w:tcBorders>
          </w:tcPr>
          <w:p w14:paraId="667568D7" w14:textId="77777777" w:rsidR="00987387" w:rsidRDefault="00D205D0">
            <w:pPr>
              <w:spacing w:after="0"/>
            </w:pPr>
            <w:r>
              <w:rPr>
                <w:rFonts w:ascii="Arial" w:eastAsia="Arial" w:hAnsi="Arial" w:cs="Arial"/>
                <w:sz w:val="19"/>
              </w:rPr>
              <w:t xml:space="preserve">Sum squared resid </w:t>
            </w:r>
          </w:p>
        </w:tc>
        <w:tc>
          <w:tcPr>
            <w:tcW w:w="3268" w:type="dxa"/>
            <w:tcBorders>
              <w:top w:val="nil"/>
              <w:left w:val="nil"/>
              <w:bottom w:val="nil"/>
              <w:right w:val="nil"/>
            </w:tcBorders>
          </w:tcPr>
          <w:p w14:paraId="4143FF2F" w14:textId="77777777" w:rsidR="00987387" w:rsidRDefault="00D205D0">
            <w:pPr>
              <w:spacing w:after="0"/>
              <w:ind w:left="78"/>
            </w:pPr>
            <w:r>
              <w:rPr>
                <w:rFonts w:ascii="Arial" w:eastAsia="Arial" w:hAnsi="Arial" w:cs="Arial"/>
                <w:sz w:val="19"/>
              </w:rPr>
              <w:t xml:space="preserve">4.73E+08    Schwarz criterion </w:t>
            </w:r>
          </w:p>
        </w:tc>
        <w:tc>
          <w:tcPr>
            <w:tcW w:w="839" w:type="dxa"/>
            <w:tcBorders>
              <w:top w:val="nil"/>
              <w:left w:val="nil"/>
              <w:bottom w:val="nil"/>
              <w:right w:val="nil"/>
            </w:tcBorders>
          </w:tcPr>
          <w:p w14:paraId="68A18A4F" w14:textId="77777777" w:rsidR="00987387" w:rsidRDefault="00D205D0">
            <w:pPr>
              <w:spacing w:after="0"/>
              <w:jc w:val="both"/>
            </w:pPr>
            <w:r>
              <w:rPr>
                <w:rFonts w:ascii="Arial" w:eastAsia="Arial" w:hAnsi="Arial" w:cs="Arial"/>
                <w:sz w:val="19"/>
              </w:rPr>
              <w:t xml:space="preserve">20.97824 </w:t>
            </w:r>
          </w:p>
        </w:tc>
      </w:tr>
      <w:tr w:rsidR="00987387" w14:paraId="328B0C1B" w14:textId="77777777">
        <w:trPr>
          <w:trHeight w:val="216"/>
        </w:trPr>
        <w:tc>
          <w:tcPr>
            <w:tcW w:w="1987" w:type="dxa"/>
            <w:tcBorders>
              <w:top w:val="nil"/>
              <w:left w:val="nil"/>
              <w:bottom w:val="nil"/>
              <w:right w:val="nil"/>
            </w:tcBorders>
          </w:tcPr>
          <w:p w14:paraId="0063421B" w14:textId="77777777" w:rsidR="00987387" w:rsidRDefault="00D205D0">
            <w:pPr>
              <w:spacing w:after="0"/>
            </w:pPr>
            <w:r>
              <w:rPr>
                <w:rFonts w:ascii="Arial" w:eastAsia="Arial" w:hAnsi="Arial" w:cs="Arial"/>
                <w:sz w:val="19"/>
              </w:rPr>
              <w:t xml:space="preserve">Log likelihood </w:t>
            </w:r>
          </w:p>
        </w:tc>
        <w:tc>
          <w:tcPr>
            <w:tcW w:w="3268" w:type="dxa"/>
            <w:tcBorders>
              <w:top w:val="nil"/>
              <w:left w:val="nil"/>
              <w:bottom w:val="nil"/>
              <w:right w:val="nil"/>
            </w:tcBorders>
          </w:tcPr>
          <w:p w14:paraId="7AEBB9A8" w14:textId="77777777" w:rsidR="00987387" w:rsidRDefault="00D205D0">
            <w:pPr>
              <w:spacing w:after="0"/>
              <w:ind w:left="40"/>
            </w:pPr>
            <w:r>
              <w:rPr>
                <w:rFonts w:ascii="Arial" w:eastAsia="Arial" w:hAnsi="Arial" w:cs="Arial"/>
                <w:sz w:val="19"/>
              </w:rPr>
              <w:t>-169.8154   F-statistic</w:t>
            </w:r>
          </w:p>
        </w:tc>
        <w:tc>
          <w:tcPr>
            <w:tcW w:w="839" w:type="dxa"/>
            <w:tcBorders>
              <w:top w:val="nil"/>
              <w:left w:val="nil"/>
              <w:bottom w:val="nil"/>
              <w:right w:val="nil"/>
            </w:tcBorders>
          </w:tcPr>
          <w:p w14:paraId="403E568C" w14:textId="77777777" w:rsidR="00987387" w:rsidRDefault="00D205D0">
            <w:pPr>
              <w:spacing w:after="0"/>
              <w:ind w:left="1"/>
              <w:jc w:val="both"/>
            </w:pPr>
            <w:r>
              <w:rPr>
                <w:rFonts w:ascii="Arial" w:eastAsia="Arial" w:hAnsi="Arial" w:cs="Arial"/>
                <w:sz w:val="19"/>
              </w:rPr>
              <w:t xml:space="preserve">5.129061 </w:t>
            </w:r>
          </w:p>
        </w:tc>
      </w:tr>
      <w:tr w:rsidR="00987387" w14:paraId="24CDDF41" w14:textId="77777777">
        <w:trPr>
          <w:trHeight w:val="244"/>
        </w:trPr>
        <w:tc>
          <w:tcPr>
            <w:tcW w:w="5254" w:type="dxa"/>
            <w:gridSpan w:val="2"/>
            <w:tcBorders>
              <w:top w:val="nil"/>
              <w:left w:val="nil"/>
              <w:bottom w:val="nil"/>
              <w:right w:val="nil"/>
            </w:tcBorders>
          </w:tcPr>
          <w:p w14:paraId="1B5C3A15" w14:textId="77777777" w:rsidR="00987387" w:rsidRDefault="00D205D0">
            <w:pPr>
              <w:tabs>
                <w:tab w:val="center" w:pos="3280"/>
              </w:tabs>
              <w:spacing w:after="0"/>
            </w:pPr>
            <w:r>
              <w:rPr>
                <w:rFonts w:ascii="Arial" w:eastAsia="Arial" w:hAnsi="Arial" w:cs="Arial"/>
                <w:sz w:val="19"/>
                <w:u w:val="single" w:color="000000"/>
              </w:rPr>
              <w:t xml:space="preserve">Durbin-Watson stat </w:t>
            </w:r>
            <w:r>
              <w:rPr>
                <w:rFonts w:ascii="Arial" w:eastAsia="Arial" w:hAnsi="Arial" w:cs="Arial"/>
                <w:sz w:val="19"/>
                <w:u w:val="single" w:color="000000"/>
              </w:rPr>
              <w:tab/>
              <w:t xml:space="preserve">1.570074    Prob(F-statistic) </w:t>
            </w:r>
          </w:p>
        </w:tc>
        <w:tc>
          <w:tcPr>
            <w:tcW w:w="839" w:type="dxa"/>
            <w:tcBorders>
              <w:top w:val="nil"/>
              <w:left w:val="nil"/>
              <w:bottom w:val="nil"/>
              <w:right w:val="nil"/>
            </w:tcBorders>
          </w:tcPr>
          <w:p w14:paraId="3C2CFC0A" w14:textId="77777777" w:rsidR="00987387" w:rsidRDefault="00D205D0">
            <w:pPr>
              <w:spacing w:after="0"/>
              <w:jc w:val="both"/>
            </w:pPr>
            <w:r>
              <w:rPr>
                <w:rFonts w:ascii="Arial" w:eastAsia="Arial" w:hAnsi="Arial" w:cs="Arial"/>
                <w:sz w:val="19"/>
                <w:u w:val="single" w:color="000000"/>
              </w:rPr>
              <w:t xml:space="preserve">0.011342 </w:t>
            </w:r>
          </w:p>
        </w:tc>
      </w:tr>
    </w:tbl>
    <w:p w14:paraId="08FA8F5E" w14:textId="77777777" w:rsidR="00987387" w:rsidRDefault="00D205D0">
      <w:pPr>
        <w:spacing w:after="478" w:line="248" w:lineRule="auto"/>
        <w:ind w:left="683" w:hanging="10"/>
      </w:pPr>
      <w:r>
        <w:rPr>
          <w:noProof/>
        </w:rPr>
        <mc:AlternateContent>
          <mc:Choice Requires="wpg">
            <w:drawing>
              <wp:anchor distT="0" distB="0" distL="114300" distR="114300" simplePos="0" relativeHeight="251663360" behindDoc="0" locked="0" layoutInCell="1" allowOverlap="1" wp14:anchorId="38D6F607" wp14:editId="29A93240">
                <wp:simplePos x="0" y="0"/>
                <wp:positionH relativeFrom="column">
                  <wp:posOffset>418338</wp:posOffset>
                </wp:positionH>
                <wp:positionV relativeFrom="paragraph">
                  <wp:posOffset>471780</wp:posOffset>
                </wp:positionV>
                <wp:extent cx="1263396" cy="25145"/>
                <wp:effectExtent l="0" t="0" r="0" b="0"/>
                <wp:wrapSquare wrapText="bothSides"/>
                <wp:docPr id="127094" name="Group 127094"/>
                <wp:cNvGraphicFramePr/>
                <a:graphic xmlns:a="http://schemas.openxmlformats.org/drawingml/2006/main">
                  <a:graphicData uri="http://schemas.microsoft.com/office/word/2010/wordprocessingGroup">
                    <wpg:wgp>
                      <wpg:cNvGrpSpPr/>
                      <wpg:grpSpPr>
                        <a:xfrm>
                          <a:off x="0" y="0"/>
                          <a:ext cx="1263396" cy="25145"/>
                          <a:chOff x="0" y="0"/>
                          <a:chExt cx="1263396" cy="25145"/>
                        </a:xfrm>
                      </wpg:grpSpPr>
                      <wps:wsp>
                        <wps:cNvPr id="171699" name="Shape 171699"/>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00" name="Shape 171700"/>
                        <wps:cNvSpPr/>
                        <wps:spPr>
                          <a:xfrm>
                            <a:off x="0" y="16763"/>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01" name="Shape 171701"/>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02" name="Shape 171702"/>
                        <wps:cNvSpPr/>
                        <wps:spPr>
                          <a:xfrm>
                            <a:off x="1213866" y="16763"/>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094" style="width:99.48pt;height:1.97992pt;position:absolute;mso-position-horizontal-relative:text;mso-position-horizontal:absolute;margin-left:32.94pt;mso-position-vertical-relative:text;margin-top:37.148pt;" coordsize="12633,251">
                <v:shape id="Shape 171703" style="position:absolute;width:12138;height:91;left:0;top:0;" coordsize="1213866,9144" path="m0,0l1213866,0l1213866,9144l0,9144l0,0">
                  <v:stroke weight="0pt" endcap="flat" joinstyle="miter" miterlimit="10" on="false" color="#000000" opacity="0"/>
                  <v:fill on="true" color="#000000"/>
                </v:shape>
                <v:shape id="Shape 171704" style="position:absolute;width:12138;height:91;left:0;top:167;" coordsize="1213866,9144" path="m0,0l1213866,0l1213866,9144l0,9144l0,0">
                  <v:stroke weight="0pt" endcap="flat" joinstyle="miter" miterlimit="10" on="false" color="#000000" opacity="0"/>
                  <v:fill on="true" color="#000000"/>
                </v:shape>
                <v:shape id="Shape 171705" style="position:absolute;width:495;height:91;left:12138;top:0;" coordsize="49530,9144" path="m0,0l49530,0l49530,9144l0,9144l0,0">
                  <v:stroke weight="0pt" endcap="flat" joinstyle="miter" miterlimit="10" on="false" color="#000000" opacity="0"/>
                  <v:fill on="true" color="#000000"/>
                </v:shape>
                <v:shape id="Shape 171706" style="position:absolute;width:495;height:91;left:12138;top:167;" coordsize="49530,9144" path="m0,0l49530,0l49530,9144l0,914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4384" behindDoc="0" locked="0" layoutInCell="1" allowOverlap="1" wp14:anchorId="5AF99492" wp14:editId="33C57E48">
                <wp:simplePos x="0" y="0"/>
                <wp:positionH relativeFrom="column">
                  <wp:posOffset>418338</wp:posOffset>
                </wp:positionH>
                <wp:positionV relativeFrom="paragraph">
                  <wp:posOffset>1345793</wp:posOffset>
                </wp:positionV>
                <wp:extent cx="1263396" cy="25908"/>
                <wp:effectExtent l="0" t="0" r="0" b="0"/>
                <wp:wrapSquare wrapText="bothSides"/>
                <wp:docPr id="127095" name="Group 127095"/>
                <wp:cNvGraphicFramePr/>
                <a:graphic xmlns:a="http://schemas.openxmlformats.org/drawingml/2006/main">
                  <a:graphicData uri="http://schemas.microsoft.com/office/word/2010/wordprocessingGroup">
                    <wpg:wgp>
                      <wpg:cNvGrpSpPr/>
                      <wpg:grpSpPr>
                        <a:xfrm>
                          <a:off x="0" y="0"/>
                          <a:ext cx="1263396" cy="25908"/>
                          <a:chOff x="0" y="0"/>
                          <a:chExt cx="1263396" cy="25908"/>
                        </a:xfrm>
                      </wpg:grpSpPr>
                      <wps:wsp>
                        <wps:cNvPr id="171707" name="Shape 171707"/>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08" name="Shape 171708"/>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09" name="Shape 171709"/>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10" name="Shape 171710"/>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095" style="width:99.48pt;height:2.04001pt;position:absolute;mso-position-horizontal-relative:text;mso-position-horizontal:absolute;margin-left:32.94pt;mso-position-vertical-relative:text;margin-top:105.968pt;" coordsize="12633,259">
                <v:shape id="Shape 171711" style="position:absolute;width:12138;height:91;left:0;top:0;" coordsize="1213866,9144" path="m0,0l1213866,0l1213866,9144l0,9144l0,0">
                  <v:stroke weight="0pt" endcap="flat" joinstyle="miter" miterlimit="10" on="false" color="#000000" opacity="0"/>
                  <v:fill on="true" color="#000000"/>
                </v:shape>
                <v:shape id="Shape 171712" style="position:absolute;width:12138;height:91;left:0;top:175;" coordsize="1213866,9144" path="m0,0l1213866,0l1213866,9144l0,9144l0,0">
                  <v:stroke weight="0pt" endcap="flat" joinstyle="miter" miterlimit="10" on="false" color="#000000" opacity="0"/>
                  <v:fill on="true" color="#000000"/>
                </v:shape>
                <v:shape id="Shape 171713" style="position:absolute;width:495;height:91;left:12138;top:0;" coordsize="49530,9144" path="m0,0l49530,0l49530,9144l0,9144l0,0">
                  <v:stroke weight="0pt" endcap="flat" joinstyle="miter" miterlimit="10" on="false" color="#000000" opacity="0"/>
                  <v:fill on="true" color="#000000"/>
                </v:shape>
                <v:shape id="Shape 171714" style="position:absolute;width:495;height:91;left:12138;top:175;" coordsize="49530,9144" path="m0,0l49530,0l49530,9144l0,9144l0,0">
                  <v:stroke weight="0pt" endcap="flat" joinstyle="miter" miterlimit="10" on="false" color="#000000" opacity="0"/>
                  <v:fill on="true" color="#000000"/>
                </v:shape>
                <w10:wrap type="square"/>
              </v:group>
            </w:pict>
          </mc:Fallback>
        </mc:AlternateContent>
      </w:r>
      <w:r>
        <w:rPr>
          <w:rFonts w:ascii="Arial" w:eastAsia="Arial" w:hAnsi="Arial" w:cs="Arial"/>
          <w:sz w:val="19"/>
        </w:rPr>
        <w:t xml:space="preserve">Sample(adjusted): 1989 2005 </w:t>
      </w:r>
    </w:p>
    <w:p w14:paraId="0F5AB8F5" w14:textId="77777777" w:rsidR="00987387" w:rsidRDefault="00D205D0">
      <w:pPr>
        <w:spacing w:before="1364" w:after="237"/>
        <w:ind w:left="690" w:hanging="10"/>
        <w:jc w:val="both"/>
      </w:pPr>
      <w:r>
        <w:rPr>
          <w:noProof/>
        </w:rPr>
        <mc:AlternateContent>
          <mc:Choice Requires="wpg">
            <w:drawing>
              <wp:anchor distT="0" distB="0" distL="114300" distR="114300" simplePos="0" relativeHeight="251665408" behindDoc="0" locked="0" layoutInCell="1" allowOverlap="1" wp14:anchorId="3A8A5072" wp14:editId="673CF968">
                <wp:simplePos x="0" y="0"/>
                <wp:positionH relativeFrom="column">
                  <wp:posOffset>409956</wp:posOffset>
                </wp:positionH>
                <wp:positionV relativeFrom="paragraph">
                  <wp:posOffset>2410</wp:posOffset>
                </wp:positionV>
                <wp:extent cx="3880104" cy="8382"/>
                <wp:effectExtent l="0" t="0" r="0" b="0"/>
                <wp:wrapNone/>
                <wp:docPr id="127097" name="Group 127097"/>
                <wp:cNvGraphicFramePr/>
                <a:graphic xmlns:a="http://schemas.openxmlformats.org/drawingml/2006/main">
                  <a:graphicData uri="http://schemas.microsoft.com/office/word/2010/wordprocessingGroup">
                    <wpg:wgp>
                      <wpg:cNvGrpSpPr/>
                      <wpg:grpSpPr>
                        <a:xfrm>
                          <a:off x="0" y="0"/>
                          <a:ext cx="3880104" cy="8382"/>
                          <a:chOff x="0" y="0"/>
                          <a:chExt cx="3880104" cy="8382"/>
                        </a:xfrm>
                      </wpg:grpSpPr>
                      <wps:wsp>
                        <wps:cNvPr id="171715" name="Shape 171715"/>
                        <wps:cNvSpPr/>
                        <wps:spPr>
                          <a:xfrm>
                            <a:off x="0" y="0"/>
                            <a:ext cx="1222248" cy="9144"/>
                          </a:xfrm>
                          <a:custGeom>
                            <a:avLst/>
                            <a:gdLst/>
                            <a:ahLst/>
                            <a:cxnLst/>
                            <a:rect l="0" t="0" r="0" b="0"/>
                            <a:pathLst>
                              <a:path w="1222248" h="9144">
                                <a:moveTo>
                                  <a:pt x="0" y="0"/>
                                </a:moveTo>
                                <a:lnTo>
                                  <a:pt x="1222248" y="0"/>
                                </a:lnTo>
                                <a:lnTo>
                                  <a:pt x="1222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16" name="Shape 171716"/>
                        <wps:cNvSpPr/>
                        <wps:spPr>
                          <a:xfrm>
                            <a:off x="1213866" y="0"/>
                            <a:ext cx="656082" cy="9144"/>
                          </a:xfrm>
                          <a:custGeom>
                            <a:avLst/>
                            <a:gdLst/>
                            <a:ahLst/>
                            <a:cxnLst/>
                            <a:rect l="0" t="0" r="0" b="0"/>
                            <a:pathLst>
                              <a:path w="656082" h="9144">
                                <a:moveTo>
                                  <a:pt x="0" y="0"/>
                                </a:moveTo>
                                <a:lnTo>
                                  <a:pt x="656082" y="0"/>
                                </a:lnTo>
                                <a:lnTo>
                                  <a:pt x="6560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17" name="Shape 171717"/>
                        <wps:cNvSpPr/>
                        <wps:spPr>
                          <a:xfrm>
                            <a:off x="1861566" y="0"/>
                            <a:ext cx="1435608" cy="9144"/>
                          </a:xfrm>
                          <a:custGeom>
                            <a:avLst/>
                            <a:gdLst/>
                            <a:ahLst/>
                            <a:cxnLst/>
                            <a:rect l="0" t="0" r="0" b="0"/>
                            <a:pathLst>
                              <a:path w="1435608" h="9144">
                                <a:moveTo>
                                  <a:pt x="0" y="0"/>
                                </a:moveTo>
                                <a:lnTo>
                                  <a:pt x="1435608" y="0"/>
                                </a:lnTo>
                                <a:lnTo>
                                  <a:pt x="1435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18" name="Shape 171718"/>
                        <wps:cNvSpPr/>
                        <wps:spPr>
                          <a:xfrm>
                            <a:off x="3288030" y="0"/>
                            <a:ext cx="592074" cy="9144"/>
                          </a:xfrm>
                          <a:custGeom>
                            <a:avLst/>
                            <a:gdLst/>
                            <a:ahLst/>
                            <a:cxnLst/>
                            <a:rect l="0" t="0" r="0" b="0"/>
                            <a:pathLst>
                              <a:path w="592074" h="9144">
                                <a:moveTo>
                                  <a:pt x="0" y="0"/>
                                </a:moveTo>
                                <a:lnTo>
                                  <a:pt x="592074" y="0"/>
                                </a:lnTo>
                                <a:lnTo>
                                  <a:pt x="5920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097" style="width:305.52pt;height:0.660004pt;position:absolute;z-index:91;mso-position-horizontal-relative:text;mso-position-horizontal:absolute;margin-left:32.28pt;mso-position-vertical-relative:text;margin-top:0.189789pt;" coordsize="38801,83">
                <v:shape id="Shape 171719" style="position:absolute;width:12222;height:91;left:0;top:0;" coordsize="1222248,9144" path="m0,0l1222248,0l1222248,9144l0,9144l0,0">
                  <v:stroke weight="0pt" endcap="flat" joinstyle="miter" miterlimit="10" on="false" color="#000000" opacity="0"/>
                  <v:fill on="true" color="#000000"/>
                </v:shape>
                <v:shape id="Shape 171720" style="position:absolute;width:6560;height:91;left:12138;top:0;" coordsize="656082,9144" path="m0,0l656082,0l656082,9144l0,9144l0,0">
                  <v:stroke weight="0pt" endcap="flat" joinstyle="miter" miterlimit="10" on="false" color="#000000" opacity="0"/>
                  <v:fill on="true" color="#000000"/>
                </v:shape>
                <v:shape id="Shape 171721" style="position:absolute;width:14356;height:91;left:18615;top:0;" coordsize="1435608,9144" path="m0,0l1435608,0l1435608,9144l0,9144l0,0">
                  <v:stroke weight="0pt" endcap="flat" joinstyle="miter" miterlimit="10" on="false" color="#000000" opacity="0"/>
                  <v:fill on="true" color="#000000"/>
                </v:shape>
                <v:shape id="Shape 171722" style="position:absolute;width:5920;height:91;left:32880;top:0;" coordsize="592074,9144" path="m0,0l592074,0l592074,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3"/>
        </w:rPr>
        <w:t xml:space="preserve">Sumber : hasil EViews </w:t>
      </w:r>
    </w:p>
    <w:p w14:paraId="26763E23" w14:textId="77777777" w:rsidR="00987387" w:rsidRDefault="00D205D0">
      <w:pPr>
        <w:spacing w:after="5" w:line="479" w:lineRule="auto"/>
        <w:ind w:left="680" w:firstLine="523"/>
        <w:jc w:val="both"/>
      </w:pPr>
      <w:r>
        <w:rPr>
          <w:rFonts w:ascii="Times New Roman" w:eastAsia="Times New Roman" w:hAnsi="Times New Roman" w:cs="Times New Roman"/>
          <w:sz w:val="23"/>
        </w:rPr>
        <w:t xml:space="preserve">Dari tabel estimasi model dinamis ECM dapat diperoleh fungsi regresi  OLS sebagai berikut : </w:t>
      </w:r>
    </w:p>
    <w:p w14:paraId="213A81DC" w14:textId="77777777" w:rsidR="00987387" w:rsidRDefault="00D205D0">
      <w:pPr>
        <w:spacing w:after="5" w:line="479" w:lineRule="auto"/>
        <w:ind w:left="1357" w:hanging="677"/>
        <w:jc w:val="both"/>
      </w:pPr>
      <w:r>
        <w:rPr>
          <w:rFonts w:ascii="Times New Roman" w:eastAsia="Times New Roman" w:hAnsi="Times New Roman" w:cs="Times New Roman"/>
          <w:sz w:val="23"/>
        </w:rPr>
        <w:t xml:space="preserve">D(Y) = 6668,922 + 0,338637 D(X1) + 319,1208 D(X2) + 706,1993 D(X3) – 0,123540 D(X4) + -0,621825 ECT </w:t>
      </w:r>
    </w:p>
    <w:p w14:paraId="5C9490CA" w14:textId="77777777" w:rsidR="00987387" w:rsidRDefault="00D205D0">
      <w:pPr>
        <w:spacing w:after="5" w:line="479" w:lineRule="auto"/>
        <w:ind w:left="680" w:firstLine="508"/>
        <w:jc w:val="both"/>
      </w:pPr>
      <w:r>
        <w:rPr>
          <w:rFonts w:ascii="Times New Roman" w:eastAsia="Times New Roman" w:hAnsi="Times New Roman" w:cs="Times New Roman"/>
          <w:sz w:val="23"/>
        </w:rPr>
        <w:t>Berdasarkan hasil estimasi model dinamis ECM diatas, maka terl</w:t>
      </w:r>
      <w:r>
        <w:rPr>
          <w:rFonts w:ascii="Times New Roman" w:eastAsia="Times New Roman" w:hAnsi="Times New Roman" w:cs="Times New Roman"/>
          <w:sz w:val="23"/>
        </w:rPr>
        <w:t xml:space="preserve">ihat bahwa koefisien pada variabel </w:t>
      </w:r>
      <w:r>
        <w:rPr>
          <w:rFonts w:ascii="Times New Roman" w:eastAsia="Times New Roman" w:hAnsi="Times New Roman" w:cs="Times New Roman"/>
          <w:i/>
          <w:sz w:val="23"/>
        </w:rPr>
        <w:t xml:space="preserve">Error Correction Term </w:t>
      </w:r>
      <w:r>
        <w:rPr>
          <w:rFonts w:ascii="Times New Roman" w:eastAsia="Times New Roman" w:hAnsi="Times New Roman" w:cs="Times New Roman"/>
          <w:sz w:val="23"/>
        </w:rPr>
        <w:t>(ECT) signifikan pada tingkat signifikansi 10% dan mempunyai tanda yang negatif. Dengan demikian dapat dikatakan bahwa model ECM dapat digunakan dalam mengestimasi faktor-faktor yang mempengaruhi kon</w:t>
      </w:r>
      <w:r>
        <w:rPr>
          <w:rFonts w:ascii="Times New Roman" w:eastAsia="Times New Roman" w:hAnsi="Times New Roman" w:cs="Times New Roman"/>
          <w:sz w:val="23"/>
        </w:rPr>
        <w:t xml:space="preserve">sumsi masyarakat di Indonesia selama periode penelitian atau dengan kata lain spesifikasi model yang digunakan adalah sahih atau valid.  </w:t>
      </w:r>
    </w:p>
    <w:p w14:paraId="4A83743E" w14:textId="77777777" w:rsidR="00987387" w:rsidRDefault="00D205D0">
      <w:pPr>
        <w:spacing w:after="5" w:line="479" w:lineRule="auto"/>
        <w:ind w:left="680" w:firstLine="508"/>
        <w:jc w:val="both"/>
      </w:pPr>
      <w:r>
        <w:rPr>
          <w:rFonts w:ascii="Times New Roman" w:eastAsia="Times New Roman" w:hAnsi="Times New Roman" w:cs="Times New Roman"/>
          <w:sz w:val="23"/>
        </w:rPr>
        <w:t>Nilai koefisien penyesuaian (</w:t>
      </w:r>
      <w:r>
        <w:rPr>
          <w:rFonts w:ascii="Times New Roman" w:eastAsia="Times New Roman" w:hAnsi="Times New Roman" w:cs="Times New Roman"/>
          <w:i/>
          <w:sz w:val="23"/>
        </w:rPr>
        <w:t>coeficient of adjusment</w:t>
      </w:r>
      <w:r>
        <w:rPr>
          <w:rFonts w:ascii="Times New Roman" w:eastAsia="Times New Roman" w:hAnsi="Times New Roman" w:cs="Times New Roman"/>
          <w:sz w:val="23"/>
        </w:rPr>
        <w:t>) yaitu sebesar  -0,621825, yang berarti bahwa sekitar 62,18% keti</w:t>
      </w:r>
      <w:r>
        <w:rPr>
          <w:rFonts w:ascii="Times New Roman" w:eastAsia="Times New Roman" w:hAnsi="Times New Roman" w:cs="Times New Roman"/>
          <w:sz w:val="23"/>
        </w:rPr>
        <w:t xml:space="preserve">daksesuaian antara pengeluaran konsumsi (Y) yang aktual dengan yang diinginkan akan dieliminasi atau dihilangkan dalam satu tahun. </w:t>
      </w:r>
    </w:p>
    <w:p w14:paraId="300F46B7" w14:textId="77777777" w:rsidR="00987387" w:rsidRDefault="00D205D0">
      <w:pPr>
        <w:spacing w:after="5" w:line="479" w:lineRule="auto"/>
        <w:ind w:left="680" w:firstLine="508"/>
        <w:jc w:val="both"/>
      </w:pPr>
      <w:r>
        <w:rPr>
          <w:rFonts w:ascii="Times New Roman" w:eastAsia="Times New Roman" w:hAnsi="Times New Roman" w:cs="Times New Roman"/>
          <w:sz w:val="23"/>
        </w:rPr>
        <w:t>Untuk mengetahui apakah hasil estimasi dapat dipercaya maka dilakukan pengujian lebih lanjut yaitu berupa uji ekonometri. Uj</w:t>
      </w:r>
      <w:r>
        <w:rPr>
          <w:rFonts w:ascii="Times New Roman" w:eastAsia="Times New Roman" w:hAnsi="Times New Roman" w:cs="Times New Roman"/>
          <w:sz w:val="23"/>
        </w:rPr>
        <w:t xml:space="preserve">i tersebut dimaksudkan untuk mengetahui apakah penafsiran-penafsiran terhadap parameter sudah bermakna secara teoritis dan nyata secara statistik. </w:t>
      </w:r>
    </w:p>
    <w:p w14:paraId="5518AC4D" w14:textId="77777777" w:rsidR="00987387" w:rsidRDefault="00D205D0">
      <w:pPr>
        <w:spacing w:after="237"/>
        <w:ind w:left="1188"/>
      </w:pPr>
      <w:r>
        <w:rPr>
          <w:rFonts w:ascii="Times New Roman" w:eastAsia="Times New Roman" w:hAnsi="Times New Roman" w:cs="Times New Roman"/>
          <w:sz w:val="23"/>
        </w:rPr>
        <w:t xml:space="preserve"> </w:t>
      </w:r>
    </w:p>
    <w:p w14:paraId="2E96ED4D" w14:textId="77777777" w:rsidR="00987387" w:rsidRDefault="00D205D0">
      <w:pPr>
        <w:pStyle w:val="Heading4"/>
        <w:ind w:left="506" w:right="0"/>
      </w:pPr>
      <w:r>
        <w:t xml:space="preserve">4.2.4.  Analisis Statistik Jangka Pendek </w:t>
      </w:r>
    </w:p>
    <w:p w14:paraId="6F1A68F4" w14:textId="77777777" w:rsidR="00987387" w:rsidRDefault="00D205D0">
      <w:pPr>
        <w:spacing w:after="5" w:line="479" w:lineRule="auto"/>
        <w:ind w:left="680" w:firstLine="508"/>
        <w:jc w:val="both"/>
      </w:pPr>
      <w:r>
        <w:rPr>
          <w:rFonts w:ascii="Times New Roman" w:eastAsia="Times New Roman" w:hAnsi="Times New Roman" w:cs="Times New Roman"/>
          <w:sz w:val="23"/>
        </w:rPr>
        <w:t>Untuk mengetahui lebih lanjut tingkat signifikansi model ECM tersebut, maka akan dilakukan pengujian lebih lanjut yaitu pengujian variabel-variabel tersebut secara individual (uji t), dan pengujian keoefisien determinasi (R</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dari hasil perhitungan yang te</w:t>
      </w:r>
      <w:r>
        <w:rPr>
          <w:rFonts w:ascii="Times New Roman" w:eastAsia="Times New Roman" w:hAnsi="Times New Roman" w:cs="Times New Roman"/>
          <w:sz w:val="23"/>
        </w:rPr>
        <w:t xml:space="preserve">lah dilakukan sebelumnya. </w:t>
      </w:r>
    </w:p>
    <w:p w14:paraId="63394B81" w14:textId="77777777" w:rsidR="00987387" w:rsidRDefault="00D205D0">
      <w:pPr>
        <w:pStyle w:val="Heading5"/>
        <w:ind w:left="690" w:right="0"/>
      </w:pPr>
      <w:r>
        <w:t xml:space="preserve">4.2.4.1.  Uji Secara Individual (uji t) </w:t>
      </w:r>
    </w:p>
    <w:p w14:paraId="28127F3D" w14:textId="77777777" w:rsidR="00987387" w:rsidRDefault="00D205D0">
      <w:pPr>
        <w:spacing w:after="5" w:line="479" w:lineRule="auto"/>
        <w:ind w:left="935" w:firstLine="593"/>
        <w:jc w:val="both"/>
      </w:pPr>
      <w:r>
        <w:rPr>
          <w:rFonts w:ascii="Times New Roman" w:eastAsia="Times New Roman" w:hAnsi="Times New Roman" w:cs="Times New Roman"/>
          <w:sz w:val="23"/>
        </w:rPr>
        <w:t>Pengujian secara individual ini dimaksudkan untuk mengetahui apakah masing-masing variabel independen berpengaruh secara signifikan terhadap variabel independen. Uji ini dilakukan dengan m</w:t>
      </w:r>
      <w:r>
        <w:rPr>
          <w:rFonts w:ascii="Times New Roman" w:eastAsia="Times New Roman" w:hAnsi="Times New Roman" w:cs="Times New Roman"/>
          <w:sz w:val="23"/>
        </w:rPr>
        <w:t xml:space="preserve">elihat besarnya t hitung atau dengan melihat tingkat probabilitasnya. (Abdul Hakim, 2000, 101) </w:t>
      </w:r>
    </w:p>
    <w:p w14:paraId="68A805CC" w14:textId="77777777" w:rsidR="00987387" w:rsidRDefault="00D205D0">
      <w:pPr>
        <w:spacing w:after="5" w:line="479" w:lineRule="auto"/>
        <w:ind w:left="935" w:firstLine="593"/>
        <w:jc w:val="both"/>
      </w:pPr>
      <w:r>
        <w:rPr>
          <w:rFonts w:ascii="Times New Roman" w:eastAsia="Times New Roman" w:hAnsi="Times New Roman" w:cs="Times New Roman"/>
          <w:sz w:val="23"/>
        </w:rPr>
        <w:t>Jika t hitung &gt; t tabel, maka variabel bebas tersebut berpengaruh terhadap variabel tak bebas secara individu. Dengan menggunakan derajat kepercayaan 5% maka ji</w:t>
      </w:r>
      <w:r>
        <w:rPr>
          <w:rFonts w:ascii="Times New Roman" w:eastAsia="Times New Roman" w:hAnsi="Times New Roman" w:cs="Times New Roman"/>
          <w:sz w:val="23"/>
        </w:rPr>
        <w:t xml:space="preserve">ka nilai probabilitasnya &lt; 0,05 , berarti variabel tersebut signifikan pada taraf signifikan 5%. </w:t>
      </w:r>
    </w:p>
    <w:p w14:paraId="10F35D9F" w14:textId="77777777" w:rsidR="00987387" w:rsidRDefault="00D205D0">
      <w:pPr>
        <w:spacing w:after="238"/>
        <w:ind w:left="945" w:hanging="10"/>
        <w:jc w:val="both"/>
      </w:pPr>
      <w:r>
        <w:rPr>
          <w:rFonts w:ascii="Times New Roman" w:eastAsia="Times New Roman" w:hAnsi="Times New Roman" w:cs="Times New Roman"/>
          <w:sz w:val="23"/>
        </w:rPr>
        <w:t xml:space="preserve">Kriteria Pengujian : </w:t>
      </w:r>
    </w:p>
    <w:p w14:paraId="635B4F90" w14:textId="77777777" w:rsidR="00987387" w:rsidRDefault="00D205D0">
      <w:pPr>
        <w:numPr>
          <w:ilvl w:val="0"/>
          <w:numId w:val="30"/>
        </w:numPr>
        <w:spacing w:after="244"/>
        <w:ind w:hanging="340"/>
        <w:jc w:val="both"/>
      </w:pPr>
      <w:r>
        <w:rPr>
          <w:rFonts w:ascii="Times New Roman" w:eastAsia="Times New Roman" w:hAnsi="Times New Roman" w:cs="Times New Roman"/>
          <w:sz w:val="23"/>
        </w:rPr>
        <w:t xml:space="preserve">Uji hipotesis positif satu sisi : </w:t>
      </w:r>
    </w:p>
    <w:p w14:paraId="410826FF" w14:textId="77777777" w:rsidR="00987387" w:rsidRDefault="00D205D0">
      <w:pPr>
        <w:spacing w:after="5" w:line="479" w:lineRule="auto"/>
        <w:ind w:left="1791" w:hanging="10"/>
        <w:jc w:val="both"/>
      </w:pPr>
      <w:r>
        <w:rPr>
          <w:rFonts w:ascii="Times New Roman" w:eastAsia="Times New Roman" w:hAnsi="Times New Roman" w:cs="Times New Roman"/>
          <w:sz w:val="23"/>
        </w:rPr>
        <w:t xml:space="preserve">Ho : βi ≤ 0, artinya independen variabel secara individu tidak berpengaruh positif terhadap variabel </w:t>
      </w:r>
      <w:r>
        <w:rPr>
          <w:rFonts w:ascii="Times New Roman" w:eastAsia="Times New Roman" w:hAnsi="Times New Roman" w:cs="Times New Roman"/>
          <w:sz w:val="23"/>
        </w:rPr>
        <w:t xml:space="preserve">dependen. Ha: βi &gt; 0, artinya independen variabel secara individu berpengaruh positif terhadap variabel dependen. </w:t>
      </w:r>
    </w:p>
    <w:p w14:paraId="70CCDCC0" w14:textId="77777777" w:rsidR="00987387" w:rsidRDefault="00D205D0">
      <w:pPr>
        <w:numPr>
          <w:ilvl w:val="0"/>
          <w:numId w:val="30"/>
        </w:numPr>
        <w:spacing w:after="244"/>
        <w:ind w:hanging="340"/>
        <w:jc w:val="both"/>
      </w:pPr>
      <w:r>
        <w:rPr>
          <w:rFonts w:ascii="Times New Roman" w:eastAsia="Times New Roman" w:hAnsi="Times New Roman" w:cs="Times New Roman"/>
          <w:sz w:val="23"/>
        </w:rPr>
        <w:t xml:space="preserve">Uji hipotesis negatif satu sisi : </w:t>
      </w:r>
    </w:p>
    <w:p w14:paraId="7E3DA2F7" w14:textId="77777777" w:rsidR="00987387" w:rsidRDefault="00D205D0">
      <w:pPr>
        <w:spacing w:after="5" w:line="479" w:lineRule="auto"/>
        <w:ind w:left="1791" w:hanging="10"/>
        <w:jc w:val="both"/>
      </w:pPr>
      <w:r>
        <w:rPr>
          <w:rFonts w:ascii="Times New Roman" w:eastAsia="Times New Roman" w:hAnsi="Times New Roman" w:cs="Times New Roman"/>
          <w:sz w:val="23"/>
        </w:rPr>
        <w:t>Ho : βi ≥ 0, artinya independen variabel secara individu tidak berpengaruh negatif terhadap variabel depen</w:t>
      </w:r>
      <w:r>
        <w:rPr>
          <w:rFonts w:ascii="Times New Roman" w:eastAsia="Times New Roman" w:hAnsi="Times New Roman" w:cs="Times New Roman"/>
          <w:sz w:val="23"/>
        </w:rPr>
        <w:t xml:space="preserve">den. Ha: βi&lt;0, artinya independen variabel secara individu berpengaruh negatif terhadap variabel dependen. </w:t>
      </w:r>
    </w:p>
    <w:p w14:paraId="1DA1C941" w14:textId="77777777" w:rsidR="00987387" w:rsidRDefault="00D205D0">
      <w:pPr>
        <w:spacing w:after="5" w:line="479" w:lineRule="auto"/>
        <w:ind w:left="935" w:firstLine="593"/>
        <w:jc w:val="both"/>
      </w:pPr>
      <w:r>
        <w:rPr>
          <w:rFonts w:ascii="Times New Roman" w:eastAsia="Times New Roman" w:hAnsi="Times New Roman" w:cs="Times New Roman"/>
          <w:sz w:val="23"/>
        </w:rPr>
        <w:t xml:space="preserve">Dari hasil pengujian data dengan </w:t>
      </w:r>
      <w:r>
        <w:rPr>
          <w:rFonts w:ascii="Times New Roman" w:eastAsia="Times New Roman" w:hAnsi="Times New Roman" w:cs="Times New Roman"/>
          <w:i/>
          <w:sz w:val="23"/>
        </w:rPr>
        <w:t>EViews</w:t>
      </w:r>
      <w:r>
        <w:rPr>
          <w:rFonts w:ascii="Times New Roman" w:eastAsia="Times New Roman" w:hAnsi="Times New Roman" w:cs="Times New Roman"/>
          <w:sz w:val="23"/>
        </w:rPr>
        <w:t xml:space="preserve"> diperoleh nilai t hitung masing-masing variabel dan probabilitasnya sebagai berikut : </w:t>
      </w:r>
    </w:p>
    <w:p w14:paraId="62B28F43" w14:textId="77777777" w:rsidR="00987387" w:rsidRDefault="00D205D0">
      <w:pPr>
        <w:spacing w:after="107"/>
        <w:ind w:left="1181" w:right="497" w:hanging="10"/>
        <w:jc w:val="center"/>
      </w:pPr>
      <w:r>
        <w:rPr>
          <w:rFonts w:ascii="Times New Roman" w:eastAsia="Times New Roman" w:hAnsi="Times New Roman" w:cs="Times New Roman"/>
          <w:b/>
          <w:sz w:val="23"/>
        </w:rPr>
        <w:t xml:space="preserve">Tabel 4.6 </w:t>
      </w:r>
    </w:p>
    <w:p w14:paraId="772EF692" w14:textId="77777777" w:rsidR="00987387" w:rsidRDefault="00D205D0">
      <w:pPr>
        <w:spacing w:after="0"/>
        <w:ind w:left="1181" w:right="497" w:hanging="10"/>
        <w:jc w:val="center"/>
      </w:pPr>
      <w:r>
        <w:rPr>
          <w:rFonts w:ascii="Times New Roman" w:eastAsia="Times New Roman" w:hAnsi="Times New Roman" w:cs="Times New Roman"/>
          <w:b/>
          <w:sz w:val="23"/>
        </w:rPr>
        <w:t xml:space="preserve">Hasil Uji </w:t>
      </w:r>
      <w:r>
        <w:rPr>
          <w:rFonts w:ascii="Times New Roman" w:eastAsia="Times New Roman" w:hAnsi="Times New Roman" w:cs="Times New Roman"/>
          <w:b/>
          <w:sz w:val="23"/>
        </w:rPr>
        <w:t xml:space="preserve">t Jangka Pendek </w:t>
      </w:r>
    </w:p>
    <w:tbl>
      <w:tblPr>
        <w:tblStyle w:val="TableGrid"/>
        <w:tblW w:w="4828" w:type="dxa"/>
        <w:tblInd w:w="1294" w:type="dxa"/>
        <w:tblCellMar>
          <w:top w:w="0" w:type="dxa"/>
          <w:left w:w="102" w:type="dxa"/>
          <w:bottom w:w="0" w:type="dxa"/>
          <w:right w:w="46" w:type="dxa"/>
        </w:tblCellMar>
        <w:tblLook w:val="04A0" w:firstRow="1" w:lastRow="0" w:firstColumn="1" w:lastColumn="0" w:noHBand="0" w:noVBand="1"/>
      </w:tblPr>
      <w:tblGrid>
        <w:gridCol w:w="1364"/>
        <w:gridCol w:w="1185"/>
        <w:gridCol w:w="997"/>
        <w:gridCol w:w="1282"/>
      </w:tblGrid>
      <w:tr w:rsidR="00987387" w14:paraId="0BAEC498" w14:textId="77777777">
        <w:trPr>
          <w:trHeight w:val="530"/>
        </w:trPr>
        <w:tc>
          <w:tcPr>
            <w:tcW w:w="1364" w:type="dxa"/>
            <w:tcBorders>
              <w:top w:val="single" w:sz="4" w:space="0" w:color="000000"/>
              <w:left w:val="single" w:sz="4" w:space="0" w:color="000000"/>
              <w:bottom w:val="single" w:sz="3" w:space="0" w:color="000000"/>
              <w:right w:val="single" w:sz="3" w:space="0" w:color="000000"/>
            </w:tcBorders>
          </w:tcPr>
          <w:p w14:paraId="5FB63B32" w14:textId="77777777" w:rsidR="00987387" w:rsidRDefault="00D205D0">
            <w:pPr>
              <w:spacing w:after="0"/>
              <w:ind w:right="60"/>
              <w:jc w:val="center"/>
            </w:pPr>
            <w:r>
              <w:rPr>
                <w:rFonts w:ascii="Times New Roman" w:eastAsia="Times New Roman" w:hAnsi="Times New Roman" w:cs="Times New Roman"/>
                <w:sz w:val="23"/>
              </w:rPr>
              <w:t xml:space="preserve">Variabel </w:t>
            </w:r>
          </w:p>
        </w:tc>
        <w:tc>
          <w:tcPr>
            <w:tcW w:w="1185" w:type="dxa"/>
            <w:tcBorders>
              <w:top w:val="single" w:sz="4" w:space="0" w:color="000000"/>
              <w:left w:val="single" w:sz="3" w:space="0" w:color="000000"/>
              <w:bottom w:val="single" w:sz="3" w:space="0" w:color="000000"/>
              <w:right w:val="single" w:sz="4" w:space="0" w:color="000000"/>
            </w:tcBorders>
          </w:tcPr>
          <w:p w14:paraId="6D09C640" w14:textId="77777777" w:rsidR="00987387" w:rsidRDefault="00D205D0">
            <w:pPr>
              <w:spacing w:after="0"/>
              <w:ind w:right="58"/>
              <w:jc w:val="center"/>
            </w:pPr>
            <w:r>
              <w:rPr>
                <w:rFonts w:ascii="Times New Roman" w:eastAsia="Times New Roman" w:hAnsi="Times New Roman" w:cs="Times New Roman"/>
                <w:sz w:val="23"/>
              </w:rPr>
              <w:t xml:space="preserve">t-hitung </w:t>
            </w:r>
          </w:p>
        </w:tc>
        <w:tc>
          <w:tcPr>
            <w:tcW w:w="997" w:type="dxa"/>
            <w:tcBorders>
              <w:top w:val="single" w:sz="4" w:space="0" w:color="000000"/>
              <w:left w:val="single" w:sz="4" w:space="0" w:color="000000"/>
              <w:bottom w:val="single" w:sz="3" w:space="0" w:color="000000"/>
              <w:right w:val="single" w:sz="4" w:space="0" w:color="000000"/>
            </w:tcBorders>
          </w:tcPr>
          <w:p w14:paraId="2B078454" w14:textId="77777777" w:rsidR="00987387" w:rsidRDefault="00D205D0">
            <w:pPr>
              <w:spacing w:after="0"/>
              <w:ind w:left="51"/>
            </w:pPr>
            <w:r>
              <w:rPr>
                <w:rFonts w:ascii="Times New Roman" w:eastAsia="Times New Roman" w:hAnsi="Times New Roman" w:cs="Times New Roman"/>
                <w:sz w:val="23"/>
              </w:rPr>
              <w:t xml:space="preserve">t-tabel* </w:t>
            </w:r>
          </w:p>
        </w:tc>
        <w:tc>
          <w:tcPr>
            <w:tcW w:w="1282" w:type="dxa"/>
            <w:tcBorders>
              <w:top w:val="single" w:sz="4" w:space="0" w:color="000000"/>
              <w:left w:val="single" w:sz="4" w:space="0" w:color="000000"/>
              <w:bottom w:val="single" w:sz="3" w:space="0" w:color="000000"/>
              <w:right w:val="single" w:sz="3" w:space="0" w:color="000000"/>
            </w:tcBorders>
          </w:tcPr>
          <w:p w14:paraId="5A6C66C0" w14:textId="77777777" w:rsidR="00987387" w:rsidRDefault="00D205D0">
            <w:pPr>
              <w:spacing w:after="0"/>
            </w:pPr>
            <w:r>
              <w:rPr>
                <w:rFonts w:ascii="Times New Roman" w:eastAsia="Times New Roman" w:hAnsi="Times New Roman" w:cs="Times New Roman"/>
                <w:sz w:val="23"/>
              </w:rPr>
              <w:t xml:space="preserve">Probabilitas </w:t>
            </w:r>
          </w:p>
        </w:tc>
      </w:tr>
      <w:tr w:rsidR="00987387" w14:paraId="1BD1CA14" w14:textId="77777777">
        <w:trPr>
          <w:trHeight w:val="528"/>
        </w:trPr>
        <w:tc>
          <w:tcPr>
            <w:tcW w:w="1364" w:type="dxa"/>
            <w:tcBorders>
              <w:top w:val="single" w:sz="3" w:space="0" w:color="000000"/>
              <w:left w:val="single" w:sz="4" w:space="0" w:color="000000"/>
              <w:bottom w:val="single" w:sz="3" w:space="0" w:color="000000"/>
              <w:right w:val="single" w:sz="3" w:space="0" w:color="000000"/>
            </w:tcBorders>
          </w:tcPr>
          <w:p w14:paraId="4AB8C3D3" w14:textId="77777777" w:rsidR="00987387" w:rsidRDefault="00D205D0">
            <w:pPr>
              <w:spacing w:after="0"/>
              <w:ind w:right="57"/>
              <w:jc w:val="center"/>
            </w:pPr>
            <w:r>
              <w:rPr>
                <w:rFonts w:ascii="Times New Roman" w:eastAsia="Times New Roman" w:hAnsi="Times New Roman" w:cs="Times New Roman"/>
                <w:sz w:val="23"/>
              </w:rPr>
              <w:t xml:space="preserve">D(X1) </w:t>
            </w:r>
          </w:p>
        </w:tc>
        <w:tc>
          <w:tcPr>
            <w:tcW w:w="1185" w:type="dxa"/>
            <w:tcBorders>
              <w:top w:val="single" w:sz="3" w:space="0" w:color="000000"/>
              <w:left w:val="single" w:sz="3" w:space="0" w:color="000000"/>
              <w:bottom w:val="single" w:sz="3" w:space="0" w:color="000000"/>
              <w:right w:val="single" w:sz="4" w:space="0" w:color="000000"/>
            </w:tcBorders>
          </w:tcPr>
          <w:p w14:paraId="2D3D4FDE" w14:textId="77777777" w:rsidR="00987387" w:rsidRDefault="00D205D0">
            <w:pPr>
              <w:spacing w:after="0"/>
              <w:ind w:left="67"/>
            </w:pPr>
            <w:r>
              <w:rPr>
                <w:rFonts w:ascii="Times New Roman" w:eastAsia="Times New Roman" w:hAnsi="Times New Roman" w:cs="Times New Roman"/>
                <w:sz w:val="23"/>
              </w:rPr>
              <w:t xml:space="preserve">2.858399 </w:t>
            </w:r>
          </w:p>
        </w:tc>
        <w:tc>
          <w:tcPr>
            <w:tcW w:w="997" w:type="dxa"/>
            <w:tcBorders>
              <w:top w:val="single" w:sz="3" w:space="0" w:color="000000"/>
              <w:left w:val="single" w:sz="4" w:space="0" w:color="000000"/>
              <w:bottom w:val="single" w:sz="3" w:space="0" w:color="000000"/>
              <w:right w:val="single" w:sz="4" w:space="0" w:color="000000"/>
            </w:tcBorders>
          </w:tcPr>
          <w:p w14:paraId="242DC5CD" w14:textId="77777777" w:rsidR="00987387" w:rsidRDefault="00D205D0">
            <w:pPr>
              <w:spacing w:after="0"/>
              <w:ind w:right="57"/>
              <w:jc w:val="center"/>
            </w:pPr>
            <w:r>
              <w:rPr>
                <w:rFonts w:ascii="Times New Roman" w:eastAsia="Times New Roman" w:hAnsi="Times New Roman" w:cs="Times New Roman"/>
                <w:sz w:val="23"/>
              </w:rPr>
              <w:t xml:space="preserve">1,771 </w:t>
            </w:r>
          </w:p>
        </w:tc>
        <w:tc>
          <w:tcPr>
            <w:tcW w:w="1282" w:type="dxa"/>
            <w:tcBorders>
              <w:top w:val="single" w:sz="3" w:space="0" w:color="000000"/>
              <w:left w:val="single" w:sz="4" w:space="0" w:color="000000"/>
              <w:bottom w:val="single" w:sz="3" w:space="0" w:color="000000"/>
              <w:right w:val="single" w:sz="3" w:space="0" w:color="000000"/>
            </w:tcBorders>
          </w:tcPr>
          <w:p w14:paraId="0B0A0E43" w14:textId="77777777" w:rsidR="00987387" w:rsidRDefault="00D205D0">
            <w:pPr>
              <w:spacing w:after="0"/>
              <w:ind w:right="56"/>
              <w:jc w:val="center"/>
            </w:pPr>
            <w:r>
              <w:rPr>
                <w:rFonts w:ascii="Times New Roman" w:eastAsia="Times New Roman" w:hAnsi="Times New Roman" w:cs="Times New Roman"/>
                <w:sz w:val="23"/>
              </w:rPr>
              <w:t xml:space="preserve">0.0156 </w:t>
            </w:r>
          </w:p>
        </w:tc>
      </w:tr>
      <w:tr w:rsidR="00987387" w14:paraId="7B4A8FA8" w14:textId="77777777">
        <w:trPr>
          <w:trHeight w:val="529"/>
        </w:trPr>
        <w:tc>
          <w:tcPr>
            <w:tcW w:w="1364" w:type="dxa"/>
            <w:tcBorders>
              <w:top w:val="single" w:sz="3" w:space="0" w:color="000000"/>
              <w:left w:val="single" w:sz="4" w:space="0" w:color="000000"/>
              <w:bottom w:val="single" w:sz="4" w:space="0" w:color="000000"/>
              <w:right w:val="single" w:sz="3" w:space="0" w:color="000000"/>
            </w:tcBorders>
          </w:tcPr>
          <w:p w14:paraId="5A421B69" w14:textId="77777777" w:rsidR="00987387" w:rsidRDefault="00D205D0">
            <w:pPr>
              <w:spacing w:after="0"/>
              <w:ind w:right="57"/>
              <w:jc w:val="center"/>
            </w:pPr>
            <w:r>
              <w:rPr>
                <w:rFonts w:ascii="Times New Roman" w:eastAsia="Times New Roman" w:hAnsi="Times New Roman" w:cs="Times New Roman"/>
                <w:sz w:val="23"/>
              </w:rPr>
              <w:t xml:space="preserve">D(X2) </w:t>
            </w:r>
          </w:p>
        </w:tc>
        <w:tc>
          <w:tcPr>
            <w:tcW w:w="1185" w:type="dxa"/>
            <w:tcBorders>
              <w:top w:val="single" w:sz="3" w:space="0" w:color="000000"/>
              <w:left w:val="single" w:sz="3" w:space="0" w:color="000000"/>
              <w:bottom w:val="single" w:sz="4" w:space="0" w:color="000000"/>
              <w:right w:val="single" w:sz="4" w:space="0" w:color="000000"/>
            </w:tcBorders>
          </w:tcPr>
          <w:p w14:paraId="35226330" w14:textId="77777777" w:rsidR="00987387" w:rsidRDefault="00D205D0">
            <w:pPr>
              <w:spacing w:after="0"/>
              <w:ind w:left="67"/>
            </w:pPr>
            <w:r>
              <w:rPr>
                <w:rFonts w:ascii="Times New Roman" w:eastAsia="Times New Roman" w:hAnsi="Times New Roman" w:cs="Times New Roman"/>
                <w:sz w:val="23"/>
              </w:rPr>
              <w:t xml:space="preserve">1.089302 </w:t>
            </w:r>
          </w:p>
        </w:tc>
        <w:tc>
          <w:tcPr>
            <w:tcW w:w="997" w:type="dxa"/>
            <w:tcBorders>
              <w:top w:val="single" w:sz="3" w:space="0" w:color="000000"/>
              <w:left w:val="single" w:sz="4" w:space="0" w:color="000000"/>
              <w:bottom w:val="single" w:sz="4" w:space="0" w:color="000000"/>
              <w:right w:val="single" w:sz="4" w:space="0" w:color="000000"/>
            </w:tcBorders>
          </w:tcPr>
          <w:p w14:paraId="0343EC54" w14:textId="77777777" w:rsidR="00987387" w:rsidRDefault="00D205D0">
            <w:pPr>
              <w:spacing w:after="0"/>
              <w:ind w:right="56"/>
              <w:jc w:val="center"/>
            </w:pPr>
            <w:r>
              <w:rPr>
                <w:rFonts w:ascii="Times New Roman" w:eastAsia="Times New Roman" w:hAnsi="Times New Roman" w:cs="Times New Roman"/>
                <w:sz w:val="23"/>
              </w:rPr>
              <w:t xml:space="preserve">-1,771 </w:t>
            </w:r>
          </w:p>
        </w:tc>
        <w:tc>
          <w:tcPr>
            <w:tcW w:w="1282" w:type="dxa"/>
            <w:tcBorders>
              <w:top w:val="single" w:sz="3" w:space="0" w:color="000000"/>
              <w:left w:val="single" w:sz="4" w:space="0" w:color="000000"/>
              <w:bottom w:val="single" w:sz="4" w:space="0" w:color="000000"/>
              <w:right w:val="single" w:sz="3" w:space="0" w:color="000000"/>
            </w:tcBorders>
          </w:tcPr>
          <w:p w14:paraId="5FCDF55B" w14:textId="77777777" w:rsidR="00987387" w:rsidRDefault="00D205D0">
            <w:pPr>
              <w:spacing w:after="0"/>
              <w:ind w:right="57"/>
              <w:jc w:val="center"/>
            </w:pPr>
            <w:r>
              <w:rPr>
                <w:rFonts w:ascii="Times New Roman" w:eastAsia="Times New Roman" w:hAnsi="Times New Roman" w:cs="Times New Roman"/>
                <w:sz w:val="23"/>
              </w:rPr>
              <w:t xml:space="preserve">0.2993 </w:t>
            </w:r>
          </w:p>
        </w:tc>
      </w:tr>
      <w:tr w:rsidR="00987387" w14:paraId="1C88AC57" w14:textId="77777777">
        <w:trPr>
          <w:trHeight w:val="530"/>
        </w:trPr>
        <w:tc>
          <w:tcPr>
            <w:tcW w:w="1364" w:type="dxa"/>
            <w:tcBorders>
              <w:top w:val="single" w:sz="4" w:space="0" w:color="000000"/>
              <w:left w:val="single" w:sz="4" w:space="0" w:color="000000"/>
              <w:bottom w:val="single" w:sz="3" w:space="0" w:color="000000"/>
              <w:right w:val="single" w:sz="3" w:space="0" w:color="000000"/>
            </w:tcBorders>
          </w:tcPr>
          <w:p w14:paraId="76760A94" w14:textId="77777777" w:rsidR="00987387" w:rsidRDefault="00D205D0">
            <w:pPr>
              <w:spacing w:after="0"/>
              <w:ind w:right="57"/>
              <w:jc w:val="center"/>
            </w:pPr>
            <w:r>
              <w:rPr>
                <w:rFonts w:ascii="Times New Roman" w:eastAsia="Times New Roman" w:hAnsi="Times New Roman" w:cs="Times New Roman"/>
                <w:sz w:val="23"/>
              </w:rPr>
              <w:t xml:space="preserve">D(X3) </w:t>
            </w:r>
          </w:p>
        </w:tc>
        <w:tc>
          <w:tcPr>
            <w:tcW w:w="1185" w:type="dxa"/>
            <w:tcBorders>
              <w:top w:val="single" w:sz="4" w:space="0" w:color="000000"/>
              <w:left w:val="single" w:sz="3" w:space="0" w:color="000000"/>
              <w:bottom w:val="single" w:sz="3" w:space="0" w:color="000000"/>
              <w:right w:val="single" w:sz="4" w:space="0" w:color="000000"/>
            </w:tcBorders>
          </w:tcPr>
          <w:p w14:paraId="2980B4FF" w14:textId="77777777" w:rsidR="00987387" w:rsidRDefault="00D205D0">
            <w:pPr>
              <w:spacing w:after="0"/>
              <w:ind w:left="67"/>
            </w:pPr>
            <w:r>
              <w:rPr>
                <w:rFonts w:ascii="Times New Roman" w:eastAsia="Times New Roman" w:hAnsi="Times New Roman" w:cs="Times New Roman"/>
                <w:sz w:val="23"/>
              </w:rPr>
              <w:t xml:space="preserve">1.336091 </w:t>
            </w:r>
          </w:p>
        </w:tc>
        <w:tc>
          <w:tcPr>
            <w:tcW w:w="997" w:type="dxa"/>
            <w:tcBorders>
              <w:top w:val="single" w:sz="4" w:space="0" w:color="000000"/>
              <w:left w:val="single" w:sz="4" w:space="0" w:color="000000"/>
              <w:bottom w:val="single" w:sz="3" w:space="0" w:color="000000"/>
              <w:right w:val="single" w:sz="4" w:space="0" w:color="000000"/>
            </w:tcBorders>
          </w:tcPr>
          <w:p w14:paraId="49AC5D66" w14:textId="77777777" w:rsidR="00987387" w:rsidRDefault="00D205D0">
            <w:pPr>
              <w:spacing w:after="0"/>
              <w:ind w:right="56"/>
              <w:jc w:val="center"/>
            </w:pPr>
            <w:r>
              <w:rPr>
                <w:rFonts w:ascii="Times New Roman" w:eastAsia="Times New Roman" w:hAnsi="Times New Roman" w:cs="Times New Roman"/>
                <w:sz w:val="23"/>
              </w:rPr>
              <w:t xml:space="preserve">-1,771 </w:t>
            </w:r>
          </w:p>
        </w:tc>
        <w:tc>
          <w:tcPr>
            <w:tcW w:w="1282" w:type="dxa"/>
            <w:tcBorders>
              <w:top w:val="single" w:sz="4" w:space="0" w:color="000000"/>
              <w:left w:val="single" w:sz="4" w:space="0" w:color="000000"/>
              <w:bottom w:val="single" w:sz="3" w:space="0" w:color="000000"/>
              <w:right w:val="single" w:sz="3" w:space="0" w:color="000000"/>
            </w:tcBorders>
          </w:tcPr>
          <w:p w14:paraId="7487E5D2" w14:textId="77777777" w:rsidR="00987387" w:rsidRDefault="00D205D0">
            <w:pPr>
              <w:spacing w:after="0"/>
              <w:ind w:right="57"/>
              <w:jc w:val="center"/>
            </w:pPr>
            <w:r>
              <w:rPr>
                <w:rFonts w:ascii="Times New Roman" w:eastAsia="Times New Roman" w:hAnsi="Times New Roman" w:cs="Times New Roman"/>
                <w:sz w:val="23"/>
              </w:rPr>
              <w:t xml:space="preserve">0.2085 </w:t>
            </w:r>
          </w:p>
        </w:tc>
      </w:tr>
      <w:tr w:rsidR="00987387" w14:paraId="1BCF0C57" w14:textId="77777777">
        <w:trPr>
          <w:trHeight w:val="528"/>
        </w:trPr>
        <w:tc>
          <w:tcPr>
            <w:tcW w:w="1364" w:type="dxa"/>
            <w:tcBorders>
              <w:top w:val="single" w:sz="3" w:space="0" w:color="000000"/>
              <w:left w:val="single" w:sz="4" w:space="0" w:color="000000"/>
              <w:bottom w:val="single" w:sz="3" w:space="0" w:color="000000"/>
              <w:right w:val="single" w:sz="3" w:space="0" w:color="000000"/>
            </w:tcBorders>
          </w:tcPr>
          <w:p w14:paraId="4248539B" w14:textId="77777777" w:rsidR="00987387" w:rsidRDefault="00D205D0">
            <w:pPr>
              <w:spacing w:after="0"/>
              <w:ind w:right="57"/>
              <w:jc w:val="center"/>
            </w:pPr>
            <w:r>
              <w:rPr>
                <w:rFonts w:ascii="Times New Roman" w:eastAsia="Times New Roman" w:hAnsi="Times New Roman" w:cs="Times New Roman"/>
                <w:sz w:val="23"/>
              </w:rPr>
              <w:t xml:space="preserve">D(X4) </w:t>
            </w:r>
          </w:p>
        </w:tc>
        <w:tc>
          <w:tcPr>
            <w:tcW w:w="1185" w:type="dxa"/>
            <w:tcBorders>
              <w:top w:val="single" w:sz="3" w:space="0" w:color="000000"/>
              <w:left w:val="single" w:sz="3" w:space="0" w:color="000000"/>
              <w:bottom w:val="single" w:sz="3" w:space="0" w:color="000000"/>
              <w:right w:val="single" w:sz="4" w:space="0" w:color="000000"/>
            </w:tcBorders>
          </w:tcPr>
          <w:p w14:paraId="6BBC3E84" w14:textId="77777777" w:rsidR="00987387" w:rsidRDefault="00D205D0">
            <w:pPr>
              <w:spacing w:after="0"/>
              <w:ind w:left="67"/>
            </w:pPr>
            <w:r>
              <w:rPr>
                <w:rFonts w:ascii="Times New Roman" w:eastAsia="Times New Roman" w:hAnsi="Times New Roman" w:cs="Times New Roman"/>
                <w:sz w:val="23"/>
              </w:rPr>
              <w:t xml:space="preserve">0.628281 </w:t>
            </w:r>
          </w:p>
        </w:tc>
        <w:tc>
          <w:tcPr>
            <w:tcW w:w="997" w:type="dxa"/>
            <w:tcBorders>
              <w:top w:val="single" w:sz="3" w:space="0" w:color="000000"/>
              <w:left w:val="single" w:sz="4" w:space="0" w:color="000000"/>
              <w:bottom w:val="single" w:sz="3" w:space="0" w:color="000000"/>
              <w:right w:val="single" w:sz="4" w:space="0" w:color="000000"/>
            </w:tcBorders>
          </w:tcPr>
          <w:p w14:paraId="2FB74CA8" w14:textId="77777777" w:rsidR="00987387" w:rsidRDefault="00D205D0">
            <w:pPr>
              <w:spacing w:after="0"/>
              <w:ind w:right="57"/>
              <w:jc w:val="center"/>
            </w:pPr>
            <w:r>
              <w:rPr>
                <w:rFonts w:ascii="Times New Roman" w:eastAsia="Times New Roman" w:hAnsi="Times New Roman" w:cs="Times New Roman"/>
                <w:sz w:val="23"/>
              </w:rPr>
              <w:t xml:space="preserve">1,771 </w:t>
            </w:r>
          </w:p>
        </w:tc>
        <w:tc>
          <w:tcPr>
            <w:tcW w:w="1282" w:type="dxa"/>
            <w:tcBorders>
              <w:top w:val="single" w:sz="3" w:space="0" w:color="000000"/>
              <w:left w:val="single" w:sz="4" w:space="0" w:color="000000"/>
              <w:bottom w:val="single" w:sz="3" w:space="0" w:color="000000"/>
              <w:right w:val="single" w:sz="3" w:space="0" w:color="000000"/>
            </w:tcBorders>
          </w:tcPr>
          <w:p w14:paraId="2604A8DE" w14:textId="77777777" w:rsidR="00987387" w:rsidRDefault="00D205D0">
            <w:pPr>
              <w:spacing w:after="0"/>
              <w:ind w:right="56"/>
              <w:jc w:val="center"/>
            </w:pPr>
            <w:r>
              <w:rPr>
                <w:rFonts w:ascii="Times New Roman" w:eastAsia="Times New Roman" w:hAnsi="Times New Roman" w:cs="Times New Roman"/>
                <w:sz w:val="23"/>
              </w:rPr>
              <w:t xml:space="preserve">0.5426 </w:t>
            </w:r>
          </w:p>
        </w:tc>
      </w:tr>
    </w:tbl>
    <w:p w14:paraId="71192837" w14:textId="77777777" w:rsidR="00987387" w:rsidRDefault="00D205D0">
      <w:pPr>
        <w:spacing w:after="237"/>
        <w:ind w:left="1367" w:hanging="10"/>
        <w:jc w:val="both"/>
      </w:pPr>
      <w:r>
        <w:rPr>
          <w:rFonts w:ascii="Times New Roman" w:eastAsia="Times New Roman" w:hAnsi="Times New Roman" w:cs="Times New Roman"/>
          <w:sz w:val="23"/>
        </w:rPr>
        <w:t xml:space="preserve">Sumber : hasil EViews </w:t>
      </w:r>
    </w:p>
    <w:p w14:paraId="6D28B22D" w14:textId="77777777" w:rsidR="00987387" w:rsidRDefault="00D205D0">
      <w:pPr>
        <w:spacing w:after="0"/>
        <w:ind w:left="1357"/>
      </w:pPr>
      <w:r>
        <w:rPr>
          <w:rFonts w:ascii="Times New Roman" w:eastAsia="Times New Roman" w:hAnsi="Times New Roman" w:cs="Times New Roman"/>
          <w:sz w:val="23"/>
        </w:rPr>
        <w:t xml:space="preserve"> </w:t>
      </w:r>
    </w:p>
    <w:p w14:paraId="4D484D47" w14:textId="77777777" w:rsidR="00987387" w:rsidRDefault="00D205D0">
      <w:pPr>
        <w:spacing w:after="5" w:line="479" w:lineRule="auto"/>
        <w:ind w:left="511" w:right="3463" w:hanging="509"/>
        <w:jc w:val="both"/>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*Signifikan pada α = 5%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t-tabel  = t α df (n-k) </w:t>
      </w:r>
    </w:p>
    <w:p w14:paraId="69C96A0B" w14:textId="77777777" w:rsidR="00987387" w:rsidRDefault="00D205D0">
      <w:pPr>
        <w:tabs>
          <w:tab w:val="center" w:pos="511"/>
          <w:tab w:val="center" w:pos="1357"/>
          <w:tab w:val="center" w:pos="2035"/>
          <w:tab w:val="center" w:pos="3469"/>
        </w:tabs>
        <w:spacing w:after="240"/>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t (α = 5% ; 13) </w:t>
      </w:r>
    </w:p>
    <w:p w14:paraId="6EF60C3F" w14:textId="77777777" w:rsidR="00987387" w:rsidRDefault="00D205D0">
      <w:pPr>
        <w:tabs>
          <w:tab w:val="center" w:pos="511"/>
          <w:tab w:val="center" w:pos="1357"/>
          <w:tab w:val="center" w:pos="2035"/>
          <w:tab w:val="center" w:pos="3058"/>
        </w:tabs>
        <w:spacing w:after="237"/>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1,771 </w:t>
      </w:r>
    </w:p>
    <w:p w14:paraId="7040CE6F" w14:textId="77777777" w:rsidR="00987387" w:rsidRDefault="00D205D0">
      <w:pPr>
        <w:spacing w:after="5" w:line="479" w:lineRule="auto"/>
        <w:ind w:left="1004" w:firstLine="667"/>
        <w:jc w:val="both"/>
      </w:pPr>
      <w:r>
        <w:rPr>
          <w:rFonts w:ascii="Times New Roman" w:eastAsia="Times New Roman" w:hAnsi="Times New Roman" w:cs="Times New Roman"/>
          <w:sz w:val="23"/>
        </w:rPr>
        <w:t xml:space="preserve">Dari hasil perhitungan dengan program </w:t>
      </w:r>
      <w:r>
        <w:rPr>
          <w:rFonts w:ascii="Times New Roman" w:eastAsia="Times New Roman" w:hAnsi="Times New Roman" w:cs="Times New Roman"/>
          <w:i/>
          <w:sz w:val="23"/>
        </w:rPr>
        <w:t>EViews</w:t>
      </w:r>
      <w:r>
        <w:rPr>
          <w:rFonts w:ascii="Times New Roman" w:eastAsia="Times New Roman" w:hAnsi="Times New Roman" w:cs="Times New Roman"/>
          <w:sz w:val="23"/>
        </w:rPr>
        <w:t xml:space="preserve">, dapat disimpulkan hasil pengujian secara individu adalah sebagai berikut : </w:t>
      </w:r>
    </w:p>
    <w:p w14:paraId="013C7AC7" w14:textId="77777777" w:rsidR="00987387" w:rsidRDefault="00D205D0">
      <w:pPr>
        <w:pStyle w:val="Heading6"/>
        <w:tabs>
          <w:tab w:val="center" w:pos="511"/>
          <w:tab w:val="center" w:pos="3082"/>
        </w:tabs>
        <w:ind w:left="0" w:right="0" w:firstLine="0"/>
      </w:pPr>
      <w:r>
        <w:rPr>
          <w:rFonts w:ascii="Calibri" w:eastAsia="Calibri" w:hAnsi="Calibri" w:cs="Calibri"/>
          <w:b w:val="0"/>
          <w:sz w:val="22"/>
        </w:rPr>
        <w:tab/>
      </w:r>
      <w:r>
        <w:t xml:space="preserve"> </w:t>
      </w:r>
      <w:r>
        <w:tab/>
        <w:t xml:space="preserve">4.2.4.1.1. Uji t terhadap parameter  </w:t>
      </w:r>
      <w:r>
        <w:t>β</w:t>
      </w:r>
      <w:r>
        <w:rPr>
          <w:vertAlign w:val="subscript"/>
        </w:rPr>
        <w:t>1</w:t>
      </w:r>
      <w:r>
        <w:t xml:space="preserve"> (DX1) </w:t>
      </w:r>
    </w:p>
    <w:p w14:paraId="083EE0EA" w14:textId="77777777" w:rsidR="00987387" w:rsidRDefault="00D205D0">
      <w:pPr>
        <w:spacing w:after="5" w:line="479" w:lineRule="auto"/>
        <w:ind w:left="1866" w:hanging="509"/>
        <w:jc w:val="both"/>
      </w:pPr>
      <w:r>
        <w:rPr>
          <w:rFonts w:ascii="Times New Roman" w:eastAsia="Times New Roman" w:hAnsi="Times New Roman" w:cs="Times New Roman"/>
          <w:sz w:val="23"/>
        </w:rPr>
        <w:t>Ho: β</w:t>
      </w:r>
      <w:r>
        <w:rPr>
          <w:rFonts w:ascii="Times New Roman" w:eastAsia="Times New Roman" w:hAnsi="Times New Roman" w:cs="Times New Roman"/>
          <w:sz w:val="23"/>
          <w:vertAlign w:val="subscript"/>
        </w:rPr>
        <w:t>1</w:t>
      </w:r>
      <w:r>
        <w:rPr>
          <w:rFonts w:ascii="Times New Roman" w:eastAsia="Times New Roman" w:hAnsi="Times New Roman" w:cs="Times New Roman"/>
          <w:sz w:val="23"/>
        </w:rPr>
        <w:t xml:space="preserve"> ≤ 0, artinya variabel pendapatan nasional tidak berpengaruh positif terhadap variabel pengeluaran konsumsi. </w:t>
      </w:r>
    </w:p>
    <w:p w14:paraId="6F472276" w14:textId="77777777" w:rsidR="00987387" w:rsidRDefault="00D205D0">
      <w:pPr>
        <w:spacing w:after="5" w:line="479" w:lineRule="auto"/>
        <w:ind w:left="2" w:firstLine="1016"/>
        <w:jc w:val="both"/>
      </w:pPr>
      <w:r>
        <w:rPr>
          <w:rFonts w:ascii="Times New Roman" w:eastAsia="Times New Roman" w:hAnsi="Times New Roman" w:cs="Times New Roman"/>
          <w:sz w:val="23"/>
        </w:rPr>
        <w:t xml:space="preserve"> Ha: β</w:t>
      </w:r>
      <w:r>
        <w:rPr>
          <w:rFonts w:ascii="Times New Roman" w:eastAsia="Times New Roman" w:hAnsi="Times New Roman" w:cs="Times New Roman"/>
          <w:sz w:val="23"/>
          <w:vertAlign w:val="subscript"/>
        </w:rPr>
        <w:t>1</w:t>
      </w:r>
      <w:r>
        <w:rPr>
          <w:rFonts w:ascii="Times New Roman" w:eastAsia="Times New Roman" w:hAnsi="Times New Roman" w:cs="Times New Roman"/>
          <w:sz w:val="23"/>
        </w:rPr>
        <w:t xml:space="preserve"> &gt; 0,</w:t>
      </w:r>
      <w:r>
        <w:rPr>
          <w:rFonts w:ascii="Times New Roman" w:eastAsia="Times New Roman" w:hAnsi="Times New Roman" w:cs="Times New Roman"/>
          <w:sz w:val="23"/>
        </w:rPr>
        <w:t xml:space="preserve"> artinya variabel pendapatan nasional  berpengaruh positif terhadap variabel pengeluaran konsumsi.  t hitung = 2,858399 </w:t>
      </w:r>
    </w:p>
    <w:p w14:paraId="1701E9B7" w14:textId="77777777" w:rsidR="00987387" w:rsidRDefault="00D205D0">
      <w:pPr>
        <w:tabs>
          <w:tab w:val="center" w:pos="1551"/>
          <w:tab w:val="center" w:pos="2701"/>
        </w:tabs>
        <w:spacing w:after="236"/>
      </w:pPr>
      <w:r>
        <w:tab/>
      </w:r>
      <w:r>
        <w:rPr>
          <w:rFonts w:ascii="Times New Roman" w:eastAsia="Times New Roman" w:hAnsi="Times New Roman" w:cs="Times New Roman"/>
          <w:sz w:val="23"/>
        </w:rPr>
        <w:t xml:space="preserve"> t tabel </w:t>
      </w:r>
      <w:r>
        <w:rPr>
          <w:rFonts w:ascii="Times New Roman" w:eastAsia="Times New Roman" w:hAnsi="Times New Roman" w:cs="Times New Roman"/>
          <w:sz w:val="23"/>
        </w:rPr>
        <w:tab/>
        <w:t xml:space="preserve">= 5%, 13 </w:t>
      </w:r>
    </w:p>
    <w:p w14:paraId="3F6FCF72" w14:textId="77777777" w:rsidR="00987387" w:rsidRDefault="00D205D0">
      <w:pPr>
        <w:tabs>
          <w:tab w:val="center" w:pos="1188"/>
          <w:tab w:val="center" w:pos="1697"/>
          <w:tab w:val="center" w:pos="2635"/>
        </w:tabs>
        <w:spacing w:after="238"/>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1,771 </w:t>
      </w:r>
    </w:p>
    <w:p w14:paraId="3F762A92" w14:textId="77777777" w:rsidR="00987387" w:rsidRDefault="00D205D0">
      <w:pPr>
        <w:tabs>
          <w:tab w:val="center" w:pos="3134"/>
          <w:tab w:val="center" w:pos="5422"/>
        </w:tabs>
        <w:spacing w:after="239"/>
      </w:pPr>
      <w:r>
        <w:tab/>
      </w:r>
      <w:r>
        <w:rPr>
          <w:rFonts w:ascii="Times New Roman" w:eastAsia="Times New Roman" w:hAnsi="Times New Roman" w:cs="Times New Roman"/>
          <w:sz w:val="23"/>
        </w:rPr>
        <w:t xml:space="preserve">Hasil perhitungan  </w:t>
      </w:r>
      <w:r>
        <w:rPr>
          <w:rFonts w:ascii="Wingdings" w:eastAsia="Wingdings" w:hAnsi="Wingdings" w:cs="Wingdings"/>
          <w:sz w:val="23"/>
        </w:rPr>
        <w:t>Æ</w:t>
      </w:r>
      <w:r>
        <w:rPr>
          <w:rFonts w:ascii="Times New Roman" w:eastAsia="Times New Roman" w:hAnsi="Times New Roman" w:cs="Times New Roman"/>
          <w:sz w:val="23"/>
        </w:rPr>
        <w:t xml:space="preserve">  t hitung &gt; t tabel </w:t>
      </w:r>
      <w:r>
        <w:rPr>
          <w:rFonts w:ascii="Times New Roman" w:eastAsia="Times New Roman" w:hAnsi="Times New Roman" w:cs="Times New Roman"/>
          <w:sz w:val="23"/>
        </w:rPr>
        <w:tab/>
        <w:t xml:space="preserve"> </w:t>
      </w:r>
    </w:p>
    <w:p w14:paraId="334BFAEE" w14:textId="77777777" w:rsidR="00987387" w:rsidRDefault="00D205D0">
      <w:pPr>
        <w:spacing w:after="5" w:line="479" w:lineRule="auto"/>
        <w:ind w:left="1367" w:hanging="10"/>
        <w:jc w:val="both"/>
      </w:pPr>
      <w:r>
        <w:rPr>
          <w:rFonts w:ascii="Times New Roman" w:eastAsia="Times New Roman" w:hAnsi="Times New Roman" w:cs="Times New Roman"/>
          <w:sz w:val="23"/>
        </w:rPr>
        <w:t>Kesimpulannya : tolak Ho dan terima Ha artinya variabe</w:t>
      </w:r>
      <w:r>
        <w:rPr>
          <w:rFonts w:ascii="Times New Roman" w:eastAsia="Times New Roman" w:hAnsi="Times New Roman" w:cs="Times New Roman"/>
          <w:sz w:val="23"/>
        </w:rPr>
        <w:t xml:space="preserve">l pendapatan nasional (DX1) berhubungan positif terhadap variabel pengeluaran konsumsi(Y) dan signifikan. </w:t>
      </w:r>
    </w:p>
    <w:p w14:paraId="04E658C7" w14:textId="77777777" w:rsidR="00987387" w:rsidRDefault="00D205D0">
      <w:pPr>
        <w:pStyle w:val="Heading6"/>
        <w:ind w:left="945" w:right="0"/>
      </w:pPr>
      <w:r>
        <w:t xml:space="preserve">4.2.4.1.2. Uji t terhadap parameter </w:t>
      </w:r>
      <w:r>
        <w:t>β</w:t>
      </w:r>
      <w:r>
        <w:rPr>
          <w:vertAlign w:val="subscript"/>
        </w:rPr>
        <w:t>2</w:t>
      </w:r>
      <w:r>
        <w:t xml:space="preserve"> (DX2) </w:t>
      </w:r>
    </w:p>
    <w:p w14:paraId="13E87561" w14:textId="77777777" w:rsidR="00987387" w:rsidRDefault="00D205D0">
      <w:pPr>
        <w:spacing w:after="5" w:line="479" w:lineRule="auto"/>
        <w:ind w:left="1866" w:hanging="509"/>
        <w:jc w:val="both"/>
      </w:pPr>
      <w:r>
        <w:rPr>
          <w:rFonts w:ascii="Times New Roman" w:eastAsia="Times New Roman" w:hAnsi="Times New Roman" w:cs="Times New Roman"/>
          <w:sz w:val="23"/>
        </w:rPr>
        <w:t>Ho: β</w:t>
      </w:r>
      <w:r>
        <w:rPr>
          <w:rFonts w:ascii="Times New Roman" w:eastAsia="Times New Roman" w:hAnsi="Times New Roman" w:cs="Times New Roman"/>
          <w:sz w:val="23"/>
          <w:vertAlign w:val="subscript"/>
        </w:rPr>
        <w:t>2</w:t>
      </w:r>
      <w:r>
        <w:rPr>
          <w:rFonts w:ascii="Times New Roman" w:eastAsia="Times New Roman" w:hAnsi="Times New Roman" w:cs="Times New Roman"/>
          <w:sz w:val="23"/>
        </w:rPr>
        <w:t xml:space="preserve"> ≥ 0, artinya variabel inflasi secara individu tidak berpengaruh negatif terhadap variabel pengel</w:t>
      </w:r>
      <w:r>
        <w:rPr>
          <w:rFonts w:ascii="Times New Roman" w:eastAsia="Times New Roman" w:hAnsi="Times New Roman" w:cs="Times New Roman"/>
          <w:sz w:val="23"/>
        </w:rPr>
        <w:t xml:space="preserve">uaran konsumsi. </w:t>
      </w:r>
    </w:p>
    <w:p w14:paraId="57EBCEB9" w14:textId="77777777" w:rsidR="00987387" w:rsidRDefault="00D205D0">
      <w:pPr>
        <w:spacing w:after="5" w:line="479" w:lineRule="auto"/>
        <w:ind w:left="1866" w:hanging="509"/>
        <w:jc w:val="both"/>
      </w:pPr>
      <w:r>
        <w:rPr>
          <w:rFonts w:ascii="Times New Roman" w:eastAsia="Times New Roman" w:hAnsi="Times New Roman" w:cs="Times New Roman"/>
          <w:sz w:val="23"/>
        </w:rPr>
        <w:t>Ha: β</w:t>
      </w:r>
      <w:r>
        <w:rPr>
          <w:rFonts w:ascii="Times New Roman" w:eastAsia="Times New Roman" w:hAnsi="Times New Roman" w:cs="Times New Roman"/>
          <w:sz w:val="23"/>
          <w:vertAlign w:val="subscript"/>
        </w:rPr>
        <w:t xml:space="preserve">2 </w:t>
      </w:r>
      <w:r>
        <w:rPr>
          <w:rFonts w:ascii="Times New Roman" w:eastAsia="Times New Roman" w:hAnsi="Times New Roman" w:cs="Times New Roman"/>
          <w:sz w:val="23"/>
        </w:rPr>
        <w:t xml:space="preserve">&lt; 0, artinya variabel inflasi secara individu berpengaruh negatif terhadap variabel pengeluaran konsumsi. </w:t>
      </w:r>
    </w:p>
    <w:p w14:paraId="0C6669CC" w14:textId="77777777" w:rsidR="00987387" w:rsidRDefault="00D205D0">
      <w:pPr>
        <w:tabs>
          <w:tab w:val="center" w:pos="2277"/>
        </w:tabs>
        <w:spacing w:after="237"/>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t hitung  = 1,089302 </w:t>
      </w:r>
    </w:p>
    <w:p w14:paraId="4FF581BD" w14:textId="77777777" w:rsidR="00987387" w:rsidRDefault="00D205D0">
      <w:pPr>
        <w:spacing w:after="237"/>
        <w:ind w:left="1367" w:hanging="10"/>
        <w:jc w:val="both"/>
      </w:pPr>
      <w:r>
        <w:rPr>
          <w:rFonts w:ascii="Times New Roman" w:eastAsia="Times New Roman" w:hAnsi="Times New Roman" w:cs="Times New Roman"/>
          <w:sz w:val="23"/>
        </w:rPr>
        <w:t xml:space="preserve">t tabel   = 5%, 13 </w:t>
      </w:r>
    </w:p>
    <w:p w14:paraId="187F0634" w14:textId="77777777" w:rsidR="00987387" w:rsidRDefault="00D205D0">
      <w:pPr>
        <w:tabs>
          <w:tab w:val="center" w:pos="1188"/>
          <w:tab w:val="center" w:pos="1697"/>
          <w:tab w:val="center" w:pos="2476"/>
        </w:tabs>
        <w:spacing w:after="237"/>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 -1,771 </w:t>
      </w:r>
    </w:p>
    <w:p w14:paraId="5C1DCADC" w14:textId="77777777" w:rsidR="00987387" w:rsidRDefault="00D205D0">
      <w:pPr>
        <w:tabs>
          <w:tab w:val="center" w:pos="3134"/>
          <w:tab w:val="center" w:pos="5422"/>
        </w:tabs>
        <w:spacing w:after="240"/>
      </w:pPr>
      <w:r>
        <w:tab/>
      </w:r>
      <w:r>
        <w:rPr>
          <w:rFonts w:ascii="Times New Roman" w:eastAsia="Times New Roman" w:hAnsi="Times New Roman" w:cs="Times New Roman"/>
          <w:sz w:val="23"/>
        </w:rPr>
        <w:t xml:space="preserve">Hasil perhitungan  </w:t>
      </w:r>
      <w:r>
        <w:rPr>
          <w:rFonts w:ascii="Wingdings" w:eastAsia="Wingdings" w:hAnsi="Wingdings" w:cs="Wingdings"/>
          <w:sz w:val="23"/>
        </w:rPr>
        <w:t>Æ</w:t>
      </w:r>
      <w:r>
        <w:rPr>
          <w:rFonts w:ascii="Times New Roman" w:eastAsia="Times New Roman" w:hAnsi="Times New Roman" w:cs="Times New Roman"/>
          <w:sz w:val="23"/>
        </w:rPr>
        <w:t xml:space="preserve">  t hitung &gt; t tabel </w:t>
      </w:r>
      <w:r>
        <w:rPr>
          <w:rFonts w:ascii="Times New Roman" w:eastAsia="Times New Roman" w:hAnsi="Times New Roman" w:cs="Times New Roman"/>
          <w:sz w:val="23"/>
        </w:rPr>
        <w:tab/>
        <w:t xml:space="preserve"> </w:t>
      </w:r>
    </w:p>
    <w:p w14:paraId="7DFC4F2E" w14:textId="77777777" w:rsidR="00987387" w:rsidRDefault="00D205D0">
      <w:pPr>
        <w:spacing w:after="5" w:line="479" w:lineRule="auto"/>
        <w:ind w:left="1367" w:hanging="10"/>
        <w:jc w:val="both"/>
      </w:pPr>
      <w:r>
        <w:rPr>
          <w:rFonts w:ascii="Times New Roman" w:eastAsia="Times New Roman" w:hAnsi="Times New Roman" w:cs="Times New Roman"/>
          <w:sz w:val="23"/>
        </w:rPr>
        <w:t xml:space="preserve">Kesimpulannya : tolak Ho dan terima Ha artinya variabel inflasi (DX2) berhubungan positif terhadap variabel pengeluaran konsumsi(Y) dan tidak signifikan. </w:t>
      </w:r>
    </w:p>
    <w:p w14:paraId="5376A22D" w14:textId="77777777" w:rsidR="00987387" w:rsidRDefault="00D205D0">
      <w:pPr>
        <w:pStyle w:val="Heading6"/>
        <w:ind w:left="945" w:right="0"/>
      </w:pPr>
      <w:r>
        <w:t xml:space="preserve">4.2.4.1.3. Uji t terhadap parameter </w:t>
      </w:r>
      <w:r>
        <w:t>β</w:t>
      </w:r>
      <w:r>
        <w:rPr>
          <w:vertAlign w:val="subscript"/>
        </w:rPr>
        <w:t xml:space="preserve">3 </w:t>
      </w:r>
      <w:r>
        <w:t xml:space="preserve">(DX3) </w:t>
      </w:r>
    </w:p>
    <w:p w14:paraId="09388BF7" w14:textId="77777777" w:rsidR="00987387" w:rsidRDefault="00D205D0">
      <w:pPr>
        <w:spacing w:after="5" w:line="479" w:lineRule="auto"/>
        <w:ind w:left="1866" w:hanging="509"/>
        <w:jc w:val="both"/>
      </w:pPr>
      <w:r>
        <w:rPr>
          <w:rFonts w:ascii="Times New Roman" w:eastAsia="Times New Roman" w:hAnsi="Times New Roman" w:cs="Times New Roman"/>
          <w:sz w:val="23"/>
        </w:rPr>
        <w:t>Ho: β</w:t>
      </w:r>
      <w:r>
        <w:rPr>
          <w:rFonts w:ascii="Times New Roman" w:eastAsia="Times New Roman" w:hAnsi="Times New Roman" w:cs="Times New Roman"/>
          <w:sz w:val="23"/>
          <w:vertAlign w:val="subscript"/>
        </w:rPr>
        <w:t>3</w:t>
      </w:r>
      <w:r>
        <w:rPr>
          <w:rFonts w:ascii="Times New Roman" w:eastAsia="Times New Roman" w:hAnsi="Times New Roman" w:cs="Times New Roman"/>
          <w:sz w:val="23"/>
        </w:rPr>
        <w:t xml:space="preserve"> ≥ 0, artinya variabel suku bunga deposito secara</w:t>
      </w:r>
      <w:r>
        <w:rPr>
          <w:rFonts w:ascii="Times New Roman" w:eastAsia="Times New Roman" w:hAnsi="Times New Roman" w:cs="Times New Roman"/>
          <w:sz w:val="23"/>
        </w:rPr>
        <w:t xml:space="preserve"> individu tidak berpengaruh negatif terhadap variabel pengeluaran konsumsi. </w:t>
      </w:r>
    </w:p>
    <w:p w14:paraId="595E409F" w14:textId="77777777" w:rsidR="00987387" w:rsidRDefault="00D205D0">
      <w:pPr>
        <w:spacing w:after="5" w:line="479" w:lineRule="auto"/>
        <w:ind w:left="1367" w:hanging="10"/>
        <w:jc w:val="both"/>
      </w:pPr>
      <w:r>
        <w:rPr>
          <w:rFonts w:ascii="Times New Roman" w:eastAsia="Times New Roman" w:hAnsi="Times New Roman" w:cs="Times New Roman"/>
          <w:sz w:val="23"/>
        </w:rPr>
        <w:t>Ha: β</w:t>
      </w:r>
      <w:r>
        <w:rPr>
          <w:rFonts w:ascii="Times New Roman" w:eastAsia="Times New Roman" w:hAnsi="Times New Roman" w:cs="Times New Roman"/>
          <w:sz w:val="23"/>
          <w:vertAlign w:val="subscript"/>
        </w:rPr>
        <w:t xml:space="preserve">3 </w:t>
      </w:r>
      <w:r>
        <w:rPr>
          <w:rFonts w:ascii="Times New Roman" w:eastAsia="Times New Roman" w:hAnsi="Times New Roman" w:cs="Times New Roman"/>
          <w:sz w:val="23"/>
        </w:rPr>
        <w:t xml:space="preserve">&lt; 0, artinya variabel suku bunga deposito secara individu berpengaruh negatif terhadap variabel pengeluaran konsumsi. t hitung  = 1,336091 t tabel   = 5%, 13 </w:t>
      </w:r>
    </w:p>
    <w:p w14:paraId="0FE1EEF4" w14:textId="77777777" w:rsidR="00987387" w:rsidRDefault="00D205D0">
      <w:pPr>
        <w:tabs>
          <w:tab w:val="center" w:pos="1188"/>
          <w:tab w:val="center" w:pos="1697"/>
          <w:tab w:val="center" w:pos="2476"/>
        </w:tabs>
        <w:spacing w:after="237"/>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 -1,7</w:t>
      </w:r>
      <w:r>
        <w:rPr>
          <w:rFonts w:ascii="Times New Roman" w:eastAsia="Times New Roman" w:hAnsi="Times New Roman" w:cs="Times New Roman"/>
          <w:sz w:val="23"/>
        </w:rPr>
        <w:t xml:space="preserve">71 </w:t>
      </w:r>
    </w:p>
    <w:p w14:paraId="6998BC49" w14:textId="77777777" w:rsidR="00987387" w:rsidRDefault="00D205D0">
      <w:pPr>
        <w:tabs>
          <w:tab w:val="center" w:pos="3134"/>
          <w:tab w:val="center" w:pos="5422"/>
        </w:tabs>
        <w:spacing w:after="240"/>
      </w:pPr>
      <w:r>
        <w:tab/>
      </w:r>
      <w:r>
        <w:rPr>
          <w:rFonts w:ascii="Times New Roman" w:eastAsia="Times New Roman" w:hAnsi="Times New Roman" w:cs="Times New Roman"/>
          <w:sz w:val="23"/>
        </w:rPr>
        <w:t xml:space="preserve">Hasil perhitungan  </w:t>
      </w:r>
      <w:r>
        <w:rPr>
          <w:rFonts w:ascii="Wingdings" w:eastAsia="Wingdings" w:hAnsi="Wingdings" w:cs="Wingdings"/>
          <w:sz w:val="23"/>
        </w:rPr>
        <w:t>Æ</w:t>
      </w:r>
      <w:r>
        <w:rPr>
          <w:rFonts w:ascii="Times New Roman" w:eastAsia="Times New Roman" w:hAnsi="Times New Roman" w:cs="Times New Roman"/>
          <w:sz w:val="23"/>
        </w:rPr>
        <w:t xml:space="preserve">  t hitung &gt; t tabel </w:t>
      </w:r>
      <w:r>
        <w:rPr>
          <w:rFonts w:ascii="Times New Roman" w:eastAsia="Times New Roman" w:hAnsi="Times New Roman" w:cs="Times New Roman"/>
          <w:sz w:val="23"/>
        </w:rPr>
        <w:tab/>
        <w:t xml:space="preserve"> </w:t>
      </w:r>
    </w:p>
    <w:p w14:paraId="237C3ED2" w14:textId="77777777" w:rsidR="00987387" w:rsidRDefault="00D205D0">
      <w:pPr>
        <w:spacing w:after="5" w:line="479" w:lineRule="auto"/>
        <w:ind w:left="1367" w:hanging="10"/>
        <w:jc w:val="both"/>
      </w:pPr>
      <w:r>
        <w:rPr>
          <w:rFonts w:ascii="Times New Roman" w:eastAsia="Times New Roman" w:hAnsi="Times New Roman" w:cs="Times New Roman"/>
          <w:sz w:val="23"/>
        </w:rPr>
        <w:t xml:space="preserve">Kesimpulannya : tolak Ho dan terima Ha artinya variabel suku bunga deposito (DX3) tidak berpengaruh terhadap variabel pengeluaran konsumsi(Y). </w:t>
      </w:r>
    </w:p>
    <w:p w14:paraId="7082D341" w14:textId="77777777" w:rsidR="00987387" w:rsidRDefault="00D205D0">
      <w:pPr>
        <w:pStyle w:val="Heading6"/>
        <w:ind w:left="945" w:right="0"/>
      </w:pPr>
      <w:r>
        <w:t xml:space="preserve">4.2.4.1.4. Uji t terhadap parameter </w:t>
      </w:r>
      <w:r>
        <w:t>β</w:t>
      </w:r>
      <w:r>
        <w:rPr>
          <w:vertAlign w:val="subscript"/>
        </w:rPr>
        <w:t xml:space="preserve">4 </w:t>
      </w:r>
      <w:r>
        <w:t xml:space="preserve">(DX4) </w:t>
      </w:r>
    </w:p>
    <w:p w14:paraId="65EF6410" w14:textId="77777777" w:rsidR="00987387" w:rsidRDefault="00D205D0">
      <w:pPr>
        <w:spacing w:after="5" w:line="479" w:lineRule="auto"/>
        <w:ind w:left="1866" w:hanging="662"/>
        <w:jc w:val="both"/>
      </w:pPr>
      <w:r>
        <w:rPr>
          <w:rFonts w:ascii="Times New Roman" w:eastAsia="Times New Roman" w:hAnsi="Times New Roman" w:cs="Times New Roman"/>
          <w:sz w:val="23"/>
        </w:rPr>
        <w:t>Ho: β</w:t>
      </w:r>
      <w:r>
        <w:rPr>
          <w:rFonts w:ascii="Times New Roman" w:eastAsia="Times New Roman" w:hAnsi="Times New Roman" w:cs="Times New Roman"/>
          <w:sz w:val="23"/>
          <w:vertAlign w:val="subscript"/>
        </w:rPr>
        <w:t>4</w:t>
      </w:r>
      <w:r>
        <w:rPr>
          <w:rFonts w:ascii="Times New Roman" w:eastAsia="Times New Roman" w:hAnsi="Times New Roman" w:cs="Times New Roman"/>
          <w:sz w:val="23"/>
        </w:rPr>
        <w:t xml:space="preserve"> ≤ 0, artin</w:t>
      </w:r>
      <w:r>
        <w:rPr>
          <w:rFonts w:ascii="Times New Roman" w:eastAsia="Times New Roman" w:hAnsi="Times New Roman" w:cs="Times New Roman"/>
          <w:sz w:val="23"/>
        </w:rPr>
        <w:t xml:space="preserve">ya variabel jumlah uang beredar secara individu tidak berpengaruh positif terhadap variabel pengeluaran konsumsi. </w:t>
      </w:r>
    </w:p>
    <w:p w14:paraId="2BDEB8F8" w14:textId="77777777" w:rsidR="00987387" w:rsidRDefault="00D205D0">
      <w:pPr>
        <w:spacing w:after="5" w:line="479" w:lineRule="auto"/>
        <w:ind w:left="1866" w:hanging="662"/>
        <w:jc w:val="both"/>
      </w:pPr>
      <w:r>
        <w:rPr>
          <w:rFonts w:ascii="Times New Roman" w:eastAsia="Times New Roman" w:hAnsi="Times New Roman" w:cs="Times New Roman"/>
          <w:sz w:val="23"/>
        </w:rPr>
        <w:t>Ha: β</w:t>
      </w:r>
      <w:r>
        <w:rPr>
          <w:rFonts w:ascii="Times New Roman" w:eastAsia="Times New Roman" w:hAnsi="Times New Roman" w:cs="Times New Roman"/>
          <w:sz w:val="23"/>
          <w:vertAlign w:val="subscript"/>
        </w:rPr>
        <w:t xml:space="preserve">4 </w:t>
      </w:r>
      <w:r>
        <w:rPr>
          <w:rFonts w:ascii="Times New Roman" w:eastAsia="Times New Roman" w:hAnsi="Times New Roman" w:cs="Times New Roman"/>
          <w:sz w:val="23"/>
        </w:rPr>
        <w:t xml:space="preserve">&gt; 0, artinya variabel jumlah uang beredar secara individu berpengaruh positif terhadap variabel pengeluaran konsumsi. </w:t>
      </w:r>
    </w:p>
    <w:p w14:paraId="1A6ABEF0" w14:textId="77777777" w:rsidR="00987387" w:rsidRDefault="00D205D0">
      <w:pPr>
        <w:spacing w:after="5" w:line="479" w:lineRule="auto"/>
        <w:ind w:left="1198" w:right="4232" w:hanging="10"/>
        <w:jc w:val="both"/>
      </w:pPr>
      <w:r>
        <w:rPr>
          <w:rFonts w:ascii="Times New Roman" w:eastAsia="Times New Roman" w:hAnsi="Times New Roman" w:cs="Times New Roman"/>
          <w:sz w:val="23"/>
        </w:rPr>
        <w:t>t hitung = 0,62</w:t>
      </w:r>
      <w:r>
        <w:rPr>
          <w:rFonts w:ascii="Times New Roman" w:eastAsia="Times New Roman" w:hAnsi="Times New Roman" w:cs="Times New Roman"/>
          <w:sz w:val="23"/>
        </w:rPr>
        <w:t xml:space="preserve">8281 t tabel </w:t>
      </w:r>
      <w:r>
        <w:rPr>
          <w:rFonts w:ascii="Times New Roman" w:eastAsia="Times New Roman" w:hAnsi="Times New Roman" w:cs="Times New Roman"/>
          <w:sz w:val="23"/>
        </w:rPr>
        <w:tab/>
        <w:t xml:space="preserve">= 5%, 13 </w:t>
      </w:r>
    </w:p>
    <w:p w14:paraId="0C2BC38C" w14:textId="77777777" w:rsidR="00987387" w:rsidRDefault="00D205D0">
      <w:pPr>
        <w:tabs>
          <w:tab w:val="center" w:pos="1188"/>
          <w:tab w:val="center" w:pos="1697"/>
          <w:tab w:val="center" w:pos="2381"/>
        </w:tabs>
        <w:spacing w:after="238"/>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1,771 </w:t>
      </w:r>
    </w:p>
    <w:p w14:paraId="05F99AD8" w14:textId="77777777" w:rsidR="00987387" w:rsidRDefault="00D205D0">
      <w:pPr>
        <w:spacing w:after="239"/>
        <w:ind w:left="1198" w:hanging="10"/>
        <w:jc w:val="both"/>
      </w:pPr>
      <w:r>
        <w:rPr>
          <w:rFonts w:ascii="Times New Roman" w:eastAsia="Times New Roman" w:hAnsi="Times New Roman" w:cs="Times New Roman"/>
          <w:sz w:val="23"/>
        </w:rPr>
        <w:t xml:space="preserve">Hasil perhitungan  </w:t>
      </w:r>
      <w:r>
        <w:rPr>
          <w:rFonts w:ascii="Wingdings" w:eastAsia="Wingdings" w:hAnsi="Wingdings" w:cs="Wingdings"/>
          <w:sz w:val="23"/>
        </w:rPr>
        <w:t>Æ</w:t>
      </w:r>
      <w:r>
        <w:rPr>
          <w:rFonts w:ascii="Times New Roman" w:eastAsia="Times New Roman" w:hAnsi="Times New Roman" w:cs="Times New Roman"/>
          <w:sz w:val="23"/>
        </w:rPr>
        <w:t xml:space="preserve">  t hitung &lt; t tabel </w:t>
      </w:r>
    </w:p>
    <w:p w14:paraId="53B600CC" w14:textId="77777777" w:rsidR="00987387" w:rsidRDefault="00D205D0">
      <w:pPr>
        <w:spacing w:after="5" w:line="479" w:lineRule="auto"/>
        <w:ind w:left="1198" w:hanging="10"/>
        <w:jc w:val="both"/>
      </w:pPr>
      <w:r>
        <w:rPr>
          <w:rFonts w:ascii="Times New Roman" w:eastAsia="Times New Roman" w:hAnsi="Times New Roman" w:cs="Times New Roman"/>
          <w:sz w:val="23"/>
        </w:rPr>
        <w:t xml:space="preserve">Kesimpulannya : tolak Ha dan terima Ho artinya variabel jumlah uang beredar (DX4) tidak berpengaruh terhadap pengeluaran konsumsi (Y). </w:t>
      </w:r>
    </w:p>
    <w:p w14:paraId="08497205" w14:textId="77777777" w:rsidR="00987387" w:rsidRDefault="00D205D0">
      <w:pPr>
        <w:spacing w:after="237"/>
        <w:ind w:left="1188"/>
      </w:pPr>
      <w:r>
        <w:rPr>
          <w:rFonts w:ascii="Times New Roman" w:eastAsia="Times New Roman" w:hAnsi="Times New Roman" w:cs="Times New Roman"/>
          <w:sz w:val="23"/>
        </w:rPr>
        <w:t xml:space="preserve"> </w:t>
      </w:r>
    </w:p>
    <w:p w14:paraId="04A7F07A" w14:textId="77777777" w:rsidR="00987387" w:rsidRDefault="00D205D0">
      <w:pPr>
        <w:pStyle w:val="Heading5"/>
        <w:ind w:left="506" w:right="0"/>
      </w:pPr>
      <w:r>
        <w:t xml:space="preserve">4.2.4.2. Uji Secara Serempak (Uji F) </w:t>
      </w:r>
    </w:p>
    <w:p w14:paraId="39C136D0" w14:textId="77777777" w:rsidR="00987387" w:rsidRDefault="00D205D0">
      <w:pPr>
        <w:spacing w:after="5" w:line="479" w:lineRule="auto"/>
        <w:ind w:left="764" w:firstLine="678"/>
        <w:jc w:val="both"/>
      </w:pPr>
      <w:r>
        <w:rPr>
          <w:rFonts w:ascii="Times New Roman" w:eastAsia="Times New Roman" w:hAnsi="Times New Roman" w:cs="Times New Roman"/>
          <w:sz w:val="23"/>
        </w:rPr>
        <w:t>Uji F-statistik  dilakukan untuk mengetahui apakah variabel bebas (X) secara ber</w:t>
      </w:r>
      <w:r>
        <w:rPr>
          <w:rFonts w:ascii="Times New Roman" w:eastAsia="Times New Roman" w:hAnsi="Times New Roman" w:cs="Times New Roman"/>
          <w:sz w:val="23"/>
        </w:rPr>
        <w:t>sama-sama berpengaruh terhadap variabel tidak bebas. Pengujian ini dilakukan dengan membandingkan nilai F-hitung dengan nilai F-tabel pada derajat kebebasan (k-1, n-k-1) dan tingkat signifikansi (</w:t>
      </w:r>
      <w:r>
        <w:rPr>
          <w:rFonts w:ascii="Segoe UI Symbol" w:eastAsia="Segoe UI Symbol" w:hAnsi="Segoe UI Symbol" w:cs="Segoe UI Symbol"/>
          <w:sz w:val="23"/>
        </w:rPr>
        <w:t>α</w:t>
      </w:r>
      <w:r>
        <w:rPr>
          <w:rFonts w:ascii="Times New Roman" w:eastAsia="Times New Roman" w:hAnsi="Times New Roman" w:cs="Times New Roman"/>
          <w:sz w:val="23"/>
        </w:rPr>
        <w:t>) 5%. Jika nilai F-hitung lebih besar dari nilai F tabel ma</w:t>
      </w:r>
      <w:r>
        <w:rPr>
          <w:rFonts w:ascii="Times New Roman" w:eastAsia="Times New Roman" w:hAnsi="Times New Roman" w:cs="Times New Roman"/>
          <w:sz w:val="23"/>
        </w:rPr>
        <w:t>ka  Ho ditolak dan Ha diterima. Artinya variabel bebas secara bersama-sama berpengaruh signifikan terhadap variabel tidak bebas dan jika F-hitung lebih kecil dari nilai F-tabel maka Ho diterima dan Ha ditolak. Artinya variabel bebas secara bersama-sama tid</w:t>
      </w:r>
      <w:r>
        <w:rPr>
          <w:rFonts w:ascii="Times New Roman" w:eastAsia="Times New Roman" w:hAnsi="Times New Roman" w:cs="Times New Roman"/>
          <w:sz w:val="23"/>
        </w:rPr>
        <w:t xml:space="preserve">ak berpengaruh signifikan terhadap variabel tidak bebas. </w:t>
      </w:r>
    </w:p>
    <w:p w14:paraId="44608FC5" w14:textId="77777777" w:rsidR="00987387" w:rsidRDefault="00D205D0">
      <w:pPr>
        <w:spacing w:after="5" w:line="479" w:lineRule="auto"/>
        <w:ind w:left="764" w:firstLine="678"/>
        <w:jc w:val="both"/>
      </w:pPr>
      <w:r>
        <w:rPr>
          <w:rFonts w:ascii="Times New Roman" w:eastAsia="Times New Roman" w:hAnsi="Times New Roman" w:cs="Times New Roman"/>
          <w:sz w:val="23"/>
        </w:rPr>
        <w:t xml:space="preserve">Nilai F-tabel dengan derajat kebebasan (4,13) dan </w:t>
      </w:r>
      <w:r>
        <w:rPr>
          <w:rFonts w:ascii="Segoe UI Symbol" w:eastAsia="Segoe UI Symbol" w:hAnsi="Segoe UI Symbol" w:cs="Segoe UI Symbol"/>
          <w:sz w:val="23"/>
        </w:rPr>
        <w:t>α</w:t>
      </w:r>
      <w:r>
        <w:rPr>
          <w:rFonts w:ascii="Times New Roman" w:eastAsia="Times New Roman" w:hAnsi="Times New Roman" w:cs="Times New Roman"/>
          <w:sz w:val="23"/>
        </w:rPr>
        <w:t xml:space="preserve"> 5% adalah 3,18. Dari hasil regresi diketahui bahwa nilai F-hitung adalah 5,129061. Dengan demikian F-hitung lebih besar dari nilai F-tabel, artiny</w:t>
      </w:r>
      <w:r>
        <w:rPr>
          <w:rFonts w:ascii="Times New Roman" w:eastAsia="Times New Roman" w:hAnsi="Times New Roman" w:cs="Times New Roman"/>
          <w:sz w:val="23"/>
        </w:rPr>
        <w:t xml:space="preserve">a secara bersama-sama variabel pendapatan nasional (DX1), inflasi (DX2), suku bunga deposito (DX3) dan jumlah uang beredar (DX4) berpengaruh secara bersama-sama dan signifikan terhadap pengeluaran konsumsi di Indonesia. </w:t>
      </w:r>
    </w:p>
    <w:p w14:paraId="477859F9" w14:textId="77777777" w:rsidR="00987387" w:rsidRDefault="00D205D0">
      <w:pPr>
        <w:spacing w:after="243"/>
        <w:ind w:left="2"/>
      </w:pPr>
      <w:r>
        <w:rPr>
          <w:rFonts w:ascii="Times New Roman" w:eastAsia="Times New Roman" w:hAnsi="Times New Roman" w:cs="Times New Roman"/>
          <w:sz w:val="23"/>
        </w:rPr>
        <w:t xml:space="preserve"> </w:t>
      </w:r>
    </w:p>
    <w:p w14:paraId="6F208463" w14:textId="77777777" w:rsidR="00987387" w:rsidRDefault="00D205D0">
      <w:pPr>
        <w:pStyle w:val="Heading5"/>
        <w:ind w:left="506" w:right="0"/>
      </w:pPr>
      <w:r>
        <w:t>4.2.4.3. Koefisien Determinasi (R</w:t>
      </w:r>
      <w:r>
        <w:rPr>
          <w:vertAlign w:val="superscript"/>
        </w:rPr>
        <w:t>2</w:t>
      </w:r>
      <w:r>
        <w:t xml:space="preserve">) </w:t>
      </w:r>
    </w:p>
    <w:p w14:paraId="4D83CF7D" w14:textId="77777777" w:rsidR="00987387" w:rsidRDefault="00D205D0">
      <w:pPr>
        <w:spacing w:after="5" w:line="479" w:lineRule="auto"/>
        <w:ind w:left="764" w:firstLine="678"/>
        <w:jc w:val="both"/>
      </w:pPr>
      <w:r>
        <w:rPr>
          <w:rFonts w:ascii="Times New Roman" w:eastAsia="Times New Roman" w:hAnsi="Times New Roman" w:cs="Times New Roman"/>
          <w:sz w:val="23"/>
        </w:rPr>
        <w:t>Nilai R</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(koefisien determinasi) menunjukkan seberapa besar variabel independen berpengaruh terhadap variabel dependen. Nilai R</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berkisar antara 0 - 1. Nilai R</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makin mendekati 0 maka pengaruh semua variabel independen terhadap variabel dependen makin kecil dan sebaliknya nilai R</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makin mendekati 1 maka pengaruh semua variabel independen terhadap variabel dependen makin besar. </w:t>
      </w:r>
    </w:p>
    <w:p w14:paraId="54BBBC42" w14:textId="77777777" w:rsidR="00987387" w:rsidRDefault="00D205D0">
      <w:pPr>
        <w:spacing w:after="5" w:line="479" w:lineRule="auto"/>
        <w:ind w:left="764" w:firstLine="678"/>
        <w:jc w:val="both"/>
      </w:pPr>
      <w:r>
        <w:rPr>
          <w:rFonts w:ascii="Times New Roman" w:eastAsia="Times New Roman" w:hAnsi="Times New Roman" w:cs="Times New Roman"/>
          <w:sz w:val="23"/>
        </w:rPr>
        <w:t xml:space="preserve">Dari hasil regresi diketahui bahwa </w:t>
      </w:r>
      <w:r>
        <w:rPr>
          <w:rFonts w:ascii="Times New Roman" w:eastAsia="Times New Roman" w:hAnsi="Times New Roman" w:cs="Times New Roman"/>
          <w:sz w:val="23"/>
        </w:rPr>
        <w:t>nilai R</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adalah 0,699825, yang berarti  variasi variabel pendapatan nasional (DX1), inflasi (DX2), suku bunga deposito (DX3) dan jumlah uang beredar (DX4), mempengaruhi variabel pengeluaran konsumsi  sebesar 69,98%. Sedangkan sisanya (30,02%) dijelaskan ol</w:t>
      </w:r>
      <w:r>
        <w:rPr>
          <w:rFonts w:ascii="Times New Roman" w:eastAsia="Times New Roman" w:hAnsi="Times New Roman" w:cs="Times New Roman"/>
          <w:sz w:val="23"/>
        </w:rPr>
        <w:t xml:space="preserve">eh variabel lain yang tidak dianalisis dalam model regresi. </w:t>
      </w:r>
    </w:p>
    <w:p w14:paraId="4132259D" w14:textId="77777777" w:rsidR="00987387" w:rsidRDefault="00D205D0">
      <w:pPr>
        <w:pStyle w:val="Heading5"/>
        <w:ind w:left="506" w:right="0"/>
      </w:pPr>
      <w:r>
        <w:t xml:space="preserve">4.2.4.4. Uji Asumsi Klasik  </w:t>
      </w:r>
    </w:p>
    <w:p w14:paraId="3BD9D89E" w14:textId="77777777" w:rsidR="00987387" w:rsidRDefault="00D205D0">
      <w:pPr>
        <w:spacing w:after="5" w:line="479" w:lineRule="auto"/>
        <w:ind w:left="764" w:firstLine="932"/>
        <w:jc w:val="both"/>
      </w:pPr>
      <w:r>
        <w:rPr>
          <w:rFonts w:ascii="Times New Roman" w:eastAsia="Times New Roman" w:hAnsi="Times New Roman" w:cs="Times New Roman"/>
          <w:sz w:val="23"/>
        </w:rPr>
        <w:t>Pengujian ini dimaksudkan untuk mendeteksi ada tidaknya multikolinieritas, heteroskedastisitas, dan autokorelasi dalam hasil estimasi, karena apabila terjadi penyimpa</w:t>
      </w:r>
      <w:r>
        <w:rPr>
          <w:rFonts w:ascii="Times New Roman" w:eastAsia="Times New Roman" w:hAnsi="Times New Roman" w:cs="Times New Roman"/>
          <w:sz w:val="23"/>
        </w:rPr>
        <w:t xml:space="preserve">ngan terhadap asumsi klasik tersebut. Uji t dan uji F yang dilakukan menjadi tidak falid dan secara statistik dapat mengacaukan kesimpulan yang diperoleh. </w:t>
      </w:r>
    </w:p>
    <w:p w14:paraId="2F580469" w14:textId="77777777" w:rsidR="00987387" w:rsidRDefault="00D205D0">
      <w:pPr>
        <w:spacing w:after="5" w:line="479" w:lineRule="auto"/>
        <w:ind w:left="764" w:firstLine="932"/>
        <w:jc w:val="both"/>
      </w:pPr>
      <w:r>
        <w:rPr>
          <w:rFonts w:ascii="Times New Roman" w:eastAsia="Times New Roman" w:hAnsi="Times New Roman" w:cs="Times New Roman"/>
          <w:sz w:val="23"/>
        </w:rPr>
        <w:t xml:space="preserve">Dengan kata lain, apakah hasil-hasil regresi telah memenuhi kaidah </w:t>
      </w:r>
      <w:r>
        <w:rPr>
          <w:rFonts w:ascii="Times New Roman" w:eastAsia="Times New Roman" w:hAnsi="Times New Roman" w:cs="Times New Roman"/>
          <w:i/>
          <w:sz w:val="23"/>
        </w:rPr>
        <w:t>Best Linier Unbiased Estimator</w:t>
      </w:r>
      <w:r>
        <w:rPr>
          <w:rFonts w:ascii="Times New Roman" w:eastAsia="Times New Roman" w:hAnsi="Times New Roman" w:cs="Times New Roman"/>
          <w:sz w:val="23"/>
        </w:rPr>
        <w:t xml:space="preserve"> (B</w:t>
      </w:r>
      <w:r>
        <w:rPr>
          <w:rFonts w:ascii="Times New Roman" w:eastAsia="Times New Roman" w:hAnsi="Times New Roman" w:cs="Times New Roman"/>
          <w:sz w:val="23"/>
        </w:rPr>
        <w:t xml:space="preserve">LUE) sehingga tidak ada gangguan serius terhadap asumsi klasik dalam metode kuadrat terkecil tunggal (OLS) yaitu masalah multikolinieritas, heteroskedastisitas, dan autokorelasi. </w:t>
      </w:r>
    </w:p>
    <w:p w14:paraId="5EADEFE8" w14:textId="77777777" w:rsidR="00987387" w:rsidRDefault="00D205D0">
      <w:pPr>
        <w:spacing w:after="238"/>
        <w:ind w:left="1697"/>
      </w:pPr>
      <w:r>
        <w:rPr>
          <w:rFonts w:ascii="Times New Roman" w:eastAsia="Times New Roman" w:hAnsi="Times New Roman" w:cs="Times New Roman"/>
          <w:sz w:val="23"/>
        </w:rPr>
        <w:t xml:space="preserve"> </w:t>
      </w:r>
    </w:p>
    <w:p w14:paraId="51D98739" w14:textId="77777777" w:rsidR="00987387" w:rsidRDefault="00D205D0">
      <w:pPr>
        <w:pStyle w:val="Heading6"/>
        <w:ind w:left="774" w:right="0"/>
      </w:pPr>
      <w:r>
        <w:t xml:space="preserve">4.2.4.4.1. Uji Multikolinieritas Jangka Pendek </w:t>
      </w:r>
    </w:p>
    <w:p w14:paraId="21257DC9" w14:textId="77777777" w:rsidR="00987387" w:rsidRDefault="00D205D0">
      <w:pPr>
        <w:spacing w:after="5" w:line="479" w:lineRule="auto"/>
        <w:ind w:left="1004" w:firstLine="678"/>
        <w:jc w:val="both"/>
      </w:pPr>
      <w:r>
        <w:rPr>
          <w:rFonts w:ascii="Times New Roman" w:eastAsia="Times New Roman" w:hAnsi="Times New Roman" w:cs="Times New Roman"/>
          <w:sz w:val="23"/>
        </w:rPr>
        <w:t>Uji multikolinearitas dilakukan untuk mengetahui ada tidaknya hubungan yang signifikan diantara variabel bebas. Deteksi adanya multikolinearitas dilakukan dengan menggunakan uji korelasi parsial antar variabe</w:t>
      </w:r>
      <w:r>
        <w:rPr>
          <w:rFonts w:ascii="Times New Roman" w:eastAsia="Times New Roman" w:hAnsi="Times New Roman" w:cs="Times New Roman"/>
          <w:sz w:val="23"/>
        </w:rPr>
        <w:t xml:space="preserve">l independent. Dengan melihat nilai koefisien korelasi (r) antar variabel independen, dapat diputuskan apakah data terkena multikolinearitas atau tidak menguji koefisien korelasi (r) antar variabel independen.  </w:t>
      </w:r>
    </w:p>
    <w:p w14:paraId="365746F6" w14:textId="77777777" w:rsidR="00987387" w:rsidRDefault="00D205D0">
      <w:pPr>
        <w:spacing w:after="5" w:line="479" w:lineRule="auto"/>
        <w:ind w:left="1004" w:firstLine="678"/>
        <w:jc w:val="both"/>
      </w:pPr>
      <w:r>
        <w:rPr>
          <w:rFonts w:ascii="Times New Roman" w:eastAsia="Times New Roman" w:hAnsi="Times New Roman" w:cs="Times New Roman"/>
          <w:sz w:val="23"/>
        </w:rPr>
        <w:t>Hasil pengujian multikolinearitas menggunaka</w:t>
      </w:r>
      <w:r>
        <w:rPr>
          <w:rFonts w:ascii="Times New Roman" w:eastAsia="Times New Roman" w:hAnsi="Times New Roman" w:cs="Times New Roman"/>
          <w:sz w:val="23"/>
        </w:rPr>
        <w:t xml:space="preserve">n uji korelasi (r) dapat dilihat sebagai berikut: </w:t>
      </w:r>
    </w:p>
    <w:p w14:paraId="4D4A1505" w14:textId="77777777" w:rsidR="00987387" w:rsidRDefault="00D205D0">
      <w:pPr>
        <w:spacing w:after="0"/>
        <w:ind w:left="1697"/>
      </w:pPr>
      <w:r>
        <w:rPr>
          <w:rFonts w:ascii="Times New Roman" w:eastAsia="Times New Roman" w:hAnsi="Times New Roman" w:cs="Times New Roman"/>
          <w:sz w:val="23"/>
        </w:rPr>
        <w:t xml:space="preserve"> </w:t>
      </w:r>
    </w:p>
    <w:p w14:paraId="2E154FDD" w14:textId="77777777" w:rsidR="00987387" w:rsidRDefault="00D205D0">
      <w:pPr>
        <w:spacing w:after="107"/>
        <w:ind w:left="1181" w:right="1174" w:hanging="10"/>
        <w:jc w:val="center"/>
      </w:pPr>
      <w:r>
        <w:rPr>
          <w:rFonts w:ascii="Times New Roman" w:eastAsia="Times New Roman" w:hAnsi="Times New Roman" w:cs="Times New Roman"/>
          <w:b/>
          <w:sz w:val="23"/>
        </w:rPr>
        <w:t xml:space="preserve">Tabel 4.7 </w:t>
      </w:r>
    </w:p>
    <w:p w14:paraId="02A58C1C" w14:textId="77777777" w:rsidR="00987387" w:rsidRDefault="00D205D0">
      <w:pPr>
        <w:spacing w:after="0"/>
        <w:ind w:left="1181" w:right="1176" w:hanging="10"/>
        <w:jc w:val="center"/>
      </w:pPr>
      <w:r>
        <w:rPr>
          <w:rFonts w:ascii="Times New Roman" w:eastAsia="Times New Roman" w:hAnsi="Times New Roman" w:cs="Times New Roman"/>
          <w:b/>
          <w:sz w:val="23"/>
        </w:rPr>
        <w:t xml:space="preserve">Uji Multikolinearitas Jangka Pendek </w:t>
      </w:r>
    </w:p>
    <w:tbl>
      <w:tblPr>
        <w:tblStyle w:val="TableGrid"/>
        <w:tblW w:w="6868" w:type="dxa"/>
        <w:tblInd w:w="274" w:type="dxa"/>
        <w:tblCellMar>
          <w:top w:w="0" w:type="dxa"/>
          <w:left w:w="175" w:type="dxa"/>
          <w:bottom w:w="0" w:type="dxa"/>
          <w:right w:w="115" w:type="dxa"/>
        </w:tblCellMar>
        <w:tblLook w:val="04A0" w:firstRow="1" w:lastRow="0" w:firstColumn="1" w:lastColumn="0" w:noHBand="0" w:noVBand="1"/>
      </w:tblPr>
      <w:tblGrid>
        <w:gridCol w:w="1248"/>
        <w:gridCol w:w="1561"/>
        <w:gridCol w:w="1507"/>
        <w:gridCol w:w="1276"/>
        <w:gridCol w:w="1276"/>
      </w:tblGrid>
      <w:tr w:rsidR="00987387" w14:paraId="59A02CAC" w14:textId="77777777">
        <w:trPr>
          <w:trHeight w:val="279"/>
        </w:trPr>
        <w:tc>
          <w:tcPr>
            <w:tcW w:w="1248" w:type="dxa"/>
            <w:tcBorders>
              <w:top w:val="single" w:sz="7" w:space="0" w:color="000000"/>
              <w:left w:val="single" w:sz="7" w:space="0" w:color="000000"/>
              <w:bottom w:val="single" w:sz="8" w:space="0" w:color="000000"/>
              <w:right w:val="single" w:sz="7" w:space="0" w:color="000000"/>
            </w:tcBorders>
          </w:tcPr>
          <w:p w14:paraId="23FCB1D7" w14:textId="77777777" w:rsidR="00987387" w:rsidRDefault="00D205D0">
            <w:pPr>
              <w:spacing w:after="0"/>
              <w:ind w:right="2"/>
              <w:jc w:val="center"/>
            </w:pPr>
            <w:r>
              <w:rPr>
                <w:rFonts w:ascii="Times New Roman" w:eastAsia="Times New Roman" w:hAnsi="Times New Roman" w:cs="Times New Roman"/>
                <w:sz w:val="23"/>
              </w:rPr>
              <w:t xml:space="preserve"> </w:t>
            </w:r>
          </w:p>
        </w:tc>
        <w:tc>
          <w:tcPr>
            <w:tcW w:w="1561" w:type="dxa"/>
            <w:tcBorders>
              <w:top w:val="single" w:sz="7" w:space="0" w:color="000000"/>
              <w:left w:val="single" w:sz="7" w:space="0" w:color="000000"/>
              <w:bottom w:val="single" w:sz="8" w:space="0" w:color="000000"/>
              <w:right w:val="single" w:sz="7" w:space="0" w:color="000000"/>
            </w:tcBorders>
          </w:tcPr>
          <w:p w14:paraId="303F4A45" w14:textId="77777777" w:rsidR="00987387" w:rsidRDefault="00D205D0">
            <w:pPr>
              <w:spacing w:after="0"/>
              <w:ind w:right="61"/>
              <w:jc w:val="center"/>
            </w:pPr>
            <w:r>
              <w:rPr>
                <w:rFonts w:ascii="Times New Roman" w:eastAsia="Times New Roman" w:hAnsi="Times New Roman" w:cs="Times New Roman"/>
                <w:sz w:val="23"/>
              </w:rPr>
              <w:t xml:space="preserve">D(X1) </w:t>
            </w:r>
          </w:p>
        </w:tc>
        <w:tc>
          <w:tcPr>
            <w:tcW w:w="1507" w:type="dxa"/>
            <w:tcBorders>
              <w:top w:val="single" w:sz="7" w:space="0" w:color="000000"/>
              <w:left w:val="single" w:sz="7" w:space="0" w:color="000000"/>
              <w:bottom w:val="single" w:sz="8" w:space="0" w:color="000000"/>
              <w:right w:val="single" w:sz="8" w:space="0" w:color="000000"/>
            </w:tcBorders>
          </w:tcPr>
          <w:p w14:paraId="0710F649" w14:textId="77777777" w:rsidR="00987387" w:rsidRDefault="00D205D0">
            <w:pPr>
              <w:spacing w:after="0"/>
              <w:ind w:right="63"/>
              <w:jc w:val="center"/>
            </w:pPr>
            <w:r>
              <w:rPr>
                <w:rFonts w:ascii="Times New Roman" w:eastAsia="Times New Roman" w:hAnsi="Times New Roman" w:cs="Times New Roman"/>
                <w:sz w:val="23"/>
              </w:rPr>
              <w:t xml:space="preserve">D(X2) </w:t>
            </w:r>
          </w:p>
        </w:tc>
        <w:tc>
          <w:tcPr>
            <w:tcW w:w="1276" w:type="dxa"/>
            <w:tcBorders>
              <w:top w:val="single" w:sz="7" w:space="0" w:color="000000"/>
              <w:left w:val="single" w:sz="8" w:space="0" w:color="000000"/>
              <w:bottom w:val="single" w:sz="8" w:space="0" w:color="000000"/>
              <w:right w:val="single" w:sz="7" w:space="0" w:color="000000"/>
            </w:tcBorders>
          </w:tcPr>
          <w:p w14:paraId="30C5115B" w14:textId="77777777" w:rsidR="00987387" w:rsidRDefault="00D205D0">
            <w:pPr>
              <w:spacing w:after="0"/>
              <w:ind w:right="66"/>
              <w:jc w:val="center"/>
            </w:pPr>
            <w:r>
              <w:rPr>
                <w:rFonts w:ascii="Times New Roman" w:eastAsia="Times New Roman" w:hAnsi="Times New Roman" w:cs="Times New Roman"/>
                <w:sz w:val="23"/>
              </w:rPr>
              <w:t xml:space="preserve">D(X3) </w:t>
            </w:r>
          </w:p>
        </w:tc>
        <w:tc>
          <w:tcPr>
            <w:tcW w:w="1276" w:type="dxa"/>
            <w:tcBorders>
              <w:top w:val="single" w:sz="7" w:space="0" w:color="000000"/>
              <w:left w:val="single" w:sz="7" w:space="0" w:color="000000"/>
              <w:bottom w:val="single" w:sz="8" w:space="0" w:color="000000"/>
              <w:right w:val="single" w:sz="7" w:space="0" w:color="000000"/>
            </w:tcBorders>
          </w:tcPr>
          <w:p w14:paraId="1337AACD" w14:textId="77777777" w:rsidR="00987387" w:rsidRDefault="00D205D0">
            <w:pPr>
              <w:spacing w:after="0"/>
              <w:ind w:right="67"/>
              <w:jc w:val="center"/>
            </w:pPr>
            <w:r>
              <w:rPr>
                <w:rFonts w:ascii="Times New Roman" w:eastAsia="Times New Roman" w:hAnsi="Times New Roman" w:cs="Times New Roman"/>
                <w:sz w:val="23"/>
              </w:rPr>
              <w:t xml:space="preserve">D(X4) </w:t>
            </w:r>
          </w:p>
        </w:tc>
      </w:tr>
      <w:tr w:rsidR="00987387" w14:paraId="68AB3259" w14:textId="77777777">
        <w:trPr>
          <w:trHeight w:val="272"/>
        </w:trPr>
        <w:tc>
          <w:tcPr>
            <w:tcW w:w="1248" w:type="dxa"/>
            <w:tcBorders>
              <w:top w:val="single" w:sz="8" w:space="0" w:color="000000"/>
              <w:left w:val="single" w:sz="7" w:space="0" w:color="000000"/>
              <w:bottom w:val="single" w:sz="4" w:space="0" w:color="000000"/>
              <w:right w:val="single" w:sz="7" w:space="0" w:color="000000"/>
            </w:tcBorders>
          </w:tcPr>
          <w:p w14:paraId="70DEB725" w14:textId="77777777" w:rsidR="00987387" w:rsidRDefault="00D205D0">
            <w:pPr>
              <w:spacing w:after="0"/>
              <w:ind w:right="58"/>
              <w:jc w:val="center"/>
            </w:pPr>
            <w:r>
              <w:rPr>
                <w:rFonts w:ascii="Times New Roman" w:eastAsia="Times New Roman" w:hAnsi="Times New Roman" w:cs="Times New Roman"/>
                <w:sz w:val="23"/>
              </w:rPr>
              <w:t xml:space="preserve">D(X1) </w:t>
            </w:r>
          </w:p>
        </w:tc>
        <w:tc>
          <w:tcPr>
            <w:tcW w:w="1561" w:type="dxa"/>
            <w:tcBorders>
              <w:top w:val="single" w:sz="8" w:space="0" w:color="000000"/>
              <w:left w:val="single" w:sz="7" w:space="0" w:color="000000"/>
              <w:bottom w:val="single" w:sz="4" w:space="0" w:color="000000"/>
              <w:right w:val="single" w:sz="7" w:space="0" w:color="000000"/>
            </w:tcBorders>
          </w:tcPr>
          <w:p w14:paraId="2B24FF87" w14:textId="77777777" w:rsidR="00987387" w:rsidRDefault="00D205D0">
            <w:pPr>
              <w:spacing w:after="0"/>
              <w:ind w:right="57"/>
              <w:jc w:val="center"/>
            </w:pPr>
            <w:r>
              <w:rPr>
                <w:rFonts w:ascii="Times New Roman" w:eastAsia="Times New Roman" w:hAnsi="Times New Roman" w:cs="Times New Roman"/>
                <w:sz w:val="23"/>
              </w:rPr>
              <w:t xml:space="preserve">1.000000 </w:t>
            </w:r>
          </w:p>
        </w:tc>
        <w:tc>
          <w:tcPr>
            <w:tcW w:w="1507" w:type="dxa"/>
            <w:tcBorders>
              <w:top w:val="single" w:sz="8" w:space="0" w:color="000000"/>
              <w:left w:val="single" w:sz="7" w:space="0" w:color="000000"/>
              <w:bottom w:val="single" w:sz="4" w:space="0" w:color="000000"/>
              <w:right w:val="single" w:sz="8" w:space="0" w:color="000000"/>
            </w:tcBorders>
          </w:tcPr>
          <w:p w14:paraId="456BA5E6" w14:textId="77777777" w:rsidR="00987387" w:rsidRDefault="00D205D0">
            <w:pPr>
              <w:spacing w:after="0"/>
              <w:ind w:right="59"/>
              <w:jc w:val="center"/>
            </w:pPr>
            <w:r>
              <w:rPr>
                <w:rFonts w:ascii="Times New Roman" w:eastAsia="Times New Roman" w:hAnsi="Times New Roman" w:cs="Times New Roman"/>
                <w:sz w:val="23"/>
              </w:rPr>
              <w:t xml:space="preserve">-0.418415 </w:t>
            </w:r>
          </w:p>
        </w:tc>
        <w:tc>
          <w:tcPr>
            <w:tcW w:w="1276" w:type="dxa"/>
            <w:tcBorders>
              <w:top w:val="single" w:sz="8" w:space="0" w:color="000000"/>
              <w:left w:val="single" w:sz="8" w:space="0" w:color="000000"/>
              <w:bottom w:val="single" w:sz="4" w:space="0" w:color="000000"/>
              <w:right w:val="single" w:sz="7" w:space="0" w:color="000000"/>
            </w:tcBorders>
          </w:tcPr>
          <w:p w14:paraId="4DC849D0" w14:textId="77777777" w:rsidR="00987387" w:rsidRDefault="00D205D0">
            <w:pPr>
              <w:spacing w:after="0"/>
              <w:ind w:right="62"/>
              <w:jc w:val="center"/>
            </w:pPr>
            <w:r>
              <w:rPr>
                <w:rFonts w:ascii="Times New Roman" w:eastAsia="Times New Roman" w:hAnsi="Times New Roman" w:cs="Times New Roman"/>
                <w:sz w:val="23"/>
              </w:rPr>
              <w:t xml:space="preserve">0.466889 </w:t>
            </w:r>
          </w:p>
        </w:tc>
        <w:tc>
          <w:tcPr>
            <w:tcW w:w="1276" w:type="dxa"/>
            <w:tcBorders>
              <w:top w:val="single" w:sz="8" w:space="0" w:color="000000"/>
              <w:left w:val="single" w:sz="7" w:space="0" w:color="000000"/>
              <w:bottom w:val="single" w:sz="4" w:space="0" w:color="000000"/>
              <w:right w:val="single" w:sz="7" w:space="0" w:color="000000"/>
            </w:tcBorders>
          </w:tcPr>
          <w:p w14:paraId="17C48190" w14:textId="77777777" w:rsidR="00987387" w:rsidRDefault="00D205D0">
            <w:pPr>
              <w:spacing w:after="0"/>
            </w:pPr>
            <w:r>
              <w:rPr>
                <w:rFonts w:ascii="Times New Roman" w:eastAsia="Times New Roman" w:hAnsi="Times New Roman" w:cs="Times New Roman"/>
                <w:sz w:val="23"/>
              </w:rPr>
              <w:t xml:space="preserve">-0.033276 </w:t>
            </w:r>
          </w:p>
        </w:tc>
      </w:tr>
      <w:tr w:rsidR="00987387" w14:paraId="0D0B9BEF" w14:textId="77777777">
        <w:trPr>
          <w:trHeight w:val="270"/>
        </w:trPr>
        <w:tc>
          <w:tcPr>
            <w:tcW w:w="1248" w:type="dxa"/>
            <w:tcBorders>
              <w:top w:val="single" w:sz="4" w:space="0" w:color="000000"/>
              <w:left w:val="single" w:sz="7" w:space="0" w:color="000000"/>
              <w:bottom w:val="single" w:sz="4" w:space="0" w:color="000000"/>
              <w:right w:val="single" w:sz="7" w:space="0" w:color="000000"/>
            </w:tcBorders>
          </w:tcPr>
          <w:p w14:paraId="0AB773A6" w14:textId="77777777" w:rsidR="00987387" w:rsidRDefault="00D205D0">
            <w:pPr>
              <w:spacing w:after="0"/>
              <w:ind w:right="58"/>
              <w:jc w:val="center"/>
            </w:pPr>
            <w:r>
              <w:rPr>
                <w:rFonts w:ascii="Times New Roman" w:eastAsia="Times New Roman" w:hAnsi="Times New Roman" w:cs="Times New Roman"/>
                <w:sz w:val="23"/>
              </w:rPr>
              <w:t xml:space="preserve">D(X2) </w:t>
            </w:r>
          </w:p>
        </w:tc>
        <w:tc>
          <w:tcPr>
            <w:tcW w:w="1561" w:type="dxa"/>
            <w:tcBorders>
              <w:top w:val="single" w:sz="4" w:space="0" w:color="000000"/>
              <w:left w:val="single" w:sz="7" w:space="0" w:color="000000"/>
              <w:bottom w:val="single" w:sz="4" w:space="0" w:color="000000"/>
              <w:right w:val="single" w:sz="7" w:space="0" w:color="000000"/>
            </w:tcBorders>
          </w:tcPr>
          <w:p w14:paraId="3ADC6FB0" w14:textId="77777777" w:rsidR="00987387" w:rsidRDefault="00D205D0">
            <w:pPr>
              <w:spacing w:after="0"/>
              <w:ind w:right="57"/>
              <w:jc w:val="center"/>
            </w:pPr>
            <w:r>
              <w:rPr>
                <w:rFonts w:ascii="Times New Roman" w:eastAsia="Times New Roman" w:hAnsi="Times New Roman" w:cs="Times New Roman"/>
                <w:sz w:val="23"/>
              </w:rPr>
              <w:t xml:space="preserve">-0.418415 </w:t>
            </w:r>
          </w:p>
        </w:tc>
        <w:tc>
          <w:tcPr>
            <w:tcW w:w="1507" w:type="dxa"/>
            <w:tcBorders>
              <w:top w:val="single" w:sz="4" w:space="0" w:color="000000"/>
              <w:left w:val="single" w:sz="7" w:space="0" w:color="000000"/>
              <w:bottom w:val="single" w:sz="4" w:space="0" w:color="000000"/>
              <w:right w:val="single" w:sz="8" w:space="0" w:color="000000"/>
            </w:tcBorders>
          </w:tcPr>
          <w:p w14:paraId="35B5783F" w14:textId="77777777" w:rsidR="00987387" w:rsidRDefault="00D205D0">
            <w:pPr>
              <w:spacing w:after="0"/>
              <w:ind w:right="61"/>
              <w:jc w:val="center"/>
            </w:pPr>
            <w:r>
              <w:rPr>
                <w:rFonts w:ascii="Times New Roman" w:eastAsia="Times New Roman" w:hAnsi="Times New Roman" w:cs="Times New Roman"/>
                <w:sz w:val="23"/>
              </w:rPr>
              <w:t xml:space="preserve">1.000000 </w:t>
            </w:r>
          </w:p>
        </w:tc>
        <w:tc>
          <w:tcPr>
            <w:tcW w:w="1276" w:type="dxa"/>
            <w:tcBorders>
              <w:top w:val="single" w:sz="4" w:space="0" w:color="000000"/>
              <w:left w:val="single" w:sz="8" w:space="0" w:color="000000"/>
              <w:bottom w:val="single" w:sz="4" w:space="0" w:color="000000"/>
              <w:right w:val="single" w:sz="7" w:space="0" w:color="000000"/>
            </w:tcBorders>
          </w:tcPr>
          <w:p w14:paraId="0DD2E367" w14:textId="77777777" w:rsidR="00987387" w:rsidRDefault="00D205D0">
            <w:pPr>
              <w:spacing w:after="0"/>
              <w:ind w:left="1"/>
            </w:pPr>
            <w:r>
              <w:rPr>
                <w:rFonts w:ascii="Times New Roman" w:eastAsia="Times New Roman" w:hAnsi="Times New Roman" w:cs="Times New Roman"/>
                <w:sz w:val="23"/>
              </w:rPr>
              <w:t xml:space="preserve">-0.972566 </w:t>
            </w:r>
          </w:p>
        </w:tc>
        <w:tc>
          <w:tcPr>
            <w:tcW w:w="1276" w:type="dxa"/>
            <w:tcBorders>
              <w:top w:val="single" w:sz="4" w:space="0" w:color="000000"/>
              <w:left w:val="single" w:sz="7" w:space="0" w:color="000000"/>
              <w:bottom w:val="single" w:sz="4" w:space="0" w:color="000000"/>
              <w:right w:val="single" w:sz="7" w:space="0" w:color="000000"/>
            </w:tcBorders>
          </w:tcPr>
          <w:p w14:paraId="6E6AAA13" w14:textId="77777777" w:rsidR="00987387" w:rsidRDefault="00D205D0">
            <w:pPr>
              <w:spacing w:after="0"/>
              <w:ind w:right="63"/>
              <w:jc w:val="center"/>
            </w:pPr>
            <w:r>
              <w:rPr>
                <w:rFonts w:ascii="Times New Roman" w:eastAsia="Times New Roman" w:hAnsi="Times New Roman" w:cs="Times New Roman"/>
                <w:sz w:val="23"/>
              </w:rPr>
              <w:t xml:space="preserve">0.003249 </w:t>
            </w:r>
          </w:p>
        </w:tc>
      </w:tr>
      <w:tr w:rsidR="00987387" w14:paraId="53B2E565" w14:textId="77777777">
        <w:trPr>
          <w:trHeight w:val="274"/>
        </w:trPr>
        <w:tc>
          <w:tcPr>
            <w:tcW w:w="1248" w:type="dxa"/>
            <w:tcBorders>
              <w:top w:val="single" w:sz="4" w:space="0" w:color="000000"/>
              <w:left w:val="single" w:sz="7" w:space="0" w:color="000000"/>
              <w:bottom w:val="single" w:sz="8" w:space="0" w:color="000000"/>
              <w:right w:val="single" w:sz="7" w:space="0" w:color="000000"/>
            </w:tcBorders>
          </w:tcPr>
          <w:p w14:paraId="1169CB36" w14:textId="77777777" w:rsidR="00987387" w:rsidRDefault="00D205D0">
            <w:pPr>
              <w:spacing w:after="0"/>
              <w:ind w:right="58"/>
              <w:jc w:val="center"/>
            </w:pPr>
            <w:r>
              <w:rPr>
                <w:rFonts w:ascii="Times New Roman" w:eastAsia="Times New Roman" w:hAnsi="Times New Roman" w:cs="Times New Roman"/>
                <w:sz w:val="23"/>
              </w:rPr>
              <w:t xml:space="preserve">D(X3) </w:t>
            </w:r>
          </w:p>
        </w:tc>
        <w:tc>
          <w:tcPr>
            <w:tcW w:w="1561" w:type="dxa"/>
            <w:tcBorders>
              <w:top w:val="single" w:sz="4" w:space="0" w:color="000000"/>
              <w:left w:val="single" w:sz="7" w:space="0" w:color="000000"/>
              <w:bottom w:val="single" w:sz="8" w:space="0" w:color="000000"/>
              <w:right w:val="single" w:sz="7" w:space="0" w:color="000000"/>
            </w:tcBorders>
          </w:tcPr>
          <w:p w14:paraId="22A5909D" w14:textId="77777777" w:rsidR="00987387" w:rsidRDefault="00D205D0">
            <w:pPr>
              <w:spacing w:after="0"/>
              <w:ind w:right="57"/>
              <w:jc w:val="center"/>
            </w:pPr>
            <w:r>
              <w:rPr>
                <w:rFonts w:ascii="Times New Roman" w:eastAsia="Times New Roman" w:hAnsi="Times New Roman" w:cs="Times New Roman"/>
                <w:sz w:val="23"/>
              </w:rPr>
              <w:t xml:space="preserve">0.466889 </w:t>
            </w:r>
          </w:p>
        </w:tc>
        <w:tc>
          <w:tcPr>
            <w:tcW w:w="1507" w:type="dxa"/>
            <w:tcBorders>
              <w:top w:val="single" w:sz="4" w:space="0" w:color="000000"/>
              <w:left w:val="single" w:sz="7" w:space="0" w:color="000000"/>
              <w:bottom w:val="single" w:sz="8" w:space="0" w:color="000000"/>
              <w:right w:val="single" w:sz="8" w:space="0" w:color="000000"/>
            </w:tcBorders>
          </w:tcPr>
          <w:p w14:paraId="44A9A124" w14:textId="77777777" w:rsidR="00987387" w:rsidRDefault="00D205D0">
            <w:pPr>
              <w:spacing w:after="0"/>
              <w:ind w:right="59"/>
              <w:jc w:val="center"/>
            </w:pPr>
            <w:r>
              <w:rPr>
                <w:rFonts w:ascii="Times New Roman" w:eastAsia="Times New Roman" w:hAnsi="Times New Roman" w:cs="Times New Roman"/>
                <w:sz w:val="23"/>
              </w:rPr>
              <w:t xml:space="preserve">-0.972566 </w:t>
            </w:r>
          </w:p>
        </w:tc>
        <w:tc>
          <w:tcPr>
            <w:tcW w:w="1276" w:type="dxa"/>
            <w:tcBorders>
              <w:top w:val="single" w:sz="4" w:space="0" w:color="000000"/>
              <w:left w:val="single" w:sz="8" w:space="0" w:color="000000"/>
              <w:bottom w:val="single" w:sz="8" w:space="0" w:color="000000"/>
              <w:right w:val="single" w:sz="7" w:space="0" w:color="000000"/>
            </w:tcBorders>
          </w:tcPr>
          <w:p w14:paraId="3A97AE35" w14:textId="77777777" w:rsidR="00987387" w:rsidRDefault="00D205D0">
            <w:pPr>
              <w:spacing w:after="0"/>
              <w:ind w:right="62"/>
              <w:jc w:val="center"/>
            </w:pPr>
            <w:r>
              <w:rPr>
                <w:rFonts w:ascii="Times New Roman" w:eastAsia="Times New Roman" w:hAnsi="Times New Roman" w:cs="Times New Roman"/>
                <w:sz w:val="23"/>
              </w:rPr>
              <w:t xml:space="preserve">1.000000 </w:t>
            </w:r>
          </w:p>
        </w:tc>
        <w:tc>
          <w:tcPr>
            <w:tcW w:w="1276" w:type="dxa"/>
            <w:tcBorders>
              <w:top w:val="single" w:sz="4" w:space="0" w:color="000000"/>
              <w:left w:val="single" w:sz="7" w:space="0" w:color="000000"/>
              <w:bottom w:val="single" w:sz="8" w:space="0" w:color="000000"/>
              <w:right w:val="single" w:sz="7" w:space="0" w:color="000000"/>
            </w:tcBorders>
          </w:tcPr>
          <w:p w14:paraId="6802EFB5" w14:textId="77777777" w:rsidR="00987387" w:rsidRDefault="00D205D0">
            <w:pPr>
              <w:spacing w:after="0"/>
            </w:pPr>
            <w:r>
              <w:rPr>
                <w:rFonts w:ascii="Times New Roman" w:eastAsia="Times New Roman" w:hAnsi="Times New Roman" w:cs="Times New Roman"/>
                <w:sz w:val="23"/>
              </w:rPr>
              <w:t xml:space="preserve">-0.056660 </w:t>
            </w:r>
          </w:p>
        </w:tc>
      </w:tr>
      <w:tr w:rsidR="00987387" w14:paraId="2D50F637" w14:textId="77777777">
        <w:trPr>
          <w:trHeight w:val="278"/>
        </w:trPr>
        <w:tc>
          <w:tcPr>
            <w:tcW w:w="1248" w:type="dxa"/>
            <w:tcBorders>
              <w:top w:val="single" w:sz="8" w:space="0" w:color="000000"/>
              <w:left w:val="single" w:sz="7" w:space="0" w:color="000000"/>
              <w:bottom w:val="single" w:sz="7" w:space="0" w:color="000000"/>
              <w:right w:val="single" w:sz="7" w:space="0" w:color="000000"/>
            </w:tcBorders>
          </w:tcPr>
          <w:p w14:paraId="11172A16" w14:textId="77777777" w:rsidR="00987387" w:rsidRDefault="00D205D0">
            <w:pPr>
              <w:spacing w:after="0"/>
              <w:ind w:right="58"/>
              <w:jc w:val="center"/>
            </w:pPr>
            <w:r>
              <w:rPr>
                <w:rFonts w:ascii="Times New Roman" w:eastAsia="Times New Roman" w:hAnsi="Times New Roman" w:cs="Times New Roman"/>
                <w:sz w:val="23"/>
              </w:rPr>
              <w:t xml:space="preserve">D(X4) </w:t>
            </w:r>
          </w:p>
        </w:tc>
        <w:tc>
          <w:tcPr>
            <w:tcW w:w="1561" w:type="dxa"/>
            <w:tcBorders>
              <w:top w:val="single" w:sz="8" w:space="0" w:color="000000"/>
              <w:left w:val="single" w:sz="7" w:space="0" w:color="000000"/>
              <w:bottom w:val="single" w:sz="7" w:space="0" w:color="000000"/>
              <w:right w:val="single" w:sz="7" w:space="0" w:color="000000"/>
            </w:tcBorders>
          </w:tcPr>
          <w:p w14:paraId="40B65207" w14:textId="77777777" w:rsidR="00987387" w:rsidRDefault="00D205D0">
            <w:pPr>
              <w:spacing w:after="0"/>
              <w:ind w:right="57"/>
              <w:jc w:val="center"/>
            </w:pPr>
            <w:r>
              <w:rPr>
                <w:rFonts w:ascii="Times New Roman" w:eastAsia="Times New Roman" w:hAnsi="Times New Roman" w:cs="Times New Roman"/>
                <w:sz w:val="23"/>
              </w:rPr>
              <w:t xml:space="preserve">-0.033276 </w:t>
            </w:r>
          </w:p>
        </w:tc>
        <w:tc>
          <w:tcPr>
            <w:tcW w:w="1507" w:type="dxa"/>
            <w:tcBorders>
              <w:top w:val="single" w:sz="8" w:space="0" w:color="000000"/>
              <w:left w:val="single" w:sz="7" w:space="0" w:color="000000"/>
              <w:bottom w:val="single" w:sz="7" w:space="0" w:color="000000"/>
              <w:right w:val="single" w:sz="8" w:space="0" w:color="000000"/>
            </w:tcBorders>
          </w:tcPr>
          <w:p w14:paraId="2D75ADB0" w14:textId="77777777" w:rsidR="00987387" w:rsidRDefault="00D205D0">
            <w:pPr>
              <w:spacing w:after="0"/>
              <w:ind w:right="61"/>
              <w:jc w:val="center"/>
            </w:pPr>
            <w:r>
              <w:rPr>
                <w:rFonts w:ascii="Times New Roman" w:eastAsia="Times New Roman" w:hAnsi="Times New Roman" w:cs="Times New Roman"/>
                <w:sz w:val="23"/>
              </w:rPr>
              <w:t xml:space="preserve">0.003249 </w:t>
            </w:r>
          </w:p>
        </w:tc>
        <w:tc>
          <w:tcPr>
            <w:tcW w:w="1276" w:type="dxa"/>
            <w:tcBorders>
              <w:top w:val="single" w:sz="8" w:space="0" w:color="000000"/>
              <w:left w:val="single" w:sz="8" w:space="0" w:color="000000"/>
              <w:bottom w:val="single" w:sz="7" w:space="0" w:color="000000"/>
              <w:right w:val="single" w:sz="7" w:space="0" w:color="000000"/>
            </w:tcBorders>
          </w:tcPr>
          <w:p w14:paraId="1694F5EF" w14:textId="77777777" w:rsidR="00987387" w:rsidRDefault="00D205D0">
            <w:pPr>
              <w:spacing w:after="0"/>
              <w:ind w:left="1"/>
            </w:pPr>
            <w:r>
              <w:rPr>
                <w:rFonts w:ascii="Times New Roman" w:eastAsia="Times New Roman" w:hAnsi="Times New Roman" w:cs="Times New Roman"/>
                <w:sz w:val="23"/>
              </w:rPr>
              <w:t xml:space="preserve">-0.056660 </w:t>
            </w:r>
          </w:p>
        </w:tc>
        <w:tc>
          <w:tcPr>
            <w:tcW w:w="1276" w:type="dxa"/>
            <w:tcBorders>
              <w:top w:val="single" w:sz="8" w:space="0" w:color="000000"/>
              <w:left w:val="single" w:sz="7" w:space="0" w:color="000000"/>
              <w:bottom w:val="single" w:sz="7" w:space="0" w:color="000000"/>
              <w:right w:val="single" w:sz="7" w:space="0" w:color="000000"/>
            </w:tcBorders>
          </w:tcPr>
          <w:p w14:paraId="6BAB7FC1" w14:textId="77777777" w:rsidR="00987387" w:rsidRDefault="00D205D0">
            <w:pPr>
              <w:spacing w:after="0"/>
              <w:ind w:right="63"/>
              <w:jc w:val="center"/>
            </w:pPr>
            <w:r>
              <w:rPr>
                <w:rFonts w:ascii="Times New Roman" w:eastAsia="Times New Roman" w:hAnsi="Times New Roman" w:cs="Times New Roman"/>
                <w:sz w:val="23"/>
              </w:rPr>
              <w:t xml:space="preserve">1.000000 </w:t>
            </w:r>
          </w:p>
        </w:tc>
      </w:tr>
    </w:tbl>
    <w:p w14:paraId="1602736D" w14:textId="77777777" w:rsidR="00987387" w:rsidRDefault="00D205D0">
      <w:pPr>
        <w:spacing w:after="236"/>
        <w:ind w:left="12" w:hanging="10"/>
        <w:jc w:val="both"/>
      </w:pPr>
      <w:r>
        <w:rPr>
          <w:rFonts w:ascii="Times New Roman" w:eastAsia="Times New Roman" w:hAnsi="Times New Roman" w:cs="Times New Roman"/>
          <w:b/>
          <w:sz w:val="23"/>
        </w:rPr>
        <w:t xml:space="preserve">     </w:t>
      </w:r>
      <w:r>
        <w:rPr>
          <w:rFonts w:ascii="Times New Roman" w:eastAsia="Times New Roman" w:hAnsi="Times New Roman" w:cs="Times New Roman"/>
          <w:sz w:val="23"/>
        </w:rPr>
        <w:t xml:space="preserve">Sumber : hasil Eviews </w:t>
      </w:r>
    </w:p>
    <w:p w14:paraId="7712CF19" w14:textId="77777777" w:rsidR="00987387" w:rsidRDefault="00D205D0">
      <w:pPr>
        <w:spacing w:after="111" w:line="479" w:lineRule="auto"/>
        <w:ind w:left="1004" w:firstLine="678"/>
        <w:jc w:val="both"/>
      </w:pPr>
      <w:r>
        <w:rPr>
          <w:rFonts w:ascii="Times New Roman" w:eastAsia="Times New Roman" w:hAnsi="Times New Roman" w:cs="Times New Roman"/>
          <w:sz w:val="23"/>
        </w:rPr>
        <w:t>Dari tabel hasil analisis uji multikolinearitas di atas terlihat koefisien korelasi antara (DX1) dan (DX2) sebesar -0.418415</w:t>
      </w:r>
      <w:r>
        <w:rPr>
          <w:rFonts w:ascii="Arial" w:eastAsia="Arial" w:hAnsi="Arial" w:cs="Arial"/>
          <w:sz w:val="19"/>
        </w:rPr>
        <w:t xml:space="preserve">, </w:t>
      </w:r>
      <w:r>
        <w:rPr>
          <w:rFonts w:ascii="Times New Roman" w:eastAsia="Times New Roman" w:hAnsi="Times New Roman" w:cs="Times New Roman"/>
          <w:sz w:val="23"/>
        </w:rPr>
        <w:t>korelasi antara (DX1)</w:t>
      </w:r>
      <w:r>
        <w:rPr>
          <w:rFonts w:ascii="Arial" w:eastAsia="Arial" w:hAnsi="Arial" w:cs="Arial"/>
          <w:sz w:val="19"/>
        </w:rPr>
        <w:t xml:space="preserve"> </w:t>
      </w:r>
      <w:r>
        <w:rPr>
          <w:rFonts w:ascii="Times New Roman" w:eastAsia="Times New Roman" w:hAnsi="Times New Roman" w:cs="Times New Roman"/>
          <w:sz w:val="23"/>
        </w:rPr>
        <w:t>dengan (DX3) sebesar 0.466889, korelasi antara (DX1) dengan (DX4) sebesar -0.033276, korelasi antara (DX2) d</w:t>
      </w:r>
      <w:r>
        <w:rPr>
          <w:rFonts w:ascii="Times New Roman" w:eastAsia="Times New Roman" w:hAnsi="Times New Roman" w:cs="Times New Roman"/>
          <w:sz w:val="23"/>
        </w:rPr>
        <w:t xml:space="preserve">engan (DX3) sebesar  -0.972566, korelasi (DX2) dengan (DX4) sebesar 0.003249, korelasi antara (DX4) dengan (DX3) sebesar 0.056660 .Melihat rendahnya nilai koefisien korelasi (dibawah 0,85) maka diduga tidak terdapat masalah multikolinieritas.  </w:t>
      </w:r>
    </w:p>
    <w:p w14:paraId="279FDC42" w14:textId="77777777" w:rsidR="00987387" w:rsidRDefault="00D205D0">
      <w:pPr>
        <w:spacing w:after="351"/>
        <w:ind w:left="1697"/>
      </w:pPr>
      <w:r>
        <w:rPr>
          <w:rFonts w:ascii="Times New Roman" w:eastAsia="Times New Roman" w:hAnsi="Times New Roman" w:cs="Times New Roman"/>
          <w:sz w:val="23"/>
        </w:rPr>
        <w:t xml:space="preserve"> </w:t>
      </w:r>
    </w:p>
    <w:p w14:paraId="3AD1924A" w14:textId="77777777" w:rsidR="00987387" w:rsidRDefault="00D205D0">
      <w:pPr>
        <w:pStyle w:val="Heading6"/>
        <w:ind w:left="774" w:right="0"/>
      </w:pPr>
      <w:r>
        <w:t xml:space="preserve">4.2.4.4.2. Uji Heteroskedastisitas Jangka Pendek </w:t>
      </w:r>
    </w:p>
    <w:p w14:paraId="14E5F135" w14:textId="77777777" w:rsidR="00987387" w:rsidRDefault="00D205D0">
      <w:pPr>
        <w:spacing w:after="109" w:line="479" w:lineRule="auto"/>
        <w:ind w:left="1004" w:firstLine="678"/>
        <w:jc w:val="both"/>
      </w:pPr>
      <w:r>
        <w:rPr>
          <w:rFonts w:ascii="Times New Roman" w:eastAsia="Times New Roman" w:hAnsi="Times New Roman" w:cs="Times New Roman"/>
          <w:sz w:val="23"/>
        </w:rPr>
        <w:t>Uji heteroskedasitas bertujuan untuk menguji apakah dalam  model regresi terjadi ketidaksamaan varian dari residual satu pengamatan ke pengamatan yang lain. Jika varian residual satu pengamatan ke pengamata</w:t>
      </w:r>
      <w:r>
        <w:rPr>
          <w:rFonts w:ascii="Times New Roman" w:eastAsia="Times New Roman" w:hAnsi="Times New Roman" w:cs="Times New Roman"/>
          <w:sz w:val="23"/>
        </w:rPr>
        <w:t xml:space="preserve">n yang lain tetap, maka disebut homokesdasitas dan jika berbeda disebut heteroskedasitas. </w:t>
      </w:r>
    </w:p>
    <w:p w14:paraId="54634D4D" w14:textId="77777777" w:rsidR="00987387" w:rsidRDefault="00D205D0">
      <w:pPr>
        <w:spacing w:after="5" w:line="479" w:lineRule="auto"/>
        <w:ind w:left="1004" w:firstLine="678"/>
        <w:jc w:val="both"/>
      </w:pPr>
      <w:r>
        <w:rPr>
          <w:rFonts w:ascii="Times New Roman" w:eastAsia="Times New Roman" w:hAnsi="Times New Roman" w:cs="Times New Roman"/>
          <w:sz w:val="23"/>
        </w:rPr>
        <w:t xml:space="preserve">Metode yang digunakan untuk mendeteksi adanya heteroskedastisitas pada penelitian ini adalah pengujian White. </w:t>
      </w:r>
    </w:p>
    <w:p w14:paraId="00997505" w14:textId="77777777" w:rsidR="00987387" w:rsidRDefault="00D205D0">
      <w:pPr>
        <w:spacing w:after="5" w:line="479" w:lineRule="auto"/>
        <w:ind w:left="1014" w:hanging="10"/>
        <w:jc w:val="both"/>
      </w:pPr>
      <w:r>
        <w:rPr>
          <w:rFonts w:ascii="Times New Roman" w:eastAsia="Times New Roman" w:hAnsi="Times New Roman" w:cs="Times New Roman"/>
          <w:sz w:val="23"/>
        </w:rPr>
        <w:t>Pengujian heteroskedastisitas dilakukan dengan bantuan</w:t>
      </w:r>
      <w:r>
        <w:rPr>
          <w:rFonts w:ascii="Times New Roman" w:eastAsia="Times New Roman" w:hAnsi="Times New Roman" w:cs="Times New Roman"/>
          <w:sz w:val="23"/>
        </w:rPr>
        <w:t xml:space="preserve"> program komputer Eviews 4, dan diperoleh hasil regresi seperti pada tabel berikut ini: </w:t>
      </w:r>
    </w:p>
    <w:p w14:paraId="1A2ADF77" w14:textId="77777777" w:rsidR="00987387" w:rsidRDefault="00D205D0">
      <w:pPr>
        <w:spacing w:after="237"/>
        <w:ind w:left="1181" w:right="158" w:hanging="10"/>
        <w:jc w:val="center"/>
      </w:pPr>
      <w:r>
        <w:rPr>
          <w:rFonts w:ascii="Times New Roman" w:eastAsia="Times New Roman" w:hAnsi="Times New Roman" w:cs="Times New Roman"/>
          <w:b/>
          <w:sz w:val="23"/>
        </w:rPr>
        <w:t xml:space="preserve">Tabel 4.8 </w:t>
      </w:r>
    </w:p>
    <w:p w14:paraId="79CB96DE" w14:textId="77777777" w:rsidR="00987387" w:rsidRDefault="00D205D0">
      <w:pPr>
        <w:pStyle w:val="Heading3"/>
        <w:spacing w:after="106"/>
        <w:ind w:left="2348" w:right="0"/>
      </w:pPr>
      <w:r>
        <w:t xml:space="preserve">Uji Heteroskedastisitas Jangka Pendek </w:t>
      </w:r>
    </w:p>
    <w:p w14:paraId="1267C8A9" w14:textId="77777777" w:rsidR="00987387" w:rsidRDefault="00D205D0">
      <w:pPr>
        <w:spacing w:after="73"/>
        <w:ind w:left="1070"/>
        <w:jc w:val="center"/>
      </w:pPr>
      <w:r>
        <w:rPr>
          <w:rFonts w:ascii="Times New Roman" w:eastAsia="Times New Roman" w:hAnsi="Times New Roman" w:cs="Times New Roman"/>
          <w:b/>
          <w:sz w:val="23"/>
        </w:rPr>
        <w:t xml:space="preserve"> </w:t>
      </w:r>
    </w:p>
    <w:p w14:paraId="3289BCF5" w14:textId="77777777" w:rsidR="00987387" w:rsidRDefault="00D205D0">
      <w:pPr>
        <w:spacing w:after="61"/>
        <w:ind w:left="683" w:hanging="10"/>
      </w:pPr>
      <w:r>
        <w:rPr>
          <w:rFonts w:ascii="Arial" w:eastAsia="Arial" w:hAnsi="Arial" w:cs="Arial"/>
          <w:sz w:val="19"/>
          <w:u w:val="double" w:color="000000"/>
        </w:rPr>
        <w:t>White Heteroskedasticit</w:t>
      </w:r>
      <w:r>
        <w:rPr>
          <w:rFonts w:ascii="Arial" w:eastAsia="Arial" w:hAnsi="Arial" w:cs="Arial"/>
          <w:sz w:val="19"/>
        </w:rPr>
        <w:t>y Test:</w:t>
      </w:r>
    </w:p>
    <w:p w14:paraId="6922DA5E" w14:textId="77777777" w:rsidR="00987387" w:rsidRDefault="00D205D0">
      <w:pPr>
        <w:tabs>
          <w:tab w:val="center" w:pos="1090"/>
          <w:tab w:val="center" w:pos="3742"/>
          <w:tab w:val="center" w:pos="6334"/>
        </w:tabs>
        <w:spacing w:after="4" w:line="248" w:lineRule="auto"/>
      </w:pPr>
      <w:r>
        <w:rPr>
          <w:noProof/>
        </w:rPr>
        <mc:AlternateContent>
          <mc:Choice Requires="wpg">
            <w:drawing>
              <wp:anchor distT="0" distB="0" distL="114300" distR="114300" simplePos="0" relativeHeight="251666432" behindDoc="1" locked="0" layoutInCell="1" allowOverlap="1" wp14:anchorId="2938FC60" wp14:editId="0A36B071">
                <wp:simplePos x="0" y="0"/>
                <wp:positionH relativeFrom="column">
                  <wp:posOffset>418338</wp:posOffset>
                </wp:positionH>
                <wp:positionV relativeFrom="paragraph">
                  <wp:posOffset>-42579</wp:posOffset>
                </wp:positionV>
                <wp:extent cx="3871722" cy="352044"/>
                <wp:effectExtent l="0" t="0" r="0" b="0"/>
                <wp:wrapNone/>
                <wp:docPr id="133712" name="Group 133712"/>
                <wp:cNvGraphicFramePr/>
                <a:graphic xmlns:a="http://schemas.openxmlformats.org/drawingml/2006/main">
                  <a:graphicData uri="http://schemas.microsoft.com/office/word/2010/wordprocessingGroup">
                    <wpg:wgp>
                      <wpg:cNvGrpSpPr/>
                      <wpg:grpSpPr>
                        <a:xfrm>
                          <a:off x="0" y="0"/>
                          <a:ext cx="3871722" cy="352044"/>
                          <a:chOff x="0" y="0"/>
                          <a:chExt cx="3871722" cy="352044"/>
                        </a:xfrm>
                      </wpg:grpSpPr>
                      <wps:wsp>
                        <wps:cNvPr id="171723" name="Shape 171723"/>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24" name="Shape 171724"/>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25" name="Shape 171725"/>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26" name="Shape 171726"/>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27" name="Shape 171727"/>
                        <wps:cNvSpPr/>
                        <wps:spPr>
                          <a:xfrm>
                            <a:off x="1911096" y="0"/>
                            <a:ext cx="1377696" cy="9144"/>
                          </a:xfrm>
                          <a:custGeom>
                            <a:avLst/>
                            <a:gdLst/>
                            <a:ahLst/>
                            <a:cxnLst/>
                            <a:rect l="0" t="0" r="0" b="0"/>
                            <a:pathLst>
                              <a:path w="1377696" h="9144">
                                <a:moveTo>
                                  <a:pt x="0" y="0"/>
                                </a:moveTo>
                                <a:lnTo>
                                  <a:pt x="1377696" y="0"/>
                                </a:lnTo>
                                <a:lnTo>
                                  <a:pt x="1377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28" name="Shape 171728"/>
                        <wps:cNvSpPr/>
                        <wps:spPr>
                          <a:xfrm>
                            <a:off x="1911096" y="17526"/>
                            <a:ext cx="1377696" cy="9144"/>
                          </a:xfrm>
                          <a:custGeom>
                            <a:avLst/>
                            <a:gdLst/>
                            <a:ahLst/>
                            <a:cxnLst/>
                            <a:rect l="0" t="0" r="0" b="0"/>
                            <a:pathLst>
                              <a:path w="1377696" h="9144">
                                <a:moveTo>
                                  <a:pt x="0" y="0"/>
                                </a:moveTo>
                                <a:lnTo>
                                  <a:pt x="1377696" y="0"/>
                                </a:lnTo>
                                <a:lnTo>
                                  <a:pt x="1377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29" name="Shape 171729"/>
                        <wps:cNvSpPr/>
                        <wps:spPr>
                          <a:xfrm>
                            <a:off x="3288792"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30" name="Shape 171730"/>
                        <wps:cNvSpPr/>
                        <wps:spPr>
                          <a:xfrm>
                            <a:off x="3288792"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31" name="Shape 171731"/>
                        <wps:cNvSpPr/>
                        <wps:spPr>
                          <a:xfrm>
                            <a:off x="3338322"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32" name="Shape 171732"/>
                        <wps:cNvSpPr/>
                        <wps:spPr>
                          <a:xfrm>
                            <a:off x="3338322"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33" name="Shape 171733"/>
                        <wps:cNvSpPr/>
                        <wps:spPr>
                          <a:xfrm>
                            <a:off x="0" y="32613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34" name="Shape 171734"/>
                        <wps:cNvSpPr/>
                        <wps:spPr>
                          <a:xfrm>
                            <a:off x="0" y="343662"/>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35" name="Shape 171735"/>
                        <wps:cNvSpPr/>
                        <wps:spPr>
                          <a:xfrm>
                            <a:off x="1213866" y="32613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36" name="Shape 171736"/>
                        <wps:cNvSpPr/>
                        <wps:spPr>
                          <a:xfrm>
                            <a:off x="1213866" y="343662"/>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712" style="width:304.86pt;height:27.72pt;position:absolute;z-index:-2147483623;mso-position-horizontal-relative:text;mso-position-horizontal:absolute;margin-left:32.94pt;mso-position-vertical-relative:text;margin-top:-3.35278pt;" coordsize="38717,3520">
                <v:shape id="Shape 171737" style="position:absolute;width:5981;height:91;left:12633;top:0;" coordsize="598170,9144" path="m0,0l598170,0l598170,9144l0,9144l0,0">
                  <v:stroke weight="0pt" endcap="flat" joinstyle="miter" miterlimit="10" on="false" color="#000000" opacity="0"/>
                  <v:fill on="true" color="#000000"/>
                </v:shape>
                <v:shape id="Shape 171738" style="position:absolute;width:5981;height:91;left:12633;top:175;" coordsize="598170,9144" path="m0,0l598170,0l598170,9144l0,9144l0,0">
                  <v:stroke weight="0pt" endcap="flat" joinstyle="miter" miterlimit="10" on="false" color="#000000" opacity="0"/>
                  <v:fill on="true" color="#000000"/>
                </v:shape>
                <v:shape id="Shape 171739" style="position:absolute;width:495;height:91;left:18615;top:0;" coordsize="49530,9144" path="m0,0l49530,0l49530,9144l0,9144l0,0">
                  <v:stroke weight="0pt" endcap="flat" joinstyle="miter" miterlimit="10" on="false" color="#000000" opacity="0"/>
                  <v:fill on="true" color="#000000"/>
                </v:shape>
                <v:shape id="Shape 171740" style="position:absolute;width:495;height:91;left:18615;top:175;" coordsize="49530,9144" path="m0,0l49530,0l49530,9144l0,9144l0,0">
                  <v:stroke weight="0pt" endcap="flat" joinstyle="miter" miterlimit="10" on="false" color="#000000" opacity="0"/>
                  <v:fill on="true" color="#000000"/>
                </v:shape>
                <v:shape id="Shape 171741" style="position:absolute;width:13776;height:91;left:19110;top:0;" coordsize="1377696,9144" path="m0,0l1377696,0l1377696,9144l0,9144l0,0">
                  <v:stroke weight="0pt" endcap="flat" joinstyle="miter" miterlimit="10" on="false" color="#000000" opacity="0"/>
                  <v:fill on="true" color="#000000"/>
                </v:shape>
                <v:shape id="Shape 171742" style="position:absolute;width:13776;height:91;left:19110;top:175;" coordsize="1377696,9144" path="m0,0l1377696,0l1377696,9144l0,9144l0,0">
                  <v:stroke weight="0pt" endcap="flat" joinstyle="miter" miterlimit="10" on="false" color="#000000" opacity="0"/>
                  <v:fill on="true" color="#000000"/>
                </v:shape>
                <v:shape id="Shape 171743" style="position:absolute;width:495;height:91;left:32887;top:0;" coordsize="49530,9144" path="m0,0l49530,0l49530,9144l0,9144l0,0">
                  <v:stroke weight="0pt" endcap="flat" joinstyle="miter" miterlimit="10" on="false" color="#000000" opacity="0"/>
                  <v:fill on="true" color="#000000"/>
                </v:shape>
                <v:shape id="Shape 171744" style="position:absolute;width:495;height:91;left:32887;top:175;" coordsize="49530,9144" path="m0,0l49530,0l49530,9144l0,9144l0,0">
                  <v:stroke weight="0pt" endcap="flat" joinstyle="miter" miterlimit="10" on="false" color="#000000" opacity="0"/>
                  <v:fill on="true" color="#000000"/>
                </v:shape>
                <v:shape id="Shape 171745" style="position:absolute;width:5334;height:91;left:33383;top:0;" coordsize="533400,9144" path="m0,0l533400,0l533400,9144l0,9144l0,0">
                  <v:stroke weight="0pt" endcap="flat" joinstyle="miter" miterlimit="10" on="false" color="#000000" opacity="0"/>
                  <v:fill on="true" color="#000000"/>
                </v:shape>
                <v:shape id="Shape 171746" style="position:absolute;width:5334;height:91;left:33383;top:175;" coordsize="533400,9144" path="m0,0l533400,0l533400,9144l0,9144l0,0">
                  <v:stroke weight="0pt" endcap="flat" joinstyle="miter" miterlimit="10" on="false" color="#000000" opacity="0"/>
                  <v:fill on="true" color="#000000"/>
                </v:shape>
                <v:shape id="Shape 171747" style="position:absolute;width:12138;height:91;left:0;top:3261;" coordsize="1213866,9144" path="m0,0l1213866,0l1213866,9144l0,9144l0,0">
                  <v:stroke weight="0pt" endcap="flat" joinstyle="miter" miterlimit="10" on="false" color="#000000" opacity="0"/>
                  <v:fill on="true" color="#000000"/>
                </v:shape>
                <v:shape id="Shape 171748" style="position:absolute;width:12138;height:91;left:0;top:3436;" coordsize="1213866,9144" path="m0,0l1213866,0l1213866,9144l0,9144l0,0">
                  <v:stroke weight="0pt" endcap="flat" joinstyle="miter" miterlimit="10" on="false" color="#000000" opacity="0"/>
                  <v:fill on="true" color="#000000"/>
                </v:shape>
                <v:shape id="Shape 171749" style="position:absolute;width:495;height:91;left:12138;top:3261;" coordsize="49530,9144" path="m0,0l49530,0l49530,9144l0,9144l0,0">
                  <v:stroke weight="0pt" endcap="flat" joinstyle="miter" miterlimit="10" on="false" color="#000000" opacity="0"/>
                  <v:fill on="true" color="#000000"/>
                </v:shape>
                <v:shape id="Shape 171750" style="position:absolute;width:495;height:91;left:12138;top:3436;" coordsize="49530,9144" path="m0,0l49530,0l49530,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F-statistic </w:t>
      </w:r>
      <w:r>
        <w:rPr>
          <w:rFonts w:ascii="Arial" w:eastAsia="Arial" w:hAnsi="Arial" w:cs="Arial"/>
          <w:sz w:val="19"/>
        </w:rPr>
        <w:tab/>
        <w:t xml:space="preserve">12.00484    Probability </w:t>
      </w:r>
      <w:r>
        <w:rPr>
          <w:rFonts w:ascii="Arial" w:eastAsia="Arial" w:hAnsi="Arial" w:cs="Arial"/>
          <w:sz w:val="19"/>
        </w:rPr>
        <w:tab/>
        <w:t xml:space="preserve">0.003266 </w:t>
      </w:r>
    </w:p>
    <w:p w14:paraId="79204068" w14:textId="77777777" w:rsidR="00987387" w:rsidRDefault="00D205D0">
      <w:pPr>
        <w:tabs>
          <w:tab w:val="center" w:pos="1335"/>
          <w:tab w:val="center" w:pos="3742"/>
          <w:tab w:val="center" w:pos="6334"/>
        </w:tabs>
        <w:spacing w:after="0"/>
      </w:pPr>
      <w:r>
        <w:tab/>
      </w:r>
      <w:r>
        <w:rPr>
          <w:rFonts w:ascii="Arial" w:eastAsia="Arial" w:hAnsi="Arial" w:cs="Arial"/>
          <w:sz w:val="19"/>
        </w:rPr>
        <w:t xml:space="preserve">Obs*R-squared </w:t>
      </w:r>
      <w:r>
        <w:rPr>
          <w:rFonts w:ascii="Arial" w:eastAsia="Arial" w:hAnsi="Arial" w:cs="Arial"/>
          <w:sz w:val="19"/>
        </w:rPr>
        <w:tab/>
      </w:r>
      <w:r>
        <w:rPr>
          <w:rFonts w:ascii="Arial" w:eastAsia="Arial" w:hAnsi="Arial" w:cs="Arial"/>
          <w:sz w:val="19"/>
          <w:u w:val="double" w:color="000000"/>
        </w:rPr>
        <w:t>16.19079    Probab</w:t>
      </w:r>
      <w:r>
        <w:rPr>
          <w:rFonts w:ascii="Arial" w:eastAsia="Arial" w:hAnsi="Arial" w:cs="Arial"/>
          <w:sz w:val="19"/>
          <w:u w:val="double" w:color="000000"/>
        </w:rPr>
        <w:t xml:space="preserve">ility </w:t>
      </w:r>
      <w:r>
        <w:rPr>
          <w:rFonts w:ascii="Arial" w:eastAsia="Arial" w:hAnsi="Arial" w:cs="Arial"/>
          <w:sz w:val="19"/>
          <w:u w:val="double" w:color="000000"/>
        </w:rPr>
        <w:tab/>
        <w:t xml:space="preserve">0.094300 </w:t>
      </w:r>
    </w:p>
    <w:tbl>
      <w:tblPr>
        <w:tblStyle w:val="TableGrid"/>
        <w:tblW w:w="6110" w:type="dxa"/>
        <w:tblInd w:w="646" w:type="dxa"/>
        <w:tblCellMar>
          <w:top w:w="0" w:type="dxa"/>
          <w:left w:w="0" w:type="dxa"/>
          <w:bottom w:w="0" w:type="dxa"/>
          <w:right w:w="0" w:type="dxa"/>
        </w:tblCellMar>
        <w:tblLook w:val="04A0" w:firstRow="1" w:lastRow="0" w:firstColumn="1" w:lastColumn="0" w:noHBand="0" w:noVBand="1"/>
      </w:tblPr>
      <w:tblGrid>
        <w:gridCol w:w="2042"/>
        <w:gridCol w:w="1159"/>
        <w:gridCol w:w="1114"/>
        <w:gridCol w:w="929"/>
        <w:gridCol w:w="866"/>
      </w:tblGrid>
      <w:tr w:rsidR="00987387" w14:paraId="0E326E3B" w14:textId="77777777">
        <w:trPr>
          <w:trHeight w:val="1549"/>
        </w:trPr>
        <w:tc>
          <w:tcPr>
            <w:tcW w:w="3202" w:type="dxa"/>
            <w:gridSpan w:val="2"/>
            <w:tcBorders>
              <w:top w:val="nil"/>
              <w:left w:val="nil"/>
              <w:bottom w:val="double" w:sz="5" w:space="0" w:color="000000"/>
              <w:right w:val="nil"/>
            </w:tcBorders>
          </w:tcPr>
          <w:p w14:paraId="6553C413" w14:textId="77777777" w:rsidR="00987387" w:rsidRDefault="00D205D0">
            <w:pPr>
              <w:spacing w:after="0"/>
              <w:ind w:left="254"/>
              <w:jc w:val="center"/>
            </w:pPr>
            <w:r>
              <w:rPr>
                <w:rFonts w:ascii="Arial" w:eastAsia="Arial" w:hAnsi="Arial" w:cs="Arial"/>
                <w:sz w:val="19"/>
              </w:rPr>
              <w:t xml:space="preserve"> </w:t>
            </w:r>
            <w:r>
              <w:rPr>
                <w:rFonts w:ascii="Arial" w:eastAsia="Arial" w:hAnsi="Arial" w:cs="Arial"/>
                <w:sz w:val="19"/>
              </w:rPr>
              <w:tab/>
              <w:t xml:space="preserve"> </w:t>
            </w:r>
          </w:p>
          <w:p w14:paraId="5995F520" w14:textId="77777777" w:rsidR="00987387" w:rsidRDefault="00D205D0">
            <w:pPr>
              <w:spacing w:after="0"/>
              <w:ind w:left="42"/>
            </w:pPr>
            <w:r>
              <w:rPr>
                <w:rFonts w:ascii="Arial" w:eastAsia="Arial" w:hAnsi="Arial" w:cs="Arial"/>
                <w:sz w:val="19"/>
              </w:rPr>
              <w:t xml:space="preserve">Test Equation: </w:t>
            </w:r>
          </w:p>
          <w:p w14:paraId="68E9BFDD" w14:textId="77777777" w:rsidR="00987387" w:rsidRDefault="00D205D0">
            <w:pPr>
              <w:spacing w:after="1" w:line="239" w:lineRule="auto"/>
              <w:ind w:left="42"/>
            </w:pPr>
            <w:r>
              <w:rPr>
                <w:rFonts w:ascii="Arial" w:eastAsia="Arial" w:hAnsi="Arial" w:cs="Arial"/>
                <w:sz w:val="19"/>
              </w:rPr>
              <w:t xml:space="preserve">Dependent Variable: RESID^2 Method: Least Squares </w:t>
            </w:r>
          </w:p>
          <w:p w14:paraId="6A72690F" w14:textId="77777777" w:rsidR="00987387" w:rsidRDefault="00D205D0">
            <w:pPr>
              <w:spacing w:after="0" w:line="239" w:lineRule="auto"/>
              <w:ind w:left="42" w:right="32"/>
            </w:pPr>
            <w:r>
              <w:rPr>
                <w:rFonts w:ascii="Arial" w:eastAsia="Arial" w:hAnsi="Arial" w:cs="Arial"/>
                <w:sz w:val="19"/>
              </w:rPr>
              <w:t xml:space="preserve">Date: 11/03/07   Time: 15:47 Sample: 1989 2005 </w:t>
            </w:r>
          </w:p>
          <w:p w14:paraId="4235543E" w14:textId="77777777" w:rsidR="00987387" w:rsidRDefault="00D205D0">
            <w:pPr>
              <w:spacing w:after="0"/>
              <w:ind w:left="42"/>
            </w:pPr>
            <w:r>
              <w:rPr>
                <w:rFonts w:ascii="Arial" w:eastAsia="Arial" w:hAnsi="Arial" w:cs="Arial"/>
                <w:sz w:val="19"/>
                <w:u w:val="single" w:color="000000"/>
              </w:rPr>
              <w:t xml:space="preserve">Included observations: </w:t>
            </w:r>
            <w:r>
              <w:rPr>
                <w:rFonts w:ascii="Arial" w:eastAsia="Arial" w:hAnsi="Arial" w:cs="Arial"/>
                <w:sz w:val="19"/>
              </w:rPr>
              <w:t xml:space="preserve">17 </w:t>
            </w:r>
          </w:p>
        </w:tc>
        <w:tc>
          <w:tcPr>
            <w:tcW w:w="1114" w:type="dxa"/>
            <w:tcBorders>
              <w:top w:val="nil"/>
              <w:left w:val="nil"/>
              <w:bottom w:val="double" w:sz="5" w:space="0" w:color="000000"/>
              <w:right w:val="nil"/>
            </w:tcBorders>
          </w:tcPr>
          <w:p w14:paraId="12EDA8AA" w14:textId="77777777" w:rsidR="00987387" w:rsidRDefault="00D205D0">
            <w:pPr>
              <w:spacing w:after="0"/>
              <w:ind w:left="305"/>
            </w:pPr>
            <w:r>
              <w:rPr>
                <w:rFonts w:ascii="Arial" w:eastAsia="Arial" w:hAnsi="Arial" w:cs="Arial"/>
                <w:sz w:val="19"/>
              </w:rPr>
              <w:t xml:space="preserve"> </w:t>
            </w:r>
          </w:p>
        </w:tc>
        <w:tc>
          <w:tcPr>
            <w:tcW w:w="929" w:type="dxa"/>
            <w:tcBorders>
              <w:top w:val="nil"/>
              <w:left w:val="nil"/>
              <w:bottom w:val="double" w:sz="5" w:space="0" w:color="000000"/>
              <w:right w:val="nil"/>
            </w:tcBorders>
          </w:tcPr>
          <w:p w14:paraId="426C48F1" w14:textId="77777777" w:rsidR="00987387" w:rsidRDefault="00D205D0">
            <w:pPr>
              <w:spacing w:after="0"/>
              <w:ind w:left="314"/>
            </w:pPr>
            <w:r>
              <w:rPr>
                <w:rFonts w:ascii="Arial" w:eastAsia="Arial" w:hAnsi="Arial" w:cs="Arial"/>
                <w:sz w:val="19"/>
              </w:rPr>
              <w:t xml:space="preserve"> </w:t>
            </w:r>
          </w:p>
        </w:tc>
        <w:tc>
          <w:tcPr>
            <w:tcW w:w="866" w:type="dxa"/>
            <w:tcBorders>
              <w:top w:val="nil"/>
              <w:left w:val="nil"/>
              <w:bottom w:val="double" w:sz="5" w:space="0" w:color="000000"/>
              <w:right w:val="nil"/>
            </w:tcBorders>
          </w:tcPr>
          <w:p w14:paraId="4F370E75" w14:textId="77777777" w:rsidR="00987387" w:rsidRDefault="00D205D0">
            <w:pPr>
              <w:spacing w:after="0"/>
              <w:ind w:right="1"/>
              <w:jc w:val="center"/>
            </w:pPr>
            <w:r>
              <w:rPr>
                <w:rFonts w:ascii="Arial" w:eastAsia="Arial" w:hAnsi="Arial" w:cs="Arial"/>
                <w:sz w:val="19"/>
              </w:rPr>
              <w:t xml:space="preserve"> </w:t>
            </w:r>
          </w:p>
        </w:tc>
      </w:tr>
      <w:tr w:rsidR="00987387" w14:paraId="4E4EF410" w14:textId="77777777">
        <w:trPr>
          <w:trHeight w:val="295"/>
        </w:trPr>
        <w:tc>
          <w:tcPr>
            <w:tcW w:w="2043" w:type="dxa"/>
            <w:tcBorders>
              <w:top w:val="single" w:sz="5" w:space="0" w:color="000000"/>
              <w:left w:val="nil"/>
              <w:bottom w:val="double" w:sz="6" w:space="0" w:color="000000"/>
              <w:right w:val="nil"/>
            </w:tcBorders>
          </w:tcPr>
          <w:p w14:paraId="3FBB8B1A" w14:textId="77777777" w:rsidR="00987387" w:rsidRDefault="00D205D0">
            <w:pPr>
              <w:spacing w:after="0"/>
              <w:ind w:right="104"/>
              <w:jc w:val="center"/>
            </w:pPr>
            <w:r>
              <w:rPr>
                <w:rFonts w:ascii="Arial" w:eastAsia="Arial" w:hAnsi="Arial" w:cs="Arial"/>
                <w:sz w:val="19"/>
              </w:rPr>
              <w:t xml:space="preserve">Variable </w:t>
            </w:r>
          </w:p>
        </w:tc>
        <w:tc>
          <w:tcPr>
            <w:tcW w:w="1159" w:type="dxa"/>
            <w:vMerge w:val="restart"/>
            <w:tcBorders>
              <w:top w:val="double" w:sz="5" w:space="0" w:color="000000"/>
              <w:left w:val="nil"/>
              <w:bottom w:val="nil"/>
              <w:right w:val="nil"/>
            </w:tcBorders>
          </w:tcPr>
          <w:p w14:paraId="18D42ABB" w14:textId="77777777" w:rsidR="00987387" w:rsidRDefault="00D205D0">
            <w:pPr>
              <w:spacing w:after="0"/>
              <w:ind w:left="-26" w:firstLine="12"/>
            </w:pPr>
            <w:r>
              <w:rPr>
                <w:rFonts w:ascii="Arial" w:eastAsia="Arial" w:hAnsi="Arial" w:cs="Arial"/>
                <w:sz w:val="19"/>
                <w:u w:val="double" w:color="000000"/>
              </w:rPr>
              <w:t xml:space="preserve">Coefficient </w:t>
            </w:r>
            <w:r>
              <w:rPr>
                <w:rFonts w:ascii="Arial" w:eastAsia="Arial" w:hAnsi="Arial" w:cs="Arial"/>
                <w:sz w:val="19"/>
              </w:rPr>
              <w:t>-53065592</w:t>
            </w:r>
          </w:p>
        </w:tc>
        <w:tc>
          <w:tcPr>
            <w:tcW w:w="1114" w:type="dxa"/>
            <w:tcBorders>
              <w:top w:val="double" w:sz="5" w:space="0" w:color="000000"/>
              <w:left w:val="nil"/>
              <w:bottom w:val="double" w:sz="6" w:space="0" w:color="000000"/>
              <w:right w:val="nil"/>
            </w:tcBorders>
          </w:tcPr>
          <w:p w14:paraId="1E7809F3" w14:textId="77777777" w:rsidR="00987387" w:rsidRDefault="00D205D0">
            <w:pPr>
              <w:spacing w:after="0"/>
              <w:ind w:left="32"/>
            </w:pPr>
            <w:r>
              <w:rPr>
                <w:rFonts w:ascii="Arial" w:eastAsia="Arial" w:hAnsi="Arial" w:cs="Arial"/>
                <w:sz w:val="19"/>
              </w:rPr>
              <w:t>Std. Error</w:t>
            </w:r>
          </w:p>
        </w:tc>
        <w:tc>
          <w:tcPr>
            <w:tcW w:w="929" w:type="dxa"/>
            <w:tcBorders>
              <w:top w:val="double" w:sz="5" w:space="0" w:color="000000"/>
              <w:left w:val="nil"/>
              <w:bottom w:val="double" w:sz="6" w:space="0" w:color="000000"/>
              <w:right w:val="nil"/>
            </w:tcBorders>
          </w:tcPr>
          <w:p w14:paraId="7E2263B9" w14:textId="77777777" w:rsidR="00987387" w:rsidRDefault="00D205D0">
            <w:pPr>
              <w:spacing w:after="0"/>
              <w:ind w:left="75"/>
            </w:pPr>
            <w:r>
              <w:rPr>
                <w:rFonts w:ascii="Arial" w:eastAsia="Arial" w:hAnsi="Arial" w:cs="Arial"/>
                <w:sz w:val="19"/>
              </w:rPr>
              <w:t>t-Statistic</w:t>
            </w:r>
          </w:p>
        </w:tc>
        <w:tc>
          <w:tcPr>
            <w:tcW w:w="866" w:type="dxa"/>
            <w:tcBorders>
              <w:top w:val="double" w:sz="5" w:space="0" w:color="000000"/>
              <w:left w:val="nil"/>
              <w:bottom w:val="double" w:sz="6" w:space="0" w:color="000000"/>
              <w:right w:val="nil"/>
            </w:tcBorders>
          </w:tcPr>
          <w:p w14:paraId="0858B61C" w14:textId="77777777" w:rsidR="00987387" w:rsidRDefault="00D205D0">
            <w:pPr>
              <w:spacing w:after="0"/>
              <w:ind w:right="29"/>
              <w:jc w:val="right"/>
            </w:pPr>
            <w:r>
              <w:rPr>
                <w:rFonts w:ascii="Arial" w:eastAsia="Arial" w:hAnsi="Arial" w:cs="Arial"/>
                <w:sz w:val="19"/>
              </w:rPr>
              <w:t xml:space="preserve">Prob. </w:t>
            </w:r>
          </w:p>
        </w:tc>
      </w:tr>
      <w:tr w:rsidR="00987387" w14:paraId="30E32355" w14:textId="77777777">
        <w:trPr>
          <w:trHeight w:val="292"/>
        </w:trPr>
        <w:tc>
          <w:tcPr>
            <w:tcW w:w="2043" w:type="dxa"/>
            <w:tcBorders>
              <w:top w:val="double" w:sz="6" w:space="0" w:color="000000"/>
              <w:left w:val="nil"/>
              <w:bottom w:val="nil"/>
              <w:right w:val="nil"/>
            </w:tcBorders>
          </w:tcPr>
          <w:p w14:paraId="45F5E3E0" w14:textId="77777777" w:rsidR="00987387" w:rsidRDefault="00D205D0">
            <w:pPr>
              <w:spacing w:after="0"/>
              <w:ind w:right="105"/>
              <w:jc w:val="center"/>
            </w:pPr>
            <w:r>
              <w:rPr>
                <w:rFonts w:ascii="Arial" w:eastAsia="Arial" w:hAnsi="Arial" w:cs="Arial"/>
                <w:sz w:val="19"/>
              </w:rPr>
              <w:t xml:space="preserve">C </w:t>
            </w:r>
          </w:p>
        </w:tc>
        <w:tc>
          <w:tcPr>
            <w:tcW w:w="0" w:type="auto"/>
            <w:vMerge/>
            <w:tcBorders>
              <w:top w:val="nil"/>
              <w:left w:val="nil"/>
              <w:bottom w:val="nil"/>
              <w:right w:val="nil"/>
            </w:tcBorders>
          </w:tcPr>
          <w:p w14:paraId="0533EEF5" w14:textId="77777777" w:rsidR="00987387" w:rsidRDefault="00987387"/>
        </w:tc>
        <w:tc>
          <w:tcPr>
            <w:tcW w:w="1114" w:type="dxa"/>
            <w:tcBorders>
              <w:top w:val="double" w:sz="6" w:space="0" w:color="000000"/>
              <w:left w:val="nil"/>
              <w:bottom w:val="nil"/>
              <w:right w:val="nil"/>
            </w:tcBorders>
          </w:tcPr>
          <w:p w14:paraId="3462D3AB" w14:textId="77777777" w:rsidR="00987387" w:rsidRDefault="00D205D0">
            <w:pPr>
              <w:spacing w:after="0"/>
            </w:pPr>
            <w:r>
              <w:rPr>
                <w:rFonts w:ascii="Arial" w:eastAsia="Arial" w:hAnsi="Arial" w:cs="Arial"/>
                <w:sz w:val="19"/>
              </w:rPr>
              <w:t>15428598</w:t>
            </w:r>
          </w:p>
        </w:tc>
        <w:tc>
          <w:tcPr>
            <w:tcW w:w="929" w:type="dxa"/>
            <w:tcBorders>
              <w:top w:val="double" w:sz="6" w:space="0" w:color="000000"/>
              <w:left w:val="nil"/>
              <w:bottom w:val="nil"/>
              <w:right w:val="nil"/>
            </w:tcBorders>
          </w:tcPr>
          <w:p w14:paraId="4E5F1678" w14:textId="77777777" w:rsidR="00987387" w:rsidRDefault="00D205D0">
            <w:pPr>
              <w:spacing w:after="0"/>
              <w:ind w:left="1"/>
              <w:jc w:val="both"/>
            </w:pPr>
            <w:r>
              <w:rPr>
                <w:rFonts w:ascii="Arial" w:eastAsia="Arial" w:hAnsi="Arial" w:cs="Arial"/>
                <w:sz w:val="19"/>
              </w:rPr>
              <w:t>-3.439431</w:t>
            </w:r>
          </w:p>
        </w:tc>
        <w:tc>
          <w:tcPr>
            <w:tcW w:w="866" w:type="dxa"/>
            <w:tcBorders>
              <w:top w:val="double" w:sz="6" w:space="0" w:color="000000"/>
              <w:left w:val="nil"/>
              <w:bottom w:val="nil"/>
              <w:right w:val="nil"/>
            </w:tcBorders>
          </w:tcPr>
          <w:p w14:paraId="30EDE125" w14:textId="77777777" w:rsidR="00987387" w:rsidRDefault="00D205D0">
            <w:pPr>
              <w:spacing w:after="0"/>
              <w:ind w:right="30"/>
              <w:jc w:val="right"/>
            </w:pPr>
            <w:r>
              <w:rPr>
                <w:rFonts w:ascii="Arial" w:eastAsia="Arial" w:hAnsi="Arial" w:cs="Arial"/>
                <w:sz w:val="19"/>
              </w:rPr>
              <w:t>0.0138</w:t>
            </w:r>
          </w:p>
        </w:tc>
      </w:tr>
      <w:tr w:rsidR="00987387" w14:paraId="44F3375F" w14:textId="77777777">
        <w:trPr>
          <w:trHeight w:val="217"/>
        </w:trPr>
        <w:tc>
          <w:tcPr>
            <w:tcW w:w="2043" w:type="dxa"/>
            <w:tcBorders>
              <w:top w:val="nil"/>
              <w:left w:val="nil"/>
              <w:bottom w:val="nil"/>
              <w:right w:val="nil"/>
            </w:tcBorders>
          </w:tcPr>
          <w:p w14:paraId="14CF3405" w14:textId="77777777" w:rsidR="00987387" w:rsidRDefault="00D205D0">
            <w:pPr>
              <w:spacing w:after="0"/>
              <w:ind w:right="106"/>
              <w:jc w:val="center"/>
            </w:pPr>
            <w:r>
              <w:rPr>
                <w:rFonts w:ascii="Arial" w:eastAsia="Arial" w:hAnsi="Arial" w:cs="Arial"/>
                <w:sz w:val="19"/>
              </w:rPr>
              <w:t xml:space="preserve">D(X1) </w:t>
            </w:r>
          </w:p>
        </w:tc>
        <w:tc>
          <w:tcPr>
            <w:tcW w:w="1159" w:type="dxa"/>
            <w:tcBorders>
              <w:top w:val="nil"/>
              <w:left w:val="nil"/>
              <w:bottom w:val="nil"/>
              <w:right w:val="nil"/>
            </w:tcBorders>
          </w:tcPr>
          <w:p w14:paraId="6C0B69DF" w14:textId="77777777" w:rsidR="00987387" w:rsidRDefault="00D205D0">
            <w:pPr>
              <w:spacing w:after="0"/>
              <w:ind w:left="89"/>
            </w:pPr>
            <w:r>
              <w:rPr>
                <w:rFonts w:ascii="Arial" w:eastAsia="Arial" w:hAnsi="Arial" w:cs="Arial"/>
                <w:sz w:val="19"/>
              </w:rPr>
              <w:t>6972.442</w:t>
            </w:r>
          </w:p>
        </w:tc>
        <w:tc>
          <w:tcPr>
            <w:tcW w:w="1114" w:type="dxa"/>
            <w:tcBorders>
              <w:top w:val="nil"/>
              <w:left w:val="nil"/>
              <w:bottom w:val="nil"/>
              <w:right w:val="nil"/>
            </w:tcBorders>
          </w:tcPr>
          <w:p w14:paraId="0CE989D9" w14:textId="77777777" w:rsidR="00987387" w:rsidRDefault="00D205D0">
            <w:pPr>
              <w:spacing w:after="0"/>
              <w:ind w:left="53"/>
            </w:pPr>
            <w:r>
              <w:rPr>
                <w:rFonts w:ascii="Arial" w:eastAsia="Arial" w:hAnsi="Arial" w:cs="Arial"/>
                <w:sz w:val="19"/>
              </w:rPr>
              <w:t>1269.925</w:t>
            </w:r>
          </w:p>
        </w:tc>
        <w:tc>
          <w:tcPr>
            <w:tcW w:w="929" w:type="dxa"/>
            <w:tcBorders>
              <w:top w:val="nil"/>
              <w:left w:val="nil"/>
              <w:bottom w:val="nil"/>
              <w:right w:val="nil"/>
            </w:tcBorders>
          </w:tcPr>
          <w:p w14:paraId="765A0ACB" w14:textId="77777777" w:rsidR="00987387" w:rsidRDefault="00D205D0">
            <w:pPr>
              <w:spacing w:after="0"/>
              <w:ind w:left="64"/>
              <w:jc w:val="both"/>
            </w:pPr>
            <w:r>
              <w:rPr>
                <w:rFonts w:ascii="Arial" w:eastAsia="Arial" w:hAnsi="Arial" w:cs="Arial"/>
                <w:sz w:val="19"/>
              </w:rPr>
              <w:t>5.490435</w:t>
            </w:r>
          </w:p>
        </w:tc>
        <w:tc>
          <w:tcPr>
            <w:tcW w:w="866" w:type="dxa"/>
            <w:tcBorders>
              <w:top w:val="nil"/>
              <w:left w:val="nil"/>
              <w:bottom w:val="nil"/>
              <w:right w:val="nil"/>
            </w:tcBorders>
          </w:tcPr>
          <w:p w14:paraId="775CFA17" w14:textId="77777777" w:rsidR="00987387" w:rsidRDefault="00D205D0">
            <w:pPr>
              <w:spacing w:after="0"/>
              <w:ind w:right="30"/>
              <w:jc w:val="right"/>
            </w:pPr>
            <w:r>
              <w:rPr>
                <w:rFonts w:ascii="Arial" w:eastAsia="Arial" w:hAnsi="Arial" w:cs="Arial"/>
                <w:sz w:val="19"/>
              </w:rPr>
              <w:t>0.0015</w:t>
            </w:r>
          </w:p>
        </w:tc>
      </w:tr>
      <w:tr w:rsidR="00987387" w14:paraId="4BB611EF" w14:textId="77777777">
        <w:trPr>
          <w:trHeight w:val="216"/>
        </w:trPr>
        <w:tc>
          <w:tcPr>
            <w:tcW w:w="2043" w:type="dxa"/>
            <w:tcBorders>
              <w:top w:val="nil"/>
              <w:left w:val="nil"/>
              <w:bottom w:val="nil"/>
              <w:right w:val="nil"/>
            </w:tcBorders>
          </w:tcPr>
          <w:p w14:paraId="41A00A75" w14:textId="77777777" w:rsidR="00987387" w:rsidRDefault="00D205D0">
            <w:pPr>
              <w:spacing w:after="0"/>
              <w:ind w:right="106"/>
              <w:jc w:val="center"/>
            </w:pPr>
            <w:r>
              <w:rPr>
                <w:rFonts w:ascii="Arial" w:eastAsia="Arial" w:hAnsi="Arial" w:cs="Arial"/>
                <w:sz w:val="19"/>
              </w:rPr>
              <w:t xml:space="preserve">(D(X1))^2 </w:t>
            </w:r>
          </w:p>
        </w:tc>
        <w:tc>
          <w:tcPr>
            <w:tcW w:w="1159" w:type="dxa"/>
            <w:tcBorders>
              <w:top w:val="nil"/>
              <w:left w:val="nil"/>
              <w:bottom w:val="nil"/>
              <w:right w:val="nil"/>
            </w:tcBorders>
          </w:tcPr>
          <w:p w14:paraId="33BE0744" w14:textId="77777777" w:rsidR="00987387" w:rsidRDefault="00D205D0">
            <w:pPr>
              <w:spacing w:after="0"/>
              <w:ind w:left="25"/>
            </w:pPr>
            <w:r>
              <w:rPr>
                <w:rFonts w:ascii="Arial" w:eastAsia="Arial" w:hAnsi="Arial" w:cs="Arial"/>
                <w:sz w:val="19"/>
              </w:rPr>
              <w:t>-0.138106</w:t>
            </w:r>
          </w:p>
        </w:tc>
        <w:tc>
          <w:tcPr>
            <w:tcW w:w="1114" w:type="dxa"/>
            <w:tcBorders>
              <w:top w:val="nil"/>
              <w:left w:val="nil"/>
              <w:bottom w:val="nil"/>
              <w:right w:val="nil"/>
            </w:tcBorders>
          </w:tcPr>
          <w:p w14:paraId="1C299099" w14:textId="77777777" w:rsidR="00987387" w:rsidRDefault="00D205D0">
            <w:pPr>
              <w:spacing w:after="0"/>
              <w:ind w:left="52"/>
            </w:pPr>
            <w:r>
              <w:rPr>
                <w:rFonts w:ascii="Arial" w:eastAsia="Arial" w:hAnsi="Arial" w:cs="Arial"/>
                <w:sz w:val="19"/>
              </w:rPr>
              <w:t>0.030707</w:t>
            </w:r>
          </w:p>
        </w:tc>
        <w:tc>
          <w:tcPr>
            <w:tcW w:w="929" w:type="dxa"/>
            <w:tcBorders>
              <w:top w:val="nil"/>
              <w:left w:val="nil"/>
              <w:bottom w:val="nil"/>
              <w:right w:val="nil"/>
            </w:tcBorders>
          </w:tcPr>
          <w:p w14:paraId="019D0FB5" w14:textId="77777777" w:rsidR="00987387" w:rsidRDefault="00D205D0">
            <w:pPr>
              <w:spacing w:after="0"/>
              <w:jc w:val="both"/>
            </w:pPr>
            <w:r>
              <w:rPr>
                <w:rFonts w:ascii="Arial" w:eastAsia="Arial" w:hAnsi="Arial" w:cs="Arial"/>
                <w:sz w:val="19"/>
              </w:rPr>
              <w:t>-4.497572</w:t>
            </w:r>
          </w:p>
        </w:tc>
        <w:tc>
          <w:tcPr>
            <w:tcW w:w="866" w:type="dxa"/>
            <w:tcBorders>
              <w:top w:val="nil"/>
              <w:left w:val="nil"/>
              <w:bottom w:val="nil"/>
              <w:right w:val="nil"/>
            </w:tcBorders>
          </w:tcPr>
          <w:p w14:paraId="0170493B" w14:textId="77777777" w:rsidR="00987387" w:rsidRDefault="00D205D0">
            <w:pPr>
              <w:spacing w:after="0"/>
              <w:ind w:right="30"/>
              <w:jc w:val="right"/>
            </w:pPr>
            <w:r>
              <w:rPr>
                <w:rFonts w:ascii="Arial" w:eastAsia="Arial" w:hAnsi="Arial" w:cs="Arial"/>
                <w:sz w:val="19"/>
              </w:rPr>
              <w:t>0.0041</w:t>
            </w:r>
          </w:p>
        </w:tc>
      </w:tr>
      <w:tr w:rsidR="00987387" w14:paraId="62846DB6" w14:textId="77777777">
        <w:trPr>
          <w:trHeight w:val="217"/>
        </w:trPr>
        <w:tc>
          <w:tcPr>
            <w:tcW w:w="2043" w:type="dxa"/>
            <w:tcBorders>
              <w:top w:val="nil"/>
              <w:left w:val="nil"/>
              <w:bottom w:val="nil"/>
              <w:right w:val="nil"/>
            </w:tcBorders>
          </w:tcPr>
          <w:p w14:paraId="22DAD753" w14:textId="77777777" w:rsidR="00987387" w:rsidRDefault="00D205D0">
            <w:pPr>
              <w:spacing w:after="0"/>
              <w:ind w:right="106"/>
              <w:jc w:val="center"/>
            </w:pPr>
            <w:r>
              <w:rPr>
                <w:rFonts w:ascii="Arial" w:eastAsia="Arial" w:hAnsi="Arial" w:cs="Arial"/>
                <w:sz w:val="19"/>
              </w:rPr>
              <w:t xml:space="preserve">D(X2) </w:t>
            </w:r>
          </w:p>
        </w:tc>
        <w:tc>
          <w:tcPr>
            <w:tcW w:w="1159" w:type="dxa"/>
            <w:tcBorders>
              <w:top w:val="nil"/>
              <w:left w:val="nil"/>
              <w:bottom w:val="nil"/>
              <w:right w:val="nil"/>
            </w:tcBorders>
          </w:tcPr>
          <w:p w14:paraId="4083600C" w14:textId="77777777" w:rsidR="00987387" w:rsidRDefault="00D205D0">
            <w:pPr>
              <w:spacing w:after="0"/>
              <w:ind w:left="89"/>
            </w:pPr>
            <w:r>
              <w:rPr>
                <w:rFonts w:ascii="Arial" w:eastAsia="Arial" w:hAnsi="Arial" w:cs="Arial"/>
                <w:sz w:val="19"/>
              </w:rPr>
              <w:t>960181.1</w:t>
            </w:r>
          </w:p>
        </w:tc>
        <w:tc>
          <w:tcPr>
            <w:tcW w:w="1114" w:type="dxa"/>
            <w:tcBorders>
              <w:top w:val="nil"/>
              <w:left w:val="nil"/>
              <w:bottom w:val="nil"/>
              <w:right w:val="nil"/>
            </w:tcBorders>
          </w:tcPr>
          <w:p w14:paraId="0B087E7C" w14:textId="77777777" w:rsidR="00987387" w:rsidRDefault="00D205D0">
            <w:pPr>
              <w:spacing w:after="0"/>
              <w:ind w:left="53"/>
            </w:pPr>
            <w:r>
              <w:rPr>
                <w:rFonts w:ascii="Arial" w:eastAsia="Arial" w:hAnsi="Arial" w:cs="Arial"/>
                <w:sz w:val="19"/>
              </w:rPr>
              <w:t>1204181.</w:t>
            </w:r>
          </w:p>
        </w:tc>
        <w:tc>
          <w:tcPr>
            <w:tcW w:w="929" w:type="dxa"/>
            <w:tcBorders>
              <w:top w:val="nil"/>
              <w:left w:val="nil"/>
              <w:bottom w:val="nil"/>
              <w:right w:val="nil"/>
            </w:tcBorders>
          </w:tcPr>
          <w:p w14:paraId="5FE91185" w14:textId="77777777" w:rsidR="00987387" w:rsidRDefault="00D205D0">
            <w:pPr>
              <w:spacing w:after="0"/>
              <w:ind w:left="64"/>
              <w:jc w:val="both"/>
            </w:pPr>
            <w:r>
              <w:rPr>
                <w:rFonts w:ascii="Arial" w:eastAsia="Arial" w:hAnsi="Arial" w:cs="Arial"/>
                <w:sz w:val="19"/>
              </w:rPr>
              <w:t>0.797373</w:t>
            </w:r>
          </w:p>
        </w:tc>
        <w:tc>
          <w:tcPr>
            <w:tcW w:w="866" w:type="dxa"/>
            <w:tcBorders>
              <w:top w:val="nil"/>
              <w:left w:val="nil"/>
              <w:bottom w:val="nil"/>
              <w:right w:val="nil"/>
            </w:tcBorders>
          </w:tcPr>
          <w:p w14:paraId="0B51F72F" w14:textId="77777777" w:rsidR="00987387" w:rsidRDefault="00D205D0">
            <w:pPr>
              <w:spacing w:after="0"/>
              <w:ind w:right="30"/>
              <w:jc w:val="right"/>
            </w:pPr>
            <w:r>
              <w:rPr>
                <w:rFonts w:ascii="Arial" w:eastAsia="Arial" w:hAnsi="Arial" w:cs="Arial"/>
                <w:sz w:val="19"/>
              </w:rPr>
              <w:t>0.4556</w:t>
            </w:r>
          </w:p>
        </w:tc>
      </w:tr>
      <w:tr w:rsidR="00987387" w14:paraId="78F7DE9C" w14:textId="77777777">
        <w:trPr>
          <w:trHeight w:val="217"/>
        </w:trPr>
        <w:tc>
          <w:tcPr>
            <w:tcW w:w="2043" w:type="dxa"/>
            <w:tcBorders>
              <w:top w:val="nil"/>
              <w:left w:val="nil"/>
              <w:bottom w:val="nil"/>
              <w:right w:val="nil"/>
            </w:tcBorders>
          </w:tcPr>
          <w:p w14:paraId="0D71BC55" w14:textId="77777777" w:rsidR="00987387" w:rsidRDefault="00D205D0">
            <w:pPr>
              <w:spacing w:after="0"/>
              <w:ind w:right="106"/>
              <w:jc w:val="center"/>
            </w:pPr>
            <w:r>
              <w:rPr>
                <w:rFonts w:ascii="Arial" w:eastAsia="Arial" w:hAnsi="Arial" w:cs="Arial"/>
                <w:sz w:val="19"/>
              </w:rPr>
              <w:t xml:space="preserve">(D(X2))^2 </w:t>
            </w:r>
          </w:p>
        </w:tc>
        <w:tc>
          <w:tcPr>
            <w:tcW w:w="1159" w:type="dxa"/>
            <w:tcBorders>
              <w:top w:val="nil"/>
              <w:left w:val="nil"/>
              <w:bottom w:val="nil"/>
              <w:right w:val="nil"/>
            </w:tcBorders>
          </w:tcPr>
          <w:p w14:paraId="5F52BADB" w14:textId="77777777" w:rsidR="00987387" w:rsidRDefault="00D205D0">
            <w:pPr>
              <w:spacing w:after="0"/>
              <w:ind w:left="25"/>
            </w:pPr>
            <w:r>
              <w:rPr>
                <w:rFonts w:ascii="Arial" w:eastAsia="Arial" w:hAnsi="Arial" w:cs="Arial"/>
                <w:sz w:val="19"/>
              </w:rPr>
              <w:t>-91978.25</w:t>
            </w:r>
          </w:p>
        </w:tc>
        <w:tc>
          <w:tcPr>
            <w:tcW w:w="1114" w:type="dxa"/>
            <w:tcBorders>
              <w:top w:val="nil"/>
              <w:left w:val="nil"/>
              <w:bottom w:val="nil"/>
              <w:right w:val="nil"/>
            </w:tcBorders>
          </w:tcPr>
          <w:p w14:paraId="03D74352" w14:textId="77777777" w:rsidR="00987387" w:rsidRDefault="00D205D0">
            <w:pPr>
              <w:spacing w:after="0"/>
              <w:ind w:left="53"/>
            </w:pPr>
            <w:r>
              <w:rPr>
                <w:rFonts w:ascii="Arial" w:eastAsia="Arial" w:hAnsi="Arial" w:cs="Arial"/>
                <w:sz w:val="19"/>
              </w:rPr>
              <w:t>91974.05</w:t>
            </w:r>
          </w:p>
        </w:tc>
        <w:tc>
          <w:tcPr>
            <w:tcW w:w="929" w:type="dxa"/>
            <w:tcBorders>
              <w:top w:val="nil"/>
              <w:left w:val="nil"/>
              <w:bottom w:val="nil"/>
              <w:right w:val="nil"/>
            </w:tcBorders>
          </w:tcPr>
          <w:p w14:paraId="743E5982" w14:textId="77777777" w:rsidR="00987387" w:rsidRDefault="00D205D0">
            <w:pPr>
              <w:spacing w:after="0"/>
              <w:ind w:left="1"/>
              <w:jc w:val="both"/>
            </w:pPr>
            <w:r>
              <w:rPr>
                <w:rFonts w:ascii="Arial" w:eastAsia="Arial" w:hAnsi="Arial" w:cs="Arial"/>
                <w:sz w:val="19"/>
              </w:rPr>
              <w:t>-1.000046</w:t>
            </w:r>
          </w:p>
        </w:tc>
        <w:tc>
          <w:tcPr>
            <w:tcW w:w="866" w:type="dxa"/>
            <w:tcBorders>
              <w:top w:val="nil"/>
              <w:left w:val="nil"/>
              <w:bottom w:val="nil"/>
              <w:right w:val="nil"/>
            </w:tcBorders>
          </w:tcPr>
          <w:p w14:paraId="16FCBD53" w14:textId="77777777" w:rsidR="00987387" w:rsidRDefault="00D205D0">
            <w:pPr>
              <w:spacing w:after="0"/>
              <w:ind w:right="29"/>
              <w:jc w:val="right"/>
            </w:pPr>
            <w:r>
              <w:rPr>
                <w:rFonts w:ascii="Arial" w:eastAsia="Arial" w:hAnsi="Arial" w:cs="Arial"/>
                <w:sz w:val="19"/>
              </w:rPr>
              <w:t>0.3559</w:t>
            </w:r>
          </w:p>
        </w:tc>
      </w:tr>
      <w:tr w:rsidR="00987387" w14:paraId="3B307B8F" w14:textId="77777777">
        <w:trPr>
          <w:trHeight w:val="216"/>
        </w:trPr>
        <w:tc>
          <w:tcPr>
            <w:tcW w:w="2043" w:type="dxa"/>
            <w:tcBorders>
              <w:top w:val="nil"/>
              <w:left w:val="nil"/>
              <w:bottom w:val="nil"/>
              <w:right w:val="nil"/>
            </w:tcBorders>
          </w:tcPr>
          <w:p w14:paraId="5823EF1F" w14:textId="77777777" w:rsidR="00987387" w:rsidRDefault="00D205D0">
            <w:pPr>
              <w:spacing w:after="0"/>
              <w:ind w:right="106"/>
              <w:jc w:val="center"/>
            </w:pPr>
            <w:r>
              <w:rPr>
                <w:rFonts w:ascii="Arial" w:eastAsia="Arial" w:hAnsi="Arial" w:cs="Arial"/>
                <w:sz w:val="19"/>
              </w:rPr>
              <w:t xml:space="preserve">D(X3) </w:t>
            </w:r>
          </w:p>
        </w:tc>
        <w:tc>
          <w:tcPr>
            <w:tcW w:w="1159" w:type="dxa"/>
            <w:tcBorders>
              <w:top w:val="nil"/>
              <w:left w:val="nil"/>
              <w:bottom w:val="nil"/>
              <w:right w:val="nil"/>
            </w:tcBorders>
          </w:tcPr>
          <w:p w14:paraId="75995A31" w14:textId="77777777" w:rsidR="00987387" w:rsidRDefault="00D205D0">
            <w:pPr>
              <w:spacing w:after="0"/>
              <w:ind w:left="26"/>
            </w:pPr>
            <w:r>
              <w:rPr>
                <w:rFonts w:ascii="Arial" w:eastAsia="Arial" w:hAnsi="Arial" w:cs="Arial"/>
                <w:sz w:val="19"/>
              </w:rPr>
              <w:t>-5654527.</w:t>
            </w:r>
          </w:p>
        </w:tc>
        <w:tc>
          <w:tcPr>
            <w:tcW w:w="1114" w:type="dxa"/>
            <w:tcBorders>
              <w:top w:val="nil"/>
              <w:left w:val="nil"/>
              <w:bottom w:val="nil"/>
              <w:right w:val="nil"/>
            </w:tcBorders>
          </w:tcPr>
          <w:p w14:paraId="1725F327" w14:textId="77777777" w:rsidR="00987387" w:rsidRDefault="00D205D0">
            <w:pPr>
              <w:spacing w:after="0"/>
              <w:ind w:left="53"/>
            </w:pPr>
            <w:r>
              <w:rPr>
                <w:rFonts w:ascii="Arial" w:eastAsia="Arial" w:hAnsi="Arial" w:cs="Arial"/>
                <w:sz w:val="19"/>
              </w:rPr>
              <w:t>1841174.</w:t>
            </w:r>
          </w:p>
        </w:tc>
        <w:tc>
          <w:tcPr>
            <w:tcW w:w="929" w:type="dxa"/>
            <w:tcBorders>
              <w:top w:val="nil"/>
              <w:left w:val="nil"/>
              <w:bottom w:val="nil"/>
              <w:right w:val="nil"/>
            </w:tcBorders>
          </w:tcPr>
          <w:p w14:paraId="25EDE1A2" w14:textId="77777777" w:rsidR="00987387" w:rsidRDefault="00D205D0">
            <w:pPr>
              <w:spacing w:after="0"/>
              <w:ind w:left="2"/>
              <w:jc w:val="both"/>
            </w:pPr>
            <w:r>
              <w:rPr>
                <w:rFonts w:ascii="Arial" w:eastAsia="Arial" w:hAnsi="Arial" w:cs="Arial"/>
                <w:sz w:val="19"/>
              </w:rPr>
              <w:t>-3.071153</w:t>
            </w:r>
          </w:p>
        </w:tc>
        <w:tc>
          <w:tcPr>
            <w:tcW w:w="866" w:type="dxa"/>
            <w:tcBorders>
              <w:top w:val="nil"/>
              <w:left w:val="nil"/>
              <w:bottom w:val="nil"/>
              <w:right w:val="nil"/>
            </w:tcBorders>
          </w:tcPr>
          <w:p w14:paraId="31F5BBC0" w14:textId="77777777" w:rsidR="00987387" w:rsidRDefault="00D205D0">
            <w:pPr>
              <w:spacing w:after="0"/>
              <w:ind w:right="29"/>
              <w:jc w:val="right"/>
            </w:pPr>
            <w:r>
              <w:rPr>
                <w:rFonts w:ascii="Arial" w:eastAsia="Arial" w:hAnsi="Arial" w:cs="Arial"/>
                <w:sz w:val="19"/>
              </w:rPr>
              <w:t>0.0219</w:t>
            </w:r>
          </w:p>
        </w:tc>
      </w:tr>
      <w:tr w:rsidR="00987387" w14:paraId="3147FDC3" w14:textId="77777777">
        <w:trPr>
          <w:trHeight w:val="217"/>
        </w:trPr>
        <w:tc>
          <w:tcPr>
            <w:tcW w:w="2043" w:type="dxa"/>
            <w:tcBorders>
              <w:top w:val="nil"/>
              <w:left w:val="nil"/>
              <w:bottom w:val="nil"/>
              <w:right w:val="nil"/>
            </w:tcBorders>
          </w:tcPr>
          <w:p w14:paraId="4E00E960" w14:textId="77777777" w:rsidR="00987387" w:rsidRDefault="00D205D0">
            <w:pPr>
              <w:spacing w:after="0"/>
              <w:ind w:right="107"/>
              <w:jc w:val="center"/>
            </w:pPr>
            <w:r>
              <w:rPr>
                <w:rFonts w:ascii="Arial" w:eastAsia="Arial" w:hAnsi="Arial" w:cs="Arial"/>
                <w:sz w:val="19"/>
              </w:rPr>
              <w:t xml:space="preserve">(D(X3))^2 </w:t>
            </w:r>
          </w:p>
        </w:tc>
        <w:tc>
          <w:tcPr>
            <w:tcW w:w="1159" w:type="dxa"/>
            <w:tcBorders>
              <w:top w:val="nil"/>
              <w:left w:val="nil"/>
              <w:bottom w:val="nil"/>
              <w:right w:val="nil"/>
            </w:tcBorders>
          </w:tcPr>
          <w:p w14:paraId="1405EC35" w14:textId="77777777" w:rsidR="00987387" w:rsidRDefault="00D205D0">
            <w:pPr>
              <w:spacing w:after="0"/>
              <w:ind w:left="89"/>
            </w:pPr>
            <w:r>
              <w:rPr>
                <w:rFonts w:ascii="Arial" w:eastAsia="Arial" w:hAnsi="Arial" w:cs="Arial"/>
                <w:sz w:val="19"/>
              </w:rPr>
              <w:t>424930.2</w:t>
            </w:r>
          </w:p>
        </w:tc>
        <w:tc>
          <w:tcPr>
            <w:tcW w:w="1114" w:type="dxa"/>
            <w:tcBorders>
              <w:top w:val="nil"/>
              <w:left w:val="nil"/>
              <w:bottom w:val="nil"/>
              <w:right w:val="nil"/>
            </w:tcBorders>
          </w:tcPr>
          <w:p w14:paraId="4243690C" w14:textId="77777777" w:rsidR="00987387" w:rsidRDefault="00D205D0">
            <w:pPr>
              <w:spacing w:after="0"/>
              <w:ind w:left="52"/>
            </w:pPr>
            <w:r>
              <w:rPr>
                <w:rFonts w:ascii="Arial" w:eastAsia="Arial" w:hAnsi="Arial" w:cs="Arial"/>
                <w:sz w:val="19"/>
              </w:rPr>
              <w:t>272838.4</w:t>
            </w:r>
          </w:p>
        </w:tc>
        <w:tc>
          <w:tcPr>
            <w:tcW w:w="929" w:type="dxa"/>
            <w:tcBorders>
              <w:top w:val="nil"/>
              <w:left w:val="nil"/>
              <w:bottom w:val="nil"/>
              <w:right w:val="nil"/>
            </w:tcBorders>
          </w:tcPr>
          <w:p w14:paraId="2F21C940" w14:textId="77777777" w:rsidR="00987387" w:rsidRDefault="00D205D0">
            <w:pPr>
              <w:spacing w:after="0"/>
              <w:ind w:left="63"/>
              <w:jc w:val="both"/>
            </w:pPr>
            <w:r>
              <w:rPr>
                <w:rFonts w:ascii="Arial" w:eastAsia="Arial" w:hAnsi="Arial" w:cs="Arial"/>
                <w:sz w:val="19"/>
              </w:rPr>
              <w:t>1.557443</w:t>
            </w:r>
          </w:p>
        </w:tc>
        <w:tc>
          <w:tcPr>
            <w:tcW w:w="866" w:type="dxa"/>
            <w:tcBorders>
              <w:top w:val="nil"/>
              <w:left w:val="nil"/>
              <w:bottom w:val="nil"/>
              <w:right w:val="nil"/>
            </w:tcBorders>
          </w:tcPr>
          <w:p w14:paraId="3E327890" w14:textId="77777777" w:rsidR="00987387" w:rsidRDefault="00D205D0">
            <w:pPr>
              <w:spacing w:after="0"/>
              <w:ind w:right="30"/>
              <w:jc w:val="right"/>
            </w:pPr>
            <w:r>
              <w:rPr>
                <w:rFonts w:ascii="Arial" w:eastAsia="Arial" w:hAnsi="Arial" w:cs="Arial"/>
                <w:sz w:val="19"/>
              </w:rPr>
              <w:t>0.1704</w:t>
            </w:r>
          </w:p>
        </w:tc>
      </w:tr>
      <w:tr w:rsidR="00987387" w14:paraId="6E0A40E7" w14:textId="77777777">
        <w:trPr>
          <w:trHeight w:val="216"/>
        </w:trPr>
        <w:tc>
          <w:tcPr>
            <w:tcW w:w="2043" w:type="dxa"/>
            <w:tcBorders>
              <w:top w:val="nil"/>
              <w:left w:val="nil"/>
              <w:bottom w:val="nil"/>
              <w:right w:val="nil"/>
            </w:tcBorders>
          </w:tcPr>
          <w:p w14:paraId="31DEE653" w14:textId="77777777" w:rsidR="00987387" w:rsidRDefault="00D205D0">
            <w:pPr>
              <w:spacing w:after="0"/>
              <w:ind w:right="106"/>
              <w:jc w:val="center"/>
            </w:pPr>
            <w:r>
              <w:rPr>
                <w:rFonts w:ascii="Arial" w:eastAsia="Arial" w:hAnsi="Arial" w:cs="Arial"/>
                <w:sz w:val="19"/>
              </w:rPr>
              <w:t xml:space="preserve">D(X4) </w:t>
            </w:r>
          </w:p>
        </w:tc>
        <w:tc>
          <w:tcPr>
            <w:tcW w:w="1159" w:type="dxa"/>
            <w:tcBorders>
              <w:top w:val="nil"/>
              <w:left w:val="nil"/>
              <w:bottom w:val="nil"/>
              <w:right w:val="nil"/>
            </w:tcBorders>
          </w:tcPr>
          <w:p w14:paraId="4F36D8BD" w14:textId="77777777" w:rsidR="00987387" w:rsidRDefault="00D205D0">
            <w:pPr>
              <w:spacing w:after="0"/>
              <w:ind w:left="26"/>
            </w:pPr>
            <w:r>
              <w:rPr>
                <w:rFonts w:ascii="Arial" w:eastAsia="Arial" w:hAnsi="Arial" w:cs="Arial"/>
                <w:sz w:val="19"/>
              </w:rPr>
              <w:t>-676.6263</w:t>
            </w:r>
          </w:p>
        </w:tc>
        <w:tc>
          <w:tcPr>
            <w:tcW w:w="1114" w:type="dxa"/>
            <w:tcBorders>
              <w:top w:val="nil"/>
              <w:left w:val="nil"/>
              <w:bottom w:val="nil"/>
              <w:right w:val="nil"/>
            </w:tcBorders>
          </w:tcPr>
          <w:p w14:paraId="0625BBA8" w14:textId="77777777" w:rsidR="00987387" w:rsidRDefault="00D205D0">
            <w:pPr>
              <w:spacing w:after="0"/>
              <w:ind w:left="52"/>
            </w:pPr>
            <w:r>
              <w:rPr>
                <w:rFonts w:ascii="Arial" w:eastAsia="Arial" w:hAnsi="Arial" w:cs="Arial"/>
                <w:sz w:val="19"/>
              </w:rPr>
              <w:t>1753.182</w:t>
            </w:r>
          </w:p>
        </w:tc>
        <w:tc>
          <w:tcPr>
            <w:tcW w:w="929" w:type="dxa"/>
            <w:tcBorders>
              <w:top w:val="nil"/>
              <w:left w:val="nil"/>
              <w:bottom w:val="nil"/>
              <w:right w:val="nil"/>
            </w:tcBorders>
          </w:tcPr>
          <w:p w14:paraId="709CCC35" w14:textId="77777777" w:rsidR="00987387" w:rsidRDefault="00D205D0">
            <w:pPr>
              <w:spacing w:after="0"/>
              <w:ind w:left="1"/>
              <w:jc w:val="both"/>
            </w:pPr>
            <w:r>
              <w:rPr>
                <w:rFonts w:ascii="Arial" w:eastAsia="Arial" w:hAnsi="Arial" w:cs="Arial"/>
                <w:sz w:val="19"/>
              </w:rPr>
              <w:t>-0.385942</w:t>
            </w:r>
          </w:p>
        </w:tc>
        <w:tc>
          <w:tcPr>
            <w:tcW w:w="866" w:type="dxa"/>
            <w:tcBorders>
              <w:top w:val="nil"/>
              <w:left w:val="nil"/>
              <w:bottom w:val="nil"/>
              <w:right w:val="nil"/>
            </w:tcBorders>
          </w:tcPr>
          <w:p w14:paraId="4A530597" w14:textId="77777777" w:rsidR="00987387" w:rsidRDefault="00D205D0">
            <w:pPr>
              <w:spacing w:after="0"/>
              <w:ind w:right="30"/>
              <w:jc w:val="right"/>
            </w:pPr>
            <w:r>
              <w:rPr>
                <w:rFonts w:ascii="Arial" w:eastAsia="Arial" w:hAnsi="Arial" w:cs="Arial"/>
                <w:sz w:val="19"/>
              </w:rPr>
              <w:t>0.7129</w:t>
            </w:r>
          </w:p>
        </w:tc>
      </w:tr>
      <w:tr w:rsidR="00987387" w14:paraId="4564A520" w14:textId="77777777">
        <w:trPr>
          <w:trHeight w:val="216"/>
        </w:trPr>
        <w:tc>
          <w:tcPr>
            <w:tcW w:w="2043" w:type="dxa"/>
            <w:tcBorders>
              <w:top w:val="nil"/>
              <w:left w:val="nil"/>
              <w:bottom w:val="nil"/>
              <w:right w:val="nil"/>
            </w:tcBorders>
          </w:tcPr>
          <w:p w14:paraId="1A68CFF6" w14:textId="77777777" w:rsidR="00987387" w:rsidRDefault="00D205D0">
            <w:pPr>
              <w:spacing w:after="0"/>
              <w:ind w:right="106"/>
              <w:jc w:val="center"/>
            </w:pPr>
            <w:r>
              <w:rPr>
                <w:rFonts w:ascii="Arial" w:eastAsia="Arial" w:hAnsi="Arial" w:cs="Arial"/>
                <w:sz w:val="19"/>
              </w:rPr>
              <w:t xml:space="preserve">(D(X4))^2 </w:t>
            </w:r>
          </w:p>
        </w:tc>
        <w:tc>
          <w:tcPr>
            <w:tcW w:w="1159" w:type="dxa"/>
            <w:tcBorders>
              <w:top w:val="nil"/>
              <w:left w:val="nil"/>
              <w:bottom w:val="nil"/>
              <w:right w:val="nil"/>
            </w:tcBorders>
          </w:tcPr>
          <w:p w14:paraId="41FED587" w14:textId="77777777" w:rsidR="00987387" w:rsidRDefault="00D205D0">
            <w:pPr>
              <w:spacing w:after="0"/>
              <w:ind w:left="89"/>
            </w:pPr>
            <w:r>
              <w:rPr>
                <w:rFonts w:ascii="Arial" w:eastAsia="Arial" w:hAnsi="Arial" w:cs="Arial"/>
                <w:sz w:val="19"/>
              </w:rPr>
              <w:t>0.000226</w:t>
            </w:r>
          </w:p>
        </w:tc>
        <w:tc>
          <w:tcPr>
            <w:tcW w:w="1114" w:type="dxa"/>
            <w:tcBorders>
              <w:top w:val="nil"/>
              <w:left w:val="nil"/>
              <w:bottom w:val="nil"/>
              <w:right w:val="nil"/>
            </w:tcBorders>
          </w:tcPr>
          <w:p w14:paraId="6852689E" w14:textId="77777777" w:rsidR="00987387" w:rsidRDefault="00D205D0">
            <w:pPr>
              <w:spacing w:after="0"/>
              <w:ind w:left="52"/>
            </w:pPr>
            <w:r>
              <w:rPr>
                <w:rFonts w:ascii="Arial" w:eastAsia="Arial" w:hAnsi="Arial" w:cs="Arial"/>
                <w:sz w:val="19"/>
              </w:rPr>
              <w:t>0.043715</w:t>
            </w:r>
          </w:p>
        </w:tc>
        <w:tc>
          <w:tcPr>
            <w:tcW w:w="929" w:type="dxa"/>
            <w:tcBorders>
              <w:top w:val="nil"/>
              <w:left w:val="nil"/>
              <w:bottom w:val="nil"/>
              <w:right w:val="nil"/>
            </w:tcBorders>
          </w:tcPr>
          <w:p w14:paraId="3C8467AA" w14:textId="77777777" w:rsidR="00987387" w:rsidRDefault="00D205D0">
            <w:pPr>
              <w:spacing w:after="0"/>
              <w:ind w:left="63"/>
              <w:jc w:val="both"/>
            </w:pPr>
            <w:r>
              <w:rPr>
                <w:rFonts w:ascii="Arial" w:eastAsia="Arial" w:hAnsi="Arial" w:cs="Arial"/>
                <w:sz w:val="19"/>
              </w:rPr>
              <w:t>0.005166</w:t>
            </w:r>
          </w:p>
        </w:tc>
        <w:tc>
          <w:tcPr>
            <w:tcW w:w="866" w:type="dxa"/>
            <w:tcBorders>
              <w:top w:val="nil"/>
              <w:left w:val="nil"/>
              <w:bottom w:val="nil"/>
              <w:right w:val="nil"/>
            </w:tcBorders>
          </w:tcPr>
          <w:p w14:paraId="3E89BEAC" w14:textId="77777777" w:rsidR="00987387" w:rsidRDefault="00D205D0">
            <w:pPr>
              <w:spacing w:after="0"/>
              <w:ind w:right="29"/>
              <w:jc w:val="right"/>
            </w:pPr>
            <w:r>
              <w:rPr>
                <w:rFonts w:ascii="Arial" w:eastAsia="Arial" w:hAnsi="Arial" w:cs="Arial"/>
                <w:sz w:val="19"/>
              </w:rPr>
              <w:t>0.9960</w:t>
            </w:r>
          </w:p>
        </w:tc>
      </w:tr>
      <w:tr w:rsidR="00987387" w14:paraId="159DB3E2" w14:textId="77777777">
        <w:trPr>
          <w:trHeight w:val="217"/>
        </w:trPr>
        <w:tc>
          <w:tcPr>
            <w:tcW w:w="2043" w:type="dxa"/>
            <w:tcBorders>
              <w:top w:val="nil"/>
              <w:left w:val="nil"/>
              <w:bottom w:val="nil"/>
              <w:right w:val="nil"/>
            </w:tcBorders>
          </w:tcPr>
          <w:p w14:paraId="411F91E5" w14:textId="77777777" w:rsidR="00987387" w:rsidRDefault="00D205D0">
            <w:pPr>
              <w:spacing w:after="0"/>
              <w:ind w:right="104"/>
              <w:jc w:val="center"/>
            </w:pPr>
            <w:r>
              <w:rPr>
                <w:rFonts w:ascii="Arial" w:eastAsia="Arial" w:hAnsi="Arial" w:cs="Arial"/>
                <w:sz w:val="19"/>
              </w:rPr>
              <w:t xml:space="preserve">ECT </w:t>
            </w:r>
          </w:p>
        </w:tc>
        <w:tc>
          <w:tcPr>
            <w:tcW w:w="1159" w:type="dxa"/>
            <w:tcBorders>
              <w:top w:val="nil"/>
              <w:left w:val="nil"/>
              <w:bottom w:val="nil"/>
              <w:right w:val="nil"/>
            </w:tcBorders>
          </w:tcPr>
          <w:p w14:paraId="732CCCCA" w14:textId="77777777" w:rsidR="00987387" w:rsidRDefault="00D205D0">
            <w:pPr>
              <w:spacing w:after="0"/>
              <w:ind w:left="90"/>
            </w:pPr>
            <w:r>
              <w:rPr>
                <w:rFonts w:ascii="Arial" w:eastAsia="Arial" w:hAnsi="Arial" w:cs="Arial"/>
                <w:sz w:val="19"/>
              </w:rPr>
              <w:t>3638.696</w:t>
            </w:r>
          </w:p>
        </w:tc>
        <w:tc>
          <w:tcPr>
            <w:tcW w:w="1114" w:type="dxa"/>
            <w:tcBorders>
              <w:top w:val="nil"/>
              <w:left w:val="nil"/>
              <w:bottom w:val="nil"/>
              <w:right w:val="nil"/>
            </w:tcBorders>
          </w:tcPr>
          <w:p w14:paraId="18B94FFB" w14:textId="77777777" w:rsidR="00987387" w:rsidRDefault="00D205D0">
            <w:pPr>
              <w:spacing w:after="0"/>
              <w:ind w:left="53"/>
            </w:pPr>
            <w:r>
              <w:rPr>
                <w:rFonts w:ascii="Arial" w:eastAsia="Arial" w:hAnsi="Arial" w:cs="Arial"/>
                <w:sz w:val="19"/>
              </w:rPr>
              <w:t>864.7015</w:t>
            </w:r>
          </w:p>
        </w:tc>
        <w:tc>
          <w:tcPr>
            <w:tcW w:w="929" w:type="dxa"/>
            <w:tcBorders>
              <w:top w:val="nil"/>
              <w:left w:val="nil"/>
              <w:bottom w:val="nil"/>
              <w:right w:val="nil"/>
            </w:tcBorders>
          </w:tcPr>
          <w:p w14:paraId="183E078F" w14:textId="77777777" w:rsidR="00987387" w:rsidRDefault="00D205D0">
            <w:pPr>
              <w:spacing w:after="0"/>
              <w:ind w:left="63"/>
              <w:jc w:val="both"/>
            </w:pPr>
            <w:r>
              <w:rPr>
                <w:rFonts w:ascii="Arial" w:eastAsia="Arial" w:hAnsi="Arial" w:cs="Arial"/>
                <w:sz w:val="19"/>
              </w:rPr>
              <w:t>4.208037</w:t>
            </w:r>
          </w:p>
        </w:tc>
        <w:tc>
          <w:tcPr>
            <w:tcW w:w="866" w:type="dxa"/>
            <w:tcBorders>
              <w:top w:val="nil"/>
              <w:left w:val="nil"/>
              <w:bottom w:val="nil"/>
              <w:right w:val="nil"/>
            </w:tcBorders>
          </w:tcPr>
          <w:p w14:paraId="1EB4B558" w14:textId="77777777" w:rsidR="00987387" w:rsidRDefault="00D205D0">
            <w:pPr>
              <w:spacing w:after="0"/>
              <w:ind w:right="30"/>
              <w:jc w:val="right"/>
            </w:pPr>
            <w:r>
              <w:rPr>
                <w:rFonts w:ascii="Arial" w:eastAsia="Arial" w:hAnsi="Arial" w:cs="Arial"/>
                <w:sz w:val="19"/>
              </w:rPr>
              <w:t>0.0056</w:t>
            </w:r>
          </w:p>
        </w:tc>
      </w:tr>
      <w:tr w:rsidR="00987387" w14:paraId="2FC43725" w14:textId="77777777">
        <w:trPr>
          <w:trHeight w:val="221"/>
        </w:trPr>
        <w:tc>
          <w:tcPr>
            <w:tcW w:w="2043" w:type="dxa"/>
            <w:tcBorders>
              <w:top w:val="nil"/>
              <w:left w:val="nil"/>
              <w:bottom w:val="double" w:sz="5" w:space="0" w:color="000000"/>
              <w:right w:val="nil"/>
            </w:tcBorders>
          </w:tcPr>
          <w:p w14:paraId="5E0AA071" w14:textId="77777777" w:rsidR="00987387" w:rsidRDefault="00D205D0">
            <w:pPr>
              <w:spacing w:after="0"/>
              <w:ind w:right="106"/>
              <w:jc w:val="center"/>
            </w:pPr>
            <w:r>
              <w:rPr>
                <w:rFonts w:ascii="Arial" w:eastAsia="Arial" w:hAnsi="Arial" w:cs="Arial"/>
                <w:sz w:val="19"/>
              </w:rPr>
              <w:t xml:space="preserve">ECT^2 </w:t>
            </w:r>
          </w:p>
        </w:tc>
        <w:tc>
          <w:tcPr>
            <w:tcW w:w="1159" w:type="dxa"/>
            <w:vMerge w:val="restart"/>
            <w:tcBorders>
              <w:top w:val="nil"/>
              <w:left w:val="nil"/>
              <w:bottom w:val="nil"/>
              <w:right w:val="nil"/>
            </w:tcBorders>
          </w:tcPr>
          <w:p w14:paraId="58BA09DB" w14:textId="77777777" w:rsidR="00987387" w:rsidRDefault="00D205D0">
            <w:pPr>
              <w:spacing w:after="0"/>
              <w:ind w:left="89" w:hanging="1"/>
            </w:pPr>
            <w:r>
              <w:rPr>
                <w:rFonts w:ascii="Arial" w:eastAsia="Arial" w:hAnsi="Arial" w:cs="Arial"/>
                <w:sz w:val="19"/>
                <w:u w:val="double" w:color="000000"/>
              </w:rPr>
              <w:t xml:space="preserve">0.252770 </w:t>
            </w:r>
            <w:r>
              <w:rPr>
                <w:rFonts w:ascii="Arial" w:eastAsia="Arial" w:hAnsi="Arial" w:cs="Arial"/>
                <w:sz w:val="19"/>
              </w:rPr>
              <w:t>0.952399</w:t>
            </w:r>
          </w:p>
        </w:tc>
        <w:tc>
          <w:tcPr>
            <w:tcW w:w="1114" w:type="dxa"/>
            <w:tcBorders>
              <w:top w:val="nil"/>
              <w:left w:val="nil"/>
              <w:bottom w:val="double" w:sz="5" w:space="0" w:color="000000"/>
              <w:right w:val="nil"/>
            </w:tcBorders>
          </w:tcPr>
          <w:p w14:paraId="74190B98" w14:textId="77777777" w:rsidR="00987387" w:rsidRDefault="00D205D0">
            <w:pPr>
              <w:spacing w:after="0"/>
              <w:ind w:left="52"/>
            </w:pPr>
            <w:r>
              <w:rPr>
                <w:rFonts w:ascii="Arial" w:eastAsia="Arial" w:hAnsi="Arial" w:cs="Arial"/>
                <w:sz w:val="19"/>
              </w:rPr>
              <w:t>0.055610</w:t>
            </w:r>
          </w:p>
        </w:tc>
        <w:tc>
          <w:tcPr>
            <w:tcW w:w="929" w:type="dxa"/>
            <w:tcBorders>
              <w:top w:val="nil"/>
              <w:left w:val="nil"/>
              <w:bottom w:val="double" w:sz="5" w:space="0" w:color="000000"/>
              <w:right w:val="nil"/>
            </w:tcBorders>
          </w:tcPr>
          <w:p w14:paraId="7FDEBBC7" w14:textId="77777777" w:rsidR="00987387" w:rsidRDefault="00D205D0">
            <w:pPr>
              <w:spacing w:after="0"/>
              <w:ind w:left="62"/>
              <w:jc w:val="both"/>
            </w:pPr>
            <w:r>
              <w:rPr>
                <w:rFonts w:ascii="Arial" w:eastAsia="Arial" w:hAnsi="Arial" w:cs="Arial"/>
                <w:sz w:val="19"/>
              </w:rPr>
              <w:t>4.545401</w:t>
            </w:r>
          </w:p>
        </w:tc>
        <w:tc>
          <w:tcPr>
            <w:tcW w:w="866" w:type="dxa"/>
            <w:tcBorders>
              <w:top w:val="nil"/>
              <w:left w:val="nil"/>
              <w:bottom w:val="double" w:sz="5" w:space="0" w:color="000000"/>
              <w:right w:val="nil"/>
            </w:tcBorders>
          </w:tcPr>
          <w:p w14:paraId="1ED6C159" w14:textId="77777777" w:rsidR="00987387" w:rsidRDefault="00D205D0">
            <w:pPr>
              <w:spacing w:after="0"/>
              <w:ind w:right="30"/>
              <w:jc w:val="right"/>
            </w:pPr>
            <w:r>
              <w:rPr>
                <w:rFonts w:ascii="Arial" w:eastAsia="Arial" w:hAnsi="Arial" w:cs="Arial"/>
                <w:sz w:val="19"/>
              </w:rPr>
              <w:t>0.0039</w:t>
            </w:r>
          </w:p>
        </w:tc>
      </w:tr>
      <w:tr w:rsidR="00987387" w14:paraId="393AE040" w14:textId="77777777">
        <w:trPr>
          <w:trHeight w:val="291"/>
        </w:trPr>
        <w:tc>
          <w:tcPr>
            <w:tcW w:w="2043" w:type="dxa"/>
            <w:tcBorders>
              <w:top w:val="double" w:sz="5" w:space="0" w:color="000000"/>
              <w:left w:val="nil"/>
              <w:bottom w:val="nil"/>
              <w:right w:val="nil"/>
            </w:tcBorders>
          </w:tcPr>
          <w:p w14:paraId="158448AE" w14:textId="77777777" w:rsidR="00987387" w:rsidRDefault="00D205D0">
            <w:pPr>
              <w:spacing w:after="0"/>
              <w:ind w:left="42"/>
            </w:pPr>
            <w:r>
              <w:rPr>
                <w:rFonts w:ascii="Arial" w:eastAsia="Arial" w:hAnsi="Arial" w:cs="Arial"/>
                <w:sz w:val="19"/>
              </w:rPr>
              <w:t xml:space="preserve">R-squared </w:t>
            </w:r>
          </w:p>
        </w:tc>
        <w:tc>
          <w:tcPr>
            <w:tcW w:w="0" w:type="auto"/>
            <w:vMerge/>
            <w:tcBorders>
              <w:top w:val="nil"/>
              <w:left w:val="nil"/>
              <w:bottom w:val="nil"/>
              <w:right w:val="nil"/>
            </w:tcBorders>
          </w:tcPr>
          <w:p w14:paraId="0EE50492" w14:textId="77777777" w:rsidR="00987387" w:rsidRDefault="00987387"/>
        </w:tc>
        <w:tc>
          <w:tcPr>
            <w:tcW w:w="2043" w:type="dxa"/>
            <w:gridSpan w:val="2"/>
            <w:tcBorders>
              <w:top w:val="double" w:sz="5" w:space="0" w:color="000000"/>
              <w:left w:val="nil"/>
              <w:bottom w:val="nil"/>
              <w:right w:val="nil"/>
            </w:tcBorders>
          </w:tcPr>
          <w:p w14:paraId="02ED01DA" w14:textId="77777777" w:rsidR="00987387" w:rsidRDefault="00D205D0">
            <w:pPr>
              <w:spacing w:after="0"/>
              <w:ind w:left="-228" w:right="334"/>
              <w:jc w:val="center"/>
            </w:pPr>
            <w:r>
              <w:rPr>
                <w:rFonts w:ascii="Arial" w:eastAsia="Arial" w:hAnsi="Arial" w:cs="Arial"/>
                <w:sz w:val="19"/>
              </w:rPr>
              <w:t xml:space="preserve">    Mean dependent var </w:t>
            </w:r>
          </w:p>
        </w:tc>
        <w:tc>
          <w:tcPr>
            <w:tcW w:w="866" w:type="dxa"/>
            <w:tcBorders>
              <w:top w:val="double" w:sz="5" w:space="0" w:color="000000"/>
              <w:left w:val="nil"/>
              <w:bottom w:val="nil"/>
              <w:right w:val="nil"/>
            </w:tcBorders>
          </w:tcPr>
          <w:p w14:paraId="596CAD22" w14:textId="77777777" w:rsidR="00987387" w:rsidRDefault="00D205D0">
            <w:pPr>
              <w:spacing w:after="0"/>
              <w:jc w:val="both"/>
            </w:pPr>
            <w:r>
              <w:rPr>
                <w:rFonts w:ascii="Arial" w:eastAsia="Arial" w:hAnsi="Arial" w:cs="Arial"/>
                <w:sz w:val="19"/>
              </w:rPr>
              <w:t>23039717</w:t>
            </w:r>
          </w:p>
        </w:tc>
      </w:tr>
      <w:tr w:rsidR="00987387" w14:paraId="52C57DA3" w14:textId="77777777">
        <w:trPr>
          <w:trHeight w:val="217"/>
        </w:trPr>
        <w:tc>
          <w:tcPr>
            <w:tcW w:w="2043" w:type="dxa"/>
            <w:tcBorders>
              <w:top w:val="nil"/>
              <w:left w:val="nil"/>
              <w:bottom w:val="nil"/>
              <w:right w:val="nil"/>
            </w:tcBorders>
          </w:tcPr>
          <w:p w14:paraId="22B9BB23" w14:textId="77777777" w:rsidR="00987387" w:rsidRDefault="00D205D0">
            <w:pPr>
              <w:spacing w:after="0"/>
              <w:ind w:left="42"/>
            </w:pPr>
            <w:r>
              <w:rPr>
                <w:rFonts w:ascii="Arial" w:eastAsia="Arial" w:hAnsi="Arial" w:cs="Arial"/>
                <w:sz w:val="19"/>
              </w:rPr>
              <w:t xml:space="preserve">Adjusted R-squared </w:t>
            </w:r>
          </w:p>
        </w:tc>
        <w:tc>
          <w:tcPr>
            <w:tcW w:w="3202" w:type="dxa"/>
            <w:gridSpan w:val="3"/>
            <w:tcBorders>
              <w:top w:val="nil"/>
              <w:left w:val="nil"/>
              <w:bottom w:val="nil"/>
              <w:right w:val="nil"/>
            </w:tcBorders>
          </w:tcPr>
          <w:p w14:paraId="4A4CF6EB" w14:textId="77777777" w:rsidR="00987387" w:rsidRDefault="00D205D0">
            <w:pPr>
              <w:spacing w:after="0"/>
              <w:ind w:left="90"/>
            </w:pPr>
            <w:r>
              <w:rPr>
                <w:rFonts w:ascii="Arial" w:eastAsia="Arial" w:hAnsi="Arial" w:cs="Arial"/>
                <w:sz w:val="19"/>
              </w:rPr>
              <w:t xml:space="preserve">0.873065    S.D. dependent var </w:t>
            </w:r>
          </w:p>
        </w:tc>
        <w:tc>
          <w:tcPr>
            <w:tcW w:w="866" w:type="dxa"/>
            <w:tcBorders>
              <w:top w:val="nil"/>
              <w:left w:val="nil"/>
              <w:bottom w:val="nil"/>
              <w:right w:val="nil"/>
            </w:tcBorders>
          </w:tcPr>
          <w:p w14:paraId="05A980F9" w14:textId="77777777" w:rsidR="00987387" w:rsidRDefault="00D205D0">
            <w:pPr>
              <w:spacing w:after="0"/>
              <w:jc w:val="both"/>
            </w:pPr>
            <w:r>
              <w:rPr>
                <w:rFonts w:ascii="Arial" w:eastAsia="Arial" w:hAnsi="Arial" w:cs="Arial"/>
                <w:sz w:val="19"/>
              </w:rPr>
              <w:t>30999333</w:t>
            </w:r>
          </w:p>
        </w:tc>
      </w:tr>
      <w:tr w:rsidR="00987387" w14:paraId="5C4662B1" w14:textId="77777777">
        <w:trPr>
          <w:trHeight w:val="216"/>
        </w:trPr>
        <w:tc>
          <w:tcPr>
            <w:tcW w:w="2043" w:type="dxa"/>
            <w:tcBorders>
              <w:top w:val="nil"/>
              <w:left w:val="nil"/>
              <w:bottom w:val="nil"/>
              <w:right w:val="nil"/>
            </w:tcBorders>
          </w:tcPr>
          <w:p w14:paraId="7D71C45B" w14:textId="77777777" w:rsidR="00987387" w:rsidRDefault="00D205D0">
            <w:pPr>
              <w:spacing w:after="0"/>
              <w:ind w:left="42"/>
            </w:pPr>
            <w:r>
              <w:rPr>
                <w:rFonts w:ascii="Arial" w:eastAsia="Arial" w:hAnsi="Arial" w:cs="Arial"/>
                <w:sz w:val="19"/>
              </w:rPr>
              <w:t xml:space="preserve">S.E. of regression </w:t>
            </w:r>
          </w:p>
        </w:tc>
        <w:tc>
          <w:tcPr>
            <w:tcW w:w="3202" w:type="dxa"/>
            <w:gridSpan w:val="3"/>
            <w:tcBorders>
              <w:top w:val="nil"/>
              <w:left w:val="nil"/>
              <w:bottom w:val="nil"/>
              <w:right w:val="nil"/>
            </w:tcBorders>
          </w:tcPr>
          <w:p w14:paraId="1086D7B7" w14:textId="77777777" w:rsidR="00987387" w:rsidRDefault="00D205D0">
            <w:pPr>
              <w:spacing w:after="0"/>
              <w:ind w:left="37"/>
            </w:pPr>
            <w:r>
              <w:rPr>
                <w:rFonts w:ascii="Arial" w:eastAsia="Arial" w:hAnsi="Arial" w:cs="Arial"/>
                <w:sz w:val="19"/>
              </w:rPr>
              <w:t xml:space="preserve">11044438    Akaike info criterion </w:t>
            </w:r>
          </w:p>
        </w:tc>
        <w:tc>
          <w:tcPr>
            <w:tcW w:w="866" w:type="dxa"/>
            <w:tcBorders>
              <w:top w:val="nil"/>
              <w:left w:val="nil"/>
              <w:bottom w:val="nil"/>
              <w:right w:val="nil"/>
            </w:tcBorders>
          </w:tcPr>
          <w:p w14:paraId="200E3650" w14:textId="77777777" w:rsidR="00987387" w:rsidRDefault="00D205D0">
            <w:pPr>
              <w:spacing w:after="0"/>
              <w:ind w:left="53"/>
              <w:jc w:val="both"/>
            </w:pPr>
            <w:r>
              <w:rPr>
                <w:rFonts w:ascii="Arial" w:eastAsia="Arial" w:hAnsi="Arial" w:cs="Arial"/>
                <w:sz w:val="19"/>
              </w:rPr>
              <w:t>35.52542</w:t>
            </w:r>
          </w:p>
        </w:tc>
      </w:tr>
      <w:tr w:rsidR="00987387" w14:paraId="3C96419F" w14:textId="77777777">
        <w:trPr>
          <w:trHeight w:val="217"/>
        </w:trPr>
        <w:tc>
          <w:tcPr>
            <w:tcW w:w="2043" w:type="dxa"/>
            <w:tcBorders>
              <w:top w:val="nil"/>
              <w:left w:val="nil"/>
              <w:bottom w:val="nil"/>
              <w:right w:val="nil"/>
            </w:tcBorders>
          </w:tcPr>
          <w:p w14:paraId="13451305" w14:textId="77777777" w:rsidR="00987387" w:rsidRDefault="00D205D0">
            <w:pPr>
              <w:spacing w:after="0"/>
              <w:ind w:left="42"/>
            </w:pPr>
            <w:r>
              <w:rPr>
                <w:rFonts w:ascii="Arial" w:eastAsia="Arial" w:hAnsi="Arial" w:cs="Arial"/>
                <w:sz w:val="19"/>
              </w:rPr>
              <w:t xml:space="preserve">Sum squared resid </w:t>
            </w:r>
          </w:p>
        </w:tc>
        <w:tc>
          <w:tcPr>
            <w:tcW w:w="3202" w:type="dxa"/>
            <w:gridSpan w:val="3"/>
            <w:tcBorders>
              <w:top w:val="nil"/>
              <w:left w:val="nil"/>
              <w:bottom w:val="nil"/>
              <w:right w:val="nil"/>
            </w:tcBorders>
          </w:tcPr>
          <w:p w14:paraId="5BF75DD0" w14:textId="77777777" w:rsidR="00987387" w:rsidRDefault="00D205D0">
            <w:pPr>
              <w:spacing w:after="0"/>
              <w:ind w:left="63"/>
            </w:pPr>
            <w:r>
              <w:rPr>
                <w:rFonts w:ascii="Arial" w:eastAsia="Arial" w:hAnsi="Arial" w:cs="Arial"/>
                <w:sz w:val="19"/>
              </w:rPr>
              <w:t xml:space="preserve">7.32E+14    Schwarz criterion </w:t>
            </w:r>
          </w:p>
        </w:tc>
        <w:tc>
          <w:tcPr>
            <w:tcW w:w="866" w:type="dxa"/>
            <w:tcBorders>
              <w:top w:val="nil"/>
              <w:left w:val="nil"/>
              <w:bottom w:val="nil"/>
              <w:right w:val="nil"/>
            </w:tcBorders>
          </w:tcPr>
          <w:p w14:paraId="3BD6DAD7" w14:textId="77777777" w:rsidR="00987387" w:rsidRDefault="00D205D0">
            <w:pPr>
              <w:spacing w:after="0"/>
              <w:ind w:left="52"/>
              <w:jc w:val="both"/>
            </w:pPr>
            <w:r>
              <w:rPr>
                <w:rFonts w:ascii="Arial" w:eastAsia="Arial" w:hAnsi="Arial" w:cs="Arial"/>
                <w:sz w:val="19"/>
              </w:rPr>
              <w:t>36.06455</w:t>
            </w:r>
          </w:p>
        </w:tc>
      </w:tr>
      <w:tr w:rsidR="00987387" w14:paraId="6623D092" w14:textId="77777777">
        <w:trPr>
          <w:trHeight w:val="217"/>
        </w:trPr>
        <w:tc>
          <w:tcPr>
            <w:tcW w:w="2043" w:type="dxa"/>
            <w:tcBorders>
              <w:top w:val="nil"/>
              <w:left w:val="nil"/>
              <w:bottom w:val="nil"/>
              <w:right w:val="nil"/>
            </w:tcBorders>
          </w:tcPr>
          <w:p w14:paraId="6B605098" w14:textId="77777777" w:rsidR="00987387" w:rsidRDefault="00D205D0">
            <w:pPr>
              <w:spacing w:after="0"/>
              <w:ind w:left="42"/>
            </w:pPr>
            <w:r>
              <w:rPr>
                <w:rFonts w:ascii="Arial" w:eastAsia="Arial" w:hAnsi="Arial" w:cs="Arial"/>
                <w:sz w:val="19"/>
              </w:rPr>
              <w:t xml:space="preserve">Log likelihood </w:t>
            </w:r>
          </w:p>
        </w:tc>
        <w:tc>
          <w:tcPr>
            <w:tcW w:w="3202" w:type="dxa"/>
            <w:gridSpan w:val="3"/>
            <w:tcBorders>
              <w:top w:val="nil"/>
              <w:left w:val="nil"/>
              <w:bottom w:val="nil"/>
              <w:right w:val="nil"/>
            </w:tcBorders>
          </w:tcPr>
          <w:p w14:paraId="6900BD45" w14:textId="77777777" w:rsidR="00987387" w:rsidRDefault="00D205D0">
            <w:pPr>
              <w:spacing w:after="0"/>
              <w:ind w:left="26"/>
            </w:pPr>
            <w:r>
              <w:rPr>
                <w:rFonts w:ascii="Arial" w:eastAsia="Arial" w:hAnsi="Arial" w:cs="Arial"/>
                <w:sz w:val="19"/>
              </w:rPr>
              <w:t xml:space="preserve">-290.9660    F-statistic </w:t>
            </w:r>
          </w:p>
        </w:tc>
        <w:tc>
          <w:tcPr>
            <w:tcW w:w="866" w:type="dxa"/>
            <w:tcBorders>
              <w:top w:val="nil"/>
              <w:left w:val="nil"/>
              <w:bottom w:val="nil"/>
              <w:right w:val="nil"/>
            </w:tcBorders>
          </w:tcPr>
          <w:p w14:paraId="5C69E930" w14:textId="77777777" w:rsidR="00987387" w:rsidRDefault="00D205D0">
            <w:pPr>
              <w:spacing w:after="0"/>
              <w:ind w:left="53"/>
              <w:jc w:val="both"/>
            </w:pPr>
            <w:r>
              <w:rPr>
                <w:rFonts w:ascii="Arial" w:eastAsia="Arial" w:hAnsi="Arial" w:cs="Arial"/>
                <w:sz w:val="19"/>
              </w:rPr>
              <w:t>12.00484</w:t>
            </w:r>
          </w:p>
        </w:tc>
      </w:tr>
      <w:tr w:rsidR="00987387" w14:paraId="5C8E61C6" w14:textId="77777777">
        <w:trPr>
          <w:trHeight w:val="237"/>
        </w:trPr>
        <w:tc>
          <w:tcPr>
            <w:tcW w:w="2043" w:type="dxa"/>
            <w:tcBorders>
              <w:top w:val="nil"/>
              <w:left w:val="nil"/>
              <w:bottom w:val="single" w:sz="5" w:space="0" w:color="000000"/>
              <w:right w:val="nil"/>
            </w:tcBorders>
          </w:tcPr>
          <w:p w14:paraId="07054DBB" w14:textId="77777777" w:rsidR="00987387" w:rsidRDefault="00D205D0">
            <w:pPr>
              <w:spacing w:after="0"/>
              <w:ind w:left="42"/>
            </w:pPr>
            <w:r>
              <w:rPr>
                <w:rFonts w:ascii="Arial" w:eastAsia="Arial" w:hAnsi="Arial" w:cs="Arial"/>
                <w:sz w:val="19"/>
                <w:u w:val="single" w:color="000000"/>
              </w:rPr>
              <w:t xml:space="preserve">Durbin-Watson stat </w:t>
            </w:r>
          </w:p>
        </w:tc>
        <w:tc>
          <w:tcPr>
            <w:tcW w:w="3202" w:type="dxa"/>
            <w:gridSpan w:val="3"/>
            <w:tcBorders>
              <w:top w:val="nil"/>
              <w:left w:val="nil"/>
              <w:bottom w:val="single" w:sz="5" w:space="0" w:color="000000"/>
              <w:right w:val="nil"/>
            </w:tcBorders>
          </w:tcPr>
          <w:p w14:paraId="7183A67E" w14:textId="77777777" w:rsidR="00987387" w:rsidRDefault="00D205D0">
            <w:pPr>
              <w:spacing w:after="0"/>
              <w:ind w:left="89"/>
            </w:pPr>
            <w:r>
              <w:rPr>
                <w:rFonts w:ascii="Arial" w:eastAsia="Arial" w:hAnsi="Arial" w:cs="Arial"/>
                <w:sz w:val="19"/>
                <w:u w:val="single" w:color="000000"/>
              </w:rPr>
              <w:t xml:space="preserve">2.002558    Prob(F-statistic) </w:t>
            </w:r>
          </w:p>
        </w:tc>
        <w:tc>
          <w:tcPr>
            <w:tcW w:w="866" w:type="dxa"/>
            <w:tcBorders>
              <w:top w:val="nil"/>
              <w:left w:val="nil"/>
              <w:bottom w:val="single" w:sz="5" w:space="0" w:color="000000"/>
              <w:right w:val="nil"/>
            </w:tcBorders>
          </w:tcPr>
          <w:p w14:paraId="62972C61" w14:textId="77777777" w:rsidR="00987387" w:rsidRDefault="00D205D0">
            <w:pPr>
              <w:spacing w:after="0"/>
              <w:ind w:left="52"/>
              <w:jc w:val="both"/>
            </w:pPr>
            <w:r>
              <w:rPr>
                <w:rFonts w:ascii="Arial" w:eastAsia="Arial" w:hAnsi="Arial" w:cs="Arial"/>
                <w:sz w:val="19"/>
                <w:u w:val="single" w:color="000000"/>
              </w:rPr>
              <w:t>0.003266</w:t>
            </w:r>
          </w:p>
        </w:tc>
      </w:tr>
    </w:tbl>
    <w:p w14:paraId="5D49CF48" w14:textId="77777777" w:rsidR="00987387" w:rsidRDefault="00D205D0">
      <w:pPr>
        <w:spacing w:after="239"/>
        <w:ind w:left="521" w:hanging="10"/>
        <w:jc w:val="both"/>
      </w:pPr>
      <w:r>
        <w:rPr>
          <w:rFonts w:ascii="Times New Roman" w:eastAsia="Times New Roman" w:hAnsi="Times New Roman" w:cs="Times New Roman"/>
          <w:sz w:val="23"/>
        </w:rPr>
        <w:t xml:space="preserve">  Sumber : hasil Eviews </w:t>
      </w:r>
    </w:p>
    <w:p w14:paraId="73A1DBA3" w14:textId="77777777" w:rsidR="00987387" w:rsidRDefault="00D205D0">
      <w:pPr>
        <w:spacing w:after="5" w:line="479" w:lineRule="auto"/>
        <w:ind w:left="1004" w:firstLine="678"/>
        <w:jc w:val="both"/>
      </w:pPr>
      <w:r>
        <w:rPr>
          <w:rFonts w:ascii="Times New Roman" w:eastAsia="Times New Roman" w:hAnsi="Times New Roman" w:cs="Times New Roman"/>
          <w:sz w:val="23"/>
        </w:rPr>
        <w:t>Dari tabel 4.8 diketahui bahwa koefisien determinasi (R</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w:t>
      </w:r>
      <w:r>
        <w:rPr>
          <w:rFonts w:ascii="Times New Roman" w:eastAsia="Times New Roman" w:hAnsi="Times New Roman" w:cs="Times New Roman"/>
          <w:sz w:val="23"/>
        </w:rPr>
        <w:t>sebesar 0.952399. Nilai Chi-squares hitung sebesar 16.19079</w:t>
      </w:r>
      <w:r>
        <w:rPr>
          <w:rFonts w:ascii="Arial" w:eastAsia="Arial" w:hAnsi="Arial" w:cs="Arial"/>
          <w:sz w:val="19"/>
        </w:rPr>
        <w:t xml:space="preserve"> </w:t>
      </w:r>
      <w:r>
        <w:rPr>
          <w:rFonts w:ascii="Times New Roman" w:eastAsia="Times New Roman" w:hAnsi="Times New Roman" w:cs="Times New Roman"/>
          <w:sz w:val="23"/>
        </w:rPr>
        <w:t>yang diperoleh dari informasi Obs*R-squared, sedangkan nilai kritis Chisquares (χ</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pada α = 5% dengan df sebesar 10 adalah 18,3070. </w:t>
      </w:r>
    </w:p>
    <w:p w14:paraId="2373FE4B" w14:textId="77777777" w:rsidR="00987387" w:rsidRDefault="00D205D0">
      <w:pPr>
        <w:spacing w:after="279"/>
        <w:ind w:left="1014" w:hanging="10"/>
        <w:jc w:val="both"/>
      </w:pPr>
      <w:r>
        <w:rPr>
          <w:rFonts w:ascii="Times New Roman" w:eastAsia="Times New Roman" w:hAnsi="Times New Roman" w:cs="Times New Roman"/>
          <w:sz w:val="23"/>
        </w:rPr>
        <w:t>Karena nilai Chi-squares hitung (χ</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lebih kecil dari nilai kr</w:t>
      </w:r>
      <w:r>
        <w:rPr>
          <w:rFonts w:ascii="Times New Roman" w:eastAsia="Times New Roman" w:hAnsi="Times New Roman" w:cs="Times New Roman"/>
          <w:sz w:val="23"/>
        </w:rPr>
        <w:t>itis Chi-</w:t>
      </w:r>
    </w:p>
    <w:p w14:paraId="33EF4350" w14:textId="77777777" w:rsidR="00987387" w:rsidRDefault="00D205D0">
      <w:pPr>
        <w:spacing w:after="5" w:line="479" w:lineRule="auto"/>
        <w:ind w:left="1014" w:hanging="10"/>
        <w:jc w:val="both"/>
      </w:pPr>
      <w:r>
        <w:rPr>
          <w:rFonts w:ascii="Times New Roman" w:eastAsia="Times New Roman" w:hAnsi="Times New Roman" w:cs="Times New Roman"/>
          <w:sz w:val="23"/>
        </w:rPr>
        <w:t xml:space="preserve">squares </w:t>
      </w:r>
      <w:r>
        <w:rPr>
          <w:rFonts w:ascii="Times New Roman" w:eastAsia="Times New Roman" w:hAnsi="Times New Roman" w:cs="Times New Roman"/>
          <w:sz w:val="23"/>
        </w:rPr>
        <w:tab/>
        <w:t>(χ</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maka </w:t>
      </w:r>
      <w:r>
        <w:rPr>
          <w:rFonts w:ascii="Times New Roman" w:eastAsia="Times New Roman" w:hAnsi="Times New Roman" w:cs="Times New Roman"/>
          <w:sz w:val="23"/>
        </w:rPr>
        <w:tab/>
        <w:t xml:space="preserve">dapat </w:t>
      </w:r>
      <w:r>
        <w:rPr>
          <w:rFonts w:ascii="Times New Roman" w:eastAsia="Times New Roman" w:hAnsi="Times New Roman" w:cs="Times New Roman"/>
          <w:sz w:val="23"/>
        </w:rPr>
        <w:tab/>
        <w:t xml:space="preserve">disimpulkan </w:t>
      </w:r>
      <w:r>
        <w:rPr>
          <w:rFonts w:ascii="Times New Roman" w:eastAsia="Times New Roman" w:hAnsi="Times New Roman" w:cs="Times New Roman"/>
          <w:sz w:val="23"/>
        </w:rPr>
        <w:tab/>
        <w:t xml:space="preserve">tidak </w:t>
      </w:r>
      <w:r>
        <w:rPr>
          <w:rFonts w:ascii="Times New Roman" w:eastAsia="Times New Roman" w:hAnsi="Times New Roman" w:cs="Times New Roman"/>
          <w:sz w:val="23"/>
        </w:rPr>
        <w:tab/>
        <w:t xml:space="preserve">ada </w:t>
      </w:r>
      <w:r>
        <w:rPr>
          <w:rFonts w:ascii="Times New Roman" w:eastAsia="Times New Roman" w:hAnsi="Times New Roman" w:cs="Times New Roman"/>
          <w:sz w:val="23"/>
        </w:rPr>
        <w:tab/>
        <w:t xml:space="preserve">masalah heteroskedastisitas.  </w:t>
      </w:r>
    </w:p>
    <w:p w14:paraId="7CF61326" w14:textId="77777777" w:rsidR="00987387" w:rsidRDefault="00D205D0">
      <w:pPr>
        <w:spacing w:after="110" w:line="479" w:lineRule="auto"/>
        <w:ind w:left="1004" w:firstLine="678"/>
        <w:jc w:val="both"/>
      </w:pPr>
      <w:r>
        <w:rPr>
          <w:rFonts w:ascii="Times New Roman" w:eastAsia="Times New Roman" w:hAnsi="Times New Roman" w:cs="Times New Roman"/>
          <w:sz w:val="23"/>
        </w:rPr>
        <w:t>Model mengandung heteroskedastisitas juga bisa dilihat dari nilai probabilitas Chi-Squares sebesar 0.094300</w:t>
      </w:r>
      <w:r>
        <w:rPr>
          <w:rFonts w:ascii="Arial" w:eastAsia="Arial" w:hAnsi="Arial" w:cs="Arial"/>
          <w:sz w:val="19"/>
        </w:rPr>
        <w:t xml:space="preserve"> </w:t>
      </w:r>
      <w:r>
        <w:rPr>
          <w:rFonts w:ascii="Times New Roman" w:eastAsia="Times New Roman" w:hAnsi="Times New Roman" w:cs="Times New Roman"/>
          <w:sz w:val="23"/>
        </w:rPr>
        <w:t>yang lebih besar dari nilai α sebesar 0,05. Berarti Ho</w:t>
      </w:r>
      <w:r>
        <w:rPr>
          <w:rFonts w:ascii="Times New Roman" w:eastAsia="Times New Roman" w:hAnsi="Times New Roman" w:cs="Times New Roman"/>
          <w:sz w:val="23"/>
        </w:rPr>
        <w:t xml:space="preserve"> diterima dan kesimpulannya tidak ada heteroskedastisitas. </w:t>
      </w:r>
    </w:p>
    <w:p w14:paraId="074996C3" w14:textId="77777777" w:rsidR="00987387" w:rsidRDefault="00D205D0">
      <w:pPr>
        <w:spacing w:after="351"/>
        <w:ind w:left="1697"/>
      </w:pPr>
      <w:r>
        <w:rPr>
          <w:rFonts w:ascii="Times New Roman" w:eastAsia="Times New Roman" w:hAnsi="Times New Roman" w:cs="Times New Roman"/>
          <w:sz w:val="23"/>
        </w:rPr>
        <w:t xml:space="preserve"> </w:t>
      </w:r>
    </w:p>
    <w:p w14:paraId="2D29775B" w14:textId="77777777" w:rsidR="00987387" w:rsidRDefault="00D205D0">
      <w:pPr>
        <w:pStyle w:val="Heading4"/>
        <w:ind w:left="774" w:right="0"/>
      </w:pPr>
      <w:r>
        <w:t xml:space="preserve">4.2.4.4.3. Uji Autokorelasi Jangka Pendek </w:t>
      </w:r>
    </w:p>
    <w:p w14:paraId="2AD4A099" w14:textId="77777777" w:rsidR="00987387" w:rsidRDefault="00D205D0">
      <w:pPr>
        <w:spacing w:after="5" w:line="479" w:lineRule="auto"/>
        <w:ind w:left="1004" w:firstLine="678"/>
        <w:jc w:val="both"/>
      </w:pPr>
      <w:r>
        <w:rPr>
          <w:rFonts w:ascii="Times New Roman" w:eastAsia="Times New Roman" w:hAnsi="Times New Roman" w:cs="Times New Roman"/>
          <w:sz w:val="23"/>
        </w:rPr>
        <w:t>Autokorelasi adalah adanya korelasi antara anggota observasi satu dengan observasi lain yang berlainan waktu. Jika terjadi korelasi antara satu residua</w:t>
      </w:r>
      <w:r>
        <w:rPr>
          <w:rFonts w:ascii="Times New Roman" w:eastAsia="Times New Roman" w:hAnsi="Times New Roman" w:cs="Times New Roman"/>
          <w:sz w:val="23"/>
        </w:rPr>
        <w:t xml:space="preserve">l dengan residual yang lain, maka model mengandung masalah autokorelasi.  </w:t>
      </w:r>
    </w:p>
    <w:p w14:paraId="3A21CC73" w14:textId="77777777" w:rsidR="00987387" w:rsidRDefault="00D205D0">
      <w:pPr>
        <w:spacing w:after="5" w:line="479" w:lineRule="auto"/>
        <w:ind w:left="1004" w:firstLine="678"/>
        <w:jc w:val="both"/>
      </w:pPr>
      <w:r>
        <w:rPr>
          <w:rFonts w:ascii="Times New Roman" w:eastAsia="Times New Roman" w:hAnsi="Times New Roman" w:cs="Times New Roman"/>
          <w:sz w:val="23"/>
        </w:rPr>
        <w:t xml:space="preserve">Salah satu metode yang dapat digunakan untuk mendeteksi masalah autokorelasi adalah metode Bruesch-Godfrey atau yang lebih dikenal dengan uji </w:t>
      </w:r>
      <w:r>
        <w:rPr>
          <w:rFonts w:ascii="Times New Roman" w:eastAsia="Times New Roman" w:hAnsi="Times New Roman" w:cs="Times New Roman"/>
          <w:i/>
          <w:sz w:val="23"/>
        </w:rPr>
        <w:t>Langrange Multiplier</w:t>
      </w:r>
      <w:r>
        <w:rPr>
          <w:rFonts w:ascii="Times New Roman" w:eastAsia="Times New Roman" w:hAnsi="Times New Roman" w:cs="Times New Roman"/>
          <w:sz w:val="23"/>
        </w:rPr>
        <w:t xml:space="preserve"> (LM).  </w:t>
      </w:r>
    </w:p>
    <w:p w14:paraId="3DAD1A77" w14:textId="77777777" w:rsidR="00987387" w:rsidRDefault="00D205D0">
      <w:pPr>
        <w:spacing w:after="5" w:line="479" w:lineRule="auto"/>
        <w:ind w:left="1004" w:firstLine="678"/>
        <w:jc w:val="both"/>
      </w:pPr>
      <w:r>
        <w:rPr>
          <w:rFonts w:ascii="Times New Roman" w:eastAsia="Times New Roman" w:hAnsi="Times New Roman" w:cs="Times New Roman"/>
          <w:sz w:val="23"/>
        </w:rPr>
        <w:t xml:space="preserve">Deteksi autokorelasi dengan menggunakan metode LM dapat dilihat pada tabel 4.9 berikut: </w:t>
      </w:r>
    </w:p>
    <w:p w14:paraId="34DD1408" w14:textId="77777777" w:rsidR="00987387" w:rsidRDefault="00D205D0">
      <w:pPr>
        <w:spacing w:after="237"/>
        <w:ind w:left="2035"/>
      </w:pPr>
      <w:r>
        <w:rPr>
          <w:rFonts w:ascii="Times New Roman" w:eastAsia="Times New Roman" w:hAnsi="Times New Roman" w:cs="Times New Roman"/>
          <w:sz w:val="23"/>
        </w:rPr>
        <w:t xml:space="preserve"> </w:t>
      </w:r>
    </w:p>
    <w:p w14:paraId="205657B7" w14:textId="77777777" w:rsidR="00987387" w:rsidRDefault="00D205D0">
      <w:pPr>
        <w:spacing w:after="236"/>
        <w:ind w:left="2035"/>
      </w:pPr>
      <w:r>
        <w:rPr>
          <w:rFonts w:ascii="Times New Roman" w:eastAsia="Times New Roman" w:hAnsi="Times New Roman" w:cs="Times New Roman"/>
          <w:sz w:val="23"/>
        </w:rPr>
        <w:t xml:space="preserve"> </w:t>
      </w:r>
    </w:p>
    <w:p w14:paraId="2B6FD508" w14:textId="77777777" w:rsidR="00987387" w:rsidRDefault="00D205D0">
      <w:pPr>
        <w:spacing w:after="237"/>
        <w:ind w:left="2"/>
      </w:pPr>
      <w:r>
        <w:rPr>
          <w:rFonts w:ascii="Times New Roman" w:eastAsia="Times New Roman" w:hAnsi="Times New Roman" w:cs="Times New Roman"/>
          <w:sz w:val="23"/>
        </w:rPr>
        <w:t xml:space="preserve"> </w:t>
      </w:r>
    </w:p>
    <w:p w14:paraId="7C4C6DAB" w14:textId="77777777" w:rsidR="00987387" w:rsidRDefault="00D205D0">
      <w:pPr>
        <w:spacing w:after="237"/>
        <w:ind w:left="2"/>
      </w:pPr>
      <w:r>
        <w:rPr>
          <w:rFonts w:ascii="Times New Roman" w:eastAsia="Times New Roman" w:hAnsi="Times New Roman" w:cs="Times New Roman"/>
          <w:sz w:val="23"/>
        </w:rPr>
        <w:t xml:space="preserve"> </w:t>
      </w:r>
    </w:p>
    <w:p w14:paraId="1B182A31" w14:textId="77777777" w:rsidR="00987387" w:rsidRDefault="00D205D0">
      <w:pPr>
        <w:spacing w:after="0"/>
        <w:ind w:left="2"/>
      </w:pPr>
      <w:r>
        <w:rPr>
          <w:rFonts w:ascii="Times New Roman" w:eastAsia="Times New Roman" w:hAnsi="Times New Roman" w:cs="Times New Roman"/>
          <w:sz w:val="23"/>
        </w:rPr>
        <w:t xml:space="preserve"> </w:t>
      </w:r>
    </w:p>
    <w:p w14:paraId="09175107" w14:textId="77777777" w:rsidR="00987387" w:rsidRDefault="00D205D0">
      <w:pPr>
        <w:spacing w:after="0" w:line="358" w:lineRule="auto"/>
        <w:ind w:left="3426" w:right="2404" w:hanging="10"/>
        <w:jc w:val="center"/>
      </w:pPr>
      <w:r>
        <w:rPr>
          <w:rFonts w:ascii="Times New Roman" w:eastAsia="Times New Roman" w:hAnsi="Times New Roman" w:cs="Times New Roman"/>
          <w:b/>
          <w:sz w:val="23"/>
        </w:rPr>
        <w:t xml:space="preserve">Tabel 4.9 Uji Autokorelasi </w:t>
      </w:r>
    </w:p>
    <w:p w14:paraId="5E8C27FF" w14:textId="77777777" w:rsidR="00987387" w:rsidRDefault="00D205D0">
      <w:pPr>
        <w:spacing w:after="63"/>
        <w:ind w:left="683" w:hanging="10"/>
      </w:pPr>
      <w:r>
        <w:rPr>
          <w:rFonts w:ascii="Arial" w:eastAsia="Arial" w:hAnsi="Arial" w:cs="Arial"/>
          <w:sz w:val="19"/>
          <w:u w:val="single" w:color="000000"/>
        </w:rPr>
        <w:t xml:space="preserve">Breusch-Godfrey Serial Correlation </w:t>
      </w:r>
      <w:r>
        <w:rPr>
          <w:rFonts w:ascii="Arial" w:eastAsia="Arial" w:hAnsi="Arial" w:cs="Arial"/>
          <w:sz w:val="19"/>
        </w:rPr>
        <w:t xml:space="preserve">LM Test: </w:t>
      </w:r>
    </w:p>
    <w:p w14:paraId="41E75327" w14:textId="77777777" w:rsidR="00987387" w:rsidRDefault="00D205D0">
      <w:pPr>
        <w:tabs>
          <w:tab w:val="center" w:pos="1090"/>
          <w:tab w:val="center" w:pos="3742"/>
          <w:tab w:val="center" w:pos="6334"/>
        </w:tabs>
        <w:spacing w:after="4" w:line="248" w:lineRule="auto"/>
      </w:pPr>
      <w:r>
        <w:rPr>
          <w:noProof/>
        </w:rPr>
        <mc:AlternateContent>
          <mc:Choice Requires="wpg">
            <w:drawing>
              <wp:anchor distT="0" distB="0" distL="114300" distR="114300" simplePos="0" relativeHeight="251667456" behindDoc="1" locked="0" layoutInCell="1" allowOverlap="1" wp14:anchorId="6F1B900D" wp14:editId="0F723AFC">
                <wp:simplePos x="0" y="0"/>
                <wp:positionH relativeFrom="column">
                  <wp:posOffset>418338</wp:posOffset>
                </wp:positionH>
                <wp:positionV relativeFrom="paragraph">
                  <wp:posOffset>-41823</wp:posOffset>
                </wp:positionV>
                <wp:extent cx="3871722" cy="351282"/>
                <wp:effectExtent l="0" t="0" r="0" b="0"/>
                <wp:wrapNone/>
                <wp:docPr id="133278" name="Group 133278"/>
                <wp:cNvGraphicFramePr/>
                <a:graphic xmlns:a="http://schemas.openxmlformats.org/drawingml/2006/main">
                  <a:graphicData uri="http://schemas.microsoft.com/office/word/2010/wordprocessingGroup">
                    <wpg:wgp>
                      <wpg:cNvGrpSpPr/>
                      <wpg:grpSpPr>
                        <a:xfrm>
                          <a:off x="0" y="0"/>
                          <a:ext cx="3871722" cy="351282"/>
                          <a:chOff x="0" y="0"/>
                          <a:chExt cx="3871722" cy="351282"/>
                        </a:xfrm>
                      </wpg:grpSpPr>
                      <wps:wsp>
                        <wps:cNvPr id="171751" name="Shape 171751"/>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52" name="Shape 171752"/>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53" name="Shape 171753"/>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54" name="Shape 171754"/>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55" name="Shape 171755"/>
                        <wps:cNvSpPr/>
                        <wps:spPr>
                          <a:xfrm>
                            <a:off x="1911096" y="0"/>
                            <a:ext cx="1377696" cy="9144"/>
                          </a:xfrm>
                          <a:custGeom>
                            <a:avLst/>
                            <a:gdLst/>
                            <a:ahLst/>
                            <a:cxnLst/>
                            <a:rect l="0" t="0" r="0" b="0"/>
                            <a:pathLst>
                              <a:path w="1377696" h="9144">
                                <a:moveTo>
                                  <a:pt x="0" y="0"/>
                                </a:moveTo>
                                <a:lnTo>
                                  <a:pt x="1377696" y="0"/>
                                </a:lnTo>
                                <a:lnTo>
                                  <a:pt x="1377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56" name="Shape 171756"/>
                        <wps:cNvSpPr/>
                        <wps:spPr>
                          <a:xfrm>
                            <a:off x="1911096" y="17526"/>
                            <a:ext cx="1377696" cy="9144"/>
                          </a:xfrm>
                          <a:custGeom>
                            <a:avLst/>
                            <a:gdLst/>
                            <a:ahLst/>
                            <a:cxnLst/>
                            <a:rect l="0" t="0" r="0" b="0"/>
                            <a:pathLst>
                              <a:path w="1377696" h="9144">
                                <a:moveTo>
                                  <a:pt x="0" y="0"/>
                                </a:moveTo>
                                <a:lnTo>
                                  <a:pt x="1377696" y="0"/>
                                </a:lnTo>
                                <a:lnTo>
                                  <a:pt x="1377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57" name="Shape 171757"/>
                        <wps:cNvSpPr/>
                        <wps:spPr>
                          <a:xfrm>
                            <a:off x="3288792"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58" name="Shape 171758"/>
                        <wps:cNvSpPr/>
                        <wps:spPr>
                          <a:xfrm>
                            <a:off x="3288792"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59" name="Shape 171759"/>
                        <wps:cNvSpPr/>
                        <wps:spPr>
                          <a:xfrm>
                            <a:off x="3338322"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60" name="Shape 171760"/>
                        <wps:cNvSpPr/>
                        <wps:spPr>
                          <a:xfrm>
                            <a:off x="3338322"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61" name="Shape 171761"/>
                        <wps:cNvSpPr/>
                        <wps:spPr>
                          <a:xfrm>
                            <a:off x="0" y="325375"/>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62" name="Shape 171762"/>
                        <wps:cNvSpPr/>
                        <wps:spPr>
                          <a:xfrm>
                            <a:off x="0" y="34290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63" name="Shape 171763"/>
                        <wps:cNvSpPr/>
                        <wps:spPr>
                          <a:xfrm>
                            <a:off x="1213866" y="325375"/>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64" name="Shape 171764"/>
                        <wps:cNvSpPr/>
                        <wps:spPr>
                          <a:xfrm>
                            <a:off x="1213866" y="34290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278" style="width:304.86pt;height:27.66pt;position:absolute;z-index:-2147483629;mso-position-horizontal-relative:text;mso-position-horizontal:absolute;margin-left:32.94pt;mso-position-vertical-relative:text;margin-top:-3.29321pt;" coordsize="38717,3512">
                <v:shape id="Shape 171765" style="position:absolute;width:12138;height:91;left:0;top:175;" coordsize="1213866,9144" path="m0,0l1213866,0l1213866,9144l0,9144l0,0">
                  <v:stroke weight="0pt" endcap="flat" joinstyle="miter" miterlimit="10" on="false" color="#000000" opacity="0"/>
                  <v:fill on="true" color="#000000"/>
                </v:shape>
                <v:shape id="Shape 171766" style="position:absolute;width:495;height:91;left:12138;top:175;" coordsize="49530,9144" path="m0,0l49530,0l49530,9144l0,9144l0,0">
                  <v:stroke weight="0pt" endcap="flat" joinstyle="miter" miterlimit="10" on="false" color="#000000" opacity="0"/>
                  <v:fill on="true" color="#000000"/>
                </v:shape>
                <v:shape id="Shape 171767" style="position:absolute;width:5981;height:91;left:12633;top:175;" coordsize="598170,9144" path="m0,0l598170,0l598170,9144l0,9144l0,0">
                  <v:stroke weight="0pt" endcap="flat" joinstyle="miter" miterlimit="10" on="false" color="#000000" opacity="0"/>
                  <v:fill on="true" color="#000000"/>
                </v:shape>
                <v:shape id="Shape 171768" style="position:absolute;width:495;height:91;left:18615;top:175;" coordsize="49530,9144" path="m0,0l49530,0l49530,9144l0,9144l0,0">
                  <v:stroke weight="0pt" endcap="flat" joinstyle="miter" miterlimit="10" on="false" color="#000000" opacity="0"/>
                  <v:fill on="true" color="#000000"/>
                </v:shape>
                <v:shape id="Shape 171769" style="position:absolute;width:13776;height:91;left:19110;top:0;" coordsize="1377696,9144" path="m0,0l1377696,0l1377696,9144l0,9144l0,0">
                  <v:stroke weight="0pt" endcap="flat" joinstyle="miter" miterlimit="10" on="false" color="#000000" opacity="0"/>
                  <v:fill on="true" color="#000000"/>
                </v:shape>
                <v:shape id="Shape 171770" style="position:absolute;width:13776;height:91;left:19110;top:175;" coordsize="1377696,9144" path="m0,0l1377696,0l1377696,9144l0,9144l0,0">
                  <v:stroke weight="0pt" endcap="flat" joinstyle="miter" miterlimit="10" on="false" color="#000000" opacity="0"/>
                  <v:fill on="true" color="#000000"/>
                </v:shape>
                <v:shape id="Shape 171771" style="position:absolute;width:495;height:91;left:32887;top:0;" coordsize="49530,9144" path="m0,0l49530,0l49530,9144l0,9144l0,0">
                  <v:stroke weight="0pt" endcap="flat" joinstyle="miter" miterlimit="10" on="false" color="#000000" opacity="0"/>
                  <v:fill on="true" color="#000000"/>
                </v:shape>
                <v:shape id="Shape 171772" style="position:absolute;width:495;height:91;left:32887;top:175;" coordsize="49530,9144" path="m0,0l49530,0l49530,9144l0,9144l0,0">
                  <v:stroke weight="0pt" endcap="flat" joinstyle="miter" miterlimit="10" on="false" color="#000000" opacity="0"/>
                  <v:fill on="true" color="#000000"/>
                </v:shape>
                <v:shape id="Shape 171773" style="position:absolute;width:5334;height:91;left:33383;top:0;" coordsize="533400,9144" path="m0,0l533400,0l533400,9144l0,9144l0,0">
                  <v:stroke weight="0pt" endcap="flat" joinstyle="miter" miterlimit="10" on="false" color="#000000" opacity="0"/>
                  <v:fill on="true" color="#000000"/>
                </v:shape>
                <v:shape id="Shape 171774" style="position:absolute;width:5334;height:91;left:33383;top:175;" coordsize="533400,9144" path="m0,0l533400,0l533400,9144l0,9144l0,0">
                  <v:stroke weight="0pt" endcap="flat" joinstyle="miter" miterlimit="10" on="false" color="#000000" opacity="0"/>
                  <v:fill on="true" color="#000000"/>
                </v:shape>
                <v:shape id="Shape 171775" style="position:absolute;width:12138;height:91;left:0;top:3253;" coordsize="1213866,9144" path="m0,0l1213866,0l1213866,9144l0,9144l0,0">
                  <v:stroke weight="0pt" endcap="flat" joinstyle="miter" miterlimit="10" on="false" color="#000000" opacity="0"/>
                  <v:fill on="true" color="#000000"/>
                </v:shape>
                <v:shape id="Shape 171776" style="position:absolute;width:12138;height:91;left:0;top:3429;" coordsize="1213866,9144" path="m0,0l1213866,0l1213866,9144l0,9144l0,0">
                  <v:stroke weight="0pt" endcap="flat" joinstyle="miter" miterlimit="10" on="false" color="#000000" opacity="0"/>
                  <v:fill on="true" color="#000000"/>
                </v:shape>
                <v:shape id="Shape 171777" style="position:absolute;width:495;height:91;left:12138;top:3253;" coordsize="49530,9144" path="m0,0l49530,0l49530,9144l0,9144l0,0">
                  <v:stroke weight="0pt" endcap="flat" joinstyle="miter" miterlimit="10" on="false" color="#000000" opacity="0"/>
                  <v:fill on="true" color="#000000"/>
                </v:shape>
                <v:shape id="Shape 171778" style="position:absolute;width:495;height:91;left:12138;top:3429;" coordsize="49530,9144" path="m0,0l49530,0l49530,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F-statistic </w:t>
      </w:r>
      <w:r>
        <w:rPr>
          <w:rFonts w:ascii="Arial" w:eastAsia="Arial" w:hAnsi="Arial" w:cs="Arial"/>
          <w:sz w:val="19"/>
        </w:rPr>
        <w:tab/>
        <w:t xml:space="preserve">0.842462    Probability </w:t>
      </w:r>
      <w:r>
        <w:rPr>
          <w:rFonts w:ascii="Arial" w:eastAsia="Arial" w:hAnsi="Arial" w:cs="Arial"/>
          <w:sz w:val="19"/>
        </w:rPr>
        <w:tab/>
        <w:t xml:space="preserve">0.461976 </w:t>
      </w:r>
    </w:p>
    <w:p w14:paraId="626DE020" w14:textId="77777777" w:rsidR="00987387" w:rsidRDefault="00D205D0">
      <w:pPr>
        <w:tabs>
          <w:tab w:val="center" w:pos="1335"/>
          <w:tab w:val="center" w:pos="3741"/>
          <w:tab w:val="center" w:pos="6334"/>
        </w:tabs>
        <w:spacing w:after="62"/>
      </w:pPr>
      <w:r>
        <w:tab/>
      </w:r>
      <w:r>
        <w:rPr>
          <w:rFonts w:ascii="Arial" w:eastAsia="Arial" w:hAnsi="Arial" w:cs="Arial"/>
          <w:sz w:val="19"/>
        </w:rPr>
        <w:t xml:space="preserve">Obs*R-squared </w:t>
      </w:r>
      <w:r>
        <w:rPr>
          <w:rFonts w:ascii="Arial" w:eastAsia="Arial" w:hAnsi="Arial" w:cs="Arial"/>
          <w:sz w:val="19"/>
        </w:rPr>
        <w:tab/>
      </w:r>
      <w:r>
        <w:rPr>
          <w:rFonts w:ascii="Arial" w:eastAsia="Arial" w:hAnsi="Arial" w:cs="Arial"/>
          <w:sz w:val="19"/>
          <w:u w:val="double" w:color="000000"/>
        </w:rPr>
        <w:t xml:space="preserve">2.680760    Probability </w:t>
      </w:r>
      <w:r>
        <w:rPr>
          <w:rFonts w:ascii="Arial" w:eastAsia="Arial" w:hAnsi="Arial" w:cs="Arial"/>
          <w:sz w:val="19"/>
          <w:u w:val="double" w:color="000000"/>
        </w:rPr>
        <w:tab/>
        <w:t xml:space="preserve">0.261746 </w:t>
      </w:r>
    </w:p>
    <w:p w14:paraId="2C3C071D" w14:textId="77777777" w:rsidR="00987387" w:rsidRDefault="00D205D0">
      <w:pPr>
        <w:spacing w:after="0"/>
        <w:ind w:left="1614"/>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p w14:paraId="15E9B50F" w14:textId="77777777" w:rsidR="00987387" w:rsidRDefault="00D205D0">
      <w:pPr>
        <w:spacing w:after="4" w:line="248" w:lineRule="auto"/>
        <w:ind w:left="683" w:hanging="10"/>
      </w:pPr>
      <w:r>
        <w:rPr>
          <w:rFonts w:ascii="Arial" w:eastAsia="Arial" w:hAnsi="Arial" w:cs="Arial"/>
          <w:sz w:val="19"/>
        </w:rPr>
        <w:t xml:space="preserve">Test Equation: </w:t>
      </w:r>
    </w:p>
    <w:p w14:paraId="41D3CBE7" w14:textId="77777777" w:rsidR="00987387" w:rsidRDefault="00D205D0">
      <w:pPr>
        <w:spacing w:after="4" w:line="248" w:lineRule="auto"/>
        <w:ind w:left="683" w:right="3655" w:hanging="10"/>
      </w:pPr>
      <w:r>
        <w:rPr>
          <w:rFonts w:ascii="Arial" w:eastAsia="Arial" w:hAnsi="Arial" w:cs="Arial"/>
          <w:sz w:val="19"/>
        </w:rPr>
        <w:t xml:space="preserve">Dependent Variable: RESID Method: Least Squares </w:t>
      </w:r>
    </w:p>
    <w:p w14:paraId="75423362" w14:textId="77777777" w:rsidR="00987387" w:rsidRDefault="00D205D0">
      <w:pPr>
        <w:spacing w:after="4" w:line="248" w:lineRule="auto"/>
        <w:ind w:left="683" w:hanging="10"/>
      </w:pPr>
      <w:r>
        <w:rPr>
          <w:rFonts w:ascii="Arial" w:eastAsia="Arial" w:hAnsi="Arial" w:cs="Arial"/>
          <w:sz w:val="19"/>
        </w:rPr>
        <w:t xml:space="preserve">Date: 02/17/08   Time: 16:54 </w:t>
      </w:r>
    </w:p>
    <w:p w14:paraId="07BA27F9" w14:textId="77777777" w:rsidR="00987387" w:rsidRDefault="00D205D0">
      <w:pPr>
        <w:spacing w:after="0"/>
        <w:ind w:left="683" w:hanging="10"/>
      </w:pPr>
      <w:r>
        <w:rPr>
          <w:rFonts w:ascii="Arial" w:eastAsia="Arial" w:hAnsi="Arial" w:cs="Arial"/>
          <w:sz w:val="19"/>
          <w:u w:val="double" w:color="000000"/>
        </w:rPr>
        <w:t>Presample missing value lagged res</w:t>
      </w:r>
      <w:r>
        <w:rPr>
          <w:rFonts w:ascii="Arial" w:eastAsia="Arial" w:hAnsi="Arial" w:cs="Arial"/>
          <w:sz w:val="19"/>
        </w:rPr>
        <w:t xml:space="preserve">iduals set to zero. </w:t>
      </w:r>
    </w:p>
    <w:tbl>
      <w:tblPr>
        <w:tblStyle w:val="TableGrid"/>
        <w:tblW w:w="6110" w:type="dxa"/>
        <w:tblInd w:w="646" w:type="dxa"/>
        <w:tblCellMar>
          <w:top w:w="0" w:type="dxa"/>
          <w:left w:w="0" w:type="dxa"/>
          <w:bottom w:w="0" w:type="dxa"/>
          <w:right w:w="0" w:type="dxa"/>
        </w:tblCellMar>
        <w:tblLook w:val="04A0" w:firstRow="1" w:lastRow="0" w:firstColumn="1" w:lastColumn="0" w:noHBand="0" w:noVBand="1"/>
      </w:tblPr>
      <w:tblGrid>
        <w:gridCol w:w="2028"/>
        <w:gridCol w:w="1205"/>
        <w:gridCol w:w="1082"/>
        <w:gridCol w:w="940"/>
        <w:gridCol w:w="855"/>
      </w:tblGrid>
      <w:tr w:rsidR="00987387" w14:paraId="72A2A2DF" w14:textId="77777777">
        <w:trPr>
          <w:trHeight w:val="297"/>
        </w:trPr>
        <w:tc>
          <w:tcPr>
            <w:tcW w:w="2029" w:type="dxa"/>
            <w:tcBorders>
              <w:top w:val="nil"/>
              <w:left w:val="nil"/>
              <w:bottom w:val="double" w:sz="5" w:space="0" w:color="000000"/>
              <w:right w:val="nil"/>
            </w:tcBorders>
          </w:tcPr>
          <w:p w14:paraId="0B9C2831" w14:textId="77777777" w:rsidR="00987387" w:rsidRDefault="00D205D0">
            <w:pPr>
              <w:spacing w:after="0"/>
              <w:ind w:right="90"/>
              <w:jc w:val="center"/>
            </w:pPr>
            <w:r>
              <w:rPr>
                <w:rFonts w:ascii="Arial" w:eastAsia="Arial" w:hAnsi="Arial" w:cs="Arial"/>
                <w:sz w:val="19"/>
              </w:rPr>
              <w:t xml:space="preserve">Variable </w:t>
            </w:r>
          </w:p>
        </w:tc>
        <w:tc>
          <w:tcPr>
            <w:tcW w:w="1205" w:type="dxa"/>
            <w:vMerge w:val="restart"/>
            <w:tcBorders>
              <w:top w:val="nil"/>
              <w:left w:val="nil"/>
              <w:bottom w:val="nil"/>
              <w:right w:val="nil"/>
            </w:tcBorders>
          </w:tcPr>
          <w:p w14:paraId="00BEA424" w14:textId="77777777" w:rsidR="00987387" w:rsidRDefault="00D205D0">
            <w:pPr>
              <w:spacing w:after="0"/>
              <w:ind w:left="40" w:hanging="40"/>
            </w:pPr>
            <w:r>
              <w:rPr>
                <w:rFonts w:ascii="Arial" w:eastAsia="Arial" w:hAnsi="Arial" w:cs="Arial"/>
                <w:sz w:val="19"/>
                <w:u w:val="double" w:color="000000"/>
              </w:rPr>
              <w:t xml:space="preserve">Coefficient </w:t>
            </w:r>
            <w:r>
              <w:rPr>
                <w:rFonts w:ascii="Arial" w:eastAsia="Arial" w:hAnsi="Arial" w:cs="Arial"/>
                <w:sz w:val="19"/>
              </w:rPr>
              <w:t>-0.016343</w:t>
            </w:r>
          </w:p>
        </w:tc>
        <w:tc>
          <w:tcPr>
            <w:tcW w:w="1082" w:type="dxa"/>
            <w:tcBorders>
              <w:top w:val="double" w:sz="5" w:space="0" w:color="000000"/>
              <w:left w:val="nil"/>
              <w:bottom w:val="double" w:sz="5" w:space="0" w:color="000000"/>
              <w:right w:val="nil"/>
            </w:tcBorders>
          </w:tcPr>
          <w:p w14:paraId="2CAB9F5E" w14:textId="77777777" w:rsidR="00987387" w:rsidRDefault="00D205D0">
            <w:pPr>
              <w:spacing w:after="0"/>
            </w:pPr>
            <w:r>
              <w:rPr>
                <w:rFonts w:ascii="Arial" w:eastAsia="Arial" w:hAnsi="Arial" w:cs="Arial"/>
                <w:sz w:val="19"/>
              </w:rPr>
              <w:t>Std. Error</w:t>
            </w:r>
          </w:p>
        </w:tc>
        <w:tc>
          <w:tcPr>
            <w:tcW w:w="940" w:type="dxa"/>
            <w:tcBorders>
              <w:top w:val="double" w:sz="5" w:space="0" w:color="000000"/>
              <w:left w:val="nil"/>
              <w:bottom w:val="double" w:sz="5" w:space="0" w:color="000000"/>
              <w:right w:val="nil"/>
            </w:tcBorders>
          </w:tcPr>
          <w:p w14:paraId="4F0DAC05" w14:textId="77777777" w:rsidR="00987387" w:rsidRDefault="00D205D0">
            <w:pPr>
              <w:spacing w:after="0"/>
              <w:ind w:left="75"/>
            </w:pPr>
            <w:r>
              <w:rPr>
                <w:rFonts w:ascii="Arial" w:eastAsia="Arial" w:hAnsi="Arial" w:cs="Arial"/>
                <w:sz w:val="19"/>
              </w:rPr>
              <w:t>t-Statistic</w:t>
            </w:r>
          </w:p>
        </w:tc>
        <w:tc>
          <w:tcPr>
            <w:tcW w:w="855" w:type="dxa"/>
            <w:tcBorders>
              <w:top w:val="double" w:sz="5" w:space="0" w:color="000000"/>
              <w:left w:val="nil"/>
              <w:bottom w:val="double" w:sz="5" w:space="0" w:color="000000"/>
              <w:right w:val="nil"/>
            </w:tcBorders>
          </w:tcPr>
          <w:p w14:paraId="5A8D1D1C" w14:textId="77777777" w:rsidR="00987387" w:rsidRDefault="00D205D0">
            <w:pPr>
              <w:spacing w:after="0"/>
              <w:ind w:right="29"/>
              <w:jc w:val="right"/>
            </w:pPr>
            <w:r>
              <w:rPr>
                <w:rFonts w:ascii="Arial" w:eastAsia="Arial" w:hAnsi="Arial" w:cs="Arial"/>
                <w:sz w:val="19"/>
              </w:rPr>
              <w:t xml:space="preserve">Prob. </w:t>
            </w:r>
          </w:p>
        </w:tc>
      </w:tr>
      <w:tr w:rsidR="00987387" w14:paraId="3DF7995A" w14:textId="77777777">
        <w:trPr>
          <w:trHeight w:val="291"/>
        </w:trPr>
        <w:tc>
          <w:tcPr>
            <w:tcW w:w="2029" w:type="dxa"/>
            <w:tcBorders>
              <w:top w:val="double" w:sz="5" w:space="0" w:color="000000"/>
              <w:left w:val="nil"/>
              <w:bottom w:val="nil"/>
              <w:right w:val="nil"/>
            </w:tcBorders>
          </w:tcPr>
          <w:p w14:paraId="644F2DD6" w14:textId="77777777" w:rsidR="00987387" w:rsidRDefault="00D205D0">
            <w:pPr>
              <w:spacing w:after="0"/>
              <w:ind w:right="91"/>
              <w:jc w:val="center"/>
            </w:pPr>
            <w:r>
              <w:rPr>
                <w:rFonts w:ascii="Arial" w:eastAsia="Arial" w:hAnsi="Arial" w:cs="Arial"/>
                <w:sz w:val="19"/>
              </w:rPr>
              <w:t xml:space="preserve">D(X4) </w:t>
            </w:r>
          </w:p>
        </w:tc>
        <w:tc>
          <w:tcPr>
            <w:tcW w:w="0" w:type="auto"/>
            <w:vMerge/>
            <w:tcBorders>
              <w:top w:val="nil"/>
              <w:left w:val="nil"/>
              <w:bottom w:val="nil"/>
              <w:right w:val="nil"/>
            </w:tcBorders>
          </w:tcPr>
          <w:p w14:paraId="4C9E4914" w14:textId="77777777" w:rsidR="00987387" w:rsidRDefault="00987387"/>
        </w:tc>
        <w:tc>
          <w:tcPr>
            <w:tcW w:w="1082" w:type="dxa"/>
            <w:tcBorders>
              <w:top w:val="double" w:sz="5" w:space="0" w:color="000000"/>
              <w:left w:val="nil"/>
              <w:bottom w:val="nil"/>
              <w:right w:val="nil"/>
            </w:tcBorders>
          </w:tcPr>
          <w:p w14:paraId="6F66520A" w14:textId="77777777" w:rsidR="00987387" w:rsidRDefault="00D205D0">
            <w:pPr>
              <w:spacing w:after="0"/>
              <w:ind w:left="20"/>
            </w:pPr>
            <w:r>
              <w:rPr>
                <w:rFonts w:ascii="Arial" w:eastAsia="Arial" w:hAnsi="Arial" w:cs="Arial"/>
                <w:sz w:val="19"/>
              </w:rPr>
              <w:t>0.141431</w:t>
            </w:r>
          </w:p>
        </w:tc>
        <w:tc>
          <w:tcPr>
            <w:tcW w:w="940" w:type="dxa"/>
            <w:tcBorders>
              <w:top w:val="double" w:sz="5" w:space="0" w:color="000000"/>
              <w:left w:val="nil"/>
              <w:bottom w:val="nil"/>
              <w:right w:val="nil"/>
            </w:tcBorders>
          </w:tcPr>
          <w:p w14:paraId="4366384D" w14:textId="77777777" w:rsidR="00987387" w:rsidRDefault="00D205D0">
            <w:pPr>
              <w:spacing w:after="0"/>
              <w:jc w:val="both"/>
            </w:pPr>
            <w:r>
              <w:rPr>
                <w:rFonts w:ascii="Arial" w:eastAsia="Arial" w:hAnsi="Arial" w:cs="Arial"/>
                <w:sz w:val="19"/>
              </w:rPr>
              <w:t>-0.115558</w:t>
            </w:r>
          </w:p>
        </w:tc>
        <w:tc>
          <w:tcPr>
            <w:tcW w:w="855" w:type="dxa"/>
            <w:tcBorders>
              <w:top w:val="double" w:sz="5" w:space="0" w:color="000000"/>
              <w:left w:val="nil"/>
              <w:bottom w:val="nil"/>
              <w:right w:val="nil"/>
            </w:tcBorders>
          </w:tcPr>
          <w:p w14:paraId="438AC6C0" w14:textId="77777777" w:rsidR="00987387" w:rsidRDefault="00D205D0">
            <w:pPr>
              <w:spacing w:after="0"/>
              <w:ind w:right="30"/>
              <w:jc w:val="right"/>
            </w:pPr>
            <w:r>
              <w:rPr>
                <w:rFonts w:ascii="Arial" w:eastAsia="Arial" w:hAnsi="Arial" w:cs="Arial"/>
                <w:sz w:val="19"/>
              </w:rPr>
              <w:t>0.9105</w:t>
            </w:r>
          </w:p>
        </w:tc>
      </w:tr>
      <w:tr w:rsidR="00987387" w14:paraId="297DCE22" w14:textId="77777777">
        <w:trPr>
          <w:trHeight w:val="217"/>
        </w:trPr>
        <w:tc>
          <w:tcPr>
            <w:tcW w:w="2029" w:type="dxa"/>
            <w:tcBorders>
              <w:top w:val="nil"/>
              <w:left w:val="nil"/>
              <w:bottom w:val="nil"/>
              <w:right w:val="nil"/>
            </w:tcBorders>
          </w:tcPr>
          <w:p w14:paraId="5EC2F739" w14:textId="77777777" w:rsidR="00987387" w:rsidRDefault="00D205D0">
            <w:pPr>
              <w:spacing w:after="0"/>
              <w:ind w:right="91"/>
              <w:jc w:val="center"/>
            </w:pPr>
            <w:r>
              <w:rPr>
                <w:rFonts w:ascii="Arial" w:eastAsia="Arial" w:hAnsi="Arial" w:cs="Arial"/>
                <w:sz w:val="19"/>
              </w:rPr>
              <w:t xml:space="preserve">D(X3) </w:t>
            </w:r>
          </w:p>
        </w:tc>
        <w:tc>
          <w:tcPr>
            <w:tcW w:w="1205" w:type="dxa"/>
            <w:tcBorders>
              <w:top w:val="nil"/>
              <w:left w:val="nil"/>
              <w:bottom w:val="nil"/>
              <w:right w:val="nil"/>
            </w:tcBorders>
          </w:tcPr>
          <w:p w14:paraId="78932443" w14:textId="77777777" w:rsidR="00987387" w:rsidRDefault="00D205D0">
            <w:pPr>
              <w:spacing w:after="0"/>
              <w:ind w:left="40"/>
            </w:pPr>
            <w:r>
              <w:rPr>
                <w:rFonts w:ascii="Arial" w:eastAsia="Arial" w:hAnsi="Arial" w:cs="Arial"/>
                <w:sz w:val="19"/>
              </w:rPr>
              <w:t>-139.5107</w:t>
            </w:r>
          </w:p>
        </w:tc>
        <w:tc>
          <w:tcPr>
            <w:tcW w:w="1082" w:type="dxa"/>
            <w:tcBorders>
              <w:top w:val="nil"/>
              <w:left w:val="nil"/>
              <w:bottom w:val="nil"/>
              <w:right w:val="nil"/>
            </w:tcBorders>
          </w:tcPr>
          <w:p w14:paraId="3FE32762" w14:textId="77777777" w:rsidR="00987387" w:rsidRDefault="00D205D0">
            <w:pPr>
              <w:spacing w:after="0"/>
              <w:ind w:left="20"/>
            </w:pPr>
            <w:r>
              <w:rPr>
                <w:rFonts w:ascii="Arial" w:eastAsia="Arial" w:hAnsi="Arial" w:cs="Arial"/>
                <w:sz w:val="19"/>
              </w:rPr>
              <w:t>528.0663</w:t>
            </w:r>
          </w:p>
        </w:tc>
        <w:tc>
          <w:tcPr>
            <w:tcW w:w="940" w:type="dxa"/>
            <w:tcBorders>
              <w:top w:val="nil"/>
              <w:left w:val="nil"/>
              <w:bottom w:val="nil"/>
              <w:right w:val="nil"/>
            </w:tcBorders>
          </w:tcPr>
          <w:p w14:paraId="086ABCFC" w14:textId="77777777" w:rsidR="00987387" w:rsidRDefault="00D205D0">
            <w:pPr>
              <w:spacing w:after="0"/>
              <w:jc w:val="both"/>
            </w:pPr>
            <w:r>
              <w:rPr>
                <w:rFonts w:ascii="Arial" w:eastAsia="Arial" w:hAnsi="Arial" w:cs="Arial"/>
                <w:sz w:val="19"/>
              </w:rPr>
              <w:t>-0.264192</w:t>
            </w:r>
          </w:p>
        </w:tc>
        <w:tc>
          <w:tcPr>
            <w:tcW w:w="855" w:type="dxa"/>
            <w:tcBorders>
              <w:top w:val="nil"/>
              <w:left w:val="nil"/>
              <w:bottom w:val="nil"/>
              <w:right w:val="nil"/>
            </w:tcBorders>
          </w:tcPr>
          <w:p w14:paraId="01E0D5FC" w14:textId="77777777" w:rsidR="00987387" w:rsidRDefault="00D205D0">
            <w:pPr>
              <w:spacing w:after="0"/>
              <w:ind w:right="30"/>
              <w:jc w:val="right"/>
            </w:pPr>
            <w:r>
              <w:rPr>
                <w:rFonts w:ascii="Arial" w:eastAsia="Arial" w:hAnsi="Arial" w:cs="Arial"/>
                <w:sz w:val="19"/>
              </w:rPr>
              <w:t>0.7976</w:t>
            </w:r>
          </w:p>
        </w:tc>
      </w:tr>
      <w:tr w:rsidR="00987387" w14:paraId="77EF32B9" w14:textId="77777777">
        <w:trPr>
          <w:trHeight w:val="217"/>
        </w:trPr>
        <w:tc>
          <w:tcPr>
            <w:tcW w:w="2029" w:type="dxa"/>
            <w:tcBorders>
              <w:top w:val="nil"/>
              <w:left w:val="nil"/>
              <w:bottom w:val="nil"/>
              <w:right w:val="nil"/>
            </w:tcBorders>
          </w:tcPr>
          <w:p w14:paraId="5A59C0EC" w14:textId="77777777" w:rsidR="00987387" w:rsidRDefault="00D205D0">
            <w:pPr>
              <w:spacing w:after="0"/>
              <w:ind w:right="91"/>
              <w:jc w:val="center"/>
            </w:pPr>
            <w:r>
              <w:rPr>
                <w:rFonts w:ascii="Arial" w:eastAsia="Arial" w:hAnsi="Arial" w:cs="Arial"/>
                <w:sz w:val="19"/>
              </w:rPr>
              <w:t xml:space="preserve">D(X2) </w:t>
            </w:r>
          </w:p>
        </w:tc>
        <w:tc>
          <w:tcPr>
            <w:tcW w:w="1205" w:type="dxa"/>
            <w:tcBorders>
              <w:top w:val="nil"/>
              <w:left w:val="nil"/>
              <w:bottom w:val="nil"/>
              <w:right w:val="nil"/>
            </w:tcBorders>
          </w:tcPr>
          <w:p w14:paraId="404B1505" w14:textId="77777777" w:rsidR="00987387" w:rsidRDefault="00D205D0">
            <w:pPr>
              <w:spacing w:after="0"/>
              <w:ind w:left="40"/>
            </w:pPr>
            <w:r>
              <w:rPr>
                <w:rFonts w:ascii="Arial" w:eastAsia="Arial" w:hAnsi="Arial" w:cs="Arial"/>
                <w:sz w:val="19"/>
              </w:rPr>
              <w:t>-59.35090</w:t>
            </w:r>
          </w:p>
        </w:tc>
        <w:tc>
          <w:tcPr>
            <w:tcW w:w="1082" w:type="dxa"/>
            <w:tcBorders>
              <w:top w:val="nil"/>
              <w:left w:val="nil"/>
              <w:bottom w:val="nil"/>
              <w:right w:val="nil"/>
            </w:tcBorders>
          </w:tcPr>
          <w:p w14:paraId="1B724140" w14:textId="77777777" w:rsidR="00987387" w:rsidRDefault="00D205D0">
            <w:pPr>
              <w:spacing w:after="0"/>
              <w:ind w:left="21"/>
            </w:pPr>
            <w:r>
              <w:rPr>
                <w:rFonts w:ascii="Arial" w:eastAsia="Arial" w:hAnsi="Arial" w:cs="Arial"/>
                <w:sz w:val="19"/>
              </w:rPr>
              <w:t>307.3380</w:t>
            </w:r>
          </w:p>
        </w:tc>
        <w:tc>
          <w:tcPr>
            <w:tcW w:w="940" w:type="dxa"/>
            <w:tcBorders>
              <w:top w:val="nil"/>
              <w:left w:val="nil"/>
              <w:bottom w:val="nil"/>
              <w:right w:val="nil"/>
            </w:tcBorders>
          </w:tcPr>
          <w:p w14:paraId="093E0553" w14:textId="77777777" w:rsidR="00987387" w:rsidRDefault="00D205D0">
            <w:pPr>
              <w:spacing w:after="0"/>
              <w:jc w:val="both"/>
            </w:pPr>
            <w:r>
              <w:rPr>
                <w:rFonts w:ascii="Arial" w:eastAsia="Arial" w:hAnsi="Arial" w:cs="Arial"/>
                <w:sz w:val="19"/>
              </w:rPr>
              <w:t>-0.193113</w:t>
            </w:r>
          </w:p>
        </w:tc>
        <w:tc>
          <w:tcPr>
            <w:tcW w:w="855" w:type="dxa"/>
            <w:tcBorders>
              <w:top w:val="nil"/>
              <w:left w:val="nil"/>
              <w:bottom w:val="nil"/>
              <w:right w:val="nil"/>
            </w:tcBorders>
          </w:tcPr>
          <w:p w14:paraId="2B5F0929" w14:textId="77777777" w:rsidR="00987387" w:rsidRDefault="00D205D0">
            <w:pPr>
              <w:spacing w:after="0"/>
              <w:ind w:right="30"/>
              <w:jc w:val="right"/>
            </w:pPr>
            <w:r>
              <w:rPr>
                <w:rFonts w:ascii="Arial" w:eastAsia="Arial" w:hAnsi="Arial" w:cs="Arial"/>
                <w:sz w:val="19"/>
              </w:rPr>
              <w:t>0.8512</w:t>
            </w:r>
          </w:p>
        </w:tc>
      </w:tr>
      <w:tr w:rsidR="00987387" w14:paraId="2D1FD9EA" w14:textId="77777777">
        <w:trPr>
          <w:trHeight w:val="216"/>
        </w:trPr>
        <w:tc>
          <w:tcPr>
            <w:tcW w:w="2029" w:type="dxa"/>
            <w:tcBorders>
              <w:top w:val="nil"/>
              <w:left w:val="nil"/>
              <w:bottom w:val="nil"/>
              <w:right w:val="nil"/>
            </w:tcBorders>
          </w:tcPr>
          <w:p w14:paraId="2E79D254" w14:textId="77777777" w:rsidR="00987387" w:rsidRDefault="00D205D0">
            <w:pPr>
              <w:spacing w:after="0"/>
              <w:ind w:right="91"/>
              <w:jc w:val="center"/>
            </w:pPr>
            <w:r>
              <w:rPr>
                <w:rFonts w:ascii="Arial" w:eastAsia="Arial" w:hAnsi="Arial" w:cs="Arial"/>
                <w:sz w:val="19"/>
              </w:rPr>
              <w:t xml:space="preserve">D(X1) </w:t>
            </w:r>
          </w:p>
        </w:tc>
        <w:tc>
          <w:tcPr>
            <w:tcW w:w="1205" w:type="dxa"/>
            <w:tcBorders>
              <w:top w:val="nil"/>
              <w:left w:val="nil"/>
              <w:bottom w:val="nil"/>
              <w:right w:val="nil"/>
            </w:tcBorders>
          </w:tcPr>
          <w:p w14:paraId="1286A261" w14:textId="77777777" w:rsidR="00987387" w:rsidRDefault="00D205D0">
            <w:pPr>
              <w:spacing w:after="0"/>
              <w:ind w:left="104"/>
            </w:pPr>
            <w:r>
              <w:rPr>
                <w:rFonts w:ascii="Arial" w:eastAsia="Arial" w:hAnsi="Arial" w:cs="Arial"/>
                <w:sz w:val="19"/>
              </w:rPr>
              <w:t>0.055329</w:t>
            </w:r>
          </w:p>
        </w:tc>
        <w:tc>
          <w:tcPr>
            <w:tcW w:w="1082" w:type="dxa"/>
            <w:tcBorders>
              <w:top w:val="nil"/>
              <w:left w:val="nil"/>
              <w:bottom w:val="nil"/>
              <w:right w:val="nil"/>
            </w:tcBorders>
          </w:tcPr>
          <w:p w14:paraId="5210301D" w14:textId="77777777" w:rsidR="00987387" w:rsidRDefault="00D205D0">
            <w:pPr>
              <w:spacing w:after="0"/>
              <w:ind w:left="21"/>
            </w:pPr>
            <w:r>
              <w:rPr>
                <w:rFonts w:ascii="Arial" w:eastAsia="Arial" w:hAnsi="Arial" w:cs="Arial"/>
                <w:sz w:val="19"/>
              </w:rPr>
              <w:t>0.139768</w:t>
            </w:r>
          </w:p>
        </w:tc>
        <w:tc>
          <w:tcPr>
            <w:tcW w:w="940" w:type="dxa"/>
            <w:tcBorders>
              <w:top w:val="nil"/>
              <w:left w:val="nil"/>
              <w:bottom w:val="nil"/>
              <w:right w:val="nil"/>
            </w:tcBorders>
          </w:tcPr>
          <w:p w14:paraId="5212B04F" w14:textId="77777777" w:rsidR="00987387" w:rsidRDefault="00D205D0">
            <w:pPr>
              <w:spacing w:after="0"/>
              <w:ind w:left="63"/>
              <w:jc w:val="both"/>
            </w:pPr>
            <w:r>
              <w:rPr>
                <w:rFonts w:ascii="Arial" w:eastAsia="Arial" w:hAnsi="Arial" w:cs="Arial"/>
                <w:sz w:val="19"/>
              </w:rPr>
              <w:t>0.395865</w:t>
            </w:r>
          </w:p>
        </w:tc>
        <w:tc>
          <w:tcPr>
            <w:tcW w:w="855" w:type="dxa"/>
            <w:tcBorders>
              <w:top w:val="nil"/>
              <w:left w:val="nil"/>
              <w:bottom w:val="nil"/>
              <w:right w:val="nil"/>
            </w:tcBorders>
          </w:tcPr>
          <w:p w14:paraId="3202B67E" w14:textId="77777777" w:rsidR="00987387" w:rsidRDefault="00D205D0">
            <w:pPr>
              <w:spacing w:after="0"/>
              <w:ind w:right="30"/>
              <w:jc w:val="right"/>
            </w:pPr>
            <w:r>
              <w:rPr>
                <w:rFonts w:ascii="Arial" w:eastAsia="Arial" w:hAnsi="Arial" w:cs="Arial"/>
                <w:sz w:val="19"/>
              </w:rPr>
              <w:t>0.7014</w:t>
            </w:r>
          </w:p>
        </w:tc>
      </w:tr>
      <w:tr w:rsidR="00987387" w14:paraId="0BA2D933" w14:textId="77777777">
        <w:trPr>
          <w:trHeight w:val="217"/>
        </w:trPr>
        <w:tc>
          <w:tcPr>
            <w:tcW w:w="2029" w:type="dxa"/>
            <w:tcBorders>
              <w:top w:val="nil"/>
              <w:left w:val="nil"/>
              <w:bottom w:val="nil"/>
              <w:right w:val="nil"/>
            </w:tcBorders>
          </w:tcPr>
          <w:p w14:paraId="39F7AD31" w14:textId="77777777" w:rsidR="00987387" w:rsidRDefault="00D205D0">
            <w:pPr>
              <w:spacing w:after="0"/>
              <w:ind w:right="91"/>
              <w:jc w:val="center"/>
            </w:pPr>
            <w:r>
              <w:rPr>
                <w:rFonts w:ascii="Arial" w:eastAsia="Arial" w:hAnsi="Arial" w:cs="Arial"/>
                <w:sz w:val="19"/>
              </w:rPr>
              <w:t xml:space="preserve">ECT1 </w:t>
            </w:r>
          </w:p>
        </w:tc>
        <w:tc>
          <w:tcPr>
            <w:tcW w:w="1205" w:type="dxa"/>
            <w:tcBorders>
              <w:top w:val="nil"/>
              <w:left w:val="nil"/>
              <w:bottom w:val="nil"/>
              <w:right w:val="nil"/>
            </w:tcBorders>
          </w:tcPr>
          <w:p w14:paraId="6DBBF9B4" w14:textId="77777777" w:rsidR="00987387" w:rsidRDefault="00D205D0">
            <w:pPr>
              <w:spacing w:after="0"/>
              <w:ind w:left="103"/>
            </w:pPr>
            <w:r>
              <w:rPr>
                <w:rFonts w:ascii="Arial" w:eastAsia="Arial" w:hAnsi="Arial" w:cs="Arial"/>
                <w:sz w:val="19"/>
              </w:rPr>
              <w:t>0.009721</w:t>
            </w:r>
          </w:p>
        </w:tc>
        <w:tc>
          <w:tcPr>
            <w:tcW w:w="1082" w:type="dxa"/>
            <w:tcBorders>
              <w:top w:val="nil"/>
              <w:left w:val="nil"/>
              <w:bottom w:val="nil"/>
              <w:right w:val="nil"/>
            </w:tcBorders>
          </w:tcPr>
          <w:p w14:paraId="5F67647A" w14:textId="77777777" w:rsidR="00987387" w:rsidRDefault="00D205D0">
            <w:pPr>
              <w:spacing w:after="0"/>
              <w:ind w:left="20"/>
            </w:pPr>
            <w:r>
              <w:rPr>
                <w:rFonts w:ascii="Arial" w:eastAsia="Arial" w:hAnsi="Arial" w:cs="Arial"/>
                <w:sz w:val="19"/>
              </w:rPr>
              <w:t>0.272360</w:t>
            </w:r>
          </w:p>
        </w:tc>
        <w:tc>
          <w:tcPr>
            <w:tcW w:w="940" w:type="dxa"/>
            <w:tcBorders>
              <w:top w:val="nil"/>
              <w:left w:val="nil"/>
              <w:bottom w:val="nil"/>
              <w:right w:val="nil"/>
            </w:tcBorders>
          </w:tcPr>
          <w:p w14:paraId="1C86805A" w14:textId="77777777" w:rsidR="00987387" w:rsidRDefault="00D205D0">
            <w:pPr>
              <w:spacing w:after="0"/>
              <w:ind w:left="63"/>
              <w:jc w:val="both"/>
            </w:pPr>
            <w:r>
              <w:rPr>
                <w:rFonts w:ascii="Arial" w:eastAsia="Arial" w:hAnsi="Arial" w:cs="Arial"/>
                <w:sz w:val="19"/>
              </w:rPr>
              <w:t>0.035692</w:t>
            </w:r>
          </w:p>
        </w:tc>
        <w:tc>
          <w:tcPr>
            <w:tcW w:w="855" w:type="dxa"/>
            <w:tcBorders>
              <w:top w:val="nil"/>
              <w:left w:val="nil"/>
              <w:bottom w:val="nil"/>
              <w:right w:val="nil"/>
            </w:tcBorders>
          </w:tcPr>
          <w:p w14:paraId="6EF6C2FA" w14:textId="77777777" w:rsidR="00987387" w:rsidRDefault="00D205D0">
            <w:pPr>
              <w:spacing w:after="0"/>
              <w:ind w:right="30"/>
              <w:jc w:val="right"/>
            </w:pPr>
            <w:r>
              <w:rPr>
                <w:rFonts w:ascii="Arial" w:eastAsia="Arial" w:hAnsi="Arial" w:cs="Arial"/>
                <w:sz w:val="19"/>
              </w:rPr>
              <w:t>0.9723</w:t>
            </w:r>
          </w:p>
        </w:tc>
      </w:tr>
      <w:tr w:rsidR="00987387" w14:paraId="7F644CE3" w14:textId="77777777">
        <w:trPr>
          <w:trHeight w:val="217"/>
        </w:trPr>
        <w:tc>
          <w:tcPr>
            <w:tcW w:w="2029" w:type="dxa"/>
            <w:tcBorders>
              <w:top w:val="nil"/>
              <w:left w:val="nil"/>
              <w:bottom w:val="nil"/>
              <w:right w:val="nil"/>
            </w:tcBorders>
          </w:tcPr>
          <w:p w14:paraId="01732E0E" w14:textId="77777777" w:rsidR="00987387" w:rsidRDefault="00D205D0">
            <w:pPr>
              <w:spacing w:after="0"/>
              <w:ind w:right="90"/>
              <w:jc w:val="center"/>
            </w:pPr>
            <w:r>
              <w:rPr>
                <w:rFonts w:ascii="Arial" w:eastAsia="Arial" w:hAnsi="Arial" w:cs="Arial"/>
                <w:sz w:val="19"/>
              </w:rPr>
              <w:t xml:space="preserve">C </w:t>
            </w:r>
          </w:p>
        </w:tc>
        <w:tc>
          <w:tcPr>
            <w:tcW w:w="1205" w:type="dxa"/>
            <w:tcBorders>
              <w:top w:val="nil"/>
              <w:left w:val="nil"/>
              <w:bottom w:val="nil"/>
              <w:right w:val="nil"/>
            </w:tcBorders>
          </w:tcPr>
          <w:p w14:paraId="3ABA8F3A" w14:textId="77777777" w:rsidR="00987387" w:rsidRDefault="00D205D0">
            <w:pPr>
              <w:spacing w:after="0"/>
              <w:ind w:left="40"/>
            </w:pPr>
            <w:r>
              <w:rPr>
                <w:rFonts w:ascii="Arial" w:eastAsia="Arial" w:hAnsi="Arial" w:cs="Arial"/>
                <w:sz w:val="19"/>
              </w:rPr>
              <w:t>-547.8575</w:t>
            </w:r>
          </w:p>
        </w:tc>
        <w:tc>
          <w:tcPr>
            <w:tcW w:w="1082" w:type="dxa"/>
            <w:tcBorders>
              <w:top w:val="nil"/>
              <w:left w:val="nil"/>
              <w:bottom w:val="nil"/>
              <w:right w:val="nil"/>
            </w:tcBorders>
          </w:tcPr>
          <w:p w14:paraId="22156A22" w14:textId="77777777" w:rsidR="00987387" w:rsidRDefault="00D205D0">
            <w:pPr>
              <w:spacing w:after="0"/>
              <w:ind w:left="20"/>
            </w:pPr>
            <w:r>
              <w:rPr>
                <w:rFonts w:ascii="Arial" w:eastAsia="Arial" w:hAnsi="Arial" w:cs="Arial"/>
                <w:sz w:val="19"/>
              </w:rPr>
              <w:t>3185.165</w:t>
            </w:r>
          </w:p>
        </w:tc>
        <w:tc>
          <w:tcPr>
            <w:tcW w:w="940" w:type="dxa"/>
            <w:tcBorders>
              <w:top w:val="nil"/>
              <w:left w:val="nil"/>
              <w:bottom w:val="nil"/>
              <w:right w:val="nil"/>
            </w:tcBorders>
          </w:tcPr>
          <w:p w14:paraId="2A9552ED" w14:textId="77777777" w:rsidR="00987387" w:rsidRDefault="00D205D0">
            <w:pPr>
              <w:spacing w:after="0"/>
              <w:ind w:left="1"/>
              <w:jc w:val="both"/>
            </w:pPr>
            <w:r>
              <w:rPr>
                <w:rFonts w:ascii="Arial" w:eastAsia="Arial" w:hAnsi="Arial" w:cs="Arial"/>
                <w:sz w:val="19"/>
              </w:rPr>
              <w:t>-0.172003</w:t>
            </w:r>
          </w:p>
        </w:tc>
        <w:tc>
          <w:tcPr>
            <w:tcW w:w="855" w:type="dxa"/>
            <w:tcBorders>
              <w:top w:val="nil"/>
              <w:left w:val="nil"/>
              <w:bottom w:val="nil"/>
              <w:right w:val="nil"/>
            </w:tcBorders>
          </w:tcPr>
          <w:p w14:paraId="3D9B06E5" w14:textId="77777777" w:rsidR="00987387" w:rsidRDefault="00D205D0">
            <w:pPr>
              <w:spacing w:after="0"/>
              <w:ind w:right="30"/>
              <w:jc w:val="right"/>
            </w:pPr>
            <w:r>
              <w:rPr>
                <w:rFonts w:ascii="Arial" w:eastAsia="Arial" w:hAnsi="Arial" w:cs="Arial"/>
                <w:sz w:val="19"/>
              </w:rPr>
              <w:t>0.8672</w:t>
            </w:r>
          </w:p>
        </w:tc>
      </w:tr>
      <w:tr w:rsidR="00987387" w14:paraId="62FCA101" w14:textId="77777777">
        <w:trPr>
          <w:trHeight w:val="216"/>
        </w:trPr>
        <w:tc>
          <w:tcPr>
            <w:tcW w:w="2029" w:type="dxa"/>
            <w:tcBorders>
              <w:top w:val="nil"/>
              <w:left w:val="nil"/>
              <w:bottom w:val="nil"/>
              <w:right w:val="nil"/>
            </w:tcBorders>
          </w:tcPr>
          <w:p w14:paraId="45E6AE87" w14:textId="77777777" w:rsidR="00987387" w:rsidRDefault="00D205D0">
            <w:pPr>
              <w:spacing w:after="0"/>
              <w:ind w:right="90"/>
              <w:jc w:val="center"/>
            </w:pPr>
            <w:r>
              <w:rPr>
                <w:rFonts w:ascii="Arial" w:eastAsia="Arial" w:hAnsi="Arial" w:cs="Arial"/>
                <w:sz w:val="19"/>
              </w:rPr>
              <w:t xml:space="preserve">RESID(-1) </w:t>
            </w:r>
          </w:p>
        </w:tc>
        <w:tc>
          <w:tcPr>
            <w:tcW w:w="1205" w:type="dxa"/>
            <w:tcBorders>
              <w:top w:val="nil"/>
              <w:left w:val="nil"/>
              <w:bottom w:val="nil"/>
              <w:right w:val="nil"/>
            </w:tcBorders>
          </w:tcPr>
          <w:p w14:paraId="3DC259DE" w14:textId="77777777" w:rsidR="00987387" w:rsidRDefault="00D205D0">
            <w:pPr>
              <w:spacing w:after="0"/>
              <w:ind w:left="41"/>
            </w:pPr>
            <w:r>
              <w:rPr>
                <w:rFonts w:ascii="Arial" w:eastAsia="Arial" w:hAnsi="Arial" w:cs="Arial"/>
                <w:sz w:val="19"/>
              </w:rPr>
              <w:t>-0.223951</w:t>
            </w:r>
          </w:p>
        </w:tc>
        <w:tc>
          <w:tcPr>
            <w:tcW w:w="1082" w:type="dxa"/>
            <w:tcBorders>
              <w:top w:val="nil"/>
              <w:left w:val="nil"/>
              <w:bottom w:val="nil"/>
              <w:right w:val="nil"/>
            </w:tcBorders>
          </w:tcPr>
          <w:p w14:paraId="63FE77E8" w14:textId="77777777" w:rsidR="00987387" w:rsidRDefault="00D205D0">
            <w:pPr>
              <w:spacing w:after="0"/>
              <w:ind w:left="21"/>
            </w:pPr>
            <w:r>
              <w:rPr>
                <w:rFonts w:ascii="Arial" w:eastAsia="Arial" w:hAnsi="Arial" w:cs="Arial"/>
                <w:sz w:val="19"/>
              </w:rPr>
              <w:t>0.382610</w:t>
            </w:r>
          </w:p>
        </w:tc>
        <w:tc>
          <w:tcPr>
            <w:tcW w:w="940" w:type="dxa"/>
            <w:tcBorders>
              <w:top w:val="nil"/>
              <w:left w:val="nil"/>
              <w:bottom w:val="nil"/>
              <w:right w:val="nil"/>
            </w:tcBorders>
          </w:tcPr>
          <w:p w14:paraId="344AEC74" w14:textId="77777777" w:rsidR="00987387" w:rsidRDefault="00D205D0">
            <w:pPr>
              <w:spacing w:after="0"/>
              <w:ind w:left="1"/>
              <w:jc w:val="both"/>
            </w:pPr>
            <w:r>
              <w:rPr>
                <w:rFonts w:ascii="Arial" w:eastAsia="Arial" w:hAnsi="Arial" w:cs="Arial"/>
                <w:sz w:val="19"/>
              </w:rPr>
              <w:t>-0.585326</w:t>
            </w:r>
          </w:p>
        </w:tc>
        <w:tc>
          <w:tcPr>
            <w:tcW w:w="855" w:type="dxa"/>
            <w:tcBorders>
              <w:top w:val="nil"/>
              <w:left w:val="nil"/>
              <w:bottom w:val="nil"/>
              <w:right w:val="nil"/>
            </w:tcBorders>
          </w:tcPr>
          <w:p w14:paraId="395DEA91" w14:textId="77777777" w:rsidR="00987387" w:rsidRDefault="00D205D0">
            <w:pPr>
              <w:spacing w:after="0"/>
              <w:ind w:right="30"/>
              <w:jc w:val="right"/>
            </w:pPr>
            <w:r>
              <w:rPr>
                <w:rFonts w:ascii="Arial" w:eastAsia="Arial" w:hAnsi="Arial" w:cs="Arial"/>
                <w:sz w:val="19"/>
              </w:rPr>
              <w:t>0.5727</w:t>
            </w:r>
          </w:p>
        </w:tc>
      </w:tr>
      <w:tr w:rsidR="00987387" w14:paraId="42B610C3" w14:textId="77777777">
        <w:trPr>
          <w:trHeight w:val="222"/>
        </w:trPr>
        <w:tc>
          <w:tcPr>
            <w:tcW w:w="2029" w:type="dxa"/>
            <w:tcBorders>
              <w:top w:val="nil"/>
              <w:left w:val="nil"/>
              <w:bottom w:val="double" w:sz="6" w:space="0" w:color="000000"/>
              <w:right w:val="nil"/>
            </w:tcBorders>
          </w:tcPr>
          <w:p w14:paraId="10B98586" w14:textId="77777777" w:rsidR="00987387" w:rsidRDefault="00D205D0">
            <w:pPr>
              <w:spacing w:after="0"/>
              <w:ind w:right="90"/>
              <w:jc w:val="center"/>
            </w:pPr>
            <w:r>
              <w:rPr>
                <w:rFonts w:ascii="Arial" w:eastAsia="Arial" w:hAnsi="Arial" w:cs="Arial"/>
                <w:sz w:val="19"/>
              </w:rPr>
              <w:t xml:space="preserve">RESID(-2) </w:t>
            </w:r>
          </w:p>
        </w:tc>
        <w:tc>
          <w:tcPr>
            <w:tcW w:w="1205" w:type="dxa"/>
            <w:tcBorders>
              <w:top w:val="nil"/>
              <w:left w:val="nil"/>
              <w:bottom w:val="double" w:sz="6" w:space="0" w:color="000000"/>
              <w:right w:val="nil"/>
            </w:tcBorders>
          </w:tcPr>
          <w:p w14:paraId="38441735" w14:textId="77777777" w:rsidR="00987387" w:rsidRDefault="00D205D0">
            <w:pPr>
              <w:spacing w:after="0"/>
              <w:ind w:left="104"/>
            </w:pPr>
            <w:r>
              <w:rPr>
                <w:rFonts w:ascii="Arial" w:eastAsia="Arial" w:hAnsi="Arial" w:cs="Arial"/>
                <w:sz w:val="19"/>
                <w:u w:val="single" w:color="000000"/>
              </w:rPr>
              <w:t>0.325372</w:t>
            </w:r>
          </w:p>
        </w:tc>
        <w:tc>
          <w:tcPr>
            <w:tcW w:w="1082" w:type="dxa"/>
            <w:tcBorders>
              <w:top w:val="nil"/>
              <w:left w:val="nil"/>
              <w:bottom w:val="double" w:sz="6" w:space="0" w:color="000000"/>
              <w:right w:val="nil"/>
            </w:tcBorders>
          </w:tcPr>
          <w:p w14:paraId="273B2891" w14:textId="77777777" w:rsidR="00987387" w:rsidRDefault="00D205D0">
            <w:pPr>
              <w:spacing w:after="0"/>
              <w:ind w:left="21"/>
            </w:pPr>
            <w:r>
              <w:rPr>
                <w:rFonts w:ascii="Arial" w:eastAsia="Arial" w:hAnsi="Arial" w:cs="Arial"/>
                <w:sz w:val="19"/>
              </w:rPr>
              <w:t>0.396409</w:t>
            </w:r>
          </w:p>
        </w:tc>
        <w:tc>
          <w:tcPr>
            <w:tcW w:w="940" w:type="dxa"/>
            <w:tcBorders>
              <w:top w:val="nil"/>
              <w:left w:val="nil"/>
              <w:bottom w:val="double" w:sz="6" w:space="0" w:color="000000"/>
              <w:right w:val="nil"/>
            </w:tcBorders>
          </w:tcPr>
          <w:p w14:paraId="23901420" w14:textId="77777777" w:rsidR="00987387" w:rsidRDefault="00D205D0">
            <w:pPr>
              <w:spacing w:after="0"/>
              <w:ind w:left="62"/>
              <w:jc w:val="both"/>
            </w:pPr>
            <w:r>
              <w:rPr>
                <w:rFonts w:ascii="Arial" w:eastAsia="Arial" w:hAnsi="Arial" w:cs="Arial"/>
                <w:sz w:val="19"/>
              </w:rPr>
              <w:t>0.820798</w:t>
            </w:r>
          </w:p>
        </w:tc>
        <w:tc>
          <w:tcPr>
            <w:tcW w:w="855" w:type="dxa"/>
            <w:tcBorders>
              <w:top w:val="nil"/>
              <w:left w:val="nil"/>
              <w:bottom w:val="double" w:sz="6" w:space="0" w:color="000000"/>
              <w:right w:val="nil"/>
            </w:tcBorders>
          </w:tcPr>
          <w:p w14:paraId="6960D41B" w14:textId="77777777" w:rsidR="00987387" w:rsidRDefault="00D205D0">
            <w:pPr>
              <w:spacing w:after="0"/>
              <w:ind w:right="31"/>
              <w:jc w:val="right"/>
            </w:pPr>
            <w:r>
              <w:rPr>
                <w:rFonts w:ascii="Arial" w:eastAsia="Arial" w:hAnsi="Arial" w:cs="Arial"/>
                <w:sz w:val="19"/>
              </w:rPr>
              <w:t>0.4330</w:t>
            </w:r>
          </w:p>
        </w:tc>
      </w:tr>
      <w:tr w:rsidR="00987387" w14:paraId="6390FFFC" w14:textId="77777777">
        <w:trPr>
          <w:trHeight w:val="290"/>
        </w:trPr>
        <w:tc>
          <w:tcPr>
            <w:tcW w:w="2029" w:type="dxa"/>
            <w:tcBorders>
              <w:top w:val="double" w:sz="6" w:space="0" w:color="000000"/>
              <w:left w:val="nil"/>
              <w:bottom w:val="nil"/>
              <w:right w:val="nil"/>
            </w:tcBorders>
          </w:tcPr>
          <w:p w14:paraId="5DADD378" w14:textId="77777777" w:rsidR="00987387" w:rsidRDefault="00D205D0">
            <w:pPr>
              <w:spacing w:after="0"/>
              <w:ind w:left="42"/>
            </w:pPr>
            <w:r>
              <w:rPr>
                <w:rFonts w:ascii="Arial" w:eastAsia="Arial" w:hAnsi="Arial" w:cs="Arial"/>
                <w:sz w:val="19"/>
              </w:rPr>
              <w:t xml:space="preserve">R-squared </w:t>
            </w:r>
          </w:p>
        </w:tc>
        <w:tc>
          <w:tcPr>
            <w:tcW w:w="3227" w:type="dxa"/>
            <w:gridSpan w:val="3"/>
            <w:tcBorders>
              <w:top w:val="double" w:sz="6" w:space="0" w:color="000000"/>
              <w:left w:val="nil"/>
              <w:bottom w:val="nil"/>
              <w:right w:val="nil"/>
            </w:tcBorders>
          </w:tcPr>
          <w:p w14:paraId="70967922" w14:textId="77777777" w:rsidR="00987387" w:rsidRDefault="00D205D0">
            <w:pPr>
              <w:spacing w:after="0"/>
              <w:ind w:left="104"/>
            </w:pPr>
            <w:r>
              <w:rPr>
                <w:rFonts w:ascii="Arial" w:eastAsia="Arial" w:hAnsi="Arial" w:cs="Arial"/>
                <w:sz w:val="19"/>
              </w:rPr>
              <w:t xml:space="preserve">0.157692    Mean dependent var </w:t>
            </w:r>
          </w:p>
        </w:tc>
        <w:tc>
          <w:tcPr>
            <w:tcW w:w="855" w:type="dxa"/>
            <w:tcBorders>
              <w:top w:val="double" w:sz="6" w:space="0" w:color="000000"/>
              <w:left w:val="nil"/>
              <w:bottom w:val="nil"/>
              <w:right w:val="nil"/>
            </w:tcBorders>
          </w:tcPr>
          <w:p w14:paraId="57B205AF" w14:textId="77777777" w:rsidR="00987387" w:rsidRDefault="00D205D0">
            <w:pPr>
              <w:spacing w:after="0"/>
              <w:jc w:val="both"/>
            </w:pPr>
            <w:r>
              <w:rPr>
                <w:rFonts w:ascii="Arial" w:eastAsia="Arial" w:hAnsi="Arial" w:cs="Arial"/>
                <w:sz w:val="19"/>
              </w:rPr>
              <w:t>-1.39E-12</w:t>
            </w:r>
          </w:p>
        </w:tc>
      </w:tr>
      <w:tr w:rsidR="00987387" w14:paraId="6EFB0706" w14:textId="77777777">
        <w:trPr>
          <w:trHeight w:val="217"/>
        </w:trPr>
        <w:tc>
          <w:tcPr>
            <w:tcW w:w="2029" w:type="dxa"/>
            <w:tcBorders>
              <w:top w:val="nil"/>
              <w:left w:val="nil"/>
              <w:bottom w:val="nil"/>
              <w:right w:val="nil"/>
            </w:tcBorders>
          </w:tcPr>
          <w:p w14:paraId="4CB95896" w14:textId="77777777" w:rsidR="00987387" w:rsidRDefault="00D205D0">
            <w:pPr>
              <w:spacing w:after="0"/>
              <w:ind w:left="42"/>
            </w:pPr>
            <w:r>
              <w:rPr>
                <w:rFonts w:ascii="Arial" w:eastAsia="Arial" w:hAnsi="Arial" w:cs="Arial"/>
                <w:sz w:val="19"/>
              </w:rPr>
              <w:t xml:space="preserve">Adjusted R-squared </w:t>
            </w:r>
          </w:p>
        </w:tc>
        <w:tc>
          <w:tcPr>
            <w:tcW w:w="3227" w:type="dxa"/>
            <w:gridSpan w:val="3"/>
            <w:tcBorders>
              <w:top w:val="nil"/>
              <w:left w:val="nil"/>
              <w:bottom w:val="nil"/>
              <w:right w:val="nil"/>
            </w:tcBorders>
          </w:tcPr>
          <w:p w14:paraId="7D885DDC" w14:textId="77777777" w:rsidR="00987387" w:rsidRDefault="00D205D0">
            <w:pPr>
              <w:spacing w:after="0"/>
              <w:ind w:left="41"/>
            </w:pPr>
            <w:r>
              <w:rPr>
                <w:rFonts w:ascii="Arial" w:eastAsia="Arial" w:hAnsi="Arial" w:cs="Arial"/>
                <w:sz w:val="19"/>
              </w:rPr>
              <w:t xml:space="preserve">-0.497437    S.D. dependent var </w:t>
            </w:r>
          </w:p>
        </w:tc>
        <w:tc>
          <w:tcPr>
            <w:tcW w:w="855" w:type="dxa"/>
            <w:tcBorders>
              <w:top w:val="nil"/>
              <w:left w:val="nil"/>
              <w:bottom w:val="nil"/>
              <w:right w:val="nil"/>
            </w:tcBorders>
          </w:tcPr>
          <w:p w14:paraId="7385CC49" w14:textId="77777777" w:rsidR="00987387" w:rsidRDefault="00D205D0">
            <w:pPr>
              <w:spacing w:after="0"/>
              <w:ind w:left="41"/>
              <w:jc w:val="both"/>
            </w:pPr>
            <w:r>
              <w:rPr>
                <w:rFonts w:ascii="Arial" w:eastAsia="Arial" w:hAnsi="Arial" w:cs="Arial"/>
                <w:sz w:val="19"/>
              </w:rPr>
              <w:t>4947.696</w:t>
            </w:r>
          </w:p>
        </w:tc>
      </w:tr>
      <w:tr w:rsidR="00987387" w14:paraId="02DAEAC9" w14:textId="77777777">
        <w:trPr>
          <w:trHeight w:val="217"/>
        </w:trPr>
        <w:tc>
          <w:tcPr>
            <w:tcW w:w="2029" w:type="dxa"/>
            <w:tcBorders>
              <w:top w:val="nil"/>
              <w:left w:val="nil"/>
              <w:bottom w:val="nil"/>
              <w:right w:val="nil"/>
            </w:tcBorders>
          </w:tcPr>
          <w:p w14:paraId="2F4970C9" w14:textId="77777777" w:rsidR="00987387" w:rsidRDefault="00D205D0">
            <w:pPr>
              <w:spacing w:after="0"/>
              <w:ind w:left="42"/>
            </w:pPr>
            <w:r>
              <w:rPr>
                <w:rFonts w:ascii="Arial" w:eastAsia="Arial" w:hAnsi="Arial" w:cs="Arial"/>
                <w:sz w:val="19"/>
              </w:rPr>
              <w:t xml:space="preserve">S.E. of regression </w:t>
            </w:r>
          </w:p>
        </w:tc>
        <w:tc>
          <w:tcPr>
            <w:tcW w:w="3227" w:type="dxa"/>
            <w:gridSpan w:val="3"/>
            <w:tcBorders>
              <w:top w:val="nil"/>
              <w:left w:val="nil"/>
              <w:bottom w:val="nil"/>
              <w:right w:val="nil"/>
            </w:tcBorders>
          </w:tcPr>
          <w:p w14:paraId="2F788F62" w14:textId="77777777" w:rsidR="00987387" w:rsidRDefault="00D205D0">
            <w:pPr>
              <w:spacing w:after="0"/>
              <w:ind w:left="104"/>
            </w:pPr>
            <w:r>
              <w:rPr>
                <w:rFonts w:ascii="Arial" w:eastAsia="Arial" w:hAnsi="Arial" w:cs="Arial"/>
                <w:sz w:val="19"/>
              </w:rPr>
              <w:t xml:space="preserve">6054.486    Akaike info criterion </w:t>
            </w:r>
          </w:p>
        </w:tc>
        <w:tc>
          <w:tcPr>
            <w:tcW w:w="855" w:type="dxa"/>
            <w:tcBorders>
              <w:top w:val="nil"/>
              <w:left w:val="nil"/>
              <w:bottom w:val="nil"/>
              <w:right w:val="nil"/>
            </w:tcBorders>
          </w:tcPr>
          <w:p w14:paraId="3F217D91" w14:textId="77777777" w:rsidR="00987387" w:rsidRDefault="00D205D0">
            <w:pPr>
              <w:spacing w:after="0"/>
              <w:ind w:left="42"/>
              <w:jc w:val="both"/>
            </w:pPr>
            <w:r>
              <w:rPr>
                <w:rFonts w:ascii="Arial" w:eastAsia="Arial" w:hAnsi="Arial" w:cs="Arial"/>
                <w:sz w:val="19"/>
              </w:rPr>
              <w:t>20.56017</w:t>
            </w:r>
          </w:p>
        </w:tc>
      </w:tr>
      <w:tr w:rsidR="00987387" w14:paraId="6DFD8982" w14:textId="77777777">
        <w:trPr>
          <w:trHeight w:val="216"/>
        </w:trPr>
        <w:tc>
          <w:tcPr>
            <w:tcW w:w="2029" w:type="dxa"/>
            <w:tcBorders>
              <w:top w:val="nil"/>
              <w:left w:val="nil"/>
              <w:bottom w:val="nil"/>
              <w:right w:val="nil"/>
            </w:tcBorders>
          </w:tcPr>
          <w:p w14:paraId="236DE2F5" w14:textId="77777777" w:rsidR="00987387" w:rsidRDefault="00D205D0">
            <w:pPr>
              <w:spacing w:after="0"/>
              <w:ind w:left="42"/>
            </w:pPr>
            <w:r>
              <w:rPr>
                <w:rFonts w:ascii="Arial" w:eastAsia="Arial" w:hAnsi="Arial" w:cs="Arial"/>
                <w:sz w:val="19"/>
              </w:rPr>
              <w:t xml:space="preserve">Sum squared resid </w:t>
            </w:r>
          </w:p>
        </w:tc>
        <w:tc>
          <w:tcPr>
            <w:tcW w:w="3227" w:type="dxa"/>
            <w:gridSpan w:val="3"/>
            <w:tcBorders>
              <w:top w:val="nil"/>
              <w:left w:val="nil"/>
              <w:bottom w:val="nil"/>
              <w:right w:val="nil"/>
            </w:tcBorders>
          </w:tcPr>
          <w:p w14:paraId="49A8A4DA" w14:textId="77777777" w:rsidR="00987387" w:rsidRDefault="00D205D0">
            <w:pPr>
              <w:spacing w:after="0"/>
              <w:ind w:left="78"/>
            </w:pPr>
            <w:r>
              <w:rPr>
                <w:rFonts w:ascii="Arial" w:eastAsia="Arial" w:hAnsi="Arial" w:cs="Arial"/>
                <w:sz w:val="19"/>
              </w:rPr>
              <w:t xml:space="preserve">3.30E+08    Schwarz criterion </w:t>
            </w:r>
          </w:p>
        </w:tc>
        <w:tc>
          <w:tcPr>
            <w:tcW w:w="855" w:type="dxa"/>
            <w:tcBorders>
              <w:top w:val="nil"/>
              <w:left w:val="nil"/>
              <w:bottom w:val="nil"/>
              <w:right w:val="nil"/>
            </w:tcBorders>
          </w:tcPr>
          <w:p w14:paraId="65C9137D" w14:textId="77777777" w:rsidR="00987387" w:rsidRDefault="00D205D0">
            <w:pPr>
              <w:spacing w:after="0"/>
              <w:ind w:left="41"/>
              <w:jc w:val="both"/>
            </w:pPr>
            <w:r>
              <w:rPr>
                <w:rFonts w:ascii="Arial" w:eastAsia="Arial" w:hAnsi="Arial" w:cs="Arial"/>
                <w:sz w:val="19"/>
              </w:rPr>
              <w:t>20.95227</w:t>
            </w:r>
          </w:p>
        </w:tc>
      </w:tr>
      <w:tr w:rsidR="00987387" w14:paraId="14BFD127" w14:textId="77777777">
        <w:trPr>
          <w:trHeight w:val="217"/>
        </w:trPr>
        <w:tc>
          <w:tcPr>
            <w:tcW w:w="2029" w:type="dxa"/>
            <w:tcBorders>
              <w:top w:val="nil"/>
              <w:left w:val="nil"/>
              <w:bottom w:val="nil"/>
              <w:right w:val="nil"/>
            </w:tcBorders>
          </w:tcPr>
          <w:p w14:paraId="32913E08" w14:textId="77777777" w:rsidR="00987387" w:rsidRDefault="00D205D0">
            <w:pPr>
              <w:spacing w:after="0"/>
              <w:ind w:left="42"/>
            </w:pPr>
            <w:r>
              <w:rPr>
                <w:rFonts w:ascii="Arial" w:eastAsia="Arial" w:hAnsi="Arial" w:cs="Arial"/>
                <w:sz w:val="19"/>
              </w:rPr>
              <w:t xml:space="preserve">Log likelihood </w:t>
            </w:r>
          </w:p>
        </w:tc>
        <w:tc>
          <w:tcPr>
            <w:tcW w:w="3227" w:type="dxa"/>
            <w:gridSpan w:val="3"/>
            <w:tcBorders>
              <w:top w:val="nil"/>
              <w:left w:val="nil"/>
              <w:bottom w:val="nil"/>
              <w:right w:val="nil"/>
            </w:tcBorders>
          </w:tcPr>
          <w:p w14:paraId="090591DA" w14:textId="77777777" w:rsidR="00987387" w:rsidRDefault="00D205D0">
            <w:pPr>
              <w:spacing w:after="0"/>
              <w:ind w:left="40"/>
            </w:pPr>
            <w:r>
              <w:rPr>
                <w:rFonts w:ascii="Arial" w:eastAsia="Arial" w:hAnsi="Arial" w:cs="Arial"/>
                <w:sz w:val="19"/>
              </w:rPr>
              <w:t xml:space="preserve">-166.7615    F-statistic </w:t>
            </w:r>
          </w:p>
        </w:tc>
        <w:tc>
          <w:tcPr>
            <w:tcW w:w="855" w:type="dxa"/>
            <w:tcBorders>
              <w:top w:val="nil"/>
              <w:left w:val="nil"/>
              <w:bottom w:val="nil"/>
              <w:right w:val="nil"/>
            </w:tcBorders>
          </w:tcPr>
          <w:p w14:paraId="35B8FC9D" w14:textId="77777777" w:rsidR="00987387" w:rsidRDefault="00D205D0">
            <w:pPr>
              <w:spacing w:after="0"/>
              <w:ind w:left="41"/>
              <w:jc w:val="both"/>
            </w:pPr>
            <w:r>
              <w:rPr>
                <w:rFonts w:ascii="Arial" w:eastAsia="Arial" w:hAnsi="Arial" w:cs="Arial"/>
                <w:sz w:val="19"/>
              </w:rPr>
              <w:t>0.240704</w:t>
            </w:r>
          </w:p>
        </w:tc>
      </w:tr>
      <w:tr w:rsidR="00987387" w14:paraId="40DB8B0B" w14:textId="77777777">
        <w:trPr>
          <w:trHeight w:val="237"/>
        </w:trPr>
        <w:tc>
          <w:tcPr>
            <w:tcW w:w="2029" w:type="dxa"/>
            <w:tcBorders>
              <w:top w:val="nil"/>
              <w:left w:val="nil"/>
              <w:bottom w:val="single" w:sz="5" w:space="0" w:color="000000"/>
              <w:right w:val="nil"/>
            </w:tcBorders>
          </w:tcPr>
          <w:p w14:paraId="1DC78EE6" w14:textId="77777777" w:rsidR="00987387" w:rsidRDefault="00D205D0">
            <w:pPr>
              <w:spacing w:after="0"/>
              <w:ind w:left="42"/>
            </w:pPr>
            <w:r>
              <w:rPr>
                <w:rFonts w:ascii="Arial" w:eastAsia="Arial" w:hAnsi="Arial" w:cs="Arial"/>
                <w:sz w:val="19"/>
                <w:u w:val="single" w:color="000000"/>
              </w:rPr>
              <w:t xml:space="preserve">Durbin-Watson stat </w:t>
            </w:r>
          </w:p>
        </w:tc>
        <w:tc>
          <w:tcPr>
            <w:tcW w:w="3227" w:type="dxa"/>
            <w:gridSpan w:val="3"/>
            <w:tcBorders>
              <w:top w:val="nil"/>
              <w:left w:val="nil"/>
              <w:bottom w:val="single" w:sz="5" w:space="0" w:color="000000"/>
              <w:right w:val="nil"/>
            </w:tcBorders>
          </w:tcPr>
          <w:p w14:paraId="0BC1DD35" w14:textId="77777777" w:rsidR="00987387" w:rsidRDefault="00D205D0">
            <w:pPr>
              <w:spacing w:after="0"/>
              <w:ind w:left="104"/>
            </w:pPr>
            <w:r>
              <w:rPr>
                <w:rFonts w:ascii="Arial" w:eastAsia="Arial" w:hAnsi="Arial" w:cs="Arial"/>
                <w:sz w:val="19"/>
                <w:u w:val="single" w:color="000000"/>
              </w:rPr>
              <w:t xml:space="preserve">2.051525    Prob(F-statistic) </w:t>
            </w:r>
          </w:p>
        </w:tc>
        <w:tc>
          <w:tcPr>
            <w:tcW w:w="855" w:type="dxa"/>
            <w:tcBorders>
              <w:top w:val="nil"/>
              <w:left w:val="nil"/>
              <w:bottom w:val="single" w:sz="5" w:space="0" w:color="000000"/>
              <w:right w:val="nil"/>
            </w:tcBorders>
          </w:tcPr>
          <w:p w14:paraId="274FF0F4" w14:textId="77777777" w:rsidR="00987387" w:rsidRDefault="00D205D0">
            <w:pPr>
              <w:spacing w:after="0"/>
              <w:ind w:left="41"/>
              <w:jc w:val="both"/>
            </w:pPr>
            <w:r>
              <w:rPr>
                <w:rFonts w:ascii="Arial" w:eastAsia="Arial" w:hAnsi="Arial" w:cs="Arial"/>
                <w:sz w:val="19"/>
                <w:u w:val="single" w:color="000000"/>
              </w:rPr>
              <w:t>0.963142</w:t>
            </w:r>
          </w:p>
        </w:tc>
      </w:tr>
    </w:tbl>
    <w:p w14:paraId="41720CFF" w14:textId="77777777" w:rsidR="00987387" w:rsidRDefault="00D205D0">
      <w:pPr>
        <w:spacing w:after="237"/>
        <w:ind w:left="690" w:hanging="10"/>
        <w:jc w:val="both"/>
      </w:pPr>
      <w:r>
        <w:rPr>
          <w:rFonts w:ascii="Times New Roman" w:eastAsia="Times New Roman" w:hAnsi="Times New Roman" w:cs="Times New Roman"/>
          <w:sz w:val="23"/>
        </w:rPr>
        <w:t xml:space="preserve">Sumber : hasil Eviews </w:t>
      </w:r>
    </w:p>
    <w:p w14:paraId="4F6970F9" w14:textId="77777777" w:rsidR="00987387" w:rsidRDefault="00D205D0">
      <w:pPr>
        <w:spacing w:after="5" w:line="479" w:lineRule="auto"/>
        <w:ind w:left="1273" w:firstLine="762"/>
        <w:jc w:val="both"/>
      </w:pPr>
      <w:r>
        <w:rPr>
          <w:rFonts w:ascii="Times New Roman" w:eastAsia="Times New Roman" w:hAnsi="Times New Roman" w:cs="Times New Roman"/>
          <w:sz w:val="23"/>
        </w:rPr>
        <w:t>Dari tabel 4.9 dapat diketahui nilai koefisien determinasi (R</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sebesar 0.157692. Nilai χ</w:t>
      </w:r>
      <w:r>
        <w:rPr>
          <w:rFonts w:ascii="Times New Roman" w:eastAsia="Times New Roman" w:hAnsi="Times New Roman" w:cs="Times New Roman"/>
          <w:sz w:val="23"/>
          <w:vertAlign w:val="superscript"/>
        </w:rPr>
        <w:t xml:space="preserve">2 </w:t>
      </w:r>
      <w:r>
        <w:rPr>
          <w:rFonts w:ascii="Times New Roman" w:eastAsia="Times New Roman" w:hAnsi="Times New Roman" w:cs="Times New Roman"/>
          <w:sz w:val="23"/>
        </w:rPr>
        <w:t>hitung sebesar 2.680760</w:t>
      </w:r>
      <w:r>
        <w:rPr>
          <w:rFonts w:ascii="Arial" w:eastAsia="Arial" w:hAnsi="Arial" w:cs="Arial"/>
          <w:sz w:val="19"/>
        </w:rPr>
        <w:t xml:space="preserve"> </w:t>
      </w:r>
      <w:r>
        <w:rPr>
          <w:rFonts w:ascii="Times New Roman" w:eastAsia="Times New Roman" w:hAnsi="Times New Roman" w:cs="Times New Roman"/>
          <w:sz w:val="23"/>
        </w:rPr>
        <w:t>diperoleh dari Obs*R-squared. Dengan α = 5%, dan df  8, diperoleh nilai χ</w:t>
      </w:r>
      <w:r>
        <w:rPr>
          <w:rFonts w:ascii="Times New Roman" w:eastAsia="Times New Roman" w:hAnsi="Times New Roman" w:cs="Times New Roman"/>
          <w:sz w:val="23"/>
          <w:vertAlign w:val="superscript"/>
        </w:rPr>
        <w:t xml:space="preserve">2 </w:t>
      </w:r>
      <w:r>
        <w:rPr>
          <w:rFonts w:ascii="Times New Roman" w:eastAsia="Times New Roman" w:hAnsi="Times New Roman" w:cs="Times New Roman"/>
          <w:sz w:val="23"/>
        </w:rPr>
        <w:t>kritis sebesar 15,5073. Karena nilai χ</w:t>
      </w:r>
      <w:r>
        <w:rPr>
          <w:rFonts w:ascii="Times New Roman" w:eastAsia="Times New Roman" w:hAnsi="Times New Roman" w:cs="Times New Roman"/>
          <w:sz w:val="23"/>
          <w:vertAlign w:val="superscript"/>
        </w:rPr>
        <w:t xml:space="preserve">2 </w:t>
      </w:r>
      <w:r>
        <w:rPr>
          <w:rFonts w:ascii="Times New Roman" w:eastAsia="Times New Roman" w:hAnsi="Times New Roman" w:cs="Times New Roman"/>
          <w:sz w:val="23"/>
        </w:rPr>
        <w:t>hitung &lt; χ</w:t>
      </w:r>
      <w:r>
        <w:rPr>
          <w:rFonts w:ascii="Times New Roman" w:eastAsia="Times New Roman" w:hAnsi="Times New Roman" w:cs="Times New Roman"/>
          <w:sz w:val="23"/>
          <w:vertAlign w:val="superscript"/>
        </w:rPr>
        <w:t xml:space="preserve">2 </w:t>
      </w:r>
      <w:r>
        <w:rPr>
          <w:rFonts w:ascii="Times New Roman" w:eastAsia="Times New Roman" w:hAnsi="Times New Roman" w:cs="Times New Roman"/>
          <w:sz w:val="23"/>
        </w:rPr>
        <w:t>kritis yang be</w:t>
      </w:r>
      <w:r>
        <w:rPr>
          <w:rFonts w:ascii="Times New Roman" w:eastAsia="Times New Roman" w:hAnsi="Times New Roman" w:cs="Times New Roman"/>
          <w:sz w:val="23"/>
        </w:rPr>
        <w:t>rarti Ho diterima, maka model tidak mengandung masalah autokorelasi. Dapat juga melihat probabilitas chi-squares sebesar 0.261746 pada kelambanan 2 kita menerima hipotesa nul karena tingkat signifikasi α lebih besar dari 10% yaitu 26,17%. Dari analisis dia</w:t>
      </w:r>
      <w:r>
        <w:rPr>
          <w:rFonts w:ascii="Times New Roman" w:eastAsia="Times New Roman" w:hAnsi="Times New Roman" w:cs="Times New Roman"/>
          <w:sz w:val="23"/>
        </w:rPr>
        <w:t xml:space="preserve">tas dapat disimpulkan model tidak mengandung autokorelasi. </w:t>
      </w:r>
    </w:p>
    <w:p w14:paraId="1B1FCE3C" w14:textId="77777777" w:rsidR="00987387" w:rsidRDefault="00D205D0">
      <w:pPr>
        <w:spacing w:after="0"/>
        <w:ind w:left="2035"/>
      </w:pPr>
      <w:r>
        <w:rPr>
          <w:rFonts w:ascii="Times New Roman" w:eastAsia="Times New Roman" w:hAnsi="Times New Roman" w:cs="Times New Roman"/>
          <w:sz w:val="23"/>
        </w:rPr>
        <w:t xml:space="preserve"> </w:t>
      </w:r>
    </w:p>
    <w:p w14:paraId="2E379C1B" w14:textId="77777777" w:rsidR="00987387" w:rsidRDefault="00D205D0">
      <w:pPr>
        <w:pStyle w:val="Heading4"/>
        <w:ind w:left="506" w:right="0"/>
      </w:pPr>
      <w:r>
        <w:t xml:space="preserve">4.2.5.  Analisis Statistik Jangka Panjang (Kointegrasi) </w:t>
      </w:r>
    </w:p>
    <w:p w14:paraId="266C7627" w14:textId="77777777" w:rsidR="00987387" w:rsidRDefault="00D205D0">
      <w:pPr>
        <w:spacing w:after="107"/>
        <w:ind w:left="1181" w:right="1173" w:hanging="10"/>
        <w:jc w:val="center"/>
      </w:pPr>
      <w:r>
        <w:rPr>
          <w:rFonts w:ascii="Times New Roman" w:eastAsia="Times New Roman" w:hAnsi="Times New Roman" w:cs="Times New Roman"/>
          <w:b/>
          <w:sz w:val="23"/>
        </w:rPr>
        <w:t xml:space="preserve">Tabel 4.10 </w:t>
      </w:r>
    </w:p>
    <w:p w14:paraId="29FD6E71" w14:textId="77777777" w:rsidR="00987387" w:rsidRDefault="00D205D0">
      <w:pPr>
        <w:spacing w:after="71"/>
        <w:ind w:left="1181" w:right="1174" w:hanging="10"/>
        <w:jc w:val="center"/>
      </w:pPr>
      <w:r>
        <w:rPr>
          <w:rFonts w:ascii="Times New Roman" w:eastAsia="Times New Roman" w:hAnsi="Times New Roman" w:cs="Times New Roman"/>
          <w:b/>
          <w:sz w:val="23"/>
        </w:rPr>
        <w:t xml:space="preserve">Hasil Analisis Regresi </w:t>
      </w:r>
    </w:p>
    <w:p w14:paraId="7A82A855" w14:textId="77777777" w:rsidR="00987387" w:rsidRDefault="00D205D0">
      <w:pPr>
        <w:spacing w:after="4" w:line="248" w:lineRule="auto"/>
        <w:ind w:left="683" w:hanging="10"/>
      </w:pPr>
      <w:r>
        <w:rPr>
          <w:rFonts w:ascii="Arial" w:eastAsia="Arial" w:hAnsi="Arial" w:cs="Arial"/>
          <w:sz w:val="19"/>
        </w:rPr>
        <w:t xml:space="preserve">Dependent Variable: Y </w:t>
      </w:r>
    </w:p>
    <w:p w14:paraId="0180C96E" w14:textId="77777777" w:rsidR="00987387" w:rsidRDefault="00D205D0">
      <w:pPr>
        <w:spacing w:after="4" w:line="248" w:lineRule="auto"/>
        <w:ind w:left="683" w:hanging="10"/>
      </w:pPr>
      <w:r>
        <w:rPr>
          <w:rFonts w:ascii="Arial" w:eastAsia="Arial" w:hAnsi="Arial" w:cs="Arial"/>
          <w:sz w:val="19"/>
        </w:rPr>
        <w:t xml:space="preserve">Method: Least Squares </w:t>
      </w:r>
    </w:p>
    <w:p w14:paraId="44BC40E0" w14:textId="77777777" w:rsidR="00987387" w:rsidRDefault="00D205D0">
      <w:pPr>
        <w:spacing w:after="4" w:line="248" w:lineRule="auto"/>
        <w:ind w:left="683" w:right="3602" w:hanging="10"/>
      </w:pPr>
      <w:r>
        <w:rPr>
          <w:rFonts w:ascii="Arial" w:eastAsia="Arial" w:hAnsi="Arial" w:cs="Arial"/>
          <w:sz w:val="19"/>
        </w:rPr>
        <w:t xml:space="preserve">Date: 11/03/07   Time: 14:30 Sample: 1988 2005 </w:t>
      </w:r>
    </w:p>
    <w:p w14:paraId="0511A8E5" w14:textId="77777777" w:rsidR="00987387" w:rsidRDefault="00D205D0">
      <w:pPr>
        <w:spacing w:after="0"/>
        <w:ind w:left="683" w:hanging="10"/>
      </w:pPr>
      <w:r>
        <w:rPr>
          <w:rFonts w:ascii="Arial" w:eastAsia="Arial" w:hAnsi="Arial" w:cs="Arial"/>
          <w:sz w:val="19"/>
          <w:u w:val="double" w:color="000000"/>
        </w:rPr>
        <w:t xml:space="preserve">Included observations: </w:t>
      </w:r>
      <w:r>
        <w:rPr>
          <w:rFonts w:ascii="Arial" w:eastAsia="Arial" w:hAnsi="Arial" w:cs="Arial"/>
          <w:sz w:val="19"/>
        </w:rPr>
        <w:t xml:space="preserve">18 </w:t>
      </w:r>
    </w:p>
    <w:tbl>
      <w:tblPr>
        <w:tblStyle w:val="TableGrid"/>
        <w:tblW w:w="6110" w:type="dxa"/>
        <w:tblInd w:w="646" w:type="dxa"/>
        <w:tblCellMar>
          <w:top w:w="0" w:type="dxa"/>
          <w:left w:w="0" w:type="dxa"/>
          <w:bottom w:w="0" w:type="dxa"/>
          <w:right w:w="0" w:type="dxa"/>
        </w:tblCellMar>
        <w:tblLook w:val="04A0" w:firstRow="1" w:lastRow="0" w:firstColumn="1" w:lastColumn="0" w:noHBand="0" w:noVBand="1"/>
      </w:tblPr>
      <w:tblGrid>
        <w:gridCol w:w="2029"/>
        <w:gridCol w:w="1205"/>
        <w:gridCol w:w="1082"/>
        <w:gridCol w:w="980"/>
        <w:gridCol w:w="814"/>
      </w:tblGrid>
      <w:tr w:rsidR="00987387" w14:paraId="2ADA0863" w14:textId="77777777">
        <w:trPr>
          <w:trHeight w:val="297"/>
        </w:trPr>
        <w:tc>
          <w:tcPr>
            <w:tcW w:w="2029" w:type="dxa"/>
            <w:tcBorders>
              <w:top w:val="nil"/>
              <w:left w:val="nil"/>
              <w:bottom w:val="double" w:sz="5" w:space="0" w:color="000000"/>
              <w:right w:val="nil"/>
            </w:tcBorders>
          </w:tcPr>
          <w:p w14:paraId="11891E21" w14:textId="77777777" w:rsidR="00987387" w:rsidRDefault="00D205D0">
            <w:pPr>
              <w:spacing w:after="0"/>
              <w:ind w:right="90"/>
              <w:jc w:val="center"/>
            </w:pPr>
            <w:r>
              <w:rPr>
                <w:rFonts w:ascii="Arial" w:eastAsia="Arial" w:hAnsi="Arial" w:cs="Arial"/>
                <w:sz w:val="19"/>
              </w:rPr>
              <w:t xml:space="preserve">Variable </w:t>
            </w:r>
          </w:p>
        </w:tc>
        <w:tc>
          <w:tcPr>
            <w:tcW w:w="1205" w:type="dxa"/>
            <w:tcBorders>
              <w:top w:val="double" w:sz="6" w:space="0" w:color="000000"/>
              <w:left w:val="nil"/>
              <w:bottom w:val="double" w:sz="5" w:space="0" w:color="000000"/>
              <w:right w:val="nil"/>
            </w:tcBorders>
          </w:tcPr>
          <w:p w14:paraId="54558FA9" w14:textId="77777777" w:rsidR="00987387" w:rsidRDefault="00D205D0">
            <w:pPr>
              <w:spacing w:after="0"/>
            </w:pPr>
            <w:r>
              <w:rPr>
                <w:rFonts w:ascii="Arial" w:eastAsia="Arial" w:hAnsi="Arial" w:cs="Arial"/>
                <w:sz w:val="19"/>
                <w:u w:val="single" w:color="000000"/>
              </w:rPr>
              <w:t>Coefficient</w:t>
            </w:r>
          </w:p>
        </w:tc>
        <w:tc>
          <w:tcPr>
            <w:tcW w:w="1082" w:type="dxa"/>
            <w:tcBorders>
              <w:top w:val="double" w:sz="6" w:space="0" w:color="000000"/>
              <w:left w:val="nil"/>
              <w:bottom w:val="double" w:sz="5" w:space="0" w:color="000000"/>
              <w:right w:val="nil"/>
            </w:tcBorders>
          </w:tcPr>
          <w:p w14:paraId="71751EA8" w14:textId="77777777" w:rsidR="00987387" w:rsidRDefault="00D205D0">
            <w:pPr>
              <w:spacing w:after="0"/>
            </w:pPr>
            <w:r>
              <w:rPr>
                <w:rFonts w:ascii="Arial" w:eastAsia="Arial" w:hAnsi="Arial" w:cs="Arial"/>
                <w:sz w:val="19"/>
              </w:rPr>
              <w:t>Std. Error</w:t>
            </w:r>
          </w:p>
        </w:tc>
        <w:tc>
          <w:tcPr>
            <w:tcW w:w="980" w:type="dxa"/>
            <w:tcBorders>
              <w:top w:val="double" w:sz="6" w:space="0" w:color="000000"/>
              <w:left w:val="nil"/>
              <w:bottom w:val="double" w:sz="5" w:space="0" w:color="000000"/>
              <w:right w:val="nil"/>
            </w:tcBorders>
          </w:tcPr>
          <w:p w14:paraId="35261230" w14:textId="77777777" w:rsidR="00987387" w:rsidRDefault="00D205D0">
            <w:pPr>
              <w:spacing w:after="0"/>
              <w:ind w:left="75"/>
            </w:pPr>
            <w:r>
              <w:rPr>
                <w:rFonts w:ascii="Arial" w:eastAsia="Arial" w:hAnsi="Arial" w:cs="Arial"/>
                <w:sz w:val="19"/>
              </w:rPr>
              <w:t>t-Statistic</w:t>
            </w:r>
          </w:p>
        </w:tc>
        <w:tc>
          <w:tcPr>
            <w:tcW w:w="814" w:type="dxa"/>
            <w:tcBorders>
              <w:top w:val="double" w:sz="6" w:space="0" w:color="000000"/>
              <w:left w:val="nil"/>
              <w:bottom w:val="double" w:sz="5" w:space="0" w:color="000000"/>
              <w:right w:val="nil"/>
            </w:tcBorders>
          </w:tcPr>
          <w:p w14:paraId="1094785C" w14:textId="77777777" w:rsidR="00987387" w:rsidRDefault="00D205D0">
            <w:pPr>
              <w:spacing w:after="0"/>
              <w:ind w:right="29"/>
              <w:jc w:val="right"/>
            </w:pPr>
            <w:r>
              <w:rPr>
                <w:rFonts w:ascii="Arial" w:eastAsia="Arial" w:hAnsi="Arial" w:cs="Arial"/>
                <w:sz w:val="19"/>
              </w:rPr>
              <w:t xml:space="preserve">Prob. </w:t>
            </w:r>
          </w:p>
        </w:tc>
      </w:tr>
      <w:tr w:rsidR="00987387" w14:paraId="650E98E9" w14:textId="77777777">
        <w:trPr>
          <w:trHeight w:val="290"/>
        </w:trPr>
        <w:tc>
          <w:tcPr>
            <w:tcW w:w="2029" w:type="dxa"/>
            <w:tcBorders>
              <w:top w:val="double" w:sz="5" w:space="0" w:color="000000"/>
              <w:left w:val="nil"/>
              <w:bottom w:val="nil"/>
              <w:right w:val="nil"/>
            </w:tcBorders>
          </w:tcPr>
          <w:p w14:paraId="098082D4" w14:textId="77777777" w:rsidR="00987387" w:rsidRDefault="00D205D0">
            <w:pPr>
              <w:spacing w:after="0"/>
              <w:ind w:right="90"/>
              <w:jc w:val="center"/>
            </w:pPr>
            <w:r>
              <w:rPr>
                <w:rFonts w:ascii="Arial" w:eastAsia="Arial" w:hAnsi="Arial" w:cs="Arial"/>
                <w:sz w:val="19"/>
              </w:rPr>
              <w:t xml:space="preserve">C </w:t>
            </w:r>
          </w:p>
        </w:tc>
        <w:tc>
          <w:tcPr>
            <w:tcW w:w="1205" w:type="dxa"/>
            <w:tcBorders>
              <w:top w:val="double" w:sz="5" w:space="0" w:color="000000"/>
              <w:left w:val="nil"/>
              <w:bottom w:val="nil"/>
              <w:right w:val="nil"/>
            </w:tcBorders>
          </w:tcPr>
          <w:p w14:paraId="2227AFB9" w14:textId="77777777" w:rsidR="00987387" w:rsidRDefault="00D205D0">
            <w:pPr>
              <w:spacing w:after="0"/>
              <w:ind w:left="40"/>
            </w:pPr>
            <w:r>
              <w:rPr>
                <w:rFonts w:ascii="Arial" w:eastAsia="Arial" w:hAnsi="Arial" w:cs="Arial"/>
                <w:sz w:val="19"/>
              </w:rPr>
              <w:t>-27178.18</w:t>
            </w:r>
          </w:p>
        </w:tc>
        <w:tc>
          <w:tcPr>
            <w:tcW w:w="1082" w:type="dxa"/>
            <w:tcBorders>
              <w:top w:val="double" w:sz="5" w:space="0" w:color="000000"/>
              <w:left w:val="nil"/>
              <w:bottom w:val="nil"/>
              <w:right w:val="nil"/>
            </w:tcBorders>
          </w:tcPr>
          <w:p w14:paraId="678D023A" w14:textId="77777777" w:rsidR="00987387" w:rsidRDefault="00D205D0">
            <w:pPr>
              <w:spacing w:after="0"/>
              <w:ind w:left="21"/>
            </w:pPr>
            <w:r>
              <w:rPr>
                <w:rFonts w:ascii="Arial" w:eastAsia="Arial" w:hAnsi="Arial" w:cs="Arial"/>
                <w:sz w:val="19"/>
              </w:rPr>
              <w:t>21726.63</w:t>
            </w:r>
          </w:p>
        </w:tc>
        <w:tc>
          <w:tcPr>
            <w:tcW w:w="980" w:type="dxa"/>
            <w:tcBorders>
              <w:top w:val="double" w:sz="5" w:space="0" w:color="000000"/>
              <w:left w:val="nil"/>
              <w:bottom w:val="nil"/>
              <w:right w:val="nil"/>
            </w:tcBorders>
          </w:tcPr>
          <w:p w14:paraId="279B69DA" w14:textId="77777777" w:rsidR="00987387" w:rsidRDefault="00D205D0">
            <w:pPr>
              <w:spacing w:after="0"/>
            </w:pPr>
            <w:r>
              <w:rPr>
                <w:rFonts w:ascii="Arial" w:eastAsia="Arial" w:hAnsi="Arial" w:cs="Arial"/>
                <w:sz w:val="19"/>
              </w:rPr>
              <w:t>-1.250916</w:t>
            </w:r>
          </w:p>
        </w:tc>
        <w:tc>
          <w:tcPr>
            <w:tcW w:w="814" w:type="dxa"/>
            <w:tcBorders>
              <w:top w:val="double" w:sz="5" w:space="0" w:color="000000"/>
              <w:left w:val="nil"/>
              <w:bottom w:val="nil"/>
              <w:right w:val="nil"/>
            </w:tcBorders>
          </w:tcPr>
          <w:p w14:paraId="10389090" w14:textId="77777777" w:rsidR="00987387" w:rsidRDefault="00D205D0">
            <w:pPr>
              <w:spacing w:after="0"/>
              <w:ind w:right="29"/>
              <w:jc w:val="right"/>
            </w:pPr>
            <w:r>
              <w:rPr>
                <w:rFonts w:ascii="Arial" w:eastAsia="Arial" w:hAnsi="Arial" w:cs="Arial"/>
                <w:sz w:val="19"/>
              </w:rPr>
              <w:t>0.2330</w:t>
            </w:r>
          </w:p>
        </w:tc>
      </w:tr>
      <w:tr w:rsidR="00987387" w14:paraId="6FC2FD07" w14:textId="77777777">
        <w:trPr>
          <w:trHeight w:val="217"/>
        </w:trPr>
        <w:tc>
          <w:tcPr>
            <w:tcW w:w="2029" w:type="dxa"/>
            <w:tcBorders>
              <w:top w:val="nil"/>
              <w:left w:val="nil"/>
              <w:bottom w:val="nil"/>
              <w:right w:val="nil"/>
            </w:tcBorders>
          </w:tcPr>
          <w:p w14:paraId="7C0D101D" w14:textId="77777777" w:rsidR="00987387" w:rsidRDefault="00D205D0">
            <w:pPr>
              <w:spacing w:after="0"/>
              <w:ind w:right="92"/>
              <w:jc w:val="center"/>
            </w:pPr>
            <w:r>
              <w:rPr>
                <w:rFonts w:ascii="Arial" w:eastAsia="Arial" w:hAnsi="Arial" w:cs="Arial"/>
                <w:sz w:val="19"/>
              </w:rPr>
              <w:t xml:space="preserve">X1 </w:t>
            </w:r>
          </w:p>
        </w:tc>
        <w:tc>
          <w:tcPr>
            <w:tcW w:w="1205" w:type="dxa"/>
            <w:tcBorders>
              <w:top w:val="nil"/>
              <w:left w:val="nil"/>
              <w:bottom w:val="nil"/>
              <w:right w:val="nil"/>
            </w:tcBorders>
          </w:tcPr>
          <w:p w14:paraId="1C3010D6" w14:textId="77777777" w:rsidR="00987387" w:rsidRDefault="00D205D0">
            <w:pPr>
              <w:spacing w:after="0"/>
              <w:ind w:left="103"/>
            </w:pPr>
            <w:r>
              <w:rPr>
                <w:rFonts w:ascii="Arial" w:eastAsia="Arial" w:hAnsi="Arial" w:cs="Arial"/>
                <w:sz w:val="19"/>
              </w:rPr>
              <w:t>0.719651</w:t>
            </w:r>
          </w:p>
        </w:tc>
        <w:tc>
          <w:tcPr>
            <w:tcW w:w="1082" w:type="dxa"/>
            <w:tcBorders>
              <w:top w:val="nil"/>
              <w:left w:val="nil"/>
              <w:bottom w:val="nil"/>
              <w:right w:val="nil"/>
            </w:tcBorders>
          </w:tcPr>
          <w:p w14:paraId="7B02B595" w14:textId="77777777" w:rsidR="00987387" w:rsidRDefault="00D205D0">
            <w:pPr>
              <w:spacing w:after="0"/>
              <w:ind w:left="20"/>
            </w:pPr>
            <w:r>
              <w:rPr>
                <w:rFonts w:ascii="Arial" w:eastAsia="Arial" w:hAnsi="Arial" w:cs="Arial"/>
                <w:sz w:val="19"/>
              </w:rPr>
              <w:t>0.075830</w:t>
            </w:r>
          </w:p>
        </w:tc>
        <w:tc>
          <w:tcPr>
            <w:tcW w:w="980" w:type="dxa"/>
            <w:tcBorders>
              <w:top w:val="nil"/>
              <w:left w:val="nil"/>
              <w:bottom w:val="nil"/>
              <w:right w:val="nil"/>
            </w:tcBorders>
          </w:tcPr>
          <w:p w14:paraId="31FD1F26" w14:textId="77777777" w:rsidR="00987387" w:rsidRDefault="00D205D0">
            <w:pPr>
              <w:spacing w:after="0"/>
              <w:ind w:left="62"/>
            </w:pPr>
            <w:r>
              <w:rPr>
                <w:rFonts w:ascii="Arial" w:eastAsia="Arial" w:hAnsi="Arial" w:cs="Arial"/>
                <w:sz w:val="19"/>
              </w:rPr>
              <w:t>9.490382</w:t>
            </w:r>
          </w:p>
        </w:tc>
        <w:tc>
          <w:tcPr>
            <w:tcW w:w="814" w:type="dxa"/>
            <w:tcBorders>
              <w:top w:val="nil"/>
              <w:left w:val="nil"/>
              <w:bottom w:val="nil"/>
              <w:right w:val="nil"/>
            </w:tcBorders>
          </w:tcPr>
          <w:p w14:paraId="56A0BEC2" w14:textId="77777777" w:rsidR="00987387" w:rsidRDefault="00D205D0">
            <w:pPr>
              <w:spacing w:after="0"/>
              <w:ind w:right="30"/>
              <w:jc w:val="right"/>
            </w:pPr>
            <w:r>
              <w:rPr>
                <w:rFonts w:ascii="Arial" w:eastAsia="Arial" w:hAnsi="Arial" w:cs="Arial"/>
                <w:sz w:val="19"/>
              </w:rPr>
              <w:t>0.0000</w:t>
            </w:r>
          </w:p>
        </w:tc>
      </w:tr>
      <w:tr w:rsidR="00987387" w14:paraId="320BAFC3" w14:textId="77777777">
        <w:trPr>
          <w:trHeight w:val="217"/>
        </w:trPr>
        <w:tc>
          <w:tcPr>
            <w:tcW w:w="2029" w:type="dxa"/>
            <w:tcBorders>
              <w:top w:val="nil"/>
              <w:left w:val="nil"/>
              <w:bottom w:val="nil"/>
              <w:right w:val="nil"/>
            </w:tcBorders>
          </w:tcPr>
          <w:p w14:paraId="2671EC9B" w14:textId="77777777" w:rsidR="00987387" w:rsidRDefault="00D205D0">
            <w:pPr>
              <w:spacing w:after="0"/>
              <w:ind w:right="92"/>
              <w:jc w:val="center"/>
            </w:pPr>
            <w:r>
              <w:rPr>
                <w:rFonts w:ascii="Arial" w:eastAsia="Arial" w:hAnsi="Arial" w:cs="Arial"/>
                <w:sz w:val="19"/>
              </w:rPr>
              <w:t xml:space="preserve">X2 </w:t>
            </w:r>
          </w:p>
        </w:tc>
        <w:tc>
          <w:tcPr>
            <w:tcW w:w="1205" w:type="dxa"/>
            <w:tcBorders>
              <w:top w:val="nil"/>
              <w:left w:val="nil"/>
              <w:bottom w:val="nil"/>
              <w:right w:val="nil"/>
            </w:tcBorders>
          </w:tcPr>
          <w:p w14:paraId="7B8EC1E8" w14:textId="77777777" w:rsidR="00987387" w:rsidRDefault="00D205D0">
            <w:pPr>
              <w:spacing w:after="0"/>
              <w:ind w:left="103"/>
            </w:pPr>
            <w:r>
              <w:rPr>
                <w:rFonts w:ascii="Arial" w:eastAsia="Arial" w:hAnsi="Arial" w:cs="Arial"/>
                <w:sz w:val="19"/>
              </w:rPr>
              <w:t>672.9068</w:t>
            </w:r>
          </w:p>
        </w:tc>
        <w:tc>
          <w:tcPr>
            <w:tcW w:w="1082" w:type="dxa"/>
            <w:tcBorders>
              <w:top w:val="nil"/>
              <w:left w:val="nil"/>
              <w:bottom w:val="nil"/>
              <w:right w:val="nil"/>
            </w:tcBorders>
          </w:tcPr>
          <w:p w14:paraId="2EB1EC0D" w14:textId="77777777" w:rsidR="00987387" w:rsidRDefault="00D205D0">
            <w:pPr>
              <w:spacing w:after="0"/>
              <w:ind w:left="21"/>
            </w:pPr>
            <w:r>
              <w:rPr>
                <w:rFonts w:ascii="Arial" w:eastAsia="Arial" w:hAnsi="Arial" w:cs="Arial"/>
                <w:sz w:val="19"/>
              </w:rPr>
              <w:t>462.0924</w:t>
            </w:r>
          </w:p>
        </w:tc>
        <w:tc>
          <w:tcPr>
            <w:tcW w:w="980" w:type="dxa"/>
            <w:tcBorders>
              <w:top w:val="nil"/>
              <w:left w:val="nil"/>
              <w:bottom w:val="nil"/>
              <w:right w:val="nil"/>
            </w:tcBorders>
          </w:tcPr>
          <w:p w14:paraId="7AB9717B" w14:textId="77777777" w:rsidR="00987387" w:rsidRDefault="00D205D0">
            <w:pPr>
              <w:spacing w:after="0"/>
              <w:ind w:left="62"/>
            </w:pPr>
            <w:r>
              <w:rPr>
                <w:rFonts w:ascii="Arial" w:eastAsia="Arial" w:hAnsi="Arial" w:cs="Arial"/>
                <w:sz w:val="19"/>
              </w:rPr>
              <w:t>1.456217</w:t>
            </w:r>
          </w:p>
        </w:tc>
        <w:tc>
          <w:tcPr>
            <w:tcW w:w="814" w:type="dxa"/>
            <w:tcBorders>
              <w:top w:val="nil"/>
              <w:left w:val="nil"/>
              <w:bottom w:val="nil"/>
              <w:right w:val="nil"/>
            </w:tcBorders>
          </w:tcPr>
          <w:p w14:paraId="374375D1" w14:textId="77777777" w:rsidR="00987387" w:rsidRDefault="00D205D0">
            <w:pPr>
              <w:spacing w:after="0"/>
              <w:ind w:right="30"/>
              <w:jc w:val="right"/>
            </w:pPr>
            <w:r>
              <w:rPr>
                <w:rFonts w:ascii="Arial" w:eastAsia="Arial" w:hAnsi="Arial" w:cs="Arial"/>
                <w:sz w:val="19"/>
              </w:rPr>
              <w:t>0.1691</w:t>
            </w:r>
          </w:p>
        </w:tc>
      </w:tr>
      <w:tr w:rsidR="00987387" w14:paraId="38682D91" w14:textId="77777777">
        <w:trPr>
          <w:trHeight w:val="216"/>
        </w:trPr>
        <w:tc>
          <w:tcPr>
            <w:tcW w:w="2029" w:type="dxa"/>
            <w:tcBorders>
              <w:top w:val="nil"/>
              <w:left w:val="nil"/>
              <w:bottom w:val="nil"/>
              <w:right w:val="nil"/>
            </w:tcBorders>
          </w:tcPr>
          <w:p w14:paraId="0562A7B5" w14:textId="77777777" w:rsidR="00987387" w:rsidRDefault="00D205D0">
            <w:pPr>
              <w:spacing w:after="0"/>
              <w:ind w:right="92"/>
              <w:jc w:val="center"/>
            </w:pPr>
            <w:r>
              <w:rPr>
                <w:rFonts w:ascii="Arial" w:eastAsia="Arial" w:hAnsi="Arial" w:cs="Arial"/>
                <w:sz w:val="19"/>
              </w:rPr>
              <w:t xml:space="preserve">X3 </w:t>
            </w:r>
          </w:p>
        </w:tc>
        <w:tc>
          <w:tcPr>
            <w:tcW w:w="1205" w:type="dxa"/>
            <w:tcBorders>
              <w:top w:val="nil"/>
              <w:left w:val="nil"/>
              <w:bottom w:val="nil"/>
              <w:right w:val="nil"/>
            </w:tcBorders>
          </w:tcPr>
          <w:p w14:paraId="34C87264" w14:textId="77777777" w:rsidR="00987387" w:rsidRDefault="00D205D0">
            <w:pPr>
              <w:spacing w:after="0"/>
              <w:ind w:left="103"/>
            </w:pPr>
            <w:r>
              <w:rPr>
                <w:rFonts w:ascii="Arial" w:eastAsia="Arial" w:hAnsi="Arial" w:cs="Arial"/>
                <w:sz w:val="19"/>
              </w:rPr>
              <w:t>849.4660</w:t>
            </w:r>
          </w:p>
        </w:tc>
        <w:tc>
          <w:tcPr>
            <w:tcW w:w="1082" w:type="dxa"/>
            <w:tcBorders>
              <w:top w:val="nil"/>
              <w:left w:val="nil"/>
              <w:bottom w:val="nil"/>
              <w:right w:val="nil"/>
            </w:tcBorders>
          </w:tcPr>
          <w:p w14:paraId="08D9438B" w14:textId="77777777" w:rsidR="00987387" w:rsidRDefault="00D205D0">
            <w:pPr>
              <w:spacing w:after="0"/>
              <w:ind w:left="21"/>
            </w:pPr>
            <w:r>
              <w:rPr>
                <w:rFonts w:ascii="Arial" w:eastAsia="Arial" w:hAnsi="Arial" w:cs="Arial"/>
                <w:sz w:val="19"/>
              </w:rPr>
              <w:t>854.5103</w:t>
            </w:r>
          </w:p>
        </w:tc>
        <w:tc>
          <w:tcPr>
            <w:tcW w:w="980" w:type="dxa"/>
            <w:tcBorders>
              <w:top w:val="nil"/>
              <w:left w:val="nil"/>
              <w:bottom w:val="nil"/>
              <w:right w:val="nil"/>
            </w:tcBorders>
          </w:tcPr>
          <w:p w14:paraId="1200DD7A" w14:textId="77777777" w:rsidR="00987387" w:rsidRDefault="00D205D0">
            <w:pPr>
              <w:spacing w:after="0"/>
              <w:ind w:left="62"/>
            </w:pPr>
            <w:r>
              <w:rPr>
                <w:rFonts w:ascii="Arial" w:eastAsia="Arial" w:hAnsi="Arial" w:cs="Arial"/>
                <w:sz w:val="19"/>
              </w:rPr>
              <w:t>0.994097</w:t>
            </w:r>
          </w:p>
        </w:tc>
        <w:tc>
          <w:tcPr>
            <w:tcW w:w="814" w:type="dxa"/>
            <w:tcBorders>
              <w:top w:val="nil"/>
              <w:left w:val="nil"/>
              <w:bottom w:val="nil"/>
              <w:right w:val="nil"/>
            </w:tcBorders>
          </w:tcPr>
          <w:p w14:paraId="463D4AB7" w14:textId="77777777" w:rsidR="00987387" w:rsidRDefault="00D205D0">
            <w:pPr>
              <w:spacing w:after="0"/>
              <w:ind w:right="30"/>
              <w:jc w:val="right"/>
            </w:pPr>
            <w:r>
              <w:rPr>
                <w:rFonts w:ascii="Arial" w:eastAsia="Arial" w:hAnsi="Arial" w:cs="Arial"/>
                <w:sz w:val="19"/>
              </w:rPr>
              <w:t>0.3383</w:t>
            </w:r>
          </w:p>
        </w:tc>
      </w:tr>
      <w:tr w:rsidR="00987387" w14:paraId="41082311" w14:textId="77777777">
        <w:trPr>
          <w:trHeight w:val="222"/>
        </w:trPr>
        <w:tc>
          <w:tcPr>
            <w:tcW w:w="2029" w:type="dxa"/>
            <w:tcBorders>
              <w:top w:val="nil"/>
              <w:left w:val="nil"/>
              <w:bottom w:val="double" w:sz="6" w:space="0" w:color="000000"/>
              <w:right w:val="nil"/>
            </w:tcBorders>
          </w:tcPr>
          <w:p w14:paraId="0FA8DA69" w14:textId="77777777" w:rsidR="00987387" w:rsidRDefault="00D205D0">
            <w:pPr>
              <w:spacing w:after="0"/>
              <w:ind w:right="92"/>
              <w:jc w:val="center"/>
            </w:pPr>
            <w:r>
              <w:rPr>
                <w:rFonts w:ascii="Arial" w:eastAsia="Arial" w:hAnsi="Arial" w:cs="Arial"/>
                <w:sz w:val="19"/>
              </w:rPr>
              <w:t xml:space="preserve">X4 </w:t>
            </w:r>
          </w:p>
        </w:tc>
        <w:tc>
          <w:tcPr>
            <w:tcW w:w="1205" w:type="dxa"/>
            <w:tcBorders>
              <w:top w:val="nil"/>
              <w:left w:val="nil"/>
              <w:bottom w:val="double" w:sz="6" w:space="0" w:color="000000"/>
              <w:right w:val="nil"/>
            </w:tcBorders>
          </w:tcPr>
          <w:p w14:paraId="5BCFB39A" w14:textId="77777777" w:rsidR="00987387" w:rsidRDefault="00D205D0">
            <w:pPr>
              <w:spacing w:after="0"/>
              <w:ind w:left="103"/>
            </w:pPr>
            <w:r>
              <w:rPr>
                <w:rFonts w:ascii="Arial" w:eastAsia="Arial" w:hAnsi="Arial" w:cs="Arial"/>
                <w:sz w:val="19"/>
                <w:u w:val="single" w:color="000000"/>
              </w:rPr>
              <w:t>0.218173</w:t>
            </w:r>
          </w:p>
        </w:tc>
        <w:tc>
          <w:tcPr>
            <w:tcW w:w="1082" w:type="dxa"/>
            <w:tcBorders>
              <w:top w:val="nil"/>
              <w:left w:val="nil"/>
              <w:bottom w:val="double" w:sz="6" w:space="0" w:color="000000"/>
              <w:right w:val="nil"/>
            </w:tcBorders>
          </w:tcPr>
          <w:p w14:paraId="4A2A0365" w14:textId="77777777" w:rsidR="00987387" w:rsidRDefault="00D205D0">
            <w:pPr>
              <w:spacing w:after="0"/>
              <w:ind w:left="20"/>
            </w:pPr>
            <w:r>
              <w:rPr>
                <w:rFonts w:ascii="Arial" w:eastAsia="Arial" w:hAnsi="Arial" w:cs="Arial"/>
                <w:sz w:val="19"/>
              </w:rPr>
              <w:t>0.073329</w:t>
            </w:r>
          </w:p>
        </w:tc>
        <w:tc>
          <w:tcPr>
            <w:tcW w:w="980" w:type="dxa"/>
            <w:tcBorders>
              <w:top w:val="nil"/>
              <w:left w:val="nil"/>
              <w:bottom w:val="double" w:sz="6" w:space="0" w:color="000000"/>
              <w:right w:val="nil"/>
            </w:tcBorders>
          </w:tcPr>
          <w:p w14:paraId="48D11B79" w14:textId="77777777" w:rsidR="00987387" w:rsidRDefault="00D205D0">
            <w:pPr>
              <w:spacing w:after="0"/>
              <w:ind w:left="62"/>
            </w:pPr>
            <w:r>
              <w:rPr>
                <w:rFonts w:ascii="Arial" w:eastAsia="Arial" w:hAnsi="Arial" w:cs="Arial"/>
                <w:sz w:val="19"/>
              </w:rPr>
              <w:t>2.975247</w:t>
            </w:r>
          </w:p>
        </w:tc>
        <w:tc>
          <w:tcPr>
            <w:tcW w:w="814" w:type="dxa"/>
            <w:tcBorders>
              <w:top w:val="nil"/>
              <w:left w:val="nil"/>
              <w:bottom w:val="double" w:sz="6" w:space="0" w:color="000000"/>
              <w:right w:val="nil"/>
            </w:tcBorders>
          </w:tcPr>
          <w:p w14:paraId="1917CC5F" w14:textId="77777777" w:rsidR="00987387" w:rsidRDefault="00D205D0">
            <w:pPr>
              <w:spacing w:after="0"/>
              <w:ind w:right="30"/>
              <w:jc w:val="right"/>
            </w:pPr>
            <w:r>
              <w:rPr>
                <w:rFonts w:ascii="Arial" w:eastAsia="Arial" w:hAnsi="Arial" w:cs="Arial"/>
                <w:sz w:val="19"/>
              </w:rPr>
              <w:t>0.0107</w:t>
            </w:r>
          </w:p>
        </w:tc>
      </w:tr>
      <w:tr w:rsidR="00987387" w14:paraId="245EE0C6" w14:textId="77777777">
        <w:trPr>
          <w:trHeight w:val="291"/>
        </w:trPr>
        <w:tc>
          <w:tcPr>
            <w:tcW w:w="2029" w:type="dxa"/>
            <w:tcBorders>
              <w:top w:val="double" w:sz="6" w:space="0" w:color="000000"/>
              <w:left w:val="nil"/>
              <w:bottom w:val="nil"/>
              <w:right w:val="nil"/>
            </w:tcBorders>
          </w:tcPr>
          <w:p w14:paraId="703612BF" w14:textId="77777777" w:rsidR="00987387" w:rsidRDefault="00D205D0">
            <w:pPr>
              <w:spacing w:after="0"/>
              <w:ind w:left="42"/>
            </w:pPr>
            <w:r>
              <w:rPr>
                <w:rFonts w:ascii="Arial" w:eastAsia="Arial" w:hAnsi="Arial" w:cs="Arial"/>
                <w:sz w:val="19"/>
              </w:rPr>
              <w:t xml:space="preserve">R-squared </w:t>
            </w:r>
          </w:p>
        </w:tc>
        <w:tc>
          <w:tcPr>
            <w:tcW w:w="3267" w:type="dxa"/>
            <w:gridSpan w:val="3"/>
            <w:tcBorders>
              <w:top w:val="double" w:sz="6" w:space="0" w:color="000000"/>
              <w:left w:val="nil"/>
              <w:bottom w:val="nil"/>
              <w:right w:val="nil"/>
            </w:tcBorders>
          </w:tcPr>
          <w:p w14:paraId="657A25D7" w14:textId="77777777" w:rsidR="00987387" w:rsidRDefault="00D205D0">
            <w:pPr>
              <w:spacing w:after="0"/>
              <w:ind w:left="104"/>
            </w:pPr>
            <w:r>
              <w:rPr>
                <w:rFonts w:ascii="Arial" w:eastAsia="Arial" w:hAnsi="Arial" w:cs="Arial"/>
                <w:sz w:val="19"/>
              </w:rPr>
              <w:t xml:space="preserve">0.984057    Mean dependent var </w:t>
            </w:r>
          </w:p>
        </w:tc>
        <w:tc>
          <w:tcPr>
            <w:tcW w:w="814" w:type="dxa"/>
            <w:tcBorders>
              <w:top w:val="double" w:sz="6" w:space="0" w:color="000000"/>
              <w:left w:val="nil"/>
              <w:bottom w:val="nil"/>
              <w:right w:val="nil"/>
            </w:tcBorders>
          </w:tcPr>
          <w:p w14:paraId="1A0A9E12" w14:textId="77777777" w:rsidR="00987387" w:rsidRDefault="00D205D0">
            <w:pPr>
              <w:spacing w:after="0"/>
              <w:jc w:val="both"/>
            </w:pPr>
            <w:r>
              <w:rPr>
                <w:rFonts w:ascii="Arial" w:eastAsia="Arial" w:hAnsi="Arial" w:cs="Arial"/>
                <w:sz w:val="19"/>
              </w:rPr>
              <w:t>243253.2</w:t>
            </w:r>
          </w:p>
        </w:tc>
      </w:tr>
      <w:tr w:rsidR="00987387" w14:paraId="04578341" w14:textId="77777777">
        <w:trPr>
          <w:trHeight w:val="216"/>
        </w:trPr>
        <w:tc>
          <w:tcPr>
            <w:tcW w:w="2029" w:type="dxa"/>
            <w:tcBorders>
              <w:top w:val="nil"/>
              <w:left w:val="nil"/>
              <w:bottom w:val="nil"/>
              <w:right w:val="nil"/>
            </w:tcBorders>
          </w:tcPr>
          <w:p w14:paraId="66E1C34D" w14:textId="77777777" w:rsidR="00987387" w:rsidRDefault="00D205D0">
            <w:pPr>
              <w:spacing w:after="0"/>
              <w:ind w:left="42"/>
            </w:pPr>
            <w:r>
              <w:rPr>
                <w:rFonts w:ascii="Arial" w:eastAsia="Arial" w:hAnsi="Arial" w:cs="Arial"/>
                <w:sz w:val="19"/>
              </w:rPr>
              <w:t xml:space="preserve">Adjusted R-squared </w:t>
            </w:r>
          </w:p>
        </w:tc>
        <w:tc>
          <w:tcPr>
            <w:tcW w:w="3267" w:type="dxa"/>
            <w:gridSpan w:val="3"/>
            <w:tcBorders>
              <w:top w:val="nil"/>
              <w:left w:val="nil"/>
              <w:bottom w:val="nil"/>
              <w:right w:val="nil"/>
            </w:tcBorders>
          </w:tcPr>
          <w:p w14:paraId="7E0E43BA" w14:textId="77777777" w:rsidR="00987387" w:rsidRDefault="00D205D0">
            <w:pPr>
              <w:spacing w:after="0"/>
              <w:ind w:left="105"/>
            </w:pPr>
            <w:r>
              <w:rPr>
                <w:rFonts w:ascii="Arial" w:eastAsia="Arial" w:hAnsi="Arial" w:cs="Arial"/>
                <w:sz w:val="19"/>
              </w:rPr>
              <w:t xml:space="preserve">0.979151    S.D. dependent var </w:t>
            </w:r>
          </w:p>
        </w:tc>
        <w:tc>
          <w:tcPr>
            <w:tcW w:w="814" w:type="dxa"/>
            <w:tcBorders>
              <w:top w:val="nil"/>
              <w:left w:val="nil"/>
              <w:bottom w:val="nil"/>
              <w:right w:val="nil"/>
            </w:tcBorders>
          </w:tcPr>
          <w:p w14:paraId="04491FD9" w14:textId="77777777" w:rsidR="00987387" w:rsidRDefault="00D205D0">
            <w:pPr>
              <w:spacing w:after="0"/>
              <w:ind w:left="2"/>
              <w:jc w:val="both"/>
            </w:pPr>
            <w:r>
              <w:rPr>
                <w:rFonts w:ascii="Arial" w:eastAsia="Arial" w:hAnsi="Arial" w:cs="Arial"/>
                <w:sz w:val="19"/>
              </w:rPr>
              <w:t>69048.70</w:t>
            </w:r>
          </w:p>
        </w:tc>
      </w:tr>
      <w:tr w:rsidR="00987387" w14:paraId="1655F04F" w14:textId="77777777">
        <w:trPr>
          <w:trHeight w:val="217"/>
        </w:trPr>
        <w:tc>
          <w:tcPr>
            <w:tcW w:w="2029" w:type="dxa"/>
            <w:tcBorders>
              <w:top w:val="nil"/>
              <w:left w:val="nil"/>
              <w:bottom w:val="nil"/>
              <w:right w:val="nil"/>
            </w:tcBorders>
          </w:tcPr>
          <w:p w14:paraId="2C5309AA" w14:textId="77777777" w:rsidR="00987387" w:rsidRDefault="00D205D0">
            <w:pPr>
              <w:spacing w:after="0"/>
              <w:ind w:left="42"/>
            </w:pPr>
            <w:r>
              <w:rPr>
                <w:rFonts w:ascii="Arial" w:eastAsia="Arial" w:hAnsi="Arial" w:cs="Arial"/>
                <w:sz w:val="19"/>
              </w:rPr>
              <w:t xml:space="preserve">S.E. of regression </w:t>
            </w:r>
          </w:p>
        </w:tc>
        <w:tc>
          <w:tcPr>
            <w:tcW w:w="3267" w:type="dxa"/>
            <w:gridSpan w:val="3"/>
            <w:tcBorders>
              <w:top w:val="nil"/>
              <w:left w:val="nil"/>
              <w:bottom w:val="nil"/>
              <w:right w:val="nil"/>
            </w:tcBorders>
          </w:tcPr>
          <w:p w14:paraId="08A68951" w14:textId="77777777" w:rsidR="00987387" w:rsidRDefault="00D205D0">
            <w:pPr>
              <w:spacing w:after="0"/>
              <w:ind w:left="104"/>
            </w:pPr>
            <w:r>
              <w:rPr>
                <w:rFonts w:ascii="Arial" w:eastAsia="Arial" w:hAnsi="Arial" w:cs="Arial"/>
                <w:sz w:val="19"/>
              </w:rPr>
              <w:t xml:space="preserve">9969.983    Akaike info criterion </w:t>
            </w:r>
          </w:p>
        </w:tc>
        <w:tc>
          <w:tcPr>
            <w:tcW w:w="814" w:type="dxa"/>
            <w:tcBorders>
              <w:top w:val="nil"/>
              <w:left w:val="nil"/>
              <w:bottom w:val="nil"/>
              <w:right w:val="nil"/>
            </w:tcBorders>
          </w:tcPr>
          <w:p w14:paraId="77EE91A2" w14:textId="77777777" w:rsidR="00987387" w:rsidRDefault="00D205D0">
            <w:pPr>
              <w:spacing w:after="0"/>
              <w:ind w:left="2"/>
              <w:jc w:val="both"/>
            </w:pPr>
            <w:r>
              <w:rPr>
                <w:rFonts w:ascii="Arial" w:eastAsia="Arial" w:hAnsi="Arial" w:cs="Arial"/>
                <w:sz w:val="19"/>
              </w:rPr>
              <w:t>21.48268</w:t>
            </w:r>
          </w:p>
        </w:tc>
      </w:tr>
      <w:tr w:rsidR="00987387" w14:paraId="02546FE2" w14:textId="77777777">
        <w:trPr>
          <w:trHeight w:val="217"/>
        </w:trPr>
        <w:tc>
          <w:tcPr>
            <w:tcW w:w="2029" w:type="dxa"/>
            <w:tcBorders>
              <w:top w:val="nil"/>
              <w:left w:val="nil"/>
              <w:bottom w:val="nil"/>
              <w:right w:val="nil"/>
            </w:tcBorders>
          </w:tcPr>
          <w:p w14:paraId="79F0D54C" w14:textId="77777777" w:rsidR="00987387" w:rsidRDefault="00D205D0">
            <w:pPr>
              <w:spacing w:after="0"/>
              <w:ind w:left="42"/>
            </w:pPr>
            <w:r>
              <w:rPr>
                <w:rFonts w:ascii="Arial" w:eastAsia="Arial" w:hAnsi="Arial" w:cs="Arial"/>
                <w:sz w:val="19"/>
              </w:rPr>
              <w:t xml:space="preserve">Sum squared resid </w:t>
            </w:r>
          </w:p>
        </w:tc>
        <w:tc>
          <w:tcPr>
            <w:tcW w:w="3267" w:type="dxa"/>
            <w:gridSpan w:val="3"/>
            <w:tcBorders>
              <w:top w:val="nil"/>
              <w:left w:val="nil"/>
              <w:bottom w:val="nil"/>
              <w:right w:val="nil"/>
            </w:tcBorders>
          </w:tcPr>
          <w:p w14:paraId="2733B335" w14:textId="77777777" w:rsidR="00987387" w:rsidRDefault="00D205D0">
            <w:pPr>
              <w:spacing w:after="0"/>
              <w:ind w:left="78"/>
            </w:pPr>
            <w:r>
              <w:rPr>
                <w:rFonts w:ascii="Arial" w:eastAsia="Arial" w:hAnsi="Arial" w:cs="Arial"/>
                <w:sz w:val="19"/>
              </w:rPr>
              <w:t xml:space="preserve">1.29E+09    Schwarz criterion </w:t>
            </w:r>
          </w:p>
        </w:tc>
        <w:tc>
          <w:tcPr>
            <w:tcW w:w="814" w:type="dxa"/>
            <w:tcBorders>
              <w:top w:val="nil"/>
              <w:left w:val="nil"/>
              <w:bottom w:val="nil"/>
              <w:right w:val="nil"/>
            </w:tcBorders>
          </w:tcPr>
          <w:p w14:paraId="056EAFA1" w14:textId="77777777" w:rsidR="00987387" w:rsidRDefault="00D205D0">
            <w:pPr>
              <w:spacing w:after="0"/>
              <w:jc w:val="both"/>
            </w:pPr>
            <w:r>
              <w:rPr>
                <w:rFonts w:ascii="Arial" w:eastAsia="Arial" w:hAnsi="Arial" w:cs="Arial"/>
                <w:sz w:val="19"/>
              </w:rPr>
              <w:t>21.73000</w:t>
            </w:r>
          </w:p>
        </w:tc>
      </w:tr>
      <w:tr w:rsidR="00987387" w14:paraId="1743346E" w14:textId="77777777">
        <w:trPr>
          <w:trHeight w:val="216"/>
        </w:trPr>
        <w:tc>
          <w:tcPr>
            <w:tcW w:w="2029" w:type="dxa"/>
            <w:tcBorders>
              <w:top w:val="nil"/>
              <w:left w:val="nil"/>
              <w:bottom w:val="nil"/>
              <w:right w:val="nil"/>
            </w:tcBorders>
          </w:tcPr>
          <w:p w14:paraId="7C54F402" w14:textId="77777777" w:rsidR="00987387" w:rsidRDefault="00D205D0">
            <w:pPr>
              <w:spacing w:after="0"/>
              <w:ind w:left="42"/>
            </w:pPr>
            <w:r>
              <w:rPr>
                <w:rFonts w:ascii="Arial" w:eastAsia="Arial" w:hAnsi="Arial" w:cs="Arial"/>
                <w:sz w:val="19"/>
              </w:rPr>
              <w:t xml:space="preserve">Log likelihood </w:t>
            </w:r>
          </w:p>
        </w:tc>
        <w:tc>
          <w:tcPr>
            <w:tcW w:w="3267" w:type="dxa"/>
            <w:gridSpan w:val="3"/>
            <w:tcBorders>
              <w:top w:val="nil"/>
              <w:left w:val="nil"/>
              <w:bottom w:val="nil"/>
              <w:right w:val="nil"/>
            </w:tcBorders>
          </w:tcPr>
          <w:p w14:paraId="6221F8CC" w14:textId="77777777" w:rsidR="00987387" w:rsidRDefault="00D205D0">
            <w:pPr>
              <w:spacing w:after="0"/>
              <w:ind w:left="40"/>
            </w:pPr>
            <w:r>
              <w:rPr>
                <w:rFonts w:ascii="Arial" w:eastAsia="Arial" w:hAnsi="Arial" w:cs="Arial"/>
                <w:sz w:val="19"/>
              </w:rPr>
              <w:t xml:space="preserve">-188.3441    F-statistic </w:t>
            </w:r>
          </w:p>
        </w:tc>
        <w:tc>
          <w:tcPr>
            <w:tcW w:w="814" w:type="dxa"/>
            <w:tcBorders>
              <w:top w:val="nil"/>
              <w:left w:val="nil"/>
              <w:bottom w:val="nil"/>
              <w:right w:val="nil"/>
            </w:tcBorders>
          </w:tcPr>
          <w:p w14:paraId="4C5295A2" w14:textId="77777777" w:rsidR="00987387" w:rsidRDefault="00D205D0">
            <w:pPr>
              <w:spacing w:after="0"/>
              <w:jc w:val="both"/>
            </w:pPr>
            <w:r>
              <w:rPr>
                <w:rFonts w:ascii="Arial" w:eastAsia="Arial" w:hAnsi="Arial" w:cs="Arial"/>
                <w:sz w:val="19"/>
              </w:rPr>
              <w:t>200.6002</w:t>
            </w:r>
          </w:p>
        </w:tc>
      </w:tr>
      <w:tr w:rsidR="00987387" w14:paraId="3F163EF7" w14:textId="77777777">
        <w:trPr>
          <w:trHeight w:val="237"/>
        </w:trPr>
        <w:tc>
          <w:tcPr>
            <w:tcW w:w="2029" w:type="dxa"/>
            <w:tcBorders>
              <w:top w:val="nil"/>
              <w:left w:val="nil"/>
              <w:bottom w:val="single" w:sz="5" w:space="0" w:color="000000"/>
              <w:right w:val="nil"/>
            </w:tcBorders>
          </w:tcPr>
          <w:p w14:paraId="083F2BDE" w14:textId="77777777" w:rsidR="00987387" w:rsidRDefault="00D205D0">
            <w:pPr>
              <w:spacing w:after="0"/>
              <w:ind w:left="42"/>
            </w:pPr>
            <w:r>
              <w:rPr>
                <w:rFonts w:ascii="Arial" w:eastAsia="Arial" w:hAnsi="Arial" w:cs="Arial"/>
                <w:sz w:val="19"/>
                <w:u w:val="single" w:color="000000"/>
              </w:rPr>
              <w:t xml:space="preserve">Durbin-Watson stat </w:t>
            </w:r>
          </w:p>
        </w:tc>
        <w:tc>
          <w:tcPr>
            <w:tcW w:w="3267" w:type="dxa"/>
            <w:gridSpan w:val="3"/>
            <w:tcBorders>
              <w:top w:val="nil"/>
              <w:left w:val="nil"/>
              <w:bottom w:val="single" w:sz="5" w:space="0" w:color="000000"/>
              <w:right w:val="nil"/>
            </w:tcBorders>
          </w:tcPr>
          <w:p w14:paraId="7A829732" w14:textId="77777777" w:rsidR="00987387" w:rsidRDefault="00D205D0">
            <w:pPr>
              <w:spacing w:after="0"/>
              <w:ind w:left="104"/>
            </w:pPr>
            <w:r>
              <w:rPr>
                <w:rFonts w:ascii="Arial" w:eastAsia="Arial" w:hAnsi="Arial" w:cs="Arial"/>
                <w:sz w:val="19"/>
                <w:u w:val="single" w:color="000000"/>
              </w:rPr>
              <w:t xml:space="preserve">1.602395    Prob(F-statistic) </w:t>
            </w:r>
          </w:p>
        </w:tc>
        <w:tc>
          <w:tcPr>
            <w:tcW w:w="814" w:type="dxa"/>
            <w:tcBorders>
              <w:top w:val="nil"/>
              <w:left w:val="nil"/>
              <w:bottom w:val="single" w:sz="5" w:space="0" w:color="000000"/>
              <w:right w:val="nil"/>
            </w:tcBorders>
          </w:tcPr>
          <w:p w14:paraId="7EEF582A" w14:textId="77777777" w:rsidR="00987387" w:rsidRDefault="00D205D0">
            <w:pPr>
              <w:spacing w:after="0"/>
              <w:jc w:val="both"/>
            </w:pPr>
            <w:r>
              <w:rPr>
                <w:rFonts w:ascii="Arial" w:eastAsia="Arial" w:hAnsi="Arial" w:cs="Arial"/>
                <w:sz w:val="19"/>
                <w:u w:val="single" w:color="000000"/>
              </w:rPr>
              <w:t>0.000000</w:t>
            </w:r>
          </w:p>
        </w:tc>
      </w:tr>
    </w:tbl>
    <w:p w14:paraId="537A5F5F" w14:textId="77777777" w:rsidR="00987387" w:rsidRDefault="00D205D0">
      <w:pPr>
        <w:spacing w:after="237"/>
        <w:ind w:left="690" w:hanging="10"/>
        <w:jc w:val="both"/>
      </w:pPr>
      <w:r>
        <w:rPr>
          <w:rFonts w:ascii="Times New Roman" w:eastAsia="Times New Roman" w:hAnsi="Times New Roman" w:cs="Times New Roman"/>
          <w:sz w:val="23"/>
        </w:rPr>
        <w:t xml:space="preserve"> Sumber : hasil Eviews </w:t>
      </w:r>
    </w:p>
    <w:p w14:paraId="18A9B0F5" w14:textId="77777777" w:rsidR="00987387" w:rsidRDefault="00D205D0">
      <w:pPr>
        <w:spacing w:after="5" w:line="479" w:lineRule="auto"/>
        <w:ind w:left="764" w:firstLine="1016"/>
        <w:jc w:val="both"/>
      </w:pPr>
      <w:r>
        <w:rPr>
          <w:rFonts w:ascii="Times New Roman" w:eastAsia="Times New Roman" w:hAnsi="Times New Roman" w:cs="Times New Roman"/>
          <w:sz w:val="23"/>
        </w:rPr>
        <w:t>Untuk mengetahui lebih lanjut tingkat signifikansi model regresi linier berganda tersebut, maka akan dilakukan pengujian lebih lanjut yaitu pengujian variabel-variabel tersebut secara individual (uji t), dan koefisien determinasi (R</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dari hasil perhitungan yang telah dilakukan sebelumnya. </w:t>
      </w:r>
    </w:p>
    <w:p w14:paraId="40F65AA1" w14:textId="77777777" w:rsidR="00987387" w:rsidRDefault="00D205D0">
      <w:pPr>
        <w:spacing w:after="237"/>
        <w:ind w:left="1781"/>
      </w:pPr>
      <w:r>
        <w:rPr>
          <w:rFonts w:ascii="Times New Roman" w:eastAsia="Times New Roman" w:hAnsi="Times New Roman" w:cs="Times New Roman"/>
          <w:sz w:val="23"/>
        </w:rPr>
        <w:t xml:space="preserve"> </w:t>
      </w:r>
    </w:p>
    <w:p w14:paraId="45FFB219" w14:textId="77777777" w:rsidR="00987387" w:rsidRDefault="00D205D0">
      <w:pPr>
        <w:pStyle w:val="Heading5"/>
        <w:ind w:left="690" w:right="0"/>
      </w:pPr>
      <w:r>
        <w:t>4.2.5.1.</w:t>
      </w:r>
      <w:r>
        <w:rPr>
          <w:b w:val="0"/>
        </w:rPr>
        <w:t xml:space="preserve"> </w:t>
      </w:r>
      <w:r>
        <w:t xml:space="preserve">Uji Secara Individual (uji t) </w:t>
      </w:r>
    </w:p>
    <w:p w14:paraId="7D603A3A" w14:textId="77777777" w:rsidR="00987387" w:rsidRDefault="00D205D0">
      <w:pPr>
        <w:spacing w:after="5" w:line="479" w:lineRule="auto"/>
        <w:ind w:left="1004" w:firstLine="678"/>
        <w:jc w:val="both"/>
      </w:pPr>
      <w:r>
        <w:rPr>
          <w:rFonts w:ascii="Times New Roman" w:eastAsia="Times New Roman" w:hAnsi="Times New Roman" w:cs="Times New Roman"/>
          <w:sz w:val="23"/>
        </w:rPr>
        <w:t>Pengujian secara individual ini dimaksudkan untuk mengetahui apakah masing-masing variabel independen berpengaruh secara signifikan terhadap variabel independen. Uji ini dilakukan dengan melihat besarnya t hitung atau dengan melihat tingkat probabilitasnya</w:t>
      </w:r>
      <w:r>
        <w:rPr>
          <w:rFonts w:ascii="Times New Roman" w:eastAsia="Times New Roman" w:hAnsi="Times New Roman" w:cs="Times New Roman"/>
          <w:sz w:val="23"/>
        </w:rPr>
        <w:t xml:space="preserve">. (Abdul Hakim, 2000, 101) </w:t>
      </w:r>
    </w:p>
    <w:p w14:paraId="6FA6B868" w14:textId="77777777" w:rsidR="00987387" w:rsidRDefault="00D205D0">
      <w:pPr>
        <w:spacing w:after="5" w:line="479" w:lineRule="auto"/>
        <w:ind w:left="1004" w:firstLine="678"/>
        <w:jc w:val="both"/>
      </w:pPr>
      <w:r>
        <w:rPr>
          <w:rFonts w:ascii="Times New Roman" w:eastAsia="Times New Roman" w:hAnsi="Times New Roman" w:cs="Times New Roman"/>
          <w:sz w:val="23"/>
        </w:rPr>
        <w:t>Jika t hitung &gt; t tabel, maka variabel bebas tersebut berpengaruh terhadap variabel tak bebas secara individu. Dengan menggunakan derajat kepercayaan 5% maka jika nilai probabilitasnya &lt; 0,05 , berarti variabel tersebut signifik</w:t>
      </w:r>
      <w:r>
        <w:rPr>
          <w:rFonts w:ascii="Times New Roman" w:eastAsia="Times New Roman" w:hAnsi="Times New Roman" w:cs="Times New Roman"/>
          <w:sz w:val="23"/>
        </w:rPr>
        <w:t xml:space="preserve">an pada taraf signifikan 5%. </w:t>
      </w:r>
    </w:p>
    <w:p w14:paraId="69FD5900" w14:textId="77777777" w:rsidR="00987387" w:rsidRDefault="00D205D0">
      <w:pPr>
        <w:spacing w:after="237"/>
        <w:ind w:left="1014" w:hanging="10"/>
        <w:jc w:val="both"/>
      </w:pPr>
      <w:r>
        <w:rPr>
          <w:rFonts w:ascii="Times New Roman" w:eastAsia="Times New Roman" w:hAnsi="Times New Roman" w:cs="Times New Roman"/>
          <w:sz w:val="23"/>
        </w:rPr>
        <w:t xml:space="preserve">Kriteria Pengujian : </w:t>
      </w:r>
    </w:p>
    <w:p w14:paraId="374C5281" w14:textId="77777777" w:rsidR="00987387" w:rsidRDefault="00D205D0">
      <w:pPr>
        <w:numPr>
          <w:ilvl w:val="0"/>
          <w:numId w:val="31"/>
        </w:numPr>
        <w:spacing w:after="244"/>
        <w:ind w:hanging="457"/>
        <w:jc w:val="both"/>
      </w:pPr>
      <w:r>
        <w:rPr>
          <w:rFonts w:ascii="Times New Roman" w:eastAsia="Times New Roman" w:hAnsi="Times New Roman" w:cs="Times New Roman"/>
          <w:sz w:val="23"/>
        </w:rPr>
        <w:t xml:space="preserve">Uji hipotesis positif satu sisi : </w:t>
      </w:r>
    </w:p>
    <w:p w14:paraId="06060239" w14:textId="77777777" w:rsidR="00987387" w:rsidRDefault="00D205D0">
      <w:pPr>
        <w:spacing w:after="5" w:line="479" w:lineRule="auto"/>
        <w:ind w:left="1866" w:hanging="1186"/>
        <w:jc w:val="both"/>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Ho : βi ≤ 0, artinya independen variabel secara individu tidak berpengaruh positif terhadap variabel dependen. </w:t>
      </w:r>
    </w:p>
    <w:p w14:paraId="2F8FF2A4" w14:textId="77777777" w:rsidR="00987387" w:rsidRDefault="00D205D0">
      <w:pPr>
        <w:spacing w:after="5" w:line="479" w:lineRule="auto"/>
        <w:ind w:left="1866" w:hanging="1186"/>
        <w:jc w:val="both"/>
      </w:pPr>
      <w:r>
        <w:rPr>
          <w:rFonts w:ascii="Times New Roman" w:eastAsia="Times New Roman" w:hAnsi="Times New Roman" w:cs="Times New Roman"/>
          <w:sz w:val="23"/>
        </w:rPr>
        <w:t xml:space="preserve">  Ha: βi &gt; 0, artinya independen variabel secara indivi</w:t>
      </w:r>
      <w:r>
        <w:rPr>
          <w:rFonts w:ascii="Times New Roman" w:eastAsia="Times New Roman" w:hAnsi="Times New Roman" w:cs="Times New Roman"/>
          <w:sz w:val="23"/>
        </w:rPr>
        <w:t xml:space="preserve">du berpengaruh positif terhadap variabel dependen. </w:t>
      </w:r>
    </w:p>
    <w:p w14:paraId="405C3E51" w14:textId="77777777" w:rsidR="00987387" w:rsidRDefault="00D205D0">
      <w:pPr>
        <w:numPr>
          <w:ilvl w:val="0"/>
          <w:numId w:val="31"/>
        </w:numPr>
        <w:spacing w:after="244"/>
        <w:ind w:hanging="457"/>
        <w:jc w:val="both"/>
      </w:pPr>
      <w:r>
        <w:rPr>
          <w:rFonts w:ascii="Times New Roman" w:eastAsia="Times New Roman" w:hAnsi="Times New Roman" w:cs="Times New Roman"/>
          <w:sz w:val="23"/>
        </w:rPr>
        <w:t xml:space="preserve">Uji hipotesis negatif satu sisi : </w:t>
      </w:r>
    </w:p>
    <w:p w14:paraId="2DCF80DE" w14:textId="77777777" w:rsidR="00987387" w:rsidRDefault="00D205D0">
      <w:pPr>
        <w:spacing w:after="5" w:line="479" w:lineRule="auto"/>
        <w:ind w:left="1876" w:hanging="10"/>
        <w:jc w:val="both"/>
      </w:pPr>
      <w:r>
        <w:rPr>
          <w:rFonts w:ascii="Times New Roman" w:eastAsia="Times New Roman" w:hAnsi="Times New Roman" w:cs="Times New Roman"/>
          <w:sz w:val="23"/>
        </w:rPr>
        <w:t xml:space="preserve">Ho : βi ≥ 0, artinya independen variabel secara individu tidak berpengaruh negatif terhadap variabel dependen. </w:t>
      </w:r>
    </w:p>
    <w:p w14:paraId="0C8F9D84" w14:textId="77777777" w:rsidR="00987387" w:rsidRDefault="00D205D0">
      <w:pPr>
        <w:spacing w:after="5" w:line="479" w:lineRule="auto"/>
        <w:ind w:left="1866" w:hanging="1186"/>
        <w:jc w:val="both"/>
      </w:pPr>
      <w:r>
        <w:rPr>
          <w:rFonts w:ascii="Times New Roman" w:eastAsia="Times New Roman" w:hAnsi="Times New Roman" w:cs="Times New Roman"/>
          <w:sz w:val="23"/>
        </w:rPr>
        <w:t xml:space="preserve"> Ha: βi&lt;0, artinya independen variabel secara individu be</w:t>
      </w:r>
      <w:r>
        <w:rPr>
          <w:rFonts w:ascii="Times New Roman" w:eastAsia="Times New Roman" w:hAnsi="Times New Roman" w:cs="Times New Roman"/>
          <w:sz w:val="23"/>
        </w:rPr>
        <w:t xml:space="preserve">rpengaruh negatif terhadap variabel dependen. </w:t>
      </w:r>
    </w:p>
    <w:p w14:paraId="7C9A94C3" w14:textId="77777777" w:rsidR="00987387" w:rsidRDefault="00D205D0">
      <w:pPr>
        <w:spacing w:after="5" w:line="479" w:lineRule="auto"/>
        <w:ind w:left="680" w:firstLine="677"/>
        <w:jc w:val="both"/>
      </w:pPr>
      <w:r>
        <w:rPr>
          <w:rFonts w:ascii="Times New Roman" w:eastAsia="Times New Roman" w:hAnsi="Times New Roman" w:cs="Times New Roman"/>
          <w:sz w:val="23"/>
        </w:rPr>
        <w:t xml:space="preserve">Dari hasil pengujian data dengan </w:t>
      </w:r>
      <w:r>
        <w:rPr>
          <w:rFonts w:ascii="Times New Roman" w:eastAsia="Times New Roman" w:hAnsi="Times New Roman" w:cs="Times New Roman"/>
          <w:i/>
          <w:sz w:val="23"/>
        </w:rPr>
        <w:t>EViews</w:t>
      </w:r>
      <w:r>
        <w:rPr>
          <w:rFonts w:ascii="Times New Roman" w:eastAsia="Times New Roman" w:hAnsi="Times New Roman" w:cs="Times New Roman"/>
          <w:sz w:val="23"/>
        </w:rPr>
        <w:t xml:space="preserve"> diperoleh nilai t hitung masing-masing variabel dan probabilitasnya sebagai berikut : </w:t>
      </w:r>
    </w:p>
    <w:p w14:paraId="5149E570" w14:textId="77777777" w:rsidR="00987387" w:rsidRDefault="00D205D0">
      <w:pPr>
        <w:spacing w:after="237"/>
        <w:ind w:left="1357"/>
      </w:pPr>
      <w:r>
        <w:rPr>
          <w:rFonts w:ascii="Times New Roman" w:eastAsia="Times New Roman" w:hAnsi="Times New Roman" w:cs="Times New Roman"/>
          <w:sz w:val="23"/>
        </w:rPr>
        <w:t xml:space="preserve"> </w:t>
      </w:r>
    </w:p>
    <w:p w14:paraId="1AF3E968" w14:textId="77777777" w:rsidR="00987387" w:rsidRDefault="00D205D0">
      <w:pPr>
        <w:spacing w:after="236"/>
        <w:ind w:left="1357"/>
      </w:pPr>
      <w:r>
        <w:rPr>
          <w:rFonts w:ascii="Times New Roman" w:eastAsia="Times New Roman" w:hAnsi="Times New Roman" w:cs="Times New Roman"/>
          <w:sz w:val="23"/>
        </w:rPr>
        <w:t xml:space="preserve"> </w:t>
      </w:r>
    </w:p>
    <w:p w14:paraId="1A4E0DF4" w14:textId="77777777" w:rsidR="00987387" w:rsidRDefault="00D205D0">
      <w:pPr>
        <w:spacing w:after="237"/>
        <w:ind w:left="1357"/>
      </w:pPr>
      <w:r>
        <w:rPr>
          <w:rFonts w:ascii="Times New Roman" w:eastAsia="Times New Roman" w:hAnsi="Times New Roman" w:cs="Times New Roman"/>
          <w:sz w:val="23"/>
        </w:rPr>
        <w:t xml:space="preserve"> </w:t>
      </w:r>
    </w:p>
    <w:p w14:paraId="3F7A14F2" w14:textId="77777777" w:rsidR="00987387" w:rsidRDefault="00D205D0">
      <w:pPr>
        <w:spacing w:after="237"/>
        <w:ind w:left="1357"/>
      </w:pPr>
      <w:r>
        <w:rPr>
          <w:rFonts w:ascii="Times New Roman" w:eastAsia="Times New Roman" w:hAnsi="Times New Roman" w:cs="Times New Roman"/>
          <w:sz w:val="23"/>
        </w:rPr>
        <w:t xml:space="preserve"> </w:t>
      </w:r>
    </w:p>
    <w:p w14:paraId="49825072" w14:textId="77777777" w:rsidR="00987387" w:rsidRDefault="00D205D0">
      <w:pPr>
        <w:spacing w:after="237"/>
        <w:ind w:left="1357"/>
      </w:pPr>
      <w:r>
        <w:rPr>
          <w:rFonts w:ascii="Times New Roman" w:eastAsia="Times New Roman" w:hAnsi="Times New Roman" w:cs="Times New Roman"/>
          <w:sz w:val="23"/>
        </w:rPr>
        <w:t xml:space="preserve"> </w:t>
      </w:r>
    </w:p>
    <w:p w14:paraId="2754F8A9" w14:textId="77777777" w:rsidR="00987387" w:rsidRDefault="00D205D0">
      <w:pPr>
        <w:spacing w:after="0"/>
        <w:ind w:left="1357"/>
      </w:pPr>
      <w:r>
        <w:rPr>
          <w:rFonts w:ascii="Times New Roman" w:eastAsia="Times New Roman" w:hAnsi="Times New Roman" w:cs="Times New Roman"/>
          <w:sz w:val="23"/>
        </w:rPr>
        <w:t xml:space="preserve"> </w:t>
      </w:r>
    </w:p>
    <w:p w14:paraId="01D43DAB" w14:textId="77777777" w:rsidR="00987387" w:rsidRDefault="00D205D0">
      <w:pPr>
        <w:spacing w:after="107"/>
        <w:ind w:left="1181" w:right="497" w:hanging="10"/>
        <w:jc w:val="center"/>
      </w:pPr>
      <w:r>
        <w:rPr>
          <w:rFonts w:ascii="Times New Roman" w:eastAsia="Times New Roman" w:hAnsi="Times New Roman" w:cs="Times New Roman"/>
          <w:b/>
          <w:sz w:val="23"/>
        </w:rPr>
        <w:t xml:space="preserve">Tabel 4.11 </w:t>
      </w:r>
    </w:p>
    <w:p w14:paraId="464E8D88" w14:textId="77777777" w:rsidR="00987387" w:rsidRDefault="00D205D0">
      <w:pPr>
        <w:spacing w:after="0"/>
        <w:ind w:left="1181" w:right="496" w:hanging="10"/>
        <w:jc w:val="center"/>
      </w:pPr>
      <w:r>
        <w:rPr>
          <w:rFonts w:ascii="Times New Roman" w:eastAsia="Times New Roman" w:hAnsi="Times New Roman" w:cs="Times New Roman"/>
          <w:b/>
          <w:sz w:val="23"/>
        </w:rPr>
        <w:t xml:space="preserve">Hasil Uji t Jangka Panjang </w:t>
      </w:r>
    </w:p>
    <w:tbl>
      <w:tblPr>
        <w:tblStyle w:val="TableGrid"/>
        <w:tblW w:w="5038" w:type="dxa"/>
        <w:tblInd w:w="1189" w:type="dxa"/>
        <w:tblCellMar>
          <w:top w:w="0" w:type="dxa"/>
          <w:left w:w="102" w:type="dxa"/>
          <w:bottom w:w="0" w:type="dxa"/>
          <w:right w:w="45" w:type="dxa"/>
        </w:tblCellMar>
        <w:tblLook w:val="04A0" w:firstRow="1" w:lastRow="0" w:firstColumn="1" w:lastColumn="0" w:noHBand="0" w:noVBand="1"/>
      </w:tblPr>
      <w:tblGrid>
        <w:gridCol w:w="1573"/>
        <w:gridCol w:w="1185"/>
        <w:gridCol w:w="998"/>
        <w:gridCol w:w="1282"/>
      </w:tblGrid>
      <w:tr w:rsidR="00987387" w14:paraId="7F4EE9C0" w14:textId="77777777">
        <w:trPr>
          <w:trHeight w:val="528"/>
        </w:trPr>
        <w:tc>
          <w:tcPr>
            <w:tcW w:w="1573" w:type="dxa"/>
            <w:tcBorders>
              <w:top w:val="single" w:sz="3" w:space="0" w:color="000000"/>
              <w:left w:val="single" w:sz="3" w:space="0" w:color="000000"/>
              <w:bottom w:val="single" w:sz="3" w:space="0" w:color="000000"/>
              <w:right w:val="single" w:sz="4" w:space="0" w:color="000000"/>
            </w:tcBorders>
          </w:tcPr>
          <w:p w14:paraId="4E986E07" w14:textId="77777777" w:rsidR="00987387" w:rsidRDefault="00D205D0">
            <w:pPr>
              <w:spacing w:after="0"/>
              <w:ind w:right="60"/>
              <w:jc w:val="center"/>
            </w:pPr>
            <w:r>
              <w:rPr>
                <w:rFonts w:ascii="Times New Roman" w:eastAsia="Times New Roman" w:hAnsi="Times New Roman" w:cs="Times New Roman"/>
                <w:sz w:val="23"/>
              </w:rPr>
              <w:t xml:space="preserve">Variabel </w:t>
            </w:r>
          </w:p>
        </w:tc>
        <w:tc>
          <w:tcPr>
            <w:tcW w:w="1185" w:type="dxa"/>
            <w:tcBorders>
              <w:top w:val="single" w:sz="3" w:space="0" w:color="000000"/>
              <w:left w:val="single" w:sz="4" w:space="0" w:color="000000"/>
              <w:bottom w:val="single" w:sz="3" w:space="0" w:color="000000"/>
              <w:right w:val="single" w:sz="3" w:space="0" w:color="000000"/>
            </w:tcBorders>
          </w:tcPr>
          <w:p w14:paraId="48C1E84C" w14:textId="77777777" w:rsidR="00987387" w:rsidRDefault="00D205D0">
            <w:pPr>
              <w:spacing w:after="0"/>
              <w:ind w:right="59"/>
              <w:jc w:val="center"/>
            </w:pPr>
            <w:r>
              <w:rPr>
                <w:rFonts w:ascii="Times New Roman" w:eastAsia="Times New Roman" w:hAnsi="Times New Roman" w:cs="Times New Roman"/>
                <w:sz w:val="23"/>
              </w:rPr>
              <w:t xml:space="preserve">t-hitung </w:t>
            </w:r>
          </w:p>
        </w:tc>
        <w:tc>
          <w:tcPr>
            <w:tcW w:w="998" w:type="dxa"/>
            <w:tcBorders>
              <w:top w:val="single" w:sz="3" w:space="0" w:color="000000"/>
              <w:left w:val="single" w:sz="3" w:space="0" w:color="000000"/>
              <w:bottom w:val="single" w:sz="3" w:space="0" w:color="000000"/>
              <w:right w:val="single" w:sz="3" w:space="0" w:color="000000"/>
            </w:tcBorders>
          </w:tcPr>
          <w:p w14:paraId="51F978B6" w14:textId="77777777" w:rsidR="00987387" w:rsidRDefault="00D205D0">
            <w:pPr>
              <w:spacing w:after="0"/>
              <w:ind w:left="52"/>
            </w:pPr>
            <w:r>
              <w:rPr>
                <w:rFonts w:ascii="Times New Roman" w:eastAsia="Times New Roman" w:hAnsi="Times New Roman" w:cs="Times New Roman"/>
                <w:sz w:val="23"/>
              </w:rPr>
              <w:t xml:space="preserve">t-tabel* </w:t>
            </w:r>
          </w:p>
        </w:tc>
        <w:tc>
          <w:tcPr>
            <w:tcW w:w="1282" w:type="dxa"/>
            <w:tcBorders>
              <w:top w:val="single" w:sz="3" w:space="0" w:color="000000"/>
              <w:left w:val="single" w:sz="3" w:space="0" w:color="000000"/>
              <w:bottom w:val="single" w:sz="3" w:space="0" w:color="000000"/>
              <w:right w:val="single" w:sz="4" w:space="0" w:color="000000"/>
            </w:tcBorders>
          </w:tcPr>
          <w:p w14:paraId="6A98B46F" w14:textId="77777777" w:rsidR="00987387" w:rsidRDefault="00D205D0">
            <w:pPr>
              <w:spacing w:after="0"/>
            </w:pPr>
            <w:r>
              <w:rPr>
                <w:rFonts w:ascii="Times New Roman" w:eastAsia="Times New Roman" w:hAnsi="Times New Roman" w:cs="Times New Roman"/>
                <w:sz w:val="23"/>
              </w:rPr>
              <w:t xml:space="preserve">Probabilitas </w:t>
            </w:r>
          </w:p>
        </w:tc>
      </w:tr>
      <w:tr w:rsidR="00987387" w14:paraId="66466851" w14:textId="77777777">
        <w:trPr>
          <w:trHeight w:val="530"/>
        </w:trPr>
        <w:tc>
          <w:tcPr>
            <w:tcW w:w="1573" w:type="dxa"/>
            <w:tcBorders>
              <w:top w:val="single" w:sz="3" w:space="0" w:color="000000"/>
              <w:left w:val="single" w:sz="3" w:space="0" w:color="000000"/>
              <w:bottom w:val="single" w:sz="4" w:space="0" w:color="000000"/>
              <w:right w:val="single" w:sz="4" w:space="0" w:color="000000"/>
            </w:tcBorders>
          </w:tcPr>
          <w:p w14:paraId="116A6C61" w14:textId="77777777" w:rsidR="00987387" w:rsidRDefault="00D205D0">
            <w:pPr>
              <w:spacing w:after="0"/>
              <w:ind w:right="58"/>
              <w:jc w:val="center"/>
            </w:pPr>
            <w:r>
              <w:rPr>
                <w:rFonts w:ascii="Times New Roman" w:eastAsia="Times New Roman" w:hAnsi="Times New Roman" w:cs="Times New Roman"/>
                <w:sz w:val="23"/>
              </w:rPr>
              <w:t xml:space="preserve">X1 </w:t>
            </w:r>
          </w:p>
        </w:tc>
        <w:tc>
          <w:tcPr>
            <w:tcW w:w="1185" w:type="dxa"/>
            <w:tcBorders>
              <w:top w:val="single" w:sz="3" w:space="0" w:color="000000"/>
              <w:left w:val="single" w:sz="4" w:space="0" w:color="000000"/>
              <w:bottom w:val="single" w:sz="4" w:space="0" w:color="000000"/>
              <w:right w:val="single" w:sz="3" w:space="0" w:color="000000"/>
            </w:tcBorders>
          </w:tcPr>
          <w:p w14:paraId="3ACC8201" w14:textId="77777777" w:rsidR="00987387" w:rsidRDefault="00D205D0">
            <w:pPr>
              <w:spacing w:after="0"/>
              <w:ind w:left="67"/>
            </w:pPr>
            <w:r>
              <w:rPr>
                <w:rFonts w:ascii="Times New Roman" w:eastAsia="Times New Roman" w:hAnsi="Times New Roman" w:cs="Times New Roman"/>
                <w:sz w:val="23"/>
              </w:rPr>
              <w:t xml:space="preserve">9.490382 </w:t>
            </w:r>
          </w:p>
        </w:tc>
        <w:tc>
          <w:tcPr>
            <w:tcW w:w="998" w:type="dxa"/>
            <w:tcBorders>
              <w:top w:val="single" w:sz="3" w:space="0" w:color="000000"/>
              <w:left w:val="single" w:sz="3" w:space="0" w:color="000000"/>
              <w:bottom w:val="single" w:sz="4" w:space="0" w:color="000000"/>
              <w:right w:val="single" w:sz="3" w:space="0" w:color="000000"/>
            </w:tcBorders>
          </w:tcPr>
          <w:p w14:paraId="52A4461D" w14:textId="77777777" w:rsidR="00987387" w:rsidRDefault="00D205D0">
            <w:pPr>
              <w:spacing w:after="0"/>
              <w:ind w:right="60"/>
              <w:jc w:val="center"/>
            </w:pPr>
            <w:r>
              <w:rPr>
                <w:rFonts w:ascii="Times New Roman" w:eastAsia="Times New Roman" w:hAnsi="Times New Roman" w:cs="Times New Roman"/>
                <w:sz w:val="23"/>
              </w:rPr>
              <w:t xml:space="preserve">1,771 </w:t>
            </w:r>
          </w:p>
        </w:tc>
        <w:tc>
          <w:tcPr>
            <w:tcW w:w="1282" w:type="dxa"/>
            <w:tcBorders>
              <w:top w:val="single" w:sz="3" w:space="0" w:color="000000"/>
              <w:left w:val="single" w:sz="3" w:space="0" w:color="000000"/>
              <w:bottom w:val="single" w:sz="4" w:space="0" w:color="000000"/>
              <w:right w:val="single" w:sz="4" w:space="0" w:color="000000"/>
            </w:tcBorders>
          </w:tcPr>
          <w:p w14:paraId="0322BA01" w14:textId="77777777" w:rsidR="00987387" w:rsidRDefault="00D205D0">
            <w:pPr>
              <w:spacing w:after="0"/>
              <w:ind w:right="58"/>
              <w:jc w:val="center"/>
            </w:pPr>
            <w:r>
              <w:rPr>
                <w:rFonts w:ascii="Times New Roman" w:eastAsia="Times New Roman" w:hAnsi="Times New Roman" w:cs="Times New Roman"/>
                <w:sz w:val="23"/>
              </w:rPr>
              <w:t xml:space="preserve">0.0000 </w:t>
            </w:r>
          </w:p>
        </w:tc>
      </w:tr>
      <w:tr w:rsidR="00987387" w14:paraId="509F94B2" w14:textId="77777777">
        <w:trPr>
          <w:trHeight w:val="528"/>
        </w:trPr>
        <w:tc>
          <w:tcPr>
            <w:tcW w:w="1573" w:type="dxa"/>
            <w:tcBorders>
              <w:top w:val="single" w:sz="4" w:space="0" w:color="000000"/>
              <w:left w:val="single" w:sz="3" w:space="0" w:color="000000"/>
              <w:bottom w:val="single" w:sz="4" w:space="0" w:color="000000"/>
              <w:right w:val="single" w:sz="4" w:space="0" w:color="000000"/>
            </w:tcBorders>
          </w:tcPr>
          <w:p w14:paraId="361CCEDC" w14:textId="77777777" w:rsidR="00987387" w:rsidRDefault="00D205D0">
            <w:pPr>
              <w:spacing w:after="0"/>
              <w:ind w:right="58"/>
              <w:jc w:val="center"/>
            </w:pPr>
            <w:r>
              <w:rPr>
                <w:rFonts w:ascii="Times New Roman" w:eastAsia="Times New Roman" w:hAnsi="Times New Roman" w:cs="Times New Roman"/>
                <w:sz w:val="23"/>
              </w:rPr>
              <w:t xml:space="preserve">X2 </w:t>
            </w:r>
          </w:p>
        </w:tc>
        <w:tc>
          <w:tcPr>
            <w:tcW w:w="1185" w:type="dxa"/>
            <w:tcBorders>
              <w:top w:val="single" w:sz="4" w:space="0" w:color="000000"/>
              <w:left w:val="single" w:sz="4" w:space="0" w:color="000000"/>
              <w:bottom w:val="single" w:sz="4" w:space="0" w:color="000000"/>
              <w:right w:val="single" w:sz="3" w:space="0" w:color="000000"/>
            </w:tcBorders>
          </w:tcPr>
          <w:p w14:paraId="0A3899D4" w14:textId="77777777" w:rsidR="00987387" w:rsidRDefault="00D205D0">
            <w:pPr>
              <w:spacing w:after="0"/>
              <w:ind w:left="67"/>
            </w:pPr>
            <w:r>
              <w:rPr>
                <w:rFonts w:ascii="Times New Roman" w:eastAsia="Times New Roman" w:hAnsi="Times New Roman" w:cs="Times New Roman"/>
                <w:sz w:val="23"/>
              </w:rPr>
              <w:t xml:space="preserve">1.456217 </w:t>
            </w:r>
          </w:p>
        </w:tc>
        <w:tc>
          <w:tcPr>
            <w:tcW w:w="998" w:type="dxa"/>
            <w:tcBorders>
              <w:top w:val="single" w:sz="4" w:space="0" w:color="000000"/>
              <w:left w:val="single" w:sz="3" w:space="0" w:color="000000"/>
              <w:bottom w:val="single" w:sz="4" w:space="0" w:color="000000"/>
              <w:right w:val="single" w:sz="3" w:space="0" w:color="000000"/>
            </w:tcBorders>
          </w:tcPr>
          <w:p w14:paraId="38720D91" w14:textId="77777777" w:rsidR="00987387" w:rsidRDefault="00D205D0">
            <w:pPr>
              <w:spacing w:after="0"/>
              <w:ind w:right="59"/>
              <w:jc w:val="center"/>
            </w:pPr>
            <w:r>
              <w:rPr>
                <w:rFonts w:ascii="Times New Roman" w:eastAsia="Times New Roman" w:hAnsi="Times New Roman" w:cs="Times New Roman"/>
                <w:sz w:val="23"/>
              </w:rPr>
              <w:t xml:space="preserve">-1,771 </w:t>
            </w:r>
          </w:p>
        </w:tc>
        <w:tc>
          <w:tcPr>
            <w:tcW w:w="1282" w:type="dxa"/>
            <w:tcBorders>
              <w:top w:val="single" w:sz="4" w:space="0" w:color="000000"/>
              <w:left w:val="single" w:sz="3" w:space="0" w:color="000000"/>
              <w:bottom w:val="single" w:sz="4" w:space="0" w:color="000000"/>
              <w:right w:val="single" w:sz="4" w:space="0" w:color="000000"/>
            </w:tcBorders>
          </w:tcPr>
          <w:p w14:paraId="0A7F4C52" w14:textId="77777777" w:rsidR="00987387" w:rsidRDefault="00D205D0">
            <w:pPr>
              <w:spacing w:after="0"/>
              <w:ind w:right="59"/>
              <w:jc w:val="center"/>
            </w:pPr>
            <w:r>
              <w:rPr>
                <w:rFonts w:ascii="Times New Roman" w:eastAsia="Times New Roman" w:hAnsi="Times New Roman" w:cs="Times New Roman"/>
                <w:sz w:val="23"/>
              </w:rPr>
              <w:t xml:space="preserve">0.1691 </w:t>
            </w:r>
          </w:p>
        </w:tc>
      </w:tr>
      <w:tr w:rsidR="00987387" w14:paraId="6584D7AA" w14:textId="77777777">
        <w:trPr>
          <w:trHeight w:val="529"/>
        </w:trPr>
        <w:tc>
          <w:tcPr>
            <w:tcW w:w="1573" w:type="dxa"/>
            <w:tcBorders>
              <w:top w:val="single" w:sz="4" w:space="0" w:color="000000"/>
              <w:left w:val="single" w:sz="3" w:space="0" w:color="000000"/>
              <w:bottom w:val="single" w:sz="3" w:space="0" w:color="000000"/>
              <w:right w:val="single" w:sz="4" w:space="0" w:color="000000"/>
            </w:tcBorders>
          </w:tcPr>
          <w:p w14:paraId="15183F44" w14:textId="77777777" w:rsidR="00987387" w:rsidRDefault="00D205D0">
            <w:pPr>
              <w:spacing w:after="0"/>
              <w:ind w:right="58"/>
              <w:jc w:val="center"/>
            </w:pPr>
            <w:r>
              <w:rPr>
                <w:rFonts w:ascii="Times New Roman" w:eastAsia="Times New Roman" w:hAnsi="Times New Roman" w:cs="Times New Roman"/>
                <w:sz w:val="23"/>
              </w:rPr>
              <w:t xml:space="preserve">X3 </w:t>
            </w:r>
          </w:p>
        </w:tc>
        <w:tc>
          <w:tcPr>
            <w:tcW w:w="1185" w:type="dxa"/>
            <w:tcBorders>
              <w:top w:val="single" w:sz="4" w:space="0" w:color="000000"/>
              <w:left w:val="single" w:sz="4" w:space="0" w:color="000000"/>
              <w:bottom w:val="single" w:sz="3" w:space="0" w:color="000000"/>
              <w:right w:val="single" w:sz="3" w:space="0" w:color="000000"/>
            </w:tcBorders>
          </w:tcPr>
          <w:p w14:paraId="5E3FDBEF" w14:textId="77777777" w:rsidR="00987387" w:rsidRDefault="00D205D0">
            <w:pPr>
              <w:spacing w:after="0"/>
              <w:ind w:left="67"/>
            </w:pPr>
            <w:r>
              <w:rPr>
                <w:rFonts w:ascii="Times New Roman" w:eastAsia="Times New Roman" w:hAnsi="Times New Roman" w:cs="Times New Roman"/>
                <w:sz w:val="23"/>
              </w:rPr>
              <w:t xml:space="preserve">0.994097 </w:t>
            </w:r>
          </w:p>
        </w:tc>
        <w:tc>
          <w:tcPr>
            <w:tcW w:w="998" w:type="dxa"/>
            <w:tcBorders>
              <w:top w:val="single" w:sz="4" w:space="0" w:color="000000"/>
              <w:left w:val="single" w:sz="3" w:space="0" w:color="000000"/>
              <w:bottom w:val="single" w:sz="3" w:space="0" w:color="000000"/>
              <w:right w:val="single" w:sz="3" w:space="0" w:color="000000"/>
            </w:tcBorders>
          </w:tcPr>
          <w:p w14:paraId="52E53D8F" w14:textId="77777777" w:rsidR="00987387" w:rsidRDefault="00D205D0">
            <w:pPr>
              <w:spacing w:after="0"/>
              <w:ind w:right="59"/>
              <w:jc w:val="center"/>
            </w:pPr>
            <w:r>
              <w:rPr>
                <w:rFonts w:ascii="Times New Roman" w:eastAsia="Times New Roman" w:hAnsi="Times New Roman" w:cs="Times New Roman"/>
                <w:sz w:val="23"/>
              </w:rPr>
              <w:t xml:space="preserve">-1,771 </w:t>
            </w:r>
          </w:p>
        </w:tc>
        <w:tc>
          <w:tcPr>
            <w:tcW w:w="1282" w:type="dxa"/>
            <w:tcBorders>
              <w:top w:val="single" w:sz="4" w:space="0" w:color="000000"/>
              <w:left w:val="single" w:sz="3" w:space="0" w:color="000000"/>
              <w:bottom w:val="single" w:sz="3" w:space="0" w:color="000000"/>
              <w:right w:val="single" w:sz="4" w:space="0" w:color="000000"/>
            </w:tcBorders>
          </w:tcPr>
          <w:p w14:paraId="3F7779B4" w14:textId="77777777" w:rsidR="00987387" w:rsidRDefault="00D205D0">
            <w:pPr>
              <w:spacing w:after="0"/>
              <w:ind w:right="59"/>
              <w:jc w:val="center"/>
            </w:pPr>
            <w:r>
              <w:rPr>
                <w:rFonts w:ascii="Times New Roman" w:eastAsia="Times New Roman" w:hAnsi="Times New Roman" w:cs="Times New Roman"/>
                <w:sz w:val="23"/>
              </w:rPr>
              <w:t xml:space="preserve">0.3383 </w:t>
            </w:r>
          </w:p>
        </w:tc>
      </w:tr>
      <w:tr w:rsidR="00987387" w14:paraId="31B87E5B" w14:textId="77777777">
        <w:trPr>
          <w:trHeight w:val="530"/>
        </w:trPr>
        <w:tc>
          <w:tcPr>
            <w:tcW w:w="1573" w:type="dxa"/>
            <w:tcBorders>
              <w:top w:val="single" w:sz="3" w:space="0" w:color="000000"/>
              <w:left w:val="single" w:sz="3" w:space="0" w:color="000000"/>
              <w:bottom w:val="single" w:sz="4" w:space="0" w:color="000000"/>
              <w:right w:val="single" w:sz="4" w:space="0" w:color="000000"/>
            </w:tcBorders>
          </w:tcPr>
          <w:p w14:paraId="34527677" w14:textId="77777777" w:rsidR="00987387" w:rsidRDefault="00D205D0">
            <w:pPr>
              <w:spacing w:after="0"/>
              <w:ind w:right="58"/>
              <w:jc w:val="center"/>
            </w:pPr>
            <w:r>
              <w:rPr>
                <w:rFonts w:ascii="Times New Roman" w:eastAsia="Times New Roman" w:hAnsi="Times New Roman" w:cs="Times New Roman"/>
                <w:sz w:val="23"/>
              </w:rPr>
              <w:t xml:space="preserve">X4 </w:t>
            </w:r>
          </w:p>
        </w:tc>
        <w:tc>
          <w:tcPr>
            <w:tcW w:w="1185" w:type="dxa"/>
            <w:tcBorders>
              <w:top w:val="single" w:sz="3" w:space="0" w:color="000000"/>
              <w:left w:val="single" w:sz="4" w:space="0" w:color="000000"/>
              <w:bottom w:val="single" w:sz="4" w:space="0" w:color="000000"/>
              <w:right w:val="single" w:sz="3" w:space="0" w:color="000000"/>
            </w:tcBorders>
          </w:tcPr>
          <w:p w14:paraId="5A9787AC" w14:textId="77777777" w:rsidR="00987387" w:rsidRDefault="00D205D0">
            <w:pPr>
              <w:spacing w:after="0"/>
              <w:ind w:left="67"/>
            </w:pPr>
            <w:r>
              <w:rPr>
                <w:rFonts w:ascii="Times New Roman" w:eastAsia="Times New Roman" w:hAnsi="Times New Roman" w:cs="Times New Roman"/>
                <w:sz w:val="23"/>
              </w:rPr>
              <w:t xml:space="preserve">2.975247 </w:t>
            </w:r>
          </w:p>
        </w:tc>
        <w:tc>
          <w:tcPr>
            <w:tcW w:w="998" w:type="dxa"/>
            <w:tcBorders>
              <w:top w:val="single" w:sz="3" w:space="0" w:color="000000"/>
              <w:left w:val="single" w:sz="3" w:space="0" w:color="000000"/>
              <w:bottom w:val="single" w:sz="4" w:space="0" w:color="000000"/>
              <w:right w:val="single" w:sz="3" w:space="0" w:color="000000"/>
            </w:tcBorders>
          </w:tcPr>
          <w:p w14:paraId="023CC687" w14:textId="77777777" w:rsidR="00987387" w:rsidRDefault="00D205D0">
            <w:pPr>
              <w:spacing w:after="0"/>
              <w:ind w:right="60"/>
              <w:jc w:val="center"/>
            </w:pPr>
            <w:r>
              <w:rPr>
                <w:rFonts w:ascii="Times New Roman" w:eastAsia="Times New Roman" w:hAnsi="Times New Roman" w:cs="Times New Roman"/>
                <w:sz w:val="23"/>
              </w:rPr>
              <w:t xml:space="preserve">1,771 </w:t>
            </w:r>
          </w:p>
        </w:tc>
        <w:tc>
          <w:tcPr>
            <w:tcW w:w="1282" w:type="dxa"/>
            <w:tcBorders>
              <w:top w:val="single" w:sz="3" w:space="0" w:color="000000"/>
              <w:left w:val="single" w:sz="3" w:space="0" w:color="000000"/>
              <w:bottom w:val="single" w:sz="4" w:space="0" w:color="000000"/>
              <w:right w:val="single" w:sz="4" w:space="0" w:color="000000"/>
            </w:tcBorders>
          </w:tcPr>
          <w:p w14:paraId="7098D1E0" w14:textId="77777777" w:rsidR="00987387" w:rsidRDefault="00D205D0">
            <w:pPr>
              <w:spacing w:after="0"/>
              <w:ind w:right="58"/>
              <w:jc w:val="center"/>
            </w:pPr>
            <w:r>
              <w:rPr>
                <w:rFonts w:ascii="Times New Roman" w:eastAsia="Times New Roman" w:hAnsi="Times New Roman" w:cs="Times New Roman"/>
                <w:sz w:val="23"/>
              </w:rPr>
              <w:t xml:space="preserve">0.0107 </w:t>
            </w:r>
          </w:p>
        </w:tc>
      </w:tr>
    </w:tbl>
    <w:p w14:paraId="0DD43CE8" w14:textId="77777777" w:rsidR="00987387" w:rsidRDefault="00D205D0">
      <w:pPr>
        <w:spacing w:after="237"/>
        <w:ind w:left="1367" w:hanging="10"/>
        <w:jc w:val="both"/>
      </w:pPr>
      <w:r>
        <w:rPr>
          <w:rFonts w:ascii="Times New Roman" w:eastAsia="Times New Roman" w:hAnsi="Times New Roman" w:cs="Times New Roman"/>
          <w:sz w:val="23"/>
        </w:rPr>
        <w:t xml:space="preserve">Sumber : hasil EViews </w:t>
      </w:r>
    </w:p>
    <w:p w14:paraId="22314D93" w14:textId="77777777" w:rsidR="00987387" w:rsidRDefault="00D205D0">
      <w:pPr>
        <w:spacing w:after="241"/>
        <w:ind w:left="1707" w:hanging="10"/>
        <w:jc w:val="both"/>
      </w:pPr>
      <w:r>
        <w:rPr>
          <w:rFonts w:ascii="Times New Roman" w:eastAsia="Times New Roman" w:hAnsi="Times New Roman" w:cs="Times New Roman"/>
          <w:sz w:val="23"/>
        </w:rPr>
        <w:t xml:space="preserve">*Signifikan pada α = 5% </w:t>
      </w:r>
    </w:p>
    <w:p w14:paraId="5879CA35" w14:textId="77777777" w:rsidR="00987387" w:rsidRDefault="00D205D0">
      <w:pPr>
        <w:tabs>
          <w:tab w:val="center" w:pos="511"/>
          <w:tab w:val="center" w:pos="1357"/>
          <w:tab w:val="center" w:pos="2961"/>
        </w:tabs>
        <w:spacing w:after="241"/>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t-tabel  = t α df (n-k) </w:t>
      </w:r>
    </w:p>
    <w:p w14:paraId="534F29DF" w14:textId="77777777" w:rsidR="00987387" w:rsidRDefault="00D205D0">
      <w:pPr>
        <w:tabs>
          <w:tab w:val="center" w:pos="511"/>
          <w:tab w:val="center" w:pos="1357"/>
          <w:tab w:val="center" w:pos="2035"/>
          <w:tab w:val="center" w:pos="3469"/>
        </w:tabs>
        <w:spacing w:after="240"/>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t (α</w:t>
      </w:r>
      <w:r>
        <w:rPr>
          <w:rFonts w:ascii="Times New Roman" w:eastAsia="Times New Roman" w:hAnsi="Times New Roman" w:cs="Times New Roman"/>
          <w:sz w:val="23"/>
        </w:rPr>
        <w:t xml:space="preserve"> = 5% ; 13) </w:t>
      </w:r>
    </w:p>
    <w:p w14:paraId="1F0628F4" w14:textId="77777777" w:rsidR="00987387" w:rsidRDefault="00D205D0">
      <w:pPr>
        <w:tabs>
          <w:tab w:val="center" w:pos="511"/>
          <w:tab w:val="center" w:pos="1357"/>
          <w:tab w:val="center" w:pos="2035"/>
          <w:tab w:val="center" w:pos="3058"/>
        </w:tabs>
        <w:spacing w:after="237"/>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1,771 </w:t>
      </w:r>
    </w:p>
    <w:p w14:paraId="4A5DE36B" w14:textId="77777777" w:rsidR="00987387" w:rsidRDefault="00D205D0">
      <w:pPr>
        <w:spacing w:after="5" w:line="479" w:lineRule="auto"/>
        <w:ind w:left="680" w:firstLine="677"/>
        <w:jc w:val="both"/>
      </w:pPr>
      <w:r>
        <w:rPr>
          <w:rFonts w:ascii="Times New Roman" w:eastAsia="Times New Roman" w:hAnsi="Times New Roman" w:cs="Times New Roman"/>
          <w:sz w:val="23"/>
        </w:rPr>
        <w:t xml:space="preserve">Dari </w:t>
      </w:r>
      <w:r>
        <w:rPr>
          <w:rFonts w:ascii="Times New Roman" w:eastAsia="Times New Roman" w:hAnsi="Times New Roman" w:cs="Times New Roman"/>
          <w:sz w:val="23"/>
        </w:rPr>
        <w:tab/>
        <w:t xml:space="preserve">hasil </w:t>
      </w:r>
      <w:r>
        <w:rPr>
          <w:rFonts w:ascii="Times New Roman" w:eastAsia="Times New Roman" w:hAnsi="Times New Roman" w:cs="Times New Roman"/>
          <w:sz w:val="23"/>
        </w:rPr>
        <w:tab/>
        <w:t xml:space="preserve">perhitungan </w:t>
      </w:r>
      <w:r>
        <w:rPr>
          <w:rFonts w:ascii="Times New Roman" w:eastAsia="Times New Roman" w:hAnsi="Times New Roman" w:cs="Times New Roman"/>
          <w:sz w:val="23"/>
        </w:rPr>
        <w:tab/>
        <w:t xml:space="preserve">dengan </w:t>
      </w:r>
      <w:r>
        <w:rPr>
          <w:rFonts w:ascii="Times New Roman" w:eastAsia="Times New Roman" w:hAnsi="Times New Roman" w:cs="Times New Roman"/>
          <w:sz w:val="23"/>
        </w:rPr>
        <w:tab/>
        <w:t xml:space="preserve">program </w:t>
      </w:r>
      <w:r>
        <w:rPr>
          <w:rFonts w:ascii="Times New Roman" w:eastAsia="Times New Roman" w:hAnsi="Times New Roman" w:cs="Times New Roman"/>
          <w:sz w:val="23"/>
        </w:rPr>
        <w:tab/>
      </w:r>
      <w:r>
        <w:rPr>
          <w:rFonts w:ascii="Times New Roman" w:eastAsia="Times New Roman" w:hAnsi="Times New Roman" w:cs="Times New Roman"/>
          <w:i/>
          <w:sz w:val="23"/>
        </w:rPr>
        <w:t>EViews</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dapat disimpulkan hasil pengujian secara individu adalah sebagai berikut : </w:t>
      </w:r>
    </w:p>
    <w:p w14:paraId="0EEA645A" w14:textId="77777777" w:rsidR="00987387" w:rsidRDefault="00D205D0">
      <w:pPr>
        <w:pStyle w:val="Heading6"/>
        <w:ind w:left="506" w:right="0"/>
      </w:pPr>
      <w:r>
        <w:t xml:space="preserve"> 4.2.5.1.1. Uji t terhadap parameter  </w:t>
      </w:r>
      <w:r>
        <w:t>β</w:t>
      </w:r>
      <w:r>
        <w:rPr>
          <w:vertAlign w:val="subscript"/>
        </w:rPr>
        <w:t>1</w:t>
      </w:r>
      <w:r>
        <w:t xml:space="preserve"> (X1) </w:t>
      </w:r>
    </w:p>
    <w:p w14:paraId="51189A6D" w14:textId="77777777" w:rsidR="00987387" w:rsidRDefault="00D205D0">
      <w:pPr>
        <w:spacing w:after="5" w:line="479" w:lineRule="auto"/>
        <w:ind w:left="1513" w:hanging="509"/>
        <w:jc w:val="both"/>
      </w:pPr>
      <w:r>
        <w:rPr>
          <w:rFonts w:ascii="Times New Roman" w:eastAsia="Times New Roman" w:hAnsi="Times New Roman" w:cs="Times New Roman"/>
          <w:sz w:val="23"/>
        </w:rPr>
        <w:t>Ho : β</w:t>
      </w:r>
      <w:r>
        <w:rPr>
          <w:rFonts w:ascii="Times New Roman" w:eastAsia="Times New Roman" w:hAnsi="Times New Roman" w:cs="Times New Roman"/>
          <w:sz w:val="23"/>
          <w:vertAlign w:val="subscript"/>
        </w:rPr>
        <w:t>1</w:t>
      </w:r>
      <w:r>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0, artinya variabel pendapatan nasional tidak berpengaruh positif terhadap variabel pengeluaran konsumsi. </w:t>
      </w:r>
    </w:p>
    <w:p w14:paraId="37E9173F" w14:textId="77777777" w:rsidR="00987387" w:rsidRDefault="00D205D0">
      <w:pPr>
        <w:spacing w:after="5" w:line="479" w:lineRule="auto"/>
        <w:ind w:left="1513" w:hanging="509"/>
        <w:jc w:val="both"/>
      </w:pPr>
      <w:r>
        <w:rPr>
          <w:rFonts w:ascii="Times New Roman" w:eastAsia="Times New Roman" w:hAnsi="Times New Roman" w:cs="Times New Roman"/>
          <w:sz w:val="23"/>
        </w:rPr>
        <w:t>Ha : β</w:t>
      </w:r>
      <w:r>
        <w:rPr>
          <w:rFonts w:ascii="Times New Roman" w:eastAsia="Times New Roman" w:hAnsi="Times New Roman" w:cs="Times New Roman"/>
          <w:sz w:val="23"/>
          <w:vertAlign w:val="subscript"/>
        </w:rPr>
        <w:t>1</w:t>
      </w:r>
      <w:r>
        <w:rPr>
          <w:rFonts w:ascii="Times New Roman" w:eastAsia="Times New Roman" w:hAnsi="Times New Roman" w:cs="Times New Roman"/>
          <w:sz w:val="23"/>
        </w:rPr>
        <w:t xml:space="preserve"> &gt; 0, artinya variabel pendapatan nasional  berpengaruh positif terhadap variabel pengeluaran konsumsi. </w:t>
      </w:r>
    </w:p>
    <w:p w14:paraId="042DA8F4" w14:textId="77777777" w:rsidR="00987387" w:rsidRDefault="00D205D0">
      <w:pPr>
        <w:tabs>
          <w:tab w:val="center" w:pos="2127"/>
        </w:tabs>
        <w:spacing w:after="237"/>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t hitung = 9.490382 </w:t>
      </w:r>
    </w:p>
    <w:p w14:paraId="66B73CAE" w14:textId="77777777" w:rsidR="00987387" w:rsidRDefault="00D205D0">
      <w:pPr>
        <w:tabs>
          <w:tab w:val="center" w:pos="1466"/>
          <w:tab w:val="center" w:pos="2447"/>
        </w:tabs>
        <w:spacing w:after="237"/>
      </w:pPr>
      <w:r>
        <w:tab/>
      </w:r>
      <w:r>
        <w:rPr>
          <w:rFonts w:ascii="Times New Roman" w:eastAsia="Times New Roman" w:hAnsi="Times New Roman" w:cs="Times New Roman"/>
          <w:sz w:val="23"/>
        </w:rPr>
        <w:t xml:space="preserve">t tabel </w:t>
      </w:r>
      <w:r>
        <w:rPr>
          <w:rFonts w:ascii="Times New Roman" w:eastAsia="Times New Roman" w:hAnsi="Times New Roman" w:cs="Times New Roman"/>
          <w:sz w:val="23"/>
        </w:rPr>
        <w:tab/>
        <w:t>= 5</w:t>
      </w:r>
      <w:r>
        <w:rPr>
          <w:rFonts w:ascii="Times New Roman" w:eastAsia="Times New Roman" w:hAnsi="Times New Roman" w:cs="Times New Roman"/>
          <w:sz w:val="23"/>
        </w:rPr>
        <w:t xml:space="preserve">%, 13 </w:t>
      </w:r>
    </w:p>
    <w:p w14:paraId="1E9FC737" w14:textId="77777777" w:rsidR="00987387" w:rsidRDefault="00D205D0">
      <w:pPr>
        <w:tabs>
          <w:tab w:val="center" w:pos="1188"/>
          <w:tab w:val="center" w:pos="1697"/>
          <w:tab w:val="center" w:pos="2381"/>
        </w:tabs>
        <w:spacing w:after="237"/>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1,771 </w:t>
      </w:r>
    </w:p>
    <w:p w14:paraId="72AA40F3" w14:textId="77777777" w:rsidR="00987387" w:rsidRDefault="00D205D0">
      <w:pPr>
        <w:spacing w:after="5"/>
        <w:ind w:left="1198" w:hanging="10"/>
        <w:jc w:val="both"/>
      </w:pPr>
      <w:r>
        <w:rPr>
          <w:rFonts w:ascii="Times New Roman" w:eastAsia="Times New Roman" w:hAnsi="Times New Roman" w:cs="Times New Roman"/>
          <w:sz w:val="23"/>
        </w:rPr>
        <w:t xml:space="preserve">Hasil perhitungan  </w:t>
      </w:r>
      <w:r>
        <w:rPr>
          <w:rFonts w:ascii="Wingdings" w:eastAsia="Wingdings" w:hAnsi="Wingdings" w:cs="Wingdings"/>
          <w:sz w:val="23"/>
        </w:rPr>
        <w:t>Æ</w:t>
      </w:r>
      <w:r>
        <w:rPr>
          <w:rFonts w:ascii="Times New Roman" w:eastAsia="Times New Roman" w:hAnsi="Times New Roman" w:cs="Times New Roman"/>
          <w:sz w:val="23"/>
        </w:rPr>
        <w:t xml:space="preserve">  t hitung &gt; t tabel </w:t>
      </w:r>
    </w:p>
    <w:p w14:paraId="088A9E6B" w14:textId="77777777" w:rsidR="00987387" w:rsidRDefault="00D205D0">
      <w:pPr>
        <w:spacing w:after="5" w:line="479" w:lineRule="auto"/>
        <w:ind w:left="1198" w:hanging="10"/>
        <w:jc w:val="both"/>
      </w:pPr>
      <w:r>
        <w:rPr>
          <w:rFonts w:ascii="Times New Roman" w:eastAsia="Times New Roman" w:hAnsi="Times New Roman" w:cs="Times New Roman"/>
          <w:sz w:val="23"/>
        </w:rPr>
        <w:t xml:space="preserve">Kesimpulannya : tolak Ho dan terima Ha artinya variabel pendapatan nasional (X1) berpengaruh positif terhadap variabel pengeluaran konsumsi(Y) dan signifikan. </w:t>
      </w:r>
    </w:p>
    <w:p w14:paraId="48EC3754" w14:textId="77777777" w:rsidR="00987387" w:rsidRDefault="00D205D0">
      <w:pPr>
        <w:pStyle w:val="Heading6"/>
        <w:ind w:left="506" w:right="0"/>
      </w:pPr>
      <w:r>
        <w:t xml:space="preserve"> 4.2.5.1.2. Uji t terhadap parame</w:t>
      </w:r>
      <w:r>
        <w:t xml:space="preserve">ter </w:t>
      </w:r>
      <w:r>
        <w:t>β</w:t>
      </w:r>
      <w:r>
        <w:rPr>
          <w:vertAlign w:val="subscript"/>
        </w:rPr>
        <w:t>2</w:t>
      </w:r>
      <w:r>
        <w:t xml:space="preserve"> (X2) </w:t>
      </w:r>
    </w:p>
    <w:p w14:paraId="29135DCB" w14:textId="77777777" w:rsidR="00987387" w:rsidRDefault="00D205D0">
      <w:pPr>
        <w:spacing w:after="5" w:line="479" w:lineRule="auto"/>
        <w:ind w:left="1866" w:hanging="662"/>
        <w:jc w:val="both"/>
      </w:pPr>
      <w:r>
        <w:rPr>
          <w:rFonts w:ascii="Times New Roman" w:eastAsia="Times New Roman" w:hAnsi="Times New Roman" w:cs="Times New Roman"/>
          <w:sz w:val="23"/>
        </w:rPr>
        <w:t>Ho: β</w:t>
      </w:r>
      <w:r>
        <w:rPr>
          <w:rFonts w:ascii="Times New Roman" w:eastAsia="Times New Roman" w:hAnsi="Times New Roman" w:cs="Times New Roman"/>
          <w:sz w:val="23"/>
          <w:vertAlign w:val="subscript"/>
        </w:rPr>
        <w:t>2</w:t>
      </w:r>
      <w:r>
        <w:rPr>
          <w:rFonts w:ascii="Times New Roman" w:eastAsia="Times New Roman" w:hAnsi="Times New Roman" w:cs="Times New Roman"/>
          <w:sz w:val="23"/>
        </w:rPr>
        <w:t xml:space="preserve"> ≥ 0, artinya variabel inflasi secara individu tidak berpengaruh negatif terhadap variabel pengeluaran konsumsi. </w:t>
      </w:r>
    </w:p>
    <w:p w14:paraId="67020B23" w14:textId="77777777" w:rsidR="00987387" w:rsidRDefault="00D205D0">
      <w:pPr>
        <w:spacing w:after="5" w:line="479" w:lineRule="auto"/>
        <w:ind w:left="1866" w:hanging="662"/>
        <w:jc w:val="both"/>
      </w:pPr>
      <w:r>
        <w:rPr>
          <w:rFonts w:ascii="Times New Roman" w:eastAsia="Times New Roman" w:hAnsi="Times New Roman" w:cs="Times New Roman"/>
          <w:sz w:val="23"/>
        </w:rPr>
        <w:t>Ha: β</w:t>
      </w:r>
      <w:r>
        <w:rPr>
          <w:rFonts w:ascii="Times New Roman" w:eastAsia="Times New Roman" w:hAnsi="Times New Roman" w:cs="Times New Roman"/>
          <w:sz w:val="23"/>
          <w:vertAlign w:val="subscript"/>
        </w:rPr>
        <w:t xml:space="preserve">2 </w:t>
      </w:r>
      <w:r>
        <w:rPr>
          <w:rFonts w:ascii="Times New Roman" w:eastAsia="Times New Roman" w:hAnsi="Times New Roman" w:cs="Times New Roman"/>
          <w:sz w:val="23"/>
        </w:rPr>
        <w:t xml:space="preserve">&lt; 0, artinya variabel inflasi secara individu berpengaruh negatif terhadap variabel pengeluaran konsumsi. </w:t>
      </w:r>
    </w:p>
    <w:p w14:paraId="5472281D" w14:textId="77777777" w:rsidR="00987387" w:rsidRDefault="00D205D0">
      <w:pPr>
        <w:tabs>
          <w:tab w:val="center" w:pos="2127"/>
        </w:tabs>
        <w:spacing w:after="237"/>
      </w:pPr>
      <w:r>
        <w:rPr>
          <w:rFonts w:ascii="Times New Roman" w:eastAsia="Times New Roman" w:hAnsi="Times New Roman" w:cs="Times New Roman"/>
          <w:sz w:val="23"/>
        </w:rPr>
        <w:t xml:space="preserve"> </w:t>
      </w:r>
      <w:r>
        <w:rPr>
          <w:rFonts w:ascii="Times New Roman" w:eastAsia="Times New Roman" w:hAnsi="Times New Roman" w:cs="Times New Roman"/>
          <w:sz w:val="23"/>
        </w:rPr>
        <w:tab/>
        <w:t>t hitun</w:t>
      </w:r>
      <w:r>
        <w:rPr>
          <w:rFonts w:ascii="Times New Roman" w:eastAsia="Times New Roman" w:hAnsi="Times New Roman" w:cs="Times New Roman"/>
          <w:sz w:val="23"/>
        </w:rPr>
        <w:t xml:space="preserve">g = 1.456217 </w:t>
      </w:r>
    </w:p>
    <w:p w14:paraId="3A79B7AD" w14:textId="77777777" w:rsidR="00987387" w:rsidRDefault="00D205D0">
      <w:pPr>
        <w:tabs>
          <w:tab w:val="center" w:pos="1466"/>
          <w:tab w:val="center" w:pos="2447"/>
        </w:tabs>
        <w:spacing w:after="236"/>
      </w:pPr>
      <w:r>
        <w:tab/>
      </w:r>
      <w:r>
        <w:rPr>
          <w:rFonts w:ascii="Times New Roman" w:eastAsia="Times New Roman" w:hAnsi="Times New Roman" w:cs="Times New Roman"/>
          <w:sz w:val="23"/>
        </w:rPr>
        <w:t xml:space="preserve">t tabel </w:t>
      </w:r>
      <w:r>
        <w:rPr>
          <w:rFonts w:ascii="Times New Roman" w:eastAsia="Times New Roman" w:hAnsi="Times New Roman" w:cs="Times New Roman"/>
          <w:sz w:val="23"/>
        </w:rPr>
        <w:tab/>
        <w:t xml:space="preserve">= 5%, 13 </w:t>
      </w:r>
    </w:p>
    <w:p w14:paraId="6A884B33" w14:textId="77777777" w:rsidR="00987387" w:rsidRDefault="00D205D0">
      <w:pPr>
        <w:tabs>
          <w:tab w:val="center" w:pos="1188"/>
          <w:tab w:val="center" w:pos="1697"/>
          <w:tab w:val="center" w:pos="2419"/>
        </w:tabs>
        <w:spacing w:after="238"/>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-1,771 </w:t>
      </w:r>
    </w:p>
    <w:p w14:paraId="09B9DE30" w14:textId="77777777" w:rsidR="00987387" w:rsidRDefault="00D205D0">
      <w:pPr>
        <w:spacing w:after="240"/>
        <w:ind w:left="1198" w:hanging="10"/>
        <w:jc w:val="both"/>
      </w:pPr>
      <w:r>
        <w:rPr>
          <w:rFonts w:ascii="Times New Roman" w:eastAsia="Times New Roman" w:hAnsi="Times New Roman" w:cs="Times New Roman"/>
          <w:sz w:val="23"/>
        </w:rPr>
        <w:t xml:space="preserve">Hasil perhitungan  </w:t>
      </w:r>
      <w:r>
        <w:rPr>
          <w:rFonts w:ascii="Wingdings" w:eastAsia="Wingdings" w:hAnsi="Wingdings" w:cs="Wingdings"/>
          <w:sz w:val="23"/>
        </w:rPr>
        <w:t>Æ</w:t>
      </w:r>
      <w:r>
        <w:rPr>
          <w:rFonts w:ascii="Times New Roman" w:eastAsia="Times New Roman" w:hAnsi="Times New Roman" w:cs="Times New Roman"/>
          <w:sz w:val="23"/>
        </w:rPr>
        <w:t xml:space="preserve">  t hitung &lt; t tabel </w:t>
      </w:r>
    </w:p>
    <w:p w14:paraId="3A8D982D" w14:textId="77777777" w:rsidR="00987387" w:rsidRDefault="00D205D0">
      <w:pPr>
        <w:spacing w:after="5" w:line="479" w:lineRule="auto"/>
        <w:ind w:left="1198" w:hanging="10"/>
        <w:jc w:val="both"/>
      </w:pPr>
      <w:r>
        <w:rPr>
          <w:rFonts w:ascii="Times New Roman" w:eastAsia="Times New Roman" w:hAnsi="Times New Roman" w:cs="Times New Roman"/>
          <w:sz w:val="23"/>
        </w:rPr>
        <w:t xml:space="preserve">Kesimpulannya : tolak Ha dan terima Ho artinya variabel inflasi (X2) tidak berpengaruh dan berhubungan positif terhadap pengeluaran konsumsi (Y). </w:t>
      </w:r>
    </w:p>
    <w:p w14:paraId="6513CDC9" w14:textId="77777777" w:rsidR="00987387" w:rsidRDefault="00D205D0">
      <w:pPr>
        <w:pStyle w:val="Heading6"/>
        <w:ind w:left="506" w:right="0"/>
      </w:pPr>
      <w:r>
        <w:t xml:space="preserve"> 4.2.5.1.3. Uji t terhadap parameter </w:t>
      </w:r>
      <w:r>
        <w:t>β</w:t>
      </w:r>
      <w:r>
        <w:rPr>
          <w:vertAlign w:val="subscript"/>
        </w:rPr>
        <w:t xml:space="preserve">3 </w:t>
      </w:r>
      <w:r>
        <w:t xml:space="preserve">(X3) </w:t>
      </w:r>
    </w:p>
    <w:p w14:paraId="43CA973F" w14:textId="77777777" w:rsidR="00987387" w:rsidRDefault="00D205D0">
      <w:pPr>
        <w:spacing w:after="5" w:line="479" w:lineRule="auto"/>
        <w:ind w:left="1866" w:hanging="662"/>
        <w:jc w:val="both"/>
      </w:pPr>
      <w:r>
        <w:rPr>
          <w:rFonts w:ascii="Times New Roman" w:eastAsia="Times New Roman" w:hAnsi="Times New Roman" w:cs="Times New Roman"/>
          <w:sz w:val="23"/>
        </w:rPr>
        <w:t>Ho: β</w:t>
      </w:r>
      <w:r>
        <w:rPr>
          <w:rFonts w:ascii="Times New Roman" w:eastAsia="Times New Roman" w:hAnsi="Times New Roman" w:cs="Times New Roman"/>
          <w:sz w:val="23"/>
          <w:vertAlign w:val="subscript"/>
        </w:rPr>
        <w:t>3</w:t>
      </w:r>
      <w:r>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0, artinya variabel suku bunga deposito secara individu tidak berpengaruh negatif terhadap variabel pengeluaran konsumsi. </w:t>
      </w:r>
    </w:p>
    <w:p w14:paraId="4E19360F" w14:textId="77777777" w:rsidR="00987387" w:rsidRDefault="00D205D0">
      <w:pPr>
        <w:spacing w:after="3" w:line="476" w:lineRule="auto"/>
        <w:ind w:left="1188" w:right="-11" w:firstLine="6"/>
      </w:pPr>
      <w:r>
        <w:rPr>
          <w:rFonts w:ascii="Times New Roman" w:eastAsia="Times New Roman" w:hAnsi="Times New Roman" w:cs="Times New Roman"/>
          <w:sz w:val="23"/>
        </w:rPr>
        <w:t>Ha: β</w:t>
      </w:r>
      <w:r>
        <w:rPr>
          <w:rFonts w:ascii="Times New Roman" w:eastAsia="Times New Roman" w:hAnsi="Times New Roman" w:cs="Times New Roman"/>
          <w:sz w:val="23"/>
          <w:vertAlign w:val="subscript"/>
        </w:rPr>
        <w:t>3</w:t>
      </w:r>
      <w:r>
        <w:rPr>
          <w:rFonts w:ascii="Times New Roman" w:eastAsia="Times New Roman" w:hAnsi="Times New Roman" w:cs="Times New Roman"/>
          <w:sz w:val="23"/>
        </w:rPr>
        <w:t xml:space="preserve">&lt;0, artinya variabel suku bunga deposito secara individu berpengaruh </w:t>
      </w:r>
      <w:r>
        <w:rPr>
          <w:rFonts w:ascii="Times New Roman" w:eastAsia="Times New Roman" w:hAnsi="Times New Roman" w:cs="Times New Roman"/>
          <w:sz w:val="23"/>
        </w:rPr>
        <w:tab/>
        <w:t xml:space="preserve">negatif </w:t>
      </w:r>
      <w:r>
        <w:rPr>
          <w:rFonts w:ascii="Times New Roman" w:eastAsia="Times New Roman" w:hAnsi="Times New Roman" w:cs="Times New Roman"/>
          <w:sz w:val="23"/>
        </w:rPr>
        <w:tab/>
        <w:t xml:space="preserve">terhadap </w:t>
      </w:r>
      <w:r>
        <w:rPr>
          <w:rFonts w:ascii="Times New Roman" w:eastAsia="Times New Roman" w:hAnsi="Times New Roman" w:cs="Times New Roman"/>
          <w:sz w:val="23"/>
        </w:rPr>
        <w:tab/>
        <w:t xml:space="preserve">variabel </w:t>
      </w:r>
      <w:r>
        <w:rPr>
          <w:rFonts w:ascii="Times New Roman" w:eastAsia="Times New Roman" w:hAnsi="Times New Roman" w:cs="Times New Roman"/>
          <w:sz w:val="23"/>
        </w:rPr>
        <w:tab/>
        <w:t>pengeluaran konsumsi. t hit</w:t>
      </w:r>
      <w:r>
        <w:rPr>
          <w:rFonts w:ascii="Times New Roman" w:eastAsia="Times New Roman" w:hAnsi="Times New Roman" w:cs="Times New Roman"/>
          <w:sz w:val="23"/>
        </w:rPr>
        <w:t xml:space="preserve">ung = 0.994097 </w:t>
      </w:r>
    </w:p>
    <w:p w14:paraId="383BC60D" w14:textId="77777777" w:rsidR="00987387" w:rsidRDefault="00D205D0">
      <w:pPr>
        <w:tabs>
          <w:tab w:val="center" w:pos="1466"/>
          <w:tab w:val="center" w:pos="2447"/>
        </w:tabs>
        <w:spacing w:after="237"/>
      </w:pPr>
      <w:r>
        <w:tab/>
      </w:r>
      <w:r>
        <w:rPr>
          <w:rFonts w:ascii="Times New Roman" w:eastAsia="Times New Roman" w:hAnsi="Times New Roman" w:cs="Times New Roman"/>
          <w:sz w:val="23"/>
        </w:rPr>
        <w:t xml:space="preserve">t tabel </w:t>
      </w:r>
      <w:r>
        <w:rPr>
          <w:rFonts w:ascii="Times New Roman" w:eastAsia="Times New Roman" w:hAnsi="Times New Roman" w:cs="Times New Roman"/>
          <w:sz w:val="23"/>
        </w:rPr>
        <w:tab/>
        <w:t xml:space="preserve">= 5%, 13 </w:t>
      </w:r>
    </w:p>
    <w:p w14:paraId="6829AA13" w14:textId="77777777" w:rsidR="00987387" w:rsidRDefault="00D205D0">
      <w:pPr>
        <w:tabs>
          <w:tab w:val="center" w:pos="1188"/>
          <w:tab w:val="center" w:pos="1697"/>
          <w:tab w:val="center" w:pos="2419"/>
        </w:tabs>
        <w:spacing w:after="238"/>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-1,771 </w:t>
      </w:r>
    </w:p>
    <w:p w14:paraId="216E9470" w14:textId="77777777" w:rsidR="00987387" w:rsidRDefault="00D205D0">
      <w:pPr>
        <w:spacing w:after="240"/>
        <w:ind w:left="1198" w:hanging="10"/>
        <w:jc w:val="both"/>
      </w:pPr>
      <w:r>
        <w:rPr>
          <w:rFonts w:ascii="Times New Roman" w:eastAsia="Times New Roman" w:hAnsi="Times New Roman" w:cs="Times New Roman"/>
          <w:sz w:val="23"/>
        </w:rPr>
        <w:t xml:space="preserve">Hasil perhitungan  </w:t>
      </w:r>
      <w:r>
        <w:rPr>
          <w:rFonts w:ascii="Wingdings" w:eastAsia="Wingdings" w:hAnsi="Wingdings" w:cs="Wingdings"/>
          <w:sz w:val="23"/>
        </w:rPr>
        <w:t>Æ</w:t>
      </w:r>
      <w:r>
        <w:rPr>
          <w:rFonts w:ascii="Times New Roman" w:eastAsia="Times New Roman" w:hAnsi="Times New Roman" w:cs="Times New Roman"/>
          <w:sz w:val="23"/>
        </w:rPr>
        <w:t xml:space="preserve">  t hitung &lt; t tabel </w:t>
      </w:r>
    </w:p>
    <w:p w14:paraId="2A4157FE" w14:textId="77777777" w:rsidR="00987387" w:rsidRDefault="00D205D0">
      <w:pPr>
        <w:spacing w:after="5" w:line="479" w:lineRule="auto"/>
        <w:ind w:left="1198" w:hanging="10"/>
        <w:jc w:val="both"/>
      </w:pPr>
      <w:r>
        <w:rPr>
          <w:rFonts w:ascii="Times New Roman" w:eastAsia="Times New Roman" w:hAnsi="Times New Roman" w:cs="Times New Roman"/>
          <w:sz w:val="23"/>
        </w:rPr>
        <w:t>Kesimpulannya : tolak Ha dan terima Ho artinya variabel suku bunga deposito(X3) tidak berpengaruh dan berhubungan positif terhadap variabel  pengeluaran konsumsi (</w:t>
      </w:r>
      <w:r>
        <w:rPr>
          <w:rFonts w:ascii="Times New Roman" w:eastAsia="Times New Roman" w:hAnsi="Times New Roman" w:cs="Times New Roman"/>
          <w:sz w:val="23"/>
        </w:rPr>
        <w:t xml:space="preserve">Y). </w:t>
      </w:r>
    </w:p>
    <w:p w14:paraId="27D973CE" w14:textId="77777777" w:rsidR="00987387" w:rsidRDefault="00D205D0">
      <w:pPr>
        <w:pStyle w:val="Heading6"/>
        <w:ind w:left="506" w:right="0"/>
      </w:pPr>
      <w:r>
        <w:t xml:space="preserve"> 4.2.5.1.4. Uji t terhadap parameter </w:t>
      </w:r>
      <w:r>
        <w:t>β</w:t>
      </w:r>
      <w:r>
        <w:rPr>
          <w:vertAlign w:val="subscript"/>
        </w:rPr>
        <w:t xml:space="preserve">4 </w:t>
      </w:r>
      <w:r>
        <w:t xml:space="preserve">(X4) </w:t>
      </w:r>
    </w:p>
    <w:p w14:paraId="5C3C7914" w14:textId="77777777" w:rsidR="00987387" w:rsidRDefault="00D205D0">
      <w:pPr>
        <w:spacing w:after="5" w:line="479" w:lineRule="auto"/>
        <w:ind w:left="1866" w:hanging="662"/>
        <w:jc w:val="both"/>
      </w:pPr>
      <w:r>
        <w:rPr>
          <w:rFonts w:ascii="Times New Roman" w:eastAsia="Times New Roman" w:hAnsi="Times New Roman" w:cs="Times New Roman"/>
          <w:sz w:val="23"/>
        </w:rPr>
        <w:t>Ho: β</w:t>
      </w:r>
      <w:r>
        <w:rPr>
          <w:rFonts w:ascii="Times New Roman" w:eastAsia="Times New Roman" w:hAnsi="Times New Roman" w:cs="Times New Roman"/>
          <w:sz w:val="23"/>
          <w:vertAlign w:val="subscript"/>
        </w:rPr>
        <w:t>4</w:t>
      </w:r>
      <w:r>
        <w:rPr>
          <w:rFonts w:ascii="Times New Roman" w:eastAsia="Times New Roman" w:hAnsi="Times New Roman" w:cs="Times New Roman"/>
          <w:sz w:val="23"/>
        </w:rPr>
        <w:t xml:space="preserve"> ≤ 0, artinya variabel jumlah uang beredar secara individu tidak berpengaruh negatif terhadap variabel pengeluaran konsumsi. </w:t>
      </w:r>
    </w:p>
    <w:p w14:paraId="16FDECE7" w14:textId="77777777" w:rsidR="00987387" w:rsidRDefault="00D205D0">
      <w:pPr>
        <w:spacing w:after="5" w:line="479" w:lineRule="auto"/>
        <w:ind w:left="1866" w:hanging="662"/>
        <w:jc w:val="both"/>
      </w:pPr>
      <w:r>
        <w:rPr>
          <w:rFonts w:ascii="Times New Roman" w:eastAsia="Times New Roman" w:hAnsi="Times New Roman" w:cs="Times New Roman"/>
          <w:sz w:val="23"/>
        </w:rPr>
        <w:t>Ha: β</w:t>
      </w:r>
      <w:r>
        <w:rPr>
          <w:rFonts w:ascii="Times New Roman" w:eastAsia="Times New Roman" w:hAnsi="Times New Roman" w:cs="Times New Roman"/>
          <w:sz w:val="23"/>
          <w:vertAlign w:val="subscript"/>
        </w:rPr>
        <w:t xml:space="preserve">4 </w:t>
      </w:r>
      <w:r>
        <w:rPr>
          <w:rFonts w:ascii="Times New Roman" w:eastAsia="Times New Roman" w:hAnsi="Times New Roman" w:cs="Times New Roman"/>
          <w:sz w:val="23"/>
        </w:rPr>
        <w:t>&gt; 0, artinya variabel jumlah uang beredar secara individu berpenga</w:t>
      </w:r>
      <w:r>
        <w:rPr>
          <w:rFonts w:ascii="Times New Roman" w:eastAsia="Times New Roman" w:hAnsi="Times New Roman" w:cs="Times New Roman"/>
          <w:sz w:val="23"/>
        </w:rPr>
        <w:t xml:space="preserve">ruh positif terhadap variabel pengeluaran konsumsi. </w:t>
      </w:r>
    </w:p>
    <w:p w14:paraId="26761E54" w14:textId="77777777" w:rsidR="00987387" w:rsidRDefault="00D205D0">
      <w:pPr>
        <w:spacing w:after="5" w:line="479" w:lineRule="auto"/>
        <w:ind w:left="1198" w:right="4232" w:hanging="10"/>
        <w:jc w:val="both"/>
      </w:pPr>
      <w:r>
        <w:rPr>
          <w:rFonts w:ascii="Times New Roman" w:eastAsia="Times New Roman" w:hAnsi="Times New Roman" w:cs="Times New Roman"/>
          <w:sz w:val="23"/>
        </w:rPr>
        <w:t xml:space="preserve">t hitung = 2.975247 t tabel </w:t>
      </w:r>
      <w:r>
        <w:rPr>
          <w:rFonts w:ascii="Times New Roman" w:eastAsia="Times New Roman" w:hAnsi="Times New Roman" w:cs="Times New Roman"/>
          <w:sz w:val="23"/>
        </w:rPr>
        <w:tab/>
        <w:t xml:space="preserve">= 5%, 13 </w:t>
      </w:r>
    </w:p>
    <w:p w14:paraId="1C765023" w14:textId="77777777" w:rsidR="00987387" w:rsidRDefault="00D205D0">
      <w:pPr>
        <w:tabs>
          <w:tab w:val="center" w:pos="1188"/>
          <w:tab w:val="center" w:pos="1697"/>
          <w:tab w:val="center" w:pos="2381"/>
        </w:tabs>
        <w:spacing w:after="237"/>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1,771 </w:t>
      </w:r>
    </w:p>
    <w:p w14:paraId="01ED1D78" w14:textId="77777777" w:rsidR="00987387" w:rsidRDefault="00D205D0">
      <w:pPr>
        <w:spacing w:after="240"/>
        <w:ind w:left="1198" w:hanging="10"/>
        <w:jc w:val="both"/>
      </w:pPr>
      <w:r>
        <w:rPr>
          <w:rFonts w:ascii="Times New Roman" w:eastAsia="Times New Roman" w:hAnsi="Times New Roman" w:cs="Times New Roman"/>
          <w:sz w:val="23"/>
        </w:rPr>
        <w:t xml:space="preserve">Hasil perhitungan  </w:t>
      </w:r>
      <w:r>
        <w:rPr>
          <w:rFonts w:ascii="Wingdings" w:eastAsia="Wingdings" w:hAnsi="Wingdings" w:cs="Wingdings"/>
          <w:sz w:val="23"/>
        </w:rPr>
        <w:t>Æ</w:t>
      </w:r>
      <w:r>
        <w:rPr>
          <w:rFonts w:ascii="Times New Roman" w:eastAsia="Times New Roman" w:hAnsi="Times New Roman" w:cs="Times New Roman"/>
          <w:sz w:val="23"/>
        </w:rPr>
        <w:t xml:space="preserve">  t hitung &gt; t tabel </w:t>
      </w:r>
    </w:p>
    <w:p w14:paraId="00903467" w14:textId="77777777" w:rsidR="00987387" w:rsidRDefault="00D205D0">
      <w:pPr>
        <w:spacing w:after="5" w:line="479" w:lineRule="auto"/>
        <w:ind w:left="1198" w:hanging="10"/>
        <w:jc w:val="both"/>
      </w:pPr>
      <w:r>
        <w:rPr>
          <w:rFonts w:ascii="Times New Roman" w:eastAsia="Times New Roman" w:hAnsi="Times New Roman" w:cs="Times New Roman"/>
          <w:sz w:val="23"/>
        </w:rPr>
        <w:t xml:space="preserve">Kesimpulannya : tolak Ho dan terima Ha artinya variabel jumlah uang beredar (X4) berpengaruh positif terhadap variabel pengeluaran konsumsi(Y) dan signifikan. </w:t>
      </w:r>
    </w:p>
    <w:p w14:paraId="3737028D" w14:textId="77777777" w:rsidR="00987387" w:rsidRDefault="00D205D0">
      <w:pPr>
        <w:spacing w:after="238"/>
        <w:ind w:left="1188"/>
      </w:pPr>
      <w:r>
        <w:rPr>
          <w:rFonts w:ascii="Times New Roman" w:eastAsia="Times New Roman" w:hAnsi="Times New Roman" w:cs="Times New Roman"/>
          <w:sz w:val="23"/>
        </w:rPr>
        <w:t xml:space="preserve"> </w:t>
      </w:r>
    </w:p>
    <w:p w14:paraId="5469AF5C" w14:textId="77777777" w:rsidR="00987387" w:rsidRDefault="00D205D0">
      <w:pPr>
        <w:pStyle w:val="Heading5"/>
        <w:tabs>
          <w:tab w:val="center" w:pos="2421"/>
        </w:tabs>
        <w:ind w:left="0" w:right="0" w:firstLine="0"/>
      </w:pPr>
      <w:r>
        <w:rPr>
          <w:b w:val="0"/>
        </w:rPr>
        <w:t xml:space="preserve"> </w:t>
      </w:r>
      <w:r>
        <w:rPr>
          <w:b w:val="0"/>
        </w:rPr>
        <w:tab/>
      </w:r>
      <w:r>
        <w:t xml:space="preserve">4.2.5.2. Uji Secara Serempak (Uji F) </w:t>
      </w:r>
    </w:p>
    <w:p w14:paraId="757948D7" w14:textId="77777777" w:rsidR="00987387" w:rsidRDefault="00D205D0">
      <w:pPr>
        <w:spacing w:after="5" w:line="479" w:lineRule="auto"/>
        <w:ind w:left="1004" w:firstLine="678"/>
        <w:jc w:val="both"/>
      </w:pPr>
      <w:r>
        <w:rPr>
          <w:rFonts w:ascii="Times New Roman" w:eastAsia="Times New Roman" w:hAnsi="Times New Roman" w:cs="Times New Roman"/>
          <w:sz w:val="23"/>
        </w:rPr>
        <w:t>Uji F-statistik  dilakukan untuk mengetahui apakah var</w:t>
      </w:r>
      <w:r>
        <w:rPr>
          <w:rFonts w:ascii="Times New Roman" w:eastAsia="Times New Roman" w:hAnsi="Times New Roman" w:cs="Times New Roman"/>
          <w:sz w:val="23"/>
        </w:rPr>
        <w:t>iabel bebas (X) secara bersama-sama berpengaruh terhadap variabel tidak bebas. Pengujian ini dilakukan dengan membandingkan nilai F-hitung dengan nilai F-tabel pada derajat kebebasan (k-1, n-k) dan tingkat signifikansi (</w:t>
      </w:r>
      <w:r>
        <w:rPr>
          <w:rFonts w:ascii="Segoe UI Symbol" w:eastAsia="Segoe UI Symbol" w:hAnsi="Segoe UI Symbol" w:cs="Segoe UI Symbol"/>
          <w:sz w:val="23"/>
        </w:rPr>
        <w:t>α</w:t>
      </w:r>
      <w:r>
        <w:rPr>
          <w:rFonts w:ascii="Times New Roman" w:eastAsia="Times New Roman" w:hAnsi="Times New Roman" w:cs="Times New Roman"/>
          <w:sz w:val="23"/>
        </w:rPr>
        <w:t>) 5%. Jika nilai F-hitung lebih bes</w:t>
      </w:r>
      <w:r>
        <w:rPr>
          <w:rFonts w:ascii="Times New Roman" w:eastAsia="Times New Roman" w:hAnsi="Times New Roman" w:cs="Times New Roman"/>
          <w:sz w:val="23"/>
        </w:rPr>
        <w:t>ar dari nilai F tabel maka  Ho ditolak dan Ha diterima. Artinya variabel bebas secara bersama-sama berpengaruh signifikan terhadap variabel tidak bebas dan jika F-hitung lebih kecil dari nilai F-tabel maka Ho diterima dan Ha ditolak. Artinya variabel bebas</w:t>
      </w:r>
      <w:r>
        <w:rPr>
          <w:rFonts w:ascii="Times New Roman" w:eastAsia="Times New Roman" w:hAnsi="Times New Roman" w:cs="Times New Roman"/>
          <w:sz w:val="23"/>
        </w:rPr>
        <w:t xml:space="preserve"> secara bersama-sama tidak berpengaruh signifikan terhadap variabel tidak bebas. </w:t>
      </w:r>
    </w:p>
    <w:p w14:paraId="48EC59F0" w14:textId="77777777" w:rsidR="00987387" w:rsidRDefault="00D205D0">
      <w:pPr>
        <w:spacing w:after="5" w:line="479" w:lineRule="auto"/>
        <w:ind w:left="1004" w:firstLine="678"/>
        <w:jc w:val="both"/>
      </w:pPr>
      <w:r>
        <w:rPr>
          <w:rFonts w:ascii="Times New Roman" w:eastAsia="Times New Roman" w:hAnsi="Times New Roman" w:cs="Times New Roman"/>
          <w:sz w:val="23"/>
        </w:rPr>
        <w:t xml:space="preserve">Nilai F-tabel dengan derajat kebebasan (4,13) dan </w:t>
      </w:r>
      <w:r>
        <w:rPr>
          <w:rFonts w:ascii="Segoe UI Symbol" w:eastAsia="Segoe UI Symbol" w:hAnsi="Segoe UI Symbol" w:cs="Segoe UI Symbol"/>
          <w:sz w:val="23"/>
        </w:rPr>
        <w:t>α</w:t>
      </w:r>
      <w:r>
        <w:rPr>
          <w:rFonts w:ascii="Times New Roman" w:eastAsia="Times New Roman" w:hAnsi="Times New Roman" w:cs="Times New Roman"/>
          <w:sz w:val="23"/>
        </w:rPr>
        <w:t xml:space="preserve"> 5% adalah 3,18. Dari hasil regresi diketahui bahwa nilai F-hitung adalah 200.6002. Dengan demikian F-hitung lebih besar da</w:t>
      </w:r>
      <w:r>
        <w:rPr>
          <w:rFonts w:ascii="Times New Roman" w:eastAsia="Times New Roman" w:hAnsi="Times New Roman" w:cs="Times New Roman"/>
          <w:sz w:val="23"/>
        </w:rPr>
        <w:t xml:space="preserve">ri nilai F-tabel, artinya secara bersama-sama variabel pendapatan nasional (X1), inflasi (X2), suku bunga deposito (X3) dan jumlah uang beredar berpengaruh (X4) signifikan terhadap pengeluaran konsumsi di Indonesia. </w:t>
      </w:r>
    </w:p>
    <w:p w14:paraId="2E433384" w14:textId="77777777" w:rsidR="00987387" w:rsidRDefault="00D205D0">
      <w:pPr>
        <w:spacing w:after="243"/>
        <w:ind w:left="1697"/>
      </w:pPr>
      <w:r>
        <w:rPr>
          <w:rFonts w:ascii="Times New Roman" w:eastAsia="Times New Roman" w:hAnsi="Times New Roman" w:cs="Times New Roman"/>
          <w:sz w:val="23"/>
        </w:rPr>
        <w:t xml:space="preserve"> </w:t>
      </w:r>
    </w:p>
    <w:p w14:paraId="631C14EF" w14:textId="77777777" w:rsidR="00987387" w:rsidRDefault="00D205D0">
      <w:pPr>
        <w:pStyle w:val="Heading5"/>
        <w:ind w:left="506" w:right="0"/>
      </w:pPr>
      <w:r>
        <w:t>4.2.5.3.  Koefisien Determinasi (R</w:t>
      </w:r>
      <w:r>
        <w:rPr>
          <w:vertAlign w:val="superscript"/>
        </w:rPr>
        <w:t>2</w:t>
      </w:r>
      <w:r>
        <w:t xml:space="preserve">) </w:t>
      </w:r>
    </w:p>
    <w:p w14:paraId="475C07B0" w14:textId="77777777" w:rsidR="00987387" w:rsidRDefault="00D205D0">
      <w:pPr>
        <w:spacing w:after="5" w:line="479" w:lineRule="auto"/>
        <w:ind w:left="1004" w:firstLine="678"/>
        <w:jc w:val="both"/>
      </w:pPr>
      <w:r>
        <w:rPr>
          <w:rFonts w:ascii="Times New Roman" w:eastAsia="Times New Roman" w:hAnsi="Times New Roman" w:cs="Times New Roman"/>
          <w:sz w:val="23"/>
        </w:rPr>
        <w:t>Nilai R</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(koefisien determinasi) menunjukkan seberapa besar variabel independen berpengaruh terhadap variabel dependen. Nilai R</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berkisar antara 0 - 1. Nilai R</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makin mendekati 0 maka pengaruh semua variabel independen terhadap variabel dependen makin kecil Dan sebaliknya nilai R</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makin mendekati 1 maka pengaruh semua variabel independen terhadap variabel dependen makin besar. </w:t>
      </w:r>
    </w:p>
    <w:p w14:paraId="309FD63C" w14:textId="77777777" w:rsidR="00987387" w:rsidRDefault="00D205D0">
      <w:pPr>
        <w:spacing w:after="110" w:line="479" w:lineRule="auto"/>
        <w:ind w:left="1004" w:firstLine="678"/>
        <w:jc w:val="both"/>
      </w:pPr>
      <w:r>
        <w:rPr>
          <w:rFonts w:ascii="Times New Roman" w:eastAsia="Times New Roman" w:hAnsi="Times New Roman" w:cs="Times New Roman"/>
          <w:sz w:val="23"/>
        </w:rPr>
        <w:t xml:space="preserve">Dari hasil regresi diketahui bahwa </w:t>
      </w:r>
      <w:r>
        <w:rPr>
          <w:rFonts w:ascii="Times New Roman" w:eastAsia="Times New Roman" w:hAnsi="Times New Roman" w:cs="Times New Roman"/>
          <w:sz w:val="23"/>
        </w:rPr>
        <w:t>nilai R</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adalah 0.984057, yang berarti  variasi variabel pendapatan nasional (X1), inflasi (X2), suku bunga deposito (X3) dan jumlah uang beredar (X4), mempengaruhi variabel pengeluaran konsumsi  sebesar 98,4057%. Sedangkan sisanya (1,5943%) dijelaskan ole</w:t>
      </w:r>
      <w:r>
        <w:rPr>
          <w:rFonts w:ascii="Times New Roman" w:eastAsia="Times New Roman" w:hAnsi="Times New Roman" w:cs="Times New Roman"/>
          <w:sz w:val="23"/>
        </w:rPr>
        <w:t xml:space="preserve">h variabel lain yang tidak dianalisis dalam model regresi. </w:t>
      </w:r>
    </w:p>
    <w:p w14:paraId="7EEA99D4" w14:textId="77777777" w:rsidR="00987387" w:rsidRDefault="00D205D0">
      <w:pPr>
        <w:spacing w:after="351"/>
        <w:ind w:left="1697"/>
      </w:pPr>
      <w:r>
        <w:rPr>
          <w:rFonts w:ascii="Times New Roman" w:eastAsia="Times New Roman" w:hAnsi="Times New Roman" w:cs="Times New Roman"/>
          <w:sz w:val="23"/>
        </w:rPr>
        <w:t xml:space="preserve"> </w:t>
      </w:r>
    </w:p>
    <w:p w14:paraId="091C58A6" w14:textId="77777777" w:rsidR="00987387" w:rsidRDefault="00D205D0">
      <w:pPr>
        <w:pStyle w:val="Heading5"/>
        <w:ind w:left="506" w:right="0"/>
      </w:pPr>
      <w:r>
        <w:t xml:space="preserve">4.2.5.4. Uji Asumsi Klasik  </w:t>
      </w:r>
    </w:p>
    <w:p w14:paraId="1F818AE2" w14:textId="77777777" w:rsidR="00987387" w:rsidRDefault="00D205D0">
      <w:pPr>
        <w:spacing w:after="5" w:line="479" w:lineRule="auto"/>
        <w:ind w:left="1004" w:firstLine="678"/>
        <w:jc w:val="both"/>
      </w:pPr>
      <w:r>
        <w:rPr>
          <w:rFonts w:ascii="Times New Roman" w:eastAsia="Times New Roman" w:hAnsi="Times New Roman" w:cs="Times New Roman"/>
          <w:sz w:val="23"/>
        </w:rPr>
        <w:t>Pengujian ini dimaksudkan untuk mendeteksi ada tidaknya multikolinieritas, heteroskedastisitas, dan autokorelasi dalam hasil estimasi, karena apabila terjadi penyimp</w:t>
      </w:r>
      <w:r>
        <w:rPr>
          <w:rFonts w:ascii="Times New Roman" w:eastAsia="Times New Roman" w:hAnsi="Times New Roman" w:cs="Times New Roman"/>
          <w:sz w:val="23"/>
        </w:rPr>
        <w:t xml:space="preserve">angan terhadap asumsi klasik tersebut. Uji t dan uji F yang dilakukan menjadi tidak falid dan secara statistik dapat mengacaukan kesimpulan yang diperoleh. </w:t>
      </w:r>
    </w:p>
    <w:p w14:paraId="47B9CAE1" w14:textId="77777777" w:rsidR="00987387" w:rsidRDefault="00D205D0">
      <w:pPr>
        <w:spacing w:after="5" w:line="479" w:lineRule="auto"/>
        <w:ind w:left="1004" w:firstLine="678"/>
        <w:jc w:val="both"/>
      </w:pPr>
      <w:r>
        <w:rPr>
          <w:rFonts w:ascii="Times New Roman" w:eastAsia="Times New Roman" w:hAnsi="Times New Roman" w:cs="Times New Roman"/>
          <w:sz w:val="23"/>
        </w:rPr>
        <w:t xml:space="preserve">Dengan kata lain, apakah hasil-hasil regresi telah memenuhi kaidah </w:t>
      </w:r>
      <w:r>
        <w:rPr>
          <w:rFonts w:ascii="Times New Roman" w:eastAsia="Times New Roman" w:hAnsi="Times New Roman" w:cs="Times New Roman"/>
          <w:i/>
          <w:sz w:val="23"/>
        </w:rPr>
        <w:t>Best Linier Unbiased Estimator</w:t>
      </w:r>
      <w:r>
        <w:rPr>
          <w:rFonts w:ascii="Times New Roman" w:eastAsia="Times New Roman" w:hAnsi="Times New Roman" w:cs="Times New Roman"/>
          <w:sz w:val="23"/>
        </w:rPr>
        <w:t xml:space="preserve"> (BLUE) sehingga tidak ada gangguan serius terhadap asumsi klasik dalam metode kuadrat terkecil tunggal (OLS) yaitu masalah multikolinieritas, heteroskedastisi</w:t>
      </w:r>
      <w:r>
        <w:rPr>
          <w:rFonts w:ascii="Times New Roman" w:eastAsia="Times New Roman" w:hAnsi="Times New Roman" w:cs="Times New Roman"/>
          <w:sz w:val="23"/>
        </w:rPr>
        <w:t xml:space="preserve">tas, dan autokorelasi. </w:t>
      </w:r>
    </w:p>
    <w:p w14:paraId="3DA8FE38" w14:textId="77777777" w:rsidR="00987387" w:rsidRDefault="00D205D0">
      <w:pPr>
        <w:pStyle w:val="Heading6"/>
        <w:ind w:left="1029" w:right="0"/>
      </w:pPr>
      <w:r>
        <w:t xml:space="preserve">4.2.5.4.1. Uji Multikolinieritas Jangka Panjang </w:t>
      </w:r>
    </w:p>
    <w:p w14:paraId="172D7413" w14:textId="77777777" w:rsidR="00987387" w:rsidRDefault="00D205D0">
      <w:pPr>
        <w:spacing w:after="5" w:line="479" w:lineRule="auto"/>
        <w:ind w:left="1004" w:firstLine="678"/>
        <w:jc w:val="both"/>
      </w:pPr>
      <w:r>
        <w:rPr>
          <w:rFonts w:ascii="Times New Roman" w:eastAsia="Times New Roman" w:hAnsi="Times New Roman" w:cs="Times New Roman"/>
          <w:sz w:val="23"/>
        </w:rPr>
        <w:t>Uji multikolinearitas dilakukan untuk mengetahui ada tidaknya hubungan yang signifikan diantara variabel bebas. Deteksi adanya multikolinearitas dilakukan dengan menggunakan uji korel</w:t>
      </w:r>
      <w:r>
        <w:rPr>
          <w:rFonts w:ascii="Times New Roman" w:eastAsia="Times New Roman" w:hAnsi="Times New Roman" w:cs="Times New Roman"/>
          <w:sz w:val="23"/>
        </w:rPr>
        <w:t xml:space="preserve">asi parsial antar variabel independent. Dengan melihat nilai koefisien korelasi (r) antar variabel independen, dapat diputuskan apakah data terkena multikolinearitas atau tidak menguji koefisien korelasi (r) antar variabel independen.  </w:t>
      </w:r>
    </w:p>
    <w:p w14:paraId="45CACC8D" w14:textId="77777777" w:rsidR="00987387" w:rsidRDefault="00D205D0">
      <w:pPr>
        <w:spacing w:after="5" w:line="479" w:lineRule="auto"/>
        <w:ind w:left="1104" w:firstLine="593"/>
        <w:jc w:val="both"/>
      </w:pPr>
      <w:r>
        <w:rPr>
          <w:rFonts w:ascii="Times New Roman" w:eastAsia="Times New Roman" w:hAnsi="Times New Roman" w:cs="Times New Roman"/>
          <w:sz w:val="23"/>
        </w:rPr>
        <w:t>Hasil pengujian mul</w:t>
      </w:r>
      <w:r>
        <w:rPr>
          <w:rFonts w:ascii="Times New Roman" w:eastAsia="Times New Roman" w:hAnsi="Times New Roman" w:cs="Times New Roman"/>
          <w:sz w:val="23"/>
        </w:rPr>
        <w:t xml:space="preserve">tikolinearitas menggunakan uji korelasi (r) dapat dilihat sebagai berikut: </w:t>
      </w:r>
    </w:p>
    <w:p w14:paraId="10161A49" w14:textId="77777777" w:rsidR="00987387" w:rsidRDefault="00D205D0">
      <w:pPr>
        <w:spacing w:after="107"/>
        <w:ind w:left="1181" w:right="1174" w:hanging="10"/>
        <w:jc w:val="center"/>
      </w:pPr>
      <w:r>
        <w:rPr>
          <w:rFonts w:ascii="Times New Roman" w:eastAsia="Times New Roman" w:hAnsi="Times New Roman" w:cs="Times New Roman"/>
          <w:b/>
          <w:sz w:val="23"/>
        </w:rPr>
        <w:t xml:space="preserve">Tabel 4.12 </w:t>
      </w:r>
    </w:p>
    <w:p w14:paraId="3AFB2CED" w14:textId="77777777" w:rsidR="00987387" w:rsidRDefault="00D205D0">
      <w:pPr>
        <w:spacing w:after="107"/>
        <w:ind w:left="1181" w:right="1173" w:hanging="10"/>
        <w:jc w:val="center"/>
      </w:pPr>
      <w:r>
        <w:rPr>
          <w:rFonts w:ascii="Times New Roman" w:eastAsia="Times New Roman" w:hAnsi="Times New Roman" w:cs="Times New Roman"/>
          <w:b/>
          <w:sz w:val="23"/>
        </w:rPr>
        <w:t xml:space="preserve">Uji Multikolinearitas Jangka Panjang </w:t>
      </w:r>
    </w:p>
    <w:p w14:paraId="50F741BC" w14:textId="77777777" w:rsidR="00987387" w:rsidRDefault="00D205D0">
      <w:pPr>
        <w:spacing w:after="0"/>
        <w:ind w:left="53"/>
        <w:jc w:val="center"/>
      </w:pPr>
      <w:r>
        <w:rPr>
          <w:rFonts w:ascii="Times New Roman" w:eastAsia="Times New Roman" w:hAnsi="Times New Roman" w:cs="Times New Roman"/>
          <w:b/>
          <w:sz w:val="23"/>
        </w:rPr>
        <w:t xml:space="preserve"> </w:t>
      </w:r>
    </w:p>
    <w:tbl>
      <w:tblPr>
        <w:tblStyle w:val="TableGrid"/>
        <w:tblW w:w="7130" w:type="dxa"/>
        <w:tblInd w:w="142" w:type="dxa"/>
        <w:tblCellMar>
          <w:top w:w="0" w:type="dxa"/>
          <w:left w:w="115" w:type="dxa"/>
          <w:bottom w:w="0" w:type="dxa"/>
          <w:right w:w="115" w:type="dxa"/>
        </w:tblCellMar>
        <w:tblLook w:val="04A0" w:firstRow="1" w:lastRow="0" w:firstColumn="1" w:lastColumn="0" w:noHBand="0" w:noVBand="1"/>
      </w:tblPr>
      <w:tblGrid>
        <w:gridCol w:w="1298"/>
        <w:gridCol w:w="1618"/>
        <w:gridCol w:w="1392"/>
        <w:gridCol w:w="1411"/>
        <w:gridCol w:w="1411"/>
      </w:tblGrid>
      <w:tr w:rsidR="00987387" w14:paraId="3B8F5ECB" w14:textId="77777777">
        <w:trPr>
          <w:trHeight w:val="279"/>
        </w:trPr>
        <w:tc>
          <w:tcPr>
            <w:tcW w:w="1298" w:type="dxa"/>
            <w:tcBorders>
              <w:top w:val="single" w:sz="7" w:space="0" w:color="000000"/>
              <w:left w:val="single" w:sz="7" w:space="0" w:color="000000"/>
              <w:bottom w:val="single" w:sz="8" w:space="0" w:color="000000"/>
              <w:right w:val="single" w:sz="7" w:space="0" w:color="000000"/>
            </w:tcBorders>
          </w:tcPr>
          <w:p w14:paraId="38A1A7A2" w14:textId="77777777" w:rsidR="00987387" w:rsidRDefault="00D205D0">
            <w:pPr>
              <w:spacing w:after="0"/>
              <w:ind w:left="53"/>
              <w:jc w:val="center"/>
            </w:pPr>
            <w:r>
              <w:rPr>
                <w:rFonts w:ascii="Times New Roman" w:eastAsia="Times New Roman" w:hAnsi="Times New Roman" w:cs="Times New Roman"/>
                <w:sz w:val="23"/>
              </w:rPr>
              <w:t xml:space="preserve"> </w:t>
            </w:r>
          </w:p>
        </w:tc>
        <w:tc>
          <w:tcPr>
            <w:tcW w:w="1618" w:type="dxa"/>
            <w:tcBorders>
              <w:top w:val="single" w:sz="7" w:space="0" w:color="000000"/>
              <w:left w:val="single" w:sz="7" w:space="0" w:color="000000"/>
              <w:bottom w:val="single" w:sz="8" w:space="0" w:color="000000"/>
              <w:right w:val="single" w:sz="7" w:space="0" w:color="000000"/>
            </w:tcBorders>
          </w:tcPr>
          <w:p w14:paraId="2CA8BFA1" w14:textId="77777777" w:rsidR="00987387" w:rsidRDefault="00D205D0">
            <w:pPr>
              <w:spacing w:after="0"/>
              <w:ind w:right="4"/>
              <w:jc w:val="center"/>
            </w:pPr>
            <w:r>
              <w:rPr>
                <w:rFonts w:ascii="Times New Roman" w:eastAsia="Times New Roman" w:hAnsi="Times New Roman" w:cs="Times New Roman"/>
                <w:sz w:val="23"/>
              </w:rPr>
              <w:t xml:space="preserve">X1 </w:t>
            </w:r>
          </w:p>
        </w:tc>
        <w:tc>
          <w:tcPr>
            <w:tcW w:w="1392" w:type="dxa"/>
            <w:tcBorders>
              <w:top w:val="single" w:sz="7" w:space="0" w:color="000000"/>
              <w:left w:val="single" w:sz="7" w:space="0" w:color="000000"/>
              <w:bottom w:val="single" w:sz="8" w:space="0" w:color="000000"/>
              <w:right w:val="single" w:sz="7" w:space="0" w:color="000000"/>
            </w:tcBorders>
          </w:tcPr>
          <w:p w14:paraId="60CC4BCB" w14:textId="77777777" w:rsidR="00987387" w:rsidRDefault="00D205D0">
            <w:pPr>
              <w:spacing w:after="0"/>
              <w:jc w:val="center"/>
            </w:pPr>
            <w:r>
              <w:rPr>
                <w:rFonts w:ascii="Times New Roman" w:eastAsia="Times New Roman" w:hAnsi="Times New Roman" w:cs="Times New Roman"/>
                <w:sz w:val="23"/>
              </w:rPr>
              <w:t xml:space="preserve">X2 </w:t>
            </w:r>
          </w:p>
        </w:tc>
        <w:tc>
          <w:tcPr>
            <w:tcW w:w="1411" w:type="dxa"/>
            <w:tcBorders>
              <w:top w:val="single" w:sz="7" w:space="0" w:color="000000"/>
              <w:left w:val="single" w:sz="7" w:space="0" w:color="000000"/>
              <w:bottom w:val="single" w:sz="8" w:space="0" w:color="000000"/>
              <w:right w:val="single" w:sz="7" w:space="0" w:color="000000"/>
            </w:tcBorders>
          </w:tcPr>
          <w:p w14:paraId="18848F74" w14:textId="77777777" w:rsidR="00987387" w:rsidRDefault="00D205D0">
            <w:pPr>
              <w:spacing w:after="0"/>
              <w:ind w:left="1"/>
              <w:jc w:val="center"/>
            </w:pPr>
            <w:r>
              <w:rPr>
                <w:rFonts w:ascii="Times New Roman" w:eastAsia="Times New Roman" w:hAnsi="Times New Roman" w:cs="Times New Roman"/>
                <w:sz w:val="23"/>
              </w:rPr>
              <w:t xml:space="preserve">X3 </w:t>
            </w:r>
          </w:p>
        </w:tc>
        <w:tc>
          <w:tcPr>
            <w:tcW w:w="1411" w:type="dxa"/>
            <w:tcBorders>
              <w:top w:val="single" w:sz="7" w:space="0" w:color="000000"/>
              <w:left w:val="single" w:sz="7" w:space="0" w:color="000000"/>
              <w:bottom w:val="single" w:sz="8" w:space="0" w:color="000000"/>
              <w:right w:val="single" w:sz="7" w:space="0" w:color="000000"/>
            </w:tcBorders>
          </w:tcPr>
          <w:p w14:paraId="30800D6A" w14:textId="77777777" w:rsidR="00987387" w:rsidRDefault="00D205D0">
            <w:pPr>
              <w:spacing w:after="0"/>
              <w:ind w:left="1"/>
              <w:jc w:val="center"/>
            </w:pPr>
            <w:r>
              <w:rPr>
                <w:rFonts w:ascii="Times New Roman" w:eastAsia="Times New Roman" w:hAnsi="Times New Roman" w:cs="Times New Roman"/>
                <w:sz w:val="23"/>
              </w:rPr>
              <w:t xml:space="preserve">X4 </w:t>
            </w:r>
          </w:p>
        </w:tc>
      </w:tr>
      <w:tr w:rsidR="00987387" w14:paraId="3804DF72" w14:textId="77777777">
        <w:trPr>
          <w:trHeight w:val="278"/>
        </w:trPr>
        <w:tc>
          <w:tcPr>
            <w:tcW w:w="1298" w:type="dxa"/>
            <w:tcBorders>
              <w:top w:val="single" w:sz="8" w:space="0" w:color="000000"/>
              <w:left w:val="single" w:sz="7" w:space="0" w:color="000000"/>
              <w:bottom w:val="single" w:sz="8" w:space="0" w:color="000000"/>
              <w:right w:val="single" w:sz="7" w:space="0" w:color="000000"/>
            </w:tcBorders>
          </w:tcPr>
          <w:p w14:paraId="06346FEF" w14:textId="77777777" w:rsidR="00987387" w:rsidRDefault="00D205D0">
            <w:pPr>
              <w:spacing w:after="0"/>
              <w:ind w:right="2"/>
              <w:jc w:val="center"/>
            </w:pPr>
            <w:r>
              <w:rPr>
                <w:rFonts w:ascii="Times New Roman" w:eastAsia="Times New Roman" w:hAnsi="Times New Roman" w:cs="Times New Roman"/>
                <w:sz w:val="23"/>
              </w:rPr>
              <w:t xml:space="preserve">X1 </w:t>
            </w:r>
          </w:p>
        </w:tc>
        <w:tc>
          <w:tcPr>
            <w:tcW w:w="1618" w:type="dxa"/>
            <w:tcBorders>
              <w:top w:val="single" w:sz="8" w:space="0" w:color="000000"/>
              <w:left w:val="single" w:sz="7" w:space="0" w:color="000000"/>
              <w:bottom w:val="single" w:sz="8" w:space="0" w:color="000000"/>
              <w:right w:val="single" w:sz="7" w:space="0" w:color="000000"/>
            </w:tcBorders>
          </w:tcPr>
          <w:p w14:paraId="24B6E3AA" w14:textId="77777777" w:rsidR="00987387" w:rsidRDefault="00D205D0">
            <w:pPr>
              <w:spacing w:after="0"/>
              <w:ind w:right="3"/>
              <w:jc w:val="center"/>
            </w:pPr>
            <w:r>
              <w:rPr>
                <w:rFonts w:ascii="Times New Roman" w:eastAsia="Times New Roman" w:hAnsi="Times New Roman" w:cs="Times New Roman"/>
                <w:sz w:val="23"/>
              </w:rPr>
              <w:t xml:space="preserve">1.000000 </w:t>
            </w:r>
          </w:p>
        </w:tc>
        <w:tc>
          <w:tcPr>
            <w:tcW w:w="1392" w:type="dxa"/>
            <w:tcBorders>
              <w:top w:val="single" w:sz="8" w:space="0" w:color="000000"/>
              <w:left w:val="single" w:sz="7" w:space="0" w:color="000000"/>
              <w:bottom w:val="single" w:sz="8" w:space="0" w:color="000000"/>
              <w:right w:val="single" w:sz="7" w:space="0" w:color="000000"/>
            </w:tcBorders>
          </w:tcPr>
          <w:p w14:paraId="1748C14F" w14:textId="77777777" w:rsidR="00987387" w:rsidRDefault="00D205D0">
            <w:pPr>
              <w:spacing w:after="0"/>
              <w:ind w:right="1"/>
              <w:jc w:val="center"/>
            </w:pPr>
            <w:r>
              <w:rPr>
                <w:rFonts w:ascii="Times New Roman" w:eastAsia="Times New Roman" w:hAnsi="Times New Roman" w:cs="Times New Roman"/>
                <w:sz w:val="23"/>
              </w:rPr>
              <w:t xml:space="preserve">0.029919 </w:t>
            </w:r>
          </w:p>
        </w:tc>
        <w:tc>
          <w:tcPr>
            <w:tcW w:w="1411" w:type="dxa"/>
            <w:tcBorders>
              <w:top w:val="single" w:sz="8" w:space="0" w:color="000000"/>
              <w:left w:val="single" w:sz="7" w:space="0" w:color="000000"/>
              <w:bottom w:val="single" w:sz="8" w:space="0" w:color="000000"/>
              <w:right w:val="single" w:sz="7" w:space="0" w:color="000000"/>
            </w:tcBorders>
          </w:tcPr>
          <w:p w14:paraId="5D2CB14A" w14:textId="77777777" w:rsidR="00987387" w:rsidRDefault="00D205D0">
            <w:pPr>
              <w:spacing w:after="0"/>
              <w:ind w:right="1"/>
              <w:jc w:val="center"/>
            </w:pPr>
            <w:r>
              <w:rPr>
                <w:rFonts w:ascii="Times New Roman" w:eastAsia="Times New Roman" w:hAnsi="Times New Roman" w:cs="Times New Roman"/>
                <w:sz w:val="23"/>
              </w:rPr>
              <w:t xml:space="preserve">-0.308915 </w:t>
            </w:r>
          </w:p>
        </w:tc>
        <w:tc>
          <w:tcPr>
            <w:tcW w:w="1411" w:type="dxa"/>
            <w:tcBorders>
              <w:top w:val="single" w:sz="8" w:space="0" w:color="000000"/>
              <w:left w:val="single" w:sz="7" w:space="0" w:color="000000"/>
              <w:bottom w:val="single" w:sz="8" w:space="0" w:color="000000"/>
              <w:right w:val="single" w:sz="7" w:space="0" w:color="000000"/>
            </w:tcBorders>
          </w:tcPr>
          <w:p w14:paraId="169A4990" w14:textId="77777777" w:rsidR="00987387" w:rsidRDefault="00D205D0">
            <w:pPr>
              <w:spacing w:after="0"/>
              <w:jc w:val="center"/>
            </w:pPr>
            <w:r>
              <w:rPr>
                <w:rFonts w:ascii="Times New Roman" w:eastAsia="Times New Roman" w:hAnsi="Times New Roman" w:cs="Times New Roman"/>
                <w:sz w:val="23"/>
              </w:rPr>
              <w:t xml:space="preserve">0.898875 </w:t>
            </w:r>
          </w:p>
        </w:tc>
      </w:tr>
      <w:tr w:rsidR="00987387" w14:paraId="1ED00E6F" w14:textId="77777777">
        <w:trPr>
          <w:trHeight w:val="274"/>
        </w:trPr>
        <w:tc>
          <w:tcPr>
            <w:tcW w:w="1298" w:type="dxa"/>
            <w:tcBorders>
              <w:top w:val="single" w:sz="8" w:space="0" w:color="000000"/>
              <w:left w:val="single" w:sz="7" w:space="0" w:color="000000"/>
              <w:bottom w:val="single" w:sz="4" w:space="0" w:color="000000"/>
              <w:right w:val="single" w:sz="7" w:space="0" w:color="000000"/>
            </w:tcBorders>
          </w:tcPr>
          <w:p w14:paraId="2DFCF2DB" w14:textId="77777777" w:rsidR="00987387" w:rsidRDefault="00D205D0">
            <w:pPr>
              <w:spacing w:after="0"/>
              <w:ind w:right="2"/>
              <w:jc w:val="center"/>
            </w:pPr>
            <w:r>
              <w:rPr>
                <w:rFonts w:ascii="Times New Roman" w:eastAsia="Times New Roman" w:hAnsi="Times New Roman" w:cs="Times New Roman"/>
                <w:sz w:val="23"/>
              </w:rPr>
              <w:t xml:space="preserve">X2 </w:t>
            </w:r>
          </w:p>
        </w:tc>
        <w:tc>
          <w:tcPr>
            <w:tcW w:w="1618" w:type="dxa"/>
            <w:tcBorders>
              <w:top w:val="single" w:sz="8" w:space="0" w:color="000000"/>
              <w:left w:val="single" w:sz="7" w:space="0" w:color="000000"/>
              <w:bottom w:val="single" w:sz="4" w:space="0" w:color="000000"/>
              <w:right w:val="single" w:sz="7" w:space="0" w:color="000000"/>
            </w:tcBorders>
          </w:tcPr>
          <w:p w14:paraId="5BFD7840" w14:textId="77777777" w:rsidR="00987387" w:rsidRDefault="00D205D0">
            <w:pPr>
              <w:spacing w:after="0"/>
              <w:ind w:right="3"/>
              <w:jc w:val="center"/>
            </w:pPr>
            <w:r>
              <w:rPr>
                <w:rFonts w:ascii="Times New Roman" w:eastAsia="Times New Roman" w:hAnsi="Times New Roman" w:cs="Times New Roman"/>
                <w:sz w:val="23"/>
              </w:rPr>
              <w:t xml:space="preserve">0.029919 </w:t>
            </w:r>
          </w:p>
        </w:tc>
        <w:tc>
          <w:tcPr>
            <w:tcW w:w="1392" w:type="dxa"/>
            <w:tcBorders>
              <w:top w:val="single" w:sz="8" w:space="0" w:color="000000"/>
              <w:left w:val="single" w:sz="7" w:space="0" w:color="000000"/>
              <w:bottom w:val="single" w:sz="4" w:space="0" w:color="000000"/>
              <w:right w:val="single" w:sz="7" w:space="0" w:color="000000"/>
            </w:tcBorders>
          </w:tcPr>
          <w:p w14:paraId="25FB0E09" w14:textId="77777777" w:rsidR="00987387" w:rsidRDefault="00D205D0">
            <w:pPr>
              <w:spacing w:after="0"/>
              <w:ind w:right="1"/>
              <w:jc w:val="center"/>
            </w:pPr>
            <w:r>
              <w:rPr>
                <w:rFonts w:ascii="Times New Roman" w:eastAsia="Times New Roman" w:hAnsi="Times New Roman" w:cs="Times New Roman"/>
                <w:sz w:val="23"/>
              </w:rPr>
              <w:t xml:space="preserve">1.000000 </w:t>
            </w:r>
          </w:p>
        </w:tc>
        <w:tc>
          <w:tcPr>
            <w:tcW w:w="1411" w:type="dxa"/>
            <w:tcBorders>
              <w:top w:val="single" w:sz="8" w:space="0" w:color="000000"/>
              <w:left w:val="single" w:sz="7" w:space="0" w:color="000000"/>
              <w:bottom w:val="single" w:sz="4" w:space="0" w:color="000000"/>
              <w:right w:val="single" w:sz="7" w:space="0" w:color="000000"/>
            </w:tcBorders>
          </w:tcPr>
          <w:p w14:paraId="2B56407E" w14:textId="77777777" w:rsidR="00987387" w:rsidRDefault="00D205D0">
            <w:pPr>
              <w:spacing w:after="0"/>
              <w:ind w:right="1"/>
              <w:jc w:val="center"/>
            </w:pPr>
            <w:r>
              <w:rPr>
                <w:rFonts w:ascii="Times New Roman" w:eastAsia="Times New Roman" w:hAnsi="Times New Roman" w:cs="Times New Roman"/>
                <w:sz w:val="23"/>
              </w:rPr>
              <w:t xml:space="preserve">-0.894283 </w:t>
            </w:r>
          </w:p>
        </w:tc>
        <w:tc>
          <w:tcPr>
            <w:tcW w:w="1411" w:type="dxa"/>
            <w:tcBorders>
              <w:top w:val="single" w:sz="8" w:space="0" w:color="000000"/>
              <w:left w:val="single" w:sz="7" w:space="0" w:color="000000"/>
              <w:bottom w:val="single" w:sz="4" w:space="0" w:color="000000"/>
              <w:right w:val="single" w:sz="7" w:space="0" w:color="000000"/>
            </w:tcBorders>
          </w:tcPr>
          <w:p w14:paraId="26F4F7B8" w14:textId="77777777" w:rsidR="00987387" w:rsidRDefault="00D205D0">
            <w:pPr>
              <w:spacing w:after="0"/>
              <w:ind w:right="1"/>
              <w:jc w:val="center"/>
            </w:pPr>
            <w:r>
              <w:rPr>
                <w:rFonts w:ascii="Times New Roman" w:eastAsia="Times New Roman" w:hAnsi="Times New Roman" w:cs="Times New Roman"/>
                <w:sz w:val="23"/>
              </w:rPr>
              <w:t xml:space="preserve">-0.004623 </w:t>
            </w:r>
          </w:p>
        </w:tc>
      </w:tr>
      <w:tr w:rsidR="00987387" w14:paraId="59FF2448" w14:textId="77777777">
        <w:trPr>
          <w:trHeight w:val="269"/>
        </w:trPr>
        <w:tc>
          <w:tcPr>
            <w:tcW w:w="1298" w:type="dxa"/>
            <w:tcBorders>
              <w:top w:val="single" w:sz="4" w:space="0" w:color="000000"/>
              <w:left w:val="single" w:sz="7" w:space="0" w:color="000000"/>
              <w:bottom w:val="single" w:sz="4" w:space="0" w:color="000000"/>
              <w:right w:val="single" w:sz="7" w:space="0" w:color="000000"/>
            </w:tcBorders>
          </w:tcPr>
          <w:p w14:paraId="2EC681D5" w14:textId="77777777" w:rsidR="00987387" w:rsidRDefault="00D205D0">
            <w:pPr>
              <w:spacing w:after="0"/>
              <w:ind w:right="2"/>
              <w:jc w:val="center"/>
            </w:pPr>
            <w:r>
              <w:rPr>
                <w:rFonts w:ascii="Times New Roman" w:eastAsia="Times New Roman" w:hAnsi="Times New Roman" w:cs="Times New Roman"/>
                <w:sz w:val="23"/>
              </w:rPr>
              <w:t xml:space="preserve">X3 </w:t>
            </w:r>
          </w:p>
        </w:tc>
        <w:tc>
          <w:tcPr>
            <w:tcW w:w="1618" w:type="dxa"/>
            <w:tcBorders>
              <w:top w:val="single" w:sz="4" w:space="0" w:color="000000"/>
              <w:left w:val="single" w:sz="7" w:space="0" w:color="000000"/>
              <w:bottom w:val="single" w:sz="4" w:space="0" w:color="000000"/>
              <w:right w:val="single" w:sz="7" w:space="0" w:color="000000"/>
            </w:tcBorders>
          </w:tcPr>
          <w:p w14:paraId="106F8320" w14:textId="77777777" w:rsidR="00987387" w:rsidRDefault="00D205D0">
            <w:pPr>
              <w:spacing w:after="0"/>
              <w:ind w:right="3"/>
              <w:jc w:val="center"/>
            </w:pPr>
            <w:r>
              <w:rPr>
                <w:rFonts w:ascii="Times New Roman" w:eastAsia="Times New Roman" w:hAnsi="Times New Roman" w:cs="Times New Roman"/>
                <w:sz w:val="23"/>
              </w:rPr>
              <w:t xml:space="preserve">-0.308915 </w:t>
            </w:r>
          </w:p>
        </w:tc>
        <w:tc>
          <w:tcPr>
            <w:tcW w:w="1392" w:type="dxa"/>
            <w:tcBorders>
              <w:top w:val="single" w:sz="4" w:space="0" w:color="000000"/>
              <w:left w:val="single" w:sz="7" w:space="0" w:color="000000"/>
              <w:bottom w:val="single" w:sz="4" w:space="0" w:color="000000"/>
              <w:right w:val="single" w:sz="7" w:space="0" w:color="000000"/>
            </w:tcBorders>
          </w:tcPr>
          <w:p w14:paraId="210625B0" w14:textId="77777777" w:rsidR="00987387" w:rsidRDefault="00D205D0">
            <w:pPr>
              <w:spacing w:after="0"/>
              <w:jc w:val="center"/>
            </w:pPr>
            <w:r>
              <w:rPr>
                <w:rFonts w:ascii="Times New Roman" w:eastAsia="Times New Roman" w:hAnsi="Times New Roman" w:cs="Times New Roman"/>
                <w:sz w:val="23"/>
              </w:rPr>
              <w:t xml:space="preserve">-0.894283 </w:t>
            </w:r>
          </w:p>
        </w:tc>
        <w:tc>
          <w:tcPr>
            <w:tcW w:w="1411" w:type="dxa"/>
            <w:tcBorders>
              <w:top w:val="single" w:sz="4" w:space="0" w:color="000000"/>
              <w:left w:val="single" w:sz="7" w:space="0" w:color="000000"/>
              <w:bottom w:val="single" w:sz="4" w:space="0" w:color="000000"/>
              <w:right w:val="single" w:sz="7" w:space="0" w:color="000000"/>
            </w:tcBorders>
          </w:tcPr>
          <w:p w14:paraId="03E09A39" w14:textId="77777777" w:rsidR="00987387" w:rsidRDefault="00D205D0">
            <w:pPr>
              <w:spacing w:after="0"/>
              <w:jc w:val="center"/>
            </w:pPr>
            <w:r>
              <w:rPr>
                <w:rFonts w:ascii="Times New Roman" w:eastAsia="Times New Roman" w:hAnsi="Times New Roman" w:cs="Times New Roman"/>
                <w:sz w:val="23"/>
              </w:rPr>
              <w:t xml:space="preserve">1.000000 </w:t>
            </w:r>
          </w:p>
        </w:tc>
        <w:tc>
          <w:tcPr>
            <w:tcW w:w="1411" w:type="dxa"/>
            <w:tcBorders>
              <w:top w:val="single" w:sz="4" w:space="0" w:color="000000"/>
              <w:left w:val="single" w:sz="7" w:space="0" w:color="000000"/>
              <w:bottom w:val="single" w:sz="4" w:space="0" w:color="000000"/>
              <w:right w:val="single" w:sz="7" w:space="0" w:color="000000"/>
            </w:tcBorders>
          </w:tcPr>
          <w:p w14:paraId="5A89228B" w14:textId="77777777" w:rsidR="00987387" w:rsidRDefault="00D205D0">
            <w:pPr>
              <w:spacing w:after="0"/>
              <w:ind w:right="1"/>
              <w:jc w:val="center"/>
            </w:pPr>
            <w:r>
              <w:rPr>
                <w:rFonts w:ascii="Times New Roman" w:eastAsia="Times New Roman" w:hAnsi="Times New Roman" w:cs="Times New Roman"/>
                <w:sz w:val="23"/>
              </w:rPr>
              <w:t xml:space="preserve">-0.327661 </w:t>
            </w:r>
          </w:p>
        </w:tc>
      </w:tr>
      <w:tr w:rsidR="00987387" w14:paraId="5E6AB241" w14:textId="77777777">
        <w:trPr>
          <w:trHeight w:val="273"/>
        </w:trPr>
        <w:tc>
          <w:tcPr>
            <w:tcW w:w="1298" w:type="dxa"/>
            <w:tcBorders>
              <w:top w:val="single" w:sz="4" w:space="0" w:color="000000"/>
              <w:left w:val="single" w:sz="7" w:space="0" w:color="000000"/>
              <w:bottom w:val="single" w:sz="7" w:space="0" w:color="000000"/>
              <w:right w:val="single" w:sz="7" w:space="0" w:color="000000"/>
            </w:tcBorders>
          </w:tcPr>
          <w:p w14:paraId="2C1FCCAD" w14:textId="77777777" w:rsidR="00987387" w:rsidRDefault="00D205D0">
            <w:pPr>
              <w:spacing w:after="0"/>
              <w:ind w:right="2"/>
              <w:jc w:val="center"/>
            </w:pPr>
            <w:r>
              <w:rPr>
                <w:rFonts w:ascii="Times New Roman" w:eastAsia="Times New Roman" w:hAnsi="Times New Roman" w:cs="Times New Roman"/>
                <w:sz w:val="23"/>
              </w:rPr>
              <w:t xml:space="preserve">X4 </w:t>
            </w:r>
          </w:p>
        </w:tc>
        <w:tc>
          <w:tcPr>
            <w:tcW w:w="1618" w:type="dxa"/>
            <w:tcBorders>
              <w:top w:val="single" w:sz="4" w:space="0" w:color="000000"/>
              <w:left w:val="single" w:sz="7" w:space="0" w:color="000000"/>
              <w:bottom w:val="single" w:sz="7" w:space="0" w:color="000000"/>
              <w:right w:val="single" w:sz="7" w:space="0" w:color="000000"/>
            </w:tcBorders>
          </w:tcPr>
          <w:p w14:paraId="5AFBDF9D" w14:textId="77777777" w:rsidR="00987387" w:rsidRDefault="00D205D0">
            <w:pPr>
              <w:spacing w:after="0"/>
              <w:ind w:right="3"/>
              <w:jc w:val="center"/>
            </w:pPr>
            <w:r>
              <w:rPr>
                <w:rFonts w:ascii="Times New Roman" w:eastAsia="Times New Roman" w:hAnsi="Times New Roman" w:cs="Times New Roman"/>
                <w:sz w:val="23"/>
              </w:rPr>
              <w:t xml:space="preserve">0.898875 </w:t>
            </w:r>
          </w:p>
        </w:tc>
        <w:tc>
          <w:tcPr>
            <w:tcW w:w="1392" w:type="dxa"/>
            <w:tcBorders>
              <w:top w:val="single" w:sz="4" w:space="0" w:color="000000"/>
              <w:left w:val="single" w:sz="7" w:space="0" w:color="000000"/>
              <w:bottom w:val="single" w:sz="7" w:space="0" w:color="000000"/>
              <w:right w:val="single" w:sz="7" w:space="0" w:color="000000"/>
            </w:tcBorders>
          </w:tcPr>
          <w:p w14:paraId="0BBE70EA" w14:textId="77777777" w:rsidR="00987387" w:rsidRDefault="00D205D0">
            <w:pPr>
              <w:spacing w:after="0"/>
              <w:jc w:val="center"/>
            </w:pPr>
            <w:r>
              <w:rPr>
                <w:rFonts w:ascii="Times New Roman" w:eastAsia="Times New Roman" w:hAnsi="Times New Roman" w:cs="Times New Roman"/>
                <w:sz w:val="23"/>
              </w:rPr>
              <w:t xml:space="preserve">-0.004623 </w:t>
            </w:r>
          </w:p>
        </w:tc>
        <w:tc>
          <w:tcPr>
            <w:tcW w:w="1411" w:type="dxa"/>
            <w:tcBorders>
              <w:top w:val="single" w:sz="4" w:space="0" w:color="000000"/>
              <w:left w:val="single" w:sz="7" w:space="0" w:color="000000"/>
              <w:bottom w:val="single" w:sz="7" w:space="0" w:color="000000"/>
              <w:right w:val="single" w:sz="7" w:space="0" w:color="000000"/>
            </w:tcBorders>
          </w:tcPr>
          <w:p w14:paraId="23FE838C" w14:textId="77777777" w:rsidR="00987387" w:rsidRDefault="00D205D0">
            <w:pPr>
              <w:spacing w:after="0"/>
              <w:ind w:right="2"/>
              <w:jc w:val="center"/>
            </w:pPr>
            <w:r>
              <w:rPr>
                <w:rFonts w:ascii="Times New Roman" w:eastAsia="Times New Roman" w:hAnsi="Times New Roman" w:cs="Times New Roman"/>
                <w:sz w:val="23"/>
              </w:rPr>
              <w:t xml:space="preserve">-0.327661 </w:t>
            </w:r>
          </w:p>
        </w:tc>
        <w:tc>
          <w:tcPr>
            <w:tcW w:w="1411" w:type="dxa"/>
            <w:tcBorders>
              <w:top w:val="single" w:sz="4" w:space="0" w:color="000000"/>
              <w:left w:val="single" w:sz="7" w:space="0" w:color="000000"/>
              <w:bottom w:val="single" w:sz="7" w:space="0" w:color="000000"/>
              <w:right w:val="single" w:sz="7" w:space="0" w:color="000000"/>
            </w:tcBorders>
          </w:tcPr>
          <w:p w14:paraId="760950B9" w14:textId="77777777" w:rsidR="00987387" w:rsidRDefault="00D205D0">
            <w:pPr>
              <w:spacing w:after="0"/>
              <w:ind w:right="1"/>
              <w:jc w:val="center"/>
            </w:pPr>
            <w:r>
              <w:rPr>
                <w:rFonts w:ascii="Times New Roman" w:eastAsia="Times New Roman" w:hAnsi="Times New Roman" w:cs="Times New Roman"/>
                <w:sz w:val="23"/>
              </w:rPr>
              <w:t xml:space="preserve">1.000000 </w:t>
            </w:r>
          </w:p>
        </w:tc>
      </w:tr>
    </w:tbl>
    <w:p w14:paraId="3E455AEE" w14:textId="77777777" w:rsidR="00987387" w:rsidRDefault="00D205D0">
      <w:pPr>
        <w:spacing w:after="237"/>
        <w:ind w:left="12" w:hanging="10"/>
        <w:jc w:val="both"/>
      </w:pPr>
      <w:r>
        <w:rPr>
          <w:rFonts w:ascii="Times New Roman" w:eastAsia="Times New Roman" w:hAnsi="Times New Roman" w:cs="Times New Roman"/>
          <w:sz w:val="23"/>
        </w:rPr>
        <w:t xml:space="preserve">  Sumber : hasil Eviews </w:t>
      </w:r>
    </w:p>
    <w:p w14:paraId="05BE24D8" w14:textId="77777777" w:rsidR="00987387" w:rsidRDefault="00D205D0">
      <w:pPr>
        <w:spacing w:after="5" w:line="479" w:lineRule="auto"/>
        <w:ind w:left="1004" w:firstLine="678"/>
        <w:jc w:val="both"/>
      </w:pPr>
      <w:r>
        <w:rPr>
          <w:rFonts w:ascii="Times New Roman" w:eastAsia="Times New Roman" w:hAnsi="Times New Roman" w:cs="Times New Roman"/>
          <w:sz w:val="23"/>
        </w:rPr>
        <w:t xml:space="preserve">Berdasarkan hasil uji multikolinearitas diatas terdapat beberapa penyakit asumsi klasik yaitu hubungan antara variabel pendapatan nasional (X1) dengan jumlah uang beredar (X4), dan sebaliknya. </w:t>
      </w:r>
    </w:p>
    <w:p w14:paraId="6A9837C6" w14:textId="77777777" w:rsidR="00987387" w:rsidRDefault="00D205D0">
      <w:pPr>
        <w:spacing w:after="5" w:line="479" w:lineRule="auto"/>
        <w:ind w:left="1004" w:firstLine="678"/>
        <w:jc w:val="both"/>
      </w:pPr>
      <w:r>
        <w:rPr>
          <w:rFonts w:ascii="Times New Roman" w:eastAsia="Times New Roman" w:hAnsi="Times New Roman" w:cs="Times New Roman"/>
          <w:sz w:val="23"/>
        </w:rPr>
        <w:t>Dengan adanya penyakit pada asumsi klasik tersebut, ada dua ca</w:t>
      </w:r>
      <w:r>
        <w:rPr>
          <w:rFonts w:ascii="Times New Roman" w:eastAsia="Times New Roman" w:hAnsi="Times New Roman" w:cs="Times New Roman"/>
          <w:sz w:val="23"/>
        </w:rPr>
        <w:t xml:space="preserve">ra penanggulangannya antara lain : </w:t>
      </w:r>
    </w:p>
    <w:p w14:paraId="6CA0A7CE" w14:textId="77777777" w:rsidR="00987387" w:rsidRDefault="00D205D0">
      <w:pPr>
        <w:numPr>
          <w:ilvl w:val="0"/>
          <w:numId w:val="32"/>
        </w:numPr>
        <w:spacing w:after="240"/>
        <w:ind w:hanging="253"/>
        <w:jc w:val="both"/>
      </w:pPr>
      <w:r>
        <w:rPr>
          <w:rFonts w:ascii="Times New Roman" w:eastAsia="Times New Roman" w:hAnsi="Times New Roman" w:cs="Times New Roman"/>
          <w:sz w:val="23"/>
        </w:rPr>
        <w:t xml:space="preserve">Tanpa Adanya Perbaikan </w:t>
      </w:r>
    </w:p>
    <w:p w14:paraId="6A5273DB" w14:textId="77777777" w:rsidR="00987387" w:rsidRDefault="00D205D0">
      <w:pPr>
        <w:spacing w:after="5" w:line="479" w:lineRule="auto"/>
        <w:ind w:left="2045" w:hanging="10"/>
        <w:jc w:val="both"/>
      </w:pPr>
      <w:r>
        <w:rPr>
          <w:rFonts w:ascii="Times New Roman" w:eastAsia="Times New Roman" w:hAnsi="Times New Roman" w:cs="Times New Roman"/>
          <w:sz w:val="23"/>
        </w:rPr>
        <w:t xml:space="preserve">Multikolinearitas hanya menyebabkan peneliti merasa kesulitan untuk memperoleh estimator dengan standar eror yang kecil. Masalah multikolinearitas biasanya juga timbul karena kita hanya mempunyai </w:t>
      </w:r>
      <w:r>
        <w:rPr>
          <w:rFonts w:ascii="Times New Roman" w:eastAsia="Times New Roman" w:hAnsi="Times New Roman" w:cs="Times New Roman"/>
          <w:sz w:val="23"/>
        </w:rPr>
        <w:t xml:space="preserve">jumlah observasi yang sedikit. </w:t>
      </w:r>
    </w:p>
    <w:p w14:paraId="783399A8" w14:textId="77777777" w:rsidR="00987387" w:rsidRDefault="00D205D0">
      <w:pPr>
        <w:numPr>
          <w:ilvl w:val="0"/>
          <w:numId w:val="32"/>
        </w:numPr>
        <w:spacing w:after="5" w:line="479" w:lineRule="auto"/>
        <w:ind w:hanging="253"/>
        <w:jc w:val="both"/>
      </w:pPr>
      <w:r>
        <w:rPr>
          <w:rFonts w:ascii="Times New Roman" w:eastAsia="Times New Roman" w:hAnsi="Times New Roman" w:cs="Times New Roman"/>
          <w:sz w:val="23"/>
        </w:rPr>
        <w:t>Dengan Perbaikan Menghilangkan Variabel Independen Ketika peneliti menghadapi persoalan serius tentang multikolinearitas, salah satu metode sederhana yang bisa dilakukan adalah dengan menghilangkan salah satu variabel indepe</w:t>
      </w:r>
      <w:r>
        <w:rPr>
          <w:rFonts w:ascii="Times New Roman" w:eastAsia="Times New Roman" w:hAnsi="Times New Roman" w:cs="Times New Roman"/>
          <w:sz w:val="23"/>
        </w:rPr>
        <w:t>nden yang mempunyai hubungan linear yang kuat. Akan tetapi dengan menghilangkan variabel independen di dalam suatu model akan menimbulkan bias spesifik model regresi. Masalah bias spesifik ini timbul karena peneliti melakukan spesifikasi model yang salah d</w:t>
      </w:r>
      <w:r>
        <w:rPr>
          <w:rFonts w:ascii="Times New Roman" w:eastAsia="Times New Roman" w:hAnsi="Times New Roman" w:cs="Times New Roman"/>
          <w:sz w:val="23"/>
        </w:rPr>
        <w:t xml:space="preserve">i dalam analisis. </w:t>
      </w:r>
    </w:p>
    <w:p w14:paraId="6E9AC0F5" w14:textId="77777777" w:rsidR="00987387" w:rsidRDefault="00D205D0">
      <w:pPr>
        <w:spacing w:after="5" w:line="479" w:lineRule="auto"/>
        <w:ind w:left="1004" w:firstLine="678"/>
        <w:jc w:val="both"/>
      </w:pPr>
      <w:r>
        <w:rPr>
          <w:rFonts w:ascii="Times New Roman" w:eastAsia="Times New Roman" w:hAnsi="Times New Roman" w:cs="Times New Roman"/>
          <w:sz w:val="23"/>
        </w:rPr>
        <w:t>Dari hasil uji yang telah dilakukan, dan ternyata terdapat penyakit asumsi klasik maka peneliti menyembuhkan dengan menghilangkan variabel independent. Berdasarkan hasil uji multikolinearitas di atas, maka peneliti memutuskan untuk mengh</w:t>
      </w:r>
      <w:r>
        <w:rPr>
          <w:rFonts w:ascii="Times New Roman" w:eastAsia="Times New Roman" w:hAnsi="Times New Roman" w:cs="Times New Roman"/>
          <w:sz w:val="23"/>
        </w:rPr>
        <w:t xml:space="preserve">ilangkan variabel jumlah uang beredar (X4). </w:t>
      </w:r>
    </w:p>
    <w:p w14:paraId="41E96BD1" w14:textId="77777777" w:rsidR="00987387" w:rsidRDefault="00D205D0">
      <w:pPr>
        <w:spacing w:after="237"/>
        <w:ind w:left="1181" w:right="497" w:hanging="10"/>
        <w:jc w:val="center"/>
      </w:pPr>
      <w:r>
        <w:rPr>
          <w:rFonts w:ascii="Times New Roman" w:eastAsia="Times New Roman" w:hAnsi="Times New Roman" w:cs="Times New Roman"/>
          <w:b/>
          <w:sz w:val="23"/>
        </w:rPr>
        <w:t xml:space="preserve">Tabel 4.13 </w:t>
      </w:r>
    </w:p>
    <w:p w14:paraId="32DA11A9" w14:textId="77777777" w:rsidR="00987387" w:rsidRDefault="00D205D0">
      <w:pPr>
        <w:pStyle w:val="Heading3"/>
        <w:spacing w:after="0"/>
        <w:ind w:left="2498" w:right="0"/>
      </w:pPr>
      <w:r>
        <w:t xml:space="preserve">Penyembuhan Multikolinearitas </w:t>
      </w:r>
    </w:p>
    <w:tbl>
      <w:tblPr>
        <w:tblStyle w:val="TableGrid"/>
        <w:tblW w:w="4726" w:type="dxa"/>
        <w:tblInd w:w="1344" w:type="dxa"/>
        <w:tblCellMar>
          <w:top w:w="0" w:type="dxa"/>
          <w:left w:w="123" w:type="dxa"/>
          <w:bottom w:w="0" w:type="dxa"/>
          <w:right w:w="68" w:type="dxa"/>
        </w:tblCellMar>
        <w:tblLook w:val="04A0" w:firstRow="1" w:lastRow="0" w:firstColumn="1" w:lastColumn="0" w:noHBand="0" w:noVBand="1"/>
      </w:tblPr>
      <w:tblGrid>
        <w:gridCol w:w="955"/>
        <w:gridCol w:w="1170"/>
        <w:gridCol w:w="1431"/>
        <w:gridCol w:w="1170"/>
      </w:tblGrid>
      <w:tr w:rsidR="00987387" w14:paraId="195E51BE" w14:textId="77777777">
        <w:trPr>
          <w:trHeight w:val="270"/>
        </w:trPr>
        <w:tc>
          <w:tcPr>
            <w:tcW w:w="955" w:type="dxa"/>
            <w:tcBorders>
              <w:top w:val="single" w:sz="3" w:space="0" w:color="000000"/>
              <w:left w:val="single" w:sz="4" w:space="0" w:color="000000"/>
              <w:bottom w:val="single" w:sz="3" w:space="0" w:color="000000"/>
              <w:right w:val="single" w:sz="4" w:space="0" w:color="000000"/>
            </w:tcBorders>
          </w:tcPr>
          <w:p w14:paraId="72E446F9" w14:textId="77777777" w:rsidR="00987387" w:rsidRDefault="00D205D0">
            <w:pPr>
              <w:spacing w:after="0"/>
              <w:ind w:left="2"/>
              <w:jc w:val="center"/>
            </w:pPr>
            <w:r>
              <w:rPr>
                <w:rFonts w:ascii="Times New Roman" w:eastAsia="Times New Roman" w:hAnsi="Times New Roman" w:cs="Times New Roman"/>
                <w:sz w:val="23"/>
              </w:rPr>
              <w:t xml:space="preserve">  </w:t>
            </w:r>
          </w:p>
        </w:tc>
        <w:tc>
          <w:tcPr>
            <w:tcW w:w="1170" w:type="dxa"/>
            <w:tcBorders>
              <w:top w:val="single" w:sz="3" w:space="0" w:color="000000"/>
              <w:left w:val="single" w:sz="4" w:space="0" w:color="000000"/>
              <w:bottom w:val="single" w:sz="3" w:space="0" w:color="000000"/>
              <w:right w:val="single" w:sz="4" w:space="0" w:color="000000"/>
            </w:tcBorders>
          </w:tcPr>
          <w:p w14:paraId="3A83C2B5" w14:textId="77777777" w:rsidR="00987387" w:rsidRDefault="00D205D0">
            <w:pPr>
              <w:spacing w:after="0"/>
              <w:ind w:right="54"/>
              <w:jc w:val="center"/>
            </w:pPr>
            <w:r>
              <w:rPr>
                <w:rFonts w:ascii="Times New Roman" w:eastAsia="Times New Roman" w:hAnsi="Times New Roman" w:cs="Times New Roman"/>
                <w:sz w:val="23"/>
              </w:rPr>
              <w:t xml:space="preserve">X1 </w:t>
            </w:r>
          </w:p>
        </w:tc>
        <w:tc>
          <w:tcPr>
            <w:tcW w:w="1431" w:type="dxa"/>
            <w:tcBorders>
              <w:top w:val="single" w:sz="3" w:space="0" w:color="000000"/>
              <w:left w:val="single" w:sz="4" w:space="0" w:color="000000"/>
              <w:bottom w:val="single" w:sz="3" w:space="0" w:color="000000"/>
              <w:right w:val="single" w:sz="3" w:space="0" w:color="000000"/>
            </w:tcBorders>
          </w:tcPr>
          <w:p w14:paraId="6BD16428" w14:textId="77777777" w:rsidR="00987387" w:rsidRDefault="00D205D0">
            <w:pPr>
              <w:spacing w:after="0"/>
              <w:ind w:right="55"/>
              <w:jc w:val="center"/>
            </w:pPr>
            <w:r>
              <w:rPr>
                <w:rFonts w:ascii="Times New Roman" w:eastAsia="Times New Roman" w:hAnsi="Times New Roman" w:cs="Times New Roman"/>
                <w:sz w:val="23"/>
              </w:rPr>
              <w:t xml:space="preserve">X2 </w:t>
            </w:r>
          </w:p>
        </w:tc>
        <w:tc>
          <w:tcPr>
            <w:tcW w:w="1170" w:type="dxa"/>
            <w:tcBorders>
              <w:top w:val="single" w:sz="3" w:space="0" w:color="000000"/>
              <w:left w:val="single" w:sz="3" w:space="0" w:color="000000"/>
              <w:bottom w:val="single" w:sz="3" w:space="0" w:color="000000"/>
              <w:right w:val="single" w:sz="3" w:space="0" w:color="000000"/>
            </w:tcBorders>
          </w:tcPr>
          <w:p w14:paraId="5AFC3A88" w14:textId="77777777" w:rsidR="00987387" w:rsidRDefault="00D205D0">
            <w:pPr>
              <w:spacing w:after="0"/>
              <w:ind w:right="55"/>
              <w:jc w:val="center"/>
            </w:pPr>
            <w:r>
              <w:rPr>
                <w:rFonts w:ascii="Times New Roman" w:eastAsia="Times New Roman" w:hAnsi="Times New Roman" w:cs="Times New Roman"/>
                <w:sz w:val="23"/>
              </w:rPr>
              <w:t xml:space="preserve">X3 </w:t>
            </w:r>
          </w:p>
        </w:tc>
      </w:tr>
      <w:tr w:rsidR="00987387" w14:paraId="122D6AB8" w14:textId="77777777">
        <w:trPr>
          <w:trHeight w:val="269"/>
        </w:trPr>
        <w:tc>
          <w:tcPr>
            <w:tcW w:w="955" w:type="dxa"/>
            <w:tcBorders>
              <w:top w:val="single" w:sz="3" w:space="0" w:color="000000"/>
              <w:left w:val="single" w:sz="4" w:space="0" w:color="000000"/>
              <w:bottom w:val="single" w:sz="3" w:space="0" w:color="000000"/>
              <w:right w:val="single" w:sz="4" w:space="0" w:color="000000"/>
            </w:tcBorders>
          </w:tcPr>
          <w:p w14:paraId="5272B3CC" w14:textId="77777777" w:rsidR="00987387" w:rsidRDefault="00D205D0">
            <w:pPr>
              <w:spacing w:after="0"/>
              <w:ind w:right="54"/>
              <w:jc w:val="center"/>
            </w:pPr>
            <w:r>
              <w:rPr>
                <w:rFonts w:ascii="Times New Roman" w:eastAsia="Times New Roman" w:hAnsi="Times New Roman" w:cs="Times New Roman"/>
                <w:sz w:val="23"/>
              </w:rPr>
              <w:t xml:space="preserve">X1 </w:t>
            </w:r>
          </w:p>
        </w:tc>
        <w:tc>
          <w:tcPr>
            <w:tcW w:w="1170" w:type="dxa"/>
            <w:tcBorders>
              <w:top w:val="single" w:sz="3" w:space="0" w:color="000000"/>
              <w:left w:val="single" w:sz="4" w:space="0" w:color="000000"/>
              <w:bottom w:val="single" w:sz="3" w:space="0" w:color="000000"/>
              <w:right w:val="single" w:sz="4" w:space="0" w:color="000000"/>
            </w:tcBorders>
          </w:tcPr>
          <w:p w14:paraId="156887C8" w14:textId="77777777" w:rsidR="00987387" w:rsidRDefault="00D205D0">
            <w:pPr>
              <w:spacing w:after="0"/>
              <w:ind w:left="10"/>
            </w:pPr>
            <w:r>
              <w:rPr>
                <w:rFonts w:ascii="Times New Roman" w:eastAsia="Times New Roman" w:hAnsi="Times New Roman" w:cs="Times New Roman"/>
                <w:sz w:val="23"/>
              </w:rPr>
              <w:t xml:space="preserve">1.000.000 </w:t>
            </w:r>
          </w:p>
        </w:tc>
        <w:tc>
          <w:tcPr>
            <w:tcW w:w="1431" w:type="dxa"/>
            <w:tcBorders>
              <w:top w:val="single" w:sz="3" w:space="0" w:color="000000"/>
              <w:left w:val="single" w:sz="4" w:space="0" w:color="000000"/>
              <w:bottom w:val="single" w:sz="3" w:space="0" w:color="000000"/>
              <w:right w:val="single" w:sz="3" w:space="0" w:color="000000"/>
            </w:tcBorders>
          </w:tcPr>
          <w:p w14:paraId="662DC1FF" w14:textId="77777777" w:rsidR="00987387" w:rsidRDefault="00D205D0">
            <w:pPr>
              <w:spacing w:after="0"/>
              <w:ind w:right="54"/>
              <w:jc w:val="center"/>
            </w:pPr>
            <w:r>
              <w:rPr>
                <w:rFonts w:ascii="Times New Roman" w:eastAsia="Times New Roman" w:hAnsi="Times New Roman" w:cs="Times New Roman"/>
                <w:sz w:val="23"/>
              </w:rPr>
              <w:t xml:space="preserve"> 0.029919 </w:t>
            </w:r>
          </w:p>
        </w:tc>
        <w:tc>
          <w:tcPr>
            <w:tcW w:w="1170" w:type="dxa"/>
            <w:tcBorders>
              <w:top w:val="single" w:sz="3" w:space="0" w:color="000000"/>
              <w:left w:val="single" w:sz="3" w:space="0" w:color="000000"/>
              <w:bottom w:val="single" w:sz="3" w:space="0" w:color="000000"/>
              <w:right w:val="single" w:sz="3" w:space="0" w:color="000000"/>
            </w:tcBorders>
          </w:tcPr>
          <w:p w14:paraId="04783246" w14:textId="77777777" w:rsidR="00987387" w:rsidRDefault="00D205D0">
            <w:pPr>
              <w:spacing w:after="0"/>
            </w:pPr>
            <w:r>
              <w:rPr>
                <w:rFonts w:ascii="Times New Roman" w:eastAsia="Times New Roman" w:hAnsi="Times New Roman" w:cs="Times New Roman"/>
                <w:sz w:val="23"/>
              </w:rPr>
              <w:t xml:space="preserve">-0.308915 </w:t>
            </w:r>
          </w:p>
        </w:tc>
      </w:tr>
      <w:tr w:rsidR="00987387" w14:paraId="5E14A30B" w14:textId="77777777">
        <w:trPr>
          <w:trHeight w:val="268"/>
        </w:trPr>
        <w:tc>
          <w:tcPr>
            <w:tcW w:w="955" w:type="dxa"/>
            <w:tcBorders>
              <w:top w:val="single" w:sz="3" w:space="0" w:color="000000"/>
              <w:left w:val="single" w:sz="4" w:space="0" w:color="000000"/>
              <w:bottom w:val="single" w:sz="4" w:space="0" w:color="000000"/>
              <w:right w:val="single" w:sz="4" w:space="0" w:color="000000"/>
            </w:tcBorders>
          </w:tcPr>
          <w:p w14:paraId="7363CCAA" w14:textId="77777777" w:rsidR="00987387" w:rsidRDefault="00D205D0">
            <w:pPr>
              <w:spacing w:after="0"/>
              <w:ind w:right="54"/>
              <w:jc w:val="center"/>
            </w:pPr>
            <w:r>
              <w:rPr>
                <w:rFonts w:ascii="Times New Roman" w:eastAsia="Times New Roman" w:hAnsi="Times New Roman" w:cs="Times New Roman"/>
                <w:sz w:val="23"/>
              </w:rPr>
              <w:t xml:space="preserve">X2 </w:t>
            </w:r>
          </w:p>
        </w:tc>
        <w:tc>
          <w:tcPr>
            <w:tcW w:w="1170" w:type="dxa"/>
            <w:tcBorders>
              <w:top w:val="single" w:sz="3" w:space="0" w:color="000000"/>
              <w:left w:val="single" w:sz="4" w:space="0" w:color="000000"/>
              <w:bottom w:val="single" w:sz="4" w:space="0" w:color="000000"/>
              <w:right w:val="single" w:sz="4" w:space="0" w:color="000000"/>
            </w:tcBorders>
          </w:tcPr>
          <w:p w14:paraId="56AF7BF5" w14:textId="77777777" w:rsidR="00987387" w:rsidRDefault="00D205D0">
            <w:pPr>
              <w:spacing w:after="0"/>
              <w:ind w:left="10"/>
            </w:pPr>
            <w:r>
              <w:rPr>
                <w:rFonts w:ascii="Times New Roman" w:eastAsia="Times New Roman" w:hAnsi="Times New Roman" w:cs="Times New Roman"/>
                <w:sz w:val="23"/>
              </w:rPr>
              <w:t xml:space="preserve"> 0.029919 </w:t>
            </w:r>
          </w:p>
        </w:tc>
        <w:tc>
          <w:tcPr>
            <w:tcW w:w="1431" w:type="dxa"/>
            <w:tcBorders>
              <w:top w:val="single" w:sz="3" w:space="0" w:color="000000"/>
              <w:left w:val="single" w:sz="4" w:space="0" w:color="000000"/>
              <w:bottom w:val="single" w:sz="4" w:space="0" w:color="000000"/>
              <w:right w:val="single" w:sz="3" w:space="0" w:color="000000"/>
            </w:tcBorders>
          </w:tcPr>
          <w:p w14:paraId="25335CEB" w14:textId="77777777" w:rsidR="00987387" w:rsidRDefault="00D205D0">
            <w:pPr>
              <w:spacing w:after="0"/>
              <w:ind w:right="54"/>
              <w:jc w:val="center"/>
            </w:pPr>
            <w:r>
              <w:rPr>
                <w:rFonts w:ascii="Times New Roman" w:eastAsia="Times New Roman" w:hAnsi="Times New Roman" w:cs="Times New Roman"/>
                <w:sz w:val="23"/>
              </w:rPr>
              <w:t xml:space="preserve">1.000.000 </w:t>
            </w:r>
          </w:p>
        </w:tc>
        <w:tc>
          <w:tcPr>
            <w:tcW w:w="1170" w:type="dxa"/>
            <w:tcBorders>
              <w:top w:val="single" w:sz="3" w:space="0" w:color="000000"/>
              <w:left w:val="single" w:sz="3" w:space="0" w:color="000000"/>
              <w:bottom w:val="single" w:sz="4" w:space="0" w:color="000000"/>
              <w:right w:val="single" w:sz="3" w:space="0" w:color="000000"/>
            </w:tcBorders>
          </w:tcPr>
          <w:p w14:paraId="3E8060F6" w14:textId="77777777" w:rsidR="00987387" w:rsidRDefault="00D205D0">
            <w:pPr>
              <w:spacing w:after="0"/>
            </w:pPr>
            <w:r>
              <w:rPr>
                <w:rFonts w:ascii="Times New Roman" w:eastAsia="Times New Roman" w:hAnsi="Times New Roman" w:cs="Times New Roman"/>
                <w:sz w:val="23"/>
              </w:rPr>
              <w:t xml:space="preserve">-0.894283 </w:t>
            </w:r>
          </w:p>
        </w:tc>
      </w:tr>
      <w:tr w:rsidR="00987387" w14:paraId="7F9A2849" w14:textId="77777777">
        <w:trPr>
          <w:trHeight w:val="270"/>
        </w:trPr>
        <w:tc>
          <w:tcPr>
            <w:tcW w:w="955" w:type="dxa"/>
            <w:tcBorders>
              <w:top w:val="single" w:sz="4" w:space="0" w:color="000000"/>
              <w:left w:val="single" w:sz="4" w:space="0" w:color="000000"/>
              <w:bottom w:val="single" w:sz="4" w:space="0" w:color="000000"/>
              <w:right w:val="single" w:sz="4" w:space="0" w:color="000000"/>
            </w:tcBorders>
          </w:tcPr>
          <w:p w14:paraId="58BFC97E" w14:textId="77777777" w:rsidR="00987387" w:rsidRDefault="00D205D0">
            <w:pPr>
              <w:spacing w:after="0"/>
              <w:ind w:right="54"/>
              <w:jc w:val="center"/>
            </w:pPr>
            <w:r>
              <w:rPr>
                <w:rFonts w:ascii="Times New Roman" w:eastAsia="Times New Roman" w:hAnsi="Times New Roman" w:cs="Times New Roman"/>
                <w:sz w:val="23"/>
              </w:rPr>
              <w:t xml:space="preserve">X3 </w:t>
            </w:r>
          </w:p>
        </w:tc>
        <w:tc>
          <w:tcPr>
            <w:tcW w:w="1170" w:type="dxa"/>
            <w:tcBorders>
              <w:top w:val="single" w:sz="4" w:space="0" w:color="000000"/>
              <w:left w:val="single" w:sz="4" w:space="0" w:color="000000"/>
              <w:bottom w:val="single" w:sz="4" w:space="0" w:color="000000"/>
              <w:right w:val="single" w:sz="4" w:space="0" w:color="000000"/>
            </w:tcBorders>
          </w:tcPr>
          <w:p w14:paraId="50A1C136" w14:textId="77777777" w:rsidR="00987387" w:rsidRDefault="00D205D0">
            <w:pPr>
              <w:spacing w:after="0"/>
            </w:pPr>
            <w:r>
              <w:rPr>
                <w:rFonts w:ascii="Times New Roman" w:eastAsia="Times New Roman" w:hAnsi="Times New Roman" w:cs="Times New Roman"/>
                <w:sz w:val="23"/>
              </w:rPr>
              <w:t xml:space="preserve">-0.308915 </w:t>
            </w:r>
          </w:p>
        </w:tc>
        <w:tc>
          <w:tcPr>
            <w:tcW w:w="1431" w:type="dxa"/>
            <w:tcBorders>
              <w:top w:val="single" w:sz="4" w:space="0" w:color="000000"/>
              <w:left w:val="single" w:sz="4" w:space="0" w:color="000000"/>
              <w:bottom w:val="single" w:sz="4" w:space="0" w:color="000000"/>
              <w:right w:val="single" w:sz="3" w:space="0" w:color="000000"/>
            </w:tcBorders>
          </w:tcPr>
          <w:p w14:paraId="687E17AC" w14:textId="77777777" w:rsidR="00987387" w:rsidRDefault="00D205D0">
            <w:pPr>
              <w:spacing w:after="0"/>
              <w:ind w:right="58"/>
              <w:jc w:val="center"/>
            </w:pPr>
            <w:r>
              <w:rPr>
                <w:rFonts w:ascii="Times New Roman" w:eastAsia="Times New Roman" w:hAnsi="Times New Roman" w:cs="Times New Roman"/>
                <w:sz w:val="23"/>
              </w:rPr>
              <w:t xml:space="preserve">-0.894283 </w:t>
            </w:r>
          </w:p>
        </w:tc>
        <w:tc>
          <w:tcPr>
            <w:tcW w:w="1170" w:type="dxa"/>
            <w:tcBorders>
              <w:top w:val="single" w:sz="4" w:space="0" w:color="000000"/>
              <w:left w:val="single" w:sz="3" w:space="0" w:color="000000"/>
              <w:bottom w:val="single" w:sz="4" w:space="0" w:color="000000"/>
              <w:right w:val="single" w:sz="3" w:space="0" w:color="000000"/>
            </w:tcBorders>
          </w:tcPr>
          <w:p w14:paraId="485F0045" w14:textId="77777777" w:rsidR="00987387" w:rsidRDefault="00D205D0">
            <w:pPr>
              <w:spacing w:after="0"/>
              <w:ind w:left="10"/>
            </w:pPr>
            <w:r>
              <w:rPr>
                <w:rFonts w:ascii="Times New Roman" w:eastAsia="Times New Roman" w:hAnsi="Times New Roman" w:cs="Times New Roman"/>
                <w:sz w:val="23"/>
              </w:rPr>
              <w:t xml:space="preserve">1.000.000 </w:t>
            </w:r>
          </w:p>
        </w:tc>
      </w:tr>
    </w:tbl>
    <w:p w14:paraId="580874D3" w14:textId="77777777" w:rsidR="00987387" w:rsidRDefault="00D205D0">
      <w:pPr>
        <w:spacing w:after="237"/>
        <w:ind w:left="1367" w:hanging="10"/>
        <w:jc w:val="both"/>
      </w:pPr>
      <w:r>
        <w:rPr>
          <w:rFonts w:ascii="Times New Roman" w:eastAsia="Times New Roman" w:hAnsi="Times New Roman" w:cs="Times New Roman"/>
          <w:sz w:val="23"/>
        </w:rPr>
        <w:t xml:space="preserve">Sumber : hasil diolah </w:t>
      </w:r>
    </w:p>
    <w:p w14:paraId="5776A9AD" w14:textId="77777777" w:rsidR="00987387" w:rsidRDefault="00D205D0">
      <w:pPr>
        <w:spacing w:after="3" w:line="476" w:lineRule="auto"/>
        <w:ind w:left="1004" w:right="-11" w:firstLine="678"/>
      </w:pPr>
      <w:r>
        <w:rPr>
          <w:rFonts w:ascii="Times New Roman" w:eastAsia="Times New Roman" w:hAnsi="Times New Roman" w:cs="Times New Roman"/>
          <w:sz w:val="23"/>
        </w:rPr>
        <w:t xml:space="preserve">Dari hasil penyembuhan penyakit asumsi klasik diatas, menunjukkan bahwa semua hasilnya &lt; 0.85 yang berarti bahwa semua penyakit asumsi klasik dapat disembuhkan, dengan kata lain tidak terdapat multikolinearitas. </w:t>
      </w:r>
    </w:p>
    <w:p w14:paraId="7E5848AE" w14:textId="77777777" w:rsidR="00987387" w:rsidRDefault="00D205D0">
      <w:pPr>
        <w:pStyle w:val="Heading4"/>
        <w:ind w:left="1080" w:right="0"/>
      </w:pPr>
      <w:r>
        <w:t>4.2.5.4.2. Uji Heter</w:t>
      </w:r>
      <w:r>
        <w:t xml:space="preserve">oskedastisitas Jangka Panjang </w:t>
      </w:r>
    </w:p>
    <w:p w14:paraId="1BE93E90" w14:textId="77777777" w:rsidR="00987387" w:rsidRDefault="00D205D0">
      <w:pPr>
        <w:spacing w:after="111" w:line="479" w:lineRule="auto"/>
        <w:ind w:left="1273" w:firstLine="762"/>
        <w:jc w:val="both"/>
      </w:pPr>
      <w:r>
        <w:rPr>
          <w:rFonts w:ascii="Times New Roman" w:eastAsia="Times New Roman" w:hAnsi="Times New Roman" w:cs="Times New Roman"/>
          <w:sz w:val="23"/>
        </w:rPr>
        <w:t xml:space="preserve">Uji heteroskedasitas bertujuan untuk menguji apakah dalam  model regresi terjadi ketidaksamaan varian dari residual satu pengamatan ke pengamatan yang lain. Jika varian residual satu pengamatan ke pengamatan yang lain tetap, </w:t>
      </w:r>
      <w:r>
        <w:rPr>
          <w:rFonts w:ascii="Times New Roman" w:eastAsia="Times New Roman" w:hAnsi="Times New Roman" w:cs="Times New Roman"/>
          <w:sz w:val="23"/>
        </w:rPr>
        <w:t xml:space="preserve">maka disebut homokesdasitas dan jika berbeda disebut heteroskedasitas. </w:t>
      </w:r>
    </w:p>
    <w:p w14:paraId="5E11DDD2" w14:textId="77777777" w:rsidR="00987387" w:rsidRDefault="00D205D0">
      <w:pPr>
        <w:spacing w:after="5" w:line="479" w:lineRule="auto"/>
        <w:ind w:left="1273" w:firstLine="762"/>
        <w:jc w:val="both"/>
      </w:pPr>
      <w:r>
        <w:rPr>
          <w:rFonts w:ascii="Times New Roman" w:eastAsia="Times New Roman" w:hAnsi="Times New Roman" w:cs="Times New Roman"/>
          <w:sz w:val="23"/>
        </w:rPr>
        <w:t>Metode yang digunakan untuk mendeteksi adanya heteroskedastisitas pada penelitian ini adalah pengujian White. Pengujian heteroskedastisitas dilakukan dengan bantuan program komputer Ev</w:t>
      </w:r>
      <w:r>
        <w:rPr>
          <w:rFonts w:ascii="Times New Roman" w:eastAsia="Times New Roman" w:hAnsi="Times New Roman" w:cs="Times New Roman"/>
          <w:sz w:val="23"/>
        </w:rPr>
        <w:t xml:space="preserve">iews 4, dan diperoleh hasil regresi seperti pada tabel berikut ini: </w:t>
      </w:r>
    </w:p>
    <w:p w14:paraId="6E77B460" w14:textId="77777777" w:rsidR="00987387" w:rsidRDefault="00D205D0">
      <w:pPr>
        <w:spacing w:after="237"/>
        <w:ind w:left="2035"/>
      </w:pPr>
      <w:r>
        <w:rPr>
          <w:rFonts w:ascii="Times New Roman" w:eastAsia="Times New Roman" w:hAnsi="Times New Roman" w:cs="Times New Roman"/>
          <w:sz w:val="23"/>
        </w:rPr>
        <w:t xml:space="preserve"> </w:t>
      </w:r>
    </w:p>
    <w:p w14:paraId="014FC715" w14:textId="77777777" w:rsidR="00987387" w:rsidRDefault="00D205D0">
      <w:pPr>
        <w:spacing w:after="236"/>
        <w:ind w:left="2035"/>
      </w:pPr>
      <w:r>
        <w:rPr>
          <w:rFonts w:ascii="Times New Roman" w:eastAsia="Times New Roman" w:hAnsi="Times New Roman" w:cs="Times New Roman"/>
          <w:sz w:val="23"/>
        </w:rPr>
        <w:t xml:space="preserve"> </w:t>
      </w:r>
    </w:p>
    <w:p w14:paraId="6C951C03" w14:textId="77777777" w:rsidR="00987387" w:rsidRDefault="00D205D0">
      <w:pPr>
        <w:spacing w:after="237"/>
        <w:ind w:left="2035"/>
      </w:pPr>
      <w:r>
        <w:rPr>
          <w:rFonts w:ascii="Times New Roman" w:eastAsia="Times New Roman" w:hAnsi="Times New Roman" w:cs="Times New Roman"/>
          <w:sz w:val="23"/>
        </w:rPr>
        <w:t xml:space="preserve"> </w:t>
      </w:r>
    </w:p>
    <w:p w14:paraId="2F607F73" w14:textId="77777777" w:rsidR="00987387" w:rsidRDefault="00D205D0">
      <w:pPr>
        <w:spacing w:after="237"/>
        <w:ind w:left="2035"/>
      </w:pPr>
      <w:r>
        <w:rPr>
          <w:rFonts w:ascii="Times New Roman" w:eastAsia="Times New Roman" w:hAnsi="Times New Roman" w:cs="Times New Roman"/>
          <w:sz w:val="23"/>
        </w:rPr>
        <w:t xml:space="preserve"> </w:t>
      </w:r>
    </w:p>
    <w:p w14:paraId="2406346C" w14:textId="77777777" w:rsidR="00987387" w:rsidRDefault="00D205D0">
      <w:pPr>
        <w:spacing w:after="237"/>
        <w:ind w:left="2035"/>
      </w:pPr>
      <w:r>
        <w:rPr>
          <w:rFonts w:ascii="Times New Roman" w:eastAsia="Times New Roman" w:hAnsi="Times New Roman" w:cs="Times New Roman"/>
          <w:sz w:val="23"/>
        </w:rPr>
        <w:t xml:space="preserve"> </w:t>
      </w:r>
    </w:p>
    <w:p w14:paraId="1D15DE51" w14:textId="77777777" w:rsidR="00987387" w:rsidRDefault="00D205D0">
      <w:pPr>
        <w:spacing w:after="237"/>
        <w:ind w:left="2035"/>
      </w:pPr>
      <w:r>
        <w:rPr>
          <w:rFonts w:ascii="Times New Roman" w:eastAsia="Times New Roman" w:hAnsi="Times New Roman" w:cs="Times New Roman"/>
          <w:sz w:val="23"/>
        </w:rPr>
        <w:t xml:space="preserve"> </w:t>
      </w:r>
    </w:p>
    <w:p w14:paraId="6AFE7D0D" w14:textId="77777777" w:rsidR="00987387" w:rsidRDefault="00D205D0">
      <w:pPr>
        <w:spacing w:after="236"/>
        <w:ind w:left="2035"/>
      </w:pPr>
      <w:r>
        <w:rPr>
          <w:rFonts w:ascii="Times New Roman" w:eastAsia="Times New Roman" w:hAnsi="Times New Roman" w:cs="Times New Roman"/>
          <w:sz w:val="23"/>
        </w:rPr>
        <w:t xml:space="preserve"> </w:t>
      </w:r>
    </w:p>
    <w:p w14:paraId="40103B55" w14:textId="77777777" w:rsidR="00987387" w:rsidRDefault="00D205D0">
      <w:pPr>
        <w:spacing w:after="237"/>
        <w:ind w:left="2035"/>
      </w:pPr>
      <w:r>
        <w:rPr>
          <w:rFonts w:ascii="Times New Roman" w:eastAsia="Times New Roman" w:hAnsi="Times New Roman" w:cs="Times New Roman"/>
          <w:sz w:val="23"/>
        </w:rPr>
        <w:t xml:space="preserve"> </w:t>
      </w:r>
    </w:p>
    <w:p w14:paraId="49C0FD07" w14:textId="77777777" w:rsidR="00987387" w:rsidRDefault="00D205D0">
      <w:pPr>
        <w:spacing w:after="237"/>
        <w:ind w:left="2035"/>
      </w:pPr>
      <w:r>
        <w:rPr>
          <w:rFonts w:ascii="Times New Roman" w:eastAsia="Times New Roman" w:hAnsi="Times New Roman" w:cs="Times New Roman"/>
          <w:sz w:val="23"/>
        </w:rPr>
        <w:t xml:space="preserve"> </w:t>
      </w:r>
    </w:p>
    <w:p w14:paraId="0BB7C485" w14:textId="77777777" w:rsidR="00987387" w:rsidRDefault="00D205D0">
      <w:pPr>
        <w:spacing w:after="0"/>
        <w:ind w:left="2"/>
      </w:pPr>
      <w:r>
        <w:rPr>
          <w:rFonts w:ascii="Times New Roman" w:eastAsia="Times New Roman" w:hAnsi="Times New Roman" w:cs="Times New Roman"/>
          <w:sz w:val="23"/>
        </w:rPr>
        <w:t xml:space="preserve"> </w:t>
      </w:r>
    </w:p>
    <w:p w14:paraId="23FAE707" w14:textId="77777777" w:rsidR="00987387" w:rsidRDefault="00D205D0">
      <w:pPr>
        <w:spacing w:after="107"/>
        <w:ind w:left="1181" w:right="158" w:hanging="10"/>
        <w:jc w:val="center"/>
      </w:pPr>
      <w:r>
        <w:rPr>
          <w:rFonts w:ascii="Times New Roman" w:eastAsia="Times New Roman" w:hAnsi="Times New Roman" w:cs="Times New Roman"/>
          <w:b/>
          <w:sz w:val="23"/>
        </w:rPr>
        <w:t xml:space="preserve">Tabel 4.14 </w:t>
      </w:r>
    </w:p>
    <w:p w14:paraId="6B7DC0AC" w14:textId="77777777" w:rsidR="00987387" w:rsidRDefault="00D205D0">
      <w:pPr>
        <w:pStyle w:val="Heading3"/>
        <w:spacing w:after="107"/>
        <w:ind w:left="2302" w:right="0"/>
      </w:pPr>
      <w:r>
        <w:t xml:space="preserve">Uji Heteroskedastisitas Jangka Panjang </w:t>
      </w:r>
    </w:p>
    <w:p w14:paraId="52556B1D" w14:textId="77777777" w:rsidR="00987387" w:rsidRDefault="00D205D0">
      <w:pPr>
        <w:spacing w:after="71"/>
        <w:ind w:left="1070"/>
        <w:jc w:val="center"/>
      </w:pPr>
      <w:r>
        <w:rPr>
          <w:rFonts w:ascii="Times New Roman" w:eastAsia="Times New Roman" w:hAnsi="Times New Roman" w:cs="Times New Roman"/>
          <w:b/>
          <w:sz w:val="23"/>
        </w:rPr>
        <w:t xml:space="preserve"> </w:t>
      </w:r>
    </w:p>
    <w:p w14:paraId="31FB0F47" w14:textId="77777777" w:rsidR="00987387" w:rsidRDefault="00D205D0">
      <w:pPr>
        <w:spacing w:after="63"/>
        <w:ind w:left="683" w:hanging="10"/>
      </w:pPr>
      <w:r>
        <w:rPr>
          <w:rFonts w:ascii="Arial" w:eastAsia="Arial" w:hAnsi="Arial" w:cs="Arial"/>
          <w:sz w:val="19"/>
          <w:u w:val="single" w:color="000000"/>
        </w:rPr>
        <w:t>White Heteroskedasticit</w:t>
      </w:r>
      <w:r>
        <w:rPr>
          <w:rFonts w:ascii="Arial" w:eastAsia="Arial" w:hAnsi="Arial" w:cs="Arial"/>
          <w:sz w:val="19"/>
        </w:rPr>
        <w:t xml:space="preserve">y Test: </w:t>
      </w:r>
    </w:p>
    <w:p w14:paraId="0785E52C" w14:textId="77777777" w:rsidR="00987387" w:rsidRDefault="00D205D0">
      <w:pPr>
        <w:tabs>
          <w:tab w:val="center" w:pos="1090"/>
          <w:tab w:val="center" w:pos="3742"/>
          <w:tab w:val="center" w:pos="6334"/>
        </w:tabs>
        <w:spacing w:after="4" w:line="248" w:lineRule="auto"/>
      </w:pPr>
      <w:r>
        <w:rPr>
          <w:noProof/>
        </w:rPr>
        <mc:AlternateContent>
          <mc:Choice Requires="wpg">
            <w:drawing>
              <wp:anchor distT="0" distB="0" distL="114300" distR="114300" simplePos="0" relativeHeight="251668480" behindDoc="1" locked="0" layoutInCell="1" allowOverlap="1" wp14:anchorId="2C4D9D8E" wp14:editId="38A2196B">
                <wp:simplePos x="0" y="0"/>
                <wp:positionH relativeFrom="column">
                  <wp:posOffset>418338</wp:posOffset>
                </wp:positionH>
                <wp:positionV relativeFrom="paragraph">
                  <wp:posOffset>-41823</wp:posOffset>
                </wp:positionV>
                <wp:extent cx="3871722" cy="351282"/>
                <wp:effectExtent l="0" t="0" r="0" b="0"/>
                <wp:wrapNone/>
                <wp:docPr id="138461" name="Group 138461"/>
                <wp:cNvGraphicFramePr/>
                <a:graphic xmlns:a="http://schemas.openxmlformats.org/drawingml/2006/main">
                  <a:graphicData uri="http://schemas.microsoft.com/office/word/2010/wordprocessingGroup">
                    <wpg:wgp>
                      <wpg:cNvGrpSpPr/>
                      <wpg:grpSpPr>
                        <a:xfrm>
                          <a:off x="0" y="0"/>
                          <a:ext cx="3871722" cy="351282"/>
                          <a:chOff x="0" y="0"/>
                          <a:chExt cx="3871722" cy="351282"/>
                        </a:xfrm>
                      </wpg:grpSpPr>
                      <wps:wsp>
                        <wps:cNvPr id="171779" name="Shape 171779"/>
                        <wps:cNvSpPr/>
                        <wps:spPr>
                          <a:xfrm>
                            <a:off x="0" y="16764"/>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80" name="Shape 171780"/>
                        <wps:cNvSpPr/>
                        <wps:spPr>
                          <a:xfrm>
                            <a:off x="1213866" y="1676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81" name="Shape 171781"/>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82" name="Shape 171782"/>
                        <wps:cNvSpPr/>
                        <wps:spPr>
                          <a:xfrm>
                            <a:off x="1263396" y="16764"/>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83" name="Shape 171783"/>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84" name="Shape 171784"/>
                        <wps:cNvSpPr/>
                        <wps:spPr>
                          <a:xfrm>
                            <a:off x="1861566" y="1676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85" name="Shape 171785"/>
                        <wps:cNvSpPr/>
                        <wps:spPr>
                          <a:xfrm>
                            <a:off x="1911096" y="0"/>
                            <a:ext cx="1377696" cy="9144"/>
                          </a:xfrm>
                          <a:custGeom>
                            <a:avLst/>
                            <a:gdLst/>
                            <a:ahLst/>
                            <a:cxnLst/>
                            <a:rect l="0" t="0" r="0" b="0"/>
                            <a:pathLst>
                              <a:path w="1377696" h="9144">
                                <a:moveTo>
                                  <a:pt x="0" y="0"/>
                                </a:moveTo>
                                <a:lnTo>
                                  <a:pt x="1377696" y="0"/>
                                </a:lnTo>
                                <a:lnTo>
                                  <a:pt x="1377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86" name="Shape 171786"/>
                        <wps:cNvSpPr/>
                        <wps:spPr>
                          <a:xfrm>
                            <a:off x="1911096" y="16764"/>
                            <a:ext cx="1377696" cy="9144"/>
                          </a:xfrm>
                          <a:custGeom>
                            <a:avLst/>
                            <a:gdLst/>
                            <a:ahLst/>
                            <a:cxnLst/>
                            <a:rect l="0" t="0" r="0" b="0"/>
                            <a:pathLst>
                              <a:path w="1377696" h="9144">
                                <a:moveTo>
                                  <a:pt x="0" y="0"/>
                                </a:moveTo>
                                <a:lnTo>
                                  <a:pt x="1377696" y="0"/>
                                </a:lnTo>
                                <a:lnTo>
                                  <a:pt x="1377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87" name="Shape 171787"/>
                        <wps:cNvSpPr/>
                        <wps:spPr>
                          <a:xfrm>
                            <a:off x="3288792"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88" name="Shape 171788"/>
                        <wps:cNvSpPr/>
                        <wps:spPr>
                          <a:xfrm>
                            <a:off x="3288792" y="1676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89" name="Shape 171789"/>
                        <wps:cNvSpPr/>
                        <wps:spPr>
                          <a:xfrm>
                            <a:off x="3338322"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90" name="Shape 171790"/>
                        <wps:cNvSpPr/>
                        <wps:spPr>
                          <a:xfrm>
                            <a:off x="3338322" y="16764"/>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91" name="Shape 171791"/>
                        <wps:cNvSpPr/>
                        <wps:spPr>
                          <a:xfrm>
                            <a:off x="0" y="325375"/>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92" name="Shape 171792"/>
                        <wps:cNvSpPr/>
                        <wps:spPr>
                          <a:xfrm>
                            <a:off x="0" y="34290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93" name="Shape 171793"/>
                        <wps:cNvSpPr/>
                        <wps:spPr>
                          <a:xfrm>
                            <a:off x="1213866" y="325375"/>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94" name="Shape 171794"/>
                        <wps:cNvSpPr/>
                        <wps:spPr>
                          <a:xfrm>
                            <a:off x="1213866" y="34290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95" name="Shape 171795"/>
                        <wps:cNvSpPr/>
                        <wps:spPr>
                          <a:xfrm>
                            <a:off x="1263396" y="34290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96" name="Shape 171796"/>
                        <wps:cNvSpPr/>
                        <wps:spPr>
                          <a:xfrm>
                            <a:off x="1861566" y="34290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97" name="Shape 171797"/>
                        <wps:cNvSpPr/>
                        <wps:spPr>
                          <a:xfrm>
                            <a:off x="1911096" y="342900"/>
                            <a:ext cx="663702" cy="9144"/>
                          </a:xfrm>
                          <a:custGeom>
                            <a:avLst/>
                            <a:gdLst/>
                            <a:ahLst/>
                            <a:cxnLst/>
                            <a:rect l="0" t="0" r="0" b="0"/>
                            <a:pathLst>
                              <a:path w="663702" h="9144">
                                <a:moveTo>
                                  <a:pt x="0" y="0"/>
                                </a:moveTo>
                                <a:lnTo>
                                  <a:pt x="663702" y="0"/>
                                </a:lnTo>
                                <a:lnTo>
                                  <a:pt x="6637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98" name="Shape 171798"/>
                        <wps:cNvSpPr/>
                        <wps:spPr>
                          <a:xfrm>
                            <a:off x="2574798" y="34290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99" name="Shape 171799"/>
                        <wps:cNvSpPr/>
                        <wps:spPr>
                          <a:xfrm>
                            <a:off x="2624328" y="34290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00" name="Shape 171800"/>
                        <wps:cNvSpPr/>
                        <wps:spPr>
                          <a:xfrm>
                            <a:off x="3288792" y="34290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01" name="Shape 171801"/>
                        <wps:cNvSpPr/>
                        <wps:spPr>
                          <a:xfrm>
                            <a:off x="3338322" y="34290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461" style="width:304.86pt;height:27.66pt;position:absolute;z-index:-2147483625;mso-position-horizontal-relative:text;mso-position-horizontal:absolute;margin-left:32.94pt;mso-position-vertical-relative:text;margin-top:-3.29321pt;" coordsize="38717,3512">
                <v:shape id="Shape 171802" style="position:absolute;width:12138;height:91;left:0;top:167;" coordsize="1213866,9144" path="m0,0l1213866,0l1213866,9144l0,9144l0,0">
                  <v:stroke weight="0pt" endcap="flat" joinstyle="miter" miterlimit="10" on="false" color="#000000" opacity="0"/>
                  <v:fill on="true" color="#000000"/>
                </v:shape>
                <v:shape id="Shape 171803" style="position:absolute;width:495;height:91;left:12138;top:167;" coordsize="49530,9144" path="m0,0l49530,0l49530,9144l0,9144l0,0">
                  <v:stroke weight="0pt" endcap="flat" joinstyle="miter" miterlimit="10" on="false" color="#000000" opacity="0"/>
                  <v:fill on="true" color="#000000"/>
                </v:shape>
                <v:shape id="Shape 171804" style="position:absolute;width:5981;height:91;left:12633;top:0;" coordsize="598170,9144" path="m0,0l598170,0l598170,9144l0,9144l0,0">
                  <v:stroke weight="0pt" endcap="flat" joinstyle="miter" miterlimit="10" on="false" color="#000000" opacity="0"/>
                  <v:fill on="true" color="#000000"/>
                </v:shape>
                <v:shape id="Shape 171805" style="position:absolute;width:5981;height:91;left:12633;top:167;" coordsize="598170,9144" path="m0,0l598170,0l598170,9144l0,9144l0,0">
                  <v:stroke weight="0pt" endcap="flat" joinstyle="miter" miterlimit="10" on="false" color="#000000" opacity="0"/>
                  <v:fill on="true" color="#000000"/>
                </v:shape>
                <v:shape id="Shape 171806" style="position:absolute;width:495;height:91;left:18615;top:0;" coordsize="49530,9144" path="m0,0l49530,0l49530,9144l0,9144l0,0">
                  <v:stroke weight="0pt" endcap="flat" joinstyle="miter" miterlimit="10" on="false" color="#000000" opacity="0"/>
                  <v:fill on="true" color="#000000"/>
                </v:shape>
                <v:shape id="Shape 171807" style="position:absolute;width:495;height:91;left:18615;top:167;" coordsize="49530,9144" path="m0,0l49530,0l49530,9144l0,9144l0,0">
                  <v:stroke weight="0pt" endcap="flat" joinstyle="miter" miterlimit="10" on="false" color="#000000" opacity="0"/>
                  <v:fill on="true" color="#000000"/>
                </v:shape>
                <v:shape id="Shape 171808" style="position:absolute;width:13776;height:91;left:19110;top:0;" coordsize="1377696,9144" path="m0,0l1377696,0l1377696,9144l0,9144l0,0">
                  <v:stroke weight="0pt" endcap="flat" joinstyle="miter" miterlimit="10" on="false" color="#000000" opacity="0"/>
                  <v:fill on="true" color="#000000"/>
                </v:shape>
                <v:shape id="Shape 171809" style="position:absolute;width:13776;height:91;left:19110;top:167;" coordsize="1377696,9144" path="m0,0l1377696,0l1377696,9144l0,9144l0,0">
                  <v:stroke weight="0pt" endcap="flat" joinstyle="miter" miterlimit="10" on="false" color="#000000" opacity="0"/>
                  <v:fill on="true" color="#000000"/>
                </v:shape>
                <v:shape id="Shape 171810" style="position:absolute;width:495;height:91;left:32887;top:0;" coordsize="49530,9144" path="m0,0l49530,0l49530,9144l0,9144l0,0">
                  <v:stroke weight="0pt" endcap="flat" joinstyle="miter" miterlimit="10" on="false" color="#000000" opacity="0"/>
                  <v:fill on="true" color="#000000"/>
                </v:shape>
                <v:shape id="Shape 171811" style="position:absolute;width:495;height:91;left:32887;top:167;" coordsize="49530,9144" path="m0,0l49530,0l49530,9144l0,9144l0,0">
                  <v:stroke weight="0pt" endcap="flat" joinstyle="miter" miterlimit="10" on="false" color="#000000" opacity="0"/>
                  <v:fill on="true" color="#000000"/>
                </v:shape>
                <v:shape id="Shape 171812" style="position:absolute;width:5334;height:91;left:33383;top:0;" coordsize="533400,9144" path="m0,0l533400,0l533400,9144l0,9144l0,0">
                  <v:stroke weight="0pt" endcap="flat" joinstyle="miter" miterlimit="10" on="false" color="#000000" opacity="0"/>
                  <v:fill on="true" color="#000000"/>
                </v:shape>
                <v:shape id="Shape 171813" style="position:absolute;width:5334;height:91;left:33383;top:167;" coordsize="533400,9144" path="m0,0l533400,0l533400,9144l0,9144l0,0">
                  <v:stroke weight="0pt" endcap="flat" joinstyle="miter" miterlimit="10" on="false" color="#000000" opacity="0"/>
                  <v:fill on="true" color="#000000"/>
                </v:shape>
                <v:shape id="Shape 171814" style="position:absolute;width:12138;height:91;left:0;top:3253;" coordsize="1213866,9144" path="m0,0l1213866,0l1213866,9144l0,9144l0,0">
                  <v:stroke weight="0pt" endcap="flat" joinstyle="miter" miterlimit="10" on="false" color="#000000" opacity="0"/>
                  <v:fill on="true" color="#000000"/>
                </v:shape>
                <v:shape id="Shape 171815" style="position:absolute;width:12138;height:91;left:0;top:3429;" coordsize="1213866,9144" path="m0,0l1213866,0l1213866,9144l0,9144l0,0">
                  <v:stroke weight="0pt" endcap="flat" joinstyle="miter" miterlimit="10" on="false" color="#000000" opacity="0"/>
                  <v:fill on="true" color="#000000"/>
                </v:shape>
                <v:shape id="Shape 171816" style="position:absolute;width:495;height:91;left:12138;top:3253;" coordsize="49530,9144" path="m0,0l49530,0l49530,9144l0,9144l0,0">
                  <v:stroke weight="0pt" endcap="flat" joinstyle="miter" miterlimit="10" on="false" color="#000000" opacity="0"/>
                  <v:fill on="true" color="#000000"/>
                </v:shape>
                <v:shape id="Shape 171817" style="position:absolute;width:495;height:91;left:12138;top:3429;" coordsize="49530,9144" path="m0,0l49530,0l49530,9144l0,9144l0,0">
                  <v:stroke weight="0pt" endcap="flat" joinstyle="miter" miterlimit="10" on="false" color="#000000" opacity="0"/>
                  <v:fill on="true" color="#000000"/>
                </v:shape>
                <v:shape id="Shape 171818" style="position:absolute;width:5981;height:91;left:12633;top:3429;" coordsize="598170,9144" path="m0,0l598170,0l598170,9144l0,9144l0,0">
                  <v:stroke weight="0pt" endcap="flat" joinstyle="miter" miterlimit="10" on="false" color="#000000" opacity="0"/>
                  <v:fill on="true" color="#000000"/>
                </v:shape>
                <v:shape id="Shape 171819" style="position:absolute;width:495;height:91;left:18615;top:3429;" coordsize="49530,9144" path="m0,0l49530,0l49530,9144l0,9144l0,0">
                  <v:stroke weight="0pt" endcap="flat" joinstyle="miter" miterlimit="10" on="false" color="#000000" opacity="0"/>
                  <v:fill on="true" color="#000000"/>
                </v:shape>
                <v:shape id="Shape 171820" style="position:absolute;width:6637;height:91;left:19110;top:3429;" coordsize="663702,9144" path="m0,0l663702,0l663702,9144l0,9144l0,0">
                  <v:stroke weight="0pt" endcap="flat" joinstyle="miter" miterlimit="10" on="false" color="#000000" opacity="0"/>
                  <v:fill on="true" color="#000000"/>
                </v:shape>
                <v:shape id="Shape 171821" style="position:absolute;width:495;height:91;left:25747;top:3429;" coordsize="49530,9144" path="m0,0l49530,0l49530,9144l0,9144l0,0">
                  <v:stroke weight="0pt" endcap="flat" joinstyle="miter" miterlimit="10" on="false" color="#000000" opacity="0"/>
                  <v:fill on="true" color="#000000"/>
                </v:shape>
                <v:shape id="Shape 171822" style="position:absolute;width:6644;height:91;left:26243;top:3429;" coordsize="664464,9144" path="m0,0l664464,0l664464,9144l0,9144l0,0">
                  <v:stroke weight="0pt" endcap="flat" joinstyle="miter" miterlimit="10" on="false" color="#000000" opacity="0"/>
                  <v:fill on="true" color="#000000"/>
                </v:shape>
                <v:shape id="Shape 171823" style="position:absolute;width:495;height:91;left:32887;top:3429;" coordsize="49530,9144" path="m0,0l49530,0l49530,9144l0,9144l0,0">
                  <v:stroke weight="0pt" endcap="flat" joinstyle="miter" miterlimit="10" on="false" color="#000000" opacity="0"/>
                  <v:fill on="true" color="#000000"/>
                </v:shape>
                <v:shape id="Shape 171824" style="position:absolute;width:5334;height:91;left:33383;top:3429;" coordsize="533400,9144" path="m0,0l533400,0l533400,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F-statistic </w:t>
      </w:r>
      <w:r>
        <w:rPr>
          <w:rFonts w:ascii="Arial" w:eastAsia="Arial" w:hAnsi="Arial" w:cs="Arial"/>
          <w:sz w:val="19"/>
        </w:rPr>
        <w:tab/>
        <w:t xml:space="preserve">1.852558    Probability </w:t>
      </w:r>
      <w:r>
        <w:rPr>
          <w:rFonts w:ascii="Arial" w:eastAsia="Arial" w:hAnsi="Arial" w:cs="Arial"/>
          <w:sz w:val="19"/>
        </w:rPr>
        <w:tab/>
        <w:t xml:space="preserve">0.188489 </w:t>
      </w:r>
    </w:p>
    <w:p w14:paraId="36B57C50" w14:textId="77777777" w:rsidR="00987387" w:rsidRDefault="00D205D0">
      <w:pPr>
        <w:tabs>
          <w:tab w:val="center" w:pos="1335"/>
          <w:tab w:val="center" w:pos="3742"/>
          <w:tab w:val="center" w:pos="6334"/>
        </w:tabs>
        <w:spacing w:after="63"/>
      </w:pPr>
      <w:r>
        <w:tab/>
      </w:r>
      <w:r>
        <w:rPr>
          <w:rFonts w:ascii="Arial" w:eastAsia="Arial" w:hAnsi="Arial" w:cs="Arial"/>
          <w:sz w:val="19"/>
        </w:rPr>
        <w:t xml:space="preserve">Obs*R-squared </w:t>
      </w:r>
      <w:r>
        <w:rPr>
          <w:rFonts w:ascii="Arial" w:eastAsia="Arial" w:hAnsi="Arial" w:cs="Arial"/>
          <w:sz w:val="19"/>
        </w:rPr>
        <w:tab/>
      </w:r>
      <w:r>
        <w:rPr>
          <w:rFonts w:ascii="Arial" w:eastAsia="Arial" w:hAnsi="Arial" w:cs="Arial"/>
          <w:sz w:val="19"/>
          <w:u w:val="single" w:color="000000"/>
        </w:rPr>
        <w:t xml:space="preserve">11.19913    Probability </w:t>
      </w:r>
      <w:r>
        <w:rPr>
          <w:rFonts w:ascii="Arial" w:eastAsia="Arial" w:hAnsi="Arial" w:cs="Arial"/>
          <w:sz w:val="19"/>
          <w:u w:val="single" w:color="000000"/>
        </w:rPr>
        <w:tab/>
        <w:t xml:space="preserve">0.190670 </w:t>
      </w:r>
    </w:p>
    <w:p w14:paraId="6B6ECCCC" w14:textId="77777777" w:rsidR="00987387" w:rsidRDefault="00D205D0">
      <w:pPr>
        <w:spacing w:after="0"/>
        <w:ind w:left="1614"/>
      </w:pPr>
      <w:r>
        <w:rPr>
          <w:rFonts w:ascii="Arial" w:eastAsia="Arial" w:hAnsi="Arial" w:cs="Arial"/>
          <w:sz w:val="19"/>
        </w:rPr>
        <w:t xml:space="preserve"> </w:t>
      </w:r>
      <w:r>
        <w:rPr>
          <w:rFonts w:ascii="Arial" w:eastAsia="Arial" w:hAnsi="Arial" w:cs="Arial"/>
          <w:sz w:val="19"/>
        </w:rPr>
        <w:tab/>
        <w:t xml:space="preserve"> </w:t>
      </w:r>
    </w:p>
    <w:p w14:paraId="14B38FBE" w14:textId="77777777" w:rsidR="00987387" w:rsidRDefault="00D205D0">
      <w:pPr>
        <w:spacing w:after="4" w:line="248" w:lineRule="auto"/>
        <w:ind w:left="683" w:hanging="10"/>
      </w:pPr>
      <w:r>
        <w:rPr>
          <w:rFonts w:ascii="Arial" w:eastAsia="Arial" w:hAnsi="Arial" w:cs="Arial"/>
          <w:sz w:val="19"/>
        </w:rPr>
        <w:t xml:space="preserve">Test Equation: </w:t>
      </w:r>
    </w:p>
    <w:p w14:paraId="479E3993" w14:textId="77777777" w:rsidR="00987387" w:rsidRDefault="00D205D0">
      <w:pPr>
        <w:spacing w:after="4" w:line="248" w:lineRule="auto"/>
        <w:ind w:left="683" w:right="3462" w:hanging="10"/>
      </w:pPr>
      <w:r>
        <w:rPr>
          <w:rFonts w:ascii="Arial" w:eastAsia="Arial" w:hAnsi="Arial" w:cs="Arial"/>
          <w:sz w:val="19"/>
        </w:rPr>
        <w:t xml:space="preserve">Dependent Variable: RESID^2 Method: Least Squares </w:t>
      </w:r>
    </w:p>
    <w:p w14:paraId="1C13962B" w14:textId="77777777" w:rsidR="00987387" w:rsidRDefault="00D205D0">
      <w:pPr>
        <w:spacing w:after="4" w:line="248" w:lineRule="auto"/>
        <w:ind w:left="683" w:right="3602" w:hanging="10"/>
      </w:pPr>
      <w:r>
        <w:rPr>
          <w:rFonts w:ascii="Arial" w:eastAsia="Arial" w:hAnsi="Arial" w:cs="Arial"/>
          <w:sz w:val="19"/>
        </w:rPr>
        <w:t xml:space="preserve">Date: 11/03/07   Time: 15:56 Sample: 1988 2005 </w:t>
      </w:r>
    </w:p>
    <w:p w14:paraId="3674BA53" w14:textId="77777777" w:rsidR="00987387" w:rsidRDefault="00D205D0">
      <w:pPr>
        <w:spacing w:after="0"/>
        <w:ind w:left="683" w:hanging="10"/>
      </w:pPr>
      <w:r>
        <w:rPr>
          <w:rFonts w:ascii="Arial" w:eastAsia="Arial" w:hAnsi="Arial" w:cs="Arial"/>
          <w:sz w:val="19"/>
          <w:u w:val="double" w:color="000000"/>
        </w:rPr>
        <w:t xml:space="preserve">Included observations: </w:t>
      </w:r>
      <w:r>
        <w:rPr>
          <w:rFonts w:ascii="Arial" w:eastAsia="Arial" w:hAnsi="Arial" w:cs="Arial"/>
          <w:sz w:val="19"/>
        </w:rPr>
        <w:t xml:space="preserve">18 </w:t>
      </w:r>
    </w:p>
    <w:tbl>
      <w:tblPr>
        <w:tblStyle w:val="TableGrid"/>
        <w:tblW w:w="6110" w:type="dxa"/>
        <w:tblInd w:w="646" w:type="dxa"/>
        <w:tblCellMar>
          <w:top w:w="0" w:type="dxa"/>
          <w:left w:w="0" w:type="dxa"/>
          <w:bottom w:w="0" w:type="dxa"/>
          <w:right w:w="0" w:type="dxa"/>
        </w:tblCellMar>
        <w:tblLook w:val="04A0" w:firstRow="1" w:lastRow="0" w:firstColumn="1" w:lastColumn="0" w:noHBand="0" w:noVBand="1"/>
      </w:tblPr>
      <w:tblGrid>
        <w:gridCol w:w="2016"/>
        <w:gridCol w:w="1185"/>
        <w:gridCol w:w="1114"/>
        <w:gridCol w:w="929"/>
        <w:gridCol w:w="866"/>
      </w:tblGrid>
      <w:tr w:rsidR="00987387" w14:paraId="74D8F591" w14:textId="77777777">
        <w:trPr>
          <w:trHeight w:val="297"/>
        </w:trPr>
        <w:tc>
          <w:tcPr>
            <w:tcW w:w="2017" w:type="dxa"/>
            <w:tcBorders>
              <w:top w:val="nil"/>
              <w:left w:val="nil"/>
              <w:bottom w:val="double" w:sz="6" w:space="0" w:color="000000"/>
              <w:right w:val="nil"/>
            </w:tcBorders>
          </w:tcPr>
          <w:p w14:paraId="371CDFAA" w14:textId="77777777" w:rsidR="00987387" w:rsidRDefault="00D205D0">
            <w:pPr>
              <w:spacing w:after="0"/>
              <w:ind w:right="78"/>
              <w:jc w:val="center"/>
            </w:pPr>
            <w:r>
              <w:rPr>
                <w:rFonts w:ascii="Arial" w:eastAsia="Arial" w:hAnsi="Arial" w:cs="Arial"/>
                <w:sz w:val="19"/>
              </w:rPr>
              <w:t xml:space="preserve">Variable </w:t>
            </w:r>
          </w:p>
        </w:tc>
        <w:tc>
          <w:tcPr>
            <w:tcW w:w="1185" w:type="dxa"/>
            <w:tcBorders>
              <w:top w:val="double" w:sz="6" w:space="0" w:color="000000"/>
              <w:left w:val="nil"/>
              <w:bottom w:val="double" w:sz="6" w:space="0" w:color="000000"/>
              <w:right w:val="nil"/>
            </w:tcBorders>
          </w:tcPr>
          <w:p w14:paraId="69BD4A9B" w14:textId="77777777" w:rsidR="00987387" w:rsidRDefault="00D205D0">
            <w:pPr>
              <w:spacing w:after="0"/>
              <w:ind w:left="12"/>
            </w:pPr>
            <w:r>
              <w:rPr>
                <w:rFonts w:ascii="Arial" w:eastAsia="Arial" w:hAnsi="Arial" w:cs="Arial"/>
                <w:sz w:val="19"/>
                <w:u w:val="single" w:color="000000"/>
              </w:rPr>
              <w:t>Coefficient</w:t>
            </w:r>
          </w:p>
        </w:tc>
        <w:tc>
          <w:tcPr>
            <w:tcW w:w="1114" w:type="dxa"/>
            <w:tcBorders>
              <w:top w:val="double" w:sz="6" w:space="0" w:color="000000"/>
              <w:left w:val="nil"/>
              <w:bottom w:val="double" w:sz="6" w:space="0" w:color="000000"/>
              <w:right w:val="nil"/>
            </w:tcBorders>
          </w:tcPr>
          <w:p w14:paraId="1DE411F3" w14:textId="77777777" w:rsidR="00987387" w:rsidRDefault="00D205D0">
            <w:pPr>
              <w:spacing w:after="0"/>
              <w:ind w:left="32"/>
            </w:pPr>
            <w:r>
              <w:rPr>
                <w:rFonts w:ascii="Arial" w:eastAsia="Arial" w:hAnsi="Arial" w:cs="Arial"/>
                <w:sz w:val="19"/>
              </w:rPr>
              <w:t>Std. Error</w:t>
            </w:r>
          </w:p>
        </w:tc>
        <w:tc>
          <w:tcPr>
            <w:tcW w:w="929" w:type="dxa"/>
            <w:tcBorders>
              <w:top w:val="double" w:sz="6" w:space="0" w:color="000000"/>
              <w:left w:val="nil"/>
              <w:bottom w:val="double" w:sz="6" w:space="0" w:color="000000"/>
              <w:right w:val="nil"/>
            </w:tcBorders>
          </w:tcPr>
          <w:p w14:paraId="5191517F" w14:textId="77777777" w:rsidR="00987387" w:rsidRDefault="00D205D0">
            <w:pPr>
              <w:spacing w:after="0"/>
              <w:ind w:left="76"/>
            </w:pPr>
            <w:r>
              <w:rPr>
                <w:rFonts w:ascii="Arial" w:eastAsia="Arial" w:hAnsi="Arial" w:cs="Arial"/>
                <w:sz w:val="19"/>
              </w:rPr>
              <w:t>t-Statistic</w:t>
            </w:r>
          </w:p>
        </w:tc>
        <w:tc>
          <w:tcPr>
            <w:tcW w:w="866" w:type="dxa"/>
            <w:tcBorders>
              <w:top w:val="double" w:sz="6" w:space="0" w:color="000000"/>
              <w:left w:val="nil"/>
              <w:bottom w:val="double" w:sz="6" w:space="0" w:color="000000"/>
              <w:right w:val="nil"/>
            </w:tcBorders>
          </w:tcPr>
          <w:p w14:paraId="4EF05425" w14:textId="77777777" w:rsidR="00987387" w:rsidRDefault="00D205D0">
            <w:pPr>
              <w:spacing w:after="0"/>
              <w:ind w:right="29"/>
              <w:jc w:val="right"/>
            </w:pPr>
            <w:r>
              <w:rPr>
                <w:rFonts w:ascii="Arial" w:eastAsia="Arial" w:hAnsi="Arial" w:cs="Arial"/>
                <w:sz w:val="19"/>
              </w:rPr>
              <w:t xml:space="preserve">Prob. </w:t>
            </w:r>
          </w:p>
        </w:tc>
      </w:tr>
      <w:tr w:rsidR="00987387" w14:paraId="4B811858" w14:textId="77777777">
        <w:trPr>
          <w:trHeight w:val="290"/>
        </w:trPr>
        <w:tc>
          <w:tcPr>
            <w:tcW w:w="2017" w:type="dxa"/>
            <w:tcBorders>
              <w:top w:val="double" w:sz="6" w:space="0" w:color="000000"/>
              <w:left w:val="nil"/>
              <w:bottom w:val="nil"/>
              <w:right w:val="nil"/>
            </w:tcBorders>
          </w:tcPr>
          <w:p w14:paraId="4251AB9E" w14:textId="77777777" w:rsidR="00987387" w:rsidRDefault="00D205D0">
            <w:pPr>
              <w:spacing w:after="0"/>
              <w:ind w:right="78"/>
              <w:jc w:val="center"/>
            </w:pPr>
            <w:r>
              <w:rPr>
                <w:rFonts w:ascii="Arial" w:eastAsia="Arial" w:hAnsi="Arial" w:cs="Arial"/>
                <w:sz w:val="19"/>
              </w:rPr>
              <w:t xml:space="preserve">C </w:t>
            </w:r>
          </w:p>
        </w:tc>
        <w:tc>
          <w:tcPr>
            <w:tcW w:w="1185" w:type="dxa"/>
            <w:tcBorders>
              <w:top w:val="double" w:sz="6" w:space="0" w:color="000000"/>
              <w:left w:val="nil"/>
              <w:bottom w:val="nil"/>
              <w:right w:val="nil"/>
            </w:tcBorders>
          </w:tcPr>
          <w:p w14:paraId="5231B49F" w14:textId="77777777" w:rsidR="00987387" w:rsidRDefault="00D205D0">
            <w:pPr>
              <w:spacing w:after="0"/>
              <w:ind w:left="27"/>
            </w:pPr>
            <w:r>
              <w:rPr>
                <w:rFonts w:ascii="Arial" w:eastAsia="Arial" w:hAnsi="Arial" w:cs="Arial"/>
                <w:sz w:val="19"/>
              </w:rPr>
              <w:t>-1.91E+09</w:t>
            </w:r>
          </w:p>
        </w:tc>
        <w:tc>
          <w:tcPr>
            <w:tcW w:w="1114" w:type="dxa"/>
            <w:tcBorders>
              <w:top w:val="double" w:sz="6" w:space="0" w:color="000000"/>
              <w:left w:val="nil"/>
              <w:bottom w:val="nil"/>
              <w:right w:val="nil"/>
            </w:tcBorders>
          </w:tcPr>
          <w:p w14:paraId="57EB2B00" w14:textId="77777777" w:rsidR="00987387" w:rsidRDefault="00D205D0">
            <w:pPr>
              <w:spacing w:after="0"/>
              <w:ind w:left="27"/>
            </w:pPr>
            <w:r>
              <w:rPr>
                <w:rFonts w:ascii="Arial" w:eastAsia="Arial" w:hAnsi="Arial" w:cs="Arial"/>
                <w:sz w:val="19"/>
              </w:rPr>
              <w:t>1.57E+09</w:t>
            </w:r>
          </w:p>
        </w:tc>
        <w:tc>
          <w:tcPr>
            <w:tcW w:w="929" w:type="dxa"/>
            <w:tcBorders>
              <w:top w:val="double" w:sz="6" w:space="0" w:color="000000"/>
              <w:left w:val="nil"/>
              <w:bottom w:val="nil"/>
              <w:right w:val="nil"/>
            </w:tcBorders>
          </w:tcPr>
          <w:p w14:paraId="73DD86C6" w14:textId="77777777" w:rsidR="00987387" w:rsidRDefault="00D205D0">
            <w:pPr>
              <w:spacing w:after="0"/>
              <w:jc w:val="both"/>
            </w:pPr>
            <w:r>
              <w:rPr>
                <w:rFonts w:ascii="Arial" w:eastAsia="Arial" w:hAnsi="Arial" w:cs="Arial"/>
                <w:sz w:val="19"/>
              </w:rPr>
              <w:t>-1.214823</w:t>
            </w:r>
          </w:p>
        </w:tc>
        <w:tc>
          <w:tcPr>
            <w:tcW w:w="866" w:type="dxa"/>
            <w:tcBorders>
              <w:top w:val="double" w:sz="6" w:space="0" w:color="000000"/>
              <w:left w:val="nil"/>
              <w:bottom w:val="nil"/>
              <w:right w:val="nil"/>
            </w:tcBorders>
          </w:tcPr>
          <w:p w14:paraId="148849BA" w14:textId="77777777" w:rsidR="00987387" w:rsidRDefault="00D205D0">
            <w:pPr>
              <w:spacing w:after="0"/>
              <w:ind w:right="29"/>
              <w:jc w:val="right"/>
            </w:pPr>
            <w:r>
              <w:rPr>
                <w:rFonts w:ascii="Arial" w:eastAsia="Arial" w:hAnsi="Arial" w:cs="Arial"/>
                <w:sz w:val="19"/>
              </w:rPr>
              <w:t>0.2553</w:t>
            </w:r>
          </w:p>
        </w:tc>
      </w:tr>
      <w:tr w:rsidR="00987387" w14:paraId="6987222F" w14:textId="77777777">
        <w:trPr>
          <w:trHeight w:val="217"/>
        </w:trPr>
        <w:tc>
          <w:tcPr>
            <w:tcW w:w="2017" w:type="dxa"/>
            <w:tcBorders>
              <w:top w:val="nil"/>
              <w:left w:val="nil"/>
              <w:bottom w:val="nil"/>
              <w:right w:val="nil"/>
            </w:tcBorders>
          </w:tcPr>
          <w:p w14:paraId="328FD584" w14:textId="77777777" w:rsidR="00987387" w:rsidRDefault="00D205D0">
            <w:pPr>
              <w:spacing w:after="0"/>
              <w:ind w:right="80"/>
              <w:jc w:val="center"/>
            </w:pPr>
            <w:r>
              <w:rPr>
                <w:rFonts w:ascii="Arial" w:eastAsia="Arial" w:hAnsi="Arial" w:cs="Arial"/>
                <w:sz w:val="19"/>
              </w:rPr>
              <w:t xml:space="preserve">X1 </w:t>
            </w:r>
          </w:p>
        </w:tc>
        <w:tc>
          <w:tcPr>
            <w:tcW w:w="1185" w:type="dxa"/>
            <w:tcBorders>
              <w:top w:val="nil"/>
              <w:left w:val="nil"/>
              <w:bottom w:val="nil"/>
              <w:right w:val="nil"/>
            </w:tcBorders>
          </w:tcPr>
          <w:p w14:paraId="52FEF1DC" w14:textId="77777777" w:rsidR="00987387" w:rsidRDefault="00D205D0">
            <w:pPr>
              <w:spacing w:after="0"/>
              <w:ind w:left="115"/>
            </w:pPr>
            <w:r>
              <w:rPr>
                <w:rFonts w:ascii="Arial" w:eastAsia="Arial" w:hAnsi="Arial" w:cs="Arial"/>
                <w:sz w:val="19"/>
              </w:rPr>
              <w:t>12584.04</w:t>
            </w:r>
          </w:p>
        </w:tc>
        <w:tc>
          <w:tcPr>
            <w:tcW w:w="1114" w:type="dxa"/>
            <w:tcBorders>
              <w:top w:val="nil"/>
              <w:left w:val="nil"/>
              <w:bottom w:val="nil"/>
              <w:right w:val="nil"/>
            </w:tcBorders>
          </w:tcPr>
          <w:p w14:paraId="199154A6" w14:textId="77777777" w:rsidR="00987387" w:rsidRDefault="00D205D0">
            <w:pPr>
              <w:spacing w:after="0"/>
              <w:ind w:left="53"/>
            </w:pPr>
            <w:r>
              <w:rPr>
                <w:rFonts w:ascii="Arial" w:eastAsia="Arial" w:hAnsi="Arial" w:cs="Arial"/>
                <w:sz w:val="19"/>
              </w:rPr>
              <w:t>10641.61</w:t>
            </w:r>
          </w:p>
        </w:tc>
        <w:tc>
          <w:tcPr>
            <w:tcW w:w="929" w:type="dxa"/>
            <w:tcBorders>
              <w:top w:val="nil"/>
              <w:left w:val="nil"/>
              <w:bottom w:val="nil"/>
              <w:right w:val="nil"/>
            </w:tcBorders>
          </w:tcPr>
          <w:p w14:paraId="776921F8" w14:textId="77777777" w:rsidR="00987387" w:rsidRDefault="00D205D0">
            <w:pPr>
              <w:spacing w:after="0"/>
              <w:ind w:left="63"/>
              <w:jc w:val="both"/>
            </w:pPr>
            <w:r>
              <w:rPr>
                <w:rFonts w:ascii="Arial" w:eastAsia="Arial" w:hAnsi="Arial" w:cs="Arial"/>
                <w:sz w:val="19"/>
              </w:rPr>
              <w:t>1.182532</w:t>
            </w:r>
          </w:p>
        </w:tc>
        <w:tc>
          <w:tcPr>
            <w:tcW w:w="866" w:type="dxa"/>
            <w:tcBorders>
              <w:top w:val="nil"/>
              <w:left w:val="nil"/>
              <w:bottom w:val="nil"/>
              <w:right w:val="nil"/>
            </w:tcBorders>
          </w:tcPr>
          <w:p w14:paraId="174913BE" w14:textId="77777777" w:rsidR="00987387" w:rsidRDefault="00D205D0">
            <w:pPr>
              <w:spacing w:after="0"/>
              <w:ind w:right="30"/>
              <w:jc w:val="right"/>
            </w:pPr>
            <w:r>
              <w:rPr>
                <w:rFonts w:ascii="Arial" w:eastAsia="Arial" w:hAnsi="Arial" w:cs="Arial"/>
                <w:sz w:val="19"/>
              </w:rPr>
              <w:t>0.2673</w:t>
            </w:r>
          </w:p>
        </w:tc>
      </w:tr>
      <w:tr w:rsidR="00987387" w14:paraId="4C0E7907" w14:textId="77777777">
        <w:trPr>
          <w:trHeight w:val="217"/>
        </w:trPr>
        <w:tc>
          <w:tcPr>
            <w:tcW w:w="2017" w:type="dxa"/>
            <w:tcBorders>
              <w:top w:val="nil"/>
              <w:left w:val="nil"/>
              <w:bottom w:val="nil"/>
              <w:right w:val="nil"/>
            </w:tcBorders>
          </w:tcPr>
          <w:p w14:paraId="00374DD4" w14:textId="77777777" w:rsidR="00987387" w:rsidRDefault="00D205D0">
            <w:pPr>
              <w:spacing w:after="0"/>
              <w:ind w:right="79"/>
              <w:jc w:val="center"/>
            </w:pPr>
            <w:r>
              <w:rPr>
                <w:rFonts w:ascii="Arial" w:eastAsia="Arial" w:hAnsi="Arial" w:cs="Arial"/>
                <w:sz w:val="19"/>
              </w:rPr>
              <w:t xml:space="preserve">X1^2 </w:t>
            </w:r>
          </w:p>
        </w:tc>
        <w:tc>
          <w:tcPr>
            <w:tcW w:w="1185" w:type="dxa"/>
            <w:tcBorders>
              <w:top w:val="nil"/>
              <w:left w:val="nil"/>
              <w:bottom w:val="nil"/>
              <w:right w:val="nil"/>
            </w:tcBorders>
          </w:tcPr>
          <w:p w14:paraId="64B16EF1" w14:textId="77777777" w:rsidR="00987387" w:rsidRDefault="00D205D0">
            <w:pPr>
              <w:spacing w:after="0"/>
              <w:ind w:left="51"/>
            </w:pPr>
            <w:r>
              <w:rPr>
                <w:rFonts w:ascii="Arial" w:eastAsia="Arial" w:hAnsi="Arial" w:cs="Arial"/>
                <w:sz w:val="19"/>
              </w:rPr>
              <w:t>-0.021312</w:t>
            </w:r>
          </w:p>
        </w:tc>
        <w:tc>
          <w:tcPr>
            <w:tcW w:w="1114" w:type="dxa"/>
            <w:tcBorders>
              <w:top w:val="nil"/>
              <w:left w:val="nil"/>
              <w:bottom w:val="nil"/>
              <w:right w:val="nil"/>
            </w:tcBorders>
          </w:tcPr>
          <w:p w14:paraId="05FA04D9" w14:textId="77777777" w:rsidR="00987387" w:rsidRDefault="00D205D0">
            <w:pPr>
              <w:spacing w:after="0"/>
              <w:ind w:left="52"/>
            </w:pPr>
            <w:r>
              <w:rPr>
                <w:rFonts w:ascii="Arial" w:eastAsia="Arial" w:hAnsi="Arial" w:cs="Arial"/>
                <w:sz w:val="19"/>
              </w:rPr>
              <w:t>0.017769</w:t>
            </w:r>
          </w:p>
        </w:tc>
        <w:tc>
          <w:tcPr>
            <w:tcW w:w="929" w:type="dxa"/>
            <w:tcBorders>
              <w:top w:val="nil"/>
              <w:left w:val="nil"/>
              <w:bottom w:val="nil"/>
              <w:right w:val="nil"/>
            </w:tcBorders>
          </w:tcPr>
          <w:p w14:paraId="6398ACE8" w14:textId="77777777" w:rsidR="00987387" w:rsidRDefault="00D205D0">
            <w:pPr>
              <w:spacing w:after="0"/>
              <w:jc w:val="both"/>
            </w:pPr>
            <w:r>
              <w:rPr>
                <w:rFonts w:ascii="Arial" w:eastAsia="Arial" w:hAnsi="Arial" w:cs="Arial"/>
                <w:sz w:val="19"/>
              </w:rPr>
              <w:t>-1.199345</w:t>
            </w:r>
          </w:p>
        </w:tc>
        <w:tc>
          <w:tcPr>
            <w:tcW w:w="866" w:type="dxa"/>
            <w:tcBorders>
              <w:top w:val="nil"/>
              <w:left w:val="nil"/>
              <w:bottom w:val="nil"/>
              <w:right w:val="nil"/>
            </w:tcBorders>
          </w:tcPr>
          <w:p w14:paraId="732E2355" w14:textId="77777777" w:rsidR="00987387" w:rsidRDefault="00D205D0">
            <w:pPr>
              <w:spacing w:after="0"/>
              <w:ind w:right="29"/>
              <w:jc w:val="right"/>
            </w:pPr>
            <w:r>
              <w:rPr>
                <w:rFonts w:ascii="Arial" w:eastAsia="Arial" w:hAnsi="Arial" w:cs="Arial"/>
                <w:sz w:val="19"/>
              </w:rPr>
              <w:t>0.2610</w:t>
            </w:r>
          </w:p>
        </w:tc>
      </w:tr>
      <w:tr w:rsidR="00987387" w14:paraId="66363B65" w14:textId="77777777">
        <w:trPr>
          <w:trHeight w:val="216"/>
        </w:trPr>
        <w:tc>
          <w:tcPr>
            <w:tcW w:w="2017" w:type="dxa"/>
            <w:tcBorders>
              <w:top w:val="nil"/>
              <w:left w:val="nil"/>
              <w:bottom w:val="nil"/>
              <w:right w:val="nil"/>
            </w:tcBorders>
          </w:tcPr>
          <w:p w14:paraId="6245D2D7" w14:textId="77777777" w:rsidR="00987387" w:rsidRDefault="00D205D0">
            <w:pPr>
              <w:spacing w:after="0"/>
              <w:ind w:right="80"/>
              <w:jc w:val="center"/>
            </w:pPr>
            <w:r>
              <w:rPr>
                <w:rFonts w:ascii="Arial" w:eastAsia="Arial" w:hAnsi="Arial" w:cs="Arial"/>
                <w:sz w:val="19"/>
              </w:rPr>
              <w:t xml:space="preserve">X2 </w:t>
            </w:r>
          </w:p>
        </w:tc>
        <w:tc>
          <w:tcPr>
            <w:tcW w:w="1185" w:type="dxa"/>
            <w:tcBorders>
              <w:top w:val="nil"/>
              <w:left w:val="nil"/>
              <w:bottom w:val="nil"/>
              <w:right w:val="nil"/>
            </w:tcBorders>
          </w:tcPr>
          <w:p w14:paraId="2BB65F05" w14:textId="77777777" w:rsidR="00987387" w:rsidRDefault="00D205D0">
            <w:pPr>
              <w:spacing w:after="0"/>
            </w:pPr>
            <w:r>
              <w:rPr>
                <w:rFonts w:ascii="Arial" w:eastAsia="Arial" w:hAnsi="Arial" w:cs="Arial"/>
                <w:sz w:val="19"/>
              </w:rPr>
              <w:t>-38793975</w:t>
            </w:r>
          </w:p>
        </w:tc>
        <w:tc>
          <w:tcPr>
            <w:tcW w:w="1114" w:type="dxa"/>
            <w:tcBorders>
              <w:top w:val="nil"/>
              <w:left w:val="nil"/>
              <w:bottom w:val="nil"/>
              <w:right w:val="nil"/>
            </w:tcBorders>
          </w:tcPr>
          <w:p w14:paraId="0E67FF49" w14:textId="77777777" w:rsidR="00987387" w:rsidRDefault="00D205D0">
            <w:pPr>
              <w:spacing w:after="0"/>
            </w:pPr>
            <w:r>
              <w:rPr>
                <w:rFonts w:ascii="Arial" w:eastAsia="Arial" w:hAnsi="Arial" w:cs="Arial"/>
                <w:sz w:val="19"/>
              </w:rPr>
              <w:t>20079184</w:t>
            </w:r>
          </w:p>
        </w:tc>
        <w:tc>
          <w:tcPr>
            <w:tcW w:w="929" w:type="dxa"/>
            <w:tcBorders>
              <w:top w:val="nil"/>
              <w:left w:val="nil"/>
              <w:bottom w:val="nil"/>
              <w:right w:val="nil"/>
            </w:tcBorders>
          </w:tcPr>
          <w:p w14:paraId="46B95D66" w14:textId="77777777" w:rsidR="00987387" w:rsidRDefault="00D205D0">
            <w:pPr>
              <w:spacing w:after="0"/>
              <w:ind w:left="1"/>
              <w:jc w:val="both"/>
            </w:pPr>
            <w:r>
              <w:rPr>
                <w:rFonts w:ascii="Arial" w:eastAsia="Arial" w:hAnsi="Arial" w:cs="Arial"/>
                <w:sz w:val="19"/>
              </w:rPr>
              <w:t>-1.932049</w:t>
            </w:r>
          </w:p>
        </w:tc>
        <w:tc>
          <w:tcPr>
            <w:tcW w:w="866" w:type="dxa"/>
            <w:tcBorders>
              <w:top w:val="nil"/>
              <w:left w:val="nil"/>
              <w:bottom w:val="nil"/>
              <w:right w:val="nil"/>
            </w:tcBorders>
          </w:tcPr>
          <w:p w14:paraId="5040EFA4" w14:textId="77777777" w:rsidR="00987387" w:rsidRDefault="00D205D0">
            <w:pPr>
              <w:spacing w:after="0"/>
              <w:ind w:right="30"/>
              <w:jc w:val="right"/>
            </w:pPr>
            <w:r>
              <w:rPr>
                <w:rFonts w:ascii="Arial" w:eastAsia="Arial" w:hAnsi="Arial" w:cs="Arial"/>
                <w:sz w:val="19"/>
              </w:rPr>
              <w:t>0.0854</w:t>
            </w:r>
          </w:p>
        </w:tc>
      </w:tr>
      <w:tr w:rsidR="00987387" w14:paraId="2EE8422F" w14:textId="77777777">
        <w:trPr>
          <w:trHeight w:val="217"/>
        </w:trPr>
        <w:tc>
          <w:tcPr>
            <w:tcW w:w="2017" w:type="dxa"/>
            <w:tcBorders>
              <w:top w:val="nil"/>
              <w:left w:val="nil"/>
              <w:bottom w:val="nil"/>
              <w:right w:val="nil"/>
            </w:tcBorders>
          </w:tcPr>
          <w:p w14:paraId="49918335" w14:textId="77777777" w:rsidR="00987387" w:rsidRDefault="00D205D0">
            <w:pPr>
              <w:spacing w:after="0"/>
              <w:ind w:right="79"/>
              <w:jc w:val="center"/>
            </w:pPr>
            <w:r>
              <w:rPr>
                <w:rFonts w:ascii="Arial" w:eastAsia="Arial" w:hAnsi="Arial" w:cs="Arial"/>
                <w:sz w:val="19"/>
              </w:rPr>
              <w:t xml:space="preserve">X2^2 </w:t>
            </w:r>
          </w:p>
        </w:tc>
        <w:tc>
          <w:tcPr>
            <w:tcW w:w="1185" w:type="dxa"/>
            <w:tcBorders>
              <w:top w:val="nil"/>
              <w:left w:val="nil"/>
              <w:bottom w:val="nil"/>
              <w:right w:val="nil"/>
            </w:tcBorders>
          </w:tcPr>
          <w:p w14:paraId="6E636935" w14:textId="77777777" w:rsidR="00987387" w:rsidRDefault="00D205D0">
            <w:pPr>
              <w:spacing w:after="0"/>
              <w:ind w:left="115"/>
            </w:pPr>
            <w:r>
              <w:rPr>
                <w:rFonts w:ascii="Arial" w:eastAsia="Arial" w:hAnsi="Arial" w:cs="Arial"/>
                <w:sz w:val="19"/>
              </w:rPr>
              <w:t>1588215.</w:t>
            </w:r>
          </w:p>
        </w:tc>
        <w:tc>
          <w:tcPr>
            <w:tcW w:w="1114" w:type="dxa"/>
            <w:tcBorders>
              <w:top w:val="nil"/>
              <w:left w:val="nil"/>
              <w:bottom w:val="nil"/>
              <w:right w:val="nil"/>
            </w:tcBorders>
          </w:tcPr>
          <w:p w14:paraId="76C8181A" w14:textId="77777777" w:rsidR="00987387" w:rsidRDefault="00D205D0">
            <w:pPr>
              <w:spacing w:after="0"/>
              <w:ind w:left="52"/>
            </w:pPr>
            <w:r>
              <w:rPr>
                <w:rFonts w:ascii="Arial" w:eastAsia="Arial" w:hAnsi="Arial" w:cs="Arial"/>
                <w:sz w:val="19"/>
              </w:rPr>
              <w:t>816699.8</w:t>
            </w:r>
          </w:p>
        </w:tc>
        <w:tc>
          <w:tcPr>
            <w:tcW w:w="929" w:type="dxa"/>
            <w:tcBorders>
              <w:top w:val="nil"/>
              <w:left w:val="nil"/>
              <w:bottom w:val="nil"/>
              <w:right w:val="nil"/>
            </w:tcBorders>
          </w:tcPr>
          <w:p w14:paraId="75519567" w14:textId="77777777" w:rsidR="00987387" w:rsidRDefault="00D205D0">
            <w:pPr>
              <w:spacing w:after="0"/>
              <w:ind w:left="63"/>
              <w:jc w:val="both"/>
            </w:pPr>
            <w:r>
              <w:rPr>
                <w:rFonts w:ascii="Arial" w:eastAsia="Arial" w:hAnsi="Arial" w:cs="Arial"/>
                <w:sz w:val="19"/>
              </w:rPr>
              <w:t>1.944674</w:t>
            </w:r>
          </w:p>
        </w:tc>
        <w:tc>
          <w:tcPr>
            <w:tcW w:w="866" w:type="dxa"/>
            <w:tcBorders>
              <w:top w:val="nil"/>
              <w:left w:val="nil"/>
              <w:bottom w:val="nil"/>
              <w:right w:val="nil"/>
            </w:tcBorders>
          </w:tcPr>
          <w:p w14:paraId="55DD8947" w14:textId="77777777" w:rsidR="00987387" w:rsidRDefault="00D205D0">
            <w:pPr>
              <w:spacing w:after="0"/>
              <w:ind w:right="30"/>
              <w:jc w:val="right"/>
            </w:pPr>
            <w:r>
              <w:rPr>
                <w:rFonts w:ascii="Arial" w:eastAsia="Arial" w:hAnsi="Arial" w:cs="Arial"/>
                <w:sz w:val="19"/>
              </w:rPr>
              <w:t>0.0837</w:t>
            </w:r>
          </w:p>
        </w:tc>
      </w:tr>
      <w:tr w:rsidR="00987387" w14:paraId="26DF7CEC" w14:textId="77777777">
        <w:trPr>
          <w:trHeight w:val="217"/>
        </w:trPr>
        <w:tc>
          <w:tcPr>
            <w:tcW w:w="2017" w:type="dxa"/>
            <w:tcBorders>
              <w:top w:val="nil"/>
              <w:left w:val="nil"/>
              <w:bottom w:val="nil"/>
              <w:right w:val="nil"/>
            </w:tcBorders>
          </w:tcPr>
          <w:p w14:paraId="1F3FD34D" w14:textId="77777777" w:rsidR="00987387" w:rsidRDefault="00D205D0">
            <w:pPr>
              <w:spacing w:after="0"/>
              <w:ind w:right="80"/>
              <w:jc w:val="center"/>
            </w:pPr>
            <w:r>
              <w:rPr>
                <w:rFonts w:ascii="Arial" w:eastAsia="Arial" w:hAnsi="Arial" w:cs="Arial"/>
                <w:sz w:val="19"/>
              </w:rPr>
              <w:t xml:space="preserve">X3 </w:t>
            </w:r>
          </w:p>
        </w:tc>
        <w:tc>
          <w:tcPr>
            <w:tcW w:w="1185" w:type="dxa"/>
            <w:tcBorders>
              <w:top w:val="nil"/>
              <w:left w:val="nil"/>
              <w:bottom w:val="nil"/>
              <w:right w:val="nil"/>
            </w:tcBorders>
          </w:tcPr>
          <w:p w14:paraId="6E99FCB9" w14:textId="77777777" w:rsidR="00987387" w:rsidRDefault="00D205D0">
            <w:pPr>
              <w:spacing w:after="0"/>
              <w:ind w:left="63"/>
            </w:pPr>
            <w:r>
              <w:rPr>
                <w:rFonts w:ascii="Arial" w:eastAsia="Arial" w:hAnsi="Arial" w:cs="Arial"/>
                <w:sz w:val="19"/>
              </w:rPr>
              <w:t>92333894</w:t>
            </w:r>
          </w:p>
        </w:tc>
        <w:tc>
          <w:tcPr>
            <w:tcW w:w="1114" w:type="dxa"/>
            <w:tcBorders>
              <w:top w:val="nil"/>
              <w:left w:val="nil"/>
              <w:bottom w:val="nil"/>
              <w:right w:val="nil"/>
            </w:tcBorders>
          </w:tcPr>
          <w:p w14:paraId="2481378D" w14:textId="77777777" w:rsidR="00987387" w:rsidRDefault="00D205D0">
            <w:pPr>
              <w:spacing w:after="0"/>
            </w:pPr>
            <w:r>
              <w:rPr>
                <w:rFonts w:ascii="Arial" w:eastAsia="Arial" w:hAnsi="Arial" w:cs="Arial"/>
                <w:sz w:val="19"/>
              </w:rPr>
              <w:t>44045817</w:t>
            </w:r>
          </w:p>
        </w:tc>
        <w:tc>
          <w:tcPr>
            <w:tcW w:w="929" w:type="dxa"/>
            <w:tcBorders>
              <w:top w:val="nil"/>
              <w:left w:val="nil"/>
              <w:bottom w:val="nil"/>
              <w:right w:val="nil"/>
            </w:tcBorders>
          </w:tcPr>
          <w:p w14:paraId="0C3CD6E5" w14:textId="77777777" w:rsidR="00987387" w:rsidRDefault="00D205D0">
            <w:pPr>
              <w:spacing w:after="0"/>
              <w:ind w:left="64"/>
              <w:jc w:val="both"/>
            </w:pPr>
            <w:r>
              <w:rPr>
                <w:rFonts w:ascii="Arial" w:eastAsia="Arial" w:hAnsi="Arial" w:cs="Arial"/>
                <w:sz w:val="19"/>
              </w:rPr>
              <w:t>2.096315</w:t>
            </w:r>
          </w:p>
        </w:tc>
        <w:tc>
          <w:tcPr>
            <w:tcW w:w="866" w:type="dxa"/>
            <w:tcBorders>
              <w:top w:val="nil"/>
              <w:left w:val="nil"/>
              <w:bottom w:val="nil"/>
              <w:right w:val="nil"/>
            </w:tcBorders>
          </w:tcPr>
          <w:p w14:paraId="150CCB49" w14:textId="77777777" w:rsidR="00987387" w:rsidRDefault="00D205D0">
            <w:pPr>
              <w:spacing w:after="0"/>
              <w:ind w:right="29"/>
              <w:jc w:val="right"/>
            </w:pPr>
            <w:r>
              <w:rPr>
                <w:rFonts w:ascii="Arial" w:eastAsia="Arial" w:hAnsi="Arial" w:cs="Arial"/>
                <w:sz w:val="19"/>
              </w:rPr>
              <w:t>0.0655</w:t>
            </w:r>
          </w:p>
        </w:tc>
      </w:tr>
      <w:tr w:rsidR="00987387" w14:paraId="74999896" w14:textId="77777777">
        <w:trPr>
          <w:trHeight w:val="216"/>
        </w:trPr>
        <w:tc>
          <w:tcPr>
            <w:tcW w:w="2017" w:type="dxa"/>
            <w:tcBorders>
              <w:top w:val="nil"/>
              <w:left w:val="nil"/>
              <w:bottom w:val="nil"/>
              <w:right w:val="nil"/>
            </w:tcBorders>
          </w:tcPr>
          <w:p w14:paraId="66C8358F" w14:textId="77777777" w:rsidR="00987387" w:rsidRDefault="00D205D0">
            <w:pPr>
              <w:spacing w:after="0"/>
              <w:ind w:right="79"/>
              <w:jc w:val="center"/>
            </w:pPr>
            <w:r>
              <w:rPr>
                <w:rFonts w:ascii="Arial" w:eastAsia="Arial" w:hAnsi="Arial" w:cs="Arial"/>
                <w:sz w:val="19"/>
              </w:rPr>
              <w:t xml:space="preserve">X3^2 </w:t>
            </w:r>
          </w:p>
        </w:tc>
        <w:tc>
          <w:tcPr>
            <w:tcW w:w="1185" w:type="dxa"/>
            <w:tcBorders>
              <w:top w:val="nil"/>
              <w:left w:val="nil"/>
              <w:bottom w:val="nil"/>
              <w:right w:val="nil"/>
            </w:tcBorders>
          </w:tcPr>
          <w:p w14:paraId="29BBA843" w14:textId="77777777" w:rsidR="00987387" w:rsidRDefault="00D205D0">
            <w:pPr>
              <w:spacing w:after="0"/>
              <w:ind w:left="51"/>
            </w:pPr>
            <w:r>
              <w:rPr>
                <w:rFonts w:ascii="Arial" w:eastAsia="Arial" w:hAnsi="Arial" w:cs="Arial"/>
                <w:sz w:val="19"/>
              </w:rPr>
              <w:t>-4756428.</w:t>
            </w:r>
          </w:p>
        </w:tc>
        <w:tc>
          <w:tcPr>
            <w:tcW w:w="1114" w:type="dxa"/>
            <w:tcBorders>
              <w:top w:val="nil"/>
              <w:left w:val="nil"/>
              <w:bottom w:val="nil"/>
              <w:right w:val="nil"/>
            </w:tcBorders>
          </w:tcPr>
          <w:p w14:paraId="1F32C8BD" w14:textId="77777777" w:rsidR="00987387" w:rsidRDefault="00D205D0">
            <w:pPr>
              <w:spacing w:after="0"/>
              <w:ind w:left="53"/>
            </w:pPr>
            <w:r>
              <w:rPr>
                <w:rFonts w:ascii="Arial" w:eastAsia="Arial" w:hAnsi="Arial" w:cs="Arial"/>
                <w:sz w:val="19"/>
              </w:rPr>
              <w:t>3056963.</w:t>
            </w:r>
          </w:p>
        </w:tc>
        <w:tc>
          <w:tcPr>
            <w:tcW w:w="929" w:type="dxa"/>
            <w:tcBorders>
              <w:top w:val="nil"/>
              <w:left w:val="nil"/>
              <w:bottom w:val="nil"/>
              <w:right w:val="nil"/>
            </w:tcBorders>
          </w:tcPr>
          <w:p w14:paraId="7A4BCF8D" w14:textId="77777777" w:rsidR="00987387" w:rsidRDefault="00D205D0">
            <w:pPr>
              <w:spacing w:after="0"/>
              <w:ind w:left="1"/>
              <w:jc w:val="both"/>
            </w:pPr>
            <w:r>
              <w:rPr>
                <w:rFonts w:ascii="Arial" w:eastAsia="Arial" w:hAnsi="Arial" w:cs="Arial"/>
                <w:sz w:val="19"/>
              </w:rPr>
              <w:t>-1.555933</w:t>
            </w:r>
          </w:p>
        </w:tc>
        <w:tc>
          <w:tcPr>
            <w:tcW w:w="866" w:type="dxa"/>
            <w:tcBorders>
              <w:top w:val="nil"/>
              <w:left w:val="nil"/>
              <w:bottom w:val="nil"/>
              <w:right w:val="nil"/>
            </w:tcBorders>
          </w:tcPr>
          <w:p w14:paraId="49664CB5" w14:textId="77777777" w:rsidR="00987387" w:rsidRDefault="00D205D0">
            <w:pPr>
              <w:spacing w:after="0"/>
              <w:ind w:right="29"/>
              <w:jc w:val="right"/>
            </w:pPr>
            <w:r>
              <w:rPr>
                <w:rFonts w:ascii="Arial" w:eastAsia="Arial" w:hAnsi="Arial" w:cs="Arial"/>
                <w:sz w:val="19"/>
              </w:rPr>
              <w:t>0.1541</w:t>
            </w:r>
          </w:p>
        </w:tc>
      </w:tr>
      <w:tr w:rsidR="00987387" w14:paraId="78D5D901" w14:textId="77777777">
        <w:trPr>
          <w:trHeight w:val="217"/>
        </w:trPr>
        <w:tc>
          <w:tcPr>
            <w:tcW w:w="2017" w:type="dxa"/>
            <w:tcBorders>
              <w:top w:val="nil"/>
              <w:left w:val="nil"/>
              <w:bottom w:val="nil"/>
              <w:right w:val="nil"/>
            </w:tcBorders>
          </w:tcPr>
          <w:p w14:paraId="437FB4B8" w14:textId="77777777" w:rsidR="00987387" w:rsidRDefault="00D205D0">
            <w:pPr>
              <w:spacing w:after="0"/>
              <w:ind w:right="80"/>
              <w:jc w:val="center"/>
            </w:pPr>
            <w:r>
              <w:rPr>
                <w:rFonts w:ascii="Arial" w:eastAsia="Arial" w:hAnsi="Arial" w:cs="Arial"/>
                <w:sz w:val="19"/>
              </w:rPr>
              <w:t xml:space="preserve">X4 </w:t>
            </w:r>
          </w:p>
        </w:tc>
        <w:tc>
          <w:tcPr>
            <w:tcW w:w="1185" w:type="dxa"/>
            <w:tcBorders>
              <w:top w:val="nil"/>
              <w:left w:val="nil"/>
              <w:bottom w:val="nil"/>
              <w:right w:val="nil"/>
            </w:tcBorders>
          </w:tcPr>
          <w:p w14:paraId="1544C4FF" w14:textId="77777777" w:rsidR="00987387" w:rsidRDefault="00D205D0">
            <w:pPr>
              <w:spacing w:after="0"/>
              <w:ind w:left="52"/>
            </w:pPr>
            <w:r>
              <w:rPr>
                <w:rFonts w:ascii="Arial" w:eastAsia="Arial" w:hAnsi="Arial" w:cs="Arial"/>
                <w:sz w:val="19"/>
              </w:rPr>
              <w:t>-2116.988</w:t>
            </w:r>
          </w:p>
        </w:tc>
        <w:tc>
          <w:tcPr>
            <w:tcW w:w="1114" w:type="dxa"/>
            <w:tcBorders>
              <w:top w:val="nil"/>
              <w:left w:val="nil"/>
              <w:bottom w:val="nil"/>
              <w:right w:val="nil"/>
            </w:tcBorders>
          </w:tcPr>
          <w:p w14:paraId="0A462F6D" w14:textId="77777777" w:rsidR="00987387" w:rsidRDefault="00D205D0">
            <w:pPr>
              <w:spacing w:after="0"/>
              <w:ind w:left="52"/>
            </w:pPr>
            <w:r>
              <w:rPr>
                <w:rFonts w:ascii="Arial" w:eastAsia="Arial" w:hAnsi="Arial" w:cs="Arial"/>
                <w:sz w:val="19"/>
              </w:rPr>
              <w:t>2874.016</w:t>
            </w:r>
          </w:p>
        </w:tc>
        <w:tc>
          <w:tcPr>
            <w:tcW w:w="929" w:type="dxa"/>
            <w:tcBorders>
              <w:top w:val="nil"/>
              <w:left w:val="nil"/>
              <w:bottom w:val="nil"/>
              <w:right w:val="nil"/>
            </w:tcBorders>
          </w:tcPr>
          <w:p w14:paraId="41961255" w14:textId="77777777" w:rsidR="00987387" w:rsidRDefault="00D205D0">
            <w:pPr>
              <w:spacing w:after="0"/>
              <w:ind w:left="1"/>
              <w:jc w:val="both"/>
            </w:pPr>
            <w:r>
              <w:rPr>
                <w:rFonts w:ascii="Arial" w:eastAsia="Arial" w:hAnsi="Arial" w:cs="Arial"/>
                <w:sz w:val="19"/>
              </w:rPr>
              <w:t>-0.736596</w:t>
            </w:r>
          </w:p>
        </w:tc>
        <w:tc>
          <w:tcPr>
            <w:tcW w:w="866" w:type="dxa"/>
            <w:tcBorders>
              <w:top w:val="nil"/>
              <w:left w:val="nil"/>
              <w:bottom w:val="nil"/>
              <w:right w:val="nil"/>
            </w:tcBorders>
          </w:tcPr>
          <w:p w14:paraId="354A2763" w14:textId="77777777" w:rsidR="00987387" w:rsidRDefault="00D205D0">
            <w:pPr>
              <w:spacing w:after="0"/>
              <w:ind w:right="30"/>
              <w:jc w:val="right"/>
            </w:pPr>
            <w:r>
              <w:rPr>
                <w:rFonts w:ascii="Arial" w:eastAsia="Arial" w:hAnsi="Arial" w:cs="Arial"/>
                <w:sz w:val="19"/>
              </w:rPr>
              <w:t>0.4801</w:t>
            </w:r>
          </w:p>
        </w:tc>
      </w:tr>
      <w:tr w:rsidR="00987387" w14:paraId="12D55144" w14:textId="77777777">
        <w:trPr>
          <w:trHeight w:val="222"/>
        </w:trPr>
        <w:tc>
          <w:tcPr>
            <w:tcW w:w="2017" w:type="dxa"/>
            <w:tcBorders>
              <w:top w:val="nil"/>
              <w:left w:val="nil"/>
              <w:bottom w:val="double" w:sz="6" w:space="0" w:color="000000"/>
              <w:right w:val="nil"/>
            </w:tcBorders>
          </w:tcPr>
          <w:p w14:paraId="3EF2E59D" w14:textId="77777777" w:rsidR="00987387" w:rsidRDefault="00D205D0">
            <w:pPr>
              <w:spacing w:after="0"/>
              <w:ind w:right="79"/>
              <w:jc w:val="center"/>
            </w:pPr>
            <w:r>
              <w:rPr>
                <w:rFonts w:ascii="Arial" w:eastAsia="Arial" w:hAnsi="Arial" w:cs="Arial"/>
                <w:sz w:val="19"/>
              </w:rPr>
              <w:t xml:space="preserve">X4^2 </w:t>
            </w:r>
          </w:p>
        </w:tc>
        <w:tc>
          <w:tcPr>
            <w:tcW w:w="1185" w:type="dxa"/>
            <w:vMerge w:val="restart"/>
            <w:tcBorders>
              <w:top w:val="nil"/>
              <w:left w:val="nil"/>
              <w:bottom w:val="nil"/>
              <w:right w:val="nil"/>
            </w:tcBorders>
          </w:tcPr>
          <w:p w14:paraId="075F8165" w14:textId="77777777" w:rsidR="00987387" w:rsidRDefault="00D205D0">
            <w:pPr>
              <w:spacing w:after="0"/>
              <w:ind w:left="116" w:hanging="1"/>
            </w:pPr>
            <w:r>
              <w:rPr>
                <w:rFonts w:ascii="Arial" w:eastAsia="Arial" w:hAnsi="Arial" w:cs="Arial"/>
                <w:sz w:val="19"/>
                <w:u w:val="double" w:color="000000"/>
              </w:rPr>
              <w:t xml:space="preserve">0.018442 </w:t>
            </w:r>
            <w:r>
              <w:rPr>
                <w:rFonts w:ascii="Arial" w:eastAsia="Arial" w:hAnsi="Arial" w:cs="Arial"/>
                <w:sz w:val="19"/>
              </w:rPr>
              <w:t xml:space="preserve">0.622174    </w:t>
            </w:r>
          </w:p>
        </w:tc>
        <w:tc>
          <w:tcPr>
            <w:tcW w:w="1114" w:type="dxa"/>
            <w:tcBorders>
              <w:top w:val="nil"/>
              <w:left w:val="nil"/>
              <w:bottom w:val="double" w:sz="6" w:space="0" w:color="000000"/>
              <w:right w:val="nil"/>
            </w:tcBorders>
          </w:tcPr>
          <w:p w14:paraId="75F3AC7F" w14:textId="77777777" w:rsidR="00987387" w:rsidRDefault="00D205D0">
            <w:pPr>
              <w:spacing w:after="0"/>
              <w:ind w:left="52"/>
            </w:pPr>
            <w:r>
              <w:rPr>
                <w:rFonts w:ascii="Arial" w:eastAsia="Arial" w:hAnsi="Arial" w:cs="Arial"/>
                <w:sz w:val="19"/>
              </w:rPr>
              <w:t>0.013119</w:t>
            </w:r>
          </w:p>
        </w:tc>
        <w:tc>
          <w:tcPr>
            <w:tcW w:w="929" w:type="dxa"/>
            <w:tcBorders>
              <w:top w:val="nil"/>
              <w:left w:val="nil"/>
              <w:bottom w:val="double" w:sz="6" w:space="0" w:color="000000"/>
              <w:right w:val="nil"/>
            </w:tcBorders>
          </w:tcPr>
          <w:p w14:paraId="202D75CE" w14:textId="77777777" w:rsidR="00987387" w:rsidRDefault="00D205D0">
            <w:pPr>
              <w:spacing w:after="0"/>
              <w:ind w:left="63"/>
              <w:jc w:val="both"/>
            </w:pPr>
            <w:r>
              <w:rPr>
                <w:rFonts w:ascii="Arial" w:eastAsia="Arial" w:hAnsi="Arial" w:cs="Arial"/>
                <w:sz w:val="19"/>
              </w:rPr>
              <w:t>1.405709</w:t>
            </w:r>
          </w:p>
        </w:tc>
        <w:tc>
          <w:tcPr>
            <w:tcW w:w="866" w:type="dxa"/>
            <w:tcBorders>
              <w:top w:val="nil"/>
              <w:left w:val="nil"/>
              <w:bottom w:val="double" w:sz="6" w:space="0" w:color="000000"/>
              <w:right w:val="nil"/>
            </w:tcBorders>
          </w:tcPr>
          <w:p w14:paraId="0B0D2872" w14:textId="77777777" w:rsidR="00987387" w:rsidRDefault="00D205D0">
            <w:pPr>
              <w:spacing w:after="0"/>
              <w:ind w:right="30"/>
              <w:jc w:val="right"/>
            </w:pPr>
            <w:r>
              <w:rPr>
                <w:rFonts w:ascii="Arial" w:eastAsia="Arial" w:hAnsi="Arial" w:cs="Arial"/>
                <w:sz w:val="19"/>
              </w:rPr>
              <w:t>0.1934</w:t>
            </w:r>
          </w:p>
        </w:tc>
      </w:tr>
      <w:tr w:rsidR="00987387" w14:paraId="3D36969E" w14:textId="77777777">
        <w:trPr>
          <w:trHeight w:val="291"/>
        </w:trPr>
        <w:tc>
          <w:tcPr>
            <w:tcW w:w="2017" w:type="dxa"/>
            <w:tcBorders>
              <w:top w:val="double" w:sz="6" w:space="0" w:color="000000"/>
              <w:left w:val="nil"/>
              <w:bottom w:val="nil"/>
              <w:right w:val="nil"/>
            </w:tcBorders>
          </w:tcPr>
          <w:p w14:paraId="1C9B6BDB" w14:textId="77777777" w:rsidR="00987387" w:rsidRDefault="00D205D0">
            <w:pPr>
              <w:spacing w:after="0"/>
              <w:ind w:left="42"/>
            </w:pPr>
            <w:r>
              <w:rPr>
                <w:rFonts w:ascii="Arial" w:eastAsia="Arial" w:hAnsi="Arial" w:cs="Arial"/>
                <w:sz w:val="19"/>
              </w:rPr>
              <w:t xml:space="preserve">R-squared </w:t>
            </w:r>
          </w:p>
        </w:tc>
        <w:tc>
          <w:tcPr>
            <w:tcW w:w="0" w:type="auto"/>
            <w:vMerge/>
            <w:tcBorders>
              <w:top w:val="nil"/>
              <w:left w:val="nil"/>
              <w:bottom w:val="nil"/>
              <w:right w:val="nil"/>
            </w:tcBorders>
          </w:tcPr>
          <w:p w14:paraId="11857559" w14:textId="77777777" w:rsidR="00987387" w:rsidRDefault="00987387"/>
        </w:tc>
        <w:tc>
          <w:tcPr>
            <w:tcW w:w="2043" w:type="dxa"/>
            <w:gridSpan w:val="2"/>
            <w:tcBorders>
              <w:top w:val="double" w:sz="6" w:space="0" w:color="000000"/>
              <w:left w:val="nil"/>
              <w:bottom w:val="nil"/>
              <w:right w:val="nil"/>
            </w:tcBorders>
          </w:tcPr>
          <w:p w14:paraId="47F38111" w14:textId="77777777" w:rsidR="00987387" w:rsidRDefault="00D205D0">
            <w:pPr>
              <w:spacing w:after="0"/>
              <w:ind w:left="-18"/>
            </w:pPr>
            <w:r>
              <w:rPr>
                <w:rFonts w:ascii="Arial" w:eastAsia="Arial" w:hAnsi="Arial" w:cs="Arial"/>
                <w:sz w:val="19"/>
              </w:rPr>
              <w:t xml:space="preserve">Mean dependent var </w:t>
            </w:r>
          </w:p>
        </w:tc>
        <w:tc>
          <w:tcPr>
            <w:tcW w:w="866" w:type="dxa"/>
            <w:tcBorders>
              <w:top w:val="double" w:sz="6" w:space="0" w:color="000000"/>
              <w:left w:val="nil"/>
              <w:bottom w:val="nil"/>
              <w:right w:val="nil"/>
            </w:tcBorders>
          </w:tcPr>
          <w:p w14:paraId="63AB49AE" w14:textId="77777777" w:rsidR="00987387" w:rsidRDefault="00D205D0">
            <w:pPr>
              <w:spacing w:after="0"/>
              <w:jc w:val="both"/>
            </w:pPr>
            <w:r>
              <w:rPr>
                <w:rFonts w:ascii="Arial" w:eastAsia="Arial" w:hAnsi="Arial" w:cs="Arial"/>
                <w:sz w:val="19"/>
              </w:rPr>
              <w:t>71789294</w:t>
            </w:r>
          </w:p>
        </w:tc>
      </w:tr>
      <w:tr w:rsidR="00987387" w14:paraId="24681241" w14:textId="77777777">
        <w:trPr>
          <w:trHeight w:val="217"/>
        </w:trPr>
        <w:tc>
          <w:tcPr>
            <w:tcW w:w="2017" w:type="dxa"/>
            <w:tcBorders>
              <w:top w:val="nil"/>
              <w:left w:val="nil"/>
              <w:bottom w:val="nil"/>
              <w:right w:val="nil"/>
            </w:tcBorders>
          </w:tcPr>
          <w:p w14:paraId="723CEF48" w14:textId="77777777" w:rsidR="00987387" w:rsidRDefault="00D205D0">
            <w:pPr>
              <w:spacing w:after="0"/>
              <w:ind w:left="42"/>
            </w:pPr>
            <w:r>
              <w:rPr>
                <w:rFonts w:ascii="Arial" w:eastAsia="Arial" w:hAnsi="Arial" w:cs="Arial"/>
                <w:sz w:val="19"/>
              </w:rPr>
              <w:t xml:space="preserve">Adjusted R-squared </w:t>
            </w:r>
          </w:p>
        </w:tc>
        <w:tc>
          <w:tcPr>
            <w:tcW w:w="3227" w:type="dxa"/>
            <w:gridSpan w:val="3"/>
            <w:tcBorders>
              <w:top w:val="nil"/>
              <w:left w:val="nil"/>
              <w:bottom w:val="nil"/>
              <w:right w:val="nil"/>
            </w:tcBorders>
          </w:tcPr>
          <w:p w14:paraId="26B48CBA" w14:textId="77777777" w:rsidR="00987387" w:rsidRDefault="00D205D0">
            <w:pPr>
              <w:spacing w:after="0"/>
              <w:ind w:left="117"/>
            </w:pPr>
            <w:r>
              <w:rPr>
                <w:rFonts w:ascii="Arial" w:eastAsia="Arial" w:hAnsi="Arial" w:cs="Arial"/>
                <w:sz w:val="19"/>
              </w:rPr>
              <w:t xml:space="preserve">0.286328    S.D. dependent var </w:t>
            </w:r>
          </w:p>
        </w:tc>
        <w:tc>
          <w:tcPr>
            <w:tcW w:w="866" w:type="dxa"/>
            <w:tcBorders>
              <w:top w:val="nil"/>
              <w:left w:val="nil"/>
              <w:bottom w:val="nil"/>
              <w:right w:val="nil"/>
            </w:tcBorders>
          </w:tcPr>
          <w:p w14:paraId="778780E0" w14:textId="77777777" w:rsidR="00987387" w:rsidRDefault="00D205D0">
            <w:pPr>
              <w:spacing w:after="0"/>
              <w:ind w:left="28"/>
              <w:jc w:val="both"/>
            </w:pPr>
            <w:r>
              <w:rPr>
                <w:rFonts w:ascii="Arial" w:eastAsia="Arial" w:hAnsi="Arial" w:cs="Arial"/>
                <w:sz w:val="19"/>
              </w:rPr>
              <w:t>1.40E+08</w:t>
            </w:r>
          </w:p>
        </w:tc>
      </w:tr>
      <w:tr w:rsidR="00987387" w14:paraId="5084C6D9" w14:textId="77777777">
        <w:trPr>
          <w:trHeight w:val="216"/>
        </w:trPr>
        <w:tc>
          <w:tcPr>
            <w:tcW w:w="2017" w:type="dxa"/>
            <w:tcBorders>
              <w:top w:val="nil"/>
              <w:left w:val="nil"/>
              <w:bottom w:val="nil"/>
              <w:right w:val="nil"/>
            </w:tcBorders>
          </w:tcPr>
          <w:p w14:paraId="47910B46" w14:textId="77777777" w:rsidR="00987387" w:rsidRDefault="00D205D0">
            <w:pPr>
              <w:spacing w:after="0"/>
              <w:ind w:left="42"/>
            </w:pPr>
            <w:r>
              <w:rPr>
                <w:rFonts w:ascii="Arial" w:eastAsia="Arial" w:hAnsi="Arial" w:cs="Arial"/>
                <w:sz w:val="19"/>
              </w:rPr>
              <w:t xml:space="preserve">S.E. of regression </w:t>
            </w:r>
          </w:p>
        </w:tc>
        <w:tc>
          <w:tcPr>
            <w:tcW w:w="3227" w:type="dxa"/>
            <w:gridSpan w:val="3"/>
            <w:tcBorders>
              <w:top w:val="nil"/>
              <w:left w:val="nil"/>
              <w:bottom w:val="nil"/>
              <w:right w:val="nil"/>
            </w:tcBorders>
          </w:tcPr>
          <w:p w14:paraId="226A5718" w14:textId="77777777" w:rsidR="00987387" w:rsidRDefault="00D205D0">
            <w:pPr>
              <w:spacing w:after="0"/>
              <w:ind w:left="90"/>
            </w:pPr>
            <w:r>
              <w:rPr>
                <w:rFonts w:ascii="Arial" w:eastAsia="Arial" w:hAnsi="Arial" w:cs="Arial"/>
                <w:sz w:val="19"/>
              </w:rPr>
              <w:t xml:space="preserve">1.19E+08    Akaike info criterion </w:t>
            </w:r>
          </w:p>
        </w:tc>
        <w:tc>
          <w:tcPr>
            <w:tcW w:w="866" w:type="dxa"/>
            <w:tcBorders>
              <w:top w:val="nil"/>
              <w:left w:val="nil"/>
              <w:bottom w:val="nil"/>
              <w:right w:val="nil"/>
            </w:tcBorders>
          </w:tcPr>
          <w:p w14:paraId="649C0550" w14:textId="77777777" w:rsidR="00987387" w:rsidRDefault="00D205D0">
            <w:pPr>
              <w:spacing w:after="0"/>
              <w:ind w:left="54"/>
              <w:jc w:val="both"/>
            </w:pPr>
            <w:r>
              <w:rPr>
                <w:rFonts w:ascii="Arial" w:eastAsia="Arial" w:hAnsi="Arial" w:cs="Arial"/>
                <w:sz w:val="19"/>
              </w:rPr>
              <w:t>40.32690</w:t>
            </w:r>
          </w:p>
        </w:tc>
      </w:tr>
      <w:tr w:rsidR="00987387" w14:paraId="060AC6B0" w14:textId="77777777">
        <w:trPr>
          <w:trHeight w:val="217"/>
        </w:trPr>
        <w:tc>
          <w:tcPr>
            <w:tcW w:w="2017" w:type="dxa"/>
            <w:tcBorders>
              <w:top w:val="nil"/>
              <w:left w:val="nil"/>
              <w:bottom w:val="nil"/>
              <w:right w:val="nil"/>
            </w:tcBorders>
          </w:tcPr>
          <w:p w14:paraId="10CD452E" w14:textId="77777777" w:rsidR="00987387" w:rsidRDefault="00D205D0">
            <w:pPr>
              <w:spacing w:after="0"/>
              <w:ind w:left="42"/>
            </w:pPr>
            <w:r>
              <w:rPr>
                <w:rFonts w:ascii="Arial" w:eastAsia="Arial" w:hAnsi="Arial" w:cs="Arial"/>
                <w:sz w:val="19"/>
              </w:rPr>
              <w:t xml:space="preserve">Sum squared resid </w:t>
            </w:r>
          </w:p>
        </w:tc>
        <w:tc>
          <w:tcPr>
            <w:tcW w:w="3227" w:type="dxa"/>
            <w:gridSpan w:val="3"/>
            <w:tcBorders>
              <w:top w:val="nil"/>
              <w:left w:val="nil"/>
              <w:bottom w:val="nil"/>
              <w:right w:val="nil"/>
            </w:tcBorders>
          </w:tcPr>
          <w:p w14:paraId="2DE3C117" w14:textId="77777777" w:rsidR="00987387" w:rsidRDefault="00D205D0">
            <w:pPr>
              <w:spacing w:after="0"/>
              <w:ind w:left="90"/>
            </w:pPr>
            <w:r>
              <w:rPr>
                <w:rFonts w:ascii="Arial" w:eastAsia="Arial" w:hAnsi="Arial" w:cs="Arial"/>
                <w:sz w:val="19"/>
              </w:rPr>
              <w:t xml:space="preserve">1.27E+17    Schwarz criterion </w:t>
            </w:r>
          </w:p>
        </w:tc>
        <w:tc>
          <w:tcPr>
            <w:tcW w:w="866" w:type="dxa"/>
            <w:tcBorders>
              <w:top w:val="nil"/>
              <w:left w:val="nil"/>
              <w:bottom w:val="nil"/>
              <w:right w:val="nil"/>
            </w:tcBorders>
          </w:tcPr>
          <w:p w14:paraId="15735EDB" w14:textId="77777777" w:rsidR="00987387" w:rsidRDefault="00D205D0">
            <w:pPr>
              <w:spacing w:after="0"/>
              <w:ind w:left="52"/>
              <w:jc w:val="both"/>
            </w:pPr>
            <w:r>
              <w:rPr>
                <w:rFonts w:ascii="Arial" w:eastAsia="Arial" w:hAnsi="Arial" w:cs="Arial"/>
                <w:sz w:val="19"/>
              </w:rPr>
              <w:t>40.77208</w:t>
            </w:r>
          </w:p>
        </w:tc>
      </w:tr>
      <w:tr w:rsidR="00987387" w14:paraId="2550FF35" w14:textId="77777777">
        <w:trPr>
          <w:trHeight w:val="217"/>
        </w:trPr>
        <w:tc>
          <w:tcPr>
            <w:tcW w:w="2017" w:type="dxa"/>
            <w:tcBorders>
              <w:top w:val="nil"/>
              <w:left w:val="nil"/>
              <w:bottom w:val="nil"/>
              <w:right w:val="nil"/>
            </w:tcBorders>
          </w:tcPr>
          <w:p w14:paraId="6674FA38" w14:textId="77777777" w:rsidR="00987387" w:rsidRDefault="00D205D0">
            <w:pPr>
              <w:spacing w:after="0"/>
              <w:ind w:left="42"/>
            </w:pPr>
            <w:r>
              <w:rPr>
                <w:rFonts w:ascii="Arial" w:eastAsia="Arial" w:hAnsi="Arial" w:cs="Arial"/>
                <w:sz w:val="19"/>
              </w:rPr>
              <w:t xml:space="preserve">Log likelihood </w:t>
            </w:r>
          </w:p>
        </w:tc>
        <w:tc>
          <w:tcPr>
            <w:tcW w:w="3227" w:type="dxa"/>
            <w:gridSpan w:val="3"/>
            <w:tcBorders>
              <w:top w:val="nil"/>
              <w:left w:val="nil"/>
              <w:bottom w:val="nil"/>
              <w:right w:val="nil"/>
            </w:tcBorders>
          </w:tcPr>
          <w:p w14:paraId="30B01D99" w14:textId="77777777" w:rsidR="00987387" w:rsidRDefault="00D205D0">
            <w:pPr>
              <w:spacing w:after="0"/>
              <w:ind w:left="52"/>
            </w:pPr>
            <w:r>
              <w:rPr>
                <w:rFonts w:ascii="Arial" w:eastAsia="Arial" w:hAnsi="Arial" w:cs="Arial"/>
                <w:sz w:val="19"/>
              </w:rPr>
              <w:t xml:space="preserve">-353.9421    F-statistic </w:t>
            </w:r>
          </w:p>
        </w:tc>
        <w:tc>
          <w:tcPr>
            <w:tcW w:w="866" w:type="dxa"/>
            <w:tcBorders>
              <w:top w:val="nil"/>
              <w:left w:val="nil"/>
              <w:bottom w:val="nil"/>
              <w:right w:val="nil"/>
            </w:tcBorders>
          </w:tcPr>
          <w:p w14:paraId="6F6C3598" w14:textId="77777777" w:rsidR="00987387" w:rsidRDefault="00D205D0">
            <w:pPr>
              <w:spacing w:after="0"/>
              <w:ind w:left="52"/>
              <w:jc w:val="both"/>
            </w:pPr>
            <w:r>
              <w:rPr>
                <w:rFonts w:ascii="Arial" w:eastAsia="Arial" w:hAnsi="Arial" w:cs="Arial"/>
                <w:sz w:val="19"/>
              </w:rPr>
              <w:t>1.852558</w:t>
            </w:r>
          </w:p>
        </w:tc>
      </w:tr>
      <w:tr w:rsidR="00987387" w14:paraId="6618287B" w14:textId="77777777">
        <w:trPr>
          <w:trHeight w:val="236"/>
        </w:trPr>
        <w:tc>
          <w:tcPr>
            <w:tcW w:w="2017" w:type="dxa"/>
            <w:tcBorders>
              <w:top w:val="nil"/>
              <w:left w:val="nil"/>
              <w:bottom w:val="single" w:sz="5" w:space="0" w:color="000000"/>
              <w:right w:val="nil"/>
            </w:tcBorders>
          </w:tcPr>
          <w:p w14:paraId="2F5B58D1" w14:textId="77777777" w:rsidR="00987387" w:rsidRDefault="00D205D0">
            <w:pPr>
              <w:spacing w:after="0"/>
              <w:ind w:left="42"/>
            </w:pPr>
            <w:r>
              <w:rPr>
                <w:rFonts w:ascii="Arial" w:eastAsia="Arial" w:hAnsi="Arial" w:cs="Arial"/>
                <w:sz w:val="19"/>
                <w:u w:val="single" w:color="000000"/>
              </w:rPr>
              <w:t xml:space="preserve">Durbin-Watson stat </w:t>
            </w:r>
          </w:p>
        </w:tc>
        <w:tc>
          <w:tcPr>
            <w:tcW w:w="3227" w:type="dxa"/>
            <w:gridSpan w:val="3"/>
            <w:tcBorders>
              <w:top w:val="nil"/>
              <w:left w:val="nil"/>
              <w:bottom w:val="single" w:sz="5" w:space="0" w:color="000000"/>
              <w:right w:val="nil"/>
            </w:tcBorders>
          </w:tcPr>
          <w:p w14:paraId="5E6B051E" w14:textId="77777777" w:rsidR="00987387" w:rsidRDefault="00D205D0">
            <w:pPr>
              <w:spacing w:after="0"/>
              <w:ind w:left="116"/>
            </w:pPr>
            <w:r>
              <w:rPr>
                <w:rFonts w:ascii="Arial" w:eastAsia="Arial" w:hAnsi="Arial" w:cs="Arial"/>
                <w:sz w:val="19"/>
                <w:u w:val="single" w:color="000000"/>
              </w:rPr>
              <w:t xml:space="preserve">2.039221    Prob(F-statistic) </w:t>
            </w:r>
          </w:p>
        </w:tc>
        <w:tc>
          <w:tcPr>
            <w:tcW w:w="866" w:type="dxa"/>
            <w:tcBorders>
              <w:top w:val="nil"/>
              <w:left w:val="nil"/>
              <w:bottom w:val="single" w:sz="5" w:space="0" w:color="000000"/>
              <w:right w:val="nil"/>
            </w:tcBorders>
          </w:tcPr>
          <w:p w14:paraId="4AB03CC5" w14:textId="77777777" w:rsidR="00987387" w:rsidRDefault="00D205D0">
            <w:pPr>
              <w:spacing w:after="0"/>
              <w:ind w:left="52"/>
              <w:jc w:val="both"/>
            </w:pPr>
            <w:r>
              <w:rPr>
                <w:rFonts w:ascii="Arial" w:eastAsia="Arial" w:hAnsi="Arial" w:cs="Arial"/>
                <w:sz w:val="19"/>
                <w:u w:val="single" w:color="000000"/>
              </w:rPr>
              <w:t>0.188489</w:t>
            </w:r>
          </w:p>
        </w:tc>
      </w:tr>
    </w:tbl>
    <w:p w14:paraId="47D5EB7F" w14:textId="77777777" w:rsidR="00987387" w:rsidRDefault="00D205D0">
      <w:pPr>
        <w:spacing w:after="238"/>
        <w:ind w:left="690" w:hanging="10"/>
        <w:jc w:val="both"/>
      </w:pPr>
      <w:r>
        <w:rPr>
          <w:rFonts w:ascii="Times New Roman" w:eastAsia="Times New Roman" w:hAnsi="Times New Roman" w:cs="Times New Roman"/>
          <w:sz w:val="23"/>
        </w:rPr>
        <w:t xml:space="preserve"> Sumber : hasil Eviews </w:t>
      </w:r>
    </w:p>
    <w:p w14:paraId="74B847CB" w14:textId="77777777" w:rsidR="00987387" w:rsidRDefault="00D205D0">
      <w:pPr>
        <w:spacing w:after="5" w:line="479" w:lineRule="auto"/>
        <w:ind w:left="1273" w:firstLine="762"/>
        <w:jc w:val="both"/>
      </w:pPr>
      <w:r>
        <w:rPr>
          <w:rFonts w:ascii="Times New Roman" w:eastAsia="Times New Roman" w:hAnsi="Times New Roman" w:cs="Times New Roman"/>
          <w:sz w:val="23"/>
        </w:rPr>
        <w:t>Dari tabel 4.14 diketahui bahwa koefisien determinasi (R</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w:t>
      </w:r>
      <w:r>
        <w:rPr>
          <w:rFonts w:ascii="Times New Roman" w:eastAsia="Times New Roman" w:hAnsi="Times New Roman" w:cs="Times New Roman"/>
          <w:sz w:val="23"/>
        </w:rPr>
        <w:t>sebesar 0.622174. Nilai Chi-squares hitung sebesar 11.19913</w:t>
      </w:r>
      <w:r>
        <w:rPr>
          <w:rFonts w:ascii="Arial" w:eastAsia="Arial" w:hAnsi="Arial" w:cs="Arial"/>
          <w:sz w:val="19"/>
        </w:rPr>
        <w:t xml:space="preserve"> </w:t>
      </w:r>
      <w:r>
        <w:rPr>
          <w:rFonts w:ascii="Times New Roman" w:eastAsia="Times New Roman" w:hAnsi="Times New Roman" w:cs="Times New Roman"/>
          <w:sz w:val="23"/>
        </w:rPr>
        <w:t>yang diperoleh dari informasi Obs*R-squared, sedangkan nilai kritis Chi-squares (χ</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pada α = 5% dengan df sebesar 8 adalah 15,5073. Karena nilai Chi-squares hitung (χ</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lebih kecil dari nilai kri</w:t>
      </w:r>
      <w:r>
        <w:rPr>
          <w:rFonts w:ascii="Times New Roman" w:eastAsia="Times New Roman" w:hAnsi="Times New Roman" w:cs="Times New Roman"/>
          <w:sz w:val="23"/>
        </w:rPr>
        <w:t>tis Chisquares (χ</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maka dapat disimpulkan tidak ada masalah heteroskedastisitas.  </w:t>
      </w:r>
    </w:p>
    <w:p w14:paraId="5CA71CB9" w14:textId="77777777" w:rsidR="00987387" w:rsidRDefault="00D205D0">
      <w:pPr>
        <w:spacing w:after="112" w:line="479" w:lineRule="auto"/>
        <w:ind w:left="1273" w:firstLine="762"/>
        <w:jc w:val="both"/>
      </w:pPr>
      <w:r>
        <w:rPr>
          <w:rFonts w:ascii="Times New Roman" w:eastAsia="Times New Roman" w:hAnsi="Times New Roman" w:cs="Times New Roman"/>
          <w:sz w:val="23"/>
        </w:rPr>
        <w:t>Model mengandung heteroskedastisitas juga bisa dilihat dari nilai probabilitas Chi-Squares sebesar 0.190670</w:t>
      </w:r>
      <w:r>
        <w:rPr>
          <w:rFonts w:ascii="Arial" w:eastAsia="Arial" w:hAnsi="Arial" w:cs="Arial"/>
          <w:sz w:val="19"/>
        </w:rPr>
        <w:t xml:space="preserve"> </w:t>
      </w:r>
      <w:r>
        <w:rPr>
          <w:rFonts w:ascii="Times New Roman" w:eastAsia="Times New Roman" w:hAnsi="Times New Roman" w:cs="Times New Roman"/>
          <w:sz w:val="23"/>
        </w:rPr>
        <w:t xml:space="preserve">yang lebih besar dari nilai α sebesar 0,05. Berarti Ho diterima </w:t>
      </w:r>
      <w:r>
        <w:rPr>
          <w:rFonts w:ascii="Times New Roman" w:eastAsia="Times New Roman" w:hAnsi="Times New Roman" w:cs="Times New Roman"/>
          <w:sz w:val="23"/>
        </w:rPr>
        <w:t xml:space="preserve">dan kesimpulannya tidak ada heteroskedastisitas. </w:t>
      </w:r>
    </w:p>
    <w:p w14:paraId="1205C74B" w14:textId="77777777" w:rsidR="00987387" w:rsidRDefault="00D205D0">
      <w:pPr>
        <w:pStyle w:val="Heading4"/>
        <w:ind w:left="1080" w:right="0"/>
      </w:pPr>
      <w:r>
        <w:t xml:space="preserve">4.2.5.4.3. Uji Autokorelasi Jangka Panjang </w:t>
      </w:r>
    </w:p>
    <w:p w14:paraId="02BB32CF" w14:textId="77777777" w:rsidR="00987387" w:rsidRDefault="00D205D0">
      <w:pPr>
        <w:spacing w:after="5" w:line="479" w:lineRule="auto"/>
        <w:ind w:left="1273" w:firstLine="762"/>
        <w:jc w:val="both"/>
      </w:pPr>
      <w:r>
        <w:rPr>
          <w:rFonts w:ascii="Times New Roman" w:eastAsia="Times New Roman" w:hAnsi="Times New Roman" w:cs="Times New Roman"/>
          <w:sz w:val="23"/>
        </w:rPr>
        <w:t>Autokorelasi adalah adanya korelasi antara anggota observasi satu dengan observasi lain yang berlainan waktu. Jika terjadi korelasi antara satu residual dengan re</w:t>
      </w:r>
      <w:r>
        <w:rPr>
          <w:rFonts w:ascii="Times New Roman" w:eastAsia="Times New Roman" w:hAnsi="Times New Roman" w:cs="Times New Roman"/>
          <w:sz w:val="23"/>
        </w:rPr>
        <w:t xml:space="preserve">sidual yang lain, maka model mengandung masalah autokorelasi.  </w:t>
      </w:r>
    </w:p>
    <w:p w14:paraId="6298E944" w14:textId="77777777" w:rsidR="00987387" w:rsidRDefault="00D205D0">
      <w:pPr>
        <w:spacing w:after="5" w:line="479" w:lineRule="auto"/>
        <w:ind w:left="1273" w:firstLine="762"/>
        <w:jc w:val="both"/>
      </w:pPr>
      <w:r>
        <w:rPr>
          <w:rFonts w:ascii="Times New Roman" w:eastAsia="Times New Roman" w:hAnsi="Times New Roman" w:cs="Times New Roman"/>
          <w:sz w:val="23"/>
        </w:rPr>
        <w:t xml:space="preserve">Salah satu metode yang dapat digunakan untuk mendeteksi masalah autokorelasi adalah metode Bruesch-Godfrey atau yang lebih dikenal dengan uji </w:t>
      </w:r>
      <w:r>
        <w:rPr>
          <w:rFonts w:ascii="Times New Roman" w:eastAsia="Times New Roman" w:hAnsi="Times New Roman" w:cs="Times New Roman"/>
          <w:i/>
          <w:sz w:val="23"/>
        </w:rPr>
        <w:t>Langrange Multiplier</w:t>
      </w:r>
      <w:r>
        <w:rPr>
          <w:rFonts w:ascii="Times New Roman" w:eastAsia="Times New Roman" w:hAnsi="Times New Roman" w:cs="Times New Roman"/>
          <w:sz w:val="23"/>
        </w:rPr>
        <w:t xml:space="preserve"> (LM).  </w:t>
      </w:r>
    </w:p>
    <w:p w14:paraId="1F39CD25" w14:textId="77777777" w:rsidR="00987387" w:rsidRDefault="00D205D0">
      <w:pPr>
        <w:spacing w:after="5" w:line="479" w:lineRule="auto"/>
        <w:ind w:left="1273" w:firstLine="762"/>
        <w:jc w:val="both"/>
      </w:pPr>
      <w:r>
        <w:rPr>
          <w:rFonts w:ascii="Times New Roman" w:eastAsia="Times New Roman" w:hAnsi="Times New Roman" w:cs="Times New Roman"/>
          <w:sz w:val="23"/>
        </w:rPr>
        <w:t xml:space="preserve">Deteksi autokorelasi </w:t>
      </w:r>
      <w:r>
        <w:rPr>
          <w:rFonts w:ascii="Times New Roman" w:eastAsia="Times New Roman" w:hAnsi="Times New Roman" w:cs="Times New Roman"/>
          <w:sz w:val="23"/>
        </w:rPr>
        <w:t xml:space="preserve">dengan menggunakan metode LM dapat dilihat pada tabel 4.15 berikut: </w:t>
      </w:r>
    </w:p>
    <w:p w14:paraId="077FBD17" w14:textId="77777777" w:rsidR="00987387" w:rsidRDefault="00D205D0">
      <w:pPr>
        <w:spacing w:after="236"/>
        <w:ind w:left="2035"/>
      </w:pPr>
      <w:r>
        <w:rPr>
          <w:rFonts w:ascii="Times New Roman" w:eastAsia="Times New Roman" w:hAnsi="Times New Roman" w:cs="Times New Roman"/>
          <w:sz w:val="23"/>
        </w:rPr>
        <w:t xml:space="preserve"> </w:t>
      </w:r>
    </w:p>
    <w:p w14:paraId="4A85DB1E" w14:textId="77777777" w:rsidR="00987387" w:rsidRDefault="00D205D0">
      <w:pPr>
        <w:spacing w:after="237"/>
        <w:ind w:left="2035"/>
      </w:pPr>
      <w:r>
        <w:rPr>
          <w:rFonts w:ascii="Times New Roman" w:eastAsia="Times New Roman" w:hAnsi="Times New Roman" w:cs="Times New Roman"/>
          <w:sz w:val="23"/>
        </w:rPr>
        <w:t xml:space="preserve"> </w:t>
      </w:r>
    </w:p>
    <w:p w14:paraId="0C33FDD8" w14:textId="77777777" w:rsidR="00987387" w:rsidRDefault="00D205D0">
      <w:pPr>
        <w:spacing w:after="237"/>
        <w:ind w:left="2"/>
      </w:pPr>
      <w:r>
        <w:rPr>
          <w:rFonts w:ascii="Times New Roman" w:eastAsia="Times New Roman" w:hAnsi="Times New Roman" w:cs="Times New Roman"/>
          <w:sz w:val="23"/>
        </w:rPr>
        <w:t xml:space="preserve"> </w:t>
      </w:r>
    </w:p>
    <w:p w14:paraId="419E092E" w14:textId="77777777" w:rsidR="00987387" w:rsidRDefault="00D205D0">
      <w:pPr>
        <w:spacing w:after="237"/>
        <w:ind w:left="2"/>
      </w:pPr>
      <w:r>
        <w:rPr>
          <w:rFonts w:ascii="Times New Roman" w:eastAsia="Times New Roman" w:hAnsi="Times New Roman" w:cs="Times New Roman"/>
          <w:sz w:val="23"/>
        </w:rPr>
        <w:t xml:space="preserve"> </w:t>
      </w:r>
    </w:p>
    <w:p w14:paraId="66D30F03" w14:textId="77777777" w:rsidR="00987387" w:rsidRDefault="00D205D0">
      <w:pPr>
        <w:spacing w:after="237"/>
        <w:ind w:left="2"/>
      </w:pPr>
      <w:r>
        <w:rPr>
          <w:rFonts w:ascii="Times New Roman" w:eastAsia="Times New Roman" w:hAnsi="Times New Roman" w:cs="Times New Roman"/>
          <w:sz w:val="23"/>
        </w:rPr>
        <w:t xml:space="preserve"> </w:t>
      </w:r>
    </w:p>
    <w:p w14:paraId="49F3D61B" w14:textId="77777777" w:rsidR="00987387" w:rsidRDefault="00D205D0">
      <w:pPr>
        <w:spacing w:after="236"/>
        <w:ind w:left="2"/>
      </w:pPr>
      <w:r>
        <w:rPr>
          <w:rFonts w:ascii="Times New Roman" w:eastAsia="Times New Roman" w:hAnsi="Times New Roman" w:cs="Times New Roman"/>
          <w:sz w:val="23"/>
        </w:rPr>
        <w:t xml:space="preserve"> </w:t>
      </w:r>
    </w:p>
    <w:p w14:paraId="2A69B8DB" w14:textId="77777777" w:rsidR="00987387" w:rsidRDefault="00D205D0">
      <w:pPr>
        <w:spacing w:after="237"/>
        <w:ind w:left="2"/>
      </w:pPr>
      <w:r>
        <w:rPr>
          <w:rFonts w:ascii="Times New Roman" w:eastAsia="Times New Roman" w:hAnsi="Times New Roman" w:cs="Times New Roman"/>
          <w:sz w:val="23"/>
        </w:rPr>
        <w:t xml:space="preserve"> </w:t>
      </w:r>
    </w:p>
    <w:p w14:paraId="34E56461" w14:textId="77777777" w:rsidR="00987387" w:rsidRDefault="00D205D0">
      <w:pPr>
        <w:spacing w:after="237"/>
        <w:ind w:left="2"/>
      </w:pPr>
      <w:r>
        <w:rPr>
          <w:rFonts w:ascii="Times New Roman" w:eastAsia="Times New Roman" w:hAnsi="Times New Roman" w:cs="Times New Roman"/>
          <w:sz w:val="23"/>
        </w:rPr>
        <w:t xml:space="preserve"> </w:t>
      </w:r>
    </w:p>
    <w:p w14:paraId="5F48A744" w14:textId="77777777" w:rsidR="00987387" w:rsidRDefault="00D205D0">
      <w:pPr>
        <w:spacing w:after="0"/>
        <w:ind w:left="2"/>
      </w:pPr>
      <w:r>
        <w:rPr>
          <w:rFonts w:ascii="Times New Roman" w:eastAsia="Times New Roman" w:hAnsi="Times New Roman" w:cs="Times New Roman"/>
          <w:sz w:val="23"/>
        </w:rPr>
        <w:t xml:space="preserve"> </w:t>
      </w:r>
    </w:p>
    <w:p w14:paraId="0145C73B" w14:textId="77777777" w:rsidR="00987387" w:rsidRDefault="00D205D0">
      <w:pPr>
        <w:spacing w:after="107"/>
        <w:ind w:left="1181" w:right="158" w:hanging="10"/>
        <w:jc w:val="center"/>
      </w:pPr>
      <w:r>
        <w:rPr>
          <w:rFonts w:ascii="Times New Roman" w:eastAsia="Times New Roman" w:hAnsi="Times New Roman" w:cs="Times New Roman"/>
          <w:b/>
          <w:sz w:val="23"/>
        </w:rPr>
        <w:t xml:space="preserve">Tabel 4.15 </w:t>
      </w:r>
    </w:p>
    <w:p w14:paraId="6CF8C8A5" w14:textId="77777777" w:rsidR="00987387" w:rsidRDefault="00D205D0">
      <w:pPr>
        <w:spacing w:after="107"/>
        <w:ind w:left="1181" w:right="159" w:hanging="10"/>
        <w:jc w:val="center"/>
      </w:pPr>
      <w:r>
        <w:rPr>
          <w:rFonts w:ascii="Times New Roman" w:eastAsia="Times New Roman" w:hAnsi="Times New Roman" w:cs="Times New Roman"/>
          <w:b/>
          <w:sz w:val="23"/>
        </w:rPr>
        <w:t xml:space="preserve">Uji Autokorelasi </w:t>
      </w:r>
    </w:p>
    <w:p w14:paraId="1F365436" w14:textId="77777777" w:rsidR="00987387" w:rsidRDefault="00D205D0">
      <w:pPr>
        <w:spacing w:after="71"/>
        <w:ind w:left="1070"/>
        <w:jc w:val="center"/>
      </w:pPr>
      <w:r>
        <w:rPr>
          <w:rFonts w:ascii="Times New Roman" w:eastAsia="Times New Roman" w:hAnsi="Times New Roman" w:cs="Times New Roman"/>
          <w:b/>
          <w:sz w:val="23"/>
        </w:rPr>
        <w:t xml:space="preserve"> </w:t>
      </w:r>
    </w:p>
    <w:p w14:paraId="02495AC9" w14:textId="77777777" w:rsidR="00987387" w:rsidRDefault="00D205D0">
      <w:pPr>
        <w:spacing w:after="0"/>
        <w:ind w:left="683" w:hanging="10"/>
      </w:pPr>
      <w:r>
        <w:rPr>
          <w:rFonts w:ascii="Arial" w:eastAsia="Arial" w:hAnsi="Arial" w:cs="Arial"/>
          <w:sz w:val="19"/>
          <w:u w:val="single" w:color="000000"/>
        </w:rPr>
        <w:t xml:space="preserve">Breusch-Godfrey Serial Correlation </w:t>
      </w:r>
      <w:r>
        <w:rPr>
          <w:rFonts w:ascii="Arial" w:eastAsia="Arial" w:hAnsi="Arial" w:cs="Arial"/>
          <w:sz w:val="19"/>
        </w:rPr>
        <w:t xml:space="preserve">LM Test: </w:t>
      </w:r>
    </w:p>
    <w:tbl>
      <w:tblPr>
        <w:tblStyle w:val="TableGrid"/>
        <w:tblW w:w="6110" w:type="dxa"/>
        <w:tblInd w:w="646" w:type="dxa"/>
        <w:tblCellMar>
          <w:top w:w="0" w:type="dxa"/>
          <w:left w:w="0" w:type="dxa"/>
          <w:bottom w:w="0" w:type="dxa"/>
          <w:right w:w="0" w:type="dxa"/>
        </w:tblCellMar>
        <w:tblLook w:val="04A0" w:firstRow="1" w:lastRow="0" w:firstColumn="1" w:lastColumn="0" w:noHBand="0" w:noVBand="1"/>
      </w:tblPr>
      <w:tblGrid>
        <w:gridCol w:w="2028"/>
        <w:gridCol w:w="1205"/>
        <w:gridCol w:w="1082"/>
        <w:gridCol w:w="940"/>
        <w:gridCol w:w="855"/>
      </w:tblGrid>
      <w:tr w:rsidR="00987387" w14:paraId="7AAF7DB3" w14:textId="77777777">
        <w:trPr>
          <w:trHeight w:val="290"/>
        </w:trPr>
        <w:tc>
          <w:tcPr>
            <w:tcW w:w="5256" w:type="dxa"/>
            <w:gridSpan w:val="4"/>
            <w:tcBorders>
              <w:top w:val="double" w:sz="6" w:space="0" w:color="000000"/>
              <w:left w:val="nil"/>
              <w:bottom w:val="nil"/>
              <w:right w:val="nil"/>
            </w:tcBorders>
          </w:tcPr>
          <w:p w14:paraId="532C8937" w14:textId="77777777" w:rsidR="00987387" w:rsidRDefault="00D205D0">
            <w:pPr>
              <w:tabs>
                <w:tab w:val="center" w:pos="3096"/>
              </w:tabs>
              <w:spacing w:after="0"/>
            </w:pPr>
            <w:r>
              <w:rPr>
                <w:rFonts w:ascii="Arial" w:eastAsia="Arial" w:hAnsi="Arial" w:cs="Arial"/>
                <w:sz w:val="19"/>
              </w:rPr>
              <w:t xml:space="preserve">F-statistic </w:t>
            </w:r>
            <w:r>
              <w:rPr>
                <w:rFonts w:ascii="Arial" w:eastAsia="Arial" w:hAnsi="Arial" w:cs="Arial"/>
                <w:sz w:val="19"/>
              </w:rPr>
              <w:tab/>
              <w:t xml:space="preserve">1.789505    Probability </w:t>
            </w:r>
          </w:p>
        </w:tc>
        <w:tc>
          <w:tcPr>
            <w:tcW w:w="855" w:type="dxa"/>
            <w:tcBorders>
              <w:top w:val="double" w:sz="6" w:space="0" w:color="000000"/>
              <w:left w:val="nil"/>
              <w:bottom w:val="nil"/>
              <w:right w:val="nil"/>
            </w:tcBorders>
          </w:tcPr>
          <w:p w14:paraId="6E98E5A9" w14:textId="77777777" w:rsidR="00987387" w:rsidRDefault="00D205D0">
            <w:pPr>
              <w:spacing w:after="0"/>
              <w:ind w:left="40"/>
              <w:jc w:val="both"/>
            </w:pPr>
            <w:r>
              <w:rPr>
                <w:rFonts w:ascii="Arial" w:eastAsia="Arial" w:hAnsi="Arial" w:cs="Arial"/>
                <w:sz w:val="19"/>
              </w:rPr>
              <w:t>0.212401</w:t>
            </w:r>
          </w:p>
        </w:tc>
      </w:tr>
      <w:tr w:rsidR="00987387" w14:paraId="1029D1B3" w14:textId="77777777">
        <w:trPr>
          <w:trHeight w:val="222"/>
        </w:trPr>
        <w:tc>
          <w:tcPr>
            <w:tcW w:w="5256" w:type="dxa"/>
            <w:gridSpan w:val="4"/>
            <w:tcBorders>
              <w:top w:val="nil"/>
              <w:left w:val="nil"/>
              <w:bottom w:val="double" w:sz="5" w:space="0" w:color="000000"/>
              <w:right w:val="nil"/>
            </w:tcBorders>
          </w:tcPr>
          <w:p w14:paraId="39763F3A" w14:textId="77777777" w:rsidR="00987387" w:rsidRDefault="00D205D0">
            <w:pPr>
              <w:tabs>
                <w:tab w:val="center" w:pos="3096"/>
              </w:tabs>
              <w:spacing w:after="0"/>
            </w:pPr>
            <w:r>
              <w:rPr>
                <w:rFonts w:ascii="Arial" w:eastAsia="Arial" w:hAnsi="Arial" w:cs="Arial"/>
                <w:sz w:val="19"/>
              </w:rPr>
              <w:t xml:space="preserve">Obs*R-squared </w:t>
            </w:r>
            <w:r>
              <w:rPr>
                <w:rFonts w:ascii="Arial" w:eastAsia="Arial" w:hAnsi="Arial" w:cs="Arial"/>
                <w:sz w:val="19"/>
              </w:rPr>
              <w:tab/>
            </w:r>
            <w:r>
              <w:rPr>
                <w:rFonts w:ascii="Arial" w:eastAsia="Arial" w:hAnsi="Arial" w:cs="Arial"/>
                <w:sz w:val="19"/>
                <w:u w:val="single" w:color="000000"/>
              </w:rPr>
              <w:t xml:space="preserve">4.418831    Probability </w:t>
            </w:r>
          </w:p>
        </w:tc>
        <w:tc>
          <w:tcPr>
            <w:tcW w:w="855" w:type="dxa"/>
            <w:tcBorders>
              <w:top w:val="nil"/>
              <w:left w:val="nil"/>
              <w:bottom w:val="single" w:sz="5" w:space="0" w:color="000000"/>
              <w:right w:val="nil"/>
            </w:tcBorders>
          </w:tcPr>
          <w:p w14:paraId="08647003" w14:textId="77777777" w:rsidR="00987387" w:rsidRDefault="00D205D0">
            <w:pPr>
              <w:spacing w:after="0"/>
              <w:ind w:left="40"/>
              <w:jc w:val="both"/>
            </w:pPr>
            <w:r>
              <w:rPr>
                <w:rFonts w:ascii="Arial" w:eastAsia="Arial" w:hAnsi="Arial" w:cs="Arial"/>
                <w:sz w:val="19"/>
                <w:u w:val="single" w:color="000000"/>
              </w:rPr>
              <w:t>0.109765</w:t>
            </w:r>
          </w:p>
        </w:tc>
      </w:tr>
      <w:tr w:rsidR="00987387" w14:paraId="091A9E4D" w14:textId="77777777">
        <w:trPr>
          <w:trHeight w:val="1377"/>
        </w:trPr>
        <w:tc>
          <w:tcPr>
            <w:tcW w:w="5256" w:type="dxa"/>
            <w:gridSpan w:val="4"/>
            <w:tcBorders>
              <w:top w:val="double" w:sz="5" w:space="0" w:color="000000"/>
              <w:left w:val="nil"/>
              <w:bottom w:val="nil"/>
              <w:right w:val="nil"/>
            </w:tcBorders>
          </w:tcPr>
          <w:p w14:paraId="2F5E72C1" w14:textId="77777777" w:rsidR="00987387" w:rsidRDefault="00D205D0">
            <w:pPr>
              <w:spacing w:after="0"/>
              <w:ind w:left="968"/>
            </w:pPr>
            <w:r>
              <w:rPr>
                <w:rFonts w:ascii="Arial" w:eastAsia="Arial" w:hAnsi="Arial" w:cs="Arial"/>
                <w:sz w:val="19"/>
              </w:rPr>
              <w:t xml:space="preserve"> </w:t>
            </w:r>
          </w:p>
          <w:p w14:paraId="55652ED4" w14:textId="77777777" w:rsidR="00987387" w:rsidRDefault="00D205D0">
            <w:pPr>
              <w:spacing w:after="0"/>
              <w:ind w:left="42"/>
            </w:pPr>
            <w:r>
              <w:rPr>
                <w:rFonts w:ascii="Arial" w:eastAsia="Arial" w:hAnsi="Arial" w:cs="Arial"/>
                <w:sz w:val="19"/>
              </w:rPr>
              <w:t xml:space="preserve">Test Equation: </w:t>
            </w:r>
          </w:p>
          <w:p w14:paraId="25C25741" w14:textId="77777777" w:rsidR="00987387" w:rsidRDefault="00D205D0">
            <w:pPr>
              <w:spacing w:after="0" w:line="239" w:lineRule="auto"/>
              <w:ind w:left="42" w:right="2139"/>
            </w:pPr>
            <w:r>
              <w:rPr>
                <w:rFonts w:ascii="Arial" w:eastAsia="Arial" w:hAnsi="Arial" w:cs="Arial"/>
                <w:sz w:val="19"/>
              </w:rPr>
              <w:t xml:space="preserve">Dependent Variable: RESID Method: Least Squares </w:t>
            </w:r>
          </w:p>
          <w:p w14:paraId="2B9A2318" w14:textId="77777777" w:rsidR="00987387" w:rsidRDefault="00D205D0">
            <w:pPr>
              <w:spacing w:after="0"/>
              <w:ind w:left="42"/>
            </w:pPr>
            <w:r>
              <w:rPr>
                <w:rFonts w:ascii="Arial" w:eastAsia="Arial" w:hAnsi="Arial" w:cs="Arial"/>
                <w:sz w:val="19"/>
              </w:rPr>
              <w:t xml:space="preserve">Date: 11/03/07   Time: 15:58 </w:t>
            </w:r>
          </w:p>
          <w:p w14:paraId="53411853" w14:textId="77777777" w:rsidR="00987387" w:rsidRDefault="00D205D0">
            <w:pPr>
              <w:spacing w:after="0"/>
              <w:ind w:left="42"/>
            </w:pPr>
            <w:r>
              <w:rPr>
                <w:rFonts w:ascii="Arial" w:eastAsia="Arial" w:hAnsi="Arial" w:cs="Arial"/>
                <w:sz w:val="19"/>
                <w:u w:val="double" w:color="000000"/>
              </w:rPr>
              <w:t>Presample missing value lagged res</w:t>
            </w:r>
            <w:r>
              <w:rPr>
                <w:rFonts w:ascii="Arial" w:eastAsia="Arial" w:hAnsi="Arial" w:cs="Arial"/>
                <w:sz w:val="19"/>
              </w:rPr>
              <w:t xml:space="preserve">iduals set to zero. </w:t>
            </w:r>
          </w:p>
        </w:tc>
        <w:tc>
          <w:tcPr>
            <w:tcW w:w="855" w:type="dxa"/>
            <w:tcBorders>
              <w:top w:val="single" w:sz="5" w:space="0" w:color="000000"/>
              <w:left w:val="nil"/>
              <w:bottom w:val="double" w:sz="6" w:space="0" w:color="000000"/>
              <w:right w:val="nil"/>
            </w:tcBorders>
          </w:tcPr>
          <w:p w14:paraId="034F025F" w14:textId="77777777" w:rsidR="00987387" w:rsidRDefault="00D205D0">
            <w:pPr>
              <w:spacing w:after="0"/>
              <w:ind w:right="12"/>
              <w:jc w:val="center"/>
            </w:pPr>
            <w:r>
              <w:rPr>
                <w:rFonts w:ascii="Arial" w:eastAsia="Arial" w:hAnsi="Arial" w:cs="Arial"/>
                <w:sz w:val="19"/>
              </w:rPr>
              <w:t xml:space="preserve"> </w:t>
            </w:r>
          </w:p>
        </w:tc>
      </w:tr>
      <w:tr w:rsidR="00987387" w14:paraId="4628A724" w14:textId="77777777">
        <w:trPr>
          <w:trHeight w:val="297"/>
        </w:trPr>
        <w:tc>
          <w:tcPr>
            <w:tcW w:w="2029" w:type="dxa"/>
            <w:tcBorders>
              <w:top w:val="nil"/>
              <w:left w:val="nil"/>
              <w:bottom w:val="double" w:sz="5" w:space="0" w:color="000000"/>
              <w:right w:val="nil"/>
            </w:tcBorders>
          </w:tcPr>
          <w:p w14:paraId="5D37B4C2" w14:textId="77777777" w:rsidR="00987387" w:rsidRDefault="00D205D0">
            <w:pPr>
              <w:spacing w:after="0"/>
              <w:ind w:right="90"/>
              <w:jc w:val="center"/>
            </w:pPr>
            <w:r>
              <w:rPr>
                <w:rFonts w:ascii="Arial" w:eastAsia="Arial" w:hAnsi="Arial" w:cs="Arial"/>
                <w:sz w:val="19"/>
              </w:rPr>
              <w:t xml:space="preserve">Variable </w:t>
            </w:r>
          </w:p>
        </w:tc>
        <w:tc>
          <w:tcPr>
            <w:tcW w:w="1205" w:type="dxa"/>
            <w:tcBorders>
              <w:top w:val="nil"/>
              <w:left w:val="nil"/>
              <w:bottom w:val="double" w:sz="5" w:space="0" w:color="000000"/>
              <w:right w:val="nil"/>
            </w:tcBorders>
          </w:tcPr>
          <w:p w14:paraId="3D1E5D92" w14:textId="77777777" w:rsidR="00987387" w:rsidRDefault="00D205D0">
            <w:pPr>
              <w:spacing w:after="0"/>
            </w:pPr>
            <w:r>
              <w:rPr>
                <w:rFonts w:ascii="Arial" w:eastAsia="Arial" w:hAnsi="Arial" w:cs="Arial"/>
                <w:sz w:val="19"/>
                <w:u w:val="single" w:color="000000"/>
              </w:rPr>
              <w:t>Coefficient</w:t>
            </w:r>
          </w:p>
        </w:tc>
        <w:tc>
          <w:tcPr>
            <w:tcW w:w="1082" w:type="dxa"/>
            <w:tcBorders>
              <w:top w:val="double" w:sz="6" w:space="0" w:color="000000"/>
              <w:left w:val="nil"/>
              <w:bottom w:val="double" w:sz="5" w:space="0" w:color="000000"/>
              <w:right w:val="nil"/>
            </w:tcBorders>
          </w:tcPr>
          <w:p w14:paraId="50F87232" w14:textId="77777777" w:rsidR="00987387" w:rsidRDefault="00D205D0">
            <w:pPr>
              <w:spacing w:after="0"/>
            </w:pPr>
            <w:r>
              <w:rPr>
                <w:rFonts w:ascii="Arial" w:eastAsia="Arial" w:hAnsi="Arial" w:cs="Arial"/>
                <w:sz w:val="19"/>
              </w:rPr>
              <w:t>Std. Error</w:t>
            </w:r>
          </w:p>
        </w:tc>
        <w:tc>
          <w:tcPr>
            <w:tcW w:w="940" w:type="dxa"/>
            <w:tcBorders>
              <w:top w:val="double" w:sz="6" w:space="0" w:color="000000"/>
              <w:left w:val="nil"/>
              <w:bottom w:val="double" w:sz="5" w:space="0" w:color="000000"/>
              <w:right w:val="nil"/>
            </w:tcBorders>
          </w:tcPr>
          <w:p w14:paraId="6641BEEE" w14:textId="77777777" w:rsidR="00987387" w:rsidRDefault="00D205D0">
            <w:pPr>
              <w:spacing w:after="0"/>
              <w:ind w:left="75"/>
            </w:pPr>
            <w:r>
              <w:rPr>
                <w:rFonts w:ascii="Arial" w:eastAsia="Arial" w:hAnsi="Arial" w:cs="Arial"/>
                <w:sz w:val="19"/>
              </w:rPr>
              <w:t>t-Statistic</w:t>
            </w:r>
          </w:p>
        </w:tc>
        <w:tc>
          <w:tcPr>
            <w:tcW w:w="855" w:type="dxa"/>
            <w:tcBorders>
              <w:top w:val="double" w:sz="6" w:space="0" w:color="000000"/>
              <w:left w:val="nil"/>
              <w:bottom w:val="double" w:sz="5" w:space="0" w:color="000000"/>
              <w:right w:val="nil"/>
            </w:tcBorders>
          </w:tcPr>
          <w:p w14:paraId="03469757" w14:textId="77777777" w:rsidR="00987387" w:rsidRDefault="00D205D0">
            <w:pPr>
              <w:spacing w:after="0"/>
              <w:ind w:right="29"/>
              <w:jc w:val="right"/>
            </w:pPr>
            <w:r>
              <w:rPr>
                <w:rFonts w:ascii="Arial" w:eastAsia="Arial" w:hAnsi="Arial" w:cs="Arial"/>
                <w:sz w:val="19"/>
              </w:rPr>
              <w:t xml:space="preserve">Prob. </w:t>
            </w:r>
          </w:p>
        </w:tc>
      </w:tr>
      <w:tr w:rsidR="00987387" w14:paraId="5671179F" w14:textId="77777777">
        <w:trPr>
          <w:trHeight w:val="291"/>
        </w:trPr>
        <w:tc>
          <w:tcPr>
            <w:tcW w:w="2029" w:type="dxa"/>
            <w:tcBorders>
              <w:top w:val="double" w:sz="5" w:space="0" w:color="000000"/>
              <w:left w:val="nil"/>
              <w:bottom w:val="nil"/>
              <w:right w:val="nil"/>
            </w:tcBorders>
          </w:tcPr>
          <w:p w14:paraId="20A0F550" w14:textId="77777777" w:rsidR="00987387" w:rsidRDefault="00D205D0">
            <w:pPr>
              <w:spacing w:after="0"/>
              <w:ind w:right="90"/>
              <w:jc w:val="center"/>
            </w:pPr>
            <w:r>
              <w:rPr>
                <w:rFonts w:ascii="Arial" w:eastAsia="Arial" w:hAnsi="Arial" w:cs="Arial"/>
                <w:sz w:val="19"/>
              </w:rPr>
              <w:t xml:space="preserve">C </w:t>
            </w:r>
          </w:p>
        </w:tc>
        <w:tc>
          <w:tcPr>
            <w:tcW w:w="1205" w:type="dxa"/>
            <w:tcBorders>
              <w:top w:val="double" w:sz="5" w:space="0" w:color="000000"/>
              <w:left w:val="nil"/>
              <w:bottom w:val="nil"/>
              <w:right w:val="nil"/>
            </w:tcBorders>
          </w:tcPr>
          <w:p w14:paraId="59EFB163" w14:textId="77777777" w:rsidR="00987387" w:rsidRDefault="00D205D0">
            <w:pPr>
              <w:spacing w:after="0"/>
              <w:ind w:left="40"/>
            </w:pPr>
            <w:r>
              <w:rPr>
                <w:rFonts w:ascii="Arial" w:eastAsia="Arial" w:hAnsi="Arial" w:cs="Arial"/>
                <w:sz w:val="19"/>
              </w:rPr>
              <w:t>-2275.612</w:t>
            </w:r>
          </w:p>
        </w:tc>
        <w:tc>
          <w:tcPr>
            <w:tcW w:w="1082" w:type="dxa"/>
            <w:tcBorders>
              <w:top w:val="double" w:sz="5" w:space="0" w:color="000000"/>
              <w:left w:val="nil"/>
              <w:bottom w:val="nil"/>
              <w:right w:val="nil"/>
            </w:tcBorders>
          </w:tcPr>
          <w:p w14:paraId="5B750D10" w14:textId="77777777" w:rsidR="00987387" w:rsidRDefault="00D205D0">
            <w:pPr>
              <w:spacing w:after="0"/>
              <w:ind w:left="21"/>
            </w:pPr>
            <w:r>
              <w:rPr>
                <w:rFonts w:ascii="Arial" w:eastAsia="Arial" w:hAnsi="Arial" w:cs="Arial"/>
                <w:sz w:val="19"/>
              </w:rPr>
              <w:t>20561.02</w:t>
            </w:r>
          </w:p>
        </w:tc>
        <w:tc>
          <w:tcPr>
            <w:tcW w:w="940" w:type="dxa"/>
            <w:tcBorders>
              <w:top w:val="double" w:sz="5" w:space="0" w:color="000000"/>
              <w:left w:val="nil"/>
              <w:bottom w:val="nil"/>
              <w:right w:val="nil"/>
            </w:tcBorders>
          </w:tcPr>
          <w:p w14:paraId="34830072" w14:textId="77777777" w:rsidR="00987387" w:rsidRDefault="00D205D0">
            <w:pPr>
              <w:spacing w:after="0"/>
              <w:jc w:val="both"/>
            </w:pPr>
            <w:r>
              <w:rPr>
                <w:rFonts w:ascii="Arial" w:eastAsia="Arial" w:hAnsi="Arial" w:cs="Arial"/>
                <w:sz w:val="19"/>
              </w:rPr>
              <w:t>-0.110676</w:t>
            </w:r>
          </w:p>
        </w:tc>
        <w:tc>
          <w:tcPr>
            <w:tcW w:w="855" w:type="dxa"/>
            <w:tcBorders>
              <w:top w:val="double" w:sz="5" w:space="0" w:color="000000"/>
              <w:left w:val="nil"/>
              <w:bottom w:val="nil"/>
              <w:right w:val="nil"/>
            </w:tcBorders>
          </w:tcPr>
          <w:p w14:paraId="20B4E2E4" w14:textId="77777777" w:rsidR="00987387" w:rsidRDefault="00D205D0">
            <w:pPr>
              <w:spacing w:after="0"/>
              <w:ind w:right="29"/>
              <w:jc w:val="right"/>
            </w:pPr>
            <w:r>
              <w:rPr>
                <w:rFonts w:ascii="Arial" w:eastAsia="Arial" w:hAnsi="Arial" w:cs="Arial"/>
                <w:sz w:val="19"/>
              </w:rPr>
              <w:t>0.9139</w:t>
            </w:r>
          </w:p>
        </w:tc>
      </w:tr>
      <w:tr w:rsidR="00987387" w14:paraId="63921C27" w14:textId="77777777">
        <w:trPr>
          <w:trHeight w:val="216"/>
        </w:trPr>
        <w:tc>
          <w:tcPr>
            <w:tcW w:w="2029" w:type="dxa"/>
            <w:tcBorders>
              <w:top w:val="nil"/>
              <w:left w:val="nil"/>
              <w:bottom w:val="nil"/>
              <w:right w:val="nil"/>
            </w:tcBorders>
          </w:tcPr>
          <w:p w14:paraId="4BA423F3" w14:textId="77777777" w:rsidR="00987387" w:rsidRDefault="00D205D0">
            <w:pPr>
              <w:spacing w:after="0"/>
              <w:ind w:right="92"/>
              <w:jc w:val="center"/>
            </w:pPr>
            <w:r>
              <w:rPr>
                <w:rFonts w:ascii="Arial" w:eastAsia="Arial" w:hAnsi="Arial" w:cs="Arial"/>
                <w:sz w:val="19"/>
              </w:rPr>
              <w:t xml:space="preserve">X1 </w:t>
            </w:r>
          </w:p>
        </w:tc>
        <w:tc>
          <w:tcPr>
            <w:tcW w:w="1205" w:type="dxa"/>
            <w:tcBorders>
              <w:top w:val="nil"/>
              <w:left w:val="nil"/>
              <w:bottom w:val="nil"/>
              <w:right w:val="nil"/>
            </w:tcBorders>
          </w:tcPr>
          <w:p w14:paraId="7303FE69" w14:textId="77777777" w:rsidR="00987387" w:rsidRDefault="00D205D0">
            <w:pPr>
              <w:spacing w:after="0"/>
              <w:ind w:left="103"/>
            </w:pPr>
            <w:r>
              <w:rPr>
                <w:rFonts w:ascii="Arial" w:eastAsia="Arial" w:hAnsi="Arial" w:cs="Arial"/>
                <w:sz w:val="19"/>
              </w:rPr>
              <w:t>0.057117</w:t>
            </w:r>
          </w:p>
        </w:tc>
        <w:tc>
          <w:tcPr>
            <w:tcW w:w="1082" w:type="dxa"/>
            <w:tcBorders>
              <w:top w:val="nil"/>
              <w:left w:val="nil"/>
              <w:bottom w:val="nil"/>
              <w:right w:val="nil"/>
            </w:tcBorders>
          </w:tcPr>
          <w:p w14:paraId="7B43F9E0" w14:textId="77777777" w:rsidR="00987387" w:rsidRDefault="00D205D0">
            <w:pPr>
              <w:spacing w:after="0"/>
              <w:ind w:left="21"/>
            </w:pPr>
            <w:r>
              <w:rPr>
                <w:rFonts w:ascii="Arial" w:eastAsia="Arial" w:hAnsi="Arial" w:cs="Arial"/>
                <w:sz w:val="19"/>
              </w:rPr>
              <w:t>0.077713</w:t>
            </w:r>
          </w:p>
        </w:tc>
        <w:tc>
          <w:tcPr>
            <w:tcW w:w="940" w:type="dxa"/>
            <w:tcBorders>
              <w:top w:val="nil"/>
              <w:left w:val="nil"/>
              <w:bottom w:val="nil"/>
              <w:right w:val="nil"/>
            </w:tcBorders>
          </w:tcPr>
          <w:p w14:paraId="79D610C4" w14:textId="77777777" w:rsidR="00987387" w:rsidRDefault="00D205D0">
            <w:pPr>
              <w:spacing w:after="0"/>
              <w:ind w:left="63"/>
              <w:jc w:val="both"/>
            </w:pPr>
            <w:r>
              <w:rPr>
                <w:rFonts w:ascii="Arial" w:eastAsia="Arial" w:hAnsi="Arial" w:cs="Arial"/>
                <w:sz w:val="19"/>
              </w:rPr>
              <w:t>0.734973</w:t>
            </w:r>
          </w:p>
        </w:tc>
        <w:tc>
          <w:tcPr>
            <w:tcW w:w="855" w:type="dxa"/>
            <w:tcBorders>
              <w:top w:val="nil"/>
              <w:left w:val="nil"/>
              <w:bottom w:val="nil"/>
              <w:right w:val="nil"/>
            </w:tcBorders>
          </w:tcPr>
          <w:p w14:paraId="244E1BED" w14:textId="77777777" w:rsidR="00987387" w:rsidRDefault="00D205D0">
            <w:pPr>
              <w:spacing w:after="0"/>
              <w:ind w:right="29"/>
              <w:jc w:val="right"/>
            </w:pPr>
            <w:r>
              <w:rPr>
                <w:rFonts w:ascii="Arial" w:eastAsia="Arial" w:hAnsi="Arial" w:cs="Arial"/>
                <w:sz w:val="19"/>
              </w:rPr>
              <w:t>0.4777</w:t>
            </w:r>
          </w:p>
        </w:tc>
      </w:tr>
      <w:tr w:rsidR="00987387" w14:paraId="1370994A" w14:textId="77777777">
        <w:trPr>
          <w:trHeight w:val="217"/>
        </w:trPr>
        <w:tc>
          <w:tcPr>
            <w:tcW w:w="2029" w:type="dxa"/>
            <w:tcBorders>
              <w:top w:val="nil"/>
              <w:left w:val="nil"/>
              <w:bottom w:val="nil"/>
              <w:right w:val="nil"/>
            </w:tcBorders>
          </w:tcPr>
          <w:p w14:paraId="774EE1D3" w14:textId="77777777" w:rsidR="00987387" w:rsidRDefault="00D205D0">
            <w:pPr>
              <w:spacing w:after="0"/>
              <w:ind w:right="92"/>
              <w:jc w:val="center"/>
            </w:pPr>
            <w:r>
              <w:rPr>
                <w:rFonts w:ascii="Arial" w:eastAsia="Arial" w:hAnsi="Arial" w:cs="Arial"/>
                <w:sz w:val="19"/>
              </w:rPr>
              <w:t xml:space="preserve">X2 </w:t>
            </w:r>
          </w:p>
        </w:tc>
        <w:tc>
          <w:tcPr>
            <w:tcW w:w="1205" w:type="dxa"/>
            <w:tcBorders>
              <w:top w:val="nil"/>
              <w:left w:val="nil"/>
              <w:bottom w:val="nil"/>
              <w:right w:val="nil"/>
            </w:tcBorders>
          </w:tcPr>
          <w:p w14:paraId="283A5DCE" w14:textId="77777777" w:rsidR="00987387" w:rsidRDefault="00D205D0">
            <w:pPr>
              <w:spacing w:after="0"/>
              <w:ind w:left="40"/>
            </w:pPr>
            <w:r>
              <w:rPr>
                <w:rFonts w:ascii="Arial" w:eastAsia="Arial" w:hAnsi="Arial" w:cs="Arial"/>
                <w:sz w:val="19"/>
              </w:rPr>
              <w:t>-253.5008</w:t>
            </w:r>
          </w:p>
        </w:tc>
        <w:tc>
          <w:tcPr>
            <w:tcW w:w="1082" w:type="dxa"/>
            <w:tcBorders>
              <w:top w:val="nil"/>
              <w:left w:val="nil"/>
              <w:bottom w:val="nil"/>
              <w:right w:val="nil"/>
            </w:tcBorders>
          </w:tcPr>
          <w:p w14:paraId="622D6EF1" w14:textId="77777777" w:rsidR="00987387" w:rsidRDefault="00D205D0">
            <w:pPr>
              <w:spacing w:after="0"/>
              <w:ind w:left="20"/>
            </w:pPr>
            <w:r>
              <w:rPr>
                <w:rFonts w:ascii="Arial" w:eastAsia="Arial" w:hAnsi="Arial" w:cs="Arial"/>
                <w:sz w:val="19"/>
              </w:rPr>
              <w:t>458.3397</w:t>
            </w:r>
          </w:p>
        </w:tc>
        <w:tc>
          <w:tcPr>
            <w:tcW w:w="940" w:type="dxa"/>
            <w:tcBorders>
              <w:top w:val="nil"/>
              <w:left w:val="nil"/>
              <w:bottom w:val="nil"/>
              <w:right w:val="nil"/>
            </w:tcBorders>
          </w:tcPr>
          <w:p w14:paraId="0405FBDB" w14:textId="77777777" w:rsidR="00987387" w:rsidRDefault="00D205D0">
            <w:pPr>
              <w:spacing w:after="0"/>
              <w:jc w:val="both"/>
            </w:pPr>
            <w:r>
              <w:rPr>
                <w:rFonts w:ascii="Arial" w:eastAsia="Arial" w:hAnsi="Arial" w:cs="Arial"/>
                <w:sz w:val="19"/>
              </w:rPr>
              <w:t>-0.553085</w:t>
            </w:r>
          </w:p>
        </w:tc>
        <w:tc>
          <w:tcPr>
            <w:tcW w:w="855" w:type="dxa"/>
            <w:tcBorders>
              <w:top w:val="nil"/>
              <w:left w:val="nil"/>
              <w:bottom w:val="nil"/>
              <w:right w:val="nil"/>
            </w:tcBorders>
          </w:tcPr>
          <w:p w14:paraId="749BAE0A" w14:textId="77777777" w:rsidR="00987387" w:rsidRDefault="00D205D0">
            <w:pPr>
              <w:spacing w:after="0"/>
              <w:ind w:right="29"/>
              <w:jc w:val="right"/>
            </w:pPr>
            <w:r>
              <w:rPr>
                <w:rFonts w:ascii="Arial" w:eastAsia="Arial" w:hAnsi="Arial" w:cs="Arial"/>
                <w:sz w:val="19"/>
              </w:rPr>
              <w:t>0.5913</w:t>
            </w:r>
          </w:p>
        </w:tc>
      </w:tr>
      <w:tr w:rsidR="00987387" w14:paraId="08AB351D" w14:textId="77777777">
        <w:trPr>
          <w:trHeight w:val="217"/>
        </w:trPr>
        <w:tc>
          <w:tcPr>
            <w:tcW w:w="2029" w:type="dxa"/>
            <w:tcBorders>
              <w:top w:val="nil"/>
              <w:left w:val="nil"/>
              <w:bottom w:val="nil"/>
              <w:right w:val="nil"/>
            </w:tcBorders>
          </w:tcPr>
          <w:p w14:paraId="61B575D6" w14:textId="77777777" w:rsidR="00987387" w:rsidRDefault="00D205D0">
            <w:pPr>
              <w:spacing w:after="0"/>
              <w:ind w:right="92"/>
              <w:jc w:val="center"/>
            </w:pPr>
            <w:r>
              <w:rPr>
                <w:rFonts w:ascii="Arial" w:eastAsia="Arial" w:hAnsi="Arial" w:cs="Arial"/>
                <w:sz w:val="19"/>
              </w:rPr>
              <w:t xml:space="preserve">X3 </w:t>
            </w:r>
          </w:p>
        </w:tc>
        <w:tc>
          <w:tcPr>
            <w:tcW w:w="1205" w:type="dxa"/>
            <w:tcBorders>
              <w:top w:val="nil"/>
              <w:left w:val="nil"/>
              <w:bottom w:val="nil"/>
              <w:right w:val="nil"/>
            </w:tcBorders>
          </w:tcPr>
          <w:p w14:paraId="0976774D" w14:textId="77777777" w:rsidR="00987387" w:rsidRDefault="00D205D0">
            <w:pPr>
              <w:spacing w:after="0"/>
              <w:ind w:left="40"/>
            </w:pPr>
            <w:r>
              <w:rPr>
                <w:rFonts w:ascii="Arial" w:eastAsia="Arial" w:hAnsi="Arial" w:cs="Arial"/>
                <w:sz w:val="19"/>
              </w:rPr>
              <w:t>-500.4400</w:t>
            </w:r>
          </w:p>
        </w:tc>
        <w:tc>
          <w:tcPr>
            <w:tcW w:w="1082" w:type="dxa"/>
            <w:tcBorders>
              <w:top w:val="nil"/>
              <w:left w:val="nil"/>
              <w:bottom w:val="nil"/>
              <w:right w:val="nil"/>
            </w:tcBorders>
          </w:tcPr>
          <w:p w14:paraId="20CB6F4F" w14:textId="77777777" w:rsidR="00987387" w:rsidRDefault="00D205D0">
            <w:pPr>
              <w:spacing w:after="0"/>
              <w:ind w:left="20"/>
            </w:pPr>
            <w:r>
              <w:rPr>
                <w:rFonts w:ascii="Arial" w:eastAsia="Arial" w:hAnsi="Arial" w:cs="Arial"/>
                <w:sz w:val="19"/>
              </w:rPr>
              <w:t>854.6263</w:t>
            </w:r>
          </w:p>
        </w:tc>
        <w:tc>
          <w:tcPr>
            <w:tcW w:w="940" w:type="dxa"/>
            <w:tcBorders>
              <w:top w:val="nil"/>
              <w:left w:val="nil"/>
              <w:bottom w:val="nil"/>
              <w:right w:val="nil"/>
            </w:tcBorders>
          </w:tcPr>
          <w:p w14:paraId="3779F53A" w14:textId="77777777" w:rsidR="00987387" w:rsidRDefault="00D205D0">
            <w:pPr>
              <w:spacing w:after="0"/>
              <w:jc w:val="both"/>
            </w:pPr>
            <w:r>
              <w:rPr>
                <w:rFonts w:ascii="Arial" w:eastAsia="Arial" w:hAnsi="Arial" w:cs="Arial"/>
                <w:sz w:val="19"/>
              </w:rPr>
              <w:t>-0.585566</w:t>
            </w:r>
          </w:p>
        </w:tc>
        <w:tc>
          <w:tcPr>
            <w:tcW w:w="855" w:type="dxa"/>
            <w:tcBorders>
              <w:top w:val="nil"/>
              <w:left w:val="nil"/>
              <w:bottom w:val="nil"/>
              <w:right w:val="nil"/>
            </w:tcBorders>
          </w:tcPr>
          <w:p w14:paraId="5CC18F81" w14:textId="77777777" w:rsidR="00987387" w:rsidRDefault="00D205D0">
            <w:pPr>
              <w:spacing w:after="0"/>
              <w:ind w:right="29"/>
              <w:jc w:val="right"/>
            </w:pPr>
            <w:r>
              <w:rPr>
                <w:rFonts w:ascii="Arial" w:eastAsia="Arial" w:hAnsi="Arial" w:cs="Arial"/>
                <w:sz w:val="19"/>
              </w:rPr>
              <w:t>0.5700</w:t>
            </w:r>
          </w:p>
        </w:tc>
      </w:tr>
      <w:tr w:rsidR="00987387" w14:paraId="086DFAD5" w14:textId="77777777">
        <w:trPr>
          <w:trHeight w:val="216"/>
        </w:trPr>
        <w:tc>
          <w:tcPr>
            <w:tcW w:w="2029" w:type="dxa"/>
            <w:tcBorders>
              <w:top w:val="nil"/>
              <w:left w:val="nil"/>
              <w:bottom w:val="nil"/>
              <w:right w:val="nil"/>
            </w:tcBorders>
          </w:tcPr>
          <w:p w14:paraId="2B214692" w14:textId="77777777" w:rsidR="00987387" w:rsidRDefault="00D205D0">
            <w:pPr>
              <w:spacing w:after="0"/>
              <w:ind w:right="92"/>
              <w:jc w:val="center"/>
            </w:pPr>
            <w:r>
              <w:rPr>
                <w:rFonts w:ascii="Arial" w:eastAsia="Arial" w:hAnsi="Arial" w:cs="Arial"/>
                <w:sz w:val="19"/>
              </w:rPr>
              <w:t xml:space="preserve">X4 </w:t>
            </w:r>
          </w:p>
        </w:tc>
        <w:tc>
          <w:tcPr>
            <w:tcW w:w="1205" w:type="dxa"/>
            <w:tcBorders>
              <w:top w:val="nil"/>
              <w:left w:val="nil"/>
              <w:bottom w:val="nil"/>
              <w:right w:val="nil"/>
            </w:tcBorders>
          </w:tcPr>
          <w:p w14:paraId="369D08E2" w14:textId="77777777" w:rsidR="00987387" w:rsidRDefault="00D205D0">
            <w:pPr>
              <w:spacing w:after="0"/>
              <w:ind w:left="40"/>
            </w:pPr>
            <w:r>
              <w:rPr>
                <w:rFonts w:ascii="Arial" w:eastAsia="Arial" w:hAnsi="Arial" w:cs="Arial"/>
                <w:sz w:val="19"/>
              </w:rPr>
              <w:t>-0.114737</w:t>
            </w:r>
          </w:p>
        </w:tc>
        <w:tc>
          <w:tcPr>
            <w:tcW w:w="1082" w:type="dxa"/>
            <w:tcBorders>
              <w:top w:val="nil"/>
              <w:left w:val="nil"/>
              <w:bottom w:val="nil"/>
              <w:right w:val="nil"/>
            </w:tcBorders>
          </w:tcPr>
          <w:p w14:paraId="416AA8A2" w14:textId="77777777" w:rsidR="00987387" w:rsidRDefault="00D205D0">
            <w:pPr>
              <w:spacing w:after="0"/>
              <w:ind w:left="20"/>
            </w:pPr>
            <w:r>
              <w:rPr>
                <w:rFonts w:ascii="Arial" w:eastAsia="Arial" w:hAnsi="Arial" w:cs="Arial"/>
                <w:sz w:val="19"/>
              </w:rPr>
              <w:t>0.092133</w:t>
            </w:r>
          </w:p>
        </w:tc>
        <w:tc>
          <w:tcPr>
            <w:tcW w:w="940" w:type="dxa"/>
            <w:tcBorders>
              <w:top w:val="nil"/>
              <w:left w:val="nil"/>
              <w:bottom w:val="nil"/>
              <w:right w:val="nil"/>
            </w:tcBorders>
          </w:tcPr>
          <w:p w14:paraId="33D42339" w14:textId="77777777" w:rsidR="00987387" w:rsidRDefault="00D205D0">
            <w:pPr>
              <w:spacing w:after="0"/>
              <w:jc w:val="both"/>
            </w:pPr>
            <w:r>
              <w:rPr>
                <w:rFonts w:ascii="Arial" w:eastAsia="Arial" w:hAnsi="Arial" w:cs="Arial"/>
                <w:sz w:val="19"/>
              </w:rPr>
              <w:t>-1.245335</w:t>
            </w:r>
          </w:p>
        </w:tc>
        <w:tc>
          <w:tcPr>
            <w:tcW w:w="855" w:type="dxa"/>
            <w:tcBorders>
              <w:top w:val="nil"/>
              <w:left w:val="nil"/>
              <w:bottom w:val="nil"/>
              <w:right w:val="nil"/>
            </w:tcBorders>
          </w:tcPr>
          <w:p w14:paraId="6C580969" w14:textId="77777777" w:rsidR="00987387" w:rsidRDefault="00D205D0">
            <w:pPr>
              <w:spacing w:after="0"/>
              <w:ind w:right="29"/>
              <w:jc w:val="right"/>
            </w:pPr>
            <w:r>
              <w:rPr>
                <w:rFonts w:ascii="Arial" w:eastAsia="Arial" w:hAnsi="Arial" w:cs="Arial"/>
                <w:sz w:val="19"/>
              </w:rPr>
              <w:t>0.2389</w:t>
            </w:r>
          </w:p>
        </w:tc>
      </w:tr>
      <w:tr w:rsidR="00987387" w14:paraId="1FB836CC" w14:textId="77777777">
        <w:trPr>
          <w:trHeight w:val="217"/>
        </w:trPr>
        <w:tc>
          <w:tcPr>
            <w:tcW w:w="2029" w:type="dxa"/>
            <w:tcBorders>
              <w:top w:val="nil"/>
              <w:left w:val="nil"/>
              <w:bottom w:val="nil"/>
              <w:right w:val="nil"/>
            </w:tcBorders>
          </w:tcPr>
          <w:p w14:paraId="7E3C7040" w14:textId="77777777" w:rsidR="00987387" w:rsidRDefault="00D205D0">
            <w:pPr>
              <w:spacing w:after="0"/>
              <w:ind w:right="90"/>
              <w:jc w:val="center"/>
            </w:pPr>
            <w:r>
              <w:rPr>
                <w:rFonts w:ascii="Arial" w:eastAsia="Arial" w:hAnsi="Arial" w:cs="Arial"/>
                <w:sz w:val="19"/>
              </w:rPr>
              <w:t xml:space="preserve">RESID(-1) </w:t>
            </w:r>
          </w:p>
        </w:tc>
        <w:tc>
          <w:tcPr>
            <w:tcW w:w="1205" w:type="dxa"/>
            <w:tcBorders>
              <w:top w:val="nil"/>
              <w:left w:val="nil"/>
              <w:bottom w:val="nil"/>
              <w:right w:val="nil"/>
            </w:tcBorders>
          </w:tcPr>
          <w:p w14:paraId="6FAB5443" w14:textId="77777777" w:rsidR="00987387" w:rsidRDefault="00D205D0">
            <w:pPr>
              <w:spacing w:after="0"/>
              <w:ind w:left="104"/>
            </w:pPr>
            <w:r>
              <w:rPr>
                <w:rFonts w:ascii="Arial" w:eastAsia="Arial" w:hAnsi="Arial" w:cs="Arial"/>
                <w:sz w:val="19"/>
              </w:rPr>
              <w:t>0.375346</w:t>
            </w:r>
          </w:p>
        </w:tc>
        <w:tc>
          <w:tcPr>
            <w:tcW w:w="1082" w:type="dxa"/>
            <w:tcBorders>
              <w:top w:val="nil"/>
              <w:left w:val="nil"/>
              <w:bottom w:val="nil"/>
              <w:right w:val="nil"/>
            </w:tcBorders>
          </w:tcPr>
          <w:p w14:paraId="1ACC88DA" w14:textId="77777777" w:rsidR="00987387" w:rsidRDefault="00D205D0">
            <w:pPr>
              <w:spacing w:after="0"/>
              <w:ind w:left="21"/>
            </w:pPr>
            <w:r>
              <w:rPr>
                <w:rFonts w:ascii="Arial" w:eastAsia="Arial" w:hAnsi="Arial" w:cs="Arial"/>
                <w:sz w:val="19"/>
              </w:rPr>
              <w:t>0.377869</w:t>
            </w:r>
          </w:p>
        </w:tc>
        <w:tc>
          <w:tcPr>
            <w:tcW w:w="940" w:type="dxa"/>
            <w:tcBorders>
              <w:top w:val="nil"/>
              <w:left w:val="nil"/>
              <w:bottom w:val="nil"/>
              <w:right w:val="nil"/>
            </w:tcBorders>
          </w:tcPr>
          <w:p w14:paraId="33AAC613" w14:textId="77777777" w:rsidR="00987387" w:rsidRDefault="00D205D0">
            <w:pPr>
              <w:spacing w:after="0"/>
              <w:ind w:left="62"/>
              <w:jc w:val="both"/>
            </w:pPr>
            <w:r>
              <w:rPr>
                <w:rFonts w:ascii="Arial" w:eastAsia="Arial" w:hAnsi="Arial" w:cs="Arial"/>
                <w:sz w:val="19"/>
              </w:rPr>
              <w:t>0.993324</w:t>
            </w:r>
          </w:p>
        </w:tc>
        <w:tc>
          <w:tcPr>
            <w:tcW w:w="855" w:type="dxa"/>
            <w:tcBorders>
              <w:top w:val="nil"/>
              <w:left w:val="nil"/>
              <w:bottom w:val="nil"/>
              <w:right w:val="nil"/>
            </w:tcBorders>
          </w:tcPr>
          <w:p w14:paraId="397D8731" w14:textId="77777777" w:rsidR="00987387" w:rsidRDefault="00D205D0">
            <w:pPr>
              <w:spacing w:after="0"/>
              <w:ind w:right="31"/>
              <w:jc w:val="right"/>
            </w:pPr>
            <w:r>
              <w:rPr>
                <w:rFonts w:ascii="Arial" w:eastAsia="Arial" w:hAnsi="Arial" w:cs="Arial"/>
                <w:sz w:val="19"/>
              </w:rPr>
              <w:t>0.3419</w:t>
            </w:r>
          </w:p>
        </w:tc>
      </w:tr>
      <w:tr w:rsidR="00987387" w14:paraId="2A43F86B" w14:textId="77777777">
        <w:trPr>
          <w:trHeight w:val="222"/>
        </w:trPr>
        <w:tc>
          <w:tcPr>
            <w:tcW w:w="2029" w:type="dxa"/>
            <w:tcBorders>
              <w:top w:val="nil"/>
              <w:left w:val="nil"/>
              <w:bottom w:val="double" w:sz="6" w:space="0" w:color="000000"/>
              <w:right w:val="nil"/>
            </w:tcBorders>
          </w:tcPr>
          <w:p w14:paraId="791AFB56" w14:textId="77777777" w:rsidR="00987387" w:rsidRDefault="00D205D0">
            <w:pPr>
              <w:spacing w:after="0"/>
              <w:ind w:right="90"/>
              <w:jc w:val="center"/>
            </w:pPr>
            <w:r>
              <w:rPr>
                <w:rFonts w:ascii="Arial" w:eastAsia="Arial" w:hAnsi="Arial" w:cs="Arial"/>
                <w:sz w:val="19"/>
              </w:rPr>
              <w:t xml:space="preserve">RESID(-2) </w:t>
            </w:r>
          </w:p>
        </w:tc>
        <w:tc>
          <w:tcPr>
            <w:tcW w:w="1205" w:type="dxa"/>
            <w:vMerge w:val="restart"/>
            <w:tcBorders>
              <w:top w:val="nil"/>
              <w:left w:val="nil"/>
              <w:bottom w:val="nil"/>
              <w:right w:val="nil"/>
            </w:tcBorders>
          </w:tcPr>
          <w:p w14:paraId="1B28FA2C" w14:textId="77777777" w:rsidR="00987387" w:rsidRDefault="00D205D0">
            <w:pPr>
              <w:spacing w:after="0"/>
              <w:ind w:left="104"/>
            </w:pPr>
            <w:r>
              <w:rPr>
                <w:rFonts w:ascii="Arial" w:eastAsia="Arial" w:hAnsi="Arial" w:cs="Arial"/>
                <w:sz w:val="19"/>
                <w:u w:val="double" w:color="000000"/>
              </w:rPr>
              <w:t xml:space="preserve">0.873850 </w:t>
            </w:r>
            <w:r>
              <w:rPr>
                <w:rFonts w:ascii="Arial" w:eastAsia="Arial" w:hAnsi="Arial" w:cs="Arial"/>
                <w:sz w:val="19"/>
              </w:rPr>
              <w:t xml:space="preserve">0.245491    </w:t>
            </w:r>
          </w:p>
        </w:tc>
        <w:tc>
          <w:tcPr>
            <w:tcW w:w="1082" w:type="dxa"/>
            <w:tcBorders>
              <w:top w:val="nil"/>
              <w:left w:val="nil"/>
              <w:bottom w:val="double" w:sz="6" w:space="0" w:color="000000"/>
              <w:right w:val="nil"/>
            </w:tcBorders>
          </w:tcPr>
          <w:p w14:paraId="0E121B11" w14:textId="77777777" w:rsidR="00987387" w:rsidRDefault="00D205D0">
            <w:pPr>
              <w:spacing w:after="0"/>
              <w:ind w:left="21"/>
            </w:pPr>
            <w:r>
              <w:rPr>
                <w:rFonts w:ascii="Arial" w:eastAsia="Arial" w:hAnsi="Arial" w:cs="Arial"/>
                <w:sz w:val="19"/>
              </w:rPr>
              <w:t>0.466992</w:t>
            </w:r>
          </w:p>
        </w:tc>
        <w:tc>
          <w:tcPr>
            <w:tcW w:w="940" w:type="dxa"/>
            <w:tcBorders>
              <w:top w:val="nil"/>
              <w:left w:val="nil"/>
              <w:bottom w:val="double" w:sz="6" w:space="0" w:color="000000"/>
              <w:right w:val="nil"/>
            </w:tcBorders>
          </w:tcPr>
          <w:p w14:paraId="67A50DAD" w14:textId="77777777" w:rsidR="00987387" w:rsidRDefault="00D205D0">
            <w:pPr>
              <w:spacing w:after="0"/>
              <w:ind w:left="62"/>
              <w:jc w:val="both"/>
            </w:pPr>
            <w:r>
              <w:rPr>
                <w:rFonts w:ascii="Arial" w:eastAsia="Arial" w:hAnsi="Arial" w:cs="Arial"/>
                <w:sz w:val="19"/>
              </w:rPr>
              <w:t>1.871229</w:t>
            </w:r>
          </w:p>
        </w:tc>
        <w:tc>
          <w:tcPr>
            <w:tcW w:w="855" w:type="dxa"/>
            <w:tcBorders>
              <w:top w:val="nil"/>
              <w:left w:val="nil"/>
              <w:bottom w:val="double" w:sz="6" w:space="0" w:color="000000"/>
              <w:right w:val="nil"/>
            </w:tcBorders>
          </w:tcPr>
          <w:p w14:paraId="420A9005" w14:textId="77777777" w:rsidR="00987387" w:rsidRDefault="00D205D0">
            <w:pPr>
              <w:spacing w:after="0"/>
              <w:ind w:right="31"/>
              <w:jc w:val="right"/>
            </w:pPr>
            <w:r>
              <w:rPr>
                <w:rFonts w:ascii="Arial" w:eastAsia="Arial" w:hAnsi="Arial" w:cs="Arial"/>
                <w:sz w:val="19"/>
              </w:rPr>
              <w:t>0.0881</w:t>
            </w:r>
          </w:p>
        </w:tc>
      </w:tr>
      <w:tr w:rsidR="00987387" w14:paraId="0CB4221C" w14:textId="77777777">
        <w:trPr>
          <w:trHeight w:val="291"/>
        </w:trPr>
        <w:tc>
          <w:tcPr>
            <w:tcW w:w="2029" w:type="dxa"/>
            <w:tcBorders>
              <w:top w:val="double" w:sz="6" w:space="0" w:color="000000"/>
              <w:left w:val="nil"/>
              <w:bottom w:val="nil"/>
              <w:right w:val="nil"/>
            </w:tcBorders>
          </w:tcPr>
          <w:p w14:paraId="0C9DEA3B" w14:textId="77777777" w:rsidR="00987387" w:rsidRDefault="00D205D0">
            <w:pPr>
              <w:spacing w:after="0"/>
              <w:ind w:left="42"/>
            </w:pPr>
            <w:r>
              <w:rPr>
                <w:rFonts w:ascii="Arial" w:eastAsia="Arial" w:hAnsi="Arial" w:cs="Arial"/>
                <w:sz w:val="19"/>
              </w:rPr>
              <w:t xml:space="preserve">R-squared </w:t>
            </w:r>
          </w:p>
        </w:tc>
        <w:tc>
          <w:tcPr>
            <w:tcW w:w="0" w:type="auto"/>
            <w:vMerge/>
            <w:tcBorders>
              <w:top w:val="nil"/>
              <w:left w:val="nil"/>
              <w:bottom w:val="nil"/>
              <w:right w:val="nil"/>
            </w:tcBorders>
          </w:tcPr>
          <w:p w14:paraId="212F863E" w14:textId="77777777" w:rsidR="00987387" w:rsidRDefault="00987387"/>
        </w:tc>
        <w:tc>
          <w:tcPr>
            <w:tcW w:w="2022" w:type="dxa"/>
            <w:gridSpan w:val="2"/>
            <w:tcBorders>
              <w:top w:val="double" w:sz="6" w:space="0" w:color="000000"/>
              <w:left w:val="nil"/>
              <w:bottom w:val="nil"/>
              <w:right w:val="nil"/>
            </w:tcBorders>
          </w:tcPr>
          <w:p w14:paraId="373DC3D4" w14:textId="77777777" w:rsidR="00987387" w:rsidRDefault="00D205D0">
            <w:pPr>
              <w:spacing w:after="0"/>
              <w:ind w:left="-50"/>
            </w:pPr>
            <w:r>
              <w:rPr>
                <w:rFonts w:ascii="Arial" w:eastAsia="Arial" w:hAnsi="Arial" w:cs="Arial"/>
                <w:sz w:val="19"/>
              </w:rPr>
              <w:t xml:space="preserve">Mean dependent var </w:t>
            </w:r>
          </w:p>
        </w:tc>
        <w:tc>
          <w:tcPr>
            <w:tcW w:w="855" w:type="dxa"/>
            <w:tcBorders>
              <w:top w:val="double" w:sz="6" w:space="0" w:color="000000"/>
              <w:left w:val="nil"/>
              <w:bottom w:val="nil"/>
              <w:right w:val="nil"/>
            </w:tcBorders>
          </w:tcPr>
          <w:p w14:paraId="578E648C" w14:textId="77777777" w:rsidR="00987387" w:rsidRDefault="00D205D0">
            <w:pPr>
              <w:spacing w:after="0"/>
              <w:jc w:val="both"/>
            </w:pPr>
            <w:r>
              <w:rPr>
                <w:rFonts w:ascii="Arial" w:eastAsia="Arial" w:hAnsi="Arial" w:cs="Arial"/>
                <w:sz w:val="19"/>
              </w:rPr>
              <w:t>-5.66E-12</w:t>
            </w:r>
          </w:p>
        </w:tc>
      </w:tr>
      <w:tr w:rsidR="00987387" w14:paraId="6C62653B" w14:textId="77777777">
        <w:trPr>
          <w:trHeight w:val="217"/>
        </w:trPr>
        <w:tc>
          <w:tcPr>
            <w:tcW w:w="2029" w:type="dxa"/>
            <w:tcBorders>
              <w:top w:val="nil"/>
              <w:left w:val="nil"/>
              <w:bottom w:val="nil"/>
              <w:right w:val="nil"/>
            </w:tcBorders>
          </w:tcPr>
          <w:p w14:paraId="758D3814" w14:textId="77777777" w:rsidR="00987387" w:rsidRDefault="00D205D0">
            <w:pPr>
              <w:spacing w:after="0"/>
              <w:ind w:left="42"/>
            </w:pPr>
            <w:r>
              <w:rPr>
                <w:rFonts w:ascii="Arial" w:eastAsia="Arial" w:hAnsi="Arial" w:cs="Arial"/>
                <w:sz w:val="19"/>
              </w:rPr>
              <w:t xml:space="preserve">Adjusted R-squared </w:t>
            </w:r>
          </w:p>
        </w:tc>
        <w:tc>
          <w:tcPr>
            <w:tcW w:w="3227" w:type="dxa"/>
            <w:gridSpan w:val="3"/>
            <w:tcBorders>
              <w:top w:val="nil"/>
              <w:left w:val="nil"/>
              <w:bottom w:val="nil"/>
              <w:right w:val="nil"/>
            </w:tcBorders>
          </w:tcPr>
          <w:p w14:paraId="45AD420A" w14:textId="77777777" w:rsidR="00987387" w:rsidRDefault="00D205D0">
            <w:pPr>
              <w:spacing w:after="0"/>
              <w:ind w:left="41"/>
            </w:pPr>
            <w:r>
              <w:rPr>
                <w:rFonts w:ascii="Arial" w:eastAsia="Arial" w:hAnsi="Arial" w:cs="Arial"/>
                <w:sz w:val="19"/>
              </w:rPr>
              <w:t xml:space="preserve">-0.166060    S.D. dependent var </w:t>
            </w:r>
          </w:p>
        </w:tc>
        <w:tc>
          <w:tcPr>
            <w:tcW w:w="855" w:type="dxa"/>
            <w:tcBorders>
              <w:top w:val="nil"/>
              <w:left w:val="nil"/>
              <w:bottom w:val="nil"/>
              <w:right w:val="nil"/>
            </w:tcBorders>
          </w:tcPr>
          <w:p w14:paraId="22CB4D54" w14:textId="77777777" w:rsidR="00987387" w:rsidRDefault="00D205D0">
            <w:pPr>
              <w:spacing w:after="0"/>
              <w:ind w:left="41"/>
              <w:jc w:val="both"/>
            </w:pPr>
            <w:r>
              <w:rPr>
                <w:rFonts w:ascii="Arial" w:eastAsia="Arial" w:hAnsi="Arial" w:cs="Arial"/>
                <w:sz w:val="19"/>
              </w:rPr>
              <w:t>8718.497</w:t>
            </w:r>
          </w:p>
        </w:tc>
      </w:tr>
      <w:tr w:rsidR="00987387" w14:paraId="17A81397" w14:textId="77777777">
        <w:trPr>
          <w:trHeight w:val="216"/>
        </w:trPr>
        <w:tc>
          <w:tcPr>
            <w:tcW w:w="2029" w:type="dxa"/>
            <w:tcBorders>
              <w:top w:val="nil"/>
              <w:left w:val="nil"/>
              <w:bottom w:val="nil"/>
              <w:right w:val="nil"/>
            </w:tcBorders>
          </w:tcPr>
          <w:p w14:paraId="15D280D9" w14:textId="77777777" w:rsidR="00987387" w:rsidRDefault="00D205D0">
            <w:pPr>
              <w:spacing w:after="0"/>
              <w:ind w:left="42"/>
            </w:pPr>
            <w:r>
              <w:rPr>
                <w:rFonts w:ascii="Arial" w:eastAsia="Arial" w:hAnsi="Arial" w:cs="Arial"/>
                <w:sz w:val="19"/>
              </w:rPr>
              <w:t xml:space="preserve">S.E. of regression </w:t>
            </w:r>
          </w:p>
        </w:tc>
        <w:tc>
          <w:tcPr>
            <w:tcW w:w="3227" w:type="dxa"/>
            <w:gridSpan w:val="3"/>
            <w:tcBorders>
              <w:top w:val="nil"/>
              <w:left w:val="nil"/>
              <w:bottom w:val="nil"/>
              <w:right w:val="nil"/>
            </w:tcBorders>
          </w:tcPr>
          <w:p w14:paraId="47A5B469" w14:textId="77777777" w:rsidR="00987387" w:rsidRDefault="00D205D0">
            <w:pPr>
              <w:spacing w:after="0"/>
              <w:ind w:left="104"/>
            </w:pPr>
            <w:r>
              <w:rPr>
                <w:rFonts w:ascii="Arial" w:eastAsia="Arial" w:hAnsi="Arial" w:cs="Arial"/>
                <w:sz w:val="19"/>
              </w:rPr>
              <w:t xml:space="preserve">9414.604    Akaike info criterion </w:t>
            </w:r>
          </w:p>
        </w:tc>
        <w:tc>
          <w:tcPr>
            <w:tcW w:w="855" w:type="dxa"/>
            <w:tcBorders>
              <w:top w:val="nil"/>
              <w:left w:val="nil"/>
              <w:bottom w:val="nil"/>
              <w:right w:val="nil"/>
            </w:tcBorders>
          </w:tcPr>
          <w:p w14:paraId="3B070719" w14:textId="77777777" w:rsidR="00987387" w:rsidRDefault="00D205D0">
            <w:pPr>
              <w:spacing w:after="0"/>
              <w:ind w:left="42"/>
              <w:jc w:val="both"/>
            </w:pPr>
            <w:r>
              <w:rPr>
                <w:rFonts w:ascii="Arial" w:eastAsia="Arial" w:hAnsi="Arial" w:cs="Arial"/>
                <w:sz w:val="19"/>
              </w:rPr>
              <w:t>21.42321</w:t>
            </w:r>
          </w:p>
        </w:tc>
      </w:tr>
      <w:tr w:rsidR="00987387" w14:paraId="05962FEF" w14:textId="77777777">
        <w:trPr>
          <w:trHeight w:val="217"/>
        </w:trPr>
        <w:tc>
          <w:tcPr>
            <w:tcW w:w="2029" w:type="dxa"/>
            <w:tcBorders>
              <w:top w:val="nil"/>
              <w:left w:val="nil"/>
              <w:bottom w:val="nil"/>
              <w:right w:val="nil"/>
            </w:tcBorders>
          </w:tcPr>
          <w:p w14:paraId="2604429A" w14:textId="77777777" w:rsidR="00987387" w:rsidRDefault="00D205D0">
            <w:pPr>
              <w:spacing w:after="0"/>
              <w:ind w:left="42"/>
            </w:pPr>
            <w:r>
              <w:rPr>
                <w:rFonts w:ascii="Arial" w:eastAsia="Arial" w:hAnsi="Arial" w:cs="Arial"/>
                <w:sz w:val="19"/>
              </w:rPr>
              <w:t xml:space="preserve">Sum squared resid </w:t>
            </w:r>
          </w:p>
        </w:tc>
        <w:tc>
          <w:tcPr>
            <w:tcW w:w="3227" w:type="dxa"/>
            <w:gridSpan w:val="3"/>
            <w:tcBorders>
              <w:top w:val="nil"/>
              <w:left w:val="nil"/>
              <w:bottom w:val="nil"/>
              <w:right w:val="nil"/>
            </w:tcBorders>
          </w:tcPr>
          <w:p w14:paraId="0C7BD102" w14:textId="77777777" w:rsidR="00987387" w:rsidRDefault="00D205D0">
            <w:pPr>
              <w:spacing w:after="0"/>
              <w:ind w:left="78"/>
            </w:pPr>
            <w:r>
              <w:rPr>
                <w:rFonts w:ascii="Arial" w:eastAsia="Arial" w:hAnsi="Arial" w:cs="Arial"/>
                <w:sz w:val="19"/>
              </w:rPr>
              <w:t xml:space="preserve">9.75E+08    Schwarz criterion </w:t>
            </w:r>
          </w:p>
        </w:tc>
        <w:tc>
          <w:tcPr>
            <w:tcW w:w="855" w:type="dxa"/>
            <w:tcBorders>
              <w:top w:val="nil"/>
              <w:left w:val="nil"/>
              <w:bottom w:val="nil"/>
              <w:right w:val="nil"/>
            </w:tcBorders>
          </w:tcPr>
          <w:p w14:paraId="050E0303" w14:textId="77777777" w:rsidR="00987387" w:rsidRDefault="00D205D0">
            <w:pPr>
              <w:spacing w:after="0"/>
              <w:ind w:left="41"/>
              <w:jc w:val="both"/>
            </w:pPr>
            <w:r>
              <w:rPr>
                <w:rFonts w:ascii="Arial" w:eastAsia="Arial" w:hAnsi="Arial" w:cs="Arial"/>
                <w:sz w:val="19"/>
              </w:rPr>
              <w:t>21.76947</w:t>
            </w:r>
          </w:p>
        </w:tc>
      </w:tr>
      <w:tr w:rsidR="00987387" w14:paraId="7F0BABCA" w14:textId="77777777">
        <w:trPr>
          <w:trHeight w:val="217"/>
        </w:trPr>
        <w:tc>
          <w:tcPr>
            <w:tcW w:w="2029" w:type="dxa"/>
            <w:tcBorders>
              <w:top w:val="nil"/>
              <w:left w:val="nil"/>
              <w:bottom w:val="nil"/>
              <w:right w:val="nil"/>
            </w:tcBorders>
          </w:tcPr>
          <w:p w14:paraId="6DB98CE2" w14:textId="77777777" w:rsidR="00987387" w:rsidRDefault="00D205D0">
            <w:pPr>
              <w:spacing w:after="0"/>
              <w:ind w:left="42"/>
            </w:pPr>
            <w:r>
              <w:rPr>
                <w:rFonts w:ascii="Arial" w:eastAsia="Arial" w:hAnsi="Arial" w:cs="Arial"/>
                <w:sz w:val="19"/>
              </w:rPr>
              <w:t xml:space="preserve">Log likelihood </w:t>
            </w:r>
          </w:p>
        </w:tc>
        <w:tc>
          <w:tcPr>
            <w:tcW w:w="3227" w:type="dxa"/>
            <w:gridSpan w:val="3"/>
            <w:tcBorders>
              <w:top w:val="nil"/>
              <w:left w:val="nil"/>
              <w:bottom w:val="nil"/>
              <w:right w:val="nil"/>
            </w:tcBorders>
          </w:tcPr>
          <w:p w14:paraId="025EA8A0" w14:textId="77777777" w:rsidR="00987387" w:rsidRDefault="00D205D0">
            <w:pPr>
              <w:spacing w:after="0"/>
              <w:ind w:left="40"/>
            </w:pPr>
            <w:r>
              <w:rPr>
                <w:rFonts w:ascii="Arial" w:eastAsia="Arial" w:hAnsi="Arial" w:cs="Arial"/>
                <w:sz w:val="19"/>
              </w:rPr>
              <w:t xml:space="preserve">-185.8089    F-statistic </w:t>
            </w:r>
          </w:p>
        </w:tc>
        <w:tc>
          <w:tcPr>
            <w:tcW w:w="855" w:type="dxa"/>
            <w:tcBorders>
              <w:top w:val="nil"/>
              <w:left w:val="nil"/>
              <w:bottom w:val="nil"/>
              <w:right w:val="nil"/>
            </w:tcBorders>
          </w:tcPr>
          <w:p w14:paraId="0477B29C" w14:textId="77777777" w:rsidR="00987387" w:rsidRDefault="00D205D0">
            <w:pPr>
              <w:spacing w:after="0"/>
              <w:ind w:left="41"/>
              <w:jc w:val="both"/>
            </w:pPr>
            <w:r>
              <w:rPr>
                <w:rFonts w:ascii="Arial" w:eastAsia="Arial" w:hAnsi="Arial" w:cs="Arial"/>
                <w:sz w:val="19"/>
              </w:rPr>
              <w:t>0.596502</w:t>
            </w:r>
          </w:p>
        </w:tc>
      </w:tr>
      <w:tr w:rsidR="00987387" w14:paraId="798DA87B" w14:textId="77777777">
        <w:trPr>
          <w:trHeight w:val="237"/>
        </w:trPr>
        <w:tc>
          <w:tcPr>
            <w:tcW w:w="2029" w:type="dxa"/>
            <w:tcBorders>
              <w:top w:val="nil"/>
              <w:left w:val="nil"/>
              <w:bottom w:val="single" w:sz="5" w:space="0" w:color="000000"/>
              <w:right w:val="nil"/>
            </w:tcBorders>
          </w:tcPr>
          <w:p w14:paraId="7DCA6027" w14:textId="77777777" w:rsidR="00987387" w:rsidRDefault="00D205D0">
            <w:pPr>
              <w:spacing w:after="0"/>
              <w:ind w:left="42"/>
            </w:pPr>
            <w:r>
              <w:rPr>
                <w:rFonts w:ascii="Arial" w:eastAsia="Arial" w:hAnsi="Arial" w:cs="Arial"/>
                <w:sz w:val="19"/>
                <w:u w:val="single" w:color="000000"/>
              </w:rPr>
              <w:t xml:space="preserve">Durbin-Watson stat </w:t>
            </w:r>
          </w:p>
        </w:tc>
        <w:tc>
          <w:tcPr>
            <w:tcW w:w="3227" w:type="dxa"/>
            <w:gridSpan w:val="3"/>
            <w:tcBorders>
              <w:top w:val="nil"/>
              <w:left w:val="nil"/>
              <w:bottom w:val="single" w:sz="5" w:space="0" w:color="000000"/>
              <w:right w:val="nil"/>
            </w:tcBorders>
          </w:tcPr>
          <w:p w14:paraId="57D7ABEE" w14:textId="77777777" w:rsidR="00987387" w:rsidRDefault="00D205D0">
            <w:pPr>
              <w:spacing w:after="0"/>
              <w:ind w:left="104"/>
            </w:pPr>
            <w:r>
              <w:rPr>
                <w:rFonts w:ascii="Arial" w:eastAsia="Arial" w:hAnsi="Arial" w:cs="Arial"/>
                <w:sz w:val="19"/>
                <w:u w:val="single" w:color="000000"/>
              </w:rPr>
              <w:t xml:space="preserve">2.139862    Prob(F-statistic) </w:t>
            </w:r>
          </w:p>
        </w:tc>
        <w:tc>
          <w:tcPr>
            <w:tcW w:w="855" w:type="dxa"/>
            <w:tcBorders>
              <w:top w:val="nil"/>
              <w:left w:val="nil"/>
              <w:bottom w:val="single" w:sz="5" w:space="0" w:color="000000"/>
              <w:right w:val="nil"/>
            </w:tcBorders>
          </w:tcPr>
          <w:p w14:paraId="07EBBBBB" w14:textId="77777777" w:rsidR="00987387" w:rsidRDefault="00D205D0">
            <w:pPr>
              <w:spacing w:after="0"/>
              <w:ind w:left="41"/>
              <w:jc w:val="both"/>
            </w:pPr>
            <w:r>
              <w:rPr>
                <w:rFonts w:ascii="Arial" w:eastAsia="Arial" w:hAnsi="Arial" w:cs="Arial"/>
                <w:sz w:val="19"/>
                <w:u w:val="single" w:color="000000"/>
              </w:rPr>
              <w:t>0.727991</w:t>
            </w:r>
          </w:p>
        </w:tc>
      </w:tr>
    </w:tbl>
    <w:p w14:paraId="4A8575B0" w14:textId="77777777" w:rsidR="00987387" w:rsidRDefault="00D205D0">
      <w:pPr>
        <w:spacing w:after="236"/>
        <w:ind w:left="690" w:hanging="10"/>
        <w:jc w:val="both"/>
      </w:pPr>
      <w:r>
        <w:rPr>
          <w:rFonts w:ascii="Times New Roman" w:eastAsia="Times New Roman" w:hAnsi="Times New Roman" w:cs="Times New Roman"/>
          <w:sz w:val="23"/>
        </w:rPr>
        <w:t xml:space="preserve">Sumber : hasil Eviews </w:t>
      </w:r>
    </w:p>
    <w:p w14:paraId="7D00B647" w14:textId="77777777" w:rsidR="00987387" w:rsidRDefault="00D205D0">
      <w:pPr>
        <w:spacing w:after="5" w:line="479" w:lineRule="auto"/>
        <w:ind w:left="1273" w:firstLine="762"/>
        <w:jc w:val="both"/>
      </w:pPr>
      <w:r>
        <w:rPr>
          <w:rFonts w:ascii="Times New Roman" w:eastAsia="Times New Roman" w:hAnsi="Times New Roman" w:cs="Times New Roman"/>
          <w:sz w:val="23"/>
        </w:rPr>
        <w:t>Dari tabel 4.15 dapat diketahui nilai koefisien determinasi (R</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sebesar 0.245491. Nilai χ</w:t>
      </w:r>
      <w:r>
        <w:rPr>
          <w:rFonts w:ascii="Times New Roman" w:eastAsia="Times New Roman" w:hAnsi="Times New Roman" w:cs="Times New Roman"/>
          <w:sz w:val="23"/>
          <w:vertAlign w:val="superscript"/>
        </w:rPr>
        <w:t xml:space="preserve">2 </w:t>
      </w:r>
      <w:r>
        <w:rPr>
          <w:rFonts w:ascii="Times New Roman" w:eastAsia="Times New Roman" w:hAnsi="Times New Roman" w:cs="Times New Roman"/>
          <w:sz w:val="23"/>
        </w:rPr>
        <w:t>hitung sebesar 4.418831</w:t>
      </w:r>
      <w:r>
        <w:rPr>
          <w:rFonts w:ascii="Arial" w:eastAsia="Arial" w:hAnsi="Arial" w:cs="Arial"/>
          <w:sz w:val="19"/>
        </w:rPr>
        <w:t xml:space="preserve"> </w:t>
      </w:r>
      <w:r>
        <w:rPr>
          <w:rFonts w:ascii="Times New Roman" w:eastAsia="Times New Roman" w:hAnsi="Times New Roman" w:cs="Times New Roman"/>
          <w:sz w:val="23"/>
        </w:rPr>
        <w:t>diperoleh dari Obs*R-squared. Dengan α = 5%, dan df  6, diperoleh nilai χ</w:t>
      </w:r>
      <w:r>
        <w:rPr>
          <w:rFonts w:ascii="Times New Roman" w:eastAsia="Times New Roman" w:hAnsi="Times New Roman" w:cs="Times New Roman"/>
          <w:sz w:val="23"/>
          <w:vertAlign w:val="superscript"/>
        </w:rPr>
        <w:t xml:space="preserve">2 </w:t>
      </w:r>
      <w:r>
        <w:rPr>
          <w:rFonts w:ascii="Times New Roman" w:eastAsia="Times New Roman" w:hAnsi="Times New Roman" w:cs="Times New Roman"/>
          <w:sz w:val="23"/>
        </w:rPr>
        <w:t>kritis sebesar 12,5916. Karena nilai χ</w:t>
      </w:r>
      <w:r>
        <w:rPr>
          <w:rFonts w:ascii="Times New Roman" w:eastAsia="Times New Roman" w:hAnsi="Times New Roman" w:cs="Times New Roman"/>
          <w:sz w:val="23"/>
          <w:vertAlign w:val="superscript"/>
        </w:rPr>
        <w:t xml:space="preserve">2 </w:t>
      </w:r>
      <w:r>
        <w:rPr>
          <w:rFonts w:ascii="Times New Roman" w:eastAsia="Times New Roman" w:hAnsi="Times New Roman" w:cs="Times New Roman"/>
          <w:sz w:val="23"/>
        </w:rPr>
        <w:t>hitung &lt; χ</w:t>
      </w:r>
      <w:r>
        <w:rPr>
          <w:rFonts w:ascii="Times New Roman" w:eastAsia="Times New Roman" w:hAnsi="Times New Roman" w:cs="Times New Roman"/>
          <w:sz w:val="23"/>
          <w:vertAlign w:val="superscript"/>
        </w:rPr>
        <w:t xml:space="preserve">2 </w:t>
      </w:r>
      <w:r>
        <w:rPr>
          <w:rFonts w:ascii="Times New Roman" w:eastAsia="Times New Roman" w:hAnsi="Times New Roman" w:cs="Times New Roman"/>
          <w:sz w:val="23"/>
        </w:rPr>
        <w:t>kritis yang b</w:t>
      </w:r>
      <w:r>
        <w:rPr>
          <w:rFonts w:ascii="Times New Roman" w:eastAsia="Times New Roman" w:hAnsi="Times New Roman" w:cs="Times New Roman"/>
          <w:sz w:val="23"/>
        </w:rPr>
        <w:t>erarti Ho diterima, maka model tidak mengandung masalah autokorelasi. Dapat juga melihat probabilitas chi-squares sebesar 0.109765</w:t>
      </w:r>
      <w:r>
        <w:rPr>
          <w:rFonts w:ascii="Arial" w:eastAsia="Arial" w:hAnsi="Arial" w:cs="Arial"/>
          <w:sz w:val="19"/>
        </w:rPr>
        <w:t xml:space="preserve"> </w:t>
      </w:r>
      <w:r>
        <w:rPr>
          <w:rFonts w:ascii="Times New Roman" w:eastAsia="Times New Roman" w:hAnsi="Times New Roman" w:cs="Times New Roman"/>
          <w:sz w:val="23"/>
        </w:rPr>
        <w:t>pada kelambanan 2 kita menerima hipotesa nul karena tingkat signifikasi α lebih besar dari 10% yaitu 10,97%. Dari analisis di</w:t>
      </w:r>
      <w:r>
        <w:rPr>
          <w:rFonts w:ascii="Times New Roman" w:eastAsia="Times New Roman" w:hAnsi="Times New Roman" w:cs="Times New Roman"/>
          <w:sz w:val="23"/>
        </w:rPr>
        <w:t xml:space="preserve">atas dapat disimpulkan model tidak mengandung autokorelasi. </w:t>
      </w:r>
    </w:p>
    <w:p w14:paraId="1F5DBDBA" w14:textId="77777777" w:rsidR="00987387" w:rsidRDefault="00D205D0">
      <w:pPr>
        <w:spacing w:after="0"/>
        <w:ind w:left="2035"/>
      </w:pPr>
      <w:r>
        <w:rPr>
          <w:rFonts w:ascii="Times New Roman" w:eastAsia="Times New Roman" w:hAnsi="Times New Roman" w:cs="Times New Roman"/>
          <w:sz w:val="23"/>
        </w:rPr>
        <w:t xml:space="preserve"> </w:t>
      </w:r>
    </w:p>
    <w:p w14:paraId="6A444CD4" w14:textId="77777777" w:rsidR="00987387" w:rsidRDefault="00D205D0">
      <w:pPr>
        <w:pStyle w:val="Heading4"/>
        <w:ind w:left="506" w:right="0"/>
      </w:pPr>
      <w:r>
        <w:t xml:space="preserve">4.2.6. Analisis Ekonomi </w:t>
      </w:r>
    </w:p>
    <w:p w14:paraId="59444D10" w14:textId="77777777" w:rsidR="00987387" w:rsidRDefault="00D205D0">
      <w:pPr>
        <w:spacing w:after="5" w:line="479" w:lineRule="auto"/>
        <w:ind w:left="764" w:firstLine="593"/>
        <w:jc w:val="both"/>
      </w:pPr>
      <w:r>
        <w:rPr>
          <w:rFonts w:ascii="Times New Roman" w:eastAsia="Times New Roman" w:hAnsi="Times New Roman" w:cs="Times New Roman"/>
          <w:sz w:val="23"/>
        </w:rPr>
        <w:t>Dari hasil regresi model dinamis ECM terhadap variabel pengeluaran konsumsi seperti terlihat pada tabel 4.5 dapat diketahui bahwa nilai R</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sebesar 0,699825</w:t>
      </w:r>
      <w:r>
        <w:rPr>
          <w:rFonts w:ascii="Arial" w:eastAsia="Arial" w:hAnsi="Arial" w:cs="Arial"/>
          <w:sz w:val="19"/>
        </w:rPr>
        <w:t xml:space="preserve"> </w:t>
      </w:r>
      <w:r>
        <w:rPr>
          <w:rFonts w:ascii="Times New Roman" w:eastAsia="Times New Roman" w:hAnsi="Times New Roman" w:cs="Times New Roman"/>
          <w:sz w:val="23"/>
        </w:rPr>
        <w:t>ini menunjuk</w:t>
      </w:r>
      <w:r>
        <w:rPr>
          <w:rFonts w:ascii="Times New Roman" w:eastAsia="Times New Roman" w:hAnsi="Times New Roman" w:cs="Times New Roman"/>
          <w:sz w:val="23"/>
        </w:rPr>
        <w:t>kan bahwa 69,98 % variasi variabel dependen (pengeluaran konsumsi) yang menunjukkan aktifitas konsumsi masyarakat dapat dijelaskan oleh variasi variabel-variabel independen (pendapatan nasional, inflasi, suku bunga deposito dan jumlah uang beredar) dalam j</w:t>
      </w:r>
      <w:r>
        <w:rPr>
          <w:rFonts w:ascii="Times New Roman" w:eastAsia="Times New Roman" w:hAnsi="Times New Roman" w:cs="Times New Roman"/>
          <w:sz w:val="23"/>
        </w:rPr>
        <w:t>angka pendek, sedangkan sisanya 30,02% dijelaskan oleh variasi variabel diluar model yang tidak diikutsertakan dalam penelitian ini. Dalam jangka panjang variasi variabel-variabel independen seperti pendapatan nasional, inflasi, suku bunga deposito dan jum</w:t>
      </w:r>
      <w:r>
        <w:rPr>
          <w:rFonts w:ascii="Times New Roman" w:eastAsia="Times New Roman" w:hAnsi="Times New Roman" w:cs="Times New Roman"/>
          <w:sz w:val="23"/>
        </w:rPr>
        <w:t>lah uang beredar dapat menjelaskan variabel dependen pengeluaran konsumsi sebesar 0,984057. Hal ini berarti variabel independen dapat menjelaskan variabel dependen sebesar 98,40% dan sisanya yaitu sebesar 1,6% dijelaskan oleh variabel diluar model yang tid</w:t>
      </w:r>
      <w:r>
        <w:rPr>
          <w:rFonts w:ascii="Times New Roman" w:eastAsia="Times New Roman" w:hAnsi="Times New Roman" w:cs="Times New Roman"/>
          <w:sz w:val="23"/>
        </w:rPr>
        <w:t xml:space="preserve">ak diikutsertakan dalam penelitian ini. </w:t>
      </w:r>
    </w:p>
    <w:p w14:paraId="2C4D35CE" w14:textId="77777777" w:rsidR="00987387" w:rsidRDefault="00D205D0">
      <w:pPr>
        <w:spacing w:after="5" w:line="479" w:lineRule="auto"/>
        <w:ind w:left="764" w:firstLine="593"/>
        <w:jc w:val="both"/>
      </w:pPr>
      <w:r>
        <w:rPr>
          <w:rFonts w:ascii="Times New Roman" w:eastAsia="Times New Roman" w:hAnsi="Times New Roman" w:cs="Times New Roman"/>
          <w:sz w:val="23"/>
        </w:rPr>
        <w:t xml:space="preserve">Dari regresi variabel </w:t>
      </w:r>
      <w:r>
        <w:rPr>
          <w:rFonts w:ascii="Times New Roman" w:eastAsia="Times New Roman" w:hAnsi="Times New Roman" w:cs="Times New Roman"/>
          <w:i/>
          <w:sz w:val="23"/>
        </w:rPr>
        <w:t xml:space="preserve">Error Correction Term </w:t>
      </w:r>
      <w:r>
        <w:rPr>
          <w:rFonts w:ascii="Times New Roman" w:eastAsia="Times New Roman" w:hAnsi="Times New Roman" w:cs="Times New Roman"/>
          <w:sz w:val="23"/>
        </w:rPr>
        <w:t>(ECT) dapat diketahui besarnya koefisien ECT sebesar -0.621825</w:t>
      </w:r>
      <w:r>
        <w:rPr>
          <w:rFonts w:ascii="Arial" w:eastAsia="Arial" w:hAnsi="Arial" w:cs="Arial"/>
          <w:sz w:val="19"/>
        </w:rPr>
        <w:t xml:space="preserve"> </w:t>
      </w:r>
      <w:r>
        <w:rPr>
          <w:rFonts w:ascii="Times New Roman" w:eastAsia="Times New Roman" w:hAnsi="Times New Roman" w:cs="Times New Roman"/>
          <w:sz w:val="23"/>
        </w:rPr>
        <w:t>dengan signifikan pada tingkat 10% sebesar 0.0708. Perbedaan antara nilai aktual pengeluaran konsumsi dengan</w:t>
      </w:r>
      <w:r>
        <w:rPr>
          <w:rFonts w:ascii="Times New Roman" w:eastAsia="Times New Roman" w:hAnsi="Times New Roman" w:cs="Times New Roman"/>
          <w:sz w:val="23"/>
        </w:rPr>
        <w:t xml:space="preserve"> nilai keseimbangan sebesar -0.621825</w:t>
      </w:r>
      <w:r>
        <w:rPr>
          <w:rFonts w:ascii="Arial" w:eastAsia="Arial" w:hAnsi="Arial" w:cs="Arial"/>
          <w:sz w:val="19"/>
        </w:rPr>
        <w:t xml:space="preserve"> </w:t>
      </w:r>
      <w:r>
        <w:rPr>
          <w:rFonts w:ascii="Times New Roman" w:eastAsia="Times New Roman" w:hAnsi="Times New Roman" w:cs="Times New Roman"/>
          <w:sz w:val="23"/>
        </w:rPr>
        <w:t>akan disesuaikan dalam waktu satu tahun. Maka dari itu, spesifikasi model penelitian yang dipakai adalah tepat dan mampu menjelaskan hubungan jangka pendek dan jangka panjang. Dengan demikian persamaan tersebut sudah s</w:t>
      </w:r>
      <w:r>
        <w:rPr>
          <w:rFonts w:ascii="Times New Roman" w:eastAsia="Times New Roman" w:hAnsi="Times New Roman" w:cs="Times New Roman"/>
          <w:sz w:val="23"/>
        </w:rPr>
        <w:t xml:space="preserve">ahih dan tidak ada alasan tolak. </w:t>
      </w:r>
    </w:p>
    <w:p w14:paraId="2915F542" w14:textId="77777777" w:rsidR="00987387" w:rsidRDefault="00D205D0">
      <w:pPr>
        <w:spacing w:after="5" w:line="479" w:lineRule="auto"/>
        <w:ind w:left="764" w:firstLine="593"/>
        <w:jc w:val="both"/>
      </w:pPr>
      <w:r>
        <w:rPr>
          <w:rFonts w:ascii="Times New Roman" w:eastAsia="Times New Roman" w:hAnsi="Times New Roman" w:cs="Times New Roman"/>
          <w:sz w:val="23"/>
        </w:rPr>
        <w:t xml:space="preserve">Berikut ini interpretasi koefisien regresi variabel-variabel dalam model ECM maupun model regresi linier yaitu sebagai berikut : </w:t>
      </w:r>
    </w:p>
    <w:p w14:paraId="4A6E9B26" w14:textId="77777777" w:rsidR="00987387" w:rsidRDefault="00D205D0">
      <w:pPr>
        <w:spacing w:after="0" w:line="476" w:lineRule="auto"/>
        <w:ind w:left="1780" w:hanging="1016"/>
      </w:pPr>
      <w:r>
        <w:rPr>
          <w:rFonts w:ascii="Times New Roman" w:eastAsia="Times New Roman" w:hAnsi="Times New Roman" w:cs="Times New Roman"/>
          <w:b/>
          <w:sz w:val="23"/>
        </w:rPr>
        <w:t xml:space="preserve">4.2.6.1. Pengaruh Pendapatan Nasional terhadap Pengeluaran       </w:t>
      </w:r>
    </w:p>
    <w:p w14:paraId="1042E729" w14:textId="77777777" w:rsidR="00987387" w:rsidRDefault="00D205D0">
      <w:pPr>
        <w:pStyle w:val="Heading5"/>
        <w:spacing w:after="0" w:line="476" w:lineRule="auto"/>
        <w:ind w:left="1780" w:right="0" w:hanging="1016"/>
      </w:pPr>
      <w:r>
        <w:t xml:space="preserve">Konsumsi </w:t>
      </w:r>
    </w:p>
    <w:p w14:paraId="71AAC803" w14:textId="77777777" w:rsidR="00987387" w:rsidRDefault="00D205D0">
      <w:pPr>
        <w:spacing w:after="5" w:line="479" w:lineRule="auto"/>
        <w:ind w:left="1018" w:hanging="1016"/>
        <w:jc w:val="both"/>
      </w:pPr>
      <w:r>
        <w:rPr>
          <w:rFonts w:ascii="Times New Roman" w:eastAsia="Times New Roman" w:hAnsi="Times New Roman" w:cs="Times New Roman"/>
          <w:b/>
          <w:sz w:val="23"/>
        </w:rPr>
        <w:t xml:space="preserve">  </w:t>
      </w:r>
      <w:r>
        <w:rPr>
          <w:rFonts w:ascii="Times New Roman" w:eastAsia="Times New Roman" w:hAnsi="Times New Roman" w:cs="Times New Roman"/>
          <w:sz w:val="23"/>
        </w:rPr>
        <w:t>Hasil dari perhitungan yang dilakukan dengan menggunakan Eviews 4, menunjukkan koefisien regresi variabel pendapatan nasional berpengaruh dan berhubungan positif terhadap pengeluran konsumsi dalam jangka pendek sebesar 0,338637. Dengan koefisien jangka pen</w:t>
      </w:r>
      <w:r>
        <w:rPr>
          <w:rFonts w:ascii="Times New Roman" w:eastAsia="Times New Roman" w:hAnsi="Times New Roman" w:cs="Times New Roman"/>
          <w:sz w:val="23"/>
        </w:rPr>
        <w:t>dek sebesar 0,338637 yang berarti bahwa peningkatan pendapatan nasional sebesar 1 milyar akan meningkatkan pengeluaran konsumsi sebesar 0,338637 milyar. Hal ini sesuai dengan hipotesis yaitu mempunyai hubungan positif dengan tingkat signifikan variabel pen</w:t>
      </w:r>
      <w:r>
        <w:rPr>
          <w:rFonts w:ascii="Times New Roman" w:eastAsia="Times New Roman" w:hAnsi="Times New Roman" w:cs="Times New Roman"/>
          <w:sz w:val="23"/>
        </w:rPr>
        <w:t xml:space="preserve">dapatan nasional sebesar 0,0156 yang artinya variabel pendapatan nasional signifikan pada α 5%. Dengan demikian, variabel pendapatan nasional dalam jangka pendek berpengaruh terhadap pengeluaran konsumsi. </w:t>
      </w:r>
    </w:p>
    <w:p w14:paraId="3FC81D2A" w14:textId="77777777" w:rsidR="00987387" w:rsidRDefault="00D205D0">
      <w:pPr>
        <w:spacing w:after="5" w:line="479" w:lineRule="auto"/>
        <w:ind w:left="1018" w:hanging="1016"/>
        <w:jc w:val="both"/>
      </w:pPr>
      <w:r>
        <w:rPr>
          <w:rFonts w:ascii="Times New Roman" w:eastAsia="Times New Roman" w:hAnsi="Times New Roman" w:cs="Times New Roman"/>
          <w:sz w:val="23"/>
        </w:rPr>
        <w:t xml:space="preserve">  Dalam jangka panjang variabel pendapatan nasiona</w:t>
      </w:r>
      <w:r>
        <w:rPr>
          <w:rFonts w:ascii="Times New Roman" w:eastAsia="Times New Roman" w:hAnsi="Times New Roman" w:cs="Times New Roman"/>
          <w:sz w:val="23"/>
        </w:rPr>
        <w:t>l berhubungan positif terhadap variabel pengeluaran konsumsi dan signifikan dengan tingkat probabilitas sebesar 0,0000. Dengan koefisien jangka panjang sebesar 0,719651 yang berarti bahwa peningkatan pendapatan nasional sebesar 1 milyar akan meningkatkan p</w:t>
      </w:r>
      <w:r>
        <w:rPr>
          <w:rFonts w:ascii="Times New Roman" w:eastAsia="Times New Roman" w:hAnsi="Times New Roman" w:cs="Times New Roman"/>
          <w:sz w:val="23"/>
        </w:rPr>
        <w:t>engeluaran konsumsi sebesar 0,719651 miliar . Hasil koefisien jangka panjang sesuai dengan hipotesis yang menyatakan variabel pendapatan nasional berpengaruh dan mempunyai hubungan signifikan positif terhadap pengeluaran konsumsi pada kurun waktu penelitia</w:t>
      </w:r>
      <w:r>
        <w:rPr>
          <w:rFonts w:ascii="Times New Roman" w:eastAsia="Times New Roman" w:hAnsi="Times New Roman" w:cs="Times New Roman"/>
          <w:sz w:val="23"/>
        </w:rPr>
        <w:t xml:space="preserve">n.  </w:t>
      </w:r>
    </w:p>
    <w:p w14:paraId="7B13BAAE" w14:textId="77777777" w:rsidR="00987387" w:rsidRDefault="00D205D0">
      <w:pPr>
        <w:spacing w:after="5" w:line="479" w:lineRule="auto"/>
        <w:ind w:left="1018" w:hanging="1016"/>
        <w:jc w:val="both"/>
      </w:pPr>
      <w:r>
        <w:rPr>
          <w:rFonts w:ascii="Times New Roman" w:eastAsia="Times New Roman" w:hAnsi="Times New Roman" w:cs="Times New Roman"/>
          <w:sz w:val="23"/>
        </w:rPr>
        <w:t xml:space="preserve">   Hasil analisis tersebut senada dengan penelitian yang dilakukan oleh Isyani dan Maulidyah Indira Hasmarini (2005) dengan judul Analisis Konsumsi di Indonesia tahun 1989-2002 dimana variabel pendapatan nasional berpengaruh positif terhadap pengeluar</w:t>
      </w:r>
      <w:r>
        <w:rPr>
          <w:rFonts w:ascii="Times New Roman" w:eastAsia="Times New Roman" w:hAnsi="Times New Roman" w:cs="Times New Roman"/>
          <w:sz w:val="23"/>
        </w:rPr>
        <w:t xml:space="preserve">an konsumsi.  </w:t>
      </w:r>
    </w:p>
    <w:p w14:paraId="3EEDB107" w14:textId="77777777" w:rsidR="00987387" w:rsidRDefault="00D205D0">
      <w:pPr>
        <w:spacing w:after="5" w:line="479" w:lineRule="auto"/>
        <w:ind w:left="1004" w:firstLine="762"/>
        <w:jc w:val="both"/>
      </w:pPr>
      <w:r>
        <w:rPr>
          <w:rFonts w:ascii="Times New Roman" w:eastAsia="Times New Roman" w:hAnsi="Times New Roman" w:cs="Times New Roman"/>
          <w:sz w:val="23"/>
        </w:rPr>
        <w:t xml:space="preserve">Hal ini disebabkan karena kuatnya kinerja ekspor dan peran investasi yang meningkat dalam pembentukan PDB. Dengan dorongan permintaan baik yang berasal dari dalam maupun luar negeri, sektor industri pengolahan, sektor perdagangan dan sektor </w:t>
      </w:r>
      <w:r>
        <w:rPr>
          <w:rFonts w:ascii="Times New Roman" w:eastAsia="Times New Roman" w:hAnsi="Times New Roman" w:cs="Times New Roman"/>
          <w:sz w:val="23"/>
        </w:rPr>
        <w:t>pengangkutan menjadi motor pertumbuhan dengan sumbangan terhadap pertumbuhan PDB. Pada kondisi jangka panjang dan jangka pendek ketika pertumbuhan ekonomi suatu negara mengalami peningkatan maka hal tersebut berdampak pada kenaikan pendapatan nasional yang</w:t>
      </w:r>
      <w:r>
        <w:rPr>
          <w:rFonts w:ascii="Times New Roman" w:eastAsia="Times New Roman" w:hAnsi="Times New Roman" w:cs="Times New Roman"/>
          <w:sz w:val="23"/>
        </w:rPr>
        <w:t xml:space="preserve"> pada akhirnya mempengaruhi masyarakat dalam mengambil keputusan untuk berkonsumsi. Pendapatan nasional semakin meningkat maka semakin besar pengeluaran konsumsi masyarakat dan sebaliknya. </w:t>
      </w:r>
    </w:p>
    <w:p w14:paraId="3FAD3149" w14:textId="77777777" w:rsidR="00987387" w:rsidRDefault="00D205D0">
      <w:pPr>
        <w:spacing w:after="0"/>
        <w:ind w:left="1781"/>
      </w:pPr>
      <w:r>
        <w:rPr>
          <w:rFonts w:ascii="Times New Roman" w:eastAsia="Times New Roman" w:hAnsi="Times New Roman" w:cs="Times New Roman"/>
          <w:sz w:val="23"/>
        </w:rPr>
        <w:t xml:space="preserve"> </w:t>
      </w:r>
    </w:p>
    <w:p w14:paraId="72488BE4" w14:textId="77777777" w:rsidR="00987387" w:rsidRDefault="00D205D0">
      <w:pPr>
        <w:spacing w:after="5" w:line="479" w:lineRule="auto"/>
        <w:ind w:left="1019" w:hanging="169"/>
        <w:jc w:val="both"/>
      </w:pPr>
      <w:r>
        <w:rPr>
          <w:rFonts w:ascii="Times New Roman" w:eastAsia="Times New Roman" w:hAnsi="Times New Roman" w:cs="Times New Roman"/>
          <w:b/>
          <w:sz w:val="23"/>
        </w:rPr>
        <w:t xml:space="preserve">4.2.6.2.  Pengaruh Laju Inflasi Terhadap Pengeluaran Konsumsi  </w:t>
      </w:r>
      <w:r>
        <w:rPr>
          <w:rFonts w:ascii="Times New Roman" w:eastAsia="Times New Roman" w:hAnsi="Times New Roman" w:cs="Times New Roman"/>
          <w:sz w:val="23"/>
        </w:rPr>
        <w:t>H</w:t>
      </w:r>
      <w:r>
        <w:rPr>
          <w:rFonts w:ascii="Times New Roman" w:eastAsia="Times New Roman" w:hAnsi="Times New Roman" w:cs="Times New Roman"/>
          <w:sz w:val="23"/>
        </w:rPr>
        <w:t>asil perhitungan menunjukkan koefisien regresi variabel laju inflasi dalam jangka pendek (DX2) memiliki hubungan positif terhadap variabel pengeluaran konsumsi (Y) yaitu sebesar 319,1208. Dengan koefisien sebesar 319,1208 berarti peningkatan inflasi sebesa</w:t>
      </w:r>
      <w:r>
        <w:rPr>
          <w:rFonts w:ascii="Times New Roman" w:eastAsia="Times New Roman" w:hAnsi="Times New Roman" w:cs="Times New Roman"/>
          <w:sz w:val="23"/>
        </w:rPr>
        <w:t>r 1% akan meningkatkan pengeluaran konsumsi sebesar 319,1208 milyar. Tingkat signifikansi variabel laju inflasi sebesar 0,2993  tidak signifikan pada tingkat signifikan 5%. Artinya variabel laju inflasi dalam jangka pendek tidak berpengaruh terhadap pengel</w:t>
      </w:r>
      <w:r>
        <w:rPr>
          <w:rFonts w:ascii="Times New Roman" w:eastAsia="Times New Roman" w:hAnsi="Times New Roman" w:cs="Times New Roman"/>
          <w:sz w:val="23"/>
        </w:rPr>
        <w:t>uaran konsumsi. Hal ini karena masyarakat telah menyesuaikan menurut pendapatannya untuk melakukan konsumsi. Kenaikan harga-harga yang terus meningkat dirasa sebagai masalah bagi masyarakat tetapi untuk memenuhi kebutuhan maka masyarakat mengambil keputusa</w:t>
      </w:r>
      <w:r>
        <w:rPr>
          <w:rFonts w:ascii="Times New Roman" w:eastAsia="Times New Roman" w:hAnsi="Times New Roman" w:cs="Times New Roman"/>
          <w:sz w:val="23"/>
        </w:rPr>
        <w:t xml:space="preserve">n untuk berkonsumsi walaupun harga-harga naik. </w:t>
      </w:r>
    </w:p>
    <w:p w14:paraId="642BA9E1" w14:textId="77777777" w:rsidR="00987387" w:rsidRDefault="00D205D0">
      <w:pPr>
        <w:spacing w:after="5" w:line="479" w:lineRule="auto"/>
        <w:ind w:left="1014" w:hanging="10"/>
        <w:jc w:val="both"/>
      </w:pPr>
      <w:r>
        <w:rPr>
          <w:rFonts w:ascii="Times New Roman" w:eastAsia="Times New Roman" w:hAnsi="Times New Roman" w:cs="Times New Roman"/>
          <w:sz w:val="23"/>
        </w:rPr>
        <w:t xml:space="preserve"> Dalam jangka panjang inflasi mempunyai hubungan yang  tidak signifikan dengan tingkat probabilitas sebesar 0.1691</w:t>
      </w:r>
      <w:r>
        <w:rPr>
          <w:rFonts w:ascii="Arial" w:eastAsia="Arial" w:hAnsi="Arial" w:cs="Arial"/>
          <w:sz w:val="19"/>
        </w:rPr>
        <w:t xml:space="preserve">. </w:t>
      </w:r>
      <w:r>
        <w:rPr>
          <w:rFonts w:ascii="Times New Roman" w:eastAsia="Times New Roman" w:hAnsi="Times New Roman" w:cs="Times New Roman"/>
          <w:sz w:val="23"/>
        </w:rPr>
        <w:t>Dengan koefisien jangka panjang yaitu 672.9068 berarti hasil pada koefisien jangka panjang m</w:t>
      </w:r>
      <w:r>
        <w:rPr>
          <w:rFonts w:ascii="Times New Roman" w:eastAsia="Times New Roman" w:hAnsi="Times New Roman" w:cs="Times New Roman"/>
          <w:sz w:val="23"/>
        </w:rPr>
        <w:t>enyatakan bahwa variabel inflasi tidak berpengaruh dan terhadap pengeluaran konsumsi masyarakat pada kurun waktu penelitian. Pada saat inflasi yang terus meningkat menyebabkan kenaikan harga-harga barang dan jasa. Dalam jangka panjang inflasi tidak berpeng</w:t>
      </w:r>
      <w:r>
        <w:rPr>
          <w:rFonts w:ascii="Times New Roman" w:eastAsia="Times New Roman" w:hAnsi="Times New Roman" w:cs="Times New Roman"/>
          <w:sz w:val="23"/>
        </w:rPr>
        <w:t>aruh terhadap konsumsi masyarakat karena masyarakat telah menyesuaikan menurut pendapatannya untuk melakukan konsumsi. Kenaikan harga-harga yang terus meningkat dirasa sebagai masalah bagi masyarakat tetapi untuk memenuhi kebutuhan maka masyarakat mengambi</w:t>
      </w:r>
      <w:r>
        <w:rPr>
          <w:rFonts w:ascii="Times New Roman" w:eastAsia="Times New Roman" w:hAnsi="Times New Roman" w:cs="Times New Roman"/>
          <w:sz w:val="23"/>
        </w:rPr>
        <w:t xml:space="preserve">l keputusan untuk berkonsumsi walaupun harga-harga naik.  </w:t>
      </w:r>
    </w:p>
    <w:p w14:paraId="7A2106E9" w14:textId="77777777" w:rsidR="00987387" w:rsidRDefault="00D205D0">
      <w:pPr>
        <w:spacing w:after="237"/>
        <w:ind w:left="1019"/>
      </w:pPr>
      <w:r>
        <w:rPr>
          <w:rFonts w:ascii="Times New Roman" w:eastAsia="Times New Roman" w:hAnsi="Times New Roman" w:cs="Times New Roman"/>
          <w:sz w:val="23"/>
        </w:rPr>
        <w:t xml:space="preserve"> </w:t>
      </w:r>
    </w:p>
    <w:p w14:paraId="6013013E" w14:textId="77777777" w:rsidR="00987387" w:rsidRDefault="00D205D0">
      <w:pPr>
        <w:spacing w:after="0" w:line="477" w:lineRule="auto"/>
        <w:ind w:left="1781" w:hanging="931"/>
      </w:pPr>
      <w:r>
        <w:rPr>
          <w:rFonts w:ascii="Times New Roman" w:eastAsia="Times New Roman" w:hAnsi="Times New Roman" w:cs="Times New Roman"/>
          <w:b/>
          <w:sz w:val="23"/>
        </w:rPr>
        <w:t xml:space="preserve">4.2.6.3. Pengaruh Suku Bunga Deposito Terhadap Pengeluaran </w:t>
      </w:r>
    </w:p>
    <w:p w14:paraId="5423973E" w14:textId="77777777" w:rsidR="00987387" w:rsidRDefault="00D205D0">
      <w:pPr>
        <w:pStyle w:val="Heading5"/>
        <w:spacing w:after="0" w:line="477" w:lineRule="auto"/>
        <w:ind w:left="1781" w:right="0" w:hanging="931"/>
      </w:pPr>
      <w:r>
        <w:t xml:space="preserve">Konsumsi </w:t>
      </w:r>
    </w:p>
    <w:p w14:paraId="746DF8B1" w14:textId="77777777" w:rsidR="00987387" w:rsidRDefault="00D205D0">
      <w:pPr>
        <w:spacing w:after="5" w:line="479" w:lineRule="auto"/>
        <w:ind w:left="1014" w:hanging="10"/>
        <w:jc w:val="both"/>
      </w:pPr>
      <w:r>
        <w:rPr>
          <w:rFonts w:ascii="Times New Roman" w:eastAsia="Times New Roman" w:hAnsi="Times New Roman" w:cs="Times New Roman"/>
          <w:sz w:val="23"/>
        </w:rPr>
        <w:t xml:space="preserve"> Hasil perhitungan menunjukkan koefisien regresi variabel suku bunga deposito (DX3) dalam jangka pendek memiliki hubungan pos</w:t>
      </w:r>
      <w:r>
        <w:rPr>
          <w:rFonts w:ascii="Times New Roman" w:eastAsia="Times New Roman" w:hAnsi="Times New Roman" w:cs="Times New Roman"/>
          <w:sz w:val="23"/>
        </w:rPr>
        <w:t>itif terhadap variabel pengeluaran konsumsi yaitu sebesar 706.1993. Hal ini tidak sesuai dengan hipotesis yaitu mempunyai hubungan negatif, dengan tingkat probabilitas variabel suku bunga deposito sebesar 0.2085 maka variabel tersebut  tidak signifikan pad</w:t>
      </w:r>
      <w:r>
        <w:rPr>
          <w:rFonts w:ascii="Times New Roman" w:eastAsia="Times New Roman" w:hAnsi="Times New Roman" w:cs="Times New Roman"/>
          <w:sz w:val="23"/>
        </w:rPr>
        <w:t>a tingkat signifikan 5%. Artinya variabel suku bunga deposito tidak  berpengaruh terhadap pengeluaran konsumsi dalam jangka pendek.   Dalam jangka panjang suku bunga deposito mempunyai hubungan yang tidak signifikan dengan tingkat probabilitas sebesar 0.33</w:t>
      </w:r>
      <w:r>
        <w:rPr>
          <w:rFonts w:ascii="Times New Roman" w:eastAsia="Times New Roman" w:hAnsi="Times New Roman" w:cs="Times New Roman"/>
          <w:sz w:val="23"/>
        </w:rPr>
        <w:t>83. Dengan koefisien jangka panjang yaitu 849.4660 maka dalam jangka panjang suku bunga deposito tidak berpengaruh terhadap pengeluaran konsumsi.</w:t>
      </w:r>
      <w:r>
        <w:rPr>
          <w:rFonts w:ascii="Arial" w:eastAsia="Arial" w:hAnsi="Arial" w:cs="Arial"/>
          <w:sz w:val="19"/>
        </w:rPr>
        <w:t xml:space="preserve"> </w:t>
      </w:r>
      <w:r>
        <w:rPr>
          <w:rFonts w:ascii="Times New Roman" w:eastAsia="Times New Roman" w:hAnsi="Times New Roman" w:cs="Times New Roman"/>
          <w:sz w:val="23"/>
        </w:rPr>
        <w:t>Dimana di Indonesia sebagian masyarakatnya masih hidup di bawah kemiskinan yang pendapatannya rendah. Pendapat</w:t>
      </w:r>
      <w:r>
        <w:rPr>
          <w:rFonts w:ascii="Times New Roman" w:eastAsia="Times New Roman" w:hAnsi="Times New Roman" w:cs="Times New Roman"/>
          <w:sz w:val="23"/>
        </w:rPr>
        <w:t>an yang diterima masyarakat sebagian besar digunakan untuk berkonsumsi sehari-hari dan sisanya ditabung. Pada umumnya masyarakat menabung secara tradisional dan sebagian kecil yang pendapatannya besar menyimpan uangnya di bank nutuk mendapat konpensasi bun</w:t>
      </w:r>
      <w:r>
        <w:rPr>
          <w:rFonts w:ascii="Times New Roman" w:eastAsia="Times New Roman" w:hAnsi="Times New Roman" w:cs="Times New Roman"/>
          <w:sz w:val="23"/>
        </w:rPr>
        <w:t xml:space="preserve">ga. Jadi berapapun tingkat suku bunga tidak berpengaruh terhadap konsumsi dan tabungan masyarakat. </w:t>
      </w:r>
    </w:p>
    <w:p w14:paraId="39EA8FF8" w14:textId="77777777" w:rsidR="00987387" w:rsidRDefault="00D205D0">
      <w:pPr>
        <w:spacing w:after="234"/>
        <w:ind w:left="1781"/>
      </w:pPr>
      <w:r>
        <w:rPr>
          <w:rFonts w:ascii="Arial" w:eastAsia="Arial" w:hAnsi="Arial" w:cs="Arial"/>
          <w:sz w:val="19"/>
        </w:rPr>
        <w:t xml:space="preserve">  </w:t>
      </w:r>
    </w:p>
    <w:p w14:paraId="76A1E5B2" w14:textId="77777777" w:rsidR="00987387" w:rsidRDefault="00D205D0">
      <w:pPr>
        <w:spacing w:after="0" w:line="477" w:lineRule="auto"/>
        <w:ind w:left="1781" w:hanging="931"/>
      </w:pPr>
      <w:r>
        <w:rPr>
          <w:rFonts w:ascii="Times New Roman" w:eastAsia="Times New Roman" w:hAnsi="Times New Roman" w:cs="Times New Roman"/>
          <w:b/>
          <w:sz w:val="23"/>
        </w:rPr>
        <w:t xml:space="preserve">4.2.6.4. Pengaruh Jumlah Uang Beredar Terhadap Pengeluaran </w:t>
      </w:r>
    </w:p>
    <w:p w14:paraId="3BF5DE3E" w14:textId="77777777" w:rsidR="00987387" w:rsidRDefault="00D205D0">
      <w:pPr>
        <w:pStyle w:val="Heading5"/>
        <w:spacing w:after="0" w:line="477" w:lineRule="auto"/>
        <w:ind w:left="1781" w:right="0" w:hanging="931"/>
      </w:pPr>
      <w:r>
        <w:t xml:space="preserve">Konsumsi </w:t>
      </w:r>
    </w:p>
    <w:p w14:paraId="625BBEAC" w14:textId="77777777" w:rsidR="00987387" w:rsidRDefault="00D205D0">
      <w:pPr>
        <w:spacing w:after="5" w:line="479" w:lineRule="auto"/>
        <w:ind w:left="1014" w:hanging="10"/>
        <w:jc w:val="both"/>
      </w:pPr>
      <w:r>
        <w:rPr>
          <w:rFonts w:ascii="Times New Roman" w:eastAsia="Times New Roman" w:hAnsi="Times New Roman" w:cs="Times New Roman"/>
          <w:sz w:val="23"/>
        </w:rPr>
        <w:t xml:space="preserve"> Hasil perhitungan menunjukkan koefisien regresi variabel jumlah uang beredar dalam jangka pendek (DX4) sebesar 0.123540. Tingkat signifikansi variabel jumlah uang beredar sebesar 0.5426 tidak signifikan pada tingkat signifikan 5%. Artinya variabel jumlah </w:t>
      </w:r>
      <w:r>
        <w:rPr>
          <w:rFonts w:ascii="Times New Roman" w:eastAsia="Times New Roman" w:hAnsi="Times New Roman" w:cs="Times New Roman"/>
          <w:sz w:val="23"/>
        </w:rPr>
        <w:t>uang beredar dalam jangka pendek tidak berpengaruh terhadap pengeluaran konsumsi. Dimana jumlah uang beredar yang meningkat mengakibatkan terjadinya inflasi sehingga harga-harga barang dan jasa meningkat. Kenaikan harga-harga yang terus meningkat dirasa se</w:t>
      </w:r>
      <w:r>
        <w:rPr>
          <w:rFonts w:ascii="Times New Roman" w:eastAsia="Times New Roman" w:hAnsi="Times New Roman" w:cs="Times New Roman"/>
          <w:sz w:val="23"/>
        </w:rPr>
        <w:t xml:space="preserve">bagai masalah bagi masyarakat tetapi untuk memenuhi kebutuhan sehari-hari, maka masyarakat mengambil keputusan untuk berkonsumsi walaupun harga-harga naik. </w:t>
      </w:r>
    </w:p>
    <w:p w14:paraId="74AEB7A1" w14:textId="77777777" w:rsidR="00987387" w:rsidRDefault="00D205D0">
      <w:pPr>
        <w:spacing w:after="5" w:line="479" w:lineRule="auto"/>
        <w:ind w:left="1004" w:firstLine="338"/>
        <w:jc w:val="both"/>
      </w:pPr>
      <w:r>
        <w:rPr>
          <w:rFonts w:ascii="Times New Roman" w:eastAsia="Times New Roman" w:hAnsi="Times New Roman" w:cs="Times New Roman"/>
          <w:sz w:val="23"/>
        </w:rPr>
        <w:t xml:space="preserve"> Dalam jangka panjang jumlah uang beredar (X4) mempunyai hubungan yang signifikan dengan tingkat pr</w:t>
      </w:r>
      <w:r>
        <w:rPr>
          <w:rFonts w:ascii="Times New Roman" w:eastAsia="Times New Roman" w:hAnsi="Times New Roman" w:cs="Times New Roman"/>
          <w:sz w:val="23"/>
        </w:rPr>
        <w:t>obabilitas sebesar 0.0107. Dengan koefisien jangka panjang yaitu 0.218173 maka variabel jumlah uang beredar berpengaruh dan berhubungan positif terhadap pengeluaran konsumsi. Pada koefisien sebesar 0.218173 berarti peningkatan jumlah uang beredar sebesar 1</w:t>
      </w:r>
      <w:r>
        <w:rPr>
          <w:rFonts w:ascii="Times New Roman" w:eastAsia="Times New Roman" w:hAnsi="Times New Roman" w:cs="Times New Roman"/>
          <w:sz w:val="23"/>
        </w:rPr>
        <w:t xml:space="preserve"> milyar meningkatkan pengeluaran konsumsi sebesar  0.218173 milyar rupiah. </w:t>
      </w:r>
    </w:p>
    <w:p w14:paraId="6DC791F3" w14:textId="77777777" w:rsidR="00987387" w:rsidRDefault="00D205D0">
      <w:pPr>
        <w:spacing w:after="5" w:line="479" w:lineRule="auto"/>
        <w:ind w:left="1014" w:hanging="10"/>
        <w:jc w:val="both"/>
      </w:pPr>
      <w:r>
        <w:rPr>
          <w:rFonts w:ascii="Times New Roman" w:eastAsia="Times New Roman" w:hAnsi="Times New Roman" w:cs="Times New Roman"/>
          <w:sz w:val="23"/>
        </w:rPr>
        <w:t xml:space="preserve"> Kenaikan jumlah uang beredar di motivasi oleh permintaan masyarakat yang kuat untuk berbagai keperluan transaksi, sehingga mengakibatkan peningkatan uang yang dipegang masyarakat.</w:t>
      </w:r>
      <w:r>
        <w:rPr>
          <w:rFonts w:ascii="Times New Roman" w:eastAsia="Times New Roman" w:hAnsi="Times New Roman" w:cs="Times New Roman"/>
          <w:sz w:val="23"/>
        </w:rPr>
        <w:t xml:space="preserve"> Dampak yang lebih jauh banyaknya uang yang ada di tangan sektor swasta ini, mengakibatkan nilai barang dan jasa yang di konsumsi ikut naik (inflasi).Inflasi yang meningkat menyebabkan suku bunga meningkat, sehingga bagi sebagian masyarakat yang menyimpan </w:t>
      </w:r>
      <w:r>
        <w:rPr>
          <w:rFonts w:ascii="Times New Roman" w:eastAsia="Times New Roman" w:hAnsi="Times New Roman" w:cs="Times New Roman"/>
          <w:sz w:val="23"/>
        </w:rPr>
        <w:t xml:space="preserve">uangnya di bank saldo kas riilnya akan meningkat. Dengan peningkatan pendapatan tersebut maka masyarakat mengalokasikannya untuk berkonsumsi. </w:t>
      </w:r>
    </w:p>
    <w:p w14:paraId="1C36F7DD" w14:textId="77777777" w:rsidR="00987387" w:rsidRDefault="00D205D0">
      <w:pPr>
        <w:spacing w:after="237"/>
        <w:ind w:left="1357"/>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14:paraId="03CF9203" w14:textId="77777777" w:rsidR="00987387" w:rsidRDefault="00D205D0">
      <w:pPr>
        <w:spacing w:after="236"/>
        <w:ind w:left="1019"/>
      </w:pPr>
      <w:r>
        <w:rPr>
          <w:rFonts w:ascii="Times New Roman" w:eastAsia="Times New Roman" w:hAnsi="Times New Roman" w:cs="Times New Roman"/>
          <w:sz w:val="23"/>
        </w:rPr>
        <w:t xml:space="preserve"> </w:t>
      </w:r>
    </w:p>
    <w:p w14:paraId="4D211D75" w14:textId="77777777" w:rsidR="00987387" w:rsidRDefault="00D205D0">
      <w:pPr>
        <w:spacing w:after="237"/>
        <w:ind w:left="1019"/>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14:paraId="0A73FD54" w14:textId="77777777" w:rsidR="00987387" w:rsidRDefault="00D205D0">
      <w:pPr>
        <w:spacing w:after="0"/>
        <w:ind w:left="2"/>
      </w:pPr>
      <w:r>
        <w:rPr>
          <w:rFonts w:ascii="Times New Roman" w:eastAsia="Times New Roman" w:hAnsi="Times New Roman" w:cs="Times New Roman"/>
          <w:sz w:val="23"/>
        </w:rPr>
        <w:t xml:space="preserve"> </w:t>
      </w:r>
    </w:p>
    <w:p w14:paraId="1ECA419B" w14:textId="77777777" w:rsidR="00987387" w:rsidRDefault="00D205D0">
      <w:pPr>
        <w:pStyle w:val="Heading2"/>
        <w:spacing w:after="277"/>
        <w:ind w:left="1353" w:right="0" w:firstLine="0"/>
      </w:pPr>
      <w:r>
        <w:t xml:space="preserve">BAB V SIMPULAN DAN IMPLIKASI </w:t>
      </w:r>
    </w:p>
    <w:p w14:paraId="504392BA" w14:textId="77777777" w:rsidR="00987387" w:rsidRDefault="00D205D0">
      <w:pPr>
        <w:spacing w:after="241"/>
        <w:ind w:left="1418"/>
        <w:jc w:val="center"/>
      </w:pPr>
      <w:r>
        <w:rPr>
          <w:rFonts w:ascii="Times New Roman" w:eastAsia="Times New Roman" w:hAnsi="Times New Roman" w:cs="Times New Roman"/>
          <w:b/>
          <w:sz w:val="26"/>
        </w:rPr>
        <w:t xml:space="preserve"> </w:t>
      </w:r>
    </w:p>
    <w:p w14:paraId="4B60C4FC" w14:textId="77777777" w:rsidR="00987387" w:rsidRDefault="00D205D0">
      <w:pPr>
        <w:spacing w:after="236"/>
        <w:ind w:left="-3" w:hanging="10"/>
      </w:pPr>
      <w:r>
        <w:rPr>
          <w:rFonts w:ascii="Times New Roman" w:eastAsia="Times New Roman" w:hAnsi="Times New Roman" w:cs="Times New Roman"/>
          <w:b/>
          <w:sz w:val="23"/>
        </w:rPr>
        <w:t xml:space="preserve">5.1. Simpulan  </w:t>
      </w:r>
    </w:p>
    <w:p w14:paraId="5A71C219" w14:textId="77777777" w:rsidR="00987387" w:rsidRDefault="00D205D0">
      <w:pPr>
        <w:spacing w:after="1" w:line="477" w:lineRule="auto"/>
        <w:ind w:left="845" w:hanging="10"/>
        <w:jc w:val="both"/>
      </w:pPr>
      <w:r>
        <w:rPr>
          <w:rFonts w:ascii="Times New Roman" w:eastAsia="Times New Roman" w:hAnsi="Times New Roman" w:cs="Times New Roman"/>
          <w:sz w:val="23"/>
        </w:rPr>
        <w:t xml:space="preserve"> Penelitian ini dimaksudkan untuk mengkaji pengaruh variabel pendapatan nasional, inflasi, suku bunga dan jumlah uang beredar terhadap konsumsi masyarakat yang digambarkan oleh variabel pengeluaran konsumsi mayarakat, yang terjadi di Indonesia pada kurun w</w:t>
      </w:r>
      <w:r>
        <w:rPr>
          <w:rFonts w:ascii="Times New Roman" w:eastAsia="Times New Roman" w:hAnsi="Times New Roman" w:cs="Times New Roman"/>
          <w:sz w:val="23"/>
        </w:rPr>
        <w:t>aktu tahun 1988 sampai 2005 dengan menggunakan Pendekatan ECM (</w:t>
      </w:r>
      <w:r>
        <w:rPr>
          <w:rFonts w:ascii="Times New Roman" w:eastAsia="Times New Roman" w:hAnsi="Times New Roman" w:cs="Times New Roman"/>
          <w:i/>
          <w:sz w:val="23"/>
        </w:rPr>
        <w:t>Error Correction Model</w:t>
      </w:r>
      <w:r>
        <w:rPr>
          <w:rFonts w:ascii="Times New Roman" w:eastAsia="Times New Roman" w:hAnsi="Times New Roman" w:cs="Times New Roman"/>
          <w:sz w:val="23"/>
        </w:rPr>
        <w:t>). Besarnya pengaruh variabel pendapatan nasional, inflasi, suku bunga deposito riil dan jumlah uang beredar terhadap pengeluaran konsumsi di Indonesia dalam jangka pendek</w:t>
      </w:r>
      <w:r>
        <w:rPr>
          <w:rFonts w:ascii="Times New Roman" w:eastAsia="Times New Roman" w:hAnsi="Times New Roman" w:cs="Times New Roman"/>
          <w:sz w:val="23"/>
        </w:rPr>
        <w:t xml:space="preserve"> yaitu 69,98 %</w:t>
      </w:r>
      <w:r>
        <w:rPr>
          <w:rFonts w:ascii="Arial" w:eastAsia="Arial" w:hAnsi="Arial" w:cs="Arial"/>
          <w:sz w:val="19"/>
        </w:rPr>
        <w:t xml:space="preserve"> </w:t>
      </w:r>
      <w:r>
        <w:rPr>
          <w:rFonts w:ascii="Times New Roman" w:eastAsia="Times New Roman" w:hAnsi="Times New Roman" w:cs="Times New Roman"/>
          <w:sz w:val="23"/>
        </w:rPr>
        <w:t>ditunjukkan dari variasi variabel independent mampu pengaruhi variasi dependent sebesar 0,699825 sedangkan sisanya dipengaruhi oleh variabel lain di luar model regresi yang tidak diteliti dalam penelitian ini. Dalam jangka panjang variasi va</w:t>
      </w:r>
      <w:r>
        <w:rPr>
          <w:rFonts w:ascii="Times New Roman" w:eastAsia="Times New Roman" w:hAnsi="Times New Roman" w:cs="Times New Roman"/>
          <w:sz w:val="23"/>
        </w:rPr>
        <w:t>riabel independent mampu pengaruhi variasi dependent sebesar 0,984057 menunjukkan bahwa variabel independent lebih mampu menjelaskan variabel dependen sebesar 98,40%  dan sisanya dijelaskan oleh variabele lain diluar model yang tidak diikutsertakan dalam p</w:t>
      </w:r>
      <w:r>
        <w:rPr>
          <w:rFonts w:ascii="Times New Roman" w:eastAsia="Times New Roman" w:hAnsi="Times New Roman" w:cs="Times New Roman"/>
          <w:sz w:val="23"/>
        </w:rPr>
        <w:t>enelitian ini. Tanda koefisien koreksi kesalahan sebesar 0,686537 menunjukkan bahwa 0,686537 ketidaksesuaian antara pengeluaran konsumsi (Y) yang aktual dengan yang diinginkan akan dieliminasi atau dihilangkan dalam satu tahun. Hasil uji asumsi klasik yang</w:t>
      </w:r>
      <w:r>
        <w:rPr>
          <w:rFonts w:ascii="Times New Roman" w:eastAsia="Times New Roman" w:hAnsi="Times New Roman" w:cs="Times New Roman"/>
          <w:sz w:val="23"/>
        </w:rPr>
        <w:t xml:space="preserve"> dihasilkan ada masalah asumsi klasik yaitu multikolinearitas, sedangkan heteroskedasitas dan autokorelasi tidak ada masalah. Masalah multikolinearitas peneliti melakukan penyembuhan dengan menghilangkan variabel jumlah uang beredar. Maka dari itu, spesifi</w:t>
      </w:r>
      <w:r>
        <w:rPr>
          <w:rFonts w:ascii="Times New Roman" w:eastAsia="Times New Roman" w:hAnsi="Times New Roman" w:cs="Times New Roman"/>
          <w:sz w:val="23"/>
        </w:rPr>
        <w:t xml:space="preserve">kasi model penelitian yang dipakai adalah tepat dan mampu menjelaskan hubungan jangka pendek dan jangka panjang. Dengan demikian persamaan tersebut sudah sahih dan tidak ada alasan tolak. Dari hasil analisis data dapat diambil kesimpulan sebagai berikut : </w:t>
      </w:r>
    </w:p>
    <w:p w14:paraId="59302F05" w14:textId="77777777" w:rsidR="00987387" w:rsidRDefault="00D205D0">
      <w:pPr>
        <w:numPr>
          <w:ilvl w:val="0"/>
          <w:numId w:val="33"/>
        </w:numPr>
        <w:spacing w:after="1" w:line="477" w:lineRule="auto"/>
        <w:ind w:hanging="254"/>
        <w:jc w:val="both"/>
      </w:pPr>
      <w:r>
        <w:rPr>
          <w:rFonts w:ascii="Times New Roman" w:eastAsia="Times New Roman" w:hAnsi="Times New Roman" w:cs="Times New Roman"/>
          <w:sz w:val="23"/>
        </w:rPr>
        <w:t>Besarnya pengaruh variabel pendapatan nasional, inflasi, suku bunga deposito riil dan jumlah uang beredar terhadap pengeluaran konsumsi di Indonesia dalam jangka pendek yaitu 75,12 %</w:t>
      </w:r>
      <w:r>
        <w:rPr>
          <w:rFonts w:ascii="Arial" w:eastAsia="Arial" w:hAnsi="Arial" w:cs="Arial"/>
          <w:sz w:val="19"/>
        </w:rPr>
        <w:t xml:space="preserve"> </w:t>
      </w:r>
      <w:r>
        <w:rPr>
          <w:rFonts w:ascii="Times New Roman" w:eastAsia="Times New Roman" w:hAnsi="Times New Roman" w:cs="Times New Roman"/>
          <w:sz w:val="23"/>
        </w:rPr>
        <w:t>ditunjukkan dari variasi variabel independent mampu pengaruhi variasi de</w:t>
      </w:r>
      <w:r>
        <w:rPr>
          <w:rFonts w:ascii="Times New Roman" w:eastAsia="Times New Roman" w:hAnsi="Times New Roman" w:cs="Times New Roman"/>
          <w:sz w:val="23"/>
        </w:rPr>
        <w:t>pendent sebesar 0,751190 sedangkan sisanya dipengaruhi oleh variabel lain di luar model regresi yang tidak diteliti dalam penelitian ini. Dalam jangka panjang variasi variabel independent mampu pengaruhi variasi dependent sebesar 0,984057 menunjukkan bahwa</w:t>
      </w:r>
      <w:r>
        <w:rPr>
          <w:rFonts w:ascii="Times New Roman" w:eastAsia="Times New Roman" w:hAnsi="Times New Roman" w:cs="Times New Roman"/>
          <w:sz w:val="23"/>
        </w:rPr>
        <w:t xml:space="preserve"> variabel independent lebih mampu menjelaskan variabel dependen sebesar 98,40%  dan sisanya dijelaskan oleh variabele lain diluar model yang tidak diikutsertakan dalam penelitian ini.  </w:t>
      </w:r>
    </w:p>
    <w:p w14:paraId="2888A8E9" w14:textId="77777777" w:rsidR="00987387" w:rsidRDefault="00D205D0">
      <w:pPr>
        <w:numPr>
          <w:ilvl w:val="0"/>
          <w:numId w:val="33"/>
        </w:numPr>
        <w:spacing w:after="1" w:line="477" w:lineRule="auto"/>
        <w:ind w:hanging="254"/>
        <w:jc w:val="both"/>
      </w:pPr>
      <w:r>
        <w:rPr>
          <w:rFonts w:ascii="Times New Roman" w:eastAsia="Times New Roman" w:hAnsi="Times New Roman" w:cs="Times New Roman"/>
          <w:sz w:val="23"/>
        </w:rPr>
        <w:t>Variabel pendapatan nasional pada jangka pendek dan jangka panjang sec</w:t>
      </w:r>
      <w:r>
        <w:rPr>
          <w:rFonts w:ascii="Times New Roman" w:eastAsia="Times New Roman" w:hAnsi="Times New Roman" w:cs="Times New Roman"/>
          <w:sz w:val="23"/>
        </w:rPr>
        <w:t>ara statistik positif dan signifikan, berarti pendapatan nasional berpengaruh terhadap pengeluaran konsumsi masyarakat di Indonesia periode 1988-2005. Hal ini disebabkan karena kuatnya kinerja ekspor dan peran investasi yang meningkat dalam pembentukan PDB</w:t>
      </w:r>
      <w:r>
        <w:rPr>
          <w:rFonts w:ascii="Times New Roman" w:eastAsia="Times New Roman" w:hAnsi="Times New Roman" w:cs="Times New Roman"/>
          <w:sz w:val="23"/>
        </w:rPr>
        <w:t>. Dengan dorongan permintaan baik yang berasal dari dalam maupun luar negeri, sektor industri pengolahan, sektor perdagangan dan sektor pengangkutan menjadi motor pertumbuhan dengan sumbangan terhadap pertumbuhan PDB. Pada kondisi jangka panjang dan jangka</w:t>
      </w:r>
      <w:r>
        <w:rPr>
          <w:rFonts w:ascii="Times New Roman" w:eastAsia="Times New Roman" w:hAnsi="Times New Roman" w:cs="Times New Roman"/>
          <w:sz w:val="23"/>
        </w:rPr>
        <w:t xml:space="preserve"> pendek ketika pertumbuhan ekonomi suatu negara mengalami peningkatan maka hal tersebut berdampak pada kenaikan pendapatan nasional yang pada akhirnya mempengaruhi masyarakat dalam mengambil keputusan untuk berkonsumsi. Pendapatan nasional semakin meningka</w:t>
      </w:r>
      <w:r>
        <w:rPr>
          <w:rFonts w:ascii="Times New Roman" w:eastAsia="Times New Roman" w:hAnsi="Times New Roman" w:cs="Times New Roman"/>
          <w:sz w:val="23"/>
        </w:rPr>
        <w:t xml:space="preserve">t maka semakin besar pengeluaran konsumsi masyarakat dan sebaliknya. </w:t>
      </w:r>
    </w:p>
    <w:p w14:paraId="1DC4C12C" w14:textId="77777777" w:rsidR="00987387" w:rsidRDefault="00D205D0">
      <w:pPr>
        <w:numPr>
          <w:ilvl w:val="0"/>
          <w:numId w:val="33"/>
        </w:numPr>
        <w:spacing w:after="1" w:line="477" w:lineRule="auto"/>
        <w:ind w:hanging="254"/>
        <w:jc w:val="both"/>
      </w:pPr>
      <w:r>
        <w:rPr>
          <w:rFonts w:ascii="Times New Roman" w:eastAsia="Times New Roman" w:hAnsi="Times New Roman" w:cs="Times New Roman"/>
          <w:sz w:val="23"/>
        </w:rPr>
        <w:t>Variabel tingkat inflasi pada jangka pendek secara statistik tidak signifikan, berarti tingkat inflasi tidak berpengaruh terhadap pengeluaran konsumsi masyarakat di Indonesia periode 1988-2005. Hal ini karena masyarakat telah menyesuaikan menurut pendapata</w:t>
      </w:r>
      <w:r>
        <w:rPr>
          <w:rFonts w:ascii="Times New Roman" w:eastAsia="Times New Roman" w:hAnsi="Times New Roman" w:cs="Times New Roman"/>
          <w:sz w:val="23"/>
        </w:rPr>
        <w:t>nnya untuk melakukan konsumsi. Kenaikan harga-harga yang terus meningkat dirasa sebagai masalah bagi masyarakat tetapi untuk memenuhi kebutuhan maka masyarakat mengambil keputusan untuk berkonsumsi walaupun harga-harga naik. Sedangkan secara jangka panjang</w:t>
      </w:r>
      <w:r>
        <w:rPr>
          <w:rFonts w:ascii="Times New Roman" w:eastAsia="Times New Roman" w:hAnsi="Times New Roman" w:cs="Times New Roman"/>
          <w:sz w:val="23"/>
        </w:rPr>
        <w:t xml:space="preserve"> tingkat inflasi tidak berpengaruh terhadap pengeluaran konsumsi di indonesia. saat inflasi yang terus meningkat menyebabkan kenaikan harga-harga barang dan jasa. Dalam jangka panjang inflasi tidak berpengaruh terhadap konsumsi masyarakat karena masyarakat</w:t>
      </w:r>
      <w:r>
        <w:rPr>
          <w:rFonts w:ascii="Times New Roman" w:eastAsia="Times New Roman" w:hAnsi="Times New Roman" w:cs="Times New Roman"/>
          <w:sz w:val="23"/>
        </w:rPr>
        <w:t xml:space="preserve"> telah menyesuaikan menurut pendapatannya untuk melakukan konsumsi. Kenaikan harga-harga yang terus meningkat dirasa sebagai masalah bagi masyarakat tetapi untuk memenuhi kebutuhan maka masyarakat mengambil keputusan untuk berkonsumsi walaupun harga-harga </w:t>
      </w:r>
      <w:r>
        <w:rPr>
          <w:rFonts w:ascii="Times New Roman" w:eastAsia="Times New Roman" w:hAnsi="Times New Roman" w:cs="Times New Roman"/>
          <w:sz w:val="23"/>
        </w:rPr>
        <w:t xml:space="preserve">naik.  </w:t>
      </w:r>
    </w:p>
    <w:p w14:paraId="20337640" w14:textId="77777777" w:rsidR="00987387" w:rsidRDefault="00D205D0">
      <w:pPr>
        <w:numPr>
          <w:ilvl w:val="0"/>
          <w:numId w:val="33"/>
        </w:numPr>
        <w:spacing w:after="1" w:line="477" w:lineRule="auto"/>
        <w:ind w:hanging="254"/>
        <w:jc w:val="both"/>
      </w:pPr>
      <w:r>
        <w:rPr>
          <w:rFonts w:ascii="Times New Roman" w:eastAsia="Times New Roman" w:hAnsi="Times New Roman" w:cs="Times New Roman"/>
          <w:sz w:val="23"/>
        </w:rPr>
        <w:t>Variabel suku bunga deposito dalam jangka pendek tidak berpengaruh terhadap pengeluaran konsumsi. Dalam jangka panjang mempunyai hubungan yang tidak signifikan yang artinya tidak berpengaruh terhadap pengeluaran konsumsi. Dimana di Indonesia sebagi</w:t>
      </w:r>
      <w:r>
        <w:rPr>
          <w:rFonts w:ascii="Times New Roman" w:eastAsia="Times New Roman" w:hAnsi="Times New Roman" w:cs="Times New Roman"/>
          <w:sz w:val="23"/>
        </w:rPr>
        <w:t>an masyarakatnya masih hidup di bawah kemiskinan yang pendapatannya rendah. Pendapatan yang diterima masyarakat sebagian besar digunakan untuk berkonsumsi sehari-hari dan sisanya ditabung. Pada umumnya masyarakat menabung secara tradisional dan sebagian ke</w:t>
      </w:r>
      <w:r>
        <w:rPr>
          <w:rFonts w:ascii="Times New Roman" w:eastAsia="Times New Roman" w:hAnsi="Times New Roman" w:cs="Times New Roman"/>
          <w:sz w:val="23"/>
        </w:rPr>
        <w:t xml:space="preserve">cil yang pendapatannya besar menyimpan uangnya di bank untuk mendapat konpensasi bunga. Jadi berapapun tingkat suku bunga tidak berpengaruh terhadap konsumsi dan tabungan masyarakat. </w:t>
      </w:r>
    </w:p>
    <w:p w14:paraId="714C30BE" w14:textId="77777777" w:rsidR="00987387" w:rsidRDefault="00D205D0">
      <w:pPr>
        <w:numPr>
          <w:ilvl w:val="0"/>
          <w:numId w:val="33"/>
        </w:numPr>
        <w:spacing w:after="1" w:line="477" w:lineRule="auto"/>
        <w:ind w:hanging="254"/>
        <w:jc w:val="both"/>
      </w:pPr>
      <w:r>
        <w:rPr>
          <w:rFonts w:ascii="Times New Roman" w:eastAsia="Times New Roman" w:hAnsi="Times New Roman" w:cs="Times New Roman"/>
          <w:sz w:val="23"/>
        </w:rPr>
        <w:t>Variabel jumlah uang beredar dalam jangka pendek tidak berpengaruh terha</w:t>
      </w:r>
      <w:r>
        <w:rPr>
          <w:rFonts w:ascii="Times New Roman" w:eastAsia="Times New Roman" w:hAnsi="Times New Roman" w:cs="Times New Roman"/>
          <w:sz w:val="23"/>
        </w:rPr>
        <w:t>dap pengeluaran konsumsi. Jumlah uang beredar yang meningkat mengakibatkan terjadinya inflasi sehingga hargaharga barang dan jasa meningkat. Kenaikan harga-harga yang terus meningkat dirasa sebagai masalah bagi masyarakat tetapi untuk memenuhi kebutuhan se</w:t>
      </w:r>
      <w:r>
        <w:rPr>
          <w:rFonts w:ascii="Times New Roman" w:eastAsia="Times New Roman" w:hAnsi="Times New Roman" w:cs="Times New Roman"/>
          <w:sz w:val="23"/>
        </w:rPr>
        <w:t>hari-hari maka masyarakat mengambil keputusan untuk berkonsumsi walaupun harga-harga naik. Sedangkan pada jangka panjang variabel jumlah uang beredar berpengaruh dan berhubungan positif terhadap pengeluaran konsumsi. Kenaikan jumlah uang beredar di motivas</w:t>
      </w:r>
      <w:r>
        <w:rPr>
          <w:rFonts w:ascii="Times New Roman" w:eastAsia="Times New Roman" w:hAnsi="Times New Roman" w:cs="Times New Roman"/>
          <w:sz w:val="23"/>
        </w:rPr>
        <w:t>i oleh permintaan masyarakat yang kuat untuk berbagai keperluan transaksi, sehingga mengakibatkan peningkatan uang yang dipegang masyarakat. Dampak yang lebih jauh banyaknya uang yang ada di tangan sektor swasta ini, mengakibatkan nilai barang dan jasa yan</w:t>
      </w:r>
      <w:r>
        <w:rPr>
          <w:rFonts w:ascii="Times New Roman" w:eastAsia="Times New Roman" w:hAnsi="Times New Roman" w:cs="Times New Roman"/>
          <w:sz w:val="23"/>
        </w:rPr>
        <w:t>g di konsumsi ikut naik (inflasi).Inflasi yang meningkat menyebabkan suku bunga meningkat, sehingga bagi sebagian masyarakat yang menyimpan uangnya di bank saldo kas riilnya akan meningkat. Dengan peningkatan pendapatan tersebut maka masyarakat mengalokasi</w:t>
      </w:r>
      <w:r>
        <w:rPr>
          <w:rFonts w:ascii="Times New Roman" w:eastAsia="Times New Roman" w:hAnsi="Times New Roman" w:cs="Times New Roman"/>
          <w:sz w:val="23"/>
        </w:rPr>
        <w:t xml:space="preserve">kannya untuk berkonsumsi. </w:t>
      </w:r>
    </w:p>
    <w:p w14:paraId="12F6CB68" w14:textId="77777777" w:rsidR="00987387" w:rsidRDefault="00D205D0">
      <w:pPr>
        <w:numPr>
          <w:ilvl w:val="0"/>
          <w:numId w:val="33"/>
        </w:numPr>
        <w:spacing w:after="1" w:line="477" w:lineRule="auto"/>
        <w:ind w:hanging="254"/>
        <w:jc w:val="both"/>
      </w:pPr>
      <w:r>
        <w:rPr>
          <w:rFonts w:ascii="Times New Roman" w:eastAsia="Times New Roman" w:hAnsi="Times New Roman" w:cs="Times New Roman"/>
          <w:sz w:val="23"/>
        </w:rPr>
        <w:t>Berdasarkan pengujian secara serempak dengan menggunakan uji F menunjukkan bahwa variabel independen secara bersama-sama mempengaruhi variabel dependen, artinya pendapatan nasional, inflasi, suku bunga deposito dan jumlah uang be</w:t>
      </w:r>
      <w:r>
        <w:rPr>
          <w:rFonts w:ascii="Times New Roman" w:eastAsia="Times New Roman" w:hAnsi="Times New Roman" w:cs="Times New Roman"/>
          <w:sz w:val="23"/>
        </w:rPr>
        <w:t xml:space="preserve">redar berpengaruh secara bersama-sama terhadap pengeluaran konsumsi masyarakat Indonesia. </w:t>
      </w:r>
    </w:p>
    <w:p w14:paraId="20E61B4A" w14:textId="77777777" w:rsidR="00987387" w:rsidRDefault="00D205D0">
      <w:pPr>
        <w:spacing w:after="237"/>
        <w:ind w:left="2"/>
      </w:pPr>
      <w:r>
        <w:rPr>
          <w:rFonts w:ascii="Times New Roman" w:eastAsia="Times New Roman" w:hAnsi="Times New Roman" w:cs="Times New Roman"/>
          <w:sz w:val="23"/>
        </w:rPr>
        <w:t xml:space="preserve"> </w:t>
      </w:r>
    </w:p>
    <w:p w14:paraId="36B1BCCD" w14:textId="77777777" w:rsidR="00987387" w:rsidRDefault="00D205D0">
      <w:pPr>
        <w:spacing w:after="237"/>
        <w:ind w:left="2"/>
      </w:pPr>
      <w:r>
        <w:rPr>
          <w:rFonts w:ascii="Times New Roman" w:eastAsia="Times New Roman" w:hAnsi="Times New Roman" w:cs="Times New Roman"/>
          <w:sz w:val="23"/>
        </w:rPr>
        <w:t xml:space="preserve"> </w:t>
      </w:r>
    </w:p>
    <w:p w14:paraId="5BA4D2EC" w14:textId="77777777" w:rsidR="00987387" w:rsidRDefault="00D205D0">
      <w:pPr>
        <w:spacing w:after="0"/>
        <w:ind w:left="2"/>
      </w:pPr>
      <w:r>
        <w:rPr>
          <w:rFonts w:ascii="Times New Roman" w:eastAsia="Times New Roman" w:hAnsi="Times New Roman" w:cs="Times New Roman"/>
          <w:sz w:val="23"/>
        </w:rPr>
        <w:t xml:space="preserve"> </w:t>
      </w:r>
    </w:p>
    <w:p w14:paraId="5D3C8864" w14:textId="77777777" w:rsidR="00987387" w:rsidRDefault="00D205D0">
      <w:pPr>
        <w:spacing w:after="236"/>
        <w:ind w:left="-3" w:hanging="10"/>
      </w:pPr>
      <w:r>
        <w:rPr>
          <w:rFonts w:ascii="Times New Roman" w:eastAsia="Times New Roman" w:hAnsi="Times New Roman" w:cs="Times New Roman"/>
          <w:b/>
          <w:sz w:val="23"/>
        </w:rPr>
        <w:t xml:space="preserve">5.2. Implikasi </w:t>
      </w:r>
    </w:p>
    <w:p w14:paraId="76494A4D" w14:textId="77777777" w:rsidR="00987387" w:rsidRDefault="00D205D0">
      <w:pPr>
        <w:numPr>
          <w:ilvl w:val="2"/>
          <w:numId w:val="34"/>
        </w:numPr>
        <w:spacing w:after="1" w:line="477" w:lineRule="auto"/>
        <w:ind w:left="849" w:hanging="338"/>
        <w:jc w:val="both"/>
      </w:pPr>
      <w:r>
        <w:rPr>
          <w:rFonts w:ascii="Times New Roman" w:eastAsia="Times New Roman" w:hAnsi="Times New Roman" w:cs="Times New Roman"/>
          <w:sz w:val="23"/>
        </w:rPr>
        <w:t>Pemerintah perlu melakukan upaya menaikkan pendapatan nasional sebagai salah satu faktor yang menentukan besarnya pengeluaran konsumsi masyarak</w:t>
      </w:r>
      <w:r>
        <w:rPr>
          <w:rFonts w:ascii="Times New Roman" w:eastAsia="Times New Roman" w:hAnsi="Times New Roman" w:cs="Times New Roman"/>
          <w:sz w:val="23"/>
        </w:rPr>
        <w:t xml:space="preserve">at dan menciptakan pertumbuhan ekonomi yang tinggi, mengingat pengeluaran konsumsi masyarakat indonesia sudah menjadi faktor penggerak perekonomian negara. </w:t>
      </w:r>
    </w:p>
    <w:p w14:paraId="74B47457" w14:textId="77777777" w:rsidR="00987387" w:rsidRDefault="00D205D0">
      <w:pPr>
        <w:numPr>
          <w:ilvl w:val="2"/>
          <w:numId w:val="34"/>
        </w:numPr>
        <w:spacing w:after="1" w:line="477" w:lineRule="auto"/>
        <w:ind w:left="849" w:hanging="338"/>
        <w:jc w:val="both"/>
      </w:pPr>
      <w:r>
        <w:rPr>
          <w:rFonts w:ascii="Times New Roman" w:eastAsia="Times New Roman" w:hAnsi="Times New Roman" w:cs="Times New Roman"/>
          <w:sz w:val="23"/>
        </w:rPr>
        <w:t xml:space="preserve">Pemerintah harus melakukan kebijakan moneter untuk secara bertahap dan konsisten menstabilkan suku </w:t>
      </w:r>
      <w:r>
        <w:rPr>
          <w:rFonts w:ascii="Times New Roman" w:eastAsia="Times New Roman" w:hAnsi="Times New Roman" w:cs="Times New Roman"/>
          <w:sz w:val="23"/>
        </w:rPr>
        <w:t>bunga dalam rangka mengendalikan jumlah uang beredar dan tingkat inflasi. Tingkat bunga yang stabil akan meningkatkan kepercayaan masyarakat terhadap iklim perbankan, sehingga memberikan sinyal yang positif pada proses  pemulihan ekonomi.</w:t>
      </w:r>
      <w:r>
        <w:rPr>
          <w:rFonts w:ascii="Times New Roman" w:eastAsia="Times New Roman" w:hAnsi="Times New Roman" w:cs="Times New Roman"/>
          <w:b/>
          <w:sz w:val="23"/>
        </w:rPr>
        <w:t xml:space="preserve"> </w:t>
      </w:r>
    </w:p>
    <w:p w14:paraId="49E01DEC" w14:textId="77777777" w:rsidR="00987387" w:rsidRDefault="00D205D0">
      <w:pPr>
        <w:numPr>
          <w:ilvl w:val="2"/>
          <w:numId w:val="34"/>
        </w:numPr>
        <w:spacing w:after="1" w:line="477" w:lineRule="auto"/>
        <w:ind w:left="849" w:hanging="338"/>
        <w:jc w:val="both"/>
      </w:pPr>
      <w:r>
        <w:rPr>
          <w:rFonts w:ascii="Times New Roman" w:eastAsia="Times New Roman" w:hAnsi="Times New Roman" w:cs="Times New Roman"/>
          <w:sz w:val="23"/>
        </w:rPr>
        <w:t>Pemerintah henda</w:t>
      </w:r>
      <w:r>
        <w:rPr>
          <w:rFonts w:ascii="Times New Roman" w:eastAsia="Times New Roman" w:hAnsi="Times New Roman" w:cs="Times New Roman"/>
          <w:sz w:val="23"/>
        </w:rPr>
        <w:t>knya dapat menjaga kestabilan harga-harga barang dan jasa di dalam negeri dengan menjaga kestabilan jumlah uang beredar, nilai tukar dan penciptaan situasi dan keamanan yang kondusif agar tingkat inflasi dapat dikendalikan.</w:t>
      </w:r>
      <w:r>
        <w:rPr>
          <w:rFonts w:ascii="Times New Roman" w:eastAsia="Times New Roman" w:hAnsi="Times New Roman" w:cs="Times New Roman"/>
          <w:b/>
          <w:sz w:val="23"/>
        </w:rPr>
        <w:t xml:space="preserve"> </w:t>
      </w:r>
    </w:p>
    <w:p w14:paraId="35E8CB5D" w14:textId="77777777" w:rsidR="00987387" w:rsidRDefault="00D205D0">
      <w:pPr>
        <w:spacing w:after="458"/>
        <w:ind w:left="1409"/>
        <w:jc w:val="center"/>
      </w:pPr>
      <w:r>
        <w:rPr>
          <w:rFonts w:ascii="Times New Roman" w:eastAsia="Times New Roman" w:hAnsi="Times New Roman" w:cs="Times New Roman"/>
          <w:b/>
          <w:sz w:val="23"/>
        </w:rPr>
        <w:t xml:space="preserve"> </w:t>
      </w:r>
    </w:p>
    <w:p w14:paraId="3ECE8674" w14:textId="77777777" w:rsidR="00987387" w:rsidRDefault="00D205D0">
      <w:pPr>
        <w:spacing w:after="0"/>
        <w:ind w:left="112"/>
        <w:jc w:val="center"/>
      </w:pPr>
      <w:r>
        <w:rPr>
          <w:rFonts w:ascii="Monotype Corsiva" w:eastAsia="Monotype Corsiva" w:hAnsi="Monotype Corsiva" w:cs="Monotype Corsiva"/>
          <w:i/>
          <w:sz w:val="53"/>
        </w:rPr>
        <w:t xml:space="preserve"> </w:t>
      </w:r>
    </w:p>
    <w:p w14:paraId="1408D78D" w14:textId="77777777" w:rsidR="00987387" w:rsidRDefault="00D205D0">
      <w:pPr>
        <w:spacing w:after="0"/>
        <w:ind w:left="2"/>
      </w:pPr>
      <w:r>
        <w:rPr>
          <w:rFonts w:ascii="Times New Roman" w:eastAsia="Times New Roman" w:hAnsi="Times New Roman" w:cs="Times New Roman"/>
          <w:sz w:val="23"/>
        </w:rPr>
        <w:t xml:space="preserve"> </w:t>
      </w:r>
    </w:p>
    <w:p w14:paraId="3241F3AC" w14:textId="77777777" w:rsidR="00987387" w:rsidRDefault="00D205D0">
      <w:pPr>
        <w:pStyle w:val="Heading2"/>
        <w:spacing w:after="277"/>
        <w:ind w:left="0" w:right="2" w:firstLine="0"/>
      </w:pPr>
      <w:r>
        <w:t xml:space="preserve">DAFTAR PUSTAKA </w:t>
      </w:r>
    </w:p>
    <w:p w14:paraId="272DD0D9" w14:textId="77777777" w:rsidR="00987387" w:rsidRDefault="00D205D0">
      <w:pPr>
        <w:spacing w:after="464"/>
        <w:ind w:left="62"/>
        <w:jc w:val="center"/>
      </w:pPr>
      <w:r>
        <w:rPr>
          <w:rFonts w:ascii="Times New Roman" w:eastAsia="Times New Roman" w:hAnsi="Times New Roman" w:cs="Times New Roman"/>
          <w:b/>
          <w:sz w:val="26"/>
        </w:rPr>
        <w:t xml:space="preserve"> </w:t>
      </w:r>
    </w:p>
    <w:p w14:paraId="23B1D3A0" w14:textId="77777777" w:rsidR="00987387" w:rsidRDefault="00D205D0">
      <w:pPr>
        <w:spacing w:after="247" w:line="248" w:lineRule="auto"/>
        <w:ind w:left="-3" w:hanging="10"/>
        <w:jc w:val="both"/>
      </w:pPr>
      <w:r>
        <w:rPr>
          <w:rFonts w:ascii="Times New Roman" w:eastAsia="Times New Roman" w:hAnsi="Times New Roman" w:cs="Times New Roman"/>
          <w:sz w:val="23"/>
        </w:rPr>
        <w:t xml:space="preserve">Boediono. (1990), Ekonomi Moneter, Edisi 3, BPFE, Yogyakarta.  </w:t>
      </w:r>
    </w:p>
    <w:p w14:paraId="78105CD7" w14:textId="77777777" w:rsidR="00987387" w:rsidRDefault="00D205D0">
      <w:pPr>
        <w:spacing w:after="0" w:line="248" w:lineRule="auto"/>
        <w:ind w:left="749" w:hanging="762"/>
        <w:jc w:val="both"/>
      </w:pPr>
      <w:r>
        <w:rPr>
          <w:rFonts w:ascii="Times New Roman" w:eastAsia="Times New Roman" w:hAnsi="Times New Roman" w:cs="Times New Roman"/>
          <w:sz w:val="23"/>
        </w:rPr>
        <w:t>Bank Indonesia</w:t>
      </w:r>
      <w:r>
        <w:rPr>
          <w:rFonts w:ascii="Times New Roman" w:eastAsia="Times New Roman" w:hAnsi="Times New Roman" w:cs="Times New Roman"/>
          <w:i/>
          <w:sz w:val="23"/>
        </w:rPr>
        <w:t>,</w:t>
      </w:r>
      <w:r>
        <w:rPr>
          <w:rFonts w:ascii="Times New Roman" w:eastAsia="Times New Roman" w:hAnsi="Times New Roman" w:cs="Times New Roman"/>
          <w:sz w:val="23"/>
        </w:rPr>
        <w:t xml:space="preserve"> </w:t>
      </w:r>
      <w:r>
        <w:rPr>
          <w:rFonts w:ascii="Times New Roman" w:eastAsia="Times New Roman" w:hAnsi="Times New Roman" w:cs="Times New Roman"/>
          <w:i/>
          <w:sz w:val="23"/>
        </w:rPr>
        <w:t>Statistik Ekonomi Keuangan Indonesia,</w:t>
      </w:r>
      <w:r>
        <w:rPr>
          <w:rFonts w:ascii="Times New Roman" w:eastAsia="Times New Roman" w:hAnsi="Times New Roman" w:cs="Times New Roman"/>
          <w:sz w:val="23"/>
        </w:rPr>
        <w:t xml:space="preserve"> Berbagai Edisi Tahun Penerbitan </w:t>
      </w:r>
    </w:p>
    <w:p w14:paraId="26C69B65" w14:textId="77777777" w:rsidR="00987387" w:rsidRDefault="00D205D0">
      <w:pPr>
        <w:spacing w:after="0"/>
        <w:ind w:left="2"/>
      </w:pPr>
      <w:r>
        <w:rPr>
          <w:rFonts w:ascii="Times New Roman" w:eastAsia="Times New Roman" w:hAnsi="Times New Roman" w:cs="Times New Roman"/>
          <w:sz w:val="23"/>
        </w:rPr>
        <w:t xml:space="preserve"> </w:t>
      </w:r>
    </w:p>
    <w:p w14:paraId="2C442BC3" w14:textId="77777777" w:rsidR="00987387" w:rsidRDefault="00D205D0">
      <w:pPr>
        <w:spacing w:after="247" w:line="248" w:lineRule="auto"/>
        <w:ind w:left="-3" w:hanging="10"/>
        <w:jc w:val="both"/>
      </w:pPr>
      <w:r>
        <w:rPr>
          <w:rFonts w:ascii="Times New Roman" w:eastAsia="Times New Roman" w:hAnsi="Times New Roman" w:cs="Times New Roman"/>
          <w:sz w:val="23"/>
        </w:rPr>
        <w:t xml:space="preserve">Bank Indonesia, </w:t>
      </w:r>
      <w:r>
        <w:rPr>
          <w:rFonts w:ascii="Times New Roman" w:eastAsia="Times New Roman" w:hAnsi="Times New Roman" w:cs="Times New Roman"/>
          <w:i/>
          <w:sz w:val="23"/>
        </w:rPr>
        <w:t>Laporan Tahunan</w:t>
      </w:r>
      <w:r>
        <w:rPr>
          <w:rFonts w:ascii="Times New Roman" w:eastAsia="Times New Roman" w:hAnsi="Times New Roman" w:cs="Times New Roman"/>
          <w:sz w:val="23"/>
        </w:rPr>
        <w:t xml:space="preserve">, Berbagai Tahun Penerbitan. </w:t>
      </w:r>
    </w:p>
    <w:p w14:paraId="4E4FA8E9" w14:textId="77777777" w:rsidR="00987387" w:rsidRDefault="00D205D0">
      <w:pPr>
        <w:spacing w:after="247" w:line="248" w:lineRule="auto"/>
        <w:ind w:left="-3" w:hanging="10"/>
        <w:jc w:val="both"/>
      </w:pPr>
      <w:r>
        <w:rPr>
          <w:rFonts w:ascii="Times New Roman" w:eastAsia="Times New Roman" w:hAnsi="Times New Roman" w:cs="Times New Roman"/>
          <w:sz w:val="23"/>
        </w:rPr>
        <w:t>Badan Pusat Statistik (B</w:t>
      </w:r>
      <w:r>
        <w:rPr>
          <w:rFonts w:ascii="Times New Roman" w:eastAsia="Times New Roman" w:hAnsi="Times New Roman" w:cs="Times New Roman"/>
          <w:sz w:val="23"/>
        </w:rPr>
        <w:t xml:space="preserve">PS), </w:t>
      </w:r>
      <w:r>
        <w:rPr>
          <w:rFonts w:ascii="Times New Roman" w:eastAsia="Times New Roman" w:hAnsi="Times New Roman" w:cs="Times New Roman"/>
          <w:i/>
          <w:sz w:val="23"/>
        </w:rPr>
        <w:t xml:space="preserve">Indikator Ekonomi, </w:t>
      </w:r>
      <w:r>
        <w:rPr>
          <w:rFonts w:ascii="Times New Roman" w:eastAsia="Times New Roman" w:hAnsi="Times New Roman" w:cs="Times New Roman"/>
          <w:sz w:val="23"/>
        </w:rPr>
        <w:t xml:space="preserve">Berbagai Tahun Penerbitan. </w:t>
      </w:r>
    </w:p>
    <w:p w14:paraId="610FE103" w14:textId="77777777" w:rsidR="00987387" w:rsidRDefault="00D205D0">
      <w:pPr>
        <w:spacing w:after="246" w:line="248" w:lineRule="auto"/>
        <w:ind w:left="-3" w:hanging="10"/>
        <w:jc w:val="both"/>
      </w:pPr>
      <w:r>
        <w:rPr>
          <w:rFonts w:ascii="Times New Roman" w:eastAsia="Times New Roman" w:hAnsi="Times New Roman" w:cs="Times New Roman"/>
          <w:sz w:val="23"/>
        </w:rPr>
        <w:t xml:space="preserve">Badan Pusat Statistik (BPS), </w:t>
      </w:r>
      <w:r>
        <w:rPr>
          <w:rFonts w:ascii="Times New Roman" w:eastAsia="Times New Roman" w:hAnsi="Times New Roman" w:cs="Times New Roman"/>
          <w:i/>
          <w:sz w:val="23"/>
        </w:rPr>
        <w:t>Statistik Tahunan</w:t>
      </w:r>
      <w:r>
        <w:rPr>
          <w:rFonts w:ascii="Times New Roman" w:eastAsia="Times New Roman" w:hAnsi="Times New Roman" w:cs="Times New Roman"/>
          <w:sz w:val="23"/>
        </w:rPr>
        <w:t xml:space="preserve">, Berbagai Tahun Penerbitan. </w:t>
      </w:r>
    </w:p>
    <w:p w14:paraId="39381F49" w14:textId="77777777" w:rsidR="00987387" w:rsidRDefault="00D205D0">
      <w:pPr>
        <w:spacing w:after="0" w:line="248" w:lineRule="auto"/>
        <w:ind w:left="749" w:hanging="762"/>
        <w:jc w:val="both"/>
      </w:pPr>
      <w:r>
        <w:rPr>
          <w:rFonts w:ascii="Times New Roman" w:eastAsia="Times New Roman" w:hAnsi="Times New Roman" w:cs="Times New Roman"/>
          <w:sz w:val="23"/>
        </w:rPr>
        <w:t xml:space="preserve">Dumairy. (1996), </w:t>
      </w:r>
      <w:r>
        <w:rPr>
          <w:rFonts w:ascii="Times New Roman" w:eastAsia="Times New Roman" w:hAnsi="Times New Roman" w:cs="Times New Roman"/>
          <w:i/>
          <w:sz w:val="23"/>
        </w:rPr>
        <w:t>Perekonomian Indonesia</w:t>
      </w:r>
      <w:r>
        <w:rPr>
          <w:rFonts w:ascii="Times New Roman" w:eastAsia="Times New Roman" w:hAnsi="Times New Roman" w:cs="Times New Roman"/>
          <w:sz w:val="23"/>
        </w:rPr>
        <w:t xml:space="preserve">, Cetakan kelima, Penerbit Erlangga, Jakarta. </w:t>
      </w:r>
    </w:p>
    <w:p w14:paraId="3914FC47" w14:textId="77777777" w:rsidR="00987387" w:rsidRDefault="00D205D0">
      <w:pPr>
        <w:spacing w:after="0"/>
        <w:ind w:left="2"/>
      </w:pPr>
      <w:r>
        <w:rPr>
          <w:rFonts w:ascii="Times New Roman" w:eastAsia="Times New Roman" w:hAnsi="Times New Roman" w:cs="Times New Roman"/>
          <w:sz w:val="23"/>
        </w:rPr>
        <w:t xml:space="preserve"> </w:t>
      </w:r>
    </w:p>
    <w:p w14:paraId="751EF194" w14:textId="77777777" w:rsidR="00987387" w:rsidRDefault="00D205D0">
      <w:pPr>
        <w:spacing w:after="0" w:line="248" w:lineRule="auto"/>
        <w:ind w:left="867" w:hanging="880"/>
        <w:jc w:val="both"/>
      </w:pPr>
      <w:r>
        <w:rPr>
          <w:rFonts w:ascii="Times New Roman" w:eastAsia="Times New Roman" w:hAnsi="Times New Roman" w:cs="Times New Roman"/>
          <w:sz w:val="23"/>
        </w:rPr>
        <w:t xml:space="preserve">Dajan, Anto. (1986), </w:t>
      </w:r>
      <w:r>
        <w:rPr>
          <w:rFonts w:ascii="Times New Roman" w:eastAsia="Times New Roman" w:hAnsi="Times New Roman" w:cs="Times New Roman"/>
          <w:i/>
          <w:sz w:val="23"/>
        </w:rPr>
        <w:t>Pengantar Metode St</w:t>
      </w:r>
      <w:r>
        <w:rPr>
          <w:rFonts w:ascii="Times New Roman" w:eastAsia="Times New Roman" w:hAnsi="Times New Roman" w:cs="Times New Roman"/>
          <w:i/>
          <w:sz w:val="23"/>
        </w:rPr>
        <w:t>atistik (Jilid 1)</w:t>
      </w:r>
      <w:r>
        <w:rPr>
          <w:rFonts w:ascii="Times New Roman" w:eastAsia="Times New Roman" w:hAnsi="Times New Roman" w:cs="Times New Roman"/>
          <w:sz w:val="23"/>
        </w:rPr>
        <w:t xml:space="preserve">, Cetakan Kesebelas, LP3ES, Jakarta. </w:t>
      </w:r>
    </w:p>
    <w:p w14:paraId="3F26A70A" w14:textId="77777777" w:rsidR="00987387" w:rsidRDefault="00D205D0">
      <w:pPr>
        <w:spacing w:after="0"/>
        <w:ind w:left="2"/>
      </w:pPr>
      <w:r>
        <w:rPr>
          <w:rFonts w:ascii="Times New Roman" w:eastAsia="Times New Roman" w:hAnsi="Times New Roman" w:cs="Times New Roman"/>
          <w:sz w:val="23"/>
        </w:rPr>
        <w:t xml:space="preserve"> </w:t>
      </w:r>
    </w:p>
    <w:p w14:paraId="48E2F03E" w14:textId="77777777" w:rsidR="00987387" w:rsidRDefault="00D205D0">
      <w:pPr>
        <w:spacing w:after="1" w:line="238" w:lineRule="auto"/>
        <w:ind w:right="5"/>
        <w:jc w:val="right"/>
      </w:pPr>
      <w:r>
        <w:rPr>
          <w:rFonts w:ascii="Times New Roman" w:eastAsia="Times New Roman" w:hAnsi="Times New Roman" w:cs="Times New Roman"/>
          <w:sz w:val="23"/>
        </w:rPr>
        <w:t>Engle, Robert F. dan C. W. J. Granger (1987), “</w:t>
      </w:r>
      <w:r>
        <w:rPr>
          <w:rFonts w:ascii="Times New Roman" w:eastAsia="Times New Roman" w:hAnsi="Times New Roman" w:cs="Times New Roman"/>
          <w:i/>
          <w:sz w:val="23"/>
        </w:rPr>
        <w:t>Co-integration and Error Correction : Representation, Estimation, and Testing</w:t>
      </w:r>
      <w:r>
        <w:rPr>
          <w:rFonts w:ascii="Times New Roman" w:eastAsia="Times New Roman" w:hAnsi="Times New Roman" w:cs="Times New Roman"/>
          <w:sz w:val="23"/>
        </w:rPr>
        <w:t xml:space="preserve">”, </w:t>
      </w:r>
      <w:r>
        <w:rPr>
          <w:rFonts w:ascii="Times New Roman" w:eastAsia="Times New Roman" w:hAnsi="Times New Roman" w:cs="Times New Roman"/>
          <w:i/>
          <w:sz w:val="23"/>
        </w:rPr>
        <w:t>Econometrica,</w:t>
      </w:r>
      <w:r>
        <w:rPr>
          <w:rFonts w:ascii="Times New Roman" w:eastAsia="Times New Roman" w:hAnsi="Times New Roman" w:cs="Times New Roman"/>
          <w:sz w:val="23"/>
        </w:rPr>
        <w:t xml:space="preserve"> </w:t>
      </w:r>
    </w:p>
    <w:p w14:paraId="45274A8C" w14:textId="77777777" w:rsidR="00987387" w:rsidRDefault="00D205D0">
      <w:pPr>
        <w:spacing w:after="10" w:line="248" w:lineRule="auto"/>
        <w:ind w:left="690" w:hanging="10"/>
        <w:jc w:val="both"/>
      </w:pPr>
      <w:r>
        <w:rPr>
          <w:rFonts w:ascii="Times New Roman" w:eastAsia="Times New Roman" w:hAnsi="Times New Roman" w:cs="Times New Roman"/>
          <w:sz w:val="23"/>
        </w:rPr>
        <w:t xml:space="preserve">Vol. 55, No. 2, March 251-279 </w:t>
      </w:r>
    </w:p>
    <w:p w14:paraId="0F63B667" w14:textId="77777777" w:rsidR="00987387" w:rsidRDefault="00D205D0">
      <w:pPr>
        <w:spacing w:after="0"/>
        <w:ind w:left="2"/>
      </w:pPr>
      <w:r>
        <w:rPr>
          <w:rFonts w:ascii="Times New Roman" w:eastAsia="Times New Roman" w:hAnsi="Times New Roman" w:cs="Times New Roman"/>
          <w:sz w:val="23"/>
        </w:rPr>
        <w:t xml:space="preserve"> </w:t>
      </w:r>
    </w:p>
    <w:p w14:paraId="7F594337" w14:textId="77777777" w:rsidR="00987387" w:rsidRDefault="00D205D0">
      <w:pPr>
        <w:spacing w:after="0" w:line="248" w:lineRule="auto"/>
        <w:ind w:left="665" w:hanging="678"/>
        <w:jc w:val="both"/>
      </w:pPr>
      <w:r>
        <w:rPr>
          <w:rFonts w:ascii="Times New Roman" w:eastAsia="Times New Roman" w:hAnsi="Times New Roman" w:cs="Times New Roman"/>
          <w:sz w:val="23"/>
        </w:rPr>
        <w:t xml:space="preserve">Hakim, Abdul (2000), </w:t>
      </w:r>
      <w:r>
        <w:rPr>
          <w:rFonts w:ascii="Times New Roman" w:eastAsia="Times New Roman" w:hAnsi="Times New Roman" w:cs="Times New Roman"/>
          <w:i/>
          <w:sz w:val="23"/>
        </w:rPr>
        <w:t>Statistik Induktif Untuk Ekonomi dan Bisnis</w:t>
      </w:r>
      <w:r>
        <w:rPr>
          <w:rFonts w:ascii="Times New Roman" w:eastAsia="Times New Roman" w:hAnsi="Times New Roman" w:cs="Times New Roman"/>
          <w:sz w:val="23"/>
        </w:rPr>
        <w:t xml:space="preserve">, Ekonisia, Yogyakarta. </w:t>
      </w:r>
    </w:p>
    <w:p w14:paraId="1E747EDB" w14:textId="77777777" w:rsidR="00987387" w:rsidRDefault="00D205D0">
      <w:pPr>
        <w:spacing w:after="0"/>
        <w:ind w:left="2"/>
      </w:pPr>
      <w:r>
        <w:rPr>
          <w:rFonts w:ascii="Times New Roman" w:eastAsia="Times New Roman" w:hAnsi="Times New Roman" w:cs="Times New Roman"/>
          <w:sz w:val="23"/>
        </w:rPr>
        <w:t xml:space="preserve">   </w:t>
      </w:r>
    </w:p>
    <w:p w14:paraId="7633645B" w14:textId="77777777" w:rsidR="00987387" w:rsidRDefault="00D205D0">
      <w:pPr>
        <w:spacing w:after="0" w:line="248" w:lineRule="auto"/>
        <w:ind w:left="749" w:hanging="762"/>
        <w:jc w:val="both"/>
      </w:pPr>
      <w:r>
        <w:rPr>
          <w:rFonts w:ascii="Times New Roman" w:eastAsia="Times New Roman" w:hAnsi="Times New Roman" w:cs="Times New Roman"/>
          <w:sz w:val="23"/>
        </w:rPr>
        <w:t xml:space="preserve">Hill, Hal. (2002), </w:t>
      </w:r>
      <w:r>
        <w:rPr>
          <w:rFonts w:ascii="Times New Roman" w:eastAsia="Times New Roman" w:hAnsi="Times New Roman" w:cs="Times New Roman"/>
          <w:i/>
          <w:sz w:val="23"/>
        </w:rPr>
        <w:t>Ekonomi Indonesia</w:t>
      </w:r>
      <w:r>
        <w:rPr>
          <w:rFonts w:ascii="Times New Roman" w:eastAsia="Times New Roman" w:hAnsi="Times New Roman" w:cs="Times New Roman"/>
          <w:sz w:val="23"/>
        </w:rPr>
        <w:t>, Edisi kedua, Terjemahan Tri Wibowo Budi Santoso dan Hadi Susilo, PT Raja Grafindo Persada, J</w:t>
      </w:r>
      <w:r>
        <w:rPr>
          <w:rFonts w:ascii="Times New Roman" w:eastAsia="Times New Roman" w:hAnsi="Times New Roman" w:cs="Times New Roman"/>
          <w:sz w:val="23"/>
        </w:rPr>
        <w:t xml:space="preserve">akarta. </w:t>
      </w:r>
    </w:p>
    <w:p w14:paraId="2C9DFE3B" w14:textId="77777777" w:rsidR="00987387" w:rsidRDefault="00D205D0">
      <w:pPr>
        <w:spacing w:after="0"/>
        <w:ind w:left="2"/>
      </w:pPr>
      <w:r>
        <w:rPr>
          <w:rFonts w:ascii="Times New Roman" w:eastAsia="Times New Roman" w:hAnsi="Times New Roman" w:cs="Times New Roman"/>
          <w:sz w:val="23"/>
        </w:rPr>
        <w:t xml:space="preserve"> </w:t>
      </w:r>
    </w:p>
    <w:p w14:paraId="442EEAFC" w14:textId="77777777" w:rsidR="00987387" w:rsidRDefault="00D205D0">
      <w:pPr>
        <w:spacing w:after="0" w:line="248" w:lineRule="auto"/>
        <w:ind w:left="749" w:hanging="762"/>
        <w:jc w:val="both"/>
      </w:pPr>
      <w:r>
        <w:rPr>
          <w:rFonts w:ascii="Times New Roman" w:eastAsia="Times New Roman" w:hAnsi="Times New Roman" w:cs="Times New Roman"/>
          <w:sz w:val="23"/>
        </w:rPr>
        <w:t xml:space="preserve">Isyani, &amp; Mulidyah Indira Hasmarini. (2005). Analisis Konsumsi Masyarakat di Indonesia Tahun 1989-2002 (Tinjauan Terhadap Hipotesis Keynes dan Post Keynes). </w:t>
      </w:r>
      <w:r>
        <w:rPr>
          <w:rFonts w:ascii="Times New Roman" w:eastAsia="Times New Roman" w:hAnsi="Times New Roman" w:cs="Times New Roman"/>
          <w:i/>
          <w:sz w:val="23"/>
        </w:rPr>
        <w:t>Jurnal</w:t>
      </w:r>
      <w:r>
        <w:rPr>
          <w:rFonts w:ascii="Times New Roman" w:eastAsia="Times New Roman" w:hAnsi="Times New Roman" w:cs="Times New Roman"/>
          <w:sz w:val="23"/>
        </w:rPr>
        <w:t xml:space="preserve"> </w:t>
      </w:r>
      <w:r>
        <w:rPr>
          <w:rFonts w:ascii="Times New Roman" w:eastAsia="Times New Roman" w:hAnsi="Times New Roman" w:cs="Times New Roman"/>
          <w:i/>
          <w:sz w:val="23"/>
        </w:rPr>
        <w:t>Ekonomi Pembangunan</w:t>
      </w:r>
      <w:r>
        <w:rPr>
          <w:rFonts w:ascii="Times New Roman" w:eastAsia="Times New Roman" w:hAnsi="Times New Roman" w:cs="Times New Roman"/>
          <w:sz w:val="23"/>
        </w:rPr>
        <w:t xml:space="preserve">, Vol. VI, Desember. No. 2, pp. 143-162. </w:t>
      </w:r>
    </w:p>
    <w:p w14:paraId="56F99F4F" w14:textId="77777777" w:rsidR="00987387" w:rsidRDefault="00D205D0">
      <w:pPr>
        <w:spacing w:after="0"/>
        <w:ind w:left="2"/>
      </w:pPr>
      <w:r>
        <w:rPr>
          <w:rFonts w:ascii="Times New Roman" w:eastAsia="Times New Roman" w:hAnsi="Times New Roman" w:cs="Times New Roman"/>
          <w:sz w:val="23"/>
        </w:rPr>
        <w:t xml:space="preserve"> </w:t>
      </w:r>
    </w:p>
    <w:p w14:paraId="41618AC4" w14:textId="77777777" w:rsidR="00987387" w:rsidRDefault="00D205D0">
      <w:pPr>
        <w:spacing w:after="246" w:line="248" w:lineRule="auto"/>
        <w:ind w:left="-3" w:hanging="10"/>
        <w:jc w:val="both"/>
      </w:pPr>
      <w:r>
        <w:rPr>
          <w:rFonts w:ascii="Times New Roman" w:eastAsia="Times New Roman" w:hAnsi="Times New Roman" w:cs="Times New Roman"/>
          <w:sz w:val="23"/>
        </w:rPr>
        <w:t>Insukindro (1993),</w:t>
      </w:r>
      <w:r>
        <w:rPr>
          <w:rFonts w:ascii="Times New Roman" w:eastAsia="Times New Roman" w:hAnsi="Times New Roman" w:cs="Times New Roman"/>
          <w:sz w:val="23"/>
        </w:rPr>
        <w:t xml:space="preserve"> </w:t>
      </w:r>
      <w:r>
        <w:rPr>
          <w:rFonts w:ascii="Times New Roman" w:eastAsia="Times New Roman" w:hAnsi="Times New Roman" w:cs="Times New Roman"/>
          <w:i/>
          <w:sz w:val="23"/>
        </w:rPr>
        <w:t xml:space="preserve">Ekonomi Uang dan Bank, </w:t>
      </w:r>
      <w:r>
        <w:rPr>
          <w:rFonts w:ascii="Times New Roman" w:eastAsia="Times New Roman" w:hAnsi="Times New Roman" w:cs="Times New Roman"/>
          <w:sz w:val="23"/>
        </w:rPr>
        <w:t xml:space="preserve">BPFE, UGM. Yogyakarta. </w:t>
      </w:r>
    </w:p>
    <w:p w14:paraId="56155EB6" w14:textId="77777777" w:rsidR="00987387" w:rsidRDefault="00D205D0">
      <w:pPr>
        <w:spacing w:after="0" w:line="248" w:lineRule="auto"/>
        <w:ind w:left="749" w:hanging="762"/>
        <w:jc w:val="both"/>
      </w:pPr>
      <w:r>
        <w:rPr>
          <w:rFonts w:ascii="Times New Roman" w:eastAsia="Times New Roman" w:hAnsi="Times New Roman" w:cs="Times New Roman"/>
          <w:sz w:val="23"/>
        </w:rPr>
        <w:t xml:space="preserve">Mangkoesoebroto, Guritno. Dan Algifari (1998), </w:t>
      </w:r>
      <w:r>
        <w:rPr>
          <w:rFonts w:ascii="Times New Roman" w:eastAsia="Times New Roman" w:hAnsi="Times New Roman" w:cs="Times New Roman"/>
          <w:i/>
          <w:sz w:val="23"/>
        </w:rPr>
        <w:t>Teori Ekonomi Makro</w:t>
      </w:r>
      <w:r>
        <w:rPr>
          <w:rFonts w:ascii="Times New Roman" w:eastAsia="Times New Roman" w:hAnsi="Times New Roman" w:cs="Times New Roman"/>
          <w:sz w:val="23"/>
        </w:rPr>
        <w:t xml:space="preserve">, Yogyakarta, STIE YKPN. </w:t>
      </w:r>
    </w:p>
    <w:p w14:paraId="0CDF6056" w14:textId="77777777" w:rsidR="00987387" w:rsidRDefault="00D205D0">
      <w:pPr>
        <w:spacing w:after="0"/>
        <w:ind w:left="2"/>
      </w:pPr>
      <w:r>
        <w:rPr>
          <w:rFonts w:ascii="Times New Roman" w:eastAsia="Times New Roman" w:hAnsi="Times New Roman" w:cs="Times New Roman"/>
          <w:sz w:val="23"/>
        </w:rPr>
        <w:t xml:space="preserve"> </w:t>
      </w:r>
    </w:p>
    <w:p w14:paraId="707F6C27" w14:textId="77777777" w:rsidR="00987387" w:rsidRDefault="00D205D0">
      <w:pPr>
        <w:spacing w:after="10" w:line="248" w:lineRule="auto"/>
        <w:ind w:left="-3" w:hanging="10"/>
        <w:jc w:val="both"/>
      </w:pPr>
      <w:r>
        <w:rPr>
          <w:rFonts w:ascii="Times New Roman" w:eastAsia="Times New Roman" w:hAnsi="Times New Roman" w:cs="Times New Roman"/>
          <w:sz w:val="23"/>
        </w:rPr>
        <w:t xml:space="preserve">Mankiw, N. Gregory. (2003), </w:t>
      </w:r>
      <w:r>
        <w:rPr>
          <w:rFonts w:ascii="Times New Roman" w:eastAsia="Times New Roman" w:hAnsi="Times New Roman" w:cs="Times New Roman"/>
          <w:i/>
          <w:sz w:val="23"/>
        </w:rPr>
        <w:t>Teori Makro Ekonomi</w:t>
      </w:r>
      <w:r>
        <w:rPr>
          <w:rFonts w:ascii="Times New Roman" w:eastAsia="Times New Roman" w:hAnsi="Times New Roman" w:cs="Times New Roman"/>
          <w:sz w:val="23"/>
        </w:rPr>
        <w:t xml:space="preserve"> </w:t>
      </w:r>
      <w:r>
        <w:rPr>
          <w:rFonts w:ascii="Times New Roman" w:eastAsia="Times New Roman" w:hAnsi="Times New Roman" w:cs="Times New Roman"/>
          <w:i/>
          <w:sz w:val="23"/>
        </w:rPr>
        <w:t>Terjemahan</w:t>
      </w:r>
      <w:r>
        <w:rPr>
          <w:rFonts w:ascii="Times New Roman" w:eastAsia="Times New Roman" w:hAnsi="Times New Roman" w:cs="Times New Roman"/>
          <w:sz w:val="23"/>
        </w:rPr>
        <w:t xml:space="preserve">. Jakarta, PT. </w:t>
      </w:r>
    </w:p>
    <w:p w14:paraId="6364F4C0" w14:textId="77777777" w:rsidR="00987387" w:rsidRDefault="00D205D0">
      <w:pPr>
        <w:spacing w:after="115" w:line="248" w:lineRule="auto"/>
        <w:ind w:left="774" w:hanging="10"/>
        <w:jc w:val="both"/>
      </w:pPr>
      <w:r>
        <w:rPr>
          <w:rFonts w:ascii="Times New Roman" w:eastAsia="Times New Roman" w:hAnsi="Times New Roman" w:cs="Times New Roman"/>
          <w:sz w:val="23"/>
        </w:rPr>
        <w:t xml:space="preserve">Gramedia Pustaka Utama. </w:t>
      </w:r>
    </w:p>
    <w:p w14:paraId="330E48D6" w14:textId="77777777" w:rsidR="00987387" w:rsidRDefault="00D205D0">
      <w:pPr>
        <w:spacing w:after="0" w:line="248" w:lineRule="auto"/>
        <w:ind w:left="749" w:hanging="762"/>
        <w:jc w:val="both"/>
      </w:pPr>
      <w:r>
        <w:rPr>
          <w:rFonts w:ascii="Times New Roman" w:eastAsia="Times New Roman" w:hAnsi="Times New Roman" w:cs="Times New Roman"/>
          <w:sz w:val="23"/>
        </w:rPr>
        <w:t xml:space="preserve">Reksoprayitno, </w:t>
      </w:r>
      <w:r>
        <w:rPr>
          <w:rFonts w:ascii="Times New Roman" w:eastAsia="Times New Roman" w:hAnsi="Times New Roman" w:cs="Times New Roman"/>
          <w:sz w:val="23"/>
        </w:rPr>
        <w:t xml:space="preserve">Soediyono. (2000), </w:t>
      </w:r>
      <w:r>
        <w:rPr>
          <w:rFonts w:ascii="Times New Roman" w:eastAsia="Times New Roman" w:hAnsi="Times New Roman" w:cs="Times New Roman"/>
          <w:i/>
          <w:sz w:val="23"/>
        </w:rPr>
        <w:t>Ekonomi Makro (Pengantar Analisis Pendapatan Nasional)</w:t>
      </w:r>
      <w:r>
        <w:rPr>
          <w:rFonts w:ascii="Times New Roman" w:eastAsia="Times New Roman" w:hAnsi="Times New Roman" w:cs="Times New Roman"/>
          <w:sz w:val="23"/>
        </w:rPr>
        <w:t xml:space="preserve">, Edisi Kelima. Cetakan Kedua, Liberty, Yogyakarta. </w:t>
      </w:r>
    </w:p>
    <w:p w14:paraId="460D0079" w14:textId="77777777" w:rsidR="00987387" w:rsidRDefault="00D205D0">
      <w:pPr>
        <w:spacing w:after="0"/>
        <w:ind w:left="2"/>
      </w:pPr>
      <w:r>
        <w:rPr>
          <w:rFonts w:ascii="Times New Roman" w:eastAsia="Times New Roman" w:hAnsi="Times New Roman" w:cs="Times New Roman"/>
          <w:sz w:val="23"/>
        </w:rPr>
        <w:t xml:space="preserve"> </w:t>
      </w:r>
    </w:p>
    <w:p w14:paraId="7BD80DC7" w14:textId="77777777" w:rsidR="00987387" w:rsidRDefault="00D205D0">
      <w:pPr>
        <w:spacing w:after="0" w:line="248" w:lineRule="auto"/>
        <w:ind w:left="749" w:hanging="762"/>
        <w:jc w:val="both"/>
      </w:pPr>
      <w:r>
        <w:rPr>
          <w:rFonts w:ascii="Times New Roman" w:eastAsia="Times New Roman" w:hAnsi="Times New Roman" w:cs="Times New Roman"/>
          <w:sz w:val="23"/>
        </w:rPr>
        <w:t>Siti Fatimah Nurhayati dan Masagus Rachman. (2003), Analisis Faktor-faktor Yang Mempengaruhi Fungsi Konsumsi Masyarakat di propi</w:t>
      </w:r>
      <w:r>
        <w:rPr>
          <w:rFonts w:ascii="Times New Roman" w:eastAsia="Times New Roman" w:hAnsi="Times New Roman" w:cs="Times New Roman"/>
          <w:sz w:val="23"/>
        </w:rPr>
        <w:t xml:space="preserve">nsi Jawa </w:t>
      </w:r>
    </w:p>
    <w:p w14:paraId="2A9573BF" w14:textId="77777777" w:rsidR="00987387" w:rsidRDefault="00D205D0">
      <w:pPr>
        <w:spacing w:after="0"/>
        <w:ind w:left="10" w:right="94" w:hanging="10"/>
        <w:jc w:val="center"/>
      </w:pPr>
      <w:r>
        <w:rPr>
          <w:rFonts w:ascii="Times New Roman" w:eastAsia="Times New Roman" w:hAnsi="Times New Roman" w:cs="Times New Roman"/>
          <w:sz w:val="23"/>
        </w:rPr>
        <w:t xml:space="preserve">Tengah pada tahun 2000. Hasil Penelitian Tidak Dipublikasikan </w:t>
      </w:r>
    </w:p>
    <w:p w14:paraId="428621F4" w14:textId="77777777" w:rsidR="00987387" w:rsidRDefault="00D205D0">
      <w:pPr>
        <w:spacing w:after="0"/>
        <w:ind w:left="2"/>
      </w:pPr>
      <w:r>
        <w:rPr>
          <w:rFonts w:ascii="Times New Roman" w:eastAsia="Times New Roman" w:hAnsi="Times New Roman" w:cs="Times New Roman"/>
          <w:sz w:val="23"/>
        </w:rPr>
        <w:t xml:space="preserve"> </w:t>
      </w:r>
    </w:p>
    <w:p w14:paraId="2ED176FE" w14:textId="77777777" w:rsidR="00987387" w:rsidRDefault="00D205D0">
      <w:pPr>
        <w:spacing w:after="0" w:line="248" w:lineRule="auto"/>
        <w:ind w:left="749" w:hanging="762"/>
        <w:jc w:val="both"/>
      </w:pPr>
      <w:r>
        <w:rPr>
          <w:rFonts w:ascii="Times New Roman" w:eastAsia="Times New Roman" w:hAnsi="Times New Roman" w:cs="Times New Roman"/>
          <w:sz w:val="23"/>
        </w:rPr>
        <w:t xml:space="preserve">Sukirno, Sadono. (2003), </w:t>
      </w:r>
      <w:r>
        <w:rPr>
          <w:rFonts w:ascii="Times New Roman" w:eastAsia="Times New Roman" w:hAnsi="Times New Roman" w:cs="Times New Roman"/>
          <w:i/>
          <w:sz w:val="23"/>
        </w:rPr>
        <w:t>Pengantar Teori</w:t>
      </w:r>
      <w:r>
        <w:rPr>
          <w:rFonts w:ascii="Times New Roman" w:eastAsia="Times New Roman" w:hAnsi="Times New Roman" w:cs="Times New Roman"/>
          <w:sz w:val="23"/>
        </w:rPr>
        <w:t xml:space="preserve"> </w:t>
      </w:r>
      <w:r>
        <w:rPr>
          <w:rFonts w:ascii="Times New Roman" w:eastAsia="Times New Roman" w:hAnsi="Times New Roman" w:cs="Times New Roman"/>
          <w:i/>
          <w:sz w:val="23"/>
        </w:rPr>
        <w:t>Makro Ekonomi”(ed.2)”</w:t>
      </w:r>
      <w:r>
        <w:rPr>
          <w:rFonts w:ascii="Times New Roman" w:eastAsia="Times New Roman" w:hAnsi="Times New Roman" w:cs="Times New Roman"/>
          <w:sz w:val="23"/>
        </w:rPr>
        <w:t xml:space="preserve">, PT Raja Grafindo Persada, Jakarta. </w:t>
      </w:r>
    </w:p>
    <w:p w14:paraId="34CEB096" w14:textId="77777777" w:rsidR="00987387" w:rsidRDefault="00D205D0">
      <w:pPr>
        <w:spacing w:after="0"/>
        <w:ind w:left="2"/>
      </w:pPr>
      <w:r>
        <w:rPr>
          <w:rFonts w:ascii="Times New Roman" w:eastAsia="Times New Roman" w:hAnsi="Times New Roman" w:cs="Times New Roman"/>
          <w:sz w:val="23"/>
        </w:rPr>
        <w:t xml:space="preserve"> </w:t>
      </w:r>
    </w:p>
    <w:p w14:paraId="78593AD0" w14:textId="77777777" w:rsidR="00987387" w:rsidRDefault="00D205D0">
      <w:pPr>
        <w:spacing w:after="247" w:line="248" w:lineRule="auto"/>
        <w:ind w:left="-3" w:hanging="10"/>
        <w:jc w:val="both"/>
      </w:pPr>
      <w:r>
        <w:rPr>
          <w:rFonts w:ascii="Times New Roman" w:eastAsia="Times New Roman" w:hAnsi="Times New Roman" w:cs="Times New Roman"/>
          <w:sz w:val="23"/>
        </w:rPr>
        <w:t xml:space="preserve">Sriyana, Jaka. (2003), </w:t>
      </w:r>
      <w:r>
        <w:rPr>
          <w:rFonts w:ascii="Times New Roman" w:eastAsia="Times New Roman" w:hAnsi="Times New Roman" w:cs="Times New Roman"/>
          <w:i/>
          <w:sz w:val="23"/>
        </w:rPr>
        <w:t>Modul Teori Pelatihan Ekonometrika</w:t>
      </w:r>
      <w:r>
        <w:rPr>
          <w:rFonts w:ascii="Times New Roman" w:eastAsia="Times New Roman" w:hAnsi="Times New Roman" w:cs="Times New Roman"/>
          <w:sz w:val="23"/>
        </w:rPr>
        <w:t xml:space="preserve">. Yogyakarta. </w:t>
      </w:r>
    </w:p>
    <w:p w14:paraId="123232FA" w14:textId="77777777" w:rsidR="00987387" w:rsidRDefault="00D205D0">
      <w:pPr>
        <w:spacing w:after="246" w:line="248" w:lineRule="auto"/>
        <w:ind w:left="-3" w:hanging="10"/>
        <w:jc w:val="both"/>
      </w:pPr>
      <w:r>
        <w:rPr>
          <w:rFonts w:ascii="Times New Roman" w:eastAsia="Times New Roman" w:hAnsi="Times New Roman" w:cs="Times New Roman"/>
          <w:sz w:val="23"/>
        </w:rPr>
        <w:t xml:space="preserve">Suparmoko, M. (1991), </w:t>
      </w:r>
      <w:r>
        <w:rPr>
          <w:rFonts w:ascii="Times New Roman" w:eastAsia="Times New Roman" w:hAnsi="Times New Roman" w:cs="Times New Roman"/>
          <w:i/>
          <w:sz w:val="23"/>
        </w:rPr>
        <w:t>Pengantar Ekonomika Makro</w:t>
      </w:r>
      <w:r>
        <w:rPr>
          <w:rFonts w:ascii="Times New Roman" w:eastAsia="Times New Roman" w:hAnsi="Times New Roman" w:cs="Times New Roman"/>
          <w:sz w:val="23"/>
        </w:rPr>
        <w:t xml:space="preserve">, BPFE, Yogyakarta. </w:t>
      </w:r>
    </w:p>
    <w:p w14:paraId="2ADA6C93" w14:textId="77777777" w:rsidR="00987387" w:rsidRDefault="00D205D0">
      <w:pPr>
        <w:spacing w:after="0" w:line="248" w:lineRule="auto"/>
        <w:ind w:left="749" w:hanging="762"/>
        <w:jc w:val="both"/>
      </w:pPr>
      <w:r>
        <w:rPr>
          <w:rFonts w:ascii="Times New Roman" w:eastAsia="Times New Roman" w:hAnsi="Times New Roman" w:cs="Times New Roman"/>
          <w:sz w:val="23"/>
        </w:rPr>
        <w:t xml:space="preserve">Syahruddin , Fungsi Konsumsi; Kenyataannya di Sumatera Barat, </w:t>
      </w:r>
      <w:r>
        <w:rPr>
          <w:rFonts w:ascii="Times New Roman" w:eastAsia="Times New Roman" w:hAnsi="Times New Roman" w:cs="Times New Roman"/>
          <w:i/>
          <w:sz w:val="23"/>
        </w:rPr>
        <w:t>Ekonomi dan Keuangan Indonesia</w:t>
      </w:r>
      <w:r>
        <w:rPr>
          <w:rFonts w:ascii="Times New Roman" w:eastAsia="Times New Roman" w:hAnsi="Times New Roman" w:cs="Times New Roman"/>
          <w:sz w:val="23"/>
        </w:rPr>
        <w:t xml:space="preserve">, Vol XXIX, No. 2, Juni 1981. </w:t>
      </w:r>
    </w:p>
    <w:p w14:paraId="18840F62" w14:textId="77777777" w:rsidR="00987387" w:rsidRDefault="00D205D0">
      <w:pPr>
        <w:spacing w:after="0"/>
        <w:ind w:left="2"/>
      </w:pPr>
      <w:r>
        <w:rPr>
          <w:rFonts w:ascii="Times New Roman" w:eastAsia="Times New Roman" w:hAnsi="Times New Roman" w:cs="Times New Roman"/>
          <w:sz w:val="23"/>
        </w:rPr>
        <w:t xml:space="preserve"> </w:t>
      </w:r>
    </w:p>
    <w:p w14:paraId="1D4EDD1F" w14:textId="77777777" w:rsidR="00987387" w:rsidRDefault="00D205D0">
      <w:pPr>
        <w:spacing w:after="0" w:line="248" w:lineRule="auto"/>
        <w:ind w:left="834" w:hanging="847"/>
        <w:jc w:val="both"/>
      </w:pPr>
      <w:r>
        <w:rPr>
          <w:rFonts w:ascii="Times New Roman" w:eastAsia="Times New Roman" w:hAnsi="Times New Roman" w:cs="Times New Roman"/>
          <w:sz w:val="23"/>
        </w:rPr>
        <w:t>Widarjono, Agu</w:t>
      </w:r>
      <w:r>
        <w:rPr>
          <w:rFonts w:ascii="Times New Roman" w:eastAsia="Times New Roman" w:hAnsi="Times New Roman" w:cs="Times New Roman"/>
          <w:sz w:val="23"/>
        </w:rPr>
        <w:t xml:space="preserve">s. (2005), </w:t>
      </w:r>
      <w:r>
        <w:rPr>
          <w:rFonts w:ascii="Times New Roman" w:eastAsia="Times New Roman" w:hAnsi="Times New Roman" w:cs="Times New Roman"/>
          <w:i/>
          <w:sz w:val="23"/>
        </w:rPr>
        <w:t>Ekonometrika, Teori dan Aplikasi</w:t>
      </w:r>
      <w:r>
        <w:rPr>
          <w:rFonts w:ascii="Times New Roman" w:eastAsia="Times New Roman" w:hAnsi="Times New Roman" w:cs="Times New Roman"/>
          <w:sz w:val="23"/>
        </w:rPr>
        <w:t xml:space="preserve">. Yogyakarta, EKONISIA.  </w:t>
      </w:r>
    </w:p>
    <w:p w14:paraId="7585C2C7" w14:textId="77777777" w:rsidR="00987387" w:rsidRDefault="00D205D0">
      <w:pPr>
        <w:spacing w:after="107"/>
        <w:ind w:left="2"/>
      </w:pPr>
      <w:r>
        <w:rPr>
          <w:rFonts w:ascii="Times New Roman" w:eastAsia="Times New Roman" w:hAnsi="Times New Roman" w:cs="Times New Roman"/>
          <w:sz w:val="23"/>
        </w:rPr>
        <w:t xml:space="preserve"> </w:t>
      </w:r>
    </w:p>
    <w:p w14:paraId="278E484D" w14:textId="77777777" w:rsidR="00987387" w:rsidRDefault="00D205D0">
      <w:pPr>
        <w:spacing w:after="873"/>
        <w:ind w:left="2"/>
      </w:pPr>
      <w:r>
        <w:rPr>
          <w:rFonts w:ascii="Times New Roman" w:eastAsia="Times New Roman" w:hAnsi="Times New Roman" w:cs="Times New Roman"/>
          <w:sz w:val="23"/>
        </w:rPr>
        <w:t xml:space="preserve"> </w:t>
      </w:r>
    </w:p>
    <w:p w14:paraId="18787D21" w14:textId="77777777" w:rsidR="00987387" w:rsidRDefault="00D205D0">
      <w:pPr>
        <w:spacing w:after="0"/>
        <w:ind w:left="680"/>
      </w:pPr>
      <w:r>
        <w:rPr>
          <w:rFonts w:ascii="Arial" w:eastAsia="Arial" w:hAnsi="Arial" w:cs="Arial"/>
          <w:sz w:val="90"/>
        </w:rPr>
        <w:t xml:space="preserve"> </w:t>
      </w:r>
    </w:p>
    <w:p w14:paraId="61651595" w14:textId="77777777" w:rsidR="00987387" w:rsidRDefault="00D205D0">
      <w:pPr>
        <w:spacing w:after="0"/>
        <w:ind w:left="680"/>
      </w:pPr>
      <w:r>
        <w:rPr>
          <w:rFonts w:ascii="Arial" w:eastAsia="Arial" w:hAnsi="Arial" w:cs="Arial"/>
          <w:sz w:val="90"/>
        </w:rPr>
        <w:t xml:space="preserve"> </w:t>
      </w:r>
    </w:p>
    <w:p w14:paraId="7DF9D09D" w14:textId="77777777" w:rsidR="00987387" w:rsidRDefault="00D205D0">
      <w:pPr>
        <w:spacing w:after="456"/>
        <w:ind w:left="680"/>
      </w:pPr>
      <w:r>
        <w:rPr>
          <w:rFonts w:ascii="Arial" w:eastAsia="Arial" w:hAnsi="Arial" w:cs="Arial"/>
          <w:sz w:val="90"/>
        </w:rPr>
        <w:t xml:space="preserve"> </w:t>
      </w:r>
    </w:p>
    <w:p w14:paraId="73C50EEB" w14:textId="77777777" w:rsidR="00987387" w:rsidRDefault="00D205D0">
      <w:pPr>
        <w:spacing w:after="0"/>
        <w:ind w:left="2"/>
      </w:pPr>
      <w:r>
        <w:rPr>
          <w:rFonts w:ascii="Arial" w:eastAsia="Arial" w:hAnsi="Arial" w:cs="Arial"/>
          <w:sz w:val="135"/>
        </w:rPr>
        <w:t xml:space="preserve"> </w:t>
      </w:r>
      <w:r>
        <w:rPr>
          <w:rFonts w:ascii="Arial" w:eastAsia="Arial" w:hAnsi="Arial" w:cs="Arial"/>
          <w:sz w:val="135"/>
        </w:rPr>
        <w:tab/>
        <w:t xml:space="preserve"> </w:t>
      </w:r>
    </w:p>
    <w:p w14:paraId="69DA3F2F" w14:textId="77777777" w:rsidR="00987387" w:rsidRDefault="00D205D0">
      <w:pPr>
        <w:spacing w:after="237"/>
        <w:ind w:left="2"/>
      </w:pPr>
      <w:r>
        <w:rPr>
          <w:rFonts w:ascii="Times New Roman" w:eastAsia="Times New Roman" w:hAnsi="Times New Roman" w:cs="Times New Roman"/>
          <w:sz w:val="23"/>
        </w:rPr>
        <w:t xml:space="preserve"> </w:t>
      </w:r>
    </w:p>
    <w:p w14:paraId="74B6EAFA" w14:textId="77777777" w:rsidR="00987387" w:rsidRDefault="00D205D0">
      <w:pPr>
        <w:spacing w:after="0"/>
        <w:ind w:left="2"/>
      </w:pPr>
      <w:r>
        <w:rPr>
          <w:rFonts w:ascii="Times New Roman" w:eastAsia="Times New Roman" w:hAnsi="Times New Roman" w:cs="Times New Roman"/>
          <w:sz w:val="23"/>
        </w:rPr>
        <w:t xml:space="preserve"> </w:t>
      </w:r>
    </w:p>
    <w:p w14:paraId="28617128" w14:textId="77777777" w:rsidR="00987387" w:rsidRDefault="00D205D0">
      <w:pPr>
        <w:spacing w:after="0"/>
        <w:ind w:left="134" w:hanging="10"/>
      </w:pPr>
      <w:r>
        <w:rPr>
          <w:rFonts w:ascii="Times New Roman" w:eastAsia="Times New Roman" w:hAnsi="Times New Roman" w:cs="Times New Roman"/>
          <w:b/>
          <w:sz w:val="26"/>
        </w:rPr>
        <w:t xml:space="preserve">DATA PENDAPATAN NASIONAL, INFLASI, SUKU BUNGA </w:t>
      </w:r>
    </w:p>
    <w:p w14:paraId="3D3EDA95" w14:textId="77777777" w:rsidR="00987387" w:rsidRDefault="00D205D0">
      <w:pPr>
        <w:spacing w:after="3"/>
        <w:ind w:left="10" w:right="9" w:hanging="10"/>
        <w:jc w:val="center"/>
      </w:pPr>
      <w:r>
        <w:rPr>
          <w:rFonts w:ascii="Times New Roman" w:eastAsia="Times New Roman" w:hAnsi="Times New Roman" w:cs="Times New Roman"/>
          <w:b/>
          <w:sz w:val="26"/>
        </w:rPr>
        <w:t xml:space="preserve">DEPOSITO DAN JUMLAH UANG BEREDAR </w:t>
      </w:r>
    </w:p>
    <w:p w14:paraId="2F5451CF" w14:textId="77777777" w:rsidR="00987387" w:rsidRDefault="00D205D0">
      <w:pPr>
        <w:pStyle w:val="Heading2"/>
        <w:ind w:left="1334" w:right="1330"/>
      </w:pPr>
      <w:r>
        <w:t xml:space="preserve"> DI INDONESIA </w:t>
      </w:r>
    </w:p>
    <w:p w14:paraId="50D33735" w14:textId="77777777" w:rsidR="00987387" w:rsidRDefault="00D205D0">
      <w:pPr>
        <w:spacing w:after="0"/>
        <w:ind w:left="3706" w:right="3646"/>
        <w:jc w:val="center"/>
      </w:pPr>
      <w:r>
        <w:rPr>
          <w:rFonts w:ascii="Times New Roman" w:eastAsia="Times New Roman" w:hAnsi="Times New Roman" w:cs="Times New Roman"/>
          <w:sz w:val="26"/>
        </w:rPr>
        <w:t xml:space="preserve"> </w:t>
      </w:r>
      <w:r>
        <w:rPr>
          <w:rFonts w:ascii="Times New Roman" w:eastAsia="Times New Roman" w:hAnsi="Times New Roman" w:cs="Times New Roman"/>
          <w:sz w:val="23"/>
        </w:rPr>
        <w:t xml:space="preserve"> </w:t>
      </w:r>
    </w:p>
    <w:tbl>
      <w:tblPr>
        <w:tblStyle w:val="TableGrid"/>
        <w:tblW w:w="5591" w:type="dxa"/>
        <w:tblInd w:w="910" w:type="dxa"/>
        <w:tblCellMar>
          <w:top w:w="33" w:type="dxa"/>
          <w:left w:w="101" w:type="dxa"/>
          <w:bottom w:w="0" w:type="dxa"/>
          <w:right w:w="87" w:type="dxa"/>
        </w:tblCellMar>
        <w:tblLook w:val="04A0" w:firstRow="1" w:lastRow="0" w:firstColumn="1" w:lastColumn="0" w:noHBand="0" w:noVBand="1"/>
      </w:tblPr>
      <w:tblGrid>
        <w:gridCol w:w="903"/>
        <w:gridCol w:w="989"/>
        <w:gridCol w:w="989"/>
        <w:gridCol w:w="904"/>
        <w:gridCol w:w="904"/>
        <w:gridCol w:w="902"/>
      </w:tblGrid>
      <w:tr w:rsidR="00987387" w14:paraId="524F5815" w14:textId="77777777">
        <w:trPr>
          <w:trHeight w:val="274"/>
        </w:trPr>
        <w:tc>
          <w:tcPr>
            <w:tcW w:w="904" w:type="dxa"/>
            <w:tcBorders>
              <w:top w:val="single" w:sz="7" w:space="0" w:color="000000"/>
              <w:left w:val="single" w:sz="7" w:space="0" w:color="000000"/>
              <w:bottom w:val="single" w:sz="8" w:space="0" w:color="000000"/>
              <w:right w:val="single" w:sz="7" w:space="0" w:color="000000"/>
            </w:tcBorders>
          </w:tcPr>
          <w:p w14:paraId="51F9D142" w14:textId="77777777" w:rsidR="00987387" w:rsidRDefault="00D205D0">
            <w:pPr>
              <w:spacing w:after="0"/>
              <w:ind w:left="83"/>
            </w:pPr>
            <w:r>
              <w:rPr>
                <w:rFonts w:ascii="Arial" w:eastAsia="Arial" w:hAnsi="Arial" w:cs="Arial"/>
                <w:sz w:val="19"/>
              </w:rPr>
              <w:t xml:space="preserve">Tahun </w:t>
            </w:r>
          </w:p>
        </w:tc>
        <w:tc>
          <w:tcPr>
            <w:tcW w:w="989" w:type="dxa"/>
            <w:tcBorders>
              <w:top w:val="single" w:sz="7" w:space="0" w:color="000000"/>
              <w:left w:val="single" w:sz="7" w:space="0" w:color="000000"/>
              <w:bottom w:val="single" w:sz="8" w:space="0" w:color="000000"/>
              <w:right w:val="single" w:sz="7" w:space="0" w:color="000000"/>
            </w:tcBorders>
          </w:tcPr>
          <w:p w14:paraId="77DDA51E" w14:textId="77777777" w:rsidR="00987387" w:rsidRDefault="00D205D0">
            <w:pPr>
              <w:spacing w:after="0"/>
              <w:ind w:right="14"/>
              <w:jc w:val="center"/>
            </w:pPr>
            <w:r>
              <w:rPr>
                <w:rFonts w:ascii="Arial" w:eastAsia="Arial" w:hAnsi="Arial" w:cs="Arial"/>
                <w:sz w:val="19"/>
              </w:rPr>
              <w:t xml:space="preserve">Y </w:t>
            </w:r>
          </w:p>
        </w:tc>
        <w:tc>
          <w:tcPr>
            <w:tcW w:w="989" w:type="dxa"/>
            <w:tcBorders>
              <w:top w:val="single" w:sz="7" w:space="0" w:color="000000"/>
              <w:left w:val="single" w:sz="7" w:space="0" w:color="000000"/>
              <w:bottom w:val="single" w:sz="8" w:space="0" w:color="000000"/>
              <w:right w:val="single" w:sz="7" w:space="0" w:color="000000"/>
            </w:tcBorders>
          </w:tcPr>
          <w:p w14:paraId="0D146F6E" w14:textId="77777777" w:rsidR="00987387" w:rsidRDefault="00D205D0">
            <w:pPr>
              <w:spacing w:after="0"/>
              <w:ind w:right="13"/>
              <w:jc w:val="center"/>
            </w:pPr>
            <w:r>
              <w:rPr>
                <w:rFonts w:ascii="Arial" w:eastAsia="Arial" w:hAnsi="Arial" w:cs="Arial"/>
                <w:sz w:val="19"/>
              </w:rPr>
              <w:t xml:space="preserve">X1 </w:t>
            </w:r>
          </w:p>
        </w:tc>
        <w:tc>
          <w:tcPr>
            <w:tcW w:w="904" w:type="dxa"/>
            <w:tcBorders>
              <w:top w:val="single" w:sz="7" w:space="0" w:color="000000"/>
              <w:left w:val="single" w:sz="7" w:space="0" w:color="000000"/>
              <w:bottom w:val="single" w:sz="8" w:space="0" w:color="000000"/>
              <w:right w:val="single" w:sz="7" w:space="0" w:color="000000"/>
            </w:tcBorders>
          </w:tcPr>
          <w:p w14:paraId="6403886E" w14:textId="77777777" w:rsidR="00987387" w:rsidRDefault="00D205D0">
            <w:pPr>
              <w:spacing w:after="0"/>
              <w:ind w:right="14"/>
              <w:jc w:val="center"/>
            </w:pPr>
            <w:r>
              <w:rPr>
                <w:rFonts w:ascii="Arial" w:eastAsia="Arial" w:hAnsi="Arial" w:cs="Arial"/>
                <w:sz w:val="19"/>
              </w:rPr>
              <w:t xml:space="preserve">X2 </w:t>
            </w:r>
          </w:p>
        </w:tc>
        <w:tc>
          <w:tcPr>
            <w:tcW w:w="904" w:type="dxa"/>
            <w:tcBorders>
              <w:top w:val="single" w:sz="7" w:space="0" w:color="000000"/>
              <w:left w:val="single" w:sz="7" w:space="0" w:color="000000"/>
              <w:bottom w:val="single" w:sz="8" w:space="0" w:color="000000"/>
              <w:right w:val="single" w:sz="7" w:space="0" w:color="000000"/>
            </w:tcBorders>
          </w:tcPr>
          <w:p w14:paraId="7695CA03" w14:textId="77777777" w:rsidR="00987387" w:rsidRDefault="00D205D0">
            <w:pPr>
              <w:spacing w:after="0"/>
              <w:ind w:right="16"/>
              <w:jc w:val="center"/>
            </w:pPr>
            <w:r>
              <w:rPr>
                <w:rFonts w:ascii="Arial" w:eastAsia="Arial" w:hAnsi="Arial" w:cs="Arial"/>
                <w:sz w:val="19"/>
              </w:rPr>
              <w:t xml:space="preserve">X3 </w:t>
            </w:r>
          </w:p>
        </w:tc>
        <w:tc>
          <w:tcPr>
            <w:tcW w:w="902" w:type="dxa"/>
            <w:tcBorders>
              <w:top w:val="single" w:sz="7" w:space="0" w:color="000000"/>
              <w:left w:val="single" w:sz="7" w:space="0" w:color="000000"/>
              <w:bottom w:val="single" w:sz="8" w:space="0" w:color="000000"/>
              <w:right w:val="single" w:sz="7" w:space="0" w:color="000000"/>
            </w:tcBorders>
          </w:tcPr>
          <w:p w14:paraId="6B73BE10" w14:textId="77777777" w:rsidR="00987387" w:rsidRDefault="00D205D0">
            <w:pPr>
              <w:spacing w:after="0"/>
              <w:ind w:right="15"/>
              <w:jc w:val="center"/>
            </w:pPr>
            <w:r>
              <w:rPr>
                <w:rFonts w:ascii="Arial" w:eastAsia="Arial" w:hAnsi="Arial" w:cs="Arial"/>
                <w:sz w:val="19"/>
              </w:rPr>
              <w:t xml:space="preserve">X4 </w:t>
            </w:r>
          </w:p>
        </w:tc>
      </w:tr>
      <w:tr w:rsidR="00987387" w14:paraId="3F945858" w14:textId="77777777">
        <w:trPr>
          <w:trHeight w:val="272"/>
        </w:trPr>
        <w:tc>
          <w:tcPr>
            <w:tcW w:w="904" w:type="dxa"/>
            <w:tcBorders>
              <w:top w:val="single" w:sz="8" w:space="0" w:color="000000"/>
              <w:left w:val="single" w:sz="7" w:space="0" w:color="000000"/>
              <w:bottom w:val="single" w:sz="8" w:space="0" w:color="000000"/>
              <w:right w:val="single" w:sz="7" w:space="0" w:color="000000"/>
            </w:tcBorders>
          </w:tcPr>
          <w:p w14:paraId="48F3099A" w14:textId="77777777" w:rsidR="00987387" w:rsidRDefault="00D205D0">
            <w:pPr>
              <w:spacing w:after="0"/>
              <w:ind w:right="15"/>
              <w:jc w:val="center"/>
            </w:pPr>
            <w:r>
              <w:rPr>
                <w:rFonts w:ascii="Arial" w:eastAsia="Arial" w:hAnsi="Arial" w:cs="Arial"/>
                <w:sz w:val="19"/>
              </w:rPr>
              <w:t xml:space="preserve">1988 </w:t>
            </w:r>
          </w:p>
        </w:tc>
        <w:tc>
          <w:tcPr>
            <w:tcW w:w="989" w:type="dxa"/>
            <w:tcBorders>
              <w:top w:val="single" w:sz="8" w:space="0" w:color="000000"/>
              <w:left w:val="single" w:sz="7" w:space="0" w:color="000000"/>
              <w:bottom w:val="single" w:sz="8" w:space="0" w:color="000000"/>
              <w:right w:val="single" w:sz="7" w:space="0" w:color="000000"/>
            </w:tcBorders>
          </w:tcPr>
          <w:p w14:paraId="2EC428F8" w14:textId="77777777" w:rsidR="00987387" w:rsidRDefault="00D205D0">
            <w:pPr>
              <w:spacing w:after="0"/>
            </w:pPr>
            <w:r>
              <w:rPr>
                <w:rFonts w:ascii="Arial" w:eastAsia="Arial" w:hAnsi="Arial" w:cs="Arial"/>
                <w:sz w:val="19"/>
              </w:rPr>
              <w:t>137299.7</w:t>
            </w:r>
          </w:p>
        </w:tc>
        <w:tc>
          <w:tcPr>
            <w:tcW w:w="989" w:type="dxa"/>
            <w:tcBorders>
              <w:top w:val="single" w:sz="8" w:space="0" w:color="000000"/>
              <w:left w:val="single" w:sz="7" w:space="0" w:color="000000"/>
              <w:bottom w:val="single" w:sz="8" w:space="0" w:color="000000"/>
              <w:right w:val="single" w:sz="7" w:space="0" w:color="000000"/>
            </w:tcBorders>
          </w:tcPr>
          <w:p w14:paraId="36648BA2" w14:textId="77777777" w:rsidR="00987387" w:rsidRDefault="00D205D0">
            <w:pPr>
              <w:spacing w:after="0"/>
            </w:pPr>
            <w:r>
              <w:rPr>
                <w:rFonts w:ascii="Arial" w:eastAsia="Arial" w:hAnsi="Arial" w:cs="Arial"/>
                <w:sz w:val="19"/>
              </w:rPr>
              <w:t>203495.9</w:t>
            </w:r>
          </w:p>
        </w:tc>
        <w:tc>
          <w:tcPr>
            <w:tcW w:w="904" w:type="dxa"/>
            <w:tcBorders>
              <w:top w:val="single" w:sz="8" w:space="0" w:color="000000"/>
              <w:left w:val="single" w:sz="7" w:space="0" w:color="000000"/>
              <w:bottom w:val="single" w:sz="8" w:space="0" w:color="000000"/>
              <w:right w:val="single" w:sz="7" w:space="0" w:color="000000"/>
            </w:tcBorders>
          </w:tcPr>
          <w:p w14:paraId="4A4DA203" w14:textId="77777777" w:rsidR="00987387" w:rsidRDefault="00D205D0">
            <w:pPr>
              <w:spacing w:after="0"/>
              <w:ind w:right="16"/>
              <w:jc w:val="center"/>
            </w:pPr>
            <w:r>
              <w:rPr>
                <w:rFonts w:ascii="Arial" w:eastAsia="Arial" w:hAnsi="Arial" w:cs="Arial"/>
                <w:sz w:val="19"/>
              </w:rPr>
              <w:t xml:space="preserve">5.47 </w:t>
            </w:r>
          </w:p>
        </w:tc>
        <w:tc>
          <w:tcPr>
            <w:tcW w:w="904" w:type="dxa"/>
            <w:tcBorders>
              <w:top w:val="single" w:sz="8" w:space="0" w:color="000000"/>
              <w:left w:val="single" w:sz="7" w:space="0" w:color="000000"/>
              <w:bottom w:val="single" w:sz="8" w:space="0" w:color="000000"/>
              <w:right w:val="single" w:sz="7" w:space="0" w:color="000000"/>
            </w:tcBorders>
          </w:tcPr>
          <w:p w14:paraId="1F4D36F7" w14:textId="77777777" w:rsidR="00987387" w:rsidRDefault="00D205D0">
            <w:pPr>
              <w:spacing w:after="0"/>
              <w:ind w:right="20"/>
              <w:jc w:val="center"/>
            </w:pPr>
            <w:r>
              <w:rPr>
                <w:rFonts w:ascii="Arial" w:eastAsia="Arial" w:hAnsi="Arial" w:cs="Arial"/>
                <w:sz w:val="19"/>
              </w:rPr>
              <w:t xml:space="preserve">12.28 </w:t>
            </w:r>
          </w:p>
        </w:tc>
        <w:tc>
          <w:tcPr>
            <w:tcW w:w="902" w:type="dxa"/>
            <w:tcBorders>
              <w:top w:val="single" w:sz="8" w:space="0" w:color="000000"/>
              <w:left w:val="single" w:sz="7" w:space="0" w:color="000000"/>
              <w:bottom w:val="single" w:sz="8" w:space="0" w:color="000000"/>
              <w:right w:val="single" w:sz="7" w:space="0" w:color="000000"/>
            </w:tcBorders>
          </w:tcPr>
          <w:p w14:paraId="70426E74" w14:textId="77777777" w:rsidR="00987387" w:rsidRDefault="00D205D0">
            <w:pPr>
              <w:spacing w:after="0"/>
              <w:ind w:left="85"/>
            </w:pPr>
            <w:r>
              <w:rPr>
                <w:rFonts w:ascii="Arial" w:eastAsia="Arial" w:hAnsi="Arial" w:cs="Arial"/>
                <w:sz w:val="19"/>
              </w:rPr>
              <w:t xml:space="preserve">14392 </w:t>
            </w:r>
          </w:p>
        </w:tc>
      </w:tr>
      <w:tr w:rsidR="00987387" w14:paraId="177354C8" w14:textId="77777777">
        <w:trPr>
          <w:trHeight w:val="272"/>
        </w:trPr>
        <w:tc>
          <w:tcPr>
            <w:tcW w:w="904" w:type="dxa"/>
            <w:tcBorders>
              <w:top w:val="single" w:sz="8" w:space="0" w:color="000000"/>
              <w:left w:val="single" w:sz="7" w:space="0" w:color="000000"/>
              <w:bottom w:val="single" w:sz="8" w:space="0" w:color="000000"/>
              <w:right w:val="single" w:sz="7" w:space="0" w:color="000000"/>
            </w:tcBorders>
          </w:tcPr>
          <w:p w14:paraId="390DF9B7" w14:textId="77777777" w:rsidR="00987387" w:rsidRDefault="00D205D0">
            <w:pPr>
              <w:spacing w:after="0"/>
              <w:ind w:right="15"/>
              <w:jc w:val="center"/>
            </w:pPr>
            <w:r>
              <w:rPr>
                <w:rFonts w:ascii="Arial" w:eastAsia="Arial" w:hAnsi="Arial" w:cs="Arial"/>
                <w:sz w:val="19"/>
              </w:rPr>
              <w:t xml:space="preserve">1989 </w:t>
            </w:r>
          </w:p>
        </w:tc>
        <w:tc>
          <w:tcPr>
            <w:tcW w:w="989" w:type="dxa"/>
            <w:tcBorders>
              <w:top w:val="single" w:sz="8" w:space="0" w:color="000000"/>
              <w:left w:val="single" w:sz="7" w:space="0" w:color="000000"/>
              <w:bottom w:val="single" w:sz="8" w:space="0" w:color="000000"/>
              <w:right w:val="single" w:sz="7" w:space="0" w:color="000000"/>
            </w:tcBorders>
          </w:tcPr>
          <w:p w14:paraId="6831C1D6" w14:textId="77777777" w:rsidR="00987387" w:rsidRDefault="00D205D0">
            <w:pPr>
              <w:spacing w:after="0"/>
            </w:pPr>
            <w:r>
              <w:rPr>
                <w:rFonts w:ascii="Arial" w:eastAsia="Arial" w:hAnsi="Arial" w:cs="Arial"/>
                <w:sz w:val="19"/>
              </w:rPr>
              <w:t>142977.6</w:t>
            </w:r>
          </w:p>
        </w:tc>
        <w:tc>
          <w:tcPr>
            <w:tcW w:w="989" w:type="dxa"/>
            <w:tcBorders>
              <w:top w:val="single" w:sz="8" w:space="0" w:color="000000"/>
              <w:left w:val="single" w:sz="7" w:space="0" w:color="000000"/>
              <w:bottom w:val="single" w:sz="8" w:space="0" w:color="000000"/>
              <w:right w:val="single" w:sz="7" w:space="0" w:color="000000"/>
            </w:tcBorders>
          </w:tcPr>
          <w:p w14:paraId="57E61F35" w14:textId="77777777" w:rsidR="00987387" w:rsidRDefault="00D205D0">
            <w:pPr>
              <w:spacing w:after="0"/>
            </w:pPr>
            <w:r>
              <w:rPr>
                <w:rFonts w:ascii="Arial" w:eastAsia="Arial" w:hAnsi="Arial" w:cs="Arial"/>
                <w:sz w:val="19"/>
              </w:rPr>
              <w:t>215868.4</w:t>
            </w:r>
          </w:p>
        </w:tc>
        <w:tc>
          <w:tcPr>
            <w:tcW w:w="904" w:type="dxa"/>
            <w:tcBorders>
              <w:top w:val="single" w:sz="8" w:space="0" w:color="000000"/>
              <w:left w:val="single" w:sz="7" w:space="0" w:color="000000"/>
              <w:bottom w:val="single" w:sz="8" w:space="0" w:color="000000"/>
              <w:right w:val="single" w:sz="7" w:space="0" w:color="000000"/>
            </w:tcBorders>
          </w:tcPr>
          <w:p w14:paraId="324826BF" w14:textId="77777777" w:rsidR="00987387" w:rsidRDefault="00D205D0">
            <w:pPr>
              <w:spacing w:after="0"/>
              <w:ind w:right="16"/>
              <w:jc w:val="center"/>
            </w:pPr>
            <w:r>
              <w:rPr>
                <w:rFonts w:ascii="Arial" w:eastAsia="Arial" w:hAnsi="Arial" w:cs="Arial"/>
                <w:sz w:val="19"/>
              </w:rPr>
              <w:t xml:space="preserve">5.97 </w:t>
            </w:r>
          </w:p>
        </w:tc>
        <w:tc>
          <w:tcPr>
            <w:tcW w:w="904" w:type="dxa"/>
            <w:tcBorders>
              <w:top w:val="single" w:sz="8" w:space="0" w:color="000000"/>
              <w:left w:val="single" w:sz="7" w:space="0" w:color="000000"/>
              <w:bottom w:val="single" w:sz="8" w:space="0" w:color="000000"/>
              <w:right w:val="single" w:sz="7" w:space="0" w:color="000000"/>
            </w:tcBorders>
          </w:tcPr>
          <w:p w14:paraId="150335D8" w14:textId="77777777" w:rsidR="00987387" w:rsidRDefault="00D205D0">
            <w:pPr>
              <w:spacing w:after="0"/>
              <w:ind w:right="20"/>
              <w:jc w:val="center"/>
            </w:pPr>
            <w:r>
              <w:rPr>
                <w:rFonts w:ascii="Arial" w:eastAsia="Arial" w:hAnsi="Arial" w:cs="Arial"/>
                <w:sz w:val="19"/>
              </w:rPr>
              <w:t xml:space="preserve">11.09 </w:t>
            </w:r>
          </w:p>
        </w:tc>
        <w:tc>
          <w:tcPr>
            <w:tcW w:w="902" w:type="dxa"/>
            <w:tcBorders>
              <w:top w:val="single" w:sz="8" w:space="0" w:color="000000"/>
              <w:left w:val="single" w:sz="7" w:space="0" w:color="000000"/>
              <w:bottom w:val="single" w:sz="8" w:space="0" w:color="000000"/>
              <w:right w:val="single" w:sz="7" w:space="0" w:color="000000"/>
            </w:tcBorders>
          </w:tcPr>
          <w:p w14:paraId="37356BBF" w14:textId="77777777" w:rsidR="00987387" w:rsidRDefault="00D205D0">
            <w:pPr>
              <w:spacing w:after="0"/>
              <w:ind w:left="85"/>
            </w:pPr>
            <w:r>
              <w:rPr>
                <w:rFonts w:ascii="Arial" w:eastAsia="Arial" w:hAnsi="Arial" w:cs="Arial"/>
                <w:sz w:val="19"/>
              </w:rPr>
              <w:t xml:space="preserve">20114 </w:t>
            </w:r>
          </w:p>
        </w:tc>
      </w:tr>
      <w:tr w:rsidR="00987387" w14:paraId="48CF3DC7" w14:textId="77777777">
        <w:trPr>
          <w:trHeight w:val="274"/>
        </w:trPr>
        <w:tc>
          <w:tcPr>
            <w:tcW w:w="904" w:type="dxa"/>
            <w:tcBorders>
              <w:top w:val="single" w:sz="8" w:space="0" w:color="000000"/>
              <w:left w:val="single" w:sz="7" w:space="0" w:color="000000"/>
              <w:bottom w:val="single" w:sz="8" w:space="0" w:color="000000"/>
              <w:right w:val="single" w:sz="7" w:space="0" w:color="000000"/>
            </w:tcBorders>
          </w:tcPr>
          <w:p w14:paraId="3E8840B1" w14:textId="77777777" w:rsidR="00987387" w:rsidRDefault="00D205D0">
            <w:pPr>
              <w:spacing w:after="0"/>
              <w:ind w:right="15"/>
              <w:jc w:val="center"/>
            </w:pPr>
            <w:r>
              <w:rPr>
                <w:rFonts w:ascii="Arial" w:eastAsia="Arial" w:hAnsi="Arial" w:cs="Arial"/>
                <w:sz w:val="19"/>
              </w:rPr>
              <w:t xml:space="preserve">1990 </w:t>
            </w:r>
          </w:p>
        </w:tc>
        <w:tc>
          <w:tcPr>
            <w:tcW w:w="989" w:type="dxa"/>
            <w:tcBorders>
              <w:top w:val="single" w:sz="8" w:space="0" w:color="000000"/>
              <w:left w:val="single" w:sz="7" w:space="0" w:color="000000"/>
              <w:bottom w:val="single" w:sz="8" w:space="0" w:color="000000"/>
              <w:right w:val="single" w:sz="7" w:space="0" w:color="000000"/>
            </w:tcBorders>
          </w:tcPr>
          <w:p w14:paraId="0C269D72" w14:textId="77777777" w:rsidR="00987387" w:rsidRDefault="00D205D0">
            <w:pPr>
              <w:spacing w:after="0"/>
            </w:pPr>
            <w:r>
              <w:rPr>
                <w:rFonts w:ascii="Arial" w:eastAsia="Arial" w:hAnsi="Arial" w:cs="Arial"/>
                <w:sz w:val="19"/>
              </w:rPr>
              <w:t>157125.8</w:t>
            </w:r>
          </w:p>
        </w:tc>
        <w:tc>
          <w:tcPr>
            <w:tcW w:w="989" w:type="dxa"/>
            <w:tcBorders>
              <w:top w:val="single" w:sz="8" w:space="0" w:color="000000"/>
              <w:left w:val="single" w:sz="7" w:space="0" w:color="000000"/>
              <w:bottom w:val="single" w:sz="8" w:space="0" w:color="000000"/>
              <w:right w:val="single" w:sz="7" w:space="0" w:color="000000"/>
            </w:tcBorders>
          </w:tcPr>
          <w:p w14:paraId="4072DB68" w14:textId="77777777" w:rsidR="00987387" w:rsidRDefault="00D205D0">
            <w:pPr>
              <w:spacing w:after="0"/>
            </w:pPr>
            <w:r>
              <w:rPr>
                <w:rFonts w:ascii="Arial" w:eastAsia="Arial" w:hAnsi="Arial" w:cs="Arial"/>
                <w:sz w:val="19"/>
              </w:rPr>
              <w:t>232302.3</w:t>
            </w:r>
          </w:p>
        </w:tc>
        <w:tc>
          <w:tcPr>
            <w:tcW w:w="904" w:type="dxa"/>
            <w:tcBorders>
              <w:top w:val="single" w:sz="8" w:space="0" w:color="000000"/>
              <w:left w:val="single" w:sz="7" w:space="0" w:color="000000"/>
              <w:bottom w:val="single" w:sz="8" w:space="0" w:color="000000"/>
              <w:right w:val="single" w:sz="7" w:space="0" w:color="000000"/>
            </w:tcBorders>
          </w:tcPr>
          <w:p w14:paraId="1157F914" w14:textId="77777777" w:rsidR="00987387" w:rsidRDefault="00D205D0">
            <w:pPr>
              <w:spacing w:after="0"/>
              <w:ind w:right="16"/>
              <w:jc w:val="center"/>
            </w:pPr>
            <w:r>
              <w:rPr>
                <w:rFonts w:ascii="Arial" w:eastAsia="Arial" w:hAnsi="Arial" w:cs="Arial"/>
                <w:sz w:val="19"/>
              </w:rPr>
              <w:t xml:space="preserve">9.53 </w:t>
            </w:r>
          </w:p>
        </w:tc>
        <w:tc>
          <w:tcPr>
            <w:tcW w:w="904" w:type="dxa"/>
            <w:tcBorders>
              <w:top w:val="single" w:sz="8" w:space="0" w:color="000000"/>
              <w:left w:val="single" w:sz="7" w:space="0" w:color="000000"/>
              <w:bottom w:val="single" w:sz="8" w:space="0" w:color="000000"/>
              <w:right w:val="single" w:sz="7" w:space="0" w:color="000000"/>
            </w:tcBorders>
          </w:tcPr>
          <w:p w14:paraId="76FB3500" w14:textId="77777777" w:rsidR="00987387" w:rsidRDefault="00D205D0">
            <w:pPr>
              <w:spacing w:after="0"/>
              <w:ind w:right="20"/>
              <w:jc w:val="center"/>
            </w:pPr>
            <w:r>
              <w:rPr>
                <w:rFonts w:ascii="Arial" w:eastAsia="Arial" w:hAnsi="Arial" w:cs="Arial"/>
                <w:sz w:val="19"/>
              </w:rPr>
              <w:t xml:space="preserve">11.47 </w:t>
            </w:r>
          </w:p>
        </w:tc>
        <w:tc>
          <w:tcPr>
            <w:tcW w:w="902" w:type="dxa"/>
            <w:tcBorders>
              <w:top w:val="single" w:sz="8" w:space="0" w:color="000000"/>
              <w:left w:val="single" w:sz="7" w:space="0" w:color="000000"/>
              <w:bottom w:val="single" w:sz="8" w:space="0" w:color="000000"/>
              <w:right w:val="single" w:sz="7" w:space="0" w:color="000000"/>
            </w:tcBorders>
          </w:tcPr>
          <w:p w14:paraId="1E2D3ECF" w14:textId="77777777" w:rsidR="00987387" w:rsidRDefault="00D205D0">
            <w:pPr>
              <w:spacing w:after="0"/>
              <w:ind w:left="85"/>
            </w:pPr>
            <w:r>
              <w:rPr>
                <w:rFonts w:ascii="Arial" w:eastAsia="Arial" w:hAnsi="Arial" w:cs="Arial"/>
                <w:sz w:val="19"/>
              </w:rPr>
              <w:t xml:space="preserve">23819 </w:t>
            </w:r>
          </w:p>
        </w:tc>
      </w:tr>
      <w:tr w:rsidR="00987387" w14:paraId="4E0B9985" w14:textId="77777777">
        <w:trPr>
          <w:trHeight w:val="272"/>
        </w:trPr>
        <w:tc>
          <w:tcPr>
            <w:tcW w:w="904" w:type="dxa"/>
            <w:tcBorders>
              <w:top w:val="single" w:sz="8" w:space="0" w:color="000000"/>
              <w:left w:val="single" w:sz="7" w:space="0" w:color="000000"/>
              <w:bottom w:val="single" w:sz="8" w:space="0" w:color="000000"/>
              <w:right w:val="single" w:sz="7" w:space="0" w:color="000000"/>
            </w:tcBorders>
          </w:tcPr>
          <w:p w14:paraId="5181C612" w14:textId="77777777" w:rsidR="00987387" w:rsidRDefault="00D205D0">
            <w:pPr>
              <w:spacing w:after="0"/>
              <w:ind w:right="15"/>
              <w:jc w:val="center"/>
            </w:pPr>
            <w:r>
              <w:rPr>
                <w:rFonts w:ascii="Arial" w:eastAsia="Arial" w:hAnsi="Arial" w:cs="Arial"/>
                <w:sz w:val="19"/>
              </w:rPr>
              <w:t xml:space="preserve">1991 </w:t>
            </w:r>
          </w:p>
        </w:tc>
        <w:tc>
          <w:tcPr>
            <w:tcW w:w="989" w:type="dxa"/>
            <w:tcBorders>
              <w:top w:val="single" w:sz="8" w:space="0" w:color="000000"/>
              <w:left w:val="single" w:sz="7" w:space="0" w:color="000000"/>
              <w:bottom w:val="single" w:sz="8" w:space="0" w:color="000000"/>
              <w:right w:val="single" w:sz="7" w:space="0" w:color="000000"/>
            </w:tcBorders>
          </w:tcPr>
          <w:p w14:paraId="7A988504" w14:textId="77777777" w:rsidR="00987387" w:rsidRDefault="00D205D0">
            <w:pPr>
              <w:spacing w:after="0"/>
            </w:pPr>
            <w:r>
              <w:rPr>
                <w:rFonts w:ascii="Arial" w:eastAsia="Arial" w:hAnsi="Arial" w:cs="Arial"/>
                <w:sz w:val="19"/>
              </w:rPr>
              <w:t>168910.2</w:t>
            </w:r>
          </w:p>
        </w:tc>
        <w:tc>
          <w:tcPr>
            <w:tcW w:w="989" w:type="dxa"/>
            <w:tcBorders>
              <w:top w:val="single" w:sz="8" w:space="0" w:color="000000"/>
              <w:left w:val="single" w:sz="7" w:space="0" w:color="000000"/>
              <w:bottom w:val="single" w:sz="8" w:space="0" w:color="000000"/>
              <w:right w:val="single" w:sz="7" w:space="0" w:color="000000"/>
            </w:tcBorders>
          </w:tcPr>
          <w:p w14:paraId="4833DA8C" w14:textId="77777777" w:rsidR="00987387" w:rsidRDefault="00D205D0">
            <w:pPr>
              <w:spacing w:after="0"/>
            </w:pPr>
            <w:r>
              <w:rPr>
                <w:rFonts w:ascii="Arial" w:eastAsia="Arial" w:hAnsi="Arial" w:cs="Arial"/>
                <w:sz w:val="19"/>
              </w:rPr>
              <w:t>247487.2</w:t>
            </w:r>
          </w:p>
        </w:tc>
        <w:tc>
          <w:tcPr>
            <w:tcW w:w="904" w:type="dxa"/>
            <w:tcBorders>
              <w:top w:val="single" w:sz="8" w:space="0" w:color="000000"/>
              <w:left w:val="single" w:sz="7" w:space="0" w:color="000000"/>
              <w:bottom w:val="single" w:sz="8" w:space="0" w:color="000000"/>
              <w:right w:val="single" w:sz="7" w:space="0" w:color="000000"/>
            </w:tcBorders>
          </w:tcPr>
          <w:p w14:paraId="0853FC83" w14:textId="77777777" w:rsidR="00987387" w:rsidRDefault="00D205D0">
            <w:pPr>
              <w:spacing w:after="0"/>
              <w:ind w:right="16"/>
              <w:jc w:val="center"/>
            </w:pPr>
            <w:r>
              <w:rPr>
                <w:rFonts w:ascii="Arial" w:eastAsia="Arial" w:hAnsi="Arial" w:cs="Arial"/>
                <w:sz w:val="19"/>
              </w:rPr>
              <w:t xml:space="preserve">9.52 </w:t>
            </w:r>
          </w:p>
        </w:tc>
        <w:tc>
          <w:tcPr>
            <w:tcW w:w="904" w:type="dxa"/>
            <w:tcBorders>
              <w:top w:val="single" w:sz="8" w:space="0" w:color="000000"/>
              <w:left w:val="single" w:sz="7" w:space="0" w:color="000000"/>
              <w:bottom w:val="single" w:sz="8" w:space="0" w:color="000000"/>
              <w:right w:val="single" w:sz="7" w:space="0" w:color="000000"/>
            </w:tcBorders>
          </w:tcPr>
          <w:p w14:paraId="190AE44A" w14:textId="77777777" w:rsidR="00987387" w:rsidRDefault="00D205D0">
            <w:pPr>
              <w:spacing w:after="0"/>
              <w:ind w:right="20"/>
              <w:jc w:val="center"/>
            </w:pPr>
            <w:r>
              <w:rPr>
                <w:rFonts w:ascii="Arial" w:eastAsia="Arial" w:hAnsi="Arial" w:cs="Arial"/>
                <w:sz w:val="19"/>
              </w:rPr>
              <w:t xml:space="preserve">12.36 </w:t>
            </w:r>
          </w:p>
        </w:tc>
        <w:tc>
          <w:tcPr>
            <w:tcW w:w="902" w:type="dxa"/>
            <w:tcBorders>
              <w:top w:val="single" w:sz="8" w:space="0" w:color="000000"/>
              <w:left w:val="single" w:sz="7" w:space="0" w:color="000000"/>
              <w:bottom w:val="single" w:sz="8" w:space="0" w:color="000000"/>
              <w:right w:val="single" w:sz="7" w:space="0" w:color="000000"/>
            </w:tcBorders>
          </w:tcPr>
          <w:p w14:paraId="51E4B549" w14:textId="77777777" w:rsidR="00987387" w:rsidRDefault="00D205D0">
            <w:pPr>
              <w:spacing w:after="0"/>
              <w:ind w:left="85"/>
            </w:pPr>
            <w:r>
              <w:rPr>
                <w:rFonts w:ascii="Arial" w:eastAsia="Arial" w:hAnsi="Arial" w:cs="Arial"/>
                <w:sz w:val="19"/>
              </w:rPr>
              <w:t xml:space="preserve">26342 </w:t>
            </w:r>
          </w:p>
        </w:tc>
      </w:tr>
      <w:tr w:rsidR="00987387" w14:paraId="2576AA6C" w14:textId="77777777">
        <w:trPr>
          <w:trHeight w:val="272"/>
        </w:trPr>
        <w:tc>
          <w:tcPr>
            <w:tcW w:w="904" w:type="dxa"/>
            <w:tcBorders>
              <w:top w:val="single" w:sz="8" w:space="0" w:color="000000"/>
              <w:left w:val="single" w:sz="7" w:space="0" w:color="000000"/>
              <w:bottom w:val="single" w:sz="8" w:space="0" w:color="000000"/>
              <w:right w:val="single" w:sz="7" w:space="0" w:color="000000"/>
            </w:tcBorders>
          </w:tcPr>
          <w:p w14:paraId="2E0D61A7" w14:textId="77777777" w:rsidR="00987387" w:rsidRDefault="00D205D0">
            <w:pPr>
              <w:spacing w:after="0"/>
              <w:ind w:right="15"/>
              <w:jc w:val="center"/>
            </w:pPr>
            <w:r>
              <w:rPr>
                <w:rFonts w:ascii="Arial" w:eastAsia="Arial" w:hAnsi="Arial" w:cs="Arial"/>
                <w:sz w:val="19"/>
              </w:rPr>
              <w:t xml:space="preserve">1992 </w:t>
            </w:r>
          </w:p>
        </w:tc>
        <w:tc>
          <w:tcPr>
            <w:tcW w:w="989" w:type="dxa"/>
            <w:tcBorders>
              <w:top w:val="single" w:sz="8" w:space="0" w:color="000000"/>
              <w:left w:val="single" w:sz="7" w:space="0" w:color="000000"/>
              <w:bottom w:val="single" w:sz="8" w:space="0" w:color="000000"/>
              <w:right w:val="single" w:sz="7" w:space="0" w:color="000000"/>
            </w:tcBorders>
          </w:tcPr>
          <w:p w14:paraId="52681171" w14:textId="77777777" w:rsidR="00987387" w:rsidRDefault="00D205D0">
            <w:pPr>
              <w:spacing w:after="0"/>
            </w:pPr>
            <w:r>
              <w:rPr>
                <w:rFonts w:ascii="Arial" w:eastAsia="Arial" w:hAnsi="Arial" w:cs="Arial"/>
                <w:sz w:val="19"/>
              </w:rPr>
              <w:t>173420.1</w:t>
            </w:r>
          </w:p>
        </w:tc>
        <w:tc>
          <w:tcPr>
            <w:tcW w:w="989" w:type="dxa"/>
            <w:tcBorders>
              <w:top w:val="single" w:sz="8" w:space="0" w:color="000000"/>
              <w:left w:val="single" w:sz="7" w:space="0" w:color="000000"/>
              <w:bottom w:val="single" w:sz="8" w:space="0" w:color="000000"/>
              <w:right w:val="single" w:sz="7" w:space="0" w:color="000000"/>
            </w:tcBorders>
          </w:tcPr>
          <w:p w14:paraId="7D720AB7" w14:textId="77777777" w:rsidR="00987387" w:rsidRDefault="00D205D0">
            <w:pPr>
              <w:spacing w:after="0"/>
            </w:pPr>
            <w:r>
              <w:rPr>
                <w:rFonts w:ascii="Arial" w:eastAsia="Arial" w:hAnsi="Arial" w:cs="Arial"/>
                <w:sz w:val="19"/>
              </w:rPr>
              <w:t>264662.8</w:t>
            </w:r>
          </w:p>
        </w:tc>
        <w:tc>
          <w:tcPr>
            <w:tcW w:w="904" w:type="dxa"/>
            <w:tcBorders>
              <w:top w:val="single" w:sz="8" w:space="0" w:color="000000"/>
              <w:left w:val="single" w:sz="7" w:space="0" w:color="000000"/>
              <w:bottom w:val="single" w:sz="8" w:space="0" w:color="000000"/>
              <w:right w:val="single" w:sz="7" w:space="0" w:color="000000"/>
            </w:tcBorders>
          </w:tcPr>
          <w:p w14:paraId="1B12198D" w14:textId="77777777" w:rsidR="00987387" w:rsidRDefault="00D205D0">
            <w:pPr>
              <w:spacing w:after="0"/>
              <w:ind w:right="16"/>
              <w:jc w:val="center"/>
            </w:pPr>
            <w:r>
              <w:rPr>
                <w:rFonts w:ascii="Arial" w:eastAsia="Arial" w:hAnsi="Arial" w:cs="Arial"/>
                <w:sz w:val="19"/>
              </w:rPr>
              <w:t xml:space="preserve">4.94 </w:t>
            </w:r>
          </w:p>
        </w:tc>
        <w:tc>
          <w:tcPr>
            <w:tcW w:w="904" w:type="dxa"/>
            <w:tcBorders>
              <w:top w:val="single" w:sz="8" w:space="0" w:color="000000"/>
              <w:left w:val="single" w:sz="7" w:space="0" w:color="000000"/>
              <w:bottom w:val="single" w:sz="8" w:space="0" w:color="000000"/>
              <w:right w:val="single" w:sz="7" w:space="0" w:color="000000"/>
            </w:tcBorders>
          </w:tcPr>
          <w:p w14:paraId="206AEE7F" w14:textId="77777777" w:rsidR="00987387" w:rsidRDefault="00D205D0">
            <w:pPr>
              <w:spacing w:after="0"/>
              <w:ind w:right="20"/>
              <w:jc w:val="center"/>
            </w:pPr>
            <w:r>
              <w:rPr>
                <w:rFonts w:ascii="Arial" w:eastAsia="Arial" w:hAnsi="Arial" w:cs="Arial"/>
                <w:sz w:val="19"/>
              </w:rPr>
              <w:t xml:space="preserve">11.78 </w:t>
            </w:r>
          </w:p>
        </w:tc>
        <w:tc>
          <w:tcPr>
            <w:tcW w:w="902" w:type="dxa"/>
            <w:tcBorders>
              <w:top w:val="single" w:sz="8" w:space="0" w:color="000000"/>
              <w:left w:val="single" w:sz="7" w:space="0" w:color="000000"/>
              <w:bottom w:val="single" w:sz="8" w:space="0" w:color="000000"/>
              <w:right w:val="single" w:sz="7" w:space="0" w:color="000000"/>
            </w:tcBorders>
          </w:tcPr>
          <w:p w14:paraId="414C416C" w14:textId="77777777" w:rsidR="00987387" w:rsidRDefault="00D205D0">
            <w:pPr>
              <w:spacing w:after="0"/>
              <w:ind w:left="85"/>
            </w:pPr>
            <w:r>
              <w:rPr>
                <w:rFonts w:ascii="Arial" w:eastAsia="Arial" w:hAnsi="Arial" w:cs="Arial"/>
                <w:sz w:val="19"/>
              </w:rPr>
              <w:t xml:space="preserve">28779 </w:t>
            </w:r>
          </w:p>
        </w:tc>
      </w:tr>
      <w:tr w:rsidR="00987387" w14:paraId="1FF8D782" w14:textId="77777777">
        <w:trPr>
          <w:trHeight w:val="274"/>
        </w:trPr>
        <w:tc>
          <w:tcPr>
            <w:tcW w:w="904" w:type="dxa"/>
            <w:tcBorders>
              <w:top w:val="single" w:sz="8" w:space="0" w:color="000000"/>
              <w:left w:val="single" w:sz="7" w:space="0" w:color="000000"/>
              <w:bottom w:val="single" w:sz="8" w:space="0" w:color="000000"/>
              <w:right w:val="single" w:sz="7" w:space="0" w:color="000000"/>
            </w:tcBorders>
          </w:tcPr>
          <w:p w14:paraId="5474B113" w14:textId="77777777" w:rsidR="00987387" w:rsidRDefault="00D205D0">
            <w:pPr>
              <w:spacing w:after="0"/>
              <w:ind w:right="15"/>
              <w:jc w:val="center"/>
            </w:pPr>
            <w:r>
              <w:rPr>
                <w:rFonts w:ascii="Arial" w:eastAsia="Arial" w:hAnsi="Arial" w:cs="Arial"/>
                <w:sz w:val="19"/>
              </w:rPr>
              <w:t xml:space="preserve">1993 </w:t>
            </w:r>
          </w:p>
        </w:tc>
        <w:tc>
          <w:tcPr>
            <w:tcW w:w="989" w:type="dxa"/>
            <w:tcBorders>
              <w:top w:val="single" w:sz="8" w:space="0" w:color="000000"/>
              <w:left w:val="single" w:sz="7" w:space="0" w:color="000000"/>
              <w:bottom w:val="single" w:sz="8" w:space="0" w:color="000000"/>
              <w:right w:val="single" w:sz="7" w:space="0" w:color="000000"/>
            </w:tcBorders>
          </w:tcPr>
          <w:p w14:paraId="1BB9F674" w14:textId="77777777" w:rsidR="00987387" w:rsidRDefault="00D205D0">
            <w:pPr>
              <w:spacing w:after="0"/>
            </w:pPr>
            <w:r>
              <w:rPr>
                <w:rFonts w:ascii="Arial" w:eastAsia="Arial" w:hAnsi="Arial" w:cs="Arial"/>
                <w:sz w:val="19"/>
              </w:rPr>
              <w:t>192958.4</w:t>
            </w:r>
          </w:p>
        </w:tc>
        <w:tc>
          <w:tcPr>
            <w:tcW w:w="989" w:type="dxa"/>
            <w:tcBorders>
              <w:top w:val="single" w:sz="8" w:space="0" w:color="000000"/>
              <w:left w:val="single" w:sz="7" w:space="0" w:color="000000"/>
              <w:bottom w:val="single" w:sz="8" w:space="0" w:color="000000"/>
              <w:right w:val="single" w:sz="7" w:space="0" w:color="000000"/>
            </w:tcBorders>
          </w:tcPr>
          <w:p w14:paraId="48307DBB" w14:textId="77777777" w:rsidR="00987387" w:rsidRDefault="00D205D0">
            <w:pPr>
              <w:spacing w:after="0"/>
            </w:pPr>
            <w:r>
              <w:rPr>
                <w:rFonts w:ascii="Arial" w:eastAsia="Arial" w:hAnsi="Arial" w:cs="Arial"/>
                <w:sz w:val="19"/>
              </w:rPr>
              <w:t>279563.3</w:t>
            </w:r>
          </w:p>
        </w:tc>
        <w:tc>
          <w:tcPr>
            <w:tcW w:w="904" w:type="dxa"/>
            <w:tcBorders>
              <w:top w:val="single" w:sz="8" w:space="0" w:color="000000"/>
              <w:left w:val="single" w:sz="7" w:space="0" w:color="000000"/>
              <w:bottom w:val="single" w:sz="8" w:space="0" w:color="000000"/>
              <w:right w:val="single" w:sz="7" w:space="0" w:color="000000"/>
            </w:tcBorders>
          </w:tcPr>
          <w:p w14:paraId="0754549D" w14:textId="77777777" w:rsidR="00987387" w:rsidRDefault="00D205D0">
            <w:pPr>
              <w:spacing w:after="0"/>
              <w:ind w:right="17"/>
              <w:jc w:val="center"/>
            </w:pPr>
            <w:r>
              <w:rPr>
                <w:rFonts w:ascii="Arial" w:eastAsia="Arial" w:hAnsi="Arial" w:cs="Arial"/>
                <w:sz w:val="19"/>
              </w:rPr>
              <w:t xml:space="preserve">9.77 </w:t>
            </w:r>
          </w:p>
        </w:tc>
        <w:tc>
          <w:tcPr>
            <w:tcW w:w="904" w:type="dxa"/>
            <w:tcBorders>
              <w:top w:val="single" w:sz="8" w:space="0" w:color="000000"/>
              <w:left w:val="single" w:sz="7" w:space="0" w:color="000000"/>
              <w:bottom w:val="single" w:sz="8" w:space="0" w:color="000000"/>
              <w:right w:val="single" w:sz="7" w:space="0" w:color="000000"/>
            </w:tcBorders>
          </w:tcPr>
          <w:p w14:paraId="493ED12B" w14:textId="77777777" w:rsidR="00987387" w:rsidRDefault="00D205D0">
            <w:pPr>
              <w:spacing w:after="0"/>
              <w:ind w:right="19"/>
              <w:jc w:val="center"/>
            </w:pPr>
            <w:r>
              <w:rPr>
                <w:rFonts w:ascii="Arial" w:eastAsia="Arial" w:hAnsi="Arial" w:cs="Arial"/>
                <w:sz w:val="19"/>
              </w:rPr>
              <w:t xml:space="preserve">2.03 </w:t>
            </w:r>
          </w:p>
        </w:tc>
        <w:tc>
          <w:tcPr>
            <w:tcW w:w="902" w:type="dxa"/>
            <w:tcBorders>
              <w:top w:val="single" w:sz="8" w:space="0" w:color="000000"/>
              <w:left w:val="single" w:sz="7" w:space="0" w:color="000000"/>
              <w:bottom w:val="single" w:sz="8" w:space="0" w:color="000000"/>
              <w:right w:val="single" w:sz="7" w:space="0" w:color="000000"/>
            </w:tcBorders>
          </w:tcPr>
          <w:p w14:paraId="09EB3910" w14:textId="77777777" w:rsidR="00987387" w:rsidRDefault="00D205D0">
            <w:pPr>
              <w:spacing w:after="0"/>
              <w:ind w:left="85"/>
            </w:pPr>
            <w:r>
              <w:rPr>
                <w:rFonts w:ascii="Arial" w:eastAsia="Arial" w:hAnsi="Arial" w:cs="Arial"/>
                <w:sz w:val="19"/>
              </w:rPr>
              <w:t xml:space="preserve">36805 </w:t>
            </w:r>
          </w:p>
        </w:tc>
      </w:tr>
      <w:tr w:rsidR="00987387" w14:paraId="421CBF43" w14:textId="77777777">
        <w:trPr>
          <w:trHeight w:val="272"/>
        </w:trPr>
        <w:tc>
          <w:tcPr>
            <w:tcW w:w="904" w:type="dxa"/>
            <w:tcBorders>
              <w:top w:val="single" w:sz="8" w:space="0" w:color="000000"/>
              <w:left w:val="single" w:sz="7" w:space="0" w:color="000000"/>
              <w:bottom w:val="single" w:sz="8" w:space="0" w:color="000000"/>
              <w:right w:val="single" w:sz="7" w:space="0" w:color="000000"/>
            </w:tcBorders>
          </w:tcPr>
          <w:p w14:paraId="28704EA6" w14:textId="77777777" w:rsidR="00987387" w:rsidRDefault="00D205D0">
            <w:pPr>
              <w:spacing w:after="0"/>
              <w:ind w:right="15"/>
              <w:jc w:val="center"/>
            </w:pPr>
            <w:r>
              <w:rPr>
                <w:rFonts w:ascii="Arial" w:eastAsia="Arial" w:hAnsi="Arial" w:cs="Arial"/>
                <w:sz w:val="19"/>
              </w:rPr>
              <w:t xml:space="preserve">1994 </w:t>
            </w:r>
          </w:p>
        </w:tc>
        <w:tc>
          <w:tcPr>
            <w:tcW w:w="989" w:type="dxa"/>
            <w:tcBorders>
              <w:top w:val="single" w:sz="8" w:space="0" w:color="000000"/>
              <w:left w:val="single" w:sz="7" w:space="0" w:color="000000"/>
              <w:bottom w:val="single" w:sz="8" w:space="0" w:color="000000"/>
              <w:right w:val="single" w:sz="7" w:space="0" w:color="000000"/>
            </w:tcBorders>
          </w:tcPr>
          <w:p w14:paraId="77860786" w14:textId="77777777" w:rsidR="00987387" w:rsidRDefault="00D205D0">
            <w:pPr>
              <w:spacing w:after="0"/>
            </w:pPr>
            <w:r>
              <w:rPr>
                <w:rFonts w:ascii="Arial" w:eastAsia="Arial" w:hAnsi="Arial" w:cs="Arial"/>
                <w:sz w:val="19"/>
              </w:rPr>
              <w:t>208062.1</w:t>
            </w:r>
          </w:p>
        </w:tc>
        <w:tc>
          <w:tcPr>
            <w:tcW w:w="989" w:type="dxa"/>
            <w:tcBorders>
              <w:top w:val="single" w:sz="8" w:space="0" w:color="000000"/>
              <w:left w:val="single" w:sz="7" w:space="0" w:color="000000"/>
              <w:bottom w:val="single" w:sz="8" w:space="0" w:color="000000"/>
              <w:right w:val="single" w:sz="7" w:space="0" w:color="000000"/>
            </w:tcBorders>
          </w:tcPr>
          <w:p w14:paraId="6BDB9BFC" w14:textId="77777777" w:rsidR="00987387" w:rsidRDefault="00D205D0">
            <w:pPr>
              <w:spacing w:after="0"/>
            </w:pPr>
            <w:r>
              <w:rPr>
                <w:rFonts w:ascii="Arial" w:eastAsia="Arial" w:hAnsi="Arial" w:cs="Arial"/>
                <w:sz w:val="19"/>
              </w:rPr>
              <w:t>304073.1</w:t>
            </w:r>
          </w:p>
        </w:tc>
        <w:tc>
          <w:tcPr>
            <w:tcW w:w="904" w:type="dxa"/>
            <w:tcBorders>
              <w:top w:val="single" w:sz="8" w:space="0" w:color="000000"/>
              <w:left w:val="single" w:sz="7" w:space="0" w:color="000000"/>
              <w:bottom w:val="single" w:sz="8" w:space="0" w:color="000000"/>
              <w:right w:val="single" w:sz="7" w:space="0" w:color="000000"/>
            </w:tcBorders>
          </w:tcPr>
          <w:p w14:paraId="62FBF992" w14:textId="77777777" w:rsidR="00987387" w:rsidRDefault="00D205D0">
            <w:pPr>
              <w:spacing w:after="0"/>
              <w:ind w:right="17"/>
              <w:jc w:val="center"/>
            </w:pPr>
            <w:r>
              <w:rPr>
                <w:rFonts w:ascii="Arial" w:eastAsia="Arial" w:hAnsi="Arial" w:cs="Arial"/>
                <w:sz w:val="19"/>
              </w:rPr>
              <w:t xml:space="preserve">9.24 </w:t>
            </w:r>
          </w:p>
        </w:tc>
        <w:tc>
          <w:tcPr>
            <w:tcW w:w="904" w:type="dxa"/>
            <w:tcBorders>
              <w:top w:val="single" w:sz="8" w:space="0" w:color="000000"/>
              <w:left w:val="single" w:sz="7" w:space="0" w:color="000000"/>
              <w:bottom w:val="single" w:sz="8" w:space="0" w:color="000000"/>
              <w:right w:val="single" w:sz="7" w:space="0" w:color="000000"/>
            </w:tcBorders>
          </w:tcPr>
          <w:p w14:paraId="77A24CF2" w14:textId="77777777" w:rsidR="00987387" w:rsidRDefault="00D205D0">
            <w:pPr>
              <w:spacing w:after="0"/>
              <w:ind w:right="19"/>
              <w:jc w:val="center"/>
            </w:pPr>
            <w:r>
              <w:rPr>
                <w:rFonts w:ascii="Arial" w:eastAsia="Arial" w:hAnsi="Arial" w:cs="Arial"/>
                <w:sz w:val="19"/>
              </w:rPr>
              <w:t xml:space="preserve">5.03 </w:t>
            </w:r>
          </w:p>
        </w:tc>
        <w:tc>
          <w:tcPr>
            <w:tcW w:w="902" w:type="dxa"/>
            <w:tcBorders>
              <w:top w:val="single" w:sz="8" w:space="0" w:color="000000"/>
              <w:left w:val="single" w:sz="7" w:space="0" w:color="000000"/>
              <w:bottom w:val="single" w:sz="8" w:space="0" w:color="000000"/>
              <w:right w:val="single" w:sz="7" w:space="0" w:color="000000"/>
            </w:tcBorders>
          </w:tcPr>
          <w:p w14:paraId="286EEA3C" w14:textId="77777777" w:rsidR="00987387" w:rsidRDefault="00D205D0">
            <w:pPr>
              <w:spacing w:after="0"/>
              <w:ind w:left="85"/>
            </w:pPr>
            <w:r>
              <w:rPr>
                <w:rFonts w:ascii="Arial" w:eastAsia="Arial" w:hAnsi="Arial" w:cs="Arial"/>
                <w:sz w:val="19"/>
              </w:rPr>
              <w:t xml:space="preserve">45374 </w:t>
            </w:r>
          </w:p>
        </w:tc>
      </w:tr>
      <w:tr w:rsidR="00987387" w14:paraId="64698FD8" w14:textId="77777777">
        <w:trPr>
          <w:trHeight w:val="273"/>
        </w:trPr>
        <w:tc>
          <w:tcPr>
            <w:tcW w:w="904" w:type="dxa"/>
            <w:tcBorders>
              <w:top w:val="single" w:sz="8" w:space="0" w:color="000000"/>
              <w:left w:val="single" w:sz="7" w:space="0" w:color="000000"/>
              <w:bottom w:val="single" w:sz="7" w:space="0" w:color="000000"/>
              <w:right w:val="single" w:sz="7" w:space="0" w:color="000000"/>
            </w:tcBorders>
          </w:tcPr>
          <w:p w14:paraId="63E24168" w14:textId="77777777" w:rsidR="00987387" w:rsidRDefault="00D205D0">
            <w:pPr>
              <w:spacing w:after="0"/>
              <w:ind w:right="15"/>
              <w:jc w:val="center"/>
            </w:pPr>
            <w:r>
              <w:rPr>
                <w:rFonts w:ascii="Arial" w:eastAsia="Arial" w:hAnsi="Arial" w:cs="Arial"/>
                <w:sz w:val="19"/>
              </w:rPr>
              <w:t xml:space="preserve">1995 </w:t>
            </w:r>
          </w:p>
        </w:tc>
        <w:tc>
          <w:tcPr>
            <w:tcW w:w="989" w:type="dxa"/>
            <w:tcBorders>
              <w:top w:val="single" w:sz="8" w:space="0" w:color="000000"/>
              <w:left w:val="single" w:sz="7" w:space="0" w:color="000000"/>
              <w:bottom w:val="single" w:sz="7" w:space="0" w:color="000000"/>
              <w:right w:val="single" w:sz="7" w:space="0" w:color="000000"/>
            </w:tcBorders>
          </w:tcPr>
          <w:p w14:paraId="79F42B56" w14:textId="77777777" w:rsidR="00987387" w:rsidRDefault="00D205D0">
            <w:pPr>
              <w:spacing w:after="0"/>
            </w:pPr>
            <w:r>
              <w:rPr>
                <w:rFonts w:ascii="Arial" w:eastAsia="Arial" w:hAnsi="Arial" w:cs="Arial"/>
                <w:sz w:val="19"/>
              </w:rPr>
              <w:t>234245.4</w:t>
            </w:r>
          </w:p>
        </w:tc>
        <w:tc>
          <w:tcPr>
            <w:tcW w:w="989" w:type="dxa"/>
            <w:tcBorders>
              <w:top w:val="single" w:sz="8" w:space="0" w:color="000000"/>
              <w:left w:val="single" w:sz="7" w:space="0" w:color="000000"/>
              <w:bottom w:val="single" w:sz="7" w:space="0" w:color="000000"/>
              <w:right w:val="single" w:sz="7" w:space="0" w:color="000000"/>
            </w:tcBorders>
          </w:tcPr>
          <w:p w14:paraId="272F8C69" w14:textId="77777777" w:rsidR="00987387" w:rsidRDefault="00D205D0">
            <w:pPr>
              <w:spacing w:after="0"/>
            </w:pPr>
            <w:r>
              <w:rPr>
                <w:rFonts w:ascii="Arial" w:eastAsia="Arial" w:hAnsi="Arial" w:cs="Arial"/>
                <w:sz w:val="19"/>
              </w:rPr>
              <w:t>329469.2</w:t>
            </w:r>
          </w:p>
        </w:tc>
        <w:tc>
          <w:tcPr>
            <w:tcW w:w="904" w:type="dxa"/>
            <w:tcBorders>
              <w:top w:val="single" w:sz="8" w:space="0" w:color="000000"/>
              <w:left w:val="single" w:sz="7" w:space="0" w:color="000000"/>
              <w:bottom w:val="single" w:sz="7" w:space="0" w:color="000000"/>
              <w:right w:val="single" w:sz="7" w:space="0" w:color="000000"/>
            </w:tcBorders>
          </w:tcPr>
          <w:p w14:paraId="662A6FE2" w14:textId="77777777" w:rsidR="00987387" w:rsidRDefault="00D205D0">
            <w:pPr>
              <w:spacing w:after="0"/>
              <w:ind w:right="17"/>
              <w:jc w:val="center"/>
            </w:pPr>
            <w:r>
              <w:rPr>
                <w:rFonts w:ascii="Arial" w:eastAsia="Arial" w:hAnsi="Arial" w:cs="Arial"/>
                <w:sz w:val="19"/>
              </w:rPr>
              <w:t xml:space="preserve">8.64 </w:t>
            </w:r>
          </w:p>
        </w:tc>
        <w:tc>
          <w:tcPr>
            <w:tcW w:w="904" w:type="dxa"/>
            <w:tcBorders>
              <w:top w:val="single" w:sz="8" w:space="0" w:color="000000"/>
              <w:left w:val="single" w:sz="7" w:space="0" w:color="000000"/>
              <w:bottom w:val="single" w:sz="7" w:space="0" w:color="000000"/>
              <w:right w:val="single" w:sz="7" w:space="0" w:color="000000"/>
            </w:tcBorders>
          </w:tcPr>
          <w:p w14:paraId="051325D8" w14:textId="77777777" w:rsidR="00987387" w:rsidRDefault="00D205D0">
            <w:pPr>
              <w:spacing w:after="0"/>
              <w:ind w:right="19"/>
              <w:jc w:val="center"/>
            </w:pPr>
            <w:r>
              <w:rPr>
                <w:rFonts w:ascii="Arial" w:eastAsia="Arial" w:hAnsi="Arial" w:cs="Arial"/>
                <w:sz w:val="19"/>
              </w:rPr>
              <w:t xml:space="preserve">8.51 </w:t>
            </w:r>
          </w:p>
        </w:tc>
        <w:tc>
          <w:tcPr>
            <w:tcW w:w="902" w:type="dxa"/>
            <w:tcBorders>
              <w:top w:val="single" w:sz="8" w:space="0" w:color="000000"/>
              <w:left w:val="single" w:sz="7" w:space="0" w:color="000000"/>
              <w:bottom w:val="single" w:sz="7" w:space="0" w:color="000000"/>
              <w:right w:val="single" w:sz="7" w:space="0" w:color="000000"/>
            </w:tcBorders>
          </w:tcPr>
          <w:p w14:paraId="4A9F82CB" w14:textId="77777777" w:rsidR="00987387" w:rsidRDefault="00D205D0">
            <w:pPr>
              <w:spacing w:after="0"/>
              <w:ind w:left="85"/>
            </w:pPr>
            <w:r>
              <w:rPr>
                <w:rFonts w:ascii="Arial" w:eastAsia="Arial" w:hAnsi="Arial" w:cs="Arial"/>
                <w:sz w:val="19"/>
              </w:rPr>
              <w:t xml:space="preserve">52677 </w:t>
            </w:r>
          </w:p>
        </w:tc>
      </w:tr>
      <w:tr w:rsidR="00987387" w14:paraId="164362F9" w14:textId="77777777">
        <w:trPr>
          <w:trHeight w:val="273"/>
        </w:trPr>
        <w:tc>
          <w:tcPr>
            <w:tcW w:w="904" w:type="dxa"/>
            <w:tcBorders>
              <w:top w:val="single" w:sz="7" w:space="0" w:color="000000"/>
              <w:left w:val="single" w:sz="7" w:space="0" w:color="000000"/>
              <w:bottom w:val="single" w:sz="8" w:space="0" w:color="000000"/>
              <w:right w:val="single" w:sz="7" w:space="0" w:color="000000"/>
            </w:tcBorders>
          </w:tcPr>
          <w:p w14:paraId="40C0331A" w14:textId="77777777" w:rsidR="00987387" w:rsidRDefault="00D205D0">
            <w:pPr>
              <w:spacing w:after="0"/>
              <w:ind w:right="15"/>
              <w:jc w:val="center"/>
            </w:pPr>
            <w:r>
              <w:rPr>
                <w:rFonts w:ascii="Arial" w:eastAsia="Arial" w:hAnsi="Arial" w:cs="Arial"/>
                <w:sz w:val="19"/>
              </w:rPr>
              <w:t xml:space="preserve">1996 </w:t>
            </w:r>
          </w:p>
        </w:tc>
        <w:tc>
          <w:tcPr>
            <w:tcW w:w="989" w:type="dxa"/>
            <w:tcBorders>
              <w:top w:val="single" w:sz="7" w:space="0" w:color="000000"/>
              <w:left w:val="single" w:sz="7" w:space="0" w:color="000000"/>
              <w:bottom w:val="single" w:sz="8" w:space="0" w:color="000000"/>
              <w:right w:val="single" w:sz="7" w:space="0" w:color="000000"/>
            </w:tcBorders>
          </w:tcPr>
          <w:p w14:paraId="287539EC" w14:textId="77777777" w:rsidR="00987387" w:rsidRDefault="00D205D0">
            <w:pPr>
              <w:spacing w:after="0"/>
            </w:pPr>
            <w:r>
              <w:rPr>
                <w:rFonts w:ascii="Arial" w:eastAsia="Arial" w:hAnsi="Arial" w:cs="Arial"/>
                <w:sz w:val="19"/>
              </w:rPr>
              <w:t>257016.2</w:t>
            </w:r>
          </w:p>
        </w:tc>
        <w:tc>
          <w:tcPr>
            <w:tcW w:w="989" w:type="dxa"/>
            <w:tcBorders>
              <w:top w:val="single" w:sz="7" w:space="0" w:color="000000"/>
              <w:left w:val="single" w:sz="7" w:space="0" w:color="000000"/>
              <w:bottom w:val="single" w:sz="8" w:space="0" w:color="000000"/>
              <w:right w:val="single" w:sz="7" w:space="0" w:color="000000"/>
            </w:tcBorders>
          </w:tcPr>
          <w:p w14:paraId="343BE588" w14:textId="77777777" w:rsidR="00987387" w:rsidRDefault="00D205D0">
            <w:pPr>
              <w:spacing w:after="0"/>
            </w:pPr>
            <w:r>
              <w:rPr>
                <w:rFonts w:ascii="Arial" w:eastAsia="Arial" w:hAnsi="Arial" w:cs="Arial"/>
                <w:sz w:val="19"/>
              </w:rPr>
              <w:t>358151.7</w:t>
            </w:r>
          </w:p>
        </w:tc>
        <w:tc>
          <w:tcPr>
            <w:tcW w:w="904" w:type="dxa"/>
            <w:tcBorders>
              <w:top w:val="single" w:sz="7" w:space="0" w:color="000000"/>
              <w:left w:val="single" w:sz="7" w:space="0" w:color="000000"/>
              <w:bottom w:val="single" w:sz="8" w:space="0" w:color="000000"/>
              <w:right w:val="single" w:sz="7" w:space="0" w:color="000000"/>
            </w:tcBorders>
          </w:tcPr>
          <w:p w14:paraId="78E1613A" w14:textId="77777777" w:rsidR="00987387" w:rsidRDefault="00D205D0">
            <w:pPr>
              <w:spacing w:after="0"/>
              <w:ind w:right="16"/>
              <w:jc w:val="center"/>
            </w:pPr>
            <w:r>
              <w:rPr>
                <w:rFonts w:ascii="Arial" w:eastAsia="Arial" w:hAnsi="Arial" w:cs="Arial"/>
                <w:sz w:val="19"/>
              </w:rPr>
              <w:t xml:space="preserve">6.47 </w:t>
            </w:r>
          </w:p>
        </w:tc>
        <w:tc>
          <w:tcPr>
            <w:tcW w:w="904" w:type="dxa"/>
            <w:tcBorders>
              <w:top w:val="single" w:sz="7" w:space="0" w:color="000000"/>
              <w:left w:val="single" w:sz="7" w:space="0" w:color="000000"/>
              <w:bottom w:val="single" w:sz="8" w:space="0" w:color="000000"/>
              <w:right w:val="single" w:sz="7" w:space="0" w:color="000000"/>
            </w:tcBorders>
          </w:tcPr>
          <w:p w14:paraId="795BF191" w14:textId="77777777" w:rsidR="00987387" w:rsidRDefault="00D205D0">
            <w:pPr>
              <w:spacing w:after="0"/>
              <w:ind w:right="20"/>
              <w:jc w:val="center"/>
            </w:pPr>
            <w:r>
              <w:rPr>
                <w:rFonts w:ascii="Arial" w:eastAsia="Arial" w:hAnsi="Arial" w:cs="Arial"/>
                <w:sz w:val="19"/>
              </w:rPr>
              <w:t xml:space="preserve">10.56 </w:t>
            </w:r>
          </w:p>
        </w:tc>
        <w:tc>
          <w:tcPr>
            <w:tcW w:w="902" w:type="dxa"/>
            <w:tcBorders>
              <w:top w:val="single" w:sz="7" w:space="0" w:color="000000"/>
              <w:left w:val="single" w:sz="7" w:space="0" w:color="000000"/>
              <w:bottom w:val="single" w:sz="8" w:space="0" w:color="000000"/>
              <w:right w:val="single" w:sz="7" w:space="0" w:color="000000"/>
            </w:tcBorders>
          </w:tcPr>
          <w:p w14:paraId="574F3F7C" w14:textId="77777777" w:rsidR="00987387" w:rsidRDefault="00D205D0">
            <w:pPr>
              <w:spacing w:after="0"/>
              <w:ind w:left="85"/>
            </w:pPr>
            <w:r>
              <w:rPr>
                <w:rFonts w:ascii="Arial" w:eastAsia="Arial" w:hAnsi="Arial" w:cs="Arial"/>
                <w:sz w:val="19"/>
              </w:rPr>
              <w:t xml:space="preserve">64089 </w:t>
            </w:r>
          </w:p>
        </w:tc>
      </w:tr>
      <w:tr w:rsidR="00987387" w14:paraId="08775E64" w14:textId="77777777">
        <w:trPr>
          <w:trHeight w:val="272"/>
        </w:trPr>
        <w:tc>
          <w:tcPr>
            <w:tcW w:w="904" w:type="dxa"/>
            <w:tcBorders>
              <w:top w:val="single" w:sz="8" w:space="0" w:color="000000"/>
              <w:left w:val="single" w:sz="7" w:space="0" w:color="000000"/>
              <w:bottom w:val="single" w:sz="8" w:space="0" w:color="000000"/>
              <w:right w:val="single" w:sz="7" w:space="0" w:color="000000"/>
            </w:tcBorders>
          </w:tcPr>
          <w:p w14:paraId="3238A5A7" w14:textId="77777777" w:rsidR="00987387" w:rsidRDefault="00D205D0">
            <w:pPr>
              <w:spacing w:after="0"/>
              <w:ind w:right="15"/>
              <w:jc w:val="center"/>
            </w:pPr>
            <w:r>
              <w:rPr>
                <w:rFonts w:ascii="Arial" w:eastAsia="Arial" w:hAnsi="Arial" w:cs="Arial"/>
                <w:sz w:val="19"/>
              </w:rPr>
              <w:t xml:space="preserve">1997 </w:t>
            </w:r>
          </w:p>
        </w:tc>
        <w:tc>
          <w:tcPr>
            <w:tcW w:w="989" w:type="dxa"/>
            <w:tcBorders>
              <w:top w:val="single" w:sz="8" w:space="0" w:color="000000"/>
              <w:left w:val="single" w:sz="7" w:space="0" w:color="000000"/>
              <w:bottom w:val="single" w:sz="8" w:space="0" w:color="000000"/>
              <w:right w:val="single" w:sz="7" w:space="0" w:color="000000"/>
            </w:tcBorders>
          </w:tcPr>
          <w:p w14:paraId="4237BE2D" w14:textId="77777777" w:rsidR="00987387" w:rsidRDefault="00D205D0">
            <w:pPr>
              <w:spacing w:after="0"/>
            </w:pPr>
            <w:r>
              <w:rPr>
                <w:rFonts w:ascii="Arial" w:eastAsia="Arial" w:hAnsi="Arial" w:cs="Arial"/>
                <w:sz w:val="19"/>
              </w:rPr>
              <w:t>277116.1</w:t>
            </w:r>
          </w:p>
        </w:tc>
        <w:tc>
          <w:tcPr>
            <w:tcW w:w="989" w:type="dxa"/>
            <w:tcBorders>
              <w:top w:val="single" w:sz="8" w:space="0" w:color="000000"/>
              <w:left w:val="single" w:sz="7" w:space="0" w:color="000000"/>
              <w:bottom w:val="single" w:sz="8" w:space="0" w:color="000000"/>
              <w:right w:val="single" w:sz="7" w:space="0" w:color="000000"/>
            </w:tcBorders>
          </w:tcPr>
          <w:p w14:paraId="6F879B43" w14:textId="77777777" w:rsidR="00987387" w:rsidRDefault="00D205D0">
            <w:pPr>
              <w:spacing w:after="0"/>
            </w:pPr>
            <w:r>
              <w:rPr>
                <w:rFonts w:ascii="Arial" w:eastAsia="Arial" w:hAnsi="Arial" w:cs="Arial"/>
                <w:sz w:val="19"/>
              </w:rPr>
              <w:t>370020.6</w:t>
            </w:r>
          </w:p>
        </w:tc>
        <w:tc>
          <w:tcPr>
            <w:tcW w:w="904" w:type="dxa"/>
            <w:tcBorders>
              <w:top w:val="single" w:sz="8" w:space="0" w:color="000000"/>
              <w:left w:val="single" w:sz="7" w:space="0" w:color="000000"/>
              <w:bottom w:val="single" w:sz="8" w:space="0" w:color="000000"/>
              <w:right w:val="single" w:sz="7" w:space="0" w:color="000000"/>
            </w:tcBorders>
          </w:tcPr>
          <w:p w14:paraId="405C4E27" w14:textId="77777777" w:rsidR="00987387" w:rsidRDefault="00D205D0">
            <w:pPr>
              <w:spacing w:after="0"/>
              <w:ind w:right="18"/>
              <w:jc w:val="center"/>
            </w:pPr>
            <w:r>
              <w:rPr>
                <w:rFonts w:ascii="Arial" w:eastAsia="Arial" w:hAnsi="Arial" w:cs="Arial"/>
                <w:sz w:val="19"/>
              </w:rPr>
              <w:t xml:space="preserve">11.05 </w:t>
            </w:r>
          </w:p>
        </w:tc>
        <w:tc>
          <w:tcPr>
            <w:tcW w:w="904" w:type="dxa"/>
            <w:tcBorders>
              <w:top w:val="single" w:sz="8" w:space="0" w:color="000000"/>
              <w:left w:val="single" w:sz="7" w:space="0" w:color="000000"/>
              <w:bottom w:val="single" w:sz="8" w:space="0" w:color="000000"/>
              <w:right w:val="single" w:sz="7" w:space="0" w:color="000000"/>
            </w:tcBorders>
          </w:tcPr>
          <w:p w14:paraId="302F0EE7" w14:textId="77777777" w:rsidR="00987387" w:rsidRDefault="00D205D0">
            <w:pPr>
              <w:spacing w:after="0"/>
              <w:ind w:right="21"/>
              <w:jc w:val="center"/>
            </w:pPr>
            <w:r>
              <w:rPr>
                <w:rFonts w:ascii="Arial" w:eastAsia="Arial" w:hAnsi="Arial" w:cs="Arial"/>
                <w:sz w:val="19"/>
              </w:rPr>
              <w:t xml:space="preserve">12.87 </w:t>
            </w:r>
          </w:p>
        </w:tc>
        <w:tc>
          <w:tcPr>
            <w:tcW w:w="902" w:type="dxa"/>
            <w:tcBorders>
              <w:top w:val="single" w:sz="8" w:space="0" w:color="000000"/>
              <w:left w:val="single" w:sz="7" w:space="0" w:color="000000"/>
              <w:bottom w:val="single" w:sz="8" w:space="0" w:color="000000"/>
              <w:right w:val="single" w:sz="7" w:space="0" w:color="000000"/>
            </w:tcBorders>
          </w:tcPr>
          <w:p w14:paraId="185B7A81" w14:textId="77777777" w:rsidR="00987387" w:rsidRDefault="00D205D0">
            <w:pPr>
              <w:spacing w:after="0"/>
              <w:ind w:left="85"/>
            </w:pPr>
            <w:r>
              <w:rPr>
                <w:rFonts w:ascii="Arial" w:eastAsia="Arial" w:hAnsi="Arial" w:cs="Arial"/>
                <w:sz w:val="19"/>
              </w:rPr>
              <w:t xml:space="preserve">78343 </w:t>
            </w:r>
          </w:p>
        </w:tc>
      </w:tr>
      <w:tr w:rsidR="00987387" w14:paraId="4548F3B0" w14:textId="77777777">
        <w:trPr>
          <w:trHeight w:val="274"/>
        </w:trPr>
        <w:tc>
          <w:tcPr>
            <w:tcW w:w="904" w:type="dxa"/>
            <w:tcBorders>
              <w:top w:val="single" w:sz="8" w:space="0" w:color="000000"/>
              <w:left w:val="single" w:sz="7" w:space="0" w:color="000000"/>
              <w:bottom w:val="single" w:sz="8" w:space="0" w:color="000000"/>
              <w:right w:val="single" w:sz="7" w:space="0" w:color="000000"/>
            </w:tcBorders>
          </w:tcPr>
          <w:p w14:paraId="666CC64B" w14:textId="77777777" w:rsidR="00987387" w:rsidRDefault="00D205D0">
            <w:pPr>
              <w:spacing w:after="0"/>
              <w:ind w:right="15"/>
              <w:jc w:val="center"/>
            </w:pPr>
            <w:r>
              <w:rPr>
                <w:rFonts w:ascii="Arial" w:eastAsia="Arial" w:hAnsi="Arial" w:cs="Arial"/>
                <w:sz w:val="19"/>
              </w:rPr>
              <w:t xml:space="preserve">1998 </w:t>
            </w:r>
          </w:p>
        </w:tc>
        <w:tc>
          <w:tcPr>
            <w:tcW w:w="989" w:type="dxa"/>
            <w:tcBorders>
              <w:top w:val="single" w:sz="8" w:space="0" w:color="000000"/>
              <w:left w:val="single" w:sz="7" w:space="0" w:color="000000"/>
              <w:bottom w:val="single" w:sz="8" w:space="0" w:color="000000"/>
              <w:right w:val="single" w:sz="7" w:space="0" w:color="000000"/>
            </w:tcBorders>
          </w:tcPr>
          <w:p w14:paraId="76000C46" w14:textId="77777777" w:rsidR="00987387" w:rsidRDefault="00D205D0">
            <w:pPr>
              <w:spacing w:after="0"/>
            </w:pPr>
            <w:r>
              <w:rPr>
                <w:rFonts w:ascii="Arial" w:eastAsia="Arial" w:hAnsi="Arial" w:cs="Arial"/>
                <w:sz w:val="19"/>
              </w:rPr>
              <w:t>260022.7</w:t>
            </w:r>
          </w:p>
        </w:tc>
        <w:tc>
          <w:tcPr>
            <w:tcW w:w="989" w:type="dxa"/>
            <w:tcBorders>
              <w:top w:val="single" w:sz="8" w:space="0" w:color="000000"/>
              <w:left w:val="single" w:sz="7" w:space="0" w:color="000000"/>
              <w:bottom w:val="single" w:sz="8" w:space="0" w:color="000000"/>
              <w:right w:val="single" w:sz="7" w:space="0" w:color="000000"/>
            </w:tcBorders>
          </w:tcPr>
          <w:p w14:paraId="7AE3E23F" w14:textId="77777777" w:rsidR="00987387" w:rsidRDefault="00D205D0">
            <w:pPr>
              <w:spacing w:after="0"/>
            </w:pPr>
            <w:r>
              <w:rPr>
                <w:rFonts w:ascii="Arial" w:eastAsia="Arial" w:hAnsi="Arial" w:cs="Arial"/>
                <w:sz w:val="19"/>
              </w:rPr>
              <w:t>327731.9</w:t>
            </w:r>
          </w:p>
        </w:tc>
        <w:tc>
          <w:tcPr>
            <w:tcW w:w="904" w:type="dxa"/>
            <w:tcBorders>
              <w:top w:val="single" w:sz="8" w:space="0" w:color="000000"/>
              <w:left w:val="single" w:sz="7" w:space="0" w:color="000000"/>
              <w:bottom w:val="single" w:sz="8" w:space="0" w:color="000000"/>
              <w:right w:val="single" w:sz="7" w:space="0" w:color="000000"/>
            </w:tcBorders>
          </w:tcPr>
          <w:p w14:paraId="136B7ECE" w14:textId="77777777" w:rsidR="00987387" w:rsidRDefault="00D205D0">
            <w:pPr>
              <w:spacing w:after="0"/>
              <w:ind w:right="18"/>
              <w:jc w:val="center"/>
            </w:pPr>
            <w:r>
              <w:rPr>
                <w:rFonts w:ascii="Arial" w:eastAsia="Arial" w:hAnsi="Arial" w:cs="Arial"/>
                <w:sz w:val="19"/>
              </w:rPr>
              <w:t xml:space="preserve">77.63 </w:t>
            </w:r>
          </w:p>
        </w:tc>
        <w:tc>
          <w:tcPr>
            <w:tcW w:w="904" w:type="dxa"/>
            <w:tcBorders>
              <w:top w:val="single" w:sz="8" w:space="0" w:color="000000"/>
              <w:left w:val="single" w:sz="7" w:space="0" w:color="000000"/>
              <w:bottom w:val="single" w:sz="8" w:space="0" w:color="000000"/>
              <w:right w:val="single" w:sz="7" w:space="0" w:color="000000"/>
            </w:tcBorders>
          </w:tcPr>
          <w:p w14:paraId="1DEC5850" w14:textId="77777777" w:rsidR="00987387" w:rsidRDefault="00D205D0">
            <w:pPr>
              <w:spacing w:after="0"/>
              <w:ind w:right="19"/>
              <w:jc w:val="center"/>
            </w:pPr>
            <w:r>
              <w:rPr>
                <w:rFonts w:ascii="Arial" w:eastAsia="Arial" w:hAnsi="Arial" w:cs="Arial"/>
                <w:sz w:val="19"/>
              </w:rPr>
              <w:t xml:space="preserve">-28.4 </w:t>
            </w:r>
          </w:p>
        </w:tc>
        <w:tc>
          <w:tcPr>
            <w:tcW w:w="902" w:type="dxa"/>
            <w:tcBorders>
              <w:top w:val="single" w:sz="8" w:space="0" w:color="000000"/>
              <w:left w:val="single" w:sz="7" w:space="0" w:color="000000"/>
              <w:bottom w:val="single" w:sz="8" w:space="0" w:color="000000"/>
              <w:right w:val="single" w:sz="7" w:space="0" w:color="000000"/>
            </w:tcBorders>
          </w:tcPr>
          <w:p w14:paraId="0F04C6BD" w14:textId="77777777" w:rsidR="00987387" w:rsidRDefault="00D205D0">
            <w:pPr>
              <w:spacing w:after="0"/>
              <w:ind w:left="34"/>
            </w:pPr>
            <w:r>
              <w:rPr>
                <w:rFonts w:ascii="Arial" w:eastAsia="Arial" w:hAnsi="Arial" w:cs="Arial"/>
                <w:sz w:val="19"/>
              </w:rPr>
              <w:t xml:space="preserve">101197 </w:t>
            </w:r>
          </w:p>
        </w:tc>
      </w:tr>
      <w:tr w:rsidR="00987387" w14:paraId="64AB5DA1" w14:textId="77777777">
        <w:trPr>
          <w:trHeight w:val="272"/>
        </w:trPr>
        <w:tc>
          <w:tcPr>
            <w:tcW w:w="904" w:type="dxa"/>
            <w:tcBorders>
              <w:top w:val="single" w:sz="8" w:space="0" w:color="000000"/>
              <w:left w:val="single" w:sz="7" w:space="0" w:color="000000"/>
              <w:bottom w:val="single" w:sz="8" w:space="0" w:color="000000"/>
              <w:right w:val="single" w:sz="7" w:space="0" w:color="000000"/>
            </w:tcBorders>
          </w:tcPr>
          <w:p w14:paraId="1AB9752A" w14:textId="77777777" w:rsidR="00987387" w:rsidRDefault="00D205D0">
            <w:pPr>
              <w:spacing w:after="0"/>
              <w:ind w:right="15"/>
              <w:jc w:val="center"/>
            </w:pPr>
            <w:r>
              <w:rPr>
                <w:rFonts w:ascii="Arial" w:eastAsia="Arial" w:hAnsi="Arial" w:cs="Arial"/>
                <w:sz w:val="19"/>
              </w:rPr>
              <w:t xml:space="preserve">1999 </w:t>
            </w:r>
          </w:p>
        </w:tc>
        <w:tc>
          <w:tcPr>
            <w:tcW w:w="989" w:type="dxa"/>
            <w:tcBorders>
              <w:top w:val="single" w:sz="8" w:space="0" w:color="000000"/>
              <w:left w:val="single" w:sz="7" w:space="0" w:color="000000"/>
              <w:bottom w:val="single" w:sz="8" w:space="0" w:color="000000"/>
              <w:right w:val="single" w:sz="7" w:space="0" w:color="000000"/>
            </w:tcBorders>
          </w:tcPr>
          <w:p w14:paraId="57D09802" w14:textId="77777777" w:rsidR="00987387" w:rsidRDefault="00D205D0">
            <w:pPr>
              <w:spacing w:after="0"/>
            </w:pPr>
            <w:r>
              <w:rPr>
                <w:rFonts w:ascii="Arial" w:eastAsia="Arial" w:hAnsi="Arial" w:cs="Arial"/>
                <w:sz w:val="19"/>
              </w:rPr>
              <w:t>272070.2</w:t>
            </w:r>
          </w:p>
        </w:tc>
        <w:tc>
          <w:tcPr>
            <w:tcW w:w="989" w:type="dxa"/>
            <w:tcBorders>
              <w:top w:val="single" w:sz="8" w:space="0" w:color="000000"/>
              <w:left w:val="single" w:sz="7" w:space="0" w:color="000000"/>
              <w:bottom w:val="single" w:sz="8" w:space="0" w:color="000000"/>
              <w:right w:val="single" w:sz="7" w:space="0" w:color="000000"/>
            </w:tcBorders>
          </w:tcPr>
          <w:p w14:paraId="78647710" w14:textId="77777777" w:rsidR="00987387" w:rsidRDefault="00D205D0">
            <w:pPr>
              <w:spacing w:after="0"/>
            </w:pPr>
            <w:r>
              <w:rPr>
                <w:rFonts w:ascii="Arial" w:eastAsia="Arial" w:hAnsi="Arial" w:cs="Arial"/>
                <w:sz w:val="19"/>
              </w:rPr>
              <w:t>332057.9</w:t>
            </w:r>
          </w:p>
        </w:tc>
        <w:tc>
          <w:tcPr>
            <w:tcW w:w="904" w:type="dxa"/>
            <w:tcBorders>
              <w:top w:val="single" w:sz="8" w:space="0" w:color="000000"/>
              <w:left w:val="single" w:sz="7" w:space="0" w:color="000000"/>
              <w:bottom w:val="single" w:sz="8" w:space="0" w:color="000000"/>
              <w:right w:val="single" w:sz="7" w:space="0" w:color="000000"/>
            </w:tcBorders>
          </w:tcPr>
          <w:p w14:paraId="4138A80F" w14:textId="77777777" w:rsidR="00987387" w:rsidRDefault="00D205D0">
            <w:pPr>
              <w:spacing w:after="0"/>
              <w:ind w:right="17"/>
              <w:jc w:val="center"/>
            </w:pPr>
            <w:r>
              <w:rPr>
                <w:rFonts w:ascii="Arial" w:eastAsia="Arial" w:hAnsi="Arial" w:cs="Arial"/>
                <w:sz w:val="19"/>
              </w:rPr>
              <w:t xml:space="preserve">2.01 </w:t>
            </w:r>
          </w:p>
        </w:tc>
        <w:tc>
          <w:tcPr>
            <w:tcW w:w="904" w:type="dxa"/>
            <w:tcBorders>
              <w:top w:val="single" w:sz="8" w:space="0" w:color="000000"/>
              <w:left w:val="single" w:sz="7" w:space="0" w:color="000000"/>
              <w:bottom w:val="single" w:sz="8" w:space="0" w:color="000000"/>
              <w:right w:val="single" w:sz="7" w:space="0" w:color="000000"/>
            </w:tcBorders>
          </w:tcPr>
          <w:p w14:paraId="35941C0B" w14:textId="77777777" w:rsidR="00987387" w:rsidRDefault="00D205D0">
            <w:pPr>
              <w:spacing w:after="0"/>
              <w:ind w:right="21"/>
              <w:jc w:val="center"/>
            </w:pPr>
            <w:r>
              <w:rPr>
                <w:rFonts w:ascii="Arial" w:eastAsia="Arial" w:hAnsi="Arial" w:cs="Arial"/>
                <w:sz w:val="19"/>
              </w:rPr>
              <w:t xml:space="preserve">10.94 </w:t>
            </w:r>
          </w:p>
        </w:tc>
        <w:tc>
          <w:tcPr>
            <w:tcW w:w="902" w:type="dxa"/>
            <w:tcBorders>
              <w:top w:val="single" w:sz="8" w:space="0" w:color="000000"/>
              <w:left w:val="single" w:sz="7" w:space="0" w:color="000000"/>
              <w:bottom w:val="single" w:sz="8" w:space="0" w:color="000000"/>
              <w:right w:val="single" w:sz="7" w:space="0" w:color="000000"/>
            </w:tcBorders>
          </w:tcPr>
          <w:p w14:paraId="0E04AE9C" w14:textId="77777777" w:rsidR="00987387" w:rsidRDefault="00D205D0">
            <w:pPr>
              <w:spacing w:after="0"/>
              <w:ind w:left="33"/>
            </w:pPr>
            <w:r>
              <w:rPr>
                <w:rFonts w:ascii="Arial" w:eastAsia="Arial" w:hAnsi="Arial" w:cs="Arial"/>
                <w:sz w:val="19"/>
              </w:rPr>
              <w:t xml:space="preserve">124633 </w:t>
            </w:r>
          </w:p>
        </w:tc>
      </w:tr>
      <w:tr w:rsidR="00987387" w14:paraId="5CCA9C9A" w14:textId="77777777">
        <w:trPr>
          <w:trHeight w:val="272"/>
        </w:trPr>
        <w:tc>
          <w:tcPr>
            <w:tcW w:w="904" w:type="dxa"/>
            <w:tcBorders>
              <w:top w:val="single" w:sz="8" w:space="0" w:color="000000"/>
              <w:left w:val="single" w:sz="7" w:space="0" w:color="000000"/>
              <w:bottom w:val="single" w:sz="8" w:space="0" w:color="000000"/>
              <w:right w:val="single" w:sz="7" w:space="0" w:color="000000"/>
            </w:tcBorders>
          </w:tcPr>
          <w:p w14:paraId="1D33C3DB" w14:textId="77777777" w:rsidR="00987387" w:rsidRDefault="00D205D0">
            <w:pPr>
              <w:spacing w:after="0"/>
              <w:ind w:right="15"/>
              <w:jc w:val="center"/>
            </w:pPr>
            <w:r>
              <w:rPr>
                <w:rFonts w:ascii="Arial" w:eastAsia="Arial" w:hAnsi="Arial" w:cs="Arial"/>
                <w:sz w:val="19"/>
              </w:rPr>
              <w:t xml:space="preserve">2000 </w:t>
            </w:r>
          </w:p>
        </w:tc>
        <w:tc>
          <w:tcPr>
            <w:tcW w:w="989" w:type="dxa"/>
            <w:tcBorders>
              <w:top w:val="single" w:sz="8" w:space="0" w:color="000000"/>
              <w:left w:val="single" w:sz="7" w:space="0" w:color="000000"/>
              <w:bottom w:val="single" w:sz="8" w:space="0" w:color="000000"/>
              <w:right w:val="single" w:sz="7" w:space="0" w:color="000000"/>
            </w:tcBorders>
          </w:tcPr>
          <w:p w14:paraId="65ED5E48" w14:textId="77777777" w:rsidR="00987387" w:rsidRDefault="00D205D0">
            <w:pPr>
              <w:spacing w:after="0"/>
            </w:pPr>
            <w:r>
              <w:rPr>
                <w:rFonts w:ascii="Arial" w:eastAsia="Arial" w:hAnsi="Arial" w:cs="Arial"/>
                <w:sz w:val="19"/>
              </w:rPr>
              <w:t>276377.2</w:t>
            </w:r>
          </w:p>
        </w:tc>
        <w:tc>
          <w:tcPr>
            <w:tcW w:w="989" w:type="dxa"/>
            <w:tcBorders>
              <w:top w:val="single" w:sz="8" w:space="0" w:color="000000"/>
              <w:left w:val="single" w:sz="7" w:space="0" w:color="000000"/>
              <w:bottom w:val="single" w:sz="8" w:space="0" w:color="000000"/>
              <w:right w:val="single" w:sz="7" w:space="0" w:color="000000"/>
            </w:tcBorders>
          </w:tcPr>
          <w:p w14:paraId="5E46D30F" w14:textId="77777777" w:rsidR="00987387" w:rsidRDefault="00D205D0">
            <w:pPr>
              <w:spacing w:after="0"/>
            </w:pPr>
            <w:r>
              <w:rPr>
                <w:rFonts w:ascii="Arial" w:eastAsia="Arial" w:hAnsi="Arial" w:cs="Arial"/>
                <w:sz w:val="19"/>
              </w:rPr>
              <w:t>364333.8</w:t>
            </w:r>
          </w:p>
        </w:tc>
        <w:tc>
          <w:tcPr>
            <w:tcW w:w="904" w:type="dxa"/>
            <w:tcBorders>
              <w:top w:val="single" w:sz="8" w:space="0" w:color="000000"/>
              <w:left w:val="single" w:sz="7" w:space="0" w:color="000000"/>
              <w:bottom w:val="single" w:sz="8" w:space="0" w:color="000000"/>
              <w:right w:val="single" w:sz="7" w:space="0" w:color="000000"/>
            </w:tcBorders>
          </w:tcPr>
          <w:p w14:paraId="5E1BDDA9" w14:textId="77777777" w:rsidR="00987387" w:rsidRDefault="00D205D0">
            <w:pPr>
              <w:spacing w:after="0"/>
              <w:ind w:right="17"/>
              <w:jc w:val="center"/>
            </w:pPr>
            <w:r>
              <w:rPr>
                <w:rFonts w:ascii="Arial" w:eastAsia="Arial" w:hAnsi="Arial" w:cs="Arial"/>
                <w:sz w:val="19"/>
              </w:rPr>
              <w:t xml:space="preserve">9.35 </w:t>
            </w:r>
          </w:p>
        </w:tc>
        <w:tc>
          <w:tcPr>
            <w:tcW w:w="904" w:type="dxa"/>
            <w:tcBorders>
              <w:top w:val="single" w:sz="8" w:space="0" w:color="000000"/>
              <w:left w:val="single" w:sz="7" w:space="0" w:color="000000"/>
              <w:bottom w:val="single" w:sz="8" w:space="0" w:color="000000"/>
              <w:right w:val="single" w:sz="7" w:space="0" w:color="000000"/>
            </w:tcBorders>
          </w:tcPr>
          <w:p w14:paraId="6E1375DB" w14:textId="77777777" w:rsidR="00987387" w:rsidRDefault="00D205D0">
            <w:pPr>
              <w:spacing w:after="0"/>
              <w:ind w:right="19"/>
              <w:jc w:val="center"/>
            </w:pPr>
            <w:r>
              <w:rPr>
                <w:rFonts w:ascii="Arial" w:eastAsia="Arial" w:hAnsi="Arial" w:cs="Arial"/>
                <w:sz w:val="19"/>
              </w:rPr>
              <w:t xml:space="preserve">3.89 </w:t>
            </w:r>
          </w:p>
        </w:tc>
        <w:tc>
          <w:tcPr>
            <w:tcW w:w="902" w:type="dxa"/>
            <w:tcBorders>
              <w:top w:val="single" w:sz="8" w:space="0" w:color="000000"/>
              <w:left w:val="single" w:sz="7" w:space="0" w:color="000000"/>
              <w:bottom w:val="single" w:sz="8" w:space="0" w:color="000000"/>
              <w:right w:val="single" w:sz="7" w:space="0" w:color="000000"/>
            </w:tcBorders>
          </w:tcPr>
          <w:p w14:paraId="7B9D4E1D" w14:textId="77777777" w:rsidR="00987387" w:rsidRDefault="00D205D0">
            <w:pPr>
              <w:spacing w:after="0"/>
              <w:ind w:left="34"/>
            </w:pPr>
            <w:r>
              <w:rPr>
                <w:rFonts w:ascii="Arial" w:eastAsia="Arial" w:hAnsi="Arial" w:cs="Arial"/>
                <w:sz w:val="19"/>
              </w:rPr>
              <w:t xml:space="preserve">162186 </w:t>
            </w:r>
          </w:p>
        </w:tc>
      </w:tr>
      <w:tr w:rsidR="00987387" w14:paraId="2C401EAD" w14:textId="77777777">
        <w:trPr>
          <w:trHeight w:val="274"/>
        </w:trPr>
        <w:tc>
          <w:tcPr>
            <w:tcW w:w="904" w:type="dxa"/>
            <w:tcBorders>
              <w:top w:val="single" w:sz="8" w:space="0" w:color="000000"/>
              <w:left w:val="single" w:sz="7" w:space="0" w:color="000000"/>
              <w:bottom w:val="single" w:sz="8" w:space="0" w:color="000000"/>
              <w:right w:val="single" w:sz="7" w:space="0" w:color="000000"/>
            </w:tcBorders>
          </w:tcPr>
          <w:p w14:paraId="63E6B9B4" w14:textId="77777777" w:rsidR="00987387" w:rsidRDefault="00D205D0">
            <w:pPr>
              <w:spacing w:after="0"/>
              <w:ind w:right="15"/>
              <w:jc w:val="center"/>
            </w:pPr>
            <w:r>
              <w:rPr>
                <w:rFonts w:ascii="Arial" w:eastAsia="Arial" w:hAnsi="Arial" w:cs="Arial"/>
                <w:sz w:val="19"/>
              </w:rPr>
              <w:t xml:space="preserve">2001 </w:t>
            </w:r>
          </w:p>
        </w:tc>
        <w:tc>
          <w:tcPr>
            <w:tcW w:w="989" w:type="dxa"/>
            <w:tcBorders>
              <w:top w:val="single" w:sz="8" w:space="0" w:color="000000"/>
              <w:left w:val="single" w:sz="7" w:space="0" w:color="000000"/>
              <w:bottom w:val="single" w:sz="8" w:space="0" w:color="000000"/>
              <w:right w:val="single" w:sz="7" w:space="0" w:color="000000"/>
            </w:tcBorders>
          </w:tcPr>
          <w:p w14:paraId="256F0E9A" w14:textId="77777777" w:rsidR="00987387" w:rsidRDefault="00D205D0">
            <w:pPr>
              <w:spacing w:after="0"/>
            </w:pPr>
            <w:r>
              <w:rPr>
                <w:rFonts w:ascii="Arial" w:eastAsia="Arial" w:hAnsi="Arial" w:cs="Arial"/>
                <w:sz w:val="19"/>
              </w:rPr>
              <w:t>298703.6</w:t>
            </w:r>
          </w:p>
        </w:tc>
        <w:tc>
          <w:tcPr>
            <w:tcW w:w="989" w:type="dxa"/>
            <w:tcBorders>
              <w:top w:val="single" w:sz="8" w:space="0" w:color="000000"/>
              <w:left w:val="single" w:sz="7" w:space="0" w:color="000000"/>
              <w:bottom w:val="single" w:sz="8" w:space="0" w:color="000000"/>
              <w:right w:val="single" w:sz="7" w:space="0" w:color="000000"/>
            </w:tcBorders>
          </w:tcPr>
          <w:p w14:paraId="308FE61D" w14:textId="77777777" w:rsidR="00987387" w:rsidRDefault="00D205D0">
            <w:pPr>
              <w:spacing w:after="0"/>
            </w:pPr>
            <w:r>
              <w:rPr>
                <w:rFonts w:ascii="Arial" w:eastAsia="Arial" w:hAnsi="Arial" w:cs="Arial"/>
                <w:sz w:val="19"/>
              </w:rPr>
              <w:t>364360.6</w:t>
            </w:r>
          </w:p>
        </w:tc>
        <w:tc>
          <w:tcPr>
            <w:tcW w:w="904" w:type="dxa"/>
            <w:tcBorders>
              <w:top w:val="single" w:sz="8" w:space="0" w:color="000000"/>
              <w:left w:val="single" w:sz="7" w:space="0" w:color="000000"/>
              <w:bottom w:val="single" w:sz="8" w:space="0" w:color="000000"/>
              <w:right w:val="single" w:sz="7" w:space="0" w:color="000000"/>
            </w:tcBorders>
          </w:tcPr>
          <w:p w14:paraId="1B7BBAE8" w14:textId="77777777" w:rsidR="00987387" w:rsidRDefault="00D205D0">
            <w:pPr>
              <w:spacing w:after="0"/>
              <w:ind w:right="18"/>
              <w:jc w:val="center"/>
            </w:pPr>
            <w:r>
              <w:rPr>
                <w:rFonts w:ascii="Arial" w:eastAsia="Arial" w:hAnsi="Arial" w:cs="Arial"/>
                <w:sz w:val="19"/>
              </w:rPr>
              <w:t xml:space="preserve">12.55 </w:t>
            </w:r>
          </w:p>
        </w:tc>
        <w:tc>
          <w:tcPr>
            <w:tcW w:w="904" w:type="dxa"/>
            <w:tcBorders>
              <w:top w:val="single" w:sz="8" w:space="0" w:color="000000"/>
              <w:left w:val="single" w:sz="7" w:space="0" w:color="000000"/>
              <w:bottom w:val="single" w:sz="8" w:space="0" w:color="000000"/>
              <w:right w:val="single" w:sz="7" w:space="0" w:color="000000"/>
            </w:tcBorders>
          </w:tcPr>
          <w:p w14:paraId="74BE1DFC" w14:textId="77777777" w:rsidR="00987387" w:rsidRDefault="00D205D0">
            <w:pPr>
              <w:spacing w:after="0"/>
              <w:ind w:right="19"/>
              <w:jc w:val="center"/>
            </w:pPr>
            <w:r>
              <w:rPr>
                <w:rFonts w:ascii="Arial" w:eastAsia="Arial" w:hAnsi="Arial" w:cs="Arial"/>
                <w:sz w:val="19"/>
              </w:rPr>
              <w:t xml:space="preserve">4.69 </w:t>
            </w:r>
          </w:p>
        </w:tc>
        <w:tc>
          <w:tcPr>
            <w:tcW w:w="902" w:type="dxa"/>
            <w:tcBorders>
              <w:top w:val="single" w:sz="8" w:space="0" w:color="000000"/>
              <w:left w:val="single" w:sz="7" w:space="0" w:color="000000"/>
              <w:bottom w:val="single" w:sz="8" w:space="0" w:color="000000"/>
              <w:right w:val="single" w:sz="7" w:space="0" w:color="000000"/>
            </w:tcBorders>
          </w:tcPr>
          <w:p w14:paraId="3C91463B" w14:textId="77777777" w:rsidR="00987387" w:rsidRDefault="00D205D0">
            <w:pPr>
              <w:spacing w:after="0"/>
              <w:ind w:left="34"/>
            </w:pPr>
            <w:r>
              <w:rPr>
                <w:rFonts w:ascii="Arial" w:eastAsia="Arial" w:hAnsi="Arial" w:cs="Arial"/>
                <w:sz w:val="19"/>
              </w:rPr>
              <w:t xml:space="preserve">177731 </w:t>
            </w:r>
          </w:p>
        </w:tc>
      </w:tr>
      <w:tr w:rsidR="00987387" w14:paraId="4561B081" w14:textId="77777777">
        <w:trPr>
          <w:trHeight w:val="272"/>
        </w:trPr>
        <w:tc>
          <w:tcPr>
            <w:tcW w:w="904" w:type="dxa"/>
            <w:tcBorders>
              <w:top w:val="single" w:sz="8" w:space="0" w:color="000000"/>
              <w:left w:val="single" w:sz="7" w:space="0" w:color="000000"/>
              <w:bottom w:val="single" w:sz="8" w:space="0" w:color="000000"/>
              <w:right w:val="single" w:sz="7" w:space="0" w:color="000000"/>
            </w:tcBorders>
          </w:tcPr>
          <w:p w14:paraId="32E59323" w14:textId="77777777" w:rsidR="00987387" w:rsidRDefault="00D205D0">
            <w:pPr>
              <w:spacing w:after="0"/>
              <w:ind w:right="15"/>
              <w:jc w:val="center"/>
            </w:pPr>
            <w:r>
              <w:rPr>
                <w:rFonts w:ascii="Arial" w:eastAsia="Arial" w:hAnsi="Arial" w:cs="Arial"/>
                <w:sz w:val="19"/>
              </w:rPr>
              <w:t xml:space="preserve">2002 </w:t>
            </w:r>
          </w:p>
        </w:tc>
        <w:tc>
          <w:tcPr>
            <w:tcW w:w="989" w:type="dxa"/>
            <w:tcBorders>
              <w:top w:val="single" w:sz="8" w:space="0" w:color="000000"/>
              <w:left w:val="single" w:sz="7" w:space="0" w:color="000000"/>
              <w:bottom w:val="single" w:sz="8" w:space="0" w:color="000000"/>
              <w:right w:val="single" w:sz="7" w:space="0" w:color="000000"/>
            </w:tcBorders>
          </w:tcPr>
          <w:p w14:paraId="2C4A79B6" w14:textId="77777777" w:rsidR="00987387" w:rsidRDefault="00D205D0">
            <w:pPr>
              <w:spacing w:after="0"/>
            </w:pPr>
            <w:r>
              <w:rPr>
                <w:rFonts w:ascii="Arial" w:eastAsia="Arial" w:hAnsi="Arial" w:cs="Arial"/>
                <w:sz w:val="19"/>
              </w:rPr>
              <w:t>310161.3</w:t>
            </w:r>
          </w:p>
        </w:tc>
        <w:tc>
          <w:tcPr>
            <w:tcW w:w="989" w:type="dxa"/>
            <w:tcBorders>
              <w:top w:val="single" w:sz="8" w:space="0" w:color="000000"/>
              <w:left w:val="single" w:sz="7" w:space="0" w:color="000000"/>
              <w:bottom w:val="single" w:sz="8" w:space="0" w:color="000000"/>
              <w:right w:val="single" w:sz="7" w:space="0" w:color="000000"/>
            </w:tcBorders>
          </w:tcPr>
          <w:p w14:paraId="402C0658" w14:textId="77777777" w:rsidR="00987387" w:rsidRDefault="00D205D0">
            <w:pPr>
              <w:spacing w:after="0"/>
            </w:pPr>
            <w:r>
              <w:rPr>
                <w:rFonts w:ascii="Arial" w:eastAsia="Arial" w:hAnsi="Arial" w:cs="Arial"/>
                <w:sz w:val="19"/>
              </w:rPr>
              <w:t>390911.1</w:t>
            </w:r>
          </w:p>
        </w:tc>
        <w:tc>
          <w:tcPr>
            <w:tcW w:w="904" w:type="dxa"/>
            <w:tcBorders>
              <w:top w:val="single" w:sz="8" w:space="0" w:color="000000"/>
              <w:left w:val="single" w:sz="7" w:space="0" w:color="000000"/>
              <w:bottom w:val="single" w:sz="8" w:space="0" w:color="000000"/>
              <w:right w:val="single" w:sz="7" w:space="0" w:color="000000"/>
            </w:tcBorders>
          </w:tcPr>
          <w:p w14:paraId="73FC45E4" w14:textId="77777777" w:rsidR="00987387" w:rsidRDefault="00D205D0">
            <w:pPr>
              <w:spacing w:after="0"/>
              <w:ind w:right="19"/>
              <w:jc w:val="center"/>
            </w:pPr>
            <w:r>
              <w:rPr>
                <w:rFonts w:ascii="Arial" w:eastAsia="Arial" w:hAnsi="Arial" w:cs="Arial"/>
                <w:sz w:val="19"/>
              </w:rPr>
              <w:t xml:space="preserve">10.03 </w:t>
            </w:r>
          </w:p>
        </w:tc>
        <w:tc>
          <w:tcPr>
            <w:tcW w:w="904" w:type="dxa"/>
            <w:tcBorders>
              <w:top w:val="single" w:sz="8" w:space="0" w:color="000000"/>
              <w:left w:val="single" w:sz="7" w:space="0" w:color="000000"/>
              <w:bottom w:val="single" w:sz="8" w:space="0" w:color="000000"/>
              <w:right w:val="single" w:sz="7" w:space="0" w:color="000000"/>
            </w:tcBorders>
          </w:tcPr>
          <w:p w14:paraId="3012398F" w14:textId="77777777" w:rsidR="00987387" w:rsidRDefault="00D205D0">
            <w:pPr>
              <w:spacing w:after="0"/>
              <w:ind w:right="19"/>
              <w:jc w:val="center"/>
            </w:pPr>
            <w:r>
              <w:rPr>
                <w:rFonts w:ascii="Arial" w:eastAsia="Arial" w:hAnsi="Arial" w:cs="Arial"/>
                <w:sz w:val="19"/>
              </w:rPr>
              <w:t xml:space="preserve">3.6 </w:t>
            </w:r>
          </w:p>
        </w:tc>
        <w:tc>
          <w:tcPr>
            <w:tcW w:w="902" w:type="dxa"/>
            <w:tcBorders>
              <w:top w:val="single" w:sz="8" w:space="0" w:color="000000"/>
              <w:left w:val="single" w:sz="7" w:space="0" w:color="000000"/>
              <w:bottom w:val="single" w:sz="8" w:space="0" w:color="000000"/>
              <w:right w:val="single" w:sz="7" w:space="0" w:color="000000"/>
            </w:tcBorders>
          </w:tcPr>
          <w:p w14:paraId="4636F4FF" w14:textId="77777777" w:rsidR="00987387" w:rsidRDefault="00D205D0">
            <w:pPr>
              <w:spacing w:after="0"/>
              <w:ind w:left="34"/>
            </w:pPr>
            <w:r>
              <w:rPr>
                <w:rFonts w:ascii="Arial" w:eastAsia="Arial" w:hAnsi="Arial" w:cs="Arial"/>
                <w:sz w:val="19"/>
              </w:rPr>
              <w:t xml:space="preserve">191939 </w:t>
            </w:r>
          </w:p>
        </w:tc>
      </w:tr>
      <w:tr w:rsidR="00987387" w14:paraId="6E69B45C" w14:textId="77777777">
        <w:trPr>
          <w:trHeight w:val="272"/>
        </w:trPr>
        <w:tc>
          <w:tcPr>
            <w:tcW w:w="904" w:type="dxa"/>
            <w:tcBorders>
              <w:top w:val="single" w:sz="8" w:space="0" w:color="000000"/>
              <w:left w:val="single" w:sz="7" w:space="0" w:color="000000"/>
              <w:bottom w:val="single" w:sz="8" w:space="0" w:color="000000"/>
              <w:right w:val="single" w:sz="7" w:space="0" w:color="000000"/>
            </w:tcBorders>
          </w:tcPr>
          <w:p w14:paraId="4FBD24D9" w14:textId="77777777" w:rsidR="00987387" w:rsidRDefault="00D205D0">
            <w:pPr>
              <w:spacing w:after="0"/>
              <w:ind w:right="15"/>
              <w:jc w:val="center"/>
            </w:pPr>
            <w:r>
              <w:rPr>
                <w:rFonts w:ascii="Arial" w:eastAsia="Arial" w:hAnsi="Arial" w:cs="Arial"/>
                <w:sz w:val="19"/>
              </w:rPr>
              <w:t xml:space="preserve">2003 </w:t>
            </w:r>
          </w:p>
        </w:tc>
        <w:tc>
          <w:tcPr>
            <w:tcW w:w="989" w:type="dxa"/>
            <w:tcBorders>
              <w:top w:val="single" w:sz="8" w:space="0" w:color="000000"/>
              <w:left w:val="single" w:sz="7" w:space="0" w:color="000000"/>
              <w:bottom w:val="single" w:sz="8" w:space="0" w:color="000000"/>
              <w:right w:val="single" w:sz="7" w:space="0" w:color="000000"/>
            </w:tcBorders>
          </w:tcPr>
          <w:p w14:paraId="263B6676" w14:textId="77777777" w:rsidR="00987387" w:rsidRDefault="00D205D0">
            <w:pPr>
              <w:spacing w:after="0"/>
            </w:pPr>
            <w:r>
              <w:rPr>
                <w:rFonts w:ascii="Arial" w:eastAsia="Arial" w:hAnsi="Arial" w:cs="Arial"/>
                <w:sz w:val="19"/>
              </w:rPr>
              <w:t>322235.6</w:t>
            </w:r>
          </w:p>
        </w:tc>
        <w:tc>
          <w:tcPr>
            <w:tcW w:w="989" w:type="dxa"/>
            <w:tcBorders>
              <w:top w:val="single" w:sz="8" w:space="0" w:color="000000"/>
              <w:left w:val="single" w:sz="7" w:space="0" w:color="000000"/>
              <w:bottom w:val="single" w:sz="8" w:space="0" w:color="000000"/>
              <w:right w:val="single" w:sz="7" w:space="0" w:color="000000"/>
            </w:tcBorders>
          </w:tcPr>
          <w:p w14:paraId="4FD6773C" w14:textId="77777777" w:rsidR="00987387" w:rsidRDefault="00D205D0">
            <w:pPr>
              <w:spacing w:after="0"/>
              <w:ind w:left="79"/>
            </w:pPr>
            <w:r>
              <w:rPr>
                <w:rFonts w:ascii="Arial" w:eastAsia="Arial" w:hAnsi="Arial" w:cs="Arial"/>
                <w:sz w:val="19"/>
              </w:rPr>
              <w:t xml:space="preserve">401132 </w:t>
            </w:r>
          </w:p>
        </w:tc>
        <w:tc>
          <w:tcPr>
            <w:tcW w:w="904" w:type="dxa"/>
            <w:tcBorders>
              <w:top w:val="single" w:sz="8" w:space="0" w:color="000000"/>
              <w:left w:val="single" w:sz="7" w:space="0" w:color="000000"/>
              <w:bottom w:val="single" w:sz="8" w:space="0" w:color="000000"/>
              <w:right w:val="single" w:sz="7" w:space="0" w:color="000000"/>
            </w:tcBorders>
          </w:tcPr>
          <w:p w14:paraId="71A925BD" w14:textId="77777777" w:rsidR="00987387" w:rsidRDefault="00D205D0">
            <w:pPr>
              <w:spacing w:after="0"/>
              <w:ind w:right="16"/>
              <w:jc w:val="center"/>
            </w:pPr>
            <w:r>
              <w:rPr>
                <w:rFonts w:ascii="Arial" w:eastAsia="Arial" w:hAnsi="Arial" w:cs="Arial"/>
                <w:sz w:val="19"/>
              </w:rPr>
              <w:t xml:space="preserve">5.06 </w:t>
            </w:r>
          </w:p>
        </w:tc>
        <w:tc>
          <w:tcPr>
            <w:tcW w:w="904" w:type="dxa"/>
            <w:tcBorders>
              <w:top w:val="single" w:sz="8" w:space="0" w:color="000000"/>
              <w:left w:val="single" w:sz="7" w:space="0" w:color="000000"/>
              <w:bottom w:val="single" w:sz="8" w:space="0" w:color="000000"/>
              <w:right w:val="single" w:sz="7" w:space="0" w:color="000000"/>
            </w:tcBorders>
          </w:tcPr>
          <w:p w14:paraId="0119C7EA" w14:textId="77777777" w:rsidR="00987387" w:rsidRDefault="00D205D0">
            <w:pPr>
              <w:spacing w:after="0"/>
              <w:ind w:right="18"/>
              <w:jc w:val="center"/>
            </w:pPr>
            <w:r>
              <w:rPr>
                <w:rFonts w:ascii="Arial" w:eastAsia="Arial" w:hAnsi="Arial" w:cs="Arial"/>
                <w:sz w:val="19"/>
              </w:rPr>
              <w:t xml:space="preserve">2.08 </w:t>
            </w:r>
          </w:p>
        </w:tc>
        <w:tc>
          <w:tcPr>
            <w:tcW w:w="902" w:type="dxa"/>
            <w:tcBorders>
              <w:top w:val="single" w:sz="8" w:space="0" w:color="000000"/>
              <w:left w:val="single" w:sz="7" w:space="0" w:color="000000"/>
              <w:bottom w:val="single" w:sz="8" w:space="0" w:color="000000"/>
              <w:right w:val="single" w:sz="7" w:space="0" w:color="000000"/>
            </w:tcBorders>
          </w:tcPr>
          <w:p w14:paraId="5517000C" w14:textId="77777777" w:rsidR="00987387" w:rsidRDefault="00D205D0">
            <w:pPr>
              <w:spacing w:after="0"/>
              <w:ind w:left="34"/>
            </w:pPr>
            <w:r>
              <w:rPr>
                <w:rFonts w:ascii="Arial" w:eastAsia="Arial" w:hAnsi="Arial" w:cs="Arial"/>
                <w:sz w:val="19"/>
              </w:rPr>
              <w:t xml:space="preserve">223799 </w:t>
            </w:r>
          </w:p>
        </w:tc>
      </w:tr>
      <w:tr w:rsidR="00987387" w14:paraId="47F6AF2B" w14:textId="77777777">
        <w:trPr>
          <w:trHeight w:val="274"/>
        </w:trPr>
        <w:tc>
          <w:tcPr>
            <w:tcW w:w="904" w:type="dxa"/>
            <w:tcBorders>
              <w:top w:val="single" w:sz="8" w:space="0" w:color="000000"/>
              <w:left w:val="single" w:sz="7" w:space="0" w:color="000000"/>
              <w:bottom w:val="single" w:sz="8" w:space="0" w:color="000000"/>
              <w:right w:val="single" w:sz="7" w:space="0" w:color="000000"/>
            </w:tcBorders>
          </w:tcPr>
          <w:p w14:paraId="68391738" w14:textId="77777777" w:rsidR="00987387" w:rsidRDefault="00D205D0">
            <w:pPr>
              <w:spacing w:after="0"/>
              <w:ind w:right="15"/>
              <w:jc w:val="center"/>
            </w:pPr>
            <w:r>
              <w:rPr>
                <w:rFonts w:ascii="Arial" w:eastAsia="Arial" w:hAnsi="Arial" w:cs="Arial"/>
                <w:sz w:val="19"/>
              </w:rPr>
              <w:t xml:space="preserve">2004 </w:t>
            </w:r>
          </w:p>
        </w:tc>
        <w:tc>
          <w:tcPr>
            <w:tcW w:w="989" w:type="dxa"/>
            <w:tcBorders>
              <w:top w:val="single" w:sz="8" w:space="0" w:color="000000"/>
              <w:left w:val="single" w:sz="7" w:space="0" w:color="000000"/>
              <w:bottom w:val="single" w:sz="8" w:space="0" w:color="000000"/>
              <w:right w:val="single" w:sz="7" w:space="0" w:color="000000"/>
            </w:tcBorders>
          </w:tcPr>
          <w:p w14:paraId="713CAB76" w14:textId="77777777" w:rsidR="00987387" w:rsidRDefault="00D205D0">
            <w:pPr>
              <w:spacing w:after="0"/>
            </w:pPr>
            <w:r>
              <w:rPr>
                <w:rFonts w:ascii="Arial" w:eastAsia="Arial" w:hAnsi="Arial" w:cs="Arial"/>
                <w:sz w:val="19"/>
              </w:rPr>
              <w:t>338241.6</w:t>
            </w:r>
          </w:p>
        </w:tc>
        <w:tc>
          <w:tcPr>
            <w:tcW w:w="989" w:type="dxa"/>
            <w:tcBorders>
              <w:top w:val="single" w:sz="8" w:space="0" w:color="000000"/>
              <w:left w:val="single" w:sz="7" w:space="0" w:color="000000"/>
              <w:bottom w:val="single" w:sz="8" w:space="0" w:color="000000"/>
              <w:right w:val="single" w:sz="7" w:space="0" w:color="000000"/>
            </w:tcBorders>
          </w:tcPr>
          <w:p w14:paraId="3F8AD231" w14:textId="77777777" w:rsidR="00987387" w:rsidRDefault="00D205D0">
            <w:pPr>
              <w:spacing w:after="0"/>
            </w:pPr>
            <w:r>
              <w:rPr>
                <w:rFonts w:ascii="Arial" w:eastAsia="Arial" w:hAnsi="Arial" w:cs="Arial"/>
                <w:sz w:val="19"/>
              </w:rPr>
              <w:t>429711.7</w:t>
            </w:r>
          </w:p>
        </w:tc>
        <w:tc>
          <w:tcPr>
            <w:tcW w:w="904" w:type="dxa"/>
            <w:tcBorders>
              <w:top w:val="single" w:sz="8" w:space="0" w:color="000000"/>
              <w:left w:val="single" w:sz="7" w:space="0" w:color="000000"/>
              <w:bottom w:val="single" w:sz="8" w:space="0" w:color="000000"/>
              <w:right w:val="single" w:sz="7" w:space="0" w:color="000000"/>
            </w:tcBorders>
          </w:tcPr>
          <w:p w14:paraId="4BAE733F" w14:textId="77777777" w:rsidR="00987387" w:rsidRDefault="00D205D0">
            <w:pPr>
              <w:spacing w:after="0"/>
              <w:ind w:right="17"/>
              <w:jc w:val="center"/>
            </w:pPr>
            <w:r>
              <w:rPr>
                <w:rFonts w:ascii="Arial" w:eastAsia="Arial" w:hAnsi="Arial" w:cs="Arial"/>
                <w:sz w:val="19"/>
              </w:rPr>
              <w:t xml:space="preserve">6.4 </w:t>
            </w:r>
          </w:p>
        </w:tc>
        <w:tc>
          <w:tcPr>
            <w:tcW w:w="904" w:type="dxa"/>
            <w:tcBorders>
              <w:top w:val="single" w:sz="8" w:space="0" w:color="000000"/>
              <w:left w:val="single" w:sz="7" w:space="0" w:color="000000"/>
              <w:bottom w:val="single" w:sz="8" w:space="0" w:color="000000"/>
              <w:right w:val="single" w:sz="7" w:space="0" w:color="000000"/>
            </w:tcBorders>
          </w:tcPr>
          <w:p w14:paraId="7E8822BB" w14:textId="77777777" w:rsidR="00987387" w:rsidRDefault="00D205D0">
            <w:pPr>
              <w:spacing w:after="0"/>
              <w:ind w:right="19"/>
              <w:jc w:val="center"/>
            </w:pPr>
            <w:r>
              <w:rPr>
                <w:rFonts w:ascii="Arial" w:eastAsia="Arial" w:hAnsi="Arial" w:cs="Arial"/>
                <w:sz w:val="19"/>
              </w:rPr>
              <w:t xml:space="preserve">0.31 </w:t>
            </w:r>
          </w:p>
        </w:tc>
        <w:tc>
          <w:tcPr>
            <w:tcW w:w="902" w:type="dxa"/>
            <w:tcBorders>
              <w:top w:val="single" w:sz="8" w:space="0" w:color="000000"/>
              <w:left w:val="single" w:sz="7" w:space="0" w:color="000000"/>
              <w:bottom w:val="single" w:sz="8" w:space="0" w:color="000000"/>
              <w:right w:val="single" w:sz="7" w:space="0" w:color="000000"/>
            </w:tcBorders>
          </w:tcPr>
          <w:p w14:paraId="47A960E3" w14:textId="77777777" w:rsidR="00987387" w:rsidRDefault="00D205D0">
            <w:pPr>
              <w:spacing w:after="0"/>
              <w:ind w:left="34"/>
            </w:pPr>
            <w:r>
              <w:rPr>
                <w:rFonts w:ascii="Arial" w:eastAsia="Arial" w:hAnsi="Arial" w:cs="Arial"/>
                <w:sz w:val="19"/>
              </w:rPr>
              <w:t xml:space="preserve">253818 </w:t>
            </w:r>
          </w:p>
        </w:tc>
      </w:tr>
      <w:tr w:rsidR="00987387" w14:paraId="572209BE" w14:textId="77777777">
        <w:trPr>
          <w:trHeight w:val="272"/>
        </w:trPr>
        <w:tc>
          <w:tcPr>
            <w:tcW w:w="904" w:type="dxa"/>
            <w:tcBorders>
              <w:top w:val="single" w:sz="8" w:space="0" w:color="000000"/>
              <w:left w:val="single" w:sz="7" w:space="0" w:color="000000"/>
              <w:bottom w:val="single" w:sz="7" w:space="0" w:color="000000"/>
              <w:right w:val="single" w:sz="7" w:space="0" w:color="000000"/>
            </w:tcBorders>
          </w:tcPr>
          <w:p w14:paraId="5DAAE221" w14:textId="77777777" w:rsidR="00987387" w:rsidRDefault="00D205D0">
            <w:pPr>
              <w:spacing w:after="0"/>
              <w:ind w:right="15"/>
              <w:jc w:val="center"/>
            </w:pPr>
            <w:r>
              <w:rPr>
                <w:rFonts w:ascii="Arial" w:eastAsia="Arial" w:hAnsi="Arial" w:cs="Arial"/>
                <w:sz w:val="19"/>
              </w:rPr>
              <w:t xml:space="preserve">2005 </w:t>
            </w:r>
          </w:p>
        </w:tc>
        <w:tc>
          <w:tcPr>
            <w:tcW w:w="989" w:type="dxa"/>
            <w:tcBorders>
              <w:top w:val="single" w:sz="8" w:space="0" w:color="000000"/>
              <w:left w:val="single" w:sz="7" w:space="0" w:color="000000"/>
              <w:bottom w:val="single" w:sz="7" w:space="0" w:color="000000"/>
              <w:right w:val="single" w:sz="7" w:space="0" w:color="000000"/>
            </w:tcBorders>
          </w:tcPr>
          <w:p w14:paraId="7FB20033" w14:textId="77777777" w:rsidR="00987387" w:rsidRDefault="00D205D0">
            <w:pPr>
              <w:spacing w:after="0"/>
            </w:pPr>
            <w:r>
              <w:rPr>
                <w:rFonts w:ascii="Arial" w:eastAsia="Arial" w:hAnsi="Arial" w:cs="Arial"/>
                <w:sz w:val="19"/>
              </w:rPr>
              <w:t>351613.5</w:t>
            </w:r>
          </w:p>
        </w:tc>
        <w:tc>
          <w:tcPr>
            <w:tcW w:w="989" w:type="dxa"/>
            <w:tcBorders>
              <w:top w:val="single" w:sz="8" w:space="0" w:color="000000"/>
              <w:left w:val="single" w:sz="7" w:space="0" w:color="000000"/>
              <w:bottom w:val="single" w:sz="7" w:space="0" w:color="000000"/>
              <w:right w:val="single" w:sz="7" w:space="0" w:color="000000"/>
            </w:tcBorders>
          </w:tcPr>
          <w:p w14:paraId="6ABE9A2A" w14:textId="77777777" w:rsidR="00987387" w:rsidRDefault="00D205D0">
            <w:pPr>
              <w:spacing w:after="0"/>
            </w:pPr>
            <w:r>
              <w:rPr>
                <w:rFonts w:ascii="Arial" w:eastAsia="Arial" w:hAnsi="Arial" w:cs="Arial"/>
                <w:sz w:val="19"/>
              </w:rPr>
              <w:t>456021.1</w:t>
            </w:r>
          </w:p>
        </w:tc>
        <w:tc>
          <w:tcPr>
            <w:tcW w:w="904" w:type="dxa"/>
            <w:tcBorders>
              <w:top w:val="single" w:sz="8" w:space="0" w:color="000000"/>
              <w:left w:val="single" w:sz="7" w:space="0" w:color="000000"/>
              <w:bottom w:val="single" w:sz="7" w:space="0" w:color="000000"/>
              <w:right w:val="single" w:sz="7" w:space="0" w:color="000000"/>
            </w:tcBorders>
          </w:tcPr>
          <w:p w14:paraId="2D2D1DFE" w14:textId="77777777" w:rsidR="00987387" w:rsidRDefault="00D205D0">
            <w:pPr>
              <w:spacing w:after="0"/>
              <w:ind w:right="17"/>
              <w:jc w:val="center"/>
            </w:pPr>
            <w:r>
              <w:rPr>
                <w:rFonts w:ascii="Arial" w:eastAsia="Arial" w:hAnsi="Arial" w:cs="Arial"/>
                <w:sz w:val="19"/>
              </w:rPr>
              <w:t xml:space="preserve">9.1 </w:t>
            </w:r>
          </w:p>
        </w:tc>
        <w:tc>
          <w:tcPr>
            <w:tcW w:w="904" w:type="dxa"/>
            <w:tcBorders>
              <w:top w:val="single" w:sz="8" w:space="0" w:color="000000"/>
              <w:left w:val="single" w:sz="7" w:space="0" w:color="000000"/>
              <w:bottom w:val="single" w:sz="7" w:space="0" w:color="000000"/>
              <w:right w:val="single" w:sz="7" w:space="0" w:color="000000"/>
            </w:tcBorders>
          </w:tcPr>
          <w:p w14:paraId="36E45FDB" w14:textId="77777777" w:rsidR="00987387" w:rsidRDefault="00D205D0">
            <w:pPr>
              <w:spacing w:after="0"/>
              <w:ind w:right="19"/>
              <w:jc w:val="center"/>
            </w:pPr>
            <w:r>
              <w:rPr>
                <w:rFonts w:ascii="Arial" w:eastAsia="Arial" w:hAnsi="Arial" w:cs="Arial"/>
                <w:sz w:val="19"/>
              </w:rPr>
              <w:t xml:space="preserve">2.65 </w:t>
            </w:r>
          </w:p>
        </w:tc>
        <w:tc>
          <w:tcPr>
            <w:tcW w:w="902" w:type="dxa"/>
            <w:tcBorders>
              <w:top w:val="single" w:sz="8" w:space="0" w:color="000000"/>
              <w:left w:val="single" w:sz="7" w:space="0" w:color="000000"/>
              <w:bottom w:val="single" w:sz="7" w:space="0" w:color="000000"/>
              <w:right w:val="single" w:sz="7" w:space="0" w:color="000000"/>
            </w:tcBorders>
          </w:tcPr>
          <w:p w14:paraId="723E3271" w14:textId="77777777" w:rsidR="00987387" w:rsidRDefault="00D205D0">
            <w:pPr>
              <w:spacing w:after="0"/>
              <w:ind w:left="34"/>
            </w:pPr>
            <w:r>
              <w:rPr>
                <w:rFonts w:ascii="Arial" w:eastAsia="Arial" w:hAnsi="Arial" w:cs="Arial"/>
                <w:sz w:val="19"/>
              </w:rPr>
              <w:t xml:space="preserve">281905 </w:t>
            </w:r>
          </w:p>
        </w:tc>
      </w:tr>
    </w:tbl>
    <w:p w14:paraId="4FDC9F0E" w14:textId="77777777" w:rsidR="00987387" w:rsidRDefault="00D205D0">
      <w:pPr>
        <w:tabs>
          <w:tab w:val="center" w:pos="1587"/>
        </w:tabs>
        <w:spacing w:after="236"/>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Sumber data BPS </w:t>
      </w:r>
    </w:p>
    <w:p w14:paraId="5DCEBE8A" w14:textId="77777777" w:rsidR="00987387" w:rsidRDefault="00D205D0">
      <w:pPr>
        <w:spacing w:after="237"/>
      </w:pPr>
      <w:r>
        <w:rPr>
          <w:rFonts w:ascii="Times New Roman" w:eastAsia="Times New Roman" w:hAnsi="Times New Roman" w:cs="Times New Roman"/>
          <w:sz w:val="23"/>
        </w:rPr>
        <w:t xml:space="preserve"> </w:t>
      </w:r>
    </w:p>
    <w:p w14:paraId="5F70A7E5" w14:textId="77777777" w:rsidR="00987387" w:rsidRDefault="00D205D0">
      <w:pPr>
        <w:spacing w:after="237"/>
        <w:ind w:left="10" w:hanging="10"/>
        <w:jc w:val="both"/>
      </w:pPr>
      <w:r>
        <w:rPr>
          <w:rFonts w:ascii="Times New Roman" w:eastAsia="Times New Roman" w:hAnsi="Times New Roman" w:cs="Times New Roman"/>
          <w:sz w:val="23"/>
        </w:rPr>
        <w:t xml:space="preserve">Keterangan : </w:t>
      </w:r>
    </w:p>
    <w:p w14:paraId="7FE5EE61" w14:textId="77777777" w:rsidR="00987387" w:rsidRDefault="00D205D0">
      <w:pPr>
        <w:spacing w:after="1" w:line="358" w:lineRule="auto"/>
        <w:ind w:left="10" w:right="249" w:hanging="10"/>
        <w:jc w:val="both"/>
      </w:pPr>
      <w:r>
        <w:rPr>
          <w:rFonts w:ascii="Times New Roman" w:eastAsia="Times New Roman" w:hAnsi="Times New Roman" w:cs="Times New Roman"/>
          <w:sz w:val="23"/>
        </w:rPr>
        <w:t xml:space="preserve">Y = pengeluaran konsumsi masyarakat (dalam milyar rupiah) </w:t>
      </w:r>
      <w:r>
        <w:rPr>
          <w:rFonts w:ascii="Times New Roman" w:eastAsia="Times New Roman" w:hAnsi="Times New Roman" w:cs="Times New Roman"/>
          <w:sz w:val="23"/>
        </w:rPr>
        <w:tab/>
        <w:t xml:space="preserve"> X1= pendapatan nasional riil (dalam milyar rupiah) </w:t>
      </w:r>
      <w:r>
        <w:rPr>
          <w:rFonts w:ascii="Times New Roman" w:eastAsia="Times New Roman" w:hAnsi="Times New Roman" w:cs="Times New Roman"/>
          <w:sz w:val="23"/>
        </w:rPr>
        <w:tab/>
        <w:t xml:space="preserve">  </w:t>
      </w:r>
    </w:p>
    <w:p w14:paraId="32F6F88C" w14:textId="77777777" w:rsidR="00987387" w:rsidRDefault="00D205D0">
      <w:pPr>
        <w:tabs>
          <w:tab w:val="center" w:pos="6290"/>
        </w:tabs>
        <w:spacing w:after="107"/>
      </w:pPr>
      <w:r>
        <w:rPr>
          <w:rFonts w:ascii="Times New Roman" w:eastAsia="Times New Roman" w:hAnsi="Times New Roman" w:cs="Times New Roman"/>
          <w:sz w:val="23"/>
        </w:rPr>
        <w:t xml:space="preserve">X2= laju inflasi (dalam persentase) </w:t>
      </w:r>
      <w:r>
        <w:rPr>
          <w:rFonts w:ascii="Times New Roman" w:eastAsia="Times New Roman" w:hAnsi="Times New Roman" w:cs="Times New Roman"/>
          <w:sz w:val="23"/>
        </w:rPr>
        <w:tab/>
        <w:t xml:space="preserve">   </w:t>
      </w:r>
    </w:p>
    <w:p w14:paraId="47A9EFB2" w14:textId="77777777" w:rsidR="00987387" w:rsidRDefault="00D205D0">
      <w:pPr>
        <w:tabs>
          <w:tab w:val="center" w:pos="6499"/>
        </w:tabs>
        <w:spacing w:after="106"/>
      </w:pPr>
      <w:r>
        <w:rPr>
          <w:rFonts w:ascii="Times New Roman" w:eastAsia="Times New Roman" w:hAnsi="Times New Roman" w:cs="Times New Roman"/>
          <w:sz w:val="23"/>
        </w:rPr>
        <w:t xml:space="preserve">X3= suku bunga deposito 3 bulan (dalam persentase) </w:t>
      </w:r>
      <w:r>
        <w:rPr>
          <w:rFonts w:ascii="Times New Roman" w:eastAsia="Times New Roman" w:hAnsi="Times New Roman" w:cs="Times New Roman"/>
          <w:sz w:val="23"/>
        </w:rPr>
        <w:tab/>
        <w:t xml:space="preserve">  </w:t>
      </w:r>
    </w:p>
    <w:p w14:paraId="5D5D5B86" w14:textId="77777777" w:rsidR="00987387" w:rsidRDefault="00D205D0">
      <w:pPr>
        <w:spacing w:after="107"/>
        <w:ind w:left="10" w:hanging="10"/>
        <w:jc w:val="both"/>
      </w:pPr>
      <w:r>
        <w:rPr>
          <w:rFonts w:ascii="Times New Roman" w:eastAsia="Times New Roman" w:hAnsi="Times New Roman" w:cs="Times New Roman"/>
          <w:sz w:val="23"/>
        </w:rPr>
        <w:t xml:space="preserve">X4= Jumlah uang beredar (milyar rupiah) </w:t>
      </w:r>
    </w:p>
    <w:p w14:paraId="618D180B" w14:textId="77777777" w:rsidR="00987387" w:rsidRDefault="00D205D0">
      <w:pPr>
        <w:spacing w:after="237"/>
      </w:pPr>
      <w:r>
        <w:rPr>
          <w:rFonts w:ascii="Times New Roman" w:eastAsia="Times New Roman" w:hAnsi="Times New Roman" w:cs="Times New Roman"/>
          <w:sz w:val="23"/>
        </w:rPr>
        <w:t xml:space="preserve"> </w:t>
      </w:r>
    </w:p>
    <w:p w14:paraId="7CE03B34" w14:textId="77777777" w:rsidR="00987387" w:rsidRDefault="00D205D0">
      <w:pPr>
        <w:spacing w:after="236"/>
      </w:pPr>
      <w:r>
        <w:rPr>
          <w:rFonts w:ascii="Times New Roman" w:eastAsia="Times New Roman" w:hAnsi="Times New Roman" w:cs="Times New Roman"/>
          <w:sz w:val="23"/>
        </w:rPr>
        <w:t xml:space="preserve"> </w:t>
      </w:r>
    </w:p>
    <w:p w14:paraId="414C3898" w14:textId="77777777" w:rsidR="00987387" w:rsidRDefault="00D205D0">
      <w:pPr>
        <w:spacing w:after="237"/>
      </w:pPr>
      <w:r>
        <w:rPr>
          <w:rFonts w:ascii="Times New Roman" w:eastAsia="Times New Roman" w:hAnsi="Times New Roman" w:cs="Times New Roman"/>
          <w:sz w:val="23"/>
        </w:rPr>
        <w:t xml:space="preserve"> </w:t>
      </w:r>
    </w:p>
    <w:p w14:paraId="2423FF0E" w14:textId="77777777" w:rsidR="00987387" w:rsidRDefault="00D205D0">
      <w:pPr>
        <w:spacing w:after="0"/>
      </w:pPr>
      <w:r>
        <w:rPr>
          <w:rFonts w:ascii="Times New Roman" w:eastAsia="Times New Roman" w:hAnsi="Times New Roman" w:cs="Times New Roman"/>
          <w:sz w:val="23"/>
        </w:rPr>
        <w:t xml:space="preserve"> </w:t>
      </w:r>
    </w:p>
    <w:p w14:paraId="13FC7BC7" w14:textId="77777777" w:rsidR="00987387" w:rsidRDefault="00D205D0">
      <w:pPr>
        <w:spacing w:after="245"/>
        <w:ind w:right="449"/>
        <w:jc w:val="right"/>
      </w:pPr>
      <w:r>
        <w:rPr>
          <w:rFonts w:ascii="Times New Roman" w:eastAsia="Times New Roman" w:hAnsi="Times New Roman" w:cs="Times New Roman"/>
          <w:b/>
          <w:sz w:val="30"/>
        </w:rPr>
        <w:t xml:space="preserve">Hasil Estimasi Akar-akar Unit pada Tingkat Level </w:t>
      </w:r>
    </w:p>
    <w:p w14:paraId="582543E7" w14:textId="77777777" w:rsidR="00987387" w:rsidRDefault="00D205D0">
      <w:pPr>
        <w:pStyle w:val="Heading3"/>
        <w:spacing w:after="209"/>
        <w:ind w:left="350" w:right="0"/>
      </w:pPr>
      <w:r>
        <w:rPr>
          <w:rFonts w:ascii="Wingdings" w:eastAsia="Wingdings" w:hAnsi="Wingdings" w:cs="Wingdings"/>
          <w:b w:val="0"/>
        </w:rPr>
        <w:t>9</w:t>
      </w:r>
      <w:r>
        <w:rPr>
          <w:rFonts w:ascii="Arial" w:eastAsia="Arial" w:hAnsi="Arial" w:cs="Arial"/>
          <w:b w:val="0"/>
        </w:rPr>
        <w:t xml:space="preserve"> </w:t>
      </w:r>
      <w:r>
        <w:t>Variabel Pengeluaran Konsumsi (Y)</w:t>
      </w:r>
      <w:r>
        <w:rPr>
          <w:b w:val="0"/>
        </w:rPr>
        <w:t xml:space="preserve"> </w:t>
      </w:r>
    </w:p>
    <w:p w14:paraId="28AAE11E" w14:textId="77777777" w:rsidR="00987387" w:rsidRDefault="00D205D0">
      <w:pPr>
        <w:spacing w:after="4" w:line="248" w:lineRule="auto"/>
        <w:ind w:left="683" w:hanging="10"/>
      </w:pPr>
      <w:r>
        <w:rPr>
          <w:rFonts w:ascii="Arial" w:eastAsia="Arial" w:hAnsi="Arial" w:cs="Arial"/>
          <w:sz w:val="19"/>
        </w:rPr>
        <w:t xml:space="preserve">Null Hypothesis: Y has a unit root </w:t>
      </w:r>
    </w:p>
    <w:p w14:paraId="3E8AFA77" w14:textId="77777777" w:rsidR="00987387" w:rsidRDefault="00D205D0">
      <w:pPr>
        <w:spacing w:after="4" w:line="248" w:lineRule="auto"/>
        <w:ind w:left="683" w:hanging="10"/>
      </w:pPr>
      <w:r>
        <w:rPr>
          <w:rFonts w:ascii="Arial" w:eastAsia="Arial" w:hAnsi="Arial" w:cs="Arial"/>
          <w:sz w:val="19"/>
        </w:rPr>
        <w:t xml:space="preserve">Exogenous: Constant, Linear Trend </w:t>
      </w:r>
    </w:p>
    <w:p w14:paraId="74B77467" w14:textId="77777777" w:rsidR="00987387" w:rsidRDefault="00D205D0">
      <w:pPr>
        <w:spacing w:after="71" w:line="248" w:lineRule="auto"/>
        <w:ind w:left="683" w:hanging="10"/>
      </w:pPr>
      <w:r>
        <w:rPr>
          <w:rFonts w:ascii="Arial" w:eastAsia="Arial" w:hAnsi="Arial" w:cs="Arial"/>
          <w:sz w:val="19"/>
        </w:rPr>
        <w:t xml:space="preserve">Bandwidth: 1 (Newey-West using Bartlett kernel) </w:t>
      </w:r>
    </w:p>
    <w:p w14:paraId="3CF99711" w14:textId="77777777" w:rsidR="00987387" w:rsidRDefault="00D205D0">
      <w:pPr>
        <w:tabs>
          <w:tab w:val="center" w:pos="1613"/>
          <w:tab w:val="center" w:pos="3079"/>
          <w:tab w:val="center" w:pos="4151"/>
          <w:tab w:val="center" w:pos="5273"/>
          <w:tab w:val="center" w:pos="6294"/>
        </w:tabs>
        <w:spacing w:after="71" w:line="248" w:lineRule="auto"/>
      </w:pPr>
      <w:r>
        <w:tab/>
      </w: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Adj. t-Stat </w:t>
      </w:r>
      <w:r>
        <w:rPr>
          <w:rFonts w:ascii="Arial" w:eastAsia="Arial" w:hAnsi="Arial" w:cs="Arial"/>
          <w:sz w:val="19"/>
        </w:rPr>
        <w:tab/>
        <w:t xml:space="preserve">  Prob.* </w:t>
      </w:r>
    </w:p>
    <w:p w14:paraId="4E25468F" w14:textId="77777777" w:rsidR="00987387" w:rsidRDefault="00D205D0">
      <w:pPr>
        <w:tabs>
          <w:tab w:val="center" w:pos="1815"/>
          <w:tab w:val="center" w:pos="5272"/>
          <w:tab w:val="center" w:pos="6293"/>
        </w:tabs>
        <w:spacing w:after="4" w:line="248" w:lineRule="auto"/>
      </w:pPr>
      <w:r>
        <w:rPr>
          <w:noProof/>
        </w:rPr>
        <mc:AlternateContent>
          <mc:Choice Requires="wpg">
            <w:drawing>
              <wp:anchor distT="0" distB="0" distL="114300" distR="114300" simplePos="0" relativeHeight="251669504" behindDoc="1" locked="0" layoutInCell="1" allowOverlap="1" wp14:anchorId="3DB5E6A0" wp14:editId="065D7047">
                <wp:simplePos x="0" y="0"/>
                <wp:positionH relativeFrom="column">
                  <wp:posOffset>417576</wp:posOffset>
                </wp:positionH>
                <wp:positionV relativeFrom="paragraph">
                  <wp:posOffset>-230797</wp:posOffset>
                </wp:positionV>
                <wp:extent cx="3870960" cy="384810"/>
                <wp:effectExtent l="0" t="0" r="0" b="0"/>
                <wp:wrapNone/>
                <wp:docPr id="142323" name="Group 142323"/>
                <wp:cNvGraphicFramePr/>
                <a:graphic xmlns:a="http://schemas.openxmlformats.org/drawingml/2006/main">
                  <a:graphicData uri="http://schemas.microsoft.com/office/word/2010/wordprocessingGroup">
                    <wpg:wgp>
                      <wpg:cNvGrpSpPr/>
                      <wpg:grpSpPr>
                        <a:xfrm>
                          <a:off x="0" y="0"/>
                          <a:ext cx="3870960" cy="384810"/>
                          <a:chOff x="0" y="0"/>
                          <a:chExt cx="3870960" cy="384810"/>
                        </a:xfrm>
                      </wpg:grpSpPr>
                      <wps:wsp>
                        <wps:cNvPr id="171825" name="Shape 171825"/>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26" name="Shape 171826"/>
                        <wps:cNvSpPr/>
                        <wps:spPr>
                          <a:xfrm>
                            <a:off x="0" y="16764"/>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27" name="Shape 171827"/>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28" name="Shape 171828"/>
                        <wps:cNvSpPr/>
                        <wps:spPr>
                          <a:xfrm>
                            <a:off x="1213866" y="1676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29" name="Shape 171829"/>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30" name="Shape 171830"/>
                        <wps:cNvSpPr/>
                        <wps:spPr>
                          <a:xfrm>
                            <a:off x="1263396" y="16764"/>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31" name="Shape 171831"/>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32" name="Shape 171832"/>
                        <wps:cNvSpPr/>
                        <wps:spPr>
                          <a:xfrm>
                            <a:off x="1861566" y="1676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33" name="Shape 171833"/>
                        <wps:cNvSpPr/>
                        <wps:spPr>
                          <a:xfrm>
                            <a:off x="1911096"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34" name="Shape 171834"/>
                        <wps:cNvSpPr/>
                        <wps:spPr>
                          <a:xfrm>
                            <a:off x="1911096" y="16764"/>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35" name="Shape 171835"/>
                        <wps:cNvSpPr/>
                        <wps:spPr>
                          <a:xfrm>
                            <a:off x="257403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36" name="Shape 171836"/>
                        <wps:cNvSpPr/>
                        <wps:spPr>
                          <a:xfrm>
                            <a:off x="2574036" y="1676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37" name="Shape 171837"/>
                        <wps:cNvSpPr/>
                        <wps:spPr>
                          <a:xfrm>
                            <a:off x="2623566"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38" name="Shape 171838"/>
                        <wps:cNvSpPr/>
                        <wps:spPr>
                          <a:xfrm>
                            <a:off x="2623566" y="16764"/>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39" name="Shape 171839"/>
                        <wps:cNvSpPr/>
                        <wps:spPr>
                          <a:xfrm>
                            <a:off x="328803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40" name="Shape 171840"/>
                        <wps:cNvSpPr/>
                        <wps:spPr>
                          <a:xfrm>
                            <a:off x="3288030" y="1676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41" name="Shape 171841"/>
                        <wps:cNvSpPr/>
                        <wps:spPr>
                          <a:xfrm>
                            <a:off x="333756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42" name="Shape 171842"/>
                        <wps:cNvSpPr/>
                        <wps:spPr>
                          <a:xfrm>
                            <a:off x="3337560" y="16764"/>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43" name="Shape 171843"/>
                        <wps:cNvSpPr/>
                        <wps:spPr>
                          <a:xfrm>
                            <a:off x="0" y="188214"/>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44" name="Shape 171844"/>
                        <wps:cNvSpPr/>
                        <wps:spPr>
                          <a:xfrm>
                            <a:off x="0" y="20574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45" name="Shape 171845"/>
                        <wps:cNvSpPr/>
                        <wps:spPr>
                          <a:xfrm>
                            <a:off x="12138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46" name="Shape 171846"/>
                        <wps:cNvSpPr/>
                        <wps:spPr>
                          <a:xfrm>
                            <a:off x="1213866" y="20574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47" name="Shape 171847"/>
                        <wps:cNvSpPr/>
                        <wps:spPr>
                          <a:xfrm>
                            <a:off x="1263396" y="188214"/>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48" name="Shape 171848"/>
                        <wps:cNvSpPr/>
                        <wps:spPr>
                          <a:xfrm>
                            <a:off x="1263396" y="20574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49" name="Shape 171849"/>
                        <wps:cNvSpPr/>
                        <wps:spPr>
                          <a:xfrm>
                            <a:off x="18615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50" name="Shape 171850"/>
                        <wps:cNvSpPr/>
                        <wps:spPr>
                          <a:xfrm>
                            <a:off x="1861566" y="20574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51" name="Shape 171851"/>
                        <wps:cNvSpPr/>
                        <wps:spPr>
                          <a:xfrm>
                            <a:off x="1911096" y="188214"/>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52" name="Shape 171852"/>
                        <wps:cNvSpPr/>
                        <wps:spPr>
                          <a:xfrm>
                            <a:off x="1911096" y="20574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53" name="Shape 171853"/>
                        <wps:cNvSpPr/>
                        <wps:spPr>
                          <a:xfrm>
                            <a:off x="257403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54" name="Shape 171854"/>
                        <wps:cNvSpPr/>
                        <wps:spPr>
                          <a:xfrm>
                            <a:off x="2574036" y="20574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55" name="Shape 171855"/>
                        <wps:cNvSpPr/>
                        <wps:spPr>
                          <a:xfrm>
                            <a:off x="2623566" y="188214"/>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56" name="Shape 171856"/>
                        <wps:cNvSpPr/>
                        <wps:spPr>
                          <a:xfrm>
                            <a:off x="2623566" y="20574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57" name="Shape 171857"/>
                        <wps:cNvSpPr/>
                        <wps:spPr>
                          <a:xfrm>
                            <a:off x="3288030"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58" name="Shape 171858"/>
                        <wps:cNvSpPr/>
                        <wps:spPr>
                          <a:xfrm>
                            <a:off x="3288030" y="20574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59" name="Shape 171859"/>
                        <wps:cNvSpPr/>
                        <wps:spPr>
                          <a:xfrm>
                            <a:off x="3337560" y="188214"/>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60" name="Shape 171860"/>
                        <wps:cNvSpPr/>
                        <wps:spPr>
                          <a:xfrm>
                            <a:off x="3337560" y="20574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61" name="Shape 171861"/>
                        <wps:cNvSpPr/>
                        <wps:spPr>
                          <a:xfrm>
                            <a:off x="0" y="376428"/>
                            <a:ext cx="1870710" cy="9144"/>
                          </a:xfrm>
                          <a:custGeom>
                            <a:avLst/>
                            <a:gdLst/>
                            <a:ahLst/>
                            <a:cxnLst/>
                            <a:rect l="0" t="0" r="0" b="0"/>
                            <a:pathLst>
                              <a:path w="1870710" h="9144">
                                <a:moveTo>
                                  <a:pt x="0" y="0"/>
                                </a:moveTo>
                                <a:lnTo>
                                  <a:pt x="1870710" y="0"/>
                                </a:lnTo>
                                <a:lnTo>
                                  <a:pt x="18707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62" name="Shape 171862"/>
                        <wps:cNvSpPr/>
                        <wps:spPr>
                          <a:xfrm>
                            <a:off x="1870710" y="376428"/>
                            <a:ext cx="703326" cy="9144"/>
                          </a:xfrm>
                          <a:custGeom>
                            <a:avLst/>
                            <a:gdLst/>
                            <a:ahLst/>
                            <a:cxnLst/>
                            <a:rect l="0" t="0" r="0" b="0"/>
                            <a:pathLst>
                              <a:path w="703326" h="9144">
                                <a:moveTo>
                                  <a:pt x="0" y="0"/>
                                </a:moveTo>
                                <a:lnTo>
                                  <a:pt x="703326" y="0"/>
                                </a:lnTo>
                                <a:lnTo>
                                  <a:pt x="7033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323" style="width:304.8pt;height:30.3pt;position:absolute;z-index:-2147483618;mso-position-horizontal-relative:text;mso-position-horizontal:absolute;margin-left:32.88pt;mso-position-vertical-relative:text;margin-top:-18.173pt;" coordsize="38709,3848">
                <v:shape id="Shape 171863" style="position:absolute;width:12138;height:91;left:0;top:0;" coordsize="1213866,9144" path="m0,0l1213866,0l1213866,9144l0,9144l0,0">
                  <v:stroke weight="0pt" endcap="flat" joinstyle="miter" miterlimit="10" on="false" color="#000000" opacity="0"/>
                  <v:fill on="true" color="#000000"/>
                </v:shape>
                <v:shape id="Shape 171864" style="position:absolute;width:12138;height:91;left:0;top:167;" coordsize="1213866,9144" path="m0,0l1213866,0l1213866,9144l0,9144l0,0">
                  <v:stroke weight="0pt" endcap="flat" joinstyle="miter" miterlimit="10" on="false" color="#000000" opacity="0"/>
                  <v:fill on="true" color="#000000"/>
                </v:shape>
                <v:shape id="Shape 171865" style="position:absolute;width:495;height:91;left:12138;top:0;" coordsize="49530,9144" path="m0,0l49530,0l49530,9144l0,9144l0,0">
                  <v:stroke weight="0pt" endcap="flat" joinstyle="miter" miterlimit="10" on="false" color="#000000" opacity="0"/>
                  <v:fill on="true" color="#000000"/>
                </v:shape>
                <v:shape id="Shape 171866" style="position:absolute;width:495;height:91;left:12138;top:167;" coordsize="49530,9144" path="m0,0l49530,0l49530,9144l0,9144l0,0">
                  <v:stroke weight="0pt" endcap="flat" joinstyle="miter" miterlimit="10" on="false" color="#000000" opacity="0"/>
                  <v:fill on="true" color="#000000"/>
                </v:shape>
                <v:shape id="Shape 171867" style="position:absolute;width:5981;height:91;left:12633;top:0;" coordsize="598170,9144" path="m0,0l598170,0l598170,9144l0,9144l0,0">
                  <v:stroke weight="0pt" endcap="flat" joinstyle="miter" miterlimit="10" on="false" color="#000000" opacity="0"/>
                  <v:fill on="true" color="#000000"/>
                </v:shape>
                <v:shape id="Shape 171868" style="position:absolute;width:5981;height:91;left:12633;top:167;" coordsize="598170,9144" path="m0,0l598170,0l598170,9144l0,9144l0,0">
                  <v:stroke weight="0pt" endcap="flat" joinstyle="miter" miterlimit="10" on="false" color="#000000" opacity="0"/>
                  <v:fill on="true" color="#000000"/>
                </v:shape>
                <v:shape id="Shape 171869" style="position:absolute;width:495;height:91;left:18615;top:0;" coordsize="49530,9144" path="m0,0l49530,0l49530,9144l0,9144l0,0">
                  <v:stroke weight="0pt" endcap="flat" joinstyle="miter" miterlimit="10" on="false" color="#000000" opacity="0"/>
                  <v:fill on="true" color="#000000"/>
                </v:shape>
                <v:shape id="Shape 171870" style="position:absolute;width:495;height:91;left:18615;top:167;" coordsize="49530,9144" path="m0,0l49530,0l49530,9144l0,9144l0,0">
                  <v:stroke weight="0pt" endcap="flat" joinstyle="miter" miterlimit="10" on="false" color="#000000" opacity="0"/>
                  <v:fill on="true" color="#000000"/>
                </v:shape>
                <v:shape id="Shape 171871" style="position:absolute;width:6629;height:91;left:19110;top:0;" coordsize="662940,9144" path="m0,0l662940,0l662940,9144l0,9144l0,0">
                  <v:stroke weight="0pt" endcap="flat" joinstyle="miter" miterlimit="10" on="false" color="#000000" opacity="0"/>
                  <v:fill on="true" color="#000000"/>
                </v:shape>
                <v:shape id="Shape 171872" style="position:absolute;width:6629;height:91;left:19110;top:167;" coordsize="662940,9144" path="m0,0l662940,0l662940,9144l0,9144l0,0">
                  <v:stroke weight="0pt" endcap="flat" joinstyle="miter" miterlimit="10" on="false" color="#000000" opacity="0"/>
                  <v:fill on="true" color="#000000"/>
                </v:shape>
                <v:shape id="Shape 171873" style="position:absolute;width:495;height:91;left:25740;top:0;" coordsize="49530,9144" path="m0,0l49530,0l49530,9144l0,9144l0,0">
                  <v:stroke weight="0pt" endcap="flat" joinstyle="miter" miterlimit="10" on="false" color="#000000" opacity="0"/>
                  <v:fill on="true" color="#000000"/>
                </v:shape>
                <v:shape id="Shape 171874" style="position:absolute;width:495;height:91;left:25740;top:167;" coordsize="49530,9144" path="m0,0l49530,0l49530,9144l0,9144l0,0">
                  <v:stroke weight="0pt" endcap="flat" joinstyle="miter" miterlimit="10" on="false" color="#000000" opacity="0"/>
                  <v:fill on="true" color="#000000"/>
                </v:shape>
                <v:shape id="Shape 171875" style="position:absolute;width:6644;height:91;left:26235;top:0;" coordsize="664464,9144" path="m0,0l664464,0l664464,9144l0,9144l0,0">
                  <v:stroke weight="0pt" endcap="flat" joinstyle="miter" miterlimit="10" on="false" color="#000000" opacity="0"/>
                  <v:fill on="true" color="#000000"/>
                </v:shape>
                <v:shape id="Shape 171876" style="position:absolute;width:6644;height:91;left:26235;top:167;" coordsize="664464,9144" path="m0,0l664464,0l664464,9144l0,9144l0,0">
                  <v:stroke weight="0pt" endcap="flat" joinstyle="miter" miterlimit="10" on="false" color="#000000" opacity="0"/>
                  <v:fill on="true" color="#000000"/>
                </v:shape>
                <v:shape id="Shape 171877" style="position:absolute;width:495;height:91;left:32880;top:0;" coordsize="49530,9144" path="m0,0l49530,0l49530,9144l0,9144l0,0">
                  <v:stroke weight="0pt" endcap="flat" joinstyle="miter" miterlimit="10" on="false" color="#000000" opacity="0"/>
                  <v:fill on="true" color="#000000"/>
                </v:shape>
                <v:shape id="Shape 171878" style="position:absolute;width:495;height:91;left:32880;top:167;" coordsize="49530,9144" path="m0,0l49530,0l49530,9144l0,9144l0,0">
                  <v:stroke weight="0pt" endcap="flat" joinstyle="miter" miterlimit="10" on="false" color="#000000" opacity="0"/>
                  <v:fill on="true" color="#000000"/>
                </v:shape>
                <v:shape id="Shape 171879" style="position:absolute;width:5334;height:91;left:33375;top:0;" coordsize="533400,9144" path="m0,0l533400,0l533400,9144l0,9144l0,0">
                  <v:stroke weight="0pt" endcap="flat" joinstyle="miter" miterlimit="10" on="false" color="#000000" opacity="0"/>
                  <v:fill on="true" color="#000000"/>
                </v:shape>
                <v:shape id="Shape 171880" style="position:absolute;width:5334;height:91;left:33375;top:167;" coordsize="533400,9144" path="m0,0l533400,0l533400,9144l0,9144l0,0">
                  <v:stroke weight="0pt" endcap="flat" joinstyle="miter" miterlimit="10" on="false" color="#000000" opacity="0"/>
                  <v:fill on="true" color="#000000"/>
                </v:shape>
                <v:shape id="Shape 171881" style="position:absolute;width:12138;height:91;left:0;top:1882;" coordsize="1213866,9144" path="m0,0l1213866,0l1213866,9144l0,9144l0,0">
                  <v:stroke weight="0pt" endcap="flat" joinstyle="miter" miterlimit="10" on="false" color="#000000" opacity="0"/>
                  <v:fill on="true" color="#000000"/>
                </v:shape>
                <v:shape id="Shape 171882" style="position:absolute;width:12138;height:91;left:0;top:2057;" coordsize="1213866,9144" path="m0,0l1213866,0l1213866,9144l0,9144l0,0">
                  <v:stroke weight="0pt" endcap="flat" joinstyle="miter" miterlimit="10" on="false" color="#000000" opacity="0"/>
                  <v:fill on="true" color="#000000"/>
                </v:shape>
                <v:shape id="Shape 171883" style="position:absolute;width:495;height:91;left:12138;top:1882;" coordsize="49530,9144" path="m0,0l49530,0l49530,9144l0,9144l0,0">
                  <v:stroke weight="0pt" endcap="flat" joinstyle="miter" miterlimit="10" on="false" color="#000000" opacity="0"/>
                  <v:fill on="true" color="#000000"/>
                </v:shape>
                <v:shape id="Shape 171884" style="position:absolute;width:495;height:91;left:12138;top:2057;" coordsize="49530,9144" path="m0,0l49530,0l49530,9144l0,9144l0,0">
                  <v:stroke weight="0pt" endcap="flat" joinstyle="miter" miterlimit="10" on="false" color="#000000" opacity="0"/>
                  <v:fill on="true" color="#000000"/>
                </v:shape>
                <v:shape id="Shape 171885" style="position:absolute;width:5981;height:91;left:12633;top:1882;" coordsize="598170,9144" path="m0,0l598170,0l598170,9144l0,9144l0,0">
                  <v:stroke weight="0pt" endcap="flat" joinstyle="miter" miterlimit="10" on="false" color="#000000" opacity="0"/>
                  <v:fill on="true" color="#000000"/>
                </v:shape>
                <v:shape id="Shape 171886" style="position:absolute;width:5981;height:91;left:12633;top:2057;" coordsize="598170,9144" path="m0,0l598170,0l598170,9144l0,9144l0,0">
                  <v:stroke weight="0pt" endcap="flat" joinstyle="miter" miterlimit="10" on="false" color="#000000" opacity="0"/>
                  <v:fill on="true" color="#000000"/>
                </v:shape>
                <v:shape id="Shape 171887" style="position:absolute;width:495;height:91;left:18615;top:1882;" coordsize="49530,9144" path="m0,0l49530,0l49530,9144l0,9144l0,0">
                  <v:stroke weight="0pt" endcap="flat" joinstyle="miter" miterlimit="10" on="false" color="#000000" opacity="0"/>
                  <v:fill on="true" color="#000000"/>
                </v:shape>
                <v:shape id="Shape 171888" style="position:absolute;width:495;height:91;left:18615;top:2057;" coordsize="49530,9144" path="m0,0l49530,0l49530,9144l0,9144l0,0">
                  <v:stroke weight="0pt" endcap="flat" joinstyle="miter" miterlimit="10" on="false" color="#000000" opacity="0"/>
                  <v:fill on="true" color="#000000"/>
                </v:shape>
                <v:shape id="Shape 171889" style="position:absolute;width:6629;height:91;left:19110;top:1882;" coordsize="662940,9144" path="m0,0l662940,0l662940,9144l0,9144l0,0">
                  <v:stroke weight="0pt" endcap="flat" joinstyle="miter" miterlimit="10" on="false" color="#000000" opacity="0"/>
                  <v:fill on="true" color="#000000"/>
                </v:shape>
                <v:shape id="Shape 171890" style="position:absolute;width:6629;height:91;left:19110;top:2057;" coordsize="662940,9144" path="m0,0l662940,0l662940,9144l0,9144l0,0">
                  <v:stroke weight="0pt" endcap="flat" joinstyle="miter" miterlimit="10" on="false" color="#000000" opacity="0"/>
                  <v:fill on="true" color="#000000"/>
                </v:shape>
                <v:shape id="Shape 171891" style="position:absolute;width:495;height:91;left:25740;top:1882;" coordsize="49530,9144" path="m0,0l49530,0l49530,9144l0,9144l0,0">
                  <v:stroke weight="0pt" endcap="flat" joinstyle="miter" miterlimit="10" on="false" color="#000000" opacity="0"/>
                  <v:fill on="true" color="#000000"/>
                </v:shape>
                <v:shape id="Shape 171892" style="position:absolute;width:495;height:91;left:25740;top:2057;" coordsize="49530,9144" path="m0,0l49530,0l49530,9144l0,9144l0,0">
                  <v:stroke weight="0pt" endcap="flat" joinstyle="miter" miterlimit="10" on="false" color="#000000" opacity="0"/>
                  <v:fill on="true" color="#000000"/>
                </v:shape>
                <v:shape id="Shape 171893" style="position:absolute;width:6644;height:91;left:26235;top:1882;" coordsize="664464,9144" path="m0,0l664464,0l664464,9144l0,9144l0,0">
                  <v:stroke weight="0pt" endcap="flat" joinstyle="miter" miterlimit="10" on="false" color="#000000" opacity="0"/>
                  <v:fill on="true" color="#000000"/>
                </v:shape>
                <v:shape id="Shape 171894" style="position:absolute;width:6644;height:91;left:26235;top:2057;" coordsize="664464,9144" path="m0,0l664464,0l664464,9144l0,9144l0,0">
                  <v:stroke weight="0pt" endcap="flat" joinstyle="miter" miterlimit="10" on="false" color="#000000" opacity="0"/>
                  <v:fill on="true" color="#000000"/>
                </v:shape>
                <v:shape id="Shape 171895" style="position:absolute;width:495;height:91;left:32880;top:1882;" coordsize="49530,9144" path="m0,0l49530,0l49530,9144l0,9144l0,0">
                  <v:stroke weight="0pt" endcap="flat" joinstyle="miter" miterlimit="10" on="false" color="#000000" opacity="0"/>
                  <v:fill on="true" color="#000000"/>
                </v:shape>
                <v:shape id="Shape 171896" style="position:absolute;width:495;height:91;left:32880;top:2057;" coordsize="49530,9144" path="m0,0l49530,0l49530,9144l0,9144l0,0">
                  <v:stroke weight="0pt" endcap="flat" joinstyle="miter" miterlimit="10" on="false" color="#000000" opacity="0"/>
                  <v:fill on="true" color="#000000"/>
                </v:shape>
                <v:shape id="Shape 171897" style="position:absolute;width:5334;height:91;left:33375;top:1882;" coordsize="533400,9144" path="m0,0l533400,0l533400,9144l0,9144l0,0">
                  <v:stroke weight="0pt" endcap="flat" joinstyle="miter" miterlimit="10" on="false" color="#000000" opacity="0"/>
                  <v:fill on="true" color="#000000"/>
                </v:shape>
                <v:shape id="Shape 171898" style="position:absolute;width:5334;height:91;left:33375;top:2057;" coordsize="533400,9144" path="m0,0l533400,0l533400,9144l0,9144l0,0">
                  <v:stroke weight="0pt" endcap="flat" joinstyle="miter" miterlimit="10" on="false" color="#000000" opacity="0"/>
                  <v:fill on="true" color="#000000"/>
                </v:shape>
                <v:shape id="Shape 171899" style="position:absolute;width:18707;height:91;left:0;top:3764;" coordsize="1870710,9144" path="m0,0l1870710,0l1870710,9144l0,9144l0,0">
                  <v:stroke weight="0pt" endcap="flat" joinstyle="miter" miterlimit="10" on="false" color="#000000" opacity="0"/>
                  <v:fill on="true" color="#000000"/>
                </v:shape>
                <v:shape id="Shape 171900" style="position:absolute;width:7033;height:91;left:18707;top:3764;" coordsize="703326,9144" path="m0,0l703326,0l703326,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Phillips-Perron test statistic </w:t>
      </w:r>
      <w:r>
        <w:rPr>
          <w:rFonts w:ascii="Arial" w:eastAsia="Arial" w:hAnsi="Arial" w:cs="Arial"/>
          <w:sz w:val="19"/>
        </w:rPr>
        <w:tab/>
      </w:r>
      <w:r>
        <w:rPr>
          <w:rFonts w:ascii="Arial" w:eastAsia="Arial" w:hAnsi="Arial" w:cs="Arial"/>
          <w:sz w:val="19"/>
          <w:u w:val="single" w:color="000000"/>
        </w:rPr>
        <w:t xml:space="preserve">-2.165132 </w:t>
      </w:r>
      <w:r>
        <w:rPr>
          <w:rFonts w:ascii="Arial" w:eastAsia="Arial" w:hAnsi="Arial" w:cs="Arial"/>
          <w:sz w:val="19"/>
          <w:u w:val="single" w:color="000000"/>
        </w:rPr>
        <w:tab/>
        <w:t xml:space="preserve"> 0.4770 </w:t>
      </w:r>
    </w:p>
    <w:tbl>
      <w:tblPr>
        <w:tblStyle w:val="TableGrid"/>
        <w:tblW w:w="6096" w:type="dxa"/>
        <w:tblInd w:w="658" w:type="dxa"/>
        <w:tblCellMar>
          <w:top w:w="0" w:type="dxa"/>
          <w:left w:w="0" w:type="dxa"/>
          <w:bottom w:w="0" w:type="dxa"/>
          <w:right w:w="0" w:type="dxa"/>
        </w:tblCellMar>
        <w:tblLook w:val="04A0" w:firstRow="1" w:lastRow="0" w:firstColumn="1" w:lastColumn="0" w:noHBand="0" w:noVBand="1"/>
      </w:tblPr>
      <w:tblGrid>
        <w:gridCol w:w="3493"/>
        <w:gridCol w:w="698"/>
        <w:gridCol w:w="1905"/>
      </w:tblGrid>
      <w:tr w:rsidR="00987387" w14:paraId="56E54045" w14:textId="77777777">
        <w:trPr>
          <w:trHeight w:val="245"/>
        </w:trPr>
        <w:tc>
          <w:tcPr>
            <w:tcW w:w="3493" w:type="dxa"/>
            <w:tcBorders>
              <w:top w:val="nil"/>
              <w:left w:val="nil"/>
              <w:bottom w:val="nil"/>
              <w:right w:val="nil"/>
            </w:tcBorders>
          </w:tcPr>
          <w:p w14:paraId="0710BE8F" w14:textId="77777777" w:rsidR="00987387" w:rsidRDefault="00D205D0">
            <w:pPr>
              <w:tabs>
                <w:tab w:val="center" w:pos="2422"/>
              </w:tabs>
              <w:spacing w:after="0"/>
            </w:pPr>
            <w:r>
              <w:rPr>
                <w:rFonts w:ascii="Arial" w:eastAsia="Arial" w:hAnsi="Arial" w:cs="Arial"/>
                <w:sz w:val="19"/>
              </w:rPr>
              <w:t xml:space="preserve">Test critical values: </w:t>
            </w:r>
            <w:r>
              <w:rPr>
                <w:rFonts w:ascii="Arial" w:eastAsia="Arial" w:hAnsi="Arial" w:cs="Arial"/>
                <w:sz w:val="19"/>
              </w:rPr>
              <w:tab/>
              <w:t xml:space="preserve">1% level </w:t>
            </w:r>
          </w:p>
        </w:tc>
        <w:tc>
          <w:tcPr>
            <w:tcW w:w="698" w:type="dxa"/>
            <w:tcBorders>
              <w:top w:val="nil"/>
              <w:left w:val="nil"/>
              <w:bottom w:val="nil"/>
              <w:right w:val="nil"/>
            </w:tcBorders>
          </w:tcPr>
          <w:p w14:paraId="286B28ED"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320DCFAF" w14:textId="77777777" w:rsidR="00987387" w:rsidRDefault="00D205D0">
            <w:pPr>
              <w:tabs>
                <w:tab w:val="center" w:pos="1444"/>
              </w:tabs>
              <w:spacing w:after="0"/>
            </w:pPr>
            <w:r>
              <w:rPr>
                <w:rFonts w:ascii="Arial" w:eastAsia="Arial" w:hAnsi="Arial" w:cs="Arial"/>
                <w:sz w:val="19"/>
              </w:rPr>
              <w:t xml:space="preserve">-4.616209 </w:t>
            </w:r>
            <w:r>
              <w:rPr>
                <w:rFonts w:ascii="Arial" w:eastAsia="Arial" w:hAnsi="Arial" w:cs="Arial"/>
                <w:sz w:val="19"/>
              </w:rPr>
              <w:tab/>
              <w:t xml:space="preserve"> </w:t>
            </w:r>
          </w:p>
        </w:tc>
      </w:tr>
      <w:tr w:rsidR="00987387" w14:paraId="239274FB" w14:textId="77777777">
        <w:trPr>
          <w:trHeight w:val="216"/>
        </w:trPr>
        <w:tc>
          <w:tcPr>
            <w:tcW w:w="3493" w:type="dxa"/>
            <w:tcBorders>
              <w:top w:val="nil"/>
              <w:left w:val="nil"/>
              <w:bottom w:val="nil"/>
              <w:right w:val="nil"/>
            </w:tcBorders>
          </w:tcPr>
          <w:p w14:paraId="33DF6CC9" w14:textId="77777777" w:rsidR="00987387" w:rsidRDefault="00D205D0">
            <w:pPr>
              <w:tabs>
                <w:tab w:val="center" w:pos="955"/>
                <w:tab w:val="center" w:pos="2422"/>
              </w:tabs>
              <w:spacing w:after="0"/>
            </w:pPr>
            <w:r>
              <w:tab/>
            </w:r>
            <w:r>
              <w:rPr>
                <w:rFonts w:ascii="Arial" w:eastAsia="Arial" w:hAnsi="Arial" w:cs="Arial"/>
                <w:sz w:val="19"/>
              </w:rPr>
              <w:t xml:space="preserve"> </w:t>
            </w:r>
            <w:r>
              <w:rPr>
                <w:rFonts w:ascii="Arial" w:eastAsia="Arial" w:hAnsi="Arial" w:cs="Arial"/>
                <w:sz w:val="19"/>
              </w:rPr>
              <w:tab/>
              <w:t xml:space="preserve">5% level </w:t>
            </w:r>
          </w:p>
        </w:tc>
        <w:tc>
          <w:tcPr>
            <w:tcW w:w="698" w:type="dxa"/>
            <w:tcBorders>
              <w:top w:val="nil"/>
              <w:left w:val="nil"/>
              <w:bottom w:val="nil"/>
              <w:right w:val="nil"/>
            </w:tcBorders>
          </w:tcPr>
          <w:p w14:paraId="1D5D2D12"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1A96BB0C" w14:textId="77777777" w:rsidR="00987387" w:rsidRDefault="00D205D0">
            <w:pPr>
              <w:tabs>
                <w:tab w:val="center" w:pos="1446"/>
              </w:tabs>
              <w:spacing w:after="0"/>
            </w:pPr>
            <w:r>
              <w:rPr>
                <w:rFonts w:ascii="Arial" w:eastAsia="Arial" w:hAnsi="Arial" w:cs="Arial"/>
                <w:sz w:val="19"/>
              </w:rPr>
              <w:t xml:space="preserve">-3.710482 </w:t>
            </w:r>
            <w:r>
              <w:rPr>
                <w:rFonts w:ascii="Arial" w:eastAsia="Arial" w:hAnsi="Arial" w:cs="Arial"/>
                <w:sz w:val="19"/>
              </w:rPr>
              <w:tab/>
              <w:t xml:space="preserve"> </w:t>
            </w:r>
          </w:p>
        </w:tc>
      </w:tr>
      <w:tr w:rsidR="00987387" w14:paraId="0ABDE1AC" w14:textId="77777777">
        <w:trPr>
          <w:trHeight w:val="245"/>
        </w:trPr>
        <w:tc>
          <w:tcPr>
            <w:tcW w:w="3493" w:type="dxa"/>
            <w:tcBorders>
              <w:top w:val="nil"/>
              <w:left w:val="nil"/>
              <w:bottom w:val="nil"/>
              <w:right w:val="nil"/>
            </w:tcBorders>
          </w:tcPr>
          <w:p w14:paraId="449E8ECF" w14:textId="77777777" w:rsidR="00987387" w:rsidRDefault="00D205D0">
            <w:pPr>
              <w:tabs>
                <w:tab w:val="center" w:pos="955"/>
                <w:tab w:val="center" w:pos="2421"/>
              </w:tabs>
              <w:spacing w:after="0"/>
            </w:pPr>
            <w:r>
              <w:rPr>
                <w:noProof/>
              </w:rPr>
              <mc:AlternateContent>
                <mc:Choice Requires="wpg">
                  <w:drawing>
                    <wp:anchor distT="0" distB="0" distL="114300" distR="114300" simplePos="0" relativeHeight="251670528" behindDoc="1" locked="0" layoutInCell="1" allowOverlap="1" wp14:anchorId="49A919B3" wp14:editId="774BD3EC">
                      <wp:simplePos x="0" y="0"/>
                      <wp:positionH relativeFrom="column">
                        <wp:posOffset>0</wp:posOffset>
                      </wp:positionH>
                      <wp:positionV relativeFrom="paragraph">
                        <wp:posOffset>146398</wp:posOffset>
                      </wp:positionV>
                      <wp:extent cx="1911096" cy="25908"/>
                      <wp:effectExtent l="0" t="0" r="0" b="0"/>
                      <wp:wrapNone/>
                      <wp:docPr id="143063" name="Group 143063"/>
                      <wp:cNvGraphicFramePr/>
                      <a:graphic xmlns:a="http://schemas.openxmlformats.org/drawingml/2006/main">
                        <a:graphicData uri="http://schemas.microsoft.com/office/word/2010/wordprocessingGroup">
                          <wpg:wgp>
                            <wpg:cNvGrpSpPr/>
                            <wpg:grpSpPr>
                              <a:xfrm>
                                <a:off x="0" y="0"/>
                                <a:ext cx="1911096" cy="25908"/>
                                <a:chOff x="0" y="0"/>
                                <a:chExt cx="1911096" cy="25908"/>
                              </a:xfrm>
                            </wpg:grpSpPr>
                            <wps:wsp>
                              <wps:cNvPr id="171901" name="Shape 171901"/>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02" name="Shape 171902"/>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03" name="Shape 171903"/>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04" name="Shape 171904"/>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05" name="Shape 171905"/>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06" name="Shape 171906"/>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07" name="Shape 171907"/>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08" name="Shape 171908"/>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063" style="width:150.48pt;height:2.03998pt;position:absolute;z-index:-2147483590;mso-position-horizontal-relative:text;mso-position-horizontal:absolute;margin-left:0pt;mso-position-vertical-relative:text;margin-top:11.5274pt;" coordsize="19110,259">
                      <v:shape id="Shape 171909" style="position:absolute;width:12138;height:91;left:0;top:0;" coordsize="1213866,9144" path="m0,0l1213866,0l1213866,9144l0,9144l0,0">
                        <v:stroke weight="0pt" endcap="flat" joinstyle="miter" miterlimit="10" on="false" color="#000000" opacity="0"/>
                        <v:fill on="true" color="#000000"/>
                      </v:shape>
                      <v:shape id="Shape 171910" style="position:absolute;width:12138;height:91;left:0;top:175;" coordsize="1213866,9144" path="m0,0l1213866,0l1213866,9144l0,9144l0,0">
                        <v:stroke weight="0pt" endcap="flat" joinstyle="miter" miterlimit="10" on="false" color="#000000" opacity="0"/>
                        <v:fill on="true" color="#000000"/>
                      </v:shape>
                      <v:shape id="Shape 171911" style="position:absolute;width:495;height:91;left:12138;top:0;" coordsize="49530,9144" path="m0,0l49530,0l49530,9144l0,9144l0,0">
                        <v:stroke weight="0pt" endcap="flat" joinstyle="miter" miterlimit="10" on="false" color="#000000" opacity="0"/>
                        <v:fill on="true" color="#000000"/>
                      </v:shape>
                      <v:shape id="Shape 171912" style="position:absolute;width:495;height:91;left:12138;top:175;" coordsize="49530,9144" path="m0,0l49530,0l49530,9144l0,9144l0,0">
                        <v:stroke weight="0pt" endcap="flat" joinstyle="miter" miterlimit="10" on="false" color="#000000" opacity="0"/>
                        <v:fill on="true" color="#000000"/>
                      </v:shape>
                      <v:shape id="Shape 171913" style="position:absolute;width:5981;height:91;left:12633;top:0;" coordsize="598170,9144" path="m0,0l598170,0l598170,9144l0,9144l0,0">
                        <v:stroke weight="0pt" endcap="flat" joinstyle="miter" miterlimit="10" on="false" color="#000000" opacity="0"/>
                        <v:fill on="true" color="#000000"/>
                      </v:shape>
                      <v:shape id="Shape 171914" style="position:absolute;width:5981;height:91;left:12633;top:175;" coordsize="598170,9144" path="m0,0l598170,0l598170,9144l0,9144l0,0">
                        <v:stroke weight="0pt" endcap="flat" joinstyle="miter" miterlimit="10" on="false" color="#000000" opacity="0"/>
                        <v:fill on="true" color="#000000"/>
                      </v:shape>
                      <v:shape id="Shape 171915" style="position:absolute;width:495;height:91;left:18615;top:0;" coordsize="49530,9144" path="m0,0l49530,0l49530,9144l0,9144l0,0">
                        <v:stroke weight="0pt" endcap="flat" joinstyle="miter" miterlimit="10" on="false" color="#000000" opacity="0"/>
                        <v:fill on="true" color="#000000"/>
                      </v:shape>
                      <v:shape id="Shape 171916" style="position:absolute;width:495;height:91;left:18615;top:175;" coordsize="49530,9144" path="m0,0l49530,0l49530,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 </w:t>
            </w:r>
            <w:r>
              <w:rPr>
                <w:rFonts w:ascii="Arial" w:eastAsia="Arial" w:hAnsi="Arial" w:cs="Arial"/>
                <w:sz w:val="19"/>
              </w:rPr>
              <w:tab/>
              <w:t>10% level</w:t>
            </w:r>
          </w:p>
        </w:tc>
        <w:tc>
          <w:tcPr>
            <w:tcW w:w="698" w:type="dxa"/>
            <w:tcBorders>
              <w:top w:val="nil"/>
              <w:left w:val="nil"/>
              <w:bottom w:val="nil"/>
              <w:right w:val="nil"/>
            </w:tcBorders>
          </w:tcPr>
          <w:p w14:paraId="11D97BEF" w14:textId="77777777" w:rsidR="00987387" w:rsidRDefault="00D205D0">
            <w:pPr>
              <w:spacing w:after="0"/>
              <w:ind w:left="-483"/>
            </w:pPr>
            <w:r>
              <w:rPr>
                <w:noProof/>
              </w:rPr>
              <mc:AlternateContent>
                <mc:Choice Requires="wpg">
                  <w:drawing>
                    <wp:inline distT="0" distB="0" distL="0" distR="0" wp14:anchorId="330DF427" wp14:editId="395C59E7">
                      <wp:extent cx="712470" cy="25908"/>
                      <wp:effectExtent l="0" t="0" r="0" b="0"/>
                      <wp:docPr id="143104" name="Group 143104"/>
                      <wp:cNvGraphicFramePr/>
                      <a:graphic xmlns:a="http://schemas.openxmlformats.org/drawingml/2006/main">
                        <a:graphicData uri="http://schemas.microsoft.com/office/word/2010/wordprocessingGroup">
                          <wpg:wgp>
                            <wpg:cNvGrpSpPr/>
                            <wpg:grpSpPr>
                              <a:xfrm>
                                <a:off x="0" y="0"/>
                                <a:ext cx="712470" cy="25908"/>
                                <a:chOff x="0" y="0"/>
                                <a:chExt cx="712470" cy="25908"/>
                              </a:xfrm>
                            </wpg:grpSpPr>
                            <wps:wsp>
                              <wps:cNvPr id="171917" name="Shape 171917"/>
                              <wps:cNvSpPr/>
                              <wps:spPr>
                                <a:xfrm>
                                  <a:off x="0"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18" name="Shape 171918"/>
                              <wps:cNvSpPr/>
                              <wps:spPr>
                                <a:xfrm>
                                  <a:off x="0"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19" name="Shape 171919"/>
                              <wps:cNvSpPr/>
                              <wps:spPr>
                                <a:xfrm>
                                  <a:off x="66294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20" name="Shape 171920"/>
                              <wps:cNvSpPr/>
                              <wps:spPr>
                                <a:xfrm>
                                  <a:off x="66294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3104" style="width:56.1pt;height:2.03998pt;mso-position-horizontal-relative:char;mso-position-vertical-relative:line" coordsize="7124,259">
                      <v:shape id="Shape 171921" style="position:absolute;width:6629;height:91;left:0;top:0;" coordsize="662940,9144" path="m0,0l662940,0l662940,9144l0,9144l0,0">
                        <v:stroke weight="0pt" endcap="flat" joinstyle="miter" miterlimit="10" on="false" color="#000000" opacity="0"/>
                        <v:fill on="true" color="#000000"/>
                      </v:shape>
                      <v:shape id="Shape 171922" style="position:absolute;width:6629;height:91;left:0;top:175;" coordsize="662940,9144" path="m0,0l662940,0l662940,9144l0,9144l0,0">
                        <v:stroke weight="0pt" endcap="flat" joinstyle="miter" miterlimit="10" on="false" color="#000000" opacity="0"/>
                        <v:fill on="true" color="#000000"/>
                      </v:shape>
                      <v:shape id="Shape 171923" style="position:absolute;width:495;height:91;left:6629;top:0;" coordsize="49530,9144" path="m0,0l49530,0l49530,9144l0,9144l0,0">
                        <v:stroke weight="0pt" endcap="flat" joinstyle="miter" miterlimit="10" on="false" color="#000000" opacity="0"/>
                        <v:fill on="true" color="#000000"/>
                      </v:shape>
                      <v:shape id="Shape 171924" style="position:absolute;width:495;height:91;left:6629;top:175;" coordsize="49530,9144" path="m0,0l49530,0l49530,9144l0,9144l0,0">
                        <v:stroke weight="0pt" endcap="flat" joinstyle="miter" miterlimit="10" on="false" color="#000000" opacity="0"/>
                        <v:fill on="true" color="#000000"/>
                      </v:shape>
                    </v:group>
                  </w:pict>
                </mc:Fallback>
              </mc:AlternateContent>
            </w:r>
            <w:r>
              <w:rPr>
                <w:rFonts w:ascii="Arial" w:eastAsia="Arial" w:hAnsi="Arial" w:cs="Arial"/>
                <w:sz w:val="19"/>
              </w:rPr>
              <w:t xml:space="preserve"> </w:t>
            </w:r>
          </w:p>
        </w:tc>
        <w:tc>
          <w:tcPr>
            <w:tcW w:w="1905" w:type="dxa"/>
            <w:tcBorders>
              <w:top w:val="nil"/>
              <w:left w:val="nil"/>
              <w:bottom w:val="nil"/>
              <w:right w:val="nil"/>
            </w:tcBorders>
          </w:tcPr>
          <w:p w14:paraId="5F744668" w14:textId="77777777" w:rsidR="00987387" w:rsidRDefault="00D205D0">
            <w:pPr>
              <w:tabs>
                <w:tab w:val="center" w:pos="1445"/>
              </w:tabs>
              <w:spacing w:after="0"/>
            </w:pPr>
            <w:r>
              <w:rPr>
                <w:noProof/>
              </w:rPr>
              <mc:AlternateContent>
                <mc:Choice Requires="wpg">
                  <w:drawing>
                    <wp:anchor distT="0" distB="0" distL="114300" distR="114300" simplePos="0" relativeHeight="251671552" behindDoc="1" locked="0" layoutInCell="1" allowOverlap="1" wp14:anchorId="26F1D5AD" wp14:editId="269F10C3">
                      <wp:simplePos x="0" y="0"/>
                      <wp:positionH relativeFrom="column">
                        <wp:posOffset>-37568</wp:posOffset>
                      </wp:positionH>
                      <wp:positionV relativeFrom="paragraph">
                        <wp:posOffset>146398</wp:posOffset>
                      </wp:positionV>
                      <wp:extent cx="1247394" cy="25908"/>
                      <wp:effectExtent l="0" t="0" r="0" b="0"/>
                      <wp:wrapNone/>
                      <wp:docPr id="143151" name="Group 143151"/>
                      <wp:cNvGraphicFramePr/>
                      <a:graphic xmlns:a="http://schemas.openxmlformats.org/drawingml/2006/main">
                        <a:graphicData uri="http://schemas.microsoft.com/office/word/2010/wordprocessingGroup">
                          <wpg:wgp>
                            <wpg:cNvGrpSpPr/>
                            <wpg:grpSpPr>
                              <a:xfrm>
                                <a:off x="0" y="0"/>
                                <a:ext cx="1247394" cy="25908"/>
                                <a:chOff x="0" y="0"/>
                                <a:chExt cx="1247394" cy="25908"/>
                              </a:xfrm>
                            </wpg:grpSpPr>
                            <wps:wsp>
                              <wps:cNvPr id="171925" name="Shape 171925"/>
                              <wps:cNvSpPr/>
                              <wps:spPr>
                                <a:xfrm>
                                  <a:off x="0"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26" name="Shape 171926"/>
                              <wps:cNvSpPr/>
                              <wps:spPr>
                                <a:xfrm>
                                  <a:off x="0"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27" name="Shape 171927"/>
                              <wps:cNvSpPr/>
                              <wps:spPr>
                                <a:xfrm>
                                  <a:off x="664464"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28" name="Shape 171928"/>
                              <wps:cNvSpPr/>
                              <wps:spPr>
                                <a:xfrm>
                                  <a:off x="664464"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29" name="Shape 171929"/>
                              <wps:cNvSpPr/>
                              <wps:spPr>
                                <a:xfrm>
                                  <a:off x="713994"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30" name="Shape 171930"/>
                              <wps:cNvSpPr/>
                              <wps:spPr>
                                <a:xfrm>
                                  <a:off x="713994"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151" style="width:98.22pt;height:2.03998pt;position:absolute;z-index:-2147483579;mso-position-horizontal-relative:text;mso-position-horizontal:absolute;margin-left:-2.95819pt;mso-position-vertical-relative:text;margin-top:11.5274pt;" coordsize="12473,259">
                      <v:shape id="Shape 171931" style="position:absolute;width:6644;height:91;left:0;top:0;" coordsize="664464,9144" path="m0,0l664464,0l664464,9144l0,9144l0,0">
                        <v:stroke weight="0pt" endcap="flat" joinstyle="miter" miterlimit="10" on="false" color="#000000" opacity="0"/>
                        <v:fill on="true" color="#000000"/>
                      </v:shape>
                      <v:shape id="Shape 171932" style="position:absolute;width:6644;height:91;left:0;top:175;" coordsize="664464,9144" path="m0,0l664464,0l664464,9144l0,9144l0,0">
                        <v:stroke weight="0pt" endcap="flat" joinstyle="miter" miterlimit="10" on="false" color="#000000" opacity="0"/>
                        <v:fill on="true" color="#000000"/>
                      </v:shape>
                      <v:shape id="Shape 171933" style="position:absolute;width:495;height:91;left:6644;top:0;" coordsize="49530,9144" path="m0,0l49530,0l49530,9144l0,9144l0,0">
                        <v:stroke weight="0pt" endcap="flat" joinstyle="miter" miterlimit="10" on="false" color="#000000" opacity="0"/>
                        <v:fill on="true" color="#000000"/>
                      </v:shape>
                      <v:shape id="Shape 171934" style="position:absolute;width:495;height:91;left:6644;top:175;" coordsize="49530,9144" path="m0,0l49530,0l49530,9144l0,9144l0,0">
                        <v:stroke weight="0pt" endcap="flat" joinstyle="miter" miterlimit="10" on="false" color="#000000" opacity="0"/>
                        <v:fill on="true" color="#000000"/>
                      </v:shape>
                      <v:shape id="Shape 171935" style="position:absolute;width:5334;height:91;left:7139;top:0;" coordsize="533400,9144" path="m0,0l533400,0l533400,9144l0,9144l0,0">
                        <v:stroke weight="0pt" endcap="flat" joinstyle="miter" miterlimit="10" on="false" color="#000000" opacity="0"/>
                        <v:fill on="true" color="#000000"/>
                      </v:shape>
                      <v:shape id="Shape 171936" style="position:absolute;width:5334;height:91;left:7139;top:175;" coordsize="533400,9144" path="m0,0l533400,0l533400,9144l0,9144l0,0">
                        <v:stroke weight="0pt" endcap="flat" joinstyle="miter" miterlimit="10" on="false" color="#000000" opacity="0"/>
                        <v:fill on="true" color="#000000"/>
                      </v:shape>
                    </v:group>
                  </w:pict>
                </mc:Fallback>
              </mc:AlternateContent>
            </w:r>
            <w:r>
              <w:rPr>
                <w:rFonts w:ascii="Arial" w:eastAsia="Arial" w:hAnsi="Arial" w:cs="Arial"/>
                <w:sz w:val="19"/>
              </w:rPr>
              <w:t xml:space="preserve">-3.297799 </w:t>
            </w:r>
            <w:r>
              <w:rPr>
                <w:rFonts w:ascii="Arial" w:eastAsia="Arial" w:hAnsi="Arial" w:cs="Arial"/>
                <w:sz w:val="19"/>
              </w:rPr>
              <w:tab/>
              <w:t xml:space="preserve"> </w:t>
            </w:r>
          </w:p>
        </w:tc>
      </w:tr>
    </w:tbl>
    <w:p w14:paraId="31872773" w14:textId="77777777" w:rsidR="00987387" w:rsidRDefault="00D205D0">
      <w:pPr>
        <w:spacing w:after="4" w:line="248" w:lineRule="auto"/>
        <w:ind w:left="683" w:hanging="10"/>
      </w:pPr>
      <w:r>
        <w:rPr>
          <w:rFonts w:ascii="Arial" w:eastAsia="Arial" w:hAnsi="Arial" w:cs="Arial"/>
          <w:sz w:val="19"/>
        </w:rPr>
        <w:t xml:space="preserve">*MacKinnon (1996) one-sided p-values. </w:t>
      </w:r>
    </w:p>
    <w:p w14:paraId="290147D0" w14:textId="77777777" w:rsidR="00987387" w:rsidRDefault="00D205D0">
      <w:pPr>
        <w:spacing w:after="4" w:line="248" w:lineRule="auto"/>
        <w:ind w:left="683" w:right="435" w:hanging="10"/>
      </w:pPr>
      <w:r>
        <w:rPr>
          <w:rFonts w:ascii="Arial" w:eastAsia="Arial" w:hAnsi="Arial" w:cs="Arial"/>
          <w:sz w:val="19"/>
        </w:rPr>
        <w:t xml:space="preserve">Warning: Probabilities and critical values calculated for 20 observations                  and may not be accurate for a sample size of 17 </w:t>
      </w:r>
    </w:p>
    <w:p w14:paraId="312CB2A8" w14:textId="77777777" w:rsidR="00987387" w:rsidRDefault="00D205D0">
      <w:pPr>
        <w:spacing w:after="0"/>
        <w:ind w:left="1613"/>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tbl>
      <w:tblPr>
        <w:tblStyle w:val="TableGrid"/>
        <w:tblW w:w="6109" w:type="dxa"/>
        <w:tblInd w:w="644" w:type="dxa"/>
        <w:tblCellMar>
          <w:top w:w="0" w:type="dxa"/>
          <w:left w:w="0" w:type="dxa"/>
          <w:bottom w:w="0" w:type="dxa"/>
          <w:right w:w="0" w:type="dxa"/>
        </w:tblCellMar>
        <w:tblLook w:val="04A0" w:firstRow="1" w:lastRow="0" w:firstColumn="1" w:lastColumn="0" w:noHBand="0" w:noVBand="1"/>
      </w:tblPr>
      <w:tblGrid>
        <w:gridCol w:w="2028"/>
        <w:gridCol w:w="3203"/>
        <w:gridCol w:w="878"/>
      </w:tblGrid>
      <w:tr w:rsidR="00987387" w14:paraId="6EB5E64B" w14:textId="77777777">
        <w:trPr>
          <w:trHeight w:val="508"/>
        </w:trPr>
        <w:tc>
          <w:tcPr>
            <w:tcW w:w="5231" w:type="dxa"/>
            <w:gridSpan w:val="2"/>
            <w:tcBorders>
              <w:top w:val="double" w:sz="5" w:space="0" w:color="000000"/>
              <w:left w:val="nil"/>
              <w:bottom w:val="nil"/>
              <w:right w:val="nil"/>
            </w:tcBorders>
          </w:tcPr>
          <w:p w14:paraId="1ACEA46F" w14:textId="77777777" w:rsidR="00987387" w:rsidRDefault="00D205D0">
            <w:pPr>
              <w:spacing w:after="0"/>
              <w:ind w:left="42"/>
            </w:pPr>
            <w:r>
              <w:rPr>
                <w:rFonts w:ascii="Arial" w:eastAsia="Arial" w:hAnsi="Arial" w:cs="Arial"/>
                <w:sz w:val="19"/>
              </w:rPr>
              <w:t xml:space="preserve">Residual variance (no correction) </w:t>
            </w:r>
          </w:p>
        </w:tc>
        <w:tc>
          <w:tcPr>
            <w:tcW w:w="878" w:type="dxa"/>
            <w:tcBorders>
              <w:top w:val="double" w:sz="5" w:space="0" w:color="000000"/>
              <w:left w:val="nil"/>
              <w:bottom w:val="nil"/>
              <w:right w:val="nil"/>
            </w:tcBorders>
          </w:tcPr>
          <w:p w14:paraId="04870228" w14:textId="77777777" w:rsidR="00987387" w:rsidRDefault="00D205D0">
            <w:pPr>
              <w:spacing w:after="0"/>
              <w:ind w:left="10"/>
              <w:jc w:val="center"/>
            </w:pPr>
            <w:r>
              <w:rPr>
                <w:rFonts w:ascii="Arial" w:eastAsia="Arial" w:hAnsi="Arial" w:cs="Arial"/>
                <w:sz w:val="19"/>
              </w:rPr>
              <w:t xml:space="preserve"> </w:t>
            </w:r>
          </w:p>
          <w:p w14:paraId="4A6A651D" w14:textId="77777777" w:rsidR="00987387" w:rsidRDefault="00D205D0">
            <w:pPr>
              <w:spacing w:after="0"/>
              <w:jc w:val="both"/>
            </w:pPr>
            <w:r>
              <w:rPr>
                <w:rFonts w:ascii="Arial" w:eastAsia="Arial" w:hAnsi="Arial" w:cs="Arial"/>
                <w:sz w:val="19"/>
              </w:rPr>
              <w:t>70769535</w:t>
            </w:r>
          </w:p>
        </w:tc>
      </w:tr>
      <w:tr w:rsidR="00987387" w14:paraId="3E15C95B" w14:textId="77777777">
        <w:trPr>
          <w:trHeight w:val="437"/>
        </w:trPr>
        <w:tc>
          <w:tcPr>
            <w:tcW w:w="5231" w:type="dxa"/>
            <w:gridSpan w:val="2"/>
            <w:tcBorders>
              <w:top w:val="nil"/>
              <w:left w:val="nil"/>
              <w:bottom w:val="double" w:sz="5" w:space="0" w:color="000000"/>
              <w:right w:val="nil"/>
            </w:tcBorders>
          </w:tcPr>
          <w:p w14:paraId="5350C681" w14:textId="77777777" w:rsidR="00987387" w:rsidRDefault="00D205D0">
            <w:pPr>
              <w:spacing w:after="0"/>
              <w:ind w:left="42"/>
            </w:pPr>
            <w:r>
              <w:rPr>
                <w:rFonts w:ascii="Arial" w:eastAsia="Arial" w:hAnsi="Arial" w:cs="Arial"/>
                <w:sz w:val="19"/>
              </w:rPr>
              <w:t xml:space="preserve">HAC corrected variance (Bartlett kernel) </w:t>
            </w:r>
          </w:p>
        </w:tc>
        <w:tc>
          <w:tcPr>
            <w:tcW w:w="878" w:type="dxa"/>
            <w:tcBorders>
              <w:top w:val="nil"/>
              <w:left w:val="nil"/>
              <w:bottom w:val="double" w:sz="5" w:space="0" w:color="000000"/>
              <w:right w:val="nil"/>
            </w:tcBorders>
          </w:tcPr>
          <w:p w14:paraId="5CDC150F" w14:textId="77777777" w:rsidR="00987387" w:rsidRDefault="00D205D0">
            <w:pPr>
              <w:spacing w:after="0"/>
              <w:ind w:left="13"/>
              <w:jc w:val="center"/>
            </w:pPr>
            <w:r>
              <w:rPr>
                <w:rFonts w:ascii="Arial" w:eastAsia="Arial" w:hAnsi="Arial" w:cs="Arial"/>
                <w:sz w:val="19"/>
              </w:rPr>
              <w:t xml:space="preserve"> </w:t>
            </w:r>
          </w:p>
          <w:p w14:paraId="0220C442" w14:textId="77777777" w:rsidR="00987387" w:rsidRDefault="00D205D0">
            <w:pPr>
              <w:spacing w:after="0"/>
              <w:jc w:val="both"/>
            </w:pPr>
            <w:r>
              <w:rPr>
                <w:rFonts w:ascii="Arial" w:eastAsia="Arial" w:hAnsi="Arial" w:cs="Arial"/>
                <w:sz w:val="19"/>
              </w:rPr>
              <w:t>80045133</w:t>
            </w:r>
          </w:p>
        </w:tc>
      </w:tr>
      <w:tr w:rsidR="00987387" w14:paraId="304D8E66" w14:textId="77777777">
        <w:trPr>
          <w:trHeight w:val="1812"/>
        </w:trPr>
        <w:tc>
          <w:tcPr>
            <w:tcW w:w="5231" w:type="dxa"/>
            <w:gridSpan w:val="2"/>
            <w:tcBorders>
              <w:top w:val="double" w:sz="5" w:space="0" w:color="000000"/>
              <w:left w:val="nil"/>
              <w:bottom w:val="double" w:sz="5" w:space="0" w:color="000000"/>
              <w:right w:val="nil"/>
            </w:tcBorders>
          </w:tcPr>
          <w:p w14:paraId="64DA766F" w14:textId="77777777" w:rsidR="00987387" w:rsidRDefault="00D205D0">
            <w:pPr>
              <w:spacing w:after="0"/>
              <w:ind w:left="968"/>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p w14:paraId="2BFE7105" w14:textId="77777777" w:rsidR="00987387" w:rsidRDefault="00D205D0">
            <w:pPr>
              <w:spacing w:after="0"/>
              <w:ind w:left="968"/>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p w14:paraId="5B42877C" w14:textId="77777777" w:rsidR="00987387" w:rsidRDefault="00D205D0">
            <w:pPr>
              <w:spacing w:after="0"/>
              <w:ind w:left="42"/>
            </w:pPr>
            <w:r>
              <w:rPr>
                <w:rFonts w:ascii="Arial" w:eastAsia="Arial" w:hAnsi="Arial" w:cs="Arial"/>
                <w:sz w:val="19"/>
              </w:rPr>
              <w:t xml:space="preserve">Phillips-Perron Test Equation </w:t>
            </w:r>
          </w:p>
          <w:p w14:paraId="22548281" w14:textId="77777777" w:rsidR="00987387" w:rsidRDefault="00D205D0">
            <w:pPr>
              <w:spacing w:after="1" w:line="239" w:lineRule="auto"/>
              <w:ind w:left="42" w:right="2303"/>
            </w:pPr>
            <w:r>
              <w:rPr>
                <w:rFonts w:ascii="Arial" w:eastAsia="Arial" w:hAnsi="Arial" w:cs="Arial"/>
                <w:sz w:val="19"/>
              </w:rPr>
              <w:t xml:space="preserve">Dependent Variable: D(Y) Method: Least Squares </w:t>
            </w:r>
          </w:p>
          <w:p w14:paraId="1F1F5C44" w14:textId="77777777" w:rsidR="00987387" w:rsidRDefault="00D205D0">
            <w:pPr>
              <w:spacing w:after="0"/>
              <w:ind w:left="42"/>
            </w:pPr>
            <w:r>
              <w:rPr>
                <w:rFonts w:ascii="Arial" w:eastAsia="Arial" w:hAnsi="Arial" w:cs="Arial"/>
                <w:sz w:val="19"/>
              </w:rPr>
              <w:t xml:space="preserve">Date: 11/02/07   Time: 14:32 </w:t>
            </w:r>
          </w:p>
          <w:p w14:paraId="11236889" w14:textId="77777777" w:rsidR="00987387" w:rsidRDefault="00D205D0">
            <w:pPr>
              <w:spacing w:after="0"/>
              <w:ind w:left="42"/>
            </w:pPr>
            <w:r>
              <w:rPr>
                <w:rFonts w:ascii="Arial" w:eastAsia="Arial" w:hAnsi="Arial" w:cs="Arial"/>
                <w:sz w:val="19"/>
              </w:rPr>
              <w:t xml:space="preserve">Sample(adjusted): 1989 2005 </w:t>
            </w:r>
          </w:p>
          <w:p w14:paraId="166DFC5B" w14:textId="77777777" w:rsidR="00987387" w:rsidRDefault="00D205D0">
            <w:pPr>
              <w:spacing w:after="0"/>
              <w:ind w:left="42"/>
            </w:pPr>
            <w:r>
              <w:rPr>
                <w:rFonts w:ascii="Arial" w:eastAsia="Arial" w:hAnsi="Arial" w:cs="Arial"/>
                <w:sz w:val="19"/>
              </w:rPr>
              <w:t xml:space="preserve">Included observations: 17 after adjusting endpoints </w:t>
            </w:r>
          </w:p>
        </w:tc>
        <w:tc>
          <w:tcPr>
            <w:tcW w:w="878" w:type="dxa"/>
            <w:tcBorders>
              <w:top w:val="double" w:sz="5" w:space="0" w:color="000000"/>
              <w:left w:val="nil"/>
              <w:bottom w:val="double" w:sz="5" w:space="0" w:color="000000"/>
              <w:right w:val="nil"/>
            </w:tcBorders>
          </w:tcPr>
          <w:p w14:paraId="1476E576" w14:textId="77777777" w:rsidR="00987387" w:rsidRDefault="00D205D0">
            <w:pPr>
              <w:spacing w:after="0"/>
              <w:ind w:left="419" w:right="407"/>
              <w:jc w:val="both"/>
            </w:pPr>
            <w:r>
              <w:rPr>
                <w:rFonts w:ascii="Arial" w:eastAsia="Arial" w:hAnsi="Arial" w:cs="Arial"/>
                <w:sz w:val="19"/>
              </w:rPr>
              <w:t xml:space="preserve">  </w:t>
            </w:r>
          </w:p>
        </w:tc>
      </w:tr>
      <w:tr w:rsidR="00987387" w14:paraId="677A7B30" w14:textId="77777777">
        <w:trPr>
          <w:trHeight w:val="296"/>
        </w:trPr>
        <w:tc>
          <w:tcPr>
            <w:tcW w:w="2028" w:type="dxa"/>
            <w:tcBorders>
              <w:top w:val="double" w:sz="5" w:space="0" w:color="000000"/>
              <w:left w:val="nil"/>
              <w:bottom w:val="double" w:sz="5" w:space="0" w:color="000000"/>
              <w:right w:val="nil"/>
            </w:tcBorders>
          </w:tcPr>
          <w:p w14:paraId="2A5CB12E" w14:textId="77777777" w:rsidR="00987387" w:rsidRDefault="00D205D0">
            <w:pPr>
              <w:spacing w:after="0"/>
              <w:ind w:right="91"/>
              <w:jc w:val="center"/>
            </w:pPr>
            <w:r>
              <w:rPr>
                <w:rFonts w:ascii="Arial" w:eastAsia="Arial" w:hAnsi="Arial" w:cs="Arial"/>
                <w:sz w:val="19"/>
              </w:rPr>
              <w:t xml:space="preserve">Variable </w:t>
            </w:r>
          </w:p>
        </w:tc>
        <w:tc>
          <w:tcPr>
            <w:tcW w:w="3203" w:type="dxa"/>
            <w:tcBorders>
              <w:top w:val="double" w:sz="5" w:space="0" w:color="000000"/>
              <w:left w:val="nil"/>
              <w:bottom w:val="double" w:sz="5" w:space="0" w:color="000000"/>
              <w:right w:val="nil"/>
            </w:tcBorders>
          </w:tcPr>
          <w:p w14:paraId="4105E82F" w14:textId="77777777" w:rsidR="00987387" w:rsidRDefault="00D205D0">
            <w:pPr>
              <w:tabs>
                <w:tab w:val="center" w:pos="1608"/>
                <w:tab w:val="right" w:pos="3203"/>
              </w:tabs>
              <w:spacing w:after="0"/>
            </w:pPr>
            <w:r>
              <w:rPr>
                <w:rFonts w:ascii="Arial" w:eastAsia="Arial" w:hAnsi="Arial" w:cs="Arial"/>
                <w:sz w:val="19"/>
              </w:rPr>
              <w:t>Coefficient</w:t>
            </w:r>
            <w:r>
              <w:rPr>
                <w:rFonts w:ascii="Arial" w:eastAsia="Arial" w:hAnsi="Arial" w:cs="Arial"/>
                <w:sz w:val="19"/>
              </w:rPr>
              <w:tab/>
              <w:t>Std. Error</w:t>
            </w:r>
            <w:r>
              <w:rPr>
                <w:rFonts w:ascii="Arial" w:eastAsia="Arial" w:hAnsi="Arial" w:cs="Arial"/>
                <w:sz w:val="19"/>
              </w:rPr>
              <w:tab/>
              <w:t>t-Statistic</w:t>
            </w:r>
          </w:p>
        </w:tc>
        <w:tc>
          <w:tcPr>
            <w:tcW w:w="878" w:type="dxa"/>
            <w:tcBorders>
              <w:top w:val="double" w:sz="5" w:space="0" w:color="000000"/>
              <w:left w:val="nil"/>
              <w:bottom w:val="double" w:sz="5" w:space="0" w:color="000000"/>
              <w:right w:val="nil"/>
            </w:tcBorders>
          </w:tcPr>
          <w:p w14:paraId="1AA92EF0" w14:textId="77777777" w:rsidR="00987387" w:rsidRDefault="00D205D0">
            <w:pPr>
              <w:spacing w:after="0"/>
              <w:ind w:right="29"/>
              <w:jc w:val="right"/>
            </w:pPr>
            <w:r>
              <w:rPr>
                <w:rFonts w:ascii="Arial" w:eastAsia="Arial" w:hAnsi="Arial" w:cs="Arial"/>
                <w:sz w:val="19"/>
              </w:rPr>
              <w:t xml:space="preserve">Prob. </w:t>
            </w:r>
          </w:p>
        </w:tc>
      </w:tr>
      <w:tr w:rsidR="00987387" w14:paraId="5CCB701C" w14:textId="77777777">
        <w:trPr>
          <w:trHeight w:val="291"/>
        </w:trPr>
        <w:tc>
          <w:tcPr>
            <w:tcW w:w="2028" w:type="dxa"/>
            <w:tcBorders>
              <w:top w:val="double" w:sz="5" w:space="0" w:color="000000"/>
              <w:left w:val="nil"/>
              <w:bottom w:val="nil"/>
              <w:right w:val="nil"/>
            </w:tcBorders>
          </w:tcPr>
          <w:p w14:paraId="60D4BDA6" w14:textId="77777777" w:rsidR="00987387" w:rsidRDefault="00D205D0">
            <w:pPr>
              <w:spacing w:after="0"/>
              <w:ind w:right="92"/>
              <w:jc w:val="center"/>
            </w:pPr>
            <w:r>
              <w:rPr>
                <w:rFonts w:ascii="Arial" w:eastAsia="Arial" w:hAnsi="Arial" w:cs="Arial"/>
                <w:sz w:val="19"/>
              </w:rPr>
              <w:t xml:space="preserve">Y(-1) </w:t>
            </w:r>
          </w:p>
        </w:tc>
        <w:tc>
          <w:tcPr>
            <w:tcW w:w="3203" w:type="dxa"/>
            <w:tcBorders>
              <w:top w:val="double" w:sz="5" w:space="0" w:color="000000"/>
              <w:left w:val="nil"/>
              <w:bottom w:val="nil"/>
              <w:right w:val="nil"/>
            </w:tcBorders>
          </w:tcPr>
          <w:p w14:paraId="5C7C61A5" w14:textId="77777777" w:rsidR="00987387" w:rsidRDefault="00D205D0">
            <w:pPr>
              <w:tabs>
                <w:tab w:val="center" w:pos="1618"/>
                <w:tab w:val="right" w:pos="3203"/>
              </w:tabs>
              <w:spacing w:after="0"/>
            </w:pPr>
            <w:r>
              <w:rPr>
                <w:rFonts w:ascii="Arial" w:eastAsia="Arial" w:hAnsi="Arial" w:cs="Arial"/>
                <w:sz w:val="19"/>
              </w:rPr>
              <w:t>-0.467448</w:t>
            </w:r>
            <w:r>
              <w:rPr>
                <w:rFonts w:ascii="Arial" w:eastAsia="Arial" w:hAnsi="Arial" w:cs="Arial"/>
                <w:sz w:val="19"/>
              </w:rPr>
              <w:tab/>
              <w:t>0.225289</w:t>
            </w:r>
            <w:r>
              <w:rPr>
                <w:rFonts w:ascii="Arial" w:eastAsia="Arial" w:hAnsi="Arial" w:cs="Arial"/>
                <w:sz w:val="19"/>
              </w:rPr>
              <w:tab/>
              <w:t>-2.074885</w:t>
            </w:r>
          </w:p>
        </w:tc>
        <w:tc>
          <w:tcPr>
            <w:tcW w:w="878" w:type="dxa"/>
            <w:tcBorders>
              <w:top w:val="double" w:sz="5" w:space="0" w:color="000000"/>
              <w:left w:val="nil"/>
              <w:bottom w:val="nil"/>
              <w:right w:val="nil"/>
            </w:tcBorders>
          </w:tcPr>
          <w:p w14:paraId="2ABAD6B4" w14:textId="77777777" w:rsidR="00987387" w:rsidRDefault="00D205D0">
            <w:pPr>
              <w:spacing w:after="0"/>
              <w:ind w:right="30"/>
              <w:jc w:val="right"/>
            </w:pPr>
            <w:r>
              <w:rPr>
                <w:rFonts w:ascii="Arial" w:eastAsia="Arial" w:hAnsi="Arial" w:cs="Arial"/>
                <w:sz w:val="19"/>
              </w:rPr>
              <w:t>0.0569</w:t>
            </w:r>
          </w:p>
        </w:tc>
      </w:tr>
      <w:tr w:rsidR="00987387" w14:paraId="2520C3C6" w14:textId="77777777">
        <w:trPr>
          <w:trHeight w:val="217"/>
        </w:trPr>
        <w:tc>
          <w:tcPr>
            <w:tcW w:w="2028" w:type="dxa"/>
            <w:tcBorders>
              <w:top w:val="nil"/>
              <w:left w:val="nil"/>
              <w:bottom w:val="nil"/>
              <w:right w:val="nil"/>
            </w:tcBorders>
          </w:tcPr>
          <w:p w14:paraId="0398CF45" w14:textId="77777777" w:rsidR="00987387" w:rsidRDefault="00D205D0">
            <w:pPr>
              <w:spacing w:after="0"/>
              <w:ind w:right="92"/>
              <w:jc w:val="center"/>
            </w:pPr>
            <w:r>
              <w:rPr>
                <w:rFonts w:ascii="Arial" w:eastAsia="Arial" w:hAnsi="Arial" w:cs="Arial"/>
                <w:sz w:val="19"/>
              </w:rPr>
              <w:t xml:space="preserve">C </w:t>
            </w:r>
          </w:p>
        </w:tc>
        <w:tc>
          <w:tcPr>
            <w:tcW w:w="3203" w:type="dxa"/>
            <w:tcBorders>
              <w:top w:val="nil"/>
              <w:left w:val="nil"/>
              <w:bottom w:val="nil"/>
              <w:right w:val="nil"/>
            </w:tcBorders>
          </w:tcPr>
          <w:p w14:paraId="18544F87" w14:textId="77777777" w:rsidR="00987387" w:rsidRDefault="00D205D0">
            <w:pPr>
              <w:tabs>
                <w:tab w:val="center" w:pos="1619"/>
                <w:tab w:val="right" w:pos="3203"/>
              </w:tabs>
              <w:spacing w:after="0"/>
            </w:pPr>
            <w:r>
              <w:rPr>
                <w:rFonts w:ascii="Arial" w:eastAsia="Arial" w:hAnsi="Arial" w:cs="Arial"/>
                <w:sz w:val="19"/>
              </w:rPr>
              <w:t>68975.80</w:t>
            </w:r>
            <w:r>
              <w:rPr>
                <w:rFonts w:ascii="Arial" w:eastAsia="Arial" w:hAnsi="Arial" w:cs="Arial"/>
                <w:sz w:val="19"/>
              </w:rPr>
              <w:tab/>
              <w:t>27798.30</w:t>
            </w:r>
            <w:r>
              <w:rPr>
                <w:rFonts w:ascii="Arial" w:eastAsia="Arial" w:hAnsi="Arial" w:cs="Arial"/>
                <w:sz w:val="19"/>
              </w:rPr>
              <w:tab/>
              <w:t>2.481296</w:t>
            </w:r>
          </w:p>
        </w:tc>
        <w:tc>
          <w:tcPr>
            <w:tcW w:w="878" w:type="dxa"/>
            <w:tcBorders>
              <w:top w:val="nil"/>
              <w:left w:val="nil"/>
              <w:bottom w:val="nil"/>
              <w:right w:val="nil"/>
            </w:tcBorders>
          </w:tcPr>
          <w:p w14:paraId="757BB020" w14:textId="77777777" w:rsidR="00987387" w:rsidRDefault="00D205D0">
            <w:pPr>
              <w:spacing w:after="0"/>
              <w:ind w:right="29"/>
              <w:jc w:val="right"/>
            </w:pPr>
            <w:r>
              <w:rPr>
                <w:rFonts w:ascii="Arial" w:eastAsia="Arial" w:hAnsi="Arial" w:cs="Arial"/>
                <w:sz w:val="19"/>
              </w:rPr>
              <w:t>0.0264</w:t>
            </w:r>
          </w:p>
        </w:tc>
      </w:tr>
      <w:tr w:rsidR="00987387" w14:paraId="22057018" w14:textId="77777777">
        <w:trPr>
          <w:trHeight w:val="222"/>
        </w:trPr>
        <w:tc>
          <w:tcPr>
            <w:tcW w:w="2028" w:type="dxa"/>
            <w:tcBorders>
              <w:top w:val="nil"/>
              <w:left w:val="nil"/>
              <w:bottom w:val="double" w:sz="6" w:space="0" w:color="000000"/>
              <w:right w:val="nil"/>
            </w:tcBorders>
          </w:tcPr>
          <w:p w14:paraId="7503380D" w14:textId="77777777" w:rsidR="00987387" w:rsidRDefault="00D205D0">
            <w:pPr>
              <w:spacing w:after="0"/>
              <w:ind w:right="91"/>
              <w:jc w:val="center"/>
            </w:pPr>
            <w:r>
              <w:rPr>
                <w:rFonts w:ascii="Arial" w:eastAsia="Arial" w:hAnsi="Arial" w:cs="Arial"/>
                <w:sz w:val="19"/>
              </w:rPr>
              <w:t xml:space="preserve">@TREND(1988) </w:t>
            </w:r>
          </w:p>
        </w:tc>
        <w:tc>
          <w:tcPr>
            <w:tcW w:w="3203" w:type="dxa"/>
            <w:tcBorders>
              <w:top w:val="nil"/>
              <w:left w:val="nil"/>
              <w:bottom w:val="double" w:sz="6" w:space="0" w:color="000000"/>
              <w:right w:val="nil"/>
            </w:tcBorders>
          </w:tcPr>
          <w:p w14:paraId="178A429C" w14:textId="77777777" w:rsidR="00987387" w:rsidRDefault="00D205D0">
            <w:pPr>
              <w:tabs>
                <w:tab w:val="center" w:pos="1619"/>
                <w:tab w:val="right" w:pos="3203"/>
              </w:tabs>
              <w:spacing w:after="0"/>
            </w:pPr>
            <w:r>
              <w:rPr>
                <w:rFonts w:ascii="Arial" w:eastAsia="Arial" w:hAnsi="Arial" w:cs="Arial"/>
                <w:sz w:val="19"/>
              </w:rPr>
              <w:t>6039.955</w:t>
            </w:r>
            <w:r>
              <w:rPr>
                <w:rFonts w:ascii="Arial" w:eastAsia="Arial" w:hAnsi="Arial" w:cs="Arial"/>
                <w:sz w:val="19"/>
              </w:rPr>
              <w:tab/>
              <w:t>2921.665</w:t>
            </w:r>
            <w:r>
              <w:rPr>
                <w:rFonts w:ascii="Arial" w:eastAsia="Arial" w:hAnsi="Arial" w:cs="Arial"/>
                <w:sz w:val="19"/>
              </w:rPr>
              <w:tab/>
              <w:t>2.067299</w:t>
            </w:r>
          </w:p>
        </w:tc>
        <w:tc>
          <w:tcPr>
            <w:tcW w:w="878" w:type="dxa"/>
            <w:tcBorders>
              <w:top w:val="nil"/>
              <w:left w:val="nil"/>
              <w:bottom w:val="double" w:sz="6" w:space="0" w:color="000000"/>
              <w:right w:val="nil"/>
            </w:tcBorders>
          </w:tcPr>
          <w:p w14:paraId="2E2A2620" w14:textId="77777777" w:rsidR="00987387" w:rsidRDefault="00D205D0">
            <w:pPr>
              <w:spacing w:after="0"/>
              <w:ind w:right="30"/>
              <w:jc w:val="right"/>
            </w:pPr>
            <w:r>
              <w:rPr>
                <w:rFonts w:ascii="Arial" w:eastAsia="Arial" w:hAnsi="Arial" w:cs="Arial"/>
                <w:sz w:val="19"/>
              </w:rPr>
              <w:t>0.0577</w:t>
            </w:r>
          </w:p>
        </w:tc>
      </w:tr>
      <w:tr w:rsidR="00987387" w14:paraId="4056983F" w14:textId="77777777">
        <w:trPr>
          <w:trHeight w:val="291"/>
        </w:trPr>
        <w:tc>
          <w:tcPr>
            <w:tcW w:w="2028" w:type="dxa"/>
            <w:tcBorders>
              <w:top w:val="double" w:sz="6" w:space="0" w:color="000000"/>
              <w:left w:val="nil"/>
              <w:bottom w:val="nil"/>
              <w:right w:val="nil"/>
            </w:tcBorders>
          </w:tcPr>
          <w:p w14:paraId="45AA13B9" w14:textId="77777777" w:rsidR="00987387" w:rsidRDefault="00D205D0">
            <w:pPr>
              <w:spacing w:after="0"/>
              <w:ind w:left="42"/>
            </w:pPr>
            <w:r>
              <w:rPr>
                <w:rFonts w:ascii="Arial" w:eastAsia="Arial" w:hAnsi="Arial" w:cs="Arial"/>
                <w:sz w:val="19"/>
              </w:rPr>
              <w:t xml:space="preserve">R-squared </w:t>
            </w:r>
          </w:p>
        </w:tc>
        <w:tc>
          <w:tcPr>
            <w:tcW w:w="3203" w:type="dxa"/>
            <w:tcBorders>
              <w:top w:val="double" w:sz="6" w:space="0" w:color="000000"/>
              <w:left w:val="nil"/>
              <w:bottom w:val="nil"/>
              <w:right w:val="nil"/>
            </w:tcBorders>
          </w:tcPr>
          <w:p w14:paraId="28C3733B" w14:textId="77777777" w:rsidR="00987387" w:rsidRDefault="00D205D0">
            <w:pPr>
              <w:spacing w:after="0"/>
              <w:ind w:left="104"/>
            </w:pPr>
            <w:r>
              <w:rPr>
                <w:rFonts w:ascii="Arial" w:eastAsia="Arial" w:hAnsi="Arial" w:cs="Arial"/>
                <w:sz w:val="19"/>
              </w:rPr>
              <w:t xml:space="preserve">0.235747    Mean dependent var </w:t>
            </w:r>
          </w:p>
        </w:tc>
        <w:tc>
          <w:tcPr>
            <w:tcW w:w="878" w:type="dxa"/>
            <w:tcBorders>
              <w:top w:val="double" w:sz="6" w:space="0" w:color="000000"/>
              <w:left w:val="nil"/>
              <w:bottom w:val="nil"/>
              <w:right w:val="nil"/>
            </w:tcBorders>
          </w:tcPr>
          <w:p w14:paraId="6D285BCC" w14:textId="77777777" w:rsidR="00987387" w:rsidRDefault="00D205D0">
            <w:pPr>
              <w:spacing w:after="0"/>
              <w:ind w:left="65"/>
              <w:jc w:val="both"/>
            </w:pPr>
            <w:r>
              <w:rPr>
                <w:rFonts w:ascii="Arial" w:eastAsia="Arial" w:hAnsi="Arial" w:cs="Arial"/>
                <w:sz w:val="19"/>
              </w:rPr>
              <w:t>12606.69</w:t>
            </w:r>
          </w:p>
        </w:tc>
      </w:tr>
      <w:tr w:rsidR="00987387" w14:paraId="388805C5" w14:textId="77777777">
        <w:trPr>
          <w:trHeight w:val="216"/>
        </w:trPr>
        <w:tc>
          <w:tcPr>
            <w:tcW w:w="2028" w:type="dxa"/>
            <w:tcBorders>
              <w:top w:val="nil"/>
              <w:left w:val="nil"/>
              <w:bottom w:val="nil"/>
              <w:right w:val="nil"/>
            </w:tcBorders>
          </w:tcPr>
          <w:p w14:paraId="551B7B88" w14:textId="77777777" w:rsidR="00987387" w:rsidRDefault="00D205D0">
            <w:pPr>
              <w:spacing w:after="0"/>
              <w:ind w:left="42"/>
            </w:pPr>
            <w:r>
              <w:rPr>
                <w:rFonts w:ascii="Arial" w:eastAsia="Arial" w:hAnsi="Arial" w:cs="Arial"/>
                <w:sz w:val="19"/>
              </w:rPr>
              <w:t xml:space="preserve">Adjusted R-squared </w:t>
            </w:r>
          </w:p>
        </w:tc>
        <w:tc>
          <w:tcPr>
            <w:tcW w:w="3203" w:type="dxa"/>
            <w:tcBorders>
              <w:top w:val="nil"/>
              <w:left w:val="nil"/>
              <w:bottom w:val="nil"/>
              <w:right w:val="nil"/>
            </w:tcBorders>
          </w:tcPr>
          <w:p w14:paraId="1A5EF7A9" w14:textId="77777777" w:rsidR="00987387" w:rsidRDefault="00D205D0">
            <w:pPr>
              <w:spacing w:after="0"/>
              <w:ind w:left="104"/>
            </w:pPr>
            <w:r>
              <w:rPr>
                <w:rFonts w:ascii="Arial" w:eastAsia="Arial" w:hAnsi="Arial" w:cs="Arial"/>
                <w:sz w:val="19"/>
              </w:rPr>
              <w:t xml:space="preserve">0.126568    S.D. dependent var </w:t>
            </w:r>
          </w:p>
        </w:tc>
        <w:tc>
          <w:tcPr>
            <w:tcW w:w="878" w:type="dxa"/>
            <w:tcBorders>
              <w:top w:val="nil"/>
              <w:left w:val="nil"/>
              <w:bottom w:val="nil"/>
              <w:right w:val="nil"/>
            </w:tcBorders>
          </w:tcPr>
          <w:p w14:paraId="484FCD69" w14:textId="77777777" w:rsidR="00987387" w:rsidRDefault="00D205D0">
            <w:pPr>
              <w:spacing w:after="0"/>
              <w:ind w:left="64"/>
              <w:jc w:val="both"/>
            </w:pPr>
            <w:r>
              <w:rPr>
                <w:rFonts w:ascii="Arial" w:eastAsia="Arial" w:hAnsi="Arial" w:cs="Arial"/>
                <w:sz w:val="19"/>
              </w:rPr>
              <w:t>9919.024</w:t>
            </w:r>
          </w:p>
        </w:tc>
      </w:tr>
      <w:tr w:rsidR="00987387" w14:paraId="53A8740B" w14:textId="77777777">
        <w:trPr>
          <w:trHeight w:val="217"/>
        </w:trPr>
        <w:tc>
          <w:tcPr>
            <w:tcW w:w="2028" w:type="dxa"/>
            <w:tcBorders>
              <w:top w:val="nil"/>
              <w:left w:val="nil"/>
              <w:bottom w:val="nil"/>
              <w:right w:val="nil"/>
            </w:tcBorders>
          </w:tcPr>
          <w:p w14:paraId="55521B20" w14:textId="77777777" w:rsidR="00987387" w:rsidRDefault="00D205D0">
            <w:pPr>
              <w:spacing w:after="0"/>
              <w:ind w:left="42"/>
            </w:pPr>
            <w:r>
              <w:rPr>
                <w:rFonts w:ascii="Arial" w:eastAsia="Arial" w:hAnsi="Arial" w:cs="Arial"/>
                <w:sz w:val="19"/>
              </w:rPr>
              <w:t xml:space="preserve">S.E. of regression </w:t>
            </w:r>
          </w:p>
        </w:tc>
        <w:tc>
          <w:tcPr>
            <w:tcW w:w="3203" w:type="dxa"/>
            <w:tcBorders>
              <w:top w:val="nil"/>
              <w:left w:val="nil"/>
              <w:bottom w:val="nil"/>
              <w:right w:val="nil"/>
            </w:tcBorders>
          </w:tcPr>
          <w:p w14:paraId="49E77C2E" w14:textId="77777777" w:rsidR="00987387" w:rsidRDefault="00D205D0">
            <w:pPr>
              <w:spacing w:after="0"/>
              <w:ind w:left="105"/>
            </w:pPr>
            <w:r>
              <w:rPr>
                <w:rFonts w:ascii="Arial" w:eastAsia="Arial" w:hAnsi="Arial" w:cs="Arial"/>
                <w:sz w:val="19"/>
              </w:rPr>
              <w:t xml:space="preserve">9270.083    Akaike info criterion </w:t>
            </w:r>
          </w:p>
        </w:tc>
        <w:tc>
          <w:tcPr>
            <w:tcW w:w="878" w:type="dxa"/>
            <w:tcBorders>
              <w:top w:val="nil"/>
              <w:left w:val="nil"/>
              <w:bottom w:val="nil"/>
              <w:right w:val="nil"/>
            </w:tcBorders>
          </w:tcPr>
          <w:p w14:paraId="5093DD95" w14:textId="77777777" w:rsidR="00987387" w:rsidRDefault="00D205D0">
            <w:pPr>
              <w:spacing w:after="0"/>
              <w:ind w:left="66"/>
              <w:jc w:val="both"/>
            </w:pPr>
            <w:r>
              <w:rPr>
                <w:rFonts w:ascii="Arial" w:eastAsia="Arial" w:hAnsi="Arial" w:cs="Arial"/>
                <w:sz w:val="19"/>
              </w:rPr>
              <w:t>21.26576</w:t>
            </w:r>
          </w:p>
        </w:tc>
      </w:tr>
      <w:tr w:rsidR="00987387" w14:paraId="4D3A7347" w14:textId="77777777">
        <w:trPr>
          <w:trHeight w:val="217"/>
        </w:trPr>
        <w:tc>
          <w:tcPr>
            <w:tcW w:w="2028" w:type="dxa"/>
            <w:tcBorders>
              <w:top w:val="nil"/>
              <w:left w:val="nil"/>
              <w:bottom w:val="nil"/>
              <w:right w:val="nil"/>
            </w:tcBorders>
          </w:tcPr>
          <w:p w14:paraId="0078BED0" w14:textId="77777777" w:rsidR="00987387" w:rsidRDefault="00D205D0">
            <w:pPr>
              <w:spacing w:after="0"/>
              <w:ind w:left="42"/>
            </w:pPr>
            <w:r>
              <w:rPr>
                <w:rFonts w:ascii="Arial" w:eastAsia="Arial" w:hAnsi="Arial" w:cs="Arial"/>
                <w:sz w:val="19"/>
              </w:rPr>
              <w:t xml:space="preserve">Sum squared resid </w:t>
            </w:r>
          </w:p>
        </w:tc>
        <w:tc>
          <w:tcPr>
            <w:tcW w:w="3203" w:type="dxa"/>
            <w:tcBorders>
              <w:top w:val="nil"/>
              <w:left w:val="nil"/>
              <w:bottom w:val="nil"/>
              <w:right w:val="nil"/>
            </w:tcBorders>
          </w:tcPr>
          <w:p w14:paraId="333CEBDC" w14:textId="77777777" w:rsidR="00987387" w:rsidRDefault="00D205D0">
            <w:pPr>
              <w:spacing w:after="0"/>
              <w:ind w:left="78"/>
            </w:pPr>
            <w:r>
              <w:rPr>
                <w:rFonts w:ascii="Arial" w:eastAsia="Arial" w:hAnsi="Arial" w:cs="Arial"/>
                <w:sz w:val="19"/>
              </w:rPr>
              <w:t xml:space="preserve">1.20E+09    Schwarz criterion </w:t>
            </w:r>
          </w:p>
        </w:tc>
        <w:tc>
          <w:tcPr>
            <w:tcW w:w="878" w:type="dxa"/>
            <w:tcBorders>
              <w:top w:val="nil"/>
              <w:left w:val="nil"/>
              <w:bottom w:val="nil"/>
              <w:right w:val="nil"/>
            </w:tcBorders>
          </w:tcPr>
          <w:p w14:paraId="4331168A" w14:textId="77777777" w:rsidR="00987387" w:rsidRDefault="00D205D0">
            <w:pPr>
              <w:spacing w:after="0"/>
              <w:ind w:left="64"/>
              <w:jc w:val="both"/>
            </w:pPr>
            <w:r>
              <w:rPr>
                <w:rFonts w:ascii="Arial" w:eastAsia="Arial" w:hAnsi="Arial" w:cs="Arial"/>
                <w:sz w:val="19"/>
              </w:rPr>
              <w:t>21.41280</w:t>
            </w:r>
          </w:p>
        </w:tc>
      </w:tr>
      <w:tr w:rsidR="00987387" w14:paraId="153ACF52" w14:textId="77777777">
        <w:trPr>
          <w:trHeight w:val="216"/>
        </w:trPr>
        <w:tc>
          <w:tcPr>
            <w:tcW w:w="2028" w:type="dxa"/>
            <w:tcBorders>
              <w:top w:val="nil"/>
              <w:left w:val="nil"/>
              <w:bottom w:val="nil"/>
              <w:right w:val="nil"/>
            </w:tcBorders>
          </w:tcPr>
          <w:p w14:paraId="5665435B" w14:textId="77777777" w:rsidR="00987387" w:rsidRDefault="00D205D0">
            <w:pPr>
              <w:spacing w:after="0"/>
              <w:ind w:left="42"/>
            </w:pPr>
            <w:r>
              <w:rPr>
                <w:rFonts w:ascii="Arial" w:eastAsia="Arial" w:hAnsi="Arial" w:cs="Arial"/>
                <w:sz w:val="19"/>
              </w:rPr>
              <w:t xml:space="preserve">Log likelihood </w:t>
            </w:r>
          </w:p>
        </w:tc>
        <w:tc>
          <w:tcPr>
            <w:tcW w:w="3203" w:type="dxa"/>
            <w:tcBorders>
              <w:top w:val="nil"/>
              <w:left w:val="nil"/>
              <w:bottom w:val="nil"/>
              <w:right w:val="nil"/>
            </w:tcBorders>
          </w:tcPr>
          <w:p w14:paraId="05D5EEBA" w14:textId="77777777" w:rsidR="00987387" w:rsidRDefault="00D205D0">
            <w:pPr>
              <w:spacing w:after="0"/>
              <w:ind w:left="41"/>
            </w:pPr>
            <w:r>
              <w:rPr>
                <w:rFonts w:ascii="Arial" w:eastAsia="Arial" w:hAnsi="Arial" w:cs="Arial"/>
                <w:sz w:val="19"/>
              </w:rPr>
              <w:t xml:space="preserve">-177.7589    F-statistic </w:t>
            </w:r>
          </w:p>
        </w:tc>
        <w:tc>
          <w:tcPr>
            <w:tcW w:w="878" w:type="dxa"/>
            <w:tcBorders>
              <w:top w:val="nil"/>
              <w:left w:val="nil"/>
              <w:bottom w:val="nil"/>
              <w:right w:val="nil"/>
            </w:tcBorders>
          </w:tcPr>
          <w:p w14:paraId="7B3401ED" w14:textId="77777777" w:rsidR="00987387" w:rsidRDefault="00D205D0">
            <w:pPr>
              <w:spacing w:after="0"/>
              <w:ind w:left="65"/>
              <w:jc w:val="both"/>
            </w:pPr>
            <w:r>
              <w:rPr>
                <w:rFonts w:ascii="Arial" w:eastAsia="Arial" w:hAnsi="Arial" w:cs="Arial"/>
                <w:sz w:val="19"/>
              </w:rPr>
              <w:t>2.159266</w:t>
            </w:r>
          </w:p>
        </w:tc>
      </w:tr>
      <w:tr w:rsidR="00987387" w14:paraId="7AAEA134" w14:textId="77777777">
        <w:trPr>
          <w:trHeight w:val="237"/>
        </w:trPr>
        <w:tc>
          <w:tcPr>
            <w:tcW w:w="2028" w:type="dxa"/>
            <w:tcBorders>
              <w:top w:val="nil"/>
              <w:left w:val="nil"/>
              <w:bottom w:val="single" w:sz="5" w:space="0" w:color="000000"/>
              <w:right w:val="nil"/>
            </w:tcBorders>
          </w:tcPr>
          <w:p w14:paraId="0C3037C3" w14:textId="77777777" w:rsidR="00987387" w:rsidRDefault="00D205D0">
            <w:pPr>
              <w:spacing w:after="0"/>
              <w:ind w:left="42"/>
            </w:pPr>
            <w:r>
              <w:rPr>
                <w:rFonts w:ascii="Arial" w:eastAsia="Arial" w:hAnsi="Arial" w:cs="Arial"/>
                <w:sz w:val="19"/>
                <w:u w:val="single" w:color="000000"/>
              </w:rPr>
              <w:t xml:space="preserve">Durbin-Watson stat </w:t>
            </w:r>
          </w:p>
        </w:tc>
        <w:tc>
          <w:tcPr>
            <w:tcW w:w="3203" w:type="dxa"/>
            <w:tcBorders>
              <w:top w:val="nil"/>
              <w:left w:val="nil"/>
              <w:bottom w:val="single" w:sz="5" w:space="0" w:color="000000"/>
              <w:right w:val="nil"/>
            </w:tcBorders>
          </w:tcPr>
          <w:p w14:paraId="30D7E572" w14:textId="77777777" w:rsidR="00987387" w:rsidRDefault="00D205D0">
            <w:pPr>
              <w:spacing w:after="0"/>
              <w:ind w:left="105"/>
            </w:pPr>
            <w:r>
              <w:rPr>
                <w:rFonts w:ascii="Arial" w:eastAsia="Arial" w:hAnsi="Arial" w:cs="Arial"/>
                <w:sz w:val="19"/>
                <w:u w:val="single" w:color="000000"/>
              </w:rPr>
              <w:t xml:space="preserve">1.715731    Prob(F-statistic) </w:t>
            </w:r>
          </w:p>
        </w:tc>
        <w:tc>
          <w:tcPr>
            <w:tcW w:w="878" w:type="dxa"/>
            <w:tcBorders>
              <w:top w:val="nil"/>
              <w:left w:val="nil"/>
              <w:bottom w:val="single" w:sz="5" w:space="0" w:color="000000"/>
              <w:right w:val="nil"/>
            </w:tcBorders>
          </w:tcPr>
          <w:p w14:paraId="658A0354" w14:textId="77777777" w:rsidR="00987387" w:rsidRDefault="00D205D0">
            <w:pPr>
              <w:spacing w:after="0"/>
              <w:ind w:left="65"/>
              <w:jc w:val="both"/>
            </w:pPr>
            <w:r>
              <w:rPr>
                <w:rFonts w:ascii="Arial" w:eastAsia="Arial" w:hAnsi="Arial" w:cs="Arial"/>
                <w:sz w:val="19"/>
                <w:u w:val="single" w:color="000000"/>
              </w:rPr>
              <w:t>0.152287</w:t>
            </w:r>
          </w:p>
        </w:tc>
      </w:tr>
    </w:tbl>
    <w:p w14:paraId="186B331E" w14:textId="77777777" w:rsidR="00987387" w:rsidRDefault="00D205D0">
      <w:pPr>
        <w:spacing w:after="237"/>
        <w:ind w:right="664"/>
      </w:pPr>
      <w:r>
        <w:rPr>
          <w:rFonts w:ascii="Times New Roman" w:eastAsia="Times New Roman" w:hAnsi="Times New Roman" w:cs="Times New Roman"/>
          <w:sz w:val="23"/>
        </w:rPr>
        <w:t xml:space="preserve"> </w:t>
      </w:r>
    </w:p>
    <w:p w14:paraId="6394B6AD" w14:textId="77777777" w:rsidR="00987387" w:rsidRDefault="00D205D0">
      <w:pPr>
        <w:spacing w:after="237"/>
      </w:pPr>
      <w:r>
        <w:rPr>
          <w:rFonts w:ascii="Times New Roman" w:eastAsia="Times New Roman" w:hAnsi="Times New Roman" w:cs="Times New Roman"/>
          <w:sz w:val="23"/>
        </w:rPr>
        <w:t xml:space="preserve"> </w:t>
      </w:r>
    </w:p>
    <w:p w14:paraId="5B30EE34" w14:textId="77777777" w:rsidR="00987387" w:rsidRDefault="00D205D0">
      <w:pPr>
        <w:spacing w:after="236"/>
      </w:pPr>
      <w:r>
        <w:rPr>
          <w:rFonts w:ascii="Times New Roman" w:eastAsia="Times New Roman" w:hAnsi="Times New Roman" w:cs="Times New Roman"/>
          <w:sz w:val="23"/>
        </w:rPr>
        <w:t xml:space="preserve"> </w:t>
      </w:r>
    </w:p>
    <w:p w14:paraId="7F2F152E" w14:textId="77777777" w:rsidR="00987387" w:rsidRDefault="00D205D0">
      <w:pPr>
        <w:spacing w:after="237"/>
      </w:pPr>
      <w:r>
        <w:rPr>
          <w:rFonts w:ascii="Times New Roman" w:eastAsia="Times New Roman" w:hAnsi="Times New Roman" w:cs="Times New Roman"/>
          <w:sz w:val="23"/>
        </w:rPr>
        <w:t xml:space="preserve"> </w:t>
      </w:r>
    </w:p>
    <w:p w14:paraId="4C4C932D" w14:textId="77777777" w:rsidR="00987387" w:rsidRDefault="00D205D0">
      <w:pPr>
        <w:spacing w:after="0"/>
      </w:pPr>
      <w:r>
        <w:rPr>
          <w:rFonts w:ascii="Times New Roman" w:eastAsia="Times New Roman" w:hAnsi="Times New Roman" w:cs="Times New Roman"/>
          <w:sz w:val="23"/>
        </w:rPr>
        <w:t xml:space="preserve"> </w:t>
      </w:r>
    </w:p>
    <w:p w14:paraId="30B6FCCA" w14:textId="77777777" w:rsidR="00987387" w:rsidRDefault="00987387">
      <w:pPr>
        <w:sectPr w:rsidR="00987387">
          <w:headerReference w:type="even" r:id="rId21"/>
          <w:headerReference w:type="default" r:id="rId22"/>
          <w:footerReference w:type="even" r:id="rId23"/>
          <w:footerReference w:type="default" r:id="rId24"/>
          <w:headerReference w:type="first" r:id="rId25"/>
          <w:footerReference w:type="first" r:id="rId26"/>
          <w:pgSz w:w="12240" w:h="15840"/>
          <w:pgMar w:top="2147" w:right="2138" w:bottom="1586" w:left="2684" w:header="647" w:footer="720" w:gutter="0"/>
          <w:pgNumType w:start="1"/>
          <w:cols w:space="720"/>
        </w:sectPr>
      </w:pPr>
    </w:p>
    <w:p w14:paraId="770CAA3F" w14:textId="77777777" w:rsidR="00987387" w:rsidRDefault="00D205D0">
      <w:pPr>
        <w:pStyle w:val="Heading3"/>
        <w:spacing w:after="202"/>
        <w:ind w:left="688" w:right="0"/>
      </w:pPr>
      <w:r>
        <w:t>Variabel Pendapatan Nasional Riil (X1)</w:t>
      </w:r>
      <w:r>
        <w:rPr>
          <w:b w:val="0"/>
        </w:rPr>
        <w:t xml:space="preserve"> </w:t>
      </w:r>
    </w:p>
    <w:p w14:paraId="3BEC1D10" w14:textId="77777777" w:rsidR="00987387" w:rsidRDefault="00D205D0">
      <w:pPr>
        <w:spacing w:after="4" w:line="248" w:lineRule="auto"/>
        <w:ind w:left="683" w:hanging="10"/>
      </w:pPr>
      <w:r>
        <w:rPr>
          <w:rFonts w:ascii="Arial" w:eastAsia="Arial" w:hAnsi="Arial" w:cs="Arial"/>
          <w:sz w:val="19"/>
        </w:rPr>
        <w:t xml:space="preserve">Null Hypothesis: X1 has a unit root </w:t>
      </w:r>
    </w:p>
    <w:p w14:paraId="6C23B11F" w14:textId="77777777" w:rsidR="00987387" w:rsidRDefault="00D205D0">
      <w:pPr>
        <w:spacing w:after="4" w:line="248" w:lineRule="auto"/>
        <w:ind w:left="683" w:hanging="10"/>
      </w:pPr>
      <w:r>
        <w:rPr>
          <w:rFonts w:ascii="Arial" w:eastAsia="Arial" w:hAnsi="Arial" w:cs="Arial"/>
          <w:sz w:val="19"/>
        </w:rPr>
        <w:t xml:space="preserve">Exogenous: Constant, Linear Trend </w:t>
      </w:r>
    </w:p>
    <w:p w14:paraId="304EE8F3" w14:textId="77777777" w:rsidR="00987387" w:rsidRDefault="00D205D0">
      <w:pPr>
        <w:spacing w:after="72" w:line="248" w:lineRule="auto"/>
        <w:ind w:left="683" w:hanging="10"/>
      </w:pPr>
      <w:r>
        <w:rPr>
          <w:rFonts w:ascii="Arial" w:eastAsia="Arial" w:hAnsi="Arial" w:cs="Arial"/>
          <w:sz w:val="19"/>
        </w:rPr>
        <w:t xml:space="preserve">Bandwidth: 1 (Newey-West using Bartlett kernel) </w:t>
      </w:r>
    </w:p>
    <w:p w14:paraId="5E4B8153" w14:textId="77777777" w:rsidR="00987387" w:rsidRDefault="00D205D0">
      <w:pPr>
        <w:tabs>
          <w:tab w:val="center" w:pos="1613"/>
          <w:tab w:val="center" w:pos="3079"/>
          <w:tab w:val="center" w:pos="4151"/>
          <w:tab w:val="center" w:pos="5273"/>
          <w:tab w:val="center" w:pos="6294"/>
        </w:tabs>
        <w:spacing w:after="62"/>
      </w:pPr>
      <w:r>
        <w:tab/>
      </w: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Adj. t-Stat </w:t>
      </w:r>
      <w:r>
        <w:rPr>
          <w:rFonts w:ascii="Arial" w:eastAsia="Arial" w:hAnsi="Arial" w:cs="Arial"/>
          <w:sz w:val="19"/>
        </w:rPr>
        <w:tab/>
        <w:t xml:space="preserve">  Prob.* </w:t>
      </w:r>
    </w:p>
    <w:p w14:paraId="11AD3F32" w14:textId="77777777" w:rsidR="00987387" w:rsidRDefault="00D205D0">
      <w:pPr>
        <w:tabs>
          <w:tab w:val="center" w:pos="1815"/>
          <w:tab w:val="center" w:pos="5272"/>
          <w:tab w:val="center" w:pos="6293"/>
        </w:tabs>
        <w:spacing w:after="4" w:line="248" w:lineRule="auto"/>
      </w:pPr>
      <w:r>
        <w:rPr>
          <w:noProof/>
        </w:rPr>
        <mc:AlternateContent>
          <mc:Choice Requires="wpg">
            <w:drawing>
              <wp:anchor distT="0" distB="0" distL="114300" distR="114300" simplePos="0" relativeHeight="251672576" behindDoc="1" locked="0" layoutInCell="1" allowOverlap="1" wp14:anchorId="3F52C42F" wp14:editId="653D1384">
                <wp:simplePos x="0" y="0"/>
                <wp:positionH relativeFrom="column">
                  <wp:posOffset>417576</wp:posOffset>
                </wp:positionH>
                <wp:positionV relativeFrom="paragraph">
                  <wp:posOffset>-230034</wp:posOffset>
                </wp:positionV>
                <wp:extent cx="3870960" cy="384810"/>
                <wp:effectExtent l="0" t="0" r="0" b="0"/>
                <wp:wrapNone/>
                <wp:docPr id="145900" name="Group 145900"/>
                <wp:cNvGraphicFramePr/>
                <a:graphic xmlns:a="http://schemas.openxmlformats.org/drawingml/2006/main">
                  <a:graphicData uri="http://schemas.microsoft.com/office/word/2010/wordprocessingGroup">
                    <wpg:wgp>
                      <wpg:cNvGrpSpPr/>
                      <wpg:grpSpPr>
                        <a:xfrm>
                          <a:off x="0" y="0"/>
                          <a:ext cx="3870960" cy="384810"/>
                          <a:chOff x="0" y="0"/>
                          <a:chExt cx="3870960" cy="384810"/>
                        </a:xfrm>
                      </wpg:grpSpPr>
                      <wps:wsp>
                        <wps:cNvPr id="171937" name="Shape 171937"/>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38" name="Shape 171938"/>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39" name="Shape 171939"/>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0" name="Shape 171940"/>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1" name="Shape 171941"/>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2" name="Shape 171942"/>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3" name="Shape 171943"/>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4" name="Shape 171944"/>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5" name="Shape 171945"/>
                        <wps:cNvSpPr/>
                        <wps:spPr>
                          <a:xfrm>
                            <a:off x="1911096"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6" name="Shape 171946"/>
                        <wps:cNvSpPr/>
                        <wps:spPr>
                          <a:xfrm>
                            <a:off x="1911096"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7" name="Shape 171947"/>
                        <wps:cNvSpPr/>
                        <wps:spPr>
                          <a:xfrm>
                            <a:off x="257403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8" name="Shape 171948"/>
                        <wps:cNvSpPr/>
                        <wps:spPr>
                          <a:xfrm>
                            <a:off x="257403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9" name="Shape 171949"/>
                        <wps:cNvSpPr/>
                        <wps:spPr>
                          <a:xfrm>
                            <a:off x="2623566"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50" name="Shape 171950"/>
                        <wps:cNvSpPr/>
                        <wps:spPr>
                          <a:xfrm>
                            <a:off x="2623566"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51" name="Shape 171951"/>
                        <wps:cNvSpPr/>
                        <wps:spPr>
                          <a:xfrm>
                            <a:off x="328803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52" name="Shape 171952"/>
                        <wps:cNvSpPr/>
                        <wps:spPr>
                          <a:xfrm>
                            <a:off x="328803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53" name="Shape 171953"/>
                        <wps:cNvSpPr/>
                        <wps:spPr>
                          <a:xfrm>
                            <a:off x="333756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54" name="Shape 171954"/>
                        <wps:cNvSpPr/>
                        <wps:spPr>
                          <a:xfrm>
                            <a:off x="3337560"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55" name="Shape 171955"/>
                        <wps:cNvSpPr/>
                        <wps:spPr>
                          <a:xfrm>
                            <a:off x="0" y="188214"/>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56" name="Shape 171956"/>
                        <wps:cNvSpPr/>
                        <wps:spPr>
                          <a:xfrm>
                            <a:off x="0" y="204978"/>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57" name="Shape 171957"/>
                        <wps:cNvSpPr/>
                        <wps:spPr>
                          <a:xfrm>
                            <a:off x="12138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58" name="Shape 171958"/>
                        <wps:cNvSpPr/>
                        <wps:spPr>
                          <a:xfrm>
                            <a:off x="12138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59" name="Shape 171959"/>
                        <wps:cNvSpPr/>
                        <wps:spPr>
                          <a:xfrm>
                            <a:off x="1263396" y="188214"/>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60" name="Shape 171960"/>
                        <wps:cNvSpPr/>
                        <wps:spPr>
                          <a:xfrm>
                            <a:off x="1263396" y="204978"/>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61" name="Shape 171961"/>
                        <wps:cNvSpPr/>
                        <wps:spPr>
                          <a:xfrm>
                            <a:off x="18615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62" name="Shape 171962"/>
                        <wps:cNvSpPr/>
                        <wps:spPr>
                          <a:xfrm>
                            <a:off x="18615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63" name="Shape 171963"/>
                        <wps:cNvSpPr/>
                        <wps:spPr>
                          <a:xfrm>
                            <a:off x="1911096" y="188214"/>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64" name="Shape 171964"/>
                        <wps:cNvSpPr/>
                        <wps:spPr>
                          <a:xfrm>
                            <a:off x="1911096" y="204978"/>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65" name="Shape 171965"/>
                        <wps:cNvSpPr/>
                        <wps:spPr>
                          <a:xfrm>
                            <a:off x="257403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66" name="Shape 171966"/>
                        <wps:cNvSpPr/>
                        <wps:spPr>
                          <a:xfrm>
                            <a:off x="257403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67" name="Shape 171967"/>
                        <wps:cNvSpPr/>
                        <wps:spPr>
                          <a:xfrm>
                            <a:off x="2623566" y="188214"/>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68" name="Shape 171968"/>
                        <wps:cNvSpPr/>
                        <wps:spPr>
                          <a:xfrm>
                            <a:off x="2623566" y="204978"/>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69" name="Shape 171969"/>
                        <wps:cNvSpPr/>
                        <wps:spPr>
                          <a:xfrm>
                            <a:off x="3288030"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70" name="Shape 171970"/>
                        <wps:cNvSpPr/>
                        <wps:spPr>
                          <a:xfrm>
                            <a:off x="3288030"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71" name="Shape 171971"/>
                        <wps:cNvSpPr/>
                        <wps:spPr>
                          <a:xfrm>
                            <a:off x="3337560" y="188214"/>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72" name="Shape 171972"/>
                        <wps:cNvSpPr/>
                        <wps:spPr>
                          <a:xfrm>
                            <a:off x="3337560" y="204978"/>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73" name="Shape 171973"/>
                        <wps:cNvSpPr/>
                        <wps:spPr>
                          <a:xfrm>
                            <a:off x="0" y="376428"/>
                            <a:ext cx="1870710" cy="9144"/>
                          </a:xfrm>
                          <a:custGeom>
                            <a:avLst/>
                            <a:gdLst/>
                            <a:ahLst/>
                            <a:cxnLst/>
                            <a:rect l="0" t="0" r="0" b="0"/>
                            <a:pathLst>
                              <a:path w="1870710" h="9144">
                                <a:moveTo>
                                  <a:pt x="0" y="0"/>
                                </a:moveTo>
                                <a:lnTo>
                                  <a:pt x="1870710" y="0"/>
                                </a:lnTo>
                                <a:lnTo>
                                  <a:pt x="18707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74" name="Shape 171974"/>
                        <wps:cNvSpPr/>
                        <wps:spPr>
                          <a:xfrm>
                            <a:off x="1870710" y="376428"/>
                            <a:ext cx="703326" cy="9144"/>
                          </a:xfrm>
                          <a:custGeom>
                            <a:avLst/>
                            <a:gdLst/>
                            <a:ahLst/>
                            <a:cxnLst/>
                            <a:rect l="0" t="0" r="0" b="0"/>
                            <a:pathLst>
                              <a:path w="703326" h="9144">
                                <a:moveTo>
                                  <a:pt x="0" y="0"/>
                                </a:moveTo>
                                <a:lnTo>
                                  <a:pt x="703326" y="0"/>
                                </a:lnTo>
                                <a:lnTo>
                                  <a:pt x="7033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900" style="width:304.8pt;height:30.3pt;position:absolute;z-index:-2147483619;mso-position-horizontal-relative:text;mso-position-horizontal:absolute;margin-left:32.88pt;mso-position-vertical-relative:text;margin-top:-18.113pt;" coordsize="38709,3848">
                <v:shape id="Shape 171975" style="position:absolute;width:12138;height:91;left:0;top:0;" coordsize="1213866,9144" path="m0,0l1213866,0l1213866,9144l0,9144l0,0">
                  <v:stroke weight="0pt" endcap="flat" joinstyle="miter" miterlimit="10" on="false" color="#000000" opacity="0"/>
                  <v:fill on="true" color="#000000"/>
                </v:shape>
                <v:shape id="Shape 171976" style="position:absolute;width:12138;height:91;left:0;top:175;" coordsize="1213866,9144" path="m0,0l1213866,0l1213866,9144l0,9144l0,0">
                  <v:stroke weight="0pt" endcap="flat" joinstyle="miter" miterlimit="10" on="false" color="#000000" opacity="0"/>
                  <v:fill on="true" color="#000000"/>
                </v:shape>
                <v:shape id="Shape 171977" style="position:absolute;width:495;height:91;left:12138;top:0;" coordsize="49530,9144" path="m0,0l49530,0l49530,9144l0,9144l0,0">
                  <v:stroke weight="0pt" endcap="flat" joinstyle="miter" miterlimit="10" on="false" color="#000000" opacity="0"/>
                  <v:fill on="true" color="#000000"/>
                </v:shape>
                <v:shape id="Shape 171978" style="position:absolute;width:495;height:91;left:12138;top:175;" coordsize="49530,9144" path="m0,0l49530,0l49530,9144l0,9144l0,0">
                  <v:stroke weight="0pt" endcap="flat" joinstyle="miter" miterlimit="10" on="false" color="#000000" opacity="0"/>
                  <v:fill on="true" color="#000000"/>
                </v:shape>
                <v:shape id="Shape 171979" style="position:absolute;width:5981;height:91;left:12633;top:0;" coordsize="598170,9144" path="m0,0l598170,0l598170,9144l0,9144l0,0">
                  <v:stroke weight="0pt" endcap="flat" joinstyle="miter" miterlimit="10" on="false" color="#000000" opacity="0"/>
                  <v:fill on="true" color="#000000"/>
                </v:shape>
                <v:shape id="Shape 171980" style="position:absolute;width:5981;height:91;left:12633;top:175;" coordsize="598170,9144" path="m0,0l598170,0l598170,9144l0,9144l0,0">
                  <v:stroke weight="0pt" endcap="flat" joinstyle="miter" miterlimit="10" on="false" color="#000000" opacity="0"/>
                  <v:fill on="true" color="#000000"/>
                </v:shape>
                <v:shape id="Shape 171981" style="position:absolute;width:495;height:91;left:18615;top:0;" coordsize="49530,9144" path="m0,0l49530,0l49530,9144l0,9144l0,0">
                  <v:stroke weight="0pt" endcap="flat" joinstyle="miter" miterlimit="10" on="false" color="#000000" opacity="0"/>
                  <v:fill on="true" color="#000000"/>
                </v:shape>
                <v:shape id="Shape 171982" style="position:absolute;width:495;height:91;left:18615;top:175;" coordsize="49530,9144" path="m0,0l49530,0l49530,9144l0,9144l0,0">
                  <v:stroke weight="0pt" endcap="flat" joinstyle="miter" miterlimit="10" on="false" color="#000000" opacity="0"/>
                  <v:fill on="true" color="#000000"/>
                </v:shape>
                <v:shape id="Shape 171983" style="position:absolute;width:6629;height:91;left:19110;top:0;" coordsize="662940,9144" path="m0,0l662940,0l662940,9144l0,9144l0,0">
                  <v:stroke weight="0pt" endcap="flat" joinstyle="miter" miterlimit="10" on="false" color="#000000" opacity="0"/>
                  <v:fill on="true" color="#000000"/>
                </v:shape>
                <v:shape id="Shape 171984" style="position:absolute;width:6629;height:91;left:19110;top:175;" coordsize="662940,9144" path="m0,0l662940,0l662940,9144l0,9144l0,0">
                  <v:stroke weight="0pt" endcap="flat" joinstyle="miter" miterlimit="10" on="false" color="#000000" opacity="0"/>
                  <v:fill on="true" color="#000000"/>
                </v:shape>
                <v:shape id="Shape 171985" style="position:absolute;width:495;height:91;left:25740;top:0;" coordsize="49530,9144" path="m0,0l49530,0l49530,9144l0,9144l0,0">
                  <v:stroke weight="0pt" endcap="flat" joinstyle="miter" miterlimit="10" on="false" color="#000000" opacity="0"/>
                  <v:fill on="true" color="#000000"/>
                </v:shape>
                <v:shape id="Shape 171986" style="position:absolute;width:495;height:91;left:25740;top:175;" coordsize="49530,9144" path="m0,0l49530,0l49530,9144l0,9144l0,0">
                  <v:stroke weight="0pt" endcap="flat" joinstyle="miter" miterlimit="10" on="false" color="#000000" opacity="0"/>
                  <v:fill on="true" color="#000000"/>
                </v:shape>
                <v:shape id="Shape 171987" style="position:absolute;width:6644;height:91;left:26235;top:0;" coordsize="664464,9144" path="m0,0l664464,0l664464,9144l0,9144l0,0">
                  <v:stroke weight="0pt" endcap="flat" joinstyle="miter" miterlimit="10" on="false" color="#000000" opacity="0"/>
                  <v:fill on="true" color="#000000"/>
                </v:shape>
                <v:shape id="Shape 171988" style="position:absolute;width:6644;height:91;left:26235;top:175;" coordsize="664464,9144" path="m0,0l664464,0l664464,9144l0,9144l0,0">
                  <v:stroke weight="0pt" endcap="flat" joinstyle="miter" miterlimit="10" on="false" color="#000000" opacity="0"/>
                  <v:fill on="true" color="#000000"/>
                </v:shape>
                <v:shape id="Shape 171989" style="position:absolute;width:495;height:91;left:32880;top:0;" coordsize="49530,9144" path="m0,0l49530,0l49530,9144l0,9144l0,0">
                  <v:stroke weight="0pt" endcap="flat" joinstyle="miter" miterlimit="10" on="false" color="#000000" opacity="0"/>
                  <v:fill on="true" color="#000000"/>
                </v:shape>
                <v:shape id="Shape 171990" style="position:absolute;width:495;height:91;left:32880;top:175;" coordsize="49530,9144" path="m0,0l49530,0l49530,9144l0,9144l0,0">
                  <v:stroke weight="0pt" endcap="flat" joinstyle="miter" miterlimit="10" on="false" color="#000000" opacity="0"/>
                  <v:fill on="true" color="#000000"/>
                </v:shape>
                <v:shape id="Shape 171991" style="position:absolute;width:5334;height:91;left:33375;top:0;" coordsize="533400,9144" path="m0,0l533400,0l533400,9144l0,9144l0,0">
                  <v:stroke weight="0pt" endcap="flat" joinstyle="miter" miterlimit="10" on="false" color="#000000" opacity="0"/>
                  <v:fill on="true" color="#000000"/>
                </v:shape>
                <v:shape id="Shape 171992" style="position:absolute;width:5334;height:91;left:33375;top:175;" coordsize="533400,9144" path="m0,0l533400,0l533400,9144l0,9144l0,0">
                  <v:stroke weight="0pt" endcap="flat" joinstyle="miter" miterlimit="10" on="false" color="#000000" opacity="0"/>
                  <v:fill on="true" color="#000000"/>
                </v:shape>
                <v:shape id="Shape 171993" style="position:absolute;width:12138;height:91;left:0;top:1882;" coordsize="1213866,9144" path="m0,0l1213866,0l1213866,9144l0,9144l0,0">
                  <v:stroke weight="0pt" endcap="flat" joinstyle="miter" miterlimit="10" on="false" color="#000000" opacity="0"/>
                  <v:fill on="true" color="#000000"/>
                </v:shape>
                <v:shape id="Shape 171994" style="position:absolute;width:12138;height:91;left:0;top:2049;" coordsize="1213866,9144" path="m0,0l1213866,0l1213866,9144l0,9144l0,0">
                  <v:stroke weight="0pt" endcap="flat" joinstyle="miter" miterlimit="10" on="false" color="#000000" opacity="0"/>
                  <v:fill on="true" color="#000000"/>
                </v:shape>
                <v:shape id="Shape 171995" style="position:absolute;width:495;height:91;left:12138;top:1882;" coordsize="49530,9144" path="m0,0l49530,0l49530,9144l0,9144l0,0">
                  <v:stroke weight="0pt" endcap="flat" joinstyle="miter" miterlimit="10" on="false" color="#000000" opacity="0"/>
                  <v:fill on="true" color="#000000"/>
                </v:shape>
                <v:shape id="Shape 171996" style="position:absolute;width:495;height:91;left:12138;top:2049;" coordsize="49530,9144" path="m0,0l49530,0l49530,9144l0,9144l0,0">
                  <v:stroke weight="0pt" endcap="flat" joinstyle="miter" miterlimit="10" on="false" color="#000000" opacity="0"/>
                  <v:fill on="true" color="#000000"/>
                </v:shape>
                <v:shape id="Shape 171997" style="position:absolute;width:5981;height:91;left:12633;top:1882;" coordsize="598170,9144" path="m0,0l598170,0l598170,9144l0,9144l0,0">
                  <v:stroke weight="0pt" endcap="flat" joinstyle="miter" miterlimit="10" on="false" color="#000000" opacity="0"/>
                  <v:fill on="true" color="#000000"/>
                </v:shape>
                <v:shape id="Shape 171998" style="position:absolute;width:5981;height:91;left:12633;top:2049;" coordsize="598170,9144" path="m0,0l598170,0l598170,9144l0,9144l0,0">
                  <v:stroke weight="0pt" endcap="flat" joinstyle="miter" miterlimit="10" on="false" color="#000000" opacity="0"/>
                  <v:fill on="true" color="#000000"/>
                </v:shape>
                <v:shape id="Shape 171999" style="position:absolute;width:495;height:91;left:18615;top:1882;" coordsize="49530,9144" path="m0,0l49530,0l49530,9144l0,9144l0,0">
                  <v:stroke weight="0pt" endcap="flat" joinstyle="miter" miterlimit="10" on="false" color="#000000" opacity="0"/>
                  <v:fill on="true" color="#000000"/>
                </v:shape>
                <v:shape id="Shape 172000" style="position:absolute;width:495;height:91;left:18615;top:2049;" coordsize="49530,9144" path="m0,0l49530,0l49530,9144l0,9144l0,0">
                  <v:stroke weight="0pt" endcap="flat" joinstyle="miter" miterlimit="10" on="false" color="#000000" opacity="0"/>
                  <v:fill on="true" color="#000000"/>
                </v:shape>
                <v:shape id="Shape 172001" style="position:absolute;width:6629;height:91;left:19110;top:1882;" coordsize="662940,9144" path="m0,0l662940,0l662940,9144l0,9144l0,0">
                  <v:stroke weight="0pt" endcap="flat" joinstyle="miter" miterlimit="10" on="false" color="#000000" opacity="0"/>
                  <v:fill on="true" color="#000000"/>
                </v:shape>
                <v:shape id="Shape 172002" style="position:absolute;width:6629;height:91;left:19110;top:2049;" coordsize="662940,9144" path="m0,0l662940,0l662940,9144l0,9144l0,0">
                  <v:stroke weight="0pt" endcap="flat" joinstyle="miter" miterlimit="10" on="false" color="#000000" opacity="0"/>
                  <v:fill on="true" color="#000000"/>
                </v:shape>
                <v:shape id="Shape 172003" style="position:absolute;width:495;height:91;left:25740;top:1882;" coordsize="49530,9144" path="m0,0l49530,0l49530,9144l0,9144l0,0">
                  <v:stroke weight="0pt" endcap="flat" joinstyle="miter" miterlimit="10" on="false" color="#000000" opacity="0"/>
                  <v:fill on="true" color="#000000"/>
                </v:shape>
                <v:shape id="Shape 172004" style="position:absolute;width:495;height:91;left:25740;top:2049;" coordsize="49530,9144" path="m0,0l49530,0l49530,9144l0,9144l0,0">
                  <v:stroke weight="0pt" endcap="flat" joinstyle="miter" miterlimit="10" on="false" color="#000000" opacity="0"/>
                  <v:fill on="true" color="#000000"/>
                </v:shape>
                <v:shape id="Shape 172005" style="position:absolute;width:6644;height:91;left:26235;top:1882;" coordsize="664464,9144" path="m0,0l664464,0l664464,9144l0,9144l0,0">
                  <v:stroke weight="0pt" endcap="flat" joinstyle="miter" miterlimit="10" on="false" color="#000000" opacity="0"/>
                  <v:fill on="true" color="#000000"/>
                </v:shape>
                <v:shape id="Shape 172006" style="position:absolute;width:6644;height:91;left:26235;top:2049;" coordsize="664464,9144" path="m0,0l664464,0l664464,9144l0,9144l0,0">
                  <v:stroke weight="0pt" endcap="flat" joinstyle="miter" miterlimit="10" on="false" color="#000000" opacity="0"/>
                  <v:fill on="true" color="#000000"/>
                </v:shape>
                <v:shape id="Shape 172007" style="position:absolute;width:495;height:91;left:32880;top:1882;" coordsize="49530,9144" path="m0,0l49530,0l49530,9144l0,9144l0,0">
                  <v:stroke weight="0pt" endcap="flat" joinstyle="miter" miterlimit="10" on="false" color="#000000" opacity="0"/>
                  <v:fill on="true" color="#000000"/>
                </v:shape>
                <v:shape id="Shape 172008" style="position:absolute;width:495;height:91;left:32880;top:2049;" coordsize="49530,9144" path="m0,0l49530,0l49530,9144l0,9144l0,0">
                  <v:stroke weight="0pt" endcap="flat" joinstyle="miter" miterlimit="10" on="false" color="#000000" opacity="0"/>
                  <v:fill on="true" color="#000000"/>
                </v:shape>
                <v:shape id="Shape 172009" style="position:absolute;width:5334;height:91;left:33375;top:1882;" coordsize="533400,9144" path="m0,0l533400,0l533400,9144l0,9144l0,0">
                  <v:stroke weight="0pt" endcap="flat" joinstyle="miter" miterlimit="10" on="false" color="#000000" opacity="0"/>
                  <v:fill on="true" color="#000000"/>
                </v:shape>
                <v:shape id="Shape 172010" style="position:absolute;width:5334;height:91;left:33375;top:2049;" coordsize="533400,9144" path="m0,0l533400,0l533400,9144l0,9144l0,0">
                  <v:stroke weight="0pt" endcap="flat" joinstyle="miter" miterlimit="10" on="false" color="#000000" opacity="0"/>
                  <v:fill on="true" color="#000000"/>
                </v:shape>
                <v:shape id="Shape 172011" style="position:absolute;width:18707;height:91;left:0;top:3764;" coordsize="1870710,9144" path="m0,0l1870710,0l1870710,9144l0,9144l0,0">
                  <v:stroke weight="0pt" endcap="flat" joinstyle="miter" miterlimit="10" on="false" color="#000000" opacity="0"/>
                  <v:fill on="true" color="#000000"/>
                </v:shape>
                <v:shape id="Shape 172012" style="position:absolute;width:7033;height:91;left:18707;top:3764;" coordsize="703326,9144" path="m0,0l703326,0l703326,9144l0,9144l0,0">
                  <v:stroke weight="0pt" endcap="flat" joinstyle="miter" miterlimit="10" on="false" color="#000000" opacity="0"/>
                  <v:fill on="true" color="#000000"/>
                </v:shape>
              </v:group>
            </w:pict>
          </mc:Fallback>
        </mc:AlternateContent>
      </w:r>
      <w:r>
        <w:tab/>
      </w:r>
      <w:r>
        <w:rPr>
          <w:rFonts w:ascii="Arial" w:eastAsia="Arial" w:hAnsi="Arial" w:cs="Arial"/>
          <w:sz w:val="19"/>
        </w:rPr>
        <w:t>Phillips-</w:t>
      </w:r>
      <w:r>
        <w:rPr>
          <w:rFonts w:ascii="Arial" w:eastAsia="Arial" w:hAnsi="Arial" w:cs="Arial"/>
          <w:sz w:val="19"/>
        </w:rPr>
        <w:t xml:space="preserve">Perron test statistic </w:t>
      </w:r>
      <w:r>
        <w:rPr>
          <w:rFonts w:ascii="Arial" w:eastAsia="Arial" w:hAnsi="Arial" w:cs="Arial"/>
          <w:sz w:val="19"/>
        </w:rPr>
        <w:tab/>
      </w:r>
      <w:r>
        <w:rPr>
          <w:rFonts w:ascii="Arial" w:eastAsia="Arial" w:hAnsi="Arial" w:cs="Arial"/>
          <w:sz w:val="19"/>
          <w:u w:val="single" w:color="000000"/>
        </w:rPr>
        <w:t xml:space="preserve">-1.981022 </w:t>
      </w:r>
      <w:r>
        <w:rPr>
          <w:rFonts w:ascii="Arial" w:eastAsia="Arial" w:hAnsi="Arial" w:cs="Arial"/>
          <w:sz w:val="19"/>
          <w:u w:val="single" w:color="000000"/>
        </w:rPr>
        <w:tab/>
        <w:t xml:space="preserve"> 0.5698 </w:t>
      </w:r>
    </w:p>
    <w:tbl>
      <w:tblPr>
        <w:tblStyle w:val="TableGrid"/>
        <w:tblW w:w="6096" w:type="dxa"/>
        <w:tblInd w:w="658" w:type="dxa"/>
        <w:tblCellMar>
          <w:top w:w="0" w:type="dxa"/>
          <w:left w:w="0" w:type="dxa"/>
          <w:bottom w:w="0" w:type="dxa"/>
          <w:right w:w="0" w:type="dxa"/>
        </w:tblCellMar>
        <w:tblLook w:val="04A0" w:firstRow="1" w:lastRow="0" w:firstColumn="1" w:lastColumn="0" w:noHBand="0" w:noVBand="1"/>
      </w:tblPr>
      <w:tblGrid>
        <w:gridCol w:w="3493"/>
        <w:gridCol w:w="698"/>
        <w:gridCol w:w="1905"/>
      </w:tblGrid>
      <w:tr w:rsidR="00987387" w14:paraId="45111240" w14:textId="77777777">
        <w:trPr>
          <w:trHeight w:val="245"/>
        </w:trPr>
        <w:tc>
          <w:tcPr>
            <w:tcW w:w="3493" w:type="dxa"/>
            <w:tcBorders>
              <w:top w:val="nil"/>
              <w:left w:val="nil"/>
              <w:bottom w:val="nil"/>
              <w:right w:val="nil"/>
            </w:tcBorders>
          </w:tcPr>
          <w:p w14:paraId="3E5E262C" w14:textId="77777777" w:rsidR="00987387" w:rsidRDefault="00D205D0">
            <w:pPr>
              <w:tabs>
                <w:tab w:val="center" w:pos="2422"/>
              </w:tabs>
              <w:spacing w:after="0"/>
            </w:pPr>
            <w:r>
              <w:rPr>
                <w:rFonts w:ascii="Arial" w:eastAsia="Arial" w:hAnsi="Arial" w:cs="Arial"/>
                <w:sz w:val="19"/>
              </w:rPr>
              <w:t xml:space="preserve">Test critical values: </w:t>
            </w:r>
            <w:r>
              <w:rPr>
                <w:rFonts w:ascii="Arial" w:eastAsia="Arial" w:hAnsi="Arial" w:cs="Arial"/>
                <w:sz w:val="19"/>
              </w:rPr>
              <w:tab/>
              <w:t xml:space="preserve">1% level </w:t>
            </w:r>
          </w:p>
        </w:tc>
        <w:tc>
          <w:tcPr>
            <w:tcW w:w="698" w:type="dxa"/>
            <w:tcBorders>
              <w:top w:val="nil"/>
              <w:left w:val="nil"/>
              <w:bottom w:val="nil"/>
              <w:right w:val="nil"/>
            </w:tcBorders>
          </w:tcPr>
          <w:p w14:paraId="3CEB4AFD"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29A8A00E" w14:textId="77777777" w:rsidR="00987387" w:rsidRDefault="00D205D0">
            <w:pPr>
              <w:tabs>
                <w:tab w:val="center" w:pos="1444"/>
              </w:tabs>
              <w:spacing w:after="0"/>
            </w:pPr>
            <w:r>
              <w:rPr>
                <w:rFonts w:ascii="Arial" w:eastAsia="Arial" w:hAnsi="Arial" w:cs="Arial"/>
                <w:sz w:val="19"/>
              </w:rPr>
              <w:t xml:space="preserve">-4.616209 </w:t>
            </w:r>
            <w:r>
              <w:rPr>
                <w:rFonts w:ascii="Arial" w:eastAsia="Arial" w:hAnsi="Arial" w:cs="Arial"/>
                <w:sz w:val="19"/>
              </w:rPr>
              <w:tab/>
              <w:t xml:space="preserve"> </w:t>
            </w:r>
          </w:p>
        </w:tc>
      </w:tr>
      <w:tr w:rsidR="00987387" w14:paraId="325A8ADE" w14:textId="77777777">
        <w:trPr>
          <w:trHeight w:val="217"/>
        </w:trPr>
        <w:tc>
          <w:tcPr>
            <w:tcW w:w="3493" w:type="dxa"/>
            <w:tcBorders>
              <w:top w:val="nil"/>
              <w:left w:val="nil"/>
              <w:bottom w:val="nil"/>
              <w:right w:val="nil"/>
            </w:tcBorders>
          </w:tcPr>
          <w:p w14:paraId="3AF600EF" w14:textId="77777777" w:rsidR="00987387" w:rsidRDefault="00D205D0">
            <w:pPr>
              <w:tabs>
                <w:tab w:val="center" w:pos="955"/>
                <w:tab w:val="center" w:pos="2422"/>
              </w:tabs>
              <w:spacing w:after="0"/>
            </w:pPr>
            <w:r>
              <w:tab/>
            </w:r>
            <w:r>
              <w:rPr>
                <w:rFonts w:ascii="Arial" w:eastAsia="Arial" w:hAnsi="Arial" w:cs="Arial"/>
                <w:sz w:val="19"/>
              </w:rPr>
              <w:t xml:space="preserve"> </w:t>
            </w:r>
            <w:r>
              <w:rPr>
                <w:rFonts w:ascii="Arial" w:eastAsia="Arial" w:hAnsi="Arial" w:cs="Arial"/>
                <w:sz w:val="19"/>
              </w:rPr>
              <w:tab/>
              <w:t xml:space="preserve">5% level </w:t>
            </w:r>
          </w:p>
        </w:tc>
        <w:tc>
          <w:tcPr>
            <w:tcW w:w="698" w:type="dxa"/>
            <w:tcBorders>
              <w:top w:val="nil"/>
              <w:left w:val="nil"/>
              <w:bottom w:val="nil"/>
              <w:right w:val="nil"/>
            </w:tcBorders>
          </w:tcPr>
          <w:p w14:paraId="0A8EA8F2"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1DF3F068" w14:textId="77777777" w:rsidR="00987387" w:rsidRDefault="00D205D0">
            <w:pPr>
              <w:tabs>
                <w:tab w:val="center" w:pos="1446"/>
              </w:tabs>
              <w:spacing w:after="0"/>
            </w:pPr>
            <w:r>
              <w:rPr>
                <w:rFonts w:ascii="Arial" w:eastAsia="Arial" w:hAnsi="Arial" w:cs="Arial"/>
                <w:sz w:val="19"/>
              </w:rPr>
              <w:t xml:space="preserve">-3.710482 </w:t>
            </w:r>
            <w:r>
              <w:rPr>
                <w:rFonts w:ascii="Arial" w:eastAsia="Arial" w:hAnsi="Arial" w:cs="Arial"/>
                <w:sz w:val="19"/>
              </w:rPr>
              <w:tab/>
              <w:t xml:space="preserve"> </w:t>
            </w:r>
          </w:p>
        </w:tc>
      </w:tr>
      <w:tr w:rsidR="00987387" w14:paraId="31E08F4C" w14:textId="77777777">
        <w:trPr>
          <w:trHeight w:val="245"/>
        </w:trPr>
        <w:tc>
          <w:tcPr>
            <w:tcW w:w="3493" w:type="dxa"/>
            <w:tcBorders>
              <w:top w:val="nil"/>
              <w:left w:val="nil"/>
              <w:bottom w:val="nil"/>
              <w:right w:val="nil"/>
            </w:tcBorders>
          </w:tcPr>
          <w:p w14:paraId="568E2C41" w14:textId="77777777" w:rsidR="00987387" w:rsidRDefault="00D205D0">
            <w:pPr>
              <w:tabs>
                <w:tab w:val="center" w:pos="955"/>
                <w:tab w:val="center" w:pos="2421"/>
              </w:tabs>
              <w:spacing w:after="0"/>
            </w:pPr>
            <w:r>
              <w:rPr>
                <w:noProof/>
              </w:rPr>
              <mc:AlternateContent>
                <mc:Choice Requires="wpg">
                  <w:drawing>
                    <wp:anchor distT="0" distB="0" distL="114300" distR="114300" simplePos="0" relativeHeight="251673600" behindDoc="1" locked="0" layoutInCell="1" allowOverlap="1" wp14:anchorId="7322A3FD" wp14:editId="12FA167A">
                      <wp:simplePos x="0" y="0"/>
                      <wp:positionH relativeFrom="column">
                        <wp:posOffset>0</wp:posOffset>
                      </wp:positionH>
                      <wp:positionV relativeFrom="paragraph">
                        <wp:posOffset>144870</wp:posOffset>
                      </wp:positionV>
                      <wp:extent cx="1911096" cy="25908"/>
                      <wp:effectExtent l="0" t="0" r="0" b="0"/>
                      <wp:wrapNone/>
                      <wp:docPr id="149149" name="Group 149149"/>
                      <wp:cNvGraphicFramePr/>
                      <a:graphic xmlns:a="http://schemas.openxmlformats.org/drawingml/2006/main">
                        <a:graphicData uri="http://schemas.microsoft.com/office/word/2010/wordprocessingGroup">
                          <wpg:wgp>
                            <wpg:cNvGrpSpPr/>
                            <wpg:grpSpPr>
                              <a:xfrm>
                                <a:off x="0" y="0"/>
                                <a:ext cx="1911096" cy="25908"/>
                                <a:chOff x="0" y="0"/>
                                <a:chExt cx="1911096" cy="25908"/>
                              </a:xfrm>
                            </wpg:grpSpPr>
                            <wps:wsp>
                              <wps:cNvPr id="172013" name="Shape 172013"/>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14" name="Shape 172014"/>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15" name="Shape 172015"/>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16" name="Shape 172016"/>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17" name="Shape 172017"/>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18" name="Shape 172018"/>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19" name="Shape 172019"/>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20" name="Shape 172020"/>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149" style="width:150.48pt;height:2.03998pt;position:absolute;z-index:-2147483591;mso-position-horizontal-relative:text;mso-position-horizontal:absolute;margin-left:0pt;mso-position-vertical-relative:text;margin-top:11.4071pt;" coordsize="19110,259">
                      <v:shape id="Shape 172021" style="position:absolute;width:12138;height:91;left:0;top:0;" coordsize="1213866,9144" path="m0,0l1213866,0l1213866,9144l0,9144l0,0">
                        <v:stroke weight="0pt" endcap="flat" joinstyle="miter" miterlimit="10" on="false" color="#000000" opacity="0"/>
                        <v:fill on="true" color="#000000"/>
                      </v:shape>
                      <v:shape id="Shape 172022" style="position:absolute;width:12138;height:91;left:0;top:175;" coordsize="1213866,9144" path="m0,0l1213866,0l1213866,9144l0,9144l0,0">
                        <v:stroke weight="0pt" endcap="flat" joinstyle="miter" miterlimit="10" on="false" color="#000000" opacity="0"/>
                        <v:fill on="true" color="#000000"/>
                      </v:shape>
                      <v:shape id="Shape 172023" style="position:absolute;width:495;height:91;left:12138;top:0;" coordsize="49530,9144" path="m0,0l49530,0l49530,9144l0,9144l0,0">
                        <v:stroke weight="0pt" endcap="flat" joinstyle="miter" miterlimit="10" on="false" color="#000000" opacity="0"/>
                        <v:fill on="true" color="#000000"/>
                      </v:shape>
                      <v:shape id="Shape 172024" style="position:absolute;width:495;height:91;left:12138;top:175;" coordsize="49530,9144" path="m0,0l49530,0l49530,9144l0,9144l0,0">
                        <v:stroke weight="0pt" endcap="flat" joinstyle="miter" miterlimit="10" on="false" color="#000000" opacity="0"/>
                        <v:fill on="true" color="#000000"/>
                      </v:shape>
                      <v:shape id="Shape 172025" style="position:absolute;width:5981;height:91;left:12633;top:0;" coordsize="598170,9144" path="m0,0l598170,0l598170,9144l0,9144l0,0">
                        <v:stroke weight="0pt" endcap="flat" joinstyle="miter" miterlimit="10" on="false" color="#000000" opacity="0"/>
                        <v:fill on="true" color="#000000"/>
                      </v:shape>
                      <v:shape id="Shape 172026" style="position:absolute;width:5981;height:91;left:12633;top:175;" coordsize="598170,9144" path="m0,0l598170,0l598170,9144l0,9144l0,0">
                        <v:stroke weight="0pt" endcap="flat" joinstyle="miter" miterlimit="10" on="false" color="#000000" opacity="0"/>
                        <v:fill on="true" color="#000000"/>
                      </v:shape>
                      <v:shape id="Shape 172027" style="position:absolute;width:495;height:91;left:18615;top:0;" coordsize="49530,9144" path="m0,0l49530,0l49530,9144l0,9144l0,0">
                        <v:stroke weight="0pt" endcap="flat" joinstyle="miter" miterlimit="10" on="false" color="#000000" opacity="0"/>
                        <v:fill on="true" color="#000000"/>
                      </v:shape>
                      <v:shape id="Shape 172028" style="position:absolute;width:495;height:91;left:18615;top:175;" coordsize="49530,9144" path="m0,0l49530,0l49530,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 </w:t>
            </w:r>
            <w:r>
              <w:rPr>
                <w:rFonts w:ascii="Arial" w:eastAsia="Arial" w:hAnsi="Arial" w:cs="Arial"/>
                <w:sz w:val="19"/>
              </w:rPr>
              <w:tab/>
              <w:t>10% level</w:t>
            </w:r>
          </w:p>
        </w:tc>
        <w:tc>
          <w:tcPr>
            <w:tcW w:w="698" w:type="dxa"/>
            <w:tcBorders>
              <w:top w:val="nil"/>
              <w:left w:val="nil"/>
              <w:bottom w:val="nil"/>
              <w:right w:val="nil"/>
            </w:tcBorders>
            <w:vAlign w:val="bottom"/>
          </w:tcPr>
          <w:p w14:paraId="2744B000" w14:textId="77777777" w:rsidR="00987387" w:rsidRDefault="00D205D0">
            <w:pPr>
              <w:spacing w:after="0"/>
              <w:ind w:left="-483"/>
            </w:pPr>
            <w:r>
              <w:rPr>
                <w:noProof/>
              </w:rPr>
              <mc:AlternateContent>
                <mc:Choice Requires="wpg">
                  <w:drawing>
                    <wp:inline distT="0" distB="0" distL="0" distR="0" wp14:anchorId="1F3CF9A6" wp14:editId="0142190B">
                      <wp:extent cx="712470" cy="25908"/>
                      <wp:effectExtent l="0" t="0" r="0" b="0"/>
                      <wp:docPr id="149168" name="Group 149168"/>
                      <wp:cNvGraphicFramePr/>
                      <a:graphic xmlns:a="http://schemas.openxmlformats.org/drawingml/2006/main">
                        <a:graphicData uri="http://schemas.microsoft.com/office/word/2010/wordprocessingGroup">
                          <wpg:wgp>
                            <wpg:cNvGrpSpPr/>
                            <wpg:grpSpPr>
                              <a:xfrm>
                                <a:off x="0" y="0"/>
                                <a:ext cx="712470" cy="25908"/>
                                <a:chOff x="0" y="0"/>
                                <a:chExt cx="712470" cy="25908"/>
                              </a:xfrm>
                            </wpg:grpSpPr>
                            <wps:wsp>
                              <wps:cNvPr id="172029" name="Shape 172029"/>
                              <wps:cNvSpPr/>
                              <wps:spPr>
                                <a:xfrm>
                                  <a:off x="0"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30" name="Shape 172030"/>
                              <wps:cNvSpPr/>
                              <wps:spPr>
                                <a:xfrm>
                                  <a:off x="0"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31" name="Shape 172031"/>
                              <wps:cNvSpPr/>
                              <wps:spPr>
                                <a:xfrm>
                                  <a:off x="66294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32" name="Shape 172032"/>
                              <wps:cNvSpPr/>
                              <wps:spPr>
                                <a:xfrm>
                                  <a:off x="66294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9168" style="width:56.1pt;height:2.03998pt;mso-position-horizontal-relative:char;mso-position-vertical-relative:line" coordsize="7124,259">
                      <v:shape id="Shape 172033" style="position:absolute;width:6629;height:91;left:0;top:0;" coordsize="662940,9144" path="m0,0l662940,0l662940,9144l0,9144l0,0">
                        <v:stroke weight="0pt" endcap="flat" joinstyle="miter" miterlimit="10" on="false" color="#000000" opacity="0"/>
                        <v:fill on="true" color="#000000"/>
                      </v:shape>
                      <v:shape id="Shape 172034" style="position:absolute;width:6629;height:91;left:0;top:175;" coordsize="662940,9144" path="m0,0l662940,0l662940,9144l0,9144l0,0">
                        <v:stroke weight="0pt" endcap="flat" joinstyle="miter" miterlimit="10" on="false" color="#000000" opacity="0"/>
                        <v:fill on="true" color="#000000"/>
                      </v:shape>
                      <v:shape id="Shape 172035" style="position:absolute;width:495;height:91;left:6629;top:0;" coordsize="49530,9144" path="m0,0l49530,0l49530,9144l0,9144l0,0">
                        <v:stroke weight="0pt" endcap="flat" joinstyle="miter" miterlimit="10" on="false" color="#000000" opacity="0"/>
                        <v:fill on="true" color="#000000"/>
                      </v:shape>
                      <v:shape id="Shape 172036" style="position:absolute;width:495;height:91;left:6629;top:175;" coordsize="49530,9144" path="m0,0l49530,0l49530,9144l0,9144l0,0">
                        <v:stroke weight="0pt" endcap="flat" joinstyle="miter" miterlimit="10" on="false" color="#000000" opacity="0"/>
                        <v:fill on="true" color="#000000"/>
                      </v:shape>
                    </v:group>
                  </w:pict>
                </mc:Fallback>
              </mc:AlternateContent>
            </w:r>
          </w:p>
        </w:tc>
        <w:tc>
          <w:tcPr>
            <w:tcW w:w="1905" w:type="dxa"/>
            <w:tcBorders>
              <w:top w:val="nil"/>
              <w:left w:val="nil"/>
              <w:bottom w:val="nil"/>
              <w:right w:val="nil"/>
            </w:tcBorders>
          </w:tcPr>
          <w:p w14:paraId="1120C98B" w14:textId="77777777" w:rsidR="00987387" w:rsidRDefault="00D205D0">
            <w:pPr>
              <w:tabs>
                <w:tab w:val="center" w:pos="1445"/>
              </w:tabs>
              <w:spacing w:after="0"/>
            </w:pPr>
            <w:r>
              <w:rPr>
                <w:noProof/>
              </w:rPr>
              <mc:AlternateContent>
                <mc:Choice Requires="wpg">
                  <w:drawing>
                    <wp:anchor distT="0" distB="0" distL="114300" distR="114300" simplePos="0" relativeHeight="251674624" behindDoc="1" locked="0" layoutInCell="1" allowOverlap="1" wp14:anchorId="5FC77643" wp14:editId="0210DC2F">
                      <wp:simplePos x="0" y="0"/>
                      <wp:positionH relativeFrom="column">
                        <wp:posOffset>-37568</wp:posOffset>
                      </wp:positionH>
                      <wp:positionV relativeFrom="paragraph">
                        <wp:posOffset>144870</wp:posOffset>
                      </wp:positionV>
                      <wp:extent cx="1247394" cy="25908"/>
                      <wp:effectExtent l="0" t="0" r="0" b="0"/>
                      <wp:wrapNone/>
                      <wp:docPr id="149208" name="Group 149208"/>
                      <wp:cNvGraphicFramePr/>
                      <a:graphic xmlns:a="http://schemas.openxmlformats.org/drawingml/2006/main">
                        <a:graphicData uri="http://schemas.microsoft.com/office/word/2010/wordprocessingGroup">
                          <wpg:wgp>
                            <wpg:cNvGrpSpPr/>
                            <wpg:grpSpPr>
                              <a:xfrm>
                                <a:off x="0" y="0"/>
                                <a:ext cx="1247394" cy="25908"/>
                                <a:chOff x="0" y="0"/>
                                <a:chExt cx="1247394" cy="25908"/>
                              </a:xfrm>
                            </wpg:grpSpPr>
                            <wps:wsp>
                              <wps:cNvPr id="172037" name="Shape 172037"/>
                              <wps:cNvSpPr/>
                              <wps:spPr>
                                <a:xfrm>
                                  <a:off x="0"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38" name="Shape 172038"/>
                              <wps:cNvSpPr/>
                              <wps:spPr>
                                <a:xfrm>
                                  <a:off x="0"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39" name="Shape 172039"/>
                              <wps:cNvSpPr/>
                              <wps:spPr>
                                <a:xfrm>
                                  <a:off x="664464"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40" name="Shape 172040"/>
                              <wps:cNvSpPr/>
                              <wps:spPr>
                                <a:xfrm>
                                  <a:off x="664464"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41" name="Shape 172041"/>
                              <wps:cNvSpPr/>
                              <wps:spPr>
                                <a:xfrm>
                                  <a:off x="713994"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42" name="Shape 172042"/>
                              <wps:cNvSpPr/>
                              <wps:spPr>
                                <a:xfrm>
                                  <a:off x="713994"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208" style="width:98.22pt;height:2.03998pt;position:absolute;z-index:-2147483580;mso-position-horizontal-relative:text;mso-position-horizontal:absolute;margin-left:-2.95819pt;mso-position-vertical-relative:text;margin-top:11.4071pt;" coordsize="12473,259">
                      <v:shape id="Shape 172043" style="position:absolute;width:6644;height:91;left:0;top:0;" coordsize="664464,9144" path="m0,0l664464,0l664464,9144l0,9144l0,0">
                        <v:stroke weight="0pt" endcap="flat" joinstyle="miter" miterlimit="10" on="false" color="#000000" opacity="0"/>
                        <v:fill on="true" color="#000000"/>
                      </v:shape>
                      <v:shape id="Shape 172044" style="position:absolute;width:6644;height:91;left:0;top:175;" coordsize="664464,9144" path="m0,0l664464,0l664464,9144l0,9144l0,0">
                        <v:stroke weight="0pt" endcap="flat" joinstyle="miter" miterlimit="10" on="false" color="#000000" opacity="0"/>
                        <v:fill on="true" color="#000000"/>
                      </v:shape>
                      <v:shape id="Shape 172045" style="position:absolute;width:495;height:91;left:6644;top:0;" coordsize="49530,9144" path="m0,0l49530,0l49530,9144l0,9144l0,0">
                        <v:stroke weight="0pt" endcap="flat" joinstyle="miter" miterlimit="10" on="false" color="#000000" opacity="0"/>
                        <v:fill on="true" color="#000000"/>
                      </v:shape>
                      <v:shape id="Shape 172046" style="position:absolute;width:495;height:91;left:6644;top:175;" coordsize="49530,9144" path="m0,0l49530,0l49530,9144l0,9144l0,0">
                        <v:stroke weight="0pt" endcap="flat" joinstyle="miter" miterlimit="10" on="false" color="#000000" opacity="0"/>
                        <v:fill on="true" color="#000000"/>
                      </v:shape>
                      <v:shape id="Shape 172047" style="position:absolute;width:5334;height:91;left:7139;top:0;" coordsize="533400,9144" path="m0,0l533400,0l533400,9144l0,9144l0,0">
                        <v:stroke weight="0pt" endcap="flat" joinstyle="miter" miterlimit="10" on="false" color="#000000" opacity="0"/>
                        <v:fill on="true" color="#000000"/>
                      </v:shape>
                      <v:shape id="Shape 172048" style="position:absolute;width:5334;height:91;left:7139;top:175;" coordsize="533400,9144" path="m0,0l533400,0l533400,9144l0,9144l0,0">
                        <v:stroke weight="0pt" endcap="flat" joinstyle="miter" miterlimit="10" on="false" color="#000000" opacity="0"/>
                        <v:fill on="true" color="#000000"/>
                      </v:shape>
                    </v:group>
                  </w:pict>
                </mc:Fallback>
              </mc:AlternateContent>
            </w:r>
            <w:r>
              <w:rPr>
                <w:rFonts w:ascii="Arial" w:eastAsia="Arial" w:hAnsi="Arial" w:cs="Arial"/>
                <w:sz w:val="19"/>
              </w:rPr>
              <w:t>-3.297799</w:t>
            </w:r>
            <w:r>
              <w:rPr>
                <w:rFonts w:ascii="Arial" w:eastAsia="Arial" w:hAnsi="Arial" w:cs="Arial"/>
                <w:sz w:val="19"/>
              </w:rPr>
              <w:tab/>
              <w:t xml:space="preserve"> </w:t>
            </w:r>
          </w:p>
        </w:tc>
      </w:tr>
    </w:tbl>
    <w:p w14:paraId="0EE61A20" w14:textId="77777777" w:rsidR="00987387" w:rsidRDefault="00D205D0">
      <w:pPr>
        <w:spacing w:after="4" w:line="248" w:lineRule="auto"/>
        <w:ind w:left="683" w:hanging="10"/>
      </w:pPr>
      <w:r>
        <w:rPr>
          <w:rFonts w:ascii="Arial" w:eastAsia="Arial" w:hAnsi="Arial" w:cs="Arial"/>
          <w:sz w:val="19"/>
        </w:rPr>
        <w:t xml:space="preserve">*MacKinnon (1996) one-sided p-values. </w:t>
      </w:r>
    </w:p>
    <w:p w14:paraId="2C84E3FD" w14:textId="77777777" w:rsidR="00987387" w:rsidRDefault="00D205D0">
      <w:pPr>
        <w:spacing w:after="4" w:line="248" w:lineRule="auto"/>
        <w:ind w:left="683" w:hanging="10"/>
      </w:pPr>
      <w:r>
        <w:rPr>
          <w:rFonts w:ascii="Arial" w:eastAsia="Arial" w:hAnsi="Arial" w:cs="Arial"/>
          <w:sz w:val="19"/>
        </w:rPr>
        <w:t xml:space="preserve">Warning: Probabilities and critical values calculated for 20 observations                  and may not be accurate for a sample size of 17 </w:t>
      </w:r>
    </w:p>
    <w:p w14:paraId="012B3AC1" w14:textId="77777777" w:rsidR="00987387" w:rsidRDefault="00D205D0">
      <w:pPr>
        <w:spacing w:after="0"/>
        <w:ind w:left="1613"/>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tbl>
      <w:tblPr>
        <w:tblStyle w:val="TableGrid"/>
        <w:tblW w:w="6109" w:type="dxa"/>
        <w:tblInd w:w="644" w:type="dxa"/>
        <w:tblCellMar>
          <w:top w:w="0" w:type="dxa"/>
          <w:left w:w="0" w:type="dxa"/>
          <w:bottom w:w="0" w:type="dxa"/>
          <w:right w:w="0" w:type="dxa"/>
        </w:tblCellMar>
        <w:tblLook w:val="04A0" w:firstRow="1" w:lastRow="0" w:firstColumn="1" w:lastColumn="0" w:noHBand="0" w:noVBand="1"/>
      </w:tblPr>
      <w:tblGrid>
        <w:gridCol w:w="2047"/>
        <w:gridCol w:w="1185"/>
        <w:gridCol w:w="1082"/>
        <w:gridCol w:w="955"/>
        <w:gridCol w:w="840"/>
      </w:tblGrid>
      <w:tr w:rsidR="00987387" w14:paraId="33001167" w14:textId="77777777">
        <w:trPr>
          <w:trHeight w:val="507"/>
        </w:trPr>
        <w:tc>
          <w:tcPr>
            <w:tcW w:w="5269" w:type="dxa"/>
            <w:gridSpan w:val="4"/>
            <w:tcBorders>
              <w:top w:val="double" w:sz="6" w:space="0" w:color="000000"/>
              <w:left w:val="nil"/>
              <w:bottom w:val="nil"/>
              <w:right w:val="nil"/>
            </w:tcBorders>
          </w:tcPr>
          <w:p w14:paraId="7279A96B" w14:textId="77777777" w:rsidR="00987387" w:rsidRDefault="00D205D0">
            <w:pPr>
              <w:spacing w:after="0"/>
              <w:ind w:left="42"/>
            </w:pPr>
            <w:r>
              <w:rPr>
                <w:rFonts w:ascii="Arial" w:eastAsia="Arial" w:hAnsi="Arial" w:cs="Arial"/>
                <w:sz w:val="19"/>
              </w:rPr>
              <w:t xml:space="preserve">Residual variance (no correction) </w:t>
            </w:r>
          </w:p>
        </w:tc>
        <w:tc>
          <w:tcPr>
            <w:tcW w:w="840" w:type="dxa"/>
            <w:tcBorders>
              <w:top w:val="double" w:sz="6" w:space="0" w:color="000000"/>
              <w:left w:val="nil"/>
              <w:bottom w:val="nil"/>
              <w:right w:val="nil"/>
            </w:tcBorders>
          </w:tcPr>
          <w:p w14:paraId="40656DA0" w14:textId="77777777" w:rsidR="00987387" w:rsidRDefault="00D205D0">
            <w:pPr>
              <w:spacing w:after="0"/>
              <w:ind w:right="28"/>
              <w:jc w:val="center"/>
            </w:pPr>
            <w:r>
              <w:rPr>
                <w:rFonts w:ascii="Arial" w:eastAsia="Arial" w:hAnsi="Arial" w:cs="Arial"/>
                <w:sz w:val="19"/>
              </w:rPr>
              <w:t xml:space="preserve"> </w:t>
            </w:r>
          </w:p>
          <w:p w14:paraId="0E2B6CF8" w14:textId="77777777" w:rsidR="00987387" w:rsidRDefault="00D205D0">
            <w:pPr>
              <w:spacing w:after="0"/>
              <w:ind w:left="-25"/>
              <w:jc w:val="both"/>
            </w:pPr>
            <w:r>
              <w:rPr>
                <w:rFonts w:ascii="Arial" w:eastAsia="Arial" w:hAnsi="Arial" w:cs="Arial"/>
                <w:sz w:val="19"/>
              </w:rPr>
              <w:t xml:space="preserve">2.27E+08 </w:t>
            </w:r>
          </w:p>
        </w:tc>
      </w:tr>
      <w:tr w:rsidR="00987387" w14:paraId="267739C0" w14:textId="77777777">
        <w:trPr>
          <w:trHeight w:val="438"/>
        </w:trPr>
        <w:tc>
          <w:tcPr>
            <w:tcW w:w="5269" w:type="dxa"/>
            <w:gridSpan w:val="4"/>
            <w:tcBorders>
              <w:top w:val="nil"/>
              <w:left w:val="nil"/>
              <w:bottom w:val="double" w:sz="6" w:space="0" w:color="000000"/>
              <w:right w:val="nil"/>
            </w:tcBorders>
          </w:tcPr>
          <w:p w14:paraId="24A875CF" w14:textId="77777777" w:rsidR="00987387" w:rsidRDefault="00D205D0">
            <w:pPr>
              <w:spacing w:after="0"/>
              <w:ind w:left="42"/>
            </w:pPr>
            <w:r>
              <w:rPr>
                <w:rFonts w:ascii="Arial" w:eastAsia="Arial" w:hAnsi="Arial" w:cs="Arial"/>
                <w:sz w:val="19"/>
              </w:rPr>
              <w:t xml:space="preserve">HAC corrected variance (Bartlett kernel) </w:t>
            </w:r>
          </w:p>
        </w:tc>
        <w:tc>
          <w:tcPr>
            <w:tcW w:w="840" w:type="dxa"/>
            <w:tcBorders>
              <w:top w:val="nil"/>
              <w:left w:val="nil"/>
              <w:bottom w:val="double" w:sz="6" w:space="0" w:color="000000"/>
              <w:right w:val="nil"/>
            </w:tcBorders>
          </w:tcPr>
          <w:p w14:paraId="6DBC546C" w14:textId="77777777" w:rsidR="00987387" w:rsidRDefault="00D205D0">
            <w:pPr>
              <w:spacing w:after="0"/>
              <w:ind w:right="25"/>
              <w:jc w:val="center"/>
            </w:pPr>
            <w:r>
              <w:rPr>
                <w:rFonts w:ascii="Arial" w:eastAsia="Arial" w:hAnsi="Arial" w:cs="Arial"/>
                <w:sz w:val="19"/>
              </w:rPr>
              <w:t xml:space="preserve"> </w:t>
            </w:r>
          </w:p>
          <w:p w14:paraId="6CFFA559" w14:textId="77777777" w:rsidR="00987387" w:rsidRDefault="00D205D0">
            <w:pPr>
              <w:spacing w:after="0"/>
              <w:ind w:left="-25"/>
              <w:jc w:val="both"/>
            </w:pPr>
            <w:r>
              <w:rPr>
                <w:rFonts w:ascii="Arial" w:eastAsia="Arial" w:hAnsi="Arial" w:cs="Arial"/>
                <w:sz w:val="19"/>
              </w:rPr>
              <w:t xml:space="preserve">2.72E+08 </w:t>
            </w:r>
          </w:p>
        </w:tc>
      </w:tr>
      <w:tr w:rsidR="00987387" w14:paraId="4051B639" w14:textId="77777777">
        <w:trPr>
          <w:trHeight w:val="1811"/>
        </w:trPr>
        <w:tc>
          <w:tcPr>
            <w:tcW w:w="4315" w:type="dxa"/>
            <w:gridSpan w:val="3"/>
            <w:tcBorders>
              <w:top w:val="double" w:sz="6" w:space="0" w:color="000000"/>
              <w:left w:val="nil"/>
              <w:bottom w:val="double" w:sz="6" w:space="0" w:color="000000"/>
              <w:right w:val="nil"/>
            </w:tcBorders>
          </w:tcPr>
          <w:p w14:paraId="46EF3C50" w14:textId="77777777" w:rsidR="00987387" w:rsidRDefault="00D205D0">
            <w:pPr>
              <w:spacing w:after="0"/>
              <w:ind w:left="968"/>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p>
          <w:p w14:paraId="62E9A06D" w14:textId="77777777" w:rsidR="00987387" w:rsidRDefault="00D205D0">
            <w:pPr>
              <w:spacing w:after="0"/>
              <w:ind w:left="968"/>
            </w:pPr>
            <w:r>
              <w:rPr>
                <w:rFonts w:ascii="Arial" w:eastAsia="Arial" w:hAnsi="Arial" w:cs="Arial"/>
                <w:sz w:val="19"/>
              </w:rPr>
              <w:t xml:space="preserve"> </w:t>
            </w:r>
          </w:p>
          <w:p w14:paraId="37BC6DDC" w14:textId="77777777" w:rsidR="00987387" w:rsidRDefault="00D205D0">
            <w:pPr>
              <w:spacing w:after="0"/>
              <w:ind w:left="42"/>
            </w:pPr>
            <w:r>
              <w:rPr>
                <w:rFonts w:ascii="Arial" w:eastAsia="Arial" w:hAnsi="Arial" w:cs="Arial"/>
                <w:sz w:val="19"/>
              </w:rPr>
              <w:t xml:space="preserve">Phillips-Perron Test Equation </w:t>
            </w:r>
          </w:p>
          <w:p w14:paraId="52CF58DA" w14:textId="77777777" w:rsidR="00987387" w:rsidRDefault="00D205D0">
            <w:pPr>
              <w:spacing w:after="0" w:line="240" w:lineRule="auto"/>
              <w:ind w:left="42" w:right="1282"/>
            </w:pPr>
            <w:r>
              <w:rPr>
                <w:rFonts w:ascii="Arial" w:eastAsia="Arial" w:hAnsi="Arial" w:cs="Arial"/>
                <w:sz w:val="19"/>
              </w:rPr>
              <w:t>Dependent Variable: D(X1) Method: Least Squares</w:t>
            </w:r>
          </w:p>
          <w:p w14:paraId="77908B6B" w14:textId="77777777" w:rsidR="00987387" w:rsidRDefault="00D205D0">
            <w:pPr>
              <w:spacing w:after="0"/>
              <w:ind w:left="42"/>
            </w:pPr>
            <w:r>
              <w:rPr>
                <w:rFonts w:ascii="Arial" w:eastAsia="Arial" w:hAnsi="Arial" w:cs="Arial"/>
                <w:sz w:val="19"/>
              </w:rPr>
              <w:t xml:space="preserve">Date: 11/02/07   Time: 14:56 </w:t>
            </w:r>
          </w:p>
          <w:p w14:paraId="7F417B1B" w14:textId="77777777" w:rsidR="00987387" w:rsidRDefault="00D205D0">
            <w:pPr>
              <w:spacing w:after="0"/>
              <w:ind w:left="42"/>
            </w:pPr>
            <w:r>
              <w:rPr>
                <w:rFonts w:ascii="Arial" w:eastAsia="Arial" w:hAnsi="Arial" w:cs="Arial"/>
                <w:sz w:val="19"/>
              </w:rPr>
              <w:t xml:space="preserve">Sample(adjusted): 1989 2005 </w:t>
            </w:r>
          </w:p>
          <w:p w14:paraId="0E1CC91A" w14:textId="77777777" w:rsidR="00987387" w:rsidRDefault="00D205D0">
            <w:pPr>
              <w:spacing w:after="0"/>
              <w:ind w:left="42"/>
              <w:jc w:val="both"/>
            </w:pPr>
            <w:r>
              <w:rPr>
                <w:rFonts w:ascii="Arial" w:eastAsia="Arial" w:hAnsi="Arial" w:cs="Arial"/>
                <w:sz w:val="19"/>
              </w:rPr>
              <w:t>Included observations: 17 after adjusting endpoints</w:t>
            </w:r>
          </w:p>
        </w:tc>
        <w:tc>
          <w:tcPr>
            <w:tcW w:w="955" w:type="dxa"/>
            <w:tcBorders>
              <w:top w:val="double" w:sz="6" w:space="0" w:color="000000"/>
              <w:left w:val="nil"/>
              <w:bottom w:val="double" w:sz="6" w:space="0" w:color="000000"/>
              <w:right w:val="nil"/>
            </w:tcBorders>
          </w:tcPr>
          <w:p w14:paraId="015B9B87" w14:textId="77777777" w:rsidR="00987387" w:rsidRDefault="00D205D0">
            <w:pPr>
              <w:spacing w:after="0"/>
              <w:ind w:left="314"/>
            </w:pPr>
            <w:r>
              <w:rPr>
                <w:rFonts w:ascii="Arial" w:eastAsia="Arial" w:hAnsi="Arial" w:cs="Arial"/>
                <w:sz w:val="19"/>
              </w:rPr>
              <w:t xml:space="preserve"> </w:t>
            </w:r>
          </w:p>
        </w:tc>
        <w:tc>
          <w:tcPr>
            <w:tcW w:w="840" w:type="dxa"/>
            <w:tcBorders>
              <w:top w:val="double" w:sz="6" w:space="0" w:color="000000"/>
              <w:left w:val="nil"/>
              <w:bottom w:val="double" w:sz="6" w:space="0" w:color="000000"/>
              <w:right w:val="nil"/>
            </w:tcBorders>
          </w:tcPr>
          <w:p w14:paraId="326A3C8C" w14:textId="77777777" w:rsidR="00987387" w:rsidRDefault="00D205D0">
            <w:pPr>
              <w:spacing w:after="0"/>
              <w:ind w:right="27"/>
              <w:jc w:val="center"/>
            </w:pPr>
            <w:r>
              <w:rPr>
                <w:rFonts w:ascii="Arial" w:eastAsia="Arial" w:hAnsi="Arial" w:cs="Arial"/>
                <w:sz w:val="19"/>
              </w:rPr>
              <w:t xml:space="preserve"> </w:t>
            </w:r>
          </w:p>
          <w:p w14:paraId="30A18AAC" w14:textId="77777777" w:rsidR="00987387" w:rsidRDefault="00D205D0">
            <w:pPr>
              <w:spacing w:after="0"/>
              <w:ind w:right="27"/>
              <w:jc w:val="center"/>
            </w:pPr>
            <w:r>
              <w:rPr>
                <w:rFonts w:ascii="Arial" w:eastAsia="Arial" w:hAnsi="Arial" w:cs="Arial"/>
                <w:sz w:val="19"/>
              </w:rPr>
              <w:t xml:space="preserve"> </w:t>
            </w:r>
          </w:p>
        </w:tc>
      </w:tr>
      <w:tr w:rsidR="00987387" w14:paraId="588AA517" w14:textId="77777777">
        <w:trPr>
          <w:trHeight w:val="297"/>
        </w:trPr>
        <w:tc>
          <w:tcPr>
            <w:tcW w:w="2048" w:type="dxa"/>
            <w:tcBorders>
              <w:top w:val="double" w:sz="6" w:space="0" w:color="000000"/>
              <w:left w:val="nil"/>
              <w:bottom w:val="double" w:sz="6" w:space="0" w:color="000000"/>
              <w:right w:val="nil"/>
            </w:tcBorders>
          </w:tcPr>
          <w:p w14:paraId="19C880B7" w14:textId="77777777" w:rsidR="00987387" w:rsidRDefault="00D205D0">
            <w:pPr>
              <w:spacing w:after="0"/>
              <w:ind w:right="111"/>
              <w:jc w:val="center"/>
            </w:pPr>
            <w:r>
              <w:rPr>
                <w:rFonts w:ascii="Arial" w:eastAsia="Arial" w:hAnsi="Arial" w:cs="Arial"/>
                <w:sz w:val="19"/>
              </w:rPr>
              <w:t xml:space="preserve">Variable </w:t>
            </w:r>
          </w:p>
        </w:tc>
        <w:tc>
          <w:tcPr>
            <w:tcW w:w="1185" w:type="dxa"/>
            <w:tcBorders>
              <w:top w:val="double" w:sz="6" w:space="0" w:color="000000"/>
              <w:left w:val="nil"/>
              <w:bottom w:val="double" w:sz="6" w:space="0" w:color="000000"/>
              <w:right w:val="nil"/>
            </w:tcBorders>
          </w:tcPr>
          <w:p w14:paraId="3BFE99BD" w14:textId="77777777" w:rsidR="00987387" w:rsidRDefault="00D205D0">
            <w:pPr>
              <w:spacing w:after="0"/>
              <w:ind w:left="-20"/>
            </w:pPr>
            <w:r>
              <w:rPr>
                <w:rFonts w:ascii="Arial" w:eastAsia="Arial" w:hAnsi="Arial" w:cs="Arial"/>
                <w:sz w:val="19"/>
              </w:rPr>
              <w:t>Coefficient</w:t>
            </w:r>
          </w:p>
        </w:tc>
        <w:tc>
          <w:tcPr>
            <w:tcW w:w="1081" w:type="dxa"/>
            <w:tcBorders>
              <w:top w:val="double" w:sz="6" w:space="0" w:color="000000"/>
              <w:left w:val="nil"/>
              <w:bottom w:val="double" w:sz="6" w:space="0" w:color="000000"/>
              <w:right w:val="nil"/>
            </w:tcBorders>
          </w:tcPr>
          <w:p w14:paraId="315CB669" w14:textId="77777777" w:rsidR="00987387" w:rsidRDefault="00D205D0">
            <w:pPr>
              <w:spacing w:after="0"/>
            </w:pPr>
            <w:r>
              <w:rPr>
                <w:rFonts w:ascii="Arial" w:eastAsia="Arial" w:hAnsi="Arial" w:cs="Arial"/>
                <w:sz w:val="19"/>
              </w:rPr>
              <w:t>Std. Error</w:t>
            </w:r>
          </w:p>
        </w:tc>
        <w:tc>
          <w:tcPr>
            <w:tcW w:w="955" w:type="dxa"/>
            <w:tcBorders>
              <w:top w:val="double" w:sz="6" w:space="0" w:color="000000"/>
              <w:left w:val="nil"/>
              <w:bottom w:val="double" w:sz="6" w:space="0" w:color="000000"/>
              <w:right w:val="nil"/>
            </w:tcBorders>
          </w:tcPr>
          <w:p w14:paraId="4CCEB050" w14:textId="77777777" w:rsidR="00987387" w:rsidRDefault="00D205D0">
            <w:pPr>
              <w:spacing w:after="0"/>
              <w:ind w:left="75"/>
            </w:pPr>
            <w:r>
              <w:rPr>
                <w:rFonts w:ascii="Arial" w:eastAsia="Arial" w:hAnsi="Arial" w:cs="Arial"/>
                <w:sz w:val="19"/>
              </w:rPr>
              <w:t>t-Statistic</w:t>
            </w:r>
          </w:p>
        </w:tc>
        <w:tc>
          <w:tcPr>
            <w:tcW w:w="840" w:type="dxa"/>
            <w:tcBorders>
              <w:top w:val="double" w:sz="6" w:space="0" w:color="000000"/>
              <w:left w:val="nil"/>
              <w:bottom w:val="double" w:sz="6" w:space="0" w:color="000000"/>
              <w:right w:val="nil"/>
            </w:tcBorders>
          </w:tcPr>
          <w:p w14:paraId="304EC28F" w14:textId="77777777" w:rsidR="00987387" w:rsidRDefault="00D205D0">
            <w:pPr>
              <w:spacing w:after="0"/>
              <w:ind w:right="29"/>
              <w:jc w:val="right"/>
            </w:pPr>
            <w:r>
              <w:rPr>
                <w:rFonts w:ascii="Arial" w:eastAsia="Arial" w:hAnsi="Arial" w:cs="Arial"/>
                <w:sz w:val="19"/>
              </w:rPr>
              <w:t xml:space="preserve">Prob. </w:t>
            </w:r>
          </w:p>
        </w:tc>
      </w:tr>
      <w:tr w:rsidR="00987387" w14:paraId="10BA99D1" w14:textId="77777777">
        <w:trPr>
          <w:trHeight w:val="290"/>
        </w:trPr>
        <w:tc>
          <w:tcPr>
            <w:tcW w:w="2048" w:type="dxa"/>
            <w:tcBorders>
              <w:top w:val="double" w:sz="6" w:space="0" w:color="000000"/>
              <w:left w:val="nil"/>
              <w:bottom w:val="nil"/>
              <w:right w:val="nil"/>
            </w:tcBorders>
          </w:tcPr>
          <w:p w14:paraId="59EC4596" w14:textId="77777777" w:rsidR="00987387" w:rsidRDefault="00D205D0">
            <w:pPr>
              <w:spacing w:after="0"/>
              <w:ind w:right="110"/>
              <w:jc w:val="center"/>
            </w:pPr>
            <w:r>
              <w:rPr>
                <w:rFonts w:ascii="Arial" w:eastAsia="Arial" w:hAnsi="Arial" w:cs="Arial"/>
                <w:sz w:val="19"/>
              </w:rPr>
              <w:t xml:space="preserve">X1(-1) </w:t>
            </w:r>
          </w:p>
        </w:tc>
        <w:tc>
          <w:tcPr>
            <w:tcW w:w="1185" w:type="dxa"/>
            <w:tcBorders>
              <w:top w:val="double" w:sz="6" w:space="0" w:color="000000"/>
              <w:left w:val="nil"/>
              <w:bottom w:val="nil"/>
              <w:right w:val="nil"/>
            </w:tcBorders>
          </w:tcPr>
          <w:p w14:paraId="58366A5A" w14:textId="77777777" w:rsidR="00987387" w:rsidRDefault="00D205D0">
            <w:pPr>
              <w:spacing w:after="0"/>
              <w:ind w:left="20"/>
            </w:pPr>
            <w:r>
              <w:rPr>
                <w:rFonts w:ascii="Arial" w:eastAsia="Arial" w:hAnsi="Arial" w:cs="Arial"/>
                <w:sz w:val="19"/>
              </w:rPr>
              <w:t>-0.405499</w:t>
            </w:r>
          </w:p>
        </w:tc>
        <w:tc>
          <w:tcPr>
            <w:tcW w:w="1081" w:type="dxa"/>
            <w:tcBorders>
              <w:top w:val="double" w:sz="6" w:space="0" w:color="000000"/>
              <w:left w:val="nil"/>
              <w:bottom w:val="nil"/>
              <w:right w:val="nil"/>
            </w:tcBorders>
          </w:tcPr>
          <w:p w14:paraId="3A9AD6E3" w14:textId="77777777" w:rsidR="00987387" w:rsidRDefault="00D205D0">
            <w:pPr>
              <w:spacing w:after="0"/>
              <w:ind w:left="20"/>
            </w:pPr>
            <w:r>
              <w:rPr>
                <w:rFonts w:ascii="Arial" w:eastAsia="Arial" w:hAnsi="Arial" w:cs="Arial"/>
                <w:sz w:val="19"/>
              </w:rPr>
              <w:t>0.221718</w:t>
            </w:r>
          </w:p>
        </w:tc>
        <w:tc>
          <w:tcPr>
            <w:tcW w:w="955" w:type="dxa"/>
            <w:tcBorders>
              <w:top w:val="double" w:sz="6" w:space="0" w:color="000000"/>
              <w:left w:val="nil"/>
              <w:bottom w:val="nil"/>
              <w:right w:val="nil"/>
            </w:tcBorders>
          </w:tcPr>
          <w:p w14:paraId="61329449" w14:textId="77777777" w:rsidR="00987387" w:rsidRDefault="00D205D0">
            <w:pPr>
              <w:spacing w:after="0"/>
            </w:pPr>
            <w:r>
              <w:rPr>
                <w:rFonts w:ascii="Arial" w:eastAsia="Arial" w:hAnsi="Arial" w:cs="Arial"/>
                <w:sz w:val="19"/>
              </w:rPr>
              <w:t>-1.828894</w:t>
            </w:r>
          </w:p>
        </w:tc>
        <w:tc>
          <w:tcPr>
            <w:tcW w:w="840" w:type="dxa"/>
            <w:tcBorders>
              <w:top w:val="double" w:sz="6" w:space="0" w:color="000000"/>
              <w:left w:val="nil"/>
              <w:bottom w:val="nil"/>
              <w:right w:val="nil"/>
            </w:tcBorders>
          </w:tcPr>
          <w:p w14:paraId="6C6F9BD8" w14:textId="77777777" w:rsidR="00987387" w:rsidRDefault="00D205D0">
            <w:pPr>
              <w:spacing w:after="0"/>
              <w:ind w:right="29"/>
              <w:jc w:val="right"/>
            </w:pPr>
            <w:r>
              <w:rPr>
                <w:rFonts w:ascii="Arial" w:eastAsia="Arial" w:hAnsi="Arial" w:cs="Arial"/>
                <w:sz w:val="19"/>
              </w:rPr>
              <w:t>0.0888</w:t>
            </w:r>
          </w:p>
        </w:tc>
      </w:tr>
      <w:tr w:rsidR="00987387" w14:paraId="6DD75AEC" w14:textId="77777777">
        <w:trPr>
          <w:trHeight w:val="217"/>
        </w:trPr>
        <w:tc>
          <w:tcPr>
            <w:tcW w:w="2048" w:type="dxa"/>
            <w:tcBorders>
              <w:top w:val="nil"/>
              <w:left w:val="nil"/>
              <w:bottom w:val="nil"/>
              <w:right w:val="nil"/>
            </w:tcBorders>
          </w:tcPr>
          <w:p w14:paraId="61ABB393" w14:textId="77777777" w:rsidR="00987387" w:rsidRDefault="00D205D0">
            <w:pPr>
              <w:spacing w:after="0"/>
              <w:ind w:right="112"/>
              <w:jc w:val="center"/>
            </w:pPr>
            <w:r>
              <w:rPr>
                <w:rFonts w:ascii="Arial" w:eastAsia="Arial" w:hAnsi="Arial" w:cs="Arial"/>
                <w:sz w:val="19"/>
              </w:rPr>
              <w:t xml:space="preserve">C </w:t>
            </w:r>
          </w:p>
        </w:tc>
        <w:tc>
          <w:tcPr>
            <w:tcW w:w="1185" w:type="dxa"/>
            <w:tcBorders>
              <w:top w:val="nil"/>
              <w:left w:val="nil"/>
              <w:bottom w:val="nil"/>
              <w:right w:val="nil"/>
            </w:tcBorders>
          </w:tcPr>
          <w:p w14:paraId="131507A4" w14:textId="77777777" w:rsidR="00987387" w:rsidRDefault="00D205D0">
            <w:pPr>
              <w:spacing w:after="0"/>
              <w:ind w:left="84"/>
            </w:pPr>
            <w:r>
              <w:rPr>
                <w:rFonts w:ascii="Arial" w:eastAsia="Arial" w:hAnsi="Arial" w:cs="Arial"/>
                <w:sz w:val="19"/>
              </w:rPr>
              <w:t>95319.39</w:t>
            </w:r>
          </w:p>
        </w:tc>
        <w:tc>
          <w:tcPr>
            <w:tcW w:w="1081" w:type="dxa"/>
            <w:tcBorders>
              <w:top w:val="nil"/>
              <w:left w:val="nil"/>
              <w:bottom w:val="nil"/>
              <w:right w:val="nil"/>
            </w:tcBorders>
          </w:tcPr>
          <w:p w14:paraId="28D2CE02" w14:textId="77777777" w:rsidR="00987387" w:rsidRDefault="00D205D0">
            <w:pPr>
              <w:spacing w:after="0"/>
              <w:ind w:left="21"/>
            </w:pPr>
            <w:r>
              <w:rPr>
                <w:rFonts w:ascii="Arial" w:eastAsia="Arial" w:hAnsi="Arial" w:cs="Arial"/>
                <w:sz w:val="19"/>
              </w:rPr>
              <w:t>45558.15</w:t>
            </w:r>
          </w:p>
        </w:tc>
        <w:tc>
          <w:tcPr>
            <w:tcW w:w="955" w:type="dxa"/>
            <w:tcBorders>
              <w:top w:val="nil"/>
              <w:left w:val="nil"/>
              <w:bottom w:val="nil"/>
              <w:right w:val="nil"/>
            </w:tcBorders>
          </w:tcPr>
          <w:p w14:paraId="3A35FBBE" w14:textId="77777777" w:rsidR="00987387" w:rsidRDefault="00D205D0">
            <w:pPr>
              <w:spacing w:after="0"/>
              <w:ind w:left="63"/>
            </w:pPr>
            <w:r>
              <w:rPr>
                <w:rFonts w:ascii="Arial" w:eastAsia="Arial" w:hAnsi="Arial" w:cs="Arial"/>
                <w:sz w:val="19"/>
              </w:rPr>
              <w:t>2.092257</w:t>
            </w:r>
          </w:p>
        </w:tc>
        <w:tc>
          <w:tcPr>
            <w:tcW w:w="840" w:type="dxa"/>
            <w:tcBorders>
              <w:top w:val="nil"/>
              <w:left w:val="nil"/>
              <w:bottom w:val="nil"/>
              <w:right w:val="nil"/>
            </w:tcBorders>
          </w:tcPr>
          <w:p w14:paraId="440779C5" w14:textId="77777777" w:rsidR="00987387" w:rsidRDefault="00D205D0">
            <w:pPr>
              <w:spacing w:after="0"/>
              <w:ind w:right="29"/>
              <w:jc w:val="right"/>
            </w:pPr>
            <w:r>
              <w:rPr>
                <w:rFonts w:ascii="Arial" w:eastAsia="Arial" w:hAnsi="Arial" w:cs="Arial"/>
                <w:sz w:val="19"/>
              </w:rPr>
              <w:t>0.0551</w:t>
            </w:r>
          </w:p>
        </w:tc>
      </w:tr>
      <w:tr w:rsidR="00987387" w14:paraId="72713B69" w14:textId="77777777">
        <w:trPr>
          <w:trHeight w:val="222"/>
        </w:trPr>
        <w:tc>
          <w:tcPr>
            <w:tcW w:w="2048" w:type="dxa"/>
            <w:tcBorders>
              <w:top w:val="nil"/>
              <w:left w:val="nil"/>
              <w:bottom w:val="double" w:sz="5" w:space="0" w:color="000000"/>
              <w:right w:val="nil"/>
            </w:tcBorders>
          </w:tcPr>
          <w:p w14:paraId="79C80033" w14:textId="77777777" w:rsidR="00987387" w:rsidRDefault="00D205D0">
            <w:pPr>
              <w:spacing w:after="0"/>
              <w:ind w:right="112"/>
              <w:jc w:val="center"/>
            </w:pPr>
            <w:r>
              <w:rPr>
                <w:rFonts w:ascii="Arial" w:eastAsia="Arial" w:hAnsi="Arial" w:cs="Arial"/>
                <w:sz w:val="19"/>
              </w:rPr>
              <w:t xml:space="preserve">@TREND(1988) </w:t>
            </w:r>
          </w:p>
        </w:tc>
        <w:tc>
          <w:tcPr>
            <w:tcW w:w="1185" w:type="dxa"/>
            <w:tcBorders>
              <w:top w:val="nil"/>
              <w:left w:val="nil"/>
              <w:bottom w:val="double" w:sz="5" w:space="0" w:color="000000"/>
              <w:right w:val="nil"/>
            </w:tcBorders>
          </w:tcPr>
          <w:p w14:paraId="08BC9719" w14:textId="77777777" w:rsidR="00987387" w:rsidRDefault="00D205D0">
            <w:pPr>
              <w:spacing w:after="0"/>
              <w:ind w:left="84"/>
            </w:pPr>
            <w:r>
              <w:rPr>
                <w:rFonts w:ascii="Arial" w:eastAsia="Arial" w:hAnsi="Arial" w:cs="Arial"/>
                <w:sz w:val="19"/>
              </w:rPr>
              <w:t>5411.815</w:t>
            </w:r>
          </w:p>
        </w:tc>
        <w:tc>
          <w:tcPr>
            <w:tcW w:w="1081" w:type="dxa"/>
            <w:tcBorders>
              <w:top w:val="nil"/>
              <w:left w:val="nil"/>
              <w:bottom w:val="double" w:sz="5" w:space="0" w:color="000000"/>
              <w:right w:val="nil"/>
            </w:tcBorders>
          </w:tcPr>
          <w:p w14:paraId="45FD4338" w14:textId="77777777" w:rsidR="00987387" w:rsidRDefault="00D205D0">
            <w:pPr>
              <w:spacing w:after="0"/>
              <w:ind w:left="20"/>
            </w:pPr>
            <w:r>
              <w:rPr>
                <w:rFonts w:ascii="Arial" w:eastAsia="Arial" w:hAnsi="Arial" w:cs="Arial"/>
                <w:sz w:val="19"/>
              </w:rPr>
              <w:t>2988.280</w:t>
            </w:r>
          </w:p>
        </w:tc>
        <w:tc>
          <w:tcPr>
            <w:tcW w:w="955" w:type="dxa"/>
            <w:tcBorders>
              <w:top w:val="nil"/>
              <w:left w:val="nil"/>
              <w:bottom w:val="double" w:sz="5" w:space="0" w:color="000000"/>
              <w:right w:val="nil"/>
            </w:tcBorders>
          </w:tcPr>
          <w:p w14:paraId="20088A78" w14:textId="77777777" w:rsidR="00987387" w:rsidRDefault="00D205D0">
            <w:pPr>
              <w:spacing w:after="0"/>
              <w:ind w:left="63"/>
            </w:pPr>
            <w:r>
              <w:rPr>
                <w:rFonts w:ascii="Arial" w:eastAsia="Arial" w:hAnsi="Arial" w:cs="Arial"/>
                <w:sz w:val="19"/>
              </w:rPr>
              <w:t>1.811013</w:t>
            </w:r>
          </w:p>
        </w:tc>
        <w:tc>
          <w:tcPr>
            <w:tcW w:w="840" w:type="dxa"/>
            <w:tcBorders>
              <w:top w:val="nil"/>
              <w:left w:val="nil"/>
              <w:bottom w:val="double" w:sz="5" w:space="0" w:color="000000"/>
              <w:right w:val="nil"/>
            </w:tcBorders>
          </w:tcPr>
          <w:p w14:paraId="02B4F03E" w14:textId="77777777" w:rsidR="00987387" w:rsidRDefault="00D205D0">
            <w:pPr>
              <w:spacing w:after="0"/>
              <w:ind w:right="30"/>
              <w:jc w:val="right"/>
            </w:pPr>
            <w:r>
              <w:rPr>
                <w:rFonts w:ascii="Arial" w:eastAsia="Arial" w:hAnsi="Arial" w:cs="Arial"/>
                <w:sz w:val="19"/>
              </w:rPr>
              <w:t>0.0916</w:t>
            </w:r>
          </w:p>
        </w:tc>
      </w:tr>
      <w:tr w:rsidR="00987387" w14:paraId="3927500E" w14:textId="77777777">
        <w:trPr>
          <w:trHeight w:val="290"/>
        </w:trPr>
        <w:tc>
          <w:tcPr>
            <w:tcW w:w="2048" w:type="dxa"/>
            <w:tcBorders>
              <w:top w:val="double" w:sz="5" w:space="0" w:color="000000"/>
              <w:left w:val="nil"/>
              <w:bottom w:val="nil"/>
              <w:right w:val="nil"/>
            </w:tcBorders>
          </w:tcPr>
          <w:p w14:paraId="7D011085" w14:textId="77777777" w:rsidR="00987387" w:rsidRDefault="00D205D0">
            <w:pPr>
              <w:spacing w:after="0"/>
              <w:ind w:left="42"/>
            </w:pPr>
            <w:r>
              <w:rPr>
                <w:rFonts w:ascii="Arial" w:eastAsia="Arial" w:hAnsi="Arial" w:cs="Arial"/>
                <w:sz w:val="19"/>
              </w:rPr>
              <w:t xml:space="preserve">R-squared </w:t>
            </w:r>
          </w:p>
        </w:tc>
        <w:tc>
          <w:tcPr>
            <w:tcW w:w="3221" w:type="dxa"/>
            <w:gridSpan w:val="3"/>
            <w:tcBorders>
              <w:top w:val="double" w:sz="5" w:space="0" w:color="000000"/>
              <w:left w:val="nil"/>
              <w:bottom w:val="nil"/>
              <w:right w:val="nil"/>
            </w:tcBorders>
          </w:tcPr>
          <w:p w14:paraId="2CE3CC4F" w14:textId="77777777" w:rsidR="00987387" w:rsidRDefault="00D205D0">
            <w:pPr>
              <w:spacing w:after="0"/>
              <w:ind w:left="84"/>
            </w:pPr>
            <w:r>
              <w:rPr>
                <w:rFonts w:ascii="Arial" w:eastAsia="Arial" w:hAnsi="Arial" w:cs="Arial"/>
                <w:sz w:val="19"/>
              </w:rPr>
              <w:t xml:space="preserve">0.194550    Mean dependent var </w:t>
            </w:r>
          </w:p>
        </w:tc>
        <w:tc>
          <w:tcPr>
            <w:tcW w:w="840" w:type="dxa"/>
            <w:tcBorders>
              <w:top w:val="double" w:sz="5" w:space="0" w:color="000000"/>
              <w:left w:val="nil"/>
              <w:bottom w:val="nil"/>
              <w:right w:val="nil"/>
            </w:tcBorders>
          </w:tcPr>
          <w:p w14:paraId="3A21AE45" w14:textId="77777777" w:rsidR="00987387" w:rsidRDefault="00D205D0">
            <w:pPr>
              <w:spacing w:after="0"/>
              <w:ind w:left="27"/>
              <w:jc w:val="both"/>
            </w:pPr>
            <w:r>
              <w:rPr>
                <w:rFonts w:ascii="Arial" w:eastAsia="Arial" w:hAnsi="Arial" w:cs="Arial"/>
                <w:sz w:val="19"/>
              </w:rPr>
              <w:t>14854.42</w:t>
            </w:r>
          </w:p>
        </w:tc>
      </w:tr>
      <w:tr w:rsidR="00987387" w14:paraId="4F46128F" w14:textId="77777777">
        <w:trPr>
          <w:trHeight w:val="217"/>
        </w:trPr>
        <w:tc>
          <w:tcPr>
            <w:tcW w:w="2048" w:type="dxa"/>
            <w:tcBorders>
              <w:top w:val="nil"/>
              <w:left w:val="nil"/>
              <w:bottom w:val="nil"/>
              <w:right w:val="nil"/>
            </w:tcBorders>
          </w:tcPr>
          <w:p w14:paraId="3436EB66" w14:textId="77777777" w:rsidR="00987387" w:rsidRDefault="00D205D0">
            <w:pPr>
              <w:spacing w:after="0"/>
              <w:ind w:left="42"/>
            </w:pPr>
            <w:r>
              <w:rPr>
                <w:rFonts w:ascii="Arial" w:eastAsia="Arial" w:hAnsi="Arial" w:cs="Arial"/>
                <w:sz w:val="19"/>
              </w:rPr>
              <w:t xml:space="preserve">Adjusted R-squared </w:t>
            </w:r>
          </w:p>
        </w:tc>
        <w:tc>
          <w:tcPr>
            <w:tcW w:w="3221" w:type="dxa"/>
            <w:gridSpan w:val="3"/>
            <w:tcBorders>
              <w:top w:val="nil"/>
              <w:left w:val="nil"/>
              <w:bottom w:val="nil"/>
              <w:right w:val="nil"/>
            </w:tcBorders>
          </w:tcPr>
          <w:p w14:paraId="39F17861" w14:textId="77777777" w:rsidR="00987387" w:rsidRDefault="00D205D0">
            <w:pPr>
              <w:spacing w:after="0"/>
              <w:ind w:left="85"/>
            </w:pPr>
            <w:r>
              <w:rPr>
                <w:rFonts w:ascii="Arial" w:eastAsia="Arial" w:hAnsi="Arial" w:cs="Arial"/>
                <w:sz w:val="19"/>
              </w:rPr>
              <w:t xml:space="preserve">0.079485    S.D. dependent var </w:t>
            </w:r>
          </w:p>
        </w:tc>
        <w:tc>
          <w:tcPr>
            <w:tcW w:w="840" w:type="dxa"/>
            <w:tcBorders>
              <w:top w:val="nil"/>
              <w:left w:val="nil"/>
              <w:bottom w:val="nil"/>
              <w:right w:val="nil"/>
            </w:tcBorders>
          </w:tcPr>
          <w:p w14:paraId="7FA3F049" w14:textId="77777777" w:rsidR="00987387" w:rsidRDefault="00D205D0">
            <w:pPr>
              <w:spacing w:after="0"/>
              <w:ind w:left="27"/>
              <w:jc w:val="both"/>
            </w:pPr>
            <w:r>
              <w:rPr>
                <w:rFonts w:ascii="Arial" w:eastAsia="Arial" w:hAnsi="Arial" w:cs="Arial"/>
                <w:sz w:val="19"/>
              </w:rPr>
              <w:t>17313.39</w:t>
            </w:r>
          </w:p>
        </w:tc>
      </w:tr>
      <w:tr w:rsidR="00987387" w14:paraId="7D391478" w14:textId="77777777">
        <w:trPr>
          <w:trHeight w:val="216"/>
        </w:trPr>
        <w:tc>
          <w:tcPr>
            <w:tcW w:w="2048" w:type="dxa"/>
            <w:tcBorders>
              <w:top w:val="nil"/>
              <w:left w:val="nil"/>
              <w:bottom w:val="nil"/>
              <w:right w:val="nil"/>
            </w:tcBorders>
          </w:tcPr>
          <w:p w14:paraId="4E42E379" w14:textId="77777777" w:rsidR="00987387" w:rsidRDefault="00D205D0">
            <w:pPr>
              <w:spacing w:after="0"/>
              <w:ind w:left="42"/>
            </w:pPr>
            <w:r>
              <w:rPr>
                <w:rFonts w:ascii="Arial" w:eastAsia="Arial" w:hAnsi="Arial" w:cs="Arial"/>
                <w:sz w:val="19"/>
              </w:rPr>
              <w:t xml:space="preserve">S.E. of regression </w:t>
            </w:r>
          </w:p>
        </w:tc>
        <w:tc>
          <w:tcPr>
            <w:tcW w:w="3221" w:type="dxa"/>
            <w:gridSpan w:val="3"/>
            <w:tcBorders>
              <w:top w:val="nil"/>
              <w:left w:val="nil"/>
              <w:bottom w:val="nil"/>
              <w:right w:val="nil"/>
            </w:tcBorders>
          </w:tcPr>
          <w:p w14:paraId="771D6588" w14:textId="77777777" w:rsidR="00987387" w:rsidRDefault="00D205D0">
            <w:pPr>
              <w:spacing w:after="0"/>
              <w:ind w:left="84"/>
            </w:pPr>
            <w:r>
              <w:rPr>
                <w:rFonts w:ascii="Arial" w:eastAsia="Arial" w:hAnsi="Arial" w:cs="Arial"/>
                <w:sz w:val="19"/>
              </w:rPr>
              <w:t>16611.06   Akaike info criterion</w:t>
            </w:r>
          </w:p>
        </w:tc>
        <w:tc>
          <w:tcPr>
            <w:tcW w:w="840" w:type="dxa"/>
            <w:tcBorders>
              <w:top w:val="nil"/>
              <w:left w:val="nil"/>
              <w:bottom w:val="nil"/>
              <w:right w:val="nil"/>
            </w:tcBorders>
          </w:tcPr>
          <w:p w14:paraId="3DCD04AC" w14:textId="77777777" w:rsidR="00987387" w:rsidRDefault="00D205D0">
            <w:pPr>
              <w:spacing w:after="0"/>
              <w:ind w:left="26"/>
              <w:jc w:val="both"/>
            </w:pPr>
            <w:r>
              <w:rPr>
                <w:rFonts w:ascii="Arial" w:eastAsia="Arial" w:hAnsi="Arial" w:cs="Arial"/>
                <w:sz w:val="19"/>
              </w:rPr>
              <w:t>22.43231</w:t>
            </w:r>
          </w:p>
        </w:tc>
      </w:tr>
      <w:tr w:rsidR="00987387" w14:paraId="5C3CFA59" w14:textId="77777777">
        <w:trPr>
          <w:trHeight w:val="216"/>
        </w:trPr>
        <w:tc>
          <w:tcPr>
            <w:tcW w:w="2048" w:type="dxa"/>
            <w:tcBorders>
              <w:top w:val="nil"/>
              <w:left w:val="nil"/>
              <w:bottom w:val="nil"/>
              <w:right w:val="nil"/>
            </w:tcBorders>
          </w:tcPr>
          <w:p w14:paraId="11D34592" w14:textId="77777777" w:rsidR="00987387" w:rsidRDefault="00D205D0">
            <w:pPr>
              <w:spacing w:after="0"/>
              <w:ind w:left="42"/>
            </w:pPr>
            <w:r>
              <w:rPr>
                <w:rFonts w:ascii="Arial" w:eastAsia="Arial" w:hAnsi="Arial" w:cs="Arial"/>
                <w:sz w:val="19"/>
              </w:rPr>
              <w:t xml:space="preserve">Sum squared resid </w:t>
            </w:r>
          </w:p>
        </w:tc>
        <w:tc>
          <w:tcPr>
            <w:tcW w:w="3221" w:type="dxa"/>
            <w:gridSpan w:val="3"/>
            <w:tcBorders>
              <w:top w:val="nil"/>
              <w:left w:val="nil"/>
              <w:bottom w:val="nil"/>
              <w:right w:val="nil"/>
            </w:tcBorders>
          </w:tcPr>
          <w:p w14:paraId="71209CD2" w14:textId="77777777" w:rsidR="00987387" w:rsidRDefault="00D205D0">
            <w:pPr>
              <w:spacing w:after="0"/>
              <w:ind w:left="57"/>
            </w:pPr>
            <w:r>
              <w:rPr>
                <w:rFonts w:ascii="Arial" w:eastAsia="Arial" w:hAnsi="Arial" w:cs="Arial"/>
                <w:sz w:val="19"/>
              </w:rPr>
              <w:t xml:space="preserve">3.86E+09    Schwarz criterion </w:t>
            </w:r>
          </w:p>
        </w:tc>
        <w:tc>
          <w:tcPr>
            <w:tcW w:w="840" w:type="dxa"/>
            <w:tcBorders>
              <w:top w:val="nil"/>
              <w:left w:val="nil"/>
              <w:bottom w:val="nil"/>
              <w:right w:val="nil"/>
            </w:tcBorders>
          </w:tcPr>
          <w:p w14:paraId="0B2D19A1" w14:textId="77777777" w:rsidR="00987387" w:rsidRDefault="00D205D0">
            <w:pPr>
              <w:spacing w:after="0"/>
              <w:ind w:left="25"/>
              <w:jc w:val="both"/>
            </w:pPr>
            <w:r>
              <w:rPr>
                <w:rFonts w:ascii="Arial" w:eastAsia="Arial" w:hAnsi="Arial" w:cs="Arial"/>
                <w:sz w:val="19"/>
              </w:rPr>
              <w:t>22.57935</w:t>
            </w:r>
          </w:p>
        </w:tc>
      </w:tr>
      <w:tr w:rsidR="00987387" w14:paraId="33ED0EF5" w14:textId="77777777">
        <w:trPr>
          <w:trHeight w:val="217"/>
        </w:trPr>
        <w:tc>
          <w:tcPr>
            <w:tcW w:w="2048" w:type="dxa"/>
            <w:tcBorders>
              <w:top w:val="nil"/>
              <w:left w:val="nil"/>
              <w:bottom w:val="nil"/>
              <w:right w:val="nil"/>
            </w:tcBorders>
          </w:tcPr>
          <w:p w14:paraId="2A5CFF66" w14:textId="77777777" w:rsidR="00987387" w:rsidRDefault="00D205D0">
            <w:pPr>
              <w:spacing w:after="0"/>
              <w:ind w:left="42"/>
            </w:pPr>
            <w:r>
              <w:rPr>
                <w:rFonts w:ascii="Arial" w:eastAsia="Arial" w:hAnsi="Arial" w:cs="Arial"/>
                <w:sz w:val="19"/>
              </w:rPr>
              <w:t xml:space="preserve">Log likelihood </w:t>
            </w:r>
          </w:p>
        </w:tc>
        <w:tc>
          <w:tcPr>
            <w:tcW w:w="3221" w:type="dxa"/>
            <w:gridSpan w:val="3"/>
            <w:tcBorders>
              <w:top w:val="nil"/>
              <w:left w:val="nil"/>
              <w:bottom w:val="nil"/>
              <w:right w:val="nil"/>
            </w:tcBorders>
          </w:tcPr>
          <w:p w14:paraId="4CBEC871" w14:textId="77777777" w:rsidR="00987387" w:rsidRDefault="00D205D0">
            <w:pPr>
              <w:spacing w:after="0"/>
              <w:ind w:left="20"/>
            </w:pPr>
            <w:r>
              <w:rPr>
                <w:rFonts w:ascii="Arial" w:eastAsia="Arial" w:hAnsi="Arial" w:cs="Arial"/>
                <w:sz w:val="19"/>
              </w:rPr>
              <w:t xml:space="preserve">-187.6746    F-statistic </w:t>
            </w:r>
          </w:p>
        </w:tc>
        <w:tc>
          <w:tcPr>
            <w:tcW w:w="840" w:type="dxa"/>
            <w:tcBorders>
              <w:top w:val="nil"/>
              <w:left w:val="nil"/>
              <w:bottom w:val="nil"/>
              <w:right w:val="nil"/>
            </w:tcBorders>
          </w:tcPr>
          <w:p w14:paraId="4E1C6F77" w14:textId="77777777" w:rsidR="00987387" w:rsidRDefault="00D205D0">
            <w:pPr>
              <w:spacing w:after="0"/>
              <w:ind w:left="27"/>
              <w:jc w:val="both"/>
            </w:pPr>
            <w:r>
              <w:rPr>
                <w:rFonts w:ascii="Arial" w:eastAsia="Arial" w:hAnsi="Arial" w:cs="Arial"/>
                <w:sz w:val="19"/>
              </w:rPr>
              <w:t>1.690789</w:t>
            </w:r>
          </w:p>
        </w:tc>
      </w:tr>
      <w:tr w:rsidR="00987387" w14:paraId="4FF8F0DC" w14:textId="77777777">
        <w:trPr>
          <w:trHeight w:val="237"/>
        </w:trPr>
        <w:tc>
          <w:tcPr>
            <w:tcW w:w="2048" w:type="dxa"/>
            <w:tcBorders>
              <w:top w:val="nil"/>
              <w:left w:val="nil"/>
              <w:bottom w:val="single" w:sz="5" w:space="0" w:color="000000"/>
              <w:right w:val="nil"/>
            </w:tcBorders>
          </w:tcPr>
          <w:p w14:paraId="2863A7F8" w14:textId="77777777" w:rsidR="00987387" w:rsidRDefault="00D205D0">
            <w:pPr>
              <w:spacing w:after="0"/>
              <w:ind w:left="42"/>
            </w:pPr>
            <w:r>
              <w:rPr>
                <w:rFonts w:ascii="Arial" w:eastAsia="Arial" w:hAnsi="Arial" w:cs="Arial"/>
                <w:sz w:val="19"/>
                <w:u w:val="single" w:color="000000"/>
              </w:rPr>
              <w:t>Durbin-Watson stat</w:t>
            </w:r>
          </w:p>
        </w:tc>
        <w:tc>
          <w:tcPr>
            <w:tcW w:w="3221" w:type="dxa"/>
            <w:gridSpan w:val="3"/>
            <w:tcBorders>
              <w:top w:val="nil"/>
              <w:left w:val="nil"/>
              <w:bottom w:val="single" w:sz="5" w:space="0" w:color="000000"/>
              <w:right w:val="nil"/>
            </w:tcBorders>
          </w:tcPr>
          <w:p w14:paraId="122F9C34" w14:textId="77777777" w:rsidR="00987387" w:rsidRDefault="00D205D0">
            <w:pPr>
              <w:spacing w:after="0"/>
              <w:ind w:left="84"/>
            </w:pPr>
            <w:r>
              <w:rPr>
                <w:rFonts w:ascii="Arial" w:eastAsia="Arial" w:hAnsi="Arial" w:cs="Arial"/>
                <w:sz w:val="19"/>
                <w:u w:val="single" w:color="000000"/>
              </w:rPr>
              <w:t>1.547904   Prob(F-statistic)</w:t>
            </w:r>
          </w:p>
        </w:tc>
        <w:tc>
          <w:tcPr>
            <w:tcW w:w="840" w:type="dxa"/>
            <w:tcBorders>
              <w:top w:val="nil"/>
              <w:left w:val="nil"/>
              <w:bottom w:val="single" w:sz="5" w:space="0" w:color="000000"/>
              <w:right w:val="nil"/>
            </w:tcBorders>
          </w:tcPr>
          <w:p w14:paraId="478838D4" w14:textId="77777777" w:rsidR="00987387" w:rsidRDefault="00D205D0">
            <w:pPr>
              <w:spacing w:after="0"/>
              <w:ind w:left="26"/>
              <w:jc w:val="both"/>
            </w:pPr>
            <w:r>
              <w:rPr>
                <w:rFonts w:ascii="Arial" w:eastAsia="Arial" w:hAnsi="Arial" w:cs="Arial"/>
                <w:sz w:val="19"/>
                <w:u w:val="single" w:color="000000"/>
              </w:rPr>
              <w:t>0.219924</w:t>
            </w:r>
          </w:p>
        </w:tc>
      </w:tr>
    </w:tbl>
    <w:p w14:paraId="1C3D0B94" w14:textId="77777777" w:rsidR="00987387" w:rsidRDefault="00D205D0">
      <w:pPr>
        <w:spacing w:after="237"/>
        <w:ind w:right="25"/>
      </w:pPr>
      <w:r>
        <w:rPr>
          <w:rFonts w:ascii="Times New Roman" w:eastAsia="Times New Roman" w:hAnsi="Times New Roman" w:cs="Times New Roman"/>
          <w:sz w:val="23"/>
        </w:rPr>
        <w:t xml:space="preserve"> </w:t>
      </w:r>
    </w:p>
    <w:p w14:paraId="6CF1F691" w14:textId="77777777" w:rsidR="00987387" w:rsidRDefault="00D205D0">
      <w:pPr>
        <w:spacing w:after="237"/>
      </w:pPr>
      <w:r>
        <w:rPr>
          <w:rFonts w:ascii="Times New Roman" w:eastAsia="Times New Roman" w:hAnsi="Times New Roman" w:cs="Times New Roman"/>
          <w:sz w:val="23"/>
        </w:rPr>
        <w:t xml:space="preserve"> </w:t>
      </w:r>
    </w:p>
    <w:p w14:paraId="198D15A9" w14:textId="77777777" w:rsidR="00987387" w:rsidRDefault="00D205D0">
      <w:pPr>
        <w:spacing w:after="237"/>
      </w:pPr>
      <w:r>
        <w:rPr>
          <w:rFonts w:ascii="Times New Roman" w:eastAsia="Times New Roman" w:hAnsi="Times New Roman" w:cs="Times New Roman"/>
          <w:sz w:val="23"/>
        </w:rPr>
        <w:t xml:space="preserve"> </w:t>
      </w:r>
    </w:p>
    <w:p w14:paraId="5484A6F8" w14:textId="77777777" w:rsidR="00987387" w:rsidRDefault="00D205D0">
      <w:pPr>
        <w:spacing w:after="236"/>
      </w:pPr>
      <w:r>
        <w:rPr>
          <w:rFonts w:ascii="Times New Roman" w:eastAsia="Times New Roman" w:hAnsi="Times New Roman" w:cs="Times New Roman"/>
          <w:sz w:val="23"/>
        </w:rPr>
        <w:t xml:space="preserve"> </w:t>
      </w:r>
    </w:p>
    <w:p w14:paraId="0006693D" w14:textId="77777777" w:rsidR="00987387" w:rsidRDefault="00D205D0">
      <w:pPr>
        <w:spacing w:after="237"/>
      </w:pPr>
      <w:r>
        <w:rPr>
          <w:rFonts w:ascii="Times New Roman" w:eastAsia="Times New Roman" w:hAnsi="Times New Roman" w:cs="Times New Roman"/>
          <w:sz w:val="23"/>
        </w:rPr>
        <w:t xml:space="preserve"> </w:t>
      </w:r>
    </w:p>
    <w:p w14:paraId="11000747" w14:textId="77777777" w:rsidR="00987387" w:rsidRDefault="00D205D0">
      <w:pPr>
        <w:spacing w:after="237"/>
      </w:pPr>
      <w:r>
        <w:rPr>
          <w:rFonts w:ascii="Times New Roman" w:eastAsia="Times New Roman" w:hAnsi="Times New Roman" w:cs="Times New Roman"/>
          <w:sz w:val="23"/>
        </w:rPr>
        <w:t xml:space="preserve"> </w:t>
      </w:r>
    </w:p>
    <w:p w14:paraId="4923F886" w14:textId="77777777" w:rsidR="00987387" w:rsidRDefault="00D205D0">
      <w:pPr>
        <w:spacing w:after="0"/>
      </w:pPr>
      <w:r>
        <w:rPr>
          <w:rFonts w:ascii="Times New Roman" w:eastAsia="Times New Roman" w:hAnsi="Times New Roman" w:cs="Times New Roman"/>
          <w:sz w:val="23"/>
        </w:rPr>
        <w:t xml:space="preserve"> </w:t>
      </w:r>
    </w:p>
    <w:p w14:paraId="040209FD" w14:textId="77777777" w:rsidR="00987387" w:rsidRDefault="00D205D0">
      <w:pPr>
        <w:pStyle w:val="Heading3"/>
        <w:spacing w:after="202"/>
        <w:ind w:left="688" w:right="0"/>
      </w:pPr>
      <w:r>
        <w:t>Variabel Inflasi (X2)</w:t>
      </w:r>
      <w:r>
        <w:rPr>
          <w:b w:val="0"/>
        </w:rPr>
        <w:t xml:space="preserve"> </w:t>
      </w:r>
    </w:p>
    <w:p w14:paraId="5D45DFFD" w14:textId="77777777" w:rsidR="00987387" w:rsidRDefault="00D205D0">
      <w:pPr>
        <w:spacing w:after="4" w:line="248" w:lineRule="auto"/>
        <w:ind w:left="683" w:hanging="10"/>
      </w:pPr>
      <w:r>
        <w:rPr>
          <w:rFonts w:ascii="Arial" w:eastAsia="Arial" w:hAnsi="Arial" w:cs="Arial"/>
          <w:sz w:val="19"/>
        </w:rPr>
        <w:t xml:space="preserve">Null Hypothesis: X2 has a unit root </w:t>
      </w:r>
    </w:p>
    <w:p w14:paraId="5CAEC5C6" w14:textId="77777777" w:rsidR="00987387" w:rsidRDefault="00D205D0">
      <w:pPr>
        <w:spacing w:after="4" w:line="248" w:lineRule="auto"/>
        <w:ind w:left="683" w:hanging="10"/>
      </w:pPr>
      <w:r>
        <w:rPr>
          <w:rFonts w:ascii="Arial" w:eastAsia="Arial" w:hAnsi="Arial" w:cs="Arial"/>
          <w:sz w:val="19"/>
        </w:rPr>
        <w:t xml:space="preserve">Exogenous: Constant, Linear Trend </w:t>
      </w:r>
    </w:p>
    <w:p w14:paraId="37E6271B" w14:textId="77777777" w:rsidR="00987387" w:rsidRDefault="00D205D0">
      <w:pPr>
        <w:spacing w:after="72" w:line="248" w:lineRule="auto"/>
        <w:ind w:left="683" w:hanging="10"/>
      </w:pPr>
      <w:r>
        <w:rPr>
          <w:rFonts w:ascii="Arial" w:eastAsia="Arial" w:hAnsi="Arial" w:cs="Arial"/>
          <w:sz w:val="19"/>
        </w:rPr>
        <w:t xml:space="preserve">Bandwidth: 2 (Newey-West using Bartlett kernel) </w:t>
      </w:r>
    </w:p>
    <w:p w14:paraId="1376F90C" w14:textId="77777777" w:rsidR="00987387" w:rsidRDefault="00D205D0">
      <w:pPr>
        <w:tabs>
          <w:tab w:val="center" w:pos="1613"/>
          <w:tab w:val="center" w:pos="3079"/>
          <w:tab w:val="center" w:pos="4151"/>
          <w:tab w:val="center" w:pos="5273"/>
          <w:tab w:val="center" w:pos="6294"/>
        </w:tabs>
        <w:spacing w:after="62"/>
      </w:pPr>
      <w:r>
        <w:tab/>
      </w: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Adj. t-Stat </w:t>
      </w:r>
      <w:r>
        <w:rPr>
          <w:rFonts w:ascii="Arial" w:eastAsia="Arial" w:hAnsi="Arial" w:cs="Arial"/>
          <w:sz w:val="19"/>
        </w:rPr>
        <w:tab/>
        <w:t xml:space="preserve">  Prob.* </w:t>
      </w:r>
    </w:p>
    <w:p w14:paraId="563D0AB7" w14:textId="77777777" w:rsidR="00987387" w:rsidRDefault="00D205D0">
      <w:pPr>
        <w:tabs>
          <w:tab w:val="center" w:pos="1815"/>
          <w:tab w:val="center" w:pos="5272"/>
          <w:tab w:val="center" w:pos="6293"/>
        </w:tabs>
        <w:spacing w:after="4" w:line="248" w:lineRule="auto"/>
      </w:pPr>
      <w:r>
        <w:rPr>
          <w:noProof/>
        </w:rPr>
        <mc:AlternateContent>
          <mc:Choice Requires="wpg">
            <w:drawing>
              <wp:anchor distT="0" distB="0" distL="114300" distR="114300" simplePos="0" relativeHeight="251675648" behindDoc="1" locked="0" layoutInCell="1" allowOverlap="1" wp14:anchorId="5BDBAEF8" wp14:editId="15D44D45">
                <wp:simplePos x="0" y="0"/>
                <wp:positionH relativeFrom="column">
                  <wp:posOffset>417576</wp:posOffset>
                </wp:positionH>
                <wp:positionV relativeFrom="paragraph">
                  <wp:posOffset>-230034</wp:posOffset>
                </wp:positionV>
                <wp:extent cx="3870960" cy="384810"/>
                <wp:effectExtent l="0" t="0" r="0" b="0"/>
                <wp:wrapNone/>
                <wp:docPr id="148564" name="Group 148564"/>
                <wp:cNvGraphicFramePr/>
                <a:graphic xmlns:a="http://schemas.openxmlformats.org/drawingml/2006/main">
                  <a:graphicData uri="http://schemas.microsoft.com/office/word/2010/wordprocessingGroup">
                    <wpg:wgp>
                      <wpg:cNvGrpSpPr/>
                      <wpg:grpSpPr>
                        <a:xfrm>
                          <a:off x="0" y="0"/>
                          <a:ext cx="3870960" cy="384810"/>
                          <a:chOff x="0" y="0"/>
                          <a:chExt cx="3870960" cy="384810"/>
                        </a:xfrm>
                      </wpg:grpSpPr>
                      <wps:wsp>
                        <wps:cNvPr id="172049" name="Shape 172049"/>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50" name="Shape 172050"/>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51" name="Shape 172051"/>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52" name="Shape 172052"/>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53" name="Shape 172053"/>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54" name="Shape 172054"/>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55" name="Shape 172055"/>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56" name="Shape 172056"/>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57" name="Shape 172057"/>
                        <wps:cNvSpPr/>
                        <wps:spPr>
                          <a:xfrm>
                            <a:off x="1911096"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58" name="Shape 172058"/>
                        <wps:cNvSpPr/>
                        <wps:spPr>
                          <a:xfrm>
                            <a:off x="1911096"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59" name="Shape 172059"/>
                        <wps:cNvSpPr/>
                        <wps:spPr>
                          <a:xfrm>
                            <a:off x="257403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60" name="Shape 172060"/>
                        <wps:cNvSpPr/>
                        <wps:spPr>
                          <a:xfrm>
                            <a:off x="257403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61" name="Shape 172061"/>
                        <wps:cNvSpPr/>
                        <wps:spPr>
                          <a:xfrm>
                            <a:off x="2623566"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62" name="Shape 172062"/>
                        <wps:cNvSpPr/>
                        <wps:spPr>
                          <a:xfrm>
                            <a:off x="2623566"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63" name="Shape 172063"/>
                        <wps:cNvSpPr/>
                        <wps:spPr>
                          <a:xfrm>
                            <a:off x="328803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64" name="Shape 172064"/>
                        <wps:cNvSpPr/>
                        <wps:spPr>
                          <a:xfrm>
                            <a:off x="328803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65" name="Shape 172065"/>
                        <wps:cNvSpPr/>
                        <wps:spPr>
                          <a:xfrm>
                            <a:off x="333756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66" name="Shape 172066"/>
                        <wps:cNvSpPr/>
                        <wps:spPr>
                          <a:xfrm>
                            <a:off x="3337560"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67" name="Shape 172067"/>
                        <wps:cNvSpPr/>
                        <wps:spPr>
                          <a:xfrm>
                            <a:off x="0" y="188214"/>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68" name="Shape 172068"/>
                        <wps:cNvSpPr/>
                        <wps:spPr>
                          <a:xfrm>
                            <a:off x="0" y="204978"/>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69" name="Shape 172069"/>
                        <wps:cNvSpPr/>
                        <wps:spPr>
                          <a:xfrm>
                            <a:off x="12138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70" name="Shape 172070"/>
                        <wps:cNvSpPr/>
                        <wps:spPr>
                          <a:xfrm>
                            <a:off x="12138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71" name="Shape 172071"/>
                        <wps:cNvSpPr/>
                        <wps:spPr>
                          <a:xfrm>
                            <a:off x="1263396" y="188214"/>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72" name="Shape 172072"/>
                        <wps:cNvSpPr/>
                        <wps:spPr>
                          <a:xfrm>
                            <a:off x="1263396" y="204978"/>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73" name="Shape 172073"/>
                        <wps:cNvSpPr/>
                        <wps:spPr>
                          <a:xfrm>
                            <a:off x="18615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74" name="Shape 172074"/>
                        <wps:cNvSpPr/>
                        <wps:spPr>
                          <a:xfrm>
                            <a:off x="18615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75" name="Shape 172075"/>
                        <wps:cNvSpPr/>
                        <wps:spPr>
                          <a:xfrm>
                            <a:off x="1911096" y="188214"/>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76" name="Shape 172076"/>
                        <wps:cNvSpPr/>
                        <wps:spPr>
                          <a:xfrm>
                            <a:off x="1911096" y="204978"/>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77" name="Shape 172077"/>
                        <wps:cNvSpPr/>
                        <wps:spPr>
                          <a:xfrm>
                            <a:off x="257403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78" name="Shape 172078"/>
                        <wps:cNvSpPr/>
                        <wps:spPr>
                          <a:xfrm>
                            <a:off x="257403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79" name="Shape 172079"/>
                        <wps:cNvSpPr/>
                        <wps:spPr>
                          <a:xfrm>
                            <a:off x="2623566" y="188214"/>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80" name="Shape 172080"/>
                        <wps:cNvSpPr/>
                        <wps:spPr>
                          <a:xfrm>
                            <a:off x="2623566" y="204978"/>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81" name="Shape 172081"/>
                        <wps:cNvSpPr/>
                        <wps:spPr>
                          <a:xfrm>
                            <a:off x="3288030"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82" name="Shape 172082"/>
                        <wps:cNvSpPr/>
                        <wps:spPr>
                          <a:xfrm>
                            <a:off x="3288030"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83" name="Shape 172083"/>
                        <wps:cNvSpPr/>
                        <wps:spPr>
                          <a:xfrm>
                            <a:off x="3337560" y="188214"/>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84" name="Shape 172084"/>
                        <wps:cNvSpPr/>
                        <wps:spPr>
                          <a:xfrm>
                            <a:off x="3337560" y="204978"/>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85" name="Shape 172085"/>
                        <wps:cNvSpPr/>
                        <wps:spPr>
                          <a:xfrm>
                            <a:off x="0" y="376428"/>
                            <a:ext cx="1870710" cy="9144"/>
                          </a:xfrm>
                          <a:custGeom>
                            <a:avLst/>
                            <a:gdLst/>
                            <a:ahLst/>
                            <a:cxnLst/>
                            <a:rect l="0" t="0" r="0" b="0"/>
                            <a:pathLst>
                              <a:path w="1870710" h="9144">
                                <a:moveTo>
                                  <a:pt x="0" y="0"/>
                                </a:moveTo>
                                <a:lnTo>
                                  <a:pt x="1870710" y="0"/>
                                </a:lnTo>
                                <a:lnTo>
                                  <a:pt x="18707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86" name="Shape 172086"/>
                        <wps:cNvSpPr/>
                        <wps:spPr>
                          <a:xfrm>
                            <a:off x="1870710" y="376428"/>
                            <a:ext cx="703326" cy="9144"/>
                          </a:xfrm>
                          <a:custGeom>
                            <a:avLst/>
                            <a:gdLst/>
                            <a:ahLst/>
                            <a:cxnLst/>
                            <a:rect l="0" t="0" r="0" b="0"/>
                            <a:pathLst>
                              <a:path w="703326" h="9144">
                                <a:moveTo>
                                  <a:pt x="0" y="0"/>
                                </a:moveTo>
                                <a:lnTo>
                                  <a:pt x="703326" y="0"/>
                                </a:lnTo>
                                <a:lnTo>
                                  <a:pt x="7033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564" style="width:304.8pt;height:30.3pt;position:absolute;z-index:-2147483619;mso-position-horizontal-relative:text;mso-position-horizontal:absolute;margin-left:32.88pt;mso-position-vertical-relative:text;margin-top:-18.113pt;" coordsize="38709,3848">
                <v:shape id="Shape 172087" style="position:absolute;width:12138;height:91;left:0;top:0;" coordsize="1213866,9144" path="m0,0l1213866,0l1213866,9144l0,9144l0,0">
                  <v:stroke weight="0pt" endcap="flat" joinstyle="miter" miterlimit="10" on="false" color="#000000" opacity="0"/>
                  <v:fill on="true" color="#000000"/>
                </v:shape>
                <v:shape id="Shape 172088" style="position:absolute;width:12138;height:91;left:0;top:175;" coordsize="1213866,9144" path="m0,0l1213866,0l1213866,9144l0,9144l0,0">
                  <v:stroke weight="0pt" endcap="flat" joinstyle="miter" miterlimit="10" on="false" color="#000000" opacity="0"/>
                  <v:fill on="true" color="#000000"/>
                </v:shape>
                <v:shape id="Shape 172089" style="position:absolute;width:495;height:91;left:12138;top:0;" coordsize="49530,9144" path="m0,0l49530,0l49530,9144l0,9144l0,0">
                  <v:stroke weight="0pt" endcap="flat" joinstyle="miter" miterlimit="10" on="false" color="#000000" opacity="0"/>
                  <v:fill on="true" color="#000000"/>
                </v:shape>
                <v:shape id="Shape 172090" style="position:absolute;width:495;height:91;left:12138;top:175;" coordsize="49530,9144" path="m0,0l49530,0l49530,9144l0,9144l0,0">
                  <v:stroke weight="0pt" endcap="flat" joinstyle="miter" miterlimit="10" on="false" color="#000000" opacity="0"/>
                  <v:fill on="true" color="#000000"/>
                </v:shape>
                <v:shape id="Shape 172091" style="position:absolute;width:5981;height:91;left:12633;top:0;" coordsize="598170,9144" path="m0,0l598170,0l598170,9144l0,9144l0,0">
                  <v:stroke weight="0pt" endcap="flat" joinstyle="miter" miterlimit="10" on="false" color="#000000" opacity="0"/>
                  <v:fill on="true" color="#000000"/>
                </v:shape>
                <v:shape id="Shape 172092" style="position:absolute;width:5981;height:91;left:12633;top:175;" coordsize="598170,9144" path="m0,0l598170,0l598170,9144l0,9144l0,0">
                  <v:stroke weight="0pt" endcap="flat" joinstyle="miter" miterlimit="10" on="false" color="#000000" opacity="0"/>
                  <v:fill on="true" color="#000000"/>
                </v:shape>
                <v:shape id="Shape 172093" style="position:absolute;width:495;height:91;left:18615;top:0;" coordsize="49530,9144" path="m0,0l49530,0l49530,9144l0,9144l0,0">
                  <v:stroke weight="0pt" endcap="flat" joinstyle="miter" miterlimit="10" on="false" color="#000000" opacity="0"/>
                  <v:fill on="true" color="#000000"/>
                </v:shape>
                <v:shape id="Shape 172094" style="position:absolute;width:495;height:91;left:18615;top:175;" coordsize="49530,9144" path="m0,0l49530,0l49530,9144l0,9144l0,0">
                  <v:stroke weight="0pt" endcap="flat" joinstyle="miter" miterlimit="10" on="false" color="#000000" opacity="0"/>
                  <v:fill on="true" color="#000000"/>
                </v:shape>
                <v:shape id="Shape 172095" style="position:absolute;width:6629;height:91;left:19110;top:0;" coordsize="662940,9144" path="m0,0l662940,0l662940,9144l0,9144l0,0">
                  <v:stroke weight="0pt" endcap="flat" joinstyle="miter" miterlimit="10" on="false" color="#000000" opacity="0"/>
                  <v:fill on="true" color="#000000"/>
                </v:shape>
                <v:shape id="Shape 172096" style="position:absolute;width:6629;height:91;left:19110;top:175;" coordsize="662940,9144" path="m0,0l662940,0l662940,9144l0,9144l0,0">
                  <v:stroke weight="0pt" endcap="flat" joinstyle="miter" miterlimit="10" on="false" color="#000000" opacity="0"/>
                  <v:fill on="true" color="#000000"/>
                </v:shape>
                <v:shape id="Shape 172097" style="position:absolute;width:495;height:91;left:25740;top:0;" coordsize="49530,9144" path="m0,0l49530,0l49530,9144l0,9144l0,0">
                  <v:stroke weight="0pt" endcap="flat" joinstyle="miter" miterlimit="10" on="false" color="#000000" opacity="0"/>
                  <v:fill on="true" color="#000000"/>
                </v:shape>
                <v:shape id="Shape 172098" style="position:absolute;width:495;height:91;left:25740;top:175;" coordsize="49530,9144" path="m0,0l49530,0l49530,9144l0,9144l0,0">
                  <v:stroke weight="0pt" endcap="flat" joinstyle="miter" miterlimit="10" on="false" color="#000000" opacity="0"/>
                  <v:fill on="true" color="#000000"/>
                </v:shape>
                <v:shape id="Shape 172099" style="position:absolute;width:6644;height:91;left:26235;top:0;" coordsize="664464,9144" path="m0,0l664464,0l664464,9144l0,9144l0,0">
                  <v:stroke weight="0pt" endcap="flat" joinstyle="miter" miterlimit="10" on="false" color="#000000" opacity="0"/>
                  <v:fill on="true" color="#000000"/>
                </v:shape>
                <v:shape id="Shape 172100" style="position:absolute;width:6644;height:91;left:26235;top:175;" coordsize="664464,9144" path="m0,0l664464,0l664464,9144l0,9144l0,0">
                  <v:stroke weight="0pt" endcap="flat" joinstyle="miter" miterlimit="10" on="false" color="#000000" opacity="0"/>
                  <v:fill on="true" color="#000000"/>
                </v:shape>
                <v:shape id="Shape 172101" style="position:absolute;width:495;height:91;left:32880;top:0;" coordsize="49530,9144" path="m0,0l49530,0l49530,9144l0,9144l0,0">
                  <v:stroke weight="0pt" endcap="flat" joinstyle="miter" miterlimit="10" on="false" color="#000000" opacity="0"/>
                  <v:fill on="true" color="#000000"/>
                </v:shape>
                <v:shape id="Shape 172102" style="position:absolute;width:495;height:91;left:32880;top:175;" coordsize="49530,9144" path="m0,0l49530,0l49530,9144l0,9144l0,0">
                  <v:stroke weight="0pt" endcap="flat" joinstyle="miter" miterlimit="10" on="false" color="#000000" opacity="0"/>
                  <v:fill on="true" color="#000000"/>
                </v:shape>
                <v:shape id="Shape 172103" style="position:absolute;width:5334;height:91;left:33375;top:0;" coordsize="533400,9144" path="m0,0l533400,0l533400,9144l0,9144l0,0">
                  <v:stroke weight="0pt" endcap="flat" joinstyle="miter" miterlimit="10" on="false" color="#000000" opacity="0"/>
                  <v:fill on="true" color="#000000"/>
                </v:shape>
                <v:shape id="Shape 172104" style="position:absolute;width:5334;height:91;left:33375;top:175;" coordsize="533400,9144" path="m0,0l533400,0l533400,9144l0,9144l0,0">
                  <v:stroke weight="0pt" endcap="flat" joinstyle="miter" miterlimit="10" on="false" color="#000000" opacity="0"/>
                  <v:fill on="true" color="#000000"/>
                </v:shape>
                <v:shape id="Shape 172105" style="position:absolute;width:12138;height:91;left:0;top:1882;" coordsize="1213866,9144" path="m0,0l1213866,0l1213866,9144l0,9144l0,0">
                  <v:stroke weight="0pt" endcap="flat" joinstyle="miter" miterlimit="10" on="false" color="#000000" opacity="0"/>
                  <v:fill on="true" color="#000000"/>
                </v:shape>
                <v:shape id="Shape 172106" style="position:absolute;width:12138;height:91;left:0;top:2049;" coordsize="1213866,9144" path="m0,0l1213866,0l1213866,9144l0,9144l0,0">
                  <v:stroke weight="0pt" endcap="flat" joinstyle="miter" miterlimit="10" on="false" color="#000000" opacity="0"/>
                  <v:fill on="true" color="#000000"/>
                </v:shape>
                <v:shape id="Shape 172107" style="position:absolute;width:495;height:91;left:12138;top:1882;" coordsize="49530,9144" path="m0,0l49530,0l49530,9144l0,9144l0,0">
                  <v:stroke weight="0pt" endcap="flat" joinstyle="miter" miterlimit="10" on="false" color="#000000" opacity="0"/>
                  <v:fill on="true" color="#000000"/>
                </v:shape>
                <v:shape id="Shape 172108" style="position:absolute;width:495;height:91;left:12138;top:2049;" coordsize="49530,9144" path="m0,0l49530,0l49530,9144l0,9144l0,0">
                  <v:stroke weight="0pt" endcap="flat" joinstyle="miter" miterlimit="10" on="false" color="#000000" opacity="0"/>
                  <v:fill on="true" color="#000000"/>
                </v:shape>
                <v:shape id="Shape 172109" style="position:absolute;width:5981;height:91;left:12633;top:1882;" coordsize="598170,9144" path="m0,0l598170,0l598170,9144l0,9144l0,0">
                  <v:stroke weight="0pt" endcap="flat" joinstyle="miter" miterlimit="10" on="false" color="#000000" opacity="0"/>
                  <v:fill on="true" color="#000000"/>
                </v:shape>
                <v:shape id="Shape 172110" style="position:absolute;width:5981;height:91;left:12633;top:2049;" coordsize="598170,9144" path="m0,0l598170,0l598170,9144l0,9144l0,0">
                  <v:stroke weight="0pt" endcap="flat" joinstyle="miter" miterlimit="10" on="false" color="#000000" opacity="0"/>
                  <v:fill on="true" color="#000000"/>
                </v:shape>
                <v:shape id="Shape 172111" style="position:absolute;width:495;height:91;left:18615;top:1882;" coordsize="49530,9144" path="m0,0l49530,0l49530,9144l0,9144l0,0">
                  <v:stroke weight="0pt" endcap="flat" joinstyle="miter" miterlimit="10" on="false" color="#000000" opacity="0"/>
                  <v:fill on="true" color="#000000"/>
                </v:shape>
                <v:shape id="Shape 172112" style="position:absolute;width:495;height:91;left:18615;top:2049;" coordsize="49530,9144" path="m0,0l49530,0l49530,9144l0,9144l0,0">
                  <v:stroke weight="0pt" endcap="flat" joinstyle="miter" miterlimit="10" on="false" color="#000000" opacity="0"/>
                  <v:fill on="true" color="#000000"/>
                </v:shape>
                <v:shape id="Shape 172113" style="position:absolute;width:6629;height:91;left:19110;top:1882;" coordsize="662940,9144" path="m0,0l662940,0l662940,9144l0,9144l0,0">
                  <v:stroke weight="0pt" endcap="flat" joinstyle="miter" miterlimit="10" on="false" color="#000000" opacity="0"/>
                  <v:fill on="true" color="#000000"/>
                </v:shape>
                <v:shape id="Shape 172114" style="position:absolute;width:6629;height:91;left:19110;top:2049;" coordsize="662940,9144" path="m0,0l662940,0l662940,9144l0,9144l0,0">
                  <v:stroke weight="0pt" endcap="flat" joinstyle="miter" miterlimit="10" on="false" color="#000000" opacity="0"/>
                  <v:fill on="true" color="#000000"/>
                </v:shape>
                <v:shape id="Shape 172115" style="position:absolute;width:495;height:91;left:25740;top:1882;" coordsize="49530,9144" path="m0,0l49530,0l49530,9144l0,9144l0,0">
                  <v:stroke weight="0pt" endcap="flat" joinstyle="miter" miterlimit="10" on="false" color="#000000" opacity="0"/>
                  <v:fill on="true" color="#000000"/>
                </v:shape>
                <v:shape id="Shape 172116" style="position:absolute;width:495;height:91;left:25740;top:2049;" coordsize="49530,9144" path="m0,0l49530,0l49530,9144l0,9144l0,0">
                  <v:stroke weight="0pt" endcap="flat" joinstyle="miter" miterlimit="10" on="false" color="#000000" opacity="0"/>
                  <v:fill on="true" color="#000000"/>
                </v:shape>
                <v:shape id="Shape 172117" style="position:absolute;width:6644;height:91;left:26235;top:1882;" coordsize="664464,9144" path="m0,0l664464,0l664464,9144l0,9144l0,0">
                  <v:stroke weight="0pt" endcap="flat" joinstyle="miter" miterlimit="10" on="false" color="#000000" opacity="0"/>
                  <v:fill on="true" color="#000000"/>
                </v:shape>
                <v:shape id="Shape 172118" style="position:absolute;width:6644;height:91;left:26235;top:2049;" coordsize="664464,9144" path="m0,0l664464,0l664464,9144l0,9144l0,0">
                  <v:stroke weight="0pt" endcap="flat" joinstyle="miter" miterlimit="10" on="false" color="#000000" opacity="0"/>
                  <v:fill on="true" color="#000000"/>
                </v:shape>
                <v:shape id="Shape 172119" style="position:absolute;width:495;height:91;left:32880;top:1882;" coordsize="49530,9144" path="m0,0l49530,0l49530,9144l0,9144l0,0">
                  <v:stroke weight="0pt" endcap="flat" joinstyle="miter" miterlimit="10" on="false" color="#000000" opacity="0"/>
                  <v:fill on="true" color="#000000"/>
                </v:shape>
                <v:shape id="Shape 172120" style="position:absolute;width:495;height:91;left:32880;top:2049;" coordsize="49530,9144" path="m0,0l49530,0l49530,9144l0,9144l0,0">
                  <v:stroke weight="0pt" endcap="flat" joinstyle="miter" miterlimit="10" on="false" color="#000000" opacity="0"/>
                  <v:fill on="true" color="#000000"/>
                </v:shape>
                <v:shape id="Shape 172121" style="position:absolute;width:5334;height:91;left:33375;top:1882;" coordsize="533400,9144" path="m0,0l533400,0l533400,9144l0,9144l0,0">
                  <v:stroke weight="0pt" endcap="flat" joinstyle="miter" miterlimit="10" on="false" color="#000000" opacity="0"/>
                  <v:fill on="true" color="#000000"/>
                </v:shape>
                <v:shape id="Shape 172122" style="position:absolute;width:5334;height:91;left:33375;top:2049;" coordsize="533400,9144" path="m0,0l533400,0l533400,9144l0,9144l0,0">
                  <v:stroke weight="0pt" endcap="flat" joinstyle="miter" miterlimit="10" on="false" color="#000000" opacity="0"/>
                  <v:fill on="true" color="#000000"/>
                </v:shape>
                <v:shape id="Shape 172123" style="position:absolute;width:18707;height:91;left:0;top:3764;" coordsize="1870710,9144" path="m0,0l1870710,0l1870710,9144l0,9144l0,0">
                  <v:stroke weight="0pt" endcap="flat" joinstyle="miter" miterlimit="10" on="false" color="#000000" opacity="0"/>
                  <v:fill on="true" color="#000000"/>
                </v:shape>
                <v:shape id="Shape 172124" style="position:absolute;width:7033;height:91;left:18707;top:3764;" coordsize="703326,9144" path="m0,0l703326,0l703326,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Phillips-Perron test statistic </w:t>
      </w:r>
      <w:r>
        <w:rPr>
          <w:rFonts w:ascii="Arial" w:eastAsia="Arial" w:hAnsi="Arial" w:cs="Arial"/>
          <w:sz w:val="19"/>
        </w:rPr>
        <w:tab/>
      </w:r>
      <w:r>
        <w:rPr>
          <w:rFonts w:ascii="Arial" w:eastAsia="Arial" w:hAnsi="Arial" w:cs="Arial"/>
          <w:sz w:val="19"/>
          <w:u w:val="single" w:color="000000"/>
        </w:rPr>
        <w:t xml:space="preserve">-4.191835 </w:t>
      </w:r>
      <w:r>
        <w:rPr>
          <w:rFonts w:ascii="Arial" w:eastAsia="Arial" w:hAnsi="Arial" w:cs="Arial"/>
          <w:sz w:val="19"/>
          <w:u w:val="single" w:color="000000"/>
        </w:rPr>
        <w:tab/>
        <w:t xml:space="preserve"> 0.0214 </w:t>
      </w:r>
    </w:p>
    <w:tbl>
      <w:tblPr>
        <w:tblStyle w:val="TableGrid"/>
        <w:tblW w:w="6096" w:type="dxa"/>
        <w:tblInd w:w="658" w:type="dxa"/>
        <w:tblCellMar>
          <w:top w:w="0" w:type="dxa"/>
          <w:left w:w="0" w:type="dxa"/>
          <w:bottom w:w="0" w:type="dxa"/>
          <w:right w:w="0" w:type="dxa"/>
        </w:tblCellMar>
        <w:tblLook w:val="04A0" w:firstRow="1" w:lastRow="0" w:firstColumn="1" w:lastColumn="0" w:noHBand="0" w:noVBand="1"/>
      </w:tblPr>
      <w:tblGrid>
        <w:gridCol w:w="3493"/>
        <w:gridCol w:w="698"/>
        <w:gridCol w:w="1905"/>
      </w:tblGrid>
      <w:tr w:rsidR="00987387" w14:paraId="33D2D307" w14:textId="77777777">
        <w:trPr>
          <w:trHeight w:val="245"/>
        </w:trPr>
        <w:tc>
          <w:tcPr>
            <w:tcW w:w="3493" w:type="dxa"/>
            <w:tcBorders>
              <w:top w:val="nil"/>
              <w:left w:val="nil"/>
              <w:bottom w:val="nil"/>
              <w:right w:val="nil"/>
            </w:tcBorders>
          </w:tcPr>
          <w:p w14:paraId="7ED0E1A6" w14:textId="77777777" w:rsidR="00987387" w:rsidRDefault="00D205D0">
            <w:pPr>
              <w:tabs>
                <w:tab w:val="center" w:pos="2422"/>
              </w:tabs>
              <w:spacing w:after="0"/>
            </w:pPr>
            <w:r>
              <w:rPr>
                <w:rFonts w:ascii="Arial" w:eastAsia="Arial" w:hAnsi="Arial" w:cs="Arial"/>
                <w:sz w:val="19"/>
              </w:rPr>
              <w:t xml:space="preserve">Test critical values: </w:t>
            </w:r>
            <w:r>
              <w:rPr>
                <w:rFonts w:ascii="Arial" w:eastAsia="Arial" w:hAnsi="Arial" w:cs="Arial"/>
                <w:sz w:val="19"/>
              </w:rPr>
              <w:tab/>
              <w:t xml:space="preserve">1% level </w:t>
            </w:r>
          </w:p>
        </w:tc>
        <w:tc>
          <w:tcPr>
            <w:tcW w:w="698" w:type="dxa"/>
            <w:tcBorders>
              <w:top w:val="nil"/>
              <w:left w:val="nil"/>
              <w:bottom w:val="nil"/>
              <w:right w:val="nil"/>
            </w:tcBorders>
          </w:tcPr>
          <w:p w14:paraId="2E6D8EF9"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3C12AF10" w14:textId="77777777" w:rsidR="00987387" w:rsidRDefault="00D205D0">
            <w:pPr>
              <w:tabs>
                <w:tab w:val="center" w:pos="1444"/>
              </w:tabs>
              <w:spacing w:after="0"/>
            </w:pPr>
            <w:r>
              <w:rPr>
                <w:rFonts w:ascii="Arial" w:eastAsia="Arial" w:hAnsi="Arial" w:cs="Arial"/>
                <w:sz w:val="19"/>
              </w:rPr>
              <w:t xml:space="preserve">-4.616209 </w:t>
            </w:r>
            <w:r>
              <w:rPr>
                <w:rFonts w:ascii="Arial" w:eastAsia="Arial" w:hAnsi="Arial" w:cs="Arial"/>
                <w:sz w:val="19"/>
              </w:rPr>
              <w:tab/>
              <w:t xml:space="preserve"> </w:t>
            </w:r>
          </w:p>
        </w:tc>
      </w:tr>
      <w:tr w:rsidR="00987387" w14:paraId="33B7AEE2" w14:textId="77777777">
        <w:trPr>
          <w:trHeight w:val="217"/>
        </w:trPr>
        <w:tc>
          <w:tcPr>
            <w:tcW w:w="3493" w:type="dxa"/>
            <w:tcBorders>
              <w:top w:val="nil"/>
              <w:left w:val="nil"/>
              <w:bottom w:val="nil"/>
              <w:right w:val="nil"/>
            </w:tcBorders>
          </w:tcPr>
          <w:p w14:paraId="39F681B2" w14:textId="77777777" w:rsidR="00987387" w:rsidRDefault="00D205D0">
            <w:pPr>
              <w:tabs>
                <w:tab w:val="center" w:pos="955"/>
                <w:tab w:val="center" w:pos="2422"/>
              </w:tabs>
              <w:spacing w:after="0"/>
            </w:pPr>
            <w:r>
              <w:tab/>
            </w:r>
            <w:r>
              <w:rPr>
                <w:rFonts w:ascii="Arial" w:eastAsia="Arial" w:hAnsi="Arial" w:cs="Arial"/>
                <w:sz w:val="19"/>
              </w:rPr>
              <w:t xml:space="preserve"> </w:t>
            </w:r>
            <w:r>
              <w:rPr>
                <w:rFonts w:ascii="Arial" w:eastAsia="Arial" w:hAnsi="Arial" w:cs="Arial"/>
                <w:sz w:val="19"/>
              </w:rPr>
              <w:tab/>
              <w:t xml:space="preserve">5% level </w:t>
            </w:r>
          </w:p>
        </w:tc>
        <w:tc>
          <w:tcPr>
            <w:tcW w:w="698" w:type="dxa"/>
            <w:tcBorders>
              <w:top w:val="nil"/>
              <w:left w:val="nil"/>
              <w:bottom w:val="nil"/>
              <w:right w:val="nil"/>
            </w:tcBorders>
          </w:tcPr>
          <w:p w14:paraId="40DA4E73"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120061E1" w14:textId="77777777" w:rsidR="00987387" w:rsidRDefault="00D205D0">
            <w:pPr>
              <w:tabs>
                <w:tab w:val="center" w:pos="1446"/>
              </w:tabs>
              <w:spacing w:after="0"/>
            </w:pPr>
            <w:r>
              <w:rPr>
                <w:rFonts w:ascii="Arial" w:eastAsia="Arial" w:hAnsi="Arial" w:cs="Arial"/>
                <w:sz w:val="19"/>
              </w:rPr>
              <w:t xml:space="preserve">-3.710482 </w:t>
            </w:r>
            <w:r>
              <w:rPr>
                <w:rFonts w:ascii="Arial" w:eastAsia="Arial" w:hAnsi="Arial" w:cs="Arial"/>
                <w:sz w:val="19"/>
              </w:rPr>
              <w:tab/>
              <w:t xml:space="preserve"> </w:t>
            </w:r>
          </w:p>
        </w:tc>
      </w:tr>
      <w:tr w:rsidR="00987387" w14:paraId="563DA484" w14:textId="77777777">
        <w:trPr>
          <w:trHeight w:val="245"/>
        </w:trPr>
        <w:tc>
          <w:tcPr>
            <w:tcW w:w="3493" w:type="dxa"/>
            <w:tcBorders>
              <w:top w:val="nil"/>
              <w:left w:val="nil"/>
              <w:bottom w:val="nil"/>
              <w:right w:val="nil"/>
            </w:tcBorders>
          </w:tcPr>
          <w:p w14:paraId="28BCEC25" w14:textId="77777777" w:rsidR="00987387" w:rsidRDefault="00D205D0">
            <w:pPr>
              <w:tabs>
                <w:tab w:val="center" w:pos="955"/>
                <w:tab w:val="center" w:pos="2421"/>
              </w:tabs>
              <w:spacing w:after="0"/>
            </w:pPr>
            <w:r>
              <w:rPr>
                <w:noProof/>
              </w:rPr>
              <mc:AlternateContent>
                <mc:Choice Requires="wpg">
                  <w:drawing>
                    <wp:anchor distT="0" distB="0" distL="114300" distR="114300" simplePos="0" relativeHeight="251676672" behindDoc="1" locked="0" layoutInCell="1" allowOverlap="1" wp14:anchorId="0CA50D23" wp14:editId="32F5AC9E">
                      <wp:simplePos x="0" y="0"/>
                      <wp:positionH relativeFrom="column">
                        <wp:posOffset>0</wp:posOffset>
                      </wp:positionH>
                      <wp:positionV relativeFrom="paragraph">
                        <wp:posOffset>144870</wp:posOffset>
                      </wp:positionV>
                      <wp:extent cx="1911096" cy="25908"/>
                      <wp:effectExtent l="0" t="0" r="0" b="0"/>
                      <wp:wrapNone/>
                      <wp:docPr id="151604" name="Group 151604"/>
                      <wp:cNvGraphicFramePr/>
                      <a:graphic xmlns:a="http://schemas.openxmlformats.org/drawingml/2006/main">
                        <a:graphicData uri="http://schemas.microsoft.com/office/word/2010/wordprocessingGroup">
                          <wpg:wgp>
                            <wpg:cNvGrpSpPr/>
                            <wpg:grpSpPr>
                              <a:xfrm>
                                <a:off x="0" y="0"/>
                                <a:ext cx="1911096" cy="25908"/>
                                <a:chOff x="0" y="0"/>
                                <a:chExt cx="1911096" cy="25908"/>
                              </a:xfrm>
                            </wpg:grpSpPr>
                            <wps:wsp>
                              <wps:cNvPr id="172125" name="Shape 172125"/>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26" name="Shape 172126"/>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27" name="Shape 172127"/>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28" name="Shape 172128"/>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29" name="Shape 172129"/>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30" name="Shape 172130"/>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31" name="Shape 172131"/>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32" name="Shape 172132"/>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604" style="width:150.48pt;height:2.03998pt;position:absolute;z-index:-2147483591;mso-position-horizontal-relative:text;mso-position-horizontal:absolute;margin-left:0pt;mso-position-vertical-relative:text;margin-top:11.4071pt;" coordsize="19110,259">
                      <v:shape id="Shape 172133" style="position:absolute;width:12138;height:91;left:0;top:0;" coordsize="1213866,9144" path="m0,0l1213866,0l1213866,9144l0,9144l0,0">
                        <v:stroke weight="0pt" endcap="flat" joinstyle="miter" miterlimit="10" on="false" color="#000000" opacity="0"/>
                        <v:fill on="true" color="#000000"/>
                      </v:shape>
                      <v:shape id="Shape 172134" style="position:absolute;width:12138;height:91;left:0;top:175;" coordsize="1213866,9144" path="m0,0l1213866,0l1213866,9144l0,9144l0,0">
                        <v:stroke weight="0pt" endcap="flat" joinstyle="miter" miterlimit="10" on="false" color="#000000" opacity="0"/>
                        <v:fill on="true" color="#000000"/>
                      </v:shape>
                      <v:shape id="Shape 172135" style="position:absolute;width:495;height:91;left:12138;top:0;" coordsize="49530,9144" path="m0,0l49530,0l49530,9144l0,9144l0,0">
                        <v:stroke weight="0pt" endcap="flat" joinstyle="miter" miterlimit="10" on="false" color="#000000" opacity="0"/>
                        <v:fill on="true" color="#000000"/>
                      </v:shape>
                      <v:shape id="Shape 172136" style="position:absolute;width:495;height:91;left:12138;top:175;" coordsize="49530,9144" path="m0,0l49530,0l49530,9144l0,9144l0,0">
                        <v:stroke weight="0pt" endcap="flat" joinstyle="miter" miterlimit="10" on="false" color="#000000" opacity="0"/>
                        <v:fill on="true" color="#000000"/>
                      </v:shape>
                      <v:shape id="Shape 172137" style="position:absolute;width:5981;height:91;left:12633;top:0;" coordsize="598170,9144" path="m0,0l598170,0l598170,9144l0,9144l0,0">
                        <v:stroke weight="0pt" endcap="flat" joinstyle="miter" miterlimit="10" on="false" color="#000000" opacity="0"/>
                        <v:fill on="true" color="#000000"/>
                      </v:shape>
                      <v:shape id="Shape 172138" style="position:absolute;width:5981;height:91;left:12633;top:175;" coordsize="598170,9144" path="m0,0l598170,0l598170,9144l0,9144l0,0">
                        <v:stroke weight="0pt" endcap="flat" joinstyle="miter" miterlimit="10" on="false" color="#000000" opacity="0"/>
                        <v:fill on="true" color="#000000"/>
                      </v:shape>
                      <v:shape id="Shape 172139" style="position:absolute;width:495;height:91;left:18615;top:0;" coordsize="49530,9144" path="m0,0l49530,0l49530,9144l0,9144l0,0">
                        <v:stroke weight="0pt" endcap="flat" joinstyle="miter" miterlimit="10" on="false" color="#000000" opacity="0"/>
                        <v:fill on="true" color="#000000"/>
                      </v:shape>
                      <v:shape id="Shape 172140" style="position:absolute;width:495;height:91;left:18615;top:175;" coordsize="49530,9144" path="m0,0l49530,0l49530,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 </w:t>
            </w:r>
            <w:r>
              <w:rPr>
                <w:rFonts w:ascii="Arial" w:eastAsia="Arial" w:hAnsi="Arial" w:cs="Arial"/>
                <w:sz w:val="19"/>
              </w:rPr>
              <w:tab/>
              <w:t>10% level</w:t>
            </w:r>
          </w:p>
        </w:tc>
        <w:tc>
          <w:tcPr>
            <w:tcW w:w="698" w:type="dxa"/>
            <w:tcBorders>
              <w:top w:val="nil"/>
              <w:left w:val="nil"/>
              <w:bottom w:val="nil"/>
              <w:right w:val="nil"/>
            </w:tcBorders>
            <w:vAlign w:val="bottom"/>
          </w:tcPr>
          <w:p w14:paraId="72BC0B53" w14:textId="77777777" w:rsidR="00987387" w:rsidRDefault="00D205D0">
            <w:pPr>
              <w:spacing w:after="0"/>
              <w:ind w:left="-483"/>
            </w:pPr>
            <w:r>
              <w:rPr>
                <w:noProof/>
              </w:rPr>
              <mc:AlternateContent>
                <mc:Choice Requires="wpg">
                  <w:drawing>
                    <wp:inline distT="0" distB="0" distL="0" distR="0" wp14:anchorId="15EBE605" wp14:editId="15E3FF46">
                      <wp:extent cx="712470" cy="25908"/>
                      <wp:effectExtent l="0" t="0" r="0" b="0"/>
                      <wp:docPr id="151624" name="Group 151624"/>
                      <wp:cNvGraphicFramePr/>
                      <a:graphic xmlns:a="http://schemas.openxmlformats.org/drawingml/2006/main">
                        <a:graphicData uri="http://schemas.microsoft.com/office/word/2010/wordprocessingGroup">
                          <wpg:wgp>
                            <wpg:cNvGrpSpPr/>
                            <wpg:grpSpPr>
                              <a:xfrm>
                                <a:off x="0" y="0"/>
                                <a:ext cx="712470" cy="25908"/>
                                <a:chOff x="0" y="0"/>
                                <a:chExt cx="712470" cy="25908"/>
                              </a:xfrm>
                            </wpg:grpSpPr>
                            <wps:wsp>
                              <wps:cNvPr id="172141" name="Shape 172141"/>
                              <wps:cNvSpPr/>
                              <wps:spPr>
                                <a:xfrm>
                                  <a:off x="0"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42" name="Shape 172142"/>
                              <wps:cNvSpPr/>
                              <wps:spPr>
                                <a:xfrm>
                                  <a:off x="0"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43" name="Shape 172143"/>
                              <wps:cNvSpPr/>
                              <wps:spPr>
                                <a:xfrm>
                                  <a:off x="66294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44" name="Shape 172144"/>
                              <wps:cNvSpPr/>
                              <wps:spPr>
                                <a:xfrm>
                                  <a:off x="66294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1624" style="width:56.1pt;height:2.03998pt;mso-position-horizontal-relative:char;mso-position-vertical-relative:line" coordsize="7124,259">
                      <v:shape id="Shape 172145" style="position:absolute;width:6629;height:91;left:0;top:0;" coordsize="662940,9144" path="m0,0l662940,0l662940,9144l0,9144l0,0">
                        <v:stroke weight="0pt" endcap="flat" joinstyle="miter" miterlimit="10" on="false" color="#000000" opacity="0"/>
                        <v:fill on="true" color="#000000"/>
                      </v:shape>
                      <v:shape id="Shape 172146" style="position:absolute;width:6629;height:91;left:0;top:175;" coordsize="662940,9144" path="m0,0l662940,0l662940,9144l0,9144l0,0">
                        <v:stroke weight="0pt" endcap="flat" joinstyle="miter" miterlimit="10" on="false" color="#000000" opacity="0"/>
                        <v:fill on="true" color="#000000"/>
                      </v:shape>
                      <v:shape id="Shape 172147" style="position:absolute;width:495;height:91;left:6629;top:0;" coordsize="49530,9144" path="m0,0l49530,0l49530,9144l0,9144l0,0">
                        <v:stroke weight="0pt" endcap="flat" joinstyle="miter" miterlimit="10" on="false" color="#000000" opacity="0"/>
                        <v:fill on="true" color="#000000"/>
                      </v:shape>
                      <v:shape id="Shape 172148" style="position:absolute;width:495;height:91;left:6629;top:175;" coordsize="49530,9144" path="m0,0l49530,0l49530,9144l0,9144l0,0">
                        <v:stroke weight="0pt" endcap="flat" joinstyle="miter" miterlimit="10" on="false" color="#000000" opacity="0"/>
                        <v:fill on="true" color="#000000"/>
                      </v:shape>
                    </v:group>
                  </w:pict>
                </mc:Fallback>
              </mc:AlternateContent>
            </w:r>
          </w:p>
        </w:tc>
        <w:tc>
          <w:tcPr>
            <w:tcW w:w="1905" w:type="dxa"/>
            <w:tcBorders>
              <w:top w:val="nil"/>
              <w:left w:val="nil"/>
              <w:bottom w:val="nil"/>
              <w:right w:val="nil"/>
            </w:tcBorders>
          </w:tcPr>
          <w:p w14:paraId="330B5EB9" w14:textId="77777777" w:rsidR="00987387" w:rsidRDefault="00D205D0">
            <w:pPr>
              <w:tabs>
                <w:tab w:val="center" w:pos="1445"/>
              </w:tabs>
              <w:spacing w:after="0"/>
            </w:pPr>
            <w:r>
              <w:rPr>
                <w:noProof/>
              </w:rPr>
              <mc:AlternateContent>
                <mc:Choice Requires="wpg">
                  <w:drawing>
                    <wp:anchor distT="0" distB="0" distL="114300" distR="114300" simplePos="0" relativeHeight="251677696" behindDoc="1" locked="0" layoutInCell="1" allowOverlap="1" wp14:anchorId="66C4CF68" wp14:editId="2755C4B7">
                      <wp:simplePos x="0" y="0"/>
                      <wp:positionH relativeFrom="column">
                        <wp:posOffset>-37568</wp:posOffset>
                      </wp:positionH>
                      <wp:positionV relativeFrom="paragraph">
                        <wp:posOffset>144870</wp:posOffset>
                      </wp:positionV>
                      <wp:extent cx="1247394" cy="25908"/>
                      <wp:effectExtent l="0" t="0" r="0" b="0"/>
                      <wp:wrapNone/>
                      <wp:docPr id="151635" name="Group 151635"/>
                      <wp:cNvGraphicFramePr/>
                      <a:graphic xmlns:a="http://schemas.openxmlformats.org/drawingml/2006/main">
                        <a:graphicData uri="http://schemas.microsoft.com/office/word/2010/wordprocessingGroup">
                          <wpg:wgp>
                            <wpg:cNvGrpSpPr/>
                            <wpg:grpSpPr>
                              <a:xfrm>
                                <a:off x="0" y="0"/>
                                <a:ext cx="1247394" cy="25908"/>
                                <a:chOff x="0" y="0"/>
                                <a:chExt cx="1247394" cy="25908"/>
                              </a:xfrm>
                            </wpg:grpSpPr>
                            <wps:wsp>
                              <wps:cNvPr id="172149" name="Shape 172149"/>
                              <wps:cNvSpPr/>
                              <wps:spPr>
                                <a:xfrm>
                                  <a:off x="0"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50" name="Shape 172150"/>
                              <wps:cNvSpPr/>
                              <wps:spPr>
                                <a:xfrm>
                                  <a:off x="0"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51" name="Shape 172151"/>
                              <wps:cNvSpPr/>
                              <wps:spPr>
                                <a:xfrm>
                                  <a:off x="664464"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52" name="Shape 172152"/>
                              <wps:cNvSpPr/>
                              <wps:spPr>
                                <a:xfrm>
                                  <a:off x="664464"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53" name="Shape 172153"/>
                              <wps:cNvSpPr/>
                              <wps:spPr>
                                <a:xfrm>
                                  <a:off x="713994"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54" name="Shape 172154"/>
                              <wps:cNvSpPr/>
                              <wps:spPr>
                                <a:xfrm>
                                  <a:off x="713994"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635" style="width:98.22pt;height:2.03998pt;position:absolute;z-index:-2147483580;mso-position-horizontal-relative:text;mso-position-horizontal:absolute;margin-left:-2.95819pt;mso-position-vertical-relative:text;margin-top:11.4071pt;" coordsize="12473,259">
                      <v:shape id="Shape 172155" style="position:absolute;width:6644;height:91;left:0;top:0;" coordsize="664464,9144" path="m0,0l664464,0l664464,9144l0,9144l0,0">
                        <v:stroke weight="0pt" endcap="flat" joinstyle="miter" miterlimit="10" on="false" color="#000000" opacity="0"/>
                        <v:fill on="true" color="#000000"/>
                      </v:shape>
                      <v:shape id="Shape 172156" style="position:absolute;width:6644;height:91;left:0;top:175;" coordsize="664464,9144" path="m0,0l664464,0l664464,9144l0,9144l0,0">
                        <v:stroke weight="0pt" endcap="flat" joinstyle="miter" miterlimit="10" on="false" color="#000000" opacity="0"/>
                        <v:fill on="true" color="#000000"/>
                      </v:shape>
                      <v:shape id="Shape 172157" style="position:absolute;width:495;height:91;left:6644;top:0;" coordsize="49530,9144" path="m0,0l49530,0l49530,9144l0,9144l0,0">
                        <v:stroke weight="0pt" endcap="flat" joinstyle="miter" miterlimit="10" on="false" color="#000000" opacity="0"/>
                        <v:fill on="true" color="#000000"/>
                      </v:shape>
                      <v:shape id="Shape 172158" style="position:absolute;width:495;height:91;left:6644;top:175;" coordsize="49530,9144" path="m0,0l49530,0l49530,9144l0,9144l0,0">
                        <v:stroke weight="0pt" endcap="flat" joinstyle="miter" miterlimit="10" on="false" color="#000000" opacity="0"/>
                        <v:fill on="true" color="#000000"/>
                      </v:shape>
                      <v:shape id="Shape 172159" style="position:absolute;width:5334;height:91;left:7139;top:0;" coordsize="533400,9144" path="m0,0l533400,0l533400,9144l0,9144l0,0">
                        <v:stroke weight="0pt" endcap="flat" joinstyle="miter" miterlimit="10" on="false" color="#000000" opacity="0"/>
                        <v:fill on="true" color="#000000"/>
                      </v:shape>
                      <v:shape id="Shape 172160" style="position:absolute;width:5334;height:91;left:7139;top:175;" coordsize="533400,9144" path="m0,0l533400,0l533400,9144l0,9144l0,0">
                        <v:stroke weight="0pt" endcap="flat" joinstyle="miter" miterlimit="10" on="false" color="#000000" opacity="0"/>
                        <v:fill on="true" color="#000000"/>
                      </v:shape>
                    </v:group>
                  </w:pict>
                </mc:Fallback>
              </mc:AlternateContent>
            </w:r>
            <w:r>
              <w:rPr>
                <w:rFonts w:ascii="Arial" w:eastAsia="Arial" w:hAnsi="Arial" w:cs="Arial"/>
                <w:sz w:val="19"/>
              </w:rPr>
              <w:t>-3.297799</w:t>
            </w:r>
            <w:r>
              <w:rPr>
                <w:rFonts w:ascii="Arial" w:eastAsia="Arial" w:hAnsi="Arial" w:cs="Arial"/>
                <w:sz w:val="19"/>
              </w:rPr>
              <w:tab/>
              <w:t xml:space="preserve"> </w:t>
            </w:r>
          </w:p>
        </w:tc>
      </w:tr>
    </w:tbl>
    <w:p w14:paraId="15DD3678" w14:textId="77777777" w:rsidR="00987387" w:rsidRDefault="00D205D0">
      <w:pPr>
        <w:spacing w:after="4" w:line="248" w:lineRule="auto"/>
        <w:ind w:left="683" w:hanging="10"/>
      </w:pPr>
      <w:r>
        <w:rPr>
          <w:rFonts w:ascii="Arial" w:eastAsia="Arial" w:hAnsi="Arial" w:cs="Arial"/>
          <w:sz w:val="19"/>
        </w:rPr>
        <w:t xml:space="preserve">*MacKinnon (1996) one-sided p-values. </w:t>
      </w:r>
    </w:p>
    <w:p w14:paraId="627F5D41" w14:textId="77777777" w:rsidR="00987387" w:rsidRDefault="00D205D0">
      <w:pPr>
        <w:spacing w:after="4" w:line="248" w:lineRule="auto"/>
        <w:ind w:left="683" w:hanging="10"/>
      </w:pPr>
      <w:r>
        <w:rPr>
          <w:rFonts w:ascii="Arial" w:eastAsia="Arial" w:hAnsi="Arial" w:cs="Arial"/>
          <w:sz w:val="19"/>
        </w:rPr>
        <w:t xml:space="preserve">Warning: Probabilities and critical values calculated for 20 observations                  and may not be accurate for a sample size of 17 </w:t>
      </w:r>
    </w:p>
    <w:p w14:paraId="4B296147" w14:textId="77777777" w:rsidR="00987387" w:rsidRDefault="00D205D0">
      <w:pPr>
        <w:spacing w:after="0"/>
        <w:ind w:left="1613"/>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tbl>
      <w:tblPr>
        <w:tblStyle w:val="TableGrid"/>
        <w:tblW w:w="6109" w:type="dxa"/>
        <w:tblInd w:w="644" w:type="dxa"/>
        <w:tblCellMar>
          <w:top w:w="0" w:type="dxa"/>
          <w:left w:w="0" w:type="dxa"/>
          <w:bottom w:w="0" w:type="dxa"/>
          <w:right w:w="0" w:type="dxa"/>
        </w:tblCellMar>
        <w:tblLook w:val="04A0" w:firstRow="1" w:lastRow="0" w:firstColumn="1" w:lastColumn="0" w:noHBand="0" w:noVBand="1"/>
      </w:tblPr>
      <w:tblGrid>
        <w:gridCol w:w="2028"/>
        <w:gridCol w:w="3203"/>
        <w:gridCol w:w="878"/>
      </w:tblGrid>
      <w:tr w:rsidR="00987387" w14:paraId="353A3019" w14:textId="77777777">
        <w:trPr>
          <w:trHeight w:val="290"/>
        </w:trPr>
        <w:tc>
          <w:tcPr>
            <w:tcW w:w="5231" w:type="dxa"/>
            <w:gridSpan w:val="2"/>
            <w:tcBorders>
              <w:top w:val="double" w:sz="6" w:space="0" w:color="000000"/>
              <w:left w:val="nil"/>
              <w:bottom w:val="nil"/>
              <w:right w:val="nil"/>
            </w:tcBorders>
          </w:tcPr>
          <w:p w14:paraId="0D85B265" w14:textId="77777777" w:rsidR="00987387" w:rsidRDefault="00D205D0">
            <w:pPr>
              <w:spacing w:after="0"/>
              <w:ind w:left="42"/>
            </w:pPr>
            <w:r>
              <w:rPr>
                <w:rFonts w:ascii="Arial" w:eastAsia="Arial" w:hAnsi="Arial" w:cs="Arial"/>
                <w:sz w:val="19"/>
              </w:rPr>
              <w:t xml:space="preserve">Residual variance (no correction) </w:t>
            </w:r>
          </w:p>
        </w:tc>
        <w:tc>
          <w:tcPr>
            <w:tcW w:w="878" w:type="dxa"/>
            <w:tcBorders>
              <w:top w:val="double" w:sz="6" w:space="0" w:color="000000"/>
              <w:left w:val="nil"/>
              <w:bottom w:val="nil"/>
              <w:right w:val="nil"/>
            </w:tcBorders>
          </w:tcPr>
          <w:p w14:paraId="5D1978BF" w14:textId="77777777" w:rsidR="00987387" w:rsidRDefault="00D205D0">
            <w:pPr>
              <w:spacing w:after="0"/>
              <w:ind w:left="1"/>
              <w:jc w:val="both"/>
            </w:pPr>
            <w:r>
              <w:rPr>
                <w:rFonts w:ascii="Arial" w:eastAsia="Arial" w:hAnsi="Arial" w:cs="Arial"/>
                <w:sz w:val="19"/>
              </w:rPr>
              <w:t xml:space="preserve"> 269.9376</w:t>
            </w:r>
          </w:p>
        </w:tc>
      </w:tr>
      <w:tr w:rsidR="00987387" w14:paraId="7763F545" w14:textId="77777777">
        <w:trPr>
          <w:trHeight w:val="236"/>
        </w:trPr>
        <w:tc>
          <w:tcPr>
            <w:tcW w:w="5231" w:type="dxa"/>
            <w:gridSpan w:val="2"/>
            <w:tcBorders>
              <w:top w:val="nil"/>
              <w:left w:val="nil"/>
              <w:bottom w:val="single" w:sz="5" w:space="0" w:color="000000"/>
              <w:right w:val="nil"/>
            </w:tcBorders>
          </w:tcPr>
          <w:p w14:paraId="1453FA76" w14:textId="77777777" w:rsidR="00987387" w:rsidRDefault="00D205D0">
            <w:pPr>
              <w:spacing w:after="0"/>
              <w:ind w:left="42"/>
            </w:pPr>
            <w:r>
              <w:rPr>
                <w:rFonts w:ascii="Arial" w:eastAsia="Arial" w:hAnsi="Arial" w:cs="Arial"/>
                <w:sz w:val="19"/>
                <w:u w:val="single" w:color="000000"/>
              </w:rPr>
              <w:t xml:space="preserve">HAC corrected variance (Bartlett kernel) </w:t>
            </w:r>
          </w:p>
        </w:tc>
        <w:tc>
          <w:tcPr>
            <w:tcW w:w="878" w:type="dxa"/>
            <w:tcBorders>
              <w:top w:val="nil"/>
              <w:left w:val="nil"/>
              <w:bottom w:val="single" w:sz="5" w:space="0" w:color="000000"/>
              <w:right w:val="nil"/>
            </w:tcBorders>
          </w:tcPr>
          <w:p w14:paraId="74BC505D" w14:textId="77777777" w:rsidR="00987387" w:rsidRDefault="00D205D0">
            <w:pPr>
              <w:spacing w:after="0"/>
              <w:jc w:val="both"/>
            </w:pPr>
            <w:r>
              <w:rPr>
                <w:rFonts w:ascii="Arial" w:eastAsia="Arial" w:hAnsi="Arial" w:cs="Arial"/>
                <w:sz w:val="19"/>
                <w:u w:val="single" w:color="000000"/>
              </w:rPr>
              <w:t xml:space="preserve"> 243.5572 </w:t>
            </w:r>
          </w:p>
        </w:tc>
      </w:tr>
      <w:tr w:rsidR="00987387" w14:paraId="6FDDBFE4" w14:textId="77777777">
        <w:trPr>
          <w:trHeight w:val="1797"/>
        </w:trPr>
        <w:tc>
          <w:tcPr>
            <w:tcW w:w="5231" w:type="dxa"/>
            <w:gridSpan w:val="2"/>
            <w:tcBorders>
              <w:top w:val="single" w:sz="5" w:space="0" w:color="000000"/>
              <w:left w:val="nil"/>
              <w:bottom w:val="double" w:sz="5" w:space="0" w:color="000000"/>
              <w:right w:val="nil"/>
            </w:tcBorders>
          </w:tcPr>
          <w:p w14:paraId="50C55113" w14:textId="77777777" w:rsidR="00987387" w:rsidRDefault="00D205D0">
            <w:pPr>
              <w:spacing w:after="2" w:line="238" w:lineRule="auto"/>
              <w:ind w:left="968" w:right="550"/>
              <w:jc w:val="right"/>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p w14:paraId="3CC42D3B" w14:textId="77777777" w:rsidR="00987387" w:rsidRDefault="00D205D0">
            <w:pPr>
              <w:spacing w:after="0"/>
              <w:ind w:left="42"/>
            </w:pPr>
            <w:r>
              <w:rPr>
                <w:rFonts w:ascii="Arial" w:eastAsia="Arial" w:hAnsi="Arial" w:cs="Arial"/>
                <w:sz w:val="19"/>
              </w:rPr>
              <w:t xml:space="preserve">Phillips-Perron Test Equation </w:t>
            </w:r>
          </w:p>
          <w:p w14:paraId="4D07F66B" w14:textId="77777777" w:rsidR="00987387" w:rsidRDefault="00D205D0">
            <w:pPr>
              <w:spacing w:after="2" w:line="238" w:lineRule="auto"/>
              <w:ind w:left="42" w:right="2250"/>
            </w:pPr>
            <w:r>
              <w:rPr>
                <w:rFonts w:ascii="Arial" w:eastAsia="Arial" w:hAnsi="Arial" w:cs="Arial"/>
                <w:sz w:val="19"/>
              </w:rPr>
              <w:t xml:space="preserve">Dependent Variable: D(X2) Method: Least Squares </w:t>
            </w:r>
          </w:p>
          <w:p w14:paraId="4585335F" w14:textId="77777777" w:rsidR="00987387" w:rsidRDefault="00D205D0">
            <w:pPr>
              <w:spacing w:after="0"/>
              <w:ind w:left="42"/>
            </w:pPr>
            <w:r>
              <w:rPr>
                <w:rFonts w:ascii="Arial" w:eastAsia="Arial" w:hAnsi="Arial" w:cs="Arial"/>
                <w:sz w:val="19"/>
              </w:rPr>
              <w:t xml:space="preserve">Date: 11/02/07   Time: 14:58 </w:t>
            </w:r>
          </w:p>
          <w:p w14:paraId="2210AED0" w14:textId="77777777" w:rsidR="00987387" w:rsidRDefault="00D205D0">
            <w:pPr>
              <w:spacing w:after="0"/>
              <w:ind w:left="42"/>
            </w:pPr>
            <w:r>
              <w:rPr>
                <w:rFonts w:ascii="Arial" w:eastAsia="Arial" w:hAnsi="Arial" w:cs="Arial"/>
                <w:sz w:val="19"/>
              </w:rPr>
              <w:t>Sample(adjusted): 1989 2005</w:t>
            </w:r>
          </w:p>
          <w:p w14:paraId="750F193B" w14:textId="77777777" w:rsidR="00987387" w:rsidRDefault="00D205D0">
            <w:pPr>
              <w:spacing w:after="0"/>
              <w:ind w:left="42"/>
            </w:pPr>
            <w:r>
              <w:rPr>
                <w:rFonts w:ascii="Arial" w:eastAsia="Arial" w:hAnsi="Arial" w:cs="Arial"/>
                <w:sz w:val="19"/>
              </w:rPr>
              <w:t xml:space="preserve">Included observations: 17 after adjusting endpoints </w:t>
            </w:r>
          </w:p>
        </w:tc>
        <w:tc>
          <w:tcPr>
            <w:tcW w:w="878" w:type="dxa"/>
            <w:tcBorders>
              <w:top w:val="single" w:sz="5" w:space="0" w:color="000000"/>
              <w:left w:val="nil"/>
              <w:bottom w:val="double" w:sz="5" w:space="0" w:color="000000"/>
              <w:right w:val="nil"/>
            </w:tcBorders>
          </w:tcPr>
          <w:p w14:paraId="5F47EB10" w14:textId="77777777" w:rsidR="00987387" w:rsidRDefault="00D205D0">
            <w:pPr>
              <w:spacing w:after="0"/>
              <w:ind w:left="11"/>
              <w:jc w:val="center"/>
            </w:pPr>
            <w:r>
              <w:rPr>
                <w:rFonts w:ascii="Arial" w:eastAsia="Arial" w:hAnsi="Arial" w:cs="Arial"/>
                <w:sz w:val="19"/>
              </w:rPr>
              <w:t xml:space="preserve"> </w:t>
            </w:r>
          </w:p>
          <w:p w14:paraId="65119DC0" w14:textId="77777777" w:rsidR="00987387" w:rsidRDefault="00D205D0">
            <w:pPr>
              <w:spacing w:after="0"/>
              <w:ind w:left="12"/>
              <w:jc w:val="center"/>
            </w:pPr>
            <w:r>
              <w:rPr>
                <w:rFonts w:ascii="Arial" w:eastAsia="Arial" w:hAnsi="Arial" w:cs="Arial"/>
                <w:sz w:val="19"/>
              </w:rPr>
              <w:t xml:space="preserve"> </w:t>
            </w:r>
          </w:p>
        </w:tc>
      </w:tr>
      <w:tr w:rsidR="00987387" w14:paraId="252BC0A0" w14:textId="77777777">
        <w:trPr>
          <w:trHeight w:val="296"/>
        </w:trPr>
        <w:tc>
          <w:tcPr>
            <w:tcW w:w="2028" w:type="dxa"/>
            <w:tcBorders>
              <w:top w:val="double" w:sz="5" w:space="0" w:color="000000"/>
              <w:left w:val="nil"/>
              <w:bottom w:val="double" w:sz="5" w:space="0" w:color="000000"/>
              <w:right w:val="nil"/>
            </w:tcBorders>
          </w:tcPr>
          <w:p w14:paraId="2917724F" w14:textId="77777777" w:rsidR="00987387" w:rsidRDefault="00D205D0">
            <w:pPr>
              <w:spacing w:after="0"/>
              <w:ind w:right="91"/>
              <w:jc w:val="center"/>
            </w:pPr>
            <w:r>
              <w:rPr>
                <w:rFonts w:ascii="Arial" w:eastAsia="Arial" w:hAnsi="Arial" w:cs="Arial"/>
                <w:sz w:val="19"/>
              </w:rPr>
              <w:t xml:space="preserve">Variable </w:t>
            </w:r>
          </w:p>
        </w:tc>
        <w:tc>
          <w:tcPr>
            <w:tcW w:w="3203" w:type="dxa"/>
            <w:tcBorders>
              <w:top w:val="double" w:sz="5" w:space="0" w:color="000000"/>
              <w:left w:val="nil"/>
              <w:bottom w:val="double" w:sz="5" w:space="0" w:color="000000"/>
              <w:right w:val="nil"/>
            </w:tcBorders>
          </w:tcPr>
          <w:p w14:paraId="03890A82" w14:textId="77777777" w:rsidR="00987387" w:rsidRDefault="00D205D0">
            <w:pPr>
              <w:tabs>
                <w:tab w:val="center" w:pos="1608"/>
                <w:tab w:val="right" w:pos="3203"/>
              </w:tabs>
              <w:spacing w:after="0"/>
            </w:pPr>
            <w:r>
              <w:rPr>
                <w:rFonts w:ascii="Arial" w:eastAsia="Arial" w:hAnsi="Arial" w:cs="Arial"/>
                <w:sz w:val="19"/>
              </w:rPr>
              <w:t>Coefficient</w:t>
            </w:r>
            <w:r>
              <w:rPr>
                <w:rFonts w:ascii="Arial" w:eastAsia="Arial" w:hAnsi="Arial" w:cs="Arial"/>
                <w:sz w:val="19"/>
              </w:rPr>
              <w:tab/>
              <w:t>Std. Error</w:t>
            </w:r>
            <w:r>
              <w:rPr>
                <w:rFonts w:ascii="Arial" w:eastAsia="Arial" w:hAnsi="Arial" w:cs="Arial"/>
                <w:sz w:val="19"/>
              </w:rPr>
              <w:tab/>
              <w:t>t-Statistic</w:t>
            </w:r>
          </w:p>
        </w:tc>
        <w:tc>
          <w:tcPr>
            <w:tcW w:w="878" w:type="dxa"/>
            <w:tcBorders>
              <w:top w:val="double" w:sz="5" w:space="0" w:color="000000"/>
              <w:left w:val="nil"/>
              <w:bottom w:val="double" w:sz="5" w:space="0" w:color="000000"/>
              <w:right w:val="nil"/>
            </w:tcBorders>
          </w:tcPr>
          <w:p w14:paraId="3B64CD7B" w14:textId="77777777" w:rsidR="00987387" w:rsidRDefault="00D205D0">
            <w:pPr>
              <w:spacing w:after="0"/>
              <w:ind w:right="29"/>
              <w:jc w:val="right"/>
            </w:pPr>
            <w:r>
              <w:rPr>
                <w:rFonts w:ascii="Arial" w:eastAsia="Arial" w:hAnsi="Arial" w:cs="Arial"/>
                <w:sz w:val="19"/>
              </w:rPr>
              <w:t xml:space="preserve">Prob. </w:t>
            </w:r>
          </w:p>
        </w:tc>
      </w:tr>
      <w:tr w:rsidR="00987387" w14:paraId="48201EAB" w14:textId="77777777">
        <w:trPr>
          <w:trHeight w:val="291"/>
        </w:trPr>
        <w:tc>
          <w:tcPr>
            <w:tcW w:w="2028" w:type="dxa"/>
            <w:tcBorders>
              <w:top w:val="double" w:sz="5" w:space="0" w:color="000000"/>
              <w:left w:val="nil"/>
              <w:bottom w:val="nil"/>
              <w:right w:val="nil"/>
            </w:tcBorders>
          </w:tcPr>
          <w:p w14:paraId="1A8984E8" w14:textId="77777777" w:rsidR="00987387" w:rsidRDefault="00D205D0">
            <w:pPr>
              <w:spacing w:after="0"/>
              <w:ind w:right="90"/>
              <w:jc w:val="center"/>
            </w:pPr>
            <w:r>
              <w:rPr>
                <w:rFonts w:ascii="Arial" w:eastAsia="Arial" w:hAnsi="Arial" w:cs="Arial"/>
                <w:sz w:val="19"/>
              </w:rPr>
              <w:t xml:space="preserve">X2(-1) </w:t>
            </w:r>
          </w:p>
        </w:tc>
        <w:tc>
          <w:tcPr>
            <w:tcW w:w="3203" w:type="dxa"/>
            <w:tcBorders>
              <w:top w:val="double" w:sz="5" w:space="0" w:color="000000"/>
              <w:left w:val="nil"/>
              <w:bottom w:val="nil"/>
              <w:right w:val="nil"/>
            </w:tcBorders>
          </w:tcPr>
          <w:p w14:paraId="28BC7666" w14:textId="77777777" w:rsidR="00987387" w:rsidRDefault="00D205D0">
            <w:pPr>
              <w:tabs>
                <w:tab w:val="center" w:pos="1618"/>
                <w:tab w:val="right" w:pos="3203"/>
              </w:tabs>
              <w:spacing w:after="0"/>
            </w:pPr>
            <w:r>
              <w:rPr>
                <w:rFonts w:ascii="Arial" w:eastAsia="Arial" w:hAnsi="Arial" w:cs="Arial"/>
                <w:sz w:val="19"/>
              </w:rPr>
              <w:t>-1.111913</w:t>
            </w:r>
            <w:r>
              <w:rPr>
                <w:rFonts w:ascii="Arial" w:eastAsia="Arial" w:hAnsi="Arial" w:cs="Arial"/>
                <w:sz w:val="19"/>
              </w:rPr>
              <w:tab/>
              <w:t>0.265870</w:t>
            </w:r>
            <w:r>
              <w:rPr>
                <w:rFonts w:ascii="Arial" w:eastAsia="Arial" w:hAnsi="Arial" w:cs="Arial"/>
                <w:sz w:val="19"/>
              </w:rPr>
              <w:tab/>
              <w:t>-4.182163</w:t>
            </w:r>
          </w:p>
        </w:tc>
        <w:tc>
          <w:tcPr>
            <w:tcW w:w="878" w:type="dxa"/>
            <w:tcBorders>
              <w:top w:val="double" w:sz="5" w:space="0" w:color="000000"/>
              <w:left w:val="nil"/>
              <w:bottom w:val="nil"/>
              <w:right w:val="nil"/>
            </w:tcBorders>
          </w:tcPr>
          <w:p w14:paraId="6116F0C8" w14:textId="77777777" w:rsidR="00987387" w:rsidRDefault="00D205D0">
            <w:pPr>
              <w:spacing w:after="0"/>
              <w:ind w:right="29"/>
              <w:jc w:val="right"/>
            </w:pPr>
            <w:r>
              <w:rPr>
                <w:rFonts w:ascii="Arial" w:eastAsia="Arial" w:hAnsi="Arial" w:cs="Arial"/>
                <w:sz w:val="19"/>
              </w:rPr>
              <w:t>0.0009</w:t>
            </w:r>
          </w:p>
        </w:tc>
      </w:tr>
      <w:tr w:rsidR="00987387" w14:paraId="1713C420" w14:textId="77777777">
        <w:trPr>
          <w:trHeight w:val="217"/>
        </w:trPr>
        <w:tc>
          <w:tcPr>
            <w:tcW w:w="2028" w:type="dxa"/>
            <w:tcBorders>
              <w:top w:val="nil"/>
              <w:left w:val="nil"/>
              <w:bottom w:val="nil"/>
              <w:right w:val="nil"/>
            </w:tcBorders>
          </w:tcPr>
          <w:p w14:paraId="1345632F" w14:textId="77777777" w:rsidR="00987387" w:rsidRDefault="00D205D0">
            <w:pPr>
              <w:spacing w:after="0"/>
              <w:ind w:right="92"/>
              <w:jc w:val="center"/>
            </w:pPr>
            <w:r>
              <w:rPr>
                <w:rFonts w:ascii="Arial" w:eastAsia="Arial" w:hAnsi="Arial" w:cs="Arial"/>
                <w:sz w:val="19"/>
              </w:rPr>
              <w:t xml:space="preserve">C </w:t>
            </w:r>
          </w:p>
        </w:tc>
        <w:tc>
          <w:tcPr>
            <w:tcW w:w="3203" w:type="dxa"/>
            <w:tcBorders>
              <w:top w:val="nil"/>
              <w:left w:val="nil"/>
              <w:bottom w:val="nil"/>
              <w:right w:val="nil"/>
            </w:tcBorders>
          </w:tcPr>
          <w:p w14:paraId="67FACC7A" w14:textId="77777777" w:rsidR="00987387" w:rsidRDefault="00D205D0">
            <w:pPr>
              <w:tabs>
                <w:tab w:val="center" w:pos="1619"/>
                <w:tab w:val="right" w:pos="3203"/>
              </w:tabs>
              <w:spacing w:after="0"/>
            </w:pPr>
            <w:r>
              <w:rPr>
                <w:rFonts w:ascii="Arial" w:eastAsia="Arial" w:hAnsi="Arial" w:cs="Arial"/>
                <w:sz w:val="19"/>
              </w:rPr>
              <w:t>11.58522</w:t>
            </w:r>
            <w:r>
              <w:rPr>
                <w:rFonts w:ascii="Arial" w:eastAsia="Arial" w:hAnsi="Arial" w:cs="Arial"/>
                <w:sz w:val="19"/>
              </w:rPr>
              <w:tab/>
              <w:t>9.465390</w:t>
            </w:r>
            <w:r>
              <w:rPr>
                <w:rFonts w:ascii="Arial" w:eastAsia="Arial" w:hAnsi="Arial" w:cs="Arial"/>
                <w:sz w:val="19"/>
              </w:rPr>
              <w:tab/>
              <w:t>1.223956</w:t>
            </w:r>
          </w:p>
        </w:tc>
        <w:tc>
          <w:tcPr>
            <w:tcW w:w="878" w:type="dxa"/>
            <w:tcBorders>
              <w:top w:val="nil"/>
              <w:left w:val="nil"/>
              <w:bottom w:val="nil"/>
              <w:right w:val="nil"/>
            </w:tcBorders>
          </w:tcPr>
          <w:p w14:paraId="1B834C53" w14:textId="77777777" w:rsidR="00987387" w:rsidRDefault="00D205D0">
            <w:pPr>
              <w:spacing w:after="0"/>
              <w:ind w:right="30"/>
              <w:jc w:val="right"/>
            </w:pPr>
            <w:r>
              <w:rPr>
                <w:rFonts w:ascii="Arial" w:eastAsia="Arial" w:hAnsi="Arial" w:cs="Arial"/>
                <w:sz w:val="19"/>
              </w:rPr>
              <w:t>0.2412</w:t>
            </w:r>
          </w:p>
        </w:tc>
      </w:tr>
      <w:tr w:rsidR="00987387" w14:paraId="53E2E239" w14:textId="77777777">
        <w:trPr>
          <w:trHeight w:val="221"/>
        </w:trPr>
        <w:tc>
          <w:tcPr>
            <w:tcW w:w="2028" w:type="dxa"/>
            <w:tcBorders>
              <w:top w:val="nil"/>
              <w:left w:val="nil"/>
              <w:bottom w:val="double" w:sz="6" w:space="0" w:color="000000"/>
              <w:right w:val="nil"/>
            </w:tcBorders>
          </w:tcPr>
          <w:p w14:paraId="6C57CD66" w14:textId="77777777" w:rsidR="00987387" w:rsidRDefault="00D205D0">
            <w:pPr>
              <w:spacing w:after="0"/>
              <w:ind w:right="91"/>
              <w:jc w:val="center"/>
            </w:pPr>
            <w:r>
              <w:rPr>
                <w:rFonts w:ascii="Arial" w:eastAsia="Arial" w:hAnsi="Arial" w:cs="Arial"/>
                <w:sz w:val="19"/>
              </w:rPr>
              <w:t xml:space="preserve">@TREND(1988) </w:t>
            </w:r>
          </w:p>
        </w:tc>
        <w:tc>
          <w:tcPr>
            <w:tcW w:w="3203" w:type="dxa"/>
            <w:tcBorders>
              <w:top w:val="nil"/>
              <w:left w:val="nil"/>
              <w:bottom w:val="double" w:sz="6" w:space="0" w:color="000000"/>
              <w:right w:val="nil"/>
            </w:tcBorders>
          </w:tcPr>
          <w:p w14:paraId="7F6FB0B8" w14:textId="77777777" w:rsidR="00987387" w:rsidRDefault="00D205D0">
            <w:pPr>
              <w:tabs>
                <w:tab w:val="center" w:pos="1619"/>
                <w:tab w:val="right" w:pos="3203"/>
              </w:tabs>
              <w:spacing w:after="0"/>
            </w:pPr>
            <w:r>
              <w:rPr>
                <w:rFonts w:ascii="Arial" w:eastAsia="Arial" w:hAnsi="Arial" w:cs="Arial"/>
                <w:sz w:val="19"/>
              </w:rPr>
              <w:t>0.216341</w:t>
            </w:r>
            <w:r>
              <w:rPr>
                <w:rFonts w:ascii="Arial" w:eastAsia="Arial" w:hAnsi="Arial" w:cs="Arial"/>
                <w:sz w:val="19"/>
              </w:rPr>
              <w:tab/>
              <w:t>0.901829</w:t>
            </w:r>
            <w:r>
              <w:rPr>
                <w:rFonts w:ascii="Arial" w:eastAsia="Arial" w:hAnsi="Arial" w:cs="Arial"/>
                <w:sz w:val="19"/>
              </w:rPr>
              <w:tab/>
              <w:t>0.239891</w:t>
            </w:r>
          </w:p>
        </w:tc>
        <w:tc>
          <w:tcPr>
            <w:tcW w:w="878" w:type="dxa"/>
            <w:tcBorders>
              <w:top w:val="nil"/>
              <w:left w:val="nil"/>
              <w:bottom w:val="double" w:sz="6" w:space="0" w:color="000000"/>
              <w:right w:val="nil"/>
            </w:tcBorders>
          </w:tcPr>
          <w:p w14:paraId="7ADB8DFB" w14:textId="77777777" w:rsidR="00987387" w:rsidRDefault="00D205D0">
            <w:pPr>
              <w:spacing w:after="0"/>
              <w:ind w:right="29"/>
              <w:jc w:val="right"/>
            </w:pPr>
            <w:r>
              <w:rPr>
                <w:rFonts w:ascii="Arial" w:eastAsia="Arial" w:hAnsi="Arial" w:cs="Arial"/>
                <w:sz w:val="19"/>
              </w:rPr>
              <w:t>0.8139</w:t>
            </w:r>
          </w:p>
        </w:tc>
      </w:tr>
      <w:tr w:rsidR="00987387" w14:paraId="41386707" w14:textId="77777777">
        <w:trPr>
          <w:trHeight w:val="292"/>
        </w:trPr>
        <w:tc>
          <w:tcPr>
            <w:tcW w:w="2028" w:type="dxa"/>
            <w:tcBorders>
              <w:top w:val="double" w:sz="6" w:space="0" w:color="000000"/>
              <w:left w:val="nil"/>
              <w:bottom w:val="nil"/>
              <w:right w:val="nil"/>
            </w:tcBorders>
          </w:tcPr>
          <w:p w14:paraId="420D9147" w14:textId="77777777" w:rsidR="00987387" w:rsidRDefault="00D205D0">
            <w:pPr>
              <w:spacing w:after="0"/>
              <w:ind w:left="42"/>
            </w:pPr>
            <w:r>
              <w:rPr>
                <w:rFonts w:ascii="Arial" w:eastAsia="Arial" w:hAnsi="Arial" w:cs="Arial"/>
                <w:sz w:val="19"/>
              </w:rPr>
              <w:t xml:space="preserve">R-squared </w:t>
            </w:r>
          </w:p>
        </w:tc>
        <w:tc>
          <w:tcPr>
            <w:tcW w:w="3203" w:type="dxa"/>
            <w:tcBorders>
              <w:top w:val="double" w:sz="6" w:space="0" w:color="000000"/>
              <w:left w:val="nil"/>
              <w:bottom w:val="nil"/>
              <w:right w:val="nil"/>
            </w:tcBorders>
          </w:tcPr>
          <w:p w14:paraId="1D8B3234" w14:textId="77777777" w:rsidR="00987387" w:rsidRDefault="00D205D0">
            <w:pPr>
              <w:spacing w:after="0"/>
              <w:ind w:left="104"/>
            </w:pPr>
            <w:r>
              <w:rPr>
                <w:rFonts w:ascii="Arial" w:eastAsia="Arial" w:hAnsi="Arial" w:cs="Arial"/>
                <w:sz w:val="19"/>
              </w:rPr>
              <w:t xml:space="preserve">0.556123    Mean dependent var </w:t>
            </w:r>
          </w:p>
        </w:tc>
        <w:tc>
          <w:tcPr>
            <w:tcW w:w="878" w:type="dxa"/>
            <w:tcBorders>
              <w:top w:val="double" w:sz="6" w:space="0" w:color="000000"/>
              <w:left w:val="nil"/>
              <w:bottom w:val="nil"/>
              <w:right w:val="nil"/>
            </w:tcBorders>
          </w:tcPr>
          <w:p w14:paraId="0011AD77" w14:textId="77777777" w:rsidR="00987387" w:rsidRDefault="00D205D0">
            <w:pPr>
              <w:spacing w:after="0"/>
              <w:ind w:left="65"/>
              <w:jc w:val="both"/>
            </w:pPr>
            <w:r>
              <w:rPr>
                <w:rFonts w:ascii="Arial" w:eastAsia="Arial" w:hAnsi="Arial" w:cs="Arial"/>
                <w:sz w:val="19"/>
              </w:rPr>
              <w:t>0.213529</w:t>
            </w:r>
          </w:p>
        </w:tc>
      </w:tr>
      <w:tr w:rsidR="00987387" w14:paraId="5476E9C4" w14:textId="77777777">
        <w:trPr>
          <w:trHeight w:val="216"/>
        </w:trPr>
        <w:tc>
          <w:tcPr>
            <w:tcW w:w="2028" w:type="dxa"/>
            <w:tcBorders>
              <w:top w:val="nil"/>
              <w:left w:val="nil"/>
              <w:bottom w:val="nil"/>
              <w:right w:val="nil"/>
            </w:tcBorders>
          </w:tcPr>
          <w:p w14:paraId="2BD5453F" w14:textId="77777777" w:rsidR="00987387" w:rsidRDefault="00D205D0">
            <w:pPr>
              <w:spacing w:after="0"/>
              <w:ind w:left="42"/>
            </w:pPr>
            <w:r>
              <w:rPr>
                <w:rFonts w:ascii="Arial" w:eastAsia="Arial" w:hAnsi="Arial" w:cs="Arial"/>
                <w:sz w:val="19"/>
              </w:rPr>
              <w:t>Adjusted R-squared</w:t>
            </w:r>
          </w:p>
        </w:tc>
        <w:tc>
          <w:tcPr>
            <w:tcW w:w="3203" w:type="dxa"/>
            <w:tcBorders>
              <w:top w:val="nil"/>
              <w:left w:val="nil"/>
              <w:bottom w:val="nil"/>
              <w:right w:val="nil"/>
            </w:tcBorders>
          </w:tcPr>
          <w:p w14:paraId="2FCE50DD" w14:textId="77777777" w:rsidR="00987387" w:rsidRDefault="00D205D0">
            <w:pPr>
              <w:spacing w:after="0"/>
              <w:ind w:left="104"/>
            </w:pPr>
            <w:r>
              <w:rPr>
                <w:rFonts w:ascii="Arial" w:eastAsia="Arial" w:hAnsi="Arial" w:cs="Arial"/>
                <w:sz w:val="19"/>
              </w:rPr>
              <w:t>0.492712   S.D. dependent var</w:t>
            </w:r>
          </w:p>
        </w:tc>
        <w:tc>
          <w:tcPr>
            <w:tcW w:w="878" w:type="dxa"/>
            <w:tcBorders>
              <w:top w:val="nil"/>
              <w:left w:val="nil"/>
              <w:bottom w:val="nil"/>
              <w:right w:val="nil"/>
            </w:tcBorders>
          </w:tcPr>
          <w:p w14:paraId="1900F2FF" w14:textId="77777777" w:rsidR="00987387" w:rsidRDefault="00D205D0">
            <w:pPr>
              <w:spacing w:after="0"/>
              <w:ind w:left="64"/>
              <w:jc w:val="both"/>
            </w:pPr>
            <w:r>
              <w:rPr>
                <w:rFonts w:ascii="Arial" w:eastAsia="Arial" w:hAnsi="Arial" w:cs="Arial"/>
                <w:sz w:val="19"/>
              </w:rPr>
              <w:t>25.41937</w:t>
            </w:r>
          </w:p>
        </w:tc>
      </w:tr>
      <w:tr w:rsidR="00987387" w14:paraId="2A6806C2" w14:textId="77777777">
        <w:trPr>
          <w:trHeight w:val="216"/>
        </w:trPr>
        <w:tc>
          <w:tcPr>
            <w:tcW w:w="2028" w:type="dxa"/>
            <w:tcBorders>
              <w:top w:val="nil"/>
              <w:left w:val="nil"/>
              <w:bottom w:val="nil"/>
              <w:right w:val="nil"/>
            </w:tcBorders>
          </w:tcPr>
          <w:p w14:paraId="70F2E8D4" w14:textId="77777777" w:rsidR="00987387" w:rsidRDefault="00D205D0">
            <w:pPr>
              <w:spacing w:after="0"/>
              <w:ind w:left="42"/>
            </w:pPr>
            <w:r>
              <w:rPr>
                <w:rFonts w:ascii="Arial" w:eastAsia="Arial" w:hAnsi="Arial" w:cs="Arial"/>
                <w:sz w:val="19"/>
              </w:rPr>
              <w:t xml:space="preserve">S.E. of regression </w:t>
            </w:r>
          </w:p>
        </w:tc>
        <w:tc>
          <w:tcPr>
            <w:tcW w:w="3203" w:type="dxa"/>
            <w:tcBorders>
              <w:top w:val="nil"/>
              <w:left w:val="nil"/>
              <w:bottom w:val="nil"/>
              <w:right w:val="nil"/>
            </w:tcBorders>
          </w:tcPr>
          <w:p w14:paraId="31DB0B0C" w14:textId="77777777" w:rsidR="00987387" w:rsidRDefault="00D205D0">
            <w:pPr>
              <w:spacing w:after="0"/>
              <w:ind w:left="105"/>
            </w:pPr>
            <w:r>
              <w:rPr>
                <w:rFonts w:ascii="Arial" w:eastAsia="Arial" w:hAnsi="Arial" w:cs="Arial"/>
                <w:sz w:val="19"/>
              </w:rPr>
              <w:t xml:space="preserve">18.10473    Akaike info criterion </w:t>
            </w:r>
          </w:p>
        </w:tc>
        <w:tc>
          <w:tcPr>
            <w:tcW w:w="878" w:type="dxa"/>
            <w:tcBorders>
              <w:top w:val="nil"/>
              <w:left w:val="nil"/>
              <w:bottom w:val="nil"/>
              <w:right w:val="nil"/>
            </w:tcBorders>
          </w:tcPr>
          <w:p w14:paraId="3B4392EB" w14:textId="77777777" w:rsidR="00987387" w:rsidRDefault="00D205D0">
            <w:pPr>
              <w:spacing w:after="0"/>
              <w:ind w:left="65"/>
              <w:jc w:val="both"/>
            </w:pPr>
            <w:r>
              <w:rPr>
                <w:rFonts w:ascii="Arial" w:eastAsia="Arial" w:hAnsi="Arial" w:cs="Arial"/>
                <w:sz w:val="19"/>
              </w:rPr>
              <w:t>8.789009</w:t>
            </w:r>
          </w:p>
        </w:tc>
      </w:tr>
      <w:tr w:rsidR="00987387" w14:paraId="227F940D" w14:textId="77777777">
        <w:trPr>
          <w:trHeight w:val="217"/>
        </w:trPr>
        <w:tc>
          <w:tcPr>
            <w:tcW w:w="2028" w:type="dxa"/>
            <w:tcBorders>
              <w:top w:val="nil"/>
              <w:left w:val="nil"/>
              <w:bottom w:val="nil"/>
              <w:right w:val="nil"/>
            </w:tcBorders>
          </w:tcPr>
          <w:p w14:paraId="73D7FB98" w14:textId="77777777" w:rsidR="00987387" w:rsidRDefault="00D205D0">
            <w:pPr>
              <w:spacing w:after="0"/>
              <w:ind w:left="42"/>
            </w:pPr>
            <w:r>
              <w:rPr>
                <w:rFonts w:ascii="Arial" w:eastAsia="Arial" w:hAnsi="Arial" w:cs="Arial"/>
                <w:sz w:val="19"/>
              </w:rPr>
              <w:t xml:space="preserve">Sum squared resid </w:t>
            </w:r>
          </w:p>
        </w:tc>
        <w:tc>
          <w:tcPr>
            <w:tcW w:w="3203" w:type="dxa"/>
            <w:tcBorders>
              <w:top w:val="nil"/>
              <w:left w:val="nil"/>
              <w:bottom w:val="nil"/>
              <w:right w:val="nil"/>
            </w:tcBorders>
          </w:tcPr>
          <w:p w14:paraId="3FDBDC1F" w14:textId="77777777" w:rsidR="00987387" w:rsidRDefault="00D205D0">
            <w:pPr>
              <w:spacing w:after="0"/>
              <w:ind w:left="104"/>
            </w:pPr>
            <w:r>
              <w:rPr>
                <w:rFonts w:ascii="Arial" w:eastAsia="Arial" w:hAnsi="Arial" w:cs="Arial"/>
                <w:sz w:val="19"/>
              </w:rPr>
              <w:t xml:space="preserve">4588.939    Schwarz criterion </w:t>
            </w:r>
          </w:p>
        </w:tc>
        <w:tc>
          <w:tcPr>
            <w:tcW w:w="878" w:type="dxa"/>
            <w:tcBorders>
              <w:top w:val="nil"/>
              <w:left w:val="nil"/>
              <w:bottom w:val="nil"/>
              <w:right w:val="nil"/>
            </w:tcBorders>
          </w:tcPr>
          <w:p w14:paraId="70986C4C" w14:textId="77777777" w:rsidR="00987387" w:rsidRDefault="00D205D0">
            <w:pPr>
              <w:spacing w:after="0"/>
              <w:ind w:left="64"/>
              <w:jc w:val="both"/>
            </w:pPr>
            <w:r>
              <w:rPr>
                <w:rFonts w:ascii="Arial" w:eastAsia="Arial" w:hAnsi="Arial" w:cs="Arial"/>
                <w:sz w:val="19"/>
              </w:rPr>
              <w:t>8.936047</w:t>
            </w:r>
          </w:p>
        </w:tc>
      </w:tr>
      <w:tr w:rsidR="00987387" w14:paraId="7BC702FB" w14:textId="77777777">
        <w:trPr>
          <w:trHeight w:val="216"/>
        </w:trPr>
        <w:tc>
          <w:tcPr>
            <w:tcW w:w="2028" w:type="dxa"/>
            <w:tcBorders>
              <w:top w:val="nil"/>
              <w:left w:val="nil"/>
              <w:bottom w:val="nil"/>
              <w:right w:val="nil"/>
            </w:tcBorders>
          </w:tcPr>
          <w:p w14:paraId="135F74B1" w14:textId="77777777" w:rsidR="00987387" w:rsidRDefault="00D205D0">
            <w:pPr>
              <w:spacing w:after="0"/>
              <w:ind w:left="42"/>
            </w:pPr>
            <w:r>
              <w:rPr>
                <w:rFonts w:ascii="Arial" w:eastAsia="Arial" w:hAnsi="Arial" w:cs="Arial"/>
                <w:sz w:val="19"/>
              </w:rPr>
              <w:t xml:space="preserve">Log likelihood </w:t>
            </w:r>
          </w:p>
        </w:tc>
        <w:tc>
          <w:tcPr>
            <w:tcW w:w="3203" w:type="dxa"/>
            <w:tcBorders>
              <w:top w:val="nil"/>
              <w:left w:val="nil"/>
              <w:bottom w:val="nil"/>
              <w:right w:val="nil"/>
            </w:tcBorders>
          </w:tcPr>
          <w:p w14:paraId="500C6618" w14:textId="77777777" w:rsidR="00987387" w:rsidRDefault="00D205D0">
            <w:pPr>
              <w:spacing w:after="0"/>
              <w:ind w:left="41"/>
            </w:pPr>
            <w:r>
              <w:rPr>
                <w:rFonts w:ascii="Arial" w:eastAsia="Arial" w:hAnsi="Arial" w:cs="Arial"/>
                <w:sz w:val="19"/>
              </w:rPr>
              <w:t>-71.70658   F-statistic</w:t>
            </w:r>
          </w:p>
        </w:tc>
        <w:tc>
          <w:tcPr>
            <w:tcW w:w="878" w:type="dxa"/>
            <w:tcBorders>
              <w:top w:val="nil"/>
              <w:left w:val="nil"/>
              <w:bottom w:val="nil"/>
              <w:right w:val="nil"/>
            </w:tcBorders>
          </w:tcPr>
          <w:p w14:paraId="06B57E9D" w14:textId="77777777" w:rsidR="00987387" w:rsidRDefault="00D205D0">
            <w:pPr>
              <w:spacing w:after="0"/>
              <w:ind w:left="66"/>
              <w:jc w:val="both"/>
            </w:pPr>
            <w:r>
              <w:rPr>
                <w:rFonts w:ascii="Arial" w:eastAsia="Arial" w:hAnsi="Arial" w:cs="Arial"/>
                <w:sz w:val="19"/>
              </w:rPr>
              <w:t>8.770138</w:t>
            </w:r>
          </w:p>
        </w:tc>
      </w:tr>
      <w:tr w:rsidR="00987387" w14:paraId="21E29BB7" w14:textId="77777777">
        <w:trPr>
          <w:trHeight w:val="237"/>
        </w:trPr>
        <w:tc>
          <w:tcPr>
            <w:tcW w:w="2028" w:type="dxa"/>
            <w:tcBorders>
              <w:top w:val="nil"/>
              <w:left w:val="nil"/>
              <w:bottom w:val="single" w:sz="5" w:space="0" w:color="000000"/>
              <w:right w:val="nil"/>
            </w:tcBorders>
          </w:tcPr>
          <w:p w14:paraId="1CCA4EFF" w14:textId="77777777" w:rsidR="00987387" w:rsidRDefault="00D205D0">
            <w:pPr>
              <w:spacing w:after="0"/>
              <w:ind w:left="42"/>
            </w:pPr>
            <w:r>
              <w:rPr>
                <w:rFonts w:ascii="Arial" w:eastAsia="Arial" w:hAnsi="Arial" w:cs="Arial"/>
                <w:sz w:val="19"/>
                <w:u w:val="single" w:color="000000"/>
              </w:rPr>
              <w:t xml:space="preserve">Durbin-Watson stat </w:t>
            </w:r>
          </w:p>
        </w:tc>
        <w:tc>
          <w:tcPr>
            <w:tcW w:w="3203" w:type="dxa"/>
            <w:tcBorders>
              <w:top w:val="nil"/>
              <w:left w:val="nil"/>
              <w:bottom w:val="single" w:sz="5" w:space="0" w:color="000000"/>
              <w:right w:val="nil"/>
            </w:tcBorders>
          </w:tcPr>
          <w:p w14:paraId="18455133" w14:textId="77777777" w:rsidR="00987387" w:rsidRDefault="00D205D0">
            <w:pPr>
              <w:spacing w:after="0"/>
              <w:ind w:left="105"/>
            </w:pPr>
            <w:r>
              <w:rPr>
                <w:rFonts w:ascii="Arial" w:eastAsia="Arial" w:hAnsi="Arial" w:cs="Arial"/>
                <w:sz w:val="19"/>
                <w:u w:val="single" w:color="000000"/>
              </w:rPr>
              <w:t xml:space="preserve">2.022969    Prob(F-statistic) </w:t>
            </w:r>
          </w:p>
        </w:tc>
        <w:tc>
          <w:tcPr>
            <w:tcW w:w="878" w:type="dxa"/>
            <w:tcBorders>
              <w:top w:val="nil"/>
              <w:left w:val="nil"/>
              <w:bottom w:val="single" w:sz="5" w:space="0" w:color="000000"/>
              <w:right w:val="nil"/>
            </w:tcBorders>
          </w:tcPr>
          <w:p w14:paraId="3648CCB9" w14:textId="77777777" w:rsidR="00987387" w:rsidRDefault="00D205D0">
            <w:pPr>
              <w:spacing w:after="0"/>
              <w:ind w:left="64"/>
              <w:jc w:val="both"/>
            </w:pPr>
            <w:r>
              <w:rPr>
                <w:rFonts w:ascii="Arial" w:eastAsia="Arial" w:hAnsi="Arial" w:cs="Arial"/>
                <w:sz w:val="19"/>
                <w:u w:val="single" w:color="000000"/>
              </w:rPr>
              <w:t>0.003395</w:t>
            </w:r>
          </w:p>
        </w:tc>
      </w:tr>
    </w:tbl>
    <w:p w14:paraId="0D7C9267" w14:textId="77777777" w:rsidR="00987387" w:rsidRDefault="00D205D0">
      <w:pPr>
        <w:spacing w:after="237"/>
        <w:ind w:right="25"/>
      </w:pPr>
      <w:r>
        <w:rPr>
          <w:rFonts w:ascii="Times New Roman" w:eastAsia="Times New Roman" w:hAnsi="Times New Roman" w:cs="Times New Roman"/>
          <w:sz w:val="23"/>
        </w:rPr>
        <w:t xml:space="preserve"> </w:t>
      </w:r>
    </w:p>
    <w:p w14:paraId="7F092180" w14:textId="77777777" w:rsidR="00987387" w:rsidRDefault="00D205D0">
      <w:pPr>
        <w:spacing w:after="237"/>
      </w:pPr>
      <w:r>
        <w:rPr>
          <w:rFonts w:ascii="Times New Roman" w:eastAsia="Times New Roman" w:hAnsi="Times New Roman" w:cs="Times New Roman"/>
          <w:sz w:val="23"/>
        </w:rPr>
        <w:t xml:space="preserve"> </w:t>
      </w:r>
    </w:p>
    <w:p w14:paraId="1C573286" w14:textId="77777777" w:rsidR="00987387" w:rsidRDefault="00D205D0">
      <w:pPr>
        <w:spacing w:after="236"/>
      </w:pPr>
      <w:r>
        <w:rPr>
          <w:rFonts w:ascii="Times New Roman" w:eastAsia="Times New Roman" w:hAnsi="Times New Roman" w:cs="Times New Roman"/>
          <w:sz w:val="23"/>
        </w:rPr>
        <w:t xml:space="preserve"> </w:t>
      </w:r>
    </w:p>
    <w:p w14:paraId="5839FE71" w14:textId="77777777" w:rsidR="00987387" w:rsidRDefault="00D205D0">
      <w:pPr>
        <w:spacing w:after="237"/>
      </w:pPr>
      <w:r>
        <w:rPr>
          <w:rFonts w:ascii="Times New Roman" w:eastAsia="Times New Roman" w:hAnsi="Times New Roman" w:cs="Times New Roman"/>
          <w:sz w:val="23"/>
        </w:rPr>
        <w:t xml:space="preserve"> </w:t>
      </w:r>
    </w:p>
    <w:p w14:paraId="43E324FE" w14:textId="77777777" w:rsidR="00987387" w:rsidRDefault="00D205D0">
      <w:pPr>
        <w:spacing w:after="237"/>
      </w:pPr>
      <w:r>
        <w:rPr>
          <w:rFonts w:ascii="Times New Roman" w:eastAsia="Times New Roman" w:hAnsi="Times New Roman" w:cs="Times New Roman"/>
          <w:sz w:val="23"/>
        </w:rPr>
        <w:t xml:space="preserve"> </w:t>
      </w:r>
    </w:p>
    <w:p w14:paraId="7C0F0C58" w14:textId="77777777" w:rsidR="00987387" w:rsidRDefault="00D205D0">
      <w:pPr>
        <w:spacing w:after="237"/>
      </w:pPr>
      <w:r>
        <w:rPr>
          <w:rFonts w:ascii="Times New Roman" w:eastAsia="Times New Roman" w:hAnsi="Times New Roman" w:cs="Times New Roman"/>
          <w:sz w:val="23"/>
        </w:rPr>
        <w:t xml:space="preserve"> </w:t>
      </w:r>
    </w:p>
    <w:p w14:paraId="685997A2" w14:textId="77777777" w:rsidR="00987387" w:rsidRDefault="00D205D0">
      <w:pPr>
        <w:spacing w:after="236"/>
      </w:pPr>
      <w:r>
        <w:rPr>
          <w:rFonts w:ascii="Times New Roman" w:eastAsia="Times New Roman" w:hAnsi="Times New Roman" w:cs="Times New Roman"/>
          <w:sz w:val="23"/>
        </w:rPr>
        <w:t xml:space="preserve"> </w:t>
      </w:r>
    </w:p>
    <w:p w14:paraId="501B11DE" w14:textId="77777777" w:rsidR="00987387" w:rsidRDefault="00D205D0">
      <w:pPr>
        <w:spacing w:after="0"/>
      </w:pPr>
      <w:r>
        <w:rPr>
          <w:rFonts w:ascii="Times New Roman" w:eastAsia="Times New Roman" w:hAnsi="Times New Roman" w:cs="Times New Roman"/>
          <w:sz w:val="23"/>
        </w:rPr>
        <w:t xml:space="preserve"> </w:t>
      </w:r>
    </w:p>
    <w:p w14:paraId="398960B1" w14:textId="77777777" w:rsidR="00987387" w:rsidRDefault="00D205D0">
      <w:pPr>
        <w:pStyle w:val="Heading3"/>
        <w:spacing w:after="202"/>
        <w:ind w:left="688" w:right="0"/>
      </w:pPr>
      <w:r>
        <w:t>Variabel Suku bunga Deposito (X3)</w:t>
      </w:r>
      <w:r>
        <w:rPr>
          <w:b w:val="0"/>
        </w:rPr>
        <w:t xml:space="preserve"> </w:t>
      </w:r>
    </w:p>
    <w:p w14:paraId="664F477B" w14:textId="77777777" w:rsidR="00987387" w:rsidRDefault="00D205D0">
      <w:pPr>
        <w:spacing w:after="4" w:line="248" w:lineRule="auto"/>
        <w:ind w:left="683" w:hanging="10"/>
      </w:pPr>
      <w:r>
        <w:rPr>
          <w:rFonts w:ascii="Arial" w:eastAsia="Arial" w:hAnsi="Arial" w:cs="Arial"/>
          <w:sz w:val="19"/>
        </w:rPr>
        <w:t xml:space="preserve">Null Hypothesis: X3 has a unit root </w:t>
      </w:r>
    </w:p>
    <w:p w14:paraId="0A762A14" w14:textId="77777777" w:rsidR="00987387" w:rsidRDefault="00D205D0">
      <w:pPr>
        <w:spacing w:after="4" w:line="248" w:lineRule="auto"/>
        <w:ind w:left="683" w:hanging="10"/>
      </w:pPr>
      <w:r>
        <w:rPr>
          <w:rFonts w:ascii="Arial" w:eastAsia="Arial" w:hAnsi="Arial" w:cs="Arial"/>
          <w:sz w:val="19"/>
        </w:rPr>
        <w:t xml:space="preserve">Exogenous: Constant, Linear Trend </w:t>
      </w:r>
    </w:p>
    <w:p w14:paraId="7239066C" w14:textId="77777777" w:rsidR="00987387" w:rsidRDefault="00D205D0">
      <w:pPr>
        <w:spacing w:after="72" w:line="248" w:lineRule="auto"/>
        <w:ind w:left="683" w:hanging="10"/>
      </w:pPr>
      <w:r>
        <w:rPr>
          <w:rFonts w:ascii="Arial" w:eastAsia="Arial" w:hAnsi="Arial" w:cs="Arial"/>
          <w:sz w:val="19"/>
        </w:rPr>
        <w:t xml:space="preserve">Bandwidth: 8 (Newey-West using Bartlett kernel) </w:t>
      </w:r>
    </w:p>
    <w:p w14:paraId="10B8502D" w14:textId="77777777" w:rsidR="00987387" w:rsidRDefault="00D205D0">
      <w:pPr>
        <w:tabs>
          <w:tab w:val="center" w:pos="1613"/>
          <w:tab w:val="center" w:pos="3079"/>
          <w:tab w:val="center" w:pos="4151"/>
          <w:tab w:val="center" w:pos="5273"/>
          <w:tab w:val="center" w:pos="6294"/>
        </w:tabs>
        <w:spacing w:after="62"/>
      </w:pPr>
      <w:r>
        <w:tab/>
      </w: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Adj. t-Stat </w:t>
      </w:r>
      <w:r>
        <w:rPr>
          <w:rFonts w:ascii="Arial" w:eastAsia="Arial" w:hAnsi="Arial" w:cs="Arial"/>
          <w:sz w:val="19"/>
        </w:rPr>
        <w:tab/>
        <w:t xml:space="preserve">  Prob.* </w:t>
      </w:r>
    </w:p>
    <w:p w14:paraId="09E89A67" w14:textId="77777777" w:rsidR="00987387" w:rsidRDefault="00D205D0">
      <w:pPr>
        <w:tabs>
          <w:tab w:val="center" w:pos="1815"/>
          <w:tab w:val="center" w:pos="5272"/>
          <w:tab w:val="center" w:pos="6293"/>
        </w:tabs>
        <w:spacing w:after="4" w:line="248" w:lineRule="auto"/>
      </w:pPr>
      <w:r>
        <w:rPr>
          <w:noProof/>
        </w:rPr>
        <mc:AlternateContent>
          <mc:Choice Requires="wpg">
            <w:drawing>
              <wp:anchor distT="0" distB="0" distL="114300" distR="114300" simplePos="0" relativeHeight="251678720" behindDoc="1" locked="0" layoutInCell="1" allowOverlap="1" wp14:anchorId="20686498" wp14:editId="5FE7D2F7">
                <wp:simplePos x="0" y="0"/>
                <wp:positionH relativeFrom="column">
                  <wp:posOffset>417576</wp:posOffset>
                </wp:positionH>
                <wp:positionV relativeFrom="paragraph">
                  <wp:posOffset>-230034</wp:posOffset>
                </wp:positionV>
                <wp:extent cx="3870960" cy="384810"/>
                <wp:effectExtent l="0" t="0" r="0" b="0"/>
                <wp:wrapNone/>
                <wp:docPr id="141979" name="Group 141979"/>
                <wp:cNvGraphicFramePr/>
                <a:graphic xmlns:a="http://schemas.openxmlformats.org/drawingml/2006/main">
                  <a:graphicData uri="http://schemas.microsoft.com/office/word/2010/wordprocessingGroup">
                    <wpg:wgp>
                      <wpg:cNvGrpSpPr/>
                      <wpg:grpSpPr>
                        <a:xfrm>
                          <a:off x="0" y="0"/>
                          <a:ext cx="3870960" cy="384810"/>
                          <a:chOff x="0" y="0"/>
                          <a:chExt cx="3870960" cy="384810"/>
                        </a:xfrm>
                      </wpg:grpSpPr>
                      <wps:wsp>
                        <wps:cNvPr id="172161" name="Shape 172161"/>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62" name="Shape 172162"/>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63" name="Shape 172163"/>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64" name="Shape 172164"/>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65" name="Shape 172165"/>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66" name="Shape 172166"/>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67" name="Shape 172167"/>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68" name="Shape 172168"/>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69" name="Shape 172169"/>
                        <wps:cNvSpPr/>
                        <wps:spPr>
                          <a:xfrm>
                            <a:off x="1911096"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70" name="Shape 172170"/>
                        <wps:cNvSpPr/>
                        <wps:spPr>
                          <a:xfrm>
                            <a:off x="1911096"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71" name="Shape 172171"/>
                        <wps:cNvSpPr/>
                        <wps:spPr>
                          <a:xfrm>
                            <a:off x="257403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72" name="Shape 172172"/>
                        <wps:cNvSpPr/>
                        <wps:spPr>
                          <a:xfrm>
                            <a:off x="257403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73" name="Shape 172173"/>
                        <wps:cNvSpPr/>
                        <wps:spPr>
                          <a:xfrm>
                            <a:off x="2623566"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74" name="Shape 172174"/>
                        <wps:cNvSpPr/>
                        <wps:spPr>
                          <a:xfrm>
                            <a:off x="2623566"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75" name="Shape 172175"/>
                        <wps:cNvSpPr/>
                        <wps:spPr>
                          <a:xfrm>
                            <a:off x="328803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76" name="Shape 172176"/>
                        <wps:cNvSpPr/>
                        <wps:spPr>
                          <a:xfrm>
                            <a:off x="328803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77" name="Shape 172177"/>
                        <wps:cNvSpPr/>
                        <wps:spPr>
                          <a:xfrm>
                            <a:off x="333756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78" name="Shape 172178"/>
                        <wps:cNvSpPr/>
                        <wps:spPr>
                          <a:xfrm>
                            <a:off x="3337560"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79" name="Shape 172179"/>
                        <wps:cNvSpPr/>
                        <wps:spPr>
                          <a:xfrm>
                            <a:off x="0" y="188214"/>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80" name="Shape 172180"/>
                        <wps:cNvSpPr/>
                        <wps:spPr>
                          <a:xfrm>
                            <a:off x="0" y="204978"/>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81" name="Shape 172181"/>
                        <wps:cNvSpPr/>
                        <wps:spPr>
                          <a:xfrm>
                            <a:off x="12138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82" name="Shape 172182"/>
                        <wps:cNvSpPr/>
                        <wps:spPr>
                          <a:xfrm>
                            <a:off x="12138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83" name="Shape 172183"/>
                        <wps:cNvSpPr/>
                        <wps:spPr>
                          <a:xfrm>
                            <a:off x="1263396" y="188214"/>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84" name="Shape 172184"/>
                        <wps:cNvSpPr/>
                        <wps:spPr>
                          <a:xfrm>
                            <a:off x="1263396" y="204978"/>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85" name="Shape 172185"/>
                        <wps:cNvSpPr/>
                        <wps:spPr>
                          <a:xfrm>
                            <a:off x="18615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86" name="Shape 172186"/>
                        <wps:cNvSpPr/>
                        <wps:spPr>
                          <a:xfrm>
                            <a:off x="18615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87" name="Shape 172187"/>
                        <wps:cNvSpPr/>
                        <wps:spPr>
                          <a:xfrm>
                            <a:off x="1911096" y="188214"/>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88" name="Shape 172188"/>
                        <wps:cNvSpPr/>
                        <wps:spPr>
                          <a:xfrm>
                            <a:off x="1911096" y="204978"/>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89" name="Shape 172189"/>
                        <wps:cNvSpPr/>
                        <wps:spPr>
                          <a:xfrm>
                            <a:off x="257403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90" name="Shape 172190"/>
                        <wps:cNvSpPr/>
                        <wps:spPr>
                          <a:xfrm>
                            <a:off x="257403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91" name="Shape 172191"/>
                        <wps:cNvSpPr/>
                        <wps:spPr>
                          <a:xfrm>
                            <a:off x="2623566" y="188214"/>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92" name="Shape 172192"/>
                        <wps:cNvSpPr/>
                        <wps:spPr>
                          <a:xfrm>
                            <a:off x="2623566" y="204978"/>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93" name="Shape 172193"/>
                        <wps:cNvSpPr/>
                        <wps:spPr>
                          <a:xfrm>
                            <a:off x="3288030"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94" name="Shape 172194"/>
                        <wps:cNvSpPr/>
                        <wps:spPr>
                          <a:xfrm>
                            <a:off x="3288030"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95" name="Shape 172195"/>
                        <wps:cNvSpPr/>
                        <wps:spPr>
                          <a:xfrm>
                            <a:off x="3337560" y="188214"/>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96" name="Shape 172196"/>
                        <wps:cNvSpPr/>
                        <wps:spPr>
                          <a:xfrm>
                            <a:off x="3337560" y="204978"/>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97" name="Shape 172197"/>
                        <wps:cNvSpPr/>
                        <wps:spPr>
                          <a:xfrm>
                            <a:off x="0" y="376428"/>
                            <a:ext cx="1870710" cy="9144"/>
                          </a:xfrm>
                          <a:custGeom>
                            <a:avLst/>
                            <a:gdLst/>
                            <a:ahLst/>
                            <a:cxnLst/>
                            <a:rect l="0" t="0" r="0" b="0"/>
                            <a:pathLst>
                              <a:path w="1870710" h="9144">
                                <a:moveTo>
                                  <a:pt x="0" y="0"/>
                                </a:moveTo>
                                <a:lnTo>
                                  <a:pt x="1870710" y="0"/>
                                </a:lnTo>
                                <a:lnTo>
                                  <a:pt x="18707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98" name="Shape 172198"/>
                        <wps:cNvSpPr/>
                        <wps:spPr>
                          <a:xfrm>
                            <a:off x="1870710" y="376428"/>
                            <a:ext cx="703326" cy="9144"/>
                          </a:xfrm>
                          <a:custGeom>
                            <a:avLst/>
                            <a:gdLst/>
                            <a:ahLst/>
                            <a:cxnLst/>
                            <a:rect l="0" t="0" r="0" b="0"/>
                            <a:pathLst>
                              <a:path w="703326" h="9144">
                                <a:moveTo>
                                  <a:pt x="0" y="0"/>
                                </a:moveTo>
                                <a:lnTo>
                                  <a:pt x="703326" y="0"/>
                                </a:lnTo>
                                <a:lnTo>
                                  <a:pt x="7033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979" style="width:304.8pt;height:30.3pt;position:absolute;z-index:-2147483619;mso-position-horizontal-relative:text;mso-position-horizontal:absolute;margin-left:32.88pt;mso-position-vertical-relative:text;margin-top:-18.113pt;" coordsize="38709,3848">
                <v:shape id="Shape 172199" style="position:absolute;width:12138;height:91;left:0;top:0;" coordsize="1213866,9144" path="m0,0l1213866,0l1213866,9144l0,9144l0,0">
                  <v:stroke weight="0pt" endcap="flat" joinstyle="miter" miterlimit="10" on="false" color="#000000" opacity="0"/>
                  <v:fill on="true" color="#000000"/>
                </v:shape>
                <v:shape id="Shape 172200" style="position:absolute;width:12138;height:91;left:0;top:175;" coordsize="1213866,9144" path="m0,0l1213866,0l1213866,9144l0,9144l0,0">
                  <v:stroke weight="0pt" endcap="flat" joinstyle="miter" miterlimit="10" on="false" color="#000000" opacity="0"/>
                  <v:fill on="true" color="#000000"/>
                </v:shape>
                <v:shape id="Shape 172201" style="position:absolute;width:495;height:91;left:12138;top:0;" coordsize="49530,9144" path="m0,0l49530,0l49530,9144l0,9144l0,0">
                  <v:stroke weight="0pt" endcap="flat" joinstyle="miter" miterlimit="10" on="false" color="#000000" opacity="0"/>
                  <v:fill on="true" color="#000000"/>
                </v:shape>
                <v:shape id="Shape 172202" style="position:absolute;width:495;height:91;left:12138;top:175;" coordsize="49530,9144" path="m0,0l49530,0l49530,9144l0,9144l0,0">
                  <v:stroke weight="0pt" endcap="flat" joinstyle="miter" miterlimit="10" on="false" color="#000000" opacity="0"/>
                  <v:fill on="true" color="#000000"/>
                </v:shape>
                <v:shape id="Shape 172203" style="position:absolute;width:5981;height:91;left:12633;top:0;" coordsize="598170,9144" path="m0,0l598170,0l598170,9144l0,9144l0,0">
                  <v:stroke weight="0pt" endcap="flat" joinstyle="miter" miterlimit="10" on="false" color="#000000" opacity="0"/>
                  <v:fill on="true" color="#000000"/>
                </v:shape>
                <v:shape id="Shape 172204" style="position:absolute;width:5981;height:91;left:12633;top:175;" coordsize="598170,9144" path="m0,0l598170,0l598170,9144l0,9144l0,0">
                  <v:stroke weight="0pt" endcap="flat" joinstyle="miter" miterlimit="10" on="false" color="#000000" opacity="0"/>
                  <v:fill on="true" color="#000000"/>
                </v:shape>
                <v:shape id="Shape 172205" style="position:absolute;width:495;height:91;left:18615;top:0;" coordsize="49530,9144" path="m0,0l49530,0l49530,9144l0,9144l0,0">
                  <v:stroke weight="0pt" endcap="flat" joinstyle="miter" miterlimit="10" on="false" color="#000000" opacity="0"/>
                  <v:fill on="true" color="#000000"/>
                </v:shape>
                <v:shape id="Shape 172206" style="position:absolute;width:495;height:91;left:18615;top:175;" coordsize="49530,9144" path="m0,0l49530,0l49530,9144l0,9144l0,0">
                  <v:stroke weight="0pt" endcap="flat" joinstyle="miter" miterlimit="10" on="false" color="#000000" opacity="0"/>
                  <v:fill on="true" color="#000000"/>
                </v:shape>
                <v:shape id="Shape 172207" style="position:absolute;width:6629;height:91;left:19110;top:0;" coordsize="662940,9144" path="m0,0l662940,0l662940,9144l0,9144l0,0">
                  <v:stroke weight="0pt" endcap="flat" joinstyle="miter" miterlimit="10" on="false" color="#000000" opacity="0"/>
                  <v:fill on="true" color="#000000"/>
                </v:shape>
                <v:shape id="Shape 172208" style="position:absolute;width:6629;height:91;left:19110;top:175;" coordsize="662940,9144" path="m0,0l662940,0l662940,9144l0,9144l0,0">
                  <v:stroke weight="0pt" endcap="flat" joinstyle="miter" miterlimit="10" on="false" color="#000000" opacity="0"/>
                  <v:fill on="true" color="#000000"/>
                </v:shape>
                <v:shape id="Shape 172209" style="position:absolute;width:495;height:91;left:25740;top:0;" coordsize="49530,9144" path="m0,0l49530,0l49530,9144l0,9144l0,0">
                  <v:stroke weight="0pt" endcap="flat" joinstyle="miter" miterlimit="10" on="false" color="#000000" opacity="0"/>
                  <v:fill on="true" color="#000000"/>
                </v:shape>
                <v:shape id="Shape 172210" style="position:absolute;width:495;height:91;left:25740;top:175;" coordsize="49530,9144" path="m0,0l49530,0l49530,9144l0,9144l0,0">
                  <v:stroke weight="0pt" endcap="flat" joinstyle="miter" miterlimit="10" on="false" color="#000000" opacity="0"/>
                  <v:fill on="true" color="#000000"/>
                </v:shape>
                <v:shape id="Shape 172211" style="position:absolute;width:6644;height:91;left:26235;top:0;" coordsize="664464,9144" path="m0,0l664464,0l664464,9144l0,9144l0,0">
                  <v:stroke weight="0pt" endcap="flat" joinstyle="miter" miterlimit="10" on="false" color="#000000" opacity="0"/>
                  <v:fill on="true" color="#000000"/>
                </v:shape>
                <v:shape id="Shape 172212" style="position:absolute;width:6644;height:91;left:26235;top:175;" coordsize="664464,9144" path="m0,0l664464,0l664464,9144l0,9144l0,0">
                  <v:stroke weight="0pt" endcap="flat" joinstyle="miter" miterlimit="10" on="false" color="#000000" opacity="0"/>
                  <v:fill on="true" color="#000000"/>
                </v:shape>
                <v:shape id="Shape 172213" style="position:absolute;width:495;height:91;left:32880;top:0;" coordsize="49530,9144" path="m0,0l49530,0l49530,9144l0,9144l0,0">
                  <v:stroke weight="0pt" endcap="flat" joinstyle="miter" miterlimit="10" on="false" color="#000000" opacity="0"/>
                  <v:fill on="true" color="#000000"/>
                </v:shape>
                <v:shape id="Shape 172214" style="position:absolute;width:495;height:91;left:32880;top:175;" coordsize="49530,9144" path="m0,0l49530,0l49530,9144l0,9144l0,0">
                  <v:stroke weight="0pt" endcap="flat" joinstyle="miter" miterlimit="10" on="false" color="#000000" opacity="0"/>
                  <v:fill on="true" color="#000000"/>
                </v:shape>
                <v:shape id="Shape 172215" style="position:absolute;width:5334;height:91;left:33375;top:0;" coordsize="533400,9144" path="m0,0l533400,0l533400,9144l0,9144l0,0">
                  <v:stroke weight="0pt" endcap="flat" joinstyle="miter" miterlimit="10" on="false" color="#000000" opacity="0"/>
                  <v:fill on="true" color="#000000"/>
                </v:shape>
                <v:shape id="Shape 172216" style="position:absolute;width:5334;height:91;left:33375;top:175;" coordsize="533400,9144" path="m0,0l533400,0l533400,9144l0,9144l0,0">
                  <v:stroke weight="0pt" endcap="flat" joinstyle="miter" miterlimit="10" on="false" color="#000000" opacity="0"/>
                  <v:fill on="true" color="#000000"/>
                </v:shape>
                <v:shape id="Shape 172217" style="position:absolute;width:12138;height:91;left:0;top:1882;" coordsize="1213866,9144" path="m0,0l1213866,0l1213866,9144l0,9144l0,0">
                  <v:stroke weight="0pt" endcap="flat" joinstyle="miter" miterlimit="10" on="false" color="#000000" opacity="0"/>
                  <v:fill on="true" color="#000000"/>
                </v:shape>
                <v:shape id="Shape 172218" style="position:absolute;width:12138;height:91;left:0;top:2049;" coordsize="1213866,9144" path="m0,0l1213866,0l1213866,9144l0,9144l0,0">
                  <v:stroke weight="0pt" endcap="flat" joinstyle="miter" miterlimit="10" on="false" color="#000000" opacity="0"/>
                  <v:fill on="true" color="#000000"/>
                </v:shape>
                <v:shape id="Shape 172219" style="position:absolute;width:495;height:91;left:12138;top:1882;" coordsize="49530,9144" path="m0,0l49530,0l49530,9144l0,9144l0,0">
                  <v:stroke weight="0pt" endcap="flat" joinstyle="miter" miterlimit="10" on="false" color="#000000" opacity="0"/>
                  <v:fill on="true" color="#000000"/>
                </v:shape>
                <v:shape id="Shape 172220" style="position:absolute;width:495;height:91;left:12138;top:2049;" coordsize="49530,9144" path="m0,0l49530,0l49530,9144l0,9144l0,0">
                  <v:stroke weight="0pt" endcap="flat" joinstyle="miter" miterlimit="10" on="false" color="#000000" opacity="0"/>
                  <v:fill on="true" color="#000000"/>
                </v:shape>
                <v:shape id="Shape 172221" style="position:absolute;width:5981;height:91;left:12633;top:1882;" coordsize="598170,9144" path="m0,0l598170,0l598170,9144l0,9144l0,0">
                  <v:stroke weight="0pt" endcap="flat" joinstyle="miter" miterlimit="10" on="false" color="#000000" opacity="0"/>
                  <v:fill on="true" color="#000000"/>
                </v:shape>
                <v:shape id="Shape 172222" style="position:absolute;width:5981;height:91;left:12633;top:2049;" coordsize="598170,9144" path="m0,0l598170,0l598170,9144l0,9144l0,0">
                  <v:stroke weight="0pt" endcap="flat" joinstyle="miter" miterlimit="10" on="false" color="#000000" opacity="0"/>
                  <v:fill on="true" color="#000000"/>
                </v:shape>
                <v:shape id="Shape 172223" style="position:absolute;width:495;height:91;left:18615;top:1882;" coordsize="49530,9144" path="m0,0l49530,0l49530,9144l0,9144l0,0">
                  <v:stroke weight="0pt" endcap="flat" joinstyle="miter" miterlimit="10" on="false" color="#000000" opacity="0"/>
                  <v:fill on="true" color="#000000"/>
                </v:shape>
                <v:shape id="Shape 172224" style="position:absolute;width:495;height:91;left:18615;top:2049;" coordsize="49530,9144" path="m0,0l49530,0l49530,9144l0,9144l0,0">
                  <v:stroke weight="0pt" endcap="flat" joinstyle="miter" miterlimit="10" on="false" color="#000000" opacity="0"/>
                  <v:fill on="true" color="#000000"/>
                </v:shape>
                <v:shape id="Shape 172225" style="position:absolute;width:6629;height:91;left:19110;top:1882;" coordsize="662940,9144" path="m0,0l662940,0l662940,9144l0,9144l0,0">
                  <v:stroke weight="0pt" endcap="flat" joinstyle="miter" miterlimit="10" on="false" color="#000000" opacity="0"/>
                  <v:fill on="true" color="#000000"/>
                </v:shape>
                <v:shape id="Shape 172226" style="position:absolute;width:6629;height:91;left:19110;top:2049;" coordsize="662940,9144" path="m0,0l662940,0l662940,9144l0,9144l0,0">
                  <v:stroke weight="0pt" endcap="flat" joinstyle="miter" miterlimit="10" on="false" color="#000000" opacity="0"/>
                  <v:fill on="true" color="#000000"/>
                </v:shape>
                <v:shape id="Shape 172227" style="position:absolute;width:495;height:91;left:25740;top:1882;" coordsize="49530,9144" path="m0,0l49530,0l49530,9144l0,9144l0,0">
                  <v:stroke weight="0pt" endcap="flat" joinstyle="miter" miterlimit="10" on="false" color="#000000" opacity="0"/>
                  <v:fill on="true" color="#000000"/>
                </v:shape>
                <v:shape id="Shape 172228" style="position:absolute;width:495;height:91;left:25740;top:2049;" coordsize="49530,9144" path="m0,0l49530,0l49530,9144l0,9144l0,0">
                  <v:stroke weight="0pt" endcap="flat" joinstyle="miter" miterlimit="10" on="false" color="#000000" opacity="0"/>
                  <v:fill on="true" color="#000000"/>
                </v:shape>
                <v:shape id="Shape 172229" style="position:absolute;width:6644;height:91;left:26235;top:1882;" coordsize="664464,9144" path="m0,0l664464,0l664464,9144l0,9144l0,0">
                  <v:stroke weight="0pt" endcap="flat" joinstyle="miter" miterlimit="10" on="false" color="#000000" opacity="0"/>
                  <v:fill on="true" color="#000000"/>
                </v:shape>
                <v:shape id="Shape 172230" style="position:absolute;width:6644;height:91;left:26235;top:2049;" coordsize="664464,9144" path="m0,0l664464,0l664464,9144l0,9144l0,0">
                  <v:stroke weight="0pt" endcap="flat" joinstyle="miter" miterlimit="10" on="false" color="#000000" opacity="0"/>
                  <v:fill on="true" color="#000000"/>
                </v:shape>
                <v:shape id="Shape 172231" style="position:absolute;width:495;height:91;left:32880;top:1882;" coordsize="49530,9144" path="m0,0l49530,0l49530,9144l0,9144l0,0">
                  <v:stroke weight="0pt" endcap="flat" joinstyle="miter" miterlimit="10" on="false" color="#000000" opacity="0"/>
                  <v:fill on="true" color="#000000"/>
                </v:shape>
                <v:shape id="Shape 172232" style="position:absolute;width:495;height:91;left:32880;top:2049;" coordsize="49530,9144" path="m0,0l49530,0l49530,9144l0,9144l0,0">
                  <v:stroke weight="0pt" endcap="flat" joinstyle="miter" miterlimit="10" on="false" color="#000000" opacity="0"/>
                  <v:fill on="true" color="#000000"/>
                </v:shape>
                <v:shape id="Shape 172233" style="position:absolute;width:5334;height:91;left:33375;top:1882;" coordsize="533400,9144" path="m0,0l533400,0l533400,9144l0,9144l0,0">
                  <v:stroke weight="0pt" endcap="flat" joinstyle="miter" miterlimit="10" on="false" color="#000000" opacity="0"/>
                  <v:fill on="true" color="#000000"/>
                </v:shape>
                <v:shape id="Shape 172234" style="position:absolute;width:5334;height:91;left:33375;top:2049;" coordsize="533400,9144" path="m0,0l533400,0l533400,9144l0,9144l0,0">
                  <v:stroke weight="0pt" endcap="flat" joinstyle="miter" miterlimit="10" on="false" color="#000000" opacity="0"/>
                  <v:fill on="true" color="#000000"/>
                </v:shape>
                <v:shape id="Shape 172235" style="position:absolute;width:18707;height:91;left:0;top:3764;" coordsize="1870710,9144" path="m0,0l1870710,0l1870710,9144l0,9144l0,0">
                  <v:stroke weight="0pt" endcap="flat" joinstyle="miter" miterlimit="10" on="false" color="#000000" opacity="0"/>
                  <v:fill on="true" color="#000000"/>
                </v:shape>
                <v:shape id="Shape 172236" style="position:absolute;width:7033;height:91;left:18707;top:3764;" coordsize="703326,9144" path="m0,0l703326,0l703326,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Phillips-Perron test statistic </w:t>
      </w:r>
      <w:r>
        <w:rPr>
          <w:rFonts w:ascii="Arial" w:eastAsia="Arial" w:hAnsi="Arial" w:cs="Arial"/>
          <w:sz w:val="19"/>
        </w:rPr>
        <w:tab/>
      </w:r>
      <w:r>
        <w:rPr>
          <w:rFonts w:ascii="Arial" w:eastAsia="Arial" w:hAnsi="Arial" w:cs="Arial"/>
          <w:sz w:val="19"/>
          <w:u w:val="single" w:color="000000"/>
        </w:rPr>
        <w:t xml:space="preserve">-7.109837 </w:t>
      </w:r>
      <w:r>
        <w:rPr>
          <w:rFonts w:ascii="Arial" w:eastAsia="Arial" w:hAnsi="Arial" w:cs="Arial"/>
          <w:sz w:val="19"/>
          <w:u w:val="single" w:color="000000"/>
        </w:rPr>
        <w:tab/>
        <w:t xml:space="preserve"> 0.0001 </w:t>
      </w:r>
    </w:p>
    <w:tbl>
      <w:tblPr>
        <w:tblStyle w:val="TableGrid"/>
        <w:tblW w:w="6096" w:type="dxa"/>
        <w:tblInd w:w="658" w:type="dxa"/>
        <w:tblCellMar>
          <w:top w:w="0" w:type="dxa"/>
          <w:left w:w="0" w:type="dxa"/>
          <w:bottom w:w="0" w:type="dxa"/>
          <w:right w:w="0" w:type="dxa"/>
        </w:tblCellMar>
        <w:tblLook w:val="04A0" w:firstRow="1" w:lastRow="0" w:firstColumn="1" w:lastColumn="0" w:noHBand="0" w:noVBand="1"/>
      </w:tblPr>
      <w:tblGrid>
        <w:gridCol w:w="3493"/>
        <w:gridCol w:w="698"/>
        <w:gridCol w:w="1905"/>
      </w:tblGrid>
      <w:tr w:rsidR="00987387" w14:paraId="2D5621FE" w14:textId="77777777">
        <w:trPr>
          <w:trHeight w:val="245"/>
        </w:trPr>
        <w:tc>
          <w:tcPr>
            <w:tcW w:w="3493" w:type="dxa"/>
            <w:tcBorders>
              <w:top w:val="nil"/>
              <w:left w:val="nil"/>
              <w:bottom w:val="nil"/>
              <w:right w:val="nil"/>
            </w:tcBorders>
          </w:tcPr>
          <w:p w14:paraId="3B7822E8" w14:textId="77777777" w:rsidR="00987387" w:rsidRDefault="00D205D0">
            <w:pPr>
              <w:tabs>
                <w:tab w:val="center" w:pos="2422"/>
              </w:tabs>
              <w:spacing w:after="0"/>
            </w:pPr>
            <w:r>
              <w:rPr>
                <w:rFonts w:ascii="Arial" w:eastAsia="Arial" w:hAnsi="Arial" w:cs="Arial"/>
                <w:sz w:val="19"/>
              </w:rPr>
              <w:t xml:space="preserve">Test critical values: </w:t>
            </w:r>
            <w:r>
              <w:rPr>
                <w:rFonts w:ascii="Arial" w:eastAsia="Arial" w:hAnsi="Arial" w:cs="Arial"/>
                <w:sz w:val="19"/>
              </w:rPr>
              <w:tab/>
              <w:t xml:space="preserve">1% level </w:t>
            </w:r>
          </w:p>
        </w:tc>
        <w:tc>
          <w:tcPr>
            <w:tcW w:w="698" w:type="dxa"/>
            <w:tcBorders>
              <w:top w:val="nil"/>
              <w:left w:val="nil"/>
              <w:bottom w:val="nil"/>
              <w:right w:val="nil"/>
            </w:tcBorders>
          </w:tcPr>
          <w:p w14:paraId="0ADFEEAF"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4BD45F3A" w14:textId="77777777" w:rsidR="00987387" w:rsidRDefault="00D205D0">
            <w:pPr>
              <w:tabs>
                <w:tab w:val="center" w:pos="1444"/>
              </w:tabs>
              <w:spacing w:after="0"/>
            </w:pPr>
            <w:r>
              <w:rPr>
                <w:rFonts w:ascii="Arial" w:eastAsia="Arial" w:hAnsi="Arial" w:cs="Arial"/>
                <w:sz w:val="19"/>
              </w:rPr>
              <w:t xml:space="preserve">-4.616209 </w:t>
            </w:r>
            <w:r>
              <w:rPr>
                <w:rFonts w:ascii="Arial" w:eastAsia="Arial" w:hAnsi="Arial" w:cs="Arial"/>
                <w:sz w:val="19"/>
              </w:rPr>
              <w:tab/>
              <w:t xml:space="preserve"> </w:t>
            </w:r>
          </w:p>
        </w:tc>
      </w:tr>
      <w:tr w:rsidR="00987387" w14:paraId="3D2FDFD0" w14:textId="77777777">
        <w:trPr>
          <w:trHeight w:val="217"/>
        </w:trPr>
        <w:tc>
          <w:tcPr>
            <w:tcW w:w="3493" w:type="dxa"/>
            <w:tcBorders>
              <w:top w:val="nil"/>
              <w:left w:val="nil"/>
              <w:bottom w:val="nil"/>
              <w:right w:val="nil"/>
            </w:tcBorders>
          </w:tcPr>
          <w:p w14:paraId="5C62D2A8" w14:textId="77777777" w:rsidR="00987387" w:rsidRDefault="00D205D0">
            <w:pPr>
              <w:tabs>
                <w:tab w:val="center" w:pos="955"/>
                <w:tab w:val="center" w:pos="2422"/>
              </w:tabs>
              <w:spacing w:after="0"/>
            </w:pPr>
            <w:r>
              <w:tab/>
            </w:r>
            <w:r>
              <w:rPr>
                <w:rFonts w:ascii="Arial" w:eastAsia="Arial" w:hAnsi="Arial" w:cs="Arial"/>
                <w:sz w:val="19"/>
              </w:rPr>
              <w:t xml:space="preserve"> </w:t>
            </w:r>
            <w:r>
              <w:rPr>
                <w:rFonts w:ascii="Arial" w:eastAsia="Arial" w:hAnsi="Arial" w:cs="Arial"/>
                <w:sz w:val="19"/>
              </w:rPr>
              <w:tab/>
              <w:t xml:space="preserve">5% level </w:t>
            </w:r>
          </w:p>
        </w:tc>
        <w:tc>
          <w:tcPr>
            <w:tcW w:w="698" w:type="dxa"/>
            <w:tcBorders>
              <w:top w:val="nil"/>
              <w:left w:val="nil"/>
              <w:bottom w:val="nil"/>
              <w:right w:val="nil"/>
            </w:tcBorders>
          </w:tcPr>
          <w:p w14:paraId="56385883"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4AA87F7E" w14:textId="77777777" w:rsidR="00987387" w:rsidRDefault="00D205D0">
            <w:pPr>
              <w:tabs>
                <w:tab w:val="center" w:pos="1446"/>
              </w:tabs>
              <w:spacing w:after="0"/>
            </w:pPr>
            <w:r>
              <w:rPr>
                <w:rFonts w:ascii="Arial" w:eastAsia="Arial" w:hAnsi="Arial" w:cs="Arial"/>
                <w:sz w:val="19"/>
              </w:rPr>
              <w:t xml:space="preserve">-3.710482 </w:t>
            </w:r>
            <w:r>
              <w:rPr>
                <w:rFonts w:ascii="Arial" w:eastAsia="Arial" w:hAnsi="Arial" w:cs="Arial"/>
                <w:sz w:val="19"/>
              </w:rPr>
              <w:tab/>
              <w:t xml:space="preserve"> </w:t>
            </w:r>
          </w:p>
        </w:tc>
      </w:tr>
      <w:tr w:rsidR="00987387" w14:paraId="1B2A8DA7" w14:textId="77777777">
        <w:trPr>
          <w:trHeight w:val="245"/>
        </w:trPr>
        <w:tc>
          <w:tcPr>
            <w:tcW w:w="3493" w:type="dxa"/>
            <w:tcBorders>
              <w:top w:val="nil"/>
              <w:left w:val="nil"/>
              <w:bottom w:val="nil"/>
              <w:right w:val="nil"/>
            </w:tcBorders>
          </w:tcPr>
          <w:p w14:paraId="70A9FCA3" w14:textId="77777777" w:rsidR="00987387" w:rsidRDefault="00D205D0">
            <w:pPr>
              <w:tabs>
                <w:tab w:val="center" w:pos="955"/>
                <w:tab w:val="center" w:pos="2421"/>
              </w:tabs>
              <w:spacing w:after="0"/>
            </w:pPr>
            <w:r>
              <w:rPr>
                <w:noProof/>
              </w:rPr>
              <mc:AlternateContent>
                <mc:Choice Requires="wpg">
                  <w:drawing>
                    <wp:anchor distT="0" distB="0" distL="114300" distR="114300" simplePos="0" relativeHeight="251679744" behindDoc="1" locked="0" layoutInCell="1" allowOverlap="1" wp14:anchorId="5B952CF7" wp14:editId="04EAD467">
                      <wp:simplePos x="0" y="0"/>
                      <wp:positionH relativeFrom="column">
                        <wp:posOffset>0</wp:posOffset>
                      </wp:positionH>
                      <wp:positionV relativeFrom="paragraph">
                        <wp:posOffset>144870</wp:posOffset>
                      </wp:positionV>
                      <wp:extent cx="1911096" cy="25908"/>
                      <wp:effectExtent l="0" t="0" r="0" b="0"/>
                      <wp:wrapNone/>
                      <wp:docPr id="142814" name="Group 142814"/>
                      <wp:cNvGraphicFramePr/>
                      <a:graphic xmlns:a="http://schemas.openxmlformats.org/drawingml/2006/main">
                        <a:graphicData uri="http://schemas.microsoft.com/office/word/2010/wordprocessingGroup">
                          <wpg:wgp>
                            <wpg:cNvGrpSpPr/>
                            <wpg:grpSpPr>
                              <a:xfrm>
                                <a:off x="0" y="0"/>
                                <a:ext cx="1911096" cy="25908"/>
                                <a:chOff x="0" y="0"/>
                                <a:chExt cx="1911096" cy="25908"/>
                              </a:xfrm>
                            </wpg:grpSpPr>
                            <wps:wsp>
                              <wps:cNvPr id="172237" name="Shape 172237"/>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38" name="Shape 172238"/>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39" name="Shape 172239"/>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40" name="Shape 172240"/>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41" name="Shape 172241"/>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42" name="Shape 172242"/>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43" name="Shape 172243"/>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44" name="Shape 172244"/>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814" style="width:150.48pt;height:2.03998pt;position:absolute;z-index:-2147483591;mso-position-horizontal-relative:text;mso-position-horizontal:absolute;margin-left:0pt;mso-position-vertical-relative:text;margin-top:11.4071pt;" coordsize="19110,259">
                      <v:shape id="Shape 172245" style="position:absolute;width:12138;height:91;left:0;top:0;" coordsize="1213866,9144" path="m0,0l1213866,0l1213866,9144l0,9144l0,0">
                        <v:stroke weight="0pt" endcap="flat" joinstyle="miter" miterlimit="10" on="false" color="#000000" opacity="0"/>
                        <v:fill on="true" color="#000000"/>
                      </v:shape>
                      <v:shape id="Shape 172246" style="position:absolute;width:12138;height:91;left:0;top:175;" coordsize="1213866,9144" path="m0,0l1213866,0l1213866,9144l0,9144l0,0">
                        <v:stroke weight="0pt" endcap="flat" joinstyle="miter" miterlimit="10" on="false" color="#000000" opacity="0"/>
                        <v:fill on="true" color="#000000"/>
                      </v:shape>
                      <v:shape id="Shape 172247" style="position:absolute;width:495;height:91;left:12138;top:0;" coordsize="49530,9144" path="m0,0l49530,0l49530,9144l0,9144l0,0">
                        <v:stroke weight="0pt" endcap="flat" joinstyle="miter" miterlimit="10" on="false" color="#000000" opacity="0"/>
                        <v:fill on="true" color="#000000"/>
                      </v:shape>
                      <v:shape id="Shape 172248" style="position:absolute;width:495;height:91;left:12138;top:175;" coordsize="49530,9144" path="m0,0l49530,0l49530,9144l0,9144l0,0">
                        <v:stroke weight="0pt" endcap="flat" joinstyle="miter" miterlimit="10" on="false" color="#000000" opacity="0"/>
                        <v:fill on="true" color="#000000"/>
                      </v:shape>
                      <v:shape id="Shape 172249" style="position:absolute;width:5981;height:91;left:12633;top:0;" coordsize="598170,9144" path="m0,0l598170,0l598170,9144l0,9144l0,0">
                        <v:stroke weight="0pt" endcap="flat" joinstyle="miter" miterlimit="10" on="false" color="#000000" opacity="0"/>
                        <v:fill on="true" color="#000000"/>
                      </v:shape>
                      <v:shape id="Shape 172250" style="position:absolute;width:5981;height:91;left:12633;top:175;" coordsize="598170,9144" path="m0,0l598170,0l598170,9144l0,9144l0,0">
                        <v:stroke weight="0pt" endcap="flat" joinstyle="miter" miterlimit="10" on="false" color="#000000" opacity="0"/>
                        <v:fill on="true" color="#000000"/>
                      </v:shape>
                      <v:shape id="Shape 172251" style="position:absolute;width:495;height:91;left:18615;top:0;" coordsize="49530,9144" path="m0,0l49530,0l49530,9144l0,9144l0,0">
                        <v:stroke weight="0pt" endcap="flat" joinstyle="miter" miterlimit="10" on="false" color="#000000" opacity="0"/>
                        <v:fill on="true" color="#000000"/>
                      </v:shape>
                      <v:shape id="Shape 172252" style="position:absolute;width:495;height:91;left:18615;top:175;" coordsize="49530,9144" path="m0,0l49530,0l49530,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 </w:t>
            </w:r>
            <w:r>
              <w:rPr>
                <w:rFonts w:ascii="Arial" w:eastAsia="Arial" w:hAnsi="Arial" w:cs="Arial"/>
                <w:sz w:val="19"/>
              </w:rPr>
              <w:tab/>
              <w:t>10% level</w:t>
            </w:r>
          </w:p>
        </w:tc>
        <w:tc>
          <w:tcPr>
            <w:tcW w:w="698" w:type="dxa"/>
            <w:tcBorders>
              <w:top w:val="nil"/>
              <w:left w:val="nil"/>
              <w:bottom w:val="nil"/>
              <w:right w:val="nil"/>
            </w:tcBorders>
            <w:vAlign w:val="bottom"/>
          </w:tcPr>
          <w:p w14:paraId="444DDD65" w14:textId="77777777" w:rsidR="00987387" w:rsidRDefault="00D205D0">
            <w:pPr>
              <w:spacing w:after="0"/>
              <w:ind w:left="-483"/>
            </w:pPr>
            <w:r>
              <w:rPr>
                <w:noProof/>
              </w:rPr>
              <mc:AlternateContent>
                <mc:Choice Requires="wpg">
                  <w:drawing>
                    <wp:inline distT="0" distB="0" distL="0" distR="0" wp14:anchorId="3FE330A2" wp14:editId="09CDA00E">
                      <wp:extent cx="712470" cy="25908"/>
                      <wp:effectExtent l="0" t="0" r="0" b="0"/>
                      <wp:docPr id="142841" name="Group 142841"/>
                      <wp:cNvGraphicFramePr/>
                      <a:graphic xmlns:a="http://schemas.openxmlformats.org/drawingml/2006/main">
                        <a:graphicData uri="http://schemas.microsoft.com/office/word/2010/wordprocessingGroup">
                          <wpg:wgp>
                            <wpg:cNvGrpSpPr/>
                            <wpg:grpSpPr>
                              <a:xfrm>
                                <a:off x="0" y="0"/>
                                <a:ext cx="712470" cy="25908"/>
                                <a:chOff x="0" y="0"/>
                                <a:chExt cx="712470" cy="25908"/>
                              </a:xfrm>
                            </wpg:grpSpPr>
                            <wps:wsp>
                              <wps:cNvPr id="172253" name="Shape 172253"/>
                              <wps:cNvSpPr/>
                              <wps:spPr>
                                <a:xfrm>
                                  <a:off x="0"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54" name="Shape 172254"/>
                              <wps:cNvSpPr/>
                              <wps:spPr>
                                <a:xfrm>
                                  <a:off x="0"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55" name="Shape 172255"/>
                              <wps:cNvSpPr/>
                              <wps:spPr>
                                <a:xfrm>
                                  <a:off x="66294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56" name="Shape 172256"/>
                              <wps:cNvSpPr/>
                              <wps:spPr>
                                <a:xfrm>
                                  <a:off x="66294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2841" style="width:56.1pt;height:2.03998pt;mso-position-horizontal-relative:char;mso-position-vertical-relative:line" coordsize="7124,259">
                      <v:shape id="Shape 172257" style="position:absolute;width:6629;height:91;left:0;top:0;" coordsize="662940,9144" path="m0,0l662940,0l662940,9144l0,9144l0,0">
                        <v:stroke weight="0pt" endcap="flat" joinstyle="miter" miterlimit="10" on="false" color="#000000" opacity="0"/>
                        <v:fill on="true" color="#000000"/>
                      </v:shape>
                      <v:shape id="Shape 172258" style="position:absolute;width:6629;height:91;left:0;top:175;" coordsize="662940,9144" path="m0,0l662940,0l662940,9144l0,9144l0,0">
                        <v:stroke weight="0pt" endcap="flat" joinstyle="miter" miterlimit="10" on="false" color="#000000" opacity="0"/>
                        <v:fill on="true" color="#000000"/>
                      </v:shape>
                      <v:shape id="Shape 172259" style="position:absolute;width:495;height:91;left:6629;top:0;" coordsize="49530,9144" path="m0,0l49530,0l49530,9144l0,9144l0,0">
                        <v:stroke weight="0pt" endcap="flat" joinstyle="miter" miterlimit="10" on="false" color="#000000" opacity="0"/>
                        <v:fill on="true" color="#000000"/>
                      </v:shape>
                      <v:shape id="Shape 172260" style="position:absolute;width:495;height:91;left:6629;top:175;" coordsize="49530,9144" path="m0,0l49530,0l49530,9144l0,9144l0,0">
                        <v:stroke weight="0pt" endcap="flat" joinstyle="miter" miterlimit="10" on="false" color="#000000" opacity="0"/>
                        <v:fill on="true" color="#000000"/>
                      </v:shape>
                    </v:group>
                  </w:pict>
                </mc:Fallback>
              </mc:AlternateContent>
            </w:r>
          </w:p>
        </w:tc>
        <w:tc>
          <w:tcPr>
            <w:tcW w:w="1905" w:type="dxa"/>
            <w:tcBorders>
              <w:top w:val="nil"/>
              <w:left w:val="nil"/>
              <w:bottom w:val="nil"/>
              <w:right w:val="nil"/>
            </w:tcBorders>
          </w:tcPr>
          <w:p w14:paraId="7A333FFC" w14:textId="77777777" w:rsidR="00987387" w:rsidRDefault="00D205D0">
            <w:pPr>
              <w:tabs>
                <w:tab w:val="center" w:pos="1445"/>
              </w:tabs>
              <w:spacing w:after="0"/>
            </w:pPr>
            <w:r>
              <w:rPr>
                <w:noProof/>
              </w:rPr>
              <mc:AlternateContent>
                <mc:Choice Requires="wpg">
                  <w:drawing>
                    <wp:anchor distT="0" distB="0" distL="114300" distR="114300" simplePos="0" relativeHeight="251680768" behindDoc="1" locked="0" layoutInCell="1" allowOverlap="1" wp14:anchorId="3081ED76" wp14:editId="037FA070">
                      <wp:simplePos x="0" y="0"/>
                      <wp:positionH relativeFrom="column">
                        <wp:posOffset>-37568</wp:posOffset>
                      </wp:positionH>
                      <wp:positionV relativeFrom="paragraph">
                        <wp:posOffset>144870</wp:posOffset>
                      </wp:positionV>
                      <wp:extent cx="1247394" cy="25908"/>
                      <wp:effectExtent l="0" t="0" r="0" b="0"/>
                      <wp:wrapNone/>
                      <wp:docPr id="142860" name="Group 142860"/>
                      <wp:cNvGraphicFramePr/>
                      <a:graphic xmlns:a="http://schemas.openxmlformats.org/drawingml/2006/main">
                        <a:graphicData uri="http://schemas.microsoft.com/office/word/2010/wordprocessingGroup">
                          <wpg:wgp>
                            <wpg:cNvGrpSpPr/>
                            <wpg:grpSpPr>
                              <a:xfrm>
                                <a:off x="0" y="0"/>
                                <a:ext cx="1247394" cy="25908"/>
                                <a:chOff x="0" y="0"/>
                                <a:chExt cx="1247394" cy="25908"/>
                              </a:xfrm>
                            </wpg:grpSpPr>
                            <wps:wsp>
                              <wps:cNvPr id="172261" name="Shape 172261"/>
                              <wps:cNvSpPr/>
                              <wps:spPr>
                                <a:xfrm>
                                  <a:off x="0"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62" name="Shape 172262"/>
                              <wps:cNvSpPr/>
                              <wps:spPr>
                                <a:xfrm>
                                  <a:off x="0"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63" name="Shape 172263"/>
                              <wps:cNvSpPr/>
                              <wps:spPr>
                                <a:xfrm>
                                  <a:off x="664464"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64" name="Shape 172264"/>
                              <wps:cNvSpPr/>
                              <wps:spPr>
                                <a:xfrm>
                                  <a:off x="664464"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65" name="Shape 172265"/>
                              <wps:cNvSpPr/>
                              <wps:spPr>
                                <a:xfrm>
                                  <a:off x="713994"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66" name="Shape 172266"/>
                              <wps:cNvSpPr/>
                              <wps:spPr>
                                <a:xfrm>
                                  <a:off x="713994"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860" style="width:98.22pt;height:2.03998pt;position:absolute;z-index:-2147483580;mso-position-horizontal-relative:text;mso-position-horizontal:absolute;margin-left:-2.95819pt;mso-position-vertical-relative:text;margin-top:11.4071pt;" coordsize="12473,259">
                      <v:shape id="Shape 172267" style="position:absolute;width:6644;height:91;left:0;top:0;" coordsize="664464,9144" path="m0,0l664464,0l664464,9144l0,9144l0,0">
                        <v:stroke weight="0pt" endcap="flat" joinstyle="miter" miterlimit="10" on="false" color="#000000" opacity="0"/>
                        <v:fill on="true" color="#000000"/>
                      </v:shape>
                      <v:shape id="Shape 172268" style="position:absolute;width:6644;height:91;left:0;top:175;" coordsize="664464,9144" path="m0,0l664464,0l664464,9144l0,9144l0,0">
                        <v:stroke weight="0pt" endcap="flat" joinstyle="miter" miterlimit="10" on="false" color="#000000" opacity="0"/>
                        <v:fill on="true" color="#000000"/>
                      </v:shape>
                      <v:shape id="Shape 172269" style="position:absolute;width:495;height:91;left:6644;top:0;" coordsize="49530,9144" path="m0,0l49530,0l49530,9144l0,9144l0,0">
                        <v:stroke weight="0pt" endcap="flat" joinstyle="miter" miterlimit="10" on="false" color="#000000" opacity="0"/>
                        <v:fill on="true" color="#000000"/>
                      </v:shape>
                      <v:shape id="Shape 172270" style="position:absolute;width:495;height:91;left:6644;top:175;" coordsize="49530,9144" path="m0,0l49530,0l49530,9144l0,9144l0,0">
                        <v:stroke weight="0pt" endcap="flat" joinstyle="miter" miterlimit="10" on="false" color="#000000" opacity="0"/>
                        <v:fill on="true" color="#000000"/>
                      </v:shape>
                      <v:shape id="Shape 172271" style="position:absolute;width:5334;height:91;left:7139;top:0;" coordsize="533400,9144" path="m0,0l533400,0l533400,9144l0,9144l0,0">
                        <v:stroke weight="0pt" endcap="flat" joinstyle="miter" miterlimit="10" on="false" color="#000000" opacity="0"/>
                        <v:fill on="true" color="#000000"/>
                      </v:shape>
                      <v:shape id="Shape 172272" style="position:absolute;width:5334;height:91;left:7139;top:175;" coordsize="533400,9144" path="m0,0l533400,0l533400,9144l0,9144l0,0">
                        <v:stroke weight="0pt" endcap="flat" joinstyle="miter" miterlimit="10" on="false" color="#000000" opacity="0"/>
                        <v:fill on="true" color="#000000"/>
                      </v:shape>
                    </v:group>
                  </w:pict>
                </mc:Fallback>
              </mc:AlternateContent>
            </w:r>
            <w:r>
              <w:rPr>
                <w:rFonts w:ascii="Arial" w:eastAsia="Arial" w:hAnsi="Arial" w:cs="Arial"/>
                <w:sz w:val="19"/>
              </w:rPr>
              <w:t>-3.297799</w:t>
            </w:r>
            <w:r>
              <w:rPr>
                <w:rFonts w:ascii="Arial" w:eastAsia="Arial" w:hAnsi="Arial" w:cs="Arial"/>
                <w:sz w:val="19"/>
              </w:rPr>
              <w:tab/>
              <w:t xml:space="preserve"> </w:t>
            </w:r>
          </w:p>
        </w:tc>
      </w:tr>
    </w:tbl>
    <w:p w14:paraId="4A88F0BF" w14:textId="77777777" w:rsidR="00987387" w:rsidRDefault="00D205D0">
      <w:pPr>
        <w:spacing w:after="4" w:line="248" w:lineRule="auto"/>
        <w:ind w:left="683" w:hanging="10"/>
      </w:pPr>
      <w:r>
        <w:rPr>
          <w:rFonts w:ascii="Arial" w:eastAsia="Arial" w:hAnsi="Arial" w:cs="Arial"/>
          <w:sz w:val="19"/>
        </w:rPr>
        <w:t xml:space="preserve">*MacKinnon (1996) one-sided p-values. </w:t>
      </w:r>
    </w:p>
    <w:p w14:paraId="0288A841" w14:textId="77777777" w:rsidR="00987387" w:rsidRDefault="00D205D0">
      <w:pPr>
        <w:spacing w:after="4" w:line="248" w:lineRule="auto"/>
        <w:ind w:left="683" w:hanging="10"/>
      </w:pPr>
      <w:r>
        <w:rPr>
          <w:rFonts w:ascii="Arial" w:eastAsia="Arial" w:hAnsi="Arial" w:cs="Arial"/>
          <w:sz w:val="19"/>
        </w:rPr>
        <w:t xml:space="preserve">Warning: Probabilities and critical values calculated for 20 observations                  and may not be accurate for a sample size of 17 </w:t>
      </w:r>
    </w:p>
    <w:p w14:paraId="4FAB896C" w14:textId="77777777" w:rsidR="00987387" w:rsidRDefault="00D205D0">
      <w:pPr>
        <w:spacing w:after="0"/>
        <w:ind w:left="1613"/>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tbl>
      <w:tblPr>
        <w:tblStyle w:val="TableGrid"/>
        <w:tblW w:w="6109" w:type="dxa"/>
        <w:tblInd w:w="644" w:type="dxa"/>
        <w:tblCellMar>
          <w:top w:w="0" w:type="dxa"/>
          <w:left w:w="0" w:type="dxa"/>
          <w:bottom w:w="0" w:type="dxa"/>
          <w:right w:w="0" w:type="dxa"/>
        </w:tblCellMar>
        <w:tblLook w:val="04A0" w:firstRow="1" w:lastRow="0" w:firstColumn="1" w:lastColumn="0" w:noHBand="0" w:noVBand="1"/>
      </w:tblPr>
      <w:tblGrid>
        <w:gridCol w:w="2028"/>
        <w:gridCol w:w="3203"/>
        <w:gridCol w:w="878"/>
      </w:tblGrid>
      <w:tr w:rsidR="00987387" w14:paraId="0F84558E" w14:textId="77777777">
        <w:trPr>
          <w:trHeight w:val="290"/>
        </w:trPr>
        <w:tc>
          <w:tcPr>
            <w:tcW w:w="5231" w:type="dxa"/>
            <w:gridSpan w:val="2"/>
            <w:tcBorders>
              <w:top w:val="double" w:sz="6" w:space="0" w:color="000000"/>
              <w:left w:val="nil"/>
              <w:bottom w:val="nil"/>
              <w:right w:val="nil"/>
            </w:tcBorders>
          </w:tcPr>
          <w:p w14:paraId="02C3DCD7" w14:textId="77777777" w:rsidR="00987387" w:rsidRDefault="00D205D0">
            <w:pPr>
              <w:spacing w:after="0"/>
              <w:ind w:left="42"/>
            </w:pPr>
            <w:r>
              <w:rPr>
                <w:rFonts w:ascii="Arial" w:eastAsia="Arial" w:hAnsi="Arial" w:cs="Arial"/>
                <w:sz w:val="19"/>
              </w:rPr>
              <w:t xml:space="preserve">Residual variance (no correction) </w:t>
            </w:r>
          </w:p>
        </w:tc>
        <w:tc>
          <w:tcPr>
            <w:tcW w:w="878" w:type="dxa"/>
            <w:tcBorders>
              <w:top w:val="double" w:sz="6" w:space="0" w:color="000000"/>
              <w:left w:val="nil"/>
              <w:bottom w:val="nil"/>
              <w:right w:val="nil"/>
            </w:tcBorders>
          </w:tcPr>
          <w:p w14:paraId="2EFBDE1A" w14:textId="77777777" w:rsidR="00987387" w:rsidRDefault="00D205D0">
            <w:pPr>
              <w:spacing w:after="0"/>
              <w:jc w:val="both"/>
            </w:pPr>
            <w:r>
              <w:rPr>
                <w:rFonts w:ascii="Arial" w:eastAsia="Arial" w:hAnsi="Arial" w:cs="Arial"/>
                <w:sz w:val="19"/>
              </w:rPr>
              <w:t xml:space="preserve"> 68.10657</w:t>
            </w:r>
          </w:p>
        </w:tc>
      </w:tr>
      <w:tr w:rsidR="00987387" w14:paraId="03E66FE2" w14:textId="77777777">
        <w:trPr>
          <w:trHeight w:val="236"/>
        </w:trPr>
        <w:tc>
          <w:tcPr>
            <w:tcW w:w="5231" w:type="dxa"/>
            <w:gridSpan w:val="2"/>
            <w:tcBorders>
              <w:top w:val="nil"/>
              <w:left w:val="nil"/>
              <w:bottom w:val="single" w:sz="5" w:space="0" w:color="000000"/>
              <w:right w:val="nil"/>
            </w:tcBorders>
          </w:tcPr>
          <w:p w14:paraId="62D2E55A" w14:textId="77777777" w:rsidR="00987387" w:rsidRDefault="00D205D0">
            <w:pPr>
              <w:spacing w:after="0"/>
              <w:ind w:left="42"/>
            </w:pPr>
            <w:r>
              <w:rPr>
                <w:rFonts w:ascii="Arial" w:eastAsia="Arial" w:hAnsi="Arial" w:cs="Arial"/>
                <w:sz w:val="19"/>
                <w:u w:val="single" w:color="000000"/>
              </w:rPr>
              <w:t xml:space="preserve">HAC corrected variance (Bartlett kernel) </w:t>
            </w:r>
          </w:p>
        </w:tc>
        <w:tc>
          <w:tcPr>
            <w:tcW w:w="878" w:type="dxa"/>
            <w:tcBorders>
              <w:top w:val="nil"/>
              <w:left w:val="nil"/>
              <w:bottom w:val="single" w:sz="5" w:space="0" w:color="000000"/>
              <w:right w:val="nil"/>
            </w:tcBorders>
          </w:tcPr>
          <w:p w14:paraId="4FB59373" w14:textId="77777777" w:rsidR="00987387" w:rsidRDefault="00D205D0">
            <w:pPr>
              <w:spacing w:after="0"/>
              <w:ind w:left="1"/>
              <w:jc w:val="both"/>
            </w:pPr>
            <w:r>
              <w:rPr>
                <w:rFonts w:ascii="Arial" w:eastAsia="Arial" w:hAnsi="Arial" w:cs="Arial"/>
                <w:sz w:val="19"/>
                <w:u w:val="single" w:color="000000"/>
              </w:rPr>
              <w:t xml:space="preserve"> 20.16075</w:t>
            </w:r>
          </w:p>
        </w:tc>
      </w:tr>
      <w:tr w:rsidR="00987387" w14:paraId="0D419EE6" w14:textId="77777777">
        <w:trPr>
          <w:trHeight w:val="1797"/>
        </w:trPr>
        <w:tc>
          <w:tcPr>
            <w:tcW w:w="5231" w:type="dxa"/>
            <w:gridSpan w:val="2"/>
            <w:tcBorders>
              <w:top w:val="single" w:sz="5" w:space="0" w:color="000000"/>
              <w:left w:val="nil"/>
              <w:bottom w:val="double" w:sz="5" w:space="0" w:color="000000"/>
              <w:right w:val="nil"/>
            </w:tcBorders>
          </w:tcPr>
          <w:p w14:paraId="3A5EE10E" w14:textId="77777777" w:rsidR="00987387" w:rsidRDefault="00D205D0">
            <w:pPr>
              <w:spacing w:after="2" w:line="238" w:lineRule="auto"/>
              <w:ind w:left="968" w:right="550"/>
              <w:jc w:val="right"/>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p w14:paraId="64ECB984" w14:textId="77777777" w:rsidR="00987387" w:rsidRDefault="00D205D0">
            <w:pPr>
              <w:spacing w:after="0"/>
              <w:ind w:left="42"/>
            </w:pPr>
            <w:r>
              <w:rPr>
                <w:rFonts w:ascii="Arial" w:eastAsia="Arial" w:hAnsi="Arial" w:cs="Arial"/>
                <w:sz w:val="19"/>
              </w:rPr>
              <w:t xml:space="preserve">Phillips-Perron Test Equation </w:t>
            </w:r>
          </w:p>
          <w:p w14:paraId="6895D837" w14:textId="77777777" w:rsidR="00987387" w:rsidRDefault="00D205D0">
            <w:pPr>
              <w:spacing w:after="2" w:line="238" w:lineRule="auto"/>
              <w:ind w:left="42" w:right="2251"/>
            </w:pPr>
            <w:r>
              <w:rPr>
                <w:rFonts w:ascii="Arial" w:eastAsia="Arial" w:hAnsi="Arial" w:cs="Arial"/>
                <w:sz w:val="19"/>
              </w:rPr>
              <w:t xml:space="preserve">Dependent Variable: D(X3) Method: Least Squares </w:t>
            </w:r>
          </w:p>
          <w:p w14:paraId="579498F6" w14:textId="77777777" w:rsidR="00987387" w:rsidRDefault="00D205D0">
            <w:pPr>
              <w:spacing w:after="0"/>
              <w:ind w:left="42"/>
            </w:pPr>
            <w:r>
              <w:rPr>
                <w:rFonts w:ascii="Arial" w:eastAsia="Arial" w:hAnsi="Arial" w:cs="Arial"/>
                <w:sz w:val="19"/>
              </w:rPr>
              <w:t xml:space="preserve">Date: 11/03/07   Time: 14:36 </w:t>
            </w:r>
          </w:p>
          <w:p w14:paraId="7ABCED2E" w14:textId="77777777" w:rsidR="00987387" w:rsidRDefault="00D205D0">
            <w:pPr>
              <w:spacing w:after="0"/>
              <w:ind w:left="42"/>
            </w:pPr>
            <w:r>
              <w:rPr>
                <w:rFonts w:ascii="Arial" w:eastAsia="Arial" w:hAnsi="Arial" w:cs="Arial"/>
                <w:sz w:val="19"/>
              </w:rPr>
              <w:t>Sample(adjusted): 1989 2005</w:t>
            </w:r>
          </w:p>
          <w:p w14:paraId="3CE3F96B" w14:textId="77777777" w:rsidR="00987387" w:rsidRDefault="00D205D0">
            <w:pPr>
              <w:spacing w:after="0"/>
              <w:ind w:left="42"/>
            </w:pPr>
            <w:r>
              <w:rPr>
                <w:rFonts w:ascii="Arial" w:eastAsia="Arial" w:hAnsi="Arial" w:cs="Arial"/>
                <w:sz w:val="19"/>
              </w:rPr>
              <w:t xml:space="preserve">Included observations: 17 after adjusting endpoints </w:t>
            </w:r>
          </w:p>
        </w:tc>
        <w:tc>
          <w:tcPr>
            <w:tcW w:w="878" w:type="dxa"/>
            <w:tcBorders>
              <w:top w:val="single" w:sz="5" w:space="0" w:color="000000"/>
              <w:left w:val="nil"/>
              <w:bottom w:val="double" w:sz="5" w:space="0" w:color="000000"/>
              <w:right w:val="nil"/>
            </w:tcBorders>
          </w:tcPr>
          <w:p w14:paraId="10E45384" w14:textId="77777777" w:rsidR="00987387" w:rsidRDefault="00D205D0">
            <w:pPr>
              <w:spacing w:after="0"/>
              <w:ind w:left="11"/>
              <w:jc w:val="center"/>
            </w:pPr>
            <w:r>
              <w:rPr>
                <w:rFonts w:ascii="Arial" w:eastAsia="Arial" w:hAnsi="Arial" w:cs="Arial"/>
                <w:sz w:val="19"/>
              </w:rPr>
              <w:t xml:space="preserve"> </w:t>
            </w:r>
          </w:p>
          <w:p w14:paraId="2264BA09" w14:textId="77777777" w:rsidR="00987387" w:rsidRDefault="00D205D0">
            <w:pPr>
              <w:spacing w:after="0"/>
              <w:ind w:left="11"/>
              <w:jc w:val="center"/>
            </w:pPr>
            <w:r>
              <w:rPr>
                <w:rFonts w:ascii="Arial" w:eastAsia="Arial" w:hAnsi="Arial" w:cs="Arial"/>
                <w:sz w:val="19"/>
              </w:rPr>
              <w:t xml:space="preserve"> </w:t>
            </w:r>
          </w:p>
        </w:tc>
      </w:tr>
      <w:tr w:rsidR="00987387" w14:paraId="06677060" w14:textId="77777777">
        <w:trPr>
          <w:trHeight w:val="296"/>
        </w:trPr>
        <w:tc>
          <w:tcPr>
            <w:tcW w:w="2028" w:type="dxa"/>
            <w:tcBorders>
              <w:top w:val="double" w:sz="5" w:space="0" w:color="000000"/>
              <w:left w:val="nil"/>
              <w:bottom w:val="double" w:sz="5" w:space="0" w:color="000000"/>
              <w:right w:val="nil"/>
            </w:tcBorders>
          </w:tcPr>
          <w:p w14:paraId="297996CD" w14:textId="77777777" w:rsidR="00987387" w:rsidRDefault="00D205D0">
            <w:pPr>
              <w:spacing w:after="0"/>
              <w:ind w:right="91"/>
              <w:jc w:val="center"/>
            </w:pPr>
            <w:r>
              <w:rPr>
                <w:rFonts w:ascii="Arial" w:eastAsia="Arial" w:hAnsi="Arial" w:cs="Arial"/>
                <w:sz w:val="19"/>
              </w:rPr>
              <w:t xml:space="preserve">Variable </w:t>
            </w:r>
          </w:p>
        </w:tc>
        <w:tc>
          <w:tcPr>
            <w:tcW w:w="3203" w:type="dxa"/>
            <w:tcBorders>
              <w:top w:val="double" w:sz="5" w:space="0" w:color="000000"/>
              <w:left w:val="nil"/>
              <w:bottom w:val="double" w:sz="5" w:space="0" w:color="000000"/>
              <w:right w:val="nil"/>
            </w:tcBorders>
          </w:tcPr>
          <w:p w14:paraId="389B079F" w14:textId="77777777" w:rsidR="00987387" w:rsidRDefault="00D205D0">
            <w:pPr>
              <w:tabs>
                <w:tab w:val="center" w:pos="1608"/>
                <w:tab w:val="right" w:pos="3203"/>
              </w:tabs>
              <w:spacing w:after="0"/>
            </w:pPr>
            <w:r>
              <w:rPr>
                <w:rFonts w:ascii="Arial" w:eastAsia="Arial" w:hAnsi="Arial" w:cs="Arial"/>
                <w:sz w:val="19"/>
              </w:rPr>
              <w:t>Coefficient</w:t>
            </w:r>
            <w:r>
              <w:rPr>
                <w:rFonts w:ascii="Arial" w:eastAsia="Arial" w:hAnsi="Arial" w:cs="Arial"/>
                <w:sz w:val="19"/>
              </w:rPr>
              <w:tab/>
              <w:t>Std. Error</w:t>
            </w:r>
            <w:r>
              <w:rPr>
                <w:rFonts w:ascii="Arial" w:eastAsia="Arial" w:hAnsi="Arial" w:cs="Arial"/>
                <w:sz w:val="19"/>
              </w:rPr>
              <w:tab/>
              <w:t>t-Statistic</w:t>
            </w:r>
          </w:p>
        </w:tc>
        <w:tc>
          <w:tcPr>
            <w:tcW w:w="878" w:type="dxa"/>
            <w:tcBorders>
              <w:top w:val="double" w:sz="5" w:space="0" w:color="000000"/>
              <w:left w:val="nil"/>
              <w:bottom w:val="double" w:sz="5" w:space="0" w:color="000000"/>
              <w:right w:val="nil"/>
            </w:tcBorders>
          </w:tcPr>
          <w:p w14:paraId="2E802DBD" w14:textId="77777777" w:rsidR="00987387" w:rsidRDefault="00D205D0">
            <w:pPr>
              <w:spacing w:after="0"/>
              <w:ind w:right="29"/>
              <w:jc w:val="right"/>
            </w:pPr>
            <w:r>
              <w:rPr>
                <w:rFonts w:ascii="Arial" w:eastAsia="Arial" w:hAnsi="Arial" w:cs="Arial"/>
                <w:sz w:val="19"/>
              </w:rPr>
              <w:t xml:space="preserve">Prob. </w:t>
            </w:r>
          </w:p>
        </w:tc>
      </w:tr>
      <w:tr w:rsidR="00987387" w14:paraId="24618E4B" w14:textId="77777777">
        <w:trPr>
          <w:trHeight w:val="291"/>
        </w:trPr>
        <w:tc>
          <w:tcPr>
            <w:tcW w:w="2028" w:type="dxa"/>
            <w:tcBorders>
              <w:top w:val="double" w:sz="5" w:space="0" w:color="000000"/>
              <w:left w:val="nil"/>
              <w:bottom w:val="nil"/>
              <w:right w:val="nil"/>
            </w:tcBorders>
          </w:tcPr>
          <w:p w14:paraId="494EB5A4" w14:textId="77777777" w:rsidR="00987387" w:rsidRDefault="00D205D0">
            <w:pPr>
              <w:spacing w:after="0"/>
              <w:ind w:right="90"/>
              <w:jc w:val="center"/>
            </w:pPr>
            <w:r>
              <w:rPr>
                <w:rFonts w:ascii="Arial" w:eastAsia="Arial" w:hAnsi="Arial" w:cs="Arial"/>
                <w:sz w:val="19"/>
              </w:rPr>
              <w:t xml:space="preserve">X3(-1) </w:t>
            </w:r>
          </w:p>
        </w:tc>
        <w:tc>
          <w:tcPr>
            <w:tcW w:w="3203" w:type="dxa"/>
            <w:tcBorders>
              <w:top w:val="double" w:sz="5" w:space="0" w:color="000000"/>
              <w:left w:val="nil"/>
              <w:bottom w:val="nil"/>
              <w:right w:val="nil"/>
            </w:tcBorders>
          </w:tcPr>
          <w:p w14:paraId="6B9B3934" w14:textId="77777777" w:rsidR="00987387" w:rsidRDefault="00D205D0">
            <w:pPr>
              <w:tabs>
                <w:tab w:val="center" w:pos="1618"/>
                <w:tab w:val="right" w:pos="3203"/>
              </w:tabs>
              <w:spacing w:after="0"/>
            </w:pPr>
            <w:r>
              <w:rPr>
                <w:rFonts w:ascii="Arial" w:eastAsia="Arial" w:hAnsi="Arial" w:cs="Arial"/>
                <w:sz w:val="19"/>
              </w:rPr>
              <w:t>-1.329805</w:t>
            </w:r>
            <w:r>
              <w:rPr>
                <w:rFonts w:ascii="Arial" w:eastAsia="Arial" w:hAnsi="Arial" w:cs="Arial"/>
                <w:sz w:val="19"/>
              </w:rPr>
              <w:tab/>
              <w:t>0.253535</w:t>
            </w:r>
            <w:r>
              <w:rPr>
                <w:rFonts w:ascii="Arial" w:eastAsia="Arial" w:hAnsi="Arial" w:cs="Arial"/>
                <w:sz w:val="19"/>
              </w:rPr>
              <w:tab/>
              <w:t>-5.245047</w:t>
            </w:r>
          </w:p>
        </w:tc>
        <w:tc>
          <w:tcPr>
            <w:tcW w:w="878" w:type="dxa"/>
            <w:tcBorders>
              <w:top w:val="double" w:sz="5" w:space="0" w:color="000000"/>
              <w:left w:val="nil"/>
              <w:bottom w:val="nil"/>
              <w:right w:val="nil"/>
            </w:tcBorders>
          </w:tcPr>
          <w:p w14:paraId="3CEE7DEC" w14:textId="77777777" w:rsidR="00987387" w:rsidRDefault="00D205D0">
            <w:pPr>
              <w:spacing w:after="0"/>
              <w:ind w:right="29"/>
              <w:jc w:val="right"/>
            </w:pPr>
            <w:r>
              <w:rPr>
                <w:rFonts w:ascii="Arial" w:eastAsia="Arial" w:hAnsi="Arial" w:cs="Arial"/>
                <w:sz w:val="19"/>
              </w:rPr>
              <w:t>0.0001</w:t>
            </w:r>
          </w:p>
        </w:tc>
      </w:tr>
      <w:tr w:rsidR="00987387" w14:paraId="6E3645AC" w14:textId="77777777">
        <w:trPr>
          <w:trHeight w:val="217"/>
        </w:trPr>
        <w:tc>
          <w:tcPr>
            <w:tcW w:w="2028" w:type="dxa"/>
            <w:tcBorders>
              <w:top w:val="nil"/>
              <w:left w:val="nil"/>
              <w:bottom w:val="nil"/>
              <w:right w:val="nil"/>
            </w:tcBorders>
          </w:tcPr>
          <w:p w14:paraId="4D9C98A1" w14:textId="77777777" w:rsidR="00987387" w:rsidRDefault="00D205D0">
            <w:pPr>
              <w:spacing w:after="0"/>
              <w:ind w:right="92"/>
              <w:jc w:val="center"/>
            </w:pPr>
            <w:r>
              <w:rPr>
                <w:rFonts w:ascii="Arial" w:eastAsia="Arial" w:hAnsi="Arial" w:cs="Arial"/>
                <w:sz w:val="19"/>
              </w:rPr>
              <w:t xml:space="preserve">C </w:t>
            </w:r>
          </w:p>
        </w:tc>
        <w:tc>
          <w:tcPr>
            <w:tcW w:w="3203" w:type="dxa"/>
            <w:tcBorders>
              <w:top w:val="nil"/>
              <w:left w:val="nil"/>
              <w:bottom w:val="nil"/>
              <w:right w:val="nil"/>
            </w:tcBorders>
          </w:tcPr>
          <w:p w14:paraId="0B9839F9" w14:textId="77777777" w:rsidR="00987387" w:rsidRDefault="00D205D0">
            <w:pPr>
              <w:tabs>
                <w:tab w:val="center" w:pos="1619"/>
                <w:tab w:val="right" w:pos="3203"/>
              </w:tabs>
              <w:spacing w:after="0"/>
            </w:pPr>
            <w:r>
              <w:rPr>
                <w:rFonts w:ascii="Arial" w:eastAsia="Arial" w:hAnsi="Arial" w:cs="Arial"/>
                <w:sz w:val="19"/>
              </w:rPr>
              <w:t>15.20809</w:t>
            </w:r>
            <w:r>
              <w:rPr>
                <w:rFonts w:ascii="Arial" w:eastAsia="Arial" w:hAnsi="Arial" w:cs="Arial"/>
                <w:sz w:val="19"/>
              </w:rPr>
              <w:tab/>
              <w:t>5.592747</w:t>
            </w:r>
            <w:r>
              <w:rPr>
                <w:rFonts w:ascii="Arial" w:eastAsia="Arial" w:hAnsi="Arial" w:cs="Arial"/>
                <w:sz w:val="19"/>
              </w:rPr>
              <w:tab/>
              <w:t>2.719252</w:t>
            </w:r>
          </w:p>
        </w:tc>
        <w:tc>
          <w:tcPr>
            <w:tcW w:w="878" w:type="dxa"/>
            <w:tcBorders>
              <w:top w:val="nil"/>
              <w:left w:val="nil"/>
              <w:bottom w:val="nil"/>
              <w:right w:val="nil"/>
            </w:tcBorders>
          </w:tcPr>
          <w:p w14:paraId="69F4C4FE" w14:textId="77777777" w:rsidR="00987387" w:rsidRDefault="00D205D0">
            <w:pPr>
              <w:spacing w:after="0"/>
              <w:ind w:right="30"/>
              <w:jc w:val="right"/>
            </w:pPr>
            <w:r>
              <w:rPr>
                <w:rFonts w:ascii="Arial" w:eastAsia="Arial" w:hAnsi="Arial" w:cs="Arial"/>
                <w:sz w:val="19"/>
              </w:rPr>
              <w:t>0.0166</w:t>
            </w:r>
          </w:p>
        </w:tc>
      </w:tr>
      <w:tr w:rsidR="00987387" w14:paraId="730995FB" w14:textId="77777777">
        <w:trPr>
          <w:trHeight w:val="221"/>
        </w:trPr>
        <w:tc>
          <w:tcPr>
            <w:tcW w:w="2028" w:type="dxa"/>
            <w:tcBorders>
              <w:top w:val="nil"/>
              <w:left w:val="nil"/>
              <w:bottom w:val="double" w:sz="6" w:space="0" w:color="000000"/>
              <w:right w:val="nil"/>
            </w:tcBorders>
          </w:tcPr>
          <w:p w14:paraId="331BCBED" w14:textId="77777777" w:rsidR="00987387" w:rsidRDefault="00D205D0">
            <w:pPr>
              <w:spacing w:after="0"/>
              <w:ind w:right="91"/>
              <w:jc w:val="center"/>
            </w:pPr>
            <w:r>
              <w:rPr>
                <w:rFonts w:ascii="Arial" w:eastAsia="Arial" w:hAnsi="Arial" w:cs="Arial"/>
                <w:sz w:val="19"/>
              </w:rPr>
              <w:t xml:space="preserve">@TREND(1988) </w:t>
            </w:r>
          </w:p>
        </w:tc>
        <w:tc>
          <w:tcPr>
            <w:tcW w:w="3203" w:type="dxa"/>
            <w:tcBorders>
              <w:top w:val="nil"/>
              <w:left w:val="nil"/>
              <w:bottom w:val="double" w:sz="6" w:space="0" w:color="000000"/>
              <w:right w:val="nil"/>
            </w:tcBorders>
          </w:tcPr>
          <w:p w14:paraId="4C6B0110" w14:textId="77777777" w:rsidR="00987387" w:rsidRDefault="00D205D0">
            <w:pPr>
              <w:tabs>
                <w:tab w:val="center" w:pos="1619"/>
                <w:tab w:val="right" w:pos="3203"/>
              </w:tabs>
              <w:spacing w:after="0"/>
            </w:pPr>
            <w:r>
              <w:rPr>
                <w:rFonts w:ascii="Arial" w:eastAsia="Arial" w:hAnsi="Arial" w:cs="Arial"/>
                <w:sz w:val="19"/>
              </w:rPr>
              <w:t>-0.926250</w:t>
            </w:r>
            <w:r>
              <w:rPr>
                <w:rFonts w:ascii="Arial" w:eastAsia="Arial" w:hAnsi="Arial" w:cs="Arial"/>
                <w:sz w:val="19"/>
              </w:rPr>
              <w:tab/>
              <w:t>0.490125</w:t>
            </w:r>
            <w:r>
              <w:rPr>
                <w:rFonts w:ascii="Arial" w:eastAsia="Arial" w:hAnsi="Arial" w:cs="Arial"/>
                <w:sz w:val="19"/>
              </w:rPr>
              <w:tab/>
              <w:t>-1.889825</w:t>
            </w:r>
          </w:p>
        </w:tc>
        <w:tc>
          <w:tcPr>
            <w:tcW w:w="878" w:type="dxa"/>
            <w:tcBorders>
              <w:top w:val="nil"/>
              <w:left w:val="nil"/>
              <w:bottom w:val="double" w:sz="6" w:space="0" w:color="000000"/>
              <w:right w:val="nil"/>
            </w:tcBorders>
          </w:tcPr>
          <w:p w14:paraId="4014A4F8" w14:textId="77777777" w:rsidR="00987387" w:rsidRDefault="00D205D0">
            <w:pPr>
              <w:spacing w:after="0"/>
              <w:ind w:right="30"/>
              <w:jc w:val="right"/>
            </w:pPr>
            <w:r>
              <w:rPr>
                <w:rFonts w:ascii="Arial" w:eastAsia="Arial" w:hAnsi="Arial" w:cs="Arial"/>
                <w:sz w:val="19"/>
              </w:rPr>
              <w:t>0.0797</w:t>
            </w:r>
          </w:p>
        </w:tc>
      </w:tr>
      <w:tr w:rsidR="00987387" w14:paraId="1854A23A" w14:textId="77777777">
        <w:trPr>
          <w:trHeight w:val="292"/>
        </w:trPr>
        <w:tc>
          <w:tcPr>
            <w:tcW w:w="2028" w:type="dxa"/>
            <w:tcBorders>
              <w:top w:val="double" w:sz="6" w:space="0" w:color="000000"/>
              <w:left w:val="nil"/>
              <w:bottom w:val="nil"/>
              <w:right w:val="nil"/>
            </w:tcBorders>
          </w:tcPr>
          <w:p w14:paraId="51CBC0DC" w14:textId="77777777" w:rsidR="00987387" w:rsidRDefault="00D205D0">
            <w:pPr>
              <w:spacing w:after="0"/>
              <w:ind w:left="42"/>
            </w:pPr>
            <w:r>
              <w:rPr>
                <w:rFonts w:ascii="Arial" w:eastAsia="Arial" w:hAnsi="Arial" w:cs="Arial"/>
                <w:sz w:val="19"/>
              </w:rPr>
              <w:t xml:space="preserve">R-squared </w:t>
            </w:r>
          </w:p>
        </w:tc>
        <w:tc>
          <w:tcPr>
            <w:tcW w:w="3203" w:type="dxa"/>
            <w:tcBorders>
              <w:top w:val="double" w:sz="6" w:space="0" w:color="000000"/>
              <w:left w:val="nil"/>
              <w:bottom w:val="nil"/>
              <w:right w:val="nil"/>
            </w:tcBorders>
          </w:tcPr>
          <w:p w14:paraId="10B2895F" w14:textId="77777777" w:rsidR="00987387" w:rsidRDefault="00D205D0">
            <w:pPr>
              <w:spacing w:after="0"/>
              <w:ind w:left="104"/>
            </w:pPr>
            <w:r>
              <w:rPr>
                <w:rFonts w:ascii="Arial" w:eastAsia="Arial" w:hAnsi="Arial" w:cs="Arial"/>
                <w:sz w:val="19"/>
              </w:rPr>
              <w:t xml:space="preserve">0.663059    Mean dependent var </w:t>
            </w:r>
          </w:p>
        </w:tc>
        <w:tc>
          <w:tcPr>
            <w:tcW w:w="878" w:type="dxa"/>
            <w:tcBorders>
              <w:top w:val="double" w:sz="6" w:space="0" w:color="000000"/>
              <w:left w:val="nil"/>
              <w:bottom w:val="nil"/>
              <w:right w:val="nil"/>
            </w:tcBorders>
          </w:tcPr>
          <w:p w14:paraId="2C4CC5FF" w14:textId="77777777" w:rsidR="00987387" w:rsidRDefault="00D205D0">
            <w:pPr>
              <w:spacing w:after="0"/>
              <w:ind w:left="1"/>
              <w:jc w:val="both"/>
            </w:pPr>
            <w:r>
              <w:rPr>
                <w:rFonts w:ascii="Arial" w:eastAsia="Arial" w:hAnsi="Arial" w:cs="Arial"/>
                <w:sz w:val="19"/>
              </w:rPr>
              <w:t>-0.566471</w:t>
            </w:r>
          </w:p>
        </w:tc>
      </w:tr>
      <w:tr w:rsidR="00987387" w14:paraId="28ECB9FE" w14:textId="77777777">
        <w:trPr>
          <w:trHeight w:val="216"/>
        </w:trPr>
        <w:tc>
          <w:tcPr>
            <w:tcW w:w="2028" w:type="dxa"/>
            <w:tcBorders>
              <w:top w:val="nil"/>
              <w:left w:val="nil"/>
              <w:bottom w:val="nil"/>
              <w:right w:val="nil"/>
            </w:tcBorders>
          </w:tcPr>
          <w:p w14:paraId="01E055B4" w14:textId="77777777" w:rsidR="00987387" w:rsidRDefault="00D205D0">
            <w:pPr>
              <w:spacing w:after="0"/>
              <w:ind w:left="42"/>
            </w:pPr>
            <w:r>
              <w:rPr>
                <w:rFonts w:ascii="Arial" w:eastAsia="Arial" w:hAnsi="Arial" w:cs="Arial"/>
                <w:sz w:val="19"/>
              </w:rPr>
              <w:t>Adjusted R-squared</w:t>
            </w:r>
          </w:p>
        </w:tc>
        <w:tc>
          <w:tcPr>
            <w:tcW w:w="3203" w:type="dxa"/>
            <w:tcBorders>
              <w:top w:val="nil"/>
              <w:left w:val="nil"/>
              <w:bottom w:val="nil"/>
              <w:right w:val="nil"/>
            </w:tcBorders>
          </w:tcPr>
          <w:p w14:paraId="16448A93" w14:textId="77777777" w:rsidR="00987387" w:rsidRDefault="00D205D0">
            <w:pPr>
              <w:spacing w:after="0"/>
              <w:ind w:left="104"/>
            </w:pPr>
            <w:r>
              <w:rPr>
                <w:rFonts w:ascii="Arial" w:eastAsia="Arial" w:hAnsi="Arial" w:cs="Arial"/>
                <w:sz w:val="19"/>
              </w:rPr>
              <w:t>0.614924   S.D. dependent var</w:t>
            </w:r>
          </w:p>
        </w:tc>
        <w:tc>
          <w:tcPr>
            <w:tcW w:w="878" w:type="dxa"/>
            <w:tcBorders>
              <w:top w:val="nil"/>
              <w:left w:val="nil"/>
              <w:bottom w:val="nil"/>
              <w:right w:val="nil"/>
            </w:tcBorders>
          </w:tcPr>
          <w:p w14:paraId="5E84D503" w14:textId="77777777" w:rsidR="00987387" w:rsidRDefault="00D205D0">
            <w:pPr>
              <w:spacing w:after="0"/>
              <w:ind w:left="63"/>
              <w:jc w:val="both"/>
            </w:pPr>
            <w:r>
              <w:rPr>
                <w:rFonts w:ascii="Arial" w:eastAsia="Arial" w:hAnsi="Arial" w:cs="Arial"/>
                <w:sz w:val="19"/>
              </w:rPr>
              <w:t>14.65487</w:t>
            </w:r>
          </w:p>
        </w:tc>
      </w:tr>
      <w:tr w:rsidR="00987387" w14:paraId="7370827C" w14:textId="77777777">
        <w:trPr>
          <w:trHeight w:val="216"/>
        </w:trPr>
        <w:tc>
          <w:tcPr>
            <w:tcW w:w="2028" w:type="dxa"/>
            <w:tcBorders>
              <w:top w:val="nil"/>
              <w:left w:val="nil"/>
              <w:bottom w:val="nil"/>
              <w:right w:val="nil"/>
            </w:tcBorders>
          </w:tcPr>
          <w:p w14:paraId="1CA82050" w14:textId="77777777" w:rsidR="00987387" w:rsidRDefault="00D205D0">
            <w:pPr>
              <w:spacing w:after="0"/>
              <w:ind w:left="42"/>
            </w:pPr>
            <w:r>
              <w:rPr>
                <w:rFonts w:ascii="Arial" w:eastAsia="Arial" w:hAnsi="Arial" w:cs="Arial"/>
                <w:sz w:val="19"/>
              </w:rPr>
              <w:t xml:space="preserve">S.E. of regression </w:t>
            </w:r>
          </w:p>
        </w:tc>
        <w:tc>
          <w:tcPr>
            <w:tcW w:w="3203" w:type="dxa"/>
            <w:tcBorders>
              <w:top w:val="nil"/>
              <w:left w:val="nil"/>
              <w:bottom w:val="nil"/>
              <w:right w:val="nil"/>
            </w:tcBorders>
          </w:tcPr>
          <w:p w14:paraId="78EC6B22" w14:textId="77777777" w:rsidR="00987387" w:rsidRDefault="00D205D0">
            <w:pPr>
              <w:spacing w:after="0"/>
              <w:ind w:left="105"/>
            </w:pPr>
            <w:r>
              <w:rPr>
                <w:rFonts w:ascii="Arial" w:eastAsia="Arial" w:hAnsi="Arial" w:cs="Arial"/>
                <w:sz w:val="19"/>
              </w:rPr>
              <w:t xml:space="preserve">9.094000    Akaike info criterion </w:t>
            </w:r>
          </w:p>
        </w:tc>
        <w:tc>
          <w:tcPr>
            <w:tcW w:w="878" w:type="dxa"/>
            <w:tcBorders>
              <w:top w:val="nil"/>
              <w:left w:val="nil"/>
              <w:bottom w:val="nil"/>
              <w:right w:val="nil"/>
            </w:tcBorders>
          </w:tcPr>
          <w:p w14:paraId="20D701E5" w14:textId="77777777" w:rsidR="00987387" w:rsidRDefault="00D205D0">
            <w:pPr>
              <w:spacing w:after="0"/>
              <w:ind w:left="65"/>
              <w:jc w:val="both"/>
            </w:pPr>
            <w:r>
              <w:rPr>
                <w:rFonts w:ascii="Arial" w:eastAsia="Arial" w:hAnsi="Arial" w:cs="Arial"/>
                <w:sz w:val="19"/>
              </w:rPr>
              <w:t>7.411892</w:t>
            </w:r>
          </w:p>
        </w:tc>
      </w:tr>
      <w:tr w:rsidR="00987387" w14:paraId="007053ED" w14:textId="77777777">
        <w:trPr>
          <w:trHeight w:val="217"/>
        </w:trPr>
        <w:tc>
          <w:tcPr>
            <w:tcW w:w="2028" w:type="dxa"/>
            <w:tcBorders>
              <w:top w:val="nil"/>
              <w:left w:val="nil"/>
              <w:bottom w:val="nil"/>
              <w:right w:val="nil"/>
            </w:tcBorders>
          </w:tcPr>
          <w:p w14:paraId="3E4AB626" w14:textId="77777777" w:rsidR="00987387" w:rsidRDefault="00D205D0">
            <w:pPr>
              <w:spacing w:after="0"/>
              <w:ind w:left="42"/>
            </w:pPr>
            <w:r>
              <w:rPr>
                <w:rFonts w:ascii="Arial" w:eastAsia="Arial" w:hAnsi="Arial" w:cs="Arial"/>
                <w:sz w:val="19"/>
              </w:rPr>
              <w:t xml:space="preserve">Sum squared resid </w:t>
            </w:r>
          </w:p>
        </w:tc>
        <w:tc>
          <w:tcPr>
            <w:tcW w:w="3203" w:type="dxa"/>
            <w:tcBorders>
              <w:top w:val="nil"/>
              <w:left w:val="nil"/>
              <w:bottom w:val="nil"/>
              <w:right w:val="nil"/>
            </w:tcBorders>
          </w:tcPr>
          <w:p w14:paraId="533AA73F" w14:textId="77777777" w:rsidR="00987387" w:rsidRDefault="00D205D0">
            <w:pPr>
              <w:spacing w:after="0"/>
              <w:ind w:left="104"/>
            </w:pPr>
            <w:r>
              <w:rPr>
                <w:rFonts w:ascii="Arial" w:eastAsia="Arial" w:hAnsi="Arial" w:cs="Arial"/>
                <w:sz w:val="19"/>
              </w:rPr>
              <w:t xml:space="preserve">1157.812    Schwarz criterion </w:t>
            </w:r>
          </w:p>
        </w:tc>
        <w:tc>
          <w:tcPr>
            <w:tcW w:w="878" w:type="dxa"/>
            <w:tcBorders>
              <w:top w:val="nil"/>
              <w:left w:val="nil"/>
              <w:bottom w:val="nil"/>
              <w:right w:val="nil"/>
            </w:tcBorders>
          </w:tcPr>
          <w:p w14:paraId="0C2EF4C1" w14:textId="77777777" w:rsidR="00987387" w:rsidRDefault="00D205D0">
            <w:pPr>
              <w:spacing w:after="0"/>
              <w:ind w:left="64"/>
              <w:jc w:val="both"/>
            </w:pPr>
            <w:r>
              <w:rPr>
                <w:rFonts w:ascii="Arial" w:eastAsia="Arial" w:hAnsi="Arial" w:cs="Arial"/>
                <w:sz w:val="19"/>
              </w:rPr>
              <w:t>7.558930</w:t>
            </w:r>
          </w:p>
        </w:tc>
      </w:tr>
      <w:tr w:rsidR="00987387" w14:paraId="3442305F" w14:textId="77777777">
        <w:trPr>
          <w:trHeight w:val="216"/>
        </w:trPr>
        <w:tc>
          <w:tcPr>
            <w:tcW w:w="2028" w:type="dxa"/>
            <w:tcBorders>
              <w:top w:val="nil"/>
              <w:left w:val="nil"/>
              <w:bottom w:val="nil"/>
              <w:right w:val="nil"/>
            </w:tcBorders>
          </w:tcPr>
          <w:p w14:paraId="70506D55" w14:textId="77777777" w:rsidR="00987387" w:rsidRDefault="00D205D0">
            <w:pPr>
              <w:spacing w:after="0"/>
              <w:ind w:left="42"/>
            </w:pPr>
            <w:r>
              <w:rPr>
                <w:rFonts w:ascii="Arial" w:eastAsia="Arial" w:hAnsi="Arial" w:cs="Arial"/>
                <w:sz w:val="19"/>
              </w:rPr>
              <w:t xml:space="preserve">Log likelihood </w:t>
            </w:r>
          </w:p>
        </w:tc>
        <w:tc>
          <w:tcPr>
            <w:tcW w:w="3203" w:type="dxa"/>
            <w:tcBorders>
              <w:top w:val="nil"/>
              <w:left w:val="nil"/>
              <w:bottom w:val="nil"/>
              <w:right w:val="nil"/>
            </w:tcBorders>
          </w:tcPr>
          <w:p w14:paraId="587F4599" w14:textId="77777777" w:rsidR="00987387" w:rsidRDefault="00D205D0">
            <w:pPr>
              <w:spacing w:after="0"/>
              <w:ind w:left="41"/>
            </w:pPr>
            <w:r>
              <w:rPr>
                <w:rFonts w:ascii="Arial" w:eastAsia="Arial" w:hAnsi="Arial" w:cs="Arial"/>
                <w:sz w:val="19"/>
              </w:rPr>
              <w:t>-60.00108   F-statistic</w:t>
            </w:r>
          </w:p>
        </w:tc>
        <w:tc>
          <w:tcPr>
            <w:tcW w:w="878" w:type="dxa"/>
            <w:tcBorders>
              <w:top w:val="nil"/>
              <w:left w:val="nil"/>
              <w:bottom w:val="nil"/>
              <w:right w:val="nil"/>
            </w:tcBorders>
          </w:tcPr>
          <w:p w14:paraId="259DDD5E" w14:textId="77777777" w:rsidR="00987387" w:rsidRDefault="00D205D0">
            <w:pPr>
              <w:spacing w:after="0"/>
              <w:ind w:left="65"/>
              <w:jc w:val="both"/>
            </w:pPr>
            <w:r>
              <w:rPr>
                <w:rFonts w:ascii="Arial" w:eastAsia="Arial" w:hAnsi="Arial" w:cs="Arial"/>
                <w:sz w:val="19"/>
              </w:rPr>
              <w:t>13.77514</w:t>
            </w:r>
          </w:p>
        </w:tc>
      </w:tr>
      <w:tr w:rsidR="00987387" w14:paraId="4B31E0D0" w14:textId="77777777">
        <w:trPr>
          <w:trHeight w:val="237"/>
        </w:trPr>
        <w:tc>
          <w:tcPr>
            <w:tcW w:w="2028" w:type="dxa"/>
            <w:tcBorders>
              <w:top w:val="nil"/>
              <w:left w:val="nil"/>
              <w:bottom w:val="single" w:sz="5" w:space="0" w:color="000000"/>
              <w:right w:val="nil"/>
            </w:tcBorders>
          </w:tcPr>
          <w:p w14:paraId="6A468274" w14:textId="77777777" w:rsidR="00987387" w:rsidRDefault="00D205D0">
            <w:pPr>
              <w:spacing w:after="0"/>
              <w:ind w:left="42"/>
            </w:pPr>
            <w:r>
              <w:rPr>
                <w:rFonts w:ascii="Arial" w:eastAsia="Arial" w:hAnsi="Arial" w:cs="Arial"/>
                <w:sz w:val="19"/>
                <w:u w:val="single" w:color="000000"/>
              </w:rPr>
              <w:t xml:space="preserve">Durbin-Watson stat </w:t>
            </w:r>
          </w:p>
        </w:tc>
        <w:tc>
          <w:tcPr>
            <w:tcW w:w="3203" w:type="dxa"/>
            <w:tcBorders>
              <w:top w:val="nil"/>
              <w:left w:val="nil"/>
              <w:bottom w:val="single" w:sz="5" w:space="0" w:color="000000"/>
              <w:right w:val="nil"/>
            </w:tcBorders>
          </w:tcPr>
          <w:p w14:paraId="2E078318" w14:textId="77777777" w:rsidR="00987387" w:rsidRDefault="00D205D0">
            <w:pPr>
              <w:spacing w:after="0"/>
              <w:ind w:left="105"/>
            </w:pPr>
            <w:r>
              <w:rPr>
                <w:rFonts w:ascii="Arial" w:eastAsia="Arial" w:hAnsi="Arial" w:cs="Arial"/>
                <w:sz w:val="19"/>
                <w:u w:val="single" w:color="000000"/>
              </w:rPr>
              <w:t xml:space="preserve">2.144268    Prob(F-statistic) </w:t>
            </w:r>
          </w:p>
        </w:tc>
        <w:tc>
          <w:tcPr>
            <w:tcW w:w="878" w:type="dxa"/>
            <w:tcBorders>
              <w:top w:val="nil"/>
              <w:left w:val="nil"/>
              <w:bottom w:val="single" w:sz="5" w:space="0" w:color="000000"/>
              <w:right w:val="nil"/>
            </w:tcBorders>
          </w:tcPr>
          <w:p w14:paraId="713CF939" w14:textId="77777777" w:rsidR="00987387" w:rsidRDefault="00D205D0">
            <w:pPr>
              <w:spacing w:after="0"/>
              <w:ind w:left="64"/>
              <w:jc w:val="both"/>
            </w:pPr>
            <w:r>
              <w:rPr>
                <w:rFonts w:ascii="Arial" w:eastAsia="Arial" w:hAnsi="Arial" w:cs="Arial"/>
                <w:sz w:val="19"/>
                <w:u w:val="single" w:color="000000"/>
              </w:rPr>
              <w:t>0.000493</w:t>
            </w:r>
          </w:p>
        </w:tc>
      </w:tr>
    </w:tbl>
    <w:p w14:paraId="538A74FC" w14:textId="77777777" w:rsidR="00987387" w:rsidRDefault="00D205D0">
      <w:pPr>
        <w:spacing w:after="237"/>
        <w:ind w:left="340" w:right="25"/>
      </w:pPr>
      <w:r>
        <w:rPr>
          <w:rFonts w:ascii="Times New Roman" w:eastAsia="Times New Roman" w:hAnsi="Times New Roman" w:cs="Times New Roman"/>
          <w:sz w:val="23"/>
        </w:rPr>
        <w:t xml:space="preserve"> </w:t>
      </w:r>
    </w:p>
    <w:p w14:paraId="01B6D732" w14:textId="77777777" w:rsidR="00987387" w:rsidRDefault="00D205D0">
      <w:pPr>
        <w:spacing w:after="237"/>
        <w:ind w:left="340"/>
      </w:pPr>
      <w:r>
        <w:rPr>
          <w:rFonts w:ascii="Times New Roman" w:eastAsia="Times New Roman" w:hAnsi="Times New Roman" w:cs="Times New Roman"/>
          <w:sz w:val="23"/>
        </w:rPr>
        <w:t xml:space="preserve"> </w:t>
      </w:r>
    </w:p>
    <w:p w14:paraId="5E6A3F00" w14:textId="77777777" w:rsidR="00987387" w:rsidRDefault="00D205D0">
      <w:pPr>
        <w:spacing w:after="236"/>
        <w:ind w:left="340"/>
      </w:pPr>
      <w:r>
        <w:rPr>
          <w:rFonts w:ascii="Times New Roman" w:eastAsia="Times New Roman" w:hAnsi="Times New Roman" w:cs="Times New Roman"/>
          <w:sz w:val="23"/>
        </w:rPr>
        <w:t xml:space="preserve"> </w:t>
      </w:r>
    </w:p>
    <w:p w14:paraId="2CFFD8CB" w14:textId="77777777" w:rsidR="00987387" w:rsidRDefault="00D205D0">
      <w:pPr>
        <w:spacing w:after="237"/>
        <w:ind w:left="340"/>
      </w:pPr>
      <w:r>
        <w:rPr>
          <w:rFonts w:ascii="Times New Roman" w:eastAsia="Times New Roman" w:hAnsi="Times New Roman" w:cs="Times New Roman"/>
          <w:sz w:val="23"/>
        </w:rPr>
        <w:t xml:space="preserve"> </w:t>
      </w:r>
    </w:p>
    <w:p w14:paraId="6E2C9C8A" w14:textId="77777777" w:rsidR="00987387" w:rsidRDefault="00D205D0">
      <w:pPr>
        <w:spacing w:after="237"/>
        <w:ind w:left="340"/>
      </w:pPr>
      <w:r>
        <w:rPr>
          <w:rFonts w:ascii="Times New Roman" w:eastAsia="Times New Roman" w:hAnsi="Times New Roman" w:cs="Times New Roman"/>
          <w:sz w:val="23"/>
        </w:rPr>
        <w:t xml:space="preserve"> </w:t>
      </w:r>
    </w:p>
    <w:p w14:paraId="407E4E32" w14:textId="77777777" w:rsidR="00987387" w:rsidRDefault="00D205D0">
      <w:pPr>
        <w:spacing w:after="237"/>
        <w:ind w:left="340"/>
      </w:pPr>
      <w:r>
        <w:rPr>
          <w:rFonts w:ascii="Times New Roman" w:eastAsia="Times New Roman" w:hAnsi="Times New Roman" w:cs="Times New Roman"/>
          <w:sz w:val="23"/>
        </w:rPr>
        <w:t xml:space="preserve"> </w:t>
      </w:r>
    </w:p>
    <w:p w14:paraId="488ABBF1" w14:textId="77777777" w:rsidR="00987387" w:rsidRDefault="00D205D0">
      <w:pPr>
        <w:spacing w:after="236"/>
        <w:ind w:left="340"/>
      </w:pPr>
      <w:r>
        <w:rPr>
          <w:rFonts w:ascii="Times New Roman" w:eastAsia="Times New Roman" w:hAnsi="Times New Roman" w:cs="Times New Roman"/>
          <w:sz w:val="23"/>
        </w:rPr>
        <w:t xml:space="preserve"> </w:t>
      </w:r>
    </w:p>
    <w:p w14:paraId="0D58D5FC" w14:textId="77777777" w:rsidR="00987387" w:rsidRDefault="00D205D0">
      <w:pPr>
        <w:spacing w:after="0"/>
        <w:ind w:left="340"/>
      </w:pPr>
      <w:r>
        <w:rPr>
          <w:rFonts w:ascii="Times New Roman" w:eastAsia="Times New Roman" w:hAnsi="Times New Roman" w:cs="Times New Roman"/>
          <w:sz w:val="23"/>
        </w:rPr>
        <w:t xml:space="preserve"> </w:t>
      </w:r>
    </w:p>
    <w:p w14:paraId="2415D853" w14:textId="77777777" w:rsidR="00987387" w:rsidRDefault="00D205D0">
      <w:pPr>
        <w:pStyle w:val="Heading3"/>
        <w:spacing w:after="202"/>
        <w:ind w:left="688" w:right="0"/>
      </w:pPr>
      <w:r>
        <w:t>Variabel Jumlah Uang Beredar (X4)</w:t>
      </w:r>
      <w:r>
        <w:rPr>
          <w:b w:val="0"/>
        </w:rPr>
        <w:t xml:space="preserve"> </w:t>
      </w:r>
    </w:p>
    <w:p w14:paraId="7518AF55" w14:textId="77777777" w:rsidR="00987387" w:rsidRDefault="00D205D0">
      <w:pPr>
        <w:spacing w:after="4" w:line="248" w:lineRule="auto"/>
        <w:ind w:left="683" w:hanging="10"/>
      </w:pPr>
      <w:r>
        <w:rPr>
          <w:rFonts w:ascii="Arial" w:eastAsia="Arial" w:hAnsi="Arial" w:cs="Arial"/>
          <w:sz w:val="19"/>
        </w:rPr>
        <w:t xml:space="preserve">Null Hypothesis: X4 has a unit root </w:t>
      </w:r>
    </w:p>
    <w:p w14:paraId="4F0B3F26" w14:textId="77777777" w:rsidR="00987387" w:rsidRDefault="00D205D0">
      <w:pPr>
        <w:spacing w:after="4" w:line="248" w:lineRule="auto"/>
        <w:ind w:left="683" w:hanging="10"/>
      </w:pPr>
      <w:r>
        <w:rPr>
          <w:rFonts w:ascii="Arial" w:eastAsia="Arial" w:hAnsi="Arial" w:cs="Arial"/>
          <w:sz w:val="19"/>
        </w:rPr>
        <w:t xml:space="preserve">Exogenous: Constant, Linear Trend </w:t>
      </w:r>
    </w:p>
    <w:p w14:paraId="7D82649A" w14:textId="77777777" w:rsidR="00987387" w:rsidRDefault="00D205D0">
      <w:pPr>
        <w:spacing w:after="72" w:line="248" w:lineRule="auto"/>
        <w:ind w:left="683" w:hanging="10"/>
      </w:pPr>
      <w:r>
        <w:rPr>
          <w:rFonts w:ascii="Arial" w:eastAsia="Arial" w:hAnsi="Arial" w:cs="Arial"/>
          <w:sz w:val="19"/>
        </w:rPr>
        <w:t xml:space="preserve">Bandwidth: 6 (Newey-West using Bartlett kernel) </w:t>
      </w:r>
    </w:p>
    <w:p w14:paraId="0E5A52F2" w14:textId="77777777" w:rsidR="00987387" w:rsidRDefault="00D205D0">
      <w:pPr>
        <w:tabs>
          <w:tab w:val="center" w:pos="1613"/>
          <w:tab w:val="center" w:pos="3079"/>
          <w:tab w:val="center" w:pos="4151"/>
          <w:tab w:val="center" w:pos="5273"/>
          <w:tab w:val="center" w:pos="6294"/>
        </w:tabs>
        <w:spacing w:after="62"/>
      </w:pPr>
      <w:r>
        <w:tab/>
      </w: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Adj. t-Stat </w:t>
      </w:r>
      <w:r>
        <w:rPr>
          <w:rFonts w:ascii="Arial" w:eastAsia="Arial" w:hAnsi="Arial" w:cs="Arial"/>
          <w:sz w:val="19"/>
        </w:rPr>
        <w:tab/>
        <w:t xml:space="preserve">  Prob.* </w:t>
      </w:r>
    </w:p>
    <w:p w14:paraId="3A2CD014" w14:textId="77777777" w:rsidR="00987387" w:rsidRDefault="00D205D0">
      <w:pPr>
        <w:tabs>
          <w:tab w:val="center" w:pos="1815"/>
          <w:tab w:val="center" w:pos="5272"/>
          <w:tab w:val="center" w:pos="6293"/>
        </w:tabs>
        <w:spacing w:after="4" w:line="248" w:lineRule="auto"/>
      </w:pPr>
      <w:r>
        <w:rPr>
          <w:noProof/>
        </w:rPr>
        <mc:AlternateContent>
          <mc:Choice Requires="wpg">
            <w:drawing>
              <wp:anchor distT="0" distB="0" distL="114300" distR="114300" simplePos="0" relativeHeight="251681792" behindDoc="1" locked="0" layoutInCell="1" allowOverlap="1" wp14:anchorId="523A90A0" wp14:editId="2BCB1CD9">
                <wp:simplePos x="0" y="0"/>
                <wp:positionH relativeFrom="column">
                  <wp:posOffset>417576</wp:posOffset>
                </wp:positionH>
                <wp:positionV relativeFrom="paragraph">
                  <wp:posOffset>-230034</wp:posOffset>
                </wp:positionV>
                <wp:extent cx="3870960" cy="384810"/>
                <wp:effectExtent l="0" t="0" r="0" b="0"/>
                <wp:wrapNone/>
                <wp:docPr id="142469" name="Group 142469"/>
                <wp:cNvGraphicFramePr/>
                <a:graphic xmlns:a="http://schemas.openxmlformats.org/drawingml/2006/main">
                  <a:graphicData uri="http://schemas.microsoft.com/office/word/2010/wordprocessingGroup">
                    <wpg:wgp>
                      <wpg:cNvGrpSpPr/>
                      <wpg:grpSpPr>
                        <a:xfrm>
                          <a:off x="0" y="0"/>
                          <a:ext cx="3870960" cy="384810"/>
                          <a:chOff x="0" y="0"/>
                          <a:chExt cx="3870960" cy="384810"/>
                        </a:xfrm>
                      </wpg:grpSpPr>
                      <wps:wsp>
                        <wps:cNvPr id="172273" name="Shape 172273"/>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74" name="Shape 172274"/>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75" name="Shape 172275"/>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76" name="Shape 172276"/>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77" name="Shape 172277"/>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78" name="Shape 172278"/>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79" name="Shape 172279"/>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80" name="Shape 172280"/>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81" name="Shape 172281"/>
                        <wps:cNvSpPr/>
                        <wps:spPr>
                          <a:xfrm>
                            <a:off x="1911096"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82" name="Shape 172282"/>
                        <wps:cNvSpPr/>
                        <wps:spPr>
                          <a:xfrm>
                            <a:off x="1911096"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83" name="Shape 172283"/>
                        <wps:cNvSpPr/>
                        <wps:spPr>
                          <a:xfrm>
                            <a:off x="257403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84" name="Shape 172284"/>
                        <wps:cNvSpPr/>
                        <wps:spPr>
                          <a:xfrm>
                            <a:off x="257403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85" name="Shape 172285"/>
                        <wps:cNvSpPr/>
                        <wps:spPr>
                          <a:xfrm>
                            <a:off x="2623566"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86" name="Shape 172286"/>
                        <wps:cNvSpPr/>
                        <wps:spPr>
                          <a:xfrm>
                            <a:off x="2623566"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87" name="Shape 172287"/>
                        <wps:cNvSpPr/>
                        <wps:spPr>
                          <a:xfrm>
                            <a:off x="328803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88" name="Shape 172288"/>
                        <wps:cNvSpPr/>
                        <wps:spPr>
                          <a:xfrm>
                            <a:off x="328803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89" name="Shape 172289"/>
                        <wps:cNvSpPr/>
                        <wps:spPr>
                          <a:xfrm>
                            <a:off x="333756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90" name="Shape 172290"/>
                        <wps:cNvSpPr/>
                        <wps:spPr>
                          <a:xfrm>
                            <a:off x="3337560"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91" name="Shape 172291"/>
                        <wps:cNvSpPr/>
                        <wps:spPr>
                          <a:xfrm>
                            <a:off x="0" y="188214"/>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92" name="Shape 172292"/>
                        <wps:cNvSpPr/>
                        <wps:spPr>
                          <a:xfrm>
                            <a:off x="0" y="204978"/>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93" name="Shape 172293"/>
                        <wps:cNvSpPr/>
                        <wps:spPr>
                          <a:xfrm>
                            <a:off x="12138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94" name="Shape 172294"/>
                        <wps:cNvSpPr/>
                        <wps:spPr>
                          <a:xfrm>
                            <a:off x="12138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95" name="Shape 172295"/>
                        <wps:cNvSpPr/>
                        <wps:spPr>
                          <a:xfrm>
                            <a:off x="1263396" y="188214"/>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96" name="Shape 172296"/>
                        <wps:cNvSpPr/>
                        <wps:spPr>
                          <a:xfrm>
                            <a:off x="1263396" y="204978"/>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97" name="Shape 172297"/>
                        <wps:cNvSpPr/>
                        <wps:spPr>
                          <a:xfrm>
                            <a:off x="18615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98" name="Shape 172298"/>
                        <wps:cNvSpPr/>
                        <wps:spPr>
                          <a:xfrm>
                            <a:off x="18615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99" name="Shape 172299"/>
                        <wps:cNvSpPr/>
                        <wps:spPr>
                          <a:xfrm>
                            <a:off x="1911096" y="188214"/>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00" name="Shape 172300"/>
                        <wps:cNvSpPr/>
                        <wps:spPr>
                          <a:xfrm>
                            <a:off x="1911096" y="204978"/>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01" name="Shape 172301"/>
                        <wps:cNvSpPr/>
                        <wps:spPr>
                          <a:xfrm>
                            <a:off x="257403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02" name="Shape 172302"/>
                        <wps:cNvSpPr/>
                        <wps:spPr>
                          <a:xfrm>
                            <a:off x="257403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03" name="Shape 172303"/>
                        <wps:cNvSpPr/>
                        <wps:spPr>
                          <a:xfrm>
                            <a:off x="2623566" y="188214"/>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04" name="Shape 172304"/>
                        <wps:cNvSpPr/>
                        <wps:spPr>
                          <a:xfrm>
                            <a:off x="2623566" y="204978"/>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05" name="Shape 172305"/>
                        <wps:cNvSpPr/>
                        <wps:spPr>
                          <a:xfrm>
                            <a:off x="3288030"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06" name="Shape 172306"/>
                        <wps:cNvSpPr/>
                        <wps:spPr>
                          <a:xfrm>
                            <a:off x="3288030"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07" name="Shape 172307"/>
                        <wps:cNvSpPr/>
                        <wps:spPr>
                          <a:xfrm>
                            <a:off x="3337560" y="188214"/>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08" name="Shape 172308"/>
                        <wps:cNvSpPr/>
                        <wps:spPr>
                          <a:xfrm>
                            <a:off x="3337560" y="204978"/>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09" name="Shape 172309"/>
                        <wps:cNvSpPr/>
                        <wps:spPr>
                          <a:xfrm>
                            <a:off x="0" y="376428"/>
                            <a:ext cx="1870710" cy="9144"/>
                          </a:xfrm>
                          <a:custGeom>
                            <a:avLst/>
                            <a:gdLst/>
                            <a:ahLst/>
                            <a:cxnLst/>
                            <a:rect l="0" t="0" r="0" b="0"/>
                            <a:pathLst>
                              <a:path w="1870710" h="9144">
                                <a:moveTo>
                                  <a:pt x="0" y="0"/>
                                </a:moveTo>
                                <a:lnTo>
                                  <a:pt x="1870710" y="0"/>
                                </a:lnTo>
                                <a:lnTo>
                                  <a:pt x="18707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10" name="Shape 172310"/>
                        <wps:cNvSpPr/>
                        <wps:spPr>
                          <a:xfrm>
                            <a:off x="1870710" y="376428"/>
                            <a:ext cx="703326" cy="9144"/>
                          </a:xfrm>
                          <a:custGeom>
                            <a:avLst/>
                            <a:gdLst/>
                            <a:ahLst/>
                            <a:cxnLst/>
                            <a:rect l="0" t="0" r="0" b="0"/>
                            <a:pathLst>
                              <a:path w="703326" h="9144">
                                <a:moveTo>
                                  <a:pt x="0" y="0"/>
                                </a:moveTo>
                                <a:lnTo>
                                  <a:pt x="703326" y="0"/>
                                </a:lnTo>
                                <a:lnTo>
                                  <a:pt x="7033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469" style="width:304.8pt;height:30.3pt;position:absolute;z-index:-2147483619;mso-position-horizontal-relative:text;mso-position-horizontal:absolute;margin-left:32.88pt;mso-position-vertical-relative:text;margin-top:-18.113pt;" coordsize="38709,3848">
                <v:shape id="Shape 172311" style="position:absolute;width:12138;height:91;left:0;top:0;" coordsize="1213866,9144" path="m0,0l1213866,0l1213866,9144l0,9144l0,0">
                  <v:stroke weight="0pt" endcap="flat" joinstyle="miter" miterlimit="10" on="false" color="#000000" opacity="0"/>
                  <v:fill on="true" color="#000000"/>
                </v:shape>
                <v:shape id="Shape 172312" style="position:absolute;width:12138;height:91;left:0;top:175;" coordsize="1213866,9144" path="m0,0l1213866,0l1213866,9144l0,9144l0,0">
                  <v:stroke weight="0pt" endcap="flat" joinstyle="miter" miterlimit="10" on="false" color="#000000" opacity="0"/>
                  <v:fill on="true" color="#000000"/>
                </v:shape>
                <v:shape id="Shape 172313" style="position:absolute;width:495;height:91;left:12138;top:0;" coordsize="49530,9144" path="m0,0l49530,0l49530,9144l0,9144l0,0">
                  <v:stroke weight="0pt" endcap="flat" joinstyle="miter" miterlimit="10" on="false" color="#000000" opacity="0"/>
                  <v:fill on="true" color="#000000"/>
                </v:shape>
                <v:shape id="Shape 172314" style="position:absolute;width:495;height:91;left:12138;top:175;" coordsize="49530,9144" path="m0,0l49530,0l49530,9144l0,9144l0,0">
                  <v:stroke weight="0pt" endcap="flat" joinstyle="miter" miterlimit="10" on="false" color="#000000" opacity="0"/>
                  <v:fill on="true" color="#000000"/>
                </v:shape>
                <v:shape id="Shape 172315" style="position:absolute;width:5981;height:91;left:12633;top:0;" coordsize="598170,9144" path="m0,0l598170,0l598170,9144l0,9144l0,0">
                  <v:stroke weight="0pt" endcap="flat" joinstyle="miter" miterlimit="10" on="false" color="#000000" opacity="0"/>
                  <v:fill on="true" color="#000000"/>
                </v:shape>
                <v:shape id="Shape 172316" style="position:absolute;width:5981;height:91;left:12633;top:175;" coordsize="598170,9144" path="m0,0l598170,0l598170,9144l0,9144l0,0">
                  <v:stroke weight="0pt" endcap="flat" joinstyle="miter" miterlimit="10" on="false" color="#000000" opacity="0"/>
                  <v:fill on="true" color="#000000"/>
                </v:shape>
                <v:shape id="Shape 172317" style="position:absolute;width:495;height:91;left:18615;top:0;" coordsize="49530,9144" path="m0,0l49530,0l49530,9144l0,9144l0,0">
                  <v:stroke weight="0pt" endcap="flat" joinstyle="miter" miterlimit="10" on="false" color="#000000" opacity="0"/>
                  <v:fill on="true" color="#000000"/>
                </v:shape>
                <v:shape id="Shape 172318" style="position:absolute;width:495;height:91;left:18615;top:175;" coordsize="49530,9144" path="m0,0l49530,0l49530,9144l0,9144l0,0">
                  <v:stroke weight="0pt" endcap="flat" joinstyle="miter" miterlimit="10" on="false" color="#000000" opacity="0"/>
                  <v:fill on="true" color="#000000"/>
                </v:shape>
                <v:shape id="Shape 172319" style="position:absolute;width:6629;height:91;left:19110;top:0;" coordsize="662940,9144" path="m0,0l662940,0l662940,9144l0,9144l0,0">
                  <v:stroke weight="0pt" endcap="flat" joinstyle="miter" miterlimit="10" on="false" color="#000000" opacity="0"/>
                  <v:fill on="true" color="#000000"/>
                </v:shape>
                <v:shape id="Shape 172320" style="position:absolute;width:6629;height:91;left:19110;top:175;" coordsize="662940,9144" path="m0,0l662940,0l662940,9144l0,9144l0,0">
                  <v:stroke weight="0pt" endcap="flat" joinstyle="miter" miterlimit="10" on="false" color="#000000" opacity="0"/>
                  <v:fill on="true" color="#000000"/>
                </v:shape>
                <v:shape id="Shape 172321" style="position:absolute;width:495;height:91;left:25740;top:0;" coordsize="49530,9144" path="m0,0l49530,0l49530,9144l0,9144l0,0">
                  <v:stroke weight="0pt" endcap="flat" joinstyle="miter" miterlimit="10" on="false" color="#000000" opacity="0"/>
                  <v:fill on="true" color="#000000"/>
                </v:shape>
                <v:shape id="Shape 172322" style="position:absolute;width:495;height:91;left:25740;top:175;" coordsize="49530,9144" path="m0,0l49530,0l49530,9144l0,9144l0,0">
                  <v:stroke weight="0pt" endcap="flat" joinstyle="miter" miterlimit="10" on="false" color="#000000" opacity="0"/>
                  <v:fill on="true" color="#000000"/>
                </v:shape>
                <v:shape id="Shape 172323" style="position:absolute;width:6644;height:91;left:26235;top:0;" coordsize="664464,9144" path="m0,0l664464,0l664464,9144l0,9144l0,0">
                  <v:stroke weight="0pt" endcap="flat" joinstyle="miter" miterlimit="10" on="false" color="#000000" opacity="0"/>
                  <v:fill on="true" color="#000000"/>
                </v:shape>
                <v:shape id="Shape 172324" style="position:absolute;width:6644;height:91;left:26235;top:175;" coordsize="664464,9144" path="m0,0l664464,0l664464,9144l0,9144l0,0">
                  <v:stroke weight="0pt" endcap="flat" joinstyle="miter" miterlimit="10" on="false" color="#000000" opacity="0"/>
                  <v:fill on="true" color="#000000"/>
                </v:shape>
                <v:shape id="Shape 172325" style="position:absolute;width:495;height:91;left:32880;top:0;" coordsize="49530,9144" path="m0,0l49530,0l49530,9144l0,9144l0,0">
                  <v:stroke weight="0pt" endcap="flat" joinstyle="miter" miterlimit="10" on="false" color="#000000" opacity="0"/>
                  <v:fill on="true" color="#000000"/>
                </v:shape>
                <v:shape id="Shape 172326" style="position:absolute;width:495;height:91;left:32880;top:175;" coordsize="49530,9144" path="m0,0l49530,0l49530,9144l0,9144l0,0">
                  <v:stroke weight="0pt" endcap="flat" joinstyle="miter" miterlimit="10" on="false" color="#000000" opacity="0"/>
                  <v:fill on="true" color="#000000"/>
                </v:shape>
                <v:shape id="Shape 172327" style="position:absolute;width:5334;height:91;left:33375;top:0;" coordsize="533400,9144" path="m0,0l533400,0l533400,9144l0,9144l0,0">
                  <v:stroke weight="0pt" endcap="flat" joinstyle="miter" miterlimit="10" on="false" color="#000000" opacity="0"/>
                  <v:fill on="true" color="#000000"/>
                </v:shape>
                <v:shape id="Shape 172328" style="position:absolute;width:5334;height:91;left:33375;top:175;" coordsize="533400,9144" path="m0,0l533400,0l533400,9144l0,9144l0,0">
                  <v:stroke weight="0pt" endcap="flat" joinstyle="miter" miterlimit="10" on="false" color="#000000" opacity="0"/>
                  <v:fill on="true" color="#000000"/>
                </v:shape>
                <v:shape id="Shape 172329" style="position:absolute;width:12138;height:91;left:0;top:1882;" coordsize="1213866,9144" path="m0,0l1213866,0l1213866,9144l0,9144l0,0">
                  <v:stroke weight="0pt" endcap="flat" joinstyle="miter" miterlimit="10" on="false" color="#000000" opacity="0"/>
                  <v:fill on="true" color="#000000"/>
                </v:shape>
                <v:shape id="Shape 172330" style="position:absolute;width:12138;height:91;left:0;top:2049;" coordsize="1213866,9144" path="m0,0l1213866,0l1213866,9144l0,9144l0,0">
                  <v:stroke weight="0pt" endcap="flat" joinstyle="miter" miterlimit="10" on="false" color="#000000" opacity="0"/>
                  <v:fill on="true" color="#000000"/>
                </v:shape>
                <v:shape id="Shape 172331" style="position:absolute;width:495;height:91;left:12138;top:1882;" coordsize="49530,9144" path="m0,0l49530,0l49530,9144l0,9144l0,0">
                  <v:stroke weight="0pt" endcap="flat" joinstyle="miter" miterlimit="10" on="false" color="#000000" opacity="0"/>
                  <v:fill on="true" color="#000000"/>
                </v:shape>
                <v:shape id="Shape 172332" style="position:absolute;width:495;height:91;left:12138;top:2049;" coordsize="49530,9144" path="m0,0l49530,0l49530,9144l0,9144l0,0">
                  <v:stroke weight="0pt" endcap="flat" joinstyle="miter" miterlimit="10" on="false" color="#000000" opacity="0"/>
                  <v:fill on="true" color="#000000"/>
                </v:shape>
                <v:shape id="Shape 172333" style="position:absolute;width:5981;height:91;left:12633;top:1882;" coordsize="598170,9144" path="m0,0l598170,0l598170,9144l0,9144l0,0">
                  <v:stroke weight="0pt" endcap="flat" joinstyle="miter" miterlimit="10" on="false" color="#000000" opacity="0"/>
                  <v:fill on="true" color="#000000"/>
                </v:shape>
                <v:shape id="Shape 172334" style="position:absolute;width:5981;height:91;left:12633;top:2049;" coordsize="598170,9144" path="m0,0l598170,0l598170,9144l0,9144l0,0">
                  <v:stroke weight="0pt" endcap="flat" joinstyle="miter" miterlimit="10" on="false" color="#000000" opacity="0"/>
                  <v:fill on="true" color="#000000"/>
                </v:shape>
                <v:shape id="Shape 172335" style="position:absolute;width:495;height:91;left:18615;top:1882;" coordsize="49530,9144" path="m0,0l49530,0l49530,9144l0,9144l0,0">
                  <v:stroke weight="0pt" endcap="flat" joinstyle="miter" miterlimit="10" on="false" color="#000000" opacity="0"/>
                  <v:fill on="true" color="#000000"/>
                </v:shape>
                <v:shape id="Shape 172336" style="position:absolute;width:495;height:91;left:18615;top:2049;" coordsize="49530,9144" path="m0,0l49530,0l49530,9144l0,9144l0,0">
                  <v:stroke weight="0pt" endcap="flat" joinstyle="miter" miterlimit="10" on="false" color="#000000" opacity="0"/>
                  <v:fill on="true" color="#000000"/>
                </v:shape>
                <v:shape id="Shape 172337" style="position:absolute;width:6629;height:91;left:19110;top:1882;" coordsize="662940,9144" path="m0,0l662940,0l662940,9144l0,9144l0,0">
                  <v:stroke weight="0pt" endcap="flat" joinstyle="miter" miterlimit="10" on="false" color="#000000" opacity="0"/>
                  <v:fill on="true" color="#000000"/>
                </v:shape>
                <v:shape id="Shape 172338" style="position:absolute;width:6629;height:91;left:19110;top:2049;" coordsize="662940,9144" path="m0,0l662940,0l662940,9144l0,9144l0,0">
                  <v:stroke weight="0pt" endcap="flat" joinstyle="miter" miterlimit="10" on="false" color="#000000" opacity="0"/>
                  <v:fill on="true" color="#000000"/>
                </v:shape>
                <v:shape id="Shape 172339" style="position:absolute;width:495;height:91;left:25740;top:1882;" coordsize="49530,9144" path="m0,0l49530,0l49530,9144l0,9144l0,0">
                  <v:stroke weight="0pt" endcap="flat" joinstyle="miter" miterlimit="10" on="false" color="#000000" opacity="0"/>
                  <v:fill on="true" color="#000000"/>
                </v:shape>
                <v:shape id="Shape 172340" style="position:absolute;width:495;height:91;left:25740;top:2049;" coordsize="49530,9144" path="m0,0l49530,0l49530,9144l0,9144l0,0">
                  <v:stroke weight="0pt" endcap="flat" joinstyle="miter" miterlimit="10" on="false" color="#000000" opacity="0"/>
                  <v:fill on="true" color="#000000"/>
                </v:shape>
                <v:shape id="Shape 172341" style="position:absolute;width:6644;height:91;left:26235;top:1882;" coordsize="664464,9144" path="m0,0l664464,0l664464,9144l0,9144l0,0">
                  <v:stroke weight="0pt" endcap="flat" joinstyle="miter" miterlimit="10" on="false" color="#000000" opacity="0"/>
                  <v:fill on="true" color="#000000"/>
                </v:shape>
                <v:shape id="Shape 172342" style="position:absolute;width:6644;height:91;left:26235;top:2049;" coordsize="664464,9144" path="m0,0l664464,0l664464,9144l0,9144l0,0">
                  <v:stroke weight="0pt" endcap="flat" joinstyle="miter" miterlimit="10" on="false" color="#000000" opacity="0"/>
                  <v:fill on="true" color="#000000"/>
                </v:shape>
                <v:shape id="Shape 172343" style="position:absolute;width:495;height:91;left:32880;top:1882;" coordsize="49530,9144" path="m0,0l49530,0l49530,9144l0,9144l0,0">
                  <v:stroke weight="0pt" endcap="flat" joinstyle="miter" miterlimit="10" on="false" color="#000000" opacity="0"/>
                  <v:fill on="true" color="#000000"/>
                </v:shape>
                <v:shape id="Shape 172344" style="position:absolute;width:495;height:91;left:32880;top:2049;" coordsize="49530,9144" path="m0,0l49530,0l49530,9144l0,9144l0,0">
                  <v:stroke weight="0pt" endcap="flat" joinstyle="miter" miterlimit="10" on="false" color="#000000" opacity="0"/>
                  <v:fill on="true" color="#000000"/>
                </v:shape>
                <v:shape id="Shape 172345" style="position:absolute;width:5334;height:91;left:33375;top:1882;" coordsize="533400,9144" path="m0,0l533400,0l533400,9144l0,9144l0,0">
                  <v:stroke weight="0pt" endcap="flat" joinstyle="miter" miterlimit="10" on="false" color="#000000" opacity="0"/>
                  <v:fill on="true" color="#000000"/>
                </v:shape>
                <v:shape id="Shape 172346" style="position:absolute;width:5334;height:91;left:33375;top:2049;" coordsize="533400,9144" path="m0,0l533400,0l533400,9144l0,9144l0,0">
                  <v:stroke weight="0pt" endcap="flat" joinstyle="miter" miterlimit="10" on="false" color="#000000" opacity="0"/>
                  <v:fill on="true" color="#000000"/>
                </v:shape>
                <v:shape id="Shape 172347" style="position:absolute;width:18707;height:91;left:0;top:3764;" coordsize="1870710,9144" path="m0,0l1870710,0l1870710,9144l0,9144l0,0">
                  <v:stroke weight="0pt" endcap="flat" joinstyle="miter" miterlimit="10" on="false" color="#000000" opacity="0"/>
                  <v:fill on="true" color="#000000"/>
                </v:shape>
                <v:shape id="Shape 172348" style="position:absolute;width:7033;height:91;left:18707;top:3764;" coordsize="703326,9144" path="m0,0l703326,0l703326,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Phillips-Perron test statistic </w:t>
      </w:r>
      <w:r>
        <w:rPr>
          <w:rFonts w:ascii="Arial" w:eastAsia="Arial" w:hAnsi="Arial" w:cs="Arial"/>
          <w:sz w:val="19"/>
        </w:rPr>
        <w:tab/>
      </w:r>
      <w:r>
        <w:rPr>
          <w:rFonts w:ascii="Arial" w:eastAsia="Arial" w:hAnsi="Arial" w:cs="Arial"/>
          <w:sz w:val="19"/>
          <w:u w:val="single" w:color="000000"/>
        </w:rPr>
        <w:t xml:space="preserve">-0.261757 </w:t>
      </w:r>
      <w:r>
        <w:rPr>
          <w:rFonts w:ascii="Arial" w:eastAsia="Arial" w:hAnsi="Arial" w:cs="Arial"/>
          <w:sz w:val="19"/>
          <w:u w:val="single" w:color="000000"/>
        </w:rPr>
        <w:tab/>
        <w:t xml:space="preserve"> 0.9844 </w:t>
      </w:r>
    </w:p>
    <w:tbl>
      <w:tblPr>
        <w:tblStyle w:val="TableGrid"/>
        <w:tblW w:w="6096" w:type="dxa"/>
        <w:tblInd w:w="658" w:type="dxa"/>
        <w:tblCellMar>
          <w:top w:w="0" w:type="dxa"/>
          <w:left w:w="0" w:type="dxa"/>
          <w:bottom w:w="0" w:type="dxa"/>
          <w:right w:w="0" w:type="dxa"/>
        </w:tblCellMar>
        <w:tblLook w:val="04A0" w:firstRow="1" w:lastRow="0" w:firstColumn="1" w:lastColumn="0" w:noHBand="0" w:noVBand="1"/>
      </w:tblPr>
      <w:tblGrid>
        <w:gridCol w:w="3493"/>
        <w:gridCol w:w="698"/>
        <w:gridCol w:w="1905"/>
      </w:tblGrid>
      <w:tr w:rsidR="00987387" w14:paraId="725251A9" w14:textId="77777777">
        <w:trPr>
          <w:trHeight w:val="245"/>
        </w:trPr>
        <w:tc>
          <w:tcPr>
            <w:tcW w:w="3493" w:type="dxa"/>
            <w:tcBorders>
              <w:top w:val="nil"/>
              <w:left w:val="nil"/>
              <w:bottom w:val="nil"/>
              <w:right w:val="nil"/>
            </w:tcBorders>
          </w:tcPr>
          <w:p w14:paraId="643751A6" w14:textId="77777777" w:rsidR="00987387" w:rsidRDefault="00D205D0">
            <w:pPr>
              <w:tabs>
                <w:tab w:val="center" w:pos="2422"/>
              </w:tabs>
              <w:spacing w:after="0"/>
            </w:pPr>
            <w:r>
              <w:rPr>
                <w:rFonts w:ascii="Arial" w:eastAsia="Arial" w:hAnsi="Arial" w:cs="Arial"/>
                <w:sz w:val="19"/>
              </w:rPr>
              <w:t xml:space="preserve">Test critical values: </w:t>
            </w:r>
            <w:r>
              <w:rPr>
                <w:rFonts w:ascii="Arial" w:eastAsia="Arial" w:hAnsi="Arial" w:cs="Arial"/>
                <w:sz w:val="19"/>
              </w:rPr>
              <w:tab/>
              <w:t xml:space="preserve">1% level </w:t>
            </w:r>
          </w:p>
        </w:tc>
        <w:tc>
          <w:tcPr>
            <w:tcW w:w="698" w:type="dxa"/>
            <w:tcBorders>
              <w:top w:val="nil"/>
              <w:left w:val="nil"/>
              <w:bottom w:val="nil"/>
              <w:right w:val="nil"/>
            </w:tcBorders>
          </w:tcPr>
          <w:p w14:paraId="39444AF6"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0BFC8A4D" w14:textId="77777777" w:rsidR="00987387" w:rsidRDefault="00D205D0">
            <w:pPr>
              <w:tabs>
                <w:tab w:val="center" w:pos="1444"/>
              </w:tabs>
              <w:spacing w:after="0"/>
            </w:pPr>
            <w:r>
              <w:rPr>
                <w:rFonts w:ascii="Arial" w:eastAsia="Arial" w:hAnsi="Arial" w:cs="Arial"/>
                <w:sz w:val="19"/>
              </w:rPr>
              <w:t xml:space="preserve">-4.616209 </w:t>
            </w:r>
            <w:r>
              <w:rPr>
                <w:rFonts w:ascii="Arial" w:eastAsia="Arial" w:hAnsi="Arial" w:cs="Arial"/>
                <w:sz w:val="19"/>
              </w:rPr>
              <w:tab/>
              <w:t xml:space="preserve"> </w:t>
            </w:r>
          </w:p>
        </w:tc>
      </w:tr>
      <w:tr w:rsidR="00987387" w14:paraId="22CD8879" w14:textId="77777777">
        <w:trPr>
          <w:trHeight w:val="217"/>
        </w:trPr>
        <w:tc>
          <w:tcPr>
            <w:tcW w:w="3493" w:type="dxa"/>
            <w:tcBorders>
              <w:top w:val="nil"/>
              <w:left w:val="nil"/>
              <w:bottom w:val="nil"/>
              <w:right w:val="nil"/>
            </w:tcBorders>
          </w:tcPr>
          <w:p w14:paraId="5B13A83E" w14:textId="77777777" w:rsidR="00987387" w:rsidRDefault="00D205D0">
            <w:pPr>
              <w:tabs>
                <w:tab w:val="center" w:pos="955"/>
                <w:tab w:val="center" w:pos="2422"/>
              </w:tabs>
              <w:spacing w:after="0"/>
            </w:pPr>
            <w:r>
              <w:tab/>
            </w:r>
            <w:r>
              <w:rPr>
                <w:rFonts w:ascii="Arial" w:eastAsia="Arial" w:hAnsi="Arial" w:cs="Arial"/>
                <w:sz w:val="19"/>
              </w:rPr>
              <w:t xml:space="preserve"> </w:t>
            </w:r>
            <w:r>
              <w:rPr>
                <w:rFonts w:ascii="Arial" w:eastAsia="Arial" w:hAnsi="Arial" w:cs="Arial"/>
                <w:sz w:val="19"/>
              </w:rPr>
              <w:tab/>
              <w:t xml:space="preserve">5% level </w:t>
            </w:r>
          </w:p>
        </w:tc>
        <w:tc>
          <w:tcPr>
            <w:tcW w:w="698" w:type="dxa"/>
            <w:tcBorders>
              <w:top w:val="nil"/>
              <w:left w:val="nil"/>
              <w:bottom w:val="nil"/>
              <w:right w:val="nil"/>
            </w:tcBorders>
          </w:tcPr>
          <w:p w14:paraId="1C2A4970"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1D500B48" w14:textId="77777777" w:rsidR="00987387" w:rsidRDefault="00D205D0">
            <w:pPr>
              <w:tabs>
                <w:tab w:val="center" w:pos="1446"/>
              </w:tabs>
              <w:spacing w:after="0"/>
            </w:pPr>
            <w:r>
              <w:rPr>
                <w:rFonts w:ascii="Arial" w:eastAsia="Arial" w:hAnsi="Arial" w:cs="Arial"/>
                <w:sz w:val="19"/>
              </w:rPr>
              <w:t xml:space="preserve">-3.710482 </w:t>
            </w:r>
            <w:r>
              <w:rPr>
                <w:rFonts w:ascii="Arial" w:eastAsia="Arial" w:hAnsi="Arial" w:cs="Arial"/>
                <w:sz w:val="19"/>
              </w:rPr>
              <w:tab/>
              <w:t xml:space="preserve"> </w:t>
            </w:r>
          </w:p>
        </w:tc>
      </w:tr>
      <w:tr w:rsidR="00987387" w14:paraId="63C12941" w14:textId="77777777">
        <w:trPr>
          <w:trHeight w:val="245"/>
        </w:trPr>
        <w:tc>
          <w:tcPr>
            <w:tcW w:w="3493" w:type="dxa"/>
            <w:tcBorders>
              <w:top w:val="nil"/>
              <w:left w:val="nil"/>
              <w:bottom w:val="nil"/>
              <w:right w:val="nil"/>
            </w:tcBorders>
          </w:tcPr>
          <w:p w14:paraId="41F95017" w14:textId="77777777" w:rsidR="00987387" w:rsidRDefault="00D205D0">
            <w:pPr>
              <w:tabs>
                <w:tab w:val="center" w:pos="955"/>
                <w:tab w:val="center" w:pos="2421"/>
              </w:tabs>
              <w:spacing w:after="0"/>
            </w:pPr>
            <w:r>
              <w:rPr>
                <w:noProof/>
              </w:rPr>
              <mc:AlternateContent>
                <mc:Choice Requires="wpg">
                  <w:drawing>
                    <wp:anchor distT="0" distB="0" distL="114300" distR="114300" simplePos="0" relativeHeight="251682816" behindDoc="1" locked="0" layoutInCell="1" allowOverlap="1" wp14:anchorId="2A1E78B1" wp14:editId="6E08D931">
                      <wp:simplePos x="0" y="0"/>
                      <wp:positionH relativeFrom="column">
                        <wp:posOffset>0</wp:posOffset>
                      </wp:positionH>
                      <wp:positionV relativeFrom="paragraph">
                        <wp:posOffset>144870</wp:posOffset>
                      </wp:positionV>
                      <wp:extent cx="1911096" cy="25908"/>
                      <wp:effectExtent l="0" t="0" r="0" b="0"/>
                      <wp:wrapNone/>
                      <wp:docPr id="143219" name="Group 143219"/>
                      <wp:cNvGraphicFramePr/>
                      <a:graphic xmlns:a="http://schemas.openxmlformats.org/drawingml/2006/main">
                        <a:graphicData uri="http://schemas.microsoft.com/office/word/2010/wordprocessingGroup">
                          <wpg:wgp>
                            <wpg:cNvGrpSpPr/>
                            <wpg:grpSpPr>
                              <a:xfrm>
                                <a:off x="0" y="0"/>
                                <a:ext cx="1911096" cy="25908"/>
                                <a:chOff x="0" y="0"/>
                                <a:chExt cx="1911096" cy="25908"/>
                              </a:xfrm>
                            </wpg:grpSpPr>
                            <wps:wsp>
                              <wps:cNvPr id="172349" name="Shape 172349"/>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50" name="Shape 172350"/>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51" name="Shape 172351"/>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52" name="Shape 172352"/>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53" name="Shape 172353"/>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54" name="Shape 172354"/>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55" name="Shape 172355"/>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56" name="Shape 172356"/>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219" style="width:150.48pt;height:2.03998pt;position:absolute;z-index:-2147483591;mso-position-horizontal-relative:text;mso-position-horizontal:absolute;margin-left:0pt;mso-position-vertical-relative:text;margin-top:11.4071pt;" coordsize="19110,259">
                      <v:shape id="Shape 172357" style="position:absolute;width:12138;height:91;left:0;top:0;" coordsize="1213866,9144" path="m0,0l1213866,0l1213866,9144l0,9144l0,0">
                        <v:stroke weight="0pt" endcap="flat" joinstyle="miter" miterlimit="10" on="false" color="#000000" opacity="0"/>
                        <v:fill on="true" color="#000000"/>
                      </v:shape>
                      <v:shape id="Shape 172358" style="position:absolute;width:12138;height:91;left:0;top:175;" coordsize="1213866,9144" path="m0,0l1213866,0l1213866,9144l0,9144l0,0">
                        <v:stroke weight="0pt" endcap="flat" joinstyle="miter" miterlimit="10" on="false" color="#000000" opacity="0"/>
                        <v:fill on="true" color="#000000"/>
                      </v:shape>
                      <v:shape id="Shape 172359" style="position:absolute;width:495;height:91;left:12138;top:0;" coordsize="49530,9144" path="m0,0l49530,0l49530,9144l0,9144l0,0">
                        <v:stroke weight="0pt" endcap="flat" joinstyle="miter" miterlimit="10" on="false" color="#000000" opacity="0"/>
                        <v:fill on="true" color="#000000"/>
                      </v:shape>
                      <v:shape id="Shape 172360" style="position:absolute;width:495;height:91;left:12138;top:175;" coordsize="49530,9144" path="m0,0l49530,0l49530,9144l0,9144l0,0">
                        <v:stroke weight="0pt" endcap="flat" joinstyle="miter" miterlimit="10" on="false" color="#000000" opacity="0"/>
                        <v:fill on="true" color="#000000"/>
                      </v:shape>
                      <v:shape id="Shape 172361" style="position:absolute;width:5981;height:91;left:12633;top:0;" coordsize="598170,9144" path="m0,0l598170,0l598170,9144l0,9144l0,0">
                        <v:stroke weight="0pt" endcap="flat" joinstyle="miter" miterlimit="10" on="false" color="#000000" opacity="0"/>
                        <v:fill on="true" color="#000000"/>
                      </v:shape>
                      <v:shape id="Shape 172362" style="position:absolute;width:5981;height:91;left:12633;top:175;" coordsize="598170,9144" path="m0,0l598170,0l598170,9144l0,9144l0,0">
                        <v:stroke weight="0pt" endcap="flat" joinstyle="miter" miterlimit="10" on="false" color="#000000" opacity="0"/>
                        <v:fill on="true" color="#000000"/>
                      </v:shape>
                      <v:shape id="Shape 172363" style="position:absolute;width:495;height:91;left:18615;top:0;" coordsize="49530,9144" path="m0,0l49530,0l49530,9144l0,9144l0,0">
                        <v:stroke weight="0pt" endcap="flat" joinstyle="miter" miterlimit="10" on="false" color="#000000" opacity="0"/>
                        <v:fill on="true" color="#000000"/>
                      </v:shape>
                      <v:shape id="Shape 172364" style="position:absolute;width:495;height:91;left:18615;top:175;" coordsize="49530,9144" path="m0,0l49530,0l49530,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 </w:t>
            </w:r>
            <w:r>
              <w:rPr>
                <w:rFonts w:ascii="Arial" w:eastAsia="Arial" w:hAnsi="Arial" w:cs="Arial"/>
                <w:sz w:val="19"/>
              </w:rPr>
              <w:tab/>
              <w:t>10% level</w:t>
            </w:r>
          </w:p>
        </w:tc>
        <w:tc>
          <w:tcPr>
            <w:tcW w:w="698" w:type="dxa"/>
            <w:tcBorders>
              <w:top w:val="nil"/>
              <w:left w:val="nil"/>
              <w:bottom w:val="nil"/>
              <w:right w:val="nil"/>
            </w:tcBorders>
            <w:vAlign w:val="bottom"/>
          </w:tcPr>
          <w:p w14:paraId="14825CCC" w14:textId="77777777" w:rsidR="00987387" w:rsidRDefault="00D205D0">
            <w:pPr>
              <w:spacing w:after="0"/>
              <w:ind w:left="-483"/>
            </w:pPr>
            <w:r>
              <w:rPr>
                <w:noProof/>
              </w:rPr>
              <mc:AlternateContent>
                <mc:Choice Requires="wpg">
                  <w:drawing>
                    <wp:inline distT="0" distB="0" distL="0" distR="0" wp14:anchorId="64812429" wp14:editId="4955205F">
                      <wp:extent cx="712470" cy="25908"/>
                      <wp:effectExtent l="0" t="0" r="0" b="0"/>
                      <wp:docPr id="143251" name="Group 143251"/>
                      <wp:cNvGraphicFramePr/>
                      <a:graphic xmlns:a="http://schemas.openxmlformats.org/drawingml/2006/main">
                        <a:graphicData uri="http://schemas.microsoft.com/office/word/2010/wordprocessingGroup">
                          <wpg:wgp>
                            <wpg:cNvGrpSpPr/>
                            <wpg:grpSpPr>
                              <a:xfrm>
                                <a:off x="0" y="0"/>
                                <a:ext cx="712470" cy="25908"/>
                                <a:chOff x="0" y="0"/>
                                <a:chExt cx="712470" cy="25908"/>
                              </a:xfrm>
                            </wpg:grpSpPr>
                            <wps:wsp>
                              <wps:cNvPr id="172365" name="Shape 172365"/>
                              <wps:cNvSpPr/>
                              <wps:spPr>
                                <a:xfrm>
                                  <a:off x="0"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66" name="Shape 172366"/>
                              <wps:cNvSpPr/>
                              <wps:spPr>
                                <a:xfrm>
                                  <a:off x="0"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67" name="Shape 172367"/>
                              <wps:cNvSpPr/>
                              <wps:spPr>
                                <a:xfrm>
                                  <a:off x="66294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68" name="Shape 172368"/>
                              <wps:cNvSpPr/>
                              <wps:spPr>
                                <a:xfrm>
                                  <a:off x="66294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3251" style="width:56.1pt;height:2.03998pt;mso-position-horizontal-relative:char;mso-position-vertical-relative:line" coordsize="7124,259">
                      <v:shape id="Shape 172369" style="position:absolute;width:6629;height:91;left:0;top:0;" coordsize="662940,9144" path="m0,0l662940,0l662940,9144l0,9144l0,0">
                        <v:stroke weight="0pt" endcap="flat" joinstyle="miter" miterlimit="10" on="false" color="#000000" opacity="0"/>
                        <v:fill on="true" color="#000000"/>
                      </v:shape>
                      <v:shape id="Shape 172370" style="position:absolute;width:6629;height:91;left:0;top:175;" coordsize="662940,9144" path="m0,0l662940,0l662940,9144l0,9144l0,0">
                        <v:stroke weight="0pt" endcap="flat" joinstyle="miter" miterlimit="10" on="false" color="#000000" opacity="0"/>
                        <v:fill on="true" color="#000000"/>
                      </v:shape>
                      <v:shape id="Shape 172371" style="position:absolute;width:495;height:91;left:6629;top:0;" coordsize="49530,9144" path="m0,0l49530,0l49530,9144l0,9144l0,0">
                        <v:stroke weight="0pt" endcap="flat" joinstyle="miter" miterlimit="10" on="false" color="#000000" opacity="0"/>
                        <v:fill on="true" color="#000000"/>
                      </v:shape>
                      <v:shape id="Shape 172372" style="position:absolute;width:495;height:91;left:6629;top:175;" coordsize="49530,9144" path="m0,0l49530,0l49530,9144l0,9144l0,0">
                        <v:stroke weight="0pt" endcap="flat" joinstyle="miter" miterlimit="10" on="false" color="#000000" opacity="0"/>
                        <v:fill on="true" color="#000000"/>
                      </v:shape>
                    </v:group>
                  </w:pict>
                </mc:Fallback>
              </mc:AlternateContent>
            </w:r>
          </w:p>
        </w:tc>
        <w:tc>
          <w:tcPr>
            <w:tcW w:w="1905" w:type="dxa"/>
            <w:tcBorders>
              <w:top w:val="nil"/>
              <w:left w:val="nil"/>
              <w:bottom w:val="nil"/>
              <w:right w:val="nil"/>
            </w:tcBorders>
          </w:tcPr>
          <w:p w14:paraId="682EBACD" w14:textId="77777777" w:rsidR="00987387" w:rsidRDefault="00D205D0">
            <w:pPr>
              <w:tabs>
                <w:tab w:val="center" w:pos="1445"/>
              </w:tabs>
              <w:spacing w:after="0"/>
            </w:pPr>
            <w:r>
              <w:rPr>
                <w:noProof/>
              </w:rPr>
              <mc:AlternateContent>
                <mc:Choice Requires="wpg">
                  <w:drawing>
                    <wp:anchor distT="0" distB="0" distL="114300" distR="114300" simplePos="0" relativeHeight="251683840" behindDoc="1" locked="0" layoutInCell="1" allowOverlap="1" wp14:anchorId="61C7B06E" wp14:editId="44C85695">
                      <wp:simplePos x="0" y="0"/>
                      <wp:positionH relativeFrom="column">
                        <wp:posOffset>-37568</wp:posOffset>
                      </wp:positionH>
                      <wp:positionV relativeFrom="paragraph">
                        <wp:posOffset>144870</wp:posOffset>
                      </wp:positionV>
                      <wp:extent cx="1247394" cy="25908"/>
                      <wp:effectExtent l="0" t="0" r="0" b="0"/>
                      <wp:wrapNone/>
                      <wp:docPr id="143273" name="Group 143273"/>
                      <wp:cNvGraphicFramePr/>
                      <a:graphic xmlns:a="http://schemas.openxmlformats.org/drawingml/2006/main">
                        <a:graphicData uri="http://schemas.microsoft.com/office/word/2010/wordprocessingGroup">
                          <wpg:wgp>
                            <wpg:cNvGrpSpPr/>
                            <wpg:grpSpPr>
                              <a:xfrm>
                                <a:off x="0" y="0"/>
                                <a:ext cx="1247394" cy="25908"/>
                                <a:chOff x="0" y="0"/>
                                <a:chExt cx="1247394" cy="25908"/>
                              </a:xfrm>
                            </wpg:grpSpPr>
                            <wps:wsp>
                              <wps:cNvPr id="172373" name="Shape 172373"/>
                              <wps:cNvSpPr/>
                              <wps:spPr>
                                <a:xfrm>
                                  <a:off x="0"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74" name="Shape 172374"/>
                              <wps:cNvSpPr/>
                              <wps:spPr>
                                <a:xfrm>
                                  <a:off x="0"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75" name="Shape 172375"/>
                              <wps:cNvSpPr/>
                              <wps:spPr>
                                <a:xfrm>
                                  <a:off x="664464"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76" name="Shape 172376"/>
                              <wps:cNvSpPr/>
                              <wps:spPr>
                                <a:xfrm>
                                  <a:off x="664464"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77" name="Shape 172377"/>
                              <wps:cNvSpPr/>
                              <wps:spPr>
                                <a:xfrm>
                                  <a:off x="713994"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78" name="Shape 172378"/>
                              <wps:cNvSpPr/>
                              <wps:spPr>
                                <a:xfrm>
                                  <a:off x="713994"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273" style="width:98.22pt;height:2.03998pt;position:absolute;z-index:-2147483580;mso-position-horizontal-relative:text;mso-position-horizontal:absolute;margin-left:-2.95819pt;mso-position-vertical-relative:text;margin-top:11.4071pt;" coordsize="12473,259">
                      <v:shape id="Shape 172379" style="position:absolute;width:6644;height:91;left:0;top:0;" coordsize="664464,9144" path="m0,0l664464,0l664464,9144l0,9144l0,0">
                        <v:stroke weight="0pt" endcap="flat" joinstyle="miter" miterlimit="10" on="false" color="#000000" opacity="0"/>
                        <v:fill on="true" color="#000000"/>
                      </v:shape>
                      <v:shape id="Shape 172380" style="position:absolute;width:6644;height:91;left:0;top:175;" coordsize="664464,9144" path="m0,0l664464,0l664464,9144l0,9144l0,0">
                        <v:stroke weight="0pt" endcap="flat" joinstyle="miter" miterlimit="10" on="false" color="#000000" opacity="0"/>
                        <v:fill on="true" color="#000000"/>
                      </v:shape>
                      <v:shape id="Shape 172381" style="position:absolute;width:495;height:91;left:6644;top:0;" coordsize="49530,9144" path="m0,0l49530,0l49530,9144l0,9144l0,0">
                        <v:stroke weight="0pt" endcap="flat" joinstyle="miter" miterlimit="10" on="false" color="#000000" opacity="0"/>
                        <v:fill on="true" color="#000000"/>
                      </v:shape>
                      <v:shape id="Shape 172382" style="position:absolute;width:495;height:91;left:6644;top:175;" coordsize="49530,9144" path="m0,0l49530,0l49530,9144l0,9144l0,0">
                        <v:stroke weight="0pt" endcap="flat" joinstyle="miter" miterlimit="10" on="false" color="#000000" opacity="0"/>
                        <v:fill on="true" color="#000000"/>
                      </v:shape>
                      <v:shape id="Shape 172383" style="position:absolute;width:5334;height:91;left:7139;top:0;" coordsize="533400,9144" path="m0,0l533400,0l533400,9144l0,9144l0,0">
                        <v:stroke weight="0pt" endcap="flat" joinstyle="miter" miterlimit="10" on="false" color="#000000" opacity="0"/>
                        <v:fill on="true" color="#000000"/>
                      </v:shape>
                      <v:shape id="Shape 172384" style="position:absolute;width:5334;height:91;left:7139;top:175;" coordsize="533400,9144" path="m0,0l533400,0l533400,9144l0,9144l0,0">
                        <v:stroke weight="0pt" endcap="flat" joinstyle="miter" miterlimit="10" on="false" color="#000000" opacity="0"/>
                        <v:fill on="true" color="#000000"/>
                      </v:shape>
                    </v:group>
                  </w:pict>
                </mc:Fallback>
              </mc:AlternateContent>
            </w:r>
            <w:r>
              <w:rPr>
                <w:rFonts w:ascii="Arial" w:eastAsia="Arial" w:hAnsi="Arial" w:cs="Arial"/>
                <w:sz w:val="19"/>
              </w:rPr>
              <w:t>-3.297799</w:t>
            </w:r>
            <w:r>
              <w:rPr>
                <w:rFonts w:ascii="Arial" w:eastAsia="Arial" w:hAnsi="Arial" w:cs="Arial"/>
                <w:sz w:val="19"/>
              </w:rPr>
              <w:tab/>
              <w:t xml:space="preserve"> </w:t>
            </w:r>
          </w:p>
        </w:tc>
      </w:tr>
    </w:tbl>
    <w:p w14:paraId="04589A34" w14:textId="77777777" w:rsidR="00987387" w:rsidRDefault="00D205D0">
      <w:pPr>
        <w:spacing w:after="4" w:line="248" w:lineRule="auto"/>
        <w:ind w:left="683" w:hanging="10"/>
      </w:pPr>
      <w:r>
        <w:rPr>
          <w:rFonts w:ascii="Arial" w:eastAsia="Arial" w:hAnsi="Arial" w:cs="Arial"/>
          <w:sz w:val="19"/>
        </w:rPr>
        <w:t xml:space="preserve">*MacKinnon (1996) one-sided p-values. </w:t>
      </w:r>
    </w:p>
    <w:p w14:paraId="56206C78" w14:textId="77777777" w:rsidR="00987387" w:rsidRDefault="00D205D0">
      <w:pPr>
        <w:spacing w:after="4" w:line="248" w:lineRule="auto"/>
        <w:ind w:left="683" w:hanging="10"/>
      </w:pPr>
      <w:r>
        <w:rPr>
          <w:rFonts w:ascii="Arial" w:eastAsia="Arial" w:hAnsi="Arial" w:cs="Arial"/>
          <w:sz w:val="19"/>
        </w:rPr>
        <w:t xml:space="preserve">Warning: Probabilities and critical values calculated for 20 observations                  and may not be accurate for a sample size of 17 </w:t>
      </w:r>
    </w:p>
    <w:p w14:paraId="34EE1E8C" w14:textId="77777777" w:rsidR="00987387" w:rsidRDefault="00D205D0">
      <w:pPr>
        <w:spacing w:after="0"/>
        <w:ind w:left="1613"/>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tbl>
      <w:tblPr>
        <w:tblStyle w:val="TableGrid"/>
        <w:tblW w:w="6109" w:type="dxa"/>
        <w:tblInd w:w="644" w:type="dxa"/>
        <w:tblCellMar>
          <w:top w:w="0" w:type="dxa"/>
          <w:left w:w="0" w:type="dxa"/>
          <w:bottom w:w="0" w:type="dxa"/>
          <w:right w:w="0" w:type="dxa"/>
        </w:tblCellMar>
        <w:tblLook w:val="04A0" w:firstRow="1" w:lastRow="0" w:firstColumn="1" w:lastColumn="0" w:noHBand="0" w:noVBand="1"/>
      </w:tblPr>
      <w:tblGrid>
        <w:gridCol w:w="2049"/>
        <w:gridCol w:w="1185"/>
        <w:gridCol w:w="1081"/>
        <w:gridCol w:w="916"/>
        <w:gridCol w:w="64"/>
        <w:gridCol w:w="814"/>
      </w:tblGrid>
      <w:tr w:rsidR="00987387" w14:paraId="75076CE4" w14:textId="77777777">
        <w:trPr>
          <w:trHeight w:val="507"/>
        </w:trPr>
        <w:tc>
          <w:tcPr>
            <w:tcW w:w="5231" w:type="dxa"/>
            <w:gridSpan w:val="4"/>
            <w:tcBorders>
              <w:top w:val="double" w:sz="6" w:space="0" w:color="000000"/>
              <w:left w:val="nil"/>
              <w:bottom w:val="nil"/>
              <w:right w:val="nil"/>
            </w:tcBorders>
          </w:tcPr>
          <w:p w14:paraId="2E16AA5E" w14:textId="77777777" w:rsidR="00987387" w:rsidRDefault="00D205D0">
            <w:pPr>
              <w:spacing w:after="0"/>
              <w:ind w:left="42"/>
            </w:pPr>
            <w:r>
              <w:rPr>
                <w:rFonts w:ascii="Arial" w:eastAsia="Arial" w:hAnsi="Arial" w:cs="Arial"/>
                <w:sz w:val="19"/>
              </w:rPr>
              <w:t xml:space="preserve">Residual variance (no correction) </w:t>
            </w:r>
          </w:p>
        </w:tc>
        <w:tc>
          <w:tcPr>
            <w:tcW w:w="878" w:type="dxa"/>
            <w:gridSpan w:val="2"/>
            <w:tcBorders>
              <w:top w:val="double" w:sz="6" w:space="0" w:color="000000"/>
              <w:left w:val="nil"/>
              <w:bottom w:val="nil"/>
              <w:right w:val="nil"/>
            </w:tcBorders>
          </w:tcPr>
          <w:p w14:paraId="369292E5" w14:textId="77777777" w:rsidR="00987387" w:rsidRDefault="00D205D0">
            <w:pPr>
              <w:spacing w:after="0"/>
              <w:ind w:left="10"/>
              <w:jc w:val="center"/>
            </w:pPr>
            <w:r>
              <w:rPr>
                <w:rFonts w:ascii="Arial" w:eastAsia="Arial" w:hAnsi="Arial" w:cs="Arial"/>
                <w:sz w:val="19"/>
              </w:rPr>
              <w:t xml:space="preserve"> </w:t>
            </w:r>
          </w:p>
          <w:p w14:paraId="301A1E41" w14:textId="77777777" w:rsidR="00987387" w:rsidRDefault="00D205D0">
            <w:pPr>
              <w:spacing w:after="0"/>
              <w:jc w:val="both"/>
            </w:pPr>
            <w:r>
              <w:rPr>
                <w:rFonts w:ascii="Arial" w:eastAsia="Arial" w:hAnsi="Arial" w:cs="Arial"/>
                <w:sz w:val="19"/>
              </w:rPr>
              <w:t>34325624</w:t>
            </w:r>
          </w:p>
        </w:tc>
      </w:tr>
      <w:tr w:rsidR="00987387" w14:paraId="2CD7E3BF" w14:textId="77777777">
        <w:trPr>
          <w:trHeight w:val="438"/>
        </w:trPr>
        <w:tc>
          <w:tcPr>
            <w:tcW w:w="5231" w:type="dxa"/>
            <w:gridSpan w:val="4"/>
            <w:tcBorders>
              <w:top w:val="nil"/>
              <w:left w:val="nil"/>
              <w:bottom w:val="double" w:sz="6" w:space="0" w:color="000000"/>
              <w:right w:val="nil"/>
            </w:tcBorders>
          </w:tcPr>
          <w:p w14:paraId="38E95965" w14:textId="77777777" w:rsidR="00987387" w:rsidRDefault="00D205D0">
            <w:pPr>
              <w:spacing w:after="0"/>
              <w:ind w:left="42"/>
            </w:pPr>
            <w:r>
              <w:rPr>
                <w:rFonts w:ascii="Arial" w:eastAsia="Arial" w:hAnsi="Arial" w:cs="Arial"/>
                <w:sz w:val="19"/>
              </w:rPr>
              <w:t xml:space="preserve">HAC corrected variance (Bartlett kernel) </w:t>
            </w:r>
          </w:p>
        </w:tc>
        <w:tc>
          <w:tcPr>
            <w:tcW w:w="878" w:type="dxa"/>
            <w:gridSpan w:val="2"/>
            <w:tcBorders>
              <w:top w:val="nil"/>
              <w:left w:val="nil"/>
              <w:bottom w:val="double" w:sz="6" w:space="0" w:color="000000"/>
              <w:right w:val="nil"/>
            </w:tcBorders>
          </w:tcPr>
          <w:p w14:paraId="6B174730" w14:textId="77777777" w:rsidR="00987387" w:rsidRDefault="00D205D0">
            <w:pPr>
              <w:spacing w:after="0"/>
              <w:ind w:left="13"/>
              <w:jc w:val="center"/>
            </w:pPr>
            <w:r>
              <w:rPr>
                <w:rFonts w:ascii="Arial" w:eastAsia="Arial" w:hAnsi="Arial" w:cs="Arial"/>
                <w:sz w:val="19"/>
              </w:rPr>
              <w:t xml:space="preserve"> </w:t>
            </w:r>
          </w:p>
          <w:p w14:paraId="7712F1EC" w14:textId="77777777" w:rsidR="00987387" w:rsidRDefault="00D205D0">
            <w:pPr>
              <w:spacing w:after="0"/>
              <w:jc w:val="both"/>
            </w:pPr>
            <w:r>
              <w:rPr>
                <w:rFonts w:ascii="Arial" w:eastAsia="Arial" w:hAnsi="Arial" w:cs="Arial"/>
                <w:sz w:val="19"/>
              </w:rPr>
              <w:t>13377432</w:t>
            </w:r>
          </w:p>
        </w:tc>
      </w:tr>
      <w:tr w:rsidR="00987387" w14:paraId="474FA1CE" w14:textId="77777777">
        <w:trPr>
          <w:trHeight w:val="1811"/>
        </w:trPr>
        <w:tc>
          <w:tcPr>
            <w:tcW w:w="4315" w:type="dxa"/>
            <w:gridSpan w:val="3"/>
            <w:tcBorders>
              <w:top w:val="double" w:sz="6" w:space="0" w:color="000000"/>
              <w:left w:val="nil"/>
              <w:bottom w:val="double" w:sz="6" w:space="0" w:color="000000"/>
              <w:right w:val="nil"/>
            </w:tcBorders>
          </w:tcPr>
          <w:p w14:paraId="7148D759" w14:textId="77777777" w:rsidR="00987387" w:rsidRDefault="00D205D0">
            <w:pPr>
              <w:spacing w:after="0"/>
              <w:ind w:left="968"/>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p>
          <w:p w14:paraId="127A5DAE" w14:textId="77777777" w:rsidR="00987387" w:rsidRDefault="00D205D0">
            <w:pPr>
              <w:spacing w:after="0"/>
              <w:ind w:left="968"/>
            </w:pPr>
            <w:r>
              <w:rPr>
                <w:rFonts w:ascii="Arial" w:eastAsia="Arial" w:hAnsi="Arial" w:cs="Arial"/>
                <w:sz w:val="19"/>
              </w:rPr>
              <w:t xml:space="preserve"> </w:t>
            </w:r>
          </w:p>
          <w:p w14:paraId="7B68A8DC" w14:textId="77777777" w:rsidR="00987387" w:rsidRDefault="00D205D0">
            <w:pPr>
              <w:spacing w:after="0"/>
              <w:ind w:left="42"/>
            </w:pPr>
            <w:r>
              <w:rPr>
                <w:rFonts w:ascii="Arial" w:eastAsia="Arial" w:hAnsi="Arial" w:cs="Arial"/>
                <w:sz w:val="19"/>
              </w:rPr>
              <w:t xml:space="preserve">Phillips-Perron Test Equation </w:t>
            </w:r>
          </w:p>
          <w:p w14:paraId="7922F927" w14:textId="77777777" w:rsidR="00987387" w:rsidRDefault="00D205D0">
            <w:pPr>
              <w:spacing w:after="0" w:line="240" w:lineRule="auto"/>
              <w:ind w:left="42" w:right="1282"/>
            </w:pPr>
            <w:r>
              <w:rPr>
                <w:rFonts w:ascii="Arial" w:eastAsia="Arial" w:hAnsi="Arial" w:cs="Arial"/>
                <w:sz w:val="19"/>
              </w:rPr>
              <w:t>Dependent Variable: D(X4) Method: Least Squares</w:t>
            </w:r>
          </w:p>
          <w:p w14:paraId="4DBD4979" w14:textId="77777777" w:rsidR="00987387" w:rsidRDefault="00D205D0">
            <w:pPr>
              <w:spacing w:after="0"/>
              <w:ind w:left="42"/>
            </w:pPr>
            <w:r>
              <w:rPr>
                <w:rFonts w:ascii="Arial" w:eastAsia="Arial" w:hAnsi="Arial" w:cs="Arial"/>
                <w:sz w:val="19"/>
              </w:rPr>
              <w:t xml:space="preserve">Date: 11/03/07   Time: 14:38 </w:t>
            </w:r>
          </w:p>
          <w:p w14:paraId="71B88DFB" w14:textId="77777777" w:rsidR="00987387" w:rsidRDefault="00D205D0">
            <w:pPr>
              <w:spacing w:after="0"/>
              <w:ind w:left="42"/>
            </w:pPr>
            <w:r>
              <w:rPr>
                <w:rFonts w:ascii="Arial" w:eastAsia="Arial" w:hAnsi="Arial" w:cs="Arial"/>
                <w:sz w:val="19"/>
              </w:rPr>
              <w:t xml:space="preserve">Sample(adjusted): 1989 2005 </w:t>
            </w:r>
          </w:p>
          <w:p w14:paraId="502BCD05" w14:textId="77777777" w:rsidR="00987387" w:rsidRDefault="00D205D0">
            <w:pPr>
              <w:spacing w:after="0"/>
              <w:ind w:left="42"/>
              <w:jc w:val="both"/>
            </w:pPr>
            <w:r>
              <w:rPr>
                <w:rFonts w:ascii="Arial" w:eastAsia="Arial" w:hAnsi="Arial" w:cs="Arial"/>
                <w:sz w:val="19"/>
              </w:rPr>
              <w:t>Included observations: 17 after adjusting endpoints</w:t>
            </w:r>
          </w:p>
        </w:tc>
        <w:tc>
          <w:tcPr>
            <w:tcW w:w="980" w:type="dxa"/>
            <w:gridSpan w:val="2"/>
            <w:tcBorders>
              <w:top w:val="double" w:sz="6" w:space="0" w:color="000000"/>
              <w:left w:val="nil"/>
              <w:bottom w:val="double" w:sz="6" w:space="0" w:color="000000"/>
              <w:right w:val="nil"/>
            </w:tcBorders>
          </w:tcPr>
          <w:p w14:paraId="3B6515F4" w14:textId="77777777" w:rsidR="00987387" w:rsidRDefault="00D205D0">
            <w:pPr>
              <w:spacing w:after="0"/>
              <w:ind w:left="314"/>
            </w:pPr>
            <w:r>
              <w:rPr>
                <w:rFonts w:ascii="Arial" w:eastAsia="Arial" w:hAnsi="Arial" w:cs="Arial"/>
                <w:sz w:val="19"/>
              </w:rPr>
              <w:t xml:space="preserve"> </w:t>
            </w:r>
          </w:p>
        </w:tc>
        <w:tc>
          <w:tcPr>
            <w:tcW w:w="814" w:type="dxa"/>
            <w:tcBorders>
              <w:top w:val="double" w:sz="6" w:space="0" w:color="000000"/>
              <w:left w:val="nil"/>
              <w:bottom w:val="double" w:sz="6" w:space="0" w:color="000000"/>
              <w:right w:val="nil"/>
            </w:tcBorders>
          </w:tcPr>
          <w:p w14:paraId="30080304" w14:textId="77777777" w:rsidR="00987387" w:rsidRDefault="00D205D0">
            <w:pPr>
              <w:spacing w:after="0"/>
              <w:ind w:right="52"/>
              <w:jc w:val="center"/>
            </w:pPr>
            <w:r>
              <w:rPr>
                <w:rFonts w:ascii="Arial" w:eastAsia="Arial" w:hAnsi="Arial" w:cs="Arial"/>
                <w:sz w:val="19"/>
              </w:rPr>
              <w:t xml:space="preserve"> </w:t>
            </w:r>
          </w:p>
          <w:p w14:paraId="3E686DF8" w14:textId="77777777" w:rsidR="00987387" w:rsidRDefault="00D205D0">
            <w:pPr>
              <w:spacing w:after="0"/>
              <w:ind w:right="52"/>
              <w:jc w:val="center"/>
            </w:pPr>
            <w:r>
              <w:rPr>
                <w:rFonts w:ascii="Arial" w:eastAsia="Arial" w:hAnsi="Arial" w:cs="Arial"/>
                <w:sz w:val="19"/>
              </w:rPr>
              <w:t xml:space="preserve"> </w:t>
            </w:r>
          </w:p>
        </w:tc>
      </w:tr>
      <w:tr w:rsidR="00987387" w14:paraId="0E8B55A1" w14:textId="77777777">
        <w:trPr>
          <w:trHeight w:val="297"/>
        </w:trPr>
        <w:tc>
          <w:tcPr>
            <w:tcW w:w="2049" w:type="dxa"/>
            <w:tcBorders>
              <w:top w:val="double" w:sz="6" w:space="0" w:color="000000"/>
              <w:left w:val="nil"/>
              <w:bottom w:val="double" w:sz="6" w:space="0" w:color="000000"/>
              <w:right w:val="nil"/>
            </w:tcBorders>
          </w:tcPr>
          <w:p w14:paraId="54FF2617" w14:textId="77777777" w:rsidR="00987387" w:rsidRDefault="00D205D0">
            <w:pPr>
              <w:spacing w:after="0"/>
              <w:ind w:right="111"/>
              <w:jc w:val="center"/>
            </w:pPr>
            <w:r>
              <w:rPr>
                <w:rFonts w:ascii="Arial" w:eastAsia="Arial" w:hAnsi="Arial" w:cs="Arial"/>
                <w:sz w:val="19"/>
              </w:rPr>
              <w:t xml:space="preserve">Variable </w:t>
            </w:r>
          </w:p>
        </w:tc>
        <w:tc>
          <w:tcPr>
            <w:tcW w:w="1185" w:type="dxa"/>
            <w:tcBorders>
              <w:top w:val="double" w:sz="6" w:space="0" w:color="000000"/>
              <w:left w:val="nil"/>
              <w:bottom w:val="double" w:sz="6" w:space="0" w:color="000000"/>
              <w:right w:val="nil"/>
            </w:tcBorders>
          </w:tcPr>
          <w:p w14:paraId="5B651A6B" w14:textId="77777777" w:rsidR="00987387" w:rsidRDefault="00D205D0">
            <w:pPr>
              <w:spacing w:after="0"/>
              <w:ind w:left="-20"/>
            </w:pPr>
            <w:r>
              <w:rPr>
                <w:rFonts w:ascii="Arial" w:eastAsia="Arial" w:hAnsi="Arial" w:cs="Arial"/>
                <w:sz w:val="19"/>
              </w:rPr>
              <w:t>Coefficient</w:t>
            </w:r>
          </w:p>
        </w:tc>
        <w:tc>
          <w:tcPr>
            <w:tcW w:w="1081" w:type="dxa"/>
            <w:tcBorders>
              <w:top w:val="double" w:sz="6" w:space="0" w:color="000000"/>
              <w:left w:val="nil"/>
              <w:bottom w:val="double" w:sz="6" w:space="0" w:color="000000"/>
              <w:right w:val="nil"/>
            </w:tcBorders>
          </w:tcPr>
          <w:p w14:paraId="50B36172" w14:textId="77777777" w:rsidR="00987387" w:rsidRDefault="00D205D0">
            <w:pPr>
              <w:spacing w:after="0"/>
            </w:pPr>
            <w:r>
              <w:rPr>
                <w:rFonts w:ascii="Arial" w:eastAsia="Arial" w:hAnsi="Arial" w:cs="Arial"/>
                <w:sz w:val="19"/>
              </w:rPr>
              <w:t>Std. Error</w:t>
            </w:r>
          </w:p>
        </w:tc>
        <w:tc>
          <w:tcPr>
            <w:tcW w:w="980" w:type="dxa"/>
            <w:gridSpan w:val="2"/>
            <w:tcBorders>
              <w:top w:val="double" w:sz="6" w:space="0" w:color="000000"/>
              <w:left w:val="nil"/>
              <w:bottom w:val="double" w:sz="6" w:space="0" w:color="000000"/>
              <w:right w:val="nil"/>
            </w:tcBorders>
          </w:tcPr>
          <w:p w14:paraId="0CAE45CF" w14:textId="77777777" w:rsidR="00987387" w:rsidRDefault="00D205D0">
            <w:pPr>
              <w:spacing w:after="0"/>
              <w:ind w:left="75"/>
            </w:pPr>
            <w:r>
              <w:rPr>
                <w:rFonts w:ascii="Arial" w:eastAsia="Arial" w:hAnsi="Arial" w:cs="Arial"/>
                <w:sz w:val="19"/>
              </w:rPr>
              <w:t>t-Statistic</w:t>
            </w:r>
          </w:p>
        </w:tc>
        <w:tc>
          <w:tcPr>
            <w:tcW w:w="814" w:type="dxa"/>
            <w:tcBorders>
              <w:top w:val="double" w:sz="6" w:space="0" w:color="000000"/>
              <w:left w:val="nil"/>
              <w:bottom w:val="double" w:sz="6" w:space="0" w:color="000000"/>
              <w:right w:val="nil"/>
            </w:tcBorders>
          </w:tcPr>
          <w:p w14:paraId="14B8BF30" w14:textId="77777777" w:rsidR="00987387" w:rsidRDefault="00D205D0">
            <w:pPr>
              <w:spacing w:after="0"/>
              <w:ind w:right="29"/>
              <w:jc w:val="right"/>
            </w:pPr>
            <w:r>
              <w:rPr>
                <w:rFonts w:ascii="Arial" w:eastAsia="Arial" w:hAnsi="Arial" w:cs="Arial"/>
                <w:sz w:val="19"/>
              </w:rPr>
              <w:t xml:space="preserve">Prob. </w:t>
            </w:r>
          </w:p>
        </w:tc>
      </w:tr>
      <w:tr w:rsidR="00987387" w14:paraId="12428A5E" w14:textId="77777777">
        <w:trPr>
          <w:trHeight w:val="290"/>
        </w:trPr>
        <w:tc>
          <w:tcPr>
            <w:tcW w:w="2049" w:type="dxa"/>
            <w:tcBorders>
              <w:top w:val="double" w:sz="6" w:space="0" w:color="000000"/>
              <w:left w:val="nil"/>
              <w:bottom w:val="nil"/>
              <w:right w:val="nil"/>
            </w:tcBorders>
          </w:tcPr>
          <w:p w14:paraId="1260B604" w14:textId="77777777" w:rsidR="00987387" w:rsidRDefault="00D205D0">
            <w:pPr>
              <w:spacing w:after="0"/>
              <w:ind w:right="110"/>
              <w:jc w:val="center"/>
            </w:pPr>
            <w:r>
              <w:rPr>
                <w:rFonts w:ascii="Arial" w:eastAsia="Arial" w:hAnsi="Arial" w:cs="Arial"/>
                <w:sz w:val="19"/>
              </w:rPr>
              <w:t xml:space="preserve">X4(-1) </w:t>
            </w:r>
          </w:p>
        </w:tc>
        <w:tc>
          <w:tcPr>
            <w:tcW w:w="1185" w:type="dxa"/>
            <w:tcBorders>
              <w:top w:val="double" w:sz="6" w:space="0" w:color="000000"/>
              <w:left w:val="nil"/>
              <w:bottom w:val="nil"/>
              <w:right w:val="nil"/>
            </w:tcBorders>
          </w:tcPr>
          <w:p w14:paraId="23337798" w14:textId="77777777" w:rsidR="00987387" w:rsidRDefault="00D205D0">
            <w:pPr>
              <w:spacing w:after="0"/>
              <w:ind w:left="20"/>
            </w:pPr>
            <w:r>
              <w:rPr>
                <w:rFonts w:ascii="Arial" w:eastAsia="Arial" w:hAnsi="Arial" w:cs="Arial"/>
                <w:sz w:val="19"/>
              </w:rPr>
              <w:t>-0.032419</w:t>
            </w:r>
          </w:p>
        </w:tc>
        <w:tc>
          <w:tcPr>
            <w:tcW w:w="1081" w:type="dxa"/>
            <w:tcBorders>
              <w:top w:val="double" w:sz="6" w:space="0" w:color="000000"/>
              <w:left w:val="nil"/>
              <w:bottom w:val="nil"/>
              <w:right w:val="nil"/>
            </w:tcBorders>
          </w:tcPr>
          <w:p w14:paraId="087FC848" w14:textId="77777777" w:rsidR="00987387" w:rsidRDefault="00D205D0">
            <w:pPr>
              <w:spacing w:after="0"/>
              <w:ind w:left="20"/>
            </w:pPr>
            <w:r>
              <w:rPr>
                <w:rFonts w:ascii="Arial" w:eastAsia="Arial" w:hAnsi="Arial" w:cs="Arial"/>
                <w:sz w:val="19"/>
              </w:rPr>
              <w:t>0.067426</w:t>
            </w:r>
          </w:p>
        </w:tc>
        <w:tc>
          <w:tcPr>
            <w:tcW w:w="980" w:type="dxa"/>
            <w:gridSpan w:val="2"/>
            <w:tcBorders>
              <w:top w:val="double" w:sz="6" w:space="0" w:color="000000"/>
              <w:left w:val="nil"/>
              <w:bottom w:val="nil"/>
              <w:right w:val="nil"/>
            </w:tcBorders>
          </w:tcPr>
          <w:p w14:paraId="29331F44" w14:textId="77777777" w:rsidR="00987387" w:rsidRDefault="00D205D0">
            <w:pPr>
              <w:spacing w:after="0"/>
            </w:pPr>
            <w:r>
              <w:rPr>
                <w:rFonts w:ascii="Arial" w:eastAsia="Arial" w:hAnsi="Arial" w:cs="Arial"/>
                <w:sz w:val="19"/>
              </w:rPr>
              <w:t>-0.480812</w:t>
            </w:r>
          </w:p>
        </w:tc>
        <w:tc>
          <w:tcPr>
            <w:tcW w:w="814" w:type="dxa"/>
            <w:tcBorders>
              <w:top w:val="double" w:sz="6" w:space="0" w:color="000000"/>
              <w:left w:val="nil"/>
              <w:bottom w:val="nil"/>
              <w:right w:val="nil"/>
            </w:tcBorders>
          </w:tcPr>
          <w:p w14:paraId="29433485" w14:textId="77777777" w:rsidR="00987387" w:rsidRDefault="00D205D0">
            <w:pPr>
              <w:spacing w:after="0"/>
              <w:ind w:right="29"/>
              <w:jc w:val="right"/>
            </w:pPr>
            <w:r>
              <w:rPr>
                <w:rFonts w:ascii="Arial" w:eastAsia="Arial" w:hAnsi="Arial" w:cs="Arial"/>
                <w:sz w:val="19"/>
              </w:rPr>
              <w:t>0.6381</w:t>
            </w:r>
          </w:p>
        </w:tc>
      </w:tr>
      <w:tr w:rsidR="00987387" w14:paraId="1B6FD27F" w14:textId="77777777">
        <w:trPr>
          <w:trHeight w:val="217"/>
        </w:trPr>
        <w:tc>
          <w:tcPr>
            <w:tcW w:w="2049" w:type="dxa"/>
            <w:tcBorders>
              <w:top w:val="nil"/>
              <w:left w:val="nil"/>
              <w:bottom w:val="nil"/>
              <w:right w:val="nil"/>
            </w:tcBorders>
          </w:tcPr>
          <w:p w14:paraId="1DC2E688" w14:textId="77777777" w:rsidR="00987387" w:rsidRDefault="00D205D0">
            <w:pPr>
              <w:spacing w:after="0"/>
              <w:ind w:right="112"/>
              <w:jc w:val="center"/>
            </w:pPr>
            <w:r>
              <w:rPr>
                <w:rFonts w:ascii="Arial" w:eastAsia="Arial" w:hAnsi="Arial" w:cs="Arial"/>
                <w:sz w:val="19"/>
              </w:rPr>
              <w:t xml:space="preserve">C </w:t>
            </w:r>
          </w:p>
        </w:tc>
        <w:tc>
          <w:tcPr>
            <w:tcW w:w="1185" w:type="dxa"/>
            <w:tcBorders>
              <w:top w:val="nil"/>
              <w:left w:val="nil"/>
              <w:bottom w:val="nil"/>
              <w:right w:val="nil"/>
            </w:tcBorders>
          </w:tcPr>
          <w:p w14:paraId="5912B397" w14:textId="77777777" w:rsidR="00987387" w:rsidRDefault="00D205D0">
            <w:pPr>
              <w:spacing w:after="0"/>
              <w:ind w:left="20"/>
            </w:pPr>
            <w:r>
              <w:rPr>
                <w:rFonts w:ascii="Arial" w:eastAsia="Arial" w:hAnsi="Arial" w:cs="Arial"/>
                <w:sz w:val="19"/>
              </w:rPr>
              <w:t>-2220.084</w:t>
            </w:r>
          </w:p>
        </w:tc>
        <w:tc>
          <w:tcPr>
            <w:tcW w:w="1081" w:type="dxa"/>
            <w:tcBorders>
              <w:top w:val="nil"/>
              <w:left w:val="nil"/>
              <w:bottom w:val="nil"/>
              <w:right w:val="nil"/>
            </w:tcBorders>
          </w:tcPr>
          <w:p w14:paraId="3D808CEF" w14:textId="77777777" w:rsidR="00987387" w:rsidRDefault="00D205D0">
            <w:pPr>
              <w:spacing w:after="0"/>
              <w:ind w:left="21"/>
            </w:pPr>
            <w:r>
              <w:rPr>
                <w:rFonts w:ascii="Arial" w:eastAsia="Arial" w:hAnsi="Arial" w:cs="Arial"/>
                <w:sz w:val="19"/>
              </w:rPr>
              <w:t>4142.341</w:t>
            </w:r>
          </w:p>
        </w:tc>
        <w:tc>
          <w:tcPr>
            <w:tcW w:w="980" w:type="dxa"/>
            <w:gridSpan w:val="2"/>
            <w:tcBorders>
              <w:top w:val="nil"/>
              <w:left w:val="nil"/>
              <w:bottom w:val="nil"/>
              <w:right w:val="nil"/>
            </w:tcBorders>
          </w:tcPr>
          <w:p w14:paraId="07AB87F1" w14:textId="77777777" w:rsidR="00987387" w:rsidRDefault="00D205D0">
            <w:pPr>
              <w:spacing w:after="0"/>
              <w:ind w:left="1"/>
            </w:pPr>
            <w:r>
              <w:rPr>
                <w:rFonts w:ascii="Arial" w:eastAsia="Arial" w:hAnsi="Arial" w:cs="Arial"/>
                <w:sz w:val="19"/>
              </w:rPr>
              <w:t>-0.535949</w:t>
            </w:r>
          </w:p>
        </w:tc>
        <w:tc>
          <w:tcPr>
            <w:tcW w:w="814" w:type="dxa"/>
            <w:tcBorders>
              <w:top w:val="nil"/>
              <w:left w:val="nil"/>
              <w:bottom w:val="nil"/>
              <w:right w:val="nil"/>
            </w:tcBorders>
          </w:tcPr>
          <w:p w14:paraId="5A8AD73B" w14:textId="77777777" w:rsidR="00987387" w:rsidRDefault="00D205D0">
            <w:pPr>
              <w:spacing w:after="0"/>
              <w:ind w:right="30"/>
              <w:jc w:val="right"/>
            </w:pPr>
            <w:r>
              <w:rPr>
                <w:rFonts w:ascii="Arial" w:eastAsia="Arial" w:hAnsi="Arial" w:cs="Arial"/>
                <w:sz w:val="19"/>
              </w:rPr>
              <w:t>0.6004</w:t>
            </w:r>
          </w:p>
        </w:tc>
      </w:tr>
      <w:tr w:rsidR="00987387" w14:paraId="6E1871A9" w14:textId="77777777">
        <w:trPr>
          <w:trHeight w:val="222"/>
        </w:trPr>
        <w:tc>
          <w:tcPr>
            <w:tcW w:w="2049" w:type="dxa"/>
            <w:tcBorders>
              <w:top w:val="nil"/>
              <w:left w:val="nil"/>
              <w:bottom w:val="double" w:sz="5" w:space="0" w:color="000000"/>
              <w:right w:val="nil"/>
            </w:tcBorders>
          </w:tcPr>
          <w:p w14:paraId="2BEB005E" w14:textId="77777777" w:rsidR="00987387" w:rsidRDefault="00D205D0">
            <w:pPr>
              <w:spacing w:after="0"/>
              <w:ind w:right="112"/>
              <w:jc w:val="center"/>
            </w:pPr>
            <w:r>
              <w:rPr>
                <w:rFonts w:ascii="Arial" w:eastAsia="Arial" w:hAnsi="Arial" w:cs="Arial"/>
                <w:sz w:val="19"/>
              </w:rPr>
              <w:t xml:space="preserve">@TREND(1988) </w:t>
            </w:r>
          </w:p>
        </w:tc>
        <w:tc>
          <w:tcPr>
            <w:tcW w:w="1185" w:type="dxa"/>
            <w:tcBorders>
              <w:top w:val="nil"/>
              <w:left w:val="nil"/>
              <w:bottom w:val="double" w:sz="5" w:space="0" w:color="000000"/>
              <w:right w:val="nil"/>
            </w:tcBorders>
          </w:tcPr>
          <w:p w14:paraId="7179F2C2" w14:textId="77777777" w:rsidR="00987387" w:rsidRDefault="00D205D0">
            <w:pPr>
              <w:spacing w:after="0"/>
              <w:ind w:left="83"/>
            </w:pPr>
            <w:r>
              <w:rPr>
                <w:rFonts w:ascii="Arial" w:eastAsia="Arial" w:hAnsi="Arial" w:cs="Arial"/>
                <w:sz w:val="19"/>
              </w:rPr>
              <w:t>2339.667</w:t>
            </w:r>
          </w:p>
        </w:tc>
        <w:tc>
          <w:tcPr>
            <w:tcW w:w="1081" w:type="dxa"/>
            <w:tcBorders>
              <w:top w:val="nil"/>
              <w:left w:val="nil"/>
              <w:bottom w:val="double" w:sz="5" w:space="0" w:color="000000"/>
              <w:right w:val="nil"/>
            </w:tcBorders>
          </w:tcPr>
          <w:p w14:paraId="6E62E9CB" w14:textId="77777777" w:rsidR="00987387" w:rsidRDefault="00D205D0">
            <w:pPr>
              <w:spacing w:after="0"/>
              <w:ind w:left="20"/>
            </w:pPr>
            <w:r>
              <w:rPr>
                <w:rFonts w:ascii="Arial" w:eastAsia="Arial" w:hAnsi="Arial" w:cs="Arial"/>
                <w:sz w:val="19"/>
              </w:rPr>
              <w:t>1048.292</w:t>
            </w:r>
          </w:p>
        </w:tc>
        <w:tc>
          <w:tcPr>
            <w:tcW w:w="980" w:type="dxa"/>
            <w:gridSpan w:val="2"/>
            <w:tcBorders>
              <w:top w:val="nil"/>
              <w:left w:val="nil"/>
              <w:bottom w:val="double" w:sz="5" w:space="0" w:color="000000"/>
              <w:right w:val="nil"/>
            </w:tcBorders>
          </w:tcPr>
          <w:p w14:paraId="63B0118C" w14:textId="77777777" w:rsidR="00987387" w:rsidRDefault="00D205D0">
            <w:pPr>
              <w:spacing w:after="0"/>
              <w:ind w:left="63"/>
            </w:pPr>
            <w:r>
              <w:rPr>
                <w:rFonts w:ascii="Arial" w:eastAsia="Arial" w:hAnsi="Arial" w:cs="Arial"/>
                <w:sz w:val="19"/>
              </w:rPr>
              <w:t>2.231884</w:t>
            </w:r>
          </w:p>
        </w:tc>
        <w:tc>
          <w:tcPr>
            <w:tcW w:w="814" w:type="dxa"/>
            <w:tcBorders>
              <w:top w:val="nil"/>
              <w:left w:val="nil"/>
              <w:bottom w:val="double" w:sz="5" w:space="0" w:color="000000"/>
              <w:right w:val="nil"/>
            </w:tcBorders>
          </w:tcPr>
          <w:p w14:paraId="749E0AFD" w14:textId="77777777" w:rsidR="00987387" w:rsidRDefault="00D205D0">
            <w:pPr>
              <w:spacing w:after="0"/>
              <w:ind w:right="30"/>
              <w:jc w:val="right"/>
            </w:pPr>
            <w:r>
              <w:rPr>
                <w:rFonts w:ascii="Arial" w:eastAsia="Arial" w:hAnsi="Arial" w:cs="Arial"/>
                <w:sz w:val="19"/>
              </w:rPr>
              <w:t>0.0425</w:t>
            </w:r>
          </w:p>
        </w:tc>
      </w:tr>
      <w:tr w:rsidR="00987387" w14:paraId="7DF46E90" w14:textId="77777777">
        <w:trPr>
          <w:trHeight w:val="290"/>
        </w:trPr>
        <w:tc>
          <w:tcPr>
            <w:tcW w:w="2049" w:type="dxa"/>
            <w:tcBorders>
              <w:top w:val="double" w:sz="5" w:space="0" w:color="000000"/>
              <w:left w:val="nil"/>
              <w:bottom w:val="nil"/>
              <w:right w:val="nil"/>
            </w:tcBorders>
          </w:tcPr>
          <w:p w14:paraId="3ACD5402" w14:textId="77777777" w:rsidR="00987387" w:rsidRDefault="00D205D0">
            <w:pPr>
              <w:spacing w:after="0"/>
              <w:ind w:left="42"/>
            </w:pPr>
            <w:r>
              <w:rPr>
                <w:rFonts w:ascii="Arial" w:eastAsia="Arial" w:hAnsi="Arial" w:cs="Arial"/>
                <w:sz w:val="19"/>
              </w:rPr>
              <w:t xml:space="preserve">R-squared </w:t>
            </w:r>
          </w:p>
        </w:tc>
        <w:tc>
          <w:tcPr>
            <w:tcW w:w="3246" w:type="dxa"/>
            <w:gridSpan w:val="4"/>
            <w:tcBorders>
              <w:top w:val="double" w:sz="5" w:space="0" w:color="000000"/>
              <w:left w:val="nil"/>
              <w:bottom w:val="nil"/>
              <w:right w:val="nil"/>
            </w:tcBorders>
          </w:tcPr>
          <w:p w14:paraId="721CB50E" w14:textId="77777777" w:rsidR="00987387" w:rsidRDefault="00D205D0">
            <w:pPr>
              <w:spacing w:after="0"/>
              <w:ind w:left="84"/>
            </w:pPr>
            <w:r>
              <w:rPr>
                <w:rFonts w:ascii="Arial" w:eastAsia="Arial" w:hAnsi="Arial" w:cs="Arial"/>
                <w:sz w:val="19"/>
              </w:rPr>
              <w:t xml:space="preserve">0.708834    Mean dependent var </w:t>
            </w:r>
          </w:p>
        </w:tc>
        <w:tc>
          <w:tcPr>
            <w:tcW w:w="814" w:type="dxa"/>
            <w:tcBorders>
              <w:top w:val="double" w:sz="5" w:space="0" w:color="000000"/>
              <w:left w:val="nil"/>
              <w:bottom w:val="nil"/>
              <w:right w:val="nil"/>
            </w:tcBorders>
          </w:tcPr>
          <w:p w14:paraId="525ABC3E" w14:textId="77777777" w:rsidR="00987387" w:rsidRDefault="00D205D0">
            <w:pPr>
              <w:spacing w:after="0"/>
              <w:ind w:left="2"/>
              <w:jc w:val="both"/>
            </w:pPr>
            <w:r>
              <w:rPr>
                <w:rFonts w:ascii="Arial" w:eastAsia="Arial" w:hAnsi="Arial" w:cs="Arial"/>
                <w:sz w:val="19"/>
              </w:rPr>
              <w:t>15736.06</w:t>
            </w:r>
          </w:p>
        </w:tc>
      </w:tr>
      <w:tr w:rsidR="00987387" w14:paraId="7DB2188C" w14:textId="77777777">
        <w:trPr>
          <w:trHeight w:val="217"/>
        </w:trPr>
        <w:tc>
          <w:tcPr>
            <w:tcW w:w="2049" w:type="dxa"/>
            <w:tcBorders>
              <w:top w:val="nil"/>
              <w:left w:val="nil"/>
              <w:bottom w:val="nil"/>
              <w:right w:val="nil"/>
            </w:tcBorders>
          </w:tcPr>
          <w:p w14:paraId="25427490" w14:textId="77777777" w:rsidR="00987387" w:rsidRDefault="00D205D0">
            <w:pPr>
              <w:spacing w:after="0"/>
              <w:ind w:left="42"/>
            </w:pPr>
            <w:r>
              <w:rPr>
                <w:rFonts w:ascii="Arial" w:eastAsia="Arial" w:hAnsi="Arial" w:cs="Arial"/>
                <w:sz w:val="19"/>
              </w:rPr>
              <w:t xml:space="preserve">Adjusted R-squared </w:t>
            </w:r>
          </w:p>
        </w:tc>
        <w:tc>
          <w:tcPr>
            <w:tcW w:w="3246" w:type="dxa"/>
            <w:gridSpan w:val="4"/>
            <w:tcBorders>
              <w:top w:val="nil"/>
              <w:left w:val="nil"/>
              <w:bottom w:val="nil"/>
              <w:right w:val="nil"/>
            </w:tcBorders>
          </w:tcPr>
          <w:p w14:paraId="017E81AC" w14:textId="77777777" w:rsidR="00987387" w:rsidRDefault="00D205D0">
            <w:pPr>
              <w:spacing w:after="0"/>
              <w:ind w:left="84"/>
            </w:pPr>
            <w:r>
              <w:rPr>
                <w:rFonts w:ascii="Arial" w:eastAsia="Arial" w:hAnsi="Arial" w:cs="Arial"/>
                <w:sz w:val="19"/>
              </w:rPr>
              <w:t xml:space="preserve">0.667239    S.D. dependent var </w:t>
            </w:r>
          </w:p>
        </w:tc>
        <w:tc>
          <w:tcPr>
            <w:tcW w:w="814" w:type="dxa"/>
            <w:tcBorders>
              <w:top w:val="nil"/>
              <w:left w:val="nil"/>
              <w:bottom w:val="nil"/>
              <w:right w:val="nil"/>
            </w:tcBorders>
          </w:tcPr>
          <w:p w14:paraId="6D41504A" w14:textId="77777777" w:rsidR="00987387" w:rsidRDefault="00D205D0">
            <w:pPr>
              <w:spacing w:after="0"/>
              <w:ind w:left="1"/>
              <w:jc w:val="both"/>
            </w:pPr>
            <w:r>
              <w:rPr>
                <w:rFonts w:ascii="Arial" w:eastAsia="Arial" w:hAnsi="Arial" w:cs="Arial"/>
                <w:sz w:val="19"/>
              </w:rPr>
              <w:t>11191.89</w:t>
            </w:r>
          </w:p>
        </w:tc>
      </w:tr>
      <w:tr w:rsidR="00987387" w14:paraId="51D7D564" w14:textId="77777777">
        <w:trPr>
          <w:trHeight w:val="216"/>
        </w:trPr>
        <w:tc>
          <w:tcPr>
            <w:tcW w:w="2049" w:type="dxa"/>
            <w:tcBorders>
              <w:top w:val="nil"/>
              <w:left w:val="nil"/>
              <w:bottom w:val="nil"/>
              <w:right w:val="nil"/>
            </w:tcBorders>
          </w:tcPr>
          <w:p w14:paraId="3464AD5E" w14:textId="77777777" w:rsidR="00987387" w:rsidRDefault="00D205D0">
            <w:pPr>
              <w:spacing w:after="0"/>
              <w:ind w:left="42"/>
            </w:pPr>
            <w:r>
              <w:rPr>
                <w:rFonts w:ascii="Arial" w:eastAsia="Arial" w:hAnsi="Arial" w:cs="Arial"/>
                <w:sz w:val="19"/>
              </w:rPr>
              <w:t xml:space="preserve">S.E. of regression </w:t>
            </w:r>
          </w:p>
        </w:tc>
        <w:tc>
          <w:tcPr>
            <w:tcW w:w="3246" w:type="dxa"/>
            <w:gridSpan w:val="4"/>
            <w:tcBorders>
              <w:top w:val="nil"/>
              <w:left w:val="nil"/>
              <w:bottom w:val="nil"/>
              <w:right w:val="nil"/>
            </w:tcBorders>
          </w:tcPr>
          <w:p w14:paraId="155BC864" w14:textId="77777777" w:rsidR="00987387" w:rsidRDefault="00D205D0">
            <w:pPr>
              <w:spacing w:after="0"/>
              <w:ind w:left="84"/>
            </w:pPr>
            <w:r>
              <w:rPr>
                <w:rFonts w:ascii="Arial" w:eastAsia="Arial" w:hAnsi="Arial" w:cs="Arial"/>
                <w:sz w:val="19"/>
              </w:rPr>
              <w:t>6456.091   Akaike info criterion</w:t>
            </w:r>
          </w:p>
        </w:tc>
        <w:tc>
          <w:tcPr>
            <w:tcW w:w="814" w:type="dxa"/>
            <w:tcBorders>
              <w:top w:val="nil"/>
              <w:left w:val="nil"/>
              <w:bottom w:val="nil"/>
              <w:right w:val="nil"/>
            </w:tcBorders>
          </w:tcPr>
          <w:p w14:paraId="7D23649D" w14:textId="77777777" w:rsidR="00987387" w:rsidRDefault="00D205D0">
            <w:pPr>
              <w:spacing w:after="0"/>
              <w:ind w:left="1"/>
              <w:jc w:val="both"/>
            </w:pPr>
            <w:r>
              <w:rPr>
                <w:rFonts w:ascii="Arial" w:eastAsia="Arial" w:hAnsi="Arial" w:cs="Arial"/>
                <w:sz w:val="19"/>
              </w:rPr>
              <w:t>20.54222</w:t>
            </w:r>
          </w:p>
        </w:tc>
      </w:tr>
      <w:tr w:rsidR="00987387" w14:paraId="072E87EC" w14:textId="77777777">
        <w:trPr>
          <w:trHeight w:val="216"/>
        </w:trPr>
        <w:tc>
          <w:tcPr>
            <w:tcW w:w="2049" w:type="dxa"/>
            <w:tcBorders>
              <w:top w:val="nil"/>
              <w:left w:val="nil"/>
              <w:bottom w:val="nil"/>
              <w:right w:val="nil"/>
            </w:tcBorders>
          </w:tcPr>
          <w:p w14:paraId="60224EFE" w14:textId="77777777" w:rsidR="00987387" w:rsidRDefault="00D205D0">
            <w:pPr>
              <w:spacing w:after="0"/>
              <w:ind w:left="42"/>
            </w:pPr>
            <w:r>
              <w:rPr>
                <w:rFonts w:ascii="Arial" w:eastAsia="Arial" w:hAnsi="Arial" w:cs="Arial"/>
                <w:sz w:val="19"/>
              </w:rPr>
              <w:t xml:space="preserve">Sum squared resid </w:t>
            </w:r>
          </w:p>
        </w:tc>
        <w:tc>
          <w:tcPr>
            <w:tcW w:w="3246" w:type="dxa"/>
            <w:gridSpan w:val="4"/>
            <w:tcBorders>
              <w:top w:val="nil"/>
              <w:left w:val="nil"/>
              <w:bottom w:val="nil"/>
              <w:right w:val="nil"/>
            </w:tcBorders>
          </w:tcPr>
          <w:p w14:paraId="1F3D552B" w14:textId="77777777" w:rsidR="00987387" w:rsidRDefault="00D205D0">
            <w:pPr>
              <w:spacing w:after="0"/>
              <w:ind w:left="57"/>
            </w:pPr>
            <w:r>
              <w:rPr>
                <w:rFonts w:ascii="Arial" w:eastAsia="Arial" w:hAnsi="Arial" w:cs="Arial"/>
                <w:sz w:val="19"/>
              </w:rPr>
              <w:t xml:space="preserve">5.84E+08    Schwarz criterion </w:t>
            </w:r>
          </w:p>
        </w:tc>
        <w:tc>
          <w:tcPr>
            <w:tcW w:w="814" w:type="dxa"/>
            <w:tcBorders>
              <w:top w:val="nil"/>
              <w:left w:val="nil"/>
              <w:bottom w:val="nil"/>
              <w:right w:val="nil"/>
            </w:tcBorders>
          </w:tcPr>
          <w:p w14:paraId="0EF925DF" w14:textId="77777777" w:rsidR="00987387" w:rsidRDefault="00D205D0">
            <w:pPr>
              <w:spacing w:after="0"/>
              <w:jc w:val="both"/>
            </w:pPr>
            <w:r>
              <w:rPr>
                <w:rFonts w:ascii="Arial" w:eastAsia="Arial" w:hAnsi="Arial" w:cs="Arial"/>
                <w:sz w:val="19"/>
              </w:rPr>
              <w:t>20.68926</w:t>
            </w:r>
          </w:p>
        </w:tc>
      </w:tr>
      <w:tr w:rsidR="00987387" w14:paraId="01BDC67C" w14:textId="77777777">
        <w:trPr>
          <w:trHeight w:val="217"/>
        </w:trPr>
        <w:tc>
          <w:tcPr>
            <w:tcW w:w="2049" w:type="dxa"/>
            <w:tcBorders>
              <w:top w:val="nil"/>
              <w:left w:val="nil"/>
              <w:bottom w:val="nil"/>
              <w:right w:val="nil"/>
            </w:tcBorders>
          </w:tcPr>
          <w:p w14:paraId="1F212D25" w14:textId="77777777" w:rsidR="00987387" w:rsidRDefault="00D205D0">
            <w:pPr>
              <w:spacing w:after="0"/>
              <w:ind w:left="42"/>
            </w:pPr>
            <w:r>
              <w:rPr>
                <w:rFonts w:ascii="Arial" w:eastAsia="Arial" w:hAnsi="Arial" w:cs="Arial"/>
                <w:sz w:val="19"/>
              </w:rPr>
              <w:t xml:space="preserve">Log likelihood </w:t>
            </w:r>
          </w:p>
        </w:tc>
        <w:tc>
          <w:tcPr>
            <w:tcW w:w="3246" w:type="dxa"/>
            <w:gridSpan w:val="4"/>
            <w:tcBorders>
              <w:top w:val="nil"/>
              <w:left w:val="nil"/>
              <w:bottom w:val="nil"/>
              <w:right w:val="nil"/>
            </w:tcBorders>
          </w:tcPr>
          <w:p w14:paraId="56CDB80F" w14:textId="77777777" w:rsidR="00987387" w:rsidRDefault="00D205D0">
            <w:pPr>
              <w:spacing w:after="0"/>
              <w:ind w:left="20"/>
            </w:pPr>
            <w:r>
              <w:rPr>
                <w:rFonts w:ascii="Arial" w:eastAsia="Arial" w:hAnsi="Arial" w:cs="Arial"/>
                <w:sz w:val="19"/>
              </w:rPr>
              <w:t xml:space="preserve">-171.6089    F-statistic </w:t>
            </w:r>
          </w:p>
        </w:tc>
        <w:tc>
          <w:tcPr>
            <w:tcW w:w="814" w:type="dxa"/>
            <w:tcBorders>
              <w:top w:val="nil"/>
              <w:left w:val="nil"/>
              <w:bottom w:val="nil"/>
              <w:right w:val="nil"/>
            </w:tcBorders>
          </w:tcPr>
          <w:p w14:paraId="2D1B0C90" w14:textId="77777777" w:rsidR="00987387" w:rsidRDefault="00D205D0">
            <w:pPr>
              <w:spacing w:after="0"/>
              <w:ind w:left="2"/>
              <w:jc w:val="both"/>
            </w:pPr>
            <w:r>
              <w:rPr>
                <w:rFonts w:ascii="Arial" w:eastAsia="Arial" w:hAnsi="Arial" w:cs="Arial"/>
                <w:sz w:val="19"/>
              </w:rPr>
              <w:t>17.04127</w:t>
            </w:r>
          </w:p>
        </w:tc>
      </w:tr>
      <w:tr w:rsidR="00987387" w14:paraId="27A548C1" w14:textId="77777777">
        <w:trPr>
          <w:trHeight w:val="237"/>
        </w:trPr>
        <w:tc>
          <w:tcPr>
            <w:tcW w:w="2049" w:type="dxa"/>
            <w:tcBorders>
              <w:top w:val="nil"/>
              <w:left w:val="nil"/>
              <w:bottom w:val="single" w:sz="5" w:space="0" w:color="000000"/>
              <w:right w:val="nil"/>
            </w:tcBorders>
          </w:tcPr>
          <w:p w14:paraId="6874322D" w14:textId="77777777" w:rsidR="00987387" w:rsidRDefault="00D205D0">
            <w:pPr>
              <w:spacing w:after="0"/>
              <w:ind w:left="42"/>
            </w:pPr>
            <w:r>
              <w:rPr>
                <w:rFonts w:ascii="Arial" w:eastAsia="Arial" w:hAnsi="Arial" w:cs="Arial"/>
                <w:sz w:val="19"/>
                <w:u w:val="single" w:color="000000"/>
              </w:rPr>
              <w:t>Durbin-Watson stat</w:t>
            </w:r>
          </w:p>
        </w:tc>
        <w:tc>
          <w:tcPr>
            <w:tcW w:w="3246" w:type="dxa"/>
            <w:gridSpan w:val="4"/>
            <w:tcBorders>
              <w:top w:val="nil"/>
              <w:left w:val="nil"/>
              <w:bottom w:val="single" w:sz="5" w:space="0" w:color="000000"/>
              <w:right w:val="nil"/>
            </w:tcBorders>
          </w:tcPr>
          <w:p w14:paraId="4CB5CBDB" w14:textId="77777777" w:rsidR="00987387" w:rsidRDefault="00D205D0">
            <w:pPr>
              <w:spacing w:after="0"/>
              <w:ind w:left="84"/>
            </w:pPr>
            <w:r>
              <w:rPr>
                <w:rFonts w:ascii="Arial" w:eastAsia="Arial" w:hAnsi="Arial" w:cs="Arial"/>
                <w:sz w:val="19"/>
                <w:u w:val="single" w:color="000000"/>
              </w:rPr>
              <w:t>1.853895   Prob(F-statistic)</w:t>
            </w:r>
          </w:p>
        </w:tc>
        <w:tc>
          <w:tcPr>
            <w:tcW w:w="814" w:type="dxa"/>
            <w:tcBorders>
              <w:top w:val="nil"/>
              <w:left w:val="nil"/>
              <w:bottom w:val="single" w:sz="5" w:space="0" w:color="000000"/>
              <w:right w:val="nil"/>
            </w:tcBorders>
          </w:tcPr>
          <w:p w14:paraId="755A636D" w14:textId="77777777" w:rsidR="00987387" w:rsidRDefault="00D205D0">
            <w:pPr>
              <w:spacing w:after="0"/>
              <w:ind w:left="1"/>
              <w:jc w:val="both"/>
            </w:pPr>
            <w:r>
              <w:rPr>
                <w:rFonts w:ascii="Arial" w:eastAsia="Arial" w:hAnsi="Arial" w:cs="Arial"/>
                <w:sz w:val="19"/>
                <w:u w:val="single" w:color="000000"/>
              </w:rPr>
              <w:t>0.000177</w:t>
            </w:r>
          </w:p>
        </w:tc>
      </w:tr>
    </w:tbl>
    <w:p w14:paraId="0AE4ED35" w14:textId="77777777" w:rsidR="00987387" w:rsidRDefault="00D205D0">
      <w:pPr>
        <w:spacing w:after="237"/>
        <w:ind w:right="25"/>
      </w:pPr>
      <w:r>
        <w:rPr>
          <w:rFonts w:ascii="Times New Roman" w:eastAsia="Times New Roman" w:hAnsi="Times New Roman" w:cs="Times New Roman"/>
          <w:b/>
          <w:sz w:val="23"/>
        </w:rPr>
        <w:t xml:space="preserve"> </w:t>
      </w:r>
    </w:p>
    <w:p w14:paraId="0B6CBC9C" w14:textId="77777777" w:rsidR="00987387" w:rsidRDefault="00D205D0">
      <w:pPr>
        <w:spacing w:after="237"/>
      </w:pPr>
      <w:r>
        <w:rPr>
          <w:rFonts w:ascii="Times New Roman" w:eastAsia="Times New Roman" w:hAnsi="Times New Roman" w:cs="Times New Roman"/>
          <w:b/>
          <w:sz w:val="23"/>
        </w:rPr>
        <w:t xml:space="preserve"> </w:t>
      </w:r>
    </w:p>
    <w:p w14:paraId="658C628B" w14:textId="77777777" w:rsidR="00987387" w:rsidRDefault="00D205D0">
      <w:pPr>
        <w:spacing w:after="237"/>
      </w:pPr>
      <w:r>
        <w:rPr>
          <w:rFonts w:ascii="Times New Roman" w:eastAsia="Times New Roman" w:hAnsi="Times New Roman" w:cs="Times New Roman"/>
          <w:b/>
          <w:sz w:val="23"/>
        </w:rPr>
        <w:t xml:space="preserve"> </w:t>
      </w:r>
    </w:p>
    <w:p w14:paraId="55AD5F56" w14:textId="77777777" w:rsidR="00987387" w:rsidRDefault="00D205D0">
      <w:pPr>
        <w:spacing w:after="236"/>
      </w:pPr>
      <w:r>
        <w:rPr>
          <w:rFonts w:ascii="Times New Roman" w:eastAsia="Times New Roman" w:hAnsi="Times New Roman" w:cs="Times New Roman"/>
          <w:b/>
          <w:sz w:val="23"/>
        </w:rPr>
        <w:t xml:space="preserve"> </w:t>
      </w:r>
    </w:p>
    <w:p w14:paraId="772F5535" w14:textId="77777777" w:rsidR="00987387" w:rsidRDefault="00D205D0">
      <w:pPr>
        <w:spacing w:after="237"/>
      </w:pPr>
      <w:r>
        <w:rPr>
          <w:rFonts w:ascii="Times New Roman" w:eastAsia="Times New Roman" w:hAnsi="Times New Roman" w:cs="Times New Roman"/>
          <w:b/>
          <w:sz w:val="23"/>
        </w:rPr>
        <w:t xml:space="preserve"> </w:t>
      </w:r>
    </w:p>
    <w:p w14:paraId="6DE4D2D4" w14:textId="77777777" w:rsidR="00987387" w:rsidRDefault="00D205D0">
      <w:pPr>
        <w:spacing w:after="237"/>
      </w:pPr>
      <w:r>
        <w:rPr>
          <w:rFonts w:ascii="Times New Roman" w:eastAsia="Times New Roman" w:hAnsi="Times New Roman" w:cs="Times New Roman"/>
          <w:b/>
          <w:sz w:val="23"/>
        </w:rPr>
        <w:t xml:space="preserve"> </w:t>
      </w:r>
    </w:p>
    <w:p w14:paraId="7E790387" w14:textId="77777777" w:rsidR="00987387" w:rsidRDefault="00D205D0">
      <w:pPr>
        <w:spacing w:after="0"/>
      </w:pPr>
      <w:r>
        <w:rPr>
          <w:rFonts w:ascii="Times New Roman" w:eastAsia="Times New Roman" w:hAnsi="Times New Roman" w:cs="Times New Roman"/>
          <w:b/>
          <w:sz w:val="23"/>
        </w:rPr>
        <w:t xml:space="preserve"> </w:t>
      </w:r>
    </w:p>
    <w:p w14:paraId="03893D45" w14:textId="77777777" w:rsidR="00987387" w:rsidRDefault="00987387">
      <w:pPr>
        <w:sectPr w:rsidR="00987387">
          <w:headerReference w:type="even" r:id="rId27"/>
          <w:headerReference w:type="default" r:id="rId28"/>
          <w:footerReference w:type="even" r:id="rId29"/>
          <w:footerReference w:type="default" r:id="rId30"/>
          <w:headerReference w:type="first" r:id="rId31"/>
          <w:footerReference w:type="first" r:id="rId32"/>
          <w:pgSz w:w="12240" w:h="15840"/>
          <w:pgMar w:top="2151" w:right="2777" w:bottom="1592" w:left="2684" w:header="661" w:footer="720" w:gutter="0"/>
          <w:cols w:space="720"/>
        </w:sectPr>
      </w:pPr>
    </w:p>
    <w:p w14:paraId="430030D8" w14:textId="77777777" w:rsidR="00987387" w:rsidRDefault="00D205D0">
      <w:pPr>
        <w:pStyle w:val="Heading2"/>
        <w:spacing w:line="357" w:lineRule="auto"/>
        <w:ind w:left="1334" w:right="625"/>
      </w:pPr>
      <w:r>
        <w:t xml:space="preserve">Hasil Estimasi Uji Derajat First Difference dengan Nilai Kritis MacKinnon 10% </w:t>
      </w:r>
    </w:p>
    <w:p w14:paraId="795EB1D2" w14:textId="77777777" w:rsidR="00987387" w:rsidRDefault="00D205D0">
      <w:pPr>
        <w:spacing w:after="89"/>
        <w:ind w:left="699"/>
        <w:jc w:val="center"/>
      </w:pPr>
      <w:r>
        <w:rPr>
          <w:rFonts w:ascii="Times New Roman" w:eastAsia="Times New Roman" w:hAnsi="Times New Roman" w:cs="Times New Roman"/>
          <w:b/>
          <w:sz w:val="26"/>
        </w:rPr>
        <w:t xml:space="preserve"> </w:t>
      </w:r>
    </w:p>
    <w:p w14:paraId="40D8BFF2" w14:textId="77777777" w:rsidR="00987387" w:rsidRDefault="00D205D0">
      <w:pPr>
        <w:pStyle w:val="Heading3"/>
        <w:spacing w:after="209"/>
        <w:ind w:left="350" w:right="0"/>
      </w:pPr>
      <w:r>
        <w:rPr>
          <w:rFonts w:ascii="Wingdings" w:eastAsia="Wingdings" w:hAnsi="Wingdings" w:cs="Wingdings"/>
          <w:b w:val="0"/>
        </w:rPr>
        <w:t>9</w:t>
      </w:r>
      <w:r>
        <w:rPr>
          <w:rFonts w:ascii="Arial" w:eastAsia="Arial" w:hAnsi="Arial" w:cs="Arial"/>
          <w:b w:val="0"/>
        </w:rPr>
        <w:t xml:space="preserve"> </w:t>
      </w:r>
      <w:r>
        <w:t>Variabel Pengeluaran Konsumsi (Y)</w:t>
      </w:r>
      <w:r>
        <w:rPr>
          <w:b w:val="0"/>
        </w:rPr>
        <w:t xml:space="preserve"> </w:t>
      </w:r>
    </w:p>
    <w:p w14:paraId="56488E17" w14:textId="77777777" w:rsidR="00987387" w:rsidRDefault="00D205D0">
      <w:pPr>
        <w:spacing w:after="4" w:line="248" w:lineRule="auto"/>
        <w:ind w:left="683" w:hanging="10"/>
      </w:pPr>
      <w:r>
        <w:rPr>
          <w:rFonts w:ascii="Arial" w:eastAsia="Arial" w:hAnsi="Arial" w:cs="Arial"/>
          <w:sz w:val="19"/>
        </w:rPr>
        <w:t xml:space="preserve">Null Hypothesis: D(Y) has a unit root </w:t>
      </w:r>
    </w:p>
    <w:p w14:paraId="387FE6C4" w14:textId="77777777" w:rsidR="00987387" w:rsidRDefault="00D205D0">
      <w:pPr>
        <w:spacing w:after="4" w:line="248" w:lineRule="auto"/>
        <w:ind w:left="683" w:hanging="10"/>
      </w:pPr>
      <w:r>
        <w:rPr>
          <w:rFonts w:ascii="Arial" w:eastAsia="Arial" w:hAnsi="Arial" w:cs="Arial"/>
          <w:sz w:val="19"/>
        </w:rPr>
        <w:t xml:space="preserve">Exogenous: Constant, Linear Trend </w:t>
      </w:r>
    </w:p>
    <w:p w14:paraId="1DC4C1F3" w14:textId="77777777" w:rsidR="00987387" w:rsidRDefault="00D205D0">
      <w:pPr>
        <w:spacing w:after="69" w:line="248" w:lineRule="auto"/>
        <w:ind w:left="683" w:hanging="10"/>
      </w:pPr>
      <w:r>
        <w:rPr>
          <w:rFonts w:ascii="Arial" w:eastAsia="Arial" w:hAnsi="Arial" w:cs="Arial"/>
          <w:sz w:val="19"/>
        </w:rPr>
        <w:t xml:space="preserve">Bandwidth: 0 (Newey-West using Bartlett kernel) </w:t>
      </w:r>
    </w:p>
    <w:p w14:paraId="20514B77" w14:textId="77777777" w:rsidR="00987387" w:rsidRDefault="00D205D0">
      <w:pPr>
        <w:tabs>
          <w:tab w:val="center" w:pos="1613"/>
          <w:tab w:val="center" w:pos="3079"/>
          <w:tab w:val="center" w:pos="4151"/>
          <w:tab w:val="center" w:pos="5273"/>
          <w:tab w:val="right" w:pos="6778"/>
        </w:tabs>
        <w:spacing w:after="62"/>
      </w:pPr>
      <w:r>
        <w:tab/>
      </w: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Adj. t-Stat </w:t>
      </w:r>
      <w:r>
        <w:rPr>
          <w:rFonts w:ascii="Arial" w:eastAsia="Arial" w:hAnsi="Arial" w:cs="Arial"/>
          <w:sz w:val="19"/>
        </w:rPr>
        <w:tab/>
        <w:t xml:space="preserve">  Prob.* </w:t>
      </w:r>
    </w:p>
    <w:p w14:paraId="69C8D2F1" w14:textId="77777777" w:rsidR="00987387" w:rsidRDefault="00D205D0">
      <w:pPr>
        <w:tabs>
          <w:tab w:val="center" w:pos="1815"/>
          <w:tab w:val="center" w:pos="5272"/>
          <w:tab w:val="right" w:pos="6778"/>
        </w:tabs>
        <w:spacing w:after="4" w:line="248" w:lineRule="auto"/>
      </w:pPr>
      <w:r>
        <w:rPr>
          <w:noProof/>
        </w:rPr>
        <mc:AlternateContent>
          <mc:Choice Requires="wpg">
            <w:drawing>
              <wp:anchor distT="0" distB="0" distL="114300" distR="114300" simplePos="0" relativeHeight="251684864" behindDoc="1" locked="0" layoutInCell="1" allowOverlap="1" wp14:anchorId="54AE7E2D" wp14:editId="452B5B57">
                <wp:simplePos x="0" y="0"/>
                <wp:positionH relativeFrom="column">
                  <wp:posOffset>417576</wp:posOffset>
                </wp:positionH>
                <wp:positionV relativeFrom="paragraph">
                  <wp:posOffset>-230794</wp:posOffset>
                </wp:positionV>
                <wp:extent cx="3870960" cy="384809"/>
                <wp:effectExtent l="0" t="0" r="0" b="0"/>
                <wp:wrapNone/>
                <wp:docPr id="145562" name="Group 145562"/>
                <wp:cNvGraphicFramePr/>
                <a:graphic xmlns:a="http://schemas.openxmlformats.org/drawingml/2006/main">
                  <a:graphicData uri="http://schemas.microsoft.com/office/word/2010/wordprocessingGroup">
                    <wpg:wgp>
                      <wpg:cNvGrpSpPr/>
                      <wpg:grpSpPr>
                        <a:xfrm>
                          <a:off x="0" y="0"/>
                          <a:ext cx="3870960" cy="384809"/>
                          <a:chOff x="0" y="0"/>
                          <a:chExt cx="3870960" cy="384809"/>
                        </a:xfrm>
                      </wpg:grpSpPr>
                      <wps:wsp>
                        <wps:cNvPr id="172385" name="Shape 172385"/>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86" name="Shape 172386"/>
                        <wps:cNvSpPr/>
                        <wps:spPr>
                          <a:xfrm>
                            <a:off x="0" y="16764"/>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87" name="Shape 172387"/>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88" name="Shape 172388"/>
                        <wps:cNvSpPr/>
                        <wps:spPr>
                          <a:xfrm>
                            <a:off x="1213866" y="1676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89" name="Shape 172389"/>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90" name="Shape 172390"/>
                        <wps:cNvSpPr/>
                        <wps:spPr>
                          <a:xfrm>
                            <a:off x="1263396" y="16764"/>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91" name="Shape 172391"/>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92" name="Shape 172392"/>
                        <wps:cNvSpPr/>
                        <wps:spPr>
                          <a:xfrm>
                            <a:off x="1861566" y="1676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93" name="Shape 172393"/>
                        <wps:cNvSpPr/>
                        <wps:spPr>
                          <a:xfrm>
                            <a:off x="1911096"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94" name="Shape 172394"/>
                        <wps:cNvSpPr/>
                        <wps:spPr>
                          <a:xfrm>
                            <a:off x="1911096" y="16764"/>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95" name="Shape 172395"/>
                        <wps:cNvSpPr/>
                        <wps:spPr>
                          <a:xfrm>
                            <a:off x="257403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96" name="Shape 172396"/>
                        <wps:cNvSpPr/>
                        <wps:spPr>
                          <a:xfrm>
                            <a:off x="2574036" y="1676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97" name="Shape 172397"/>
                        <wps:cNvSpPr/>
                        <wps:spPr>
                          <a:xfrm>
                            <a:off x="2623566"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98" name="Shape 172398"/>
                        <wps:cNvSpPr/>
                        <wps:spPr>
                          <a:xfrm>
                            <a:off x="2623566" y="16764"/>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99" name="Shape 172399"/>
                        <wps:cNvSpPr/>
                        <wps:spPr>
                          <a:xfrm>
                            <a:off x="328803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00" name="Shape 172400"/>
                        <wps:cNvSpPr/>
                        <wps:spPr>
                          <a:xfrm>
                            <a:off x="3288030" y="1676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01" name="Shape 172401"/>
                        <wps:cNvSpPr/>
                        <wps:spPr>
                          <a:xfrm>
                            <a:off x="333756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02" name="Shape 172402"/>
                        <wps:cNvSpPr/>
                        <wps:spPr>
                          <a:xfrm>
                            <a:off x="3337560" y="16764"/>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03" name="Shape 172403"/>
                        <wps:cNvSpPr/>
                        <wps:spPr>
                          <a:xfrm>
                            <a:off x="0" y="188214"/>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04" name="Shape 172404"/>
                        <wps:cNvSpPr/>
                        <wps:spPr>
                          <a:xfrm>
                            <a:off x="0" y="205739"/>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05" name="Shape 172405"/>
                        <wps:cNvSpPr/>
                        <wps:spPr>
                          <a:xfrm>
                            <a:off x="12138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06" name="Shape 172406"/>
                        <wps:cNvSpPr/>
                        <wps:spPr>
                          <a:xfrm>
                            <a:off x="1213866" y="205739"/>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07" name="Shape 172407"/>
                        <wps:cNvSpPr/>
                        <wps:spPr>
                          <a:xfrm>
                            <a:off x="1263396" y="188214"/>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08" name="Shape 172408"/>
                        <wps:cNvSpPr/>
                        <wps:spPr>
                          <a:xfrm>
                            <a:off x="1263396" y="205739"/>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09" name="Shape 172409"/>
                        <wps:cNvSpPr/>
                        <wps:spPr>
                          <a:xfrm>
                            <a:off x="18615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10" name="Shape 172410"/>
                        <wps:cNvSpPr/>
                        <wps:spPr>
                          <a:xfrm>
                            <a:off x="1861566" y="205739"/>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11" name="Shape 172411"/>
                        <wps:cNvSpPr/>
                        <wps:spPr>
                          <a:xfrm>
                            <a:off x="1911096" y="188214"/>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12" name="Shape 172412"/>
                        <wps:cNvSpPr/>
                        <wps:spPr>
                          <a:xfrm>
                            <a:off x="1911096" y="205739"/>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13" name="Shape 172413"/>
                        <wps:cNvSpPr/>
                        <wps:spPr>
                          <a:xfrm>
                            <a:off x="257403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14" name="Shape 172414"/>
                        <wps:cNvSpPr/>
                        <wps:spPr>
                          <a:xfrm>
                            <a:off x="2574036" y="205739"/>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15" name="Shape 172415"/>
                        <wps:cNvSpPr/>
                        <wps:spPr>
                          <a:xfrm>
                            <a:off x="2623566" y="188214"/>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16" name="Shape 172416"/>
                        <wps:cNvSpPr/>
                        <wps:spPr>
                          <a:xfrm>
                            <a:off x="2623566" y="205739"/>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17" name="Shape 172417"/>
                        <wps:cNvSpPr/>
                        <wps:spPr>
                          <a:xfrm>
                            <a:off x="3288030"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18" name="Shape 172418"/>
                        <wps:cNvSpPr/>
                        <wps:spPr>
                          <a:xfrm>
                            <a:off x="3288030" y="205739"/>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19" name="Shape 172419"/>
                        <wps:cNvSpPr/>
                        <wps:spPr>
                          <a:xfrm>
                            <a:off x="3337560" y="188214"/>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20" name="Shape 172420"/>
                        <wps:cNvSpPr/>
                        <wps:spPr>
                          <a:xfrm>
                            <a:off x="3337560" y="205739"/>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21" name="Shape 172421"/>
                        <wps:cNvSpPr/>
                        <wps:spPr>
                          <a:xfrm>
                            <a:off x="0" y="376427"/>
                            <a:ext cx="1870710" cy="9144"/>
                          </a:xfrm>
                          <a:custGeom>
                            <a:avLst/>
                            <a:gdLst/>
                            <a:ahLst/>
                            <a:cxnLst/>
                            <a:rect l="0" t="0" r="0" b="0"/>
                            <a:pathLst>
                              <a:path w="1870710" h="9144">
                                <a:moveTo>
                                  <a:pt x="0" y="0"/>
                                </a:moveTo>
                                <a:lnTo>
                                  <a:pt x="1870710" y="0"/>
                                </a:lnTo>
                                <a:lnTo>
                                  <a:pt x="18707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22" name="Shape 172422"/>
                        <wps:cNvSpPr/>
                        <wps:spPr>
                          <a:xfrm>
                            <a:off x="1870710" y="376427"/>
                            <a:ext cx="703326" cy="9144"/>
                          </a:xfrm>
                          <a:custGeom>
                            <a:avLst/>
                            <a:gdLst/>
                            <a:ahLst/>
                            <a:cxnLst/>
                            <a:rect l="0" t="0" r="0" b="0"/>
                            <a:pathLst>
                              <a:path w="703326" h="9144">
                                <a:moveTo>
                                  <a:pt x="0" y="0"/>
                                </a:moveTo>
                                <a:lnTo>
                                  <a:pt x="703326" y="0"/>
                                </a:lnTo>
                                <a:lnTo>
                                  <a:pt x="7033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562" style="width:304.8pt;height:30.2999pt;position:absolute;z-index:-2147483616;mso-position-horizontal-relative:text;mso-position-horizontal:absolute;margin-left:32.88pt;mso-position-vertical-relative:text;margin-top:-18.1729pt;" coordsize="38709,3848">
                <v:shape id="Shape 172423" style="position:absolute;width:12138;height:91;left:0;top:0;" coordsize="1213866,9144" path="m0,0l1213866,0l1213866,9144l0,9144l0,0">
                  <v:stroke weight="0pt" endcap="flat" joinstyle="miter" miterlimit="10" on="false" color="#000000" opacity="0"/>
                  <v:fill on="true" color="#000000"/>
                </v:shape>
                <v:shape id="Shape 172424" style="position:absolute;width:12138;height:91;left:0;top:167;" coordsize="1213866,9144" path="m0,0l1213866,0l1213866,9144l0,9144l0,0">
                  <v:stroke weight="0pt" endcap="flat" joinstyle="miter" miterlimit="10" on="false" color="#000000" opacity="0"/>
                  <v:fill on="true" color="#000000"/>
                </v:shape>
                <v:shape id="Shape 172425" style="position:absolute;width:495;height:91;left:12138;top:0;" coordsize="49530,9144" path="m0,0l49530,0l49530,9144l0,9144l0,0">
                  <v:stroke weight="0pt" endcap="flat" joinstyle="miter" miterlimit="10" on="false" color="#000000" opacity="0"/>
                  <v:fill on="true" color="#000000"/>
                </v:shape>
                <v:shape id="Shape 172426" style="position:absolute;width:495;height:91;left:12138;top:167;" coordsize="49530,9144" path="m0,0l49530,0l49530,9144l0,9144l0,0">
                  <v:stroke weight="0pt" endcap="flat" joinstyle="miter" miterlimit="10" on="false" color="#000000" opacity="0"/>
                  <v:fill on="true" color="#000000"/>
                </v:shape>
                <v:shape id="Shape 172427" style="position:absolute;width:5981;height:91;left:12633;top:0;" coordsize="598170,9144" path="m0,0l598170,0l598170,9144l0,9144l0,0">
                  <v:stroke weight="0pt" endcap="flat" joinstyle="miter" miterlimit="10" on="false" color="#000000" opacity="0"/>
                  <v:fill on="true" color="#000000"/>
                </v:shape>
                <v:shape id="Shape 172428" style="position:absolute;width:5981;height:91;left:12633;top:167;" coordsize="598170,9144" path="m0,0l598170,0l598170,9144l0,9144l0,0">
                  <v:stroke weight="0pt" endcap="flat" joinstyle="miter" miterlimit="10" on="false" color="#000000" opacity="0"/>
                  <v:fill on="true" color="#000000"/>
                </v:shape>
                <v:shape id="Shape 172429" style="position:absolute;width:495;height:91;left:18615;top:0;" coordsize="49530,9144" path="m0,0l49530,0l49530,9144l0,9144l0,0">
                  <v:stroke weight="0pt" endcap="flat" joinstyle="miter" miterlimit="10" on="false" color="#000000" opacity="0"/>
                  <v:fill on="true" color="#000000"/>
                </v:shape>
                <v:shape id="Shape 172430" style="position:absolute;width:495;height:91;left:18615;top:167;" coordsize="49530,9144" path="m0,0l49530,0l49530,9144l0,9144l0,0">
                  <v:stroke weight="0pt" endcap="flat" joinstyle="miter" miterlimit="10" on="false" color="#000000" opacity="0"/>
                  <v:fill on="true" color="#000000"/>
                </v:shape>
                <v:shape id="Shape 172431" style="position:absolute;width:6629;height:91;left:19110;top:0;" coordsize="662940,9144" path="m0,0l662940,0l662940,9144l0,9144l0,0">
                  <v:stroke weight="0pt" endcap="flat" joinstyle="miter" miterlimit="10" on="false" color="#000000" opacity="0"/>
                  <v:fill on="true" color="#000000"/>
                </v:shape>
                <v:shape id="Shape 172432" style="position:absolute;width:6629;height:91;left:19110;top:167;" coordsize="662940,9144" path="m0,0l662940,0l662940,9144l0,9144l0,0">
                  <v:stroke weight="0pt" endcap="flat" joinstyle="miter" miterlimit="10" on="false" color="#000000" opacity="0"/>
                  <v:fill on="true" color="#000000"/>
                </v:shape>
                <v:shape id="Shape 172433" style="position:absolute;width:495;height:91;left:25740;top:0;" coordsize="49530,9144" path="m0,0l49530,0l49530,9144l0,9144l0,0">
                  <v:stroke weight="0pt" endcap="flat" joinstyle="miter" miterlimit="10" on="false" color="#000000" opacity="0"/>
                  <v:fill on="true" color="#000000"/>
                </v:shape>
                <v:shape id="Shape 172434" style="position:absolute;width:495;height:91;left:25740;top:167;" coordsize="49530,9144" path="m0,0l49530,0l49530,9144l0,9144l0,0">
                  <v:stroke weight="0pt" endcap="flat" joinstyle="miter" miterlimit="10" on="false" color="#000000" opacity="0"/>
                  <v:fill on="true" color="#000000"/>
                </v:shape>
                <v:shape id="Shape 172435" style="position:absolute;width:6644;height:91;left:26235;top:0;" coordsize="664464,9144" path="m0,0l664464,0l664464,9144l0,9144l0,0">
                  <v:stroke weight="0pt" endcap="flat" joinstyle="miter" miterlimit="10" on="false" color="#000000" opacity="0"/>
                  <v:fill on="true" color="#000000"/>
                </v:shape>
                <v:shape id="Shape 172436" style="position:absolute;width:6644;height:91;left:26235;top:167;" coordsize="664464,9144" path="m0,0l664464,0l664464,9144l0,9144l0,0">
                  <v:stroke weight="0pt" endcap="flat" joinstyle="miter" miterlimit="10" on="false" color="#000000" opacity="0"/>
                  <v:fill on="true" color="#000000"/>
                </v:shape>
                <v:shape id="Shape 172437" style="position:absolute;width:495;height:91;left:32880;top:0;" coordsize="49530,9144" path="m0,0l49530,0l49530,9144l0,9144l0,0">
                  <v:stroke weight="0pt" endcap="flat" joinstyle="miter" miterlimit="10" on="false" color="#000000" opacity="0"/>
                  <v:fill on="true" color="#000000"/>
                </v:shape>
                <v:shape id="Shape 172438" style="position:absolute;width:495;height:91;left:32880;top:167;" coordsize="49530,9144" path="m0,0l49530,0l49530,9144l0,9144l0,0">
                  <v:stroke weight="0pt" endcap="flat" joinstyle="miter" miterlimit="10" on="false" color="#000000" opacity="0"/>
                  <v:fill on="true" color="#000000"/>
                </v:shape>
                <v:shape id="Shape 172439" style="position:absolute;width:5334;height:91;left:33375;top:0;" coordsize="533400,9144" path="m0,0l533400,0l533400,9144l0,9144l0,0">
                  <v:stroke weight="0pt" endcap="flat" joinstyle="miter" miterlimit="10" on="false" color="#000000" opacity="0"/>
                  <v:fill on="true" color="#000000"/>
                </v:shape>
                <v:shape id="Shape 172440" style="position:absolute;width:5334;height:91;left:33375;top:167;" coordsize="533400,9144" path="m0,0l533400,0l533400,9144l0,9144l0,0">
                  <v:stroke weight="0pt" endcap="flat" joinstyle="miter" miterlimit="10" on="false" color="#000000" opacity="0"/>
                  <v:fill on="true" color="#000000"/>
                </v:shape>
                <v:shape id="Shape 172441" style="position:absolute;width:12138;height:91;left:0;top:1882;" coordsize="1213866,9144" path="m0,0l1213866,0l1213866,9144l0,9144l0,0">
                  <v:stroke weight="0pt" endcap="flat" joinstyle="miter" miterlimit="10" on="false" color="#000000" opacity="0"/>
                  <v:fill on="true" color="#000000"/>
                </v:shape>
                <v:shape id="Shape 172442" style="position:absolute;width:12138;height:91;left:0;top:2057;" coordsize="1213866,9144" path="m0,0l1213866,0l1213866,9144l0,9144l0,0">
                  <v:stroke weight="0pt" endcap="flat" joinstyle="miter" miterlimit="10" on="false" color="#000000" opacity="0"/>
                  <v:fill on="true" color="#000000"/>
                </v:shape>
                <v:shape id="Shape 172443" style="position:absolute;width:495;height:91;left:12138;top:1882;" coordsize="49530,9144" path="m0,0l49530,0l49530,9144l0,9144l0,0">
                  <v:stroke weight="0pt" endcap="flat" joinstyle="miter" miterlimit="10" on="false" color="#000000" opacity="0"/>
                  <v:fill on="true" color="#000000"/>
                </v:shape>
                <v:shape id="Shape 172444" style="position:absolute;width:495;height:91;left:12138;top:2057;" coordsize="49530,9144" path="m0,0l49530,0l49530,9144l0,9144l0,0">
                  <v:stroke weight="0pt" endcap="flat" joinstyle="miter" miterlimit="10" on="false" color="#000000" opacity="0"/>
                  <v:fill on="true" color="#000000"/>
                </v:shape>
                <v:shape id="Shape 172445" style="position:absolute;width:5981;height:91;left:12633;top:1882;" coordsize="598170,9144" path="m0,0l598170,0l598170,9144l0,9144l0,0">
                  <v:stroke weight="0pt" endcap="flat" joinstyle="miter" miterlimit="10" on="false" color="#000000" opacity="0"/>
                  <v:fill on="true" color="#000000"/>
                </v:shape>
                <v:shape id="Shape 172446" style="position:absolute;width:5981;height:91;left:12633;top:2057;" coordsize="598170,9144" path="m0,0l598170,0l598170,9144l0,9144l0,0">
                  <v:stroke weight="0pt" endcap="flat" joinstyle="miter" miterlimit="10" on="false" color="#000000" opacity="0"/>
                  <v:fill on="true" color="#000000"/>
                </v:shape>
                <v:shape id="Shape 172447" style="position:absolute;width:495;height:91;left:18615;top:1882;" coordsize="49530,9144" path="m0,0l49530,0l49530,9144l0,9144l0,0">
                  <v:stroke weight="0pt" endcap="flat" joinstyle="miter" miterlimit="10" on="false" color="#000000" opacity="0"/>
                  <v:fill on="true" color="#000000"/>
                </v:shape>
                <v:shape id="Shape 172448" style="position:absolute;width:495;height:91;left:18615;top:2057;" coordsize="49530,9144" path="m0,0l49530,0l49530,9144l0,9144l0,0">
                  <v:stroke weight="0pt" endcap="flat" joinstyle="miter" miterlimit="10" on="false" color="#000000" opacity="0"/>
                  <v:fill on="true" color="#000000"/>
                </v:shape>
                <v:shape id="Shape 172449" style="position:absolute;width:6629;height:91;left:19110;top:1882;" coordsize="662940,9144" path="m0,0l662940,0l662940,9144l0,9144l0,0">
                  <v:stroke weight="0pt" endcap="flat" joinstyle="miter" miterlimit="10" on="false" color="#000000" opacity="0"/>
                  <v:fill on="true" color="#000000"/>
                </v:shape>
                <v:shape id="Shape 172450" style="position:absolute;width:6629;height:91;left:19110;top:2057;" coordsize="662940,9144" path="m0,0l662940,0l662940,9144l0,9144l0,0">
                  <v:stroke weight="0pt" endcap="flat" joinstyle="miter" miterlimit="10" on="false" color="#000000" opacity="0"/>
                  <v:fill on="true" color="#000000"/>
                </v:shape>
                <v:shape id="Shape 172451" style="position:absolute;width:495;height:91;left:25740;top:1882;" coordsize="49530,9144" path="m0,0l49530,0l49530,9144l0,9144l0,0">
                  <v:stroke weight="0pt" endcap="flat" joinstyle="miter" miterlimit="10" on="false" color="#000000" opacity="0"/>
                  <v:fill on="true" color="#000000"/>
                </v:shape>
                <v:shape id="Shape 172452" style="position:absolute;width:495;height:91;left:25740;top:2057;" coordsize="49530,9144" path="m0,0l49530,0l49530,9144l0,9144l0,0">
                  <v:stroke weight="0pt" endcap="flat" joinstyle="miter" miterlimit="10" on="false" color="#000000" opacity="0"/>
                  <v:fill on="true" color="#000000"/>
                </v:shape>
                <v:shape id="Shape 172453" style="position:absolute;width:6644;height:91;left:26235;top:1882;" coordsize="664464,9144" path="m0,0l664464,0l664464,9144l0,9144l0,0">
                  <v:stroke weight="0pt" endcap="flat" joinstyle="miter" miterlimit="10" on="false" color="#000000" opacity="0"/>
                  <v:fill on="true" color="#000000"/>
                </v:shape>
                <v:shape id="Shape 172454" style="position:absolute;width:6644;height:91;left:26235;top:2057;" coordsize="664464,9144" path="m0,0l664464,0l664464,9144l0,9144l0,0">
                  <v:stroke weight="0pt" endcap="flat" joinstyle="miter" miterlimit="10" on="false" color="#000000" opacity="0"/>
                  <v:fill on="true" color="#000000"/>
                </v:shape>
                <v:shape id="Shape 172455" style="position:absolute;width:495;height:91;left:32880;top:1882;" coordsize="49530,9144" path="m0,0l49530,0l49530,9144l0,9144l0,0">
                  <v:stroke weight="0pt" endcap="flat" joinstyle="miter" miterlimit="10" on="false" color="#000000" opacity="0"/>
                  <v:fill on="true" color="#000000"/>
                </v:shape>
                <v:shape id="Shape 172456" style="position:absolute;width:495;height:91;left:32880;top:2057;" coordsize="49530,9144" path="m0,0l49530,0l49530,9144l0,9144l0,0">
                  <v:stroke weight="0pt" endcap="flat" joinstyle="miter" miterlimit="10" on="false" color="#000000" opacity="0"/>
                  <v:fill on="true" color="#000000"/>
                </v:shape>
                <v:shape id="Shape 172457" style="position:absolute;width:5334;height:91;left:33375;top:1882;" coordsize="533400,9144" path="m0,0l533400,0l533400,9144l0,9144l0,0">
                  <v:stroke weight="0pt" endcap="flat" joinstyle="miter" miterlimit="10" on="false" color="#000000" opacity="0"/>
                  <v:fill on="true" color="#000000"/>
                </v:shape>
                <v:shape id="Shape 172458" style="position:absolute;width:5334;height:91;left:33375;top:2057;" coordsize="533400,9144" path="m0,0l533400,0l533400,9144l0,9144l0,0">
                  <v:stroke weight="0pt" endcap="flat" joinstyle="miter" miterlimit="10" on="false" color="#000000" opacity="0"/>
                  <v:fill on="true" color="#000000"/>
                </v:shape>
                <v:shape id="Shape 172459" style="position:absolute;width:18707;height:91;left:0;top:3764;" coordsize="1870710,9144" path="m0,0l1870710,0l1870710,9144l0,9144l0,0">
                  <v:stroke weight="0pt" endcap="flat" joinstyle="miter" miterlimit="10" on="false" color="#000000" opacity="0"/>
                  <v:fill on="true" color="#000000"/>
                </v:shape>
                <v:shape id="Shape 172460" style="position:absolute;width:7033;height:91;left:18707;top:3764;" coordsize="703326,9144" path="m0,0l703326,0l703326,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Phillips-Perron test statistic </w:t>
      </w:r>
      <w:r>
        <w:rPr>
          <w:rFonts w:ascii="Arial" w:eastAsia="Arial" w:hAnsi="Arial" w:cs="Arial"/>
          <w:sz w:val="19"/>
        </w:rPr>
        <w:tab/>
      </w:r>
      <w:r>
        <w:rPr>
          <w:rFonts w:ascii="Arial" w:eastAsia="Arial" w:hAnsi="Arial" w:cs="Arial"/>
          <w:sz w:val="19"/>
          <w:u w:val="single" w:color="000000"/>
        </w:rPr>
        <w:t xml:space="preserve">-3.874916 </w:t>
      </w:r>
      <w:r>
        <w:rPr>
          <w:rFonts w:ascii="Arial" w:eastAsia="Arial" w:hAnsi="Arial" w:cs="Arial"/>
          <w:sz w:val="19"/>
          <w:u w:val="single" w:color="000000"/>
        </w:rPr>
        <w:tab/>
        <w:t xml:space="preserve"> 0.0393 </w:t>
      </w:r>
    </w:p>
    <w:p w14:paraId="58516907" w14:textId="77777777" w:rsidR="00987387" w:rsidRDefault="00D205D0">
      <w:pPr>
        <w:tabs>
          <w:tab w:val="center" w:pos="1485"/>
          <w:tab w:val="center" w:pos="3079"/>
          <w:tab w:val="center" w:pos="4150"/>
          <w:tab w:val="center" w:pos="5272"/>
          <w:tab w:val="center" w:pos="6292"/>
        </w:tabs>
        <w:spacing w:after="4" w:line="248" w:lineRule="auto"/>
      </w:pPr>
      <w:r>
        <w:tab/>
      </w:r>
      <w:r>
        <w:rPr>
          <w:rFonts w:ascii="Arial" w:eastAsia="Arial" w:hAnsi="Arial" w:cs="Arial"/>
          <w:sz w:val="19"/>
        </w:rPr>
        <w:t xml:space="preserve">Test critical values: </w:t>
      </w:r>
      <w:r>
        <w:rPr>
          <w:rFonts w:ascii="Arial" w:eastAsia="Arial" w:hAnsi="Arial" w:cs="Arial"/>
          <w:sz w:val="19"/>
        </w:rPr>
        <w:tab/>
        <w:t xml:space="preserve">1% level </w:t>
      </w:r>
      <w:r>
        <w:rPr>
          <w:rFonts w:ascii="Arial" w:eastAsia="Arial" w:hAnsi="Arial" w:cs="Arial"/>
          <w:sz w:val="19"/>
        </w:rPr>
        <w:tab/>
        <w:t xml:space="preserve"> </w:t>
      </w:r>
      <w:r>
        <w:rPr>
          <w:rFonts w:ascii="Arial" w:eastAsia="Arial" w:hAnsi="Arial" w:cs="Arial"/>
          <w:sz w:val="19"/>
        </w:rPr>
        <w:tab/>
        <w:t xml:space="preserve">-4.667883 </w:t>
      </w:r>
      <w:r>
        <w:rPr>
          <w:rFonts w:ascii="Arial" w:eastAsia="Arial" w:hAnsi="Arial" w:cs="Arial"/>
          <w:sz w:val="19"/>
        </w:rPr>
        <w:tab/>
        <w:t xml:space="preserve"> </w:t>
      </w:r>
    </w:p>
    <w:p w14:paraId="46370696" w14:textId="77777777" w:rsidR="00987387" w:rsidRDefault="00D205D0">
      <w:pPr>
        <w:tabs>
          <w:tab w:val="center" w:pos="1613"/>
          <w:tab w:val="center" w:pos="3080"/>
          <w:tab w:val="center" w:pos="4151"/>
          <w:tab w:val="center" w:pos="5273"/>
          <w:tab w:val="center" w:pos="6294"/>
        </w:tabs>
        <w:spacing w:after="4" w:line="248" w:lineRule="auto"/>
      </w:pPr>
      <w:r>
        <w:tab/>
      </w:r>
      <w:r>
        <w:rPr>
          <w:rFonts w:ascii="Arial" w:eastAsia="Arial" w:hAnsi="Arial" w:cs="Arial"/>
          <w:sz w:val="19"/>
        </w:rPr>
        <w:t xml:space="preserve"> </w:t>
      </w:r>
      <w:r>
        <w:rPr>
          <w:rFonts w:ascii="Arial" w:eastAsia="Arial" w:hAnsi="Arial" w:cs="Arial"/>
          <w:sz w:val="19"/>
        </w:rPr>
        <w:tab/>
        <w:t xml:space="preserve">5% level </w:t>
      </w:r>
      <w:r>
        <w:rPr>
          <w:rFonts w:ascii="Arial" w:eastAsia="Arial" w:hAnsi="Arial" w:cs="Arial"/>
          <w:sz w:val="19"/>
        </w:rPr>
        <w:tab/>
        <w:t xml:space="preserve"> </w:t>
      </w:r>
      <w:r>
        <w:rPr>
          <w:rFonts w:ascii="Arial" w:eastAsia="Arial" w:hAnsi="Arial" w:cs="Arial"/>
          <w:sz w:val="19"/>
        </w:rPr>
        <w:tab/>
        <w:t xml:space="preserve">-3.733200 </w:t>
      </w:r>
      <w:r>
        <w:rPr>
          <w:rFonts w:ascii="Arial" w:eastAsia="Arial" w:hAnsi="Arial" w:cs="Arial"/>
          <w:sz w:val="19"/>
        </w:rPr>
        <w:tab/>
        <w:t xml:space="preserve"> </w:t>
      </w:r>
    </w:p>
    <w:p w14:paraId="4804888D" w14:textId="77777777" w:rsidR="00987387" w:rsidRDefault="00D205D0">
      <w:pPr>
        <w:tabs>
          <w:tab w:val="center" w:pos="1613"/>
          <w:tab w:val="center" w:pos="3079"/>
          <w:tab w:val="center" w:pos="4151"/>
          <w:tab w:val="center" w:pos="5273"/>
          <w:tab w:val="center" w:pos="6294"/>
        </w:tabs>
        <w:spacing w:after="72" w:line="248" w:lineRule="auto"/>
      </w:pPr>
      <w:r>
        <w:rPr>
          <w:noProof/>
        </w:rPr>
        <mc:AlternateContent>
          <mc:Choice Requires="wpg">
            <w:drawing>
              <wp:anchor distT="0" distB="0" distL="114300" distR="114300" simplePos="0" relativeHeight="251685888" behindDoc="0" locked="0" layoutInCell="1" allowOverlap="1" wp14:anchorId="2B5BEE06" wp14:editId="00C738B8">
                <wp:simplePos x="0" y="0"/>
                <wp:positionH relativeFrom="column">
                  <wp:posOffset>417576</wp:posOffset>
                </wp:positionH>
                <wp:positionV relativeFrom="paragraph">
                  <wp:posOffset>146395</wp:posOffset>
                </wp:positionV>
                <wp:extent cx="3870960" cy="25908"/>
                <wp:effectExtent l="0" t="0" r="0" b="0"/>
                <wp:wrapNone/>
                <wp:docPr id="145566" name="Group 145566"/>
                <wp:cNvGraphicFramePr/>
                <a:graphic xmlns:a="http://schemas.openxmlformats.org/drawingml/2006/main">
                  <a:graphicData uri="http://schemas.microsoft.com/office/word/2010/wordprocessingGroup">
                    <wpg:wgp>
                      <wpg:cNvGrpSpPr/>
                      <wpg:grpSpPr>
                        <a:xfrm>
                          <a:off x="0" y="0"/>
                          <a:ext cx="3870960" cy="25908"/>
                          <a:chOff x="0" y="0"/>
                          <a:chExt cx="3870960" cy="25908"/>
                        </a:xfrm>
                      </wpg:grpSpPr>
                      <wps:wsp>
                        <wps:cNvPr id="172461" name="Shape 172461"/>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62" name="Shape 172462"/>
                        <wps:cNvSpPr/>
                        <wps:spPr>
                          <a:xfrm>
                            <a:off x="0" y="16764"/>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63" name="Shape 172463"/>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64" name="Shape 172464"/>
                        <wps:cNvSpPr/>
                        <wps:spPr>
                          <a:xfrm>
                            <a:off x="1213866" y="1676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65" name="Shape 172465"/>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66" name="Shape 172466"/>
                        <wps:cNvSpPr/>
                        <wps:spPr>
                          <a:xfrm>
                            <a:off x="1263396" y="16764"/>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67" name="Shape 172467"/>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68" name="Shape 172468"/>
                        <wps:cNvSpPr/>
                        <wps:spPr>
                          <a:xfrm>
                            <a:off x="1861566" y="1676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69" name="Shape 172469"/>
                        <wps:cNvSpPr/>
                        <wps:spPr>
                          <a:xfrm>
                            <a:off x="1911096"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70" name="Shape 172470"/>
                        <wps:cNvSpPr/>
                        <wps:spPr>
                          <a:xfrm>
                            <a:off x="1911096" y="16764"/>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71" name="Shape 172471"/>
                        <wps:cNvSpPr/>
                        <wps:spPr>
                          <a:xfrm>
                            <a:off x="257403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72" name="Shape 172472"/>
                        <wps:cNvSpPr/>
                        <wps:spPr>
                          <a:xfrm>
                            <a:off x="2574036" y="1676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73" name="Shape 172473"/>
                        <wps:cNvSpPr/>
                        <wps:spPr>
                          <a:xfrm>
                            <a:off x="2623566"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74" name="Shape 172474"/>
                        <wps:cNvSpPr/>
                        <wps:spPr>
                          <a:xfrm>
                            <a:off x="2623566" y="16764"/>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75" name="Shape 172475"/>
                        <wps:cNvSpPr/>
                        <wps:spPr>
                          <a:xfrm>
                            <a:off x="328803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76" name="Shape 172476"/>
                        <wps:cNvSpPr/>
                        <wps:spPr>
                          <a:xfrm>
                            <a:off x="3288030" y="1676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77" name="Shape 172477"/>
                        <wps:cNvSpPr/>
                        <wps:spPr>
                          <a:xfrm>
                            <a:off x="333756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78" name="Shape 172478"/>
                        <wps:cNvSpPr/>
                        <wps:spPr>
                          <a:xfrm>
                            <a:off x="3337560" y="16764"/>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566" style="width:304.8pt;height:2.04001pt;position:absolute;z-index:70;mso-position-horizontal-relative:text;mso-position-horizontal:absolute;margin-left:32.88pt;mso-position-vertical-relative:text;margin-top:11.5271pt;" coordsize="38709,259">
                <v:shape id="Shape 172479" style="position:absolute;width:12138;height:91;left:0;top:0;" coordsize="1213866,9144" path="m0,0l1213866,0l1213866,9144l0,9144l0,0">
                  <v:stroke weight="0pt" endcap="flat" joinstyle="miter" miterlimit="10" on="false" color="#000000" opacity="0"/>
                  <v:fill on="true" color="#000000"/>
                </v:shape>
                <v:shape id="Shape 172480" style="position:absolute;width:12138;height:91;left:0;top:167;" coordsize="1213866,9144" path="m0,0l1213866,0l1213866,9144l0,9144l0,0">
                  <v:stroke weight="0pt" endcap="flat" joinstyle="miter" miterlimit="10" on="false" color="#000000" opacity="0"/>
                  <v:fill on="true" color="#000000"/>
                </v:shape>
                <v:shape id="Shape 172481" style="position:absolute;width:495;height:91;left:12138;top:0;" coordsize="49530,9144" path="m0,0l49530,0l49530,9144l0,9144l0,0">
                  <v:stroke weight="0pt" endcap="flat" joinstyle="miter" miterlimit="10" on="false" color="#000000" opacity="0"/>
                  <v:fill on="true" color="#000000"/>
                </v:shape>
                <v:shape id="Shape 172482" style="position:absolute;width:495;height:91;left:12138;top:167;" coordsize="49530,9144" path="m0,0l49530,0l49530,9144l0,9144l0,0">
                  <v:stroke weight="0pt" endcap="flat" joinstyle="miter" miterlimit="10" on="false" color="#000000" opacity="0"/>
                  <v:fill on="true" color="#000000"/>
                </v:shape>
                <v:shape id="Shape 172483" style="position:absolute;width:5981;height:91;left:12633;top:0;" coordsize="598170,9144" path="m0,0l598170,0l598170,9144l0,9144l0,0">
                  <v:stroke weight="0pt" endcap="flat" joinstyle="miter" miterlimit="10" on="false" color="#000000" opacity="0"/>
                  <v:fill on="true" color="#000000"/>
                </v:shape>
                <v:shape id="Shape 172484" style="position:absolute;width:5981;height:91;left:12633;top:167;" coordsize="598170,9144" path="m0,0l598170,0l598170,9144l0,9144l0,0">
                  <v:stroke weight="0pt" endcap="flat" joinstyle="miter" miterlimit="10" on="false" color="#000000" opacity="0"/>
                  <v:fill on="true" color="#000000"/>
                </v:shape>
                <v:shape id="Shape 172485" style="position:absolute;width:495;height:91;left:18615;top:0;" coordsize="49530,9144" path="m0,0l49530,0l49530,9144l0,9144l0,0">
                  <v:stroke weight="0pt" endcap="flat" joinstyle="miter" miterlimit="10" on="false" color="#000000" opacity="0"/>
                  <v:fill on="true" color="#000000"/>
                </v:shape>
                <v:shape id="Shape 172486" style="position:absolute;width:495;height:91;left:18615;top:167;" coordsize="49530,9144" path="m0,0l49530,0l49530,9144l0,9144l0,0">
                  <v:stroke weight="0pt" endcap="flat" joinstyle="miter" miterlimit="10" on="false" color="#000000" opacity="0"/>
                  <v:fill on="true" color="#000000"/>
                </v:shape>
                <v:shape id="Shape 172487" style="position:absolute;width:6629;height:91;left:19110;top:0;" coordsize="662940,9144" path="m0,0l662940,0l662940,9144l0,9144l0,0">
                  <v:stroke weight="0pt" endcap="flat" joinstyle="miter" miterlimit="10" on="false" color="#000000" opacity="0"/>
                  <v:fill on="true" color="#000000"/>
                </v:shape>
                <v:shape id="Shape 172488" style="position:absolute;width:6629;height:91;left:19110;top:167;" coordsize="662940,9144" path="m0,0l662940,0l662940,9144l0,9144l0,0">
                  <v:stroke weight="0pt" endcap="flat" joinstyle="miter" miterlimit="10" on="false" color="#000000" opacity="0"/>
                  <v:fill on="true" color="#000000"/>
                </v:shape>
                <v:shape id="Shape 172489" style="position:absolute;width:495;height:91;left:25740;top:0;" coordsize="49530,9144" path="m0,0l49530,0l49530,9144l0,9144l0,0">
                  <v:stroke weight="0pt" endcap="flat" joinstyle="miter" miterlimit="10" on="false" color="#000000" opacity="0"/>
                  <v:fill on="true" color="#000000"/>
                </v:shape>
                <v:shape id="Shape 172490" style="position:absolute;width:495;height:91;left:25740;top:167;" coordsize="49530,9144" path="m0,0l49530,0l49530,9144l0,9144l0,0">
                  <v:stroke weight="0pt" endcap="flat" joinstyle="miter" miterlimit="10" on="false" color="#000000" opacity="0"/>
                  <v:fill on="true" color="#000000"/>
                </v:shape>
                <v:shape id="Shape 172491" style="position:absolute;width:6644;height:91;left:26235;top:0;" coordsize="664464,9144" path="m0,0l664464,0l664464,9144l0,9144l0,0">
                  <v:stroke weight="0pt" endcap="flat" joinstyle="miter" miterlimit="10" on="false" color="#000000" opacity="0"/>
                  <v:fill on="true" color="#000000"/>
                </v:shape>
                <v:shape id="Shape 172492" style="position:absolute;width:6644;height:91;left:26235;top:167;" coordsize="664464,9144" path="m0,0l664464,0l664464,9144l0,9144l0,0">
                  <v:stroke weight="0pt" endcap="flat" joinstyle="miter" miterlimit="10" on="false" color="#000000" opacity="0"/>
                  <v:fill on="true" color="#000000"/>
                </v:shape>
                <v:shape id="Shape 172493" style="position:absolute;width:495;height:91;left:32880;top:0;" coordsize="49530,9144" path="m0,0l49530,0l49530,9144l0,9144l0,0">
                  <v:stroke weight="0pt" endcap="flat" joinstyle="miter" miterlimit="10" on="false" color="#000000" opacity="0"/>
                  <v:fill on="true" color="#000000"/>
                </v:shape>
                <v:shape id="Shape 172494" style="position:absolute;width:495;height:91;left:32880;top:167;" coordsize="49530,9144" path="m0,0l49530,0l49530,9144l0,9144l0,0">
                  <v:stroke weight="0pt" endcap="flat" joinstyle="miter" miterlimit="10" on="false" color="#000000" opacity="0"/>
                  <v:fill on="true" color="#000000"/>
                </v:shape>
                <v:shape id="Shape 172495" style="position:absolute;width:5334;height:91;left:33375;top:0;" coordsize="533400,9144" path="m0,0l533400,0l533400,9144l0,9144l0,0">
                  <v:stroke weight="0pt" endcap="flat" joinstyle="miter" miterlimit="10" on="false" color="#000000" opacity="0"/>
                  <v:fill on="true" color="#000000"/>
                </v:shape>
                <v:shape id="Shape 172496" style="position:absolute;width:5334;height:91;left:33375;top:167;" coordsize="533400,9144" path="m0,0l533400,0l533400,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 </w:t>
      </w:r>
      <w:r>
        <w:rPr>
          <w:rFonts w:ascii="Arial" w:eastAsia="Arial" w:hAnsi="Arial" w:cs="Arial"/>
          <w:sz w:val="19"/>
        </w:rPr>
        <w:tab/>
        <w:t>10% lev</w:t>
      </w:r>
      <w:r>
        <w:rPr>
          <w:rFonts w:ascii="Arial" w:eastAsia="Arial" w:hAnsi="Arial" w:cs="Arial"/>
          <w:sz w:val="19"/>
        </w:rPr>
        <w:t>el</w:t>
      </w:r>
      <w:r>
        <w:rPr>
          <w:rFonts w:ascii="Arial" w:eastAsia="Arial" w:hAnsi="Arial" w:cs="Arial"/>
          <w:sz w:val="19"/>
        </w:rPr>
        <w:tab/>
        <w:t xml:space="preserve"> </w:t>
      </w:r>
      <w:r>
        <w:rPr>
          <w:rFonts w:ascii="Arial" w:eastAsia="Arial" w:hAnsi="Arial" w:cs="Arial"/>
          <w:sz w:val="19"/>
        </w:rPr>
        <w:tab/>
        <w:t xml:space="preserve">-3.310349 </w:t>
      </w:r>
      <w:r>
        <w:rPr>
          <w:rFonts w:ascii="Arial" w:eastAsia="Arial" w:hAnsi="Arial" w:cs="Arial"/>
          <w:sz w:val="19"/>
        </w:rPr>
        <w:tab/>
        <w:t xml:space="preserve"> </w:t>
      </w:r>
    </w:p>
    <w:p w14:paraId="70F75DD0" w14:textId="77777777" w:rsidR="00987387" w:rsidRDefault="00D205D0">
      <w:pPr>
        <w:spacing w:after="4" w:line="248" w:lineRule="auto"/>
        <w:ind w:left="683" w:hanging="10"/>
      </w:pPr>
      <w:r>
        <w:rPr>
          <w:rFonts w:ascii="Arial" w:eastAsia="Arial" w:hAnsi="Arial" w:cs="Arial"/>
          <w:sz w:val="19"/>
        </w:rPr>
        <w:t>*MacKinnon (1996) one-sided p-values.</w:t>
      </w:r>
    </w:p>
    <w:p w14:paraId="5CD6F789" w14:textId="77777777" w:rsidR="00987387" w:rsidRDefault="00D205D0">
      <w:pPr>
        <w:spacing w:after="4" w:line="248" w:lineRule="auto"/>
        <w:ind w:left="683" w:hanging="10"/>
      </w:pPr>
      <w:r>
        <w:rPr>
          <w:rFonts w:ascii="Arial" w:eastAsia="Arial" w:hAnsi="Arial" w:cs="Arial"/>
          <w:sz w:val="19"/>
        </w:rPr>
        <w:t xml:space="preserve">Warning: Probabilities and critical values calculated for 20 observations                  and may not be accurate for a sample size of 16 </w:t>
      </w:r>
    </w:p>
    <w:p w14:paraId="3DE33017" w14:textId="77777777" w:rsidR="00987387" w:rsidRDefault="00D205D0">
      <w:pPr>
        <w:spacing w:after="0"/>
        <w:ind w:left="1613"/>
      </w:pPr>
      <w:r>
        <w:rPr>
          <w:rFonts w:ascii="Arial" w:eastAsia="Arial" w:hAnsi="Arial" w:cs="Arial"/>
          <w:sz w:val="19"/>
        </w:rPr>
        <w:t xml:space="preserve"> </w:t>
      </w:r>
      <w:r>
        <w:rPr>
          <w:rFonts w:ascii="Arial" w:eastAsia="Arial" w:hAnsi="Arial" w:cs="Arial"/>
          <w:sz w:val="19"/>
        </w:rPr>
        <w:tab/>
        <w:t xml:space="preserve"> </w:t>
      </w:r>
    </w:p>
    <w:tbl>
      <w:tblPr>
        <w:tblStyle w:val="TableGrid"/>
        <w:tblW w:w="6109" w:type="dxa"/>
        <w:tblInd w:w="644" w:type="dxa"/>
        <w:tblCellMar>
          <w:top w:w="0" w:type="dxa"/>
          <w:left w:w="0" w:type="dxa"/>
          <w:bottom w:w="0" w:type="dxa"/>
          <w:right w:w="0" w:type="dxa"/>
        </w:tblCellMar>
        <w:tblLook w:val="04A0" w:firstRow="1" w:lastRow="0" w:firstColumn="1" w:lastColumn="0" w:noHBand="0" w:noVBand="1"/>
      </w:tblPr>
      <w:tblGrid>
        <w:gridCol w:w="2028"/>
        <w:gridCol w:w="3203"/>
        <w:gridCol w:w="878"/>
      </w:tblGrid>
      <w:tr w:rsidR="00987387" w14:paraId="441C29FF" w14:textId="77777777">
        <w:trPr>
          <w:trHeight w:val="508"/>
        </w:trPr>
        <w:tc>
          <w:tcPr>
            <w:tcW w:w="5231" w:type="dxa"/>
            <w:gridSpan w:val="2"/>
            <w:tcBorders>
              <w:top w:val="double" w:sz="6" w:space="0" w:color="000000"/>
              <w:left w:val="nil"/>
              <w:bottom w:val="nil"/>
              <w:right w:val="nil"/>
            </w:tcBorders>
          </w:tcPr>
          <w:p w14:paraId="4FB8BCB8" w14:textId="77777777" w:rsidR="00987387" w:rsidRDefault="00D205D0">
            <w:pPr>
              <w:spacing w:after="0"/>
              <w:ind w:left="42"/>
            </w:pPr>
            <w:r>
              <w:rPr>
                <w:rFonts w:ascii="Arial" w:eastAsia="Arial" w:hAnsi="Arial" w:cs="Arial"/>
                <w:sz w:val="19"/>
              </w:rPr>
              <w:t xml:space="preserve">Residual variance (no correction) </w:t>
            </w:r>
          </w:p>
        </w:tc>
        <w:tc>
          <w:tcPr>
            <w:tcW w:w="878" w:type="dxa"/>
            <w:tcBorders>
              <w:top w:val="double" w:sz="6" w:space="0" w:color="000000"/>
              <w:left w:val="nil"/>
              <w:bottom w:val="nil"/>
              <w:right w:val="nil"/>
            </w:tcBorders>
          </w:tcPr>
          <w:p w14:paraId="7D2CBAED" w14:textId="77777777" w:rsidR="00987387" w:rsidRDefault="00D205D0">
            <w:pPr>
              <w:spacing w:after="0"/>
              <w:ind w:left="10"/>
              <w:jc w:val="center"/>
            </w:pPr>
            <w:r>
              <w:rPr>
                <w:rFonts w:ascii="Arial" w:eastAsia="Arial" w:hAnsi="Arial" w:cs="Arial"/>
                <w:sz w:val="19"/>
              </w:rPr>
              <w:t xml:space="preserve"> </w:t>
            </w:r>
          </w:p>
          <w:p w14:paraId="380C1F5E" w14:textId="77777777" w:rsidR="00987387" w:rsidRDefault="00D205D0">
            <w:pPr>
              <w:spacing w:after="0"/>
              <w:jc w:val="both"/>
            </w:pPr>
            <w:r>
              <w:rPr>
                <w:rFonts w:ascii="Arial" w:eastAsia="Arial" w:hAnsi="Arial" w:cs="Arial"/>
                <w:sz w:val="19"/>
              </w:rPr>
              <w:t>94651686</w:t>
            </w:r>
          </w:p>
        </w:tc>
      </w:tr>
      <w:tr w:rsidR="00987387" w14:paraId="0E98C5F9" w14:textId="77777777">
        <w:trPr>
          <w:trHeight w:val="439"/>
        </w:trPr>
        <w:tc>
          <w:tcPr>
            <w:tcW w:w="5231" w:type="dxa"/>
            <w:gridSpan w:val="2"/>
            <w:tcBorders>
              <w:top w:val="nil"/>
              <w:left w:val="nil"/>
              <w:bottom w:val="double" w:sz="6" w:space="0" w:color="000000"/>
              <w:right w:val="nil"/>
            </w:tcBorders>
          </w:tcPr>
          <w:p w14:paraId="0783F51B" w14:textId="77777777" w:rsidR="00987387" w:rsidRDefault="00D205D0">
            <w:pPr>
              <w:spacing w:after="0"/>
              <w:ind w:left="42"/>
            </w:pPr>
            <w:r>
              <w:rPr>
                <w:rFonts w:ascii="Arial" w:eastAsia="Arial" w:hAnsi="Arial" w:cs="Arial"/>
                <w:sz w:val="19"/>
              </w:rPr>
              <w:t xml:space="preserve">HAC corrected variance (Bartlett kernel) </w:t>
            </w:r>
          </w:p>
        </w:tc>
        <w:tc>
          <w:tcPr>
            <w:tcW w:w="878" w:type="dxa"/>
            <w:tcBorders>
              <w:top w:val="nil"/>
              <w:left w:val="nil"/>
              <w:bottom w:val="double" w:sz="6" w:space="0" w:color="000000"/>
              <w:right w:val="nil"/>
            </w:tcBorders>
          </w:tcPr>
          <w:p w14:paraId="6C5EBBA3" w14:textId="77777777" w:rsidR="00987387" w:rsidRDefault="00D205D0">
            <w:pPr>
              <w:spacing w:after="0"/>
              <w:ind w:left="13"/>
              <w:jc w:val="center"/>
            </w:pPr>
            <w:r>
              <w:rPr>
                <w:rFonts w:ascii="Arial" w:eastAsia="Arial" w:hAnsi="Arial" w:cs="Arial"/>
                <w:sz w:val="19"/>
              </w:rPr>
              <w:t xml:space="preserve"> </w:t>
            </w:r>
          </w:p>
          <w:p w14:paraId="09514A37" w14:textId="77777777" w:rsidR="00987387" w:rsidRDefault="00D205D0">
            <w:pPr>
              <w:spacing w:after="0"/>
              <w:jc w:val="both"/>
            </w:pPr>
            <w:r>
              <w:rPr>
                <w:rFonts w:ascii="Arial" w:eastAsia="Arial" w:hAnsi="Arial" w:cs="Arial"/>
                <w:sz w:val="19"/>
              </w:rPr>
              <w:t>94651686</w:t>
            </w:r>
          </w:p>
        </w:tc>
      </w:tr>
      <w:tr w:rsidR="00987387" w14:paraId="4BF6899B" w14:textId="77777777">
        <w:trPr>
          <w:trHeight w:val="1811"/>
        </w:trPr>
        <w:tc>
          <w:tcPr>
            <w:tcW w:w="5231" w:type="dxa"/>
            <w:gridSpan w:val="2"/>
            <w:tcBorders>
              <w:top w:val="double" w:sz="6" w:space="0" w:color="000000"/>
              <w:left w:val="nil"/>
              <w:bottom w:val="double" w:sz="6" w:space="0" w:color="000000"/>
              <w:right w:val="nil"/>
            </w:tcBorders>
          </w:tcPr>
          <w:p w14:paraId="15EF9875" w14:textId="77777777" w:rsidR="00987387" w:rsidRDefault="00D205D0">
            <w:pPr>
              <w:spacing w:after="0"/>
              <w:ind w:left="968"/>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p w14:paraId="23B8806B" w14:textId="77777777" w:rsidR="00987387" w:rsidRDefault="00D205D0">
            <w:pPr>
              <w:spacing w:after="0"/>
              <w:ind w:left="968"/>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p w14:paraId="78236062" w14:textId="77777777" w:rsidR="00987387" w:rsidRDefault="00D205D0">
            <w:pPr>
              <w:spacing w:after="0"/>
              <w:ind w:left="42"/>
            </w:pPr>
            <w:r>
              <w:rPr>
                <w:rFonts w:ascii="Arial" w:eastAsia="Arial" w:hAnsi="Arial" w:cs="Arial"/>
                <w:sz w:val="19"/>
              </w:rPr>
              <w:t xml:space="preserve">Phillips-Perron Test Equation </w:t>
            </w:r>
          </w:p>
          <w:p w14:paraId="003595CD" w14:textId="77777777" w:rsidR="00987387" w:rsidRDefault="00D205D0">
            <w:pPr>
              <w:spacing w:after="0" w:line="240" w:lineRule="auto"/>
              <w:ind w:left="42" w:right="2147"/>
            </w:pPr>
            <w:r>
              <w:rPr>
                <w:rFonts w:ascii="Arial" w:eastAsia="Arial" w:hAnsi="Arial" w:cs="Arial"/>
                <w:sz w:val="19"/>
              </w:rPr>
              <w:t xml:space="preserve">Dependent Variable: D(Y,2) Method: Least Squares </w:t>
            </w:r>
          </w:p>
          <w:p w14:paraId="22C0993D" w14:textId="77777777" w:rsidR="00987387" w:rsidRDefault="00D205D0">
            <w:pPr>
              <w:spacing w:after="0"/>
              <w:ind w:left="42"/>
            </w:pPr>
            <w:r>
              <w:rPr>
                <w:rFonts w:ascii="Arial" w:eastAsia="Arial" w:hAnsi="Arial" w:cs="Arial"/>
                <w:sz w:val="19"/>
              </w:rPr>
              <w:t xml:space="preserve">Date: 11/02/07   Time: 14:53 </w:t>
            </w:r>
          </w:p>
          <w:p w14:paraId="51C382BE" w14:textId="77777777" w:rsidR="00987387" w:rsidRDefault="00D205D0">
            <w:pPr>
              <w:spacing w:after="0"/>
              <w:ind w:left="42"/>
            </w:pPr>
            <w:r>
              <w:rPr>
                <w:rFonts w:ascii="Arial" w:eastAsia="Arial" w:hAnsi="Arial" w:cs="Arial"/>
                <w:sz w:val="19"/>
              </w:rPr>
              <w:t xml:space="preserve">Sample(adjusted): 1990 2005 </w:t>
            </w:r>
          </w:p>
          <w:p w14:paraId="547B831F" w14:textId="77777777" w:rsidR="00987387" w:rsidRDefault="00D205D0">
            <w:pPr>
              <w:spacing w:after="0"/>
              <w:ind w:left="42"/>
            </w:pPr>
            <w:r>
              <w:rPr>
                <w:rFonts w:ascii="Arial" w:eastAsia="Arial" w:hAnsi="Arial" w:cs="Arial"/>
                <w:sz w:val="19"/>
              </w:rPr>
              <w:t xml:space="preserve">Included observations: 16 after adjusting endpoints </w:t>
            </w:r>
          </w:p>
        </w:tc>
        <w:tc>
          <w:tcPr>
            <w:tcW w:w="878" w:type="dxa"/>
            <w:tcBorders>
              <w:top w:val="double" w:sz="6" w:space="0" w:color="000000"/>
              <w:left w:val="nil"/>
              <w:bottom w:val="double" w:sz="6" w:space="0" w:color="000000"/>
              <w:right w:val="nil"/>
            </w:tcBorders>
          </w:tcPr>
          <w:p w14:paraId="21621CC6" w14:textId="77777777" w:rsidR="00987387" w:rsidRDefault="00D205D0">
            <w:pPr>
              <w:spacing w:after="0"/>
              <w:ind w:left="419" w:right="407"/>
              <w:jc w:val="both"/>
            </w:pPr>
            <w:r>
              <w:rPr>
                <w:rFonts w:ascii="Arial" w:eastAsia="Arial" w:hAnsi="Arial" w:cs="Arial"/>
                <w:sz w:val="19"/>
              </w:rPr>
              <w:t xml:space="preserve">  </w:t>
            </w:r>
          </w:p>
        </w:tc>
      </w:tr>
      <w:tr w:rsidR="00987387" w14:paraId="189EC5C0" w14:textId="77777777">
        <w:trPr>
          <w:trHeight w:val="295"/>
        </w:trPr>
        <w:tc>
          <w:tcPr>
            <w:tcW w:w="2028" w:type="dxa"/>
            <w:tcBorders>
              <w:top w:val="double" w:sz="6" w:space="0" w:color="000000"/>
              <w:left w:val="nil"/>
              <w:bottom w:val="double" w:sz="6" w:space="0" w:color="000000"/>
              <w:right w:val="nil"/>
            </w:tcBorders>
          </w:tcPr>
          <w:p w14:paraId="4C09E98E" w14:textId="77777777" w:rsidR="00987387" w:rsidRDefault="00D205D0">
            <w:pPr>
              <w:spacing w:after="0"/>
              <w:ind w:right="91"/>
              <w:jc w:val="center"/>
            </w:pPr>
            <w:r>
              <w:rPr>
                <w:rFonts w:ascii="Arial" w:eastAsia="Arial" w:hAnsi="Arial" w:cs="Arial"/>
                <w:sz w:val="19"/>
              </w:rPr>
              <w:t xml:space="preserve">Variable </w:t>
            </w:r>
          </w:p>
        </w:tc>
        <w:tc>
          <w:tcPr>
            <w:tcW w:w="3203" w:type="dxa"/>
            <w:tcBorders>
              <w:top w:val="double" w:sz="6" w:space="0" w:color="000000"/>
              <w:left w:val="nil"/>
              <w:bottom w:val="double" w:sz="6" w:space="0" w:color="000000"/>
              <w:right w:val="nil"/>
            </w:tcBorders>
          </w:tcPr>
          <w:p w14:paraId="3351DC28" w14:textId="77777777" w:rsidR="00987387" w:rsidRDefault="00D205D0">
            <w:pPr>
              <w:tabs>
                <w:tab w:val="center" w:pos="1608"/>
                <w:tab w:val="right" w:pos="3203"/>
              </w:tabs>
              <w:spacing w:after="0"/>
            </w:pPr>
            <w:r>
              <w:rPr>
                <w:rFonts w:ascii="Arial" w:eastAsia="Arial" w:hAnsi="Arial" w:cs="Arial"/>
                <w:sz w:val="19"/>
              </w:rPr>
              <w:t>Coefficient</w:t>
            </w:r>
            <w:r>
              <w:rPr>
                <w:rFonts w:ascii="Arial" w:eastAsia="Arial" w:hAnsi="Arial" w:cs="Arial"/>
                <w:sz w:val="19"/>
              </w:rPr>
              <w:tab/>
              <w:t>Std. Error</w:t>
            </w:r>
            <w:r>
              <w:rPr>
                <w:rFonts w:ascii="Arial" w:eastAsia="Arial" w:hAnsi="Arial" w:cs="Arial"/>
                <w:sz w:val="19"/>
              </w:rPr>
              <w:tab/>
              <w:t>t-Statistic</w:t>
            </w:r>
          </w:p>
        </w:tc>
        <w:tc>
          <w:tcPr>
            <w:tcW w:w="878" w:type="dxa"/>
            <w:tcBorders>
              <w:top w:val="double" w:sz="6" w:space="0" w:color="000000"/>
              <w:left w:val="nil"/>
              <w:bottom w:val="double" w:sz="6" w:space="0" w:color="000000"/>
              <w:right w:val="nil"/>
            </w:tcBorders>
          </w:tcPr>
          <w:p w14:paraId="6677AFC3" w14:textId="77777777" w:rsidR="00987387" w:rsidRDefault="00D205D0">
            <w:pPr>
              <w:spacing w:after="0"/>
              <w:ind w:right="29"/>
              <w:jc w:val="right"/>
            </w:pPr>
            <w:r>
              <w:rPr>
                <w:rFonts w:ascii="Arial" w:eastAsia="Arial" w:hAnsi="Arial" w:cs="Arial"/>
                <w:sz w:val="19"/>
              </w:rPr>
              <w:t xml:space="preserve">Prob. </w:t>
            </w:r>
          </w:p>
        </w:tc>
      </w:tr>
      <w:tr w:rsidR="00987387" w14:paraId="002AA5B0" w14:textId="77777777">
        <w:trPr>
          <w:trHeight w:val="292"/>
        </w:trPr>
        <w:tc>
          <w:tcPr>
            <w:tcW w:w="2028" w:type="dxa"/>
            <w:tcBorders>
              <w:top w:val="double" w:sz="6" w:space="0" w:color="000000"/>
              <w:left w:val="nil"/>
              <w:bottom w:val="nil"/>
              <w:right w:val="nil"/>
            </w:tcBorders>
          </w:tcPr>
          <w:p w14:paraId="1E151E89" w14:textId="77777777" w:rsidR="00987387" w:rsidRDefault="00D205D0">
            <w:pPr>
              <w:spacing w:after="0"/>
              <w:ind w:right="92"/>
              <w:jc w:val="center"/>
            </w:pPr>
            <w:r>
              <w:rPr>
                <w:rFonts w:ascii="Arial" w:eastAsia="Arial" w:hAnsi="Arial" w:cs="Arial"/>
                <w:sz w:val="19"/>
              </w:rPr>
              <w:t xml:space="preserve">D(Y(-1)) </w:t>
            </w:r>
          </w:p>
        </w:tc>
        <w:tc>
          <w:tcPr>
            <w:tcW w:w="3203" w:type="dxa"/>
            <w:tcBorders>
              <w:top w:val="double" w:sz="6" w:space="0" w:color="000000"/>
              <w:left w:val="nil"/>
              <w:bottom w:val="nil"/>
              <w:right w:val="nil"/>
            </w:tcBorders>
          </w:tcPr>
          <w:p w14:paraId="2B4121B2" w14:textId="77777777" w:rsidR="00987387" w:rsidRDefault="00D205D0">
            <w:pPr>
              <w:tabs>
                <w:tab w:val="center" w:pos="1619"/>
                <w:tab w:val="right" w:pos="3203"/>
              </w:tabs>
              <w:spacing w:after="0"/>
            </w:pPr>
            <w:r>
              <w:rPr>
                <w:rFonts w:ascii="Arial" w:eastAsia="Arial" w:hAnsi="Arial" w:cs="Arial"/>
                <w:sz w:val="19"/>
              </w:rPr>
              <w:t>-1.054545</w:t>
            </w:r>
            <w:r>
              <w:rPr>
                <w:rFonts w:ascii="Arial" w:eastAsia="Arial" w:hAnsi="Arial" w:cs="Arial"/>
                <w:sz w:val="19"/>
              </w:rPr>
              <w:tab/>
              <w:t>0.272146</w:t>
            </w:r>
            <w:r>
              <w:rPr>
                <w:rFonts w:ascii="Arial" w:eastAsia="Arial" w:hAnsi="Arial" w:cs="Arial"/>
                <w:sz w:val="19"/>
              </w:rPr>
              <w:tab/>
              <w:t>-3.874916</w:t>
            </w:r>
          </w:p>
        </w:tc>
        <w:tc>
          <w:tcPr>
            <w:tcW w:w="878" w:type="dxa"/>
            <w:tcBorders>
              <w:top w:val="double" w:sz="6" w:space="0" w:color="000000"/>
              <w:left w:val="nil"/>
              <w:bottom w:val="nil"/>
              <w:right w:val="nil"/>
            </w:tcBorders>
          </w:tcPr>
          <w:p w14:paraId="7CB67EC7" w14:textId="77777777" w:rsidR="00987387" w:rsidRDefault="00D205D0">
            <w:pPr>
              <w:spacing w:after="0"/>
              <w:ind w:right="30"/>
              <w:jc w:val="right"/>
            </w:pPr>
            <w:r>
              <w:rPr>
                <w:rFonts w:ascii="Arial" w:eastAsia="Arial" w:hAnsi="Arial" w:cs="Arial"/>
                <w:sz w:val="19"/>
              </w:rPr>
              <w:t>0.0019</w:t>
            </w:r>
          </w:p>
        </w:tc>
      </w:tr>
      <w:tr w:rsidR="00987387" w14:paraId="31DE2FC6" w14:textId="77777777">
        <w:trPr>
          <w:trHeight w:val="216"/>
        </w:trPr>
        <w:tc>
          <w:tcPr>
            <w:tcW w:w="2028" w:type="dxa"/>
            <w:tcBorders>
              <w:top w:val="nil"/>
              <w:left w:val="nil"/>
              <w:bottom w:val="nil"/>
              <w:right w:val="nil"/>
            </w:tcBorders>
          </w:tcPr>
          <w:p w14:paraId="7F22FB1E" w14:textId="77777777" w:rsidR="00987387" w:rsidRDefault="00D205D0">
            <w:pPr>
              <w:spacing w:after="0"/>
              <w:ind w:right="92"/>
              <w:jc w:val="center"/>
            </w:pPr>
            <w:r>
              <w:rPr>
                <w:rFonts w:ascii="Arial" w:eastAsia="Arial" w:hAnsi="Arial" w:cs="Arial"/>
                <w:sz w:val="19"/>
              </w:rPr>
              <w:t xml:space="preserve">C </w:t>
            </w:r>
          </w:p>
        </w:tc>
        <w:tc>
          <w:tcPr>
            <w:tcW w:w="3203" w:type="dxa"/>
            <w:tcBorders>
              <w:top w:val="nil"/>
              <w:left w:val="nil"/>
              <w:bottom w:val="nil"/>
              <w:right w:val="nil"/>
            </w:tcBorders>
          </w:tcPr>
          <w:p w14:paraId="7C08B837" w14:textId="77777777" w:rsidR="00987387" w:rsidRDefault="00D205D0">
            <w:pPr>
              <w:tabs>
                <w:tab w:val="center" w:pos="1619"/>
                <w:tab w:val="right" w:pos="3203"/>
              </w:tabs>
              <w:spacing w:after="0"/>
            </w:pPr>
            <w:r>
              <w:rPr>
                <w:rFonts w:ascii="Arial" w:eastAsia="Arial" w:hAnsi="Arial" w:cs="Arial"/>
                <w:sz w:val="19"/>
              </w:rPr>
              <w:t>14742.00</w:t>
            </w:r>
            <w:r>
              <w:rPr>
                <w:rFonts w:ascii="Arial" w:eastAsia="Arial" w:hAnsi="Arial" w:cs="Arial"/>
                <w:sz w:val="19"/>
              </w:rPr>
              <w:tab/>
              <w:t>7007.884</w:t>
            </w:r>
            <w:r>
              <w:rPr>
                <w:rFonts w:ascii="Arial" w:eastAsia="Arial" w:hAnsi="Arial" w:cs="Arial"/>
                <w:sz w:val="19"/>
              </w:rPr>
              <w:tab/>
              <w:t>2.103631</w:t>
            </w:r>
          </w:p>
        </w:tc>
        <w:tc>
          <w:tcPr>
            <w:tcW w:w="878" w:type="dxa"/>
            <w:tcBorders>
              <w:top w:val="nil"/>
              <w:left w:val="nil"/>
              <w:bottom w:val="nil"/>
              <w:right w:val="nil"/>
            </w:tcBorders>
          </w:tcPr>
          <w:p w14:paraId="75900A0B" w14:textId="77777777" w:rsidR="00987387" w:rsidRDefault="00D205D0">
            <w:pPr>
              <w:spacing w:after="0"/>
              <w:ind w:right="30"/>
              <w:jc w:val="right"/>
            </w:pPr>
            <w:r>
              <w:rPr>
                <w:rFonts w:ascii="Arial" w:eastAsia="Arial" w:hAnsi="Arial" w:cs="Arial"/>
                <w:sz w:val="19"/>
              </w:rPr>
              <w:t>0.0554</w:t>
            </w:r>
          </w:p>
        </w:tc>
      </w:tr>
      <w:tr w:rsidR="00987387" w14:paraId="4033D33F" w14:textId="77777777">
        <w:trPr>
          <w:trHeight w:val="222"/>
        </w:trPr>
        <w:tc>
          <w:tcPr>
            <w:tcW w:w="2028" w:type="dxa"/>
            <w:tcBorders>
              <w:top w:val="nil"/>
              <w:left w:val="nil"/>
              <w:bottom w:val="double" w:sz="5" w:space="0" w:color="000000"/>
              <w:right w:val="nil"/>
            </w:tcBorders>
          </w:tcPr>
          <w:p w14:paraId="33DB886F" w14:textId="77777777" w:rsidR="00987387" w:rsidRDefault="00D205D0">
            <w:pPr>
              <w:spacing w:after="0"/>
              <w:ind w:right="91"/>
              <w:jc w:val="center"/>
            </w:pPr>
            <w:r>
              <w:rPr>
                <w:rFonts w:ascii="Arial" w:eastAsia="Arial" w:hAnsi="Arial" w:cs="Arial"/>
                <w:sz w:val="19"/>
              </w:rPr>
              <w:t xml:space="preserve">@TREND(1988) </w:t>
            </w:r>
          </w:p>
        </w:tc>
        <w:tc>
          <w:tcPr>
            <w:tcW w:w="3203" w:type="dxa"/>
            <w:tcBorders>
              <w:top w:val="nil"/>
              <w:left w:val="nil"/>
              <w:bottom w:val="double" w:sz="5" w:space="0" w:color="000000"/>
              <w:right w:val="nil"/>
            </w:tcBorders>
          </w:tcPr>
          <w:p w14:paraId="080DEB6F" w14:textId="77777777" w:rsidR="00987387" w:rsidRDefault="00D205D0">
            <w:pPr>
              <w:tabs>
                <w:tab w:val="center" w:pos="1619"/>
                <w:tab w:val="right" w:pos="3203"/>
              </w:tabs>
              <w:spacing w:after="0"/>
            </w:pPr>
            <w:r>
              <w:rPr>
                <w:rFonts w:ascii="Arial" w:eastAsia="Arial" w:hAnsi="Arial" w:cs="Arial"/>
                <w:sz w:val="19"/>
              </w:rPr>
              <w:t>-107.0779</w:t>
            </w:r>
            <w:r>
              <w:rPr>
                <w:rFonts w:ascii="Arial" w:eastAsia="Arial" w:hAnsi="Arial" w:cs="Arial"/>
                <w:sz w:val="19"/>
              </w:rPr>
              <w:tab/>
              <w:t>585.4722</w:t>
            </w:r>
            <w:r>
              <w:rPr>
                <w:rFonts w:ascii="Arial" w:eastAsia="Arial" w:hAnsi="Arial" w:cs="Arial"/>
                <w:sz w:val="19"/>
              </w:rPr>
              <w:tab/>
              <w:t>-0.182892</w:t>
            </w:r>
          </w:p>
        </w:tc>
        <w:tc>
          <w:tcPr>
            <w:tcW w:w="878" w:type="dxa"/>
            <w:tcBorders>
              <w:top w:val="nil"/>
              <w:left w:val="nil"/>
              <w:bottom w:val="double" w:sz="5" w:space="0" w:color="000000"/>
              <w:right w:val="nil"/>
            </w:tcBorders>
          </w:tcPr>
          <w:p w14:paraId="190DC463" w14:textId="77777777" w:rsidR="00987387" w:rsidRDefault="00D205D0">
            <w:pPr>
              <w:spacing w:after="0"/>
              <w:ind w:right="29"/>
              <w:jc w:val="right"/>
            </w:pPr>
            <w:r>
              <w:rPr>
                <w:rFonts w:ascii="Arial" w:eastAsia="Arial" w:hAnsi="Arial" w:cs="Arial"/>
                <w:sz w:val="19"/>
              </w:rPr>
              <w:t>0.8577</w:t>
            </w:r>
          </w:p>
        </w:tc>
      </w:tr>
      <w:tr w:rsidR="00987387" w14:paraId="633F3F54" w14:textId="77777777">
        <w:trPr>
          <w:trHeight w:val="291"/>
        </w:trPr>
        <w:tc>
          <w:tcPr>
            <w:tcW w:w="2028" w:type="dxa"/>
            <w:tcBorders>
              <w:top w:val="double" w:sz="5" w:space="0" w:color="000000"/>
              <w:left w:val="nil"/>
              <w:bottom w:val="nil"/>
              <w:right w:val="nil"/>
            </w:tcBorders>
          </w:tcPr>
          <w:p w14:paraId="1F3BE417" w14:textId="77777777" w:rsidR="00987387" w:rsidRDefault="00D205D0">
            <w:pPr>
              <w:spacing w:after="0"/>
              <w:ind w:left="42"/>
            </w:pPr>
            <w:r>
              <w:rPr>
                <w:rFonts w:ascii="Arial" w:eastAsia="Arial" w:hAnsi="Arial" w:cs="Arial"/>
                <w:sz w:val="19"/>
              </w:rPr>
              <w:t xml:space="preserve">R-squared </w:t>
            </w:r>
          </w:p>
        </w:tc>
        <w:tc>
          <w:tcPr>
            <w:tcW w:w="3203" w:type="dxa"/>
            <w:tcBorders>
              <w:top w:val="double" w:sz="5" w:space="0" w:color="000000"/>
              <w:left w:val="nil"/>
              <w:bottom w:val="nil"/>
              <w:right w:val="nil"/>
            </w:tcBorders>
          </w:tcPr>
          <w:p w14:paraId="57AA15C7" w14:textId="77777777" w:rsidR="00987387" w:rsidRDefault="00D205D0">
            <w:pPr>
              <w:spacing w:after="0"/>
              <w:ind w:left="104"/>
            </w:pPr>
            <w:r>
              <w:rPr>
                <w:rFonts w:ascii="Arial" w:eastAsia="Arial" w:hAnsi="Arial" w:cs="Arial"/>
                <w:sz w:val="19"/>
              </w:rPr>
              <w:t xml:space="preserve">0.537108    Mean dependent var </w:t>
            </w:r>
          </w:p>
        </w:tc>
        <w:tc>
          <w:tcPr>
            <w:tcW w:w="878" w:type="dxa"/>
            <w:tcBorders>
              <w:top w:val="double" w:sz="5" w:space="0" w:color="000000"/>
              <w:left w:val="nil"/>
              <w:bottom w:val="nil"/>
              <w:right w:val="nil"/>
            </w:tcBorders>
          </w:tcPr>
          <w:p w14:paraId="331261D0" w14:textId="77777777" w:rsidR="00987387" w:rsidRDefault="00D205D0">
            <w:pPr>
              <w:spacing w:after="0"/>
              <w:ind w:left="65"/>
              <w:jc w:val="both"/>
            </w:pPr>
            <w:r>
              <w:rPr>
                <w:rFonts w:ascii="Arial" w:eastAsia="Arial" w:hAnsi="Arial" w:cs="Arial"/>
                <w:sz w:val="19"/>
              </w:rPr>
              <w:t>480.8750</w:t>
            </w:r>
          </w:p>
        </w:tc>
      </w:tr>
      <w:tr w:rsidR="00987387" w14:paraId="334E77A9" w14:textId="77777777">
        <w:trPr>
          <w:trHeight w:val="216"/>
        </w:trPr>
        <w:tc>
          <w:tcPr>
            <w:tcW w:w="2028" w:type="dxa"/>
            <w:tcBorders>
              <w:top w:val="nil"/>
              <w:left w:val="nil"/>
              <w:bottom w:val="nil"/>
              <w:right w:val="nil"/>
            </w:tcBorders>
          </w:tcPr>
          <w:p w14:paraId="0C6D6065" w14:textId="77777777" w:rsidR="00987387" w:rsidRDefault="00D205D0">
            <w:pPr>
              <w:spacing w:after="0"/>
              <w:ind w:left="42"/>
            </w:pPr>
            <w:r>
              <w:rPr>
                <w:rFonts w:ascii="Arial" w:eastAsia="Arial" w:hAnsi="Arial" w:cs="Arial"/>
                <w:sz w:val="19"/>
              </w:rPr>
              <w:t xml:space="preserve">Adjusted R-squared </w:t>
            </w:r>
          </w:p>
        </w:tc>
        <w:tc>
          <w:tcPr>
            <w:tcW w:w="3203" w:type="dxa"/>
            <w:tcBorders>
              <w:top w:val="nil"/>
              <w:left w:val="nil"/>
              <w:bottom w:val="nil"/>
              <w:right w:val="nil"/>
            </w:tcBorders>
          </w:tcPr>
          <w:p w14:paraId="5B17C53A" w14:textId="77777777" w:rsidR="00987387" w:rsidRDefault="00D205D0">
            <w:pPr>
              <w:spacing w:after="0"/>
              <w:ind w:left="104"/>
            </w:pPr>
            <w:r>
              <w:rPr>
                <w:rFonts w:ascii="Arial" w:eastAsia="Arial" w:hAnsi="Arial" w:cs="Arial"/>
                <w:sz w:val="19"/>
              </w:rPr>
              <w:t xml:space="preserve">0.465893    S.D. dependent var </w:t>
            </w:r>
          </w:p>
        </w:tc>
        <w:tc>
          <w:tcPr>
            <w:tcW w:w="878" w:type="dxa"/>
            <w:tcBorders>
              <w:top w:val="nil"/>
              <w:left w:val="nil"/>
              <w:bottom w:val="nil"/>
              <w:right w:val="nil"/>
            </w:tcBorders>
          </w:tcPr>
          <w:p w14:paraId="39F6274D" w14:textId="77777777" w:rsidR="00987387" w:rsidRDefault="00D205D0">
            <w:pPr>
              <w:spacing w:after="0"/>
              <w:ind w:left="64"/>
              <w:jc w:val="both"/>
            </w:pPr>
            <w:r>
              <w:rPr>
                <w:rFonts w:ascii="Arial" w:eastAsia="Arial" w:hAnsi="Arial" w:cs="Arial"/>
                <w:sz w:val="19"/>
              </w:rPr>
              <w:t>14768.57</w:t>
            </w:r>
          </w:p>
        </w:tc>
      </w:tr>
      <w:tr w:rsidR="00987387" w14:paraId="60C8A17D" w14:textId="77777777">
        <w:trPr>
          <w:trHeight w:val="217"/>
        </w:trPr>
        <w:tc>
          <w:tcPr>
            <w:tcW w:w="2028" w:type="dxa"/>
            <w:tcBorders>
              <w:top w:val="nil"/>
              <w:left w:val="nil"/>
              <w:bottom w:val="nil"/>
              <w:right w:val="nil"/>
            </w:tcBorders>
          </w:tcPr>
          <w:p w14:paraId="64515B32" w14:textId="77777777" w:rsidR="00987387" w:rsidRDefault="00D205D0">
            <w:pPr>
              <w:spacing w:after="0"/>
              <w:ind w:left="42"/>
            </w:pPr>
            <w:r>
              <w:rPr>
                <w:rFonts w:ascii="Arial" w:eastAsia="Arial" w:hAnsi="Arial" w:cs="Arial"/>
                <w:sz w:val="19"/>
              </w:rPr>
              <w:t xml:space="preserve">S.E. of regression </w:t>
            </w:r>
          </w:p>
        </w:tc>
        <w:tc>
          <w:tcPr>
            <w:tcW w:w="3203" w:type="dxa"/>
            <w:tcBorders>
              <w:top w:val="nil"/>
              <w:left w:val="nil"/>
              <w:bottom w:val="nil"/>
              <w:right w:val="nil"/>
            </w:tcBorders>
          </w:tcPr>
          <w:p w14:paraId="20246DF9" w14:textId="77777777" w:rsidR="00987387" w:rsidRDefault="00D205D0">
            <w:pPr>
              <w:spacing w:after="0"/>
              <w:ind w:left="105"/>
            </w:pPr>
            <w:r>
              <w:rPr>
                <w:rFonts w:ascii="Arial" w:eastAsia="Arial" w:hAnsi="Arial" w:cs="Arial"/>
                <w:sz w:val="19"/>
              </w:rPr>
              <w:t xml:space="preserve">10793.26    Akaike info criterion </w:t>
            </w:r>
          </w:p>
        </w:tc>
        <w:tc>
          <w:tcPr>
            <w:tcW w:w="878" w:type="dxa"/>
            <w:tcBorders>
              <w:top w:val="nil"/>
              <w:left w:val="nil"/>
              <w:bottom w:val="nil"/>
              <w:right w:val="nil"/>
            </w:tcBorders>
          </w:tcPr>
          <w:p w14:paraId="309BB702" w14:textId="77777777" w:rsidR="00987387" w:rsidRDefault="00D205D0">
            <w:pPr>
              <w:spacing w:after="0"/>
              <w:ind w:left="65"/>
              <w:jc w:val="both"/>
            </w:pPr>
            <w:r>
              <w:rPr>
                <w:rFonts w:ascii="Arial" w:eastAsia="Arial" w:hAnsi="Arial" w:cs="Arial"/>
                <w:sz w:val="19"/>
              </w:rPr>
              <w:t>21.57859</w:t>
            </w:r>
          </w:p>
        </w:tc>
      </w:tr>
      <w:tr w:rsidR="00987387" w14:paraId="6920B5B5" w14:textId="77777777">
        <w:trPr>
          <w:trHeight w:val="217"/>
        </w:trPr>
        <w:tc>
          <w:tcPr>
            <w:tcW w:w="2028" w:type="dxa"/>
            <w:tcBorders>
              <w:top w:val="nil"/>
              <w:left w:val="nil"/>
              <w:bottom w:val="nil"/>
              <w:right w:val="nil"/>
            </w:tcBorders>
          </w:tcPr>
          <w:p w14:paraId="0BE8297B" w14:textId="77777777" w:rsidR="00987387" w:rsidRDefault="00D205D0">
            <w:pPr>
              <w:spacing w:after="0"/>
              <w:ind w:left="42"/>
            </w:pPr>
            <w:r>
              <w:rPr>
                <w:rFonts w:ascii="Arial" w:eastAsia="Arial" w:hAnsi="Arial" w:cs="Arial"/>
                <w:sz w:val="19"/>
              </w:rPr>
              <w:t xml:space="preserve">Sum squared resid </w:t>
            </w:r>
          </w:p>
        </w:tc>
        <w:tc>
          <w:tcPr>
            <w:tcW w:w="3203" w:type="dxa"/>
            <w:tcBorders>
              <w:top w:val="nil"/>
              <w:left w:val="nil"/>
              <w:bottom w:val="nil"/>
              <w:right w:val="nil"/>
            </w:tcBorders>
          </w:tcPr>
          <w:p w14:paraId="648C0AD4" w14:textId="77777777" w:rsidR="00987387" w:rsidRDefault="00D205D0">
            <w:pPr>
              <w:spacing w:after="0"/>
              <w:ind w:left="78"/>
            </w:pPr>
            <w:r>
              <w:rPr>
                <w:rFonts w:ascii="Arial" w:eastAsia="Arial" w:hAnsi="Arial" w:cs="Arial"/>
                <w:sz w:val="19"/>
              </w:rPr>
              <w:t xml:space="preserve">1.51E+09    Schwarz criterion </w:t>
            </w:r>
          </w:p>
        </w:tc>
        <w:tc>
          <w:tcPr>
            <w:tcW w:w="878" w:type="dxa"/>
            <w:tcBorders>
              <w:top w:val="nil"/>
              <w:left w:val="nil"/>
              <w:bottom w:val="nil"/>
              <w:right w:val="nil"/>
            </w:tcBorders>
          </w:tcPr>
          <w:p w14:paraId="6B885B3A" w14:textId="77777777" w:rsidR="00987387" w:rsidRDefault="00D205D0">
            <w:pPr>
              <w:spacing w:after="0"/>
              <w:ind w:left="64"/>
              <w:jc w:val="both"/>
            </w:pPr>
            <w:r>
              <w:rPr>
                <w:rFonts w:ascii="Arial" w:eastAsia="Arial" w:hAnsi="Arial" w:cs="Arial"/>
                <w:sz w:val="19"/>
              </w:rPr>
              <w:t>21.72345</w:t>
            </w:r>
          </w:p>
        </w:tc>
      </w:tr>
      <w:tr w:rsidR="00987387" w14:paraId="3D2F7339" w14:textId="77777777">
        <w:trPr>
          <w:trHeight w:val="216"/>
        </w:trPr>
        <w:tc>
          <w:tcPr>
            <w:tcW w:w="2028" w:type="dxa"/>
            <w:tcBorders>
              <w:top w:val="nil"/>
              <w:left w:val="nil"/>
              <w:bottom w:val="nil"/>
              <w:right w:val="nil"/>
            </w:tcBorders>
          </w:tcPr>
          <w:p w14:paraId="26E7C17D" w14:textId="77777777" w:rsidR="00987387" w:rsidRDefault="00D205D0">
            <w:pPr>
              <w:spacing w:after="0"/>
              <w:ind w:left="42"/>
            </w:pPr>
            <w:r>
              <w:rPr>
                <w:rFonts w:ascii="Arial" w:eastAsia="Arial" w:hAnsi="Arial" w:cs="Arial"/>
                <w:sz w:val="19"/>
              </w:rPr>
              <w:t xml:space="preserve">Log likelihood </w:t>
            </w:r>
          </w:p>
        </w:tc>
        <w:tc>
          <w:tcPr>
            <w:tcW w:w="3203" w:type="dxa"/>
            <w:tcBorders>
              <w:top w:val="nil"/>
              <w:left w:val="nil"/>
              <w:bottom w:val="nil"/>
              <w:right w:val="nil"/>
            </w:tcBorders>
          </w:tcPr>
          <w:p w14:paraId="23F69EFF" w14:textId="77777777" w:rsidR="00987387" w:rsidRDefault="00D205D0">
            <w:pPr>
              <w:spacing w:after="0"/>
              <w:ind w:left="41"/>
            </w:pPr>
            <w:r>
              <w:rPr>
                <w:rFonts w:ascii="Arial" w:eastAsia="Arial" w:hAnsi="Arial" w:cs="Arial"/>
                <w:sz w:val="19"/>
              </w:rPr>
              <w:t xml:space="preserve">-169.6287    F-statistic </w:t>
            </w:r>
          </w:p>
        </w:tc>
        <w:tc>
          <w:tcPr>
            <w:tcW w:w="878" w:type="dxa"/>
            <w:tcBorders>
              <w:top w:val="nil"/>
              <w:left w:val="nil"/>
              <w:bottom w:val="nil"/>
              <w:right w:val="nil"/>
            </w:tcBorders>
          </w:tcPr>
          <w:p w14:paraId="473E5429" w14:textId="77777777" w:rsidR="00987387" w:rsidRDefault="00D205D0">
            <w:pPr>
              <w:spacing w:after="0"/>
              <w:ind w:left="65"/>
              <w:jc w:val="both"/>
            </w:pPr>
            <w:r>
              <w:rPr>
                <w:rFonts w:ascii="Arial" w:eastAsia="Arial" w:hAnsi="Arial" w:cs="Arial"/>
                <w:sz w:val="19"/>
              </w:rPr>
              <w:t>7.542137</w:t>
            </w:r>
          </w:p>
        </w:tc>
      </w:tr>
      <w:tr w:rsidR="00987387" w14:paraId="2B2988E0" w14:textId="77777777">
        <w:trPr>
          <w:trHeight w:val="237"/>
        </w:trPr>
        <w:tc>
          <w:tcPr>
            <w:tcW w:w="2028" w:type="dxa"/>
            <w:tcBorders>
              <w:top w:val="nil"/>
              <w:left w:val="nil"/>
              <w:bottom w:val="single" w:sz="6" w:space="0" w:color="000000"/>
              <w:right w:val="nil"/>
            </w:tcBorders>
          </w:tcPr>
          <w:p w14:paraId="606432BD" w14:textId="77777777" w:rsidR="00987387" w:rsidRDefault="00D205D0">
            <w:pPr>
              <w:spacing w:after="0"/>
              <w:ind w:left="42"/>
            </w:pPr>
            <w:r>
              <w:rPr>
                <w:rFonts w:ascii="Arial" w:eastAsia="Arial" w:hAnsi="Arial" w:cs="Arial"/>
                <w:sz w:val="19"/>
                <w:u w:val="single" w:color="000000"/>
              </w:rPr>
              <w:t xml:space="preserve">Durbin-Watson stat </w:t>
            </w:r>
          </w:p>
        </w:tc>
        <w:tc>
          <w:tcPr>
            <w:tcW w:w="3203" w:type="dxa"/>
            <w:tcBorders>
              <w:top w:val="nil"/>
              <w:left w:val="nil"/>
              <w:bottom w:val="single" w:sz="6" w:space="0" w:color="000000"/>
              <w:right w:val="nil"/>
            </w:tcBorders>
          </w:tcPr>
          <w:p w14:paraId="7EFB5F1D" w14:textId="77777777" w:rsidR="00987387" w:rsidRDefault="00D205D0">
            <w:pPr>
              <w:spacing w:after="0"/>
              <w:ind w:left="105"/>
            </w:pPr>
            <w:r>
              <w:rPr>
                <w:rFonts w:ascii="Arial" w:eastAsia="Arial" w:hAnsi="Arial" w:cs="Arial"/>
                <w:sz w:val="19"/>
                <w:u w:val="single" w:color="000000"/>
              </w:rPr>
              <w:t xml:space="preserve">1.991041    Prob(F-statistic) </w:t>
            </w:r>
          </w:p>
        </w:tc>
        <w:tc>
          <w:tcPr>
            <w:tcW w:w="878" w:type="dxa"/>
            <w:tcBorders>
              <w:top w:val="nil"/>
              <w:left w:val="nil"/>
              <w:bottom w:val="single" w:sz="6" w:space="0" w:color="000000"/>
              <w:right w:val="nil"/>
            </w:tcBorders>
          </w:tcPr>
          <w:p w14:paraId="0C7CCF4E" w14:textId="77777777" w:rsidR="00987387" w:rsidRDefault="00D205D0">
            <w:pPr>
              <w:spacing w:after="0"/>
              <w:ind w:left="65"/>
              <w:jc w:val="both"/>
            </w:pPr>
            <w:r>
              <w:rPr>
                <w:rFonts w:ascii="Arial" w:eastAsia="Arial" w:hAnsi="Arial" w:cs="Arial"/>
                <w:sz w:val="19"/>
                <w:u w:val="single" w:color="000000"/>
              </w:rPr>
              <w:t>0.006693</w:t>
            </w:r>
          </w:p>
        </w:tc>
      </w:tr>
    </w:tbl>
    <w:p w14:paraId="7374D349" w14:textId="77777777" w:rsidR="00987387" w:rsidRDefault="00D205D0">
      <w:pPr>
        <w:spacing w:after="237"/>
        <w:ind w:left="678"/>
      </w:pPr>
      <w:r>
        <w:rPr>
          <w:rFonts w:ascii="Times New Roman" w:eastAsia="Times New Roman" w:hAnsi="Times New Roman" w:cs="Times New Roman"/>
          <w:sz w:val="23"/>
        </w:rPr>
        <w:t xml:space="preserve"> </w:t>
      </w:r>
    </w:p>
    <w:p w14:paraId="63DA9685" w14:textId="77777777" w:rsidR="00987387" w:rsidRDefault="00D205D0">
      <w:pPr>
        <w:spacing w:after="236"/>
        <w:ind w:left="678"/>
      </w:pPr>
      <w:r>
        <w:rPr>
          <w:rFonts w:ascii="Times New Roman" w:eastAsia="Times New Roman" w:hAnsi="Times New Roman" w:cs="Times New Roman"/>
          <w:sz w:val="23"/>
        </w:rPr>
        <w:t xml:space="preserve"> </w:t>
      </w:r>
    </w:p>
    <w:p w14:paraId="53CD6806" w14:textId="77777777" w:rsidR="00987387" w:rsidRDefault="00D205D0">
      <w:pPr>
        <w:spacing w:after="237"/>
        <w:ind w:left="678"/>
      </w:pPr>
      <w:r>
        <w:rPr>
          <w:rFonts w:ascii="Times New Roman" w:eastAsia="Times New Roman" w:hAnsi="Times New Roman" w:cs="Times New Roman"/>
          <w:sz w:val="23"/>
        </w:rPr>
        <w:t xml:space="preserve"> </w:t>
      </w:r>
    </w:p>
    <w:p w14:paraId="0A1C83C0" w14:textId="77777777" w:rsidR="00987387" w:rsidRDefault="00D205D0">
      <w:pPr>
        <w:spacing w:after="0"/>
        <w:ind w:left="678"/>
      </w:pPr>
      <w:r>
        <w:rPr>
          <w:rFonts w:ascii="Times New Roman" w:eastAsia="Times New Roman" w:hAnsi="Times New Roman" w:cs="Times New Roman"/>
          <w:sz w:val="23"/>
        </w:rPr>
        <w:t xml:space="preserve"> </w:t>
      </w:r>
    </w:p>
    <w:p w14:paraId="02F720DD" w14:textId="77777777" w:rsidR="00987387" w:rsidRDefault="00D205D0">
      <w:pPr>
        <w:pStyle w:val="Heading3"/>
        <w:spacing w:after="202"/>
        <w:ind w:left="688" w:right="0"/>
      </w:pPr>
      <w:r>
        <w:t>Variabel Pendapatan Nasional Riil (X1)</w:t>
      </w:r>
      <w:r>
        <w:rPr>
          <w:b w:val="0"/>
        </w:rPr>
        <w:t xml:space="preserve"> </w:t>
      </w:r>
    </w:p>
    <w:p w14:paraId="5DB47608" w14:textId="77777777" w:rsidR="00987387" w:rsidRDefault="00D205D0">
      <w:pPr>
        <w:spacing w:after="4" w:line="248" w:lineRule="auto"/>
        <w:ind w:left="683" w:hanging="10"/>
      </w:pPr>
      <w:r>
        <w:rPr>
          <w:rFonts w:ascii="Arial" w:eastAsia="Arial" w:hAnsi="Arial" w:cs="Arial"/>
          <w:sz w:val="19"/>
        </w:rPr>
        <w:t xml:space="preserve">Null Hypothesis: D(X1) has a unit root </w:t>
      </w:r>
    </w:p>
    <w:p w14:paraId="6F20F024" w14:textId="77777777" w:rsidR="00987387" w:rsidRDefault="00D205D0">
      <w:pPr>
        <w:spacing w:after="4" w:line="248" w:lineRule="auto"/>
        <w:ind w:left="683" w:hanging="10"/>
      </w:pPr>
      <w:r>
        <w:rPr>
          <w:rFonts w:ascii="Arial" w:eastAsia="Arial" w:hAnsi="Arial" w:cs="Arial"/>
          <w:sz w:val="19"/>
        </w:rPr>
        <w:t xml:space="preserve">Exogenous: Constant, Linear Trend </w:t>
      </w:r>
    </w:p>
    <w:p w14:paraId="5DA980C0" w14:textId="77777777" w:rsidR="00987387" w:rsidRDefault="00D205D0">
      <w:pPr>
        <w:spacing w:after="72" w:line="248" w:lineRule="auto"/>
        <w:ind w:left="683" w:hanging="10"/>
      </w:pPr>
      <w:r>
        <w:rPr>
          <w:rFonts w:ascii="Arial" w:eastAsia="Arial" w:hAnsi="Arial" w:cs="Arial"/>
          <w:sz w:val="19"/>
        </w:rPr>
        <w:t xml:space="preserve">Bandwidth: 3 (Newey-West using Bartlett kernel) </w:t>
      </w:r>
    </w:p>
    <w:p w14:paraId="4ABD2057" w14:textId="77777777" w:rsidR="00987387" w:rsidRDefault="00D205D0">
      <w:pPr>
        <w:tabs>
          <w:tab w:val="center" w:pos="1613"/>
          <w:tab w:val="center" w:pos="3079"/>
          <w:tab w:val="center" w:pos="4151"/>
          <w:tab w:val="center" w:pos="5273"/>
          <w:tab w:val="center" w:pos="6294"/>
        </w:tabs>
        <w:spacing w:after="62"/>
      </w:pPr>
      <w:r>
        <w:tab/>
      </w: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Adj. t-Stat </w:t>
      </w:r>
      <w:r>
        <w:rPr>
          <w:rFonts w:ascii="Arial" w:eastAsia="Arial" w:hAnsi="Arial" w:cs="Arial"/>
          <w:sz w:val="19"/>
        </w:rPr>
        <w:tab/>
        <w:t xml:space="preserve">  Prob.* </w:t>
      </w:r>
    </w:p>
    <w:p w14:paraId="548E743C" w14:textId="77777777" w:rsidR="00987387" w:rsidRDefault="00D205D0">
      <w:pPr>
        <w:tabs>
          <w:tab w:val="center" w:pos="1815"/>
          <w:tab w:val="center" w:pos="5272"/>
          <w:tab w:val="center" w:pos="6293"/>
        </w:tabs>
        <w:spacing w:after="4" w:line="248" w:lineRule="auto"/>
      </w:pPr>
      <w:r>
        <w:rPr>
          <w:noProof/>
        </w:rPr>
        <mc:AlternateContent>
          <mc:Choice Requires="wpg">
            <w:drawing>
              <wp:anchor distT="0" distB="0" distL="114300" distR="114300" simplePos="0" relativeHeight="251686912" behindDoc="1" locked="0" layoutInCell="1" allowOverlap="1" wp14:anchorId="75D7AAD4" wp14:editId="6DC18BDD">
                <wp:simplePos x="0" y="0"/>
                <wp:positionH relativeFrom="column">
                  <wp:posOffset>417576</wp:posOffset>
                </wp:positionH>
                <wp:positionV relativeFrom="paragraph">
                  <wp:posOffset>-230034</wp:posOffset>
                </wp:positionV>
                <wp:extent cx="3870960" cy="384810"/>
                <wp:effectExtent l="0" t="0" r="0" b="0"/>
                <wp:wrapNone/>
                <wp:docPr id="147993" name="Group 147993"/>
                <wp:cNvGraphicFramePr/>
                <a:graphic xmlns:a="http://schemas.openxmlformats.org/drawingml/2006/main">
                  <a:graphicData uri="http://schemas.microsoft.com/office/word/2010/wordprocessingGroup">
                    <wpg:wgp>
                      <wpg:cNvGrpSpPr/>
                      <wpg:grpSpPr>
                        <a:xfrm>
                          <a:off x="0" y="0"/>
                          <a:ext cx="3870960" cy="384810"/>
                          <a:chOff x="0" y="0"/>
                          <a:chExt cx="3870960" cy="384810"/>
                        </a:xfrm>
                      </wpg:grpSpPr>
                      <wps:wsp>
                        <wps:cNvPr id="172497" name="Shape 172497"/>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98" name="Shape 172498"/>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99" name="Shape 172499"/>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00" name="Shape 172500"/>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01" name="Shape 172501"/>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02" name="Shape 172502"/>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03" name="Shape 172503"/>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04" name="Shape 172504"/>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05" name="Shape 172505"/>
                        <wps:cNvSpPr/>
                        <wps:spPr>
                          <a:xfrm>
                            <a:off x="1911096"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06" name="Shape 172506"/>
                        <wps:cNvSpPr/>
                        <wps:spPr>
                          <a:xfrm>
                            <a:off x="1911096"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07" name="Shape 172507"/>
                        <wps:cNvSpPr/>
                        <wps:spPr>
                          <a:xfrm>
                            <a:off x="257403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08" name="Shape 172508"/>
                        <wps:cNvSpPr/>
                        <wps:spPr>
                          <a:xfrm>
                            <a:off x="257403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09" name="Shape 172509"/>
                        <wps:cNvSpPr/>
                        <wps:spPr>
                          <a:xfrm>
                            <a:off x="2623566"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10" name="Shape 172510"/>
                        <wps:cNvSpPr/>
                        <wps:spPr>
                          <a:xfrm>
                            <a:off x="2623566"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11" name="Shape 172511"/>
                        <wps:cNvSpPr/>
                        <wps:spPr>
                          <a:xfrm>
                            <a:off x="328803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12" name="Shape 172512"/>
                        <wps:cNvSpPr/>
                        <wps:spPr>
                          <a:xfrm>
                            <a:off x="328803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13" name="Shape 172513"/>
                        <wps:cNvSpPr/>
                        <wps:spPr>
                          <a:xfrm>
                            <a:off x="333756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14" name="Shape 172514"/>
                        <wps:cNvSpPr/>
                        <wps:spPr>
                          <a:xfrm>
                            <a:off x="3337560"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15" name="Shape 172515"/>
                        <wps:cNvSpPr/>
                        <wps:spPr>
                          <a:xfrm>
                            <a:off x="0" y="188214"/>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16" name="Shape 172516"/>
                        <wps:cNvSpPr/>
                        <wps:spPr>
                          <a:xfrm>
                            <a:off x="0" y="204978"/>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17" name="Shape 172517"/>
                        <wps:cNvSpPr/>
                        <wps:spPr>
                          <a:xfrm>
                            <a:off x="12138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18" name="Shape 172518"/>
                        <wps:cNvSpPr/>
                        <wps:spPr>
                          <a:xfrm>
                            <a:off x="12138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19" name="Shape 172519"/>
                        <wps:cNvSpPr/>
                        <wps:spPr>
                          <a:xfrm>
                            <a:off x="1263396" y="188214"/>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20" name="Shape 172520"/>
                        <wps:cNvSpPr/>
                        <wps:spPr>
                          <a:xfrm>
                            <a:off x="1263396" y="204978"/>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21" name="Shape 172521"/>
                        <wps:cNvSpPr/>
                        <wps:spPr>
                          <a:xfrm>
                            <a:off x="18615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22" name="Shape 172522"/>
                        <wps:cNvSpPr/>
                        <wps:spPr>
                          <a:xfrm>
                            <a:off x="18615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23" name="Shape 172523"/>
                        <wps:cNvSpPr/>
                        <wps:spPr>
                          <a:xfrm>
                            <a:off x="1911096" y="188214"/>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24" name="Shape 172524"/>
                        <wps:cNvSpPr/>
                        <wps:spPr>
                          <a:xfrm>
                            <a:off x="1911096" y="204978"/>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25" name="Shape 172525"/>
                        <wps:cNvSpPr/>
                        <wps:spPr>
                          <a:xfrm>
                            <a:off x="257403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26" name="Shape 172526"/>
                        <wps:cNvSpPr/>
                        <wps:spPr>
                          <a:xfrm>
                            <a:off x="257403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27" name="Shape 172527"/>
                        <wps:cNvSpPr/>
                        <wps:spPr>
                          <a:xfrm>
                            <a:off x="2623566" y="188214"/>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28" name="Shape 172528"/>
                        <wps:cNvSpPr/>
                        <wps:spPr>
                          <a:xfrm>
                            <a:off x="2623566" y="204978"/>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29" name="Shape 172529"/>
                        <wps:cNvSpPr/>
                        <wps:spPr>
                          <a:xfrm>
                            <a:off x="3288030"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30" name="Shape 172530"/>
                        <wps:cNvSpPr/>
                        <wps:spPr>
                          <a:xfrm>
                            <a:off x="3288030"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31" name="Shape 172531"/>
                        <wps:cNvSpPr/>
                        <wps:spPr>
                          <a:xfrm>
                            <a:off x="3337560" y="188214"/>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32" name="Shape 172532"/>
                        <wps:cNvSpPr/>
                        <wps:spPr>
                          <a:xfrm>
                            <a:off x="3337560" y="204978"/>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33" name="Shape 172533"/>
                        <wps:cNvSpPr/>
                        <wps:spPr>
                          <a:xfrm>
                            <a:off x="0" y="376428"/>
                            <a:ext cx="1870710" cy="9144"/>
                          </a:xfrm>
                          <a:custGeom>
                            <a:avLst/>
                            <a:gdLst/>
                            <a:ahLst/>
                            <a:cxnLst/>
                            <a:rect l="0" t="0" r="0" b="0"/>
                            <a:pathLst>
                              <a:path w="1870710" h="9144">
                                <a:moveTo>
                                  <a:pt x="0" y="0"/>
                                </a:moveTo>
                                <a:lnTo>
                                  <a:pt x="1870710" y="0"/>
                                </a:lnTo>
                                <a:lnTo>
                                  <a:pt x="18707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34" name="Shape 172534"/>
                        <wps:cNvSpPr/>
                        <wps:spPr>
                          <a:xfrm>
                            <a:off x="1870710" y="376428"/>
                            <a:ext cx="703326" cy="9144"/>
                          </a:xfrm>
                          <a:custGeom>
                            <a:avLst/>
                            <a:gdLst/>
                            <a:ahLst/>
                            <a:cxnLst/>
                            <a:rect l="0" t="0" r="0" b="0"/>
                            <a:pathLst>
                              <a:path w="703326" h="9144">
                                <a:moveTo>
                                  <a:pt x="0" y="0"/>
                                </a:moveTo>
                                <a:lnTo>
                                  <a:pt x="703326" y="0"/>
                                </a:lnTo>
                                <a:lnTo>
                                  <a:pt x="7033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993" style="width:304.8pt;height:30.3pt;position:absolute;z-index:-2147483619;mso-position-horizontal-relative:text;mso-position-horizontal:absolute;margin-left:32.88pt;mso-position-vertical-relative:text;margin-top:-18.113pt;" coordsize="38709,3848">
                <v:shape id="Shape 172535" style="position:absolute;width:12138;height:91;left:0;top:0;" coordsize="1213866,9144" path="m0,0l1213866,0l1213866,9144l0,9144l0,0">
                  <v:stroke weight="0pt" endcap="flat" joinstyle="miter" miterlimit="10" on="false" color="#000000" opacity="0"/>
                  <v:fill on="true" color="#000000"/>
                </v:shape>
                <v:shape id="Shape 172536" style="position:absolute;width:12138;height:91;left:0;top:175;" coordsize="1213866,9144" path="m0,0l1213866,0l1213866,9144l0,9144l0,0">
                  <v:stroke weight="0pt" endcap="flat" joinstyle="miter" miterlimit="10" on="false" color="#000000" opacity="0"/>
                  <v:fill on="true" color="#000000"/>
                </v:shape>
                <v:shape id="Shape 172537" style="position:absolute;width:495;height:91;left:12138;top:0;" coordsize="49530,9144" path="m0,0l49530,0l49530,9144l0,9144l0,0">
                  <v:stroke weight="0pt" endcap="flat" joinstyle="miter" miterlimit="10" on="false" color="#000000" opacity="0"/>
                  <v:fill on="true" color="#000000"/>
                </v:shape>
                <v:shape id="Shape 172538" style="position:absolute;width:495;height:91;left:12138;top:175;" coordsize="49530,9144" path="m0,0l49530,0l49530,9144l0,9144l0,0">
                  <v:stroke weight="0pt" endcap="flat" joinstyle="miter" miterlimit="10" on="false" color="#000000" opacity="0"/>
                  <v:fill on="true" color="#000000"/>
                </v:shape>
                <v:shape id="Shape 172539" style="position:absolute;width:5981;height:91;left:12633;top:0;" coordsize="598170,9144" path="m0,0l598170,0l598170,9144l0,9144l0,0">
                  <v:stroke weight="0pt" endcap="flat" joinstyle="miter" miterlimit="10" on="false" color="#000000" opacity="0"/>
                  <v:fill on="true" color="#000000"/>
                </v:shape>
                <v:shape id="Shape 172540" style="position:absolute;width:5981;height:91;left:12633;top:175;" coordsize="598170,9144" path="m0,0l598170,0l598170,9144l0,9144l0,0">
                  <v:stroke weight="0pt" endcap="flat" joinstyle="miter" miterlimit="10" on="false" color="#000000" opacity="0"/>
                  <v:fill on="true" color="#000000"/>
                </v:shape>
                <v:shape id="Shape 172541" style="position:absolute;width:495;height:91;left:18615;top:0;" coordsize="49530,9144" path="m0,0l49530,0l49530,9144l0,9144l0,0">
                  <v:stroke weight="0pt" endcap="flat" joinstyle="miter" miterlimit="10" on="false" color="#000000" opacity="0"/>
                  <v:fill on="true" color="#000000"/>
                </v:shape>
                <v:shape id="Shape 172542" style="position:absolute;width:495;height:91;left:18615;top:175;" coordsize="49530,9144" path="m0,0l49530,0l49530,9144l0,9144l0,0">
                  <v:stroke weight="0pt" endcap="flat" joinstyle="miter" miterlimit="10" on="false" color="#000000" opacity="0"/>
                  <v:fill on="true" color="#000000"/>
                </v:shape>
                <v:shape id="Shape 172543" style="position:absolute;width:6629;height:91;left:19110;top:0;" coordsize="662940,9144" path="m0,0l662940,0l662940,9144l0,9144l0,0">
                  <v:stroke weight="0pt" endcap="flat" joinstyle="miter" miterlimit="10" on="false" color="#000000" opacity="0"/>
                  <v:fill on="true" color="#000000"/>
                </v:shape>
                <v:shape id="Shape 172544" style="position:absolute;width:6629;height:91;left:19110;top:175;" coordsize="662940,9144" path="m0,0l662940,0l662940,9144l0,9144l0,0">
                  <v:stroke weight="0pt" endcap="flat" joinstyle="miter" miterlimit="10" on="false" color="#000000" opacity="0"/>
                  <v:fill on="true" color="#000000"/>
                </v:shape>
                <v:shape id="Shape 172545" style="position:absolute;width:495;height:91;left:25740;top:0;" coordsize="49530,9144" path="m0,0l49530,0l49530,9144l0,9144l0,0">
                  <v:stroke weight="0pt" endcap="flat" joinstyle="miter" miterlimit="10" on="false" color="#000000" opacity="0"/>
                  <v:fill on="true" color="#000000"/>
                </v:shape>
                <v:shape id="Shape 172546" style="position:absolute;width:495;height:91;left:25740;top:175;" coordsize="49530,9144" path="m0,0l49530,0l49530,9144l0,9144l0,0">
                  <v:stroke weight="0pt" endcap="flat" joinstyle="miter" miterlimit="10" on="false" color="#000000" opacity="0"/>
                  <v:fill on="true" color="#000000"/>
                </v:shape>
                <v:shape id="Shape 172547" style="position:absolute;width:6644;height:91;left:26235;top:0;" coordsize="664464,9144" path="m0,0l664464,0l664464,9144l0,9144l0,0">
                  <v:stroke weight="0pt" endcap="flat" joinstyle="miter" miterlimit="10" on="false" color="#000000" opacity="0"/>
                  <v:fill on="true" color="#000000"/>
                </v:shape>
                <v:shape id="Shape 172548" style="position:absolute;width:6644;height:91;left:26235;top:175;" coordsize="664464,9144" path="m0,0l664464,0l664464,9144l0,9144l0,0">
                  <v:stroke weight="0pt" endcap="flat" joinstyle="miter" miterlimit="10" on="false" color="#000000" opacity="0"/>
                  <v:fill on="true" color="#000000"/>
                </v:shape>
                <v:shape id="Shape 172549" style="position:absolute;width:495;height:91;left:32880;top:0;" coordsize="49530,9144" path="m0,0l49530,0l49530,9144l0,9144l0,0">
                  <v:stroke weight="0pt" endcap="flat" joinstyle="miter" miterlimit="10" on="false" color="#000000" opacity="0"/>
                  <v:fill on="true" color="#000000"/>
                </v:shape>
                <v:shape id="Shape 172550" style="position:absolute;width:495;height:91;left:32880;top:175;" coordsize="49530,9144" path="m0,0l49530,0l49530,9144l0,9144l0,0">
                  <v:stroke weight="0pt" endcap="flat" joinstyle="miter" miterlimit="10" on="false" color="#000000" opacity="0"/>
                  <v:fill on="true" color="#000000"/>
                </v:shape>
                <v:shape id="Shape 172551" style="position:absolute;width:5334;height:91;left:33375;top:0;" coordsize="533400,9144" path="m0,0l533400,0l533400,9144l0,9144l0,0">
                  <v:stroke weight="0pt" endcap="flat" joinstyle="miter" miterlimit="10" on="false" color="#000000" opacity="0"/>
                  <v:fill on="true" color="#000000"/>
                </v:shape>
                <v:shape id="Shape 172552" style="position:absolute;width:5334;height:91;left:33375;top:175;" coordsize="533400,9144" path="m0,0l533400,0l533400,9144l0,9144l0,0">
                  <v:stroke weight="0pt" endcap="flat" joinstyle="miter" miterlimit="10" on="false" color="#000000" opacity="0"/>
                  <v:fill on="true" color="#000000"/>
                </v:shape>
                <v:shape id="Shape 172553" style="position:absolute;width:12138;height:91;left:0;top:1882;" coordsize="1213866,9144" path="m0,0l1213866,0l1213866,9144l0,9144l0,0">
                  <v:stroke weight="0pt" endcap="flat" joinstyle="miter" miterlimit="10" on="false" color="#000000" opacity="0"/>
                  <v:fill on="true" color="#000000"/>
                </v:shape>
                <v:shape id="Shape 172554" style="position:absolute;width:12138;height:91;left:0;top:2049;" coordsize="1213866,9144" path="m0,0l1213866,0l1213866,9144l0,9144l0,0">
                  <v:stroke weight="0pt" endcap="flat" joinstyle="miter" miterlimit="10" on="false" color="#000000" opacity="0"/>
                  <v:fill on="true" color="#000000"/>
                </v:shape>
                <v:shape id="Shape 172555" style="position:absolute;width:495;height:91;left:12138;top:1882;" coordsize="49530,9144" path="m0,0l49530,0l49530,9144l0,9144l0,0">
                  <v:stroke weight="0pt" endcap="flat" joinstyle="miter" miterlimit="10" on="false" color="#000000" opacity="0"/>
                  <v:fill on="true" color="#000000"/>
                </v:shape>
                <v:shape id="Shape 172556" style="position:absolute;width:495;height:91;left:12138;top:2049;" coordsize="49530,9144" path="m0,0l49530,0l49530,9144l0,9144l0,0">
                  <v:stroke weight="0pt" endcap="flat" joinstyle="miter" miterlimit="10" on="false" color="#000000" opacity="0"/>
                  <v:fill on="true" color="#000000"/>
                </v:shape>
                <v:shape id="Shape 172557" style="position:absolute;width:5981;height:91;left:12633;top:1882;" coordsize="598170,9144" path="m0,0l598170,0l598170,9144l0,9144l0,0">
                  <v:stroke weight="0pt" endcap="flat" joinstyle="miter" miterlimit="10" on="false" color="#000000" opacity="0"/>
                  <v:fill on="true" color="#000000"/>
                </v:shape>
                <v:shape id="Shape 172558" style="position:absolute;width:5981;height:91;left:12633;top:2049;" coordsize="598170,9144" path="m0,0l598170,0l598170,9144l0,9144l0,0">
                  <v:stroke weight="0pt" endcap="flat" joinstyle="miter" miterlimit="10" on="false" color="#000000" opacity="0"/>
                  <v:fill on="true" color="#000000"/>
                </v:shape>
                <v:shape id="Shape 172559" style="position:absolute;width:495;height:91;left:18615;top:1882;" coordsize="49530,9144" path="m0,0l49530,0l49530,9144l0,9144l0,0">
                  <v:stroke weight="0pt" endcap="flat" joinstyle="miter" miterlimit="10" on="false" color="#000000" opacity="0"/>
                  <v:fill on="true" color="#000000"/>
                </v:shape>
                <v:shape id="Shape 172560" style="position:absolute;width:495;height:91;left:18615;top:2049;" coordsize="49530,9144" path="m0,0l49530,0l49530,9144l0,9144l0,0">
                  <v:stroke weight="0pt" endcap="flat" joinstyle="miter" miterlimit="10" on="false" color="#000000" opacity="0"/>
                  <v:fill on="true" color="#000000"/>
                </v:shape>
                <v:shape id="Shape 172561" style="position:absolute;width:6629;height:91;left:19110;top:1882;" coordsize="662940,9144" path="m0,0l662940,0l662940,9144l0,9144l0,0">
                  <v:stroke weight="0pt" endcap="flat" joinstyle="miter" miterlimit="10" on="false" color="#000000" opacity="0"/>
                  <v:fill on="true" color="#000000"/>
                </v:shape>
                <v:shape id="Shape 172562" style="position:absolute;width:6629;height:91;left:19110;top:2049;" coordsize="662940,9144" path="m0,0l662940,0l662940,9144l0,9144l0,0">
                  <v:stroke weight="0pt" endcap="flat" joinstyle="miter" miterlimit="10" on="false" color="#000000" opacity="0"/>
                  <v:fill on="true" color="#000000"/>
                </v:shape>
                <v:shape id="Shape 172563" style="position:absolute;width:495;height:91;left:25740;top:1882;" coordsize="49530,9144" path="m0,0l49530,0l49530,9144l0,9144l0,0">
                  <v:stroke weight="0pt" endcap="flat" joinstyle="miter" miterlimit="10" on="false" color="#000000" opacity="0"/>
                  <v:fill on="true" color="#000000"/>
                </v:shape>
                <v:shape id="Shape 172564" style="position:absolute;width:495;height:91;left:25740;top:2049;" coordsize="49530,9144" path="m0,0l49530,0l49530,9144l0,9144l0,0">
                  <v:stroke weight="0pt" endcap="flat" joinstyle="miter" miterlimit="10" on="false" color="#000000" opacity="0"/>
                  <v:fill on="true" color="#000000"/>
                </v:shape>
                <v:shape id="Shape 172565" style="position:absolute;width:6644;height:91;left:26235;top:1882;" coordsize="664464,9144" path="m0,0l664464,0l664464,9144l0,9144l0,0">
                  <v:stroke weight="0pt" endcap="flat" joinstyle="miter" miterlimit="10" on="false" color="#000000" opacity="0"/>
                  <v:fill on="true" color="#000000"/>
                </v:shape>
                <v:shape id="Shape 172566" style="position:absolute;width:6644;height:91;left:26235;top:2049;" coordsize="664464,9144" path="m0,0l664464,0l664464,9144l0,9144l0,0">
                  <v:stroke weight="0pt" endcap="flat" joinstyle="miter" miterlimit="10" on="false" color="#000000" opacity="0"/>
                  <v:fill on="true" color="#000000"/>
                </v:shape>
                <v:shape id="Shape 172567" style="position:absolute;width:495;height:91;left:32880;top:1882;" coordsize="49530,9144" path="m0,0l49530,0l49530,9144l0,9144l0,0">
                  <v:stroke weight="0pt" endcap="flat" joinstyle="miter" miterlimit="10" on="false" color="#000000" opacity="0"/>
                  <v:fill on="true" color="#000000"/>
                </v:shape>
                <v:shape id="Shape 172568" style="position:absolute;width:495;height:91;left:32880;top:2049;" coordsize="49530,9144" path="m0,0l49530,0l49530,9144l0,9144l0,0">
                  <v:stroke weight="0pt" endcap="flat" joinstyle="miter" miterlimit="10" on="false" color="#000000" opacity="0"/>
                  <v:fill on="true" color="#000000"/>
                </v:shape>
                <v:shape id="Shape 172569" style="position:absolute;width:5334;height:91;left:33375;top:1882;" coordsize="533400,9144" path="m0,0l533400,0l533400,9144l0,9144l0,0">
                  <v:stroke weight="0pt" endcap="flat" joinstyle="miter" miterlimit="10" on="false" color="#000000" opacity="0"/>
                  <v:fill on="true" color="#000000"/>
                </v:shape>
                <v:shape id="Shape 172570" style="position:absolute;width:5334;height:91;left:33375;top:2049;" coordsize="533400,9144" path="m0,0l533400,0l533400,9144l0,9144l0,0">
                  <v:stroke weight="0pt" endcap="flat" joinstyle="miter" miterlimit="10" on="false" color="#000000" opacity="0"/>
                  <v:fill on="true" color="#000000"/>
                </v:shape>
                <v:shape id="Shape 172571" style="position:absolute;width:18707;height:91;left:0;top:3764;" coordsize="1870710,9144" path="m0,0l1870710,0l1870710,9144l0,9144l0,0">
                  <v:stroke weight="0pt" endcap="flat" joinstyle="miter" miterlimit="10" on="false" color="#000000" opacity="0"/>
                  <v:fill on="true" color="#000000"/>
                </v:shape>
                <v:shape id="Shape 172572" style="position:absolute;width:7033;height:91;left:18707;top:3764;" coordsize="703326,9144" path="m0,0l703326,0l703326,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Phillips-Perron test statistic </w:t>
      </w:r>
      <w:r>
        <w:rPr>
          <w:rFonts w:ascii="Arial" w:eastAsia="Arial" w:hAnsi="Arial" w:cs="Arial"/>
          <w:sz w:val="19"/>
        </w:rPr>
        <w:tab/>
      </w:r>
      <w:r>
        <w:rPr>
          <w:rFonts w:ascii="Arial" w:eastAsia="Arial" w:hAnsi="Arial" w:cs="Arial"/>
          <w:sz w:val="19"/>
          <w:u w:val="single" w:color="000000"/>
        </w:rPr>
        <w:t xml:space="preserve">-3.190013 </w:t>
      </w:r>
      <w:r>
        <w:rPr>
          <w:rFonts w:ascii="Arial" w:eastAsia="Arial" w:hAnsi="Arial" w:cs="Arial"/>
          <w:sz w:val="19"/>
          <w:u w:val="single" w:color="000000"/>
        </w:rPr>
        <w:tab/>
        <w:t xml:space="preserve"> 0.1211 </w:t>
      </w:r>
    </w:p>
    <w:tbl>
      <w:tblPr>
        <w:tblStyle w:val="TableGrid"/>
        <w:tblW w:w="6096" w:type="dxa"/>
        <w:tblInd w:w="658" w:type="dxa"/>
        <w:tblCellMar>
          <w:top w:w="0" w:type="dxa"/>
          <w:left w:w="0" w:type="dxa"/>
          <w:bottom w:w="0" w:type="dxa"/>
          <w:right w:w="0" w:type="dxa"/>
        </w:tblCellMar>
        <w:tblLook w:val="04A0" w:firstRow="1" w:lastRow="0" w:firstColumn="1" w:lastColumn="0" w:noHBand="0" w:noVBand="1"/>
      </w:tblPr>
      <w:tblGrid>
        <w:gridCol w:w="3493"/>
        <w:gridCol w:w="698"/>
        <w:gridCol w:w="1905"/>
      </w:tblGrid>
      <w:tr w:rsidR="00987387" w14:paraId="154B749B" w14:textId="77777777">
        <w:trPr>
          <w:trHeight w:val="245"/>
        </w:trPr>
        <w:tc>
          <w:tcPr>
            <w:tcW w:w="3493" w:type="dxa"/>
            <w:tcBorders>
              <w:top w:val="nil"/>
              <w:left w:val="nil"/>
              <w:bottom w:val="nil"/>
              <w:right w:val="nil"/>
            </w:tcBorders>
          </w:tcPr>
          <w:p w14:paraId="780DF856" w14:textId="77777777" w:rsidR="00987387" w:rsidRDefault="00D205D0">
            <w:pPr>
              <w:tabs>
                <w:tab w:val="center" w:pos="2422"/>
              </w:tabs>
              <w:spacing w:after="0"/>
            </w:pPr>
            <w:r>
              <w:rPr>
                <w:rFonts w:ascii="Arial" w:eastAsia="Arial" w:hAnsi="Arial" w:cs="Arial"/>
                <w:sz w:val="19"/>
              </w:rPr>
              <w:t xml:space="preserve">Test critical values: </w:t>
            </w:r>
            <w:r>
              <w:rPr>
                <w:rFonts w:ascii="Arial" w:eastAsia="Arial" w:hAnsi="Arial" w:cs="Arial"/>
                <w:sz w:val="19"/>
              </w:rPr>
              <w:tab/>
              <w:t xml:space="preserve">1% level </w:t>
            </w:r>
          </w:p>
        </w:tc>
        <w:tc>
          <w:tcPr>
            <w:tcW w:w="698" w:type="dxa"/>
            <w:tcBorders>
              <w:top w:val="nil"/>
              <w:left w:val="nil"/>
              <w:bottom w:val="nil"/>
              <w:right w:val="nil"/>
            </w:tcBorders>
          </w:tcPr>
          <w:p w14:paraId="4AFCF394"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651943D0" w14:textId="77777777" w:rsidR="00987387" w:rsidRDefault="00D205D0">
            <w:pPr>
              <w:tabs>
                <w:tab w:val="center" w:pos="1444"/>
              </w:tabs>
              <w:spacing w:after="0"/>
            </w:pPr>
            <w:r>
              <w:rPr>
                <w:rFonts w:ascii="Arial" w:eastAsia="Arial" w:hAnsi="Arial" w:cs="Arial"/>
                <w:sz w:val="19"/>
              </w:rPr>
              <w:t xml:space="preserve">-4.667883 </w:t>
            </w:r>
            <w:r>
              <w:rPr>
                <w:rFonts w:ascii="Arial" w:eastAsia="Arial" w:hAnsi="Arial" w:cs="Arial"/>
                <w:sz w:val="19"/>
              </w:rPr>
              <w:tab/>
              <w:t xml:space="preserve"> </w:t>
            </w:r>
          </w:p>
        </w:tc>
      </w:tr>
      <w:tr w:rsidR="00987387" w14:paraId="1A57EBFA" w14:textId="77777777">
        <w:trPr>
          <w:trHeight w:val="217"/>
        </w:trPr>
        <w:tc>
          <w:tcPr>
            <w:tcW w:w="3493" w:type="dxa"/>
            <w:tcBorders>
              <w:top w:val="nil"/>
              <w:left w:val="nil"/>
              <w:bottom w:val="nil"/>
              <w:right w:val="nil"/>
            </w:tcBorders>
          </w:tcPr>
          <w:p w14:paraId="0AC52352" w14:textId="77777777" w:rsidR="00987387" w:rsidRDefault="00D205D0">
            <w:pPr>
              <w:tabs>
                <w:tab w:val="center" w:pos="955"/>
                <w:tab w:val="center" w:pos="2422"/>
              </w:tabs>
              <w:spacing w:after="0"/>
            </w:pPr>
            <w:r>
              <w:tab/>
            </w:r>
            <w:r>
              <w:rPr>
                <w:rFonts w:ascii="Arial" w:eastAsia="Arial" w:hAnsi="Arial" w:cs="Arial"/>
                <w:sz w:val="19"/>
              </w:rPr>
              <w:t xml:space="preserve"> </w:t>
            </w:r>
            <w:r>
              <w:rPr>
                <w:rFonts w:ascii="Arial" w:eastAsia="Arial" w:hAnsi="Arial" w:cs="Arial"/>
                <w:sz w:val="19"/>
              </w:rPr>
              <w:tab/>
              <w:t xml:space="preserve">5% level </w:t>
            </w:r>
          </w:p>
        </w:tc>
        <w:tc>
          <w:tcPr>
            <w:tcW w:w="698" w:type="dxa"/>
            <w:tcBorders>
              <w:top w:val="nil"/>
              <w:left w:val="nil"/>
              <w:bottom w:val="nil"/>
              <w:right w:val="nil"/>
            </w:tcBorders>
          </w:tcPr>
          <w:p w14:paraId="47E8BF6E"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4704B31B" w14:textId="77777777" w:rsidR="00987387" w:rsidRDefault="00D205D0">
            <w:pPr>
              <w:tabs>
                <w:tab w:val="center" w:pos="1446"/>
              </w:tabs>
              <w:spacing w:after="0"/>
            </w:pPr>
            <w:r>
              <w:rPr>
                <w:rFonts w:ascii="Arial" w:eastAsia="Arial" w:hAnsi="Arial" w:cs="Arial"/>
                <w:sz w:val="19"/>
              </w:rPr>
              <w:t xml:space="preserve">-3.733200 </w:t>
            </w:r>
            <w:r>
              <w:rPr>
                <w:rFonts w:ascii="Arial" w:eastAsia="Arial" w:hAnsi="Arial" w:cs="Arial"/>
                <w:sz w:val="19"/>
              </w:rPr>
              <w:tab/>
              <w:t xml:space="preserve"> </w:t>
            </w:r>
          </w:p>
        </w:tc>
      </w:tr>
      <w:tr w:rsidR="00987387" w14:paraId="3E6BB9E7" w14:textId="77777777">
        <w:trPr>
          <w:trHeight w:val="245"/>
        </w:trPr>
        <w:tc>
          <w:tcPr>
            <w:tcW w:w="3493" w:type="dxa"/>
            <w:tcBorders>
              <w:top w:val="nil"/>
              <w:left w:val="nil"/>
              <w:bottom w:val="nil"/>
              <w:right w:val="nil"/>
            </w:tcBorders>
          </w:tcPr>
          <w:p w14:paraId="3A048F24" w14:textId="77777777" w:rsidR="00987387" w:rsidRDefault="00D205D0">
            <w:pPr>
              <w:tabs>
                <w:tab w:val="center" w:pos="955"/>
                <w:tab w:val="center" w:pos="2421"/>
              </w:tabs>
              <w:spacing w:after="0"/>
            </w:pPr>
            <w:r>
              <w:rPr>
                <w:noProof/>
              </w:rPr>
              <mc:AlternateContent>
                <mc:Choice Requires="wpg">
                  <w:drawing>
                    <wp:anchor distT="0" distB="0" distL="114300" distR="114300" simplePos="0" relativeHeight="251687936" behindDoc="1" locked="0" layoutInCell="1" allowOverlap="1" wp14:anchorId="351F849D" wp14:editId="152F4119">
                      <wp:simplePos x="0" y="0"/>
                      <wp:positionH relativeFrom="column">
                        <wp:posOffset>0</wp:posOffset>
                      </wp:positionH>
                      <wp:positionV relativeFrom="paragraph">
                        <wp:posOffset>144870</wp:posOffset>
                      </wp:positionV>
                      <wp:extent cx="1911096" cy="25908"/>
                      <wp:effectExtent l="0" t="0" r="0" b="0"/>
                      <wp:wrapNone/>
                      <wp:docPr id="150752" name="Group 150752"/>
                      <wp:cNvGraphicFramePr/>
                      <a:graphic xmlns:a="http://schemas.openxmlformats.org/drawingml/2006/main">
                        <a:graphicData uri="http://schemas.microsoft.com/office/word/2010/wordprocessingGroup">
                          <wpg:wgp>
                            <wpg:cNvGrpSpPr/>
                            <wpg:grpSpPr>
                              <a:xfrm>
                                <a:off x="0" y="0"/>
                                <a:ext cx="1911096" cy="25908"/>
                                <a:chOff x="0" y="0"/>
                                <a:chExt cx="1911096" cy="25908"/>
                              </a:xfrm>
                            </wpg:grpSpPr>
                            <wps:wsp>
                              <wps:cNvPr id="172573" name="Shape 172573"/>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74" name="Shape 172574"/>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75" name="Shape 172575"/>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76" name="Shape 172576"/>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77" name="Shape 172577"/>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78" name="Shape 172578"/>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79" name="Shape 172579"/>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80" name="Shape 172580"/>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752" style="width:150.48pt;height:2.03998pt;position:absolute;z-index:-2147483591;mso-position-horizontal-relative:text;mso-position-horizontal:absolute;margin-left:0pt;mso-position-vertical-relative:text;margin-top:11.4071pt;" coordsize="19110,259">
                      <v:shape id="Shape 172581" style="position:absolute;width:12138;height:91;left:0;top:0;" coordsize="1213866,9144" path="m0,0l1213866,0l1213866,9144l0,9144l0,0">
                        <v:stroke weight="0pt" endcap="flat" joinstyle="miter" miterlimit="10" on="false" color="#000000" opacity="0"/>
                        <v:fill on="true" color="#000000"/>
                      </v:shape>
                      <v:shape id="Shape 172582" style="position:absolute;width:12138;height:91;left:0;top:175;" coordsize="1213866,9144" path="m0,0l1213866,0l1213866,9144l0,9144l0,0">
                        <v:stroke weight="0pt" endcap="flat" joinstyle="miter" miterlimit="10" on="false" color="#000000" opacity="0"/>
                        <v:fill on="true" color="#000000"/>
                      </v:shape>
                      <v:shape id="Shape 172583" style="position:absolute;width:495;height:91;left:12138;top:0;" coordsize="49530,9144" path="m0,0l49530,0l49530,9144l0,9144l0,0">
                        <v:stroke weight="0pt" endcap="flat" joinstyle="miter" miterlimit="10" on="false" color="#000000" opacity="0"/>
                        <v:fill on="true" color="#000000"/>
                      </v:shape>
                      <v:shape id="Shape 172584" style="position:absolute;width:495;height:91;left:12138;top:175;" coordsize="49530,9144" path="m0,0l49530,0l49530,9144l0,9144l0,0">
                        <v:stroke weight="0pt" endcap="flat" joinstyle="miter" miterlimit="10" on="false" color="#000000" opacity="0"/>
                        <v:fill on="true" color="#000000"/>
                      </v:shape>
                      <v:shape id="Shape 172585" style="position:absolute;width:5981;height:91;left:12633;top:0;" coordsize="598170,9144" path="m0,0l598170,0l598170,9144l0,9144l0,0">
                        <v:stroke weight="0pt" endcap="flat" joinstyle="miter" miterlimit="10" on="false" color="#000000" opacity="0"/>
                        <v:fill on="true" color="#000000"/>
                      </v:shape>
                      <v:shape id="Shape 172586" style="position:absolute;width:5981;height:91;left:12633;top:175;" coordsize="598170,9144" path="m0,0l598170,0l598170,9144l0,9144l0,0">
                        <v:stroke weight="0pt" endcap="flat" joinstyle="miter" miterlimit="10" on="false" color="#000000" opacity="0"/>
                        <v:fill on="true" color="#000000"/>
                      </v:shape>
                      <v:shape id="Shape 172587" style="position:absolute;width:495;height:91;left:18615;top:0;" coordsize="49530,9144" path="m0,0l49530,0l49530,9144l0,9144l0,0">
                        <v:stroke weight="0pt" endcap="flat" joinstyle="miter" miterlimit="10" on="false" color="#000000" opacity="0"/>
                        <v:fill on="true" color="#000000"/>
                      </v:shape>
                      <v:shape id="Shape 172588" style="position:absolute;width:495;height:91;left:18615;top:175;" coordsize="49530,9144" path="m0,0l49530,0l49530,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 </w:t>
            </w:r>
            <w:r>
              <w:rPr>
                <w:rFonts w:ascii="Arial" w:eastAsia="Arial" w:hAnsi="Arial" w:cs="Arial"/>
                <w:sz w:val="19"/>
              </w:rPr>
              <w:tab/>
              <w:t>10% level</w:t>
            </w:r>
          </w:p>
        </w:tc>
        <w:tc>
          <w:tcPr>
            <w:tcW w:w="698" w:type="dxa"/>
            <w:tcBorders>
              <w:top w:val="nil"/>
              <w:left w:val="nil"/>
              <w:bottom w:val="nil"/>
              <w:right w:val="nil"/>
            </w:tcBorders>
            <w:vAlign w:val="bottom"/>
          </w:tcPr>
          <w:p w14:paraId="5BF43031" w14:textId="77777777" w:rsidR="00987387" w:rsidRDefault="00D205D0">
            <w:pPr>
              <w:spacing w:after="0"/>
              <w:ind w:left="-483"/>
            </w:pPr>
            <w:r>
              <w:rPr>
                <w:noProof/>
              </w:rPr>
              <mc:AlternateContent>
                <mc:Choice Requires="wpg">
                  <w:drawing>
                    <wp:inline distT="0" distB="0" distL="0" distR="0" wp14:anchorId="50E10930" wp14:editId="642A5D9D">
                      <wp:extent cx="712470" cy="25908"/>
                      <wp:effectExtent l="0" t="0" r="0" b="0"/>
                      <wp:docPr id="150786" name="Group 150786"/>
                      <wp:cNvGraphicFramePr/>
                      <a:graphic xmlns:a="http://schemas.openxmlformats.org/drawingml/2006/main">
                        <a:graphicData uri="http://schemas.microsoft.com/office/word/2010/wordprocessingGroup">
                          <wpg:wgp>
                            <wpg:cNvGrpSpPr/>
                            <wpg:grpSpPr>
                              <a:xfrm>
                                <a:off x="0" y="0"/>
                                <a:ext cx="712470" cy="25908"/>
                                <a:chOff x="0" y="0"/>
                                <a:chExt cx="712470" cy="25908"/>
                              </a:xfrm>
                            </wpg:grpSpPr>
                            <wps:wsp>
                              <wps:cNvPr id="172589" name="Shape 172589"/>
                              <wps:cNvSpPr/>
                              <wps:spPr>
                                <a:xfrm>
                                  <a:off x="0"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90" name="Shape 172590"/>
                              <wps:cNvSpPr/>
                              <wps:spPr>
                                <a:xfrm>
                                  <a:off x="0"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91" name="Shape 172591"/>
                              <wps:cNvSpPr/>
                              <wps:spPr>
                                <a:xfrm>
                                  <a:off x="66294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92" name="Shape 172592"/>
                              <wps:cNvSpPr/>
                              <wps:spPr>
                                <a:xfrm>
                                  <a:off x="66294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0786" style="width:56.1pt;height:2.03998pt;mso-position-horizontal-relative:char;mso-position-vertical-relative:line" coordsize="7124,259">
                      <v:shape id="Shape 172593" style="position:absolute;width:6629;height:91;left:0;top:0;" coordsize="662940,9144" path="m0,0l662940,0l662940,9144l0,9144l0,0">
                        <v:stroke weight="0pt" endcap="flat" joinstyle="miter" miterlimit="10" on="false" color="#000000" opacity="0"/>
                        <v:fill on="true" color="#000000"/>
                      </v:shape>
                      <v:shape id="Shape 172594" style="position:absolute;width:6629;height:91;left:0;top:175;" coordsize="662940,9144" path="m0,0l662940,0l662940,9144l0,9144l0,0">
                        <v:stroke weight="0pt" endcap="flat" joinstyle="miter" miterlimit="10" on="false" color="#000000" opacity="0"/>
                        <v:fill on="true" color="#000000"/>
                      </v:shape>
                      <v:shape id="Shape 172595" style="position:absolute;width:495;height:91;left:6629;top:0;" coordsize="49530,9144" path="m0,0l49530,0l49530,9144l0,9144l0,0">
                        <v:stroke weight="0pt" endcap="flat" joinstyle="miter" miterlimit="10" on="false" color="#000000" opacity="0"/>
                        <v:fill on="true" color="#000000"/>
                      </v:shape>
                      <v:shape id="Shape 172596" style="position:absolute;width:495;height:91;left:6629;top:175;" coordsize="49530,9144" path="m0,0l49530,0l49530,9144l0,9144l0,0">
                        <v:stroke weight="0pt" endcap="flat" joinstyle="miter" miterlimit="10" on="false" color="#000000" opacity="0"/>
                        <v:fill on="true" color="#000000"/>
                      </v:shape>
                    </v:group>
                  </w:pict>
                </mc:Fallback>
              </mc:AlternateContent>
            </w:r>
          </w:p>
        </w:tc>
        <w:tc>
          <w:tcPr>
            <w:tcW w:w="1905" w:type="dxa"/>
            <w:tcBorders>
              <w:top w:val="nil"/>
              <w:left w:val="nil"/>
              <w:bottom w:val="nil"/>
              <w:right w:val="nil"/>
            </w:tcBorders>
          </w:tcPr>
          <w:p w14:paraId="41E9B905" w14:textId="77777777" w:rsidR="00987387" w:rsidRDefault="00D205D0">
            <w:pPr>
              <w:tabs>
                <w:tab w:val="center" w:pos="1445"/>
              </w:tabs>
              <w:spacing w:after="0"/>
            </w:pPr>
            <w:r>
              <w:rPr>
                <w:noProof/>
              </w:rPr>
              <mc:AlternateContent>
                <mc:Choice Requires="wpg">
                  <w:drawing>
                    <wp:anchor distT="0" distB="0" distL="114300" distR="114300" simplePos="0" relativeHeight="251688960" behindDoc="1" locked="0" layoutInCell="1" allowOverlap="1" wp14:anchorId="48562E72" wp14:editId="2D40A029">
                      <wp:simplePos x="0" y="0"/>
                      <wp:positionH relativeFrom="column">
                        <wp:posOffset>-37568</wp:posOffset>
                      </wp:positionH>
                      <wp:positionV relativeFrom="paragraph">
                        <wp:posOffset>144870</wp:posOffset>
                      </wp:positionV>
                      <wp:extent cx="1247394" cy="25908"/>
                      <wp:effectExtent l="0" t="0" r="0" b="0"/>
                      <wp:wrapNone/>
                      <wp:docPr id="150804" name="Group 150804"/>
                      <wp:cNvGraphicFramePr/>
                      <a:graphic xmlns:a="http://schemas.openxmlformats.org/drawingml/2006/main">
                        <a:graphicData uri="http://schemas.microsoft.com/office/word/2010/wordprocessingGroup">
                          <wpg:wgp>
                            <wpg:cNvGrpSpPr/>
                            <wpg:grpSpPr>
                              <a:xfrm>
                                <a:off x="0" y="0"/>
                                <a:ext cx="1247394" cy="25908"/>
                                <a:chOff x="0" y="0"/>
                                <a:chExt cx="1247394" cy="25908"/>
                              </a:xfrm>
                            </wpg:grpSpPr>
                            <wps:wsp>
                              <wps:cNvPr id="172597" name="Shape 172597"/>
                              <wps:cNvSpPr/>
                              <wps:spPr>
                                <a:xfrm>
                                  <a:off x="0"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98" name="Shape 172598"/>
                              <wps:cNvSpPr/>
                              <wps:spPr>
                                <a:xfrm>
                                  <a:off x="0"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99" name="Shape 172599"/>
                              <wps:cNvSpPr/>
                              <wps:spPr>
                                <a:xfrm>
                                  <a:off x="664464"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00" name="Shape 172600"/>
                              <wps:cNvSpPr/>
                              <wps:spPr>
                                <a:xfrm>
                                  <a:off x="664464"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01" name="Shape 172601"/>
                              <wps:cNvSpPr/>
                              <wps:spPr>
                                <a:xfrm>
                                  <a:off x="713994"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02" name="Shape 172602"/>
                              <wps:cNvSpPr/>
                              <wps:spPr>
                                <a:xfrm>
                                  <a:off x="713994"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804" style="width:98.22pt;height:2.03998pt;position:absolute;z-index:-2147483580;mso-position-horizontal-relative:text;mso-position-horizontal:absolute;margin-left:-2.95819pt;mso-position-vertical-relative:text;margin-top:11.4071pt;" coordsize="12473,259">
                      <v:shape id="Shape 172603" style="position:absolute;width:6644;height:91;left:0;top:0;" coordsize="664464,9144" path="m0,0l664464,0l664464,9144l0,9144l0,0">
                        <v:stroke weight="0pt" endcap="flat" joinstyle="miter" miterlimit="10" on="false" color="#000000" opacity="0"/>
                        <v:fill on="true" color="#000000"/>
                      </v:shape>
                      <v:shape id="Shape 172604" style="position:absolute;width:6644;height:91;left:0;top:175;" coordsize="664464,9144" path="m0,0l664464,0l664464,9144l0,9144l0,0">
                        <v:stroke weight="0pt" endcap="flat" joinstyle="miter" miterlimit="10" on="false" color="#000000" opacity="0"/>
                        <v:fill on="true" color="#000000"/>
                      </v:shape>
                      <v:shape id="Shape 172605" style="position:absolute;width:495;height:91;left:6644;top:0;" coordsize="49530,9144" path="m0,0l49530,0l49530,9144l0,9144l0,0">
                        <v:stroke weight="0pt" endcap="flat" joinstyle="miter" miterlimit="10" on="false" color="#000000" opacity="0"/>
                        <v:fill on="true" color="#000000"/>
                      </v:shape>
                      <v:shape id="Shape 172606" style="position:absolute;width:495;height:91;left:6644;top:175;" coordsize="49530,9144" path="m0,0l49530,0l49530,9144l0,9144l0,0">
                        <v:stroke weight="0pt" endcap="flat" joinstyle="miter" miterlimit="10" on="false" color="#000000" opacity="0"/>
                        <v:fill on="true" color="#000000"/>
                      </v:shape>
                      <v:shape id="Shape 172607" style="position:absolute;width:5334;height:91;left:7139;top:0;" coordsize="533400,9144" path="m0,0l533400,0l533400,9144l0,9144l0,0">
                        <v:stroke weight="0pt" endcap="flat" joinstyle="miter" miterlimit="10" on="false" color="#000000" opacity="0"/>
                        <v:fill on="true" color="#000000"/>
                      </v:shape>
                      <v:shape id="Shape 172608" style="position:absolute;width:5334;height:91;left:7139;top:175;" coordsize="533400,9144" path="m0,0l533400,0l533400,9144l0,9144l0,0">
                        <v:stroke weight="0pt" endcap="flat" joinstyle="miter" miterlimit="10" on="false" color="#000000" opacity="0"/>
                        <v:fill on="true" color="#000000"/>
                      </v:shape>
                    </v:group>
                  </w:pict>
                </mc:Fallback>
              </mc:AlternateContent>
            </w:r>
            <w:r>
              <w:rPr>
                <w:rFonts w:ascii="Arial" w:eastAsia="Arial" w:hAnsi="Arial" w:cs="Arial"/>
                <w:sz w:val="19"/>
              </w:rPr>
              <w:t>-3.310349</w:t>
            </w:r>
            <w:r>
              <w:rPr>
                <w:rFonts w:ascii="Arial" w:eastAsia="Arial" w:hAnsi="Arial" w:cs="Arial"/>
                <w:sz w:val="19"/>
              </w:rPr>
              <w:tab/>
              <w:t xml:space="preserve"> </w:t>
            </w:r>
          </w:p>
        </w:tc>
      </w:tr>
    </w:tbl>
    <w:p w14:paraId="45C79887" w14:textId="77777777" w:rsidR="00987387" w:rsidRDefault="00D205D0">
      <w:pPr>
        <w:spacing w:after="4" w:line="248" w:lineRule="auto"/>
        <w:ind w:left="683" w:hanging="10"/>
      </w:pPr>
      <w:r>
        <w:rPr>
          <w:rFonts w:ascii="Arial" w:eastAsia="Arial" w:hAnsi="Arial" w:cs="Arial"/>
          <w:sz w:val="19"/>
        </w:rPr>
        <w:t xml:space="preserve">*MacKinnon (1996) one-sided p-values. </w:t>
      </w:r>
    </w:p>
    <w:p w14:paraId="15334312" w14:textId="77777777" w:rsidR="00987387" w:rsidRDefault="00D205D0">
      <w:pPr>
        <w:spacing w:after="4" w:line="248" w:lineRule="auto"/>
        <w:ind w:left="683" w:hanging="10"/>
      </w:pPr>
      <w:r>
        <w:rPr>
          <w:rFonts w:ascii="Arial" w:eastAsia="Arial" w:hAnsi="Arial" w:cs="Arial"/>
          <w:sz w:val="19"/>
        </w:rPr>
        <w:t xml:space="preserve">Warning: Probabilities and critical values calculated for 20 observations                  and may not be accurate for a sample size of 16 </w:t>
      </w:r>
    </w:p>
    <w:p w14:paraId="6AA0BCB6" w14:textId="77777777" w:rsidR="00987387" w:rsidRDefault="00D205D0">
      <w:pPr>
        <w:spacing w:after="0"/>
        <w:ind w:left="1613"/>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tbl>
      <w:tblPr>
        <w:tblStyle w:val="TableGrid"/>
        <w:tblW w:w="6109" w:type="dxa"/>
        <w:tblInd w:w="644" w:type="dxa"/>
        <w:tblCellMar>
          <w:top w:w="0" w:type="dxa"/>
          <w:left w:w="0" w:type="dxa"/>
          <w:bottom w:w="0" w:type="dxa"/>
          <w:right w:w="0" w:type="dxa"/>
        </w:tblCellMar>
        <w:tblLook w:val="04A0" w:firstRow="1" w:lastRow="0" w:firstColumn="1" w:lastColumn="0" w:noHBand="0" w:noVBand="1"/>
      </w:tblPr>
      <w:tblGrid>
        <w:gridCol w:w="2047"/>
        <w:gridCol w:w="1185"/>
        <w:gridCol w:w="1082"/>
        <w:gridCol w:w="955"/>
        <w:gridCol w:w="840"/>
      </w:tblGrid>
      <w:tr w:rsidR="00987387" w14:paraId="4197DD7D" w14:textId="77777777">
        <w:trPr>
          <w:trHeight w:val="507"/>
        </w:trPr>
        <w:tc>
          <w:tcPr>
            <w:tcW w:w="5269" w:type="dxa"/>
            <w:gridSpan w:val="4"/>
            <w:tcBorders>
              <w:top w:val="double" w:sz="6" w:space="0" w:color="000000"/>
              <w:left w:val="nil"/>
              <w:bottom w:val="nil"/>
              <w:right w:val="nil"/>
            </w:tcBorders>
          </w:tcPr>
          <w:p w14:paraId="337494A5" w14:textId="77777777" w:rsidR="00987387" w:rsidRDefault="00D205D0">
            <w:pPr>
              <w:spacing w:after="0"/>
              <w:ind w:left="42"/>
            </w:pPr>
            <w:r>
              <w:rPr>
                <w:rFonts w:ascii="Arial" w:eastAsia="Arial" w:hAnsi="Arial" w:cs="Arial"/>
                <w:sz w:val="19"/>
              </w:rPr>
              <w:t xml:space="preserve">Residual variance (no correction) </w:t>
            </w:r>
          </w:p>
        </w:tc>
        <w:tc>
          <w:tcPr>
            <w:tcW w:w="840" w:type="dxa"/>
            <w:tcBorders>
              <w:top w:val="double" w:sz="6" w:space="0" w:color="000000"/>
              <w:left w:val="nil"/>
              <w:bottom w:val="nil"/>
              <w:right w:val="nil"/>
            </w:tcBorders>
          </w:tcPr>
          <w:p w14:paraId="1A774174" w14:textId="77777777" w:rsidR="00987387" w:rsidRDefault="00D205D0">
            <w:pPr>
              <w:spacing w:after="0"/>
              <w:ind w:right="28"/>
              <w:jc w:val="center"/>
            </w:pPr>
            <w:r>
              <w:rPr>
                <w:rFonts w:ascii="Arial" w:eastAsia="Arial" w:hAnsi="Arial" w:cs="Arial"/>
                <w:sz w:val="19"/>
              </w:rPr>
              <w:t xml:space="preserve"> </w:t>
            </w:r>
          </w:p>
          <w:p w14:paraId="6C16CBDD" w14:textId="77777777" w:rsidR="00987387" w:rsidRDefault="00D205D0">
            <w:pPr>
              <w:spacing w:after="0"/>
              <w:ind w:left="-25"/>
              <w:jc w:val="both"/>
            </w:pPr>
            <w:r>
              <w:rPr>
                <w:rFonts w:ascii="Arial" w:eastAsia="Arial" w:hAnsi="Arial" w:cs="Arial"/>
                <w:sz w:val="19"/>
              </w:rPr>
              <w:t xml:space="preserve">2.97E+08 </w:t>
            </w:r>
          </w:p>
        </w:tc>
      </w:tr>
      <w:tr w:rsidR="00987387" w14:paraId="70DF7CB1" w14:textId="77777777">
        <w:trPr>
          <w:trHeight w:val="438"/>
        </w:trPr>
        <w:tc>
          <w:tcPr>
            <w:tcW w:w="5269" w:type="dxa"/>
            <w:gridSpan w:val="4"/>
            <w:tcBorders>
              <w:top w:val="nil"/>
              <w:left w:val="nil"/>
              <w:bottom w:val="double" w:sz="6" w:space="0" w:color="000000"/>
              <w:right w:val="nil"/>
            </w:tcBorders>
          </w:tcPr>
          <w:p w14:paraId="7A18D627" w14:textId="77777777" w:rsidR="00987387" w:rsidRDefault="00D205D0">
            <w:pPr>
              <w:spacing w:after="0"/>
              <w:ind w:left="42"/>
            </w:pPr>
            <w:r>
              <w:rPr>
                <w:rFonts w:ascii="Arial" w:eastAsia="Arial" w:hAnsi="Arial" w:cs="Arial"/>
                <w:sz w:val="19"/>
              </w:rPr>
              <w:t xml:space="preserve">HAC corrected variance (Bartlett kernel) </w:t>
            </w:r>
          </w:p>
        </w:tc>
        <w:tc>
          <w:tcPr>
            <w:tcW w:w="840" w:type="dxa"/>
            <w:tcBorders>
              <w:top w:val="nil"/>
              <w:left w:val="nil"/>
              <w:bottom w:val="double" w:sz="6" w:space="0" w:color="000000"/>
              <w:right w:val="nil"/>
            </w:tcBorders>
          </w:tcPr>
          <w:p w14:paraId="25DC9CE4" w14:textId="77777777" w:rsidR="00987387" w:rsidRDefault="00D205D0">
            <w:pPr>
              <w:spacing w:after="0"/>
              <w:ind w:right="25"/>
              <w:jc w:val="center"/>
            </w:pPr>
            <w:r>
              <w:rPr>
                <w:rFonts w:ascii="Arial" w:eastAsia="Arial" w:hAnsi="Arial" w:cs="Arial"/>
                <w:sz w:val="19"/>
              </w:rPr>
              <w:t xml:space="preserve"> </w:t>
            </w:r>
          </w:p>
          <w:p w14:paraId="1B7BA116" w14:textId="77777777" w:rsidR="00987387" w:rsidRDefault="00D205D0">
            <w:pPr>
              <w:spacing w:after="0"/>
              <w:ind w:left="-25"/>
              <w:jc w:val="both"/>
            </w:pPr>
            <w:r>
              <w:rPr>
                <w:rFonts w:ascii="Arial" w:eastAsia="Arial" w:hAnsi="Arial" w:cs="Arial"/>
                <w:sz w:val="19"/>
              </w:rPr>
              <w:t xml:space="preserve">2.37E+08 </w:t>
            </w:r>
          </w:p>
        </w:tc>
      </w:tr>
      <w:tr w:rsidR="00987387" w14:paraId="0421B920" w14:textId="77777777">
        <w:trPr>
          <w:trHeight w:val="1811"/>
        </w:trPr>
        <w:tc>
          <w:tcPr>
            <w:tcW w:w="4315" w:type="dxa"/>
            <w:gridSpan w:val="3"/>
            <w:tcBorders>
              <w:top w:val="double" w:sz="6" w:space="0" w:color="000000"/>
              <w:left w:val="nil"/>
              <w:bottom w:val="double" w:sz="6" w:space="0" w:color="000000"/>
              <w:right w:val="nil"/>
            </w:tcBorders>
          </w:tcPr>
          <w:p w14:paraId="48BF78E1" w14:textId="77777777" w:rsidR="00987387" w:rsidRDefault="00D205D0">
            <w:pPr>
              <w:spacing w:after="0"/>
              <w:ind w:left="968"/>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p>
          <w:p w14:paraId="748D1CD6" w14:textId="77777777" w:rsidR="00987387" w:rsidRDefault="00D205D0">
            <w:pPr>
              <w:spacing w:after="0"/>
              <w:ind w:left="968"/>
            </w:pPr>
            <w:r>
              <w:rPr>
                <w:rFonts w:ascii="Arial" w:eastAsia="Arial" w:hAnsi="Arial" w:cs="Arial"/>
                <w:sz w:val="19"/>
              </w:rPr>
              <w:t xml:space="preserve"> </w:t>
            </w:r>
          </w:p>
          <w:p w14:paraId="64983A6C" w14:textId="77777777" w:rsidR="00987387" w:rsidRDefault="00D205D0">
            <w:pPr>
              <w:spacing w:after="0"/>
              <w:ind w:left="42"/>
            </w:pPr>
            <w:r>
              <w:rPr>
                <w:rFonts w:ascii="Arial" w:eastAsia="Arial" w:hAnsi="Arial" w:cs="Arial"/>
                <w:sz w:val="19"/>
              </w:rPr>
              <w:t xml:space="preserve">Phillips-Perron Test Equation </w:t>
            </w:r>
          </w:p>
          <w:p w14:paraId="3F0624AA" w14:textId="77777777" w:rsidR="00987387" w:rsidRDefault="00D205D0">
            <w:pPr>
              <w:spacing w:after="0" w:line="240" w:lineRule="auto"/>
              <w:ind w:left="42" w:right="1125"/>
            </w:pPr>
            <w:r>
              <w:rPr>
                <w:rFonts w:ascii="Arial" w:eastAsia="Arial" w:hAnsi="Arial" w:cs="Arial"/>
                <w:sz w:val="19"/>
              </w:rPr>
              <w:t>Dependent Variable: D(X1,2) Method: Least Squares</w:t>
            </w:r>
          </w:p>
          <w:p w14:paraId="69B96905" w14:textId="77777777" w:rsidR="00987387" w:rsidRDefault="00D205D0">
            <w:pPr>
              <w:spacing w:after="0"/>
              <w:ind w:left="42"/>
            </w:pPr>
            <w:r>
              <w:rPr>
                <w:rFonts w:ascii="Arial" w:eastAsia="Arial" w:hAnsi="Arial" w:cs="Arial"/>
                <w:sz w:val="19"/>
              </w:rPr>
              <w:t xml:space="preserve">Date: 11/02/07   Time: 14:57 </w:t>
            </w:r>
          </w:p>
          <w:p w14:paraId="08FEC7CD" w14:textId="77777777" w:rsidR="00987387" w:rsidRDefault="00D205D0">
            <w:pPr>
              <w:spacing w:after="0"/>
              <w:ind w:left="42"/>
            </w:pPr>
            <w:r>
              <w:rPr>
                <w:rFonts w:ascii="Arial" w:eastAsia="Arial" w:hAnsi="Arial" w:cs="Arial"/>
                <w:sz w:val="19"/>
              </w:rPr>
              <w:t xml:space="preserve">Sample(adjusted): 1990 2005 </w:t>
            </w:r>
          </w:p>
          <w:p w14:paraId="3143B4ED" w14:textId="77777777" w:rsidR="00987387" w:rsidRDefault="00D205D0">
            <w:pPr>
              <w:spacing w:after="0"/>
              <w:ind w:left="42"/>
              <w:jc w:val="both"/>
            </w:pPr>
            <w:r>
              <w:rPr>
                <w:rFonts w:ascii="Arial" w:eastAsia="Arial" w:hAnsi="Arial" w:cs="Arial"/>
                <w:sz w:val="19"/>
              </w:rPr>
              <w:t>Included observations: 16 after adjusting endpoints</w:t>
            </w:r>
          </w:p>
        </w:tc>
        <w:tc>
          <w:tcPr>
            <w:tcW w:w="955" w:type="dxa"/>
            <w:tcBorders>
              <w:top w:val="double" w:sz="6" w:space="0" w:color="000000"/>
              <w:left w:val="nil"/>
              <w:bottom w:val="double" w:sz="6" w:space="0" w:color="000000"/>
              <w:right w:val="nil"/>
            </w:tcBorders>
          </w:tcPr>
          <w:p w14:paraId="0D80BD72" w14:textId="77777777" w:rsidR="00987387" w:rsidRDefault="00D205D0">
            <w:pPr>
              <w:spacing w:after="0"/>
              <w:ind w:left="314"/>
            </w:pPr>
            <w:r>
              <w:rPr>
                <w:rFonts w:ascii="Arial" w:eastAsia="Arial" w:hAnsi="Arial" w:cs="Arial"/>
                <w:sz w:val="19"/>
              </w:rPr>
              <w:t xml:space="preserve"> </w:t>
            </w:r>
          </w:p>
        </w:tc>
        <w:tc>
          <w:tcPr>
            <w:tcW w:w="840" w:type="dxa"/>
            <w:tcBorders>
              <w:top w:val="double" w:sz="6" w:space="0" w:color="000000"/>
              <w:left w:val="nil"/>
              <w:bottom w:val="double" w:sz="6" w:space="0" w:color="000000"/>
              <w:right w:val="nil"/>
            </w:tcBorders>
          </w:tcPr>
          <w:p w14:paraId="1EF06D9F" w14:textId="77777777" w:rsidR="00987387" w:rsidRDefault="00D205D0">
            <w:pPr>
              <w:spacing w:after="0"/>
              <w:ind w:right="27"/>
              <w:jc w:val="center"/>
            </w:pPr>
            <w:r>
              <w:rPr>
                <w:rFonts w:ascii="Arial" w:eastAsia="Arial" w:hAnsi="Arial" w:cs="Arial"/>
                <w:sz w:val="19"/>
              </w:rPr>
              <w:t xml:space="preserve"> </w:t>
            </w:r>
          </w:p>
          <w:p w14:paraId="08AA30E0" w14:textId="77777777" w:rsidR="00987387" w:rsidRDefault="00D205D0">
            <w:pPr>
              <w:spacing w:after="0"/>
              <w:ind w:right="27"/>
              <w:jc w:val="center"/>
            </w:pPr>
            <w:r>
              <w:rPr>
                <w:rFonts w:ascii="Arial" w:eastAsia="Arial" w:hAnsi="Arial" w:cs="Arial"/>
                <w:sz w:val="19"/>
              </w:rPr>
              <w:t xml:space="preserve"> </w:t>
            </w:r>
          </w:p>
        </w:tc>
      </w:tr>
      <w:tr w:rsidR="00987387" w14:paraId="0AEF9A58" w14:textId="77777777">
        <w:trPr>
          <w:trHeight w:val="297"/>
        </w:trPr>
        <w:tc>
          <w:tcPr>
            <w:tcW w:w="2048" w:type="dxa"/>
            <w:tcBorders>
              <w:top w:val="double" w:sz="6" w:space="0" w:color="000000"/>
              <w:left w:val="nil"/>
              <w:bottom w:val="double" w:sz="6" w:space="0" w:color="000000"/>
              <w:right w:val="nil"/>
            </w:tcBorders>
          </w:tcPr>
          <w:p w14:paraId="1CC7B980" w14:textId="77777777" w:rsidR="00987387" w:rsidRDefault="00D205D0">
            <w:pPr>
              <w:spacing w:after="0"/>
              <w:ind w:right="111"/>
              <w:jc w:val="center"/>
            </w:pPr>
            <w:r>
              <w:rPr>
                <w:rFonts w:ascii="Arial" w:eastAsia="Arial" w:hAnsi="Arial" w:cs="Arial"/>
                <w:sz w:val="19"/>
              </w:rPr>
              <w:t xml:space="preserve">Variable </w:t>
            </w:r>
          </w:p>
        </w:tc>
        <w:tc>
          <w:tcPr>
            <w:tcW w:w="1185" w:type="dxa"/>
            <w:tcBorders>
              <w:top w:val="double" w:sz="6" w:space="0" w:color="000000"/>
              <w:left w:val="nil"/>
              <w:bottom w:val="double" w:sz="6" w:space="0" w:color="000000"/>
              <w:right w:val="nil"/>
            </w:tcBorders>
          </w:tcPr>
          <w:p w14:paraId="352411CF" w14:textId="77777777" w:rsidR="00987387" w:rsidRDefault="00D205D0">
            <w:pPr>
              <w:spacing w:after="0"/>
              <w:ind w:left="-20"/>
            </w:pPr>
            <w:r>
              <w:rPr>
                <w:rFonts w:ascii="Arial" w:eastAsia="Arial" w:hAnsi="Arial" w:cs="Arial"/>
                <w:sz w:val="19"/>
              </w:rPr>
              <w:t>Coefficient</w:t>
            </w:r>
          </w:p>
        </w:tc>
        <w:tc>
          <w:tcPr>
            <w:tcW w:w="1081" w:type="dxa"/>
            <w:tcBorders>
              <w:top w:val="double" w:sz="6" w:space="0" w:color="000000"/>
              <w:left w:val="nil"/>
              <w:bottom w:val="double" w:sz="6" w:space="0" w:color="000000"/>
              <w:right w:val="nil"/>
            </w:tcBorders>
          </w:tcPr>
          <w:p w14:paraId="43CBEF6A" w14:textId="77777777" w:rsidR="00987387" w:rsidRDefault="00D205D0">
            <w:pPr>
              <w:spacing w:after="0"/>
            </w:pPr>
            <w:r>
              <w:rPr>
                <w:rFonts w:ascii="Arial" w:eastAsia="Arial" w:hAnsi="Arial" w:cs="Arial"/>
                <w:sz w:val="19"/>
              </w:rPr>
              <w:t>Std. Error</w:t>
            </w:r>
          </w:p>
        </w:tc>
        <w:tc>
          <w:tcPr>
            <w:tcW w:w="955" w:type="dxa"/>
            <w:tcBorders>
              <w:top w:val="double" w:sz="6" w:space="0" w:color="000000"/>
              <w:left w:val="nil"/>
              <w:bottom w:val="double" w:sz="6" w:space="0" w:color="000000"/>
              <w:right w:val="nil"/>
            </w:tcBorders>
          </w:tcPr>
          <w:p w14:paraId="01AC9EB6" w14:textId="77777777" w:rsidR="00987387" w:rsidRDefault="00D205D0">
            <w:pPr>
              <w:spacing w:after="0"/>
              <w:ind w:left="75"/>
            </w:pPr>
            <w:r>
              <w:rPr>
                <w:rFonts w:ascii="Arial" w:eastAsia="Arial" w:hAnsi="Arial" w:cs="Arial"/>
                <w:sz w:val="19"/>
              </w:rPr>
              <w:t>t-Statistic</w:t>
            </w:r>
          </w:p>
        </w:tc>
        <w:tc>
          <w:tcPr>
            <w:tcW w:w="840" w:type="dxa"/>
            <w:tcBorders>
              <w:top w:val="double" w:sz="6" w:space="0" w:color="000000"/>
              <w:left w:val="nil"/>
              <w:bottom w:val="double" w:sz="6" w:space="0" w:color="000000"/>
              <w:right w:val="nil"/>
            </w:tcBorders>
          </w:tcPr>
          <w:p w14:paraId="5651607E" w14:textId="77777777" w:rsidR="00987387" w:rsidRDefault="00D205D0">
            <w:pPr>
              <w:spacing w:after="0"/>
              <w:ind w:right="29"/>
              <w:jc w:val="right"/>
            </w:pPr>
            <w:r>
              <w:rPr>
                <w:rFonts w:ascii="Arial" w:eastAsia="Arial" w:hAnsi="Arial" w:cs="Arial"/>
                <w:sz w:val="19"/>
              </w:rPr>
              <w:t xml:space="preserve">Prob. </w:t>
            </w:r>
          </w:p>
        </w:tc>
      </w:tr>
      <w:tr w:rsidR="00987387" w14:paraId="067B443C" w14:textId="77777777">
        <w:trPr>
          <w:trHeight w:val="290"/>
        </w:trPr>
        <w:tc>
          <w:tcPr>
            <w:tcW w:w="2048" w:type="dxa"/>
            <w:tcBorders>
              <w:top w:val="double" w:sz="6" w:space="0" w:color="000000"/>
              <w:left w:val="nil"/>
              <w:bottom w:val="nil"/>
              <w:right w:val="nil"/>
            </w:tcBorders>
          </w:tcPr>
          <w:p w14:paraId="2500E0E9" w14:textId="77777777" w:rsidR="00987387" w:rsidRDefault="00D205D0">
            <w:pPr>
              <w:spacing w:after="0"/>
              <w:ind w:right="112"/>
              <w:jc w:val="center"/>
            </w:pPr>
            <w:r>
              <w:rPr>
                <w:rFonts w:ascii="Arial" w:eastAsia="Arial" w:hAnsi="Arial" w:cs="Arial"/>
                <w:sz w:val="19"/>
              </w:rPr>
              <w:t xml:space="preserve">D(X1(-1)) </w:t>
            </w:r>
          </w:p>
        </w:tc>
        <w:tc>
          <w:tcPr>
            <w:tcW w:w="1185" w:type="dxa"/>
            <w:tcBorders>
              <w:top w:val="double" w:sz="6" w:space="0" w:color="000000"/>
              <w:left w:val="nil"/>
              <w:bottom w:val="nil"/>
              <w:right w:val="nil"/>
            </w:tcBorders>
          </w:tcPr>
          <w:p w14:paraId="2DC1144D" w14:textId="77777777" w:rsidR="00987387" w:rsidRDefault="00D205D0">
            <w:pPr>
              <w:spacing w:after="0"/>
              <w:ind w:left="21"/>
            </w:pPr>
            <w:r>
              <w:rPr>
                <w:rFonts w:ascii="Arial" w:eastAsia="Arial" w:hAnsi="Arial" w:cs="Arial"/>
                <w:sz w:val="19"/>
              </w:rPr>
              <w:t>-0.912609</w:t>
            </w:r>
          </w:p>
        </w:tc>
        <w:tc>
          <w:tcPr>
            <w:tcW w:w="1081" w:type="dxa"/>
            <w:tcBorders>
              <w:top w:val="double" w:sz="6" w:space="0" w:color="000000"/>
              <w:left w:val="nil"/>
              <w:bottom w:val="nil"/>
              <w:right w:val="nil"/>
            </w:tcBorders>
          </w:tcPr>
          <w:p w14:paraId="633496A7" w14:textId="77777777" w:rsidR="00987387" w:rsidRDefault="00D205D0">
            <w:pPr>
              <w:spacing w:after="0"/>
              <w:ind w:left="20"/>
            </w:pPr>
            <w:r>
              <w:rPr>
                <w:rFonts w:ascii="Arial" w:eastAsia="Arial" w:hAnsi="Arial" w:cs="Arial"/>
                <w:sz w:val="19"/>
              </w:rPr>
              <w:t>0.280169</w:t>
            </w:r>
          </w:p>
        </w:tc>
        <w:tc>
          <w:tcPr>
            <w:tcW w:w="955" w:type="dxa"/>
            <w:tcBorders>
              <w:top w:val="double" w:sz="6" w:space="0" w:color="000000"/>
              <w:left w:val="nil"/>
              <w:bottom w:val="nil"/>
              <w:right w:val="nil"/>
            </w:tcBorders>
          </w:tcPr>
          <w:p w14:paraId="738465D9" w14:textId="77777777" w:rsidR="00987387" w:rsidRDefault="00D205D0">
            <w:pPr>
              <w:spacing w:after="0"/>
            </w:pPr>
            <w:r>
              <w:rPr>
                <w:rFonts w:ascii="Arial" w:eastAsia="Arial" w:hAnsi="Arial" w:cs="Arial"/>
                <w:sz w:val="19"/>
              </w:rPr>
              <w:t>-3.257356</w:t>
            </w:r>
          </w:p>
        </w:tc>
        <w:tc>
          <w:tcPr>
            <w:tcW w:w="840" w:type="dxa"/>
            <w:tcBorders>
              <w:top w:val="double" w:sz="6" w:space="0" w:color="000000"/>
              <w:left w:val="nil"/>
              <w:bottom w:val="nil"/>
              <w:right w:val="nil"/>
            </w:tcBorders>
          </w:tcPr>
          <w:p w14:paraId="3944263A" w14:textId="77777777" w:rsidR="00987387" w:rsidRDefault="00D205D0">
            <w:pPr>
              <w:spacing w:after="0"/>
              <w:ind w:right="29"/>
              <w:jc w:val="right"/>
            </w:pPr>
            <w:r>
              <w:rPr>
                <w:rFonts w:ascii="Arial" w:eastAsia="Arial" w:hAnsi="Arial" w:cs="Arial"/>
                <w:sz w:val="19"/>
              </w:rPr>
              <w:t>0.0062</w:t>
            </w:r>
          </w:p>
        </w:tc>
      </w:tr>
      <w:tr w:rsidR="00987387" w14:paraId="30CCBC3E" w14:textId="77777777">
        <w:trPr>
          <w:trHeight w:val="217"/>
        </w:trPr>
        <w:tc>
          <w:tcPr>
            <w:tcW w:w="2048" w:type="dxa"/>
            <w:tcBorders>
              <w:top w:val="nil"/>
              <w:left w:val="nil"/>
              <w:bottom w:val="nil"/>
              <w:right w:val="nil"/>
            </w:tcBorders>
          </w:tcPr>
          <w:p w14:paraId="41F55803" w14:textId="77777777" w:rsidR="00987387" w:rsidRDefault="00D205D0">
            <w:pPr>
              <w:spacing w:after="0"/>
              <w:ind w:right="112"/>
              <w:jc w:val="center"/>
            </w:pPr>
            <w:r>
              <w:rPr>
                <w:rFonts w:ascii="Arial" w:eastAsia="Arial" w:hAnsi="Arial" w:cs="Arial"/>
                <w:sz w:val="19"/>
              </w:rPr>
              <w:t xml:space="preserve">C </w:t>
            </w:r>
          </w:p>
        </w:tc>
        <w:tc>
          <w:tcPr>
            <w:tcW w:w="1185" w:type="dxa"/>
            <w:tcBorders>
              <w:top w:val="nil"/>
              <w:left w:val="nil"/>
              <w:bottom w:val="nil"/>
              <w:right w:val="nil"/>
            </w:tcBorders>
          </w:tcPr>
          <w:p w14:paraId="7C3E36FD" w14:textId="77777777" w:rsidR="00987387" w:rsidRDefault="00D205D0">
            <w:pPr>
              <w:spacing w:after="0"/>
              <w:ind w:left="84"/>
            </w:pPr>
            <w:r>
              <w:rPr>
                <w:rFonts w:ascii="Arial" w:eastAsia="Arial" w:hAnsi="Arial" w:cs="Arial"/>
                <w:sz w:val="19"/>
              </w:rPr>
              <w:t>12486.10</w:t>
            </w:r>
          </w:p>
        </w:tc>
        <w:tc>
          <w:tcPr>
            <w:tcW w:w="1081" w:type="dxa"/>
            <w:tcBorders>
              <w:top w:val="nil"/>
              <w:left w:val="nil"/>
              <w:bottom w:val="nil"/>
              <w:right w:val="nil"/>
            </w:tcBorders>
          </w:tcPr>
          <w:p w14:paraId="79D0882F" w14:textId="77777777" w:rsidR="00987387" w:rsidRDefault="00D205D0">
            <w:pPr>
              <w:spacing w:after="0"/>
              <w:ind w:left="21"/>
            </w:pPr>
            <w:r>
              <w:rPr>
                <w:rFonts w:ascii="Arial" w:eastAsia="Arial" w:hAnsi="Arial" w:cs="Arial"/>
                <w:sz w:val="19"/>
              </w:rPr>
              <w:t>11730.09</w:t>
            </w:r>
          </w:p>
        </w:tc>
        <w:tc>
          <w:tcPr>
            <w:tcW w:w="955" w:type="dxa"/>
            <w:tcBorders>
              <w:top w:val="nil"/>
              <w:left w:val="nil"/>
              <w:bottom w:val="nil"/>
              <w:right w:val="nil"/>
            </w:tcBorders>
          </w:tcPr>
          <w:p w14:paraId="50057214" w14:textId="77777777" w:rsidR="00987387" w:rsidRDefault="00D205D0">
            <w:pPr>
              <w:spacing w:after="0"/>
              <w:ind w:left="62"/>
            </w:pPr>
            <w:r>
              <w:rPr>
                <w:rFonts w:ascii="Arial" w:eastAsia="Arial" w:hAnsi="Arial" w:cs="Arial"/>
                <w:sz w:val="19"/>
              </w:rPr>
              <w:t>1.064451</w:t>
            </w:r>
          </w:p>
        </w:tc>
        <w:tc>
          <w:tcPr>
            <w:tcW w:w="840" w:type="dxa"/>
            <w:tcBorders>
              <w:top w:val="nil"/>
              <w:left w:val="nil"/>
              <w:bottom w:val="nil"/>
              <w:right w:val="nil"/>
            </w:tcBorders>
          </w:tcPr>
          <w:p w14:paraId="7BF63E9B" w14:textId="77777777" w:rsidR="00987387" w:rsidRDefault="00D205D0">
            <w:pPr>
              <w:spacing w:after="0"/>
              <w:ind w:right="30"/>
              <w:jc w:val="right"/>
            </w:pPr>
            <w:r>
              <w:rPr>
                <w:rFonts w:ascii="Arial" w:eastAsia="Arial" w:hAnsi="Arial" w:cs="Arial"/>
                <w:sz w:val="19"/>
              </w:rPr>
              <w:t>0.3065</w:t>
            </w:r>
          </w:p>
        </w:tc>
      </w:tr>
      <w:tr w:rsidR="00987387" w14:paraId="4BBF6BF0" w14:textId="77777777">
        <w:trPr>
          <w:trHeight w:val="222"/>
        </w:trPr>
        <w:tc>
          <w:tcPr>
            <w:tcW w:w="2048" w:type="dxa"/>
            <w:tcBorders>
              <w:top w:val="nil"/>
              <w:left w:val="nil"/>
              <w:bottom w:val="double" w:sz="5" w:space="0" w:color="000000"/>
              <w:right w:val="nil"/>
            </w:tcBorders>
          </w:tcPr>
          <w:p w14:paraId="395E5AC9" w14:textId="77777777" w:rsidR="00987387" w:rsidRDefault="00D205D0">
            <w:pPr>
              <w:spacing w:after="0"/>
              <w:ind w:right="111"/>
              <w:jc w:val="center"/>
            </w:pPr>
            <w:r>
              <w:rPr>
                <w:rFonts w:ascii="Arial" w:eastAsia="Arial" w:hAnsi="Arial" w:cs="Arial"/>
                <w:sz w:val="19"/>
              </w:rPr>
              <w:t xml:space="preserve">@TREND(1988) </w:t>
            </w:r>
          </w:p>
        </w:tc>
        <w:tc>
          <w:tcPr>
            <w:tcW w:w="1185" w:type="dxa"/>
            <w:tcBorders>
              <w:top w:val="nil"/>
              <w:left w:val="nil"/>
              <w:bottom w:val="double" w:sz="5" w:space="0" w:color="000000"/>
              <w:right w:val="nil"/>
            </w:tcBorders>
          </w:tcPr>
          <w:p w14:paraId="73CD96B3" w14:textId="77777777" w:rsidR="00987387" w:rsidRDefault="00D205D0">
            <w:pPr>
              <w:spacing w:after="0"/>
              <w:ind w:left="84"/>
            </w:pPr>
            <w:r>
              <w:rPr>
                <w:rFonts w:ascii="Arial" w:eastAsia="Arial" w:hAnsi="Arial" w:cs="Arial"/>
                <w:sz w:val="19"/>
              </w:rPr>
              <w:t>135.5646</w:t>
            </w:r>
          </w:p>
        </w:tc>
        <w:tc>
          <w:tcPr>
            <w:tcW w:w="1081" w:type="dxa"/>
            <w:tcBorders>
              <w:top w:val="nil"/>
              <w:left w:val="nil"/>
              <w:bottom w:val="double" w:sz="5" w:space="0" w:color="000000"/>
              <w:right w:val="nil"/>
            </w:tcBorders>
          </w:tcPr>
          <w:p w14:paraId="311B4E62" w14:textId="77777777" w:rsidR="00987387" w:rsidRDefault="00D205D0">
            <w:pPr>
              <w:spacing w:after="0"/>
              <w:ind w:left="20"/>
            </w:pPr>
            <w:r>
              <w:rPr>
                <w:rFonts w:ascii="Arial" w:eastAsia="Arial" w:hAnsi="Arial" w:cs="Arial"/>
                <w:sz w:val="19"/>
              </w:rPr>
              <w:t>1036.851</w:t>
            </w:r>
          </w:p>
        </w:tc>
        <w:tc>
          <w:tcPr>
            <w:tcW w:w="955" w:type="dxa"/>
            <w:tcBorders>
              <w:top w:val="nil"/>
              <w:left w:val="nil"/>
              <w:bottom w:val="double" w:sz="5" w:space="0" w:color="000000"/>
              <w:right w:val="nil"/>
            </w:tcBorders>
          </w:tcPr>
          <w:p w14:paraId="7F9ADB17" w14:textId="77777777" w:rsidR="00987387" w:rsidRDefault="00D205D0">
            <w:pPr>
              <w:spacing w:after="0"/>
              <w:ind w:left="63"/>
            </w:pPr>
            <w:r>
              <w:rPr>
                <w:rFonts w:ascii="Arial" w:eastAsia="Arial" w:hAnsi="Arial" w:cs="Arial"/>
                <w:sz w:val="19"/>
              </w:rPr>
              <w:t>0.130747</w:t>
            </w:r>
          </w:p>
        </w:tc>
        <w:tc>
          <w:tcPr>
            <w:tcW w:w="840" w:type="dxa"/>
            <w:tcBorders>
              <w:top w:val="nil"/>
              <w:left w:val="nil"/>
              <w:bottom w:val="double" w:sz="5" w:space="0" w:color="000000"/>
              <w:right w:val="nil"/>
            </w:tcBorders>
          </w:tcPr>
          <w:p w14:paraId="72D40B39" w14:textId="77777777" w:rsidR="00987387" w:rsidRDefault="00D205D0">
            <w:pPr>
              <w:spacing w:after="0"/>
              <w:ind w:right="30"/>
              <w:jc w:val="right"/>
            </w:pPr>
            <w:r>
              <w:rPr>
                <w:rFonts w:ascii="Arial" w:eastAsia="Arial" w:hAnsi="Arial" w:cs="Arial"/>
                <w:sz w:val="19"/>
              </w:rPr>
              <w:t>0.8980</w:t>
            </w:r>
          </w:p>
        </w:tc>
      </w:tr>
      <w:tr w:rsidR="00987387" w14:paraId="39CC7187" w14:textId="77777777">
        <w:trPr>
          <w:trHeight w:val="290"/>
        </w:trPr>
        <w:tc>
          <w:tcPr>
            <w:tcW w:w="2048" w:type="dxa"/>
            <w:tcBorders>
              <w:top w:val="double" w:sz="5" w:space="0" w:color="000000"/>
              <w:left w:val="nil"/>
              <w:bottom w:val="nil"/>
              <w:right w:val="nil"/>
            </w:tcBorders>
          </w:tcPr>
          <w:p w14:paraId="099CB520" w14:textId="77777777" w:rsidR="00987387" w:rsidRDefault="00D205D0">
            <w:pPr>
              <w:spacing w:after="0"/>
              <w:ind w:left="42"/>
            </w:pPr>
            <w:r>
              <w:rPr>
                <w:rFonts w:ascii="Arial" w:eastAsia="Arial" w:hAnsi="Arial" w:cs="Arial"/>
                <w:sz w:val="19"/>
              </w:rPr>
              <w:t xml:space="preserve">R-squared </w:t>
            </w:r>
          </w:p>
        </w:tc>
        <w:tc>
          <w:tcPr>
            <w:tcW w:w="3221" w:type="dxa"/>
            <w:gridSpan w:val="3"/>
            <w:tcBorders>
              <w:top w:val="double" w:sz="5" w:space="0" w:color="000000"/>
              <w:left w:val="nil"/>
              <w:bottom w:val="nil"/>
              <w:right w:val="nil"/>
            </w:tcBorders>
          </w:tcPr>
          <w:p w14:paraId="5BDD456B" w14:textId="77777777" w:rsidR="00987387" w:rsidRDefault="00D205D0">
            <w:pPr>
              <w:spacing w:after="0"/>
              <w:ind w:left="84"/>
            </w:pPr>
            <w:r>
              <w:rPr>
                <w:rFonts w:ascii="Arial" w:eastAsia="Arial" w:hAnsi="Arial" w:cs="Arial"/>
                <w:sz w:val="19"/>
              </w:rPr>
              <w:t xml:space="preserve">0.450485    Mean dependent var </w:t>
            </w:r>
          </w:p>
        </w:tc>
        <w:tc>
          <w:tcPr>
            <w:tcW w:w="840" w:type="dxa"/>
            <w:tcBorders>
              <w:top w:val="double" w:sz="5" w:space="0" w:color="000000"/>
              <w:left w:val="nil"/>
              <w:bottom w:val="nil"/>
              <w:right w:val="nil"/>
            </w:tcBorders>
          </w:tcPr>
          <w:p w14:paraId="52BD0DEF" w14:textId="77777777" w:rsidR="00987387" w:rsidRDefault="00D205D0">
            <w:pPr>
              <w:spacing w:after="0"/>
              <w:ind w:left="26"/>
              <w:jc w:val="both"/>
            </w:pPr>
            <w:r>
              <w:rPr>
                <w:rFonts w:ascii="Arial" w:eastAsia="Arial" w:hAnsi="Arial" w:cs="Arial"/>
                <w:sz w:val="19"/>
              </w:rPr>
              <w:t>871.0562</w:t>
            </w:r>
          </w:p>
        </w:tc>
      </w:tr>
      <w:tr w:rsidR="00987387" w14:paraId="10CC7592" w14:textId="77777777">
        <w:trPr>
          <w:trHeight w:val="217"/>
        </w:trPr>
        <w:tc>
          <w:tcPr>
            <w:tcW w:w="2048" w:type="dxa"/>
            <w:tcBorders>
              <w:top w:val="nil"/>
              <w:left w:val="nil"/>
              <w:bottom w:val="nil"/>
              <w:right w:val="nil"/>
            </w:tcBorders>
          </w:tcPr>
          <w:p w14:paraId="732C0A80" w14:textId="77777777" w:rsidR="00987387" w:rsidRDefault="00D205D0">
            <w:pPr>
              <w:spacing w:after="0"/>
              <w:ind w:left="42"/>
            </w:pPr>
            <w:r>
              <w:rPr>
                <w:rFonts w:ascii="Arial" w:eastAsia="Arial" w:hAnsi="Arial" w:cs="Arial"/>
                <w:sz w:val="19"/>
              </w:rPr>
              <w:t xml:space="preserve">Adjusted R-squared </w:t>
            </w:r>
          </w:p>
        </w:tc>
        <w:tc>
          <w:tcPr>
            <w:tcW w:w="3221" w:type="dxa"/>
            <w:gridSpan w:val="3"/>
            <w:tcBorders>
              <w:top w:val="nil"/>
              <w:left w:val="nil"/>
              <w:bottom w:val="nil"/>
              <w:right w:val="nil"/>
            </w:tcBorders>
          </w:tcPr>
          <w:p w14:paraId="7B9BD51F" w14:textId="77777777" w:rsidR="00987387" w:rsidRDefault="00D205D0">
            <w:pPr>
              <w:spacing w:after="0"/>
              <w:ind w:left="84"/>
            </w:pPr>
            <w:r>
              <w:rPr>
                <w:rFonts w:ascii="Arial" w:eastAsia="Arial" w:hAnsi="Arial" w:cs="Arial"/>
                <w:sz w:val="19"/>
              </w:rPr>
              <w:t xml:space="preserve">0.365944    S.D. dependent var </w:t>
            </w:r>
          </w:p>
        </w:tc>
        <w:tc>
          <w:tcPr>
            <w:tcW w:w="840" w:type="dxa"/>
            <w:tcBorders>
              <w:top w:val="nil"/>
              <w:left w:val="nil"/>
              <w:bottom w:val="nil"/>
              <w:right w:val="nil"/>
            </w:tcBorders>
          </w:tcPr>
          <w:p w14:paraId="244BF396" w14:textId="77777777" w:rsidR="00987387" w:rsidRDefault="00D205D0">
            <w:pPr>
              <w:spacing w:after="0"/>
              <w:ind w:left="26"/>
              <w:jc w:val="both"/>
            </w:pPr>
            <w:r>
              <w:rPr>
                <w:rFonts w:ascii="Arial" w:eastAsia="Arial" w:hAnsi="Arial" w:cs="Arial"/>
                <w:sz w:val="19"/>
              </w:rPr>
              <w:t>24001.69</w:t>
            </w:r>
          </w:p>
        </w:tc>
      </w:tr>
      <w:tr w:rsidR="00987387" w14:paraId="2A56501F" w14:textId="77777777">
        <w:trPr>
          <w:trHeight w:val="216"/>
        </w:trPr>
        <w:tc>
          <w:tcPr>
            <w:tcW w:w="2048" w:type="dxa"/>
            <w:tcBorders>
              <w:top w:val="nil"/>
              <w:left w:val="nil"/>
              <w:bottom w:val="nil"/>
              <w:right w:val="nil"/>
            </w:tcBorders>
          </w:tcPr>
          <w:p w14:paraId="0EC71EBC" w14:textId="77777777" w:rsidR="00987387" w:rsidRDefault="00D205D0">
            <w:pPr>
              <w:spacing w:after="0"/>
              <w:ind w:left="42"/>
            </w:pPr>
            <w:r>
              <w:rPr>
                <w:rFonts w:ascii="Arial" w:eastAsia="Arial" w:hAnsi="Arial" w:cs="Arial"/>
                <w:sz w:val="19"/>
              </w:rPr>
              <w:t xml:space="preserve">S.E. of regression </w:t>
            </w:r>
          </w:p>
        </w:tc>
        <w:tc>
          <w:tcPr>
            <w:tcW w:w="3221" w:type="dxa"/>
            <w:gridSpan w:val="3"/>
            <w:tcBorders>
              <w:top w:val="nil"/>
              <w:left w:val="nil"/>
              <w:bottom w:val="nil"/>
              <w:right w:val="nil"/>
            </w:tcBorders>
          </w:tcPr>
          <w:p w14:paraId="07F2CAB9" w14:textId="77777777" w:rsidR="00987387" w:rsidRDefault="00D205D0">
            <w:pPr>
              <w:spacing w:after="0"/>
              <w:ind w:left="84"/>
            </w:pPr>
            <w:r>
              <w:rPr>
                <w:rFonts w:ascii="Arial" w:eastAsia="Arial" w:hAnsi="Arial" w:cs="Arial"/>
                <w:sz w:val="19"/>
              </w:rPr>
              <w:t>19111.98   Akaike info criterion</w:t>
            </w:r>
          </w:p>
        </w:tc>
        <w:tc>
          <w:tcPr>
            <w:tcW w:w="840" w:type="dxa"/>
            <w:tcBorders>
              <w:top w:val="nil"/>
              <w:left w:val="nil"/>
              <w:bottom w:val="nil"/>
              <w:right w:val="nil"/>
            </w:tcBorders>
          </w:tcPr>
          <w:p w14:paraId="0857C612" w14:textId="77777777" w:rsidR="00987387" w:rsidRDefault="00D205D0">
            <w:pPr>
              <w:spacing w:after="0"/>
              <w:ind w:left="26"/>
              <w:jc w:val="both"/>
            </w:pPr>
            <w:r>
              <w:rPr>
                <w:rFonts w:ascii="Arial" w:eastAsia="Arial" w:hAnsi="Arial" w:cs="Arial"/>
                <w:sz w:val="19"/>
              </w:rPr>
              <w:t>22.72138</w:t>
            </w:r>
          </w:p>
        </w:tc>
      </w:tr>
      <w:tr w:rsidR="00987387" w14:paraId="7670C2C6" w14:textId="77777777">
        <w:trPr>
          <w:trHeight w:val="216"/>
        </w:trPr>
        <w:tc>
          <w:tcPr>
            <w:tcW w:w="2048" w:type="dxa"/>
            <w:tcBorders>
              <w:top w:val="nil"/>
              <w:left w:val="nil"/>
              <w:bottom w:val="nil"/>
              <w:right w:val="nil"/>
            </w:tcBorders>
          </w:tcPr>
          <w:p w14:paraId="4C4C75D9" w14:textId="77777777" w:rsidR="00987387" w:rsidRDefault="00D205D0">
            <w:pPr>
              <w:spacing w:after="0"/>
              <w:ind w:left="42"/>
            </w:pPr>
            <w:r>
              <w:rPr>
                <w:rFonts w:ascii="Arial" w:eastAsia="Arial" w:hAnsi="Arial" w:cs="Arial"/>
                <w:sz w:val="19"/>
              </w:rPr>
              <w:t xml:space="preserve">Sum squared resid </w:t>
            </w:r>
          </w:p>
        </w:tc>
        <w:tc>
          <w:tcPr>
            <w:tcW w:w="3221" w:type="dxa"/>
            <w:gridSpan w:val="3"/>
            <w:tcBorders>
              <w:top w:val="nil"/>
              <w:left w:val="nil"/>
              <w:bottom w:val="nil"/>
              <w:right w:val="nil"/>
            </w:tcBorders>
          </w:tcPr>
          <w:p w14:paraId="2C51F5B4" w14:textId="77777777" w:rsidR="00987387" w:rsidRDefault="00D205D0">
            <w:pPr>
              <w:spacing w:after="0"/>
              <w:ind w:left="57"/>
            </w:pPr>
            <w:r>
              <w:rPr>
                <w:rFonts w:ascii="Arial" w:eastAsia="Arial" w:hAnsi="Arial" w:cs="Arial"/>
                <w:sz w:val="19"/>
              </w:rPr>
              <w:t xml:space="preserve">4.75E+09    Schwarz criterion </w:t>
            </w:r>
          </w:p>
        </w:tc>
        <w:tc>
          <w:tcPr>
            <w:tcW w:w="840" w:type="dxa"/>
            <w:tcBorders>
              <w:top w:val="nil"/>
              <w:left w:val="nil"/>
              <w:bottom w:val="nil"/>
              <w:right w:val="nil"/>
            </w:tcBorders>
          </w:tcPr>
          <w:p w14:paraId="5F4BB522" w14:textId="77777777" w:rsidR="00987387" w:rsidRDefault="00D205D0">
            <w:pPr>
              <w:spacing w:after="0"/>
              <w:ind w:left="25"/>
              <w:jc w:val="both"/>
            </w:pPr>
            <w:r>
              <w:rPr>
                <w:rFonts w:ascii="Arial" w:eastAsia="Arial" w:hAnsi="Arial" w:cs="Arial"/>
                <w:sz w:val="19"/>
              </w:rPr>
              <w:t>22.86624</w:t>
            </w:r>
          </w:p>
        </w:tc>
      </w:tr>
      <w:tr w:rsidR="00987387" w14:paraId="004B213D" w14:textId="77777777">
        <w:trPr>
          <w:trHeight w:val="217"/>
        </w:trPr>
        <w:tc>
          <w:tcPr>
            <w:tcW w:w="2048" w:type="dxa"/>
            <w:tcBorders>
              <w:top w:val="nil"/>
              <w:left w:val="nil"/>
              <w:bottom w:val="nil"/>
              <w:right w:val="nil"/>
            </w:tcBorders>
          </w:tcPr>
          <w:p w14:paraId="5EED1592" w14:textId="77777777" w:rsidR="00987387" w:rsidRDefault="00D205D0">
            <w:pPr>
              <w:spacing w:after="0"/>
              <w:ind w:left="42"/>
            </w:pPr>
            <w:r>
              <w:rPr>
                <w:rFonts w:ascii="Arial" w:eastAsia="Arial" w:hAnsi="Arial" w:cs="Arial"/>
                <w:sz w:val="19"/>
              </w:rPr>
              <w:t xml:space="preserve">Log likelihood </w:t>
            </w:r>
          </w:p>
        </w:tc>
        <w:tc>
          <w:tcPr>
            <w:tcW w:w="3221" w:type="dxa"/>
            <w:gridSpan w:val="3"/>
            <w:tcBorders>
              <w:top w:val="nil"/>
              <w:left w:val="nil"/>
              <w:bottom w:val="nil"/>
              <w:right w:val="nil"/>
            </w:tcBorders>
          </w:tcPr>
          <w:p w14:paraId="486174C1" w14:textId="77777777" w:rsidR="00987387" w:rsidRDefault="00D205D0">
            <w:pPr>
              <w:spacing w:after="0"/>
              <w:ind w:left="20"/>
            </w:pPr>
            <w:r>
              <w:rPr>
                <w:rFonts w:ascii="Arial" w:eastAsia="Arial" w:hAnsi="Arial" w:cs="Arial"/>
                <w:sz w:val="19"/>
              </w:rPr>
              <w:t xml:space="preserve">-178.7710    F-statistic </w:t>
            </w:r>
          </w:p>
        </w:tc>
        <w:tc>
          <w:tcPr>
            <w:tcW w:w="840" w:type="dxa"/>
            <w:tcBorders>
              <w:top w:val="nil"/>
              <w:left w:val="nil"/>
              <w:bottom w:val="nil"/>
              <w:right w:val="nil"/>
            </w:tcBorders>
          </w:tcPr>
          <w:p w14:paraId="5DC8ED79" w14:textId="77777777" w:rsidR="00987387" w:rsidRDefault="00D205D0">
            <w:pPr>
              <w:spacing w:after="0"/>
              <w:ind w:left="27"/>
              <w:jc w:val="both"/>
            </w:pPr>
            <w:r>
              <w:rPr>
                <w:rFonts w:ascii="Arial" w:eastAsia="Arial" w:hAnsi="Arial" w:cs="Arial"/>
                <w:sz w:val="19"/>
              </w:rPr>
              <w:t>5.328605</w:t>
            </w:r>
          </w:p>
        </w:tc>
      </w:tr>
      <w:tr w:rsidR="00987387" w14:paraId="00F1EBAC" w14:textId="77777777">
        <w:trPr>
          <w:trHeight w:val="237"/>
        </w:trPr>
        <w:tc>
          <w:tcPr>
            <w:tcW w:w="2048" w:type="dxa"/>
            <w:tcBorders>
              <w:top w:val="nil"/>
              <w:left w:val="nil"/>
              <w:bottom w:val="single" w:sz="5" w:space="0" w:color="000000"/>
              <w:right w:val="nil"/>
            </w:tcBorders>
          </w:tcPr>
          <w:p w14:paraId="5D46D250" w14:textId="77777777" w:rsidR="00987387" w:rsidRDefault="00D205D0">
            <w:pPr>
              <w:spacing w:after="0"/>
              <w:ind w:left="42"/>
            </w:pPr>
            <w:r>
              <w:rPr>
                <w:rFonts w:ascii="Arial" w:eastAsia="Arial" w:hAnsi="Arial" w:cs="Arial"/>
                <w:sz w:val="19"/>
                <w:u w:val="single" w:color="000000"/>
              </w:rPr>
              <w:t>Durbin-Watson stat</w:t>
            </w:r>
          </w:p>
        </w:tc>
        <w:tc>
          <w:tcPr>
            <w:tcW w:w="3221" w:type="dxa"/>
            <w:gridSpan w:val="3"/>
            <w:tcBorders>
              <w:top w:val="nil"/>
              <w:left w:val="nil"/>
              <w:bottom w:val="single" w:sz="5" w:space="0" w:color="000000"/>
              <w:right w:val="nil"/>
            </w:tcBorders>
          </w:tcPr>
          <w:p w14:paraId="00FF26E7" w14:textId="77777777" w:rsidR="00987387" w:rsidRDefault="00D205D0">
            <w:pPr>
              <w:spacing w:after="0"/>
              <w:ind w:left="84"/>
            </w:pPr>
            <w:r>
              <w:rPr>
                <w:rFonts w:ascii="Arial" w:eastAsia="Arial" w:hAnsi="Arial" w:cs="Arial"/>
                <w:sz w:val="19"/>
                <w:u w:val="single" w:color="000000"/>
              </w:rPr>
              <w:t>1.939838   Prob(F-statistic)</w:t>
            </w:r>
          </w:p>
        </w:tc>
        <w:tc>
          <w:tcPr>
            <w:tcW w:w="840" w:type="dxa"/>
            <w:tcBorders>
              <w:top w:val="nil"/>
              <w:left w:val="nil"/>
              <w:bottom w:val="single" w:sz="5" w:space="0" w:color="000000"/>
              <w:right w:val="nil"/>
            </w:tcBorders>
          </w:tcPr>
          <w:p w14:paraId="578413A1" w14:textId="77777777" w:rsidR="00987387" w:rsidRDefault="00D205D0">
            <w:pPr>
              <w:spacing w:after="0"/>
              <w:ind w:left="26"/>
              <w:jc w:val="both"/>
            </w:pPr>
            <w:r>
              <w:rPr>
                <w:rFonts w:ascii="Arial" w:eastAsia="Arial" w:hAnsi="Arial" w:cs="Arial"/>
                <w:sz w:val="19"/>
                <w:u w:val="single" w:color="000000"/>
              </w:rPr>
              <w:t>0.020411</w:t>
            </w:r>
          </w:p>
        </w:tc>
      </w:tr>
    </w:tbl>
    <w:p w14:paraId="5BEADECE" w14:textId="77777777" w:rsidR="00987387" w:rsidRDefault="00D205D0">
      <w:pPr>
        <w:spacing w:after="237"/>
        <w:ind w:right="25"/>
      </w:pPr>
      <w:r>
        <w:rPr>
          <w:rFonts w:ascii="Times New Roman" w:eastAsia="Times New Roman" w:hAnsi="Times New Roman" w:cs="Times New Roman"/>
          <w:sz w:val="23"/>
        </w:rPr>
        <w:t xml:space="preserve"> </w:t>
      </w:r>
    </w:p>
    <w:p w14:paraId="5C725CF4" w14:textId="77777777" w:rsidR="00987387" w:rsidRDefault="00D205D0">
      <w:pPr>
        <w:spacing w:after="237"/>
      </w:pPr>
      <w:r>
        <w:rPr>
          <w:rFonts w:ascii="Times New Roman" w:eastAsia="Times New Roman" w:hAnsi="Times New Roman" w:cs="Times New Roman"/>
          <w:sz w:val="23"/>
        </w:rPr>
        <w:t xml:space="preserve"> </w:t>
      </w:r>
    </w:p>
    <w:p w14:paraId="2A64D2F6" w14:textId="77777777" w:rsidR="00987387" w:rsidRDefault="00D205D0">
      <w:pPr>
        <w:spacing w:after="237"/>
      </w:pPr>
      <w:r>
        <w:rPr>
          <w:rFonts w:ascii="Times New Roman" w:eastAsia="Times New Roman" w:hAnsi="Times New Roman" w:cs="Times New Roman"/>
          <w:sz w:val="23"/>
        </w:rPr>
        <w:t xml:space="preserve"> </w:t>
      </w:r>
    </w:p>
    <w:p w14:paraId="78FDE46E" w14:textId="77777777" w:rsidR="00987387" w:rsidRDefault="00D205D0">
      <w:pPr>
        <w:spacing w:after="236"/>
      </w:pPr>
      <w:r>
        <w:rPr>
          <w:rFonts w:ascii="Times New Roman" w:eastAsia="Times New Roman" w:hAnsi="Times New Roman" w:cs="Times New Roman"/>
          <w:sz w:val="23"/>
        </w:rPr>
        <w:t xml:space="preserve"> </w:t>
      </w:r>
    </w:p>
    <w:p w14:paraId="3F315196" w14:textId="77777777" w:rsidR="00987387" w:rsidRDefault="00D205D0">
      <w:pPr>
        <w:spacing w:after="237"/>
      </w:pPr>
      <w:r>
        <w:rPr>
          <w:rFonts w:ascii="Times New Roman" w:eastAsia="Times New Roman" w:hAnsi="Times New Roman" w:cs="Times New Roman"/>
          <w:sz w:val="23"/>
        </w:rPr>
        <w:t xml:space="preserve"> </w:t>
      </w:r>
    </w:p>
    <w:p w14:paraId="6213CA9F" w14:textId="77777777" w:rsidR="00987387" w:rsidRDefault="00D205D0">
      <w:pPr>
        <w:spacing w:after="237"/>
      </w:pPr>
      <w:r>
        <w:rPr>
          <w:rFonts w:ascii="Times New Roman" w:eastAsia="Times New Roman" w:hAnsi="Times New Roman" w:cs="Times New Roman"/>
          <w:sz w:val="23"/>
        </w:rPr>
        <w:t xml:space="preserve"> </w:t>
      </w:r>
    </w:p>
    <w:p w14:paraId="2C511B84" w14:textId="77777777" w:rsidR="00987387" w:rsidRDefault="00D205D0">
      <w:pPr>
        <w:spacing w:after="0"/>
      </w:pPr>
      <w:r>
        <w:rPr>
          <w:rFonts w:ascii="Times New Roman" w:eastAsia="Times New Roman" w:hAnsi="Times New Roman" w:cs="Times New Roman"/>
          <w:sz w:val="23"/>
        </w:rPr>
        <w:t xml:space="preserve"> </w:t>
      </w:r>
    </w:p>
    <w:p w14:paraId="3E99640E" w14:textId="77777777" w:rsidR="00987387" w:rsidRDefault="00D205D0">
      <w:pPr>
        <w:pStyle w:val="Heading3"/>
        <w:spacing w:after="202"/>
        <w:ind w:left="688" w:right="0"/>
      </w:pPr>
      <w:r>
        <w:t>Variabel Inflasi (X2)</w:t>
      </w:r>
      <w:r>
        <w:rPr>
          <w:b w:val="0"/>
        </w:rPr>
        <w:t xml:space="preserve"> </w:t>
      </w:r>
    </w:p>
    <w:p w14:paraId="1DA04368" w14:textId="77777777" w:rsidR="00987387" w:rsidRDefault="00D205D0">
      <w:pPr>
        <w:spacing w:after="4" w:line="248" w:lineRule="auto"/>
        <w:ind w:left="683" w:hanging="10"/>
      </w:pPr>
      <w:r>
        <w:rPr>
          <w:rFonts w:ascii="Arial" w:eastAsia="Arial" w:hAnsi="Arial" w:cs="Arial"/>
          <w:sz w:val="19"/>
        </w:rPr>
        <w:t xml:space="preserve">Null Hypothesis: D(X2) has a unit root </w:t>
      </w:r>
    </w:p>
    <w:p w14:paraId="2846A9D9" w14:textId="77777777" w:rsidR="00987387" w:rsidRDefault="00D205D0">
      <w:pPr>
        <w:spacing w:after="4" w:line="248" w:lineRule="auto"/>
        <w:ind w:left="683" w:hanging="10"/>
      </w:pPr>
      <w:r>
        <w:rPr>
          <w:rFonts w:ascii="Arial" w:eastAsia="Arial" w:hAnsi="Arial" w:cs="Arial"/>
          <w:sz w:val="19"/>
        </w:rPr>
        <w:t xml:space="preserve">Exogenous: Constant, Linear Trend </w:t>
      </w:r>
    </w:p>
    <w:p w14:paraId="39EEC518" w14:textId="77777777" w:rsidR="00987387" w:rsidRDefault="00D205D0">
      <w:pPr>
        <w:spacing w:after="72" w:line="248" w:lineRule="auto"/>
        <w:ind w:left="683" w:hanging="10"/>
      </w:pPr>
      <w:r>
        <w:rPr>
          <w:rFonts w:ascii="Arial" w:eastAsia="Arial" w:hAnsi="Arial" w:cs="Arial"/>
          <w:sz w:val="19"/>
        </w:rPr>
        <w:t xml:space="preserve">Bandwidth: 13 (Newey-West using Bartlett kernel) </w:t>
      </w:r>
    </w:p>
    <w:p w14:paraId="180C0CB4" w14:textId="77777777" w:rsidR="00987387" w:rsidRDefault="00D205D0">
      <w:pPr>
        <w:tabs>
          <w:tab w:val="center" w:pos="1613"/>
          <w:tab w:val="center" w:pos="3079"/>
          <w:tab w:val="center" w:pos="4151"/>
          <w:tab w:val="center" w:pos="5273"/>
          <w:tab w:val="center" w:pos="6294"/>
        </w:tabs>
        <w:spacing w:after="62"/>
      </w:pPr>
      <w:r>
        <w:tab/>
      </w: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Adj. t-Stat </w:t>
      </w:r>
      <w:r>
        <w:rPr>
          <w:rFonts w:ascii="Arial" w:eastAsia="Arial" w:hAnsi="Arial" w:cs="Arial"/>
          <w:sz w:val="19"/>
        </w:rPr>
        <w:tab/>
        <w:t xml:space="preserve">  Prob.* </w:t>
      </w:r>
    </w:p>
    <w:p w14:paraId="215006D8" w14:textId="77777777" w:rsidR="00987387" w:rsidRDefault="00D205D0">
      <w:pPr>
        <w:tabs>
          <w:tab w:val="center" w:pos="1816"/>
          <w:tab w:val="center" w:pos="5273"/>
          <w:tab w:val="center" w:pos="6292"/>
        </w:tabs>
        <w:spacing w:after="4" w:line="248" w:lineRule="auto"/>
      </w:pPr>
      <w:r>
        <w:rPr>
          <w:noProof/>
        </w:rPr>
        <mc:AlternateContent>
          <mc:Choice Requires="wpg">
            <w:drawing>
              <wp:anchor distT="0" distB="0" distL="114300" distR="114300" simplePos="0" relativeHeight="251689984" behindDoc="1" locked="0" layoutInCell="1" allowOverlap="1" wp14:anchorId="234D0915" wp14:editId="5D622958">
                <wp:simplePos x="0" y="0"/>
                <wp:positionH relativeFrom="column">
                  <wp:posOffset>417576</wp:posOffset>
                </wp:positionH>
                <wp:positionV relativeFrom="paragraph">
                  <wp:posOffset>-230035</wp:posOffset>
                </wp:positionV>
                <wp:extent cx="3870960" cy="384810"/>
                <wp:effectExtent l="0" t="0" r="0" b="0"/>
                <wp:wrapNone/>
                <wp:docPr id="148485" name="Group 148485"/>
                <wp:cNvGraphicFramePr/>
                <a:graphic xmlns:a="http://schemas.openxmlformats.org/drawingml/2006/main">
                  <a:graphicData uri="http://schemas.microsoft.com/office/word/2010/wordprocessingGroup">
                    <wpg:wgp>
                      <wpg:cNvGrpSpPr/>
                      <wpg:grpSpPr>
                        <a:xfrm>
                          <a:off x="0" y="0"/>
                          <a:ext cx="3870960" cy="384810"/>
                          <a:chOff x="0" y="0"/>
                          <a:chExt cx="3870960" cy="384810"/>
                        </a:xfrm>
                      </wpg:grpSpPr>
                      <wps:wsp>
                        <wps:cNvPr id="172609" name="Shape 172609"/>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10" name="Shape 172610"/>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11" name="Shape 172611"/>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12" name="Shape 172612"/>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13" name="Shape 172613"/>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14" name="Shape 172614"/>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15" name="Shape 172615"/>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16" name="Shape 172616"/>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17" name="Shape 172617"/>
                        <wps:cNvSpPr/>
                        <wps:spPr>
                          <a:xfrm>
                            <a:off x="1911096"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18" name="Shape 172618"/>
                        <wps:cNvSpPr/>
                        <wps:spPr>
                          <a:xfrm>
                            <a:off x="1911096"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19" name="Shape 172619"/>
                        <wps:cNvSpPr/>
                        <wps:spPr>
                          <a:xfrm>
                            <a:off x="257403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20" name="Shape 172620"/>
                        <wps:cNvSpPr/>
                        <wps:spPr>
                          <a:xfrm>
                            <a:off x="257403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21" name="Shape 172621"/>
                        <wps:cNvSpPr/>
                        <wps:spPr>
                          <a:xfrm>
                            <a:off x="2623566"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22" name="Shape 172622"/>
                        <wps:cNvSpPr/>
                        <wps:spPr>
                          <a:xfrm>
                            <a:off x="2623566"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23" name="Shape 172623"/>
                        <wps:cNvSpPr/>
                        <wps:spPr>
                          <a:xfrm>
                            <a:off x="328803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24" name="Shape 172624"/>
                        <wps:cNvSpPr/>
                        <wps:spPr>
                          <a:xfrm>
                            <a:off x="328803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25" name="Shape 172625"/>
                        <wps:cNvSpPr/>
                        <wps:spPr>
                          <a:xfrm>
                            <a:off x="333756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26" name="Shape 172626"/>
                        <wps:cNvSpPr/>
                        <wps:spPr>
                          <a:xfrm>
                            <a:off x="3337560"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27" name="Shape 172627"/>
                        <wps:cNvSpPr/>
                        <wps:spPr>
                          <a:xfrm>
                            <a:off x="0" y="188214"/>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28" name="Shape 172628"/>
                        <wps:cNvSpPr/>
                        <wps:spPr>
                          <a:xfrm>
                            <a:off x="0" y="204978"/>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29" name="Shape 172629"/>
                        <wps:cNvSpPr/>
                        <wps:spPr>
                          <a:xfrm>
                            <a:off x="12138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30" name="Shape 172630"/>
                        <wps:cNvSpPr/>
                        <wps:spPr>
                          <a:xfrm>
                            <a:off x="12138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31" name="Shape 172631"/>
                        <wps:cNvSpPr/>
                        <wps:spPr>
                          <a:xfrm>
                            <a:off x="1263396" y="188214"/>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32" name="Shape 172632"/>
                        <wps:cNvSpPr/>
                        <wps:spPr>
                          <a:xfrm>
                            <a:off x="1263396" y="204978"/>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33" name="Shape 172633"/>
                        <wps:cNvSpPr/>
                        <wps:spPr>
                          <a:xfrm>
                            <a:off x="18615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34" name="Shape 172634"/>
                        <wps:cNvSpPr/>
                        <wps:spPr>
                          <a:xfrm>
                            <a:off x="18615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35" name="Shape 172635"/>
                        <wps:cNvSpPr/>
                        <wps:spPr>
                          <a:xfrm>
                            <a:off x="1911096" y="188214"/>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36" name="Shape 172636"/>
                        <wps:cNvSpPr/>
                        <wps:spPr>
                          <a:xfrm>
                            <a:off x="1911096" y="204978"/>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37" name="Shape 172637"/>
                        <wps:cNvSpPr/>
                        <wps:spPr>
                          <a:xfrm>
                            <a:off x="257403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38" name="Shape 172638"/>
                        <wps:cNvSpPr/>
                        <wps:spPr>
                          <a:xfrm>
                            <a:off x="257403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39" name="Shape 172639"/>
                        <wps:cNvSpPr/>
                        <wps:spPr>
                          <a:xfrm>
                            <a:off x="2623566" y="188214"/>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40" name="Shape 172640"/>
                        <wps:cNvSpPr/>
                        <wps:spPr>
                          <a:xfrm>
                            <a:off x="2623566" y="204978"/>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41" name="Shape 172641"/>
                        <wps:cNvSpPr/>
                        <wps:spPr>
                          <a:xfrm>
                            <a:off x="3288030"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42" name="Shape 172642"/>
                        <wps:cNvSpPr/>
                        <wps:spPr>
                          <a:xfrm>
                            <a:off x="3288030"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43" name="Shape 172643"/>
                        <wps:cNvSpPr/>
                        <wps:spPr>
                          <a:xfrm>
                            <a:off x="3337560" y="188214"/>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44" name="Shape 172644"/>
                        <wps:cNvSpPr/>
                        <wps:spPr>
                          <a:xfrm>
                            <a:off x="3337560" y="204978"/>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45" name="Shape 172645"/>
                        <wps:cNvSpPr/>
                        <wps:spPr>
                          <a:xfrm>
                            <a:off x="0" y="376428"/>
                            <a:ext cx="1870710" cy="9144"/>
                          </a:xfrm>
                          <a:custGeom>
                            <a:avLst/>
                            <a:gdLst/>
                            <a:ahLst/>
                            <a:cxnLst/>
                            <a:rect l="0" t="0" r="0" b="0"/>
                            <a:pathLst>
                              <a:path w="1870710" h="9144">
                                <a:moveTo>
                                  <a:pt x="0" y="0"/>
                                </a:moveTo>
                                <a:lnTo>
                                  <a:pt x="1870710" y="0"/>
                                </a:lnTo>
                                <a:lnTo>
                                  <a:pt x="18707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46" name="Shape 172646"/>
                        <wps:cNvSpPr/>
                        <wps:spPr>
                          <a:xfrm>
                            <a:off x="1870710" y="376428"/>
                            <a:ext cx="703326" cy="9144"/>
                          </a:xfrm>
                          <a:custGeom>
                            <a:avLst/>
                            <a:gdLst/>
                            <a:ahLst/>
                            <a:cxnLst/>
                            <a:rect l="0" t="0" r="0" b="0"/>
                            <a:pathLst>
                              <a:path w="703326" h="9144">
                                <a:moveTo>
                                  <a:pt x="0" y="0"/>
                                </a:moveTo>
                                <a:lnTo>
                                  <a:pt x="703326" y="0"/>
                                </a:lnTo>
                                <a:lnTo>
                                  <a:pt x="7033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485" style="width:304.8pt;height:30.3pt;position:absolute;z-index:-2147483619;mso-position-horizontal-relative:text;mso-position-horizontal:absolute;margin-left:32.88pt;mso-position-vertical-relative:text;margin-top:-18.1131pt;" coordsize="38709,3848">
                <v:shape id="Shape 172647" style="position:absolute;width:12138;height:91;left:0;top:0;" coordsize="1213866,9144" path="m0,0l1213866,0l1213866,9144l0,9144l0,0">
                  <v:stroke weight="0pt" endcap="flat" joinstyle="miter" miterlimit="10" on="false" color="#000000" opacity="0"/>
                  <v:fill on="true" color="#000000"/>
                </v:shape>
                <v:shape id="Shape 172648" style="position:absolute;width:12138;height:91;left:0;top:175;" coordsize="1213866,9144" path="m0,0l1213866,0l1213866,9144l0,9144l0,0">
                  <v:stroke weight="0pt" endcap="flat" joinstyle="miter" miterlimit="10" on="false" color="#000000" opacity="0"/>
                  <v:fill on="true" color="#000000"/>
                </v:shape>
                <v:shape id="Shape 172649" style="position:absolute;width:495;height:91;left:12138;top:0;" coordsize="49530,9144" path="m0,0l49530,0l49530,9144l0,9144l0,0">
                  <v:stroke weight="0pt" endcap="flat" joinstyle="miter" miterlimit="10" on="false" color="#000000" opacity="0"/>
                  <v:fill on="true" color="#000000"/>
                </v:shape>
                <v:shape id="Shape 172650" style="position:absolute;width:495;height:91;left:12138;top:175;" coordsize="49530,9144" path="m0,0l49530,0l49530,9144l0,9144l0,0">
                  <v:stroke weight="0pt" endcap="flat" joinstyle="miter" miterlimit="10" on="false" color="#000000" opacity="0"/>
                  <v:fill on="true" color="#000000"/>
                </v:shape>
                <v:shape id="Shape 172651" style="position:absolute;width:5981;height:91;left:12633;top:0;" coordsize="598170,9144" path="m0,0l598170,0l598170,9144l0,9144l0,0">
                  <v:stroke weight="0pt" endcap="flat" joinstyle="miter" miterlimit="10" on="false" color="#000000" opacity="0"/>
                  <v:fill on="true" color="#000000"/>
                </v:shape>
                <v:shape id="Shape 172652" style="position:absolute;width:5981;height:91;left:12633;top:175;" coordsize="598170,9144" path="m0,0l598170,0l598170,9144l0,9144l0,0">
                  <v:stroke weight="0pt" endcap="flat" joinstyle="miter" miterlimit="10" on="false" color="#000000" opacity="0"/>
                  <v:fill on="true" color="#000000"/>
                </v:shape>
                <v:shape id="Shape 172653" style="position:absolute;width:495;height:91;left:18615;top:0;" coordsize="49530,9144" path="m0,0l49530,0l49530,9144l0,9144l0,0">
                  <v:stroke weight="0pt" endcap="flat" joinstyle="miter" miterlimit="10" on="false" color="#000000" opacity="0"/>
                  <v:fill on="true" color="#000000"/>
                </v:shape>
                <v:shape id="Shape 172654" style="position:absolute;width:495;height:91;left:18615;top:175;" coordsize="49530,9144" path="m0,0l49530,0l49530,9144l0,9144l0,0">
                  <v:stroke weight="0pt" endcap="flat" joinstyle="miter" miterlimit="10" on="false" color="#000000" opacity="0"/>
                  <v:fill on="true" color="#000000"/>
                </v:shape>
                <v:shape id="Shape 172655" style="position:absolute;width:6629;height:91;left:19110;top:0;" coordsize="662940,9144" path="m0,0l662940,0l662940,9144l0,9144l0,0">
                  <v:stroke weight="0pt" endcap="flat" joinstyle="miter" miterlimit="10" on="false" color="#000000" opacity="0"/>
                  <v:fill on="true" color="#000000"/>
                </v:shape>
                <v:shape id="Shape 172656" style="position:absolute;width:6629;height:91;left:19110;top:175;" coordsize="662940,9144" path="m0,0l662940,0l662940,9144l0,9144l0,0">
                  <v:stroke weight="0pt" endcap="flat" joinstyle="miter" miterlimit="10" on="false" color="#000000" opacity="0"/>
                  <v:fill on="true" color="#000000"/>
                </v:shape>
                <v:shape id="Shape 172657" style="position:absolute;width:495;height:91;left:25740;top:0;" coordsize="49530,9144" path="m0,0l49530,0l49530,9144l0,9144l0,0">
                  <v:stroke weight="0pt" endcap="flat" joinstyle="miter" miterlimit="10" on="false" color="#000000" opacity="0"/>
                  <v:fill on="true" color="#000000"/>
                </v:shape>
                <v:shape id="Shape 172658" style="position:absolute;width:495;height:91;left:25740;top:175;" coordsize="49530,9144" path="m0,0l49530,0l49530,9144l0,9144l0,0">
                  <v:stroke weight="0pt" endcap="flat" joinstyle="miter" miterlimit="10" on="false" color="#000000" opacity="0"/>
                  <v:fill on="true" color="#000000"/>
                </v:shape>
                <v:shape id="Shape 172659" style="position:absolute;width:6644;height:91;left:26235;top:0;" coordsize="664464,9144" path="m0,0l664464,0l664464,9144l0,9144l0,0">
                  <v:stroke weight="0pt" endcap="flat" joinstyle="miter" miterlimit="10" on="false" color="#000000" opacity="0"/>
                  <v:fill on="true" color="#000000"/>
                </v:shape>
                <v:shape id="Shape 172660" style="position:absolute;width:6644;height:91;left:26235;top:175;" coordsize="664464,9144" path="m0,0l664464,0l664464,9144l0,9144l0,0">
                  <v:stroke weight="0pt" endcap="flat" joinstyle="miter" miterlimit="10" on="false" color="#000000" opacity="0"/>
                  <v:fill on="true" color="#000000"/>
                </v:shape>
                <v:shape id="Shape 172661" style="position:absolute;width:495;height:91;left:32880;top:0;" coordsize="49530,9144" path="m0,0l49530,0l49530,9144l0,9144l0,0">
                  <v:stroke weight="0pt" endcap="flat" joinstyle="miter" miterlimit="10" on="false" color="#000000" opacity="0"/>
                  <v:fill on="true" color="#000000"/>
                </v:shape>
                <v:shape id="Shape 172662" style="position:absolute;width:495;height:91;left:32880;top:175;" coordsize="49530,9144" path="m0,0l49530,0l49530,9144l0,9144l0,0">
                  <v:stroke weight="0pt" endcap="flat" joinstyle="miter" miterlimit="10" on="false" color="#000000" opacity="0"/>
                  <v:fill on="true" color="#000000"/>
                </v:shape>
                <v:shape id="Shape 172663" style="position:absolute;width:5334;height:91;left:33375;top:0;" coordsize="533400,9144" path="m0,0l533400,0l533400,9144l0,9144l0,0">
                  <v:stroke weight="0pt" endcap="flat" joinstyle="miter" miterlimit="10" on="false" color="#000000" opacity="0"/>
                  <v:fill on="true" color="#000000"/>
                </v:shape>
                <v:shape id="Shape 172664" style="position:absolute;width:5334;height:91;left:33375;top:175;" coordsize="533400,9144" path="m0,0l533400,0l533400,9144l0,9144l0,0">
                  <v:stroke weight="0pt" endcap="flat" joinstyle="miter" miterlimit="10" on="false" color="#000000" opacity="0"/>
                  <v:fill on="true" color="#000000"/>
                </v:shape>
                <v:shape id="Shape 172665" style="position:absolute;width:12138;height:91;left:0;top:1882;" coordsize="1213866,9144" path="m0,0l1213866,0l1213866,9144l0,9144l0,0">
                  <v:stroke weight="0pt" endcap="flat" joinstyle="miter" miterlimit="10" on="false" color="#000000" opacity="0"/>
                  <v:fill on="true" color="#000000"/>
                </v:shape>
                <v:shape id="Shape 172666" style="position:absolute;width:12138;height:91;left:0;top:2049;" coordsize="1213866,9144" path="m0,0l1213866,0l1213866,9144l0,9144l0,0">
                  <v:stroke weight="0pt" endcap="flat" joinstyle="miter" miterlimit="10" on="false" color="#000000" opacity="0"/>
                  <v:fill on="true" color="#000000"/>
                </v:shape>
                <v:shape id="Shape 172667" style="position:absolute;width:495;height:91;left:12138;top:1882;" coordsize="49530,9144" path="m0,0l49530,0l49530,9144l0,9144l0,0">
                  <v:stroke weight="0pt" endcap="flat" joinstyle="miter" miterlimit="10" on="false" color="#000000" opacity="0"/>
                  <v:fill on="true" color="#000000"/>
                </v:shape>
                <v:shape id="Shape 172668" style="position:absolute;width:495;height:91;left:12138;top:2049;" coordsize="49530,9144" path="m0,0l49530,0l49530,9144l0,9144l0,0">
                  <v:stroke weight="0pt" endcap="flat" joinstyle="miter" miterlimit="10" on="false" color="#000000" opacity="0"/>
                  <v:fill on="true" color="#000000"/>
                </v:shape>
                <v:shape id="Shape 172669" style="position:absolute;width:5981;height:91;left:12633;top:1882;" coordsize="598170,9144" path="m0,0l598170,0l598170,9144l0,9144l0,0">
                  <v:stroke weight="0pt" endcap="flat" joinstyle="miter" miterlimit="10" on="false" color="#000000" opacity="0"/>
                  <v:fill on="true" color="#000000"/>
                </v:shape>
                <v:shape id="Shape 172670" style="position:absolute;width:5981;height:91;left:12633;top:2049;" coordsize="598170,9144" path="m0,0l598170,0l598170,9144l0,9144l0,0">
                  <v:stroke weight="0pt" endcap="flat" joinstyle="miter" miterlimit="10" on="false" color="#000000" opacity="0"/>
                  <v:fill on="true" color="#000000"/>
                </v:shape>
                <v:shape id="Shape 172671" style="position:absolute;width:495;height:91;left:18615;top:1882;" coordsize="49530,9144" path="m0,0l49530,0l49530,9144l0,9144l0,0">
                  <v:stroke weight="0pt" endcap="flat" joinstyle="miter" miterlimit="10" on="false" color="#000000" opacity="0"/>
                  <v:fill on="true" color="#000000"/>
                </v:shape>
                <v:shape id="Shape 172672" style="position:absolute;width:495;height:91;left:18615;top:2049;" coordsize="49530,9144" path="m0,0l49530,0l49530,9144l0,9144l0,0">
                  <v:stroke weight="0pt" endcap="flat" joinstyle="miter" miterlimit="10" on="false" color="#000000" opacity="0"/>
                  <v:fill on="true" color="#000000"/>
                </v:shape>
                <v:shape id="Shape 172673" style="position:absolute;width:6629;height:91;left:19110;top:1882;" coordsize="662940,9144" path="m0,0l662940,0l662940,9144l0,9144l0,0">
                  <v:stroke weight="0pt" endcap="flat" joinstyle="miter" miterlimit="10" on="false" color="#000000" opacity="0"/>
                  <v:fill on="true" color="#000000"/>
                </v:shape>
                <v:shape id="Shape 172674" style="position:absolute;width:6629;height:91;left:19110;top:2049;" coordsize="662940,9144" path="m0,0l662940,0l662940,9144l0,9144l0,0">
                  <v:stroke weight="0pt" endcap="flat" joinstyle="miter" miterlimit="10" on="false" color="#000000" opacity="0"/>
                  <v:fill on="true" color="#000000"/>
                </v:shape>
                <v:shape id="Shape 172675" style="position:absolute;width:495;height:91;left:25740;top:1882;" coordsize="49530,9144" path="m0,0l49530,0l49530,9144l0,9144l0,0">
                  <v:stroke weight="0pt" endcap="flat" joinstyle="miter" miterlimit="10" on="false" color="#000000" opacity="0"/>
                  <v:fill on="true" color="#000000"/>
                </v:shape>
                <v:shape id="Shape 172676" style="position:absolute;width:495;height:91;left:25740;top:2049;" coordsize="49530,9144" path="m0,0l49530,0l49530,9144l0,9144l0,0">
                  <v:stroke weight="0pt" endcap="flat" joinstyle="miter" miterlimit="10" on="false" color="#000000" opacity="0"/>
                  <v:fill on="true" color="#000000"/>
                </v:shape>
                <v:shape id="Shape 172677" style="position:absolute;width:6644;height:91;left:26235;top:1882;" coordsize="664464,9144" path="m0,0l664464,0l664464,9144l0,9144l0,0">
                  <v:stroke weight="0pt" endcap="flat" joinstyle="miter" miterlimit="10" on="false" color="#000000" opacity="0"/>
                  <v:fill on="true" color="#000000"/>
                </v:shape>
                <v:shape id="Shape 172678" style="position:absolute;width:6644;height:91;left:26235;top:2049;" coordsize="664464,9144" path="m0,0l664464,0l664464,9144l0,9144l0,0">
                  <v:stroke weight="0pt" endcap="flat" joinstyle="miter" miterlimit="10" on="false" color="#000000" opacity="0"/>
                  <v:fill on="true" color="#000000"/>
                </v:shape>
                <v:shape id="Shape 172679" style="position:absolute;width:495;height:91;left:32880;top:1882;" coordsize="49530,9144" path="m0,0l49530,0l49530,9144l0,9144l0,0">
                  <v:stroke weight="0pt" endcap="flat" joinstyle="miter" miterlimit="10" on="false" color="#000000" opacity="0"/>
                  <v:fill on="true" color="#000000"/>
                </v:shape>
                <v:shape id="Shape 172680" style="position:absolute;width:495;height:91;left:32880;top:2049;" coordsize="49530,9144" path="m0,0l49530,0l49530,9144l0,9144l0,0">
                  <v:stroke weight="0pt" endcap="flat" joinstyle="miter" miterlimit="10" on="false" color="#000000" opacity="0"/>
                  <v:fill on="true" color="#000000"/>
                </v:shape>
                <v:shape id="Shape 172681" style="position:absolute;width:5334;height:91;left:33375;top:1882;" coordsize="533400,9144" path="m0,0l533400,0l533400,9144l0,9144l0,0">
                  <v:stroke weight="0pt" endcap="flat" joinstyle="miter" miterlimit="10" on="false" color="#000000" opacity="0"/>
                  <v:fill on="true" color="#000000"/>
                </v:shape>
                <v:shape id="Shape 172682" style="position:absolute;width:5334;height:91;left:33375;top:2049;" coordsize="533400,9144" path="m0,0l533400,0l533400,9144l0,9144l0,0">
                  <v:stroke weight="0pt" endcap="flat" joinstyle="miter" miterlimit="10" on="false" color="#000000" opacity="0"/>
                  <v:fill on="true" color="#000000"/>
                </v:shape>
                <v:shape id="Shape 172683" style="position:absolute;width:18707;height:91;left:0;top:3764;" coordsize="1870710,9144" path="m0,0l1870710,0l1870710,9144l0,9144l0,0">
                  <v:stroke weight="0pt" endcap="flat" joinstyle="miter" miterlimit="10" on="false" color="#000000" opacity="0"/>
                  <v:fill on="true" color="#000000"/>
                </v:shape>
                <v:shape id="Shape 172684" style="position:absolute;width:7033;height:91;left:18707;top:3764;" coordsize="703326,9144" path="m0,0l703326,0l703326,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Phillips-Perron test statistic </w:t>
      </w:r>
      <w:r>
        <w:rPr>
          <w:rFonts w:ascii="Arial" w:eastAsia="Arial" w:hAnsi="Arial" w:cs="Arial"/>
          <w:sz w:val="19"/>
        </w:rPr>
        <w:tab/>
      </w:r>
      <w:r>
        <w:rPr>
          <w:rFonts w:ascii="Arial" w:eastAsia="Arial" w:hAnsi="Arial" w:cs="Arial"/>
          <w:sz w:val="19"/>
          <w:u w:val="single" w:color="000000"/>
        </w:rPr>
        <w:t xml:space="preserve">-16.20341 </w:t>
      </w:r>
      <w:r>
        <w:rPr>
          <w:rFonts w:ascii="Arial" w:eastAsia="Arial" w:hAnsi="Arial" w:cs="Arial"/>
          <w:sz w:val="19"/>
          <w:u w:val="single" w:color="000000"/>
        </w:rPr>
        <w:tab/>
        <w:t xml:space="preserve"> 0.0001 </w:t>
      </w:r>
    </w:p>
    <w:tbl>
      <w:tblPr>
        <w:tblStyle w:val="TableGrid"/>
        <w:tblW w:w="6096" w:type="dxa"/>
        <w:tblInd w:w="658" w:type="dxa"/>
        <w:tblCellMar>
          <w:top w:w="0" w:type="dxa"/>
          <w:left w:w="0" w:type="dxa"/>
          <w:bottom w:w="0" w:type="dxa"/>
          <w:right w:w="0" w:type="dxa"/>
        </w:tblCellMar>
        <w:tblLook w:val="04A0" w:firstRow="1" w:lastRow="0" w:firstColumn="1" w:lastColumn="0" w:noHBand="0" w:noVBand="1"/>
      </w:tblPr>
      <w:tblGrid>
        <w:gridCol w:w="3493"/>
        <w:gridCol w:w="698"/>
        <w:gridCol w:w="1905"/>
      </w:tblGrid>
      <w:tr w:rsidR="00987387" w14:paraId="2E0626FB" w14:textId="77777777">
        <w:trPr>
          <w:trHeight w:val="245"/>
        </w:trPr>
        <w:tc>
          <w:tcPr>
            <w:tcW w:w="3493" w:type="dxa"/>
            <w:tcBorders>
              <w:top w:val="nil"/>
              <w:left w:val="nil"/>
              <w:bottom w:val="nil"/>
              <w:right w:val="nil"/>
            </w:tcBorders>
          </w:tcPr>
          <w:p w14:paraId="162361D1" w14:textId="77777777" w:rsidR="00987387" w:rsidRDefault="00D205D0">
            <w:pPr>
              <w:tabs>
                <w:tab w:val="center" w:pos="2422"/>
              </w:tabs>
              <w:spacing w:after="0"/>
            </w:pPr>
            <w:r>
              <w:rPr>
                <w:rFonts w:ascii="Arial" w:eastAsia="Arial" w:hAnsi="Arial" w:cs="Arial"/>
                <w:sz w:val="19"/>
              </w:rPr>
              <w:t xml:space="preserve">Test critical values: </w:t>
            </w:r>
            <w:r>
              <w:rPr>
                <w:rFonts w:ascii="Arial" w:eastAsia="Arial" w:hAnsi="Arial" w:cs="Arial"/>
                <w:sz w:val="19"/>
              </w:rPr>
              <w:tab/>
              <w:t xml:space="preserve">1% level </w:t>
            </w:r>
          </w:p>
        </w:tc>
        <w:tc>
          <w:tcPr>
            <w:tcW w:w="698" w:type="dxa"/>
            <w:tcBorders>
              <w:top w:val="nil"/>
              <w:left w:val="nil"/>
              <w:bottom w:val="nil"/>
              <w:right w:val="nil"/>
            </w:tcBorders>
          </w:tcPr>
          <w:p w14:paraId="666C3E21"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61986276" w14:textId="77777777" w:rsidR="00987387" w:rsidRDefault="00D205D0">
            <w:pPr>
              <w:tabs>
                <w:tab w:val="center" w:pos="1444"/>
              </w:tabs>
              <w:spacing w:after="0"/>
            </w:pPr>
            <w:r>
              <w:rPr>
                <w:rFonts w:ascii="Arial" w:eastAsia="Arial" w:hAnsi="Arial" w:cs="Arial"/>
                <w:sz w:val="19"/>
              </w:rPr>
              <w:t xml:space="preserve">-4.667883 </w:t>
            </w:r>
            <w:r>
              <w:rPr>
                <w:rFonts w:ascii="Arial" w:eastAsia="Arial" w:hAnsi="Arial" w:cs="Arial"/>
                <w:sz w:val="19"/>
              </w:rPr>
              <w:tab/>
              <w:t xml:space="preserve"> </w:t>
            </w:r>
          </w:p>
        </w:tc>
      </w:tr>
      <w:tr w:rsidR="00987387" w14:paraId="4E3D6B93" w14:textId="77777777">
        <w:trPr>
          <w:trHeight w:val="217"/>
        </w:trPr>
        <w:tc>
          <w:tcPr>
            <w:tcW w:w="3493" w:type="dxa"/>
            <w:tcBorders>
              <w:top w:val="nil"/>
              <w:left w:val="nil"/>
              <w:bottom w:val="nil"/>
              <w:right w:val="nil"/>
            </w:tcBorders>
          </w:tcPr>
          <w:p w14:paraId="3D12240E" w14:textId="77777777" w:rsidR="00987387" w:rsidRDefault="00D205D0">
            <w:pPr>
              <w:tabs>
                <w:tab w:val="center" w:pos="955"/>
                <w:tab w:val="center" w:pos="2422"/>
              </w:tabs>
              <w:spacing w:after="0"/>
            </w:pPr>
            <w:r>
              <w:tab/>
            </w:r>
            <w:r>
              <w:rPr>
                <w:rFonts w:ascii="Arial" w:eastAsia="Arial" w:hAnsi="Arial" w:cs="Arial"/>
                <w:sz w:val="19"/>
              </w:rPr>
              <w:t xml:space="preserve"> </w:t>
            </w:r>
            <w:r>
              <w:rPr>
                <w:rFonts w:ascii="Arial" w:eastAsia="Arial" w:hAnsi="Arial" w:cs="Arial"/>
                <w:sz w:val="19"/>
              </w:rPr>
              <w:tab/>
              <w:t xml:space="preserve">5% level </w:t>
            </w:r>
          </w:p>
        </w:tc>
        <w:tc>
          <w:tcPr>
            <w:tcW w:w="698" w:type="dxa"/>
            <w:tcBorders>
              <w:top w:val="nil"/>
              <w:left w:val="nil"/>
              <w:bottom w:val="nil"/>
              <w:right w:val="nil"/>
            </w:tcBorders>
          </w:tcPr>
          <w:p w14:paraId="7BFE01C0"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5A962CB1" w14:textId="77777777" w:rsidR="00987387" w:rsidRDefault="00D205D0">
            <w:pPr>
              <w:tabs>
                <w:tab w:val="center" w:pos="1446"/>
              </w:tabs>
              <w:spacing w:after="0"/>
            </w:pPr>
            <w:r>
              <w:rPr>
                <w:rFonts w:ascii="Arial" w:eastAsia="Arial" w:hAnsi="Arial" w:cs="Arial"/>
                <w:sz w:val="19"/>
              </w:rPr>
              <w:t xml:space="preserve">-3.733200 </w:t>
            </w:r>
            <w:r>
              <w:rPr>
                <w:rFonts w:ascii="Arial" w:eastAsia="Arial" w:hAnsi="Arial" w:cs="Arial"/>
                <w:sz w:val="19"/>
              </w:rPr>
              <w:tab/>
              <w:t xml:space="preserve"> </w:t>
            </w:r>
          </w:p>
        </w:tc>
      </w:tr>
      <w:tr w:rsidR="00987387" w14:paraId="7C6C5219" w14:textId="77777777">
        <w:trPr>
          <w:trHeight w:val="245"/>
        </w:trPr>
        <w:tc>
          <w:tcPr>
            <w:tcW w:w="3493" w:type="dxa"/>
            <w:tcBorders>
              <w:top w:val="nil"/>
              <w:left w:val="nil"/>
              <w:bottom w:val="nil"/>
              <w:right w:val="nil"/>
            </w:tcBorders>
          </w:tcPr>
          <w:p w14:paraId="2554C81C" w14:textId="77777777" w:rsidR="00987387" w:rsidRDefault="00D205D0">
            <w:pPr>
              <w:tabs>
                <w:tab w:val="center" w:pos="955"/>
                <w:tab w:val="center" w:pos="2421"/>
              </w:tabs>
              <w:spacing w:after="0"/>
            </w:pPr>
            <w:r>
              <w:rPr>
                <w:noProof/>
              </w:rPr>
              <mc:AlternateContent>
                <mc:Choice Requires="wpg">
                  <w:drawing>
                    <wp:anchor distT="0" distB="0" distL="114300" distR="114300" simplePos="0" relativeHeight="251691008" behindDoc="1" locked="0" layoutInCell="1" allowOverlap="1" wp14:anchorId="19D8F016" wp14:editId="327F2AAC">
                      <wp:simplePos x="0" y="0"/>
                      <wp:positionH relativeFrom="column">
                        <wp:posOffset>0</wp:posOffset>
                      </wp:positionH>
                      <wp:positionV relativeFrom="paragraph">
                        <wp:posOffset>144870</wp:posOffset>
                      </wp:positionV>
                      <wp:extent cx="1911096" cy="25908"/>
                      <wp:effectExtent l="0" t="0" r="0" b="0"/>
                      <wp:wrapNone/>
                      <wp:docPr id="151024" name="Group 151024"/>
                      <wp:cNvGraphicFramePr/>
                      <a:graphic xmlns:a="http://schemas.openxmlformats.org/drawingml/2006/main">
                        <a:graphicData uri="http://schemas.microsoft.com/office/word/2010/wordprocessingGroup">
                          <wpg:wgp>
                            <wpg:cNvGrpSpPr/>
                            <wpg:grpSpPr>
                              <a:xfrm>
                                <a:off x="0" y="0"/>
                                <a:ext cx="1911096" cy="25908"/>
                                <a:chOff x="0" y="0"/>
                                <a:chExt cx="1911096" cy="25908"/>
                              </a:xfrm>
                            </wpg:grpSpPr>
                            <wps:wsp>
                              <wps:cNvPr id="172685" name="Shape 172685"/>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86" name="Shape 172686"/>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87" name="Shape 172687"/>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88" name="Shape 172688"/>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89" name="Shape 172689"/>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90" name="Shape 172690"/>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91" name="Shape 172691"/>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92" name="Shape 172692"/>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024" style="width:150.48pt;height:2.03998pt;position:absolute;z-index:-2147483591;mso-position-horizontal-relative:text;mso-position-horizontal:absolute;margin-left:0pt;mso-position-vertical-relative:text;margin-top:11.4071pt;" coordsize="19110,259">
                      <v:shape id="Shape 172693" style="position:absolute;width:12138;height:91;left:0;top:0;" coordsize="1213866,9144" path="m0,0l1213866,0l1213866,9144l0,9144l0,0">
                        <v:stroke weight="0pt" endcap="flat" joinstyle="miter" miterlimit="10" on="false" color="#000000" opacity="0"/>
                        <v:fill on="true" color="#000000"/>
                      </v:shape>
                      <v:shape id="Shape 172694" style="position:absolute;width:12138;height:91;left:0;top:175;" coordsize="1213866,9144" path="m0,0l1213866,0l1213866,9144l0,9144l0,0">
                        <v:stroke weight="0pt" endcap="flat" joinstyle="miter" miterlimit="10" on="false" color="#000000" opacity="0"/>
                        <v:fill on="true" color="#000000"/>
                      </v:shape>
                      <v:shape id="Shape 172695" style="position:absolute;width:495;height:91;left:12138;top:0;" coordsize="49530,9144" path="m0,0l49530,0l49530,9144l0,9144l0,0">
                        <v:stroke weight="0pt" endcap="flat" joinstyle="miter" miterlimit="10" on="false" color="#000000" opacity="0"/>
                        <v:fill on="true" color="#000000"/>
                      </v:shape>
                      <v:shape id="Shape 172696" style="position:absolute;width:495;height:91;left:12138;top:175;" coordsize="49530,9144" path="m0,0l49530,0l49530,9144l0,9144l0,0">
                        <v:stroke weight="0pt" endcap="flat" joinstyle="miter" miterlimit="10" on="false" color="#000000" opacity="0"/>
                        <v:fill on="true" color="#000000"/>
                      </v:shape>
                      <v:shape id="Shape 172697" style="position:absolute;width:5981;height:91;left:12633;top:0;" coordsize="598170,9144" path="m0,0l598170,0l598170,9144l0,9144l0,0">
                        <v:stroke weight="0pt" endcap="flat" joinstyle="miter" miterlimit="10" on="false" color="#000000" opacity="0"/>
                        <v:fill on="true" color="#000000"/>
                      </v:shape>
                      <v:shape id="Shape 172698" style="position:absolute;width:5981;height:91;left:12633;top:175;" coordsize="598170,9144" path="m0,0l598170,0l598170,9144l0,9144l0,0">
                        <v:stroke weight="0pt" endcap="flat" joinstyle="miter" miterlimit="10" on="false" color="#000000" opacity="0"/>
                        <v:fill on="true" color="#000000"/>
                      </v:shape>
                      <v:shape id="Shape 172699" style="position:absolute;width:495;height:91;left:18615;top:0;" coordsize="49530,9144" path="m0,0l49530,0l49530,9144l0,9144l0,0">
                        <v:stroke weight="0pt" endcap="flat" joinstyle="miter" miterlimit="10" on="false" color="#000000" opacity="0"/>
                        <v:fill on="true" color="#000000"/>
                      </v:shape>
                      <v:shape id="Shape 172700" style="position:absolute;width:495;height:91;left:18615;top:175;" coordsize="49530,9144" path="m0,0l49530,0l49530,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 </w:t>
            </w:r>
            <w:r>
              <w:rPr>
                <w:rFonts w:ascii="Arial" w:eastAsia="Arial" w:hAnsi="Arial" w:cs="Arial"/>
                <w:sz w:val="19"/>
              </w:rPr>
              <w:tab/>
              <w:t>10% level</w:t>
            </w:r>
          </w:p>
        </w:tc>
        <w:tc>
          <w:tcPr>
            <w:tcW w:w="698" w:type="dxa"/>
            <w:tcBorders>
              <w:top w:val="nil"/>
              <w:left w:val="nil"/>
              <w:bottom w:val="nil"/>
              <w:right w:val="nil"/>
            </w:tcBorders>
            <w:vAlign w:val="bottom"/>
          </w:tcPr>
          <w:p w14:paraId="408DAE9E" w14:textId="77777777" w:rsidR="00987387" w:rsidRDefault="00D205D0">
            <w:pPr>
              <w:spacing w:after="0"/>
              <w:ind w:left="-483"/>
            </w:pPr>
            <w:r>
              <w:rPr>
                <w:noProof/>
              </w:rPr>
              <mc:AlternateContent>
                <mc:Choice Requires="wpg">
                  <w:drawing>
                    <wp:inline distT="0" distB="0" distL="0" distR="0" wp14:anchorId="5394E88B" wp14:editId="12A9F118">
                      <wp:extent cx="712470" cy="25908"/>
                      <wp:effectExtent l="0" t="0" r="0" b="0"/>
                      <wp:docPr id="151064" name="Group 151064"/>
                      <wp:cNvGraphicFramePr/>
                      <a:graphic xmlns:a="http://schemas.openxmlformats.org/drawingml/2006/main">
                        <a:graphicData uri="http://schemas.microsoft.com/office/word/2010/wordprocessingGroup">
                          <wpg:wgp>
                            <wpg:cNvGrpSpPr/>
                            <wpg:grpSpPr>
                              <a:xfrm>
                                <a:off x="0" y="0"/>
                                <a:ext cx="712470" cy="25908"/>
                                <a:chOff x="0" y="0"/>
                                <a:chExt cx="712470" cy="25908"/>
                              </a:xfrm>
                            </wpg:grpSpPr>
                            <wps:wsp>
                              <wps:cNvPr id="172701" name="Shape 172701"/>
                              <wps:cNvSpPr/>
                              <wps:spPr>
                                <a:xfrm>
                                  <a:off x="0"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02" name="Shape 172702"/>
                              <wps:cNvSpPr/>
                              <wps:spPr>
                                <a:xfrm>
                                  <a:off x="0"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03" name="Shape 172703"/>
                              <wps:cNvSpPr/>
                              <wps:spPr>
                                <a:xfrm>
                                  <a:off x="66294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04" name="Shape 172704"/>
                              <wps:cNvSpPr/>
                              <wps:spPr>
                                <a:xfrm>
                                  <a:off x="66294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1064" style="width:56.1pt;height:2.03998pt;mso-position-horizontal-relative:char;mso-position-vertical-relative:line" coordsize="7124,259">
                      <v:shape id="Shape 172705" style="position:absolute;width:6629;height:91;left:0;top:0;" coordsize="662940,9144" path="m0,0l662940,0l662940,9144l0,9144l0,0">
                        <v:stroke weight="0pt" endcap="flat" joinstyle="miter" miterlimit="10" on="false" color="#000000" opacity="0"/>
                        <v:fill on="true" color="#000000"/>
                      </v:shape>
                      <v:shape id="Shape 172706" style="position:absolute;width:6629;height:91;left:0;top:175;" coordsize="662940,9144" path="m0,0l662940,0l662940,9144l0,9144l0,0">
                        <v:stroke weight="0pt" endcap="flat" joinstyle="miter" miterlimit="10" on="false" color="#000000" opacity="0"/>
                        <v:fill on="true" color="#000000"/>
                      </v:shape>
                      <v:shape id="Shape 172707" style="position:absolute;width:495;height:91;left:6629;top:0;" coordsize="49530,9144" path="m0,0l49530,0l49530,9144l0,9144l0,0">
                        <v:stroke weight="0pt" endcap="flat" joinstyle="miter" miterlimit="10" on="false" color="#000000" opacity="0"/>
                        <v:fill on="true" color="#000000"/>
                      </v:shape>
                      <v:shape id="Shape 172708" style="position:absolute;width:495;height:91;left:6629;top:175;" coordsize="49530,9144" path="m0,0l49530,0l49530,9144l0,9144l0,0">
                        <v:stroke weight="0pt" endcap="flat" joinstyle="miter" miterlimit="10" on="false" color="#000000" opacity="0"/>
                        <v:fill on="true" color="#000000"/>
                      </v:shape>
                    </v:group>
                  </w:pict>
                </mc:Fallback>
              </mc:AlternateContent>
            </w:r>
          </w:p>
        </w:tc>
        <w:tc>
          <w:tcPr>
            <w:tcW w:w="1905" w:type="dxa"/>
            <w:tcBorders>
              <w:top w:val="nil"/>
              <w:left w:val="nil"/>
              <w:bottom w:val="nil"/>
              <w:right w:val="nil"/>
            </w:tcBorders>
          </w:tcPr>
          <w:p w14:paraId="1670B213" w14:textId="77777777" w:rsidR="00987387" w:rsidRDefault="00D205D0">
            <w:pPr>
              <w:tabs>
                <w:tab w:val="center" w:pos="1445"/>
              </w:tabs>
              <w:spacing w:after="0"/>
            </w:pPr>
            <w:r>
              <w:rPr>
                <w:noProof/>
              </w:rPr>
              <mc:AlternateContent>
                <mc:Choice Requires="wpg">
                  <w:drawing>
                    <wp:anchor distT="0" distB="0" distL="114300" distR="114300" simplePos="0" relativeHeight="251692032" behindDoc="1" locked="0" layoutInCell="1" allowOverlap="1" wp14:anchorId="1C92DBF8" wp14:editId="490D800D">
                      <wp:simplePos x="0" y="0"/>
                      <wp:positionH relativeFrom="column">
                        <wp:posOffset>-37586</wp:posOffset>
                      </wp:positionH>
                      <wp:positionV relativeFrom="paragraph">
                        <wp:posOffset>144870</wp:posOffset>
                      </wp:positionV>
                      <wp:extent cx="1247394" cy="25908"/>
                      <wp:effectExtent l="0" t="0" r="0" b="0"/>
                      <wp:wrapNone/>
                      <wp:docPr id="151079" name="Group 151079"/>
                      <wp:cNvGraphicFramePr/>
                      <a:graphic xmlns:a="http://schemas.openxmlformats.org/drawingml/2006/main">
                        <a:graphicData uri="http://schemas.microsoft.com/office/word/2010/wordprocessingGroup">
                          <wpg:wgp>
                            <wpg:cNvGrpSpPr/>
                            <wpg:grpSpPr>
                              <a:xfrm>
                                <a:off x="0" y="0"/>
                                <a:ext cx="1247394" cy="25908"/>
                                <a:chOff x="0" y="0"/>
                                <a:chExt cx="1247394" cy="25908"/>
                              </a:xfrm>
                            </wpg:grpSpPr>
                            <wps:wsp>
                              <wps:cNvPr id="172709" name="Shape 172709"/>
                              <wps:cNvSpPr/>
                              <wps:spPr>
                                <a:xfrm>
                                  <a:off x="0"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10" name="Shape 172710"/>
                              <wps:cNvSpPr/>
                              <wps:spPr>
                                <a:xfrm>
                                  <a:off x="0"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11" name="Shape 172711"/>
                              <wps:cNvSpPr/>
                              <wps:spPr>
                                <a:xfrm>
                                  <a:off x="664464"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12" name="Shape 172712"/>
                              <wps:cNvSpPr/>
                              <wps:spPr>
                                <a:xfrm>
                                  <a:off x="664464"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13" name="Shape 172713"/>
                              <wps:cNvSpPr/>
                              <wps:spPr>
                                <a:xfrm>
                                  <a:off x="713994"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14" name="Shape 172714"/>
                              <wps:cNvSpPr/>
                              <wps:spPr>
                                <a:xfrm>
                                  <a:off x="713994"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079" style="width:98.22pt;height:2.03998pt;position:absolute;z-index:-2147483580;mso-position-horizontal-relative:text;mso-position-horizontal:absolute;margin-left:-2.95959pt;mso-position-vertical-relative:text;margin-top:11.4071pt;" coordsize="12473,259">
                      <v:shape id="Shape 172715" style="position:absolute;width:6644;height:91;left:0;top:0;" coordsize="664464,9144" path="m0,0l664464,0l664464,9144l0,9144l0,0">
                        <v:stroke weight="0pt" endcap="flat" joinstyle="miter" miterlimit="10" on="false" color="#000000" opacity="0"/>
                        <v:fill on="true" color="#000000"/>
                      </v:shape>
                      <v:shape id="Shape 172716" style="position:absolute;width:6644;height:91;left:0;top:175;" coordsize="664464,9144" path="m0,0l664464,0l664464,9144l0,9144l0,0">
                        <v:stroke weight="0pt" endcap="flat" joinstyle="miter" miterlimit="10" on="false" color="#000000" opacity="0"/>
                        <v:fill on="true" color="#000000"/>
                      </v:shape>
                      <v:shape id="Shape 172717" style="position:absolute;width:495;height:91;left:6644;top:0;" coordsize="49530,9144" path="m0,0l49530,0l49530,9144l0,9144l0,0">
                        <v:stroke weight="0pt" endcap="flat" joinstyle="miter" miterlimit="10" on="false" color="#000000" opacity="0"/>
                        <v:fill on="true" color="#000000"/>
                      </v:shape>
                      <v:shape id="Shape 172718" style="position:absolute;width:495;height:91;left:6644;top:175;" coordsize="49530,9144" path="m0,0l49530,0l49530,9144l0,9144l0,0">
                        <v:stroke weight="0pt" endcap="flat" joinstyle="miter" miterlimit="10" on="false" color="#000000" opacity="0"/>
                        <v:fill on="true" color="#000000"/>
                      </v:shape>
                      <v:shape id="Shape 172719" style="position:absolute;width:5334;height:91;left:7139;top:0;" coordsize="533400,9144" path="m0,0l533400,0l533400,9144l0,9144l0,0">
                        <v:stroke weight="0pt" endcap="flat" joinstyle="miter" miterlimit="10" on="false" color="#000000" opacity="0"/>
                        <v:fill on="true" color="#000000"/>
                      </v:shape>
                      <v:shape id="Shape 172720" style="position:absolute;width:5334;height:91;left:7139;top:175;" coordsize="533400,9144" path="m0,0l533400,0l533400,9144l0,9144l0,0">
                        <v:stroke weight="0pt" endcap="flat" joinstyle="miter" miterlimit="10" on="false" color="#000000" opacity="0"/>
                        <v:fill on="true" color="#000000"/>
                      </v:shape>
                    </v:group>
                  </w:pict>
                </mc:Fallback>
              </mc:AlternateContent>
            </w:r>
            <w:r>
              <w:rPr>
                <w:rFonts w:ascii="Arial" w:eastAsia="Arial" w:hAnsi="Arial" w:cs="Arial"/>
                <w:sz w:val="19"/>
              </w:rPr>
              <w:t>-3.310349</w:t>
            </w:r>
            <w:r>
              <w:rPr>
                <w:rFonts w:ascii="Arial" w:eastAsia="Arial" w:hAnsi="Arial" w:cs="Arial"/>
                <w:sz w:val="19"/>
              </w:rPr>
              <w:tab/>
              <w:t xml:space="preserve"> </w:t>
            </w:r>
          </w:p>
        </w:tc>
      </w:tr>
    </w:tbl>
    <w:p w14:paraId="6296890F" w14:textId="77777777" w:rsidR="00987387" w:rsidRDefault="00D205D0">
      <w:pPr>
        <w:spacing w:after="4" w:line="248" w:lineRule="auto"/>
        <w:ind w:left="683" w:hanging="10"/>
      </w:pPr>
      <w:r>
        <w:rPr>
          <w:rFonts w:ascii="Arial" w:eastAsia="Arial" w:hAnsi="Arial" w:cs="Arial"/>
          <w:sz w:val="19"/>
        </w:rPr>
        <w:t xml:space="preserve">*MacKinnon (1996) one-sided p-values. </w:t>
      </w:r>
    </w:p>
    <w:p w14:paraId="4414E794" w14:textId="77777777" w:rsidR="00987387" w:rsidRDefault="00D205D0">
      <w:pPr>
        <w:spacing w:after="4" w:line="248" w:lineRule="auto"/>
        <w:ind w:left="683" w:hanging="10"/>
      </w:pPr>
      <w:r>
        <w:rPr>
          <w:rFonts w:ascii="Arial" w:eastAsia="Arial" w:hAnsi="Arial" w:cs="Arial"/>
          <w:sz w:val="19"/>
        </w:rPr>
        <w:t xml:space="preserve">Warning: Probabilities and critical values calculated for 20 observations                  and may not be accurate for a sample size of 16 </w:t>
      </w:r>
    </w:p>
    <w:p w14:paraId="7104FE84" w14:textId="77777777" w:rsidR="00987387" w:rsidRDefault="00D205D0">
      <w:pPr>
        <w:spacing w:after="0"/>
        <w:ind w:left="1613"/>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tbl>
      <w:tblPr>
        <w:tblStyle w:val="TableGrid"/>
        <w:tblW w:w="6109" w:type="dxa"/>
        <w:tblInd w:w="644" w:type="dxa"/>
        <w:tblCellMar>
          <w:top w:w="0" w:type="dxa"/>
          <w:left w:w="0" w:type="dxa"/>
          <w:bottom w:w="0" w:type="dxa"/>
          <w:right w:w="0" w:type="dxa"/>
        </w:tblCellMar>
        <w:tblLook w:val="04A0" w:firstRow="1" w:lastRow="0" w:firstColumn="1" w:lastColumn="0" w:noHBand="0" w:noVBand="1"/>
      </w:tblPr>
      <w:tblGrid>
        <w:gridCol w:w="2028"/>
        <w:gridCol w:w="3203"/>
        <w:gridCol w:w="878"/>
      </w:tblGrid>
      <w:tr w:rsidR="00987387" w14:paraId="2EF8C0BD" w14:textId="77777777">
        <w:trPr>
          <w:trHeight w:val="290"/>
        </w:trPr>
        <w:tc>
          <w:tcPr>
            <w:tcW w:w="5232" w:type="dxa"/>
            <w:gridSpan w:val="2"/>
            <w:tcBorders>
              <w:top w:val="double" w:sz="6" w:space="0" w:color="000000"/>
              <w:left w:val="nil"/>
              <w:bottom w:val="nil"/>
              <w:right w:val="nil"/>
            </w:tcBorders>
          </w:tcPr>
          <w:p w14:paraId="67A5016A" w14:textId="77777777" w:rsidR="00987387" w:rsidRDefault="00D205D0">
            <w:pPr>
              <w:spacing w:after="0"/>
              <w:ind w:left="42"/>
            </w:pPr>
            <w:r>
              <w:rPr>
                <w:rFonts w:ascii="Arial" w:eastAsia="Arial" w:hAnsi="Arial" w:cs="Arial"/>
                <w:sz w:val="19"/>
              </w:rPr>
              <w:t xml:space="preserve">Residual variance (no correction) </w:t>
            </w:r>
          </w:p>
        </w:tc>
        <w:tc>
          <w:tcPr>
            <w:tcW w:w="878" w:type="dxa"/>
            <w:tcBorders>
              <w:top w:val="double" w:sz="6" w:space="0" w:color="000000"/>
              <w:left w:val="nil"/>
              <w:bottom w:val="nil"/>
              <w:right w:val="nil"/>
            </w:tcBorders>
          </w:tcPr>
          <w:p w14:paraId="40343C44" w14:textId="77777777" w:rsidR="00987387" w:rsidRDefault="00D205D0">
            <w:pPr>
              <w:spacing w:after="0"/>
              <w:jc w:val="both"/>
            </w:pPr>
            <w:r>
              <w:rPr>
                <w:rFonts w:ascii="Arial" w:eastAsia="Arial" w:hAnsi="Arial" w:cs="Arial"/>
                <w:sz w:val="19"/>
              </w:rPr>
              <w:t xml:space="preserve"> 473.5642</w:t>
            </w:r>
          </w:p>
        </w:tc>
      </w:tr>
      <w:tr w:rsidR="00987387" w14:paraId="4177D94F" w14:textId="77777777">
        <w:trPr>
          <w:trHeight w:val="236"/>
        </w:trPr>
        <w:tc>
          <w:tcPr>
            <w:tcW w:w="5232" w:type="dxa"/>
            <w:gridSpan w:val="2"/>
            <w:tcBorders>
              <w:top w:val="nil"/>
              <w:left w:val="nil"/>
              <w:bottom w:val="single" w:sz="5" w:space="0" w:color="000000"/>
              <w:right w:val="nil"/>
            </w:tcBorders>
          </w:tcPr>
          <w:p w14:paraId="1806E9CE" w14:textId="77777777" w:rsidR="00987387" w:rsidRDefault="00D205D0">
            <w:pPr>
              <w:spacing w:after="0"/>
              <w:ind w:left="42"/>
            </w:pPr>
            <w:r>
              <w:rPr>
                <w:rFonts w:ascii="Arial" w:eastAsia="Arial" w:hAnsi="Arial" w:cs="Arial"/>
                <w:sz w:val="19"/>
                <w:u w:val="single" w:color="000000"/>
              </w:rPr>
              <w:t xml:space="preserve">HAC corrected variance (Bartlett kernel) </w:t>
            </w:r>
          </w:p>
        </w:tc>
        <w:tc>
          <w:tcPr>
            <w:tcW w:w="878" w:type="dxa"/>
            <w:tcBorders>
              <w:top w:val="nil"/>
              <w:left w:val="nil"/>
              <w:bottom w:val="single" w:sz="5" w:space="0" w:color="000000"/>
              <w:right w:val="nil"/>
            </w:tcBorders>
          </w:tcPr>
          <w:p w14:paraId="5C4440D3" w14:textId="77777777" w:rsidR="00987387" w:rsidRDefault="00D205D0">
            <w:pPr>
              <w:spacing w:after="0"/>
              <w:jc w:val="both"/>
            </w:pPr>
            <w:r>
              <w:rPr>
                <w:rFonts w:ascii="Arial" w:eastAsia="Arial" w:hAnsi="Arial" w:cs="Arial"/>
                <w:sz w:val="19"/>
                <w:u w:val="single" w:color="000000"/>
              </w:rPr>
              <w:t xml:space="preserve"> 41.71314</w:t>
            </w:r>
          </w:p>
        </w:tc>
      </w:tr>
      <w:tr w:rsidR="00987387" w14:paraId="6F18126D" w14:textId="77777777">
        <w:trPr>
          <w:trHeight w:val="1797"/>
        </w:trPr>
        <w:tc>
          <w:tcPr>
            <w:tcW w:w="5232" w:type="dxa"/>
            <w:gridSpan w:val="2"/>
            <w:tcBorders>
              <w:top w:val="single" w:sz="5" w:space="0" w:color="000000"/>
              <w:left w:val="nil"/>
              <w:bottom w:val="double" w:sz="5" w:space="0" w:color="000000"/>
              <w:right w:val="nil"/>
            </w:tcBorders>
          </w:tcPr>
          <w:p w14:paraId="2DD892CD" w14:textId="77777777" w:rsidR="00987387" w:rsidRDefault="00D205D0">
            <w:pPr>
              <w:spacing w:after="2" w:line="238" w:lineRule="auto"/>
              <w:ind w:left="968" w:right="551"/>
              <w:jc w:val="right"/>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p w14:paraId="688499E9" w14:textId="77777777" w:rsidR="00987387" w:rsidRDefault="00D205D0">
            <w:pPr>
              <w:spacing w:after="0"/>
              <w:ind w:left="42"/>
            </w:pPr>
            <w:r>
              <w:rPr>
                <w:rFonts w:ascii="Arial" w:eastAsia="Arial" w:hAnsi="Arial" w:cs="Arial"/>
                <w:sz w:val="19"/>
              </w:rPr>
              <w:t xml:space="preserve">Phillips-Perron Test Equation </w:t>
            </w:r>
          </w:p>
          <w:p w14:paraId="42117EDF" w14:textId="77777777" w:rsidR="00987387" w:rsidRDefault="00D205D0">
            <w:pPr>
              <w:spacing w:after="2" w:line="238" w:lineRule="auto"/>
              <w:ind w:left="42" w:right="2095"/>
            </w:pPr>
            <w:r>
              <w:rPr>
                <w:rFonts w:ascii="Arial" w:eastAsia="Arial" w:hAnsi="Arial" w:cs="Arial"/>
                <w:sz w:val="19"/>
              </w:rPr>
              <w:t xml:space="preserve">Dependent Variable: D(X2,2) Method: Least Squares </w:t>
            </w:r>
          </w:p>
          <w:p w14:paraId="343D1B30" w14:textId="77777777" w:rsidR="00987387" w:rsidRDefault="00D205D0">
            <w:pPr>
              <w:spacing w:after="0"/>
              <w:ind w:left="42"/>
            </w:pPr>
            <w:r>
              <w:rPr>
                <w:rFonts w:ascii="Arial" w:eastAsia="Arial" w:hAnsi="Arial" w:cs="Arial"/>
                <w:sz w:val="19"/>
              </w:rPr>
              <w:t xml:space="preserve">Date: 11/02/07   Time: 15:00 </w:t>
            </w:r>
          </w:p>
          <w:p w14:paraId="2748C2AD" w14:textId="77777777" w:rsidR="00987387" w:rsidRDefault="00D205D0">
            <w:pPr>
              <w:spacing w:after="0"/>
              <w:ind w:left="42"/>
            </w:pPr>
            <w:r>
              <w:rPr>
                <w:rFonts w:ascii="Arial" w:eastAsia="Arial" w:hAnsi="Arial" w:cs="Arial"/>
                <w:sz w:val="19"/>
              </w:rPr>
              <w:t>Sample(adjusted): 1990 2005</w:t>
            </w:r>
          </w:p>
          <w:p w14:paraId="2D613034" w14:textId="77777777" w:rsidR="00987387" w:rsidRDefault="00D205D0">
            <w:pPr>
              <w:spacing w:after="0"/>
              <w:ind w:left="42"/>
            </w:pPr>
            <w:r>
              <w:rPr>
                <w:rFonts w:ascii="Arial" w:eastAsia="Arial" w:hAnsi="Arial" w:cs="Arial"/>
                <w:sz w:val="19"/>
              </w:rPr>
              <w:t xml:space="preserve">Included observations: 16 after adjusting endpoints </w:t>
            </w:r>
          </w:p>
        </w:tc>
        <w:tc>
          <w:tcPr>
            <w:tcW w:w="878" w:type="dxa"/>
            <w:tcBorders>
              <w:top w:val="single" w:sz="5" w:space="0" w:color="000000"/>
              <w:left w:val="nil"/>
              <w:bottom w:val="double" w:sz="5" w:space="0" w:color="000000"/>
              <w:right w:val="nil"/>
            </w:tcBorders>
          </w:tcPr>
          <w:p w14:paraId="04830E11" w14:textId="77777777" w:rsidR="00987387" w:rsidRDefault="00D205D0">
            <w:pPr>
              <w:spacing w:after="0"/>
              <w:ind w:left="11"/>
              <w:jc w:val="center"/>
            </w:pPr>
            <w:r>
              <w:rPr>
                <w:rFonts w:ascii="Arial" w:eastAsia="Arial" w:hAnsi="Arial" w:cs="Arial"/>
                <w:sz w:val="19"/>
              </w:rPr>
              <w:t xml:space="preserve"> </w:t>
            </w:r>
          </w:p>
          <w:p w14:paraId="32BF471E" w14:textId="77777777" w:rsidR="00987387" w:rsidRDefault="00D205D0">
            <w:pPr>
              <w:spacing w:after="0"/>
              <w:ind w:left="11"/>
              <w:jc w:val="center"/>
            </w:pPr>
            <w:r>
              <w:rPr>
                <w:rFonts w:ascii="Arial" w:eastAsia="Arial" w:hAnsi="Arial" w:cs="Arial"/>
                <w:sz w:val="19"/>
              </w:rPr>
              <w:t xml:space="preserve"> </w:t>
            </w:r>
          </w:p>
        </w:tc>
      </w:tr>
      <w:tr w:rsidR="00987387" w14:paraId="0AAE9AA8" w14:textId="77777777">
        <w:trPr>
          <w:trHeight w:val="296"/>
        </w:trPr>
        <w:tc>
          <w:tcPr>
            <w:tcW w:w="2028" w:type="dxa"/>
            <w:tcBorders>
              <w:top w:val="double" w:sz="5" w:space="0" w:color="000000"/>
              <w:left w:val="nil"/>
              <w:bottom w:val="double" w:sz="5" w:space="0" w:color="000000"/>
              <w:right w:val="nil"/>
            </w:tcBorders>
          </w:tcPr>
          <w:p w14:paraId="0987D936" w14:textId="77777777" w:rsidR="00987387" w:rsidRDefault="00D205D0">
            <w:pPr>
              <w:spacing w:after="0"/>
              <w:ind w:right="91"/>
              <w:jc w:val="center"/>
            </w:pPr>
            <w:r>
              <w:rPr>
                <w:rFonts w:ascii="Arial" w:eastAsia="Arial" w:hAnsi="Arial" w:cs="Arial"/>
                <w:sz w:val="19"/>
              </w:rPr>
              <w:t xml:space="preserve">Variable </w:t>
            </w:r>
          </w:p>
        </w:tc>
        <w:tc>
          <w:tcPr>
            <w:tcW w:w="3203" w:type="dxa"/>
            <w:tcBorders>
              <w:top w:val="double" w:sz="5" w:space="0" w:color="000000"/>
              <w:left w:val="nil"/>
              <w:bottom w:val="double" w:sz="5" w:space="0" w:color="000000"/>
              <w:right w:val="nil"/>
            </w:tcBorders>
          </w:tcPr>
          <w:p w14:paraId="3BA4989A" w14:textId="77777777" w:rsidR="00987387" w:rsidRDefault="00D205D0">
            <w:pPr>
              <w:tabs>
                <w:tab w:val="center" w:pos="1608"/>
                <w:tab w:val="right" w:pos="3203"/>
              </w:tabs>
              <w:spacing w:after="0"/>
            </w:pPr>
            <w:r>
              <w:rPr>
                <w:rFonts w:ascii="Arial" w:eastAsia="Arial" w:hAnsi="Arial" w:cs="Arial"/>
                <w:sz w:val="19"/>
              </w:rPr>
              <w:t>Coefficient</w:t>
            </w:r>
            <w:r>
              <w:rPr>
                <w:rFonts w:ascii="Arial" w:eastAsia="Arial" w:hAnsi="Arial" w:cs="Arial"/>
                <w:sz w:val="19"/>
              </w:rPr>
              <w:tab/>
              <w:t>Std. Error</w:t>
            </w:r>
            <w:r>
              <w:rPr>
                <w:rFonts w:ascii="Arial" w:eastAsia="Arial" w:hAnsi="Arial" w:cs="Arial"/>
                <w:sz w:val="19"/>
              </w:rPr>
              <w:tab/>
              <w:t>t-Statistic</w:t>
            </w:r>
          </w:p>
        </w:tc>
        <w:tc>
          <w:tcPr>
            <w:tcW w:w="878" w:type="dxa"/>
            <w:tcBorders>
              <w:top w:val="double" w:sz="5" w:space="0" w:color="000000"/>
              <w:left w:val="nil"/>
              <w:bottom w:val="double" w:sz="5" w:space="0" w:color="000000"/>
              <w:right w:val="nil"/>
            </w:tcBorders>
          </w:tcPr>
          <w:p w14:paraId="347F1753" w14:textId="77777777" w:rsidR="00987387" w:rsidRDefault="00D205D0">
            <w:pPr>
              <w:spacing w:after="0"/>
              <w:ind w:right="29"/>
              <w:jc w:val="right"/>
            </w:pPr>
            <w:r>
              <w:rPr>
                <w:rFonts w:ascii="Arial" w:eastAsia="Arial" w:hAnsi="Arial" w:cs="Arial"/>
                <w:sz w:val="19"/>
              </w:rPr>
              <w:t xml:space="preserve">Prob. </w:t>
            </w:r>
          </w:p>
        </w:tc>
      </w:tr>
      <w:tr w:rsidR="00987387" w14:paraId="79571B24" w14:textId="77777777">
        <w:trPr>
          <w:trHeight w:val="291"/>
        </w:trPr>
        <w:tc>
          <w:tcPr>
            <w:tcW w:w="2028" w:type="dxa"/>
            <w:tcBorders>
              <w:top w:val="double" w:sz="5" w:space="0" w:color="000000"/>
              <w:left w:val="nil"/>
              <w:bottom w:val="nil"/>
              <w:right w:val="nil"/>
            </w:tcBorders>
          </w:tcPr>
          <w:p w14:paraId="676FC7CA" w14:textId="77777777" w:rsidR="00987387" w:rsidRDefault="00D205D0">
            <w:pPr>
              <w:spacing w:after="0"/>
              <w:ind w:right="92"/>
              <w:jc w:val="center"/>
            </w:pPr>
            <w:r>
              <w:rPr>
                <w:rFonts w:ascii="Arial" w:eastAsia="Arial" w:hAnsi="Arial" w:cs="Arial"/>
                <w:sz w:val="19"/>
              </w:rPr>
              <w:t xml:space="preserve">D(X2(-1)) </w:t>
            </w:r>
          </w:p>
        </w:tc>
        <w:tc>
          <w:tcPr>
            <w:tcW w:w="3203" w:type="dxa"/>
            <w:tcBorders>
              <w:top w:val="double" w:sz="5" w:space="0" w:color="000000"/>
              <w:left w:val="nil"/>
              <w:bottom w:val="nil"/>
              <w:right w:val="nil"/>
            </w:tcBorders>
          </w:tcPr>
          <w:p w14:paraId="46508964" w14:textId="77777777" w:rsidR="00987387" w:rsidRDefault="00D205D0">
            <w:pPr>
              <w:tabs>
                <w:tab w:val="center" w:pos="1619"/>
                <w:tab w:val="right" w:pos="3203"/>
              </w:tabs>
              <w:spacing w:after="0"/>
            </w:pPr>
            <w:r>
              <w:rPr>
                <w:rFonts w:ascii="Arial" w:eastAsia="Arial" w:hAnsi="Arial" w:cs="Arial"/>
                <w:sz w:val="19"/>
              </w:rPr>
              <w:t>-1.516013</w:t>
            </w:r>
            <w:r>
              <w:rPr>
                <w:rFonts w:ascii="Arial" w:eastAsia="Arial" w:hAnsi="Arial" w:cs="Arial"/>
                <w:sz w:val="19"/>
              </w:rPr>
              <w:tab/>
              <w:t>0.237873</w:t>
            </w:r>
            <w:r>
              <w:rPr>
                <w:rFonts w:ascii="Arial" w:eastAsia="Arial" w:hAnsi="Arial" w:cs="Arial"/>
                <w:sz w:val="19"/>
              </w:rPr>
              <w:tab/>
              <w:t>-6.373216</w:t>
            </w:r>
          </w:p>
        </w:tc>
        <w:tc>
          <w:tcPr>
            <w:tcW w:w="878" w:type="dxa"/>
            <w:tcBorders>
              <w:top w:val="double" w:sz="5" w:space="0" w:color="000000"/>
              <w:left w:val="nil"/>
              <w:bottom w:val="nil"/>
              <w:right w:val="nil"/>
            </w:tcBorders>
          </w:tcPr>
          <w:p w14:paraId="1AB3A895" w14:textId="77777777" w:rsidR="00987387" w:rsidRDefault="00D205D0">
            <w:pPr>
              <w:spacing w:after="0"/>
              <w:ind w:right="29"/>
              <w:jc w:val="right"/>
            </w:pPr>
            <w:r>
              <w:rPr>
                <w:rFonts w:ascii="Arial" w:eastAsia="Arial" w:hAnsi="Arial" w:cs="Arial"/>
                <w:sz w:val="19"/>
              </w:rPr>
              <w:t>0.0000</w:t>
            </w:r>
          </w:p>
        </w:tc>
      </w:tr>
      <w:tr w:rsidR="00987387" w14:paraId="7D50F810" w14:textId="77777777">
        <w:trPr>
          <w:trHeight w:val="217"/>
        </w:trPr>
        <w:tc>
          <w:tcPr>
            <w:tcW w:w="2028" w:type="dxa"/>
            <w:tcBorders>
              <w:top w:val="nil"/>
              <w:left w:val="nil"/>
              <w:bottom w:val="nil"/>
              <w:right w:val="nil"/>
            </w:tcBorders>
          </w:tcPr>
          <w:p w14:paraId="1DB92B11" w14:textId="77777777" w:rsidR="00987387" w:rsidRDefault="00D205D0">
            <w:pPr>
              <w:spacing w:after="0"/>
              <w:ind w:right="92"/>
              <w:jc w:val="center"/>
            </w:pPr>
            <w:r>
              <w:rPr>
                <w:rFonts w:ascii="Arial" w:eastAsia="Arial" w:hAnsi="Arial" w:cs="Arial"/>
                <w:sz w:val="19"/>
              </w:rPr>
              <w:t xml:space="preserve">C </w:t>
            </w:r>
          </w:p>
        </w:tc>
        <w:tc>
          <w:tcPr>
            <w:tcW w:w="3203" w:type="dxa"/>
            <w:tcBorders>
              <w:top w:val="nil"/>
              <w:left w:val="nil"/>
              <w:bottom w:val="nil"/>
              <w:right w:val="nil"/>
            </w:tcBorders>
          </w:tcPr>
          <w:p w14:paraId="63B5EFBC" w14:textId="77777777" w:rsidR="00987387" w:rsidRDefault="00D205D0">
            <w:pPr>
              <w:tabs>
                <w:tab w:val="center" w:pos="1619"/>
                <w:tab w:val="right" w:pos="3203"/>
              </w:tabs>
              <w:spacing w:after="0"/>
            </w:pPr>
            <w:r>
              <w:rPr>
                <w:rFonts w:ascii="Arial" w:eastAsia="Arial" w:hAnsi="Arial" w:cs="Arial"/>
                <w:sz w:val="19"/>
              </w:rPr>
              <w:t>3.918817</w:t>
            </w:r>
            <w:r>
              <w:rPr>
                <w:rFonts w:ascii="Arial" w:eastAsia="Arial" w:hAnsi="Arial" w:cs="Arial"/>
                <w:sz w:val="19"/>
              </w:rPr>
              <w:tab/>
              <w:t>13.84288</w:t>
            </w:r>
            <w:r>
              <w:rPr>
                <w:rFonts w:ascii="Arial" w:eastAsia="Arial" w:hAnsi="Arial" w:cs="Arial"/>
                <w:sz w:val="19"/>
              </w:rPr>
              <w:tab/>
              <w:t>0.283093</w:t>
            </w:r>
          </w:p>
        </w:tc>
        <w:tc>
          <w:tcPr>
            <w:tcW w:w="878" w:type="dxa"/>
            <w:tcBorders>
              <w:top w:val="nil"/>
              <w:left w:val="nil"/>
              <w:bottom w:val="nil"/>
              <w:right w:val="nil"/>
            </w:tcBorders>
          </w:tcPr>
          <w:p w14:paraId="55BAE0DA" w14:textId="77777777" w:rsidR="00987387" w:rsidRDefault="00D205D0">
            <w:pPr>
              <w:spacing w:after="0"/>
              <w:ind w:right="30"/>
              <w:jc w:val="right"/>
            </w:pPr>
            <w:r>
              <w:rPr>
                <w:rFonts w:ascii="Arial" w:eastAsia="Arial" w:hAnsi="Arial" w:cs="Arial"/>
                <w:sz w:val="19"/>
              </w:rPr>
              <w:t>0.7816</w:t>
            </w:r>
          </w:p>
        </w:tc>
      </w:tr>
      <w:tr w:rsidR="00987387" w14:paraId="0CBB99EC" w14:textId="77777777">
        <w:trPr>
          <w:trHeight w:val="221"/>
        </w:trPr>
        <w:tc>
          <w:tcPr>
            <w:tcW w:w="2028" w:type="dxa"/>
            <w:tcBorders>
              <w:top w:val="nil"/>
              <w:left w:val="nil"/>
              <w:bottom w:val="double" w:sz="6" w:space="0" w:color="000000"/>
              <w:right w:val="nil"/>
            </w:tcBorders>
          </w:tcPr>
          <w:p w14:paraId="26497B18" w14:textId="77777777" w:rsidR="00987387" w:rsidRDefault="00D205D0">
            <w:pPr>
              <w:spacing w:after="0"/>
              <w:ind w:right="91"/>
              <w:jc w:val="center"/>
            </w:pPr>
            <w:r>
              <w:rPr>
                <w:rFonts w:ascii="Arial" w:eastAsia="Arial" w:hAnsi="Arial" w:cs="Arial"/>
                <w:sz w:val="19"/>
              </w:rPr>
              <w:t xml:space="preserve">@TREND(1988) </w:t>
            </w:r>
          </w:p>
        </w:tc>
        <w:tc>
          <w:tcPr>
            <w:tcW w:w="3203" w:type="dxa"/>
            <w:tcBorders>
              <w:top w:val="nil"/>
              <w:left w:val="nil"/>
              <w:bottom w:val="double" w:sz="6" w:space="0" w:color="000000"/>
              <w:right w:val="nil"/>
            </w:tcBorders>
          </w:tcPr>
          <w:p w14:paraId="6C04162B" w14:textId="77777777" w:rsidR="00987387" w:rsidRDefault="00D205D0">
            <w:pPr>
              <w:tabs>
                <w:tab w:val="center" w:pos="1619"/>
                <w:tab w:val="right" w:pos="3203"/>
              </w:tabs>
              <w:spacing w:after="0"/>
            </w:pPr>
            <w:r>
              <w:rPr>
                <w:rFonts w:ascii="Arial" w:eastAsia="Arial" w:hAnsi="Arial" w:cs="Arial"/>
                <w:sz w:val="19"/>
              </w:rPr>
              <w:t>-0.388758</w:t>
            </w:r>
            <w:r>
              <w:rPr>
                <w:rFonts w:ascii="Arial" w:eastAsia="Arial" w:hAnsi="Arial" w:cs="Arial"/>
                <w:sz w:val="19"/>
              </w:rPr>
              <w:tab/>
              <w:t>1.311269</w:t>
            </w:r>
            <w:r>
              <w:rPr>
                <w:rFonts w:ascii="Arial" w:eastAsia="Arial" w:hAnsi="Arial" w:cs="Arial"/>
                <w:sz w:val="19"/>
              </w:rPr>
              <w:tab/>
              <w:t>-0.296474</w:t>
            </w:r>
          </w:p>
        </w:tc>
        <w:tc>
          <w:tcPr>
            <w:tcW w:w="878" w:type="dxa"/>
            <w:tcBorders>
              <w:top w:val="nil"/>
              <w:left w:val="nil"/>
              <w:bottom w:val="double" w:sz="6" w:space="0" w:color="000000"/>
              <w:right w:val="nil"/>
            </w:tcBorders>
          </w:tcPr>
          <w:p w14:paraId="73D35047" w14:textId="77777777" w:rsidR="00987387" w:rsidRDefault="00D205D0">
            <w:pPr>
              <w:spacing w:after="0"/>
              <w:ind w:right="30"/>
              <w:jc w:val="right"/>
            </w:pPr>
            <w:r>
              <w:rPr>
                <w:rFonts w:ascii="Arial" w:eastAsia="Arial" w:hAnsi="Arial" w:cs="Arial"/>
                <w:sz w:val="19"/>
              </w:rPr>
              <w:t>0.7716</w:t>
            </w:r>
          </w:p>
        </w:tc>
      </w:tr>
      <w:tr w:rsidR="00987387" w14:paraId="730566AC" w14:textId="77777777">
        <w:trPr>
          <w:trHeight w:val="292"/>
        </w:trPr>
        <w:tc>
          <w:tcPr>
            <w:tcW w:w="2028" w:type="dxa"/>
            <w:tcBorders>
              <w:top w:val="double" w:sz="6" w:space="0" w:color="000000"/>
              <w:left w:val="nil"/>
              <w:bottom w:val="nil"/>
              <w:right w:val="nil"/>
            </w:tcBorders>
          </w:tcPr>
          <w:p w14:paraId="140CBC64" w14:textId="77777777" w:rsidR="00987387" w:rsidRDefault="00D205D0">
            <w:pPr>
              <w:spacing w:after="0"/>
              <w:ind w:left="42"/>
            </w:pPr>
            <w:r>
              <w:rPr>
                <w:rFonts w:ascii="Arial" w:eastAsia="Arial" w:hAnsi="Arial" w:cs="Arial"/>
                <w:sz w:val="19"/>
              </w:rPr>
              <w:t xml:space="preserve">R-squared </w:t>
            </w:r>
          </w:p>
        </w:tc>
        <w:tc>
          <w:tcPr>
            <w:tcW w:w="3203" w:type="dxa"/>
            <w:tcBorders>
              <w:top w:val="double" w:sz="6" w:space="0" w:color="000000"/>
              <w:left w:val="nil"/>
              <w:bottom w:val="nil"/>
              <w:right w:val="nil"/>
            </w:tcBorders>
          </w:tcPr>
          <w:p w14:paraId="47A41102" w14:textId="77777777" w:rsidR="00987387" w:rsidRDefault="00D205D0">
            <w:pPr>
              <w:spacing w:after="0"/>
              <w:ind w:left="104"/>
            </w:pPr>
            <w:r>
              <w:rPr>
                <w:rFonts w:ascii="Arial" w:eastAsia="Arial" w:hAnsi="Arial" w:cs="Arial"/>
                <w:sz w:val="19"/>
              </w:rPr>
              <w:t xml:space="preserve">0.757556    Mean dependent var </w:t>
            </w:r>
          </w:p>
        </w:tc>
        <w:tc>
          <w:tcPr>
            <w:tcW w:w="878" w:type="dxa"/>
            <w:tcBorders>
              <w:top w:val="double" w:sz="6" w:space="0" w:color="000000"/>
              <w:left w:val="nil"/>
              <w:bottom w:val="nil"/>
              <w:right w:val="nil"/>
            </w:tcBorders>
          </w:tcPr>
          <w:p w14:paraId="7C2D5AE8" w14:textId="77777777" w:rsidR="00987387" w:rsidRDefault="00D205D0">
            <w:pPr>
              <w:spacing w:after="0"/>
              <w:ind w:left="64"/>
              <w:jc w:val="both"/>
            </w:pPr>
            <w:r>
              <w:rPr>
                <w:rFonts w:ascii="Arial" w:eastAsia="Arial" w:hAnsi="Arial" w:cs="Arial"/>
                <w:sz w:val="19"/>
              </w:rPr>
              <w:t>0.137500</w:t>
            </w:r>
          </w:p>
        </w:tc>
      </w:tr>
      <w:tr w:rsidR="00987387" w14:paraId="5FAAD4F7" w14:textId="77777777">
        <w:trPr>
          <w:trHeight w:val="216"/>
        </w:trPr>
        <w:tc>
          <w:tcPr>
            <w:tcW w:w="2028" w:type="dxa"/>
            <w:tcBorders>
              <w:top w:val="nil"/>
              <w:left w:val="nil"/>
              <w:bottom w:val="nil"/>
              <w:right w:val="nil"/>
            </w:tcBorders>
          </w:tcPr>
          <w:p w14:paraId="3140C002" w14:textId="77777777" w:rsidR="00987387" w:rsidRDefault="00D205D0">
            <w:pPr>
              <w:spacing w:after="0"/>
              <w:ind w:left="42"/>
            </w:pPr>
            <w:r>
              <w:rPr>
                <w:rFonts w:ascii="Arial" w:eastAsia="Arial" w:hAnsi="Arial" w:cs="Arial"/>
                <w:sz w:val="19"/>
              </w:rPr>
              <w:t>Adjusted R-squared</w:t>
            </w:r>
          </w:p>
        </w:tc>
        <w:tc>
          <w:tcPr>
            <w:tcW w:w="3203" w:type="dxa"/>
            <w:tcBorders>
              <w:top w:val="nil"/>
              <w:left w:val="nil"/>
              <w:bottom w:val="nil"/>
              <w:right w:val="nil"/>
            </w:tcBorders>
          </w:tcPr>
          <w:p w14:paraId="1C12D961" w14:textId="77777777" w:rsidR="00987387" w:rsidRDefault="00D205D0">
            <w:pPr>
              <w:spacing w:after="0"/>
              <w:ind w:left="104"/>
            </w:pPr>
            <w:r>
              <w:rPr>
                <w:rFonts w:ascii="Arial" w:eastAsia="Arial" w:hAnsi="Arial" w:cs="Arial"/>
                <w:sz w:val="19"/>
              </w:rPr>
              <w:t>0.720257   S.D. dependent var</w:t>
            </w:r>
          </w:p>
        </w:tc>
        <w:tc>
          <w:tcPr>
            <w:tcW w:w="878" w:type="dxa"/>
            <w:tcBorders>
              <w:top w:val="nil"/>
              <w:left w:val="nil"/>
              <w:bottom w:val="nil"/>
              <w:right w:val="nil"/>
            </w:tcBorders>
          </w:tcPr>
          <w:p w14:paraId="1A2A311D" w14:textId="77777777" w:rsidR="00987387" w:rsidRDefault="00D205D0">
            <w:pPr>
              <w:spacing w:after="0"/>
              <w:ind w:left="63"/>
              <w:jc w:val="both"/>
            </w:pPr>
            <w:r>
              <w:rPr>
                <w:rFonts w:ascii="Arial" w:eastAsia="Arial" w:hAnsi="Arial" w:cs="Arial"/>
                <w:sz w:val="19"/>
              </w:rPr>
              <w:t>45.64554</w:t>
            </w:r>
          </w:p>
        </w:tc>
      </w:tr>
      <w:tr w:rsidR="00987387" w14:paraId="7C124138" w14:textId="77777777">
        <w:trPr>
          <w:trHeight w:val="216"/>
        </w:trPr>
        <w:tc>
          <w:tcPr>
            <w:tcW w:w="2028" w:type="dxa"/>
            <w:tcBorders>
              <w:top w:val="nil"/>
              <w:left w:val="nil"/>
              <w:bottom w:val="nil"/>
              <w:right w:val="nil"/>
            </w:tcBorders>
          </w:tcPr>
          <w:p w14:paraId="37B8E0BF" w14:textId="77777777" w:rsidR="00987387" w:rsidRDefault="00D205D0">
            <w:pPr>
              <w:spacing w:after="0"/>
              <w:ind w:left="42"/>
            </w:pPr>
            <w:r>
              <w:rPr>
                <w:rFonts w:ascii="Arial" w:eastAsia="Arial" w:hAnsi="Arial" w:cs="Arial"/>
                <w:sz w:val="19"/>
              </w:rPr>
              <w:t xml:space="preserve">S.E. of regression </w:t>
            </w:r>
          </w:p>
        </w:tc>
        <w:tc>
          <w:tcPr>
            <w:tcW w:w="3203" w:type="dxa"/>
            <w:tcBorders>
              <w:top w:val="nil"/>
              <w:left w:val="nil"/>
              <w:bottom w:val="nil"/>
              <w:right w:val="nil"/>
            </w:tcBorders>
          </w:tcPr>
          <w:p w14:paraId="4A92D122" w14:textId="77777777" w:rsidR="00987387" w:rsidRDefault="00D205D0">
            <w:pPr>
              <w:spacing w:after="0"/>
              <w:ind w:left="105"/>
            </w:pPr>
            <w:r>
              <w:rPr>
                <w:rFonts w:ascii="Arial" w:eastAsia="Arial" w:hAnsi="Arial" w:cs="Arial"/>
                <w:sz w:val="19"/>
              </w:rPr>
              <w:t xml:space="preserve">24.14225    Akaike info criterion </w:t>
            </w:r>
          </w:p>
        </w:tc>
        <w:tc>
          <w:tcPr>
            <w:tcW w:w="878" w:type="dxa"/>
            <w:tcBorders>
              <w:top w:val="nil"/>
              <w:left w:val="nil"/>
              <w:bottom w:val="nil"/>
              <w:right w:val="nil"/>
            </w:tcBorders>
          </w:tcPr>
          <w:p w14:paraId="7D6DE5B5" w14:textId="77777777" w:rsidR="00987387" w:rsidRDefault="00D205D0">
            <w:pPr>
              <w:spacing w:after="0"/>
              <w:ind w:left="65"/>
              <w:jc w:val="both"/>
            </w:pPr>
            <w:r>
              <w:rPr>
                <w:rFonts w:ascii="Arial" w:eastAsia="Arial" w:hAnsi="Arial" w:cs="Arial"/>
                <w:sz w:val="19"/>
              </w:rPr>
              <w:t>9.373165</w:t>
            </w:r>
          </w:p>
        </w:tc>
      </w:tr>
      <w:tr w:rsidR="00987387" w14:paraId="5C9D0852" w14:textId="77777777">
        <w:trPr>
          <w:trHeight w:val="217"/>
        </w:trPr>
        <w:tc>
          <w:tcPr>
            <w:tcW w:w="2028" w:type="dxa"/>
            <w:tcBorders>
              <w:top w:val="nil"/>
              <w:left w:val="nil"/>
              <w:bottom w:val="nil"/>
              <w:right w:val="nil"/>
            </w:tcBorders>
          </w:tcPr>
          <w:p w14:paraId="635CF3E8" w14:textId="77777777" w:rsidR="00987387" w:rsidRDefault="00D205D0">
            <w:pPr>
              <w:spacing w:after="0"/>
              <w:ind w:left="42"/>
            </w:pPr>
            <w:r>
              <w:rPr>
                <w:rFonts w:ascii="Arial" w:eastAsia="Arial" w:hAnsi="Arial" w:cs="Arial"/>
                <w:sz w:val="19"/>
              </w:rPr>
              <w:t xml:space="preserve">Sum squared resid </w:t>
            </w:r>
          </w:p>
        </w:tc>
        <w:tc>
          <w:tcPr>
            <w:tcW w:w="3203" w:type="dxa"/>
            <w:tcBorders>
              <w:top w:val="nil"/>
              <w:left w:val="nil"/>
              <w:bottom w:val="nil"/>
              <w:right w:val="nil"/>
            </w:tcBorders>
          </w:tcPr>
          <w:p w14:paraId="00060126" w14:textId="77777777" w:rsidR="00987387" w:rsidRDefault="00D205D0">
            <w:pPr>
              <w:spacing w:after="0"/>
              <w:ind w:left="104"/>
            </w:pPr>
            <w:r>
              <w:rPr>
                <w:rFonts w:ascii="Arial" w:eastAsia="Arial" w:hAnsi="Arial" w:cs="Arial"/>
                <w:sz w:val="19"/>
              </w:rPr>
              <w:t xml:space="preserve">7577.028    Schwarz criterion </w:t>
            </w:r>
          </w:p>
        </w:tc>
        <w:tc>
          <w:tcPr>
            <w:tcW w:w="878" w:type="dxa"/>
            <w:tcBorders>
              <w:top w:val="nil"/>
              <w:left w:val="nil"/>
              <w:bottom w:val="nil"/>
              <w:right w:val="nil"/>
            </w:tcBorders>
          </w:tcPr>
          <w:p w14:paraId="0166B792" w14:textId="77777777" w:rsidR="00987387" w:rsidRDefault="00D205D0">
            <w:pPr>
              <w:spacing w:after="0"/>
              <w:ind w:left="64"/>
              <w:jc w:val="both"/>
            </w:pPr>
            <w:r>
              <w:rPr>
                <w:rFonts w:ascii="Arial" w:eastAsia="Arial" w:hAnsi="Arial" w:cs="Arial"/>
                <w:sz w:val="19"/>
              </w:rPr>
              <w:t>9.518025</w:t>
            </w:r>
          </w:p>
        </w:tc>
      </w:tr>
      <w:tr w:rsidR="00987387" w14:paraId="7968873F" w14:textId="77777777">
        <w:trPr>
          <w:trHeight w:val="216"/>
        </w:trPr>
        <w:tc>
          <w:tcPr>
            <w:tcW w:w="2028" w:type="dxa"/>
            <w:tcBorders>
              <w:top w:val="nil"/>
              <w:left w:val="nil"/>
              <w:bottom w:val="nil"/>
              <w:right w:val="nil"/>
            </w:tcBorders>
          </w:tcPr>
          <w:p w14:paraId="0F5526B3" w14:textId="77777777" w:rsidR="00987387" w:rsidRDefault="00D205D0">
            <w:pPr>
              <w:spacing w:after="0"/>
              <w:ind w:left="42"/>
            </w:pPr>
            <w:r>
              <w:rPr>
                <w:rFonts w:ascii="Arial" w:eastAsia="Arial" w:hAnsi="Arial" w:cs="Arial"/>
                <w:sz w:val="19"/>
              </w:rPr>
              <w:t xml:space="preserve">Log likelihood </w:t>
            </w:r>
          </w:p>
        </w:tc>
        <w:tc>
          <w:tcPr>
            <w:tcW w:w="3203" w:type="dxa"/>
            <w:tcBorders>
              <w:top w:val="nil"/>
              <w:left w:val="nil"/>
              <w:bottom w:val="nil"/>
              <w:right w:val="nil"/>
            </w:tcBorders>
          </w:tcPr>
          <w:p w14:paraId="50BA4EF5" w14:textId="77777777" w:rsidR="00987387" w:rsidRDefault="00D205D0">
            <w:pPr>
              <w:spacing w:after="0"/>
              <w:ind w:left="41"/>
            </w:pPr>
            <w:r>
              <w:rPr>
                <w:rFonts w:ascii="Arial" w:eastAsia="Arial" w:hAnsi="Arial" w:cs="Arial"/>
                <w:sz w:val="19"/>
              </w:rPr>
              <w:t>-71.98532   F-statistic</w:t>
            </w:r>
          </w:p>
        </w:tc>
        <w:tc>
          <w:tcPr>
            <w:tcW w:w="878" w:type="dxa"/>
            <w:tcBorders>
              <w:top w:val="nil"/>
              <w:left w:val="nil"/>
              <w:bottom w:val="nil"/>
              <w:right w:val="nil"/>
            </w:tcBorders>
          </w:tcPr>
          <w:p w14:paraId="1673F41C" w14:textId="77777777" w:rsidR="00987387" w:rsidRDefault="00D205D0">
            <w:pPr>
              <w:spacing w:after="0"/>
              <w:ind w:left="64"/>
              <w:jc w:val="both"/>
            </w:pPr>
            <w:r>
              <w:rPr>
                <w:rFonts w:ascii="Arial" w:eastAsia="Arial" w:hAnsi="Arial" w:cs="Arial"/>
                <w:sz w:val="19"/>
              </w:rPr>
              <w:t>20.31035</w:t>
            </w:r>
          </w:p>
        </w:tc>
      </w:tr>
      <w:tr w:rsidR="00987387" w14:paraId="6E406158" w14:textId="77777777">
        <w:trPr>
          <w:trHeight w:val="237"/>
        </w:trPr>
        <w:tc>
          <w:tcPr>
            <w:tcW w:w="2028" w:type="dxa"/>
            <w:tcBorders>
              <w:top w:val="nil"/>
              <w:left w:val="nil"/>
              <w:bottom w:val="single" w:sz="5" w:space="0" w:color="000000"/>
              <w:right w:val="nil"/>
            </w:tcBorders>
          </w:tcPr>
          <w:p w14:paraId="3A197B1E" w14:textId="77777777" w:rsidR="00987387" w:rsidRDefault="00D205D0">
            <w:pPr>
              <w:spacing w:after="0"/>
              <w:ind w:left="42"/>
            </w:pPr>
            <w:r>
              <w:rPr>
                <w:rFonts w:ascii="Arial" w:eastAsia="Arial" w:hAnsi="Arial" w:cs="Arial"/>
                <w:sz w:val="19"/>
                <w:u w:val="single" w:color="000000"/>
              </w:rPr>
              <w:t xml:space="preserve">Durbin-Watson stat </w:t>
            </w:r>
          </w:p>
        </w:tc>
        <w:tc>
          <w:tcPr>
            <w:tcW w:w="3203" w:type="dxa"/>
            <w:tcBorders>
              <w:top w:val="nil"/>
              <w:left w:val="nil"/>
              <w:bottom w:val="single" w:sz="5" w:space="0" w:color="000000"/>
              <w:right w:val="nil"/>
            </w:tcBorders>
          </w:tcPr>
          <w:p w14:paraId="7E94F1DB" w14:textId="77777777" w:rsidR="00987387" w:rsidRDefault="00D205D0">
            <w:pPr>
              <w:spacing w:after="0"/>
              <w:ind w:left="105"/>
            </w:pPr>
            <w:r>
              <w:rPr>
                <w:rFonts w:ascii="Arial" w:eastAsia="Arial" w:hAnsi="Arial" w:cs="Arial"/>
                <w:sz w:val="19"/>
                <w:u w:val="single" w:color="000000"/>
              </w:rPr>
              <w:t xml:space="preserve">2.415367    Prob(F-statistic) </w:t>
            </w:r>
          </w:p>
        </w:tc>
        <w:tc>
          <w:tcPr>
            <w:tcW w:w="878" w:type="dxa"/>
            <w:tcBorders>
              <w:top w:val="nil"/>
              <w:left w:val="nil"/>
              <w:bottom w:val="single" w:sz="5" w:space="0" w:color="000000"/>
              <w:right w:val="nil"/>
            </w:tcBorders>
          </w:tcPr>
          <w:p w14:paraId="330F5519" w14:textId="77777777" w:rsidR="00987387" w:rsidRDefault="00D205D0">
            <w:pPr>
              <w:spacing w:after="0"/>
              <w:ind w:left="64"/>
              <w:jc w:val="both"/>
            </w:pPr>
            <w:r>
              <w:rPr>
                <w:rFonts w:ascii="Arial" w:eastAsia="Arial" w:hAnsi="Arial" w:cs="Arial"/>
                <w:sz w:val="19"/>
                <w:u w:val="single" w:color="000000"/>
              </w:rPr>
              <w:t>0.000100</w:t>
            </w:r>
          </w:p>
        </w:tc>
      </w:tr>
    </w:tbl>
    <w:p w14:paraId="36E34ED3" w14:textId="77777777" w:rsidR="00987387" w:rsidRDefault="00D205D0">
      <w:pPr>
        <w:spacing w:after="237"/>
        <w:ind w:right="25"/>
      </w:pPr>
      <w:r>
        <w:rPr>
          <w:rFonts w:ascii="Times New Roman" w:eastAsia="Times New Roman" w:hAnsi="Times New Roman" w:cs="Times New Roman"/>
          <w:sz w:val="23"/>
        </w:rPr>
        <w:t xml:space="preserve"> </w:t>
      </w:r>
    </w:p>
    <w:p w14:paraId="4953D72F" w14:textId="77777777" w:rsidR="00987387" w:rsidRDefault="00D205D0">
      <w:pPr>
        <w:spacing w:after="237"/>
      </w:pPr>
      <w:r>
        <w:rPr>
          <w:rFonts w:ascii="Times New Roman" w:eastAsia="Times New Roman" w:hAnsi="Times New Roman" w:cs="Times New Roman"/>
          <w:sz w:val="23"/>
        </w:rPr>
        <w:t xml:space="preserve"> </w:t>
      </w:r>
    </w:p>
    <w:p w14:paraId="3072FA72" w14:textId="77777777" w:rsidR="00987387" w:rsidRDefault="00D205D0">
      <w:pPr>
        <w:spacing w:after="236"/>
      </w:pPr>
      <w:r>
        <w:rPr>
          <w:rFonts w:ascii="Times New Roman" w:eastAsia="Times New Roman" w:hAnsi="Times New Roman" w:cs="Times New Roman"/>
          <w:sz w:val="23"/>
        </w:rPr>
        <w:t xml:space="preserve"> </w:t>
      </w:r>
    </w:p>
    <w:p w14:paraId="45FEAF1F" w14:textId="77777777" w:rsidR="00987387" w:rsidRDefault="00D205D0">
      <w:pPr>
        <w:spacing w:after="237"/>
      </w:pPr>
      <w:r>
        <w:rPr>
          <w:rFonts w:ascii="Times New Roman" w:eastAsia="Times New Roman" w:hAnsi="Times New Roman" w:cs="Times New Roman"/>
          <w:sz w:val="23"/>
        </w:rPr>
        <w:t xml:space="preserve"> </w:t>
      </w:r>
    </w:p>
    <w:p w14:paraId="56910B95" w14:textId="77777777" w:rsidR="00987387" w:rsidRDefault="00D205D0">
      <w:pPr>
        <w:spacing w:after="237"/>
      </w:pPr>
      <w:r>
        <w:rPr>
          <w:rFonts w:ascii="Times New Roman" w:eastAsia="Times New Roman" w:hAnsi="Times New Roman" w:cs="Times New Roman"/>
          <w:sz w:val="23"/>
        </w:rPr>
        <w:t xml:space="preserve"> </w:t>
      </w:r>
    </w:p>
    <w:p w14:paraId="15762C5F" w14:textId="77777777" w:rsidR="00987387" w:rsidRDefault="00D205D0">
      <w:pPr>
        <w:spacing w:after="237"/>
      </w:pPr>
      <w:r>
        <w:rPr>
          <w:rFonts w:ascii="Times New Roman" w:eastAsia="Times New Roman" w:hAnsi="Times New Roman" w:cs="Times New Roman"/>
          <w:sz w:val="23"/>
        </w:rPr>
        <w:t xml:space="preserve"> </w:t>
      </w:r>
    </w:p>
    <w:p w14:paraId="7190F8CC" w14:textId="77777777" w:rsidR="00987387" w:rsidRDefault="00D205D0">
      <w:pPr>
        <w:spacing w:after="236"/>
      </w:pPr>
      <w:r>
        <w:rPr>
          <w:rFonts w:ascii="Times New Roman" w:eastAsia="Times New Roman" w:hAnsi="Times New Roman" w:cs="Times New Roman"/>
          <w:sz w:val="23"/>
        </w:rPr>
        <w:t xml:space="preserve"> </w:t>
      </w:r>
    </w:p>
    <w:p w14:paraId="61A5A477" w14:textId="77777777" w:rsidR="00987387" w:rsidRDefault="00D205D0">
      <w:pPr>
        <w:spacing w:after="0"/>
      </w:pPr>
      <w:r>
        <w:rPr>
          <w:rFonts w:ascii="Times New Roman" w:eastAsia="Times New Roman" w:hAnsi="Times New Roman" w:cs="Times New Roman"/>
          <w:sz w:val="23"/>
        </w:rPr>
        <w:t xml:space="preserve"> </w:t>
      </w:r>
    </w:p>
    <w:p w14:paraId="2AA35AE6" w14:textId="77777777" w:rsidR="00987387" w:rsidRDefault="00D205D0">
      <w:pPr>
        <w:pStyle w:val="Heading3"/>
        <w:spacing w:after="202"/>
        <w:ind w:left="688" w:right="0"/>
      </w:pPr>
      <w:r>
        <w:t>Variabel Suku bunga Deposito (X3)</w:t>
      </w:r>
      <w:r>
        <w:rPr>
          <w:b w:val="0"/>
        </w:rPr>
        <w:t xml:space="preserve"> </w:t>
      </w:r>
    </w:p>
    <w:p w14:paraId="57E2F216" w14:textId="77777777" w:rsidR="00987387" w:rsidRDefault="00D205D0">
      <w:pPr>
        <w:spacing w:after="4" w:line="248" w:lineRule="auto"/>
        <w:ind w:left="683" w:hanging="10"/>
      </w:pPr>
      <w:r>
        <w:rPr>
          <w:rFonts w:ascii="Arial" w:eastAsia="Arial" w:hAnsi="Arial" w:cs="Arial"/>
          <w:sz w:val="19"/>
        </w:rPr>
        <w:t xml:space="preserve">Null Hypothesis: D(X3) has a unit root </w:t>
      </w:r>
    </w:p>
    <w:p w14:paraId="386E093D" w14:textId="77777777" w:rsidR="00987387" w:rsidRDefault="00D205D0">
      <w:pPr>
        <w:spacing w:after="4" w:line="248" w:lineRule="auto"/>
        <w:ind w:left="683" w:hanging="10"/>
      </w:pPr>
      <w:r>
        <w:rPr>
          <w:rFonts w:ascii="Arial" w:eastAsia="Arial" w:hAnsi="Arial" w:cs="Arial"/>
          <w:sz w:val="19"/>
        </w:rPr>
        <w:t xml:space="preserve">Exogenous: Constant, Linear Trend </w:t>
      </w:r>
    </w:p>
    <w:p w14:paraId="70653B6E" w14:textId="77777777" w:rsidR="00987387" w:rsidRDefault="00D205D0">
      <w:pPr>
        <w:spacing w:after="72" w:line="248" w:lineRule="auto"/>
        <w:ind w:left="683" w:hanging="10"/>
      </w:pPr>
      <w:r>
        <w:rPr>
          <w:rFonts w:ascii="Arial" w:eastAsia="Arial" w:hAnsi="Arial" w:cs="Arial"/>
          <w:sz w:val="19"/>
        </w:rPr>
        <w:t xml:space="preserve">Bandwidth: 11 (Newey-West using Bartlett kernel) </w:t>
      </w:r>
    </w:p>
    <w:p w14:paraId="76A5D5BB" w14:textId="77777777" w:rsidR="00987387" w:rsidRDefault="00D205D0">
      <w:pPr>
        <w:tabs>
          <w:tab w:val="center" w:pos="1613"/>
          <w:tab w:val="center" w:pos="3079"/>
          <w:tab w:val="center" w:pos="4151"/>
          <w:tab w:val="center" w:pos="5273"/>
          <w:tab w:val="center" w:pos="6294"/>
        </w:tabs>
        <w:spacing w:after="62"/>
      </w:pPr>
      <w:r>
        <w:tab/>
      </w: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Adj. t-Stat </w:t>
      </w:r>
      <w:r>
        <w:rPr>
          <w:rFonts w:ascii="Arial" w:eastAsia="Arial" w:hAnsi="Arial" w:cs="Arial"/>
          <w:sz w:val="19"/>
        </w:rPr>
        <w:tab/>
        <w:t xml:space="preserve">  Prob.* </w:t>
      </w:r>
    </w:p>
    <w:p w14:paraId="530560FE" w14:textId="77777777" w:rsidR="00987387" w:rsidRDefault="00D205D0">
      <w:pPr>
        <w:tabs>
          <w:tab w:val="center" w:pos="1816"/>
          <w:tab w:val="center" w:pos="5273"/>
          <w:tab w:val="center" w:pos="6292"/>
        </w:tabs>
        <w:spacing w:after="4" w:line="248" w:lineRule="auto"/>
      </w:pPr>
      <w:r>
        <w:rPr>
          <w:noProof/>
        </w:rPr>
        <mc:AlternateContent>
          <mc:Choice Requires="wpg">
            <w:drawing>
              <wp:anchor distT="0" distB="0" distL="114300" distR="114300" simplePos="0" relativeHeight="251693056" behindDoc="1" locked="0" layoutInCell="1" allowOverlap="1" wp14:anchorId="25F64D17" wp14:editId="74F82113">
                <wp:simplePos x="0" y="0"/>
                <wp:positionH relativeFrom="column">
                  <wp:posOffset>417576</wp:posOffset>
                </wp:positionH>
                <wp:positionV relativeFrom="paragraph">
                  <wp:posOffset>-230035</wp:posOffset>
                </wp:positionV>
                <wp:extent cx="3870960" cy="384810"/>
                <wp:effectExtent l="0" t="0" r="0" b="0"/>
                <wp:wrapNone/>
                <wp:docPr id="150091" name="Group 150091"/>
                <wp:cNvGraphicFramePr/>
                <a:graphic xmlns:a="http://schemas.openxmlformats.org/drawingml/2006/main">
                  <a:graphicData uri="http://schemas.microsoft.com/office/word/2010/wordprocessingGroup">
                    <wpg:wgp>
                      <wpg:cNvGrpSpPr/>
                      <wpg:grpSpPr>
                        <a:xfrm>
                          <a:off x="0" y="0"/>
                          <a:ext cx="3870960" cy="384810"/>
                          <a:chOff x="0" y="0"/>
                          <a:chExt cx="3870960" cy="384810"/>
                        </a:xfrm>
                      </wpg:grpSpPr>
                      <wps:wsp>
                        <wps:cNvPr id="172721" name="Shape 172721"/>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22" name="Shape 172722"/>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23" name="Shape 172723"/>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24" name="Shape 172724"/>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25" name="Shape 172725"/>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26" name="Shape 172726"/>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27" name="Shape 172727"/>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28" name="Shape 172728"/>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29" name="Shape 172729"/>
                        <wps:cNvSpPr/>
                        <wps:spPr>
                          <a:xfrm>
                            <a:off x="1911096"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30" name="Shape 172730"/>
                        <wps:cNvSpPr/>
                        <wps:spPr>
                          <a:xfrm>
                            <a:off x="1911096"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31" name="Shape 172731"/>
                        <wps:cNvSpPr/>
                        <wps:spPr>
                          <a:xfrm>
                            <a:off x="257403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32" name="Shape 172732"/>
                        <wps:cNvSpPr/>
                        <wps:spPr>
                          <a:xfrm>
                            <a:off x="257403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33" name="Shape 172733"/>
                        <wps:cNvSpPr/>
                        <wps:spPr>
                          <a:xfrm>
                            <a:off x="2623566"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34" name="Shape 172734"/>
                        <wps:cNvSpPr/>
                        <wps:spPr>
                          <a:xfrm>
                            <a:off x="2623566"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35" name="Shape 172735"/>
                        <wps:cNvSpPr/>
                        <wps:spPr>
                          <a:xfrm>
                            <a:off x="328803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36" name="Shape 172736"/>
                        <wps:cNvSpPr/>
                        <wps:spPr>
                          <a:xfrm>
                            <a:off x="328803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37" name="Shape 172737"/>
                        <wps:cNvSpPr/>
                        <wps:spPr>
                          <a:xfrm>
                            <a:off x="333756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38" name="Shape 172738"/>
                        <wps:cNvSpPr/>
                        <wps:spPr>
                          <a:xfrm>
                            <a:off x="3337560"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39" name="Shape 172739"/>
                        <wps:cNvSpPr/>
                        <wps:spPr>
                          <a:xfrm>
                            <a:off x="0" y="188214"/>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40" name="Shape 172740"/>
                        <wps:cNvSpPr/>
                        <wps:spPr>
                          <a:xfrm>
                            <a:off x="0" y="204978"/>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41" name="Shape 172741"/>
                        <wps:cNvSpPr/>
                        <wps:spPr>
                          <a:xfrm>
                            <a:off x="12138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42" name="Shape 172742"/>
                        <wps:cNvSpPr/>
                        <wps:spPr>
                          <a:xfrm>
                            <a:off x="12138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43" name="Shape 172743"/>
                        <wps:cNvSpPr/>
                        <wps:spPr>
                          <a:xfrm>
                            <a:off x="1263396" y="188214"/>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44" name="Shape 172744"/>
                        <wps:cNvSpPr/>
                        <wps:spPr>
                          <a:xfrm>
                            <a:off x="1263396" y="204978"/>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45" name="Shape 172745"/>
                        <wps:cNvSpPr/>
                        <wps:spPr>
                          <a:xfrm>
                            <a:off x="18615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46" name="Shape 172746"/>
                        <wps:cNvSpPr/>
                        <wps:spPr>
                          <a:xfrm>
                            <a:off x="18615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47" name="Shape 172747"/>
                        <wps:cNvSpPr/>
                        <wps:spPr>
                          <a:xfrm>
                            <a:off x="1911096" y="188214"/>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48" name="Shape 172748"/>
                        <wps:cNvSpPr/>
                        <wps:spPr>
                          <a:xfrm>
                            <a:off x="1911096" y="204978"/>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49" name="Shape 172749"/>
                        <wps:cNvSpPr/>
                        <wps:spPr>
                          <a:xfrm>
                            <a:off x="257403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50" name="Shape 172750"/>
                        <wps:cNvSpPr/>
                        <wps:spPr>
                          <a:xfrm>
                            <a:off x="257403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51" name="Shape 172751"/>
                        <wps:cNvSpPr/>
                        <wps:spPr>
                          <a:xfrm>
                            <a:off x="2623566" y="188214"/>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52" name="Shape 172752"/>
                        <wps:cNvSpPr/>
                        <wps:spPr>
                          <a:xfrm>
                            <a:off x="2623566" y="204978"/>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53" name="Shape 172753"/>
                        <wps:cNvSpPr/>
                        <wps:spPr>
                          <a:xfrm>
                            <a:off x="3288030"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54" name="Shape 172754"/>
                        <wps:cNvSpPr/>
                        <wps:spPr>
                          <a:xfrm>
                            <a:off x="3288030"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55" name="Shape 172755"/>
                        <wps:cNvSpPr/>
                        <wps:spPr>
                          <a:xfrm>
                            <a:off x="3337560" y="188214"/>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56" name="Shape 172756"/>
                        <wps:cNvSpPr/>
                        <wps:spPr>
                          <a:xfrm>
                            <a:off x="3337560" y="204978"/>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57" name="Shape 172757"/>
                        <wps:cNvSpPr/>
                        <wps:spPr>
                          <a:xfrm>
                            <a:off x="0" y="376428"/>
                            <a:ext cx="1870710" cy="9144"/>
                          </a:xfrm>
                          <a:custGeom>
                            <a:avLst/>
                            <a:gdLst/>
                            <a:ahLst/>
                            <a:cxnLst/>
                            <a:rect l="0" t="0" r="0" b="0"/>
                            <a:pathLst>
                              <a:path w="1870710" h="9144">
                                <a:moveTo>
                                  <a:pt x="0" y="0"/>
                                </a:moveTo>
                                <a:lnTo>
                                  <a:pt x="1870710" y="0"/>
                                </a:lnTo>
                                <a:lnTo>
                                  <a:pt x="18707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58" name="Shape 172758"/>
                        <wps:cNvSpPr/>
                        <wps:spPr>
                          <a:xfrm>
                            <a:off x="1870710" y="376428"/>
                            <a:ext cx="703326" cy="9144"/>
                          </a:xfrm>
                          <a:custGeom>
                            <a:avLst/>
                            <a:gdLst/>
                            <a:ahLst/>
                            <a:cxnLst/>
                            <a:rect l="0" t="0" r="0" b="0"/>
                            <a:pathLst>
                              <a:path w="703326" h="9144">
                                <a:moveTo>
                                  <a:pt x="0" y="0"/>
                                </a:moveTo>
                                <a:lnTo>
                                  <a:pt x="703326" y="0"/>
                                </a:lnTo>
                                <a:lnTo>
                                  <a:pt x="7033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091" style="width:304.8pt;height:30.3pt;position:absolute;z-index:-2147483619;mso-position-horizontal-relative:text;mso-position-horizontal:absolute;margin-left:32.88pt;mso-position-vertical-relative:text;margin-top:-18.1131pt;" coordsize="38709,3848">
                <v:shape id="Shape 172759" style="position:absolute;width:12138;height:91;left:0;top:0;" coordsize="1213866,9144" path="m0,0l1213866,0l1213866,9144l0,9144l0,0">
                  <v:stroke weight="0pt" endcap="flat" joinstyle="miter" miterlimit="10" on="false" color="#000000" opacity="0"/>
                  <v:fill on="true" color="#000000"/>
                </v:shape>
                <v:shape id="Shape 172760" style="position:absolute;width:12138;height:91;left:0;top:175;" coordsize="1213866,9144" path="m0,0l1213866,0l1213866,9144l0,9144l0,0">
                  <v:stroke weight="0pt" endcap="flat" joinstyle="miter" miterlimit="10" on="false" color="#000000" opacity="0"/>
                  <v:fill on="true" color="#000000"/>
                </v:shape>
                <v:shape id="Shape 172761" style="position:absolute;width:495;height:91;left:12138;top:0;" coordsize="49530,9144" path="m0,0l49530,0l49530,9144l0,9144l0,0">
                  <v:stroke weight="0pt" endcap="flat" joinstyle="miter" miterlimit="10" on="false" color="#000000" opacity="0"/>
                  <v:fill on="true" color="#000000"/>
                </v:shape>
                <v:shape id="Shape 172762" style="position:absolute;width:495;height:91;left:12138;top:175;" coordsize="49530,9144" path="m0,0l49530,0l49530,9144l0,9144l0,0">
                  <v:stroke weight="0pt" endcap="flat" joinstyle="miter" miterlimit="10" on="false" color="#000000" opacity="0"/>
                  <v:fill on="true" color="#000000"/>
                </v:shape>
                <v:shape id="Shape 172763" style="position:absolute;width:5981;height:91;left:12633;top:0;" coordsize="598170,9144" path="m0,0l598170,0l598170,9144l0,9144l0,0">
                  <v:stroke weight="0pt" endcap="flat" joinstyle="miter" miterlimit="10" on="false" color="#000000" opacity="0"/>
                  <v:fill on="true" color="#000000"/>
                </v:shape>
                <v:shape id="Shape 172764" style="position:absolute;width:5981;height:91;left:12633;top:175;" coordsize="598170,9144" path="m0,0l598170,0l598170,9144l0,9144l0,0">
                  <v:stroke weight="0pt" endcap="flat" joinstyle="miter" miterlimit="10" on="false" color="#000000" opacity="0"/>
                  <v:fill on="true" color="#000000"/>
                </v:shape>
                <v:shape id="Shape 172765" style="position:absolute;width:495;height:91;left:18615;top:0;" coordsize="49530,9144" path="m0,0l49530,0l49530,9144l0,9144l0,0">
                  <v:stroke weight="0pt" endcap="flat" joinstyle="miter" miterlimit="10" on="false" color="#000000" opacity="0"/>
                  <v:fill on="true" color="#000000"/>
                </v:shape>
                <v:shape id="Shape 172766" style="position:absolute;width:495;height:91;left:18615;top:175;" coordsize="49530,9144" path="m0,0l49530,0l49530,9144l0,9144l0,0">
                  <v:stroke weight="0pt" endcap="flat" joinstyle="miter" miterlimit="10" on="false" color="#000000" opacity="0"/>
                  <v:fill on="true" color="#000000"/>
                </v:shape>
                <v:shape id="Shape 172767" style="position:absolute;width:6629;height:91;left:19110;top:0;" coordsize="662940,9144" path="m0,0l662940,0l662940,9144l0,9144l0,0">
                  <v:stroke weight="0pt" endcap="flat" joinstyle="miter" miterlimit="10" on="false" color="#000000" opacity="0"/>
                  <v:fill on="true" color="#000000"/>
                </v:shape>
                <v:shape id="Shape 172768" style="position:absolute;width:6629;height:91;left:19110;top:175;" coordsize="662940,9144" path="m0,0l662940,0l662940,9144l0,9144l0,0">
                  <v:stroke weight="0pt" endcap="flat" joinstyle="miter" miterlimit="10" on="false" color="#000000" opacity="0"/>
                  <v:fill on="true" color="#000000"/>
                </v:shape>
                <v:shape id="Shape 172769" style="position:absolute;width:495;height:91;left:25740;top:0;" coordsize="49530,9144" path="m0,0l49530,0l49530,9144l0,9144l0,0">
                  <v:stroke weight="0pt" endcap="flat" joinstyle="miter" miterlimit="10" on="false" color="#000000" opacity="0"/>
                  <v:fill on="true" color="#000000"/>
                </v:shape>
                <v:shape id="Shape 172770" style="position:absolute;width:495;height:91;left:25740;top:175;" coordsize="49530,9144" path="m0,0l49530,0l49530,9144l0,9144l0,0">
                  <v:stroke weight="0pt" endcap="flat" joinstyle="miter" miterlimit="10" on="false" color="#000000" opacity="0"/>
                  <v:fill on="true" color="#000000"/>
                </v:shape>
                <v:shape id="Shape 172771" style="position:absolute;width:6644;height:91;left:26235;top:0;" coordsize="664464,9144" path="m0,0l664464,0l664464,9144l0,9144l0,0">
                  <v:stroke weight="0pt" endcap="flat" joinstyle="miter" miterlimit="10" on="false" color="#000000" opacity="0"/>
                  <v:fill on="true" color="#000000"/>
                </v:shape>
                <v:shape id="Shape 172772" style="position:absolute;width:6644;height:91;left:26235;top:175;" coordsize="664464,9144" path="m0,0l664464,0l664464,9144l0,9144l0,0">
                  <v:stroke weight="0pt" endcap="flat" joinstyle="miter" miterlimit="10" on="false" color="#000000" opacity="0"/>
                  <v:fill on="true" color="#000000"/>
                </v:shape>
                <v:shape id="Shape 172773" style="position:absolute;width:495;height:91;left:32880;top:0;" coordsize="49530,9144" path="m0,0l49530,0l49530,9144l0,9144l0,0">
                  <v:stroke weight="0pt" endcap="flat" joinstyle="miter" miterlimit="10" on="false" color="#000000" opacity="0"/>
                  <v:fill on="true" color="#000000"/>
                </v:shape>
                <v:shape id="Shape 172774" style="position:absolute;width:495;height:91;left:32880;top:175;" coordsize="49530,9144" path="m0,0l49530,0l49530,9144l0,9144l0,0">
                  <v:stroke weight="0pt" endcap="flat" joinstyle="miter" miterlimit="10" on="false" color="#000000" opacity="0"/>
                  <v:fill on="true" color="#000000"/>
                </v:shape>
                <v:shape id="Shape 172775" style="position:absolute;width:5334;height:91;left:33375;top:0;" coordsize="533400,9144" path="m0,0l533400,0l533400,9144l0,9144l0,0">
                  <v:stroke weight="0pt" endcap="flat" joinstyle="miter" miterlimit="10" on="false" color="#000000" opacity="0"/>
                  <v:fill on="true" color="#000000"/>
                </v:shape>
                <v:shape id="Shape 172776" style="position:absolute;width:5334;height:91;left:33375;top:175;" coordsize="533400,9144" path="m0,0l533400,0l533400,9144l0,9144l0,0">
                  <v:stroke weight="0pt" endcap="flat" joinstyle="miter" miterlimit="10" on="false" color="#000000" opacity="0"/>
                  <v:fill on="true" color="#000000"/>
                </v:shape>
                <v:shape id="Shape 172777" style="position:absolute;width:12138;height:91;left:0;top:1882;" coordsize="1213866,9144" path="m0,0l1213866,0l1213866,9144l0,9144l0,0">
                  <v:stroke weight="0pt" endcap="flat" joinstyle="miter" miterlimit="10" on="false" color="#000000" opacity="0"/>
                  <v:fill on="true" color="#000000"/>
                </v:shape>
                <v:shape id="Shape 172778" style="position:absolute;width:12138;height:91;left:0;top:2049;" coordsize="1213866,9144" path="m0,0l1213866,0l1213866,9144l0,9144l0,0">
                  <v:stroke weight="0pt" endcap="flat" joinstyle="miter" miterlimit="10" on="false" color="#000000" opacity="0"/>
                  <v:fill on="true" color="#000000"/>
                </v:shape>
                <v:shape id="Shape 172779" style="position:absolute;width:495;height:91;left:12138;top:1882;" coordsize="49530,9144" path="m0,0l49530,0l49530,9144l0,9144l0,0">
                  <v:stroke weight="0pt" endcap="flat" joinstyle="miter" miterlimit="10" on="false" color="#000000" opacity="0"/>
                  <v:fill on="true" color="#000000"/>
                </v:shape>
                <v:shape id="Shape 172780" style="position:absolute;width:495;height:91;left:12138;top:2049;" coordsize="49530,9144" path="m0,0l49530,0l49530,9144l0,9144l0,0">
                  <v:stroke weight="0pt" endcap="flat" joinstyle="miter" miterlimit="10" on="false" color="#000000" opacity="0"/>
                  <v:fill on="true" color="#000000"/>
                </v:shape>
                <v:shape id="Shape 172781" style="position:absolute;width:5981;height:91;left:12633;top:1882;" coordsize="598170,9144" path="m0,0l598170,0l598170,9144l0,9144l0,0">
                  <v:stroke weight="0pt" endcap="flat" joinstyle="miter" miterlimit="10" on="false" color="#000000" opacity="0"/>
                  <v:fill on="true" color="#000000"/>
                </v:shape>
                <v:shape id="Shape 172782" style="position:absolute;width:5981;height:91;left:12633;top:2049;" coordsize="598170,9144" path="m0,0l598170,0l598170,9144l0,9144l0,0">
                  <v:stroke weight="0pt" endcap="flat" joinstyle="miter" miterlimit="10" on="false" color="#000000" opacity="0"/>
                  <v:fill on="true" color="#000000"/>
                </v:shape>
                <v:shape id="Shape 172783" style="position:absolute;width:495;height:91;left:18615;top:1882;" coordsize="49530,9144" path="m0,0l49530,0l49530,9144l0,9144l0,0">
                  <v:stroke weight="0pt" endcap="flat" joinstyle="miter" miterlimit="10" on="false" color="#000000" opacity="0"/>
                  <v:fill on="true" color="#000000"/>
                </v:shape>
                <v:shape id="Shape 172784" style="position:absolute;width:495;height:91;left:18615;top:2049;" coordsize="49530,9144" path="m0,0l49530,0l49530,9144l0,9144l0,0">
                  <v:stroke weight="0pt" endcap="flat" joinstyle="miter" miterlimit="10" on="false" color="#000000" opacity="0"/>
                  <v:fill on="true" color="#000000"/>
                </v:shape>
                <v:shape id="Shape 172785" style="position:absolute;width:6629;height:91;left:19110;top:1882;" coordsize="662940,9144" path="m0,0l662940,0l662940,9144l0,9144l0,0">
                  <v:stroke weight="0pt" endcap="flat" joinstyle="miter" miterlimit="10" on="false" color="#000000" opacity="0"/>
                  <v:fill on="true" color="#000000"/>
                </v:shape>
                <v:shape id="Shape 172786" style="position:absolute;width:6629;height:91;left:19110;top:2049;" coordsize="662940,9144" path="m0,0l662940,0l662940,9144l0,9144l0,0">
                  <v:stroke weight="0pt" endcap="flat" joinstyle="miter" miterlimit="10" on="false" color="#000000" opacity="0"/>
                  <v:fill on="true" color="#000000"/>
                </v:shape>
                <v:shape id="Shape 172787" style="position:absolute;width:495;height:91;left:25740;top:1882;" coordsize="49530,9144" path="m0,0l49530,0l49530,9144l0,9144l0,0">
                  <v:stroke weight="0pt" endcap="flat" joinstyle="miter" miterlimit="10" on="false" color="#000000" opacity="0"/>
                  <v:fill on="true" color="#000000"/>
                </v:shape>
                <v:shape id="Shape 172788" style="position:absolute;width:495;height:91;left:25740;top:2049;" coordsize="49530,9144" path="m0,0l49530,0l49530,9144l0,9144l0,0">
                  <v:stroke weight="0pt" endcap="flat" joinstyle="miter" miterlimit="10" on="false" color="#000000" opacity="0"/>
                  <v:fill on="true" color="#000000"/>
                </v:shape>
                <v:shape id="Shape 172789" style="position:absolute;width:6644;height:91;left:26235;top:1882;" coordsize="664464,9144" path="m0,0l664464,0l664464,9144l0,9144l0,0">
                  <v:stroke weight="0pt" endcap="flat" joinstyle="miter" miterlimit="10" on="false" color="#000000" opacity="0"/>
                  <v:fill on="true" color="#000000"/>
                </v:shape>
                <v:shape id="Shape 172790" style="position:absolute;width:6644;height:91;left:26235;top:2049;" coordsize="664464,9144" path="m0,0l664464,0l664464,9144l0,9144l0,0">
                  <v:stroke weight="0pt" endcap="flat" joinstyle="miter" miterlimit="10" on="false" color="#000000" opacity="0"/>
                  <v:fill on="true" color="#000000"/>
                </v:shape>
                <v:shape id="Shape 172791" style="position:absolute;width:495;height:91;left:32880;top:1882;" coordsize="49530,9144" path="m0,0l49530,0l49530,9144l0,9144l0,0">
                  <v:stroke weight="0pt" endcap="flat" joinstyle="miter" miterlimit="10" on="false" color="#000000" opacity="0"/>
                  <v:fill on="true" color="#000000"/>
                </v:shape>
                <v:shape id="Shape 172792" style="position:absolute;width:495;height:91;left:32880;top:2049;" coordsize="49530,9144" path="m0,0l49530,0l49530,9144l0,9144l0,0">
                  <v:stroke weight="0pt" endcap="flat" joinstyle="miter" miterlimit="10" on="false" color="#000000" opacity="0"/>
                  <v:fill on="true" color="#000000"/>
                </v:shape>
                <v:shape id="Shape 172793" style="position:absolute;width:5334;height:91;left:33375;top:1882;" coordsize="533400,9144" path="m0,0l533400,0l533400,9144l0,9144l0,0">
                  <v:stroke weight="0pt" endcap="flat" joinstyle="miter" miterlimit="10" on="false" color="#000000" opacity="0"/>
                  <v:fill on="true" color="#000000"/>
                </v:shape>
                <v:shape id="Shape 172794" style="position:absolute;width:5334;height:91;left:33375;top:2049;" coordsize="533400,9144" path="m0,0l533400,0l533400,9144l0,9144l0,0">
                  <v:stroke weight="0pt" endcap="flat" joinstyle="miter" miterlimit="10" on="false" color="#000000" opacity="0"/>
                  <v:fill on="true" color="#000000"/>
                </v:shape>
                <v:shape id="Shape 172795" style="position:absolute;width:18707;height:91;left:0;top:3764;" coordsize="1870710,9144" path="m0,0l1870710,0l1870710,9144l0,9144l0,0">
                  <v:stroke weight="0pt" endcap="flat" joinstyle="miter" miterlimit="10" on="false" color="#000000" opacity="0"/>
                  <v:fill on="true" color="#000000"/>
                </v:shape>
                <v:shape id="Shape 172796" style="position:absolute;width:7033;height:91;left:18707;top:3764;" coordsize="703326,9144" path="m0,0l703326,0l703326,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Phillips-Perron test statistic </w:t>
      </w:r>
      <w:r>
        <w:rPr>
          <w:rFonts w:ascii="Arial" w:eastAsia="Arial" w:hAnsi="Arial" w:cs="Arial"/>
          <w:sz w:val="19"/>
        </w:rPr>
        <w:tab/>
      </w:r>
      <w:r>
        <w:rPr>
          <w:rFonts w:ascii="Arial" w:eastAsia="Arial" w:hAnsi="Arial" w:cs="Arial"/>
          <w:sz w:val="19"/>
          <w:u w:val="single" w:color="000000"/>
        </w:rPr>
        <w:t xml:space="preserve">-18.83627 </w:t>
      </w:r>
      <w:r>
        <w:rPr>
          <w:rFonts w:ascii="Arial" w:eastAsia="Arial" w:hAnsi="Arial" w:cs="Arial"/>
          <w:sz w:val="19"/>
          <w:u w:val="single" w:color="000000"/>
        </w:rPr>
        <w:tab/>
        <w:t xml:space="preserve"> 0.0001 </w:t>
      </w:r>
    </w:p>
    <w:tbl>
      <w:tblPr>
        <w:tblStyle w:val="TableGrid"/>
        <w:tblW w:w="6096" w:type="dxa"/>
        <w:tblInd w:w="658" w:type="dxa"/>
        <w:tblCellMar>
          <w:top w:w="0" w:type="dxa"/>
          <w:left w:w="0" w:type="dxa"/>
          <w:bottom w:w="0" w:type="dxa"/>
          <w:right w:w="0" w:type="dxa"/>
        </w:tblCellMar>
        <w:tblLook w:val="04A0" w:firstRow="1" w:lastRow="0" w:firstColumn="1" w:lastColumn="0" w:noHBand="0" w:noVBand="1"/>
      </w:tblPr>
      <w:tblGrid>
        <w:gridCol w:w="3493"/>
        <w:gridCol w:w="698"/>
        <w:gridCol w:w="1905"/>
      </w:tblGrid>
      <w:tr w:rsidR="00987387" w14:paraId="35E3EB38" w14:textId="77777777">
        <w:trPr>
          <w:trHeight w:val="245"/>
        </w:trPr>
        <w:tc>
          <w:tcPr>
            <w:tcW w:w="3493" w:type="dxa"/>
            <w:tcBorders>
              <w:top w:val="nil"/>
              <w:left w:val="nil"/>
              <w:bottom w:val="nil"/>
              <w:right w:val="nil"/>
            </w:tcBorders>
          </w:tcPr>
          <w:p w14:paraId="1066C612" w14:textId="77777777" w:rsidR="00987387" w:rsidRDefault="00D205D0">
            <w:pPr>
              <w:tabs>
                <w:tab w:val="center" w:pos="2422"/>
              </w:tabs>
              <w:spacing w:after="0"/>
            </w:pPr>
            <w:r>
              <w:rPr>
                <w:rFonts w:ascii="Arial" w:eastAsia="Arial" w:hAnsi="Arial" w:cs="Arial"/>
                <w:sz w:val="19"/>
              </w:rPr>
              <w:t xml:space="preserve">Test critical values: </w:t>
            </w:r>
            <w:r>
              <w:rPr>
                <w:rFonts w:ascii="Arial" w:eastAsia="Arial" w:hAnsi="Arial" w:cs="Arial"/>
                <w:sz w:val="19"/>
              </w:rPr>
              <w:tab/>
              <w:t xml:space="preserve">1% level </w:t>
            </w:r>
          </w:p>
        </w:tc>
        <w:tc>
          <w:tcPr>
            <w:tcW w:w="698" w:type="dxa"/>
            <w:tcBorders>
              <w:top w:val="nil"/>
              <w:left w:val="nil"/>
              <w:bottom w:val="nil"/>
              <w:right w:val="nil"/>
            </w:tcBorders>
          </w:tcPr>
          <w:p w14:paraId="51C95331"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3389508C" w14:textId="77777777" w:rsidR="00987387" w:rsidRDefault="00D205D0">
            <w:pPr>
              <w:tabs>
                <w:tab w:val="center" w:pos="1444"/>
              </w:tabs>
              <w:spacing w:after="0"/>
            </w:pPr>
            <w:r>
              <w:rPr>
                <w:rFonts w:ascii="Arial" w:eastAsia="Arial" w:hAnsi="Arial" w:cs="Arial"/>
                <w:sz w:val="19"/>
              </w:rPr>
              <w:t xml:space="preserve">-4.667883 </w:t>
            </w:r>
            <w:r>
              <w:rPr>
                <w:rFonts w:ascii="Arial" w:eastAsia="Arial" w:hAnsi="Arial" w:cs="Arial"/>
                <w:sz w:val="19"/>
              </w:rPr>
              <w:tab/>
              <w:t xml:space="preserve"> </w:t>
            </w:r>
          </w:p>
        </w:tc>
      </w:tr>
      <w:tr w:rsidR="00987387" w14:paraId="48EF3AF0" w14:textId="77777777">
        <w:trPr>
          <w:trHeight w:val="217"/>
        </w:trPr>
        <w:tc>
          <w:tcPr>
            <w:tcW w:w="3493" w:type="dxa"/>
            <w:tcBorders>
              <w:top w:val="nil"/>
              <w:left w:val="nil"/>
              <w:bottom w:val="nil"/>
              <w:right w:val="nil"/>
            </w:tcBorders>
          </w:tcPr>
          <w:p w14:paraId="03C38D74" w14:textId="77777777" w:rsidR="00987387" w:rsidRDefault="00D205D0">
            <w:pPr>
              <w:tabs>
                <w:tab w:val="center" w:pos="955"/>
                <w:tab w:val="center" w:pos="2422"/>
              </w:tabs>
              <w:spacing w:after="0"/>
            </w:pPr>
            <w:r>
              <w:tab/>
            </w:r>
            <w:r>
              <w:rPr>
                <w:rFonts w:ascii="Arial" w:eastAsia="Arial" w:hAnsi="Arial" w:cs="Arial"/>
                <w:sz w:val="19"/>
              </w:rPr>
              <w:t xml:space="preserve"> </w:t>
            </w:r>
            <w:r>
              <w:rPr>
                <w:rFonts w:ascii="Arial" w:eastAsia="Arial" w:hAnsi="Arial" w:cs="Arial"/>
                <w:sz w:val="19"/>
              </w:rPr>
              <w:tab/>
              <w:t xml:space="preserve">5% level </w:t>
            </w:r>
          </w:p>
        </w:tc>
        <w:tc>
          <w:tcPr>
            <w:tcW w:w="698" w:type="dxa"/>
            <w:tcBorders>
              <w:top w:val="nil"/>
              <w:left w:val="nil"/>
              <w:bottom w:val="nil"/>
              <w:right w:val="nil"/>
            </w:tcBorders>
          </w:tcPr>
          <w:p w14:paraId="001640E9"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70C4CCBC" w14:textId="77777777" w:rsidR="00987387" w:rsidRDefault="00D205D0">
            <w:pPr>
              <w:tabs>
                <w:tab w:val="center" w:pos="1446"/>
              </w:tabs>
              <w:spacing w:after="0"/>
            </w:pPr>
            <w:r>
              <w:rPr>
                <w:rFonts w:ascii="Arial" w:eastAsia="Arial" w:hAnsi="Arial" w:cs="Arial"/>
                <w:sz w:val="19"/>
              </w:rPr>
              <w:t xml:space="preserve">-3.733200 </w:t>
            </w:r>
            <w:r>
              <w:rPr>
                <w:rFonts w:ascii="Arial" w:eastAsia="Arial" w:hAnsi="Arial" w:cs="Arial"/>
                <w:sz w:val="19"/>
              </w:rPr>
              <w:tab/>
              <w:t xml:space="preserve"> </w:t>
            </w:r>
          </w:p>
        </w:tc>
      </w:tr>
      <w:tr w:rsidR="00987387" w14:paraId="70FB5EB7" w14:textId="77777777">
        <w:trPr>
          <w:trHeight w:val="245"/>
        </w:trPr>
        <w:tc>
          <w:tcPr>
            <w:tcW w:w="3493" w:type="dxa"/>
            <w:tcBorders>
              <w:top w:val="nil"/>
              <w:left w:val="nil"/>
              <w:bottom w:val="nil"/>
              <w:right w:val="nil"/>
            </w:tcBorders>
          </w:tcPr>
          <w:p w14:paraId="1CB4ED5E" w14:textId="77777777" w:rsidR="00987387" w:rsidRDefault="00D205D0">
            <w:pPr>
              <w:tabs>
                <w:tab w:val="center" w:pos="955"/>
                <w:tab w:val="center" w:pos="2421"/>
              </w:tabs>
              <w:spacing w:after="0"/>
            </w:pPr>
            <w:r>
              <w:rPr>
                <w:noProof/>
              </w:rPr>
              <mc:AlternateContent>
                <mc:Choice Requires="wpg">
                  <w:drawing>
                    <wp:anchor distT="0" distB="0" distL="114300" distR="114300" simplePos="0" relativeHeight="251694080" behindDoc="1" locked="0" layoutInCell="1" allowOverlap="1" wp14:anchorId="6E19DF2B" wp14:editId="71936BD4">
                      <wp:simplePos x="0" y="0"/>
                      <wp:positionH relativeFrom="column">
                        <wp:posOffset>0</wp:posOffset>
                      </wp:positionH>
                      <wp:positionV relativeFrom="paragraph">
                        <wp:posOffset>144870</wp:posOffset>
                      </wp:positionV>
                      <wp:extent cx="1911096" cy="25908"/>
                      <wp:effectExtent l="0" t="0" r="0" b="0"/>
                      <wp:wrapNone/>
                      <wp:docPr id="153193" name="Group 153193"/>
                      <wp:cNvGraphicFramePr/>
                      <a:graphic xmlns:a="http://schemas.openxmlformats.org/drawingml/2006/main">
                        <a:graphicData uri="http://schemas.microsoft.com/office/word/2010/wordprocessingGroup">
                          <wpg:wgp>
                            <wpg:cNvGrpSpPr/>
                            <wpg:grpSpPr>
                              <a:xfrm>
                                <a:off x="0" y="0"/>
                                <a:ext cx="1911096" cy="25908"/>
                                <a:chOff x="0" y="0"/>
                                <a:chExt cx="1911096" cy="25908"/>
                              </a:xfrm>
                            </wpg:grpSpPr>
                            <wps:wsp>
                              <wps:cNvPr id="172797" name="Shape 172797"/>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98" name="Shape 172798"/>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99" name="Shape 172799"/>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00" name="Shape 172800"/>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01" name="Shape 172801"/>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02" name="Shape 172802"/>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03" name="Shape 172803"/>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04" name="Shape 172804"/>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193" style="width:150.48pt;height:2.03998pt;position:absolute;z-index:-2147483591;mso-position-horizontal-relative:text;mso-position-horizontal:absolute;margin-left:0pt;mso-position-vertical-relative:text;margin-top:11.4071pt;" coordsize="19110,259">
                      <v:shape id="Shape 172805" style="position:absolute;width:12138;height:91;left:0;top:0;" coordsize="1213866,9144" path="m0,0l1213866,0l1213866,9144l0,9144l0,0">
                        <v:stroke weight="0pt" endcap="flat" joinstyle="miter" miterlimit="10" on="false" color="#000000" opacity="0"/>
                        <v:fill on="true" color="#000000"/>
                      </v:shape>
                      <v:shape id="Shape 172806" style="position:absolute;width:12138;height:91;left:0;top:175;" coordsize="1213866,9144" path="m0,0l1213866,0l1213866,9144l0,9144l0,0">
                        <v:stroke weight="0pt" endcap="flat" joinstyle="miter" miterlimit="10" on="false" color="#000000" opacity="0"/>
                        <v:fill on="true" color="#000000"/>
                      </v:shape>
                      <v:shape id="Shape 172807" style="position:absolute;width:495;height:91;left:12138;top:0;" coordsize="49530,9144" path="m0,0l49530,0l49530,9144l0,9144l0,0">
                        <v:stroke weight="0pt" endcap="flat" joinstyle="miter" miterlimit="10" on="false" color="#000000" opacity="0"/>
                        <v:fill on="true" color="#000000"/>
                      </v:shape>
                      <v:shape id="Shape 172808" style="position:absolute;width:495;height:91;left:12138;top:175;" coordsize="49530,9144" path="m0,0l49530,0l49530,9144l0,9144l0,0">
                        <v:stroke weight="0pt" endcap="flat" joinstyle="miter" miterlimit="10" on="false" color="#000000" opacity="0"/>
                        <v:fill on="true" color="#000000"/>
                      </v:shape>
                      <v:shape id="Shape 172809" style="position:absolute;width:5981;height:91;left:12633;top:0;" coordsize="598170,9144" path="m0,0l598170,0l598170,9144l0,9144l0,0">
                        <v:stroke weight="0pt" endcap="flat" joinstyle="miter" miterlimit="10" on="false" color="#000000" opacity="0"/>
                        <v:fill on="true" color="#000000"/>
                      </v:shape>
                      <v:shape id="Shape 172810" style="position:absolute;width:5981;height:91;left:12633;top:175;" coordsize="598170,9144" path="m0,0l598170,0l598170,9144l0,9144l0,0">
                        <v:stroke weight="0pt" endcap="flat" joinstyle="miter" miterlimit="10" on="false" color="#000000" opacity="0"/>
                        <v:fill on="true" color="#000000"/>
                      </v:shape>
                      <v:shape id="Shape 172811" style="position:absolute;width:495;height:91;left:18615;top:0;" coordsize="49530,9144" path="m0,0l49530,0l49530,9144l0,9144l0,0">
                        <v:stroke weight="0pt" endcap="flat" joinstyle="miter" miterlimit="10" on="false" color="#000000" opacity="0"/>
                        <v:fill on="true" color="#000000"/>
                      </v:shape>
                      <v:shape id="Shape 172812" style="position:absolute;width:495;height:91;left:18615;top:175;" coordsize="49530,9144" path="m0,0l49530,0l49530,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 </w:t>
            </w:r>
            <w:r>
              <w:rPr>
                <w:rFonts w:ascii="Arial" w:eastAsia="Arial" w:hAnsi="Arial" w:cs="Arial"/>
                <w:sz w:val="19"/>
              </w:rPr>
              <w:tab/>
              <w:t>10% level</w:t>
            </w:r>
          </w:p>
        </w:tc>
        <w:tc>
          <w:tcPr>
            <w:tcW w:w="698" w:type="dxa"/>
            <w:tcBorders>
              <w:top w:val="nil"/>
              <w:left w:val="nil"/>
              <w:bottom w:val="nil"/>
              <w:right w:val="nil"/>
            </w:tcBorders>
            <w:vAlign w:val="bottom"/>
          </w:tcPr>
          <w:p w14:paraId="6403035E" w14:textId="77777777" w:rsidR="00987387" w:rsidRDefault="00D205D0">
            <w:pPr>
              <w:spacing w:after="0"/>
              <w:ind w:left="-483"/>
            </w:pPr>
            <w:r>
              <w:rPr>
                <w:noProof/>
              </w:rPr>
              <mc:AlternateContent>
                <mc:Choice Requires="wpg">
                  <w:drawing>
                    <wp:inline distT="0" distB="0" distL="0" distR="0" wp14:anchorId="3F9CA3EB" wp14:editId="77494A9B">
                      <wp:extent cx="712470" cy="25908"/>
                      <wp:effectExtent l="0" t="0" r="0" b="0"/>
                      <wp:docPr id="153247" name="Group 153247"/>
                      <wp:cNvGraphicFramePr/>
                      <a:graphic xmlns:a="http://schemas.openxmlformats.org/drawingml/2006/main">
                        <a:graphicData uri="http://schemas.microsoft.com/office/word/2010/wordprocessingGroup">
                          <wpg:wgp>
                            <wpg:cNvGrpSpPr/>
                            <wpg:grpSpPr>
                              <a:xfrm>
                                <a:off x="0" y="0"/>
                                <a:ext cx="712470" cy="25908"/>
                                <a:chOff x="0" y="0"/>
                                <a:chExt cx="712470" cy="25908"/>
                              </a:xfrm>
                            </wpg:grpSpPr>
                            <wps:wsp>
                              <wps:cNvPr id="172813" name="Shape 172813"/>
                              <wps:cNvSpPr/>
                              <wps:spPr>
                                <a:xfrm>
                                  <a:off x="0"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14" name="Shape 172814"/>
                              <wps:cNvSpPr/>
                              <wps:spPr>
                                <a:xfrm>
                                  <a:off x="0"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15" name="Shape 172815"/>
                              <wps:cNvSpPr/>
                              <wps:spPr>
                                <a:xfrm>
                                  <a:off x="66294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16" name="Shape 172816"/>
                              <wps:cNvSpPr/>
                              <wps:spPr>
                                <a:xfrm>
                                  <a:off x="66294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3247" style="width:56.1pt;height:2.03998pt;mso-position-horizontal-relative:char;mso-position-vertical-relative:line" coordsize="7124,259">
                      <v:shape id="Shape 172817" style="position:absolute;width:6629;height:91;left:0;top:0;" coordsize="662940,9144" path="m0,0l662940,0l662940,9144l0,9144l0,0">
                        <v:stroke weight="0pt" endcap="flat" joinstyle="miter" miterlimit="10" on="false" color="#000000" opacity="0"/>
                        <v:fill on="true" color="#000000"/>
                      </v:shape>
                      <v:shape id="Shape 172818" style="position:absolute;width:6629;height:91;left:0;top:175;" coordsize="662940,9144" path="m0,0l662940,0l662940,9144l0,9144l0,0">
                        <v:stroke weight="0pt" endcap="flat" joinstyle="miter" miterlimit="10" on="false" color="#000000" opacity="0"/>
                        <v:fill on="true" color="#000000"/>
                      </v:shape>
                      <v:shape id="Shape 172819" style="position:absolute;width:495;height:91;left:6629;top:0;" coordsize="49530,9144" path="m0,0l49530,0l49530,9144l0,9144l0,0">
                        <v:stroke weight="0pt" endcap="flat" joinstyle="miter" miterlimit="10" on="false" color="#000000" opacity="0"/>
                        <v:fill on="true" color="#000000"/>
                      </v:shape>
                      <v:shape id="Shape 172820" style="position:absolute;width:495;height:91;left:6629;top:175;" coordsize="49530,9144" path="m0,0l49530,0l49530,9144l0,9144l0,0">
                        <v:stroke weight="0pt" endcap="flat" joinstyle="miter" miterlimit="10" on="false" color="#000000" opacity="0"/>
                        <v:fill on="true" color="#000000"/>
                      </v:shape>
                    </v:group>
                  </w:pict>
                </mc:Fallback>
              </mc:AlternateContent>
            </w:r>
          </w:p>
        </w:tc>
        <w:tc>
          <w:tcPr>
            <w:tcW w:w="1905" w:type="dxa"/>
            <w:tcBorders>
              <w:top w:val="nil"/>
              <w:left w:val="nil"/>
              <w:bottom w:val="nil"/>
              <w:right w:val="nil"/>
            </w:tcBorders>
          </w:tcPr>
          <w:p w14:paraId="62A50D48" w14:textId="77777777" w:rsidR="00987387" w:rsidRDefault="00D205D0">
            <w:pPr>
              <w:tabs>
                <w:tab w:val="center" w:pos="1445"/>
              </w:tabs>
              <w:spacing w:after="0"/>
            </w:pPr>
            <w:r>
              <w:rPr>
                <w:noProof/>
              </w:rPr>
              <mc:AlternateContent>
                <mc:Choice Requires="wpg">
                  <w:drawing>
                    <wp:anchor distT="0" distB="0" distL="114300" distR="114300" simplePos="0" relativeHeight="251695104" behindDoc="1" locked="0" layoutInCell="1" allowOverlap="1" wp14:anchorId="51C00D26" wp14:editId="4FC559EC">
                      <wp:simplePos x="0" y="0"/>
                      <wp:positionH relativeFrom="column">
                        <wp:posOffset>-37586</wp:posOffset>
                      </wp:positionH>
                      <wp:positionV relativeFrom="paragraph">
                        <wp:posOffset>144870</wp:posOffset>
                      </wp:positionV>
                      <wp:extent cx="1247394" cy="25908"/>
                      <wp:effectExtent l="0" t="0" r="0" b="0"/>
                      <wp:wrapNone/>
                      <wp:docPr id="153263" name="Group 153263"/>
                      <wp:cNvGraphicFramePr/>
                      <a:graphic xmlns:a="http://schemas.openxmlformats.org/drawingml/2006/main">
                        <a:graphicData uri="http://schemas.microsoft.com/office/word/2010/wordprocessingGroup">
                          <wpg:wgp>
                            <wpg:cNvGrpSpPr/>
                            <wpg:grpSpPr>
                              <a:xfrm>
                                <a:off x="0" y="0"/>
                                <a:ext cx="1247394" cy="25908"/>
                                <a:chOff x="0" y="0"/>
                                <a:chExt cx="1247394" cy="25908"/>
                              </a:xfrm>
                            </wpg:grpSpPr>
                            <wps:wsp>
                              <wps:cNvPr id="172821" name="Shape 172821"/>
                              <wps:cNvSpPr/>
                              <wps:spPr>
                                <a:xfrm>
                                  <a:off x="0"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22" name="Shape 172822"/>
                              <wps:cNvSpPr/>
                              <wps:spPr>
                                <a:xfrm>
                                  <a:off x="0"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23" name="Shape 172823"/>
                              <wps:cNvSpPr/>
                              <wps:spPr>
                                <a:xfrm>
                                  <a:off x="664464"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24" name="Shape 172824"/>
                              <wps:cNvSpPr/>
                              <wps:spPr>
                                <a:xfrm>
                                  <a:off x="664464"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25" name="Shape 172825"/>
                              <wps:cNvSpPr/>
                              <wps:spPr>
                                <a:xfrm>
                                  <a:off x="713994"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26" name="Shape 172826"/>
                              <wps:cNvSpPr/>
                              <wps:spPr>
                                <a:xfrm>
                                  <a:off x="713994"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263" style="width:98.22pt;height:2.03998pt;position:absolute;z-index:-2147483580;mso-position-horizontal-relative:text;mso-position-horizontal:absolute;margin-left:-2.95959pt;mso-position-vertical-relative:text;margin-top:11.4071pt;" coordsize="12473,259">
                      <v:shape id="Shape 172827" style="position:absolute;width:6644;height:91;left:0;top:0;" coordsize="664464,9144" path="m0,0l664464,0l664464,9144l0,9144l0,0">
                        <v:stroke weight="0pt" endcap="flat" joinstyle="miter" miterlimit="10" on="false" color="#000000" opacity="0"/>
                        <v:fill on="true" color="#000000"/>
                      </v:shape>
                      <v:shape id="Shape 172828" style="position:absolute;width:6644;height:91;left:0;top:175;" coordsize="664464,9144" path="m0,0l664464,0l664464,9144l0,9144l0,0">
                        <v:stroke weight="0pt" endcap="flat" joinstyle="miter" miterlimit="10" on="false" color="#000000" opacity="0"/>
                        <v:fill on="true" color="#000000"/>
                      </v:shape>
                      <v:shape id="Shape 172829" style="position:absolute;width:495;height:91;left:6644;top:0;" coordsize="49530,9144" path="m0,0l49530,0l49530,9144l0,9144l0,0">
                        <v:stroke weight="0pt" endcap="flat" joinstyle="miter" miterlimit="10" on="false" color="#000000" opacity="0"/>
                        <v:fill on="true" color="#000000"/>
                      </v:shape>
                      <v:shape id="Shape 172830" style="position:absolute;width:495;height:91;left:6644;top:175;" coordsize="49530,9144" path="m0,0l49530,0l49530,9144l0,9144l0,0">
                        <v:stroke weight="0pt" endcap="flat" joinstyle="miter" miterlimit="10" on="false" color="#000000" opacity="0"/>
                        <v:fill on="true" color="#000000"/>
                      </v:shape>
                      <v:shape id="Shape 172831" style="position:absolute;width:5334;height:91;left:7139;top:0;" coordsize="533400,9144" path="m0,0l533400,0l533400,9144l0,9144l0,0">
                        <v:stroke weight="0pt" endcap="flat" joinstyle="miter" miterlimit="10" on="false" color="#000000" opacity="0"/>
                        <v:fill on="true" color="#000000"/>
                      </v:shape>
                      <v:shape id="Shape 172832" style="position:absolute;width:5334;height:91;left:7139;top:175;" coordsize="533400,9144" path="m0,0l533400,0l533400,9144l0,9144l0,0">
                        <v:stroke weight="0pt" endcap="flat" joinstyle="miter" miterlimit="10" on="false" color="#000000" opacity="0"/>
                        <v:fill on="true" color="#000000"/>
                      </v:shape>
                    </v:group>
                  </w:pict>
                </mc:Fallback>
              </mc:AlternateContent>
            </w:r>
            <w:r>
              <w:rPr>
                <w:rFonts w:ascii="Arial" w:eastAsia="Arial" w:hAnsi="Arial" w:cs="Arial"/>
                <w:sz w:val="19"/>
              </w:rPr>
              <w:t>-3.310349</w:t>
            </w:r>
            <w:r>
              <w:rPr>
                <w:rFonts w:ascii="Arial" w:eastAsia="Arial" w:hAnsi="Arial" w:cs="Arial"/>
                <w:sz w:val="19"/>
              </w:rPr>
              <w:tab/>
              <w:t xml:space="preserve"> </w:t>
            </w:r>
          </w:p>
        </w:tc>
      </w:tr>
    </w:tbl>
    <w:p w14:paraId="766D9155" w14:textId="77777777" w:rsidR="00987387" w:rsidRDefault="00D205D0">
      <w:pPr>
        <w:spacing w:after="4" w:line="248" w:lineRule="auto"/>
        <w:ind w:left="683" w:hanging="10"/>
      </w:pPr>
      <w:r>
        <w:rPr>
          <w:rFonts w:ascii="Arial" w:eastAsia="Arial" w:hAnsi="Arial" w:cs="Arial"/>
          <w:sz w:val="19"/>
        </w:rPr>
        <w:t xml:space="preserve">*MacKinnon (1996) one-sided p-values. </w:t>
      </w:r>
    </w:p>
    <w:p w14:paraId="646D57A6" w14:textId="77777777" w:rsidR="00987387" w:rsidRDefault="00D205D0">
      <w:pPr>
        <w:spacing w:after="4" w:line="248" w:lineRule="auto"/>
        <w:ind w:left="683" w:hanging="10"/>
      </w:pPr>
      <w:r>
        <w:rPr>
          <w:rFonts w:ascii="Arial" w:eastAsia="Arial" w:hAnsi="Arial" w:cs="Arial"/>
          <w:sz w:val="19"/>
        </w:rPr>
        <w:t xml:space="preserve">Warning: Probabilities and critical values calculated for 20 observations                  and may not be accurate for a sample size of 16 </w:t>
      </w:r>
    </w:p>
    <w:p w14:paraId="51C85930" w14:textId="77777777" w:rsidR="00987387" w:rsidRDefault="00D205D0">
      <w:pPr>
        <w:spacing w:after="0"/>
        <w:ind w:left="1613"/>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tbl>
      <w:tblPr>
        <w:tblStyle w:val="TableGrid"/>
        <w:tblW w:w="6109" w:type="dxa"/>
        <w:tblInd w:w="644" w:type="dxa"/>
        <w:tblCellMar>
          <w:top w:w="0" w:type="dxa"/>
          <w:left w:w="0" w:type="dxa"/>
          <w:bottom w:w="0" w:type="dxa"/>
          <w:right w:w="0" w:type="dxa"/>
        </w:tblCellMar>
        <w:tblLook w:val="04A0" w:firstRow="1" w:lastRow="0" w:firstColumn="1" w:lastColumn="0" w:noHBand="0" w:noVBand="1"/>
      </w:tblPr>
      <w:tblGrid>
        <w:gridCol w:w="2028"/>
        <w:gridCol w:w="3203"/>
        <w:gridCol w:w="878"/>
      </w:tblGrid>
      <w:tr w:rsidR="00987387" w14:paraId="0D33B847" w14:textId="77777777">
        <w:trPr>
          <w:trHeight w:val="290"/>
        </w:trPr>
        <w:tc>
          <w:tcPr>
            <w:tcW w:w="5232" w:type="dxa"/>
            <w:gridSpan w:val="2"/>
            <w:tcBorders>
              <w:top w:val="double" w:sz="6" w:space="0" w:color="000000"/>
              <w:left w:val="nil"/>
              <w:bottom w:val="nil"/>
              <w:right w:val="nil"/>
            </w:tcBorders>
          </w:tcPr>
          <w:p w14:paraId="0E127722" w14:textId="77777777" w:rsidR="00987387" w:rsidRDefault="00D205D0">
            <w:pPr>
              <w:spacing w:after="0"/>
              <w:ind w:left="42"/>
            </w:pPr>
            <w:r>
              <w:rPr>
                <w:rFonts w:ascii="Arial" w:eastAsia="Arial" w:hAnsi="Arial" w:cs="Arial"/>
                <w:sz w:val="19"/>
              </w:rPr>
              <w:t xml:space="preserve">Residual variance (no correction) </w:t>
            </w:r>
          </w:p>
        </w:tc>
        <w:tc>
          <w:tcPr>
            <w:tcW w:w="878" w:type="dxa"/>
            <w:tcBorders>
              <w:top w:val="double" w:sz="6" w:space="0" w:color="000000"/>
              <w:left w:val="nil"/>
              <w:bottom w:val="nil"/>
              <w:right w:val="nil"/>
            </w:tcBorders>
          </w:tcPr>
          <w:p w14:paraId="75710E04" w14:textId="77777777" w:rsidR="00987387" w:rsidRDefault="00D205D0">
            <w:pPr>
              <w:spacing w:after="0"/>
              <w:jc w:val="both"/>
            </w:pPr>
            <w:r>
              <w:rPr>
                <w:rFonts w:ascii="Arial" w:eastAsia="Arial" w:hAnsi="Arial" w:cs="Arial"/>
                <w:sz w:val="19"/>
              </w:rPr>
              <w:t xml:space="preserve"> 140.7366</w:t>
            </w:r>
          </w:p>
        </w:tc>
      </w:tr>
      <w:tr w:rsidR="00987387" w14:paraId="78B7C4FA" w14:textId="77777777">
        <w:trPr>
          <w:trHeight w:val="236"/>
        </w:trPr>
        <w:tc>
          <w:tcPr>
            <w:tcW w:w="5232" w:type="dxa"/>
            <w:gridSpan w:val="2"/>
            <w:tcBorders>
              <w:top w:val="nil"/>
              <w:left w:val="nil"/>
              <w:bottom w:val="single" w:sz="5" w:space="0" w:color="000000"/>
              <w:right w:val="nil"/>
            </w:tcBorders>
          </w:tcPr>
          <w:p w14:paraId="143122FC" w14:textId="77777777" w:rsidR="00987387" w:rsidRDefault="00D205D0">
            <w:pPr>
              <w:spacing w:after="0"/>
              <w:ind w:left="42"/>
            </w:pPr>
            <w:r>
              <w:rPr>
                <w:rFonts w:ascii="Arial" w:eastAsia="Arial" w:hAnsi="Arial" w:cs="Arial"/>
                <w:sz w:val="19"/>
                <w:u w:val="single" w:color="000000"/>
              </w:rPr>
              <w:t xml:space="preserve">HAC corrected variance (Bartlett kernel) </w:t>
            </w:r>
          </w:p>
        </w:tc>
        <w:tc>
          <w:tcPr>
            <w:tcW w:w="878" w:type="dxa"/>
            <w:tcBorders>
              <w:top w:val="nil"/>
              <w:left w:val="nil"/>
              <w:bottom w:val="single" w:sz="5" w:space="0" w:color="000000"/>
              <w:right w:val="nil"/>
            </w:tcBorders>
          </w:tcPr>
          <w:p w14:paraId="3C17D0F3" w14:textId="77777777" w:rsidR="00987387" w:rsidRDefault="00D205D0">
            <w:pPr>
              <w:spacing w:after="0"/>
              <w:jc w:val="both"/>
            </w:pPr>
            <w:r>
              <w:rPr>
                <w:rFonts w:ascii="Arial" w:eastAsia="Arial" w:hAnsi="Arial" w:cs="Arial"/>
                <w:sz w:val="19"/>
                <w:u w:val="single" w:color="000000"/>
              </w:rPr>
              <w:t xml:space="preserve"> 12.35183</w:t>
            </w:r>
          </w:p>
        </w:tc>
      </w:tr>
      <w:tr w:rsidR="00987387" w14:paraId="62CE36A9" w14:textId="77777777">
        <w:trPr>
          <w:trHeight w:val="1797"/>
        </w:trPr>
        <w:tc>
          <w:tcPr>
            <w:tcW w:w="5232" w:type="dxa"/>
            <w:gridSpan w:val="2"/>
            <w:tcBorders>
              <w:top w:val="single" w:sz="5" w:space="0" w:color="000000"/>
              <w:left w:val="nil"/>
              <w:bottom w:val="double" w:sz="5" w:space="0" w:color="000000"/>
              <w:right w:val="nil"/>
            </w:tcBorders>
          </w:tcPr>
          <w:p w14:paraId="3D0CAEB2" w14:textId="77777777" w:rsidR="00987387" w:rsidRDefault="00D205D0">
            <w:pPr>
              <w:spacing w:after="2" w:line="238" w:lineRule="auto"/>
              <w:ind w:left="968" w:right="551"/>
              <w:jc w:val="right"/>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p w14:paraId="2A96B084" w14:textId="77777777" w:rsidR="00987387" w:rsidRDefault="00D205D0">
            <w:pPr>
              <w:spacing w:after="0"/>
              <w:ind w:left="42"/>
            </w:pPr>
            <w:r>
              <w:rPr>
                <w:rFonts w:ascii="Arial" w:eastAsia="Arial" w:hAnsi="Arial" w:cs="Arial"/>
                <w:sz w:val="19"/>
              </w:rPr>
              <w:t xml:space="preserve">Phillips-Perron Test Equation </w:t>
            </w:r>
          </w:p>
          <w:p w14:paraId="71FE8739" w14:textId="77777777" w:rsidR="00987387" w:rsidRDefault="00D205D0">
            <w:pPr>
              <w:spacing w:after="2" w:line="238" w:lineRule="auto"/>
              <w:ind w:left="42" w:right="2095"/>
            </w:pPr>
            <w:r>
              <w:rPr>
                <w:rFonts w:ascii="Arial" w:eastAsia="Arial" w:hAnsi="Arial" w:cs="Arial"/>
                <w:sz w:val="19"/>
              </w:rPr>
              <w:t xml:space="preserve">Dependent Variable: D(X3,2) Method: Least Squares </w:t>
            </w:r>
          </w:p>
          <w:p w14:paraId="4C969CA7" w14:textId="77777777" w:rsidR="00987387" w:rsidRDefault="00D205D0">
            <w:pPr>
              <w:spacing w:after="0"/>
              <w:ind w:left="42"/>
            </w:pPr>
            <w:r>
              <w:rPr>
                <w:rFonts w:ascii="Arial" w:eastAsia="Arial" w:hAnsi="Arial" w:cs="Arial"/>
                <w:sz w:val="19"/>
              </w:rPr>
              <w:t xml:space="preserve">Date: 11/03/07   Time: 14:42 </w:t>
            </w:r>
          </w:p>
          <w:p w14:paraId="490491C0" w14:textId="77777777" w:rsidR="00987387" w:rsidRDefault="00D205D0">
            <w:pPr>
              <w:spacing w:after="0"/>
              <w:ind w:left="42"/>
            </w:pPr>
            <w:r>
              <w:rPr>
                <w:rFonts w:ascii="Arial" w:eastAsia="Arial" w:hAnsi="Arial" w:cs="Arial"/>
                <w:sz w:val="19"/>
              </w:rPr>
              <w:t>Sample(adjusted): 1990 2005</w:t>
            </w:r>
          </w:p>
          <w:p w14:paraId="4F585FD8" w14:textId="77777777" w:rsidR="00987387" w:rsidRDefault="00D205D0">
            <w:pPr>
              <w:spacing w:after="0"/>
              <w:ind w:left="42"/>
            </w:pPr>
            <w:r>
              <w:rPr>
                <w:rFonts w:ascii="Arial" w:eastAsia="Arial" w:hAnsi="Arial" w:cs="Arial"/>
                <w:sz w:val="19"/>
              </w:rPr>
              <w:t xml:space="preserve">Included observations: 16 after adjusting endpoints </w:t>
            </w:r>
          </w:p>
        </w:tc>
        <w:tc>
          <w:tcPr>
            <w:tcW w:w="878" w:type="dxa"/>
            <w:tcBorders>
              <w:top w:val="single" w:sz="5" w:space="0" w:color="000000"/>
              <w:left w:val="nil"/>
              <w:bottom w:val="double" w:sz="5" w:space="0" w:color="000000"/>
              <w:right w:val="nil"/>
            </w:tcBorders>
          </w:tcPr>
          <w:p w14:paraId="0C61CD4B" w14:textId="77777777" w:rsidR="00987387" w:rsidRDefault="00D205D0">
            <w:pPr>
              <w:spacing w:after="0"/>
              <w:ind w:left="11"/>
              <w:jc w:val="center"/>
            </w:pPr>
            <w:r>
              <w:rPr>
                <w:rFonts w:ascii="Arial" w:eastAsia="Arial" w:hAnsi="Arial" w:cs="Arial"/>
                <w:sz w:val="19"/>
              </w:rPr>
              <w:t xml:space="preserve"> </w:t>
            </w:r>
          </w:p>
          <w:p w14:paraId="1F0D7856" w14:textId="77777777" w:rsidR="00987387" w:rsidRDefault="00D205D0">
            <w:pPr>
              <w:spacing w:after="0"/>
              <w:ind w:left="11"/>
              <w:jc w:val="center"/>
            </w:pPr>
            <w:r>
              <w:rPr>
                <w:rFonts w:ascii="Arial" w:eastAsia="Arial" w:hAnsi="Arial" w:cs="Arial"/>
                <w:sz w:val="19"/>
              </w:rPr>
              <w:t xml:space="preserve"> </w:t>
            </w:r>
          </w:p>
        </w:tc>
      </w:tr>
      <w:tr w:rsidR="00987387" w14:paraId="710DA807" w14:textId="77777777">
        <w:trPr>
          <w:trHeight w:val="296"/>
        </w:trPr>
        <w:tc>
          <w:tcPr>
            <w:tcW w:w="2028" w:type="dxa"/>
            <w:tcBorders>
              <w:top w:val="double" w:sz="5" w:space="0" w:color="000000"/>
              <w:left w:val="nil"/>
              <w:bottom w:val="double" w:sz="5" w:space="0" w:color="000000"/>
              <w:right w:val="nil"/>
            </w:tcBorders>
          </w:tcPr>
          <w:p w14:paraId="1C13CCCF" w14:textId="77777777" w:rsidR="00987387" w:rsidRDefault="00D205D0">
            <w:pPr>
              <w:spacing w:after="0"/>
              <w:ind w:right="91"/>
              <w:jc w:val="center"/>
            </w:pPr>
            <w:r>
              <w:rPr>
                <w:rFonts w:ascii="Arial" w:eastAsia="Arial" w:hAnsi="Arial" w:cs="Arial"/>
                <w:sz w:val="19"/>
              </w:rPr>
              <w:t xml:space="preserve">Variable </w:t>
            </w:r>
          </w:p>
        </w:tc>
        <w:tc>
          <w:tcPr>
            <w:tcW w:w="3203" w:type="dxa"/>
            <w:tcBorders>
              <w:top w:val="double" w:sz="5" w:space="0" w:color="000000"/>
              <w:left w:val="nil"/>
              <w:bottom w:val="double" w:sz="5" w:space="0" w:color="000000"/>
              <w:right w:val="nil"/>
            </w:tcBorders>
          </w:tcPr>
          <w:p w14:paraId="3EA4EBC1" w14:textId="77777777" w:rsidR="00987387" w:rsidRDefault="00D205D0">
            <w:pPr>
              <w:tabs>
                <w:tab w:val="center" w:pos="1608"/>
                <w:tab w:val="right" w:pos="3203"/>
              </w:tabs>
              <w:spacing w:after="0"/>
            </w:pPr>
            <w:r>
              <w:rPr>
                <w:rFonts w:ascii="Arial" w:eastAsia="Arial" w:hAnsi="Arial" w:cs="Arial"/>
                <w:sz w:val="19"/>
              </w:rPr>
              <w:t>Coefficient</w:t>
            </w:r>
            <w:r>
              <w:rPr>
                <w:rFonts w:ascii="Arial" w:eastAsia="Arial" w:hAnsi="Arial" w:cs="Arial"/>
                <w:sz w:val="19"/>
              </w:rPr>
              <w:tab/>
              <w:t>Std. Error</w:t>
            </w:r>
            <w:r>
              <w:rPr>
                <w:rFonts w:ascii="Arial" w:eastAsia="Arial" w:hAnsi="Arial" w:cs="Arial"/>
                <w:sz w:val="19"/>
              </w:rPr>
              <w:tab/>
              <w:t>t-Statistic</w:t>
            </w:r>
          </w:p>
        </w:tc>
        <w:tc>
          <w:tcPr>
            <w:tcW w:w="878" w:type="dxa"/>
            <w:tcBorders>
              <w:top w:val="double" w:sz="5" w:space="0" w:color="000000"/>
              <w:left w:val="nil"/>
              <w:bottom w:val="double" w:sz="5" w:space="0" w:color="000000"/>
              <w:right w:val="nil"/>
            </w:tcBorders>
          </w:tcPr>
          <w:p w14:paraId="57F51AB0" w14:textId="77777777" w:rsidR="00987387" w:rsidRDefault="00D205D0">
            <w:pPr>
              <w:spacing w:after="0"/>
              <w:ind w:right="29"/>
              <w:jc w:val="right"/>
            </w:pPr>
            <w:r>
              <w:rPr>
                <w:rFonts w:ascii="Arial" w:eastAsia="Arial" w:hAnsi="Arial" w:cs="Arial"/>
                <w:sz w:val="19"/>
              </w:rPr>
              <w:t xml:space="preserve">Prob. </w:t>
            </w:r>
          </w:p>
        </w:tc>
      </w:tr>
      <w:tr w:rsidR="00987387" w14:paraId="25908CB7" w14:textId="77777777">
        <w:trPr>
          <w:trHeight w:val="291"/>
        </w:trPr>
        <w:tc>
          <w:tcPr>
            <w:tcW w:w="2028" w:type="dxa"/>
            <w:tcBorders>
              <w:top w:val="double" w:sz="5" w:space="0" w:color="000000"/>
              <w:left w:val="nil"/>
              <w:bottom w:val="nil"/>
              <w:right w:val="nil"/>
            </w:tcBorders>
          </w:tcPr>
          <w:p w14:paraId="33F4096F" w14:textId="77777777" w:rsidR="00987387" w:rsidRDefault="00D205D0">
            <w:pPr>
              <w:spacing w:after="0"/>
              <w:ind w:right="92"/>
              <w:jc w:val="center"/>
            </w:pPr>
            <w:r>
              <w:rPr>
                <w:rFonts w:ascii="Arial" w:eastAsia="Arial" w:hAnsi="Arial" w:cs="Arial"/>
                <w:sz w:val="19"/>
              </w:rPr>
              <w:t xml:space="preserve">D(X3(-1)) </w:t>
            </w:r>
          </w:p>
        </w:tc>
        <w:tc>
          <w:tcPr>
            <w:tcW w:w="3203" w:type="dxa"/>
            <w:tcBorders>
              <w:top w:val="double" w:sz="5" w:space="0" w:color="000000"/>
              <w:left w:val="nil"/>
              <w:bottom w:val="nil"/>
              <w:right w:val="nil"/>
            </w:tcBorders>
          </w:tcPr>
          <w:p w14:paraId="341AA896" w14:textId="77777777" w:rsidR="00987387" w:rsidRDefault="00D205D0">
            <w:pPr>
              <w:tabs>
                <w:tab w:val="center" w:pos="1619"/>
                <w:tab w:val="right" w:pos="3203"/>
              </w:tabs>
              <w:spacing w:after="0"/>
            </w:pPr>
            <w:r>
              <w:rPr>
                <w:rFonts w:ascii="Arial" w:eastAsia="Arial" w:hAnsi="Arial" w:cs="Arial"/>
                <w:sz w:val="19"/>
              </w:rPr>
              <w:t>-1.587093</w:t>
            </w:r>
            <w:r>
              <w:rPr>
                <w:rFonts w:ascii="Arial" w:eastAsia="Arial" w:hAnsi="Arial" w:cs="Arial"/>
                <w:sz w:val="19"/>
              </w:rPr>
              <w:tab/>
              <w:t>0.224825</w:t>
            </w:r>
            <w:r>
              <w:rPr>
                <w:rFonts w:ascii="Arial" w:eastAsia="Arial" w:hAnsi="Arial" w:cs="Arial"/>
                <w:sz w:val="19"/>
              </w:rPr>
              <w:tab/>
              <w:t>-7.059241</w:t>
            </w:r>
          </w:p>
        </w:tc>
        <w:tc>
          <w:tcPr>
            <w:tcW w:w="878" w:type="dxa"/>
            <w:tcBorders>
              <w:top w:val="double" w:sz="5" w:space="0" w:color="000000"/>
              <w:left w:val="nil"/>
              <w:bottom w:val="nil"/>
              <w:right w:val="nil"/>
            </w:tcBorders>
          </w:tcPr>
          <w:p w14:paraId="7DC26458" w14:textId="77777777" w:rsidR="00987387" w:rsidRDefault="00D205D0">
            <w:pPr>
              <w:spacing w:after="0"/>
              <w:ind w:right="29"/>
              <w:jc w:val="right"/>
            </w:pPr>
            <w:r>
              <w:rPr>
                <w:rFonts w:ascii="Arial" w:eastAsia="Arial" w:hAnsi="Arial" w:cs="Arial"/>
                <w:sz w:val="19"/>
              </w:rPr>
              <w:t>0.0000</w:t>
            </w:r>
          </w:p>
        </w:tc>
      </w:tr>
      <w:tr w:rsidR="00987387" w14:paraId="22EA22E4" w14:textId="77777777">
        <w:trPr>
          <w:trHeight w:val="217"/>
        </w:trPr>
        <w:tc>
          <w:tcPr>
            <w:tcW w:w="2028" w:type="dxa"/>
            <w:tcBorders>
              <w:top w:val="nil"/>
              <w:left w:val="nil"/>
              <w:bottom w:val="nil"/>
              <w:right w:val="nil"/>
            </w:tcBorders>
          </w:tcPr>
          <w:p w14:paraId="35730EFD" w14:textId="77777777" w:rsidR="00987387" w:rsidRDefault="00D205D0">
            <w:pPr>
              <w:spacing w:after="0"/>
              <w:ind w:right="92"/>
              <w:jc w:val="center"/>
            </w:pPr>
            <w:r>
              <w:rPr>
                <w:rFonts w:ascii="Arial" w:eastAsia="Arial" w:hAnsi="Arial" w:cs="Arial"/>
                <w:sz w:val="19"/>
              </w:rPr>
              <w:t xml:space="preserve">C </w:t>
            </w:r>
          </w:p>
        </w:tc>
        <w:tc>
          <w:tcPr>
            <w:tcW w:w="3203" w:type="dxa"/>
            <w:tcBorders>
              <w:top w:val="nil"/>
              <w:left w:val="nil"/>
              <w:bottom w:val="nil"/>
              <w:right w:val="nil"/>
            </w:tcBorders>
          </w:tcPr>
          <w:p w14:paraId="1A12D6D4" w14:textId="77777777" w:rsidR="00987387" w:rsidRDefault="00D205D0">
            <w:pPr>
              <w:tabs>
                <w:tab w:val="center" w:pos="1619"/>
                <w:tab w:val="right" w:pos="3203"/>
              </w:tabs>
              <w:spacing w:after="0"/>
            </w:pPr>
            <w:r>
              <w:rPr>
                <w:rFonts w:ascii="Arial" w:eastAsia="Arial" w:hAnsi="Arial" w:cs="Arial"/>
                <w:sz w:val="19"/>
              </w:rPr>
              <w:t>-2.037734</w:t>
            </w:r>
            <w:r>
              <w:rPr>
                <w:rFonts w:ascii="Arial" w:eastAsia="Arial" w:hAnsi="Arial" w:cs="Arial"/>
                <w:sz w:val="19"/>
              </w:rPr>
              <w:tab/>
              <w:t>7.540768</w:t>
            </w:r>
            <w:r>
              <w:rPr>
                <w:rFonts w:ascii="Arial" w:eastAsia="Arial" w:hAnsi="Arial" w:cs="Arial"/>
                <w:sz w:val="19"/>
              </w:rPr>
              <w:tab/>
              <w:t>-0.270229</w:t>
            </w:r>
          </w:p>
        </w:tc>
        <w:tc>
          <w:tcPr>
            <w:tcW w:w="878" w:type="dxa"/>
            <w:tcBorders>
              <w:top w:val="nil"/>
              <w:left w:val="nil"/>
              <w:bottom w:val="nil"/>
              <w:right w:val="nil"/>
            </w:tcBorders>
          </w:tcPr>
          <w:p w14:paraId="5FC85177" w14:textId="77777777" w:rsidR="00987387" w:rsidRDefault="00D205D0">
            <w:pPr>
              <w:spacing w:after="0"/>
              <w:ind w:right="29"/>
              <w:jc w:val="right"/>
            </w:pPr>
            <w:r>
              <w:rPr>
                <w:rFonts w:ascii="Arial" w:eastAsia="Arial" w:hAnsi="Arial" w:cs="Arial"/>
                <w:sz w:val="19"/>
              </w:rPr>
              <w:t>0.7912</w:t>
            </w:r>
          </w:p>
        </w:tc>
      </w:tr>
      <w:tr w:rsidR="00987387" w14:paraId="692D05F8" w14:textId="77777777">
        <w:trPr>
          <w:trHeight w:val="221"/>
        </w:trPr>
        <w:tc>
          <w:tcPr>
            <w:tcW w:w="2028" w:type="dxa"/>
            <w:tcBorders>
              <w:top w:val="nil"/>
              <w:left w:val="nil"/>
              <w:bottom w:val="double" w:sz="6" w:space="0" w:color="000000"/>
              <w:right w:val="nil"/>
            </w:tcBorders>
          </w:tcPr>
          <w:p w14:paraId="0B494472" w14:textId="77777777" w:rsidR="00987387" w:rsidRDefault="00D205D0">
            <w:pPr>
              <w:spacing w:after="0"/>
              <w:ind w:right="91"/>
              <w:jc w:val="center"/>
            </w:pPr>
            <w:r>
              <w:rPr>
                <w:rFonts w:ascii="Arial" w:eastAsia="Arial" w:hAnsi="Arial" w:cs="Arial"/>
                <w:sz w:val="19"/>
              </w:rPr>
              <w:t xml:space="preserve">@TREND(1988) </w:t>
            </w:r>
          </w:p>
        </w:tc>
        <w:tc>
          <w:tcPr>
            <w:tcW w:w="3203" w:type="dxa"/>
            <w:tcBorders>
              <w:top w:val="nil"/>
              <w:left w:val="nil"/>
              <w:bottom w:val="double" w:sz="6" w:space="0" w:color="000000"/>
              <w:right w:val="nil"/>
            </w:tcBorders>
          </w:tcPr>
          <w:p w14:paraId="14D3850F" w14:textId="77777777" w:rsidR="00987387" w:rsidRDefault="00D205D0">
            <w:pPr>
              <w:tabs>
                <w:tab w:val="center" w:pos="1619"/>
                <w:tab w:val="right" w:pos="3203"/>
              </w:tabs>
              <w:spacing w:after="0"/>
            </w:pPr>
            <w:r>
              <w:rPr>
                <w:rFonts w:ascii="Arial" w:eastAsia="Arial" w:hAnsi="Arial" w:cs="Arial"/>
                <w:sz w:val="19"/>
              </w:rPr>
              <w:t>0.112738</w:t>
            </w:r>
            <w:r>
              <w:rPr>
                <w:rFonts w:ascii="Arial" w:eastAsia="Arial" w:hAnsi="Arial" w:cs="Arial"/>
                <w:sz w:val="19"/>
              </w:rPr>
              <w:tab/>
              <w:t>0.713804</w:t>
            </w:r>
            <w:r>
              <w:rPr>
                <w:rFonts w:ascii="Arial" w:eastAsia="Arial" w:hAnsi="Arial" w:cs="Arial"/>
                <w:sz w:val="19"/>
              </w:rPr>
              <w:tab/>
              <w:t>0.157940</w:t>
            </w:r>
          </w:p>
        </w:tc>
        <w:tc>
          <w:tcPr>
            <w:tcW w:w="878" w:type="dxa"/>
            <w:tcBorders>
              <w:top w:val="nil"/>
              <w:left w:val="nil"/>
              <w:bottom w:val="double" w:sz="6" w:space="0" w:color="000000"/>
              <w:right w:val="nil"/>
            </w:tcBorders>
          </w:tcPr>
          <w:p w14:paraId="11A45A68" w14:textId="77777777" w:rsidR="00987387" w:rsidRDefault="00D205D0">
            <w:pPr>
              <w:spacing w:after="0"/>
              <w:ind w:right="29"/>
              <w:jc w:val="right"/>
            </w:pPr>
            <w:r>
              <w:rPr>
                <w:rFonts w:ascii="Arial" w:eastAsia="Arial" w:hAnsi="Arial" w:cs="Arial"/>
                <w:sz w:val="19"/>
              </w:rPr>
              <w:t>0.8769</w:t>
            </w:r>
          </w:p>
        </w:tc>
      </w:tr>
      <w:tr w:rsidR="00987387" w14:paraId="043D4B6D" w14:textId="77777777">
        <w:trPr>
          <w:trHeight w:val="292"/>
        </w:trPr>
        <w:tc>
          <w:tcPr>
            <w:tcW w:w="2028" w:type="dxa"/>
            <w:tcBorders>
              <w:top w:val="double" w:sz="6" w:space="0" w:color="000000"/>
              <w:left w:val="nil"/>
              <w:bottom w:val="nil"/>
              <w:right w:val="nil"/>
            </w:tcBorders>
          </w:tcPr>
          <w:p w14:paraId="7F4AF227" w14:textId="77777777" w:rsidR="00987387" w:rsidRDefault="00D205D0">
            <w:pPr>
              <w:spacing w:after="0"/>
              <w:ind w:left="42"/>
            </w:pPr>
            <w:r>
              <w:rPr>
                <w:rFonts w:ascii="Arial" w:eastAsia="Arial" w:hAnsi="Arial" w:cs="Arial"/>
                <w:sz w:val="19"/>
              </w:rPr>
              <w:t xml:space="preserve">R-squared </w:t>
            </w:r>
          </w:p>
        </w:tc>
        <w:tc>
          <w:tcPr>
            <w:tcW w:w="3203" w:type="dxa"/>
            <w:tcBorders>
              <w:top w:val="double" w:sz="6" w:space="0" w:color="000000"/>
              <w:left w:val="nil"/>
              <w:bottom w:val="nil"/>
              <w:right w:val="nil"/>
            </w:tcBorders>
          </w:tcPr>
          <w:p w14:paraId="7938B40E" w14:textId="77777777" w:rsidR="00987387" w:rsidRDefault="00D205D0">
            <w:pPr>
              <w:spacing w:after="0"/>
              <w:ind w:left="104"/>
            </w:pPr>
            <w:r>
              <w:rPr>
                <w:rFonts w:ascii="Arial" w:eastAsia="Arial" w:hAnsi="Arial" w:cs="Arial"/>
                <w:sz w:val="19"/>
              </w:rPr>
              <w:t xml:space="preserve">0.793123    Mean dependent var </w:t>
            </w:r>
          </w:p>
        </w:tc>
        <w:tc>
          <w:tcPr>
            <w:tcW w:w="878" w:type="dxa"/>
            <w:tcBorders>
              <w:top w:val="double" w:sz="6" w:space="0" w:color="000000"/>
              <w:left w:val="nil"/>
              <w:bottom w:val="nil"/>
              <w:right w:val="nil"/>
            </w:tcBorders>
          </w:tcPr>
          <w:p w14:paraId="0F6080E3" w14:textId="77777777" w:rsidR="00987387" w:rsidRDefault="00D205D0">
            <w:pPr>
              <w:spacing w:after="0"/>
              <w:ind w:left="64"/>
              <w:jc w:val="both"/>
            </w:pPr>
            <w:r>
              <w:rPr>
                <w:rFonts w:ascii="Arial" w:eastAsia="Arial" w:hAnsi="Arial" w:cs="Arial"/>
                <w:sz w:val="19"/>
              </w:rPr>
              <w:t>0.220625</w:t>
            </w:r>
          </w:p>
        </w:tc>
      </w:tr>
      <w:tr w:rsidR="00987387" w14:paraId="01CBAD65" w14:textId="77777777">
        <w:trPr>
          <w:trHeight w:val="216"/>
        </w:trPr>
        <w:tc>
          <w:tcPr>
            <w:tcW w:w="2028" w:type="dxa"/>
            <w:tcBorders>
              <w:top w:val="nil"/>
              <w:left w:val="nil"/>
              <w:bottom w:val="nil"/>
              <w:right w:val="nil"/>
            </w:tcBorders>
          </w:tcPr>
          <w:p w14:paraId="3E834899" w14:textId="77777777" w:rsidR="00987387" w:rsidRDefault="00D205D0">
            <w:pPr>
              <w:spacing w:after="0"/>
              <w:ind w:left="42"/>
            </w:pPr>
            <w:r>
              <w:rPr>
                <w:rFonts w:ascii="Arial" w:eastAsia="Arial" w:hAnsi="Arial" w:cs="Arial"/>
                <w:sz w:val="19"/>
              </w:rPr>
              <w:t>Adjusted R-squared</w:t>
            </w:r>
          </w:p>
        </w:tc>
        <w:tc>
          <w:tcPr>
            <w:tcW w:w="3203" w:type="dxa"/>
            <w:tcBorders>
              <w:top w:val="nil"/>
              <w:left w:val="nil"/>
              <w:bottom w:val="nil"/>
              <w:right w:val="nil"/>
            </w:tcBorders>
          </w:tcPr>
          <w:p w14:paraId="4D84F1AB" w14:textId="77777777" w:rsidR="00987387" w:rsidRDefault="00D205D0">
            <w:pPr>
              <w:spacing w:after="0"/>
              <w:ind w:left="104"/>
            </w:pPr>
            <w:r>
              <w:rPr>
                <w:rFonts w:ascii="Arial" w:eastAsia="Arial" w:hAnsi="Arial" w:cs="Arial"/>
                <w:sz w:val="19"/>
              </w:rPr>
              <w:t>0.761296   S.D. dependent var</w:t>
            </w:r>
          </w:p>
        </w:tc>
        <w:tc>
          <w:tcPr>
            <w:tcW w:w="878" w:type="dxa"/>
            <w:tcBorders>
              <w:top w:val="nil"/>
              <w:left w:val="nil"/>
              <w:bottom w:val="nil"/>
              <w:right w:val="nil"/>
            </w:tcBorders>
          </w:tcPr>
          <w:p w14:paraId="00381008" w14:textId="77777777" w:rsidR="00987387" w:rsidRDefault="00D205D0">
            <w:pPr>
              <w:spacing w:after="0"/>
              <w:ind w:left="63"/>
              <w:jc w:val="both"/>
            </w:pPr>
            <w:r>
              <w:rPr>
                <w:rFonts w:ascii="Arial" w:eastAsia="Arial" w:hAnsi="Arial" w:cs="Arial"/>
                <w:sz w:val="19"/>
              </w:rPr>
              <w:t>26.93778</w:t>
            </w:r>
          </w:p>
        </w:tc>
      </w:tr>
      <w:tr w:rsidR="00987387" w14:paraId="43797FC4" w14:textId="77777777">
        <w:trPr>
          <w:trHeight w:val="216"/>
        </w:trPr>
        <w:tc>
          <w:tcPr>
            <w:tcW w:w="2028" w:type="dxa"/>
            <w:tcBorders>
              <w:top w:val="nil"/>
              <w:left w:val="nil"/>
              <w:bottom w:val="nil"/>
              <w:right w:val="nil"/>
            </w:tcBorders>
          </w:tcPr>
          <w:p w14:paraId="7DC7AECA" w14:textId="77777777" w:rsidR="00987387" w:rsidRDefault="00D205D0">
            <w:pPr>
              <w:spacing w:after="0"/>
              <w:ind w:left="42"/>
            </w:pPr>
            <w:r>
              <w:rPr>
                <w:rFonts w:ascii="Arial" w:eastAsia="Arial" w:hAnsi="Arial" w:cs="Arial"/>
                <w:sz w:val="19"/>
              </w:rPr>
              <w:t xml:space="preserve">S.E. of regression </w:t>
            </w:r>
          </w:p>
        </w:tc>
        <w:tc>
          <w:tcPr>
            <w:tcW w:w="3203" w:type="dxa"/>
            <w:tcBorders>
              <w:top w:val="nil"/>
              <w:left w:val="nil"/>
              <w:bottom w:val="nil"/>
              <w:right w:val="nil"/>
            </w:tcBorders>
          </w:tcPr>
          <w:p w14:paraId="70898550" w14:textId="77777777" w:rsidR="00987387" w:rsidRDefault="00D205D0">
            <w:pPr>
              <w:spacing w:after="0"/>
              <w:ind w:left="105"/>
            </w:pPr>
            <w:r>
              <w:rPr>
                <w:rFonts w:ascii="Arial" w:eastAsia="Arial" w:hAnsi="Arial" w:cs="Arial"/>
                <w:sz w:val="19"/>
              </w:rPr>
              <w:t xml:space="preserve">13.16109    Akaike info criterion </w:t>
            </w:r>
          </w:p>
        </w:tc>
        <w:tc>
          <w:tcPr>
            <w:tcW w:w="878" w:type="dxa"/>
            <w:tcBorders>
              <w:top w:val="nil"/>
              <w:left w:val="nil"/>
              <w:bottom w:val="nil"/>
              <w:right w:val="nil"/>
            </w:tcBorders>
          </w:tcPr>
          <w:p w14:paraId="66CC377C" w14:textId="77777777" w:rsidR="00987387" w:rsidRDefault="00D205D0">
            <w:pPr>
              <w:spacing w:after="0"/>
              <w:ind w:left="65"/>
              <w:jc w:val="both"/>
            </w:pPr>
            <w:r>
              <w:rPr>
                <w:rFonts w:ascii="Arial" w:eastAsia="Arial" w:hAnsi="Arial" w:cs="Arial"/>
                <w:sz w:val="19"/>
              </w:rPr>
              <w:t>8.159767</w:t>
            </w:r>
          </w:p>
        </w:tc>
      </w:tr>
      <w:tr w:rsidR="00987387" w14:paraId="1563BDC6" w14:textId="77777777">
        <w:trPr>
          <w:trHeight w:val="217"/>
        </w:trPr>
        <w:tc>
          <w:tcPr>
            <w:tcW w:w="2028" w:type="dxa"/>
            <w:tcBorders>
              <w:top w:val="nil"/>
              <w:left w:val="nil"/>
              <w:bottom w:val="nil"/>
              <w:right w:val="nil"/>
            </w:tcBorders>
          </w:tcPr>
          <w:p w14:paraId="27275560" w14:textId="77777777" w:rsidR="00987387" w:rsidRDefault="00D205D0">
            <w:pPr>
              <w:spacing w:after="0"/>
              <w:ind w:left="42"/>
            </w:pPr>
            <w:r>
              <w:rPr>
                <w:rFonts w:ascii="Arial" w:eastAsia="Arial" w:hAnsi="Arial" w:cs="Arial"/>
                <w:sz w:val="19"/>
              </w:rPr>
              <w:t xml:space="preserve">Sum squared resid </w:t>
            </w:r>
          </w:p>
        </w:tc>
        <w:tc>
          <w:tcPr>
            <w:tcW w:w="3203" w:type="dxa"/>
            <w:tcBorders>
              <w:top w:val="nil"/>
              <w:left w:val="nil"/>
              <w:bottom w:val="nil"/>
              <w:right w:val="nil"/>
            </w:tcBorders>
          </w:tcPr>
          <w:p w14:paraId="2B030F2E" w14:textId="77777777" w:rsidR="00987387" w:rsidRDefault="00D205D0">
            <w:pPr>
              <w:spacing w:after="0"/>
              <w:ind w:left="104"/>
            </w:pPr>
            <w:r>
              <w:rPr>
                <w:rFonts w:ascii="Arial" w:eastAsia="Arial" w:hAnsi="Arial" w:cs="Arial"/>
                <w:sz w:val="19"/>
              </w:rPr>
              <w:t xml:space="preserve">2251.785    Schwarz criterion </w:t>
            </w:r>
          </w:p>
        </w:tc>
        <w:tc>
          <w:tcPr>
            <w:tcW w:w="878" w:type="dxa"/>
            <w:tcBorders>
              <w:top w:val="nil"/>
              <w:left w:val="nil"/>
              <w:bottom w:val="nil"/>
              <w:right w:val="nil"/>
            </w:tcBorders>
          </w:tcPr>
          <w:p w14:paraId="2F6A203E" w14:textId="77777777" w:rsidR="00987387" w:rsidRDefault="00D205D0">
            <w:pPr>
              <w:spacing w:after="0"/>
              <w:ind w:left="64"/>
              <w:jc w:val="both"/>
            </w:pPr>
            <w:r>
              <w:rPr>
                <w:rFonts w:ascii="Arial" w:eastAsia="Arial" w:hAnsi="Arial" w:cs="Arial"/>
                <w:sz w:val="19"/>
              </w:rPr>
              <w:t>8.304627</w:t>
            </w:r>
          </w:p>
        </w:tc>
      </w:tr>
      <w:tr w:rsidR="00987387" w14:paraId="659F0126" w14:textId="77777777">
        <w:trPr>
          <w:trHeight w:val="216"/>
        </w:trPr>
        <w:tc>
          <w:tcPr>
            <w:tcW w:w="2028" w:type="dxa"/>
            <w:tcBorders>
              <w:top w:val="nil"/>
              <w:left w:val="nil"/>
              <w:bottom w:val="nil"/>
              <w:right w:val="nil"/>
            </w:tcBorders>
          </w:tcPr>
          <w:p w14:paraId="2E7400D7" w14:textId="77777777" w:rsidR="00987387" w:rsidRDefault="00D205D0">
            <w:pPr>
              <w:spacing w:after="0"/>
              <w:ind w:left="42"/>
            </w:pPr>
            <w:r>
              <w:rPr>
                <w:rFonts w:ascii="Arial" w:eastAsia="Arial" w:hAnsi="Arial" w:cs="Arial"/>
                <w:sz w:val="19"/>
              </w:rPr>
              <w:t xml:space="preserve">Log likelihood </w:t>
            </w:r>
          </w:p>
        </w:tc>
        <w:tc>
          <w:tcPr>
            <w:tcW w:w="3203" w:type="dxa"/>
            <w:tcBorders>
              <w:top w:val="nil"/>
              <w:left w:val="nil"/>
              <w:bottom w:val="nil"/>
              <w:right w:val="nil"/>
            </w:tcBorders>
          </w:tcPr>
          <w:p w14:paraId="3350FC84" w14:textId="77777777" w:rsidR="00987387" w:rsidRDefault="00D205D0">
            <w:pPr>
              <w:spacing w:after="0"/>
              <w:ind w:left="41"/>
            </w:pPr>
            <w:r>
              <w:rPr>
                <w:rFonts w:ascii="Arial" w:eastAsia="Arial" w:hAnsi="Arial" w:cs="Arial"/>
                <w:sz w:val="19"/>
              </w:rPr>
              <w:t>-62.27813   F-statistic</w:t>
            </w:r>
          </w:p>
        </w:tc>
        <w:tc>
          <w:tcPr>
            <w:tcW w:w="878" w:type="dxa"/>
            <w:tcBorders>
              <w:top w:val="nil"/>
              <w:left w:val="nil"/>
              <w:bottom w:val="nil"/>
              <w:right w:val="nil"/>
            </w:tcBorders>
          </w:tcPr>
          <w:p w14:paraId="44F42793" w14:textId="77777777" w:rsidR="00987387" w:rsidRDefault="00D205D0">
            <w:pPr>
              <w:spacing w:after="0"/>
              <w:ind w:left="64"/>
              <w:jc w:val="both"/>
            </w:pPr>
            <w:r>
              <w:rPr>
                <w:rFonts w:ascii="Arial" w:eastAsia="Arial" w:hAnsi="Arial" w:cs="Arial"/>
                <w:sz w:val="19"/>
              </w:rPr>
              <w:t>24.91964</w:t>
            </w:r>
          </w:p>
        </w:tc>
      </w:tr>
      <w:tr w:rsidR="00987387" w14:paraId="36DDBCB4" w14:textId="77777777">
        <w:trPr>
          <w:trHeight w:val="237"/>
        </w:trPr>
        <w:tc>
          <w:tcPr>
            <w:tcW w:w="2028" w:type="dxa"/>
            <w:tcBorders>
              <w:top w:val="nil"/>
              <w:left w:val="nil"/>
              <w:bottom w:val="single" w:sz="5" w:space="0" w:color="000000"/>
              <w:right w:val="nil"/>
            </w:tcBorders>
          </w:tcPr>
          <w:p w14:paraId="1FFC0B56" w14:textId="77777777" w:rsidR="00987387" w:rsidRDefault="00D205D0">
            <w:pPr>
              <w:spacing w:after="0"/>
              <w:ind w:left="42"/>
            </w:pPr>
            <w:r>
              <w:rPr>
                <w:rFonts w:ascii="Arial" w:eastAsia="Arial" w:hAnsi="Arial" w:cs="Arial"/>
                <w:sz w:val="19"/>
                <w:u w:val="single" w:color="000000"/>
              </w:rPr>
              <w:t xml:space="preserve">Durbin-Watson stat </w:t>
            </w:r>
          </w:p>
        </w:tc>
        <w:tc>
          <w:tcPr>
            <w:tcW w:w="3203" w:type="dxa"/>
            <w:tcBorders>
              <w:top w:val="nil"/>
              <w:left w:val="nil"/>
              <w:bottom w:val="single" w:sz="5" w:space="0" w:color="000000"/>
              <w:right w:val="nil"/>
            </w:tcBorders>
          </w:tcPr>
          <w:p w14:paraId="234BB7BD" w14:textId="77777777" w:rsidR="00987387" w:rsidRDefault="00D205D0">
            <w:pPr>
              <w:spacing w:after="0"/>
              <w:ind w:left="105"/>
            </w:pPr>
            <w:r>
              <w:rPr>
                <w:rFonts w:ascii="Arial" w:eastAsia="Arial" w:hAnsi="Arial" w:cs="Arial"/>
                <w:sz w:val="19"/>
                <w:u w:val="single" w:color="000000"/>
              </w:rPr>
              <w:t xml:space="preserve">2.459954    Prob(F-statistic) </w:t>
            </w:r>
          </w:p>
        </w:tc>
        <w:tc>
          <w:tcPr>
            <w:tcW w:w="878" w:type="dxa"/>
            <w:tcBorders>
              <w:top w:val="nil"/>
              <w:left w:val="nil"/>
              <w:bottom w:val="single" w:sz="5" w:space="0" w:color="000000"/>
              <w:right w:val="nil"/>
            </w:tcBorders>
          </w:tcPr>
          <w:p w14:paraId="2AD48ACE" w14:textId="77777777" w:rsidR="00987387" w:rsidRDefault="00D205D0">
            <w:pPr>
              <w:spacing w:after="0"/>
              <w:ind w:left="64"/>
              <w:jc w:val="both"/>
            </w:pPr>
            <w:r>
              <w:rPr>
                <w:rFonts w:ascii="Arial" w:eastAsia="Arial" w:hAnsi="Arial" w:cs="Arial"/>
                <w:sz w:val="19"/>
                <w:u w:val="single" w:color="000000"/>
              </w:rPr>
              <w:t>0.000036</w:t>
            </w:r>
          </w:p>
        </w:tc>
      </w:tr>
    </w:tbl>
    <w:p w14:paraId="739D243F" w14:textId="77777777" w:rsidR="00987387" w:rsidRDefault="00D205D0">
      <w:pPr>
        <w:spacing w:after="237"/>
        <w:ind w:right="25"/>
      </w:pPr>
      <w:r>
        <w:rPr>
          <w:rFonts w:ascii="Times New Roman" w:eastAsia="Times New Roman" w:hAnsi="Times New Roman" w:cs="Times New Roman"/>
          <w:sz w:val="23"/>
        </w:rPr>
        <w:t xml:space="preserve"> </w:t>
      </w:r>
    </w:p>
    <w:p w14:paraId="6E848370" w14:textId="77777777" w:rsidR="00987387" w:rsidRDefault="00D205D0">
      <w:pPr>
        <w:spacing w:after="237"/>
      </w:pPr>
      <w:r>
        <w:rPr>
          <w:rFonts w:ascii="Times New Roman" w:eastAsia="Times New Roman" w:hAnsi="Times New Roman" w:cs="Times New Roman"/>
          <w:sz w:val="23"/>
        </w:rPr>
        <w:t xml:space="preserve"> </w:t>
      </w:r>
    </w:p>
    <w:p w14:paraId="6CB357F2" w14:textId="77777777" w:rsidR="00987387" w:rsidRDefault="00D205D0">
      <w:pPr>
        <w:spacing w:after="236"/>
      </w:pPr>
      <w:r>
        <w:rPr>
          <w:rFonts w:ascii="Times New Roman" w:eastAsia="Times New Roman" w:hAnsi="Times New Roman" w:cs="Times New Roman"/>
          <w:sz w:val="23"/>
        </w:rPr>
        <w:t xml:space="preserve"> </w:t>
      </w:r>
    </w:p>
    <w:p w14:paraId="3741CD49" w14:textId="77777777" w:rsidR="00987387" w:rsidRDefault="00D205D0">
      <w:pPr>
        <w:spacing w:after="237"/>
      </w:pPr>
      <w:r>
        <w:rPr>
          <w:rFonts w:ascii="Times New Roman" w:eastAsia="Times New Roman" w:hAnsi="Times New Roman" w:cs="Times New Roman"/>
          <w:sz w:val="23"/>
        </w:rPr>
        <w:t xml:space="preserve"> </w:t>
      </w:r>
    </w:p>
    <w:p w14:paraId="726D326C" w14:textId="77777777" w:rsidR="00987387" w:rsidRDefault="00D205D0">
      <w:pPr>
        <w:spacing w:after="237"/>
      </w:pPr>
      <w:r>
        <w:rPr>
          <w:rFonts w:ascii="Times New Roman" w:eastAsia="Times New Roman" w:hAnsi="Times New Roman" w:cs="Times New Roman"/>
          <w:sz w:val="23"/>
        </w:rPr>
        <w:t xml:space="preserve"> </w:t>
      </w:r>
    </w:p>
    <w:p w14:paraId="62344F52" w14:textId="77777777" w:rsidR="00987387" w:rsidRDefault="00D205D0">
      <w:pPr>
        <w:spacing w:after="237"/>
      </w:pPr>
      <w:r>
        <w:rPr>
          <w:rFonts w:ascii="Times New Roman" w:eastAsia="Times New Roman" w:hAnsi="Times New Roman" w:cs="Times New Roman"/>
          <w:sz w:val="23"/>
        </w:rPr>
        <w:t xml:space="preserve"> </w:t>
      </w:r>
    </w:p>
    <w:p w14:paraId="0BD3E0D2" w14:textId="77777777" w:rsidR="00987387" w:rsidRDefault="00D205D0">
      <w:pPr>
        <w:spacing w:after="236"/>
      </w:pPr>
      <w:r>
        <w:rPr>
          <w:rFonts w:ascii="Times New Roman" w:eastAsia="Times New Roman" w:hAnsi="Times New Roman" w:cs="Times New Roman"/>
          <w:sz w:val="23"/>
        </w:rPr>
        <w:t xml:space="preserve"> </w:t>
      </w:r>
    </w:p>
    <w:p w14:paraId="5A649E92" w14:textId="77777777" w:rsidR="00987387" w:rsidRDefault="00D205D0">
      <w:pPr>
        <w:spacing w:after="0"/>
      </w:pPr>
      <w:r>
        <w:rPr>
          <w:rFonts w:ascii="Times New Roman" w:eastAsia="Times New Roman" w:hAnsi="Times New Roman" w:cs="Times New Roman"/>
          <w:sz w:val="23"/>
        </w:rPr>
        <w:t xml:space="preserve"> </w:t>
      </w:r>
    </w:p>
    <w:p w14:paraId="61242F6A" w14:textId="77777777" w:rsidR="00987387" w:rsidRDefault="00D205D0">
      <w:pPr>
        <w:pStyle w:val="Heading3"/>
        <w:spacing w:after="202"/>
        <w:ind w:left="688" w:right="0"/>
      </w:pPr>
      <w:r>
        <w:t>Variabel Jumlah Uang Beredar (X4)</w:t>
      </w:r>
      <w:r>
        <w:rPr>
          <w:b w:val="0"/>
        </w:rPr>
        <w:t xml:space="preserve"> </w:t>
      </w:r>
    </w:p>
    <w:p w14:paraId="443BD052" w14:textId="77777777" w:rsidR="00987387" w:rsidRDefault="00D205D0">
      <w:pPr>
        <w:spacing w:after="4" w:line="248" w:lineRule="auto"/>
        <w:ind w:left="683" w:hanging="10"/>
      </w:pPr>
      <w:r>
        <w:rPr>
          <w:rFonts w:ascii="Arial" w:eastAsia="Arial" w:hAnsi="Arial" w:cs="Arial"/>
          <w:sz w:val="19"/>
        </w:rPr>
        <w:t xml:space="preserve">Null Hypothesis: D(X4) has a unit root </w:t>
      </w:r>
    </w:p>
    <w:p w14:paraId="45B3B953" w14:textId="77777777" w:rsidR="00987387" w:rsidRDefault="00D205D0">
      <w:pPr>
        <w:spacing w:after="4" w:line="248" w:lineRule="auto"/>
        <w:ind w:left="683" w:hanging="10"/>
      </w:pPr>
      <w:r>
        <w:rPr>
          <w:rFonts w:ascii="Arial" w:eastAsia="Arial" w:hAnsi="Arial" w:cs="Arial"/>
          <w:sz w:val="19"/>
        </w:rPr>
        <w:t xml:space="preserve">Exogenous: Constant, Linear Trend </w:t>
      </w:r>
    </w:p>
    <w:p w14:paraId="1AD96F55" w14:textId="77777777" w:rsidR="00987387" w:rsidRDefault="00D205D0">
      <w:pPr>
        <w:spacing w:after="72" w:line="248" w:lineRule="auto"/>
        <w:ind w:left="683" w:hanging="10"/>
      </w:pPr>
      <w:r>
        <w:rPr>
          <w:rFonts w:ascii="Arial" w:eastAsia="Arial" w:hAnsi="Arial" w:cs="Arial"/>
          <w:sz w:val="19"/>
        </w:rPr>
        <w:t xml:space="preserve">Bandwidth: 8 (Newey-West using Bartlett kernel) </w:t>
      </w:r>
    </w:p>
    <w:p w14:paraId="2290E2FA" w14:textId="77777777" w:rsidR="00987387" w:rsidRDefault="00D205D0">
      <w:pPr>
        <w:tabs>
          <w:tab w:val="center" w:pos="1613"/>
          <w:tab w:val="center" w:pos="3079"/>
          <w:tab w:val="center" w:pos="4151"/>
          <w:tab w:val="center" w:pos="5273"/>
          <w:tab w:val="center" w:pos="6294"/>
        </w:tabs>
        <w:spacing w:after="62"/>
      </w:pPr>
      <w:r>
        <w:tab/>
      </w: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Adj. t-Stat </w:t>
      </w:r>
      <w:r>
        <w:rPr>
          <w:rFonts w:ascii="Arial" w:eastAsia="Arial" w:hAnsi="Arial" w:cs="Arial"/>
          <w:sz w:val="19"/>
        </w:rPr>
        <w:tab/>
        <w:t xml:space="preserve">  Prob.* </w:t>
      </w:r>
    </w:p>
    <w:p w14:paraId="2B605528" w14:textId="77777777" w:rsidR="00987387" w:rsidRDefault="00D205D0">
      <w:pPr>
        <w:tabs>
          <w:tab w:val="center" w:pos="1815"/>
          <w:tab w:val="center" w:pos="5272"/>
          <w:tab w:val="center" w:pos="6293"/>
        </w:tabs>
        <w:spacing w:after="4" w:line="248" w:lineRule="auto"/>
      </w:pPr>
      <w:r>
        <w:rPr>
          <w:noProof/>
        </w:rPr>
        <mc:AlternateContent>
          <mc:Choice Requires="wpg">
            <w:drawing>
              <wp:anchor distT="0" distB="0" distL="114300" distR="114300" simplePos="0" relativeHeight="251696128" behindDoc="1" locked="0" layoutInCell="1" allowOverlap="1" wp14:anchorId="61179AE2" wp14:editId="619DBC5F">
                <wp:simplePos x="0" y="0"/>
                <wp:positionH relativeFrom="column">
                  <wp:posOffset>417576</wp:posOffset>
                </wp:positionH>
                <wp:positionV relativeFrom="paragraph">
                  <wp:posOffset>-230034</wp:posOffset>
                </wp:positionV>
                <wp:extent cx="3870960" cy="384810"/>
                <wp:effectExtent l="0" t="0" r="0" b="0"/>
                <wp:wrapNone/>
                <wp:docPr id="148968" name="Group 148968"/>
                <wp:cNvGraphicFramePr/>
                <a:graphic xmlns:a="http://schemas.openxmlformats.org/drawingml/2006/main">
                  <a:graphicData uri="http://schemas.microsoft.com/office/word/2010/wordprocessingGroup">
                    <wpg:wgp>
                      <wpg:cNvGrpSpPr/>
                      <wpg:grpSpPr>
                        <a:xfrm>
                          <a:off x="0" y="0"/>
                          <a:ext cx="3870960" cy="384810"/>
                          <a:chOff x="0" y="0"/>
                          <a:chExt cx="3870960" cy="384810"/>
                        </a:xfrm>
                      </wpg:grpSpPr>
                      <wps:wsp>
                        <wps:cNvPr id="172833" name="Shape 172833"/>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34" name="Shape 172834"/>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35" name="Shape 172835"/>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36" name="Shape 172836"/>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37" name="Shape 172837"/>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38" name="Shape 172838"/>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39" name="Shape 172839"/>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40" name="Shape 172840"/>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41" name="Shape 172841"/>
                        <wps:cNvSpPr/>
                        <wps:spPr>
                          <a:xfrm>
                            <a:off x="1911096"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42" name="Shape 172842"/>
                        <wps:cNvSpPr/>
                        <wps:spPr>
                          <a:xfrm>
                            <a:off x="1911096"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43" name="Shape 172843"/>
                        <wps:cNvSpPr/>
                        <wps:spPr>
                          <a:xfrm>
                            <a:off x="257403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44" name="Shape 172844"/>
                        <wps:cNvSpPr/>
                        <wps:spPr>
                          <a:xfrm>
                            <a:off x="257403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45" name="Shape 172845"/>
                        <wps:cNvSpPr/>
                        <wps:spPr>
                          <a:xfrm>
                            <a:off x="2623566"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46" name="Shape 172846"/>
                        <wps:cNvSpPr/>
                        <wps:spPr>
                          <a:xfrm>
                            <a:off x="2623566"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47" name="Shape 172847"/>
                        <wps:cNvSpPr/>
                        <wps:spPr>
                          <a:xfrm>
                            <a:off x="328803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48" name="Shape 172848"/>
                        <wps:cNvSpPr/>
                        <wps:spPr>
                          <a:xfrm>
                            <a:off x="328803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49" name="Shape 172849"/>
                        <wps:cNvSpPr/>
                        <wps:spPr>
                          <a:xfrm>
                            <a:off x="333756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50" name="Shape 172850"/>
                        <wps:cNvSpPr/>
                        <wps:spPr>
                          <a:xfrm>
                            <a:off x="3337560"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51" name="Shape 172851"/>
                        <wps:cNvSpPr/>
                        <wps:spPr>
                          <a:xfrm>
                            <a:off x="0" y="188214"/>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52" name="Shape 172852"/>
                        <wps:cNvSpPr/>
                        <wps:spPr>
                          <a:xfrm>
                            <a:off x="0" y="204978"/>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53" name="Shape 172853"/>
                        <wps:cNvSpPr/>
                        <wps:spPr>
                          <a:xfrm>
                            <a:off x="12138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54" name="Shape 172854"/>
                        <wps:cNvSpPr/>
                        <wps:spPr>
                          <a:xfrm>
                            <a:off x="12138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55" name="Shape 172855"/>
                        <wps:cNvSpPr/>
                        <wps:spPr>
                          <a:xfrm>
                            <a:off x="1263396" y="188214"/>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56" name="Shape 172856"/>
                        <wps:cNvSpPr/>
                        <wps:spPr>
                          <a:xfrm>
                            <a:off x="1263396" y="204978"/>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57" name="Shape 172857"/>
                        <wps:cNvSpPr/>
                        <wps:spPr>
                          <a:xfrm>
                            <a:off x="18615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58" name="Shape 172858"/>
                        <wps:cNvSpPr/>
                        <wps:spPr>
                          <a:xfrm>
                            <a:off x="18615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59" name="Shape 172859"/>
                        <wps:cNvSpPr/>
                        <wps:spPr>
                          <a:xfrm>
                            <a:off x="1911096" y="188214"/>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60" name="Shape 172860"/>
                        <wps:cNvSpPr/>
                        <wps:spPr>
                          <a:xfrm>
                            <a:off x="1911096" y="204978"/>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61" name="Shape 172861"/>
                        <wps:cNvSpPr/>
                        <wps:spPr>
                          <a:xfrm>
                            <a:off x="257403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62" name="Shape 172862"/>
                        <wps:cNvSpPr/>
                        <wps:spPr>
                          <a:xfrm>
                            <a:off x="257403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63" name="Shape 172863"/>
                        <wps:cNvSpPr/>
                        <wps:spPr>
                          <a:xfrm>
                            <a:off x="2623566" y="188214"/>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64" name="Shape 172864"/>
                        <wps:cNvSpPr/>
                        <wps:spPr>
                          <a:xfrm>
                            <a:off x="2623566" y="204978"/>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65" name="Shape 172865"/>
                        <wps:cNvSpPr/>
                        <wps:spPr>
                          <a:xfrm>
                            <a:off x="3288030"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66" name="Shape 172866"/>
                        <wps:cNvSpPr/>
                        <wps:spPr>
                          <a:xfrm>
                            <a:off x="3288030"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67" name="Shape 172867"/>
                        <wps:cNvSpPr/>
                        <wps:spPr>
                          <a:xfrm>
                            <a:off x="3337560" y="188214"/>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68" name="Shape 172868"/>
                        <wps:cNvSpPr/>
                        <wps:spPr>
                          <a:xfrm>
                            <a:off x="3337560" y="204978"/>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69" name="Shape 172869"/>
                        <wps:cNvSpPr/>
                        <wps:spPr>
                          <a:xfrm>
                            <a:off x="0" y="376428"/>
                            <a:ext cx="1870710" cy="9144"/>
                          </a:xfrm>
                          <a:custGeom>
                            <a:avLst/>
                            <a:gdLst/>
                            <a:ahLst/>
                            <a:cxnLst/>
                            <a:rect l="0" t="0" r="0" b="0"/>
                            <a:pathLst>
                              <a:path w="1870710" h="9144">
                                <a:moveTo>
                                  <a:pt x="0" y="0"/>
                                </a:moveTo>
                                <a:lnTo>
                                  <a:pt x="1870710" y="0"/>
                                </a:lnTo>
                                <a:lnTo>
                                  <a:pt x="18707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70" name="Shape 172870"/>
                        <wps:cNvSpPr/>
                        <wps:spPr>
                          <a:xfrm>
                            <a:off x="1870710" y="376428"/>
                            <a:ext cx="703326" cy="9144"/>
                          </a:xfrm>
                          <a:custGeom>
                            <a:avLst/>
                            <a:gdLst/>
                            <a:ahLst/>
                            <a:cxnLst/>
                            <a:rect l="0" t="0" r="0" b="0"/>
                            <a:pathLst>
                              <a:path w="703326" h="9144">
                                <a:moveTo>
                                  <a:pt x="0" y="0"/>
                                </a:moveTo>
                                <a:lnTo>
                                  <a:pt x="703326" y="0"/>
                                </a:lnTo>
                                <a:lnTo>
                                  <a:pt x="7033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968" style="width:304.8pt;height:30.3pt;position:absolute;z-index:-2147483619;mso-position-horizontal-relative:text;mso-position-horizontal:absolute;margin-left:32.88pt;mso-position-vertical-relative:text;margin-top:-18.113pt;" coordsize="38709,3848">
                <v:shape id="Shape 172871" style="position:absolute;width:12138;height:91;left:0;top:0;" coordsize="1213866,9144" path="m0,0l1213866,0l1213866,9144l0,9144l0,0">
                  <v:stroke weight="0pt" endcap="flat" joinstyle="miter" miterlimit="10" on="false" color="#000000" opacity="0"/>
                  <v:fill on="true" color="#000000"/>
                </v:shape>
                <v:shape id="Shape 172872" style="position:absolute;width:12138;height:91;left:0;top:175;" coordsize="1213866,9144" path="m0,0l1213866,0l1213866,9144l0,9144l0,0">
                  <v:stroke weight="0pt" endcap="flat" joinstyle="miter" miterlimit="10" on="false" color="#000000" opacity="0"/>
                  <v:fill on="true" color="#000000"/>
                </v:shape>
                <v:shape id="Shape 172873" style="position:absolute;width:495;height:91;left:12138;top:0;" coordsize="49530,9144" path="m0,0l49530,0l49530,9144l0,9144l0,0">
                  <v:stroke weight="0pt" endcap="flat" joinstyle="miter" miterlimit="10" on="false" color="#000000" opacity="0"/>
                  <v:fill on="true" color="#000000"/>
                </v:shape>
                <v:shape id="Shape 172874" style="position:absolute;width:495;height:91;left:12138;top:175;" coordsize="49530,9144" path="m0,0l49530,0l49530,9144l0,9144l0,0">
                  <v:stroke weight="0pt" endcap="flat" joinstyle="miter" miterlimit="10" on="false" color="#000000" opacity="0"/>
                  <v:fill on="true" color="#000000"/>
                </v:shape>
                <v:shape id="Shape 172875" style="position:absolute;width:5981;height:91;left:12633;top:0;" coordsize="598170,9144" path="m0,0l598170,0l598170,9144l0,9144l0,0">
                  <v:stroke weight="0pt" endcap="flat" joinstyle="miter" miterlimit="10" on="false" color="#000000" opacity="0"/>
                  <v:fill on="true" color="#000000"/>
                </v:shape>
                <v:shape id="Shape 172876" style="position:absolute;width:5981;height:91;left:12633;top:175;" coordsize="598170,9144" path="m0,0l598170,0l598170,9144l0,9144l0,0">
                  <v:stroke weight="0pt" endcap="flat" joinstyle="miter" miterlimit="10" on="false" color="#000000" opacity="0"/>
                  <v:fill on="true" color="#000000"/>
                </v:shape>
                <v:shape id="Shape 172877" style="position:absolute;width:495;height:91;left:18615;top:0;" coordsize="49530,9144" path="m0,0l49530,0l49530,9144l0,9144l0,0">
                  <v:stroke weight="0pt" endcap="flat" joinstyle="miter" miterlimit="10" on="false" color="#000000" opacity="0"/>
                  <v:fill on="true" color="#000000"/>
                </v:shape>
                <v:shape id="Shape 172878" style="position:absolute;width:495;height:91;left:18615;top:175;" coordsize="49530,9144" path="m0,0l49530,0l49530,9144l0,9144l0,0">
                  <v:stroke weight="0pt" endcap="flat" joinstyle="miter" miterlimit="10" on="false" color="#000000" opacity="0"/>
                  <v:fill on="true" color="#000000"/>
                </v:shape>
                <v:shape id="Shape 172879" style="position:absolute;width:6629;height:91;left:19110;top:0;" coordsize="662940,9144" path="m0,0l662940,0l662940,9144l0,9144l0,0">
                  <v:stroke weight="0pt" endcap="flat" joinstyle="miter" miterlimit="10" on="false" color="#000000" opacity="0"/>
                  <v:fill on="true" color="#000000"/>
                </v:shape>
                <v:shape id="Shape 172880" style="position:absolute;width:6629;height:91;left:19110;top:175;" coordsize="662940,9144" path="m0,0l662940,0l662940,9144l0,9144l0,0">
                  <v:stroke weight="0pt" endcap="flat" joinstyle="miter" miterlimit="10" on="false" color="#000000" opacity="0"/>
                  <v:fill on="true" color="#000000"/>
                </v:shape>
                <v:shape id="Shape 172881" style="position:absolute;width:495;height:91;left:25740;top:0;" coordsize="49530,9144" path="m0,0l49530,0l49530,9144l0,9144l0,0">
                  <v:stroke weight="0pt" endcap="flat" joinstyle="miter" miterlimit="10" on="false" color="#000000" opacity="0"/>
                  <v:fill on="true" color="#000000"/>
                </v:shape>
                <v:shape id="Shape 172882" style="position:absolute;width:495;height:91;left:25740;top:175;" coordsize="49530,9144" path="m0,0l49530,0l49530,9144l0,9144l0,0">
                  <v:stroke weight="0pt" endcap="flat" joinstyle="miter" miterlimit="10" on="false" color="#000000" opacity="0"/>
                  <v:fill on="true" color="#000000"/>
                </v:shape>
                <v:shape id="Shape 172883" style="position:absolute;width:6644;height:91;left:26235;top:0;" coordsize="664464,9144" path="m0,0l664464,0l664464,9144l0,9144l0,0">
                  <v:stroke weight="0pt" endcap="flat" joinstyle="miter" miterlimit="10" on="false" color="#000000" opacity="0"/>
                  <v:fill on="true" color="#000000"/>
                </v:shape>
                <v:shape id="Shape 172884" style="position:absolute;width:6644;height:91;left:26235;top:175;" coordsize="664464,9144" path="m0,0l664464,0l664464,9144l0,9144l0,0">
                  <v:stroke weight="0pt" endcap="flat" joinstyle="miter" miterlimit="10" on="false" color="#000000" opacity="0"/>
                  <v:fill on="true" color="#000000"/>
                </v:shape>
                <v:shape id="Shape 172885" style="position:absolute;width:495;height:91;left:32880;top:0;" coordsize="49530,9144" path="m0,0l49530,0l49530,9144l0,9144l0,0">
                  <v:stroke weight="0pt" endcap="flat" joinstyle="miter" miterlimit="10" on="false" color="#000000" opacity="0"/>
                  <v:fill on="true" color="#000000"/>
                </v:shape>
                <v:shape id="Shape 172886" style="position:absolute;width:495;height:91;left:32880;top:175;" coordsize="49530,9144" path="m0,0l49530,0l49530,9144l0,9144l0,0">
                  <v:stroke weight="0pt" endcap="flat" joinstyle="miter" miterlimit="10" on="false" color="#000000" opacity="0"/>
                  <v:fill on="true" color="#000000"/>
                </v:shape>
                <v:shape id="Shape 172887" style="position:absolute;width:5334;height:91;left:33375;top:0;" coordsize="533400,9144" path="m0,0l533400,0l533400,9144l0,9144l0,0">
                  <v:stroke weight="0pt" endcap="flat" joinstyle="miter" miterlimit="10" on="false" color="#000000" opacity="0"/>
                  <v:fill on="true" color="#000000"/>
                </v:shape>
                <v:shape id="Shape 172888" style="position:absolute;width:5334;height:91;left:33375;top:175;" coordsize="533400,9144" path="m0,0l533400,0l533400,9144l0,9144l0,0">
                  <v:stroke weight="0pt" endcap="flat" joinstyle="miter" miterlimit="10" on="false" color="#000000" opacity="0"/>
                  <v:fill on="true" color="#000000"/>
                </v:shape>
                <v:shape id="Shape 172889" style="position:absolute;width:12138;height:91;left:0;top:1882;" coordsize="1213866,9144" path="m0,0l1213866,0l1213866,9144l0,9144l0,0">
                  <v:stroke weight="0pt" endcap="flat" joinstyle="miter" miterlimit="10" on="false" color="#000000" opacity="0"/>
                  <v:fill on="true" color="#000000"/>
                </v:shape>
                <v:shape id="Shape 172890" style="position:absolute;width:12138;height:91;left:0;top:2049;" coordsize="1213866,9144" path="m0,0l1213866,0l1213866,9144l0,9144l0,0">
                  <v:stroke weight="0pt" endcap="flat" joinstyle="miter" miterlimit="10" on="false" color="#000000" opacity="0"/>
                  <v:fill on="true" color="#000000"/>
                </v:shape>
                <v:shape id="Shape 172891" style="position:absolute;width:495;height:91;left:12138;top:1882;" coordsize="49530,9144" path="m0,0l49530,0l49530,9144l0,9144l0,0">
                  <v:stroke weight="0pt" endcap="flat" joinstyle="miter" miterlimit="10" on="false" color="#000000" opacity="0"/>
                  <v:fill on="true" color="#000000"/>
                </v:shape>
                <v:shape id="Shape 172892" style="position:absolute;width:495;height:91;left:12138;top:2049;" coordsize="49530,9144" path="m0,0l49530,0l49530,9144l0,9144l0,0">
                  <v:stroke weight="0pt" endcap="flat" joinstyle="miter" miterlimit="10" on="false" color="#000000" opacity="0"/>
                  <v:fill on="true" color="#000000"/>
                </v:shape>
                <v:shape id="Shape 172893" style="position:absolute;width:5981;height:91;left:12633;top:1882;" coordsize="598170,9144" path="m0,0l598170,0l598170,9144l0,9144l0,0">
                  <v:stroke weight="0pt" endcap="flat" joinstyle="miter" miterlimit="10" on="false" color="#000000" opacity="0"/>
                  <v:fill on="true" color="#000000"/>
                </v:shape>
                <v:shape id="Shape 172894" style="position:absolute;width:5981;height:91;left:12633;top:2049;" coordsize="598170,9144" path="m0,0l598170,0l598170,9144l0,9144l0,0">
                  <v:stroke weight="0pt" endcap="flat" joinstyle="miter" miterlimit="10" on="false" color="#000000" opacity="0"/>
                  <v:fill on="true" color="#000000"/>
                </v:shape>
                <v:shape id="Shape 172895" style="position:absolute;width:495;height:91;left:18615;top:1882;" coordsize="49530,9144" path="m0,0l49530,0l49530,9144l0,9144l0,0">
                  <v:stroke weight="0pt" endcap="flat" joinstyle="miter" miterlimit="10" on="false" color="#000000" opacity="0"/>
                  <v:fill on="true" color="#000000"/>
                </v:shape>
                <v:shape id="Shape 172896" style="position:absolute;width:495;height:91;left:18615;top:2049;" coordsize="49530,9144" path="m0,0l49530,0l49530,9144l0,9144l0,0">
                  <v:stroke weight="0pt" endcap="flat" joinstyle="miter" miterlimit="10" on="false" color="#000000" opacity="0"/>
                  <v:fill on="true" color="#000000"/>
                </v:shape>
                <v:shape id="Shape 172897" style="position:absolute;width:6629;height:91;left:19110;top:1882;" coordsize="662940,9144" path="m0,0l662940,0l662940,9144l0,9144l0,0">
                  <v:stroke weight="0pt" endcap="flat" joinstyle="miter" miterlimit="10" on="false" color="#000000" opacity="0"/>
                  <v:fill on="true" color="#000000"/>
                </v:shape>
                <v:shape id="Shape 172898" style="position:absolute;width:6629;height:91;left:19110;top:2049;" coordsize="662940,9144" path="m0,0l662940,0l662940,9144l0,9144l0,0">
                  <v:stroke weight="0pt" endcap="flat" joinstyle="miter" miterlimit="10" on="false" color="#000000" opacity="0"/>
                  <v:fill on="true" color="#000000"/>
                </v:shape>
                <v:shape id="Shape 172899" style="position:absolute;width:495;height:91;left:25740;top:1882;" coordsize="49530,9144" path="m0,0l49530,0l49530,9144l0,9144l0,0">
                  <v:stroke weight="0pt" endcap="flat" joinstyle="miter" miterlimit="10" on="false" color="#000000" opacity="0"/>
                  <v:fill on="true" color="#000000"/>
                </v:shape>
                <v:shape id="Shape 172900" style="position:absolute;width:495;height:91;left:25740;top:2049;" coordsize="49530,9144" path="m0,0l49530,0l49530,9144l0,9144l0,0">
                  <v:stroke weight="0pt" endcap="flat" joinstyle="miter" miterlimit="10" on="false" color="#000000" opacity="0"/>
                  <v:fill on="true" color="#000000"/>
                </v:shape>
                <v:shape id="Shape 172901" style="position:absolute;width:6644;height:91;left:26235;top:1882;" coordsize="664464,9144" path="m0,0l664464,0l664464,9144l0,9144l0,0">
                  <v:stroke weight="0pt" endcap="flat" joinstyle="miter" miterlimit="10" on="false" color="#000000" opacity="0"/>
                  <v:fill on="true" color="#000000"/>
                </v:shape>
                <v:shape id="Shape 172902" style="position:absolute;width:6644;height:91;left:26235;top:2049;" coordsize="664464,9144" path="m0,0l664464,0l664464,9144l0,9144l0,0">
                  <v:stroke weight="0pt" endcap="flat" joinstyle="miter" miterlimit="10" on="false" color="#000000" opacity="0"/>
                  <v:fill on="true" color="#000000"/>
                </v:shape>
                <v:shape id="Shape 172903" style="position:absolute;width:495;height:91;left:32880;top:1882;" coordsize="49530,9144" path="m0,0l49530,0l49530,9144l0,9144l0,0">
                  <v:stroke weight="0pt" endcap="flat" joinstyle="miter" miterlimit="10" on="false" color="#000000" opacity="0"/>
                  <v:fill on="true" color="#000000"/>
                </v:shape>
                <v:shape id="Shape 172904" style="position:absolute;width:495;height:91;left:32880;top:2049;" coordsize="49530,9144" path="m0,0l49530,0l49530,9144l0,9144l0,0">
                  <v:stroke weight="0pt" endcap="flat" joinstyle="miter" miterlimit="10" on="false" color="#000000" opacity="0"/>
                  <v:fill on="true" color="#000000"/>
                </v:shape>
                <v:shape id="Shape 172905" style="position:absolute;width:5334;height:91;left:33375;top:1882;" coordsize="533400,9144" path="m0,0l533400,0l533400,9144l0,9144l0,0">
                  <v:stroke weight="0pt" endcap="flat" joinstyle="miter" miterlimit="10" on="false" color="#000000" opacity="0"/>
                  <v:fill on="true" color="#000000"/>
                </v:shape>
                <v:shape id="Shape 172906" style="position:absolute;width:5334;height:91;left:33375;top:2049;" coordsize="533400,9144" path="m0,0l533400,0l533400,9144l0,9144l0,0">
                  <v:stroke weight="0pt" endcap="flat" joinstyle="miter" miterlimit="10" on="false" color="#000000" opacity="0"/>
                  <v:fill on="true" color="#000000"/>
                </v:shape>
                <v:shape id="Shape 172907" style="position:absolute;width:18707;height:91;left:0;top:3764;" coordsize="1870710,9144" path="m0,0l1870710,0l1870710,9144l0,9144l0,0">
                  <v:stroke weight="0pt" endcap="flat" joinstyle="miter" miterlimit="10" on="false" color="#000000" opacity="0"/>
                  <v:fill on="true" color="#000000"/>
                </v:shape>
                <v:shape id="Shape 172908" style="position:absolute;width:7033;height:91;left:18707;top:3764;" coordsize="703326,9144" path="m0,0l703326,0l703326,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Phillips-Perron test statistic </w:t>
      </w:r>
      <w:r>
        <w:rPr>
          <w:rFonts w:ascii="Arial" w:eastAsia="Arial" w:hAnsi="Arial" w:cs="Arial"/>
          <w:sz w:val="19"/>
        </w:rPr>
        <w:tab/>
      </w:r>
      <w:r>
        <w:rPr>
          <w:rFonts w:ascii="Arial" w:eastAsia="Arial" w:hAnsi="Arial" w:cs="Arial"/>
          <w:sz w:val="19"/>
          <w:u w:val="single" w:color="000000"/>
        </w:rPr>
        <w:t xml:space="preserve">-4.238534 </w:t>
      </w:r>
      <w:r>
        <w:rPr>
          <w:rFonts w:ascii="Arial" w:eastAsia="Arial" w:hAnsi="Arial" w:cs="Arial"/>
          <w:sz w:val="19"/>
          <w:u w:val="single" w:color="000000"/>
        </w:rPr>
        <w:tab/>
        <w:t xml:space="preserve"> 0.0211 </w:t>
      </w:r>
    </w:p>
    <w:tbl>
      <w:tblPr>
        <w:tblStyle w:val="TableGrid"/>
        <w:tblW w:w="6096" w:type="dxa"/>
        <w:tblInd w:w="658" w:type="dxa"/>
        <w:tblCellMar>
          <w:top w:w="0" w:type="dxa"/>
          <w:left w:w="0" w:type="dxa"/>
          <w:bottom w:w="0" w:type="dxa"/>
          <w:right w:w="0" w:type="dxa"/>
        </w:tblCellMar>
        <w:tblLook w:val="04A0" w:firstRow="1" w:lastRow="0" w:firstColumn="1" w:lastColumn="0" w:noHBand="0" w:noVBand="1"/>
      </w:tblPr>
      <w:tblGrid>
        <w:gridCol w:w="3493"/>
        <w:gridCol w:w="698"/>
        <w:gridCol w:w="1905"/>
      </w:tblGrid>
      <w:tr w:rsidR="00987387" w14:paraId="6843EEC4" w14:textId="77777777">
        <w:trPr>
          <w:trHeight w:val="245"/>
        </w:trPr>
        <w:tc>
          <w:tcPr>
            <w:tcW w:w="3493" w:type="dxa"/>
            <w:tcBorders>
              <w:top w:val="nil"/>
              <w:left w:val="nil"/>
              <w:bottom w:val="nil"/>
              <w:right w:val="nil"/>
            </w:tcBorders>
          </w:tcPr>
          <w:p w14:paraId="29AFAC2F" w14:textId="77777777" w:rsidR="00987387" w:rsidRDefault="00D205D0">
            <w:pPr>
              <w:tabs>
                <w:tab w:val="center" w:pos="2422"/>
              </w:tabs>
              <w:spacing w:after="0"/>
            </w:pPr>
            <w:r>
              <w:rPr>
                <w:rFonts w:ascii="Arial" w:eastAsia="Arial" w:hAnsi="Arial" w:cs="Arial"/>
                <w:sz w:val="19"/>
              </w:rPr>
              <w:t xml:space="preserve">Test critical values: </w:t>
            </w:r>
            <w:r>
              <w:rPr>
                <w:rFonts w:ascii="Arial" w:eastAsia="Arial" w:hAnsi="Arial" w:cs="Arial"/>
                <w:sz w:val="19"/>
              </w:rPr>
              <w:tab/>
              <w:t xml:space="preserve">1% level </w:t>
            </w:r>
          </w:p>
        </w:tc>
        <w:tc>
          <w:tcPr>
            <w:tcW w:w="698" w:type="dxa"/>
            <w:tcBorders>
              <w:top w:val="nil"/>
              <w:left w:val="nil"/>
              <w:bottom w:val="nil"/>
              <w:right w:val="nil"/>
            </w:tcBorders>
          </w:tcPr>
          <w:p w14:paraId="536D59F2"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25206EB5" w14:textId="77777777" w:rsidR="00987387" w:rsidRDefault="00D205D0">
            <w:pPr>
              <w:tabs>
                <w:tab w:val="center" w:pos="1444"/>
              </w:tabs>
              <w:spacing w:after="0"/>
            </w:pPr>
            <w:r>
              <w:rPr>
                <w:rFonts w:ascii="Arial" w:eastAsia="Arial" w:hAnsi="Arial" w:cs="Arial"/>
                <w:sz w:val="19"/>
              </w:rPr>
              <w:t xml:space="preserve">-4.667883 </w:t>
            </w:r>
            <w:r>
              <w:rPr>
                <w:rFonts w:ascii="Arial" w:eastAsia="Arial" w:hAnsi="Arial" w:cs="Arial"/>
                <w:sz w:val="19"/>
              </w:rPr>
              <w:tab/>
              <w:t xml:space="preserve"> </w:t>
            </w:r>
          </w:p>
        </w:tc>
      </w:tr>
      <w:tr w:rsidR="00987387" w14:paraId="4B47D0BB" w14:textId="77777777">
        <w:trPr>
          <w:trHeight w:val="217"/>
        </w:trPr>
        <w:tc>
          <w:tcPr>
            <w:tcW w:w="3493" w:type="dxa"/>
            <w:tcBorders>
              <w:top w:val="nil"/>
              <w:left w:val="nil"/>
              <w:bottom w:val="nil"/>
              <w:right w:val="nil"/>
            </w:tcBorders>
          </w:tcPr>
          <w:p w14:paraId="112BCD51" w14:textId="77777777" w:rsidR="00987387" w:rsidRDefault="00D205D0">
            <w:pPr>
              <w:tabs>
                <w:tab w:val="center" w:pos="955"/>
                <w:tab w:val="center" w:pos="2422"/>
              </w:tabs>
              <w:spacing w:after="0"/>
            </w:pPr>
            <w:r>
              <w:tab/>
            </w:r>
            <w:r>
              <w:rPr>
                <w:rFonts w:ascii="Arial" w:eastAsia="Arial" w:hAnsi="Arial" w:cs="Arial"/>
                <w:sz w:val="19"/>
              </w:rPr>
              <w:t xml:space="preserve"> </w:t>
            </w:r>
            <w:r>
              <w:rPr>
                <w:rFonts w:ascii="Arial" w:eastAsia="Arial" w:hAnsi="Arial" w:cs="Arial"/>
                <w:sz w:val="19"/>
              </w:rPr>
              <w:tab/>
              <w:t xml:space="preserve">5% level </w:t>
            </w:r>
          </w:p>
        </w:tc>
        <w:tc>
          <w:tcPr>
            <w:tcW w:w="698" w:type="dxa"/>
            <w:tcBorders>
              <w:top w:val="nil"/>
              <w:left w:val="nil"/>
              <w:bottom w:val="nil"/>
              <w:right w:val="nil"/>
            </w:tcBorders>
          </w:tcPr>
          <w:p w14:paraId="5870566B"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68B03756" w14:textId="77777777" w:rsidR="00987387" w:rsidRDefault="00D205D0">
            <w:pPr>
              <w:tabs>
                <w:tab w:val="center" w:pos="1446"/>
              </w:tabs>
              <w:spacing w:after="0"/>
            </w:pPr>
            <w:r>
              <w:rPr>
                <w:rFonts w:ascii="Arial" w:eastAsia="Arial" w:hAnsi="Arial" w:cs="Arial"/>
                <w:sz w:val="19"/>
              </w:rPr>
              <w:t xml:space="preserve">-3.733200 </w:t>
            </w:r>
            <w:r>
              <w:rPr>
                <w:rFonts w:ascii="Arial" w:eastAsia="Arial" w:hAnsi="Arial" w:cs="Arial"/>
                <w:sz w:val="19"/>
              </w:rPr>
              <w:tab/>
              <w:t xml:space="preserve"> </w:t>
            </w:r>
          </w:p>
        </w:tc>
      </w:tr>
      <w:tr w:rsidR="00987387" w14:paraId="7AC6D33D" w14:textId="77777777">
        <w:trPr>
          <w:trHeight w:val="245"/>
        </w:trPr>
        <w:tc>
          <w:tcPr>
            <w:tcW w:w="3493" w:type="dxa"/>
            <w:tcBorders>
              <w:top w:val="nil"/>
              <w:left w:val="nil"/>
              <w:bottom w:val="nil"/>
              <w:right w:val="nil"/>
            </w:tcBorders>
          </w:tcPr>
          <w:p w14:paraId="1D1F84C1" w14:textId="77777777" w:rsidR="00987387" w:rsidRDefault="00D205D0">
            <w:pPr>
              <w:tabs>
                <w:tab w:val="center" w:pos="955"/>
                <w:tab w:val="center" w:pos="2421"/>
              </w:tabs>
              <w:spacing w:after="0"/>
            </w:pPr>
            <w:r>
              <w:rPr>
                <w:noProof/>
              </w:rPr>
              <mc:AlternateContent>
                <mc:Choice Requires="wpg">
                  <w:drawing>
                    <wp:anchor distT="0" distB="0" distL="114300" distR="114300" simplePos="0" relativeHeight="251697152" behindDoc="1" locked="0" layoutInCell="1" allowOverlap="1" wp14:anchorId="7B507468" wp14:editId="588EA933">
                      <wp:simplePos x="0" y="0"/>
                      <wp:positionH relativeFrom="column">
                        <wp:posOffset>0</wp:posOffset>
                      </wp:positionH>
                      <wp:positionV relativeFrom="paragraph">
                        <wp:posOffset>144870</wp:posOffset>
                      </wp:positionV>
                      <wp:extent cx="1911096" cy="25908"/>
                      <wp:effectExtent l="0" t="0" r="0" b="0"/>
                      <wp:wrapNone/>
                      <wp:docPr id="152121" name="Group 152121"/>
                      <wp:cNvGraphicFramePr/>
                      <a:graphic xmlns:a="http://schemas.openxmlformats.org/drawingml/2006/main">
                        <a:graphicData uri="http://schemas.microsoft.com/office/word/2010/wordprocessingGroup">
                          <wpg:wgp>
                            <wpg:cNvGrpSpPr/>
                            <wpg:grpSpPr>
                              <a:xfrm>
                                <a:off x="0" y="0"/>
                                <a:ext cx="1911096" cy="25908"/>
                                <a:chOff x="0" y="0"/>
                                <a:chExt cx="1911096" cy="25908"/>
                              </a:xfrm>
                            </wpg:grpSpPr>
                            <wps:wsp>
                              <wps:cNvPr id="172909" name="Shape 172909"/>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10" name="Shape 172910"/>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11" name="Shape 172911"/>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12" name="Shape 172912"/>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13" name="Shape 172913"/>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14" name="Shape 172914"/>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15" name="Shape 172915"/>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16" name="Shape 172916"/>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121" style="width:150.48pt;height:2.03998pt;position:absolute;z-index:-2147483591;mso-position-horizontal-relative:text;mso-position-horizontal:absolute;margin-left:0pt;mso-position-vertical-relative:text;margin-top:11.4071pt;" coordsize="19110,259">
                      <v:shape id="Shape 172917" style="position:absolute;width:12138;height:91;left:0;top:0;" coordsize="1213866,9144" path="m0,0l1213866,0l1213866,9144l0,9144l0,0">
                        <v:stroke weight="0pt" endcap="flat" joinstyle="miter" miterlimit="10" on="false" color="#000000" opacity="0"/>
                        <v:fill on="true" color="#000000"/>
                      </v:shape>
                      <v:shape id="Shape 172918" style="position:absolute;width:12138;height:91;left:0;top:175;" coordsize="1213866,9144" path="m0,0l1213866,0l1213866,9144l0,9144l0,0">
                        <v:stroke weight="0pt" endcap="flat" joinstyle="miter" miterlimit="10" on="false" color="#000000" opacity="0"/>
                        <v:fill on="true" color="#000000"/>
                      </v:shape>
                      <v:shape id="Shape 172919" style="position:absolute;width:495;height:91;left:12138;top:0;" coordsize="49530,9144" path="m0,0l49530,0l49530,9144l0,9144l0,0">
                        <v:stroke weight="0pt" endcap="flat" joinstyle="miter" miterlimit="10" on="false" color="#000000" opacity="0"/>
                        <v:fill on="true" color="#000000"/>
                      </v:shape>
                      <v:shape id="Shape 172920" style="position:absolute;width:495;height:91;left:12138;top:175;" coordsize="49530,9144" path="m0,0l49530,0l49530,9144l0,9144l0,0">
                        <v:stroke weight="0pt" endcap="flat" joinstyle="miter" miterlimit="10" on="false" color="#000000" opacity="0"/>
                        <v:fill on="true" color="#000000"/>
                      </v:shape>
                      <v:shape id="Shape 172921" style="position:absolute;width:5981;height:91;left:12633;top:0;" coordsize="598170,9144" path="m0,0l598170,0l598170,9144l0,9144l0,0">
                        <v:stroke weight="0pt" endcap="flat" joinstyle="miter" miterlimit="10" on="false" color="#000000" opacity="0"/>
                        <v:fill on="true" color="#000000"/>
                      </v:shape>
                      <v:shape id="Shape 172922" style="position:absolute;width:5981;height:91;left:12633;top:175;" coordsize="598170,9144" path="m0,0l598170,0l598170,9144l0,9144l0,0">
                        <v:stroke weight="0pt" endcap="flat" joinstyle="miter" miterlimit="10" on="false" color="#000000" opacity="0"/>
                        <v:fill on="true" color="#000000"/>
                      </v:shape>
                      <v:shape id="Shape 172923" style="position:absolute;width:495;height:91;left:18615;top:0;" coordsize="49530,9144" path="m0,0l49530,0l49530,9144l0,9144l0,0">
                        <v:stroke weight="0pt" endcap="flat" joinstyle="miter" miterlimit="10" on="false" color="#000000" opacity="0"/>
                        <v:fill on="true" color="#000000"/>
                      </v:shape>
                      <v:shape id="Shape 172924" style="position:absolute;width:495;height:91;left:18615;top:175;" coordsize="49530,9144" path="m0,0l49530,0l49530,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 </w:t>
            </w:r>
            <w:r>
              <w:rPr>
                <w:rFonts w:ascii="Arial" w:eastAsia="Arial" w:hAnsi="Arial" w:cs="Arial"/>
                <w:sz w:val="19"/>
              </w:rPr>
              <w:tab/>
              <w:t>10% level</w:t>
            </w:r>
          </w:p>
        </w:tc>
        <w:tc>
          <w:tcPr>
            <w:tcW w:w="698" w:type="dxa"/>
            <w:tcBorders>
              <w:top w:val="nil"/>
              <w:left w:val="nil"/>
              <w:bottom w:val="nil"/>
              <w:right w:val="nil"/>
            </w:tcBorders>
            <w:vAlign w:val="bottom"/>
          </w:tcPr>
          <w:p w14:paraId="5D34AC64" w14:textId="77777777" w:rsidR="00987387" w:rsidRDefault="00D205D0">
            <w:pPr>
              <w:spacing w:after="0"/>
              <w:ind w:left="-483"/>
            </w:pPr>
            <w:r>
              <w:rPr>
                <w:noProof/>
              </w:rPr>
              <mc:AlternateContent>
                <mc:Choice Requires="wpg">
                  <w:drawing>
                    <wp:inline distT="0" distB="0" distL="0" distR="0" wp14:anchorId="73FDE743" wp14:editId="6E9DD818">
                      <wp:extent cx="712470" cy="25908"/>
                      <wp:effectExtent l="0" t="0" r="0" b="0"/>
                      <wp:docPr id="152148" name="Group 152148"/>
                      <wp:cNvGraphicFramePr/>
                      <a:graphic xmlns:a="http://schemas.openxmlformats.org/drawingml/2006/main">
                        <a:graphicData uri="http://schemas.microsoft.com/office/word/2010/wordprocessingGroup">
                          <wpg:wgp>
                            <wpg:cNvGrpSpPr/>
                            <wpg:grpSpPr>
                              <a:xfrm>
                                <a:off x="0" y="0"/>
                                <a:ext cx="712470" cy="25908"/>
                                <a:chOff x="0" y="0"/>
                                <a:chExt cx="712470" cy="25908"/>
                              </a:xfrm>
                            </wpg:grpSpPr>
                            <wps:wsp>
                              <wps:cNvPr id="172925" name="Shape 172925"/>
                              <wps:cNvSpPr/>
                              <wps:spPr>
                                <a:xfrm>
                                  <a:off x="0"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26" name="Shape 172926"/>
                              <wps:cNvSpPr/>
                              <wps:spPr>
                                <a:xfrm>
                                  <a:off x="0"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27" name="Shape 172927"/>
                              <wps:cNvSpPr/>
                              <wps:spPr>
                                <a:xfrm>
                                  <a:off x="66294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28" name="Shape 172928"/>
                              <wps:cNvSpPr/>
                              <wps:spPr>
                                <a:xfrm>
                                  <a:off x="66294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2148" style="width:56.1pt;height:2.03998pt;mso-position-horizontal-relative:char;mso-position-vertical-relative:line" coordsize="7124,259">
                      <v:shape id="Shape 172929" style="position:absolute;width:6629;height:91;left:0;top:0;" coordsize="662940,9144" path="m0,0l662940,0l662940,9144l0,9144l0,0">
                        <v:stroke weight="0pt" endcap="flat" joinstyle="miter" miterlimit="10" on="false" color="#000000" opacity="0"/>
                        <v:fill on="true" color="#000000"/>
                      </v:shape>
                      <v:shape id="Shape 172930" style="position:absolute;width:6629;height:91;left:0;top:175;" coordsize="662940,9144" path="m0,0l662940,0l662940,9144l0,9144l0,0">
                        <v:stroke weight="0pt" endcap="flat" joinstyle="miter" miterlimit="10" on="false" color="#000000" opacity="0"/>
                        <v:fill on="true" color="#000000"/>
                      </v:shape>
                      <v:shape id="Shape 172931" style="position:absolute;width:495;height:91;left:6629;top:0;" coordsize="49530,9144" path="m0,0l49530,0l49530,9144l0,9144l0,0">
                        <v:stroke weight="0pt" endcap="flat" joinstyle="miter" miterlimit="10" on="false" color="#000000" opacity="0"/>
                        <v:fill on="true" color="#000000"/>
                      </v:shape>
                      <v:shape id="Shape 172932" style="position:absolute;width:495;height:91;left:6629;top:175;" coordsize="49530,9144" path="m0,0l49530,0l49530,9144l0,9144l0,0">
                        <v:stroke weight="0pt" endcap="flat" joinstyle="miter" miterlimit="10" on="false" color="#000000" opacity="0"/>
                        <v:fill on="true" color="#000000"/>
                      </v:shape>
                    </v:group>
                  </w:pict>
                </mc:Fallback>
              </mc:AlternateContent>
            </w:r>
          </w:p>
        </w:tc>
        <w:tc>
          <w:tcPr>
            <w:tcW w:w="1905" w:type="dxa"/>
            <w:tcBorders>
              <w:top w:val="nil"/>
              <w:left w:val="nil"/>
              <w:bottom w:val="nil"/>
              <w:right w:val="nil"/>
            </w:tcBorders>
          </w:tcPr>
          <w:p w14:paraId="48C64EB8" w14:textId="77777777" w:rsidR="00987387" w:rsidRDefault="00D205D0">
            <w:pPr>
              <w:tabs>
                <w:tab w:val="center" w:pos="1445"/>
              </w:tabs>
              <w:spacing w:after="0"/>
            </w:pPr>
            <w:r>
              <w:rPr>
                <w:noProof/>
              </w:rPr>
              <mc:AlternateContent>
                <mc:Choice Requires="wpg">
                  <w:drawing>
                    <wp:anchor distT="0" distB="0" distL="114300" distR="114300" simplePos="0" relativeHeight="251698176" behindDoc="1" locked="0" layoutInCell="1" allowOverlap="1" wp14:anchorId="3877FA25" wp14:editId="6DC426CB">
                      <wp:simplePos x="0" y="0"/>
                      <wp:positionH relativeFrom="column">
                        <wp:posOffset>-37568</wp:posOffset>
                      </wp:positionH>
                      <wp:positionV relativeFrom="paragraph">
                        <wp:posOffset>144870</wp:posOffset>
                      </wp:positionV>
                      <wp:extent cx="1247394" cy="25908"/>
                      <wp:effectExtent l="0" t="0" r="0" b="0"/>
                      <wp:wrapNone/>
                      <wp:docPr id="152154" name="Group 152154"/>
                      <wp:cNvGraphicFramePr/>
                      <a:graphic xmlns:a="http://schemas.openxmlformats.org/drawingml/2006/main">
                        <a:graphicData uri="http://schemas.microsoft.com/office/word/2010/wordprocessingGroup">
                          <wpg:wgp>
                            <wpg:cNvGrpSpPr/>
                            <wpg:grpSpPr>
                              <a:xfrm>
                                <a:off x="0" y="0"/>
                                <a:ext cx="1247394" cy="25908"/>
                                <a:chOff x="0" y="0"/>
                                <a:chExt cx="1247394" cy="25908"/>
                              </a:xfrm>
                            </wpg:grpSpPr>
                            <wps:wsp>
                              <wps:cNvPr id="172933" name="Shape 172933"/>
                              <wps:cNvSpPr/>
                              <wps:spPr>
                                <a:xfrm>
                                  <a:off x="0"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34" name="Shape 172934"/>
                              <wps:cNvSpPr/>
                              <wps:spPr>
                                <a:xfrm>
                                  <a:off x="0"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35" name="Shape 172935"/>
                              <wps:cNvSpPr/>
                              <wps:spPr>
                                <a:xfrm>
                                  <a:off x="664464"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36" name="Shape 172936"/>
                              <wps:cNvSpPr/>
                              <wps:spPr>
                                <a:xfrm>
                                  <a:off x="664464"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37" name="Shape 172937"/>
                              <wps:cNvSpPr/>
                              <wps:spPr>
                                <a:xfrm>
                                  <a:off x="713994"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38" name="Shape 172938"/>
                              <wps:cNvSpPr/>
                              <wps:spPr>
                                <a:xfrm>
                                  <a:off x="713994"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154" style="width:98.22pt;height:2.03998pt;position:absolute;z-index:-2147483580;mso-position-horizontal-relative:text;mso-position-horizontal:absolute;margin-left:-2.95819pt;mso-position-vertical-relative:text;margin-top:11.4071pt;" coordsize="12473,259">
                      <v:shape id="Shape 172939" style="position:absolute;width:6644;height:91;left:0;top:0;" coordsize="664464,9144" path="m0,0l664464,0l664464,9144l0,9144l0,0">
                        <v:stroke weight="0pt" endcap="flat" joinstyle="miter" miterlimit="10" on="false" color="#000000" opacity="0"/>
                        <v:fill on="true" color="#000000"/>
                      </v:shape>
                      <v:shape id="Shape 172940" style="position:absolute;width:6644;height:91;left:0;top:175;" coordsize="664464,9144" path="m0,0l664464,0l664464,9144l0,9144l0,0">
                        <v:stroke weight="0pt" endcap="flat" joinstyle="miter" miterlimit="10" on="false" color="#000000" opacity="0"/>
                        <v:fill on="true" color="#000000"/>
                      </v:shape>
                      <v:shape id="Shape 172941" style="position:absolute;width:495;height:91;left:6644;top:0;" coordsize="49530,9144" path="m0,0l49530,0l49530,9144l0,9144l0,0">
                        <v:stroke weight="0pt" endcap="flat" joinstyle="miter" miterlimit="10" on="false" color="#000000" opacity="0"/>
                        <v:fill on="true" color="#000000"/>
                      </v:shape>
                      <v:shape id="Shape 172942" style="position:absolute;width:495;height:91;left:6644;top:175;" coordsize="49530,9144" path="m0,0l49530,0l49530,9144l0,9144l0,0">
                        <v:stroke weight="0pt" endcap="flat" joinstyle="miter" miterlimit="10" on="false" color="#000000" opacity="0"/>
                        <v:fill on="true" color="#000000"/>
                      </v:shape>
                      <v:shape id="Shape 172943" style="position:absolute;width:5334;height:91;left:7139;top:0;" coordsize="533400,9144" path="m0,0l533400,0l533400,9144l0,9144l0,0">
                        <v:stroke weight="0pt" endcap="flat" joinstyle="miter" miterlimit="10" on="false" color="#000000" opacity="0"/>
                        <v:fill on="true" color="#000000"/>
                      </v:shape>
                      <v:shape id="Shape 172944" style="position:absolute;width:5334;height:91;left:7139;top:175;" coordsize="533400,9144" path="m0,0l533400,0l533400,9144l0,9144l0,0">
                        <v:stroke weight="0pt" endcap="flat" joinstyle="miter" miterlimit="10" on="false" color="#000000" opacity="0"/>
                        <v:fill on="true" color="#000000"/>
                      </v:shape>
                    </v:group>
                  </w:pict>
                </mc:Fallback>
              </mc:AlternateContent>
            </w:r>
            <w:r>
              <w:rPr>
                <w:rFonts w:ascii="Arial" w:eastAsia="Arial" w:hAnsi="Arial" w:cs="Arial"/>
                <w:sz w:val="19"/>
              </w:rPr>
              <w:t>-3.310349</w:t>
            </w:r>
            <w:r>
              <w:rPr>
                <w:rFonts w:ascii="Arial" w:eastAsia="Arial" w:hAnsi="Arial" w:cs="Arial"/>
                <w:sz w:val="19"/>
              </w:rPr>
              <w:tab/>
              <w:t xml:space="preserve"> </w:t>
            </w:r>
          </w:p>
        </w:tc>
      </w:tr>
    </w:tbl>
    <w:p w14:paraId="38A2C8AA" w14:textId="77777777" w:rsidR="00987387" w:rsidRDefault="00D205D0">
      <w:pPr>
        <w:spacing w:after="4" w:line="248" w:lineRule="auto"/>
        <w:ind w:left="683" w:hanging="10"/>
      </w:pPr>
      <w:r>
        <w:rPr>
          <w:rFonts w:ascii="Arial" w:eastAsia="Arial" w:hAnsi="Arial" w:cs="Arial"/>
          <w:sz w:val="19"/>
        </w:rPr>
        <w:t xml:space="preserve">*MacKinnon (1996) one-sided p-values. </w:t>
      </w:r>
    </w:p>
    <w:p w14:paraId="57F90530" w14:textId="77777777" w:rsidR="00987387" w:rsidRDefault="00D205D0">
      <w:pPr>
        <w:spacing w:after="4" w:line="248" w:lineRule="auto"/>
        <w:ind w:left="683" w:hanging="10"/>
      </w:pPr>
      <w:r>
        <w:rPr>
          <w:rFonts w:ascii="Arial" w:eastAsia="Arial" w:hAnsi="Arial" w:cs="Arial"/>
          <w:sz w:val="19"/>
        </w:rPr>
        <w:t xml:space="preserve">Warning: Probabilities and critical values calculated for 20 observations                  and may not be accurate for a sample size of 16 </w:t>
      </w:r>
    </w:p>
    <w:p w14:paraId="0748DDB4" w14:textId="77777777" w:rsidR="00987387" w:rsidRDefault="00D205D0">
      <w:pPr>
        <w:spacing w:after="0"/>
        <w:ind w:left="1613"/>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tbl>
      <w:tblPr>
        <w:tblStyle w:val="TableGrid"/>
        <w:tblW w:w="6109" w:type="dxa"/>
        <w:tblInd w:w="644" w:type="dxa"/>
        <w:tblCellMar>
          <w:top w:w="0" w:type="dxa"/>
          <w:left w:w="0" w:type="dxa"/>
          <w:bottom w:w="0" w:type="dxa"/>
          <w:right w:w="0" w:type="dxa"/>
        </w:tblCellMar>
        <w:tblLook w:val="04A0" w:firstRow="1" w:lastRow="0" w:firstColumn="1" w:lastColumn="0" w:noHBand="0" w:noVBand="1"/>
      </w:tblPr>
      <w:tblGrid>
        <w:gridCol w:w="2028"/>
        <w:gridCol w:w="3203"/>
        <w:gridCol w:w="878"/>
      </w:tblGrid>
      <w:tr w:rsidR="00987387" w14:paraId="35C0B1AD" w14:textId="77777777">
        <w:trPr>
          <w:trHeight w:val="507"/>
        </w:trPr>
        <w:tc>
          <w:tcPr>
            <w:tcW w:w="5231" w:type="dxa"/>
            <w:gridSpan w:val="2"/>
            <w:tcBorders>
              <w:top w:val="double" w:sz="6" w:space="0" w:color="000000"/>
              <w:left w:val="nil"/>
              <w:bottom w:val="nil"/>
              <w:right w:val="nil"/>
            </w:tcBorders>
          </w:tcPr>
          <w:p w14:paraId="116DFF03" w14:textId="77777777" w:rsidR="00987387" w:rsidRDefault="00D205D0">
            <w:pPr>
              <w:spacing w:after="0"/>
              <w:ind w:left="42"/>
            </w:pPr>
            <w:r>
              <w:rPr>
                <w:rFonts w:ascii="Arial" w:eastAsia="Arial" w:hAnsi="Arial" w:cs="Arial"/>
                <w:sz w:val="19"/>
              </w:rPr>
              <w:t xml:space="preserve">Residual variance (no correction) </w:t>
            </w:r>
          </w:p>
        </w:tc>
        <w:tc>
          <w:tcPr>
            <w:tcW w:w="878" w:type="dxa"/>
            <w:tcBorders>
              <w:top w:val="double" w:sz="6" w:space="0" w:color="000000"/>
              <w:left w:val="nil"/>
              <w:bottom w:val="nil"/>
              <w:right w:val="nil"/>
            </w:tcBorders>
          </w:tcPr>
          <w:p w14:paraId="43DCC78B" w14:textId="77777777" w:rsidR="00987387" w:rsidRDefault="00D205D0">
            <w:pPr>
              <w:spacing w:after="0"/>
              <w:ind w:left="10"/>
              <w:jc w:val="center"/>
            </w:pPr>
            <w:r>
              <w:rPr>
                <w:rFonts w:ascii="Arial" w:eastAsia="Arial" w:hAnsi="Arial" w:cs="Arial"/>
                <w:sz w:val="19"/>
              </w:rPr>
              <w:t xml:space="preserve"> </w:t>
            </w:r>
          </w:p>
          <w:p w14:paraId="07DFF4D8" w14:textId="77777777" w:rsidR="00987387" w:rsidRDefault="00D205D0">
            <w:pPr>
              <w:spacing w:after="0"/>
              <w:jc w:val="both"/>
            </w:pPr>
            <w:r>
              <w:rPr>
                <w:rFonts w:ascii="Arial" w:eastAsia="Arial" w:hAnsi="Arial" w:cs="Arial"/>
                <w:sz w:val="19"/>
              </w:rPr>
              <w:t>35149174</w:t>
            </w:r>
          </w:p>
        </w:tc>
      </w:tr>
      <w:tr w:rsidR="00987387" w14:paraId="0FCBDD27" w14:textId="77777777">
        <w:trPr>
          <w:trHeight w:val="2034"/>
        </w:trPr>
        <w:tc>
          <w:tcPr>
            <w:tcW w:w="5231" w:type="dxa"/>
            <w:gridSpan w:val="2"/>
            <w:tcBorders>
              <w:top w:val="nil"/>
              <w:left w:val="nil"/>
              <w:bottom w:val="double" w:sz="6" w:space="0" w:color="000000"/>
              <w:right w:val="nil"/>
            </w:tcBorders>
          </w:tcPr>
          <w:p w14:paraId="3C6CFDF5" w14:textId="77777777" w:rsidR="00987387" w:rsidRDefault="00D205D0">
            <w:pPr>
              <w:spacing w:after="61"/>
              <w:ind w:left="42"/>
            </w:pPr>
            <w:r>
              <w:rPr>
                <w:rFonts w:ascii="Arial" w:eastAsia="Arial" w:hAnsi="Arial" w:cs="Arial"/>
                <w:sz w:val="19"/>
                <w:u w:val="double" w:color="000000"/>
              </w:rPr>
              <w:t>HAC corrected varian</w:t>
            </w:r>
            <w:r>
              <w:rPr>
                <w:rFonts w:ascii="Arial" w:eastAsia="Arial" w:hAnsi="Arial" w:cs="Arial"/>
                <w:sz w:val="19"/>
                <w:u w:val="double" w:color="000000"/>
              </w:rPr>
              <w:t xml:space="preserve">ce (Bartlett kernel) </w:t>
            </w:r>
          </w:p>
          <w:p w14:paraId="3C577E1D" w14:textId="77777777" w:rsidR="00987387" w:rsidRDefault="00D205D0">
            <w:pPr>
              <w:spacing w:after="0"/>
              <w:ind w:left="968"/>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p w14:paraId="038DFDC6" w14:textId="77777777" w:rsidR="00987387" w:rsidRDefault="00D205D0">
            <w:pPr>
              <w:spacing w:after="0"/>
              <w:ind w:left="968"/>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p w14:paraId="794D433B" w14:textId="77777777" w:rsidR="00987387" w:rsidRDefault="00D205D0">
            <w:pPr>
              <w:spacing w:after="0"/>
              <w:ind w:left="42"/>
            </w:pPr>
            <w:r>
              <w:rPr>
                <w:rFonts w:ascii="Arial" w:eastAsia="Arial" w:hAnsi="Arial" w:cs="Arial"/>
                <w:sz w:val="19"/>
              </w:rPr>
              <w:t>Phillips-Perron Test Equation</w:t>
            </w:r>
          </w:p>
          <w:p w14:paraId="24193861" w14:textId="77777777" w:rsidR="00987387" w:rsidRDefault="00D205D0">
            <w:pPr>
              <w:spacing w:after="0" w:line="240" w:lineRule="auto"/>
              <w:ind w:left="42" w:right="2041"/>
            </w:pPr>
            <w:r>
              <w:rPr>
                <w:rFonts w:ascii="Arial" w:eastAsia="Arial" w:hAnsi="Arial" w:cs="Arial"/>
                <w:sz w:val="19"/>
              </w:rPr>
              <w:t xml:space="preserve">Dependent Variable: D(X4,2) Method: Least Squares </w:t>
            </w:r>
          </w:p>
          <w:p w14:paraId="7694A425" w14:textId="77777777" w:rsidR="00987387" w:rsidRDefault="00D205D0">
            <w:pPr>
              <w:spacing w:after="0"/>
              <w:ind w:left="42"/>
            </w:pPr>
            <w:r>
              <w:rPr>
                <w:rFonts w:ascii="Arial" w:eastAsia="Arial" w:hAnsi="Arial" w:cs="Arial"/>
                <w:sz w:val="19"/>
              </w:rPr>
              <w:t>Date: 11/03/07   Time: 14:41</w:t>
            </w:r>
          </w:p>
          <w:p w14:paraId="3F6A2783" w14:textId="77777777" w:rsidR="00987387" w:rsidRDefault="00D205D0">
            <w:pPr>
              <w:spacing w:after="0"/>
              <w:ind w:left="42"/>
            </w:pPr>
            <w:r>
              <w:rPr>
                <w:rFonts w:ascii="Arial" w:eastAsia="Arial" w:hAnsi="Arial" w:cs="Arial"/>
                <w:sz w:val="19"/>
              </w:rPr>
              <w:t xml:space="preserve">Sample(adjusted): 1990 2005 </w:t>
            </w:r>
          </w:p>
          <w:p w14:paraId="667AA108" w14:textId="77777777" w:rsidR="00987387" w:rsidRDefault="00D205D0">
            <w:pPr>
              <w:spacing w:after="0"/>
              <w:ind w:left="42"/>
            </w:pPr>
            <w:r>
              <w:rPr>
                <w:rFonts w:ascii="Arial" w:eastAsia="Arial" w:hAnsi="Arial" w:cs="Arial"/>
                <w:sz w:val="19"/>
              </w:rPr>
              <w:t xml:space="preserve">Included observations: 16 after adjusting endpoints </w:t>
            </w:r>
          </w:p>
        </w:tc>
        <w:tc>
          <w:tcPr>
            <w:tcW w:w="878" w:type="dxa"/>
            <w:tcBorders>
              <w:top w:val="nil"/>
              <w:left w:val="nil"/>
              <w:bottom w:val="double" w:sz="6" w:space="0" w:color="000000"/>
              <w:right w:val="nil"/>
            </w:tcBorders>
          </w:tcPr>
          <w:p w14:paraId="0980A4F3" w14:textId="77777777" w:rsidR="00987387" w:rsidRDefault="00D205D0">
            <w:pPr>
              <w:spacing w:after="61"/>
              <w:ind w:left="1"/>
              <w:jc w:val="both"/>
            </w:pPr>
            <w:r>
              <w:rPr>
                <w:rFonts w:ascii="Arial" w:eastAsia="Arial" w:hAnsi="Arial" w:cs="Arial"/>
                <w:sz w:val="19"/>
                <w:u w:val="double" w:color="000000"/>
              </w:rPr>
              <w:t xml:space="preserve"> 8285518.</w:t>
            </w:r>
          </w:p>
          <w:p w14:paraId="2744A71D" w14:textId="77777777" w:rsidR="00987387" w:rsidRDefault="00D205D0">
            <w:pPr>
              <w:spacing w:after="0"/>
              <w:ind w:left="419" w:right="407"/>
              <w:jc w:val="both"/>
            </w:pPr>
            <w:r>
              <w:rPr>
                <w:rFonts w:ascii="Arial" w:eastAsia="Arial" w:hAnsi="Arial" w:cs="Arial"/>
                <w:sz w:val="19"/>
              </w:rPr>
              <w:t xml:space="preserve">  </w:t>
            </w:r>
          </w:p>
        </w:tc>
      </w:tr>
      <w:tr w:rsidR="00987387" w14:paraId="53F3240A" w14:textId="77777777">
        <w:trPr>
          <w:trHeight w:val="295"/>
        </w:trPr>
        <w:tc>
          <w:tcPr>
            <w:tcW w:w="2028" w:type="dxa"/>
            <w:tcBorders>
              <w:top w:val="double" w:sz="6" w:space="0" w:color="000000"/>
              <w:left w:val="nil"/>
              <w:bottom w:val="double" w:sz="5" w:space="0" w:color="000000"/>
              <w:right w:val="nil"/>
            </w:tcBorders>
          </w:tcPr>
          <w:p w14:paraId="1AEFDDF0" w14:textId="77777777" w:rsidR="00987387" w:rsidRDefault="00D205D0">
            <w:pPr>
              <w:spacing w:after="0"/>
              <w:ind w:right="91"/>
              <w:jc w:val="center"/>
            </w:pPr>
            <w:r>
              <w:rPr>
                <w:rFonts w:ascii="Arial" w:eastAsia="Arial" w:hAnsi="Arial" w:cs="Arial"/>
                <w:sz w:val="19"/>
              </w:rPr>
              <w:t xml:space="preserve">Variable </w:t>
            </w:r>
          </w:p>
        </w:tc>
        <w:tc>
          <w:tcPr>
            <w:tcW w:w="3203" w:type="dxa"/>
            <w:tcBorders>
              <w:top w:val="double" w:sz="6" w:space="0" w:color="000000"/>
              <w:left w:val="nil"/>
              <w:bottom w:val="double" w:sz="5" w:space="0" w:color="000000"/>
              <w:right w:val="nil"/>
            </w:tcBorders>
          </w:tcPr>
          <w:p w14:paraId="7F21FF93" w14:textId="77777777" w:rsidR="00987387" w:rsidRDefault="00D205D0">
            <w:pPr>
              <w:tabs>
                <w:tab w:val="center" w:pos="1608"/>
                <w:tab w:val="right" w:pos="3203"/>
              </w:tabs>
              <w:spacing w:after="0"/>
            </w:pPr>
            <w:r>
              <w:rPr>
                <w:rFonts w:ascii="Arial" w:eastAsia="Arial" w:hAnsi="Arial" w:cs="Arial"/>
                <w:sz w:val="19"/>
              </w:rPr>
              <w:t>Coefficient</w:t>
            </w:r>
            <w:r>
              <w:rPr>
                <w:rFonts w:ascii="Arial" w:eastAsia="Arial" w:hAnsi="Arial" w:cs="Arial"/>
                <w:sz w:val="19"/>
              </w:rPr>
              <w:tab/>
              <w:t>Std. Error</w:t>
            </w:r>
            <w:r>
              <w:rPr>
                <w:rFonts w:ascii="Arial" w:eastAsia="Arial" w:hAnsi="Arial" w:cs="Arial"/>
                <w:sz w:val="19"/>
              </w:rPr>
              <w:tab/>
              <w:t>t-Statistic</w:t>
            </w:r>
          </w:p>
        </w:tc>
        <w:tc>
          <w:tcPr>
            <w:tcW w:w="878" w:type="dxa"/>
            <w:tcBorders>
              <w:top w:val="double" w:sz="6" w:space="0" w:color="000000"/>
              <w:left w:val="nil"/>
              <w:bottom w:val="double" w:sz="5" w:space="0" w:color="000000"/>
              <w:right w:val="nil"/>
            </w:tcBorders>
          </w:tcPr>
          <w:p w14:paraId="56569DDE" w14:textId="77777777" w:rsidR="00987387" w:rsidRDefault="00D205D0">
            <w:pPr>
              <w:spacing w:after="0"/>
              <w:ind w:right="29"/>
              <w:jc w:val="right"/>
            </w:pPr>
            <w:r>
              <w:rPr>
                <w:rFonts w:ascii="Arial" w:eastAsia="Arial" w:hAnsi="Arial" w:cs="Arial"/>
                <w:sz w:val="19"/>
              </w:rPr>
              <w:t xml:space="preserve">Prob. </w:t>
            </w:r>
          </w:p>
        </w:tc>
      </w:tr>
      <w:tr w:rsidR="00987387" w14:paraId="33F423C7" w14:textId="77777777">
        <w:trPr>
          <w:trHeight w:val="291"/>
        </w:trPr>
        <w:tc>
          <w:tcPr>
            <w:tcW w:w="2028" w:type="dxa"/>
            <w:tcBorders>
              <w:top w:val="double" w:sz="5" w:space="0" w:color="000000"/>
              <w:left w:val="nil"/>
              <w:bottom w:val="nil"/>
              <w:right w:val="nil"/>
            </w:tcBorders>
          </w:tcPr>
          <w:p w14:paraId="31BA7E08" w14:textId="77777777" w:rsidR="00987387" w:rsidRDefault="00D205D0">
            <w:pPr>
              <w:spacing w:after="0"/>
              <w:ind w:right="92"/>
              <w:jc w:val="center"/>
            </w:pPr>
            <w:r>
              <w:rPr>
                <w:rFonts w:ascii="Arial" w:eastAsia="Arial" w:hAnsi="Arial" w:cs="Arial"/>
                <w:sz w:val="19"/>
              </w:rPr>
              <w:t xml:space="preserve">D(X4(-1)) </w:t>
            </w:r>
          </w:p>
        </w:tc>
        <w:tc>
          <w:tcPr>
            <w:tcW w:w="3203" w:type="dxa"/>
            <w:tcBorders>
              <w:top w:val="double" w:sz="5" w:space="0" w:color="000000"/>
              <w:left w:val="nil"/>
              <w:bottom w:val="nil"/>
              <w:right w:val="nil"/>
            </w:tcBorders>
          </w:tcPr>
          <w:p w14:paraId="5A81D00C" w14:textId="77777777" w:rsidR="00987387" w:rsidRDefault="00D205D0">
            <w:pPr>
              <w:tabs>
                <w:tab w:val="center" w:pos="1619"/>
                <w:tab w:val="right" w:pos="3203"/>
              </w:tabs>
              <w:spacing w:after="0"/>
            </w:pPr>
            <w:r>
              <w:rPr>
                <w:rFonts w:ascii="Arial" w:eastAsia="Arial" w:hAnsi="Arial" w:cs="Arial"/>
                <w:sz w:val="19"/>
              </w:rPr>
              <w:t>-0.967125</w:t>
            </w:r>
            <w:r>
              <w:rPr>
                <w:rFonts w:ascii="Arial" w:eastAsia="Arial" w:hAnsi="Arial" w:cs="Arial"/>
                <w:sz w:val="19"/>
              </w:rPr>
              <w:tab/>
              <w:t>0.271929</w:t>
            </w:r>
            <w:r>
              <w:rPr>
                <w:rFonts w:ascii="Arial" w:eastAsia="Arial" w:hAnsi="Arial" w:cs="Arial"/>
                <w:sz w:val="19"/>
              </w:rPr>
              <w:tab/>
              <w:t>-3.556542</w:t>
            </w:r>
          </w:p>
        </w:tc>
        <w:tc>
          <w:tcPr>
            <w:tcW w:w="878" w:type="dxa"/>
            <w:tcBorders>
              <w:top w:val="double" w:sz="5" w:space="0" w:color="000000"/>
              <w:left w:val="nil"/>
              <w:bottom w:val="nil"/>
              <w:right w:val="nil"/>
            </w:tcBorders>
          </w:tcPr>
          <w:p w14:paraId="41173FB7" w14:textId="77777777" w:rsidR="00987387" w:rsidRDefault="00D205D0">
            <w:pPr>
              <w:spacing w:after="0"/>
              <w:ind w:right="29"/>
              <w:jc w:val="right"/>
            </w:pPr>
            <w:r>
              <w:rPr>
                <w:rFonts w:ascii="Arial" w:eastAsia="Arial" w:hAnsi="Arial" w:cs="Arial"/>
                <w:sz w:val="19"/>
              </w:rPr>
              <w:t>0.0035</w:t>
            </w:r>
          </w:p>
        </w:tc>
      </w:tr>
      <w:tr w:rsidR="00987387" w14:paraId="600BC77C" w14:textId="77777777">
        <w:trPr>
          <w:trHeight w:val="216"/>
        </w:trPr>
        <w:tc>
          <w:tcPr>
            <w:tcW w:w="2028" w:type="dxa"/>
            <w:tcBorders>
              <w:top w:val="nil"/>
              <w:left w:val="nil"/>
              <w:bottom w:val="nil"/>
              <w:right w:val="nil"/>
            </w:tcBorders>
          </w:tcPr>
          <w:p w14:paraId="380D4A08" w14:textId="77777777" w:rsidR="00987387" w:rsidRDefault="00D205D0">
            <w:pPr>
              <w:spacing w:after="0"/>
              <w:ind w:right="92"/>
              <w:jc w:val="center"/>
            </w:pPr>
            <w:r>
              <w:rPr>
                <w:rFonts w:ascii="Arial" w:eastAsia="Arial" w:hAnsi="Arial" w:cs="Arial"/>
                <w:sz w:val="19"/>
              </w:rPr>
              <w:t xml:space="preserve">C </w:t>
            </w:r>
          </w:p>
        </w:tc>
        <w:tc>
          <w:tcPr>
            <w:tcW w:w="3203" w:type="dxa"/>
            <w:tcBorders>
              <w:top w:val="nil"/>
              <w:left w:val="nil"/>
              <w:bottom w:val="nil"/>
              <w:right w:val="nil"/>
            </w:tcBorders>
          </w:tcPr>
          <w:p w14:paraId="70DDEC58" w14:textId="77777777" w:rsidR="00987387" w:rsidRDefault="00D205D0">
            <w:pPr>
              <w:tabs>
                <w:tab w:val="center" w:pos="1619"/>
                <w:tab w:val="right" w:pos="3203"/>
              </w:tabs>
              <w:spacing w:after="0"/>
            </w:pPr>
            <w:r>
              <w:rPr>
                <w:rFonts w:ascii="Arial" w:eastAsia="Arial" w:hAnsi="Arial" w:cs="Arial"/>
                <w:sz w:val="19"/>
              </w:rPr>
              <w:t>-2350.996</w:t>
            </w:r>
            <w:r>
              <w:rPr>
                <w:rFonts w:ascii="Arial" w:eastAsia="Arial" w:hAnsi="Arial" w:cs="Arial"/>
                <w:sz w:val="19"/>
              </w:rPr>
              <w:tab/>
              <w:t>3872.121</w:t>
            </w:r>
            <w:r>
              <w:rPr>
                <w:rFonts w:ascii="Arial" w:eastAsia="Arial" w:hAnsi="Arial" w:cs="Arial"/>
                <w:sz w:val="19"/>
              </w:rPr>
              <w:tab/>
              <w:t>-0.607160</w:t>
            </w:r>
          </w:p>
        </w:tc>
        <w:tc>
          <w:tcPr>
            <w:tcW w:w="878" w:type="dxa"/>
            <w:tcBorders>
              <w:top w:val="nil"/>
              <w:left w:val="nil"/>
              <w:bottom w:val="nil"/>
              <w:right w:val="nil"/>
            </w:tcBorders>
          </w:tcPr>
          <w:p w14:paraId="0CC0EB33" w14:textId="77777777" w:rsidR="00987387" w:rsidRDefault="00D205D0">
            <w:pPr>
              <w:spacing w:after="0"/>
              <w:ind w:right="30"/>
              <w:jc w:val="right"/>
            </w:pPr>
            <w:r>
              <w:rPr>
                <w:rFonts w:ascii="Arial" w:eastAsia="Arial" w:hAnsi="Arial" w:cs="Arial"/>
                <w:sz w:val="19"/>
              </w:rPr>
              <w:t>0.5542</w:t>
            </w:r>
          </w:p>
        </w:tc>
      </w:tr>
      <w:tr w:rsidR="00987387" w14:paraId="6B5F32B1" w14:textId="77777777">
        <w:trPr>
          <w:trHeight w:val="222"/>
        </w:trPr>
        <w:tc>
          <w:tcPr>
            <w:tcW w:w="2028" w:type="dxa"/>
            <w:tcBorders>
              <w:top w:val="nil"/>
              <w:left w:val="nil"/>
              <w:bottom w:val="double" w:sz="5" w:space="0" w:color="000000"/>
              <w:right w:val="nil"/>
            </w:tcBorders>
          </w:tcPr>
          <w:p w14:paraId="3EF0D695" w14:textId="77777777" w:rsidR="00987387" w:rsidRDefault="00D205D0">
            <w:pPr>
              <w:spacing w:after="0"/>
              <w:ind w:right="91"/>
              <w:jc w:val="center"/>
            </w:pPr>
            <w:r>
              <w:rPr>
                <w:rFonts w:ascii="Arial" w:eastAsia="Arial" w:hAnsi="Arial" w:cs="Arial"/>
                <w:sz w:val="19"/>
              </w:rPr>
              <w:t xml:space="preserve">@TREND(1988) </w:t>
            </w:r>
          </w:p>
        </w:tc>
        <w:tc>
          <w:tcPr>
            <w:tcW w:w="3203" w:type="dxa"/>
            <w:tcBorders>
              <w:top w:val="nil"/>
              <w:left w:val="nil"/>
              <w:bottom w:val="double" w:sz="5" w:space="0" w:color="000000"/>
              <w:right w:val="nil"/>
            </w:tcBorders>
          </w:tcPr>
          <w:p w14:paraId="3864F99B" w14:textId="77777777" w:rsidR="00987387" w:rsidRDefault="00D205D0">
            <w:pPr>
              <w:tabs>
                <w:tab w:val="center" w:pos="1619"/>
                <w:tab w:val="right" w:pos="3203"/>
              </w:tabs>
              <w:spacing w:after="0"/>
            </w:pPr>
            <w:r>
              <w:rPr>
                <w:rFonts w:ascii="Arial" w:eastAsia="Arial" w:hAnsi="Arial" w:cs="Arial"/>
                <w:sz w:val="19"/>
              </w:rPr>
              <w:t>1917.999</w:t>
            </w:r>
            <w:r>
              <w:rPr>
                <w:rFonts w:ascii="Arial" w:eastAsia="Arial" w:hAnsi="Arial" w:cs="Arial"/>
                <w:sz w:val="19"/>
              </w:rPr>
              <w:tab/>
              <w:t>632.9459</w:t>
            </w:r>
            <w:r>
              <w:rPr>
                <w:rFonts w:ascii="Arial" w:eastAsia="Arial" w:hAnsi="Arial" w:cs="Arial"/>
                <w:sz w:val="19"/>
              </w:rPr>
              <w:tab/>
              <w:t>3.030274</w:t>
            </w:r>
          </w:p>
        </w:tc>
        <w:tc>
          <w:tcPr>
            <w:tcW w:w="878" w:type="dxa"/>
            <w:tcBorders>
              <w:top w:val="nil"/>
              <w:left w:val="nil"/>
              <w:bottom w:val="double" w:sz="5" w:space="0" w:color="000000"/>
              <w:right w:val="nil"/>
            </w:tcBorders>
          </w:tcPr>
          <w:p w14:paraId="14C8833B" w14:textId="77777777" w:rsidR="00987387" w:rsidRDefault="00D205D0">
            <w:pPr>
              <w:spacing w:after="0"/>
              <w:ind w:right="30"/>
              <w:jc w:val="right"/>
            </w:pPr>
            <w:r>
              <w:rPr>
                <w:rFonts w:ascii="Arial" w:eastAsia="Arial" w:hAnsi="Arial" w:cs="Arial"/>
                <w:sz w:val="19"/>
              </w:rPr>
              <w:t>0.0097</w:t>
            </w:r>
          </w:p>
        </w:tc>
      </w:tr>
      <w:tr w:rsidR="00987387" w14:paraId="428D035B" w14:textId="77777777">
        <w:trPr>
          <w:trHeight w:val="291"/>
        </w:trPr>
        <w:tc>
          <w:tcPr>
            <w:tcW w:w="2028" w:type="dxa"/>
            <w:tcBorders>
              <w:top w:val="double" w:sz="5" w:space="0" w:color="000000"/>
              <w:left w:val="nil"/>
              <w:bottom w:val="nil"/>
              <w:right w:val="nil"/>
            </w:tcBorders>
          </w:tcPr>
          <w:p w14:paraId="3E289C59" w14:textId="77777777" w:rsidR="00987387" w:rsidRDefault="00D205D0">
            <w:pPr>
              <w:spacing w:after="0"/>
              <w:ind w:left="42"/>
            </w:pPr>
            <w:r>
              <w:rPr>
                <w:rFonts w:ascii="Arial" w:eastAsia="Arial" w:hAnsi="Arial" w:cs="Arial"/>
                <w:sz w:val="19"/>
              </w:rPr>
              <w:t xml:space="preserve">R-squared </w:t>
            </w:r>
          </w:p>
        </w:tc>
        <w:tc>
          <w:tcPr>
            <w:tcW w:w="3203" w:type="dxa"/>
            <w:tcBorders>
              <w:top w:val="double" w:sz="5" w:space="0" w:color="000000"/>
              <w:left w:val="nil"/>
              <w:bottom w:val="nil"/>
              <w:right w:val="nil"/>
            </w:tcBorders>
          </w:tcPr>
          <w:p w14:paraId="3702D979" w14:textId="77777777" w:rsidR="00987387" w:rsidRDefault="00D205D0">
            <w:pPr>
              <w:spacing w:after="0"/>
              <w:ind w:left="104"/>
            </w:pPr>
            <w:r>
              <w:rPr>
                <w:rFonts w:ascii="Arial" w:eastAsia="Arial" w:hAnsi="Arial" w:cs="Arial"/>
                <w:sz w:val="19"/>
              </w:rPr>
              <w:t>0.493687   Mean dependent var</w:t>
            </w:r>
          </w:p>
        </w:tc>
        <w:tc>
          <w:tcPr>
            <w:tcW w:w="878" w:type="dxa"/>
            <w:tcBorders>
              <w:top w:val="double" w:sz="5" w:space="0" w:color="000000"/>
              <w:left w:val="nil"/>
              <w:bottom w:val="nil"/>
              <w:right w:val="nil"/>
            </w:tcBorders>
          </w:tcPr>
          <w:p w14:paraId="035DDA51" w14:textId="77777777" w:rsidR="00987387" w:rsidRDefault="00D205D0">
            <w:pPr>
              <w:spacing w:after="0"/>
              <w:ind w:left="65"/>
              <w:jc w:val="both"/>
            </w:pPr>
            <w:r>
              <w:rPr>
                <w:rFonts w:ascii="Arial" w:eastAsia="Arial" w:hAnsi="Arial" w:cs="Arial"/>
                <w:sz w:val="19"/>
              </w:rPr>
              <w:t>1397.812</w:t>
            </w:r>
          </w:p>
        </w:tc>
      </w:tr>
      <w:tr w:rsidR="00987387" w14:paraId="01EF4323" w14:textId="77777777">
        <w:trPr>
          <w:trHeight w:val="216"/>
        </w:trPr>
        <w:tc>
          <w:tcPr>
            <w:tcW w:w="2028" w:type="dxa"/>
            <w:tcBorders>
              <w:top w:val="nil"/>
              <w:left w:val="nil"/>
              <w:bottom w:val="nil"/>
              <w:right w:val="nil"/>
            </w:tcBorders>
          </w:tcPr>
          <w:p w14:paraId="36C6A129" w14:textId="77777777" w:rsidR="00987387" w:rsidRDefault="00D205D0">
            <w:pPr>
              <w:spacing w:after="0"/>
              <w:ind w:left="42"/>
            </w:pPr>
            <w:r>
              <w:rPr>
                <w:rFonts w:ascii="Arial" w:eastAsia="Arial" w:hAnsi="Arial" w:cs="Arial"/>
                <w:sz w:val="19"/>
              </w:rPr>
              <w:t xml:space="preserve">Adjusted R-squared </w:t>
            </w:r>
          </w:p>
        </w:tc>
        <w:tc>
          <w:tcPr>
            <w:tcW w:w="3203" w:type="dxa"/>
            <w:tcBorders>
              <w:top w:val="nil"/>
              <w:left w:val="nil"/>
              <w:bottom w:val="nil"/>
              <w:right w:val="nil"/>
            </w:tcBorders>
          </w:tcPr>
          <w:p w14:paraId="7D217955" w14:textId="77777777" w:rsidR="00987387" w:rsidRDefault="00D205D0">
            <w:pPr>
              <w:spacing w:after="0"/>
              <w:ind w:left="104"/>
            </w:pPr>
            <w:r>
              <w:rPr>
                <w:rFonts w:ascii="Arial" w:eastAsia="Arial" w:hAnsi="Arial" w:cs="Arial"/>
                <w:sz w:val="19"/>
              </w:rPr>
              <w:t xml:space="preserve">0.415793    S.D. dependent var </w:t>
            </w:r>
          </w:p>
        </w:tc>
        <w:tc>
          <w:tcPr>
            <w:tcW w:w="878" w:type="dxa"/>
            <w:tcBorders>
              <w:top w:val="nil"/>
              <w:left w:val="nil"/>
              <w:bottom w:val="nil"/>
              <w:right w:val="nil"/>
            </w:tcBorders>
          </w:tcPr>
          <w:p w14:paraId="0838B11C" w14:textId="77777777" w:rsidR="00987387" w:rsidRDefault="00D205D0">
            <w:pPr>
              <w:spacing w:after="0"/>
              <w:ind w:left="64"/>
              <w:jc w:val="both"/>
            </w:pPr>
            <w:r>
              <w:rPr>
                <w:rFonts w:ascii="Arial" w:eastAsia="Arial" w:hAnsi="Arial" w:cs="Arial"/>
                <w:sz w:val="19"/>
              </w:rPr>
              <w:t>8605.228</w:t>
            </w:r>
          </w:p>
        </w:tc>
      </w:tr>
      <w:tr w:rsidR="00987387" w14:paraId="5F68FFB2" w14:textId="77777777">
        <w:trPr>
          <w:trHeight w:val="217"/>
        </w:trPr>
        <w:tc>
          <w:tcPr>
            <w:tcW w:w="2028" w:type="dxa"/>
            <w:tcBorders>
              <w:top w:val="nil"/>
              <w:left w:val="nil"/>
              <w:bottom w:val="nil"/>
              <w:right w:val="nil"/>
            </w:tcBorders>
          </w:tcPr>
          <w:p w14:paraId="52EF3F86" w14:textId="77777777" w:rsidR="00987387" w:rsidRDefault="00D205D0">
            <w:pPr>
              <w:spacing w:after="0"/>
              <w:ind w:left="42"/>
            </w:pPr>
            <w:r>
              <w:rPr>
                <w:rFonts w:ascii="Arial" w:eastAsia="Arial" w:hAnsi="Arial" w:cs="Arial"/>
                <w:sz w:val="19"/>
              </w:rPr>
              <w:t xml:space="preserve">S.E. of regression </w:t>
            </w:r>
          </w:p>
        </w:tc>
        <w:tc>
          <w:tcPr>
            <w:tcW w:w="3203" w:type="dxa"/>
            <w:tcBorders>
              <w:top w:val="nil"/>
              <w:left w:val="nil"/>
              <w:bottom w:val="nil"/>
              <w:right w:val="nil"/>
            </w:tcBorders>
          </w:tcPr>
          <w:p w14:paraId="3F64DF29" w14:textId="77777777" w:rsidR="00987387" w:rsidRDefault="00D205D0">
            <w:pPr>
              <w:spacing w:after="0"/>
              <w:ind w:left="105"/>
            </w:pPr>
            <w:r>
              <w:rPr>
                <w:rFonts w:ascii="Arial" w:eastAsia="Arial" w:hAnsi="Arial" w:cs="Arial"/>
                <w:sz w:val="19"/>
              </w:rPr>
              <w:t xml:space="preserve">6577.273    Akaike info criterion </w:t>
            </w:r>
          </w:p>
        </w:tc>
        <w:tc>
          <w:tcPr>
            <w:tcW w:w="878" w:type="dxa"/>
            <w:tcBorders>
              <w:top w:val="nil"/>
              <w:left w:val="nil"/>
              <w:bottom w:val="nil"/>
              <w:right w:val="nil"/>
            </w:tcBorders>
          </w:tcPr>
          <w:p w14:paraId="1BD1EC75" w14:textId="77777777" w:rsidR="00987387" w:rsidRDefault="00D205D0">
            <w:pPr>
              <w:spacing w:after="0"/>
              <w:ind w:left="66"/>
              <w:jc w:val="both"/>
            </w:pPr>
            <w:r>
              <w:rPr>
                <w:rFonts w:ascii="Arial" w:eastAsia="Arial" w:hAnsi="Arial" w:cs="Arial"/>
                <w:sz w:val="19"/>
              </w:rPr>
              <w:t>20.58799</w:t>
            </w:r>
          </w:p>
        </w:tc>
      </w:tr>
      <w:tr w:rsidR="00987387" w14:paraId="7063669F" w14:textId="77777777">
        <w:trPr>
          <w:trHeight w:val="216"/>
        </w:trPr>
        <w:tc>
          <w:tcPr>
            <w:tcW w:w="2028" w:type="dxa"/>
            <w:tcBorders>
              <w:top w:val="nil"/>
              <w:left w:val="nil"/>
              <w:bottom w:val="nil"/>
              <w:right w:val="nil"/>
            </w:tcBorders>
          </w:tcPr>
          <w:p w14:paraId="5A263C89" w14:textId="77777777" w:rsidR="00987387" w:rsidRDefault="00D205D0">
            <w:pPr>
              <w:spacing w:after="0"/>
              <w:ind w:left="42"/>
            </w:pPr>
            <w:r>
              <w:rPr>
                <w:rFonts w:ascii="Arial" w:eastAsia="Arial" w:hAnsi="Arial" w:cs="Arial"/>
                <w:sz w:val="19"/>
              </w:rPr>
              <w:t>Sum squared resid</w:t>
            </w:r>
          </w:p>
        </w:tc>
        <w:tc>
          <w:tcPr>
            <w:tcW w:w="3203" w:type="dxa"/>
            <w:tcBorders>
              <w:top w:val="nil"/>
              <w:left w:val="nil"/>
              <w:bottom w:val="nil"/>
              <w:right w:val="nil"/>
            </w:tcBorders>
          </w:tcPr>
          <w:p w14:paraId="07ED2AB1" w14:textId="77777777" w:rsidR="00987387" w:rsidRDefault="00D205D0">
            <w:pPr>
              <w:spacing w:after="0"/>
              <w:ind w:left="78"/>
            </w:pPr>
            <w:r>
              <w:rPr>
                <w:rFonts w:ascii="Arial" w:eastAsia="Arial" w:hAnsi="Arial" w:cs="Arial"/>
                <w:sz w:val="19"/>
              </w:rPr>
              <w:t>5.62E+08   Schwarz criterion</w:t>
            </w:r>
          </w:p>
        </w:tc>
        <w:tc>
          <w:tcPr>
            <w:tcW w:w="878" w:type="dxa"/>
            <w:tcBorders>
              <w:top w:val="nil"/>
              <w:left w:val="nil"/>
              <w:bottom w:val="nil"/>
              <w:right w:val="nil"/>
            </w:tcBorders>
          </w:tcPr>
          <w:p w14:paraId="308B7064" w14:textId="77777777" w:rsidR="00987387" w:rsidRDefault="00D205D0">
            <w:pPr>
              <w:spacing w:after="0"/>
              <w:ind w:left="64"/>
              <w:jc w:val="both"/>
            </w:pPr>
            <w:r>
              <w:rPr>
                <w:rFonts w:ascii="Arial" w:eastAsia="Arial" w:hAnsi="Arial" w:cs="Arial"/>
                <w:sz w:val="19"/>
              </w:rPr>
              <w:t>20.73285</w:t>
            </w:r>
          </w:p>
        </w:tc>
      </w:tr>
      <w:tr w:rsidR="00987387" w14:paraId="57346058" w14:textId="77777777">
        <w:trPr>
          <w:trHeight w:val="216"/>
        </w:trPr>
        <w:tc>
          <w:tcPr>
            <w:tcW w:w="2028" w:type="dxa"/>
            <w:tcBorders>
              <w:top w:val="nil"/>
              <w:left w:val="nil"/>
              <w:bottom w:val="nil"/>
              <w:right w:val="nil"/>
            </w:tcBorders>
          </w:tcPr>
          <w:p w14:paraId="3064C7BE" w14:textId="77777777" w:rsidR="00987387" w:rsidRDefault="00D205D0">
            <w:pPr>
              <w:spacing w:after="0"/>
              <w:ind w:left="42"/>
            </w:pPr>
            <w:r>
              <w:rPr>
                <w:rFonts w:ascii="Arial" w:eastAsia="Arial" w:hAnsi="Arial" w:cs="Arial"/>
                <w:sz w:val="19"/>
              </w:rPr>
              <w:t xml:space="preserve">Log likelihood </w:t>
            </w:r>
          </w:p>
        </w:tc>
        <w:tc>
          <w:tcPr>
            <w:tcW w:w="3203" w:type="dxa"/>
            <w:tcBorders>
              <w:top w:val="nil"/>
              <w:left w:val="nil"/>
              <w:bottom w:val="nil"/>
              <w:right w:val="nil"/>
            </w:tcBorders>
          </w:tcPr>
          <w:p w14:paraId="254F7FBE" w14:textId="77777777" w:rsidR="00987387" w:rsidRDefault="00D205D0">
            <w:pPr>
              <w:spacing w:after="0"/>
              <w:ind w:left="41"/>
            </w:pPr>
            <w:r>
              <w:rPr>
                <w:rFonts w:ascii="Arial" w:eastAsia="Arial" w:hAnsi="Arial" w:cs="Arial"/>
                <w:sz w:val="19"/>
              </w:rPr>
              <w:t xml:space="preserve">-161.7039    F-statistic </w:t>
            </w:r>
          </w:p>
        </w:tc>
        <w:tc>
          <w:tcPr>
            <w:tcW w:w="878" w:type="dxa"/>
            <w:tcBorders>
              <w:top w:val="nil"/>
              <w:left w:val="nil"/>
              <w:bottom w:val="nil"/>
              <w:right w:val="nil"/>
            </w:tcBorders>
          </w:tcPr>
          <w:p w14:paraId="75E46CF1" w14:textId="77777777" w:rsidR="00987387" w:rsidRDefault="00D205D0">
            <w:pPr>
              <w:spacing w:after="0"/>
              <w:ind w:left="65"/>
              <w:jc w:val="both"/>
            </w:pPr>
            <w:r>
              <w:rPr>
                <w:rFonts w:ascii="Arial" w:eastAsia="Arial" w:hAnsi="Arial" w:cs="Arial"/>
                <w:sz w:val="19"/>
              </w:rPr>
              <w:t>6.337908</w:t>
            </w:r>
          </w:p>
        </w:tc>
      </w:tr>
      <w:tr w:rsidR="00987387" w14:paraId="5D6494F0" w14:textId="77777777">
        <w:trPr>
          <w:trHeight w:val="237"/>
        </w:trPr>
        <w:tc>
          <w:tcPr>
            <w:tcW w:w="2028" w:type="dxa"/>
            <w:tcBorders>
              <w:top w:val="nil"/>
              <w:left w:val="nil"/>
              <w:bottom w:val="single" w:sz="6" w:space="0" w:color="000000"/>
              <w:right w:val="nil"/>
            </w:tcBorders>
          </w:tcPr>
          <w:p w14:paraId="0F61077C" w14:textId="77777777" w:rsidR="00987387" w:rsidRDefault="00D205D0">
            <w:pPr>
              <w:spacing w:after="0"/>
              <w:ind w:left="42"/>
            </w:pPr>
            <w:r>
              <w:rPr>
                <w:rFonts w:ascii="Arial" w:eastAsia="Arial" w:hAnsi="Arial" w:cs="Arial"/>
                <w:sz w:val="19"/>
                <w:u w:val="single" w:color="000000"/>
              </w:rPr>
              <w:t xml:space="preserve">Durbin-Watson stat </w:t>
            </w:r>
          </w:p>
        </w:tc>
        <w:tc>
          <w:tcPr>
            <w:tcW w:w="3203" w:type="dxa"/>
            <w:tcBorders>
              <w:top w:val="nil"/>
              <w:left w:val="nil"/>
              <w:bottom w:val="single" w:sz="6" w:space="0" w:color="000000"/>
              <w:right w:val="nil"/>
            </w:tcBorders>
          </w:tcPr>
          <w:p w14:paraId="1868C8A9" w14:textId="77777777" w:rsidR="00987387" w:rsidRDefault="00D205D0">
            <w:pPr>
              <w:spacing w:after="0"/>
              <w:ind w:left="105"/>
            </w:pPr>
            <w:r>
              <w:rPr>
                <w:rFonts w:ascii="Arial" w:eastAsia="Arial" w:hAnsi="Arial" w:cs="Arial"/>
                <w:sz w:val="19"/>
                <w:u w:val="single" w:color="000000"/>
              </w:rPr>
              <w:t xml:space="preserve">1.996220    Prob(F-statistic) </w:t>
            </w:r>
          </w:p>
        </w:tc>
        <w:tc>
          <w:tcPr>
            <w:tcW w:w="878" w:type="dxa"/>
            <w:tcBorders>
              <w:top w:val="nil"/>
              <w:left w:val="nil"/>
              <w:bottom w:val="single" w:sz="6" w:space="0" w:color="000000"/>
              <w:right w:val="nil"/>
            </w:tcBorders>
          </w:tcPr>
          <w:p w14:paraId="06E6C01C" w14:textId="77777777" w:rsidR="00987387" w:rsidRDefault="00D205D0">
            <w:pPr>
              <w:spacing w:after="0"/>
              <w:ind w:left="65"/>
              <w:jc w:val="both"/>
            </w:pPr>
            <w:r>
              <w:rPr>
                <w:rFonts w:ascii="Arial" w:eastAsia="Arial" w:hAnsi="Arial" w:cs="Arial"/>
                <w:sz w:val="19"/>
                <w:u w:val="single" w:color="000000"/>
              </w:rPr>
              <w:t>0.011987</w:t>
            </w:r>
          </w:p>
        </w:tc>
      </w:tr>
    </w:tbl>
    <w:p w14:paraId="76B29FD0" w14:textId="77777777" w:rsidR="00987387" w:rsidRDefault="00D205D0">
      <w:pPr>
        <w:spacing w:after="236"/>
        <w:ind w:right="25"/>
      </w:pPr>
      <w:r>
        <w:rPr>
          <w:rFonts w:ascii="Times New Roman" w:eastAsia="Times New Roman" w:hAnsi="Times New Roman" w:cs="Times New Roman"/>
          <w:b/>
          <w:sz w:val="23"/>
        </w:rPr>
        <w:t xml:space="preserve"> </w:t>
      </w:r>
    </w:p>
    <w:p w14:paraId="3DA9EC98" w14:textId="77777777" w:rsidR="00987387" w:rsidRDefault="00D205D0">
      <w:pPr>
        <w:spacing w:after="237"/>
      </w:pPr>
      <w:r>
        <w:rPr>
          <w:rFonts w:ascii="Times New Roman" w:eastAsia="Times New Roman" w:hAnsi="Times New Roman" w:cs="Times New Roman"/>
          <w:b/>
          <w:sz w:val="23"/>
        </w:rPr>
        <w:t xml:space="preserve"> </w:t>
      </w:r>
    </w:p>
    <w:p w14:paraId="3AE64AC7" w14:textId="77777777" w:rsidR="00987387" w:rsidRDefault="00D205D0">
      <w:pPr>
        <w:spacing w:after="237"/>
      </w:pPr>
      <w:r>
        <w:rPr>
          <w:rFonts w:ascii="Times New Roman" w:eastAsia="Times New Roman" w:hAnsi="Times New Roman" w:cs="Times New Roman"/>
          <w:b/>
          <w:sz w:val="23"/>
        </w:rPr>
        <w:t xml:space="preserve"> </w:t>
      </w:r>
    </w:p>
    <w:p w14:paraId="2FCF79AE" w14:textId="77777777" w:rsidR="00987387" w:rsidRDefault="00D205D0">
      <w:pPr>
        <w:spacing w:after="237"/>
      </w:pPr>
      <w:r>
        <w:rPr>
          <w:rFonts w:ascii="Times New Roman" w:eastAsia="Times New Roman" w:hAnsi="Times New Roman" w:cs="Times New Roman"/>
          <w:b/>
          <w:sz w:val="23"/>
        </w:rPr>
        <w:t xml:space="preserve"> </w:t>
      </w:r>
    </w:p>
    <w:p w14:paraId="457BC354" w14:textId="77777777" w:rsidR="00987387" w:rsidRDefault="00D205D0">
      <w:pPr>
        <w:spacing w:after="236"/>
      </w:pPr>
      <w:r>
        <w:rPr>
          <w:rFonts w:ascii="Times New Roman" w:eastAsia="Times New Roman" w:hAnsi="Times New Roman" w:cs="Times New Roman"/>
          <w:b/>
          <w:sz w:val="23"/>
        </w:rPr>
        <w:t xml:space="preserve"> </w:t>
      </w:r>
    </w:p>
    <w:p w14:paraId="3801536B" w14:textId="77777777" w:rsidR="00987387" w:rsidRDefault="00D205D0">
      <w:pPr>
        <w:spacing w:after="237"/>
      </w:pPr>
      <w:r>
        <w:rPr>
          <w:rFonts w:ascii="Times New Roman" w:eastAsia="Times New Roman" w:hAnsi="Times New Roman" w:cs="Times New Roman"/>
          <w:b/>
          <w:sz w:val="23"/>
        </w:rPr>
        <w:t xml:space="preserve"> </w:t>
      </w:r>
    </w:p>
    <w:p w14:paraId="25EA0AE9" w14:textId="77777777" w:rsidR="00987387" w:rsidRDefault="00D205D0">
      <w:pPr>
        <w:spacing w:after="0"/>
      </w:pPr>
      <w:r>
        <w:rPr>
          <w:rFonts w:ascii="Times New Roman" w:eastAsia="Times New Roman" w:hAnsi="Times New Roman" w:cs="Times New Roman"/>
          <w:b/>
          <w:sz w:val="23"/>
        </w:rPr>
        <w:t xml:space="preserve"> </w:t>
      </w:r>
    </w:p>
    <w:p w14:paraId="1EB15AB9" w14:textId="77777777" w:rsidR="00987387" w:rsidRDefault="00987387">
      <w:pPr>
        <w:sectPr w:rsidR="00987387">
          <w:headerReference w:type="even" r:id="rId33"/>
          <w:headerReference w:type="default" r:id="rId34"/>
          <w:footerReference w:type="even" r:id="rId35"/>
          <w:footerReference w:type="default" r:id="rId36"/>
          <w:headerReference w:type="first" r:id="rId37"/>
          <w:footerReference w:type="first" r:id="rId38"/>
          <w:pgSz w:w="12240" w:h="15840"/>
          <w:pgMar w:top="2151" w:right="2777" w:bottom="1592" w:left="2684" w:header="661" w:footer="720" w:gutter="0"/>
          <w:cols w:space="720"/>
          <w:titlePg/>
        </w:sectPr>
      </w:pPr>
    </w:p>
    <w:p w14:paraId="14F22907" w14:textId="77777777" w:rsidR="00987387" w:rsidRDefault="00D205D0">
      <w:pPr>
        <w:pStyle w:val="Heading2"/>
        <w:spacing w:line="357" w:lineRule="auto"/>
        <w:ind w:left="1334" w:right="224"/>
      </w:pPr>
      <w:r>
        <w:t xml:space="preserve">Hasil Estimasi Uji Derajat Second Difference  dengan Nilai Kritis MacKinnon 10% </w:t>
      </w:r>
    </w:p>
    <w:p w14:paraId="291C9F67" w14:textId="77777777" w:rsidR="00987387" w:rsidRDefault="00D205D0">
      <w:pPr>
        <w:spacing w:after="238"/>
      </w:pPr>
      <w:r>
        <w:rPr>
          <w:rFonts w:ascii="Times New Roman" w:eastAsia="Times New Roman" w:hAnsi="Times New Roman" w:cs="Times New Roman"/>
          <w:b/>
          <w:sz w:val="23"/>
        </w:rPr>
        <w:t xml:space="preserve"> </w:t>
      </w:r>
    </w:p>
    <w:p w14:paraId="4A1BEC30" w14:textId="77777777" w:rsidR="00987387" w:rsidRDefault="00D205D0">
      <w:pPr>
        <w:pStyle w:val="Heading3"/>
        <w:spacing w:after="207"/>
        <w:ind w:left="350" w:right="0"/>
      </w:pPr>
      <w:r>
        <w:rPr>
          <w:rFonts w:ascii="Wingdings" w:eastAsia="Wingdings" w:hAnsi="Wingdings" w:cs="Wingdings"/>
          <w:b w:val="0"/>
        </w:rPr>
        <w:t>9</w:t>
      </w:r>
      <w:r>
        <w:rPr>
          <w:rFonts w:ascii="Arial" w:eastAsia="Arial" w:hAnsi="Arial" w:cs="Arial"/>
          <w:b w:val="0"/>
        </w:rPr>
        <w:t xml:space="preserve"> </w:t>
      </w:r>
      <w:r>
        <w:t>Variabel Pengeluaran Konsumsi (Y)</w:t>
      </w:r>
      <w:r>
        <w:rPr>
          <w:b w:val="0"/>
        </w:rPr>
        <w:t xml:space="preserve"> </w:t>
      </w:r>
    </w:p>
    <w:p w14:paraId="2C40C900" w14:textId="77777777" w:rsidR="00987387" w:rsidRDefault="00D205D0">
      <w:pPr>
        <w:spacing w:after="4" w:line="248" w:lineRule="auto"/>
        <w:ind w:left="683" w:hanging="10"/>
      </w:pPr>
      <w:r>
        <w:rPr>
          <w:rFonts w:ascii="Arial" w:eastAsia="Arial" w:hAnsi="Arial" w:cs="Arial"/>
          <w:sz w:val="19"/>
        </w:rPr>
        <w:t xml:space="preserve">Null Hypothesis: D(Y,2) has a unit root </w:t>
      </w:r>
    </w:p>
    <w:p w14:paraId="4C6BDD7D" w14:textId="77777777" w:rsidR="00987387" w:rsidRDefault="00D205D0">
      <w:pPr>
        <w:spacing w:after="4" w:line="248" w:lineRule="auto"/>
        <w:ind w:left="683" w:hanging="10"/>
      </w:pPr>
      <w:r>
        <w:rPr>
          <w:rFonts w:ascii="Arial" w:eastAsia="Arial" w:hAnsi="Arial" w:cs="Arial"/>
          <w:sz w:val="19"/>
        </w:rPr>
        <w:t xml:space="preserve">Exogenous: Constant, Linear Trend </w:t>
      </w:r>
    </w:p>
    <w:p w14:paraId="611CF21A" w14:textId="77777777" w:rsidR="00987387" w:rsidRDefault="00D205D0">
      <w:pPr>
        <w:spacing w:after="71" w:line="248" w:lineRule="auto"/>
        <w:ind w:left="683" w:hanging="10"/>
      </w:pPr>
      <w:r>
        <w:rPr>
          <w:rFonts w:ascii="Arial" w:eastAsia="Arial" w:hAnsi="Arial" w:cs="Arial"/>
          <w:sz w:val="19"/>
        </w:rPr>
        <w:t>Bandwidth</w:t>
      </w:r>
      <w:r>
        <w:rPr>
          <w:rFonts w:ascii="Arial" w:eastAsia="Arial" w:hAnsi="Arial" w:cs="Arial"/>
          <w:sz w:val="19"/>
        </w:rPr>
        <w:t xml:space="preserve">: 3 (Newey-West using Bartlett kernel) </w:t>
      </w:r>
    </w:p>
    <w:p w14:paraId="2E80CCA7" w14:textId="77777777" w:rsidR="00987387" w:rsidRDefault="00D205D0">
      <w:pPr>
        <w:tabs>
          <w:tab w:val="center" w:pos="1613"/>
          <w:tab w:val="center" w:pos="3079"/>
          <w:tab w:val="center" w:pos="4151"/>
          <w:tab w:val="center" w:pos="5273"/>
          <w:tab w:val="right" w:pos="6779"/>
        </w:tabs>
        <w:spacing w:after="62"/>
      </w:pPr>
      <w:r>
        <w:tab/>
      </w: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Adj. t-Stat </w:t>
      </w:r>
      <w:r>
        <w:rPr>
          <w:rFonts w:ascii="Arial" w:eastAsia="Arial" w:hAnsi="Arial" w:cs="Arial"/>
          <w:sz w:val="19"/>
        </w:rPr>
        <w:tab/>
        <w:t xml:space="preserve">  Prob.* </w:t>
      </w:r>
    </w:p>
    <w:p w14:paraId="1E37EA27" w14:textId="77777777" w:rsidR="00987387" w:rsidRDefault="00D205D0">
      <w:pPr>
        <w:tabs>
          <w:tab w:val="center" w:pos="1815"/>
          <w:tab w:val="center" w:pos="5272"/>
          <w:tab w:val="right" w:pos="6779"/>
        </w:tabs>
        <w:spacing w:after="4" w:line="248" w:lineRule="auto"/>
      </w:pPr>
      <w:r>
        <w:rPr>
          <w:noProof/>
        </w:rPr>
        <mc:AlternateContent>
          <mc:Choice Requires="wpg">
            <w:drawing>
              <wp:anchor distT="0" distB="0" distL="114300" distR="114300" simplePos="0" relativeHeight="251699200" behindDoc="1" locked="0" layoutInCell="1" allowOverlap="1" wp14:anchorId="19113348" wp14:editId="43E91C9C">
                <wp:simplePos x="0" y="0"/>
                <wp:positionH relativeFrom="column">
                  <wp:posOffset>417576</wp:posOffset>
                </wp:positionH>
                <wp:positionV relativeFrom="paragraph">
                  <wp:posOffset>-230034</wp:posOffset>
                </wp:positionV>
                <wp:extent cx="3870960" cy="385572"/>
                <wp:effectExtent l="0" t="0" r="0" b="0"/>
                <wp:wrapNone/>
                <wp:docPr id="151224" name="Group 151224"/>
                <wp:cNvGraphicFramePr/>
                <a:graphic xmlns:a="http://schemas.openxmlformats.org/drawingml/2006/main">
                  <a:graphicData uri="http://schemas.microsoft.com/office/word/2010/wordprocessingGroup">
                    <wpg:wgp>
                      <wpg:cNvGrpSpPr/>
                      <wpg:grpSpPr>
                        <a:xfrm>
                          <a:off x="0" y="0"/>
                          <a:ext cx="3870960" cy="385572"/>
                          <a:chOff x="0" y="0"/>
                          <a:chExt cx="3870960" cy="385572"/>
                        </a:xfrm>
                      </wpg:grpSpPr>
                      <wps:wsp>
                        <wps:cNvPr id="172945" name="Shape 172945"/>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46" name="Shape 172946"/>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47" name="Shape 172947"/>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48" name="Shape 172948"/>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49" name="Shape 172949"/>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50" name="Shape 172950"/>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51" name="Shape 172951"/>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52" name="Shape 172952"/>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53" name="Shape 172953"/>
                        <wps:cNvSpPr/>
                        <wps:spPr>
                          <a:xfrm>
                            <a:off x="1911096"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54" name="Shape 172954"/>
                        <wps:cNvSpPr/>
                        <wps:spPr>
                          <a:xfrm>
                            <a:off x="1911096"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55" name="Shape 172955"/>
                        <wps:cNvSpPr/>
                        <wps:spPr>
                          <a:xfrm>
                            <a:off x="257403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56" name="Shape 172956"/>
                        <wps:cNvSpPr/>
                        <wps:spPr>
                          <a:xfrm>
                            <a:off x="257403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57" name="Shape 172957"/>
                        <wps:cNvSpPr/>
                        <wps:spPr>
                          <a:xfrm>
                            <a:off x="2623566"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58" name="Shape 172958"/>
                        <wps:cNvSpPr/>
                        <wps:spPr>
                          <a:xfrm>
                            <a:off x="2623566"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59" name="Shape 172959"/>
                        <wps:cNvSpPr/>
                        <wps:spPr>
                          <a:xfrm>
                            <a:off x="328803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60" name="Shape 172960"/>
                        <wps:cNvSpPr/>
                        <wps:spPr>
                          <a:xfrm>
                            <a:off x="328803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61" name="Shape 172961"/>
                        <wps:cNvSpPr/>
                        <wps:spPr>
                          <a:xfrm>
                            <a:off x="333756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62" name="Shape 172962"/>
                        <wps:cNvSpPr/>
                        <wps:spPr>
                          <a:xfrm>
                            <a:off x="3337560"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63" name="Shape 172963"/>
                        <wps:cNvSpPr/>
                        <wps:spPr>
                          <a:xfrm>
                            <a:off x="0" y="188214"/>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64" name="Shape 172964"/>
                        <wps:cNvSpPr/>
                        <wps:spPr>
                          <a:xfrm>
                            <a:off x="0" y="204978"/>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65" name="Shape 172965"/>
                        <wps:cNvSpPr/>
                        <wps:spPr>
                          <a:xfrm>
                            <a:off x="12138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66" name="Shape 172966"/>
                        <wps:cNvSpPr/>
                        <wps:spPr>
                          <a:xfrm>
                            <a:off x="12138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67" name="Shape 172967"/>
                        <wps:cNvSpPr/>
                        <wps:spPr>
                          <a:xfrm>
                            <a:off x="1263396" y="188214"/>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68" name="Shape 172968"/>
                        <wps:cNvSpPr/>
                        <wps:spPr>
                          <a:xfrm>
                            <a:off x="1263396" y="204978"/>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69" name="Shape 172969"/>
                        <wps:cNvSpPr/>
                        <wps:spPr>
                          <a:xfrm>
                            <a:off x="18615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70" name="Shape 172970"/>
                        <wps:cNvSpPr/>
                        <wps:spPr>
                          <a:xfrm>
                            <a:off x="18615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71" name="Shape 172971"/>
                        <wps:cNvSpPr/>
                        <wps:spPr>
                          <a:xfrm>
                            <a:off x="1911096" y="188214"/>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72" name="Shape 172972"/>
                        <wps:cNvSpPr/>
                        <wps:spPr>
                          <a:xfrm>
                            <a:off x="1911096" y="204978"/>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73" name="Shape 172973"/>
                        <wps:cNvSpPr/>
                        <wps:spPr>
                          <a:xfrm>
                            <a:off x="257403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74" name="Shape 172974"/>
                        <wps:cNvSpPr/>
                        <wps:spPr>
                          <a:xfrm>
                            <a:off x="257403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75" name="Shape 172975"/>
                        <wps:cNvSpPr/>
                        <wps:spPr>
                          <a:xfrm>
                            <a:off x="2623566" y="188214"/>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76" name="Shape 172976"/>
                        <wps:cNvSpPr/>
                        <wps:spPr>
                          <a:xfrm>
                            <a:off x="2623566" y="204978"/>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77" name="Shape 172977"/>
                        <wps:cNvSpPr/>
                        <wps:spPr>
                          <a:xfrm>
                            <a:off x="3288030"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78" name="Shape 172978"/>
                        <wps:cNvSpPr/>
                        <wps:spPr>
                          <a:xfrm>
                            <a:off x="3288030"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79" name="Shape 172979"/>
                        <wps:cNvSpPr/>
                        <wps:spPr>
                          <a:xfrm>
                            <a:off x="3337560" y="188214"/>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80" name="Shape 172980"/>
                        <wps:cNvSpPr/>
                        <wps:spPr>
                          <a:xfrm>
                            <a:off x="3337560" y="204978"/>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81" name="Shape 172981"/>
                        <wps:cNvSpPr/>
                        <wps:spPr>
                          <a:xfrm>
                            <a:off x="0" y="376428"/>
                            <a:ext cx="1870710" cy="9144"/>
                          </a:xfrm>
                          <a:custGeom>
                            <a:avLst/>
                            <a:gdLst/>
                            <a:ahLst/>
                            <a:cxnLst/>
                            <a:rect l="0" t="0" r="0" b="0"/>
                            <a:pathLst>
                              <a:path w="1870710" h="9144">
                                <a:moveTo>
                                  <a:pt x="0" y="0"/>
                                </a:moveTo>
                                <a:lnTo>
                                  <a:pt x="1870710" y="0"/>
                                </a:lnTo>
                                <a:lnTo>
                                  <a:pt x="18707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82" name="Shape 172982"/>
                        <wps:cNvSpPr/>
                        <wps:spPr>
                          <a:xfrm>
                            <a:off x="1870710" y="376428"/>
                            <a:ext cx="703326" cy="9144"/>
                          </a:xfrm>
                          <a:custGeom>
                            <a:avLst/>
                            <a:gdLst/>
                            <a:ahLst/>
                            <a:cxnLst/>
                            <a:rect l="0" t="0" r="0" b="0"/>
                            <a:pathLst>
                              <a:path w="703326" h="9144">
                                <a:moveTo>
                                  <a:pt x="0" y="0"/>
                                </a:moveTo>
                                <a:lnTo>
                                  <a:pt x="703326" y="0"/>
                                </a:lnTo>
                                <a:lnTo>
                                  <a:pt x="7033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224" style="width:304.8pt;height:30.36pt;position:absolute;z-index:-2147483616;mso-position-horizontal-relative:text;mso-position-horizontal:absolute;margin-left:32.88pt;mso-position-vertical-relative:text;margin-top:-18.113pt;" coordsize="38709,3855">
                <v:shape id="Shape 172983" style="position:absolute;width:12138;height:91;left:0;top:0;" coordsize="1213866,9144" path="m0,0l1213866,0l1213866,9144l0,9144l0,0">
                  <v:stroke weight="0pt" endcap="flat" joinstyle="miter" miterlimit="10" on="false" color="#000000" opacity="0"/>
                  <v:fill on="true" color="#000000"/>
                </v:shape>
                <v:shape id="Shape 172984" style="position:absolute;width:12138;height:91;left:0;top:175;" coordsize="1213866,9144" path="m0,0l1213866,0l1213866,9144l0,9144l0,0">
                  <v:stroke weight="0pt" endcap="flat" joinstyle="miter" miterlimit="10" on="false" color="#000000" opacity="0"/>
                  <v:fill on="true" color="#000000"/>
                </v:shape>
                <v:shape id="Shape 172985" style="position:absolute;width:495;height:91;left:12138;top:0;" coordsize="49530,9144" path="m0,0l49530,0l49530,9144l0,9144l0,0">
                  <v:stroke weight="0pt" endcap="flat" joinstyle="miter" miterlimit="10" on="false" color="#000000" opacity="0"/>
                  <v:fill on="true" color="#000000"/>
                </v:shape>
                <v:shape id="Shape 172986" style="position:absolute;width:495;height:91;left:12138;top:175;" coordsize="49530,9144" path="m0,0l49530,0l49530,9144l0,9144l0,0">
                  <v:stroke weight="0pt" endcap="flat" joinstyle="miter" miterlimit="10" on="false" color="#000000" opacity="0"/>
                  <v:fill on="true" color="#000000"/>
                </v:shape>
                <v:shape id="Shape 172987" style="position:absolute;width:5981;height:91;left:12633;top:0;" coordsize="598170,9144" path="m0,0l598170,0l598170,9144l0,9144l0,0">
                  <v:stroke weight="0pt" endcap="flat" joinstyle="miter" miterlimit="10" on="false" color="#000000" opacity="0"/>
                  <v:fill on="true" color="#000000"/>
                </v:shape>
                <v:shape id="Shape 172988" style="position:absolute;width:5981;height:91;left:12633;top:175;" coordsize="598170,9144" path="m0,0l598170,0l598170,9144l0,9144l0,0">
                  <v:stroke weight="0pt" endcap="flat" joinstyle="miter" miterlimit="10" on="false" color="#000000" opacity="0"/>
                  <v:fill on="true" color="#000000"/>
                </v:shape>
                <v:shape id="Shape 172989" style="position:absolute;width:495;height:91;left:18615;top:0;" coordsize="49530,9144" path="m0,0l49530,0l49530,9144l0,9144l0,0">
                  <v:stroke weight="0pt" endcap="flat" joinstyle="miter" miterlimit="10" on="false" color="#000000" opacity="0"/>
                  <v:fill on="true" color="#000000"/>
                </v:shape>
                <v:shape id="Shape 172990" style="position:absolute;width:495;height:91;left:18615;top:175;" coordsize="49530,9144" path="m0,0l49530,0l49530,9144l0,9144l0,0">
                  <v:stroke weight="0pt" endcap="flat" joinstyle="miter" miterlimit="10" on="false" color="#000000" opacity="0"/>
                  <v:fill on="true" color="#000000"/>
                </v:shape>
                <v:shape id="Shape 172991" style="position:absolute;width:6629;height:91;left:19110;top:0;" coordsize="662940,9144" path="m0,0l662940,0l662940,9144l0,9144l0,0">
                  <v:stroke weight="0pt" endcap="flat" joinstyle="miter" miterlimit="10" on="false" color="#000000" opacity="0"/>
                  <v:fill on="true" color="#000000"/>
                </v:shape>
                <v:shape id="Shape 172992" style="position:absolute;width:6629;height:91;left:19110;top:175;" coordsize="662940,9144" path="m0,0l662940,0l662940,9144l0,9144l0,0">
                  <v:stroke weight="0pt" endcap="flat" joinstyle="miter" miterlimit="10" on="false" color="#000000" opacity="0"/>
                  <v:fill on="true" color="#000000"/>
                </v:shape>
                <v:shape id="Shape 172993" style="position:absolute;width:495;height:91;left:25740;top:0;" coordsize="49530,9144" path="m0,0l49530,0l49530,9144l0,9144l0,0">
                  <v:stroke weight="0pt" endcap="flat" joinstyle="miter" miterlimit="10" on="false" color="#000000" opacity="0"/>
                  <v:fill on="true" color="#000000"/>
                </v:shape>
                <v:shape id="Shape 172994" style="position:absolute;width:495;height:91;left:25740;top:175;" coordsize="49530,9144" path="m0,0l49530,0l49530,9144l0,9144l0,0">
                  <v:stroke weight="0pt" endcap="flat" joinstyle="miter" miterlimit="10" on="false" color="#000000" opacity="0"/>
                  <v:fill on="true" color="#000000"/>
                </v:shape>
                <v:shape id="Shape 172995" style="position:absolute;width:6644;height:91;left:26235;top:0;" coordsize="664464,9144" path="m0,0l664464,0l664464,9144l0,9144l0,0">
                  <v:stroke weight="0pt" endcap="flat" joinstyle="miter" miterlimit="10" on="false" color="#000000" opacity="0"/>
                  <v:fill on="true" color="#000000"/>
                </v:shape>
                <v:shape id="Shape 172996" style="position:absolute;width:6644;height:91;left:26235;top:175;" coordsize="664464,9144" path="m0,0l664464,0l664464,9144l0,9144l0,0">
                  <v:stroke weight="0pt" endcap="flat" joinstyle="miter" miterlimit="10" on="false" color="#000000" opacity="0"/>
                  <v:fill on="true" color="#000000"/>
                </v:shape>
                <v:shape id="Shape 172997" style="position:absolute;width:495;height:91;left:32880;top:0;" coordsize="49530,9144" path="m0,0l49530,0l49530,9144l0,9144l0,0">
                  <v:stroke weight="0pt" endcap="flat" joinstyle="miter" miterlimit="10" on="false" color="#000000" opacity="0"/>
                  <v:fill on="true" color="#000000"/>
                </v:shape>
                <v:shape id="Shape 172998" style="position:absolute;width:495;height:91;left:32880;top:175;" coordsize="49530,9144" path="m0,0l49530,0l49530,9144l0,9144l0,0">
                  <v:stroke weight="0pt" endcap="flat" joinstyle="miter" miterlimit="10" on="false" color="#000000" opacity="0"/>
                  <v:fill on="true" color="#000000"/>
                </v:shape>
                <v:shape id="Shape 172999" style="position:absolute;width:5334;height:91;left:33375;top:0;" coordsize="533400,9144" path="m0,0l533400,0l533400,9144l0,9144l0,0">
                  <v:stroke weight="0pt" endcap="flat" joinstyle="miter" miterlimit="10" on="false" color="#000000" opacity="0"/>
                  <v:fill on="true" color="#000000"/>
                </v:shape>
                <v:shape id="Shape 173000" style="position:absolute;width:5334;height:91;left:33375;top:175;" coordsize="533400,9144" path="m0,0l533400,0l533400,9144l0,9144l0,0">
                  <v:stroke weight="0pt" endcap="flat" joinstyle="miter" miterlimit="10" on="false" color="#000000" opacity="0"/>
                  <v:fill on="true" color="#000000"/>
                </v:shape>
                <v:shape id="Shape 173001" style="position:absolute;width:12138;height:91;left:0;top:1882;" coordsize="1213866,9144" path="m0,0l1213866,0l1213866,9144l0,9144l0,0">
                  <v:stroke weight="0pt" endcap="flat" joinstyle="miter" miterlimit="10" on="false" color="#000000" opacity="0"/>
                  <v:fill on="true" color="#000000"/>
                </v:shape>
                <v:shape id="Shape 173002" style="position:absolute;width:12138;height:91;left:0;top:2049;" coordsize="1213866,9144" path="m0,0l1213866,0l1213866,9144l0,9144l0,0">
                  <v:stroke weight="0pt" endcap="flat" joinstyle="miter" miterlimit="10" on="false" color="#000000" opacity="0"/>
                  <v:fill on="true" color="#000000"/>
                </v:shape>
                <v:shape id="Shape 173003" style="position:absolute;width:495;height:91;left:12138;top:1882;" coordsize="49530,9144" path="m0,0l49530,0l49530,9144l0,9144l0,0">
                  <v:stroke weight="0pt" endcap="flat" joinstyle="miter" miterlimit="10" on="false" color="#000000" opacity="0"/>
                  <v:fill on="true" color="#000000"/>
                </v:shape>
                <v:shape id="Shape 173004" style="position:absolute;width:495;height:91;left:12138;top:2049;" coordsize="49530,9144" path="m0,0l49530,0l49530,9144l0,9144l0,0">
                  <v:stroke weight="0pt" endcap="flat" joinstyle="miter" miterlimit="10" on="false" color="#000000" opacity="0"/>
                  <v:fill on="true" color="#000000"/>
                </v:shape>
                <v:shape id="Shape 173005" style="position:absolute;width:5981;height:91;left:12633;top:1882;" coordsize="598170,9144" path="m0,0l598170,0l598170,9144l0,9144l0,0">
                  <v:stroke weight="0pt" endcap="flat" joinstyle="miter" miterlimit="10" on="false" color="#000000" opacity="0"/>
                  <v:fill on="true" color="#000000"/>
                </v:shape>
                <v:shape id="Shape 173006" style="position:absolute;width:5981;height:91;left:12633;top:2049;" coordsize="598170,9144" path="m0,0l598170,0l598170,9144l0,9144l0,0">
                  <v:stroke weight="0pt" endcap="flat" joinstyle="miter" miterlimit="10" on="false" color="#000000" opacity="0"/>
                  <v:fill on="true" color="#000000"/>
                </v:shape>
                <v:shape id="Shape 173007" style="position:absolute;width:495;height:91;left:18615;top:1882;" coordsize="49530,9144" path="m0,0l49530,0l49530,9144l0,9144l0,0">
                  <v:stroke weight="0pt" endcap="flat" joinstyle="miter" miterlimit="10" on="false" color="#000000" opacity="0"/>
                  <v:fill on="true" color="#000000"/>
                </v:shape>
                <v:shape id="Shape 173008" style="position:absolute;width:495;height:91;left:18615;top:2049;" coordsize="49530,9144" path="m0,0l49530,0l49530,9144l0,9144l0,0">
                  <v:stroke weight="0pt" endcap="flat" joinstyle="miter" miterlimit="10" on="false" color="#000000" opacity="0"/>
                  <v:fill on="true" color="#000000"/>
                </v:shape>
                <v:shape id="Shape 173009" style="position:absolute;width:6629;height:91;left:19110;top:1882;" coordsize="662940,9144" path="m0,0l662940,0l662940,9144l0,9144l0,0">
                  <v:stroke weight="0pt" endcap="flat" joinstyle="miter" miterlimit="10" on="false" color="#000000" opacity="0"/>
                  <v:fill on="true" color="#000000"/>
                </v:shape>
                <v:shape id="Shape 173010" style="position:absolute;width:6629;height:91;left:19110;top:2049;" coordsize="662940,9144" path="m0,0l662940,0l662940,9144l0,9144l0,0">
                  <v:stroke weight="0pt" endcap="flat" joinstyle="miter" miterlimit="10" on="false" color="#000000" opacity="0"/>
                  <v:fill on="true" color="#000000"/>
                </v:shape>
                <v:shape id="Shape 173011" style="position:absolute;width:495;height:91;left:25740;top:1882;" coordsize="49530,9144" path="m0,0l49530,0l49530,9144l0,9144l0,0">
                  <v:stroke weight="0pt" endcap="flat" joinstyle="miter" miterlimit="10" on="false" color="#000000" opacity="0"/>
                  <v:fill on="true" color="#000000"/>
                </v:shape>
                <v:shape id="Shape 173012" style="position:absolute;width:495;height:91;left:25740;top:2049;" coordsize="49530,9144" path="m0,0l49530,0l49530,9144l0,9144l0,0">
                  <v:stroke weight="0pt" endcap="flat" joinstyle="miter" miterlimit="10" on="false" color="#000000" opacity="0"/>
                  <v:fill on="true" color="#000000"/>
                </v:shape>
                <v:shape id="Shape 173013" style="position:absolute;width:6644;height:91;left:26235;top:1882;" coordsize="664464,9144" path="m0,0l664464,0l664464,9144l0,9144l0,0">
                  <v:stroke weight="0pt" endcap="flat" joinstyle="miter" miterlimit="10" on="false" color="#000000" opacity="0"/>
                  <v:fill on="true" color="#000000"/>
                </v:shape>
                <v:shape id="Shape 173014" style="position:absolute;width:6644;height:91;left:26235;top:2049;" coordsize="664464,9144" path="m0,0l664464,0l664464,9144l0,9144l0,0">
                  <v:stroke weight="0pt" endcap="flat" joinstyle="miter" miterlimit="10" on="false" color="#000000" opacity="0"/>
                  <v:fill on="true" color="#000000"/>
                </v:shape>
                <v:shape id="Shape 173015" style="position:absolute;width:495;height:91;left:32880;top:1882;" coordsize="49530,9144" path="m0,0l49530,0l49530,9144l0,9144l0,0">
                  <v:stroke weight="0pt" endcap="flat" joinstyle="miter" miterlimit="10" on="false" color="#000000" opacity="0"/>
                  <v:fill on="true" color="#000000"/>
                </v:shape>
                <v:shape id="Shape 173016" style="position:absolute;width:495;height:91;left:32880;top:2049;" coordsize="49530,9144" path="m0,0l49530,0l49530,9144l0,9144l0,0">
                  <v:stroke weight="0pt" endcap="flat" joinstyle="miter" miterlimit="10" on="false" color="#000000" opacity="0"/>
                  <v:fill on="true" color="#000000"/>
                </v:shape>
                <v:shape id="Shape 173017" style="position:absolute;width:5334;height:91;left:33375;top:1882;" coordsize="533400,9144" path="m0,0l533400,0l533400,9144l0,9144l0,0">
                  <v:stroke weight="0pt" endcap="flat" joinstyle="miter" miterlimit="10" on="false" color="#000000" opacity="0"/>
                  <v:fill on="true" color="#000000"/>
                </v:shape>
                <v:shape id="Shape 173018" style="position:absolute;width:5334;height:91;left:33375;top:2049;" coordsize="533400,9144" path="m0,0l533400,0l533400,9144l0,9144l0,0">
                  <v:stroke weight="0pt" endcap="flat" joinstyle="miter" miterlimit="10" on="false" color="#000000" opacity="0"/>
                  <v:fill on="true" color="#000000"/>
                </v:shape>
                <v:shape id="Shape 173019" style="position:absolute;width:18707;height:91;left:0;top:3764;" coordsize="1870710,9144" path="m0,0l1870710,0l1870710,9144l0,9144l0,0">
                  <v:stroke weight="0pt" endcap="flat" joinstyle="miter" miterlimit="10" on="false" color="#000000" opacity="0"/>
                  <v:fill on="true" color="#000000"/>
                </v:shape>
                <v:shape id="Shape 173020" style="position:absolute;width:7033;height:91;left:18707;top:3764;" coordsize="703326,9144" path="m0,0l703326,0l703326,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Phillips-Perron test statistic </w:t>
      </w:r>
      <w:r>
        <w:rPr>
          <w:rFonts w:ascii="Arial" w:eastAsia="Arial" w:hAnsi="Arial" w:cs="Arial"/>
          <w:sz w:val="19"/>
        </w:rPr>
        <w:tab/>
      </w:r>
      <w:r>
        <w:rPr>
          <w:rFonts w:ascii="Arial" w:eastAsia="Arial" w:hAnsi="Arial" w:cs="Arial"/>
          <w:sz w:val="19"/>
          <w:u w:val="single" w:color="000000"/>
        </w:rPr>
        <w:t xml:space="preserve">-7.675612 </w:t>
      </w:r>
      <w:r>
        <w:rPr>
          <w:rFonts w:ascii="Arial" w:eastAsia="Arial" w:hAnsi="Arial" w:cs="Arial"/>
          <w:sz w:val="19"/>
          <w:u w:val="single" w:color="000000"/>
        </w:rPr>
        <w:tab/>
        <w:t xml:space="preserve"> 0.0001 </w:t>
      </w:r>
    </w:p>
    <w:p w14:paraId="621E9895" w14:textId="77777777" w:rsidR="00987387" w:rsidRDefault="00D205D0">
      <w:pPr>
        <w:tabs>
          <w:tab w:val="center" w:pos="1485"/>
          <w:tab w:val="center" w:pos="3079"/>
          <w:tab w:val="center" w:pos="4150"/>
          <w:tab w:val="center" w:pos="5272"/>
          <w:tab w:val="center" w:pos="6292"/>
        </w:tabs>
        <w:spacing w:after="4" w:line="248" w:lineRule="auto"/>
      </w:pPr>
      <w:r>
        <w:tab/>
      </w:r>
      <w:r>
        <w:rPr>
          <w:rFonts w:ascii="Arial" w:eastAsia="Arial" w:hAnsi="Arial" w:cs="Arial"/>
          <w:sz w:val="19"/>
        </w:rPr>
        <w:t xml:space="preserve">Test critical values: </w:t>
      </w:r>
      <w:r>
        <w:rPr>
          <w:rFonts w:ascii="Arial" w:eastAsia="Arial" w:hAnsi="Arial" w:cs="Arial"/>
          <w:sz w:val="19"/>
        </w:rPr>
        <w:tab/>
        <w:t xml:space="preserve">1% level </w:t>
      </w:r>
      <w:r>
        <w:rPr>
          <w:rFonts w:ascii="Arial" w:eastAsia="Arial" w:hAnsi="Arial" w:cs="Arial"/>
          <w:sz w:val="19"/>
        </w:rPr>
        <w:tab/>
        <w:t xml:space="preserve"> </w:t>
      </w:r>
      <w:r>
        <w:rPr>
          <w:rFonts w:ascii="Arial" w:eastAsia="Arial" w:hAnsi="Arial" w:cs="Arial"/>
          <w:sz w:val="19"/>
        </w:rPr>
        <w:tab/>
        <w:t xml:space="preserve">-4.728363 </w:t>
      </w:r>
      <w:r>
        <w:rPr>
          <w:rFonts w:ascii="Arial" w:eastAsia="Arial" w:hAnsi="Arial" w:cs="Arial"/>
          <w:sz w:val="19"/>
        </w:rPr>
        <w:tab/>
        <w:t xml:space="preserve"> </w:t>
      </w:r>
    </w:p>
    <w:p w14:paraId="4AD071BB" w14:textId="77777777" w:rsidR="00987387" w:rsidRDefault="00D205D0">
      <w:pPr>
        <w:tabs>
          <w:tab w:val="center" w:pos="1613"/>
          <w:tab w:val="center" w:pos="3080"/>
          <w:tab w:val="center" w:pos="4151"/>
          <w:tab w:val="center" w:pos="5273"/>
          <w:tab w:val="center" w:pos="6294"/>
        </w:tabs>
        <w:spacing w:after="4" w:line="248" w:lineRule="auto"/>
      </w:pPr>
      <w:r>
        <w:tab/>
      </w:r>
      <w:r>
        <w:rPr>
          <w:rFonts w:ascii="Arial" w:eastAsia="Arial" w:hAnsi="Arial" w:cs="Arial"/>
          <w:sz w:val="19"/>
        </w:rPr>
        <w:t xml:space="preserve"> </w:t>
      </w:r>
      <w:r>
        <w:rPr>
          <w:rFonts w:ascii="Arial" w:eastAsia="Arial" w:hAnsi="Arial" w:cs="Arial"/>
          <w:sz w:val="19"/>
        </w:rPr>
        <w:tab/>
        <w:t xml:space="preserve">5% level </w:t>
      </w:r>
      <w:r>
        <w:rPr>
          <w:rFonts w:ascii="Arial" w:eastAsia="Arial" w:hAnsi="Arial" w:cs="Arial"/>
          <w:sz w:val="19"/>
        </w:rPr>
        <w:tab/>
        <w:t xml:space="preserve"> </w:t>
      </w:r>
      <w:r>
        <w:rPr>
          <w:rFonts w:ascii="Arial" w:eastAsia="Arial" w:hAnsi="Arial" w:cs="Arial"/>
          <w:sz w:val="19"/>
        </w:rPr>
        <w:tab/>
        <w:t xml:space="preserve">-3.759743 </w:t>
      </w:r>
      <w:r>
        <w:rPr>
          <w:rFonts w:ascii="Arial" w:eastAsia="Arial" w:hAnsi="Arial" w:cs="Arial"/>
          <w:sz w:val="19"/>
        </w:rPr>
        <w:tab/>
        <w:t xml:space="preserve"> </w:t>
      </w:r>
    </w:p>
    <w:p w14:paraId="39A7F876" w14:textId="77777777" w:rsidR="00987387" w:rsidRDefault="00D205D0">
      <w:pPr>
        <w:tabs>
          <w:tab w:val="center" w:pos="1613"/>
          <w:tab w:val="center" w:pos="3079"/>
          <w:tab w:val="center" w:pos="4151"/>
          <w:tab w:val="center" w:pos="5273"/>
          <w:tab w:val="center" w:pos="6294"/>
        </w:tabs>
        <w:spacing w:after="69" w:line="248" w:lineRule="auto"/>
      </w:pPr>
      <w:r>
        <w:rPr>
          <w:noProof/>
        </w:rPr>
        <mc:AlternateContent>
          <mc:Choice Requires="wpg">
            <w:drawing>
              <wp:anchor distT="0" distB="0" distL="114300" distR="114300" simplePos="0" relativeHeight="251700224" behindDoc="0" locked="0" layoutInCell="1" allowOverlap="1" wp14:anchorId="60FB6323" wp14:editId="27172715">
                <wp:simplePos x="0" y="0"/>
                <wp:positionH relativeFrom="column">
                  <wp:posOffset>417576</wp:posOffset>
                </wp:positionH>
                <wp:positionV relativeFrom="paragraph">
                  <wp:posOffset>145633</wp:posOffset>
                </wp:positionV>
                <wp:extent cx="3870960" cy="25146"/>
                <wp:effectExtent l="0" t="0" r="0" b="0"/>
                <wp:wrapNone/>
                <wp:docPr id="151225" name="Group 151225"/>
                <wp:cNvGraphicFramePr/>
                <a:graphic xmlns:a="http://schemas.openxmlformats.org/drawingml/2006/main">
                  <a:graphicData uri="http://schemas.microsoft.com/office/word/2010/wordprocessingGroup">
                    <wpg:wgp>
                      <wpg:cNvGrpSpPr/>
                      <wpg:grpSpPr>
                        <a:xfrm>
                          <a:off x="0" y="0"/>
                          <a:ext cx="3870960" cy="25146"/>
                          <a:chOff x="0" y="0"/>
                          <a:chExt cx="3870960" cy="25146"/>
                        </a:xfrm>
                      </wpg:grpSpPr>
                      <wps:wsp>
                        <wps:cNvPr id="173021" name="Shape 173021"/>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22" name="Shape 173022"/>
                        <wps:cNvSpPr/>
                        <wps:spPr>
                          <a:xfrm>
                            <a:off x="0" y="16764"/>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23" name="Shape 173023"/>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24" name="Shape 173024"/>
                        <wps:cNvSpPr/>
                        <wps:spPr>
                          <a:xfrm>
                            <a:off x="1213866" y="1676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25" name="Shape 173025"/>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26" name="Shape 173026"/>
                        <wps:cNvSpPr/>
                        <wps:spPr>
                          <a:xfrm>
                            <a:off x="1263396" y="16764"/>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27" name="Shape 173027"/>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28" name="Shape 173028"/>
                        <wps:cNvSpPr/>
                        <wps:spPr>
                          <a:xfrm>
                            <a:off x="1861566" y="1676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29" name="Shape 173029"/>
                        <wps:cNvSpPr/>
                        <wps:spPr>
                          <a:xfrm>
                            <a:off x="1911096"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30" name="Shape 173030"/>
                        <wps:cNvSpPr/>
                        <wps:spPr>
                          <a:xfrm>
                            <a:off x="1911096" y="16764"/>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31" name="Shape 173031"/>
                        <wps:cNvSpPr/>
                        <wps:spPr>
                          <a:xfrm>
                            <a:off x="257403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32" name="Shape 173032"/>
                        <wps:cNvSpPr/>
                        <wps:spPr>
                          <a:xfrm>
                            <a:off x="2574036" y="1676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33" name="Shape 173033"/>
                        <wps:cNvSpPr/>
                        <wps:spPr>
                          <a:xfrm>
                            <a:off x="2623566"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34" name="Shape 173034"/>
                        <wps:cNvSpPr/>
                        <wps:spPr>
                          <a:xfrm>
                            <a:off x="2623566" y="16764"/>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35" name="Shape 173035"/>
                        <wps:cNvSpPr/>
                        <wps:spPr>
                          <a:xfrm>
                            <a:off x="328803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36" name="Shape 173036"/>
                        <wps:cNvSpPr/>
                        <wps:spPr>
                          <a:xfrm>
                            <a:off x="3288030" y="1676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37" name="Shape 173037"/>
                        <wps:cNvSpPr/>
                        <wps:spPr>
                          <a:xfrm>
                            <a:off x="333756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38" name="Shape 173038"/>
                        <wps:cNvSpPr/>
                        <wps:spPr>
                          <a:xfrm>
                            <a:off x="3337560" y="16764"/>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225" style="width:304.8pt;height:1.98001pt;position:absolute;z-index:66;mso-position-horizontal-relative:text;mso-position-horizontal:absolute;margin-left:32.88pt;mso-position-vertical-relative:text;margin-top:11.4671pt;" coordsize="38709,251">
                <v:shape id="Shape 173039" style="position:absolute;width:12138;height:91;left:0;top:0;" coordsize="1213866,9144" path="m0,0l1213866,0l1213866,9144l0,9144l0,0">
                  <v:stroke weight="0pt" endcap="flat" joinstyle="miter" miterlimit="10" on="false" color="#000000" opacity="0"/>
                  <v:fill on="true" color="#000000"/>
                </v:shape>
                <v:shape id="Shape 173040" style="position:absolute;width:12138;height:91;left:0;top:167;" coordsize="1213866,9144" path="m0,0l1213866,0l1213866,9144l0,9144l0,0">
                  <v:stroke weight="0pt" endcap="flat" joinstyle="miter" miterlimit="10" on="false" color="#000000" opacity="0"/>
                  <v:fill on="true" color="#000000"/>
                </v:shape>
                <v:shape id="Shape 173041" style="position:absolute;width:495;height:91;left:12138;top:0;" coordsize="49530,9144" path="m0,0l49530,0l49530,9144l0,9144l0,0">
                  <v:stroke weight="0pt" endcap="flat" joinstyle="miter" miterlimit="10" on="false" color="#000000" opacity="0"/>
                  <v:fill on="true" color="#000000"/>
                </v:shape>
                <v:shape id="Shape 173042" style="position:absolute;width:495;height:91;left:12138;top:167;" coordsize="49530,9144" path="m0,0l49530,0l49530,9144l0,9144l0,0">
                  <v:stroke weight="0pt" endcap="flat" joinstyle="miter" miterlimit="10" on="false" color="#000000" opacity="0"/>
                  <v:fill on="true" color="#000000"/>
                </v:shape>
                <v:shape id="Shape 173043" style="position:absolute;width:5981;height:91;left:12633;top:0;" coordsize="598170,9144" path="m0,0l598170,0l598170,9144l0,9144l0,0">
                  <v:stroke weight="0pt" endcap="flat" joinstyle="miter" miterlimit="10" on="false" color="#000000" opacity="0"/>
                  <v:fill on="true" color="#000000"/>
                </v:shape>
                <v:shape id="Shape 173044" style="position:absolute;width:5981;height:91;left:12633;top:167;" coordsize="598170,9144" path="m0,0l598170,0l598170,9144l0,9144l0,0">
                  <v:stroke weight="0pt" endcap="flat" joinstyle="miter" miterlimit="10" on="false" color="#000000" opacity="0"/>
                  <v:fill on="true" color="#000000"/>
                </v:shape>
                <v:shape id="Shape 173045" style="position:absolute;width:495;height:91;left:18615;top:0;" coordsize="49530,9144" path="m0,0l49530,0l49530,9144l0,9144l0,0">
                  <v:stroke weight="0pt" endcap="flat" joinstyle="miter" miterlimit="10" on="false" color="#000000" opacity="0"/>
                  <v:fill on="true" color="#000000"/>
                </v:shape>
                <v:shape id="Shape 173046" style="position:absolute;width:495;height:91;left:18615;top:167;" coordsize="49530,9144" path="m0,0l49530,0l49530,9144l0,9144l0,0">
                  <v:stroke weight="0pt" endcap="flat" joinstyle="miter" miterlimit="10" on="false" color="#000000" opacity="0"/>
                  <v:fill on="true" color="#000000"/>
                </v:shape>
                <v:shape id="Shape 173047" style="position:absolute;width:6629;height:91;left:19110;top:0;" coordsize="662940,9144" path="m0,0l662940,0l662940,9144l0,9144l0,0">
                  <v:stroke weight="0pt" endcap="flat" joinstyle="miter" miterlimit="10" on="false" color="#000000" opacity="0"/>
                  <v:fill on="true" color="#000000"/>
                </v:shape>
                <v:shape id="Shape 173048" style="position:absolute;width:6629;height:91;left:19110;top:167;" coordsize="662940,9144" path="m0,0l662940,0l662940,9144l0,9144l0,0">
                  <v:stroke weight="0pt" endcap="flat" joinstyle="miter" miterlimit="10" on="false" color="#000000" opacity="0"/>
                  <v:fill on="true" color="#000000"/>
                </v:shape>
                <v:shape id="Shape 173049" style="position:absolute;width:495;height:91;left:25740;top:0;" coordsize="49530,9144" path="m0,0l49530,0l49530,9144l0,9144l0,0">
                  <v:stroke weight="0pt" endcap="flat" joinstyle="miter" miterlimit="10" on="false" color="#000000" opacity="0"/>
                  <v:fill on="true" color="#000000"/>
                </v:shape>
                <v:shape id="Shape 173050" style="position:absolute;width:495;height:91;left:25740;top:167;" coordsize="49530,9144" path="m0,0l49530,0l49530,9144l0,9144l0,0">
                  <v:stroke weight="0pt" endcap="flat" joinstyle="miter" miterlimit="10" on="false" color="#000000" opacity="0"/>
                  <v:fill on="true" color="#000000"/>
                </v:shape>
                <v:shape id="Shape 173051" style="position:absolute;width:6644;height:91;left:26235;top:0;" coordsize="664464,9144" path="m0,0l664464,0l664464,9144l0,9144l0,0">
                  <v:stroke weight="0pt" endcap="flat" joinstyle="miter" miterlimit="10" on="false" color="#000000" opacity="0"/>
                  <v:fill on="true" color="#000000"/>
                </v:shape>
                <v:shape id="Shape 173052" style="position:absolute;width:6644;height:91;left:26235;top:167;" coordsize="664464,9144" path="m0,0l664464,0l664464,9144l0,9144l0,0">
                  <v:stroke weight="0pt" endcap="flat" joinstyle="miter" miterlimit="10" on="false" color="#000000" opacity="0"/>
                  <v:fill on="true" color="#000000"/>
                </v:shape>
                <v:shape id="Shape 173053" style="position:absolute;width:495;height:91;left:32880;top:0;" coordsize="49530,9144" path="m0,0l49530,0l49530,9144l0,9144l0,0">
                  <v:stroke weight="0pt" endcap="flat" joinstyle="miter" miterlimit="10" on="false" color="#000000" opacity="0"/>
                  <v:fill on="true" color="#000000"/>
                </v:shape>
                <v:shape id="Shape 173054" style="position:absolute;width:495;height:91;left:32880;top:167;" coordsize="49530,9144" path="m0,0l49530,0l49530,9144l0,9144l0,0">
                  <v:stroke weight="0pt" endcap="flat" joinstyle="miter" miterlimit="10" on="false" color="#000000" opacity="0"/>
                  <v:fill on="true" color="#000000"/>
                </v:shape>
                <v:shape id="Shape 173055" style="position:absolute;width:5334;height:91;left:33375;top:0;" coordsize="533400,9144" path="m0,0l533400,0l533400,9144l0,9144l0,0">
                  <v:stroke weight="0pt" endcap="flat" joinstyle="miter" miterlimit="10" on="false" color="#000000" opacity="0"/>
                  <v:fill on="true" color="#000000"/>
                </v:shape>
                <v:shape id="Shape 173056" style="position:absolute;width:5334;height:91;left:33375;top:167;" coordsize="533400,9144" path="m0,0l533400,0l533400,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 </w:t>
      </w:r>
      <w:r>
        <w:rPr>
          <w:rFonts w:ascii="Arial" w:eastAsia="Arial" w:hAnsi="Arial" w:cs="Arial"/>
          <w:sz w:val="19"/>
        </w:rPr>
        <w:tab/>
        <w:t>10% level</w:t>
      </w:r>
      <w:r>
        <w:rPr>
          <w:rFonts w:ascii="Arial" w:eastAsia="Arial" w:hAnsi="Arial" w:cs="Arial"/>
          <w:sz w:val="19"/>
        </w:rPr>
        <w:tab/>
        <w:t xml:space="preserve"> </w:t>
      </w:r>
      <w:r>
        <w:rPr>
          <w:rFonts w:ascii="Arial" w:eastAsia="Arial" w:hAnsi="Arial" w:cs="Arial"/>
          <w:sz w:val="19"/>
        </w:rPr>
        <w:tab/>
        <w:t xml:space="preserve">-3.324976 </w:t>
      </w:r>
      <w:r>
        <w:rPr>
          <w:rFonts w:ascii="Arial" w:eastAsia="Arial" w:hAnsi="Arial" w:cs="Arial"/>
          <w:sz w:val="19"/>
        </w:rPr>
        <w:tab/>
        <w:t xml:space="preserve"> </w:t>
      </w:r>
    </w:p>
    <w:p w14:paraId="7BF3A56C" w14:textId="77777777" w:rsidR="00987387" w:rsidRDefault="00D205D0">
      <w:pPr>
        <w:spacing w:after="4" w:line="248" w:lineRule="auto"/>
        <w:ind w:left="683" w:hanging="10"/>
      </w:pPr>
      <w:r>
        <w:rPr>
          <w:rFonts w:ascii="Arial" w:eastAsia="Arial" w:hAnsi="Arial" w:cs="Arial"/>
          <w:sz w:val="19"/>
        </w:rPr>
        <w:t xml:space="preserve">*MacKinnon (1996) one-sided p-values. </w:t>
      </w:r>
    </w:p>
    <w:p w14:paraId="4D1E2947" w14:textId="77777777" w:rsidR="00987387" w:rsidRDefault="00D205D0">
      <w:pPr>
        <w:spacing w:after="4" w:line="248" w:lineRule="auto"/>
        <w:ind w:left="683" w:hanging="10"/>
      </w:pPr>
      <w:r>
        <w:rPr>
          <w:rFonts w:ascii="Arial" w:eastAsia="Arial" w:hAnsi="Arial" w:cs="Arial"/>
          <w:sz w:val="19"/>
        </w:rPr>
        <w:t xml:space="preserve">Warning: Probabilities and critical values calculated for 20 observations                  and may not be accurate for a sample size of 15 </w:t>
      </w:r>
    </w:p>
    <w:p w14:paraId="19226B2D" w14:textId="77777777" w:rsidR="00987387" w:rsidRDefault="00D205D0">
      <w:pPr>
        <w:spacing w:after="0"/>
        <w:ind w:left="1613"/>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tbl>
      <w:tblPr>
        <w:tblStyle w:val="TableGrid"/>
        <w:tblW w:w="6109" w:type="dxa"/>
        <w:tblInd w:w="644" w:type="dxa"/>
        <w:tblCellMar>
          <w:top w:w="0" w:type="dxa"/>
          <w:left w:w="0" w:type="dxa"/>
          <w:bottom w:w="0" w:type="dxa"/>
          <w:right w:w="0" w:type="dxa"/>
        </w:tblCellMar>
        <w:tblLook w:val="04A0" w:firstRow="1" w:lastRow="0" w:firstColumn="1" w:lastColumn="0" w:noHBand="0" w:noVBand="1"/>
      </w:tblPr>
      <w:tblGrid>
        <w:gridCol w:w="2028"/>
        <w:gridCol w:w="3203"/>
        <w:gridCol w:w="878"/>
      </w:tblGrid>
      <w:tr w:rsidR="00987387" w14:paraId="43F5EB05" w14:textId="77777777">
        <w:trPr>
          <w:trHeight w:val="507"/>
        </w:trPr>
        <w:tc>
          <w:tcPr>
            <w:tcW w:w="5231" w:type="dxa"/>
            <w:gridSpan w:val="2"/>
            <w:tcBorders>
              <w:top w:val="double" w:sz="5" w:space="0" w:color="000000"/>
              <w:left w:val="nil"/>
              <w:bottom w:val="nil"/>
              <w:right w:val="nil"/>
            </w:tcBorders>
          </w:tcPr>
          <w:p w14:paraId="587663C7" w14:textId="77777777" w:rsidR="00987387" w:rsidRDefault="00D205D0">
            <w:pPr>
              <w:spacing w:after="0"/>
              <w:ind w:left="42"/>
            </w:pPr>
            <w:r>
              <w:rPr>
                <w:rFonts w:ascii="Arial" w:eastAsia="Arial" w:hAnsi="Arial" w:cs="Arial"/>
                <w:sz w:val="19"/>
              </w:rPr>
              <w:t xml:space="preserve">Residual variance (no correction) </w:t>
            </w:r>
          </w:p>
        </w:tc>
        <w:tc>
          <w:tcPr>
            <w:tcW w:w="878" w:type="dxa"/>
            <w:tcBorders>
              <w:top w:val="double" w:sz="5" w:space="0" w:color="000000"/>
              <w:left w:val="nil"/>
              <w:bottom w:val="nil"/>
              <w:right w:val="nil"/>
            </w:tcBorders>
          </w:tcPr>
          <w:p w14:paraId="50DEBF9B" w14:textId="77777777" w:rsidR="00987387" w:rsidRDefault="00D205D0">
            <w:pPr>
              <w:spacing w:after="0"/>
              <w:ind w:left="10"/>
              <w:jc w:val="center"/>
            </w:pPr>
            <w:r>
              <w:rPr>
                <w:rFonts w:ascii="Arial" w:eastAsia="Arial" w:hAnsi="Arial" w:cs="Arial"/>
                <w:sz w:val="19"/>
              </w:rPr>
              <w:t xml:space="preserve"> </w:t>
            </w:r>
          </w:p>
          <w:p w14:paraId="0C696FE2" w14:textId="77777777" w:rsidR="00987387" w:rsidRDefault="00D205D0">
            <w:pPr>
              <w:spacing w:after="0"/>
              <w:ind w:left="13"/>
              <w:jc w:val="both"/>
            </w:pPr>
            <w:r>
              <w:rPr>
                <w:rFonts w:ascii="Arial" w:eastAsia="Arial" w:hAnsi="Arial" w:cs="Arial"/>
                <w:sz w:val="19"/>
              </w:rPr>
              <w:t xml:space="preserve">1.46E+08 </w:t>
            </w:r>
          </w:p>
        </w:tc>
      </w:tr>
      <w:tr w:rsidR="00987387" w14:paraId="0193D144" w14:textId="77777777">
        <w:trPr>
          <w:trHeight w:val="438"/>
        </w:trPr>
        <w:tc>
          <w:tcPr>
            <w:tcW w:w="5231" w:type="dxa"/>
            <w:gridSpan w:val="2"/>
            <w:tcBorders>
              <w:top w:val="nil"/>
              <w:left w:val="nil"/>
              <w:bottom w:val="double" w:sz="6" w:space="0" w:color="000000"/>
              <w:right w:val="nil"/>
            </w:tcBorders>
          </w:tcPr>
          <w:p w14:paraId="4C460851" w14:textId="77777777" w:rsidR="00987387" w:rsidRDefault="00D205D0">
            <w:pPr>
              <w:spacing w:after="0"/>
              <w:ind w:left="42"/>
            </w:pPr>
            <w:r>
              <w:rPr>
                <w:rFonts w:ascii="Arial" w:eastAsia="Arial" w:hAnsi="Arial" w:cs="Arial"/>
                <w:sz w:val="19"/>
              </w:rPr>
              <w:t xml:space="preserve">HAC corrected variance (Bartlett kernel) </w:t>
            </w:r>
          </w:p>
        </w:tc>
        <w:tc>
          <w:tcPr>
            <w:tcW w:w="878" w:type="dxa"/>
            <w:tcBorders>
              <w:top w:val="nil"/>
              <w:left w:val="nil"/>
              <w:bottom w:val="double" w:sz="6" w:space="0" w:color="000000"/>
              <w:right w:val="nil"/>
            </w:tcBorders>
          </w:tcPr>
          <w:p w14:paraId="35B9DBAD" w14:textId="77777777" w:rsidR="00987387" w:rsidRDefault="00D205D0">
            <w:pPr>
              <w:spacing w:after="0"/>
              <w:ind w:left="13"/>
              <w:jc w:val="center"/>
            </w:pPr>
            <w:r>
              <w:rPr>
                <w:rFonts w:ascii="Arial" w:eastAsia="Arial" w:hAnsi="Arial" w:cs="Arial"/>
                <w:sz w:val="19"/>
              </w:rPr>
              <w:t xml:space="preserve"> </w:t>
            </w:r>
          </w:p>
          <w:p w14:paraId="362D43EE" w14:textId="77777777" w:rsidR="00987387" w:rsidRDefault="00D205D0">
            <w:pPr>
              <w:spacing w:after="0"/>
              <w:jc w:val="both"/>
            </w:pPr>
            <w:r>
              <w:rPr>
                <w:rFonts w:ascii="Arial" w:eastAsia="Arial" w:hAnsi="Arial" w:cs="Arial"/>
                <w:sz w:val="19"/>
              </w:rPr>
              <w:t>87471658</w:t>
            </w:r>
          </w:p>
        </w:tc>
      </w:tr>
      <w:tr w:rsidR="00987387" w14:paraId="0ED3292E" w14:textId="77777777">
        <w:trPr>
          <w:trHeight w:val="1811"/>
        </w:trPr>
        <w:tc>
          <w:tcPr>
            <w:tcW w:w="5231" w:type="dxa"/>
            <w:gridSpan w:val="2"/>
            <w:tcBorders>
              <w:top w:val="double" w:sz="6" w:space="0" w:color="000000"/>
              <w:left w:val="nil"/>
              <w:bottom w:val="double" w:sz="5" w:space="0" w:color="000000"/>
              <w:right w:val="nil"/>
            </w:tcBorders>
          </w:tcPr>
          <w:p w14:paraId="1ECFBBFA" w14:textId="77777777" w:rsidR="00987387" w:rsidRDefault="00D205D0">
            <w:pPr>
              <w:spacing w:after="0"/>
              <w:ind w:left="968"/>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p w14:paraId="226B27FC" w14:textId="77777777" w:rsidR="00987387" w:rsidRDefault="00D205D0">
            <w:pPr>
              <w:spacing w:after="0"/>
              <w:ind w:left="968"/>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p w14:paraId="03E9BC70" w14:textId="77777777" w:rsidR="00987387" w:rsidRDefault="00D205D0">
            <w:pPr>
              <w:spacing w:after="0"/>
              <w:ind w:left="42"/>
            </w:pPr>
            <w:r>
              <w:rPr>
                <w:rFonts w:ascii="Arial" w:eastAsia="Arial" w:hAnsi="Arial" w:cs="Arial"/>
                <w:sz w:val="19"/>
              </w:rPr>
              <w:t xml:space="preserve">Phillips-Perron Test Equation </w:t>
            </w:r>
          </w:p>
          <w:p w14:paraId="38EED444" w14:textId="77777777" w:rsidR="00987387" w:rsidRDefault="00D205D0">
            <w:pPr>
              <w:spacing w:after="0" w:line="240" w:lineRule="auto"/>
              <w:ind w:left="42" w:right="2147"/>
            </w:pPr>
            <w:r>
              <w:rPr>
                <w:rFonts w:ascii="Arial" w:eastAsia="Arial" w:hAnsi="Arial" w:cs="Arial"/>
                <w:sz w:val="19"/>
              </w:rPr>
              <w:t xml:space="preserve">Dependent Variable: D(Y,3) Method: Least Squares </w:t>
            </w:r>
          </w:p>
          <w:p w14:paraId="3D52000B" w14:textId="77777777" w:rsidR="00987387" w:rsidRDefault="00D205D0">
            <w:pPr>
              <w:spacing w:after="0"/>
              <w:ind w:left="42"/>
            </w:pPr>
            <w:r>
              <w:rPr>
                <w:rFonts w:ascii="Arial" w:eastAsia="Arial" w:hAnsi="Arial" w:cs="Arial"/>
                <w:sz w:val="19"/>
              </w:rPr>
              <w:t xml:space="preserve">Date: 11/02/07   Time: 14:54 </w:t>
            </w:r>
          </w:p>
          <w:p w14:paraId="0DD88529" w14:textId="77777777" w:rsidR="00987387" w:rsidRDefault="00D205D0">
            <w:pPr>
              <w:spacing w:after="0"/>
              <w:ind w:left="42"/>
            </w:pPr>
            <w:r>
              <w:rPr>
                <w:rFonts w:ascii="Arial" w:eastAsia="Arial" w:hAnsi="Arial" w:cs="Arial"/>
                <w:sz w:val="19"/>
              </w:rPr>
              <w:t xml:space="preserve">Sample(adjusted): 1991 2005 </w:t>
            </w:r>
          </w:p>
          <w:p w14:paraId="46791D3B" w14:textId="77777777" w:rsidR="00987387" w:rsidRDefault="00D205D0">
            <w:pPr>
              <w:spacing w:after="0"/>
              <w:ind w:left="42"/>
            </w:pPr>
            <w:r>
              <w:rPr>
                <w:rFonts w:ascii="Arial" w:eastAsia="Arial" w:hAnsi="Arial" w:cs="Arial"/>
                <w:sz w:val="19"/>
              </w:rPr>
              <w:t xml:space="preserve">Included observations: 15 after adjusting endpoints </w:t>
            </w:r>
          </w:p>
        </w:tc>
        <w:tc>
          <w:tcPr>
            <w:tcW w:w="878" w:type="dxa"/>
            <w:tcBorders>
              <w:top w:val="double" w:sz="6" w:space="0" w:color="000000"/>
              <w:left w:val="nil"/>
              <w:bottom w:val="double" w:sz="5" w:space="0" w:color="000000"/>
              <w:right w:val="nil"/>
            </w:tcBorders>
          </w:tcPr>
          <w:p w14:paraId="2F634823" w14:textId="77777777" w:rsidR="00987387" w:rsidRDefault="00D205D0">
            <w:pPr>
              <w:spacing w:after="0"/>
              <w:ind w:left="419" w:right="407"/>
              <w:jc w:val="both"/>
            </w:pPr>
            <w:r>
              <w:rPr>
                <w:rFonts w:ascii="Arial" w:eastAsia="Arial" w:hAnsi="Arial" w:cs="Arial"/>
                <w:sz w:val="19"/>
              </w:rPr>
              <w:t xml:space="preserve">  </w:t>
            </w:r>
          </w:p>
        </w:tc>
      </w:tr>
      <w:tr w:rsidR="00987387" w14:paraId="4E7EA980" w14:textId="77777777">
        <w:trPr>
          <w:trHeight w:val="297"/>
        </w:trPr>
        <w:tc>
          <w:tcPr>
            <w:tcW w:w="2028" w:type="dxa"/>
            <w:tcBorders>
              <w:top w:val="double" w:sz="5" w:space="0" w:color="000000"/>
              <w:left w:val="nil"/>
              <w:bottom w:val="double" w:sz="5" w:space="0" w:color="000000"/>
              <w:right w:val="nil"/>
            </w:tcBorders>
          </w:tcPr>
          <w:p w14:paraId="55DF819B" w14:textId="77777777" w:rsidR="00987387" w:rsidRDefault="00D205D0">
            <w:pPr>
              <w:spacing w:after="0"/>
              <w:ind w:right="91"/>
              <w:jc w:val="center"/>
            </w:pPr>
            <w:r>
              <w:rPr>
                <w:rFonts w:ascii="Arial" w:eastAsia="Arial" w:hAnsi="Arial" w:cs="Arial"/>
                <w:sz w:val="19"/>
              </w:rPr>
              <w:t xml:space="preserve">Variable </w:t>
            </w:r>
          </w:p>
        </w:tc>
        <w:tc>
          <w:tcPr>
            <w:tcW w:w="3203" w:type="dxa"/>
            <w:tcBorders>
              <w:top w:val="double" w:sz="5" w:space="0" w:color="000000"/>
              <w:left w:val="nil"/>
              <w:bottom w:val="double" w:sz="5" w:space="0" w:color="000000"/>
              <w:right w:val="nil"/>
            </w:tcBorders>
          </w:tcPr>
          <w:p w14:paraId="7A7C047A" w14:textId="77777777" w:rsidR="00987387" w:rsidRDefault="00D205D0">
            <w:pPr>
              <w:tabs>
                <w:tab w:val="center" w:pos="1608"/>
                <w:tab w:val="right" w:pos="3203"/>
              </w:tabs>
              <w:spacing w:after="0"/>
            </w:pPr>
            <w:r>
              <w:rPr>
                <w:rFonts w:ascii="Arial" w:eastAsia="Arial" w:hAnsi="Arial" w:cs="Arial"/>
                <w:sz w:val="19"/>
              </w:rPr>
              <w:t>Coefficient</w:t>
            </w:r>
            <w:r>
              <w:rPr>
                <w:rFonts w:ascii="Arial" w:eastAsia="Arial" w:hAnsi="Arial" w:cs="Arial"/>
                <w:sz w:val="19"/>
              </w:rPr>
              <w:tab/>
              <w:t>Std. Error</w:t>
            </w:r>
            <w:r>
              <w:rPr>
                <w:rFonts w:ascii="Arial" w:eastAsia="Arial" w:hAnsi="Arial" w:cs="Arial"/>
                <w:sz w:val="19"/>
              </w:rPr>
              <w:tab/>
              <w:t>t-Statistic</w:t>
            </w:r>
          </w:p>
        </w:tc>
        <w:tc>
          <w:tcPr>
            <w:tcW w:w="878" w:type="dxa"/>
            <w:tcBorders>
              <w:top w:val="double" w:sz="5" w:space="0" w:color="000000"/>
              <w:left w:val="nil"/>
              <w:bottom w:val="double" w:sz="5" w:space="0" w:color="000000"/>
              <w:right w:val="nil"/>
            </w:tcBorders>
          </w:tcPr>
          <w:p w14:paraId="02C4AF1D" w14:textId="77777777" w:rsidR="00987387" w:rsidRDefault="00D205D0">
            <w:pPr>
              <w:spacing w:after="0"/>
              <w:ind w:right="29"/>
              <w:jc w:val="right"/>
            </w:pPr>
            <w:r>
              <w:rPr>
                <w:rFonts w:ascii="Arial" w:eastAsia="Arial" w:hAnsi="Arial" w:cs="Arial"/>
                <w:sz w:val="19"/>
              </w:rPr>
              <w:t xml:space="preserve">Prob. </w:t>
            </w:r>
          </w:p>
        </w:tc>
      </w:tr>
      <w:tr w:rsidR="00987387" w14:paraId="2FF51951" w14:textId="77777777">
        <w:trPr>
          <w:trHeight w:val="290"/>
        </w:trPr>
        <w:tc>
          <w:tcPr>
            <w:tcW w:w="2028" w:type="dxa"/>
            <w:tcBorders>
              <w:top w:val="double" w:sz="5" w:space="0" w:color="000000"/>
              <w:left w:val="nil"/>
              <w:bottom w:val="nil"/>
              <w:right w:val="nil"/>
            </w:tcBorders>
          </w:tcPr>
          <w:p w14:paraId="6C3975A8" w14:textId="77777777" w:rsidR="00987387" w:rsidRDefault="00D205D0">
            <w:pPr>
              <w:spacing w:after="0"/>
              <w:ind w:right="91"/>
              <w:jc w:val="center"/>
            </w:pPr>
            <w:r>
              <w:rPr>
                <w:rFonts w:ascii="Arial" w:eastAsia="Arial" w:hAnsi="Arial" w:cs="Arial"/>
                <w:sz w:val="19"/>
              </w:rPr>
              <w:t xml:space="preserve">D(Y(-1),2) </w:t>
            </w:r>
          </w:p>
        </w:tc>
        <w:tc>
          <w:tcPr>
            <w:tcW w:w="3203" w:type="dxa"/>
            <w:tcBorders>
              <w:top w:val="double" w:sz="5" w:space="0" w:color="000000"/>
              <w:left w:val="nil"/>
              <w:bottom w:val="nil"/>
              <w:right w:val="nil"/>
            </w:tcBorders>
          </w:tcPr>
          <w:p w14:paraId="73639CEC" w14:textId="77777777" w:rsidR="00987387" w:rsidRDefault="00D205D0">
            <w:pPr>
              <w:tabs>
                <w:tab w:val="center" w:pos="1618"/>
                <w:tab w:val="right" w:pos="3203"/>
              </w:tabs>
              <w:spacing w:after="0"/>
            </w:pPr>
            <w:r>
              <w:rPr>
                <w:rFonts w:ascii="Arial" w:eastAsia="Arial" w:hAnsi="Arial" w:cs="Arial"/>
                <w:sz w:val="19"/>
              </w:rPr>
              <w:t>-1.556982</w:t>
            </w:r>
            <w:r>
              <w:rPr>
                <w:rFonts w:ascii="Arial" w:eastAsia="Arial" w:hAnsi="Arial" w:cs="Arial"/>
                <w:sz w:val="19"/>
              </w:rPr>
              <w:tab/>
              <w:t>0.236772</w:t>
            </w:r>
            <w:r>
              <w:rPr>
                <w:rFonts w:ascii="Arial" w:eastAsia="Arial" w:hAnsi="Arial" w:cs="Arial"/>
                <w:sz w:val="19"/>
              </w:rPr>
              <w:tab/>
              <w:t>-6.575860</w:t>
            </w:r>
          </w:p>
        </w:tc>
        <w:tc>
          <w:tcPr>
            <w:tcW w:w="878" w:type="dxa"/>
            <w:tcBorders>
              <w:top w:val="double" w:sz="5" w:space="0" w:color="000000"/>
              <w:left w:val="nil"/>
              <w:bottom w:val="nil"/>
              <w:right w:val="nil"/>
            </w:tcBorders>
          </w:tcPr>
          <w:p w14:paraId="4F880358" w14:textId="77777777" w:rsidR="00987387" w:rsidRDefault="00D205D0">
            <w:pPr>
              <w:spacing w:after="0"/>
              <w:ind w:right="30"/>
              <w:jc w:val="right"/>
            </w:pPr>
            <w:r>
              <w:rPr>
                <w:rFonts w:ascii="Arial" w:eastAsia="Arial" w:hAnsi="Arial" w:cs="Arial"/>
                <w:sz w:val="19"/>
              </w:rPr>
              <w:t>0.0000</w:t>
            </w:r>
          </w:p>
        </w:tc>
      </w:tr>
      <w:tr w:rsidR="00987387" w14:paraId="3A333FCC" w14:textId="77777777">
        <w:trPr>
          <w:trHeight w:val="217"/>
        </w:trPr>
        <w:tc>
          <w:tcPr>
            <w:tcW w:w="2028" w:type="dxa"/>
            <w:tcBorders>
              <w:top w:val="nil"/>
              <w:left w:val="nil"/>
              <w:bottom w:val="nil"/>
              <w:right w:val="nil"/>
            </w:tcBorders>
          </w:tcPr>
          <w:p w14:paraId="68D903CD" w14:textId="77777777" w:rsidR="00987387" w:rsidRDefault="00D205D0">
            <w:pPr>
              <w:spacing w:after="0"/>
              <w:ind w:right="92"/>
              <w:jc w:val="center"/>
            </w:pPr>
            <w:r>
              <w:rPr>
                <w:rFonts w:ascii="Arial" w:eastAsia="Arial" w:hAnsi="Arial" w:cs="Arial"/>
                <w:sz w:val="19"/>
              </w:rPr>
              <w:t xml:space="preserve">C </w:t>
            </w:r>
          </w:p>
        </w:tc>
        <w:tc>
          <w:tcPr>
            <w:tcW w:w="3203" w:type="dxa"/>
            <w:tcBorders>
              <w:top w:val="nil"/>
              <w:left w:val="nil"/>
              <w:bottom w:val="nil"/>
              <w:right w:val="nil"/>
            </w:tcBorders>
          </w:tcPr>
          <w:p w14:paraId="6873C555" w14:textId="77777777" w:rsidR="00987387" w:rsidRDefault="00D205D0">
            <w:pPr>
              <w:tabs>
                <w:tab w:val="center" w:pos="1619"/>
                <w:tab w:val="right" w:pos="3203"/>
              </w:tabs>
              <w:spacing w:after="0"/>
            </w:pPr>
            <w:r>
              <w:rPr>
                <w:rFonts w:ascii="Arial" w:eastAsia="Arial" w:hAnsi="Arial" w:cs="Arial"/>
                <w:sz w:val="19"/>
              </w:rPr>
              <w:t>466.6010</w:t>
            </w:r>
            <w:r>
              <w:rPr>
                <w:rFonts w:ascii="Arial" w:eastAsia="Arial" w:hAnsi="Arial" w:cs="Arial"/>
                <w:sz w:val="19"/>
              </w:rPr>
              <w:tab/>
              <w:t>8807.870</w:t>
            </w:r>
            <w:r>
              <w:rPr>
                <w:rFonts w:ascii="Arial" w:eastAsia="Arial" w:hAnsi="Arial" w:cs="Arial"/>
                <w:sz w:val="19"/>
              </w:rPr>
              <w:tab/>
              <w:t>0.052975</w:t>
            </w:r>
          </w:p>
        </w:tc>
        <w:tc>
          <w:tcPr>
            <w:tcW w:w="878" w:type="dxa"/>
            <w:tcBorders>
              <w:top w:val="nil"/>
              <w:left w:val="nil"/>
              <w:bottom w:val="nil"/>
              <w:right w:val="nil"/>
            </w:tcBorders>
          </w:tcPr>
          <w:p w14:paraId="3C66435E" w14:textId="77777777" w:rsidR="00987387" w:rsidRDefault="00D205D0">
            <w:pPr>
              <w:spacing w:after="0"/>
              <w:ind w:right="30"/>
              <w:jc w:val="right"/>
            </w:pPr>
            <w:r>
              <w:rPr>
                <w:rFonts w:ascii="Arial" w:eastAsia="Arial" w:hAnsi="Arial" w:cs="Arial"/>
                <w:sz w:val="19"/>
              </w:rPr>
              <w:t>0.9586</w:t>
            </w:r>
          </w:p>
        </w:tc>
      </w:tr>
      <w:tr w:rsidR="00987387" w14:paraId="5F904AD3" w14:textId="77777777">
        <w:trPr>
          <w:trHeight w:val="222"/>
        </w:trPr>
        <w:tc>
          <w:tcPr>
            <w:tcW w:w="2028" w:type="dxa"/>
            <w:tcBorders>
              <w:top w:val="nil"/>
              <w:left w:val="nil"/>
              <w:bottom w:val="double" w:sz="6" w:space="0" w:color="000000"/>
              <w:right w:val="nil"/>
            </w:tcBorders>
          </w:tcPr>
          <w:p w14:paraId="5B2335FF" w14:textId="77777777" w:rsidR="00987387" w:rsidRDefault="00D205D0">
            <w:pPr>
              <w:spacing w:after="0"/>
              <w:ind w:right="91"/>
              <w:jc w:val="center"/>
            </w:pPr>
            <w:r>
              <w:rPr>
                <w:rFonts w:ascii="Arial" w:eastAsia="Arial" w:hAnsi="Arial" w:cs="Arial"/>
                <w:sz w:val="19"/>
              </w:rPr>
              <w:t xml:space="preserve">@TREND(1988) </w:t>
            </w:r>
          </w:p>
        </w:tc>
        <w:tc>
          <w:tcPr>
            <w:tcW w:w="3203" w:type="dxa"/>
            <w:tcBorders>
              <w:top w:val="nil"/>
              <w:left w:val="nil"/>
              <w:bottom w:val="double" w:sz="6" w:space="0" w:color="000000"/>
              <w:right w:val="nil"/>
            </w:tcBorders>
          </w:tcPr>
          <w:p w14:paraId="70DB5D03" w14:textId="77777777" w:rsidR="00987387" w:rsidRDefault="00D205D0">
            <w:pPr>
              <w:tabs>
                <w:tab w:val="center" w:pos="1619"/>
                <w:tab w:val="right" w:pos="3203"/>
              </w:tabs>
              <w:spacing w:after="0"/>
            </w:pPr>
            <w:r>
              <w:rPr>
                <w:rFonts w:ascii="Arial" w:eastAsia="Arial" w:hAnsi="Arial" w:cs="Arial"/>
                <w:sz w:val="19"/>
              </w:rPr>
              <w:t>-13.48498</w:t>
            </w:r>
            <w:r>
              <w:rPr>
                <w:rFonts w:ascii="Arial" w:eastAsia="Arial" w:hAnsi="Arial" w:cs="Arial"/>
                <w:sz w:val="19"/>
              </w:rPr>
              <w:tab/>
            </w:r>
            <w:r>
              <w:rPr>
                <w:rFonts w:ascii="Arial" w:eastAsia="Arial" w:hAnsi="Arial" w:cs="Arial"/>
                <w:sz w:val="19"/>
              </w:rPr>
              <w:t>808.0685</w:t>
            </w:r>
            <w:r>
              <w:rPr>
                <w:rFonts w:ascii="Arial" w:eastAsia="Arial" w:hAnsi="Arial" w:cs="Arial"/>
                <w:sz w:val="19"/>
              </w:rPr>
              <w:tab/>
              <w:t>-0.016688</w:t>
            </w:r>
          </w:p>
        </w:tc>
        <w:tc>
          <w:tcPr>
            <w:tcW w:w="878" w:type="dxa"/>
            <w:tcBorders>
              <w:top w:val="nil"/>
              <w:left w:val="nil"/>
              <w:bottom w:val="double" w:sz="6" w:space="0" w:color="000000"/>
              <w:right w:val="nil"/>
            </w:tcBorders>
          </w:tcPr>
          <w:p w14:paraId="2A8C3314" w14:textId="77777777" w:rsidR="00987387" w:rsidRDefault="00D205D0">
            <w:pPr>
              <w:spacing w:after="0"/>
              <w:ind w:right="30"/>
              <w:jc w:val="right"/>
            </w:pPr>
            <w:r>
              <w:rPr>
                <w:rFonts w:ascii="Arial" w:eastAsia="Arial" w:hAnsi="Arial" w:cs="Arial"/>
                <w:sz w:val="19"/>
              </w:rPr>
              <w:t>0.9870</w:t>
            </w:r>
          </w:p>
        </w:tc>
      </w:tr>
      <w:tr w:rsidR="00987387" w14:paraId="7A4EB4F1" w14:textId="77777777">
        <w:trPr>
          <w:trHeight w:val="291"/>
        </w:trPr>
        <w:tc>
          <w:tcPr>
            <w:tcW w:w="2028" w:type="dxa"/>
            <w:tcBorders>
              <w:top w:val="double" w:sz="6" w:space="0" w:color="000000"/>
              <w:left w:val="nil"/>
              <w:bottom w:val="nil"/>
              <w:right w:val="nil"/>
            </w:tcBorders>
          </w:tcPr>
          <w:p w14:paraId="3D936236" w14:textId="77777777" w:rsidR="00987387" w:rsidRDefault="00D205D0">
            <w:pPr>
              <w:spacing w:after="0"/>
              <w:ind w:left="42"/>
            </w:pPr>
            <w:r>
              <w:rPr>
                <w:rFonts w:ascii="Arial" w:eastAsia="Arial" w:hAnsi="Arial" w:cs="Arial"/>
                <w:sz w:val="19"/>
              </w:rPr>
              <w:t xml:space="preserve">R-squared </w:t>
            </w:r>
          </w:p>
        </w:tc>
        <w:tc>
          <w:tcPr>
            <w:tcW w:w="3203" w:type="dxa"/>
            <w:tcBorders>
              <w:top w:val="double" w:sz="6" w:space="0" w:color="000000"/>
              <w:left w:val="nil"/>
              <w:bottom w:val="nil"/>
              <w:right w:val="nil"/>
            </w:tcBorders>
          </w:tcPr>
          <w:p w14:paraId="5A2B7820" w14:textId="77777777" w:rsidR="00987387" w:rsidRDefault="00D205D0">
            <w:pPr>
              <w:spacing w:after="0"/>
              <w:ind w:left="104"/>
            </w:pPr>
            <w:r>
              <w:rPr>
                <w:rFonts w:ascii="Arial" w:eastAsia="Arial" w:hAnsi="Arial" w:cs="Arial"/>
                <w:sz w:val="19"/>
              </w:rPr>
              <w:t xml:space="preserve">0.782891    Mean dependent var </w:t>
            </w:r>
          </w:p>
        </w:tc>
        <w:tc>
          <w:tcPr>
            <w:tcW w:w="878" w:type="dxa"/>
            <w:tcBorders>
              <w:top w:val="double" w:sz="6" w:space="0" w:color="000000"/>
              <w:left w:val="nil"/>
              <w:bottom w:val="nil"/>
              <w:right w:val="nil"/>
            </w:tcBorders>
          </w:tcPr>
          <w:p w14:paraId="50AC3A8B" w14:textId="77777777" w:rsidR="00987387" w:rsidRDefault="00D205D0">
            <w:pPr>
              <w:spacing w:after="0"/>
              <w:ind w:left="1"/>
              <w:jc w:val="both"/>
            </w:pPr>
            <w:r>
              <w:rPr>
                <w:rFonts w:ascii="Arial" w:eastAsia="Arial" w:hAnsi="Arial" w:cs="Arial"/>
                <w:sz w:val="19"/>
              </w:rPr>
              <w:t>-740.2933</w:t>
            </w:r>
          </w:p>
        </w:tc>
      </w:tr>
      <w:tr w:rsidR="00987387" w14:paraId="5CCEE29A" w14:textId="77777777">
        <w:trPr>
          <w:trHeight w:val="217"/>
        </w:trPr>
        <w:tc>
          <w:tcPr>
            <w:tcW w:w="2028" w:type="dxa"/>
            <w:tcBorders>
              <w:top w:val="nil"/>
              <w:left w:val="nil"/>
              <w:bottom w:val="nil"/>
              <w:right w:val="nil"/>
            </w:tcBorders>
          </w:tcPr>
          <w:p w14:paraId="38808893" w14:textId="77777777" w:rsidR="00987387" w:rsidRDefault="00D205D0">
            <w:pPr>
              <w:spacing w:after="0"/>
              <w:ind w:left="42"/>
            </w:pPr>
            <w:r>
              <w:rPr>
                <w:rFonts w:ascii="Arial" w:eastAsia="Arial" w:hAnsi="Arial" w:cs="Arial"/>
                <w:sz w:val="19"/>
              </w:rPr>
              <w:t xml:space="preserve">Adjusted R-squared </w:t>
            </w:r>
          </w:p>
        </w:tc>
        <w:tc>
          <w:tcPr>
            <w:tcW w:w="3203" w:type="dxa"/>
            <w:tcBorders>
              <w:top w:val="nil"/>
              <w:left w:val="nil"/>
              <w:bottom w:val="nil"/>
              <w:right w:val="nil"/>
            </w:tcBorders>
          </w:tcPr>
          <w:p w14:paraId="36042F2B" w14:textId="77777777" w:rsidR="00987387" w:rsidRDefault="00D205D0">
            <w:pPr>
              <w:spacing w:after="0"/>
              <w:ind w:left="104"/>
            </w:pPr>
            <w:r>
              <w:rPr>
                <w:rFonts w:ascii="Arial" w:eastAsia="Arial" w:hAnsi="Arial" w:cs="Arial"/>
                <w:sz w:val="19"/>
              </w:rPr>
              <w:t xml:space="preserve">0.746706    S.D. dependent var </w:t>
            </w:r>
          </w:p>
        </w:tc>
        <w:tc>
          <w:tcPr>
            <w:tcW w:w="878" w:type="dxa"/>
            <w:tcBorders>
              <w:top w:val="nil"/>
              <w:left w:val="nil"/>
              <w:bottom w:val="nil"/>
              <w:right w:val="nil"/>
            </w:tcBorders>
          </w:tcPr>
          <w:p w14:paraId="59924E33" w14:textId="77777777" w:rsidR="00987387" w:rsidRDefault="00D205D0">
            <w:pPr>
              <w:spacing w:after="0"/>
              <w:ind w:left="64"/>
              <w:jc w:val="both"/>
            </w:pPr>
            <w:r>
              <w:rPr>
                <w:rFonts w:ascii="Arial" w:eastAsia="Arial" w:hAnsi="Arial" w:cs="Arial"/>
                <w:sz w:val="19"/>
              </w:rPr>
              <w:t>26855.60</w:t>
            </w:r>
          </w:p>
        </w:tc>
      </w:tr>
      <w:tr w:rsidR="00987387" w14:paraId="12C1598D" w14:textId="77777777">
        <w:trPr>
          <w:trHeight w:val="216"/>
        </w:trPr>
        <w:tc>
          <w:tcPr>
            <w:tcW w:w="2028" w:type="dxa"/>
            <w:tcBorders>
              <w:top w:val="nil"/>
              <w:left w:val="nil"/>
              <w:bottom w:val="nil"/>
              <w:right w:val="nil"/>
            </w:tcBorders>
          </w:tcPr>
          <w:p w14:paraId="07D81341" w14:textId="77777777" w:rsidR="00987387" w:rsidRDefault="00D205D0">
            <w:pPr>
              <w:spacing w:after="0"/>
              <w:ind w:left="42"/>
            </w:pPr>
            <w:r>
              <w:rPr>
                <w:rFonts w:ascii="Arial" w:eastAsia="Arial" w:hAnsi="Arial" w:cs="Arial"/>
                <w:sz w:val="19"/>
              </w:rPr>
              <w:t xml:space="preserve">S.E. of regression </w:t>
            </w:r>
          </w:p>
        </w:tc>
        <w:tc>
          <w:tcPr>
            <w:tcW w:w="3203" w:type="dxa"/>
            <w:tcBorders>
              <w:top w:val="nil"/>
              <w:left w:val="nil"/>
              <w:bottom w:val="nil"/>
              <w:right w:val="nil"/>
            </w:tcBorders>
          </w:tcPr>
          <w:p w14:paraId="076747E9" w14:textId="77777777" w:rsidR="00987387" w:rsidRDefault="00D205D0">
            <w:pPr>
              <w:spacing w:after="0"/>
              <w:ind w:left="105"/>
            </w:pPr>
            <w:r>
              <w:rPr>
                <w:rFonts w:ascii="Arial" w:eastAsia="Arial" w:hAnsi="Arial" w:cs="Arial"/>
                <w:sz w:val="19"/>
              </w:rPr>
              <w:t xml:space="preserve">13515.98    Akaike info criterion </w:t>
            </w:r>
          </w:p>
        </w:tc>
        <w:tc>
          <w:tcPr>
            <w:tcW w:w="878" w:type="dxa"/>
            <w:tcBorders>
              <w:top w:val="nil"/>
              <w:left w:val="nil"/>
              <w:bottom w:val="nil"/>
              <w:right w:val="nil"/>
            </w:tcBorders>
          </w:tcPr>
          <w:p w14:paraId="203E57F7" w14:textId="77777777" w:rsidR="00987387" w:rsidRDefault="00D205D0">
            <w:pPr>
              <w:spacing w:after="0"/>
              <w:ind w:left="65"/>
              <w:jc w:val="both"/>
            </w:pPr>
            <w:r>
              <w:rPr>
                <w:rFonts w:ascii="Arial" w:eastAsia="Arial" w:hAnsi="Arial" w:cs="Arial"/>
                <w:sz w:val="19"/>
              </w:rPr>
              <w:t>22.03799</w:t>
            </w:r>
          </w:p>
        </w:tc>
      </w:tr>
      <w:tr w:rsidR="00987387" w14:paraId="1AEE3122" w14:textId="77777777">
        <w:trPr>
          <w:trHeight w:val="216"/>
        </w:trPr>
        <w:tc>
          <w:tcPr>
            <w:tcW w:w="2028" w:type="dxa"/>
            <w:tcBorders>
              <w:top w:val="nil"/>
              <w:left w:val="nil"/>
              <w:bottom w:val="nil"/>
              <w:right w:val="nil"/>
            </w:tcBorders>
          </w:tcPr>
          <w:p w14:paraId="1E954041" w14:textId="77777777" w:rsidR="00987387" w:rsidRDefault="00D205D0">
            <w:pPr>
              <w:spacing w:after="0"/>
              <w:ind w:left="42"/>
            </w:pPr>
            <w:r>
              <w:rPr>
                <w:rFonts w:ascii="Arial" w:eastAsia="Arial" w:hAnsi="Arial" w:cs="Arial"/>
                <w:sz w:val="19"/>
              </w:rPr>
              <w:t xml:space="preserve">Sum squared resid </w:t>
            </w:r>
          </w:p>
        </w:tc>
        <w:tc>
          <w:tcPr>
            <w:tcW w:w="3203" w:type="dxa"/>
            <w:tcBorders>
              <w:top w:val="nil"/>
              <w:left w:val="nil"/>
              <w:bottom w:val="nil"/>
              <w:right w:val="nil"/>
            </w:tcBorders>
          </w:tcPr>
          <w:p w14:paraId="5ECEC2C5" w14:textId="77777777" w:rsidR="00987387" w:rsidRDefault="00D205D0">
            <w:pPr>
              <w:spacing w:after="0"/>
              <w:ind w:left="78"/>
            </w:pPr>
            <w:r>
              <w:rPr>
                <w:rFonts w:ascii="Arial" w:eastAsia="Arial" w:hAnsi="Arial" w:cs="Arial"/>
                <w:sz w:val="19"/>
              </w:rPr>
              <w:t xml:space="preserve">2.19E+09    Schwarz criterion </w:t>
            </w:r>
          </w:p>
        </w:tc>
        <w:tc>
          <w:tcPr>
            <w:tcW w:w="878" w:type="dxa"/>
            <w:tcBorders>
              <w:top w:val="nil"/>
              <w:left w:val="nil"/>
              <w:bottom w:val="nil"/>
              <w:right w:val="nil"/>
            </w:tcBorders>
          </w:tcPr>
          <w:p w14:paraId="3D12F282" w14:textId="77777777" w:rsidR="00987387" w:rsidRDefault="00D205D0">
            <w:pPr>
              <w:spacing w:after="0"/>
              <w:ind w:left="64"/>
              <w:jc w:val="both"/>
            </w:pPr>
            <w:r>
              <w:rPr>
                <w:rFonts w:ascii="Arial" w:eastAsia="Arial" w:hAnsi="Arial" w:cs="Arial"/>
                <w:sz w:val="19"/>
              </w:rPr>
              <w:t>22.17960</w:t>
            </w:r>
          </w:p>
        </w:tc>
      </w:tr>
      <w:tr w:rsidR="00987387" w14:paraId="29F927F2" w14:textId="77777777">
        <w:trPr>
          <w:trHeight w:val="217"/>
        </w:trPr>
        <w:tc>
          <w:tcPr>
            <w:tcW w:w="2028" w:type="dxa"/>
            <w:tcBorders>
              <w:top w:val="nil"/>
              <w:left w:val="nil"/>
              <w:bottom w:val="nil"/>
              <w:right w:val="nil"/>
            </w:tcBorders>
          </w:tcPr>
          <w:p w14:paraId="3EDF98E7" w14:textId="77777777" w:rsidR="00987387" w:rsidRDefault="00D205D0">
            <w:pPr>
              <w:spacing w:after="0"/>
              <w:ind w:left="42"/>
            </w:pPr>
            <w:r>
              <w:rPr>
                <w:rFonts w:ascii="Arial" w:eastAsia="Arial" w:hAnsi="Arial" w:cs="Arial"/>
                <w:sz w:val="19"/>
              </w:rPr>
              <w:t xml:space="preserve">Log likelihood </w:t>
            </w:r>
          </w:p>
        </w:tc>
        <w:tc>
          <w:tcPr>
            <w:tcW w:w="3203" w:type="dxa"/>
            <w:tcBorders>
              <w:top w:val="nil"/>
              <w:left w:val="nil"/>
              <w:bottom w:val="nil"/>
              <w:right w:val="nil"/>
            </w:tcBorders>
          </w:tcPr>
          <w:p w14:paraId="22F9AE8F" w14:textId="77777777" w:rsidR="00987387" w:rsidRDefault="00D205D0">
            <w:pPr>
              <w:spacing w:after="0"/>
              <w:ind w:left="41"/>
            </w:pPr>
            <w:r>
              <w:rPr>
                <w:rFonts w:ascii="Arial" w:eastAsia="Arial" w:hAnsi="Arial" w:cs="Arial"/>
                <w:sz w:val="19"/>
              </w:rPr>
              <w:t xml:space="preserve">-162.2849    F-statistic </w:t>
            </w:r>
          </w:p>
        </w:tc>
        <w:tc>
          <w:tcPr>
            <w:tcW w:w="878" w:type="dxa"/>
            <w:tcBorders>
              <w:top w:val="nil"/>
              <w:left w:val="nil"/>
              <w:bottom w:val="nil"/>
              <w:right w:val="nil"/>
            </w:tcBorders>
          </w:tcPr>
          <w:p w14:paraId="5FAA7937" w14:textId="77777777" w:rsidR="00987387" w:rsidRDefault="00D205D0">
            <w:pPr>
              <w:spacing w:after="0"/>
              <w:ind w:left="66"/>
              <w:jc w:val="both"/>
            </w:pPr>
            <w:r>
              <w:rPr>
                <w:rFonts w:ascii="Arial" w:eastAsia="Arial" w:hAnsi="Arial" w:cs="Arial"/>
                <w:sz w:val="19"/>
              </w:rPr>
              <w:t>21.63583</w:t>
            </w:r>
          </w:p>
        </w:tc>
      </w:tr>
      <w:tr w:rsidR="00987387" w14:paraId="2B80CFB9" w14:textId="77777777">
        <w:trPr>
          <w:trHeight w:val="237"/>
        </w:trPr>
        <w:tc>
          <w:tcPr>
            <w:tcW w:w="2028" w:type="dxa"/>
            <w:tcBorders>
              <w:top w:val="nil"/>
              <w:left w:val="nil"/>
              <w:bottom w:val="single" w:sz="5" w:space="0" w:color="000000"/>
              <w:right w:val="nil"/>
            </w:tcBorders>
          </w:tcPr>
          <w:p w14:paraId="567E3725" w14:textId="77777777" w:rsidR="00987387" w:rsidRDefault="00D205D0">
            <w:pPr>
              <w:spacing w:after="0"/>
              <w:ind w:left="42"/>
            </w:pPr>
            <w:r>
              <w:rPr>
                <w:rFonts w:ascii="Arial" w:eastAsia="Arial" w:hAnsi="Arial" w:cs="Arial"/>
                <w:sz w:val="19"/>
                <w:u w:val="single" w:color="000000"/>
              </w:rPr>
              <w:t xml:space="preserve">Durbin-Watson stat </w:t>
            </w:r>
          </w:p>
        </w:tc>
        <w:tc>
          <w:tcPr>
            <w:tcW w:w="3203" w:type="dxa"/>
            <w:tcBorders>
              <w:top w:val="nil"/>
              <w:left w:val="nil"/>
              <w:bottom w:val="single" w:sz="5" w:space="0" w:color="000000"/>
              <w:right w:val="nil"/>
            </w:tcBorders>
          </w:tcPr>
          <w:p w14:paraId="4316642D" w14:textId="77777777" w:rsidR="00987387" w:rsidRDefault="00D205D0">
            <w:pPr>
              <w:spacing w:after="0"/>
              <w:ind w:left="105"/>
            </w:pPr>
            <w:r>
              <w:rPr>
                <w:rFonts w:ascii="Arial" w:eastAsia="Arial" w:hAnsi="Arial" w:cs="Arial"/>
                <w:sz w:val="19"/>
                <w:u w:val="single" w:color="000000"/>
              </w:rPr>
              <w:t xml:space="preserve">2.016647    Prob(F-statistic) </w:t>
            </w:r>
          </w:p>
        </w:tc>
        <w:tc>
          <w:tcPr>
            <w:tcW w:w="878" w:type="dxa"/>
            <w:tcBorders>
              <w:top w:val="nil"/>
              <w:left w:val="nil"/>
              <w:bottom w:val="single" w:sz="5" w:space="0" w:color="000000"/>
              <w:right w:val="nil"/>
            </w:tcBorders>
          </w:tcPr>
          <w:p w14:paraId="4D0DF51A" w14:textId="77777777" w:rsidR="00987387" w:rsidRDefault="00D205D0">
            <w:pPr>
              <w:spacing w:after="0"/>
              <w:ind w:left="65"/>
              <w:jc w:val="both"/>
            </w:pPr>
            <w:r>
              <w:rPr>
                <w:rFonts w:ascii="Arial" w:eastAsia="Arial" w:hAnsi="Arial" w:cs="Arial"/>
                <w:sz w:val="19"/>
                <w:u w:val="single" w:color="000000"/>
              </w:rPr>
              <w:t>0.000105</w:t>
            </w:r>
          </w:p>
        </w:tc>
      </w:tr>
    </w:tbl>
    <w:p w14:paraId="07ADA78E" w14:textId="77777777" w:rsidR="00987387" w:rsidRDefault="00D205D0">
      <w:pPr>
        <w:spacing w:after="237"/>
        <w:ind w:right="25"/>
      </w:pPr>
      <w:r>
        <w:rPr>
          <w:rFonts w:ascii="Times New Roman" w:eastAsia="Times New Roman" w:hAnsi="Times New Roman" w:cs="Times New Roman"/>
          <w:sz w:val="23"/>
        </w:rPr>
        <w:t xml:space="preserve"> </w:t>
      </w:r>
    </w:p>
    <w:p w14:paraId="2C01A0AB" w14:textId="77777777" w:rsidR="00987387" w:rsidRDefault="00D205D0">
      <w:pPr>
        <w:spacing w:after="237"/>
      </w:pPr>
      <w:r>
        <w:rPr>
          <w:rFonts w:ascii="Times New Roman" w:eastAsia="Times New Roman" w:hAnsi="Times New Roman" w:cs="Times New Roman"/>
          <w:sz w:val="23"/>
        </w:rPr>
        <w:t xml:space="preserve"> </w:t>
      </w:r>
    </w:p>
    <w:p w14:paraId="557D8ECB" w14:textId="77777777" w:rsidR="00987387" w:rsidRDefault="00D205D0">
      <w:pPr>
        <w:spacing w:after="237"/>
      </w:pPr>
      <w:r>
        <w:rPr>
          <w:rFonts w:ascii="Times New Roman" w:eastAsia="Times New Roman" w:hAnsi="Times New Roman" w:cs="Times New Roman"/>
          <w:sz w:val="23"/>
        </w:rPr>
        <w:t xml:space="preserve"> </w:t>
      </w:r>
    </w:p>
    <w:p w14:paraId="4CDBF74F" w14:textId="77777777" w:rsidR="00987387" w:rsidRDefault="00D205D0">
      <w:pPr>
        <w:spacing w:after="0"/>
      </w:pPr>
      <w:r>
        <w:rPr>
          <w:rFonts w:ascii="Times New Roman" w:eastAsia="Times New Roman" w:hAnsi="Times New Roman" w:cs="Times New Roman"/>
          <w:sz w:val="23"/>
        </w:rPr>
        <w:t xml:space="preserve"> </w:t>
      </w:r>
    </w:p>
    <w:p w14:paraId="2DAB6B51" w14:textId="77777777" w:rsidR="00987387" w:rsidRDefault="00D205D0">
      <w:pPr>
        <w:pStyle w:val="Heading3"/>
        <w:spacing w:after="202"/>
        <w:ind w:left="688" w:right="0"/>
      </w:pPr>
      <w:r>
        <w:t>Variabel Pendapatan Nasional Riil (X1)</w:t>
      </w:r>
      <w:r>
        <w:rPr>
          <w:b w:val="0"/>
        </w:rPr>
        <w:t xml:space="preserve"> </w:t>
      </w:r>
    </w:p>
    <w:p w14:paraId="2440BF32" w14:textId="77777777" w:rsidR="00987387" w:rsidRDefault="00D205D0">
      <w:pPr>
        <w:spacing w:after="4" w:line="248" w:lineRule="auto"/>
        <w:ind w:left="683" w:hanging="10"/>
      </w:pPr>
      <w:r>
        <w:rPr>
          <w:rFonts w:ascii="Arial" w:eastAsia="Arial" w:hAnsi="Arial" w:cs="Arial"/>
          <w:sz w:val="19"/>
        </w:rPr>
        <w:t xml:space="preserve">Null Hypothesis: D(X1,2) has a unit root </w:t>
      </w:r>
    </w:p>
    <w:p w14:paraId="62F3A08D" w14:textId="77777777" w:rsidR="00987387" w:rsidRDefault="00D205D0">
      <w:pPr>
        <w:spacing w:after="4" w:line="248" w:lineRule="auto"/>
        <w:ind w:left="683" w:hanging="10"/>
      </w:pPr>
      <w:r>
        <w:rPr>
          <w:rFonts w:ascii="Arial" w:eastAsia="Arial" w:hAnsi="Arial" w:cs="Arial"/>
          <w:sz w:val="19"/>
        </w:rPr>
        <w:t xml:space="preserve">Exogenous: Constant, Linear Trend </w:t>
      </w:r>
    </w:p>
    <w:p w14:paraId="376334B0" w14:textId="77777777" w:rsidR="00987387" w:rsidRDefault="00D205D0">
      <w:pPr>
        <w:spacing w:after="72" w:line="248" w:lineRule="auto"/>
        <w:ind w:left="683" w:hanging="10"/>
      </w:pPr>
      <w:r>
        <w:rPr>
          <w:rFonts w:ascii="Arial" w:eastAsia="Arial" w:hAnsi="Arial" w:cs="Arial"/>
          <w:sz w:val="19"/>
        </w:rPr>
        <w:t xml:space="preserve">Bandwidth: 14 (Newey-West using Bartlett kernel) </w:t>
      </w:r>
    </w:p>
    <w:p w14:paraId="73E91A41" w14:textId="77777777" w:rsidR="00987387" w:rsidRDefault="00D205D0">
      <w:pPr>
        <w:tabs>
          <w:tab w:val="center" w:pos="1613"/>
          <w:tab w:val="center" w:pos="3079"/>
          <w:tab w:val="center" w:pos="4151"/>
          <w:tab w:val="center" w:pos="5273"/>
          <w:tab w:val="center" w:pos="6294"/>
        </w:tabs>
        <w:spacing w:after="62"/>
      </w:pPr>
      <w:r>
        <w:tab/>
      </w: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Adj. t-Stat </w:t>
      </w:r>
      <w:r>
        <w:rPr>
          <w:rFonts w:ascii="Arial" w:eastAsia="Arial" w:hAnsi="Arial" w:cs="Arial"/>
          <w:sz w:val="19"/>
        </w:rPr>
        <w:tab/>
        <w:t xml:space="preserve">  Prob.* </w:t>
      </w:r>
    </w:p>
    <w:p w14:paraId="50A1130B" w14:textId="77777777" w:rsidR="00987387" w:rsidRDefault="00D205D0">
      <w:pPr>
        <w:tabs>
          <w:tab w:val="center" w:pos="1816"/>
          <w:tab w:val="center" w:pos="5273"/>
          <w:tab w:val="center" w:pos="6292"/>
        </w:tabs>
        <w:spacing w:after="4" w:line="248" w:lineRule="auto"/>
      </w:pPr>
      <w:r>
        <w:rPr>
          <w:noProof/>
        </w:rPr>
        <mc:AlternateContent>
          <mc:Choice Requires="wpg">
            <w:drawing>
              <wp:anchor distT="0" distB="0" distL="114300" distR="114300" simplePos="0" relativeHeight="251701248" behindDoc="1" locked="0" layoutInCell="1" allowOverlap="1" wp14:anchorId="3E4323A6" wp14:editId="30BB7B09">
                <wp:simplePos x="0" y="0"/>
                <wp:positionH relativeFrom="column">
                  <wp:posOffset>417576</wp:posOffset>
                </wp:positionH>
                <wp:positionV relativeFrom="paragraph">
                  <wp:posOffset>-230035</wp:posOffset>
                </wp:positionV>
                <wp:extent cx="3870960" cy="384810"/>
                <wp:effectExtent l="0" t="0" r="0" b="0"/>
                <wp:wrapNone/>
                <wp:docPr id="153570" name="Group 153570"/>
                <wp:cNvGraphicFramePr/>
                <a:graphic xmlns:a="http://schemas.openxmlformats.org/drawingml/2006/main">
                  <a:graphicData uri="http://schemas.microsoft.com/office/word/2010/wordprocessingGroup">
                    <wpg:wgp>
                      <wpg:cNvGrpSpPr/>
                      <wpg:grpSpPr>
                        <a:xfrm>
                          <a:off x="0" y="0"/>
                          <a:ext cx="3870960" cy="384810"/>
                          <a:chOff x="0" y="0"/>
                          <a:chExt cx="3870960" cy="384810"/>
                        </a:xfrm>
                      </wpg:grpSpPr>
                      <wps:wsp>
                        <wps:cNvPr id="173057" name="Shape 173057"/>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58" name="Shape 173058"/>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59" name="Shape 173059"/>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60" name="Shape 173060"/>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61" name="Shape 173061"/>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62" name="Shape 173062"/>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63" name="Shape 173063"/>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64" name="Shape 173064"/>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65" name="Shape 173065"/>
                        <wps:cNvSpPr/>
                        <wps:spPr>
                          <a:xfrm>
                            <a:off x="1911096"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66" name="Shape 173066"/>
                        <wps:cNvSpPr/>
                        <wps:spPr>
                          <a:xfrm>
                            <a:off x="1911096"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67" name="Shape 173067"/>
                        <wps:cNvSpPr/>
                        <wps:spPr>
                          <a:xfrm>
                            <a:off x="257403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68" name="Shape 173068"/>
                        <wps:cNvSpPr/>
                        <wps:spPr>
                          <a:xfrm>
                            <a:off x="257403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69" name="Shape 173069"/>
                        <wps:cNvSpPr/>
                        <wps:spPr>
                          <a:xfrm>
                            <a:off x="2623566"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70" name="Shape 173070"/>
                        <wps:cNvSpPr/>
                        <wps:spPr>
                          <a:xfrm>
                            <a:off x="2623566"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71" name="Shape 173071"/>
                        <wps:cNvSpPr/>
                        <wps:spPr>
                          <a:xfrm>
                            <a:off x="328803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72" name="Shape 173072"/>
                        <wps:cNvSpPr/>
                        <wps:spPr>
                          <a:xfrm>
                            <a:off x="328803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73" name="Shape 173073"/>
                        <wps:cNvSpPr/>
                        <wps:spPr>
                          <a:xfrm>
                            <a:off x="333756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74" name="Shape 173074"/>
                        <wps:cNvSpPr/>
                        <wps:spPr>
                          <a:xfrm>
                            <a:off x="3337560"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75" name="Shape 173075"/>
                        <wps:cNvSpPr/>
                        <wps:spPr>
                          <a:xfrm>
                            <a:off x="0" y="188214"/>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76" name="Shape 173076"/>
                        <wps:cNvSpPr/>
                        <wps:spPr>
                          <a:xfrm>
                            <a:off x="0" y="204978"/>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77" name="Shape 173077"/>
                        <wps:cNvSpPr/>
                        <wps:spPr>
                          <a:xfrm>
                            <a:off x="12138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78" name="Shape 173078"/>
                        <wps:cNvSpPr/>
                        <wps:spPr>
                          <a:xfrm>
                            <a:off x="12138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79" name="Shape 173079"/>
                        <wps:cNvSpPr/>
                        <wps:spPr>
                          <a:xfrm>
                            <a:off x="1263396" y="188214"/>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80" name="Shape 173080"/>
                        <wps:cNvSpPr/>
                        <wps:spPr>
                          <a:xfrm>
                            <a:off x="1263396" y="204978"/>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81" name="Shape 173081"/>
                        <wps:cNvSpPr/>
                        <wps:spPr>
                          <a:xfrm>
                            <a:off x="18615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82" name="Shape 173082"/>
                        <wps:cNvSpPr/>
                        <wps:spPr>
                          <a:xfrm>
                            <a:off x="18615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83" name="Shape 173083"/>
                        <wps:cNvSpPr/>
                        <wps:spPr>
                          <a:xfrm>
                            <a:off x="1911096" y="188214"/>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84" name="Shape 173084"/>
                        <wps:cNvSpPr/>
                        <wps:spPr>
                          <a:xfrm>
                            <a:off x="1911096" y="204978"/>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85" name="Shape 173085"/>
                        <wps:cNvSpPr/>
                        <wps:spPr>
                          <a:xfrm>
                            <a:off x="257403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86" name="Shape 173086"/>
                        <wps:cNvSpPr/>
                        <wps:spPr>
                          <a:xfrm>
                            <a:off x="257403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87" name="Shape 173087"/>
                        <wps:cNvSpPr/>
                        <wps:spPr>
                          <a:xfrm>
                            <a:off x="2623566" y="188214"/>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88" name="Shape 173088"/>
                        <wps:cNvSpPr/>
                        <wps:spPr>
                          <a:xfrm>
                            <a:off x="2623566" y="204978"/>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89" name="Shape 173089"/>
                        <wps:cNvSpPr/>
                        <wps:spPr>
                          <a:xfrm>
                            <a:off x="3288030"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90" name="Shape 173090"/>
                        <wps:cNvSpPr/>
                        <wps:spPr>
                          <a:xfrm>
                            <a:off x="3288030"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91" name="Shape 173091"/>
                        <wps:cNvSpPr/>
                        <wps:spPr>
                          <a:xfrm>
                            <a:off x="3337560" y="188214"/>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92" name="Shape 173092"/>
                        <wps:cNvSpPr/>
                        <wps:spPr>
                          <a:xfrm>
                            <a:off x="3337560" y="204978"/>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93" name="Shape 173093"/>
                        <wps:cNvSpPr/>
                        <wps:spPr>
                          <a:xfrm>
                            <a:off x="0" y="376428"/>
                            <a:ext cx="1870710" cy="9144"/>
                          </a:xfrm>
                          <a:custGeom>
                            <a:avLst/>
                            <a:gdLst/>
                            <a:ahLst/>
                            <a:cxnLst/>
                            <a:rect l="0" t="0" r="0" b="0"/>
                            <a:pathLst>
                              <a:path w="1870710" h="9144">
                                <a:moveTo>
                                  <a:pt x="0" y="0"/>
                                </a:moveTo>
                                <a:lnTo>
                                  <a:pt x="1870710" y="0"/>
                                </a:lnTo>
                                <a:lnTo>
                                  <a:pt x="18707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94" name="Shape 173094"/>
                        <wps:cNvSpPr/>
                        <wps:spPr>
                          <a:xfrm>
                            <a:off x="1870710" y="376428"/>
                            <a:ext cx="703326" cy="9144"/>
                          </a:xfrm>
                          <a:custGeom>
                            <a:avLst/>
                            <a:gdLst/>
                            <a:ahLst/>
                            <a:cxnLst/>
                            <a:rect l="0" t="0" r="0" b="0"/>
                            <a:pathLst>
                              <a:path w="703326" h="9144">
                                <a:moveTo>
                                  <a:pt x="0" y="0"/>
                                </a:moveTo>
                                <a:lnTo>
                                  <a:pt x="703326" y="0"/>
                                </a:lnTo>
                                <a:lnTo>
                                  <a:pt x="7033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570" style="width:304.8pt;height:30.3pt;position:absolute;z-index:-2147483619;mso-position-horizontal-relative:text;mso-position-horizontal:absolute;margin-left:32.88pt;mso-position-vertical-relative:text;margin-top:-18.1131pt;" coordsize="38709,3848">
                <v:shape id="Shape 173095" style="position:absolute;width:12138;height:91;left:0;top:0;" coordsize="1213866,9144" path="m0,0l1213866,0l1213866,9144l0,9144l0,0">
                  <v:stroke weight="0pt" endcap="flat" joinstyle="miter" miterlimit="10" on="false" color="#000000" opacity="0"/>
                  <v:fill on="true" color="#000000"/>
                </v:shape>
                <v:shape id="Shape 173096" style="position:absolute;width:12138;height:91;left:0;top:175;" coordsize="1213866,9144" path="m0,0l1213866,0l1213866,9144l0,9144l0,0">
                  <v:stroke weight="0pt" endcap="flat" joinstyle="miter" miterlimit="10" on="false" color="#000000" opacity="0"/>
                  <v:fill on="true" color="#000000"/>
                </v:shape>
                <v:shape id="Shape 173097" style="position:absolute;width:495;height:91;left:12138;top:0;" coordsize="49530,9144" path="m0,0l49530,0l49530,9144l0,9144l0,0">
                  <v:stroke weight="0pt" endcap="flat" joinstyle="miter" miterlimit="10" on="false" color="#000000" opacity="0"/>
                  <v:fill on="true" color="#000000"/>
                </v:shape>
                <v:shape id="Shape 173098" style="position:absolute;width:495;height:91;left:12138;top:175;" coordsize="49530,9144" path="m0,0l49530,0l49530,9144l0,9144l0,0">
                  <v:stroke weight="0pt" endcap="flat" joinstyle="miter" miterlimit="10" on="false" color="#000000" opacity="0"/>
                  <v:fill on="true" color="#000000"/>
                </v:shape>
                <v:shape id="Shape 173099" style="position:absolute;width:5981;height:91;left:12633;top:0;" coordsize="598170,9144" path="m0,0l598170,0l598170,9144l0,9144l0,0">
                  <v:stroke weight="0pt" endcap="flat" joinstyle="miter" miterlimit="10" on="false" color="#000000" opacity="0"/>
                  <v:fill on="true" color="#000000"/>
                </v:shape>
                <v:shape id="Shape 173100" style="position:absolute;width:5981;height:91;left:12633;top:175;" coordsize="598170,9144" path="m0,0l598170,0l598170,9144l0,9144l0,0">
                  <v:stroke weight="0pt" endcap="flat" joinstyle="miter" miterlimit="10" on="false" color="#000000" opacity="0"/>
                  <v:fill on="true" color="#000000"/>
                </v:shape>
                <v:shape id="Shape 173101" style="position:absolute;width:495;height:91;left:18615;top:0;" coordsize="49530,9144" path="m0,0l49530,0l49530,9144l0,9144l0,0">
                  <v:stroke weight="0pt" endcap="flat" joinstyle="miter" miterlimit="10" on="false" color="#000000" opacity="0"/>
                  <v:fill on="true" color="#000000"/>
                </v:shape>
                <v:shape id="Shape 173102" style="position:absolute;width:495;height:91;left:18615;top:175;" coordsize="49530,9144" path="m0,0l49530,0l49530,9144l0,9144l0,0">
                  <v:stroke weight="0pt" endcap="flat" joinstyle="miter" miterlimit="10" on="false" color="#000000" opacity="0"/>
                  <v:fill on="true" color="#000000"/>
                </v:shape>
                <v:shape id="Shape 173103" style="position:absolute;width:6629;height:91;left:19110;top:0;" coordsize="662940,9144" path="m0,0l662940,0l662940,9144l0,9144l0,0">
                  <v:stroke weight="0pt" endcap="flat" joinstyle="miter" miterlimit="10" on="false" color="#000000" opacity="0"/>
                  <v:fill on="true" color="#000000"/>
                </v:shape>
                <v:shape id="Shape 173104" style="position:absolute;width:6629;height:91;left:19110;top:175;" coordsize="662940,9144" path="m0,0l662940,0l662940,9144l0,9144l0,0">
                  <v:stroke weight="0pt" endcap="flat" joinstyle="miter" miterlimit="10" on="false" color="#000000" opacity="0"/>
                  <v:fill on="true" color="#000000"/>
                </v:shape>
                <v:shape id="Shape 173105" style="position:absolute;width:495;height:91;left:25740;top:0;" coordsize="49530,9144" path="m0,0l49530,0l49530,9144l0,9144l0,0">
                  <v:stroke weight="0pt" endcap="flat" joinstyle="miter" miterlimit="10" on="false" color="#000000" opacity="0"/>
                  <v:fill on="true" color="#000000"/>
                </v:shape>
                <v:shape id="Shape 173106" style="position:absolute;width:495;height:91;left:25740;top:175;" coordsize="49530,9144" path="m0,0l49530,0l49530,9144l0,9144l0,0">
                  <v:stroke weight="0pt" endcap="flat" joinstyle="miter" miterlimit="10" on="false" color="#000000" opacity="0"/>
                  <v:fill on="true" color="#000000"/>
                </v:shape>
                <v:shape id="Shape 173107" style="position:absolute;width:6644;height:91;left:26235;top:0;" coordsize="664464,9144" path="m0,0l664464,0l664464,9144l0,9144l0,0">
                  <v:stroke weight="0pt" endcap="flat" joinstyle="miter" miterlimit="10" on="false" color="#000000" opacity="0"/>
                  <v:fill on="true" color="#000000"/>
                </v:shape>
                <v:shape id="Shape 173108" style="position:absolute;width:6644;height:91;left:26235;top:175;" coordsize="664464,9144" path="m0,0l664464,0l664464,9144l0,9144l0,0">
                  <v:stroke weight="0pt" endcap="flat" joinstyle="miter" miterlimit="10" on="false" color="#000000" opacity="0"/>
                  <v:fill on="true" color="#000000"/>
                </v:shape>
                <v:shape id="Shape 173109" style="position:absolute;width:495;height:91;left:32880;top:0;" coordsize="49530,9144" path="m0,0l49530,0l49530,9144l0,9144l0,0">
                  <v:stroke weight="0pt" endcap="flat" joinstyle="miter" miterlimit="10" on="false" color="#000000" opacity="0"/>
                  <v:fill on="true" color="#000000"/>
                </v:shape>
                <v:shape id="Shape 173110" style="position:absolute;width:495;height:91;left:32880;top:175;" coordsize="49530,9144" path="m0,0l49530,0l49530,9144l0,9144l0,0">
                  <v:stroke weight="0pt" endcap="flat" joinstyle="miter" miterlimit="10" on="false" color="#000000" opacity="0"/>
                  <v:fill on="true" color="#000000"/>
                </v:shape>
                <v:shape id="Shape 173111" style="position:absolute;width:5334;height:91;left:33375;top:0;" coordsize="533400,9144" path="m0,0l533400,0l533400,9144l0,9144l0,0">
                  <v:stroke weight="0pt" endcap="flat" joinstyle="miter" miterlimit="10" on="false" color="#000000" opacity="0"/>
                  <v:fill on="true" color="#000000"/>
                </v:shape>
                <v:shape id="Shape 173112" style="position:absolute;width:5334;height:91;left:33375;top:175;" coordsize="533400,9144" path="m0,0l533400,0l533400,9144l0,9144l0,0">
                  <v:stroke weight="0pt" endcap="flat" joinstyle="miter" miterlimit="10" on="false" color="#000000" opacity="0"/>
                  <v:fill on="true" color="#000000"/>
                </v:shape>
                <v:shape id="Shape 173113" style="position:absolute;width:12138;height:91;left:0;top:1882;" coordsize="1213866,9144" path="m0,0l1213866,0l1213866,9144l0,9144l0,0">
                  <v:stroke weight="0pt" endcap="flat" joinstyle="miter" miterlimit="10" on="false" color="#000000" opacity="0"/>
                  <v:fill on="true" color="#000000"/>
                </v:shape>
                <v:shape id="Shape 173114" style="position:absolute;width:12138;height:91;left:0;top:2049;" coordsize="1213866,9144" path="m0,0l1213866,0l1213866,9144l0,9144l0,0">
                  <v:stroke weight="0pt" endcap="flat" joinstyle="miter" miterlimit="10" on="false" color="#000000" opacity="0"/>
                  <v:fill on="true" color="#000000"/>
                </v:shape>
                <v:shape id="Shape 173115" style="position:absolute;width:495;height:91;left:12138;top:1882;" coordsize="49530,9144" path="m0,0l49530,0l49530,9144l0,9144l0,0">
                  <v:stroke weight="0pt" endcap="flat" joinstyle="miter" miterlimit="10" on="false" color="#000000" opacity="0"/>
                  <v:fill on="true" color="#000000"/>
                </v:shape>
                <v:shape id="Shape 173116" style="position:absolute;width:495;height:91;left:12138;top:2049;" coordsize="49530,9144" path="m0,0l49530,0l49530,9144l0,9144l0,0">
                  <v:stroke weight="0pt" endcap="flat" joinstyle="miter" miterlimit="10" on="false" color="#000000" opacity="0"/>
                  <v:fill on="true" color="#000000"/>
                </v:shape>
                <v:shape id="Shape 173117" style="position:absolute;width:5981;height:91;left:12633;top:1882;" coordsize="598170,9144" path="m0,0l598170,0l598170,9144l0,9144l0,0">
                  <v:stroke weight="0pt" endcap="flat" joinstyle="miter" miterlimit="10" on="false" color="#000000" opacity="0"/>
                  <v:fill on="true" color="#000000"/>
                </v:shape>
                <v:shape id="Shape 173118" style="position:absolute;width:5981;height:91;left:12633;top:2049;" coordsize="598170,9144" path="m0,0l598170,0l598170,9144l0,9144l0,0">
                  <v:stroke weight="0pt" endcap="flat" joinstyle="miter" miterlimit="10" on="false" color="#000000" opacity="0"/>
                  <v:fill on="true" color="#000000"/>
                </v:shape>
                <v:shape id="Shape 173119" style="position:absolute;width:495;height:91;left:18615;top:1882;" coordsize="49530,9144" path="m0,0l49530,0l49530,9144l0,9144l0,0">
                  <v:stroke weight="0pt" endcap="flat" joinstyle="miter" miterlimit="10" on="false" color="#000000" opacity="0"/>
                  <v:fill on="true" color="#000000"/>
                </v:shape>
                <v:shape id="Shape 173120" style="position:absolute;width:495;height:91;left:18615;top:2049;" coordsize="49530,9144" path="m0,0l49530,0l49530,9144l0,9144l0,0">
                  <v:stroke weight="0pt" endcap="flat" joinstyle="miter" miterlimit="10" on="false" color="#000000" opacity="0"/>
                  <v:fill on="true" color="#000000"/>
                </v:shape>
                <v:shape id="Shape 173121" style="position:absolute;width:6629;height:91;left:19110;top:1882;" coordsize="662940,9144" path="m0,0l662940,0l662940,9144l0,9144l0,0">
                  <v:stroke weight="0pt" endcap="flat" joinstyle="miter" miterlimit="10" on="false" color="#000000" opacity="0"/>
                  <v:fill on="true" color="#000000"/>
                </v:shape>
                <v:shape id="Shape 173122" style="position:absolute;width:6629;height:91;left:19110;top:2049;" coordsize="662940,9144" path="m0,0l662940,0l662940,9144l0,9144l0,0">
                  <v:stroke weight="0pt" endcap="flat" joinstyle="miter" miterlimit="10" on="false" color="#000000" opacity="0"/>
                  <v:fill on="true" color="#000000"/>
                </v:shape>
                <v:shape id="Shape 173123" style="position:absolute;width:495;height:91;left:25740;top:1882;" coordsize="49530,9144" path="m0,0l49530,0l49530,9144l0,9144l0,0">
                  <v:stroke weight="0pt" endcap="flat" joinstyle="miter" miterlimit="10" on="false" color="#000000" opacity="0"/>
                  <v:fill on="true" color="#000000"/>
                </v:shape>
                <v:shape id="Shape 173124" style="position:absolute;width:495;height:91;left:25740;top:2049;" coordsize="49530,9144" path="m0,0l49530,0l49530,9144l0,9144l0,0">
                  <v:stroke weight="0pt" endcap="flat" joinstyle="miter" miterlimit="10" on="false" color="#000000" opacity="0"/>
                  <v:fill on="true" color="#000000"/>
                </v:shape>
                <v:shape id="Shape 173125" style="position:absolute;width:6644;height:91;left:26235;top:1882;" coordsize="664464,9144" path="m0,0l664464,0l664464,9144l0,9144l0,0">
                  <v:stroke weight="0pt" endcap="flat" joinstyle="miter" miterlimit="10" on="false" color="#000000" opacity="0"/>
                  <v:fill on="true" color="#000000"/>
                </v:shape>
                <v:shape id="Shape 173126" style="position:absolute;width:6644;height:91;left:26235;top:2049;" coordsize="664464,9144" path="m0,0l664464,0l664464,9144l0,9144l0,0">
                  <v:stroke weight="0pt" endcap="flat" joinstyle="miter" miterlimit="10" on="false" color="#000000" opacity="0"/>
                  <v:fill on="true" color="#000000"/>
                </v:shape>
                <v:shape id="Shape 173127" style="position:absolute;width:495;height:91;left:32880;top:1882;" coordsize="49530,9144" path="m0,0l49530,0l49530,9144l0,9144l0,0">
                  <v:stroke weight="0pt" endcap="flat" joinstyle="miter" miterlimit="10" on="false" color="#000000" opacity="0"/>
                  <v:fill on="true" color="#000000"/>
                </v:shape>
                <v:shape id="Shape 173128" style="position:absolute;width:495;height:91;left:32880;top:2049;" coordsize="49530,9144" path="m0,0l49530,0l49530,9144l0,9144l0,0">
                  <v:stroke weight="0pt" endcap="flat" joinstyle="miter" miterlimit="10" on="false" color="#000000" opacity="0"/>
                  <v:fill on="true" color="#000000"/>
                </v:shape>
                <v:shape id="Shape 173129" style="position:absolute;width:5334;height:91;left:33375;top:1882;" coordsize="533400,9144" path="m0,0l533400,0l533400,9144l0,9144l0,0">
                  <v:stroke weight="0pt" endcap="flat" joinstyle="miter" miterlimit="10" on="false" color="#000000" opacity="0"/>
                  <v:fill on="true" color="#000000"/>
                </v:shape>
                <v:shape id="Shape 173130" style="position:absolute;width:5334;height:91;left:33375;top:2049;" coordsize="533400,9144" path="m0,0l533400,0l533400,9144l0,9144l0,0">
                  <v:stroke weight="0pt" endcap="flat" joinstyle="miter" miterlimit="10" on="false" color="#000000" opacity="0"/>
                  <v:fill on="true" color="#000000"/>
                </v:shape>
                <v:shape id="Shape 173131" style="position:absolute;width:18707;height:91;left:0;top:3764;" coordsize="1870710,9144" path="m0,0l1870710,0l1870710,9144l0,9144l0,0">
                  <v:stroke weight="0pt" endcap="flat" joinstyle="miter" miterlimit="10" on="false" color="#000000" opacity="0"/>
                  <v:fill on="true" color="#000000"/>
                </v:shape>
                <v:shape id="Shape 173132" style="position:absolute;width:7033;height:91;left:18707;top:3764;" coordsize="703326,9144" path="m0,0l703326,0l703326,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Phillips-Perron test statistic </w:t>
      </w:r>
      <w:r>
        <w:rPr>
          <w:rFonts w:ascii="Arial" w:eastAsia="Arial" w:hAnsi="Arial" w:cs="Arial"/>
          <w:sz w:val="19"/>
        </w:rPr>
        <w:tab/>
      </w:r>
      <w:r>
        <w:rPr>
          <w:rFonts w:ascii="Arial" w:eastAsia="Arial" w:hAnsi="Arial" w:cs="Arial"/>
          <w:sz w:val="19"/>
          <w:u w:val="single" w:color="000000"/>
        </w:rPr>
        <w:t xml:space="preserve">-10.82167 </w:t>
      </w:r>
      <w:r>
        <w:rPr>
          <w:rFonts w:ascii="Arial" w:eastAsia="Arial" w:hAnsi="Arial" w:cs="Arial"/>
          <w:sz w:val="19"/>
          <w:u w:val="single" w:color="000000"/>
        </w:rPr>
        <w:tab/>
        <w:t xml:space="preserve"> 0.0000 </w:t>
      </w:r>
    </w:p>
    <w:tbl>
      <w:tblPr>
        <w:tblStyle w:val="TableGrid"/>
        <w:tblW w:w="6096" w:type="dxa"/>
        <w:tblInd w:w="658" w:type="dxa"/>
        <w:tblCellMar>
          <w:top w:w="0" w:type="dxa"/>
          <w:left w:w="0" w:type="dxa"/>
          <w:bottom w:w="0" w:type="dxa"/>
          <w:right w:w="0" w:type="dxa"/>
        </w:tblCellMar>
        <w:tblLook w:val="04A0" w:firstRow="1" w:lastRow="0" w:firstColumn="1" w:lastColumn="0" w:noHBand="0" w:noVBand="1"/>
      </w:tblPr>
      <w:tblGrid>
        <w:gridCol w:w="3493"/>
        <w:gridCol w:w="698"/>
        <w:gridCol w:w="1905"/>
      </w:tblGrid>
      <w:tr w:rsidR="00987387" w14:paraId="5AD2B1E9" w14:textId="77777777">
        <w:trPr>
          <w:trHeight w:val="245"/>
        </w:trPr>
        <w:tc>
          <w:tcPr>
            <w:tcW w:w="3493" w:type="dxa"/>
            <w:tcBorders>
              <w:top w:val="nil"/>
              <w:left w:val="nil"/>
              <w:bottom w:val="nil"/>
              <w:right w:val="nil"/>
            </w:tcBorders>
          </w:tcPr>
          <w:p w14:paraId="4E646855" w14:textId="77777777" w:rsidR="00987387" w:rsidRDefault="00D205D0">
            <w:pPr>
              <w:tabs>
                <w:tab w:val="center" w:pos="2422"/>
              </w:tabs>
              <w:spacing w:after="0"/>
            </w:pPr>
            <w:r>
              <w:rPr>
                <w:rFonts w:ascii="Arial" w:eastAsia="Arial" w:hAnsi="Arial" w:cs="Arial"/>
                <w:sz w:val="19"/>
              </w:rPr>
              <w:t xml:space="preserve">Test critical values: </w:t>
            </w:r>
            <w:r>
              <w:rPr>
                <w:rFonts w:ascii="Arial" w:eastAsia="Arial" w:hAnsi="Arial" w:cs="Arial"/>
                <w:sz w:val="19"/>
              </w:rPr>
              <w:tab/>
              <w:t xml:space="preserve">1% level </w:t>
            </w:r>
          </w:p>
        </w:tc>
        <w:tc>
          <w:tcPr>
            <w:tcW w:w="698" w:type="dxa"/>
            <w:tcBorders>
              <w:top w:val="nil"/>
              <w:left w:val="nil"/>
              <w:bottom w:val="nil"/>
              <w:right w:val="nil"/>
            </w:tcBorders>
          </w:tcPr>
          <w:p w14:paraId="7D036ED3"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07BF8EB7" w14:textId="77777777" w:rsidR="00987387" w:rsidRDefault="00D205D0">
            <w:pPr>
              <w:tabs>
                <w:tab w:val="center" w:pos="1444"/>
              </w:tabs>
              <w:spacing w:after="0"/>
            </w:pPr>
            <w:r>
              <w:rPr>
                <w:rFonts w:ascii="Arial" w:eastAsia="Arial" w:hAnsi="Arial" w:cs="Arial"/>
                <w:sz w:val="19"/>
              </w:rPr>
              <w:t xml:space="preserve">-4.728363 </w:t>
            </w:r>
            <w:r>
              <w:rPr>
                <w:rFonts w:ascii="Arial" w:eastAsia="Arial" w:hAnsi="Arial" w:cs="Arial"/>
                <w:sz w:val="19"/>
              </w:rPr>
              <w:tab/>
              <w:t xml:space="preserve"> </w:t>
            </w:r>
          </w:p>
        </w:tc>
      </w:tr>
      <w:tr w:rsidR="00987387" w14:paraId="58C300F1" w14:textId="77777777">
        <w:trPr>
          <w:trHeight w:val="217"/>
        </w:trPr>
        <w:tc>
          <w:tcPr>
            <w:tcW w:w="3493" w:type="dxa"/>
            <w:tcBorders>
              <w:top w:val="nil"/>
              <w:left w:val="nil"/>
              <w:bottom w:val="nil"/>
              <w:right w:val="nil"/>
            </w:tcBorders>
          </w:tcPr>
          <w:p w14:paraId="600010A8" w14:textId="77777777" w:rsidR="00987387" w:rsidRDefault="00D205D0">
            <w:pPr>
              <w:tabs>
                <w:tab w:val="center" w:pos="955"/>
                <w:tab w:val="center" w:pos="2422"/>
              </w:tabs>
              <w:spacing w:after="0"/>
            </w:pPr>
            <w:r>
              <w:tab/>
            </w:r>
            <w:r>
              <w:rPr>
                <w:rFonts w:ascii="Arial" w:eastAsia="Arial" w:hAnsi="Arial" w:cs="Arial"/>
                <w:sz w:val="19"/>
              </w:rPr>
              <w:t xml:space="preserve"> </w:t>
            </w:r>
            <w:r>
              <w:rPr>
                <w:rFonts w:ascii="Arial" w:eastAsia="Arial" w:hAnsi="Arial" w:cs="Arial"/>
                <w:sz w:val="19"/>
              </w:rPr>
              <w:tab/>
              <w:t xml:space="preserve">5% level </w:t>
            </w:r>
          </w:p>
        </w:tc>
        <w:tc>
          <w:tcPr>
            <w:tcW w:w="698" w:type="dxa"/>
            <w:tcBorders>
              <w:top w:val="nil"/>
              <w:left w:val="nil"/>
              <w:bottom w:val="nil"/>
              <w:right w:val="nil"/>
            </w:tcBorders>
          </w:tcPr>
          <w:p w14:paraId="7D8BF523"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7D48466F" w14:textId="77777777" w:rsidR="00987387" w:rsidRDefault="00D205D0">
            <w:pPr>
              <w:tabs>
                <w:tab w:val="center" w:pos="1446"/>
              </w:tabs>
              <w:spacing w:after="0"/>
            </w:pPr>
            <w:r>
              <w:rPr>
                <w:rFonts w:ascii="Arial" w:eastAsia="Arial" w:hAnsi="Arial" w:cs="Arial"/>
                <w:sz w:val="19"/>
              </w:rPr>
              <w:t xml:space="preserve">-3.759743 </w:t>
            </w:r>
            <w:r>
              <w:rPr>
                <w:rFonts w:ascii="Arial" w:eastAsia="Arial" w:hAnsi="Arial" w:cs="Arial"/>
                <w:sz w:val="19"/>
              </w:rPr>
              <w:tab/>
              <w:t xml:space="preserve"> </w:t>
            </w:r>
          </w:p>
        </w:tc>
      </w:tr>
      <w:tr w:rsidR="00987387" w14:paraId="3038715E" w14:textId="77777777">
        <w:trPr>
          <w:trHeight w:val="245"/>
        </w:trPr>
        <w:tc>
          <w:tcPr>
            <w:tcW w:w="3493" w:type="dxa"/>
            <w:tcBorders>
              <w:top w:val="nil"/>
              <w:left w:val="nil"/>
              <w:bottom w:val="nil"/>
              <w:right w:val="nil"/>
            </w:tcBorders>
          </w:tcPr>
          <w:p w14:paraId="4C07F7B0" w14:textId="77777777" w:rsidR="00987387" w:rsidRDefault="00D205D0">
            <w:pPr>
              <w:tabs>
                <w:tab w:val="center" w:pos="955"/>
                <w:tab w:val="center" w:pos="2421"/>
              </w:tabs>
              <w:spacing w:after="0"/>
            </w:pPr>
            <w:r>
              <w:rPr>
                <w:noProof/>
              </w:rPr>
              <mc:AlternateContent>
                <mc:Choice Requires="wpg">
                  <w:drawing>
                    <wp:anchor distT="0" distB="0" distL="114300" distR="114300" simplePos="0" relativeHeight="251702272" behindDoc="1" locked="0" layoutInCell="1" allowOverlap="1" wp14:anchorId="236BD90B" wp14:editId="7B724D7D">
                      <wp:simplePos x="0" y="0"/>
                      <wp:positionH relativeFrom="column">
                        <wp:posOffset>0</wp:posOffset>
                      </wp:positionH>
                      <wp:positionV relativeFrom="paragraph">
                        <wp:posOffset>144870</wp:posOffset>
                      </wp:positionV>
                      <wp:extent cx="1911096" cy="25908"/>
                      <wp:effectExtent l="0" t="0" r="0" b="0"/>
                      <wp:wrapNone/>
                      <wp:docPr id="155110" name="Group 155110"/>
                      <wp:cNvGraphicFramePr/>
                      <a:graphic xmlns:a="http://schemas.openxmlformats.org/drawingml/2006/main">
                        <a:graphicData uri="http://schemas.microsoft.com/office/word/2010/wordprocessingGroup">
                          <wpg:wgp>
                            <wpg:cNvGrpSpPr/>
                            <wpg:grpSpPr>
                              <a:xfrm>
                                <a:off x="0" y="0"/>
                                <a:ext cx="1911096" cy="25908"/>
                                <a:chOff x="0" y="0"/>
                                <a:chExt cx="1911096" cy="25908"/>
                              </a:xfrm>
                            </wpg:grpSpPr>
                            <wps:wsp>
                              <wps:cNvPr id="173133" name="Shape 173133"/>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34" name="Shape 173134"/>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35" name="Shape 173135"/>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36" name="Shape 173136"/>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37" name="Shape 173137"/>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38" name="Shape 173138"/>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39" name="Shape 173139"/>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40" name="Shape 173140"/>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110" style="width:150.48pt;height:2.03998pt;position:absolute;z-index:-2147483591;mso-position-horizontal-relative:text;mso-position-horizontal:absolute;margin-left:0pt;mso-position-vertical-relative:text;margin-top:11.4071pt;" coordsize="19110,259">
                      <v:shape id="Shape 173141" style="position:absolute;width:12138;height:91;left:0;top:0;" coordsize="1213866,9144" path="m0,0l1213866,0l1213866,9144l0,9144l0,0">
                        <v:stroke weight="0pt" endcap="flat" joinstyle="miter" miterlimit="10" on="false" color="#000000" opacity="0"/>
                        <v:fill on="true" color="#000000"/>
                      </v:shape>
                      <v:shape id="Shape 173142" style="position:absolute;width:12138;height:91;left:0;top:175;" coordsize="1213866,9144" path="m0,0l1213866,0l1213866,9144l0,9144l0,0">
                        <v:stroke weight="0pt" endcap="flat" joinstyle="miter" miterlimit="10" on="false" color="#000000" opacity="0"/>
                        <v:fill on="true" color="#000000"/>
                      </v:shape>
                      <v:shape id="Shape 173143" style="position:absolute;width:495;height:91;left:12138;top:0;" coordsize="49530,9144" path="m0,0l49530,0l49530,9144l0,9144l0,0">
                        <v:stroke weight="0pt" endcap="flat" joinstyle="miter" miterlimit="10" on="false" color="#000000" opacity="0"/>
                        <v:fill on="true" color="#000000"/>
                      </v:shape>
                      <v:shape id="Shape 173144" style="position:absolute;width:495;height:91;left:12138;top:175;" coordsize="49530,9144" path="m0,0l49530,0l49530,9144l0,9144l0,0">
                        <v:stroke weight="0pt" endcap="flat" joinstyle="miter" miterlimit="10" on="false" color="#000000" opacity="0"/>
                        <v:fill on="true" color="#000000"/>
                      </v:shape>
                      <v:shape id="Shape 173145" style="position:absolute;width:5981;height:91;left:12633;top:0;" coordsize="598170,9144" path="m0,0l598170,0l598170,9144l0,9144l0,0">
                        <v:stroke weight="0pt" endcap="flat" joinstyle="miter" miterlimit="10" on="false" color="#000000" opacity="0"/>
                        <v:fill on="true" color="#000000"/>
                      </v:shape>
                      <v:shape id="Shape 173146" style="position:absolute;width:5981;height:91;left:12633;top:175;" coordsize="598170,9144" path="m0,0l598170,0l598170,9144l0,9144l0,0">
                        <v:stroke weight="0pt" endcap="flat" joinstyle="miter" miterlimit="10" on="false" color="#000000" opacity="0"/>
                        <v:fill on="true" color="#000000"/>
                      </v:shape>
                      <v:shape id="Shape 173147" style="position:absolute;width:495;height:91;left:18615;top:0;" coordsize="49530,9144" path="m0,0l49530,0l49530,9144l0,9144l0,0">
                        <v:stroke weight="0pt" endcap="flat" joinstyle="miter" miterlimit="10" on="false" color="#000000" opacity="0"/>
                        <v:fill on="true" color="#000000"/>
                      </v:shape>
                      <v:shape id="Shape 173148" style="position:absolute;width:495;height:91;left:18615;top:175;" coordsize="49530,9144" path="m0,0l49530,0l49530,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 </w:t>
            </w:r>
            <w:r>
              <w:rPr>
                <w:rFonts w:ascii="Arial" w:eastAsia="Arial" w:hAnsi="Arial" w:cs="Arial"/>
                <w:sz w:val="19"/>
              </w:rPr>
              <w:tab/>
              <w:t>10% level</w:t>
            </w:r>
          </w:p>
        </w:tc>
        <w:tc>
          <w:tcPr>
            <w:tcW w:w="698" w:type="dxa"/>
            <w:tcBorders>
              <w:top w:val="nil"/>
              <w:left w:val="nil"/>
              <w:bottom w:val="nil"/>
              <w:right w:val="nil"/>
            </w:tcBorders>
            <w:vAlign w:val="bottom"/>
          </w:tcPr>
          <w:p w14:paraId="68B6087B" w14:textId="77777777" w:rsidR="00987387" w:rsidRDefault="00D205D0">
            <w:pPr>
              <w:spacing w:after="0"/>
              <w:ind w:left="-483"/>
            </w:pPr>
            <w:r>
              <w:rPr>
                <w:noProof/>
              </w:rPr>
              <mc:AlternateContent>
                <mc:Choice Requires="wpg">
                  <w:drawing>
                    <wp:inline distT="0" distB="0" distL="0" distR="0" wp14:anchorId="6B13B416" wp14:editId="6DF09D9C">
                      <wp:extent cx="712470" cy="25908"/>
                      <wp:effectExtent l="0" t="0" r="0" b="0"/>
                      <wp:docPr id="155137" name="Group 155137"/>
                      <wp:cNvGraphicFramePr/>
                      <a:graphic xmlns:a="http://schemas.openxmlformats.org/drawingml/2006/main">
                        <a:graphicData uri="http://schemas.microsoft.com/office/word/2010/wordprocessingGroup">
                          <wpg:wgp>
                            <wpg:cNvGrpSpPr/>
                            <wpg:grpSpPr>
                              <a:xfrm>
                                <a:off x="0" y="0"/>
                                <a:ext cx="712470" cy="25908"/>
                                <a:chOff x="0" y="0"/>
                                <a:chExt cx="712470" cy="25908"/>
                              </a:xfrm>
                            </wpg:grpSpPr>
                            <wps:wsp>
                              <wps:cNvPr id="173149" name="Shape 173149"/>
                              <wps:cNvSpPr/>
                              <wps:spPr>
                                <a:xfrm>
                                  <a:off x="0"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50" name="Shape 173150"/>
                              <wps:cNvSpPr/>
                              <wps:spPr>
                                <a:xfrm>
                                  <a:off x="0"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51" name="Shape 173151"/>
                              <wps:cNvSpPr/>
                              <wps:spPr>
                                <a:xfrm>
                                  <a:off x="66294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52" name="Shape 173152"/>
                              <wps:cNvSpPr/>
                              <wps:spPr>
                                <a:xfrm>
                                  <a:off x="66294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5137" style="width:56.1pt;height:2.03998pt;mso-position-horizontal-relative:char;mso-position-vertical-relative:line" coordsize="7124,259">
                      <v:shape id="Shape 173153" style="position:absolute;width:6629;height:91;left:0;top:0;" coordsize="662940,9144" path="m0,0l662940,0l662940,9144l0,9144l0,0">
                        <v:stroke weight="0pt" endcap="flat" joinstyle="miter" miterlimit="10" on="false" color="#000000" opacity="0"/>
                        <v:fill on="true" color="#000000"/>
                      </v:shape>
                      <v:shape id="Shape 173154" style="position:absolute;width:6629;height:91;left:0;top:175;" coordsize="662940,9144" path="m0,0l662940,0l662940,9144l0,9144l0,0">
                        <v:stroke weight="0pt" endcap="flat" joinstyle="miter" miterlimit="10" on="false" color="#000000" opacity="0"/>
                        <v:fill on="true" color="#000000"/>
                      </v:shape>
                      <v:shape id="Shape 173155" style="position:absolute;width:495;height:91;left:6629;top:0;" coordsize="49530,9144" path="m0,0l49530,0l49530,9144l0,9144l0,0">
                        <v:stroke weight="0pt" endcap="flat" joinstyle="miter" miterlimit="10" on="false" color="#000000" opacity="0"/>
                        <v:fill on="true" color="#000000"/>
                      </v:shape>
                      <v:shape id="Shape 173156" style="position:absolute;width:495;height:91;left:6629;top:175;" coordsize="49530,9144" path="m0,0l49530,0l49530,9144l0,9144l0,0">
                        <v:stroke weight="0pt" endcap="flat" joinstyle="miter" miterlimit="10" on="false" color="#000000" opacity="0"/>
                        <v:fill on="true" color="#000000"/>
                      </v:shape>
                    </v:group>
                  </w:pict>
                </mc:Fallback>
              </mc:AlternateContent>
            </w:r>
          </w:p>
        </w:tc>
        <w:tc>
          <w:tcPr>
            <w:tcW w:w="1905" w:type="dxa"/>
            <w:tcBorders>
              <w:top w:val="nil"/>
              <w:left w:val="nil"/>
              <w:bottom w:val="nil"/>
              <w:right w:val="nil"/>
            </w:tcBorders>
          </w:tcPr>
          <w:p w14:paraId="2A7045F4" w14:textId="77777777" w:rsidR="00987387" w:rsidRDefault="00D205D0">
            <w:pPr>
              <w:tabs>
                <w:tab w:val="center" w:pos="1445"/>
              </w:tabs>
              <w:spacing w:after="0"/>
            </w:pPr>
            <w:r>
              <w:rPr>
                <w:noProof/>
              </w:rPr>
              <mc:AlternateContent>
                <mc:Choice Requires="wpg">
                  <w:drawing>
                    <wp:anchor distT="0" distB="0" distL="114300" distR="114300" simplePos="0" relativeHeight="251703296" behindDoc="1" locked="0" layoutInCell="1" allowOverlap="1" wp14:anchorId="42DB5FFC" wp14:editId="74FE1931">
                      <wp:simplePos x="0" y="0"/>
                      <wp:positionH relativeFrom="column">
                        <wp:posOffset>-37586</wp:posOffset>
                      </wp:positionH>
                      <wp:positionV relativeFrom="paragraph">
                        <wp:posOffset>144870</wp:posOffset>
                      </wp:positionV>
                      <wp:extent cx="1247394" cy="25908"/>
                      <wp:effectExtent l="0" t="0" r="0" b="0"/>
                      <wp:wrapNone/>
                      <wp:docPr id="155148" name="Group 155148"/>
                      <wp:cNvGraphicFramePr/>
                      <a:graphic xmlns:a="http://schemas.openxmlformats.org/drawingml/2006/main">
                        <a:graphicData uri="http://schemas.microsoft.com/office/word/2010/wordprocessingGroup">
                          <wpg:wgp>
                            <wpg:cNvGrpSpPr/>
                            <wpg:grpSpPr>
                              <a:xfrm>
                                <a:off x="0" y="0"/>
                                <a:ext cx="1247394" cy="25908"/>
                                <a:chOff x="0" y="0"/>
                                <a:chExt cx="1247394" cy="25908"/>
                              </a:xfrm>
                            </wpg:grpSpPr>
                            <wps:wsp>
                              <wps:cNvPr id="173157" name="Shape 173157"/>
                              <wps:cNvSpPr/>
                              <wps:spPr>
                                <a:xfrm>
                                  <a:off x="0"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58" name="Shape 173158"/>
                              <wps:cNvSpPr/>
                              <wps:spPr>
                                <a:xfrm>
                                  <a:off x="0"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59" name="Shape 173159"/>
                              <wps:cNvSpPr/>
                              <wps:spPr>
                                <a:xfrm>
                                  <a:off x="664464"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60" name="Shape 173160"/>
                              <wps:cNvSpPr/>
                              <wps:spPr>
                                <a:xfrm>
                                  <a:off x="664464"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61" name="Shape 173161"/>
                              <wps:cNvSpPr/>
                              <wps:spPr>
                                <a:xfrm>
                                  <a:off x="713994"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62" name="Shape 173162"/>
                              <wps:cNvSpPr/>
                              <wps:spPr>
                                <a:xfrm>
                                  <a:off x="713994"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148" style="width:98.22pt;height:2.03998pt;position:absolute;z-index:-2147483580;mso-position-horizontal-relative:text;mso-position-horizontal:absolute;margin-left:-2.95959pt;mso-position-vertical-relative:text;margin-top:11.4071pt;" coordsize="12473,259">
                      <v:shape id="Shape 173163" style="position:absolute;width:6644;height:91;left:0;top:0;" coordsize="664464,9144" path="m0,0l664464,0l664464,9144l0,9144l0,0">
                        <v:stroke weight="0pt" endcap="flat" joinstyle="miter" miterlimit="10" on="false" color="#000000" opacity="0"/>
                        <v:fill on="true" color="#000000"/>
                      </v:shape>
                      <v:shape id="Shape 173164" style="position:absolute;width:6644;height:91;left:0;top:175;" coordsize="664464,9144" path="m0,0l664464,0l664464,9144l0,9144l0,0">
                        <v:stroke weight="0pt" endcap="flat" joinstyle="miter" miterlimit="10" on="false" color="#000000" opacity="0"/>
                        <v:fill on="true" color="#000000"/>
                      </v:shape>
                      <v:shape id="Shape 173165" style="position:absolute;width:495;height:91;left:6644;top:0;" coordsize="49530,9144" path="m0,0l49530,0l49530,9144l0,9144l0,0">
                        <v:stroke weight="0pt" endcap="flat" joinstyle="miter" miterlimit="10" on="false" color="#000000" opacity="0"/>
                        <v:fill on="true" color="#000000"/>
                      </v:shape>
                      <v:shape id="Shape 173166" style="position:absolute;width:495;height:91;left:6644;top:175;" coordsize="49530,9144" path="m0,0l49530,0l49530,9144l0,9144l0,0">
                        <v:stroke weight="0pt" endcap="flat" joinstyle="miter" miterlimit="10" on="false" color="#000000" opacity="0"/>
                        <v:fill on="true" color="#000000"/>
                      </v:shape>
                      <v:shape id="Shape 173167" style="position:absolute;width:5334;height:91;left:7139;top:0;" coordsize="533400,9144" path="m0,0l533400,0l533400,9144l0,9144l0,0">
                        <v:stroke weight="0pt" endcap="flat" joinstyle="miter" miterlimit="10" on="false" color="#000000" opacity="0"/>
                        <v:fill on="true" color="#000000"/>
                      </v:shape>
                      <v:shape id="Shape 173168" style="position:absolute;width:5334;height:91;left:7139;top:175;" coordsize="533400,9144" path="m0,0l533400,0l533400,9144l0,9144l0,0">
                        <v:stroke weight="0pt" endcap="flat" joinstyle="miter" miterlimit="10" on="false" color="#000000" opacity="0"/>
                        <v:fill on="true" color="#000000"/>
                      </v:shape>
                    </v:group>
                  </w:pict>
                </mc:Fallback>
              </mc:AlternateContent>
            </w:r>
            <w:r>
              <w:rPr>
                <w:rFonts w:ascii="Arial" w:eastAsia="Arial" w:hAnsi="Arial" w:cs="Arial"/>
                <w:sz w:val="19"/>
              </w:rPr>
              <w:t>-3.324976</w:t>
            </w:r>
            <w:r>
              <w:rPr>
                <w:rFonts w:ascii="Arial" w:eastAsia="Arial" w:hAnsi="Arial" w:cs="Arial"/>
                <w:sz w:val="19"/>
              </w:rPr>
              <w:tab/>
              <w:t xml:space="preserve"> </w:t>
            </w:r>
          </w:p>
        </w:tc>
      </w:tr>
    </w:tbl>
    <w:p w14:paraId="0061E0D2" w14:textId="77777777" w:rsidR="00987387" w:rsidRDefault="00D205D0">
      <w:pPr>
        <w:spacing w:after="4" w:line="248" w:lineRule="auto"/>
        <w:ind w:left="683" w:hanging="10"/>
      </w:pPr>
      <w:r>
        <w:rPr>
          <w:rFonts w:ascii="Arial" w:eastAsia="Arial" w:hAnsi="Arial" w:cs="Arial"/>
          <w:sz w:val="19"/>
        </w:rPr>
        <w:t xml:space="preserve">*MacKinnon (1996) one-sided p-values. </w:t>
      </w:r>
    </w:p>
    <w:p w14:paraId="45FA7835" w14:textId="77777777" w:rsidR="00987387" w:rsidRDefault="00D205D0">
      <w:pPr>
        <w:spacing w:after="4" w:line="248" w:lineRule="auto"/>
        <w:ind w:left="683" w:hanging="10"/>
      </w:pPr>
      <w:r>
        <w:rPr>
          <w:rFonts w:ascii="Arial" w:eastAsia="Arial" w:hAnsi="Arial" w:cs="Arial"/>
          <w:sz w:val="19"/>
        </w:rPr>
        <w:t xml:space="preserve">Warning: Probabilities and critical values calculated for 20 observations                  and may not be accurate for a sample size of 15 </w:t>
      </w:r>
    </w:p>
    <w:p w14:paraId="34E271A2" w14:textId="77777777" w:rsidR="00987387" w:rsidRDefault="00D205D0">
      <w:pPr>
        <w:spacing w:after="0"/>
        <w:ind w:left="1613"/>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tbl>
      <w:tblPr>
        <w:tblStyle w:val="TableGrid"/>
        <w:tblW w:w="6109" w:type="dxa"/>
        <w:tblInd w:w="644" w:type="dxa"/>
        <w:tblCellMar>
          <w:top w:w="0" w:type="dxa"/>
          <w:left w:w="0" w:type="dxa"/>
          <w:bottom w:w="0" w:type="dxa"/>
          <w:right w:w="0" w:type="dxa"/>
        </w:tblCellMar>
        <w:tblLook w:val="04A0" w:firstRow="1" w:lastRow="0" w:firstColumn="1" w:lastColumn="0" w:noHBand="0" w:noVBand="1"/>
      </w:tblPr>
      <w:tblGrid>
        <w:gridCol w:w="2048"/>
        <w:gridCol w:w="1185"/>
        <w:gridCol w:w="1081"/>
        <w:gridCol w:w="917"/>
        <w:gridCol w:w="878"/>
      </w:tblGrid>
      <w:tr w:rsidR="00987387" w14:paraId="112819C2" w14:textId="77777777">
        <w:trPr>
          <w:trHeight w:val="507"/>
        </w:trPr>
        <w:tc>
          <w:tcPr>
            <w:tcW w:w="5231" w:type="dxa"/>
            <w:gridSpan w:val="4"/>
            <w:tcBorders>
              <w:top w:val="double" w:sz="6" w:space="0" w:color="000000"/>
              <w:left w:val="nil"/>
              <w:bottom w:val="nil"/>
              <w:right w:val="nil"/>
            </w:tcBorders>
          </w:tcPr>
          <w:p w14:paraId="6E2E16AF" w14:textId="77777777" w:rsidR="00987387" w:rsidRDefault="00D205D0">
            <w:pPr>
              <w:spacing w:after="0"/>
              <w:ind w:left="42"/>
            </w:pPr>
            <w:r>
              <w:rPr>
                <w:rFonts w:ascii="Arial" w:eastAsia="Arial" w:hAnsi="Arial" w:cs="Arial"/>
                <w:sz w:val="19"/>
              </w:rPr>
              <w:t xml:space="preserve">Residual variance (no correction) </w:t>
            </w:r>
          </w:p>
        </w:tc>
        <w:tc>
          <w:tcPr>
            <w:tcW w:w="878" w:type="dxa"/>
            <w:tcBorders>
              <w:top w:val="double" w:sz="6" w:space="0" w:color="000000"/>
              <w:left w:val="nil"/>
              <w:bottom w:val="nil"/>
              <w:right w:val="nil"/>
            </w:tcBorders>
          </w:tcPr>
          <w:p w14:paraId="792938AC" w14:textId="77777777" w:rsidR="00987387" w:rsidRDefault="00D205D0">
            <w:pPr>
              <w:spacing w:after="0"/>
              <w:ind w:left="10"/>
              <w:jc w:val="center"/>
            </w:pPr>
            <w:r>
              <w:rPr>
                <w:rFonts w:ascii="Arial" w:eastAsia="Arial" w:hAnsi="Arial" w:cs="Arial"/>
                <w:sz w:val="19"/>
              </w:rPr>
              <w:t xml:space="preserve"> </w:t>
            </w:r>
          </w:p>
          <w:p w14:paraId="3D701D7D" w14:textId="77777777" w:rsidR="00987387" w:rsidRDefault="00D205D0">
            <w:pPr>
              <w:spacing w:after="0"/>
              <w:ind w:left="13"/>
              <w:jc w:val="both"/>
            </w:pPr>
            <w:r>
              <w:rPr>
                <w:rFonts w:ascii="Arial" w:eastAsia="Arial" w:hAnsi="Arial" w:cs="Arial"/>
                <w:sz w:val="19"/>
              </w:rPr>
              <w:t xml:space="preserve">5.05E+08 </w:t>
            </w:r>
          </w:p>
        </w:tc>
      </w:tr>
      <w:tr w:rsidR="00987387" w14:paraId="208E46CF" w14:textId="77777777">
        <w:trPr>
          <w:trHeight w:val="438"/>
        </w:trPr>
        <w:tc>
          <w:tcPr>
            <w:tcW w:w="5231" w:type="dxa"/>
            <w:gridSpan w:val="4"/>
            <w:tcBorders>
              <w:top w:val="nil"/>
              <w:left w:val="nil"/>
              <w:bottom w:val="double" w:sz="6" w:space="0" w:color="000000"/>
              <w:right w:val="nil"/>
            </w:tcBorders>
          </w:tcPr>
          <w:p w14:paraId="4A70D6AE" w14:textId="77777777" w:rsidR="00987387" w:rsidRDefault="00D205D0">
            <w:pPr>
              <w:spacing w:after="0"/>
              <w:ind w:left="42"/>
            </w:pPr>
            <w:r>
              <w:rPr>
                <w:rFonts w:ascii="Arial" w:eastAsia="Arial" w:hAnsi="Arial" w:cs="Arial"/>
                <w:sz w:val="19"/>
              </w:rPr>
              <w:t xml:space="preserve">HAC corrected variance (Bartlett kernel) </w:t>
            </w:r>
          </w:p>
        </w:tc>
        <w:tc>
          <w:tcPr>
            <w:tcW w:w="878" w:type="dxa"/>
            <w:tcBorders>
              <w:top w:val="nil"/>
              <w:left w:val="nil"/>
              <w:bottom w:val="double" w:sz="6" w:space="0" w:color="000000"/>
              <w:right w:val="nil"/>
            </w:tcBorders>
          </w:tcPr>
          <w:p w14:paraId="65E8BBAF" w14:textId="77777777" w:rsidR="00987387" w:rsidRDefault="00D205D0">
            <w:pPr>
              <w:spacing w:after="0"/>
              <w:ind w:left="13"/>
              <w:jc w:val="center"/>
            </w:pPr>
            <w:r>
              <w:rPr>
                <w:rFonts w:ascii="Arial" w:eastAsia="Arial" w:hAnsi="Arial" w:cs="Arial"/>
                <w:sz w:val="19"/>
              </w:rPr>
              <w:t xml:space="preserve"> </w:t>
            </w:r>
          </w:p>
          <w:p w14:paraId="2C7506B0" w14:textId="77777777" w:rsidR="00987387" w:rsidRDefault="00D205D0">
            <w:pPr>
              <w:spacing w:after="0"/>
              <w:ind w:left="-1"/>
              <w:jc w:val="both"/>
            </w:pPr>
            <w:r>
              <w:rPr>
                <w:rFonts w:ascii="Arial" w:eastAsia="Arial" w:hAnsi="Arial" w:cs="Arial"/>
                <w:sz w:val="19"/>
              </w:rPr>
              <w:t>47483561</w:t>
            </w:r>
          </w:p>
        </w:tc>
      </w:tr>
      <w:tr w:rsidR="00987387" w14:paraId="4F2212D2" w14:textId="77777777">
        <w:trPr>
          <w:trHeight w:val="1811"/>
        </w:trPr>
        <w:tc>
          <w:tcPr>
            <w:tcW w:w="4314" w:type="dxa"/>
            <w:gridSpan w:val="3"/>
            <w:tcBorders>
              <w:top w:val="double" w:sz="6" w:space="0" w:color="000000"/>
              <w:left w:val="nil"/>
              <w:bottom w:val="double" w:sz="6" w:space="0" w:color="000000"/>
              <w:right w:val="nil"/>
            </w:tcBorders>
          </w:tcPr>
          <w:p w14:paraId="0D3F47DF" w14:textId="77777777" w:rsidR="00987387" w:rsidRDefault="00D205D0">
            <w:pPr>
              <w:spacing w:after="0"/>
              <w:ind w:left="968"/>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p>
          <w:p w14:paraId="4FB4F33A" w14:textId="77777777" w:rsidR="00987387" w:rsidRDefault="00D205D0">
            <w:pPr>
              <w:spacing w:after="0"/>
              <w:ind w:left="968"/>
            </w:pPr>
            <w:r>
              <w:rPr>
                <w:rFonts w:ascii="Arial" w:eastAsia="Arial" w:hAnsi="Arial" w:cs="Arial"/>
                <w:sz w:val="19"/>
              </w:rPr>
              <w:t xml:space="preserve"> </w:t>
            </w:r>
          </w:p>
          <w:p w14:paraId="6BE3E144" w14:textId="77777777" w:rsidR="00987387" w:rsidRDefault="00D205D0">
            <w:pPr>
              <w:spacing w:after="0"/>
              <w:ind w:left="42"/>
            </w:pPr>
            <w:r>
              <w:rPr>
                <w:rFonts w:ascii="Arial" w:eastAsia="Arial" w:hAnsi="Arial" w:cs="Arial"/>
                <w:sz w:val="19"/>
              </w:rPr>
              <w:t xml:space="preserve">Phillips-Perron Test Equation </w:t>
            </w:r>
          </w:p>
          <w:p w14:paraId="2045EECF" w14:textId="77777777" w:rsidR="00987387" w:rsidRDefault="00D205D0">
            <w:pPr>
              <w:spacing w:after="0" w:line="240" w:lineRule="auto"/>
              <w:ind w:left="42" w:right="1125"/>
            </w:pPr>
            <w:r>
              <w:rPr>
                <w:rFonts w:ascii="Arial" w:eastAsia="Arial" w:hAnsi="Arial" w:cs="Arial"/>
                <w:sz w:val="19"/>
              </w:rPr>
              <w:t>Dependent Variable: D(X1,3) Method: Least Squares</w:t>
            </w:r>
          </w:p>
          <w:p w14:paraId="35E72D7A" w14:textId="77777777" w:rsidR="00987387" w:rsidRDefault="00D205D0">
            <w:pPr>
              <w:spacing w:after="0"/>
              <w:ind w:left="42"/>
            </w:pPr>
            <w:r>
              <w:rPr>
                <w:rFonts w:ascii="Arial" w:eastAsia="Arial" w:hAnsi="Arial" w:cs="Arial"/>
                <w:sz w:val="19"/>
              </w:rPr>
              <w:t xml:space="preserve">Date: 11/02/07   Time: 14:57 </w:t>
            </w:r>
          </w:p>
          <w:p w14:paraId="00C87698" w14:textId="77777777" w:rsidR="00987387" w:rsidRDefault="00D205D0">
            <w:pPr>
              <w:spacing w:after="0"/>
              <w:ind w:left="42"/>
            </w:pPr>
            <w:r>
              <w:rPr>
                <w:rFonts w:ascii="Arial" w:eastAsia="Arial" w:hAnsi="Arial" w:cs="Arial"/>
                <w:sz w:val="19"/>
              </w:rPr>
              <w:t xml:space="preserve">Sample(adjusted): 1991 2005 </w:t>
            </w:r>
          </w:p>
          <w:p w14:paraId="257A4D75" w14:textId="77777777" w:rsidR="00987387" w:rsidRDefault="00D205D0">
            <w:pPr>
              <w:spacing w:after="0"/>
              <w:ind w:left="42"/>
              <w:jc w:val="both"/>
            </w:pPr>
            <w:r>
              <w:rPr>
                <w:rFonts w:ascii="Arial" w:eastAsia="Arial" w:hAnsi="Arial" w:cs="Arial"/>
                <w:sz w:val="19"/>
              </w:rPr>
              <w:t>Included observations: 15 after adjusting endpoints</w:t>
            </w:r>
          </w:p>
        </w:tc>
        <w:tc>
          <w:tcPr>
            <w:tcW w:w="917" w:type="dxa"/>
            <w:tcBorders>
              <w:top w:val="double" w:sz="6" w:space="0" w:color="000000"/>
              <w:left w:val="nil"/>
              <w:bottom w:val="double" w:sz="6" w:space="0" w:color="000000"/>
              <w:right w:val="nil"/>
            </w:tcBorders>
          </w:tcPr>
          <w:p w14:paraId="5FFA49BC" w14:textId="77777777" w:rsidR="00987387" w:rsidRDefault="00D205D0">
            <w:pPr>
              <w:spacing w:after="0"/>
              <w:ind w:left="314"/>
            </w:pPr>
            <w:r>
              <w:rPr>
                <w:rFonts w:ascii="Arial" w:eastAsia="Arial" w:hAnsi="Arial" w:cs="Arial"/>
                <w:sz w:val="19"/>
              </w:rPr>
              <w:t xml:space="preserve"> </w:t>
            </w:r>
          </w:p>
        </w:tc>
        <w:tc>
          <w:tcPr>
            <w:tcW w:w="878" w:type="dxa"/>
            <w:tcBorders>
              <w:top w:val="double" w:sz="6" w:space="0" w:color="000000"/>
              <w:left w:val="nil"/>
              <w:bottom w:val="double" w:sz="6" w:space="0" w:color="000000"/>
              <w:right w:val="nil"/>
            </w:tcBorders>
          </w:tcPr>
          <w:p w14:paraId="1FEB9A89" w14:textId="77777777" w:rsidR="00987387" w:rsidRDefault="00D205D0">
            <w:pPr>
              <w:spacing w:after="0"/>
              <w:ind w:left="11"/>
              <w:jc w:val="center"/>
            </w:pPr>
            <w:r>
              <w:rPr>
                <w:rFonts w:ascii="Arial" w:eastAsia="Arial" w:hAnsi="Arial" w:cs="Arial"/>
                <w:sz w:val="19"/>
              </w:rPr>
              <w:t xml:space="preserve"> </w:t>
            </w:r>
          </w:p>
          <w:p w14:paraId="2C9444D9" w14:textId="77777777" w:rsidR="00987387" w:rsidRDefault="00D205D0">
            <w:pPr>
              <w:spacing w:after="0"/>
              <w:ind w:left="11"/>
              <w:jc w:val="center"/>
            </w:pPr>
            <w:r>
              <w:rPr>
                <w:rFonts w:ascii="Arial" w:eastAsia="Arial" w:hAnsi="Arial" w:cs="Arial"/>
                <w:sz w:val="19"/>
              </w:rPr>
              <w:t xml:space="preserve"> </w:t>
            </w:r>
          </w:p>
        </w:tc>
      </w:tr>
      <w:tr w:rsidR="00987387" w14:paraId="4EDAFB39" w14:textId="77777777">
        <w:trPr>
          <w:trHeight w:val="297"/>
        </w:trPr>
        <w:tc>
          <w:tcPr>
            <w:tcW w:w="2049" w:type="dxa"/>
            <w:tcBorders>
              <w:top w:val="double" w:sz="6" w:space="0" w:color="000000"/>
              <w:left w:val="nil"/>
              <w:bottom w:val="double" w:sz="6" w:space="0" w:color="000000"/>
              <w:right w:val="nil"/>
            </w:tcBorders>
          </w:tcPr>
          <w:p w14:paraId="6938E1E5" w14:textId="77777777" w:rsidR="00987387" w:rsidRDefault="00D205D0">
            <w:pPr>
              <w:spacing w:after="0"/>
              <w:ind w:right="111"/>
              <w:jc w:val="center"/>
            </w:pPr>
            <w:r>
              <w:rPr>
                <w:rFonts w:ascii="Arial" w:eastAsia="Arial" w:hAnsi="Arial" w:cs="Arial"/>
                <w:sz w:val="19"/>
              </w:rPr>
              <w:t xml:space="preserve">Variable </w:t>
            </w:r>
          </w:p>
        </w:tc>
        <w:tc>
          <w:tcPr>
            <w:tcW w:w="1185" w:type="dxa"/>
            <w:tcBorders>
              <w:top w:val="double" w:sz="6" w:space="0" w:color="000000"/>
              <w:left w:val="nil"/>
              <w:bottom w:val="double" w:sz="6" w:space="0" w:color="000000"/>
              <w:right w:val="nil"/>
            </w:tcBorders>
          </w:tcPr>
          <w:p w14:paraId="463F05B4" w14:textId="77777777" w:rsidR="00987387" w:rsidRDefault="00D205D0">
            <w:pPr>
              <w:spacing w:after="0"/>
              <w:ind w:left="-20"/>
            </w:pPr>
            <w:r>
              <w:rPr>
                <w:rFonts w:ascii="Arial" w:eastAsia="Arial" w:hAnsi="Arial" w:cs="Arial"/>
                <w:sz w:val="19"/>
              </w:rPr>
              <w:t>Coefficient</w:t>
            </w:r>
          </w:p>
        </w:tc>
        <w:tc>
          <w:tcPr>
            <w:tcW w:w="1081" w:type="dxa"/>
            <w:tcBorders>
              <w:top w:val="double" w:sz="6" w:space="0" w:color="000000"/>
              <w:left w:val="nil"/>
              <w:bottom w:val="double" w:sz="6" w:space="0" w:color="000000"/>
              <w:right w:val="nil"/>
            </w:tcBorders>
          </w:tcPr>
          <w:p w14:paraId="7ACA995D" w14:textId="77777777" w:rsidR="00987387" w:rsidRDefault="00D205D0">
            <w:pPr>
              <w:spacing w:after="0"/>
            </w:pPr>
            <w:r>
              <w:rPr>
                <w:rFonts w:ascii="Arial" w:eastAsia="Arial" w:hAnsi="Arial" w:cs="Arial"/>
                <w:sz w:val="19"/>
              </w:rPr>
              <w:t>Std. Error</w:t>
            </w:r>
          </w:p>
        </w:tc>
        <w:tc>
          <w:tcPr>
            <w:tcW w:w="917" w:type="dxa"/>
            <w:tcBorders>
              <w:top w:val="double" w:sz="6" w:space="0" w:color="000000"/>
              <w:left w:val="nil"/>
              <w:bottom w:val="double" w:sz="6" w:space="0" w:color="000000"/>
              <w:right w:val="nil"/>
            </w:tcBorders>
          </w:tcPr>
          <w:p w14:paraId="496A6FDC" w14:textId="77777777" w:rsidR="00987387" w:rsidRDefault="00D205D0">
            <w:pPr>
              <w:spacing w:after="0"/>
              <w:ind w:left="75"/>
            </w:pPr>
            <w:r>
              <w:rPr>
                <w:rFonts w:ascii="Arial" w:eastAsia="Arial" w:hAnsi="Arial" w:cs="Arial"/>
                <w:sz w:val="19"/>
              </w:rPr>
              <w:t>t-Statistic</w:t>
            </w:r>
          </w:p>
        </w:tc>
        <w:tc>
          <w:tcPr>
            <w:tcW w:w="878" w:type="dxa"/>
            <w:tcBorders>
              <w:top w:val="double" w:sz="6" w:space="0" w:color="000000"/>
              <w:left w:val="nil"/>
              <w:bottom w:val="double" w:sz="6" w:space="0" w:color="000000"/>
              <w:right w:val="nil"/>
            </w:tcBorders>
          </w:tcPr>
          <w:p w14:paraId="13521421" w14:textId="77777777" w:rsidR="00987387" w:rsidRDefault="00D205D0">
            <w:pPr>
              <w:spacing w:after="0"/>
              <w:ind w:right="29"/>
              <w:jc w:val="right"/>
            </w:pPr>
            <w:r>
              <w:rPr>
                <w:rFonts w:ascii="Arial" w:eastAsia="Arial" w:hAnsi="Arial" w:cs="Arial"/>
                <w:sz w:val="19"/>
              </w:rPr>
              <w:t xml:space="preserve">Prob. </w:t>
            </w:r>
          </w:p>
        </w:tc>
      </w:tr>
      <w:tr w:rsidR="00987387" w14:paraId="3C36B33C" w14:textId="77777777">
        <w:trPr>
          <w:trHeight w:val="290"/>
        </w:trPr>
        <w:tc>
          <w:tcPr>
            <w:tcW w:w="2049" w:type="dxa"/>
            <w:tcBorders>
              <w:top w:val="double" w:sz="6" w:space="0" w:color="000000"/>
              <w:left w:val="nil"/>
              <w:bottom w:val="nil"/>
              <w:right w:val="nil"/>
            </w:tcBorders>
          </w:tcPr>
          <w:p w14:paraId="41E48D41" w14:textId="77777777" w:rsidR="00987387" w:rsidRDefault="00D205D0">
            <w:pPr>
              <w:spacing w:after="0"/>
              <w:ind w:right="110"/>
              <w:jc w:val="center"/>
            </w:pPr>
            <w:r>
              <w:rPr>
                <w:rFonts w:ascii="Arial" w:eastAsia="Arial" w:hAnsi="Arial" w:cs="Arial"/>
                <w:sz w:val="19"/>
              </w:rPr>
              <w:t xml:space="preserve">D(X1(-1),2) </w:t>
            </w:r>
          </w:p>
        </w:tc>
        <w:tc>
          <w:tcPr>
            <w:tcW w:w="1185" w:type="dxa"/>
            <w:tcBorders>
              <w:top w:val="double" w:sz="6" w:space="0" w:color="000000"/>
              <w:left w:val="nil"/>
              <w:bottom w:val="nil"/>
              <w:right w:val="nil"/>
            </w:tcBorders>
          </w:tcPr>
          <w:p w14:paraId="780BBE64" w14:textId="77777777" w:rsidR="00987387" w:rsidRDefault="00D205D0">
            <w:pPr>
              <w:spacing w:after="0"/>
              <w:ind w:left="20"/>
            </w:pPr>
            <w:r>
              <w:rPr>
                <w:rFonts w:ascii="Arial" w:eastAsia="Arial" w:hAnsi="Arial" w:cs="Arial"/>
                <w:sz w:val="19"/>
              </w:rPr>
              <w:t>-1.345325</w:t>
            </w:r>
          </w:p>
        </w:tc>
        <w:tc>
          <w:tcPr>
            <w:tcW w:w="1081" w:type="dxa"/>
            <w:tcBorders>
              <w:top w:val="double" w:sz="6" w:space="0" w:color="000000"/>
              <w:left w:val="nil"/>
              <w:bottom w:val="nil"/>
              <w:right w:val="nil"/>
            </w:tcBorders>
          </w:tcPr>
          <w:p w14:paraId="759402FA" w14:textId="77777777" w:rsidR="00987387" w:rsidRDefault="00D205D0">
            <w:pPr>
              <w:spacing w:after="0"/>
              <w:ind w:left="20"/>
            </w:pPr>
            <w:r>
              <w:rPr>
                <w:rFonts w:ascii="Arial" w:eastAsia="Arial" w:hAnsi="Arial" w:cs="Arial"/>
                <w:sz w:val="19"/>
              </w:rPr>
              <w:t>0.270906</w:t>
            </w:r>
          </w:p>
        </w:tc>
        <w:tc>
          <w:tcPr>
            <w:tcW w:w="917" w:type="dxa"/>
            <w:tcBorders>
              <w:top w:val="double" w:sz="6" w:space="0" w:color="000000"/>
              <w:left w:val="nil"/>
              <w:bottom w:val="nil"/>
              <w:right w:val="nil"/>
            </w:tcBorders>
          </w:tcPr>
          <w:p w14:paraId="4A432C60" w14:textId="77777777" w:rsidR="00987387" w:rsidRDefault="00D205D0">
            <w:pPr>
              <w:spacing w:after="0"/>
              <w:jc w:val="both"/>
            </w:pPr>
            <w:r>
              <w:rPr>
                <w:rFonts w:ascii="Arial" w:eastAsia="Arial" w:hAnsi="Arial" w:cs="Arial"/>
                <w:sz w:val="19"/>
              </w:rPr>
              <w:t>-4.966025</w:t>
            </w:r>
          </w:p>
        </w:tc>
        <w:tc>
          <w:tcPr>
            <w:tcW w:w="878" w:type="dxa"/>
            <w:tcBorders>
              <w:top w:val="double" w:sz="6" w:space="0" w:color="000000"/>
              <w:left w:val="nil"/>
              <w:bottom w:val="nil"/>
              <w:right w:val="nil"/>
            </w:tcBorders>
          </w:tcPr>
          <w:p w14:paraId="0E0A4CF3" w14:textId="77777777" w:rsidR="00987387" w:rsidRDefault="00D205D0">
            <w:pPr>
              <w:spacing w:after="0"/>
              <w:ind w:right="29"/>
              <w:jc w:val="right"/>
            </w:pPr>
            <w:r>
              <w:rPr>
                <w:rFonts w:ascii="Arial" w:eastAsia="Arial" w:hAnsi="Arial" w:cs="Arial"/>
                <w:sz w:val="19"/>
              </w:rPr>
              <w:t>0.0003</w:t>
            </w:r>
          </w:p>
        </w:tc>
      </w:tr>
      <w:tr w:rsidR="00987387" w14:paraId="7D4FAEA7" w14:textId="77777777">
        <w:trPr>
          <w:trHeight w:val="217"/>
        </w:trPr>
        <w:tc>
          <w:tcPr>
            <w:tcW w:w="2049" w:type="dxa"/>
            <w:tcBorders>
              <w:top w:val="nil"/>
              <w:left w:val="nil"/>
              <w:bottom w:val="nil"/>
              <w:right w:val="nil"/>
            </w:tcBorders>
          </w:tcPr>
          <w:p w14:paraId="1986DE0A" w14:textId="77777777" w:rsidR="00987387" w:rsidRDefault="00D205D0">
            <w:pPr>
              <w:spacing w:after="0"/>
              <w:ind w:right="112"/>
              <w:jc w:val="center"/>
            </w:pPr>
            <w:r>
              <w:rPr>
                <w:rFonts w:ascii="Arial" w:eastAsia="Arial" w:hAnsi="Arial" w:cs="Arial"/>
                <w:sz w:val="19"/>
              </w:rPr>
              <w:t xml:space="preserve">C </w:t>
            </w:r>
          </w:p>
        </w:tc>
        <w:tc>
          <w:tcPr>
            <w:tcW w:w="1185" w:type="dxa"/>
            <w:tcBorders>
              <w:top w:val="nil"/>
              <w:left w:val="nil"/>
              <w:bottom w:val="nil"/>
              <w:right w:val="nil"/>
            </w:tcBorders>
          </w:tcPr>
          <w:p w14:paraId="6600E5EB" w14:textId="77777777" w:rsidR="00987387" w:rsidRDefault="00D205D0">
            <w:pPr>
              <w:spacing w:after="0"/>
              <w:ind w:left="21"/>
            </w:pPr>
            <w:r>
              <w:rPr>
                <w:rFonts w:ascii="Arial" w:eastAsia="Arial" w:hAnsi="Arial" w:cs="Arial"/>
                <w:sz w:val="19"/>
              </w:rPr>
              <w:t>-3854.597</w:t>
            </w:r>
          </w:p>
        </w:tc>
        <w:tc>
          <w:tcPr>
            <w:tcW w:w="1081" w:type="dxa"/>
            <w:tcBorders>
              <w:top w:val="nil"/>
              <w:left w:val="nil"/>
              <w:bottom w:val="nil"/>
              <w:right w:val="nil"/>
            </w:tcBorders>
          </w:tcPr>
          <w:p w14:paraId="4B8162BB" w14:textId="77777777" w:rsidR="00987387" w:rsidRDefault="00D205D0">
            <w:pPr>
              <w:spacing w:after="0"/>
              <w:ind w:left="21"/>
            </w:pPr>
            <w:r>
              <w:rPr>
                <w:rFonts w:ascii="Arial" w:eastAsia="Arial" w:hAnsi="Arial" w:cs="Arial"/>
                <w:sz w:val="19"/>
              </w:rPr>
              <w:t>16363.83</w:t>
            </w:r>
          </w:p>
        </w:tc>
        <w:tc>
          <w:tcPr>
            <w:tcW w:w="917" w:type="dxa"/>
            <w:tcBorders>
              <w:top w:val="nil"/>
              <w:left w:val="nil"/>
              <w:bottom w:val="nil"/>
              <w:right w:val="nil"/>
            </w:tcBorders>
          </w:tcPr>
          <w:p w14:paraId="3DB56B29" w14:textId="77777777" w:rsidR="00987387" w:rsidRDefault="00D205D0">
            <w:pPr>
              <w:spacing w:after="0"/>
              <w:jc w:val="both"/>
            </w:pPr>
            <w:r>
              <w:rPr>
                <w:rFonts w:ascii="Arial" w:eastAsia="Arial" w:hAnsi="Arial" w:cs="Arial"/>
                <w:sz w:val="19"/>
              </w:rPr>
              <w:t>-0.235556</w:t>
            </w:r>
          </w:p>
        </w:tc>
        <w:tc>
          <w:tcPr>
            <w:tcW w:w="878" w:type="dxa"/>
            <w:tcBorders>
              <w:top w:val="nil"/>
              <w:left w:val="nil"/>
              <w:bottom w:val="nil"/>
              <w:right w:val="nil"/>
            </w:tcBorders>
          </w:tcPr>
          <w:p w14:paraId="73DCEBD1" w14:textId="77777777" w:rsidR="00987387" w:rsidRDefault="00D205D0">
            <w:pPr>
              <w:spacing w:after="0"/>
              <w:ind w:right="29"/>
              <w:jc w:val="right"/>
            </w:pPr>
            <w:r>
              <w:rPr>
                <w:rFonts w:ascii="Arial" w:eastAsia="Arial" w:hAnsi="Arial" w:cs="Arial"/>
                <w:sz w:val="19"/>
              </w:rPr>
              <w:t>0.8177</w:t>
            </w:r>
          </w:p>
        </w:tc>
      </w:tr>
      <w:tr w:rsidR="00987387" w14:paraId="37B80CC2" w14:textId="77777777">
        <w:trPr>
          <w:trHeight w:val="222"/>
        </w:trPr>
        <w:tc>
          <w:tcPr>
            <w:tcW w:w="2049" w:type="dxa"/>
            <w:tcBorders>
              <w:top w:val="nil"/>
              <w:left w:val="nil"/>
              <w:bottom w:val="double" w:sz="5" w:space="0" w:color="000000"/>
              <w:right w:val="nil"/>
            </w:tcBorders>
          </w:tcPr>
          <w:p w14:paraId="74EC3513" w14:textId="77777777" w:rsidR="00987387" w:rsidRDefault="00D205D0">
            <w:pPr>
              <w:spacing w:after="0"/>
              <w:ind w:right="111"/>
              <w:jc w:val="center"/>
            </w:pPr>
            <w:r>
              <w:rPr>
                <w:rFonts w:ascii="Arial" w:eastAsia="Arial" w:hAnsi="Arial" w:cs="Arial"/>
                <w:sz w:val="19"/>
              </w:rPr>
              <w:t xml:space="preserve">@TREND(1988) </w:t>
            </w:r>
          </w:p>
        </w:tc>
        <w:tc>
          <w:tcPr>
            <w:tcW w:w="1185" w:type="dxa"/>
            <w:tcBorders>
              <w:top w:val="nil"/>
              <w:left w:val="nil"/>
              <w:bottom w:val="double" w:sz="5" w:space="0" w:color="000000"/>
              <w:right w:val="nil"/>
            </w:tcBorders>
          </w:tcPr>
          <w:p w14:paraId="24BD1636" w14:textId="77777777" w:rsidR="00987387" w:rsidRDefault="00D205D0">
            <w:pPr>
              <w:spacing w:after="0"/>
              <w:ind w:left="84"/>
            </w:pPr>
            <w:r>
              <w:rPr>
                <w:rFonts w:ascii="Arial" w:eastAsia="Arial" w:hAnsi="Arial" w:cs="Arial"/>
                <w:sz w:val="19"/>
              </w:rPr>
              <w:t>488.6080</w:t>
            </w:r>
          </w:p>
        </w:tc>
        <w:tc>
          <w:tcPr>
            <w:tcW w:w="1081" w:type="dxa"/>
            <w:tcBorders>
              <w:top w:val="nil"/>
              <w:left w:val="nil"/>
              <w:bottom w:val="double" w:sz="5" w:space="0" w:color="000000"/>
              <w:right w:val="nil"/>
            </w:tcBorders>
          </w:tcPr>
          <w:p w14:paraId="0509D649" w14:textId="77777777" w:rsidR="00987387" w:rsidRDefault="00D205D0">
            <w:pPr>
              <w:spacing w:after="0"/>
              <w:ind w:left="20"/>
            </w:pPr>
            <w:r>
              <w:rPr>
                <w:rFonts w:ascii="Arial" w:eastAsia="Arial" w:hAnsi="Arial" w:cs="Arial"/>
                <w:sz w:val="19"/>
              </w:rPr>
              <w:t>1504.049</w:t>
            </w:r>
          </w:p>
        </w:tc>
        <w:tc>
          <w:tcPr>
            <w:tcW w:w="917" w:type="dxa"/>
            <w:tcBorders>
              <w:top w:val="nil"/>
              <w:left w:val="nil"/>
              <w:bottom w:val="double" w:sz="5" w:space="0" w:color="000000"/>
              <w:right w:val="nil"/>
            </w:tcBorders>
          </w:tcPr>
          <w:p w14:paraId="656E58A1" w14:textId="77777777" w:rsidR="00987387" w:rsidRDefault="00D205D0">
            <w:pPr>
              <w:spacing w:after="0"/>
              <w:ind w:left="63"/>
              <w:jc w:val="both"/>
            </w:pPr>
            <w:r>
              <w:rPr>
                <w:rFonts w:ascii="Arial" w:eastAsia="Arial" w:hAnsi="Arial" w:cs="Arial"/>
                <w:sz w:val="19"/>
              </w:rPr>
              <w:t>0.324862</w:t>
            </w:r>
          </w:p>
        </w:tc>
        <w:tc>
          <w:tcPr>
            <w:tcW w:w="878" w:type="dxa"/>
            <w:tcBorders>
              <w:top w:val="nil"/>
              <w:left w:val="nil"/>
              <w:bottom w:val="double" w:sz="5" w:space="0" w:color="000000"/>
              <w:right w:val="nil"/>
            </w:tcBorders>
          </w:tcPr>
          <w:p w14:paraId="554AF579" w14:textId="77777777" w:rsidR="00987387" w:rsidRDefault="00D205D0">
            <w:pPr>
              <w:spacing w:after="0"/>
              <w:ind w:right="30"/>
              <w:jc w:val="right"/>
            </w:pPr>
            <w:r>
              <w:rPr>
                <w:rFonts w:ascii="Arial" w:eastAsia="Arial" w:hAnsi="Arial" w:cs="Arial"/>
                <w:sz w:val="19"/>
              </w:rPr>
              <w:t>0.7509</w:t>
            </w:r>
          </w:p>
        </w:tc>
      </w:tr>
      <w:tr w:rsidR="00987387" w14:paraId="4792F6D7" w14:textId="77777777">
        <w:trPr>
          <w:trHeight w:val="290"/>
        </w:trPr>
        <w:tc>
          <w:tcPr>
            <w:tcW w:w="2049" w:type="dxa"/>
            <w:tcBorders>
              <w:top w:val="double" w:sz="5" w:space="0" w:color="000000"/>
              <w:left w:val="nil"/>
              <w:bottom w:val="nil"/>
              <w:right w:val="nil"/>
            </w:tcBorders>
          </w:tcPr>
          <w:p w14:paraId="2ACE343D" w14:textId="77777777" w:rsidR="00987387" w:rsidRDefault="00D205D0">
            <w:pPr>
              <w:spacing w:after="0"/>
              <w:ind w:left="42"/>
            </w:pPr>
            <w:r>
              <w:rPr>
                <w:rFonts w:ascii="Arial" w:eastAsia="Arial" w:hAnsi="Arial" w:cs="Arial"/>
                <w:sz w:val="19"/>
              </w:rPr>
              <w:t xml:space="preserve">R-squared </w:t>
            </w:r>
          </w:p>
        </w:tc>
        <w:tc>
          <w:tcPr>
            <w:tcW w:w="3183" w:type="dxa"/>
            <w:gridSpan w:val="3"/>
            <w:tcBorders>
              <w:top w:val="double" w:sz="5" w:space="0" w:color="000000"/>
              <w:left w:val="nil"/>
              <w:bottom w:val="nil"/>
              <w:right w:val="nil"/>
            </w:tcBorders>
          </w:tcPr>
          <w:p w14:paraId="43B6BFC2" w14:textId="77777777" w:rsidR="00987387" w:rsidRDefault="00D205D0">
            <w:pPr>
              <w:spacing w:after="0"/>
              <w:ind w:left="84"/>
            </w:pPr>
            <w:r>
              <w:rPr>
                <w:rFonts w:ascii="Arial" w:eastAsia="Arial" w:hAnsi="Arial" w:cs="Arial"/>
                <w:sz w:val="19"/>
              </w:rPr>
              <w:t xml:space="preserve">0.672680    Mean dependent var </w:t>
            </w:r>
          </w:p>
        </w:tc>
        <w:tc>
          <w:tcPr>
            <w:tcW w:w="878" w:type="dxa"/>
            <w:tcBorders>
              <w:top w:val="double" w:sz="5" w:space="0" w:color="000000"/>
              <w:left w:val="nil"/>
              <w:bottom w:val="nil"/>
              <w:right w:val="nil"/>
            </w:tcBorders>
          </w:tcPr>
          <w:p w14:paraId="54E746C6" w14:textId="77777777" w:rsidR="00987387" w:rsidRDefault="00D205D0">
            <w:pPr>
              <w:spacing w:after="0"/>
              <w:ind w:left="1"/>
              <w:jc w:val="both"/>
            </w:pPr>
            <w:r>
              <w:rPr>
                <w:rFonts w:ascii="Arial" w:eastAsia="Arial" w:hAnsi="Arial" w:cs="Arial"/>
                <w:sz w:val="19"/>
              </w:rPr>
              <w:t>-422.1133</w:t>
            </w:r>
          </w:p>
        </w:tc>
      </w:tr>
      <w:tr w:rsidR="00987387" w14:paraId="1249D367" w14:textId="77777777">
        <w:trPr>
          <w:trHeight w:val="217"/>
        </w:trPr>
        <w:tc>
          <w:tcPr>
            <w:tcW w:w="2049" w:type="dxa"/>
            <w:tcBorders>
              <w:top w:val="nil"/>
              <w:left w:val="nil"/>
              <w:bottom w:val="nil"/>
              <w:right w:val="nil"/>
            </w:tcBorders>
          </w:tcPr>
          <w:p w14:paraId="6C1478EF" w14:textId="77777777" w:rsidR="00987387" w:rsidRDefault="00D205D0">
            <w:pPr>
              <w:spacing w:after="0"/>
              <w:ind w:left="42"/>
            </w:pPr>
            <w:r>
              <w:rPr>
                <w:rFonts w:ascii="Arial" w:eastAsia="Arial" w:hAnsi="Arial" w:cs="Arial"/>
                <w:sz w:val="19"/>
              </w:rPr>
              <w:t xml:space="preserve">Adjusted R-squared </w:t>
            </w:r>
          </w:p>
        </w:tc>
        <w:tc>
          <w:tcPr>
            <w:tcW w:w="3183" w:type="dxa"/>
            <w:gridSpan w:val="3"/>
            <w:tcBorders>
              <w:top w:val="nil"/>
              <w:left w:val="nil"/>
              <w:bottom w:val="nil"/>
              <w:right w:val="nil"/>
            </w:tcBorders>
          </w:tcPr>
          <w:p w14:paraId="68705911" w14:textId="77777777" w:rsidR="00987387" w:rsidRDefault="00D205D0">
            <w:pPr>
              <w:spacing w:after="0"/>
              <w:ind w:left="84"/>
            </w:pPr>
            <w:r>
              <w:rPr>
                <w:rFonts w:ascii="Arial" w:eastAsia="Arial" w:hAnsi="Arial" w:cs="Arial"/>
                <w:sz w:val="19"/>
              </w:rPr>
              <w:t xml:space="preserve">0.618127    S.D. dependent var </w:t>
            </w:r>
          </w:p>
        </w:tc>
        <w:tc>
          <w:tcPr>
            <w:tcW w:w="878" w:type="dxa"/>
            <w:tcBorders>
              <w:top w:val="nil"/>
              <w:left w:val="nil"/>
              <w:bottom w:val="nil"/>
              <w:right w:val="nil"/>
            </w:tcBorders>
          </w:tcPr>
          <w:p w14:paraId="3915BEE9" w14:textId="77777777" w:rsidR="00987387" w:rsidRDefault="00D205D0">
            <w:pPr>
              <w:spacing w:after="0"/>
              <w:ind w:left="64"/>
              <w:jc w:val="both"/>
            </w:pPr>
            <w:r>
              <w:rPr>
                <w:rFonts w:ascii="Arial" w:eastAsia="Arial" w:hAnsi="Arial" w:cs="Arial"/>
                <w:sz w:val="19"/>
              </w:rPr>
              <w:t>40640.18</w:t>
            </w:r>
          </w:p>
        </w:tc>
      </w:tr>
      <w:tr w:rsidR="00987387" w14:paraId="014E9EEC" w14:textId="77777777">
        <w:trPr>
          <w:trHeight w:val="216"/>
        </w:trPr>
        <w:tc>
          <w:tcPr>
            <w:tcW w:w="2049" w:type="dxa"/>
            <w:tcBorders>
              <w:top w:val="nil"/>
              <w:left w:val="nil"/>
              <w:bottom w:val="nil"/>
              <w:right w:val="nil"/>
            </w:tcBorders>
          </w:tcPr>
          <w:p w14:paraId="353FD954" w14:textId="77777777" w:rsidR="00987387" w:rsidRDefault="00D205D0">
            <w:pPr>
              <w:spacing w:after="0"/>
              <w:ind w:left="42"/>
            </w:pPr>
            <w:r>
              <w:rPr>
                <w:rFonts w:ascii="Arial" w:eastAsia="Arial" w:hAnsi="Arial" w:cs="Arial"/>
                <w:sz w:val="19"/>
              </w:rPr>
              <w:t xml:space="preserve">S.E. of regression </w:t>
            </w:r>
          </w:p>
        </w:tc>
        <w:tc>
          <w:tcPr>
            <w:tcW w:w="3183" w:type="dxa"/>
            <w:gridSpan w:val="3"/>
            <w:tcBorders>
              <w:top w:val="nil"/>
              <w:left w:val="nil"/>
              <w:bottom w:val="nil"/>
              <w:right w:val="nil"/>
            </w:tcBorders>
          </w:tcPr>
          <w:p w14:paraId="6D814D38" w14:textId="77777777" w:rsidR="00987387" w:rsidRDefault="00D205D0">
            <w:pPr>
              <w:spacing w:after="0"/>
              <w:ind w:left="84"/>
            </w:pPr>
            <w:r>
              <w:rPr>
                <w:rFonts w:ascii="Arial" w:eastAsia="Arial" w:hAnsi="Arial" w:cs="Arial"/>
                <w:sz w:val="19"/>
              </w:rPr>
              <w:t>25113.95   Akaike info criterion</w:t>
            </w:r>
          </w:p>
        </w:tc>
        <w:tc>
          <w:tcPr>
            <w:tcW w:w="878" w:type="dxa"/>
            <w:tcBorders>
              <w:top w:val="nil"/>
              <w:left w:val="nil"/>
              <w:bottom w:val="nil"/>
              <w:right w:val="nil"/>
            </w:tcBorders>
          </w:tcPr>
          <w:p w14:paraId="147C5827" w14:textId="77777777" w:rsidR="00987387" w:rsidRDefault="00D205D0">
            <w:pPr>
              <w:spacing w:after="0"/>
              <w:ind w:left="64"/>
              <w:jc w:val="both"/>
            </w:pPr>
            <w:r>
              <w:rPr>
                <w:rFonts w:ascii="Arial" w:eastAsia="Arial" w:hAnsi="Arial" w:cs="Arial"/>
                <w:sz w:val="19"/>
              </w:rPr>
              <w:t>23.27709</w:t>
            </w:r>
          </w:p>
        </w:tc>
      </w:tr>
      <w:tr w:rsidR="00987387" w14:paraId="75EF31EE" w14:textId="77777777">
        <w:trPr>
          <w:trHeight w:val="216"/>
        </w:trPr>
        <w:tc>
          <w:tcPr>
            <w:tcW w:w="2049" w:type="dxa"/>
            <w:tcBorders>
              <w:top w:val="nil"/>
              <w:left w:val="nil"/>
              <w:bottom w:val="nil"/>
              <w:right w:val="nil"/>
            </w:tcBorders>
          </w:tcPr>
          <w:p w14:paraId="4033738A" w14:textId="77777777" w:rsidR="00987387" w:rsidRDefault="00D205D0">
            <w:pPr>
              <w:spacing w:after="0"/>
              <w:ind w:left="42"/>
            </w:pPr>
            <w:r>
              <w:rPr>
                <w:rFonts w:ascii="Arial" w:eastAsia="Arial" w:hAnsi="Arial" w:cs="Arial"/>
                <w:sz w:val="19"/>
              </w:rPr>
              <w:t xml:space="preserve">Sum squared resid </w:t>
            </w:r>
          </w:p>
        </w:tc>
        <w:tc>
          <w:tcPr>
            <w:tcW w:w="3183" w:type="dxa"/>
            <w:gridSpan w:val="3"/>
            <w:tcBorders>
              <w:top w:val="nil"/>
              <w:left w:val="nil"/>
              <w:bottom w:val="nil"/>
              <w:right w:val="nil"/>
            </w:tcBorders>
          </w:tcPr>
          <w:p w14:paraId="10E44AA1" w14:textId="77777777" w:rsidR="00987387" w:rsidRDefault="00D205D0">
            <w:pPr>
              <w:spacing w:after="0"/>
              <w:ind w:left="57"/>
            </w:pPr>
            <w:r>
              <w:rPr>
                <w:rFonts w:ascii="Arial" w:eastAsia="Arial" w:hAnsi="Arial" w:cs="Arial"/>
                <w:sz w:val="19"/>
              </w:rPr>
              <w:t xml:space="preserve">7.57E+09    Schwarz criterion </w:t>
            </w:r>
          </w:p>
        </w:tc>
        <w:tc>
          <w:tcPr>
            <w:tcW w:w="878" w:type="dxa"/>
            <w:tcBorders>
              <w:top w:val="nil"/>
              <w:left w:val="nil"/>
              <w:bottom w:val="nil"/>
              <w:right w:val="nil"/>
            </w:tcBorders>
          </w:tcPr>
          <w:p w14:paraId="210FCB19" w14:textId="77777777" w:rsidR="00987387" w:rsidRDefault="00D205D0">
            <w:pPr>
              <w:spacing w:after="0"/>
              <w:ind w:left="63"/>
              <w:jc w:val="both"/>
            </w:pPr>
            <w:r>
              <w:rPr>
                <w:rFonts w:ascii="Arial" w:eastAsia="Arial" w:hAnsi="Arial" w:cs="Arial"/>
                <w:sz w:val="19"/>
              </w:rPr>
              <w:t>23.41870</w:t>
            </w:r>
          </w:p>
        </w:tc>
      </w:tr>
      <w:tr w:rsidR="00987387" w14:paraId="1659CC21" w14:textId="77777777">
        <w:trPr>
          <w:trHeight w:val="217"/>
        </w:trPr>
        <w:tc>
          <w:tcPr>
            <w:tcW w:w="2049" w:type="dxa"/>
            <w:tcBorders>
              <w:top w:val="nil"/>
              <w:left w:val="nil"/>
              <w:bottom w:val="nil"/>
              <w:right w:val="nil"/>
            </w:tcBorders>
          </w:tcPr>
          <w:p w14:paraId="745B6BF9" w14:textId="77777777" w:rsidR="00987387" w:rsidRDefault="00D205D0">
            <w:pPr>
              <w:spacing w:after="0"/>
              <w:ind w:left="42"/>
            </w:pPr>
            <w:r>
              <w:rPr>
                <w:rFonts w:ascii="Arial" w:eastAsia="Arial" w:hAnsi="Arial" w:cs="Arial"/>
                <w:sz w:val="19"/>
              </w:rPr>
              <w:t xml:space="preserve">Log likelihood </w:t>
            </w:r>
          </w:p>
        </w:tc>
        <w:tc>
          <w:tcPr>
            <w:tcW w:w="3183" w:type="dxa"/>
            <w:gridSpan w:val="3"/>
            <w:tcBorders>
              <w:top w:val="nil"/>
              <w:left w:val="nil"/>
              <w:bottom w:val="nil"/>
              <w:right w:val="nil"/>
            </w:tcBorders>
          </w:tcPr>
          <w:p w14:paraId="724A1AAD" w14:textId="77777777" w:rsidR="00987387" w:rsidRDefault="00D205D0">
            <w:pPr>
              <w:spacing w:after="0"/>
              <w:ind w:left="20"/>
            </w:pPr>
            <w:r>
              <w:rPr>
                <w:rFonts w:ascii="Arial" w:eastAsia="Arial" w:hAnsi="Arial" w:cs="Arial"/>
                <w:sz w:val="19"/>
              </w:rPr>
              <w:t xml:space="preserve">-171.5782    F-statistic </w:t>
            </w:r>
          </w:p>
        </w:tc>
        <w:tc>
          <w:tcPr>
            <w:tcW w:w="878" w:type="dxa"/>
            <w:tcBorders>
              <w:top w:val="nil"/>
              <w:left w:val="nil"/>
              <w:bottom w:val="nil"/>
              <w:right w:val="nil"/>
            </w:tcBorders>
          </w:tcPr>
          <w:p w14:paraId="1FEE5C5B" w14:textId="77777777" w:rsidR="00987387" w:rsidRDefault="00D205D0">
            <w:pPr>
              <w:spacing w:after="0"/>
              <w:ind w:left="65"/>
              <w:jc w:val="both"/>
            </w:pPr>
            <w:r>
              <w:rPr>
                <w:rFonts w:ascii="Arial" w:eastAsia="Arial" w:hAnsi="Arial" w:cs="Arial"/>
                <w:sz w:val="19"/>
              </w:rPr>
              <w:t>12.33070</w:t>
            </w:r>
          </w:p>
        </w:tc>
      </w:tr>
      <w:tr w:rsidR="00987387" w14:paraId="3AECEEC7" w14:textId="77777777">
        <w:trPr>
          <w:trHeight w:val="237"/>
        </w:trPr>
        <w:tc>
          <w:tcPr>
            <w:tcW w:w="2049" w:type="dxa"/>
            <w:tcBorders>
              <w:top w:val="nil"/>
              <w:left w:val="nil"/>
              <w:bottom w:val="single" w:sz="5" w:space="0" w:color="000000"/>
              <w:right w:val="nil"/>
            </w:tcBorders>
          </w:tcPr>
          <w:p w14:paraId="0DF8C2E4" w14:textId="77777777" w:rsidR="00987387" w:rsidRDefault="00D205D0">
            <w:pPr>
              <w:spacing w:after="0"/>
              <w:ind w:left="42"/>
            </w:pPr>
            <w:r>
              <w:rPr>
                <w:rFonts w:ascii="Arial" w:eastAsia="Arial" w:hAnsi="Arial" w:cs="Arial"/>
                <w:sz w:val="19"/>
                <w:u w:val="single" w:color="000000"/>
              </w:rPr>
              <w:t>Durbin-Watson stat</w:t>
            </w:r>
          </w:p>
        </w:tc>
        <w:tc>
          <w:tcPr>
            <w:tcW w:w="3183" w:type="dxa"/>
            <w:gridSpan w:val="3"/>
            <w:tcBorders>
              <w:top w:val="nil"/>
              <w:left w:val="nil"/>
              <w:bottom w:val="single" w:sz="5" w:space="0" w:color="000000"/>
              <w:right w:val="nil"/>
            </w:tcBorders>
          </w:tcPr>
          <w:p w14:paraId="1B596173" w14:textId="77777777" w:rsidR="00987387" w:rsidRDefault="00D205D0">
            <w:pPr>
              <w:spacing w:after="0"/>
              <w:ind w:left="84"/>
            </w:pPr>
            <w:r>
              <w:rPr>
                <w:rFonts w:ascii="Arial" w:eastAsia="Arial" w:hAnsi="Arial" w:cs="Arial"/>
                <w:sz w:val="19"/>
                <w:u w:val="single" w:color="000000"/>
              </w:rPr>
              <w:t>2.288455   Prob(F-statistic)</w:t>
            </w:r>
          </w:p>
        </w:tc>
        <w:tc>
          <w:tcPr>
            <w:tcW w:w="878" w:type="dxa"/>
            <w:tcBorders>
              <w:top w:val="nil"/>
              <w:left w:val="nil"/>
              <w:bottom w:val="single" w:sz="5" w:space="0" w:color="000000"/>
              <w:right w:val="nil"/>
            </w:tcBorders>
          </w:tcPr>
          <w:p w14:paraId="4EFC2A3B" w14:textId="77777777" w:rsidR="00987387" w:rsidRDefault="00D205D0">
            <w:pPr>
              <w:spacing w:after="0"/>
              <w:ind w:left="64"/>
              <w:jc w:val="both"/>
            </w:pPr>
            <w:r>
              <w:rPr>
                <w:rFonts w:ascii="Arial" w:eastAsia="Arial" w:hAnsi="Arial" w:cs="Arial"/>
                <w:sz w:val="19"/>
                <w:u w:val="single" w:color="000000"/>
              </w:rPr>
              <w:t>0.001230</w:t>
            </w:r>
          </w:p>
        </w:tc>
      </w:tr>
    </w:tbl>
    <w:p w14:paraId="2E911DDD" w14:textId="77777777" w:rsidR="00987387" w:rsidRDefault="00D205D0">
      <w:pPr>
        <w:spacing w:after="237"/>
        <w:ind w:right="25"/>
      </w:pPr>
      <w:r>
        <w:rPr>
          <w:rFonts w:ascii="Times New Roman" w:eastAsia="Times New Roman" w:hAnsi="Times New Roman" w:cs="Times New Roman"/>
          <w:sz w:val="23"/>
        </w:rPr>
        <w:t xml:space="preserve"> </w:t>
      </w:r>
    </w:p>
    <w:p w14:paraId="10336B66" w14:textId="77777777" w:rsidR="00987387" w:rsidRDefault="00D205D0">
      <w:pPr>
        <w:spacing w:after="237"/>
      </w:pPr>
      <w:r>
        <w:rPr>
          <w:rFonts w:ascii="Times New Roman" w:eastAsia="Times New Roman" w:hAnsi="Times New Roman" w:cs="Times New Roman"/>
          <w:sz w:val="23"/>
        </w:rPr>
        <w:t xml:space="preserve"> </w:t>
      </w:r>
    </w:p>
    <w:p w14:paraId="1FABDFCE" w14:textId="77777777" w:rsidR="00987387" w:rsidRDefault="00D205D0">
      <w:pPr>
        <w:spacing w:after="237"/>
      </w:pPr>
      <w:r>
        <w:rPr>
          <w:rFonts w:ascii="Times New Roman" w:eastAsia="Times New Roman" w:hAnsi="Times New Roman" w:cs="Times New Roman"/>
          <w:sz w:val="23"/>
        </w:rPr>
        <w:t xml:space="preserve"> </w:t>
      </w:r>
    </w:p>
    <w:p w14:paraId="1FB59AB5" w14:textId="77777777" w:rsidR="00987387" w:rsidRDefault="00D205D0">
      <w:pPr>
        <w:spacing w:after="236"/>
      </w:pPr>
      <w:r>
        <w:rPr>
          <w:rFonts w:ascii="Times New Roman" w:eastAsia="Times New Roman" w:hAnsi="Times New Roman" w:cs="Times New Roman"/>
          <w:sz w:val="23"/>
        </w:rPr>
        <w:t xml:space="preserve"> </w:t>
      </w:r>
    </w:p>
    <w:p w14:paraId="14FCE66D" w14:textId="77777777" w:rsidR="00987387" w:rsidRDefault="00D205D0">
      <w:pPr>
        <w:spacing w:after="237"/>
      </w:pPr>
      <w:r>
        <w:rPr>
          <w:rFonts w:ascii="Times New Roman" w:eastAsia="Times New Roman" w:hAnsi="Times New Roman" w:cs="Times New Roman"/>
          <w:sz w:val="23"/>
        </w:rPr>
        <w:t xml:space="preserve"> </w:t>
      </w:r>
    </w:p>
    <w:p w14:paraId="4520A0D0" w14:textId="77777777" w:rsidR="00987387" w:rsidRDefault="00D205D0">
      <w:pPr>
        <w:spacing w:after="237"/>
      </w:pPr>
      <w:r>
        <w:rPr>
          <w:rFonts w:ascii="Times New Roman" w:eastAsia="Times New Roman" w:hAnsi="Times New Roman" w:cs="Times New Roman"/>
          <w:sz w:val="23"/>
        </w:rPr>
        <w:t xml:space="preserve"> </w:t>
      </w:r>
    </w:p>
    <w:p w14:paraId="0FC634C4" w14:textId="77777777" w:rsidR="00987387" w:rsidRDefault="00D205D0">
      <w:pPr>
        <w:spacing w:after="0"/>
      </w:pPr>
      <w:r>
        <w:rPr>
          <w:rFonts w:ascii="Times New Roman" w:eastAsia="Times New Roman" w:hAnsi="Times New Roman" w:cs="Times New Roman"/>
          <w:sz w:val="23"/>
        </w:rPr>
        <w:t xml:space="preserve"> </w:t>
      </w:r>
    </w:p>
    <w:p w14:paraId="41E2F794" w14:textId="77777777" w:rsidR="00987387" w:rsidRDefault="00D205D0">
      <w:pPr>
        <w:pStyle w:val="Heading3"/>
        <w:spacing w:after="202"/>
        <w:ind w:left="688" w:right="0"/>
      </w:pPr>
      <w:r>
        <w:t>Variabel Inflasi (X2)</w:t>
      </w:r>
      <w:r>
        <w:rPr>
          <w:b w:val="0"/>
        </w:rPr>
        <w:t xml:space="preserve"> </w:t>
      </w:r>
    </w:p>
    <w:p w14:paraId="3B40C155" w14:textId="77777777" w:rsidR="00987387" w:rsidRDefault="00D205D0">
      <w:pPr>
        <w:spacing w:after="4" w:line="248" w:lineRule="auto"/>
        <w:ind w:left="683" w:hanging="10"/>
      </w:pPr>
      <w:r>
        <w:rPr>
          <w:rFonts w:ascii="Arial" w:eastAsia="Arial" w:hAnsi="Arial" w:cs="Arial"/>
          <w:sz w:val="19"/>
        </w:rPr>
        <w:t xml:space="preserve">Null Hypothesis: D(X2,2) has a unit root </w:t>
      </w:r>
    </w:p>
    <w:p w14:paraId="3E45A82E" w14:textId="77777777" w:rsidR="00987387" w:rsidRDefault="00D205D0">
      <w:pPr>
        <w:spacing w:after="4" w:line="248" w:lineRule="auto"/>
        <w:ind w:left="683" w:hanging="10"/>
      </w:pPr>
      <w:r>
        <w:rPr>
          <w:rFonts w:ascii="Arial" w:eastAsia="Arial" w:hAnsi="Arial" w:cs="Arial"/>
          <w:sz w:val="19"/>
        </w:rPr>
        <w:t xml:space="preserve">Exogenous: Constant, Linear Trend </w:t>
      </w:r>
    </w:p>
    <w:p w14:paraId="1151BF6F" w14:textId="77777777" w:rsidR="00987387" w:rsidRDefault="00D205D0">
      <w:pPr>
        <w:spacing w:after="72" w:line="248" w:lineRule="auto"/>
        <w:ind w:left="683" w:hanging="10"/>
      </w:pPr>
      <w:r>
        <w:rPr>
          <w:rFonts w:ascii="Arial" w:eastAsia="Arial" w:hAnsi="Arial" w:cs="Arial"/>
          <w:sz w:val="19"/>
        </w:rPr>
        <w:t xml:space="preserve">Bandwidth: 7 (Newey-West using Bartlett kernel) </w:t>
      </w:r>
    </w:p>
    <w:p w14:paraId="0829CD2F" w14:textId="77777777" w:rsidR="00987387" w:rsidRDefault="00D205D0">
      <w:pPr>
        <w:tabs>
          <w:tab w:val="center" w:pos="1613"/>
          <w:tab w:val="center" w:pos="3079"/>
          <w:tab w:val="center" w:pos="4151"/>
          <w:tab w:val="center" w:pos="5273"/>
          <w:tab w:val="center" w:pos="6294"/>
        </w:tabs>
        <w:spacing w:after="62"/>
      </w:pPr>
      <w:r>
        <w:tab/>
      </w: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Adj. t-Stat </w:t>
      </w:r>
      <w:r>
        <w:rPr>
          <w:rFonts w:ascii="Arial" w:eastAsia="Arial" w:hAnsi="Arial" w:cs="Arial"/>
          <w:sz w:val="19"/>
        </w:rPr>
        <w:tab/>
        <w:t xml:space="preserve">  Prob.* </w:t>
      </w:r>
    </w:p>
    <w:p w14:paraId="46B13EF8" w14:textId="77777777" w:rsidR="00987387" w:rsidRDefault="00D205D0">
      <w:pPr>
        <w:tabs>
          <w:tab w:val="center" w:pos="1816"/>
          <w:tab w:val="center" w:pos="5273"/>
          <w:tab w:val="center" w:pos="6292"/>
        </w:tabs>
        <w:spacing w:after="4" w:line="248" w:lineRule="auto"/>
      </w:pPr>
      <w:r>
        <w:rPr>
          <w:noProof/>
        </w:rPr>
        <mc:AlternateContent>
          <mc:Choice Requires="wpg">
            <w:drawing>
              <wp:anchor distT="0" distB="0" distL="114300" distR="114300" simplePos="0" relativeHeight="251704320" behindDoc="1" locked="0" layoutInCell="1" allowOverlap="1" wp14:anchorId="5319540D" wp14:editId="0DBA5C41">
                <wp:simplePos x="0" y="0"/>
                <wp:positionH relativeFrom="column">
                  <wp:posOffset>417576</wp:posOffset>
                </wp:positionH>
                <wp:positionV relativeFrom="paragraph">
                  <wp:posOffset>-230035</wp:posOffset>
                </wp:positionV>
                <wp:extent cx="3870960" cy="384810"/>
                <wp:effectExtent l="0" t="0" r="0" b="0"/>
                <wp:wrapNone/>
                <wp:docPr id="151712" name="Group 151712"/>
                <wp:cNvGraphicFramePr/>
                <a:graphic xmlns:a="http://schemas.openxmlformats.org/drawingml/2006/main">
                  <a:graphicData uri="http://schemas.microsoft.com/office/word/2010/wordprocessingGroup">
                    <wpg:wgp>
                      <wpg:cNvGrpSpPr/>
                      <wpg:grpSpPr>
                        <a:xfrm>
                          <a:off x="0" y="0"/>
                          <a:ext cx="3870960" cy="384810"/>
                          <a:chOff x="0" y="0"/>
                          <a:chExt cx="3870960" cy="384810"/>
                        </a:xfrm>
                      </wpg:grpSpPr>
                      <wps:wsp>
                        <wps:cNvPr id="173169" name="Shape 173169"/>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70" name="Shape 173170"/>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71" name="Shape 173171"/>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72" name="Shape 173172"/>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73" name="Shape 173173"/>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74" name="Shape 173174"/>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75" name="Shape 173175"/>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76" name="Shape 173176"/>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77" name="Shape 173177"/>
                        <wps:cNvSpPr/>
                        <wps:spPr>
                          <a:xfrm>
                            <a:off x="1911096"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78" name="Shape 173178"/>
                        <wps:cNvSpPr/>
                        <wps:spPr>
                          <a:xfrm>
                            <a:off x="1911096"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79" name="Shape 173179"/>
                        <wps:cNvSpPr/>
                        <wps:spPr>
                          <a:xfrm>
                            <a:off x="257403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80" name="Shape 173180"/>
                        <wps:cNvSpPr/>
                        <wps:spPr>
                          <a:xfrm>
                            <a:off x="257403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81" name="Shape 173181"/>
                        <wps:cNvSpPr/>
                        <wps:spPr>
                          <a:xfrm>
                            <a:off x="2623566"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82" name="Shape 173182"/>
                        <wps:cNvSpPr/>
                        <wps:spPr>
                          <a:xfrm>
                            <a:off x="2623566"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83" name="Shape 173183"/>
                        <wps:cNvSpPr/>
                        <wps:spPr>
                          <a:xfrm>
                            <a:off x="328803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84" name="Shape 173184"/>
                        <wps:cNvSpPr/>
                        <wps:spPr>
                          <a:xfrm>
                            <a:off x="328803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85" name="Shape 173185"/>
                        <wps:cNvSpPr/>
                        <wps:spPr>
                          <a:xfrm>
                            <a:off x="333756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86" name="Shape 173186"/>
                        <wps:cNvSpPr/>
                        <wps:spPr>
                          <a:xfrm>
                            <a:off x="3337560"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87" name="Shape 173187"/>
                        <wps:cNvSpPr/>
                        <wps:spPr>
                          <a:xfrm>
                            <a:off x="0" y="188214"/>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88" name="Shape 173188"/>
                        <wps:cNvSpPr/>
                        <wps:spPr>
                          <a:xfrm>
                            <a:off x="0" y="204978"/>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89" name="Shape 173189"/>
                        <wps:cNvSpPr/>
                        <wps:spPr>
                          <a:xfrm>
                            <a:off x="12138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90" name="Shape 173190"/>
                        <wps:cNvSpPr/>
                        <wps:spPr>
                          <a:xfrm>
                            <a:off x="12138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91" name="Shape 173191"/>
                        <wps:cNvSpPr/>
                        <wps:spPr>
                          <a:xfrm>
                            <a:off x="1263396" y="188214"/>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92" name="Shape 173192"/>
                        <wps:cNvSpPr/>
                        <wps:spPr>
                          <a:xfrm>
                            <a:off x="1263396" y="204978"/>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93" name="Shape 173193"/>
                        <wps:cNvSpPr/>
                        <wps:spPr>
                          <a:xfrm>
                            <a:off x="18615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94" name="Shape 173194"/>
                        <wps:cNvSpPr/>
                        <wps:spPr>
                          <a:xfrm>
                            <a:off x="18615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95" name="Shape 173195"/>
                        <wps:cNvSpPr/>
                        <wps:spPr>
                          <a:xfrm>
                            <a:off x="1911096" y="188214"/>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96" name="Shape 173196"/>
                        <wps:cNvSpPr/>
                        <wps:spPr>
                          <a:xfrm>
                            <a:off x="1911096" y="204978"/>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97" name="Shape 173197"/>
                        <wps:cNvSpPr/>
                        <wps:spPr>
                          <a:xfrm>
                            <a:off x="257403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98" name="Shape 173198"/>
                        <wps:cNvSpPr/>
                        <wps:spPr>
                          <a:xfrm>
                            <a:off x="257403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99" name="Shape 173199"/>
                        <wps:cNvSpPr/>
                        <wps:spPr>
                          <a:xfrm>
                            <a:off x="2623566" y="188214"/>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00" name="Shape 173200"/>
                        <wps:cNvSpPr/>
                        <wps:spPr>
                          <a:xfrm>
                            <a:off x="2623566" y="204978"/>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01" name="Shape 173201"/>
                        <wps:cNvSpPr/>
                        <wps:spPr>
                          <a:xfrm>
                            <a:off x="3288030"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02" name="Shape 173202"/>
                        <wps:cNvSpPr/>
                        <wps:spPr>
                          <a:xfrm>
                            <a:off x="3288030"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03" name="Shape 173203"/>
                        <wps:cNvSpPr/>
                        <wps:spPr>
                          <a:xfrm>
                            <a:off x="3337560" y="188214"/>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04" name="Shape 173204"/>
                        <wps:cNvSpPr/>
                        <wps:spPr>
                          <a:xfrm>
                            <a:off x="3337560" y="204978"/>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05" name="Shape 173205"/>
                        <wps:cNvSpPr/>
                        <wps:spPr>
                          <a:xfrm>
                            <a:off x="0" y="376428"/>
                            <a:ext cx="1870710" cy="9144"/>
                          </a:xfrm>
                          <a:custGeom>
                            <a:avLst/>
                            <a:gdLst/>
                            <a:ahLst/>
                            <a:cxnLst/>
                            <a:rect l="0" t="0" r="0" b="0"/>
                            <a:pathLst>
                              <a:path w="1870710" h="9144">
                                <a:moveTo>
                                  <a:pt x="0" y="0"/>
                                </a:moveTo>
                                <a:lnTo>
                                  <a:pt x="1870710" y="0"/>
                                </a:lnTo>
                                <a:lnTo>
                                  <a:pt x="18707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06" name="Shape 173206"/>
                        <wps:cNvSpPr/>
                        <wps:spPr>
                          <a:xfrm>
                            <a:off x="1870710" y="376428"/>
                            <a:ext cx="703326" cy="9144"/>
                          </a:xfrm>
                          <a:custGeom>
                            <a:avLst/>
                            <a:gdLst/>
                            <a:ahLst/>
                            <a:cxnLst/>
                            <a:rect l="0" t="0" r="0" b="0"/>
                            <a:pathLst>
                              <a:path w="703326" h="9144">
                                <a:moveTo>
                                  <a:pt x="0" y="0"/>
                                </a:moveTo>
                                <a:lnTo>
                                  <a:pt x="703326" y="0"/>
                                </a:lnTo>
                                <a:lnTo>
                                  <a:pt x="7033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712" style="width:304.8pt;height:30.3pt;position:absolute;z-index:-2147483619;mso-position-horizontal-relative:text;mso-position-horizontal:absolute;margin-left:32.88pt;mso-position-vertical-relative:text;margin-top:-18.1131pt;" coordsize="38709,3848">
                <v:shape id="Shape 173207" style="position:absolute;width:12138;height:91;left:0;top:0;" coordsize="1213866,9144" path="m0,0l1213866,0l1213866,9144l0,9144l0,0">
                  <v:stroke weight="0pt" endcap="flat" joinstyle="miter" miterlimit="10" on="false" color="#000000" opacity="0"/>
                  <v:fill on="true" color="#000000"/>
                </v:shape>
                <v:shape id="Shape 173208" style="position:absolute;width:12138;height:91;left:0;top:175;" coordsize="1213866,9144" path="m0,0l1213866,0l1213866,9144l0,9144l0,0">
                  <v:stroke weight="0pt" endcap="flat" joinstyle="miter" miterlimit="10" on="false" color="#000000" opacity="0"/>
                  <v:fill on="true" color="#000000"/>
                </v:shape>
                <v:shape id="Shape 173209" style="position:absolute;width:495;height:91;left:12138;top:0;" coordsize="49530,9144" path="m0,0l49530,0l49530,9144l0,9144l0,0">
                  <v:stroke weight="0pt" endcap="flat" joinstyle="miter" miterlimit="10" on="false" color="#000000" opacity="0"/>
                  <v:fill on="true" color="#000000"/>
                </v:shape>
                <v:shape id="Shape 173210" style="position:absolute;width:495;height:91;left:12138;top:175;" coordsize="49530,9144" path="m0,0l49530,0l49530,9144l0,9144l0,0">
                  <v:stroke weight="0pt" endcap="flat" joinstyle="miter" miterlimit="10" on="false" color="#000000" opacity="0"/>
                  <v:fill on="true" color="#000000"/>
                </v:shape>
                <v:shape id="Shape 173211" style="position:absolute;width:5981;height:91;left:12633;top:0;" coordsize="598170,9144" path="m0,0l598170,0l598170,9144l0,9144l0,0">
                  <v:stroke weight="0pt" endcap="flat" joinstyle="miter" miterlimit="10" on="false" color="#000000" opacity="0"/>
                  <v:fill on="true" color="#000000"/>
                </v:shape>
                <v:shape id="Shape 173212" style="position:absolute;width:5981;height:91;left:12633;top:175;" coordsize="598170,9144" path="m0,0l598170,0l598170,9144l0,9144l0,0">
                  <v:stroke weight="0pt" endcap="flat" joinstyle="miter" miterlimit="10" on="false" color="#000000" opacity="0"/>
                  <v:fill on="true" color="#000000"/>
                </v:shape>
                <v:shape id="Shape 173213" style="position:absolute;width:495;height:91;left:18615;top:0;" coordsize="49530,9144" path="m0,0l49530,0l49530,9144l0,9144l0,0">
                  <v:stroke weight="0pt" endcap="flat" joinstyle="miter" miterlimit="10" on="false" color="#000000" opacity="0"/>
                  <v:fill on="true" color="#000000"/>
                </v:shape>
                <v:shape id="Shape 173214" style="position:absolute;width:495;height:91;left:18615;top:175;" coordsize="49530,9144" path="m0,0l49530,0l49530,9144l0,9144l0,0">
                  <v:stroke weight="0pt" endcap="flat" joinstyle="miter" miterlimit="10" on="false" color="#000000" opacity="0"/>
                  <v:fill on="true" color="#000000"/>
                </v:shape>
                <v:shape id="Shape 173215" style="position:absolute;width:6629;height:91;left:19110;top:0;" coordsize="662940,9144" path="m0,0l662940,0l662940,9144l0,9144l0,0">
                  <v:stroke weight="0pt" endcap="flat" joinstyle="miter" miterlimit="10" on="false" color="#000000" opacity="0"/>
                  <v:fill on="true" color="#000000"/>
                </v:shape>
                <v:shape id="Shape 173216" style="position:absolute;width:6629;height:91;left:19110;top:175;" coordsize="662940,9144" path="m0,0l662940,0l662940,9144l0,9144l0,0">
                  <v:stroke weight="0pt" endcap="flat" joinstyle="miter" miterlimit="10" on="false" color="#000000" opacity="0"/>
                  <v:fill on="true" color="#000000"/>
                </v:shape>
                <v:shape id="Shape 173217" style="position:absolute;width:495;height:91;left:25740;top:0;" coordsize="49530,9144" path="m0,0l49530,0l49530,9144l0,9144l0,0">
                  <v:stroke weight="0pt" endcap="flat" joinstyle="miter" miterlimit="10" on="false" color="#000000" opacity="0"/>
                  <v:fill on="true" color="#000000"/>
                </v:shape>
                <v:shape id="Shape 173218" style="position:absolute;width:495;height:91;left:25740;top:175;" coordsize="49530,9144" path="m0,0l49530,0l49530,9144l0,9144l0,0">
                  <v:stroke weight="0pt" endcap="flat" joinstyle="miter" miterlimit="10" on="false" color="#000000" opacity="0"/>
                  <v:fill on="true" color="#000000"/>
                </v:shape>
                <v:shape id="Shape 173219" style="position:absolute;width:6644;height:91;left:26235;top:0;" coordsize="664464,9144" path="m0,0l664464,0l664464,9144l0,9144l0,0">
                  <v:stroke weight="0pt" endcap="flat" joinstyle="miter" miterlimit="10" on="false" color="#000000" opacity="0"/>
                  <v:fill on="true" color="#000000"/>
                </v:shape>
                <v:shape id="Shape 173220" style="position:absolute;width:6644;height:91;left:26235;top:175;" coordsize="664464,9144" path="m0,0l664464,0l664464,9144l0,9144l0,0">
                  <v:stroke weight="0pt" endcap="flat" joinstyle="miter" miterlimit="10" on="false" color="#000000" opacity="0"/>
                  <v:fill on="true" color="#000000"/>
                </v:shape>
                <v:shape id="Shape 173221" style="position:absolute;width:495;height:91;left:32880;top:0;" coordsize="49530,9144" path="m0,0l49530,0l49530,9144l0,9144l0,0">
                  <v:stroke weight="0pt" endcap="flat" joinstyle="miter" miterlimit="10" on="false" color="#000000" opacity="0"/>
                  <v:fill on="true" color="#000000"/>
                </v:shape>
                <v:shape id="Shape 173222" style="position:absolute;width:495;height:91;left:32880;top:175;" coordsize="49530,9144" path="m0,0l49530,0l49530,9144l0,9144l0,0">
                  <v:stroke weight="0pt" endcap="flat" joinstyle="miter" miterlimit="10" on="false" color="#000000" opacity="0"/>
                  <v:fill on="true" color="#000000"/>
                </v:shape>
                <v:shape id="Shape 173223" style="position:absolute;width:5334;height:91;left:33375;top:0;" coordsize="533400,9144" path="m0,0l533400,0l533400,9144l0,9144l0,0">
                  <v:stroke weight="0pt" endcap="flat" joinstyle="miter" miterlimit="10" on="false" color="#000000" opacity="0"/>
                  <v:fill on="true" color="#000000"/>
                </v:shape>
                <v:shape id="Shape 173224" style="position:absolute;width:5334;height:91;left:33375;top:175;" coordsize="533400,9144" path="m0,0l533400,0l533400,9144l0,9144l0,0">
                  <v:stroke weight="0pt" endcap="flat" joinstyle="miter" miterlimit="10" on="false" color="#000000" opacity="0"/>
                  <v:fill on="true" color="#000000"/>
                </v:shape>
                <v:shape id="Shape 173225" style="position:absolute;width:12138;height:91;left:0;top:1882;" coordsize="1213866,9144" path="m0,0l1213866,0l1213866,9144l0,9144l0,0">
                  <v:stroke weight="0pt" endcap="flat" joinstyle="miter" miterlimit="10" on="false" color="#000000" opacity="0"/>
                  <v:fill on="true" color="#000000"/>
                </v:shape>
                <v:shape id="Shape 173226" style="position:absolute;width:12138;height:91;left:0;top:2049;" coordsize="1213866,9144" path="m0,0l1213866,0l1213866,9144l0,9144l0,0">
                  <v:stroke weight="0pt" endcap="flat" joinstyle="miter" miterlimit="10" on="false" color="#000000" opacity="0"/>
                  <v:fill on="true" color="#000000"/>
                </v:shape>
                <v:shape id="Shape 173227" style="position:absolute;width:495;height:91;left:12138;top:1882;" coordsize="49530,9144" path="m0,0l49530,0l49530,9144l0,9144l0,0">
                  <v:stroke weight="0pt" endcap="flat" joinstyle="miter" miterlimit="10" on="false" color="#000000" opacity="0"/>
                  <v:fill on="true" color="#000000"/>
                </v:shape>
                <v:shape id="Shape 173228" style="position:absolute;width:495;height:91;left:12138;top:2049;" coordsize="49530,9144" path="m0,0l49530,0l49530,9144l0,9144l0,0">
                  <v:stroke weight="0pt" endcap="flat" joinstyle="miter" miterlimit="10" on="false" color="#000000" opacity="0"/>
                  <v:fill on="true" color="#000000"/>
                </v:shape>
                <v:shape id="Shape 173229" style="position:absolute;width:5981;height:91;left:12633;top:1882;" coordsize="598170,9144" path="m0,0l598170,0l598170,9144l0,9144l0,0">
                  <v:stroke weight="0pt" endcap="flat" joinstyle="miter" miterlimit="10" on="false" color="#000000" opacity="0"/>
                  <v:fill on="true" color="#000000"/>
                </v:shape>
                <v:shape id="Shape 173230" style="position:absolute;width:5981;height:91;left:12633;top:2049;" coordsize="598170,9144" path="m0,0l598170,0l598170,9144l0,9144l0,0">
                  <v:stroke weight="0pt" endcap="flat" joinstyle="miter" miterlimit="10" on="false" color="#000000" opacity="0"/>
                  <v:fill on="true" color="#000000"/>
                </v:shape>
                <v:shape id="Shape 173231" style="position:absolute;width:495;height:91;left:18615;top:1882;" coordsize="49530,9144" path="m0,0l49530,0l49530,9144l0,9144l0,0">
                  <v:stroke weight="0pt" endcap="flat" joinstyle="miter" miterlimit="10" on="false" color="#000000" opacity="0"/>
                  <v:fill on="true" color="#000000"/>
                </v:shape>
                <v:shape id="Shape 173232" style="position:absolute;width:495;height:91;left:18615;top:2049;" coordsize="49530,9144" path="m0,0l49530,0l49530,9144l0,9144l0,0">
                  <v:stroke weight="0pt" endcap="flat" joinstyle="miter" miterlimit="10" on="false" color="#000000" opacity="0"/>
                  <v:fill on="true" color="#000000"/>
                </v:shape>
                <v:shape id="Shape 173233" style="position:absolute;width:6629;height:91;left:19110;top:1882;" coordsize="662940,9144" path="m0,0l662940,0l662940,9144l0,9144l0,0">
                  <v:stroke weight="0pt" endcap="flat" joinstyle="miter" miterlimit="10" on="false" color="#000000" opacity="0"/>
                  <v:fill on="true" color="#000000"/>
                </v:shape>
                <v:shape id="Shape 173234" style="position:absolute;width:6629;height:91;left:19110;top:2049;" coordsize="662940,9144" path="m0,0l662940,0l662940,9144l0,9144l0,0">
                  <v:stroke weight="0pt" endcap="flat" joinstyle="miter" miterlimit="10" on="false" color="#000000" opacity="0"/>
                  <v:fill on="true" color="#000000"/>
                </v:shape>
                <v:shape id="Shape 173235" style="position:absolute;width:495;height:91;left:25740;top:1882;" coordsize="49530,9144" path="m0,0l49530,0l49530,9144l0,9144l0,0">
                  <v:stroke weight="0pt" endcap="flat" joinstyle="miter" miterlimit="10" on="false" color="#000000" opacity="0"/>
                  <v:fill on="true" color="#000000"/>
                </v:shape>
                <v:shape id="Shape 173236" style="position:absolute;width:495;height:91;left:25740;top:2049;" coordsize="49530,9144" path="m0,0l49530,0l49530,9144l0,9144l0,0">
                  <v:stroke weight="0pt" endcap="flat" joinstyle="miter" miterlimit="10" on="false" color="#000000" opacity="0"/>
                  <v:fill on="true" color="#000000"/>
                </v:shape>
                <v:shape id="Shape 173237" style="position:absolute;width:6644;height:91;left:26235;top:1882;" coordsize="664464,9144" path="m0,0l664464,0l664464,9144l0,9144l0,0">
                  <v:stroke weight="0pt" endcap="flat" joinstyle="miter" miterlimit="10" on="false" color="#000000" opacity="0"/>
                  <v:fill on="true" color="#000000"/>
                </v:shape>
                <v:shape id="Shape 173238" style="position:absolute;width:6644;height:91;left:26235;top:2049;" coordsize="664464,9144" path="m0,0l664464,0l664464,9144l0,9144l0,0">
                  <v:stroke weight="0pt" endcap="flat" joinstyle="miter" miterlimit="10" on="false" color="#000000" opacity="0"/>
                  <v:fill on="true" color="#000000"/>
                </v:shape>
                <v:shape id="Shape 173239" style="position:absolute;width:495;height:91;left:32880;top:1882;" coordsize="49530,9144" path="m0,0l49530,0l49530,9144l0,9144l0,0">
                  <v:stroke weight="0pt" endcap="flat" joinstyle="miter" miterlimit="10" on="false" color="#000000" opacity="0"/>
                  <v:fill on="true" color="#000000"/>
                </v:shape>
                <v:shape id="Shape 173240" style="position:absolute;width:495;height:91;left:32880;top:2049;" coordsize="49530,9144" path="m0,0l49530,0l49530,9144l0,9144l0,0">
                  <v:stroke weight="0pt" endcap="flat" joinstyle="miter" miterlimit="10" on="false" color="#000000" opacity="0"/>
                  <v:fill on="true" color="#000000"/>
                </v:shape>
                <v:shape id="Shape 173241" style="position:absolute;width:5334;height:91;left:33375;top:1882;" coordsize="533400,9144" path="m0,0l533400,0l533400,9144l0,9144l0,0">
                  <v:stroke weight="0pt" endcap="flat" joinstyle="miter" miterlimit="10" on="false" color="#000000" opacity="0"/>
                  <v:fill on="true" color="#000000"/>
                </v:shape>
                <v:shape id="Shape 173242" style="position:absolute;width:5334;height:91;left:33375;top:2049;" coordsize="533400,9144" path="m0,0l533400,0l533400,9144l0,9144l0,0">
                  <v:stroke weight="0pt" endcap="flat" joinstyle="miter" miterlimit="10" on="false" color="#000000" opacity="0"/>
                  <v:fill on="true" color="#000000"/>
                </v:shape>
                <v:shape id="Shape 173243" style="position:absolute;width:18707;height:91;left:0;top:3764;" coordsize="1870710,9144" path="m0,0l1870710,0l1870710,9144l0,9144l0,0">
                  <v:stroke weight="0pt" endcap="flat" joinstyle="miter" miterlimit="10" on="false" color="#000000" opacity="0"/>
                  <v:fill on="true" color="#000000"/>
                </v:shape>
                <v:shape id="Shape 173244" style="position:absolute;width:7033;height:91;left:18707;top:3764;" coordsize="703326,9144" path="m0,0l703326,0l703326,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Phillips-Perron test statistic </w:t>
      </w:r>
      <w:r>
        <w:rPr>
          <w:rFonts w:ascii="Arial" w:eastAsia="Arial" w:hAnsi="Arial" w:cs="Arial"/>
          <w:sz w:val="19"/>
        </w:rPr>
        <w:tab/>
      </w:r>
      <w:r>
        <w:rPr>
          <w:rFonts w:ascii="Arial" w:eastAsia="Arial" w:hAnsi="Arial" w:cs="Arial"/>
          <w:sz w:val="19"/>
          <w:u w:val="single" w:color="000000"/>
        </w:rPr>
        <w:t xml:space="preserve">-19.26508 </w:t>
      </w:r>
      <w:r>
        <w:rPr>
          <w:rFonts w:ascii="Arial" w:eastAsia="Arial" w:hAnsi="Arial" w:cs="Arial"/>
          <w:sz w:val="19"/>
          <w:u w:val="single" w:color="000000"/>
        </w:rPr>
        <w:tab/>
        <w:t xml:space="preserve"> 0.0001 </w:t>
      </w:r>
    </w:p>
    <w:tbl>
      <w:tblPr>
        <w:tblStyle w:val="TableGrid"/>
        <w:tblW w:w="6096" w:type="dxa"/>
        <w:tblInd w:w="658" w:type="dxa"/>
        <w:tblCellMar>
          <w:top w:w="0" w:type="dxa"/>
          <w:left w:w="0" w:type="dxa"/>
          <w:bottom w:w="0" w:type="dxa"/>
          <w:right w:w="0" w:type="dxa"/>
        </w:tblCellMar>
        <w:tblLook w:val="04A0" w:firstRow="1" w:lastRow="0" w:firstColumn="1" w:lastColumn="0" w:noHBand="0" w:noVBand="1"/>
      </w:tblPr>
      <w:tblGrid>
        <w:gridCol w:w="3493"/>
        <w:gridCol w:w="698"/>
        <w:gridCol w:w="1905"/>
      </w:tblGrid>
      <w:tr w:rsidR="00987387" w14:paraId="24AFAD58" w14:textId="77777777">
        <w:trPr>
          <w:trHeight w:val="245"/>
        </w:trPr>
        <w:tc>
          <w:tcPr>
            <w:tcW w:w="3493" w:type="dxa"/>
            <w:tcBorders>
              <w:top w:val="nil"/>
              <w:left w:val="nil"/>
              <w:bottom w:val="nil"/>
              <w:right w:val="nil"/>
            </w:tcBorders>
          </w:tcPr>
          <w:p w14:paraId="18C98118" w14:textId="77777777" w:rsidR="00987387" w:rsidRDefault="00D205D0">
            <w:pPr>
              <w:tabs>
                <w:tab w:val="center" w:pos="2422"/>
              </w:tabs>
              <w:spacing w:after="0"/>
            </w:pPr>
            <w:r>
              <w:rPr>
                <w:rFonts w:ascii="Arial" w:eastAsia="Arial" w:hAnsi="Arial" w:cs="Arial"/>
                <w:sz w:val="19"/>
              </w:rPr>
              <w:t xml:space="preserve">Test critical values: </w:t>
            </w:r>
            <w:r>
              <w:rPr>
                <w:rFonts w:ascii="Arial" w:eastAsia="Arial" w:hAnsi="Arial" w:cs="Arial"/>
                <w:sz w:val="19"/>
              </w:rPr>
              <w:tab/>
              <w:t xml:space="preserve">1% level </w:t>
            </w:r>
          </w:p>
        </w:tc>
        <w:tc>
          <w:tcPr>
            <w:tcW w:w="698" w:type="dxa"/>
            <w:tcBorders>
              <w:top w:val="nil"/>
              <w:left w:val="nil"/>
              <w:bottom w:val="nil"/>
              <w:right w:val="nil"/>
            </w:tcBorders>
          </w:tcPr>
          <w:p w14:paraId="056A36C3"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56C37D6D" w14:textId="77777777" w:rsidR="00987387" w:rsidRDefault="00D205D0">
            <w:pPr>
              <w:tabs>
                <w:tab w:val="center" w:pos="1444"/>
              </w:tabs>
              <w:spacing w:after="0"/>
            </w:pPr>
            <w:r>
              <w:rPr>
                <w:rFonts w:ascii="Arial" w:eastAsia="Arial" w:hAnsi="Arial" w:cs="Arial"/>
                <w:sz w:val="19"/>
              </w:rPr>
              <w:t xml:space="preserve">-4.728363 </w:t>
            </w:r>
            <w:r>
              <w:rPr>
                <w:rFonts w:ascii="Arial" w:eastAsia="Arial" w:hAnsi="Arial" w:cs="Arial"/>
                <w:sz w:val="19"/>
              </w:rPr>
              <w:tab/>
            </w:r>
            <w:r>
              <w:rPr>
                <w:rFonts w:ascii="Arial" w:eastAsia="Arial" w:hAnsi="Arial" w:cs="Arial"/>
                <w:sz w:val="19"/>
              </w:rPr>
              <w:t xml:space="preserve"> </w:t>
            </w:r>
          </w:p>
        </w:tc>
      </w:tr>
      <w:tr w:rsidR="00987387" w14:paraId="394FA117" w14:textId="77777777">
        <w:trPr>
          <w:trHeight w:val="217"/>
        </w:trPr>
        <w:tc>
          <w:tcPr>
            <w:tcW w:w="3493" w:type="dxa"/>
            <w:tcBorders>
              <w:top w:val="nil"/>
              <w:left w:val="nil"/>
              <w:bottom w:val="nil"/>
              <w:right w:val="nil"/>
            </w:tcBorders>
          </w:tcPr>
          <w:p w14:paraId="0299CE48" w14:textId="77777777" w:rsidR="00987387" w:rsidRDefault="00D205D0">
            <w:pPr>
              <w:tabs>
                <w:tab w:val="center" w:pos="955"/>
                <w:tab w:val="center" w:pos="2422"/>
              </w:tabs>
              <w:spacing w:after="0"/>
            </w:pPr>
            <w:r>
              <w:tab/>
            </w:r>
            <w:r>
              <w:rPr>
                <w:rFonts w:ascii="Arial" w:eastAsia="Arial" w:hAnsi="Arial" w:cs="Arial"/>
                <w:sz w:val="19"/>
              </w:rPr>
              <w:t xml:space="preserve"> </w:t>
            </w:r>
            <w:r>
              <w:rPr>
                <w:rFonts w:ascii="Arial" w:eastAsia="Arial" w:hAnsi="Arial" w:cs="Arial"/>
                <w:sz w:val="19"/>
              </w:rPr>
              <w:tab/>
              <w:t xml:space="preserve">5% level </w:t>
            </w:r>
          </w:p>
        </w:tc>
        <w:tc>
          <w:tcPr>
            <w:tcW w:w="698" w:type="dxa"/>
            <w:tcBorders>
              <w:top w:val="nil"/>
              <w:left w:val="nil"/>
              <w:bottom w:val="nil"/>
              <w:right w:val="nil"/>
            </w:tcBorders>
          </w:tcPr>
          <w:p w14:paraId="618B544E"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392E1E5D" w14:textId="77777777" w:rsidR="00987387" w:rsidRDefault="00D205D0">
            <w:pPr>
              <w:tabs>
                <w:tab w:val="center" w:pos="1446"/>
              </w:tabs>
              <w:spacing w:after="0"/>
            </w:pPr>
            <w:r>
              <w:rPr>
                <w:rFonts w:ascii="Arial" w:eastAsia="Arial" w:hAnsi="Arial" w:cs="Arial"/>
                <w:sz w:val="19"/>
              </w:rPr>
              <w:t xml:space="preserve">-3.759743 </w:t>
            </w:r>
            <w:r>
              <w:rPr>
                <w:rFonts w:ascii="Arial" w:eastAsia="Arial" w:hAnsi="Arial" w:cs="Arial"/>
                <w:sz w:val="19"/>
              </w:rPr>
              <w:tab/>
              <w:t xml:space="preserve"> </w:t>
            </w:r>
          </w:p>
        </w:tc>
      </w:tr>
      <w:tr w:rsidR="00987387" w14:paraId="3828DABD" w14:textId="77777777">
        <w:trPr>
          <w:trHeight w:val="245"/>
        </w:trPr>
        <w:tc>
          <w:tcPr>
            <w:tcW w:w="3493" w:type="dxa"/>
            <w:tcBorders>
              <w:top w:val="nil"/>
              <w:left w:val="nil"/>
              <w:bottom w:val="nil"/>
              <w:right w:val="nil"/>
            </w:tcBorders>
          </w:tcPr>
          <w:p w14:paraId="3EE3B7E3" w14:textId="77777777" w:rsidR="00987387" w:rsidRDefault="00D205D0">
            <w:pPr>
              <w:tabs>
                <w:tab w:val="center" w:pos="955"/>
                <w:tab w:val="center" w:pos="2421"/>
              </w:tabs>
              <w:spacing w:after="0"/>
            </w:pPr>
            <w:r>
              <w:rPr>
                <w:noProof/>
              </w:rPr>
              <mc:AlternateContent>
                <mc:Choice Requires="wpg">
                  <w:drawing>
                    <wp:anchor distT="0" distB="0" distL="114300" distR="114300" simplePos="0" relativeHeight="251705344" behindDoc="1" locked="0" layoutInCell="1" allowOverlap="1" wp14:anchorId="4171E1CF" wp14:editId="48F0A4E1">
                      <wp:simplePos x="0" y="0"/>
                      <wp:positionH relativeFrom="column">
                        <wp:posOffset>0</wp:posOffset>
                      </wp:positionH>
                      <wp:positionV relativeFrom="paragraph">
                        <wp:posOffset>144870</wp:posOffset>
                      </wp:positionV>
                      <wp:extent cx="1911096" cy="25908"/>
                      <wp:effectExtent l="0" t="0" r="0" b="0"/>
                      <wp:wrapNone/>
                      <wp:docPr id="154136" name="Group 154136"/>
                      <wp:cNvGraphicFramePr/>
                      <a:graphic xmlns:a="http://schemas.openxmlformats.org/drawingml/2006/main">
                        <a:graphicData uri="http://schemas.microsoft.com/office/word/2010/wordprocessingGroup">
                          <wpg:wgp>
                            <wpg:cNvGrpSpPr/>
                            <wpg:grpSpPr>
                              <a:xfrm>
                                <a:off x="0" y="0"/>
                                <a:ext cx="1911096" cy="25908"/>
                                <a:chOff x="0" y="0"/>
                                <a:chExt cx="1911096" cy="25908"/>
                              </a:xfrm>
                            </wpg:grpSpPr>
                            <wps:wsp>
                              <wps:cNvPr id="173245" name="Shape 173245"/>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46" name="Shape 173246"/>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47" name="Shape 173247"/>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48" name="Shape 173248"/>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49" name="Shape 173249"/>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50" name="Shape 173250"/>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51" name="Shape 173251"/>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52" name="Shape 173252"/>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136" style="width:150.48pt;height:2.03998pt;position:absolute;z-index:-2147483591;mso-position-horizontal-relative:text;mso-position-horizontal:absolute;margin-left:0pt;mso-position-vertical-relative:text;margin-top:11.4071pt;" coordsize="19110,259">
                      <v:shape id="Shape 173253" style="position:absolute;width:12138;height:91;left:0;top:0;" coordsize="1213866,9144" path="m0,0l1213866,0l1213866,9144l0,9144l0,0">
                        <v:stroke weight="0pt" endcap="flat" joinstyle="miter" miterlimit="10" on="false" color="#000000" opacity="0"/>
                        <v:fill on="true" color="#000000"/>
                      </v:shape>
                      <v:shape id="Shape 173254" style="position:absolute;width:12138;height:91;left:0;top:175;" coordsize="1213866,9144" path="m0,0l1213866,0l1213866,9144l0,9144l0,0">
                        <v:stroke weight="0pt" endcap="flat" joinstyle="miter" miterlimit="10" on="false" color="#000000" opacity="0"/>
                        <v:fill on="true" color="#000000"/>
                      </v:shape>
                      <v:shape id="Shape 173255" style="position:absolute;width:495;height:91;left:12138;top:0;" coordsize="49530,9144" path="m0,0l49530,0l49530,9144l0,9144l0,0">
                        <v:stroke weight="0pt" endcap="flat" joinstyle="miter" miterlimit="10" on="false" color="#000000" opacity="0"/>
                        <v:fill on="true" color="#000000"/>
                      </v:shape>
                      <v:shape id="Shape 173256" style="position:absolute;width:495;height:91;left:12138;top:175;" coordsize="49530,9144" path="m0,0l49530,0l49530,9144l0,9144l0,0">
                        <v:stroke weight="0pt" endcap="flat" joinstyle="miter" miterlimit="10" on="false" color="#000000" opacity="0"/>
                        <v:fill on="true" color="#000000"/>
                      </v:shape>
                      <v:shape id="Shape 173257" style="position:absolute;width:5981;height:91;left:12633;top:0;" coordsize="598170,9144" path="m0,0l598170,0l598170,9144l0,9144l0,0">
                        <v:stroke weight="0pt" endcap="flat" joinstyle="miter" miterlimit="10" on="false" color="#000000" opacity="0"/>
                        <v:fill on="true" color="#000000"/>
                      </v:shape>
                      <v:shape id="Shape 173258" style="position:absolute;width:5981;height:91;left:12633;top:175;" coordsize="598170,9144" path="m0,0l598170,0l598170,9144l0,9144l0,0">
                        <v:stroke weight="0pt" endcap="flat" joinstyle="miter" miterlimit="10" on="false" color="#000000" opacity="0"/>
                        <v:fill on="true" color="#000000"/>
                      </v:shape>
                      <v:shape id="Shape 173259" style="position:absolute;width:495;height:91;left:18615;top:0;" coordsize="49530,9144" path="m0,0l49530,0l49530,9144l0,9144l0,0">
                        <v:stroke weight="0pt" endcap="flat" joinstyle="miter" miterlimit="10" on="false" color="#000000" opacity="0"/>
                        <v:fill on="true" color="#000000"/>
                      </v:shape>
                      <v:shape id="Shape 173260" style="position:absolute;width:495;height:91;left:18615;top:175;" coordsize="49530,9144" path="m0,0l49530,0l49530,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 </w:t>
            </w:r>
            <w:r>
              <w:rPr>
                <w:rFonts w:ascii="Arial" w:eastAsia="Arial" w:hAnsi="Arial" w:cs="Arial"/>
                <w:sz w:val="19"/>
              </w:rPr>
              <w:tab/>
              <w:t>10% level</w:t>
            </w:r>
          </w:p>
        </w:tc>
        <w:tc>
          <w:tcPr>
            <w:tcW w:w="698" w:type="dxa"/>
            <w:tcBorders>
              <w:top w:val="nil"/>
              <w:left w:val="nil"/>
              <w:bottom w:val="nil"/>
              <w:right w:val="nil"/>
            </w:tcBorders>
            <w:vAlign w:val="bottom"/>
          </w:tcPr>
          <w:p w14:paraId="411252B6" w14:textId="77777777" w:rsidR="00987387" w:rsidRDefault="00D205D0">
            <w:pPr>
              <w:spacing w:after="0"/>
              <w:ind w:left="-483"/>
            </w:pPr>
            <w:r>
              <w:rPr>
                <w:noProof/>
              </w:rPr>
              <mc:AlternateContent>
                <mc:Choice Requires="wpg">
                  <w:drawing>
                    <wp:inline distT="0" distB="0" distL="0" distR="0" wp14:anchorId="52F22E0B" wp14:editId="2FDD41D3">
                      <wp:extent cx="712470" cy="25908"/>
                      <wp:effectExtent l="0" t="0" r="0" b="0"/>
                      <wp:docPr id="154150" name="Group 154150"/>
                      <wp:cNvGraphicFramePr/>
                      <a:graphic xmlns:a="http://schemas.openxmlformats.org/drawingml/2006/main">
                        <a:graphicData uri="http://schemas.microsoft.com/office/word/2010/wordprocessingGroup">
                          <wpg:wgp>
                            <wpg:cNvGrpSpPr/>
                            <wpg:grpSpPr>
                              <a:xfrm>
                                <a:off x="0" y="0"/>
                                <a:ext cx="712470" cy="25908"/>
                                <a:chOff x="0" y="0"/>
                                <a:chExt cx="712470" cy="25908"/>
                              </a:xfrm>
                            </wpg:grpSpPr>
                            <wps:wsp>
                              <wps:cNvPr id="173261" name="Shape 173261"/>
                              <wps:cNvSpPr/>
                              <wps:spPr>
                                <a:xfrm>
                                  <a:off x="0"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62" name="Shape 173262"/>
                              <wps:cNvSpPr/>
                              <wps:spPr>
                                <a:xfrm>
                                  <a:off x="0"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63" name="Shape 173263"/>
                              <wps:cNvSpPr/>
                              <wps:spPr>
                                <a:xfrm>
                                  <a:off x="66294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64" name="Shape 173264"/>
                              <wps:cNvSpPr/>
                              <wps:spPr>
                                <a:xfrm>
                                  <a:off x="66294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4150" style="width:56.1pt;height:2.03998pt;mso-position-horizontal-relative:char;mso-position-vertical-relative:line" coordsize="7124,259">
                      <v:shape id="Shape 173265" style="position:absolute;width:6629;height:91;left:0;top:0;" coordsize="662940,9144" path="m0,0l662940,0l662940,9144l0,9144l0,0">
                        <v:stroke weight="0pt" endcap="flat" joinstyle="miter" miterlimit="10" on="false" color="#000000" opacity="0"/>
                        <v:fill on="true" color="#000000"/>
                      </v:shape>
                      <v:shape id="Shape 173266" style="position:absolute;width:6629;height:91;left:0;top:175;" coordsize="662940,9144" path="m0,0l662940,0l662940,9144l0,9144l0,0">
                        <v:stroke weight="0pt" endcap="flat" joinstyle="miter" miterlimit="10" on="false" color="#000000" opacity="0"/>
                        <v:fill on="true" color="#000000"/>
                      </v:shape>
                      <v:shape id="Shape 173267" style="position:absolute;width:495;height:91;left:6629;top:0;" coordsize="49530,9144" path="m0,0l49530,0l49530,9144l0,9144l0,0">
                        <v:stroke weight="0pt" endcap="flat" joinstyle="miter" miterlimit="10" on="false" color="#000000" opacity="0"/>
                        <v:fill on="true" color="#000000"/>
                      </v:shape>
                      <v:shape id="Shape 173268" style="position:absolute;width:495;height:91;left:6629;top:175;" coordsize="49530,9144" path="m0,0l49530,0l49530,9144l0,9144l0,0">
                        <v:stroke weight="0pt" endcap="flat" joinstyle="miter" miterlimit="10" on="false" color="#000000" opacity="0"/>
                        <v:fill on="true" color="#000000"/>
                      </v:shape>
                    </v:group>
                  </w:pict>
                </mc:Fallback>
              </mc:AlternateContent>
            </w:r>
          </w:p>
        </w:tc>
        <w:tc>
          <w:tcPr>
            <w:tcW w:w="1905" w:type="dxa"/>
            <w:tcBorders>
              <w:top w:val="nil"/>
              <w:left w:val="nil"/>
              <w:bottom w:val="nil"/>
              <w:right w:val="nil"/>
            </w:tcBorders>
          </w:tcPr>
          <w:p w14:paraId="76FBE263" w14:textId="77777777" w:rsidR="00987387" w:rsidRDefault="00D205D0">
            <w:pPr>
              <w:tabs>
                <w:tab w:val="center" w:pos="1445"/>
              </w:tabs>
              <w:spacing w:after="0"/>
            </w:pPr>
            <w:r>
              <w:rPr>
                <w:noProof/>
              </w:rPr>
              <mc:AlternateContent>
                <mc:Choice Requires="wpg">
                  <w:drawing>
                    <wp:anchor distT="0" distB="0" distL="114300" distR="114300" simplePos="0" relativeHeight="251706368" behindDoc="1" locked="0" layoutInCell="1" allowOverlap="1" wp14:anchorId="56330FB9" wp14:editId="7FEEFE66">
                      <wp:simplePos x="0" y="0"/>
                      <wp:positionH relativeFrom="column">
                        <wp:posOffset>-37586</wp:posOffset>
                      </wp:positionH>
                      <wp:positionV relativeFrom="paragraph">
                        <wp:posOffset>144870</wp:posOffset>
                      </wp:positionV>
                      <wp:extent cx="1247394" cy="25908"/>
                      <wp:effectExtent l="0" t="0" r="0" b="0"/>
                      <wp:wrapNone/>
                      <wp:docPr id="154157" name="Group 154157"/>
                      <wp:cNvGraphicFramePr/>
                      <a:graphic xmlns:a="http://schemas.openxmlformats.org/drawingml/2006/main">
                        <a:graphicData uri="http://schemas.microsoft.com/office/word/2010/wordprocessingGroup">
                          <wpg:wgp>
                            <wpg:cNvGrpSpPr/>
                            <wpg:grpSpPr>
                              <a:xfrm>
                                <a:off x="0" y="0"/>
                                <a:ext cx="1247394" cy="25908"/>
                                <a:chOff x="0" y="0"/>
                                <a:chExt cx="1247394" cy="25908"/>
                              </a:xfrm>
                            </wpg:grpSpPr>
                            <wps:wsp>
                              <wps:cNvPr id="173269" name="Shape 173269"/>
                              <wps:cNvSpPr/>
                              <wps:spPr>
                                <a:xfrm>
                                  <a:off x="0"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70" name="Shape 173270"/>
                              <wps:cNvSpPr/>
                              <wps:spPr>
                                <a:xfrm>
                                  <a:off x="0"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71" name="Shape 173271"/>
                              <wps:cNvSpPr/>
                              <wps:spPr>
                                <a:xfrm>
                                  <a:off x="664464"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72" name="Shape 173272"/>
                              <wps:cNvSpPr/>
                              <wps:spPr>
                                <a:xfrm>
                                  <a:off x="664464"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73" name="Shape 173273"/>
                              <wps:cNvSpPr/>
                              <wps:spPr>
                                <a:xfrm>
                                  <a:off x="713994"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74" name="Shape 173274"/>
                              <wps:cNvSpPr/>
                              <wps:spPr>
                                <a:xfrm>
                                  <a:off x="713994"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157" style="width:98.22pt;height:2.03998pt;position:absolute;z-index:-2147483580;mso-position-horizontal-relative:text;mso-position-horizontal:absolute;margin-left:-2.95959pt;mso-position-vertical-relative:text;margin-top:11.4071pt;" coordsize="12473,259">
                      <v:shape id="Shape 173275" style="position:absolute;width:6644;height:91;left:0;top:0;" coordsize="664464,9144" path="m0,0l664464,0l664464,9144l0,9144l0,0">
                        <v:stroke weight="0pt" endcap="flat" joinstyle="miter" miterlimit="10" on="false" color="#000000" opacity="0"/>
                        <v:fill on="true" color="#000000"/>
                      </v:shape>
                      <v:shape id="Shape 173276" style="position:absolute;width:6644;height:91;left:0;top:175;" coordsize="664464,9144" path="m0,0l664464,0l664464,9144l0,9144l0,0">
                        <v:stroke weight="0pt" endcap="flat" joinstyle="miter" miterlimit="10" on="false" color="#000000" opacity="0"/>
                        <v:fill on="true" color="#000000"/>
                      </v:shape>
                      <v:shape id="Shape 173277" style="position:absolute;width:495;height:91;left:6644;top:0;" coordsize="49530,9144" path="m0,0l49530,0l49530,9144l0,9144l0,0">
                        <v:stroke weight="0pt" endcap="flat" joinstyle="miter" miterlimit="10" on="false" color="#000000" opacity="0"/>
                        <v:fill on="true" color="#000000"/>
                      </v:shape>
                      <v:shape id="Shape 173278" style="position:absolute;width:495;height:91;left:6644;top:175;" coordsize="49530,9144" path="m0,0l49530,0l49530,9144l0,9144l0,0">
                        <v:stroke weight="0pt" endcap="flat" joinstyle="miter" miterlimit="10" on="false" color="#000000" opacity="0"/>
                        <v:fill on="true" color="#000000"/>
                      </v:shape>
                      <v:shape id="Shape 173279" style="position:absolute;width:5334;height:91;left:7139;top:0;" coordsize="533400,9144" path="m0,0l533400,0l533400,9144l0,9144l0,0">
                        <v:stroke weight="0pt" endcap="flat" joinstyle="miter" miterlimit="10" on="false" color="#000000" opacity="0"/>
                        <v:fill on="true" color="#000000"/>
                      </v:shape>
                      <v:shape id="Shape 173280" style="position:absolute;width:5334;height:91;left:7139;top:175;" coordsize="533400,9144" path="m0,0l533400,0l533400,9144l0,9144l0,0">
                        <v:stroke weight="0pt" endcap="flat" joinstyle="miter" miterlimit="10" on="false" color="#000000" opacity="0"/>
                        <v:fill on="true" color="#000000"/>
                      </v:shape>
                    </v:group>
                  </w:pict>
                </mc:Fallback>
              </mc:AlternateContent>
            </w:r>
            <w:r>
              <w:rPr>
                <w:rFonts w:ascii="Arial" w:eastAsia="Arial" w:hAnsi="Arial" w:cs="Arial"/>
                <w:sz w:val="19"/>
              </w:rPr>
              <w:t>-3.324976</w:t>
            </w:r>
            <w:r>
              <w:rPr>
                <w:rFonts w:ascii="Arial" w:eastAsia="Arial" w:hAnsi="Arial" w:cs="Arial"/>
                <w:sz w:val="19"/>
              </w:rPr>
              <w:tab/>
              <w:t xml:space="preserve"> </w:t>
            </w:r>
          </w:p>
        </w:tc>
      </w:tr>
    </w:tbl>
    <w:p w14:paraId="125C585C" w14:textId="77777777" w:rsidR="00987387" w:rsidRDefault="00D205D0">
      <w:pPr>
        <w:spacing w:after="4" w:line="248" w:lineRule="auto"/>
        <w:ind w:left="683" w:hanging="10"/>
      </w:pPr>
      <w:r>
        <w:rPr>
          <w:rFonts w:ascii="Arial" w:eastAsia="Arial" w:hAnsi="Arial" w:cs="Arial"/>
          <w:sz w:val="19"/>
        </w:rPr>
        <w:t xml:space="preserve">*MacKinnon (1996) one-sided p-values. </w:t>
      </w:r>
    </w:p>
    <w:p w14:paraId="7BB670C6" w14:textId="77777777" w:rsidR="00987387" w:rsidRDefault="00D205D0">
      <w:pPr>
        <w:spacing w:after="4" w:line="248" w:lineRule="auto"/>
        <w:ind w:left="683" w:hanging="10"/>
      </w:pPr>
      <w:r>
        <w:rPr>
          <w:rFonts w:ascii="Arial" w:eastAsia="Arial" w:hAnsi="Arial" w:cs="Arial"/>
          <w:sz w:val="19"/>
        </w:rPr>
        <w:t xml:space="preserve">Warning: Probabilities and critical values calculated for 20 observations                  and may not be accurate for a sample size of 15 </w:t>
      </w:r>
    </w:p>
    <w:p w14:paraId="21115457" w14:textId="77777777" w:rsidR="00987387" w:rsidRDefault="00D205D0">
      <w:pPr>
        <w:spacing w:after="0"/>
        <w:ind w:left="1613"/>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tbl>
      <w:tblPr>
        <w:tblStyle w:val="TableGrid"/>
        <w:tblW w:w="6109" w:type="dxa"/>
        <w:tblInd w:w="644" w:type="dxa"/>
        <w:tblCellMar>
          <w:top w:w="0" w:type="dxa"/>
          <w:left w:w="0" w:type="dxa"/>
          <w:bottom w:w="0" w:type="dxa"/>
          <w:right w:w="0" w:type="dxa"/>
        </w:tblCellMar>
        <w:tblLook w:val="04A0" w:firstRow="1" w:lastRow="0" w:firstColumn="1" w:lastColumn="0" w:noHBand="0" w:noVBand="1"/>
      </w:tblPr>
      <w:tblGrid>
        <w:gridCol w:w="2028"/>
        <w:gridCol w:w="3203"/>
        <w:gridCol w:w="878"/>
      </w:tblGrid>
      <w:tr w:rsidR="00987387" w14:paraId="2ACA6D12" w14:textId="77777777">
        <w:trPr>
          <w:trHeight w:val="290"/>
        </w:trPr>
        <w:tc>
          <w:tcPr>
            <w:tcW w:w="5232" w:type="dxa"/>
            <w:gridSpan w:val="2"/>
            <w:tcBorders>
              <w:top w:val="double" w:sz="6" w:space="0" w:color="000000"/>
              <w:left w:val="nil"/>
              <w:bottom w:val="nil"/>
              <w:right w:val="nil"/>
            </w:tcBorders>
          </w:tcPr>
          <w:p w14:paraId="30DD638D" w14:textId="77777777" w:rsidR="00987387" w:rsidRDefault="00D205D0">
            <w:pPr>
              <w:spacing w:after="0"/>
              <w:ind w:left="42"/>
            </w:pPr>
            <w:r>
              <w:rPr>
                <w:rFonts w:ascii="Arial" w:eastAsia="Arial" w:hAnsi="Arial" w:cs="Arial"/>
                <w:sz w:val="19"/>
              </w:rPr>
              <w:t xml:space="preserve">Residual variance (no correction) </w:t>
            </w:r>
          </w:p>
        </w:tc>
        <w:tc>
          <w:tcPr>
            <w:tcW w:w="878" w:type="dxa"/>
            <w:tcBorders>
              <w:top w:val="double" w:sz="6" w:space="0" w:color="000000"/>
              <w:left w:val="nil"/>
              <w:bottom w:val="nil"/>
              <w:right w:val="nil"/>
            </w:tcBorders>
          </w:tcPr>
          <w:p w14:paraId="3840D8D0" w14:textId="77777777" w:rsidR="00987387" w:rsidRDefault="00D205D0">
            <w:pPr>
              <w:spacing w:after="0"/>
              <w:ind w:left="1"/>
              <w:jc w:val="both"/>
            </w:pPr>
            <w:r>
              <w:rPr>
                <w:rFonts w:ascii="Arial" w:eastAsia="Arial" w:hAnsi="Arial" w:cs="Arial"/>
                <w:sz w:val="19"/>
              </w:rPr>
              <w:t xml:space="preserve"> 1176.402</w:t>
            </w:r>
          </w:p>
        </w:tc>
      </w:tr>
      <w:tr w:rsidR="00987387" w14:paraId="3F02DA69" w14:textId="77777777">
        <w:trPr>
          <w:trHeight w:val="236"/>
        </w:trPr>
        <w:tc>
          <w:tcPr>
            <w:tcW w:w="5232" w:type="dxa"/>
            <w:gridSpan w:val="2"/>
            <w:tcBorders>
              <w:top w:val="nil"/>
              <w:left w:val="nil"/>
              <w:bottom w:val="single" w:sz="5" w:space="0" w:color="000000"/>
              <w:right w:val="nil"/>
            </w:tcBorders>
          </w:tcPr>
          <w:p w14:paraId="32C70649" w14:textId="77777777" w:rsidR="00987387" w:rsidRDefault="00D205D0">
            <w:pPr>
              <w:spacing w:after="0"/>
              <w:ind w:left="42"/>
            </w:pPr>
            <w:r>
              <w:rPr>
                <w:rFonts w:ascii="Arial" w:eastAsia="Arial" w:hAnsi="Arial" w:cs="Arial"/>
                <w:sz w:val="19"/>
                <w:u w:val="single" w:color="000000"/>
              </w:rPr>
              <w:t xml:space="preserve">HAC corrected variance (Bartlett kernel) </w:t>
            </w:r>
          </w:p>
        </w:tc>
        <w:tc>
          <w:tcPr>
            <w:tcW w:w="878" w:type="dxa"/>
            <w:tcBorders>
              <w:top w:val="nil"/>
              <w:left w:val="nil"/>
              <w:bottom w:val="single" w:sz="5" w:space="0" w:color="000000"/>
              <w:right w:val="nil"/>
            </w:tcBorders>
          </w:tcPr>
          <w:p w14:paraId="1848E195" w14:textId="77777777" w:rsidR="00987387" w:rsidRDefault="00D205D0">
            <w:pPr>
              <w:spacing w:after="0"/>
              <w:jc w:val="both"/>
            </w:pPr>
            <w:r>
              <w:rPr>
                <w:rFonts w:ascii="Arial" w:eastAsia="Arial" w:hAnsi="Arial" w:cs="Arial"/>
                <w:sz w:val="19"/>
                <w:u w:val="single" w:color="000000"/>
              </w:rPr>
              <w:t xml:space="preserve"> 127.9304</w:t>
            </w:r>
          </w:p>
        </w:tc>
      </w:tr>
      <w:tr w:rsidR="00987387" w14:paraId="0C5D0D9D" w14:textId="77777777">
        <w:trPr>
          <w:trHeight w:val="1797"/>
        </w:trPr>
        <w:tc>
          <w:tcPr>
            <w:tcW w:w="5232" w:type="dxa"/>
            <w:gridSpan w:val="2"/>
            <w:tcBorders>
              <w:top w:val="single" w:sz="5" w:space="0" w:color="000000"/>
              <w:left w:val="nil"/>
              <w:bottom w:val="double" w:sz="5" w:space="0" w:color="000000"/>
              <w:right w:val="nil"/>
            </w:tcBorders>
          </w:tcPr>
          <w:p w14:paraId="6B81BA58" w14:textId="77777777" w:rsidR="00987387" w:rsidRDefault="00D205D0">
            <w:pPr>
              <w:spacing w:after="2" w:line="238" w:lineRule="auto"/>
              <w:ind w:left="968" w:right="551"/>
              <w:jc w:val="right"/>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p w14:paraId="6AD6B7C1" w14:textId="77777777" w:rsidR="00987387" w:rsidRDefault="00D205D0">
            <w:pPr>
              <w:spacing w:after="0"/>
              <w:ind w:left="42"/>
            </w:pPr>
            <w:r>
              <w:rPr>
                <w:rFonts w:ascii="Arial" w:eastAsia="Arial" w:hAnsi="Arial" w:cs="Arial"/>
                <w:sz w:val="19"/>
              </w:rPr>
              <w:t xml:space="preserve">Phillips-Perron Test Equation </w:t>
            </w:r>
          </w:p>
          <w:p w14:paraId="4A5455A2" w14:textId="77777777" w:rsidR="00987387" w:rsidRDefault="00D205D0">
            <w:pPr>
              <w:spacing w:after="2" w:line="238" w:lineRule="auto"/>
              <w:ind w:left="42" w:right="2095"/>
            </w:pPr>
            <w:r>
              <w:rPr>
                <w:rFonts w:ascii="Arial" w:eastAsia="Arial" w:hAnsi="Arial" w:cs="Arial"/>
                <w:sz w:val="19"/>
              </w:rPr>
              <w:t xml:space="preserve">Dependent Variable: D(X2,3) Method: Least Squares </w:t>
            </w:r>
          </w:p>
          <w:p w14:paraId="2065FEB2" w14:textId="77777777" w:rsidR="00987387" w:rsidRDefault="00D205D0">
            <w:pPr>
              <w:spacing w:after="0"/>
              <w:ind w:left="42"/>
            </w:pPr>
            <w:r>
              <w:rPr>
                <w:rFonts w:ascii="Arial" w:eastAsia="Arial" w:hAnsi="Arial" w:cs="Arial"/>
                <w:sz w:val="19"/>
              </w:rPr>
              <w:t xml:space="preserve">Date: 11/02/07   Time: 15:02 </w:t>
            </w:r>
          </w:p>
          <w:p w14:paraId="03E8BA26" w14:textId="77777777" w:rsidR="00987387" w:rsidRDefault="00D205D0">
            <w:pPr>
              <w:spacing w:after="0"/>
              <w:ind w:left="42"/>
            </w:pPr>
            <w:r>
              <w:rPr>
                <w:rFonts w:ascii="Arial" w:eastAsia="Arial" w:hAnsi="Arial" w:cs="Arial"/>
                <w:sz w:val="19"/>
              </w:rPr>
              <w:t>Sample(adjusted): 1991 2005</w:t>
            </w:r>
          </w:p>
          <w:p w14:paraId="123A0239" w14:textId="77777777" w:rsidR="00987387" w:rsidRDefault="00D205D0">
            <w:pPr>
              <w:spacing w:after="0"/>
              <w:ind w:left="42"/>
            </w:pPr>
            <w:r>
              <w:rPr>
                <w:rFonts w:ascii="Arial" w:eastAsia="Arial" w:hAnsi="Arial" w:cs="Arial"/>
                <w:sz w:val="19"/>
              </w:rPr>
              <w:t xml:space="preserve">Included observations: 15 after adjusting endpoints </w:t>
            </w:r>
          </w:p>
        </w:tc>
        <w:tc>
          <w:tcPr>
            <w:tcW w:w="878" w:type="dxa"/>
            <w:tcBorders>
              <w:top w:val="single" w:sz="5" w:space="0" w:color="000000"/>
              <w:left w:val="nil"/>
              <w:bottom w:val="double" w:sz="5" w:space="0" w:color="000000"/>
              <w:right w:val="nil"/>
            </w:tcBorders>
          </w:tcPr>
          <w:p w14:paraId="567403F2" w14:textId="77777777" w:rsidR="00987387" w:rsidRDefault="00D205D0">
            <w:pPr>
              <w:spacing w:after="0"/>
              <w:ind w:left="11"/>
              <w:jc w:val="center"/>
            </w:pPr>
            <w:r>
              <w:rPr>
                <w:rFonts w:ascii="Arial" w:eastAsia="Arial" w:hAnsi="Arial" w:cs="Arial"/>
                <w:sz w:val="19"/>
              </w:rPr>
              <w:t xml:space="preserve"> </w:t>
            </w:r>
          </w:p>
          <w:p w14:paraId="3BC84071" w14:textId="77777777" w:rsidR="00987387" w:rsidRDefault="00D205D0">
            <w:pPr>
              <w:spacing w:after="0"/>
              <w:ind w:left="11"/>
              <w:jc w:val="center"/>
            </w:pPr>
            <w:r>
              <w:rPr>
                <w:rFonts w:ascii="Arial" w:eastAsia="Arial" w:hAnsi="Arial" w:cs="Arial"/>
                <w:sz w:val="19"/>
              </w:rPr>
              <w:t xml:space="preserve"> </w:t>
            </w:r>
          </w:p>
        </w:tc>
      </w:tr>
      <w:tr w:rsidR="00987387" w14:paraId="36F14D29" w14:textId="77777777">
        <w:trPr>
          <w:trHeight w:val="296"/>
        </w:trPr>
        <w:tc>
          <w:tcPr>
            <w:tcW w:w="2028" w:type="dxa"/>
            <w:tcBorders>
              <w:top w:val="double" w:sz="5" w:space="0" w:color="000000"/>
              <w:left w:val="nil"/>
              <w:bottom w:val="double" w:sz="5" w:space="0" w:color="000000"/>
              <w:right w:val="nil"/>
            </w:tcBorders>
          </w:tcPr>
          <w:p w14:paraId="68DFFC5A" w14:textId="77777777" w:rsidR="00987387" w:rsidRDefault="00D205D0">
            <w:pPr>
              <w:spacing w:after="0"/>
              <w:ind w:right="91"/>
              <w:jc w:val="center"/>
            </w:pPr>
            <w:r>
              <w:rPr>
                <w:rFonts w:ascii="Arial" w:eastAsia="Arial" w:hAnsi="Arial" w:cs="Arial"/>
                <w:sz w:val="19"/>
              </w:rPr>
              <w:t xml:space="preserve">Variable </w:t>
            </w:r>
          </w:p>
        </w:tc>
        <w:tc>
          <w:tcPr>
            <w:tcW w:w="3204" w:type="dxa"/>
            <w:tcBorders>
              <w:top w:val="double" w:sz="5" w:space="0" w:color="000000"/>
              <w:left w:val="nil"/>
              <w:bottom w:val="double" w:sz="5" w:space="0" w:color="000000"/>
              <w:right w:val="nil"/>
            </w:tcBorders>
          </w:tcPr>
          <w:p w14:paraId="73E0EB00" w14:textId="77777777" w:rsidR="00987387" w:rsidRDefault="00D205D0">
            <w:pPr>
              <w:tabs>
                <w:tab w:val="center" w:pos="1608"/>
                <w:tab w:val="right" w:pos="3204"/>
              </w:tabs>
              <w:spacing w:after="0"/>
            </w:pPr>
            <w:r>
              <w:rPr>
                <w:rFonts w:ascii="Arial" w:eastAsia="Arial" w:hAnsi="Arial" w:cs="Arial"/>
                <w:sz w:val="19"/>
              </w:rPr>
              <w:t>Coefficient</w:t>
            </w:r>
            <w:r>
              <w:rPr>
                <w:rFonts w:ascii="Arial" w:eastAsia="Arial" w:hAnsi="Arial" w:cs="Arial"/>
                <w:sz w:val="19"/>
              </w:rPr>
              <w:tab/>
              <w:t>Std. Error</w:t>
            </w:r>
            <w:r>
              <w:rPr>
                <w:rFonts w:ascii="Arial" w:eastAsia="Arial" w:hAnsi="Arial" w:cs="Arial"/>
                <w:sz w:val="19"/>
              </w:rPr>
              <w:tab/>
              <w:t>t-Statistic</w:t>
            </w:r>
          </w:p>
        </w:tc>
        <w:tc>
          <w:tcPr>
            <w:tcW w:w="878" w:type="dxa"/>
            <w:tcBorders>
              <w:top w:val="double" w:sz="5" w:space="0" w:color="000000"/>
              <w:left w:val="nil"/>
              <w:bottom w:val="double" w:sz="5" w:space="0" w:color="000000"/>
              <w:right w:val="nil"/>
            </w:tcBorders>
          </w:tcPr>
          <w:p w14:paraId="16A444D5" w14:textId="77777777" w:rsidR="00987387" w:rsidRDefault="00D205D0">
            <w:pPr>
              <w:spacing w:after="0"/>
              <w:ind w:right="29"/>
              <w:jc w:val="right"/>
            </w:pPr>
            <w:r>
              <w:rPr>
                <w:rFonts w:ascii="Arial" w:eastAsia="Arial" w:hAnsi="Arial" w:cs="Arial"/>
                <w:sz w:val="19"/>
              </w:rPr>
              <w:t xml:space="preserve">Prob. </w:t>
            </w:r>
          </w:p>
        </w:tc>
      </w:tr>
      <w:tr w:rsidR="00987387" w14:paraId="6CCF2072" w14:textId="77777777">
        <w:trPr>
          <w:trHeight w:val="291"/>
        </w:trPr>
        <w:tc>
          <w:tcPr>
            <w:tcW w:w="2028" w:type="dxa"/>
            <w:tcBorders>
              <w:top w:val="double" w:sz="5" w:space="0" w:color="000000"/>
              <w:left w:val="nil"/>
              <w:bottom w:val="nil"/>
              <w:right w:val="nil"/>
            </w:tcBorders>
          </w:tcPr>
          <w:p w14:paraId="6229F70F" w14:textId="77777777" w:rsidR="00987387" w:rsidRDefault="00D205D0">
            <w:pPr>
              <w:spacing w:after="0"/>
              <w:ind w:right="90"/>
              <w:jc w:val="center"/>
            </w:pPr>
            <w:r>
              <w:rPr>
                <w:rFonts w:ascii="Arial" w:eastAsia="Arial" w:hAnsi="Arial" w:cs="Arial"/>
                <w:sz w:val="19"/>
              </w:rPr>
              <w:t xml:space="preserve">D(X2(-1),2) </w:t>
            </w:r>
          </w:p>
        </w:tc>
        <w:tc>
          <w:tcPr>
            <w:tcW w:w="3204" w:type="dxa"/>
            <w:tcBorders>
              <w:top w:val="double" w:sz="5" w:space="0" w:color="000000"/>
              <w:left w:val="nil"/>
              <w:bottom w:val="nil"/>
              <w:right w:val="nil"/>
            </w:tcBorders>
          </w:tcPr>
          <w:p w14:paraId="7EF7DA21" w14:textId="77777777" w:rsidR="00987387" w:rsidRDefault="00D205D0">
            <w:pPr>
              <w:tabs>
                <w:tab w:val="center" w:pos="1618"/>
                <w:tab w:val="right" w:pos="3204"/>
              </w:tabs>
              <w:spacing w:after="0"/>
            </w:pPr>
            <w:r>
              <w:rPr>
                <w:rFonts w:ascii="Arial" w:eastAsia="Arial" w:hAnsi="Arial" w:cs="Arial"/>
                <w:sz w:val="19"/>
              </w:rPr>
              <w:t>-1.659442</w:t>
            </w:r>
            <w:r>
              <w:rPr>
                <w:rFonts w:ascii="Arial" w:eastAsia="Arial" w:hAnsi="Arial" w:cs="Arial"/>
                <w:sz w:val="19"/>
              </w:rPr>
              <w:tab/>
              <w:t>0.216923</w:t>
            </w:r>
            <w:r>
              <w:rPr>
                <w:rFonts w:ascii="Arial" w:eastAsia="Arial" w:hAnsi="Arial" w:cs="Arial"/>
                <w:sz w:val="19"/>
              </w:rPr>
              <w:tab/>
              <w:t>-7.649929</w:t>
            </w:r>
          </w:p>
        </w:tc>
        <w:tc>
          <w:tcPr>
            <w:tcW w:w="878" w:type="dxa"/>
            <w:tcBorders>
              <w:top w:val="double" w:sz="5" w:space="0" w:color="000000"/>
              <w:left w:val="nil"/>
              <w:bottom w:val="nil"/>
              <w:right w:val="nil"/>
            </w:tcBorders>
          </w:tcPr>
          <w:p w14:paraId="05782279" w14:textId="77777777" w:rsidR="00987387" w:rsidRDefault="00D205D0">
            <w:pPr>
              <w:spacing w:after="0"/>
              <w:ind w:right="29"/>
              <w:jc w:val="right"/>
            </w:pPr>
            <w:r>
              <w:rPr>
                <w:rFonts w:ascii="Arial" w:eastAsia="Arial" w:hAnsi="Arial" w:cs="Arial"/>
                <w:sz w:val="19"/>
              </w:rPr>
              <w:t>0.0000</w:t>
            </w:r>
          </w:p>
        </w:tc>
      </w:tr>
      <w:tr w:rsidR="00987387" w14:paraId="0DD4434E" w14:textId="77777777">
        <w:trPr>
          <w:trHeight w:val="217"/>
        </w:trPr>
        <w:tc>
          <w:tcPr>
            <w:tcW w:w="2028" w:type="dxa"/>
            <w:tcBorders>
              <w:top w:val="nil"/>
              <w:left w:val="nil"/>
              <w:bottom w:val="nil"/>
              <w:right w:val="nil"/>
            </w:tcBorders>
          </w:tcPr>
          <w:p w14:paraId="611CA0DC" w14:textId="77777777" w:rsidR="00987387" w:rsidRDefault="00D205D0">
            <w:pPr>
              <w:spacing w:after="0"/>
              <w:ind w:right="92"/>
              <w:jc w:val="center"/>
            </w:pPr>
            <w:r>
              <w:rPr>
                <w:rFonts w:ascii="Arial" w:eastAsia="Arial" w:hAnsi="Arial" w:cs="Arial"/>
                <w:sz w:val="19"/>
              </w:rPr>
              <w:t xml:space="preserve">C </w:t>
            </w:r>
          </w:p>
        </w:tc>
        <w:tc>
          <w:tcPr>
            <w:tcW w:w="3204" w:type="dxa"/>
            <w:tcBorders>
              <w:top w:val="nil"/>
              <w:left w:val="nil"/>
              <w:bottom w:val="nil"/>
              <w:right w:val="nil"/>
            </w:tcBorders>
          </w:tcPr>
          <w:p w14:paraId="2254040C" w14:textId="77777777" w:rsidR="00987387" w:rsidRDefault="00D205D0">
            <w:pPr>
              <w:tabs>
                <w:tab w:val="center" w:pos="1618"/>
                <w:tab w:val="right" w:pos="3204"/>
              </w:tabs>
              <w:spacing w:after="0"/>
            </w:pPr>
            <w:r>
              <w:rPr>
                <w:rFonts w:ascii="Arial" w:eastAsia="Arial" w:hAnsi="Arial" w:cs="Arial"/>
                <w:sz w:val="19"/>
              </w:rPr>
              <w:t>-2.021966</w:t>
            </w:r>
            <w:r>
              <w:rPr>
                <w:rFonts w:ascii="Arial" w:eastAsia="Arial" w:hAnsi="Arial" w:cs="Arial"/>
                <w:sz w:val="19"/>
              </w:rPr>
              <w:tab/>
              <w:t>24.96442</w:t>
            </w:r>
            <w:r>
              <w:rPr>
                <w:rFonts w:ascii="Arial" w:eastAsia="Arial" w:hAnsi="Arial" w:cs="Arial"/>
                <w:sz w:val="19"/>
              </w:rPr>
              <w:tab/>
              <w:t>-0.080994</w:t>
            </w:r>
          </w:p>
        </w:tc>
        <w:tc>
          <w:tcPr>
            <w:tcW w:w="878" w:type="dxa"/>
            <w:tcBorders>
              <w:top w:val="nil"/>
              <w:left w:val="nil"/>
              <w:bottom w:val="nil"/>
              <w:right w:val="nil"/>
            </w:tcBorders>
          </w:tcPr>
          <w:p w14:paraId="0C2BF7F6" w14:textId="77777777" w:rsidR="00987387" w:rsidRDefault="00D205D0">
            <w:pPr>
              <w:spacing w:after="0"/>
              <w:ind w:right="30"/>
              <w:jc w:val="right"/>
            </w:pPr>
            <w:r>
              <w:rPr>
                <w:rFonts w:ascii="Arial" w:eastAsia="Arial" w:hAnsi="Arial" w:cs="Arial"/>
                <w:sz w:val="19"/>
              </w:rPr>
              <w:t>0.9368</w:t>
            </w:r>
          </w:p>
        </w:tc>
      </w:tr>
      <w:tr w:rsidR="00987387" w14:paraId="088A39FB" w14:textId="77777777">
        <w:trPr>
          <w:trHeight w:val="221"/>
        </w:trPr>
        <w:tc>
          <w:tcPr>
            <w:tcW w:w="2028" w:type="dxa"/>
            <w:tcBorders>
              <w:top w:val="nil"/>
              <w:left w:val="nil"/>
              <w:bottom w:val="double" w:sz="6" w:space="0" w:color="000000"/>
              <w:right w:val="nil"/>
            </w:tcBorders>
          </w:tcPr>
          <w:p w14:paraId="2326BDE3" w14:textId="77777777" w:rsidR="00987387" w:rsidRDefault="00D205D0">
            <w:pPr>
              <w:spacing w:after="0"/>
              <w:ind w:right="91"/>
              <w:jc w:val="center"/>
            </w:pPr>
            <w:r>
              <w:rPr>
                <w:rFonts w:ascii="Arial" w:eastAsia="Arial" w:hAnsi="Arial" w:cs="Arial"/>
                <w:sz w:val="19"/>
              </w:rPr>
              <w:t xml:space="preserve">@TREND(1988) </w:t>
            </w:r>
          </w:p>
        </w:tc>
        <w:tc>
          <w:tcPr>
            <w:tcW w:w="3204" w:type="dxa"/>
            <w:tcBorders>
              <w:top w:val="nil"/>
              <w:left w:val="nil"/>
              <w:bottom w:val="double" w:sz="6" w:space="0" w:color="000000"/>
              <w:right w:val="nil"/>
            </w:tcBorders>
          </w:tcPr>
          <w:p w14:paraId="204F69EF" w14:textId="77777777" w:rsidR="00987387" w:rsidRDefault="00D205D0">
            <w:pPr>
              <w:tabs>
                <w:tab w:val="center" w:pos="1619"/>
                <w:tab w:val="right" w:pos="3204"/>
              </w:tabs>
              <w:spacing w:after="0"/>
            </w:pPr>
            <w:r>
              <w:rPr>
                <w:rFonts w:ascii="Arial" w:eastAsia="Arial" w:hAnsi="Arial" w:cs="Arial"/>
                <w:sz w:val="19"/>
              </w:rPr>
              <w:t>0.200156</w:t>
            </w:r>
            <w:r>
              <w:rPr>
                <w:rFonts w:ascii="Arial" w:eastAsia="Arial" w:hAnsi="Arial" w:cs="Arial"/>
                <w:sz w:val="19"/>
              </w:rPr>
              <w:tab/>
              <w:t>2.291705</w:t>
            </w:r>
            <w:r>
              <w:rPr>
                <w:rFonts w:ascii="Arial" w:eastAsia="Arial" w:hAnsi="Arial" w:cs="Arial"/>
                <w:sz w:val="19"/>
              </w:rPr>
              <w:tab/>
              <w:t>0.087339</w:t>
            </w:r>
          </w:p>
        </w:tc>
        <w:tc>
          <w:tcPr>
            <w:tcW w:w="878" w:type="dxa"/>
            <w:tcBorders>
              <w:top w:val="nil"/>
              <w:left w:val="nil"/>
              <w:bottom w:val="double" w:sz="6" w:space="0" w:color="000000"/>
              <w:right w:val="nil"/>
            </w:tcBorders>
          </w:tcPr>
          <w:p w14:paraId="219FBFB5" w14:textId="77777777" w:rsidR="00987387" w:rsidRDefault="00D205D0">
            <w:pPr>
              <w:spacing w:after="0"/>
              <w:ind w:right="29"/>
              <w:jc w:val="right"/>
            </w:pPr>
            <w:r>
              <w:rPr>
                <w:rFonts w:ascii="Arial" w:eastAsia="Arial" w:hAnsi="Arial" w:cs="Arial"/>
                <w:sz w:val="19"/>
              </w:rPr>
              <w:t>0.9318</w:t>
            </w:r>
          </w:p>
        </w:tc>
      </w:tr>
      <w:tr w:rsidR="00987387" w14:paraId="6D466250" w14:textId="77777777">
        <w:trPr>
          <w:trHeight w:val="292"/>
        </w:trPr>
        <w:tc>
          <w:tcPr>
            <w:tcW w:w="2028" w:type="dxa"/>
            <w:tcBorders>
              <w:top w:val="double" w:sz="6" w:space="0" w:color="000000"/>
              <w:left w:val="nil"/>
              <w:bottom w:val="nil"/>
              <w:right w:val="nil"/>
            </w:tcBorders>
          </w:tcPr>
          <w:p w14:paraId="39DF00A4" w14:textId="77777777" w:rsidR="00987387" w:rsidRDefault="00D205D0">
            <w:pPr>
              <w:spacing w:after="0"/>
              <w:ind w:left="42"/>
            </w:pPr>
            <w:r>
              <w:rPr>
                <w:rFonts w:ascii="Arial" w:eastAsia="Arial" w:hAnsi="Arial" w:cs="Arial"/>
                <w:sz w:val="19"/>
              </w:rPr>
              <w:t xml:space="preserve">R-squared </w:t>
            </w:r>
          </w:p>
        </w:tc>
        <w:tc>
          <w:tcPr>
            <w:tcW w:w="3204" w:type="dxa"/>
            <w:tcBorders>
              <w:top w:val="double" w:sz="6" w:space="0" w:color="000000"/>
              <w:left w:val="nil"/>
              <w:bottom w:val="nil"/>
              <w:right w:val="nil"/>
            </w:tcBorders>
          </w:tcPr>
          <w:p w14:paraId="3B285EBB" w14:textId="77777777" w:rsidR="00987387" w:rsidRDefault="00D205D0">
            <w:pPr>
              <w:spacing w:after="0"/>
              <w:ind w:left="104"/>
            </w:pPr>
            <w:r>
              <w:rPr>
                <w:rFonts w:ascii="Arial" w:eastAsia="Arial" w:hAnsi="Arial" w:cs="Arial"/>
                <w:sz w:val="19"/>
              </w:rPr>
              <w:t xml:space="preserve">0.829845    Mean dependent var </w:t>
            </w:r>
          </w:p>
        </w:tc>
        <w:tc>
          <w:tcPr>
            <w:tcW w:w="878" w:type="dxa"/>
            <w:tcBorders>
              <w:top w:val="double" w:sz="6" w:space="0" w:color="000000"/>
              <w:left w:val="nil"/>
              <w:bottom w:val="nil"/>
              <w:right w:val="nil"/>
            </w:tcBorders>
          </w:tcPr>
          <w:p w14:paraId="16C70CE5" w14:textId="77777777" w:rsidR="00987387" w:rsidRDefault="00D205D0">
            <w:pPr>
              <w:spacing w:after="0"/>
              <w:jc w:val="both"/>
            </w:pPr>
            <w:r>
              <w:rPr>
                <w:rFonts w:ascii="Arial" w:eastAsia="Arial" w:hAnsi="Arial" w:cs="Arial"/>
                <w:sz w:val="19"/>
              </w:rPr>
              <w:t>-0.113333</w:t>
            </w:r>
          </w:p>
        </w:tc>
      </w:tr>
      <w:tr w:rsidR="00987387" w14:paraId="2C60896C" w14:textId="77777777">
        <w:trPr>
          <w:trHeight w:val="216"/>
        </w:trPr>
        <w:tc>
          <w:tcPr>
            <w:tcW w:w="2028" w:type="dxa"/>
            <w:tcBorders>
              <w:top w:val="nil"/>
              <w:left w:val="nil"/>
              <w:bottom w:val="nil"/>
              <w:right w:val="nil"/>
            </w:tcBorders>
          </w:tcPr>
          <w:p w14:paraId="40368EF3" w14:textId="77777777" w:rsidR="00987387" w:rsidRDefault="00D205D0">
            <w:pPr>
              <w:spacing w:after="0"/>
              <w:ind w:left="42"/>
            </w:pPr>
            <w:r>
              <w:rPr>
                <w:rFonts w:ascii="Arial" w:eastAsia="Arial" w:hAnsi="Arial" w:cs="Arial"/>
                <w:sz w:val="19"/>
              </w:rPr>
              <w:t>Adjusted R-squared</w:t>
            </w:r>
          </w:p>
        </w:tc>
        <w:tc>
          <w:tcPr>
            <w:tcW w:w="3204" w:type="dxa"/>
            <w:tcBorders>
              <w:top w:val="nil"/>
              <w:left w:val="nil"/>
              <w:bottom w:val="nil"/>
              <w:right w:val="nil"/>
            </w:tcBorders>
          </w:tcPr>
          <w:p w14:paraId="0816CBBC" w14:textId="77777777" w:rsidR="00987387" w:rsidRDefault="00D205D0">
            <w:pPr>
              <w:spacing w:after="0"/>
              <w:ind w:left="104"/>
            </w:pPr>
            <w:r>
              <w:rPr>
                <w:rFonts w:ascii="Arial" w:eastAsia="Arial" w:hAnsi="Arial" w:cs="Arial"/>
                <w:sz w:val="19"/>
              </w:rPr>
              <w:t>0.801486   S.D. dependent var</w:t>
            </w:r>
          </w:p>
        </w:tc>
        <w:tc>
          <w:tcPr>
            <w:tcW w:w="878" w:type="dxa"/>
            <w:tcBorders>
              <w:top w:val="nil"/>
              <w:left w:val="nil"/>
              <w:bottom w:val="nil"/>
              <w:right w:val="nil"/>
            </w:tcBorders>
          </w:tcPr>
          <w:p w14:paraId="6D929B66" w14:textId="77777777" w:rsidR="00987387" w:rsidRDefault="00D205D0">
            <w:pPr>
              <w:spacing w:after="0"/>
              <w:ind w:left="63"/>
              <w:jc w:val="both"/>
            </w:pPr>
            <w:r>
              <w:rPr>
                <w:rFonts w:ascii="Arial" w:eastAsia="Arial" w:hAnsi="Arial" w:cs="Arial"/>
                <w:sz w:val="19"/>
              </w:rPr>
              <w:t>86.06720</w:t>
            </w:r>
          </w:p>
        </w:tc>
      </w:tr>
      <w:tr w:rsidR="00987387" w14:paraId="7498E7B8" w14:textId="77777777">
        <w:trPr>
          <w:trHeight w:val="216"/>
        </w:trPr>
        <w:tc>
          <w:tcPr>
            <w:tcW w:w="2028" w:type="dxa"/>
            <w:tcBorders>
              <w:top w:val="nil"/>
              <w:left w:val="nil"/>
              <w:bottom w:val="nil"/>
              <w:right w:val="nil"/>
            </w:tcBorders>
          </w:tcPr>
          <w:p w14:paraId="0E84C755" w14:textId="77777777" w:rsidR="00987387" w:rsidRDefault="00D205D0">
            <w:pPr>
              <w:spacing w:after="0"/>
              <w:ind w:left="42"/>
            </w:pPr>
            <w:r>
              <w:rPr>
                <w:rFonts w:ascii="Arial" w:eastAsia="Arial" w:hAnsi="Arial" w:cs="Arial"/>
                <w:sz w:val="19"/>
              </w:rPr>
              <w:t xml:space="preserve">S.E. of regression </w:t>
            </w:r>
          </w:p>
        </w:tc>
        <w:tc>
          <w:tcPr>
            <w:tcW w:w="3204" w:type="dxa"/>
            <w:tcBorders>
              <w:top w:val="nil"/>
              <w:left w:val="nil"/>
              <w:bottom w:val="nil"/>
              <w:right w:val="nil"/>
            </w:tcBorders>
          </w:tcPr>
          <w:p w14:paraId="16DFCC37" w14:textId="77777777" w:rsidR="00987387" w:rsidRDefault="00D205D0">
            <w:pPr>
              <w:spacing w:after="0"/>
              <w:ind w:left="106"/>
            </w:pPr>
            <w:r>
              <w:rPr>
                <w:rFonts w:ascii="Arial" w:eastAsia="Arial" w:hAnsi="Arial" w:cs="Arial"/>
                <w:sz w:val="19"/>
              </w:rPr>
              <w:t xml:space="preserve">38.34714    Akaike info criterion </w:t>
            </w:r>
          </w:p>
        </w:tc>
        <w:tc>
          <w:tcPr>
            <w:tcW w:w="878" w:type="dxa"/>
            <w:tcBorders>
              <w:top w:val="nil"/>
              <w:left w:val="nil"/>
              <w:bottom w:val="nil"/>
              <w:right w:val="nil"/>
            </w:tcBorders>
          </w:tcPr>
          <w:p w14:paraId="22AA26A2" w14:textId="77777777" w:rsidR="00987387" w:rsidRDefault="00D205D0">
            <w:pPr>
              <w:spacing w:after="0"/>
              <w:ind w:left="65"/>
              <w:jc w:val="both"/>
            </w:pPr>
            <w:r>
              <w:rPr>
                <w:rFonts w:ascii="Arial" w:eastAsia="Arial" w:hAnsi="Arial" w:cs="Arial"/>
                <w:sz w:val="19"/>
              </w:rPr>
              <w:t>10.30809</w:t>
            </w:r>
          </w:p>
        </w:tc>
      </w:tr>
      <w:tr w:rsidR="00987387" w14:paraId="25B090C7" w14:textId="77777777">
        <w:trPr>
          <w:trHeight w:val="217"/>
        </w:trPr>
        <w:tc>
          <w:tcPr>
            <w:tcW w:w="2028" w:type="dxa"/>
            <w:tcBorders>
              <w:top w:val="nil"/>
              <w:left w:val="nil"/>
              <w:bottom w:val="nil"/>
              <w:right w:val="nil"/>
            </w:tcBorders>
          </w:tcPr>
          <w:p w14:paraId="28FE7A00" w14:textId="77777777" w:rsidR="00987387" w:rsidRDefault="00D205D0">
            <w:pPr>
              <w:spacing w:after="0"/>
              <w:ind w:left="42"/>
            </w:pPr>
            <w:r>
              <w:rPr>
                <w:rFonts w:ascii="Arial" w:eastAsia="Arial" w:hAnsi="Arial" w:cs="Arial"/>
                <w:sz w:val="19"/>
              </w:rPr>
              <w:t xml:space="preserve">Sum squared resid </w:t>
            </w:r>
          </w:p>
        </w:tc>
        <w:tc>
          <w:tcPr>
            <w:tcW w:w="3204" w:type="dxa"/>
            <w:tcBorders>
              <w:top w:val="nil"/>
              <w:left w:val="nil"/>
              <w:bottom w:val="nil"/>
              <w:right w:val="nil"/>
            </w:tcBorders>
          </w:tcPr>
          <w:p w14:paraId="459B2B17" w14:textId="77777777" w:rsidR="00987387" w:rsidRDefault="00D205D0">
            <w:pPr>
              <w:spacing w:after="0"/>
              <w:ind w:left="104"/>
            </w:pPr>
            <w:r>
              <w:rPr>
                <w:rFonts w:ascii="Arial" w:eastAsia="Arial" w:hAnsi="Arial" w:cs="Arial"/>
                <w:sz w:val="19"/>
              </w:rPr>
              <w:t xml:space="preserve">17646.04    Schwarz criterion </w:t>
            </w:r>
          </w:p>
        </w:tc>
        <w:tc>
          <w:tcPr>
            <w:tcW w:w="878" w:type="dxa"/>
            <w:tcBorders>
              <w:top w:val="nil"/>
              <w:left w:val="nil"/>
              <w:bottom w:val="nil"/>
              <w:right w:val="nil"/>
            </w:tcBorders>
          </w:tcPr>
          <w:p w14:paraId="6CD0EA11" w14:textId="77777777" w:rsidR="00987387" w:rsidRDefault="00D205D0">
            <w:pPr>
              <w:spacing w:after="0"/>
              <w:ind w:left="63"/>
              <w:jc w:val="both"/>
            </w:pPr>
            <w:r>
              <w:rPr>
                <w:rFonts w:ascii="Arial" w:eastAsia="Arial" w:hAnsi="Arial" w:cs="Arial"/>
                <w:sz w:val="19"/>
              </w:rPr>
              <w:t>10.44970</w:t>
            </w:r>
          </w:p>
        </w:tc>
      </w:tr>
      <w:tr w:rsidR="00987387" w14:paraId="5AC8E5E7" w14:textId="77777777">
        <w:trPr>
          <w:trHeight w:val="216"/>
        </w:trPr>
        <w:tc>
          <w:tcPr>
            <w:tcW w:w="2028" w:type="dxa"/>
            <w:tcBorders>
              <w:top w:val="nil"/>
              <w:left w:val="nil"/>
              <w:bottom w:val="nil"/>
              <w:right w:val="nil"/>
            </w:tcBorders>
          </w:tcPr>
          <w:p w14:paraId="01AEECDA" w14:textId="77777777" w:rsidR="00987387" w:rsidRDefault="00D205D0">
            <w:pPr>
              <w:spacing w:after="0"/>
              <w:ind w:left="42"/>
            </w:pPr>
            <w:r>
              <w:rPr>
                <w:rFonts w:ascii="Arial" w:eastAsia="Arial" w:hAnsi="Arial" w:cs="Arial"/>
                <w:sz w:val="19"/>
              </w:rPr>
              <w:t xml:space="preserve">Log likelihood </w:t>
            </w:r>
          </w:p>
        </w:tc>
        <w:tc>
          <w:tcPr>
            <w:tcW w:w="3204" w:type="dxa"/>
            <w:tcBorders>
              <w:top w:val="nil"/>
              <w:left w:val="nil"/>
              <w:bottom w:val="nil"/>
              <w:right w:val="nil"/>
            </w:tcBorders>
          </w:tcPr>
          <w:p w14:paraId="2EC11068" w14:textId="77777777" w:rsidR="00987387" w:rsidRDefault="00D205D0">
            <w:pPr>
              <w:spacing w:after="0"/>
              <w:ind w:left="41"/>
            </w:pPr>
            <w:r>
              <w:rPr>
                <w:rFonts w:ascii="Arial" w:eastAsia="Arial" w:hAnsi="Arial" w:cs="Arial"/>
                <w:sz w:val="19"/>
              </w:rPr>
              <w:t>-74.31070   F-statistic</w:t>
            </w:r>
          </w:p>
        </w:tc>
        <w:tc>
          <w:tcPr>
            <w:tcW w:w="878" w:type="dxa"/>
            <w:tcBorders>
              <w:top w:val="nil"/>
              <w:left w:val="nil"/>
              <w:bottom w:val="nil"/>
              <w:right w:val="nil"/>
            </w:tcBorders>
          </w:tcPr>
          <w:p w14:paraId="3F9F3BE0" w14:textId="77777777" w:rsidR="00987387" w:rsidRDefault="00D205D0">
            <w:pPr>
              <w:spacing w:after="0"/>
              <w:ind w:left="64"/>
              <w:jc w:val="both"/>
            </w:pPr>
            <w:r>
              <w:rPr>
                <w:rFonts w:ascii="Arial" w:eastAsia="Arial" w:hAnsi="Arial" w:cs="Arial"/>
                <w:sz w:val="19"/>
              </w:rPr>
              <w:t>29.26204</w:t>
            </w:r>
          </w:p>
        </w:tc>
      </w:tr>
      <w:tr w:rsidR="00987387" w14:paraId="227DD42A" w14:textId="77777777">
        <w:trPr>
          <w:trHeight w:val="237"/>
        </w:trPr>
        <w:tc>
          <w:tcPr>
            <w:tcW w:w="2028" w:type="dxa"/>
            <w:tcBorders>
              <w:top w:val="nil"/>
              <w:left w:val="nil"/>
              <w:bottom w:val="single" w:sz="5" w:space="0" w:color="000000"/>
              <w:right w:val="nil"/>
            </w:tcBorders>
          </w:tcPr>
          <w:p w14:paraId="6828AD7A" w14:textId="77777777" w:rsidR="00987387" w:rsidRDefault="00D205D0">
            <w:pPr>
              <w:spacing w:after="0"/>
              <w:ind w:left="42"/>
            </w:pPr>
            <w:r>
              <w:rPr>
                <w:rFonts w:ascii="Arial" w:eastAsia="Arial" w:hAnsi="Arial" w:cs="Arial"/>
                <w:sz w:val="19"/>
                <w:u w:val="single" w:color="000000"/>
              </w:rPr>
              <w:t xml:space="preserve">Durbin-Watson stat </w:t>
            </w:r>
          </w:p>
        </w:tc>
        <w:tc>
          <w:tcPr>
            <w:tcW w:w="3204" w:type="dxa"/>
            <w:tcBorders>
              <w:top w:val="nil"/>
              <w:left w:val="nil"/>
              <w:bottom w:val="single" w:sz="5" w:space="0" w:color="000000"/>
              <w:right w:val="nil"/>
            </w:tcBorders>
          </w:tcPr>
          <w:p w14:paraId="7B9403FF" w14:textId="77777777" w:rsidR="00987387" w:rsidRDefault="00D205D0">
            <w:pPr>
              <w:spacing w:after="0"/>
              <w:ind w:left="105"/>
            </w:pPr>
            <w:r>
              <w:rPr>
                <w:rFonts w:ascii="Arial" w:eastAsia="Arial" w:hAnsi="Arial" w:cs="Arial"/>
                <w:sz w:val="19"/>
                <w:u w:val="single" w:color="000000"/>
              </w:rPr>
              <w:t xml:space="preserve">2.703871    Prob(F-statistic) </w:t>
            </w:r>
          </w:p>
        </w:tc>
        <w:tc>
          <w:tcPr>
            <w:tcW w:w="878" w:type="dxa"/>
            <w:tcBorders>
              <w:top w:val="nil"/>
              <w:left w:val="nil"/>
              <w:bottom w:val="single" w:sz="5" w:space="0" w:color="000000"/>
              <w:right w:val="nil"/>
            </w:tcBorders>
          </w:tcPr>
          <w:p w14:paraId="786A564E" w14:textId="77777777" w:rsidR="00987387" w:rsidRDefault="00D205D0">
            <w:pPr>
              <w:spacing w:after="0"/>
              <w:ind w:left="64"/>
              <w:jc w:val="both"/>
            </w:pPr>
            <w:r>
              <w:rPr>
                <w:rFonts w:ascii="Arial" w:eastAsia="Arial" w:hAnsi="Arial" w:cs="Arial"/>
                <w:sz w:val="19"/>
                <w:u w:val="single" w:color="000000"/>
              </w:rPr>
              <w:t>0.000024</w:t>
            </w:r>
          </w:p>
        </w:tc>
      </w:tr>
    </w:tbl>
    <w:p w14:paraId="50412367" w14:textId="77777777" w:rsidR="00987387" w:rsidRDefault="00D205D0">
      <w:pPr>
        <w:spacing w:after="237"/>
        <w:ind w:right="25"/>
      </w:pPr>
      <w:r>
        <w:rPr>
          <w:rFonts w:ascii="Times New Roman" w:eastAsia="Times New Roman" w:hAnsi="Times New Roman" w:cs="Times New Roman"/>
          <w:sz w:val="23"/>
        </w:rPr>
        <w:t xml:space="preserve"> </w:t>
      </w:r>
    </w:p>
    <w:p w14:paraId="6DF7FF95" w14:textId="77777777" w:rsidR="00987387" w:rsidRDefault="00D205D0">
      <w:pPr>
        <w:spacing w:after="237"/>
      </w:pPr>
      <w:r>
        <w:rPr>
          <w:rFonts w:ascii="Times New Roman" w:eastAsia="Times New Roman" w:hAnsi="Times New Roman" w:cs="Times New Roman"/>
          <w:sz w:val="23"/>
        </w:rPr>
        <w:t xml:space="preserve"> </w:t>
      </w:r>
    </w:p>
    <w:p w14:paraId="5E14D6D0" w14:textId="77777777" w:rsidR="00987387" w:rsidRDefault="00D205D0">
      <w:pPr>
        <w:spacing w:after="236"/>
      </w:pPr>
      <w:r>
        <w:rPr>
          <w:rFonts w:ascii="Times New Roman" w:eastAsia="Times New Roman" w:hAnsi="Times New Roman" w:cs="Times New Roman"/>
          <w:sz w:val="23"/>
        </w:rPr>
        <w:t xml:space="preserve"> </w:t>
      </w:r>
    </w:p>
    <w:p w14:paraId="6081C1C0" w14:textId="77777777" w:rsidR="00987387" w:rsidRDefault="00D205D0">
      <w:pPr>
        <w:spacing w:after="237"/>
      </w:pPr>
      <w:r>
        <w:rPr>
          <w:rFonts w:ascii="Times New Roman" w:eastAsia="Times New Roman" w:hAnsi="Times New Roman" w:cs="Times New Roman"/>
          <w:sz w:val="23"/>
        </w:rPr>
        <w:t xml:space="preserve"> </w:t>
      </w:r>
    </w:p>
    <w:p w14:paraId="6CF2DAEF" w14:textId="77777777" w:rsidR="00987387" w:rsidRDefault="00D205D0">
      <w:pPr>
        <w:spacing w:after="237"/>
      </w:pPr>
      <w:r>
        <w:rPr>
          <w:rFonts w:ascii="Times New Roman" w:eastAsia="Times New Roman" w:hAnsi="Times New Roman" w:cs="Times New Roman"/>
          <w:sz w:val="23"/>
        </w:rPr>
        <w:t xml:space="preserve"> </w:t>
      </w:r>
    </w:p>
    <w:p w14:paraId="3BC5EA27" w14:textId="77777777" w:rsidR="00987387" w:rsidRDefault="00D205D0">
      <w:pPr>
        <w:spacing w:after="237"/>
      </w:pPr>
      <w:r>
        <w:rPr>
          <w:rFonts w:ascii="Times New Roman" w:eastAsia="Times New Roman" w:hAnsi="Times New Roman" w:cs="Times New Roman"/>
          <w:sz w:val="23"/>
        </w:rPr>
        <w:t xml:space="preserve"> </w:t>
      </w:r>
    </w:p>
    <w:p w14:paraId="32B4A03A" w14:textId="77777777" w:rsidR="00987387" w:rsidRDefault="00D205D0">
      <w:pPr>
        <w:spacing w:after="236"/>
      </w:pPr>
      <w:r>
        <w:rPr>
          <w:rFonts w:ascii="Times New Roman" w:eastAsia="Times New Roman" w:hAnsi="Times New Roman" w:cs="Times New Roman"/>
          <w:sz w:val="23"/>
        </w:rPr>
        <w:t xml:space="preserve"> </w:t>
      </w:r>
    </w:p>
    <w:p w14:paraId="5673A48A" w14:textId="77777777" w:rsidR="00987387" w:rsidRDefault="00D205D0">
      <w:pPr>
        <w:spacing w:after="0"/>
      </w:pPr>
      <w:r>
        <w:rPr>
          <w:rFonts w:ascii="Times New Roman" w:eastAsia="Times New Roman" w:hAnsi="Times New Roman" w:cs="Times New Roman"/>
          <w:sz w:val="23"/>
        </w:rPr>
        <w:t xml:space="preserve"> </w:t>
      </w:r>
    </w:p>
    <w:p w14:paraId="2D7C294F" w14:textId="77777777" w:rsidR="00987387" w:rsidRDefault="00D205D0">
      <w:pPr>
        <w:pStyle w:val="Heading3"/>
        <w:spacing w:after="202"/>
        <w:ind w:left="688" w:right="0"/>
      </w:pPr>
      <w:r>
        <w:t>Variabel Suku bunga Deposito (X3)</w:t>
      </w:r>
      <w:r>
        <w:rPr>
          <w:b w:val="0"/>
        </w:rPr>
        <w:t xml:space="preserve"> </w:t>
      </w:r>
    </w:p>
    <w:p w14:paraId="0F499A1D" w14:textId="77777777" w:rsidR="00987387" w:rsidRDefault="00D205D0">
      <w:pPr>
        <w:spacing w:after="4" w:line="248" w:lineRule="auto"/>
        <w:ind w:left="683" w:hanging="10"/>
      </w:pPr>
      <w:r>
        <w:rPr>
          <w:rFonts w:ascii="Arial" w:eastAsia="Arial" w:hAnsi="Arial" w:cs="Arial"/>
          <w:sz w:val="19"/>
        </w:rPr>
        <w:t xml:space="preserve">Null Hypothesis: D(X3,2) has a unit root </w:t>
      </w:r>
    </w:p>
    <w:p w14:paraId="15A9F8EB" w14:textId="77777777" w:rsidR="00987387" w:rsidRDefault="00D205D0">
      <w:pPr>
        <w:spacing w:after="4" w:line="248" w:lineRule="auto"/>
        <w:ind w:left="683" w:hanging="10"/>
      </w:pPr>
      <w:r>
        <w:rPr>
          <w:rFonts w:ascii="Arial" w:eastAsia="Arial" w:hAnsi="Arial" w:cs="Arial"/>
          <w:sz w:val="19"/>
        </w:rPr>
        <w:t xml:space="preserve">Exogenous: Constant, Linear Trend </w:t>
      </w:r>
    </w:p>
    <w:p w14:paraId="34BF138F" w14:textId="77777777" w:rsidR="00987387" w:rsidRDefault="00D205D0">
      <w:pPr>
        <w:spacing w:after="72" w:line="248" w:lineRule="auto"/>
        <w:ind w:left="683" w:hanging="10"/>
      </w:pPr>
      <w:r>
        <w:rPr>
          <w:rFonts w:ascii="Arial" w:eastAsia="Arial" w:hAnsi="Arial" w:cs="Arial"/>
          <w:sz w:val="19"/>
        </w:rPr>
        <w:t xml:space="preserve">Bandwidth: 8 (Newey-West using Bartlett kernel) </w:t>
      </w:r>
    </w:p>
    <w:p w14:paraId="215E13AB" w14:textId="77777777" w:rsidR="00987387" w:rsidRDefault="00D205D0">
      <w:pPr>
        <w:tabs>
          <w:tab w:val="center" w:pos="1613"/>
          <w:tab w:val="center" w:pos="3079"/>
          <w:tab w:val="center" w:pos="4151"/>
          <w:tab w:val="center" w:pos="5273"/>
          <w:tab w:val="center" w:pos="6294"/>
        </w:tabs>
        <w:spacing w:after="62"/>
      </w:pPr>
      <w:r>
        <w:tab/>
      </w: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Adj. t-Stat </w:t>
      </w:r>
      <w:r>
        <w:rPr>
          <w:rFonts w:ascii="Arial" w:eastAsia="Arial" w:hAnsi="Arial" w:cs="Arial"/>
          <w:sz w:val="19"/>
        </w:rPr>
        <w:tab/>
        <w:t xml:space="preserve">  Prob.* </w:t>
      </w:r>
    </w:p>
    <w:p w14:paraId="31253BDF" w14:textId="77777777" w:rsidR="00987387" w:rsidRDefault="00D205D0">
      <w:pPr>
        <w:tabs>
          <w:tab w:val="center" w:pos="1816"/>
          <w:tab w:val="center" w:pos="5273"/>
          <w:tab w:val="center" w:pos="6292"/>
        </w:tabs>
        <w:spacing w:after="4" w:line="248" w:lineRule="auto"/>
      </w:pPr>
      <w:r>
        <w:rPr>
          <w:noProof/>
        </w:rPr>
        <mc:AlternateContent>
          <mc:Choice Requires="wpg">
            <w:drawing>
              <wp:anchor distT="0" distB="0" distL="114300" distR="114300" simplePos="0" relativeHeight="251707392" behindDoc="1" locked="0" layoutInCell="1" allowOverlap="1" wp14:anchorId="0EA2993A" wp14:editId="0EDCF774">
                <wp:simplePos x="0" y="0"/>
                <wp:positionH relativeFrom="column">
                  <wp:posOffset>417576</wp:posOffset>
                </wp:positionH>
                <wp:positionV relativeFrom="paragraph">
                  <wp:posOffset>-230035</wp:posOffset>
                </wp:positionV>
                <wp:extent cx="3870960" cy="384810"/>
                <wp:effectExtent l="0" t="0" r="0" b="0"/>
                <wp:wrapNone/>
                <wp:docPr id="154221" name="Group 154221"/>
                <wp:cNvGraphicFramePr/>
                <a:graphic xmlns:a="http://schemas.openxmlformats.org/drawingml/2006/main">
                  <a:graphicData uri="http://schemas.microsoft.com/office/word/2010/wordprocessingGroup">
                    <wpg:wgp>
                      <wpg:cNvGrpSpPr/>
                      <wpg:grpSpPr>
                        <a:xfrm>
                          <a:off x="0" y="0"/>
                          <a:ext cx="3870960" cy="384810"/>
                          <a:chOff x="0" y="0"/>
                          <a:chExt cx="3870960" cy="384810"/>
                        </a:xfrm>
                      </wpg:grpSpPr>
                      <wps:wsp>
                        <wps:cNvPr id="173281" name="Shape 173281"/>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82" name="Shape 173282"/>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83" name="Shape 173283"/>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84" name="Shape 173284"/>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85" name="Shape 173285"/>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86" name="Shape 173286"/>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87" name="Shape 173287"/>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88" name="Shape 173288"/>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89" name="Shape 173289"/>
                        <wps:cNvSpPr/>
                        <wps:spPr>
                          <a:xfrm>
                            <a:off x="1911096"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90" name="Shape 173290"/>
                        <wps:cNvSpPr/>
                        <wps:spPr>
                          <a:xfrm>
                            <a:off x="1911096"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91" name="Shape 173291"/>
                        <wps:cNvSpPr/>
                        <wps:spPr>
                          <a:xfrm>
                            <a:off x="257403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92" name="Shape 173292"/>
                        <wps:cNvSpPr/>
                        <wps:spPr>
                          <a:xfrm>
                            <a:off x="257403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93" name="Shape 173293"/>
                        <wps:cNvSpPr/>
                        <wps:spPr>
                          <a:xfrm>
                            <a:off x="2623566"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94" name="Shape 173294"/>
                        <wps:cNvSpPr/>
                        <wps:spPr>
                          <a:xfrm>
                            <a:off x="2623566"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95" name="Shape 173295"/>
                        <wps:cNvSpPr/>
                        <wps:spPr>
                          <a:xfrm>
                            <a:off x="328803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96" name="Shape 173296"/>
                        <wps:cNvSpPr/>
                        <wps:spPr>
                          <a:xfrm>
                            <a:off x="328803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97" name="Shape 173297"/>
                        <wps:cNvSpPr/>
                        <wps:spPr>
                          <a:xfrm>
                            <a:off x="333756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98" name="Shape 173298"/>
                        <wps:cNvSpPr/>
                        <wps:spPr>
                          <a:xfrm>
                            <a:off x="3337560"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99" name="Shape 173299"/>
                        <wps:cNvSpPr/>
                        <wps:spPr>
                          <a:xfrm>
                            <a:off x="0" y="188214"/>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00" name="Shape 173300"/>
                        <wps:cNvSpPr/>
                        <wps:spPr>
                          <a:xfrm>
                            <a:off x="0" y="204978"/>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01" name="Shape 173301"/>
                        <wps:cNvSpPr/>
                        <wps:spPr>
                          <a:xfrm>
                            <a:off x="12138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02" name="Shape 173302"/>
                        <wps:cNvSpPr/>
                        <wps:spPr>
                          <a:xfrm>
                            <a:off x="12138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03" name="Shape 173303"/>
                        <wps:cNvSpPr/>
                        <wps:spPr>
                          <a:xfrm>
                            <a:off x="1263396" y="188214"/>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04" name="Shape 173304"/>
                        <wps:cNvSpPr/>
                        <wps:spPr>
                          <a:xfrm>
                            <a:off x="1263396" y="204978"/>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05" name="Shape 173305"/>
                        <wps:cNvSpPr/>
                        <wps:spPr>
                          <a:xfrm>
                            <a:off x="18615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06" name="Shape 173306"/>
                        <wps:cNvSpPr/>
                        <wps:spPr>
                          <a:xfrm>
                            <a:off x="18615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07" name="Shape 173307"/>
                        <wps:cNvSpPr/>
                        <wps:spPr>
                          <a:xfrm>
                            <a:off x="1911096" y="188214"/>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08" name="Shape 173308"/>
                        <wps:cNvSpPr/>
                        <wps:spPr>
                          <a:xfrm>
                            <a:off x="1911096" y="204978"/>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09" name="Shape 173309"/>
                        <wps:cNvSpPr/>
                        <wps:spPr>
                          <a:xfrm>
                            <a:off x="257403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10" name="Shape 173310"/>
                        <wps:cNvSpPr/>
                        <wps:spPr>
                          <a:xfrm>
                            <a:off x="257403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11" name="Shape 173311"/>
                        <wps:cNvSpPr/>
                        <wps:spPr>
                          <a:xfrm>
                            <a:off x="2623566" y="188214"/>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12" name="Shape 173312"/>
                        <wps:cNvSpPr/>
                        <wps:spPr>
                          <a:xfrm>
                            <a:off x="2623566" y="204978"/>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13" name="Shape 173313"/>
                        <wps:cNvSpPr/>
                        <wps:spPr>
                          <a:xfrm>
                            <a:off x="3288030"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14" name="Shape 173314"/>
                        <wps:cNvSpPr/>
                        <wps:spPr>
                          <a:xfrm>
                            <a:off x="3288030"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15" name="Shape 173315"/>
                        <wps:cNvSpPr/>
                        <wps:spPr>
                          <a:xfrm>
                            <a:off x="3337560" y="188214"/>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16" name="Shape 173316"/>
                        <wps:cNvSpPr/>
                        <wps:spPr>
                          <a:xfrm>
                            <a:off x="3337560" y="204978"/>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17" name="Shape 173317"/>
                        <wps:cNvSpPr/>
                        <wps:spPr>
                          <a:xfrm>
                            <a:off x="0" y="376428"/>
                            <a:ext cx="1870710" cy="9144"/>
                          </a:xfrm>
                          <a:custGeom>
                            <a:avLst/>
                            <a:gdLst/>
                            <a:ahLst/>
                            <a:cxnLst/>
                            <a:rect l="0" t="0" r="0" b="0"/>
                            <a:pathLst>
                              <a:path w="1870710" h="9144">
                                <a:moveTo>
                                  <a:pt x="0" y="0"/>
                                </a:moveTo>
                                <a:lnTo>
                                  <a:pt x="1870710" y="0"/>
                                </a:lnTo>
                                <a:lnTo>
                                  <a:pt x="18707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18" name="Shape 173318"/>
                        <wps:cNvSpPr/>
                        <wps:spPr>
                          <a:xfrm>
                            <a:off x="1870710" y="376428"/>
                            <a:ext cx="703326" cy="9144"/>
                          </a:xfrm>
                          <a:custGeom>
                            <a:avLst/>
                            <a:gdLst/>
                            <a:ahLst/>
                            <a:cxnLst/>
                            <a:rect l="0" t="0" r="0" b="0"/>
                            <a:pathLst>
                              <a:path w="703326" h="9144">
                                <a:moveTo>
                                  <a:pt x="0" y="0"/>
                                </a:moveTo>
                                <a:lnTo>
                                  <a:pt x="703326" y="0"/>
                                </a:lnTo>
                                <a:lnTo>
                                  <a:pt x="7033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221" style="width:304.8pt;height:30.3pt;position:absolute;z-index:-2147483619;mso-position-horizontal-relative:text;mso-position-horizontal:absolute;margin-left:32.88pt;mso-position-vertical-relative:text;margin-top:-18.1131pt;" coordsize="38709,3848">
                <v:shape id="Shape 173319" style="position:absolute;width:12138;height:91;left:0;top:0;" coordsize="1213866,9144" path="m0,0l1213866,0l1213866,9144l0,9144l0,0">
                  <v:stroke weight="0pt" endcap="flat" joinstyle="miter" miterlimit="10" on="false" color="#000000" opacity="0"/>
                  <v:fill on="true" color="#000000"/>
                </v:shape>
                <v:shape id="Shape 173320" style="position:absolute;width:12138;height:91;left:0;top:175;" coordsize="1213866,9144" path="m0,0l1213866,0l1213866,9144l0,9144l0,0">
                  <v:stroke weight="0pt" endcap="flat" joinstyle="miter" miterlimit="10" on="false" color="#000000" opacity="0"/>
                  <v:fill on="true" color="#000000"/>
                </v:shape>
                <v:shape id="Shape 173321" style="position:absolute;width:495;height:91;left:12138;top:0;" coordsize="49530,9144" path="m0,0l49530,0l49530,9144l0,9144l0,0">
                  <v:stroke weight="0pt" endcap="flat" joinstyle="miter" miterlimit="10" on="false" color="#000000" opacity="0"/>
                  <v:fill on="true" color="#000000"/>
                </v:shape>
                <v:shape id="Shape 173322" style="position:absolute;width:495;height:91;left:12138;top:175;" coordsize="49530,9144" path="m0,0l49530,0l49530,9144l0,9144l0,0">
                  <v:stroke weight="0pt" endcap="flat" joinstyle="miter" miterlimit="10" on="false" color="#000000" opacity="0"/>
                  <v:fill on="true" color="#000000"/>
                </v:shape>
                <v:shape id="Shape 173323" style="position:absolute;width:5981;height:91;left:12633;top:0;" coordsize="598170,9144" path="m0,0l598170,0l598170,9144l0,9144l0,0">
                  <v:stroke weight="0pt" endcap="flat" joinstyle="miter" miterlimit="10" on="false" color="#000000" opacity="0"/>
                  <v:fill on="true" color="#000000"/>
                </v:shape>
                <v:shape id="Shape 173324" style="position:absolute;width:5981;height:91;left:12633;top:175;" coordsize="598170,9144" path="m0,0l598170,0l598170,9144l0,9144l0,0">
                  <v:stroke weight="0pt" endcap="flat" joinstyle="miter" miterlimit="10" on="false" color="#000000" opacity="0"/>
                  <v:fill on="true" color="#000000"/>
                </v:shape>
                <v:shape id="Shape 173325" style="position:absolute;width:495;height:91;left:18615;top:0;" coordsize="49530,9144" path="m0,0l49530,0l49530,9144l0,9144l0,0">
                  <v:stroke weight="0pt" endcap="flat" joinstyle="miter" miterlimit="10" on="false" color="#000000" opacity="0"/>
                  <v:fill on="true" color="#000000"/>
                </v:shape>
                <v:shape id="Shape 173326" style="position:absolute;width:495;height:91;left:18615;top:175;" coordsize="49530,9144" path="m0,0l49530,0l49530,9144l0,9144l0,0">
                  <v:stroke weight="0pt" endcap="flat" joinstyle="miter" miterlimit="10" on="false" color="#000000" opacity="0"/>
                  <v:fill on="true" color="#000000"/>
                </v:shape>
                <v:shape id="Shape 173327" style="position:absolute;width:6629;height:91;left:19110;top:0;" coordsize="662940,9144" path="m0,0l662940,0l662940,9144l0,9144l0,0">
                  <v:stroke weight="0pt" endcap="flat" joinstyle="miter" miterlimit="10" on="false" color="#000000" opacity="0"/>
                  <v:fill on="true" color="#000000"/>
                </v:shape>
                <v:shape id="Shape 173328" style="position:absolute;width:6629;height:91;left:19110;top:175;" coordsize="662940,9144" path="m0,0l662940,0l662940,9144l0,9144l0,0">
                  <v:stroke weight="0pt" endcap="flat" joinstyle="miter" miterlimit="10" on="false" color="#000000" opacity="0"/>
                  <v:fill on="true" color="#000000"/>
                </v:shape>
                <v:shape id="Shape 173329" style="position:absolute;width:495;height:91;left:25740;top:0;" coordsize="49530,9144" path="m0,0l49530,0l49530,9144l0,9144l0,0">
                  <v:stroke weight="0pt" endcap="flat" joinstyle="miter" miterlimit="10" on="false" color="#000000" opacity="0"/>
                  <v:fill on="true" color="#000000"/>
                </v:shape>
                <v:shape id="Shape 173330" style="position:absolute;width:495;height:91;left:25740;top:175;" coordsize="49530,9144" path="m0,0l49530,0l49530,9144l0,9144l0,0">
                  <v:stroke weight="0pt" endcap="flat" joinstyle="miter" miterlimit="10" on="false" color="#000000" opacity="0"/>
                  <v:fill on="true" color="#000000"/>
                </v:shape>
                <v:shape id="Shape 173331" style="position:absolute;width:6644;height:91;left:26235;top:0;" coordsize="664464,9144" path="m0,0l664464,0l664464,9144l0,9144l0,0">
                  <v:stroke weight="0pt" endcap="flat" joinstyle="miter" miterlimit="10" on="false" color="#000000" opacity="0"/>
                  <v:fill on="true" color="#000000"/>
                </v:shape>
                <v:shape id="Shape 173332" style="position:absolute;width:6644;height:91;left:26235;top:175;" coordsize="664464,9144" path="m0,0l664464,0l664464,9144l0,9144l0,0">
                  <v:stroke weight="0pt" endcap="flat" joinstyle="miter" miterlimit="10" on="false" color="#000000" opacity="0"/>
                  <v:fill on="true" color="#000000"/>
                </v:shape>
                <v:shape id="Shape 173333" style="position:absolute;width:495;height:91;left:32880;top:0;" coordsize="49530,9144" path="m0,0l49530,0l49530,9144l0,9144l0,0">
                  <v:stroke weight="0pt" endcap="flat" joinstyle="miter" miterlimit="10" on="false" color="#000000" opacity="0"/>
                  <v:fill on="true" color="#000000"/>
                </v:shape>
                <v:shape id="Shape 173334" style="position:absolute;width:495;height:91;left:32880;top:175;" coordsize="49530,9144" path="m0,0l49530,0l49530,9144l0,9144l0,0">
                  <v:stroke weight="0pt" endcap="flat" joinstyle="miter" miterlimit="10" on="false" color="#000000" opacity="0"/>
                  <v:fill on="true" color="#000000"/>
                </v:shape>
                <v:shape id="Shape 173335" style="position:absolute;width:5334;height:91;left:33375;top:0;" coordsize="533400,9144" path="m0,0l533400,0l533400,9144l0,9144l0,0">
                  <v:stroke weight="0pt" endcap="flat" joinstyle="miter" miterlimit="10" on="false" color="#000000" opacity="0"/>
                  <v:fill on="true" color="#000000"/>
                </v:shape>
                <v:shape id="Shape 173336" style="position:absolute;width:5334;height:91;left:33375;top:175;" coordsize="533400,9144" path="m0,0l533400,0l533400,9144l0,9144l0,0">
                  <v:stroke weight="0pt" endcap="flat" joinstyle="miter" miterlimit="10" on="false" color="#000000" opacity="0"/>
                  <v:fill on="true" color="#000000"/>
                </v:shape>
                <v:shape id="Shape 173337" style="position:absolute;width:12138;height:91;left:0;top:1882;" coordsize="1213866,9144" path="m0,0l1213866,0l1213866,9144l0,9144l0,0">
                  <v:stroke weight="0pt" endcap="flat" joinstyle="miter" miterlimit="10" on="false" color="#000000" opacity="0"/>
                  <v:fill on="true" color="#000000"/>
                </v:shape>
                <v:shape id="Shape 173338" style="position:absolute;width:12138;height:91;left:0;top:2049;" coordsize="1213866,9144" path="m0,0l1213866,0l1213866,9144l0,9144l0,0">
                  <v:stroke weight="0pt" endcap="flat" joinstyle="miter" miterlimit="10" on="false" color="#000000" opacity="0"/>
                  <v:fill on="true" color="#000000"/>
                </v:shape>
                <v:shape id="Shape 173339" style="position:absolute;width:495;height:91;left:12138;top:1882;" coordsize="49530,9144" path="m0,0l49530,0l49530,9144l0,9144l0,0">
                  <v:stroke weight="0pt" endcap="flat" joinstyle="miter" miterlimit="10" on="false" color="#000000" opacity="0"/>
                  <v:fill on="true" color="#000000"/>
                </v:shape>
                <v:shape id="Shape 173340" style="position:absolute;width:495;height:91;left:12138;top:2049;" coordsize="49530,9144" path="m0,0l49530,0l49530,9144l0,9144l0,0">
                  <v:stroke weight="0pt" endcap="flat" joinstyle="miter" miterlimit="10" on="false" color="#000000" opacity="0"/>
                  <v:fill on="true" color="#000000"/>
                </v:shape>
                <v:shape id="Shape 173341" style="position:absolute;width:5981;height:91;left:12633;top:1882;" coordsize="598170,9144" path="m0,0l598170,0l598170,9144l0,9144l0,0">
                  <v:stroke weight="0pt" endcap="flat" joinstyle="miter" miterlimit="10" on="false" color="#000000" opacity="0"/>
                  <v:fill on="true" color="#000000"/>
                </v:shape>
                <v:shape id="Shape 173342" style="position:absolute;width:5981;height:91;left:12633;top:2049;" coordsize="598170,9144" path="m0,0l598170,0l598170,9144l0,9144l0,0">
                  <v:stroke weight="0pt" endcap="flat" joinstyle="miter" miterlimit="10" on="false" color="#000000" opacity="0"/>
                  <v:fill on="true" color="#000000"/>
                </v:shape>
                <v:shape id="Shape 173343" style="position:absolute;width:495;height:91;left:18615;top:1882;" coordsize="49530,9144" path="m0,0l49530,0l49530,9144l0,9144l0,0">
                  <v:stroke weight="0pt" endcap="flat" joinstyle="miter" miterlimit="10" on="false" color="#000000" opacity="0"/>
                  <v:fill on="true" color="#000000"/>
                </v:shape>
                <v:shape id="Shape 173344" style="position:absolute;width:495;height:91;left:18615;top:2049;" coordsize="49530,9144" path="m0,0l49530,0l49530,9144l0,9144l0,0">
                  <v:stroke weight="0pt" endcap="flat" joinstyle="miter" miterlimit="10" on="false" color="#000000" opacity="0"/>
                  <v:fill on="true" color="#000000"/>
                </v:shape>
                <v:shape id="Shape 173345" style="position:absolute;width:6629;height:91;left:19110;top:1882;" coordsize="662940,9144" path="m0,0l662940,0l662940,9144l0,9144l0,0">
                  <v:stroke weight="0pt" endcap="flat" joinstyle="miter" miterlimit="10" on="false" color="#000000" opacity="0"/>
                  <v:fill on="true" color="#000000"/>
                </v:shape>
                <v:shape id="Shape 173346" style="position:absolute;width:6629;height:91;left:19110;top:2049;" coordsize="662940,9144" path="m0,0l662940,0l662940,9144l0,9144l0,0">
                  <v:stroke weight="0pt" endcap="flat" joinstyle="miter" miterlimit="10" on="false" color="#000000" opacity="0"/>
                  <v:fill on="true" color="#000000"/>
                </v:shape>
                <v:shape id="Shape 173347" style="position:absolute;width:495;height:91;left:25740;top:1882;" coordsize="49530,9144" path="m0,0l49530,0l49530,9144l0,9144l0,0">
                  <v:stroke weight="0pt" endcap="flat" joinstyle="miter" miterlimit="10" on="false" color="#000000" opacity="0"/>
                  <v:fill on="true" color="#000000"/>
                </v:shape>
                <v:shape id="Shape 173348" style="position:absolute;width:495;height:91;left:25740;top:2049;" coordsize="49530,9144" path="m0,0l49530,0l49530,9144l0,9144l0,0">
                  <v:stroke weight="0pt" endcap="flat" joinstyle="miter" miterlimit="10" on="false" color="#000000" opacity="0"/>
                  <v:fill on="true" color="#000000"/>
                </v:shape>
                <v:shape id="Shape 173349" style="position:absolute;width:6644;height:91;left:26235;top:1882;" coordsize="664464,9144" path="m0,0l664464,0l664464,9144l0,9144l0,0">
                  <v:stroke weight="0pt" endcap="flat" joinstyle="miter" miterlimit="10" on="false" color="#000000" opacity="0"/>
                  <v:fill on="true" color="#000000"/>
                </v:shape>
                <v:shape id="Shape 173350" style="position:absolute;width:6644;height:91;left:26235;top:2049;" coordsize="664464,9144" path="m0,0l664464,0l664464,9144l0,9144l0,0">
                  <v:stroke weight="0pt" endcap="flat" joinstyle="miter" miterlimit="10" on="false" color="#000000" opacity="0"/>
                  <v:fill on="true" color="#000000"/>
                </v:shape>
                <v:shape id="Shape 173351" style="position:absolute;width:495;height:91;left:32880;top:1882;" coordsize="49530,9144" path="m0,0l49530,0l49530,9144l0,9144l0,0">
                  <v:stroke weight="0pt" endcap="flat" joinstyle="miter" miterlimit="10" on="false" color="#000000" opacity="0"/>
                  <v:fill on="true" color="#000000"/>
                </v:shape>
                <v:shape id="Shape 173352" style="position:absolute;width:495;height:91;left:32880;top:2049;" coordsize="49530,9144" path="m0,0l49530,0l49530,9144l0,9144l0,0">
                  <v:stroke weight="0pt" endcap="flat" joinstyle="miter" miterlimit="10" on="false" color="#000000" opacity="0"/>
                  <v:fill on="true" color="#000000"/>
                </v:shape>
                <v:shape id="Shape 173353" style="position:absolute;width:5334;height:91;left:33375;top:1882;" coordsize="533400,9144" path="m0,0l533400,0l533400,9144l0,9144l0,0">
                  <v:stroke weight="0pt" endcap="flat" joinstyle="miter" miterlimit="10" on="false" color="#000000" opacity="0"/>
                  <v:fill on="true" color="#000000"/>
                </v:shape>
                <v:shape id="Shape 173354" style="position:absolute;width:5334;height:91;left:33375;top:2049;" coordsize="533400,9144" path="m0,0l533400,0l533400,9144l0,9144l0,0">
                  <v:stroke weight="0pt" endcap="flat" joinstyle="miter" miterlimit="10" on="false" color="#000000" opacity="0"/>
                  <v:fill on="true" color="#000000"/>
                </v:shape>
                <v:shape id="Shape 173355" style="position:absolute;width:18707;height:91;left:0;top:3764;" coordsize="1870710,9144" path="m0,0l1870710,0l1870710,9144l0,9144l0,0">
                  <v:stroke weight="0pt" endcap="flat" joinstyle="miter" miterlimit="10" on="false" color="#000000" opacity="0"/>
                  <v:fill on="true" color="#000000"/>
                </v:shape>
                <v:shape id="Shape 173356" style="position:absolute;width:7033;height:91;left:18707;top:3764;" coordsize="703326,9144" path="m0,0l703326,0l703326,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Phillips-Perron test statistic </w:t>
      </w:r>
      <w:r>
        <w:rPr>
          <w:rFonts w:ascii="Arial" w:eastAsia="Arial" w:hAnsi="Arial" w:cs="Arial"/>
          <w:sz w:val="19"/>
        </w:rPr>
        <w:tab/>
      </w:r>
      <w:r>
        <w:rPr>
          <w:rFonts w:ascii="Arial" w:eastAsia="Arial" w:hAnsi="Arial" w:cs="Arial"/>
          <w:sz w:val="19"/>
          <w:u w:val="single" w:color="000000"/>
        </w:rPr>
        <w:t xml:space="preserve">-23.44354 </w:t>
      </w:r>
      <w:r>
        <w:rPr>
          <w:rFonts w:ascii="Arial" w:eastAsia="Arial" w:hAnsi="Arial" w:cs="Arial"/>
          <w:sz w:val="19"/>
          <w:u w:val="single" w:color="000000"/>
        </w:rPr>
        <w:tab/>
        <w:t xml:space="preserve"> 0.0001 </w:t>
      </w:r>
    </w:p>
    <w:tbl>
      <w:tblPr>
        <w:tblStyle w:val="TableGrid"/>
        <w:tblW w:w="6096" w:type="dxa"/>
        <w:tblInd w:w="658" w:type="dxa"/>
        <w:tblCellMar>
          <w:top w:w="0" w:type="dxa"/>
          <w:left w:w="0" w:type="dxa"/>
          <w:bottom w:w="0" w:type="dxa"/>
          <w:right w:w="0" w:type="dxa"/>
        </w:tblCellMar>
        <w:tblLook w:val="04A0" w:firstRow="1" w:lastRow="0" w:firstColumn="1" w:lastColumn="0" w:noHBand="0" w:noVBand="1"/>
      </w:tblPr>
      <w:tblGrid>
        <w:gridCol w:w="3493"/>
        <w:gridCol w:w="698"/>
        <w:gridCol w:w="1905"/>
      </w:tblGrid>
      <w:tr w:rsidR="00987387" w14:paraId="22A0C1B3" w14:textId="77777777">
        <w:trPr>
          <w:trHeight w:val="245"/>
        </w:trPr>
        <w:tc>
          <w:tcPr>
            <w:tcW w:w="3493" w:type="dxa"/>
            <w:tcBorders>
              <w:top w:val="nil"/>
              <w:left w:val="nil"/>
              <w:bottom w:val="nil"/>
              <w:right w:val="nil"/>
            </w:tcBorders>
          </w:tcPr>
          <w:p w14:paraId="7C76AF0D" w14:textId="77777777" w:rsidR="00987387" w:rsidRDefault="00D205D0">
            <w:pPr>
              <w:tabs>
                <w:tab w:val="center" w:pos="2422"/>
              </w:tabs>
              <w:spacing w:after="0"/>
            </w:pPr>
            <w:r>
              <w:rPr>
                <w:rFonts w:ascii="Arial" w:eastAsia="Arial" w:hAnsi="Arial" w:cs="Arial"/>
                <w:sz w:val="19"/>
              </w:rPr>
              <w:t xml:space="preserve">Test critical values: </w:t>
            </w:r>
            <w:r>
              <w:rPr>
                <w:rFonts w:ascii="Arial" w:eastAsia="Arial" w:hAnsi="Arial" w:cs="Arial"/>
                <w:sz w:val="19"/>
              </w:rPr>
              <w:tab/>
              <w:t xml:space="preserve">1% level </w:t>
            </w:r>
          </w:p>
        </w:tc>
        <w:tc>
          <w:tcPr>
            <w:tcW w:w="698" w:type="dxa"/>
            <w:tcBorders>
              <w:top w:val="nil"/>
              <w:left w:val="nil"/>
              <w:bottom w:val="nil"/>
              <w:right w:val="nil"/>
            </w:tcBorders>
          </w:tcPr>
          <w:p w14:paraId="70268C24"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11DB3C30" w14:textId="77777777" w:rsidR="00987387" w:rsidRDefault="00D205D0">
            <w:pPr>
              <w:tabs>
                <w:tab w:val="center" w:pos="1444"/>
              </w:tabs>
              <w:spacing w:after="0"/>
            </w:pPr>
            <w:r>
              <w:rPr>
                <w:rFonts w:ascii="Arial" w:eastAsia="Arial" w:hAnsi="Arial" w:cs="Arial"/>
                <w:sz w:val="19"/>
              </w:rPr>
              <w:t xml:space="preserve">-4.728363 </w:t>
            </w:r>
            <w:r>
              <w:rPr>
                <w:rFonts w:ascii="Arial" w:eastAsia="Arial" w:hAnsi="Arial" w:cs="Arial"/>
                <w:sz w:val="19"/>
              </w:rPr>
              <w:tab/>
              <w:t xml:space="preserve"> </w:t>
            </w:r>
          </w:p>
        </w:tc>
      </w:tr>
      <w:tr w:rsidR="00987387" w14:paraId="5BAF5664" w14:textId="77777777">
        <w:trPr>
          <w:trHeight w:val="217"/>
        </w:trPr>
        <w:tc>
          <w:tcPr>
            <w:tcW w:w="3493" w:type="dxa"/>
            <w:tcBorders>
              <w:top w:val="nil"/>
              <w:left w:val="nil"/>
              <w:bottom w:val="nil"/>
              <w:right w:val="nil"/>
            </w:tcBorders>
          </w:tcPr>
          <w:p w14:paraId="0C33B5B7" w14:textId="77777777" w:rsidR="00987387" w:rsidRDefault="00D205D0">
            <w:pPr>
              <w:tabs>
                <w:tab w:val="center" w:pos="955"/>
                <w:tab w:val="center" w:pos="2422"/>
              </w:tabs>
              <w:spacing w:after="0"/>
            </w:pPr>
            <w:r>
              <w:tab/>
            </w:r>
            <w:r>
              <w:rPr>
                <w:rFonts w:ascii="Arial" w:eastAsia="Arial" w:hAnsi="Arial" w:cs="Arial"/>
                <w:sz w:val="19"/>
              </w:rPr>
              <w:t xml:space="preserve"> </w:t>
            </w:r>
            <w:r>
              <w:rPr>
                <w:rFonts w:ascii="Arial" w:eastAsia="Arial" w:hAnsi="Arial" w:cs="Arial"/>
                <w:sz w:val="19"/>
              </w:rPr>
              <w:tab/>
              <w:t xml:space="preserve">5% level </w:t>
            </w:r>
          </w:p>
        </w:tc>
        <w:tc>
          <w:tcPr>
            <w:tcW w:w="698" w:type="dxa"/>
            <w:tcBorders>
              <w:top w:val="nil"/>
              <w:left w:val="nil"/>
              <w:bottom w:val="nil"/>
              <w:right w:val="nil"/>
            </w:tcBorders>
          </w:tcPr>
          <w:p w14:paraId="36CEDE1C"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392BAD97" w14:textId="77777777" w:rsidR="00987387" w:rsidRDefault="00D205D0">
            <w:pPr>
              <w:tabs>
                <w:tab w:val="center" w:pos="1446"/>
              </w:tabs>
              <w:spacing w:after="0"/>
            </w:pPr>
            <w:r>
              <w:rPr>
                <w:rFonts w:ascii="Arial" w:eastAsia="Arial" w:hAnsi="Arial" w:cs="Arial"/>
                <w:sz w:val="19"/>
              </w:rPr>
              <w:t xml:space="preserve">-3.759743 </w:t>
            </w:r>
            <w:r>
              <w:rPr>
                <w:rFonts w:ascii="Arial" w:eastAsia="Arial" w:hAnsi="Arial" w:cs="Arial"/>
                <w:sz w:val="19"/>
              </w:rPr>
              <w:tab/>
              <w:t xml:space="preserve"> </w:t>
            </w:r>
          </w:p>
        </w:tc>
      </w:tr>
      <w:tr w:rsidR="00987387" w14:paraId="73056A2B" w14:textId="77777777">
        <w:trPr>
          <w:trHeight w:val="245"/>
        </w:trPr>
        <w:tc>
          <w:tcPr>
            <w:tcW w:w="3493" w:type="dxa"/>
            <w:tcBorders>
              <w:top w:val="nil"/>
              <w:left w:val="nil"/>
              <w:bottom w:val="nil"/>
              <w:right w:val="nil"/>
            </w:tcBorders>
          </w:tcPr>
          <w:p w14:paraId="709220AD" w14:textId="77777777" w:rsidR="00987387" w:rsidRDefault="00D205D0">
            <w:pPr>
              <w:tabs>
                <w:tab w:val="center" w:pos="955"/>
                <w:tab w:val="center" w:pos="2421"/>
              </w:tabs>
              <w:spacing w:after="0"/>
            </w:pPr>
            <w:r>
              <w:rPr>
                <w:noProof/>
              </w:rPr>
              <mc:AlternateContent>
                <mc:Choice Requires="wpg">
                  <w:drawing>
                    <wp:anchor distT="0" distB="0" distL="114300" distR="114300" simplePos="0" relativeHeight="251708416" behindDoc="1" locked="0" layoutInCell="1" allowOverlap="1" wp14:anchorId="4E0DC527" wp14:editId="015142DC">
                      <wp:simplePos x="0" y="0"/>
                      <wp:positionH relativeFrom="column">
                        <wp:posOffset>0</wp:posOffset>
                      </wp:positionH>
                      <wp:positionV relativeFrom="paragraph">
                        <wp:posOffset>144870</wp:posOffset>
                      </wp:positionV>
                      <wp:extent cx="1911096" cy="25908"/>
                      <wp:effectExtent l="0" t="0" r="0" b="0"/>
                      <wp:wrapNone/>
                      <wp:docPr id="155502" name="Group 155502"/>
                      <wp:cNvGraphicFramePr/>
                      <a:graphic xmlns:a="http://schemas.openxmlformats.org/drawingml/2006/main">
                        <a:graphicData uri="http://schemas.microsoft.com/office/word/2010/wordprocessingGroup">
                          <wpg:wgp>
                            <wpg:cNvGrpSpPr/>
                            <wpg:grpSpPr>
                              <a:xfrm>
                                <a:off x="0" y="0"/>
                                <a:ext cx="1911096" cy="25908"/>
                                <a:chOff x="0" y="0"/>
                                <a:chExt cx="1911096" cy="25908"/>
                              </a:xfrm>
                            </wpg:grpSpPr>
                            <wps:wsp>
                              <wps:cNvPr id="173357" name="Shape 173357"/>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58" name="Shape 173358"/>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59" name="Shape 173359"/>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60" name="Shape 173360"/>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61" name="Shape 173361"/>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62" name="Shape 173362"/>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63" name="Shape 173363"/>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64" name="Shape 173364"/>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502" style="width:150.48pt;height:2.03998pt;position:absolute;z-index:-2147483591;mso-position-horizontal-relative:text;mso-position-horizontal:absolute;margin-left:0pt;mso-position-vertical-relative:text;margin-top:11.4071pt;" coordsize="19110,259">
                      <v:shape id="Shape 173365" style="position:absolute;width:12138;height:91;left:0;top:0;" coordsize="1213866,9144" path="m0,0l1213866,0l1213866,9144l0,9144l0,0">
                        <v:stroke weight="0pt" endcap="flat" joinstyle="miter" miterlimit="10" on="false" color="#000000" opacity="0"/>
                        <v:fill on="true" color="#000000"/>
                      </v:shape>
                      <v:shape id="Shape 173366" style="position:absolute;width:12138;height:91;left:0;top:175;" coordsize="1213866,9144" path="m0,0l1213866,0l1213866,9144l0,9144l0,0">
                        <v:stroke weight="0pt" endcap="flat" joinstyle="miter" miterlimit="10" on="false" color="#000000" opacity="0"/>
                        <v:fill on="true" color="#000000"/>
                      </v:shape>
                      <v:shape id="Shape 173367" style="position:absolute;width:495;height:91;left:12138;top:0;" coordsize="49530,9144" path="m0,0l49530,0l49530,9144l0,9144l0,0">
                        <v:stroke weight="0pt" endcap="flat" joinstyle="miter" miterlimit="10" on="false" color="#000000" opacity="0"/>
                        <v:fill on="true" color="#000000"/>
                      </v:shape>
                      <v:shape id="Shape 173368" style="position:absolute;width:495;height:91;left:12138;top:175;" coordsize="49530,9144" path="m0,0l49530,0l49530,9144l0,9144l0,0">
                        <v:stroke weight="0pt" endcap="flat" joinstyle="miter" miterlimit="10" on="false" color="#000000" opacity="0"/>
                        <v:fill on="true" color="#000000"/>
                      </v:shape>
                      <v:shape id="Shape 173369" style="position:absolute;width:5981;height:91;left:12633;top:0;" coordsize="598170,9144" path="m0,0l598170,0l598170,9144l0,9144l0,0">
                        <v:stroke weight="0pt" endcap="flat" joinstyle="miter" miterlimit="10" on="false" color="#000000" opacity="0"/>
                        <v:fill on="true" color="#000000"/>
                      </v:shape>
                      <v:shape id="Shape 173370" style="position:absolute;width:5981;height:91;left:12633;top:175;" coordsize="598170,9144" path="m0,0l598170,0l598170,9144l0,9144l0,0">
                        <v:stroke weight="0pt" endcap="flat" joinstyle="miter" miterlimit="10" on="false" color="#000000" opacity="0"/>
                        <v:fill on="true" color="#000000"/>
                      </v:shape>
                      <v:shape id="Shape 173371" style="position:absolute;width:495;height:91;left:18615;top:0;" coordsize="49530,9144" path="m0,0l49530,0l49530,9144l0,9144l0,0">
                        <v:stroke weight="0pt" endcap="flat" joinstyle="miter" miterlimit="10" on="false" color="#000000" opacity="0"/>
                        <v:fill on="true" color="#000000"/>
                      </v:shape>
                      <v:shape id="Shape 173372" style="position:absolute;width:495;height:91;left:18615;top:175;" coordsize="49530,9144" path="m0,0l49530,0l49530,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 </w:t>
            </w:r>
            <w:r>
              <w:rPr>
                <w:rFonts w:ascii="Arial" w:eastAsia="Arial" w:hAnsi="Arial" w:cs="Arial"/>
                <w:sz w:val="19"/>
              </w:rPr>
              <w:tab/>
              <w:t>10% level</w:t>
            </w:r>
          </w:p>
        </w:tc>
        <w:tc>
          <w:tcPr>
            <w:tcW w:w="698" w:type="dxa"/>
            <w:tcBorders>
              <w:top w:val="nil"/>
              <w:left w:val="nil"/>
              <w:bottom w:val="nil"/>
              <w:right w:val="nil"/>
            </w:tcBorders>
            <w:vAlign w:val="bottom"/>
          </w:tcPr>
          <w:p w14:paraId="30FC91B2" w14:textId="77777777" w:rsidR="00987387" w:rsidRDefault="00D205D0">
            <w:pPr>
              <w:spacing w:after="0"/>
              <w:ind w:left="-483"/>
            </w:pPr>
            <w:r>
              <w:rPr>
                <w:noProof/>
              </w:rPr>
              <mc:AlternateContent>
                <mc:Choice Requires="wpg">
                  <w:drawing>
                    <wp:inline distT="0" distB="0" distL="0" distR="0" wp14:anchorId="257EB5A9" wp14:editId="090BCFAB">
                      <wp:extent cx="712470" cy="25908"/>
                      <wp:effectExtent l="0" t="0" r="0" b="0"/>
                      <wp:docPr id="155514" name="Group 155514"/>
                      <wp:cNvGraphicFramePr/>
                      <a:graphic xmlns:a="http://schemas.openxmlformats.org/drawingml/2006/main">
                        <a:graphicData uri="http://schemas.microsoft.com/office/word/2010/wordprocessingGroup">
                          <wpg:wgp>
                            <wpg:cNvGrpSpPr/>
                            <wpg:grpSpPr>
                              <a:xfrm>
                                <a:off x="0" y="0"/>
                                <a:ext cx="712470" cy="25908"/>
                                <a:chOff x="0" y="0"/>
                                <a:chExt cx="712470" cy="25908"/>
                              </a:xfrm>
                            </wpg:grpSpPr>
                            <wps:wsp>
                              <wps:cNvPr id="173373" name="Shape 173373"/>
                              <wps:cNvSpPr/>
                              <wps:spPr>
                                <a:xfrm>
                                  <a:off x="0"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74" name="Shape 173374"/>
                              <wps:cNvSpPr/>
                              <wps:spPr>
                                <a:xfrm>
                                  <a:off x="0"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75" name="Shape 173375"/>
                              <wps:cNvSpPr/>
                              <wps:spPr>
                                <a:xfrm>
                                  <a:off x="66294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76" name="Shape 173376"/>
                              <wps:cNvSpPr/>
                              <wps:spPr>
                                <a:xfrm>
                                  <a:off x="66294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5514" style="width:56.1pt;height:2.03998pt;mso-position-horizontal-relative:char;mso-position-vertical-relative:line" coordsize="7124,259">
                      <v:shape id="Shape 173377" style="position:absolute;width:6629;height:91;left:0;top:0;" coordsize="662940,9144" path="m0,0l662940,0l662940,9144l0,9144l0,0">
                        <v:stroke weight="0pt" endcap="flat" joinstyle="miter" miterlimit="10" on="false" color="#000000" opacity="0"/>
                        <v:fill on="true" color="#000000"/>
                      </v:shape>
                      <v:shape id="Shape 173378" style="position:absolute;width:6629;height:91;left:0;top:175;" coordsize="662940,9144" path="m0,0l662940,0l662940,9144l0,9144l0,0">
                        <v:stroke weight="0pt" endcap="flat" joinstyle="miter" miterlimit="10" on="false" color="#000000" opacity="0"/>
                        <v:fill on="true" color="#000000"/>
                      </v:shape>
                      <v:shape id="Shape 173379" style="position:absolute;width:495;height:91;left:6629;top:0;" coordsize="49530,9144" path="m0,0l49530,0l49530,9144l0,9144l0,0">
                        <v:stroke weight="0pt" endcap="flat" joinstyle="miter" miterlimit="10" on="false" color="#000000" opacity="0"/>
                        <v:fill on="true" color="#000000"/>
                      </v:shape>
                      <v:shape id="Shape 173380" style="position:absolute;width:495;height:91;left:6629;top:175;" coordsize="49530,9144" path="m0,0l49530,0l49530,9144l0,9144l0,0">
                        <v:stroke weight="0pt" endcap="flat" joinstyle="miter" miterlimit="10" on="false" color="#000000" opacity="0"/>
                        <v:fill on="true" color="#000000"/>
                      </v:shape>
                    </v:group>
                  </w:pict>
                </mc:Fallback>
              </mc:AlternateContent>
            </w:r>
          </w:p>
        </w:tc>
        <w:tc>
          <w:tcPr>
            <w:tcW w:w="1905" w:type="dxa"/>
            <w:tcBorders>
              <w:top w:val="nil"/>
              <w:left w:val="nil"/>
              <w:bottom w:val="nil"/>
              <w:right w:val="nil"/>
            </w:tcBorders>
          </w:tcPr>
          <w:p w14:paraId="646E3573" w14:textId="77777777" w:rsidR="00987387" w:rsidRDefault="00D205D0">
            <w:pPr>
              <w:tabs>
                <w:tab w:val="center" w:pos="1445"/>
              </w:tabs>
              <w:spacing w:after="0"/>
            </w:pPr>
            <w:r>
              <w:rPr>
                <w:noProof/>
              </w:rPr>
              <mc:AlternateContent>
                <mc:Choice Requires="wpg">
                  <w:drawing>
                    <wp:anchor distT="0" distB="0" distL="114300" distR="114300" simplePos="0" relativeHeight="251709440" behindDoc="1" locked="0" layoutInCell="1" allowOverlap="1" wp14:anchorId="252A85BD" wp14:editId="6B595EBD">
                      <wp:simplePos x="0" y="0"/>
                      <wp:positionH relativeFrom="column">
                        <wp:posOffset>-37586</wp:posOffset>
                      </wp:positionH>
                      <wp:positionV relativeFrom="paragraph">
                        <wp:posOffset>144870</wp:posOffset>
                      </wp:positionV>
                      <wp:extent cx="1247394" cy="25908"/>
                      <wp:effectExtent l="0" t="0" r="0" b="0"/>
                      <wp:wrapNone/>
                      <wp:docPr id="155523" name="Group 155523"/>
                      <wp:cNvGraphicFramePr/>
                      <a:graphic xmlns:a="http://schemas.openxmlformats.org/drawingml/2006/main">
                        <a:graphicData uri="http://schemas.microsoft.com/office/word/2010/wordprocessingGroup">
                          <wpg:wgp>
                            <wpg:cNvGrpSpPr/>
                            <wpg:grpSpPr>
                              <a:xfrm>
                                <a:off x="0" y="0"/>
                                <a:ext cx="1247394" cy="25908"/>
                                <a:chOff x="0" y="0"/>
                                <a:chExt cx="1247394" cy="25908"/>
                              </a:xfrm>
                            </wpg:grpSpPr>
                            <wps:wsp>
                              <wps:cNvPr id="173381" name="Shape 173381"/>
                              <wps:cNvSpPr/>
                              <wps:spPr>
                                <a:xfrm>
                                  <a:off x="0"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82" name="Shape 173382"/>
                              <wps:cNvSpPr/>
                              <wps:spPr>
                                <a:xfrm>
                                  <a:off x="0"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83" name="Shape 173383"/>
                              <wps:cNvSpPr/>
                              <wps:spPr>
                                <a:xfrm>
                                  <a:off x="664464"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84" name="Shape 173384"/>
                              <wps:cNvSpPr/>
                              <wps:spPr>
                                <a:xfrm>
                                  <a:off x="664464"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85" name="Shape 173385"/>
                              <wps:cNvSpPr/>
                              <wps:spPr>
                                <a:xfrm>
                                  <a:off x="713994"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86" name="Shape 173386"/>
                              <wps:cNvSpPr/>
                              <wps:spPr>
                                <a:xfrm>
                                  <a:off x="713994"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523" style="width:98.22pt;height:2.03998pt;position:absolute;z-index:-2147483580;mso-position-horizontal-relative:text;mso-position-horizontal:absolute;margin-left:-2.95959pt;mso-position-vertical-relative:text;margin-top:11.4071pt;" coordsize="12473,259">
                      <v:shape id="Shape 173387" style="position:absolute;width:6644;height:91;left:0;top:0;" coordsize="664464,9144" path="m0,0l664464,0l664464,9144l0,9144l0,0">
                        <v:stroke weight="0pt" endcap="flat" joinstyle="miter" miterlimit="10" on="false" color="#000000" opacity="0"/>
                        <v:fill on="true" color="#000000"/>
                      </v:shape>
                      <v:shape id="Shape 173388" style="position:absolute;width:6644;height:91;left:0;top:175;" coordsize="664464,9144" path="m0,0l664464,0l664464,9144l0,9144l0,0">
                        <v:stroke weight="0pt" endcap="flat" joinstyle="miter" miterlimit="10" on="false" color="#000000" opacity="0"/>
                        <v:fill on="true" color="#000000"/>
                      </v:shape>
                      <v:shape id="Shape 173389" style="position:absolute;width:495;height:91;left:6644;top:0;" coordsize="49530,9144" path="m0,0l49530,0l49530,9144l0,9144l0,0">
                        <v:stroke weight="0pt" endcap="flat" joinstyle="miter" miterlimit="10" on="false" color="#000000" opacity="0"/>
                        <v:fill on="true" color="#000000"/>
                      </v:shape>
                      <v:shape id="Shape 173390" style="position:absolute;width:495;height:91;left:6644;top:175;" coordsize="49530,9144" path="m0,0l49530,0l49530,9144l0,9144l0,0">
                        <v:stroke weight="0pt" endcap="flat" joinstyle="miter" miterlimit="10" on="false" color="#000000" opacity="0"/>
                        <v:fill on="true" color="#000000"/>
                      </v:shape>
                      <v:shape id="Shape 173391" style="position:absolute;width:5334;height:91;left:7139;top:0;" coordsize="533400,9144" path="m0,0l533400,0l533400,9144l0,9144l0,0">
                        <v:stroke weight="0pt" endcap="flat" joinstyle="miter" miterlimit="10" on="false" color="#000000" opacity="0"/>
                        <v:fill on="true" color="#000000"/>
                      </v:shape>
                      <v:shape id="Shape 173392" style="position:absolute;width:5334;height:91;left:7139;top:175;" coordsize="533400,9144" path="m0,0l533400,0l533400,9144l0,9144l0,0">
                        <v:stroke weight="0pt" endcap="flat" joinstyle="miter" miterlimit="10" on="false" color="#000000" opacity="0"/>
                        <v:fill on="true" color="#000000"/>
                      </v:shape>
                    </v:group>
                  </w:pict>
                </mc:Fallback>
              </mc:AlternateContent>
            </w:r>
            <w:r>
              <w:rPr>
                <w:rFonts w:ascii="Arial" w:eastAsia="Arial" w:hAnsi="Arial" w:cs="Arial"/>
                <w:sz w:val="19"/>
              </w:rPr>
              <w:t>-3.324976</w:t>
            </w:r>
            <w:r>
              <w:rPr>
                <w:rFonts w:ascii="Arial" w:eastAsia="Arial" w:hAnsi="Arial" w:cs="Arial"/>
                <w:sz w:val="19"/>
              </w:rPr>
              <w:tab/>
              <w:t xml:space="preserve"> </w:t>
            </w:r>
          </w:p>
        </w:tc>
      </w:tr>
    </w:tbl>
    <w:p w14:paraId="31C6FB51" w14:textId="77777777" w:rsidR="00987387" w:rsidRDefault="00D205D0">
      <w:pPr>
        <w:spacing w:after="4" w:line="248" w:lineRule="auto"/>
        <w:ind w:left="683" w:hanging="10"/>
      </w:pPr>
      <w:r>
        <w:rPr>
          <w:rFonts w:ascii="Arial" w:eastAsia="Arial" w:hAnsi="Arial" w:cs="Arial"/>
          <w:sz w:val="19"/>
        </w:rPr>
        <w:t xml:space="preserve">*MacKinnon (1996) one-sided p-values. </w:t>
      </w:r>
    </w:p>
    <w:p w14:paraId="39A42A78" w14:textId="77777777" w:rsidR="00987387" w:rsidRDefault="00D205D0">
      <w:pPr>
        <w:spacing w:after="4" w:line="248" w:lineRule="auto"/>
        <w:ind w:left="683" w:hanging="10"/>
      </w:pPr>
      <w:r>
        <w:rPr>
          <w:rFonts w:ascii="Arial" w:eastAsia="Arial" w:hAnsi="Arial" w:cs="Arial"/>
          <w:sz w:val="19"/>
        </w:rPr>
        <w:t xml:space="preserve">Warning: Probabilities and critical values calculated for 20 observations                  and may not be accurate for a sample size of 15 </w:t>
      </w:r>
    </w:p>
    <w:p w14:paraId="69FE017A" w14:textId="77777777" w:rsidR="00987387" w:rsidRDefault="00D205D0">
      <w:pPr>
        <w:spacing w:after="0"/>
        <w:ind w:left="1613"/>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tbl>
      <w:tblPr>
        <w:tblStyle w:val="TableGrid"/>
        <w:tblW w:w="6109" w:type="dxa"/>
        <w:tblInd w:w="644" w:type="dxa"/>
        <w:tblCellMar>
          <w:top w:w="0" w:type="dxa"/>
          <w:left w:w="0" w:type="dxa"/>
          <w:bottom w:w="0" w:type="dxa"/>
          <w:right w:w="0" w:type="dxa"/>
        </w:tblCellMar>
        <w:tblLook w:val="04A0" w:firstRow="1" w:lastRow="0" w:firstColumn="1" w:lastColumn="0" w:noHBand="0" w:noVBand="1"/>
      </w:tblPr>
      <w:tblGrid>
        <w:gridCol w:w="2028"/>
        <w:gridCol w:w="3203"/>
        <w:gridCol w:w="878"/>
      </w:tblGrid>
      <w:tr w:rsidR="00987387" w14:paraId="28979D5C" w14:textId="77777777">
        <w:trPr>
          <w:trHeight w:val="290"/>
        </w:trPr>
        <w:tc>
          <w:tcPr>
            <w:tcW w:w="5232" w:type="dxa"/>
            <w:gridSpan w:val="2"/>
            <w:tcBorders>
              <w:top w:val="double" w:sz="6" w:space="0" w:color="000000"/>
              <w:left w:val="nil"/>
              <w:bottom w:val="nil"/>
              <w:right w:val="nil"/>
            </w:tcBorders>
          </w:tcPr>
          <w:p w14:paraId="508B94E3" w14:textId="77777777" w:rsidR="00987387" w:rsidRDefault="00D205D0">
            <w:pPr>
              <w:spacing w:after="0"/>
              <w:ind w:left="42"/>
            </w:pPr>
            <w:r>
              <w:rPr>
                <w:rFonts w:ascii="Arial" w:eastAsia="Arial" w:hAnsi="Arial" w:cs="Arial"/>
                <w:sz w:val="19"/>
              </w:rPr>
              <w:t xml:space="preserve">Residual variance (no correction) </w:t>
            </w:r>
          </w:p>
        </w:tc>
        <w:tc>
          <w:tcPr>
            <w:tcW w:w="878" w:type="dxa"/>
            <w:tcBorders>
              <w:top w:val="double" w:sz="6" w:space="0" w:color="000000"/>
              <w:left w:val="nil"/>
              <w:bottom w:val="nil"/>
              <w:right w:val="nil"/>
            </w:tcBorders>
          </w:tcPr>
          <w:p w14:paraId="15DBB411" w14:textId="77777777" w:rsidR="00987387" w:rsidRDefault="00D205D0">
            <w:pPr>
              <w:spacing w:after="0"/>
              <w:jc w:val="both"/>
            </w:pPr>
            <w:r>
              <w:rPr>
                <w:rFonts w:ascii="Arial" w:eastAsia="Arial" w:hAnsi="Arial" w:cs="Arial"/>
                <w:sz w:val="19"/>
              </w:rPr>
              <w:t xml:space="preserve"> 357.8211</w:t>
            </w:r>
          </w:p>
        </w:tc>
      </w:tr>
      <w:tr w:rsidR="00987387" w14:paraId="3A9894D5" w14:textId="77777777">
        <w:trPr>
          <w:trHeight w:val="236"/>
        </w:trPr>
        <w:tc>
          <w:tcPr>
            <w:tcW w:w="5232" w:type="dxa"/>
            <w:gridSpan w:val="2"/>
            <w:tcBorders>
              <w:top w:val="nil"/>
              <w:left w:val="nil"/>
              <w:bottom w:val="single" w:sz="5" w:space="0" w:color="000000"/>
              <w:right w:val="nil"/>
            </w:tcBorders>
          </w:tcPr>
          <w:p w14:paraId="5B7C9A34" w14:textId="77777777" w:rsidR="00987387" w:rsidRDefault="00D205D0">
            <w:pPr>
              <w:spacing w:after="0"/>
              <w:ind w:left="42"/>
            </w:pPr>
            <w:r>
              <w:rPr>
                <w:rFonts w:ascii="Arial" w:eastAsia="Arial" w:hAnsi="Arial" w:cs="Arial"/>
                <w:sz w:val="19"/>
                <w:u w:val="single" w:color="000000"/>
              </w:rPr>
              <w:t xml:space="preserve">HAC corrected variance (Bartlett kernel) </w:t>
            </w:r>
          </w:p>
        </w:tc>
        <w:tc>
          <w:tcPr>
            <w:tcW w:w="878" w:type="dxa"/>
            <w:tcBorders>
              <w:top w:val="nil"/>
              <w:left w:val="nil"/>
              <w:bottom w:val="single" w:sz="5" w:space="0" w:color="000000"/>
              <w:right w:val="nil"/>
            </w:tcBorders>
          </w:tcPr>
          <w:p w14:paraId="5634972E" w14:textId="77777777" w:rsidR="00987387" w:rsidRDefault="00D205D0">
            <w:pPr>
              <w:spacing w:after="0"/>
              <w:jc w:val="both"/>
            </w:pPr>
            <w:r>
              <w:rPr>
                <w:rFonts w:ascii="Arial" w:eastAsia="Arial" w:hAnsi="Arial" w:cs="Arial"/>
                <w:sz w:val="19"/>
                <w:u w:val="single" w:color="000000"/>
              </w:rPr>
              <w:t xml:space="preserve"> 33.82221</w:t>
            </w:r>
          </w:p>
        </w:tc>
      </w:tr>
      <w:tr w:rsidR="00987387" w14:paraId="3DD104C7" w14:textId="77777777">
        <w:trPr>
          <w:trHeight w:val="1797"/>
        </w:trPr>
        <w:tc>
          <w:tcPr>
            <w:tcW w:w="5232" w:type="dxa"/>
            <w:gridSpan w:val="2"/>
            <w:tcBorders>
              <w:top w:val="single" w:sz="5" w:space="0" w:color="000000"/>
              <w:left w:val="nil"/>
              <w:bottom w:val="double" w:sz="5" w:space="0" w:color="000000"/>
              <w:right w:val="nil"/>
            </w:tcBorders>
          </w:tcPr>
          <w:p w14:paraId="0A92700C" w14:textId="77777777" w:rsidR="00987387" w:rsidRDefault="00D205D0">
            <w:pPr>
              <w:spacing w:after="2" w:line="238" w:lineRule="auto"/>
              <w:ind w:left="968" w:right="551"/>
              <w:jc w:val="right"/>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p w14:paraId="2EE12678" w14:textId="77777777" w:rsidR="00987387" w:rsidRDefault="00D205D0">
            <w:pPr>
              <w:spacing w:after="0"/>
              <w:ind w:left="42"/>
            </w:pPr>
            <w:r>
              <w:rPr>
                <w:rFonts w:ascii="Arial" w:eastAsia="Arial" w:hAnsi="Arial" w:cs="Arial"/>
                <w:sz w:val="19"/>
              </w:rPr>
              <w:t xml:space="preserve">Phillips-Perron Test Equation </w:t>
            </w:r>
          </w:p>
          <w:p w14:paraId="0E8DA695" w14:textId="77777777" w:rsidR="00987387" w:rsidRDefault="00D205D0">
            <w:pPr>
              <w:spacing w:after="2" w:line="238" w:lineRule="auto"/>
              <w:ind w:left="42" w:right="2095"/>
            </w:pPr>
            <w:r>
              <w:rPr>
                <w:rFonts w:ascii="Arial" w:eastAsia="Arial" w:hAnsi="Arial" w:cs="Arial"/>
                <w:sz w:val="19"/>
              </w:rPr>
              <w:t xml:space="preserve">Dependent Variable: D(X3,3) Method: Least Squares </w:t>
            </w:r>
          </w:p>
          <w:p w14:paraId="6B3C6590" w14:textId="77777777" w:rsidR="00987387" w:rsidRDefault="00D205D0">
            <w:pPr>
              <w:spacing w:after="0"/>
              <w:ind w:left="42"/>
            </w:pPr>
            <w:r>
              <w:rPr>
                <w:rFonts w:ascii="Arial" w:eastAsia="Arial" w:hAnsi="Arial" w:cs="Arial"/>
                <w:sz w:val="19"/>
              </w:rPr>
              <w:t xml:space="preserve">Date: 11/03/07   Time: 14:44 </w:t>
            </w:r>
          </w:p>
          <w:p w14:paraId="07113170" w14:textId="77777777" w:rsidR="00987387" w:rsidRDefault="00D205D0">
            <w:pPr>
              <w:spacing w:after="0"/>
              <w:ind w:left="42"/>
            </w:pPr>
            <w:r>
              <w:rPr>
                <w:rFonts w:ascii="Arial" w:eastAsia="Arial" w:hAnsi="Arial" w:cs="Arial"/>
                <w:sz w:val="19"/>
              </w:rPr>
              <w:t>Sample(adjusted): 1991 2005</w:t>
            </w:r>
          </w:p>
          <w:p w14:paraId="39A24D5C" w14:textId="77777777" w:rsidR="00987387" w:rsidRDefault="00D205D0">
            <w:pPr>
              <w:spacing w:after="0"/>
              <w:ind w:left="42"/>
            </w:pPr>
            <w:r>
              <w:rPr>
                <w:rFonts w:ascii="Arial" w:eastAsia="Arial" w:hAnsi="Arial" w:cs="Arial"/>
                <w:sz w:val="19"/>
              </w:rPr>
              <w:t xml:space="preserve">Included observations: 15 after adjusting endpoints </w:t>
            </w:r>
          </w:p>
        </w:tc>
        <w:tc>
          <w:tcPr>
            <w:tcW w:w="878" w:type="dxa"/>
            <w:tcBorders>
              <w:top w:val="single" w:sz="5" w:space="0" w:color="000000"/>
              <w:left w:val="nil"/>
              <w:bottom w:val="double" w:sz="5" w:space="0" w:color="000000"/>
              <w:right w:val="nil"/>
            </w:tcBorders>
          </w:tcPr>
          <w:p w14:paraId="227E9AB1" w14:textId="77777777" w:rsidR="00987387" w:rsidRDefault="00D205D0">
            <w:pPr>
              <w:spacing w:after="0"/>
              <w:ind w:left="11"/>
              <w:jc w:val="center"/>
            </w:pPr>
            <w:r>
              <w:rPr>
                <w:rFonts w:ascii="Arial" w:eastAsia="Arial" w:hAnsi="Arial" w:cs="Arial"/>
                <w:sz w:val="19"/>
              </w:rPr>
              <w:t xml:space="preserve"> </w:t>
            </w:r>
          </w:p>
          <w:p w14:paraId="6E012ABA" w14:textId="77777777" w:rsidR="00987387" w:rsidRDefault="00D205D0">
            <w:pPr>
              <w:spacing w:after="0"/>
              <w:ind w:left="11"/>
              <w:jc w:val="center"/>
            </w:pPr>
            <w:r>
              <w:rPr>
                <w:rFonts w:ascii="Arial" w:eastAsia="Arial" w:hAnsi="Arial" w:cs="Arial"/>
                <w:sz w:val="19"/>
              </w:rPr>
              <w:t xml:space="preserve"> </w:t>
            </w:r>
          </w:p>
        </w:tc>
      </w:tr>
      <w:tr w:rsidR="00987387" w14:paraId="6341F78B" w14:textId="77777777">
        <w:trPr>
          <w:trHeight w:val="296"/>
        </w:trPr>
        <w:tc>
          <w:tcPr>
            <w:tcW w:w="2028" w:type="dxa"/>
            <w:tcBorders>
              <w:top w:val="double" w:sz="5" w:space="0" w:color="000000"/>
              <w:left w:val="nil"/>
              <w:bottom w:val="double" w:sz="5" w:space="0" w:color="000000"/>
              <w:right w:val="nil"/>
            </w:tcBorders>
          </w:tcPr>
          <w:p w14:paraId="16B10CA7" w14:textId="77777777" w:rsidR="00987387" w:rsidRDefault="00D205D0">
            <w:pPr>
              <w:spacing w:after="0"/>
              <w:ind w:right="91"/>
              <w:jc w:val="center"/>
            </w:pPr>
            <w:r>
              <w:rPr>
                <w:rFonts w:ascii="Arial" w:eastAsia="Arial" w:hAnsi="Arial" w:cs="Arial"/>
                <w:sz w:val="19"/>
              </w:rPr>
              <w:t xml:space="preserve">Variable </w:t>
            </w:r>
          </w:p>
        </w:tc>
        <w:tc>
          <w:tcPr>
            <w:tcW w:w="3203" w:type="dxa"/>
            <w:tcBorders>
              <w:top w:val="double" w:sz="5" w:space="0" w:color="000000"/>
              <w:left w:val="nil"/>
              <w:bottom w:val="double" w:sz="5" w:space="0" w:color="000000"/>
              <w:right w:val="nil"/>
            </w:tcBorders>
          </w:tcPr>
          <w:p w14:paraId="213F2BA6" w14:textId="77777777" w:rsidR="00987387" w:rsidRDefault="00D205D0">
            <w:pPr>
              <w:tabs>
                <w:tab w:val="center" w:pos="1608"/>
                <w:tab w:val="right" w:pos="3203"/>
              </w:tabs>
              <w:spacing w:after="0"/>
            </w:pPr>
            <w:r>
              <w:rPr>
                <w:rFonts w:ascii="Arial" w:eastAsia="Arial" w:hAnsi="Arial" w:cs="Arial"/>
                <w:sz w:val="19"/>
              </w:rPr>
              <w:t>Coefficient</w:t>
            </w:r>
            <w:r>
              <w:rPr>
                <w:rFonts w:ascii="Arial" w:eastAsia="Arial" w:hAnsi="Arial" w:cs="Arial"/>
                <w:sz w:val="19"/>
              </w:rPr>
              <w:tab/>
              <w:t>Std. Error</w:t>
            </w:r>
            <w:r>
              <w:rPr>
                <w:rFonts w:ascii="Arial" w:eastAsia="Arial" w:hAnsi="Arial" w:cs="Arial"/>
                <w:sz w:val="19"/>
              </w:rPr>
              <w:tab/>
              <w:t>t-Statistic</w:t>
            </w:r>
          </w:p>
        </w:tc>
        <w:tc>
          <w:tcPr>
            <w:tcW w:w="878" w:type="dxa"/>
            <w:tcBorders>
              <w:top w:val="double" w:sz="5" w:space="0" w:color="000000"/>
              <w:left w:val="nil"/>
              <w:bottom w:val="double" w:sz="5" w:space="0" w:color="000000"/>
              <w:right w:val="nil"/>
            </w:tcBorders>
          </w:tcPr>
          <w:p w14:paraId="0F7A5600" w14:textId="77777777" w:rsidR="00987387" w:rsidRDefault="00D205D0">
            <w:pPr>
              <w:spacing w:after="0"/>
              <w:ind w:right="29"/>
              <w:jc w:val="right"/>
            </w:pPr>
            <w:r>
              <w:rPr>
                <w:rFonts w:ascii="Arial" w:eastAsia="Arial" w:hAnsi="Arial" w:cs="Arial"/>
                <w:sz w:val="19"/>
              </w:rPr>
              <w:t xml:space="preserve">Prob. </w:t>
            </w:r>
          </w:p>
        </w:tc>
      </w:tr>
      <w:tr w:rsidR="00987387" w14:paraId="267C6DEE" w14:textId="77777777">
        <w:trPr>
          <w:trHeight w:val="291"/>
        </w:trPr>
        <w:tc>
          <w:tcPr>
            <w:tcW w:w="2028" w:type="dxa"/>
            <w:tcBorders>
              <w:top w:val="double" w:sz="5" w:space="0" w:color="000000"/>
              <w:left w:val="nil"/>
              <w:bottom w:val="nil"/>
              <w:right w:val="nil"/>
            </w:tcBorders>
          </w:tcPr>
          <w:p w14:paraId="74C27C84" w14:textId="77777777" w:rsidR="00987387" w:rsidRDefault="00D205D0">
            <w:pPr>
              <w:spacing w:after="0"/>
              <w:ind w:right="90"/>
              <w:jc w:val="center"/>
            </w:pPr>
            <w:r>
              <w:rPr>
                <w:rFonts w:ascii="Arial" w:eastAsia="Arial" w:hAnsi="Arial" w:cs="Arial"/>
                <w:sz w:val="19"/>
              </w:rPr>
              <w:t xml:space="preserve">D(X3(-1),2) </w:t>
            </w:r>
          </w:p>
        </w:tc>
        <w:tc>
          <w:tcPr>
            <w:tcW w:w="3203" w:type="dxa"/>
            <w:tcBorders>
              <w:top w:val="double" w:sz="5" w:space="0" w:color="000000"/>
              <w:left w:val="nil"/>
              <w:bottom w:val="nil"/>
              <w:right w:val="nil"/>
            </w:tcBorders>
          </w:tcPr>
          <w:p w14:paraId="642FB8CE" w14:textId="77777777" w:rsidR="00987387" w:rsidRDefault="00D205D0">
            <w:pPr>
              <w:tabs>
                <w:tab w:val="center" w:pos="1618"/>
                <w:tab w:val="right" w:pos="3203"/>
              </w:tabs>
              <w:spacing w:after="0"/>
            </w:pPr>
            <w:r>
              <w:rPr>
                <w:rFonts w:ascii="Arial" w:eastAsia="Arial" w:hAnsi="Arial" w:cs="Arial"/>
                <w:sz w:val="19"/>
              </w:rPr>
              <w:t>-1.712172</w:t>
            </w:r>
            <w:r>
              <w:rPr>
                <w:rFonts w:ascii="Arial" w:eastAsia="Arial" w:hAnsi="Arial" w:cs="Arial"/>
                <w:sz w:val="19"/>
              </w:rPr>
              <w:tab/>
              <w:t>0.202868</w:t>
            </w:r>
            <w:r>
              <w:rPr>
                <w:rFonts w:ascii="Arial" w:eastAsia="Arial" w:hAnsi="Arial" w:cs="Arial"/>
                <w:sz w:val="19"/>
              </w:rPr>
              <w:tab/>
              <w:t>-8.439851</w:t>
            </w:r>
          </w:p>
        </w:tc>
        <w:tc>
          <w:tcPr>
            <w:tcW w:w="878" w:type="dxa"/>
            <w:tcBorders>
              <w:top w:val="double" w:sz="5" w:space="0" w:color="000000"/>
              <w:left w:val="nil"/>
              <w:bottom w:val="nil"/>
              <w:right w:val="nil"/>
            </w:tcBorders>
          </w:tcPr>
          <w:p w14:paraId="15D1A38F" w14:textId="77777777" w:rsidR="00987387" w:rsidRDefault="00D205D0">
            <w:pPr>
              <w:spacing w:after="0"/>
              <w:ind w:right="29"/>
              <w:jc w:val="right"/>
            </w:pPr>
            <w:r>
              <w:rPr>
                <w:rFonts w:ascii="Arial" w:eastAsia="Arial" w:hAnsi="Arial" w:cs="Arial"/>
                <w:sz w:val="19"/>
              </w:rPr>
              <w:t>0.0000</w:t>
            </w:r>
          </w:p>
        </w:tc>
      </w:tr>
      <w:tr w:rsidR="00987387" w14:paraId="7DDDCD96" w14:textId="77777777">
        <w:trPr>
          <w:trHeight w:val="217"/>
        </w:trPr>
        <w:tc>
          <w:tcPr>
            <w:tcW w:w="2028" w:type="dxa"/>
            <w:tcBorders>
              <w:top w:val="nil"/>
              <w:left w:val="nil"/>
              <w:bottom w:val="nil"/>
              <w:right w:val="nil"/>
            </w:tcBorders>
          </w:tcPr>
          <w:p w14:paraId="0E921A28" w14:textId="77777777" w:rsidR="00987387" w:rsidRDefault="00D205D0">
            <w:pPr>
              <w:spacing w:after="0"/>
              <w:ind w:right="92"/>
              <w:jc w:val="center"/>
            </w:pPr>
            <w:r>
              <w:rPr>
                <w:rFonts w:ascii="Arial" w:eastAsia="Arial" w:hAnsi="Arial" w:cs="Arial"/>
                <w:sz w:val="19"/>
              </w:rPr>
              <w:t xml:space="preserve">C </w:t>
            </w:r>
          </w:p>
        </w:tc>
        <w:tc>
          <w:tcPr>
            <w:tcW w:w="3203" w:type="dxa"/>
            <w:tcBorders>
              <w:top w:val="nil"/>
              <w:left w:val="nil"/>
              <w:bottom w:val="nil"/>
              <w:right w:val="nil"/>
            </w:tcBorders>
          </w:tcPr>
          <w:p w14:paraId="16022A14" w14:textId="77777777" w:rsidR="00987387" w:rsidRDefault="00D205D0">
            <w:pPr>
              <w:tabs>
                <w:tab w:val="center" w:pos="1618"/>
                <w:tab w:val="right" w:pos="3203"/>
              </w:tabs>
              <w:spacing w:after="0"/>
            </w:pPr>
            <w:r>
              <w:rPr>
                <w:rFonts w:ascii="Arial" w:eastAsia="Arial" w:hAnsi="Arial" w:cs="Arial"/>
                <w:sz w:val="19"/>
              </w:rPr>
              <w:t>-0.677602</w:t>
            </w:r>
            <w:r>
              <w:rPr>
                <w:rFonts w:ascii="Arial" w:eastAsia="Arial" w:hAnsi="Arial" w:cs="Arial"/>
                <w:sz w:val="19"/>
              </w:rPr>
              <w:tab/>
              <w:t>13.76829</w:t>
            </w:r>
            <w:r>
              <w:rPr>
                <w:rFonts w:ascii="Arial" w:eastAsia="Arial" w:hAnsi="Arial" w:cs="Arial"/>
                <w:sz w:val="19"/>
              </w:rPr>
              <w:tab/>
              <w:t>-0.049215</w:t>
            </w:r>
          </w:p>
        </w:tc>
        <w:tc>
          <w:tcPr>
            <w:tcW w:w="878" w:type="dxa"/>
            <w:tcBorders>
              <w:top w:val="nil"/>
              <w:left w:val="nil"/>
              <w:bottom w:val="nil"/>
              <w:right w:val="nil"/>
            </w:tcBorders>
          </w:tcPr>
          <w:p w14:paraId="6C1507EC" w14:textId="77777777" w:rsidR="00987387" w:rsidRDefault="00D205D0">
            <w:pPr>
              <w:spacing w:after="0"/>
              <w:ind w:right="30"/>
              <w:jc w:val="right"/>
            </w:pPr>
            <w:r>
              <w:rPr>
                <w:rFonts w:ascii="Arial" w:eastAsia="Arial" w:hAnsi="Arial" w:cs="Arial"/>
                <w:sz w:val="19"/>
              </w:rPr>
              <w:t>0.9616</w:t>
            </w:r>
          </w:p>
        </w:tc>
      </w:tr>
      <w:tr w:rsidR="00987387" w14:paraId="42C40340" w14:textId="77777777">
        <w:trPr>
          <w:trHeight w:val="221"/>
        </w:trPr>
        <w:tc>
          <w:tcPr>
            <w:tcW w:w="2028" w:type="dxa"/>
            <w:tcBorders>
              <w:top w:val="nil"/>
              <w:left w:val="nil"/>
              <w:bottom w:val="double" w:sz="6" w:space="0" w:color="000000"/>
              <w:right w:val="nil"/>
            </w:tcBorders>
          </w:tcPr>
          <w:p w14:paraId="4124E037" w14:textId="77777777" w:rsidR="00987387" w:rsidRDefault="00D205D0">
            <w:pPr>
              <w:spacing w:after="0"/>
              <w:ind w:right="91"/>
              <w:jc w:val="center"/>
            </w:pPr>
            <w:r>
              <w:rPr>
                <w:rFonts w:ascii="Arial" w:eastAsia="Arial" w:hAnsi="Arial" w:cs="Arial"/>
                <w:sz w:val="19"/>
              </w:rPr>
              <w:t xml:space="preserve">@TREND(1988) </w:t>
            </w:r>
          </w:p>
        </w:tc>
        <w:tc>
          <w:tcPr>
            <w:tcW w:w="3203" w:type="dxa"/>
            <w:tcBorders>
              <w:top w:val="nil"/>
              <w:left w:val="nil"/>
              <w:bottom w:val="double" w:sz="6" w:space="0" w:color="000000"/>
              <w:right w:val="nil"/>
            </w:tcBorders>
          </w:tcPr>
          <w:p w14:paraId="3EBA6709" w14:textId="77777777" w:rsidR="00987387" w:rsidRDefault="00D205D0">
            <w:pPr>
              <w:tabs>
                <w:tab w:val="center" w:pos="1619"/>
                <w:tab w:val="right" w:pos="3203"/>
              </w:tabs>
              <w:spacing w:after="0"/>
            </w:pPr>
            <w:r>
              <w:rPr>
                <w:rFonts w:ascii="Arial" w:eastAsia="Arial" w:hAnsi="Arial" w:cs="Arial"/>
                <w:sz w:val="19"/>
              </w:rPr>
              <w:t>0.078073</w:t>
            </w:r>
            <w:r>
              <w:rPr>
                <w:rFonts w:ascii="Arial" w:eastAsia="Arial" w:hAnsi="Arial" w:cs="Arial"/>
                <w:sz w:val="19"/>
              </w:rPr>
              <w:tab/>
              <w:t>1.263918</w:t>
            </w:r>
            <w:r>
              <w:rPr>
                <w:rFonts w:ascii="Arial" w:eastAsia="Arial" w:hAnsi="Arial" w:cs="Arial"/>
                <w:sz w:val="19"/>
              </w:rPr>
              <w:tab/>
              <w:t>0.061771</w:t>
            </w:r>
          </w:p>
        </w:tc>
        <w:tc>
          <w:tcPr>
            <w:tcW w:w="878" w:type="dxa"/>
            <w:tcBorders>
              <w:top w:val="nil"/>
              <w:left w:val="nil"/>
              <w:bottom w:val="double" w:sz="6" w:space="0" w:color="000000"/>
              <w:right w:val="nil"/>
            </w:tcBorders>
          </w:tcPr>
          <w:p w14:paraId="100FA1EF" w14:textId="77777777" w:rsidR="00987387" w:rsidRDefault="00D205D0">
            <w:pPr>
              <w:spacing w:after="0"/>
              <w:ind w:right="29"/>
              <w:jc w:val="right"/>
            </w:pPr>
            <w:r>
              <w:rPr>
                <w:rFonts w:ascii="Arial" w:eastAsia="Arial" w:hAnsi="Arial" w:cs="Arial"/>
                <w:sz w:val="19"/>
              </w:rPr>
              <w:t>0.9518</w:t>
            </w:r>
          </w:p>
        </w:tc>
      </w:tr>
      <w:tr w:rsidR="00987387" w14:paraId="33581907" w14:textId="77777777">
        <w:trPr>
          <w:trHeight w:val="292"/>
        </w:trPr>
        <w:tc>
          <w:tcPr>
            <w:tcW w:w="2028" w:type="dxa"/>
            <w:tcBorders>
              <w:top w:val="double" w:sz="6" w:space="0" w:color="000000"/>
              <w:left w:val="nil"/>
              <w:bottom w:val="nil"/>
              <w:right w:val="nil"/>
            </w:tcBorders>
          </w:tcPr>
          <w:p w14:paraId="74BD7547" w14:textId="77777777" w:rsidR="00987387" w:rsidRDefault="00D205D0">
            <w:pPr>
              <w:spacing w:after="0"/>
              <w:ind w:left="42"/>
            </w:pPr>
            <w:r>
              <w:rPr>
                <w:rFonts w:ascii="Arial" w:eastAsia="Arial" w:hAnsi="Arial" w:cs="Arial"/>
                <w:sz w:val="19"/>
              </w:rPr>
              <w:t xml:space="preserve">R-squared </w:t>
            </w:r>
          </w:p>
        </w:tc>
        <w:tc>
          <w:tcPr>
            <w:tcW w:w="3203" w:type="dxa"/>
            <w:tcBorders>
              <w:top w:val="double" w:sz="6" w:space="0" w:color="000000"/>
              <w:left w:val="nil"/>
              <w:bottom w:val="nil"/>
              <w:right w:val="nil"/>
            </w:tcBorders>
          </w:tcPr>
          <w:p w14:paraId="23492C7D" w14:textId="77777777" w:rsidR="00987387" w:rsidRDefault="00D205D0">
            <w:pPr>
              <w:spacing w:after="0"/>
              <w:ind w:left="104"/>
            </w:pPr>
            <w:r>
              <w:rPr>
                <w:rFonts w:ascii="Arial" w:eastAsia="Arial" w:hAnsi="Arial" w:cs="Arial"/>
                <w:sz w:val="19"/>
              </w:rPr>
              <w:t xml:space="preserve">0.855847    Mean dependent var </w:t>
            </w:r>
          </w:p>
        </w:tc>
        <w:tc>
          <w:tcPr>
            <w:tcW w:w="878" w:type="dxa"/>
            <w:tcBorders>
              <w:top w:val="double" w:sz="6" w:space="0" w:color="000000"/>
              <w:left w:val="nil"/>
              <w:bottom w:val="nil"/>
              <w:right w:val="nil"/>
            </w:tcBorders>
          </w:tcPr>
          <w:p w14:paraId="493C8F73" w14:textId="77777777" w:rsidR="00987387" w:rsidRDefault="00D205D0">
            <w:pPr>
              <w:spacing w:after="0"/>
              <w:ind w:left="64"/>
              <w:jc w:val="both"/>
            </w:pPr>
            <w:r>
              <w:rPr>
                <w:rFonts w:ascii="Arial" w:eastAsia="Arial" w:hAnsi="Arial" w:cs="Arial"/>
                <w:sz w:val="19"/>
              </w:rPr>
              <w:t>0.169333</w:t>
            </w:r>
          </w:p>
        </w:tc>
      </w:tr>
      <w:tr w:rsidR="00987387" w14:paraId="55032793" w14:textId="77777777">
        <w:trPr>
          <w:trHeight w:val="216"/>
        </w:trPr>
        <w:tc>
          <w:tcPr>
            <w:tcW w:w="2028" w:type="dxa"/>
            <w:tcBorders>
              <w:top w:val="nil"/>
              <w:left w:val="nil"/>
              <w:bottom w:val="nil"/>
              <w:right w:val="nil"/>
            </w:tcBorders>
          </w:tcPr>
          <w:p w14:paraId="55C4EABF" w14:textId="77777777" w:rsidR="00987387" w:rsidRDefault="00D205D0">
            <w:pPr>
              <w:spacing w:after="0"/>
              <w:ind w:left="42"/>
            </w:pPr>
            <w:r>
              <w:rPr>
                <w:rFonts w:ascii="Arial" w:eastAsia="Arial" w:hAnsi="Arial" w:cs="Arial"/>
                <w:sz w:val="19"/>
              </w:rPr>
              <w:t>Adjusted R-squared</w:t>
            </w:r>
          </w:p>
        </w:tc>
        <w:tc>
          <w:tcPr>
            <w:tcW w:w="3203" w:type="dxa"/>
            <w:tcBorders>
              <w:top w:val="nil"/>
              <w:left w:val="nil"/>
              <w:bottom w:val="nil"/>
              <w:right w:val="nil"/>
            </w:tcBorders>
          </w:tcPr>
          <w:p w14:paraId="7E6E8CFB" w14:textId="77777777" w:rsidR="00987387" w:rsidRDefault="00D205D0">
            <w:pPr>
              <w:spacing w:after="0"/>
              <w:ind w:left="104"/>
            </w:pPr>
            <w:r>
              <w:rPr>
                <w:rFonts w:ascii="Arial" w:eastAsia="Arial" w:hAnsi="Arial" w:cs="Arial"/>
                <w:sz w:val="19"/>
              </w:rPr>
              <w:t>0.831822   S.D. dependent var</w:t>
            </w:r>
          </w:p>
        </w:tc>
        <w:tc>
          <w:tcPr>
            <w:tcW w:w="878" w:type="dxa"/>
            <w:tcBorders>
              <w:top w:val="nil"/>
              <w:left w:val="nil"/>
              <w:bottom w:val="nil"/>
              <w:right w:val="nil"/>
            </w:tcBorders>
          </w:tcPr>
          <w:p w14:paraId="72237317" w14:textId="77777777" w:rsidR="00987387" w:rsidRDefault="00D205D0">
            <w:pPr>
              <w:spacing w:after="0"/>
              <w:ind w:left="63"/>
              <w:jc w:val="both"/>
            </w:pPr>
            <w:r>
              <w:rPr>
                <w:rFonts w:ascii="Arial" w:eastAsia="Arial" w:hAnsi="Arial" w:cs="Arial"/>
                <w:sz w:val="19"/>
              </w:rPr>
              <w:t>51.57073</w:t>
            </w:r>
          </w:p>
        </w:tc>
      </w:tr>
      <w:tr w:rsidR="00987387" w14:paraId="0206FCD5" w14:textId="77777777">
        <w:trPr>
          <w:trHeight w:val="216"/>
        </w:trPr>
        <w:tc>
          <w:tcPr>
            <w:tcW w:w="2028" w:type="dxa"/>
            <w:tcBorders>
              <w:top w:val="nil"/>
              <w:left w:val="nil"/>
              <w:bottom w:val="nil"/>
              <w:right w:val="nil"/>
            </w:tcBorders>
          </w:tcPr>
          <w:p w14:paraId="751213BB" w14:textId="77777777" w:rsidR="00987387" w:rsidRDefault="00D205D0">
            <w:pPr>
              <w:spacing w:after="0"/>
              <w:ind w:left="42"/>
            </w:pPr>
            <w:r>
              <w:rPr>
                <w:rFonts w:ascii="Arial" w:eastAsia="Arial" w:hAnsi="Arial" w:cs="Arial"/>
                <w:sz w:val="19"/>
              </w:rPr>
              <w:t xml:space="preserve">S.E. of regression </w:t>
            </w:r>
          </w:p>
        </w:tc>
        <w:tc>
          <w:tcPr>
            <w:tcW w:w="3203" w:type="dxa"/>
            <w:tcBorders>
              <w:top w:val="nil"/>
              <w:left w:val="nil"/>
              <w:bottom w:val="nil"/>
              <w:right w:val="nil"/>
            </w:tcBorders>
          </w:tcPr>
          <w:p w14:paraId="518BEB43" w14:textId="77777777" w:rsidR="00987387" w:rsidRDefault="00D205D0">
            <w:pPr>
              <w:spacing w:after="0"/>
              <w:ind w:left="105"/>
            </w:pPr>
            <w:r>
              <w:rPr>
                <w:rFonts w:ascii="Arial" w:eastAsia="Arial" w:hAnsi="Arial" w:cs="Arial"/>
                <w:sz w:val="19"/>
              </w:rPr>
              <w:t xml:space="preserve">21.14891    Akaike info criterion </w:t>
            </w:r>
          </w:p>
        </w:tc>
        <w:tc>
          <w:tcPr>
            <w:tcW w:w="878" w:type="dxa"/>
            <w:tcBorders>
              <w:top w:val="nil"/>
              <w:left w:val="nil"/>
              <w:bottom w:val="nil"/>
              <w:right w:val="nil"/>
            </w:tcBorders>
          </w:tcPr>
          <w:p w14:paraId="7FCD4CC4" w14:textId="77777777" w:rsidR="00987387" w:rsidRDefault="00D205D0">
            <w:pPr>
              <w:spacing w:after="0"/>
              <w:ind w:left="65"/>
              <w:jc w:val="both"/>
            </w:pPr>
            <w:r>
              <w:rPr>
                <w:rFonts w:ascii="Arial" w:eastAsia="Arial" w:hAnsi="Arial" w:cs="Arial"/>
                <w:sz w:val="19"/>
              </w:rPr>
              <w:t>9.117910</w:t>
            </w:r>
          </w:p>
        </w:tc>
      </w:tr>
      <w:tr w:rsidR="00987387" w14:paraId="00297B52" w14:textId="77777777">
        <w:trPr>
          <w:trHeight w:val="217"/>
        </w:trPr>
        <w:tc>
          <w:tcPr>
            <w:tcW w:w="2028" w:type="dxa"/>
            <w:tcBorders>
              <w:top w:val="nil"/>
              <w:left w:val="nil"/>
              <w:bottom w:val="nil"/>
              <w:right w:val="nil"/>
            </w:tcBorders>
          </w:tcPr>
          <w:p w14:paraId="611E3425" w14:textId="77777777" w:rsidR="00987387" w:rsidRDefault="00D205D0">
            <w:pPr>
              <w:spacing w:after="0"/>
              <w:ind w:left="42"/>
            </w:pPr>
            <w:r>
              <w:rPr>
                <w:rFonts w:ascii="Arial" w:eastAsia="Arial" w:hAnsi="Arial" w:cs="Arial"/>
                <w:sz w:val="19"/>
              </w:rPr>
              <w:t xml:space="preserve">Sum squared resid </w:t>
            </w:r>
          </w:p>
        </w:tc>
        <w:tc>
          <w:tcPr>
            <w:tcW w:w="3203" w:type="dxa"/>
            <w:tcBorders>
              <w:top w:val="nil"/>
              <w:left w:val="nil"/>
              <w:bottom w:val="nil"/>
              <w:right w:val="nil"/>
            </w:tcBorders>
          </w:tcPr>
          <w:p w14:paraId="5EC35532" w14:textId="77777777" w:rsidR="00987387" w:rsidRDefault="00D205D0">
            <w:pPr>
              <w:spacing w:after="0"/>
              <w:ind w:left="104"/>
            </w:pPr>
            <w:r>
              <w:rPr>
                <w:rFonts w:ascii="Arial" w:eastAsia="Arial" w:hAnsi="Arial" w:cs="Arial"/>
                <w:sz w:val="19"/>
              </w:rPr>
              <w:t xml:space="preserve">5367.316    Schwarz criterion </w:t>
            </w:r>
          </w:p>
        </w:tc>
        <w:tc>
          <w:tcPr>
            <w:tcW w:w="878" w:type="dxa"/>
            <w:tcBorders>
              <w:top w:val="nil"/>
              <w:left w:val="nil"/>
              <w:bottom w:val="nil"/>
              <w:right w:val="nil"/>
            </w:tcBorders>
          </w:tcPr>
          <w:p w14:paraId="06A84346" w14:textId="77777777" w:rsidR="00987387" w:rsidRDefault="00D205D0">
            <w:pPr>
              <w:spacing w:after="0"/>
              <w:ind w:left="64"/>
              <w:jc w:val="both"/>
            </w:pPr>
            <w:r>
              <w:rPr>
                <w:rFonts w:ascii="Arial" w:eastAsia="Arial" w:hAnsi="Arial" w:cs="Arial"/>
                <w:sz w:val="19"/>
              </w:rPr>
              <w:t>9.259520</w:t>
            </w:r>
          </w:p>
        </w:tc>
      </w:tr>
      <w:tr w:rsidR="00987387" w14:paraId="51852C48" w14:textId="77777777">
        <w:trPr>
          <w:trHeight w:val="216"/>
        </w:trPr>
        <w:tc>
          <w:tcPr>
            <w:tcW w:w="2028" w:type="dxa"/>
            <w:tcBorders>
              <w:top w:val="nil"/>
              <w:left w:val="nil"/>
              <w:bottom w:val="nil"/>
              <w:right w:val="nil"/>
            </w:tcBorders>
          </w:tcPr>
          <w:p w14:paraId="526CB6AE" w14:textId="77777777" w:rsidR="00987387" w:rsidRDefault="00D205D0">
            <w:pPr>
              <w:spacing w:after="0"/>
              <w:ind w:left="42"/>
            </w:pPr>
            <w:r>
              <w:rPr>
                <w:rFonts w:ascii="Arial" w:eastAsia="Arial" w:hAnsi="Arial" w:cs="Arial"/>
                <w:sz w:val="19"/>
              </w:rPr>
              <w:t xml:space="preserve">Log likelihood </w:t>
            </w:r>
          </w:p>
        </w:tc>
        <w:tc>
          <w:tcPr>
            <w:tcW w:w="3203" w:type="dxa"/>
            <w:tcBorders>
              <w:top w:val="nil"/>
              <w:left w:val="nil"/>
              <w:bottom w:val="nil"/>
              <w:right w:val="nil"/>
            </w:tcBorders>
          </w:tcPr>
          <w:p w14:paraId="2FA90C67" w14:textId="77777777" w:rsidR="00987387" w:rsidRDefault="00D205D0">
            <w:pPr>
              <w:spacing w:after="0"/>
              <w:ind w:left="41"/>
            </w:pPr>
            <w:r>
              <w:rPr>
                <w:rFonts w:ascii="Arial" w:eastAsia="Arial" w:hAnsi="Arial" w:cs="Arial"/>
                <w:sz w:val="19"/>
              </w:rPr>
              <w:t>-65.38433   F-statistic</w:t>
            </w:r>
          </w:p>
        </w:tc>
        <w:tc>
          <w:tcPr>
            <w:tcW w:w="878" w:type="dxa"/>
            <w:tcBorders>
              <w:top w:val="nil"/>
              <w:left w:val="nil"/>
              <w:bottom w:val="nil"/>
              <w:right w:val="nil"/>
            </w:tcBorders>
          </w:tcPr>
          <w:p w14:paraId="034D8F75" w14:textId="77777777" w:rsidR="00987387" w:rsidRDefault="00D205D0">
            <w:pPr>
              <w:spacing w:after="0"/>
              <w:ind w:left="64"/>
              <w:jc w:val="both"/>
            </w:pPr>
            <w:r>
              <w:rPr>
                <w:rFonts w:ascii="Arial" w:eastAsia="Arial" w:hAnsi="Arial" w:cs="Arial"/>
                <w:sz w:val="19"/>
              </w:rPr>
              <w:t>35.62255</w:t>
            </w:r>
          </w:p>
        </w:tc>
      </w:tr>
      <w:tr w:rsidR="00987387" w14:paraId="78A959C3" w14:textId="77777777">
        <w:trPr>
          <w:trHeight w:val="237"/>
        </w:trPr>
        <w:tc>
          <w:tcPr>
            <w:tcW w:w="2028" w:type="dxa"/>
            <w:tcBorders>
              <w:top w:val="nil"/>
              <w:left w:val="nil"/>
              <w:bottom w:val="single" w:sz="5" w:space="0" w:color="000000"/>
              <w:right w:val="nil"/>
            </w:tcBorders>
          </w:tcPr>
          <w:p w14:paraId="7D00A983" w14:textId="77777777" w:rsidR="00987387" w:rsidRDefault="00D205D0">
            <w:pPr>
              <w:spacing w:after="0"/>
              <w:ind w:left="42"/>
            </w:pPr>
            <w:r>
              <w:rPr>
                <w:rFonts w:ascii="Arial" w:eastAsia="Arial" w:hAnsi="Arial" w:cs="Arial"/>
                <w:sz w:val="19"/>
                <w:u w:val="single" w:color="000000"/>
              </w:rPr>
              <w:t xml:space="preserve">Durbin-Watson stat </w:t>
            </w:r>
          </w:p>
        </w:tc>
        <w:tc>
          <w:tcPr>
            <w:tcW w:w="3203" w:type="dxa"/>
            <w:tcBorders>
              <w:top w:val="nil"/>
              <w:left w:val="nil"/>
              <w:bottom w:val="single" w:sz="5" w:space="0" w:color="000000"/>
              <w:right w:val="nil"/>
            </w:tcBorders>
          </w:tcPr>
          <w:p w14:paraId="1D73F1E4" w14:textId="77777777" w:rsidR="00987387" w:rsidRDefault="00D205D0">
            <w:pPr>
              <w:spacing w:after="0"/>
              <w:ind w:left="105"/>
            </w:pPr>
            <w:r>
              <w:rPr>
                <w:rFonts w:ascii="Arial" w:eastAsia="Arial" w:hAnsi="Arial" w:cs="Arial"/>
                <w:sz w:val="19"/>
                <w:u w:val="single" w:color="000000"/>
              </w:rPr>
              <w:t xml:space="preserve">2.725669    Prob(F-statistic) </w:t>
            </w:r>
          </w:p>
        </w:tc>
        <w:tc>
          <w:tcPr>
            <w:tcW w:w="878" w:type="dxa"/>
            <w:tcBorders>
              <w:top w:val="nil"/>
              <w:left w:val="nil"/>
              <w:bottom w:val="single" w:sz="5" w:space="0" w:color="000000"/>
              <w:right w:val="nil"/>
            </w:tcBorders>
          </w:tcPr>
          <w:p w14:paraId="04136F81" w14:textId="77777777" w:rsidR="00987387" w:rsidRDefault="00D205D0">
            <w:pPr>
              <w:spacing w:after="0"/>
              <w:ind w:left="64"/>
              <w:jc w:val="both"/>
            </w:pPr>
            <w:r>
              <w:rPr>
                <w:rFonts w:ascii="Arial" w:eastAsia="Arial" w:hAnsi="Arial" w:cs="Arial"/>
                <w:sz w:val="19"/>
                <w:u w:val="single" w:color="000000"/>
              </w:rPr>
              <w:t>0.000009</w:t>
            </w:r>
          </w:p>
        </w:tc>
      </w:tr>
    </w:tbl>
    <w:p w14:paraId="13E58CFF" w14:textId="77777777" w:rsidR="00987387" w:rsidRDefault="00D205D0">
      <w:pPr>
        <w:spacing w:after="237"/>
        <w:ind w:right="25"/>
      </w:pPr>
      <w:r>
        <w:rPr>
          <w:rFonts w:ascii="Times New Roman" w:eastAsia="Times New Roman" w:hAnsi="Times New Roman" w:cs="Times New Roman"/>
          <w:sz w:val="23"/>
        </w:rPr>
        <w:t xml:space="preserve"> </w:t>
      </w:r>
    </w:p>
    <w:p w14:paraId="685ECF8D" w14:textId="77777777" w:rsidR="00987387" w:rsidRDefault="00D205D0">
      <w:pPr>
        <w:spacing w:after="237"/>
      </w:pPr>
      <w:r>
        <w:rPr>
          <w:rFonts w:ascii="Times New Roman" w:eastAsia="Times New Roman" w:hAnsi="Times New Roman" w:cs="Times New Roman"/>
          <w:sz w:val="23"/>
        </w:rPr>
        <w:t xml:space="preserve"> </w:t>
      </w:r>
    </w:p>
    <w:p w14:paraId="184D47EA" w14:textId="77777777" w:rsidR="00987387" w:rsidRDefault="00D205D0">
      <w:pPr>
        <w:spacing w:after="236"/>
      </w:pPr>
      <w:r>
        <w:rPr>
          <w:rFonts w:ascii="Times New Roman" w:eastAsia="Times New Roman" w:hAnsi="Times New Roman" w:cs="Times New Roman"/>
          <w:sz w:val="23"/>
        </w:rPr>
        <w:t xml:space="preserve"> </w:t>
      </w:r>
    </w:p>
    <w:p w14:paraId="67CCA0DD" w14:textId="77777777" w:rsidR="00987387" w:rsidRDefault="00D205D0">
      <w:pPr>
        <w:spacing w:after="237"/>
      </w:pPr>
      <w:r>
        <w:rPr>
          <w:rFonts w:ascii="Times New Roman" w:eastAsia="Times New Roman" w:hAnsi="Times New Roman" w:cs="Times New Roman"/>
          <w:sz w:val="23"/>
        </w:rPr>
        <w:t xml:space="preserve"> </w:t>
      </w:r>
    </w:p>
    <w:p w14:paraId="30443BB7" w14:textId="77777777" w:rsidR="00987387" w:rsidRDefault="00D205D0">
      <w:pPr>
        <w:spacing w:after="237"/>
      </w:pPr>
      <w:r>
        <w:rPr>
          <w:rFonts w:ascii="Times New Roman" w:eastAsia="Times New Roman" w:hAnsi="Times New Roman" w:cs="Times New Roman"/>
          <w:sz w:val="23"/>
        </w:rPr>
        <w:t xml:space="preserve"> </w:t>
      </w:r>
    </w:p>
    <w:p w14:paraId="44B3B7DE" w14:textId="77777777" w:rsidR="00987387" w:rsidRDefault="00D205D0">
      <w:pPr>
        <w:spacing w:after="237"/>
      </w:pPr>
      <w:r>
        <w:rPr>
          <w:rFonts w:ascii="Times New Roman" w:eastAsia="Times New Roman" w:hAnsi="Times New Roman" w:cs="Times New Roman"/>
          <w:sz w:val="23"/>
        </w:rPr>
        <w:t xml:space="preserve"> </w:t>
      </w:r>
    </w:p>
    <w:p w14:paraId="3DA19810" w14:textId="77777777" w:rsidR="00987387" w:rsidRDefault="00D205D0">
      <w:pPr>
        <w:spacing w:after="236"/>
      </w:pPr>
      <w:r>
        <w:rPr>
          <w:rFonts w:ascii="Times New Roman" w:eastAsia="Times New Roman" w:hAnsi="Times New Roman" w:cs="Times New Roman"/>
          <w:sz w:val="23"/>
        </w:rPr>
        <w:t xml:space="preserve"> </w:t>
      </w:r>
    </w:p>
    <w:p w14:paraId="7B538489" w14:textId="77777777" w:rsidR="00987387" w:rsidRDefault="00D205D0">
      <w:pPr>
        <w:spacing w:after="0"/>
      </w:pPr>
      <w:r>
        <w:rPr>
          <w:rFonts w:ascii="Times New Roman" w:eastAsia="Times New Roman" w:hAnsi="Times New Roman" w:cs="Times New Roman"/>
          <w:sz w:val="23"/>
        </w:rPr>
        <w:t xml:space="preserve"> </w:t>
      </w:r>
    </w:p>
    <w:p w14:paraId="4E107D18" w14:textId="77777777" w:rsidR="00987387" w:rsidRDefault="00D205D0">
      <w:pPr>
        <w:pStyle w:val="Heading3"/>
        <w:spacing w:after="202"/>
        <w:ind w:left="688" w:right="0"/>
      </w:pPr>
      <w:r>
        <w:t>Variabel Jumlah Uang Beredar (X4)</w:t>
      </w:r>
      <w:r>
        <w:rPr>
          <w:b w:val="0"/>
        </w:rPr>
        <w:t xml:space="preserve"> </w:t>
      </w:r>
    </w:p>
    <w:p w14:paraId="699BEF56" w14:textId="77777777" w:rsidR="00987387" w:rsidRDefault="00D205D0">
      <w:pPr>
        <w:spacing w:after="4" w:line="248" w:lineRule="auto"/>
        <w:ind w:left="683" w:hanging="10"/>
      </w:pPr>
      <w:r>
        <w:rPr>
          <w:rFonts w:ascii="Arial" w:eastAsia="Arial" w:hAnsi="Arial" w:cs="Arial"/>
          <w:sz w:val="19"/>
        </w:rPr>
        <w:t xml:space="preserve">Null Hypothesis: D(X4,2) has a unit root </w:t>
      </w:r>
    </w:p>
    <w:p w14:paraId="1E39AC7B" w14:textId="77777777" w:rsidR="00987387" w:rsidRDefault="00D205D0">
      <w:pPr>
        <w:spacing w:after="4" w:line="248" w:lineRule="auto"/>
        <w:ind w:left="683" w:hanging="10"/>
      </w:pPr>
      <w:r>
        <w:rPr>
          <w:rFonts w:ascii="Arial" w:eastAsia="Arial" w:hAnsi="Arial" w:cs="Arial"/>
          <w:sz w:val="19"/>
        </w:rPr>
        <w:t xml:space="preserve">Exogenous: Constant, Linear Trend </w:t>
      </w:r>
    </w:p>
    <w:p w14:paraId="259AB64A" w14:textId="77777777" w:rsidR="00987387" w:rsidRDefault="00D205D0">
      <w:pPr>
        <w:spacing w:after="72" w:line="248" w:lineRule="auto"/>
        <w:ind w:left="683" w:hanging="10"/>
      </w:pPr>
      <w:r>
        <w:rPr>
          <w:rFonts w:ascii="Arial" w:eastAsia="Arial" w:hAnsi="Arial" w:cs="Arial"/>
          <w:sz w:val="19"/>
        </w:rPr>
        <w:t xml:space="preserve">Bandwidth: 13 (Newey-West using Bartlett kernel) </w:t>
      </w:r>
    </w:p>
    <w:p w14:paraId="3B4FF2ED" w14:textId="77777777" w:rsidR="00987387" w:rsidRDefault="00D205D0">
      <w:pPr>
        <w:tabs>
          <w:tab w:val="center" w:pos="1613"/>
          <w:tab w:val="center" w:pos="3079"/>
          <w:tab w:val="center" w:pos="4151"/>
          <w:tab w:val="center" w:pos="5273"/>
          <w:tab w:val="center" w:pos="6294"/>
        </w:tabs>
        <w:spacing w:after="62"/>
      </w:pPr>
      <w:r>
        <w:tab/>
      </w: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Adj. t-Stat </w:t>
      </w:r>
      <w:r>
        <w:rPr>
          <w:rFonts w:ascii="Arial" w:eastAsia="Arial" w:hAnsi="Arial" w:cs="Arial"/>
          <w:sz w:val="19"/>
        </w:rPr>
        <w:tab/>
        <w:t xml:space="preserve">  Prob.* </w:t>
      </w:r>
    </w:p>
    <w:p w14:paraId="052730DD" w14:textId="77777777" w:rsidR="00987387" w:rsidRDefault="00D205D0">
      <w:pPr>
        <w:tabs>
          <w:tab w:val="center" w:pos="1815"/>
          <w:tab w:val="center" w:pos="5272"/>
          <w:tab w:val="center" w:pos="6293"/>
        </w:tabs>
        <w:spacing w:after="4" w:line="248" w:lineRule="auto"/>
      </w:pPr>
      <w:r>
        <w:rPr>
          <w:noProof/>
        </w:rPr>
        <mc:AlternateContent>
          <mc:Choice Requires="wpg">
            <w:drawing>
              <wp:anchor distT="0" distB="0" distL="114300" distR="114300" simplePos="0" relativeHeight="251710464" behindDoc="1" locked="0" layoutInCell="1" allowOverlap="1" wp14:anchorId="5E946E42" wp14:editId="7F56CA4A">
                <wp:simplePos x="0" y="0"/>
                <wp:positionH relativeFrom="column">
                  <wp:posOffset>417576</wp:posOffset>
                </wp:positionH>
                <wp:positionV relativeFrom="paragraph">
                  <wp:posOffset>-230034</wp:posOffset>
                </wp:positionV>
                <wp:extent cx="3870960" cy="384810"/>
                <wp:effectExtent l="0" t="0" r="0" b="0"/>
                <wp:wrapNone/>
                <wp:docPr id="154581" name="Group 154581"/>
                <wp:cNvGraphicFramePr/>
                <a:graphic xmlns:a="http://schemas.openxmlformats.org/drawingml/2006/main">
                  <a:graphicData uri="http://schemas.microsoft.com/office/word/2010/wordprocessingGroup">
                    <wpg:wgp>
                      <wpg:cNvGrpSpPr/>
                      <wpg:grpSpPr>
                        <a:xfrm>
                          <a:off x="0" y="0"/>
                          <a:ext cx="3870960" cy="384810"/>
                          <a:chOff x="0" y="0"/>
                          <a:chExt cx="3870960" cy="384810"/>
                        </a:xfrm>
                      </wpg:grpSpPr>
                      <wps:wsp>
                        <wps:cNvPr id="173393" name="Shape 173393"/>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94" name="Shape 173394"/>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95" name="Shape 173395"/>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96" name="Shape 173396"/>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97" name="Shape 173397"/>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98" name="Shape 173398"/>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99" name="Shape 173399"/>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00" name="Shape 173400"/>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01" name="Shape 173401"/>
                        <wps:cNvSpPr/>
                        <wps:spPr>
                          <a:xfrm>
                            <a:off x="1911096"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02" name="Shape 173402"/>
                        <wps:cNvSpPr/>
                        <wps:spPr>
                          <a:xfrm>
                            <a:off x="1911096"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03" name="Shape 173403"/>
                        <wps:cNvSpPr/>
                        <wps:spPr>
                          <a:xfrm>
                            <a:off x="257403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04" name="Shape 173404"/>
                        <wps:cNvSpPr/>
                        <wps:spPr>
                          <a:xfrm>
                            <a:off x="257403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05" name="Shape 173405"/>
                        <wps:cNvSpPr/>
                        <wps:spPr>
                          <a:xfrm>
                            <a:off x="2623566"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06" name="Shape 173406"/>
                        <wps:cNvSpPr/>
                        <wps:spPr>
                          <a:xfrm>
                            <a:off x="2623566"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07" name="Shape 173407"/>
                        <wps:cNvSpPr/>
                        <wps:spPr>
                          <a:xfrm>
                            <a:off x="328803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08" name="Shape 173408"/>
                        <wps:cNvSpPr/>
                        <wps:spPr>
                          <a:xfrm>
                            <a:off x="328803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09" name="Shape 173409"/>
                        <wps:cNvSpPr/>
                        <wps:spPr>
                          <a:xfrm>
                            <a:off x="333756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10" name="Shape 173410"/>
                        <wps:cNvSpPr/>
                        <wps:spPr>
                          <a:xfrm>
                            <a:off x="3337560"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11" name="Shape 173411"/>
                        <wps:cNvSpPr/>
                        <wps:spPr>
                          <a:xfrm>
                            <a:off x="0" y="188214"/>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12" name="Shape 173412"/>
                        <wps:cNvSpPr/>
                        <wps:spPr>
                          <a:xfrm>
                            <a:off x="0" y="204978"/>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13" name="Shape 173413"/>
                        <wps:cNvSpPr/>
                        <wps:spPr>
                          <a:xfrm>
                            <a:off x="12138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14" name="Shape 173414"/>
                        <wps:cNvSpPr/>
                        <wps:spPr>
                          <a:xfrm>
                            <a:off x="12138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15" name="Shape 173415"/>
                        <wps:cNvSpPr/>
                        <wps:spPr>
                          <a:xfrm>
                            <a:off x="1263396" y="188214"/>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16" name="Shape 173416"/>
                        <wps:cNvSpPr/>
                        <wps:spPr>
                          <a:xfrm>
                            <a:off x="1263396" y="204978"/>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17" name="Shape 173417"/>
                        <wps:cNvSpPr/>
                        <wps:spPr>
                          <a:xfrm>
                            <a:off x="186156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18" name="Shape 173418"/>
                        <wps:cNvSpPr/>
                        <wps:spPr>
                          <a:xfrm>
                            <a:off x="186156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19" name="Shape 173419"/>
                        <wps:cNvSpPr/>
                        <wps:spPr>
                          <a:xfrm>
                            <a:off x="1911096" y="188214"/>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20" name="Shape 173420"/>
                        <wps:cNvSpPr/>
                        <wps:spPr>
                          <a:xfrm>
                            <a:off x="1911096" y="204978"/>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21" name="Shape 173421"/>
                        <wps:cNvSpPr/>
                        <wps:spPr>
                          <a:xfrm>
                            <a:off x="2574036"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22" name="Shape 173422"/>
                        <wps:cNvSpPr/>
                        <wps:spPr>
                          <a:xfrm>
                            <a:off x="2574036"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23" name="Shape 173423"/>
                        <wps:cNvSpPr/>
                        <wps:spPr>
                          <a:xfrm>
                            <a:off x="2623566" y="188214"/>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24" name="Shape 173424"/>
                        <wps:cNvSpPr/>
                        <wps:spPr>
                          <a:xfrm>
                            <a:off x="2623566" y="204978"/>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25" name="Shape 173425"/>
                        <wps:cNvSpPr/>
                        <wps:spPr>
                          <a:xfrm>
                            <a:off x="3288030" y="188214"/>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26" name="Shape 173426"/>
                        <wps:cNvSpPr/>
                        <wps:spPr>
                          <a:xfrm>
                            <a:off x="3288030" y="204978"/>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27" name="Shape 173427"/>
                        <wps:cNvSpPr/>
                        <wps:spPr>
                          <a:xfrm>
                            <a:off x="3337560" y="188214"/>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28" name="Shape 173428"/>
                        <wps:cNvSpPr/>
                        <wps:spPr>
                          <a:xfrm>
                            <a:off x="3337560" y="204978"/>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29" name="Shape 173429"/>
                        <wps:cNvSpPr/>
                        <wps:spPr>
                          <a:xfrm>
                            <a:off x="0" y="376428"/>
                            <a:ext cx="1870710" cy="9144"/>
                          </a:xfrm>
                          <a:custGeom>
                            <a:avLst/>
                            <a:gdLst/>
                            <a:ahLst/>
                            <a:cxnLst/>
                            <a:rect l="0" t="0" r="0" b="0"/>
                            <a:pathLst>
                              <a:path w="1870710" h="9144">
                                <a:moveTo>
                                  <a:pt x="0" y="0"/>
                                </a:moveTo>
                                <a:lnTo>
                                  <a:pt x="1870710" y="0"/>
                                </a:lnTo>
                                <a:lnTo>
                                  <a:pt x="18707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30" name="Shape 173430"/>
                        <wps:cNvSpPr/>
                        <wps:spPr>
                          <a:xfrm>
                            <a:off x="1870710" y="376428"/>
                            <a:ext cx="703326" cy="9144"/>
                          </a:xfrm>
                          <a:custGeom>
                            <a:avLst/>
                            <a:gdLst/>
                            <a:ahLst/>
                            <a:cxnLst/>
                            <a:rect l="0" t="0" r="0" b="0"/>
                            <a:pathLst>
                              <a:path w="703326" h="9144">
                                <a:moveTo>
                                  <a:pt x="0" y="0"/>
                                </a:moveTo>
                                <a:lnTo>
                                  <a:pt x="703326" y="0"/>
                                </a:lnTo>
                                <a:lnTo>
                                  <a:pt x="7033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581" style="width:304.8pt;height:30.3pt;position:absolute;z-index:-2147483619;mso-position-horizontal-relative:text;mso-position-horizontal:absolute;margin-left:32.88pt;mso-position-vertical-relative:text;margin-top:-18.113pt;" coordsize="38709,3848">
                <v:shape id="Shape 173431" style="position:absolute;width:12138;height:91;left:0;top:0;" coordsize="1213866,9144" path="m0,0l1213866,0l1213866,9144l0,9144l0,0">
                  <v:stroke weight="0pt" endcap="flat" joinstyle="miter" miterlimit="10" on="false" color="#000000" opacity="0"/>
                  <v:fill on="true" color="#000000"/>
                </v:shape>
                <v:shape id="Shape 173432" style="position:absolute;width:12138;height:91;left:0;top:175;" coordsize="1213866,9144" path="m0,0l1213866,0l1213866,9144l0,9144l0,0">
                  <v:stroke weight="0pt" endcap="flat" joinstyle="miter" miterlimit="10" on="false" color="#000000" opacity="0"/>
                  <v:fill on="true" color="#000000"/>
                </v:shape>
                <v:shape id="Shape 173433" style="position:absolute;width:495;height:91;left:12138;top:0;" coordsize="49530,9144" path="m0,0l49530,0l49530,9144l0,9144l0,0">
                  <v:stroke weight="0pt" endcap="flat" joinstyle="miter" miterlimit="10" on="false" color="#000000" opacity="0"/>
                  <v:fill on="true" color="#000000"/>
                </v:shape>
                <v:shape id="Shape 173434" style="position:absolute;width:495;height:91;left:12138;top:175;" coordsize="49530,9144" path="m0,0l49530,0l49530,9144l0,9144l0,0">
                  <v:stroke weight="0pt" endcap="flat" joinstyle="miter" miterlimit="10" on="false" color="#000000" opacity="0"/>
                  <v:fill on="true" color="#000000"/>
                </v:shape>
                <v:shape id="Shape 173435" style="position:absolute;width:5981;height:91;left:12633;top:0;" coordsize="598170,9144" path="m0,0l598170,0l598170,9144l0,9144l0,0">
                  <v:stroke weight="0pt" endcap="flat" joinstyle="miter" miterlimit="10" on="false" color="#000000" opacity="0"/>
                  <v:fill on="true" color="#000000"/>
                </v:shape>
                <v:shape id="Shape 173436" style="position:absolute;width:5981;height:91;left:12633;top:175;" coordsize="598170,9144" path="m0,0l598170,0l598170,9144l0,9144l0,0">
                  <v:stroke weight="0pt" endcap="flat" joinstyle="miter" miterlimit="10" on="false" color="#000000" opacity="0"/>
                  <v:fill on="true" color="#000000"/>
                </v:shape>
                <v:shape id="Shape 173437" style="position:absolute;width:495;height:91;left:18615;top:0;" coordsize="49530,9144" path="m0,0l49530,0l49530,9144l0,9144l0,0">
                  <v:stroke weight="0pt" endcap="flat" joinstyle="miter" miterlimit="10" on="false" color="#000000" opacity="0"/>
                  <v:fill on="true" color="#000000"/>
                </v:shape>
                <v:shape id="Shape 173438" style="position:absolute;width:495;height:91;left:18615;top:175;" coordsize="49530,9144" path="m0,0l49530,0l49530,9144l0,9144l0,0">
                  <v:stroke weight="0pt" endcap="flat" joinstyle="miter" miterlimit="10" on="false" color="#000000" opacity="0"/>
                  <v:fill on="true" color="#000000"/>
                </v:shape>
                <v:shape id="Shape 173439" style="position:absolute;width:6629;height:91;left:19110;top:0;" coordsize="662940,9144" path="m0,0l662940,0l662940,9144l0,9144l0,0">
                  <v:stroke weight="0pt" endcap="flat" joinstyle="miter" miterlimit="10" on="false" color="#000000" opacity="0"/>
                  <v:fill on="true" color="#000000"/>
                </v:shape>
                <v:shape id="Shape 173440" style="position:absolute;width:6629;height:91;left:19110;top:175;" coordsize="662940,9144" path="m0,0l662940,0l662940,9144l0,9144l0,0">
                  <v:stroke weight="0pt" endcap="flat" joinstyle="miter" miterlimit="10" on="false" color="#000000" opacity="0"/>
                  <v:fill on="true" color="#000000"/>
                </v:shape>
                <v:shape id="Shape 173441" style="position:absolute;width:495;height:91;left:25740;top:0;" coordsize="49530,9144" path="m0,0l49530,0l49530,9144l0,9144l0,0">
                  <v:stroke weight="0pt" endcap="flat" joinstyle="miter" miterlimit="10" on="false" color="#000000" opacity="0"/>
                  <v:fill on="true" color="#000000"/>
                </v:shape>
                <v:shape id="Shape 173442" style="position:absolute;width:495;height:91;left:25740;top:175;" coordsize="49530,9144" path="m0,0l49530,0l49530,9144l0,9144l0,0">
                  <v:stroke weight="0pt" endcap="flat" joinstyle="miter" miterlimit="10" on="false" color="#000000" opacity="0"/>
                  <v:fill on="true" color="#000000"/>
                </v:shape>
                <v:shape id="Shape 173443" style="position:absolute;width:6644;height:91;left:26235;top:0;" coordsize="664464,9144" path="m0,0l664464,0l664464,9144l0,9144l0,0">
                  <v:stroke weight="0pt" endcap="flat" joinstyle="miter" miterlimit="10" on="false" color="#000000" opacity="0"/>
                  <v:fill on="true" color="#000000"/>
                </v:shape>
                <v:shape id="Shape 173444" style="position:absolute;width:6644;height:91;left:26235;top:175;" coordsize="664464,9144" path="m0,0l664464,0l664464,9144l0,9144l0,0">
                  <v:stroke weight="0pt" endcap="flat" joinstyle="miter" miterlimit="10" on="false" color="#000000" opacity="0"/>
                  <v:fill on="true" color="#000000"/>
                </v:shape>
                <v:shape id="Shape 173445" style="position:absolute;width:495;height:91;left:32880;top:0;" coordsize="49530,9144" path="m0,0l49530,0l49530,9144l0,9144l0,0">
                  <v:stroke weight="0pt" endcap="flat" joinstyle="miter" miterlimit="10" on="false" color="#000000" opacity="0"/>
                  <v:fill on="true" color="#000000"/>
                </v:shape>
                <v:shape id="Shape 173446" style="position:absolute;width:495;height:91;left:32880;top:175;" coordsize="49530,9144" path="m0,0l49530,0l49530,9144l0,9144l0,0">
                  <v:stroke weight="0pt" endcap="flat" joinstyle="miter" miterlimit="10" on="false" color="#000000" opacity="0"/>
                  <v:fill on="true" color="#000000"/>
                </v:shape>
                <v:shape id="Shape 173447" style="position:absolute;width:5334;height:91;left:33375;top:0;" coordsize="533400,9144" path="m0,0l533400,0l533400,9144l0,9144l0,0">
                  <v:stroke weight="0pt" endcap="flat" joinstyle="miter" miterlimit="10" on="false" color="#000000" opacity="0"/>
                  <v:fill on="true" color="#000000"/>
                </v:shape>
                <v:shape id="Shape 173448" style="position:absolute;width:5334;height:91;left:33375;top:175;" coordsize="533400,9144" path="m0,0l533400,0l533400,9144l0,9144l0,0">
                  <v:stroke weight="0pt" endcap="flat" joinstyle="miter" miterlimit="10" on="false" color="#000000" opacity="0"/>
                  <v:fill on="true" color="#000000"/>
                </v:shape>
                <v:shape id="Shape 173449" style="position:absolute;width:12138;height:91;left:0;top:1882;" coordsize="1213866,9144" path="m0,0l1213866,0l1213866,9144l0,9144l0,0">
                  <v:stroke weight="0pt" endcap="flat" joinstyle="miter" miterlimit="10" on="false" color="#000000" opacity="0"/>
                  <v:fill on="true" color="#000000"/>
                </v:shape>
                <v:shape id="Shape 173450" style="position:absolute;width:12138;height:91;left:0;top:2049;" coordsize="1213866,9144" path="m0,0l1213866,0l1213866,9144l0,9144l0,0">
                  <v:stroke weight="0pt" endcap="flat" joinstyle="miter" miterlimit="10" on="false" color="#000000" opacity="0"/>
                  <v:fill on="true" color="#000000"/>
                </v:shape>
                <v:shape id="Shape 173451" style="position:absolute;width:495;height:91;left:12138;top:1882;" coordsize="49530,9144" path="m0,0l49530,0l49530,9144l0,9144l0,0">
                  <v:stroke weight="0pt" endcap="flat" joinstyle="miter" miterlimit="10" on="false" color="#000000" opacity="0"/>
                  <v:fill on="true" color="#000000"/>
                </v:shape>
                <v:shape id="Shape 173452" style="position:absolute;width:495;height:91;left:12138;top:2049;" coordsize="49530,9144" path="m0,0l49530,0l49530,9144l0,9144l0,0">
                  <v:stroke weight="0pt" endcap="flat" joinstyle="miter" miterlimit="10" on="false" color="#000000" opacity="0"/>
                  <v:fill on="true" color="#000000"/>
                </v:shape>
                <v:shape id="Shape 173453" style="position:absolute;width:5981;height:91;left:12633;top:1882;" coordsize="598170,9144" path="m0,0l598170,0l598170,9144l0,9144l0,0">
                  <v:stroke weight="0pt" endcap="flat" joinstyle="miter" miterlimit="10" on="false" color="#000000" opacity="0"/>
                  <v:fill on="true" color="#000000"/>
                </v:shape>
                <v:shape id="Shape 173454" style="position:absolute;width:5981;height:91;left:12633;top:2049;" coordsize="598170,9144" path="m0,0l598170,0l598170,9144l0,9144l0,0">
                  <v:stroke weight="0pt" endcap="flat" joinstyle="miter" miterlimit="10" on="false" color="#000000" opacity="0"/>
                  <v:fill on="true" color="#000000"/>
                </v:shape>
                <v:shape id="Shape 173455" style="position:absolute;width:495;height:91;left:18615;top:1882;" coordsize="49530,9144" path="m0,0l49530,0l49530,9144l0,9144l0,0">
                  <v:stroke weight="0pt" endcap="flat" joinstyle="miter" miterlimit="10" on="false" color="#000000" opacity="0"/>
                  <v:fill on="true" color="#000000"/>
                </v:shape>
                <v:shape id="Shape 173456" style="position:absolute;width:495;height:91;left:18615;top:2049;" coordsize="49530,9144" path="m0,0l49530,0l49530,9144l0,9144l0,0">
                  <v:stroke weight="0pt" endcap="flat" joinstyle="miter" miterlimit="10" on="false" color="#000000" opacity="0"/>
                  <v:fill on="true" color="#000000"/>
                </v:shape>
                <v:shape id="Shape 173457" style="position:absolute;width:6629;height:91;left:19110;top:1882;" coordsize="662940,9144" path="m0,0l662940,0l662940,9144l0,9144l0,0">
                  <v:stroke weight="0pt" endcap="flat" joinstyle="miter" miterlimit="10" on="false" color="#000000" opacity="0"/>
                  <v:fill on="true" color="#000000"/>
                </v:shape>
                <v:shape id="Shape 173458" style="position:absolute;width:6629;height:91;left:19110;top:2049;" coordsize="662940,9144" path="m0,0l662940,0l662940,9144l0,9144l0,0">
                  <v:stroke weight="0pt" endcap="flat" joinstyle="miter" miterlimit="10" on="false" color="#000000" opacity="0"/>
                  <v:fill on="true" color="#000000"/>
                </v:shape>
                <v:shape id="Shape 173459" style="position:absolute;width:495;height:91;left:25740;top:1882;" coordsize="49530,9144" path="m0,0l49530,0l49530,9144l0,9144l0,0">
                  <v:stroke weight="0pt" endcap="flat" joinstyle="miter" miterlimit="10" on="false" color="#000000" opacity="0"/>
                  <v:fill on="true" color="#000000"/>
                </v:shape>
                <v:shape id="Shape 173460" style="position:absolute;width:495;height:91;left:25740;top:2049;" coordsize="49530,9144" path="m0,0l49530,0l49530,9144l0,9144l0,0">
                  <v:stroke weight="0pt" endcap="flat" joinstyle="miter" miterlimit="10" on="false" color="#000000" opacity="0"/>
                  <v:fill on="true" color="#000000"/>
                </v:shape>
                <v:shape id="Shape 173461" style="position:absolute;width:6644;height:91;left:26235;top:1882;" coordsize="664464,9144" path="m0,0l664464,0l664464,9144l0,9144l0,0">
                  <v:stroke weight="0pt" endcap="flat" joinstyle="miter" miterlimit="10" on="false" color="#000000" opacity="0"/>
                  <v:fill on="true" color="#000000"/>
                </v:shape>
                <v:shape id="Shape 173462" style="position:absolute;width:6644;height:91;left:26235;top:2049;" coordsize="664464,9144" path="m0,0l664464,0l664464,9144l0,9144l0,0">
                  <v:stroke weight="0pt" endcap="flat" joinstyle="miter" miterlimit="10" on="false" color="#000000" opacity="0"/>
                  <v:fill on="true" color="#000000"/>
                </v:shape>
                <v:shape id="Shape 173463" style="position:absolute;width:495;height:91;left:32880;top:1882;" coordsize="49530,9144" path="m0,0l49530,0l49530,9144l0,9144l0,0">
                  <v:stroke weight="0pt" endcap="flat" joinstyle="miter" miterlimit="10" on="false" color="#000000" opacity="0"/>
                  <v:fill on="true" color="#000000"/>
                </v:shape>
                <v:shape id="Shape 173464" style="position:absolute;width:495;height:91;left:32880;top:2049;" coordsize="49530,9144" path="m0,0l49530,0l49530,9144l0,9144l0,0">
                  <v:stroke weight="0pt" endcap="flat" joinstyle="miter" miterlimit="10" on="false" color="#000000" opacity="0"/>
                  <v:fill on="true" color="#000000"/>
                </v:shape>
                <v:shape id="Shape 173465" style="position:absolute;width:5334;height:91;left:33375;top:1882;" coordsize="533400,9144" path="m0,0l533400,0l533400,9144l0,9144l0,0">
                  <v:stroke weight="0pt" endcap="flat" joinstyle="miter" miterlimit="10" on="false" color="#000000" opacity="0"/>
                  <v:fill on="true" color="#000000"/>
                </v:shape>
                <v:shape id="Shape 173466" style="position:absolute;width:5334;height:91;left:33375;top:2049;" coordsize="533400,9144" path="m0,0l533400,0l533400,9144l0,9144l0,0">
                  <v:stroke weight="0pt" endcap="flat" joinstyle="miter" miterlimit="10" on="false" color="#000000" opacity="0"/>
                  <v:fill on="true" color="#000000"/>
                </v:shape>
                <v:shape id="Shape 173467" style="position:absolute;width:18707;height:91;left:0;top:3764;" coordsize="1870710,9144" path="m0,0l1870710,0l1870710,9144l0,9144l0,0">
                  <v:stroke weight="0pt" endcap="flat" joinstyle="miter" miterlimit="10" on="false" color="#000000" opacity="0"/>
                  <v:fill on="true" color="#000000"/>
                </v:shape>
                <v:shape id="Shape 173468" style="position:absolute;width:7033;height:91;left:18707;top:3764;" coordsize="703326,9144" path="m0,0l703326,0l703326,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Phillips-Perron test statistic </w:t>
      </w:r>
      <w:r>
        <w:rPr>
          <w:rFonts w:ascii="Arial" w:eastAsia="Arial" w:hAnsi="Arial" w:cs="Arial"/>
          <w:sz w:val="19"/>
        </w:rPr>
        <w:tab/>
      </w:r>
      <w:r>
        <w:rPr>
          <w:rFonts w:ascii="Arial" w:eastAsia="Arial" w:hAnsi="Arial" w:cs="Arial"/>
          <w:sz w:val="19"/>
          <w:u w:val="single" w:color="000000"/>
        </w:rPr>
        <w:t xml:space="preserve">-9.554296 </w:t>
      </w:r>
      <w:r>
        <w:rPr>
          <w:rFonts w:ascii="Arial" w:eastAsia="Arial" w:hAnsi="Arial" w:cs="Arial"/>
          <w:sz w:val="19"/>
          <w:u w:val="single" w:color="000000"/>
        </w:rPr>
        <w:tab/>
        <w:t xml:space="preserve"> 0.0000 </w:t>
      </w:r>
    </w:p>
    <w:tbl>
      <w:tblPr>
        <w:tblStyle w:val="TableGrid"/>
        <w:tblW w:w="6096" w:type="dxa"/>
        <w:tblInd w:w="658" w:type="dxa"/>
        <w:tblCellMar>
          <w:top w:w="0" w:type="dxa"/>
          <w:left w:w="0" w:type="dxa"/>
          <w:bottom w:w="0" w:type="dxa"/>
          <w:right w:w="0" w:type="dxa"/>
        </w:tblCellMar>
        <w:tblLook w:val="04A0" w:firstRow="1" w:lastRow="0" w:firstColumn="1" w:lastColumn="0" w:noHBand="0" w:noVBand="1"/>
      </w:tblPr>
      <w:tblGrid>
        <w:gridCol w:w="3493"/>
        <w:gridCol w:w="698"/>
        <w:gridCol w:w="1905"/>
      </w:tblGrid>
      <w:tr w:rsidR="00987387" w14:paraId="1FD47BFD" w14:textId="77777777">
        <w:trPr>
          <w:trHeight w:val="245"/>
        </w:trPr>
        <w:tc>
          <w:tcPr>
            <w:tcW w:w="3493" w:type="dxa"/>
            <w:tcBorders>
              <w:top w:val="nil"/>
              <w:left w:val="nil"/>
              <w:bottom w:val="nil"/>
              <w:right w:val="nil"/>
            </w:tcBorders>
          </w:tcPr>
          <w:p w14:paraId="4B8A3BB1" w14:textId="77777777" w:rsidR="00987387" w:rsidRDefault="00D205D0">
            <w:pPr>
              <w:tabs>
                <w:tab w:val="center" w:pos="2422"/>
              </w:tabs>
              <w:spacing w:after="0"/>
            </w:pPr>
            <w:r>
              <w:rPr>
                <w:rFonts w:ascii="Arial" w:eastAsia="Arial" w:hAnsi="Arial" w:cs="Arial"/>
                <w:sz w:val="19"/>
              </w:rPr>
              <w:t xml:space="preserve">Test critical values: </w:t>
            </w:r>
            <w:r>
              <w:rPr>
                <w:rFonts w:ascii="Arial" w:eastAsia="Arial" w:hAnsi="Arial" w:cs="Arial"/>
                <w:sz w:val="19"/>
              </w:rPr>
              <w:tab/>
              <w:t xml:space="preserve">1% level </w:t>
            </w:r>
          </w:p>
        </w:tc>
        <w:tc>
          <w:tcPr>
            <w:tcW w:w="698" w:type="dxa"/>
            <w:tcBorders>
              <w:top w:val="nil"/>
              <w:left w:val="nil"/>
              <w:bottom w:val="nil"/>
              <w:right w:val="nil"/>
            </w:tcBorders>
          </w:tcPr>
          <w:p w14:paraId="1120D1FE"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3324A4D6" w14:textId="77777777" w:rsidR="00987387" w:rsidRDefault="00D205D0">
            <w:pPr>
              <w:tabs>
                <w:tab w:val="center" w:pos="1444"/>
              </w:tabs>
              <w:spacing w:after="0"/>
            </w:pPr>
            <w:r>
              <w:rPr>
                <w:rFonts w:ascii="Arial" w:eastAsia="Arial" w:hAnsi="Arial" w:cs="Arial"/>
                <w:sz w:val="19"/>
              </w:rPr>
              <w:t xml:space="preserve">-4.728363 </w:t>
            </w:r>
            <w:r>
              <w:rPr>
                <w:rFonts w:ascii="Arial" w:eastAsia="Arial" w:hAnsi="Arial" w:cs="Arial"/>
                <w:sz w:val="19"/>
              </w:rPr>
              <w:tab/>
              <w:t xml:space="preserve"> </w:t>
            </w:r>
          </w:p>
        </w:tc>
      </w:tr>
      <w:tr w:rsidR="00987387" w14:paraId="131D08A2" w14:textId="77777777">
        <w:trPr>
          <w:trHeight w:val="217"/>
        </w:trPr>
        <w:tc>
          <w:tcPr>
            <w:tcW w:w="3493" w:type="dxa"/>
            <w:tcBorders>
              <w:top w:val="nil"/>
              <w:left w:val="nil"/>
              <w:bottom w:val="nil"/>
              <w:right w:val="nil"/>
            </w:tcBorders>
          </w:tcPr>
          <w:p w14:paraId="35A54F02" w14:textId="77777777" w:rsidR="00987387" w:rsidRDefault="00D205D0">
            <w:pPr>
              <w:tabs>
                <w:tab w:val="center" w:pos="955"/>
                <w:tab w:val="center" w:pos="2422"/>
              </w:tabs>
              <w:spacing w:after="0"/>
            </w:pPr>
            <w:r>
              <w:tab/>
            </w:r>
            <w:r>
              <w:rPr>
                <w:rFonts w:ascii="Arial" w:eastAsia="Arial" w:hAnsi="Arial" w:cs="Arial"/>
                <w:sz w:val="19"/>
              </w:rPr>
              <w:t xml:space="preserve"> </w:t>
            </w:r>
            <w:r>
              <w:rPr>
                <w:rFonts w:ascii="Arial" w:eastAsia="Arial" w:hAnsi="Arial" w:cs="Arial"/>
                <w:sz w:val="19"/>
              </w:rPr>
              <w:tab/>
              <w:t xml:space="preserve">5% level </w:t>
            </w:r>
          </w:p>
        </w:tc>
        <w:tc>
          <w:tcPr>
            <w:tcW w:w="698" w:type="dxa"/>
            <w:tcBorders>
              <w:top w:val="nil"/>
              <w:left w:val="nil"/>
              <w:bottom w:val="nil"/>
              <w:right w:val="nil"/>
            </w:tcBorders>
          </w:tcPr>
          <w:p w14:paraId="21D4DF1D" w14:textId="77777777" w:rsidR="00987387" w:rsidRDefault="00D205D0">
            <w:pPr>
              <w:spacing w:after="0"/>
            </w:pPr>
            <w:r>
              <w:rPr>
                <w:rFonts w:ascii="Arial" w:eastAsia="Arial" w:hAnsi="Arial" w:cs="Arial"/>
                <w:sz w:val="19"/>
              </w:rPr>
              <w:t xml:space="preserve"> </w:t>
            </w:r>
          </w:p>
        </w:tc>
        <w:tc>
          <w:tcPr>
            <w:tcW w:w="1905" w:type="dxa"/>
            <w:tcBorders>
              <w:top w:val="nil"/>
              <w:left w:val="nil"/>
              <w:bottom w:val="nil"/>
              <w:right w:val="nil"/>
            </w:tcBorders>
          </w:tcPr>
          <w:p w14:paraId="7E8017C6" w14:textId="77777777" w:rsidR="00987387" w:rsidRDefault="00D205D0">
            <w:pPr>
              <w:tabs>
                <w:tab w:val="center" w:pos="1446"/>
              </w:tabs>
              <w:spacing w:after="0"/>
            </w:pPr>
            <w:r>
              <w:rPr>
                <w:rFonts w:ascii="Arial" w:eastAsia="Arial" w:hAnsi="Arial" w:cs="Arial"/>
                <w:sz w:val="19"/>
              </w:rPr>
              <w:t xml:space="preserve">-3.759743 </w:t>
            </w:r>
            <w:r>
              <w:rPr>
                <w:rFonts w:ascii="Arial" w:eastAsia="Arial" w:hAnsi="Arial" w:cs="Arial"/>
                <w:sz w:val="19"/>
              </w:rPr>
              <w:tab/>
              <w:t xml:space="preserve"> </w:t>
            </w:r>
          </w:p>
        </w:tc>
      </w:tr>
      <w:tr w:rsidR="00987387" w14:paraId="1602F30B" w14:textId="77777777">
        <w:trPr>
          <w:trHeight w:val="245"/>
        </w:trPr>
        <w:tc>
          <w:tcPr>
            <w:tcW w:w="3493" w:type="dxa"/>
            <w:tcBorders>
              <w:top w:val="nil"/>
              <w:left w:val="nil"/>
              <w:bottom w:val="nil"/>
              <w:right w:val="nil"/>
            </w:tcBorders>
          </w:tcPr>
          <w:p w14:paraId="5BE0F283" w14:textId="77777777" w:rsidR="00987387" w:rsidRDefault="00D205D0">
            <w:pPr>
              <w:tabs>
                <w:tab w:val="center" w:pos="955"/>
                <w:tab w:val="center" w:pos="2421"/>
              </w:tabs>
              <w:spacing w:after="0"/>
            </w:pPr>
            <w:r>
              <w:rPr>
                <w:noProof/>
              </w:rPr>
              <mc:AlternateContent>
                <mc:Choice Requires="wpg">
                  <w:drawing>
                    <wp:anchor distT="0" distB="0" distL="114300" distR="114300" simplePos="0" relativeHeight="251711488" behindDoc="1" locked="0" layoutInCell="1" allowOverlap="1" wp14:anchorId="3F9B83CD" wp14:editId="4C1C2052">
                      <wp:simplePos x="0" y="0"/>
                      <wp:positionH relativeFrom="column">
                        <wp:posOffset>0</wp:posOffset>
                      </wp:positionH>
                      <wp:positionV relativeFrom="paragraph">
                        <wp:posOffset>144870</wp:posOffset>
                      </wp:positionV>
                      <wp:extent cx="1911096" cy="25908"/>
                      <wp:effectExtent l="0" t="0" r="0" b="0"/>
                      <wp:wrapNone/>
                      <wp:docPr id="156668" name="Group 156668"/>
                      <wp:cNvGraphicFramePr/>
                      <a:graphic xmlns:a="http://schemas.openxmlformats.org/drawingml/2006/main">
                        <a:graphicData uri="http://schemas.microsoft.com/office/word/2010/wordprocessingGroup">
                          <wpg:wgp>
                            <wpg:cNvGrpSpPr/>
                            <wpg:grpSpPr>
                              <a:xfrm>
                                <a:off x="0" y="0"/>
                                <a:ext cx="1911096" cy="25908"/>
                                <a:chOff x="0" y="0"/>
                                <a:chExt cx="1911096" cy="25908"/>
                              </a:xfrm>
                            </wpg:grpSpPr>
                            <wps:wsp>
                              <wps:cNvPr id="173469" name="Shape 173469"/>
                              <wps:cNvSpPr/>
                              <wps:spPr>
                                <a:xfrm>
                                  <a:off x="0" y="0"/>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70" name="Shape 173470"/>
                              <wps:cNvSpPr/>
                              <wps:spPr>
                                <a:xfrm>
                                  <a:off x="0" y="17526"/>
                                  <a:ext cx="1213866" cy="9144"/>
                                </a:xfrm>
                                <a:custGeom>
                                  <a:avLst/>
                                  <a:gdLst/>
                                  <a:ahLst/>
                                  <a:cxnLst/>
                                  <a:rect l="0" t="0" r="0" b="0"/>
                                  <a:pathLst>
                                    <a:path w="1213866" h="9144">
                                      <a:moveTo>
                                        <a:pt x="0" y="0"/>
                                      </a:moveTo>
                                      <a:lnTo>
                                        <a:pt x="1213866" y="0"/>
                                      </a:lnTo>
                                      <a:lnTo>
                                        <a:pt x="1213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71" name="Shape 173471"/>
                              <wps:cNvSpPr/>
                              <wps:spPr>
                                <a:xfrm>
                                  <a:off x="12138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72" name="Shape 173472"/>
                              <wps:cNvSpPr/>
                              <wps:spPr>
                                <a:xfrm>
                                  <a:off x="12138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73" name="Shape 173473"/>
                              <wps:cNvSpPr/>
                              <wps:spPr>
                                <a:xfrm>
                                  <a:off x="1263396" y="0"/>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74" name="Shape 173474"/>
                              <wps:cNvSpPr/>
                              <wps:spPr>
                                <a:xfrm>
                                  <a:off x="1263396" y="17526"/>
                                  <a:ext cx="598170" cy="9144"/>
                                </a:xfrm>
                                <a:custGeom>
                                  <a:avLst/>
                                  <a:gdLst/>
                                  <a:ahLst/>
                                  <a:cxnLst/>
                                  <a:rect l="0" t="0" r="0" b="0"/>
                                  <a:pathLst>
                                    <a:path w="598170" h="9144">
                                      <a:moveTo>
                                        <a:pt x="0" y="0"/>
                                      </a:moveTo>
                                      <a:lnTo>
                                        <a:pt x="598170" y="0"/>
                                      </a:lnTo>
                                      <a:lnTo>
                                        <a:pt x="598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75" name="Shape 173475"/>
                              <wps:cNvSpPr/>
                              <wps:spPr>
                                <a:xfrm>
                                  <a:off x="1861566"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76" name="Shape 173476"/>
                              <wps:cNvSpPr/>
                              <wps:spPr>
                                <a:xfrm>
                                  <a:off x="1861566"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668" style="width:150.48pt;height:2.03998pt;position:absolute;z-index:-2147483591;mso-position-horizontal-relative:text;mso-position-horizontal:absolute;margin-left:0pt;mso-position-vertical-relative:text;margin-top:11.4071pt;" coordsize="19110,259">
                      <v:shape id="Shape 173477" style="position:absolute;width:12138;height:91;left:0;top:0;" coordsize="1213866,9144" path="m0,0l1213866,0l1213866,9144l0,9144l0,0">
                        <v:stroke weight="0pt" endcap="flat" joinstyle="miter" miterlimit="10" on="false" color="#000000" opacity="0"/>
                        <v:fill on="true" color="#000000"/>
                      </v:shape>
                      <v:shape id="Shape 173478" style="position:absolute;width:12138;height:91;left:0;top:175;" coordsize="1213866,9144" path="m0,0l1213866,0l1213866,9144l0,9144l0,0">
                        <v:stroke weight="0pt" endcap="flat" joinstyle="miter" miterlimit="10" on="false" color="#000000" opacity="0"/>
                        <v:fill on="true" color="#000000"/>
                      </v:shape>
                      <v:shape id="Shape 173479" style="position:absolute;width:495;height:91;left:12138;top:0;" coordsize="49530,9144" path="m0,0l49530,0l49530,9144l0,9144l0,0">
                        <v:stroke weight="0pt" endcap="flat" joinstyle="miter" miterlimit="10" on="false" color="#000000" opacity="0"/>
                        <v:fill on="true" color="#000000"/>
                      </v:shape>
                      <v:shape id="Shape 173480" style="position:absolute;width:495;height:91;left:12138;top:175;" coordsize="49530,9144" path="m0,0l49530,0l49530,9144l0,9144l0,0">
                        <v:stroke weight="0pt" endcap="flat" joinstyle="miter" miterlimit="10" on="false" color="#000000" opacity="0"/>
                        <v:fill on="true" color="#000000"/>
                      </v:shape>
                      <v:shape id="Shape 173481" style="position:absolute;width:5981;height:91;left:12633;top:0;" coordsize="598170,9144" path="m0,0l598170,0l598170,9144l0,9144l0,0">
                        <v:stroke weight="0pt" endcap="flat" joinstyle="miter" miterlimit="10" on="false" color="#000000" opacity="0"/>
                        <v:fill on="true" color="#000000"/>
                      </v:shape>
                      <v:shape id="Shape 173482" style="position:absolute;width:5981;height:91;left:12633;top:175;" coordsize="598170,9144" path="m0,0l598170,0l598170,9144l0,9144l0,0">
                        <v:stroke weight="0pt" endcap="flat" joinstyle="miter" miterlimit="10" on="false" color="#000000" opacity="0"/>
                        <v:fill on="true" color="#000000"/>
                      </v:shape>
                      <v:shape id="Shape 173483" style="position:absolute;width:495;height:91;left:18615;top:0;" coordsize="49530,9144" path="m0,0l49530,0l49530,9144l0,9144l0,0">
                        <v:stroke weight="0pt" endcap="flat" joinstyle="miter" miterlimit="10" on="false" color="#000000" opacity="0"/>
                        <v:fill on="true" color="#000000"/>
                      </v:shape>
                      <v:shape id="Shape 173484" style="position:absolute;width:495;height:91;left:18615;top:175;" coordsize="49530,9144" path="m0,0l49530,0l49530,9144l0,9144l0,0">
                        <v:stroke weight="0pt" endcap="flat" joinstyle="miter" miterlimit="10" on="false" color="#000000" opacity="0"/>
                        <v:fill on="true" color="#000000"/>
                      </v:shape>
                    </v:group>
                  </w:pict>
                </mc:Fallback>
              </mc:AlternateContent>
            </w:r>
            <w:r>
              <w:tab/>
            </w:r>
            <w:r>
              <w:rPr>
                <w:rFonts w:ascii="Arial" w:eastAsia="Arial" w:hAnsi="Arial" w:cs="Arial"/>
                <w:sz w:val="19"/>
              </w:rPr>
              <w:t xml:space="preserve"> </w:t>
            </w:r>
            <w:r>
              <w:rPr>
                <w:rFonts w:ascii="Arial" w:eastAsia="Arial" w:hAnsi="Arial" w:cs="Arial"/>
                <w:sz w:val="19"/>
              </w:rPr>
              <w:tab/>
              <w:t>10% level</w:t>
            </w:r>
          </w:p>
        </w:tc>
        <w:tc>
          <w:tcPr>
            <w:tcW w:w="698" w:type="dxa"/>
            <w:tcBorders>
              <w:top w:val="nil"/>
              <w:left w:val="nil"/>
              <w:bottom w:val="nil"/>
              <w:right w:val="nil"/>
            </w:tcBorders>
            <w:vAlign w:val="bottom"/>
          </w:tcPr>
          <w:p w14:paraId="5FC46640" w14:textId="77777777" w:rsidR="00987387" w:rsidRDefault="00D205D0">
            <w:pPr>
              <w:spacing w:after="0"/>
              <w:ind w:left="-483"/>
            </w:pPr>
            <w:r>
              <w:rPr>
                <w:noProof/>
              </w:rPr>
              <mc:AlternateContent>
                <mc:Choice Requires="wpg">
                  <w:drawing>
                    <wp:inline distT="0" distB="0" distL="0" distR="0" wp14:anchorId="6E10C340" wp14:editId="141F69CF">
                      <wp:extent cx="712470" cy="25908"/>
                      <wp:effectExtent l="0" t="0" r="0" b="0"/>
                      <wp:docPr id="156726" name="Group 156726"/>
                      <wp:cNvGraphicFramePr/>
                      <a:graphic xmlns:a="http://schemas.openxmlformats.org/drawingml/2006/main">
                        <a:graphicData uri="http://schemas.microsoft.com/office/word/2010/wordprocessingGroup">
                          <wpg:wgp>
                            <wpg:cNvGrpSpPr/>
                            <wpg:grpSpPr>
                              <a:xfrm>
                                <a:off x="0" y="0"/>
                                <a:ext cx="712470" cy="25908"/>
                                <a:chOff x="0" y="0"/>
                                <a:chExt cx="712470" cy="25908"/>
                              </a:xfrm>
                            </wpg:grpSpPr>
                            <wps:wsp>
                              <wps:cNvPr id="173485" name="Shape 173485"/>
                              <wps:cNvSpPr/>
                              <wps:spPr>
                                <a:xfrm>
                                  <a:off x="0" y="0"/>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86" name="Shape 173486"/>
                              <wps:cNvSpPr/>
                              <wps:spPr>
                                <a:xfrm>
                                  <a:off x="0" y="17526"/>
                                  <a:ext cx="662940" cy="9144"/>
                                </a:xfrm>
                                <a:custGeom>
                                  <a:avLst/>
                                  <a:gdLst/>
                                  <a:ahLst/>
                                  <a:cxnLst/>
                                  <a:rect l="0" t="0" r="0" b="0"/>
                                  <a:pathLst>
                                    <a:path w="662940" h="9144">
                                      <a:moveTo>
                                        <a:pt x="0" y="0"/>
                                      </a:moveTo>
                                      <a:lnTo>
                                        <a:pt x="662940" y="0"/>
                                      </a:lnTo>
                                      <a:lnTo>
                                        <a:pt x="662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87" name="Shape 173487"/>
                              <wps:cNvSpPr/>
                              <wps:spPr>
                                <a:xfrm>
                                  <a:off x="662940"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88" name="Shape 173488"/>
                              <wps:cNvSpPr/>
                              <wps:spPr>
                                <a:xfrm>
                                  <a:off x="662940"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726" style="width:56.1pt;height:2.03998pt;mso-position-horizontal-relative:char;mso-position-vertical-relative:line" coordsize="7124,259">
                      <v:shape id="Shape 173489" style="position:absolute;width:6629;height:91;left:0;top:0;" coordsize="662940,9144" path="m0,0l662940,0l662940,9144l0,9144l0,0">
                        <v:stroke weight="0pt" endcap="flat" joinstyle="miter" miterlimit="10" on="false" color="#000000" opacity="0"/>
                        <v:fill on="true" color="#000000"/>
                      </v:shape>
                      <v:shape id="Shape 173490" style="position:absolute;width:6629;height:91;left:0;top:175;" coordsize="662940,9144" path="m0,0l662940,0l662940,9144l0,9144l0,0">
                        <v:stroke weight="0pt" endcap="flat" joinstyle="miter" miterlimit="10" on="false" color="#000000" opacity="0"/>
                        <v:fill on="true" color="#000000"/>
                      </v:shape>
                      <v:shape id="Shape 173491" style="position:absolute;width:495;height:91;left:6629;top:0;" coordsize="49530,9144" path="m0,0l49530,0l49530,9144l0,9144l0,0">
                        <v:stroke weight="0pt" endcap="flat" joinstyle="miter" miterlimit="10" on="false" color="#000000" opacity="0"/>
                        <v:fill on="true" color="#000000"/>
                      </v:shape>
                      <v:shape id="Shape 173492" style="position:absolute;width:495;height:91;left:6629;top:175;" coordsize="49530,9144" path="m0,0l49530,0l49530,9144l0,9144l0,0">
                        <v:stroke weight="0pt" endcap="flat" joinstyle="miter" miterlimit="10" on="false" color="#000000" opacity="0"/>
                        <v:fill on="true" color="#000000"/>
                      </v:shape>
                    </v:group>
                  </w:pict>
                </mc:Fallback>
              </mc:AlternateContent>
            </w:r>
          </w:p>
        </w:tc>
        <w:tc>
          <w:tcPr>
            <w:tcW w:w="1905" w:type="dxa"/>
            <w:tcBorders>
              <w:top w:val="nil"/>
              <w:left w:val="nil"/>
              <w:bottom w:val="nil"/>
              <w:right w:val="nil"/>
            </w:tcBorders>
          </w:tcPr>
          <w:p w14:paraId="0C939D37" w14:textId="77777777" w:rsidR="00987387" w:rsidRDefault="00D205D0">
            <w:pPr>
              <w:tabs>
                <w:tab w:val="center" w:pos="1445"/>
              </w:tabs>
              <w:spacing w:after="0"/>
            </w:pPr>
            <w:r>
              <w:rPr>
                <w:noProof/>
              </w:rPr>
              <mc:AlternateContent>
                <mc:Choice Requires="wpg">
                  <w:drawing>
                    <wp:anchor distT="0" distB="0" distL="114300" distR="114300" simplePos="0" relativeHeight="251712512" behindDoc="1" locked="0" layoutInCell="1" allowOverlap="1" wp14:anchorId="142AF1E9" wp14:editId="4E8F249A">
                      <wp:simplePos x="0" y="0"/>
                      <wp:positionH relativeFrom="column">
                        <wp:posOffset>-37568</wp:posOffset>
                      </wp:positionH>
                      <wp:positionV relativeFrom="paragraph">
                        <wp:posOffset>144870</wp:posOffset>
                      </wp:positionV>
                      <wp:extent cx="1247394" cy="25908"/>
                      <wp:effectExtent l="0" t="0" r="0" b="0"/>
                      <wp:wrapNone/>
                      <wp:docPr id="156733" name="Group 156733"/>
                      <wp:cNvGraphicFramePr/>
                      <a:graphic xmlns:a="http://schemas.openxmlformats.org/drawingml/2006/main">
                        <a:graphicData uri="http://schemas.microsoft.com/office/word/2010/wordprocessingGroup">
                          <wpg:wgp>
                            <wpg:cNvGrpSpPr/>
                            <wpg:grpSpPr>
                              <a:xfrm>
                                <a:off x="0" y="0"/>
                                <a:ext cx="1247394" cy="25908"/>
                                <a:chOff x="0" y="0"/>
                                <a:chExt cx="1247394" cy="25908"/>
                              </a:xfrm>
                            </wpg:grpSpPr>
                            <wps:wsp>
                              <wps:cNvPr id="173493" name="Shape 173493"/>
                              <wps:cNvSpPr/>
                              <wps:spPr>
                                <a:xfrm>
                                  <a:off x="0" y="0"/>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94" name="Shape 173494"/>
                              <wps:cNvSpPr/>
                              <wps:spPr>
                                <a:xfrm>
                                  <a:off x="0" y="17526"/>
                                  <a:ext cx="664464" cy="9144"/>
                                </a:xfrm>
                                <a:custGeom>
                                  <a:avLst/>
                                  <a:gdLst/>
                                  <a:ahLst/>
                                  <a:cxnLst/>
                                  <a:rect l="0" t="0" r="0" b="0"/>
                                  <a:pathLst>
                                    <a:path w="664464" h="9144">
                                      <a:moveTo>
                                        <a:pt x="0" y="0"/>
                                      </a:moveTo>
                                      <a:lnTo>
                                        <a:pt x="664464" y="0"/>
                                      </a:lnTo>
                                      <a:lnTo>
                                        <a:pt x="664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95" name="Shape 173495"/>
                              <wps:cNvSpPr/>
                              <wps:spPr>
                                <a:xfrm>
                                  <a:off x="664464" y="0"/>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96" name="Shape 173496"/>
                              <wps:cNvSpPr/>
                              <wps:spPr>
                                <a:xfrm>
                                  <a:off x="664464" y="17526"/>
                                  <a:ext cx="49530" cy="9144"/>
                                </a:xfrm>
                                <a:custGeom>
                                  <a:avLst/>
                                  <a:gdLst/>
                                  <a:ahLst/>
                                  <a:cxnLst/>
                                  <a:rect l="0" t="0" r="0" b="0"/>
                                  <a:pathLst>
                                    <a:path w="49530" h="9144">
                                      <a:moveTo>
                                        <a:pt x="0" y="0"/>
                                      </a:moveTo>
                                      <a:lnTo>
                                        <a:pt x="49530" y="0"/>
                                      </a:lnTo>
                                      <a:lnTo>
                                        <a:pt x="49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97" name="Shape 173497"/>
                              <wps:cNvSpPr/>
                              <wps:spPr>
                                <a:xfrm>
                                  <a:off x="713994"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98" name="Shape 173498"/>
                              <wps:cNvSpPr/>
                              <wps:spPr>
                                <a:xfrm>
                                  <a:off x="713994" y="1752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733" style="width:98.22pt;height:2.03998pt;position:absolute;z-index:-2147483580;mso-position-horizontal-relative:text;mso-position-horizontal:absolute;margin-left:-2.95819pt;mso-position-vertical-relative:text;margin-top:11.4071pt;" coordsize="12473,259">
                      <v:shape id="Shape 173499" style="position:absolute;width:6644;height:91;left:0;top:0;" coordsize="664464,9144" path="m0,0l664464,0l664464,9144l0,9144l0,0">
                        <v:stroke weight="0pt" endcap="flat" joinstyle="miter" miterlimit="10" on="false" color="#000000" opacity="0"/>
                        <v:fill on="true" color="#000000"/>
                      </v:shape>
                      <v:shape id="Shape 173500" style="position:absolute;width:6644;height:91;left:0;top:175;" coordsize="664464,9144" path="m0,0l664464,0l664464,9144l0,9144l0,0">
                        <v:stroke weight="0pt" endcap="flat" joinstyle="miter" miterlimit="10" on="false" color="#000000" opacity="0"/>
                        <v:fill on="true" color="#000000"/>
                      </v:shape>
                      <v:shape id="Shape 173501" style="position:absolute;width:495;height:91;left:6644;top:0;" coordsize="49530,9144" path="m0,0l49530,0l49530,9144l0,9144l0,0">
                        <v:stroke weight="0pt" endcap="flat" joinstyle="miter" miterlimit="10" on="false" color="#000000" opacity="0"/>
                        <v:fill on="true" color="#000000"/>
                      </v:shape>
                      <v:shape id="Shape 173502" style="position:absolute;width:495;height:91;left:6644;top:175;" coordsize="49530,9144" path="m0,0l49530,0l49530,9144l0,9144l0,0">
                        <v:stroke weight="0pt" endcap="flat" joinstyle="miter" miterlimit="10" on="false" color="#000000" opacity="0"/>
                        <v:fill on="true" color="#000000"/>
                      </v:shape>
                      <v:shape id="Shape 173503" style="position:absolute;width:5334;height:91;left:7139;top:0;" coordsize="533400,9144" path="m0,0l533400,0l533400,9144l0,9144l0,0">
                        <v:stroke weight="0pt" endcap="flat" joinstyle="miter" miterlimit="10" on="false" color="#000000" opacity="0"/>
                        <v:fill on="true" color="#000000"/>
                      </v:shape>
                      <v:shape id="Shape 173504" style="position:absolute;width:5334;height:91;left:7139;top:175;" coordsize="533400,9144" path="m0,0l533400,0l533400,9144l0,9144l0,0">
                        <v:stroke weight="0pt" endcap="flat" joinstyle="miter" miterlimit="10" on="false" color="#000000" opacity="0"/>
                        <v:fill on="true" color="#000000"/>
                      </v:shape>
                    </v:group>
                  </w:pict>
                </mc:Fallback>
              </mc:AlternateContent>
            </w:r>
            <w:r>
              <w:rPr>
                <w:rFonts w:ascii="Arial" w:eastAsia="Arial" w:hAnsi="Arial" w:cs="Arial"/>
                <w:sz w:val="19"/>
              </w:rPr>
              <w:t>-3.324976</w:t>
            </w:r>
            <w:r>
              <w:rPr>
                <w:rFonts w:ascii="Arial" w:eastAsia="Arial" w:hAnsi="Arial" w:cs="Arial"/>
                <w:sz w:val="19"/>
              </w:rPr>
              <w:tab/>
              <w:t xml:space="preserve"> </w:t>
            </w:r>
          </w:p>
        </w:tc>
      </w:tr>
    </w:tbl>
    <w:p w14:paraId="0A3298FC" w14:textId="77777777" w:rsidR="00987387" w:rsidRDefault="00D205D0">
      <w:pPr>
        <w:spacing w:after="4" w:line="248" w:lineRule="auto"/>
        <w:ind w:left="683" w:hanging="10"/>
      </w:pPr>
      <w:r>
        <w:rPr>
          <w:rFonts w:ascii="Arial" w:eastAsia="Arial" w:hAnsi="Arial" w:cs="Arial"/>
          <w:sz w:val="19"/>
        </w:rPr>
        <w:t xml:space="preserve">*MacKinnon (1996) one-sided p-values. </w:t>
      </w:r>
    </w:p>
    <w:p w14:paraId="5223A090" w14:textId="77777777" w:rsidR="00987387" w:rsidRDefault="00D205D0">
      <w:pPr>
        <w:spacing w:after="4" w:line="248" w:lineRule="auto"/>
        <w:ind w:left="683" w:hanging="10"/>
      </w:pPr>
      <w:r>
        <w:rPr>
          <w:rFonts w:ascii="Arial" w:eastAsia="Arial" w:hAnsi="Arial" w:cs="Arial"/>
          <w:sz w:val="19"/>
        </w:rPr>
        <w:t xml:space="preserve">Warning: Probabilities and critical values calculated for 20 observations                  and may not be accurate for a sample size of 15 </w:t>
      </w:r>
    </w:p>
    <w:p w14:paraId="3BD383D0" w14:textId="77777777" w:rsidR="00987387" w:rsidRDefault="00D205D0">
      <w:pPr>
        <w:spacing w:after="0"/>
        <w:ind w:left="1613"/>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tbl>
      <w:tblPr>
        <w:tblStyle w:val="TableGrid"/>
        <w:tblW w:w="6109" w:type="dxa"/>
        <w:tblInd w:w="644" w:type="dxa"/>
        <w:tblCellMar>
          <w:top w:w="0" w:type="dxa"/>
          <w:left w:w="0" w:type="dxa"/>
          <w:bottom w:w="0" w:type="dxa"/>
          <w:right w:w="0" w:type="dxa"/>
        </w:tblCellMar>
        <w:tblLook w:val="04A0" w:firstRow="1" w:lastRow="0" w:firstColumn="1" w:lastColumn="0" w:noHBand="0" w:noVBand="1"/>
      </w:tblPr>
      <w:tblGrid>
        <w:gridCol w:w="2028"/>
        <w:gridCol w:w="3203"/>
        <w:gridCol w:w="878"/>
      </w:tblGrid>
      <w:tr w:rsidR="00987387" w14:paraId="03E8F49F" w14:textId="77777777">
        <w:trPr>
          <w:trHeight w:val="507"/>
        </w:trPr>
        <w:tc>
          <w:tcPr>
            <w:tcW w:w="5231" w:type="dxa"/>
            <w:gridSpan w:val="2"/>
            <w:tcBorders>
              <w:top w:val="double" w:sz="6" w:space="0" w:color="000000"/>
              <w:left w:val="nil"/>
              <w:bottom w:val="nil"/>
              <w:right w:val="nil"/>
            </w:tcBorders>
          </w:tcPr>
          <w:p w14:paraId="3C7491B0" w14:textId="77777777" w:rsidR="00987387" w:rsidRDefault="00D205D0">
            <w:pPr>
              <w:spacing w:after="0"/>
              <w:ind w:left="42"/>
            </w:pPr>
            <w:r>
              <w:rPr>
                <w:rFonts w:ascii="Arial" w:eastAsia="Arial" w:hAnsi="Arial" w:cs="Arial"/>
                <w:sz w:val="19"/>
              </w:rPr>
              <w:t xml:space="preserve">Residual variance (no correction) </w:t>
            </w:r>
          </w:p>
        </w:tc>
        <w:tc>
          <w:tcPr>
            <w:tcW w:w="878" w:type="dxa"/>
            <w:tcBorders>
              <w:top w:val="double" w:sz="6" w:space="0" w:color="000000"/>
              <w:left w:val="nil"/>
              <w:bottom w:val="nil"/>
              <w:right w:val="nil"/>
            </w:tcBorders>
          </w:tcPr>
          <w:p w14:paraId="5F05DF95" w14:textId="77777777" w:rsidR="00987387" w:rsidRDefault="00D205D0">
            <w:pPr>
              <w:spacing w:after="0"/>
              <w:ind w:left="10"/>
              <w:jc w:val="center"/>
            </w:pPr>
            <w:r>
              <w:rPr>
                <w:rFonts w:ascii="Arial" w:eastAsia="Arial" w:hAnsi="Arial" w:cs="Arial"/>
                <w:sz w:val="19"/>
              </w:rPr>
              <w:t xml:space="preserve"> </w:t>
            </w:r>
          </w:p>
          <w:p w14:paraId="7F5F3E60" w14:textId="77777777" w:rsidR="00987387" w:rsidRDefault="00D205D0">
            <w:pPr>
              <w:spacing w:after="0"/>
              <w:jc w:val="both"/>
            </w:pPr>
            <w:r>
              <w:rPr>
                <w:rFonts w:ascii="Arial" w:eastAsia="Arial" w:hAnsi="Arial" w:cs="Arial"/>
                <w:sz w:val="19"/>
              </w:rPr>
              <w:t>66811064</w:t>
            </w:r>
          </w:p>
        </w:tc>
      </w:tr>
      <w:tr w:rsidR="00987387" w14:paraId="109A99EC" w14:textId="77777777">
        <w:trPr>
          <w:trHeight w:val="2034"/>
        </w:trPr>
        <w:tc>
          <w:tcPr>
            <w:tcW w:w="5231" w:type="dxa"/>
            <w:gridSpan w:val="2"/>
            <w:tcBorders>
              <w:top w:val="nil"/>
              <w:left w:val="nil"/>
              <w:bottom w:val="double" w:sz="6" w:space="0" w:color="000000"/>
              <w:right w:val="nil"/>
            </w:tcBorders>
          </w:tcPr>
          <w:p w14:paraId="1AFD2219" w14:textId="77777777" w:rsidR="00987387" w:rsidRDefault="00D205D0">
            <w:pPr>
              <w:spacing w:after="61"/>
              <w:ind w:left="42"/>
            </w:pPr>
            <w:r>
              <w:rPr>
                <w:rFonts w:ascii="Arial" w:eastAsia="Arial" w:hAnsi="Arial" w:cs="Arial"/>
                <w:sz w:val="19"/>
                <w:u w:val="double" w:color="000000"/>
              </w:rPr>
              <w:t>HAC corrected varian</w:t>
            </w:r>
            <w:r>
              <w:rPr>
                <w:rFonts w:ascii="Arial" w:eastAsia="Arial" w:hAnsi="Arial" w:cs="Arial"/>
                <w:sz w:val="19"/>
                <w:u w:val="double" w:color="000000"/>
              </w:rPr>
              <w:t xml:space="preserve">ce (Bartlett kernel) </w:t>
            </w:r>
          </w:p>
          <w:p w14:paraId="7C11E49B" w14:textId="77777777" w:rsidR="00987387" w:rsidRDefault="00D205D0">
            <w:pPr>
              <w:spacing w:after="0"/>
              <w:ind w:left="968"/>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p w14:paraId="557C121B" w14:textId="77777777" w:rsidR="00987387" w:rsidRDefault="00D205D0">
            <w:pPr>
              <w:spacing w:after="0"/>
              <w:ind w:left="968"/>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p w14:paraId="13CF8322" w14:textId="77777777" w:rsidR="00987387" w:rsidRDefault="00D205D0">
            <w:pPr>
              <w:spacing w:after="0"/>
              <w:ind w:left="42"/>
            </w:pPr>
            <w:r>
              <w:rPr>
                <w:rFonts w:ascii="Arial" w:eastAsia="Arial" w:hAnsi="Arial" w:cs="Arial"/>
                <w:sz w:val="19"/>
              </w:rPr>
              <w:t>Phillips-Perron Test Equation</w:t>
            </w:r>
          </w:p>
          <w:p w14:paraId="1AE6635B" w14:textId="77777777" w:rsidR="00987387" w:rsidRDefault="00D205D0">
            <w:pPr>
              <w:spacing w:after="0" w:line="240" w:lineRule="auto"/>
              <w:ind w:left="42" w:right="2041"/>
            </w:pPr>
            <w:r>
              <w:rPr>
                <w:rFonts w:ascii="Arial" w:eastAsia="Arial" w:hAnsi="Arial" w:cs="Arial"/>
                <w:sz w:val="19"/>
              </w:rPr>
              <w:t xml:space="preserve">Dependent Variable: D(X4,3) Method: Least Squares </w:t>
            </w:r>
          </w:p>
          <w:p w14:paraId="137E4FC9" w14:textId="77777777" w:rsidR="00987387" w:rsidRDefault="00D205D0">
            <w:pPr>
              <w:spacing w:after="0"/>
              <w:ind w:left="42"/>
            </w:pPr>
            <w:r>
              <w:rPr>
                <w:rFonts w:ascii="Arial" w:eastAsia="Arial" w:hAnsi="Arial" w:cs="Arial"/>
                <w:sz w:val="19"/>
              </w:rPr>
              <w:t>Date: 11/03/07   Time: 14:45</w:t>
            </w:r>
          </w:p>
          <w:p w14:paraId="6FC78E8F" w14:textId="77777777" w:rsidR="00987387" w:rsidRDefault="00D205D0">
            <w:pPr>
              <w:spacing w:after="0"/>
              <w:ind w:left="42"/>
            </w:pPr>
            <w:r>
              <w:rPr>
                <w:rFonts w:ascii="Arial" w:eastAsia="Arial" w:hAnsi="Arial" w:cs="Arial"/>
                <w:sz w:val="19"/>
              </w:rPr>
              <w:t xml:space="preserve">Sample(adjusted): 1991 2005 </w:t>
            </w:r>
          </w:p>
          <w:p w14:paraId="55B4FB29" w14:textId="77777777" w:rsidR="00987387" w:rsidRDefault="00D205D0">
            <w:pPr>
              <w:spacing w:after="0"/>
              <w:ind w:left="42"/>
            </w:pPr>
            <w:r>
              <w:rPr>
                <w:rFonts w:ascii="Arial" w:eastAsia="Arial" w:hAnsi="Arial" w:cs="Arial"/>
                <w:sz w:val="19"/>
              </w:rPr>
              <w:t xml:space="preserve">Included observations: 15 after adjusting endpoints </w:t>
            </w:r>
          </w:p>
        </w:tc>
        <w:tc>
          <w:tcPr>
            <w:tcW w:w="878" w:type="dxa"/>
            <w:tcBorders>
              <w:top w:val="nil"/>
              <w:left w:val="nil"/>
              <w:bottom w:val="double" w:sz="6" w:space="0" w:color="000000"/>
              <w:right w:val="nil"/>
            </w:tcBorders>
          </w:tcPr>
          <w:p w14:paraId="1B142D70" w14:textId="77777777" w:rsidR="00987387" w:rsidRDefault="00D205D0">
            <w:pPr>
              <w:spacing w:after="61"/>
              <w:ind w:left="1"/>
              <w:jc w:val="both"/>
            </w:pPr>
            <w:r>
              <w:rPr>
                <w:rFonts w:ascii="Arial" w:eastAsia="Arial" w:hAnsi="Arial" w:cs="Arial"/>
                <w:sz w:val="19"/>
                <w:u w:val="double" w:color="000000"/>
              </w:rPr>
              <w:t xml:space="preserve"> 6655899.</w:t>
            </w:r>
          </w:p>
          <w:p w14:paraId="701FD77C" w14:textId="77777777" w:rsidR="00987387" w:rsidRDefault="00D205D0">
            <w:pPr>
              <w:spacing w:after="0"/>
              <w:ind w:left="419" w:right="407"/>
              <w:jc w:val="both"/>
            </w:pPr>
            <w:r>
              <w:rPr>
                <w:rFonts w:ascii="Arial" w:eastAsia="Arial" w:hAnsi="Arial" w:cs="Arial"/>
                <w:sz w:val="19"/>
              </w:rPr>
              <w:t xml:space="preserve">  </w:t>
            </w:r>
          </w:p>
        </w:tc>
      </w:tr>
      <w:tr w:rsidR="00987387" w14:paraId="5F998F43" w14:textId="77777777">
        <w:trPr>
          <w:trHeight w:val="295"/>
        </w:trPr>
        <w:tc>
          <w:tcPr>
            <w:tcW w:w="2028" w:type="dxa"/>
            <w:tcBorders>
              <w:top w:val="double" w:sz="6" w:space="0" w:color="000000"/>
              <w:left w:val="nil"/>
              <w:bottom w:val="double" w:sz="5" w:space="0" w:color="000000"/>
              <w:right w:val="nil"/>
            </w:tcBorders>
          </w:tcPr>
          <w:p w14:paraId="160FBF8A" w14:textId="77777777" w:rsidR="00987387" w:rsidRDefault="00D205D0">
            <w:pPr>
              <w:spacing w:after="0"/>
              <w:ind w:right="91"/>
              <w:jc w:val="center"/>
            </w:pPr>
            <w:r>
              <w:rPr>
                <w:rFonts w:ascii="Arial" w:eastAsia="Arial" w:hAnsi="Arial" w:cs="Arial"/>
                <w:sz w:val="19"/>
              </w:rPr>
              <w:t xml:space="preserve">Variable </w:t>
            </w:r>
          </w:p>
        </w:tc>
        <w:tc>
          <w:tcPr>
            <w:tcW w:w="3203" w:type="dxa"/>
            <w:tcBorders>
              <w:top w:val="double" w:sz="6" w:space="0" w:color="000000"/>
              <w:left w:val="nil"/>
              <w:bottom w:val="double" w:sz="5" w:space="0" w:color="000000"/>
              <w:right w:val="nil"/>
            </w:tcBorders>
          </w:tcPr>
          <w:p w14:paraId="7533CB93" w14:textId="77777777" w:rsidR="00987387" w:rsidRDefault="00D205D0">
            <w:pPr>
              <w:tabs>
                <w:tab w:val="center" w:pos="1608"/>
                <w:tab w:val="right" w:pos="3203"/>
              </w:tabs>
              <w:spacing w:after="0"/>
            </w:pPr>
            <w:r>
              <w:rPr>
                <w:rFonts w:ascii="Arial" w:eastAsia="Arial" w:hAnsi="Arial" w:cs="Arial"/>
                <w:sz w:val="19"/>
              </w:rPr>
              <w:t>Coefficient</w:t>
            </w:r>
            <w:r>
              <w:rPr>
                <w:rFonts w:ascii="Arial" w:eastAsia="Arial" w:hAnsi="Arial" w:cs="Arial"/>
                <w:sz w:val="19"/>
              </w:rPr>
              <w:tab/>
              <w:t>Std. Error</w:t>
            </w:r>
            <w:r>
              <w:rPr>
                <w:rFonts w:ascii="Arial" w:eastAsia="Arial" w:hAnsi="Arial" w:cs="Arial"/>
                <w:sz w:val="19"/>
              </w:rPr>
              <w:tab/>
              <w:t>t-Statistic</w:t>
            </w:r>
          </w:p>
        </w:tc>
        <w:tc>
          <w:tcPr>
            <w:tcW w:w="878" w:type="dxa"/>
            <w:tcBorders>
              <w:top w:val="double" w:sz="6" w:space="0" w:color="000000"/>
              <w:left w:val="nil"/>
              <w:bottom w:val="double" w:sz="5" w:space="0" w:color="000000"/>
              <w:right w:val="nil"/>
            </w:tcBorders>
          </w:tcPr>
          <w:p w14:paraId="5F15BA51" w14:textId="77777777" w:rsidR="00987387" w:rsidRDefault="00D205D0">
            <w:pPr>
              <w:spacing w:after="0"/>
              <w:ind w:right="29"/>
              <w:jc w:val="right"/>
            </w:pPr>
            <w:r>
              <w:rPr>
                <w:rFonts w:ascii="Arial" w:eastAsia="Arial" w:hAnsi="Arial" w:cs="Arial"/>
                <w:sz w:val="19"/>
              </w:rPr>
              <w:t xml:space="preserve">Prob. </w:t>
            </w:r>
          </w:p>
        </w:tc>
      </w:tr>
      <w:tr w:rsidR="00987387" w14:paraId="5FD6A136" w14:textId="77777777">
        <w:trPr>
          <w:trHeight w:val="291"/>
        </w:trPr>
        <w:tc>
          <w:tcPr>
            <w:tcW w:w="2028" w:type="dxa"/>
            <w:tcBorders>
              <w:top w:val="double" w:sz="5" w:space="0" w:color="000000"/>
              <w:left w:val="nil"/>
              <w:bottom w:val="nil"/>
              <w:right w:val="nil"/>
            </w:tcBorders>
          </w:tcPr>
          <w:p w14:paraId="2119F561" w14:textId="77777777" w:rsidR="00987387" w:rsidRDefault="00D205D0">
            <w:pPr>
              <w:spacing w:after="0"/>
              <w:ind w:right="90"/>
              <w:jc w:val="center"/>
            </w:pPr>
            <w:r>
              <w:rPr>
                <w:rFonts w:ascii="Arial" w:eastAsia="Arial" w:hAnsi="Arial" w:cs="Arial"/>
                <w:sz w:val="19"/>
              </w:rPr>
              <w:t xml:space="preserve">D(X4(-1),2) </w:t>
            </w:r>
          </w:p>
        </w:tc>
        <w:tc>
          <w:tcPr>
            <w:tcW w:w="3203" w:type="dxa"/>
            <w:tcBorders>
              <w:top w:val="double" w:sz="5" w:space="0" w:color="000000"/>
              <w:left w:val="nil"/>
              <w:bottom w:val="nil"/>
              <w:right w:val="nil"/>
            </w:tcBorders>
          </w:tcPr>
          <w:p w14:paraId="7BE73D43" w14:textId="77777777" w:rsidR="00987387" w:rsidRDefault="00D205D0">
            <w:pPr>
              <w:tabs>
                <w:tab w:val="center" w:pos="1618"/>
                <w:tab w:val="right" w:pos="3203"/>
              </w:tabs>
              <w:spacing w:after="0"/>
            </w:pPr>
            <w:r>
              <w:rPr>
                <w:rFonts w:ascii="Arial" w:eastAsia="Arial" w:hAnsi="Arial" w:cs="Arial"/>
                <w:sz w:val="19"/>
              </w:rPr>
              <w:t>-1.296526</w:t>
            </w:r>
            <w:r>
              <w:rPr>
                <w:rFonts w:ascii="Arial" w:eastAsia="Arial" w:hAnsi="Arial" w:cs="Arial"/>
                <w:sz w:val="19"/>
              </w:rPr>
              <w:tab/>
              <w:t>0.276648</w:t>
            </w:r>
            <w:r>
              <w:rPr>
                <w:rFonts w:ascii="Arial" w:eastAsia="Arial" w:hAnsi="Arial" w:cs="Arial"/>
                <w:sz w:val="19"/>
              </w:rPr>
              <w:tab/>
              <w:t>-4.686558</w:t>
            </w:r>
          </w:p>
        </w:tc>
        <w:tc>
          <w:tcPr>
            <w:tcW w:w="878" w:type="dxa"/>
            <w:tcBorders>
              <w:top w:val="double" w:sz="5" w:space="0" w:color="000000"/>
              <w:left w:val="nil"/>
              <w:bottom w:val="nil"/>
              <w:right w:val="nil"/>
            </w:tcBorders>
          </w:tcPr>
          <w:p w14:paraId="712627ED" w14:textId="77777777" w:rsidR="00987387" w:rsidRDefault="00D205D0">
            <w:pPr>
              <w:spacing w:after="0"/>
              <w:ind w:right="29"/>
              <w:jc w:val="right"/>
            </w:pPr>
            <w:r>
              <w:rPr>
                <w:rFonts w:ascii="Arial" w:eastAsia="Arial" w:hAnsi="Arial" w:cs="Arial"/>
                <w:sz w:val="19"/>
              </w:rPr>
              <w:t>0.0005</w:t>
            </w:r>
          </w:p>
        </w:tc>
      </w:tr>
      <w:tr w:rsidR="00987387" w14:paraId="2C6F8E65" w14:textId="77777777">
        <w:trPr>
          <w:trHeight w:val="216"/>
        </w:trPr>
        <w:tc>
          <w:tcPr>
            <w:tcW w:w="2028" w:type="dxa"/>
            <w:tcBorders>
              <w:top w:val="nil"/>
              <w:left w:val="nil"/>
              <w:bottom w:val="nil"/>
              <w:right w:val="nil"/>
            </w:tcBorders>
          </w:tcPr>
          <w:p w14:paraId="47F38708" w14:textId="77777777" w:rsidR="00987387" w:rsidRDefault="00D205D0">
            <w:pPr>
              <w:spacing w:after="0"/>
              <w:ind w:right="92"/>
              <w:jc w:val="center"/>
            </w:pPr>
            <w:r>
              <w:rPr>
                <w:rFonts w:ascii="Arial" w:eastAsia="Arial" w:hAnsi="Arial" w:cs="Arial"/>
                <w:sz w:val="19"/>
              </w:rPr>
              <w:t xml:space="preserve">C </w:t>
            </w:r>
          </w:p>
        </w:tc>
        <w:tc>
          <w:tcPr>
            <w:tcW w:w="3203" w:type="dxa"/>
            <w:tcBorders>
              <w:top w:val="nil"/>
              <w:left w:val="nil"/>
              <w:bottom w:val="nil"/>
              <w:right w:val="nil"/>
            </w:tcBorders>
          </w:tcPr>
          <w:p w14:paraId="649025C1" w14:textId="77777777" w:rsidR="00987387" w:rsidRDefault="00D205D0">
            <w:pPr>
              <w:tabs>
                <w:tab w:val="center" w:pos="1619"/>
                <w:tab w:val="right" w:pos="3203"/>
              </w:tabs>
              <w:spacing w:after="0"/>
            </w:pPr>
            <w:r>
              <w:rPr>
                <w:rFonts w:ascii="Arial" w:eastAsia="Arial" w:hAnsi="Arial" w:cs="Arial"/>
                <w:sz w:val="19"/>
              </w:rPr>
              <w:t>1879.563</w:t>
            </w:r>
            <w:r>
              <w:rPr>
                <w:rFonts w:ascii="Arial" w:eastAsia="Arial" w:hAnsi="Arial" w:cs="Arial"/>
                <w:sz w:val="19"/>
              </w:rPr>
              <w:tab/>
              <w:t>5949.293</w:t>
            </w:r>
            <w:r>
              <w:rPr>
                <w:rFonts w:ascii="Arial" w:eastAsia="Arial" w:hAnsi="Arial" w:cs="Arial"/>
                <w:sz w:val="19"/>
              </w:rPr>
              <w:tab/>
              <w:t>0.315931</w:t>
            </w:r>
          </w:p>
        </w:tc>
        <w:tc>
          <w:tcPr>
            <w:tcW w:w="878" w:type="dxa"/>
            <w:tcBorders>
              <w:top w:val="nil"/>
              <w:left w:val="nil"/>
              <w:bottom w:val="nil"/>
              <w:right w:val="nil"/>
            </w:tcBorders>
          </w:tcPr>
          <w:p w14:paraId="090553E1" w14:textId="77777777" w:rsidR="00987387" w:rsidRDefault="00D205D0">
            <w:pPr>
              <w:spacing w:after="0"/>
              <w:ind w:right="30"/>
              <w:jc w:val="right"/>
            </w:pPr>
            <w:r>
              <w:rPr>
                <w:rFonts w:ascii="Arial" w:eastAsia="Arial" w:hAnsi="Arial" w:cs="Arial"/>
                <w:sz w:val="19"/>
              </w:rPr>
              <w:t>0.7575</w:t>
            </w:r>
          </w:p>
        </w:tc>
      </w:tr>
      <w:tr w:rsidR="00987387" w14:paraId="0393E6C9" w14:textId="77777777">
        <w:trPr>
          <w:trHeight w:val="222"/>
        </w:trPr>
        <w:tc>
          <w:tcPr>
            <w:tcW w:w="2028" w:type="dxa"/>
            <w:tcBorders>
              <w:top w:val="nil"/>
              <w:left w:val="nil"/>
              <w:bottom w:val="double" w:sz="5" w:space="0" w:color="000000"/>
              <w:right w:val="nil"/>
            </w:tcBorders>
          </w:tcPr>
          <w:p w14:paraId="4EB6803F" w14:textId="77777777" w:rsidR="00987387" w:rsidRDefault="00D205D0">
            <w:pPr>
              <w:spacing w:after="0"/>
              <w:ind w:right="91"/>
              <w:jc w:val="center"/>
            </w:pPr>
            <w:r>
              <w:rPr>
                <w:rFonts w:ascii="Arial" w:eastAsia="Arial" w:hAnsi="Arial" w:cs="Arial"/>
                <w:sz w:val="19"/>
              </w:rPr>
              <w:t xml:space="preserve">@TREND(1988) </w:t>
            </w:r>
          </w:p>
        </w:tc>
        <w:tc>
          <w:tcPr>
            <w:tcW w:w="3203" w:type="dxa"/>
            <w:tcBorders>
              <w:top w:val="nil"/>
              <w:left w:val="nil"/>
              <w:bottom w:val="double" w:sz="5" w:space="0" w:color="000000"/>
              <w:right w:val="nil"/>
            </w:tcBorders>
          </w:tcPr>
          <w:p w14:paraId="4A62DCA2" w14:textId="77777777" w:rsidR="00987387" w:rsidRDefault="00D205D0">
            <w:pPr>
              <w:tabs>
                <w:tab w:val="center" w:pos="1619"/>
                <w:tab w:val="right" w:pos="3203"/>
              </w:tabs>
              <w:spacing w:after="0"/>
            </w:pPr>
            <w:r>
              <w:rPr>
                <w:rFonts w:ascii="Arial" w:eastAsia="Arial" w:hAnsi="Arial" w:cs="Arial"/>
                <w:sz w:val="19"/>
              </w:rPr>
              <w:t>22.62155</w:t>
            </w:r>
            <w:r>
              <w:rPr>
                <w:rFonts w:ascii="Arial" w:eastAsia="Arial" w:hAnsi="Arial" w:cs="Arial"/>
                <w:sz w:val="19"/>
              </w:rPr>
              <w:tab/>
              <w:t>548.0645</w:t>
            </w:r>
            <w:r>
              <w:rPr>
                <w:rFonts w:ascii="Arial" w:eastAsia="Arial" w:hAnsi="Arial" w:cs="Arial"/>
                <w:sz w:val="19"/>
              </w:rPr>
              <w:tab/>
              <w:t>0.041275</w:t>
            </w:r>
          </w:p>
        </w:tc>
        <w:tc>
          <w:tcPr>
            <w:tcW w:w="878" w:type="dxa"/>
            <w:tcBorders>
              <w:top w:val="nil"/>
              <w:left w:val="nil"/>
              <w:bottom w:val="double" w:sz="5" w:space="0" w:color="000000"/>
              <w:right w:val="nil"/>
            </w:tcBorders>
          </w:tcPr>
          <w:p w14:paraId="4DB71455" w14:textId="77777777" w:rsidR="00987387" w:rsidRDefault="00D205D0">
            <w:pPr>
              <w:spacing w:after="0"/>
              <w:ind w:right="30"/>
              <w:jc w:val="right"/>
            </w:pPr>
            <w:r>
              <w:rPr>
                <w:rFonts w:ascii="Arial" w:eastAsia="Arial" w:hAnsi="Arial" w:cs="Arial"/>
                <w:sz w:val="19"/>
              </w:rPr>
              <w:t>0.9678</w:t>
            </w:r>
          </w:p>
        </w:tc>
      </w:tr>
      <w:tr w:rsidR="00987387" w14:paraId="27315967" w14:textId="77777777">
        <w:trPr>
          <w:trHeight w:val="291"/>
        </w:trPr>
        <w:tc>
          <w:tcPr>
            <w:tcW w:w="2028" w:type="dxa"/>
            <w:tcBorders>
              <w:top w:val="double" w:sz="5" w:space="0" w:color="000000"/>
              <w:left w:val="nil"/>
              <w:bottom w:val="nil"/>
              <w:right w:val="nil"/>
            </w:tcBorders>
          </w:tcPr>
          <w:p w14:paraId="5C0961B1" w14:textId="77777777" w:rsidR="00987387" w:rsidRDefault="00D205D0">
            <w:pPr>
              <w:spacing w:after="0"/>
              <w:ind w:left="42"/>
            </w:pPr>
            <w:r>
              <w:rPr>
                <w:rFonts w:ascii="Arial" w:eastAsia="Arial" w:hAnsi="Arial" w:cs="Arial"/>
                <w:sz w:val="19"/>
              </w:rPr>
              <w:t xml:space="preserve">R-squared </w:t>
            </w:r>
          </w:p>
        </w:tc>
        <w:tc>
          <w:tcPr>
            <w:tcW w:w="3203" w:type="dxa"/>
            <w:tcBorders>
              <w:top w:val="double" w:sz="5" w:space="0" w:color="000000"/>
              <w:left w:val="nil"/>
              <w:bottom w:val="nil"/>
              <w:right w:val="nil"/>
            </w:tcBorders>
          </w:tcPr>
          <w:p w14:paraId="6EF5B7BD" w14:textId="77777777" w:rsidR="00987387" w:rsidRDefault="00D205D0">
            <w:pPr>
              <w:spacing w:after="0"/>
              <w:ind w:left="104"/>
            </w:pPr>
            <w:r>
              <w:rPr>
                <w:rFonts w:ascii="Arial" w:eastAsia="Arial" w:hAnsi="Arial" w:cs="Arial"/>
                <w:sz w:val="19"/>
              </w:rPr>
              <w:t>0.647973   Mean dependent var</w:t>
            </w:r>
          </w:p>
        </w:tc>
        <w:tc>
          <w:tcPr>
            <w:tcW w:w="878" w:type="dxa"/>
            <w:tcBorders>
              <w:top w:val="double" w:sz="5" w:space="0" w:color="000000"/>
              <w:left w:val="nil"/>
              <w:bottom w:val="nil"/>
              <w:right w:val="nil"/>
            </w:tcBorders>
          </w:tcPr>
          <w:p w14:paraId="6396B1D6" w14:textId="77777777" w:rsidR="00987387" w:rsidRDefault="00D205D0">
            <w:pPr>
              <w:spacing w:after="0"/>
              <w:ind w:left="65"/>
              <w:jc w:val="both"/>
            </w:pPr>
            <w:r>
              <w:rPr>
                <w:rFonts w:ascii="Arial" w:eastAsia="Arial" w:hAnsi="Arial" w:cs="Arial"/>
                <w:sz w:val="19"/>
              </w:rPr>
              <w:t>5.666667</w:t>
            </w:r>
          </w:p>
        </w:tc>
      </w:tr>
      <w:tr w:rsidR="00987387" w14:paraId="1997EEF7" w14:textId="77777777">
        <w:trPr>
          <w:trHeight w:val="216"/>
        </w:trPr>
        <w:tc>
          <w:tcPr>
            <w:tcW w:w="2028" w:type="dxa"/>
            <w:tcBorders>
              <w:top w:val="nil"/>
              <w:left w:val="nil"/>
              <w:bottom w:val="nil"/>
              <w:right w:val="nil"/>
            </w:tcBorders>
          </w:tcPr>
          <w:p w14:paraId="2B3F8528" w14:textId="77777777" w:rsidR="00987387" w:rsidRDefault="00D205D0">
            <w:pPr>
              <w:spacing w:after="0"/>
              <w:ind w:left="42"/>
            </w:pPr>
            <w:r>
              <w:rPr>
                <w:rFonts w:ascii="Arial" w:eastAsia="Arial" w:hAnsi="Arial" w:cs="Arial"/>
                <w:sz w:val="19"/>
              </w:rPr>
              <w:t xml:space="preserve">Adjusted R-squared </w:t>
            </w:r>
          </w:p>
        </w:tc>
        <w:tc>
          <w:tcPr>
            <w:tcW w:w="3203" w:type="dxa"/>
            <w:tcBorders>
              <w:top w:val="nil"/>
              <w:left w:val="nil"/>
              <w:bottom w:val="nil"/>
              <w:right w:val="nil"/>
            </w:tcBorders>
          </w:tcPr>
          <w:p w14:paraId="3EE426F9" w14:textId="77777777" w:rsidR="00987387" w:rsidRDefault="00D205D0">
            <w:pPr>
              <w:spacing w:after="0"/>
              <w:ind w:left="105"/>
            </w:pPr>
            <w:r>
              <w:rPr>
                <w:rFonts w:ascii="Arial" w:eastAsia="Arial" w:hAnsi="Arial" w:cs="Arial"/>
                <w:sz w:val="19"/>
              </w:rPr>
              <w:t xml:space="preserve">0.589302    S.D. dependent var </w:t>
            </w:r>
          </w:p>
        </w:tc>
        <w:tc>
          <w:tcPr>
            <w:tcW w:w="878" w:type="dxa"/>
            <w:tcBorders>
              <w:top w:val="nil"/>
              <w:left w:val="nil"/>
              <w:bottom w:val="nil"/>
              <w:right w:val="nil"/>
            </w:tcBorders>
          </w:tcPr>
          <w:p w14:paraId="51B7F752" w14:textId="77777777" w:rsidR="00987387" w:rsidRDefault="00D205D0">
            <w:pPr>
              <w:spacing w:after="0"/>
              <w:ind w:left="65"/>
              <w:jc w:val="both"/>
            </w:pPr>
            <w:r>
              <w:rPr>
                <w:rFonts w:ascii="Arial" w:eastAsia="Arial" w:hAnsi="Arial" w:cs="Arial"/>
                <w:sz w:val="19"/>
              </w:rPr>
              <w:t>14259.95</w:t>
            </w:r>
          </w:p>
        </w:tc>
      </w:tr>
      <w:tr w:rsidR="00987387" w14:paraId="017E1D75" w14:textId="77777777">
        <w:trPr>
          <w:trHeight w:val="217"/>
        </w:trPr>
        <w:tc>
          <w:tcPr>
            <w:tcW w:w="2028" w:type="dxa"/>
            <w:tcBorders>
              <w:top w:val="nil"/>
              <w:left w:val="nil"/>
              <w:bottom w:val="nil"/>
              <w:right w:val="nil"/>
            </w:tcBorders>
          </w:tcPr>
          <w:p w14:paraId="74B73BF7" w14:textId="77777777" w:rsidR="00987387" w:rsidRDefault="00D205D0">
            <w:pPr>
              <w:spacing w:after="0"/>
              <w:ind w:left="42"/>
            </w:pPr>
            <w:r>
              <w:rPr>
                <w:rFonts w:ascii="Arial" w:eastAsia="Arial" w:hAnsi="Arial" w:cs="Arial"/>
                <w:sz w:val="19"/>
              </w:rPr>
              <w:t xml:space="preserve">S.E. of regression </w:t>
            </w:r>
          </w:p>
        </w:tc>
        <w:tc>
          <w:tcPr>
            <w:tcW w:w="3203" w:type="dxa"/>
            <w:tcBorders>
              <w:top w:val="nil"/>
              <w:left w:val="nil"/>
              <w:bottom w:val="nil"/>
              <w:right w:val="nil"/>
            </w:tcBorders>
          </w:tcPr>
          <w:p w14:paraId="34846273" w14:textId="77777777" w:rsidR="00987387" w:rsidRDefault="00D205D0">
            <w:pPr>
              <w:spacing w:after="0"/>
              <w:ind w:left="105"/>
            </w:pPr>
            <w:r>
              <w:rPr>
                <w:rFonts w:ascii="Arial" w:eastAsia="Arial" w:hAnsi="Arial" w:cs="Arial"/>
                <w:sz w:val="19"/>
              </w:rPr>
              <w:t xml:space="preserve">9138.590    Akaike info criterion </w:t>
            </w:r>
          </w:p>
        </w:tc>
        <w:tc>
          <w:tcPr>
            <w:tcW w:w="878" w:type="dxa"/>
            <w:tcBorders>
              <w:top w:val="nil"/>
              <w:left w:val="nil"/>
              <w:bottom w:val="nil"/>
              <w:right w:val="nil"/>
            </w:tcBorders>
          </w:tcPr>
          <w:p w14:paraId="55C1A906" w14:textId="77777777" w:rsidR="00987387" w:rsidRDefault="00D205D0">
            <w:pPr>
              <w:spacing w:after="0"/>
              <w:ind w:left="66"/>
              <w:jc w:val="both"/>
            </w:pPr>
            <w:r>
              <w:rPr>
                <w:rFonts w:ascii="Arial" w:eastAsia="Arial" w:hAnsi="Arial" w:cs="Arial"/>
                <w:sz w:val="19"/>
              </w:rPr>
              <w:t>21.25526</w:t>
            </w:r>
          </w:p>
        </w:tc>
      </w:tr>
      <w:tr w:rsidR="00987387" w14:paraId="18985EBA" w14:textId="77777777">
        <w:trPr>
          <w:trHeight w:val="216"/>
        </w:trPr>
        <w:tc>
          <w:tcPr>
            <w:tcW w:w="2028" w:type="dxa"/>
            <w:tcBorders>
              <w:top w:val="nil"/>
              <w:left w:val="nil"/>
              <w:bottom w:val="nil"/>
              <w:right w:val="nil"/>
            </w:tcBorders>
          </w:tcPr>
          <w:p w14:paraId="5E3CAF8C" w14:textId="77777777" w:rsidR="00987387" w:rsidRDefault="00D205D0">
            <w:pPr>
              <w:spacing w:after="0"/>
              <w:ind w:left="42"/>
            </w:pPr>
            <w:r>
              <w:rPr>
                <w:rFonts w:ascii="Arial" w:eastAsia="Arial" w:hAnsi="Arial" w:cs="Arial"/>
                <w:sz w:val="19"/>
              </w:rPr>
              <w:t>Sum squared resid</w:t>
            </w:r>
          </w:p>
        </w:tc>
        <w:tc>
          <w:tcPr>
            <w:tcW w:w="3203" w:type="dxa"/>
            <w:tcBorders>
              <w:top w:val="nil"/>
              <w:left w:val="nil"/>
              <w:bottom w:val="nil"/>
              <w:right w:val="nil"/>
            </w:tcBorders>
          </w:tcPr>
          <w:p w14:paraId="592787D8" w14:textId="77777777" w:rsidR="00987387" w:rsidRDefault="00D205D0">
            <w:pPr>
              <w:spacing w:after="0"/>
              <w:ind w:left="78"/>
            </w:pPr>
            <w:r>
              <w:rPr>
                <w:rFonts w:ascii="Arial" w:eastAsia="Arial" w:hAnsi="Arial" w:cs="Arial"/>
                <w:sz w:val="19"/>
              </w:rPr>
              <w:t>1.00E+09   Schwarz criterion</w:t>
            </w:r>
          </w:p>
        </w:tc>
        <w:tc>
          <w:tcPr>
            <w:tcW w:w="878" w:type="dxa"/>
            <w:tcBorders>
              <w:top w:val="nil"/>
              <w:left w:val="nil"/>
              <w:bottom w:val="nil"/>
              <w:right w:val="nil"/>
            </w:tcBorders>
          </w:tcPr>
          <w:p w14:paraId="5C9343AE" w14:textId="77777777" w:rsidR="00987387" w:rsidRDefault="00D205D0">
            <w:pPr>
              <w:spacing w:after="0"/>
              <w:ind w:left="64"/>
              <w:jc w:val="both"/>
            </w:pPr>
            <w:r>
              <w:rPr>
                <w:rFonts w:ascii="Arial" w:eastAsia="Arial" w:hAnsi="Arial" w:cs="Arial"/>
                <w:sz w:val="19"/>
              </w:rPr>
              <w:t>21.39687</w:t>
            </w:r>
          </w:p>
        </w:tc>
      </w:tr>
      <w:tr w:rsidR="00987387" w14:paraId="6FD097AC" w14:textId="77777777">
        <w:trPr>
          <w:trHeight w:val="216"/>
        </w:trPr>
        <w:tc>
          <w:tcPr>
            <w:tcW w:w="2028" w:type="dxa"/>
            <w:tcBorders>
              <w:top w:val="nil"/>
              <w:left w:val="nil"/>
              <w:bottom w:val="nil"/>
              <w:right w:val="nil"/>
            </w:tcBorders>
          </w:tcPr>
          <w:p w14:paraId="2876CA5B" w14:textId="77777777" w:rsidR="00987387" w:rsidRDefault="00D205D0">
            <w:pPr>
              <w:spacing w:after="0"/>
              <w:ind w:left="42"/>
            </w:pPr>
            <w:r>
              <w:rPr>
                <w:rFonts w:ascii="Arial" w:eastAsia="Arial" w:hAnsi="Arial" w:cs="Arial"/>
                <w:sz w:val="19"/>
              </w:rPr>
              <w:t xml:space="preserve">Log likelihood </w:t>
            </w:r>
          </w:p>
        </w:tc>
        <w:tc>
          <w:tcPr>
            <w:tcW w:w="3203" w:type="dxa"/>
            <w:tcBorders>
              <w:top w:val="nil"/>
              <w:left w:val="nil"/>
              <w:bottom w:val="nil"/>
              <w:right w:val="nil"/>
            </w:tcBorders>
          </w:tcPr>
          <w:p w14:paraId="703DD528" w14:textId="77777777" w:rsidR="00987387" w:rsidRDefault="00D205D0">
            <w:pPr>
              <w:spacing w:after="0"/>
              <w:ind w:left="41"/>
            </w:pPr>
            <w:r>
              <w:rPr>
                <w:rFonts w:ascii="Arial" w:eastAsia="Arial" w:hAnsi="Arial" w:cs="Arial"/>
                <w:sz w:val="19"/>
              </w:rPr>
              <w:t xml:space="preserve">-156.4144    F-statistic </w:t>
            </w:r>
          </w:p>
        </w:tc>
        <w:tc>
          <w:tcPr>
            <w:tcW w:w="878" w:type="dxa"/>
            <w:tcBorders>
              <w:top w:val="nil"/>
              <w:left w:val="nil"/>
              <w:bottom w:val="nil"/>
              <w:right w:val="nil"/>
            </w:tcBorders>
          </w:tcPr>
          <w:p w14:paraId="0F27400B" w14:textId="77777777" w:rsidR="00987387" w:rsidRDefault="00D205D0">
            <w:pPr>
              <w:spacing w:after="0"/>
              <w:ind w:left="66"/>
              <w:jc w:val="both"/>
            </w:pPr>
            <w:r>
              <w:rPr>
                <w:rFonts w:ascii="Arial" w:eastAsia="Arial" w:hAnsi="Arial" w:cs="Arial"/>
                <w:sz w:val="19"/>
              </w:rPr>
              <w:t>11.04416</w:t>
            </w:r>
          </w:p>
        </w:tc>
      </w:tr>
      <w:tr w:rsidR="00987387" w14:paraId="5879EC68" w14:textId="77777777">
        <w:trPr>
          <w:trHeight w:val="237"/>
        </w:trPr>
        <w:tc>
          <w:tcPr>
            <w:tcW w:w="2028" w:type="dxa"/>
            <w:tcBorders>
              <w:top w:val="nil"/>
              <w:left w:val="nil"/>
              <w:bottom w:val="single" w:sz="6" w:space="0" w:color="000000"/>
              <w:right w:val="nil"/>
            </w:tcBorders>
          </w:tcPr>
          <w:p w14:paraId="30578BBC" w14:textId="77777777" w:rsidR="00987387" w:rsidRDefault="00D205D0">
            <w:pPr>
              <w:spacing w:after="0"/>
              <w:ind w:left="42"/>
            </w:pPr>
            <w:r>
              <w:rPr>
                <w:rFonts w:ascii="Arial" w:eastAsia="Arial" w:hAnsi="Arial" w:cs="Arial"/>
                <w:sz w:val="19"/>
                <w:u w:val="single" w:color="000000"/>
              </w:rPr>
              <w:t xml:space="preserve">Durbin-Watson stat </w:t>
            </w:r>
          </w:p>
        </w:tc>
        <w:tc>
          <w:tcPr>
            <w:tcW w:w="3203" w:type="dxa"/>
            <w:tcBorders>
              <w:top w:val="nil"/>
              <w:left w:val="nil"/>
              <w:bottom w:val="single" w:sz="6" w:space="0" w:color="000000"/>
              <w:right w:val="nil"/>
            </w:tcBorders>
          </w:tcPr>
          <w:p w14:paraId="299874A7" w14:textId="77777777" w:rsidR="00987387" w:rsidRDefault="00D205D0">
            <w:pPr>
              <w:spacing w:after="0"/>
              <w:ind w:left="105"/>
            </w:pPr>
            <w:r>
              <w:rPr>
                <w:rFonts w:ascii="Arial" w:eastAsia="Arial" w:hAnsi="Arial" w:cs="Arial"/>
                <w:sz w:val="19"/>
                <w:u w:val="single" w:color="000000"/>
              </w:rPr>
              <w:t xml:space="preserve">2.259889    Prob(F-statistic) </w:t>
            </w:r>
          </w:p>
        </w:tc>
        <w:tc>
          <w:tcPr>
            <w:tcW w:w="878" w:type="dxa"/>
            <w:tcBorders>
              <w:top w:val="nil"/>
              <w:left w:val="nil"/>
              <w:bottom w:val="single" w:sz="6" w:space="0" w:color="000000"/>
              <w:right w:val="nil"/>
            </w:tcBorders>
          </w:tcPr>
          <w:p w14:paraId="58BFFDD6" w14:textId="77777777" w:rsidR="00987387" w:rsidRDefault="00D205D0">
            <w:pPr>
              <w:spacing w:after="0"/>
              <w:ind w:left="65"/>
              <w:jc w:val="both"/>
            </w:pPr>
            <w:r>
              <w:rPr>
                <w:rFonts w:ascii="Arial" w:eastAsia="Arial" w:hAnsi="Arial" w:cs="Arial"/>
                <w:sz w:val="19"/>
                <w:u w:val="single" w:color="000000"/>
              </w:rPr>
              <w:t>0.001903</w:t>
            </w:r>
          </w:p>
        </w:tc>
      </w:tr>
    </w:tbl>
    <w:p w14:paraId="586F40AD" w14:textId="77777777" w:rsidR="00987387" w:rsidRDefault="00D205D0">
      <w:pPr>
        <w:spacing w:after="236"/>
        <w:ind w:right="25"/>
      </w:pPr>
      <w:r>
        <w:rPr>
          <w:rFonts w:ascii="Times New Roman" w:eastAsia="Times New Roman" w:hAnsi="Times New Roman" w:cs="Times New Roman"/>
          <w:b/>
          <w:sz w:val="23"/>
        </w:rPr>
        <w:t xml:space="preserve"> </w:t>
      </w:r>
    </w:p>
    <w:p w14:paraId="3F110018" w14:textId="77777777" w:rsidR="00987387" w:rsidRDefault="00D205D0">
      <w:pPr>
        <w:spacing w:after="237"/>
      </w:pPr>
      <w:r>
        <w:rPr>
          <w:rFonts w:ascii="Times New Roman" w:eastAsia="Times New Roman" w:hAnsi="Times New Roman" w:cs="Times New Roman"/>
          <w:b/>
          <w:sz w:val="23"/>
        </w:rPr>
        <w:t xml:space="preserve"> </w:t>
      </w:r>
    </w:p>
    <w:p w14:paraId="0A3D6AFE" w14:textId="77777777" w:rsidR="00987387" w:rsidRDefault="00D205D0">
      <w:pPr>
        <w:spacing w:after="237"/>
      </w:pPr>
      <w:r>
        <w:rPr>
          <w:rFonts w:ascii="Times New Roman" w:eastAsia="Times New Roman" w:hAnsi="Times New Roman" w:cs="Times New Roman"/>
          <w:b/>
          <w:sz w:val="23"/>
        </w:rPr>
        <w:t xml:space="preserve"> </w:t>
      </w:r>
    </w:p>
    <w:p w14:paraId="713E56AE" w14:textId="77777777" w:rsidR="00987387" w:rsidRDefault="00D205D0">
      <w:pPr>
        <w:spacing w:after="237"/>
      </w:pPr>
      <w:r>
        <w:rPr>
          <w:rFonts w:ascii="Times New Roman" w:eastAsia="Times New Roman" w:hAnsi="Times New Roman" w:cs="Times New Roman"/>
          <w:b/>
          <w:sz w:val="23"/>
        </w:rPr>
        <w:t xml:space="preserve"> </w:t>
      </w:r>
    </w:p>
    <w:p w14:paraId="7F904B31" w14:textId="77777777" w:rsidR="00987387" w:rsidRDefault="00D205D0">
      <w:pPr>
        <w:spacing w:after="236"/>
      </w:pPr>
      <w:r>
        <w:rPr>
          <w:rFonts w:ascii="Times New Roman" w:eastAsia="Times New Roman" w:hAnsi="Times New Roman" w:cs="Times New Roman"/>
          <w:b/>
          <w:sz w:val="23"/>
        </w:rPr>
        <w:t xml:space="preserve"> </w:t>
      </w:r>
    </w:p>
    <w:p w14:paraId="5DA18BEA" w14:textId="77777777" w:rsidR="00987387" w:rsidRDefault="00D205D0">
      <w:pPr>
        <w:spacing w:after="237"/>
      </w:pPr>
      <w:r>
        <w:rPr>
          <w:rFonts w:ascii="Times New Roman" w:eastAsia="Times New Roman" w:hAnsi="Times New Roman" w:cs="Times New Roman"/>
          <w:b/>
          <w:sz w:val="23"/>
        </w:rPr>
        <w:t xml:space="preserve"> </w:t>
      </w:r>
    </w:p>
    <w:p w14:paraId="19816641" w14:textId="77777777" w:rsidR="00987387" w:rsidRDefault="00D205D0">
      <w:pPr>
        <w:spacing w:after="0"/>
      </w:pPr>
      <w:r>
        <w:rPr>
          <w:rFonts w:ascii="Times New Roman" w:eastAsia="Times New Roman" w:hAnsi="Times New Roman" w:cs="Times New Roman"/>
          <w:b/>
          <w:sz w:val="23"/>
        </w:rPr>
        <w:t xml:space="preserve"> </w:t>
      </w:r>
    </w:p>
    <w:p w14:paraId="143C81B7" w14:textId="77777777" w:rsidR="00987387" w:rsidRDefault="00987387">
      <w:pPr>
        <w:sectPr w:rsidR="00987387">
          <w:headerReference w:type="even" r:id="rId39"/>
          <w:headerReference w:type="default" r:id="rId40"/>
          <w:footerReference w:type="even" r:id="rId41"/>
          <w:footerReference w:type="default" r:id="rId42"/>
          <w:headerReference w:type="first" r:id="rId43"/>
          <w:footerReference w:type="first" r:id="rId44"/>
          <w:pgSz w:w="12240" w:h="15840"/>
          <w:pgMar w:top="2151" w:right="2777" w:bottom="1592" w:left="2684" w:header="661" w:footer="720" w:gutter="0"/>
          <w:cols w:space="720"/>
          <w:titlePg/>
        </w:sectPr>
      </w:pPr>
    </w:p>
    <w:p w14:paraId="70490280" w14:textId="77777777" w:rsidR="00987387" w:rsidRDefault="00D205D0">
      <w:pPr>
        <w:pStyle w:val="Heading2"/>
        <w:spacing w:after="205"/>
        <w:ind w:left="1334" w:right="692"/>
      </w:pPr>
      <w:r>
        <w:t xml:space="preserve">Hasil Regresi Linier  </w:t>
      </w:r>
    </w:p>
    <w:p w14:paraId="3BF1CB1B" w14:textId="77777777" w:rsidR="00987387" w:rsidRDefault="00D205D0">
      <w:pPr>
        <w:spacing w:after="4" w:line="248" w:lineRule="auto"/>
        <w:ind w:left="683" w:hanging="10"/>
      </w:pPr>
      <w:r>
        <w:rPr>
          <w:rFonts w:ascii="Arial" w:eastAsia="Arial" w:hAnsi="Arial" w:cs="Arial"/>
          <w:sz w:val="19"/>
        </w:rPr>
        <w:t xml:space="preserve">Dependent Variable: Y </w:t>
      </w:r>
    </w:p>
    <w:p w14:paraId="4609A625" w14:textId="77777777" w:rsidR="00987387" w:rsidRDefault="00D205D0">
      <w:pPr>
        <w:spacing w:after="4" w:line="248" w:lineRule="auto"/>
        <w:ind w:left="683" w:hanging="10"/>
      </w:pPr>
      <w:r>
        <w:rPr>
          <w:rFonts w:ascii="Arial" w:eastAsia="Arial" w:hAnsi="Arial" w:cs="Arial"/>
          <w:sz w:val="19"/>
        </w:rPr>
        <w:t xml:space="preserve">Method: Least Squares </w:t>
      </w:r>
    </w:p>
    <w:p w14:paraId="7B37C363" w14:textId="77777777" w:rsidR="00987387" w:rsidRDefault="00D205D0">
      <w:pPr>
        <w:spacing w:after="4" w:line="248" w:lineRule="auto"/>
        <w:ind w:left="683" w:right="2967" w:hanging="10"/>
      </w:pPr>
      <w:r>
        <w:rPr>
          <w:rFonts w:ascii="Arial" w:eastAsia="Arial" w:hAnsi="Arial" w:cs="Arial"/>
          <w:sz w:val="19"/>
        </w:rPr>
        <w:t xml:space="preserve">Date: 11/03/07   Time: 14:30 Sample: 1988 2005 </w:t>
      </w:r>
    </w:p>
    <w:p w14:paraId="254FA706" w14:textId="77777777" w:rsidR="00987387" w:rsidRDefault="00D205D0">
      <w:pPr>
        <w:spacing w:after="4" w:line="248" w:lineRule="auto"/>
        <w:ind w:left="683" w:hanging="10"/>
      </w:pPr>
      <w:r>
        <w:rPr>
          <w:rFonts w:ascii="Arial" w:eastAsia="Arial" w:hAnsi="Arial" w:cs="Arial"/>
          <w:sz w:val="19"/>
        </w:rPr>
        <w:t xml:space="preserve">Included observations: 18 </w:t>
      </w:r>
    </w:p>
    <w:tbl>
      <w:tblPr>
        <w:tblStyle w:val="TableGrid"/>
        <w:tblW w:w="6109" w:type="dxa"/>
        <w:tblInd w:w="644" w:type="dxa"/>
        <w:tblCellMar>
          <w:top w:w="0" w:type="dxa"/>
          <w:left w:w="0" w:type="dxa"/>
          <w:bottom w:w="0" w:type="dxa"/>
          <w:right w:w="0" w:type="dxa"/>
        </w:tblCellMar>
        <w:tblLook w:val="04A0" w:firstRow="1" w:lastRow="0" w:firstColumn="1" w:lastColumn="0" w:noHBand="0" w:noVBand="1"/>
      </w:tblPr>
      <w:tblGrid>
        <w:gridCol w:w="2048"/>
        <w:gridCol w:w="1186"/>
        <w:gridCol w:w="1081"/>
        <w:gridCol w:w="980"/>
        <w:gridCol w:w="814"/>
      </w:tblGrid>
      <w:tr w:rsidR="00987387" w14:paraId="246B576E" w14:textId="77777777">
        <w:trPr>
          <w:trHeight w:val="295"/>
        </w:trPr>
        <w:tc>
          <w:tcPr>
            <w:tcW w:w="2048" w:type="dxa"/>
            <w:tcBorders>
              <w:top w:val="double" w:sz="5" w:space="0" w:color="000000"/>
              <w:left w:val="nil"/>
              <w:bottom w:val="double" w:sz="6" w:space="0" w:color="000000"/>
              <w:right w:val="nil"/>
            </w:tcBorders>
          </w:tcPr>
          <w:p w14:paraId="7BC766F8" w14:textId="77777777" w:rsidR="00987387" w:rsidRDefault="00D205D0">
            <w:pPr>
              <w:spacing w:after="0"/>
              <w:ind w:right="111"/>
              <w:jc w:val="center"/>
            </w:pPr>
            <w:r>
              <w:rPr>
                <w:rFonts w:ascii="Arial" w:eastAsia="Arial" w:hAnsi="Arial" w:cs="Arial"/>
                <w:sz w:val="19"/>
              </w:rPr>
              <w:t xml:space="preserve">Variable </w:t>
            </w:r>
          </w:p>
        </w:tc>
        <w:tc>
          <w:tcPr>
            <w:tcW w:w="1185" w:type="dxa"/>
            <w:tcBorders>
              <w:top w:val="double" w:sz="5" w:space="0" w:color="000000"/>
              <w:left w:val="nil"/>
              <w:bottom w:val="double" w:sz="6" w:space="0" w:color="000000"/>
              <w:right w:val="nil"/>
            </w:tcBorders>
          </w:tcPr>
          <w:p w14:paraId="2BC63779" w14:textId="77777777" w:rsidR="00987387" w:rsidRDefault="00D205D0">
            <w:pPr>
              <w:spacing w:after="0"/>
              <w:ind w:left="-20"/>
            </w:pPr>
            <w:r>
              <w:rPr>
                <w:rFonts w:ascii="Arial" w:eastAsia="Arial" w:hAnsi="Arial" w:cs="Arial"/>
                <w:sz w:val="19"/>
              </w:rPr>
              <w:t>Coefficient</w:t>
            </w:r>
          </w:p>
        </w:tc>
        <w:tc>
          <w:tcPr>
            <w:tcW w:w="1081" w:type="dxa"/>
            <w:tcBorders>
              <w:top w:val="double" w:sz="5" w:space="0" w:color="000000"/>
              <w:left w:val="nil"/>
              <w:bottom w:val="double" w:sz="6" w:space="0" w:color="000000"/>
              <w:right w:val="nil"/>
            </w:tcBorders>
          </w:tcPr>
          <w:p w14:paraId="6E4AEEB4" w14:textId="77777777" w:rsidR="00987387" w:rsidRDefault="00D205D0">
            <w:pPr>
              <w:spacing w:after="0"/>
            </w:pPr>
            <w:r>
              <w:rPr>
                <w:rFonts w:ascii="Arial" w:eastAsia="Arial" w:hAnsi="Arial" w:cs="Arial"/>
                <w:sz w:val="19"/>
              </w:rPr>
              <w:t>Std. Error</w:t>
            </w:r>
          </w:p>
        </w:tc>
        <w:tc>
          <w:tcPr>
            <w:tcW w:w="980" w:type="dxa"/>
            <w:tcBorders>
              <w:top w:val="double" w:sz="5" w:space="0" w:color="000000"/>
              <w:left w:val="nil"/>
              <w:bottom w:val="double" w:sz="6" w:space="0" w:color="000000"/>
              <w:right w:val="nil"/>
            </w:tcBorders>
          </w:tcPr>
          <w:p w14:paraId="4BB44FBF" w14:textId="77777777" w:rsidR="00987387" w:rsidRDefault="00D205D0">
            <w:pPr>
              <w:spacing w:after="0"/>
              <w:ind w:left="75"/>
            </w:pPr>
            <w:r>
              <w:rPr>
                <w:rFonts w:ascii="Arial" w:eastAsia="Arial" w:hAnsi="Arial" w:cs="Arial"/>
                <w:sz w:val="19"/>
              </w:rPr>
              <w:t>t-Statistic</w:t>
            </w:r>
          </w:p>
        </w:tc>
        <w:tc>
          <w:tcPr>
            <w:tcW w:w="814" w:type="dxa"/>
            <w:tcBorders>
              <w:top w:val="double" w:sz="5" w:space="0" w:color="000000"/>
              <w:left w:val="nil"/>
              <w:bottom w:val="double" w:sz="6" w:space="0" w:color="000000"/>
              <w:right w:val="nil"/>
            </w:tcBorders>
          </w:tcPr>
          <w:p w14:paraId="5F644301" w14:textId="77777777" w:rsidR="00987387" w:rsidRDefault="00D205D0">
            <w:pPr>
              <w:spacing w:after="0"/>
              <w:ind w:right="29"/>
              <w:jc w:val="right"/>
            </w:pPr>
            <w:r>
              <w:rPr>
                <w:rFonts w:ascii="Arial" w:eastAsia="Arial" w:hAnsi="Arial" w:cs="Arial"/>
                <w:sz w:val="19"/>
              </w:rPr>
              <w:t xml:space="preserve">Prob. </w:t>
            </w:r>
          </w:p>
        </w:tc>
      </w:tr>
      <w:tr w:rsidR="00987387" w14:paraId="206B0CCA" w14:textId="77777777">
        <w:trPr>
          <w:trHeight w:val="292"/>
        </w:trPr>
        <w:tc>
          <w:tcPr>
            <w:tcW w:w="2048" w:type="dxa"/>
            <w:tcBorders>
              <w:top w:val="double" w:sz="6" w:space="0" w:color="000000"/>
              <w:left w:val="nil"/>
              <w:bottom w:val="nil"/>
              <w:right w:val="nil"/>
            </w:tcBorders>
          </w:tcPr>
          <w:p w14:paraId="4505D72D" w14:textId="77777777" w:rsidR="00987387" w:rsidRDefault="00D205D0">
            <w:pPr>
              <w:spacing w:after="0"/>
              <w:ind w:right="112"/>
              <w:jc w:val="center"/>
            </w:pPr>
            <w:r>
              <w:rPr>
                <w:rFonts w:ascii="Arial" w:eastAsia="Arial" w:hAnsi="Arial" w:cs="Arial"/>
                <w:sz w:val="19"/>
              </w:rPr>
              <w:t xml:space="preserve">C </w:t>
            </w:r>
          </w:p>
        </w:tc>
        <w:tc>
          <w:tcPr>
            <w:tcW w:w="1185" w:type="dxa"/>
            <w:tcBorders>
              <w:top w:val="double" w:sz="6" w:space="0" w:color="000000"/>
              <w:left w:val="nil"/>
              <w:bottom w:val="nil"/>
              <w:right w:val="nil"/>
            </w:tcBorders>
          </w:tcPr>
          <w:p w14:paraId="0C1CA661" w14:textId="77777777" w:rsidR="00987387" w:rsidRDefault="00D205D0">
            <w:pPr>
              <w:spacing w:after="0"/>
              <w:ind w:left="21"/>
            </w:pPr>
            <w:r>
              <w:rPr>
                <w:rFonts w:ascii="Arial" w:eastAsia="Arial" w:hAnsi="Arial" w:cs="Arial"/>
                <w:sz w:val="19"/>
              </w:rPr>
              <w:t>-27178.18</w:t>
            </w:r>
          </w:p>
        </w:tc>
        <w:tc>
          <w:tcPr>
            <w:tcW w:w="1081" w:type="dxa"/>
            <w:tcBorders>
              <w:top w:val="double" w:sz="6" w:space="0" w:color="000000"/>
              <w:left w:val="nil"/>
              <w:bottom w:val="nil"/>
              <w:right w:val="nil"/>
            </w:tcBorders>
          </w:tcPr>
          <w:p w14:paraId="42278039" w14:textId="77777777" w:rsidR="00987387" w:rsidRDefault="00D205D0">
            <w:pPr>
              <w:spacing w:after="0"/>
              <w:ind w:left="21"/>
            </w:pPr>
            <w:r>
              <w:rPr>
                <w:rFonts w:ascii="Arial" w:eastAsia="Arial" w:hAnsi="Arial" w:cs="Arial"/>
                <w:sz w:val="19"/>
              </w:rPr>
              <w:t>21726.63</w:t>
            </w:r>
          </w:p>
        </w:tc>
        <w:tc>
          <w:tcPr>
            <w:tcW w:w="980" w:type="dxa"/>
            <w:tcBorders>
              <w:top w:val="double" w:sz="6" w:space="0" w:color="000000"/>
              <w:left w:val="nil"/>
              <w:bottom w:val="nil"/>
              <w:right w:val="nil"/>
            </w:tcBorders>
          </w:tcPr>
          <w:p w14:paraId="006EF243" w14:textId="77777777" w:rsidR="00987387" w:rsidRDefault="00D205D0">
            <w:pPr>
              <w:spacing w:after="0"/>
            </w:pPr>
            <w:r>
              <w:rPr>
                <w:rFonts w:ascii="Arial" w:eastAsia="Arial" w:hAnsi="Arial" w:cs="Arial"/>
                <w:sz w:val="19"/>
              </w:rPr>
              <w:t>-1.250916</w:t>
            </w:r>
          </w:p>
        </w:tc>
        <w:tc>
          <w:tcPr>
            <w:tcW w:w="814" w:type="dxa"/>
            <w:tcBorders>
              <w:top w:val="double" w:sz="6" w:space="0" w:color="000000"/>
              <w:left w:val="nil"/>
              <w:bottom w:val="nil"/>
              <w:right w:val="nil"/>
            </w:tcBorders>
          </w:tcPr>
          <w:p w14:paraId="3B50A8DD" w14:textId="77777777" w:rsidR="00987387" w:rsidRDefault="00D205D0">
            <w:pPr>
              <w:spacing w:after="0"/>
              <w:ind w:right="30"/>
              <w:jc w:val="right"/>
            </w:pPr>
            <w:r>
              <w:rPr>
                <w:rFonts w:ascii="Arial" w:eastAsia="Arial" w:hAnsi="Arial" w:cs="Arial"/>
                <w:sz w:val="19"/>
              </w:rPr>
              <w:t>0.2330</w:t>
            </w:r>
          </w:p>
        </w:tc>
      </w:tr>
      <w:tr w:rsidR="00987387" w14:paraId="5CD0E228" w14:textId="77777777">
        <w:trPr>
          <w:trHeight w:val="216"/>
        </w:trPr>
        <w:tc>
          <w:tcPr>
            <w:tcW w:w="2048" w:type="dxa"/>
            <w:tcBorders>
              <w:top w:val="nil"/>
              <w:left w:val="nil"/>
              <w:bottom w:val="nil"/>
              <w:right w:val="nil"/>
            </w:tcBorders>
          </w:tcPr>
          <w:p w14:paraId="45D672E8" w14:textId="77777777" w:rsidR="00987387" w:rsidRDefault="00D205D0">
            <w:pPr>
              <w:spacing w:after="0"/>
              <w:ind w:right="112"/>
              <w:jc w:val="center"/>
            </w:pPr>
            <w:r>
              <w:rPr>
                <w:rFonts w:ascii="Arial" w:eastAsia="Arial" w:hAnsi="Arial" w:cs="Arial"/>
                <w:sz w:val="19"/>
              </w:rPr>
              <w:t xml:space="preserve">X1 </w:t>
            </w:r>
          </w:p>
        </w:tc>
        <w:tc>
          <w:tcPr>
            <w:tcW w:w="1185" w:type="dxa"/>
            <w:tcBorders>
              <w:top w:val="nil"/>
              <w:left w:val="nil"/>
              <w:bottom w:val="nil"/>
              <w:right w:val="nil"/>
            </w:tcBorders>
          </w:tcPr>
          <w:p w14:paraId="4F02F9BC" w14:textId="77777777" w:rsidR="00987387" w:rsidRDefault="00D205D0">
            <w:pPr>
              <w:spacing w:after="0"/>
              <w:ind w:left="84"/>
            </w:pPr>
            <w:r>
              <w:rPr>
                <w:rFonts w:ascii="Arial" w:eastAsia="Arial" w:hAnsi="Arial" w:cs="Arial"/>
                <w:sz w:val="19"/>
              </w:rPr>
              <w:t>0.719651</w:t>
            </w:r>
          </w:p>
        </w:tc>
        <w:tc>
          <w:tcPr>
            <w:tcW w:w="1081" w:type="dxa"/>
            <w:tcBorders>
              <w:top w:val="nil"/>
              <w:left w:val="nil"/>
              <w:bottom w:val="nil"/>
              <w:right w:val="nil"/>
            </w:tcBorders>
          </w:tcPr>
          <w:p w14:paraId="403377C4" w14:textId="77777777" w:rsidR="00987387" w:rsidRDefault="00D205D0">
            <w:pPr>
              <w:spacing w:after="0"/>
              <w:ind w:left="20"/>
            </w:pPr>
            <w:r>
              <w:rPr>
                <w:rFonts w:ascii="Arial" w:eastAsia="Arial" w:hAnsi="Arial" w:cs="Arial"/>
                <w:sz w:val="19"/>
              </w:rPr>
              <w:t>0.075830</w:t>
            </w:r>
          </w:p>
        </w:tc>
        <w:tc>
          <w:tcPr>
            <w:tcW w:w="980" w:type="dxa"/>
            <w:tcBorders>
              <w:top w:val="nil"/>
              <w:left w:val="nil"/>
              <w:bottom w:val="nil"/>
              <w:right w:val="nil"/>
            </w:tcBorders>
          </w:tcPr>
          <w:p w14:paraId="11866536" w14:textId="77777777" w:rsidR="00987387" w:rsidRDefault="00D205D0">
            <w:pPr>
              <w:spacing w:after="0"/>
              <w:ind w:left="62"/>
            </w:pPr>
            <w:r>
              <w:rPr>
                <w:rFonts w:ascii="Arial" w:eastAsia="Arial" w:hAnsi="Arial" w:cs="Arial"/>
                <w:sz w:val="19"/>
              </w:rPr>
              <w:t>9.490382</w:t>
            </w:r>
          </w:p>
        </w:tc>
        <w:tc>
          <w:tcPr>
            <w:tcW w:w="814" w:type="dxa"/>
            <w:tcBorders>
              <w:top w:val="nil"/>
              <w:left w:val="nil"/>
              <w:bottom w:val="nil"/>
              <w:right w:val="nil"/>
            </w:tcBorders>
          </w:tcPr>
          <w:p w14:paraId="6BE57546" w14:textId="77777777" w:rsidR="00987387" w:rsidRDefault="00D205D0">
            <w:pPr>
              <w:spacing w:after="0"/>
              <w:ind w:right="30"/>
              <w:jc w:val="right"/>
            </w:pPr>
            <w:r>
              <w:rPr>
                <w:rFonts w:ascii="Arial" w:eastAsia="Arial" w:hAnsi="Arial" w:cs="Arial"/>
                <w:sz w:val="19"/>
              </w:rPr>
              <w:t>0.0000</w:t>
            </w:r>
          </w:p>
        </w:tc>
      </w:tr>
      <w:tr w:rsidR="00987387" w14:paraId="712BD81D" w14:textId="77777777">
        <w:trPr>
          <w:trHeight w:val="216"/>
        </w:trPr>
        <w:tc>
          <w:tcPr>
            <w:tcW w:w="2048" w:type="dxa"/>
            <w:tcBorders>
              <w:top w:val="nil"/>
              <w:left w:val="nil"/>
              <w:bottom w:val="nil"/>
              <w:right w:val="nil"/>
            </w:tcBorders>
          </w:tcPr>
          <w:p w14:paraId="54810FBE" w14:textId="77777777" w:rsidR="00987387" w:rsidRDefault="00D205D0">
            <w:pPr>
              <w:spacing w:after="0"/>
              <w:ind w:right="112"/>
              <w:jc w:val="center"/>
            </w:pPr>
            <w:r>
              <w:rPr>
                <w:rFonts w:ascii="Arial" w:eastAsia="Arial" w:hAnsi="Arial" w:cs="Arial"/>
                <w:sz w:val="19"/>
              </w:rPr>
              <w:t xml:space="preserve">X2 </w:t>
            </w:r>
          </w:p>
        </w:tc>
        <w:tc>
          <w:tcPr>
            <w:tcW w:w="1185" w:type="dxa"/>
            <w:tcBorders>
              <w:top w:val="nil"/>
              <w:left w:val="nil"/>
              <w:bottom w:val="nil"/>
              <w:right w:val="nil"/>
            </w:tcBorders>
          </w:tcPr>
          <w:p w14:paraId="7645C57C" w14:textId="77777777" w:rsidR="00987387" w:rsidRDefault="00D205D0">
            <w:pPr>
              <w:spacing w:after="0"/>
              <w:ind w:left="84"/>
            </w:pPr>
            <w:r>
              <w:rPr>
                <w:rFonts w:ascii="Arial" w:eastAsia="Arial" w:hAnsi="Arial" w:cs="Arial"/>
                <w:sz w:val="19"/>
              </w:rPr>
              <w:t>672.9068</w:t>
            </w:r>
          </w:p>
        </w:tc>
        <w:tc>
          <w:tcPr>
            <w:tcW w:w="1081" w:type="dxa"/>
            <w:tcBorders>
              <w:top w:val="nil"/>
              <w:left w:val="nil"/>
              <w:bottom w:val="nil"/>
              <w:right w:val="nil"/>
            </w:tcBorders>
          </w:tcPr>
          <w:p w14:paraId="6DB6219A" w14:textId="77777777" w:rsidR="00987387" w:rsidRDefault="00D205D0">
            <w:pPr>
              <w:spacing w:after="0"/>
              <w:ind w:left="20"/>
            </w:pPr>
            <w:r>
              <w:rPr>
                <w:rFonts w:ascii="Arial" w:eastAsia="Arial" w:hAnsi="Arial" w:cs="Arial"/>
                <w:sz w:val="19"/>
              </w:rPr>
              <w:t>462.0924</w:t>
            </w:r>
          </w:p>
        </w:tc>
        <w:tc>
          <w:tcPr>
            <w:tcW w:w="980" w:type="dxa"/>
            <w:tcBorders>
              <w:top w:val="nil"/>
              <w:left w:val="nil"/>
              <w:bottom w:val="nil"/>
              <w:right w:val="nil"/>
            </w:tcBorders>
          </w:tcPr>
          <w:p w14:paraId="7F33FF03" w14:textId="77777777" w:rsidR="00987387" w:rsidRDefault="00D205D0">
            <w:pPr>
              <w:spacing w:after="0"/>
              <w:ind w:left="62"/>
            </w:pPr>
            <w:r>
              <w:rPr>
                <w:rFonts w:ascii="Arial" w:eastAsia="Arial" w:hAnsi="Arial" w:cs="Arial"/>
                <w:sz w:val="19"/>
              </w:rPr>
              <w:t>1.456217</w:t>
            </w:r>
          </w:p>
        </w:tc>
        <w:tc>
          <w:tcPr>
            <w:tcW w:w="814" w:type="dxa"/>
            <w:tcBorders>
              <w:top w:val="nil"/>
              <w:left w:val="nil"/>
              <w:bottom w:val="nil"/>
              <w:right w:val="nil"/>
            </w:tcBorders>
          </w:tcPr>
          <w:p w14:paraId="08CB0FDA" w14:textId="77777777" w:rsidR="00987387" w:rsidRDefault="00D205D0">
            <w:pPr>
              <w:spacing w:after="0"/>
              <w:ind w:right="30"/>
              <w:jc w:val="right"/>
            </w:pPr>
            <w:r>
              <w:rPr>
                <w:rFonts w:ascii="Arial" w:eastAsia="Arial" w:hAnsi="Arial" w:cs="Arial"/>
                <w:sz w:val="19"/>
              </w:rPr>
              <w:t>0.1691</w:t>
            </w:r>
          </w:p>
        </w:tc>
      </w:tr>
      <w:tr w:rsidR="00987387" w14:paraId="2ACACF54" w14:textId="77777777">
        <w:trPr>
          <w:trHeight w:val="217"/>
        </w:trPr>
        <w:tc>
          <w:tcPr>
            <w:tcW w:w="2048" w:type="dxa"/>
            <w:tcBorders>
              <w:top w:val="nil"/>
              <w:left w:val="nil"/>
              <w:bottom w:val="nil"/>
              <w:right w:val="nil"/>
            </w:tcBorders>
          </w:tcPr>
          <w:p w14:paraId="3A0EBA09" w14:textId="77777777" w:rsidR="00987387" w:rsidRDefault="00D205D0">
            <w:pPr>
              <w:spacing w:after="0"/>
              <w:ind w:right="112"/>
              <w:jc w:val="center"/>
            </w:pPr>
            <w:r>
              <w:rPr>
                <w:rFonts w:ascii="Arial" w:eastAsia="Arial" w:hAnsi="Arial" w:cs="Arial"/>
                <w:sz w:val="19"/>
              </w:rPr>
              <w:t xml:space="preserve">X3 </w:t>
            </w:r>
          </w:p>
        </w:tc>
        <w:tc>
          <w:tcPr>
            <w:tcW w:w="1185" w:type="dxa"/>
            <w:tcBorders>
              <w:top w:val="nil"/>
              <w:left w:val="nil"/>
              <w:bottom w:val="nil"/>
              <w:right w:val="nil"/>
            </w:tcBorders>
          </w:tcPr>
          <w:p w14:paraId="6203BB84" w14:textId="77777777" w:rsidR="00987387" w:rsidRDefault="00D205D0">
            <w:pPr>
              <w:spacing w:after="0"/>
              <w:ind w:left="84"/>
            </w:pPr>
            <w:r>
              <w:rPr>
                <w:rFonts w:ascii="Arial" w:eastAsia="Arial" w:hAnsi="Arial" w:cs="Arial"/>
                <w:sz w:val="19"/>
              </w:rPr>
              <w:t>849.4660</w:t>
            </w:r>
          </w:p>
        </w:tc>
        <w:tc>
          <w:tcPr>
            <w:tcW w:w="1081" w:type="dxa"/>
            <w:tcBorders>
              <w:top w:val="nil"/>
              <w:left w:val="nil"/>
              <w:bottom w:val="nil"/>
              <w:right w:val="nil"/>
            </w:tcBorders>
          </w:tcPr>
          <w:p w14:paraId="443DA566" w14:textId="77777777" w:rsidR="00987387" w:rsidRDefault="00D205D0">
            <w:pPr>
              <w:spacing w:after="0"/>
              <w:ind w:left="20"/>
            </w:pPr>
            <w:r>
              <w:rPr>
                <w:rFonts w:ascii="Arial" w:eastAsia="Arial" w:hAnsi="Arial" w:cs="Arial"/>
                <w:sz w:val="19"/>
              </w:rPr>
              <w:t>854.5103</w:t>
            </w:r>
          </w:p>
        </w:tc>
        <w:tc>
          <w:tcPr>
            <w:tcW w:w="980" w:type="dxa"/>
            <w:tcBorders>
              <w:top w:val="nil"/>
              <w:left w:val="nil"/>
              <w:bottom w:val="nil"/>
              <w:right w:val="nil"/>
            </w:tcBorders>
          </w:tcPr>
          <w:p w14:paraId="0BFF09DB" w14:textId="77777777" w:rsidR="00987387" w:rsidRDefault="00D205D0">
            <w:pPr>
              <w:spacing w:after="0"/>
              <w:ind w:left="62"/>
            </w:pPr>
            <w:r>
              <w:rPr>
                <w:rFonts w:ascii="Arial" w:eastAsia="Arial" w:hAnsi="Arial" w:cs="Arial"/>
                <w:sz w:val="19"/>
              </w:rPr>
              <w:t>0.994097</w:t>
            </w:r>
          </w:p>
        </w:tc>
        <w:tc>
          <w:tcPr>
            <w:tcW w:w="814" w:type="dxa"/>
            <w:tcBorders>
              <w:top w:val="nil"/>
              <w:left w:val="nil"/>
              <w:bottom w:val="nil"/>
              <w:right w:val="nil"/>
            </w:tcBorders>
          </w:tcPr>
          <w:p w14:paraId="5229DB31" w14:textId="77777777" w:rsidR="00987387" w:rsidRDefault="00D205D0">
            <w:pPr>
              <w:spacing w:after="0"/>
              <w:ind w:right="30"/>
              <w:jc w:val="right"/>
            </w:pPr>
            <w:r>
              <w:rPr>
                <w:rFonts w:ascii="Arial" w:eastAsia="Arial" w:hAnsi="Arial" w:cs="Arial"/>
                <w:sz w:val="19"/>
              </w:rPr>
              <w:t>0.3383</w:t>
            </w:r>
          </w:p>
        </w:tc>
      </w:tr>
      <w:tr w:rsidR="00987387" w14:paraId="173C36B0" w14:textId="77777777">
        <w:trPr>
          <w:trHeight w:val="221"/>
        </w:trPr>
        <w:tc>
          <w:tcPr>
            <w:tcW w:w="2048" w:type="dxa"/>
            <w:tcBorders>
              <w:top w:val="nil"/>
              <w:left w:val="nil"/>
              <w:bottom w:val="double" w:sz="5" w:space="0" w:color="000000"/>
              <w:right w:val="nil"/>
            </w:tcBorders>
          </w:tcPr>
          <w:p w14:paraId="41808BE7" w14:textId="77777777" w:rsidR="00987387" w:rsidRDefault="00D205D0">
            <w:pPr>
              <w:spacing w:after="0"/>
              <w:ind w:right="112"/>
              <w:jc w:val="center"/>
            </w:pPr>
            <w:r>
              <w:rPr>
                <w:rFonts w:ascii="Arial" w:eastAsia="Arial" w:hAnsi="Arial" w:cs="Arial"/>
                <w:sz w:val="19"/>
              </w:rPr>
              <w:t xml:space="preserve">X4 </w:t>
            </w:r>
          </w:p>
        </w:tc>
        <w:tc>
          <w:tcPr>
            <w:tcW w:w="1185" w:type="dxa"/>
            <w:tcBorders>
              <w:top w:val="nil"/>
              <w:left w:val="nil"/>
              <w:bottom w:val="double" w:sz="5" w:space="0" w:color="000000"/>
              <w:right w:val="nil"/>
            </w:tcBorders>
          </w:tcPr>
          <w:p w14:paraId="7B83F435" w14:textId="77777777" w:rsidR="00987387" w:rsidRDefault="00D205D0">
            <w:pPr>
              <w:spacing w:after="0"/>
              <w:ind w:left="84"/>
            </w:pPr>
            <w:r>
              <w:rPr>
                <w:rFonts w:ascii="Arial" w:eastAsia="Arial" w:hAnsi="Arial" w:cs="Arial"/>
                <w:sz w:val="19"/>
              </w:rPr>
              <w:t>0.218173</w:t>
            </w:r>
          </w:p>
        </w:tc>
        <w:tc>
          <w:tcPr>
            <w:tcW w:w="1081" w:type="dxa"/>
            <w:tcBorders>
              <w:top w:val="nil"/>
              <w:left w:val="nil"/>
              <w:bottom w:val="double" w:sz="5" w:space="0" w:color="000000"/>
              <w:right w:val="nil"/>
            </w:tcBorders>
          </w:tcPr>
          <w:p w14:paraId="103C868C" w14:textId="77777777" w:rsidR="00987387" w:rsidRDefault="00D205D0">
            <w:pPr>
              <w:spacing w:after="0"/>
              <w:ind w:left="20"/>
            </w:pPr>
            <w:r>
              <w:rPr>
                <w:rFonts w:ascii="Arial" w:eastAsia="Arial" w:hAnsi="Arial" w:cs="Arial"/>
                <w:sz w:val="19"/>
              </w:rPr>
              <w:t>0.073329</w:t>
            </w:r>
          </w:p>
        </w:tc>
        <w:tc>
          <w:tcPr>
            <w:tcW w:w="980" w:type="dxa"/>
            <w:tcBorders>
              <w:top w:val="nil"/>
              <w:left w:val="nil"/>
              <w:bottom w:val="double" w:sz="5" w:space="0" w:color="000000"/>
              <w:right w:val="nil"/>
            </w:tcBorders>
          </w:tcPr>
          <w:p w14:paraId="7D0274E8" w14:textId="77777777" w:rsidR="00987387" w:rsidRDefault="00D205D0">
            <w:pPr>
              <w:spacing w:after="0"/>
              <w:ind w:left="62"/>
            </w:pPr>
            <w:r>
              <w:rPr>
                <w:rFonts w:ascii="Arial" w:eastAsia="Arial" w:hAnsi="Arial" w:cs="Arial"/>
                <w:sz w:val="19"/>
              </w:rPr>
              <w:t>2.975247</w:t>
            </w:r>
          </w:p>
        </w:tc>
        <w:tc>
          <w:tcPr>
            <w:tcW w:w="814" w:type="dxa"/>
            <w:tcBorders>
              <w:top w:val="nil"/>
              <w:left w:val="nil"/>
              <w:bottom w:val="double" w:sz="5" w:space="0" w:color="000000"/>
              <w:right w:val="nil"/>
            </w:tcBorders>
          </w:tcPr>
          <w:p w14:paraId="624BF67E" w14:textId="77777777" w:rsidR="00987387" w:rsidRDefault="00D205D0">
            <w:pPr>
              <w:spacing w:after="0"/>
              <w:ind w:right="30"/>
              <w:jc w:val="right"/>
            </w:pPr>
            <w:r>
              <w:rPr>
                <w:rFonts w:ascii="Arial" w:eastAsia="Arial" w:hAnsi="Arial" w:cs="Arial"/>
                <w:sz w:val="19"/>
              </w:rPr>
              <w:t>0.0107</w:t>
            </w:r>
          </w:p>
        </w:tc>
      </w:tr>
      <w:tr w:rsidR="00987387" w14:paraId="0C9CADEB" w14:textId="77777777">
        <w:trPr>
          <w:trHeight w:val="291"/>
        </w:trPr>
        <w:tc>
          <w:tcPr>
            <w:tcW w:w="2048" w:type="dxa"/>
            <w:tcBorders>
              <w:top w:val="double" w:sz="5" w:space="0" w:color="000000"/>
              <w:left w:val="nil"/>
              <w:bottom w:val="nil"/>
              <w:right w:val="nil"/>
            </w:tcBorders>
          </w:tcPr>
          <w:p w14:paraId="7C0ABB86" w14:textId="77777777" w:rsidR="00987387" w:rsidRDefault="00D205D0">
            <w:pPr>
              <w:spacing w:after="0"/>
              <w:ind w:left="42"/>
            </w:pPr>
            <w:r>
              <w:rPr>
                <w:rFonts w:ascii="Arial" w:eastAsia="Arial" w:hAnsi="Arial" w:cs="Arial"/>
                <w:sz w:val="19"/>
              </w:rPr>
              <w:t xml:space="preserve">R-squared </w:t>
            </w:r>
          </w:p>
        </w:tc>
        <w:tc>
          <w:tcPr>
            <w:tcW w:w="3246" w:type="dxa"/>
            <w:gridSpan w:val="3"/>
            <w:tcBorders>
              <w:top w:val="double" w:sz="5" w:space="0" w:color="000000"/>
              <w:left w:val="nil"/>
              <w:bottom w:val="nil"/>
              <w:right w:val="nil"/>
            </w:tcBorders>
          </w:tcPr>
          <w:p w14:paraId="42C90FB9" w14:textId="77777777" w:rsidR="00987387" w:rsidRDefault="00D205D0">
            <w:pPr>
              <w:spacing w:after="0"/>
              <w:ind w:left="84"/>
            </w:pPr>
            <w:r>
              <w:rPr>
                <w:rFonts w:ascii="Arial" w:eastAsia="Arial" w:hAnsi="Arial" w:cs="Arial"/>
                <w:sz w:val="19"/>
              </w:rPr>
              <w:t xml:space="preserve">0.984057    Mean dependent var </w:t>
            </w:r>
          </w:p>
        </w:tc>
        <w:tc>
          <w:tcPr>
            <w:tcW w:w="814" w:type="dxa"/>
            <w:tcBorders>
              <w:top w:val="double" w:sz="5" w:space="0" w:color="000000"/>
              <w:left w:val="nil"/>
              <w:bottom w:val="nil"/>
              <w:right w:val="nil"/>
            </w:tcBorders>
          </w:tcPr>
          <w:p w14:paraId="366CF26A" w14:textId="77777777" w:rsidR="00987387" w:rsidRDefault="00D205D0">
            <w:pPr>
              <w:spacing w:after="0"/>
              <w:jc w:val="both"/>
            </w:pPr>
            <w:r>
              <w:rPr>
                <w:rFonts w:ascii="Arial" w:eastAsia="Arial" w:hAnsi="Arial" w:cs="Arial"/>
                <w:sz w:val="19"/>
              </w:rPr>
              <w:t>243253.2</w:t>
            </w:r>
          </w:p>
        </w:tc>
      </w:tr>
      <w:tr w:rsidR="00987387" w14:paraId="6040A45E" w14:textId="77777777">
        <w:trPr>
          <w:trHeight w:val="217"/>
        </w:trPr>
        <w:tc>
          <w:tcPr>
            <w:tcW w:w="2048" w:type="dxa"/>
            <w:tcBorders>
              <w:top w:val="nil"/>
              <w:left w:val="nil"/>
              <w:bottom w:val="nil"/>
              <w:right w:val="nil"/>
            </w:tcBorders>
          </w:tcPr>
          <w:p w14:paraId="71C8C8F0" w14:textId="77777777" w:rsidR="00987387" w:rsidRDefault="00D205D0">
            <w:pPr>
              <w:spacing w:after="0"/>
              <w:ind w:left="42"/>
            </w:pPr>
            <w:r>
              <w:rPr>
                <w:rFonts w:ascii="Arial" w:eastAsia="Arial" w:hAnsi="Arial" w:cs="Arial"/>
                <w:sz w:val="19"/>
              </w:rPr>
              <w:t xml:space="preserve">Adjusted R-squared </w:t>
            </w:r>
          </w:p>
        </w:tc>
        <w:tc>
          <w:tcPr>
            <w:tcW w:w="3246" w:type="dxa"/>
            <w:gridSpan w:val="3"/>
            <w:tcBorders>
              <w:top w:val="nil"/>
              <w:left w:val="nil"/>
              <w:bottom w:val="nil"/>
              <w:right w:val="nil"/>
            </w:tcBorders>
          </w:tcPr>
          <w:p w14:paraId="3ED1A4B6" w14:textId="77777777" w:rsidR="00987387" w:rsidRDefault="00D205D0">
            <w:pPr>
              <w:spacing w:after="0"/>
              <w:ind w:left="85"/>
            </w:pPr>
            <w:r>
              <w:rPr>
                <w:rFonts w:ascii="Arial" w:eastAsia="Arial" w:hAnsi="Arial" w:cs="Arial"/>
                <w:sz w:val="19"/>
              </w:rPr>
              <w:t xml:space="preserve">0.979151    S.D. dependent var </w:t>
            </w:r>
          </w:p>
        </w:tc>
        <w:tc>
          <w:tcPr>
            <w:tcW w:w="814" w:type="dxa"/>
            <w:tcBorders>
              <w:top w:val="nil"/>
              <w:left w:val="nil"/>
              <w:bottom w:val="nil"/>
              <w:right w:val="nil"/>
            </w:tcBorders>
          </w:tcPr>
          <w:p w14:paraId="0BA8A7F9" w14:textId="77777777" w:rsidR="00987387" w:rsidRDefault="00D205D0">
            <w:pPr>
              <w:spacing w:after="0"/>
              <w:ind w:left="1"/>
              <w:jc w:val="both"/>
            </w:pPr>
            <w:r>
              <w:rPr>
                <w:rFonts w:ascii="Arial" w:eastAsia="Arial" w:hAnsi="Arial" w:cs="Arial"/>
                <w:sz w:val="19"/>
              </w:rPr>
              <w:t>69048.70</w:t>
            </w:r>
          </w:p>
        </w:tc>
      </w:tr>
      <w:tr w:rsidR="00987387" w14:paraId="524EA9CA" w14:textId="77777777">
        <w:trPr>
          <w:trHeight w:val="216"/>
        </w:trPr>
        <w:tc>
          <w:tcPr>
            <w:tcW w:w="2048" w:type="dxa"/>
            <w:tcBorders>
              <w:top w:val="nil"/>
              <w:left w:val="nil"/>
              <w:bottom w:val="nil"/>
              <w:right w:val="nil"/>
            </w:tcBorders>
          </w:tcPr>
          <w:p w14:paraId="2AEE8ABC" w14:textId="77777777" w:rsidR="00987387" w:rsidRDefault="00D205D0">
            <w:pPr>
              <w:spacing w:after="0"/>
              <w:ind w:left="42"/>
            </w:pPr>
            <w:r>
              <w:rPr>
                <w:rFonts w:ascii="Arial" w:eastAsia="Arial" w:hAnsi="Arial" w:cs="Arial"/>
                <w:sz w:val="19"/>
              </w:rPr>
              <w:t xml:space="preserve">S.E. of regression </w:t>
            </w:r>
          </w:p>
        </w:tc>
        <w:tc>
          <w:tcPr>
            <w:tcW w:w="3246" w:type="dxa"/>
            <w:gridSpan w:val="3"/>
            <w:tcBorders>
              <w:top w:val="nil"/>
              <w:left w:val="nil"/>
              <w:bottom w:val="nil"/>
              <w:right w:val="nil"/>
            </w:tcBorders>
          </w:tcPr>
          <w:p w14:paraId="1C4D06F2" w14:textId="77777777" w:rsidR="00987387" w:rsidRDefault="00D205D0">
            <w:pPr>
              <w:spacing w:after="0"/>
              <w:ind w:left="84"/>
            </w:pPr>
            <w:r>
              <w:rPr>
                <w:rFonts w:ascii="Arial" w:eastAsia="Arial" w:hAnsi="Arial" w:cs="Arial"/>
                <w:sz w:val="19"/>
              </w:rPr>
              <w:t>9969.983   Akaike info criterion</w:t>
            </w:r>
          </w:p>
        </w:tc>
        <w:tc>
          <w:tcPr>
            <w:tcW w:w="814" w:type="dxa"/>
            <w:tcBorders>
              <w:top w:val="nil"/>
              <w:left w:val="nil"/>
              <w:bottom w:val="nil"/>
              <w:right w:val="nil"/>
            </w:tcBorders>
          </w:tcPr>
          <w:p w14:paraId="521031AD" w14:textId="77777777" w:rsidR="00987387" w:rsidRDefault="00D205D0">
            <w:pPr>
              <w:spacing w:after="0"/>
              <w:ind w:left="1"/>
              <w:jc w:val="both"/>
            </w:pPr>
            <w:r>
              <w:rPr>
                <w:rFonts w:ascii="Arial" w:eastAsia="Arial" w:hAnsi="Arial" w:cs="Arial"/>
                <w:sz w:val="19"/>
              </w:rPr>
              <w:t>21.48268</w:t>
            </w:r>
          </w:p>
        </w:tc>
      </w:tr>
      <w:tr w:rsidR="00987387" w14:paraId="613EDF3D" w14:textId="77777777">
        <w:trPr>
          <w:trHeight w:val="216"/>
        </w:trPr>
        <w:tc>
          <w:tcPr>
            <w:tcW w:w="2048" w:type="dxa"/>
            <w:tcBorders>
              <w:top w:val="nil"/>
              <w:left w:val="nil"/>
              <w:bottom w:val="nil"/>
              <w:right w:val="nil"/>
            </w:tcBorders>
          </w:tcPr>
          <w:p w14:paraId="2ED49276" w14:textId="77777777" w:rsidR="00987387" w:rsidRDefault="00D205D0">
            <w:pPr>
              <w:spacing w:after="0"/>
              <w:ind w:left="42"/>
            </w:pPr>
            <w:r>
              <w:rPr>
                <w:rFonts w:ascii="Arial" w:eastAsia="Arial" w:hAnsi="Arial" w:cs="Arial"/>
                <w:sz w:val="19"/>
              </w:rPr>
              <w:t xml:space="preserve">Sum squared resid </w:t>
            </w:r>
          </w:p>
        </w:tc>
        <w:tc>
          <w:tcPr>
            <w:tcW w:w="3246" w:type="dxa"/>
            <w:gridSpan w:val="3"/>
            <w:tcBorders>
              <w:top w:val="nil"/>
              <w:left w:val="nil"/>
              <w:bottom w:val="nil"/>
              <w:right w:val="nil"/>
            </w:tcBorders>
          </w:tcPr>
          <w:p w14:paraId="2C0377CF" w14:textId="77777777" w:rsidR="00987387" w:rsidRDefault="00D205D0">
            <w:pPr>
              <w:spacing w:after="0"/>
              <w:ind w:left="57"/>
            </w:pPr>
            <w:r>
              <w:rPr>
                <w:rFonts w:ascii="Arial" w:eastAsia="Arial" w:hAnsi="Arial" w:cs="Arial"/>
                <w:sz w:val="19"/>
              </w:rPr>
              <w:t xml:space="preserve">1.29E+09    Schwarz criterion </w:t>
            </w:r>
          </w:p>
        </w:tc>
        <w:tc>
          <w:tcPr>
            <w:tcW w:w="814" w:type="dxa"/>
            <w:tcBorders>
              <w:top w:val="nil"/>
              <w:left w:val="nil"/>
              <w:bottom w:val="nil"/>
              <w:right w:val="nil"/>
            </w:tcBorders>
          </w:tcPr>
          <w:p w14:paraId="1C1809DB" w14:textId="77777777" w:rsidR="00987387" w:rsidRDefault="00D205D0">
            <w:pPr>
              <w:spacing w:after="0"/>
              <w:jc w:val="both"/>
            </w:pPr>
            <w:r>
              <w:rPr>
                <w:rFonts w:ascii="Arial" w:eastAsia="Arial" w:hAnsi="Arial" w:cs="Arial"/>
                <w:sz w:val="19"/>
              </w:rPr>
              <w:t>21.73000</w:t>
            </w:r>
          </w:p>
        </w:tc>
      </w:tr>
      <w:tr w:rsidR="00987387" w14:paraId="394EF479" w14:textId="77777777">
        <w:trPr>
          <w:trHeight w:val="217"/>
        </w:trPr>
        <w:tc>
          <w:tcPr>
            <w:tcW w:w="2048" w:type="dxa"/>
            <w:tcBorders>
              <w:top w:val="nil"/>
              <w:left w:val="nil"/>
              <w:bottom w:val="nil"/>
              <w:right w:val="nil"/>
            </w:tcBorders>
          </w:tcPr>
          <w:p w14:paraId="44070858" w14:textId="77777777" w:rsidR="00987387" w:rsidRDefault="00D205D0">
            <w:pPr>
              <w:spacing w:after="0"/>
              <w:ind w:left="42"/>
            </w:pPr>
            <w:r>
              <w:rPr>
                <w:rFonts w:ascii="Arial" w:eastAsia="Arial" w:hAnsi="Arial" w:cs="Arial"/>
                <w:sz w:val="19"/>
              </w:rPr>
              <w:t xml:space="preserve">Log likelihood </w:t>
            </w:r>
          </w:p>
        </w:tc>
        <w:tc>
          <w:tcPr>
            <w:tcW w:w="3246" w:type="dxa"/>
            <w:gridSpan w:val="3"/>
            <w:tcBorders>
              <w:top w:val="nil"/>
              <w:left w:val="nil"/>
              <w:bottom w:val="nil"/>
              <w:right w:val="nil"/>
            </w:tcBorders>
          </w:tcPr>
          <w:p w14:paraId="5CD7E1FF" w14:textId="77777777" w:rsidR="00987387" w:rsidRDefault="00D205D0">
            <w:pPr>
              <w:spacing w:after="0"/>
              <w:ind w:left="20"/>
            </w:pPr>
            <w:r>
              <w:rPr>
                <w:rFonts w:ascii="Arial" w:eastAsia="Arial" w:hAnsi="Arial" w:cs="Arial"/>
                <w:sz w:val="19"/>
              </w:rPr>
              <w:t xml:space="preserve">-188.3441    F-statistic </w:t>
            </w:r>
          </w:p>
        </w:tc>
        <w:tc>
          <w:tcPr>
            <w:tcW w:w="814" w:type="dxa"/>
            <w:tcBorders>
              <w:top w:val="nil"/>
              <w:left w:val="nil"/>
              <w:bottom w:val="nil"/>
              <w:right w:val="nil"/>
            </w:tcBorders>
          </w:tcPr>
          <w:p w14:paraId="6105DF28" w14:textId="77777777" w:rsidR="00987387" w:rsidRDefault="00D205D0">
            <w:pPr>
              <w:spacing w:after="0"/>
              <w:ind w:left="1"/>
              <w:jc w:val="both"/>
            </w:pPr>
            <w:r>
              <w:rPr>
                <w:rFonts w:ascii="Arial" w:eastAsia="Arial" w:hAnsi="Arial" w:cs="Arial"/>
                <w:sz w:val="19"/>
              </w:rPr>
              <w:t>200.6002</w:t>
            </w:r>
          </w:p>
        </w:tc>
      </w:tr>
      <w:tr w:rsidR="00987387" w14:paraId="53D274DE" w14:textId="77777777">
        <w:trPr>
          <w:trHeight w:val="237"/>
        </w:trPr>
        <w:tc>
          <w:tcPr>
            <w:tcW w:w="2048" w:type="dxa"/>
            <w:tcBorders>
              <w:top w:val="nil"/>
              <w:left w:val="nil"/>
              <w:bottom w:val="single" w:sz="5" w:space="0" w:color="000000"/>
              <w:right w:val="nil"/>
            </w:tcBorders>
          </w:tcPr>
          <w:p w14:paraId="250591DD" w14:textId="77777777" w:rsidR="00987387" w:rsidRDefault="00D205D0">
            <w:pPr>
              <w:spacing w:after="0"/>
              <w:ind w:left="42"/>
            </w:pPr>
            <w:r>
              <w:rPr>
                <w:rFonts w:ascii="Arial" w:eastAsia="Arial" w:hAnsi="Arial" w:cs="Arial"/>
                <w:sz w:val="19"/>
                <w:u w:val="single" w:color="000000"/>
              </w:rPr>
              <w:t xml:space="preserve">Durbin-Watson stat </w:t>
            </w:r>
          </w:p>
        </w:tc>
        <w:tc>
          <w:tcPr>
            <w:tcW w:w="3246" w:type="dxa"/>
            <w:gridSpan w:val="3"/>
            <w:tcBorders>
              <w:top w:val="nil"/>
              <w:left w:val="nil"/>
              <w:bottom w:val="single" w:sz="5" w:space="0" w:color="000000"/>
              <w:right w:val="nil"/>
            </w:tcBorders>
          </w:tcPr>
          <w:p w14:paraId="61B97ED6" w14:textId="77777777" w:rsidR="00987387" w:rsidRDefault="00D205D0">
            <w:pPr>
              <w:spacing w:after="0"/>
              <w:ind w:left="84"/>
            </w:pPr>
            <w:r>
              <w:rPr>
                <w:rFonts w:ascii="Arial" w:eastAsia="Arial" w:hAnsi="Arial" w:cs="Arial"/>
                <w:sz w:val="19"/>
                <w:u w:val="single" w:color="000000"/>
              </w:rPr>
              <w:t xml:space="preserve">1.602395    Prob(F-statistic) </w:t>
            </w:r>
          </w:p>
        </w:tc>
        <w:tc>
          <w:tcPr>
            <w:tcW w:w="814" w:type="dxa"/>
            <w:tcBorders>
              <w:top w:val="nil"/>
              <w:left w:val="nil"/>
              <w:bottom w:val="single" w:sz="5" w:space="0" w:color="000000"/>
              <w:right w:val="nil"/>
            </w:tcBorders>
          </w:tcPr>
          <w:p w14:paraId="2443B062" w14:textId="77777777" w:rsidR="00987387" w:rsidRDefault="00D205D0">
            <w:pPr>
              <w:spacing w:after="0"/>
              <w:ind w:left="1"/>
              <w:jc w:val="both"/>
            </w:pPr>
            <w:r>
              <w:rPr>
                <w:rFonts w:ascii="Arial" w:eastAsia="Arial" w:hAnsi="Arial" w:cs="Arial"/>
                <w:sz w:val="19"/>
                <w:u w:val="single" w:color="000000"/>
              </w:rPr>
              <w:t>0.000000</w:t>
            </w:r>
          </w:p>
        </w:tc>
      </w:tr>
      <w:tr w:rsidR="00987387" w14:paraId="04FB6E18" w14:textId="77777777">
        <w:trPr>
          <w:trHeight w:val="3077"/>
        </w:trPr>
        <w:tc>
          <w:tcPr>
            <w:tcW w:w="3234" w:type="dxa"/>
            <w:gridSpan w:val="2"/>
            <w:tcBorders>
              <w:top w:val="single" w:sz="5" w:space="0" w:color="000000"/>
              <w:left w:val="nil"/>
              <w:bottom w:val="double" w:sz="5" w:space="0" w:color="000000"/>
              <w:right w:val="nil"/>
            </w:tcBorders>
            <w:vAlign w:val="bottom"/>
          </w:tcPr>
          <w:p w14:paraId="4BDA5D9C" w14:textId="77777777" w:rsidR="00987387" w:rsidRDefault="00D205D0">
            <w:pPr>
              <w:spacing w:after="124"/>
              <w:ind w:right="27"/>
              <w:jc w:val="right"/>
            </w:pPr>
            <w:r>
              <w:rPr>
                <w:rFonts w:ascii="Times New Roman" w:eastAsia="Times New Roman" w:hAnsi="Times New Roman" w:cs="Times New Roman"/>
                <w:b/>
                <w:sz w:val="26"/>
              </w:rPr>
              <w:t>Hasil Estimasi Uji K</w:t>
            </w:r>
          </w:p>
          <w:p w14:paraId="13461845" w14:textId="77777777" w:rsidR="00987387" w:rsidRDefault="00D205D0">
            <w:pPr>
              <w:spacing w:after="55"/>
              <w:ind w:right="107"/>
              <w:jc w:val="right"/>
            </w:pPr>
            <w:r>
              <w:rPr>
                <w:rFonts w:ascii="Times New Roman" w:eastAsia="Times New Roman" w:hAnsi="Times New Roman" w:cs="Times New Roman"/>
                <w:b/>
                <w:sz w:val="26"/>
              </w:rPr>
              <w:t xml:space="preserve"> </w:t>
            </w:r>
          </w:p>
          <w:p w14:paraId="031DC671" w14:textId="77777777" w:rsidR="00987387" w:rsidRDefault="00D205D0">
            <w:pPr>
              <w:spacing w:after="0"/>
              <w:ind w:left="42"/>
            </w:pPr>
            <w:r>
              <w:rPr>
                <w:rFonts w:ascii="Arial" w:eastAsia="Arial" w:hAnsi="Arial" w:cs="Arial"/>
                <w:sz w:val="19"/>
              </w:rPr>
              <w:t xml:space="preserve">Dependent Variable: Y </w:t>
            </w:r>
          </w:p>
          <w:p w14:paraId="28529972" w14:textId="77777777" w:rsidR="00987387" w:rsidRDefault="00D205D0">
            <w:pPr>
              <w:spacing w:after="0"/>
              <w:ind w:left="42"/>
            </w:pPr>
            <w:r>
              <w:rPr>
                <w:rFonts w:ascii="Arial" w:eastAsia="Arial" w:hAnsi="Arial" w:cs="Arial"/>
                <w:sz w:val="19"/>
              </w:rPr>
              <w:t xml:space="preserve">Method: Least Squares </w:t>
            </w:r>
          </w:p>
          <w:p w14:paraId="03D56D55" w14:textId="77777777" w:rsidR="00987387" w:rsidRDefault="00D205D0">
            <w:pPr>
              <w:spacing w:after="0" w:line="240" w:lineRule="auto"/>
              <w:ind w:left="42" w:right="66"/>
            </w:pPr>
            <w:r>
              <w:rPr>
                <w:rFonts w:ascii="Arial" w:eastAsia="Arial" w:hAnsi="Arial" w:cs="Arial"/>
                <w:sz w:val="19"/>
              </w:rPr>
              <w:t xml:space="preserve">Date: 11/03/07   Time: 14:30 Sample: 1988 2005 </w:t>
            </w:r>
          </w:p>
          <w:p w14:paraId="2DD001DD" w14:textId="77777777" w:rsidR="00987387" w:rsidRDefault="00D205D0">
            <w:pPr>
              <w:spacing w:after="0"/>
              <w:ind w:left="42"/>
            </w:pPr>
            <w:r>
              <w:rPr>
                <w:rFonts w:ascii="Arial" w:eastAsia="Arial" w:hAnsi="Arial" w:cs="Arial"/>
                <w:sz w:val="19"/>
              </w:rPr>
              <w:t xml:space="preserve">Included observations: 18 </w:t>
            </w:r>
          </w:p>
        </w:tc>
        <w:tc>
          <w:tcPr>
            <w:tcW w:w="1081" w:type="dxa"/>
            <w:tcBorders>
              <w:top w:val="single" w:sz="5" w:space="0" w:color="000000"/>
              <w:left w:val="nil"/>
              <w:bottom w:val="double" w:sz="5" w:space="0" w:color="000000"/>
              <w:right w:val="nil"/>
            </w:tcBorders>
          </w:tcPr>
          <w:p w14:paraId="1FE446AA" w14:textId="77777777" w:rsidR="00987387" w:rsidRDefault="00D205D0">
            <w:pPr>
              <w:spacing w:after="0"/>
              <w:ind w:left="-26"/>
              <w:jc w:val="both"/>
            </w:pPr>
            <w:r>
              <w:rPr>
                <w:rFonts w:ascii="Times New Roman" w:eastAsia="Times New Roman" w:hAnsi="Times New Roman" w:cs="Times New Roman"/>
                <w:b/>
                <w:sz w:val="26"/>
              </w:rPr>
              <w:t>ointegras</w:t>
            </w:r>
          </w:p>
        </w:tc>
        <w:tc>
          <w:tcPr>
            <w:tcW w:w="980" w:type="dxa"/>
            <w:tcBorders>
              <w:top w:val="single" w:sz="5" w:space="0" w:color="000000"/>
              <w:left w:val="nil"/>
              <w:bottom w:val="double" w:sz="5" w:space="0" w:color="000000"/>
              <w:right w:val="nil"/>
            </w:tcBorders>
          </w:tcPr>
          <w:p w14:paraId="1377B743" w14:textId="77777777" w:rsidR="00987387" w:rsidRDefault="00D205D0">
            <w:pPr>
              <w:spacing w:after="0"/>
              <w:ind w:left="-69"/>
              <w:jc w:val="both"/>
            </w:pPr>
            <w:r>
              <w:rPr>
                <w:rFonts w:ascii="Times New Roman" w:eastAsia="Times New Roman" w:hAnsi="Times New Roman" w:cs="Times New Roman"/>
                <w:b/>
                <w:sz w:val="26"/>
              </w:rPr>
              <w:t xml:space="preserve">i CRDW </w:t>
            </w:r>
          </w:p>
        </w:tc>
        <w:tc>
          <w:tcPr>
            <w:tcW w:w="814" w:type="dxa"/>
            <w:tcBorders>
              <w:top w:val="single" w:sz="5" w:space="0" w:color="000000"/>
              <w:left w:val="nil"/>
              <w:bottom w:val="double" w:sz="5" w:space="0" w:color="000000"/>
              <w:right w:val="nil"/>
            </w:tcBorders>
          </w:tcPr>
          <w:p w14:paraId="72BE2E19" w14:textId="77777777" w:rsidR="00987387" w:rsidRDefault="00987387"/>
        </w:tc>
      </w:tr>
      <w:tr w:rsidR="00987387" w14:paraId="217E6A59" w14:textId="77777777">
        <w:trPr>
          <w:trHeight w:val="296"/>
        </w:trPr>
        <w:tc>
          <w:tcPr>
            <w:tcW w:w="2048" w:type="dxa"/>
            <w:tcBorders>
              <w:top w:val="double" w:sz="5" w:space="0" w:color="000000"/>
              <w:left w:val="nil"/>
              <w:bottom w:val="double" w:sz="6" w:space="0" w:color="000000"/>
              <w:right w:val="nil"/>
            </w:tcBorders>
          </w:tcPr>
          <w:p w14:paraId="3CBB4FAF" w14:textId="77777777" w:rsidR="00987387" w:rsidRDefault="00D205D0">
            <w:pPr>
              <w:spacing w:after="0"/>
              <w:ind w:right="111"/>
              <w:jc w:val="center"/>
            </w:pPr>
            <w:r>
              <w:rPr>
                <w:rFonts w:ascii="Arial" w:eastAsia="Arial" w:hAnsi="Arial" w:cs="Arial"/>
                <w:sz w:val="19"/>
              </w:rPr>
              <w:t xml:space="preserve">Variable </w:t>
            </w:r>
          </w:p>
        </w:tc>
        <w:tc>
          <w:tcPr>
            <w:tcW w:w="1185" w:type="dxa"/>
            <w:tcBorders>
              <w:top w:val="double" w:sz="5" w:space="0" w:color="000000"/>
              <w:left w:val="nil"/>
              <w:bottom w:val="double" w:sz="6" w:space="0" w:color="000000"/>
              <w:right w:val="nil"/>
            </w:tcBorders>
          </w:tcPr>
          <w:p w14:paraId="78ECB28E" w14:textId="77777777" w:rsidR="00987387" w:rsidRDefault="00D205D0">
            <w:pPr>
              <w:spacing w:after="0"/>
              <w:ind w:left="-20"/>
            </w:pPr>
            <w:r>
              <w:rPr>
                <w:rFonts w:ascii="Arial" w:eastAsia="Arial" w:hAnsi="Arial" w:cs="Arial"/>
                <w:sz w:val="19"/>
              </w:rPr>
              <w:t>Coefficient</w:t>
            </w:r>
          </w:p>
        </w:tc>
        <w:tc>
          <w:tcPr>
            <w:tcW w:w="1081" w:type="dxa"/>
            <w:tcBorders>
              <w:top w:val="double" w:sz="5" w:space="0" w:color="000000"/>
              <w:left w:val="nil"/>
              <w:bottom w:val="double" w:sz="6" w:space="0" w:color="000000"/>
              <w:right w:val="nil"/>
            </w:tcBorders>
          </w:tcPr>
          <w:p w14:paraId="2B8AE474" w14:textId="77777777" w:rsidR="00987387" w:rsidRDefault="00D205D0">
            <w:pPr>
              <w:spacing w:after="0"/>
            </w:pPr>
            <w:r>
              <w:rPr>
                <w:rFonts w:ascii="Arial" w:eastAsia="Arial" w:hAnsi="Arial" w:cs="Arial"/>
                <w:sz w:val="19"/>
              </w:rPr>
              <w:t>Std. Error</w:t>
            </w:r>
          </w:p>
        </w:tc>
        <w:tc>
          <w:tcPr>
            <w:tcW w:w="980" w:type="dxa"/>
            <w:tcBorders>
              <w:top w:val="double" w:sz="5" w:space="0" w:color="000000"/>
              <w:left w:val="nil"/>
              <w:bottom w:val="double" w:sz="6" w:space="0" w:color="000000"/>
              <w:right w:val="nil"/>
            </w:tcBorders>
          </w:tcPr>
          <w:p w14:paraId="0A6AFB27" w14:textId="77777777" w:rsidR="00987387" w:rsidRDefault="00D205D0">
            <w:pPr>
              <w:spacing w:after="0"/>
              <w:ind w:left="75"/>
            </w:pPr>
            <w:r>
              <w:rPr>
                <w:rFonts w:ascii="Arial" w:eastAsia="Arial" w:hAnsi="Arial" w:cs="Arial"/>
                <w:sz w:val="19"/>
              </w:rPr>
              <w:t>t-Statistic</w:t>
            </w:r>
          </w:p>
        </w:tc>
        <w:tc>
          <w:tcPr>
            <w:tcW w:w="814" w:type="dxa"/>
            <w:tcBorders>
              <w:top w:val="double" w:sz="5" w:space="0" w:color="000000"/>
              <w:left w:val="nil"/>
              <w:bottom w:val="double" w:sz="6" w:space="0" w:color="000000"/>
              <w:right w:val="nil"/>
            </w:tcBorders>
          </w:tcPr>
          <w:p w14:paraId="4531C5CF" w14:textId="77777777" w:rsidR="00987387" w:rsidRDefault="00D205D0">
            <w:pPr>
              <w:spacing w:after="0"/>
              <w:ind w:right="29"/>
              <w:jc w:val="right"/>
            </w:pPr>
            <w:r>
              <w:rPr>
                <w:rFonts w:ascii="Arial" w:eastAsia="Arial" w:hAnsi="Arial" w:cs="Arial"/>
                <w:sz w:val="19"/>
              </w:rPr>
              <w:t xml:space="preserve">Prob. </w:t>
            </w:r>
          </w:p>
        </w:tc>
      </w:tr>
      <w:tr w:rsidR="00987387" w14:paraId="4F3D0D7C" w14:textId="77777777">
        <w:trPr>
          <w:trHeight w:val="291"/>
        </w:trPr>
        <w:tc>
          <w:tcPr>
            <w:tcW w:w="2048" w:type="dxa"/>
            <w:tcBorders>
              <w:top w:val="double" w:sz="6" w:space="0" w:color="000000"/>
              <w:left w:val="nil"/>
              <w:bottom w:val="nil"/>
              <w:right w:val="nil"/>
            </w:tcBorders>
          </w:tcPr>
          <w:p w14:paraId="09C28B23" w14:textId="77777777" w:rsidR="00987387" w:rsidRDefault="00D205D0">
            <w:pPr>
              <w:spacing w:after="0"/>
              <w:ind w:right="112"/>
              <w:jc w:val="center"/>
            </w:pPr>
            <w:r>
              <w:rPr>
                <w:rFonts w:ascii="Arial" w:eastAsia="Arial" w:hAnsi="Arial" w:cs="Arial"/>
                <w:sz w:val="19"/>
              </w:rPr>
              <w:t xml:space="preserve">C </w:t>
            </w:r>
          </w:p>
        </w:tc>
        <w:tc>
          <w:tcPr>
            <w:tcW w:w="1185" w:type="dxa"/>
            <w:tcBorders>
              <w:top w:val="double" w:sz="6" w:space="0" w:color="000000"/>
              <w:left w:val="nil"/>
              <w:bottom w:val="nil"/>
              <w:right w:val="nil"/>
            </w:tcBorders>
          </w:tcPr>
          <w:p w14:paraId="0760770A" w14:textId="77777777" w:rsidR="00987387" w:rsidRDefault="00D205D0">
            <w:pPr>
              <w:spacing w:after="0"/>
              <w:ind w:left="21"/>
            </w:pPr>
            <w:r>
              <w:rPr>
                <w:rFonts w:ascii="Arial" w:eastAsia="Arial" w:hAnsi="Arial" w:cs="Arial"/>
                <w:sz w:val="19"/>
              </w:rPr>
              <w:t>-27178.18</w:t>
            </w:r>
          </w:p>
        </w:tc>
        <w:tc>
          <w:tcPr>
            <w:tcW w:w="1081" w:type="dxa"/>
            <w:tcBorders>
              <w:top w:val="double" w:sz="6" w:space="0" w:color="000000"/>
              <w:left w:val="nil"/>
              <w:bottom w:val="nil"/>
              <w:right w:val="nil"/>
            </w:tcBorders>
          </w:tcPr>
          <w:p w14:paraId="1AC36C63" w14:textId="77777777" w:rsidR="00987387" w:rsidRDefault="00D205D0">
            <w:pPr>
              <w:spacing w:after="0"/>
              <w:ind w:left="21"/>
            </w:pPr>
            <w:r>
              <w:rPr>
                <w:rFonts w:ascii="Arial" w:eastAsia="Arial" w:hAnsi="Arial" w:cs="Arial"/>
                <w:sz w:val="19"/>
              </w:rPr>
              <w:t>21726.63</w:t>
            </w:r>
          </w:p>
        </w:tc>
        <w:tc>
          <w:tcPr>
            <w:tcW w:w="980" w:type="dxa"/>
            <w:tcBorders>
              <w:top w:val="double" w:sz="6" w:space="0" w:color="000000"/>
              <w:left w:val="nil"/>
              <w:bottom w:val="nil"/>
              <w:right w:val="nil"/>
            </w:tcBorders>
          </w:tcPr>
          <w:p w14:paraId="5621DCD1" w14:textId="77777777" w:rsidR="00987387" w:rsidRDefault="00D205D0">
            <w:pPr>
              <w:spacing w:after="0"/>
            </w:pPr>
            <w:r>
              <w:rPr>
                <w:rFonts w:ascii="Arial" w:eastAsia="Arial" w:hAnsi="Arial" w:cs="Arial"/>
                <w:sz w:val="19"/>
              </w:rPr>
              <w:t>-1.250916</w:t>
            </w:r>
          </w:p>
        </w:tc>
        <w:tc>
          <w:tcPr>
            <w:tcW w:w="814" w:type="dxa"/>
            <w:tcBorders>
              <w:top w:val="double" w:sz="6" w:space="0" w:color="000000"/>
              <w:left w:val="nil"/>
              <w:bottom w:val="nil"/>
              <w:right w:val="nil"/>
            </w:tcBorders>
          </w:tcPr>
          <w:p w14:paraId="6C21295F" w14:textId="77777777" w:rsidR="00987387" w:rsidRDefault="00D205D0">
            <w:pPr>
              <w:spacing w:after="0"/>
              <w:ind w:right="30"/>
              <w:jc w:val="right"/>
            </w:pPr>
            <w:r>
              <w:rPr>
                <w:rFonts w:ascii="Arial" w:eastAsia="Arial" w:hAnsi="Arial" w:cs="Arial"/>
                <w:sz w:val="19"/>
              </w:rPr>
              <w:t>0.2330</w:t>
            </w:r>
          </w:p>
        </w:tc>
      </w:tr>
      <w:tr w:rsidR="00987387" w14:paraId="64CC5C0F" w14:textId="77777777">
        <w:trPr>
          <w:trHeight w:val="217"/>
        </w:trPr>
        <w:tc>
          <w:tcPr>
            <w:tcW w:w="2048" w:type="dxa"/>
            <w:tcBorders>
              <w:top w:val="nil"/>
              <w:left w:val="nil"/>
              <w:bottom w:val="nil"/>
              <w:right w:val="nil"/>
            </w:tcBorders>
          </w:tcPr>
          <w:p w14:paraId="743B1E24" w14:textId="77777777" w:rsidR="00987387" w:rsidRDefault="00D205D0">
            <w:pPr>
              <w:spacing w:after="0"/>
              <w:ind w:right="112"/>
              <w:jc w:val="center"/>
            </w:pPr>
            <w:r>
              <w:rPr>
                <w:rFonts w:ascii="Arial" w:eastAsia="Arial" w:hAnsi="Arial" w:cs="Arial"/>
                <w:sz w:val="19"/>
              </w:rPr>
              <w:t xml:space="preserve">X1 </w:t>
            </w:r>
          </w:p>
        </w:tc>
        <w:tc>
          <w:tcPr>
            <w:tcW w:w="1185" w:type="dxa"/>
            <w:tcBorders>
              <w:top w:val="nil"/>
              <w:left w:val="nil"/>
              <w:bottom w:val="nil"/>
              <w:right w:val="nil"/>
            </w:tcBorders>
          </w:tcPr>
          <w:p w14:paraId="1B0051F4" w14:textId="77777777" w:rsidR="00987387" w:rsidRDefault="00D205D0">
            <w:pPr>
              <w:spacing w:after="0"/>
              <w:ind w:left="84"/>
            </w:pPr>
            <w:r>
              <w:rPr>
                <w:rFonts w:ascii="Arial" w:eastAsia="Arial" w:hAnsi="Arial" w:cs="Arial"/>
                <w:sz w:val="19"/>
              </w:rPr>
              <w:t>0.719651</w:t>
            </w:r>
          </w:p>
        </w:tc>
        <w:tc>
          <w:tcPr>
            <w:tcW w:w="1081" w:type="dxa"/>
            <w:tcBorders>
              <w:top w:val="nil"/>
              <w:left w:val="nil"/>
              <w:bottom w:val="nil"/>
              <w:right w:val="nil"/>
            </w:tcBorders>
          </w:tcPr>
          <w:p w14:paraId="7654AF51" w14:textId="77777777" w:rsidR="00987387" w:rsidRDefault="00D205D0">
            <w:pPr>
              <w:spacing w:after="0"/>
              <w:ind w:left="20"/>
            </w:pPr>
            <w:r>
              <w:rPr>
                <w:rFonts w:ascii="Arial" w:eastAsia="Arial" w:hAnsi="Arial" w:cs="Arial"/>
                <w:sz w:val="19"/>
              </w:rPr>
              <w:t>0.075830</w:t>
            </w:r>
          </w:p>
        </w:tc>
        <w:tc>
          <w:tcPr>
            <w:tcW w:w="980" w:type="dxa"/>
            <w:tcBorders>
              <w:top w:val="nil"/>
              <w:left w:val="nil"/>
              <w:bottom w:val="nil"/>
              <w:right w:val="nil"/>
            </w:tcBorders>
          </w:tcPr>
          <w:p w14:paraId="29D6A0AD" w14:textId="77777777" w:rsidR="00987387" w:rsidRDefault="00D205D0">
            <w:pPr>
              <w:spacing w:after="0"/>
              <w:ind w:left="62"/>
            </w:pPr>
            <w:r>
              <w:rPr>
                <w:rFonts w:ascii="Arial" w:eastAsia="Arial" w:hAnsi="Arial" w:cs="Arial"/>
                <w:sz w:val="19"/>
              </w:rPr>
              <w:t>9.490382</w:t>
            </w:r>
          </w:p>
        </w:tc>
        <w:tc>
          <w:tcPr>
            <w:tcW w:w="814" w:type="dxa"/>
            <w:tcBorders>
              <w:top w:val="nil"/>
              <w:left w:val="nil"/>
              <w:bottom w:val="nil"/>
              <w:right w:val="nil"/>
            </w:tcBorders>
          </w:tcPr>
          <w:p w14:paraId="29DED634" w14:textId="77777777" w:rsidR="00987387" w:rsidRDefault="00D205D0">
            <w:pPr>
              <w:spacing w:after="0"/>
              <w:ind w:right="30"/>
              <w:jc w:val="right"/>
            </w:pPr>
            <w:r>
              <w:rPr>
                <w:rFonts w:ascii="Arial" w:eastAsia="Arial" w:hAnsi="Arial" w:cs="Arial"/>
                <w:sz w:val="19"/>
              </w:rPr>
              <w:t>0.0000</w:t>
            </w:r>
          </w:p>
        </w:tc>
      </w:tr>
      <w:tr w:rsidR="00987387" w14:paraId="18F68E81" w14:textId="77777777">
        <w:trPr>
          <w:trHeight w:val="216"/>
        </w:trPr>
        <w:tc>
          <w:tcPr>
            <w:tcW w:w="2048" w:type="dxa"/>
            <w:tcBorders>
              <w:top w:val="nil"/>
              <w:left w:val="nil"/>
              <w:bottom w:val="nil"/>
              <w:right w:val="nil"/>
            </w:tcBorders>
          </w:tcPr>
          <w:p w14:paraId="0EF49D1E" w14:textId="77777777" w:rsidR="00987387" w:rsidRDefault="00D205D0">
            <w:pPr>
              <w:spacing w:after="0"/>
              <w:ind w:right="112"/>
              <w:jc w:val="center"/>
            </w:pPr>
            <w:r>
              <w:rPr>
                <w:rFonts w:ascii="Arial" w:eastAsia="Arial" w:hAnsi="Arial" w:cs="Arial"/>
                <w:sz w:val="19"/>
              </w:rPr>
              <w:t xml:space="preserve">X2 </w:t>
            </w:r>
          </w:p>
        </w:tc>
        <w:tc>
          <w:tcPr>
            <w:tcW w:w="1185" w:type="dxa"/>
            <w:tcBorders>
              <w:top w:val="nil"/>
              <w:left w:val="nil"/>
              <w:bottom w:val="nil"/>
              <w:right w:val="nil"/>
            </w:tcBorders>
          </w:tcPr>
          <w:p w14:paraId="593C506E" w14:textId="77777777" w:rsidR="00987387" w:rsidRDefault="00D205D0">
            <w:pPr>
              <w:spacing w:after="0"/>
              <w:ind w:left="84"/>
            </w:pPr>
            <w:r>
              <w:rPr>
                <w:rFonts w:ascii="Arial" w:eastAsia="Arial" w:hAnsi="Arial" w:cs="Arial"/>
                <w:sz w:val="19"/>
              </w:rPr>
              <w:t>672.9068</w:t>
            </w:r>
          </w:p>
        </w:tc>
        <w:tc>
          <w:tcPr>
            <w:tcW w:w="1081" w:type="dxa"/>
            <w:tcBorders>
              <w:top w:val="nil"/>
              <w:left w:val="nil"/>
              <w:bottom w:val="nil"/>
              <w:right w:val="nil"/>
            </w:tcBorders>
          </w:tcPr>
          <w:p w14:paraId="79E65F34" w14:textId="77777777" w:rsidR="00987387" w:rsidRDefault="00D205D0">
            <w:pPr>
              <w:spacing w:after="0"/>
              <w:ind w:left="20"/>
            </w:pPr>
            <w:r>
              <w:rPr>
                <w:rFonts w:ascii="Arial" w:eastAsia="Arial" w:hAnsi="Arial" w:cs="Arial"/>
                <w:sz w:val="19"/>
              </w:rPr>
              <w:t>462.0924</w:t>
            </w:r>
          </w:p>
        </w:tc>
        <w:tc>
          <w:tcPr>
            <w:tcW w:w="980" w:type="dxa"/>
            <w:tcBorders>
              <w:top w:val="nil"/>
              <w:left w:val="nil"/>
              <w:bottom w:val="nil"/>
              <w:right w:val="nil"/>
            </w:tcBorders>
          </w:tcPr>
          <w:p w14:paraId="15DF4687" w14:textId="77777777" w:rsidR="00987387" w:rsidRDefault="00D205D0">
            <w:pPr>
              <w:spacing w:after="0"/>
              <w:ind w:left="62"/>
            </w:pPr>
            <w:r>
              <w:rPr>
                <w:rFonts w:ascii="Arial" w:eastAsia="Arial" w:hAnsi="Arial" w:cs="Arial"/>
                <w:sz w:val="19"/>
              </w:rPr>
              <w:t>1.456217</w:t>
            </w:r>
          </w:p>
        </w:tc>
        <w:tc>
          <w:tcPr>
            <w:tcW w:w="814" w:type="dxa"/>
            <w:tcBorders>
              <w:top w:val="nil"/>
              <w:left w:val="nil"/>
              <w:bottom w:val="nil"/>
              <w:right w:val="nil"/>
            </w:tcBorders>
          </w:tcPr>
          <w:p w14:paraId="31A16D9B" w14:textId="77777777" w:rsidR="00987387" w:rsidRDefault="00D205D0">
            <w:pPr>
              <w:spacing w:after="0"/>
              <w:ind w:right="30"/>
              <w:jc w:val="right"/>
            </w:pPr>
            <w:r>
              <w:rPr>
                <w:rFonts w:ascii="Arial" w:eastAsia="Arial" w:hAnsi="Arial" w:cs="Arial"/>
                <w:sz w:val="19"/>
              </w:rPr>
              <w:t>0.1691</w:t>
            </w:r>
          </w:p>
        </w:tc>
      </w:tr>
      <w:tr w:rsidR="00987387" w14:paraId="212FD1DC" w14:textId="77777777">
        <w:trPr>
          <w:trHeight w:val="216"/>
        </w:trPr>
        <w:tc>
          <w:tcPr>
            <w:tcW w:w="2048" w:type="dxa"/>
            <w:tcBorders>
              <w:top w:val="nil"/>
              <w:left w:val="nil"/>
              <w:bottom w:val="nil"/>
              <w:right w:val="nil"/>
            </w:tcBorders>
          </w:tcPr>
          <w:p w14:paraId="45C5B15F" w14:textId="77777777" w:rsidR="00987387" w:rsidRDefault="00D205D0">
            <w:pPr>
              <w:spacing w:after="0"/>
              <w:ind w:right="112"/>
              <w:jc w:val="center"/>
            </w:pPr>
            <w:r>
              <w:rPr>
                <w:rFonts w:ascii="Arial" w:eastAsia="Arial" w:hAnsi="Arial" w:cs="Arial"/>
                <w:sz w:val="19"/>
              </w:rPr>
              <w:t xml:space="preserve">X3 </w:t>
            </w:r>
          </w:p>
        </w:tc>
        <w:tc>
          <w:tcPr>
            <w:tcW w:w="1185" w:type="dxa"/>
            <w:tcBorders>
              <w:top w:val="nil"/>
              <w:left w:val="nil"/>
              <w:bottom w:val="nil"/>
              <w:right w:val="nil"/>
            </w:tcBorders>
          </w:tcPr>
          <w:p w14:paraId="4C32606E" w14:textId="77777777" w:rsidR="00987387" w:rsidRDefault="00D205D0">
            <w:pPr>
              <w:spacing w:after="0"/>
              <w:ind w:left="84"/>
            </w:pPr>
            <w:r>
              <w:rPr>
                <w:rFonts w:ascii="Arial" w:eastAsia="Arial" w:hAnsi="Arial" w:cs="Arial"/>
                <w:sz w:val="19"/>
              </w:rPr>
              <w:t>849.4660</w:t>
            </w:r>
          </w:p>
        </w:tc>
        <w:tc>
          <w:tcPr>
            <w:tcW w:w="1081" w:type="dxa"/>
            <w:tcBorders>
              <w:top w:val="nil"/>
              <w:left w:val="nil"/>
              <w:bottom w:val="nil"/>
              <w:right w:val="nil"/>
            </w:tcBorders>
          </w:tcPr>
          <w:p w14:paraId="43AA2A69" w14:textId="77777777" w:rsidR="00987387" w:rsidRDefault="00D205D0">
            <w:pPr>
              <w:spacing w:after="0"/>
              <w:ind w:left="20"/>
            </w:pPr>
            <w:r>
              <w:rPr>
                <w:rFonts w:ascii="Arial" w:eastAsia="Arial" w:hAnsi="Arial" w:cs="Arial"/>
                <w:sz w:val="19"/>
              </w:rPr>
              <w:t>854.5103</w:t>
            </w:r>
          </w:p>
        </w:tc>
        <w:tc>
          <w:tcPr>
            <w:tcW w:w="980" w:type="dxa"/>
            <w:tcBorders>
              <w:top w:val="nil"/>
              <w:left w:val="nil"/>
              <w:bottom w:val="nil"/>
              <w:right w:val="nil"/>
            </w:tcBorders>
          </w:tcPr>
          <w:p w14:paraId="7229DECD" w14:textId="77777777" w:rsidR="00987387" w:rsidRDefault="00D205D0">
            <w:pPr>
              <w:spacing w:after="0"/>
              <w:ind w:left="62"/>
            </w:pPr>
            <w:r>
              <w:rPr>
                <w:rFonts w:ascii="Arial" w:eastAsia="Arial" w:hAnsi="Arial" w:cs="Arial"/>
                <w:sz w:val="19"/>
              </w:rPr>
              <w:t>0.994097</w:t>
            </w:r>
          </w:p>
        </w:tc>
        <w:tc>
          <w:tcPr>
            <w:tcW w:w="814" w:type="dxa"/>
            <w:tcBorders>
              <w:top w:val="nil"/>
              <w:left w:val="nil"/>
              <w:bottom w:val="nil"/>
              <w:right w:val="nil"/>
            </w:tcBorders>
          </w:tcPr>
          <w:p w14:paraId="4B554473" w14:textId="77777777" w:rsidR="00987387" w:rsidRDefault="00D205D0">
            <w:pPr>
              <w:spacing w:after="0"/>
              <w:ind w:right="30"/>
              <w:jc w:val="right"/>
            </w:pPr>
            <w:r>
              <w:rPr>
                <w:rFonts w:ascii="Arial" w:eastAsia="Arial" w:hAnsi="Arial" w:cs="Arial"/>
                <w:sz w:val="19"/>
              </w:rPr>
              <w:t>0.3383</w:t>
            </w:r>
          </w:p>
        </w:tc>
      </w:tr>
      <w:tr w:rsidR="00987387" w14:paraId="474EA9AA" w14:textId="77777777">
        <w:trPr>
          <w:trHeight w:val="223"/>
        </w:trPr>
        <w:tc>
          <w:tcPr>
            <w:tcW w:w="2048" w:type="dxa"/>
            <w:tcBorders>
              <w:top w:val="nil"/>
              <w:left w:val="nil"/>
              <w:bottom w:val="double" w:sz="6" w:space="0" w:color="000000"/>
              <w:right w:val="nil"/>
            </w:tcBorders>
          </w:tcPr>
          <w:p w14:paraId="4292B5D8" w14:textId="77777777" w:rsidR="00987387" w:rsidRDefault="00D205D0">
            <w:pPr>
              <w:spacing w:after="0"/>
              <w:ind w:right="112"/>
              <w:jc w:val="center"/>
            </w:pPr>
            <w:r>
              <w:rPr>
                <w:rFonts w:ascii="Arial" w:eastAsia="Arial" w:hAnsi="Arial" w:cs="Arial"/>
                <w:sz w:val="19"/>
              </w:rPr>
              <w:t xml:space="preserve">X4 </w:t>
            </w:r>
          </w:p>
        </w:tc>
        <w:tc>
          <w:tcPr>
            <w:tcW w:w="1185" w:type="dxa"/>
            <w:tcBorders>
              <w:top w:val="nil"/>
              <w:left w:val="nil"/>
              <w:bottom w:val="double" w:sz="6" w:space="0" w:color="000000"/>
              <w:right w:val="nil"/>
            </w:tcBorders>
          </w:tcPr>
          <w:p w14:paraId="1156FFE8" w14:textId="77777777" w:rsidR="00987387" w:rsidRDefault="00D205D0">
            <w:pPr>
              <w:spacing w:after="0"/>
              <w:ind w:left="84"/>
            </w:pPr>
            <w:r>
              <w:rPr>
                <w:rFonts w:ascii="Arial" w:eastAsia="Arial" w:hAnsi="Arial" w:cs="Arial"/>
                <w:sz w:val="19"/>
              </w:rPr>
              <w:t>0.218173</w:t>
            </w:r>
          </w:p>
        </w:tc>
        <w:tc>
          <w:tcPr>
            <w:tcW w:w="1081" w:type="dxa"/>
            <w:tcBorders>
              <w:top w:val="nil"/>
              <w:left w:val="nil"/>
              <w:bottom w:val="double" w:sz="6" w:space="0" w:color="000000"/>
              <w:right w:val="nil"/>
            </w:tcBorders>
          </w:tcPr>
          <w:p w14:paraId="51A411FD" w14:textId="77777777" w:rsidR="00987387" w:rsidRDefault="00D205D0">
            <w:pPr>
              <w:spacing w:after="0"/>
              <w:ind w:left="20"/>
            </w:pPr>
            <w:r>
              <w:rPr>
                <w:rFonts w:ascii="Arial" w:eastAsia="Arial" w:hAnsi="Arial" w:cs="Arial"/>
                <w:sz w:val="19"/>
              </w:rPr>
              <w:t>0.073329</w:t>
            </w:r>
          </w:p>
        </w:tc>
        <w:tc>
          <w:tcPr>
            <w:tcW w:w="980" w:type="dxa"/>
            <w:tcBorders>
              <w:top w:val="nil"/>
              <w:left w:val="nil"/>
              <w:bottom w:val="double" w:sz="6" w:space="0" w:color="000000"/>
              <w:right w:val="nil"/>
            </w:tcBorders>
          </w:tcPr>
          <w:p w14:paraId="1E530548" w14:textId="77777777" w:rsidR="00987387" w:rsidRDefault="00D205D0">
            <w:pPr>
              <w:spacing w:after="0"/>
              <w:ind w:left="62"/>
            </w:pPr>
            <w:r>
              <w:rPr>
                <w:rFonts w:ascii="Arial" w:eastAsia="Arial" w:hAnsi="Arial" w:cs="Arial"/>
                <w:sz w:val="19"/>
              </w:rPr>
              <w:t>2.975247</w:t>
            </w:r>
          </w:p>
        </w:tc>
        <w:tc>
          <w:tcPr>
            <w:tcW w:w="814" w:type="dxa"/>
            <w:tcBorders>
              <w:top w:val="nil"/>
              <w:left w:val="nil"/>
              <w:bottom w:val="double" w:sz="6" w:space="0" w:color="000000"/>
              <w:right w:val="nil"/>
            </w:tcBorders>
          </w:tcPr>
          <w:p w14:paraId="71FE63FC" w14:textId="77777777" w:rsidR="00987387" w:rsidRDefault="00D205D0">
            <w:pPr>
              <w:spacing w:after="0"/>
              <w:ind w:right="30"/>
              <w:jc w:val="right"/>
            </w:pPr>
            <w:r>
              <w:rPr>
                <w:rFonts w:ascii="Arial" w:eastAsia="Arial" w:hAnsi="Arial" w:cs="Arial"/>
                <w:sz w:val="19"/>
              </w:rPr>
              <w:t>0.0107</w:t>
            </w:r>
          </w:p>
        </w:tc>
      </w:tr>
      <w:tr w:rsidR="00987387" w14:paraId="58CA8585" w14:textId="77777777">
        <w:trPr>
          <w:trHeight w:val="290"/>
        </w:trPr>
        <w:tc>
          <w:tcPr>
            <w:tcW w:w="2048" w:type="dxa"/>
            <w:tcBorders>
              <w:top w:val="double" w:sz="6" w:space="0" w:color="000000"/>
              <w:left w:val="nil"/>
              <w:bottom w:val="nil"/>
              <w:right w:val="nil"/>
            </w:tcBorders>
          </w:tcPr>
          <w:p w14:paraId="2FCFC6FC" w14:textId="77777777" w:rsidR="00987387" w:rsidRDefault="00D205D0">
            <w:pPr>
              <w:spacing w:after="0"/>
              <w:ind w:left="42"/>
            </w:pPr>
            <w:r>
              <w:rPr>
                <w:rFonts w:ascii="Arial" w:eastAsia="Arial" w:hAnsi="Arial" w:cs="Arial"/>
                <w:sz w:val="19"/>
              </w:rPr>
              <w:t xml:space="preserve">R-squared </w:t>
            </w:r>
          </w:p>
        </w:tc>
        <w:tc>
          <w:tcPr>
            <w:tcW w:w="3246" w:type="dxa"/>
            <w:gridSpan w:val="3"/>
            <w:tcBorders>
              <w:top w:val="double" w:sz="6" w:space="0" w:color="000000"/>
              <w:left w:val="nil"/>
              <w:bottom w:val="nil"/>
              <w:right w:val="nil"/>
            </w:tcBorders>
          </w:tcPr>
          <w:p w14:paraId="51117E6C" w14:textId="77777777" w:rsidR="00987387" w:rsidRDefault="00D205D0">
            <w:pPr>
              <w:spacing w:after="0"/>
              <w:ind w:left="84"/>
            </w:pPr>
            <w:r>
              <w:rPr>
                <w:rFonts w:ascii="Arial" w:eastAsia="Arial" w:hAnsi="Arial" w:cs="Arial"/>
                <w:sz w:val="19"/>
              </w:rPr>
              <w:t xml:space="preserve">0.984057    Mean dependent var </w:t>
            </w:r>
          </w:p>
        </w:tc>
        <w:tc>
          <w:tcPr>
            <w:tcW w:w="814" w:type="dxa"/>
            <w:tcBorders>
              <w:top w:val="double" w:sz="6" w:space="0" w:color="000000"/>
              <w:left w:val="nil"/>
              <w:bottom w:val="nil"/>
              <w:right w:val="nil"/>
            </w:tcBorders>
          </w:tcPr>
          <w:p w14:paraId="272BDD03" w14:textId="77777777" w:rsidR="00987387" w:rsidRDefault="00D205D0">
            <w:pPr>
              <w:spacing w:after="0"/>
              <w:jc w:val="both"/>
            </w:pPr>
            <w:r>
              <w:rPr>
                <w:rFonts w:ascii="Arial" w:eastAsia="Arial" w:hAnsi="Arial" w:cs="Arial"/>
                <w:sz w:val="19"/>
              </w:rPr>
              <w:t>243253.2</w:t>
            </w:r>
          </w:p>
        </w:tc>
      </w:tr>
      <w:tr w:rsidR="00987387" w14:paraId="7938F9EE" w14:textId="77777777">
        <w:trPr>
          <w:trHeight w:val="217"/>
        </w:trPr>
        <w:tc>
          <w:tcPr>
            <w:tcW w:w="2048" w:type="dxa"/>
            <w:tcBorders>
              <w:top w:val="nil"/>
              <w:left w:val="nil"/>
              <w:bottom w:val="nil"/>
              <w:right w:val="nil"/>
            </w:tcBorders>
          </w:tcPr>
          <w:p w14:paraId="6C711974" w14:textId="77777777" w:rsidR="00987387" w:rsidRDefault="00D205D0">
            <w:pPr>
              <w:spacing w:after="0"/>
              <w:ind w:left="42"/>
            </w:pPr>
            <w:r>
              <w:rPr>
                <w:rFonts w:ascii="Arial" w:eastAsia="Arial" w:hAnsi="Arial" w:cs="Arial"/>
                <w:sz w:val="19"/>
              </w:rPr>
              <w:t xml:space="preserve">Adjusted R-squared </w:t>
            </w:r>
          </w:p>
        </w:tc>
        <w:tc>
          <w:tcPr>
            <w:tcW w:w="3246" w:type="dxa"/>
            <w:gridSpan w:val="3"/>
            <w:tcBorders>
              <w:top w:val="nil"/>
              <w:left w:val="nil"/>
              <w:bottom w:val="nil"/>
              <w:right w:val="nil"/>
            </w:tcBorders>
          </w:tcPr>
          <w:p w14:paraId="49EA64AF" w14:textId="77777777" w:rsidR="00987387" w:rsidRDefault="00D205D0">
            <w:pPr>
              <w:spacing w:after="0"/>
              <w:ind w:left="85"/>
            </w:pPr>
            <w:r>
              <w:rPr>
                <w:rFonts w:ascii="Arial" w:eastAsia="Arial" w:hAnsi="Arial" w:cs="Arial"/>
                <w:sz w:val="19"/>
              </w:rPr>
              <w:t xml:space="preserve">0.979151    S.D. dependent var </w:t>
            </w:r>
          </w:p>
        </w:tc>
        <w:tc>
          <w:tcPr>
            <w:tcW w:w="814" w:type="dxa"/>
            <w:tcBorders>
              <w:top w:val="nil"/>
              <w:left w:val="nil"/>
              <w:bottom w:val="nil"/>
              <w:right w:val="nil"/>
            </w:tcBorders>
          </w:tcPr>
          <w:p w14:paraId="40257CFE" w14:textId="77777777" w:rsidR="00987387" w:rsidRDefault="00D205D0">
            <w:pPr>
              <w:spacing w:after="0"/>
              <w:ind w:left="1"/>
              <w:jc w:val="both"/>
            </w:pPr>
            <w:r>
              <w:rPr>
                <w:rFonts w:ascii="Arial" w:eastAsia="Arial" w:hAnsi="Arial" w:cs="Arial"/>
                <w:sz w:val="19"/>
              </w:rPr>
              <w:t>69048.70</w:t>
            </w:r>
          </w:p>
        </w:tc>
      </w:tr>
      <w:tr w:rsidR="00987387" w14:paraId="4D4C3915" w14:textId="77777777">
        <w:trPr>
          <w:trHeight w:val="216"/>
        </w:trPr>
        <w:tc>
          <w:tcPr>
            <w:tcW w:w="2048" w:type="dxa"/>
            <w:tcBorders>
              <w:top w:val="nil"/>
              <w:left w:val="nil"/>
              <w:bottom w:val="nil"/>
              <w:right w:val="nil"/>
            </w:tcBorders>
          </w:tcPr>
          <w:p w14:paraId="19D9219D" w14:textId="77777777" w:rsidR="00987387" w:rsidRDefault="00D205D0">
            <w:pPr>
              <w:spacing w:after="0"/>
              <w:ind w:left="42"/>
            </w:pPr>
            <w:r>
              <w:rPr>
                <w:rFonts w:ascii="Arial" w:eastAsia="Arial" w:hAnsi="Arial" w:cs="Arial"/>
                <w:sz w:val="19"/>
              </w:rPr>
              <w:t xml:space="preserve">S.E. of regression </w:t>
            </w:r>
          </w:p>
        </w:tc>
        <w:tc>
          <w:tcPr>
            <w:tcW w:w="3246" w:type="dxa"/>
            <w:gridSpan w:val="3"/>
            <w:tcBorders>
              <w:top w:val="nil"/>
              <w:left w:val="nil"/>
              <w:bottom w:val="nil"/>
              <w:right w:val="nil"/>
            </w:tcBorders>
          </w:tcPr>
          <w:p w14:paraId="39EB4B25" w14:textId="77777777" w:rsidR="00987387" w:rsidRDefault="00D205D0">
            <w:pPr>
              <w:spacing w:after="0"/>
              <w:ind w:left="85"/>
            </w:pPr>
            <w:r>
              <w:rPr>
                <w:rFonts w:ascii="Arial" w:eastAsia="Arial" w:hAnsi="Arial" w:cs="Arial"/>
                <w:sz w:val="19"/>
              </w:rPr>
              <w:t xml:space="preserve">9969.983    Akaike info criterion </w:t>
            </w:r>
          </w:p>
        </w:tc>
        <w:tc>
          <w:tcPr>
            <w:tcW w:w="814" w:type="dxa"/>
            <w:tcBorders>
              <w:top w:val="nil"/>
              <w:left w:val="nil"/>
              <w:bottom w:val="nil"/>
              <w:right w:val="nil"/>
            </w:tcBorders>
          </w:tcPr>
          <w:p w14:paraId="12AE8C62" w14:textId="77777777" w:rsidR="00987387" w:rsidRDefault="00D205D0">
            <w:pPr>
              <w:spacing w:after="0"/>
              <w:ind w:left="2"/>
              <w:jc w:val="both"/>
            </w:pPr>
            <w:r>
              <w:rPr>
                <w:rFonts w:ascii="Arial" w:eastAsia="Arial" w:hAnsi="Arial" w:cs="Arial"/>
                <w:sz w:val="19"/>
              </w:rPr>
              <w:t>21.48268</w:t>
            </w:r>
          </w:p>
        </w:tc>
      </w:tr>
      <w:tr w:rsidR="00987387" w14:paraId="23319AE5" w14:textId="77777777">
        <w:trPr>
          <w:trHeight w:val="216"/>
        </w:trPr>
        <w:tc>
          <w:tcPr>
            <w:tcW w:w="2048" w:type="dxa"/>
            <w:tcBorders>
              <w:top w:val="nil"/>
              <w:left w:val="nil"/>
              <w:bottom w:val="nil"/>
              <w:right w:val="nil"/>
            </w:tcBorders>
          </w:tcPr>
          <w:p w14:paraId="0036BE4A" w14:textId="77777777" w:rsidR="00987387" w:rsidRDefault="00D205D0">
            <w:pPr>
              <w:spacing w:after="0"/>
              <w:ind w:left="42"/>
            </w:pPr>
            <w:r>
              <w:rPr>
                <w:rFonts w:ascii="Arial" w:eastAsia="Arial" w:hAnsi="Arial" w:cs="Arial"/>
                <w:sz w:val="19"/>
              </w:rPr>
              <w:t xml:space="preserve">Sum squared resid </w:t>
            </w:r>
          </w:p>
        </w:tc>
        <w:tc>
          <w:tcPr>
            <w:tcW w:w="3246" w:type="dxa"/>
            <w:gridSpan w:val="3"/>
            <w:tcBorders>
              <w:top w:val="nil"/>
              <w:left w:val="nil"/>
              <w:bottom w:val="nil"/>
              <w:right w:val="nil"/>
            </w:tcBorders>
          </w:tcPr>
          <w:p w14:paraId="4F2EC053" w14:textId="77777777" w:rsidR="00987387" w:rsidRDefault="00D205D0">
            <w:pPr>
              <w:spacing w:after="0"/>
              <w:ind w:left="57"/>
            </w:pPr>
            <w:r>
              <w:rPr>
                <w:rFonts w:ascii="Arial" w:eastAsia="Arial" w:hAnsi="Arial" w:cs="Arial"/>
                <w:sz w:val="19"/>
              </w:rPr>
              <w:t xml:space="preserve">1.29E+09    Schwarz criterion </w:t>
            </w:r>
          </w:p>
        </w:tc>
        <w:tc>
          <w:tcPr>
            <w:tcW w:w="814" w:type="dxa"/>
            <w:tcBorders>
              <w:top w:val="nil"/>
              <w:left w:val="nil"/>
              <w:bottom w:val="nil"/>
              <w:right w:val="nil"/>
            </w:tcBorders>
          </w:tcPr>
          <w:p w14:paraId="4F9506C5" w14:textId="77777777" w:rsidR="00987387" w:rsidRDefault="00D205D0">
            <w:pPr>
              <w:spacing w:after="0"/>
              <w:jc w:val="both"/>
            </w:pPr>
            <w:r>
              <w:rPr>
                <w:rFonts w:ascii="Arial" w:eastAsia="Arial" w:hAnsi="Arial" w:cs="Arial"/>
                <w:sz w:val="19"/>
              </w:rPr>
              <w:t>21.73000</w:t>
            </w:r>
          </w:p>
        </w:tc>
      </w:tr>
      <w:tr w:rsidR="00987387" w14:paraId="15C50707" w14:textId="77777777">
        <w:trPr>
          <w:trHeight w:val="217"/>
        </w:trPr>
        <w:tc>
          <w:tcPr>
            <w:tcW w:w="2048" w:type="dxa"/>
            <w:tcBorders>
              <w:top w:val="nil"/>
              <w:left w:val="nil"/>
              <w:bottom w:val="nil"/>
              <w:right w:val="nil"/>
            </w:tcBorders>
          </w:tcPr>
          <w:p w14:paraId="4110092D" w14:textId="77777777" w:rsidR="00987387" w:rsidRDefault="00D205D0">
            <w:pPr>
              <w:spacing w:after="0"/>
              <w:ind w:left="42"/>
            </w:pPr>
            <w:r>
              <w:rPr>
                <w:rFonts w:ascii="Arial" w:eastAsia="Arial" w:hAnsi="Arial" w:cs="Arial"/>
                <w:sz w:val="19"/>
              </w:rPr>
              <w:t xml:space="preserve">Log likelihood </w:t>
            </w:r>
          </w:p>
        </w:tc>
        <w:tc>
          <w:tcPr>
            <w:tcW w:w="3246" w:type="dxa"/>
            <w:gridSpan w:val="3"/>
            <w:tcBorders>
              <w:top w:val="nil"/>
              <w:left w:val="nil"/>
              <w:bottom w:val="nil"/>
              <w:right w:val="nil"/>
            </w:tcBorders>
          </w:tcPr>
          <w:p w14:paraId="1F3CCFDA" w14:textId="77777777" w:rsidR="00987387" w:rsidRDefault="00D205D0">
            <w:pPr>
              <w:spacing w:after="0"/>
              <w:ind w:left="20"/>
            </w:pPr>
            <w:r>
              <w:rPr>
                <w:rFonts w:ascii="Arial" w:eastAsia="Arial" w:hAnsi="Arial" w:cs="Arial"/>
                <w:sz w:val="19"/>
              </w:rPr>
              <w:t xml:space="preserve">-188.3441    F-statistic </w:t>
            </w:r>
          </w:p>
        </w:tc>
        <w:tc>
          <w:tcPr>
            <w:tcW w:w="814" w:type="dxa"/>
            <w:tcBorders>
              <w:top w:val="nil"/>
              <w:left w:val="nil"/>
              <w:bottom w:val="nil"/>
              <w:right w:val="nil"/>
            </w:tcBorders>
          </w:tcPr>
          <w:p w14:paraId="7AFEA320" w14:textId="77777777" w:rsidR="00987387" w:rsidRDefault="00D205D0">
            <w:pPr>
              <w:spacing w:after="0"/>
              <w:ind w:left="1"/>
              <w:jc w:val="both"/>
            </w:pPr>
            <w:r>
              <w:rPr>
                <w:rFonts w:ascii="Arial" w:eastAsia="Arial" w:hAnsi="Arial" w:cs="Arial"/>
                <w:sz w:val="19"/>
              </w:rPr>
              <w:t>200.6002</w:t>
            </w:r>
          </w:p>
        </w:tc>
      </w:tr>
      <w:tr w:rsidR="00987387" w14:paraId="454A56A4" w14:textId="77777777">
        <w:trPr>
          <w:trHeight w:val="237"/>
        </w:trPr>
        <w:tc>
          <w:tcPr>
            <w:tcW w:w="2048" w:type="dxa"/>
            <w:tcBorders>
              <w:top w:val="nil"/>
              <w:left w:val="nil"/>
              <w:bottom w:val="single" w:sz="5" w:space="0" w:color="000000"/>
              <w:right w:val="nil"/>
            </w:tcBorders>
          </w:tcPr>
          <w:p w14:paraId="42AB4985" w14:textId="77777777" w:rsidR="00987387" w:rsidRDefault="00D205D0">
            <w:pPr>
              <w:spacing w:after="0"/>
              <w:ind w:left="42"/>
            </w:pPr>
            <w:r>
              <w:rPr>
                <w:rFonts w:ascii="Arial" w:eastAsia="Arial" w:hAnsi="Arial" w:cs="Arial"/>
                <w:sz w:val="19"/>
                <w:u w:val="single" w:color="000000"/>
              </w:rPr>
              <w:t xml:space="preserve">Durbin-Watson stat </w:t>
            </w:r>
          </w:p>
        </w:tc>
        <w:tc>
          <w:tcPr>
            <w:tcW w:w="3246" w:type="dxa"/>
            <w:gridSpan w:val="3"/>
            <w:tcBorders>
              <w:top w:val="nil"/>
              <w:left w:val="nil"/>
              <w:bottom w:val="single" w:sz="5" w:space="0" w:color="000000"/>
              <w:right w:val="nil"/>
            </w:tcBorders>
          </w:tcPr>
          <w:p w14:paraId="40305313" w14:textId="77777777" w:rsidR="00987387" w:rsidRDefault="00D205D0">
            <w:pPr>
              <w:spacing w:after="0"/>
              <w:ind w:left="84"/>
            </w:pPr>
            <w:r>
              <w:rPr>
                <w:rFonts w:ascii="Arial" w:eastAsia="Arial" w:hAnsi="Arial" w:cs="Arial"/>
                <w:sz w:val="19"/>
                <w:u w:val="single" w:color="000000"/>
              </w:rPr>
              <w:t xml:space="preserve">1.602395    Prob(F-statistic) </w:t>
            </w:r>
          </w:p>
        </w:tc>
        <w:tc>
          <w:tcPr>
            <w:tcW w:w="814" w:type="dxa"/>
            <w:tcBorders>
              <w:top w:val="nil"/>
              <w:left w:val="nil"/>
              <w:bottom w:val="single" w:sz="5" w:space="0" w:color="000000"/>
              <w:right w:val="nil"/>
            </w:tcBorders>
          </w:tcPr>
          <w:p w14:paraId="18EFDEFD" w14:textId="77777777" w:rsidR="00987387" w:rsidRDefault="00D205D0">
            <w:pPr>
              <w:spacing w:after="0"/>
              <w:ind w:left="1"/>
              <w:jc w:val="both"/>
            </w:pPr>
            <w:r>
              <w:rPr>
                <w:rFonts w:ascii="Arial" w:eastAsia="Arial" w:hAnsi="Arial" w:cs="Arial"/>
                <w:sz w:val="19"/>
                <w:u w:val="single" w:color="000000"/>
              </w:rPr>
              <w:t>0.000000</w:t>
            </w:r>
          </w:p>
        </w:tc>
      </w:tr>
    </w:tbl>
    <w:p w14:paraId="4FEABD66" w14:textId="77777777" w:rsidR="00987387" w:rsidRDefault="00D205D0">
      <w:pPr>
        <w:spacing w:after="126"/>
        <w:ind w:left="698"/>
        <w:jc w:val="center"/>
      </w:pPr>
      <w:r>
        <w:rPr>
          <w:rFonts w:ascii="Times New Roman" w:eastAsia="Times New Roman" w:hAnsi="Times New Roman" w:cs="Times New Roman"/>
          <w:b/>
          <w:sz w:val="26"/>
        </w:rPr>
        <w:t xml:space="preserve"> </w:t>
      </w:r>
    </w:p>
    <w:p w14:paraId="7B70DA80" w14:textId="77777777" w:rsidR="00987387" w:rsidRDefault="00D205D0">
      <w:pPr>
        <w:spacing w:after="126"/>
        <w:ind w:left="698"/>
        <w:jc w:val="center"/>
      </w:pPr>
      <w:r>
        <w:rPr>
          <w:rFonts w:ascii="Times New Roman" w:eastAsia="Times New Roman" w:hAnsi="Times New Roman" w:cs="Times New Roman"/>
          <w:b/>
          <w:sz w:val="26"/>
        </w:rPr>
        <w:t xml:space="preserve"> </w:t>
      </w:r>
    </w:p>
    <w:p w14:paraId="337B68A5" w14:textId="77777777" w:rsidR="00987387" w:rsidRDefault="00D205D0">
      <w:pPr>
        <w:spacing w:after="0"/>
        <w:ind w:left="698"/>
        <w:jc w:val="center"/>
      </w:pPr>
      <w:r>
        <w:rPr>
          <w:rFonts w:ascii="Times New Roman" w:eastAsia="Times New Roman" w:hAnsi="Times New Roman" w:cs="Times New Roman"/>
          <w:b/>
          <w:sz w:val="26"/>
        </w:rPr>
        <w:t xml:space="preserve"> </w:t>
      </w:r>
    </w:p>
    <w:p w14:paraId="206A5D6E" w14:textId="77777777" w:rsidR="00987387" w:rsidRDefault="00D205D0">
      <w:pPr>
        <w:pStyle w:val="Heading2"/>
        <w:spacing w:after="124"/>
        <w:ind w:left="1673" w:right="0"/>
        <w:jc w:val="left"/>
      </w:pPr>
      <w:r>
        <w:t xml:space="preserve">Hasil Estimasi Model Dinamis ECM </w:t>
      </w:r>
    </w:p>
    <w:p w14:paraId="2B8F167C" w14:textId="77777777" w:rsidR="00987387" w:rsidRDefault="00D205D0">
      <w:pPr>
        <w:spacing w:after="55"/>
        <w:ind w:left="698"/>
        <w:jc w:val="center"/>
      </w:pPr>
      <w:r>
        <w:rPr>
          <w:rFonts w:ascii="Times New Roman" w:eastAsia="Times New Roman" w:hAnsi="Times New Roman" w:cs="Times New Roman"/>
          <w:b/>
          <w:sz w:val="26"/>
        </w:rPr>
        <w:t xml:space="preserve"> </w:t>
      </w:r>
    </w:p>
    <w:p w14:paraId="2B5E5E80" w14:textId="77777777" w:rsidR="00987387" w:rsidRDefault="00D205D0">
      <w:pPr>
        <w:spacing w:after="4" w:line="248" w:lineRule="auto"/>
        <w:ind w:left="683" w:right="3207" w:hanging="10"/>
      </w:pPr>
      <w:r>
        <w:rPr>
          <w:rFonts w:ascii="Arial" w:eastAsia="Arial" w:hAnsi="Arial" w:cs="Arial"/>
          <w:sz w:val="19"/>
        </w:rPr>
        <w:t xml:space="preserve">Dependent Variable: D(Y) Method: Least Squares </w:t>
      </w:r>
    </w:p>
    <w:p w14:paraId="5E5C2AF7" w14:textId="77777777" w:rsidR="00987387" w:rsidRDefault="00D205D0">
      <w:pPr>
        <w:spacing w:after="4" w:line="248" w:lineRule="auto"/>
        <w:ind w:left="683" w:hanging="10"/>
      </w:pPr>
      <w:r>
        <w:rPr>
          <w:rFonts w:ascii="Arial" w:eastAsia="Arial" w:hAnsi="Arial" w:cs="Arial"/>
          <w:sz w:val="19"/>
        </w:rPr>
        <w:t xml:space="preserve">Date: 01/29/08   Time: 12:10 </w:t>
      </w:r>
    </w:p>
    <w:p w14:paraId="10E9371A" w14:textId="77777777" w:rsidR="00987387" w:rsidRDefault="00D205D0">
      <w:pPr>
        <w:spacing w:after="4" w:line="248" w:lineRule="auto"/>
        <w:ind w:left="683" w:hanging="10"/>
      </w:pPr>
      <w:r>
        <w:rPr>
          <w:rFonts w:ascii="Arial" w:eastAsia="Arial" w:hAnsi="Arial" w:cs="Arial"/>
          <w:sz w:val="19"/>
        </w:rPr>
        <w:t xml:space="preserve">Sample(adjusted): 1989 2005 </w:t>
      </w:r>
    </w:p>
    <w:p w14:paraId="5DF38D1A" w14:textId="77777777" w:rsidR="00987387" w:rsidRDefault="00D205D0">
      <w:pPr>
        <w:spacing w:after="4" w:line="248" w:lineRule="auto"/>
        <w:ind w:left="683" w:hanging="10"/>
      </w:pPr>
      <w:r>
        <w:rPr>
          <w:rFonts w:ascii="Arial" w:eastAsia="Arial" w:hAnsi="Arial" w:cs="Arial"/>
          <w:sz w:val="19"/>
        </w:rPr>
        <w:t xml:space="preserve">Included observations: 17 after adjusting endpoints </w:t>
      </w:r>
    </w:p>
    <w:tbl>
      <w:tblPr>
        <w:tblStyle w:val="TableGrid"/>
        <w:tblW w:w="6109" w:type="dxa"/>
        <w:tblInd w:w="644" w:type="dxa"/>
        <w:tblCellMar>
          <w:top w:w="0" w:type="dxa"/>
          <w:left w:w="0" w:type="dxa"/>
          <w:bottom w:w="0" w:type="dxa"/>
          <w:right w:w="0" w:type="dxa"/>
        </w:tblCellMar>
        <w:tblLook w:val="04A0" w:firstRow="1" w:lastRow="0" w:firstColumn="1" w:lastColumn="0" w:noHBand="0" w:noVBand="1"/>
      </w:tblPr>
      <w:tblGrid>
        <w:gridCol w:w="2028"/>
        <w:gridCol w:w="1206"/>
        <w:gridCol w:w="1081"/>
        <w:gridCol w:w="980"/>
        <w:gridCol w:w="814"/>
      </w:tblGrid>
      <w:tr w:rsidR="00987387" w14:paraId="6A07EC3C" w14:textId="77777777">
        <w:trPr>
          <w:trHeight w:val="297"/>
        </w:trPr>
        <w:tc>
          <w:tcPr>
            <w:tcW w:w="2028" w:type="dxa"/>
            <w:tcBorders>
              <w:top w:val="double" w:sz="5" w:space="0" w:color="000000"/>
              <w:left w:val="nil"/>
              <w:bottom w:val="double" w:sz="5" w:space="0" w:color="000000"/>
              <w:right w:val="nil"/>
            </w:tcBorders>
          </w:tcPr>
          <w:p w14:paraId="6379022C" w14:textId="77777777" w:rsidR="00987387" w:rsidRDefault="00D205D0">
            <w:pPr>
              <w:spacing w:after="0"/>
              <w:ind w:right="91"/>
              <w:jc w:val="center"/>
            </w:pPr>
            <w:r>
              <w:rPr>
                <w:rFonts w:ascii="Arial" w:eastAsia="Arial" w:hAnsi="Arial" w:cs="Arial"/>
                <w:sz w:val="19"/>
              </w:rPr>
              <w:t xml:space="preserve">Variable </w:t>
            </w:r>
          </w:p>
        </w:tc>
        <w:tc>
          <w:tcPr>
            <w:tcW w:w="1206" w:type="dxa"/>
            <w:tcBorders>
              <w:top w:val="double" w:sz="5" w:space="0" w:color="000000"/>
              <w:left w:val="nil"/>
              <w:bottom w:val="double" w:sz="5" w:space="0" w:color="000000"/>
              <w:right w:val="nil"/>
            </w:tcBorders>
          </w:tcPr>
          <w:p w14:paraId="3455491F" w14:textId="77777777" w:rsidR="00987387" w:rsidRDefault="00D205D0">
            <w:pPr>
              <w:spacing w:after="0"/>
            </w:pPr>
            <w:r>
              <w:rPr>
                <w:rFonts w:ascii="Arial" w:eastAsia="Arial" w:hAnsi="Arial" w:cs="Arial"/>
                <w:sz w:val="19"/>
              </w:rPr>
              <w:t>Coefficient</w:t>
            </w:r>
          </w:p>
        </w:tc>
        <w:tc>
          <w:tcPr>
            <w:tcW w:w="1081" w:type="dxa"/>
            <w:tcBorders>
              <w:top w:val="double" w:sz="5" w:space="0" w:color="000000"/>
              <w:left w:val="nil"/>
              <w:bottom w:val="double" w:sz="5" w:space="0" w:color="000000"/>
              <w:right w:val="nil"/>
            </w:tcBorders>
          </w:tcPr>
          <w:p w14:paraId="46E2FCC2" w14:textId="77777777" w:rsidR="00987387" w:rsidRDefault="00D205D0">
            <w:pPr>
              <w:spacing w:after="0"/>
            </w:pPr>
            <w:r>
              <w:rPr>
                <w:rFonts w:ascii="Arial" w:eastAsia="Arial" w:hAnsi="Arial" w:cs="Arial"/>
                <w:sz w:val="19"/>
              </w:rPr>
              <w:t>Std. Error</w:t>
            </w:r>
          </w:p>
        </w:tc>
        <w:tc>
          <w:tcPr>
            <w:tcW w:w="980" w:type="dxa"/>
            <w:tcBorders>
              <w:top w:val="double" w:sz="5" w:space="0" w:color="000000"/>
              <w:left w:val="nil"/>
              <w:bottom w:val="double" w:sz="5" w:space="0" w:color="000000"/>
              <w:right w:val="nil"/>
            </w:tcBorders>
          </w:tcPr>
          <w:p w14:paraId="0D0777CB" w14:textId="77777777" w:rsidR="00987387" w:rsidRDefault="00D205D0">
            <w:pPr>
              <w:spacing w:after="0"/>
              <w:ind w:left="75"/>
            </w:pPr>
            <w:r>
              <w:rPr>
                <w:rFonts w:ascii="Arial" w:eastAsia="Arial" w:hAnsi="Arial" w:cs="Arial"/>
                <w:sz w:val="19"/>
              </w:rPr>
              <w:t>t-Statistic</w:t>
            </w:r>
          </w:p>
        </w:tc>
        <w:tc>
          <w:tcPr>
            <w:tcW w:w="814" w:type="dxa"/>
            <w:tcBorders>
              <w:top w:val="double" w:sz="5" w:space="0" w:color="000000"/>
              <w:left w:val="nil"/>
              <w:bottom w:val="double" w:sz="5" w:space="0" w:color="000000"/>
              <w:right w:val="nil"/>
            </w:tcBorders>
          </w:tcPr>
          <w:p w14:paraId="728B6E00" w14:textId="77777777" w:rsidR="00987387" w:rsidRDefault="00D205D0">
            <w:pPr>
              <w:spacing w:after="0"/>
              <w:ind w:right="29"/>
              <w:jc w:val="right"/>
            </w:pPr>
            <w:r>
              <w:rPr>
                <w:rFonts w:ascii="Arial" w:eastAsia="Arial" w:hAnsi="Arial" w:cs="Arial"/>
                <w:sz w:val="19"/>
              </w:rPr>
              <w:t xml:space="preserve">Prob. </w:t>
            </w:r>
          </w:p>
        </w:tc>
      </w:tr>
      <w:tr w:rsidR="00987387" w14:paraId="76AD0497" w14:textId="77777777">
        <w:trPr>
          <w:trHeight w:val="290"/>
        </w:trPr>
        <w:tc>
          <w:tcPr>
            <w:tcW w:w="2028" w:type="dxa"/>
            <w:tcBorders>
              <w:top w:val="double" w:sz="5" w:space="0" w:color="000000"/>
              <w:left w:val="nil"/>
              <w:bottom w:val="nil"/>
              <w:right w:val="nil"/>
            </w:tcBorders>
          </w:tcPr>
          <w:p w14:paraId="4CFEABEA" w14:textId="77777777" w:rsidR="00987387" w:rsidRDefault="00D205D0">
            <w:pPr>
              <w:spacing w:after="0"/>
              <w:ind w:right="92"/>
              <w:jc w:val="center"/>
            </w:pPr>
            <w:r>
              <w:rPr>
                <w:rFonts w:ascii="Arial" w:eastAsia="Arial" w:hAnsi="Arial" w:cs="Arial"/>
                <w:sz w:val="19"/>
              </w:rPr>
              <w:t xml:space="preserve">C </w:t>
            </w:r>
          </w:p>
        </w:tc>
        <w:tc>
          <w:tcPr>
            <w:tcW w:w="1206" w:type="dxa"/>
            <w:tcBorders>
              <w:top w:val="double" w:sz="5" w:space="0" w:color="000000"/>
              <w:left w:val="nil"/>
              <w:bottom w:val="nil"/>
              <w:right w:val="nil"/>
            </w:tcBorders>
          </w:tcPr>
          <w:p w14:paraId="6115FBFC" w14:textId="77777777" w:rsidR="00987387" w:rsidRDefault="00D205D0">
            <w:pPr>
              <w:spacing w:after="0"/>
              <w:ind w:left="104"/>
            </w:pPr>
            <w:r>
              <w:rPr>
                <w:rFonts w:ascii="Arial" w:eastAsia="Arial" w:hAnsi="Arial" w:cs="Arial"/>
                <w:sz w:val="19"/>
              </w:rPr>
              <w:t>6668.922</w:t>
            </w:r>
          </w:p>
        </w:tc>
        <w:tc>
          <w:tcPr>
            <w:tcW w:w="1081" w:type="dxa"/>
            <w:tcBorders>
              <w:top w:val="double" w:sz="5" w:space="0" w:color="000000"/>
              <w:left w:val="nil"/>
              <w:bottom w:val="nil"/>
              <w:right w:val="nil"/>
            </w:tcBorders>
          </w:tcPr>
          <w:p w14:paraId="2370D36E" w14:textId="77777777" w:rsidR="00987387" w:rsidRDefault="00D205D0">
            <w:pPr>
              <w:spacing w:after="0"/>
              <w:ind w:left="21"/>
            </w:pPr>
            <w:r>
              <w:rPr>
                <w:rFonts w:ascii="Arial" w:eastAsia="Arial" w:hAnsi="Arial" w:cs="Arial"/>
                <w:sz w:val="19"/>
              </w:rPr>
              <w:t>4033.230</w:t>
            </w:r>
          </w:p>
        </w:tc>
        <w:tc>
          <w:tcPr>
            <w:tcW w:w="980" w:type="dxa"/>
            <w:tcBorders>
              <w:top w:val="double" w:sz="5" w:space="0" w:color="000000"/>
              <w:left w:val="nil"/>
              <w:bottom w:val="nil"/>
              <w:right w:val="nil"/>
            </w:tcBorders>
          </w:tcPr>
          <w:p w14:paraId="3A6BF77B" w14:textId="77777777" w:rsidR="00987387" w:rsidRDefault="00D205D0">
            <w:pPr>
              <w:spacing w:after="0"/>
              <w:ind w:left="63"/>
            </w:pPr>
            <w:r>
              <w:rPr>
                <w:rFonts w:ascii="Arial" w:eastAsia="Arial" w:hAnsi="Arial" w:cs="Arial"/>
                <w:sz w:val="19"/>
              </w:rPr>
              <w:t>1.653494</w:t>
            </w:r>
          </w:p>
        </w:tc>
        <w:tc>
          <w:tcPr>
            <w:tcW w:w="814" w:type="dxa"/>
            <w:tcBorders>
              <w:top w:val="double" w:sz="5" w:space="0" w:color="000000"/>
              <w:left w:val="nil"/>
              <w:bottom w:val="nil"/>
              <w:right w:val="nil"/>
            </w:tcBorders>
          </w:tcPr>
          <w:p w14:paraId="5B01FF53" w14:textId="77777777" w:rsidR="00987387" w:rsidRDefault="00D205D0">
            <w:pPr>
              <w:spacing w:after="0"/>
              <w:ind w:right="30"/>
              <w:jc w:val="right"/>
            </w:pPr>
            <w:r>
              <w:rPr>
                <w:rFonts w:ascii="Arial" w:eastAsia="Arial" w:hAnsi="Arial" w:cs="Arial"/>
                <w:sz w:val="19"/>
              </w:rPr>
              <w:t>0.1265</w:t>
            </w:r>
          </w:p>
        </w:tc>
      </w:tr>
      <w:tr w:rsidR="00987387" w14:paraId="4463D513" w14:textId="77777777">
        <w:trPr>
          <w:trHeight w:val="217"/>
        </w:trPr>
        <w:tc>
          <w:tcPr>
            <w:tcW w:w="2028" w:type="dxa"/>
            <w:tcBorders>
              <w:top w:val="nil"/>
              <w:left w:val="nil"/>
              <w:bottom w:val="nil"/>
              <w:right w:val="nil"/>
            </w:tcBorders>
          </w:tcPr>
          <w:p w14:paraId="66961535" w14:textId="77777777" w:rsidR="00987387" w:rsidRDefault="00D205D0">
            <w:pPr>
              <w:spacing w:after="0"/>
              <w:ind w:right="91"/>
              <w:jc w:val="center"/>
            </w:pPr>
            <w:r>
              <w:rPr>
                <w:rFonts w:ascii="Arial" w:eastAsia="Arial" w:hAnsi="Arial" w:cs="Arial"/>
                <w:sz w:val="19"/>
              </w:rPr>
              <w:t xml:space="preserve">D(X1) </w:t>
            </w:r>
          </w:p>
        </w:tc>
        <w:tc>
          <w:tcPr>
            <w:tcW w:w="1206" w:type="dxa"/>
            <w:tcBorders>
              <w:top w:val="nil"/>
              <w:left w:val="nil"/>
              <w:bottom w:val="nil"/>
              <w:right w:val="nil"/>
            </w:tcBorders>
          </w:tcPr>
          <w:p w14:paraId="26B871F0" w14:textId="77777777" w:rsidR="00987387" w:rsidRDefault="00D205D0">
            <w:pPr>
              <w:spacing w:after="0"/>
              <w:ind w:left="104"/>
            </w:pPr>
            <w:r>
              <w:rPr>
                <w:rFonts w:ascii="Arial" w:eastAsia="Arial" w:hAnsi="Arial" w:cs="Arial"/>
                <w:sz w:val="19"/>
              </w:rPr>
              <w:t>0.338637</w:t>
            </w:r>
          </w:p>
        </w:tc>
        <w:tc>
          <w:tcPr>
            <w:tcW w:w="1081" w:type="dxa"/>
            <w:tcBorders>
              <w:top w:val="nil"/>
              <w:left w:val="nil"/>
              <w:bottom w:val="nil"/>
              <w:right w:val="nil"/>
            </w:tcBorders>
          </w:tcPr>
          <w:p w14:paraId="0CF7DC4E" w14:textId="77777777" w:rsidR="00987387" w:rsidRDefault="00D205D0">
            <w:pPr>
              <w:spacing w:after="0"/>
              <w:ind w:left="20"/>
            </w:pPr>
            <w:r>
              <w:rPr>
                <w:rFonts w:ascii="Arial" w:eastAsia="Arial" w:hAnsi="Arial" w:cs="Arial"/>
                <w:sz w:val="19"/>
              </w:rPr>
              <w:t>0.118471</w:t>
            </w:r>
          </w:p>
        </w:tc>
        <w:tc>
          <w:tcPr>
            <w:tcW w:w="980" w:type="dxa"/>
            <w:tcBorders>
              <w:top w:val="nil"/>
              <w:left w:val="nil"/>
              <w:bottom w:val="nil"/>
              <w:right w:val="nil"/>
            </w:tcBorders>
          </w:tcPr>
          <w:p w14:paraId="1BCB6731" w14:textId="77777777" w:rsidR="00987387" w:rsidRDefault="00D205D0">
            <w:pPr>
              <w:spacing w:after="0"/>
              <w:ind w:left="62"/>
            </w:pPr>
            <w:r>
              <w:rPr>
                <w:rFonts w:ascii="Arial" w:eastAsia="Arial" w:hAnsi="Arial" w:cs="Arial"/>
                <w:sz w:val="19"/>
              </w:rPr>
              <w:t>2.858399</w:t>
            </w:r>
          </w:p>
        </w:tc>
        <w:tc>
          <w:tcPr>
            <w:tcW w:w="814" w:type="dxa"/>
            <w:tcBorders>
              <w:top w:val="nil"/>
              <w:left w:val="nil"/>
              <w:bottom w:val="nil"/>
              <w:right w:val="nil"/>
            </w:tcBorders>
          </w:tcPr>
          <w:p w14:paraId="654287E2" w14:textId="77777777" w:rsidR="00987387" w:rsidRDefault="00D205D0">
            <w:pPr>
              <w:spacing w:after="0"/>
              <w:ind w:right="30"/>
              <w:jc w:val="right"/>
            </w:pPr>
            <w:r>
              <w:rPr>
                <w:rFonts w:ascii="Arial" w:eastAsia="Arial" w:hAnsi="Arial" w:cs="Arial"/>
                <w:sz w:val="19"/>
              </w:rPr>
              <w:t>0.0156</w:t>
            </w:r>
          </w:p>
        </w:tc>
      </w:tr>
      <w:tr w:rsidR="00987387" w14:paraId="14C7872A" w14:textId="77777777">
        <w:trPr>
          <w:trHeight w:val="216"/>
        </w:trPr>
        <w:tc>
          <w:tcPr>
            <w:tcW w:w="2028" w:type="dxa"/>
            <w:tcBorders>
              <w:top w:val="nil"/>
              <w:left w:val="nil"/>
              <w:bottom w:val="nil"/>
              <w:right w:val="nil"/>
            </w:tcBorders>
          </w:tcPr>
          <w:p w14:paraId="44F209ED" w14:textId="77777777" w:rsidR="00987387" w:rsidRDefault="00D205D0">
            <w:pPr>
              <w:spacing w:after="0"/>
              <w:ind w:right="91"/>
              <w:jc w:val="center"/>
            </w:pPr>
            <w:r>
              <w:rPr>
                <w:rFonts w:ascii="Arial" w:eastAsia="Arial" w:hAnsi="Arial" w:cs="Arial"/>
                <w:sz w:val="19"/>
              </w:rPr>
              <w:t xml:space="preserve">D(X2) </w:t>
            </w:r>
          </w:p>
        </w:tc>
        <w:tc>
          <w:tcPr>
            <w:tcW w:w="1206" w:type="dxa"/>
            <w:tcBorders>
              <w:top w:val="nil"/>
              <w:left w:val="nil"/>
              <w:bottom w:val="nil"/>
              <w:right w:val="nil"/>
            </w:tcBorders>
          </w:tcPr>
          <w:p w14:paraId="1473A2A4" w14:textId="77777777" w:rsidR="00987387" w:rsidRDefault="00D205D0">
            <w:pPr>
              <w:spacing w:after="0"/>
              <w:ind w:left="104"/>
            </w:pPr>
            <w:r>
              <w:rPr>
                <w:rFonts w:ascii="Arial" w:eastAsia="Arial" w:hAnsi="Arial" w:cs="Arial"/>
                <w:sz w:val="19"/>
              </w:rPr>
              <w:t>319.1208</w:t>
            </w:r>
          </w:p>
        </w:tc>
        <w:tc>
          <w:tcPr>
            <w:tcW w:w="1081" w:type="dxa"/>
            <w:tcBorders>
              <w:top w:val="nil"/>
              <w:left w:val="nil"/>
              <w:bottom w:val="nil"/>
              <w:right w:val="nil"/>
            </w:tcBorders>
          </w:tcPr>
          <w:p w14:paraId="33332361" w14:textId="77777777" w:rsidR="00987387" w:rsidRDefault="00D205D0">
            <w:pPr>
              <w:spacing w:after="0"/>
              <w:ind w:left="20"/>
            </w:pPr>
            <w:r>
              <w:rPr>
                <w:rFonts w:ascii="Arial" w:eastAsia="Arial" w:hAnsi="Arial" w:cs="Arial"/>
                <w:sz w:val="19"/>
              </w:rPr>
              <w:t>292.9589</w:t>
            </w:r>
          </w:p>
        </w:tc>
        <w:tc>
          <w:tcPr>
            <w:tcW w:w="980" w:type="dxa"/>
            <w:tcBorders>
              <w:top w:val="nil"/>
              <w:left w:val="nil"/>
              <w:bottom w:val="nil"/>
              <w:right w:val="nil"/>
            </w:tcBorders>
          </w:tcPr>
          <w:p w14:paraId="4BE103C0" w14:textId="77777777" w:rsidR="00987387" w:rsidRDefault="00D205D0">
            <w:pPr>
              <w:spacing w:after="0"/>
              <w:ind w:left="63"/>
            </w:pPr>
            <w:r>
              <w:rPr>
                <w:rFonts w:ascii="Arial" w:eastAsia="Arial" w:hAnsi="Arial" w:cs="Arial"/>
                <w:sz w:val="19"/>
              </w:rPr>
              <w:t>1.089302</w:t>
            </w:r>
          </w:p>
        </w:tc>
        <w:tc>
          <w:tcPr>
            <w:tcW w:w="814" w:type="dxa"/>
            <w:tcBorders>
              <w:top w:val="nil"/>
              <w:left w:val="nil"/>
              <w:bottom w:val="nil"/>
              <w:right w:val="nil"/>
            </w:tcBorders>
          </w:tcPr>
          <w:p w14:paraId="1259A97B" w14:textId="77777777" w:rsidR="00987387" w:rsidRDefault="00D205D0">
            <w:pPr>
              <w:spacing w:after="0"/>
              <w:ind w:right="30"/>
              <w:jc w:val="right"/>
            </w:pPr>
            <w:r>
              <w:rPr>
                <w:rFonts w:ascii="Arial" w:eastAsia="Arial" w:hAnsi="Arial" w:cs="Arial"/>
                <w:sz w:val="19"/>
              </w:rPr>
              <w:t>0.2993</w:t>
            </w:r>
          </w:p>
        </w:tc>
      </w:tr>
      <w:tr w:rsidR="00987387" w14:paraId="35706B1F" w14:textId="77777777">
        <w:trPr>
          <w:trHeight w:val="216"/>
        </w:trPr>
        <w:tc>
          <w:tcPr>
            <w:tcW w:w="2028" w:type="dxa"/>
            <w:tcBorders>
              <w:top w:val="nil"/>
              <w:left w:val="nil"/>
              <w:bottom w:val="nil"/>
              <w:right w:val="nil"/>
            </w:tcBorders>
          </w:tcPr>
          <w:p w14:paraId="45990191" w14:textId="77777777" w:rsidR="00987387" w:rsidRDefault="00D205D0">
            <w:pPr>
              <w:spacing w:after="0"/>
              <w:ind w:right="91"/>
              <w:jc w:val="center"/>
            </w:pPr>
            <w:r>
              <w:rPr>
                <w:rFonts w:ascii="Arial" w:eastAsia="Arial" w:hAnsi="Arial" w:cs="Arial"/>
                <w:sz w:val="19"/>
              </w:rPr>
              <w:t xml:space="preserve">D(X3) </w:t>
            </w:r>
          </w:p>
        </w:tc>
        <w:tc>
          <w:tcPr>
            <w:tcW w:w="1206" w:type="dxa"/>
            <w:tcBorders>
              <w:top w:val="nil"/>
              <w:left w:val="nil"/>
              <w:bottom w:val="nil"/>
              <w:right w:val="nil"/>
            </w:tcBorders>
          </w:tcPr>
          <w:p w14:paraId="19DDF111" w14:textId="77777777" w:rsidR="00987387" w:rsidRDefault="00D205D0">
            <w:pPr>
              <w:spacing w:after="0"/>
              <w:ind w:left="105"/>
            </w:pPr>
            <w:r>
              <w:rPr>
                <w:rFonts w:ascii="Arial" w:eastAsia="Arial" w:hAnsi="Arial" w:cs="Arial"/>
                <w:sz w:val="19"/>
              </w:rPr>
              <w:t>706.1993</w:t>
            </w:r>
          </w:p>
        </w:tc>
        <w:tc>
          <w:tcPr>
            <w:tcW w:w="1081" w:type="dxa"/>
            <w:tcBorders>
              <w:top w:val="nil"/>
              <w:left w:val="nil"/>
              <w:bottom w:val="nil"/>
              <w:right w:val="nil"/>
            </w:tcBorders>
          </w:tcPr>
          <w:p w14:paraId="7275E766" w14:textId="77777777" w:rsidR="00987387" w:rsidRDefault="00D205D0">
            <w:pPr>
              <w:spacing w:after="0"/>
              <w:ind w:left="21"/>
            </w:pPr>
            <w:r>
              <w:rPr>
                <w:rFonts w:ascii="Arial" w:eastAsia="Arial" w:hAnsi="Arial" w:cs="Arial"/>
                <w:sz w:val="19"/>
              </w:rPr>
              <w:t>528.5562</w:t>
            </w:r>
          </w:p>
        </w:tc>
        <w:tc>
          <w:tcPr>
            <w:tcW w:w="980" w:type="dxa"/>
            <w:tcBorders>
              <w:top w:val="nil"/>
              <w:left w:val="nil"/>
              <w:bottom w:val="nil"/>
              <w:right w:val="nil"/>
            </w:tcBorders>
          </w:tcPr>
          <w:p w14:paraId="303B262C" w14:textId="77777777" w:rsidR="00987387" w:rsidRDefault="00D205D0">
            <w:pPr>
              <w:spacing w:after="0"/>
              <w:ind w:left="63"/>
            </w:pPr>
            <w:r>
              <w:rPr>
                <w:rFonts w:ascii="Arial" w:eastAsia="Arial" w:hAnsi="Arial" w:cs="Arial"/>
                <w:sz w:val="19"/>
              </w:rPr>
              <w:t>1.336091</w:t>
            </w:r>
          </w:p>
        </w:tc>
        <w:tc>
          <w:tcPr>
            <w:tcW w:w="814" w:type="dxa"/>
            <w:tcBorders>
              <w:top w:val="nil"/>
              <w:left w:val="nil"/>
              <w:bottom w:val="nil"/>
              <w:right w:val="nil"/>
            </w:tcBorders>
          </w:tcPr>
          <w:p w14:paraId="68343209" w14:textId="77777777" w:rsidR="00987387" w:rsidRDefault="00D205D0">
            <w:pPr>
              <w:spacing w:after="0"/>
              <w:ind w:right="29"/>
              <w:jc w:val="right"/>
            </w:pPr>
            <w:r>
              <w:rPr>
                <w:rFonts w:ascii="Arial" w:eastAsia="Arial" w:hAnsi="Arial" w:cs="Arial"/>
                <w:sz w:val="19"/>
              </w:rPr>
              <w:t>0.2085</w:t>
            </w:r>
          </w:p>
        </w:tc>
      </w:tr>
      <w:tr w:rsidR="00987387" w14:paraId="47273CDD" w14:textId="77777777">
        <w:trPr>
          <w:trHeight w:val="217"/>
        </w:trPr>
        <w:tc>
          <w:tcPr>
            <w:tcW w:w="2028" w:type="dxa"/>
            <w:tcBorders>
              <w:top w:val="nil"/>
              <w:left w:val="nil"/>
              <w:bottom w:val="nil"/>
              <w:right w:val="nil"/>
            </w:tcBorders>
          </w:tcPr>
          <w:p w14:paraId="34CA54A9" w14:textId="77777777" w:rsidR="00987387" w:rsidRDefault="00D205D0">
            <w:pPr>
              <w:spacing w:after="0"/>
              <w:ind w:right="91"/>
              <w:jc w:val="center"/>
            </w:pPr>
            <w:r>
              <w:rPr>
                <w:rFonts w:ascii="Arial" w:eastAsia="Arial" w:hAnsi="Arial" w:cs="Arial"/>
                <w:sz w:val="19"/>
              </w:rPr>
              <w:t xml:space="preserve">D(X4) </w:t>
            </w:r>
          </w:p>
        </w:tc>
        <w:tc>
          <w:tcPr>
            <w:tcW w:w="1206" w:type="dxa"/>
            <w:tcBorders>
              <w:top w:val="nil"/>
              <w:left w:val="nil"/>
              <w:bottom w:val="nil"/>
              <w:right w:val="nil"/>
            </w:tcBorders>
          </w:tcPr>
          <w:p w14:paraId="511EAD69" w14:textId="77777777" w:rsidR="00987387" w:rsidRDefault="00D205D0">
            <w:pPr>
              <w:spacing w:after="0"/>
              <w:ind w:left="104"/>
            </w:pPr>
            <w:r>
              <w:rPr>
                <w:rFonts w:ascii="Arial" w:eastAsia="Arial" w:hAnsi="Arial" w:cs="Arial"/>
                <w:sz w:val="19"/>
              </w:rPr>
              <w:t>0.123540</w:t>
            </w:r>
          </w:p>
        </w:tc>
        <w:tc>
          <w:tcPr>
            <w:tcW w:w="1081" w:type="dxa"/>
            <w:tcBorders>
              <w:top w:val="nil"/>
              <w:left w:val="nil"/>
              <w:bottom w:val="nil"/>
              <w:right w:val="nil"/>
            </w:tcBorders>
          </w:tcPr>
          <w:p w14:paraId="20EF8311" w14:textId="77777777" w:rsidR="00987387" w:rsidRDefault="00D205D0">
            <w:pPr>
              <w:spacing w:after="0"/>
              <w:ind w:left="20"/>
            </w:pPr>
            <w:r>
              <w:rPr>
                <w:rFonts w:ascii="Arial" w:eastAsia="Arial" w:hAnsi="Arial" w:cs="Arial"/>
                <w:sz w:val="19"/>
              </w:rPr>
              <w:t>0.196631</w:t>
            </w:r>
          </w:p>
        </w:tc>
        <w:tc>
          <w:tcPr>
            <w:tcW w:w="980" w:type="dxa"/>
            <w:tcBorders>
              <w:top w:val="nil"/>
              <w:left w:val="nil"/>
              <w:bottom w:val="nil"/>
              <w:right w:val="nil"/>
            </w:tcBorders>
          </w:tcPr>
          <w:p w14:paraId="1F83E890" w14:textId="77777777" w:rsidR="00987387" w:rsidRDefault="00D205D0">
            <w:pPr>
              <w:spacing w:after="0"/>
              <w:ind w:left="62"/>
            </w:pPr>
            <w:r>
              <w:rPr>
                <w:rFonts w:ascii="Arial" w:eastAsia="Arial" w:hAnsi="Arial" w:cs="Arial"/>
                <w:sz w:val="19"/>
              </w:rPr>
              <w:t>0.628281</w:t>
            </w:r>
          </w:p>
        </w:tc>
        <w:tc>
          <w:tcPr>
            <w:tcW w:w="814" w:type="dxa"/>
            <w:tcBorders>
              <w:top w:val="nil"/>
              <w:left w:val="nil"/>
              <w:bottom w:val="nil"/>
              <w:right w:val="nil"/>
            </w:tcBorders>
          </w:tcPr>
          <w:p w14:paraId="227D976F" w14:textId="77777777" w:rsidR="00987387" w:rsidRDefault="00D205D0">
            <w:pPr>
              <w:spacing w:after="0"/>
              <w:ind w:right="30"/>
              <w:jc w:val="right"/>
            </w:pPr>
            <w:r>
              <w:rPr>
                <w:rFonts w:ascii="Arial" w:eastAsia="Arial" w:hAnsi="Arial" w:cs="Arial"/>
                <w:sz w:val="19"/>
              </w:rPr>
              <w:t>0.5426</w:t>
            </w:r>
          </w:p>
        </w:tc>
      </w:tr>
      <w:tr w:rsidR="00987387" w14:paraId="14DB3523" w14:textId="77777777">
        <w:trPr>
          <w:trHeight w:val="221"/>
        </w:trPr>
        <w:tc>
          <w:tcPr>
            <w:tcW w:w="2028" w:type="dxa"/>
            <w:tcBorders>
              <w:top w:val="nil"/>
              <w:left w:val="nil"/>
              <w:bottom w:val="double" w:sz="6" w:space="0" w:color="000000"/>
              <w:right w:val="nil"/>
            </w:tcBorders>
          </w:tcPr>
          <w:p w14:paraId="4756C553" w14:textId="77777777" w:rsidR="00987387" w:rsidRDefault="00D205D0">
            <w:pPr>
              <w:spacing w:after="0"/>
              <w:ind w:right="89"/>
              <w:jc w:val="center"/>
            </w:pPr>
            <w:r>
              <w:rPr>
                <w:rFonts w:ascii="Arial" w:eastAsia="Arial" w:hAnsi="Arial" w:cs="Arial"/>
                <w:sz w:val="19"/>
              </w:rPr>
              <w:t xml:space="preserve">ECT </w:t>
            </w:r>
          </w:p>
        </w:tc>
        <w:tc>
          <w:tcPr>
            <w:tcW w:w="1206" w:type="dxa"/>
            <w:tcBorders>
              <w:top w:val="nil"/>
              <w:left w:val="nil"/>
              <w:bottom w:val="double" w:sz="6" w:space="0" w:color="000000"/>
              <w:right w:val="nil"/>
            </w:tcBorders>
          </w:tcPr>
          <w:p w14:paraId="66DCCF3A" w14:textId="77777777" w:rsidR="00987387" w:rsidRDefault="00D205D0">
            <w:pPr>
              <w:spacing w:after="0"/>
              <w:ind w:left="41"/>
            </w:pPr>
            <w:r>
              <w:rPr>
                <w:rFonts w:ascii="Arial" w:eastAsia="Arial" w:hAnsi="Arial" w:cs="Arial"/>
                <w:sz w:val="19"/>
              </w:rPr>
              <w:t>-0.621825</w:t>
            </w:r>
          </w:p>
        </w:tc>
        <w:tc>
          <w:tcPr>
            <w:tcW w:w="1081" w:type="dxa"/>
            <w:tcBorders>
              <w:top w:val="nil"/>
              <w:left w:val="nil"/>
              <w:bottom w:val="double" w:sz="6" w:space="0" w:color="000000"/>
              <w:right w:val="nil"/>
            </w:tcBorders>
          </w:tcPr>
          <w:p w14:paraId="4006C840" w14:textId="77777777" w:rsidR="00987387" w:rsidRDefault="00D205D0">
            <w:pPr>
              <w:spacing w:after="0"/>
              <w:ind w:left="21"/>
            </w:pPr>
            <w:r>
              <w:rPr>
                <w:rFonts w:ascii="Arial" w:eastAsia="Arial" w:hAnsi="Arial" w:cs="Arial"/>
                <w:sz w:val="19"/>
              </w:rPr>
              <w:t>0.310926</w:t>
            </w:r>
          </w:p>
        </w:tc>
        <w:tc>
          <w:tcPr>
            <w:tcW w:w="980" w:type="dxa"/>
            <w:tcBorders>
              <w:top w:val="nil"/>
              <w:left w:val="nil"/>
              <w:bottom w:val="double" w:sz="6" w:space="0" w:color="000000"/>
              <w:right w:val="nil"/>
            </w:tcBorders>
          </w:tcPr>
          <w:p w14:paraId="5F3D1378" w14:textId="77777777" w:rsidR="00987387" w:rsidRDefault="00D205D0">
            <w:pPr>
              <w:spacing w:after="0"/>
            </w:pPr>
            <w:r>
              <w:rPr>
                <w:rFonts w:ascii="Arial" w:eastAsia="Arial" w:hAnsi="Arial" w:cs="Arial"/>
                <w:sz w:val="19"/>
              </w:rPr>
              <w:t>-1.999914</w:t>
            </w:r>
          </w:p>
        </w:tc>
        <w:tc>
          <w:tcPr>
            <w:tcW w:w="814" w:type="dxa"/>
            <w:tcBorders>
              <w:top w:val="nil"/>
              <w:left w:val="nil"/>
              <w:bottom w:val="double" w:sz="6" w:space="0" w:color="000000"/>
              <w:right w:val="nil"/>
            </w:tcBorders>
          </w:tcPr>
          <w:p w14:paraId="4520C2BA" w14:textId="77777777" w:rsidR="00987387" w:rsidRDefault="00D205D0">
            <w:pPr>
              <w:spacing w:after="0"/>
              <w:ind w:right="30"/>
              <w:jc w:val="right"/>
            </w:pPr>
            <w:r>
              <w:rPr>
                <w:rFonts w:ascii="Arial" w:eastAsia="Arial" w:hAnsi="Arial" w:cs="Arial"/>
                <w:sz w:val="19"/>
              </w:rPr>
              <w:t>0.0708</w:t>
            </w:r>
          </w:p>
        </w:tc>
      </w:tr>
      <w:tr w:rsidR="00987387" w14:paraId="6B0BDFE8" w14:textId="77777777">
        <w:trPr>
          <w:trHeight w:val="292"/>
        </w:trPr>
        <w:tc>
          <w:tcPr>
            <w:tcW w:w="2028" w:type="dxa"/>
            <w:tcBorders>
              <w:top w:val="double" w:sz="6" w:space="0" w:color="000000"/>
              <w:left w:val="nil"/>
              <w:bottom w:val="nil"/>
              <w:right w:val="nil"/>
            </w:tcBorders>
          </w:tcPr>
          <w:p w14:paraId="389231D8" w14:textId="77777777" w:rsidR="00987387" w:rsidRDefault="00D205D0">
            <w:pPr>
              <w:spacing w:after="0"/>
              <w:ind w:left="42"/>
            </w:pPr>
            <w:r>
              <w:rPr>
                <w:rFonts w:ascii="Arial" w:eastAsia="Arial" w:hAnsi="Arial" w:cs="Arial"/>
                <w:sz w:val="19"/>
              </w:rPr>
              <w:t xml:space="preserve">R-squared </w:t>
            </w:r>
          </w:p>
        </w:tc>
        <w:tc>
          <w:tcPr>
            <w:tcW w:w="3267" w:type="dxa"/>
            <w:gridSpan w:val="3"/>
            <w:tcBorders>
              <w:top w:val="double" w:sz="6" w:space="0" w:color="000000"/>
              <w:left w:val="nil"/>
              <w:bottom w:val="nil"/>
              <w:right w:val="nil"/>
            </w:tcBorders>
          </w:tcPr>
          <w:p w14:paraId="5B8EF2CD" w14:textId="77777777" w:rsidR="00987387" w:rsidRDefault="00D205D0">
            <w:pPr>
              <w:spacing w:after="0"/>
              <w:ind w:left="104"/>
            </w:pPr>
            <w:r>
              <w:rPr>
                <w:rFonts w:ascii="Arial" w:eastAsia="Arial" w:hAnsi="Arial" w:cs="Arial"/>
                <w:sz w:val="19"/>
              </w:rPr>
              <w:t xml:space="preserve">0.699825    Mean dependent var </w:t>
            </w:r>
          </w:p>
        </w:tc>
        <w:tc>
          <w:tcPr>
            <w:tcW w:w="814" w:type="dxa"/>
            <w:tcBorders>
              <w:top w:val="double" w:sz="6" w:space="0" w:color="000000"/>
              <w:left w:val="nil"/>
              <w:bottom w:val="nil"/>
              <w:right w:val="nil"/>
            </w:tcBorders>
          </w:tcPr>
          <w:p w14:paraId="16057951" w14:textId="77777777" w:rsidR="00987387" w:rsidRDefault="00D205D0">
            <w:pPr>
              <w:spacing w:after="0"/>
              <w:ind w:left="1"/>
              <w:jc w:val="both"/>
            </w:pPr>
            <w:r>
              <w:rPr>
                <w:rFonts w:ascii="Arial" w:eastAsia="Arial" w:hAnsi="Arial" w:cs="Arial"/>
                <w:sz w:val="19"/>
              </w:rPr>
              <w:t>12606.69</w:t>
            </w:r>
          </w:p>
        </w:tc>
      </w:tr>
      <w:tr w:rsidR="00987387" w14:paraId="3466C0B4" w14:textId="77777777">
        <w:trPr>
          <w:trHeight w:val="217"/>
        </w:trPr>
        <w:tc>
          <w:tcPr>
            <w:tcW w:w="2028" w:type="dxa"/>
            <w:tcBorders>
              <w:top w:val="nil"/>
              <w:left w:val="nil"/>
              <w:bottom w:val="nil"/>
              <w:right w:val="nil"/>
            </w:tcBorders>
          </w:tcPr>
          <w:p w14:paraId="4199AC0F" w14:textId="77777777" w:rsidR="00987387" w:rsidRDefault="00D205D0">
            <w:pPr>
              <w:spacing w:after="0"/>
              <w:ind w:left="42"/>
            </w:pPr>
            <w:r>
              <w:rPr>
                <w:rFonts w:ascii="Arial" w:eastAsia="Arial" w:hAnsi="Arial" w:cs="Arial"/>
                <w:sz w:val="19"/>
              </w:rPr>
              <w:t xml:space="preserve">Adjusted R-squared </w:t>
            </w:r>
          </w:p>
        </w:tc>
        <w:tc>
          <w:tcPr>
            <w:tcW w:w="3267" w:type="dxa"/>
            <w:gridSpan w:val="3"/>
            <w:tcBorders>
              <w:top w:val="nil"/>
              <w:left w:val="nil"/>
              <w:bottom w:val="nil"/>
              <w:right w:val="nil"/>
            </w:tcBorders>
          </w:tcPr>
          <w:p w14:paraId="3F6AA121" w14:textId="77777777" w:rsidR="00987387" w:rsidRDefault="00D205D0">
            <w:pPr>
              <w:spacing w:after="0"/>
              <w:ind w:left="104"/>
            </w:pPr>
            <w:r>
              <w:rPr>
                <w:rFonts w:ascii="Arial" w:eastAsia="Arial" w:hAnsi="Arial" w:cs="Arial"/>
                <w:sz w:val="19"/>
              </w:rPr>
              <w:t xml:space="preserve">0.563382    S.D. dependent var </w:t>
            </w:r>
          </w:p>
        </w:tc>
        <w:tc>
          <w:tcPr>
            <w:tcW w:w="814" w:type="dxa"/>
            <w:tcBorders>
              <w:top w:val="nil"/>
              <w:left w:val="nil"/>
              <w:bottom w:val="nil"/>
              <w:right w:val="nil"/>
            </w:tcBorders>
          </w:tcPr>
          <w:p w14:paraId="78B4351E" w14:textId="77777777" w:rsidR="00987387" w:rsidRDefault="00D205D0">
            <w:pPr>
              <w:spacing w:after="0"/>
              <w:jc w:val="both"/>
            </w:pPr>
            <w:r>
              <w:rPr>
                <w:rFonts w:ascii="Arial" w:eastAsia="Arial" w:hAnsi="Arial" w:cs="Arial"/>
                <w:sz w:val="19"/>
              </w:rPr>
              <w:t>9919.024</w:t>
            </w:r>
          </w:p>
        </w:tc>
      </w:tr>
      <w:tr w:rsidR="00987387" w14:paraId="7814A513" w14:textId="77777777">
        <w:trPr>
          <w:trHeight w:val="216"/>
        </w:trPr>
        <w:tc>
          <w:tcPr>
            <w:tcW w:w="2028" w:type="dxa"/>
            <w:tcBorders>
              <w:top w:val="nil"/>
              <w:left w:val="nil"/>
              <w:bottom w:val="nil"/>
              <w:right w:val="nil"/>
            </w:tcBorders>
          </w:tcPr>
          <w:p w14:paraId="64FB7628" w14:textId="77777777" w:rsidR="00987387" w:rsidRDefault="00D205D0">
            <w:pPr>
              <w:spacing w:after="0"/>
              <w:ind w:left="42"/>
            </w:pPr>
            <w:r>
              <w:rPr>
                <w:rFonts w:ascii="Arial" w:eastAsia="Arial" w:hAnsi="Arial" w:cs="Arial"/>
                <w:sz w:val="19"/>
              </w:rPr>
              <w:t xml:space="preserve">S.E. of regression </w:t>
            </w:r>
          </w:p>
        </w:tc>
        <w:tc>
          <w:tcPr>
            <w:tcW w:w="3267" w:type="dxa"/>
            <w:gridSpan w:val="3"/>
            <w:tcBorders>
              <w:top w:val="nil"/>
              <w:left w:val="nil"/>
              <w:bottom w:val="nil"/>
              <w:right w:val="nil"/>
            </w:tcBorders>
          </w:tcPr>
          <w:p w14:paraId="1DF0C249" w14:textId="77777777" w:rsidR="00987387" w:rsidRDefault="00D205D0">
            <w:pPr>
              <w:spacing w:after="0"/>
              <w:ind w:left="105"/>
            </w:pPr>
            <w:r>
              <w:rPr>
                <w:rFonts w:ascii="Arial" w:eastAsia="Arial" w:hAnsi="Arial" w:cs="Arial"/>
                <w:sz w:val="19"/>
              </w:rPr>
              <w:t xml:space="preserve">6554.201    Akaike info criterion </w:t>
            </w:r>
          </w:p>
        </w:tc>
        <w:tc>
          <w:tcPr>
            <w:tcW w:w="814" w:type="dxa"/>
            <w:tcBorders>
              <w:top w:val="nil"/>
              <w:left w:val="nil"/>
              <w:bottom w:val="nil"/>
              <w:right w:val="nil"/>
            </w:tcBorders>
          </w:tcPr>
          <w:p w14:paraId="385A379F" w14:textId="77777777" w:rsidR="00987387" w:rsidRDefault="00D205D0">
            <w:pPr>
              <w:spacing w:after="0"/>
              <w:ind w:left="2"/>
              <w:jc w:val="both"/>
            </w:pPr>
            <w:r>
              <w:rPr>
                <w:rFonts w:ascii="Arial" w:eastAsia="Arial" w:hAnsi="Arial" w:cs="Arial"/>
                <w:sz w:val="19"/>
              </w:rPr>
              <w:t>20.68416</w:t>
            </w:r>
          </w:p>
        </w:tc>
      </w:tr>
      <w:tr w:rsidR="00987387" w14:paraId="0006CA20" w14:textId="77777777">
        <w:trPr>
          <w:trHeight w:val="217"/>
        </w:trPr>
        <w:tc>
          <w:tcPr>
            <w:tcW w:w="2028" w:type="dxa"/>
            <w:tcBorders>
              <w:top w:val="nil"/>
              <w:left w:val="nil"/>
              <w:bottom w:val="nil"/>
              <w:right w:val="nil"/>
            </w:tcBorders>
          </w:tcPr>
          <w:p w14:paraId="4B0DD3B2" w14:textId="77777777" w:rsidR="00987387" w:rsidRDefault="00D205D0">
            <w:pPr>
              <w:spacing w:after="0"/>
              <w:ind w:left="42"/>
            </w:pPr>
            <w:r>
              <w:rPr>
                <w:rFonts w:ascii="Arial" w:eastAsia="Arial" w:hAnsi="Arial" w:cs="Arial"/>
                <w:sz w:val="19"/>
              </w:rPr>
              <w:t xml:space="preserve">Sum squared resid </w:t>
            </w:r>
          </w:p>
        </w:tc>
        <w:tc>
          <w:tcPr>
            <w:tcW w:w="3267" w:type="dxa"/>
            <w:gridSpan w:val="3"/>
            <w:tcBorders>
              <w:top w:val="nil"/>
              <w:left w:val="nil"/>
              <w:bottom w:val="nil"/>
              <w:right w:val="nil"/>
            </w:tcBorders>
          </w:tcPr>
          <w:p w14:paraId="6C7F2F00" w14:textId="77777777" w:rsidR="00987387" w:rsidRDefault="00D205D0">
            <w:pPr>
              <w:spacing w:after="0"/>
              <w:ind w:left="78"/>
            </w:pPr>
            <w:r>
              <w:rPr>
                <w:rFonts w:ascii="Arial" w:eastAsia="Arial" w:hAnsi="Arial" w:cs="Arial"/>
                <w:sz w:val="19"/>
              </w:rPr>
              <w:t xml:space="preserve">4.73E+08    Schwarz criterion </w:t>
            </w:r>
          </w:p>
        </w:tc>
        <w:tc>
          <w:tcPr>
            <w:tcW w:w="814" w:type="dxa"/>
            <w:tcBorders>
              <w:top w:val="nil"/>
              <w:left w:val="nil"/>
              <w:bottom w:val="nil"/>
              <w:right w:val="nil"/>
            </w:tcBorders>
          </w:tcPr>
          <w:p w14:paraId="663AFCF2" w14:textId="77777777" w:rsidR="00987387" w:rsidRDefault="00D205D0">
            <w:pPr>
              <w:spacing w:after="0"/>
              <w:jc w:val="both"/>
            </w:pPr>
            <w:r>
              <w:rPr>
                <w:rFonts w:ascii="Arial" w:eastAsia="Arial" w:hAnsi="Arial" w:cs="Arial"/>
                <w:sz w:val="19"/>
              </w:rPr>
              <w:t>20.97824</w:t>
            </w:r>
          </w:p>
        </w:tc>
      </w:tr>
      <w:tr w:rsidR="00987387" w14:paraId="36282422" w14:textId="77777777">
        <w:trPr>
          <w:trHeight w:val="216"/>
        </w:trPr>
        <w:tc>
          <w:tcPr>
            <w:tcW w:w="2028" w:type="dxa"/>
            <w:tcBorders>
              <w:top w:val="nil"/>
              <w:left w:val="nil"/>
              <w:bottom w:val="nil"/>
              <w:right w:val="nil"/>
            </w:tcBorders>
          </w:tcPr>
          <w:p w14:paraId="1F84EAEB" w14:textId="77777777" w:rsidR="00987387" w:rsidRDefault="00D205D0">
            <w:pPr>
              <w:spacing w:after="0"/>
              <w:ind w:left="42"/>
            </w:pPr>
            <w:r>
              <w:rPr>
                <w:rFonts w:ascii="Arial" w:eastAsia="Arial" w:hAnsi="Arial" w:cs="Arial"/>
                <w:sz w:val="19"/>
              </w:rPr>
              <w:t xml:space="preserve">Log likelihood </w:t>
            </w:r>
          </w:p>
        </w:tc>
        <w:tc>
          <w:tcPr>
            <w:tcW w:w="3267" w:type="dxa"/>
            <w:gridSpan w:val="3"/>
            <w:tcBorders>
              <w:top w:val="nil"/>
              <w:left w:val="nil"/>
              <w:bottom w:val="nil"/>
              <w:right w:val="nil"/>
            </w:tcBorders>
          </w:tcPr>
          <w:p w14:paraId="4935032D" w14:textId="77777777" w:rsidR="00987387" w:rsidRDefault="00D205D0">
            <w:pPr>
              <w:spacing w:after="0"/>
              <w:ind w:left="42"/>
            </w:pPr>
            <w:r>
              <w:rPr>
                <w:rFonts w:ascii="Arial" w:eastAsia="Arial" w:hAnsi="Arial" w:cs="Arial"/>
                <w:sz w:val="19"/>
              </w:rPr>
              <w:t>-169.8154   F-statistic</w:t>
            </w:r>
          </w:p>
        </w:tc>
        <w:tc>
          <w:tcPr>
            <w:tcW w:w="814" w:type="dxa"/>
            <w:tcBorders>
              <w:top w:val="nil"/>
              <w:left w:val="nil"/>
              <w:bottom w:val="nil"/>
              <w:right w:val="nil"/>
            </w:tcBorders>
          </w:tcPr>
          <w:p w14:paraId="11C7B99B" w14:textId="77777777" w:rsidR="00987387" w:rsidRDefault="00D205D0">
            <w:pPr>
              <w:spacing w:after="0"/>
              <w:ind w:left="2"/>
              <w:jc w:val="both"/>
            </w:pPr>
            <w:r>
              <w:rPr>
                <w:rFonts w:ascii="Arial" w:eastAsia="Arial" w:hAnsi="Arial" w:cs="Arial"/>
                <w:sz w:val="19"/>
              </w:rPr>
              <w:t>5.129061</w:t>
            </w:r>
          </w:p>
        </w:tc>
      </w:tr>
      <w:tr w:rsidR="00987387" w14:paraId="0A06B871" w14:textId="77777777">
        <w:trPr>
          <w:trHeight w:val="238"/>
        </w:trPr>
        <w:tc>
          <w:tcPr>
            <w:tcW w:w="2028" w:type="dxa"/>
            <w:tcBorders>
              <w:top w:val="nil"/>
              <w:left w:val="nil"/>
              <w:bottom w:val="single" w:sz="5" w:space="0" w:color="000000"/>
              <w:right w:val="nil"/>
            </w:tcBorders>
          </w:tcPr>
          <w:p w14:paraId="3CFF085D" w14:textId="77777777" w:rsidR="00987387" w:rsidRDefault="00D205D0">
            <w:pPr>
              <w:spacing w:after="0"/>
              <w:ind w:left="42"/>
            </w:pPr>
            <w:r>
              <w:rPr>
                <w:rFonts w:ascii="Arial" w:eastAsia="Arial" w:hAnsi="Arial" w:cs="Arial"/>
                <w:sz w:val="19"/>
                <w:u w:val="single" w:color="000000"/>
              </w:rPr>
              <w:t xml:space="preserve">Durbin-Watson stat </w:t>
            </w:r>
          </w:p>
        </w:tc>
        <w:tc>
          <w:tcPr>
            <w:tcW w:w="3267" w:type="dxa"/>
            <w:gridSpan w:val="3"/>
            <w:tcBorders>
              <w:top w:val="nil"/>
              <w:left w:val="nil"/>
              <w:bottom w:val="single" w:sz="5" w:space="0" w:color="000000"/>
              <w:right w:val="nil"/>
            </w:tcBorders>
          </w:tcPr>
          <w:p w14:paraId="1EF0B3B9" w14:textId="77777777" w:rsidR="00987387" w:rsidRDefault="00D205D0">
            <w:pPr>
              <w:spacing w:after="0"/>
              <w:ind w:left="105"/>
            </w:pPr>
            <w:r>
              <w:rPr>
                <w:rFonts w:ascii="Arial" w:eastAsia="Arial" w:hAnsi="Arial" w:cs="Arial"/>
                <w:sz w:val="19"/>
                <w:u w:val="single" w:color="000000"/>
              </w:rPr>
              <w:t xml:space="preserve">1.570074    Prob(F-statistic) </w:t>
            </w:r>
          </w:p>
        </w:tc>
        <w:tc>
          <w:tcPr>
            <w:tcW w:w="814" w:type="dxa"/>
            <w:tcBorders>
              <w:top w:val="nil"/>
              <w:left w:val="nil"/>
              <w:bottom w:val="single" w:sz="5" w:space="0" w:color="000000"/>
              <w:right w:val="nil"/>
            </w:tcBorders>
          </w:tcPr>
          <w:p w14:paraId="132B952E" w14:textId="77777777" w:rsidR="00987387" w:rsidRDefault="00D205D0">
            <w:pPr>
              <w:spacing w:after="0"/>
              <w:ind w:left="1"/>
              <w:jc w:val="both"/>
            </w:pPr>
            <w:r>
              <w:rPr>
                <w:rFonts w:ascii="Arial" w:eastAsia="Arial" w:hAnsi="Arial" w:cs="Arial"/>
                <w:sz w:val="19"/>
                <w:u w:val="single" w:color="000000"/>
              </w:rPr>
              <w:t>0.011342</w:t>
            </w:r>
          </w:p>
        </w:tc>
      </w:tr>
    </w:tbl>
    <w:p w14:paraId="3EDE7967" w14:textId="77777777" w:rsidR="00987387" w:rsidRDefault="00D205D0">
      <w:pPr>
        <w:spacing w:after="237"/>
        <w:ind w:right="25"/>
      </w:pPr>
      <w:r>
        <w:rPr>
          <w:rFonts w:ascii="Times New Roman" w:eastAsia="Times New Roman" w:hAnsi="Times New Roman" w:cs="Times New Roman"/>
          <w:b/>
          <w:sz w:val="23"/>
        </w:rPr>
        <w:t xml:space="preserve"> </w:t>
      </w:r>
    </w:p>
    <w:p w14:paraId="77E440A7" w14:textId="77777777" w:rsidR="00987387" w:rsidRDefault="00D205D0">
      <w:pPr>
        <w:spacing w:after="273"/>
      </w:pPr>
      <w:r>
        <w:rPr>
          <w:rFonts w:ascii="Times New Roman" w:eastAsia="Times New Roman" w:hAnsi="Times New Roman" w:cs="Times New Roman"/>
          <w:b/>
          <w:sz w:val="23"/>
        </w:rPr>
        <w:t xml:space="preserve"> </w:t>
      </w:r>
    </w:p>
    <w:p w14:paraId="0A913783" w14:textId="77777777" w:rsidR="00987387" w:rsidRDefault="00D205D0">
      <w:pPr>
        <w:pStyle w:val="Heading2"/>
        <w:spacing w:after="124"/>
        <w:ind w:left="2002" w:right="0"/>
        <w:jc w:val="left"/>
      </w:pPr>
      <w:r>
        <w:t xml:space="preserve">Uji Multikolinieritas Jangka Pendek </w:t>
      </w:r>
    </w:p>
    <w:p w14:paraId="000B6559" w14:textId="77777777" w:rsidR="00987387" w:rsidRDefault="00D205D0">
      <w:pPr>
        <w:spacing w:after="0"/>
        <w:ind w:left="1375"/>
        <w:jc w:val="center"/>
      </w:pPr>
      <w:r>
        <w:rPr>
          <w:rFonts w:ascii="Times New Roman" w:eastAsia="Times New Roman" w:hAnsi="Times New Roman" w:cs="Times New Roman"/>
          <w:b/>
          <w:sz w:val="26"/>
        </w:rPr>
        <w:t xml:space="preserve"> </w:t>
      </w:r>
    </w:p>
    <w:tbl>
      <w:tblPr>
        <w:tblStyle w:val="TableGrid"/>
        <w:tblW w:w="6266" w:type="dxa"/>
        <w:tblInd w:w="573" w:type="dxa"/>
        <w:tblCellMar>
          <w:top w:w="0" w:type="dxa"/>
          <w:left w:w="157" w:type="dxa"/>
          <w:bottom w:w="0" w:type="dxa"/>
          <w:right w:w="101" w:type="dxa"/>
        </w:tblCellMar>
        <w:tblLook w:val="04A0" w:firstRow="1" w:lastRow="0" w:firstColumn="1" w:lastColumn="0" w:noHBand="0" w:noVBand="1"/>
      </w:tblPr>
      <w:tblGrid>
        <w:gridCol w:w="903"/>
        <w:gridCol w:w="1301"/>
        <w:gridCol w:w="1496"/>
        <w:gridCol w:w="1318"/>
        <w:gridCol w:w="1248"/>
      </w:tblGrid>
      <w:tr w:rsidR="00987387" w14:paraId="6616DAAC" w14:textId="77777777">
        <w:trPr>
          <w:trHeight w:val="279"/>
        </w:trPr>
        <w:tc>
          <w:tcPr>
            <w:tcW w:w="904" w:type="dxa"/>
            <w:tcBorders>
              <w:top w:val="single" w:sz="7" w:space="0" w:color="000000"/>
              <w:left w:val="single" w:sz="7" w:space="0" w:color="000000"/>
              <w:bottom w:val="single" w:sz="8" w:space="0" w:color="000000"/>
              <w:right w:val="single" w:sz="7" w:space="0" w:color="000000"/>
            </w:tcBorders>
          </w:tcPr>
          <w:p w14:paraId="503BC91E" w14:textId="77777777" w:rsidR="00987387" w:rsidRDefault="00D205D0">
            <w:pPr>
              <w:spacing w:after="0"/>
              <w:ind w:left="1"/>
              <w:jc w:val="center"/>
            </w:pPr>
            <w:r>
              <w:rPr>
                <w:rFonts w:ascii="Times New Roman" w:eastAsia="Times New Roman" w:hAnsi="Times New Roman" w:cs="Times New Roman"/>
                <w:sz w:val="23"/>
              </w:rPr>
              <w:t xml:space="preserve"> </w:t>
            </w:r>
          </w:p>
        </w:tc>
        <w:tc>
          <w:tcPr>
            <w:tcW w:w="1301" w:type="dxa"/>
            <w:tcBorders>
              <w:top w:val="single" w:sz="7" w:space="0" w:color="000000"/>
              <w:left w:val="single" w:sz="7" w:space="0" w:color="000000"/>
              <w:bottom w:val="single" w:sz="8" w:space="0" w:color="000000"/>
              <w:right w:val="single" w:sz="4" w:space="0" w:color="000000"/>
            </w:tcBorders>
          </w:tcPr>
          <w:p w14:paraId="209F702C" w14:textId="77777777" w:rsidR="00987387" w:rsidRDefault="00D205D0">
            <w:pPr>
              <w:spacing w:after="0"/>
              <w:ind w:right="58"/>
              <w:jc w:val="center"/>
            </w:pPr>
            <w:r>
              <w:rPr>
                <w:rFonts w:ascii="Times New Roman" w:eastAsia="Times New Roman" w:hAnsi="Times New Roman" w:cs="Times New Roman"/>
                <w:sz w:val="23"/>
              </w:rPr>
              <w:t xml:space="preserve">D(X1) </w:t>
            </w:r>
          </w:p>
        </w:tc>
        <w:tc>
          <w:tcPr>
            <w:tcW w:w="1496" w:type="dxa"/>
            <w:tcBorders>
              <w:top w:val="single" w:sz="7" w:space="0" w:color="000000"/>
              <w:left w:val="single" w:sz="4" w:space="0" w:color="000000"/>
              <w:bottom w:val="single" w:sz="8" w:space="0" w:color="000000"/>
              <w:right w:val="single" w:sz="3" w:space="0" w:color="000000"/>
            </w:tcBorders>
          </w:tcPr>
          <w:p w14:paraId="1F9F1B28" w14:textId="77777777" w:rsidR="00987387" w:rsidRDefault="00D205D0">
            <w:pPr>
              <w:spacing w:after="0"/>
              <w:ind w:right="57"/>
              <w:jc w:val="center"/>
            </w:pPr>
            <w:r>
              <w:rPr>
                <w:rFonts w:ascii="Times New Roman" w:eastAsia="Times New Roman" w:hAnsi="Times New Roman" w:cs="Times New Roman"/>
                <w:sz w:val="23"/>
              </w:rPr>
              <w:t xml:space="preserve">D(X2) </w:t>
            </w:r>
          </w:p>
        </w:tc>
        <w:tc>
          <w:tcPr>
            <w:tcW w:w="1318" w:type="dxa"/>
            <w:tcBorders>
              <w:top w:val="single" w:sz="7" w:space="0" w:color="000000"/>
              <w:left w:val="single" w:sz="3" w:space="0" w:color="000000"/>
              <w:bottom w:val="single" w:sz="8" w:space="0" w:color="000000"/>
              <w:right w:val="single" w:sz="3" w:space="0" w:color="000000"/>
            </w:tcBorders>
          </w:tcPr>
          <w:p w14:paraId="35E198D6" w14:textId="77777777" w:rsidR="00987387" w:rsidRDefault="00D205D0">
            <w:pPr>
              <w:spacing w:after="0"/>
              <w:ind w:right="58"/>
              <w:jc w:val="center"/>
            </w:pPr>
            <w:r>
              <w:rPr>
                <w:rFonts w:ascii="Times New Roman" w:eastAsia="Times New Roman" w:hAnsi="Times New Roman" w:cs="Times New Roman"/>
                <w:sz w:val="23"/>
              </w:rPr>
              <w:t xml:space="preserve">D(X3) </w:t>
            </w:r>
          </w:p>
        </w:tc>
        <w:tc>
          <w:tcPr>
            <w:tcW w:w="1248" w:type="dxa"/>
            <w:tcBorders>
              <w:top w:val="single" w:sz="7" w:space="0" w:color="000000"/>
              <w:left w:val="single" w:sz="3" w:space="0" w:color="000000"/>
              <w:bottom w:val="single" w:sz="8" w:space="0" w:color="000000"/>
              <w:right w:val="single" w:sz="7" w:space="0" w:color="000000"/>
            </w:tcBorders>
          </w:tcPr>
          <w:p w14:paraId="2AB11246" w14:textId="77777777" w:rsidR="00987387" w:rsidRDefault="00D205D0">
            <w:pPr>
              <w:spacing w:after="0"/>
              <w:ind w:right="55"/>
              <w:jc w:val="center"/>
            </w:pPr>
            <w:r>
              <w:rPr>
                <w:rFonts w:ascii="Times New Roman" w:eastAsia="Times New Roman" w:hAnsi="Times New Roman" w:cs="Times New Roman"/>
                <w:sz w:val="23"/>
              </w:rPr>
              <w:t xml:space="preserve">D(X4) </w:t>
            </w:r>
          </w:p>
        </w:tc>
      </w:tr>
      <w:tr w:rsidR="00987387" w14:paraId="70D0EA42" w14:textId="77777777">
        <w:trPr>
          <w:trHeight w:val="274"/>
        </w:trPr>
        <w:tc>
          <w:tcPr>
            <w:tcW w:w="904" w:type="dxa"/>
            <w:tcBorders>
              <w:top w:val="single" w:sz="8" w:space="0" w:color="000000"/>
              <w:left w:val="single" w:sz="7" w:space="0" w:color="000000"/>
              <w:bottom w:val="single" w:sz="3" w:space="0" w:color="000000"/>
              <w:right w:val="single" w:sz="7" w:space="0" w:color="000000"/>
            </w:tcBorders>
          </w:tcPr>
          <w:p w14:paraId="15CFF11F" w14:textId="77777777" w:rsidR="00987387" w:rsidRDefault="00D205D0">
            <w:pPr>
              <w:spacing w:after="0"/>
            </w:pPr>
            <w:r>
              <w:rPr>
                <w:rFonts w:ascii="Times New Roman" w:eastAsia="Times New Roman" w:hAnsi="Times New Roman" w:cs="Times New Roman"/>
                <w:sz w:val="23"/>
              </w:rPr>
              <w:t xml:space="preserve">D(X1) </w:t>
            </w:r>
          </w:p>
        </w:tc>
        <w:tc>
          <w:tcPr>
            <w:tcW w:w="1301" w:type="dxa"/>
            <w:tcBorders>
              <w:top w:val="single" w:sz="8" w:space="0" w:color="000000"/>
              <w:left w:val="single" w:sz="7" w:space="0" w:color="000000"/>
              <w:bottom w:val="single" w:sz="3" w:space="0" w:color="000000"/>
              <w:right w:val="single" w:sz="4" w:space="0" w:color="000000"/>
            </w:tcBorders>
          </w:tcPr>
          <w:p w14:paraId="6561F6AB" w14:textId="77777777" w:rsidR="00987387" w:rsidRDefault="00D205D0">
            <w:pPr>
              <w:spacing w:after="0"/>
              <w:ind w:right="57"/>
              <w:jc w:val="center"/>
            </w:pPr>
            <w:r>
              <w:rPr>
                <w:rFonts w:ascii="Times New Roman" w:eastAsia="Times New Roman" w:hAnsi="Times New Roman" w:cs="Times New Roman"/>
                <w:sz w:val="23"/>
              </w:rPr>
              <w:t xml:space="preserve">1.000000 </w:t>
            </w:r>
          </w:p>
        </w:tc>
        <w:tc>
          <w:tcPr>
            <w:tcW w:w="1496" w:type="dxa"/>
            <w:tcBorders>
              <w:top w:val="single" w:sz="8" w:space="0" w:color="000000"/>
              <w:left w:val="single" w:sz="4" w:space="0" w:color="000000"/>
              <w:bottom w:val="single" w:sz="3" w:space="0" w:color="000000"/>
              <w:right w:val="single" w:sz="3" w:space="0" w:color="000000"/>
            </w:tcBorders>
          </w:tcPr>
          <w:p w14:paraId="7A40F81A" w14:textId="77777777" w:rsidR="00987387" w:rsidRDefault="00D205D0">
            <w:pPr>
              <w:spacing w:after="0"/>
              <w:ind w:right="56"/>
              <w:jc w:val="center"/>
            </w:pPr>
            <w:r>
              <w:rPr>
                <w:rFonts w:ascii="Times New Roman" w:eastAsia="Times New Roman" w:hAnsi="Times New Roman" w:cs="Times New Roman"/>
                <w:sz w:val="23"/>
              </w:rPr>
              <w:t xml:space="preserve">-0.418415 </w:t>
            </w:r>
          </w:p>
        </w:tc>
        <w:tc>
          <w:tcPr>
            <w:tcW w:w="1318" w:type="dxa"/>
            <w:tcBorders>
              <w:top w:val="single" w:sz="8" w:space="0" w:color="000000"/>
              <w:left w:val="single" w:sz="3" w:space="0" w:color="000000"/>
              <w:bottom w:val="single" w:sz="3" w:space="0" w:color="000000"/>
              <w:right w:val="single" w:sz="3" w:space="0" w:color="000000"/>
            </w:tcBorders>
          </w:tcPr>
          <w:p w14:paraId="297AF28F" w14:textId="77777777" w:rsidR="00987387" w:rsidRDefault="00D205D0">
            <w:pPr>
              <w:spacing w:after="0"/>
              <w:ind w:right="57"/>
              <w:jc w:val="center"/>
            </w:pPr>
            <w:r>
              <w:rPr>
                <w:rFonts w:ascii="Times New Roman" w:eastAsia="Times New Roman" w:hAnsi="Times New Roman" w:cs="Times New Roman"/>
                <w:sz w:val="23"/>
              </w:rPr>
              <w:t xml:space="preserve">0.466889 </w:t>
            </w:r>
          </w:p>
        </w:tc>
        <w:tc>
          <w:tcPr>
            <w:tcW w:w="1248" w:type="dxa"/>
            <w:tcBorders>
              <w:top w:val="single" w:sz="8" w:space="0" w:color="000000"/>
              <w:left w:val="single" w:sz="3" w:space="0" w:color="000000"/>
              <w:bottom w:val="single" w:sz="3" w:space="0" w:color="000000"/>
              <w:right w:val="single" w:sz="7" w:space="0" w:color="000000"/>
            </w:tcBorders>
          </w:tcPr>
          <w:p w14:paraId="6CB82E30" w14:textId="77777777" w:rsidR="00987387" w:rsidRDefault="00D205D0">
            <w:pPr>
              <w:spacing w:after="0"/>
              <w:ind w:left="6"/>
            </w:pPr>
            <w:r>
              <w:rPr>
                <w:rFonts w:ascii="Times New Roman" w:eastAsia="Times New Roman" w:hAnsi="Times New Roman" w:cs="Times New Roman"/>
                <w:sz w:val="23"/>
              </w:rPr>
              <w:t xml:space="preserve">-0.033276 </w:t>
            </w:r>
          </w:p>
        </w:tc>
      </w:tr>
      <w:tr w:rsidR="00987387" w14:paraId="5FE689D9" w14:textId="77777777">
        <w:trPr>
          <w:trHeight w:val="269"/>
        </w:trPr>
        <w:tc>
          <w:tcPr>
            <w:tcW w:w="904" w:type="dxa"/>
            <w:tcBorders>
              <w:top w:val="single" w:sz="3" w:space="0" w:color="000000"/>
              <w:left w:val="single" w:sz="7" w:space="0" w:color="000000"/>
              <w:bottom w:val="single" w:sz="3" w:space="0" w:color="000000"/>
              <w:right w:val="single" w:sz="7" w:space="0" w:color="000000"/>
            </w:tcBorders>
          </w:tcPr>
          <w:p w14:paraId="19B7EBE0" w14:textId="77777777" w:rsidR="00987387" w:rsidRDefault="00D205D0">
            <w:pPr>
              <w:spacing w:after="0"/>
            </w:pPr>
            <w:r>
              <w:rPr>
                <w:rFonts w:ascii="Times New Roman" w:eastAsia="Times New Roman" w:hAnsi="Times New Roman" w:cs="Times New Roman"/>
                <w:sz w:val="23"/>
              </w:rPr>
              <w:t xml:space="preserve">D(X2) </w:t>
            </w:r>
          </w:p>
        </w:tc>
        <w:tc>
          <w:tcPr>
            <w:tcW w:w="1301" w:type="dxa"/>
            <w:tcBorders>
              <w:top w:val="single" w:sz="3" w:space="0" w:color="000000"/>
              <w:left w:val="single" w:sz="7" w:space="0" w:color="000000"/>
              <w:bottom w:val="single" w:sz="3" w:space="0" w:color="000000"/>
              <w:right w:val="single" w:sz="4" w:space="0" w:color="000000"/>
            </w:tcBorders>
          </w:tcPr>
          <w:p w14:paraId="3FE0BAA1" w14:textId="77777777" w:rsidR="00987387" w:rsidRDefault="00D205D0">
            <w:pPr>
              <w:spacing w:after="0"/>
              <w:ind w:left="33"/>
            </w:pPr>
            <w:r>
              <w:rPr>
                <w:rFonts w:ascii="Times New Roman" w:eastAsia="Times New Roman" w:hAnsi="Times New Roman" w:cs="Times New Roman"/>
                <w:sz w:val="23"/>
              </w:rPr>
              <w:t xml:space="preserve">-0.418415 </w:t>
            </w:r>
          </w:p>
        </w:tc>
        <w:tc>
          <w:tcPr>
            <w:tcW w:w="1496" w:type="dxa"/>
            <w:tcBorders>
              <w:top w:val="single" w:sz="3" w:space="0" w:color="000000"/>
              <w:left w:val="single" w:sz="4" w:space="0" w:color="000000"/>
              <w:bottom w:val="single" w:sz="3" w:space="0" w:color="000000"/>
              <w:right w:val="single" w:sz="3" w:space="0" w:color="000000"/>
            </w:tcBorders>
          </w:tcPr>
          <w:p w14:paraId="2B648C8E" w14:textId="77777777" w:rsidR="00987387" w:rsidRDefault="00D205D0">
            <w:pPr>
              <w:spacing w:after="0"/>
              <w:ind w:right="58"/>
              <w:jc w:val="center"/>
            </w:pPr>
            <w:r>
              <w:rPr>
                <w:rFonts w:ascii="Times New Roman" w:eastAsia="Times New Roman" w:hAnsi="Times New Roman" w:cs="Times New Roman"/>
                <w:sz w:val="23"/>
              </w:rPr>
              <w:t xml:space="preserve">1.000000 </w:t>
            </w:r>
          </w:p>
        </w:tc>
        <w:tc>
          <w:tcPr>
            <w:tcW w:w="1318" w:type="dxa"/>
            <w:tcBorders>
              <w:top w:val="single" w:sz="3" w:space="0" w:color="000000"/>
              <w:left w:val="single" w:sz="3" w:space="0" w:color="000000"/>
              <w:bottom w:val="single" w:sz="3" w:space="0" w:color="000000"/>
              <w:right w:val="single" w:sz="3" w:space="0" w:color="000000"/>
            </w:tcBorders>
          </w:tcPr>
          <w:p w14:paraId="4B70E3CD" w14:textId="77777777" w:rsidR="00987387" w:rsidRDefault="00D205D0">
            <w:pPr>
              <w:spacing w:after="0"/>
              <w:ind w:right="56"/>
              <w:jc w:val="center"/>
            </w:pPr>
            <w:r>
              <w:rPr>
                <w:rFonts w:ascii="Times New Roman" w:eastAsia="Times New Roman" w:hAnsi="Times New Roman" w:cs="Times New Roman"/>
                <w:sz w:val="23"/>
              </w:rPr>
              <w:t xml:space="preserve">-0.972566 </w:t>
            </w:r>
          </w:p>
        </w:tc>
        <w:tc>
          <w:tcPr>
            <w:tcW w:w="1248" w:type="dxa"/>
            <w:tcBorders>
              <w:top w:val="single" w:sz="3" w:space="0" w:color="000000"/>
              <w:left w:val="single" w:sz="3" w:space="0" w:color="000000"/>
              <w:bottom w:val="single" w:sz="3" w:space="0" w:color="000000"/>
              <w:right w:val="single" w:sz="7" w:space="0" w:color="000000"/>
            </w:tcBorders>
          </w:tcPr>
          <w:p w14:paraId="44DFFC80" w14:textId="77777777" w:rsidR="00987387" w:rsidRDefault="00D205D0">
            <w:pPr>
              <w:spacing w:after="0"/>
              <w:ind w:left="44"/>
            </w:pPr>
            <w:r>
              <w:rPr>
                <w:rFonts w:ascii="Times New Roman" w:eastAsia="Times New Roman" w:hAnsi="Times New Roman" w:cs="Times New Roman"/>
                <w:sz w:val="23"/>
              </w:rPr>
              <w:t xml:space="preserve">0.003249 </w:t>
            </w:r>
          </w:p>
        </w:tc>
      </w:tr>
      <w:tr w:rsidR="00987387" w14:paraId="77B81F44" w14:textId="77777777">
        <w:trPr>
          <w:trHeight w:val="268"/>
        </w:trPr>
        <w:tc>
          <w:tcPr>
            <w:tcW w:w="904" w:type="dxa"/>
            <w:tcBorders>
              <w:top w:val="single" w:sz="3" w:space="0" w:color="000000"/>
              <w:left w:val="single" w:sz="7" w:space="0" w:color="000000"/>
              <w:bottom w:val="single" w:sz="4" w:space="0" w:color="000000"/>
              <w:right w:val="single" w:sz="7" w:space="0" w:color="000000"/>
            </w:tcBorders>
          </w:tcPr>
          <w:p w14:paraId="2A433162" w14:textId="77777777" w:rsidR="00987387" w:rsidRDefault="00D205D0">
            <w:pPr>
              <w:spacing w:after="0"/>
            </w:pPr>
            <w:r>
              <w:rPr>
                <w:rFonts w:ascii="Times New Roman" w:eastAsia="Times New Roman" w:hAnsi="Times New Roman" w:cs="Times New Roman"/>
                <w:sz w:val="23"/>
              </w:rPr>
              <w:t xml:space="preserve">D(X3) </w:t>
            </w:r>
          </w:p>
        </w:tc>
        <w:tc>
          <w:tcPr>
            <w:tcW w:w="1301" w:type="dxa"/>
            <w:tcBorders>
              <w:top w:val="single" w:sz="3" w:space="0" w:color="000000"/>
              <w:left w:val="single" w:sz="7" w:space="0" w:color="000000"/>
              <w:bottom w:val="single" w:sz="4" w:space="0" w:color="000000"/>
              <w:right w:val="single" w:sz="4" w:space="0" w:color="000000"/>
            </w:tcBorders>
          </w:tcPr>
          <w:p w14:paraId="6ECA577D" w14:textId="77777777" w:rsidR="00987387" w:rsidRDefault="00D205D0">
            <w:pPr>
              <w:spacing w:after="0"/>
              <w:ind w:right="57"/>
              <w:jc w:val="center"/>
            </w:pPr>
            <w:r>
              <w:rPr>
                <w:rFonts w:ascii="Times New Roman" w:eastAsia="Times New Roman" w:hAnsi="Times New Roman" w:cs="Times New Roman"/>
                <w:sz w:val="23"/>
              </w:rPr>
              <w:t xml:space="preserve">0.466889 </w:t>
            </w:r>
          </w:p>
        </w:tc>
        <w:tc>
          <w:tcPr>
            <w:tcW w:w="1496" w:type="dxa"/>
            <w:tcBorders>
              <w:top w:val="single" w:sz="3" w:space="0" w:color="000000"/>
              <w:left w:val="single" w:sz="4" w:space="0" w:color="000000"/>
              <w:bottom w:val="single" w:sz="4" w:space="0" w:color="000000"/>
              <w:right w:val="single" w:sz="3" w:space="0" w:color="000000"/>
            </w:tcBorders>
          </w:tcPr>
          <w:p w14:paraId="638B3CE9" w14:textId="77777777" w:rsidR="00987387" w:rsidRDefault="00D205D0">
            <w:pPr>
              <w:spacing w:after="0"/>
              <w:ind w:right="56"/>
              <w:jc w:val="center"/>
            </w:pPr>
            <w:r>
              <w:rPr>
                <w:rFonts w:ascii="Times New Roman" w:eastAsia="Times New Roman" w:hAnsi="Times New Roman" w:cs="Times New Roman"/>
                <w:sz w:val="23"/>
              </w:rPr>
              <w:t xml:space="preserve">-0.972566 </w:t>
            </w:r>
          </w:p>
        </w:tc>
        <w:tc>
          <w:tcPr>
            <w:tcW w:w="1318" w:type="dxa"/>
            <w:tcBorders>
              <w:top w:val="single" w:sz="3" w:space="0" w:color="000000"/>
              <w:left w:val="single" w:sz="3" w:space="0" w:color="000000"/>
              <w:bottom w:val="single" w:sz="4" w:space="0" w:color="000000"/>
              <w:right w:val="single" w:sz="3" w:space="0" w:color="000000"/>
            </w:tcBorders>
          </w:tcPr>
          <w:p w14:paraId="6FACA310" w14:textId="77777777" w:rsidR="00987387" w:rsidRDefault="00D205D0">
            <w:pPr>
              <w:spacing w:after="0"/>
              <w:ind w:right="57"/>
              <w:jc w:val="center"/>
            </w:pPr>
            <w:r>
              <w:rPr>
                <w:rFonts w:ascii="Times New Roman" w:eastAsia="Times New Roman" w:hAnsi="Times New Roman" w:cs="Times New Roman"/>
                <w:sz w:val="23"/>
              </w:rPr>
              <w:t xml:space="preserve">1.000000 </w:t>
            </w:r>
          </w:p>
        </w:tc>
        <w:tc>
          <w:tcPr>
            <w:tcW w:w="1248" w:type="dxa"/>
            <w:tcBorders>
              <w:top w:val="single" w:sz="3" w:space="0" w:color="000000"/>
              <w:left w:val="single" w:sz="3" w:space="0" w:color="000000"/>
              <w:bottom w:val="single" w:sz="4" w:space="0" w:color="000000"/>
              <w:right w:val="single" w:sz="7" w:space="0" w:color="000000"/>
            </w:tcBorders>
          </w:tcPr>
          <w:p w14:paraId="4CF896A5" w14:textId="77777777" w:rsidR="00987387" w:rsidRDefault="00D205D0">
            <w:pPr>
              <w:spacing w:after="0"/>
              <w:ind w:left="6"/>
            </w:pPr>
            <w:r>
              <w:rPr>
                <w:rFonts w:ascii="Times New Roman" w:eastAsia="Times New Roman" w:hAnsi="Times New Roman" w:cs="Times New Roman"/>
                <w:sz w:val="23"/>
              </w:rPr>
              <w:t xml:space="preserve">-0.056660 </w:t>
            </w:r>
          </w:p>
        </w:tc>
      </w:tr>
      <w:tr w:rsidR="00987387" w14:paraId="1192C96A" w14:textId="77777777">
        <w:trPr>
          <w:trHeight w:val="274"/>
        </w:trPr>
        <w:tc>
          <w:tcPr>
            <w:tcW w:w="904" w:type="dxa"/>
            <w:tcBorders>
              <w:top w:val="single" w:sz="4" w:space="0" w:color="000000"/>
              <w:left w:val="single" w:sz="7" w:space="0" w:color="000000"/>
              <w:bottom w:val="single" w:sz="7" w:space="0" w:color="000000"/>
              <w:right w:val="single" w:sz="7" w:space="0" w:color="000000"/>
            </w:tcBorders>
          </w:tcPr>
          <w:p w14:paraId="6D94600C" w14:textId="77777777" w:rsidR="00987387" w:rsidRDefault="00D205D0">
            <w:pPr>
              <w:spacing w:after="0"/>
            </w:pPr>
            <w:r>
              <w:rPr>
                <w:rFonts w:ascii="Times New Roman" w:eastAsia="Times New Roman" w:hAnsi="Times New Roman" w:cs="Times New Roman"/>
                <w:sz w:val="23"/>
              </w:rPr>
              <w:t xml:space="preserve">D(X4) </w:t>
            </w:r>
          </w:p>
        </w:tc>
        <w:tc>
          <w:tcPr>
            <w:tcW w:w="1301" w:type="dxa"/>
            <w:tcBorders>
              <w:top w:val="single" w:sz="4" w:space="0" w:color="000000"/>
              <w:left w:val="single" w:sz="7" w:space="0" w:color="000000"/>
              <w:bottom w:val="single" w:sz="7" w:space="0" w:color="000000"/>
              <w:right w:val="single" w:sz="4" w:space="0" w:color="000000"/>
            </w:tcBorders>
          </w:tcPr>
          <w:p w14:paraId="70359F5F" w14:textId="77777777" w:rsidR="00987387" w:rsidRDefault="00D205D0">
            <w:pPr>
              <w:spacing w:after="0"/>
              <w:ind w:left="33"/>
            </w:pPr>
            <w:r>
              <w:rPr>
                <w:rFonts w:ascii="Times New Roman" w:eastAsia="Times New Roman" w:hAnsi="Times New Roman" w:cs="Times New Roman"/>
                <w:sz w:val="23"/>
              </w:rPr>
              <w:t xml:space="preserve">-0.033276 </w:t>
            </w:r>
          </w:p>
        </w:tc>
        <w:tc>
          <w:tcPr>
            <w:tcW w:w="1496" w:type="dxa"/>
            <w:tcBorders>
              <w:top w:val="single" w:sz="4" w:space="0" w:color="000000"/>
              <w:left w:val="single" w:sz="4" w:space="0" w:color="000000"/>
              <w:bottom w:val="single" w:sz="7" w:space="0" w:color="000000"/>
              <w:right w:val="single" w:sz="3" w:space="0" w:color="000000"/>
            </w:tcBorders>
          </w:tcPr>
          <w:p w14:paraId="542FF8D2" w14:textId="77777777" w:rsidR="00987387" w:rsidRDefault="00D205D0">
            <w:pPr>
              <w:spacing w:after="0"/>
              <w:ind w:right="58"/>
              <w:jc w:val="center"/>
            </w:pPr>
            <w:r>
              <w:rPr>
                <w:rFonts w:ascii="Times New Roman" w:eastAsia="Times New Roman" w:hAnsi="Times New Roman" w:cs="Times New Roman"/>
                <w:sz w:val="23"/>
              </w:rPr>
              <w:t xml:space="preserve">0.003249 </w:t>
            </w:r>
          </w:p>
        </w:tc>
        <w:tc>
          <w:tcPr>
            <w:tcW w:w="1318" w:type="dxa"/>
            <w:tcBorders>
              <w:top w:val="single" w:sz="4" w:space="0" w:color="000000"/>
              <w:left w:val="single" w:sz="3" w:space="0" w:color="000000"/>
              <w:bottom w:val="single" w:sz="7" w:space="0" w:color="000000"/>
              <w:right w:val="single" w:sz="3" w:space="0" w:color="000000"/>
            </w:tcBorders>
          </w:tcPr>
          <w:p w14:paraId="4F696D20" w14:textId="77777777" w:rsidR="00987387" w:rsidRDefault="00D205D0">
            <w:pPr>
              <w:spacing w:after="0"/>
              <w:ind w:right="56"/>
              <w:jc w:val="center"/>
            </w:pPr>
            <w:r>
              <w:rPr>
                <w:rFonts w:ascii="Times New Roman" w:eastAsia="Times New Roman" w:hAnsi="Times New Roman" w:cs="Times New Roman"/>
                <w:sz w:val="23"/>
              </w:rPr>
              <w:t xml:space="preserve">-0.056660 </w:t>
            </w:r>
          </w:p>
        </w:tc>
        <w:tc>
          <w:tcPr>
            <w:tcW w:w="1248" w:type="dxa"/>
            <w:tcBorders>
              <w:top w:val="single" w:sz="4" w:space="0" w:color="000000"/>
              <w:left w:val="single" w:sz="3" w:space="0" w:color="000000"/>
              <w:bottom w:val="single" w:sz="7" w:space="0" w:color="000000"/>
              <w:right w:val="single" w:sz="7" w:space="0" w:color="000000"/>
            </w:tcBorders>
          </w:tcPr>
          <w:p w14:paraId="1A8C407D" w14:textId="77777777" w:rsidR="00987387" w:rsidRDefault="00D205D0">
            <w:pPr>
              <w:spacing w:after="0"/>
              <w:ind w:left="44"/>
            </w:pPr>
            <w:r>
              <w:rPr>
                <w:rFonts w:ascii="Times New Roman" w:eastAsia="Times New Roman" w:hAnsi="Times New Roman" w:cs="Times New Roman"/>
                <w:sz w:val="23"/>
              </w:rPr>
              <w:t xml:space="preserve">1.000000 </w:t>
            </w:r>
          </w:p>
        </w:tc>
      </w:tr>
    </w:tbl>
    <w:p w14:paraId="47459E5B" w14:textId="77777777" w:rsidR="00987387" w:rsidRDefault="00D205D0">
      <w:pPr>
        <w:spacing w:after="237"/>
        <w:ind w:left="689"/>
        <w:jc w:val="center"/>
      </w:pPr>
      <w:r>
        <w:rPr>
          <w:rFonts w:ascii="Times New Roman" w:eastAsia="Times New Roman" w:hAnsi="Times New Roman" w:cs="Times New Roman"/>
          <w:b/>
          <w:sz w:val="23"/>
        </w:rPr>
        <w:t xml:space="preserve"> </w:t>
      </w:r>
    </w:p>
    <w:p w14:paraId="54D8E166" w14:textId="77777777" w:rsidR="00987387" w:rsidRDefault="00D205D0">
      <w:pPr>
        <w:spacing w:after="237"/>
      </w:pPr>
      <w:r>
        <w:rPr>
          <w:rFonts w:ascii="Times New Roman" w:eastAsia="Times New Roman" w:hAnsi="Times New Roman" w:cs="Times New Roman"/>
          <w:b/>
          <w:sz w:val="23"/>
        </w:rPr>
        <w:t xml:space="preserve"> </w:t>
      </w:r>
    </w:p>
    <w:p w14:paraId="1F4BE5D1" w14:textId="77777777" w:rsidR="00987387" w:rsidRDefault="00D205D0">
      <w:pPr>
        <w:spacing w:after="237"/>
      </w:pPr>
      <w:r>
        <w:rPr>
          <w:rFonts w:ascii="Times New Roman" w:eastAsia="Times New Roman" w:hAnsi="Times New Roman" w:cs="Times New Roman"/>
          <w:b/>
          <w:sz w:val="23"/>
        </w:rPr>
        <w:t xml:space="preserve"> </w:t>
      </w:r>
    </w:p>
    <w:p w14:paraId="3DBC3BA6" w14:textId="77777777" w:rsidR="00987387" w:rsidRDefault="00D205D0">
      <w:pPr>
        <w:spacing w:after="237"/>
      </w:pPr>
      <w:r>
        <w:rPr>
          <w:rFonts w:ascii="Times New Roman" w:eastAsia="Times New Roman" w:hAnsi="Times New Roman" w:cs="Times New Roman"/>
          <w:b/>
          <w:sz w:val="23"/>
        </w:rPr>
        <w:t xml:space="preserve"> </w:t>
      </w:r>
    </w:p>
    <w:p w14:paraId="79491609" w14:textId="77777777" w:rsidR="00987387" w:rsidRDefault="00D205D0">
      <w:pPr>
        <w:spacing w:after="236"/>
      </w:pPr>
      <w:r>
        <w:rPr>
          <w:rFonts w:ascii="Times New Roman" w:eastAsia="Times New Roman" w:hAnsi="Times New Roman" w:cs="Times New Roman"/>
          <w:b/>
          <w:sz w:val="23"/>
        </w:rPr>
        <w:t xml:space="preserve"> </w:t>
      </w:r>
    </w:p>
    <w:p w14:paraId="03DF4318" w14:textId="77777777" w:rsidR="00987387" w:rsidRDefault="00D205D0">
      <w:pPr>
        <w:spacing w:after="237"/>
      </w:pPr>
      <w:r>
        <w:rPr>
          <w:rFonts w:ascii="Times New Roman" w:eastAsia="Times New Roman" w:hAnsi="Times New Roman" w:cs="Times New Roman"/>
          <w:b/>
          <w:sz w:val="23"/>
        </w:rPr>
        <w:t xml:space="preserve"> </w:t>
      </w:r>
    </w:p>
    <w:p w14:paraId="271DB1E2" w14:textId="77777777" w:rsidR="00987387" w:rsidRDefault="00D205D0">
      <w:pPr>
        <w:spacing w:after="0"/>
      </w:pPr>
      <w:r>
        <w:rPr>
          <w:rFonts w:ascii="Times New Roman" w:eastAsia="Times New Roman" w:hAnsi="Times New Roman" w:cs="Times New Roman"/>
          <w:b/>
          <w:sz w:val="23"/>
        </w:rPr>
        <w:t xml:space="preserve"> </w:t>
      </w:r>
    </w:p>
    <w:p w14:paraId="393DED7D" w14:textId="77777777" w:rsidR="00987387" w:rsidRDefault="00D205D0">
      <w:pPr>
        <w:pStyle w:val="Heading2"/>
        <w:spacing w:after="124"/>
        <w:ind w:left="1863" w:right="0"/>
        <w:jc w:val="left"/>
      </w:pPr>
      <w:r>
        <w:t xml:space="preserve">Uji Heteroskedastisitas Jangka Pendek </w:t>
      </w:r>
    </w:p>
    <w:p w14:paraId="17CCABB4" w14:textId="77777777" w:rsidR="00987387" w:rsidRDefault="00D205D0">
      <w:pPr>
        <w:spacing w:after="55"/>
        <w:ind w:left="1375"/>
        <w:jc w:val="center"/>
      </w:pPr>
      <w:r>
        <w:rPr>
          <w:rFonts w:ascii="Times New Roman" w:eastAsia="Times New Roman" w:hAnsi="Times New Roman" w:cs="Times New Roman"/>
          <w:b/>
          <w:sz w:val="26"/>
        </w:rPr>
        <w:t xml:space="preserve"> </w:t>
      </w:r>
    </w:p>
    <w:p w14:paraId="21E3E352" w14:textId="77777777" w:rsidR="00987387" w:rsidRDefault="00D205D0">
      <w:pPr>
        <w:spacing w:after="4" w:line="248" w:lineRule="auto"/>
        <w:ind w:left="683" w:hanging="10"/>
      </w:pPr>
      <w:r>
        <w:rPr>
          <w:rFonts w:ascii="Arial" w:eastAsia="Arial" w:hAnsi="Arial" w:cs="Arial"/>
          <w:sz w:val="19"/>
        </w:rPr>
        <w:t xml:space="preserve">White Heteroskedasticity Test: </w:t>
      </w:r>
    </w:p>
    <w:tbl>
      <w:tblPr>
        <w:tblStyle w:val="TableGrid"/>
        <w:tblW w:w="6109" w:type="dxa"/>
        <w:tblInd w:w="644" w:type="dxa"/>
        <w:tblCellMar>
          <w:top w:w="0" w:type="dxa"/>
          <w:left w:w="0" w:type="dxa"/>
          <w:bottom w:w="0" w:type="dxa"/>
          <w:right w:w="0" w:type="dxa"/>
        </w:tblCellMar>
        <w:tblLook w:val="04A0" w:firstRow="1" w:lastRow="0" w:firstColumn="1" w:lastColumn="0" w:noHBand="0" w:noVBand="1"/>
      </w:tblPr>
      <w:tblGrid>
        <w:gridCol w:w="2043"/>
        <w:gridCol w:w="1159"/>
        <w:gridCol w:w="1113"/>
        <w:gridCol w:w="954"/>
        <w:gridCol w:w="840"/>
      </w:tblGrid>
      <w:tr w:rsidR="00987387" w14:paraId="6F2DB666" w14:textId="77777777">
        <w:trPr>
          <w:trHeight w:val="291"/>
        </w:trPr>
        <w:tc>
          <w:tcPr>
            <w:tcW w:w="5269" w:type="dxa"/>
            <w:gridSpan w:val="4"/>
            <w:tcBorders>
              <w:top w:val="double" w:sz="6" w:space="0" w:color="000000"/>
              <w:left w:val="nil"/>
              <w:bottom w:val="nil"/>
              <w:right w:val="nil"/>
            </w:tcBorders>
          </w:tcPr>
          <w:p w14:paraId="3E948CD7" w14:textId="77777777" w:rsidR="00987387" w:rsidRDefault="00D205D0">
            <w:pPr>
              <w:tabs>
                <w:tab w:val="center" w:pos="3096"/>
              </w:tabs>
              <w:spacing w:after="0"/>
            </w:pPr>
            <w:r>
              <w:rPr>
                <w:rFonts w:ascii="Arial" w:eastAsia="Arial" w:hAnsi="Arial" w:cs="Arial"/>
                <w:sz w:val="19"/>
              </w:rPr>
              <w:t xml:space="preserve">F-statistic </w:t>
            </w:r>
            <w:r>
              <w:rPr>
                <w:rFonts w:ascii="Arial" w:eastAsia="Arial" w:hAnsi="Arial" w:cs="Arial"/>
                <w:sz w:val="19"/>
              </w:rPr>
              <w:tab/>
              <w:t xml:space="preserve">12.00484    Probability </w:t>
            </w:r>
          </w:p>
        </w:tc>
        <w:tc>
          <w:tcPr>
            <w:tcW w:w="840" w:type="dxa"/>
            <w:tcBorders>
              <w:top w:val="double" w:sz="6" w:space="0" w:color="000000"/>
              <w:left w:val="nil"/>
              <w:bottom w:val="nil"/>
              <w:right w:val="nil"/>
            </w:tcBorders>
          </w:tcPr>
          <w:p w14:paraId="63EBFBF4" w14:textId="77777777" w:rsidR="00987387" w:rsidRDefault="00D205D0">
            <w:pPr>
              <w:spacing w:after="0"/>
              <w:ind w:left="26"/>
              <w:jc w:val="both"/>
            </w:pPr>
            <w:r>
              <w:rPr>
                <w:rFonts w:ascii="Arial" w:eastAsia="Arial" w:hAnsi="Arial" w:cs="Arial"/>
                <w:sz w:val="19"/>
              </w:rPr>
              <w:t>0.003266</w:t>
            </w:r>
          </w:p>
        </w:tc>
      </w:tr>
      <w:tr w:rsidR="00987387" w14:paraId="20A6A137" w14:textId="77777777">
        <w:trPr>
          <w:trHeight w:val="1817"/>
        </w:trPr>
        <w:tc>
          <w:tcPr>
            <w:tcW w:w="3202" w:type="dxa"/>
            <w:gridSpan w:val="2"/>
            <w:tcBorders>
              <w:top w:val="nil"/>
              <w:left w:val="nil"/>
              <w:bottom w:val="double" w:sz="5" w:space="0" w:color="000000"/>
              <w:right w:val="nil"/>
            </w:tcBorders>
          </w:tcPr>
          <w:p w14:paraId="47BB636F" w14:textId="77777777" w:rsidR="00987387" w:rsidRDefault="00D205D0">
            <w:pPr>
              <w:tabs>
                <w:tab w:val="center" w:pos="2524"/>
              </w:tabs>
              <w:spacing w:after="62"/>
            </w:pPr>
            <w:r>
              <w:rPr>
                <w:rFonts w:ascii="Arial" w:eastAsia="Arial" w:hAnsi="Arial" w:cs="Arial"/>
                <w:sz w:val="19"/>
                <w:u w:val="double" w:color="000000"/>
              </w:rPr>
              <w:t xml:space="preserve">Obs*R-squared </w:t>
            </w:r>
            <w:r>
              <w:rPr>
                <w:rFonts w:ascii="Arial" w:eastAsia="Arial" w:hAnsi="Arial" w:cs="Arial"/>
                <w:sz w:val="19"/>
                <w:u w:val="double" w:color="000000"/>
              </w:rPr>
              <w:tab/>
              <w:t>16.19079</w:t>
            </w:r>
          </w:p>
          <w:p w14:paraId="7AE2873E" w14:textId="77777777" w:rsidR="00987387" w:rsidRDefault="00D205D0">
            <w:pPr>
              <w:spacing w:after="0"/>
              <w:ind w:left="254"/>
              <w:jc w:val="center"/>
            </w:pPr>
            <w:r>
              <w:rPr>
                <w:rFonts w:ascii="Arial" w:eastAsia="Arial" w:hAnsi="Arial" w:cs="Arial"/>
                <w:sz w:val="19"/>
              </w:rPr>
              <w:t xml:space="preserve"> </w:t>
            </w:r>
            <w:r>
              <w:rPr>
                <w:rFonts w:ascii="Arial" w:eastAsia="Arial" w:hAnsi="Arial" w:cs="Arial"/>
                <w:sz w:val="19"/>
              </w:rPr>
              <w:tab/>
              <w:t xml:space="preserve"> </w:t>
            </w:r>
          </w:p>
          <w:p w14:paraId="5F6B4145" w14:textId="77777777" w:rsidR="00987387" w:rsidRDefault="00D205D0">
            <w:pPr>
              <w:spacing w:after="0"/>
              <w:ind w:left="42"/>
            </w:pPr>
            <w:r>
              <w:rPr>
                <w:rFonts w:ascii="Arial" w:eastAsia="Arial" w:hAnsi="Arial" w:cs="Arial"/>
                <w:sz w:val="19"/>
              </w:rPr>
              <w:t xml:space="preserve">Test Equation: </w:t>
            </w:r>
          </w:p>
          <w:p w14:paraId="30B3D5B3" w14:textId="77777777" w:rsidR="00987387" w:rsidRDefault="00D205D0">
            <w:pPr>
              <w:spacing w:after="2" w:line="238" w:lineRule="auto"/>
              <w:ind w:left="42"/>
            </w:pPr>
            <w:r>
              <w:rPr>
                <w:rFonts w:ascii="Arial" w:eastAsia="Arial" w:hAnsi="Arial" w:cs="Arial"/>
                <w:sz w:val="19"/>
              </w:rPr>
              <w:t xml:space="preserve">Dependent Variable: RESID^2 Method: Least Squares </w:t>
            </w:r>
          </w:p>
          <w:p w14:paraId="7E1A0180" w14:textId="77777777" w:rsidR="00987387" w:rsidRDefault="00D205D0">
            <w:pPr>
              <w:spacing w:after="0" w:line="240" w:lineRule="auto"/>
              <w:ind w:left="42" w:right="34"/>
            </w:pPr>
            <w:r>
              <w:rPr>
                <w:rFonts w:ascii="Arial" w:eastAsia="Arial" w:hAnsi="Arial" w:cs="Arial"/>
                <w:sz w:val="19"/>
              </w:rPr>
              <w:t>Date: 11/03/07   Time: 15:47 Sample: 1989 2005</w:t>
            </w:r>
          </w:p>
          <w:p w14:paraId="46B884A9" w14:textId="77777777" w:rsidR="00987387" w:rsidRDefault="00D205D0">
            <w:pPr>
              <w:spacing w:after="0"/>
              <w:ind w:left="42"/>
            </w:pPr>
            <w:r>
              <w:rPr>
                <w:rFonts w:ascii="Arial" w:eastAsia="Arial" w:hAnsi="Arial" w:cs="Arial"/>
                <w:sz w:val="19"/>
              </w:rPr>
              <w:t xml:space="preserve">Included observations: 17 </w:t>
            </w:r>
          </w:p>
        </w:tc>
        <w:tc>
          <w:tcPr>
            <w:tcW w:w="1113" w:type="dxa"/>
            <w:tcBorders>
              <w:top w:val="nil"/>
              <w:left w:val="nil"/>
              <w:bottom w:val="double" w:sz="5" w:space="0" w:color="000000"/>
              <w:right w:val="nil"/>
            </w:tcBorders>
          </w:tcPr>
          <w:p w14:paraId="2FC6164C" w14:textId="77777777" w:rsidR="00987387" w:rsidRDefault="00D205D0">
            <w:pPr>
              <w:spacing w:after="62"/>
              <w:ind w:left="-228" w:right="255"/>
              <w:jc w:val="center"/>
            </w:pPr>
            <w:r>
              <w:rPr>
                <w:rFonts w:ascii="Arial" w:eastAsia="Arial" w:hAnsi="Arial" w:cs="Arial"/>
                <w:sz w:val="19"/>
                <w:u w:val="double" w:color="000000"/>
              </w:rPr>
              <w:t xml:space="preserve">    Probability </w:t>
            </w:r>
          </w:p>
          <w:p w14:paraId="5D521F59" w14:textId="77777777" w:rsidR="00987387" w:rsidRDefault="00D205D0">
            <w:pPr>
              <w:spacing w:after="0"/>
              <w:ind w:left="305"/>
            </w:pPr>
            <w:r>
              <w:rPr>
                <w:rFonts w:ascii="Arial" w:eastAsia="Arial" w:hAnsi="Arial" w:cs="Arial"/>
                <w:sz w:val="19"/>
              </w:rPr>
              <w:t xml:space="preserve"> </w:t>
            </w:r>
          </w:p>
        </w:tc>
        <w:tc>
          <w:tcPr>
            <w:tcW w:w="954" w:type="dxa"/>
            <w:tcBorders>
              <w:top w:val="nil"/>
              <w:left w:val="nil"/>
              <w:bottom w:val="double" w:sz="5" w:space="0" w:color="000000"/>
              <w:right w:val="nil"/>
            </w:tcBorders>
          </w:tcPr>
          <w:p w14:paraId="32898CF3" w14:textId="77777777" w:rsidR="00987387" w:rsidRDefault="00D205D0">
            <w:pPr>
              <w:spacing w:after="0"/>
              <w:ind w:left="314"/>
            </w:pPr>
            <w:r>
              <w:rPr>
                <w:rFonts w:ascii="Arial" w:eastAsia="Arial" w:hAnsi="Arial" w:cs="Arial"/>
                <w:sz w:val="19"/>
              </w:rPr>
              <w:t xml:space="preserve"> </w:t>
            </w:r>
          </w:p>
        </w:tc>
        <w:tc>
          <w:tcPr>
            <w:tcW w:w="840" w:type="dxa"/>
            <w:tcBorders>
              <w:top w:val="nil"/>
              <w:left w:val="nil"/>
              <w:bottom w:val="double" w:sz="5" w:space="0" w:color="000000"/>
              <w:right w:val="nil"/>
            </w:tcBorders>
          </w:tcPr>
          <w:p w14:paraId="61F1042B" w14:textId="77777777" w:rsidR="00987387" w:rsidRDefault="00D205D0">
            <w:pPr>
              <w:spacing w:after="62"/>
              <w:ind w:left="26"/>
              <w:jc w:val="both"/>
            </w:pPr>
            <w:r>
              <w:rPr>
                <w:rFonts w:ascii="Arial" w:eastAsia="Arial" w:hAnsi="Arial" w:cs="Arial"/>
                <w:sz w:val="19"/>
                <w:u w:val="double" w:color="000000"/>
              </w:rPr>
              <w:t>0.094300</w:t>
            </w:r>
          </w:p>
          <w:p w14:paraId="7639C0CE" w14:textId="77777777" w:rsidR="00987387" w:rsidRDefault="00D205D0">
            <w:pPr>
              <w:spacing w:after="0"/>
              <w:ind w:right="26"/>
              <w:jc w:val="center"/>
            </w:pPr>
            <w:r>
              <w:rPr>
                <w:rFonts w:ascii="Arial" w:eastAsia="Arial" w:hAnsi="Arial" w:cs="Arial"/>
                <w:sz w:val="19"/>
              </w:rPr>
              <w:t xml:space="preserve"> </w:t>
            </w:r>
          </w:p>
        </w:tc>
      </w:tr>
      <w:tr w:rsidR="00987387" w14:paraId="46DC74B4" w14:textId="77777777">
        <w:trPr>
          <w:trHeight w:val="297"/>
        </w:trPr>
        <w:tc>
          <w:tcPr>
            <w:tcW w:w="2043" w:type="dxa"/>
            <w:tcBorders>
              <w:top w:val="double" w:sz="5" w:space="0" w:color="000000"/>
              <w:left w:val="nil"/>
              <w:bottom w:val="double" w:sz="6" w:space="0" w:color="000000"/>
              <w:right w:val="nil"/>
            </w:tcBorders>
          </w:tcPr>
          <w:p w14:paraId="3383708E" w14:textId="77777777" w:rsidR="00987387" w:rsidRDefault="00D205D0">
            <w:pPr>
              <w:spacing w:after="0"/>
              <w:ind w:right="106"/>
              <w:jc w:val="center"/>
            </w:pPr>
            <w:r>
              <w:rPr>
                <w:rFonts w:ascii="Arial" w:eastAsia="Arial" w:hAnsi="Arial" w:cs="Arial"/>
                <w:sz w:val="19"/>
              </w:rPr>
              <w:t xml:space="preserve">Variable </w:t>
            </w:r>
          </w:p>
        </w:tc>
        <w:tc>
          <w:tcPr>
            <w:tcW w:w="1159" w:type="dxa"/>
            <w:tcBorders>
              <w:top w:val="double" w:sz="5" w:space="0" w:color="000000"/>
              <w:left w:val="nil"/>
              <w:bottom w:val="double" w:sz="6" w:space="0" w:color="000000"/>
              <w:right w:val="nil"/>
            </w:tcBorders>
          </w:tcPr>
          <w:p w14:paraId="5481CC8E" w14:textId="77777777" w:rsidR="00987387" w:rsidRDefault="00D205D0">
            <w:pPr>
              <w:spacing w:after="0"/>
              <w:ind w:left="-15"/>
            </w:pPr>
            <w:r>
              <w:rPr>
                <w:rFonts w:ascii="Arial" w:eastAsia="Arial" w:hAnsi="Arial" w:cs="Arial"/>
                <w:sz w:val="19"/>
              </w:rPr>
              <w:t>Coefficient</w:t>
            </w:r>
          </w:p>
        </w:tc>
        <w:tc>
          <w:tcPr>
            <w:tcW w:w="1113" w:type="dxa"/>
            <w:tcBorders>
              <w:top w:val="double" w:sz="5" w:space="0" w:color="000000"/>
              <w:left w:val="nil"/>
              <w:bottom w:val="double" w:sz="6" w:space="0" w:color="000000"/>
              <w:right w:val="nil"/>
            </w:tcBorders>
          </w:tcPr>
          <w:p w14:paraId="12913CAE" w14:textId="77777777" w:rsidR="00987387" w:rsidRDefault="00D205D0">
            <w:pPr>
              <w:spacing w:after="0"/>
              <w:ind w:left="32"/>
            </w:pPr>
            <w:r>
              <w:rPr>
                <w:rFonts w:ascii="Arial" w:eastAsia="Arial" w:hAnsi="Arial" w:cs="Arial"/>
                <w:sz w:val="19"/>
              </w:rPr>
              <w:t>Std. Error</w:t>
            </w:r>
          </w:p>
        </w:tc>
        <w:tc>
          <w:tcPr>
            <w:tcW w:w="954" w:type="dxa"/>
            <w:tcBorders>
              <w:top w:val="double" w:sz="5" w:space="0" w:color="000000"/>
              <w:left w:val="nil"/>
              <w:bottom w:val="double" w:sz="6" w:space="0" w:color="000000"/>
              <w:right w:val="nil"/>
            </w:tcBorders>
          </w:tcPr>
          <w:p w14:paraId="68D19190" w14:textId="77777777" w:rsidR="00987387" w:rsidRDefault="00D205D0">
            <w:pPr>
              <w:spacing w:after="0"/>
              <w:ind w:left="75"/>
            </w:pPr>
            <w:r>
              <w:rPr>
                <w:rFonts w:ascii="Arial" w:eastAsia="Arial" w:hAnsi="Arial" w:cs="Arial"/>
                <w:sz w:val="19"/>
              </w:rPr>
              <w:t>t-Statistic</w:t>
            </w:r>
          </w:p>
        </w:tc>
        <w:tc>
          <w:tcPr>
            <w:tcW w:w="840" w:type="dxa"/>
            <w:tcBorders>
              <w:top w:val="double" w:sz="5" w:space="0" w:color="000000"/>
              <w:left w:val="nil"/>
              <w:bottom w:val="double" w:sz="6" w:space="0" w:color="000000"/>
              <w:right w:val="nil"/>
            </w:tcBorders>
          </w:tcPr>
          <w:p w14:paraId="4ACA1D8D" w14:textId="77777777" w:rsidR="00987387" w:rsidRDefault="00D205D0">
            <w:pPr>
              <w:spacing w:after="0"/>
              <w:ind w:right="29"/>
              <w:jc w:val="right"/>
            </w:pPr>
            <w:r>
              <w:rPr>
                <w:rFonts w:ascii="Arial" w:eastAsia="Arial" w:hAnsi="Arial" w:cs="Arial"/>
                <w:sz w:val="19"/>
              </w:rPr>
              <w:t xml:space="preserve">Prob. </w:t>
            </w:r>
          </w:p>
        </w:tc>
      </w:tr>
      <w:tr w:rsidR="00987387" w14:paraId="0F60CDF7" w14:textId="77777777">
        <w:trPr>
          <w:trHeight w:val="291"/>
        </w:trPr>
        <w:tc>
          <w:tcPr>
            <w:tcW w:w="2043" w:type="dxa"/>
            <w:tcBorders>
              <w:top w:val="double" w:sz="6" w:space="0" w:color="000000"/>
              <w:left w:val="nil"/>
              <w:bottom w:val="nil"/>
              <w:right w:val="nil"/>
            </w:tcBorders>
          </w:tcPr>
          <w:p w14:paraId="1275E600" w14:textId="77777777" w:rsidR="00987387" w:rsidRDefault="00D205D0">
            <w:pPr>
              <w:spacing w:after="0"/>
              <w:ind w:right="107"/>
              <w:jc w:val="center"/>
            </w:pPr>
            <w:r>
              <w:rPr>
                <w:rFonts w:ascii="Arial" w:eastAsia="Arial" w:hAnsi="Arial" w:cs="Arial"/>
                <w:sz w:val="19"/>
              </w:rPr>
              <w:t xml:space="preserve">C </w:t>
            </w:r>
          </w:p>
        </w:tc>
        <w:tc>
          <w:tcPr>
            <w:tcW w:w="1159" w:type="dxa"/>
            <w:tcBorders>
              <w:top w:val="double" w:sz="6" w:space="0" w:color="000000"/>
              <w:left w:val="nil"/>
              <w:bottom w:val="nil"/>
              <w:right w:val="nil"/>
            </w:tcBorders>
          </w:tcPr>
          <w:p w14:paraId="500541DA" w14:textId="77777777" w:rsidR="00987387" w:rsidRDefault="00D205D0">
            <w:pPr>
              <w:spacing w:after="0"/>
              <w:ind w:left="-26"/>
            </w:pPr>
            <w:r>
              <w:rPr>
                <w:rFonts w:ascii="Arial" w:eastAsia="Arial" w:hAnsi="Arial" w:cs="Arial"/>
                <w:sz w:val="19"/>
              </w:rPr>
              <w:t>-53065592</w:t>
            </w:r>
          </w:p>
        </w:tc>
        <w:tc>
          <w:tcPr>
            <w:tcW w:w="1113" w:type="dxa"/>
            <w:tcBorders>
              <w:top w:val="double" w:sz="6" w:space="0" w:color="000000"/>
              <w:left w:val="nil"/>
              <w:bottom w:val="nil"/>
              <w:right w:val="nil"/>
            </w:tcBorders>
          </w:tcPr>
          <w:p w14:paraId="74BC1658" w14:textId="77777777" w:rsidR="00987387" w:rsidRDefault="00D205D0">
            <w:pPr>
              <w:spacing w:after="0"/>
            </w:pPr>
            <w:r>
              <w:rPr>
                <w:rFonts w:ascii="Arial" w:eastAsia="Arial" w:hAnsi="Arial" w:cs="Arial"/>
                <w:sz w:val="19"/>
              </w:rPr>
              <w:t>15428598</w:t>
            </w:r>
          </w:p>
        </w:tc>
        <w:tc>
          <w:tcPr>
            <w:tcW w:w="954" w:type="dxa"/>
            <w:tcBorders>
              <w:top w:val="double" w:sz="6" w:space="0" w:color="000000"/>
              <w:left w:val="nil"/>
              <w:bottom w:val="nil"/>
              <w:right w:val="nil"/>
            </w:tcBorders>
          </w:tcPr>
          <w:p w14:paraId="6EB2191D" w14:textId="77777777" w:rsidR="00987387" w:rsidRDefault="00D205D0">
            <w:pPr>
              <w:spacing w:after="0"/>
              <w:ind w:left="1"/>
            </w:pPr>
            <w:r>
              <w:rPr>
                <w:rFonts w:ascii="Arial" w:eastAsia="Arial" w:hAnsi="Arial" w:cs="Arial"/>
                <w:sz w:val="19"/>
              </w:rPr>
              <w:t>-3.439431</w:t>
            </w:r>
          </w:p>
        </w:tc>
        <w:tc>
          <w:tcPr>
            <w:tcW w:w="840" w:type="dxa"/>
            <w:tcBorders>
              <w:top w:val="double" w:sz="6" w:space="0" w:color="000000"/>
              <w:left w:val="nil"/>
              <w:bottom w:val="nil"/>
              <w:right w:val="nil"/>
            </w:tcBorders>
          </w:tcPr>
          <w:p w14:paraId="417A6426" w14:textId="77777777" w:rsidR="00987387" w:rsidRDefault="00D205D0">
            <w:pPr>
              <w:spacing w:after="0"/>
              <w:ind w:right="30"/>
              <w:jc w:val="right"/>
            </w:pPr>
            <w:r>
              <w:rPr>
                <w:rFonts w:ascii="Arial" w:eastAsia="Arial" w:hAnsi="Arial" w:cs="Arial"/>
                <w:sz w:val="19"/>
              </w:rPr>
              <w:t>0.0138</w:t>
            </w:r>
          </w:p>
        </w:tc>
      </w:tr>
      <w:tr w:rsidR="00987387" w14:paraId="1796CAE9" w14:textId="77777777">
        <w:trPr>
          <w:trHeight w:val="217"/>
        </w:trPr>
        <w:tc>
          <w:tcPr>
            <w:tcW w:w="2043" w:type="dxa"/>
            <w:tcBorders>
              <w:top w:val="nil"/>
              <w:left w:val="nil"/>
              <w:bottom w:val="nil"/>
              <w:right w:val="nil"/>
            </w:tcBorders>
          </w:tcPr>
          <w:p w14:paraId="0FCA2D23" w14:textId="77777777" w:rsidR="00987387" w:rsidRDefault="00D205D0">
            <w:pPr>
              <w:spacing w:after="0"/>
              <w:ind w:right="106"/>
              <w:jc w:val="center"/>
            </w:pPr>
            <w:r>
              <w:rPr>
                <w:rFonts w:ascii="Arial" w:eastAsia="Arial" w:hAnsi="Arial" w:cs="Arial"/>
                <w:sz w:val="19"/>
              </w:rPr>
              <w:t xml:space="preserve">D(X1) </w:t>
            </w:r>
          </w:p>
        </w:tc>
        <w:tc>
          <w:tcPr>
            <w:tcW w:w="1159" w:type="dxa"/>
            <w:tcBorders>
              <w:top w:val="nil"/>
              <w:left w:val="nil"/>
              <w:bottom w:val="nil"/>
              <w:right w:val="nil"/>
            </w:tcBorders>
          </w:tcPr>
          <w:p w14:paraId="5A32583A" w14:textId="77777777" w:rsidR="00987387" w:rsidRDefault="00D205D0">
            <w:pPr>
              <w:spacing w:after="0"/>
              <w:ind w:left="89"/>
            </w:pPr>
            <w:r>
              <w:rPr>
                <w:rFonts w:ascii="Arial" w:eastAsia="Arial" w:hAnsi="Arial" w:cs="Arial"/>
                <w:sz w:val="19"/>
              </w:rPr>
              <w:t>6972.442</w:t>
            </w:r>
          </w:p>
        </w:tc>
        <w:tc>
          <w:tcPr>
            <w:tcW w:w="1113" w:type="dxa"/>
            <w:tcBorders>
              <w:top w:val="nil"/>
              <w:left w:val="nil"/>
              <w:bottom w:val="nil"/>
              <w:right w:val="nil"/>
            </w:tcBorders>
          </w:tcPr>
          <w:p w14:paraId="586F91F8" w14:textId="77777777" w:rsidR="00987387" w:rsidRDefault="00D205D0">
            <w:pPr>
              <w:spacing w:after="0"/>
              <w:ind w:left="53"/>
            </w:pPr>
            <w:r>
              <w:rPr>
                <w:rFonts w:ascii="Arial" w:eastAsia="Arial" w:hAnsi="Arial" w:cs="Arial"/>
                <w:sz w:val="19"/>
              </w:rPr>
              <w:t>1269.925</w:t>
            </w:r>
          </w:p>
        </w:tc>
        <w:tc>
          <w:tcPr>
            <w:tcW w:w="954" w:type="dxa"/>
            <w:tcBorders>
              <w:top w:val="nil"/>
              <w:left w:val="nil"/>
              <w:bottom w:val="nil"/>
              <w:right w:val="nil"/>
            </w:tcBorders>
          </w:tcPr>
          <w:p w14:paraId="4B3FBC52" w14:textId="77777777" w:rsidR="00987387" w:rsidRDefault="00D205D0">
            <w:pPr>
              <w:spacing w:after="0"/>
              <w:ind w:left="63"/>
            </w:pPr>
            <w:r>
              <w:rPr>
                <w:rFonts w:ascii="Arial" w:eastAsia="Arial" w:hAnsi="Arial" w:cs="Arial"/>
                <w:sz w:val="19"/>
              </w:rPr>
              <w:t>5.490435</w:t>
            </w:r>
          </w:p>
        </w:tc>
        <w:tc>
          <w:tcPr>
            <w:tcW w:w="840" w:type="dxa"/>
            <w:tcBorders>
              <w:top w:val="nil"/>
              <w:left w:val="nil"/>
              <w:bottom w:val="nil"/>
              <w:right w:val="nil"/>
            </w:tcBorders>
          </w:tcPr>
          <w:p w14:paraId="67287ED6" w14:textId="77777777" w:rsidR="00987387" w:rsidRDefault="00D205D0">
            <w:pPr>
              <w:spacing w:after="0"/>
              <w:ind w:right="30"/>
              <w:jc w:val="right"/>
            </w:pPr>
            <w:r>
              <w:rPr>
                <w:rFonts w:ascii="Arial" w:eastAsia="Arial" w:hAnsi="Arial" w:cs="Arial"/>
                <w:sz w:val="19"/>
              </w:rPr>
              <w:t>0.0015</w:t>
            </w:r>
          </w:p>
        </w:tc>
      </w:tr>
      <w:tr w:rsidR="00987387" w14:paraId="69A22400" w14:textId="77777777">
        <w:trPr>
          <w:trHeight w:val="216"/>
        </w:trPr>
        <w:tc>
          <w:tcPr>
            <w:tcW w:w="2043" w:type="dxa"/>
            <w:tcBorders>
              <w:top w:val="nil"/>
              <w:left w:val="nil"/>
              <w:bottom w:val="nil"/>
              <w:right w:val="nil"/>
            </w:tcBorders>
          </w:tcPr>
          <w:p w14:paraId="0EF30718" w14:textId="77777777" w:rsidR="00987387" w:rsidRDefault="00D205D0">
            <w:pPr>
              <w:spacing w:after="0"/>
              <w:ind w:right="106"/>
              <w:jc w:val="center"/>
            </w:pPr>
            <w:r>
              <w:rPr>
                <w:rFonts w:ascii="Arial" w:eastAsia="Arial" w:hAnsi="Arial" w:cs="Arial"/>
                <w:sz w:val="19"/>
              </w:rPr>
              <w:t xml:space="preserve">(D(X1))^2 </w:t>
            </w:r>
          </w:p>
        </w:tc>
        <w:tc>
          <w:tcPr>
            <w:tcW w:w="1159" w:type="dxa"/>
            <w:tcBorders>
              <w:top w:val="nil"/>
              <w:left w:val="nil"/>
              <w:bottom w:val="nil"/>
              <w:right w:val="nil"/>
            </w:tcBorders>
          </w:tcPr>
          <w:p w14:paraId="1C63CAE9" w14:textId="77777777" w:rsidR="00987387" w:rsidRDefault="00D205D0">
            <w:pPr>
              <w:spacing w:after="0"/>
              <w:ind w:left="26"/>
            </w:pPr>
            <w:r>
              <w:rPr>
                <w:rFonts w:ascii="Arial" w:eastAsia="Arial" w:hAnsi="Arial" w:cs="Arial"/>
                <w:sz w:val="19"/>
              </w:rPr>
              <w:t>-0.138106</w:t>
            </w:r>
          </w:p>
        </w:tc>
        <w:tc>
          <w:tcPr>
            <w:tcW w:w="1113" w:type="dxa"/>
            <w:tcBorders>
              <w:top w:val="nil"/>
              <w:left w:val="nil"/>
              <w:bottom w:val="nil"/>
              <w:right w:val="nil"/>
            </w:tcBorders>
          </w:tcPr>
          <w:p w14:paraId="3B6C000C" w14:textId="77777777" w:rsidR="00987387" w:rsidRDefault="00D205D0">
            <w:pPr>
              <w:spacing w:after="0"/>
              <w:ind w:left="52"/>
            </w:pPr>
            <w:r>
              <w:rPr>
                <w:rFonts w:ascii="Arial" w:eastAsia="Arial" w:hAnsi="Arial" w:cs="Arial"/>
                <w:sz w:val="19"/>
              </w:rPr>
              <w:t>0.030707</w:t>
            </w:r>
          </w:p>
        </w:tc>
        <w:tc>
          <w:tcPr>
            <w:tcW w:w="954" w:type="dxa"/>
            <w:tcBorders>
              <w:top w:val="nil"/>
              <w:left w:val="nil"/>
              <w:bottom w:val="nil"/>
              <w:right w:val="nil"/>
            </w:tcBorders>
          </w:tcPr>
          <w:p w14:paraId="394A9710" w14:textId="77777777" w:rsidR="00987387" w:rsidRDefault="00D205D0">
            <w:pPr>
              <w:spacing w:after="0"/>
            </w:pPr>
            <w:r>
              <w:rPr>
                <w:rFonts w:ascii="Arial" w:eastAsia="Arial" w:hAnsi="Arial" w:cs="Arial"/>
                <w:sz w:val="19"/>
              </w:rPr>
              <w:t>-4.497572</w:t>
            </w:r>
          </w:p>
        </w:tc>
        <w:tc>
          <w:tcPr>
            <w:tcW w:w="840" w:type="dxa"/>
            <w:tcBorders>
              <w:top w:val="nil"/>
              <w:left w:val="nil"/>
              <w:bottom w:val="nil"/>
              <w:right w:val="nil"/>
            </w:tcBorders>
          </w:tcPr>
          <w:p w14:paraId="7D921E52" w14:textId="77777777" w:rsidR="00987387" w:rsidRDefault="00D205D0">
            <w:pPr>
              <w:spacing w:after="0"/>
              <w:ind w:right="30"/>
              <w:jc w:val="right"/>
            </w:pPr>
            <w:r>
              <w:rPr>
                <w:rFonts w:ascii="Arial" w:eastAsia="Arial" w:hAnsi="Arial" w:cs="Arial"/>
                <w:sz w:val="19"/>
              </w:rPr>
              <w:t>0.0041</w:t>
            </w:r>
          </w:p>
        </w:tc>
      </w:tr>
      <w:tr w:rsidR="00987387" w14:paraId="760C423E" w14:textId="77777777">
        <w:trPr>
          <w:trHeight w:val="217"/>
        </w:trPr>
        <w:tc>
          <w:tcPr>
            <w:tcW w:w="2043" w:type="dxa"/>
            <w:tcBorders>
              <w:top w:val="nil"/>
              <w:left w:val="nil"/>
              <w:bottom w:val="nil"/>
              <w:right w:val="nil"/>
            </w:tcBorders>
          </w:tcPr>
          <w:p w14:paraId="0C4C09B7" w14:textId="77777777" w:rsidR="00987387" w:rsidRDefault="00D205D0">
            <w:pPr>
              <w:spacing w:after="0"/>
              <w:ind w:right="106"/>
              <w:jc w:val="center"/>
            </w:pPr>
            <w:r>
              <w:rPr>
                <w:rFonts w:ascii="Arial" w:eastAsia="Arial" w:hAnsi="Arial" w:cs="Arial"/>
                <w:sz w:val="19"/>
              </w:rPr>
              <w:t xml:space="preserve">D(X2) </w:t>
            </w:r>
          </w:p>
        </w:tc>
        <w:tc>
          <w:tcPr>
            <w:tcW w:w="1159" w:type="dxa"/>
            <w:tcBorders>
              <w:top w:val="nil"/>
              <w:left w:val="nil"/>
              <w:bottom w:val="nil"/>
              <w:right w:val="nil"/>
            </w:tcBorders>
          </w:tcPr>
          <w:p w14:paraId="5C1D72AB" w14:textId="77777777" w:rsidR="00987387" w:rsidRDefault="00D205D0">
            <w:pPr>
              <w:spacing w:after="0"/>
              <w:ind w:left="89"/>
            </w:pPr>
            <w:r>
              <w:rPr>
                <w:rFonts w:ascii="Arial" w:eastAsia="Arial" w:hAnsi="Arial" w:cs="Arial"/>
                <w:sz w:val="19"/>
              </w:rPr>
              <w:t>960181.1</w:t>
            </w:r>
          </w:p>
        </w:tc>
        <w:tc>
          <w:tcPr>
            <w:tcW w:w="1113" w:type="dxa"/>
            <w:tcBorders>
              <w:top w:val="nil"/>
              <w:left w:val="nil"/>
              <w:bottom w:val="nil"/>
              <w:right w:val="nil"/>
            </w:tcBorders>
          </w:tcPr>
          <w:p w14:paraId="70C4E502" w14:textId="77777777" w:rsidR="00987387" w:rsidRDefault="00D205D0">
            <w:pPr>
              <w:spacing w:after="0"/>
              <w:ind w:left="53"/>
            </w:pPr>
            <w:r>
              <w:rPr>
                <w:rFonts w:ascii="Arial" w:eastAsia="Arial" w:hAnsi="Arial" w:cs="Arial"/>
                <w:sz w:val="19"/>
              </w:rPr>
              <w:t>1204181.</w:t>
            </w:r>
          </w:p>
        </w:tc>
        <w:tc>
          <w:tcPr>
            <w:tcW w:w="954" w:type="dxa"/>
            <w:tcBorders>
              <w:top w:val="nil"/>
              <w:left w:val="nil"/>
              <w:bottom w:val="nil"/>
              <w:right w:val="nil"/>
            </w:tcBorders>
          </w:tcPr>
          <w:p w14:paraId="4C92643A" w14:textId="77777777" w:rsidR="00987387" w:rsidRDefault="00D205D0">
            <w:pPr>
              <w:spacing w:after="0"/>
              <w:ind w:left="63"/>
            </w:pPr>
            <w:r>
              <w:rPr>
                <w:rFonts w:ascii="Arial" w:eastAsia="Arial" w:hAnsi="Arial" w:cs="Arial"/>
                <w:sz w:val="19"/>
              </w:rPr>
              <w:t>0.797373</w:t>
            </w:r>
          </w:p>
        </w:tc>
        <w:tc>
          <w:tcPr>
            <w:tcW w:w="840" w:type="dxa"/>
            <w:tcBorders>
              <w:top w:val="nil"/>
              <w:left w:val="nil"/>
              <w:bottom w:val="nil"/>
              <w:right w:val="nil"/>
            </w:tcBorders>
          </w:tcPr>
          <w:p w14:paraId="271BF17E" w14:textId="77777777" w:rsidR="00987387" w:rsidRDefault="00D205D0">
            <w:pPr>
              <w:spacing w:after="0"/>
              <w:ind w:right="30"/>
              <w:jc w:val="right"/>
            </w:pPr>
            <w:r>
              <w:rPr>
                <w:rFonts w:ascii="Arial" w:eastAsia="Arial" w:hAnsi="Arial" w:cs="Arial"/>
                <w:sz w:val="19"/>
              </w:rPr>
              <w:t>0.4556</w:t>
            </w:r>
          </w:p>
        </w:tc>
      </w:tr>
      <w:tr w:rsidR="00987387" w14:paraId="2C53B9D2" w14:textId="77777777">
        <w:trPr>
          <w:trHeight w:val="217"/>
        </w:trPr>
        <w:tc>
          <w:tcPr>
            <w:tcW w:w="2043" w:type="dxa"/>
            <w:tcBorders>
              <w:top w:val="nil"/>
              <w:left w:val="nil"/>
              <w:bottom w:val="nil"/>
              <w:right w:val="nil"/>
            </w:tcBorders>
          </w:tcPr>
          <w:p w14:paraId="4F562BB3" w14:textId="77777777" w:rsidR="00987387" w:rsidRDefault="00D205D0">
            <w:pPr>
              <w:spacing w:after="0"/>
              <w:ind w:right="106"/>
              <w:jc w:val="center"/>
            </w:pPr>
            <w:r>
              <w:rPr>
                <w:rFonts w:ascii="Arial" w:eastAsia="Arial" w:hAnsi="Arial" w:cs="Arial"/>
                <w:sz w:val="19"/>
              </w:rPr>
              <w:t xml:space="preserve">(D(X2))^2 </w:t>
            </w:r>
          </w:p>
        </w:tc>
        <w:tc>
          <w:tcPr>
            <w:tcW w:w="1159" w:type="dxa"/>
            <w:tcBorders>
              <w:top w:val="nil"/>
              <w:left w:val="nil"/>
              <w:bottom w:val="nil"/>
              <w:right w:val="nil"/>
            </w:tcBorders>
          </w:tcPr>
          <w:p w14:paraId="37D75083" w14:textId="77777777" w:rsidR="00987387" w:rsidRDefault="00D205D0">
            <w:pPr>
              <w:spacing w:after="0"/>
              <w:ind w:left="26"/>
            </w:pPr>
            <w:r>
              <w:rPr>
                <w:rFonts w:ascii="Arial" w:eastAsia="Arial" w:hAnsi="Arial" w:cs="Arial"/>
                <w:sz w:val="19"/>
              </w:rPr>
              <w:t>-91978.25</w:t>
            </w:r>
          </w:p>
        </w:tc>
        <w:tc>
          <w:tcPr>
            <w:tcW w:w="1113" w:type="dxa"/>
            <w:tcBorders>
              <w:top w:val="nil"/>
              <w:left w:val="nil"/>
              <w:bottom w:val="nil"/>
              <w:right w:val="nil"/>
            </w:tcBorders>
          </w:tcPr>
          <w:p w14:paraId="5A388D4D" w14:textId="77777777" w:rsidR="00987387" w:rsidRDefault="00D205D0">
            <w:pPr>
              <w:spacing w:after="0"/>
              <w:ind w:left="53"/>
            </w:pPr>
            <w:r>
              <w:rPr>
                <w:rFonts w:ascii="Arial" w:eastAsia="Arial" w:hAnsi="Arial" w:cs="Arial"/>
                <w:sz w:val="19"/>
              </w:rPr>
              <w:t>91974.05</w:t>
            </w:r>
          </w:p>
        </w:tc>
        <w:tc>
          <w:tcPr>
            <w:tcW w:w="954" w:type="dxa"/>
            <w:tcBorders>
              <w:top w:val="nil"/>
              <w:left w:val="nil"/>
              <w:bottom w:val="nil"/>
              <w:right w:val="nil"/>
            </w:tcBorders>
          </w:tcPr>
          <w:p w14:paraId="4691A966" w14:textId="77777777" w:rsidR="00987387" w:rsidRDefault="00D205D0">
            <w:pPr>
              <w:spacing w:after="0"/>
            </w:pPr>
            <w:r>
              <w:rPr>
                <w:rFonts w:ascii="Arial" w:eastAsia="Arial" w:hAnsi="Arial" w:cs="Arial"/>
                <w:sz w:val="19"/>
              </w:rPr>
              <w:t>-1.000046</w:t>
            </w:r>
          </w:p>
        </w:tc>
        <w:tc>
          <w:tcPr>
            <w:tcW w:w="840" w:type="dxa"/>
            <w:tcBorders>
              <w:top w:val="nil"/>
              <w:left w:val="nil"/>
              <w:bottom w:val="nil"/>
              <w:right w:val="nil"/>
            </w:tcBorders>
          </w:tcPr>
          <w:p w14:paraId="5D1C9382" w14:textId="77777777" w:rsidR="00987387" w:rsidRDefault="00D205D0">
            <w:pPr>
              <w:spacing w:after="0"/>
              <w:ind w:right="29"/>
              <w:jc w:val="right"/>
            </w:pPr>
            <w:r>
              <w:rPr>
                <w:rFonts w:ascii="Arial" w:eastAsia="Arial" w:hAnsi="Arial" w:cs="Arial"/>
                <w:sz w:val="19"/>
              </w:rPr>
              <w:t>0.3559</w:t>
            </w:r>
          </w:p>
        </w:tc>
      </w:tr>
      <w:tr w:rsidR="00987387" w14:paraId="5D34B145" w14:textId="77777777">
        <w:trPr>
          <w:trHeight w:val="216"/>
        </w:trPr>
        <w:tc>
          <w:tcPr>
            <w:tcW w:w="2043" w:type="dxa"/>
            <w:tcBorders>
              <w:top w:val="nil"/>
              <w:left w:val="nil"/>
              <w:bottom w:val="nil"/>
              <w:right w:val="nil"/>
            </w:tcBorders>
          </w:tcPr>
          <w:p w14:paraId="230C6DBB" w14:textId="77777777" w:rsidR="00987387" w:rsidRDefault="00D205D0">
            <w:pPr>
              <w:spacing w:after="0"/>
              <w:ind w:right="106"/>
              <w:jc w:val="center"/>
            </w:pPr>
            <w:r>
              <w:rPr>
                <w:rFonts w:ascii="Arial" w:eastAsia="Arial" w:hAnsi="Arial" w:cs="Arial"/>
                <w:sz w:val="19"/>
              </w:rPr>
              <w:t xml:space="preserve">D(X3) </w:t>
            </w:r>
          </w:p>
        </w:tc>
        <w:tc>
          <w:tcPr>
            <w:tcW w:w="1159" w:type="dxa"/>
            <w:tcBorders>
              <w:top w:val="nil"/>
              <w:left w:val="nil"/>
              <w:bottom w:val="nil"/>
              <w:right w:val="nil"/>
            </w:tcBorders>
          </w:tcPr>
          <w:p w14:paraId="2EDA5A81" w14:textId="77777777" w:rsidR="00987387" w:rsidRDefault="00D205D0">
            <w:pPr>
              <w:spacing w:after="0"/>
              <w:ind w:left="26"/>
            </w:pPr>
            <w:r>
              <w:rPr>
                <w:rFonts w:ascii="Arial" w:eastAsia="Arial" w:hAnsi="Arial" w:cs="Arial"/>
                <w:sz w:val="19"/>
              </w:rPr>
              <w:t>-5654527.</w:t>
            </w:r>
          </w:p>
        </w:tc>
        <w:tc>
          <w:tcPr>
            <w:tcW w:w="1113" w:type="dxa"/>
            <w:tcBorders>
              <w:top w:val="nil"/>
              <w:left w:val="nil"/>
              <w:bottom w:val="nil"/>
              <w:right w:val="nil"/>
            </w:tcBorders>
          </w:tcPr>
          <w:p w14:paraId="09CEC9DA" w14:textId="77777777" w:rsidR="00987387" w:rsidRDefault="00D205D0">
            <w:pPr>
              <w:spacing w:after="0"/>
              <w:ind w:left="53"/>
            </w:pPr>
            <w:r>
              <w:rPr>
                <w:rFonts w:ascii="Arial" w:eastAsia="Arial" w:hAnsi="Arial" w:cs="Arial"/>
                <w:sz w:val="19"/>
              </w:rPr>
              <w:t>1841174.</w:t>
            </w:r>
          </w:p>
        </w:tc>
        <w:tc>
          <w:tcPr>
            <w:tcW w:w="954" w:type="dxa"/>
            <w:tcBorders>
              <w:top w:val="nil"/>
              <w:left w:val="nil"/>
              <w:bottom w:val="nil"/>
              <w:right w:val="nil"/>
            </w:tcBorders>
          </w:tcPr>
          <w:p w14:paraId="5D227281" w14:textId="77777777" w:rsidR="00987387" w:rsidRDefault="00D205D0">
            <w:pPr>
              <w:spacing w:after="0"/>
              <w:ind w:left="1"/>
            </w:pPr>
            <w:r>
              <w:rPr>
                <w:rFonts w:ascii="Arial" w:eastAsia="Arial" w:hAnsi="Arial" w:cs="Arial"/>
                <w:sz w:val="19"/>
              </w:rPr>
              <w:t>-3.071153</w:t>
            </w:r>
          </w:p>
        </w:tc>
        <w:tc>
          <w:tcPr>
            <w:tcW w:w="840" w:type="dxa"/>
            <w:tcBorders>
              <w:top w:val="nil"/>
              <w:left w:val="nil"/>
              <w:bottom w:val="nil"/>
              <w:right w:val="nil"/>
            </w:tcBorders>
          </w:tcPr>
          <w:p w14:paraId="0D8FB58E" w14:textId="77777777" w:rsidR="00987387" w:rsidRDefault="00D205D0">
            <w:pPr>
              <w:spacing w:after="0"/>
              <w:ind w:right="29"/>
              <w:jc w:val="right"/>
            </w:pPr>
            <w:r>
              <w:rPr>
                <w:rFonts w:ascii="Arial" w:eastAsia="Arial" w:hAnsi="Arial" w:cs="Arial"/>
                <w:sz w:val="19"/>
              </w:rPr>
              <w:t>0.0219</w:t>
            </w:r>
          </w:p>
        </w:tc>
      </w:tr>
      <w:tr w:rsidR="00987387" w14:paraId="576A4F91" w14:textId="77777777">
        <w:trPr>
          <w:trHeight w:val="217"/>
        </w:trPr>
        <w:tc>
          <w:tcPr>
            <w:tcW w:w="2043" w:type="dxa"/>
            <w:tcBorders>
              <w:top w:val="nil"/>
              <w:left w:val="nil"/>
              <w:bottom w:val="nil"/>
              <w:right w:val="nil"/>
            </w:tcBorders>
          </w:tcPr>
          <w:p w14:paraId="4981961B" w14:textId="77777777" w:rsidR="00987387" w:rsidRDefault="00D205D0">
            <w:pPr>
              <w:spacing w:after="0"/>
              <w:ind w:right="106"/>
              <w:jc w:val="center"/>
            </w:pPr>
            <w:r>
              <w:rPr>
                <w:rFonts w:ascii="Arial" w:eastAsia="Arial" w:hAnsi="Arial" w:cs="Arial"/>
                <w:sz w:val="19"/>
              </w:rPr>
              <w:t xml:space="preserve">(D(X3))^2 </w:t>
            </w:r>
          </w:p>
        </w:tc>
        <w:tc>
          <w:tcPr>
            <w:tcW w:w="1159" w:type="dxa"/>
            <w:tcBorders>
              <w:top w:val="nil"/>
              <w:left w:val="nil"/>
              <w:bottom w:val="nil"/>
              <w:right w:val="nil"/>
            </w:tcBorders>
          </w:tcPr>
          <w:p w14:paraId="0B68752F" w14:textId="77777777" w:rsidR="00987387" w:rsidRDefault="00D205D0">
            <w:pPr>
              <w:spacing w:after="0"/>
              <w:ind w:left="89"/>
            </w:pPr>
            <w:r>
              <w:rPr>
                <w:rFonts w:ascii="Arial" w:eastAsia="Arial" w:hAnsi="Arial" w:cs="Arial"/>
                <w:sz w:val="19"/>
              </w:rPr>
              <w:t>424930.2</w:t>
            </w:r>
          </w:p>
        </w:tc>
        <w:tc>
          <w:tcPr>
            <w:tcW w:w="1113" w:type="dxa"/>
            <w:tcBorders>
              <w:top w:val="nil"/>
              <w:left w:val="nil"/>
              <w:bottom w:val="nil"/>
              <w:right w:val="nil"/>
            </w:tcBorders>
          </w:tcPr>
          <w:p w14:paraId="41644AB7" w14:textId="77777777" w:rsidR="00987387" w:rsidRDefault="00D205D0">
            <w:pPr>
              <w:spacing w:after="0"/>
              <w:ind w:left="52"/>
            </w:pPr>
            <w:r>
              <w:rPr>
                <w:rFonts w:ascii="Arial" w:eastAsia="Arial" w:hAnsi="Arial" w:cs="Arial"/>
                <w:sz w:val="19"/>
              </w:rPr>
              <w:t>272838.4</w:t>
            </w:r>
          </w:p>
        </w:tc>
        <w:tc>
          <w:tcPr>
            <w:tcW w:w="954" w:type="dxa"/>
            <w:tcBorders>
              <w:top w:val="nil"/>
              <w:left w:val="nil"/>
              <w:bottom w:val="nil"/>
              <w:right w:val="nil"/>
            </w:tcBorders>
          </w:tcPr>
          <w:p w14:paraId="3F9322A0" w14:textId="77777777" w:rsidR="00987387" w:rsidRDefault="00D205D0">
            <w:pPr>
              <w:spacing w:after="0"/>
              <w:ind w:left="63"/>
            </w:pPr>
            <w:r>
              <w:rPr>
                <w:rFonts w:ascii="Arial" w:eastAsia="Arial" w:hAnsi="Arial" w:cs="Arial"/>
                <w:sz w:val="19"/>
              </w:rPr>
              <w:t>1.557443</w:t>
            </w:r>
          </w:p>
        </w:tc>
        <w:tc>
          <w:tcPr>
            <w:tcW w:w="840" w:type="dxa"/>
            <w:tcBorders>
              <w:top w:val="nil"/>
              <w:left w:val="nil"/>
              <w:bottom w:val="nil"/>
              <w:right w:val="nil"/>
            </w:tcBorders>
          </w:tcPr>
          <w:p w14:paraId="0AA42D4B" w14:textId="77777777" w:rsidR="00987387" w:rsidRDefault="00D205D0">
            <w:pPr>
              <w:spacing w:after="0"/>
              <w:ind w:right="30"/>
              <w:jc w:val="right"/>
            </w:pPr>
            <w:r>
              <w:rPr>
                <w:rFonts w:ascii="Arial" w:eastAsia="Arial" w:hAnsi="Arial" w:cs="Arial"/>
                <w:sz w:val="19"/>
              </w:rPr>
              <w:t>0.1704</w:t>
            </w:r>
          </w:p>
        </w:tc>
      </w:tr>
      <w:tr w:rsidR="00987387" w14:paraId="4A8A175C" w14:textId="77777777">
        <w:trPr>
          <w:trHeight w:val="217"/>
        </w:trPr>
        <w:tc>
          <w:tcPr>
            <w:tcW w:w="2043" w:type="dxa"/>
            <w:tcBorders>
              <w:top w:val="nil"/>
              <w:left w:val="nil"/>
              <w:bottom w:val="nil"/>
              <w:right w:val="nil"/>
            </w:tcBorders>
          </w:tcPr>
          <w:p w14:paraId="247B45CB" w14:textId="77777777" w:rsidR="00987387" w:rsidRDefault="00D205D0">
            <w:pPr>
              <w:spacing w:after="0"/>
              <w:ind w:right="106"/>
              <w:jc w:val="center"/>
            </w:pPr>
            <w:r>
              <w:rPr>
                <w:rFonts w:ascii="Arial" w:eastAsia="Arial" w:hAnsi="Arial" w:cs="Arial"/>
                <w:sz w:val="19"/>
              </w:rPr>
              <w:t xml:space="preserve">D(X4) </w:t>
            </w:r>
          </w:p>
        </w:tc>
        <w:tc>
          <w:tcPr>
            <w:tcW w:w="1159" w:type="dxa"/>
            <w:tcBorders>
              <w:top w:val="nil"/>
              <w:left w:val="nil"/>
              <w:bottom w:val="nil"/>
              <w:right w:val="nil"/>
            </w:tcBorders>
          </w:tcPr>
          <w:p w14:paraId="2831479A" w14:textId="77777777" w:rsidR="00987387" w:rsidRDefault="00D205D0">
            <w:pPr>
              <w:spacing w:after="0"/>
              <w:ind w:left="26"/>
            </w:pPr>
            <w:r>
              <w:rPr>
                <w:rFonts w:ascii="Arial" w:eastAsia="Arial" w:hAnsi="Arial" w:cs="Arial"/>
                <w:sz w:val="19"/>
              </w:rPr>
              <w:t>-676.6263</w:t>
            </w:r>
          </w:p>
        </w:tc>
        <w:tc>
          <w:tcPr>
            <w:tcW w:w="1113" w:type="dxa"/>
            <w:tcBorders>
              <w:top w:val="nil"/>
              <w:left w:val="nil"/>
              <w:bottom w:val="nil"/>
              <w:right w:val="nil"/>
            </w:tcBorders>
          </w:tcPr>
          <w:p w14:paraId="0594A408" w14:textId="77777777" w:rsidR="00987387" w:rsidRDefault="00D205D0">
            <w:pPr>
              <w:spacing w:after="0"/>
              <w:ind w:left="52"/>
            </w:pPr>
            <w:r>
              <w:rPr>
                <w:rFonts w:ascii="Arial" w:eastAsia="Arial" w:hAnsi="Arial" w:cs="Arial"/>
                <w:sz w:val="19"/>
              </w:rPr>
              <w:t>1753.182</w:t>
            </w:r>
          </w:p>
        </w:tc>
        <w:tc>
          <w:tcPr>
            <w:tcW w:w="954" w:type="dxa"/>
            <w:tcBorders>
              <w:top w:val="nil"/>
              <w:left w:val="nil"/>
              <w:bottom w:val="nil"/>
              <w:right w:val="nil"/>
            </w:tcBorders>
          </w:tcPr>
          <w:p w14:paraId="32658C84" w14:textId="77777777" w:rsidR="00987387" w:rsidRDefault="00D205D0">
            <w:pPr>
              <w:spacing w:after="0"/>
              <w:ind w:left="1"/>
            </w:pPr>
            <w:r>
              <w:rPr>
                <w:rFonts w:ascii="Arial" w:eastAsia="Arial" w:hAnsi="Arial" w:cs="Arial"/>
                <w:sz w:val="19"/>
              </w:rPr>
              <w:t>-0.385942</w:t>
            </w:r>
          </w:p>
        </w:tc>
        <w:tc>
          <w:tcPr>
            <w:tcW w:w="840" w:type="dxa"/>
            <w:tcBorders>
              <w:top w:val="nil"/>
              <w:left w:val="nil"/>
              <w:bottom w:val="nil"/>
              <w:right w:val="nil"/>
            </w:tcBorders>
          </w:tcPr>
          <w:p w14:paraId="7CCC73F9" w14:textId="77777777" w:rsidR="00987387" w:rsidRDefault="00D205D0">
            <w:pPr>
              <w:spacing w:after="0"/>
              <w:ind w:right="29"/>
              <w:jc w:val="right"/>
            </w:pPr>
            <w:r>
              <w:rPr>
                <w:rFonts w:ascii="Arial" w:eastAsia="Arial" w:hAnsi="Arial" w:cs="Arial"/>
                <w:sz w:val="19"/>
              </w:rPr>
              <w:t>0.7129</w:t>
            </w:r>
          </w:p>
        </w:tc>
      </w:tr>
      <w:tr w:rsidR="00987387" w14:paraId="7968EA09" w14:textId="77777777">
        <w:trPr>
          <w:trHeight w:val="216"/>
        </w:trPr>
        <w:tc>
          <w:tcPr>
            <w:tcW w:w="2043" w:type="dxa"/>
            <w:tcBorders>
              <w:top w:val="nil"/>
              <w:left w:val="nil"/>
              <w:bottom w:val="nil"/>
              <w:right w:val="nil"/>
            </w:tcBorders>
          </w:tcPr>
          <w:p w14:paraId="2EAF00A9" w14:textId="77777777" w:rsidR="00987387" w:rsidRDefault="00D205D0">
            <w:pPr>
              <w:spacing w:after="0"/>
              <w:ind w:right="106"/>
              <w:jc w:val="center"/>
            </w:pPr>
            <w:r>
              <w:rPr>
                <w:rFonts w:ascii="Arial" w:eastAsia="Arial" w:hAnsi="Arial" w:cs="Arial"/>
                <w:sz w:val="19"/>
              </w:rPr>
              <w:t xml:space="preserve">(D(X4))^2 </w:t>
            </w:r>
          </w:p>
        </w:tc>
        <w:tc>
          <w:tcPr>
            <w:tcW w:w="1159" w:type="dxa"/>
            <w:tcBorders>
              <w:top w:val="nil"/>
              <w:left w:val="nil"/>
              <w:bottom w:val="nil"/>
              <w:right w:val="nil"/>
            </w:tcBorders>
          </w:tcPr>
          <w:p w14:paraId="0AB91DE0" w14:textId="77777777" w:rsidR="00987387" w:rsidRDefault="00D205D0">
            <w:pPr>
              <w:spacing w:after="0"/>
              <w:ind w:left="89"/>
            </w:pPr>
            <w:r>
              <w:rPr>
                <w:rFonts w:ascii="Arial" w:eastAsia="Arial" w:hAnsi="Arial" w:cs="Arial"/>
                <w:sz w:val="19"/>
              </w:rPr>
              <w:t>0.000226</w:t>
            </w:r>
          </w:p>
        </w:tc>
        <w:tc>
          <w:tcPr>
            <w:tcW w:w="1113" w:type="dxa"/>
            <w:tcBorders>
              <w:top w:val="nil"/>
              <w:left w:val="nil"/>
              <w:bottom w:val="nil"/>
              <w:right w:val="nil"/>
            </w:tcBorders>
          </w:tcPr>
          <w:p w14:paraId="7ABBE2FA" w14:textId="77777777" w:rsidR="00987387" w:rsidRDefault="00D205D0">
            <w:pPr>
              <w:spacing w:after="0"/>
              <w:ind w:left="52"/>
            </w:pPr>
            <w:r>
              <w:rPr>
                <w:rFonts w:ascii="Arial" w:eastAsia="Arial" w:hAnsi="Arial" w:cs="Arial"/>
                <w:sz w:val="19"/>
              </w:rPr>
              <w:t>0.043715</w:t>
            </w:r>
          </w:p>
        </w:tc>
        <w:tc>
          <w:tcPr>
            <w:tcW w:w="954" w:type="dxa"/>
            <w:tcBorders>
              <w:top w:val="nil"/>
              <w:left w:val="nil"/>
              <w:bottom w:val="nil"/>
              <w:right w:val="nil"/>
            </w:tcBorders>
          </w:tcPr>
          <w:p w14:paraId="14FF9166" w14:textId="77777777" w:rsidR="00987387" w:rsidRDefault="00D205D0">
            <w:pPr>
              <w:spacing w:after="0"/>
              <w:ind w:left="62"/>
            </w:pPr>
            <w:r>
              <w:rPr>
                <w:rFonts w:ascii="Arial" w:eastAsia="Arial" w:hAnsi="Arial" w:cs="Arial"/>
                <w:sz w:val="19"/>
              </w:rPr>
              <w:t>0.005166</w:t>
            </w:r>
          </w:p>
        </w:tc>
        <w:tc>
          <w:tcPr>
            <w:tcW w:w="840" w:type="dxa"/>
            <w:tcBorders>
              <w:top w:val="nil"/>
              <w:left w:val="nil"/>
              <w:bottom w:val="nil"/>
              <w:right w:val="nil"/>
            </w:tcBorders>
          </w:tcPr>
          <w:p w14:paraId="2B79C435" w14:textId="77777777" w:rsidR="00987387" w:rsidRDefault="00D205D0">
            <w:pPr>
              <w:spacing w:after="0"/>
              <w:ind w:right="31"/>
              <w:jc w:val="right"/>
            </w:pPr>
            <w:r>
              <w:rPr>
                <w:rFonts w:ascii="Arial" w:eastAsia="Arial" w:hAnsi="Arial" w:cs="Arial"/>
                <w:sz w:val="19"/>
              </w:rPr>
              <w:t>0.9960</w:t>
            </w:r>
          </w:p>
        </w:tc>
      </w:tr>
      <w:tr w:rsidR="00987387" w14:paraId="6AAC3D6D" w14:textId="77777777">
        <w:trPr>
          <w:trHeight w:val="217"/>
        </w:trPr>
        <w:tc>
          <w:tcPr>
            <w:tcW w:w="2043" w:type="dxa"/>
            <w:tcBorders>
              <w:top w:val="nil"/>
              <w:left w:val="nil"/>
              <w:bottom w:val="nil"/>
              <w:right w:val="nil"/>
            </w:tcBorders>
          </w:tcPr>
          <w:p w14:paraId="48E751BB" w14:textId="77777777" w:rsidR="00987387" w:rsidRDefault="00D205D0">
            <w:pPr>
              <w:spacing w:after="0"/>
              <w:ind w:right="104"/>
              <w:jc w:val="center"/>
            </w:pPr>
            <w:r>
              <w:rPr>
                <w:rFonts w:ascii="Arial" w:eastAsia="Arial" w:hAnsi="Arial" w:cs="Arial"/>
                <w:sz w:val="19"/>
              </w:rPr>
              <w:t xml:space="preserve">ECT </w:t>
            </w:r>
          </w:p>
        </w:tc>
        <w:tc>
          <w:tcPr>
            <w:tcW w:w="1159" w:type="dxa"/>
            <w:tcBorders>
              <w:top w:val="nil"/>
              <w:left w:val="nil"/>
              <w:bottom w:val="nil"/>
              <w:right w:val="nil"/>
            </w:tcBorders>
          </w:tcPr>
          <w:p w14:paraId="6D375384" w14:textId="77777777" w:rsidR="00987387" w:rsidRDefault="00D205D0">
            <w:pPr>
              <w:spacing w:after="0"/>
              <w:ind w:left="90"/>
            </w:pPr>
            <w:r>
              <w:rPr>
                <w:rFonts w:ascii="Arial" w:eastAsia="Arial" w:hAnsi="Arial" w:cs="Arial"/>
                <w:sz w:val="19"/>
              </w:rPr>
              <w:t>3638.696</w:t>
            </w:r>
          </w:p>
        </w:tc>
        <w:tc>
          <w:tcPr>
            <w:tcW w:w="1113" w:type="dxa"/>
            <w:tcBorders>
              <w:top w:val="nil"/>
              <w:left w:val="nil"/>
              <w:bottom w:val="nil"/>
              <w:right w:val="nil"/>
            </w:tcBorders>
          </w:tcPr>
          <w:p w14:paraId="7E8BCDF5" w14:textId="77777777" w:rsidR="00987387" w:rsidRDefault="00D205D0">
            <w:pPr>
              <w:spacing w:after="0"/>
              <w:ind w:left="53"/>
            </w:pPr>
            <w:r>
              <w:rPr>
                <w:rFonts w:ascii="Arial" w:eastAsia="Arial" w:hAnsi="Arial" w:cs="Arial"/>
                <w:sz w:val="19"/>
              </w:rPr>
              <w:t>864.7015</w:t>
            </w:r>
          </w:p>
        </w:tc>
        <w:tc>
          <w:tcPr>
            <w:tcW w:w="954" w:type="dxa"/>
            <w:tcBorders>
              <w:top w:val="nil"/>
              <w:left w:val="nil"/>
              <w:bottom w:val="nil"/>
              <w:right w:val="nil"/>
            </w:tcBorders>
          </w:tcPr>
          <w:p w14:paraId="54693C7E" w14:textId="77777777" w:rsidR="00987387" w:rsidRDefault="00D205D0">
            <w:pPr>
              <w:spacing w:after="0"/>
              <w:ind w:left="63"/>
            </w:pPr>
            <w:r>
              <w:rPr>
                <w:rFonts w:ascii="Arial" w:eastAsia="Arial" w:hAnsi="Arial" w:cs="Arial"/>
                <w:sz w:val="19"/>
              </w:rPr>
              <w:t>4.208037</w:t>
            </w:r>
          </w:p>
        </w:tc>
        <w:tc>
          <w:tcPr>
            <w:tcW w:w="840" w:type="dxa"/>
            <w:tcBorders>
              <w:top w:val="nil"/>
              <w:left w:val="nil"/>
              <w:bottom w:val="nil"/>
              <w:right w:val="nil"/>
            </w:tcBorders>
          </w:tcPr>
          <w:p w14:paraId="64429DCA" w14:textId="77777777" w:rsidR="00987387" w:rsidRDefault="00D205D0">
            <w:pPr>
              <w:spacing w:after="0"/>
              <w:ind w:right="30"/>
              <w:jc w:val="right"/>
            </w:pPr>
            <w:r>
              <w:rPr>
                <w:rFonts w:ascii="Arial" w:eastAsia="Arial" w:hAnsi="Arial" w:cs="Arial"/>
                <w:sz w:val="19"/>
              </w:rPr>
              <w:t>0.0056</w:t>
            </w:r>
          </w:p>
        </w:tc>
      </w:tr>
      <w:tr w:rsidR="00987387" w14:paraId="58DEB186" w14:textId="77777777">
        <w:trPr>
          <w:trHeight w:val="222"/>
        </w:trPr>
        <w:tc>
          <w:tcPr>
            <w:tcW w:w="2043" w:type="dxa"/>
            <w:tcBorders>
              <w:top w:val="nil"/>
              <w:left w:val="nil"/>
              <w:bottom w:val="double" w:sz="5" w:space="0" w:color="000000"/>
              <w:right w:val="nil"/>
            </w:tcBorders>
          </w:tcPr>
          <w:p w14:paraId="6CBD5FC7" w14:textId="77777777" w:rsidR="00987387" w:rsidRDefault="00D205D0">
            <w:pPr>
              <w:spacing w:after="0"/>
              <w:ind w:right="106"/>
              <w:jc w:val="center"/>
            </w:pPr>
            <w:r>
              <w:rPr>
                <w:rFonts w:ascii="Arial" w:eastAsia="Arial" w:hAnsi="Arial" w:cs="Arial"/>
                <w:sz w:val="19"/>
              </w:rPr>
              <w:t xml:space="preserve">ECT^2 </w:t>
            </w:r>
          </w:p>
        </w:tc>
        <w:tc>
          <w:tcPr>
            <w:tcW w:w="1159" w:type="dxa"/>
            <w:tcBorders>
              <w:top w:val="nil"/>
              <w:left w:val="nil"/>
              <w:bottom w:val="double" w:sz="5" w:space="0" w:color="000000"/>
              <w:right w:val="nil"/>
            </w:tcBorders>
          </w:tcPr>
          <w:p w14:paraId="381045B0" w14:textId="77777777" w:rsidR="00987387" w:rsidRDefault="00D205D0">
            <w:pPr>
              <w:spacing w:after="0"/>
              <w:ind w:left="88"/>
            </w:pPr>
            <w:r>
              <w:rPr>
                <w:rFonts w:ascii="Arial" w:eastAsia="Arial" w:hAnsi="Arial" w:cs="Arial"/>
                <w:sz w:val="19"/>
              </w:rPr>
              <w:t>0.252770</w:t>
            </w:r>
          </w:p>
        </w:tc>
        <w:tc>
          <w:tcPr>
            <w:tcW w:w="1113" w:type="dxa"/>
            <w:tcBorders>
              <w:top w:val="nil"/>
              <w:left w:val="nil"/>
              <w:bottom w:val="double" w:sz="5" w:space="0" w:color="000000"/>
              <w:right w:val="nil"/>
            </w:tcBorders>
          </w:tcPr>
          <w:p w14:paraId="634E3618" w14:textId="77777777" w:rsidR="00987387" w:rsidRDefault="00D205D0">
            <w:pPr>
              <w:spacing w:after="0"/>
              <w:ind w:left="52"/>
            </w:pPr>
            <w:r>
              <w:rPr>
                <w:rFonts w:ascii="Arial" w:eastAsia="Arial" w:hAnsi="Arial" w:cs="Arial"/>
                <w:sz w:val="19"/>
              </w:rPr>
              <w:t>0.055610</w:t>
            </w:r>
          </w:p>
        </w:tc>
        <w:tc>
          <w:tcPr>
            <w:tcW w:w="954" w:type="dxa"/>
            <w:tcBorders>
              <w:top w:val="nil"/>
              <w:left w:val="nil"/>
              <w:bottom w:val="double" w:sz="5" w:space="0" w:color="000000"/>
              <w:right w:val="nil"/>
            </w:tcBorders>
          </w:tcPr>
          <w:p w14:paraId="4A7E29A9" w14:textId="77777777" w:rsidR="00987387" w:rsidRDefault="00D205D0">
            <w:pPr>
              <w:spacing w:after="0"/>
              <w:ind w:left="62"/>
            </w:pPr>
            <w:r>
              <w:rPr>
                <w:rFonts w:ascii="Arial" w:eastAsia="Arial" w:hAnsi="Arial" w:cs="Arial"/>
                <w:sz w:val="19"/>
              </w:rPr>
              <w:t>4.545401</w:t>
            </w:r>
          </w:p>
        </w:tc>
        <w:tc>
          <w:tcPr>
            <w:tcW w:w="840" w:type="dxa"/>
            <w:tcBorders>
              <w:top w:val="nil"/>
              <w:left w:val="nil"/>
              <w:bottom w:val="double" w:sz="5" w:space="0" w:color="000000"/>
              <w:right w:val="nil"/>
            </w:tcBorders>
          </w:tcPr>
          <w:p w14:paraId="6511044C" w14:textId="77777777" w:rsidR="00987387" w:rsidRDefault="00D205D0">
            <w:pPr>
              <w:spacing w:after="0"/>
              <w:ind w:right="30"/>
              <w:jc w:val="right"/>
            </w:pPr>
            <w:r>
              <w:rPr>
                <w:rFonts w:ascii="Arial" w:eastAsia="Arial" w:hAnsi="Arial" w:cs="Arial"/>
                <w:sz w:val="19"/>
              </w:rPr>
              <w:t>0.0039</w:t>
            </w:r>
          </w:p>
        </w:tc>
      </w:tr>
      <w:tr w:rsidR="00987387" w14:paraId="7E0F09B1" w14:textId="77777777">
        <w:trPr>
          <w:trHeight w:val="290"/>
        </w:trPr>
        <w:tc>
          <w:tcPr>
            <w:tcW w:w="2043" w:type="dxa"/>
            <w:tcBorders>
              <w:top w:val="double" w:sz="5" w:space="0" w:color="000000"/>
              <w:left w:val="nil"/>
              <w:bottom w:val="nil"/>
              <w:right w:val="nil"/>
            </w:tcBorders>
          </w:tcPr>
          <w:p w14:paraId="724D3A51" w14:textId="77777777" w:rsidR="00987387" w:rsidRDefault="00D205D0">
            <w:pPr>
              <w:spacing w:after="0"/>
              <w:ind w:left="42"/>
            </w:pPr>
            <w:r>
              <w:rPr>
                <w:rFonts w:ascii="Arial" w:eastAsia="Arial" w:hAnsi="Arial" w:cs="Arial"/>
                <w:sz w:val="19"/>
              </w:rPr>
              <w:t xml:space="preserve">R-squared </w:t>
            </w:r>
          </w:p>
        </w:tc>
        <w:tc>
          <w:tcPr>
            <w:tcW w:w="3226" w:type="dxa"/>
            <w:gridSpan w:val="3"/>
            <w:tcBorders>
              <w:top w:val="double" w:sz="5" w:space="0" w:color="000000"/>
              <w:left w:val="nil"/>
              <w:bottom w:val="nil"/>
              <w:right w:val="nil"/>
            </w:tcBorders>
          </w:tcPr>
          <w:p w14:paraId="17C3310F" w14:textId="77777777" w:rsidR="00987387" w:rsidRDefault="00D205D0">
            <w:pPr>
              <w:spacing w:after="0"/>
              <w:ind w:left="89"/>
            </w:pPr>
            <w:r>
              <w:rPr>
                <w:rFonts w:ascii="Arial" w:eastAsia="Arial" w:hAnsi="Arial" w:cs="Arial"/>
                <w:sz w:val="19"/>
              </w:rPr>
              <w:t xml:space="preserve">0.952399    Mean dependent var </w:t>
            </w:r>
          </w:p>
        </w:tc>
        <w:tc>
          <w:tcPr>
            <w:tcW w:w="840" w:type="dxa"/>
            <w:tcBorders>
              <w:top w:val="double" w:sz="5" w:space="0" w:color="000000"/>
              <w:left w:val="nil"/>
              <w:bottom w:val="nil"/>
              <w:right w:val="nil"/>
            </w:tcBorders>
          </w:tcPr>
          <w:p w14:paraId="363DDB33" w14:textId="77777777" w:rsidR="00987387" w:rsidRDefault="00D205D0">
            <w:pPr>
              <w:spacing w:after="0"/>
              <w:ind w:left="-26"/>
              <w:jc w:val="both"/>
            </w:pPr>
            <w:r>
              <w:rPr>
                <w:rFonts w:ascii="Arial" w:eastAsia="Arial" w:hAnsi="Arial" w:cs="Arial"/>
                <w:sz w:val="19"/>
              </w:rPr>
              <w:t>23039717</w:t>
            </w:r>
          </w:p>
        </w:tc>
      </w:tr>
      <w:tr w:rsidR="00987387" w14:paraId="6D3C3B3F" w14:textId="77777777">
        <w:trPr>
          <w:trHeight w:val="217"/>
        </w:trPr>
        <w:tc>
          <w:tcPr>
            <w:tcW w:w="2043" w:type="dxa"/>
            <w:tcBorders>
              <w:top w:val="nil"/>
              <w:left w:val="nil"/>
              <w:bottom w:val="nil"/>
              <w:right w:val="nil"/>
            </w:tcBorders>
          </w:tcPr>
          <w:p w14:paraId="21F3C729" w14:textId="77777777" w:rsidR="00987387" w:rsidRDefault="00D205D0">
            <w:pPr>
              <w:spacing w:after="0"/>
              <w:ind w:left="42"/>
            </w:pPr>
            <w:r>
              <w:rPr>
                <w:rFonts w:ascii="Arial" w:eastAsia="Arial" w:hAnsi="Arial" w:cs="Arial"/>
                <w:sz w:val="19"/>
              </w:rPr>
              <w:t xml:space="preserve">Adjusted R-squared </w:t>
            </w:r>
          </w:p>
        </w:tc>
        <w:tc>
          <w:tcPr>
            <w:tcW w:w="3226" w:type="dxa"/>
            <w:gridSpan w:val="3"/>
            <w:tcBorders>
              <w:top w:val="nil"/>
              <w:left w:val="nil"/>
              <w:bottom w:val="nil"/>
              <w:right w:val="nil"/>
            </w:tcBorders>
          </w:tcPr>
          <w:p w14:paraId="202C2D1D" w14:textId="77777777" w:rsidR="00987387" w:rsidRDefault="00D205D0">
            <w:pPr>
              <w:spacing w:after="0"/>
              <w:ind w:left="90"/>
            </w:pPr>
            <w:r>
              <w:rPr>
                <w:rFonts w:ascii="Arial" w:eastAsia="Arial" w:hAnsi="Arial" w:cs="Arial"/>
                <w:sz w:val="19"/>
              </w:rPr>
              <w:t xml:space="preserve">0.873065    S.D. dependent var </w:t>
            </w:r>
          </w:p>
        </w:tc>
        <w:tc>
          <w:tcPr>
            <w:tcW w:w="840" w:type="dxa"/>
            <w:tcBorders>
              <w:top w:val="nil"/>
              <w:left w:val="nil"/>
              <w:bottom w:val="nil"/>
              <w:right w:val="nil"/>
            </w:tcBorders>
          </w:tcPr>
          <w:p w14:paraId="59CB745F" w14:textId="77777777" w:rsidR="00987387" w:rsidRDefault="00D205D0">
            <w:pPr>
              <w:spacing w:after="0"/>
              <w:ind w:left="-26"/>
              <w:jc w:val="both"/>
            </w:pPr>
            <w:r>
              <w:rPr>
                <w:rFonts w:ascii="Arial" w:eastAsia="Arial" w:hAnsi="Arial" w:cs="Arial"/>
                <w:sz w:val="19"/>
              </w:rPr>
              <w:t>30999333</w:t>
            </w:r>
          </w:p>
        </w:tc>
      </w:tr>
      <w:tr w:rsidR="00987387" w14:paraId="1E511463" w14:textId="77777777">
        <w:trPr>
          <w:trHeight w:val="216"/>
        </w:trPr>
        <w:tc>
          <w:tcPr>
            <w:tcW w:w="2043" w:type="dxa"/>
            <w:tcBorders>
              <w:top w:val="nil"/>
              <w:left w:val="nil"/>
              <w:bottom w:val="nil"/>
              <w:right w:val="nil"/>
            </w:tcBorders>
          </w:tcPr>
          <w:p w14:paraId="3AB9DED1" w14:textId="77777777" w:rsidR="00987387" w:rsidRDefault="00D205D0">
            <w:pPr>
              <w:spacing w:after="0"/>
              <w:ind w:left="42"/>
            </w:pPr>
            <w:r>
              <w:rPr>
                <w:rFonts w:ascii="Arial" w:eastAsia="Arial" w:hAnsi="Arial" w:cs="Arial"/>
                <w:sz w:val="19"/>
              </w:rPr>
              <w:t xml:space="preserve">S.E. of regression </w:t>
            </w:r>
          </w:p>
        </w:tc>
        <w:tc>
          <w:tcPr>
            <w:tcW w:w="3226" w:type="dxa"/>
            <w:gridSpan w:val="3"/>
            <w:tcBorders>
              <w:top w:val="nil"/>
              <w:left w:val="nil"/>
              <w:bottom w:val="nil"/>
              <w:right w:val="nil"/>
            </w:tcBorders>
          </w:tcPr>
          <w:p w14:paraId="07A5C661" w14:textId="77777777" w:rsidR="00987387" w:rsidRDefault="00D205D0">
            <w:pPr>
              <w:spacing w:after="0"/>
              <w:ind w:left="37"/>
            </w:pPr>
            <w:r>
              <w:rPr>
                <w:rFonts w:ascii="Arial" w:eastAsia="Arial" w:hAnsi="Arial" w:cs="Arial"/>
                <w:sz w:val="19"/>
              </w:rPr>
              <w:t>11044438   Akaike info criterion</w:t>
            </w:r>
          </w:p>
        </w:tc>
        <w:tc>
          <w:tcPr>
            <w:tcW w:w="840" w:type="dxa"/>
            <w:tcBorders>
              <w:top w:val="nil"/>
              <w:left w:val="nil"/>
              <w:bottom w:val="nil"/>
              <w:right w:val="nil"/>
            </w:tcBorders>
          </w:tcPr>
          <w:p w14:paraId="7DB83187" w14:textId="77777777" w:rsidR="00987387" w:rsidRDefault="00D205D0">
            <w:pPr>
              <w:spacing w:after="0"/>
              <w:ind w:left="26"/>
              <w:jc w:val="both"/>
            </w:pPr>
            <w:r>
              <w:rPr>
                <w:rFonts w:ascii="Arial" w:eastAsia="Arial" w:hAnsi="Arial" w:cs="Arial"/>
                <w:sz w:val="19"/>
              </w:rPr>
              <w:t>35.52542</w:t>
            </w:r>
          </w:p>
        </w:tc>
      </w:tr>
      <w:tr w:rsidR="00987387" w14:paraId="3F41FD1D" w14:textId="77777777">
        <w:trPr>
          <w:trHeight w:val="216"/>
        </w:trPr>
        <w:tc>
          <w:tcPr>
            <w:tcW w:w="2043" w:type="dxa"/>
            <w:tcBorders>
              <w:top w:val="nil"/>
              <w:left w:val="nil"/>
              <w:bottom w:val="nil"/>
              <w:right w:val="nil"/>
            </w:tcBorders>
          </w:tcPr>
          <w:p w14:paraId="2787D5AF" w14:textId="77777777" w:rsidR="00987387" w:rsidRDefault="00D205D0">
            <w:pPr>
              <w:spacing w:after="0"/>
              <w:ind w:left="42"/>
            </w:pPr>
            <w:r>
              <w:rPr>
                <w:rFonts w:ascii="Arial" w:eastAsia="Arial" w:hAnsi="Arial" w:cs="Arial"/>
                <w:sz w:val="19"/>
              </w:rPr>
              <w:t xml:space="preserve">Sum squared resid </w:t>
            </w:r>
          </w:p>
        </w:tc>
        <w:tc>
          <w:tcPr>
            <w:tcW w:w="3226" w:type="dxa"/>
            <w:gridSpan w:val="3"/>
            <w:tcBorders>
              <w:top w:val="nil"/>
              <w:left w:val="nil"/>
              <w:bottom w:val="nil"/>
              <w:right w:val="nil"/>
            </w:tcBorders>
          </w:tcPr>
          <w:p w14:paraId="211D6B80" w14:textId="77777777" w:rsidR="00987387" w:rsidRDefault="00D205D0">
            <w:pPr>
              <w:spacing w:after="0"/>
              <w:ind w:left="63"/>
            </w:pPr>
            <w:r>
              <w:rPr>
                <w:rFonts w:ascii="Arial" w:eastAsia="Arial" w:hAnsi="Arial" w:cs="Arial"/>
                <w:sz w:val="19"/>
              </w:rPr>
              <w:t xml:space="preserve">7.32E+14    Schwarz criterion </w:t>
            </w:r>
          </w:p>
        </w:tc>
        <w:tc>
          <w:tcPr>
            <w:tcW w:w="840" w:type="dxa"/>
            <w:tcBorders>
              <w:top w:val="nil"/>
              <w:left w:val="nil"/>
              <w:bottom w:val="nil"/>
              <w:right w:val="nil"/>
            </w:tcBorders>
          </w:tcPr>
          <w:p w14:paraId="00B1C793" w14:textId="77777777" w:rsidR="00987387" w:rsidRDefault="00D205D0">
            <w:pPr>
              <w:spacing w:after="0"/>
              <w:ind w:left="26"/>
              <w:jc w:val="both"/>
            </w:pPr>
            <w:r>
              <w:rPr>
                <w:rFonts w:ascii="Arial" w:eastAsia="Arial" w:hAnsi="Arial" w:cs="Arial"/>
                <w:sz w:val="19"/>
              </w:rPr>
              <w:t>36.06455</w:t>
            </w:r>
          </w:p>
        </w:tc>
      </w:tr>
      <w:tr w:rsidR="00987387" w14:paraId="7ACB7D7C" w14:textId="77777777">
        <w:trPr>
          <w:trHeight w:val="217"/>
        </w:trPr>
        <w:tc>
          <w:tcPr>
            <w:tcW w:w="2043" w:type="dxa"/>
            <w:tcBorders>
              <w:top w:val="nil"/>
              <w:left w:val="nil"/>
              <w:bottom w:val="nil"/>
              <w:right w:val="nil"/>
            </w:tcBorders>
          </w:tcPr>
          <w:p w14:paraId="6198098A" w14:textId="77777777" w:rsidR="00987387" w:rsidRDefault="00D205D0">
            <w:pPr>
              <w:spacing w:after="0"/>
              <w:ind w:left="42"/>
            </w:pPr>
            <w:r>
              <w:rPr>
                <w:rFonts w:ascii="Arial" w:eastAsia="Arial" w:hAnsi="Arial" w:cs="Arial"/>
                <w:sz w:val="19"/>
              </w:rPr>
              <w:t xml:space="preserve">Log likelihood </w:t>
            </w:r>
          </w:p>
        </w:tc>
        <w:tc>
          <w:tcPr>
            <w:tcW w:w="3226" w:type="dxa"/>
            <w:gridSpan w:val="3"/>
            <w:tcBorders>
              <w:top w:val="nil"/>
              <w:left w:val="nil"/>
              <w:bottom w:val="nil"/>
              <w:right w:val="nil"/>
            </w:tcBorders>
          </w:tcPr>
          <w:p w14:paraId="20B2EDCB" w14:textId="77777777" w:rsidR="00987387" w:rsidRDefault="00D205D0">
            <w:pPr>
              <w:spacing w:after="0"/>
              <w:ind w:left="26"/>
            </w:pPr>
            <w:r>
              <w:rPr>
                <w:rFonts w:ascii="Arial" w:eastAsia="Arial" w:hAnsi="Arial" w:cs="Arial"/>
                <w:sz w:val="19"/>
              </w:rPr>
              <w:t xml:space="preserve">-290.9660    F-statistic </w:t>
            </w:r>
          </w:p>
        </w:tc>
        <w:tc>
          <w:tcPr>
            <w:tcW w:w="840" w:type="dxa"/>
            <w:tcBorders>
              <w:top w:val="nil"/>
              <w:left w:val="nil"/>
              <w:bottom w:val="nil"/>
              <w:right w:val="nil"/>
            </w:tcBorders>
          </w:tcPr>
          <w:p w14:paraId="0B59457D" w14:textId="77777777" w:rsidR="00987387" w:rsidRDefault="00D205D0">
            <w:pPr>
              <w:spacing w:after="0"/>
              <w:ind w:left="27"/>
              <w:jc w:val="both"/>
            </w:pPr>
            <w:r>
              <w:rPr>
                <w:rFonts w:ascii="Arial" w:eastAsia="Arial" w:hAnsi="Arial" w:cs="Arial"/>
                <w:sz w:val="19"/>
              </w:rPr>
              <w:t>12.00484</w:t>
            </w:r>
          </w:p>
        </w:tc>
      </w:tr>
      <w:tr w:rsidR="00987387" w14:paraId="7F40D3DD" w14:textId="77777777">
        <w:trPr>
          <w:trHeight w:val="237"/>
        </w:trPr>
        <w:tc>
          <w:tcPr>
            <w:tcW w:w="2043" w:type="dxa"/>
            <w:tcBorders>
              <w:top w:val="nil"/>
              <w:left w:val="nil"/>
              <w:bottom w:val="single" w:sz="5" w:space="0" w:color="000000"/>
              <w:right w:val="nil"/>
            </w:tcBorders>
          </w:tcPr>
          <w:p w14:paraId="6B99FD46" w14:textId="77777777" w:rsidR="00987387" w:rsidRDefault="00D205D0">
            <w:pPr>
              <w:spacing w:after="0"/>
              <w:ind w:left="42"/>
            </w:pPr>
            <w:r>
              <w:rPr>
                <w:rFonts w:ascii="Arial" w:eastAsia="Arial" w:hAnsi="Arial" w:cs="Arial"/>
                <w:sz w:val="19"/>
                <w:u w:val="single" w:color="000000"/>
              </w:rPr>
              <w:t xml:space="preserve">Durbin-Watson stat </w:t>
            </w:r>
          </w:p>
        </w:tc>
        <w:tc>
          <w:tcPr>
            <w:tcW w:w="3226" w:type="dxa"/>
            <w:gridSpan w:val="3"/>
            <w:tcBorders>
              <w:top w:val="nil"/>
              <w:left w:val="nil"/>
              <w:bottom w:val="single" w:sz="5" w:space="0" w:color="000000"/>
              <w:right w:val="nil"/>
            </w:tcBorders>
          </w:tcPr>
          <w:p w14:paraId="0D9650C2" w14:textId="77777777" w:rsidR="00987387" w:rsidRDefault="00D205D0">
            <w:pPr>
              <w:spacing w:after="0"/>
              <w:ind w:left="90"/>
            </w:pPr>
            <w:r>
              <w:rPr>
                <w:rFonts w:ascii="Arial" w:eastAsia="Arial" w:hAnsi="Arial" w:cs="Arial"/>
                <w:sz w:val="19"/>
                <w:u w:val="single" w:color="000000"/>
              </w:rPr>
              <w:t xml:space="preserve">2.002558    Prob(F-statistic) </w:t>
            </w:r>
          </w:p>
        </w:tc>
        <w:tc>
          <w:tcPr>
            <w:tcW w:w="840" w:type="dxa"/>
            <w:tcBorders>
              <w:top w:val="nil"/>
              <w:left w:val="nil"/>
              <w:bottom w:val="single" w:sz="5" w:space="0" w:color="000000"/>
              <w:right w:val="nil"/>
            </w:tcBorders>
          </w:tcPr>
          <w:p w14:paraId="5AA4CC5C" w14:textId="77777777" w:rsidR="00987387" w:rsidRDefault="00D205D0">
            <w:pPr>
              <w:spacing w:after="0"/>
              <w:ind w:left="26"/>
              <w:jc w:val="both"/>
            </w:pPr>
            <w:r>
              <w:rPr>
                <w:rFonts w:ascii="Arial" w:eastAsia="Arial" w:hAnsi="Arial" w:cs="Arial"/>
                <w:sz w:val="19"/>
                <w:u w:val="single" w:color="000000"/>
              </w:rPr>
              <w:t>0.003266</w:t>
            </w:r>
          </w:p>
        </w:tc>
      </w:tr>
    </w:tbl>
    <w:p w14:paraId="750CBB72" w14:textId="77777777" w:rsidR="00987387" w:rsidRDefault="00D205D0">
      <w:pPr>
        <w:spacing w:after="237"/>
        <w:ind w:left="689"/>
        <w:jc w:val="center"/>
      </w:pPr>
      <w:r>
        <w:rPr>
          <w:rFonts w:ascii="Times New Roman" w:eastAsia="Times New Roman" w:hAnsi="Times New Roman" w:cs="Times New Roman"/>
          <w:b/>
          <w:sz w:val="23"/>
        </w:rPr>
        <w:t xml:space="preserve"> </w:t>
      </w:r>
    </w:p>
    <w:p w14:paraId="047FEF7E" w14:textId="77777777" w:rsidR="00987387" w:rsidRDefault="00D205D0">
      <w:pPr>
        <w:spacing w:after="237"/>
        <w:ind w:left="689"/>
        <w:jc w:val="center"/>
      </w:pPr>
      <w:r>
        <w:rPr>
          <w:rFonts w:ascii="Times New Roman" w:eastAsia="Times New Roman" w:hAnsi="Times New Roman" w:cs="Times New Roman"/>
          <w:b/>
          <w:sz w:val="23"/>
        </w:rPr>
        <w:t xml:space="preserve"> </w:t>
      </w:r>
    </w:p>
    <w:p w14:paraId="3B13579E" w14:textId="77777777" w:rsidR="00987387" w:rsidRDefault="00D205D0">
      <w:pPr>
        <w:spacing w:after="236"/>
        <w:ind w:left="689"/>
        <w:jc w:val="center"/>
      </w:pPr>
      <w:r>
        <w:rPr>
          <w:rFonts w:ascii="Times New Roman" w:eastAsia="Times New Roman" w:hAnsi="Times New Roman" w:cs="Times New Roman"/>
          <w:b/>
          <w:sz w:val="23"/>
        </w:rPr>
        <w:t xml:space="preserve"> </w:t>
      </w:r>
    </w:p>
    <w:p w14:paraId="70150DA1" w14:textId="77777777" w:rsidR="00987387" w:rsidRDefault="00D205D0">
      <w:pPr>
        <w:spacing w:after="237"/>
        <w:ind w:left="689"/>
        <w:jc w:val="center"/>
      </w:pPr>
      <w:r>
        <w:rPr>
          <w:rFonts w:ascii="Times New Roman" w:eastAsia="Times New Roman" w:hAnsi="Times New Roman" w:cs="Times New Roman"/>
          <w:b/>
          <w:sz w:val="23"/>
        </w:rPr>
        <w:t xml:space="preserve"> </w:t>
      </w:r>
    </w:p>
    <w:p w14:paraId="72B8D365" w14:textId="77777777" w:rsidR="00987387" w:rsidRDefault="00D205D0">
      <w:pPr>
        <w:spacing w:after="237"/>
        <w:ind w:left="689"/>
        <w:jc w:val="center"/>
      </w:pPr>
      <w:r>
        <w:rPr>
          <w:rFonts w:ascii="Times New Roman" w:eastAsia="Times New Roman" w:hAnsi="Times New Roman" w:cs="Times New Roman"/>
          <w:b/>
          <w:sz w:val="23"/>
        </w:rPr>
        <w:t xml:space="preserve"> </w:t>
      </w:r>
    </w:p>
    <w:p w14:paraId="3792B7E9" w14:textId="77777777" w:rsidR="00987387" w:rsidRDefault="00D205D0">
      <w:pPr>
        <w:spacing w:after="237"/>
        <w:ind w:left="689"/>
        <w:jc w:val="center"/>
      </w:pPr>
      <w:r>
        <w:rPr>
          <w:rFonts w:ascii="Times New Roman" w:eastAsia="Times New Roman" w:hAnsi="Times New Roman" w:cs="Times New Roman"/>
          <w:b/>
          <w:sz w:val="23"/>
        </w:rPr>
        <w:t xml:space="preserve"> </w:t>
      </w:r>
    </w:p>
    <w:p w14:paraId="12A646FB" w14:textId="77777777" w:rsidR="00987387" w:rsidRDefault="00D205D0">
      <w:pPr>
        <w:spacing w:after="237"/>
        <w:ind w:left="689"/>
        <w:jc w:val="center"/>
      </w:pPr>
      <w:r>
        <w:rPr>
          <w:rFonts w:ascii="Times New Roman" w:eastAsia="Times New Roman" w:hAnsi="Times New Roman" w:cs="Times New Roman"/>
          <w:b/>
          <w:sz w:val="23"/>
        </w:rPr>
        <w:t xml:space="preserve"> </w:t>
      </w:r>
    </w:p>
    <w:p w14:paraId="0FFDBCCA" w14:textId="77777777" w:rsidR="00987387" w:rsidRDefault="00D205D0">
      <w:pPr>
        <w:spacing w:after="235"/>
        <w:ind w:left="689"/>
        <w:jc w:val="center"/>
      </w:pPr>
      <w:r>
        <w:rPr>
          <w:rFonts w:ascii="Times New Roman" w:eastAsia="Times New Roman" w:hAnsi="Times New Roman" w:cs="Times New Roman"/>
          <w:b/>
          <w:sz w:val="23"/>
        </w:rPr>
        <w:t xml:space="preserve"> </w:t>
      </w:r>
    </w:p>
    <w:p w14:paraId="14404E4D" w14:textId="77777777" w:rsidR="00987387" w:rsidRDefault="00D205D0">
      <w:pPr>
        <w:spacing w:after="0"/>
        <w:ind w:left="689"/>
        <w:jc w:val="center"/>
      </w:pPr>
      <w:r>
        <w:rPr>
          <w:rFonts w:ascii="Times New Roman" w:eastAsia="Times New Roman" w:hAnsi="Times New Roman" w:cs="Times New Roman"/>
          <w:b/>
          <w:sz w:val="23"/>
        </w:rPr>
        <w:t xml:space="preserve"> </w:t>
      </w:r>
    </w:p>
    <w:p w14:paraId="0208AD4E" w14:textId="77777777" w:rsidR="00987387" w:rsidRDefault="00D205D0">
      <w:pPr>
        <w:pStyle w:val="Heading2"/>
        <w:spacing w:after="88"/>
        <w:ind w:left="2228" w:right="0"/>
        <w:jc w:val="left"/>
      </w:pPr>
      <w:r>
        <w:t xml:space="preserve">Uji Autokorelasi Jangka Pendek </w:t>
      </w:r>
    </w:p>
    <w:p w14:paraId="21ED27D5" w14:textId="77777777" w:rsidR="00987387" w:rsidRDefault="00D205D0">
      <w:pPr>
        <w:spacing w:after="201"/>
        <w:ind w:left="689"/>
        <w:jc w:val="center"/>
      </w:pPr>
      <w:r>
        <w:rPr>
          <w:rFonts w:ascii="Times New Roman" w:eastAsia="Times New Roman" w:hAnsi="Times New Roman" w:cs="Times New Roman"/>
          <w:b/>
          <w:sz w:val="23"/>
        </w:rPr>
        <w:t xml:space="preserve"> </w:t>
      </w:r>
    </w:p>
    <w:p w14:paraId="221DED73" w14:textId="77777777" w:rsidR="00987387" w:rsidRDefault="00D205D0">
      <w:pPr>
        <w:spacing w:after="0"/>
        <w:ind w:left="683" w:hanging="10"/>
      </w:pPr>
      <w:r>
        <w:rPr>
          <w:rFonts w:ascii="Arial" w:eastAsia="Arial" w:hAnsi="Arial" w:cs="Arial"/>
          <w:sz w:val="19"/>
          <w:u w:val="single" w:color="000000"/>
        </w:rPr>
        <w:t xml:space="preserve">Breusch-Godfrey Serial Correlation </w:t>
      </w:r>
      <w:r>
        <w:rPr>
          <w:rFonts w:ascii="Arial" w:eastAsia="Arial" w:hAnsi="Arial" w:cs="Arial"/>
          <w:sz w:val="19"/>
        </w:rPr>
        <w:t xml:space="preserve">LM Test: </w:t>
      </w:r>
    </w:p>
    <w:tbl>
      <w:tblPr>
        <w:tblStyle w:val="TableGrid"/>
        <w:tblW w:w="6109" w:type="dxa"/>
        <w:tblInd w:w="644" w:type="dxa"/>
        <w:tblCellMar>
          <w:top w:w="0" w:type="dxa"/>
          <w:left w:w="0" w:type="dxa"/>
          <w:bottom w:w="0" w:type="dxa"/>
          <w:right w:w="0" w:type="dxa"/>
        </w:tblCellMar>
        <w:tblLook w:val="04A0" w:firstRow="1" w:lastRow="0" w:firstColumn="1" w:lastColumn="0" w:noHBand="0" w:noVBand="1"/>
      </w:tblPr>
      <w:tblGrid>
        <w:gridCol w:w="2028"/>
        <w:gridCol w:w="1206"/>
        <w:gridCol w:w="1081"/>
        <w:gridCol w:w="939"/>
        <w:gridCol w:w="855"/>
      </w:tblGrid>
      <w:tr w:rsidR="00987387" w14:paraId="470011B3" w14:textId="77777777">
        <w:trPr>
          <w:trHeight w:val="291"/>
        </w:trPr>
        <w:tc>
          <w:tcPr>
            <w:tcW w:w="5254" w:type="dxa"/>
            <w:gridSpan w:val="4"/>
            <w:tcBorders>
              <w:top w:val="double" w:sz="5" w:space="0" w:color="000000"/>
              <w:left w:val="nil"/>
              <w:bottom w:val="nil"/>
              <w:right w:val="nil"/>
            </w:tcBorders>
          </w:tcPr>
          <w:p w14:paraId="712B21CD" w14:textId="77777777" w:rsidR="00987387" w:rsidRDefault="00D205D0">
            <w:pPr>
              <w:tabs>
                <w:tab w:val="center" w:pos="3096"/>
              </w:tabs>
              <w:spacing w:after="0"/>
            </w:pPr>
            <w:r>
              <w:rPr>
                <w:rFonts w:ascii="Arial" w:eastAsia="Arial" w:hAnsi="Arial" w:cs="Arial"/>
                <w:sz w:val="19"/>
              </w:rPr>
              <w:t xml:space="preserve">F-statistic </w:t>
            </w:r>
            <w:r>
              <w:rPr>
                <w:rFonts w:ascii="Arial" w:eastAsia="Arial" w:hAnsi="Arial" w:cs="Arial"/>
                <w:sz w:val="19"/>
              </w:rPr>
              <w:tab/>
              <w:t xml:space="preserve">0.842462    Probability </w:t>
            </w:r>
          </w:p>
        </w:tc>
        <w:tc>
          <w:tcPr>
            <w:tcW w:w="855" w:type="dxa"/>
            <w:tcBorders>
              <w:top w:val="double" w:sz="5" w:space="0" w:color="000000"/>
              <w:left w:val="nil"/>
              <w:bottom w:val="nil"/>
              <w:right w:val="nil"/>
            </w:tcBorders>
          </w:tcPr>
          <w:p w14:paraId="1EBCAB30" w14:textId="77777777" w:rsidR="00987387" w:rsidRDefault="00D205D0">
            <w:pPr>
              <w:spacing w:after="0"/>
              <w:ind w:left="41"/>
              <w:jc w:val="both"/>
            </w:pPr>
            <w:r>
              <w:rPr>
                <w:rFonts w:ascii="Arial" w:eastAsia="Arial" w:hAnsi="Arial" w:cs="Arial"/>
                <w:sz w:val="19"/>
              </w:rPr>
              <w:t>0.461976</w:t>
            </w:r>
          </w:p>
        </w:tc>
      </w:tr>
      <w:tr w:rsidR="00987387" w14:paraId="55FC2568" w14:textId="77777777">
        <w:trPr>
          <w:trHeight w:val="1600"/>
        </w:trPr>
        <w:tc>
          <w:tcPr>
            <w:tcW w:w="5254" w:type="dxa"/>
            <w:gridSpan w:val="4"/>
            <w:tcBorders>
              <w:top w:val="nil"/>
              <w:left w:val="nil"/>
              <w:bottom w:val="double" w:sz="5" w:space="0" w:color="000000"/>
              <w:right w:val="nil"/>
            </w:tcBorders>
          </w:tcPr>
          <w:p w14:paraId="68B3E1E2" w14:textId="77777777" w:rsidR="00987387" w:rsidRDefault="00D205D0">
            <w:pPr>
              <w:tabs>
                <w:tab w:val="center" w:pos="3096"/>
              </w:tabs>
              <w:spacing w:after="62"/>
            </w:pPr>
            <w:r>
              <w:rPr>
                <w:rFonts w:ascii="Arial" w:eastAsia="Arial" w:hAnsi="Arial" w:cs="Arial"/>
                <w:sz w:val="19"/>
                <w:u w:val="double" w:color="000000"/>
              </w:rPr>
              <w:t xml:space="preserve">Obs*R-squared </w:t>
            </w:r>
            <w:r>
              <w:rPr>
                <w:rFonts w:ascii="Arial" w:eastAsia="Arial" w:hAnsi="Arial" w:cs="Arial"/>
                <w:sz w:val="19"/>
                <w:u w:val="double" w:color="000000"/>
              </w:rPr>
              <w:tab/>
              <w:t xml:space="preserve">2.680760    Probability </w:t>
            </w:r>
          </w:p>
          <w:p w14:paraId="57ED7D7B" w14:textId="77777777" w:rsidR="00987387" w:rsidRDefault="00D205D0">
            <w:pPr>
              <w:spacing w:after="0"/>
              <w:ind w:left="968"/>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p w14:paraId="4CF3C47B" w14:textId="77777777" w:rsidR="00987387" w:rsidRDefault="00D205D0">
            <w:pPr>
              <w:spacing w:after="0"/>
              <w:ind w:left="42"/>
            </w:pPr>
            <w:r>
              <w:rPr>
                <w:rFonts w:ascii="Arial" w:eastAsia="Arial" w:hAnsi="Arial" w:cs="Arial"/>
                <w:sz w:val="19"/>
              </w:rPr>
              <w:t xml:space="preserve">Test Equation: </w:t>
            </w:r>
          </w:p>
          <w:p w14:paraId="3EC572A2" w14:textId="77777777" w:rsidR="00987387" w:rsidRDefault="00D205D0">
            <w:pPr>
              <w:spacing w:after="0" w:line="240" w:lineRule="auto"/>
              <w:ind w:left="42" w:right="2138"/>
            </w:pPr>
            <w:r>
              <w:rPr>
                <w:rFonts w:ascii="Arial" w:eastAsia="Arial" w:hAnsi="Arial" w:cs="Arial"/>
                <w:sz w:val="19"/>
              </w:rPr>
              <w:t xml:space="preserve">Dependent Variable: RESID Method: Least Squares </w:t>
            </w:r>
          </w:p>
          <w:p w14:paraId="37CB836C" w14:textId="77777777" w:rsidR="00987387" w:rsidRDefault="00D205D0">
            <w:pPr>
              <w:spacing w:after="0"/>
              <w:ind w:left="42"/>
            </w:pPr>
            <w:r>
              <w:rPr>
                <w:rFonts w:ascii="Arial" w:eastAsia="Arial" w:hAnsi="Arial" w:cs="Arial"/>
                <w:sz w:val="19"/>
              </w:rPr>
              <w:t xml:space="preserve">Date: 02/17/08   Time: 16:54 </w:t>
            </w:r>
          </w:p>
          <w:p w14:paraId="157DA685" w14:textId="77777777" w:rsidR="00987387" w:rsidRDefault="00D205D0">
            <w:pPr>
              <w:spacing w:after="0"/>
              <w:ind w:left="42"/>
            </w:pPr>
            <w:r>
              <w:rPr>
                <w:rFonts w:ascii="Arial" w:eastAsia="Arial" w:hAnsi="Arial" w:cs="Arial"/>
                <w:sz w:val="19"/>
              </w:rPr>
              <w:t xml:space="preserve">Presample missing value lagged residuals set to zero. </w:t>
            </w:r>
          </w:p>
        </w:tc>
        <w:tc>
          <w:tcPr>
            <w:tcW w:w="855" w:type="dxa"/>
            <w:tcBorders>
              <w:top w:val="nil"/>
              <w:left w:val="nil"/>
              <w:bottom w:val="double" w:sz="5" w:space="0" w:color="000000"/>
              <w:right w:val="nil"/>
            </w:tcBorders>
          </w:tcPr>
          <w:p w14:paraId="1069FF75" w14:textId="77777777" w:rsidR="00987387" w:rsidRDefault="00D205D0">
            <w:pPr>
              <w:spacing w:after="62"/>
              <w:ind w:left="41"/>
              <w:jc w:val="both"/>
            </w:pPr>
            <w:r>
              <w:rPr>
                <w:rFonts w:ascii="Arial" w:eastAsia="Arial" w:hAnsi="Arial" w:cs="Arial"/>
                <w:sz w:val="19"/>
                <w:u w:val="double" w:color="000000"/>
              </w:rPr>
              <w:t>0.261746</w:t>
            </w:r>
          </w:p>
          <w:p w14:paraId="4D79D563" w14:textId="77777777" w:rsidR="00987387" w:rsidRDefault="00D205D0">
            <w:pPr>
              <w:spacing w:after="0"/>
              <w:ind w:right="11"/>
              <w:jc w:val="center"/>
            </w:pPr>
            <w:r>
              <w:rPr>
                <w:rFonts w:ascii="Arial" w:eastAsia="Arial" w:hAnsi="Arial" w:cs="Arial"/>
                <w:sz w:val="19"/>
              </w:rPr>
              <w:t xml:space="preserve"> </w:t>
            </w:r>
          </w:p>
        </w:tc>
      </w:tr>
      <w:tr w:rsidR="00987387" w14:paraId="67B1C099" w14:textId="77777777">
        <w:trPr>
          <w:trHeight w:val="295"/>
        </w:trPr>
        <w:tc>
          <w:tcPr>
            <w:tcW w:w="2028" w:type="dxa"/>
            <w:tcBorders>
              <w:top w:val="double" w:sz="5" w:space="0" w:color="000000"/>
              <w:left w:val="nil"/>
              <w:bottom w:val="double" w:sz="6" w:space="0" w:color="000000"/>
              <w:right w:val="nil"/>
            </w:tcBorders>
          </w:tcPr>
          <w:p w14:paraId="4533FCF1" w14:textId="77777777" w:rsidR="00987387" w:rsidRDefault="00D205D0">
            <w:pPr>
              <w:spacing w:after="0"/>
              <w:ind w:right="91"/>
              <w:jc w:val="center"/>
            </w:pPr>
            <w:r>
              <w:rPr>
                <w:rFonts w:ascii="Arial" w:eastAsia="Arial" w:hAnsi="Arial" w:cs="Arial"/>
                <w:sz w:val="19"/>
              </w:rPr>
              <w:t xml:space="preserve">Variable </w:t>
            </w:r>
          </w:p>
        </w:tc>
        <w:tc>
          <w:tcPr>
            <w:tcW w:w="1206" w:type="dxa"/>
            <w:tcBorders>
              <w:top w:val="double" w:sz="5" w:space="0" w:color="000000"/>
              <w:left w:val="nil"/>
              <w:bottom w:val="double" w:sz="6" w:space="0" w:color="000000"/>
              <w:right w:val="nil"/>
            </w:tcBorders>
          </w:tcPr>
          <w:p w14:paraId="767B948C" w14:textId="77777777" w:rsidR="00987387" w:rsidRDefault="00D205D0">
            <w:pPr>
              <w:spacing w:after="0"/>
            </w:pPr>
            <w:r>
              <w:rPr>
                <w:rFonts w:ascii="Arial" w:eastAsia="Arial" w:hAnsi="Arial" w:cs="Arial"/>
                <w:sz w:val="19"/>
              </w:rPr>
              <w:t>Coefficient</w:t>
            </w:r>
          </w:p>
        </w:tc>
        <w:tc>
          <w:tcPr>
            <w:tcW w:w="1081" w:type="dxa"/>
            <w:tcBorders>
              <w:top w:val="double" w:sz="5" w:space="0" w:color="000000"/>
              <w:left w:val="nil"/>
              <w:bottom w:val="double" w:sz="6" w:space="0" w:color="000000"/>
              <w:right w:val="nil"/>
            </w:tcBorders>
          </w:tcPr>
          <w:p w14:paraId="7DFEA762" w14:textId="77777777" w:rsidR="00987387" w:rsidRDefault="00D205D0">
            <w:pPr>
              <w:spacing w:after="0"/>
            </w:pPr>
            <w:r>
              <w:rPr>
                <w:rFonts w:ascii="Arial" w:eastAsia="Arial" w:hAnsi="Arial" w:cs="Arial"/>
                <w:sz w:val="19"/>
              </w:rPr>
              <w:t>Std. Error</w:t>
            </w:r>
          </w:p>
        </w:tc>
        <w:tc>
          <w:tcPr>
            <w:tcW w:w="939" w:type="dxa"/>
            <w:tcBorders>
              <w:top w:val="double" w:sz="5" w:space="0" w:color="000000"/>
              <w:left w:val="nil"/>
              <w:bottom w:val="double" w:sz="6" w:space="0" w:color="000000"/>
              <w:right w:val="nil"/>
            </w:tcBorders>
          </w:tcPr>
          <w:p w14:paraId="2D68436D" w14:textId="77777777" w:rsidR="00987387" w:rsidRDefault="00D205D0">
            <w:pPr>
              <w:spacing w:after="0"/>
              <w:ind w:left="75"/>
            </w:pPr>
            <w:r>
              <w:rPr>
                <w:rFonts w:ascii="Arial" w:eastAsia="Arial" w:hAnsi="Arial" w:cs="Arial"/>
                <w:sz w:val="19"/>
              </w:rPr>
              <w:t>t-Statistic</w:t>
            </w:r>
          </w:p>
        </w:tc>
        <w:tc>
          <w:tcPr>
            <w:tcW w:w="855" w:type="dxa"/>
            <w:tcBorders>
              <w:top w:val="double" w:sz="5" w:space="0" w:color="000000"/>
              <w:left w:val="nil"/>
              <w:bottom w:val="double" w:sz="6" w:space="0" w:color="000000"/>
              <w:right w:val="nil"/>
            </w:tcBorders>
          </w:tcPr>
          <w:p w14:paraId="13EF8AEF" w14:textId="77777777" w:rsidR="00987387" w:rsidRDefault="00D205D0">
            <w:pPr>
              <w:spacing w:after="0"/>
              <w:ind w:right="29"/>
              <w:jc w:val="right"/>
            </w:pPr>
            <w:r>
              <w:rPr>
                <w:rFonts w:ascii="Arial" w:eastAsia="Arial" w:hAnsi="Arial" w:cs="Arial"/>
                <w:sz w:val="19"/>
              </w:rPr>
              <w:t xml:space="preserve">Prob. </w:t>
            </w:r>
          </w:p>
        </w:tc>
      </w:tr>
      <w:tr w:rsidR="00987387" w14:paraId="26BF4BFC" w14:textId="77777777">
        <w:trPr>
          <w:trHeight w:val="292"/>
        </w:trPr>
        <w:tc>
          <w:tcPr>
            <w:tcW w:w="2028" w:type="dxa"/>
            <w:tcBorders>
              <w:top w:val="double" w:sz="6" w:space="0" w:color="000000"/>
              <w:left w:val="nil"/>
              <w:bottom w:val="nil"/>
              <w:right w:val="nil"/>
            </w:tcBorders>
          </w:tcPr>
          <w:p w14:paraId="29369C41" w14:textId="77777777" w:rsidR="00987387" w:rsidRDefault="00D205D0">
            <w:pPr>
              <w:spacing w:after="0"/>
              <w:ind w:right="91"/>
              <w:jc w:val="center"/>
            </w:pPr>
            <w:r>
              <w:rPr>
                <w:rFonts w:ascii="Arial" w:eastAsia="Arial" w:hAnsi="Arial" w:cs="Arial"/>
                <w:sz w:val="19"/>
              </w:rPr>
              <w:t xml:space="preserve">D(X4) </w:t>
            </w:r>
          </w:p>
        </w:tc>
        <w:tc>
          <w:tcPr>
            <w:tcW w:w="1206" w:type="dxa"/>
            <w:tcBorders>
              <w:top w:val="double" w:sz="6" w:space="0" w:color="000000"/>
              <w:left w:val="nil"/>
              <w:bottom w:val="nil"/>
              <w:right w:val="nil"/>
            </w:tcBorders>
          </w:tcPr>
          <w:p w14:paraId="2F1527F4" w14:textId="77777777" w:rsidR="00987387" w:rsidRDefault="00D205D0">
            <w:pPr>
              <w:spacing w:after="0"/>
              <w:ind w:left="41"/>
            </w:pPr>
            <w:r>
              <w:rPr>
                <w:rFonts w:ascii="Arial" w:eastAsia="Arial" w:hAnsi="Arial" w:cs="Arial"/>
                <w:sz w:val="19"/>
              </w:rPr>
              <w:t>-0.016343</w:t>
            </w:r>
          </w:p>
        </w:tc>
        <w:tc>
          <w:tcPr>
            <w:tcW w:w="1081" w:type="dxa"/>
            <w:tcBorders>
              <w:top w:val="double" w:sz="6" w:space="0" w:color="000000"/>
              <w:left w:val="nil"/>
              <w:bottom w:val="nil"/>
              <w:right w:val="nil"/>
            </w:tcBorders>
          </w:tcPr>
          <w:p w14:paraId="59AA9A46" w14:textId="77777777" w:rsidR="00987387" w:rsidRDefault="00D205D0">
            <w:pPr>
              <w:spacing w:after="0"/>
              <w:ind w:left="20"/>
            </w:pPr>
            <w:r>
              <w:rPr>
                <w:rFonts w:ascii="Arial" w:eastAsia="Arial" w:hAnsi="Arial" w:cs="Arial"/>
                <w:sz w:val="19"/>
              </w:rPr>
              <w:t>0.141431</w:t>
            </w:r>
          </w:p>
        </w:tc>
        <w:tc>
          <w:tcPr>
            <w:tcW w:w="939" w:type="dxa"/>
            <w:tcBorders>
              <w:top w:val="double" w:sz="6" w:space="0" w:color="000000"/>
              <w:left w:val="nil"/>
              <w:bottom w:val="nil"/>
              <w:right w:val="nil"/>
            </w:tcBorders>
          </w:tcPr>
          <w:p w14:paraId="00ED5915" w14:textId="77777777" w:rsidR="00987387" w:rsidRDefault="00D205D0">
            <w:pPr>
              <w:spacing w:after="0"/>
              <w:jc w:val="both"/>
            </w:pPr>
            <w:r>
              <w:rPr>
                <w:rFonts w:ascii="Arial" w:eastAsia="Arial" w:hAnsi="Arial" w:cs="Arial"/>
                <w:sz w:val="19"/>
              </w:rPr>
              <w:t>-0.115558</w:t>
            </w:r>
          </w:p>
        </w:tc>
        <w:tc>
          <w:tcPr>
            <w:tcW w:w="855" w:type="dxa"/>
            <w:tcBorders>
              <w:top w:val="double" w:sz="6" w:space="0" w:color="000000"/>
              <w:left w:val="nil"/>
              <w:bottom w:val="nil"/>
              <w:right w:val="nil"/>
            </w:tcBorders>
          </w:tcPr>
          <w:p w14:paraId="2C7F3274" w14:textId="77777777" w:rsidR="00987387" w:rsidRDefault="00D205D0">
            <w:pPr>
              <w:spacing w:after="0"/>
              <w:ind w:right="29"/>
              <w:jc w:val="right"/>
            </w:pPr>
            <w:r>
              <w:rPr>
                <w:rFonts w:ascii="Arial" w:eastAsia="Arial" w:hAnsi="Arial" w:cs="Arial"/>
                <w:sz w:val="19"/>
              </w:rPr>
              <w:t>0.9105</w:t>
            </w:r>
          </w:p>
        </w:tc>
      </w:tr>
      <w:tr w:rsidR="00987387" w14:paraId="0AF79657" w14:textId="77777777">
        <w:trPr>
          <w:trHeight w:val="217"/>
        </w:trPr>
        <w:tc>
          <w:tcPr>
            <w:tcW w:w="2028" w:type="dxa"/>
            <w:tcBorders>
              <w:top w:val="nil"/>
              <w:left w:val="nil"/>
              <w:bottom w:val="nil"/>
              <w:right w:val="nil"/>
            </w:tcBorders>
          </w:tcPr>
          <w:p w14:paraId="13D2B83C" w14:textId="77777777" w:rsidR="00987387" w:rsidRDefault="00D205D0">
            <w:pPr>
              <w:spacing w:after="0"/>
              <w:ind w:right="91"/>
              <w:jc w:val="center"/>
            </w:pPr>
            <w:r>
              <w:rPr>
                <w:rFonts w:ascii="Arial" w:eastAsia="Arial" w:hAnsi="Arial" w:cs="Arial"/>
                <w:sz w:val="19"/>
              </w:rPr>
              <w:t xml:space="preserve">D(X3) </w:t>
            </w:r>
          </w:p>
        </w:tc>
        <w:tc>
          <w:tcPr>
            <w:tcW w:w="1206" w:type="dxa"/>
            <w:tcBorders>
              <w:top w:val="nil"/>
              <w:left w:val="nil"/>
              <w:bottom w:val="nil"/>
              <w:right w:val="nil"/>
            </w:tcBorders>
          </w:tcPr>
          <w:p w14:paraId="15F2A20A" w14:textId="77777777" w:rsidR="00987387" w:rsidRDefault="00D205D0">
            <w:pPr>
              <w:spacing w:after="0"/>
              <w:ind w:left="41"/>
            </w:pPr>
            <w:r>
              <w:rPr>
                <w:rFonts w:ascii="Arial" w:eastAsia="Arial" w:hAnsi="Arial" w:cs="Arial"/>
                <w:sz w:val="19"/>
              </w:rPr>
              <w:t>-139.5107</w:t>
            </w:r>
          </w:p>
        </w:tc>
        <w:tc>
          <w:tcPr>
            <w:tcW w:w="1081" w:type="dxa"/>
            <w:tcBorders>
              <w:top w:val="nil"/>
              <w:left w:val="nil"/>
              <w:bottom w:val="nil"/>
              <w:right w:val="nil"/>
            </w:tcBorders>
          </w:tcPr>
          <w:p w14:paraId="183F195D" w14:textId="77777777" w:rsidR="00987387" w:rsidRDefault="00D205D0">
            <w:pPr>
              <w:spacing w:after="0"/>
              <w:ind w:left="20"/>
            </w:pPr>
            <w:r>
              <w:rPr>
                <w:rFonts w:ascii="Arial" w:eastAsia="Arial" w:hAnsi="Arial" w:cs="Arial"/>
                <w:sz w:val="19"/>
              </w:rPr>
              <w:t>528.0663</w:t>
            </w:r>
          </w:p>
        </w:tc>
        <w:tc>
          <w:tcPr>
            <w:tcW w:w="939" w:type="dxa"/>
            <w:tcBorders>
              <w:top w:val="nil"/>
              <w:left w:val="nil"/>
              <w:bottom w:val="nil"/>
              <w:right w:val="nil"/>
            </w:tcBorders>
          </w:tcPr>
          <w:p w14:paraId="47BCB7B3" w14:textId="77777777" w:rsidR="00987387" w:rsidRDefault="00D205D0">
            <w:pPr>
              <w:spacing w:after="0"/>
              <w:jc w:val="both"/>
            </w:pPr>
            <w:r>
              <w:rPr>
                <w:rFonts w:ascii="Arial" w:eastAsia="Arial" w:hAnsi="Arial" w:cs="Arial"/>
                <w:sz w:val="19"/>
              </w:rPr>
              <w:t>-0.264192</w:t>
            </w:r>
          </w:p>
        </w:tc>
        <w:tc>
          <w:tcPr>
            <w:tcW w:w="855" w:type="dxa"/>
            <w:tcBorders>
              <w:top w:val="nil"/>
              <w:left w:val="nil"/>
              <w:bottom w:val="nil"/>
              <w:right w:val="nil"/>
            </w:tcBorders>
          </w:tcPr>
          <w:p w14:paraId="2DE024FC" w14:textId="77777777" w:rsidR="00987387" w:rsidRDefault="00D205D0">
            <w:pPr>
              <w:spacing w:after="0"/>
              <w:ind w:right="29"/>
              <w:jc w:val="right"/>
            </w:pPr>
            <w:r>
              <w:rPr>
                <w:rFonts w:ascii="Arial" w:eastAsia="Arial" w:hAnsi="Arial" w:cs="Arial"/>
                <w:sz w:val="19"/>
              </w:rPr>
              <w:t>0.7976</w:t>
            </w:r>
          </w:p>
        </w:tc>
      </w:tr>
      <w:tr w:rsidR="00987387" w14:paraId="7A4FD327" w14:textId="77777777">
        <w:trPr>
          <w:trHeight w:val="216"/>
        </w:trPr>
        <w:tc>
          <w:tcPr>
            <w:tcW w:w="2028" w:type="dxa"/>
            <w:tcBorders>
              <w:top w:val="nil"/>
              <w:left w:val="nil"/>
              <w:bottom w:val="nil"/>
              <w:right w:val="nil"/>
            </w:tcBorders>
          </w:tcPr>
          <w:p w14:paraId="574F4352" w14:textId="77777777" w:rsidR="00987387" w:rsidRDefault="00D205D0">
            <w:pPr>
              <w:spacing w:after="0"/>
              <w:ind w:right="91"/>
              <w:jc w:val="center"/>
            </w:pPr>
            <w:r>
              <w:rPr>
                <w:rFonts w:ascii="Arial" w:eastAsia="Arial" w:hAnsi="Arial" w:cs="Arial"/>
                <w:sz w:val="19"/>
              </w:rPr>
              <w:t xml:space="preserve">D(X2) </w:t>
            </w:r>
          </w:p>
        </w:tc>
        <w:tc>
          <w:tcPr>
            <w:tcW w:w="1206" w:type="dxa"/>
            <w:tcBorders>
              <w:top w:val="nil"/>
              <w:left w:val="nil"/>
              <w:bottom w:val="nil"/>
              <w:right w:val="nil"/>
            </w:tcBorders>
          </w:tcPr>
          <w:p w14:paraId="16D69814" w14:textId="77777777" w:rsidR="00987387" w:rsidRDefault="00D205D0">
            <w:pPr>
              <w:spacing w:after="0"/>
              <w:ind w:left="41"/>
            </w:pPr>
            <w:r>
              <w:rPr>
                <w:rFonts w:ascii="Arial" w:eastAsia="Arial" w:hAnsi="Arial" w:cs="Arial"/>
                <w:sz w:val="19"/>
              </w:rPr>
              <w:t>-59.35090</w:t>
            </w:r>
          </w:p>
        </w:tc>
        <w:tc>
          <w:tcPr>
            <w:tcW w:w="1081" w:type="dxa"/>
            <w:tcBorders>
              <w:top w:val="nil"/>
              <w:left w:val="nil"/>
              <w:bottom w:val="nil"/>
              <w:right w:val="nil"/>
            </w:tcBorders>
          </w:tcPr>
          <w:p w14:paraId="4194F156" w14:textId="77777777" w:rsidR="00987387" w:rsidRDefault="00D205D0">
            <w:pPr>
              <w:spacing w:after="0"/>
              <w:ind w:left="20"/>
            </w:pPr>
            <w:r>
              <w:rPr>
                <w:rFonts w:ascii="Arial" w:eastAsia="Arial" w:hAnsi="Arial" w:cs="Arial"/>
                <w:sz w:val="19"/>
              </w:rPr>
              <w:t>307.3380</w:t>
            </w:r>
          </w:p>
        </w:tc>
        <w:tc>
          <w:tcPr>
            <w:tcW w:w="939" w:type="dxa"/>
            <w:tcBorders>
              <w:top w:val="nil"/>
              <w:left w:val="nil"/>
              <w:bottom w:val="nil"/>
              <w:right w:val="nil"/>
            </w:tcBorders>
          </w:tcPr>
          <w:p w14:paraId="09FB4151" w14:textId="77777777" w:rsidR="00987387" w:rsidRDefault="00D205D0">
            <w:pPr>
              <w:spacing w:after="0"/>
              <w:jc w:val="both"/>
            </w:pPr>
            <w:r>
              <w:rPr>
                <w:rFonts w:ascii="Arial" w:eastAsia="Arial" w:hAnsi="Arial" w:cs="Arial"/>
                <w:sz w:val="19"/>
              </w:rPr>
              <w:t>-0.193113</w:t>
            </w:r>
          </w:p>
        </w:tc>
        <w:tc>
          <w:tcPr>
            <w:tcW w:w="855" w:type="dxa"/>
            <w:tcBorders>
              <w:top w:val="nil"/>
              <w:left w:val="nil"/>
              <w:bottom w:val="nil"/>
              <w:right w:val="nil"/>
            </w:tcBorders>
          </w:tcPr>
          <w:p w14:paraId="07058870" w14:textId="77777777" w:rsidR="00987387" w:rsidRDefault="00D205D0">
            <w:pPr>
              <w:spacing w:after="0"/>
              <w:ind w:right="30"/>
              <w:jc w:val="right"/>
            </w:pPr>
            <w:r>
              <w:rPr>
                <w:rFonts w:ascii="Arial" w:eastAsia="Arial" w:hAnsi="Arial" w:cs="Arial"/>
                <w:sz w:val="19"/>
              </w:rPr>
              <w:t>0.8512</w:t>
            </w:r>
          </w:p>
        </w:tc>
      </w:tr>
      <w:tr w:rsidR="00987387" w14:paraId="6C0EE4A7" w14:textId="77777777">
        <w:trPr>
          <w:trHeight w:val="217"/>
        </w:trPr>
        <w:tc>
          <w:tcPr>
            <w:tcW w:w="2028" w:type="dxa"/>
            <w:tcBorders>
              <w:top w:val="nil"/>
              <w:left w:val="nil"/>
              <w:bottom w:val="nil"/>
              <w:right w:val="nil"/>
            </w:tcBorders>
          </w:tcPr>
          <w:p w14:paraId="63646E49" w14:textId="77777777" w:rsidR="00987387" w:rsidRDefault="00D205D0">
            <w:pPr>
              <w:spacing w:after="0"/>
              <w:ind w:right="91"/>
              <w:jc w:val="center"/>
            </w:pPr>
            <w:r>
              <w:rPr>
                <w:rFonts w:ascii="Arial" w:eastAsia="Arial" w:hAnsi="Arial" w:cs="Arial"/>
                <w:sz w:val="19"/>
              </w:rPr>
              <w:t xml:space="preserve">D(X1) </w:t>
            </w:r>
          </w:p>
        </w:tc>
        <w:tc>
          <w:tcPr>
            <w:tcW w:w="1206" w:type="dxa"/>
            <w:tcBorders>
              <w:top w:val="nil"/>
              <w:left w:val="nil"/>
              <w:bottom w:val="nil"/>
              <w:right w:val="nil"/>
            </w:tcBorders>
          </w:tcPr>
          <w:p w14:paraId="1EE7CEBF" w14:textId="77777777" w:rsidR="00987387" w:rsidRDefault="00D205D0">
            <w:pPr>
              <w:spacing w:after="0"/>
              <w:ind w:left="104"/>
            </w:pPr>
            <w:r>
              <w:rPr>
                <w:rFonts w:ascii="Arial" w:eastAsia="Arial" w:hAnsi="Arial" w:cs="Arial"/>
                <w:sz w:val="19"/>
              </w:rPr>
              <w:t>0.055329</w:t>
            </w:r>
          </w:p>
        </w:tc>
        <w:tc>
          <w:tcPr>
            <w:tcW w:w="1081" w:type="dxa"/>
            <w:tcBorders>
              <w:top w:val="nil"/>
              <w:left w:val="nil"/>
              <w:bottom w:val="nil"/>
              <w:right w:val="nil"/>
            </w:tcBorders>
          </w:tcPr>
          <w:p w14:paraId="3DF34243" w14:textId="77777777" w:rsidR="00987387" w:rsidRDefault="00D205D0">
            <w:pPr>
              <w:spacing w:after="0"/>
              <w:ind w:left="20"/>
            </w:pPr>
            <w:r>
              <w:rPr>
                <w:rFonts w:ascii="Arial" w:eastAsia="Arial" w:hAnsi="Arial" w:cs="Arial"/>
                <w:sz w:val="19"/>
              </w:rPr>
              <w:t>0.139768</w:t>
            </w:r>
          </w:p>
        </w:tc>
        <w:tc>
          <w:tcPr>
            <w:tcW w:w="939" w:type="dxa"/>
            <w:tcBorders>
              <w:top w:val="nil"/>
              <w:left w:val="nil"/>
              <w:bottom w:val="nil"/>
              <w:right w:val="nil"/>
            </w:tcBorders>
          </w:tcPr>
          <w:p w14:paraId="3841EC1E" w14:textId="77777777" w:rsidR="00987387" w:rsidRDefault="00D205D0">
            <w:pPr>
              <w:spacing w:after="0"/>
              <w:ind w:left="62"/>
              <w:jc w:val="both"/>
            </w:pPr>
            <w:r>
              <w:rPr>
                <w:rFonts w:ascii="Arial" w:eastAsia="Arial" w:hAnsi="Arial" w:cs="Arial"/>
                <w:sz w:val="19"/>
              </w:rPr>
              <w:t>0.395865</w:t>
            </w:r>
          </w:p>
        </w:tc>
        <w:tc>
          <w:tcPr>
            <w:tcW w:w="855" w:type="dxa"/>
            <w:tcBorders>
              <w:top w:val="nil"/>
              <w:left w:val="nil"/>
              <w:bottom w:val="nil"/>
              <w:right w:val="nil"/>
            </w:tcBorders>
          </w:tcPr>
          <w:p w14:paraId="540C0454" w14:textId="77777777" w:rsidR="00987387" w:rsidRDefault="00D205D0">
            <w:pPr>
              <w:spacing w:after="0"/>
              <w:ind w:right="30"/>
              <w:jc w:val="right"/>
            </w:pPr>
            <w:r>
              <w:rPr>
                <w:rFonts w:ascii="Arial" w:eastAsia="Arial" w:hAnsi="Arial" w:cs="Arial"/>
                <w:sz w:val="19"/>
              </w:rPr>
              <w:t>0.7014</w:t>
            </w:r>
          </w:p>
        </w:tc>
      </w:tr>
      <w:tr w:rsidR="00987387" w14:paraId="73ACF47C" w14:textId="77777777">
        <w:trPr>
          <w:trHeight w:val="217"/>
        </w:trPr>
        <w:tc>
          <w:tcPr>
            <w:tcW w:w="2028" w:type="dxa"/>
            <w:tcBorders>
              <w:top w:val="nil"/>
              <w:left w:val="nil"/>
              <w:bottom w:val="nil"/>
              <w:right w:val="nil"/>
            </w:tcBorders>
          </w:tcPr>
          <w:p w14:paraId="1266C837" w14:textId="77777777" w:rsidR="00987387" w:rsidRDefault="00D205D0">
            <w:pPr>
              <w:spacing w:after="0"/>
              <w:ind w:right="90"/>
              <w:jc w:val="center"/>
            </w:pPr>
            <w:r>
              <w:rPr>
                <w:rFonts w:ascii="Arial" w:eastAsia="Arial" w:hAnsi="Arial" w:cs="Arial"/>
                <w:sz w:val="19"/>
              </w:rPr>
              <w:t xml:space="preserve">ECT1 </w:t>
            </w:r>
          </w:p>
        </w:tc>
        <w:tc>
          <w:tcPr>
            <w:tcW w:w="1206" w:type="dxa"/>
            <w:tcBorders>
              <w:top w:val="nil"/>
              <w:left w:val="nil"/>
              <w:bottom w:val="nil"/>
              <w:right w:val="nil"/>
            </w:tcBorders>
          </w:tcPr>
          <w:p w14:paraId="0C1BAF0A" w14:textId="77777777" w:rsidR="00987387" w:rsidRDefault="00D205D0">
            <w:pPr>
              <w:spacing w:after="0"/>
              <w:ind w:left="104"/>
            </w:pPr>
            <w:r>
              <w:rPr>
                <w:rFonts w:ascii="Arial" w:eastAsia="Arial" w:hAnsi="Arial" w:cs="Arial"/>
                <w:sz w:val="19"/>
              </w:rPr>
              <w:t>0.009721</w:t>
            </w:r>
          </w:p>
        </w:tc>
        <w:tc>
          <w:tcPr>
            <w:tcW w:w="1081" w:type="dxa"/>
            <w:tcBorders>
              <w:top w:val="nil"/>
              <w:left w:val="nil"/>
              <w:bottom w:val="nil"/>
              <w:right w:val="nil"/>
            </w:tcBorders>
          </w:tcPr>
          <w:p w14:paraId="1D16C9EF" w14:textId="77777777" w:rsidR="00987387" w:rsidRDefault="00D205D0">
            <w:pPr>
              <w:spacing w:after="0"/>
              <w:ind w:left="20"/>
            </w:pPr>
            <w:r>
              <w:rPr>
                <w:rFonts w:ascii="Arial" w:eastAsia="Arial" w:hAnsi="Arial" w:cs="Arial"/>
                <w:sz w:val="19"/>
              </w:rPr>
              <w:t>0.272360</w:t>
            </w:r>
          </w:p>
        </w:tc>
        <w:tc>
          <w:tcPr>
            <w:tcW w:w="939" w:type="dxa"/>
            <w:tcBorders>
              <w:top w:val="nil"/>
              <w:left w:val="nil"/>
              <w:bottom w:val="nil"/>
              <w:right w:val="nil"/>
            </w:tcBorders>
          </w:tcPr>
          <w:p w14:paraId="0E4D8B40" w14:textId="77777777" w:rsidR="00987387" w:rsidRDefault="00D205D0">
            <w:pPr>
              <w:spacing w:after="0"/>
              <w:ind w:left="62"/>
              <w:jc w:val="both"/>
            </w:pPr>
            <w:r>
              <w:rPr>
                <w:rFonts w:ascii="Arial" w:eastAsia="Arial" w:hAnsi="Arial" w:cs="Arial"/>
                <w:sz w:val="19"/>
              </w:rPr>
              <w:t>0.035692</w:t>
            </w:r>
          </w:p>
        </w:tc>
        <w:tc>
          <w:tcPr>
            <w:tcW w:w="855" w:type="dxa"/>
            <w:tcBorders>
              <w:top w:val="nil"/>
              <w:left w:val="nil"/>
              <w:bottom w:val="nil"/>
              <w:right w:val="nil"/>
            </w:tcBorders>
          </w:tcPr>
          <w:p w14:paraId="4FE3DD48" w14:textId="77777777" w:rsidR="00987387" w:rsidRDefault="00D205D0">
            <w:pPr>
              <w:spacing w:after="0"/>
              <w:ind w:right="30"/>
              <w:jc w:val="right"/>
            </w:pPr>
            <w:r>
              <w:rPr>
                <w:rFonts w:ascii="Arial" w:eastAsia="Arial" w:hAnsi="Arial" w:cs="Arial"/>
                <w:sz w:val="19"/>
              </w:rPr>
              <w:t>0.9723</w:t>
            </w:r>
          </w:p>
        </w:tc>
      </w:tr>
      <w:tr w:rsidR="00987387" w14:paraId="6E1D1B54" w14:textId="77777777">
        <w:trPr>
          <w:trHeight w:val="216"/>
        </w:trPr>
        <w:tc>
          <w:tcPr>
            <w:tcW w:w="2028" w:type="dxa"/>
            <w:tcBorders>
              <w:top w:val="nil"/>
              <w:left w:val="nil"/>
              <w:bottom w:val="nil"/>
              <w:right w:val="nil"/>
            </w:tcBorders>
          </w:tcPr>
          <w:p w14:paraId="4D2C3760" w14:textId="77777777" w:rsidR="00987387" w:rsidRDefault="00D205D0">
            <w:pPr>
              <w:spacing w:after="0"/>
              <w:ind w:right="92"/>
              <w:jc w:val="center"/>
            </w:pPr>
            <w:r>
              <w:rPr>
                <w:rFonts w:ascii="Arial" w:eastAsia="Arial" w:hAnsi="Arial" w:cs="Arial"/>
                <w:sz w:val="19"/>
              </w:rPr>
              <w:t xml:space="preserve">C </w:t>
            </w:r>
          </w:p>
        </w:tc>
        <w:tc>
          <w:tcPr>
            <w:tcW w:w="1206" w:type="dxa"/>
            <w:tcBorders>
              <w:top w:val="nil"/>
              <w:left w:val="nil"/>
              <w:bottom w:val="nil"/>
              <w:right w:val="nil"/>
            </w:tcBorders>
          </w:tcPr>
          <w:p w14:paraId="3455414E" w14:textId="77777777" w:rsidR="00987387" w:rsidRDefault="00D205D0">
            <w:pPr>
              <w:spacing w:after="0"/>
              <w:ind w:left="41"/>
            </w:pPr>
            <w:r>
              <w:rPr>
                <w:rFonts w:ascii="Arial" w:eastAsia="Arial" w:hAnsi="Arial" w:cs="Arial"/>
                <w:sz w:val="19"/>
              </w:rPr>
              <w:t>-547.8575</w:t>
            </w:r>
          </w:p>
        </w:tc>
        <w:tc>
          <w:tcPr>
            <w:tcW w:w="1081" w:type="dxa"/>
            <w:tcBorders>
              <w:top w:val="nil"/>
              <w:left w:val="nil"/>
              <w:bottom w:val="nil"/>
              <w:right w:val="nil"/>
            </w:tcBorders>
          </w:tcPr>
          <w:p w14:paraId="45B72899" w14:textId="77777777" w:rsidR="00987387" w:rsidRDefault="00D205D0">
            <w:pPr>
              <w:spacing w:after="0"/>
              <w:ind w:left="20"/>
            </w:pPr>
            <w:r>
              <w:rPr>
                <w:rFonts w:ascii="Arial" w:eastAsia="Arial" w:hAnsi="Arial" w:cs="Arial"/>
                <w:sz w:val="19"/>
              </w:rPr>
              <w:t>3185.165</w:t>
            </w:r>
          </w:p>
        </w:tc>
        <w:tc>
          <w:tcPr>
            <w:tcW w:w="939" w:type="dxa"/>
            <w:tcBorders>
              <w:top w:val="nil"/>
              <w:left w:val="nil"/>
              <w:bottom w:val="nil"/>
              <w:right w:val="nil"/>
            </w:tcBorders>
          </w:tcPr>
          <w:p w14:paraId="1E9D5891" w14:textId="77777777" w:rsidR="00987387" w:rsidRDefault="00D205D0">
            <w:pPr>
              <w:spacing w:after="0"/>
              <w:jc w:val="both"/>
            </w:pPr>
            <w:r>
              <w:rPr>
                <w:rFonts w:ascii="Arial" w:eastAsia="Arial" w:hAnsi="Arial" w:cs="Arial"/>
                <w:sz w:val="19"/>
              </w:rPr>
              <w:t>-0.172003</w:t>
            </w:r>
          </w:p>
        </w:tc>
        <w:tc>
          <w:tcPr>
            <w:tcW w:w="855" w:type="dxa"/>
            <w:tcBorders>
              <w:top w:val="nil"/>
              <w:left w:val="nil"/>
              <w:bottom w:val="nil"/>
              <w:right w:val="nil"/>
            </w:tcBorders>
          </w:tcPr>
          <w:p w14:paraId="155B6422" w14:textId="77777777" w:rsidR="00987387" w:rsidRDefault="00D205D0">
            <w:pPr>
              <w:spacing w:after="0"/>
              <w:ind w:right="29"/>
              <w:jc w:val="right"/>
            </w:pPr>
            <w:r>
              <w:rPr>
                <w:rFonts w:ascii="Arial" w:eastAsia="Arial" w:hAnsi="Arial" w:cs="Arial"/>
                <w:sz w:val="19"/>
              </w:rPr>
              <w:t>0.8672</w:t>
            </w:r>
          </w:p>
        </w:tc>
      </w:tr>
      <w:tr w:rsidR="00987387" w14:paraId="475C599F" w14:textId="77777777">
        <w:trPr>
          <w:trHeight w:val="217"/>
        </w:trPr>
        <w:tc>
          <w:tcPr>
            <w:tcW w:w="2028" w:type="dxa"/>
            <w:tcBorders>
              <w:top w:val="nil"/>
              <w:left w:val="nil"/>
              <w:bottom w:val="nil"/>
              <w:right w:val="nil"/>
            </w:tcBorders>
          </w:tcPr>
          <w:p w14:paraId="6DAE6172" w14:textId="77777777" w:rsidR="00987387" w:rsidRDefault="00D205D0">
            <w:pPr>
              <w:spacing w:after="0"/>
              <w:ind w:right="90"/>
              <w:jc w:val="center"/>
            </w:pPr>
            <w:r>
              <w:rPr>
                <w:rFonts w:ascii="Arial" w:eastAsia="Arial" w:hAnsi="Arial" w:cs="Arial"/>
                <w:sz w:val="19"/>
              </w:rPr>
              <w:t xml:space="preserve">RESID(-1) </w:t>
            </w:r>
          </w:p>
        </w:tc>
        <w:tc>
          <w:tcPr>
            <w:tcW w:w="1206" w:type="dxa"/>
            <w:tcBorders>
              <w:top w:val="nil"/>
              <w:left w:val="nil"/>
              <w:bottom w:val="nil"/>
              <w:right w:val="nil"/>
            </w:tcBorders>
          </w:tcPr>
          <w:p w14:paraId="55DD3D09" w14:textId="77777777" w:rsidR="00987387" w:rsidRDefault="00D205D0">
            <w:pPr>
              <w:spacing w:after="0"/>
              <w:ind w:left="41"/>
            </w:pPr>
            <w:r>
              <w:rPr>
                <w:rFonts w:ascii="Arial" w:eastAsia="Arial" w:hAnsi="Arial" w:cs="Arial"/>
                <w:sz w:val="19"/>
              </w:rPr>
              <w:t>-0.223951</w:t>
            </w:r>
          </w:p>
        </w:tc>
        <w:tc>
          <w:tcPr>
            <w:tcW w:w="1081" w:type="dxa"/>
            <w:tcBorders>
              <w:top w:val="nil"/>
              <w:left w:val="nil"/>
              <w:bottom w:val="nil"/>
              <w:right w:val="nil"/>
            </w:tcBorders>
          </w:tcPr>
          <w:p w14:paraId="237B6E65" w14:textId="77777777" w:rsidR="00987387" w:rsidRDefault="00D205D0">
            <w:pPr>
              <w:spacing w:after="0"/>
              <w:ind w:left="21"/>
            </w:pPr>
            <w:r>
              <w:rPr>
                <w:rFonts w:ascii="Arial" w:eastAsia="Arial" w:hAnsi="Arial" w:cs="Arial"/>
                <w:sz w:val="19"/>
              </w:rPr>
              <w:t>0.382610</w:t>
            </w:r>
          </w:p>
        </w:tc>
        <w:tc>
          <w:tcPr>
            <w:tcW w:w="939" w:type="dxa"/>
            <w:tcBorders>
              <w:top w:val="nil"/>
              <w:left w:val="nil"/>
              <w:bottom w:val="nil"/>
              <w:right w:val="nil"/>
            </w:tcBorders>
          </w:tcPr>
          <w:p w14:paraId="5146D04A" w14:textId="77777777" w:rsidR="00987387" w:rsidRDefault="00D205D0">
            <w:pPr>
              <w:spacing w:after="0"/>
              <w:jc w:val="both"/>
            </w:pPr>
            <w:r>
              <w:rPr>
                <w:rFonts w:ascii="Arial" w:eastAsia="Arial" w:hAnsi="Arial" w:cs="Arial"/>
                <w:sz w:val="19"/>
              </w:rPr>
              <w:t>-0.585326</w:t>
            </w:r>
          </w:p>
        </w:tc>
        <w:tc>
          <w:tcPr>
            <w:tcW w:w="855" w:type="dxa"/>
            <w:tcBorders>
              <w:top w:val="nil"/>
              <w:left w:val="nil"/>
              <w:bottom w:val="nil"/>
              <w:right w:val="nil"/>
            </w:tcBorders>
          </w:tcPr>
          <w:p w14:paraId="24B1782F" w14:textId="77777777" w:rsidR="00987387" w:rsidRDefault="00D205D0">
            <w:pPr>
              <w:spacing w:after="0"/>
              <w:ind w:right="30"/>
              <w:jc w:val="right"/>
            </w:pPr>
            <w:r>
              <w:rPr>
                <w:rFonts w:ascii="Arial" w:eastAsia="Arial" w:hAnsi="Arial" w:cs="Arial"/>
                <w:sz w:val="19"/>
              </w:rPr>
              <w:t>0.5727</w:t>
            </w:r>
          </w:p>
        </w:tc>
      </w:tr>
      <w:tr w:rsidR="00987387" w14:paraId="33BDD259" w14:textId="77777777">
        <w:trPr>
          <w:trHeight w:val="221"/>
        </w:trPr>
        <w:tc>
          <w:tcPr>
            <w:tcW w:w="2028" w:type="dxa"/>
            <w:tcBorders>
              <w:top w:val="nil"/>
              <w:left w:val="nil"/>
              <w:bottom w:val="double" w:sz="5" w:space="0" w:color="000000"/>
              <w:right w:val="nil"/>
            </w:tcBorders>
          </w:tcPr>
          <w:p w14:paraId="3CE70B98" w14:textId="77777777" w:rsidR="00987387" w:rsidRDefault="00D205D0">
            <w:pPr>
              <w:spacing w:after="0"/>
              <w:ind w:right="91"/>
              <w:jc w:val="center"/>
            </w:pPr>
            <w:r>
              <w:rPr>
                <w:rFonts w:ascii="Arial" w:eastAsia="Arial" w:hAnsi="Arial" w:cs="Arial"/>
                <w:sz w:val="19"/>
              </w:rPr>
              <w:t xml:space="preserve">RESID(-2) </w:t>
            </w:r>
          </w:p>
        </w:tc>
        <w:tc>
          <w:tcPr>
            <w:tcW w:w="1206" w:type="dxa"/>
            <w:tcBorders>
              <w:top w:val="nil"/>
              <w:left w:val="nil"/>
              <w:bottom w:val="double" w:sz="5" w:space="0" w:color="000000"/>
              <w:right w:val="nil"/>
            </w:tcBorders>
          </w:tcPr>
          <w:p w14:paraId="06B4901A" w14:textId="77777777" w:rsidR="00987387" w:rsidRDefault="00D205D0">
            <w:pPr>
              <w:spacing w:after="0"/>
              <w:ind w:left="105"/>
            </w:pPr>
            <w:r>
              <w:rPr>
                <w:rFonts w:ascii="Arial" w:eastAsia="Arial" w:hAnsi="Arial" w:cs="Arial"/>
                <w:sz w:val="19"/>
              </w:rPr>
              <w:t>0.325372</w:t>
            </w:r>
          </w:p>
        </w:tc>
        <w:tc>
          <w:tcPr>
            <w:tcW w:w="1081" w:type="dxa"/>
            <w:tcBorders>
              <w:top w:val="nil"/>
              <w:left w:val="nil"/>
              <w:bottom w:val="double" w:sz="5" w:space="0" w:color="000000"/>
              <w:right w:val="nil"/>
            </w:tcBorders>
          </w:tcPr>
          <w:p w14:paraId="5808ECAB" w14:textId="77777777" w:rsidR="00987387" w:rsidRDefault="00D205D0">
            <w:pPr>
              <w:spacing w:after="0"/>
              <w:ind w:left="20"/>
            </w:pPr>
            <w:r>
              <w:rPr>
                <w:rFonts w:ascii="Arial" w:eastAsia="Arial" w:hAnsi="Arial" w:cs="Arial"/>
                <w:sz w:val="19"/>
              </w:rPr>
              <w:t>0.396409</w:t>
            </w:r>
          </w:p>
        </w:tc>
        <w:tc>
          <w:tcPr>
            <w:tcW w:w="939" w:type="dxa"/>
            <w:tcBorders>
              <w:top w:val="nil"/>
              <w:left w:val="nil"/>
              <w:bottom w:val="double" w:sz="5" w:space="0" w:color="000000"/>
              <w:right w:val="nil"/>
            </w:tcBorders>
          </w:tcPr>
          <w:p w14:paraId="696C30F0" w14:textId="77777777" w:rsidR="00987387" w:rsidRDefault="00D205D0">
            <w:pPr>
              <w:spacing w:after="0"/>
              <w:ind w:left="62"/>
              <w:jc w:val="both"/>
            </w:pPr>
            <w:r>
              <w:rPr>
                <w:rFonts w:ascii="Arial" w:eastAsia="Arial" w:hAnsi="Arial" w:cs="Arial"/>
                <w:sz w:val="19"/>
              </w:rPr>
              <w:t>0.820798</w:t>
            </w:r>
          </w:p>
        </w:tc>
        <w:tc>
          <w:tcPr>
            <w:tcW w:w="855" w:type="dxa"/>
            <w:tcBorders>
              <w:top w:val="nil"/>
              <w:left w:val="nil"/>
              <w:bottom w:val="double" w:sz="5" w:space="0" w:color="000000"/>
              <w:right w:val="nil"/>
            </w:tcBorders>
          </w:tcPr>
          <w:p w14:paraId="769E58B3" w14:textId="77777777" w:rsidR="00987387" w:rsidRDefault="00D205D0">
            <w:pPr>
              <w:spacing w:after="0"/>
              <w:ind w:right="30"/>
              <w:jc w:val="right"/>
            </w:pPr>
            <w:r>
              <w:rPr>
                <w:rFonts w:ascii="Arial" w:eastAsia="Arial" w:hAnsi="Arial" w:cs="Arial"/>
                <w:sz w:val="19"/>
              </w:rPr>
              <w:t>0.4330</w:t>
            </w:r>
          </w:p>
        </w:tc>
      </w:tr>
      <w:tr w:rsidR="00987387" w14:paraId="44348353" w14:textId="77777777">
        <w:trPr>
          <w:trHeight w:val="291"/>
        </w:trPr>
        <w:tc>
          <w:tcPr>
            <w:tcW w:w="2028" w:type="dxa"/>
            <w:tcBorders>
              <w:top w:val="double" w:sz="5" w:space="0" w:color="000000"/>
              <w:left w:val="nil"/>
              <w:bottom w:val="nil"/>
              <w:right w:val="nil"/>
            </w:tcBorders>
          </w:tcPr>
          <w:p w14:paraId="143B7BF9" w14:textId="77777777" w:rsidR="00987387" w:rsidRDefault="00D205D0">
            <w:pPr>
              <w:spacing w:after="0"/>
              <w:ind w:left="42"/>
            </w:pPr>
            <w:r>
              <w:rPr>
                <w:rFonts w:ascii="Arial" w:eastAsia="Arial" w:hAnsi="Arial" w:cs="Arial"/>
                <w:sz w:val="19"/>
              </w:rPr>
              <w:t xml:space="preserve">R-squared </w:t>
            </w:r>
          </w:p>
        </w:tc>
        <w:tc>
          <w:tcPr>
            <w:tcW w:w="3226" w:type="dxa"/>
            <w:gridSpan w:val="3"/>
            <w:tcBorders>
              <w:top w:val="double" w:sz="5" w:space="0" w:color="000000"/>
              <w:left w:val="nil"/>
              <w:bottom w:val="nil"/>
              <w:right w:val="nil"/>
            </w:tcBorders>
          </w:tcPr>
          <w:p w14:paraId="490FB88D" w14:textId="77777777" w:rsidR="00987387" w:rsidRDefault="00D205D0">
            <w:pPr>
              <w:spacing w:after="0"/>
              <w:ind w:left="104"/>
            </w:pPr>
            <w:r>
              <w:rPr>
                <w:rFonts w:ascii="Arial" w:eastAsia="Arial" w:hAnsi="Arial" w:cs="Arial"/>
                <w:sz w:val="19"/>
              </w:rPr>
              <w:t xml:space="preserve">0.157692    Mean dependent var </w:t>
            </w:r>
          </w:p>
        </w:tc>
        <w:tc>
          <w:tcPr>
            <w:tcW w:w="855" w:type="dxa"/>
            <w:tcBorders>
              <w:top w:val="double" w:sz="5" w:space="0" w:color="000000"/>
              <w:left w:val="nil"/>
              <w:bottom w:val="nil"/>
              <w:right w:val="nil"/>
            </w:tcBorders>
          </w:tcPr>
          <w:p w14:paraId="7B27E2CB" w14:textId="77777777" w:rsidR="00987387" w:rsidRDefault="00D205D0">
            <w:pPr>
              <w:spacing w:after="0"/>
              <w:jc w:val="both"/>
            </w:pPr>
            <w:r>
              <w:rPr>
                <w:rFonts w:ascii="Arial" w:eastAsia="Arial" w:hAnsi="Arial" w:cs="Arial"/>
                <w:sz w:val="19"/>
              </w:rPr>
              <w:t>-1.39E-12</w:t>
            </w:r>
          </w:p>
        </w:tc>
      </w:tr>
      <w:tr w:rsidR="00987387" w14:paraId="08FCFD2C" w14:textId="77777777">
        <w:trPr>
          <w:trHeight w:val="217"/>
        </w:trPr>
        <w:tc>
          <w:tcPr>
            <w:tcW w:w="2028" w:type="dxa"/>
            <w:tcBorders>
              <w:top w:val="nil"/>
              <w:left w:val="nil"/>
              <w:bottom w:val="nil"/>
              <w:right w:val="nil"/>
            </w:tcBorders>
          </w:tcPr>
          <w:p w14:paraId="2D9EF17A" w14:textId="77777777" w:rsidR="00987387" w:rsidRDefault="00D205D0">
            <w:pPr>
              <w:spacing w:after="0"/>
              <w:ind w:left="42"/>
            </w:pPr>
            <w:r>
              <w:rPr>
                <w:rFonts w:ascii="Arial" w:eastAsia="Arial" w:hAnsi="Arial" w:cs="Arial"/>
                <w:sz w:val="19"/>
              </w:rPr>
              <w:t xml:space="preserve">Adjusted R-squared </w:t>
            </w:r>
          </w:p>
        </w:tc>
        <w:tc>
          <w:tcPr>
            <w:tcW w:w="3226" w:type="dxa"/>
            <w:gridSpan w:val="3"/>
            <w:tcBorders>
              <w:top w:val="nil"/>
              <w:left w:val="nil"/>
              <w:bottom w:val="nil"/>
              <w:right w:val="nil"/>
            </w:tcBorders>
          </w:tcPr>
          <w:p w14:paraId="45A2A57E" w14:textId="77777777" w:rsidR="00987387" w:rsidRDefault="00D205D0">
            <w:pPr>
              <w:spacing w:after="0"/>
              <w:ind w:left="41"/>
            </w:pPr>
            <w:r>
              <w:rPr>
                <w:rFonts w:ascii="Arial" w:eastAsia="Arial" w:hAnsi="Arial" w:cs="Arial"/>
                <w:sz w:val="19"/>
              </w:rPr>
              <w:t xml:space="preserve">-0.497437    S.D. dependent var </w:t>
            </w:r>
          </w:p>
        </w:tc>
        <w:tc>
          <w:tcPr>
            <w:tcW w:w="855" w:type="dxa"/>
            <w:tcBorders>
              <w:top w:val="nil"/>
              <w:left w:val="nil"/>
              <w:bottom w:val="nil"/>
              <w:right w:val="nil"/>
            </w:tcBorders>
          </w:tcPr>
          <w:p w14:paraId="0BB3BA41" w14:textId="77777777" w:rsidR="00987387" w:rsidRDefault="00D205D0">
            <w:pPr>
              <w:spacing w:after="0"/>
              <w:ind w:left="41"/>
              <w:jc w:val="both"/>
            </w:pPr>
            <w:r>
              <w:rPr>
                <w:rFonts w:ascii="Arial" w:eastAsia="Arial" w:hAnsi="Arial" w:cs="Arial"/>
                <w:sz w:val="19"/>
              </w:rPr>
              <w:t>4947.696</w:t>
            </w:r>
          </w:p>
        </w:tc>
      </w:tr>
      <w:tr w:rsidR="00987387" w14:paraId="4DE55F11" w14:textId="77777777">
        <w:trPr>
          <w:trHeight w:val="216"/>
        </w:trPr>
        <w:tc>
          <w:tcPr>
            <w:tcW w:w="2028" w:type="dxa"/>
            <w:tcBorders>
              <w:top w:val="nil"/>
              <w:left w:val="nil"/>
              <w:bottom w:val="nil"/>
              <w:right w:val="nil"/>
            </w:tcBorders>
          </w:tcPr>
          <w:p w14:paraId="6C89453E" w14:textId="77777777" w:rsidR="00987387" w:rsidRDefault="00D205D0">
            <w:pPr>
              <w:spacing w:after="0"/>
              <w:ind w:left="42"/>
            </w:pPr>
            <w:r>
              <w:rPr>
                <w:rFonts w:ascii="Arial" w:eastAsia="Arial" w:hAnsi="Arial" w:cs="Arial"/>
                <w:sz w:val="19"/>
              </w:rPr>
              <w:t xml:space="preserve">S.E. of regression </w:t>
            </w:r>
          </w:p>
        </w:tc>
        <w:tc>
          <w:tcPr>
            <w:tcW w:w="3226" w:type="dxa"/>
            <w:gridSpan w:val="3"/>
            <w:tcBorders>
              <w:top w:val="nil"/>
              <w:left w:val="nil"/>
              <w:bottom w:val="nil"/>
              <w:right w:val="nil"/>
            </w:tcBorders>
          </w:tcPr>
          <w:p w14:paraId="69324791" w14:textId="77777777" w:rsidR="00987387" w:rsidRDefault="00D205D0">
            <w:pPr>
              <w:spacing w:after="0"/>
              <w:ind w:left="105"/>
            </w:pPr>
            <w:r>
              <w:rPr>
                <w:rFonts w:ascii="Arial" w:eastAsia="Arial" w:hAnsi="Arial" w:cs="Arial"/>
                <w:sz w:val="19"/>
              </w:rPr>
              <w:t xml:space="preserve">6054.486    Akaike info criterion </w:t>
            </w:r>
          </w:p>
        </w:tc>
        <w:tc>
          <w:tcPr>
            <w:tcW w:w="855" w:type="dxa"/>
            <w:tcBorders>
              <w:top w:val="nil"/>
              <w:left w:val="nil"/>
              <w:bottom w:val="nil"/>
              <w:right w:val="nil"/>
            </w:tcBorders>
          </w:tcPr>
          <w:p w14:paraId="48F0832E" w14:textId="77777777" w:rsidR="00987387" w:rsidRDefault="00D205D0">
            <w:pPr>
              <w:spacing w:after="0"/>
              <w:ind w:left="43"/>
              <w:jc w:val="both"/>
            </w:pPr>
            <w:r>
              <w:rPr>
                <w:rFonts w:ascii="Arial" w:eastAsia="Arial" w:hAnsi="Arial" w:cs="Arial"/>
                <w:sz w:val="19"/>
              </w:rPr>
              <w:t>20.56017</w:t>
            </w:r>
          </w:p>
        </w:tc>
      </w:tr>
      <w:tr w:rsidR="00987387" w14:paraId="77E5B9AC" w14:textId="77777777">
        <w:trPr>
          <w:trHeight w:val="217"/>
        </w:trPr>
        <w:tc>
          <w:tcPr>
            <w:tcW w:w="2028" w:type="dxa"/>
            <w:tcBorders>
              <w:top w:val="nil"/>
              <w:left w:val="nil"/>
              <w:bottom w:val="nil"/>
              <w:right w:val="nil"/>
            </w:tcBorders>
          </w:tcPr>
          <w:p w14:paraId="737CE378" w14:textId="77777777" w:rsidR="00987387" w:rsidRDefault="00D205D0">
            <w:pPr>
              <w:spacing w:after="0"/>
              <w:ind w:left="42"/>
            </w:pPr>
            <w:r>
              <w:rPr>
                <w:rFonts w:ascii="Arial" w:eastAsia="Arial" w:hAnsi="Arial" w:cs="Arial"/>
                <w:sz w:val="19"/>
              </w:rPr>
              <w:t xml:space="preserve">Sum squared resid </w:t>
            </w:r>
          </w:p>
        </w:tc>
        <w:tc>
          <w:tcPr>
            <w:tcW w:w="3226" w:type="dxa"/>
            <w:gridSpan w:val="3"/>
            <w:tcBorders>
              <w:top w:val="nil"/>
              <w:left w:val="nil"/>
              <w:bottom w:val="nil"/>
              <w:right w:val="nil"/>
            </w:tcBorders>
          </w:tcPr>
          <w:p w14:paraId="192F59B3" w14:textId="77777777" w:rsidR="00987387" w:rsidRDefault="00D205D0">
            <w:pPr>
              <w:spacing w:after="0"/>
              <w:ind w:left="78"/>
            </w:pPr>
            <w:r>
              <w:rPr>
                <w:rFonts w:ascii="Arial" w:eastAsia="Arial" w:hAnsi="Arial" w:cs="Arial"/>
                <w:sz w:val="19"/>
              </w:rPr>
              <w:t xml:space="preserve">3.30E+08    Schwarz criterion </w:t>
            </w:r>
          </w:p>
        </w:tc>
        <w:tc>
          <w:tcPr>
            <w:tcW w:w="855" w:type="dxa"/>
            <w:tcBorders>
              <w:top w:val="nil"/>
              <w:left w:val="nil"/>
              <w:bottom w:val="nil"/>
              <w:right w:val="nil"/>
            </w:tcBorders>
          </w:tcPr>
          <w:p w14:paraId="4890D91B" w14:textId="77777777" w:rsidR="00987387" w:rsidRDefault="00D205D0">
            <w:pPr>
              <w:spacing w:after="0"/>
              <w:ind w:left="41"/>
              <w:jc w:val="both"/>
            </w:pPr>
            <w:r>
              <w:rPr>
                <w:rFonts w:ascii="Arial" w:eastAsia="Arial" w:hAnsi="Arial" w:cs="Arial"/>
                <w:sz w:val="19"/>
              </w:rPr>
              <w:t>20.95227</w:t>
            </w:r>
          </w:p>
        </w:tc>
      </w:tr>
      <w:tr w:rsidR="00987387" w14:paraId="40D5F451" w14:textId="77777777">
        <w:trPr>
          <w:trHeight w:val="217"/>
        </w:trPr>
        <w:tc>
          <w:tcPr>
            <w:tcW w:w="2028" w:type="dxa"/>
            <w:tcBorders>
              <w:top w:val="nil"/>
              <w:left w:val="nil"/>
              <w:bottom w:val="nil"/>
              <w:right w:val="nil"/>
            </w:tcBorders>
          </w:tcPr>
          <w:p w14:paraId="4310E5A8" w14:textId="77777777" w:rsidR="00987387" w:rsidRDefault="00D205D0">
            <w:pPr>
              <w:spacing w:after="0"/>
              <w:ind w:left="42"/>
            </w:pPr>
            <w:r>
              <w:rPr>
                <w:rFonts w:ascii="Arial" w:eastAsia="Arial" w:hAnsi="Arial" w:cs="Arial"/>
                <w:sz w:val="19"/>
              </w:rPr>
              <w:t xml:space="preserve">Log likelihood </w:t>
            </w:r>
          </w:p>
        </w:tc>
        <w:tc>
          <w:tcPr>
            <w:tcW w:w="3226" w:type="dxa"/>
            <w:gridSpan w:val="3"/>
            <w:tcBorders>
              <w:top w:val="nil"/>
              <w:left w:val="nil"/>
              <w:bottom w:val="nil"/>
              <w:right w:val="nil"/>
            </w:tcBorders>
          </w:tcPr>
          <w:p w14:paraId="7A4746B4" w14:textId="77777777" w:rsidR="00987387" w:rsidRDefault="00D205D0">
            <w:pPr>
              <w:spacing w:after="0"/>
              <w:ind w:left="41"/>
            </w:pPr>
            <w:r>
              <w:rPr>
                <w:rFonts w:ascii="Arial" w:eastAsia="Arial" w:hAnsi="Arial" w:cs="Arial"/>
                <w:sz w:val="19"/>
              </w:rPr>
              <w:t xml:space="preserve">-166.7615    F-statistic </w:t>
            </w:r>
          </w:p>
        </w:tc>
        <w:tc>
          <w:tcPr>
            <w:tcW w:w="855" w:type="dxa"/>
            <w:tcBorders>
              <w:top w:val="nil"/>
              <w:left w:val="nil"/>
              <w:bottom w:val="nil"/>
              <w:right w:val="nil"/>
            </w:tcBorders>
          </w:tcPr>
          <w:p w14:paraId="1B705E14" w14:textId="77777777" w:rsidR="00987387" w:rsidRDefault="00D205D0">
            <w:pPr>
              <w:spacing w:after="0"/>
              <w:ind w:left="42"/>
              <w:jc w:val="both"/>
            </w:pPr>
            <w:r>
              <w:rPr>
                <w:rFonts w:ascii="Arial" w:eastAsia="Arial" w:hAnsi="Arial" w:cs="Arial"/>
                <w:sz w:val="19"/>
              </w:rPr>
              <w:t>0.240704</w:t>
            </w:r>
          </w:p>
        </w:tc>
      </w:tr>
      <w:tr w:rsidR="00987387" w14:paraId="67172B79" w14:textId="77777777">
        <w:trPr>
          <w:trHeight w:val="237"/>
        </w:trPr>
        <w:tc>
          <w:tcPr>
            <w:tcW w:w="2028" w:type="dxa"/>
            <w:tcBorders>
              <w:top w:val="nil"/>
              <w:left w:val="nil"/>
              <w:bottom w:val="single" w:sz="5" w:space="0" w:color="000000"/>
              <w:right w:val="nil"/>
            </w:tcBorders>
          </w:tcPr>
          <w:p w14:paraId="6B0A931A" w14:textId="77777777" w:rsidR="00987387" w:rsidRDefault="00D205D0">
            <w:pPr>
              <w:spacing w:after="0"/>
              <w:ind w:left="42"/>
            </w:pPr>
            <w:r>
              <w:rPr>
                <w:rFonts w:ascii="Arial" w:eastAsia="Arial" w:hAnsi="Arial" w:cs="Arial"/>
                <w:sz w:val="19"/>
                <w:u w:val="single" w:color="000000"/>
              </w:rPr>
              <w:t xml:space="preserve">Durbin-Watson stat </w:t>
            </w:r>
          </w:p>
        </w:tc>
        <w:tc>
          <w:tcPr>
            <w:tcW w:w="3226" w:type="dxa"/>
            <w:gridSpan w:val="3"/>
            <w:tcBorders>
              <w:top w:val="nil"/>
              <w:left w:val="nil"/>
              <w:bottom w:val="single" w:sz="5" w:space="0" w:color="000000"/>
              <w:right w:val="nil"/>
            </w:tcBorders>
          </w:tcPr>
          <w:p w14:paraId="0FBA37D2" w14:textId="77777777" w:rsidR="00987387" w:rsidRDefault="00D205D0">
            <w:pPr>
              <w:spacing w:after="0"/>
              <w:ind w:left="105"/>
            </w:pPr>
            <w:r>
              <w:rPr>
                <w:rFonts w:ascii="Arial" w:eastAsia="Arial" w:hAnsi="Arial" w:cs="Arial"/>
                <w:sz w:val="19"/>
                <w:u w:val="single" w:color="000000"/>
              </w:rPr>
              <w:t xml:space="preserve">2.051525    Prob(F-statistic) </w:t>
            </w:r>
          </w:p>
        </w:tc>
        <w:tc>
          <w:tcPr>
            <w:tcW w:w="855" w:type="dxa"/>
            <w:tcBorders>
              <w:top w:val="nil"/>
              <w:left w:val="nil"/>
              <w:bottom w:val="single" w:sz="5" w:space="0" w:color="000000"/>
              <w:right w:val="nil"/>
            </w:tcBorders>
          </w:tcPr>
          <w:p w14:paraId="75FC3200" w14:textId="77777777" w:rsidR="00987387" w:rsidRDefault="00D205D0">
            <w:pPr>
              <w:spacing w:after="0"/>
              <w:ind w:left="41"/>
              <w:jc w:val="both"/>
            </w:pPr>
            <w:r>
              <w:rPr>
                <w:rFonts w:ascii="Arial" w:eastAsia="Arial" w:hAnsi="Arial" w:cs="Arial"/>
                <w:sz w:val="19"/>
                <w:u w:val="single" w:color="000000"/>
              </w:rPr>
              <w:t>0.963142</w:t>
            </w:r>
          </w:p>
        </w:tc>
      </w:tr>
    </w:tbl>
    <w:p w14:paraId="7EEBBC5C" w14:textId="77777777" w:rsidR="00987387" w:rsidRDefault="00D205D0">
      <w:pPr>
        <w:spacing w:after="237"/>
        <w:ind w:left="689"/>
        <w:jc w:val="center"/>
      </w:pPr>
      <w:r>
        <w:rPr>
          <w:rFonts w:ascii="Times New Roman" w:eastAsia="Times New Roman" w:hAnsi="Times New Roman" w:cs="Times New Roman"/>
          <w:b/>
          <w:sz w:val="23"/>
        </w:rPr>
        <w:t xml:space="preserve"> </w:t>
      </w:r>
    </w:p>
    <w:p w14:paraId="34A61BD8" w14:textId="77777777" w:rsidR="00987387" w:rsidRDefault="00D205D0">
      <w:pPr>
        <w:spacing w:after="273"/>
        <w:ind w:left="689"/>
        <w:jc w:val="center"/>
      </w:pPr>
      <w:r>
        <w:rPr>
          <w:rFonts w:ascii="Times New Roman" w:eastAsia="Times New Roman" w:hAnsi="Times New Roman" w:cs="Times New Roman"/>
          <w:b/>
          <w:sz w:val="23"/>
        </w:rPr>
        <w:t xml:space="preserve"> </w:t>
      </w:r>
    </w:p>
    <w:p w14:paraId="63870236" w14:textId="77777777" w:rsidR="00987387" w:rsidRDefault="00D205D0">
      <w:pPr>
        <w:pStyle w:val="Heading2"/>
        <w:spacing w:after="124"/>
        <w:ind w:left="1935" w:right="0"/>
        <w:jc w:val="left"/>
      </w:pPr>
      <w:r>
        <w:t xml:space="preserve">Uji Multikolinieritas Jangka Panjang </w:t>
      </w:r>
    </w:p>
    <w:p w14:paraId="4D6CBC2A" w14:textId="77777777" w:rsidR="00987387" w:rsidRDefault="00D205D0">
      <w:pPr>
        <w:spacing w:after="0"/>
        <w:ind w:left="1375"/>
        <w:jc w:val="center"/>
      </w:pPr>
      <w:r>
        <w:rPr>
          <w:rFonts w:ascii="Times New Roman" w:eastAsia="Times New Roman" w:hAnsi="Times New Roman" w:cs="Times New Roman"/>
          <w:b/>
          <w:sz w:val="26"/>
        </w:rPr>
        <w:t xml:space="preserve"> </w:t>
      </w:r>
    </w:p>
    <w:tbl>
      <w:tblPr>
        <w:tblStyle w:val="TableGrid"/>
        <w:tblW w:w="5759" w:type="dxa"/>
        <w:tblInd w:w="827" w:type="dxa"/>
        <w:tblCellMar>
          <w:top w:w="0" w:type="dxa"/>
          <w:left w:w="122" w:type="dxa"/>
          <w:bottom w:w="0" w:type="dxa"/>
          <w:right w:w="66" w:type="dxa"/>
        </w:tblCellMar>
        <w:tblLook w:val="04A0" w:firstRow="1" w:lastRow="0" w:firstColumn="1" w:lastColumn="0" w:noHBand="0" w:noVBand="1"/>
      </w:tblPr>
      <w:tblGrid>
        <w:gridCol w:w="903"/>
        <w:gridCol w:w="1166"/>
        <w:gridCol w:w="1242"/>
        <w:gridCol w:w="1246"/>
        <w:gridCol w:w="1202"/>
      </w:tblGrid>
      <w:tr w:rsidR="00987387" w14:paraId="0DA0F8EF" w14:textId="77777777">
        <w:trPr>
          <w:trHeight w:val="278"/>
        </w:trPr>
        <w:tc>
          <w:tcPr>
            <w:tcW w:w="902" w:type="dxa"/>
            <w:tcBorders>
              <w:top w:val="single" w:sz="7" w:space="0" w:color="000000"/>
              <w:left w:val="single" w:sz="7" w:space="0" w:color="000000"/>
              <w:bottom w:val="single" w:sz="8" w:space="0" w:color="000000"/>
              <w:right w:val="single" w:sz="7" w:space="0" w:color="000000"/>
            </w:tcBorders>
          </w:tcPr>
          <w:p w14:paraId="5F7B7C56" w14:textId="77777777" w:rsidR="00987387" w:rsidRDefault="00D205D0">
            <w:pPr>
              <w:spacing w:after="0"/>
              <w:ind w:right="1"/>
              <w:jc w:val="center"/>
            </w:pPr>
            <w:r>
              <w:rPr>
                <w:rFonts w:ascii="Times New Roman" w:eastAsia="Times New Roman" w:hAnsi="Times New Roman" w:cs="Times New Roman"/>
                <w:sz w:val="23"/>
              </w:rPr>
              <w:t xml:space="preserve"> </w:t>
            </w:r>
          </w:p>
        </w:tc>
        <w:tc>
          <w:tcPr>
            <w:tcW w:w="1166" w:type="dxa"/>
            <w:tcBorders>
              <w:top w:val="single" w:sz="7" w:space="0" w:color="000000"/>
              <w:left w:val="single" w:sz="7" w:space="0" w:color="000000"/>
              <w:bottom w:val="single" w:sz="8" w:space="0" w:color="000000"/>
              <w:right w:val="single" w:sz="3" w:space="0" w:color="000000"/>
            </w:tcBorders>
          </w:tcPr>
          <w:p w14:paraId="1F5DCA5B" w14:textId="77777777" w:rsidR="00987387" w:rsidRDefault="00D205D0">
            <w:pPr>
              <w:spacing w:after="0"/>
              <w:ind w:right="56"/>
              <w:jc w:val="center"/>
            </w:pPr>
            <w:r>
              <w:rPr>
                <w:rFonts w:ascii="Times New Roman" w:eastAsia="Times New Roman" w:hAnsi="Times New Roman" w:cs="Times New Roman"/>
                <w:sz w:val="23"/>
              </w:rPr>
              <w:t xml:space="preserve">X1 </w:t>
            </w:r>
          </w:p>
        </w:tc>
        <w:tc>
          <w:tcPr>
            <w:tcW w:w="1242" w:type="dxa"/>
            <w:tcBorders>
              <w:top w:val="single" w:sz="7" w:space="0" w:color="000000"/>
              <w:left w:val="single" w:sz="3" w:space="0" w:color="000000"/>
              <w:bottom w:val="single" w:sz="8" w:space="0" w:color="000000"/>
              <w:right w:val="single" w:sz="3" w:space="0" w:color="000000"/>
            </w:tcBorders>
          </w:tcPr>
          <w:p w14:paraId="6C28DA1A" w14:textId="77777777" w:rsidR="00987387" w:rsidRDefault="00D205D0">
            <w:pPr>
              <w:spacing w:after="0"/>
              <w:ind w:right="55"/>
              <w:jc w:val="center"/>
            </w:pPr>
            <w:r>
              <w:rPr>
                <w:rFonts w:ascii="Times New Roman" w:eastAsia="Times New Roman" w:hAnsi="Times New Roman" w:cs="Times New Roman"/>
                <w:sz w:val="23"/>
              </w:rPr>
              <w:t xml:space="preserve">X2 </w:t>
            </w:r>
          </w:p>
        </w:tc>
        <w:tc>
          <w:tcPr>
            <w:tcW w:w="1246" w:type="dxa"/>
            <w:tcBorders>
              <w:top w:val="single" w:sz="7" w:space="0" w:color="000000"/>
              <w:left w:val="single" w:sz="3" w:space="0" w:color="000000"/>
              <w:bottom w:val="single" w:sz="8" w:space="0" w:color="000000"/>
              <w:right w:val="single" w:sz="3" w:space="0" w:color="000000"/>
            </w:tcBorders>
          </w:tcPr>
          <w:p w14:paraId="7643F780" w14:textId="77777777" w:rsidR="00987387" w:rsidRDefault="00D205D0">
            <w:pPr>
              <w:spacing w:after="0"/>
              <w:ind w:right="56"/>
              <w:jc w:val="center"/>
            </w:pPr>
            <w:r>
              <w:rPr>
                <w:rFonts w:ascii="Times New Roman" w:eastAsia="Times New Roman" w:hAnsi="Times New Roman" w:cs="Times New Roman"/>
                <w:sz w:val="23"/>
              </w:rPr>
              <w:t xml:space="preserve">X3 </w:t>
            </w:r>
          </w:p>
        </w:tc>
        <w:tc>
          <w:tcPr>
            <w:tcW w:w="1202" w:type="dxa"/>
            <w:tcBorders>
              <w:top w:val="single" w:sz="7" w:space="0" w:color="000000"/>
              <w:left w:val="single" w:sz="3" w:space="0" w:color="000000"/>
              <w:bottom w:val="single" w:sz="8" w:space="0" w:color="000000"/>
              <w:right w:val="single" w:sz="7" w:space="0" w:color="000000"/>
            </w:tcBorders>
          </w:tcPr>
          <w:p w14:paraId="287AE49C" w14:textId="77777777" w:rsidR="00987387" w:rsidRDefault="00D205D0">
            <w:pPr>
              <w:spacing w:after="0"/>
              <w:ind w:right="59"/>
              <w:jc w:val="center"/>
            </w:pPr>
            <w:r>
              <w:rPr>
                <w:rFonts w:ascii="Times New Roman" w:eastAsia="Times New Roman" w:hAnsi="Times New Roman" w:cs="Times New Roman"/>
                <w:sz w:val="23"/>
              </w:rPr>
              <w:t xml:space="preserve">X4 </w:t>
            </w:r>
          </w:p>
        </w:tc>
      </w:tr>
      <w:tr w:rsidR="00987387" w14:paraId="565B06D5" w14:textId="77777777">
        <w:trPr>
          <w:trHeight w:val="274"/>
        </w:trPr>
        <w:tc>
          <w:tcPr>
            <w:tcW w:w="902" w:type="dxa"/>
            <w:tcBorders>
              <w:top w:val="single" w:sz="8" w:space="0" w:color="000000"/>
              <w:left w:val="single" w:sz="7" w:space="0" w:color="000000"/>
              <w:bottom w:val="single" w:sz="3" w:space="0" w:color="000000"/>
              <w:right w:val="single" w:sz="7" w:space="0" w:color="000000"/>
            </w:tcBorders>
          </w:tcPr>
          <w:p w14:paraId="737AAE81" w14:textId="77777777" w:rsidR="00987387" w:rsidRDefault="00D205D0">
            <w:pPr>
              <w:spacing w:after="0"/>
              <w:ind w:right="55"/>
              <w:jc w:val="center"/>
            </w:pPr>
            <w:r>
              <w:rPr>
                <w:rFonts w:ascii="Times New Roman" w:eastAsia="Times New Roman" w:hAnsi="Times New Roman" w:cs="Times New Roman"/>
                <w:sz w:val="23"/>
              </w:rPr>
              <w:t xml:space="preserve">X1 </w:t>
            </w:r>
          </w:p>
        </w:tc>
        <w:tc>
          <w:tcPr>
            <w:tcW w:w="1166" w:type="dxa"/>
            <w:tcBorders>
              <w:top w:val="single" w:sz="8" w:space="0" w:color="000000"/>
              <w:left w:val="single" w:sz="7" w:space="0" w:color="000000"/>
              <w:bottom w:val="single" w:sz="3" w:space="0" w:color="000000"/>
              <w:right w:val="single" w:sz="3" w:space="0" w:color="000000"/>
            </w:tcBorders>
          </w:tcPr>
          <w:p w14:paraId="44858838" w14:textId="77777777" w:rsidR="00987387" w:rsidRDefault="00D205D0">
            <w:pPr>
              <w:spacing w:after="0"/>
              <w:ind w:left="37"/>
            </w:pPr>
            <w:r>
              <w:rPr>
                <w:rFonts w:ascii="Times New Roman" w:eastAsia="Times New Roman" w:hAnsi="Times New Roman" w:cs="Times New Roman"/>
                <w:sz w:val="23"/>
              </w:rPr>
              <w:t xml:space="preserve">1.000000 </w:t>
            </w:r>
          </w:p>
        </w:tc>
        <w:tc>
          <w:tcPr>
            <w:tcW w:w="1242" w:type="dxa"/>
            <w:tcBorders>
              <w:top w:val="single" w:sz="8" w:space="0" w:color="000000"/>
              <w:left w:val="single" w:sz="3" w:space="0" w:color="000000"/>
              <w:bottom w:val="single" w:sz="3" w:space="0" w:color="000000"/>
              <w:right w:val="single" w:sz="3" w:space="0" w:color="000000"/>
            </w:tcBorders>
          </w:tcPr>
          <w:p w14:paraId="51C7A1D6" w14:textId="77777777" w:rsidR="00987387" w:rsidRDefault="00D205D0">
            <w:pPr>
              <w:spacing w:after="0"/>
              <w:ind w:left="76"/>
            </w:pPr>
            <w:r>
              <w:rPr>
                <w:rFonts w:ascii="Times New Roman" w:eastAsia="Times New Roman" w:hAnsi="Times New Roman" w:cs="Times New Roman"/>
                <w:sz w:val="23"/>
              </w:rPr>
              <w:t xml:space="preserve">0.029919 </w:t>
            </w:r>
          </w:p>
        </w:tc>
        <w:tc>
          <w:tcPr>
            <w:tcW w:w="1246" w:type="dxa"/>
            <w:tcBorders>
              <w:top w:val="single" w:sz="8" w:space="0" w:color="000000"/>
              <w:left w:val="single" w:sz="3" w:space="0" w:color="000000"/>
              <w:bottom w:val="single" w:sz="3" w:space="0" w:color="000000"/>
              <w:right w:val="single" w:sz="3" w:space="0" w:color="000000"/>
            </w:tcBorders>
          </w:tcPr>
          <w:p w14:paraId="7298723F" w14:textId="77777777" w:rsidR="00987387" w:rsidRDefault="00D205D0">
            <w:pPr>
              <w:spacing w:after="0"/>
              <w:ind w:left="40"/>
            </w:pPr>
            <w:r>
              <w:rPr>
                <w:rFonts w:ascii="Times New Roman" w:eastAsia="Times New Roman" w:hAnsi="Times New Roman" w:cs="Times New Roman"/>
                <w:sz w:val="23"/>
              </w:rPr>
              <w:t xml:space="preserve">-0.308915 </w:t>
            </w:r>
          </w:p>
        </w:tc>
        <w:tc>
          <w:tcPr>
            <w:tcW w:w="1202" w:type="dxa"/>
            <w:tcBorders>
              <w:top w:val="single" w:sz="8" w:space="0" w:color="000000"/>
              <w:left w:val="single" w:sz="3" w:space="0" w:color="000000"/>
              <w:bottom w:val="single" w:sz="3" w:space="0" w:color="000000"/>
              <w:right w:val="single" w:sz="7" w:space="0" w:color="000000"/>
            </w:tcBorders>
          </w:tcPr>
          <w:p w14:paraId="5D63BD1E" w14:textId="77777777" w:rsidR="00987387" w:rsidRDefault="00D205D0">
            <w:pPr>
              <w:spacing w:after="0"/>
              <w:ind w:left="54"/>
            </w:pPr>
            <w:r>
              <w:rPr>
                <w:rFonts w:ascii="Times New Roman" w:eastAsia="Times New Roman" w:hAnsi="Times New Roman" w:cs="Times New Roman"/>
                <w:sz w:val="23"/>
              </w:rPr>
              <w:t xml:space="preserve">0.898875 </w:t>
            </w:r>
          </w:p>
        </w:tc>
      </w:tr>
      <w:tr w:rsidR="00987387" w14:paraId="44201E69" w14:textId="77777777">
        <w:trPr>
          <w:trHeight w:val="269"/>
        </w:trPr>
        <w:tc>
          <w:tcPr>
            <w:tcW w:w="902" w:type="dxa"/>
            <w:tcBorders>
              <w:top w:val="single" w:sz="3" w:space="0" w:color="000000"/>
              <w:left w:val="single" w:sz="7" w:space="0" w:color="000000"/>
              <w:bottom w:val="single" w:sz="3" w:space="0" w:color="000000"/>
              <w:right w:val="single" w:sz="7" w:space="0" w:color="000000"/>
            </w:tcBorders>
          </w:tcPr>
          <w:p w14:paraId="7D21F889" w14:textId="77777777" w:rsidR="00987387" w:rsidRDefault="00D205D0">
            <w:pPr>
              <w:spacing w:after="0"/>
              <w:ind w:right="55"/>
              <w:jc w:val="center"/>
            </w:pPr>
            <w:r>
              <w:rPr>
                <w:rFonts w:ascii="Times New Roman" w:eastAsia="Times New Roman" w:hAnsi="Times New Roman" w:cs="Times New Roman"/>
                <w:sz w:val="23"/>
              </w:rPr>
              <w:t xml:space="preserve">X2 </w:t>
            </w:r>
          </w:p>
        </w:tc>
        <w:tc>
          <w:tcPr>
            <w:tcW w:w="1166" w:type="dxa"/>
            <w:tcBorders>
              <w:top w:val="single" w:sz="3" w:space="0" w:color="000000"/>
              <w:left w:val="single" w:sz="7" w:space="0" w:color="000000"/>
              <w:bottom w:val="single" w:sz="3" w:space="0" w:color="000000"/>
              <w:right w:val="single" w:sz="3" w:space="0" w:color="000000"/>
            </w:tcBorders>
          </w:tcPr>
          <w:p w14:paraId="1B4893D6" w14:textId="77777777" w:rsidR="00987387" w:rsidRDefault="00D205D0">
            <w:pPr>
              <w:spacing w:after="0"/>
              <w:ind w:left="37"/>
            </w:pPr>
            <w:r>
              <w:rPr>
                <w:rFonts w:ascii="Times New Roman" w:eastAsia="Times New Roman" w:hAnsi="Times New Roman" w:cs="Times New Roman"/>
                <w:sz w:val="23"/>
              </w:rPr>
              <w:t xml:space="preserve">0.029919 </w:t>
            </w:r>
          </w:p>
        </w:tc>
        <w:tc>
          <w:tcPr>
            <w:tcW w:w="1242" w:type="dxa"/>
            <w:tcBorders>
              <w:top w:val="single" w:sz="3" w:space="0" w:color="000000"/>
              <w:left w:val="single" w:sz="3" w:space="0" w:color="000000"/>
              <w:bottom w:val="single" w:sz="3" w:space="0" w:color="000000"/>
              <w:right w:val="single" w:sz="3" w:space="0" w:color="000000"/>
            </w:tcBorders>
          </w:tcPr>
          <w:p w14:paraId="4A5C3A27" w14:textId="77777777" w:rsidR="00987387" w:rsidRDefault="00D205D0">
            <w:pPr>
              <w:spacing w:after="0"/>
              <w:ind w:left="76"/>
            </w:pPr>
            <w:r>
              <w:rPr>
                <w:rFonts w:ascii="Times New Roman" w:eastAsia="Times New Roman" w:hAnsi="Times New Roman" w:cs="Times New Roman"/>
                <w:sz w:val="23"/>
              </w:rPr>
              <w:t xml:space="preserve">1.000000 </w:t>
            </w:r>
          </w:p>
        </w:tc>
        <w:tc>
          <w:tcPr>
            <w:tcW w:w="1246" w:type="dxa"/>
            <w:tcBorders>
              <w:top w:val="single" w:sz="3" w:space="0" w:color="000000"/>
              <w:left w:val="single" w:sz="3" w:space="0" w:color="000000"/>
              <w:bottom w:val="single" w:sz="3" w:space="0" w:color="000000"/>
              <w:right w:val="single" w:sz="3" w:space="0" w:color="000000"/>
            </w:tcBorders>
          </w:tcPr>
          <w:p w14:paraId="4F2FD9F6" w14:textId="77777777" w:rsidR="00987387" w:rsidRDefault="00D205D0">
            <w:pPr>
              <w:spacing w:after="0"/>
              <w:ind w:left="40"/>
            </w:pPr>
            <w:r>
              <w:rPr>
                <w:rFonts w:ascii="Times New Roman" w:eastAsia="Times New Roman" w:hAnsi="Times New Roman" w:cs="Times New Roman"/>
                <w:sz w:val="23"/>
              </w:rPr>
              <w:t xml:space="preserve">-0.894283 </w:t>
            </w:r>
          </w:p>
        </w:tc>
        <w:tc>
          <w:tcPr>
            <w:tcW w:w="1202" w:type="dxa"/>
            <w:tcBorders>
              <w:top w:val="single" w:sz="3" w:space="0" w:color="000000"/>
              <w:left w:val="single" w:sz="3" w:space="0" w:color="000000"/>
              <w:bottom w:val="single" w:sz="3" w:space="0" w:color="000000"/>
              <w:right w:val="single" w:sz="7" w:space="0" w:color="000000"/>
            </w:tcBorders>
          </w:tcPr>
          <w:p w14:paraId="79C98C81" w14:textId="77777777" w:rsidR="00987387" w:rsidRDefault="00D205D0">
            <w:pPr>
              <w:spacing w:after="0"/>
              <w:ind w:left="17"/>
            </w:pPr>
            <w:r>
              <w:rPr>
                <w:rFonts w:ascii="Times New Roman" w:eastAsia="Times New Roman" w:hAnsi="Times New Roman" w:cs="Times New Roman"/>
                <w:sz w:val="23"/>
              </w:rPr>
              <w:t xml:space="preserve">-0.004623 </w:t>
            </w:r>
          </w:p>
        </w:tc>
      </w:tr>
      <w:tr w:rsidR="00987387" w14:paraId="5E484242" w14:textId="77777777">
        <w:trPr>
          <w:trHeight w:val="269"/>
        </w:trPr>
        <w:tc>
          <w:tcPr>
            <w:tcW w:w="902" w:type="dxa"/>
            <w:tcBorders>
              <w:top w:val="single" w:sz="3" w:space="0" w:color="000000"/>
              <w:left w:val="single" w:sz="7" w:space="0" w:color="000000"/>
              <w:bottom w:val="single" w:sz="3" w:space="0" w:color="000000"/>
              <w:right w:val="single" w:sz="7" w:space="0" w:color="000000"/>
            </w:tcBorders>
          </w:tcPr>
          <w:p w14:paraId="1F3B6B34" w14:textId="77777777" w:rsidR="00987387" w:rsidRDefault="00D205D0">
            <w:pPr>
              <w:spacing w:after="0"/>
              <w:ind w:right="55"/>
              <w:jc w:val="center"/>
            </w:pPr>
            <w:r>
              <w:rPr>
                <w:rFonts w:ascii="Times New Roman" w:eastAsia="Times New Roman" w:hAnsi="Times New Roman" w:cs="Times New Roman"/>
                <w:sz w:val="23"/>
              </w:rPr>
              <w:t xml:space="preserve">X3 </w:t>
            </w:r>
          </w:p>
        </w:tc>
        <w:tc>
          <w:tcPr>
            <w:tcW w:w="1166" w:type="dxa"/>
            <w:tcBorders>
              <w:top w:val="single" w:sz="3" w:space="0" w:color="000000"/>
              <w:left w:val="single" w:sz="7" w:space="0" w:color="000000"/>
              <w:bottom w:val="single" w:sz="3" w:space="0" w:color="000000"/>
              <w:right w:val="single" w:sz="3" w:space="0" w:color="000000"/>
            </w:tcBorders>
          </w:tcPr>
          <w:p w14:paraId="458C6130" w14:textId="77777777" w:rsidR="00987387" w:rsidRDefault="00D205D0">
            <w:pPr>
              <w:spacing w:after="0"/>
            </w:pPr>
            <w:r>
              <w:rPr>
                <w:rFonts w:ascii="Times New Roman" w:eastAsia="Times New Roman" w:hAnsi="Times New Roman" w:cs="Times New Roman"/>
                <w:sz w:val="23"/>
              </w:rPr>
              <w:t xml:space="preserve">-0.308915 </w:t>
            </w:r>
          </w:p>
        </w:tc>
        <w:tc>
          <w:tcPr>
            <w:tcW w:w="1242" w:type="dxa"/>
            <w:tcBorders>
              <w:top w:val="single" w:sz="3" w:space="0" w:color="000000"/>
              <w:left w:val="single" w:sz="3" w:space="0" w:color="000000"/>
              <w:bottom w:val="single" w:sz="3" w:space="0" w:color="000000"/>
              <w:right w:val="single" w:sz="3" w:space="0" w:color="000000"/>
            </w:tcBorders>
          </w:tcPr>
          <w:p w14:paraId="35794A3A" w14:textId="77777777" w:rsidR="00987387" w:rsidRDefault="00D205D0">
            <w:pPr>
              <w:spacing w:after="0"/>
              <w:ind w:left="37"/>
            </w:pPr>
            <w:r>
              <w:rPr>
                <w:rFonts w:ascii="Times New Roman" w:eastAsia="Times New Roman" w:hAnsi="Times New Roman" w:cs="Times New Roman"/>
                <w:sz w:val="23"/>
              </w:rPr>
              <w:t xml:space="preserve">-0.894283 </w:t>
            </w:r>
          </w:p>
        </w:tc>
        <w:tc>
          <w:tcPr>
            <w:tcW w:w="1246" w:type="dxa"/>
            <w:tcBorders>
              <w:top w:val="single" w:sz="3" w:space="0" w:color="000000"/>
              <w:left w:val="single" w:sz="3" w:space="0" w:color="000000"/>
              <w:bottom w:val="single" w:sz="3" w:space="0" w:color="000000"/>
              <w:right w:val="single" w:sz="3" w:space="0" w:color="000000"/>
            </w:tcBorders>
          </w:tcPr>
          <w:p w14:paraId="09215A1B" w14:textId="77777777" w:rsidR="00987387" w:rsidRDefault="00D205D0">
            <w:pPr>
              <w:spacing w:after="0"/>
              <w:ind w:left="77"/>
            </w:pPr>
            <w:r>
              <w:rPr>
                <w:rFonts w:ascii="Times New Roman" w:eastAsia="Times New Roman" w:hAnsi="Times New Roman" w:cs="Times New Roman"/>
                <w:sz w:val="23"/>
              </w:rPr>
              <w:t xml:space="preserve">1.000000 </w:t>
            </w:r>
          </w:p>
        </w:tc>
        <w:tc>
          <w:tcPr>
            <w:tcW w:w="1202" w:type="dxa"/>
            <w:tcBorders>
              <w:top w:val="single" w:sz="3" w:space="0" w:color="000000"/>
              <w:left w:val="single" w:sz="3" w:space="0" w:color="000000"/>
              <w:bottom w:val="single" w:sz="3" w:space="0" w:color="000000"/>
              <w:right w:val="single" w:sz="7" w:space="0" w:color="000000"/>
            </w:tcBorders>
          </w:tcPr>
          <w:p w14:paraId="5F8A78C7" w14:textId="77777777" w:rsidR="00987387" w:rsidRDefault="00D205D0">
            <w:pPr>
              <w:spacing w:after="0"/>
              <w:ind w:left="17"/>
            </w:pPr>
            <w:r>
              <w:rPr>
                <w:rFonts w:ascii="Times New Roman" w:eastAsia="Times New Roman" w:hAnsi="Times New Roman" w:cs="Times New Roman"/>
                <w:sz w:val="23"/>
              </w:rPr>
              <w:t xml:space="preserve">-0.327661 </w:t>
            </w:r>
          </w:p>
        </w:tc>
      </w:tr>
      <w:tr w:rsidR="00987387" w14:paraId="7F26F597" w14:textId="77777777">
        <w:trPr>
          <w:trHeight w:val="275"/>
        </w:trPr>
        <w:tc>
          <w:tcPr>
            <w:tcW w:w="902" w:type="dxa"/>
            <w:tcBorders>
              <w:top w:val="single" w:sz="3" w:space="0" w:color="000000"/>
              <w:left w:val="single" w:sz="7" w:space="0" w:color="000000"/>
              <w:bottom w:val="single" w:sz="7" w:space="0" w:color="000000"/>
              <w:right w:val="single" w:sz="7" w:space="0" w:color="000000"/>
            </w:tcBorders>
          </w:tcPr>
          <w:p w14:paraId="1522C142" w14:textId="77777777" w:rsidR="00987387" w:rsidRDefault="00D205D0">
            <w:pPr>
              <w:spacing w:after="0"/>
              <w:ind w:right="55"/>
              <w:jc w:val="center"/>
            </w:pPr>
            <w:r>
              <w:rPr>
                <w:rFonts w:ascii="Times New Roman" w:eastAsia="Times New Roman" w:hAnsi="Times New Roman" w:cs="Times New Roman"/>
                <w:sz w:val="23"/>
              </w:rPr>
              <w:t xml:space="preserve">X4 </w:t>
            </w:r>
          </w:p>
        </w:tc>
        <w:tc>
          <w:tcPr>
            <w:tcW w:w="1166" w:type="dxa"/>
            <w:tcBorders>
              <w:top w:val="single" w:sz="3" w:space="0" w:color="000000"/>
              <w:left w:val="single" w:sz="7" w:space="0" w:color="000000"/>
              <w:bottom w:val="single" w:sz="7" w:space="0" w:color="000000"/>
              <w:right w:val="single" w:sz="3" w:space="0" w:color="000000"/>
            </w:tcBorders>
          </w:tcPr>
          <w:p w14:paraId="715CCE4D" w14:textId="77777777" w:rsidR="00987387" w:rsidRDefault="00D205D0">
            <w:pPr>
              <w:spacing w:after="0"/>
              <w:ind w:left="37"/>
            </w:pPr>
            <w:r>
              <w:rPr>
                <w:rFonts w:ascii="Times New Roman" w:eastAsia="Times New Roman" w:hAnsi="Times New Roman" w:cs="Times New Roman"/>
                <w:sz w:val="23"/>
              </w:rPr>
              <w:t xml:space="preserve">0.898875 </w:t>
            </w:r>
          </w:p>
        </w:tc>
        <w:tc>
          <w:tcPr>
            <w:tcW w:w="1242" w:type="dxa"/>
            <w:tcBorders>
              <w:top w:val="single" w:sz="3" w:space="0" w:color="000000"/>
              <w:left w:val="single" w:sz="3" w:space="0" w:color="000000"/>
              <w:bottom w:val="single" w:sz="7" w:space="0" w:color="000000"/>
              <w:right w:val="single" w:sz="3" w:space="0" w:color="000000"/>
            </w:tcBorders>
          </w:tcPr>
          <w:p w14:paraId="10634B33" w14:textId="77777777" w:rsidR="00987387" w:rsidRDefault="00D205D0">
            <w:pPr>
              <w:spacing w:after="0"/>
              <w:ind w:left="38"/>
            </w:pPr>
            <w:r>
              <w:rPr>
                <w:rFonts w:ascii="Times New Roman" w:eastAsia="Times New Roman" w:hAnsi="Times New Roman" w:cs="Times New Roman"/>
                <w:sz w:val="23"/>
              </w:rPr>
              <w:t xml:space="preserve">-0.004623 </w:t>
            </w:r>
          </w:p>
        </w:tc>
        <w:tc>
          <w:tcPr>
            <w:tcW w:w="1246" w:type="dxa"/>
            <w:tcBorders>
              <w:top w:val="single" w:sz="3" w:space="0" w:color="000000"/>
              <w:left w:val="single" w:sz="3" w:space="0" w:color="000000"/>
              <w:bottom w:val="single" w:sz="7" w:space="0" w:color="000000"/>
              <w:right w:val="single" w:sz="3" w:space="0" w:color="000000"/>
            </w:tcBorders>
          </w:tcPr>
          <w:p w14:paraId="4C48944E" w14:textId="77777777" w:rsidR="00987387" w:rsidRDefault="00D205D0">
            <w:pPr>
              <w:spacing w:after="0"/>
              <w:ind w:left="40"/>
            </w:pPr>
            <w:r>
              <w:rPr>
                <w:rFonts w:ascii="Times New Roman" w:eastAsia="Times New Roman" w:hAnsi="Times New Roman" w:cs="Times New Roman"/>
                <w:sz w:val="23"/>
              </w:rPr>
              <w:t xml:space="preserve">-0.327661 </w:t>
            </w:r>
          </w:p>
        </w:tc>
        <w:tc>
          <w:tcPr>
            <w:tcW w:w="1202" w:type="dxa"/>
            <w:tcBorders>
              <w:top w:val="single" w:sz="3" w:space="0" w:color="000000"/>
              <w:left w:val="single" w:sz="3" w:space="0" w:color="000000"/>
              <w:bottom w:val="single" w:sz="7" w:space="0" w:color="000000"/>
              <w:right w:val="single" w:sz="7" w:space="0" w:color="000000"/>
            </w:tcBorders>
          </w:tcPr>
          <w:p w14:paraId="176E57B2" w14:textId="77777777" w:rsidR="00987387" w:rsidRDefault="00D205D0">
            <w:pPr>
              <w:spacing w:after="0"/>
              <w:ind w:left="54"/>
            </w:pPr>
            <w:r>
              <w:rPr>
                <w:rFonts w:ascii="Times New Roman" w:eastAsia="Times New Roman" w:hAnsi="Times New Roman" w:cs="Times New Roman"/>
                <w:sz w:val="23"/>
              </w:rPr>
              <w:t xml:space="preserve">1.000000 </w:t>
            </w:r>
          </w:p>
        </w:tc>
      </w:tr>
    </w:tbl>
    <w:p w14:paraId="14A8AF53" w14:textId="77777777" w:rsidR="00987387" w:rsidRDefault="00D205D0">
      <w:pPr>
        <w:spacing w:after="106"/>
        <w:ind w:left="689"/>
        <w:jc w:val="center"/>
      </w:pPr>
      <w:r>
        <w:rPr>
          <w:rFonts w:ascii="Times New Roman" w:eastAsia="Times New Roman" w:hAnsi="Times New Roman" w:cs="Times New Roman"/>
          <w:b/>
          <w:sz w:val="23"/>
        </w:rPr>
        <w:t xml:space="preserve"> </w:t>
      </w:r>
    </w:p>
    <w:p w14:paraId="265AB43B" w14:textId="77777777" w:rsidR="00987387" w:rsidRDefault="00D205D0">
      <w:pPr>
        <w:spacing w:after="107"/>
        <w:ind w:left="689"/>
        <w:jc w:val="center"/>
      </w:pPr>
      <w:r>
        <w:rPr>
          <w:rFonts w:ascii="Times New Roman" w:eastAsia="Times New Roman" w:hAnsi="Times New Roman" w:cs="Times New Roman"/>
          <w:b/>
          <w:sz w:val="23"/>
        </w:rPr>
        <w:t xml:space="preserve"> </w:t>
      </w:r>
    </w:p>
    <w:p w14:paraId="00C1144D" w14:textId="77777777" w:rsidR="00987387" w:rsidRDefault="00D205D0">
      <w:pPr>
        <w:spacing w:after="106"/>
        <w:ind w:left="689"/>
        <w:jc w:val="center"/>
      </w:pPr>
      <w:r>
        <w:rPr>
          <w:rFonts w:ascii="Times New Roman" w:eastAsia="Times New Roman" w:hAnsi="Times New Roman" w:cs="Times New Roman"/>
          <w:b/>
          <w:sz w:val="23"/>
        </w:rPr>
        <w:t xml:space="preserve"> </w:t>
      </w:r>
    </w:p>
    <w:p w14:paraId="0A3491C9" w14:textId="77777777" w:rsidR="00987387" w:rsidRDefault="00D205D0">
      <w:pPr>
        <w:spacing w:after="107"/>
        <w:ind w:left="689"/>
        <w:jc w:val="center"/>
      </w:pPr>
      <w:r>
        <w:rPr>
          <w:rFonts w:ascii="Times New Roman" w:eastAsia="Times New Roman" w:hAnsi="Times New Roman" w:cs="Times New Roman"/>
          <w:b/>
          <w:sz w:val="23"/>
        </w:rPr>
        <w:t xml:space="preserve"> </w:t>
      </w:r>
    </w:p>
    <w:p w14:paraId="1DC98E42" w14:textId="77777777" w:rsidR="00987387" w:rsidRDefault="00D205D0">
      <w:pPr>
        <w:spacing w:after="0"/>
        <w:ind w:left="689"/>
        <w:jc w:val="center"/>
      </w:pPr>
      <w:r>
        <w:rPr>
          <w:rFonts w:ascii="Times New Roman" w:eastAsia="Times New Roman" w:hAnsi="Times New Roman" w:cs="Times New Roman"/>
          <w:b/>
          <w:sz w:val="23"/>
        </w:rPr>
        <w:t xml:space="preserve"> </w:t>
      </w:r>
    </w:p>
    <w:p w14:paraId="58634ED5" w14:textId="77777777" w:rsidR="00987387" w:rsidRDefault="00D205D0">
      <w:pPr>
        <w:pStyle w:val="Heading2"/>
        <w:spacing w:after="0"/>
        <w:ind w:left="1935" w:right="0"/>
        <w:jc w:val="left"/>
      </w:pPr>
      <w:r>
        <w:t xml:space="preserve">Penyembuhan Multikolinieritas </w:t>
      </w:r>
    </w:p>
    <w:tbl>
      <w:tblPr>
        <w:tblStyle w:val="TableGrid"/>
        <w:tblW w:w="4726" w:type="dxa"/>
        <w:tblInd w:w="1343" w:type="dxa"/>
        <w:tblCellMar>
          <w:top w:w="0" w:type="dxa"/>
          <w:left w:w="123" w:type="dxa"/>
          <w:bottom w:w="0" w:type="dxa"/>
          <w:right w:w="68" w:type="dxa"/>
        </w:tblCellMar>
        <w:tblLook w:val="04A0" w:firstRow="1" w:lastRow="0" w:firstColumn="1" w:lastColumn="0" w:noHBand="0" w:noVBand="1"/>
      </w:tblPr>
      <w:tblGrid>
        <w:gridCol w:w="955"/>
        <w:gridCol w:w="1169"/>
        <w:gridCol w:w="1432"/>
        <w:gridCol w:w="1170"/>
      </w:tblGrid>
      <w:tr w:rsidR="00987387" w14:paraId="7842540B" w14:textId="77777777">
        <w:trPr>
          <w:trHeight w:val="269"/>
        </w:trPr>
        <w:tc>
          <w:tcPr>
            <w:tcW w:w="955" w:type="dxa"/>
            <w:tcBorders>
              <w:top w:val="single" w:sz="3" w:space="0" w:color="000000"/>
              <w:left w:val="single" w:sz="4" w:space="0" w:color="000000"/>
              <w:bottom w:val="single" w:sz="4" w:space="0" w:color="000000"/>
              <w:right w:val="single" w:sz="4" w:space="0" w:color="000000"/>
            </w:tcBorders>
          </w:tcPr>
          <w:p w14:paraId="74D42332" w14:textId="77777777" w:rsidR="00987387" w:rsidRDefault="00D205D0">
            <w:pPr>
              <w:spacing w:after="0"/>
              <w:ind w:left="2"/>
              <w:jc w:val="center"/>
            </w:pPr>
            <w:r>
              <w:rPr>
                <w:rFonts w:ascii="Times New Roman" w:eastAsia="Times New Roman" w:hAnsi="Times New Roman" w:cs="Times New Roman"/>
                <w:sz w:val="23"/>
              </w:rPr>
              <w:t xml:space="preserve">  </w:t>
            </w:r>
          </w:p>
        </w:tc>
        <w:tc>
          <w:tcPr>
            <w:tcW w:w="1169" w:type="dxa"/>
            <w:tcBorders>
              <w:top w:val="single" w:sz="3" w:space="0" w:color="000000"/>
              <w:left w:val="single" w:sz="4" w:space="0" w:color="000000"/>
              <w:bottom w:val="single" w:sz="4" w:space="0" w:color="000000"/>
              <w:right w:val="single" w:sz="3" w:space="0" w:color="000000"/>
            </w:tcBorders>
          </w:tcPr>
          <w:p w14:paraId="09572735" w14:textId="77777777" w:rsidR="00987387" w:rsidRDefault="00D205D0">
            <w:pPr>
              <w:spacing w:after="0"/>
              <w:ind w:right="54"/>
              <w:jc w:val="center"/>
            </w:pPr>
            <w:r>
              <w:rPr>
                <w:rFonts w:ascii="Times New Roman" w:eastAsia="Times New Roman" w:hAnsi="Times New Roman" w:cs="Times New Roman"/>
                <w:sz w:val="23"/>
              </w:rPr>
              <w:t xml:space="preserve">X1 </w:t>
            </w:r>
          </w:p>
        </w:tc>
        <w:tc>
          <w:tcPr>
            <w:tcW w:w="1432" w:type="dxa"/>
            <w:tcBorders>
              <w:top w:val="single" w:sz="3" w:space="0" w:color="000000"/>
              <w:left w:val="single" w:sz="3" w:space="0" w:color="000000"/>
              <w:bottom w:val="single" w:sz="4" w:space="0" w:color="000000"/>
              <w:right w:val="single" w:sz="3" w:space="0" w:color="000000"/>
            </w:tcBorders>
          </w:tcPr>
          <w:p w14:paraId="6F87E169" w14:textId="77777777" w:rsidR="00987387" w:rsidRDefault="00D205D0">
            <w:pPr>
              <w:spacing w:after="0"/>
              <w:ind w:right="54"/>
              <w:jc w:val="center"/>
            </w:pPr>
            <w:r>
              <w:rPr>
                <w:rFonts w:ascii="Times New Roman" w:eastAsia="Times New Roman" w:hAnsi="Times New Roman" w:cs="Times New Roman"/>
                <w:sz w:val="23"/>
              </w:rPr>
              <w:t xml:space="preserve">X2 </w:t>
            </w:r>
          </w:p>
        </w:tc>
        <w:tc>
          <w:tcPr>
            <w:tcW w:w="1170" w:type="dxa"/>
            <w:tcBorders>
              <w:top w:val="single" w:sz="3" w:space="0" w:color="000000"/>
              <w:left w:val="single" w:sz="3" w:space="0" w:color="000000"/>
              <w:bottom w:val="single" w:sz="4" w:space="0" w:color="000000"/>
              <w:right w:val="single" w:sz="3" w:space="0" w:color="000000"/>
            </w:tcBorders>
          </w:tcPr>
          <w:p w14:paraId="4ADF6C16" w14:textId="77777777" w:rsidR="00987387" w:rsidRDefault="00D205D0">
            <w:pPr>
              <w:spacing w:after="0"/>
              <w:ind w:right="54"/>
              <w:jc w:val="center"/>
            </w:pPr>
            <w:r>
              <w:rPr>
                <w:rFonts w:ascii="Times New Roman" w:eastAsia="Times New Roman" w:hAnsi="Times New Roman" w:cs="Times New Roman"/>
                <w:sz w:val="23"/>
              </w:rPr>
              <w:t xml:space="preserve">X3 </w:t>
            </w:r>
          </w:p>
        </w:tc>
      </w:tr>
      <w:tr w:rsidR="00987387" w14:paraId="03877CD2" w14:textId="77777777">
        <w:trPr>
          <w:trHeight w:val="269"/>
        </w:trPr>
        <w:tc>
          <w:tcPr>
            <w:tcW w:w="955" w:type="dxa"/>
            <w:tcBorders>
              <w:top w:val="single" w:sz="4" w:space="0" w:color="000000"/>
              <w:left w:val="single" w:sz="4" w:space="0" w:color="000000"/>
              <w:bottom w:val="single" w:sz="4" w:space="0" w:color="000000"/>
              <w:right w:val="single" w:sz="4" w:space="0" w:color="000000"/>
            </w:tcBorders>
          </w:tcPr>
          <w:p w14:paraId="239F11D9" w14:textId="77777777" w:rsidR="00987387" w:rsidRDefault="00D205D0">
            <w:pPr>
              <w:spacing w:after="0"/>
              <w:ind w:right="54"/>
              <w:jc w:val="center"/>
            </w:pPr>
            <w:r>
              <w:rPr>
                <w:rFonts w:ascii="Times New Roman" w:eastAsia="Times New Roman" w:hAnsi="Times New Roman" w:cs="Times New Roman"/>
                <w:sz w:val="23"/>
              </w:rPr>
              <w:t xml:space="preserve">X1 </w:t>
            </w:r>
          </w:p>
        </w:tc>
        <w:tc>
          <w:tcPr>
            <w:tcW w:w="1169" w:type="dxa"/>
            <w:tcBorders>
              <w:top w:val="single" w:sz="4" w:space="0" w:color="000000"/>
              <w:left w:val="single" w:sz="4" w:space="0" w:color="000000"/>
              <w:bottom w:val="single" w:sz="4" w:space="0" w:color="000000"/>
              <w:right w:val="single" w:sz="3" w:space="0" w:color="000000"/>
            </w:tcBorders>
          </w:tcPr>
          <w:p w14:paraId="287C8262" w14:textId="77777777" w:rsidR="00987387" w:rsidRDefault="00D205D0">
            <w:pPr>
              <w:spacing w:after="0"/>
              <w:ind w:left="10"/>
            </w:pPr>
            <w:r>
              <w:rPr>
                <w:rFonts w:ascii="Times New Roman" w:eastAsia="Times New Roman" w:hAnsi="Times New Roman" w:cs="Times New Roman"/>
                <w:sz w:val="23"/>
              </w:rPr>
              <w:t xml:space="preserve">1.000.000 </w:t>
            </w:r>
          </w:p>
        </w:tc>
        <w:tc>
          <w:tcPr>
            <w:tcW w:w="1432" w:type="dxa"/>
            <w:tcBorders>
              <w:top w:val="single" w:sz="4" w:space="0" w:color="000000"/>
              <w:left w:val="single" w:sz="3" w:space="0" w:color="000000"/>
              <w:bottom w:val="single" w:sz="4" w:space="0" w:color="000000"/>
              <w:right w:val="single" w:sz="3" w:space="0" w:color="000000"/>
            </w:tcBorders>
          </w:tcPr>
          <w:p w14:paraId="4BA2A731" w14:textId="77777777" w:rsidR="00987387" w:rsidRDefault="00D205D0">
            <w:pPr>
              <w:spacing w:after="0"/>
              <w:ind w:right="55"/>
              <w:jc w:val="center"/>
            </w:pPr>
            <w:r>
              <w:rPr>
                <w:rFonts w:ascii="Times New Roman" w:eastAsia="Times New Roman" w:hAnsi="Times New Roman" w:cs="Times New Roman"/>
                <w:sz w:val="23"/>
              </w:rPr>
              <w:t xml:space="preserve"> 0.029919 </w:t>
            </w:r>
          </w:p>
        </w:tc>
        <w:tc>
          <w:tcPr>
            <w:tcW w:w="1170" w:type="dxa"/>
            <w:tcBorders>
              <w:top w:val="single" w:sz="4" w:space="0" w:color="000000"/>
              <w:left w:val="single" w:sz="3" w:space="0" w:color="000000"/>
              <w:bottom w:val="single" w:sz="4" w:space="0" w:color="000000"/>
              <w:right w:val="single" w:sz="3" w:space="0" w:color="000000"/>
            </w:tcBorders>
          </w:tcPr>
          <w:p w14:paraId="39F4E87B" w14:textId="77777777" w:rsidR="00987387" w:rsidRDefault="00D205D0">
            <w:pPr>
              <w:spacing w:after="0"/>
            </w:pPr>
            <w:r>
              <w:rPr>
                <w:rFonts w:ascii="Times New Roman" w:eastAsia="Times New Roman" w:hAnsi="Times New Roman" w:cs="Times New Roman"/>
                <w:sz w:val="23"/>
              </w:rPr>
              <w:t xml:space="preserve">-0.308915 </w:t>
            </w:r>
          </w:p>
        </w:tc>
      </w:tr>
      <w:tr w:rsidR="00987387" w14:paraId="6C914072" w14:textId="77777777">
        <w:trPr>
          <w:trHeight w:val="269"/>
        </w:trPr>
        <w:tc>
          <w:tcPr>
            <w:tcW w:w="955" w:type="dxa"/>
            <w:tcBorders>
              <w:top w:val="single" w:sz="4" w:space="0" w:color="000000"/>
              <w:left w:val="single" w:sz="4" w:space="0" w:color="000000"/>
              <w:bottom w:val="single" w:sz="4" w:space="0" w:color="000000"/>
              <w:right w:val="single" w:sz="4" w:space="0" w:color="000000"/>
            </w:tcBorders>
          </w:tcPr>
          <w:p w14:paraId="7FCC385C" w14:textId="77777777" w:rsidR="00987387" w:rsidRDefault="00D205D0">
            <w:pPr>
              <w:spacing w:after="0"/>
              <w:ind w:right="54"/>
              <w:jc w:val="center"/>
            </w:pPr>
            <w:r>
              <w:rPr>
                <w:rFonts w:ascii="Times New Roman" w:eastAsia="Times New Roman" w:hAnsi="Times New Roman" w:cs="Times New Roman"/>
                <w:sz w:val="23"/>
              </w:rPr>
              <w:t xml:space="preserve">X2 </w:t>
            </w:r>
          </w:p>
        </w:tc>
        <w:tc>
          <w:tcPr>
            <w:tcW w:w="1169" w:type="dxa"/>
            <w:tcBorders>
              <w:top w:val="single" w:sz="4" w:space="0" w:color="000000"/>
              <w:left w:val="single" w:sz="4" w:space="0" w:color="000000"/>
              <w:bottom w:val="single" w:sz="4" w:space="0" w:color="000000"/>
              <w:right w:val="single" w:sz="3" w:space="0" w:color="000000"/>
            </w:tcBorders>
          </w:tcPr>
          <w:p w14:paraId="589B2AD7" w14:textId="77777777" w:rsidR="00987387" w:rsidRDefault="00D205D0">
            <w:pPr>
              <w:spacing w:after="0"/>
              <w:ind w:left="10"/>
            </w:pPr>
            <w:r>
              <w:rPr>
                <w:rFonts w:ascii="Times New Roman" w:eastAsia="Times New Roman" w:hAnsi="Times New Roman" w:cs="Times New Roman"/>
                <w:sz w:val="23"/>
              </w:rPr>
              <w:t xml:space="preserve"> 0.029919 </w:t>
            </w:r>
          </w:p>
        </w:tc>
        <w:tc>
          <w:tcPr>
            <w:tcW w:w="1432" w:type="dxa"/>
            <w:tcBorders>
              <w:top w:val="single" w:sz="4" w:space="0" w:color="000000"/>
              <w:left w:val="single" w:sz="3" w:space="0" w:color="000000"/>
              <w:bottom w:val="single" w:sz="4" w:space="0" w:color="000000"/>
              <w:right w:val="single" w:sz="3" w:space="0" w:color="000000"/>
            </w:tcBorders>
          </w:tcPr>
          <w:p w14:paraId="53C7590A" w14:textId="77777777" w:rsidR="00987387" w:rsidRDefault="00D205D0">
            <w:pPr>
              <w:spacing w:after="0"/>
              <w:ind w:right="55"/>
              <w:jc w:val="center"/>
            </w:pPr>
            <w:r>
              <w:rPr>
                <w:rFonts w:ascii="Times New Roman" w:eastAsia="Times New Roman" w:hAnsi="Times New Roman" w:cs="Times New Roman"/>
                <w:sz w:val="23"/>
              </w:rPr>
              <w:t xml:space="preserve">1.000.000 </w:t>
            </w:r>
          </w:p>
        </w:tc>
        <w:tc>
          <w:tcPr>
            <w:tcW w:w="1170" w:type="dxa"/>
            <w:tcBorders>
              <w:top w:val="single" w:sz="4" w:space="0" w:color="000000"/>
              <w:left w:val="single" w:sz="3" w:space="0" w:color="000000"/>
              <w:bottom w:val="single" w:sz="4" w:space="0" w:color="000000"/>
              <w:right w:val="single" w:sz="3" w:space="0" w:color="000000"/>
            </w:tcBorders>
          </w:tcPr>
          <w:p w14:paraId="21AFB3CB" w14:textId="77777777" w:rsidR="00987387" w:rsidRDefault="00D205D0">
            <w:pPr>
              <w:spacing w:after="0"/>
            </w:pPr>
            <w:r>
              <w:rPr>
                <w:rFonts w:ascii="Times New Roman" w:eastAsia="Times New Roman" w:hAnsi="Times New Roman" w:cs="Times New Roman"/>
                <w:sz w:val="23"/>
              </w:rPr>
              <w:t xml:space="preserve">-0.894283 </w:t>
            </w:r>
          </w:p>
        </w:tc>
      </w:tr>
      <w:tr w:rsidR="00987387" w14:paraId="675BAD07" w14:textId="77777777">
        <w:trPr>
          <w:trHeight w:val="270"/>
        </w:trPr>
        <w:tc>
          <w:tcPr>
            <w:tcW w:w="955" w:type="dxa"/>
            <w:tcBorders>
              <w:top w:val="single" w:sz="4" w:space="0" w:color="000000"/>
              <w:left w:val="single" w:sz="4" w:space="0" w:color="000000"/>
              <w:bottom w:val="single" w:sz="4" w:space="0" w:color="000000"/>
              <w:right w:val="single" w:sz="4" w:space="0" w:color="000000"/>
            </w:tcBorders>
          </w:tcPr>
          <w:p w14:paraId="1B623D1E" w14:textId="77777777" w:rsidR="00987387" w:rsidRDefault="00D205D0">
            <w:pPr>
              <w:spacing w:after="0"/>
              <w:ind w:right="54"/>
              <w:jc w:val="center"/>
            </w:pPr>
            <w:r>
              <w:rPr>
                <w:rFonts w:ascii="Times New Roman" w:eastAsia="Times New Roman" w:hAnsi="Times New Roman" w:cs="Times New Roman"/>
                <w:sz w:val="23"/>
              </w:rPr>
              <w:t xml:space="preserve">X3 </w:t>
            </w:r>
          </w:p>
        </w:tc>
        <w:tc>
          <w:tcPr>
            <w:tcW w:w="1169" w:type="dxa"/>
            <w:tcBorders>
              <w:top w:val="single" w:sz="4" w:space="0" w:color="000000"/>
              <w:left w:val="single" w:sz="4" w:space="0" w:color="000000"/>
              <w:bottom w:val="single" w:sz="4" w:space="0" w:color="000000"/>
              <w:right w:val="single" w:sz="3" w:space="0" w:color="000000"/>
            </w:tcBorders>
          </w:tcPr>
          <w:p w14:paraId="22CF6A5D" w14:textId="77777777" w:rsidR="00987387" w:rsidRDefault="00D205D0">
            <w:pPr>
              <w:spacing w:after="0"/>
            </w:pPr>
            <w:r>
              <w:rPr>
                <w:rFonts w:ascii="Times New Roman" w:eastAsia="Times New Roman" w:hAnsi="Times New Roman" w:cs="Times New Roman"/>
                <w:sz w:val="23"/>
              </w:rPr>
              <w:t xml:space="preserve">-0.308915 </w:t>
            </w:r>
          </w:p>
        </w:tc>
        <w:tc>
          <w:tcPr>
            <w:tcW w:w="1432" w:type="dxa"/>
            <w:tcBorders>
              <w:top w:val="single" w:sz="4" w:space="0" w:color="000000"/>
              <w:left w:val="single" w:sz="3" w:space="0" w:color="000000"/>
              <w:bottom w:val="single" w:sz="4" w:space="0" w:color="000000"/>
              <w:right w:val="single" w:sz="3" w:space="0" w:color="000000"/>
            </w:tcBorders>
          </w:tcPr>
          <w:p w14:paraId="0A3029AF" w14:textId="77777777" w:rsidR="00987387" w:rsidRDefault="00D205D0">
            <w:pPr>
              <w:spacing w:after="0"/>
              <w:ind w:right="57"/>
              <w:jc w:val="center"/>
            </w:pPr>
            <w:r>
              <w:rPr>
                <w:rFonts w:ascii="Times New Roman" w:eastAsia="Times New Roman" w:hAnsi="Times New Roman" w:cs="Times New Roman"/>
                <w:sz w:val="23"/>
              </w:rPr>
              <w:t xml:space="preserve">-0.894283 </w:t>
            </w:r>
          </w:p>
        </w:tc>
        <w:tc>
          <w:tcPr>
            <w:tcW w:w="1170" w:type="dxa"/>
            <w:tcBorders>
              <w:top w:val="single" w:sz="4" w:space="0" w:color="000000"/>
              <w:left w:val="single" w:sz="3" w:space="0" w:color="000000"/>
              <w:bottom w:val="single" w:sz="4" w:space="0" w:color="000000"/>
              <w:right w:val="single" w:sz="3" w:space="0" w:color="000000"/>
            </w:tcBorders>
          </w:tcPr>
          <w:p w14:paraId="74BBE561" w14:textId="77777777" w:rsidR="00987387" w:rsidRDefault="00D205D0">
            <w:pPr>
              <w:spacing w:after="0"/>
              <w:ind w:left="10"/>
            </w:pPr>
            <w:r>
              <w:rPr>
                <w:rFonts w:ascii="Times New Roman" w:eastAsia="Times New Roman" w:hAnsi="Times New Roman" w:cs="Times New Roman"/>
                <w:sz w:val="23"/>
              </w:rPr>
              <w:t xml:space="preserve">1.000.000 </w:t>
            </w:r>
          </w:p>
        </w:tc>
      </w:tr>
    </w:tbl>
    <w:p w14:paraId="4309C9DF" w14:textId="77777777" w:rsidR="00987387" w:rsidRDefault="00D205D0">
      <w:pPr>
        <w:spacing w:after="126"/>
        <w:ind w:right="710"/>
      </w:pPr>
      <w:r>
        <w:rPr>
          <w:rFonts w:ascii="Times New Roman" w:eastAsia="Times New Roman" w:hAnsi="Times New Roman" w:cs="Times New Roman"/>
          <w:b/>
          <w:sz w:val="26"/>
        </w:rPr>
        <w:t xml:space="preserve"> </w:t>
      </w:r>
    </w:p>
    <w:p w14:paraId="6992522A" w14:textId="77777777" w:rsidR="00987387" w:rsidRDefault="00D205D0">
      <w:pPr>
        <w:spacing w:after="124"/>
      </w:pPr>
      <w:r>
        <w:rPr>
          <w:rFonts w:ascii="Times New Roman" w:eastAsia="Times New Roman" w:hAnsi="Times New Roman" w:cs="Times New Roman"/>
          <w:b/>
          <w:sz w:val="26"/>
        </w:rPr>
        <w:t xml:space="preserve"> </w:t>
      </w:r>
    </w:p>
    <w:p w14:paraId="2D671383" w14:textId="77777777" w:rsidR="00987387" w:rsidRDefault="00D205D0">
      <w:pPr>
        <w:pStyle w:val="Heading2"/>
        <w:spacing w:after="124"/>
        <w:ind w:left="1473" w:right="0"/>
        <w:jc w:val="left"/>
      </w:pPr>
      <w:r>
        <w:t xml:space="preserve">Uji Heteroskedastisitas Jangka Panjang </w:t>
      </w:r>
    </w:p>
    <w:p w14:paraId="666464E6" w14:textId="77777777" w:rsidR="00987387" w:rsidRDefault="00D205D0">
      <w:pPr>
        <w:spacing w:after="55"/>
        <w:ind w:left="698"/>
        <w:jc w:val="center"/>
      </w:pPr>
      <w:r>
        <w:rPr>
          <w:rFonts w:ascii="Times New Roman" w:eastAsia="Times New Roman" w:hAnsi="Times New Roman" w:cs="Times New Roman"/>
          <w:b/>
          <w:sz w:val="26"/>
        </w:rPr>
        <w:t xml:space="preserve"> </w:t>
      </w:r>
    </w:p>
    <w:p w14:paraId="347FC35E" w14:textId="77777777" w:rsidR="00987387" w:rsidRDefault="00D205D0">
      <w:pPr>
        <w:spacing w:after="4" w:line="248" w:lineRule="auto"/>
        <w:ind w:left="683" w:hanging="10"/>
      </w:pPr>
      <w:r>
        <w:rPr>
          <w:rFonts w:ascii="Arial" w:eastAsia="Arial" w:hAnsi="Arial" w:cs="Arial"/>
          <w:sz w:val="19"/>
        </w:rPr>
        <w:t xml:space="preserve">White Heteroskedasticity Test: </w:t>
      </w:r>
    </w:p>
    <w:tbl>
      <w:tblPr>
        <w:tblStyle w:val="TableGrid"/>
        <w:tblW w:w="6109" w:type="dxa"/>
        <w:tblInd w:w="644" w:type="dxa"/>
        <w:tblCellMar>
          <w:top w:w="0" w:type="dxa"/>
          <w:left w:w="0" w:type="dxa"/>
          <w:bottom w:w="0" w:type="dxa"/>
          <w:right w:w="0" w:type="dxa"/>
        </w:tblCellMar>
        <w:tblLook w:val="04A0" w:firstRow="1" w:lastRow="0" w:firstColumn="1" w:lastColumn="0" w:noHBand="0" w:noVBand="1"/>
      </w:tblPr>
      <w:tblGrid>
        <w:gridCol w:w="2015"/>
        <w:gridCol w:w="115"/>
        <w:gridCol w:w="1070"/>
        <w:gridCol w:w="1113"/>
        <w:gridCol w:w="955"/>
        <w:gridCol w:w="841"/>
      </w:tblGrid>
      <w:tr w:rsidR="00987387" w14:paraId="4B5EAFAE" w14:textId="77777777">
        <w:trPr>
          <w:trHeight w:val="290"/>
        </w:trPr>
        <w:tc>
          <w:tcPr>
            <w:tcW w:w="5269" w:type="dxa"/>
            <w:gridSpan w:val="5"/>
            <w:tcBorders>
              <w:top w:val="double" w:sz="5" w:space="0" w:color="000000"/>
              <w:left w:val="nil"/>
              <w:bottom w:val="nil"/>
              <w:right w:val="nil"/>
            </w:tcBorders>
          </w:tcPr>
          <w:p w14:paraId="2476B1A3" w14:textId="77777777" w:rsidR="00987387" w:rsidRDefault="00D205D0">
            <w:pPr>
              <w:tabs>
                <w:tab w:val="center" w:pos="3096"/>
              </w:tabs>
              <w:spacing w:after="0"/>
            </w:pPr>
            <w:r>
              <w:rPr>
                <w:rFonts w:ascii="Arial" w:eastAsia="Arial" w:hAnsi="Arial" w:cs="Arial"/>
                <w:sz w:val="19"/>
              </w:rPr>
              <w:t xml:space="preserve">F-statistic </w:t>
            </w:r>
            <w:r>
              <w:rPr>
                <w:rFonts w:ascii="Arial" w:eastAsia="Arial" w:hAnsi="Arial" w:cs="Arial"/>
                <w:sz w:val="19"/>
              </w:rPr>
              <w:tab/>
              <w:t xml:space="preserve">1.852558    Probability </w:t>
            </w:r>
          </w:p>
        </w:tc>
        <w:tc>
          <w:tcPr>
            <w:tcW w:w="841" w:type="dxa"/>
            <w:tcBorders>
              <w:top w:val="double" w:sz="5" w:space="0" w:color="000000"/>
              <w:left w:val="nil"/>
              <w:bottom w:val="nil"/>
              <w:right w:val="nil"/>
            </w:tcBorders>
          </w:tcPr>
          <w:p w14:paraId="78896E70" w14:textId="77777777" w:rsidR="00987387" w:rsidRDefault="00D205D0">
            <w:pPr>
              <w:spacing w:after="0"/>
              <w:ind w:left="26"/>
              <w:jc w:val="both"/>
            </w:pPr>
            <w:r>
              <w:rPr>
                <w:rFonts w:ascii="Arial" w:eastAsia="Arial" w:hAnsi="Arial" w:cs="Arial"/>
                <w:sz w:val="19"/>
              </w:rPr>
              <w:t>0.188489</w:t>
            </w:r>
          </w:p>
        </w:tc>
      </w:tr>
      <w:tr w:rsidR="00987387" w14:paraId="3C917CE4" w14:textId="77777777">
        <w:trPr>
          <w:trHeight w:val="236"/>
        </w:trPr>
        <w:tc>
          <w:tcPr>
            <w:tcW w:w="5269" w:type="dxa"/>
            <w:gridSpan w:val="5"/>
            <w:tcBorders>
              <w:top w:val="nil"/>
              <w:left w:val="nil"/>
              <w:bottom w:val="single" w:sz="5" w:space="0" w:color="000000"/>
              <w:right w:val="nil"/>
            </w:tcBorders>
          </w:tcPr>
          <w:p w14:paraId="0A867CC2" w14:textId="77777777" w:rsidR="00987387" w:rsidRDefault="00D205D0">
            <w:pPr>
              <w:tabs>
                <w:tab w:val="center" w:pos="3096"/>
              </w:tabs>
              <w:spacing w:after="0"/>
            </w:pPr>
            <w:r>
              <w:rPr>
                <w:rFonts w:ascii="Arial" w:eastAsia="Arial" w:hAnsi="Arial" w:cs="Arial"/>
                <w:sz w:val="19"/>
                <w:u w:val="single" w:color="000000"/>
              </w:rPr>
              <w:t xml:space="preserve">Obs*R-squared </w:t>
            </w:r>
            <w:r>
              <w:rPr>
                <w:rFonts w:ascii="Arial" w:eastAsia="Arial" w:hAnsi="Arial" w:cs="Arial"/>
                <w:sz w:val="19"/>
                <w:u w:val="single" w:color="000000"/>
              </w:rPr>
              <w:tab/>
              <w:t xml:space="preserve">11.19913    Probability </w:t>
            </w:r>
          </w:p>
        </w:tc>
        <w:tc>
          <w:tcPr>
            <w:tcW w:w="841" w:type="dxa"/>
            <w:tcBorders>
              <w:top w:val="nil"/>
              <w:left w:val="nil"/>
              <w:bottom w:val="single" w:sz="5" w:space="0" w:color="000000"/>
              <w:right w:val="nil"/>
            </w:tcBorders>
          </w:tcPr>
          <w:p w14:paraId="646CCA15" w14:textId="77777777" w:rsidR="00987387" w:rsidRDefault="00D205D0">
            <w:pPr>
              <w:spacing w:after="0"/>
              <w:ind w:left="26"/>
              <w:jc w:val="both"/>
            </w:pPr>
            <w:r>
              <w:rPr>
                <w:rFonts w:ascii="Arial" w:eastAsia="Arial" w:hAnsi="Arial" w:cs="Arial"/>
                <w:sz w:val="19"/>
                <w:u w:val="single" w:color="000000"/>
              </w:rPr>
              <w:t>0.190670</w:t>
            </w:r>
          </w:p>
        </w:tc>
      </w:tr>
      <w:tr w:rsidR="00987387" w14:paraId="587371F9" w14:textId="77777777">
        <w:trPr>
          <w:trHeight w:val="1581"/>
        </w:trPr>
        <w:tc>
          <w:tcPr>
            <w:tcW w:w="3201" w:type="dxa"/>
            <w:gridSpan w:val="3"/>
            <w:tcBorders>
              <w:top w:val="single" w:sz="5" w:space="0" w:color="000000"/>
              <w:left w:val="nil"/>
              <w:bottom w:val="double" w:sz="6" w:space="0" w:color="000000"/>
              <w:right w:val="nil"/>
            </w:tcBorders>
          </w:tcPr>
          <w:p w14:paraId="34711AEF" w14:textId="77777777" w:rsidR="00987387" w:rsidRDefault="00D205D0">
            <w:pPr>
              <w:spacing w:after="0"/>
              <w:ind w:left="254"/>
              <w:jc w:val="center"/>
            </w:pPr>
            <w:r>
              <w:rPr>
                <w:rFonts w:ascii="Arial" w:eastAsia="Arial" w:hAnsi="Arial" w:cs="Arial"/>
                <w:sz w:val="19"/>
              </w:rPr>
              <w:t xml:space="preserve"> </w:t>
            </w:r>
            <w:r>
              <w:rPr>
                <w:rFonts w:ascii="Arial" w:eastAsia="Arial" w:hAnsi="Arial" w:cs="Arial"/>
                <w:sz w:val="19"/>
              </w:rPr>
              <w:tab/>
              <w:t xml:space="preserve"> </w:t>
            </w:r>
          </w:p>
          <w:p w14:paraId="72231013" w14:textId="77777777" w:rsidR="00987387" w:rsidRDefault="00D205D0">
            <w:pPr>
              <w:spacing w:after="0"/>
              <w:ind w:left="42"/>
            </w:pPr>
            <w:r>
              <w:rPr>
                <w:rFonts w:ascii="Arial" w:eastAsia="Arial" w:hAnsi="Arial" w:cs="Arial"/>
                <w:sz w:val="19"/>
              </w:rPr>
              <w:t xml:space="preserve">Test Equation: </w:t>
            </w:r>
          </w:p>
          <w:p w14:paraId="462C8D28" w14:textId="77777777" w:rsidR="00987387" w:rsidRDefault="00D205D0">
            <w:pPr>
              <w:spacing w:after="1" w:line="239" w:lineRule="auto"/>
              <w:ind w:left="42"/>
            </w:pPr>
            <w:r>
              <w:rPr>
                <w:rFonts w:ascii="Arial" w:eastAsia="Arial" w:hAnsi="Arial" w:cs="Arial"/>
                <w:sz w:val="19"/>
              </w:rPr>
              <w:t xml:space="preserve">Dependent Variable: RESID^2 Method: Least Squares </w:t>
            </w:r>
          </w:p>
          <w:p w14:paraId="363012DF" w14:textId="77777777" w:rsidR="00987387" w:rsidRDefault="00D205D0">
            <w:pPr>
              <w:spacing w:after="0" w:line="239" w:lineRule="auto"/>
              <w:ind w:left="42" w:right="34"/>
            </w:pPr>
            <w:r>
              <w:rPr>
                <w:rFonts w:ascii="Arial" w:eastAsia="Arial" w:hAnsi="Arial" w:cs="Arial"/>
                <w:sz w:val="19"/>
              </w:rPr>
              <w:t xml:space="preserve">Date: 11/03/07   Time: 15:56 Sample: 1988 2005 </w:t>
            </w:r>
          </w:p>
          <w:p w14:paraId="6D50B898" w14:textId="77777777" w:rsidR="00987387" w:rsidRDefault="00D205D0">
            <w:pPr>
              <w:spacing w:after="0"/>
              <w:ind w:left="42"/>
            </w:pPr>
            <w:r>
              <w:rPr>
                <w:rFonts w:ascii="Arial" w:eastAsia="Arial" w:hAnsi="Arial" w:cs="Arial"/>
                <w:sz w:val="19"/>
              </w:rPr>
              <w:t xml:space="preserve">Included observations: 18 </w:t>
            </w:r>
          </w:p>
        </w:tc>
        <w:tc>
          <w:tcPr>
            <w:tcW w:w="1113" w:type="dxa"/>
            <w:tcBorders>
              <w:top w:val="single" w:sz="5" w:space="0" w:color="000000"/>
              <w:left w:val="nil"/>
              <w:bottom w:val="double" w:sz="6" w:space="0" w:color="000000"/>
              <w:right w:val="nil"/>
            </w:tcBorders>
          </w:tcPr>
          <w:p w14:paraId="4CC69947" w14:textId="77777777" w:rsidR="00987387" w:rsidRDefault="00D205D0">
            <w:pPr>
              <w:spacing w:after="0"/>
              <w:ind w:left="305"/>
            </w:pPr>
            <w:r>
              <w:rPr>
                <w:rFonts w:ascii="Arial" w:eastAsia="Arial" w:hAnsi="Arial" w:cs="Arial"/>
                <w:sz w:val="19"/>
              </w:rPr>
              <w:t xml:space="preserve"> </w:t>
            </w:r>
          </w:p>
        </w:tc>
        <w:tc>
          <w:tcPr>
            <w:tcW w:w="955" w:type="dxa"/>
            <w:tcBorders>
              <w:top w:val="single" w:sz="5" w:space="0" w:color="000000"/>
              <w:left w:val="nil"/>
              <w:bottom w:val="double" w:sz="6" w:space="0" w:color="000000"/>
              <w:right w:val="nil"/>
            </w:tcBorders>
          </w:tcPr>
          <w:p w14:paraId="79F30E95" w14:textId="77777777" w:rsidR="00987387" w:rsidRDefault="00D205D0">
            <w:pPr>
              <w:spacing w:after="0"/>
              <w:ind w:left="315"/>
            </w:pPr>
            <w:r>
              <w:rPr>
                <w:rFonts w:ascii="Arial" w:eastAsia="Arial" w:hAnsi="Arial" w:cs="Arial"/>
                <w:sz w:val="19"/>
              </w:rPr>
              <w:t xml:space="preserve"> </w:t>
            </w:r>
          </w:p>
        </w:tc>
        <w:tc>
          <w:tcPr>
            <w:tcW w:w="841" w:type="dxa"/>
            <w:tcBorders>
              <w:top w:val="single" w:sz="5" w:space="0" w:color="000000"/>
              <w:left w:val="nil"/>
              <w:bottom w:val="double" w:sz="6" w:space="0" w:color="000000"/>
              <w:right w:val="nil"/>
            </w:tcBorders>
          </w:tcPr>
          <w:p w14:paraId="7C836981" w14:textId="77777777" w:rsidR="00987387" w:rsidRDefault="00D205D0">
            <w:pPr>
              <w:spacing w:after="0"/>
              <w:ind w:right="26"/>
              <w:jc w:val="center"/>
            </w:pPr>
            <w:r>
              <w:rPr>
                <w:rFonts w:ascii="Arial" w:eastAsia="Arial" w:hAnsi="Arial" w:cs="Arial"/>
                <w:sz w:val="19"/>
              </w:rPr>
              <w:t xml:space="preserve"> </w:t>
            </w:r>
          </w:p>
        </w:tc>
      </w:tr>
      <w:tr w:rsidR="00987387" w14:paraId="63086005" w14:textId="77777777">
        <w:trPr>
          <w:trHeight w:val="297"/>
        </w:trPr>
        <w:tc>
          <w:tcPr>
            <w:tcW w:w="2017" w:type="dxa"/>
            <w:tcBorders>
              <w:top w:val="double" w:sz="6" w:space="0" w:color="000000"/>
              <w:left w:val="nil"/>
              <w:bottom w:val="double" w:sz="5" w:space="0" w:color="000000"/>
              <w:right w:val="nil"/>
            </w:tcBorders>
          </w:tcPr>
          <w:p w14:paraId="5FE83DE3" w14:textId="77777777" w:rsidR="00987387" w:rsidRDefault="00D205D0">
            <w:pPr>
              <w:spacing w:after="0"/>
              <w:ind w:right="79"/>
              <w:jc w:val="center"/>
            </w:pPr>
            <w:r>
              <w:rPr>
                <w:rFonts w:ascii="Arial" w:eastAsia="Arial" w:hAnsi="Arial" w:cs="Arial"/>
                <w:sz w:val="19"/>
              </w:rPr>
              <w:t xml:space="preserve">Variable </w:t>
            </w:r>
          </w:p>
        </w:tc>
        <w:tc>
          <w:tcPr>
            <w:tcW w:w="1185" w:type="dxa"/>
            <w:gridSpan w:val="2"/>
            <w:tcBorders>
              <w:top w:val="double" w:sz="6" w:space="0" w:color="000000"/>
              <w:left w:val="nil"/>
              <w:bottom w:val="double" w:sz="5" w:space="0" w:color="000000"/>
              <w:right w:val="nil"/>
            </w:tcBorders>
          </w:tcPr>
          <w:p w14:paraId="6B9B24E6" w14:textId="77777777" w:rsidR="00987387" w:rsidRDefault="00D205D0">
            <w:pPr>
              <w:spacing w:after="0"/>
              <w:ind w:left="11"/>
            </w:pPr>
            <w:r>
              <w:rPr>
                <w:rFonts w:ascii="Arial" w:eastAsia="Arial" w:hAnsi="Arial" w:cs="Arial"/>
                <w:sz w:val="19"/>
              </w:rPr>
              <w:t>Coefficient</w:t>
            </w:r>
          </w:p>
        </w:tc>
        <w:tc>
          <w:tcPr>
            <w:tcW w:w="1113" w:type="dxa"/>
            <w:tcBorders>
              <w:top w:val="double" w:sz="6" w:space="0" w:color="000000"/>
              <w:left w:val="nil"/>
              <w:bottom w:val="double" w:sz="5" w:space="0" w:color="000000"/>
              <w:right w:val="nil"/>
            </w:tcBorders>
          </w:tcPr>
          <w:p w14:paraId="39E379ED" w14:textId="77777777" w:rsidR="00987387" w:rsidRDefault="00D205D0">
            <w:pPr>
              <w:spacing w:after="0"/>
              <w:ind w:left="33"/>
            </w:pPr>
            <w:r>
              <w:rPr>
                <w:rFonts w:ascii="Arial" w:eastAsia="Arial" w:hAnsi="Arial" w:cs="Arial"/>
                <w:sz w:val="19"/>
              </w:rPr>
              <w:t>Std. Error</w:t>
            </w:r>
          </w:p>
        </w:tc>
        <w:tc>
          <w:tcPr>
            <w:tcW w:w="955" w:type="dxa"/>
            <w:tcBorders>
              <w:top w:val="double" w:sz="6" w:space="0" w:color="000000"/>
              <w:left w:val="nil"/>
              <w:bottom w:val="double" w:sz="5" w:space="0" w:color="000000"/>
              <w:right w:val="nil"/>
            </w:tcBorders>
          </w:tcPr>
          <w:p w14:paraId="66C94200" w14:textId="77777777" w:rsidR="00987387" w:rsidRDefault="00D205D0">
            <w:pPr>
              <w:spacing w:after="0"/>
              <w:ind w:left="76"/>
            </w:pPr>
            <w:r>
              <w:rPr>
                <w:rFonts w:ascii="Arial" w:eastAsia="Arial" w:hAnsi="Arial" w:cs="Arial"/>
                <w:sz w:val="19"/>
              </w:rPr>
              <w:t>t-Statistic</w:t>
            </w:r>
          </w:p>
        </w:tc>
        <w:tc>
          <w:tcPr>
            <w:tcW w:w="841" w:type="dxa"/>
            <w:tcBorders>
              <w:top w:val="double" w:sz="6" w:space="0" w:color="000000"/>
              <w:left w:val="nil"/>
              <w:bottom w:val="double" w:sz="5" w:space="0" w:color="000000"/>
              <w:right w:val="nil"/>
            </w:tcBorders>
          </w:tcPr>
          <w:p w14:paraId="51F5F016" w14:textId="77777777" w:rsidR="00987387" w:rsidRDefault="00D205D0">
            <w:pPr>
              <w:spacing w:after="0"/>
              <w:ind w:right="29"/>
              <w:jc w:val="right"/>
            </w:pPr>
            <w:r>
              <w:rPr>
                <w:rFonts w:ascii="Arial" w:eastAsia="Arial" w:hAnsi="Arial" w:cs="Arial"/>
                <w:sz w:val="19"/>
              </w:rPr>
              <w:t xml:space="preserve">Prob. </w:t>
            </w:r>
          </w:p>
        </w:tc>
      </w:tr>
      <w:tr w:rsidR="00987387" w14:paraId="540F8F34" w14:textId="77777777">
        <w:trPr>
          <w:trHeight w:val="290"/>
        </w:trPr>
        <w:tc>
          <w:tcPr>
            <w:tcW w:w="2017" w:type="dxa"/>
            <w:tcBorders>
              <w:top w:val="double" w:sz="5" w:space="0" w:color="000000"/>
              <w:left w:val="nil"/>
              <w:bottom w:val="nil"/>
              <w:right w:val="nil"/>
            </w:tcBorders>
          </w:tcPr>
          <w:p w14:paraId="53588C76" w14:textId="77777777" w:rsidR="00987387" w:rsidRDefault="00D205D0">
            <w:pPr>
              <w:spacing w:after="0"/>
              <w:ind w:right="81"/>
              <w:jc w:val="center"/>
            </w:pPr>
            <w:r>
              <w:rPr>
                <w:rFonts w:ascii="Arial" w:eastAsia="Arial" w:hAnsi="Arial" w:cs="Arial"/>
                <w:sz w:val="19"/>
              </w:rPr>
              <w:t xml:space="preserve">C </w:t>
            </w:r>
          </w:p>
        </w:tc>
        <w:tc>
          <w:tcPr>
            <w:tcW w:w="1185" w:type="dxa"/>
            <w:gridSpan w:val="2"/>
            <w:tcBorders>
              <w:top w:val="double" w:sz="5" w:space="0" w:color="000000"/>
              <w:left w:val="nil"/>
              <w:bottom w:val="nil"/>
              <w:right w:val="nil"/>
            </w:tcBorders>
          </w:tcPr>
          <w:p w14:paraId="0711733F" w14:textId="77777777" w:rsidR="00987387" w:rsidRDefault="00D205D0">
            <w:pPr>
              <w:spacing w:after="0"/>
              <w:ind w:left="27"/>
            </w:pPr>
            <w:r>
              <w:rPr>
                <w:rFonts w:ascii="Arial" w:eastAsia="Arial" w:hAnsi="Arial" w:cs="Arial"/>
                <w:sz w:val="19"/>
              </w:rPr>
              <w:t>-1.91E+09</w:t>
            </w:r>
          </w:p>
        </w:tc>
        <w:tc>
          <w:tcPr>
            <w:tcW w:w="1113" w:type="dxa"/>
            <w:tcBorders>
              <w:top w:val="double" w:sz="5" w:space="0" w:color="000000"/>
              <w:left w:val="nil"/>
              <w:bottom w:val="nil"/>
              <w:right w:val="nil"/>
            </w:tcBorders>
          </w:tcPr>
          <w:p w14:paraId="437EEC56" w14:textId="77777777" w:rsidR="00987387" w:rsidRDefault="00D205D0">
            <w:pPr>
              <w:spacing w:after="0"/>
              <w:ind w:left="26"/>
            </w:pPr>
            <w:r>
              <w:rPr>
                <w:rFonts w:ascii="Arial" w:eastAsia="Arial" w:hAnsi="Arial" w:cs="Arial"/>
                <w:sz w:val="19"/>
              </w:rPr>
              <w:t>1.57E+09</w:t>
            </w:r>
          </w:p>
        </w:tc>
        <w:tc>
          <w:tcPr>
            <w:tcW w:w="955" w:type="dxa"/>
            <w:tcBorders>
              <w:top w:val="double" w:sz="5" w:space="0" w:color="000000"/>
              <w:left w:val="nil"/>
              <w:bottom w:val="nil"/>
              <w:right w:val="nil"/>
            </w:tcBorders>
          </w:tcPr>
          <w:p w14:paraId="773D7EC6" w14:textId="77777777" w:rsidR="00987387" w:rsidRDefault="00D205D0">
            <w:pPr>
              <w:spacing w:after="0"/>
            </w:pPr>
            <w:r>
              <w:rPr>
                <w:rFonts w:ascii="Arial" w:eastAsia="Arial" w:hAnsi="Arial" w:cs="Arial"/>
                <w:sz w:val="19"/>
              </w:rPr>
              <w:t>-1.214823</w:t>
            </w:r>
          </w:p>
        </w:tc>
        <w:tc>
          <w:tcPr>
            <w:tcW w:w="841" w:type="dxa"/>
            <w:tcBorders>
              <w:top w:val="double" w:sz="5" w:space="0" w:color="000000"/>
              <w:left w:val="nil"/>
              <w:bottom w:val="nil"/>
              <w:right w:val="nil"/>
            </w:tcBorders>
          </w:tcPr>
          <w:p w14:paraId="0D35627A" w14:textId="77777777" w:rsidR="00987387" w:rsidRDefault="00D205D0">
            <w:pPr>
              <w:spacing w:after="0"/>
              <w:ind w:right="29"/>
              <w:jc w:val="right"/>
            </w:pPr>
            <w:r>
              <w:rPr>
                <w:rFonts w:ascii="Arial" w:eastAsia="Arial" w:hAnsi="Arial" w:cs="Arial"/>
                <w:sz w:val="19"/>
              </w:rPr>
              <w:t>0.2553</w:t>
            </w:r>
          </w:p>
        </w:tc>
      </w:tr>
      <w:tr w:rsidR="00987387" w14:paraId="2234ABDB" w14:textId="77777777">
        <w:trPr>
          <w:trHeight w:val="217"/>
        </w:trPr>
        <w:tc>
          <w:tcPr>
            <w:tcW w:w="2017" w:type="dxa"/>
            <w:tcBorders>
              <w:top w:val="nil"/>
              <w:left w:val="nil"/>
              <w:bottom w:val="nil"/>
              <w:right w:val="nil"/>
            </w:tcBorders>
          </w:tcPr>
          <w:p w14:paraId="73F59029" w14:textId="77777777" w:rsidR="00987387" w:rsidRDefault="00D205D0">
            <w:pPr>
              <w:spacing w:after="0"/>
              <w:ind w:right="80"/>
              <w:jc w:val="center"/>
            </w:pPr>
            <w:r>
              <w:rPr>
                <w:rFonts w:ascii="Arial" w:eastAsia="Arial" w:hAnsi="Arial" w:cs="Arial"/>
                <w:sz w:val="19"/>
              </w:rPr>
              <w:t xml:space="preserve">X1 </w:t>
            </w:r>
          </w:p>
        </w:tc>
        <w:tc>
          <w:tcPr>
            <w:tcW w:w="1185" w:type="dxa"/>
            <w:gridSpan w:val="2"/>
            <w:tcBorders>
              <w:top w:val="nil"/>
              <w:left w:val="nil"/>
              <w:bottom w:val="nil"/>
              <w:right w:val="nil"/>
            </w:tcBorders>
          </w:tcPr>
          <w:p w14:paraId="2EA85FAB" w14:textId="77777777" w:rsidR="00987387" w:rsidRDefault="00D205D0">
            <w:pPr>
              <w:spacing w:after="0"/>
              <w:ind w:left="115"/>
            </w:pPr>
            <w:r>
              <w:rPr>
                <w:rFonts w:ascii="Arial" w:eastAsia="Arial" w:hAnsi="Arial" w:cs="Arial"/>
                <w:sz w:val="19"/>
              </w:rPr>
              <w:t>12584.04</w:t>
            </w:r>
          </w:p>
        </w:tc>
        <w:tc>
          <w:tcPr>
            <w:tcW w:w="1113" w:type="dxa"/>
            <w:tcBorders>
              <w:top w:val="nil"/>
              <w:left w:val="nil"/>
              <w:bottom w:val="nil"/>
              <w:right w:val="nil"/>
            </w:tcBorders>
          </w:tcPr>
          <w:p w14:paraId="0C6AF6D2" w14:textId="77777777" w:rsidR="00987387" w:rsidRDefault="00D205D0">
            <w:pPr>
              <w:spacing w:after="0"/>
              <w:ind w:left="53"/>
            </w:pPr>
            <w:r>
              <w:rPr>
                <w:rFonts w:ascii="Arial" w:eastAsia="Arial" w:hAnsi="Arial" w:cs="Arial"/>
                <w:sz w:val="19"/>
              </w:rPr>
              <w:t>10641.61</w:t>
            </w:r>
          </w:p>
        </w:tc>
        <w:tc>
          <w:tcPr>
            <w:tcW w:w="955" w:type="dxa"/>
            <w:tcBorders>
              <w:top w:val="nil"/>
              <w:left w:val="nil"/>
              <w:bottom w:val="nil"/>
              <w:right w:val="nil"/>
            </w:tcBorders>
          </w:tcPr>
          <w:p w14:paraId="7E8B85A4" w14:textId="77777777" w:rsidR="00987387" w:rsidRDefault="00D205D0">
            <w:pPr>
              <w:spacing w:after="0"/>
              <w:ind w:left="63"/>
            </w:pPr>
            <w:r>
              <w:rPr>
                <w:rFonts w:ascii="Arial" w:eastAsia="Arial" w:hAnsi="Arial" w:cs="Arial"/>
                <w:sz w:val="19"/>
              </w:rPr>
              <w:t>1.182532</w:t>
            </w:r>
          </w:p>
        </w:tc>
        <w:tc>
          <w:tcPr>
            <w:tcW w:w="841" w:type="dxa"/>
            <w:tcBorders>
              <w:top w:val="nil"/>
              <w:left w:val="nil"/>
              <w:bottom w:val="nil"/>
              <w:right w:val="nil"/>
            </w:tcBorders>
          </w:tcPr>
          <w:p w14:paraId="4992DCFD" w14:textId="77777777" w:rsidR="00987387" w:rsidRDefault="00D205D0">
            <w:pPr>
              <w:spacing w:after="0"/>
              <w:ind w:right="30"/>
              <w:jc w:val="right"/>
            </w:pPr>
            <w:r>
              <w:rPr>
                <w:rFonts w:ascii="Arial" w:eastAsia="Arial" w:hAnsi="Arial" w:cs="Arial"/>
                <w:sz w:val="19"/>
              </w:rPr>
              <w:t>0.2673</w:t>
            </w:r>
          </w:p>
        </w:tc>
      </w:tr>
      <w:tr w:rsidR="00987387" w14:paraId="204D29F7" w14:textId="77777777">
        <w:trPr>
          <w:trHeight w:val="217"/>
        </w:trPr>
        <w:tc>
          <w:tcPr>
            <w:tcW w:w="2017" w:type="dxa"/>
            <w:tcBorders>
              <w:top w:val="nil"/>
              <w:left w:val="nil"/>
              <w:bottom w:val="nil"/>
              <w:right w:val="nil"/>
            </w:tcBorders>
          </w:tcPr>
          <w:p w14:paraId="59B1B125" w14:textId="77777777" w:rsidR="00987387" w:rsidRDefault="00D205D0">
            <w:pPr>
              <w:spacing w:after="0"/>
              <w:ind w:right="79"/>
              <w:jc w:val="center"/>
            </w:pPr>
            <w:r>
              <w:rPr>
                <w:rFonts w:ascii="Arial" w:eastAsia="Arial" w:hAnsi="Arial" w:cs="Arial"/>
                <w:sz w:val="19"/>
              </w:rPr>
              <w:t xml:space="preserve">X1^2 </w:t>
            </w:r>
          </w:p>
        </w:tc>
        <w:tc>
          <w:tcPr>
            <w:tcW w:w="1185" w:type="dxa"/>
            <w:gridSpan w:val="2"/>
            <w:tcBorders>
              <w:top w:val="nil"/>
              <w:left w:val="nil"/>
              <w:bottom w:val="nil"/>
              <w:right w:val="nil"/>
            </w:tcBorders>
          </w:tcPr>
          <w:p w14:paraId="10E5C850" w14:textId="77777777" w:rsidR="00987387" w:rsidRDefault="00D205D0">
            <w:pPr>
              <w:spacing w:after="0"/>
              <w:ind w:left="51"/>
            </w:pPr>
            <w:r>
              <w:rPr>
                <w:rFonts w:ascii="Arial" w:eastAsia="Arial" w:hAnsi="Arial" w:cs="Arial"/>
                <w:sz w:val="19"/>
              </w:rPr>
              <w:t>-0.021312</w:t>
            </w:r>
          </w:p>
        </w:tc>
        <w:tc>
          <w:tcPr>
            <w:tcW w:w="1113" w:type="dxa"/>
            <w:tcBorders>
              <w:top w:val="nil"/>
              <w:left w:val="nil"/>
              <w:bottom w:val="nil"/>
              <w:right w:val="nil"/>
            </w:tcBorders>
          </w:tcPr>
          <w:p w14:paraId="5A425FCE" w14:textId="77777777" w:rsidR="00987387" w:rsidRDefault="00D205D0">
            <w:pPr>
              <w:spacing w:after="0"/>
              <w:ind w:left="52"/>
            </w:pPr>
            <w:r>
              <w:rPr>
                <w:rFonts w:ascii="Arial" w:eastAsia="Arial" w:hAnsi="Arial" w:cs="Arial"/>
                <w:sz w:val="19"/>
              </w:rPr>
              <w:t>0.017769</w:t>
            </w:r>
          </w:p>
        </w:tc>
        <w:tc>
          <w:tcPr>
            <w:tcW w:w="955" w:type="dxa"/>
            <w:tcBorders>
              <w:top w:val="nil"/>
              <w:left w:val="nil"/>
              <w:bottom w:val="nil"/>
              <w:right w:val="nil"/>
            </w:tcBorders>
          </w:tcPr>
          <w:p w14:paraId="3F624B43" w14:textId="77777777" w:rsidR="00987387" w:rsidRDefault="00D205D0">
            <w:pPr>
              <w:spacing w:after="0"/>
            </w:pPr>
            <w:r>
              <w:rPr>
                <w:rFonts w:ascii="Arial" w:eastAsia="Arial" w:hAnsi="Arial" w:cs="Arial"/>
                <w:sz w:val="19"/>
              </w:rPr>
              <w:t>-1.199345</w:t>
            </w:r>
          </w:p>
        </w:tc>
        <w:tc>
          <w:tcPr>
            <w:tcW w:w="841" w:type="dxa"/>
            <w:tcBorders>
              <w:top w:val="nil"/>
              <w:left w:val="nil"/>
              <w:bottom w:val="nil"/>
              <w:right w:val="nil"/>
            </w:tcBorders>
          </w:tcPr>
          <w:p w14:paraId="38EE129F" w14:textId="77777777" w:rsidR="00987387" w:rsidRDefault="00D205D0">
            <w:pPr>
              <w:spacing w:after="0"/>
              <w:ind w:right="30"/>
              <w:jc w:val="right"/>
            </w:pPr>
            <w:r>
              <w:rPr>
                <w:rFonts w:ascii="Arial" w:eastAsia="Arial" w:hAnsi="Arial" w:cs="Arial"/>
                <w:sz w:val="19"/>
              </w:rPr>
              <w:t>0.2610</w:t>
            </w:r>
          </w:p>
        </w:tc>
      </w:tr>
      <w:tr w:rsidR="00987387" w14:paraId="2ACEDA0C" w14:textId="77777777">
        <w:trPr>
          <w:trHeight w:val="216"/>
        </w:trPr>
        <w:tc>
          <w:tcPr>
            <w:tcW w:w="2017" w:type="dxa"/>
            <w:tcBorders>
              <w:top w:val="nil"/>
              <w:left w:val="nil"/>
              <w:bottom w:val="nil"/>
              <w:right w:val="nil"/>
            </w:tcBorders>
          </w:tcPr>
          <w:p w14:paraId="4B4FB827" w14:textId="77777777" w:rsidR="00987387" w:rsidRDefault="00D205D0">
            <w:pPr>
              <w:spacing w:after="0"/>
              <w:ind w:right="80"/>
              <w:jc w:val="center"/>
            </w:pPr>
            <w:r>
              <w:rPr>
                <w:rFonts w:ascii="Arial" w:eastAsia="Arial" w:hAnsi="Arial" w:cs="Arial"/>
                <w:sz w:val="19"/>
              </w:rPr>
              <w:t xml:space="preserve">X2 </w:t>
            </w:r>
          </w:p>
        </w:tc>
        <w:tc>
          <w:tcPr>
            <w:tcW w:w="1185" w:type="dxa"/>
            <w:gridSpan w:val="2"/>
            <w:tcBorders>
              <w:top w:val="nil"/>
              <w:left w:val="nil"/>
              <w:bottom w:val="nil"/>
              <w:right w:val="nil"/>
            </w:tcBorders>
          </w:tcPr>
          <w:p w14:paraId="4C589EB0" w14:textId="77777777" w:rsidR="00987387" w:rsidRDefault="00D205D0">
            <w:pPr>
              <w:spacing w:after="0"/>
            </w:pPr>
            <w:r>
              <w:rPr>
                <w:rFonts w:ascii="Arial" w:eastAsia="Arial" w:hAnsi="Arial" w:cs="Arial"/>
                <w:sz w:val="19"/>
              </w:rPr>
              <w:t>-38793975</w:t>
            </w:r>
          </w:p>
        </w:tc>
        <w:tc>
          <w:tcPr>
            <w:tcW w:w="1113" w:type="dxa"/>
            <w:tcBorders>
              <w:top w:val="nil"/>
              <w:left w:val="nil"/>
              <w:bottom w:val="nil"/>
              <w:right w:val="nil"/>
            </w:tcBorders>
          </w:tcPr>
          <w:p w14:paraId="7ECC9CB3" w14:textId="77777777" w:rsidR="00987387" w:rsidRDefault="00D205D0">
            <w:pPr>
              <w:spacing w:after="0"/>
            </w:pPr>
            <w:r>
              <w:rPr>
                <w:rFonts w:ascii="Arial" w:eastAsia="Arial" w:hAnsi="Arial" w:cs="Arial"/>
                <w:sz w:val="19"/>
              </w:rPr>
              <w:t>20079184</w:t>
            </w:r>
          </w:p>
        </w:tc>
        <w:tc>
          <w:tcPr>
            <w:tcW w:w="955" w:type="dxa"/>
            <w:tcBorders>
              <w:top w:val="nil"/>
              <w:left w:val="nil"/>
              <w:bottom w:val="nil"/>
              <w:right w:val="nil"/>
            </w:tcBorders>
          </w:tcPr>
          <w:p w14:paraId="0AA48C45" w14:textId="77777777" w:rsidR="00987387" w:rsidRDefault="00D205D0">
            <w:pPr>
              <w:spacing w:after="0"/>
              <w:ind w:left="1"/>
            </w:pPr>
            <w:r>
              <w:rPr>
                <w:rFonts w:ascii="Arial" w:eastAsia="Arial" w:hAnsi="Arial" w:cs="Arial"/>
                <w:sz w:val="19"/>
              </w:rPr>
              <w:t>-1.932049</w:t>
            </w:r>
          </w:p>
        </w:tc>
        <w:tc>
          <w:tcPr>
            <w:tcW w:w="841" w:type="dxa"/>
            <w:tcBorders>
              <w:top w:val="nil"/>
              <w:left w:val="nil"/>
              <w:bottom w:val="nil"/>
              <w:right w:val="nil"/>
            </w:tcBorders>
          </w:tcPr>
          <w:p w14:paraId="65A5F5AD" w14:textId="77777777" w:rsidR="00987387" w:rsidRDefault="00D205D0">
            <w:pPr>
              <w:spacing w:after="0"/>
              <w:ind w:right="30"/>
              <w:jc w:val="right"/>
            </w:pPr>
            <w:r>
              <w:rPr>
                <w:rFonts w:ascii="Arial" w:eastAsia="Arial" w:hAnsi="Arial" w:cs="Arial"/>
                <w:sz w:val="19"/>
              </w:rPr>
              <w:t>0.0854</w:t>
            </w:r>
          </w:p>
        </w:tc>
      </w:tr>
      <w:tr w:rsidR="00987387" w14:paraId="258F6E5A" w14:textId="77777777">
        <w:trPr>
          <w:trHeight w:val="217"/>
        </w:trPr>
        <w:tc>
          <w:tcPr>
            <w:tcW w:w="2017" w:type="dxa"/>
            <w:tcBorders>
              <w:top w:val="nil"/>
              <w:left w:val="nil"/>
              <w:bottom w:val="nil"/>
              <w:right w:val="nil"/>
            </w:tcBorders>
          </w:tcPr>
          <w:p w14:paraId="5C8FBCEC" w14:textId="77777777" w:rsidR="00987387" w:rsidRDefault="00D205D0">
            <w:pPr>
              <w:spacing w:after="0"/>
              <w:ind w:right="79"/>
              <w:jc w:val="center"/>
            </w:pPr>
            <w:r>
              <w:rPr>
                <w:rFonts w:ascii="Arial" w:eastAsia="Arial" w:hAnsi="Arial" w:cs="Arial"/>
                <w:sz w:val="19"/>
              </w:rPr>
              <w:t xml:space="preserve">X2^2 </w:t>
            </w:r>
          </w:p>
        </w:tc>
        <w:tc>
          <w:tcPr>
            <w:tcW w:w="1185" w:type="dxa"/>
            <w:gridSpan w:val="2"/>
            <w:tcBorders>
              <w:top w:val="nil"/>
              <w:left w:val="nil"/>
              <w:bottom w:val="nil"/>
              <w:right w:val="nil"/>
            </w:tcBorders>
          </w:tcPr>
          <w:p w14:paraId="114F9D47" w14:textId="77777777" w:rsidR="00987387" w:rsidRDefault="00D205D0">
            <w:pPr>
              <w:spacing w:after="0"/>
              <w:ind w:left="115"/>
            </w:pPr>
            <w:r>
              <w:rPr>
                <w:rFonts w:ascii="Arial" w:eastAsia="Arial" w:hAnsi="Arial" w:cs="Arial"/>
                <w:sz w:val="19"/>
              </w:rPr>
              <w:t>1588215.</w:t>
            </w:r>
          </w:p>
        </w:tc>
        <w:tc>
          <w:tcPr>
            <w:tcW w:w="1113" w:type="dxa"/>
            <w:tcBorders>
              <w:top w:val="nil"/>
              <w:left w:val="nil"/>
              <w:bottom w:val="nil"/>
              <w:right w:val="nil"/>
            </w:tcBorders>
          </w:tcPr>
          <w:p w14:paraId="365163B7" w14:textId="77777777" w:rsidR="00987387" w:rsidRDefault="00D205D0">
            <w:pPr>
              <w:spacing w:after="0"/>
              <w:ind w:left="52"/>
            </w:pPr>
            <w:r>
              <w:rPr>
                <w:rFonts w:ascii="Arial" w:eastAsia="Arial" w:hAnsi="Arial" w:cs="Arial"/>
                <w:sz w:val="19"/>
              </w:rPr>
              <w:t>816699.8</w:t>
            </w:r>
          </w:p>
        </w:tc>
        <w:tc>
          <w:tcPr>
            <w:tcW w:w="955" w:type="dxa"/>
            <w:tcBorders>
              <w:top w:val="nil"/>
              <w:left w:val="nil"/>
              <w:bottom w:val="nil"/>
              <w:right w:val="nil"/>
            </w:tcBorders>
          </w:tcPr>
          <w:p w14:paraId="6B6B42C9" w14:textId="77777777" w:rsidR="00987387" w:rsidRDefault="00D205D0">
            <w:pPr>
              <w:spacing w:after="0"/>
              <w:ind w:left="63"/>
            </w:pPr>
            <w:r>
              <w:rPr>
                <w:rFonts w:ascii="Arial" w:eastAsia="Arial" w:hAnsi="Arial" w:cs="Arial"/>
                <w:sz w:val="19"/>
              </w:rPr>
              <w:t>1.944674</w:t>
            </w:r>
          </w:p>
        </w:tc>
        <w:tc>
          <w:tcPr>
            <w:tcW w:w="841" w:type="dxa"/>
            <w:tcBorders>
              <w:top w:val="nil"/>
              <w:left w:val="nil"/>
              <w:bottom w:val="nil"/>
              <w:right w:val="nil"/>
            </w:tcBorders>
          </w:tcPr>
          <w:p w14:paraId="0CEE1B06" w14:textId="77777777" w:rsidR="00987387" w:rsidRDefault="00D205D0">
            <w:pPr>
              <w:spacing w:after="0"/>
              <w:ind w:right="30"/>
              <w:jc w:val="right"/>
            </w:pPr>
            <w:r>
              <w:rPr>
                <w:rFonts w:ascii="Arial" w:eastAsia="Arial" w:hAnsi="Arial" w:cs="Arial"/>
                <w:sz w:val="19"/>
              </w:rPr>
              <w:t>0.0837</w:t>
            </w:r>
          </w:p>
        </w:tc>
      </w:tr>
      <w:tr w:rsidR="00987387" w14:paraId="254DCC64" w14:textId="77777777">
        <w:trPr>
          <w:trHeight w:val="217"/>
        </w:trPr>
        <w:tc>
          <w:tcPr>
            <w:tcW w:w="2017" w:type="dxa"/>
            <w:tcBorders>
              <w:top w:val="nil"/>
              <w:left w:val="nil"/>
              <w:bottom w:val="nil"/>
              <w:right w:val="nil"/>
            </w:tcBorders>
          </w:tcPr>
          <w:p w14:paraId="0A893CE1" w14:textId="77777777" w:rsidR="00987387" w:rsidRDefault="00D205D0">
            <w:pPr>
              <w:spacing w:after="0"/>
              <w:ind w:right="80"/>
              <w:jc w:val="center"/>
            </w:pPr>
            <w:r>
              <w:rPr>
                <w:rFonts w:ascii="Arial" w:eastAsia="Arial" w:hAnsi="Arial" w:cs="Arial"/>
                <w:sz w:val="19"/>
              </w:rPr>
              <w:t xml:space="preserve">X3 </w:t>
            </w:r>
          </w:p>
        </w:tc>
        <w:tc>
          <w:tcPr>
            <w:tcW w:w="1185" w:type="dxa"/>
            <w:gridSpan w:val="2"/>
            <w:tcBorders>
              <w:top w:val="nil"/>
              <w:left w:val="nil"/>
              <w:bottom w:val="nil"/>
              <w:right w:val="nil"/>
            </w:tcBorders>
          </w:tcPr>
          <w:p w14:paraId="4DF13078" w14:textId="77777777" w:rsidR="00987387" w:rsidRDefault="00D205D0">
            <w:pPr>
              <w:spacing w:after="0"/>
              <w:ind w:left="63"/>
            </w:pPr>
            <w:r>
              <w:rPr>
                <w:rFonts w:ascii="Arial" w:eastAsia="Arial" w:hAnsi="Arial" w:cs="Arial"/>
                <w:sz w:val="19"/>
              </w:rPr>
              <w:t>92333894</w:t>
            </w:r>
          </w:p>
        </w:tc>
        <w:tc>
          <w:tcPr>
            <w:tcW w:w="1113" w:type="dxa"/>
            <w:tcBorders>
              <w:top w:val="nil"/>
              <w:left w:val="nil"/>
              <w:bottom w:val="nil"/>
              <w:right w:val="nil"/>
            </w:tcBorders>
          </w:tcPr>
          <w:p w14:paraId="38DD564B" w14:textId="77777777" w:rsidR="00987387" w:rsidRDefault="00D205D0">
            <w:pPr>
              <w:spacing w:after="0"/>
            </w:pPr>
            <w:r>
              <w:rPr>
                <w:rFonts w:ascii="Arial" w:eastAsia="Arial" w:hAnsi="Arial" w:cs="Arial"/>
                <w:sz w:val="19"/>
              </w:rPr>
              <w:t>44045817</w:t>
            </w:r>
          </w:p>
        </w:tc>
        <w:tc>
          <w:tcPr>
            <w:tcW w:w="955" w:type="dxa"/>
            <w:tcBorders>
              <w:top w:val="nil"/>
              <w:left w:val="nil"/>
              <w:bottom w:val="nil"/>
              <w:right w:val="nil"/>
            </w:tcBorders>
          </w:tcPr>
          <w:p w14:paraId="1E4447E6" w14:textId="77777777" w:rsidR="00987387" w:rsidRDefault="00D205D0">
            <w:pPr>
              <w:spacing w:after="0"/>
              <w:ind w:left="64"/>
            </w:pPr>
            <w:r>
              <w:rPr>
                <w:rFonts w:ascii="Arial" w:eastAsia="Arial" w:hAnsi="Arial" w:cs="Arial"/>
                <w:sz w:val="19"/>
              </w:rPr>
              <w:t>2.096315</w:t>
            </w:r>
          </w:p>
        </w:tc>
        <w:tc>
          <w:tcPr>
            <w:tcW w:w="841" w:type="dxa"/>
            <w:tcBorders>
              <w:top w:val="nil"/>
              <w:left w:val="nil"/>
              <w:bottom w:val="nil"/>
              <w:right w:val="nil"/>
            </w:tcBorders>
          </w:tcPr>
          <w:p w14:paraId="3C87156D" w14:textId="77777777" w:rsidR="00987387" w:rsidRDefault="00D205D0">
            <w:pPr>
              <w:spacing w:after="0"/>
              <w:ind w:right="29"/>
              <w:jc w:val="right"/>
            </w:pPr>
            <w:r>
              <w:rPr>
                <w:rFonts w:ascii="Arial" w:eastAsia="Arial" w:hAnsi="Arial" w:cs="Arial"/>
                <w:sz w:val="19"/>
              </w:rPr>
              <w:t>0.0655</w:t>
            </w:r>
          </w:p>
        </w:tc>
      </w:tr>
      <w:tr w:rsidR="00987387" w14:paraId="1D96DAD8" w14:textId="77777777">
        <w:trPr>
          <w:trHeight w:val="216"/>
        </w:trPr>
        <w:tc>
          <w:tcPr>
            <w:tcW w:w="2017" w:type="dxa"/>
            <w:tcBorders>
              <w:top w:val="nil"/>
              <w:left w:val="nil"/>
              <w:bottom w:val="nil"/>
              <w:right w:val="nil"/>
            </w:tcBorders>
          </w:tcPr>
          <w:p w14:paraId="34A6F158" w14:textId="77777777" w:rsidR="00987387" w:rsidRDefault="00D205D0">
            <w:pPr>
              <w:spacing w:after="0"/>
              <w:ind w:right="79"/>
              <w:jc w:val="center"/>
            </w:pPr>
            <w:r>
              <w:rPr>
                <w:rFonts w:ascii="Arial" w:eastAsia="Arial" w:hAnsi="Arial" w:cs="Arial"/>
                <w:sz w:val="19"/>
              </w:rPr>
              <w:t xml:space="preserve">X3^2 </w:t>
            </w:r>
          </w:p>
        </w:tc>
        <w:tc>
          <w:tcPr>
            <w:tcW w:w="1185" w:type="dxa"/>
            <w:gridSpan w:val="2"/>
            <w:tcBorders>
              <w:top w:val="nil"/>
              <w:left w:val="nil"/>
              <w:bottom w:val="nil"/>
              <w:right w:val="nil"/>
            </w:tcBorders>
          </w:tcPr>
          <w:p w14:paraId="03858EB8" w14:textId="77777777" w:rsidR="00987387" w:rsidRDefault="00D205D0">
            <w:pPr>
              <w:spacing w:after="0"/>
              <w:ind w:left="51"/>
            </w:pPr>
            <w:r>
              <w:rPr>
                <w:rFonts w:ascii="Arial" w:eastAsia="Arial" w:hAnsi="Arial" w:cs="Arial"/>
                <w:sz w:val="19"/>
              </w:rPr>
              <w:t>-4756428.</w:t>
            </w:r>
          </w:p>
        </w:tc>
        <w:tc>
          <w:tcPr>
            <w:tcW w:w="1113" w:type="dxa"/>
            <w:tcBorders>
              <w:top w:val="nil"/>
              <w:left w:val="nil"/>
              <w:bottom w:val="nil"/>
              <w:right w:val="nil"/>
            </w:tcBorders>
          </w:tcPr>
          <w:p w14:paraId="35C0E2D7" w14:textId="77777777" w:rsidR="00987387" w:rsidRDefault="00D205D0">
            <w:pPr>
              <w:spacing w:after="0"/>
              <w:ind w:left="53"/>
            </w:pPr>
            <w:r>
              <w:rPr>
                <w:rFonts w:ascii="Arial" w:eastAsia="Arial" w:hAnsi="Arial" w:cs="Arial"/>
                <w:sz w:val="19"/>
              </w:rPr>
              <w:t>3056963.</w:t>
            </w:r>
          </w:p>
        </w:tc>
        <w:tc>
          <w:tcPr>
            <w:tcW w:w="955" w:type="dxa"/>
            <w:tcBorders>
              <w:top w:val="nil"/>
              <w:left w:val="nil"/>
              <w:bottom w:val="nil"/>
              <w:right w:val="nil"/>
            </w:tcBorders>
          </w:tcPr>
          <w:p w14:paraId="43CB1C36" w14:textId="77777777" w:rsidR="00987387" w:rsidRDefault="00D205D0">
            <w:pPr>
              <w:spacing w:after="0"/>
              <w:ind w:left="1"/>
            </w:pPr>
            <w:r>
              <w:rPr>
                <w:rFonts w:ascii="Arial" w:eastAsia="Arial" w:hAnsi="Arial" w:cs="Arial"/>
                <w:sz w:val="19"/>
              </w:rPr>
              <w:t>-1.555933</w:t>
            </w:r>
          </w:p>
        </w:tc>
        <w:tc>
          <w:tcPr>
            <w:tcW w:w="841" w:type="dxa"/>
            <w:tcBorders>
              <w:top w:val="nil"/>
              <w:left w:val="nil"/>
              <w:bottom w:val="nil"/>
              <w:right w:val="nil"/>
            </w:tcBorders>
          </w:tcPr>
          <w:p w14:paraId="62060FBE" w14:textId="77777777" w:rsidR="00987387" w:rsidRDefault="00D205D0">
            <w:pPr>
              <w:spacing w:after="0"/>
              <w:ind w:right="29"/>
              <w:jc w:val="right"/>
            </w:pPr>
            <w:r>
              <w:rPr>
                <w:rFonts w:ascii="Arial" w:eastAsia="Arial" w:hAnsi="Arial" w:cs="Arial"/>
                <w:sz w:val="19"/>
              </w:rPr>
              <w:t>0.1541</w:t>
            </w:r>
          </w:p>
        </w:tc>
      </w:tr>
      <w:tr w:rsidR="00987387" w14:paraId="16D31614" w14:textId="77777777">
        <w:trPr>
          <w:trHeight w:val="217"/>
        </w:trPr>
        <w:tc>
          <w:tcPr>
            <w:tcW w:w="2017" w:type="dxa"/>
            <w:tcBorders>
              <w:top w:val="nil"/>
              <w:left w:val="nil"/>
              <w:bottom w:val="nil"/>
              <w:right w:val="nil"/>
            </w:tcBorders>
          </w:tcPr>
          <w:p w14:paraId="3F565CBF" w14:textId="77777777" w:rsidR="00987387" w:rsidRDefault="00D205D0">
            <w:pPr>
              <w:spacing w:after="0"/>
              <w:ind w:right="80"/>
              <w:jc w:val="center"/>
            </w:pPr>
            <w:r>
              <w:rPr>
                <w:rFonts w:ascii="Arial" w:eastAsia="Arial" w:hAnsi="Arial" w:cs="Arial"/>
                <w:sz w:val="19"/>
              </w:rPr>
              <w:t xml:space="preserve">X4 </w:t>
            </w:r>
          </w:p>
        </w:tc>
        <w:tc>
          <w:tcPr>
            <w:tcW w:w="1185" w:type="dxa"/>
            <w:gridSpan w:val="2"/>
            <w:tcBorders>
              <w:top w:val="nil"/>
              <w:left w:val="nil"/>
              <w:bottom w:val="nil"/>
              <w:right w:val="nil"/>
            </w:tcBorders>
          </w:tcPr>
          <w:p w14:paraId="6F30E1C7" w14:textId="77777777" w:rsidR="00987387" w:rsidRDefault="00D205D0">
            <w:pPr>
              <w:spacing w:after="0"/>
              <w:ind w:left="52"/>
            </w:pPr>
            <w:r>
              <w:rPr>
                <w:rFonts w:ascii="Arial" w:eastAsia="Arial" w:hAnsi="Arial" w:cs="Arial"/>
                <w:sz w:val="19"/>
              </w:rPr>
              <w:t>-2116.988</w:t>
            </w:r>
          </w:p>
        </w:tc>
        <w:tc>
          <w:tcPr>
            <w:tcW w:w="1113" w:type="dxa"/>
            <w:tcBorders>
              <w:top w:val="nil"/>
              <w:left w:val="nil"/>
              <w:bottom w:val="nil"/>
              <w:right w:val="nil"/>
            </w:tcBorders>
          </w:tcPr>
          <w:p w14:paraId="415279B1" w14:textId="77777777" w:rsidR="00987387" w:rsidRDefault="00D205D0">
            <w:pPr>
              <w:spacing w:after="0"/>
              <w:ind w:left="53"/>
            </w:pPr>
            <w:r>
              <w:rPr>
                <w:rFonts w:ascii="Arial" w:eastAsia="Arial" w:hAnsi="Arial" w:cs="Arial"/>
                <w:sz w:val="19"/>
              </w:rPr>
              <w:t>2874.016</w:t>
            </w:r>
          </w:p>
        </w:tc>
        <w:tc>
          <w:tcPr>
            <w:tcW w:w="955" w:type="dxa"/>
            <w:tcBorders>
              <w:top w:val="nil"/>
              <w:left w:val="nil"/>
              <w:bottom w:val="nil"/>
              <w:right w:val="nil"/>
            </w:tcBorders>
          </w:tcPr>
          <w:p w14:paraId="14135272" w14:textId="77777777" w:rsidR="00987387" w:rsidRDefault="00D205D0">
            <w:pPr>
              <w:spacing w:after="0"/>
              <w:ind w:left="1"/>
            </w:pPr>
            <w:r>
              <w:rPr>
                <w:rFonts w:ascii="Arial" w:eastAsia="Arial" w:hAnsi="Arial" w:cs="Arial"/>
                <w:sz w:val="19"/>
              </w:rPr>
              <w:t>-0.736596</w:t>
            </w:r>
          </w:p>
        </w:tc>
        <w:tc>
          <w:tcPr>
            <w:tcW w:w="841" w:type="dxa"/>
            <w:tcBorders>
              <w:top w:val="nil"/>
              <w:left w:val="nil"/>
              <w:bottom w:val="nil"/>
              <w:right w:val="nil"/>
            </w:tcBorders>
          </w:tcPr>
          <w:p w14:paraId="444E9C68" w14:textId="77777777" w:rsidR="00987387" w:rsidRDefault="00D205D0">
            <w:pPr>
              <w:spacing w:after="0"/>
              <w:ind w:right="30"/>
              <w:jc w:val="right"/>
            </w:pPr>
            <w:r>
              <w:rPr>
                <w:rFonts w:ascii="Arial" w:eastAsia="Arial" w:hAnsi="Arial" w:cs="Arial"/>
                <w:sz w:val="19"/>
              </w:rPr>
              <w:t>0.4801</w:t>
            </w:r>
          </w:p>
        </w:tc>
      </w:tr>
      <w:tr w:rsidR="00987387" w14:paraId="430D1312" w14:textId="77777777">
        <w:trPr>
          <w:trHeight w:val="222"/>
        </w:trPr>
        <w:tc>
          <w:tcPr>
            <w:tcW w:w="2017" w:type="dxa"/>
            <w:tcBorders>
              <w:top w:val="nil"/>
              <w:left w:val="nil"/>
              <w:bottom w:val="double" w:sz="6" w:space="0" w:color="000000"/>
              <w:right w:val="nil"/>
            </w:tcBorders>
          </w:tcPr>
          <w:p w14:paraId="3B02BE01" w14:textId="77777777" w:rsidR="00987387" w:rsidRDefault="00D205D0">
            <w:pPr>
              <w:spacing w:after="0"/>
              <w:ind w:right="79"/>
              <w:jc w:val="center"/>
            </w:pPr>
            <w:r>
              <w:rPr>
                <w:rFonts w:ascii="Arial" w:eastAsia="Arial" w:hAnsi="Arial" w:cs="Arial"/>
                <w:sz w:val="19"/>
              </w:rPr>
              <w:t xml:space="preserve">X4^2 </w:t>
            </w:r>
          </w:p>
        </w:tc>
        <w:tc>
          <w:tcPr>
            <w:tcW w:w="1185" w:type="dxa"/>
            <w:gridSpan w:val="2"/>
            <w:tcBorders>
              <w:top w:val="nil"/>
              <w:left w:val="nil"/>
              <w:bottom w:val="double" w:sz="6" w:space="0" w:color="000000"/>
              <w:right w:val="nil"/>
            </w:tcBorders>
          </w:tcPr>
          <w:p w14:paraId="734003CD" w14:textId="77777777" w:rsidR="00987387" w:rsidRDefault="00D205D0">
            <w:pPr>
              <w:spacing w:after="0"/>
              <w:ind w:left="115"/>
            </w:pPr>
            <w:r>
              <w:rPr>
                <w:rFonts w:ascii="Arial" w:eastAsia="Arial" w:hAnsi="Arial" w:cs="Arial"/>
                <w:sz w:val="19"/>
              </w:rPr>
              <w:t>0.018442</w:t>
            </w:r>
          </w:p>
        </w:tc>
        <w:tc>
          <w:tcPr>
            <w:tcW w:w="1113" w:type="dxa"/>
            <w:tcBorders>
              <w:top w:val="nil"/>
              <w:left w:val="nil"/>
              <w:bottom w:val="double" w:sz="6" w:space="0" w:color="000000"/>
              <w:right w:val="nil"/>
            </w:tcBorders>
          </w:tcPr>
          <w:p w14:paraId="79DECEB3" w14:textId="77777777" w:rsidR="00987387" w:rsidRDefault="00D205D0">
            <w:pPr>
              <w:spacing w:after="0"/>
              <w:ind w:left="52"/>
            </w:pPr>
            <w:r>
              <w:rPr>
                <w:rFonts w:ascii="Arial" w:eastAsia="Arial" w:hAnsi="Arial" w:cs="Arial"/>
                <w:sz w:val="19"/>
              </w:rPr>
              <w:t>0.013119</w:t>
            </w:r>
          </w:p>
        </w:tc>
        <w:tc>
          <w:tcPr>
            <w:tcW w:w="955" w:type="dxa"/>
            <w:tcBorders>
              <w:top w:val="nil"/>
              <w:left w:val="nil"/>
              <w:bottom w:val="double" w:sz="6" w:space="0" w:color="000000"/>
              <w:right w:val="nil"/>
            </w:tcBorders>
          </w:tcPr>
          <w:p w14:paraId="73AC9359" w14:textId="77777777" w:rsidR="00987387" w:rsidRDefault="00D205D0">
            <w:pPr>
              <w:spacing w:after="0"/>
              <w:ind w:left="63"/>
            </w:pPr>
            <w:r>
              <w:rPr>
                <w:rFonts w:ascii="Arial" w:eastAsia="Arial" w:hAnsi="Arial" w:cs="Arial"/>
                <w:sz w:val="19"/>
              </w:rPr>
              <w:t>1.405709</w:t>
            </w:r>
          </w:p>
        </w:tc>
        <w:tc>
          <w:tcPr>
            <w:tcW w:w="841" w:type="dxa"/>
            <w:tcBorders>
              <w:top w:val="nil"/>
              <w:left w:val="nil"/>
              <w:bottom w:val="double" w:sz="6" w:space="0" w:color="000000"/>
              <w:right w:val="nil"/>
            </w:tcBorders>
          </w:tcPr>
          <w:p w14:paraId="3E9DB3F2" w14:textId="77777777" w:rsidR="00987387" w:rsidRDefault="00D205D0">
            <w:pPr>
              <w:spacing w:after="0"/>
              <w:ind w:right="30"/>
              <w:jc w:val="right"/>
            </w:pPr>
            <w:r>
              <w:rPr>
                <w:rFonts w:ascii="Arial" w:eastAsia="Arial" w:hAnsi="Arial" w:cs="Arial"/>
                <w:sz w:val="19"/>
              </w:rPr>
              <w:t>0.1934</w:t>
            </w:r>
          </w:p>
        </w:tc>
      </w:tr>
      <w:tr w:rsidR="00987387" w14:paraId="1C326C2F" w14:textId="77777777">
        <w:trPr>
          <w:trHeight w:val="291"/>
        </w:trPr>
        <w:tc>
          <w:tcPr>
            <w:tcW w:w="2132" w:type="dxa"/>
            <w:gridSpan w:val="2"/>
            <w:tcBorders>
              <w:top w:val="double" w:sz="6" w:space="0" w:color="000000"/>
              <w:left w:val="nil"/>
              <w:bottom w:val="nil"/>
              <w:right w:val="nil"/>
            </w:tcBorders>
          </w:tcPr>
          <w:p w14:paraId="67A1704E" w14:textId="77777777" w:rsidR="00987387" w:rsidRDefault="00D205D0">
            <w:pPr>
              <w:spacing w:after="0"/>
              <w:ind w:left="42"/>
            </w:pPr>
            <w:r>
              <w:rPr>
                <w:rFonts w:ascii="Arial" w:eastAsia="Arial" w:hAnsi="Arial" w:cs="Arial"/>
                <w:sz w:val="19"/>
              </w:rPr>
              <w:t xml:space="preserve">R-squared </w:t>
            </w:r>
          </w:p>
        </w:tc>
        <w:tc>
          <w:tcPr>
            <w:tcW w:w="3136" w:type="dxa"/>
            <w:gridSpan w:val="3"/>
            <w:tcBorders>
              <w:top w:val="double" w:sz="6" w:space="0" w:color="000000"/>
              <w:left w:val="nil"/>
              <w:bottom w:val="nil"/>
              <w:right w:val="nil"/>
            </w:tcBorders>
          </w:tcPr>
          <w:p w14:paraId="375E4737" w14:textId="77777777" w:rsidR="00987387" w:rsidRDefault="00D205D0">
            <w:pPr>
              <w:spacing w:after="0"/>
            </w:pPr>
            <w:r>
              <w:rPr>
                <w:rFonts w:ascii="Arial" w:eastAsia="Arial" w:hAnsi="Arial" w:cs="Arial"/>
                <w:sz w:val="19"/>
              </w:rPr>
              <w:t xml:space="preserve">0.622174    Mean dependent var </w:t>
            </w:r>
          </w:p>
        </w:tc>
        <w:tc>
          <w:tcPr>
            <w:tcW w:w="841" w:type="dxa"/>
            <w:tcBorders>
              <w:top w:val="double" w:sz="6" w:space="0" w:color="000000"/>
              <w:left w:val="nil"/>
              <w:bottom w:val="nil"/>
              <w:right w:val="nil"/>
            </w:tcBorders>
          </w:tcPr>
          <w:p w14:paraId="36DECB85" w14:textId="77777777" w:rsidR="00987387" w:rsidRDefault="00D205D0">
            <w:pPr>
              <w:spacing w:after="0"/>
              <w:ind w:left="-26"/>
              <w:jc w:val="both"/>
            </w:pPr>
            <w:r>
              <w:rPr>
                <w:rFonts w:ascii="Arial" w:eastAsia="Arial" w:hAnsi="Arial" w:cs="Arial"/>
                <w:sz w:val="19"/>
              </w:rPr>
              <w:t>71789294</w:t>
            </w:r>
          </w:p>
        </w:tc>
      </w:tr>
      <w:tr w:rsidR="00987387" w14:paraId="7F685662" w14:textId="77777777">
        <w:trPr>
          <w:trHeight w:val="216"/>
        </w:trPr>
        <w:tc>
          <w:tcPr>
            <w:tcW w:w="5269" w:type="dxa"/>
            <w:gridSpan w:val="5"/>
            <w:tcBorders>
              <w:top w:val="nil"/>
              <w:left w:val="nil"/>
              <w:bottom w:val="nil"/>
              <w:right w:val="nil"/>
            </w:tcBorders>
          </w:tcPr>
          <w:p w14:paraId="556D09C2" w14:textId="77777777" w:rsidR="00987387" w:rsidRDefault="00D205D0">
            <w:pPr>
              <w:tabs>
                <w:tab w:val="center" w:pos="3468"/>
              </w:tabs>
              <w:spacing w:after="0"/>
            </w:pPr>
            <w:r>
              <w:rPr>
                <w:rFonts w:ascii="Arial" w:eastAsia="Arial" w:hAnsi="Arial" w:cs="Arial"/>
                <w:sz w:val="19"/>
              </w:rPr>
              <w:t xml:space="preserve">Adjusted R-squared </w:t>
            </w:r>
            <w:r>
              <w:rPr>
                <w:rFonts w:ascii="Arial" w:eastAsia="Arial" w:hAnsi="Arial" w:cs="Arial"/>
                <w:sz w:val="19"/>
              </w:rPr>
              <w:tab/>
              <w:t xml:space="preserve">0.286328    S.D. dependent var </w:t>
            </w:r>
          </w:p>
        </w:tc>
        <w:tc>
          <w:tcPr>
            <w:tcW w:w="841" w:type="dxa"/>
            <w:tcBorders>
              <w:top w:val="nil"/>
              <w:left w:val="nil"/>
              <w:bottom w:val="nil"/>
              <w:right w:val="nil"/>
            </w:tcBorders>
          </w:tcPr>
          <w:p w14:paraId="531C4AA4" w14:textId="77777777" w:rsidR="00987387" w:rsidRDefault="00D205D0">
            <w:pPr>
              <w:spacing w:after="0"/>
              <w:ind w:left="1"/>
              <w:jc w:val="both"/>
            </w:pPr>
            <w:r>
              <w:rPr>
                <w:rFonts w:ascii="Arial" w:eastAsia="Arial" w:hAnsi="Arial" w:cs="Arial"/>
                <w:sz w:val="19"/>
              </w:rPr>
              <w:t>1.40E+08</w:t>
            </w:r>
          </w:p>
        </w:tc>
      </w:tr>
      <w:tr w:rsidR="00987387" w14:paraId="7D2F636A" w14:textId="77777777">
        <w:trPr>
          <w:trHeight w:val="217"/>
        </w:trPr>
        <w:tc>
          <w:tcPr>
            <w:tcW w:w="5269" w:type="dxa"/>
            <w:gridSpan w:val="5"/>
            <w:tcBorders>
              <w:top w:val="nil"/>
              <w:left w:val="nil"/>
              <w:bottom w:val="nil"/>
              <w:right w:val="nil"/>
            </w:tcBorders>
          </w:tcPr>
          <w:p w14:paraId="60C6E184" w14:textId="77777777" w:rsidR="00987387" w:rsidRDefault="00D205D0">
            <w:pPr>
              <w:tabs>
                <w:tab w:val="center" w:pos="3466"/>
              </w:tabs>
              <w:spacing w:after="0"/>
            </w:pPr>
            <w:r>
              <w:rPr>
                <w:rFonts w:ascii="Arial" w:eastAsia="Arial" w:hAnsi="Arial" w:cs="Arial"/>
                <w:sz w:val="19"/>
              </w:rPr>
              <w:t xml:space="preserve">S.E. of regression </w:t>
            </w:r>
            <w:r>
              <w:rPr>
                <w:rFonts w:ascii="Arial" w:eastAsia="Arial" w:hAnsi="Arial" w:cs="Arial"/>
                <w:sz w:val="19"/>
              </w:rPr>
              <w:tab/>
              <w:t xml:space="preserve">1.19E+08    Akaike info criterion </w:t>
            </w:r>
          </w:p>
        </w:tc>
        <w:tc>
          <w:tcPr>
            <w:tcW w:w="841" w:type="dxa"/>
            <w:tcBorders>
              <w:top w:val="nil"/>
              <w:left w:val="nil"/>
              <w:bottom w:val="nil"/>
              <w:right w:val="nil"/>
            </w:tcBorders>
          </w:tcPr>
          <w:p w14:paraId="48C65ECB" w14:textId="77777777" w:rsidR="00987387" w:rsidRDefault="00D205D0">
            <w:pPr>
              <w:spacing w:after="0"/>
              <w:ind w:left="28"/>
              <w:jc w:val="both"/>
            </w:pPr>
            <w:r>
              <w:rPr>
                <w:rFonts w:ascii="Arial" w:eastAsia="Arial" w:hAnsi="Arial" w:cs="Arial"/>
                <w:sz w:val="19"/>
              </w:rPr>
              <w:t>40.32690</w:t>
            </w:r>
          </w:p>
        </w:tc>
      </w:tr>
      <w:tr w:rsidR="00987387" w14:paraId="214E3F4D" w14:textId="77777777">
        <w:trPr>
          <w:trHeight w:val="217"/>
        </w:trPr>
        <w:tc>
          <w:tcPr>
            <w:tcW w:w="5269" w:type="dxa"/>
            <w:gridSpan w:val="5"/>
            <w:tcBorders>
              <w:top w:val="nil"/>
              <w:left w:val="nil"/>
              <w:bottom w:val="nil"/>
              <w:right w:val="nil"/>
            </w:tcBorders>
          </w:tcPr>
          <w:p w14:paraId="1E05D943" w14:textId="77777777" w:rsidR="00987387" w:rsidRDefault="00D205D0">
            <w:pPr>
              <w:tabs>
                <w:tab w:val="center" w:pos="3365"/>
              </w:tabs>
              <w:spacing w:after="0"/>
            </w:pPr>
            <w:r>
              <w:rPr>
                <w:rFonts w:ascii="Arial" w:eastAsia="Arial" w:hAnsi="Arial" w:cs="Arial"/>
                <w:sz w:val="19"/>
              </w:rPr>
              <w:t xml:space="preserve">Sum squared resid </w:t>
            </w:r>
            <w:r>
              <w:rPr>
                <w:rFonts w:ascii="Arial" w:eastAsia="Arial" w:hAnsi="Arial" w:cs="Arial"/>
                <w:sz w:val="19"/>
              </w:rPr>
              <w:tab/>
              <w:t xml:space="preserve">1.27E+17    Schwarz criterion </w:t>
            </w:r>
          </w:p>
        </w:tc>
        <w:tc>
          <w:tcPr>
            <w:tcW w:w="841" w:type="dxa"/>
            <w:tcBorders>
              <w:top w:val="nil"/>
              <w:left w:val="nil"/>
              <w:bottom w:val="nil"/>
              <w:right w:val="nil"/>
            </w:tcBorders>
          </w:tcPr>
          <w:p w14:paraId="616CADA3" w14:textId="77777777" w:rsidR="00987387" w:rsidRDefault="00D205D0">
            <w:pPr>
              <w:spacing w:after="0"/>
              <w:ind w:left="26"/>
              <w:jc w:val="both"/>
            </w:pPr>
            <w:r>
              <w:rPr>
                <w:rFonts w:ascii="Arial" w:eastAsia="Arial" w:hAnsi="Arial" w:cs="Arial"/>
                <w:sz w:val="19"/>
              </w:rPr>
              <w:t>40.77208</w:t>
            </w:r>
          </w:p>
        </w:tc>
      </w:tr>
      <w:tr w:rsidR="00987387" w14:paraId="7897706D" w14:textId="77777777">
        <w:trPr>
          <w:trHeight w:val="216"/>
        </w:trPr>
        <w:tc>
          <w:tcPr>
            <w:tcW w:w="5269" w:type="dxa"/>
            <w:gridSpan w:val="5"/>
            <w:tcBorders>
              <w:top w:val="nil"/>
              <w:left w:val="nil"/>
              <w:bottom w:val="nil"/>
              <w:right w:val="nil"/>
            </w:tcBorders>
          </w:tcPr>
          <w:p w14:paraId="51DF34D4" w14:textId="77777777" w:rsidR="00987387" w:rsidRDefault="00D205D0">
            <w:pPr>
              <w:tabs>
                <w:tab w:val="center" w:pos="3029"/>
              </w:tabs>
              <w:spacing w:after="0"/>
            </w:pPr>
            <w:r>
              <w:rPr>
                <w:rFonts w:ascii="Arial" w:eastAsia="Arial" w:hAnsi="Arial" w:cs="Arial"/>
                <w:sz w:val="19"/>
              </w:rPr>
              <w:t xml:space="preserve">Log likelihood </w:t>
            </w:r>
            <w:r>
              <w:rPr>
                <w:rFonts w:ascii="Arial" w:eastAsia="Arial" w:hAnsi="Arial" w:cs="Arial"/>
                <w:sz w:val="19"/>
              </w:rPr>
              <w:tab/>
              <w:t xml:space="preserve">-353.9421    F-statistic </w:t>
            </w:r>
          </w:p>
        </w:tc>
        <w:tc>
          <w:tcPr>
            <w:tcW w:w="841" w:type="dxa"/>
            <w:tcBorders>
              <w:top w:val="nil"/>
              <w:left w:val="nil"/>
              <w:bottom w:val="nil"/>
              <w:right w:val="nil"/>
            </w:tcBorders>
          </w:tcPr>
          <w:p w14:paraId="7AFA8A45" w14:textId="77777777" w:rsidR="00987387" w:rsidRDefault="00D205D0">
            <w:pPr>
              <w:spacing w:after="0"/>
              <w:ind w:left="27"/>
              <w:jc w:val="both"/>
            </w:pPr>
            <w:r>
              <w:rPr>
                <w:rFonts w:ascii="Arial" w:eastAsia="Arial" w:hAnsi="Arial" w:cs="Arial"/>
                <w:sz w:val="19"/>
              </w:rPr>
              <w:t>1.852558</w:t>
            </w:r>
          </w:p>
        </w:tc>
      </w:tr>
      <w:tr w:rsidR="00987387" w14:paraId="20DBD3C9" w14:textId="77777777">
        <w:trPr>
          <w:trHeight w:val="236"/>
        </w:trPr>
        <w:tc>
          <w:tcPr>
            <w:tcW w:w="5269" w:type="dxa"/>
            <w:gridSpan w:val="5"/>
            <w:tcBorders>
              <w:top w:val="nil"/>
              <w:left w:val="nil"/>
              <w:bottom w:val="single" w:sz="5" w:space="0" w:color="000000"/>
              <w:right w:val="nil"/>
            </w:tcBorders>
          </w:tcPr>
          <w:p w14:paraId="64C0ED12" w14:textId="77777777" w:rsidR="00987387" w:rsidRDefault="00D205D0">
            <w:pPr>
              <w:tabs>
                <w:tab w:val="center" w:pos="3323"/>
              </w:tabs>
              <w:spacing w:after="0"/>
            </w:pPr>
            <w:r>
              <w:rPr>
                <w:rFonts w:ascii="Arial" w:eastAsia="Arial" w:hAnsi="Arial" w:cs="Arial"/>
                <w:sz w:val="19"/>
                <w:u w:val="single" w:color="000000"/>
              </w:rPr>
              <w:t xml:space="preserve">Durbin-Watson stat </w:t>
            </w:r>
            <w:r>
              <w:rPr>
                <w:rFonts w:ascii="Arial" w:eastAsia="Arial" w:hAnsi="Arial" w:cs="Arial"/>
                <w:sz w:val="19"/>
                <w:u w:val="single" w:color="000000"/>
              </w:rPr>
              <w:tab/>
              <w:t xml:space="preserve">2.039221    Prob(F-statistic) </w:t>
            </w:r>
          </w:p>
        </w:tc>
        <w:tc>
          <w:tcPr>
            <w:tcW w:w="841" w:type="dxa"/>
            <w:tcBorders>
              <w:top w:val="nil"/>
              <w:left w:val="nil"/>
              <w:bottom w:val="single" w:sz="5" w:space="0" w:color="000000"/>
              <w:right w:val="nil"/>
            </w:tcBorders>
          </w:tcPr>
          <w:p w14:paraId="5853C5E5" w14:textId="77777777" w:rsidR="00987387" w:rsidRDefault="00D205D0">
            <w:pPr>
              <w:spacing w:after="0"/>
              <w:ind w:left="27"/>
              <w:jc w:val="both"/>
            </w:pPr>
            <w:r>
              <w:rPr>
                <w:rFonts w:ascii="Arial" w:eastAsia="Arial" w:hAnsi="Arial" w:cs="Arial"/>
                <w:sz w:val="19"/>
                <w:u w:val="single" w:color="000000"/>
              </w:rPr>
              <w:t>0.188489</w:t>
            </w:r>
          </w:p>
        </w:tc>
      </w:tr>
    </w:tbl>
    <w:p w14:paraId="2C588795" w14:textId="77777777" w:rsidR="00987387" w:rsidRDefault="00D205D0">
      <w:pPr>
        <w:spacing w:after="277"/>
        <w:ind w:right="25"/>
      </w:pPr>
      <w:r>
        <w:rPr>
          <w:rFonts w:ascii="Times New Roman" w:eastAsia="Times New Roman" w:hAnsi="Times New Roman" w:cs="Times New Roman"/>
          <w:b/>
          <w:sz w:val="26"/>
        </w:rPr>
        <w:t xml:space="preserve"> </w:t>
      </w:r>
    </w:p>
    <w:p w14:paraId="5B56367E" w14:textId="77777777" w:rsidR="00987387" w:rsidRDefault="00D205D0">
      <w:pPr>
        <w:spacing w:after="277"/>
      </w:pPr>
      <w:r>
        <w:rPr>
          <w:rFonts w:ascii="Times New Roman" w:eastAsia="Times New Roman" w:hAnsi="Times New Roman" w:cs="Times New Roman"/>
          <w:b/>
          <w:sz w:val="26"/>
        </w:rPr>
        <w:t xml:space="preserve"> </w:t>
      </w:r>
    </w:p>
    <w:p w14:paraId="15757809" w14:textId="77777777" w:rsidR="00987387" w:rsidRDefault="00D205D0">
      <w:pPr>
        <w:spacing w:after="276"/>
      </w:pPr>
      <w:r>
        <w:rPr>
          <w:rFonts w:ascii="Times New Roman" w:eastAsia="Times New Roman" w:hAnsi="Times New Roman" w:cs="Times New Roman"/>
          <w:b/>
          <w:sz w:val="26"/>
        </w:rPr>
        <w:t xml:space="preserve"> </w:t>
      </w:r>
    </w:p>
    <w:p w14:paraId="568AB933" w14:textId="77777777" w:rsidR="00987387" w:rsidRDefault="00D205D0">
      <w:pPr>
        <w:spacing w:after="0"/>
      </w:pPr>
      <w:r>
        <w:rPr>
          <w:rFonts w:ascii="Times New Roman" w:eastAsia="Times New Roman" w:hAnsi="Times New Roman" w:cs="Times New Roman"/>
          <w:b/>
          <w:sz w:val="26"/>
        </w:rPr>
        <w:t xml:space="preserve"> </w:t>
      </w:r>
    </w:p>
    <w:p w14:paraId="22EFC1C1" w14:textId="77777777" w:rsidR="00987387" w:rsidRDefault="00D205D0">
      <w:pPr>
        <w:pStyle w:val="Heading2"/>
        <w:spacing w:after="124"/>
        <w:ind w:left="2177" w:right="0"/>
        <w:jc w:val="left"/>
      </w:pPr>
      <w:r>
        <w:t xml:space="preserve">Uji Autokorelasi Jangka Panjang </w:t>
      </w:r>
    </w:p>
    <w:p w14:paraId="62E8D5FD" w14:textId="77777777" w:rsidR="00987387" w:rsidRDefault="00D205D0">
      <w:pPr>
        <w:spacing w:after="55"/>
        <w:ind w:left="1375"/>
        <w:jc w:val="center"/>
      </w:pPr>
      <w:r>
        <w:rPr>
          <w:rFonts w:ascii="Times New Roman" w:eastAsia="Times New Roman" w:hAnsi="Times New Roman" w:cs="Times New Roman"/>
          <w:b/>
          <w:sz w:val="26"/>
        </w:rPr>
        <w:t xml:space="preserve"> </w:t>
      </w:r>
    </w:p>
    <w:p w14:paraId="196632B0" w14:textId="77777777" w:rsidR="00987387" w:rsidRDefault="00D205D0">
      <w:pPr>
        <w:spacing w:after="0"/>
        <w:ind w:left="683" w:hanging="10"/>
      </w:pPr>
      <w:r>
        <w:rPr>
          <w:rFonts w:ascii="Arial" w:eastAsia="Arial" w:hAnsi="Arial" w:cs="Arial"/>
          <w:sz w:val="19"/>
          <w:u w:val="double" w:color="000000"/>
        </w:rPr>
        <w:t xml:space="preserve">Breusch-Godfrey Serial Correlation </w:t>
      </w:r>
      <w:r>
        <w:rPr>
          <w:rFonts w:ascii="Arial" w:eastAsia="Arial" w:hAnsi="Arial" w:cs="Arial"/>
          <w:sz w:val="19"/>
        </w:rPr>
        <w:t xml:space="preserve">LM Test: </w:t>
      </w:r>
    </w:p>
    <w:tbl>
      <w:tblPr>
        <w:tblStyle w:val="TableGrid"/>
        <w:tblW w:w="6109" w:type="dxa"/>
        <w:tblInd w:w="644" w:type="dxa"/>
        <w:tblCellMar>
          <w:top w:w="0" w:type="dxa"/>
          <w:left w:w="0" w:type="dxa"/>
          <w:bottom w:w="0" w:type="dxa"/>
          <w:right w:w="0" w:type="dxa"/>
        </w:tblCellMar>
        <w:tblLook w:val="04A0" w:firstRow="1" w:lastRow="0" w:firstColumn="1" w:lastColumn="0" w:noHBand="0" w:noVBand="1"/>
      </w:tblPr>
      <w:tblGrid>
        <w:gridCol w:w="2028"/>
        <w:gridCol w:w="1206"/>
        <w:gridCol w:w="1080"/>
        <w:gridCol w:w="940"/>
        <w:gridCol w:w="855"/>
      </w:tblGrid>
      <w:tr w:rsidR="00987387" w14:paraId="51943911" w14:textId="77777777">
        <w:trPr>
          <w:trHeight w:val="291"/>
        </w:trPr>
        <w:tc>
          <w:tcPr>
            <w:tcW w:w="5254" w:type="dxa"/>
            <w:gridSpan w:val="4"/>
            <w:tcBorders>
              <w:top w:val="nil"/>
              <w:left w:val="nil"/>
              <w:bottom w:val="nil"/>
              <w:right w:val="nil"/>
            </w:tcBorders>
          </w:tcPr>
          <w:p w14:paraId="00B3535F" w14:textId="77777777" w:rsidR="00987387" w:rsidRDefault="00D205D0">
            <w:pPr>
              <w:tabs>
                <w:tab w:val="center" w:pos="3096"/>
              </w:tabs>
              <w:spacing w:after="0"/>
            </w:pPr>
            <w:r>
              <w:rPr>
                <w:rFonts w:ascii="Arial" w:eastAsia="Arial" w:hAnsi="Arial" w:cs="Arial"/>
                <w:sz w:val="19"/>
              </w:rPr>
              <w:t xml:space="preserve">F-statistic </w:t>
            </w:r>
            <w:r>
              <w:rPr>
                <w:rFonts w:ascii="Arial" w:eastAsia="Arial" w:hAnsi="Arial" w:cs="Arial"/>
                <w:sz w:val="19"/>
              </w:rPr>
              <w:tab/>
              <w:t xml:space="preserve">1.789505    Probability </w:t>
            </w:r>
          </w:p>
        </w:tc>
        <w:tc>
          <w:tcPr>
            <w:tcW w:w="855" w:type="dxa"/>
            <w:tcBorders>
              <w:top w:val="double" w:sz="6" w:space="0" w:color="000000"/>
              <w:left w:val="nil"/>
              <w:bottom w:val="nil"/>
              <w:right w:val="nil"/>
            </w:tcBorders>
          </w:tcPr>
          <w:p w14:paraId="7A921749" w14:textId="77777777" w:rsidR="00987387" w:rsidRDefault="00D205D0">
            <w:pPr>
              <w:spacing w:after="0"/>
              <w:ind w:left="41"/>
              <w:jc w:val="both"/>
            </w:pPr>
            <w:r>
              <w:rPr>
                <w:rFonts w:ascii="Arial" w:eastAsia="Arial" w:hAnsi="Arial" w:cs="Arial"/>
                <w:sz w:val="19"/>
              </w:rPr>
              <w:t>0.212401</w:t>
            </w:r>
          </w:p>
        </w:tc>
      </w:tr>
      <w:tr w:rsidR="00987387" w14:paraId="14488080" w14:textId="77777777">
        <w:trPr>
          <w:trHeight w:val="1599"/>
        </w:trPr>
        <w:tc>
          <w:tcPr>
            <w:tcW w:w="5254" w:type="dxa"/>
            <w:gridSpan w:val="4"/>
            <w:tcBorders>
              <w:top w:val="nil"/>
              <w:left w:val="nil"/>
              <w:bottom w:val="double" w:sz="6" w:space="0" w:color="000000"/>
              <w:right w:val="nil"/>
            </w:tcBorders>
          </w:tcPr>
          <w:p w14:paraId="3E5E159F" w14:textId="77777777" w:rsidR="00987387" w:rsidRDefault="00D205D0">
            <w:pPr>
              <w:tabs>
                <w:tab w:val="center" w:pos="3096"/>
              </w:tabs>
              <w:spacing w:after="62"/>
            </w:pPr>
            <w:r>
              <w:rPr>
                <w:rFonts w:ascii="Arial" w:eastAsia="Arial" w:hAnsi="Arial" w:cs="Arial"/>
                <w:sz w:val="19"/>
                <w:u w:val="double" w:color="000000"/>
              </w:rPr>
              <w:t xml:space="preserve">Obs*R-squared </w:t>
            </w:r>
            <w:r>
              <w:rPr>
                <w:rFonts w:ascii="Arial" w:eastAsia="Arial" w:hAnsi="Arial" w:cs="Arial"/>
                <w:sz w:val="19"/>
                <w:u w:val="double" w:color="000000"/>
              </w:rPr>
              <w:tab/>
              <w:t xml:space="preserve">4.418831    Probability </w:t>
            </w:r>
          </w:p>
          <w:p w14:paraId="3A704370" w14:textId="77777777" w:rsidR="00987387" w:rsidRDefault="00D205D0">
            <w:pPr>
              <w:spacing w:after="0"/>
              <w:ind w:left="968"/>
            </w:pPr>
            <w:r>
              <w:rPr>
                <w:rFonts w:ascii="Arial" w:eastAsia="Arial" w:hAnsi="Arial" w:cs="Arial"/>
                <w:sz w:val="19"/>
              </w:rPr>
              <w:t xml:space="preserve"> </w:t>
            </w:r>
            <w:r>
              <w:rPr>
                <w:rFonts w:ascii="Arial" w:eastAsia="Arial" w:hAnsi="Arial" w:cs="Arial"/>
                <w:sz w:val="19"/>
              </w:rPr>
              <w:tab/>
              <w:t xml:space="preserve"> </w:t>
            </w:r>
            <w:r>
              <w:rPr>
                <w:rFonts w:ascii="Arial" w:eastAsia="Arial" w:hAnsi="Arial" w:cs="Arial"/>
                <w:sz w:val="19"/>
              </w:rPr>
              <w:tab/>
              <w:t xml:space="preserve"> </w:t>
            </w:r>
            <w:r>
              <w:rPr>
                <w:rFonts w:ascii="Arial" w:eastAsia="Arial" w:hAnsi="Arial" w:cs="Arial"/>
                <w:sz w:val="19"/>
              </w:rPr>
              <w:tab/>
              <w:t xml:space="preserve"> </w:t>
            </w:r>
          </w:p>
          <w:p w14:paraId="7FD7EEE2" w14:textId="77777777" w:rsidR="00987387" w:rsidRDefault="00D205D0">
            <w:pPr>
              <w:spacing w:after="0"/>
              <w:ind w:left="42"/>
            </w:pPr>
            <w:r>
              <w:rPr>
                <w:rFonts w:ascii="Arial" w:eastAsia="Arial" w:hAnsi="Arial" w:cs="Arial"/>
                <w:sz w:val="19"/>
              </w:rPr>
              <w:t xml:space="preserve">Test Equation: </w:t>
            </w:r>
          </w:p>
          <w:p w14:paraId="19F45415" w14:textId="77777777" w:rsidR="00987387" w:rsidRDefault="00D205D0">
            <w:pPr>
              <w:spacing w:after="2" w:line="238" w:lineRule="auto"/>
              <w:ind w:left="42" w:right="2190"/>
            </w:pPr>
            <w:r>
              <w:rPr>
                <w:rFonts w:ascii="Arial" w:eastAsia="Arial" w:hAnsi="Arial" w:cs="Arial"/>
                <w:sz w:val="19"/>
              </w:rPr>
              <w:t xml:space="preserve">Dependent Variable: RESID Method: Least Squares </w:t>
            </w:r>
          </w:p>
          <w:p w14:paraId="4D4A6665" w14:textId="77777777" w:rsidR="00987387" w:rsidRDefault="00D205D0">
            <w:pPr>
              <w:spacing w:after="0"/>
              <w:ind w:left="42"/>
            </w:pPr>
            <w:r>
              <w:rPr>
                <w:rFonts w:ascii="Arial" w:eastAsia="Arial" w:hAnsi="Arial" w:cs="Arial"/>
                <w:sz w:val="19"/>
              </w:rPr>
              <w:t xml:space="preserve">Date: 11/03/07   Time: 15:58 </w:t>
            </w:r>
          </w:p>
          <w:p w14:paraId="3A471672" w14:textId="77777777" w:rsidR="00987387" w:rsidRDefault="00D205D0">
            <w:pPr>
              <w:spacing w:after="0"/>
              <w:ind w:left="42"/>
            </w:pPr>
            <w:r>
              <w:rPr>
                <w:rFonts w:ascii="Arial" w:eastAsia="Arial" w:hAnsi="Arial" w:cs="Arial"/>
                <w:sz w:val="19"/>
              </w:rPr>
              <w:t>Presample missing value lagged residuals set to zero.</w:t>
            </w:r>
          </w:p>
        </w:tc>
        <w:tc>
          <w:tcPr>
            <w:tcW w:w="855" w:type="dxa"/>
            <w:tcBorders>
              <w:top w:val="nil"/>
              <w:left w:val="nil"/>
              <w:bottom w:val="double" w:sz="6" w:space="0" w:color="000000"/>
              <w:right w:val="nil"/>
            </w:tcBorders>
          </w:tcPr>
          <w:p w14:paraId="5434E084" w14:textId="77777777" w:rsidR="00987387" w:rsidRDefault="00D205D0">
            <w:pPr>
              <w:spacing w:after="62"/>
              <w:ind w:left="41"/>
              <w:jc w:val="both"/>
            </w:pPr>
            <w:r>
              <w:rPr>
                <w:rFonts w:ascii="Arial" w:eastAsia="Arial" w:hAnsi="Arial" w:cs="Arial"/>
                <w:sz w:val="19"/>
                <w:u w:val="double" w:color="000000"/>
              </w:rPr>
              <w:t>0.109765</w:t>
            </w:r>
          </w:p>
          <w:p w14:paraId="0B95FE46" w14:textId="77777777" w:rsidR="00987387" w:rsidRDefault="00D205D0">
            <w:pPr>
              <w:spacing w:after="0"/>
              <w:ind w:right="11"/>
              <w:jc w:val="center"/>
            </w:pPr>
            <w:r>
              <w:rPr>
                <w:rFonts w:ascii="Arial" w:eastAsia="Arial" w:hAnsi="Arial" w:cs="Arial"/>
                <w:sz w:val="19"/>
              </w:rPr>
              <w:t xml:space="preserve"> </w:t>
            </w:r>
          </w:p>
        </w:tc>
      </w:tr>
      <w:tr w:rsidR="00987387" w14:paraId="386B38AC" w14:textId="77777777">
        <w:trPr>
          <w:trHeight w:val="297"/>
        </w:trPr>
        <w:tc>
          <w:tcPr>
            <w:tcW w:w="2028" w:type="dxa"/>
            <w:tcBorders>
              <w:top w:val="double" w:sz="6" w:space="0" w:color="000000"/>
              <w:left w:val="nil"/>
              <w:bottom w:val="double" w:sz="6" w:space="0" w:color="000000"/>
              <w:right w:val="nil"/>
            </w:tcBorders>
          </w:tcPr>
          <w:p w14:paraId="3C766366" w14:textId="77777777" w:rsidR="00987387" w:rsidRDefault="00D205D0">
            <w:pPr>
              <w:spacing w:after="0"/>
              <w:ind w:right="91"/>
              <w:jc w:val="center"/>
            </w:pPr>
            <w:r>
              <w:rPr>
                <w:rFonts w:ascii="Arial" w:eastAsia="Arial" w:hAnsi="Arial" w:cs="Arial"/>
                <w:sz w:val="19"/>
              </w:rPr>
              <w:t xml:space="preserve">Variable </w:t>
            </w:r>
          </w:p>
        </w:tc>
        <w:tc>
          <w:tcPr>
            <w:tcW w:w="1206" w:type="dxa"/>
            <w:tcBorders>
              <w:top w:val="double" w:sz="6" w:space="0" w:color="000000"/>
              <w:left w:val="nil"/>
              <w:bottom w:val="double" w:sz="6" w:space="0" w:color="000000"/>
              <w:right w:val="nil"/>
            </w:tcBorders>
          </w:tcPr>
          <w:p w14:paraId="24D02309" w14:textId="77777777" w:rsidR="00987387" w:rsidRDefault="00D205D0">
            <w:pPr>
              <w:spacing w:after="0"/>
            </w:pPr>
            <w:r>
              <w:rPr>
                <w:rFonts w:ascii="Arial" w:eastAsia="Arial" w:hAnsi="Arial" w:cs="Arial"/>
                <w:sz w:val="19"/>
              </w:rPr>
              <w:t>Coefficient</w:t>
            </w:r>
          </w:p>
        </w:tc>
        <w:tc>
          <w:tcPr>
            <w:tcW w:w="1080" w:type="dxa"/>
            <w:tcBorders>
              <w:top w:val="double" w:sz="6" w:space="0" w:color="000000"/>
              <w:left w:val="nil"/>
              <w:bottom w:val="double" w:sz="6" w:space="0" w:color="000000"/>
              <w:right w:val="nil"/>
            </w:tcBorders>
          </w:tcPr>
          <w:p w14:paraId="5FDCE815" w14:textId="77777777" w:rsidR="00987387" w:rsidRDefault="00D205D0">
            <w:pPr>
              <w:spacing w:after="0"/>
            </w:pPr>
            <w:r>
              <w:rPr>
                <w:rFonts w:ascii="Arial" w:eastAsia="Arial" w:hAnsi="Arial" w:cs="Arial"/>
                <w:sz w:val="19"/>
              </w:rPr>
              <w:t>Std. Error</w:t>
            </w:r>
          </w:p>
        </w:tc>
        <w:tc>
          <w:tcPr>
            <w:tcW w:w="940" w:type="dxa"/>
            <w:tcBorders>
              <w:top w:val="double" w:sz="6" w:space="0" w:color="000000"/>
              <w:left w:val="nil"/>
              <w:bottom w:val="double" w:sz="6" w:space="0" w:color="000000"/>
              <w:right w:val="nil"/>
            </w:tcBorders>
          </w:tcPr>
          <w:p w14:paraId="38C06956" w14:textId="77777777" w:rsidR="00987387" w:rsidRDefault="00D205D0">
            <w:pPr>
              <w:spacing w:after="0"/>
              <w:ind w:left="75"/>
            </w:pPr>
            <w:r>
              <w:rPr>
                <w:rFonts w:ascii="Arial" w:eastAsia="Arial" w:hAnsi="Arial" w:cs="Arial"/>
                <w:sz w:val="19"/>
              </w:rPr>
              <w:t>t-Statistic</w:t>
            </w:r>
          </w:p>
        </w:tc>
        <w:tc>
          <w:tcPr>
            <w:tcW w:w="855" w:type="dxa"/>
            <w:tcBorders>
              <w:top w:val="double" w:sz="6" w:space="0" w:color="000000"/>
              <w:left w:val="nil"/>
              <w:bottom w:val="double" w:sz="6" w:space="0" w:color="000000"/>
              <w:right w:val="nil"/>
            </w:tcBorders>
          </w:tcPr>
          <w:p w14:paraId="4895DDCF" w14:textId="77777777" w:rsidR="00987387" w:rsidRDefault="00D205D0">
            <w:pPr>
              <w:spacing w:after="0"/>
              <w:ind w:right="29"/>
              <w:jc w:val="right"/>
            </w:pPr>
            <w:r>
              <w:rPr>
                <w:rFonts w:ascii="Arial" w:eastAsia="Arial" w:hAnsi="Arial" w:cs="Arial"/>
                <w:sz w:val="19"/>
              </w:rPr>
              <w:t xml:space="preserve">Prob. </w:t>
            </w:r>
          </w:p>
        </w:tc>
      </w:tr>
      <w:tr w:rsidR="00987387" w14:paraId="1C92672B" w14:textId="77777777">
        <w:trPr>
          <w:trHeight w:val="290"/>
        </w:trPr>
        <w:tc>
          <w:tcPr>
            <w:tcW w:w="2028" w:type="dxa"/>
            <w:tcBorders>
              <w:top w:val="double" w:sz="6" w:space="0" w:color="000000"/>
              <w:left w:val="nil"/>
              <w:bottom w:val="nil"/>
              <w:right w:val="nil"/>
            </w:tcBorders>
          </w:tcPr>
          <w:p w14:paraId="0469FC99" w14:textId="77777777" w:rsidR="00987387" w:rsidRDefault="00D205D0">
            <w:pPr>
              <w:spacing w:after="0"/>
              <w:ind w:right="92"/>
              <w:jc w:val="center"/>
            </w:pPr>
            <w:r>
              <w:rPr>
                <w:rFonts w:ascii="Arial" w:eastAsia="Arial" w:hAnsi="Arial" w:cs="Arial"/>
                <w:sz w:val="19"/>
              </w:rPr>
              <w:t xml:space="preserve">C </w:t>
            </w:r>
          </w:p>
        </w:tc>
        <w:tc>
          <w:tcPr>
            <w:tcW w:w="1206" w:type="dxa"/>
            <w:tcBorders>
              <w:top w:val="double" w:sz="6" w:space="0" w:color="000000"/>
              <w:left w:val="nil"/>
              <w:bottom w:val="nil"/>
              <w:right w:val="nil"/>
            </w:tcBorders>
          </w:tcPr>
          <w:p w14:paraId="710C3273" w14:textId="77777777" w:rsidR="00987387" w:rsidRDefault="00D205D0">
            <w:pPr>
              <w:spacing w:after="0"/>
              <w:ind w:left="41"/>
            </w:pPr>
            <w:r>
              <w:rPr>
                <w:rFonts w:ascii="Arial" w:eastAsia="Arial" w:hAnsi="Arial" w:cs="Arial"/>
                <w:sz w:val="19"/>
              </w:rPr>
              <w:t>-2275.612</w:t>
            </w:r>
          </w:p>
        </w:tc>
        <w:tc>
          <w:tcPr>
            <w:tcW w:w="1080" w:type="dxa"/>
            <w:tcBorders>
              <w:top w:val="double" w:sz="6" w:space="0" w:color="000000"/>
              <w:left w:val="nil"/>
              <w:bottom w:val="nil"/>
              <w:right w:val="nil"/>
            </w:tcBorders>
          </w:tcPr>
          <w:p w14:paraId="7BF860CE" w14:textId="77777777" w:rsidR="00987387" w:rsidRDefault="00D205D0">
            <w:pPr>
              <w:spacing w:after="0"/>
              <w:ind w:left="21"/>
            </w:pPr>
            <w:r>
              <w:rPr>
                <w:rFonts w:ascii="Arial" w:eastAsia="Arial" w:hAnsi="Arial" w:cs="Arial"/>
                <w:sz w:val="19"/>
              </w:rPr>
              <w:t>20561.02</w:t>
            </w:r>
          </w:p>
        </w:tc>
        <w:tc>
          <w:tcPr>
            <w:tcW w:w="940" w:type="dxa"/>
            <w:tcBorders>
              <w:top w:val="double" w:sz="6" w:space="0" w:color="000000"/>
              <w:left w:val="nil"/>
              <w:bottom w:val="nil"/>
              <w:right w:val="nil"/>
            </w:tcBorders>
          </w:tcPr>
          <w:p w14:paraId="02A6C8EF" w14:textId="77777777" w:rsidR="00987387" w:rsidRDefault="00D205D0">
            <w:pPr>
              <w:spacing w:after="0"/>
              <w:ind w:left="1"/>
              <w:jc w:val="both"/>
            </w:pPr>
            <w:r>
              <w:rPr>
                <w:rFonts w:ascii="Arial" w:eastAsia="Arial" w:hAnsi="Arial" w:cs="Arial"/>
                <w:sz w:val="19"/>
              </w:rPr>
              <w:t>-0.110676</w:t>
            </w:r>
          </w:p>
        </w:tc>
        <w:tc>
          <w:tcPr>
            <w:tcW w:w="855" w:type="dxa"/>
            <w:tcBorders>
              <w:top w:val="double" w:sz="6" w:space="0" w:color="000000"/>
              <w:left w:val="nil"/>
              <w:bottom w:val="nil"/>
              <w:right w:val="nil"/>
            </w:tcBorders>
          </w:tcPr>
          <w:p w14:paraId="5377234F" w14:textId="77777777" w:rsidR="00987387" w:rsidRDefault="00D205D0">
            <w:pPr>
              <w:spacing w:after="0"/>
              <w:ind w:right="29"/>
              <w:jc w:val="right"/>
            </w:pPr>
            <w:r>
              <w:rPr>
                <w:rFonts w:ascii="Arial" w:eastAsia="Arial" w:hAnsi="Arial" w:cs="Arial"/>
                <w:sz w:val="19"/>
              </w:rPr>
              <w:t>0.9139</w:t>
            </w:r>
          </w:p>
        </w:tc>
      </w:tr>
      <w:tr w:rsidR="00987387" w14:paraId="182BC03B" w14:textId="77777777">
        <w:trPr>
          <w:trHeight w:val="217"/>
        </w:trPr>
        <w:tc>
          <w:tcPr>
            <w:tcW w:w="2028" w:type="dxa"/>
            <w:tcBorders>
              <w:top w:val="nil"/>
              <w:left w:val="nil"/>
              <w:bottom w:val="nil"/>
              <w:right w:val="nil"/>
            </w:tcBorders>
          </w:tcPr>
          <w:p w14:paraId="378CA275" w14:textId="77777777" w:rsidR="00987387" w:rsidRDefault="00D205D0">
            <w:pPr>
              <w:spacing w:after="0"/>
              <w:ind w:right="91"/>
              <w:jc w:val="center"/>
            </w:pPr>
            <w:r>
              <w:rPr>
                <w:rFonts w:ascii="Arial" w:eastAsia="Arial" w:hAnsi="Arial" w:cs="Arial"/>
                <w:sz w:val="19"/>
              </w:rPr>
              <w:t xml:space="preserve">X1 </w:t>
            </w:r>
          </w:p>
        </w:tc>
        <w:tc>
          <w:tcPr>
            <w:tcW w:w="1206" w:type="dxa"/>
            <w:tcBorders>
              <w:top w:val="nil"/>
              <w:left w:val="nil"/>
              <w:bottom w:val="nil"/>
              <w:right w:val="nil"/>
            </w:tcBorders>
          </w:tcPr>
          <w:p w14:paraId="29412112" w14:textId="77777777" w:rsidR="00987387" w:rsidRDefault="00D205D0">
            <w:pPr>
              <w:spacing w:after="0"/>
              <w:ind w:left="104"/>
            </w:pPr>
            <w:r>
              <w:rPr>
                <w:rFonts w:ascii="Arial" w:eastAsia="Arial" w:hAnsi="Arial" w:cs="Arial"/>
                <w:sz w:val="19"/>
              </w:rPr>
              <w:t>0.057117</w:t>
            </w:r>
          </w:p>
        </w:tc>
        <w:tc>
          <w:tcPr>
            <w:tcW w:w="1080" w:type="dxa"/>
            <w:tcBorders>
              <w:top w:val="nil"/>
              <w:left w:val="nil"/>
              <w:bottom w:val="nil"/>
              <w:right w:val="nil"/>
            </w:tcBorders>
          </w:tcPr>
          <w:p w14:paraId="429E7CB7" w14:textId="77777777" w:rsidR="00987387" w:rsidRDefault="00D205D0">
            <w:pPr>
              <w:spacing w:after="0"/>
              <w:ind w:left="20"/>
            </w:pPr>
            <w:r>
              <w:rPr>
                <w:rFonts w:ascii="Arial" w:eastAsia="Arial" w:hAnsi="Arial" w:cs="Arial"/>
                <w:sz w:val="19"/>
              </w:rPr>
              <w:t>0.077713</w:t>
            </w:r>
          </w:p>
        </w:tc>
        <w:tc>
          <w:tcPr>
            <w:tcW w:w="940" w:type="dxa"/>
            <w:tcBorders>
              <w:top w:val="nil"/>
              <w:left w:val="nil"/>
              <w:bottom w:val="nil"/>
              <w:right w:val="nil"/>
            </w:tcBorders>
          </w:tcPr>
          <w:p w14:paraId="552355C4" w14:textId="77777777" w:rsidR="00987387" w:rsidRDefault="00D205D0">
            <w:pPr>
              <w:spacing w:after="0"/>
              <w:ind w:left="63"/>
              <w:jc w:val="both"/>
            </w:pPr>
            <w:r>
              <w:rPr>
                <w:rFonts w:ascii="Arial" w:eastAsia="Arial" w:hAnsi="Arial" w:cs="Arial"/>
                <w:sz w:val="19"/>
              </w:rPr>
              <w:t>0.734973</w:t>
            </w:r>
          </w:p>
        </w:tc>
        <w:tc>
          <w:tcPr>
            <w:tcW w:w="855" w:type="dxa"/>
            <w:tcBorders>
              <w:top w:val="nil"/>
              <w:left w:val="nil"/>
              <w:bottom w:val="nil"/>
              <w:right w:val="nil"/>
            </w:tcBorders>
          </w:tcPr>
          <w:p w14:paraId="479E1F83" w14:textId="77777777" w:rsidR="00987387" w:rsidRDefault="00D205D0">
            <w:pPr>
              <w:spacing w:after="0"/>
              <w:ind w:right="30"/>
              <w:jc w:val="right"/>
            </w:pPr>
            <w:r>
              <w:rPr>
                <w:rFonts w:ascii="Arial" w:eastAsia="Arial" w:hAnsi="Arial" w:cs="Arial"/>
                <w:sz w:val="19"/>
              </w:rPr>
              <w:t>0.4777</w:t>
            </w:r>
          </w:p>
        </w:tc>
      </w:tr>
      <w:tr w:rsidR="00987387" w14:paraId="33EA04B2" w14:textId="77777777">
        <w:trPr>
          <w:trHeight w:val="217"/>
        </w:trPr>
        <w:tc>
          <w:tcPr>
            <w:tcW w:w="2028" w:type="dxa"/>
            <w:tcBorders>
              <w:top w:val="nil"/>
              <w:left w:val="nil"/>
              <w:bottom w:val="nil"/>
              <w:right w:val="nil"/>
            </w:tcBorders>
          </w:tcPr>
          <w:p w14:paraId="617A5087" w14:textId="77777777" w:rsidR="00987387" w:rsidRDefault="00D205D0">
            <w:pPr>
              <w:spacing w:after="0"/>
              <w:ind w:right="91"/>
              <w:jc w:val="center"/>
            </w:pPr>
            <w:r>
              <w:rPr>
                <w:rFonts w:ascii="Arial" w:eastAsia="Arial" w:hAnsi="Arial" w:cs="Arial"/>
                <w:sz w:val="19"/>
              </w:rPr>
              <w:t xml:space="preserve">X2 </w:t>
            </w:r>
          </w:p>
        </w:tc>
        <w:tc>
          <w:tcPr>
            <w:tcW w:w="1206" w:type="dxa"/>
            <w:tcBorders>
              <w:top w:val="nil"/>
              <w:left w:val="nil"/>
              <w:bottom w:val="nil"/>
              <w:right w:val="nil"/>
            </w:tcBorders>
          </w:tcPr>
          <w:p w14:paraId="2C70349E" w14:textId="77777777" w:rsidR="00987387" w:rsidRDefault="00D205D0">
            <w:pPr>
              <w:spacing w:after="0"/>
              <w:ind w:left="40"/>
            </w:pPr>
            <w:r>
              <w:rPr>
                <w:rFonts w:ascii="Arial" w:eastAsia="Arial" w:hAnsi="Arial" w:cs="Arial"/>
                <w:sz w:val="19"/>
              </w:rPr>
              <w:t>-253.5008</w:t>
            </w:r>
          </w:p>
        </w:tc>
        <w:tc>
          <w:tcPr>
            <w:tcW w:w="1080" w:type="dxa"/>
            <w:tcBorders>
              <w:top w:val="nil"/>
              <w:left w:val="nil"/>
              <w:bottom w:val="nil"/>
              <w:right w:val="nil"/>
            </w:tcBorders>
          </w:tcPr>
          <w:p w14:paraId="679F689D" w14:textId="77777777" w:rsidR="00987387" w:rsidRDefault="00D205D0">
            <w:pPr>
              <w:spacing w:after="0"/>
              <w:ind w:left="20"/>
            </w:pPr>
            <w:r>
              <w:rPr>
                <w:rFonts w:ascii="Arial" w:eastAsia="Arial" w:hAnsi="Arial" w:cs="Arial"/>
                <w:sz w:val="19"/>
              </w:rPr>
              <w:t>458.3397</w:t>
            </w:r>
          </w:p>
        </w:tc>
        <w:tc>
          <w:tcPr>
            <w:tcW w:w="940" w:type="dxa"/>
            <w:tcBorders>
              <w:top w:val="nil"/>
              <w:left w:val="nil"/>
              <w:bottom w:val="nil"/>
              <w:right w:val="nil"/>
            </w:tcBorders>
          </w:tcPr>
          <w:p w14:paraId="697D395B" w14:textId="77777777" w:rsidR="00987387" w:rsidRDefault="00D205D0">
            <w:pPr>
              <w:spacing w:after="0"/>
              <w:jc w:val="both"/>
            </w:pPr>
            <w:r>
              <w:rPr>
                <w:rFonts w:ascii="Arial" w:eastAsia="Arial" w:hAnsi="Arial" w:cs="Arial"/>
                <w:sz w:val="19"/>
              </w:rPr>
              <w:t>-0.553085</w:t>
            </w:r>
          </w:p>
        </w:tc>
        <w:tc>
          <w:tcPr>
            <w:tcW w:w="855" w:type="dxa"/>
            <w:tcBorders>
              <w:top w:val="nil"/>
              <w:left w:val="nil"/>
              <w:bottom w:val="nil"/>
              <w:right w:val="nil"/>
            </w:tcBorders>
          </w:tcPr>
          <w:p w14:paraId="040E4E99" w14:textId="77777777" w:rsidR="00987387" w:rsidRDefault="00D205D0">
            <w:pPr>
              <w:spacing w:after="0"/>
              <w:ind w:right="30"/>
              <w:jc w:val="right"/>
            </w:pPr>
            <w:r>
              <w:rPr>
                <w:rFonts w:ascii="Arial" w:eastAsia="Arial" w:hAnsi="Arial" w:cs="Arial"/>
                <w:sz w:val="19"/>
              </w:rPr>
              <w:t>0.5913</w:t>
            </w:r>
          </w:p>
        </w:tc>
      </w:tr>
      <w:tr w:rsidR="00987387" w14:paraId="25F3F4D3" w14:textId="77777777">
        <w:trPr>
          <w:trHeight w:val="216"/>
        </w:trPr>
        <w:tc>
          <w:tcPr>
            <w:tcW w:w="2028" w:type="dxa"/>
            <w:tcBorders>
              <w:top w:val="nil"/>
              <w:left w:val="nil"/>
              <w:bottom w:val="nil"/>
              <w:right w:val="nil"/>
            </w:tcBorders>
          </w:tcPr>
          <w:p w14:paraId="33C2F496" w14:textId="77777777" w:rsidR="00987387" w:rsidRDefault="00D205D0">
            <w:pPr>
              <w:spacing w:after="0"/>
              <w:ind w:right="91"/>
              <w:jc w:val="center"/>
            </w:pPr>
            <w:r>
              <w:rPr>
                <w:rFonts w:ascii="Arial" w:eastAsia="Arial" w:hAnsi="Arial" w:cs="Arial"/>
                <w:sz w:val="19"/>
              </w:rPr>
              <w:t xml:space="preserve">X3 </w:t>
            </w:r>
          </w:p>
        </w:tc>
        <w:tc>
          <w:tcPr>
            <w:tcW w:w="1206" w:type="dxa"/>
            <w:tcBorders>
              <w:top w:val="nil"/>
              <w:left w:val="nil"/>
              <w:bottom w:val="nil"/>
              <w:right w:val="nil"/>
            </w:tcBorders>
          </w:tcPr>
          <w:p w14:paraId="592DE2C0" w14:textId="77777777" w:rsidR="00987387" w:rsidRDefault="00D205D0">
            <w:pPr>
              <w:spacing w:after="0"/>
              <w:ind w:left="40"/>
            </w:pPr>
            <w:r>
              <w:rPr>
                <w:rFonts w:ascii="Arial" w:eastAsia="Arial" w:hAnsi="Arial" w:cs="Arial"/>
                <w:sz w:val="19"/>
              </w:rPr>
              <w:t>-500.4400</w:t>
            </w:r>
          </w:p>
        </w:tc>
        <w:tc>
          <w:tcPr>
            <w:tcW w:w="1080" w:type="dxa"/>
            <w:tcBorders>
              <w:top w:val="nil"/>
              <w:left w:val="nil"/>
              <w:bottom w:val="nil"/>
              <w:right w:val="nil"/>
            </w:tcBorders>
          </w:tcPr>
          <w:p w14:paraId="5060CBCC" w14:textId="77777777" w:rsidR="00987387" w:rsidRDefault="00D205D0">
            <w:pPr>
              <w:spacing w:after="0"/>
              <w:ind w:left="20"/>
            </w:pPr>
            <w:r>
              <w:rPr>
                <w:rFonts w:ascii="Arial" w:eastAsia="Arial" w:hAnsi="Arial" w:cs="Arial"/>
                <w:sz w:val="19"/>
              </w:rPr>
              <w:t>854.6263</w:t>
            </w:r>
          </w:p>
        </w:tc>
        <w:tc>
          <w:tcPr>
            <w:tcW w:w="940" w:type="dxa"/>
            <w:tcBorders>
              <w:top w:val="nil"/>
              <w:left w:val="nil"/>
              <w:bottom w:val="nil"/>
              <w:right w:val="nil"/>
            </w:tcBorders>
          </w:tcPr>
          <w:p w14:paraId="2C77281A" w14:textId="77777777" w:rsidR="00987387" w:rsidRDefault="00D205D0">
            <w:pPr>
              <w:spacing w:after="0"/>
              <w:jc w:val="both"/>
            </w:pPr>
            <w:r>
              <w:rPr>
                <w:rFonts w:ascii="Arial" w:eastAsia="Arial" w:hAnsi="Arial" w:cs="Arial"/>
                <w:sz w:val="19"/>
              </w:rPr>
              <w:t>-0.585566</w:t>
            </w:r>
          </w:p>
        </w:tc>
        <w:tc>
          <w:tcPr>
            <w:tcW w:w="855" w:type="dxa"/>
            <w:tcBorders>
              <w:top w:val="nil"/>
              <w:left w:val="nil"/>
              <w:bottom w:val="nil"/>
              <w:right w:val="nil"/>
            </w:tcBorders>
          </w:tcPr>
          <w:p w14:paraId="724A42DC" w14:textId="77777777" w:rsidR="00987387" w:rsidRDefault="00D205D0">
            <w:pPr>
              <w:spacing w:after="0"/>
              <w:ind w:right="30"/>
              <w:jc w:val="right"/>
            </w:pPr>
            <w:r>
              <w:rPr>
                <w:rFonts w:ascii="Arial" w:eastAsia="Arial" w:hAnsi="Arial" w:cs="Arial"/>
                <w:sz w:val="19"/>
              </w:rPr>
              <w:t>0.5700</w:t>
            </w:r>
          </w:p>
        </w:tc>
      </w:tr>
      <w:tr w:rsidR="00987387" w14:paraId="7750F5D6" w14:textId="77777777">
        <w:trPr>
          <w:trHeight w:val="217"/>
        </w:trPr>
        <w:tc>
          <w:tcPr>
            <w:tcW w:w="2028" w:type="dxa"/>
            <w:tcBorders>
              <w:top w:val="nil"/>
              <w:left w:val="nil"/>
              <w:bottom w:val="nil"/>
              <w:right w:val="nil"/>
            </w:tcBorders>
          </w:tcPr>
          <w:p w14:paraId="1B0402B8" w14:textId="77777777" w:rsidR="00987387" w:rsidRDefault="00D205D0">
            <w:pPr>
              <w:spacing w:after="0"/>
              <w:ind w:right="91"/>
              <w:jc w:val="center"/>
            </w:pPr>
            <w:r>
              <w:rPr>
                <w:rFonts w:ascii="Arial" w:eastAsia="Arial" w:hAnsi="Arial" w:cs="Arial"/>
                <w:sz w:val="19"/>
              </w:rPr>
              <w:t xml:space="preserve">X4 </w:t>
            </w:r>
          </w:p>
        </w:tc>
        <w:tc>
          <w:tcPr>
            <w:tcW w:w="1206" w:type="dxa"/>
            <w:tcBorders>
              <w:top w:val="nil"/>
              <w:left w:val="nil"/>
              <w:bottom w:val="nil"/>
              <w:right w:val="nil"/>
            </w:tcBorders>
          </w:tcPr>
          <w:p w14:paraId="03E90BF0" w14:textId="77777777" w:rsidR="00987387" w:rsidRDefault="00D205D0">
            <w:pPr>
              <w:spacing w:after="0"/>
              <w:ind w:left="40"/>
            </w:pPr>
            <w:r>
              <w:rPr>
                <w:rFonts w:ascii="Arial" w:eastAsia="Arial" w:hAnsi="Arial" w:cs="Arial"/>
                <w:sz w:val="19"/>
              </w:rPr>
              <w:t>-0.114737</w:t>
            </w:r>
          </w:p>
        </w:tc>
        <w:tc>
          <w:tcPr>
            <w:tcW w:w="1080" w:type="dxa"/>
            <w:tcBorders>
              <w:top w:val="nil"/>
              <w:left w:val="nil"/>
              <w:bottom w:val="nil"/>
              <w:right w:val="nil"/>
            </w:tcBorders>
          </w:tcPr>
          <w:p w14:paraId="1E7BA76B" w14:textId="77777777" w:rsidR="00987387" w:rsidRDefault="00D205D0">
            <w:pPr>
              <w:spacing w:after="0"/>
              <w:ind w:left="20"/>
            </w:pPr>
            <w:r>
              <w:rPr>
                <w:rFonts w:ascii="Arial" w:eastAsia="Arial" w:hAnsi="Arial" w:cs="Arial"/>
                <w:sz w:val="19"/>
              </w:rPr>
              <w:t>0.092133</w:t>
            </w:r>
          </w:p>
        </w:tc>
        <w:tc>
          <w:tcPr>
            <w:tcW w:w="940" w:type="dxa"/>
            <w:tcBorders>
              <w:top w:val="nil"/>
              <w:left w:val="nil"/>
              <w:bottom w:val="nil"/>
              <w:right w:val="nil"/>
            </w:tcBorders>
          </w:tcPr>
          <w:p w14:paraId="08D27450" w14:textId="77777777" w:rsidR="00987387" w:rsidRDefault="00D205D0">
            <w:pPr>
              <w:spacing w:after="0"/>
              <w:jc w:val="both"/>
            </w:pPr>
            <w:r>
              <w:rPr>
                <w:rFonts w:ascii="Arial" w:eastAsia="Arial" w:hAnsi="Arial" w:cs="Arial"/>
                <w:sz w:val="19"/>
              </w:rPr>
              <w:t>-1.245335</w:t>
            </w:r>
          </w:p>
        </w:tc>
        <w:tc>
          <w:tcPr>
            <w:tcW w:w="855" w:type="dxa"/>
            <w:tcBorders>
              <w:top w:val="nil"/>
              <w:left w:val="nil"/>
              <w:bottom w:val="nil"/>
              <w:right w:val="nil"/>
            </w:tcBorders>
          </w:tcPr>
          <w:p w14:paraId="0CC4DCA2" w14:textId="77777777" w:rsidR="00987387" w:rsidRDefault="00D205D0">
            <w:pPr>
              <w:spacing w:after="0"/>
              <w:ind w:right="29"/>
              <w:jc w:val="right"/>
            </w:pPr>
            <w:r>
              <w:rPr>
                <w:rFonts w:ascii="Arial" w:eastAsia="Arial" w:hAnsi="Arial" w:cs="Arial"/>
                <w:sz w:val="19"/>
              </w:rPr>
              <w:t>0.2389</w:t>
            </w:r>
          </w:p>
        </w:tc>
      </w:tr>
      <w:tr w:rsidR="00987387" w14:paraId="37364DFE" w14:textId="77777777">
        <w:trPr>
          <w:trHeight w:val="217"/>
        </w:trPr>
        <w:tc>
          <w:tcPr>
            <w:tcW w:w="2028" w:type="dxa"/>
            <w:tcBorders>
              <w:top w:val="nil"/>
              <w:left w:val="nil"/>
              <w:bottom w:val="nil"/>
              <w:right w:val="nil"/>
            </w:tcBorders>
          </w:tcPr>
          <w:p w14:paraId="77F3FB6A" w14:textId="77777777" w:rsidR="00987387" w:rsidRDefault="00D205D0">
            <w:pPr>
              <w:spacing w:after="0"/>
              <w:ind w:right="91"/>
              <w:jc w:val="center"/>
            </w:pPr>
            <w:r>
              <w:rPr>
                <w:rFonts w:ascii="Arial" w:eastAsia="Arial" w:hAnsi="Arial" w:cs="Arial"/>
                <w:sz w:val="19"/>
              </w:rPr>
              <w:t xml:space="preserve">RESID(-1) </w:t>
            </w:r>
          </w:p>
        </w:tc>
        <w:tc>
          <w:tcPr>
            <w:tcW w:w="1206" w:type="dxa"/>
            <w:tcBorders>
              <w:top w:val="nil"/>
              <w:left w:val="nil"/>
              <w:bottom w:val="nil"/>
              <w:right w:val="nil"/>
            </w:tcBorders>
          </w:tcPr>
          <w:p w14:paraId="66010844" w14:textId="77777777" w:rsidR="00987387" w:rsidRDefault="00D205D0">
            <w:pPr>
              <w:spacing w:after="0"/>
              <w:ind w:left="105"/>
            </w:pPr>
            <w:r>
              <w:rPr>
                <w:rFonts w:ascii="Arial" w:eastAsia="Arial" w:hAnsi="Arial" w:cs="Arial"/>
                <w:sz w:val="19"/>
              </w:rPr>
              <w:t>0.375346</w:t>
            </w:r>
          </w:p>
        </w:tc>
        <w:tc>
          <w:tcPr>
            <w:tcW w:w="1080" w:type="dxa"/>
            <w:tcBorders>
              <w:top w:val="nil"/>
              <w:left w:val="nil"/>
              <w:bottom w:val="nil"/>
              <w:right w:val="nil"/>
            </w:tcBorders>
          </w:tcPr>
          <w:p w14:paraId="50A71529" w14:textId="77777777" w:rsidR="00987387" w:rsidRDefault="00D205D0">
            <w:pPr>
              <w:spacing w:after="0"/>
              <w:ind w:left="21"/>
            </w:pPr>
            <w:r>
              <w:rPr>
                <w:rFonts w:ascii="Arial" w:eastAsia="Arial" w:hAnsi="Arial" w:cs="Arial"/>
                <w:sz w:val="19"/>
              </w:rPr>
              <w:t>0.377869</w:t>
            </w:r>
          </w:p>
        </w:tc>
        <w:tc>
          <w:tcPr>
            <w:tcW w:w="940" w:type="dxa"/>
            <w:tcBorders>
              <w:top w:val="nil"/>
              <w:left w:val="nil"/>
              <w:bottom w:val="nil"/>
              <w:right w:val="nil"/>
            </w:tcBorders>
          </w:tcPr>
          <w:p w14:paraId="34E3946C" w14:textId="77777777" w:rsidR="00987387" w:rsidRDefault="00D205D0">
            <w:pPr>
              <w:spacing w:after="0"/>
              <w:ind w:left="63"/>
              <w:jc w:val="both"/>
            </w:pPr>
            <w:r>
              <w:rPr>
                <w:rFonts w:ascii="Arial" w:eastAsia="Arial" w:hAnsi="Arial" w:cs="Arial"/>
                <w:sz w:val="19"/>
              </w:rPr>
              <w:t>0.993324</w:t>
            </w:r>
          </w:p>
        </w:tc>
        <w:tc>
          <w:tcPr>
            <w:tcW w:w="855" w:type="dxa"/>
            <w:tcBorders>
              <w:top w:val="nil"/>
              <w:left w:val="nil"/>
              <w:bottom w:val="nil"/>
              <w:right w:val="nil"/>
            </w:tcBorders>
          </w:tcPr>
          <w:p w14:paraId="19C1B480" w14:textId="77777777" w:rsidR="00987387" w:rsidRDefault="00D205D0">
            <w:pPr>
              <w:spacing w:after="0"/>
              <w:ind w:right="30"/>
              <w:jc w:val="right"/>
            </w:pPr>
            <w:r>
              <w:rPr>
                <w:rFonts w:ascii="Arial" w:eastAsia="Arial" w:hAnsi="Arial" w:cs="Arial"/>
                <w:sz w:val="19"/>
              </w:rPr>
              <w:t>0.3419</w:t>
            </w:r>
          </w:p>
        </w:tc>
      </w:tr>
      <w:tr w:rsidR="00987387" w14:paraId="1BCFB83B" w14:textId="77777777">
        <w:trPr>
          <w:trHeight w:val="221"/>
        </w:trPr>
        <w:tc>
          <w:tcPr>
            <w:tcW w:w="2028" w:type="dxa"/>
            <w:tcBorders>
              <w:top w:val="nil"/>
              <w:left w:val="nil"/>
              <w:bottom w:val="double" w:sz="6" w:space="0" w:color="000000"/>
              <w:right w:val="nil"/>
            </w:tcBorders>
          </w:tcPr>
          <w:p w14:paraId="395AEBA8" w14:textId="77777777" w:rsidR="00987387" w:rsidRDefault="00D205D0">
            <w:pPr>
              <w:spacing w:after="0"/>
              <w:ind w:right="91"/>
              <w:jc w:val="center"/>
            </w:pPr>
            <w:r>
              <w:rPr>
                <w:rFonts w:ascii="Arial" w:eastAsia="Arial" w:hAnsi="Arial" w:cs="Arial"/>
                <w:sz w:val="19"/>
              </w:rPr>
              <w:t xml:space="preserve">RESID(-2) </w:t>
            </w:r>
          </w:p>
        </w:tc>
        <w:tc>
          <w:tcPr>
            <w:tcW w:w="1206" w:type="dxa"/>
            <w:tcBorders>
              <w:top w:val="nil"/>
              <w:left w:val="nil"/>
              <w:bottom w:val="double" w:sz="6" w:space="0" w:color="000000"/>
              <w:right w:val="nil"/>
            </w:tcBorders>
          </w:tcPr>
          <w:p w14:paraId="700F5276" w14:textId="77777777" w:rsidR="00987387" w:rsidRDefault="00D205D0">
            <w:pPr>
              <w:spacing w:after="0"/>
              <w:ind w:left="105"/>
            </w:pPr>
            <w:r>
              <w:rPr>
                <w:rFonts w:ascii="Arial" w:eastAsia="Arial" w:hAnsi="Arial" w:cs="Arial"/>
                <w:sz w:val="19"/>
              </w:rPr>
              <w:t>0.873850</w:t>
            </w:r>
          </w:p>
        </w:tc>
        <w:tc>
          <w:tcPr>
            <w:tcW w:w="1080" w:type="dxa"/>
            <w:tcBorders>
              <w:top w:val="nil"/>
              <w:left w:val="nil"/>
              <w:bottom w:val="double" w:sz="6" w:space="0" w:color="000000"/>
              <w:right w:val="nil"/>
            </w:tcBorders>
          </w:tcPr>
          <w:p w14:paraId="16DB6F2F" w14:textId="77777777" w:rsidR="00987387" w:rsidRDefault="00D205D0">
            <w:pPr>
              <w:spacing w:after="0"/>
              <w:ind w:left="21"/>
            </w:pPr>
            <w:r>
              <w:rPr>
                <w:rFonts w:ascii="Arial" w:eastAsia="Arial" w:hAnsi="Arial" w:cs="Arial"/>
                <w:sz w:val="19"/>
              </w:rPr>
              <w:t>0.466992</w:t>
            </w:r>
          </w:p>
        </w:tc>
        <w:tc>
          <w:tcPr>
            <w:tcW w:w="940" w:type="dxa"/>
            <w:tcBorders>
              <w:top w:val="nil"/>
              <w:left w:val="nil"/>
              <w:bottom w:val="double" w:sz="6" w:space="0" w:color="000000"/>
              <w:right w:val="nil"/>
            </w:tcBorders>
          </w:tcPr>
          <w:p w14:paraId="7B450A5B" w14:textId="77777777" w:rsidR="00987387" w:rsidRDefault="00D205D0">
            <w:pPr>
              <w:spacing w:after="0"/>
              <w:ind w:left="63"/>
              <w:jc w:val="both"/>
            </w:pPr>
            <w:r>
              <w:rPr>
                <w:rFonts w:ascii="Arial" w:eastAsia="Arial" w:hAnsi="Arial" w:cs="Arial"/>
                <w:sz w:val="19"/>
              </w:rPr>
              <w:t>1.871229</w:t>
            </w:r>
          </w:p>
        </w:tc>
        <w:tc>
          <w:tcPr>
            <w:tcW w:w="855" w:type="dxa"/>
            <w:tcBorders>
              <w:top w:val="nil"/>
              <w:left w:val="nil"/>
              <w:bottom w:val="double" w:sz="6" w:space="0" w:color="000000"/>
              <w:right w:val="nil"/>
            </w:tcBorders>
          </w:tcPr>
          <w:p w14:paraId="22AB2C50" w14:textId="77777777" w:rsidR="00987387" w:rsidRDefault="00D205D0">
            <w:pPr>
              <w:spacing w:after="0"/>
              <w:ind w:right="30"/>
              <w:jc w:val="right"/>
            </w:pPr>
            <w:r>
              <w:rPr>
                <w:rFonts w:ascii="Arial" w:eastAsia="Arial" w:hAnsi="Arial" w:cs="Arial"/>
                <w:sz w:val="19"/>
              </w:rPr>
              <w:t>0.0881</w:t>
            </w:r>
          </w:p>
        </w:tc>
      </w:tr>
      <w:tr w:rsidR="00987387" w14:paraId="338EEEED" w14:textId="77777777">
        <w:trPr>
          <w:trHeight w:val="292"/>
        </w:trPr>
        <w:tc>
          <w:tcPr>
            <w:tcW w:w="2028" w:type="dxa"/>
            <w:tcBorders>
              <w:top w:val="double" w:sz="6" w:space="0" w:color="000000"/>
              <w:left w:val="nil"/>
              <w:bottom w:val="nil"/>
              <w:right w:val="nil"/>
            </w:tcBorders>
          </w:tcPr>
          <w:p w14:paraId="0ADB67A2" w14:textId="77777777" w:rsidR="00987387" w:rsidRDefault="00D205D0">
            <w:pPr>
              <w:spacing w:after="0"/>
              <w:ind w:left="42"/>
            </w:pPr>
            <w:r>
              <w:rPr>
                <w:rFonts w:ascii="Arial" w:eastAsia="Arial" w:hAnsi="Arial" w:cs="Arial"/>
                <w:sz w:val="19"/>
              </w:rPr>
              <w:t xml:space="preserve">R-squared </w:t>
            </w:r>
          </w:p>
        </w:tc>
        <w:tc>
          <w:tcPr>
            <w:tcW w:w="3226" w:type="dxa"/>
            <w:gridSpan w:val="3"/>
            <w:tcBorders>
              <w:top w:val="double" w:sz="6" w:space="0" w:color="000000"/>
              <w:left w:val="nil"/>
              <w:bottom w:val="nil"/>
              <w:right w:val="nil"/>
            </w:tcBorders>
          </w:tcPr>
          <w:p w14:paraId="1E236E2C" w14:textId="77777777" w:rsidR="00987387" w:rsidRDefault="00D205D0">
            <w:pPr>
              <w:spacing w:after="0"/>
              <w:ind w:left="104"/>
            </w:pPr>
            <w:r>
              <w:rPr>
                <w:rFonts w:ascii="Arial" w:eastAsia="Arial" w:hAnsi="Arial" w:cs="Arial"/>
                <w:sz w:val="19"/>
              </w:rPr>
              <w:t xml:space="preserve">0.245491    Mean dependent var </w:t>
            </w:r>
          </w:p>
        </w:tc>
        <w:tc>
          <w:tcPr>
            <w:tcW w:w="855" w:type="dxa"/>
            <w:tcBorders>
              <w:top w:val="double" w:sz="6" w:space="0" w:color="000000"/>
              <w:left w:val="nil"/>
              <w:bottom w:val="nil"/>
              <w:right w:val="nil"/>
            </w:tcBorders>
          </w:tcPr>
          <w:p w14:paraId="504649ED" w14:textId="77777777" w:rsidR="00987387" w:rsidRDefault="00D205D0">
            <w:pPr>
              <w:spacing w:after="0"/>
              <w:jc w:val="both"/>
            </w:pPr>
            <w:r>
              <w:rPr>
                <w:rFonts w:ascii="Arial" w:eastAsia="Arial" w:hAnsi="Arial" w:cs="Arial"/>
                <w:sz w:val="19"/>
              </w:rPr>
              <w:t>-5.66E-12</w:t>
            </w:r>
          </w:p>
        </w:tc>
      </w:tr>
      <w:tr w:rsidR="00987387" w14:paraId="2FD0BFAD" w14:textId="77777777">
        <w:trPr>
          <w:trHeight w:val="216"/>
        </w:trPr>
        <w:tc>
          <w:tcPr>
            <w:tcW w:w="2028" w:type="dxa"/>
            <w:tcBorders>
              <w:top w:val="nil"/>
              <w:left w:val="nil"/>
              <w:bottom w:val="nil"/>
              <w:right w:val="nil"/>
            </w:tcBorders>
          </w:tcPr>
          <w:p w14:paraId="0D70CE2C" w14:textId="77777777" w:rsidR="00987387" w:rsidRDefault="00D205D0">
            <w:pPr>
              <w:spacing w:after="0"/>
              <w:ind w:left="42"/>
            </w:pPr>
            <w:r>
              <w:rPr>
                <w:rFonts w:ascii="Arial" w:eastAsia="Arial" w:hAnsi="Arial" w:cs="Arial"/>
                <w:sz w:val="19"/>
              </w:rPr>
              <w:t>Adjusted R-squared</w:t>
            </w:r>
          </w:p>
        </w:tc>
        <w:tc>
          <w:tcPr>
            <w:tcW w:w="3226" w:type="dxa"/>
            <w:gridSpan w:val="3"/>
            <w:tcBorders>
              <w:top w:val="nil"/>
              <w:left w:val="nil"/>
              <w:bottom w:val="nil"/>
              <w:right w:val="nil"/>
            </w:tcBorders>
          </w:tcPr>
          <w:p w14:paraId="3BA219D1" w14:textId="77777777" w:rsidR="00987387" w:rsidRDefault="00D205D0">
            <w:pPr>
              <w:spacing w:after="0"/>
              <w:ind w:left="41"/>
            </w:pPr>
            <w:r>
              <w:rPr>
                <w:rFonts w:ascii="Arial" w:eastAsia="Arial" w:hAnsi="Arial" w:cs="Arial"/>
                <w:sz w:val="19"/>
              </w:rPr>
              <w:t>-0.166060   S.D. dependent var</w:t>
            </w:r>
          </w:p>
        </w:tc>
        <w:tc>
          <w:tcPr>
            <w:tcW w:w="855" w:type="dxa"/>
            <w:tcBorders>
              <w:top w:val="nil"/>
              <w:left w:val="nil"/>
              <w:bottom w:val="nil"/>
              <w:right w:val="nil"/>
            </w:tcBorders>
          </w:tcPr>
          <w:p w14:paraId="54C54ABB" w14:textId="77777777" w:rsidR="00987387" w:rsidRDefault="00D205D0">
            <w:pPr>
              <w:spacing w:after="0"/>
              <w:ind w:left="40"/>
              <w:jc w:val="both"/>
            </w:pPr>
            <w:r>
              <w:rPr>
                <w:rFonts w:ascii="Arial" w:eastAsia="Arial" w:hAnsi="Arial" w:cs="Arial"/>
                <w:sz w:val="19"/>
              </w:rPr>
              <w:t>8718.497</w:t>
            </w:r>
          </w:p>
        </w:tc>
      </w:tr>
      <w:tr w:rsidR="00987387" w14:paraId="19E47CE3" w14:textId="77777777">
        <w:trPr>
          <w:trHeight w:val="216"/>
        </w:trPr>
        <w:tc>
          <w:tcPr>
            <w:tcW w:w="2028" w:type="dxa"/>
            <w:tcBorders>
              <w:top w:val="nil"/>
              <w:left w:val="nil"/>
              <w:bottom w:val="nil"/>
              <w:right w:val="nil"/>
            </w:tcBorders>
          </w:tcPr>
          <w:p w14:paraId="76561E38" w14:textId="77777777" w:rsidR="00987387" w:rsidRDefault="00D205D0">
            <w:pPr>
              <w:spacing w:after="0"/>
              <w:ind w:left="42"/>
            </w:pPr>
            <w:r>
              <w:rPr>
                <w:rFonts w:ascii="Arial" w:eastAsia="Arial" w:hAnsi="Arial" w:cs="Arial"/>
                <w:sz w:val="19"/>
              </w:rPr>
              <w:t xml:space="preserve">S.E. of regression </w:t>
            </w:r>
          </w:p>
        </w:tc>
        <w:tc>
          <w:tcPr>
            <w:tcW w:w="3226" w:type="dxa"/>
            <w:gridSpan w:val="3"/>
            <w:tcBorders>
              <w:top w:val="nil"/>
              <w:left w:val="nil"/>
              <w:bottom w:val="nil"/>
              <w:right w:val="nil"/>
            </w:tcBorders>
          </w:tcPr>
          <w:p w14:paraId="60D24A65" w14:textId="77777777" w:rsidR="00987387" w:rsidRDefault="00D205D0">
            <w:pPr>
              <w:spacing w:after="0"/>
              <w:ind w:left="105"/>
            </w:pPr>
            <w:r>
              <w:rPr>
                <w:rFonts w:ascii="Arial" w:eastAsia="Arial" w:hAnsi="Arial" w:cs="Arial"/>
                <w:sz w:val="19"/>
              </w:rPr>
              <w:t xml:space="preserve">9414.604    Akaike info criterion </w:t>
            </w:r>
          </w:p>
        </w:tc>
        <w:tc>
          <w:tcPr>
            <w:tcW w:w="855" w:type="dxa"/>
            <w:tcBorders>
              <w:top w:val="nil"/>
              <w:left w:val="nil"/>
              <w:bottom w:val="nil"/>
              <w:right w:val="nil"/>
            </w:tcBorders>
          </w:tcPr>
          <w:p w14:paraId="7E7CEEDC" w14:textId="77777777" w:rsidR="00987387" w:rsidRDefault="00D205D0">
            <w:pPr>
              <w:spacing w:after="0"/>
              <w:ind w:left="42"/>
              <w:jc w:val="both"/>
            </w:pPr>
            <w:r>
              <w:rPr>
                <w:rFonts w:ascii="Arial" w:eastAsia="Arial" w:hAnsi="Arial" w:cs="Arial"/>
                <w:sz w:val="19"/>
              </w:rPr>
              <w:t>21.42321</w:t>
            </w:r>
          </w:p>
        </w:tc>
      </w:tr>
      <w:tr w:rsidR="00987387" w14:paraId="19EC9255" w14:textId="77777777">
        <w:trPr>
          <w:trHeight w:val="217"/>
        </w:trPr>
        <w:tc>
          <w:tcPr>
            <w:tcW w:w="2028" w:type="dxa"/>
            <w:tcBorders>
              <w:top w:val="nil"/>
              <w:left w:val="nil"/>
              <w:bottom w:val="nil"/>
              <w:right w:val="nil"/>
            </w:tcBorders>
          </w:tcPr>
          <w:p w14:paraId="6D97D9D1" w14:textId="77777777" w:rsidR="00987387" w:rsidRDefault="00D205D0">
            <w:pPr>
              <w:spacing w:after="0"/>
              <w:ind w:left="42"/>
            </w:pPr>
            <w:r>
              <w:rPr>
                <w:rFonts w:ascii="Arial" w:eastAsia="Arial" w:hAnsi="Arial" w:cs="Arial"/>
                <w:sz w:val="19"/>
              </w:rPr>
              <w:t xml:space="preserve">Sum squared resid </w:t>
            </w:r>
          </w:p>
        </w:tc>
        <w:tc>
          <w:tcPr>
            <w:tcW w:w="3226" w:type="dxa"/>
            <w:gridSpan w:val="3"/>
            <w:tcBorders>
              <w:top w:val="nil"/>
              <w:left w:val="nil"/>
              <w:bottom w:val="nil"/>
              <w:right w:val="nil"/>
            </w:tcBorders>
          </w:tcPr>
          <w:p w14:paraId="758C2075" w14:textId="77777777" w:rsidR="00987387" w:rsidRDefault="00D205D0">
            <w:pPr>
              <w:spacing w:after="0"/>
              <w:ind w:left="78"/>
            </w:pPr>
            <w:r>
              <w:rPr>
                <w:rFonts w:ascii="Arial" w:eastAsia="Arial" w:hAnsi="Arial" w:cs="Arial"/>
                <w:sz w:val="19"/>
              </w:rPr>
              <w:t xml:space="preserve">9.75E+08    Schwarz criterion </w:t>
            </w:r>
          </w:p>
        </w:tc>
        <w:tc>
          <w:tcPr>
            <w:tcW w:w="855" w:type="dxa"/>
            <w:tcBorders>
              <w:top w:val="nil"/>
              <w:left w:val="nil"/>
              <w:bottom w:val="nil"/>
              <w:right w:val="nil"/>
            </w:tcBorders>
          </w:tcPr>
          <w:p w14:paraId="1BC61A53" w14:textId="77777777" w:rsidR="00987387" w:rsidRDefault="00D205D0">
            <w:pPr>
              <w:spacing w:after="0"/>
              <w:ind w:left="41"/>
              <w:jc w:val="both"/>
            </w:pPr>
            <w:r>
              <w:rPr>
                <w:rFonts w:ascii="Arial" w:eastAsia="Arial" w:hAnsi="Arial" w:cs="Arial"/>
                <w:sz w:val="19"/>
              </w:rPr>
              <w:t>21.76947</w:t>
            </w:r>
          </w:p>
        </w:tc>
      </w:tr>
      <w:tr w:rsidR="00987387" w14:paraId="73A939E7" w14:textId="77777777">
        <w:trPr>
          <w:trHeight w:val="216"/>
        </w:trPr>
        <w:tc>
          <w:tcPr>
            <w:tcW w:w="2028" w:type="dxa"/>
            <w:tcBorders>
              <w:top w:val="nil"/>
              <w:left w:val="nil"/>
              <w:bottom w:val="nil"/>
              <w:right w:val="nil"/>
            </w:tcBorders>
          </w:tcPr>
          <w:p w14:paraId="23B698DA" w14:textId="77777777" w:rsidR="00987387" w:rsidRDefault="00D205D0">
            <w:pPr>
              <w:spacing w:after="0"/>
              <w:ind w:left="42"/>
            </w:pPr>
            <w:r>
              <w:rPr>
                <w:rFonts w:ascii="Arial" w:eastAsia="Arial" w:hAnsi="Arial" w:cs="Arial"/>
                <w:sz w:val="19"/>
              </w:rPr>
              <w:t xml:space="preserve">Log likelihood </w:t>
            </w:r>
          </w:p>
        </w:tc>
        <w:tc>
          <w:tcPr>
            <w:tcW w:w="3226" w:type="dxa"/>
            <w:gridSpan w:val="3"/>
            <w:tcBorders>
              <w:top w:val="nil"/>
              <w:left w:val="nil"/>
              <w:bottom w:val="nil"/>
              <w:right w:val="nil"/>
            </w:tcBorders>
          </w:tcPr>
          <w:p w14:paraId="2F12B219" w14:textId="77777777" w:rsidR="00987387" w:rsidRDefault="00D205D0">
            <w:pPr>
              <w:spacing w:after="0"/>
              <w:ind w:left="42"/>
            </w:pPr>
            <w:r>
              <w:rPr>
                <w:rFonts w:ascii="Arial" w:eastAsia="Arial" w:hAnsi="Arial" w:cs="Arial"/>
                <w:sz w:val="19"/>
              </w:rPr>
              <w:t>-185.8089   F-statistic</w:t>
            </w:r>
          </w:p>
        </w:tc>
        <w:tc>
          <w:tcPr>
            <w:tcW w:w="855" w:type="dxa"/>
            <w:tcBorders>
              <w:top w:val="nil"/>
              <w:left w:val="nil"/>
              <w:bottom w:val="nil"/>
              <w:right w:val="nil"/>
            </w:tcBorders>
          </w:tcPr>
          <w:p w14:paraId="7B4726D2" w14:textId="77777777" w:rsidR="00987387" w:rsidRDefault="00D205D0">
            <w:pPr>
              <w:spacing w:after="0"/>
              <w:ind w:left="43"/>
              <w:jc w:val="both"/>
            </w:pPr>
            <w:r>
              <w:rPr>
                <w:rFonts w:ascii="Arial" w:eastAsia="Arial" w:hAnsi="Arial" w:cs="Arial"/>
                <w:sz w:val="19"/>
              </w:rPr>
              <w:t>0.596502</w:t>
            </w:r>
          </w:p>
        </w:tc>
      </w:tr>
      <w:tr w:rsidR="00987387" w14:paraId="1FA8F1AB" w14:textId="77777777">
        <w:trPr>
          <w:trHeight w:val="237"/>
        </w:trPr>
        <w:tc>
          <w:tcPr>
            <w:tcW w:w="2028" w:type="dxa"/>
            <w:tcBorders>
              <w:top w:val="nil"/>
              <w:left w:val="nil"/>
              <w:bottom w:val="single" w:sz="6" w:space="0" w:color="000000"/>
              <w:right w:val="nil"/>
            </w:tcBorders>
          </w:tcPr>
          <w:p w14:paraId="3E1F373F" w14:textId="77777777" w:rsidR="00987387" w:rsidRDefault="00D205D0">
            <w:pPr>
              <w:spacing w:after="0"/>
              <w:ind w:left="42"/>
            </w:pPr>
            <w:r>
              <w:rPr>
                <w:rFonts w:ascii="Arial" w:eastAsia="Arial" w:hAnsi="Arial" w:cs="Arial"/>
                <w:sz w:val="19"/>
                <w:u w:val="single" w:color="000000"/>
              </w:rPr>
              <w:t xml:space="preserve">Durbin-Watson stat </w:t>
            </w:r>
          </w:p>
        </w:tc>
        <w:tc>
          <w:tcPr>
            <w:tcW w:w="3226" w:type="dxa"/>
            <w:gridSpan w:val="3"/>
            <w:tcBorders>
              <w:top w:val="nil"/>
              <w:left w:val="nil"/>
              <w:bottom w:val="single" w:sz="6" w:space="0" w:color="000000"/>
              <w:right w:val="nil"/>
            </w:tcBorders>
          </w:tcPr>
          <w:p w14:paraId="4E974E1E" w14:textId="77777777" w:rsidR="00987387" w:rsidRDefault="00D205D0">
            <w:pPr>
              <w:spacing w:after="0"/>
              <w:ind w:left="105"/>
            </w:pPr>
            <w:r>
              <w:rPr>
                <w:rFonts w:ascii="Arial" w:eastAsia="Arial" w:hAnsi="Arial" w:cs="Arial"/>
                <w:sz w:val="19"/>
                <w:u w:val="single" w:color="000000"/>
              </w:rPr>
              <w:t xml:space="preserve">2.139862    Prob(F-statistic) </w:t>
            </w:r>
          </w:p>
        </w:tc>
        <w:tc>
          <w:tcPr>
            <w:tcW w:w="855" w:type="dxa"/>
            <w:tcBorders>
              <w:top w:val="nil"/>
              <w:left w:val="nil"/>
              <w:bottom w:val="single" w:sz="6" w:space="0" w:color="000000"/>
              <w:right w:val="nil"/>
            </w:tcBorders>
          </w:tcPr>
          <w:p w14:paraId="1D9CB3C3" w14:textId="77777777" w:rsidR="00987387" w:rsidRDefault="00D205D0">
            <w:pPr>
              <w:spacing w:after="0"/>
              <w:ind w:left="41"/>
              <w:jc w:val="both"/>
            </w:pPr>
            <w:r>
              <w:rPr>
                <w:rFonts w:ascii="Arial" w:eastAsia="Arial" w:hAnsi="Arial" w:cs="Arial"/>
                <w:sz w:val="19"/>
                <w:u w:val="single" w:color="000000"/>
              </w:rPr>
              <w:t>0.727991</w:t>
            </w:r>
          </w:p>
        </w:tc>
      </w:tr>
    </w:tbl>
    <w:p w14:paraId="2F4BFEF2" w14:textId="77777777" w:rsidR="00987387" w:rsidRDefault="00D205D0">
      <w:pPr>
        <w:spacing w:after="237"/>
        <w:ind w:right="25"/>
      </w:pPr>
      <w:r>
        <w:rPr>
          <w:rFonts w:ascii="Times New Roman" w:eastAsia="Times New Roman" w:hAnsi="Times New Roman" w:cs="Times New Roman"/>
          <w:b/>
          <w:sz w:val="23"/>
        </w:rPr>
        <w:t xml:space="preserve"> </w:t>
      </w:r>
    </w:p>
    <w:p w14:paraId="11804AE1" w14:textId="77777777" w:rsidR="00987387" w:rsidRDefault="00D205D0">
      <w:pPr>
        <w:spacing w:after="0"/>
      </w:pPr>
      <w:r>
        <w:rPr>
          <w:rFonts w:ascii="Times New Roman" w:eastAsia="Times New Roman" w:hAnsi="Times New Roman" w:cs="Times New Roman"/>
          <w:b/>
          <w:sz w:val="23"/>
        </w:rPr>
        <w:t xml:space="preserve"> </w:t>
      </w:r>
    </w:p>
    <w:sectPr w:rsidR="00987387">
      <w:headerReference w:type="even" r:id="rId45"/>
      <w:headerReference w:type="default" r:id="rId46"/>
      <w:footerReference w:type="even" r:id="rId47"/>
      <w:footerReference w:type="default" r:id="rId48"/>
      <w:headerReference w:type="first" r:id="rId49"/>
      <w:footerReference w:type="first" r:id="rId50"/>
      <w:pgSz w:w="12240" w:h="15840"/>
      <w:pgMar w:top="2151" w:right="2777" w:bottom="1802" w:left="2684" w:header="66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51656" w14:textId="77777777" w:rsidR="00D205D0" w:rsidRDefault="00D205D0">
      <w:pPr>
        <w:spacing w:after="0" w:line="240" w:lineRule="auto"/>
      </w:pPr>
      <w:r>
        <w:separator/>
      </w:r>
    </w:p>
  </w:endnote>
  <w:endnote w:type="continuationSeparator" w:id="0">
    <w:p w14:paraId="1D0E7148" w14:textId="77777777" w:rsidR="00D205D0" w:rsidRDefault="00D20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6074F" w14:textId="77777777" w:rsidR="00987387" w:rsidRDefault="00987387"/>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A56E3" w14:textId="77777777" w:rsidR="00987387" w:rsidRDefault="00987387"/>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3453B" w14:textId="77777777" w:rsidR="00987387" w:rsidRDefault="00987387"/>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D23CA" w14:textId="77777777" w:rsidR="00987387" w:rsidRDefault="00987387"/>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EE4E" w14:textId="77777777" w:rsidR="00987387" w:rsidRDefault="00987387"/>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09419" w14:textId="77777777" w:rsidR="00987387" w:rsidRDefault="00987387"/>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A2093" w14:textId="77777777" w:rsidR="00987387" w:rsidRDefault="00987387"/>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C61A4" w14:textId="77777777" w:rsidR="00987387" w:rsidRDefault="00987387"/>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8B340" w14:textId="77777777" w:rsidR="00987387" w:rsidRDefault="00987387"/>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A5B6B" w14:textId="77777777" w:rsidR="00987387" w:rsidRDefault="00987387"/>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9114" w14:textId="77777777" w:rsidR="00987387" w:rsidRDefault="0098738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B93A6" w14:textId="77777777" w:rsidR="00987387" w:rsidRDefault="00987387"/>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EBFF" w14:textId="77777777" w:rsidR="00987387" w:rsidRDefault="00987387"/>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119E2" w14:textId="77777777" w:rsidR="00987387" w:rsidRDefault="0098738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24E1E" w14:textId="77777777" w:rsidR="00987387" w:rsidRDefault="0098738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A40EB" w14:textId="77777777" w:rsidR="00987387" w:rsidRDefault="00D205D0">
    <w:pPr>
      <w:tabs>
        <w:tab w:val="center" w:pos="3705"/>
      </w:tabs>
      <w:spacing w:after="0"/>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fldChar w:fldCharType="begin"/>
    </w:r>
    <w:r>
      <w:instrText xml:space="preserve"> PAGE   \* MERGEFORMAT </w:instrText>
    </w:r>
    <w:r>
      <w:fldChar w:fldCharType="separate"/>
    </w:r>
    <w:r>
      <w:rPr>
        <w:rFonts w:ascii="Times New Roman" w:eastAsia="Times New Roman" w:hAnsi="Times New Roman" w:cs="Times New Roman"/>
        <w:sz w:val="23"/>
      </w:rPr>
      <w:t>i</w:t>
    </w:r>
    <w:r>
      <w:rPr>
        <w:rFonts w:ascii="Times New Roman" w:eastAsia="Times New Roman" w:hAnsi="Times New Roman" w:cs="Times New Roman"/>
        <w:sz w:val="2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F4C21" w14:textId="77777777" w:rsidR="00987387" w:rsidRDefault="00D205D0">
    <w:pPr>
      <w:tabs>
        <w:tab w:val="center" w:pos="3705"/>
      </w:tabs>
      <w:spacing w:after="0"/>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fldChar w:fldCharType="begin"/>
    </w:r>
    <w:r>
      <w:instrText xml:space="preserve"> PAGE   \* MERGEFORMAT </w:instrText>
    </w:r>
    <w:r>
      <w:fldChar w:fldCharType="separate"/>
    </w:r>
    <w:r>
      <w:rPr>
        <w:rFonts w:ascii="Times New Roman" w:eastAsia="Times New Roman" w:hAnsi="Times New Roman" w:cs="Times New Roman"/>
        <w:sz w:val="23"/>
      </w:rPr>
      <w:t>i</w:t>
    </w:r>
    <w:r>
      <w:rPr>
        <w:rFonts w:ascii="Times New Roman" w:eastAsia="Times New Roman" w:hAnsi="Times New Roman" w:cs="Times New Roman"/>
        <w:sz w:val="2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EA7AA" w14:textId="77777777" w:rsidR="00987387" w:rsidRDefault="00D205D0">
    <w:pPr>
      <w:tabs>
        <w:tab w:val="center" w:pos="3705"/>
      </w:tabs>
      <w:spacing w:after="0"/>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fldChar w:fldCharType="begin"/>
    </w:r>
    <w:r>
      <w:instrText xml:space="preserve"> PAGE   \* MERGEFORMAT </w:instrText>
    </w:r>
    <w:r>
      <w:fldChar w:fldCharType="separate"/>
    </w:r>
    <w:r>
      <w:rPr>
        <w:rFonts w:ascii="Times New Roman" w:eastAsia="Times New Roman" w:hAnsi="Times New Roman" w:cs="Times New Roman"/>
        <w:sz w:val="23"/>
      </w:rPr>
      <w:t>i</w:t>
    </w:r>
    <w:r>
      <w:rPr>
        <w:rFonts w:ascii="Times New Roman" w:eastAsia="Times New Roman" w:hAnsi="Times New Roman" w:cs="Times New Roman"/>
        <w:sz w:val="23"/>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923F9" w14:textId="77777777" w:rsidR="00987387" w:rsidRDefault="00987387"/>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BE094" w14:textId="77777777" w:rsidR="00987387" w:rsidRDefault="00987387"/>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115F" w14:textId="77777777" w:rsidR="00987387" w:rsidRDefault="009873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7240E" w14:textId="77777777" w:rsidR="00D205D0" w:rsidRDefault="00D205D0">
      <w:pPr>
        <w:spacing w:after="0" w:line="240" w:lineRule="auto"/>
      </w:pPr>
      <w:r>
        <w:separator/>
      </w:r>
    </w:p>
  </w:footnote>
  <w:footnote w:type="continuationSeparator" w:id="0">
    <w:p w14:paraId="4B1CF6B9" w14:textId="77777777" w:rsidR="00D205D0" w:rsidRDefault="00D20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55D78" w14:textId="77777777" w:rsidR="00987387" w:rsidRDefault="00987387"/>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3998" w14:textId="77777777" w:rsidR="00987387" w:rsidRDefault="00D205D0">
    <w:pPr>
      <w:spacing w:after="0"/>
      <w:ind w:right="-633"/>
      <w:jc w:val="right"/>
    </w:pPr>
    <w:r>
      <w:fldChar w:fldCharType="begin"/>
    </w:r>
    <w:r>
      <w:instrText xml:space="preserve"> PAGE   \* MERGEFORMAT </w:instrText>
    </w:r>
    <w:r>
      <w:fldChar w:fldCharType="separate"/>
    </w:r>
    <w:r>
      <w:rPr>
        <w:rFonts w:ascii="Times New Roman" w:eastAsia="Times New Roman" w:hAnsi="Times New Roman" w:cs="Times New Roman"/>
        <w:sz w:val="23"/>
      </w:rPr>
      <w:t>108</w:t>
    </w:r>
    <w:r>
      <w:rPr>
        <w:rFonts w:ascii="Times New Roman" w:eastAsia="Times New Roman" w:hAnsi="Times New Roman" w:cs="Times New Roman"/>
        <w:sz w:val="23"/>
      </w:rPr>
      <w:fldChar w:fldCharType="end"/>
    </w:r>
    <w:r>
      <w:rPr>
        <w:rFonts w:ascii="Times New Roman" w:eastAsia="Times New Roman" w:hAnsi="Times New Roman" w:cs="Times New Roman"/>
        <w:sz w:val="23"/>
      </w:rPr>
      <w:t xml:space="preserve"> </w:t>
    </w:r>
  </w:p>
  <w:p w14:paraId="34968497" w14:textId="77777777" w:rsidR="00987387" w:rsidRDefault="00D205D0">
    <w:pPr>
      <w:spacing w:after="966"/>
    </w:pPr>
    <w:r>
      <w:rPr>
        <w:rFonts w:ascii="Times New Roman" w:eastAsia="Times New Roman" w:hAnsi="Times New Roman" w:cs="Times New Roman"/>
        <w:sz w:val="23"/>
      </w:rPr>
      <w:t xml:space="preserve"> </w:t>
    </w:r>
  </w:p>
  <w:p w14:paraId="0D695ED0" w14:textId="77777777" w:rsidR="00987387" w:rsidRDefault="00D205D0">
    <w:pPr>
      <w:spacing w:after="0"/>
      <w:ind w:left="340"/>
    </w:pPr>
    <w:r>
      <w:rPr>
        <w:rFonts w:ascii="Wingdings" w:eastAsia="Wingdings" w:hAnsi="Wingdings" w:cs="Wingdings"/>
        <w:sz w:val="23"/>
      </w:rPr>
      <w:t>9</w:t>
    </w:r>
    <w:r>
      <w:rPr>
        <w:rFonts w:ascii="Arial" w:eastAsia="Arial" w:hAnsi="Arial" w:cs="Arial"/>
        <w:sz w:val="23"/>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42FCF" w14:textId="77777777" w:rsidR="00987387" w:rsidRDefault="00D205D0">
    <w:pPr>
      <w:spacing w:after="0"/>
      <w:ind w:right="-633"/>
      <w:jc w:val="right"/>
    </w:pPr>
    <w:r>
      <w:fldChar w:fldCharType="begin"/>
    </w:r>
    <w:r>
      <w:instrText xml:space="preserve"> PAGE   \* MERGEFORMAT </w:instrText>
    </w:r>
    <w:r>
      <w:fldChar w:fldCharType="separate"/>
    </w:r>
    <w:r>
      <w:rPr>
        <w:rFonts w:ascii="Times New Roman" w:eastAsia="Times New Roman" w:hAnsi="Times New Roman" w:cs="Times New Roman"/>
        <w:sz w:val="23"/>
      </w:rPr>
      <w:t>108</w:t>
    </w:r>
    <w:r>
      <w:rPr>
        <w:rFonts w:ascii="Times New Roman" w:eastAsia="Times New Roman" w:hAnsi="Times New Roman" w:cs="Times New Roman"/>
        <w:sz w:val="23"/>
      </w:rPr>
      <w:fldChar w:fldCharType="end"/>
    </w:r>
    <w:r>
      <w:rPr>
        <w:rFonts w:ascii="Times New Roman" w:eastAsia="Times New Roman" w:hAnsi="Times New Roman" w:cs="Times New Roman"/>
        <w:sz w:val="23"/>
      </w:rPr>
      <w:t xml:space="preserve"> </w:t>
    </w:r>
  </w:p>
  <w:p w14:paraId="513B0A17" w14:textId="77777777" w:rsidR="00987387" w:rsidRDefault="00D205D0">
    <w:pPr>
      <w:spacing w:after="966"/>
    </w:pPr>
    <w:r>
      <w:rPr>
        <w:rFonts w:ascii="Times New Roman" w:eastAsia="Times New Roman" w:hAnsi="Times New Roman" w:cs="Times New Roman"/>
        <w:sz w:val="23"/>
      </w:rPr>
      <w:t xml:space="preserve"> </w:t>
    </w:r>
  </w:p>
  <w:p w14:paraId="60FEF1CA" w14:textId="77777777" w:rsidR="00987387" w:rsidRDefault="00D205D0">
    <w:pPr>
      <w:spacing w:after="0"/>
      <w:ind w:left="340"/>
    </w:pPr>
    <w:r>
      <w:rPr>
        <w:rFonts w:ascii="Wingdings" w:eastAsia="Wingdings" w:hAnsi="Wingdings" w:cs="Wingdings"/>
        <w:sz w:val="23"/>
      </w:rPr>
      <w:t>9</w:t>
    </w:r>
    <w:r>
      <w:rPr>
        <w:rFonts w:ascii="Arial" w:eastAsia="Arial" w:hAnsi="Arial" w:cs="Arial"/>
        <w:sz w:val="23"/>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EF28A" w14:textId="77777777" w:rsidR="00987387" w:rsidRDefault="00D205D0">
    <w:pPr>
      <w:spacing w:after="0"/>
      <w:ind w:right="-633"/>
      <w:jc w:val="right"/>
    </w:pPr>
    <w:r>
      <w:fldChar w:fldCharType="begin"/>
    </w:r>
    <w:r>
      <w:instrText xml:space="preserve"> PAGE   \* MERGEFORMAT </w:instrText>
    </w:r>
    <w:r>
      <w:fldChar w:fldCharType="separate"/>
    </w:r>
    <w:r>
      <w:rPr>
        <w:rFonts w:ascii="Times New Roman" w:eastAsia="Times New Roman" w:hAnsi="Times New Roman" w:cs="Times New Roman"/>
        <w:sz w:val="23"/>
      </w:rPr>
      <w:t>108</w:t>
    </w:r>
    <w:r>
      <w:rPr>
        <w:rFonts w:ascii="Times New Roman" w:eastAsia="Times New Roman" w:hAnsi="Times New Roman" w:cs="Times New Roman"/>
        <w:sz w:val="23"/>
      </w:rPr>
      <w:fldChar w:fldCharType="end"/>
    </w:r>
    <w:r>
      <w:rPr>
        <w:rFonts w:ascii="Times New Roman" w:eastAsia="Times New Roman" w:hAnsi="Times New Roman" w:cs="Times New Roman"/>
        <w:sz w:val="23"/>
      </w:rPr>
      <w:t xml:space="preserve"> </w:t>
    </w:r>
  </w:p>
  <w:p w14:paraId="284B91D1" w14:textId="77777777" w:rsidR="00987387" w:rsidRDefault="00D205D0">
    <w:pPr>
      <w:spacing w:after="966"/>
    </w:pPr>
    <w:r>
      <w:rPr>
        <w:rFonts w:ascii="Times New Roman" w:eastAsia="Times New Roman" w:hAnsi="Times New Roman" w:cs="Times New Roman"/>
        <w:sz w:val="23"/>
      </w:rPr>
      <w:t xml:space="preserve"> </w:t>
    </w:r>
  </w:p>
  <w:p w14:paraId="7625D82A" w14:textId="77777777" w:rsidR="00987387" w:rsidRDefault="00D205D0">
    <w:pPr>
      <w:spacing w:after="0"/>
      <w:ind w:left="340"/>
    </w:pPr>
    <w:r>
      <w:rPr>
        <w:rFonts w:ascii="Wingdings" w:eastAsia="Wingdings" w:hAnsi="Wingdings" w:cs="Wingdings"/>
        <w:sz w:val="23"/>
      </w:rPr>
      <w:t>9</w:t>
    </w:r>
    <w:r>
      <w:rPr>
        <w:rFonts w:ascii="Arial" w:eastAsia="Arial" w:hAnsi="Arial" w:cs="Arial"/>
        <w:sz w:val="23"/>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73B8B" w14:textId="77777777" w:rsidR="00987387" w:rsidRDefault="00D205D0">
    <w:pPr>
      <w:spacing w:after="0"/>
      <w:ind w:right="-633"/>
      <w:jc w:val="right"/>
    </w:pPr>
    <w:r>
      <w:fldChar w:fldCharType="begin"/>
    </w:r>
    <w:r>
      <w:instrText xml:space="preserve"> PAGE   \* MERGEFORMAT </w:instrText>
    </w:r>
    <w:r>
      <w:fldChar w:fldCharType="separate"/>
    </w:r>
    <w:r>
      <w:rPr>
        <w:rFonts w:ascii="Times New Roman" w:eastAsia="Times New Roman" w:hAnsi="Times New Roman" w:cs="Times New Roman"/>
        <w:sz w:val="23"/>
      </w:rPr>
      <w:t>108</w:t>
    </w:r>
    <w:r>
      <w:rPr>
        <w:rFonts w:ascii="Times New Roman" w:eastAsia="Times New Roman" w:hAnsi="Times New Roman" w:cs="Times New Roman"/>
        <w:sz w:val="23"/>
      </w:rPr>
      <w:fldChar w:fldCharType="end"/>
    </w:r>
    <w:r>
      <w:rPr>
        <w:rFonts w:ascii="Times New Roman" w:eastAsia="Times New Roman" w:hAnsi="Times New Roman" w:cs="Times New Roman"/>
        <w:sz w:val="23"/>
      </w:rPr>
      <w:t xml:space="preserve"> </w:t>
    </w:r>
  </w:p>
  <w:p w14:paraId="66341BAF" w14:textId="77777777" w:rsidR="00987387" w:rsidRDefault="00D205D0">
    <w:pPr>
      <w:spacing w:after="966"/>
    </w:pPr>
    <w:r>
      <w:rPr>
        <w:rFonts w:ascii="Times New Roman" w:eastAsia="Times New Roman" w:hAnsi="Times New Roman" w:cs="Times New Roman"/>
        <w:sz w:val="23"/>
      </w:rPr>
      <w:t xml:space="preserve"> </w:t>
    </w:r>
  </w:p>
  <w:p w14:paraId="781700C2" w14:textId="77777777" w:rsidR="00987387" w:rsidRDefault="00D205D0">
    <w:pPr>
      <w:spacing w:after="0"/>
      <w:ind w:left="340"/>
    </w:pPr>
    <w:r>
      <w:rPr>
        <w:rFonts w:ascii="Wingdings" w:eastAsia="Wingdings" w:hAnsi="Wingdings" w:cs="Wingdings"/>
        <w:sz w:val="23"/>
      </w:rPr>
      <w:t>9</w:t>
    </w:r>
    <w:r>
      <w:rPr>
        <w:rFonts w:ascii="Arial" w:eastAsia="Arial" w:hAnsi="Arial" w:cs="Arial"/>
        <w:sz w:val="23"/>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019E4" w14:textId="77777777" w:rsidR="00987387" w:rsidRDefault="00D205D0">
    <w:pPr>
      <w:spacing w:after="0"/>
      <w:ind w:right="-633"/>
      <w:jc w:val="right"/>
    </w:pPr>
    <w:r>
      <w:fldChar w:fldCharType="begin"/>
    </w:r>
    <w:r>
      <w:instrText xml:space="preserve"> PAGE   \* MERGEFORMAT </w:instrText>
    </w:r>
    <w:r>
      <w:fldChar w:fldCharType="separate"/>
    </w:r>
    <w:r>
      <w:rPr>
        <w:rFonts w:ascii="Times New Roman" w:eastAsia="Times New Roman" w:hAnsi="Times New Roman" w:cs="Times New Roman"/>
        <w:sz w:val="23"/>
      </w:rPr>
      <w:t>108</w:t>
    </w:r>
    <w:r>
      <w:rPr>
        <w:rFonts w:ascii="Times New Roman" w:eastAsia="Times New Roman" w:hAnsi="Times New Roman" w:cs="Times New Roman"/>
        <w:sz w:val="23"/>
      </w:rPr>
      <w:fldChar w:fldCharType="end"/>
    </w:r>
    <w:r>
      <w:rPr>
        <w:rFonts w:ascii="Times New Roman" w:eastAsia="Times New Roman" w:hAnsi="Times New Roman" w:cs="Times New Roman"/>
        <w:sz w:val="23"/>
      </w:rPr>
      <w:t xml:space="preserve"> </w:t>
    </w:r>
  </w:p>
  <w:p w14:paraId="5C9E39A9" w14:textId="77777777" w:rsidR="00987387" w:rsidRDefault="00D205D0">
    <w:pPr>
      <w:spacing w:after="966"/>
    </w:pPr>
    <w:r>
      <w:rPr>
        <w:rFonts w:ascii="Times New Roman" w:eastAsia="Times New Roman" w:hAnsi="Times New Roman" w:cs="Times New Roman"/>
        <w:sz w:val="23"/>
      </w:rPr>
      <w:t xml:space="preserve"> </w:t>
    </w:r>
  </w:p>
  <w:p w14:paraId="3D16EFB9" w14:textId="77777777" w:rsidR="00987387" w:rsidRDefault="00D205D0">
    <w:pPr>
      <w:spacing w:after="0"/>
      <w:ind w:left="340"/>
    </w:pPr>
    <w:r>
      <w:rPr>
        <w:rFonts w:ascii="Wingdings" w:eastAsia="Wingdings" w:hAnsi="Wingdings" w:cs="Wingdings"/>
        <w:sz w:val="23"/>
      </w:rPr>
      <w:t>9</w:t>
    </w:r>
    <w:r>
      <w:rPr>
        <w:rFonts w:ascii="Arial" w:eastAsia="Arial" w:hAnsi="Arial" w:cs="Arial"/>
        <w:sz w:val="23"/>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30760" w14:textId="77777777" w:rsidR="00987387" w:rsidRDefault="00D205D0">
    <w:pPr>
      <w:spacing w:after="0"/>
      <w:ind w:right="-633"/>
      <w:jc w:val="right"/>
    </w:pPr>
    <w:r>
      <w:fldChar w:fldCharType="begin"/>
    </w:r>
    <w:r>
      <w:instrText xml:space="preserve"> PAGE   \* MERGEFORMAT </w:instrText>
    </w:r>
    <w:r>
      <w:fldChar w:fldCharType="separate"/>
    </w:r>
    <w:r>
      <w:rPr>
        <w:rFonts w:ascii="Times New Roman" w:eastAsia="Times New Roman" w:hAnsi="Times New Roman" w:cs="Times New Roman"/>
        <w:sz w:val="23"/>
      </w:rPr>
      <w:t>112</w:t>
    </w:r>
    <w:r>
      <w:rPr>
        <w:rFonts w:ascii="Times New Roman" w:eastAsia="Times New Roman" w:hAnsi="Times New Roman" w:cs="Times New Roman"/>
        <w:sz w:val="23"/>
      </w:rPr>
      <w:fldChar w:fldCharType="end"/>
    </w:r>
    <w:r>
      <w:rPr>
        <w:rFonts w:ascii="Times New Roman" w:eastAsia="Times New Roman" w:hAnsi="Times New Roman" w:cs="Times New Roman"/>
        <w:sz w:val="23"/>
      </w:rPr>
      <w:t xml:space="preserve"> </w:t>
    </w:r>
  </w:p>
  <w:p w14:paraId="6F5EA2B2" w14:textId="77777777" w:rsidR="00987387" w:rsidRDefault="00D205D0">
    <w:pPr>
      <w:spacing w:after="0"/>
    </w:pPr>
    <w:r>
      <w:rPr>
        <w:rFonts w:ascii="Times New Roman" w:eastAsia="Times New Roman" w:hAnsi="Times New Roman" w:cs="Times New Roman"/>
        <w:sz w:val="23"/>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063D1" w14:textId="77777777" w:rsidR="00987387" w:rsidRDefault="00D205D0">
    <w:pPr>
      <w:spacing w:after="0"/>
      <w:ind w:right="-632"/>
      <w:jc w:val="right"/>
    </w:pPr>
    <w:r>
      <w:fldChar w:fldCharType="begin"/>
    </w:r>
    <w:r>
      <w:instrText xml:space="preserve"> PAGE   \* MERGEFORMAT </w:instrText>
    </w:r>
    <w:r>
      <w:fldChar w:fldCharType="separate"/>
    </w:r>
    <w:r>
      <w:rPr>
        <w:rFonts w:ascii="Times New Roman" w:eastAsia="Times New Roman" w:hAnsi="Times New Roman" w:cs="Times New Roman"/>
        <w:sz w:val="23"/>
      </w:rPr>
      <w:t>108</w:t>
    </w:r>
    <w:r>
      <w:rPr>
        <w:rFonts w:ascii="Times New Roman" w:eastAsia="Times New Roman" w:hAnsi="Times New Roman" w:cs="Times New Roman"/>
        <w:sz w:val="23"/>
      </w:rPr>
      <w:fldChar w:fldCharType="end"/>
    </w:r>
    <w:r>
      <w:rPr>
        <w:rFonts w:ascii="Times New Roman" w:eastAsia="Times New Roman" w:hAnsi="Times New Roman" w:cs="Times New Roman"/>
        <w:sz w:val="23"/>
      </w:rPr>
      <w:t xml:space="preserve"> </w:t>
    </w:r>
  </w:p>
  <w:p w14:paraId="12D221A5" w14:textId="77777777" w:rsidR="00987387" w:rsidRDefault="00D205D0">
    <w:pPr>
      <w:spacing w:after="966"/>
    </w:pPr>
    <w:r>
      <w:rPr>
        <w:rFonts w:ascii="Times New Roman" w:eastAsia="Times New Roman" w:hAnsi="Times New Roman" w:cs="Times New Roman"/>
        <w:sz w:val="23"/>
      </w:rPr>
      <w:t xml:space="preserve"> </w:t>
    </w:r>
  </w:p>
  <w:p w14:paraId="22616CD1" w14:textId="77777777" w:rsidR="00987387" w:rsidRDefault="00D205D0">
    <w:pPr>
      <w:spacing w:after="0"/>
      <w:ind w:left="340"/>
    </w:pPr>
    <w:r>
      <w:rPr>
        <w:rFonts w:ascii="Wingdings" w:eastAsia="Wingdings" w:hAnsi="Wingdings" w:cs="Wingdings"/>
        <w:sz w:val="23"/>
      </w:rPr>
      <w:t>9</w:t>
    </w:r>
    <w:r>
      <w:rPr>
        <w:rFonts w:ascii="Arial" w:eastAsia="Arial" w:hAnsi="Arial" w:cs="Arial"/>
        <w:sz w:val="23"/>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45664" w14:textId="77777777" w:rsidR="00987387" w:rsidRDefault="00D205D0">
    <w:pPr>
      <w:spacing w:after="0"/>
      <w:ind w:right="-632"/>
      <w:jc w:val="right"/>
    </w:pPr>
    <w:r>
      <w:fldChar w:fldCharType="begin"/>
    </w:r>
    <w:r>
      <w:instrText xml:space="preserve"> PAGE   \* MERGEFORMAT </w:instrText>
    </w:r>
    <w:r>
      <w:fldChar w:fldCharType="separate"/>
    </w:r>
    <w:r>
      <w:rPr>
        <w:rFonts w:ascii="Times New Roman" w:eastAsia="Times New Roman" w:hAnsi="Times New Roman" w:cs="Times New Roman"/>
        <w:sz w:val="23"/>
      </w:rPr>
      <w:t>108</w:t>
    </w:r>
    <w:r>
      <w:rPr>
        <w:rFonts w:ascii="Times New Roman" w:eastAsia="Times New Roman" w:hAnsi="Times New Roman" w:cs="Times New Roman"/>
        <w:sz w:val="23"/>
      </w:rPr>
      <w:fldChar w:fldCharType="end"/>
    </w:r>
    <w:r>
      <w:rPr>
        <w:rFonts w:ascii="Times New Roman" w:eastAsia="Times New Roman" w:hAnsi="Times New Roman" w:cs="Times New Roman"/>
        <w:sz w:val="23"/>
      </w:rPr>
      <w:t xml:space="preserve"> </w:t>
    </w:r>
  </w:p>
  <w:p w14:paraId="40F2EE2E" w14:textId="77777777" w:rsidR="00987387" w:rsidRDefault="00D205D0">
    <w:pPr>
      <w:spacing w:after="966"/>
    </w:pPr>
    <w:r>
      <w:rPr>
        <w:rFonts w:ascii="Times New Roman" w:eastAsia="Times New Roman" w:hAnsi="Times New Roman" w:cs="Times New Roman"/>
        <w:sz w:val="23"/>
      </w:rPr>
      <w:t xml:space="preserve"> </w:t>
    </w:r>
  </w:p>
  <w:p w14:paraId="42A828DC" w14:textId="77777777" w:rsidR="00987387" w:rsidRDefault="00D205D0">
    <w:pPr>
      <w:spacing w:after="0"/>
      <w:ind w:left="340"/>
    </w:pPr>
    <w:r>
      <w:rPr>
        <w:rFonts w:ascii="Wingdings" w:eastAsia="Wingdings" w:hAnsi="Wingdings" w:cs="Wingdings"/>
        <w:sz w:val="23"/>
      </w:rPr>
      <w:t>9</w:t>
    </w:r>
    <w:r>
      <w:rPr>
        <w:rFonts w:ascii="Arial" w:eastAsia="Arial" w:hAnsi="Arial" w:cs="Arial"/>
        <w:sz w:val="23"/>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181CB" w14:textId="77777777" w:rsidR="00987387" w:rsidRDefault="00D205D0">
    <w:pPr>
      <w:spacing w:after="0"/>
      <w:ind w:right="-632"/>
      <w:jc w:val="right"/>
    </w:pPr>
    <w:r>
      <w:fldChar w:fldCharType="begin"/>
    </w:r>
    <w:r>
      <w:instrText xml:space="preserve"> PAGE   \* MERGEFORMAT </w:instrText>
    </w:r>
    <w:r>
      <w:fldChar w:fldCharType="separate"/>
    </w:r>
    <w:r>
      <w:rPr>
        <w:rFonts w:ascii="Times New Roman" w:eastAsia="Times New Roman" w:hAnsi="Times New Roman" w:cs="Times New Roman"/>
        <w:sz w:val="23"/>
      </w:rPr>
      <w:t>112</w:t>
    </w:r>
    <w:r>
      <w:rPr>
        <w:rFonts w:ascii="Times New Roman" w:eastAsia="Times New Roman" w:hAnsi="Times New Roman" w:cs="Times New Roman"/>
        <w:sz w:val="23"/>
      </w:rPr>
      <w:fldChar w:fldCharType="end"/>
    </w:r>
    <w:r>
      <w:rPr>
        <w:rFonts w:ascii="Times New Roman" w:eastAsia="Times New Roman" w:hAnsi="Times New Roman" w:cs="Times New Roman"/>
        <w:sz w:val="23"/>
      </w:rPr>
      <w:t xml:space="preserve"> </w:t>
    </w:r>
  </w:p>
  <w:p w14:paraId="462D09DC" w14:textId="77777777" w:rsidR="00987387" w:rsidRDefault="00D205D0">
    <w:pPr>
      <w:spacing w:after="0"/>
    </w:pPr>
    <w:r>
      <w:rPr>
        <w:rFonts w:ascii="Times New Roman" w:eastAsia="Times New Roman" w:hAnsi="Times New Roman" w:cs="Times New Roman"/>
        <w:sz w:val="23"/>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34E3" w14:textId="77777777" w:rsidR="00987387" w:rsidRDefault="00D205D0">
    <w:pPr>
      <w:spacing w:after="0"/>
      <w:ind w:right="-632"/>
      <w:jc w:val="right"/>
    </w:pPr>
    <w:r>
      <w:fldChar w:fldCharType="begin"/>
    </w:r>
    <w:r>
      <w:instrText xml:space="preserve"> PAGE   \* MERGEFORMAT </w:instrText>
    </w:r>
    <w:r>
      <w:fldChar w:fldCharType="separate"/>
    </w:r>
    <w:r>
      <w:rPr>
        <w:rFonts w:ascii="Times New Roman" w:eastAsia="Times New Roman" w:hAnsi="Times New Roman" w:cs="Times New Roman"/>
        <w:sz w:val="23"/>
      </w:rPr>
      <w:t>112</w:t>
    </w:r>
    <w:r>
      <w:rPr>
        <w:rFonts w:ascii="Times New Roman" w:eastAsia="Times New Roman" w:hAnsi="Times New Roman" w:cs="Times New Roman"/>
        <w:sz w:val="23"/>
      </w:rPr>
      <w:fldChar w:fldCharType="end"/>
    </w:r>
    <w:r>
      <w:rPr>
        <w:rFonts w:ascii="Times New Roman" w:eastAsia="Times New Roman" w:hAnsi="Times New Roman" w:cs="Times New Roman"/>
        <w:sz w:val="23"/>
      </w:rPr>
      <w:t xml:space="preserve"> </w:t>
    </w:r>
  </w:p>
  <w:p w14:paraId="781D9352" w14:textId="77777777" w:rsidR="00987387" w:rsidRDefault="00D205D0">
    <w:pPr>
      <w:spacing w:after="0"/>
    </w:pPr>
    <w:r>
      <w:rPr>
        <w:rFonts w:ascii="Times New Roman" w:eastAsia="Times New Roman" w:hAnsi="Times New Roman" w:cs="Times New Roman"/>
        <w:sz w:val="23"/>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5696" w14:textId="77777777" w:rsidR="00987387" w:rsidRDefault="00987387"/>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58C0" w14:textId="77777777" w:rsidR="00987387" w:rsidRDefault="00D205D0">
    <w:pPr>
      <w:spacing w:after="0"/>
      <w:ind w:right="-632"/>
      <w:jc w:val="right"/>
    </w:pPr>
    <w:r>
      <w:fldChar w:fldCharType="begin"/>
    </w:r>
    <w:r>
      <w:instrText xml:space="preserve"> PAGE   \* MERGEFORMAT </w:instrText>
    </w:r>
    <w:r>
      <w:fldChar w:fldCharType="separate"/>
    </w:r>
    <w:r>
      <w:rPr>
        <w:rFonts w:ascii="Times New Roman" w:eastAsia="Times New Roman" w:hAnsi="Times New Roman" w:cs="Times New Roman"/>
        <w:sz w:val="23"/>
      </w:rPr>
      <w:t>112</w:t>
    </w:r>
    <w:r>
      <w:rPr>
        <w:rFonts w:ascii="Times New Roman" w:eastAsia="Times New Roman" w:hAnsi="Times New Roman" w:cs="Times New Roman"/>
        <w:sz w:val="23"/>
      </w:rPr>
      <w:fldChar w:fldCharType="end"/>
    </w:r>
    <w:r>
      <w:rPr>
        <w:rFonts w:ascii="Times New Roman" w:eastAsia="Times New Roman" w:hAnsi="Times New Roman" w:cs="Times New Roman"/>
        <w:sz w:val="23"/>
      </w:rPr>
      <w:t xml:space="preserve"> </w:t>
    </w:r>
  </w:p>
  <w:p w14:paraId="28F367DD" w14:textId="77777777" w:rsidR="00987387" w:rsidRDefault="00D205D0">
    <w:pPr>
      <w:spacing w:after="0"/>
    </w:pPr>
    <w:r>
      <w:rPr>
        <w:rFonts w:ascii="Times New Roman" w:eastAsia="Times New Roman" w:hAnsi="Times New Roman" w:cs="Times New Roman"/>
        <w:sz w:val="23"/>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ECDA4" w14:textId="77777777" w:rsidR="00987387" w:rsidRDefault="00D205D0">
    <w:pPr>
      <w:spacing w:after="0"/>
      <w:ind w:right="-632"/>
      <w:jc w:val="right"/>
    </w:pPr>
    <w:r>
      <w:fldChar w:fldCharType="begin"/>
    </w:r>
    <w:r>
      <w:instrText xml:space="preserve"> PAGE   \* MERGEFORMAT </w:instrText>
    </w:r>
    <w:r>
      <w:fldChar w:fldCharType="separate"/>
    </w:r>
    <w:r>
      <w:rPr>
        <w:rFonts w:ascii="Times New Roman" w:eastAsia="Times New Roman" w:hAnsi="Times New Roman" w:cs="Times New Roman"/>
        <w:sz w:val="23"/>
      </w:rPr>
      <w:t>112</w:t>
    </w:r>
    <w:r>
      <w:rPr>
        <w:rFonts w:ascii="Times New Roman" w:eastAsia="Times New Roman" w:hAnsi="Times New Roman" w:cs="Times New Roman"/>
        <w:sz w:val="23"/>
      </w:rPr>
      <w:fldChar w:fldCharType="end"/>
    </w:r>
    <w:r>
      <w:rPr>
        <w:rFonts w:ascii="Times New Roman" w:eastAsia="Times New Roman" w:hAnsi="Times New Roman" w:cs="Times New Roman"/>
        <w:sz w:val="23"/>
      </w:rPr>
      <w:t xml:space="preserve"> </w:t>
    </w:r>
  </w:p>
  <w:p w14:paraId="1983FDB9" w14:textId="77777777" w:rsidR="00987387" w:rsidRDefault="00D205D0">
    <w:pPr>
      <w:spacing w:after="0"/>
    </w:pPr>
    <w:r>
      <w:rPr>
        <w:rFonts w:ascii="Times New Roman" w:eastAsia="Times New Roman" w:hAnsi="Times New Roman" w:cs="Times New Roman"/>
        <w:sz w:val="23"/>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FFE0" w14:textId="77777777" w:rsidR="00987387" w:rsidRDefault="0098738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F7F95" w14:textId="77777777" w:rsidR="00987387" w:rsidRDefault="0098738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12E6" w14:textId="77777777" w:rsidR="00987387" w:rsidRDefault="0098738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23FEF" w14:textId="77777777" w:rsidR="00987387" w:rsidRDefault="00987387"/>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DFAD9" w14:textId="77777777" w:rsidR="00987387" w:rsidRDefault="00D205D0">
    <w:pPr>
      <w:spacing w:after="0"/>
      <w:ind w:right="6"/>
      <w:jc w:val="right"/>
    </w:pPr>
    <w:r>
      <w:fldChar w:fldCharType="begin"/>
    </w:r>
    <w:r>
      <w:instrText xml:space="preserve"> PAGE   \* MERGEFORMAT </w:instrText>
    </w:r>
    <w:r>
      <w:fldChar w:fldCharType="separate"/>
    </w:r>
    <w:r>
      <w:rPr>
        <w:rFonts w:ascii="Times New Roman" w:eastAsia="Times New Roman" w:hAnsi="Times New Roman" w:cs="Times New Roman"/>
        <w:sz w:val="23"/>
      </w:rPr>
      <w:t>1</w:t>
    </w:r>
    <w:r>
      <w:rPr>
        <w:rFonts w:ascii="Times New Roman" w:eastAsia="Times New Roman" w:hAnsi="Times New Roman" w:cs="Times New Roman"/>
        <w:sz w:val="23"/>
      </w:rPr>
      <w:fldChar w:fldCharType="end"/>
    </w:r>
    <w:r>
      <w:rPr>
        <w:sz w:val="21"/>
      </w:rPr>
      <w:t xml:space="preserve"> </w:t>
    </w:r>
  </w:p>
  <w:p w14:paraId="02ED5444" w14:textId="77777777" w:rsidR="00987387" w:rsidRDefault="00D205D0">
    <w:pPr>
      <w:spacing w:after="0"/>
      <w:ind w:left="2"/>
    </w:pPr>
    <w:r>
      <w:rPr>
        <w:rFonts w:ascii="Times New Roman" w:eastAsia="Times New Roman" w:hAnsi="Times New Roman" w:cs="Times New Roman"/>
        <w:sz w:val="23"/>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EF9BC" w14:textId="77777777" w:rsidR="00987387" w:rsidRDefault="00D205D0">
    <w:pPr>
      <w:spacing w:after="0"/>
      <w:ind w:right="6"/>
      <w:jc w:val="right"/>
    </w:pPr>
    <w:r>
      <w:fldChar w:fldCharType="begin"/>
    </w:r>
    <w:r>
      <w:instrText xml:space="preserve"> PAGE   \* MERGEFORMAT </w:instrText>
    </w:r>
    <w:r>
      <w:fldChar w:fldCharType="separate"/>
    </w:r>
    <w:r>
      <w:rPr>
        <w:rFonts w:ascii="Times New Roman" w:eastAsia="Times New Roman" w:hAnsi="Times New Roman" w:cs="Times New Roman"/>
        <w:sz w:val="23"/>
      </w:rPr>
      <w:t>1</w:t>
    </w:r>
    <w:r>
      <w:rPr>
        <w:rFonts w:ascii="Times New Roman" w:eastAsia="Times New Roman" w:hAnsi="Times New Roman" w:cs="Times New Roman"/>
        <w:sz w:val="23"/>
      </w:rPr>
      <w:fldChar w:fldCharType="end"/>
    </w:r>
    <w:r>
      <w:rPr>
        <w:sz w:val="21"/>
      </w:rPr>
      <w:t xml:space="preserve"> </w:t>
    </w:r>
  </w:p>
  <w:p w14:paraId="5BBF4A0E" w14:textId="77777777" w:rsidR="00987387" w:rsidRDefault="00D205D0">
    <w:pPr>
      <w:spacing w:after="0"/>
      <w:ind w:left="2"/>
    </w:pPr>
    <w:r>
      <w:rPr>
        <w:rFonts w:ascii="Times New Roman" w:eastAsia="Times New Roman" w:hAnsi="Times New Roman" w:cs="Times New Roman"/>
        <w:sz w:val="23"/>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9D97F" w14:textId="77777777" w:rsidR="00987387" w:rsidRDefault="00D205D0">
    <w:pPr>
      <w:spacing w:after="0"/>
      <w:ind w:right="6"/>
      <w:jc w:val="right"/>
    </w:pPr>
    <w:r>
      <w:fldChar w:fldCharType="begin"/>
    </w:r>
    <w:r>
      <w:instrText xml:space="preserve"> PAGE   \* MERGEFORMAT </w:instrText>
    </w:r>
    <w:r>
      <w:fldChar w:fldCharType="separate"/>
    </w:r>
    <w:r>
      <w:rPr>
        <w:rFonts w:ascii="Times New Roman" w:eastAsia="Times New Roman" w:hAnsi="Times New Roman" w:cs="Times New Roman"/>
        <w:sz w:val="23"/>
      </w:rPr>
      <w:t>1</w:t>
    </w:r>
    <w:r>
      <w:rPr>
        <w:rFonts w:ascii="Times New Roman" w:eastAsia="Times New Roman" w:hAnsi="Times New Roman" w:cs="Times New Roman"/>
        <w:sz w:val="23"/>
      </w:rPr>
      <w:fldChar w:fldCharType="end"/>
    </w:r>
    <w:r>
      <w:rPr>
        <w:sz w:val="21"/>
      </w:rPr>
      <w:t xml:space="preserve"> </w:t>
    </w:r>
  </w:p>
  <w:p w14:paraId="1709A3A6" w14:textId="77777777" w:rsidR="00987387" w:rsidRDefault="00D205D0">
    <w:pPr>
      <w:spacing w:after="0"/>
      <w:ind w:left="2"/>
    </w:pPr>
    <w:r>
      <w:rPr>
        <w:rFonts w:ascii="Times New Roman" w:eastAsia="Times New Roman" w:hAnsi="Times New Roman" w:cs="Times New Roman"/>
        <w:sz w:val="23"/>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55E5"/>
    <w:multiLevelType w:val="hybridMultilevel"/>
    <w:tmpl w:val="171A86CA"/>
    <w:lvl w:ilvl="0" w:tplc="64A4659E">
      <w:start w:val="1"/>
      <w:numFmt w:val="decimal"/>
      <w:lvlText w:val="%1."/>
      <w:lvlJc w:val="left"/>
      <w:pPr>
        <w:ind w:left="13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E9890E6">
      <w:start w:val="1"/>
      <w:numFmt w:val="lowerLetter"/>
      <w:lvlText w:val="%2"/>
      <w:lvlJc w:val="left"/>
      <w:pPr>
        <w:ind w:left="15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BBA66EA">
      <w:start w:val="1"/>
      <w:numFmt w:val="lowerRoman"/>
      <w:lvlText w:val="%3"/>
      <w:lvlJc w:val="left"/>
      <w:pPr>
        <w:ind w:left="23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4CC2A68">
      <w:start w:val="1"/>
      <w:numFmt w:val="decimal"/>
      <w:lvlText w:val="%4"/>
      <w:lvlJc w:val="left"/>
      <w:pPr>
        <w:ind w:left="30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6F2837E">
      <w:start w:val="1"/>
      <w:numFmt w:val="lowerLetter"/>
      <w:lvlText w:val="%5"/>
      <w:lvlJc w:val="left"/>
      <w:pPr>
        <w:ind w:left="37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ADA4DA4">
      <w:start w:val="1"/>
      <w:numFmt w:val="lowerRoman"/>
      <w:lvlText w:val="%6"/>
      <w:lvlJc w:val="left"/>
      <w:pPr>
        <w:ind w:left="44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FBE48F2">
      <w:start w:val="1"/>
      <w:numFmt w:val="decimal"/>
      <w:lvlText w:val="%7"/>
      <w:lvlJc w:val="left"/>
      <w:pPr>
        <w:ind w:left="51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A0A5A3A">
      <w:start w:val="1"/>
      <w:numFmt w:val="lowerLetter"/>
      <w:lvlText w:val="%8"/>
      <w:lvlJc w:val="left"/>
      <w:pPr>
        <w:ind w:left="59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6AAEBF8">
      <w:start w:val="1"/>
      <w:numFmt w:val="lowerRoman"/>
      <w:lvlText w:val="%9"/>
      <w:lvlJc w:val="left"/>
      <w:pPr>
        <w:ind w:left="66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9EF351B"/>
    <w:multiLevelType w:val="hybridMultilevel"/>
    <w:tmpl w:val="0F14C01E"/>
    <w:lvl w:ilvl="0" w:tplc="AF0867EA">
      <w:start w:val="1"/>
      <w:numFmt w:val="lowerLetter"/>
      <w:lvlText w:val="%1."/>
      <w:lvlJc w:val="left"/>
      <w:pPr>
        <w:ind w:left="10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B0A9BBC">
      <w:start w:val="1"/>
      <w:numFmt w:val="decimal"/>
      <w:lvlText w:val="%2)"/>
      <w:lvlJc w:val="left"/>
      <w:pPr>
        <w:ind w:left="13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1240C1E">
      <w:start w:val="1"/>
      <w:numFmt w:val="lowerRoman"/>
      <w:lvlText w:val="%3"/>
      <w:lvlJc w:val="left"/>
      <w:pPr>
        <w:ind w:left="21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846397E">
      <w:start w:val="1"/>
      <w:numFmt w:val="decimal"/>
      <w:lvlText w:val="%4"/>
      <w:lvlJc w:val="left"/>
      <w:pPr>
        <w:ind w:left="28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01630BE">
      <w:start w:val="1"/>
      <w:numFmt w:val="lowerLetter"/>
      <w:lvlText w:val="%5"/>
      <w:lvlJc w:val="left"/>
      <w:pPr>
        <w:ind w:left="35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EC663E2">
      <w:start w:val="1"/>
      <w:numFmt w:val="lowerRoman"/>
      <w:lvlText w:val="%6"/>
      <w:lvlJc w:val="left"/>
      <w:pPr>
        <w:ind w:left="42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D78F23E">
      <w:start w:val="1"/>
      <w:numFmt w:val="decimal"/>
      <w:lvlText w:val="%7"/>
      <w:lvlJc w:val="left"/>
      <w:pPr>
        <w:ind w:left="50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65629EE">
      <w:start w:val="1"/>
      <w:numFmt w:val="lowerLetter"/>
      <w:lvlText w:val="%8"/>
      <w:lvlJc w:val="left"/>
      <w:pPr>
        <w:ind w:left="57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8AE1D70">
      <w:start w:val="1"/>
      <w:numFmt w:val="lowerRoman"/>
      <w:lvlText w:val="%9"/>
      <w:lvlJc w:val="left"/>
      <w:pPr>
        <w:ind w:left="64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9FA78D4"/>
    <w:multiLevelType w:val="hybridMultilevel"/>
    <w:tmpl w:val="3C864248"/>
    <w:lvl w:ilvl="0" w:tplc="58645C8C">
      <w:start w:val="1"/>
      <w:numFmt w:val="decimal"/>
      <w:lvlText w:val="%1."/>
      <w:lvlJc w:val="left"/>
      <w:pPr>
        <w:ind w:left="19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0CA2F36">
      <w:start w:val="1"/>
      <w:numFmt w:val="lowerLetter"/>
      <w:lvlText w:val="%2"/>
      <w:lvlJc w:val="left"/>
      <w:pPr>
        <w:ind w:left="22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5A7542">
      <w:start w:val="1"/>
      <w:numFmt w:val="lowerRoman"/>
      <w:lvlText w:val="%3"/>
      <w:lvlJc w:val="left"/>
      <w:pPr>
        <w:ind w:left="29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71C0846">
      <w:start w:val="1"/>
      <w:numFmt w:val="decimal"/>
      <w:lvlText w:val="%4"/>
      <w:lvlJc w:val="left"/>
      <w:pPr>
        <w:ind w:left="3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E06B19E">
      <w:start w:val="1"/>
      <w:numFmt w:val="lowerLetter"/>
      <w:lvlText w:val="%5"/>
      <w:lvlJc w:val="left"/>
      <w:pPr>
        <w:ind w:left="44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012BF18">
      <w:start w:val="1"/>
      <w:numFmt w:val="lowerRoman"/>
      <w:lvlText w:val="%6"/>
      <w:lvlJc w:val="left"/>
      <w:pPr>
        <w:ind w:left="51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A7AF70C">
      <w:start w:val="1"/>
      <w:numFmt w:val="decimal"/>
      <w:lvlText w:val="%7"/>
      <w:lvlJc w:val="left"/>
      <w:pPr>
        <w:ind w:left="58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5D83124">
      <w:start w:val="1"/>
      <w:numFmt w:val="lowerLetter"/>
      <w:lvlText w:val="%8"/>
      <w:lvlJc w:val="left"/>
      <w:pPr>
        <w:ind w:left="65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06489C8">
      <w:start w:val="1"/>
      <w:numFmt w:val="lowerRoman"/>
      <w:lvlText w:val="%9"/>
      <w:lvlJc w:val="left"/>
      <w:pPr>
        <w:ind w:left="73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CE73B6C"/>
    <w:multiLevelType w:val="multilevel"/>
    <w:tmpl w:val="D1704E0C"/>
    <w:lvl w:ilvl="0">
      <w:start w:val="4"/>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2"/>
      <w:numFmt w:val="decimal"/>
      <w:lvlText w:val="%1.%2"/>
      <w:lvlJc w:val="left"/>
      <w:pPr>
        <w:ind w:left="5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5"/>
      <w:numFmt w:val="decimal"/>
      <w:lvlText w:val="%1.%2.%3"/>
      <w:lvlJc w:val="left"/>
      <w:pPr>
        <w:ind w:left="6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1.%2.%3.%4"/>
      <w:lvlJc w:val="left"/>
      <w:pPr>
        <w:ind w:left="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decimal"/>
      <w:lvlRestart w:val="0"/>
      <w:lvlText w:val="%1.%2.%3.%4.%5"/>
      <w:lvlJc w:val="left"/>
      <w:pPr>
        <w:ind w:left="20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0D6F7F1A"/>
    <w:multiLevelType w:val="hybridMultilevel"/>
    <w:tmpl w:val="B0902316"/>
    <w:lvl w:ilvl="0" w:tplc="6024E2AC">
      <w:start w:val="1"/>
      <w:numFmt w:val="lowerLetter"/>
      <w:lvlText w:val="%1."/>
      <w:lvlJc w:val="left"/>
      <w:pPr>
        <w:ind w:left="5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732C6D0">
      <w:start w:val="1"/>
      <w:numFmt w:val="decimal"/>
      <w:lvlText w:val="%2)"/>
      <w:lvlJc w:val="left"/>
      <w:pPr>
        <w:ind w:left="9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B3CFB66">
      <w:start w:val="1"/>
      <w:numFmt w:val="lowerRoman"/>
      <w:lvlText w:val="%3"/>
      <w:lvlJc w:val="left"/>
      <w:pPr>
        <w:ind w:left="12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59E50DA">
      <w:start w:val="1"/>
      <w:numFmt w:val="decimal"/>
      <w:lvlText w:val="%4"/>
      <w:lvlJc w:val="left"/>
      <w:pPr>
        <w:ind w:left="19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10485C8">
      <w:start w:val="1"/>
      <w:numFmt w:val="lowerLetter"/>
      <w:lvlText w:val="%5"/>
      <w:lvlJc w:val="left"/>
      <w:pPr>
        <w:ind w:left="26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5387DF8">
      <w:start w:val="1"/>
      <w:numFmt w:val="lowerRoman"/>
      <w:lvlText w:val="%6"/>
      <w:lvlJc w:val="left"/>
      <w:pPr>
        <w:ind w:left="34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D62E1D6">
      <w:start w:val="1"/>
      <w:numFmt w:val="decimal"/>
      <w:lvlText w:val="%7"/>
      <w:lvlJc w:val="left"/>
      <w:pPr>
        <w:ind w:left="41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4020FEE">
      <w:start w:val="1"/>
      <w:numFmt w:val="lowerLetter"/>
      <w:lvlText w:val="%8"/>
      <w:lvlJc w:val="left"/>
      <w:pPr>
        <w:ind w:left="48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EBE014E">
      <w:start w:val="1"/>
      <w:numFmt w:val="lowerRoman"/>
      <w:lvlText w:val="%9"/>
      <w:lvlJc w:val="left"/>
      <w:pPr>
        <w:ind w:left="55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0AB2972"/>
    <w:multiLevelType w:val="hybridMultilevel"/>
    <w:tmpl w:val="4CC46BD6"/>
    <w:lvl w:ilvl="0" w:tplc="4E00C1CE">
      <w:start w:val="1"/>
      <w:numFmt w:val="decimal"/>
      <w:lvlText w:val="%1."/>
      <w:lvlJc w:val="left"/>
      <w:pPr>
        <w:ind w:left="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C0EC11E">
      <w:start w:val="1"/>
      <w:numFmt w:val="lowerLetter"/>
      <w:lvlText w:val="%2"/>
      <w:lvlJc w:val="left"/>
      <w:pPr>
        <w:ind w:left="14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F8CE0BE">
      <w:start w:val="1"/>
      <w:numFmt w:val="lowerRoman"/>
      <w:lvlText w:val="%3"/>
      <w:lvlJc w:val="left"/>
      <w:pPr>
        <w:ind w:left="21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A346DD4">
      <w:start w:val="1"/>
      <w:numFmt w:val="decimal"/>
      <w:lvlText w:val="%4"/>
      <w:lvlJc w:val="left"/>
      <w:pPr>
        <w:ind w:left="28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8744C24">
      <w:start w:val="1"/>
      <w:numFmt w:val="lowerLetter"/>
      <w:lvlText w:val="%5"/>
      <w:lvlJc w:val="left"/>
      <w:pPr>
        <w:ind w:left="35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C345F70">
      <w:start w:val="1"/>
      <w:numFmt w:val="lowerRoman"/>
      <w:lvlText w:val="%6"/>
      <w:lvlJc w:val="left"/>
      <w:pPr>
        <w:ind w:left="43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BEA974C">
      <w:start w:val="1"/>
      <w:numFmt w:val="decimal"/>
      <w:lvlText w:val="%7"/>
      <w:lvlJc w:val="left"/>
      <w:pPr>
        <w:ind w:left="50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310C6CC">
      <w:start w:val="1"/>
      <w:numFmt w:val="lowerLetter"/>
      <w:lvlText w:val="%8"/>
      <w:lvlJc w:val="left"/>
      <w:pPr>
        <w:ind w:left="5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6E450CA">
      <w:start w:val="1"/>
      <w:numFmt w:val="lowerRoman"/>
      <w:lvlText w:val="%9"/>
      <w:lvlJc w:val="left"/>
      <w:pPr>
        <w:ind w:left="64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1756733"/>
    <w:multiLevelType w:val="multilevel"/>
    <w:tmpl w:val="CF14AD6E"/>
    <w:lvl w:ilvl="0">
      <w:start w:val="4"/>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2"/>
      <w:numFmt w:val="decimal"/>
      <w:lvlText w:val="%1.%2"/>
      <w:lvlJc w:val="left"/>
      <w:pPr>
        <w:ind w:left="5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decimal"/>
      <w:lvlRestart w:val="0"/>
      <w:lvlText w:val="%1.%2.%3"/>
      <w:lvlJc w:val="left"/>
      <w:pPr>
        <w:ind w:left="14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4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1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28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5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3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0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18C6196D"/>
    <w:multiLevelType w:val="hybridMultilevel"/>
    <w:tmpl w:val="373AFFCE"/>
    <w:lvl w:ilvl="0" w:tplc="0874AE5E">
      <w:start w:val="1"/>
      <w:numFmt w:val="bullet"/>
      <w:lvlText w:val=""/>
      <w:lvlJc w:val="left"/>
      <w:pPr>
        <w:ind w:left="1461"/>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FC749E04">
      <w:start w:val="1"/>
      <w:numFmt w:val="bullet"/>
      <w:lvlText w:val="o"/>
      <w:lvlJc w:val="left"/>
      <w:pPr>
        <w:ind w:left="147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712CAEA">
      <w:start w:val="1"/>
      <w:numFmt w:val="bullet"/>
      <w:lvlText w:val="▪"/>
      <w:lvlJc w:val="left"/>
      <w:pPr>
        <w:ind w:left="219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EEB8B266">
      <w:start w:val="1"/>
      <w:numFmt w:val="bullet"/>
      <w:lvlText w:val="•"/>
      <w:lvlJc w:val="left"/>
      <w:pPr>
        <w:ind w:left="291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945AC8BE">
      <w:start w:val="1"/>
      <w:numFmt w:val="bullet"/>
      <w:lvlText w:val="o"/>
      <w:lvlJc w:val="left"/>
      <w:pPr>
        <w:ind w:left="363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B3848A8">
      <w:start w:val="1"/>
      <w:numFmt w:val="bullet"/>
      <w:lvlText w:val="▪"/>
      <w:lvlJc w:val="left"/>
      <w:pPr>
        <w:ind w:left="435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D3B09550">
      <w:start w:val="1"/>
      <w:numFmt w:val="bullet"/>
      <w:lvlText w:val="•"/>
      <w:lvlJc w:val="left"/>
      <w:pPr>
        <w:ind w:left="507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88C5280">
      <w:start w:val="1"/>
      <w:numFmt w:val="bullet"/>
      <w:lvlText w:val="o"/>
      <w:lvlJc w:val="left"/>
      <w:pPr>
        <w:ind w:left="579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4CE2D788">
      <w:start w:val="1"/>
      <w:numFmt w:val="bullet"/>
      <w:lvlText w:val="▪"/>
      <w:lvlJc w:val="left"/>
      <w:pPr>
        <w:ind w:left="651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192678DD"/>
    <w:multiLevelType w:val="multilevel"/>
    <w:tmpl w:val="FFFCFE8E"/>
    <w:lvl w:ilvl="0">
      <w:start w:val="3"/>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3"/>
      <w:numFmt w:val="decimal"/>
      <w:lvlText w:val="%1.%2"/>
      <w:lvlJc w:val="left"/>
      <w:pPr>
        <w:ind w:left="5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5"/>
      <w:numFmt w:val="decimal"/>
      <w:lvlText w:val="%1.%2.%3"/>
      <w:lvlJc w:val="left"/>
      <w:pPr>
        <w:ind w:left="6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Restart w:val="0"/>
      <w:lvlText w:val="%1.%2.%3.%4"/>
      <w:lvlJc w:val="left"/>
      <w:pPr>
        <w:ind w:left="1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15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23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0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37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44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1A556D3C"/>
    <w:multiLevelType w:val="hybridMultilevel"/>
    <w:tmpl w:val="B8D0A53E"/>
    <w:lvl w:ilvl="0" w:tplc="D91809D4">
      <w:start w:val="1"/>
      <w:numFmt w:val="decimal"/>
      <w:lvlText w:val="%1."/>
      <w:lvlJc w:val="left"/>
      <w:pPr>
        <w:ind w:left="12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22E7F7A">
      <w:start w:val="1"/>
      <w:numFmt w:val="lowerLetter"/>
      <w:lvlText w:val="%2"/>
      <w:lvlJc w:val="left"/>
      <w:pPr>
        <w:ind w:left="15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5709350">
      <w:start w:val="1"/>
      <w:numFmt w:val="lowerRoman"/>
      <w:lvlText w:val="%3"/>
      <w:lvlJc w:val="left"/>
      <w:pPr>
        <w:ind w:left="2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C0A05A2">
      <w:start w:val="1"/>
      <w:numFmt w:val="decimal"/>
      <w:lvlText w:val="%4"/>
      <w:lvlJc w:val="left"/>
      <w:pPr>
        <w:ind w:left="2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2E691B0">
      <w:start w:val="1"/>
      <w:numFmt w:val="lowerLetter"/>
      <w:lvlText w:val="%5"/>
      <w:lvlJc w:val="left"/>
      <w:pPr>
        <w:ind w:left="3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A40B4D6">
      <w:start w:val="1"/>
      <w:numFmt w:val="lowerRoman"/>
      <w:lvlText w:val="%6"/>
      <w:lvlJc w:val="left"/>
      <w:pPr>
        <w:ind w:left="43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068E840">
      <w:start w:val="1"/>
      <w:numFmt w:val="decimal"/>
      <w:lvlText w:val="%7"/>
      <w:lvlJc w:val="left"/>
      <w:pPr>
        <w:ind w:left="51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C6ADEC2">
      <w:start w:val="1"/>
      <w:numFmt w:val="lowerLetter"/>
      <w:lvlText w:val="%8"/>
      <w:lvlJc w:val="left"/>
      <w:pPr>
        <w:ind w:left="58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D78F206">
      <w:start w:val="1"/>
      <w:numFmt w:val="lowerRoman"/>
      <w:lvlText w:val="%9"/>
      <w:lvlJc w:val="left"/>
      <w:pPr>
        <w:ind w:left="65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12B30D6"/>
    <w:multiLevelType w:val="hybridMultilevel"/>
    <w:tmpl w:val="81B43F3C"/>
    <w:lvl w:ilvl="0" w:tplc="5E846A08">
      <w:start w:val="1"/>
      <w:numFmt w:val="decimal"/>
      <w:lvlText w:val="%1."/>
      <w:lvlJc w:val="left"/>
      <w:pPr>
        <w:ind w:left="8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1D4292E">
      <w:start w:val="1"/>
      <w:numFmt w:val="lowerLetter"/>
      <w:lvlText w:val="%2."/>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F1A335E">
      <w:start w:val="1"/>
      <w:numFmt w:val="lowerRoman"/>
      <w:lvlText w:val="%3"/>
      <w:lvlJc w:val="left"/>
      <w:pPr>
        <w:ind w:left="19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A7C2562">
      <w:start w:val="1"/>
      <w:numFmt w:val="decimal"/>
      <w:lvlText w:val="%4"/>
      <w:lvlJc w:val="left"/>
      <w:pPr>
        <w:ind w:left="26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E4C65E2">
      <w:start w:val="1"/>
      <w:numFmt w:val="lowerLetter"/>
      <w:lvlText w:val="%5"/>
      <w:lvlJc w:val="left"/>
      <w:pPr>
        <w:ind w:left="33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EF88B70">
      <w:start w:val="1"/>
      <w:numFmt w:val="lowerRoman"/>
      <w:lvlText w:val="%6"/>
      <w:lvlJc w:val="left"/>
      <w:pPr>
        <w:ind w:left="40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A2CCB58">
      <w:start w:val="1"/>
      <w:numFmt w:val="decimal"/>
      <w:lvlText w:val="%7"/>
      <w:lvlJc w:val="left"/>
      <w:pPr>
        <w:ind w:left="48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398EE34">
      <w:start w:val="1"/>
      <w:numFmt w:val="lowerLetter"/>
      <w:lvlText w:val="%8"/>
      <w:lvlJc w:val="left"/>
      <w:pPr>
        <w:ind w:left="55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F0AD392">
      <w:start w:val="1"/>
      <w:numFmt w:val="lowerRoman"/>
      <w:lvlText w:val="%9"/>
      <w:lvlJc w:val="left"/>
      <w:pPr>
        <w:ind w:left="62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27E66356"/>
    <w:multiLevelType w:val="hybridMultilevel"/>
    <w:tmpl w:val="6E66C28C"/>
    <w:lvl w:ilvl="0" w:tplc="0B2845FC">
      <w:start w:val="1"/>
      <w:numFmt w:val="decimal"/>
      <w:lvlText w:val="%1."/>
      <w:lvlJc w:val="left"/>
      <w:pPr>
        <w:ind w:left="12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276A732">
      <w:start w:val="1"/>
      <w:numFmt w:val="lowerLetter"/>
      <w:lvlText w:val="%2"/>
      <w:lvlJc w:val="left"/>
      <w:pPr>
        <w:ind w:left="15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A5232CC">
      <w:start w:val="1"/>
      <w:numFmt w:val="lowerRoman"/>
      <w:lvlText w:val="%3"/>
      <w:lvlJc w:val="left"/>
      <w:pPr>
        <w:ind w:left="2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6E66C38">
      <w:start w:val="1"/>
      <w:numFmt w:val="decimal"/>
      <w:lvlText w:val="%4"/>
      <w:lvlJc w:val="left"/>
      <w:pPr>
        <w:ind w:left="2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0CC1BE8">
      <w:start w:val="1"/>
      <w:numFmt w:val="lowerLetter"/>
      <w:lvlText w:val="%5"/>
      <w:lvlJc w:val="left"/>
      <w:pPr>
        <w:ind w:left="3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1F86FB4">
      <w:start w:val="1"/>
      <w:numFmt w:val="lowerRoman"/>
      <w:lvlText w:val="%6"/>
      <w:lvlJc w:val="left"/>
      <w:pPr>
        <w:ind w:left="43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685988">
      <w:start w:val="1"/>
      <w:numFmt w:val="decimal"/>
      <w:lvlText w:val="%7"/>
      <w:lvlJc w:val="left"/>
      <w:pPr>
        <w:ind w:left="51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FC8014">
      <w:start w:val="1"/>
      <w:numFmt w:val="lowerLetter"/>
      <w:lvlText w:val="%8"/>
      <w:lvlJc w:val="left"/>
      <w:pPr>
        <w:ind w:left="58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70C4F0">
      <w:start w:val="1"/>
      <w:numFmt w:val="lowerRoman"/>
      <w:lvlText w:val="%9"/>
      <w:lvlJc w:val="left"/>
      <w:pPr>
        <w:ind w:left="65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28DC390C"/>
    <w:multiLevelType w:val="hybridMultilevel"/>
    <w:tmpl w:val="798693BA"/>
    <w:lvl w:ilvl="0" w:tplc="F2229A52">
      <w:start w:val="1"/>
      <w:numFmt w:val="lowerLetter"/>
      <w:lvlText w:val="%1."/>
      <w:lvlJc w:val="left"/>
      <w:pPr>
        <w:ind w:left="5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7464E2C">
      <w:start w:val="1"/>
      <w:numFmt w:val="lowerLetter"/>
      <w:lvlText w:val="%2"/>
      <w:lvlJc w:val="left"/>
      <w:pPr>
        <w:ind w:left="13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A761892">
      <w:start w:val="1"/>
      <w:numFmt w:val="lowerRoman"/>
      <w:lvlText w:val="%3"/>
      <w:lvlJc w:val="left"/>
      <w:pPr>
        <w:ind w:left="20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D92CAEE">
      <w:start w:val="1"/>
      <w:numFmt w:val="decimal"/>
      <w:lvlText w:val="%4"/>
      <w:lvlJc w:val="left"/>
      <w:pPr>
        <w:ind w:left="27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9405D7A">
      <w:start w:val="1"/>
      <w:numFmt w:val="lowerLetter"/>
      <w:lvlText w:val="%5"/>
      <w:lvlJc w:val="left"/>
      <w:pPr>
        <w:ind w:left="34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6B4D0BA">
      <w:start w:val="1"/>
      <w:numFmt w:val="lowerRoman"/>
      <w:lvlText w:val="%6"/>
      <w:lvlJc w:val="left"/>
      <w:pPr>
        <w:ind w:left="42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5B06CB4">
      <w:start w:val="1"/>
      <w:numFmt w:val="decimal"/>
      <w:lvlText w:val="%7"/>
      <w:lvlJc w:val="left"/>
      <w:pPr>
        <w:ind w:left="49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2126780">
      <w:start w:val="1"/>
      <w:numFmt w:val="lowerLetter"/>
      <w:lvlText w:val="%8"/>
      <w:lvlJc w:val="left"/>
      <w:pPr>
        <w:ind w:left="56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7DC424E">
      <w:start w:val="1"/>
      <w:numFmt w:val="lowerRoman"/>
      <w:lvlText w:val="%9"/>
      <w:lvlJc w:val="left"/>
      <w:pPr>
        <w:ind w:left="63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2B4114C8"/>
    <w:multiLevelType w:val="multilevel"/>
    <w:tmpl w:val="DD1E7244"/>
    <w:lvl w:ilvl="0">
      <w:start w:val="4"/>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2"/>
      <w:numFmt w:val="decimal"/>
      <w:lvlText w:val="%1.%2"/>
      <w:lvlJc w:val="left"/>
      <w:pPr>
        <w:ind w:left="5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4"/>
      <w:numFmt w:val="decimal"/>
      <w:lvlText w:val="%1.%2.%3"/>
      <w:lvlJc w:val="left"/>
      <w:pPr>
        <w:ind w:left="6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1.%2.%3.%4"/>
      <w:lvlJc w:val="left"/>
      <w:pPr>
        <w:ind w:left="8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decimal"/>
      <w:lvlRestart w:val="0"/>
      <w:lvlText w:val="%1.%2.%3.%4.%5"/>
      <w:lvlJc w:val="left"/>
      <w:pPr>
        <w:ind w:left="20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2B4A6BB2"/>
    <w:multiLevelType w:val="hybridMultilevel"/>
    <w:tmpl w:val="BA480E8E"/>
    <w:lvl w:ilvl="0" w:tplc="B24A5DB2">
      <w:start w:val="1"/>
      <w:numFmt w:val="decimal"/>
      <w:lvlText w:val="%1."/>
      <w:lvlJc w:val="left"/>
      <w:pPr>
        <w:ind w:left="10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81A3384">
      <w:start w:val="1"/>
      <w:numFmt w:val="lowerLetter"/>
      <w:lvlText w:val="%2"/>
      <w:lvlJc w:val="left"/>
      <w:pPr>
        <w:ind w:left="1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1720AB6">
      <w:start w:val="1"/>
      <w:numFmt w:val="lowerRoman"/>
      <w:lvlText w:val="%3"/>
      <w:lvlJc w:val="left"/>
      <w:pPr>
        <w:ind w:left="19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988FAAA">
      <w:start w:val="1"/>
      <w:numFmt w:val="decimal"/>
      <w:lvlText w:val="%4"/>
      <w:lvlJc w:val="left"/>
      <w:pPr>
        <w:ind w:left="26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4863C9E">
      <w:start w:val="1"/>
      <w:numFmt w:val="lowerLetter"/>
      <w:lvlText w:val="%5"/>
      <w:lvlJc w:val="left"/>
      <w:pPr>
        <w:ind w:left="33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060A882">
      <w:start w:val="1"/>
      <w:numFmt w:val="lowerRoman"/>
      <w:lvlText w:val="%6"/>
      <w:lvlJc w:val="left"/>
      <w:pPr>
        <w:ind w:left="41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39EA8EA">
      <w:start w:val="1"/>
      <w:numFmt w:val="decimal"/>
      <w:lvlText w:val="%7"/>
      <w:lvlJc w:val="left"/>
      <w:pPr>
        <w:ind w:left="48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602525A">
      <w:start w:val="1"/>
      <w:numFmt w:val="lowerLetter"/>
      <w:lvlText w:val="%8"/>
      <w:lvlJc w:val="left"/>
      <w:pPr>
        <w:ind w:left="55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FA49DAE">
      <w:start w:val="1"/>
      <w:numFmt w:val="lowerRoman"/>
      <w:lvlText w:val="%9"/>
      <w:lvlJc w:val="left"/>
      <w:pPr>
        <w:ind w:left="62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2DEC01B3"/>
    <w:multiLevelType w:val="hybridMultilevel"/>
    <w:tmpl w:val="CA8299B2"/>
    <w:lvl w:ilvl="0" w:tplc="D37A8E9C">
      <w:start w:val="1"/>
      <w:numFmt w:val="decimal"/>
      <w:lvlText w:val="%1."/>
      <w:lvlJc w:val="left"/>
      <w:pPr>
        <w:ind w:left="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F9A0054">
      <w:start w:val="1"/>
      <w:numFmt w:val="lowerLetter"/>
      <w:lvlText w:val="%2"/>
      <w:lvlJc w:val="left"/>
      <w:pPr>
        <w:ind w:left="11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6D20BFA">
      <w:start w:val="1"/>
      <w:numFmt w:val="lowerRoman"/>
      <w:lvlText w:val="%3"/>
      <w:lvlJc w:val="left"/>
      <w:pPr>
        <w:ind w:left="18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F444BF0">
      <w:start w:val="1"/>
      <w:numFmt w:val="decimal"/>
      <w:lvlText w:val="%4"/>
      <w:lvlJc w:val="left"/>
      <w:pPr>
        <w:ind w:left="25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2845344">
      <w:start w:val="1"/>
      <w:numFmt w:val="lowerLetter"/>
      <w:lvlText w:val="%5"/>
      <w:lvlJc w:val="left"/>
      <w:pPr>
        <w:ind w:left="32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752808E">
      <w:start w:val="1"/>
      <w:numFmt w:val="lowerRoman"/>
      <w:lvlText w:val="%6"/>
      <w:lvlJc w:val="left"/>
      <w:pPr>
        <w:ind w:left="40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7562ABA">
      <w:start w:val="1"/>
      <w:numFmt w:val="decimal"/>
      <w:lvlText w:val="%7"/>
      <w:lvlJc w:val="left"/>
      <w:pPr>
        <w:ind w:left="47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6C2A5B8">
      <w:start w:val="1"/>
      <w:numFmt w:val="lowerLetter"/>
      <w:lvlText w:val="%8"/>
      <w:lvlJc w:val="left"/>
      <w:pPr>
        <w:ind w:left="54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81E5D5A">
      <w:start w:val="1"/>
      <w:numFmt w:val="lowerRoman"/>
      <w:lvlText w:val="%9"/>
      <w:lvlJc w:val="left"/>
      <w:pPr>
        <w:ind w:left="61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2F934714"/>
    <w:multiLevelType w:val="hybridMultilevel"/>
    <w:tmpl w:val="1DBE4CA0"/>
    <w:lvl w:ilvl="0" w:tplc="106407A0">
      <w:start w:val="1"/>
      <w:numFmt w:val="lowerLetter"/>
      <w:lvlText w:val="%1)"/>
      <w:lvlJc w:val="left"/>
      <w:pPr>
        <w:ind w:left="20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98033BE">
      <w:start w:val="1"/>
      <w:numFmt w:val="lowerLetter"/>
      <w:lvlText w:val="%2"/>
      <w:lvlJc w:val="left"/>
      <w:pPr>
        <w:ind w:left="21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6C8176E">
      <w:start w:val="1"/>
      <w:numFmt w:val="lowerRoman"/>
      <w:lvlText w:val="%3"/>
      <w:lvlJc w:val="left"/>
      <w:pPr>
        <w:ind w:left="29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10D816">
      <w:start w:val="1"/>
      <w:numFmt w:val="decimal"/>
      <w:lvlText w:val="%4"/>
      <w:lvlJc w:val="left"/>
      <w:pPr>
        <w:ind w:left="36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6307D32">
      <w:start w:val="1"/>
      <w:numFmt w:val="lowerLetter"/>
      <w:lvlText w:val="%5"/>
      <w:lvlJc w:val="left"/>
      <w:pPr>
        <w:ind w:left="43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9AFBC2">
      <w:start w:val="1"/>
      <w:numFmt w:val="lowerRoman"/>
      <w:lvlText w:val="%6"/>
      <w:lvlJc w:val="left"/>
      <w:pPr>
        <w:ind w:left="50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C4CFA06">
      <w:start w:val="1"/>
      <w:numFmt w:val="decimal"/>
      <w:lvlText w:val="%7"/>
      <w:lvlJc w:val="left"/>
      <w:pPr>
        <w:ind w:left="57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B68E028">
      <w:start w:val="1"/>
      <w:numFmt w:val="lowerLetter"/>
      <w:lvlText w:val="%8"/>
      <w:lvlJc w:val="left"/>
      <w:pPr>
        <w:ind w:left="65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DEE93F0">
      <w:start w:val="1"/>
      <w:numFmt w:val="lowerRoman"/>
      <w:lvlText w:val="%9"/>
      <w:lvlJc w:val="left"/>
      <w:pPr>
        <w:ind w:left="7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37533B30"/>
    <w:multiLevelType w:val="multilevel"/>
    <w:tmpl w:val="E0C0CBB0"/>
    <w:lvl w:ilvl="0">
      <w:start w:val="4"/>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2"/>
      <w:numFmt w:val="decimal"/>
      <w:lvlText w:val="%1.%2"/>
      <w:lvlJc w:val="left"/>
      <w:pPr>
        <w:ind w:left="5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6"/>
      <w:numFmt w:val="decimal"/>
      <w:lvlText w:val="%1.%2.%3"/>
      <w:lvlJc w:val="left"/>
      <w:pPr>
        <w:ind w:left="6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Restart w:val="0"/>
      <w:lvlText w:val="%1.%2.%3.%4"/>
      <w:lvlJc w:val="left"/>
      <w:pPr>
        <w:ind w:left="1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15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23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0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37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44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44315F6F"/>
    <w:multiLevelType w:val="hybridMultilevel"/>
    <w:tmpl w:val="F0407ECC"/>
    <w:lvl w:ilvl="0" w:tplc="DE6EB192">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D4C4542">
      <w:start w:val="1"/>
      <w:numFmt w:val="lowerLetter"/>
      <w:lvlText w:val="%2"/>
      <w:lvlJc w:val="left"/>
      <w:pPr>
        <w:ind w:left="6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DC22FC2">
      <w:start w:val="1"/>
      <w:numFmt w:val="decimal"/>
      <w:lvlRestart w:val="0"/>
      <w:lvlText w:val="%3."/>
      <w:lvlJc w:val="left"/>
      <w:pPr>
        <w:ind w:left="8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0CC1AE8">
      <w:start w:val="1"/>
      <w:numFmt w:val="decimal"/>
      <w:lvlText w:val="%4"/>
      <w:lvlJc w:val="left"/>
      <w:pPr>
        <w:ind w:left="15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B5E092C">
      <w:start w:val="1"/>
      <w:numFmt w:val="lowerLetter"/>
      <w:lvlText w:val="%5"/>
      <w:lvlJc w:val="left"/>
      <w:pPr>
        <w:ind w:left="23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9DA5586">
      <w:start w:val="1"/>
      <w:numFmt w:val="lowerRoman"/>
      <w:lvlText w:val="%6"/>
      <w:lvlJc w:val="left"/>
      <w:pPr>
        <w:ind w:left="30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96879BA">
      <w:start w:val="1"/>
      <w:numFmt w:val="decimal"/>
      <w:lvlText w:val="%7"/>
      <w:lvlJc w:val="left"/>
      <w:pPr>
        <w:ind w:left="37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E86650E">
      <w:start w:val="1"/>
      <w:numFmt w:val="lowerLetter"/>
      <w:lvlText w:val="%8"/>
      <w:lvlJc w:val="left"/>
      <w:pPr>
        <w:ind w:left="44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4A0F0FC">
      <w:start w:val="1"/>
      <w:numFmt w:val="lowerRoman"/>
      <w:lvlText w:val="%9"/>
      <w:lvlJc w:val="left"/>
      <w:pPr>
        <w:ind w:left="51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44C8684B"/>
    <w:multiLevelType w:val="multilevel"/>
    <w:tmpl w:val="C51E92FE"/>
    <w:lvl w:ilvl="0">
      <w:start w:val="4"/>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2"/>
      <w:numFmt w:val="decimal"/>
      <w:lvlText w:val="%1.%2"/>
      <w:lvlJc w:val="left"/>
      <w:pPr>
        <w:ind w:left="5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5"/>
      <w:numFmt w:val="decimal"/>
      <w:lvlText w:val="%1.%2.%3"/>
      <w:lvlJc w:val="left"/>
      <w:pPr>
        <w:ind w:left="6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4"/>
      <w:numFmt w:val="decimal"/>
      <w:lvlText w:val="%1.%2.%3.%4"/>
      <w:lvlJc w:val="left"/>
      <w:pPr>
        <w:ind w:left="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decimal"/>
      <w:lvlRestart w:val="0"/>
      <w:lvlText w:val="%1.%2.%3.%4.%5"/>
      <w:lvlJc w:val="left"/>
      <w:pPr>
        <w:ind w:left="20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4541196E"/>
    <w:multiLevelType w:val="hybridMultilevel"/>
    <w:tmpl w:val="A19ED5F8"/>
    <w:lvl w:ilvl="0" w:tplc="3B8266F6">
      <w:start w:val="1"/>
      <w:numFmt w:val="decimal"/>
      <w:lvlText w:val="%1."/>
      <w:lvlJc w:val="left"/>
      <w:pPr>
        <w:ind w:left="10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534BBF2">
      <w:start w:val="1"/>
      <w:numFmt w:val="lowerLetter"/>
      <w:lvlText w:val="%2"/>
      <w:lvlJc w:val="left"/>
      <w:pPr>
        <w:ind w:left="17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98091C2">
      <w:start w:val="1"/>
      <w:numFmt w:val="lowerRoman"/>
      <w:lvlText w:val="%3"/>
      <w:lvlJc w:val="left"/>
      <w:pPr>
        <w:ind w:left="24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8A432D0">
      <w:start w:val="1"/>
      <w:numFmt w:val="decimal"/>
      <w:lvlText w:val="%4"/>
      <w:lvlJc w:val="left"/>
      <w:pPr>
        <w:ind w:left="31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AF44CDA">
      <w:start w:val="1"/>
      <w:numFmt w:val="lowerLetter"/>
      <w:lvlText w:val="%5"/>
      <w:lvlJc w:val="left"/>
      <w:pPr>
        <w:ind w:left="39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13CA9CC">
      <w:start w:val="1"/>
      <w:numFmt w:val="lowerRoman"/>
      <w:lvlText w:val="%6"/>
      <w:lvlJc w:val="left"/>
      <w:pPr>
        <w:ind w:left="46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BA46FF6">
      <w:start w:val="1"/>
      <w:numFmt w:val="decimal"/>
      <w:lvlText w:val="%7"/>
      <w:lvlJc w:val="left"/>
      <w:pPr>
        <w:ind w:left="53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96A47A2">
      <w:start w:val="1"/>
      <w:numFmt w:val="lowerLetter"/>
      <w:lvlText w:val="%8"/>
      <w:lvlJc w:val="left"/>
      <w:pPr>
        <w:ind w:left="60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2DCF9E4">
      <w:start w:val="1"/>
      <w:numFmt w:val="lowerRoman"/>
      <w:lvlText w:val="%9"/>
      <w:lvlJc w:val="left"/>
      <w:pPr>
        <w:ind w:left="67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48EF3273"/>
    <w:multiLevelType w:val="hybridMultilevel"/>
    <w:tmpl w:val="4EB8465E"/>
    <w:lvl w:ilvl="0" w:tplc="112E9734">
      <w:start w:val="1"/>
      <w:numFmt w:val="decimal"/>
      <w:lvlText w:val="%1."/>
      <w:lvlJc w:val="left"/>
      <w:pPr>
        <w:ind w:left="15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CB216FE">
      <w:start w:val="1"/>
      <w:numFmt w:val="lowerLetter"/>
      <w:lvlText w:val="%2"/>
      <w:lvlJc w:val="left"/>
      <w:pPr>
        <w:ind w:left="16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C96EC7E">
      <w:start w:val="1"/>
      <w:numFmt w:val="lowerRoman"/>
      <w:lvlText w:val="%3"/>
      <w:lvlJc w:val="left"/>
      <w:pPr>
        <w:ind w:left="23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D34A66E">
      <w:start w:val="1"/>
      <w:numFmt w:val="decimal"/>
      <w:lvlText w:val="%4"/>
      <w:lvlJc w:val="left"/>
      <w:pPr>
        <w:ind w:left="31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BF890B2">
      <w:start w:val="1"/>
      <w:numFmt w:val="lowerLetter"/>
      <w:lvlText w:val="%5"/>
      <w:lvlJc w:val="left"/>
      <w:pPr>
        <w:ind w:left="38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28C45A8">
      <w:start w:val="1"/>
      <w:numFmt w:val="lowerRoman"/>
      <w:lvlText w:val="%6"/>
      <w:lvlJc w:val="left"/>
      <w:pPr>
        <w:ind w:left="45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4305226">
      <w:start w:val="1"/>
      <w:numFmt w:val="decimal"/>
      <w:lvlText w:val="%7"/>
      <w:lvlJc w:val="left"/>
      <w:pPr>
        <w:ind w:left="52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702F6B2">
      <w:start w:val="1"/>
      <w:numFmt w:val="lowerLetter"/>
      <w:lvlText w:val="%8"/>
      <w:lvlJc w:val="left"/>
      <w:pPr>
        <w:ind w:left="59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5EE27E6">
      <w:start w:val="1"/>
      <w:numFmt w:val="lowerRoman"/>
      <w:lvlText w:val="%9"/>
      <w:lvlJc w:val="left"/>
      <w:pPr>
        <w:ind w:left="67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49A034EB"/>
    <w:multiLevelType w:val="multilevel"/>
    <w:tmpl w:val="C6960C4E"/>
    <w:lvl w:ilvl="0">
      <w:start w:val="4"/>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2"/>
      <w:numFmt w:val="decimal"/>
      <w:lvlText w:val="%1.%2"/>
      <w:lvlJc w:val="left"/>
      <w:pPr>
        <w:ind w:left="5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4"/>
      <w:numFmt w:val="decimal"/>
      <w:lvlText w:val="%1.%2.%3"/>
      <w:lvlJc w:val="left"/>
      <w:pPr>
        <w:ind w:left="6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2"/>
      <w:numFmt w:val="decimal"/>
      <w:lvlRestart w:val="0"/>
      <w:lvlText w:val="%1.%2.%3.%4"/>
      <w:lvlJc w:val="left"/>
      <w:pPr>
        <w:ind w:left="1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15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23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0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37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44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51D649C3"/>
    <w:multiLevelType w:val="multilevel"/>
    <w:tmpl w:val="0FBA9454"/>
    <w:lvl w:ilvl="0">
      <w:start w:val="2"/>
      <w:numFmt w:val="decimal"/>
      <w:lvlText w:val="%1."/>
      <w:lvlJc w:val="left"/>
      <w:pPr>
        <w:ind w:left="1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2"/>
      <w:numFmt w:val="decimal"/>
      <w:lvlText w:val="%1.%2"/>
      <w:lvlJc w:val="left"/>
      <w:pPr>
        <w:ind w:left="10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decimal"/>
      <w:lvlText w:val="%1.%2.%3"/>
      <w:lvlJc w:val="left"/>
      <w:pPr>
        <w:ind w:left="19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1.%2.%3.%4"/>
      <w:lvlJc w:val="left"/>
      <w:pPr>
        <w:ind w:left="28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decimal"/>
      <w:lvlText w:val="%1.%2.%3.%4.%5"/>
      <w:lvlJc w:val="left"/>
      <w:pPr>
        <w:ind w:left="37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18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25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33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40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520B26B1"/>
    <w:multiLevelType w:val="hybridMultilevel"/>
    <w:tmpl w:val="01FA4940"/>
    <w:lvl w:ilvl="0" w:tplc="6ADA9E42">
      <w:start w:val="1"/>
      <w:numFmt w:val="decimal"/>
      <w:lvlText w:val="%1."/>
      <w:lvlJc w:val="left"/>
      <w:pPr>
        <w:ind w:left="10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68A312">
      <w:start w:val="1"/>
      <w:numFmt w:val="lowerLetter"/>
      <w:lvlText w:val="%2"/>
      <w:lvlJc w:val="left"/>
      <w:pPr>
        <w:ind w:left="1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87C57BA">
      <w:start w:val="1"/>
      <w:numFmt w:val="lowerRoman"/>
      <w:lvlText w:val="%3"/>
      <w:lvlJc w:val="left"/>
      <w:pPr>
        <w:ind w:left="2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B547BA2">
      <w:start w:val="1"/>
      <w:numFmt w:val="decimal"/>
      <w:lvlText w:val="%4"/>
      <w:lvlJc w:val="left"/>
      <w:pPr>
        <w:ind w:left="3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560D328">
      <w:start w:val="1"/>
      <w:numFmt w:val="lowerLetter"/>
      <w:lvlText w:val="%5"/>
      <w:lvlJc w:val="left"/>
      <w:pPr>
        <w:ind w:left="4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5762594">
      <w:start w:val="1"/>
      <w:numFmt w:val="lowerRoman"/>
      <w:lvlText w:val="%6"/>
      <w:lvlJc w:val="left"/>
      <w:pPr>
        <w:ind w:left="4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E74D3EE">
      <w:start w:val="1"/>
      <w:numFmt w:val="decimal"/>
      <w:lvlText w:val="%7"/>
      <w:lvlJc w:val="left"/>
      <w:pPr>
        <w:ind w:left="5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6FC165C">
      <w:start w:val="1"/>
      <w:numFmt w:val="lowerLetter"/>
      <w:lvlText w:val="%8"/>
      <w:lvlJc w:val="left"/>
      <w:pPr>
        <w:ind w:left="62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1C4FF00">
      <w:start w:val="1"/>
      <w:numFmt w:val="lowerRoman"/>
      <w:lvlText w:val="%9"/>
      <w:lvlJc w:val="left"/>
      <w:pPr>
        <w:ind w:left="69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53454AAB"/>
    <w:multiLevelType w:val="hybridMultilevel"/>
    <w:tmpl w:val="6D0C02C4"/>
    <w:lvl w:ilvl="0" w:tplc="8EEC877A">
      <w:start w:val="1"/>
      <w:numFmt w:val="decimal"/>
      <w:lvlText w:val="%1."/>
      <w:lvlJc w:val="left"/>
      <w:pPr>
        <w:ind w:left="12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12664BC">
      <w:start w:val="1"/>
      <w:numFmt w:val="lowerLetter"/>
      <w:lvlText w:val="%2"/>
      <w:lvlJc w:val="left"/>
      <w:pPr>
        <w:ind w:left="15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12AA552">
      <w:start w:val="1"/>
      <w:numFmt w:val="lowerRoman"/>
      <w:lvlText w:val="%3"/>
      <w:lvlJc w:val="left"/>
      <w:pPr>
        <w:ind w:left="2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9947C64">
      <w:start w:val="1"/>
      <w:numFmt w:val="decimal"/>
      <w:lvlText w:val="%4"/>
      <w:lvlJc w:val="left"/>
      <w:pPr>
        <w:ind w:left="2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EC0E81C">
      <w:start w:val="1"/>
      <w:numFmt w:val="lowerLetter"/>
      <w:lvlText w:val="%5"/>
      <w:lvlJc w:val="left"/>
      <w:pPr>
        <w:ind w:left="3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72C85E2">
      <w:start w:val="1"/>
      <w:numFmt w:val="lowerRoman"/>
      <w:lvlText w:val="%6"/>
      <w:lvlJc w:val="left"/>
      <w:pPr>
        <w:ind w:left="43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3F49D48">
      <w:start w:val="1"/>
      <w:numFmt w:val="decimal"/>
      <w:lvlText w:val="%7"/>
      <w:lvlJc w:val="left"/>
      <w:pPr>
        <w:ind w:left="51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F62C02C">
      <w:start w:val="1"/>
      <w:numFmt w:val="lowerLetter"/>
      <w:lvlText w:val="%8"/>
      <w:lvlJc w:val="left"/>
      <w:pPr>
        <w:ind w:left="58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95004C6">
      <w:start w:val="1"/>
      <w:numFmt w:val="lowerRoman"/>
      <w:lvlText w:val="%9"/>
      <w:lvlJc w:val="left"/>
      <w:pPr>
        <w:ind w:left="65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54F57A02"/>
    <w:multiLevelType w:val="multilevel"/>
    <w:tmpl w:val="F9B4109A"/>
    <w:lvl w:ilvl="0">
      <w:start w:val="3"/>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Restart w:val="0"/>
      <w:lvlText w:val="%1.%2"/>
      <w:lvlJc w:val="left"/>
      <w:pPr>
        <w:ind w:left="10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2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9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6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4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1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8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5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647E0DD8"/>
    <w:multiLevelType w:val="multilevel"/>
    <w:tmpl w:val="87B248B4"/>
    <w:lvl w:ilvl="0">
      <w:start w:val="3"/>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3"/>
      <w:numFmt w:val="decimal"/>
      <w:lvlText w:val="%1.%2"/>
      <w:lvlJc w:val="left"/>
      <w:pPr>
        <w:ind w:left="5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4"/>
      <w:numFmt w:val="decimal"/>
      <w:lvlText w:val="%1.%2.%3"/>
      <w:lvlJc w:val="left"/>
      <w:pPr>
        <w:ind w:left="7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Restart w:val="0"/>
      <w:lvlText w:val="%1.%2.%3.%4"/>
      <w:lvlJc w:val="left"/>
      <w:pPr>
        <w:ind w:left="18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17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2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1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38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45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67C0098F"/>
    <w:multiLevelType w:val="multilevel"/>
    <w:tmpl w:val="B770D0D4"/>
    <w:lvl w:ilvl="0">
      <w:start w:val="4"/>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2"/>
      <w:numFmt w:val="decimal"/>
      <w:lvlText w:val="%1.%2"/>
      <w:lvlJc w:val="left"/>
      <w:pPr>
        <w:ind w:left="5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4"/>
      <w:numFmt w:val="decimal"/>
      <w:lvlText w:val="%1.%2.%3"/>
      <w:lvlJc w:val="left"/>
      <w:pPr>
        <w:ind w:left="6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4"/>
      <w:numFmt w:val="decimal"/>
      <w:lvlText w:val="%1.%2.%3.%4"/>
      <w:lvlJc w:val="left"/>
      <w:pPr>
        <w:ind w:left="8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decimal"/>
      <w:lvlRestart w:val="0"/>
      <w:lvlText w:val="%1.%2.%3.%4.%5"/>
      <w:lvlJc w:val="left"/>
      <w:pPr>
        <w:ind w:left="20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690F3C84"/>
    <w:multiLevelType w:val="multilevel"/>
    <w:tmpl w:val="CC7E905C"/>
    <w:lvl w:ilvl="0">
      <w:start w:val="4"/>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2"/>
      <w:numFmt w:val="decimal"/>
      <w:lvlText w:val="%1.%2"/>
      <w:lvlJc w:val="left"/>
      <w:pPr>
        <w:ind w:left="5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5"/>
      <w:numFmt w:val="decimal"/>
      <w:lvlText w:val="%1.%2.%3"/>
      <w:lvlJc w:val="left"/>
      <w:pPr>
        <w:ind w:left="6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2"/>
      <w:numFmt w:val="decimal"/>
      <w:lvlRestart w:val="0"/>
      <w:lvlText w:val="%1.%2.%3.%4"/>
      <w:lvlJc w:val="left"/>
      <w:pPr>
        <w:ind w:left="10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15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23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0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37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44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6E893A1D"/>
    <w:multiLevelType w:val="hybridMultilevel"/>
    <w:tmpl w:val="3D0A2844"/>
    <w:lvl w:ilvl="0" w:tplc="36327D86">
      <w:start w:val="1"/>
      <w:numFmt w:val="bullet"/>
      <w:lvlText w:val=""/>
      <w:lvlJc w:val="left"/>
      <w:pPr>
        <w:ind w:left="152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13400162">
      <w:start w:val="1"/>
      <w:numFmt w:val="bullet"/>
      <w:lvlText w:val="o"/>
      <w:lvlJc w:val="left"/>
      <w:pPr>
        <w:ind w:left="133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79B818F6">
      <w:start w:val="1"/>
      <w:numFmt w:val="bullet"/>
      <w:lvlText w:val="▪"/>
      <w:lvlJc w:val="left"/>
      <w:pPr>
        <w:ind w:left="205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E6CEF530">
      <w:start w:val="1"/>
      <w:numFmt w:val="bullet"/>
      <w:lvlText w:val="•"/>
      <w:lvlJc w:val="left"/>
      <w:pPr>
        <w:ind w:left="277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D2661246">
      <w:start w:val="1"/>
      <w:numFmt w:val="bullet"/>
      <w:lvlText w:val="o"/>
      <w:lvlJc w:val="left"/>
      <w:pPr>
        <w:ind w:left="349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4F5015EE">
      <w:start w:val="1"/>
      <w:numFmt w:val="bullet"/>
      <w:lvlText w:val="▪"/>
      <w:lvlJc w:val="left"/>
      <w:pPr>
        <w:ind w:left="421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EC647F6">
      <w:start w:val="1"/>
      <w:numFmt w:val="bullet"/>
      <w:lvlText w:val="•"/>
      <w:lvlJc w:val="left"/>
      <w:pPr>
        <w:ind w:left="493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10D63CEC">
      <w:start w:val="1"/>
      <w:numFmt w:val="bullet"/>
      <w:lvlText w:val="o"/>
      <w:lvlJc w:val="left"/>
      <w:pPr>
        <w:ind w:left="565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7F704E24">
      <w:start w:val="1"/>
      <w:numFmt w:val="bullet"/>
      <w:lvlText w:val="▪"/>
      <w:lvlJc w:val="left"/>
      <w:pPr>
        <w:ind w:left="637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72B316D7"/>
    <w:multiLevelType w:val="hybridMultilevel"/>
    <w:tmpl w:val="EF762624"/>
    <w:lvl w:ilvl="0" w:tplc="B0928572">
      <w:start w:val="1"/>
      <w:numFmt w:val="decimal"/>
      <w:lvlText w:val="%1)"/>
      <w:lvlJc w:val="left"/>
      <w:pPr>
        <w:ind w:left="10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2EAADFE">
      <w:start w:val="1"/>
      <w:numFmt w:val="lowerLetter"/>
      <w:lvlText w:val="%2"/>
      <w:lvlJc w:val="left"/>
      <w:pPr>
        <w:ind w:left="16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0E68E3A">
      <w:start w:val="1"/>
      <w:numFmt w:val="lowerRoman"/>
      <w:lvlText w:val="%3"/>
      <w:lvlJc w:val="left"/>
      <w:pPr>
        <w:ind w:left="23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DAE2C82">
      <w:start w:val="1"/>
      <w:numFmt w:val="decimal"/>
      <w:lvlText w:val="%4"/>
      <w:lvlJc w:val="left"/>
      <w:pPr>
        <w:ind w:left="30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47ADC06">
      <w:start w:val="1"/>
      <w:numFmt w:val="lowerLetter"/>
      <w:lvlText w:val="%5"/>
      <w:lvlJc w:val="left"/>
      <w:pPr>
        <w:ind w:left="37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F5269A6">
      <w:start w:val="1"/>
      <w:numFmt w:val="lowerRoman"/>
      <w:lvlText w:val="%6"/>
      <w:lvlJc w:val="left"/>
      <w:pPr>
        <w:ind w:left="45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A5A01AA">
      <w:start w:val="1"/>
      <w:numFmt w:val="decimal"/>
      <w:lvlText w:val="%7"/>
      <w:lvlJc w:val="left"/>
      <w:pPr>
        <w:ind w:left="5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030AC9E">
      <w:start w:val="1"/>
      <w:numFmt w:val="lowerLetter"/>
      <w:lvlText w:val="%8"/>
      <w:lvlJc w:val="left"/>
      <w:pPr>
        <w:ind w:left="5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5C865EA">
      <w:start w:val="1"/>
      <w:numFmt w:val="lowerRoman"/>
      <w:lvlText w:val="%9"/>
      <w:lvlJc w:val="left"/>
      <w:pPr>
        <w:ind w:left="6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73F1294D"/>
    <w:multiLevelType w:val="multilevel"/>
    <w:tmpl w:val="75583798"/>
    <w:lvl w:ilvl="0">
      <w:start w:val="4"/>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Restart w:val="0"/>
      <w:lvlText w:val="%1.%2"/>
      <w:lvlJc w:val="left"/>
      <w:pPr>
        <w:ind w:left="10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3" w15:restartNumberingAfterBreak="0">
    <w:nsid w:val="78844344"/>
    <w:multiLevelType w:val="multilevel"/>
    <w:tmpl w:val="73CE162A"/>
    <w:lvl w:ilvl="0">
      <w:start w:val="3"/>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3"/>
      <w:numFmt w:val="decimal"/>
      <w:lvlText w:val="%1.%2"/>
      <w:lvlJc w:val="left"/>
      <w:pPr>
        <w:ind w:left="6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decimal"/>
      <w:lvlRestart w:val="0"/>
      <w:lvlText w:val="%1.%2.%3"/>
      <w:lvlJc w:val="left"/>
      <w:pPr>
        <w:ind w:left="14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5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3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0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7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4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1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15"/>
  </w:num>
  <w:num w:numId="2">
    <w:abstractNumId w:val="23"/>
  </w:num>
  <w:num w:numId="3">
    <w:abstractNumId w:val="33"/>
  </w:num>
  <w:num w:numId="4">
    <w:abstractNumId w:val="26"/>
  </w:num>
  <w:num w:numId="5">
    <w:abstractNumId w:val="6"/>
  </w:num>
  <w:num w:numId="6">
    <w:abstractNumId w:val="29"/>
  </w:num>
  <w:num w:numId="7">
    <w:abstractNumId w:val="19"/>
  </w:num>
  <w:num w:numId="8">
    <w:abstractNumId w:val="27"/>
  </w:num>
  <w:num w:numId="9">
    <w:abstractNumId w:val="17"/>
  </w:num>
  <w:num w:numId="10">
    <w:abstractNumId w:val="28"/>
  </w:num>
  <w:num w:numId="11">
    <w:abstractNumId w:val="32"/>
  </w:num>
  <w:num w:numId="12">
    <w:abstractNumId w:val="8"/>
  </w:num>
  <w:num w:numId="13">
    <w:abstractNumId w:val="3"/>
  </w:num>
  <w:num w:numId="14">
    <w:abstractNumId w:val="22"/>
  </w:num>
  <w:num w:numId="15">
    <w:abstractNumId w:val="13"/>
  </w:num>
  <w:num w:numId="16">
    <w:abstractNumId w:val="5"/>
  </w:num>
  <w:num w:numId="17">
    <w:abstractNumId w:val="24"/>
  </w:num>
  <w:num w:numId="18">
    <w:abstractNumId w:val="9"/>
  </w:num>
  <w:num w:numId="19">
    <w:abstractNumId w:val="21"/>
  </w:num>
  <w:num w:numId="20">
    <w:abstractNumId w:val="0"/>
  </w:num>
  <w:num w:numId="21">
    <w:abstractNumId w:val="11"/>
  </w:num>
  <w:num w:numId="22">
    <w:abstractNumId w:val="25"/>
  </w:num>
  <w:num w:numId="23">
    <w:abstractNumId w:val="16"/>
  </w:num>
  <w:num w:numId="24">
    <w:abstractNumId w:val="31"/>
  </w:num>
  <w:num w:numId="25">
    <w:abstractNumId w:val="12"/>
  </w:num>
  <w:num w:numId="26">
    <w:abstractNumId w:val="4"/>
  </w:num>
  <w:num w:numId="27">
    <w:abstractNumId w:val="20"/>
  </w:num>
  <w:num w:numId="28">
    <w:abstractNumId w:val="10"/>
  </w:num>
  <w:num w:numId="29">
    <w:abstractNumId w:val="1"/>
  </w:num>
  <w:num w:numId="30">
    <w:abstractNumId w:val="30"/>
  </w:num>
  <w:num w:numId="31">
    <w:abstractNumId w:val="7"/>
  </w:num>
  <w:num w:numId="32">
    <w:abstractNumId w:val="2"/>
  </w:num>
  <w:num w:numId="33">
    <w:abstractNumId w:val="14"/>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387"/>
    <w:rsid w:val="007A06B6"/>
    <w:rsid w:val="00987387"/>
    <w:rsid w:val="00D205D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E8BB"/>
  <w15:docId w15:val="{39F7D23C-2F0D-446B-B8F6-74BD30F7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ind w:left="10" w:right="92" w:hanging="10"/>
      <w:jc w:val="center"/>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3"/>
      <w:ind w:left="10" w:right="92" w:hanging="10"/>
      <w:jc w:val="center"/>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237"/>
      <w:ind w:left="138" w:right="221" w:hanging="10"/>
      <w:outlineLvl w:val="2"/>
    </w:pPr>
    <w:rPr>
      <w:rFonts w:ascii="Times New Roman" w:eastAsia="Times New Roman" w:hAnsi="Times New Roman" w:cs="Times New Roman"/>
      <w:b/>
      <w:color w:val="000000"/>
      <w:sz w:val="23"/>
    </w:rPr>
  </w:style>
  <w:style w:type="paragraph" w:styleId="Heading4">
    <w:name w:val="heading 4"/>
    <w:next w:val="Normal"/>
    <w:link w:val="Heading4Char"/>
    <w:uiPriority w:val="9"/>
    <w:unhideWhenUsed/>
    <w:qFormat/>
    <w:pPr>
      <w:keepNext/>
      <w:keepLines/>
      <w:spacing w:after="237"/>
      <w:ind w:left="138" w:right="221" w:hanging="10"/>
      <w:outlineLvl w:val="3"/>
    </w:pPr>
    <w:rPr>
      <w:rFonts w:ascii="Times New Roman" w:eastAsia="Times New Roman" w:hAnsi="Times New Roman" w:cs="Times New Roman"/>
      <w:b/>
      <w:color w:val="000000"/>
      <w:sz w:val="23"/>
    </w:rPr>
  </w:style>
  <w:style w:type="paragraph" w:styleId="Heading5">
    <w:name w:val="heading 5"/>
    <w:next w:val="Normal"/>
    <w:link w:val="Heading5Char"/>
    <w:uiPriority w:val="9"/>
    <w:unhideWhenUsed/>
    <w:qFormat/>
    <w:pPr>
      <w:keepNext/>
      <w:keepLines/>
      <w:spacing w:after="237"/>
      <w:ind w:left="138" w:right="221" w:hanging="10"/>
      <w:outlineLvl w:val="4"/>
    </w:pPr>
    <w:rPr>
      <w:rFonts w:ascii="Times New Roman" w:eastAsia="Times New Roman" w:hAnsi="Times New Roman" w:cs="Times New Roman"/>
      <w:b/>
      <w:color w:val="000000"/>
      <w:sz w:val="23"/>
    </w:rPr>
  </w:style>
  <w:style w:type="paragraph" w:styleId="Heading6">
    <w:name w:val="heading 6"/>
    <w:next w:val="Normal"/>
    <w:link w:val="Heading6Char"/>
    <w:uiPriority w:val="9"/>
    <w:unhideWhenUsed/>
    <w:qFormat/>
    <w:pPr>
      <w:keepNext/>
      <w:keepLines/>
      <w:spacing w:after="237"/>
      <w:ind w:left="138" w:right="221" w:hanging="10"/>
      <w:outlineLvl w:val="5"/>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3"/>
    </w:rPr>
  </w:style>
  <w:style w:type="character" w:customStyle="1" w:styleId="Heading3Char">
    <w:name w:val="Heading 3 Char"/>
    <w:link w:val="Heading3"/>
    <w:rPr>
      <w:rFonts w:ascii="Times New Roman" w:eastAsia="Times New Roman" w:hAnsi="Times New Roman" w:cs="Times New Roman"/>
      <w:b/>
      <w:color w:val="000000"/>
      <w:sz w:val="23"/>
    </w:rPr>
  </w:style>
  <w:style w:type="character" w:customStyle="1" w:styleId="Heading5Char">
    <w:name w:val="Heading 5 Char"/>
    <w:link w:val="Heading5"/>
    <w:rPr>
      <w:rFonts w:ascii="Times New Roman" w:eastAsia="Times New Roman" w:hAnsi="Times New Roman" w:cs="Times New Roman"/>
      <w:b/>
      <w:color w:val="000000"/>
      <w:sz w:val="23"/>
    </w:rPr>
  </w:style>
  <w:style w:type="character" w:customStyle="1" w:styleId="Heading6Char">
    <w:name w:val="Heading 6 Char"/>
    <w:link w:val="Heading6"/>
    <w:rPr>
      <w:rFonts w:ascii="Times New Roman" w:eastAsia="Times New Roman" w:hAnsi="Times New Roman" w:cs="Times New Roman"/>
      <w:b/>
      <w:color w:val="000000"/>
      <w:sz w:val="23"/>
    </w:rPr>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footer" Target="footer17.xml"/><Relationship Id="rId47" Type="http://schemas.openxmlformats.org/officeDocument/2006/relationships/footer" Target="footer19.xml"/><Relationship Id="rId50" Type="http://schemas.openxmlformats.org/officeDocument/2006/relationships/footer" Target="footer2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0.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header" Target="header19.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2.xml"/><Relationship Id="rId44" Type="http://schemas.openxmlformats.org/officeDocument/2006/relationships/footer" Target="footer18.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3.xml"/><Relationship Id="rId43" Type="http://schemas.openxmlformats.org/officeDocument/2006/relationships/header" Target="header18.xml"/><Relationship Id="rId48" Type="http://schemas.openxmlformats.org/officeDocument/2006/relationships/footer" Target="footer20.xm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20.xml"/><Relationship Id="rId20" Type="http://schemas.openxmlformats.org/officeDocument/2006/relationships/footer" Target="footer6.xml"/><Relationship Id="rId41" Type="http://schemas.openxmlformats.org/officeDocument/2006/relationships/footer" Target="footer16.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25491</Words>
  <Characters>145304</Characters>
  <Application>Microsoft Office Word</Application>
  <DocSecurity>0</DocSecurity>
  <Lines>1210</Lines>
  <Paragraphs>340</Paragraphs>
  <ScaleCrop>false</ScaleCrop>
  <Company/>
  <LinksUpToDate>false</LinksUpToDate>
  <CharactersWithSpaces>170455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cover</dc:title>
  <dc:subject/>
  <dc:creator>v_anda</dc:creator>
  <cp:keywords/>
  <cp:lastModifiedBy>Ilmi Faizan</cp:lastModifiedBy>
  <cp:revision>2</cp:revision>
  <dcterms:created xsi:type="dcterms:W3CDTF">2024-05-11T16:33:00Z</dcterms:created>
  <dcterms:modified xsi:type="dcterms:W3CDTF">2024-05-11T16:33:00Z</dcterms:modified>
</cp:coreProperties>
</file>