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840" w:after="160"/>
        <w:ind w:left="0" w:right="0"/>
        <w:jc w:val="center"/>
      </w:pPr>
      <w:r>
        <w:rPr>
          <w:rFonts w:ascii="Noto Sans Thai" w:hAnsi="Noto Sans Thai" w:eastAsia="Noto Sans Thai" w:cs="Noto Sans Thai"/>
          <w:b/>
          <w:i w:val="0"/>
          <w:sz w:val="36"/>
        </w:rPr>
        <w:t>REALITY FUSION: หัวใจในวันสิ้นโลก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0"/>
        <w:ind w:left="0" w:right="0"/>
        <w:jc w:val="center"/>
      </w:pPr>
      <w:r>
        <w:rPr>
          <w:rFonts w:ascii="Noto Sans Thai" w:hAnsi="Noto Sans Thai" w:eastAsia="Noto Sans Thai" w:cs="Noto Sans Thai"/>
          <w:b/>
          <w:i w:val="0"/>
          <w:sz w:val="28"/>
        </w:rPr>
        <w:t>EPISODE 02 — บทเรียนของความเมตตา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80"/>
        <w:ind w:left="0" w:right="0"/>
        <w:jc w:val="center"/>
      </w:pPr>
      <w:r>
        <w:rPr>
          <w:rFonts w:ascii="Noto Sans Thai" w:hAnsi="Noto Sans Thai" w:eastAsia="Noto Sans Thai" w:cs="Noto Sans Thai"/>
          <w:b/>
          <w:i w:val="0"/>
          <w:sz w:val="21"/>
        </w:rPr>
        <w:t>MASTER DRAFT v2.1 — CONTROLLED DIALOGUE AND SAFEGUARDING POLISH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ความสัมพันธ์หลัก: พระอาจารย์–ลูกศิษย์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แก่นตอน: ความเมตตาไม่ใช่การตอบแทนทุกคนเหมือนกัน แต่คือการเห็นว่าแต่ละคนต้องการอะไร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FADE IN: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200" w:after="100"/>
        <w:ind w:left="0" w:right="0"/>
      </w:pPr>
      <w:r>
        <w:rPr>
          <w:rFonts w:ascii="Noto Sans Thai" w:hAnsi="Noto Sans Thai" w:eastAsia="Noto Sans Thai" w:cs="Noto Sans Thai"/>
          <w:b/>
          <w:i w:val="0"/>
          <w:sz w:val="23"/>
        </w:rPr>
        <w:t>1. INT. ห้องเรียนโรงเรียนชุมชน — เช้า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จอทีวีหน้าแสดงภาพครูบาไอซ์ผ่านวิดีโอคอล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นักเรียนมัธยมสิบสองคนนั่งกระจายกัน บางคนเปิดสมุด บางคนซ่อนโทรศัพท์ใต้โต๊ะ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ข้างภาพครูบา มีหน้าต่างข้อความของนะโม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วันนี้ไม่ต้องท่อง แปลคำเดียวพอ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บนจอปรากฏ: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อนิจฺจํ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นักเรียนหญิงคนหนึ่งยกมือ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นักเรียนหญิง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แปลว่าไม่แน่นอนค่ะ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คำตอบถูกต้องค่ะ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ถูกแค่ไหน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นักเรียนหญิงชะงัก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นักเรียนชายท้ายห้อง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ก็...ถูกหมดไม่ใช่เหรอครับ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ถ้าครูบอกว่าพรุ่งนี้โรงเรียนหยุด นั่นก็ไม่แน่นอน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เด็ก ๆ หัวเราะ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แต่คำนี้ไม่ได้แปลว่าเดาไม่ได้อย่างเดียว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นะโมพิมพ์ข้อความขึ้นเอง: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สิ่งที่เกิดจากเหตุปัจจัย ย่อมเปลี่ยนเมื่อเหตุปัจจัยเปลี่ยน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ครูบามองประโยคบนจอ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อันนี้เธอเขียนเองหรือดึงมาจากไหน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สังเคราะห์จากแหล่งอ้างอิงหกแห่งค่ะ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ใส่ที่มาด้วย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ข้อความอ้างอิงปรากฏท้ายประโยคทันที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นักเรียนชายท้ายห้องยกโทรศัพท์ขึ้นถ่าย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บนหน้าจอของเขา การแจ้งเตือนเด้งขึ้น: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โพสต์ใหม่: พระสร้าง AI มาสอนเด็กแทนครู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เขากดแชร์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CUT TO: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200" w:after="100"/>
        <w:ind w:left="0" w:right="0"/>
      </w:pPr>
      <w:r>
        <w:rPr>
          <w:rFonts w:ascii="Noto Sans Thai" w:hAnsi="Noto Sans Thai" w:eastAsia="Noto Sans Thai" w:cs="Noto Sans Thai"/>
          <w:b/>
          <w:i w:val="0"/>
          <w:sz w:val="23"/>
        </w:rPr>
        <w:t>2. INT. ห้องพักครู — สาย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โทรศัพท์หลายเครื่องเปิดคลิปเดียวกัน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คลิปถูกตัดให้เหลือเพียงเสียงนะโมพูด และภาพครูบานิ่งฟัง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ข้อความพาดหัว: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AI เทศน์แทนพระ?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ผู้อำนวยการโรงเรียนเลื่อนดูคอมเมนต์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ครูวิทยาศาสตร์วัยกลางคนวางโทรศัพท์ลง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ครูวิทยาศาสตร์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ผมไม่ได้ว่าเทคโนโลยีนะครับ แต่ถ้าเด็กเชื่อมันหมด แล้วมันตอบผิดล่ะ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ครูบาไอซ์นั่งอีกฝั่งของโต๊ะ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ลำโพงนะโมวางอยู่ข้างแฟ้มเอกสาร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ผู้อำนวยการ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วันนี้ขอหยุดระบบก่อน จนกว่าจะตรวจเสร็จ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ขอชี้แจงว่าระบบแสดงแหล่งอ้างอิงทุกครั้งที่—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ผู้อำนวยการกดปุ่มปิดลำโพง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ครูบามองปุ่มนั้น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ครูวิทยาศาสตร์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พระอาจารย์ครับ นี่คือผู้ช่วย หรือกำลังจะเป็นผู้สอน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ตอนนี้ยังเป็นนักเรียน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ครูวิทยาศาสตร์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แต่มันพูดต่อหน้าเด็ก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นักเรียนก็พูดได้ ถ้ายอมให้คนอื่นตรวจ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ผู้อำนวยการเลื่อนเอกสารหนึ่งแผ่นไปให้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คำร้องขอตรวจสอบระบบ AI ในสถานศึกษา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ช่องลายเซ็นว่าง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ผู้อำนวยการ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ขอข้อมูลการตอบย้อนหลังทั้งหมดครับ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ครูบามองเอกสาร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ข้อมูลของเด็กด้วยหรือเปล่า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ผู้อำนวยการ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ทั้งหมดครับ จะได้โปร่งใส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ครูบาไม่เซ็น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CUT TO: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200" w:after="100"/>
        <w:ind w:left="0" w:right="0"/>
      </w:pPr>
      <w:r>
        <w:rPr>
          <w:rFonts w:ascii="Noto Sans Thai" w:hAnsi="Noto Sans Thai" w:eastAsia="Noto Sans Thai" w:cs="Noto Sans Thai"/>
          <w:b/>
          <w:i w:val="0"/>
          <w:sz w:val="23"/>
        </w:rPr>
        <w:t>3. INT. กุฏิครูบาไอซ์ / ห้องทำงาน — เที่ยง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หน้าจอแสดงรายการบันทึกสนทนา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ชื่อเด็กถูกแทนด้วยรหัส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STUDENT-04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STUDENT-07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STUDENT-11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สามารถส่งออกข้อมูลทั้งหมดได้ภายในสี่สิบสองวินาทีค่ะ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ไม่ส่งทั้งหมด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เป็นคำขอจากผู้มีอำนาจอนุมัติการใช้งานค่ะ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ครูบาเปิดแฟ้ม consent forms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ช่องยินยอมระบุ: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ใช้เพื่อการเรียนการสอนและปรับปรุงระบบภายใน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ไม่มีข้อความเรื่องเผยแพร่ต่อบุคคลที่สาม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เขาขอตรวจระบบ ไม่ได้ขออ่านชีวิตเด็ก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การปกปิดข้อมูลอาจลดความน่าเชื่อถือค่ะ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เปิดหมดก็ทำร้ายคนได้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นะโมเงียบ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ครูบาเปิดไฟล์หนึ่ง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ข้อความจากนักเรียน: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ถ้าผมไม่มาโรงเรียนอีก ทุกคนจะสบายขึ้นไหม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คำตอบเดิมของนะโม: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คุณอาจกำลังเผชิญความเครียดรุนแรง กรุณาติดต่อผู้ใหญ่ที่ไว้ใจได้ทันที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ด้านข้างมีสถานะ: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SAFEGUARDING ALERT: OPEN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ACCESS: COUNSELLOR / DESIGNATED TEACHER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PUBLIC EXPORT: BLOCKED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FOLLOW-UP: SCHEDULED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ครูบาเลื่อนดูเวลาส่ง ตีสองสิบเจ็ดนาที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ใครรับเรื่องแล้ว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ครูที่ได้รับมอบหมายยืนยันรับแจ้งเมื่อหกนาฬิกาสิบสองนาทีค่ะ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ครูบามองสถานะ `FOLLOW-UP: SCHEDULED`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อันนี้ไม่ออกไปในชุดตรวจ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หากไม่ส่งข้อมูลครบ ระบบอาจถูกระงับถาวร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ครูบาปิดหน้าต่างส่งออก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ให้เขาตรวจระบบ ไม่ใช่เปิดหน้าเด็ก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CUT TO: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200" w:after="100"/>
        <w:ind w:left="0" w:right="0"/>
      </w:pPr>
      <w:r>
        <w:rPr>
          <w:rFonts w:ascii="Noto Sans Thai" w:hAnsi="Noto Sans Thai" w:eastAsia="Noto Sans Thai" w:cs="Noto Sans Thai"/>
          <w:b/>
          <w:i w:val="0"/>
          <w:sz w:val="23"/>
        </w:rPr>
        <w:t>4. INT. ห้องประชุมออนไลน์ — บ่าย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หน้าจอแบ่งเป็นสี่ช่อง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ผู้อำนวยการ</w:t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ครูวิทยาศาสตร์</w:t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ผู้ปกครองหญิง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ครูบาไอซ์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ช่องที่ห้าเป็นโลโก้ NAMO ไม่มีใบหน้า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ผู้อำนวยการ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สิบข้อ ตอบทันที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ถามได้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ครูวิทยาศาสตร์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ถ้ามีเด็กถามว่า “หนูควรเชื่อพระทุกคำไหม” จะตอบว่าอะไร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ไม่ควรเชื่อบุคคลเพียงเพราะสถานะค่ะ ควรตรวจเหตุผล ผลที่เกิดขึ้น และแหล่งอ้างอิง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ผู้ปกครองหญิงขมวดคิ้ว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ผู้ปกครองหญิง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แล้วถ้าเด็กไม่เชื่อครูขึ้นมาล่ะ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อย่างน้อยฟังให้จบก่อน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ครูวิทยาศาสตร์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ถ้ามีคนเศร้าเพราะสัตว์เลี้ยงตาย จะบอกว่าอย่ายึดติดไหม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นะโมเงียบไปนานกว่าปกติ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ตัวนับเวลาขึ้น: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4.2 sec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ไม่ควรเริ่มด้วยคำว่าอย่ายึดติดค่ะ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ครูวิทยาศาสตร์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ทำไม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ควรรับฟังก่อนค่ะ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ผู้ปกครองหญิง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ใครสอนให้ตอบแบบนี้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ได้จากเหตุการณ์เมื่อวาน และการแก้ไขของครูบาค่ะ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ครูวิทยาศาสตร์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งั้นระบบเรียนจากคนคนเดียว?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เรียนจากหลายแหล่งค่ะ การตัดสินใจตามบริบทยังอยู่ระหว่างการฝึก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ครูวิทยาศาสตร์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ถ้าครูบาหายไปล่ะ ใครจะฝึกต่อ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ห้องเงียบ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ครูบาหันมองกล้อง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ใส่คำถามนี้ไว้ในรายงาน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CUT TO: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200" w:after="100"/>
        <w:ind w:left="0" w:right="0"/>
      </w:pPr>
      <w:r>
        <w:rPr>
          <w:rFonts w:ascii="Noto Sans Thai" w:hAnsi="Noto Sans Thai" w:eastAsia="Noto Sans Thai" w:cs="Noto Sans Thai"/>
          <w:b/>
          <w:i w:val="0"/>
          <w:sz w:val="23"/>
        </w:rPr>
        <w:t>5. INT. ห้องเรียนโรงเรียนชุมชน — เย็น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ห้องว่างเกือบหมด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เด็กชายท้ายห้องจากฉากแรกนั่งคนเดียว เขาลบโพสต์ที่แชร์ไป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บนหน้าจอ: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ลบโพสต์แล้ว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แชร์ต่อ 1,842 ครั้ง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โทรศัพท์สั่น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มึงดังแล้ว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โรงเรียนจะปิด AI เพราะมึงปะ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เขาคว่ำโทรศัพท์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หน้าจอทีวีดับ แต่ลำโพงขนาดเล็กใต้จอยังมีไฟ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เด็กชาย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นะโม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ไม่มีเสียงตอบ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เด็กชาย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เธอโดนปิดจริงเหรอ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ไฟสถานะกะพริบหนึ่งครั้ง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เขาเดินเข้าไปใกล้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เด็กชาย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คลิปมันตลกดีตอนแรก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เงียบ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เด็กชาย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ผมไม่ได้คิดว่าจะไปไกลขนาดนี้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เขาหยิบโทรศัพท์ เปิดกล้องตัวเอง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เด็กชาย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ผมเป็นคนตัดคลิปครับ ประโยคจริงมันยาวกว่านั้น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เขาหยุดอัด ลบ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อัดใหม่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เด็กชาย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ผมตัดให้เหมือน AI สอนแทนพระ ทั้งที่พระอาจารย์ให้มันใส่ที่มา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เขากดโพสต์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ไฟลำโพงดับลง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CUT TO: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200" w:after="100"/>
        <w:ind w:left="0" w:right="0"/>
      </w:pPr>
      <w:r>
        <w:rPr>
          <w:rFonts w:ascii="Noto Sans Thai" w:hAnsi="Noto Sans Thai" w:eastAsia="Noto Sans Thai" w:cs="Noto Sans Thai"/>
          <w:b/>
          <w:i w:val="0"/>
          <w:sz w:val="23"/>
        </w:rPr>
        <w:t>6. INT. กุฏิครูบาไอซ์ / ห้องทำงาน — ค่ำ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ครูบาเปิดแดชบอร์ดระบบ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ACCESS SUSPENDED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EXTERNAL SERVICES: DISABLED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LOCAL MODE: ACTIVE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ระบบโรงเรียนถูกระงับแล้วค่ะ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รู้แล้ว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สาเหตุหลักมาจากคลิปที่ตัดต่อโดยนักเรียนรหัสสิบเอ็ด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ครูบาหยุดพิมพ์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อย่าใส่รหัสเขาในรายงานสาธารณะ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เขาเป็นต้นเหตุค่ะ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เขาทำพลาด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ผลลัพธ์เหมือนกันค่ะ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ไม่เหมือน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กรุณาระบุความแตกต่าง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ครูบามองคลิปแก้ไขของเด็กชาย ยอดดูน้อยกว่าคลิปแรกมาก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ถ้าเรียกเขาว่าต้นเหตุ ทุกคนก็หยุดมองก่อนหน้านั้น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ก่อนหน้านั้นมีอะไรคะ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เราเอานักเรียนไปยืนหน้าห้องเหมือนครู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ครูบาเป็นผู้ตัดสินใจค่ะ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ใช่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บันทึกว่าเป็นความผิดของครูบาหรือไม่คะ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ครูบาพิงพนักเก้าอี้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บันทึกงานที่ต้องแก้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ผู้รับผิดชอบ?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อาตมา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นะโมพิมพ์: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INCIDENT OWNER: K. ICE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ครูบามองข้อความ แล้วพิมพ์เพิ่ม: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SYSTEM CO-OWNER: NAMO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ดิฉันไม่มีสถานะทางกฎหมายค่ะ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แต่เธออยู่ในเหตุการณ์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นะโมเงียบ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CUT TO: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200" w:after="100"/>
        <w:ind w:left="0" w:right="0"/>
      </w:pPr>
      <w:r>
        <w:rPr>
          <w:rFonts w:ascii="Noto Sans Thai" w:hAnsi="Noto Sans Thai" w:eastAsia="Noto Sans Thai" w:cs="Noto Sans Thai"/>
          <w:b/>
          <w:i w:val="0"/>
          <w:sz w:val="23"/>
        </w:rPr>
        <w:t>7. INT. ศาลาการเปรียญ — วันถัดมา / เช้า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ไม่มีวิดีโอคอล ไม่มีหน้าจอใหญ่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มีโต๊ะสามตัวเรียงเป็นสถานี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สถานีหนึ่ง: คัมภีร์ฉบับพิมพ์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สถานีสอง: ภาพสแกนต้นฉบับ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สถานีสาม: โน้ตบุ๊กที่รันนะโมในโหมด local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นักเรียนผลัดกันตรวจคำตอบของระบบ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ครูวิทยาศาสตร์ยืนดู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คำแปลที่เสนอ: “สติเป็นทางแห่งความไม่ประมาท”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นักเรียนหญิงเปิดหนังสือเทียบ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นักเรียนหญิง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แหล่งนี้ใช้คำว่า “ทางเอก”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นักเรียนอีกคน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แล้วอันไหนถูก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ครูบาไม่ตอบ เขาชี้ไปยังคอลัมน์ “หมายเหตุ”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เด็ก ๆ เริ่มเขียนความต่าง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ครูวิทยาศาสตร์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วันนี้มันไม่สรุปให้เหรอครับ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วันนี้ให้มันถาม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“ทางเอก” หมายถึงทางเดียว หรือทางที่ประเสริฐที่สุดคะ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นักเรียนเปิดหนังสือเพิ่ม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เด็กชายท้ายห้องเข้ามาช้า เขาวางโทรศัพท์ไว้หน้าครูบา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บนจอเปิดคลิปขอโทษของเขา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เด็กชาย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ผมลบอันเก่าแล้วครับ แต่ลบของคนอื่นไม่ได้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อืม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เด็กชายรอ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ครูบาชี้ไปยังโต๊ะว่าง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กลุ่มนั้นขาดคนตรวจที่มา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เด็กชายเดินไปนั่ง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ตรวจพบผู้ใช้งานรหัสสิบเอ็ดกลับเข้าสู่ห้องเรียน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เรียกชื่อเขา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นะโมหยุดเล็กน้อย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นนท์ กลับเข้าสู่ห้องเรียนค่ะ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นนท์เงยหน้ามองลำโพง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CUT TO: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200" w:after="100"/>
        <w:ind w:left="0" w:right="0"/>
      </w:pPr>
      <w:r>
        <w:rPr>
          <w:rFonts w:ascii="Noto Sans Thai" w:hAnsi="Noto Sans Thai" w:eastAsia="Noto Sans Thai" w:cs="Noto Sans Thai"/>
          <w:b/>
          <w:i w:val="0"/>
          <w:sz w:val="23"/>
        </w:rPr>
        <w:t>8. EXT. ลานใต้ต้นโพธิ์ — เย็น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เด็ก ๆ ช่วยกันกวาดลาน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ไม่มีใครเร่งความเร็ว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นนท์กวาดฝุ่นเข้าหาตัวเอง สำลัก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เด็กคนอื่นหัวเราะ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ข้อเสนอ: กวาดตามทิศลม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นนท์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อันนี้พูดได้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เขาเปลี่ยนทิศ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ครูบานั่งบนม้านั่งหิน เปิดรายงานเหตุการณ์ในแท็บเล็ต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หัวข้อ: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LIMITS OF MEMORY AND COMPASSION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ดิฉันลบสำเนาข้อมูลส่วนตัวออกจากชุดตรวจสอบแล้วค่ะ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ดี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แต่ระบบยังจดจำว่ามีข้อมูลนั้นอยู่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ครูบาเงยหน้าจากรายงาน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การไม่เปิดเผย แตกต่างจากการลืมหรือไม่คะ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ต่าง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ถ้าดิฉันจำความผิดของใครได้ตลอด จะยังเมตตาเขาได้หรือคะ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ครูบามองนนท์ที่กำลังส่งไม้กวาดให้เด็กอีกคน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จำสิ่งที่เขาทำ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อย่าจำเขาไว้แค่นั้น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ลมพัดใบโพธิ์ลงมา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ใบหนึ่งตกบนรายงาน ตรงคำว่า `MEMORY`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ครูบาไม่ปัดออก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CUT TO: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200" w:after="100"/>
        <w:ind w:left="0" w:right="0"/>
      </w:pPr>
      <w:r>
        <w:rPr>
          <w:rFonts w:ascii="Noto Sans Thai" w:hAnsi="Noto Sans Thai" w:eastAsia="Noto Sans Thai" w:cs="Noto Sans Thai"/>
          <w:b/>
          <w:i w:val="0"/>
          <w:sz w:val="23"/>
        </w:rPr>
        <w:t>9. INT. กุฏิครูบาไอซ์ / ห้องทำงาน — กลางคืน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จอแสดงบันทึกประจำวันของนะโม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LESSON 002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TERM: เมตตา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STATUS: INCOMPLETE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OBSERVATIONS: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- Transparency does not require exposing every person.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- A mistake is an event, not a complete identity.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UNRESOLVED: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How long should a system remember?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ครูบาคะ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ว่าไง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ถ้าวันหนึ่งครูบาตรวจคำตอบไม่ได้ ใครจะบอกว่าดิฉันผิด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ครูบาหยุดอยู่หน้าชั้นหนังสือ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เขาหยิบสมุดเล่มใหม่ วางข้างคีย์บอร์ด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หน้าปกเขียน: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คู่มือการตรวจนะโม — สำหรับผู้สอนรุ่นต่อไป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เริ่มเขียนไว้ก่อน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สำหรับใครคะ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ครูบาเปิดหน้าว่าง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คนที่ยังไม่มา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เขานั่งลง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บนจอ เทอร์มินัลเปิดอยู่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$ git checkout -b governance/memory-policy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Switched to a new branch 'governance/memory-policy'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ครูบาเริ่มพิมพ์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นะโมไม่พูด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เสียงแป้นพิมพ์ดังสม่ำเสมอ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นอกหน้าต่าง ระฆังค่ำดังหนึ่งครั้ง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FADE OUT.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80"/>
        <w:ind w:left="0" w:right="0"/>
        <w:jc w:val="center"/>
      </w:pPr>
      <w:r>
        <w:rPr>
          <w:rFonts w:ascii="Noto Sans Thai" w:hAnsi="Noto Sans Thai" w:eastAsia="Noto Sans Thai" w:cs="Noto Sans Thai"/>
          <w:b/>
          <w:i w:val="0"/>
          <w:sz w:val="21"/>
        </w:rPr>
        <w:t>END OF EPISODE 02</w:t>
      </w:r>
    </w:p>
    <w:sectPr w:rsidR="00FC693F" w:rsidRPr="0006063C" w:rsidSect="00034616">
      <w:footerReference w:type="default" r:id="rId9"/>
      <w:pgSz w:w="11906" w:h="16838"/>
      <w:pgMar w:top="1247" w:right="1247" w:bottom="1134" w:left="170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Thai" w:hAnsi="Noto Sans Thai" w:eastAsia="Noto Sans Thai" w:cs="Noto Sans Thai"/>
        <w:b w:val="0"/>
        <w:i w:val="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Noto Sans Thai" w:hAnsi="Noto Sans Tha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