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075B9" w:rsidP="003075B9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שיעור 4 </w:t>
      </w:r>
      <w:r>
        <w:rPr>
          <w:rtl/>
        </w:rPr>
        <w:t>–</w:t>
      </w:r>
      <w:r>
        <w:rPr>
          <w:rFonts w:hint="cs"/>
          <w:rtl/>
        </w:rPr>
        <w:t xml:space="preserve"> לכסון</w:t>
      </w:r>
    </w:p>
    <w:p w:rsidR="003075B9" w:rsidRDefault="00D64139" w:rsidP="00D6413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64139" w:rsidRDefault="00D64139" w:rsidP="00626FB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 תהא מטריצה </w:t>
      </w:r>
      <w:r>
        <w:t>A</w:t>
      </w:r>
      <w:r w:rsidR="00E44C16">
        <w:rPr>
          <w:rFonts w:hint="cs"/>
          <w:rtl/>
        </w:rPr>
        <w:t xml:space="preserve"> כך שיש לה בסיס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44C16">
        <w:rPr>
          <w:rFonts w:eastAsiaTheme="minorEastAsia" w:hint="cs"/>
          <w:rtl/>
        </w:rPr>
        <w:t xml:space="preserve"> המורכב מווקטורים עצמיים של </w:t>
      </w:r>
      <w:r w:rsidR="00E44C16">
        <w:rPr>
          <w:rFonts w:eastAsiaTheme="minorEastAsia"/>
        </w:rPr>
        <w:t>A</w:t>
      </w:r>
      <w:r w:rsidR="00E44C16">
        <w:rPr>
          <w:rFonts w:eastAsiaTheme="minorEastAsia" w:hint="cs"/>
          <w:rtl/>
        </w:rPr>
        <w:t xml:space="preserve">. תאה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="00E44C16">
        <w:rPr>
          <w:rFonts w:eastAsiaTheme="minorEastAsia" w:hint="cs"/>
          <w:rtl/>
        </w:rPr>
        <w:t xml:space="preserve"> מטריצה שעמודותיה הם וקטורי בסיס</w:t>
      </w:r>
      <w:r w:rsidR="00626FB7">
        <w:rPr>
          <w:rFonts w:eastAsiaTheme="minorEastAsia" w:hint="cs"/>
          <w:rtl/>
        </w:rPr>
        <w:t xml:space="preserve"> זה, אזי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 w:rsidR="001F6B70">
        <w:rPr>
          <w:rFonts w:eastAsiaTheme="minorEastAsia" w:hint="cs"/>
          <w:rtl/>
        </w:rPr>
        <w:t xml:space="preserve"> אלכסונית.</w:t>
      </w:r>
    </w:p>
    <w:p w:rsidR="001D39A9" w:rsidRDefault="001D39A9" w:rsidP="00EA28BD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DF37A2" w:rsidRDefault="00EA28BD" w:rsidP="00DF37A2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>. מצא ביטוי מפורש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DF37A2" w:rsidRDefault="00DF37A2" w:rsidP="00DF37A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E4163" w:rsidRPr="00083F6C" w:rsidRDefault="002A35CC" w:rsidP="00083F6C">
      <w:pPr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λI-A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λ+4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-λ-20+18=0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-λ-2=0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083F6C" w:rsidRPr="00B206D2" w:rsidRDefault="00083F6C" w:rsidP="00AB1C5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צ"ל ווקטור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</m:oMath>
      <w:r w:rsidR="004D6DA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5x+6y=2x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3x=-6y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x=-2y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eastAsiaTheme="minorEastAsia"/>
              <w:rtl/>
            </w:rPr>
            <w:br/>
          </m:r>
        </m:oMath>
      </m:oMathPara>
      <w:r w:rsidR="000B2AAE">
        <w:rPr>
          <w:rFonts w:eastAsiaTheme="minorEastAsia" w:hint="cs"/>
          <w:rtl/>
        </w:rPr>
        <w:t xml:space="preserve">אותו דבר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1DC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5x+6y=-x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6x=-6y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x=-y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B206D2" w:rsidRPr="006035E2" w:rsidRDefault="001D1A6B" w:rsidP="00A54C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,P=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-2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,</m:t>
          </m:r>
          <m:sSup>
            <m:sSupPr>
              <m:ctrlPr>
                <w:rPr>
                  <w:rFonts w:ascii="Cambria Math" w:eastAsia="MS Mincho" w:hAnsi="Cambria Math" w:cs="MS Mincho"/>
                  <w:i/>
                </w:rPr>
              </m:ctrlPr>
            </m:sSupPr>
            <m:e>
              <m:r>
                <w:rPr>
                  <w:rFonts w:ascii="Cambria Math" w:eastAsia="MS Mincho" w:hAnsi="Cambria Math" w:cs="MS Mincho"/>
                </w:rPr>
                <m:t>P</m:t>
              </m:r>
            </m:e>
            <m:sup>
              <m:r>
                <w:rPr>
                  <w:rFonts w:ascii="Cambria Math" w:eastAsia="MS Mincho" w:hAnsi="Cambria Math" w:cs="MS Mincho"/>
                </w:rPr>
                <m:t>-1</m:t>
              </m:r>
            </m:sup>
          </m:sSup>
          <m:r>
            <w:rPr>
              <w:rFonts w:ascii="Cambria Math" w:eastAsia="MS Mincho" w:hAnsi="Cambria Math" w:cs="MS Mincho"/>
            </w:rPr>
            <m:t>=</m:t>
          </m:r>
          <m:r>
            <w:rPr>
              <w:rFonts w:ascii="Cambria Math" w:eastAsia="MS Mincho" w:hAnsi="Cambria Math" w:cs="MS Mincho"/>
            </w:rPr>
            <m:t>-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-2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  <m:ctrlPr>
                <w:rPr>
                  <w:rFonts w:ascii="Cambria Math" w:hAnsi="Cambria Math"/>
                  <w:rtl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-2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n+1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n+1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1+1</m:t>
                        </m:r>
                      </m:sup>
                    </m:sSup>
                    <m:r>
                      <w:rPr>
                        <w:rFonts w:ascii="Cambria Math" w:eastAsia="MS Mincho" w:hAnsi="Cambria Math" w:cs="MS Mincho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n+1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eastAsia="MS Mincho" w:hAnsi="Cambria Math" w:cs="MS Mincho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n+1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MS Mincho" w:hAnsi="Cambria Math" w:cs="MS Mincho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MS Mincho" w:hAnsi="Cambria Math" w:cs="MS Mincho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</m:oMath>
      </m:oMathPara>
    </w:p>
    <w:p w:rsidR="00492C33" w:rsidRDefault="00492C3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6035E2" w:rsidRDefault="006035E2" w:rsidP="00117A6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עובדות</w:t>
      </w:r>
    </w:p>
    <w:p w:rsidR="00117A60" w:rsidRDefault="00117A60" w:rsidP="00117A60">
      <w:pPr>
        <w:rPr>
          <w:rFonts w:hint="cs"/>
          <w:rtl/>
        </w:rPr>
      </w:pPr>
      <w:r>
        <w:rPr>
          <w:rFonts w:hint="cs"/>
          <w:rtl/>
        </w:rPr>
        <w:t xml:space="preserve">לכל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ריבועיות </w:t>
      </w:r>
      <w:r w:rsidR="00DD0D8C">
        <w:rPr>
          <w:rFonts w:hint="cs"/>
          <w:rtl/>
        </w:rPr>
        <w:t>התכונות הבאות שקולות</w:t>
      </w:r>
    </w:p>
    <w:p w:rsidR="00DD0D8C" w:rsidRDefault="00287FEA" w:rsidP="00DD0D8C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A⊕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</m:d>
      </m:oMath>
      <w:r w:rsidR="00492C33">
        <w:rPr>
          <w:rFonts w:hint="cs"/>
          <w:rtl/>
        </w:rPr>
        <w:t xml:space="preserve"> לכסינה</w:t>
      </w:r>
    </w:p>
    <w:p w:rsidR="00492C33" w:rsidRPr="002B118F" w:rsidRDefault="00DA5108" w:rsidP="00DA5108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B⊕A</m:t>
        </m:r>
      </m:oMath>
      <w:r>
        <w:rPr>
          <w:rFonts w:eastAsiaTheme="minorEastAsia" w:hint="cs"/>
          <w:rtl/>
        </w:rPr>
        <w:t xml:space="preserve"> לכסינה</w:t>
      </w:r>
    </w:p>
    <w:p w:rsidR="002B118F" w:rsidRDefault="00D439F0" w:rsidP="00D439F0">
      <w:pPr>
        <w:pStyle w:val="ListParagraph"/>
        <w:numPr>
          <w:ilvl w:val="0"/>
          <w:numId w:val="1"/>
        </w:numPr>
        <w:rPr>
          <w:rFonts w:hint="cs"/>
        </w:rPr>
      </w:pPr>
      <w:r>
        <w:t>A,B</w:t>
      </w:r>
      <w:r w:rsidR="002F5C5C">
        <w:rPr>
          <w:rFonts w:hint="cs"/>
          <w:rtl/>
        </w:rPr>
        <w:t xml:space="preserve"> לכסינות</w:t>
      </w:r>
    </w:p>
    <w:p w:rsidR="004C5630" w:rsidRDefault="004C5630" w:rsidP="004C5630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C5630" w:rsidRDefault="004C5630" w:rsidP="00BC733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הוכח כי לכל </w:t>
      </w:r>
      <m:oMath>
        <m:r>
          <w:rPr>
            <w:rFonts w:ascii="Cambria Math" w:hAnsi="Cambria Math"/>
          </w:rPr>
          <m:t>n≥2</m:t>
        </m:r>
      </m:oMath>
      <w:r w:rsidRPr="00BC7335"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⋱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="00B06383">
        <w:rPr>
          <w:rFonts w:hint="cs"/>
          <w:rtl/>
        </w:rPr>
        <w:t xml:space="preserve"> לא לכסינה.</w:t>
      </w:r>
    </w:p>
    <w:p w:rsidR="00BC7335" w:rsidRPr="006F3A9B" w:rsidRDefault="00514070" w:rsidP="007E715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תהא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940717">
        <w:rPr>
          <w:rFonts w:eastAsiaTheme="minorEastAsia" w:hint="cs"/>
          <w:rtl/>
        </w:rPr>
        <w:t xml:space="preserve"> ותהא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m×m</m:t>
            </m:r>
          </m:sup>
        </m:sSup>
      </m:oMath>
      <w:r w:rsidR="00286FD0">
        <w:rPr>
          <w:rFonts w:eastAsiaTheme="minorEastAsia" w:hint="cs"/>
          <w:rtl/>
        </w:rPr>
        <w:t xml:space="preserve">. הוכח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⊕A</m:t>
        </m:r>
      </m:oMath>
      <w:r w:rsidR="00286FD0">
        <w:rPr>
          <w:rFonts w:eastAsiaTheme="minorEastAsia" w:hint="cs"/>
          <w:rtl/>
        </w:rPr>
        <w:t xml:space="preserve"> אינה לכסינה.</w:t>
      </w:r>
      <w:r w:rsidR="007E7155">
        <w:rPr>
          <w:rFonts w:eastAsiaTheme="minorEastAsia"/>
          <w:rtl/>
        </w:rPr>
        <w:br/>
      </w:r>
      <w:r w:rsidR="007E7155">
        <w:rPr>
          <w:rFonts w:eastAsiaTheme="minorEastAsia" w:hint="cs"/>
          <w:rtl/>
        </w:rPr>
        <w:t xml:space="preserve">(תשובה: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="007E7155">
        <w:rPr>
          <w:rFonts w:eastAsiaTheme="minorEastAsia" w:hint="cs"/>
          <w:rtl/>
        </w:rPr>
        <w:t xml:space="preserve"> אינה לכסינה, והעובדה שרשמנו לפני 2 דקות)</w:t>
      </w:r>
    </w:p>
    <w:p w:rsidR="006F3A9B" w:rsidRPr="00D02A1E" w:rsidRDefault="006F3A9B" w:rsidP="004C308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 xml:space="preserve">תהא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</w:t>
      </w:r>
      <w:r w:rsidR="004C3084">
        <w:rPr>
          <w:rFonts w:eastAsiaTheme="minorEastAsia" w:hint="cs"/>
          <w:rtl/>
        </w:rPr>
        <w:t>דומה ל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4C3084">
        <w:rPr>
          <w:rFonts w:eastAsiaTheme="minorEastAsia" w:hint="cs"/>
          <w:rtl/>
        </w:rPr>
        <w:t xml:space="preserve">. האם </w:t>
      </w:r>
      <w:r w:rsidR="004C3084">
        <w:rPr>
          <w:rFonts w:eastAsiaTheme="minorEastAsia"/>
        </w:rPr>
        <w:t>A</w:t>
      </w:r>
      <w:r w:rsidR="004C3084">
        <w:rPr>
          <w:rFonts w:eastAsiaTheme="minorEastAsia" w:hint="cs"/>
          <w:rtl/>
        </w:rPr>
        <w:t xml:space="preserve"> לכסינה</w:t>
      </w:r>
      <w:r w:rsidR="007E3F3F">
        <w:rPr>
          <w:rFonts w:eastAsiaTheme="minorEastAsia" w:hint="cs"/>
          <w:rtl/>
        </w:rPr>
        <w:t>?</w:t>
      </w:r>
    </w:p>
    <w:p w:rsidR="00D02A1E" w:rsidRDefault="00D02A1E" w:rsidP="00D02A1E">
      <w:pPr>
        <w:pStyle w:val="Heading2"/>
        <w:rPr>
          <w:rFonts w:hint="cs"/>
          <w:rtl/>
        </w:rPr>
      </w:pPr>
      <w:r>
        <w:rPr>
          <w:rFonts w:hint="cs"/>
          <w:rtl/>
        </w:rPr>
        <w:t>תשובה(לג')</w:t>
      </w:r>
    </w:p>
    <w:p w:rsidR="00D02A1E" w:rsidRDefault="00D02A1E" w:rsidP="004E437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השאלה היא האם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7A4F57">
        <w:rPr>
          <w:rFonts w:eastAsiaTheme="minorEastAsia" w:hint="cs"/>
          <w:rtl/>
        </w:rPr>
        <w:t xml:space="preserve"> לכסינה?</w:t>
      </w:r>
      <w:r w:rsidR="00C95C00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2</m:t>
              </m:r>
            </m:e>
          </m:d>
          <m:r>
            <w:rPr>
              <w:rFonts w:ascii="Cambria Math" w:eastAsia="MS Mincho" w:hAnsi="Cambria Math" w:cs="MS Mincho"/>
            </w:rPr>
            <m:t>⊕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2</m:t>
                    </m:r>
                  </m:e>
                </m:mr>
              </m:m>
            </m:e>
          </m:d>
        </m:oMath>
      </m:oMathPara>
      <w:r w:rsidR="004E4374">
        <w:rPr>
          <w:rFonts w:eastAsiaTheme="minorEastAsia" w:hint="cs"/>
          <w:rtl/>
        </w:rPr>
        <w:t xml:space="preserve"> לא לכסינה לכן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4E4374">
        <w:rPr>
          <w:rFonts w:eastAsiaTheme="minorEastAsia" w:hint="cs"/>
          <w:rtl/>
        </w:rPr>
        <w:t xml:space="preserve"> לא לכסינה.</w:t>
      </w:r>
    </w:p>
    <w:p w:rsidR="00DB7391" w:rsidRPr="009246AD" w:rsidRDefault="00DB7391" w:rsidP="00DB7391">
      <w:pPr>
        <w:pStyle w:val="Heading1"/>
        <w:rPr>
          <w:rFonts w:hint="cs"/>
          <w:u w:val="single"/>
          <w:rtl/>
        </w:rPr>
      </w:pPr>
      <w:r w:rsidRPr="009246AD">
        <w:rPr>
          <w:rFonts w:hint="cs"/>
          <w:u w:val="single"/>
          <w:rtl/>
        </w:rPr>
        <w:t>הערה חשובה</w:t>
      </w:r>
    </w:p>
    <w:p w:rsidR="00DB7391" w:rsidRDefault="00DB7391" w:rsidP="001B0392">
      <w:pPr>
        <w:rPr>
          <w:rFonts w:hint="cs"/>
          <w:rtl/>
        </w:rPr>
      </w:pPr>
      <w:r>
        <w:rPr>
          <w:rFonts w:hint="cs"/>
          <w:rtl/>
        </w:rPr>
        <w:t xml:space="preserve">דירוג </w:t>
      </w:r>
      <w:r w:rsidR="001B0392">
        <w:rPr>
          <w:rFonts w:asciiTheme="minorBidi" w:eastAsiaTheme="minorEastAsia" w:hAnsiTheme="minorBidi"/>
          <w:rtl/>
        </w:rPr>
        <w:t>≠</w:t>
      </w:r>
      <w:r w:rsidR="001B039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לכסון</w:t>
      </w:r>
    </w:p>
    <w:p w:rsidR="007E4A62" w:rsidRDefault="002D546A" w:rsidP="002D546A">
      <w:pPr>
        <w:pStyle w:val="Heading1"/>
        <w:rPr>
          <w:rFonts w:hint="cs"/>
          <w:rtl/>
        </w:rPr>
      </w:pPr>
      <w:r>
        <w:rPr>
          <w:rFonts w:hint="cs"/>
          <w:rtl/>
        </w:rPr>
        <w:t>סימון</w:t>
      </w:r>
    </w:p>
    <w:p w:rsidR="002D546A" w:rsidRDefault="002D546A" w:rsidP="00025B1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קבוצת הערכים העצמיים </w:t>
      </w:r>
      <w:r w:rsidR="00F3533B">
        <w:rPr>
          <w:rFonts w:hint="cs"/>
          <w:rtl/>
        </w:rPr>
        <w:t xml:space="preserve">של מטריצה </w:t>
      </w:r>
      <w:r w:rsidR="009A3CC4">
        <w:t>A</w:t>
      </w:r>
      <w:r w:rsidR="009A3CC4">
        <w:rPr>
          <w:rFonts w:hint="cs"/>
          <w:rtl/>
        </w:rPr>
        <w:t xml:space="preserve"> או העתקה לינארית</w:t>
      </w:r>
      <w:r w:rsidR="00460F00">
        <w:rPr>
          <w:rFonts w:hint="cs"/>
          <w:rtl/>
        </w:rPr>
        <w:t>(אופרטור)</w:t>
      </w:r>
      <w:r w:rsidR="009A3CC4">
        <w:rPr>
          <w:rFonts w:hint="cs"/>
          <w:rtl/>
        </w:rPr>
        <w:t xml:space="preserve"> </w:t>
      </w:r>
      <w:r w:rsidR="009A3CC4">
        <w:t>T</w:t>
      </w:r>
      <w:r w:rsidR="009A3CC4">
        <w:rPr>
          <w:rFonts w:hint="cs"/>
          <w:rtl/>
        </w:rPr>
        <w:t xml:space="preserve"> נקראת </w:t>
      </w:r>
      <w:r w:rsidR="009860B3">
        <w:rPr>
          <w:rFonts w:hint="cs"/>
          <w:rtl/>
        </w:rPr>
        <w:t xml:space="preserve">ספקטרום של </w:t>
      </w:r>
      <w:r w:rsidR="00025B15">
        <w:t>A</w:t>
      </w:r>
      <w:r w:rsidR="00025B15">
        <w:rPr>
          <w:rFonts w:hint="cs"/>
          <w:rtl/>
        </w:rPr>
        <w:t xml:space="preserve"> או </w:t>
      </w:r>
      <w:r w:rsidR="00025B15">
        <w:t>T</w:t>
      </w:r>
      <w:r w:rsidR="00025B15">
        <w:rPr>
          <w:rFonts w:hint="cs"/>
          <w:rtl/>
        </w:rPr>
        <w:t xml:space="preserve"> ומסומנת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או</m:t>
            </m:r>
            <m:r>
              <w:rPr>
                <w:rFonts w:ascii="Cambria Math" w:hAnsi="Cambria Math"/>
              </w:rPr>
              <m:t xml:space="preserve"> 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581B04" w:rsidRDefault="00581B04" w:rsidP="00112C59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C820B6" w:rsidRDefault="00112C59" w:rsidP="00C820B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</w:t>
      </w:r>
      <w:r w:rsidR="00B53BDA">
        <w:rPr>
          <w:rFonts w:hint="cs"/>
          <w:rtl/>
        </w:rPr>
        <w:t xml:space="preserve">כך שלפחות אחת מהן </w:t>
      </w:r>
      <w:r w:rsidR="0045185B">
        <w:rPr>
          <w:rFonts w:hint="cs"/>
          <w:rtl/>
        </w:rPr>
        <w:t xml:space="preserve">הפיכה. הוכח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820B6" w:rsidRDefault="00C820B6" w:rsidP="00C820B6">
      <w:pPr>
        <w:pStyle w:val="Heading2"/>
        <w:rPr>
          <w:rFonts w:hint="cs"/>
          <w:rtl/>
        </w:rPr>
      </w:pPr>
      <w:r>
        <w:rPr>
          <w:rFonts w:hint="cs"/>
          <w:rtl/>
        </w:rPr>
        <w:t>רעיון להוכחה</w:t>
      </w:r>
    </w:p>
    <w:p w:rsidR="00C820B6" w:rsidRDefault="00C820B6" w:rsidP="00BF4C6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בה"כ נגיד כי </w:t>
      </w:r>
      <w:r>
        <w:t>A</w:t>
      </w:r>
      <w:r>
        <w:rPr>
          <w:rFonts w:hint="cs"/>
          <w:rtl/>
        </w:rPr>
        <w:t xml:space="preserve"> הפיכה.</w:t>
      </w:r>
      <w:r w:rsidR="0097788D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AB=A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B195E">
        <w:rPr>
          <w:rFonts w:eastAsiaTheme="minorEastAsia" w:hint="cs"/>
          <w:rtl/>
        </w:rPr>
        <w:t xml:space="preserve"> </w:t>
      </w:r>
      <w:r w:rsidR="00BB195E" w:rsidRPr="00BB195E">
        <w:rPr>
          <w:rFonts w:eastAsiaTheme="minorEastAsia"/>
        </w:rPr>
        <w:sym w:font="Wingdings" w:char="F0EF"/>
      </w:r>
      <w:r w:rsidR="00BB195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AB~BA</m:t>
        </m:r>
      </m:oMath>
      <w:r w:rsidR="00C651B0">
        <w:rPr>
          <w:rFonts w:eastAsiaTheme="minorEastAsia" w:hint="cs"/>
          <w:rtl/>
        </w:rPr>
        <w:t>. המטריצות דומות ולכן</w:t>
      </w:r>
      <w:r w:rsidR="00FC7642">
        <w:rPr>
          <w:rFonts w:eastAsiaTheme="minorEastAsia" w:hint="cs"/>
          <w:rtl/>
        </w:rPr>
        <w:t xml:space="preserve"> לפי משפט</w:t>
      </w:r>
      <w:r w:rsidR="00C651B0">
        <w:rPr>
          <w:rFonts w:eastAsiaTheme="minorEastAsia" w:hint="cs"/>
          <w:rtl/>
        </w:rPr>
        <w:t xml:space="preserve"> יש להן אותו פולינום אופייני.</w:t>
      </w:r>
    </w:p>
    <w:p w:rsidR="00123C33" w:rsidRDefault="00FC7642" w:rsidP="00FC7642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הגדרות</w:t>
      </w:r>
    </w:p>
    <w:p w:rsidR="00FC7642" w:rsidRPr="00513B52" w:rsidRDefault="00FC7642" w:rsidP="00473141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המעלה ש</w:t>
      </w:r>
      <w:r w:rsidR="00473141">
        <w:rPr>
          <w:rFonts w:hint="cs"/>
          <w:rtl/>
        </w:rPr>
        <w:t xml:space="preserve">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lit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e>
        </m:d>
      </m:oMath>
      <w:r w:rsidR="00473141">
        <w:rPr>
          <w:rFonts w:eastAsiaTheme="minorEastAsia" w:hint="cs"/>
          <w:rtl/>
        </w:rPr>
        <w:t xml:space="preserve"> בפולינום האופייני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73141">
        <w:rPr>
          <w:rFonts w:eastAsiaTheme="minorEastAsia" w:hint="cs"/>
          <w:rtl/>
        </w:rPr>
        <w:t xml:space="preserve"> נקראת הריבוי האלגברי של </w:t>
      </w:r>
      <m:oMath>
        <m:r>
          <w:rPr>
            <w:rFonts w:ascii="Cambria Math" w:eastAsiaTheme="minorEastAsia" w:hAnsi="Cambria Math"/>
          </w:rPr>
          <m:t>λ</m:t>
        </m:r>
      </m:oMath>
      <w:r w:rsidR="00513B52">
        <w:rPr>
          <w:rFonts w:eastAsiaTheme="minorEastAsia" w:hint="cs"/>
          <w:rtl/>
        </w:rPr>
        <w:t>.</w:t>
      </w:r>
    </w:p>
    <w:p w:rsidR="00513B52" w:rsidRPr="004F5616" w:rsidRDefault="00513B52" w:rsidP="00AF71D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המימד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AF71D6">
        <w:rPr>
          <w:rFonts w:eastAsiaTheme="minorEastAsia" w:hint="cs"/>
          <w:rtl/>
        </w:rPr>
        <w:t xml:space="preserve"> נקרא הריבוי הגיאומרטי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="00AF71D6">
        <w:rPr>
          <w:rFonts w:eastAsiaTheme="minorEastAsia" w:hint="cs"/>
          <w:rtl/>
        </w:rPr>
        <w:t xml:space="preserve"> נקרא הריבוי הגיאומטרי של </w:t>
      </w:r>
      <m:oMath>
        <m:r>
          <w:rPr>
            <w:rFonts w:ascii="Cambria Math" w:eastAsiaTheme="minorEastAsia" w:hAnsi="Cambria Math"/>
          </w:rPr>
          <m:t>λ</m:t>
        </m:r>
      </m:oMath>
      <w:r w:rsidR="00AF71D6">
        <w:rPr>
          <w:rFonts w:eastAsiaTheme="minorEastAsia" w:hint="cs"/>
          <w:rtl/>
        </w:rPr>
        <w:t>.</w:t>
      </w:r>
    </w:p>
    <w:p w:rsidR="004F5616" w:rsidRDefault="004F5616" w:rsidP="00604747">
      <w:pPr>
        <w:pStyle w:val="Heading1"/>
        <w:rPr>
          <w:rFonts w:hint="cs"/>
          <w:rtl/>
        </w:rPr>
      </w:pPr>
      <w:r>
        <w:rPr>
          <w:rFonts w:hint="cs"/>
          <w:rtl/>
        </w:rPr>
        <w:t>הערות</w:t>
      </w:r>
    </w:p>
    <w:p w:rsidR="00604747" w:rsidRPr="009C08F0" w:rsidRDefault="003A6D47" w:rsidP="00296A63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סכום הריבועים האלגבריים </w:t>
      </w:r>
      <w:r w:rsidR="00DC5D23">
        <w:rPr>
          <w:rFonts w:hint="cs"/>
          <w:rtl/>
        </w:rPr>
        <w:t xml:space="preserve">[כאשר השדה הוא סגור אלגברית כמו למשל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DC5D23">
        <w:rPr>
          <w:rFonts w:eastAsiaTheme="minorEastAsia" w:hint="cs"/>
          <w:rtl/>
        </w:rPr>
        <w:t>]</w:t>
      </w:r>
      <w:r w:rsidR="00990161">
        <w:rPr>
          <w:rFonts w:eastAsiaTheme="minorEastAsia" w:hint="cs"/>
          <w:rtl/>
        </w:rPr>
        <w:t xml:space="preserve"> הוא </w:t>
      </w:r>
      <w:r w:rsidR="00990161">
        <w:rPr>
          <w:rFonts w:eastAsiaTheme="minorEastAsia"/>
        </w:rPr>
        <w:t>n</w:t>
      </w:r>
      <w:r w:rsidR="00990161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7F6E05">
        <w:rPr>
          <w:rFonts w:eastAsiaTheme="minorEastAsia"/>
          <w:rtl/>
        </w:rPr>
        <w:br/>
      </w:r>
      <w:r w:rsidR="007F6E05">
        <w:rPr>
          <w:rFonts w:eastAsiaTheme="minorEastAsia" w:hint="cs"/>
          <w:rtl/>
        </w:rPr>
        <w:t xml:space="preserve">דוגמה: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953B8E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</m:oMath>
      <w:r w:rsidR="00953B8E">
        <w:rPr>
          <w:rFonts w:eastAsiaTheme="minorEastAsia" w:hint="cs"/>
          <w:rtl/>
        </w:rPr>
        <w:t xml:space="preserve">. הריבוי האלגברי של </w:t>
      </w:r>
      <w:r w:rsidR="00953B8E">
        <w:rPr>
          <w:rFonts w:eastAsiaTheme="minorEastAsia"/>
        </w:rPr>
        <w:t>i</w:t>
      </w:r>
      <w:r w:rsidR="00953B8E">
        <w:rPr>
          <w:rFonts w:eastAsiaTheme="minorEastAsia" w:hint="cs"/>
          <w:rtl/>
        </w:rPr>
        <w:t xml:space="preserve"> הוא 2 והריבוי האלגברי של 1 הוא 1</w:t>
      </w:r>
      <w:r w:rsidR="00296A63"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2+1=3</m:t>
        </m:r>
      </m:oMath>
      <w:r w:rsidR="009C08F0">
        <w:rPr>
          <w:rFonts w:eastAsiaTheme="minorEastAsia" w:hint="cs"/>
          <w:rtl/>
        </w:rPr>
        <w:t>.</w:t>
      </w:r>
    </w:p>
    <w:p w:rsidR="009C08F0" w:rsidRDefault="00BA1E7D" w:rsidP="00296A63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הריבוי הגיאומטרי תמיד קטן-</w:t>
      </w:r>
      <w:r w:rsidR="005415E3">
        <w:rPr>
          <w:rFonts w:hint="cs"/>
          <w:rtl/>
        </w:rPr>
        <w:t xml:space="preserve">שווה </w:t>
      </w:r>
      <w:r w:rsidR="007D5195">
        <w:rPr>
          <w:rFonts w:hint="cs"/>
          <w:rtl/>
        </w:rPr>
        <w:t>מהריבוי האלגברי.</w:t>
      </w:r>
    </w:p>
    <w:p w:rsidR="00F67B9A" w:rsidRDefault="00F67B9A" w:rsidP="00F67B9A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67B9A" w:rsidRDefault="00F67B9A" w:rsidP="00F67B9A">
      <w:pPr>
        <w:rPr>
          <w:rFonts w:hint="cs"/>
          <w:rtl/>
        </w:rPr>
      </w:pPr>
      <w:r>
        <w:rPr>
          <w:rFonts w:hint="cs"/>
          <w:rtl/>
        </w:rPr>
        <w:t>הוכיחו כי התנאים הבאים שקולים</w:t>
      </w:r>
      <w:r w:rsidR="001A294C">
        <w:rPr>
          <w:rFonts w:hint="cs"/>
          <w:rtl/>
        </w:rPr>
        <w:t>:</w:t>
      </w:r>
    </w:p>
    <w:p w:rsidR="001A294C" w:rsidRDefault="001A294C" w:rsidP="001A294C">
      <w:pPr>
        <w:pStyle w:val="ListParagraph"/>
        <w:numPr>
          <w:ilvl w:val="0"/>
          <w:numId w:val="6"/>
        </w:numPr>
        <w:rPr>
          <w:rFonts w:hint="cs"/>
        </w:rPr>
      </w:pPr>
      <w:r>
        <w:t>A</w:t>
      </w:r>
      <w:r>
        <w:rPr>
          <w:rFonts w:hint="cs"/>
          <w:rtl/>
        </w:rPr>
        <w:t xml:space="preserve"> לכסינה</w:t>
      </w:r>
    </w:p>
    <w:p w:rsidR="001A294C" w:rsidRPr="009B0B18" w:rsidRDefault="00547DA9" w:rsidP="00547DA9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לכל ע"ע של </w:t>
      </w:r>
      <w:r>
        <w:t>A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הר</w:t>
      </w:r>
      <w:r w:rsidR="008572CF">
        <w:rPr>
          <w:rFonts w:eastAsiaTheme="minorEastAsia" w:hint="cs"/>
          <w:rtl/>
        </w:rPr>
        <w:t>יבוי האלגברי שווה לריבוי הגיאומ</w:t>
      </w:r>
      <w:r>
        <w:rPr>
          <w:rFonts w:eastAsiaTheme="minorEastAsia" w:hint="cs"/>
          <w:rtl/>
        </w:rPr>
        <w:t>ט</w:t>
      </w:r>
      <w:r w:rsidR="008572CF">
        <w:rPr>
          <w:rFonts w:eastAsiaTheme="minorEastAsia" w:hint="cs"/>
          <w:rtl/>
        </w:rPr>
        <w:t>ר</w:t>
      </w:r>
      <w:r>
        <w:rPr>
          <w:rFonts w:eastAsiaTheme="minorEastAsia" w:hint="cs"/>
          <w:rtl/>
        </w:rPr>
        <w:t xml:space="preserve">י של </w:t>
      </w:r>
      <m:oMath>
        <m:r>
          <w:rPr>
            <w:rFonts w:ascii="Cambria Math" w:eastAsiaTheme="minorEastAsia" w:hAnsi="Cambria Math"/>
          </w:rPr>
          <m:t>λ</m:t>
        </m:r>
      </m:oMath>
    </w:p>
    <w:p w:rsidR="009B0B18" w:rsidRPr="002406A3" w:rsidRDefault="009B0B18" w:rsidP="00F17C8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eastAsiaTheme="minorEastAsia" w:hint="cs"/>
          <w:rtl/>
        </w:rPr>
        <w:t xml:space="preserve">סכום </w:t>
      </w:r>
      <w:r w:rsidR="006A25BC">
        <w:rPr>
          <w:rFonts w:eastAsiaTheme="minorEastAsia" w:hint="cs"/>
          <w:rtl/>
        </w:rPr>
        <w:t xml:space="preserve">הריבועים הגיאומטריים של </w:t>
      </w:r>
      <w:r w:rsidR="00F451BE">
        <w:rPr>
          <w:rFonts w:eastAsiaTheme="minorEastAsia" w:hint="cs"/>
          <w:rtl/>
        </w:rPr>
        <w:t>הערכים העצמיים שווה ל</w:t>
      </w:r>
      <w:r w:rsidR="00F451BE">
        <w:rPr>
          <w:rFonts w:eastAsiaTheme="minorEastAsia"/>
        </w:rPr>
        <w:t>n</w:t>
      </w:r>
      <w:r w:rsidR="00F451BE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2406A3" w:rsidRDefault="002406A3" w:rsidP="002406A3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2406A3" w:rsidRDefault="0023432E" w:rsidP="00881586">
      <w:pPr>
        <w:rPr>
          <w:rFonts w:hint="cs"/>
          <w:i/>
          <w:rtl/>
        </w:rPr>
      </w:pPr>
      <w:r>
        <w:rPr>
          <w:rFonts w:hint="cs"/>
          <w:rtl/>
        </w:rPr>
        <w:t>(א)</w:t>
      </w:r>
      <w:r w:rsidRPr="000C58A7">
        <w:sym w:font="Wingdings" w:char="F0EF"/>
      </w:r>
      <w:r>
        <w:rPr>
          <w:rFonts w:hint="cs"/>
          <w:rtl/>
        </w:rPr>
        <w:t>(ב)</w:t>
      </w:r>
      <w:r w:rsidR="00614C68">
        <w:rPr>
          <w:rtl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ב</m:t>
            </m:r>
          </m:e>
        </m:d>
      </m:oMath>
      <w:r w:rsidR="00614C68">
        <w:rPr>
          <w:rFonts w:hint="cs"/>
          <w:i/>
          <w:rtl/>
        </w:rPr>
        <w:t xml:space="preserve"> </w:t>
      </w:r>
      <w:r w:rsidR="00614C68" w:rsidRPr="00614C68">
        <w:rPr>
          <w:i/>
        </w:rPr>
        <w:sym w:font="Wingdings" w:char="F0EF"/>
      </w:r>
      <w:r w:rsidR="00614C68">
        <w:rPr>
          <w:rFonts w:hint="cs"/>
          <w:i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א</m:t>
            </m:r>
            <m:ctrlPr>
              <w:rPr>
                <w:rFonts w:ascii="Cambria Math" w:hAnsi="Cambria Math"/>
              </w:rPr>
            </m:ctrlPr>
          </m:e>
        </m:d>
      </m:oMath>
      <w:r w:rsidR="00614C68">
        <w:rPr>
          <w:rFonts w:eastAsiaTheme="minorEastAsia"/>
          <w:i/>
          <w:rtl/>
        </w:rPr>
        <w:br/>
      </w:r>
      <w:r w:rsidR="00614C68">
        <w:rPr>
          <w:rFonts w:eastAsiaTheme="minorEastAsia" w:hint="cs"/>
          <w:i/>
          <w:rtl/>
        </w:rPr>
        <w:t xml:space="preserve">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14C68">
        <w:rPr>
          <w:rFonts w:hint="cs"/>
          <w:i/>
          <w:rtl/>
        </w:rPr>
        <w:t xml:space="preserve"> ע"ע.</w:t>
      </w:r>
      <w:r w:rsidR="00836E5B">
        <w:rPr>
          <w:rFonts w:hint="cs"/>
          <w:i/>
          <w:rtl/>
        </w:rPr>
        <w:t xml:space="preserve"> נניח בשלילה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rtl/>
          </w:rPr>
          <m:t>של גיאומטרי ריבוי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func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rtl/>
          </w:rPr>
          <m:t>של א</m:t>
        </m:r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  <w:rtl/>
          </w:rPr>
          <m:t>ר</m:t>
        </m:r>
      </m:oMath>
      <w:r w:rsidR="006E34AC">
        <w:rPr>
          <w:rFonts w:eastAsiaTheme="minorEastAsia" w:hint="cs"/>
          <w:i/>
          <w:rtl/>
        </w:rPr>
        <w:t xml:space="preserve"> </w:t>
      </w:r>
      <w:r w:rsidR="006E34AC" w:rsidRPr="006E34AC">
        <w:rPr>
          <w:rFonts w:eastAsiaTheme="minorEastAsia"/>
          <w:i/>
        </w:rPr>
        <w:sym w:font="Wingdings" w:char="F0EF"/>
      </w:r>
      <w:r w:rsidR="006E34AC">
        <w:rPr>
          <w:rFonts w:eastAsiaTheme="minorEastAsia" w:hint="cs"/>
          <w:i/>
          <w:rtl/>
        </w:rPr>
        <w:t xml:space="preserve"> </w:t>
      </w:r>
      <w:r w:rsidR="0017309B">
        <w:rPr>
          <w:rFonts w:eastAsiaTheme="minorEastAsia"/>
          <w:i/>
          <w:rtl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⊕…⊕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סכום</m:t>
                </m:r>
              </m:e>
              <m:e>
                <m:r>
                  <w:rPr>
                    <w:rFonts w:ascii="Cambria Math" w:eastAsiaTheme="minorEastAsia" w:hAnsi="Cambria Math"/>
                    <w:rtl/>
                  </w:rPr>
                  <m:t>א</m:t>
                </m:r>
                <m:r>
                  <w:rPr>
                    <w:rFonts w:ascii="Cambria Math" w:eastAsiaTheme="minorEastAsia" w:hAnsi="Cambria Math"/>
                  </w:rPr>
                  <m:t>"</m:t>
                </m:r>
                <m:r>
                  <w:rPr>
                    <w:rFonts w:ascii="Cambria Math" w:eastAsiaTheme="minorEastAsia" w:hAnsi="Cambria Math"/>
                    <w:rtl/>
                  </w:rPr>
                  <m:t>ה</m:t>
                </m:r>
                <m:r>
                  <w:rPr>
                    <w:rFonts w:ascii="Cambria Math" w:eastAsiaTheme="minorEastAsia" w:hAnsi="Cambria Math"/>
                    <w:rtl/>
                  </w:rPr>
                  <m:t>ר</m:t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m:t xml:space="preserve">רכוםmbda שווה לם של  הגיאומרומרטי של </m:t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  <m:r>
                  <w:rPr>
                    <w:rFonts w:ascii="Cambria Math" w:eastAsiaTheme="minorEastAsia" w:hAnsi="Cambria Math"/>
                    <w:vanish/>
                    <w:rtl/>
                  </w:rPr>
                  <w:pgNum/>
                </m:r>
              </m:e>
            </m:eqArr>
          </m:e>
        </m:d>
        <m:r>
          <w:rPr>
            <w:rFonts w:ascii="Cambria Math" w:eastAsiaTheme="minorEastAsia" w:hAnsi="Cambria Math"/>
          </w:rPr>
          <m:t>=n</m:t>
        </m:r>
      </m:oMath>
      <w:r w:rsidR="0017309B">
        <w:rPr>
          <w:rFonts w:eastAsiaTheme="minorEastAsia" w:hint="cs"/>
          <w:i/>
          <w:rtl/>
        </w:rPr>
        <w:t xml:space="preserve"> </w:t>
      </w:r>
      <w:r w:rsidR="0017309B" w:rsidRPr="0017309B">
        <w:rPr>
          <w:rFonts w:eastAsiaTheme="minorEastAsia"/>
          <w:i/>
        </w:rPr>
        <w:sym w:font="Wingdings" w:char="F0EF"/>
      </w:r>
      <w:r w:rsidR="0017309B">
        <w:rPr>
          <w:rFonts w:eastAsiaTheme="minorEastAsia" w:hint="cs"/>
          <w:i/>
          <w:rtl/>
        </w:rPr>
        <w:t xml:space="preserve"> </w:t>
      </w:r>
      <w:r w:rsidR="00881586">
        <w:rPr>
          <w:i/>
        </w:rPr>
        <w:t>A</w:t>
      </w:r>
      <w:r w:rsidR="00757A3A">
        <w:rPr>
          <w:rFonts w:hint="cs"/>
          <w:i/>
          <w:rtl/>
        </w:rPr>
        <w:t xml:space="preserve"> לא לכסינה(המשיכו בבית...)</w:t>
      </w:r>
    </w:p>
    <w:p w:rsidR="00E436D3" w:rsidRDefault="00E436D3" w:rsidP="00E436D3">
      <w:pPr>
        <w:pStyle w:val="Heading1"/>
        <w:rPr>
          <w:rFonts w:hint="cs"/>
          <w:rtl/>
        </w:rPr>
      </w:pPr>
      <w:r>
        <w:rPr>
          <w:rFonts w:hint="cs"/>
          <w:rtl/>
        </w:rPr>
        <w:t>משפט(קיילי-המילטון)</w:t>
      </w:r>
    </w:p>
    <w:p w:rsidR="00265E1B" w:rsidRPr="00265E1B" w:rsidRDefault="00265E1B" w:rsidP="00265E1B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65E1B" w:rsidRDefault="0059408D" w:rsidP="0059408D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תזכורת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+…+a+0 </m:t>
        </m:r>
      </m:oMath>
      <w:r>
        <w:rPr>
          <w:rFonts w:eastAsiaTheme="minorEastAsia" w:hint="cs"/>
          <w:rtl/>
        </w:rPr>
        <w:t xml:space="preserve"> פולינום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59408D" w:rsidRDefault="006D33C6" w:rsidP="001D600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1D6003" w:rsidRDefault="001D6003" w:rsidP="001D600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. מצא את הפולינום האופייני ובעזרתו מצא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D57D69" w:rsidRDefault="00D57D69" w:rsidP="00E5666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F7118" w:rsidRPr="00C84501" w:rsidRDefault="00E5666D" w:rsidP="00EF711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x+12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+2x-120</m:t>
              </m:r>
            </m:e>
          </m:d>
          <m:r>
            <w:rPr>
              <w:rFonts w:ascii="Cambria Math" w:hAnsi="Cambria Math"/>
            </w:rPr>
            <m:t>+64</m:t>
          </m:r>
          <m:r>
            <w:rPr>
              <w:rFonts w:ascii="Cambria Math" w:hAnsi="Cambria Math"/>
            </w:rPr>
            <m:t>+128x</m:t>
          </m:r>
          <m:r>
            <w:rPr>
              <w:rFonts w:ascii="Cambria Math" w:hAnsi="Cambria Math"/>
            </w:rPr>
            <m:t>-5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+3x+4</m:t>
          </m:r>
          <m:r>
            <w:rPr>
              <w:rFonts w:ascii="Cambria Math" w:hAnsi="Cambria Math"/>
            </w:rPr>
            <w:br/>
          </m:r>
        </m:oMath>
      </m:oMathPara>
      <w:r w:rsidR="00EF7118">
        <w:rPr>
          <w:rFonts w:eastAsiaTheme="minorEastAsia" w:hint="cs"/>
          <w:i/>
          <w:rtl/>
        </w:rPr>
        <w:t xml:space="preserve">לפי משפט קיילי המילטון </w:t>
      </w:r>
      <m:oMath>
        <m:r>
          <w:rPr>
            <w:rFonts w:ascii="Cambria Math" w:eastAsiaTheme="minorEastAsia" w:hAnsi="Cambria Math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+3A+4I</m:t>
        </m:r>
      </m:oMath>
      <w:r w:rsidR="00EF7118">
        <w:rPr>
          <w:rFonts w:eastAsiaTheme="minorEastAsia" w:hint="cs"/>
          <w:i/>
          <w:rtl/>
        </w:rPr>
        <w:t xml:space="preserve"> </w:t>
      </w:r>
      <w:r w:rsidR="00EF7118" w:rsidRPr="00EF7118">
        <w:rPr>
          <w:rFonts w:eastAsiaTheme="minorEastAsia"/>
          <w:i/>
        </w:rPr>
        <w:sym w:font="Wingdings" w:char="F0EF"/>
      </w:r>
      <w:r w:rsidR="00EF7118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-4I=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+3A=A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+2A+3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I=A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+2A+3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lim>
          </m:limLow>
        </m:oMath>
      </m:oMathPara>
    </w:p>
    <w:p w:rsidR="00C84501" w:rsidRDefault="000D617F" w:rsidP="002E1E19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שאלה </w:t>
      </w:r>
      <w:r w:rsidR="00F94D86">
        <w:rPr>
          <w:rFonts w:hint="cs"/>
          <w:rtl/>
        </w:rPr>
        <w:t>ממבחן</w:t>
      </w:r>
      <w:r w:rsidR="00953D79">
        <w:rPr>
          <w:rFonts w:hint="cs"/>
          <w:rtl/>
        </w:rPr>
        <w:t xml:space="preserve"> 2010 מועד א'</w:t>
      </w:r>
    </w:p>
    <w:p w:rsidR="00953D79" w:rsidRDefault="00953D79" w:rsidP="002117D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1)א. </w:t>
      </w:r>
      <w:r w:rsidR="00505DC6">
        <w:rPr>
          <w:rFonts w:hint="cs"/>
          <w:rtl/>
        </w:rPr>
        <w:t xml:space="preserve">יהי </w:t>
      </w:r>
      <w:r w:rsidR="00B04CA6">
        <w:t>V</w:t>
      </w:r>
      <w:r w:rsidR="00B04CA6">
        <w:rPr>
          <w:rFonts w:hint="cs"/>
          <w:rtl/>
        </w:rPr>
        <w:t xml:space="preserve"> מ"ו ממימד סופי. </w:t>
      </w:r>
      <m:oMath>
        <m:r>
          <w:rPr>
            <w:rFonts w:ascii="Cambria Math" w:hAnsi="Cambria Math"/>
          </w:rPr>
          <m:t>T:V→V</m:t>
        </m:r>
      </m:oMath>
      <w:r w:rsidR="00F95B10">
        <w:rPr>
          <w:rFonts w:eastAsiaTheme="minorEastAsia" w:hint="cs"/>
          <w:rtl/>
        </w:rPr>
        <w:t xml:space="preserve"> אופרטור לינארי</w:t>
      </w:r>
      <w:r w:rsidR="008816E1">
        <w:rPr>
          <w:rFonts w:eastAsiaTheme="minorEastAsia" w:hint="cs"/>
          <w:rtl/>
        </w:rPr>
        <w:t xml:space="preserve">. הוכח כי אם </w:t>
      </w:r>
      <w:r w:rsidR="00802152">
        <w:rPr>
          <w:rFonts w:eastAsiaTheme="minorEastAsia" w:hint="cs"/>
          <w:rtl/>
        </w:rPr>
        <w:t>ל</w:t>
      </w:r>
      <w:r w:rsidR="00802152">
        <w:rPr>
          <w:rFonts w:eastAsiaTheme="minorEastAsia"/>
        </w:rPr>
        <w:t>V</w:t>
      </w:r>
      <w:r w:rsidR="00802152">
        <w:rPr>
          <w:rFonts w:eastAsiaTheme="minorEastAsia" w:hint="cs"/>
          <w:rtl/>
        </w:rPr>
        <w:t xml:space="preserve"> קיים בסיס  </w:t>
      </w:r>
      <w:r w:rsidR="00802152">
        <w:rPr>
          <w:rFonts w:eastAsiaTheme="minorEastAsia"/>
        </w:rPr>
        <w:t>B</w:t>
      </w:r>
      <w:r w:rsidR="00802152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802152">
        <w:rPr>
          <w:rFonts w:eastAsiaTheme="minorEastAsia" w:hint="cs"/>
          <w:rtl/>
        </w:rPr>
        <w:t xml:space="preserve"> אלכסונית אזי לכל </w:t>
      </w:r>
      <w:r w:rsidR="00F31B71">
        <w:rPr>
          <w:rFonts w:eastAsiaTheme="minorEastAsia" w:hint="cs"/>
          <w:rtl/>
        </w:rPr>
        <w:t>ע"ע</w:t>
      </w:r>
      <w:r w:rsidR="002117D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2117D6">
        <w:rPr>
          <w:rFonts w:eastAsiaTheme="minorEastAsia" w:hint="cs"/>
          <w:rtl/>
        </w:rPr>
        <w:t xml:space="preserve"> של </w:t>
      </w:r>
      <w:r w:rsidR="002117D6">
        <w:rPr>
          <w:rFonts w:eastAsiaTheme="minorEastAsia"/>
        </w:rPr>
        <w:t>T</w:t>
      </w:r>
      <w:r w:rsidR="009F2105">
        <w:rPr>
          <w:rFonts w:eastAsiaTheme="minorEastAsia" w:hint="cs"/>
          <w:rtl/>
        </w:rPr>
        <w:t xml:space="preserve"> הריבוי הגיאומטרי </w:t>
      </w:r>
      <w:r w:rsidR="005C72E5">
        <w:rPr>
          <w:rFonts w:eastAsiaTheme="minorEastAsia" w:hint="cs"/>
          <w:rtl/>
        </w:rPr>
        <w:t xml:space="preserve">שווה </w:t>
      </w:r>
      <w:r w:rsidR="00AD77C3">
        <w:rPr>
          <w:rFonts w:eastAsiaTheme="minorEastAsia" w:hint="cs"/>
          <w:rtl/>
        </w:rPr>
        <w:t>לריבוי האלגברי.</w:t>
      </w:r>
    </w:p>
    <w:p w:rsidR="00F7786A" w:rsidRDefault="00F7786A" w:rsidP="00F7786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E1E19" w:rsidRDefault="00860735" w:rsidP="00084357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eastAsiaTheme="minorEastAsia"/>
              <w:rtl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  <w:r w:rsidR="00DF419E">
        <w:rPr>
          <w:rFonts w:hint="cs"/>
          <w:rtl/>
        </w:rPr>
        <w:t xml:space="preserve"> אלכסונית </w:t>
      </w:r>
      <w:r w:rsidR="00DF419E" w:rsidRPr="000C58A7">
        <w:sym w:font="Wingdings" w:char="F0EF"/>
      </w:r>
      <w:r w:rsidR="00DF419E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322C6F">
        <w:rPr>
          <w:rFonts w:eastAsiaTheme="minorEastAsia" w:hint="cs"/>
          <w:rtl/>
        </w:rPr>
        <w:t>.</w:t>
      </w:r>
      <w:r w:rsidR="00FC7665">
        <w:rPr>
          <w:rFonts w:eastAsiaTheme="minorEastAsia" w:hint="cs"/>
          <w:rtl/>
        </w:rPr>
        <w:t xml:space="preserve"> </w:t>
      </w:r>
      <w:r w:rsidR="00FC7665" w:rsidRPr="00FC7665">
        <w:rPr>
          <w:rFonts w:eastAsiaTheme="minorEastAsia"/>
        </w:rPr>
        <w:sym w:font="Wingdings" w:char="F0EF"/>
      </w:r>
      <w:r w:rsidR="00FC766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4357">
        <w:rPr>
          <w:rFonts w:eastAsiaTheme="minorEastAsia" w:hint="cs"/>
          <w:rtl/>
        </w:rPr>
        <w:t xml:space="preserve"> </w:t>
      </w:r>
      <w:r w:rsidR="00084357" w:rsidRPr="00084357">
        <w:rPr>
          <w:rFonts w:eastAsiaTheme="minorEastAsia"/>
        </w:rPr>
        <w:sym w:font="Wingdings" w:char="F0EF"/>
      </w:r>
      <w:r w:rsidR="00084357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4357">
        <w:rPr>
          <w:rFonts w:eastAsiaTheme="minorEastAsia" w:hint="cs"/>
          <w:rtl/>
        </w:rPr>
        <w:t xml:space="preserve"> ווקטור עצמי</w:t>
      </w:r>
      <w:r w:rsidR="005A35B7">
        <w:rPr>
          <w:rFonts w:eastAsiaTheme="minorEastAsia" w:hint="cs"/>
          <w:rtl/>
        </w:rPr>
        <w:t xml:space="preserve"> ל</w:t>
      </w:r>
      <w:r w:rsidR="005A35B7">
        <w:rPr>
          <w:rFonts w:eastAsiaTheme="minorEastAsia"/>
        </w:rPr>
        <w:t>T</w:t>
      </w:r>
      <w:r w:rsidR="005A35B7">
        <w:rPr>
          <w:rFonts w:eastAsiaTheme="minorEastAsia" w:hint="cs"/>
          <w:rtl/>
        </w:rPr>
        <w:t xml:space="preserve"> מההגדרה</w:t>
      </w:r>
      <w:r w:rsidR="00084357">
        <w:rPr>
          <w:rFonts w:eastAsiaTheme="minorEastAsia" w:hint="cs"/>
          <w:rtl/>
        </w:rPr>
        <w:t>.</w:t>
      </w:r>
      <w:r w:rsidR="00084357">
        <w:rPr>
          <w:rFonts w:eastAsiaTheme="minorEastAsia"/>
          <w:rtl/>
        </w:rPr>
        <w:br/>
      </w:r>
      <w:r w:rsidR="00084357">
        <w:rPr>
          <w:rFonts w:eastAsiaTheme="minorEastAsia" w:hint="cs"/>
          <w:rtl/>
        </w:rPr>
        <w:t xml:space="preserve">כלומר, </w:t>
      </w:r>
      <w:r w:rsidR="00084357">
        <w:rPr>
          <w:rFonts w:eastAsiaTheme="minorEastAsia"/>
        </w:rPr>
        <w:t>B</w:t>
      </w:r>
      <w:r w:rsidR="00084357">
        <w:rPr>
          <w:rFonts w:eastAsiaTheme="minorEastAsia" w:hint="cs"/>
          <w:rtl/>
        </w:rPr>
        <w:t xml:space="preserve"> הוא בסיס ל</w:t>
      </w:r>
      <w:r w:rsidR="00084357">
        <w:rPr>
          <w:rFonts w:eastAsiaTheme="minorEastAsia"/>
        </w:rPr>
        <w:t>V</w:t>
      </w:r>
      <w:r w:rsidR="00084357">
        <w:rPr>
          <w:rFonts w:eastAsiaTheme="minorEastAsia" w:hint="cs"/>
          <w:rtl/>
        </w:rPr>
        <w:t xml:space="preserve"> המורכב מווקטורים עצמיים של </w:t>
      </w:r>
      <w:r w:rsidR="00084357">
        <w:rPr>
          <w:rFonts w:eastAsiaTheme="minorEastAsia"/>
        </w:rPr>
        <w:t>T</w:t>
      </w:r>
      <w:r w:rsidR="00084357">
        <w:rPr>
          <w:rFonts w:eastAsiaTheme="minorEastAsia" w:hint="cs"/>
          <w:rtl/>
        </w:rPr>
        <w:t xml:space="preserve">. ממשפט ידוע </w:t>
      </w:r>
      <w:r w:rsidR="00C43E8A">
        <w:rPr>
          <w:rFonts w:eastAsiaTheme="minorEastAsia" w:hint="cs"/>
          <w:rtl/>
        </w:rPr>
        <w:t>זה אומר שהריבוי הגיאומטרי שווה לריבוי האלגברי.</w:t>
      </w:r>
    </w:p>
    <w:p w:rsidR="0043229A" w:rsidRDefault="0043229A" w:rsidP="00FF0FE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F0FEF" w:rsidRPr="00062328" w:rsidRDefault="00FF0FEF" w:rsidP="007A531E">
      <w:pPr>
        <w:pStyle w:val="ListParagraph"/>
        <w:numPr>
          <w:ilvl w:val="0"/>
          <w:numId w:val="7"/>
        </w:numPr>
        <w:rPr>
          <w:rFonts w:hint="cs"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.</w:t>
      </w:r>
      <w:r w:rsidR="001750C5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>∈F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1750C5">
        <w:rPr>
          <w:rFonts w:eastAsiaTheme="minorEastAsia" w:hint="cs"/>
          <w:rtl/>
        </w:rPr>
        <w:t xml:space="preserve">. בפרט </w:t>
      </w:r>
      <m:oMath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∈An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062328" w:rsidRPr="00FF7DB4" w:rsidRDefault="00062328" w:rsidP="009110B6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הפולינום </w:t>
      </w:r>
      <w:r w:rsidR="00FD0B2C">
        <w:rPr>
          <w:rFonts w:hint="cs"/>
          <w:rtl/>
        </w:rPr>
        <w:t>ה</w:t>
      </w:r>
      <w:r w:rsidR="002364CA">
        <w:rPr>
          <w:rFonts w:hint="cs"/>
          <w:rtl/>
        </w:rPr>
        <w:t xml:space="preserve">מינימלי של </w:t>
      </w:r>
      <w:r w:rsidR="002364CA">
        <w:t>A</w:t>
      </w:r>
      <w:r w:rsidR="002364CA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281">
        <w:rPr>
          <w:rFonts w:eastAsiaTheme="minorEastAsia" w:hint="cs"/>
          <w:rtl/>
        </w:rPr>
        <w:t xml:space="preserve"> הוא </w:t>
      </w:r>
      <w:r w:rsidR="00FF4C5C">
        <w:rPr>
          <w:rFonts w:eastAsiaTheme="minorEastAsia" w:hint="cs"/>
          <w:rtl/>
        </w:rPr>
        <w:t xml:space="preserve">הפולינום המתוקן מהמעלה הקטנה ביותר </w:t>
      </w:r>
      <w:r w:rsidR="009110B6">
        <w:rPr>
          <w:rFonts w:eastAsiaTheme="minorEastAsia" w:hint="cs"/>
          <w:rtl/>
        </w:rPr>
        <w:t>ב</w:t>
      </w:r>
      <m:oMath>
        <m:r>
          <w:rPr>
            <w:rFonts w:ascii="Cambria Math" w:eastAsiaTheme="minorEastAsia" w:hAnsi="Cambria Math"/>
          </w:rPr>
          <m:t>An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:rsidR="00FF7DB4" w:rsidRDefault="00FF7DB4" w:rsidP="00791CF2">
      <w:pPr>
        <w:pStyle w:val="Heading1"/>
        <w:rPr>
          <w:rFonts w:hint="cs"/>
          <w:rtl/>
        </w:rPr>
      </w:pPr>
      <w:r>
        <w:rPr>
          <w:rFonts w:hint="cs"/>
          <w:rtl/>
        </w:rPr>
        <w:t>עובדות</w:t>
      </w:r>
    </w:p>
    <w:p w:rsidR="00791CF2" w:rsidRPr="00137A12" w:rsidRDefault="00791CF2" w:rsidP="00791CF2">
      <w:pPr>
        <w:pStyle w:val="ListParagraph"/>
        <w:numPr>
          <w:ilvl w:val="0"/>
          <w:numId w:val="8"/>
        </w:numPr>
        <w:rPr>
          <w:rFonts w:hint="cs"/>
        </w:rPr>
      </w:pPr>
      <m:oMath>
        <m:r>
          <w:rPr>
            <w:rFonts w:ascii="Cambria Math" w:hAnsi="Cambria Math"/>
          </w:rPr>
          <m:t>A~B</m:t>
        </m:r>
      </m:oMath>
      <w:r>
        <w:rPr>
          <w:rFonts w:eastAsiaTheme="minorEastAsia" w:hint="cs"/>
          <w:rtl/>
        </w:rPr>
        <w:t xml:space="preserve"> </w:t>
      </w:r>
      <w:r w:rsidRPr="00791CF2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137A12" w:rsidRPr="00CB2B13" w:rsidRDefault="00137A12" w:rsidP="0047407F">
      <w:pPr>
        <w:pStyle w:val="ListParagraph"/>
        <w:numPr>
          <w:ilvl w:val="0"/>
          <w:numId w:val="8"/>
        </w:numPr>
        <w:rPr>
          <w:rFonts w:hint="cs"/>
        </w:rPr>
      </w:pPr>
      <w:r>
        <w:t>A</w:t>
      </w:r>
      <w:r>
        <w:rPr>
          <w:rFonts w:hint="cs"/>
          <w:rtl/>
        </w:rPr>
        <w:t xml:space="preserve"> או </w:t>
      </w:r>
      <w:r>
        <w:t>B</w:t>
      </w:r>
      <w:r>
        <w:rPr>
          <w:rFonts w:hint="cs"/>
          <w:rtl/>
        </w:rPr>
        <w:t xml:space="preserve"> </w:t>
      </w:r>
      <w:r w:rsidR="0047407F">
        <w:rPr>
          <w:rFonts w:hint="cs"/>
          <w:rtl/>
        </w:rPr>
        <w:t xml:space="preserve">הפיכה </w:t>
      </w:r>
      <w:r w:rsidR="0047407F" w:rsidRPr="000C58A7">
        <w:sym w:font="Wingdings" w:char="F0EF"/>
      </w:r>
      <w:r w:rsidR="0047407F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B2B13" w:rsidRDefault="00CB2B13" w:rsidP="00D24951">
      <w:pPr>
        <w:pStyle w:val="Heading1"/>
        <w:rPr>
          <w:rFonts w:hint="cs"/>
          <w:rtl/>
        </w:rPr>
      </w:pPr>
      <w:r>
        <w:rPr>
          <w:rFonts w:hint="cs"/>
          <w:rtl/>
        </w:rPr>
        <w:t>אלגוריתם למציאת הפולינום המינימלי</w:t>
      </w:r>
    </w:p>
    <w:p w:rsidR="00D24951" w:rsidRPr="00D450B8" w:rsidRDefault="00D64428" w:rsidP="00D450B8">
      <w:pPr>
        <w:pStyle w:val="ListParagraph"/>
        <w:numPr>
          <w:ilvl w:val="0"/>
          <w:numId w:val="9"/>
        </w:numPr>
        <w:ind w:right="-142"/>
        <w:rPr>
          <w:rFonts w:hint="cs"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מוצאים פתרון כללי למערכת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I=0</m:t>
        </m:r>
      </m:oMath>
    </w:p>
    <w:p w:rsidR="00D450B8" w:rsidRPr="00FE5483" w:rsidRDefault="00277033" w:rsidP="0086515E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בוחרים את </w:t>
      </w:r>
      <w:r w:rsidR="00260072">
        <w:rPr>
          <w:rFonts w:hint="cs"/>
          <w:rtl/>
        </w:rPr>
        <w:t xml:space="preserve">הקומבינציה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6515E">
        <w:rPr>
          <w:rFonts w:eastAsiaTheme="minorEastAsia" w:hint="cs"/>
          <w:rtl/>
        </w:rPr>
        <w:t xml:space="preserve"> עם הכי הרבה אפסים משמאל.</w:t>
      </w:r>
    </w:p>
    <w:p w:rsidR="00FE5483" w:rsidRPr="004317A8" w:rsidRDefault="00FE5483" w:rsidP="0049173C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eastAsiaTheme="minorEastAsia" w:hint="cs"/>
          <w:rtl/>
        </w:rPr>
        <w:t xml:space="preserve">הפולינום מהמעלה הנמוכה </w:t>
      </w:r>
      <w:r w:rsidR="00F0292C">
        <w:rPr>
          <w:rFonts w:eastAsiaTheme="minorEastAsia" w:hint="cs"/>
          <w:rtl/>
        </w:rPr>
        <w:t xml:space="preserve">ביותר </w:t>
      </w:r>
      <w:r w:rsidR="009865A6">
        <w:rPr>
          <w:rFonts w:eastAsiaTheme="minorEastAsia" w:hint="cs"/>
          <w:rtl/>
        </w:rPr>
        <w:t>ב</w:t>
      </w:r>
      <m:oMath>
        <m:r>
          <w:rPr>
            <w:rFonts w:ascii="Cambria Math" w:eastAsiaTheme="minorEastAsia" w:hAnsi="Cambria Math"/>
          </w:rPr>
          <m:t>An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9865A6">
        <w:rPr>
          <w:rFonts w:eastAsiaTheme="minorEastAsia" w:hint="cs"/>
          <w:rtl/>
        </w:rPr>
        <w:t xml:space="preserve"> </w:t>
      </w:r>
      <w:r w:rsidR="00277A1A">
        <w:rPr>
          <w:rFonts w:eastAsiaTheme="minorEastAsia" w:hint="cs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277A1A">
        <w:rPr>
          <w:rFonts w:eastAsiaTheme="minorEastAsia" w:hint="cs"/>
          <w:rtl/>
        </w:rPr>
        <w:t xml:space="preserve"> בקומבינציה)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6757E">
        <w:rPr>
          <w:rFonts w:eastAsiaTheme="minorEastAsia" w:hint="cs"/>
          <w:rtl/>
        </w:rPr>
        <w:t xml:space="preserve">, והפולינום </w:t>
      </w:r>
      <w:r w:rsidR="0049173C">
        <w:rPr>
          <w:rFonts w:eastAsiaTheme="minorEastAsia" w:hint="cs"/>
          <w:rtl/>
        </w:rPr>
        <w:t xml:space="preserve">המינימלי יהיה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</w:p>
    <w:p w:rsidR="004317A8" w:rsidRDefault="004317A8" w:rsidP="004317A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317A8" w:rsidRPr="00BA5A61" w:rsidRDefault="00BA5A61" w:rsidP="00BA5A61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 xml:space="preserve">מצא את הפולינום המינימלי של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</w:p>
    <w:p w:rsidR="00BA5A61" w:rsidRPr="00DA7D18" w:rsidRDefault="00BA5A61" w:rsidP="00BA5A61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מצא כנ"ל ל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</w:p>
    <w:p w:rsidR="00DA7D18" w:rsidRDefault="00DA7D18" w:rsidP="00DA7D18">
      <w:pPr>
        <w:pStyle w:val="Heading2"/>
        <w:rPr>
          <w:rFonts w:hint="cs"/>
          <w:rtl/>
        </w:rPr>
      </w:pPr>
      <w:r>
        <w:rPr>
          <w:rFonts w:hint="cs"/>
          <w:rtl/>
        </w:rPr>
        <w:t>פתרון לא'</w:t>
      </w:r>
    </w:p>
    <w:p w:rsidR="002E151C" w:rsidRPr="002E151C" w:rsidRDefault="00305071" w:rsidP="0086426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r>
            <w:rPr>
              <w:rFonts w:ascii="Cambria Math" w:hAnsi="Cambria Math"/>
            </w:rPr>
            <m:t>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A7D18" w:rsidRPr="002E151C" w:rsidRDefault="0086426D" w:rsidP="002E151C">
      <w:pPr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151C">
        <w:rPr>
          <w:rFonts w:eastAsiaTheme="minorEastAsia" w:hint="cs"/>
          <w:rtl/>
        </w:rPr>
        <w:t xml:space="preserve"> מתאפס ב</w:t>
      </w:r>
      <w:r w:rsidR="002E151C">
        <w:rPr>
          <w:rFonts w:eastAsiaTheme="minorEastAsia"/>
        </w:rPr>
        <w:t>A</w:t>
      </w:r>
      <w:r w:rsidR="002E151C"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2E151C">
        <w:rPr>
          <w:rFonts w:hint="cs"/>
          <w:rtl/>
        </w:rPr>
        <w:t>. נבחר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2E151C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-5x-2</m:t>
        </m:r>
      </m:oMath>
      <w:bookmarkStart w:id="0" w:name="_GoBack"/>
      <w:bookmarkEnd w:id="0"/>
    </w:p>
    <w:sectPr w:rsidR="00DA7D18" w:rsidRPr="002E151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479E"/>
    <w:multiLevelType w:val="hybridMultilevel"/>
    <w:tmpl w:val="D8F84FBE"/>
    <w:lvl w:ilvl="0" w:tplc="D2467A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409D"/>
    <w:multiLevelType w:val="hybridMultilevel"/>
    <w:tmpl w:val="7C1A6DC6"/>
    <w:lvl w:ilvl="0" w:tplc="F348A8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16CBD"/>
    <w:multiLevelType w:val="hybridMultilevel"/>
    <w:tmpl w:val="2668D47A"/>
    <w:lvl w:ilvl="0" w:tplc="A866BB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A1725"/>
    <w:multiLevelType w:val="hybridMultilevel"/>
    <w:tmpl w:val="D34CADF4"/>
    <w:lvl w:ilvl="0" w:tplc="AAA4F1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85A60"/>
    <w:multiLevelType w:val="hybridMultilevel"/>
    <w:tmpl w:val="CBCA9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70E74"/>
    <w:multiLevelType w:val="hybridMultilevel"/>
    <w:tmpl w:val="F6B8933A"/>
    <w:lvl w:ilvl="0" w:tplc="CBA63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97053"/>
    <w:multiLevelType w:val="hybridMultilevel"/>
    <w:tmpl w:val="62BC3A58"/>
    <w:lvl w:ilvl="0" w:tplc="F216EE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9751B"/>
    <w:multiLevelType w:val="hybridMultilevel"/>
    <w:tmpl w:val="1CC0414C"/>
    <w:lvl w:ilvl="0" w:tplc="F9C47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73DCE"/>
    <w:multiLevelType w:val="hybridMultilevel"/>
    <w:tmpl w:val="0C7AE71A"/>
    <w:lvl w:ilvl="0" w:tplc="055AA8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74DB4"/>
    <w:multiLevelType w:val="hybridMultilevel"/>
    <w:tmpl w:val="DE366074"/>
    <w:lvl w:ilvl="0" w:tplc="CA5252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5E"/>
    <w:rsid w:val="00025B15"/>
    <w:rsid w:val="0003594A"/>
    <w:rsid w:val="00047094"/>
    <w:rsid w:val="00062328"/>
    <w:rsid w:val="00083F6C"/>
    <w:rsid w:val="00084357"/>
    <w:rsid w:val="00084F7B"/>
    <w:rsid w:val="000B2AAE"/>
    <w:rsid w:val="000C025D"/>
    <w:rsid w:val="000C0AD7"/>
    <w:rsid w:val="000D617F"/>
    <w:rsid w:val="00112C59"/>
    <w:rsid w:val="00117A60"/>
    <w:rsid w:val="00123C33"/>
    <w:rsid w:val="00137A12"/>
    <w:rsid w:val="0017309B"/>
    <w:rsid w:val="001750C5"/>
    <w:rsid w:val="00191A4B"/>
    <w:rsid w:val="001A294C"/>
    <w:rsid w:val="001A4729"/>
    <w:rsid w:val="001B0392"/>
    <w:rsid w:val="001C181D"/>
    <w:rsid w:val="001D1A6B"/>
    <w:rsid w:val="001D39A9"/>
    <w:rsid w:val="001D6003"/>
    <w:rsid w:val="001E01D1"/>
    <w:rsid w:val="001F6B70"/>
    <w:rsid w:val="002117D6"/>
    <w:rsid w:val="0023432E"/>
    <w:rsid w:val="002364CA"/>
    <w:rsid w:val="002406A3"/>
    <w:rsid w:val="00242D5B"/>
    <w:rsid w:val="00260072"/>
    <w:rsid w:val="00265E1B"/>
    <w:rsid w:val="00277033"/>
    <w:rsid w:val="00277A1A"/>
    <w:rsid w:val="00286FD0"/>
    <w:rsid w:val="00287FEA"/>
    <w:rsid w:val="00296A63"/>
    <w:rsid w:val="002A35CC"/>
    <w:rsid w:val="002B118F"/>
    <w:rsid w:val="002B5238"/>
    <w:rsid w:val="002D546A"/>
    <w:rsid w:val="002E151C"/>
    <w:rsid w:val="002E1E19"/>
    <w:rsid w:val="002F5C5C"/>
    <w:rsid w:val="00305071"/>
    <w:rsid w:val="00306390"/>
    <w:rsid w:val="003075B9"/>
    <w:rsid w:val="00322C6F"/>
    <w:rsid w:val="00361F6A"/>
    <w:rsid w:val="003A6D47"/>
    <w:rsid w:val="003B67FD"/>
    <w:rsid w:val="004317A8"/>
    <w:rsid w:val="0043229A"/>
    <w:rsid w:val="0045185B"/>
    <w:rsid w:val="00460F00"/>
    <w:rsid w:val="00473141"/>
    <w:rsid w:val="0047407F"/>
    <w:rsid w:val="004802EF"/>
    <w:rsid w:val="00480E61"/>
    <w:rsid w:val="0049173C"/>
    <w:rsid w:val="00492C33"/>
    <w:rsid w:val="004A1DCC"/>
    <w:rsid w:val="004C3084"/>
    <w:rsid w:val="004C5630"/>
    <w:rsid w:val="004D6DA2"/>
    <w:rsid w:val="004E4374"/>
    <w:rsid w:val="004E5DCC"/>
    <w:rsid w:val="004F5616"/>
    <w:rsid w:val="00505DC6"/>
    <w:rsid w:val="00513B52"/>
    <w:rsid w:val="00514070"/>
    <w:rsid w:val="00532F5F"/>
    <w:rsid w:val="005415E3"/>
    <w:rsid w:val="00547DA9"/>
    <w:rsid w:val="00581B04"/>
    <w:rsid w:val="0059408D"/>
    <w:rsid w:val="005A35B7"/>
    <w:rsid w:val="005C72E5"/>
    <w:rsid w:val="006035E2"/>
    <w:rsid w:val="00604747"/>
    <w:rsid w:val="00614C68"/>
    <w:rsid w:val="00626FB7"/>
    <w:rsid w:val="00664113"/>
    <w:rsid w:val="006A25BC"/>
    <w:rsid w:val="006D33C6"/>
    <w:rsid w:val="006E34AC"/>
    <w:rsid w:val="006F3A9B"/>
    <w:rsid w:val="0075121E"/>
    <w:rsid w:val="00754E51"/>
    <w:rsid w:val="00757A3A"/>
    <w:rsid w:val="00771E91"/>
    <w:rsid w:val="007901DB"/>
    <w:rsid w:val="00791CF2"/>
    <w:rsid w:val="007A4F57"/>
    <w:rsid w:val="007A531E"/>
    <w:rsid w:val="007D5195"/>
    <w:rsid w:val="007E2B61"/>
    <w:rsid w:val="007E3F3F"/>
    <w:rsid w:val="007E4A62"/>
    <w:rsid w:val="007E7155"/>
    <w:rsid w:val="007F6E05"/>
    <w:rsid w:val="00802152"/>
    <w:rsid w:val="0080600C"/>
    <w:rsid w:val="00836E5B"/>
    <w:rsid w:val="008572CF"/>
    <w:rsid w:val="00860735"/>
    <w:rsid w:val="0086426D"/>
    <w:rsid w:val="0086515E"/>
    <w:rsid w:val="0087552C"/>
    <w:rsid w:val="0087575B"/>
    <w:rsid w:val="00881586"/>
    <w:rsid w:val="008816E1"/>
    <w:rsid w:val="00901E5D"/>
    <w:rsid w:val="009110B6"/>
    <w:rsid w:val="009246AD"/>
    <w:rsid w:val="00940717"/>
    <w:rsid w:val="0094775E"/>
    <w:rsid w:val="00953B8E"/>
    <w:rsid w:val="00953D79"/>
    <w:rsid w:val="0097788D"/>
    <w:rsid w:val="00983E06"/>
    <w:rsid w:val="009860B3"/>
    <w:rsid w:val="009865A6"/>
    <w:rsid w:val="00990161"/>
    <w:rsid w:val="009A3CC4"/>
    <w:rsid w:val="009B0B18"/>
    <w:rsid w:val="009C08F0"/>
    <w:rsid w:val="009D5C02"/>
    <w:rsid w:val="009E3054"/>
    <w:rsid w:val="009F2105"/>
    <w:rsid w:val="00A03D5D"/>
    <w:rsid w:val="00A13AE8"/>
    <w:rsid w:val="00A54C2B"/>
    <w:rsid w:val="00A7029E"/>
    <w:rsid w:val="00A74478"/>
    <w:rsid w:val="00AA0281"/>
    <w:rsid w:val="00AB1C52"/>
    <w:rsid w:val="00AD77C3"/>
    <w:rsid w:val="00AE4163"/>
    <w:rsid w:val="00AF71D6"/>
    <w:rsid w:val="00B04CA6"/>
    <w:rsid w:val="00B06383"/>
    <w:rsid w:val="00B206D2"/>
    <w:rsid w:val="00B53BDA"/>
    <w:rsid w:val="00B71E95"/>
    <w:rsid w:val="00B80745"/>
    <w:rsid w:val="00B87031"/>
    <w:rsid w:val="00BA1E7D"/>
    <w:rsid w:val="00BA298F"/>
    <w:rsid w:val="00BA5A61"/>
    <w:rsid w:val="00BB195E"/>
    <w:rsid w:val="00BB4C7C"/>
    <w:rsid w:val="00BB523D"/>
    <w:rsid w:val="00BB6F04"/>
    <w:rsid w:val="00BC0352"/>
    <w:rsid w:val="00BC7335"/>
    <w:rsid w:val="00BF4C65"/>
    <w:rsid w:val="00C43E8A"/>
    <w:rsid w:val="00C651B0"/>
    <w:rsid w:val="00C813ED"/>
    <w:rsid w:val="00C820B6"/>
    <w:rsid w:val="00C84501"/>
    <w:rsid w:val="00C95C00"/>
    <w:rsid w:val="00CA1ADD"/>
    <w:rsid w:val="00CB2B13"/>
    <w:rsid w:val="00CB69F7"/>
    <w:rsid w:val="00CE0439"/>
    <w:rsid w:val="00D02A1E"/>
    <w:rsid w:val="00D16793"/>
    <w:rsid w:val="00D24951"/>
    <w:rsid w:val="00D264E2"/>
    <w:rsid w:val="00D439F0"/>
    <w:rsid w:val="00D450B8"/>
    <w:rsid w:val="00D57D69"/>
    <w:rsid w:val="00D64139"/>
    <w:rsid w:val="00D64428"/>
    <w:rsid w:val="00D6757E"/>
    <w:rsid w:val="00D938D4"/>
    <w:rsid w:val="00DA5108"/>
    <w:rsid w:val="00DA7D18"/>
    <w:rsid w:val="00DB7391"/>
    <w:rsid w:val="00DC5D23"/>
    <w:rsid w:val="00DD0D8C"/>
    <w:rsid w:val="00DF37A2"/>
    <w:rsid w:val="00DF419E"/>
    <w:rsid w:val="00E33F99"/>
    <w:rsid w:val="00E436D3"/>
    <w:rsid w:val="00E44C16"/>
    <w:rsid w:val="00E5666D"/>
    <w:rsid w:val="00E6359D"/>
    <w:rsid w:val="00EA28BD"/>
    <w:rsid w:val="00ED3E0B"/>
    <w:rsid w:val="00EF7118"/>
    <w:rsid w:val="00F0292C"/>
    <w:rsid w:val="00F17C88"/>
    <w:rsid w:val="00F31B71"/>
    <w:rsid w:val="00F3533B"/>
    <w:rsid w:val="00F451BE"/>
    <w:rsid w:val="00F67B9A"/>
    <w:rsid w:val="00F76E84"/>
    <w:rsid w:val="00F7786A"/>
    <w:rsid w:val="00F83C37"/>
    <w:rsid w:val="00F94D86"/>
    <w:rsid w:val="00F95B10"/>
    <w:rsid w:val="00FC7642"/>
    <w:rsid w:val="00FC7665"/>
    <w:rsid w:val="00FD0B2C"/>
    <w:rsid w:val="00FE5483"/>
    <w:rsid w:val="00FF0FEF"/>
    <w:rsid w:val="00FF4C5C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64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4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44C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2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64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4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44C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2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84ECA-2F10-4E07-94F5-FDBB2BD0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789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92</cp:revision>
  <dcterms:created xsi:type="dcterms:W3CDTF">2011-03-14T14:05:00Z</dcterms:created>
  <dcterms:modified xsi:type="dcterms:W3CDTF">2011-03-14T15:31:00Z</dcterms:modified>
</cp:coreProperties>
</file>