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2995" w:rsidRPr="00CB2995" w:rsidRDefault="00D85523" w:rsidP="00CB2995">
      <w:pPr>
        <w:tabs>
          <w:tab w:val="left" w:pos="3960"/>
        </w:tabs>
        <w:ind w:right="-895"/>
        <w:jc w:val="thaiDistribute"/>
        <w:rPr>
          <w:rFonts w:ascii="TH SarabunPSK" w:hAnsi="TH SarabunPSK" w:cs="TH SarabunPSK"/>
          <w:color w:val="000000"/>
        </w:rPr>
      </w:pPr>
      <w:r w:rsidRPr="00E13067">
        <w:rPr>
          <w:rFonts w:ascii="TH SarabunPSK" w:hAnsi="TH SarabunPSK" w:cs="TH SarabunPSK"/>
          <w:b/>
          <w:bCs/>
          <w:color w:val="000000"/>
          <w:cs/>
        </w:rPr>
        <w:t>ที่</w:t>
      </w:r>
      <w:r w:rsidRPr="00E13067">
        <w:rPr>
          <w:rFonts w:ascii="TH SarabunPSK" w:hAnsi="TH SarabunPSK" w:cs="TH SarabunPSK"/>
          <w:b/>
          <w:bCs/>
          <w:color w:val="000000"/>
        </w:rPr>
        <w:t xml:space="preserve"> </w:t>
      </w:r>
      <w:r w:rsidR="00CB2995" w:rsidRPr="00CB2995">
        <w:rPr>
          <w:rFonts w:ascii="TH SarabunPSK" w:hAnsi="TH SarabunPSK" w:cs="TH SarabunPSK"/>
          <w:b/>
          <w:bCs/>
          <w:color w:val="000000"/>
        </w:rPr>
        <w:t xml:space="preserve">CREC 0012/2562 </w:t>
      </w:r>
      <w:r w:rsidR="006E1762">
        <w:rPr>
          <w:rFonts w:ascii="TH SarabunPSK" w:hAnsi="TH SarabunPSK" w:cs="TH SarabunPSK"/>
          <w:b/>
          <w:bCs/>
          <w:color w:val="000000"/>
        </w:rPr>
        <w:t xml:space="preserve">                              </w:t>
      </w:r>
      <w:r w:rsidR="00CB2995" w:rsidRPr="00CB2995">
        <w:rPr>
          <w:rFonts w:ascii="TH SarabunPSK" w:hAnsi="TH SarabunPSK" w:cs="TH SarabunPSK"/>
          <w:color w:val="000000"/>
          <w:cs/>
        </w:rPr>
        <w:t>สำนักงานคณะกรรมการกลางพิจารณาจริยธรรมการวิจัยในคน</w:t>
      </w:r>
    </w:p>
    <w:p w:rsidR="00CB2995" w:rsidRPr="00CB2995" w:rsidRDefault="00CB2995" w:rsidP="00CB2995">
      <w:pPr>
        <w:tabs>
          <w:tab w:val="left" w:pos="3960"/>
        </w:tabs>
        <w:ind w:right="-895"/>
        <w:jc w:val="thaiDistribute"/>
        <w:rPr>
          <w:rFonts w:ascii="TH SarabunPSK" w:hAnsi="TH SarabunPSK" w:cs="TH SarabunPSK"/>
          <w:color w:val="000000"/>
        </w:rPr>
      </w:pPr>
      <w:r w:rsidRPr="00CB2995">
        <w:rPr>
          <w:rFonts w:ascii="TH SarabunPSK" w:hAnsi="TH SarabunPSK" w:cs="TH SarabunPSK"/>
          <w:color w:val="000000"/>
        </w:rPr>
        <w:tab/>
      </w:r>
      <w:r w:rsidRPr="00CB2995">
        <w:rPr>
          <w:rFonts w:ascii="TH SarabunPSK" w:hAnsi="TH SarabunPSK" w:cs="TH SarabunPSK"/>
          <w:color w:val="000000"/>
        </w:rPr>
        <w:tab/>
      </w:r>
      <w:r w:rsidRPr="00CB2995">
        <w:rPr>
          <w:rFonts w:ascii="TH SarabunPSK" w:hAnsi="TH SarabunPSK" w:cs="TH SarabunPSK"/>
          <w:color w:val="000000"/>
          <w:cs/>
        </w:rPr>
        <w:t xml:space="preserve">    อาคาร วช.</w:t>
      </w:r>
      <w:r w:rsidRPr="00CB2995">
        <w:rPr>
          <w:rFonts w:ascii="TH SarabunPSK" w:hAnsi="TH SarabunPSK" w:cs="TH SarabunPSK"/>
          <w:color w:val="000000"/>
        </w:rPr>
        <w:t>2</w:t>
      </w:r>
      <w:r w:rsidRPr="00CB2995">
        <w:rPr>
          <w:rFonts w:ascii="TH SarabunPSK" w:hAnsi="TH SarabunPSK" w:cs="TH SarabunPSK"/>
          <w:color w:val="000000"/>
          <w:cs/>
        </w:rPr>
        <w:t xml:space="preserve"> ชั้น </w:t>
      </w:r>
      <w:r w:rsidRPr="00CB2995">
        <w:rPr>
          <w:rFonts w:ascii="TH SarabunPSK" w:hAnsi="TH SarabunPSK" w:cs="TH SarabunPSK"/>
          <w:color w:val="000000"/>
        </w:rPr>
        <w:t>5</w:t>
      </w:r>
      <w:r w:rsidRPr="00CB2995">
        <w:rPr>
          <w:rFonts w:ascii="TH SarabunPSK" w:hAnsi="TH SarabunPSK" w:cs="TH SarabunPSK"/>
          <w:color w:val="000000"/>
          <w:cs/>
        </w:rPr>
        <w:t xml:space="preserve"> สำนักงานคณะกรรมการวิจัยแห่งชาติ (วช.) </w:t>
      </w:r>
    </w:p>
    <w:p w:rsidR="00CB2995" w:rsidRPr="00CB2995" w:rsidRDefault="00CB2995" w:rsidP="00CB2995">
      <w:pPr>
        <w:tabs>
          <w:tab w:val="left" w:pos="3960"/>
        </w:tabs>
        <w:ind w:right="-895"/>
        <w:jc w:val="thaiDistribute"/>
        <w:rPr>
          <w:rFonts w:ascii="TH SarabunPSK" w:hAnsi="TH SarabunPSK" w:cs="TH SarabunPSK"/>
          <w:color w:val="000000"/>
        </w:rPr>
      </w:pPr>
      <w:r w:rsidRPr="00CB2995">
        <w:rPr>
          <w:rFonts w:ascii="TH SarabunPSK" w:hAnsi="TH SarabunPSK" w:cs="TH SarabunPSK"/>
          <w:color w:val="000000"/>
        </w:rPr>
        <w:tab/>
      </w:r>
      <w:r w:rsidRPr="00CB2995">
        <w:rPr>
          <w:rFonts w:ascii="TH SarabunPSK" w:hAnsi="TH SarabunPSK" w:cs="TH SarabunPSK"/>
          <w:color w:val="000000"/>
        </w:rPr>
        <w:tab/>
      </w:r>
      <w:r w:rsidRPr="00CB2995">
        <w:rPr>
          <w:rFonts w:ascii="TH SarabunPSK" w:hAnsi="TH SarabunPSK" w:cs="TH SarabunPSK"/>
          <w:color w:val="000000"/>
          <w:cs/>
        </w:rPr>
        <w:t xml:space="preserve">    เลขที่ </w:t>
      </w:r>
      <w:r w:rsidRPr="00CB2995">
        <w:rPr>
          <w:rFonts w:ascii="TH SarabunPSK" w:hAnsi="TH SarabunPSK" w:cs="TH SarabunPSK"/>
          <w:color w:val="000000"/>
        </w:rPr>
        <w:t>196</w:t>
      </w:r>
      <w:r w:rsidRPr="00CB2995">
        <w:rPr>
          <w:rFonts w:ascii="TH SarabunPSK" w:hAnsi="TH SarabunPSK" w:cs="TH SarabunPSK"/>
          <w:color w:val="000000"/>
          <w:cs/>
        </w:rPr>
        <w:t xml:space="preserve"> หมู่ </w:t>
      </w:r>
      <w:r w:rsidRPr="00CB2995">
        <w:rPr>
          <w:rFonts w:ascii="TH SarabunPSK" w:hAnsi="TH SarabunPSK" w:cs="TH SarabunPSK"/>
          <w:color w:val="000000"/>
        </w:rPr>
        <w:t>5</w:t>
      </w:r>
      <w:r w:rsidRPr="00CB2995">
        <w:rPr>
          <w:rFonts w:ascii="TH SarabunPSK" w:hAnsi="TH SarabunPSK" w:cs="TH SarabunPSK"/>
          <w:color w:val="000000"/>
          <w:cs/>
        </w:rPr>
        <w:t xml:space="preserve"> แขวงลาดยาว เขตจตุจักร </w:t>
      </w:r>
    </w:p>
    <w:p w:rsidR="00CB2995" w:rsidRPr="00CB2995" w:rsidRDefault="00CB2995" w:rsidP="00CB2995">
      <w:pPr>
        <w:tabs>
          <w:tab w:val="left" w:pos="3960"/>
        </w:tabs>
        <w:ind w:right="-895"/>
        <w:jc w:val="thaiDistribute"/>
        <w:rPr>
          <w:rFonts w:ascii="TH SarabunPSK" w:hAnsi="TH SarabunPSK" w:cs="TH SarabunPSK"/>
          <w:color w:val="000000"/>
        </w:rPr>
      </w:pPr>
      <w:r w:rsidRPr="00CB2995">
        <w:rPr>
          <w:rFonts w:ascii="TH SarabunPSK" w:hAnsi="TH SarabunPSK" w:cs="TH SarabunPSK"/>
          <w:color w:val="000000"/>
        </w:rPr>
        <w:tab/>
      </w:r>
      <w:r w:rsidRPr="00CB2995">
        <w:rPr>
          <w:rFonts w:ascii="TH SarabunPSK" w:hAnsi="TH SarabunPSK" w:cs="TH SarabunPSK"/>
          <w:color w:val="000000"/>
        </w:rPr>
        <w:tab/>
      </w:r>
      <w:r w:rsidRPr="00CB2995">
        <w:rPr>
          <w:rFonts w:ascii="TH SarabunPSK" w:hAnsi="TH SarabunPSK" w:cs="TH SarabunPSK"/>
          <w:color w:val="000000"/>
          <w:cs/>
        </w:rPr>
        <w:t xml:space="preserve">    กรุงเทพมหานคร </w:t>
      </w:r>
      <w:r w:rsidRPr="00CB2995">
        <w:rPr>
          <w:rFonts w:ascii="TH SarabunPSK" w:hAnsi="TH SarabunPSK" w:cs="TH SarabunPSK"/>
          <w:color w:val="000000"/>
        </w:rPr>
        <w:t>10900</w:t>
      </w:r>
      <w:r w:rsidRPr="00CB2995">
        <w:rPr>
          <w:rFonts w:ascii="TH SarabunPSK" w:hAnsi="TH SarabunPSK" w:cs="TH SarabunPSK"/>
          <w:color w:val="000000"/>
          <w:cs/>
        </w:rPr>
        <w:t xml:space="preserve"> หมายเลขโทรศัพท์ </w:t>
      </w:r>
      <w:r w:rsidRPr="00CB2995">
        <w:rPr>
          <w:rFonts w:ascii="TH SarabunPSK" w:hAnsi="TH SarabunPSK" w:cs="TH SarabunPSK"/>
          <w:color w:val="000000"/>
        </w:rPr>
        <w:t>02-5790117</w:t>
      </w:r>
    </w:p>
    <w:p w:rsidR="00CE7FCC" w:rsidRPr="00CB2995" w:rsidRDefault="00CB2995" w:rsidP="00CB2995">
      <w:pPr>
        <w:tabs>
          <w:tab w:val="left" w:pos="3960"/>
        </w:tabs>
        <w:ind w:right="-895"/>
        <w:jc w:val="thaiDistribute"/>
        <w:rPr>
          <w:rFonts w:ascii="TH SarabunPSK" w:hAnsi="TH SarabunPSK" w:cs="TH SarabunPSK"/>
          <w:color w:val="000000"/>
          <w:sz w:val="28"/>
          <w:szCs w:val="28"/>
        </w:rPr>
      </w:pPr>
      <w:r w:rsidRPr="00CB2995">
        <w:rPr>
          <w:rFonts w:ascii="TH SarabunPSK" w:hAnsi="TH SarabunPSK" w:cs="TH SarabunPSK"/>
          <w:color w:val="000000"/>
        </w:rPr>
        <w:tab/>
      </w:r>
      <w:r w:rsidRPr="00CB2995">
        <w:rPr>
          <w:rFonts w:ascii="TH SarabunPSK" w:hAnsi="TH SarabunPSK" w:cs="TH SarabunPSK"/>
          <w:color w:val="000000"/>
        </w:rPr>
        <w:tab/>
        <w:t xml:space="preserve">    02 กรกฎาคม 2562</w:t>
      </w:r>
    </w:p>
    <w:p w:rsidR="00E320DA" w:rsidRPr="009D3990" w:rsidRDefault="00E320DA" w:rsidP="00E320DA">
      <w:pPr>
        <w:ind w:left="720" w:hanging="720"/>
        <w:rPr>
          <w:rFonts w:ascii="TH SarabunPSK" w:hAnsi="TH SarabunPSK" w:cs="TH SarabunPSK"/>
        </w:rPr>
      </w:pPr>
      <w:r w:rsidRPr="00982D54">
        <w:rPr>
          <w:rFonts w:ascii="TH SarabunPSK" w:hAnsi="TH SarabunPSK" w:cs="TH SarabunPSK"/>
          <w:b/>
          <w:bCs/>
          <w:color w:val="000000"/>
          <w:cs/>
        </w:rPr>
        <w:t>เรื่อง</w:t>
      </w:r>
      <w:r w:rsidRPr="00703E4D">
        <w:rPr>
          <w:rFonts w:ascii="TH SarabunPSK" w:hAnsi="TH SarabunPSK" w:cs="TH SarabunPSK"/>
          <w:color w:val="000000"/>
        </w:rPr>
        <w:tab/>
      </w:r>
      <w:r w:rsidRPr="00171E84">
        <w:rPr>
          <w:rFonts w:ascii="TH SarabunPSK" w:hAnsi="TH SarabunPSK" w:cs="TH SarabunPSK"/>
        </w:rPr>
        <w:t>ขอแจ้งยุติโครงการวิจัยก่อนกำหนด รหัสโครงการ CREC 003/62 SCs</w:t>
      </w:r>
    </w:p>
    <w:p w:rsidR="00E320DA" w:rsidRPr="00171E84" w:rsidRDefault="00E320DA" w:rsidP="00E320DA">
      <w:pPr>
        <w:tabs>
          <w:tab w:val="left" w:pos="0"/>
          <w:tab w:val="left" w:pos="1440"/>
          <w:tab w:val="left" w:pos="1620"/>
          <w:tab w:val="left" w:pos="1980"/>
          <w:tab w:val="left" w:pos="2160"/>
          <w:tab w:val="left" w:pos="4140"/>
        </w:tabs>
        <w:ind w:left="709" w:hanging="709"/>
        <w:rPr>
          <w:rFonts w:ascii="TH SarabunPSK" w:hAnsi="TH SarabunPSK" w:cs="TH SarabunPSK"/>
          <w:cs/>
        </w:rPr>
      </w:pPr>
      <w:r w:rsidRPr="00171E84">
        <w:rPr>
          <w:rFonts w:ascii="TH SarabunPSK" w:hAnsi="TH SarabunPSK" w:cs="TH SarabunPSK"/>
          <w:b/>
          <w:bCs/>
          <w:cs/>
        </w:rPr>
        <w:t>เรียน</w:t>
      </w:r>
      <w:r w:rsidRPr="00171E84">
        <w:rPr>
          <w:rFonts w:ascii="TH SarabunPSK" w:hAnsi="TH SarabunPSK" w:cs="TH SarabunPSK"/>
          <w:cs/>
        </w:rPr>
        <w:tab/>
      </w:r>
      <w:r w:rsidRPr="00171E84">
        <w:rPr>
          <w:rFonts w:ascii="TH SarabunPSK" w:hAnsi="TH SarabunPSK" w:cs="TH SarabunPSK"/>
        </w:rPr>
        <w:t>ผศ.วุฒิชัย สุจิตโต</w:t>
      </w:r>
    </w:p>
    <w:p w:rsidR="00E320DA" w:rsidRPr="00171E84" w:rsidRDefault="00E320DA" w:rsidP="00E320DA">
      <w:pPr>
        <w:tabs>
          <w:tab w:val="left" w:pos="0"/>
          <w:tab w:val="left" w:pos="1440"/>
          <w:tab w:val="left" w:pos="1620"/>
          <w:tab w:val="left" w:pos="1980"/>
          <w:tab w:val="left" w:pos="2160"/>
          <w:tab w:val="left" w:pos="4140"/>
        </w:tabs>
        <w:ind w:left="709" w:hanging="709"/>
        <w:rPr>
          <w:rFonts w:ascii="TH SarabunPSK" w:hAnsi="TH SarabunPSK" w:cs="TH SarabunPSK"/>
          <w:cs/>
        </w:rPr>
      </w:pPr>
      <w:r w:rsidRPr="00171E84">
        <w:rPr>
          <w:rFonts w:ascii="TH SarabunPSK" w:hAnsi="TH SarabunPSK" w:cs="TH SarabunPSK"/>
        </w:rPr>
        <w:t/>
      </w:r>
    </w:p>
    <w:p w:rsidR="00104415" w:rsidRPr="005112A2" w:rsidRDefault="00104415" w:rsidP="00EF2271">
      <w:pPr>
        <w:ind w:right="141"/>
        <w:jc w:val="thaiDistribute"/>
        <w:rPr>
          <w:rFonts w:ascii="TH SarabunPSK" w:hAnsi="TH SarabunPSK" w:cs="TH SarabunPSK"/>
          <w:cs/>
        </w:rPr>
      </w:pPr>
    </w:p>
    <w:p w:rsidR="00A170BE" w:rsidRPr="00717857" w:rsidRDefault="00104415" w:rsidP="00717857">
      <w:pPr>
        <w:jc w:val="thaiDistribute"/>
        <w:rPr>
          <w:rFonts w:ascii="TH SarabunPSK" w:hAnsi="TH SarabunPSK" w:cs="TH SarabunPSK"/>
          <w:cs/>
        </w:rPr>
      </w:pPr>
      <w:r w:rsidRPr="005112A2">
        <w:rPr>
          <w:rFonts w:ascii="TH SarabunPSK" w:hAnsi="TH SarabunPSK" w:cs="TH SarabunPSK"/>
          <w:cs/>
        </w:rPr>
        <w:tab/>
      </w:r>
      <w:r w:rsidR="001538C4" w:rsidRPr="005112A2">
        <w:rPr>
          <w:rFonts w:ascii="TH SarabunPSK" w:hAnsi="TH SarabunPSK" w:cs="TH SarabunPSK"/>
          <w:cs/>
        </w:rPr>
        <w:tab/>
      </w:r>
      <w:r w:rsidR="00045248">
        <w:rPr>
          <w:rFonts w:ascii="TH SarabunPSK" w:hAnsi="TH SarabunPSK" w:cs="TH SarabunPSK"/>
          <w:sz w:val="31"/>
          <w:szCs w:val="31"/>
        </w:rPr>
        <w:t>ตามที่ ท่านได้ส่งโครงร่างการวิจัยเรื่อง  </w:t>
      </w:r>
      <w:r w:rsidR="00045248">
        <w:rPr>
          <w:rFonts w:ascii="TH SarabunPSK" w:hAnsi="TH SarabunPSK" w:cs="TH SarabunPSK"/>
        </w:rPr>
        <w:t>การวิจัย PM 2.5 ที่เกิดจากการเผาไร่อ้อย</w:t>
      </w:r>
      <w:r w:rsidR="00045248">
        <w:rPr>
          <w:rFonts w:ascii="TH SarabunPSK" w:hAnsi="TH SarabunPSK" w:cs="TH SarabunPSK" w:hint="cs"/>
        </w:rPr>
        <w:t xml:space="preserve"> </w:t>
      </w:r>
      <w:proofErr w:type="gramStart"/>
      <w:r w:rsidR="00045248">
        <w:rPr>
          <w:rFonts w:ascii="TH SarabunPSK" w:hAnsi="TH SarabunPSK" w:cs="TH SarabunPSK"/>
        </w:rPr>
        <w:t>( PM 2.5 research caused by burning sugarcane )</w:t>
      </w:r>
      <w:r w:rsidR="00045248">
        <w:rPr>
          <w:rFonts w:ascii="TH SarabunPSK" w:hAnsi="TH SarabunPSK" w:cs="TH SarabunPSK" w:hint="cs"/>
          <w:cs/>
        </w:rPr>
        <w:t xml:space="preserve"> </w:t>
      </w:r>
      <w:r w:rsidR="006B735B">
        <w:rPr>
          <w:rFonts w:ascii="TH SarabunPSK" w:hAnsi="TH SarabunPSK" w:cs="TH SarabunPSK"/>
          <w:b/>
          <w:bCs/>
        </w:rPr>
        <w:t xml:space="preserve"> </w:t>
      </w:r>
      <w:r w:rsidR="00E13067" w:rsidRPr="006B735B">
        <w:rPr>
          <w:rFonts w:ascii="TH SarabunPSK" w:hAnsi="TH SarabunPSK" w:cs="TH SarabunPSK"/>
          <w:b/>
          <w:bCs/>
          <w:u w:val="single"/>
        </w:rPr>
        <w:t>Study code.</w:t>
      </w:r>
      <w:r w:rsidR="00E13067" w:rsidRPr="006B735B">
        <w:rPr>
          <w:rFonts w:ascii="TH SarabunPSK" w:hAnsi="TH SarabunPSK" w:cs="TH SarabunPSK"/>
          <w:b/>
          <w:bCs/>
          <w:u w:val="single"/>
          <w:cs/>
        </w:rPr>
        <w:t xml:space="preserve"> </w:t>
      </w:r>
      <w:r w:rsidR="00E320DA">
        <w:rPr>
          <w:rFonts w:ascii="TH SarabunPSK" w:hAnsi="TH SarabunPSK" w:cs="TH SarabunPSK"/>
          <w:b/>
          <w:bCs/>
          <w:u w:val="single"/>
        </w:rPr>
        <w:t>D1683C00008</w:t>
      </w:r>
      <w:r w:rsidR="00374B71" w:rsidRPr="006B735B">
        <w:rPr>
          <w:rFonts w:ascii="TH SarabunPSK" w:hAnsi="TH SarabunPSK" w:cs="TH SarabunPSK" w:hint="cs"/>
          <w:b/>
          <w:bCs/>
          <w:u w:val="single"/>
        </w:rPr>
        <w:t xml:space="preserve"> </w:t>
      </w:r>
      <w:r w:rsidR="002F3E40" w:rsidRPr="006B735B">
        <w:rPr>
          <w:rFonts w:ascii="TH SarabunPSK" w:hAnsi="TH SarabunPSK" w:cs="TH SarabunPSK" w:hint="cs"/>
          <w:b/>
          <w:bCs/>
          <w:u w:val="single"/>
          <w:cs/>
        </w:rPr>
        <w:t>รหัสโครงการวิจัย</w:t>
      </w:r>
      <w:r w:rsidR="00E13067" w:rsidRPr="006B735B">
        <w:rPr>
          <w:rFonts w:ascii="TH SarabunPSK" w:hAnsi="TH SarabunPSK" w:cs="TH SarabunPSK"/>
          <w:b/>
          <w:bCs/>
          <w:u w:val="single"/>
          <w:cs/>
        </w:rPr>
        <w:t xml:space="preserve"> </w:t>
      </w:r>
      <w:r w:rsidR="00E320DA" w:rsidRPr="00E320DA">
        <w:rPr>
          <w:rFonts w:ascii="TH SarabunPSK" w:hAnsi="TH SarabunPSK" w:cs="TH SarabunPSK"/>
          <w:b/>
          <w:bCs/>
          <w:u w:val="single"/>
        </w:rPr>
        <w:t>CREC 003/62 SCs</w:t>
      </w:r>
      <w:r w:rsidR="002F3E40" w:rsidRPr="006B735B">
        <w:rPr>
          <w:rFonts w:ascii="TH SarabunPSK" w:hAnsi="TH SarabunPSK" w:cs="TH SarabunPSK"/>
          <w:b/>
          <w:bCs/>
        </w:rPr>
        <w:t xml:space="preserve"> </w:t>
      </w:r>
      <w:r w:rsidR="002F3E40" w:rsidRPr="00E05A50">
        <w:rPr>
          <w:rFonts w:ascii="TH SarabunPSK" w:hAnsi="TH SarabunPSK" w:cs="TH SarabunPSK"/>
          <w:cs/>
        </w:rPr>
        <w:t>ผู้สนับสนุนทุนวิจัยคือ</w:t>
      </w:r>
      <w:r w:rsidR="00E13067" w:rsidRPr="00CE469C">
        <w:rPr>
          <w:rFonts w:ascii="TH SarabunPSK" w:hAnsi="TH SarabunPSK" w:cs="TH SarabunPSK"/>
          <w:cs/>
        </w:rPr>
        <w:t xml:space="preserve"> </w:t>
      </w:r>
      <w:r w:rsidR="006E1762" w:rsidRPr="006E1762">
        <w:rPr>
          <w:rFonts w:ascii="TH SarabunPSK" w:hAnsi="TH SarabunPSK" w:cs="TH SarabunPSK"/>
        </w:rPr>
        <w:t>LG Life Sciences Ltd., South Korea </w:t>
      </w:r>
      <w:bookmarkStart w:id="0" w:name="_GoBack"/>
      <w:bookmarkEnd w:id="0"/>
      <w:r w:rsidR="006E1762">
        <w:rPr>
          <w:rFonts w:ascii="TH SarabunPSK" w:hAnsi="TH SarabunPSK" w:cs="TH SarabunPSK" w:hint="cs"/>
          <w:cs/>
        </w:rPr>
        <w:t xml:space="preserve"> </w:t>
      </w:r>
      <w:r w:rsidR="00A170BE" w:rsidRPr="005112A2">
        <w:rPr>
          <w:rFonts w:ascii="TH SarabunPSK" w:hAnsi="TH SarabunPSK" w:cs="TH SarabunPSK"/>
          <w:cs/>
        </w:rPr>
        <w:t>เพื่อรับการพิจารณากับคณะกรรมการ</w:t>
      </w:r>
      <w:r w:rsidR="00656F44" w:rsidRPr="005112A2">
        <w:rPr>
          <w:rFonts w:ascii="TH SarabunPSK" w:hAnsi="TH SarabunPSK" w:cs="TH SarabunPSK"/>
          <w:cs/>
        </w:rPr>
        <w:t xml:space="preserve">กลางพิจารณาจริยธรรมการวิจัยในคน </w:t>
      </w:r>
      <w:r w:rsidR="00A170BE" w:rsidRPr="005112A2">
        <w:rPr>
          <w:rFonts w:ascii="TH SarabunPSK" w:hAnsi="TH SarabunPSK" w:cs="TH SarabunPSK"/>
          <w:cs/>
        </w:rPr>
        <w:t>(</w:t>
      </w:r>
      <w:r w:rsidR="00A170BE" w:rsidRPr="005112A2">
        <w:rPr>
          <w:rFonts w:ascii="TH SarabunPSK" w:hAnsi="TH SarabunPSK" w:cs="TH SarabunPSK"/>
        </w:rPr>
        <w:t xml:space="preserve">CREC) </w:t>
      </w:r>
      <w:r w:rsidR="00717857">
        <w:rPr>
          <w:rFonts w:ascii="TH SarabunPSK" w:hAnsi="TH SarabunPSK" w:cs="TH SarabunPSK" w:hint="cs"/>
          <w:cs/>
        </w:rPr>
        <w:t>และได้รับการอนุมัติดำเนินการวิจัย</w:t>
      </w:r>
      <w:r w:rsidR="00717857" w:rsidRPr="00DC0A08">
        <w:rPr>
          <w:rFonts w:ascii="TH SarabunPSK" w:hAnsi="TH SarabunPSK" w:cs="TH SarabunPSK"/>
          <w:cs/>
        </w:rPr>
        <w:t>นั้น</w:t>
      </w:r>
      <w:r w:rsidR="00717857">
        <w:rPr>
          <w:rFonts w:ascii="TH SarabunPSK" w:hAnsi="TH SarabunPSK" w:cs="TH SarabunPSK" w:hint="cs"/>
          <w:cs/>
        </w:rPr>
        <w:t xml:space="preserve"> </w:t>
      </w:r>
    </w:p>
    <w:p w:rsidR="00717857" w:rsidRDefault="001538C4" w:rsidP="00F6107B">
      <w:pPr>
        <w:autoSpaceDE w:val="0"/>
        <w:autoSpaceDN w:val="0"/>
        <w:adjustRightInd w:val="0"/>
        <w:spacing w:line="240" w:lineRule="atLeast"/>
        <w:ind w:firstLine="720"/>
        <w:jc w:val="thaiDistribute"/>
        <w:rPr>
          <w:rFonts w:ascii="TH SarabunPSK" w:hAnsi="TH SarabunPSK" w:cs="TH SarabunPSK"/>
        </w:rPr>
      </w:pPr>
      <w:r w:rsidRPr="005112A2">
        <w:rPr>
          <w:rFonts w:ascii="TH SarabunPSK" w:hAnsi="TH SarabunPSK" w:cs="TH SarabunPSK"/>
          <w:cs/>
        </w:rPr>
        <w:tab/>
      </w:r>
      <w:r w:rsidR="00230B0B" w:rsidRPr="001902AC">
        <w:rPr>
          <w:rFonts w:ascii="TH SarabunPSK" w:hAnsi="TH SarabunPSK" w:cs="TH SarabunPSK"/>
        </w:rPr>
        <w:t>
          <w:p>
            <w:r>
              <w:t xml:space="preserve">afasfasdfasdfdsaf</w:t>
            </w:r>
          </w:p>
        </w:t>
      </w:r>
    </w:p>
    <w:p w:rsidR="005268BA" w:rsidRDefault="005268BA" w:rsidP="00F6107B">
      <w:pPr>
        <w:autoSpaceDE w:val="0"/>
        <w:autoSpaceDN w:val="0"/>
        <w:adjustRightInd w:val="0"/>
        <w:spacing w:line="240" w:lineRule="atLeast"/>
        <w:ind w:firstLine="720"/>
        <w:jc w:val="thaiDistribute"/>
        <w:rPr>
          <w:rFonts w:ascii="TH SarabunPSK" w:hAnsi="TH SarabunPSK" w:cs="TH SarabunPSK"/>
        </w:rPr>
      </w:pPr>
    </w:p>
    <w:p w:rsidR="001D6EFF" w:rsidRDefault="00034095" w:rsidP="00034095">
      <w:pPr>
        <w:numPr>
          <w:ilvl w:val="0"/>
          <w:numId w:val="11"/>
        </w:numPr>
        <w:autoSpaceDE w:val="0"/>
        <w:autoSpaceDN w:val="0"/>
        <w:adjustRightInd w:val="0"/>
        <w:spacing w:line="240" w:lineRule="atLeast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ผลการพิจารณา</w:t>
      </w:r>
      <w:r>
        <w:rPr>
          <w:rFonts w:ascii="TH SarabunPSK" w:hAnsi="TH SarabunPSK" w:cs="TH SarabunPSK"/>
        </w:rPr>
        <w:t>:</w:t>
      </w:r>
      <w:r w:rsidR="005268BA">
        <w:rPr>
          <w:rFonts w:ascii="TH SarabunPSK" w:hAnsi="TH SarabunPSK" w:cs="TH SarabunPSK" w:hint="cs"/>
          <w:cs/>
        </w:rPr>
        <w:t xml:space="preserve"> </w:t>
      </w:r>
      <w:r w:rsidR="00230B0B">
        <w:rPr>
          <w:rFonts w:ascii="TH SarabunPSK" w:hAnsi="TH SarabunPSK" w:cs="TH SarabunPSK"/>
          <w:b/>
          <w:bCs/>
        </w:rPr>
        <w:t>รับทราบและขอข้อมูลเพิ่มเติม</w:t>
      </w:r>
    </w:p>
    <w:p w:rsidR="00034095" w:rsidRPr="00F55AEA" w:rsidRDefault="001D6EFF" w:rsidP="001D6EFF">
      <w:pPr>
        <w:autoSpaceDE w:val="0"/>
        <w:autoSpaceDN w:val="0"/>
        <w:adjustRightInd w:val="0"/>
        <w:spacing w:line="240" w:lineRule="atLeast"/>
        <w:ind w:left="1440"/>
        <w:jc w:val="thaiDistribute"/>
        <w:rPr>
          <w:rFonts w:ascii="TH SarabunPSK" w:hAnsi="TH SarabunPSK" w:cs="TH SarabunPSK"/>
          <w:cs/>
        </w:rPr>
      </w:pPr>
      <w:r w:rsidRPr="001C1E49">
        <w:rPr>
          <w:rFonts w:ascii="TH SarabunPSK" w:hAnsi="TH SarabunPSK" w:cs="TH SarabunPSK" w:hint="cs"/>
          <w:b/>
          <w:bCs/>
          <w:u w:val="single"/>
          <w:cs/>
        </w:rPr>
        <w:t>ทั้งนี้ทางสำนักงาน</w:t>
      </w:r>
      <w:r w:rsidRPr="001C1E49">
        <w:rPr>
          <w:rFonts w:ascii="TH SarabunPSK" w:hAnsi="TH SarabunPSK" w:cs="TH SarabunPSK"/>
          <w:b/>
          <w:bCs/>
          <w:u w:val="single"/>
          <w:cs/>
        </w:rPr>
        <w:t>คณะกรรมการกลาง</w:t>
      </w:r>
      <w:r w:rsidRPr="001C1E49">
        <w:rPr>
          <w:rFonts w:ascii="TH SarabunPSK" w:hAnsi="TH SarabunPSK" w:cs="TH SarabunPSK" w:hint="cs"/>
          <w:b/>
          <w:bCs/>
          <w:u w:val="single"/>
          <w:cs/>
        </w:rPr>
        <w:t>ฯ</w:t>
      </w:r>
      <w:r>
        <w:rPr>
          <w:rFonts w:ascii="TH SarabunPSK" w:hAnsi="TH SarabunPSK" w:cs="TH SarabunPSK" w:hint="cs"/>
          <w:b/>
          <w:bCs/>
          <w:u w:val="single"/>
          <w:cs/>
        </w:rPr>
        <w:t xml:space="preserve"> </w:t>
      </w:r>
      <w:r w:rsidRPr="001C1E49">
        <w:rPr>
          <w:rFonts w:ascii="TH SarabunPSK" w:hAnsi="TH SarabunPSK" w:cs="TH SarabunPSK" w:hint="cs"/>
          <w:b/>
          <w:bCs/>
          <w:u w:val="single"/>
          <w:cs/>
        </w:rPr>
        <w:t>จะเก็บเอกสารโครงการวิจัย มีกำหนด 3 ปี นับจากวันที่คณะกรรมการกลางฯ</w:t>
      </w:r>
      <w:r>
        <w:rPr>
          <w:rFonts w:ascii="TH SarabunPSK" w:hAnsi="TH SarabunPSK" w:cs="TH SarabunPSK" w:hint="cs"/>
          <w:b/>
          <w:bCs/>
          <w:u w:val="single"/>
          <w:cs/>
        </w:rPr>
        <w:t xml:space="preserve"> </w:t>
      </w:r>
      <w:r w:rsidRPr="001C1E49">
        <w:rPr>
          <w:rFonts w:ascii="TH SarabunPSK" w:hAnsi="TH SarabunPSK" w:cs="TH SarabunPSK" w:hint="cs"/>
          <w:b/>
          <w:bCs/>
          <w:u w:val="single"/>
          <w:cs/>
        </w:rPr>
        <w:t>รับทราบการยุติการวิจัยก่อนกำหนด</w:t>
      </w:r>
    </w:p>
    <w:p w:rsidR="00B703F5" w:rsidRPr="005112A2" w:rsidRDefault="00B703F5" w:rsidP="00717857">
      <w:pPr>
        <w:ind w:right="-2" w:firstLine="720"/>
        <w:jc w:val="thaiDistribute"/>
        <w:rPr>
          <w:rFonts w:ascii="TH SarabunPSK" w:hAnsi="TH SarabunPSK" w:cs="TH SarabunPSK"/>
          <w:cs/>
        </w:rPr>
      </w:pPr>
    </w:p>
    <w:p w:rsidR="00BE0916" w:rsidRDefault="00B703F5" w:rsidP="00EF2271">
      <w:pPr>
        <w:ind w:right="-2"/>
        <w:jc w:val="thaiDistribute"/>
        <w:rPr>
          <w:rFonts w:ascii="TH SarabunPSK" w:hAnsi="TH SarabunPSK" w:cs="TH SarabunPSK"/>
        </w:rPr>
      </w:pPr>
      <w:r w:rsidRPr="005112A2">
        <w:rPr>
          <w:rFonts w:ascii="TH SarabunPSK" w:hAnsi="TH SarabunPSK" w:cs="TH SarabunPSK"/>
        </w:rPr>
        <w:tab/>
      </w:r>
      <w:r w:rsidR="00A25B73" w:rsidRPr="005112A2">
        <w:rPr>
          <w:rFonts w:ascii="TH SarabunPSK" w:hAnsi="TH SarabunPSK" w:cs="TH SarabunPSK"/>
        </w:rPr>
        <w:tab/>
      </w:r>
      <w:r w:rsidRPr="005112A2">
        <w:rPr>
          <w:rFonts w:ascii="TH SarabunPSK" w:hAnsi="TH SarabunPSK" w:cs="TH SarabunPSK"/>
          <w:cs/>
        </w:rPr>
        <w:t>จึงเรียนมาเพื่อโปรดทราบ</w:t>
      </w:r>
      <w:r w:rsidR="00034095">
        <w:rPr>
          <w:rFonts w:ascii="TH SarabunPSK" w:hAnsi="TH SarabunPSK" w:cs="TH SarabunPSK"/>
        </w:rPr>
        <w:t xml:space="preserve"> </w:t>
      </w:r>
    </w:p>
    <w:p w:rsidR="0058241E" w:rsidRDefault="0058241E" w:rsidP="00EF2271">
      <w:pPr>
        <w:ind w:right="-2"/>
        <w:jc w:val="thaiDistribute"/>
        <w:rPr>
          <w:rFonts w:ascii="TH SarabunPSK" w:hAnsi="TH SarabunPSK" w:cs="TH SarabunPSK"/>
        </w:rPr>
      </w:pPr>
    </w:p>
    <w:p w:rsidR="00230B0B" w:rsidRDefault="000036F8" w:rsidP="00230B0B">
      <w:pPr>
        <w:tabs>
          <w:tab w:val="left" w:pos="540"/>
        </w:tabs>
        <w:jc w:val="center"/>
        <w:rPr>
          <w:rFonts w:ascii="TH SarabunPSK" w:hAnsi="TH SarabunPSK" w:cs="TH SarabunPSK"/>
          <w:color w:val="000000"/>
        </w:rPr>
      </w:pPr>
      <w:r w:rsidRPr="005112A2">
        <w:rPr>
          <w:rFonts w:ascii="TH SarabunPSK" w:hAnsi="TH SarabunPSK" w:cs="TH SarabunPSK" w:hint="cs"/>
          <w:cs/>
        </w:rPr>
        <w:tab/>
        <w:t xml:space="preserve">         </w:t>
      </w:r>
      <w:r w:rsidR="00230B0B" w:rsidRPr="00922AAD">
        <w:rPr>
          <w:rFonts w:ascii="TH SarabunPSK" w:hAnsi="TH SarabunPSK" w:cs="TH SarabunPSK"/>
          <w:cs/>
        </w:rPr>
        <w:t>ขอแสดงความนับถือ</w:t>
      </w:r>
    </w:p>
    <w:p w:rsidR="00230B0B" w:rsidRPr="00171E84" w:rsidRDefault="00230B0B" w:rsidP="00230B0B">
      <w:pPr>
        <w:ind w:left="720" w:right="43" w:firstLine="72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</w:t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  <w:t xml:space="preserve">         </w:t>
      </w:r>
      <w:r w:rsidRPr="00171E84">
        <w:rPr>
          <w:rFonts w:ascii="TH SarabunPSK" w:hAnsi="TH SarabunPSK" w:cs="TH SarabunPSK"/>
        </w:rPr>
        <w:t/>
        <w:pict>
          <v:shape type="#_x0000_t75" style="width:75.172413793103px;height:50px">
            <v:imagedata r:id="rId13" o:title=""/>
          </v:shape>
        </w:pict>
        <w:t/>
      </w:r>
    </w:p>
    <w:p w:rsidR="00230B0B" w:rsidRPr="00171E84" w:rsidRDefault="00230B0B" w:rsidP="00230B0B">
      <w:pPr>
        <w:ind w:left="720" w:right="43" w:firstLine="720"/>
        <w:rPr>
          <w:rFonts w:ascii="TH SarabunPSK" w:hAnsi="TH SarabunPSK" w:cs="TH SarabunPSK"/>
        </w:rPr>
      </w:pPr>
    </w:p>
    <w:p w:rsidR="00230B0B" w:rsidRPr="00171E84" w:rsidRDefault="00230B0B" w:rsidP="00230B0B">
      <w:pPr>
        <w:ind w:left="720" w:right="43" w:firstLine="720"/>
        <w:rPr>
          <w:rFonts w:ascii="TH SarabunPSK" w:hAnsi="TH SarabunPSK" w:cs="TH SarabunPSK"/>
          <w:cs/>
        </w:rPr>
      </w:pPr>
      <w:r w:rsidRPr="00171E84">
        <w:rPr>
          <w:rFonts w:ascii="TH SarabunPSK" w:hAnsi="TH SarabunPSK" w:cs="TH SarabunPSK"/>
          <w:cs/>
        </w:rPr>
        <w:t xml:space="preserve">    </w:t>
      </w:r>
      <w:r w:rsidRPr="00171E84">
        <w:rPr>
          <w:rFonts w:ascii="TH SarabunPSK" w:hAnsi="TH SarabunPSK" w:cs="TH SarabunPSK"/>
          <w:cs/>
        </w:rPr>
        <w:tab/>
        <w:t xml:space="preserve">        </w:t>
      </w:r>
      <w:r w:rsidRPr="00171E84">
        <w:rPr>
          <w:rFonts w:ascii="TH SarabunPSK" w:hAnsi="TH SarabunPSK" w:cs="TH SarabunPSK" w:hint="cs"/>
          <w:cs/>
        </w:rPr>
        <w:t xml:space="preserve">        </w:t>
      </w:r>
      <w:r w:rsidRPr="00171E84">
        <w:rPr>
          <w:rFonts w:ascii="TH SarabunPSK" w:hAnsi="TH SarabunPSK" w:cs="TH SarabunPSK"/>
        </w:rPr>
        <w:t>ผศ.</w:t>
      </w:r>
    </w:p>
    <w:p w:rsidR="00230B0B" w:rsidRPr="00171E84" w:rsidRDefault="00230B0B" w:rsidP="00230B0B">
      <w:pPr>
        <w:ind w:left="720" w:right="43" w:firstLine="720"/>
        <w:jc w:val="center"/>
        <w:rPr>
          <w:rFonts w:ascii="TH SarabunPSK" w:hAnsi="TH SarabunPSK" w:cs="TH SarabunPSK"/>
          <w:cs/>
        </w:rPr>
      </w:pPr>
      <w:r w:rsidRPr="00171E84">
        <w:rPr>
          <w:rFonts w:ascii="TH SarabunPSK" w:hAnsi="TH SarabunPSK" w:cs="TH SarabunPSK" w:hint="cs"/>
          <w:cs/>
        </w:rPr>
        <w:t xml:space="preserve">    </w:t>
      </w:r>
      <w:r w:rsidRPr="00171E84">
        <w:rPr>
          <w:rFonts w:ascii="TH SarabunPSK" w:hAnsi="TH SarabunPSK" w:cs="TH SarabunPSK"/>
          <w:cs/>
        </w:rPr>
        <w:t>(</w:t>
      </w:r>
      <w:r w:rsidRPr="00171E84">
        <w:rPr>
          <w:rFonts w:ascii="TH SarabunPSK" w:hAnsi="TH SarabunPSK" w:cs="TH SarabunPSK"/>
        </w:rPr>
        <w:t>วุฒิชัย สุจิตโต</w:t>
      </w:r>
      <w:r w:rsidRPr="00171E84">
        <w:rPr>
          <w:rFonts w:ascii="TH SarabunPSK" w:hAnsi="TH SarabunPSK" w:cs="TH SarabunPSK"/>
          <w:cs/>
        </w:rPr>
        <w:t>)</w:t>
      </w:r>
    </w:p>
    <w:p w:rsidR="00230B0B" w:rsidRPr="00FB5D45" w:rsidRDefault="00230B0B" w:rsidP="00230B0B">
      <w:pPr>
        <w:ind w:right="43"/>
        <w:jc w:val="center"/>
        <w:rPr>
          <w:rFonts w:ascii="TH SarabunPSK" w:hAnsi="TH SarabunPSK" w:cs="TH SarabunPSK"/>
        </w:rPr>
      </w:pPr>
      <w:r w:rsidRPr="00171E84">
        <w:rPr>
          <w:rFonts w:ascii="TH SarabunPSK" w:hAnsi="TH SarabunPSK" w:cs="TH SarabunPSK"/>
          <w:cs/>
        </w:rPr>
        <w:tab/>
      </w:r>
      <w:r w:rsidRPr="00171E84">
        <w:rPr>
          <w:rFonts w:ascii="TH SarabunPSK" w:hAnsi="TH SarabunPSK" w:cs="TH SarabunPSK"/>
          <w:cs/>
        </w:rPr>
        <w:tab/>
      </w:r>
      <w:r w:rsidRPr="00171E84">
        <w:rPr>
          <w:rFonts w:ascii="TH SarabunPSK" w:hAnsi="TH SarabunPSK" w:cs="TH SarabunPSK"/>
          <w:cs/>
        </w:rPr>
        <w:tab/>
        <w:t>ประธานคณะกรรมการกลางพิจารณาจริยธรรมการวิจัยในคน (</w:t>
      </w:r>
      <w:r w:rsidRPr="00171E84">
        <w:rPr>
          <w:rFonts w:ascii="TH SarabunPSK" w:hAnsi="TH SarabunPSK" w:cs="TH SarabunPSK"/>
        </w:rPr>
        <w:t>Panel 1)</w:t>
      </w:r>
    </w:p>
    <w:p w:rsidR="00230B0B" w:rsidRPr="00FB5D45" w:rsidRDefault="00230B0B" w:rsidP="00230B0B">
      <w:pPr>
        <w:rPr>
          <w:rFonts w:ascii="TH SarabunPSK" w:hAnsi="TH SarabunPSK" w:cs="TH SarabunPSK"/>
        </w:rPr>
      </w:pPr>
      <w:r w:rsidRPr="00FB5D45">
        <w:rPr>
          <w:rFonts w:ascii="TH SarabunPSK" w:hAnsi="TH SarabunPSK" w:cs="TH SarabunPSK"/>
        </w:rPr>
        <w:t xml:space="preserve"> </w:t>
      </w:r>
      <w:r w:rsidRPr="00FB5D45">
        <w:rPr>
          <w:rFonts w:ascii="TH SarabunPSK" w:hAnsi="TH SarabunPSK" w:cs="TH SarabunPSK"/>
        </w:rPr>
        <w:tab/>
      </w:r>
      <w:r w:rsidRPr="00FB5D45">
        <w:rPr>
          <w:rFonts w:ascii="TH SarabunPSK" w:hAnsi="TH SarabunPSK" w:cs="TH SarabunPSK"/>
        </w:rPr>
        <w:tab/>
      </w:r>
      <w:r>
        <w:rPr>
          <w:rFonts w:ascii="TH SarabunPSK" w:hAnsi="TH SarabunPSK" w:cs="TH SarabunPSK" w:hint="cs"/>
          <w:cs/>
        </w:rPr>
        <w:t xml:space="preserve">     </w:t>
      </w:r>
      <w:r>
        <w:rPr>
          <w:rFonts w:ascii="TH SarabunPSK" w:hAnsi="TH SarabunPSK" w:cs="TH SarabunPSK" w:hint="cs"/>
          <w:cs/>
        </w:rPr>
        <w:tab/>
      </w:r>
      <w:r>
        <w:rPr>
          <w:rFonts w:ascii="TH SarabunPSK" w:hAnsi="TH SarabunPSK" w:cs="TH SarabunPSK" w:hint="cs"/>
          <w:cs/>
        </w:rPr>
        <w:tab/>
      </w:r>
      <w:r>
        <w:rPr>
          <w:rFonts w:ascii="TH SarabunPSK" w:hAnsi="TH SarabunPSK" w:cs="TH SarabunPSK" w:hint="cs"/>
          <w:cs/>
        </w:rPr>
        <w:tab/>
      </w:r>
      <w:r>
        <w:rPr>
          <w:rFonts w:ascii="TH SarabunPSK" w:hAnsi="TH SarabunPSK" w:cs="TH SarabunPSK" w:hint="cs"/>
          <w:cs/>
        </w:rPr>
        <w:tab/>
        <w:t xml:space="preserve">   </w:t>
      </w:r>
      <w:r>
        <w:rPr>
          <w:rFonts w:ascii="TH SarabunPSK" w:hAnsi="TH SarabunPSK" w:cs="TH SarabunPSK"/>
        </w:rPr>
        <w:t xml:space="preserve"> </w:t>
      </w:r>
      <w:r w:rsidRPr="00171E84">
        <w:rPr>
          <w:rFonts w:ascii="TH SarabunPSK" w:hAnsi="TH SarabunPSK" w:cs="TH SarabunPSK"/>
          <w:cs/>
        </w:rPr>
        <w:t xml:space="preserve">ลงวันที่ </w:t>
      </w:r>
      <w:r w:rsidRPr="00171E84">
        <w:rPr>
          <w:rFonts w:ascii="TH SarabunPSK" w:hAnsi="TH SarabunPSK" w:cs="TH SarabunPSK"/>
        </w:rPr>
        <w:t>02 กรกฎาคม 2562</w:t>
      </w:r>
    </w:p>
    <w:p w:rsidR="00FC0039" w:rsidRPr="005112A2" w:rsidRDefault="00FC0039" w:rsidP="00230B0B">
      <w:pPr>
        <w:ind w:right="-22"/>
        <w:jc w:val="center"/>
        <w:rPr>
          <w:rFonts w:ascii="TH SarabunPSK" w:hAnsi="TH SarabunPSK" w:cs="TH SarabunPSK"/>
        </w:rPr>
      </w:pPr>
    </w:p>
    <w:sectPr w:rsidR="00FC0039" w:rsidRPr="005112A2" w:rsidSect="005043D5">
      <w:headerReference w:type="default" r:id="rId9"/>
      <w:footerReference w:type="default" r:id="rId10"/>
      <w:pgSz w:w="11906" w:h="16838" w:code="9"/>
      <w:pgMar w:top="1440" w:right="991" w:bottom="284" w:left="1276" w:header="0" w:footer="0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6894" w:rsidRDefault="00C36894">
      <w:r>
        <w:separator/>
      </w:r>
    </w:p>
  </w:endnote>
  <w:endnote w:type="continuationSeparator" w:id="0">
    <w:p w:rsidR="00C36894" w:rsidRDefault="00C368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00A1" w:rsidRPr="001D6EFF" w:rsidRDefault="00F935DE" w:rsidP="00862929">
    <w:pPr>
      <w:pStyle w:val="Footer"/>
      <w:jc w:val="right"/>
      <w:rPr>
        <w:rFonts w:ascii="TH SarabunPSK" w:hAnsi="TH SarabunPSK" w:cs="TH SarabunPSK"/>
        <w:sz w:val="28"/>
        <w:szCs w:val="28"/>
        <w:lang w:val="en-US"/>
      </w:rPr>
    </w:pPr>
    <w:r w:rsidRPr="00F935DE">
      <w:rPr>
        <w:rFonts w:ascii="TH SarabunPSK" w:hAnsi="TH SarabunPSK" w:cs="TH SarabunPSK"/>
        <w:sz w:val="28"/>
        <w:szCs w:val="28"/>
        <w:lang w:val="en-US"/>
      </w:rPr>
      <w:t>CREC 003/62 SCs</w:t>
    </w:r>
    <w:r>
      <w:rPr>
        <w:rFonts w:ascii="TH SarabunPSK" w:hAnsi="TH SarabunPSK" w:cs="TH SarabunPSK" w:hint="cs"/>
        <w:sz w:val="28"/>
        <w:szCs w:val="28"/>
        <w:cs/>
        <w:lang w:val="en-US"/>
      </w:rPr>
      <w:t xml:space="preserve"> </w:t>
    </w:r>
    <w:r w:rsidR="00B400A1" w:rsidRPr="001D6EFF">
      <w:rPr>
        <w:rFonts w:ascii="TH SarabunPSK" w:hAnsi="TH SarabunPSK" w:cs="TH SarabunPSK"/>
        <w:sz w:val="28"/>
        <w:szCs w:val="28"/>
        <w:cs/>
        <w:lang w:val="en-US"/>
      </w:rPr>
      <w:t xml:space="preserve">หน้า </w:t>
    </w:r>
    <w:r w:rsidR="00B400A1" w:rsidRPr="001D6EFF">
      <w:rPr>
        <w:rFonts w:ascii="TH SarabunPSK" w:hAnsi="TH SarabunPSK" w:cs="TH SarabunPSK"/>
        <w:sz w:val="28"/>
        <w:szCs w:val="28"/>
        <w:cs/>
      </w:rPr>
      <w:t xml:space="preserve">  1 </w:t>
    </w:r>
    <w:r w:rsidR="006B735B" w:rsidRPr="001D6EFF">
      <w:rPr>
        <w:rFonts w:ascii="TH SarabunPSK" w:hAnsi="TH SarabunPSK" w:cs="TH SarabunPSK"/>
        <w:sz w:val="28"/>
        <w:szCs w:val="28"/>
        <w:cs/>
      </w:rPr>
      <w:t>จาก 1</w:t>
    </w:r>
    <w:r w:rsidR="00B400A1" w:rsidRPr="001D6EFF">
      <w:rPr>
        <w:rFonts w:ascii="TH SarabunPSK" w:hAnsi="TH SarabunPSK" w:cs="TH SarabunPSK"/>
        <w:sz w:val="28"/>
        <w:szCs w:val="28"/>
        <w:cs/>
      </w:rPr>
      <w:t xml:space="preserve"> หน้า</w:t>
    </w:r>
  </w:p>
  <w:p w:rsidR="00B400A1" w:rsidRPr="00A92D99" w:rsidRDefault="00B400A1" w:rsidP="00A92D99">
    <w:pPr>
      <w:pStyle w:val="Footer"/>
      <w:jc w:val="center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6894" w:rsidRDefault="00C36894">
      <w:r>
        <w:separator/>
      </w:r>
    </w:p>
  </w:footnote>
  <w:footnote w:type="continuationSeparator" w:id="0">
    <w:p w:rsidR="00C36894" w:rsidRDefault="00C368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00A1" w:rsidRPr="0052242C" w:rsidRDefault="00B400A1" w:rsidP="005043D5">
    <w:pPr>
      <w:tabs>
        <w:tab w:val="left" w:pos="4480"/>
      </w:tabs>
      <w:ind w:right="-694"/>
      <w:rPr>
        <w:b/>
        <w:bCs/>
        <w:sz w:val="4"/>
        <w:szCs w:val="4"/>
      </w:rPr>
    </w:pPr>
    <w:r>
      <w:rPr>
        <w:rFonts w:hint="cs"/>
        <w:b/>
        <w:bCs/>
        <w:color w:val="808080"/>
        <w:sz w:val="26"/>
        <w:szCs w:val="26"/>
        <w:cs/>
      </w:rPr>
      <w:t xml:space="preserve">    </w:t>
    </w:r>
    <w:r w:rsidRPr="00AA1521">
      <w:rPr>
        <w:rFonts w:hint="cs"/>
        <w:b/>
        <w:bCs/>
        <w:color w:val="808080"/>
        <w:sz w:val="26"/>
        <w:szCs w:val="26"/>
        <w:cs/>
      </w:rPr>
      <w:t xml:space="preserve">  </w:t>
    </w:r>
    <w:r>
      <w:rPr>
        <w:rFonts w:hint="cs"/>
        <w:b/>
        <w:bCs/>
        <w:color w:val="808080"/>
        <w:sz w:val="26"/>
        <w:szCs w:val="26"/>
        <w:cs/>
      </w:rPr>
      <w:t xml:space="preserve">    </w:t>
    </w:r>
    <w:r w:rsidRPr="00AA1521">
      <w:rPr>
        <w:rFonts w:hint="cs"/>
        <w:b/>
        <w:bCs/>
        <w:color w:val="808080"/>
        <w:sz w:val="26"/>
        <w:szCs w:val="26"/>
        <w:cs/>
      </w:rPr>
      <w:t xml:space="preserve"> </w:t>
    </w:r>
    <w:r>
      <w:rPr>
        <w:rFonts w:hint="cs"/>
        <w:b/>
        <w:bCs/>
        <w:color w:val="808080"/>
        <w:sz w:val="26"/>
        <w:szCs w:val="26"/>
        <w:cs/>
      </w:rPr>
      <w:t xml:space="preserve">                                    </w:t>
    </w:r>
  </w:p>
  <w:p w:rsidR="00B400A1" w:rsidRDefault="00B400A1" w:rsidP="00A92D99">
    <w:pPr>
      <w:pStyle w:val="Header"/>
      <w:rPr>
        <w:sz w:val="4"/>
        <w:szCs w:val="4"/>
      </w:rPr>
    </w:pPr>
  </w:p>
  <w:p w:rsidR="00B400A1" w:rsidRDefault="00BC199D" w:rsidP="00A92D99">
    <w:pPr>
      <w:pStyle w:val="Header"/>
      <w:rPr>
        <w:sz w:val="4"/>
        <w:szCs w:val="4"/>
      </w:rPr>
    </w:pPr>
    <w:r>
      <w:rPr>
        <w:rFonts w:hint="cs"/>
        <w:noProof/>
        <w:sz w:val="4"/>
        <w:szCs w:val="4"/>
        <w:lang w:val="en-US" w:eastAsia="en-US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2056765</wp:posOffset>
          </wp:positionH>
          <wp:positionV relativeFrom="margin">
            <wp:posOffset>-838200</wp:posOffset>
          </wp:positionV>
          <wp:extent cx="1447800" cy="815340"/>
          <wp:effectExtent l="0" t="0" r="0" b="0"/>
          <wp:wrapNone/>
          <wp:docPr id="9" name="Picture 9" descr="logo-สภาวิจัย-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logo-สภาวิจัย-m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293" t="18686" r="25673" b="29411"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815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B400A1" w:rsidRDefault="00B400A1" w:rsidP="00A92D99">
    <w:pPr>
      <w:pStyle w:val="Header"/>
      <w:rPr>
        <w:sz w:val="4"/>
        <w:szCs w:val="4"/>
      </w:rPr>
    </w:pPr>
  </w:p>
  <w:p w:rsidR="00B400A1" w:rsidRDefault="00B400A1" w:rsidP="00A92D99">
    <w:pPr>
      <w:pStyle w:val="Header"/>
      <w:rPr>
        <w:sz w:val="4"/>
        <w:szCs w:val="4"/>
      </w:rPr>
    </w:pPr>
  </w:p>
  <w:p w:rsidR="00B400A1" w:rsidRDefault="00B400A1" w:rsidP="00A92D99">
    <w:pPr>
      <w:pStyle w:val="Header"/>
      <w:rPr>
        <w:sz w:val="4"/>
        <w:szCs w:val="4"/>
      </w:rPr>
    </w:pPr>
  </w:p>
  <w:p w:rsidR="00B400A1" w:rsidRDefault="00B400A1" w:rsidP="00A92D99">
    <w:pPr>
      <w:pStyle w:val="Header"/>
      <w:rPr>
        <w:sz w:val="4"/>
        <w:szCs w:val="4"/>
      </w:rPr>
    </w:pPr>
  </w:p>
  <w:p w:rsidR="00B400A1" w:rsidRDefault="00B400A1" w:rsidP="00A92D99">
    <w:pPr>
      <w:pStyle w:val="Header"/>
      <w:rPr>
        <w:sz w:val="4"/>
        <w:szCs w:val="4"/>
      </w:rPr>
    </w:pPr>
  </w:p>
  <w:p w:rsidR="00B400A1" w:rsidRDefault="00B400A1" w:rsidP="00A92D99">
    <w:pPr>
      <w:pStyle w:val="Header"/>
      <w:rPr>
        <w:sz w:val="4"/>
        <w:szCs w:val="4"/>
      </w:rPr>
    </w:pPr>
  </w:p>
  <w:p w:rsidR="00B400A1" w:rsidRDefault="00B400A1" w:rsidP="00A92D99">
    <w:pPr>
      <w:pStyle w:val="Header"/>
      <w:rPr>
        <w:sz w:val="4"/>
        <w:szCs w:val="4"/>
      </w:rPr>
    </w:pPr>
  </w:p>
  <w:p w:rsidR="00B400A1" w:rsidRDefault="00B400A1" w:rsidP="00A92D99">
    <w:pPr>
      <w:pStyle w:val="Header"/>
      <w:rPr>
        <w:sz w:val="4"/>
        <w:szCs w:val="4"/>
      </w:rPr>
    </w:pPr>
  </w:p>
  <w:p w:rsidR="00B400A1" w:rsidRDefault="00B400A1" w:rsidP="00A92D99">
    <w:pPr>
      <w:pStyle w:val="Header"/>
      <w:rPr>
        <w:sz w:val="4"/>
        <w:szCs w:val="4"/>
      </w:rPr>
    </w:pPr>
  </w:p>
  <w:p w:rsidR="00B400A1" w:rsidRDefault="00B400A1" w:rsidP="00A92D99">
    <w:pPr>
      <w:pStyle w:val="Header"/>
      <w:tabs>
        <w:tab w:val="clear" w:pos="4153"/>
        <w:tab w:val="clear" w:pos="8306"/>
        <w:tab w:val="left" w:pos="924"/>
      </w:tabs>
      <w:rPr>
        <w:sz w:val="4"/>
        <w:szCs w:val="4"/>
        <w:cs/>
      </w:rPr>
    </w:pPr>
  </w:p>
  <w:p w:rsidR="00B400A1" w:rsidRDefault="00B400A1" w:rsidP="00A92D99">
    <w:pPr>
      <w:pStyle w:val="Header"/>
      <w:rPr>
        <w:sz w:val="4"/>
        <w:szCs w:val="4"/>
      </w:rPr>
    </w:pPr>
  </w:p>
  <w:p w:rsidR="00B400A1" w:rsidRDefault="00B400A1" w:rsidP="00A92D99">
    <w:pPr>
      <w:pStyle w:val="Header"/>
      <w:rPr>
        <w:sz w:val="4"/>
        <w:szCs w:val="4"/>
      </w:rPr>
    </w:pPr>
  </w:p>
  <w:p w:rsidR="00B400A1" w:rsidRPr="0052242C" w:rsidRDefault="00B400A1" w:rsidP="00A92D99">
    <w:pPr>
      <w:pStyle w:val="Header"/>
      <w:rPr>
        <w:sz w:val="4"/>
        <w:szCs w:val="4"/>
      </w:rPr>
    </w:pPr>
  </w:p>
  <w:p w:rsidR="00B400A1" w:rsidRDefault="00B400A1" w:rsidP="00A92D99">
    <w:pPr>
      <w:pStyle w:val="Header"/>
      <w:rPr>
        <w:sz w:val="4"/>
        <w:szCs w:val="4"/>
      </w:rPr>
    </w:pPr>
  </w:p>
  <w:p w:rsidR="00B400A1" w:rsidRPr="0052242C" w:rsidRDefault="00B400A1" w:rsidP="00A92D99">
    <w:pPr>
      <w:pStyle w:val="Header"/>
      <w:rPr>
        <w:sz w:val="4"/>
        <w:szCs w:val="4"/>
      </w:rPr>
    </w:pPr>
  </w:p>
  <w:p w:rsidR="00B400A1" w:rsidRPr="00475892" w:rsidRDefault="00BC199D" w:rsidP="00A92D99">
    <w:pPr>
      <w:rPr>
        <w:b/>
        <w:bCs/>
        <w:color w:val="808080"/>
        <w:sz w:val="28"/>
      </w:rPr>
    </w:pPr>
    <w:r w:rsidRPr="00D33B8E"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-112395</wp:posOffset>
              </wp:positionH>
              <wp:positionV relativeFrom="paragraph">
                <wp:posOffset>232410</wp:posOffset>
              </wp:positionV>
              <wp:extent cx="6297930" cy="0"/>
              <wp:effectExtent l="20955" t="22860" r="24765" b="24765"/>
              <wp:wrapNone/>
              <wp:docPr id="1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7930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<w:pict>
            <v:line w14:anchorId="59D17443" id="Line 5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85pt,18.3pt" to="487.0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" strokeweight="3pt">
              <v:stroke linestyle="thinThin"/>
            </v:line>
          </w:pict>
        </mc:Fallback>
      </mc:AlternateContent>
    </w:r>
  </w:p>
  <w:p w:rsidR="00B400A1" w:rsidRPr="0052242C" w:rsidRDefault="00B400A1">
    <w:pPr>
      <w:pStyle w:val="Header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561E36"/>
    <w:multiLevelType w:val="hybridMultilevel"/>
    <w:tmpl w:val="68CCB014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9F62CA9"/>
    <w:multiLevelType w:val="hybridMultilevel"/>
    <w:tmpl w:val="F75AE6C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C755AFD"/>
    <w:multiLevelType w:val="hybridMultilevel"/>
    <w:tmpl w:val="6C9C2DDA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31FA02C0"/>
    <w:multiLevelType w:val="hybridMultilevel"/>
    <w:tmpl w:val="6C1600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DF66C0"/>
    <w:multiLevelType w:val="hybridMultilevel"/>
    <w:tmpl w:val="3D960D26"/>
    <w:lvl w:ilvl="0" w:tplc="20E8C97C">
      <w:numFmt w:val="bullet"/>
      <w:lvlText w:val="-"/>
      <w:lvlJc w:val="left"/>
      <w:pPr>
        <w:ind w:left="1080" w:hanging="360"/>
      </w:pPr>
      <w:rPr>
        <w:rFonts w:ascii="Leelawadee" w:eastAsia="Calibri" w:hAnsi="Leelawadee" w:cs="Leelawadee"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6352FF8"/>
    <w:multiLevelType w:val="hybridMultilevel"/>
    <w:tmpl w:val="9528C0BE"/>
    <w:lvl w:ilvl="0" w:tplc="68D63E26">
      <w:start w:val="2"/>
      <w:numFmt w:val="bullet"/>
      <w:lvlText w:val="-"/>
      <w:lvlJc w:val="left"/>
      <w:pPr>
        <w:ind w:left="1080" w:hanging="360"/>
      </w:pPr>
      <w:rPr>
        <w:rFonts w:ascii="TH SarabunPSK" w:eastAsia="Arial Unicode MS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5421500C"/>
    <w:multiLevelType w:val="multilevel"/>
    <w:tmpl w:val="9BDCF7EA"/>
    <w:lvl w:ilvl="0">
      <w:start w:val="1"/>
      <w:numFmt w:val="decimal"/>
      <w:lvlText w:val="%1"/>
      <w:lvlJc w:val="left"/>
      <w:pPr>
        <w:ind w:left="1065" w:hanging="10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9" w:hanging="1065"/>
      </w:pPr>
      <w:rPr>
        <w:rFonts w:ascii="Cordia New" w:hAnsi="Cordia New" w:cs="Cordia New"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2493" w:hanging="106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3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12" w:hanging="1800"/>
      </w:pPr>
      <w:rPr>
        <w:rFonts w:hint="default"/>
      </w:rPr>
    </w:lvl>
  </w:abstractNum>
  <w:abstractNum w:abstractNumId="7">
    <w:nsid w:val="56216C4B"/>
    <w:multiLevelType w:val="hybridMultilevel"/>
    <w:tmpl w:val="6FD0F2B0"/>
    <w:lvl w:ilvl="0" w:tplc="EEE41F38">
      <w:start w:val="1"/>
      <w:numFmt w:val="decimal"/>
      <w:lvlText w:val="2.%1"/>
      <w:lvlJc w:val="left"/>
      <w:pPr>
        <w:ind w:left="1434" w:hanging="360"/>
      </w:pPr>
      <w:rPr>
        <w:rFonts w:ascii="Cordia New" w:hAnsi="Cordia New" w:cs="Cordia New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154" w:hanging="360"/>
      </w:pPr>
    </w:lvl>
    <w:lvl w:ilvl="2" w:tplc="0409001B" w:tentative="1">
      <w:start w:val="1"/>
      <w:numFmt w:val="lowerRoman"/>
      <w:lvlText w:val="%3."/>
      <w:lvlJc w:val="right"/>
      <w:pPr>
        <w:ind w:left="2874" w:hanging="180"/>
      </w:pPr>
    </w:lvl>
    <w:lvl w:ilvl="3" w:tplc="0409000F" w:tentative="1">
      <w:start w:val="1"/>
      <w:numFmt w:val="decimal"/>
      <w:lvlText w:val="%4."/>
      <w:lvlJc w:val="left"/>
      <w:pPr>
        <w:ind w:left="3594" w:hanging="360"/>
      </w:pPr>
    </w:lvl>
    <w:lvl w:ilvl="4" w:tplc="04090019" w:tentative="1">
      <w:start w:val="1"/>
      <w:numFmt w:val="lowerLetter"/>
      <w:lvlText w:val="%5."/>
      <w:lvlJc w:val="left"/>
      <w:pPr>
        <w:ind w:left="4314" w:hanging="360"/>
      </w:pPr>
    </w:lvl>
    <w:lvl w:ilvl="5" w:tplc="0409001B" w:tentative="1">
      <w:start w:val="1"/>
      <w:numFmt w:val="lowerRoman"/>
      <w:lvlText w:val="%6."/>
      <w:lvlJc w:val="right"/>
      <w:pPr>
        <w:ind w:left="5034" w:hanging="180"/>
      </w:pPr>
    </w:lvl>
    <w:lvl w:ilvl="6" w:tplc="0409000F" w:tentative="1">
      <w:start w:val="1"/>
      <w:numFmt w:val="decimal"/>
      <w:lvlText w:val="%7."/>
      <w:lvlJc w:val="left"/>
      <w:pPr>
        <w:ind w:left="5754" w:hanging="360"/>
      </w:pPr>
    </w:lvl>
    <w:lvl w:ilvl="7" w:tplc="04090019" w:tentative="1">
      <w:start w:val="1"/>
      <w:numFmt w:val="lowerLetter"/>
      <w:lvlText w:val="%8."/>
      <w:lvlJc w:val="left"/>
      <w:pPr>
        <w:ind w:left="6474" w:hanging="360"/>
      </w:pPr>
    </w:lvl>
    <w:lvl w:ilvl="8" w:tplc="040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8">
    <w:nsid w:val="63AA4C4C"/>
    <w:multiLevelType w:val="hybridMultilevel"/>
    <w:tmpl w:val="63B81EDE"/>
    <w:lvl w:ilvl="0" w:tplc="04090001">
      <w:start w:val="1"/>
      <w:numFmt w:val="bullet"/>
      <w:lvlText w:val=""/>
      <w:lvlJc w:val="left"/>
      <w:pPr>
        <w:ind w:left="16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2" w:hanging="360"/>
      </w:pPr>
      <w:rPr>
        <w:rFonts w:ascii="Wingdings" w:hAnsi="Wingdings" w:hint="default"/>
      </w:rPr>
    </w:lvl>
  </w:abstractNum>
  <w:abstractNum w:abstractNumId="9">
    <w:nsid w:val="731243C1"/>
    <w:multiLevelType w:val="multilevel"/>
    <w:tmpl w:val="2144B45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080" w:hanging="1800"/>
      </w:pPr>
      <w:rPr>
        <w:rFonts w:hint="default"/>
      </w:rPr>
    </w:lvl>
  </w:abstractNum>
  <w:abstractNum w:abstractNumId="10">
    <w:nsid w:val="7DD060E5"/>
    <w:multiLevelType w:val="hybridMultilevel"/>
    <w:tmpl w:val="94C48DEC"/>
    <w:lvl w:ilvl="0" w:tplc="7AD48DC0">
      <w:start w:val="1"/>
      <w:numFmt w:val="bullet"/>
      <w:lvlText w:val=""/>
      <w:lvlJc w:val="left"/>
      <w:pPr>
        <w:ind w:left="18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8"/>
  </w:num>
  <w:num w:numId="5">
    <w:abstractNumId w:val="2"/>
  </w:num>
  <w:num w:numId="6">
    <w:abstractNumId w:val="6"/>
  </w:num>
  <w:num w:numId="7">
    <w:abstractNumId w:val="7"/>
  </w:num>
  <w:num w:numId="8">
    <w:abstractNumId w:val="9"/>
  </w:num>
  <w:num w:numId="9">
    <w:abstractNumId w:val="0"/>
  </w:num>
  <w:num w:numId="10">
    <w:abstractNumId w:val="10"/>
  </w:num>
  <w:num w:numId="11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6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6C52"/>
    <w:rsid w:val="00000642"/>
    <w:rsid w:val="000015F7"/>
    <w:rsid w:val="000018AB"/>
    <w:rsid w:val="000036F8"/>
    <w:rsid w:val="0000564D"/>
    <w:rsid w:val="00006CDA"/>
    <w:rsid w:val="00010F58"/>
    <w:rsid w:val="00012329"/>
    <w:rsid w:val="00013E77"/>
    <w:rsid w:val="00023119"/>
    <w:rsid w:val="00027229"/>
    <w:rsid w:val="00034095"/>
    <w:rsid w:val="00035FB0"/>
    <w:rsid w:val="00043A03"/>
    <w:rsid w:val="00043CF8"/>
    <w:rsid w:val="00045248"/>
    <w:rsid w:val="00050453"/>
    <w:rsid w:val="000562BB"/>
    <w:rsid w:val="00060334"/>
    <w:rsid w:val="0006210F"/>
    <w:rsid w:val="00062B0D"/>
    <w:rsid w:val="0007223E"/>
    <w:rsid w:val="000737EC"/>
    <w:rsid w:val="00075FEF"/>
    <w:rsid w:val="0007639B"/>
    <w:rsid w:val="00090922"/>
    <w:rsid w:val="000934E0"/>
    <w:rsid w:val="00093A56"/>
    <w:rsid w:val="00094FE6"/>
    <w:rsid w:val="000973E1"/>
    <w:rsid w:val="000A0380"/>
    <w:rsid w:val="000A629B"/>
    <w:rsid w:val="000A7D72"/>
    <w:rsid w:val="000B447A"/>
    <w:rsid w:val="000C4493"/>
    <w:rsid w:val="000E3998"/>
    <w:rsid w:val="000F307F"/>
    <w:rsid w:val="000F3637"/>
    <w:rsid w:val="000F6A58"/>
    <w:rsid w:val="00101177"/>
    <w:rsid w:val="00104415"/>
    <w:rsid w:val="00107DF0"/>
    <w:rsid w:val="001100BF"/>
    <w:rsid w:val="00111ECE"/>
    <w:rsid w:val="00117284"/>
    <w:rsid w:val="00123D31"/>
    <w:rsid w:val="00125FC2"/>
    <w:rsid w:val="00134B85"/>
    <w:rsid w:val="001356F0"/>
    <w:rsid w:val="00147327"/>
    <w:rsid w:val="0014744A"/>
    <w:rsid w:val="001538C4"/>
    <w:rsid w:val="00161E28"/>
    <w:rsid w:val="001635DF"/>
    <w:rsid w:val="00164E7E"/>
    <w:rsid w:val="001873BA"/>
    <w:rsid w:val="00191738"/>
    <w:rsid w:val="00197231"/>
    <w:rsid w:val="001A32BE"/>
    <w:rsid w:val="001A498D"/>
    <w:rsid w:val="001A7A17"/>
    <w:rsid w:val="001A7D93"/>
    <w:rsid w:val="001B26A4"/>
    <w:rsid w:val="001B305A"/>
    <w:rsid w:val="001B71BB"/>
    <w:rsid w:val="001D4864"/>
    <w:rsid w:val="001D6EFF"/>
    <w:rsid w:val="001D7E9E"/>
    <w:rsid w:val="001E27DF"/>
    <w:rsid w:val="001E3921"/>
    <w:rsid w:val="001E3B6F"/>
    <w:rsid w:val="001E60EC"/>
    <w:rsid w:val="001F21DC"/>
    <w:rsid w:val="002003D1"/>
    <w:rsid w:val="0020599D"/>
    <w:rsid w:val="002077F5"/>
    <w:rsid w:val="0021195F"/>
    <w:rsid w:val="002120CC"/>
    <w:rsid w:val="00214444"/>
    <w:rsid w:val="00214F99"/>
    <w:rsid w:val="00222FE2"/>
    <w:rsid w:val="002279D2"/>
    <w:rsid w:val="00230B0B"/>
    <w:rsid w:val="002315FF"/>
    <w:rsid w:val="00235E98"/>
    <w:rsid w:val="002360AB"/>
    <w:rsid w:val="00237B63"/>
    <w:rsid w:val="00240A8B"/>
    <w:rsid w:val="00245536"/>
    <w:rsid w:val="00247A8B"/>
    <w:rsid w:val="00251828"/>
    <w:rsid w:val="00253FA8"/>
    <w:rsid w:val="002551EC"/>
    <w:rsid w:val="00256A46"/>
    <w:rsid w:val="00263E11"/>
    <w:rsid w:val="00274020"/>
    <w:rsid w:val="00274F09"/>
    <w:rsid w:val="002779F9"/>
    <w:rsid w:val="00284117"/>
    <w:rsid w:val="00285A5D"/>
    <w:rsid w:val="00292458"/>
    <w:rsid w:val="00296260"/>
    <w:rsid w:val="002A1C52"/>
    <w:rsid w:val="002A3643"/>
    <w:rsid w:val="002B3568"/>
    <w:rsid w:val="002B5965"/>
    <w:rsid w:val="002C1F21"/>
    <w:rsid w:val="002C6B85"/>
    <w:rsid w:val="002D2389"/>
    <w:rsid w:val="002D55FA"/>
    <w:rsid w:val="002E0B4F"/>
    <w:rsid w:val="002E2CAF"/>
    <w:rsid w:val="002E49E9"/>
    <w:rsid w:val="002F0FC0"/>
    <w:rsid w:val="002F2295"/>
    <w:rsid w:val="002F3770"/>
    <w:rsid w:val="002F3E40"/>
    <w:rsid w:val="003002FF"/>
    <w:rsid w:val="00302E89"/>
    <w:rsid w:val="00303EBE"/>
    <w:rsid w:val="0030789F"/>
    <w:rsid w:val="00310A62"/>
    <w:rsid w:val="00314B74"/>
    <w:rsid w:val="0031553E"/>
    <w:rsid w:val="0032072A"/>
    <w:rsid w:val="00322F80"/>
    <w:rsid w:val="00333EB6"/>
    <w:rsid w:val="00342528"/>
    <w:rsid w:val="00344C9D"/>
    <w:rsid w:val="003527BA"/>
    <w:rsid w:val="00354A8C"/>
    <w:rsid w:val="003711B8"/>
    <w:rsid w:val="00374B71"/>
    <w:rsid w:val="00381F75"/>
    <w:rsid w:val="00382E75"/>
    <w:rsid w:val="003849C2"/>
    <w:rsid w:val="0038541F"/>
    <w:rsid w:val="00385A69"/>
    <w:rsid w:val="003941D4"/>
    <w:rsid w:val="00394869"/>
    <w:rsid w:val="00396574"/>
    <w:rsid w:val="003A0419"/>
    <w:rsid w:val="003B6EC0"/>
    <w:rsid w:val="003B73C0"/>
    <w:rsid w:val="003C1A32"/>
    <w:rsid w:val="003C212F"/>
    <w:rsid w:val="003C7051"/>
    <w:rsid w:val="003D5E2E"/>
    <w:rsid w:val="003D77ED"/>
    <w:rsid w:val="003E03FE"/>
    <w:rsid w:val="003E0845"/>
    <w:rsid w:val="003E3389"/>
    <w:rsid w:val="003F2CFE"/>
    <w:rsid w:val="004006E8"/>
    <w:rsid w:val="00416860"/>
    <w:rsid w:val="004201CF"/>
    <w:rsid w:val="00436503"/>
    <w:rsid w:val="00442E62"/>
    <w:rsid w:val="00450658"/>
    <w:rsid w:val="00466C98"/>
    <w:rsid w:val="004715A9"/>
    <w:rsid w:val="0047231F"/>
    <w:rsid w:val="004735C6"/>
    <w:rsid w:val="00475420"/>
    <w:rsid w:val="0047766C"/>
    <w:rsid w:val="0047769F"/>
    <w:rsid w:val="00481197"/>
    <w:rsid w:val="004B26DA"/>
    <w:rsid w:val="004B3325"/>
    <w:rsid w:val="004C7627"/>
    <w:rsid w:val="004D10B8"/>
    <w:rsid w:val="004E25E9"/>
    <w:rsid w:val="004E6777"/>
    <w:rsid w:val="004F0B7F"/>
    <w:rsid w:val="004F178E"/>
    <w:rsid w:val="004F616D"/>
    <w:rsid w:val="005043D5"/>
    <w:rsid w:val="00506C4E"/>
    <w:rsid w:val="005112A2"/>
    <w:rsid w:val="00513357"/>
    <w:rsid w:val="005135DC"/>
    <w:rsid w:val="00514581"/>
    <w:rsid w:val="00515D91"/>
    <w:rsid w:val="005169CC"/>
    <w:rsid w:val="00521BE4"/>
    <w:rsid w:val="005268BA"/>
    <w:rsid w:val="005439B6"/>
    <w:rsid w:val="00544E32"/>
    <w:rsid w:val="00550CF5"/>
    <w:rsid w:val="00552968"/>
    <w:rsid w:val="005613BE"/>
    <w:rsid w:val="00563445"/>
    <w:rsid w:val="00573FF9"/>
    <w:rsid w:val="00574116"/>
    <w:rsid w:val="00574BE3"/>
    <w:rsid w:val="0058241E"/>
    <w:rsid w:val="00586295"/>
    <w:rsid w:val="00593AF3"/>
    <w:rsid w:val="005956AE"/>
    <w:rsid w:val="005A7319"/>
    <w:rsid w:val="005C178A"/>
    <w:rsid w:val="005C3815"/>
    <w:rsid w:val="005E0F2A"/>
    <w:rsid w:val="005E1024"/>
    <w:rsid w:val="005E368C"/>
    <w:rsid w:val="005E75D0"/>
    <w:rsid w:val="005F04DA"/>
    <w:rsid w:val="005F1B69"/>
    <w:rsid w:val="006100D6"/>
    <w:rsid w:val="006102E6"/>
    <w:rsid w:val="00610C64"/>
    <w:rsid w:val="00613859"/>
    <w:rsid w:val="006218AE"/>
    <w:rsid w:val="00621983"/>
    <w:rsid w:val="00626793"/>
    <w:rsid w:val="00626C14"/>
    <w:rsid w:val="00633294"/>
    <w:rsid w:val="006419E8"/>
    <w:rsid w:val="006500EC"/>
    <w:rsid w:val="00656F44"/>
    <w:rsid w:val="00657141"/>
    <w:rsid w:val="00661435"/>
    <w:rsid w:val="00661994"/>
    <w:rsid w:val="00663F7E"/>
    <w:rsid w:val="00666CDB"/>
    <w:rsid w:val="00684264"/>
    <w:rsid w:val="00693D2F"/>
    <w:rsid w:val="00693DDC"/>
    <w:rsid w:val="006952F2"/>
    <w:rsid w:val="006A6340"/>
    <w:rsid w:val="006B2AE4"/>
    <w:rsid w:val="006B4B16"/>
    <w:rsid w:val="006B735B"/>
    <w:rsid w:val="006B7AA8"/>
    <w:rsid w:val="006C473A"/>
    <w:rsid w:val="006D6C52"/>
    <w:rsid w:val="006E1762"/>
    <w:rsid w:val="006E1B09"/>
    <w:rsid w:val="006F69D3"/>
    <w:rsid w:val="006F7128"/>
    <w:rsid w:val="00703E4D"/>
    <w:rsid w:val="0070511C"/>
    <w:rsid w:val="00711DD2"/>
    <w:rsid w:val="00717388"/>
    <w:rsid w:val="00717857"/>
    <w:rsid w:val="007240F9"/>
    <w:rsid w:val="007248E6"/>
    <w:rsid w:val="00726116"/>
    <w:rsid w:val="007307F6"/>
    <w:rsid w:val="007327DC"/>
    <w:rsid w:val="00732F7C"/>
    <w:rsid w:val="00734C4F"/>
    <w:rsid w:val="00735E24"/>
    <w:rsid w:val="007366AD"/>
    <w:rsid w:val="00740D68"/>
    <w:rsid w:val="007429C2"/>
    <w:rsid w:val="00743B30"/>
    <w:rsid w:val="00743CFA"/>
    <w:rsid w:val="007464BA"/>
    <w:rsid w:val="007500C6"/>
    <w:rsid w:val="007517DA"/>
    <w:rsid w:val="007536E7"/>
    <w:rsid w:val="00753CC9"/>
    <w:rsid w:val="007707A4"/>
    <w:rsid w:val="00774549"/>
    <w:rsid w:val="007778EE"/>
    <w:rsid w:val="00781153"/>
    <w:rsid w:val="00795EFA"/>
    <w:rsid w:val="007A0476"/>
    <w:rsid w:val="007B2053"/>
    <w:rsid w:val="007C6266"/>
    <w:rsid w:val="007D15D5"/>
    <w:rsid w:val="007E2313"/>
    <w:rsid w:val="007E3D07"/>
    <w:rsid w:val="007F0253"/>
    <w:rsid w:val="007F21BE"/>
    <w:rsid w:val="007F66A7"/>
    <w:rsid w:val="0080019C"/>
    <w:rsid w:val="00804030"/>
    <w:rsid w:val="00805D1F"/>
    <w:rsid w:val="008143F7"/>
    <w:rsid w:val="008168A4"/>
    <w:rsid w:val="00820457"/>
    <w:rsid w:val="0082157D"/>
    <w:rsid w:val="00825228"/>
    <w:rsid w:val="00834927"/>
    <w:rsid w:val="0084724E"/>
    <w:rsid w:val="0085791E"/>
    <w:rsid w:val="00862929"/>
    <w:rsid w:val="0086628C"/>
    <w:rsid w:val="00875B33"/>
    <w:rsid w:val="00876FB9"/>
    <w:rsid w:val="0088611D"/>
    <w:rsid w:val="008924B2"/>
    <w:rsid w:val="008935DB"/>
    <w:rsid w:val="0089370C"/>
    <w:rsid w:val="00896142"/>
    <w:rsid w:val="008A1A63"/>
    <w:rsid w:val="008A773C"/>
    <w:rsid w:val="008B0AD3"/>
    <w:rsid w:val="008C6684"/>
    <w:rsid w:val="008C784A"/>
    <w:rsid w:val="008D10D1"/>
    <w:rsid w:val="008D5A05"/>
    <w:rsid w:val="008D6CE5"/>
    <w:rsid w:val="008D7AB0"/>
    <w:rsid w:val="008E38EC"/>
    <w:rsid w:val="008E4910"/>
    <w:rsid w:val="008F2D24"/>
    <w:rsid w:val="008F2F69"/>
    <w:rsid w:val="008F4AD2"/>
    <w:rsid w:val="009019BE"/>
    <w:rsid w:val="0091125B"/>
    <w:rsid w:val="00911368"/>
    <w:rsid w:val="00921C31"/>
    <w:rsid w:val="009229A4"/>
    <w:rsid w:val="00926CB9"/>
    <w:rsid w:val="009369B1"/>
    <w:rsid w:val="0094367D"/>
    <w:rsid w:val="00945800"/>
    <w:rsid w:val="00947ED0"/>
    <w:rsid w:val="00954631"/>
    <w:rsid w:val="009557CF"/>
    <w:rsid w:val="009605B4"/>
    <w:rsid w:val="00963BE4"/>
    <w:rsid w:val="009819B1"/>
    <w:rsid w:val="00982D54"/>
    <w:rsid w:val="00983518"/>
    <w:rsid w:val="009951FA"/>
    <w:rsid w:val="009A21A2"/>
    <w:rsid w:val="009B3F3F"/>
    <w:rsid w:val="009B70EB"/>
    <w:rsid w:val="009C2ACA"/>
    <w:rsid w:val="009E024B"/>
    <w:rsid w:val="009F39C1"/>
    <w:rsid w:val="00A01358"/>
    <w:rsid w:val="00A0461F"/>
    <w:rsid w:val="00A04C5F"/>
    <w:rsid w:val="00A170BE"/>
    <w:rsid w:val="00A208BB"/>
    <w:rsid w:val="00A20D31"/>
    <w:rsid w:val="00A25B73"/>
    <w:rsid w:val="00A27A5D"/>
    <w:rsid w:val="00A32A75"/>
    <w:rsid w:val="00A32C83"/>
    <w:rsid w:val="00A34FC1"/>
    <w:rsid w:val="00A477F3"/>
    <w:rsid w:val="00A54199"/>
    <w:rsid w:val="00A5658F"/>
    <w:rsid w:val="00A67B57"/>
    <w:rsid w:val="00A67DCC"/>
    <w:rsid w:val="00A71A09"/>
    <w:rsid w:val="00A73593"/>
    <w:rsid w:val="00A82213"/>
    <w:rsid w:val="00A82644"/>
    <w:rsid w:val="00A83C3A"/>
    <w:rsid w:val="00A918C5"/>
    <w:rsid w:val="00A92D99"/>
    <w:rsid w:val="00AA6DFA"/>
    <w:rsid w:val="00AA7E61"/>
    <w:rsid w:val="00AB4168"/>
    <w:rsid w:val="00AB4AE8"/>
    <w:rsid w:val="00AB6409"/>
    <w:rsid w:val="00AC0BA0"/>
    <w:rsid w:val="00AC60A3"/>
    <w:rsid w:val="00AC6A86"/>
    <w:rsid w:val="00AD4590"/>
    <w:rsid w:val="00AE1488"/>
    <w:rsid w:val="00AE1C82"/>
    <w:rsid w:val="00AE1DD4"/>
    <w:rsid w:val="00AE239B"/>
    <w:rsid w:val="00AE3294"/>
    <w:rsid w:val="00AE4989"/>
    <w:rsid w:val="00AE6663"/>
    <w:rsid w:val="00AE706A"/>
    <w:rsid w:val="00AF15FD"/>
    <w:rsid w:val="00AF2090"/>
    <w:rsid w:val="00AF523A"/>
    <w:rsid w:val="00AF6575"/>
    <w:rsid w:val="00B020A4"/>
    <w:rsid w:val="00B0654D"/>
    <w:rsid w:val="00B239BA"/>
    <w:rsid w:val="00B27CB2"/>
    <w:rsid w:val="00B35DFD"/>
    <w:rsid w:val="00B400A1"/>
    <w:rsid w:val="00B44A8C"/>
    <w:rsid w:val="00B455A0"/>
    <w:rsid w:val="00B4627A"/>
    <w:rsid w:val="00B4705E"/>
    <w:rsid w:val="00B57649"/>
    <w:rsid w:val="00B66261"/>
    <w:rsid w:val="00B703F5"/>
    <w:rsid w:val="00B72345"/>
    <w:rsid w:val="00B759BA"/>
    <w:rsid w:val="00B76615"/>
    <w:rsid w:val="00B82D0D"/>
    <w:rsid w:val="00B9063B"/>
    <w:rsid w:val="00B940FC"/>
    <w:rsid w:val="00B95E07"/>
    <w:rsid w:val="00BA59F1"/>
    <w:rsid w:val="00BA734D"/>
    <w:rsid w:val="00BA7EA5"/>
    <w:rsid w:val="00BB1139"/>
    <w:rsid w:val="00BB27BA"/>
    <w:rsid w:val="00BB4FC2"/>
    <w:rsid w:val="00BB573A"/>
    <w:rsid w:val="00BB586D"/>
    <w:rsid w:val="00BC199D"/>
    <w:rsid w:val="00BC2E40"/>
    <w:rsid w:val="00BC3B8F"/>
    <w:rsid w:val="00BC70A5"/>
    <w:rsid w:val="00BD1A9A"/>
    <w:rsid w:val="00BD53C1"/>
    <w:rsid w:val="00BD59EA"/>
    <w:rsid w:val="00BE0916"/>
    <w:rsid w:val="00BE0F89"/>
    <w:rsid w:val="00BE2325"/>
    <w:rsid w:val="00BE25B9"/>
    <w:rsid w:val="00C01F3D"/>
    <w:rsid w:val="00C04D42"/>
    <w:rsid w:val="00C12050"/>
    <w:rsid w:val="00C17B4F"/>
    <w:rsid w:val="00C367D0"/>
    <w:rsid w:val="00C36894"/>
    <w:rsid w:val="00C45699"/>
    <w:rsid w:val="00C530F0"/>
    <w:rsid w:val="00C532B5"/>
    <w:rsid w:val="00C5409A"/>
    <w:rsid w:val="00C6515D"/>
    <w:rsid w:val="00C71EC2"/>
    <w:rsid w:val="00C76E67"/>
    <w:rsid w:val="00C824E5"/>
    <w:rsid w:val="00C85446"/>
    <w:rsid w:val="00C967BF"/>
    <w:rsid w:val="00C97826"/>
    <w:rsid w:val="00CA2771"/>
    <w:rsid w:val="00CB220D"/>
    <w:rsid w:val="00CB2995"/>
    <w:rsid w:val="00CB61E5"/>
    <w:rsid w:val="00CC76A5"/>
    <w:rsid w:val="00CD0265"/>
    <w:rsid w:val="00CD05F0"/>
    <w:rsid w:val="00CD0EEE"/>
    <w:rsid w:val="00CD5B25"/>
    <w:rsid w:val="00CE2DF7"/>
    <w:rsid w:val="00CE5A94"/>
    <w:rsid w:val="00CE7FCC"/>
    <w:rsid w:val="00CF4461"/>
    <w:rsid w:val="00CF717D"/>
    <w:rsid w:val="00D10CF5"/>
    <w:rsid w:val="00D13E1B"/>
    <w:rsid w:val="00D154F0"/>
    <w:rsid w:val="00D205DA"/>
    <w:rsid w:val="00D247DA"/>
    <w:rsid w:val="00D26DD9"/>
    <w:rsid w:val="00D27A2E"/>
    <w:rsid w:val="00D301BA"/>
    <w:rsid w:val="00D433EE"/>
    <w:rsid w:val="00D45F55"/>
    <w:rsid w:val="00D46693"/>
    <w:rsid w:val="00D47335"/>
    <w:rsid w:val="00D57C4E"/>
    <w:rsid w:val="00D57FD3"/>
    <w:rsid w:val="00D61302"/>
    <w:rsid w:val="00D65C7B"/>
    <w:rsid w:val="00D6674D"/>
    <w:rsid w:val="00D67BCF"/>
    <w:rsid w:val="00D710F5"/>
    <w:rsid w:val="00D71E0A"/>
    <w:rsid w:val="00D74988"/>
    <w:rsid w:val="00D75434"/>
    <w:rsid w:val="00D75DEE"/>
    <w:rsid w:val="00D81872"/>
    <w:rsid w:val="00D81C9C"/>
    <w:rsid w:val="00D8217C"/>
    <w:rsid w:val="00D85523"/>
    <w:rsid w:val="00D942A8"/>
    <w:rsid w:val="00DA2FA7"/>
    <w:rsid w:val="00DA5ED9"/>
    <w:rsid w:val="00DB110D"/>
    <w:rsid w:val="00DB52F4"/>
    <w:rsid w:val="00DC0609"/>
    <w:rsid w:val="00DC0A08"/>
    <w:rsid w:val="00DC4A39"/>
    <w:rsid w:val="00DD1FDE"/>
    <w:rsid w:val="00DD5552"/>
    <w:rsid w:val="00DE036D"/>
    <w:rsid w:val="00DE5C9E"/>
    <w:rsid w:val="00DE77A9"/>
    <w:rsid w:val="00DF2C5C"/>
    <w:rsid w:val="00E05A50"/>
    <w:rsid w:val="00E07A3D"/>
    <w:rsid w:val="00E11CEB"/>
    <w:rsid w:val="00E13049"/>
    <w:rsid w:val="00E13067"/>
    <w:rsid w:val="00E131A6"/>
    <w:rsid w:val="00E15202"/>
    <w:rsid w:val="00E15389"/>
    <w:rsid w:val="00E220A3"/>
    <w:rsid w:val="00E320DA"/>
    <w:rsid w:val="00E367B5"/>
    <w:rsid w:val="00E37C97"/>
    <w:rsid w:val="00E40CE8"/>
    <w:rsid w:val="00E467CA"/>
    <w:rsid w:val="00E473A7"/>
    <w:rsid w:val="00E47CB6"/>
    <w:rsid w:val="00E63FBC"/>
    <w:rsid w:val="00E64174"/>
    <w:rsid w:val="00E71860"/>
    <w:rsid w:val="00E7428E"/>
    <w:rsid w:val="00E7491A"/>
    <w:rsid w:val="00E807AC"/>
    <w:rsid w:val="00E879D2"/>
    <w:rsid w:val="00E94310"/>
    <w:rsid w:val="00E944C1"/>
    <w:rsid w:val="00EA05E2"/>
    <w:rsid w:val="00EA0CCB"/>
    <w:rsid w:val="00EA18A4"/>
    <w:rsid w:val="00EB209A"/>
    <w:rsid w:val="00EB7A24"/>
    <w:rsid w:val="00EC5EE9"/>
    <w:rsid w:val="00ED0936"/>
    <w:rsid w:val="00ED5AA7"/>
    <w:rsid w:val="00EE0A90"/>
    <w:rsid w:val="00EE7EF6"/>
    <w:rsid w:val="00EF2271"/>
    <w:rsid w:val="00EF42B3"/>
    <w:rsid w:val="00EF5A27"/>
    <w:rsid w:val="00F013D8"/>
    <w:rsid w:val="00F12A15"/>
    <w:rsid w:val="00F20B51"/>
    <w:rsid w:val="00F41A91"/>
    <w:rsid w:val="00F45EC5"/>
    <w:rsid w:val="00F5394A"/>
    <w:rsid w:val="00F55A76"/>
    <w:rsid w:val="00F565DE"/>
    <w:rsid w:val="00F6000F"/>
    <w:rsid w:val="00F6107B"/>
    <w:rsid w:val="00F627F8"/>
    <w:rsid w:val="00F656AC"/>
    <w:rsid w:val="00F7119E"/>
    <w:rsid w:val="00F82311"/>
    <w:rsid w:val="00F90E73"/>
    <w:rsid w:val="00F935DE"/>
    <w:rsid w:val="00F93E15"/>
    <w:rsid w:val="00F96AC8"/>
    <w:rsid w:val="00FA2AF2"/>
    <w:rsid w:val="00FA73B8"/>
    <w:rsid w:val="00FB02BE"/>
    <w:rsid w:val="00FB27D7"/>
    <w:rsid w:val="00FB6E1E"/>
    <w:rsid w:val="00FB7116"/>
    <w:rsid w:val="00FC0039"/>
    <w:rsid w:val="00FC7CD6"/>
    <w:rsid w:val="00FD02BB"/>
    <w:rsid w:val="00FD46CC"/>
    <w:rsid w:val="00FD76C5"/>
    <w:rsid w:val="00FF0551"/>
    <w:rsid w:val="00FF1642"/>
    <w:rsid w:val="00FF5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7119E"/>
    <w:rPr>
      <w:rFonts w:ascii="Angsana New" w:eastAsia="SimSun" w:hAnsi="Angsana New"/>
      <w:sz w:val="32"/>
      <w:szCs w:val="3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  <w:rPr>
      <w:lang w:val="x-non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  <w:rPr>
      <w:lang w:val="x-none"/>
    </w:rPr>
  </w:style>
  <w:style w:type="table" w:styleId="TableGrid">
    <w:name w:val="Table Grid"/>
    <w:basedOn w:val="TableNormal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semiHidden/>
    <w:rPr>
      <w:rFonts w:ascii="Tahoma" w:hAnsi="Tahoma"/>
      <w:sz w:val="16"/>
      <w:szCs w:val="18"/>
    </w:rPr>
  </w:style>
  <w:style w:type="character" w:customStyle="1" w:styleId="user">
    <w:name w:val="user"/>
    <w:semiHidden/>
    <w:rPr>
      <w:rFonts w:ascii="Arial" w:hAnsi="Arial" w:cs="Cordia New"/>
      <w:color w:val="auto"/>
      <w:sz w:val="20"/>
      <w:szCs w:val="23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ngsana New" w:hAnsi="Angsana New"/>
      <w:color w:val="000000"/>
      <w:sz w:val="24"/>
      <w:szCs w:val="24"/>
    </w:rPr>
  </w:style>
  <w:style w:type="character" w:customStyle="1" w:styleId="FooterChar">
    <w:name w:val="Footer Char"/>
    <w:link w:val="Footer"/>
    <w:uiPriority w:val="99"/>
    <w:rsid w:val="00C01F3D"/>
    <w:rPr>
      <w:rFonts w:ascii="Angsana New" w:eastAsia="SimSun" w:hAnsi="Angsana New"/>
      <w:sz w:val="32"/>
      <w:szCs w:val="32"/>
      <w:lang w:eastAsia="zh-CN"/>
    </w:rPr>
  </w:style>
  <w:style w:type="character" w:styleId="Emphasis">
    <w:name w:val="Emphasis"/>
    <w:qFormat/>
    <w:rsid w:val="0089370C"/>
    <w:rPr>
      <w:b/>
      <w:bCs/>
      <w:i w:val="0"/>
      <w:iCs w:val="0"/>
    </w:rPr>
  </w:style>
  <w:style w:type="paragraph" w:styleId="NoSpacing">
    <w:name w:val="No Spacing"/>
    <w:link w:val="NoSpacingChar"/>
    <w:uiPriority w:val="1"/>
    <w:qFormat/>
    <w:rsid w:val="00285A5D"/>
    <w:rPr>
      <w:rFonts w:ascii="Cordia New" w:eastAsia="Cordia New" w:hAnsi="Cordia New"/>
      <w:sz w:val="28"/>
      <w:szCs w:val="35"/>
    </w:rPr>
  </w:style>
  <w:style w:type="paragraph" w:styleId="ListParagraph">
    <w:name w:val="List Paragraph"/>
    <w:basedOn w:val="Normal"/>
    <w:uiPriority w:val="34"/>
    <w:qFormat/>
    <w:rsid w:val="00285A5D"/>
    <w:pPr>
      <w:spacing w:after="200" w:line="276" w:lineRule="auto"/>
      <w:ind w:left="720"/>
      <w:contextualSpacing/>
    </w:pPr>
    <w:rPr>
      <w:rFonts w:ascii="Calibri" w:eastAsia="Calibri" w:hAnsi="Calibri" w:cs="Cordia New"/>
      <w:sz w:val="22"/>
      <w:szCs w:val="28"/>
      <w:lang w:eastAsia="en-US"/>
    </w:rPr>
  </w:style>
  <w:style w:type="paragraph" w:customStyle="1" w:styleId="Body1">
    <w:name w:val="Body 1"/>
    <w:rsid w:val="00A92D99"/>
    <w:rPr>
      <w:rFonts w:ascii="Helvetica" w:eastAsia="Arial Unicode MS" w:hAnsi="Helvetica" w:cs="Times New Roman"/>
      <w:color w:val="000000"/>
      <w:sz w:val="24"/>
    </w:rPr>
  </w:style>
  <w:style w:type="paragraph" w:customStyle="1" w:styleId="Titlesheet1">
    <w:name w:val="Title sheet 1"/>
    <w:basedOn w:val="Normal"/>
    <w:link w:val="Titlesheet1Char"/>
    <w:uiPriority w:val="99"/>
    <w:rsid w:val="008B0AD3"/>
    <w:pPr>
      <w:spacing w:line="360" w:lineRule="auto"/>
      <w:jc w:val="center"/>
    </w:pPr>
    <w:rPr>
      <w:rFonts w:ascii="Times New Roman" w:eastAsia="Times New Roman" w:hAnsi="Times New Roman"/>
      <w:b/>
      <w:bCs/>
      <w:sz w:val="28"/>
      <w:szCs w:val="28"/>
      <w:lang w:val="x-none" w:eastAsia="x-none" w:bidi="ar-SA"/>
    </w:rPr>
  </w:style>
  <w:style w:type="character" w:customStyle="1" w:styleId="Titlesheet1Char">
    <w:name w:val="Title sheet 1 Char"/>
    <w:link w:val="Titlesheet1"/>
    <w:uiPriority w:val="99"/>
    <w:locked/>
    <w:rsid w:val="008B0AD3"/>
    <w:rPr>
      <w:b/>
      <w:bCs/>
      <w:sz w:val="28"/>
      <w:szCs w:val="28"/>
      <w:lang w:bidi="ar-SA"/>
    </w:rPr>
  </w:style>
  <w:style w:type="character" w:customStyle="1" w:styleId="HeaderChar">
    <w:name w:val="Header Char"/>
    <w:link w:val="Header"/>
    <w:locked/>
    <w:rsid w:val="00804030"/>
    <w:rPr>
      <w:rFonts w:ascii="Angsana New" w:eastAsia="SimSun" w:hAnsi="Angsana New"/>
      <w:sz w:val="32"/>
      <w:szCs w:val="32"/>
      <w:lang w:eastAsia="zh-CN"/>
    </w:rPr>
  </w:style>
  <w:style w:type="character" w:customStyle="1" w:styleId="NoSpacingChar">
    <w:name w:val="No Spacing Char"/>
    <w:link w:val="NoSpacing"/>
    <w:uiPriority w:val="1"/>
    <w:rsid w:val="00214F99"/>
    <w:rPr>
      <w:rFonts w:ascii="Cordia New" w:eastAsia="Cordia New" w:hAnsi="Cordia New"/>
      <w:sz w:val="28"/>
      <w:szCs w:val="35"/>
      <w:lang w:val="en-US" w:eastAsia="en-US" w:bidi="th-TH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7119E"/>
    <w:rPr>
      <w:rFonts w:ascii="Angsana New" w:eastAsia="SimSun" w:hAnsi="Angsana New"/>
      <w:sz w:val="32"/>
      <w:szCs w:val="3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  <w:rPr>
      <w:lang w:val="x-non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  <w:rPr>
      <w:lang w:val="x-none"/>
    </w:rPr>
  </w:style>
  <w:style w:type="table" w:styleId="TableGrid">
    <w:name w:val="Table Grid"/>
    <w:basedOn w:val="TableNormal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semiHidden/>
    <w:rPr>
      <w:rFonts w:ascii="Tahoma" w:hAnsi="Tahoma"/>
      <w:sz w:val="16"/>
      <w:szCs w:val="18"/>
    </w:rPr>
  </w:style>
  <w:style w:type="character" w:customStyle="1" w:styleId="user">
    <w:name w:val="user"/>
    <w:semiHidden/>
    <w:rPr>
      <w:rFonts w:ascii="Arial" w:hAnsi="Arial" w:cs="Cordia New"/>
      <w:color w:val="auto"/>
      <w:sz w:val="20"/>
      <w:szCs w:val="23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ngsana New" w:hAnsi="Angsana New"/>
      <w:color w:val="000000"/>
      <w:sz w:val="24"/>
      <w:szCs w:val="24"/>
    </w:rPr>
  </w:style>
  <w:style w:type="character" w:customStyle="1" w:styleId="FooterChar">
    <w:name w:val="Footer Char"/>
    <w:link w:val="Footer"/>
    <w:uiPriority w:val="99"/>
    <w:rsid w:val="00C01F3D"/>
    <w:rPr>
      <w:rFonts w:ascii="Angsana New" w:eastAsia="SimSun" w:hAnsi="Angsana New"/>
      <w:sz w:val="32"/>
      <w:szCs w:val="32"/>
      <w:lang w:eastAsia="zh-CN"/>
    </w:rPr>
  </w:style>
  <w:style w:type="character" w:styleId="Emphasis">
    <w:name w:val="Emphasis"/>
    <w:qFormat/>
    <w:rsid w:val="0089370C"/>
    <w:rPr>
      <w:b/>
      <w:bCs/>
      <w:i w:val="0"/>
      <w:iCs w:val="0"/>
    </w:rPr>
  </w:style>
  <w:style w:type="paragraph" w:styleId="NoSpacing">
    <w:name w:val="No Spacing"/>
    <w:link w:val="NoSpacingChar"/>
    <w:uiPriority w:val="1"/>
    <w:qFormat/>
    <w:rsid w:val="00285A5D"/>
    <w:rPr>
      <w:rFonts w:ascii="Cordia New" w:eastAsia="Cordia New" w:hAnsi="Cordia New"/>
      <w:sz w:val="28"/>
      <w:szCs w:val="35"/>
    </w:rPr>
  </w:style>
  <w:style w:type="paragraph" w:styleId="ListParagraph">
    <w:name w:val="List Paragraph"/>
    <w:basedOn w:val="Normal"/>
    <w:uiPriority w:val="34"/>
    <w:qFormat/>
    <w:rsid w:val="00285A5D"/>
    <w:pPr>
      <w:spacing w:after="200" w:line="276" w:lineRule="auto"/>
      <w:ind w:left="720"/>
      <w:contextualSpacing/>
    </w:pPr>
    <w:rPr>
      <w:rFonts w:ascii="Calibri" w:eastAsia="Calibri" w:hAnsi="Calibri" w:cs="Cordia New"/>
      <w:sz w:val="22"/>
      <w:szCs w:val="28"/>
      <w:lang w:eastAsia="en-US"/>
    </w:rPr>
  </w:style>
  <w:style w:type="paragraph" w:customStyle="1" w:styleId="Body1">
    <w:name w:val="Body 1"/>
    <w:rsid w:val="00A92D99"/>
    <w:rPr>
      <w:rFonts w:ascii="Helvetica" w:eastAsia="Arial Unicode MS" w:hAnsi="Helvetica" w:cs="Times New Roman"/>
      <w:color w:val="000000"/>
      <w:sz w:val="24"/>
    </w:rPr>
  </w:style>
  <w:style w:type="paragraph" w:customStyle="1" w:styleId="Titlesheet1">
    <w:name w:val="Title sheet 1"/>
    <w:basedOn w:val="Normal"/>
    <w:link w:val="Titlesheet1Char"/>
    <w:uiPriority w:val="99"/>
    <w:rsid w:val="008B0AD3"/>
    <w:pPr>
      <w:spacing w:line="360" w:lineRule="auto"/>
      <w:jc w:val="center"/>
    </w:pPr>
    <w:rPr>
      <w:rFonts w:ascii="Times New Roman" w:eastAsia="Times New Roman" w:hAnsi="Times New Roman"/>
      <w:b/>
      <w:bCs/>
      <w:sz w:val="28"/>
      <w:szCs w:val="28"/>
      <w:lang w:val="x-none" w:eastAsia="x-none" w:bidi="ar-SA"/>
    </w:rPr>
  </w:style>
  <w:style w:type="character" w:customStyle="1" w:styleId="Titlesheet1Char">
    <w:name w:val="Title sheet 1 Char"/>
    <w:link w:val="Titlesheet1"/>
    <w:uiPriority w:val="99"/>
    <w:locked/>
    <w:rsid w:val="008B0AD3"/>
    <w:rPr>
      <w:b/>
      <w:bCs/>
      <w:sz w:val="28"/>
      <w:szCs w:val="28"/>
      <w:lang w:bidi="ar-SA"/>
    </w:rPr>
  </w:style>
  <w:style w:type="character" w:customStyle="1" w:styleId="HeaderChar">
    <w:name w:val="Header Char"/>
    <w:link w:val="Header"/>
    <w:locked/>
    <w:rsid w:val="00804030"/>
    <w:rPr>
      <w:rFonts w:ascii="Angsana New" w:eastAsia="SimSun" w:hAnsi="Angsana New"/>
      <w:sz w:val="32"/>
      <w:szCs w:val="32"/>
      <w:lang w:eastAsia="zh-CN"/>
    </w:rPr>
  </w:style>
  <w:style w:type="character" w:customStyle="1" w:styleId="NoSpacingChar">
    <w:name w:val="No Spacing Char"/>
    <w:link w:val="NoSpacing"/>
    <w:uiPriority w:val="1"/>
    <w:rsid w:val="00214F99"/>
    <w:rPr>
      <w:rFonts w:ascii="Cordia New" w:eastAsia="Cordia New" w:hAnsi="Cordia New"/>
      <w:sz w:val="28"/>
      <w:szCs w:val="35"/>
      <w:lang w:val="en-US" w:eastAsia="en-US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48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1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386958-88F6-4FAF-82C1-C3587CA4E3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การประชุมคณะกรรมการอำนวยการ</vt:lpstr>
      <vt:lpstr>การประชุมคณะกรรมการอำนวยการ</vt:lpstr>
    </vt:vector>
  </TitlesOfParts>
  <Company>&lt;arabianhorse&gt;</Company>
  <LinksUpToDate>false</LinksUpToDate>
  <CharactersWithSpaces>1038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การประชุมคณะกรรมการอำนวยการ</dc:title>
  <dc:subject/>
  <dc:creator>iLLuSioN</dc:creator>
  <cp:keywords/>
  <cp:lastModifiedBy>supalux atsawamakin</cp:lastModifiedBy>
  <cp:revision>9</cp:revision>
  <cp:lastPrinted>2019-01-03T06:55:00Z</cp:lastPrinted>
  <dcterms:created xsi:type="dcterms:W3CDTF">2019-06-09T13:04:00Z</dcterms:created>
  <dcterms:modified xsi:type="dcterms:W3CDTF">2019-07-01T07:40:00Z</dcterms:modified>
</cp:coreProperties>
</file>