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[727] Various Artists - Pop Song 반세기 Vol. 3</w:t>
      </w:r>
    </w:p>
    <w:p>
      <w:pPr>
        <w:spacing w:after="320"/>
      </w:pPr>
      <w:r>
        <w:rPr w:rFonts="맑은 고딕">
          <w:rFonts w:ascii="맑은 고딕" w:hAnsi="맑은 고딕" w:eastAsia="맑은 고딕"/>
          <w:b/>
          <w:sz w:val="20"/>
        </w:rPr>
        <w:t>■ 위치 : 727</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Pop Song 반세기 Vol. 3</w:t>
        <w:br/>
      </w:r>
      <w:r>
        <w:rPr w:rFonts="맑은 고딕">
          <w:rFonts w:ascii="맑은 고딕" w:hAnsi="맑은 고딕" w:eastAsia="맑은 고딕"/>
          <w:b w:val="0"/>
          <w:sz w:val="20"/>
        </w:rPr>
        <w:t>■ 음반 레이블 : 오아시스 레코드 (Oasis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올디스 팝 (Oldies Pop) / 스탠더드 팝 (Standard Pop)</w:t>
        <w:br/>
      </w:r>
      <w:r>
        <w:rPr w:rFonts="맑은 고딕">
          <w:rFonts w:ascii="맑은 고딕" w:hAnsi="맑은 고딕" w:eastAsia="맑은 고딕"/>
          <w:b w:val="0"/>
          <w:sz w:val="20"/>
        </w:rPr>
        <w:t>■ 주요 수록곡 : 1. Moon River - Andy Williams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20세기 중반, 세계 음악사를 수놓았던 불멸의 명곡들을 정갈하게 집대성한 &lt;Pop Song 반세기 Vol. 3&gt;는 국내 팝 음악 수용사에서 매우 중요한 위치를 차지하는 컴필레이션 음반입니다. 1970년대 후반 라이선스 음반 시장의 개척과 맞물려 기획된 이 시리즈는 당대 한국 애호가들에게 서구 팝 음악의 고전적 정수를 소개하는 창구 역할을 하였습니다. 특히 세 번째 볼륨은 팝 음악의 황금기를 장식했던 거장들의 대표작을 엄선하여 시대의 로망과 낭만을 완벽하게 담아내었습니다.</w:t>
      </w:r>
    </w:p>
    <w:p>
      <w:pPr>
        <w:spacing w:line="312" w:lineRule="auto" w:after="120"/>
      </w:pPr>
      <w:r>
        <w:rPr w:rFonts="맑은 고딕">
          <w:rFonts w:ascii="맑은 고딕" w:hAnsi="맑은 고딕" w:eastAsia="맑은 고딕"/>
          <w:b w:val="0"/>
          <w:sz w:val="21"/>
        </w:rPr>
        <w:t>본 음반에 수록된 음악들은 세련된 오케스트라 편곡과 절제되면서도 풍부한 성량이 조화를 이루는 스탠더드 보컬 팝의 진수를 보여줍니다. 앤디 윌리엄스(Andy Williams)의 감미로운 미성과 패티 페이지(Patti Page)의 애틋한 음색, 그리고 냇 킹 콜(Nat King Cole)의 벨벳처럼 부드러운 바리톤은 20세기 중반 올디스 팝이 지녔던 기품과 우아함을 고스란히 전해줍니다. 어쿠스틱 악기들의 따뜻한 앙상블과 입체적인 보컬 라인은 오늘날의 디지털 음악에서는 느끼기 힘든 깊은 감동을 선사합니다.</w:t>
      </w:r>
    </w:p>
    <w:p>
      <w:pPr>
        <w:spacing w:line="312" w:lineRule="auto" w:after="120"/>
      </w:pPr>
      <w:r>
        <w:rPr w:rFonts="맑은 고딕">
          <w:rFonts w:ascii="맑은 고딕" w:hAnsi="맑은 고딕" w:eastAsia="맑은 고딕"/>
          <w:b w:val="0"/>
          <w:sz w:val="21"/>
        </w:rPr>
        <w:t>음악적 감상 포인트는 단연 LP 매체만이 전달할 수 있는 아날로그적 온기와 질감에 있습니다. 앤디 윌리엄스의 "Moon River"에서 흐르는 서정적인 현악 서세와 패티 페이지의 "Tennessee Waltz"가 선사하는 특유의 노스탤지어는 엘피 회전판을 타고 흐르는 따스한 질감과 만나 극적인 감흥을 일으킵니다. 엘비스 프레스리의 "Can't Help Falling in Love"에 이르면 시대와 세대를 초월한 낭만주의 팝의 절정을 경험할 수 있습니다.</w:t>
      </w:r>
    </w:p>
    <w:p>
      <w:pPr>
        <w:spacing w:line="312" w:lineRule="auto" w:after="120"/>
      </w:pPr>
      <w:r>
        <w:rPr w:rFonts="맑은 고딕">
          <w:rFonts w:ascii="맑은 고딕" w:hAnsi="맑은 고딕" w:eastAsia="맑은 고딕"/>
          <w:b w:val="0"/>
          <w:sz w:val="21"/>
        </w:rPr>
        <w:t>&lt;Pop Song 반세기 Vol. 3&gt;는 단순한 인기곡 모음집을 넘어, 지나온 한 시대의 문화적 유산이자 감성의 정수가 담긴 명반입니다. 바쁜 현대 사회 속에서 잠시 멈추어 서서 고즈넉하게 턴테이블 바늘을 올릴 때, 이 앨범이 품고 있는 명곡들은 리스너의 공간을 고전 영화의 한 장면처럼 우아하고 서정적인 빛깔로 채워줄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