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6D47C4" w14:textId="77777777" w:rsidR="006D64A6" w:rsidRDefault="00DA3BA4" w:rsidP="00DA3BA4">
      <w:pPr>
        <w:bidi/>
      </w:pPr>
      <w:r w:rsidRPr="00DA3BA4">
        <w:rPr>
          <w:rFonts w:cs="Arial"/>
          <w:noProof/>
          <w:rtl/>
          <w:lang w:eastAsia="fr-FR"/>
        </w:rPr>
        <w:drawing>
          <wp:inline distT="0" distB="0" distL="0" distR="0" wp14:anchorId="0A5108DD" wp14:editId="61CDC2C0">
            <wp:extent cx="3420110" cy="1461135"/>
            <wp:effectExtent l="0" t="0" r="8890" b="571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clrChange>
                        <a:clrFrom>
                          <a:srgbClr val="F2F2F2"/>
                        </a:clrFrom>
                        <a:clrTo>
                          <a:srgbClr val="F2F2F2">
                            <a:alpha val="0"/>
                          </a:srgbClr>
                        </a:clrTo>
                      </a:clrChange>
                      <a:duotone>
                        <a:schemeClr val="accent6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0110" cy="14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6E77E" w14:textId="77777777" w:rsidR="007A1DF3" w:rsidRDefault="007A1DF3" w:rsidP="007A1DF3">
      <w:pPr>
        <w:bidi/>
      </w:pPr>
      <w:r w:rsidRPr="007A1DF3">
        <w:rPr>
          <w:rFonts w:cs="Arial"/>
          <w:noProof/>
          <w:rtl/>
          <w:lang w:eastAsia="fr-FR"/>
        </w:rPr>
        <w:drawing>
          <wp:inline distT="0" distB="0" distL="0" distR="0" wp14:anchorId="2DB52FFE" wp14:editId="1AFF00DD">
            <wp:extent cx="3420110" cy="1418590"/>
            <wp:effectExtent l="0" t="0" r="889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clrChange>
                        <a:clrFrom>
                          <a:srgbClr val="F2F2F2"/>
                        </a:clrFrom>
                        <a:clrTo>
                          <a:srgbClr val="F2F2F2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0110" cy="141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BBCF0" w14:textId="77777777" w:rsidR="00DF0DE9" w:rsidRDefault="00DF0DE9" w:rsidP="00DF0DE9">
      <w:pPr>
        <w:bidi/>
      </w:pPr>
      <w:r w:rsidRPr="00DF0DE9">
        <w:rPr>
          <w:rFonts w:cs="Arial"/>
          <w:noProof/>
          <w:rtl/>
          <w:lang w:eastAsia="fr-FR"/>
        </w:rPr>
        <w:drawing>
          <wp:inline distT="0" distB="0" distL="0" distR="0" wp14:anchorId="43D0CCBE" wp14:editId="3C4B602D">
            <wp:extent cx="3420110" cy="1958975"/>
            <wp:effectExtent l="0" t="0" r="8890" b="317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duotone>
                        <a:schemeClr val="accent6">
                          <a:shade val="45000"/>
                          <a:satMod val="135000"/>
                        </a:schemeClr>
                        <a:prstClr val="white"/>
                      </a:duotone>
                      <a:clrChange>
                        <a:clrFrom>
                          <a:srgbClr val="F2F2F2"/>
                        </a:clrFrom>
                        <a:clrTo>
                          <a:srgbClr val="F2F2F2">
                            <a:alpha val="0"/>
                          </a:srgbClr>
                        </a:clrTo>
                      </a:clrChange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0110" cy="195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C403F" w14:textId="77777777" w:rsidR="00DF0DE9" w:rsidRDefault="00DF0DE9" w:rsidP="00DF0DE9">
      <w:pPr>
        <w:bidi/>
      </w:pPr>
      <w:r w:rsidRPr="00DF0DE9">
        <w:rPr>
          <w:rFonts w:cs="Arial"/>
          <w:noProof/>
          <w:rtl/>
          <w:lang w:eastAsia="fr-FR"/>
        </w:rPr>
        <w:drawing>
          <wp:inline distT="0" distB="0" distL="0" distR="0" wp14:anchorId="32B57F4E" wp14:editId="77E1AED2">
            <wp:extent cx="3420110" cy="1933575"/>
            <wp:effectExtent l="0" t="0" r="889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clrChange>
                        <a:clrFrom>
                          <a:srgbClr val="F2F2F2"/>
                        </a:clrFrom>
                        <a:clrTo>
                          <a:srgbClr val="F2F2F2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011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96A81" w14:textId="77777777" w:rsidR="00DF0DE9" w:rsidRDefault="003C054D" w:rsidP="00DF0DE9">
      <w:pPr>
        <w:bidi/>
      </w:pPr>
      <w:r w:rsidRPr="003C054D">
        <w:rPr>
          <w:rFonts w:cs="Arial"/>
          <w:noProof/>
          <w:rtl/>
          <w:lang w:eastAsia="fr-FR"/>
        </w:rPr>
        <w:lastRenderedPageBreak/>
        <w:drawing>
          <wp:inline distT="0" distB="0" distL="0" distR="0" wp14:anchorId="27FCA62D" wp14:editId="227FD7CD">
            <wp:extent cx="3420110" cy="1255395"/>
            <wp:effectExtent l="0" t="0" r="8890" b="190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clrChange>
                        <a:clrFrom>
                          <a:srgbClr val="F2F2F2"/>
                        </a:clrFrom>
                        <a:clrTo>
                          <a:srgbClr val="F2F2F2">
                            <a:alpha val="0"/>
                          </a:srgbClr>
                        </a:clrTo>
                      </a:clrChange>
                      <a:duotone>
                        <a:schemeClr val="accent6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0110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7CADA" w14:textId="77777777" w:rsidR="00DF0DE9" w:rsidRDefault="003C054D" w:rsidP="00DF0DE9">
      <w:pPr>
        <w:bidi/>
      </w:pPr>
      <w:r w:rsidRPr="003C054D">
        <w:rPr>
          <w:rFonts w:cs="Arial"/>
          <w:noProof/>
          <w:rtl/>
          <w:lang w:eastAsia="fr-FR"/>
        </w:rPr>
        <w:drawing>
          <wp:inline distT="0" distB="0" distL="0" distR="0" wp14:anchorId="1D86A9F1" wp14:editId="52324D8E">
            <wp:extent cx="3420110" cy="1967865"/>
            <wp:effectExtent l="0" t="0" r="889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clrChange>
                        <a:clrFrom>
                          <a:srgbClr val="F2F2F2"/>
                        </a:clrFrom>
                        <a:clrTo>
                          <a:srgbClr val="F2F2F2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0110" cy="196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DEDED" w14:textId="77777777" w:rsidR="00DF0DE9" w:rsidRDefault="006F164F" w:rsidP="00DF0DE9">
      <w:pPr>
        <w:bidi/>
      </w:pPr>
      <w:r>
        <w:rPr>
          <w:noProof/>
          <w:lang w:eastAsia="fr-FR"/>
        </w:rPr>
        <w:drawing>
          <wp:inline distT="0" distB="0" distL="0" distR="0" wp14:anchorId="6ED6139B" wp14:editId="25BB050A">
            <wp:extent cx="3415152" cy="2976664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nnotation 2019-08-29 112628.png"/>
                    <pic:cNvPicPr/>
                  </pic:nvPicPr>
                  <pic:blipFill>
                    <a:blip r:embed="rId15">
                      <a:clrChange>
                        <a:clrFrom>
                          <a:srgbClr val="F2F2F2"/>
                        </a:clrFrom>
                        <a:clrTo>
                          <a:srgbClr val="F2F2F2">
                            <a:alpha val="0"/>
                          </a:srgbClr>
                        </a:clrTo>
                      </a:clrChange>
                      <a:duotone>
                        <a:schemeClr val="accent6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3850" cy="298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D8A0B" w14:textId="77777777" w:rsidR="00DF0DE9" w:rsidRDefault="00D66817" w:rsidP="00DF0DE9">
      <w:pPr>
        <w:bidi/>
      </w:pPr>
      <w:r>
        <w:rPr>
          <w:noProof/>
          <w:lang w:eastAsia="fr-FR"/>
        </w:rPr>
        <w:lastRenderedPageBreak/>
        <w:drawing>
          <wp:inline distT="0" distB="0" distL="0" distR="0" wp14:anchorId="12BD217C" wp14:editId="7CBA4525">
            <wp:extent cx="3420110" cy="2972435"/>
            <wp:effectExtent l="0" t="0" r="8890" b="0"/>
            <wp:docPr id="9" name="Image 9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nnotation 2019-08-29 113105.png"/>
                    <pic:cNvPicPr/>
                  </pic:nvPicPr>
                  <pic:blipFill>
                    <a:blip r:embed="rId17">
                      <a:clrChange>
                        <a:clrFrom>
                          <a:srgbClr val="F2F2F2"/>
                        </a:clrFrom>
                        <a:clrTo>
                          <a:srgbClr val="F2F2F2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0110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5A609" w14:textId="77777777" w:rsidR="00DF0DE9" w:rsidRDefault="00DF0DE9" w:rsidP="00DF0DE9">
      <w:pPr>
        <w:bidi/>
      </w:pPr>
    </w:p>
    <w:p w14:paraId="064F592D" w14:textId="77777777" w:rsidR="00403C6D" w:rsidRDefault="00403C6D" w:rsidP="00403C6D">
      <w:pPr>
        <w:bidi/>
        <w:rPr>
          <w:rtl/>
        </w:rPr>
        <w:sectPr w:rsidR="00403C6D" w:rsidSect="00DA3BA4">
          <w:headerReference w:type="even" r:id="rId18"/>
          <w:headerReference w:type="default" r:id="rId19"/>
          <w:footerReference w:type="even" r:id="rId20"/>
          <w:footerReference w:type="default" r:id="rId21"/>
          <w:headerReference w:type="first" r:id="rId22"/>
          <w:footerReference w:type="first" r:id="rId23"/>
          <w:pgSz w:w="11906" w:h="16838" w:code="9"/>
          <w:pgMar w:top="426" w:right="424" w:bottom="720" w:left="426" w:header="421" w:footer="709" w:gutter="0"/>
          <w:cols w:num="2" w:sep="1" w:space="284"/>
          <w:titlePg/>
          <w:bidi/>
          <w:docGrid w:linePitch="360"/>
        </w:sectPr>
      </w:pPr>
    </w:p>
    <w:p w14:paraId="2D1CC5C7" w14:textId="77777777" w:rsidR="00403C6D" w:rsidRDefault="00403C6D" w:rsidP="00403C6D">
      <w:pPr>
        <w:bidi/>
      </w:pPr>
      <w:r w:rsidRPr="00403C6D">
        <w:rPr>
          <w:rFonts w:cs="Arial"/>
          <w:noProof/>
          <w:rtl/>
          <w:lang w:eastAsia="fr-FR"/>
        </w:rPr>
        <w:lastRenderedPageBreak/>
        <w:drawing>
          <wp:inline distT="0" distB="0" distL="0" distR="0" wp14:anchorId="10FB9800" wp14:editId="1F02FFB5">
            <wp:extent cx="7020560" cy="1889125"/>
            <wp:effectExtent l="0" t="0" r="889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clrChange>
                        <a:clrFrom>
                          <a:srgbClr val="F2F2F2"/>
                        </a:clrFrom>
                        <a:clrTo>
                          <a:srgbClr val="F2F2F2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0560" cy="188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C2023" w14:textId="77777777" w:rsidR="00403C6D" w:rsidRDefault="00403C6D" w:rsidP="00DA3BA4">
      <w:pPr>
        <w:bidi/>
        <w:rPr>
          <w:i/>
          <w:iCs/>
          <w:rtl/>
        </w:rPr>
        <w:sectPr w:rsidR="00403C6D" w:rsidSect="00766F5F">
          <w:headerReference w:type="first" r:id="rId25"/>
          <w:pgSz w:w="11906" w:h="16838" w:code="9"/>
          <w:pgMar w:top="426" w:right="424" w:bottom="720" w:left="426" w:header="421" w:footer="374" w:gutter="0"/>
          <w:cols w:sep="1" w:space="284"/>
          <w:titlePg/>
          <w:bidi/>
          <w:docGrid w:linePitch="360"/>
        </w:sectPr>
      </w:pPr>
      <w:r w:rsidRPr="00403C6D">
        <w:rPr>
          <w:rFonts w:cs="Arial"/>
          <w:i/>
          <w:iCs/>
          <w:noProof/>
          <w:rtl/>
          <w:lang w:eastAsia="fr-FR"/>
        </w:rPr>
        <w:drawing>
          <wp:inline distT="0" distB="0" distL="0" distR="0" wp14:anchorId="51189613" wp14:editId="37423025">
            <wp:extent cx="7020560" cy="1582420"/>
            <wp:effectExtent l="0" t="0" r="889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clrChange>
                        <a:clrFrom>
                          <a:srgbClr val="FFF1DE"/>
                        </a:clrFrom>
                        <a:clrTo>
                          <a:srgbClr val="FFF1DE">
                            <a:alpha val="0"/>
                          </a:srgbClr>
                        </a:clrTo>
                      </a:clrChange>
                      <a:extLst>
                        <a:ext uri="{BEBA8EAE-BF5A-486C-A8C5-ECC9F3942E4B}">
                          <a14:imgProps xmlns:a14="http://schemas.microsoft.com/office/drawing/2010/main">
                            <a14:imgLayer r:embed="rId27">
                              <a14:imgEffect>
                                <a14:colorTemperature colorTemp="8501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0560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9A512" w14:textId="77777777" w:rsidR="00DA3BA4" w:rsidRDefault="00975664" w:rsidP="00DA3BA4">
      <w:pPr>
        <w:bidi/>
        <w:rPr>
          <w:i/>
          <w:iCs/>
        </w:rPr>
      </w:pPr>
      <w:r w:rsidRPr="00975664">
        <w:rPr>
          <w:rFonts w:cs="Arial"/>
          <w:i/>
          <w:iCs/>
          <w:noProof/>
          <w:rtl/>
          <w:lang w:eastAsia="fr-FR"/>
        </w:rPr>
        <w:lastRenderedPageBreak/>
        <w:drawing>
          <wp:inline distT="0" distB="0" distL="0" distR="0" wp14:anchorId="013DBBBC" wp14:editId="3857C8EE">
            <wp:extent cx="3420110" cy="2744470"/>
            <wp:effectExtent l="0" t="0" r="889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clrChange>
                        <a:clrFrom>
                          <a:srgbClr val="F2F2F2"/>
                        </a:clrFrom>
                        <a:clrTo>
                          <a:srgbClr val="F2F2F2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0110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E92E2" w14:textId="77777777" w:rsidR="00975664" w:rsidRDefault="00D23887" w:rsidP="00975664">
      <w:pPr>
        <w:bidi/>
      </w:pPr>
      <w:r w:rsidRPr="00D23887">
        <w:rPr>
          <w:rFonts w:cs="Arial"/>
          <w:noProof/>
          <w:rtl/>
          <w:lang w:eastAsia="fr-FR"/>
        </w:rPr>
        <w:drawing>
          <wp:inline distT="0" distB="0" distL="0" distR="0" wp14:anchorId="1AC41DB1" wp14:editId="70B3DC53">
            <wp:extent cx="3420110" cy="3006090"/>
            <wp:effectExtent l="0" t="0" r="8890" b="381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clrChange>
                        <a:clrFrom>
                          <a:srgbClr val="F2F2F2"/>
                        </a:clrFrom>
                        <a:clrTo>
                          <a:srgbClr val="F2F2F2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011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5BEF2" w14:textId="77777777" w:rsidR="00D23887" w:rsidRDefault="00D23887" w:rsidP="00D23887">
      <w:pPr>
        <w:bidi/>
      </w:pPr>
      <w:r w:rsidRPr="00D23887">
        <w:rPr>
          <w:rFonts w:cs="Arial"/>
          <w:noProof/>
          <w:rtl/>
          <w:lang w:eastAsia="fr-FR"/>
        </w:rPr>
        <w:lastRenderedPageBreak/>
        <w:drawing>
          <wp:inline distT="0" distB="0" distL="0" distR="0" wp14:anchorId="3F1851DD" wp14:editId="230972EA">
            <wp:extent cx="3420110" cy="1179195"/>
            <wp:effectExtent l="0" t="0" r="8890" b="190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clrChange>
                        <a:clrFrom>
                          <a:srgbClr val="F2F2F2"/>
                        </a:clrFrom>
                        <a:clrTo>
                          <a:srgbClr val="F2F2F2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0110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B1166" w14:textId="77777777" w:rsidR="00D23887" w:rsidRDefault="00C32DCB" w:rsidP="00D23887">
      <w:pPr>
        <w:bidi/>
      </w:pPr>
      <w:r w:rsidRPr="00C32DCB">
        <w:rPr>
          <w:rFonts w:cs="Arial"/>
          <w:noProof/>
          <w:rtl/>
          <w:lang w:eastAsia="fr-FR"/>
        </w:rPr>
        <w:drawing>
          <wp:inline distT="0" distB="0" distL="0" distR="0" wp14:anchorId="3C8A3680" wp14:editId="1D59AEE2">
            <wp:extent cx="3420110" cy="1364615"/>
            <wp:effectExtent l="0" t="0" r="8890" b="6985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clrChange>
                        <a:clrFrom>
                          <a:srgbClr val="F2F2F2"/>
                        </a:clrFrom>
                        <a:clrTo>
                          <a:srgbClr val="F2F2F2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0110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73479" w14:textId="77777777" w:rsidR="00C32DCB" w:rsidRDefault="00C32DCB" w:rsidP="001167B2">
      <w:pPr>
        <w:bidi/>
      </w:pPr>
      <w:r w:rsidRPr="00C32DCB">
        <w:rPr>
          <w:rFonts w:cs="Arial"/>
          <w:noProof/>
          <w:rtl/>
          <w:lang w:eastAsia="fr-FR"/>
        </w:rPr>
        <w:drawing>
          <wp:inline distT="0" distB="0" distL="0" distR="0" wp14:anchorId="1496DA8A" wp14:editId="7A4A89B7">
            <wp:extent cx="3420110" cy="1266825"/>
            <wp:effectExtent l="0" t="0" r="8890" b="9525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clrChange>
                        <a:clrFrom>
                          <a:srgbClr val="F2F2F2"/>
                        </a:clrFrom>
                        <a:clrTo>
                          <a:srgbClr val="F2F2F2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011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4C533" w14:textId="77777777" w:rsidR="001167B2" w:rsidRDefault="001167B2" w:rsidP="001167B2">
      <w:pPr>
        <w:bidi/>
      </w:pPr>
      <w:r w:rsidRPr="001167B2">
        <w:rPr>
          <w:rFonts w:cs="Arial"/>
          <w:noProof/>
          <w:rtl/>
          <w:lang w:eastAsia="fr-FR"/>
        </w:rPr>
        <w:drawing>
          <wp:inline distT="0" distB="0" distL="0" distR="0" wp14:anchorId="18922A6B" wp14:editId="3A7204F1">
            <wp:extent cx="3420110" cy="1381760"/>
            <wp:effectExtent l="0" t="0" r="8890" b="889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clrChange>
                        <a:clrFrom>
                          <a:srgbClr val="F2F2F2"/>
                        </a:clrFrom>
                        <a:clrTo>
                          <a:srgbClr val="F2F2F2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0110" cy="138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DF4B0" w14:textId="77777777" w:rsidR="001167B2" w:rsidRPr="001167B2" w:rsidRDefault="001167B2" w:rsidP="001167B2">
      <w:pPr>
        <w:bidi/>
        <w:jc w:val="right"/>
        <w:rPr>
          <w:rFonts w:ascii="Sakkal Majalla" w:hAnsi="Sakkal Majalla" w:cs="Sakkal Majalla"/>
          <w:b/>
          <w:bCs/>
          <w:sz w:val="28"/>
          <w:szCs w:val="28"/>
        </w:rPr>
      </w:pPr>
      <w:r w:rsidRPr="001167B2">
        <w:rPr>
          <w:rFonts w:ascii="Sakkal Majalla" w:hAnsi="Sakkal Majalla" w:cs="Sakkal Majalla" w:hint="cs"/>
          <w:b/>
          <w:bCs/>
          <w:sz w:val="28"/>
          <w:szCs w:val="28"/>
          <w:rtl/>
        </w:rPr>
        <w:t>انتهى</w:t>
      </w:r>
      <w:r w:rsidRPr="001167B2">
        <w:rPr>
          <w:rFonts w:ascii="Sakkal Majalla" w:hAnsi="Sakkal Majalla" w:cs="Sakkal Majalla"/>
          <w:b/>
          <w:bCs/>
          <w:sz w:val="28"/>
          <w:szCs w:val="28"/>
          <w:rtl/>
        </w:rPr>
        <w:t xml:space="preserve"> الرائز.</w:t>
      </w:r>
    </w:p>
    <w:sectPr w:rsidR="001167B2" w:rsidRPr="001167B2" w:rsidSect="00403C6D">
      <w:type w:val="continuous"/>
      <w:pgSz w:w="11906" w:h="16838" w:code="9"/>
      <w:pgMar w:top="426" w:right="424" w:bottom="720" w:left="426" w:header="421" w:footer="709" w:gutter="0"/>
      <w:cols w:num="2" w:sep="1" w:space="284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93F1C3D" w14:textId="77777777" w:rsidR="000258AD" w:rsidRDefault="000258AD" w:rsidP="00DA3BA4">
      <w:pPr>
        <w:spacing w:after="0" w:line="240" w:lineRule="auto"/>
      </w:pPr>
      <w:r>
        <w:separator/>
      </w:r>
    </w:p>
  </w:endnote>
  <w:endnote w:type="continuationSeparator" w:id="0">
    <w:p w14:paraId="5801E51D" w14:textId="77777777" w:rsidR="000258AD" w:rsidRDefault="000258AD" w:rsidP="00DA3B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ae_AlYermook">
    <w:altName w:val="Arial"/>
    <w:charset w:val="00"/>
    <w:family w:val="swiss"/>
    <w:pitch w:val="variable"/>
    <w:sig w:usb0="00000000" w:usb1="C000204A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864797" w14:textId="221A131F" w:rsidR="00245BDC" w:rsidRDefault="00245BDC" w:rsidP="00245BDC">
    <w:pPr>
      <w:pStyle w:val="Pieddepage"/>
      <w:jc w:val="center"/>
    </w:pPr>
    <w:hyperlink r:id="rId1" w:history="1">
      <w:r w:rsidRPr="00245BDC">
        <w:rPr>
          <w:rStyle w:val="Lienhypertexte"/>
          <w:rFonts w:asciiTheme="majorBidi" w:hAnsiTheme="majorBidi" w:cstheme="majorBidi"/>
          <w:b/>
          <w:bCs/>
          <w:color w:val="00B050"/>
          <w:sz w:val="36"/>
          <w:szCs w:val="36"/>
          <w:lang w:val="en-US"/>
        </w:rPr>
        <w:t>WWW.Dyrassa.c</w:t>
      </w:r>
      <w:bookmarkStart w:id="0" w:name="_GoBack"/>
      <w:bookmarkEnd w:id="0"/>
      <w:r w:rsidRPr="00245BDC">
        <w:rPr>
          <w:rStyle w:val="Lienhypertexte"/>
          <w:rFonts w:asciiTheme="majorBidi" w:hAnsiTheme="majorBidi" w:cstheme="majorBidi"/>
          <w:b/>
          <w:bCs/>
          <w:color w:val="00B050"/>
          <w:sz w:val="36"/>
          <w:szCs w:val="36"/>
          <w:lang w:val="en-US"/>
        </w:rPr>
        <w:t>om</w:t>
      </w:r>
    </w:hyperlink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973A70" w14:textId="77777777" w:rsidR="00245BDC" w:rsidRDefault="00245BDC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9E2443" w14:textId="5E51F1A0" w:rsidR="00766F5F" w:rsidRPr="00766F5F" w:rsidRDefault="00245BDC" w:rsidP="00245BDC">
    <w:pPr>
      <w:rPr>
        <w:rFonts w:ascii="Sakkal Majalla" w:hAnsi="Sakkal Majalla" w:cs="Sakkal Majalla"/>
        <w:b/>
        <w:bCs/>
      </w:rPr>
    </w:pPr>
    <w:sdt>
      <w:sdtPr>
        <w:rPr>
          <w:rFonts w:ascii="Sakkal Majalla" w:hAnsi="Sakkal Majalla" w:cs="Sakkal Majalla"/>
          <w:b/>
          <w:bCs/>
          <w:lang w:val="en-US"/>
        </w:rPr>
        <w:alias w:val="Auteur "/>
        <w:tag w:val=""/>
        <w:id w:val="-763222892"/>
        <w:placeholder>
          <w:docPart w:val="52DC520CB543497FBE32E1EE19405DE8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Pr="00245BDC">
          <w:rPr>
            <w:rFonts w:ascii="Sakkal Majalla" w:hAnsi="Sakkal Majalla" w:cs="Sakkal Majalla"/>
            <w:b/>
            <w:bCs/>
            <w:lang w:val="en-US"/>
          </w:rPr>
          <w:t xml:space="preserve">RIDOUAN;ridouan.info@gmail.com          </w:t>
        </w:r>
      </w:sdtContent>
    </w:sdt>
    <w:r w:rsidR="00AD31AB" w:rsidRPr="00245BDC">
      <w:rPr>
        <w:rFonts w:ascii="Sakkal Majalla" w:hAnsi="Sakkal Majalla" w:cs="Sakkal Majalla"/>
        <w:b/>
        <w:bCs/>
        <w:lang w:val="en-US"/>
      </w:rPr>
      <w:tab/>
      <w:t xml:space="preserve">                                  </w:t>
    </w:r>
    <w:r>
      <w:rPr>
        <w:rFonts w:ascii="Sakkal Majalla" w:hAnsi="Sakkal Majalla" w:cs="Sakkal Majalla"/>
        <w:b/>
        <w:bCs/>
        <w:lang w:val="en-US"/>
      </w:rPr>
      <w:t xml:space="preserve">              </w:t>
    </w:r>
    <w:r w:rsidR="00AD31AB" w:rsidRPr="00245BDC">
      <w:rPr>
        <w:rFonts w:ascii="Sakkal Majalla" w:hAnsi="Sakkal Majalla" w:cs="Sakkal Majalla"/>
        <w:b/>
        <w:bCs/>
        <w:lang w:val="en-US"/>
      </w:rPr>
      <w:t xml:space="preserve">  </w:t>
    </w:r>
    <w:hyperlink r:id="rId1" w:history="1">
      <w:r w:rsidRPr="00245BDC">
        <w:rPr>
          <w:rStyle w:val="Lienhypertexte"/>
          <w:rFonts w:asciiTheme="majorBidi" w:hAnsiTheme="majorBidi" w:cstheme="majorBidi"/>
          <w:b/>
          <w:bCs/>
          <w:color w:val="00B050"/>
          <w:sz w:val="36"/>
          <w:szCs w:val="36"/>
          <w:lang w:val="en-US"/>
        </w:rPr>
        <w:t>WWW.Dyrassa.com</w:t>
      </w:r>
    </w:hyperlink>
    <w:r w:rsidRPr="00245BDC">
      <w:rPr>
        <w:rFonts w:asciiTheme="majorBidi" w:hAnsiTheme="majorBidi" w:cstheme="majorBidi"/>
        <w:b/>
        <w:bCs/>
        <w:color w:val="00B050"/>
        <w:sz w:val="36"/>
        <w:szCs w:val="36"/>
        <w:lang w:val="en-US"/>
      </w:rPr>
      <w:t xml:space="preserve">                   </w:t>
    </w:r>
    <w:r w:rsidR="00AD31AB" w:rsidRPr="00245BDC">
      <w:rPr>
        <w:rFonts w:ascii="Sakkal Majalla" w:hAnsi="Sakkal Majalla" w:cs="Sakkal Majalla"/>
        <w:b/>
        <w:bCs/>
        <w:color w:val="00B050"/>
        <w:sz w:val="28"/>
        <w:szCs w:val="28"/>
        <w:lang w:val="en-US"/>
      </w:rPr>
      <w:t xml:space="preserve">               </w:t>
    </w:r>
    <w:r w:rsidR="00AD31AB" w:rsidRPr="00AD31AB">
      <w:rPr>
        <w:rFonts w:ascii="Sakkal Majalla" w:hAnsi="Sakkal Majalla" w:cs="Sakkal Majalla"/>
        <w:b/>
        <w:bCs/>
      </w:rPr>
      <w:fldChar w:fldCharType="begin"/>
    </w:r>
    <w:r w:rsidR="00AD31AB" w:rsidRPr="00AD31AB">
      <w:rPr>
        <w:rFonts w:ascii="Sakkal Majalla" w:hAnsi="Sakkal Majalla" w:cs="Sakkal Majalla"/>
        <w:b/>
        <w:bCs/>
      </w:rPr>
      <w:instrText>PAGE   \* MERGEFORMAT</w:instrText>
    </w:r>
    <w:r w:rsidR="00AD31AB" w:rsidRPr="00AD31AB">
      <w:rPr>
        <w:rFonts w:ascii="Sakkal Majalla" w:hAnsi="Sakkal Majalla" w:cs="Sakkal Majalla"/>
        <w:b/>
        <w:bCs/>
      </w:rPr>
      <w:fldChar w:fldCharType="separate"/>
    </w:r>
    <w:r>
      <w:rPr>
        <w:rFonts w:ascii="Sakkal Majalla" w:hAnsi="Sakkal Majalla" w:cs="Sakkal Majalla"/>
        <w:b/>
        <w:bCs/>
        <w:noProof/>
      </w:rPr>
      <w:t>3</w:t>
    </w:r>
    <w:r w:rsidR="00AD31AB" w:rsidRPr="00AD31AB">
      <w:rPr>
        <w:rFonts w:ascii="Sakkal Majalla" w:hAnsi="Sakkal Majalla" w:cs="Sakkal Majalla"/>
        <w:b/>
        <w:bCs/>
      </w:rPr>
      <w:fldChar w:fldCharType="end"/>
    </w:r>
    <w:r w:rsidR="00AD31AB" w:rsidRPr="00AD31AB">
      <w:rPr>
        <w:rFonts w:ascii="Sakkal Majalla" w:hAnsi="Sakkal Majalla" w:cs="Sakkal Majalla"/>
        <w:b/>
        <w:bCs/>
      </w:rPr>
      <w:t xml:space="preserve"> | </w:t>
    </w:r>
    <w:r w:rsidR="00AD31AB">
      <w:rPr>
        <w:rFonts w:ascii="Sakkal Majalla" w:hAnsi="Sakkal Majalla" w:cs="Sakkal Majalla"/>
        <w:b/>
        <w:bCs/>
        <w:color w:val="7F7F7F" w:themeColor="background1" w:themeShade="7F"/>
        <w:spacing w:val="60"/>
      </w:rPr>
      <w:t>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02C0957" w14:textId="77777777" w:rsidR="000258AD" w:rsidRDefault="000258AD" w:rsidP="00DA3BA4">
      <w:pPr>
        <w:spacing w:after="0" w:line="240" w:lineRule="auto"/>
      </w:pPr>
      <w:r>
        <w:separator/>
      </w:r>
    </w:p>
  </w:footnote>
  <w:footnote w:type="continuationSeparator" w:id="0">
    <w:p w14:paraId="543F13D0" w14:textId="77777777" w:rsidR="000258AD" w:rsidRDefault="000258AD" w:rsidP="00DA3B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29A0D6" w14:textId="77777777" w:rsidR="00245BDC" w:rsidRDefault="00245BDC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0B9CFD" w14:textId="77777777" w:rsidR="00245BDC" w:rsidRDefault="00245BDC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dTableLight"/>
      <w:tblW w:w="11046" w:type="dxa"/>
      <w:tblLook w:val="04A0" w:firstRow="1" w:lastRow="0" w:firstColumn="1" w:lastColumn="0" w:noHBand="0" w:noVBand="1"/>
    </w:tblPr>
    <w:tblGrid>
      <w:gridCol w:w="2547"/>
      <w:gridCol w:w="5953"/>
      <w:gridCol w:w="2546"/>
    </w:tblGrid>
    <w:tr w:rsidR="00DA3BA4" w:rsidRPr="00DA3BA4" w14:paraId="62BDB0C3" w14:textId="77777777" w:rsidTr="00DA3BA4">
      <w:tc>
        <w:tcPr>
          <w:tcW w:w="2547" w:type="dxa"/>
        </w:tcPr>
        <w:p w14:paraId="7101BCE1" w14:textId="77777777" w:rsidR="00DA3BA4" w:rsidRDefault="00DA3BA4" w:rsidP="00DA3BA4">
          <w:pPr>
            <w:pStyle w:val="En-tte"/>
            <w:bidi/>
            <w:rPr>
              <w:rFonts w:ascii="Sakkal Majalla" w:hAnsi="Sakkal Majalla" w:cs="Sakkal Majalla"/>
              <w:b/>
              <w:bCs/>
              <w:sz w:val="24"/>
              <w:szCs w:val="24"/>
            </w:rPr>
          </w:pPr>
          <w:r w:rsidRPr="00DA3BA4">
            <w:rPr>
              <w:rFonts w:ascii="Sakkal Majalla" w:hAnsi="Sakkal Majalla" w:cs="Sakkal Majalla"/>
              <w:b/>
              <w:bCs/>
              <w:sz w:val="24"/>
              <w:szCs w:val="24"/>
              <w:rtl/>
            </w:rPr>
            <w:t>السنة الدراسية</w:t>
          </w:r>
          <w:r w:rsidRPr="00DA3BA4">
            <w:rPr>
              <w:rFonts w:ascii="Sakkal Majalla" w:hAnsi="Sakkal Majalla" w:cs="Sakkal Majalla"/>
              <w:b/>
              <w:bCs/>
              <w:sz w:val="24"/>
              <w:szCs w:val="24"/>
            </w:rPr>
            <w:t xml:space="preserve"> 2019-2020:</w:t>
          </w:r>
        </w:p>
        <w:p w14:paraId="6AB804B0" w14:textId="77777777" w:rsidR="00DA3BA4" w:rsidRDefault="00DA3BA4" w:rsidP="00DA3BA4">
          <w:pPr>
            <w:pStyle w:val="En-tte"/>
            <w:bidi/>
            <w:rPr>
              <w:rFonts w:ascii="Sakkal Majalla" w:hAnsi="Sakkal Majalla" w:cs="Sakkal Majalla"/>
              <w:b/>
              <w:bCs/>
              <w:sz w:val="24"/>
              <w:szCs w:val="24"/>
            </w:rPr>
          </w:pPr>
          <w:r w:rsidRPr="00DA3BA4">
            <w:rPr>
              <w:rFonts w:ascii="Sakkal Majalla" w:hAnsi="Sakkal Majalla" w:cs="Sakkal Majalla"/>
              <w:b/>
              <w:bCs/>
              <w:sz w:val="24"/>
              <w:szCs w:val="24"/>
              <w:rtl/>
            </w:rPr>
            <w:t>الأولى إعدادي</w:t>
          </w:r>
        </w:p>
        <w:p w14:paraId="3098C501" w14:textId="77777777" w:rsidR="00DA3BA4" w:rsidRPr="00DA3BA4" w:rsidRDefault="00DA3BA4" w:rsidP="00DA3BA4">
          <w:pPr>
            <w:pStyle w:val="En-tte"/>
            <w:bidi/>
            <w:rPr>
              <w:rFonts w:ascii="Sakkal Majalla" w:hAnsi="Sakkal Majalla" w:cs="Sakkal Majalla"/>
              <w:b/>
              <w:bCs/>
              <w:sz w:val="24"/>
              <w:szCs w:val="24"/>
            </w:rPr>
          </w:pPr>
          <w:proofErr w:type="gramStart"/>
          <w:r w:rsidRPr="00DA3BA4">
            <w:rPr>
              <w:rFonts w:ascii="Sakkal Majalla" w:hAnsi="Sakkal Majalla" w:cs="Sakkal Majalla"/>
              <w:b/>
              <w:bCs/>
              <w:sz w:val="24"/>
              <w:szCs w:val="24"/>
              <w:rtl/>
            </w:rPr>
            <w:t>المدة</w:t>
          </w:r>
          <w:proofErr w:type="gramEnd"/>
          <w:r w:rsidRPr="00DA3BA4">
            <w:rPr>
              <w:rFonts w:ascii="Sakkal Majalla" w:hAnsi="Sakkal Majalla" w:cs="Sakkal Majalla"/>
              <w:b/>
              <w:bCs/>
              <w:sz w:val="24"/>
              <w:szCs w:val="24"/>
              <w:rtl/>
            </w:rPr>
            <w:t xml:space="preserve"> </w:t>
          </w:r>
          <w:r w:rsidRPr="00DA3BA4">
            <w:rPr>
              <w:rFonts w:ascii="Sakkal Majalla" w:hAnsi="Sakkal Majalla" w:cs="Sakkal Majalla" w:hint="cs"/>
              <w:b/>
              <w:bCs/>
              <w:sz w:val="24"/>
              <w:szCs w:val="24"/>
              <w:rtl/>
            </w:rPr>
            <w:t>الزمنية</w:t>
          </w:r>
          <w:r>
            <w:rPr>
              <w:rFonts w:ascii="Sakkal Majalla" w:hAnsi="Sakkal Majalla" w:cs="Sakkal Majalla" w:hint="cs"/>
              <w:b/>
              <w:bCs/>
              <w:sz w:val="24"/>
              <w:szCs w:val="24"/>
              <w:rtl/>
            </w:rPr>
            <w:t> </w:t>
          </w:r>
          <w:r>
            <w:rPr>
              <w:rFonts w:ascii="Sakkal Majalla" w:hAnsi="Sakkal Majalla" w:cs="Sakkal Majalla"/>
              <w:b/>
              <w:bCs/>
              <w:sz w:val="24"/>
              <w:szCs w:val="24"/>
            </w:rPr>
            <w:t>1h :</w:t>
          </w:r>
        </w:p>
      </w:tc>
      <w:tc>
        <w:tcPr>
          <w:tcW w:w="5953" w:type="dxa"/>
        </w:tcPr>
        <w:p w14:paraId="6FCA94DF" w14:textId="77777777" w:rsidR="00DA3BA4" w:rsidRPr="00DA3BA4" w:rsidRDefault="00DA3BA4" w:rsidP="00DA3BA4">
          <w:pPr>
            <w:keepNext/>
            <w:keepLines/>
            <w:bidi/>
            <w:jc w:val="center"/>
            <w:rPr>
              <w:rFonts w:ascii="Sakkal Majalla" w:hAnsi="Sakkal Majalla" w:cs="Sakkal Majalla"/>
              <w:bCs/>
              <w:color w:val="000000" w:themeColor="text1"/>
              <w:sz w:val="32"/>
              <w:szCs w:val="32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DA3BA4">
            <w:rPr>
              <w:rFonts w:ascii="Sakkal Majalla" w:hAnsi="Sakkal Majalla" w:cs="Sakkal Majalla"/>
              <w:bCs/>
              <w:color w:val="000000" w:themeColor="text1"/>
              <w:sz w:val="32"/>
              <w:szCs w:val="32"/>
              <w:rtl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الرائز التشخيصي</w:t>
          </w:r>
          <w:r w:rsidRPr="00DA3BA4">
            <w:rPr>
              <w:rFonts w:ascii="Sakkal Majalla" w:hAnsi="Sakkal Majalla" w:cs="Sakkal Majalla"/>
              <w:bCs/>
              <w:color w:val="000000" w:themeColor="text1"/>
              <w:sz w:val="32"/>
              <w:szCs w:val="32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</w:t>
          </w:r>
          <w:r w:rsidRPr="00DA3BA4">
            <w:rPr>
              <w:rFonts w:ascii="Sakkal Majalla" w:hAnsi="Sakkal Majalla" w:cs="Sakkal Majalla"/>
              <w:bCs/>
              <w:color w:val="000000" w:themeColor="text1"/>
              <w:sz w:val="32"/>
              <w:szCs w:val="32"/>
              <w:rtl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لتقويم المستلزمات الدراسية</w:t>
          </w:r>
        </w:p>
        <w:p w14:paraId="49BE233A" w14:textId="77777777" w:rsidR="00DA3BA4" w:rsidRPr="00DA3BA4" w:rsidRDefault="00DA3BA4" w:rsidP="00DA3BA4">
          <w:pPr>
            <w:keepNext/>
            <w:keepLines/>
            <w:jc w:val="center"/>
            <w:rPr>
              <w:rFonts w:ascii="Sakkal Majalla" w:hAnsi="Sakkal Majalla" w:cs="Sakkal Majalla"/>
              <w:b/>
              <w:bCs/>
              <w:sz w:val="24"/>
              <w:szCs w:val="24"/>
            </w:rPr>
          </w:pPr>
          <w:r w:rsidRPr="00DA3BA4">
            <w:rPr>
              <w:rFonts w:ascii="Sakkal Majalla" w:hAnsi="Sakkal Majalla" w:cs="Sakkal Majalla"/>
              <w:b/>
              <w:bCs/>
              <w:sz w:val="32"/>
              <w:szCs w:val="32"/>
              <w:rtl/>
            </w:rPr>
            <w:t>مادة الرياضيات</w:t>
          </w:r>
        </w:p>
      </w:tc>
      <w:tc>
        <w:tcPr>
          <w:tcW w:w="2546" w:type="dxa"/>
        </w:tcPr>
        <w:p w14:paraId="1E5A376C" w14:textId="77777777" w:rsidR="00DA3BA4" w:rsidRPr="00DA3BA4" w:rsidRDefault="00DA3BA4" w:rsidP="00DA3BA4">
          <w:pPr>
            <w:pStyle w:val="En-tte"/>
            <w:bidi/>
            <w:rPr>
              <w:rFonts w:ascii="Sakkal Majalla" w:hAnsi="Sakkal Majalla" w:cs="Sakkal Majalla"/>
              <w:b/>
              <w:bCs/>
              <w:sz w:val="24"/>
              <w:szCs w:val="24"/>
            </w:rPr>
          </w:pPr>
          <w:r w:rsidRPr="00DA3BA4">
            <w:rPr>
              <w:rFonts w:ascii="Sakkal Majalla" w:hAnsi="Sakkal Majalla" w:cs="Sakkal Majalla"/>
              <w:b/>
              <w:bCs/>
              <w:sz w:val="24"/>
              <w:szCs w:val="24"/>
              <w:rtl/>
            </w:rPr>
            <w:t xml:space="preserve">الاكاديمية </w:t>
          </w:r>
          <w:r w:rsidRPr="00DA3BA4">
            <w:rPr>
              <w:rFonts w:ascii="Sakkal Majalla" w:hAnsi="Sakkal Majalla" w:cs="Sakkal Majalla" w:hint="cs"/>
              <w:b/>
              <w:bCs/>
              <w:sz w:val="24"/>
              <w:szCs w:val="24"/>
              <w:rtl/>
            </w:rPr>
            <w:t>الجهوية</w:t>
          </w:r>
          <w:r w:rsidRPr="00DA3BA4">
            <w:rPr>
              <w:rFonts w:ascii="Sakkal Majalla" w:hAnsi="Sakkal Majalla" w:cs="Sakkal Majalla"/>
              <w:b/>
              <w:bCs/>
              <w:sz w:val="24"/>
              <w:szCs w:val="24"/>
            </w:rPr>
            <w:t>:</w:t>
          </w:r>
          <w:r>
            <w:rPr>
              <w:rtl/>
            </w:rPr>
            <w:t xml:space="preserve"> </w:t>
          </w:r>
          <w:r w:rsidRPr="00DA3BA4">
            <w:rPr>
              <w:rFonts w:ascii="Sakkal Majalla" w:hAnsi="Sakkal Majalla" w:cs="Sakkal Majalla"/>
              <w:b/>
              <w:bCs/>
              <w:sz w:val="24"/>
              <w:szCs w:val="24"/>
              <w:rtl/>
            </w:rPr>
            <w:t>فاس مكناس</w:t>
          </w:r>
        </w:p>
        <w:p w14:paraId="060CEB6D" w14:textId="77777777" w:rsidR="00DA3BA4" w:rsidRPr="00DA3BA4" w:rsidRDefault="00DA3BA4" w:rsidP="00DA3BA4">
          <w:pPr>
            <w:pStyle w:val="En-tte"/>
            <w:bidi/>
            <w:rPr>
              <w:rFonts w:ascii="Sakkal Majalla" w:hAnsi="Sakkal Majalla" w:cs="Sakkal Majalla"/>
              <w:b/>
              <w:bCs/>
              <w:sz w:val="24"/>
              <w:szCs w:val="24"/>
            </w:rPr>
          </w:pPr>
          <w:r w:rsidRPr="00DA3BA4">
            <w:rPr>
              <w:rFonts w:ascii="Sakkal Majalla" w:hAnsi="Sakkal Majalla" w:cs="Sakkal Majalla"/>
              <w:b/>
              <w:bCs/>
              <w:sz w:val="24"/>
              <w:szCs w:val="24"/>
              <w:rtl/>
            </w:rPr>
            <w:t xml:space="preserve">المديرية </w:t>
          </w:r>
          <w:r w:rsidRPr="00DA3BA4">
            <w:rPr>
              <w:rFonts w:ascii="Sakkal Majalla" w:hAnsi="Sakkal Majalla" w:cs="Sakkal Majalla" w:hint="cs"/>
              <w:b/>
              <w:bCs/>
              <w:sz w:val="24"/>
              <w:szCs w:val="24"/>
              <w:rtl/>
            </w:rPr>
            <w:t>الإقليمية</w:t>
          </w:r>
          <w:r w:rsidRPr="00DA3BA4">
            <w:rPr>
              <w:rFonts w:ascii="Sakkal Majalla" w:hAnsi="Sakkal Majalla" w:cs="Sakkal Majalla"/>
              <w:b/>
              <w:bCs/>
              <w:sz w:val="24"/>
              <w:szCs w:val="24"/>
            </w:rPr>
            <w:t>:</w:t>
          </w:r>
          <w:r>
            <w:rPr>
              <w:rtl/>
            </w:rPr>
            <w:t xml:space="preserve"> </w:t>
          </w:r>
          <w:r w:rsidRPr="00DA3BA4">
            <w:rPr>
              <w:rFonts w:ascii="Sakkal Majalla" w:hAnsi="Sakkal Majalla" w:cs="Sakkal Majalla"/>
              <w:b/>
              <w:bCs/>
              <w:sz w:val="24"/>
              <w:szCs w:val="24"/>
              <w:rtl/>
            </w:rPr>
            <w:t>فاس</w:t>
          </w:r>
        </w:p>
        <w:p w14:paraId="38B06920" w14:textId="77777777" w:rsidR="00DA3BA4" w:rsidRPr="00DA3BA4" w:rsidRDefault="00DA3BA4" w:rsidP="00DA3BA4">
          <w:pPr>
            <w:pStyle w:val="En-tte"/>
            <w:bidi/>
            <w:rPr>
              <w:rFonts w:ascii="Sakkal Majalla" w:hAnsi="Sakkal Majalla" w:cs="Sakkal Majalla"/>
              <w:b/>
              <w:bCs/>
              <w:sz w:val="24"/>
              <w:szCs w:val="24"/>
            </w:rPr>
          </w:pPr>
          <w:r w:rsidRPr="00DA3BA4">
            <w:rPr>
              <w:rFonts w:ascii="Sakkal Majalla" w:hAnsi="Sakkal Majalla" w:cs="Sakkal Majalla" w:hint="cs"/>
              <w:b/>
              <w:bCs/>
              <w:sz w:val="24"/>
              <w:szCs w:val="24"/>
              <w:rtl/>
            </w:rPr>
            <w:t>المؤسسة</w:t>
          </w:r>
          <w:r w:rsidRPr="00DA3BA4">
            <w:rPr>
              <w:rFonts w:ascii="Sakkal Majalla" w:hAnsi="Sakkal Majalla" w:cs="Sakkal Majalla"/>
              <w:b/>
              <w:bCs/>
              <w:sz w:val="24"/>
              <w:szCs w:val="24"/>
            </w:rPr>
            <w:t>:</w:t>
          </w:r>
          <w:r>
            <w:rPr>
              <w:rtl/>
            </w:rPr>
            <w:t xml:space="preserve"> </w:t>
          </w:r>
          <w:r w:rsidRPr="00DA3BA4">
            <w:rPr>
              <w:rFonts w:ascii="Sakkal Majalla" w:hAnsi="Sakkal Majalla" w:cs="Sakkal Majalla"/>
              <w:b/>
              <w:bCs/>
              <w:sz w:val="24"/>
              <w:szCs w:val="24"/>
              <w:rtl/>
            </w:rPr>
            <w:t>إعدادية الوفاق</w:t>
          </w:r>
        </w:p>
      </w:tc>
    </w:tr>
    <w:tr w:rsidR="00DA3BA4" w:rsidRPr="00DA3BA4" w14:paraId="1CC37ED0" w14:textId="77777777" w:rsidTr="00DA3BA4">
      <w:trPr>
        <w:trHeight w:val="535"/>
      </w:trPr>
      <w:tc>
        <w:tcPr>
          <w:tcW w:w="11046" w:type="dxa"/>
          <w:gridSpan w:val="3"/>
          <w:shd w:val="clear" w:color="auto" w:fill="F2F2F2" w:themeFill="background1" w:themeFillShade="F2"/>
          <w:vAlign w:val="center"/>
        </w:tcPr>
        <w:p w14:paraId="22331543" w14:textId="77777777" w:rsidR="00DA3BA4" w:rsidRPr="00DA3BA4" w:rsidRDefault="00DA3BA4" w:rsidP="00DA3BA4">
          <w:pPr>
            <w:keepNext/>
            <w:keepLines/>
            <w:bidi/>
            <w:jc w:val="center"/>
            <w:rPr>
              <w:rFonts w:ascii="Sakkal Majalla" w:hAnsi="Sakkal Majalla" w:cs="Sakkal Majalla"/>
              <w:b/>
              <w:bCs/>
              <w:sz w:val="24"/>
              <w:szCs w:val="24"/>
            </w:rPr>
          </w:pPr>
          <w:r w:rsidRPr="00DA3BA4">
            <w:rPr>
              <w:rFonts w:ascii="Sakkal Majalla" w:hAnsi="Sakkal Majalla" w:cs="Sakkal Majalla"/>
              <w:b/>
              <w:bCs/>
              <w:sz w:val="24"/>
              <w:szCs w:val="24"/>
              <w:rtl/>
            </w:rPr>
            <w:t xml:space="preserve">الاسم العائلي </w:t>
          </w:r>
          <w:r w:rsidRPr="00DA3BA4">
            <w:rPr>
              <w:rFonts w:ascii="Sakkal Majalla" w:hAnsi="Sakkal Majalla" w:cs="Sakkal Majalla" w:hint="cs"/>
              <w:b/>
              <w:bCs/>
              <w:sz w:val="24"/>
              <w:szCs w:val="24"/>
              <w:rtl/>
            </w:rPr>
            <w:t>والشخصي</w:t>
          </w:r>
          <w:proofErr w:type="gramStart"/>
          <w:r w:rsidRPr="00DA3BA4">
            <w:rPr>
              <w:rFonts w:ascii="Sakkal Majalla" w:hAnsi="Sakkal Majalla" w:cs="Sakkal Majalla" w:hint="cs"/>
              <w:b/>
              <w:bCs/>
              <w:sz w:val="24"/>
              <w:szCs w:val="24"/>
              <w:rtl/>
            </w:rPr>
            <w:t>: .</w:t>
          </w:r>
          <w:proofErr w:type="gramEnd"/>
          <w:r w:rsidRPr="00DA3BA4">
            <w:rPr>
              <w:rFonts w:ascii="Sakkal Majalla" w:hAnsi="Sakkal Majalla" w:cs="Sakkal Majalla" w:hint="cs"/>
              <w:b/>
              <w:bCs/>
              <w:sz w:val="24"/>
              <w:szCs w:val="24"/>
              <w:rtl/>
            </w:rPr>
            <w:t>...............................................................................................................</w:t>
          </w:r>
          <w:r w:rsidRPr="00DA3BA4">
            <w:rPr>
              <w:rFonts w:ascii="Sakkal Majalla" w:hAnsi="Sakkal Majalla" w:cs="Sakkal Majalla"/>
              <w:b/>
              <w:bCs/>
              <w:sz w:val="24"/>
              <w:szCs w:val="24"/>
              <w:rtl/>
            </w:rPr>
            <w:t>.رقم التلميذ (ة):........</w:t>
          </w:r>
          <w:r>
            <w:rPr>
              <w:rFonts w:ascii="Sakkal Majalla" w:hAnsi="Sakkal Majalla" w:cs="Sakkal Majalla"/>
              <w:b/>
              <w:bCs/>
              <w:sz w:val="24"/>
              <w:szCs w:val="24"/>
            </w:rPr>
            <w:t>..........</w:t>
          </w:r>
          <w:r w:rsidRPr="00DA3BA4">
            <w:rPr>
              <w:rFonts w:ascii="Sakkal Majalla" w:hAnsi="Sakkal Majalla" w:cs="Sakkal Majalla"/>
              <w:b/>
              <w:bCs/>
              <w:sz w:val="24"/>
              <w:szCs w:val="24"/>
            </w:rPr>
            <w:t xml:space="preserve"> </w:t>
          </w:r>
          <w:r w:rsidRPr="00DA3BA4">
            <w:rPr>
              <w:rFonts w:ascii="Sakkal Majalla" w:hAnsi="Sakkal Majalla" w:cs="Sakkal Majalla"/>
              <w:b/>
              <w:bCs/>
              <w:sz w:val="24"/>
              <w:szCs w:val="24"/>
              <w:rtl/>
            </w:rPr>
            <w:t>القسم</w:t>
          </w:r>
          <w:proofErr w:type="gramStart"/>
          <w:r w:rsidRPr="00DA3BA4">
            <w:rPr>
              <w:rFonts w:ascii="Sakkal Majalla" w:hAnsi="Sakkal Majalla" w:cs="Sakkal Majalla"/>
              <w:b/>
              <w:bCs/>
              <w:sz w:val="24"/>
              <w:szCs w:val="24"/>
              <w:rtl/>
            </w:rPr>
            <w:t>:.</w:t>
          </w:r>
          <w:proofErr w:type="gramEnd"/>
          <w:r w:rsidRPr="00DA3BA4">
            <w:rPr>
              <w:rFonts w:ascii="Sakkal Majalla" w:hAnsi="Sakkal Majalla" w:cs="Sakkal Majalla"/>
              <w:b/>
              <w:bCs/>
              <w:sz w:val="24"/>
              <w:szCs w:val="24"/>
            </w:rPr>
            <w:t>1/…..</w:t>
          </w:r>
        </w:p>
      </w:tc>
    </w:tr>
  </w:tbl>
  <w:p w14:paraId="12E4B261" w14:textId="77777777" w:rsidR="00DA3BA4" w:rsidRDefault="00DA3BA4">
    <w:pPr>
      <w:pStyle w:val="En-tte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7BD1B2" w14:textId="2AA08934" w:rsidR="00403C6D" w:rsidRPr="00766F5F" w:rsidRDefault="001167B2" w:rsidP="00766F5F">
    <w:pPr>
      <w:pStyle w:val="En-tte"/>
      <w:jc w:val="center"/>
      <w:rPr>
        <w:rFonts w:ascii="ae_AlYermook" w:hAnsi="ae_AlYermook" w:cs="ae_AlYermook"/>
        <w:b/>
        <w:bCs/>
        <w:sz w:val="20"/>
        <w:szCs w:val="20"/>
      </w:rPr>
    </w:pPr>
    <w:r w:rsidRPr="00766F5F">
      <w:rPr>
        <w:rFonts w:ascii="ae_AlYermook" w:hAnsi="ae_AlYermook" w:cs="ae_AlYermook"/>
        <w:b/>
        <w:bCs/>
        <w:sz w:val="20"/>
        <w:szCs w:val="20"/>
      </w:rPr>
      <w:fldChar w:fldCharType="begin"/>
    </w:r>
    <w:r w:rsidRPr="00766F5F">
      <w:rPr>
        <w:rFonts w:ascii="ae_AlYermook" w:hAnsi="ae_AlYermook" w:cs="ae_AlYermook"/>
        <w:b/>
        <w:bCs/>
        <w:sz w:val="20"/>
        <w:szCs w:val="20"/>
      </w:rPr>
      <w:instrText xml:space="preserve"> FILENAME \* MERGEFORMAT </w:instrText>
    </w:r>
    <w:r w:rsidRPr="00766F5F">
      <w:rPr>
        <w:rFonts w:ascii="ae_AlYermook" w:hAnsi="ae_AlYermook" w:cs="ae_AlYermook"/>
        <w:b/>
        <w:bCs/>
        <w:sz w:val="20"/>
        <w:szCs w:val="20"/>
      </w:rPr>
      <w:fldChar w:fldCharType="separate"/>
    </w:r>
    <w:r w:rsidR="00401149">
      <w:rPr>
        <w:rFonts w:ascii="ae_AlYermook" w:hAnsi="ae_AlYermook" w:cs="ae_AlYermook"/>
        <w:b/>
        <w:bCs/>
        <w:noProof/>
        <w:sz w:val="20"/>
        <w:szCs w:val="20"/>
        <w:rtl/>
      </w:rPr>
      <w:t>الرائز التشخيصي لتقويم المستلزمات الدراسية</w:t>
    </w:r>
    <w:r w:rsidRPr="00766F5F">
      <w:rPr>
        <w:rFonts w:ascii="ae_AlYermook" w:hAnsi="ae_AlYermook" w:cs="ae_AlYermook"/>
        <w:b/>
        <w:bCs/>
        <w:sz w:val="20"/>
        <w:szCs w:val="20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3BA4"/>
    <w:rsid w:val="000258AD"/>
    <w:rsid w:val="001167B2"/>
    <w:rsid w:val="00245BDC"/>
    <w:rsid w:val="003C054D"/>
    <w:rsid w:val="00401149"/>
    <w:rsid w:val="00403C6D"/>
    <w:rsid w:val="00526B33"/>
    <w:rsid w:val="006D64A6"/>
    <w:rsid w:val="006F164F"/>
    <w:rsid w:val="00766F5F"/>
    <w:rsid w:val="007A1DF3"/>
    <w:rsid w:val="00944FDD"/>
    <w:rsid w:val="00975664"/>
    <w:rsid w:val="00AD31AB"/>
    <w:rsid w:val="00AF4F15"/>
    <w:rsid w:val="00C32DCB"/>
    <w:rsid w:val="00D23887"/>
    <w:rsid w:val="00D66817"/>
    <w:rsid w:val="00DA3BA4"/>
    <w:rsid w:val="00DF0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31381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A3B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A3BA4"/>
  </w:style>
  <w:style w:type="paragraph" w:styleId="Pieddepage">
    <w:name w:val="footer"/>
    <w:basedOn w:val="Normal"/>
    <w:link w:val="PieddepageCar"/>
    <w:uiPriority w:val="99"/>
    <w:unhideWhenUsed/>
    <w:rsid w:val="00DA3B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A3BA4"/>
  </w:style>
  <w:style w:type="table" w:styleId="Grilledutableau">
    <w:name w:val="Table Grid"/>
    <w:basedOn w:val="TableauNormal"/>
    <w:uiPriority w:val="39"/>
    <w:rsid w:val="00DA3B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Light">
    <w:name w:val="Grid Table Light"/>
    <w:basedOn w:val="TableauNormal"/>
    <w:uiPriority w:val="40"/>
    <w:rsid w:val="00DA3BA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Textedelespacerserv">
    <w:name w:val="Placeholder Text"/>
    <w:basedOn w:val="Policepardfaut"/>
    <w:uiPriority w:val="99"/>
    <w:semiHidden/>
    <w:rsid w:val="00766F5F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45B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45BDC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245BDC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A3B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A3BA4"/>
  </w:style>
  <w:style w:type="paragraph" w:styleId="Pieddepage">
    <w:name w:val="footer"/>
    <w:basedOn w:val="Normal"/>
    <w:link w:val="PieddepageCar"/>
    <w:uiPriority w:val="99"/>
    <w:unhideWhenUsed/>
    <w:rsid w:val="00DA3B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A3BA4"/>
  </w:style>
  <w:style w:type="table" w:styleId="Grilledutableau">
    <w:name w:val="Table Grid"/>
    <w:basedOn w:val="TableauNormal"/>
    <w:uiPriority w:val="39"/>
    <w:rsid w:val="00DA3B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Light">
    <w:name w:val="Grid Table Light"/>
    <w:basedOn w:val="TableauNormal"/>
    <w:uiPriority w:val="40"/>
    <w:rsid w:val="00DA3BA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Textedelespacerserv">
    <w:name w:val="Placeholder Text"/>
    <w:basedOn w:val="Policepardfaut"/>
    <w:uiPriority w:val="99"/>
    <w:semiHidden/>
    <w:rsid w:val="00766F5F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45B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45BDC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245B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07/relationships/hdphoto" Target="media/hdphoto2.wdp"/><Relationship Id="rId18" Type="http://schemas.openxmlformats.org/officeDocument/2006/relationships/header" Target="header1.xml"/><Relationship Id="rId26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header" Target="header4.xml"/><Relationship Id="rId33" Type="http://schemas.openxmlformats.org/officeDocument/2006/relationships/image" Target="media/image16.png"/><Relationship Id="rId2" Type="http://schemas.microsoft.com/office/2007/relationships/stylesWithEffects" Target="stylesWithEffects.xml"/><Relationship Id="rId16" Type="http://schemas.microsoft.com/office/2007/relationships/hdphoto" Target="media/hdphoto3.wdp"/><Relationship Id="rId20" Type="http://schemas.openxmlformats.org/officeDocument/2006/relationships/footer" Target="footer1.xml"/><Relationship Id="rId29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9.png"/><Relationship Id="rId32" Type="http://schemas.openxmlformats.org/officeDocument/2006/relationships/image" Target="media/image15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footer" Target="footer3.xml"/><Relationship Id="rId28" Type="http://schemas.openxmlformats.org/officeDocument/2006/relationships/image" Target="media/image11.png"/><Relationship Id="rId36" Type="http://schemas.openxmlformats.org/officeDocument/2006/relationships/theme" Target="theme/theme1.xml"/><Relationship Id="rId10" Type="http://schemas.microsoft.com/office/2007/relationships/hdphoto" Target="media/hdphoto1.wdp"/><Relationship Id="rId19" Type="http://schemas.openxmlformats.org/officeDocument/2006/relationships/header" Target="header2.xml"/><Relationship Id="rId31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header" Target="header3.xml"/><Relationship Id="rId27" Type="http://schemas.microsoft.com/office/2007/relationships/hdphoto" Target="media/hdphoto4.wdp"/><Relationship Id="rId30" Type="http://schemas.openxmlformats.org/officeDocument/2006/relationships/image" Target="media/image13.png"/><Relationship Id="rId35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Dyrassa.com" TargetMode="Externa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http://WWW.Dyrassa.co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2DC520CB543497FBE32E1EE19405DE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501C238-2E26-418E-85D4-44CF58A27041}"/>
      </w:docPartPr>
      <w:docPartBody>
        <w:p w:rsidR="00D66C00" w:rsidRDefault="002E39AC">
          <w:r w:rsidRPr="005E7542">
            <w:rPr>
              <w:rStyle w:val="Textedelespacerserv"/>
            </w:rPr>
            <w:t>[Auteur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ae_AlYermook">
    <w:altName w:val="Arial"/>
    <w:charset w:val="00"/>
    <w:family w:val="swiss"/>
    <w:pitch w:val="variable"/>
    <w:sig w:usb0="00000000" w:usb1="C000204A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39AC"/>
    <w:rsid w:val="002E39AC"/>
    <w:rsid w:val="00BE5A25"/>
    <w:rsid w:val="00D50301"/>
    <w:rsid w:val="00D66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39AC"/>
    <w:rPr>
      <w:rFonts w:cs="Times New Roman"/>
      <w:sz w:val="3276"/>
      <w:szCs w:val="327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2E39AC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39AC"/>
    <w:rPr>
      <w:rFonts w:cs="Times New Roman"/>
      <w:sz w:val="3276"/>
      <w:szCs w:val="327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2E39A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الرائز التشخيصي لتقويم المستلزمات الدراسية</vt:lpstr>
    </vt:vector>
  </TitlesOfParts>
  <Company/>
  <LinksUpToDate>false</LinksUpToDate>
  <CharactersWithSpaces>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الرائز التشخيصي لتقويم المستلزمات الدراسية</dc:title>
  <dc:subject/>
  <dc:creator>RIDOUAN;ridouan.info@gmail.com          </dc:creator>
  <cp:keywords>1AC;الرائز التشخيصي لتقويم المستلزمات الدراسية</cp:keywords>
  <dc:description/>
  <cp:lastModifiedBy>hp</cp:lastModifiedBy>
  <cp:revision>13</cp:revision>
  <cp:lastPrinted>2019-08-29T10:51:00Z</cp:lastPrinted>
  <dcterms:created xsi:type="dcterms:W3CDTF">2019-08-29T10:01:00Z</dcterms:created>
  <dcterms:modified xsi:type="dcterms:W3CDTF">2020-08-19T13:46:00Z</dcterms:modified>
</cp:coreProperties>
</file>