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CD" w:rsidRDefault="00D02ECD" w:rsidP="00D02ECD">
      <w:pPr>
        <w:pStyle w:val="a3"/>
        <w:numPr>
          <w:ilvl w:val="0"/>
          <w:numId w:val="1"/>
        </w:numPr>
        <w:ind w:left="284" w:hanging="284"/>
        <w:jc w:val="both"/>
        <w:rPr>
          <w:lang w:val="ru-RU"/>
        </w:rPr>
      </w:pPr>
      <w:r>
        <w:rPr>
          <w:lang w:val="ru-RU"/>
        </w:rPr>
        <w:t xml:space="preserve">Отправить GET запрос с </w:t>
      </w:r>
      <w:proofErr w:type="spellStart"/>
      <w:r>
        <w:rPr>
          <w:lang w:val="ru-RU"/>
        </w:rPr>
        <w:t>body</w:t>
      </w:r>
      <w:proofErr w:type="spellEnd"/>
      <w:r>
        <w:rPr>
          <w:lang w:val="ru-RU"/>
        </w:rPr>
        <w:t xml:space="preserve"> возможно, но не рекомендуется </w:t>
      </w:r>
      <w:proofErr w:type="spellStart"/>
      <w:proofErr w:type="gramStart"/>
      <w:r>
        <w:rPr>
          <w:lang w:val="ru-RU"/>
        </w:rPr>
        <w:t>т.к</w:t>
      </w:r>
      <w:proofErr w:type="spellEnd"/>
      <w:proofErr w:type="gramEnd"/>
      <w:r>
        <w:rPr>
          <w:lang w:val="ru-RU"/>
        </w:rPr>
        <w:t xml:space="preserve"> полезная нагрузка в сообщении запроса GET не имеет определенной семантики, отправка тела полезной нагрузки в запросе GET может привести к тому, что некоторые существующие реализации отклонят запрос.</w:t>
      </w:r>
    </w:p>
    <w:p w:rsidR="008E1D7B" w:rsidRPr="00D02ECD" w:rsidRDefault="00D02ECD">
      <w:pPr>
        <w:rPr>
          <w:lang w:val="ru-RU"/>
        </w:rPr>
      </w:pPr>
      <w:bookmarkStart w:id="0" w:name="_GoBack"/>
      <w:bookmarkEnd w:id="0"/>
    </w:p>
    <w:sectPr w:rsidR="008E1D7B" w:rsidRPr="00D02E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F13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3C"/>
    <w:rsid w:val="009B1E49"/>
    <w:rsid w:val="00A961BD"/>
    <w:rsid w:val="00D02ECD"/>
    <w:rsid w:val="00E1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EB407-44E2-4F79-8A33-ABD6ADEE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EC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2022-07-27T16:22:00Z</dcterms:created>
  <dcterms:modified xsi:type="dcterms:W3CDTF">2022-07-27T16:22:00Z</dcterms:modified>
</cp:coreProperties>
</file>