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481B04">
      <w:pPr>
        <w:keepNext w:val="0"/>
        <w:keepLines w:val="0"/>
        <w:widowControl/>
        <w:suppressLineNumbers w:val="0"/>
        <w:spacing w:before="0" w:beforeAutospacing="0" w:after="160" w:afterAutospacing="0" w:line="273" w:lineRule="auto"/>
        <w:ind w:left="0" w:right="0"/>
        <w:jc w:val="center"/>
        <w:rPr>
          <w:rFonts w:hint="default" w:ascii="Arial" w:hAnsi="Arial" w:eastAsia="SimSun" w:cs="Arial"/>
          <w:b/>
          <w:bCs/>
          <w:sz w:val="28"/>
          <w:szCs w:val="28"/>
        </w:rPr>
      </w:pPr>
      <w:r>
        <w:rPr>
          <w:rFonts w:hint="default" w:ascii="Arial" w:hAnsi="Arial" w:eastAsia="SimSun" w:cs="Arial"/>
          <w:b/>
          <w:bCs/>
          <w:kern w:val="0"/>
          <w:sz w:val="28"/>
          <w:szCs w:val="28"/>
          <w:lang w:val="en-US" w:eastAsia="zh-CN" w:bidi="ar"/>
        </w:rPr>
        <w:t>BESTLINK COLLEGE OF THE PHILIPPINES BULACAN CAMPUS- HUMAN RESOURCE MANAGEMENT (EMPLOYEE ENGAGEMENT AND RELATIONS SYSTEM)</w:t>
      </w:r>
    </w:p>
    <w:p w14:paraId="1DB31549">
      <w:pPr>
        <w:keepNext w:val="0"/>
        <w:keepLines w:val="0"/>
        <w:widowControl/>
        <w:suppressLineNumbers w:val="0"/>
        <w:spacing w:before="0" w:beforeAutospacing="0" w:after="160" w:afterAutospacing="0" w:line="273" w:lineRule="auto"/>
        <w:ind w:left="0" w:right="0"/>
        <w:jc w:val="center"/>
        <w:rPr>
          <w:rFonts w:hint="default" w:ascii="Arial" w:hAnsi="Arial" w:eastAsia="SimSun" w:cs="Arial"/>
          <w:b/>
          <w:bCs/>
          <w:sz w:val="28"/>
          <w:szCs w:val="28"/>
        </w:rPr>
      </w:pPr>
      <w:r>
        <w:rPr>
          <w:rFonts w:hint="default" w:ascii="Arial" w:hAnsi="Arial" w:eastAsia="SimSun" w:cs="Arial"/>
          <w:b/>
          <w:bCs/>
          <w:kern w:val="0"/>
          <w:sz w:val="28"/>
          <w:szCs w:val="28"/>
          <w:lang w:val="en-US" w:eastAsia="zh-CN" w:bidi="ar"/>
        </w:rPr>
        <w:t xml:space="preserve">    </w:t>
      </w:r>
    </w:p>
    <w:p w14:paraId="00000002">
      <w:pPr>
        <w:spacing w:after="160" w:line="360" w:lineRule="auto"/>
        <w:jc w:val="both"/>
        <w:rPr>
          <w:rFonts w:ascii="Arial" w:hAnsi="Arial" w:eastAsia="Arial" w:cs="Arial"/>
          <w:b/>
          <w:bCs/>
        </w:rPr>
      </w:pPr>
    </w:p>
    <w:p w14:paraId="00000003">
      <w:pPr>
        <w:spacing w:after="160" w:line="360" w:lineRule="auto"/>
        <w:jc w:val="center"/>
        <w:rPr>
          <w:rFonts w:ascii="Arial" w:hAnsi="Arial" w:eastAsia="Arial" w:cs="Arial"/>
          <w:sz w:val="24"/>
          <w:szCs w:val="24"/>
        </w:rPr>
      </w:pPr>
      <w:r>
        <w:rPr>
          <w:rFonts w:ascii="Arial" w:hAnsi="Arial" w:eastAsia="Arial" w:cs="Arial"/>
          <w:sz w:val="24"/>
          <w:szCs w:val="24"/>
          <w:rtl w:val="0"/>
        </w:rPr>
        <w:t>A Capstone</w:t>
      </w:r>
    </w:p>
    <w:p w14:paraId="00000004">
      <w:pPr>
        <w:spacing w:after="160" w:line="360" w:lineRule="auto"/>
        <w:jc w:val="center"/>
        <w:rPr>
          <w:rFonts w:ascii="Arial" w:hAnsi="Arial" w:eastAsia="Arial" w:cs="Arial"/>
          <w:sz w:val="24"/>
          <w:szCs w:val="24"/>
        </w:rPr>
      </w:pPr>
      <w:r>
        <w:rPr>
          <w:rFonts w:ascii="Arial" w:hAnsi="Arial" w:eastAsia="Arial" w:cs="Arial"/>
          <w:sz w:val="24"/>
          <w:szCs w:val="24"/>
          <w:rtl w:val="0"/>
        </w:rPr>
        <w:t>Presented to the Faculty of</w:t>
      </w:r>
    </w:p>
    <w:p w14:paraId="00000005">
      <w:pPr>
        <w:spacing w:after="160" w:line="360" w:lineRule="auto"/>
        <w:jc w:val="center"/>
        <w:rPr>
          <w:rFonts w:ascii="Arial" w:hAnsi="Arial" w:eastAsia="Arial" w:cs="Arial"/>
          <w:sz w:val="24"/>
          <w:szCs w:val="24"/>
        </w:rPr>
      </w:pPr>
      <w:r>
        <w:rPr>
          <w:rFonts w:ascii="Arial" w:hAnsi="Arial" w:eastAsia="Arial" w:cs="Arial"/>
          <w:sz w:val="24"/>
          <w:szCs w:val="24"/>
          <w:rtl w:val="0"/>
        </w:rPr>
        <w:t xml:space="preserve">The College of Computing Studies </w:t>
      </w:r>
      <w:r>
        <w:rPr>
          <w:rFonts w:ascii="Arial" w:hAnsi="Arial" w:eastAsia="Arial" w:cs="Arial"/>
          <w:sz w:val="24"/>
          <w:szCs w:val="24"/>
          <w:rtl w:val="0"/>
        </w:rPr>
        <w:br w:type="textWrapping"/>
      </w:r>
      <w:r>
        <w:rPr>
          <w:rFonts w:ascii="Arial" w:hAnsi="Arial" w:eastAsia="Arial" w:cs="Arial"/>
          <w:sz w:val="24"/>
          <w:szCs w:val="24"/>
          <w:rtl w:val="0"/>
        </w:rPr>
        <w:t>Bestlink College of the Philippines</w:t>
      </w:r>
    </w:p>
    <w:p w14:paraId="00000006">
      <w:pPr>
        <w:spacing w:after="160" w:line="360" w:lineRule="auto"/>
        <w:jc w:val="center"/>
        <w:rPr>
          <w:rFonts w:ascii="Arial" w:hAnsi="Arial" w:eastAsia="Arial" w:cs="Arial"/>
          <w:b/>
          <w:bCs/>
          <w:sz w:val="24"/>
          <w:szCs w:val="24"/>
        </w:rPr>
      </w:pPr>
    </w:p>
    <w:p w14:paraId="00000007">
      <w:pPr>
        <w:spacing w:after="160" w:line="360" w:lineRule="auto"/>
        <w:jc w:val="center"/>
        <w:rPr>
          <w:rFonts w:ascii="Arial" w:hAnsi="Arial" w:eastAsia="Arial" w:cs="Arial"/>
          <w:b/>
          <w:bCs/>
          <w:sz w:val="24"/>
          <w:szCs w:val="24"/>
        </w:rPr>
      </w:pPr>
    </w:p>
    <w:p w14:paraId="00000008">
      <w:pPr>
        <w:spacing w:after="160" w:line="360" w:lineRule="auto"/>
        <w:jc w:val="center"/>
        <w:rPr>
          <w:rFonts w:ascii="Arial" w:hAnsi="Arial" w:eastAsia="Arial" w:cs="Arial"/>
          <w:sz w:val="24"/>
          <w:szCs w:val="24"/>
        </w:rPr>
      </w:pPr>
      <w:r>
        <w:rPr>
          <w:rFonts w:ascii="Arial" w:hAnsi="Arial" w:eastAsia="Arial" w:cs="Arial"/>
          <w:sz w:val="24"/>
          <w:szCs w:val="24"/>
          <w:rtl w:val="0"/>
        </w:rPr>
        <w:t xml:space="preserve">In Partial </w:t>
      </w:r>
      <w:r>
        <w:rPr>
          <w:rFonts w:ascii="Arial" w:hAnsi="Arial" w:eastAsia="Arial" w:cs="Arial"/>
          <w:sz w:val="24"/>
          <w:szCs w:val="24"/>
          <w:rtl w:val="0"/>
          <w:lang w:val="en-US"/>
        </w:rPr>
        <w:t>Fulfillment</w:t>
      </w:r>
    </w:p>
    <w:p w14:paraId="00000009">
      <w:pPr>
        <w:spacing w:after="160" w:line="360" w:lineRule="auto"/>
        <w:jc w:val="center"/>
        <w:rPr>
          <w:rFonts w:ascii="Arial" w:hAnsi="Arial" w:eastAsia="Arial" w:cs="Arial"/>
          <w:sz w:val="24"/>
          <w:szCs w:val="24"/>
        </w:rPr>
      </w:pPr>
      <w:r>
        <w:rPr>
          <w:rFonts w:ascii="Arial" w:hAnsi="Arial" w:eastAsia="Arial" w:cs="Arial"/>
          <w:sz w:val="24"/>
          <w:szCs w:val="24"/>
          <w:rtl w:val="0"/>
        </w:rPr>
        <w:t>of the Requirements for the Degree</w:t>
      </w:r>
    </w:p>
    <w:p w14:paraId="0000000A">
      <w:pPr>
        <w:spacing w:after="160" w:line="360" w:lineRule="auto"/>
        <w:jc w:val="center"/>
        <w:rPr>
          <w:rFonts w:ascii="Arial" w:hAnsi="Arial" w:eastAsia="Arial" w:cs="Arial"/>
          <w:sz w:val="24"/>
          <w:szCs w:val="24"/>
        </w:rPr>
      </w:pPr>
      <w:r>
        <w:rPr>
          <w:rFonts w:ascii="Arial" w:hAnsi="Arial" w:eastAsia="Arial" w:cs="Arial"/>
          <w:sz w:val="24"/>
          <w:szCs w:val="24"/>
          <w:rtl w:val="0"/>
        </w:rPr>
        <w:t>Bachelor of Science in Information Technology</w:t>
      </w:r>
    </w:p>
    <w:p w14:paraId="0000000B">
      <w:pPr>
        <w:spacing w:after="160" w:line="360" w:lineRule="auto"/>
        <w:jc w:val="center"/>
        <w:rPr>
          <w:rFonts w:ascii="Arial" w:hAnsi="Arial" w:eastAsia="Arial" w:cs="Arial"/>
          <w:sz w:val="24"/>
          <w:szCs w:val="24"/>
        </w:rPr>
      </w:pPr>
    </w:p>
    <w:p w14:paraId="0000000C">
      <w:pPr>
        <w:spacing w:after="160" w:line="360" w:lineRule="auto"/>
        <w:jc w:val="center"/>
        <w:rPr>
          <w:rFonts w:ascii="Arial" w:hAnsi="Arial" w:eastAsia="Arial" w:cs="Arial"/>
          <w:sz w:val="24"/>
          <w:szCs w:val="24"/>
        </w:rPr>
      </w:pPr>
    </w:p>
    <w:p w14:paraId="706AC3D0">
      <w:pPr>
        <w:keepNext w:val="0"/>
        <w:keepLines w:val="0"/>
        <w:widowControl/>
        <w:suppressLineNumbers w:val="0"/>
        <w:spacing w:before="0" w:beforeAutospacing="0" w:after="160" w:afterAutospacing="0" w:line="273" w:lineRule="auto"/>
        <w:ind w:left="0" w:right="0"/>
        <w:jc w:val="center"/>
        <w:rPr>
          <w:rFonts w:hint="default" w:ascii="Arial" w:hAnsi="Arial" w:eastAsia="SimSun" w:cs="Arial"/>
          <w:bCs/>
          <w:sz w:val="24"/>
          <w:szCs w:val="24"/>
        </w:rPr>
      </w:pPr>
      <w:r>
        <w:rPr>
          <w:rFonts w:hint="default" w:ascii="Arial" w:hAnsi="Arial" w:eastAsia="Aptos" w:cs="Arial"/>
          <w:bCs/>
          <w:kern w:val="2"/>
          <w:sz w:val="24"/>
          <w:szCs w:val="24"/>
          <w:lang w:val="en-US" w:eastAsia="zh-CN" w:bidi="ar"/>
        </w:rPr>
        <w:t>GEOFFREY  C. BALANSAG</w:t>
      </w:r>
    </w:p>
    <w:p w14:paraId="7F216AFB">
      <w:pPr>
        <w:keepNext w:val="0"/>
        <w:keepLines w:val="0"/>
        <w:widowControl/>
        <w:suppressLineNumbers w:val="0"/>
        <w:spacing w:before="0" w:beforeAutospacing="0" w:after="160" w:afterAutospacing="0" w:line="273" w:lineRule="auto"/>
        <w:ind w:left="0" w:right="0"/>
        <w:jc w:val="center"/>
        <w:rPr>
          <w:rFonts w:hint="default" w:ascii="Arial" w:hAnsi="Arial" w:eastAsia="SimSun" w:cs="Arial"/>
          <w:bCs/>
          <w:sz w:val="24"/>
          <w:szCs w:val="24"/>
        </w:rPr>
      </w:pPr>
      <w:r>
        <w:rPr>
          <w:rFonts w:hint="default" w:ascii="Arial" w:hAnsi="Arial" w:eastAsia="Aptos" w:cs="Arial"/>
          <w:bCs/>
          <w:kern w:val="2"/>
          <w:sz w:val="24"/>
          <w:szCs w:val="24"/>
          <w:lang w:val="en-US" w:eastAsia="zh-CN" w:bidi="ar"/>
        </w:rPr>
        <w:t>KARL ASHLEY MENDOZA</w:t>
      </w:r>
    </w:p>
    <w:p w14:paraId="52CF832B">
      <w:pPr>
        <w:keepNext w:val="0"/>
        <w:keepLines w:val="0"/>
        <w:widowControl/>
        <w:suppressLineNumbers w:val="0"/>
        <w:spacing w:before="0" w:beforeAutospacing="0" w:after="160" w:afterAutospacing="0" w:line="273" w:lineRule="auto"/>
        <w:ind w:left="0" w:right="0"/>
        <w:jc w:val="center"/>
        <w:rPr>
          <w:rFonts w:hint="default" w:ascii="Arial" w:hAnsi="Arial" w:eastAsia="SimSun" w:cs="Arial"/>
          <w:bCs/>
          <w:sz w:val="24"/>
          <w:szCs w:val="24"/>
        </w:rPr>
      </w:pPr>
      <w:r>
        <w:rPr>
          <w:rFonts w:hint="default" w:ascii="Arial" w:hAnsi="Arial" w:eastAsia="Aptos" w:cs="Arial"/>
          <w:bCs/>
          <w:kern w:val="2"/>
          <w:sz w:val="24"/>
          <w:szCs w:val="24"/>
          <w:lang w:val="en-US" w:eastAsia="zh-CN" w:bidi="ar"/>
        </w:rPr>
        <w:t>JOHN CARLO M. MIRABUENO</w:t>
      </w:r>
    </w:p>
    <w:p w14:paraId="29C2E4EA">
      <w:pPr>
        <w:keepNext w:val="0"/>
        <w:keepLines w:val="0"/>
        <w:widowControl/>
        <w:suppressLineNumbers w:val="0"/>
        <w:spacing w:before="0" w:beforeAutospacing="0" w:after="160" w:afterAutospacing="0" w:line="273" w:lineRule="auto"/>
        <w:ind w:left="0" w:right="0"/>
        <w:jc w:val="center"/>
        <w:rPr>
          <w:rFonts w:hint="default" w:ascii="Arial" w:hAnsi="Arial" w:eastAsia="SimSun" w:cs="Arial"/>
          <w:bCs/>
          <w:sz w:val="24"/>
          <w:szCs w:val="24"/>
        </w:rPr>
      </w:pPr>
      <w:r>
        <w:rPr>
          <w:rFonts w:hint="default" w:ascii="Arial" w:hAnsi="Arial" w:eastAsia="Aptos" w:cs="Arial"/>
          <w:bCs/>
          <w:kern w:val="2"/>
          <w:sz w:val="24"/>
          <w:szCs w:val="24"/>
          <w:lang w:val="en-US" w:eastAsia="zh-CN" w:bidi="ar"/>
        </w:rPr>
        <w:t>LANZ C. PLICERDA</w:t>
      </w:r>
    </w:p>
    <w:p w14:paraId="00000012">
      <w:pPr>
        <w:spacing w:after="160" w:line="276" w:lineRule="auto"/>
        <w:jc w:val="both"/>
        <w:rPr>
          <w:rFonts w:ascii="Arial" w:hAnsi="Arial" w:eastAsia="Arial" w:cs="Arial"/>
          <w:b/>
          <w:bCs/>
          <w:sz w:val="24"/>
          <w:szCs w:val="24"/>
        </w:rPr>
      </w:pPr>
    </w:p>
    <w:p w14:paraId="00000013">
      <w:pPr>
        <w:jc w:val="both"/>
        <w:rPr>
          <w:sz w:val="24"/>
          <w:szCs w:val="24"/>
        </w:rPr>
      </w:pPr>
    </w:p>
    <w:p w14:paraId="00000014">
      <w:pPr>
        <w:jc w:val="both"/>
        <w:rPr>
          <w:sz w:val="24"/>
          <w:szCs w:val="24"/>
        </w:rPr>
      </w:pPr>
    </w:p>
    <w:p w14:paraId="04D9427C">
      <w:pPr>
        <w:jc w:val="both"/>
        <w:rPr>
          <w:sz w:val="24"/>
          <w:szCs w:val="24"/>
        </w:rPr>
      </w:pPr>
    </w:p>
    <w:p w14:paraId="00000015">
      <w:pPr>
        <w:jc w:val="center"/>
        <w:rPr>
          <w:b/>
          <w:bCs/>
          <w:sz w:val="24"/>
          <w:szCs w:val="24"/>
        </w:rPr>
      </w:pPr>
      <w:r>
        <w:rPr>
          <w:b/>
          <w:bCs/>
          <w:sz w:val="24"/>
          <w:szCs w:val="24"/>
          <w:rtl w:val="0"/>
        </w:rPr>
        <w:t>TABLE OF CONTENTS</w:t>
      </w:r>
    </w:p>
    <w:p w14:paraId="00000016">
      <w:pPr>
        <w:spacing w:line="480" w:lineRule="auto"/>
        <w:ind w:left="6480" w:firstLine="720"/>
        <w:jc w:val="center"/>
        <w:rPr>
          <w:rFonts w:ascii="Arial" w:hAnsi="Arial" w:eastAsia="Arial" w:cs="Arial"/>
          <w:b/>
          <w:bCs/>
          <w:sz w:val="24"/>
          <w:szCs w:val="24"/>
        </w:rPr>
      </w:pPr>
    </w:p>
    <w:p w14:paraId="00000017">
      <w:pPr>
        <w:spacing w:line="480" w:lineRule="auto"/>
        <w:jc w:val="both"/>
        <w:rPr>
          <w:rFonts w:ascii="Arial" w:hAnsi="Arial" w:eastAsia="Arial" w:cs="Arial"/>
          <w:b/>
          <w:bCs/>
          <w:sz w:val="24"/>
          <w:szCs w:val="24"/>
        </w:rPr>
      </w:pPr>
      <w:r>
        <w:rPr>
          <w:rFonts w:ascii="Arial" w:hAnsi="Arial" w:eastAsia="Arial" w:cs="Arial"/>
          <w:b/>
          <w:bCs/>
          <w:sz w:val="24"/>
          <w:szCs w:val="24"/>
          <w:rtl w:val="0"/>
        </w:rPr>
        <w:t>TITLE PAGE</w:t>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 xml:space="preserve"> i</w:t>
      </w:r>
    </w:p>
    <w:p w14:paraId="00000018">
      <w:pPr>
        <w:spacing w:line="480" w:lineRule="auto"/>
        <w:jc w:val="both"/>
        <w:rPr>
          <w:rFonts w:ascii="Arial" w:hAnsi="Arial" w:eastAsia="Arial" w:cs="Arial"/>
          <w:b/>
          <w:bCs/>
          <w:sz w:val="24"/>
          <w:szCs w:val="24"/>
        </w:rPr>
      </w:pPr>
      <w:r>
        <w:rPr>
          <w:rFonts w:ascii="Arial" w:hAnsi="Arial" w:eastAsia="Arial" w:cs="Arial"/>
          <w:b/>
          <w:bCs/>
          <w:sz w:val="24"/>
          <w:szCs w:val="24"/>
          <w:rtl w:val="0"/>
        </w:rPr>
        <w:t>TABLE OF CONTENTS</w:t>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 xml:space="preserve"> viii</w:t>
      </w:r>
    </w:p>
    <w:p w14:paraId="00000019">
      <w:pPr>
        <w:spacing w:line="480" w:lineRule="auto"/>
        <w:jc w:val="both"/>
        <w:rPr>
          <w:rFonts w:ascii="Arial" w:hAnsi="Arial" w:eastAsia="Arial" w:cs="Arial"/>
          <w:b/>
          <w:bCs/>
          <w:sz w:val="24"/>
          <w:szCs w:val="24"/>
        </w:rPr>
      </w:pPr>
      <w:r>
        <w:rPr>
          <w:rFonts w:ascii="Arial" w:hAnsi="Arial" w:eastAsia="Arial" w:cs="Arial"/>
          <w:b/>
          <w:bCs/>
          <w:sz w:val="24"/>
          <w:szCs w:val="24"/>
          <w:rtl w:val="0"/>
        </w:rPr>
        <w:t>LIST OF TABLES</w:t>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 xml:space="preserve"> xiii</w:t>
      </w:r>
    </w:p>
    <w:p w14:paraId="0000001A">
      <w:pPr>
        <w:spacing w:line="480" w:lineRule="auto"/>
        <w:jc w:val="both"/>
        <w:rPr>
          <w:rFonts w:ascii="Arial" w:hAnsi="Arial" w:eastAsia="Arial" w:cs="Arial"/>
          <w:b/>
          <w:bCs/>
          <w:sz w:val="24"/>
          <w:szCs w:val="24"/>
        </w:rPr>
      </w:pPr>
      <w:r>
        <w:rPr>
          <w:rFonts w:ascii="Arial" w:hAnsi="Arial" w:eastAsia="Arial" w:cs="Arial"/>
          <w:b/>
          <w:bCs/>
          <w:sz w:val="24"/>
          <w:szCs w:val="24"/>
          <w:rtl w:val="0"/>
        </w:rPr>
        <w:t>LIST OF FIGURES</w:t>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 xml:space="preserve"> xiv</w:t>
      </w:r>
    </w:p>
    <w:p w14:paraId="0000001B">
      <w:pPr>
        <w:spacing w:line="480" w:lineRule="auto"/>
        <w:jc w:val="both"/>
        <w:rPr>
          <w:rFonts w:ascii="Arial" w:hAnsi="Arial" w:eastAsia="Arial" w:cs="Arial"/>
          <w:b/>
          <w:bCs/>
          <w:sz w:val="24"/>
          <w:szCs w:val="24"/>
        </w:rPr>
      </w:pPr>
      <w:r>
        <w:rPr>
          <w:rFonts w:ascii="Arial" w:hAnsi="Arial" w:eastAsia="Arial" w:cs="Arial"/>
          <w:b/>
          <w:bCs/>
          <w:sz w:val="24"/>
          <w:szCs w:val="24"/>
          <w:rtl w:val="0"/>
        </w:rPr>
        <w:t>LIST OF APPENDICES</w:t>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 xml:space="preserve"> xv</w:t>
      </w:r>
    </w:p>
    <w:p w14:paraId="0000001C">
      <w:pPr>
        <w:spacing w:line="480" w:lineRule="auto"/>
        <w:jc w:val="both"/>
        <w:rPr>
          <w:rFonts w:ascii="Arial" w:hAnsi="Arial" w:eastAsia="Arial" w:cs="Arial"/>
          <w:b/>
          <w:bCs/>
          <w:sz w:val="24"/>
          <w:szCs w:val="24"/>
        </w:rPr>
      </w:pPr>
      <w:r>
        <w:rPr>
          <w:rFonts w:ascii="Arial" w:hAnsi="Arial" w:eastAsia="Arial" w:cs="Arial"/>
          <w:b/>
          <w:bCs/>
          <w:sz w:val="24"/>
          <w:szCs w:val="24"/>
          <w:rtl w:val="0"/>
        </w:rPr>
        <w:t>CHAPTER  1  INTRODUCTION</w:t>
      </w:r>
      <w:r>
        <w:rPr>
          <w:rFonts w:ascii="Arial" w:hAnsi="Arial" w:eastAsia="Arial" w:cs="Arial"/>
          <w:b/>
          <w:bCs/>
          <w:sz w:val="24"/>
          <w:szCs w:val="24"/>
          <w:rtl w:val="0"/>
        </w:rPr>
        <w:tab/>
      </w:r>
    </w:p>
    <w:p w14:paraId="0000001D">
      <w:pPr>
        <w:numPr>
          <w:ilvl w:val="1"/>
          <w:numId w:val="1"/>
        </w:numPr>
        <w:spacing w:line="480" w:lineRule="auto"/>
        <w:ind w:left="1440" w:firstLine="0"/>
        <w:jc w:val="both"/>
        <w:rPr>
          <w:rFonts w:ascii="Arial" w:hAnsi="Arial" w:eastAsia="Arial" w:cs="Arial"/>
          <w:sz w:val="24"/>
          <w:szCs w:val="24"/>
        </w:rPr>
      </w:pPr>
      <w:r>
        <w:rPr>
          <w:rFonts w:ascii="Arial" w:hAnsi="Arial" w:eastAsia="Arial" w:cs="Arial"/>
          <w:sz w:val="24"/>
          <w:szCs w:val="24"/>
          <w:rtl w:val="0"/>
        </w:rPr>
        <w:t>Background of the Capstone Project</w:t>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1</w:t>
      </w:r>
    </w:p>
    <w:p w14:paraId="0000001E">
      <w:pPr>
        <w:spacing w:line="480" w:lineRule="auto"/>
        <w:ind w:left="1440" w:firstLine="0"/>
        <w:jc w:val="both"/>
        <w:rPr>
          <w:rFonts w:ascii="Arial" w:hAnsi="Arial" w:eastAsia="Arial" w:cs="Arial"/>
          <w:sz w:val="24"/>
          <w:szCs w:val="24"/>
        </w:rPr>
      </w:pPr>
      <w:r>
        <w:rPr>
          <w:rFonts w:ascii="Arial" w:hAnsi="Arial" w:eastAsia="Arial" w:cs="Arial"/>
          <w:sz w:val="24"/>
          <w:szCs w:val="24"/>
          <w:rtl w:val="0"/>
        </w:rPr>
        <w:t>1.2.</w:t>
      </w:r>
      <w:r>
        <w:rPr>
          <w:rFonts w:ascii="Arial" w:hAnsi="Arial" w:eastAsia="Arial" w:cs="Arial"/>
          <w:sz w:val="24"/>
          <w:szCs w:val="24"/>
          <w:rtl w:val="0"/>
        </w:rPr>
        <w:tab/>
      </w:r>
      <w:r>
        <w:rPr>
          <w:rFonts w:ascii="Arial" w:hAnsi="Arial" w:eastAsia="Arial" w:cs="Arial"/>
          <w:sz w:val="24"/>
          <w:szCs w:val="24"/>
          <w:rtl w:val="0"/>
        </w:rPr>
        <w:t>Context and Scope</w:t>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 xml:space="preserve">   </w:t>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 xml:space="preserve">   </w:t>
      </w:r>
      <w:r>
        <w:rPr>
          <w:rFonts w:ascii="Arial" w:hAnsi="Arial" w:eastAsia="Arial" w:cs="Arial"/>
          <w:sz w:val="24"/>
          <w:szCs w:val="24"/>
          <w:rtl w:val="0"/>
        </w:rPr>
        <w:tab/>
      </w:r>
      <w:r>
        <w:rPr>
          <w:rFonts w:ascii="Arial" w:hAnsi="Arial" w:eastAsia="Arial" w:cs="Arial"/>
          <w:sz w:val="24"/>
          <w:szCs w:val="24"/>
          <w:rtl w:val="0"/>
        </w:rPr>
        <w:t>3</w:t>
      </w:r>
    </w:p>
    <w:p w14:paraId="0000001F">
      <w:pPr>
        <w:spacing w:line="480" w:lineRule="auto"/>
        <w:ind w:left="1440" w:firstLine="0"/>
        <w:jc w:val="both"/>
        <w:rPr>
          <w:rFonts w:ascii="Arial" w:hAnsi="Arial" w:eastAsia="Arial" w:cs="Arial"/>
          <w:sz w:val="24"/>
          <w:szCs w:val="24"/>
        </w:rPr>
      </w:pPr>
      <w:r>
        <w:rPr>
          <w:rFonts w:ascii="Arial" w:hAnsi="Arial" w:eastAsia="Arial" w:cs="Arial"/>
          <w:sz w:val="24"/>
          <w:szCs w:val="24"/>
          <w:rtl w:val="0"/>
        </w:rPr>
        <w:t>1.3.</w:t>
      </w:r>
      <w:r>
        <w:rPr>
          <w:rFonts w:ascii="Arial" w:hAnsi="Arial" w:eastAsia="Arial" w:cs="Arial"/>
          <w:sz w:val="24"/>
          <w:szCs w:val="24"/>
          <w:rtl w:val="0"/>
        </w:rPr>
        <w:tab/>
      </w:r>
      <w:r>
        <w:rPr>
          <w:rFonts w:ascii="Arial" w:hAnsi="Arial" w:eastAsia="Arial" w:cs="Arial"/>
          <w:sz w:val="24"/>
          <w:szCs w:val="24"/>
          <w:rtl w:val="0"/>
        </w:rPr>
        <w:t>Problem Statement</w:t>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7</w:t>
      </w:r>
    </w:p>
    <w:p w14:paraId="00000020">
      <w:pPr>
        <w:spacing w:line="480" w:lineRule="auto"/>
        <w:ind w:left="1440" w:firstLine="0"/>
        <w:jc w:val="both"/>
        <w:rPr>
          <w:rFonts w:ascii="Arial" w:hAnsi="Arial" w:eastAsia="Arial" w:cs="Arial"/>
          <w:sz w:val="24"/>
          <w:szCs w:val="24"/>
        </w:rPr>
      </w:pPr>
      <w:r>
        <w:rPr>
          <w:rFonts w:ascii="Arial" w:hAnsi="Arial" w:eastAsia="Arial" w:cs="Arial"/>
          <w:sz w:val="24"/>
          <w:szCs w:val="24"/>
          <w:rtl w:val="0"/>
        </w:rPr>
        <w:t>1.4.</w:t>
      </w:r>
      <w:r>
        <w:rPr>
          <w:rFonts w:ascii="Arial" w:hAnsi="Arial" w:eastAsia="Arial" w:cs="Arial"/>
          <w:sz w:val="24"/>
          <w:szCs w:val="24"/>
          <w:rtl w:val="0"/>
        </w:rPr>
        <w:tab/>
      </w:r>
      <w:r>
        <w:rPr>
          <w:rFonts w:ascii="Arial" w:hAnsi="Arial" w:eastAsia="Arial" w:cs="Arial"/>
          <w:sz w:val="24"/>
          <w:szCs w:val="24"/>
          <w:rtl w:val="0"/>
        </w:rPr>
        <w:t>Objectives and Goals</w:t>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8</w:t>
      </w:r>
    </w:p>
    <w:p w14:paraId="00000021">
      <w:pPr>
        <w:spacing w:line="480" w:lineRule="auto"/>
        <w:ind w:left="1440" w:firstLine="0"/>
        <w:jc w:val="both"/>
        <w:rPr>
          <w:rFonts w:ascii="Arial" w:hAnsi="Arial" w:eastAsia="Arial" w:cs="Arial"/>
          <w:sz w:val="24"/>
          <w:szCs w:val="24"/>
        </w:rPr>
      </w:pPr>
      <w:r>
        <w:rPr>
          <w:rFonts w:ascii="Arial" w:hAnsi="Arial" w:eastAsia="Arial" w:cs="Arial"/>
          <w:sz w:val="24"/>
          <w:szCs w:val="24"/>
          <w:rtl w:val="0"/>
        </w:rPr>
        <w:t>1.5.</w:t>
      </w:r>
      <w:r>
        <w:rPr>
          <w:rFonts w:ascii="Arial" w:hAnsi="Arial" w:eastAsia="Arial" w:cs="Arial"/>
          <w:sz w:val="24"/>
          <w:szCs w:val="24"/>
          <w:rtl w:val="0"/>
        </w:rPr>
        <w:tab/>
      </w:r>
      <w:r>
        <w:rPr>
          <w:rFonts w:ascii="Arial" w:hAnsi="Arial" w:eastAsia="Arial" w:cs="Arial"/>
          <w:sz w:val="24"/>
          <w:szCs w:val="24"/>
          <w:rtl w:val="0"/>
        </w:rPr>
        <w:t>Significance and Relevance</w:t>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10</w:t>
      </w:r>
    </w:p>
    <w:p w14:paraId="00000022">
      <w:pPr>
        <w:spacing w:line="480" w:lineRule="auto"/>
        <w:ind w:left="1440" w:firstLine="0"/>
        <w:jc w:val="both"/>
        <w:rPr>
          <w:b/>
          <w:bCs/>
          <w:sz w:val="24"/>
          <w:szCs w:val="24"/>
        </w:rPr>
      </w:pPr>
      <w:r>
        <w:rPr>
          <w:rFonts w:ascii="Arial" w:hAnsi="Arial" w:eastAsia="Arial" w:cs="Arial"/>
          <w:sz w:val="24"/>
          <w:szCs w:val="24"/>
          <w:rtl w:val="0"/>
        </w:rPr>
        <w:t>1.6</w:t>
      </w:r>
      <w:r>
        <w:rPr>
          <w:rFonts w:ascii="Arial" w:hAnsi="Arial" w:eastAsia="Arial" w:cs="Arial"/>
          <w:sz w:val="24"/>
          <w:szCs w:val="24"/>
          <w:rtl w:val="0"/>
        </w:rPr>
        <w:tab/>
      </w:r>
      <w:r>
        <w:rPr>
          <w:rFonts w:ascii="Arial" w:hAnsi="Arial" w:eastAsia="Arial" w:cs="Arial"/>
          <w:sz w:val="24"/>
          <w:szCs w:val="24"/>
          <w:rtl w:val="0"/>
        </w:rPr>
        <w:t>Structure of the Document</w:t>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14</w:t>
      </w:r>
    </w:p>
    <w:p w14:paraId="00000023">
      <w:pPr>
        <w:spacing w:line="480" w:lineRule="auto"/>
        <w:jc w:val="both"/>
        <w:rPr>
          <w:rFonts w:ascii="Arial" w:hAnsi="Arial" w:eastAsia="Arial" w:cs="Arial"/>
          <w:b/>
          <w:bCs/>
          <w:sz w:val="24"/>
          <w:szCs w:val="24"/>
        </w:rPr>
      </w:pPr>
      <w:r>
        <w:rPr>
          <w:rFonts w:ascii="Arial" w:hAnsi="Arial" w:eastAsia="Arial" w:cs="Arial"/>
          <w:b/>
          <w:bCs/>
          <w:sz w:val="24"/>
          <w:szCs w:val="24"/>
          <w:rtl w:val="0"/>
        </w:rPr>
        <w:t xml:space="preserve">CHAPTER  2   RELATED LITERATURE, STUDIES, AND TECHNICAL </w:t>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BACKGROUND</w:t>
      </w:r>
    </w:p>
    <w:p w14:paraId="00000024">
      <w:pPr>
        <w:spacing w:line="480" w:lineRule="auto"/>
        <w:ind w:left="2160" w:hanging="720"/>
        <w:jc w:val="both"/>
        <w:rPr>
          <w:rFonts w:ascii="Arial" w:hAnsi="Arial" w:eastAsia="Arial" w:cs="Arial"/>
          <w:sz w:val="24"/>
          <w:szCs w:val="24"/>
        </w:rPr>
      </w:pPr>
      <w:r>
        <w:rPr>
          <w:rFonts w:ascii="Arial" w:hAnsi="Arial" w:eastAsia="Arial" w:cs="Arial"/>
          <w:b/>
          <w:bCs/>
          <w:sz w:val="24"/>
          <w:szCs w:val="24"/>
          <w:rtl w:val="0"/>
        </w:rPr>
        <w:tab/>
      </w:r>
      <w:r>
        <w:rPr>
          <w:rFonts w:ascii="Arial" w:hAnsi="Arial" w:eastAsia="Arial" w:cs="Arial"/>
          <w:sz w:val="24"/>
          <w:szCs w:val="24"/>
          <w:rtl w:val="0"/>
        </w:rPr>
        <w:t>2.1 Agile Scrum Methodology Overview</w:t>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16</w:t>
      </w:r>
    </w:p>
    <w:p w14:paraId="00000025">
      <w:pPr>
        <w:spacing w:line="480" w:lineRule="auto"/>
        <w:ind w:left="2160" w:firstLine="0"/>
        <w:jc w:val="both"/>
        <w:rPr>
          <w:rFonts w:ascii="Arial" w:hAnsi="Arial" w:eastAsia="Arial" w:cs="Arial"/>
          <w:sz w:val="24"/>
          <w:szCs w:val="24"/>
        </w:rPr>
      </w:pPr>
      <w:r>
        <w:rPr>
          <w:rFonts w:ascii="Arial" w:hAnsi="Arial" w:eastAsia="Arial" w:cs="Arial"/>
          <w:sz w:val="24"/>
          <w:szCs w:val="24"/>
          <w:rtl w:val="0"/>
        </w:rPr>
        <w:t>2.2 Enterprise Architecture Concepts</w:t>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18</w:t>
      </w:r>
    </w:p>
    <w:p w14:paraId="00000026">
      <w:pPr>
        <w:spacing w:line="480" w:lineRule="auto"/>
        <w:ind w:left="1440" w:firstLine="720"/>
        <w:jc w:val="both"/>
        <w:rPr>
          <w:rFonts w:ascii="Arial" w:hAnsi="Arial" w:eastAsia="Arial" w:cs="Arial"/>
          <w:sz w:val="24"/>
          <w:szCs w:val="24"/>
        </w:rPr>
      </w:pPr>
      <w:r>
        <w:rPr>
          <w:rFonts w:ascii="Arial" w:hAnsi="Arial" w:eastAsia="Arial" w:cs="Arial"/>
          <w:sz w:val="24"/>
          <w:szCs w:val="24"/>
          <w:rtl w:val="0"/>
        </w:rPr>
        <w:t>2.3 Monolithic Architecture</w:t>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20</w:t>
      </w:r>
    </w:p>
    <w:p w14:paraId="00000027">
      <w:pPr>
        <w:spacing w:line="480" w:lineRule="auto"/>
        <w:ind w:left="1440" w:firstLine="720"/>
        <w:jc w:val="both"/>
        <w:rPr>
          <w:rFonts w:ascii="Arial" w:hAnsi="Arial" w:eastAsia="Arial" w:cs="Arial"/>
          <w:sz w:val="24"/>
          <w:szCs w:val="24"/>
        </w:rPr>
      </w:pPr>
      <w:r>
        <w:rPr>
          <w:rFonts w:ascii="Arial" w:hAnsi="Arial" w:eastAsia="Arial" w:cs="Arial"/>
          <w:sz w:val="24"/>
          <w:szCs w:val="24"/>
          <w:rtl w:val="0"/>
        </w:rPr>
        <w:t>2.4 DevOps and CI/CD</w:t>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22</w:t>
      </w:r>
    </w:p>
    <w:p w14:paraId="00000028">
      <w:pPr>
        <w:spacing w:line="480" w:lineRule="auto"/>
        <w:ind w:left="1440" w:firstLine="720"/>
        <w:jc w:val="both"/>
        <w:rPr>
          <w:rFonts w:ascii="Arial" w:hAnsi="Arial" w:eastAsia="Arial" w:cs="Arial"/>
          <w:sz w:val="24"/>
          <w:szCs w:val="24"/>
        </w:rPr>
      </w:pPr>
      <w:r>
        <w:rPr>
          <w:rFonts w:ascii="Arial" w:hAnsi="Arial" w:eastAsia="Arial" w:cs="Arial"/>
          <w:sz w:val="24"/>
          <w:szCs w:val="24"/>
          <w:rtl w:val="0"/>
        </w:rPr>
        <w:t>2.5 Relevance Studies and Research</w:t>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24</w:t>
      </w:r>
    </w:p>
    <w:p w14:paraId="00000029">
      <w:pPr>
        <w:spacing w:line="480" w:lineRule="auto"/>
        <w:ind w:left="1440" w:firstLine="720"/>
        <w:jc w:val="both"/>
        <w:rPr>
          <w:rFonts w:ascii="Arial" w:hAnsi="Arial" w:eastAsia="Arial" w:cs="Arial"/>
          <w:sz w:val="24"/>
          <w:szCs w:val="24"/>
        </w:rPr>
      </w:pPr>
      <w:r>
        <w:rPr>
          <w:rFonts w:ascii="Arial" w:hAnsi="Arial" w:eastAsia="Arial" w:cs="Arial"/>
          <w:sz w:val="24"/>
          <w:szCs w:val="24"/>
          <w:rtl w:val="0"/>
        </w:rPr>
        <w:t xml:space="preserve">2.6 Integration of Information Systems in </w:t>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Enterprise Environments</w:t>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26</w:t>
      </w:r>
    </w:p>
    <w:p w14:paraId="0000002A">
      <w:pPr>
        <w:spacing w:line="480" w:lineRule="auto"/>
        <w:jc w:val="both"/>
        <w:rPr>
          <w:rFonts w:ascii="Arial" w:hAnsi="Arial" w:eastAsia="Arial" w:cs="Arial"/>
          <w:b/>
          <w:bCs/>
          <w:sz w:val="24"/>
          <w:szCs w:val="24"/>
        </w:rPr>
      </w:pPr>
      <w:r>
        <w:rPr>
          <w:rFonts w:ascii="Arial" w:hAnsi="Arial" w:eastAsia="Arial" w:cs="Arial"/>
          <w:b/>
          <w:bCs/>
          <w:sz w:val="24"/>
          <w:szCs w:val="24"/>
          <w:rtl w:val="0"/>
        </w:rPr>
        <w:t>CHAPTER  3  METHODOLOGY AND PROJECT MANAGEMENT</w:t>
      </w:r>
    </w:p>
    <w:p w14:paraId="0000002B">
      <w:pPr>
        <w:spacing w:line="480" w:lineRule="auto"/>
        <w:ind w:left="1440" w:firstLine="0"/>
        <w:jc w:val="both"/>
        <w:rPr>
          <w:rFonts w:ascii="Arial" w:hAnsi="Arial" w:eastAsia="Arial" w:cs="Arial"/>
          <w:sz w:val="24"/>
          <w:szCs w:val="24"/>
        </w:rPr>
      </w:pPr>
      <w:r>
        <w:rPr>
          <w:rFonts w:ascii="Arial" w:hAnsi="Arial" w:eastAsia="Arial" w:cs="Arial"/>
          <w:sz w:val="24"/>
          <w:szCs w:val="24"/>
          <w:rtl w:val="0"/>
        </w:rPr>
        <w:t>3.1 Agile Scrum Methodology in the Project</w:t>
      </w:r>
    </w:p>
    <w:p w14:paraId="0000002C">
      <w:pPr>
        <w:spacing w:line="480" w:lineRule="auto"/>
        <w:ind w:left="1440" w:firstLine="0"/>
        <w:jc w:val="both"/>
        <w:rPr>
          <w:rFonts w:ascii="Arial" w:hAnsi="Arial" w:eastAsia="Arial" w:cs="Arial"/>
          <w:sz w:val="24"/>
          <w:szCs w:val="24"/>
        </w:rPr>
      </w:pPr>
      <w:r>
        <w:rPr>
          <w:rFonts w:ascii="Arial" w:hAnsi="Arial" w:eastAsia="Arial" w:cs="Arial"/>
          <w:sz w:val="24"/>
          <w:szCs w:val="24"/>
          <w:rtl w:val="0"/>
        </w:rPr>
        <w:t xml:space="preserve">3.2 Roles </w:t>
      </w:r>
    </w:p>
    <w:p w14:paraId="0000002D">
      <w:pPr>
        <w:spacing w:line="480" w:lineRule="auto"/>
        <w:ind w:left="1440" w:firstLine="0"/>
        <w:jc w:val="both"/>
        <w:rPr>
          <w:rFonts w:ascii="Arial" w:hAnsi="Arial" w:eastAsia="Arial" w:cs="Arial"/>
          <w:sz w:val="24"/>
          <w:szCs w:val="24"/>
        </w:rPr>
      </w:pPr>
      <w:r>
        <w:rPr>
          <w:rFonts w:ascii="Arial" w:hAnsi="Arial" w:eastAsia="Arial" w:cs="Arial"/>
          <w:sz w:val="24"/>
          <w:szCs w:val="24"/>
          <w:rtl w:val="0"/>
        </w:rPr>
        <w:t>3.3 Sprint Cycles</w:t>
      </w:r>
    </w:p>
    <w:p w14:paraId="0000002E">
      <w:pPr>
        <w:spacing w:line="480" w:lineRule="auto"/>
        <w:ind w:left="1440" w:firstLine="0"/>
        <w:jc w:val="both"/>
        <w:rPr>
          <w:rFonts w:ascii="Arial" w:hAnsi="Arial" w:eastAsia="Arial" w:cs="Arial"/>
          <w:sz w:val="24"/>
          <w:szCs w:val="24"/>
        </w:rPr>
      </w:pPr>
      <w:r>
        <w:rPr>
          <w:rFonts w:ascii="Arial" w:hAnsi="Arial" w:eastAsia="Arial" w:cs="Arial"/>
          <w:sz w:val="24"/>
          <w:szCs w:val="24"/>
          <w:rtl w:val="0"/>
        </w:rPr>
        <w:t>3.4 Scrum Artifacts</w:t>
      </w:r>
    </w:p>
    <w:p w14:paraId="0000002F">
      <w:pPr>
        <w:spacing w:line="480" w:lineRule="auto"/>
        <w:ind w:left="1440" w:firstLine="0"/>
        <w:jc w:val="both"/>
        <w:rPr>
          <w:rFonts w:ascii="Arial" w:hAnsi="Arial" w:eastAsia="Arial" w:cs="Arial"/>
          <w:sz w:val="24"/>
          <w:szCs w:val="24"/>
        </w:rPr>
      </w:pPr>
      <w:r>
        <w:rPr>
          <w:rFonts w:ascii="Arial" w:hAnsi="Arial" w:eastAsia="Arial" w:cs="Arial"/>
          <w:sz w:val="24"/>
          <w:szCs w:val="24"/>
          <w:rtl w:val="0"/>
        </w:rPr>
        <w:t>3.5 Integration Approach for Information Systems</w:t>
      </w:r>
    </w:p>
    <w:p w14:paraId="00000030">
      <w:pPr>
        <w:spacing w:line="480" w:lineRule="auto"/>
        <w:ind w:left="1440" w:firstLine="0"/>
        <w:jc w:val="both"/>
        <w:rPr>
          <w:rFonts w:ascii="Arial" w:hAnsi="Arial" w:eastAsia="Arial" w:cs="Arial"/>
          <w:sz w:val="24"/>
          <w:szCs w:val="24"/>
        </w:rPr>
      </w:pPr>
      <w:r>
        <w:rPr>
          <w:rFonts w:ascii="Arial" w:hAnsi="Arial" w:eastAsia="Arial" w:cs="Arial"/>
          <w:sz w:val="24"/>
          <w:szCs w:val="24"/>
          <w:rtl w:val="0"/>
        </w:rPr>
        <w:t>3.6 Monolithic Architecture</w:t>
      </w:r>
    </w:p>
    <w:p w14:paraId="00000031">
      <w:pPr>
        <w:spacing w:line="480" w:lineRule="auto"/>
        <w:ind w:left="1440" w:firstLine="0"/>
        <w:jc w:val="both"/>
        <w:rPr>
          <w:rFonts w:ascii="Arial" w:hAnsi="Arial" w:eastAsia="Arial" w:cs="Arial"/>
          <w:sz w:val="24"/>
          <w:szCs w:val="24"/>
        </w:rPr>
      </w:pPr>
      <w:r>
        <w:rPr>
          <w:rFonts w:ascii="Arial" w:hAnsi="Arial" w:eastAsia="Arial" w:cs="Arial"/>
          <w:sz w:val="24"/>
          <w:szCs w:val="24"/>
          <w:rtl w:val="0"/>
        </w:rPr>
        <w:t>3.7 Introduction to TOGAF and the Four Architectural Domains</w:t>
      </w:r>
      <w:r>
        <w:rPr>
          <w:rFonts w:ascii="Arial" w:hAnsi="Arial" w:eastAsia="Arial" w:cs="Arial"/>
          <w:sz w:val="24"/>
          <w:szCs w:val="24"/>
          <w:rtl w:val="0"/>
        </w:rPr>
        <w:tab/>
      </w:r>
    </w:p>
    <w:p w14:paraId="00000032">
      <w:pPr>
        <w:jc w:val="both"/>
        <w:rPr>
          <w:rFonts w:ascii="Arial" w:hAnsi="Arial" w:eastAsia="Arial" w:cs="Arial"/>
          <w:sz w:val="24"/>
          <w:szCs w:val="24"/>
        </w:rPr>
      </w:pPr>
    </w:p>
    <w:p w14:paraId="00000033">
      <w:pPr>
        <w:jc w:val="both"/>
        <w:rPr>
          <w:rFonts w:ascii="Arial" w:hAnsi="Arial" w:eastAsia="Arial" w:cs="Arial"/>
          <w:sz w:val="24"/>
          <w:szCs w:val="24"/>
        </w:rPr>
      </w:pPr>
    </w:p>
    <w:p w14:paraId="00000034">
      <w:pPr>
        <w:jc w:val="both"/>
        <w:rPr>
          <w:rFonts w:ascii="Arial" w:hAnsi="Arial" w:eastAsia="Arial" w:cs="Arial"/>
          <w:sz w:val="24"/>
          <w:szCs w:val="24"/>
        </w:rPr>
      </w:pPr>
    </w:p>
    <w:p w14:paraId="00000035">
      <w:pPr>
        <w:jc w:val="both"/>
        <w:rPr>
          <w:rFonts w:ascii="Arial" w:hAnsi="Arial" w:eastAsia="Arial" w:cs="Arial"/>
          <w:sz w:val="24"/>
          <w:szCs w:val="24"/>
        </w:rPr>
      </w:pPr>
    </w:p>
    <w:p w14:paraId="00000036">
      <w:pPr>
        <w:jc w:val="both"/>
        <w:rPr>
          <w:rFonts w:ascii="Arial" w:hAnsi="Arial" w:eastAsia="Arial" w:cs="Arial"/>
          <w:sz w:val="24"/>
          <w:szCs w:val="24"/>
        </w:rPr>
        <w:sectPr>
          <w:headerReference r:id="rId3" w:type="default"/>
          <w:pgSz w:w="12240" w:h="15840"/>
          <w:pgMar w:top="2517" w:right="1872" w:bottom="1440" w:left="2520" w:header="720" w:footer="720" w:gutter="0"/>
          <w:pgNumType w:start="1"/>
          <w:cols w:space="720" w:num="1"/>
        </w:sectPr>
      </w:pPr>
    </w:p>
    <w:p w14:paraId="23007C67">
      <w:pPr>
        <w:jc w:val="center"/>
        <w:rPr>
          <w:rFonts w:hint="default" w:ascii="Arial" w:hAnsi="Arial" w:cs="Arial"/>
          <w:b/>
          <w:bCs/>
          <w:sz w:val="28"/>
          <w:szCs w:val="28"/>
          <w:lang w:val="en-US"/>
        </w:rPr>
      </w:pPr>
      <w:r>
        <w:rPr>
          <w:rFonts w:hint="default" w:ascii="Arial" w:hAnsi="Arial" w:cs="Arial"/>
          <w:b/>
          <w:bCs/>
          <w:sz w:val="28"/>
          <w:szCs w:val="28"/>
          <w:lang w:val="en-US"/>
        </w:rPr>
        <w:t>CHAPTER 1</w:t>
      </w:r>
    </w:p>
    <w:p w14:paraId="526E7289">
      <w:pPr>
        <w:jc w:val="center"/>
        <w:rPr>
          <w:rFonts w:hint="default" w:ascii="Arial" w:hAnsi="Arial" w:cs="Arial"/>
          <w:b/>
          <w:bCs/>
          <w:sz w:val="28"/>
          <w:szCs w:val="28"/>
          <w:lang w:val="en-US"/>
        </w:rPr>
      </w:pPr>
    </w:p>
    <w:p w14:paraId="36186151">
      <w:pPr>
        <w:jc w:val="center"/>
        <w:rPr>
          <w:rFonts w:hint="default" w:ascii="Arial" w:hAnsi="Arial" w:cs="Arial"/>
          <w:b/>
          <w:bCs/>
          <w:sz w:val="28"/>
          <w:szCs w:val="28"/>
          <w:lang w:val="en-US"/>
        </w:rPr>
      </w:pPr>
    </w:p>
    <w:p w14:paraId="7C25BAA7">
      <w:pPr>
        <w:keepNext w:val="0"/>
        <w:keepLines w:val="0"/>
        <w:widowControl/>
        <w:suppressLineNumbers w:val="0"/>
        <w:spacing w:before="0" w:beforeAutospacing="0" w:after="160" w:afterAutospacing="0" w:line="273" w:lineRule="auto"/>
        <w:ind w:right="0"/>
        <w:jc w:val="left"/>
        <w:rPr>
          <w:rFonts w:hint="default" w:ascii="Arial" w:hAnsi="Arial" w:eastAsia="Aptos" w:cs="Arial"/>
          <w:b/>
          <w:bCs/>
          <w:kern w:val="2"/>
          <w:sz w:val="28"/>
          <w:szCs w:val="28"/>
        </w:rPr>
      </w:pPr>
      <w:r>
        <w:rPr>
          <w:rFonts w:hint="default" w:ascii="Arial" w:hAnsi="Arial" w:eastAsia="Aptos" w:cs="Arial"/>
          <w:b/>
          <w:bCs/>
          <w:kern w:val="2"/>
          <w:sz w:val="28"/>
          <w:szCs w:val="28"/>
          <w:lang w:val="en-US" w:eastAsia="zh-CN" w:bidi="ar"/>
        </w:rPr>
        <w:t>INTRODUCTION</w:t>
      </w:r>
    </w:p>
    <w:p w14:paraId="5F0BD81C">
      <w:pPr>
        <w:keepNext w:val="0"/>
        <w:keepLines w:val="0"/>
        <w:widowControl/>
        <w:suppressLineNumbers w:val="0"/>
        <w:spacing w:before="0" w:beforeAutospacing="0" w:after="160" w:afterAutospacing="0" w:line="273" w:lineRule="auto"/>
        <w:ind w:left="0" w:right="0"/>
        <w:jc w:val="left"/>
        <w:rPr>
          <w:rFonts w:hint="default" w:ascii="Arial" w:hAnsi="Arial" w:eastAsia="Aptos" w:cs="Arial"/>
          <w:b/>
          <w:bCs/>
          <w:kern w:val="2"/>
          <w:sz w:val="26"/>
          <w:szCs w:val="26"/>
        </w:rPr>
      </w:pPr>
      <w:r>
        <w:rPr>
          <w:rFonts w:hint="default" w:ascii="Arial" w:hAnsi="Arial" w:eastAsia="Aptos" w:cs="Arial"/>
          <w:b/>
          <w:bCs/>
          <w:kern w:val="2"/>
          <w:sz w:val="26"/>
          <w:szCs w:val="26"/>
          <w:lang w:val="en-US" w:eastAsia="zh-CN" w:bidi="ar"/>
        </w:rPr>
        <w:t xml:space="preserve"> </w:t>
      </w:r>
    </w:p>
    <w:p w14:paraId="4DAA36B7">
      <w:pPr>
        <w:keepNext w:val="0"/>
        <w:keepLines w:val="0"/>
        <w:widowControl/>
        <w:suppressLineNumbers w:val="0"/>
        <w:spacing w:before="0" w:beforeAutospacing="0" w:after="160" w:afterAutospacing="0" w:line="480" w:lineRule="auto"/>
        <w:ind w:left="0" w:right="0" w:firstLine="720" w:firstLineChars="0"/>
        <w:jc w:val="both"/>
        <w:rPr>
          <w:rFonts w:hint="default" w:ascii="Arial" w:hAnsi="Arial" w:eastAsia="Aptos" w:cs="Arial"/>
          <w:b w:val="0"/>
          <w:bCs w:val="0"/>
          <w:kern w:val="2"/>
          <w:sz w:val="24"/>
          <w:szCs w:val="24"/>
          <w:lang w:val="en-US" w:eastAsia="zh-CN" w:bidi="ar"/>
        </w:rPr>
      </w:pPr>
      <w:r>
        <w:rPr>
          <w:rFonts w:hint="default" w:ascii="Arial" w:hAnsi="Arial" w:eastAsia="Aptos" w:cs="Arial"/>
          <w:b w:val="0"/>
          <w:bCs w:val="0"/>
          <w:kern w:val="2"/>
          <w:sz w:val="24"/>
          <w:szCs w:val="24"/>
          <w:lang w:val="en-US" w:eastAsia="zh-CN" w:bidi="ar"/>
        </w:rPr>
        <w:t>In schools, Human Resource Management plays a vital role in managing staff and supporting activities that move the organization toward its goals. One important part of human resource management is Employee Engagement and Relations, which centers on keeping communication open, getting employees participation, gathering their feedback, acknowledging what they contribute, and handling issues that come up at work. Such efforts help build a stronger bond between workers and the organization, and require proper communication, documentation, coordination, and monitoring.</w:t>
      </w:r>
    </w:p>
    <w:p w14:paraId="5A15E5C6">
      <w:pPr>
        <w:keepNext w:val="0"/>
        <w:keepLines w:val="0"/>
        <w:widowControl/>
        <w:suppressLineNumbers w:val="0"/>
        <w:spacing w:before="0" w:beforeAutospacing="0" w:after="160" w:afterAutospacing="0" w:line="480" w:lineRule="auto"/>
        <w:ind w:left="0" w:right="0"/>
        <w:jc w:val="both"/>
        <w:rPr>
          <w:rFonts w:hint="default" w:ascii="Arial" w:hAnsi="Arial" w:eastAsia="Aptos" w:cs="Arial"/>
          <w:b w:val="0"/>
          <w:bCs w:val="0"/>
          <w:kern w:val="2"/>
          <w:sz w:val="24"/>
          <w:szCs w:val="24"/>
          <w:lang w:val="en-US" w:eastAsia="zh-CN" w:bidi="ar"/>
        </w:rPr>
      </w:pPr>
      <w:r>
        <w:rPr>
          <w:rFonts w:hint="default" w:ascii="Arial" w:hAnsi="Arial" w:eastAsia="Aptos" w:cs="Arial"/>
          <w:b w:val="0"/>
          <w:bCs w:val="0"/>
          <w:kern w:val="2"/>
          <w:sz w:val="24"/>
          <w:szCs w:val="24"/>
          <w:lang w:val="en-US" w:eastAsia="zh-CN" w:bidi="ar"/>
        </w:rPr>
        <w:t>Within an educational institution, both academic and administrative staff play a part in daily operations and the delivery of institutional services. Sustaining effective communication and offering suitable channels for employee participation and feedback are essential to fostering employee engagement and healthy workplace relations. Human Resource staff must convey official information, collect employee feedback, acknowledge employee contributions, track participation, and accurately document workplace concerns and grievances. At the Bulacan Campus of Bestlink College of the Philippines, activities tied to employee engagement and relations can rely on a range of communication and documentation methods, such as paper surveys, spoken exchanges, email announcements, and other distinct procedures for dealing with employee feedback and workplace concerns. Because information flows through various channels, HR staff might find it necessary to gather and arrange records coming from several sources. As a result, tracking employee participation, keeping records well organized, following up on workplace concerns, and preparing information for monitoring and reporting can all become challenging.</w:t>
      </w:r>
    </w:p>
    <w:p w14:paraId="448CA171">
      <w:pPr>
        <w:keepNext w:val="0"/>
        <w:keepLines w:val="0"/>
        <w:widowControl/>
        <w:suppressLineNumbers w:val="0"/>
        <w:spacing w:before="0" w:beforeAutospacing="0" w:after="160" w:afterAutospacing="0" w:line="480" w:lineRule="auto"/>
        <w:ind w:left="0" w:right="0"/>
        <w:jc w:val="both"/>
        <w:rPr>
          <w:rFonts w:hint="default" w:ascii="Arial" w:hAnsi="Arial" w:eastAsia="Aptos" w:cs="Arial"/>
          <w:b w:val="0"/>
          <w:bCs w:val="0"/>
          <w:kern w:val="2"/>
          <w:sz w:val="24"/>
          <w:szCs w:val="24"/>
          <w:lang w:val="en-US" w:eastAsia="zh-CN" w:bidi="ar"/>
        </w:rPr>
      </w:pPr>
      <w:r>
        <w:rPr>
          <w:rFonts w:hint="default" w:ascii="Arial" w:hAnsi="Arial" w:eastAsia="Aptos" w:cs="Arial"/>
          <w:b w:val="0"/>
          <w:bCs w:val="0"/>
          <w:kern w:val="2"/>
          <w:sz w:val="24"/>
          <w:szCs w:val="24"/>
          <w:lang w:val="en-US" w:eastAsia="zh-CN" w:bidi="ar"/>
        </w:rPr>
        <w:t>Employees, too, may struggle when no single centralized platform exists for viewing announcements, giving feedback, joining surveys and engagement activities, being recognized, and filing workplace concerns. Recognition efforts might be handled on their own, while employee complaints and grievances could call for manual documentation and monitoring. Such circumstances give rise to the need for a more systematic way of managing employee engagement and relations activities.</w:t>
      </w:r>
    </w:p>
    <w:p w14:paraId="093EA896">
      <w:pPr>
        <w:keepNext w:val="0"/>
        <w:keepLines w:val="0"/>
        <w:widowControl/>
        <w:suppressLineNumbers w:val="0"/>
        <w:spacing w:before="0" w:beforeAutospacing="0" w:after="160" w:afterAutospacing="0" w:line="480" w:lineRule="auto"/>
        <w:ind w:left="0" w:right="0"/>
        <w:jc w:val="both"/>
        <w:rPr>
          <w:rFonts w:hint="default" w:ascii="Arial" w:hAnsi="Arial" w:eastAsia="Aptos" w:cs="Arial"/>
          <w:b w:val="0"/>
          <w:bCs w:val="0"/>
          <w:kern w:val="2"/>
          <w:sz w:val="24"/>
          <w:szCs w:val="24"/>
          <w:lang w:val="en-US" w:eastAsia="zh-CN" w:bidi="ar"/>
        </w:rPr>
      </w:pPr>
      <w:r>
        <w:rPr>
          <w:rFonts w:hint="default" w:ascii="Arial" w:hAnsi="Arial" w:eastAsia="Aptos" w:cs="Arial"/>
          <w:b w:val="0"/>
          <w:bCs w:val="0"/>
          <w:kern w:val="2"/>
          <w:sz w:val="24"/>
          <w:szCs w:val="24"/>
          <w:lang w:val="en-US" w:eastAsia="zh-CN" w:bidi="ar"/>
        </w:rPr>
        <w:t xml:space="preserve">To tackle these issues, the researchers put forward the creation of a Human Resources Employee Engagement and Relations System for the Bulacan Campus of Bestlink College of the Philippines. The proposed system offers a centralized, web-based platform dedicated to employee engagement and relations activities. It covers features for Human </w:t>
      </w:r>
      <w:bookmarkStart w:id="0" w:name="_GoBack"/>
      <w:bookmarkEnd w:id="0"/>
      <w:r>
        <w:rPr>
          <w:rFonts w:hint="default" w:ascii="Arial" w:hAnsi="Arial" w:eastAsia="Aptos" w:cs="Arial"/>
          <w:b w:val="0"/>
          <w:bCs w:val="0"/>
          <w:kern w:val="2"/>
          <w:sz w:val="24"/>
          <w:szCs w:val="24"/>
          <w:lang w:val="en-US" w:eastAsia="zh-CN" w:bidi="ar"/>
        </w:rPr>
        <w:t>Resource announcements and information dissemination, employee feedback and surveys, engagement activities and participation, recognition and rewards, complaint and grievance management, and social collaboration. Beyond that, it supplies an administrative dashboard along with analytics and reporting functions, enabling authorized Human Resource personnel and administrators to keep track of the employee engagement and relations information available to them. With this new system, employees can read company announcements, take part in surveys and engagement events, share their feedback, connect using the collaboration tools provided, give or receive recognition, and raise workplace concerns through a clear, organized process. HR staff with proper access and administrators can handle the related records, post announcements, track who takes part, run recognition programs, manage complaints, and look over the analytics and reports on hand.</w:t>
      </w:r>
    </w:p>
    <w:p w14:paraId="7833EC9F">
      <w:pPr>
        <w:keepNext w:val="0"/>
        <w:keepLines w:val="0"/>
        <w:widowControl/>
        <w:suppressLineNumbers w:val="0"/>
        <w:spacing w:before="0" w:beforeAutospacing="0" w:after="160" w:afterAutospacing="0" w:line="480" w:lineRule="auto"/>
        <w:ind w:left="0" w:right="0"/>
        <w:jc w:val="both"/>
        <w:rPr>
          <w:rFonts w:hint="default" w:ascii="Arial" w:hAnsi="Arial" w:eastAsia="SimSun" w:cs="Arial"/>
          <w:b w:val="0"/>
          <w:bCs w:val="0"/>
          <w:sz w:val="24"/>
          <w:szCs w:val="24"/>
        </w:rPr>
      </w:pPr>
      <w:r>
        <w:rPr>
          <w:rFonts w:hint="default" w:ascii="Arial" w:hAnsi="Arial" w:eastAsia="Aptos" w:cs="Arial"/>
          <w:b w:val="0"/>
          <w:bCs w:val="0"/>
          <w:kern w:val="2"/>
          <w:sz w:val="24"/>
          <w:szCs w:val="24"/>
          <w:lang w:val="en-US" w:eastAsia="zh-CN" w:bidi="ar"/>
        </w:rPr>
        <w:t>So the Human Resources Employee Engagement and Relations System is being built because there is a need for one central, well-organized place for employee engagement and workplace relations work. The system is meant to help with communication, employee participation, feedback handling, recognition, grievance management, and HR monitoring at Bestlink College of the Philippines – Bulacan Campus.</w:t>
      </w:r>
    </w:p>
    <w:p w14:paraId="62C35AEA">
      <w:pPr>
        <w:jc w:val="both"/>
        <w:rPr>
          <w:rFonts w:hint="default" w:ascii="Arial" w:hAnsi="Arial" w:cs="Arial"/>
          <w:b/>
          <w:bCs/>
          <w:sz w:val="24"/>
          <w:szCs w:val="24"/>
          <w:lang w:val="en-US"/>
        </w:rPr>
      </w:pPr>
    </w:p>
    <w:p w14:paraId="44EB58FE">
      <w:pPr>
        <w:keepNext w:val="0"/>
        <w:keepLines w:val="0"/>
        <w:widowControl/>
        <w:suppressLineNumbers w:val="0"/>
        <w:spacing w:before="0" w:beforeAutospacing="0" w:after="160" w:afterAutospacing="0" w:line="480" w:lineRule="auto"/>
        <w:ind w:right="0"/>
        <w:jc w:val="both"/>
        <w:rPr>
          <w:rFonts w:hint="default" w:ascii="Arial" w:hAnsi="Arial" w:eastAsia="SimSun" w:cs="Arial"/>
          <w:b/>
          <w:bCs/>
          <w:kern w:val="0"/>
          <w:sz w:val="26"/>
          <w:szCs w:val="26"/>
          <w:lang w:val="en-US" w:eastAsia="zh-CN" w:bidi="ar"/>
        </w:rPr>
      </w:pPr>
      <w:r>
        <w:rPr>
          <w:rFonts w:hint="default" w:ascii="Arial" w:hAnsi="Arial" w:eastAsia="SimSun" w:cs="Arial"/>
          <w:b/>
          <w:bCs/>
          <w:kern w:val="0"/>
          <w:sz w:val="26"/>
          <w:szCs w:val="26"/>
          <w:lang w:val="en-US" w:eastAsia="zh-CN" w:bidi="ar"/>
        </w:rPr>
        <w:t>Background of the Capstone Project</w:t>
      </w:r>
    </w:p>
    <w:p w14:paraId="6D6513D8">
      <w:pPr>
        <w:spacing w:line="480" w:lineRule="auto"/>
        <w:ind w:firstLine="720" w:firstLineChars="0"/>
        <w:jc w:val="both"/>
        <w:rPr>
          <w:rFonts w:hint="default" w:ascii="Arial" w:hAnsi="Arial" w:cs="Arial"/>
          <w:b w:val="0"/>
          <w:bCs w:val="0"/>
          <w:sz w:val="24"/>
          <w:szCs w:val="24"/>
          <w:lang w:val="en-US"/>
        </w:rPr>
      </w:pPr>
      <w:r>
        <w:rPr>
          <w:rFonts w:hint="default" w:ascii="Arial" w:hAnsi="Arial" w:cs="Arial"/>
          <w:b w:val="0"/>
          <w:bCs w:val="0"/>
          <w:sz w:val="24"/>
          <w:szCs w:val="24"/>
          <w:lang w:val="en-US"/>
        </w:rPr>
        <w:t>The Bestlink College of the Philippines – Bulacan Campus relies on academic and administrative staff members who perform their assigned tasks and responsibilities to keep daily operations running. To support these employees, the Human Resource Department supplies key information, gathers feedback, runs engagement activities, recognizes contributions, and takes care of workplace problems and complaints. Doing these tasks requires good communication and reliable record-keeping, so employee details can be reviewed and verified whenever needed. Based on the preliminary findings of the researchers, certain engagement and relations initiatives rely on a range of approaches and communication platforms. Input and survey answers might be collected through paper forms or other approaches, whereas notices and updates could be distributed via email, spoken communication, or alternative platforms. Documentation concerning recognition, workplace issues, and complaints might likewise be stored in separate places, depending on which activity is involved. Relying on varied approaches can create difficulties for the Human Resource Department in arranging and retrieving connected information from a single location. Retrieving earlier records, monitoring involvement, chasing up on issues, and getting information ready for administrative evaluation can demand additional time and effort. Staff members might likewise struggle to follow announcements and activities or determine where to submit input and voice concerns when details are scattered among multiple platforms. Keeping tabs on engagement and relations activities grows even more challenging when records are stored in separate places. Information gathered from surveys, input, involvement, recognition, and complaints might reside in various locations. This situation can pose difficulties for permitted HR staff and administrators in examining records, observing involvement, identifying issues, and following the progress of employee matters. To tackle these problems, the researchers put forward the Human Resources Employee Engagement and Relations System for Bestlink College of the Philippines – Bulacan Campus. This web-based platform consolidates chosen employee engagement and relations activities into a single, unified hub. Included in the system are communication and announcements, surveys and feedback, social interaction and participation, recognition, grievance management, dashboard overview, survey analytics, feedback analytics, grievance analytics, and grievance reporting. Through the proposed system, staff members can read HR announcements and updates, complete surveys, provide feedback, take part in engagement activities, make use of collaboration tools, view recognition details, and file concerns or grievances. Permitted HR staff and administrators are able to oversee records, release announcements, observe participation, handle recognition, examine and follow grievances, and reach the analytics and grievance reports that are available. The proposed system is confined to chosen functions tied to employee engagement and relations. Its purpose is not to substitute for other human resource management systems or to deal with anything beyond the project's scope. This system has nothing to do with computing, producing, or releasing payroll; it also does not handle biometric attendance or timekeeping, nor does it link up with any biometric hardware. Only when payroll and attendance records are relevant to a workplace issue or a grievance review may they be used as supporting proof. The envisioned system is meant to provide a more orderly way of handling employee engagement and relations initiatives at Bestlink College of the Philippines – Bulacan Campus. By bringing related activities and records together in one place, the system is designed to aid communication, employee involvement, record keeping, monitoring, and the resolution of workplace concerns between staff and the Human Resource Department.</w:t>
      </w:r>
    </w:p>
    <w:p w14:paraId="6E2BE7F4">
      <w:pPr>
        <w:spacing w:line="480" w:lineRule="auto"/>
        <w:jc w:val="both"/>
        <w:rPr>
          <w:rFonts w:hint="default" w:ascii="Arial" w:hAnsi="Arial" w:cs="Arial"/>
          <w:b/>
          <w:bCs/>
          <w:sz w:val="24"/>
          <w:szCs w:val="24"/>
          <w:lang w:val="en-US"/>
        </w:rPr>
      </w:pPr>
    </w:p>
    <w:p w14:paraId="592FE723">
      <w:pPr>
        <w:spacing w:line="480" w:lineRule="auto"/>
        <w:jc w:val="both"/>
        <w:rPr>
          <w:rFonts w:hint="default" w:ascii="Arial" w:hAnsi="Arial" w:cs="Arial"/>
          <w:b/>
          <w:bCs/>
          <w:sz w:val="24"/>
          <w:szCs w:val="24"/>
          <w:lang w:val="en-US"/>
        </w:rPr>
      </w:pPr>
    </w:p>
    <w:p w14:paraId="674DC7E0">
      <w:pPr>
        <w:spacing w:line="480" w:lineRule="auto"/>
        <w:jc w:val="both"/>
        <w:rPr>
          <w:rFonts w:hint="default" w:ascii="Arial" w:hAnsi="Arial" w:cs="Arial"/>
          <w:b/>
          <w:bCs/>
          <w:sz w:val="24"/>
          <w:szCs w:val="24"/>
          <w:lang w:val="en-US"/>
        </w:rPr>
      </w:pPr>
    </w:p>
    <w:p w14:paraId="3A23595E">
      <w:pPr>
        <w:spacing w:line="480" w:lineRule="auto"/>
        <w:jc w:val="both"/>
        <w:rPr>
          <w:rFonts w:hint="default" w:ascii="Arial" w:hAnsi="Arial" w:cs="Arial"/>
          <w:b/>
          <w:bCs/>
          <w:sz w:val="24"/>
          <w:szCs w:val="24"/>
          <w:lang w:val="en-US"/>
        </w:rPr>
      </w:pPr>
    </w:p>
    <w:p w14:paraId="3BC1F3F6">
      <w:pPr>
        <w:spacing w:line="480" w:lineRule="auto"/>
        <w:jc w:val="both"/>
        <w:rPr>
          <w:rFonts w:hint="default" w:ascii="Arial" w:hAnsi="Arial" w:cs="Arial"/>
          <w:b/>
          <w:bCs/>
          <w:sz w:val="24"/>
          <w:szCs w:val="24"/>
          <w:lang w:val="en-US"/>
        </w:rPr>
      </w:pPr>
    </w:p>
    <w:p w14:paraId="11C21931">
      <w:pPr>
        <w:spacing w:line="480" w:lineRule="auto"/>
        <w:jc w:val="both"/>
        <w:rPr>
          <w:rFonts w:hint="default" w:ascii="Arial" w:hAnsi="Arial" w:eastAsia="SimSun" w:cs="Arial"/>
          <w:b/>
          <w:bCs/>
          <w:sz w:val="26"/>
          <w:szCs w:val="26"/>
        </w:rPr>
      </w:pPr>
      <w:r>
        <w:rPr>
          <w:rFonts w:hint="default" w:ascii="Arial" w:hAnsi="Arial" w:eastAsia="SimSun" w:cs="Arial"/>
          <w:b/>
          <w:bCs/>
          <w:kern w:val="0"/>
          <w:sz w:val="26"/>
          <w:szCs w:val="26"/>
          <w:lang w:val="en-US" w:eastAsia="zh-CN" w:bidi="ar"/>
        </w:rPr>
        <w:t>1.3 Context and Scope</w:t>
      </w:r>
      <w:r>
        <w:rPr>
          <w:rFonts w:hint="default" w:ascii="Arial" w:hAnsi="Arial" w:eastAsia="SimSun" w:cs="Arial"/>
          <w:b/>
          <w:bCs/>
          <w:kern w:val="0"/>
          <w:sz w:val="26"/>
          <w:szCs w:val="26"/>
          <w:lang w:val="en-US" w:eastAsia="zh-CN" w:bidi="ar"/>
        </w:rPr>
        <w:tab/>
      </w:r>
    </w:p>
    <w:p w14:paraId="7D092C75">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The Human Resources Employee Engagement and Relations System is built for the Human Resource Department of Bestlink College of the Philippines – Bulacan Campus. This system deals with certain activities that involve employee communication, feedback, participation, recognition, and workplace concerns.</w:t>
      </w:r>
    </w:p>
    <w:p w14:paraId="2176FD63">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42847761">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Employees and authorized Human Resource staff and administrators are given one web-based platform by the system. Through the system, employees can check HR announcements, take part in surveys and polls, give feedback, join engagement activities, talk with others using comments and reactions, look at recognition-related information, and file workplace concerns. Authorized Human Resource staff and administrators are able to handle announcements, feedback, surveys, engagement activities, recognition records, grievances, and the monitoring tasks tied to them.</w:t>
      </w:r>
    </w:p>
    <w:p w14:paraId="6589F0B6">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274F8E52">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The system is meant to arrange the information these activities create and to help authorized users reach and check related records more easily. It backs the Human Resource processes already in place, but it does not take the place of other institutional systems that fall outside the project's purpose.</w:t>
      </w:r>
    </w:p>
    <w:p w14:paraId="1BFACB5B">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4E1F840F">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Scope</w:t>
      </w:r>
    </w:p>
    <w:p w14:paraId="63F2119B">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The Human Resources Employee Engagement and Relations System includes the following functions: </w:t>
      </w:r>
    </w:p>
    <w:p w14:paraId="10BA263E">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b/>
          <w:bCs/>
          <w:kern w:val="0"/>
          <w:sz w:val="24"/>
          <w:szCs w:val="24"/>
          <w:lang w:val="en-US" w:eastAsia="zh-CN" w:bidi="ar"/>
        </w:rPr>
        <w:t>1.Centralized Dissemination</w:t>
      </w:r>
      <w:r>
        <w:rPr>
          <w:rFonts w:hint="default" w:ascii="Arial" w:hAnsi="Arial" w:eastAsia="SimSun" w:cs="Arial"/>
          <w:b/>
          <w:bCs/>
          <w:kern w:val="0"/>
          <w:sz w:val="24"/>
          <w:szCs w:val="24"/>
          <w:lang w:val="en-US" w:eastAsia="zh-CN" w:bidi="ar"/>
        </w:rPr>
        <w:br w:type="textWrapping"/>
      </w:r>
      <w:r>
        <w:rPr>
          <w:rFonts w:hint="default" w:ascii="Arial" w:hAnsi="Arial" w:eastAsia="SimSun" w:cs="Arial"/>
          <w:kern w:val="0"/>
          <w:sz w:val="24"/>
          <w:szCs w:val="24"/>
          <w:lang w:val="en-US" w:eastAsia="zh-CN" w:bidi="ar"/>
        </w:rPr>
        <w:t>The system allows authorized Human Resource personnel and administrators to create, manage, and publish announcements, notices, reminders, and other official employee-related information.</w:t>
      </w:r>
    </w:p>
    <w:p w14:paraId="777CF3E0">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23F0FEAE">
      <w:pPr>
        <w:keepNext w:val="0"/>
        <w:keepLines w:val="0"/>
        <w:widowControl/>
        <w:suppressLineNumbers w:val="0"/>
        <w:spacing w:before="0" w:beforeAutospacing="0" w:after="0" w:afterAutospacing="0" w:line="480" w:lineRule="auto"/>
        <w:ind w:left="0" w:leftChars="0" w:right="0" w:firstLine="0" w:firstLineChars="0"/>
        <w:jc w:val="both"/>
        <w:rPr>
          <w:rFonts w:hint="default" w:ascii="Arial" w:hAnsi="Arial" w:eastAsia="SimSun" w:cs="Arial"/>
          <w:b/>
          <w:bCs/>
          <w:sz w:val="24"/>
          <w:szCs w:val="24"/>
        </w:rPr>
      </w:pPr>
      <w:r>
        <w:rPr>
          <w:rFonts w:hint="default" w:ascii="Arial" w:hAnsi="Arial" w:eastAsia="SimSun" w:cs="Arial"/>
          <w:b/>
          <w:bCs/>
          <w:kern w:val="0"/>
          <w:sz w:val="24"/>
          <w:szCs w:val="24"/>
          <w:lang w:val="en-US" w:eastAsia="zh-CN" w:bidi="ar"/>
        </w:rPr>
        <w:t>2.Employee Feedback and Surveys</w:t>
      </w:r>
    </w:p>
    <w:p w14:paraId="7F0D1EEB">
      <w:pPr>
        <w:keepNext w:val="0"/>
        <w:keepLines w:val="0"/>
        <w:widowControl/>
        <w:suppressLineNumbers w:val="0"/>
        <w:spacing w:before="0" w:beforeAutospacing="0" w:after="0" w:afterAutospacing="0" w:line="480" w:lineRule="auto"/>
        <w:ind w:left="0" w:leftChars="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The system provides employees with channels for submitting feedback, suggestions, comments, and survey responses. Authorized users can manage and review the available responses.</w:t>
      </w:r>
    </w:p>
    <w:p w14:paraId="03D94B46">
      <w:pPr>
        <w:keepNext w:val="0"/>
        <w:keepLines w:val="0"/>
        <w:widowControl/>
        <w:suppressLineNumbers w:val="0"/>
        <w:spacing w:before="0" w:beforeAutospacing="0" w:after="0" w:afterAutospacing="0" w:line="480" w:lineRule="auto"/>
        <w:ind w:left="0" w:leftChars="0" w:right="0"/>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 xml:space="preserve"> </w:t>
      </w:r>
    </w:p>
    <w:p w14:paraId="1B0F80B6">
      <w:pPr>
        <w:keepNext w:val="0"/>
        <w:keepLines w:val="0"/>
        <w:widowControl/>
        <w:suppressLineNumbers w:val="0"/>
        <w:spacing w:before="0" w:beforeAutospacing="0" w:after="0" w:afterAutospacing="0" w:line="480" w:lineRule="auto"/>
        <w:ind w:left="0" w:leftChars="0" w:right="0"/>
        <w:jc w:val="both"/>
        <w:rPr>
          <w:rFonts w:hint="default" w:ascii="Arial" w:hAnsi="Arial" w:eastAsia="SimSun" w:cs="Arial"/>
          <w:kern w:val="0"/>
          <w:sz w:val="24"/>
          <w:szCs w:val="24"/>
          <w:lang w:val="en-US" w:eastAsia="zh-CN" w:bidi="ar"/>
        </w:rPr>
      </w:pPr>
    </w:p>
    <w:p w14:paraId="71F75D59">
      <w:pPr>
        <w:keepNext w:val="0"/>
        <w:keepLines w:val="0"/>
        <w:widowControl/>
        <w:numPr>
          <w:ilvl w:val="0"/>
          <w:numId w:val="2"/>
        </w:numPr>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b/>
          <w:bCs/>
          <w:kern w:val="0"/>
          <w:sz w:val="24"/>
          <w:szCs w:val="24"/>
          <w:lang w:val="en-US" w:eastAsia="zh-CN" w:bidi="ar"/>
        </w:rPr>
        <w:t>Engagement Activities and Participation</w:t>
      </w:r>
      <w:r>
        <w:rPr>
          <w:rFonts w:hint="default" w:ascii="Arial" w:hAnsi="Arial" w:eastAsia="SimSun" w:cs="Arial"/>
          <w:kern w:val="0"/>
          <w:sz w:val="24"/>
          <w:szCs w:val="24"/>
          <w:lang w:val="en-US" w:eastAsia="zh-CN" w:bidi="ar"/>
        </w:rPr>
        <w:br w:type="textWrapping"/>
      </w:r>
      <w:r>
        <w:rPr>
          <w:rFonts w:hint="default" w:ascii="Arial" w:hAnsi="Arial" w:eastAsia="SimSun" w:cs="Arial"/>
          <w:kern w:val="0"/>
          <w:sz w:val="24"/>
          <w:szCs w:val="24"/>
          <w:lang w:val="en-US" w:eastAsia="zh-CN" w:bidi="ar"/>
        </w:rPr>
        <w:t xml:space="preserve">The system supports employee participation through surveys, polls, activities, and other available engagement functions. Participation information can be organized and monitored by authorized users. </w:t>
      </w:r>
    </w:p>
    <w:p w14:paraId="4C5A8129">
      <w:pPr>
        <w:keepNext w:val="0"/>
        <w:keepLines w:val="0"/>
        <w:widowControl/>
        <w:numPr>
          <w:ilvl w:val="0"/>
          <w:numId w:val="0"/>
        </w:numPr>
        <w:suppressLineNumbers w:val="0"/>
        <w:spacing w:before="0" w:beforeAutospacing="0" w:after="0" w:afterAutospacing="0" w:line="480" w:lineRule="auto"/>
        <w:ind w:leftChars="0" w:right="0" w:rightChars="0"/>
        <w:jc w:val="both"/>
        <w:rPr>
          <w:rFonts w:hint="default" w:ascii="Arial" w:hAnsi="Arial" w:eastAsia="SimSun" w:cs="Arial"/>
          <w:sz w:val="24"/>
          <w:szCs w:val="24"/>
        </w:rPr>
      </w:pPr>
    </w:p>
    <w:p w14:paraId="0908FE0B">
      <w:pPr>
        <w:keepNext w:val="0"/>
        <w:keepLines w:val="0"/>
        <w:widowControl/>
        <w:numPr>
          <w:ilvl w:val="0"/>
          <w:numId w:val="3"/>
        </w:numPr>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b/>
          <w:bCs/>
          <w:kern w:val="0"/>
          <w:sz w:val="24"/>
          <w:szCs w:val="24"/>
          <w:lang w:val="en-US" w:eastAsia="zh-CN" w:bidi="ar"/>
        </w:rPr>
        <w:t>Recognition and Rewards</w:t>
      </w:r>
    </w:p>
    <w:p w14:paraId="31DE58C1">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The system provides functions for recording and managing employee achievements, nominations, recognition activities, awards, and appreciation.</w:t>
      </w:r>
    </w:p>
    <w:p w14:paraId="2836C7C2">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0EEEAB35">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b/>
          <w:bCs/>
          <w:kern w:val="0"/>
          <w:sz w:val="24"/>
          <w:szCs w:val="24"/>
          <w:lang w:val="en-US" w:eastAsia="zh-CN" w:bidi="ar"/>
        </w:rPr>
        <w:t>5.Complaint and Grievance Management</w:t>
      </w:r>
      <w:r>
        <w:rPr>
          <w:rFonts w:hint="default" w:ascii="Arial" w:hAnsi="Arial" w:eastAsia="SimSun" w:cs="Arial"/>
          <w:kern w:val="0"/>
          <w:sz w:val="24"/>
          <w:szCs w:val="24"/>
          <w:lang w:val="en-US" w:eastAsia="zh-CN" w:bidi="ar"/>
        </w:rPr>
        <w:br w:type="textWrapping"/>
      </w:r>
      <w:r>
        <w:rPr>
          <w:rFonts w:hint="default" w:ascii="Arial" w:hAnsi="Arial" w:eastAsia="SimSun" w:cs="Arial"/>
          <w:kern w:val="0"/>
          <w:sz w:val="24"/>
          <w:szCs w:val="24"/>
          <w:lang w:val="en-US" w:eastAsia="zh-CN" w:bidi="ar"/>
        </w:rPr>
        <w:t>Employees can submit workplace concerns, complaints, and grievances through the system. Authorized Human Resource personnel can review, update, monitor, and manage the related grievance records.</w:t>
      </w:r>
    </w:p>
    <w:p w14:paraId="0FA4E72A">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05BBA916">
      <w:pPr>
        <w:keepNext w:val="0"/>
        <w:keepLines w:val="0"/>
        <w:widowControl/>
        <w:suppressLineNumbers w:val="0"/>
        <w:spacing w:before="0" w:beforeAutospacing="0" w:after="0" w:afterAutospacing="0" w:line="480" w:lineRule="auto"/>
        <w:ind w:left="0" w:leftChars="0" w:right="0" w:firstLine="0" w:firstLineChars="0"/>
        <w:jc w:val="both"/>
        <w:rPr>
          <w:rFonts w:hint="default" w:ascii="Arial" w:hAnsi="Arial" w:eastAsia="SimSun" w:cs="Arial"/>
          <w:sz w:val="24"/>
          <w:szCs w:val="24"/>
        </w:rPr>
      </w:pPr>
      <w:r>
        <w:rPr>
          <w:rFonts w:hint="default" w:ascii="Arial" w:hAnsi="Arial" w:eastAsia="SimSun" w:cs="Arial"/>
          <w:b/>
          <w:bCs/>
          <w:kern w:val="0"/>
          <w:sz w:val="24"/>
          <w:szCs w:val="24"/>
          <w:lang w:val="en-US" w:eastAsia="zh-CN" w:bidi="ar"/>
        </w:rPr>
        <w:t>6.Social Collaboration</w:t>
      </w:r>
      <w:r>
        <w:rPr>
          <w:rFonts w:hint="default" w:ascii="Arial" w:hAnsi="Arial" w:eastAsia="SimSun" w:cs="Arial"/>
          <w:kern w:val="0"/>
          <w:sz w:val="24"/>
          <w:szCs w:val="24"/>
          <w:lang w:val="en-US" w:eastAsia="zh-CN" w:bidi="ar"/>
        </w:rPr>
        <w:br w:type="textWrapping"/>
      </w:r>
      <w:r>
        <w:rPr>
          <w:rFonts w:hint="default" w:ascii="Arial" w:hAnsi="Arial" w:eastAsia="SimSun" w:cs="Arial"/>
          <w:kern w:val="0"/>
          <w:sz w:val="24"/>
          <w:szCs w:val="24"/>
          <w:lang w:val="en-US" w:eastAsia="zh-CN" w:bidi="ar"/>
        </w:rPr>
        <w:t>The system provides interaction features that allow employees to share ideas, participate in discussions, and interact through supported features such as comments and reactions.</w:t>
      </w:r>
    </w:p>
    <w:p w14:paraId="2EDDC968">
      <w:pPr>
        <w:keepNext w:val="0"/>
        <w:keepLines w:val="0"/>
        <w:widowControl/>
        <w:suppressLineNumbers w:val="0"/>
        <w:spacing w:before="0" w:beforeAutospacing="0" w:after="0" w:afterAutospacing="0" w:line="480" w:lineRule="auto"/>
        <w:ind w:left="0" w:leftChars="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610A5951">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b/>
          <w:bCs/>
          <w:kern w:val="0"/>
          <w:sz w:val="24"/>
          <w:szCs w:val="24"/>
          <w:lang w:val="en-US" w:eastAsia="zh-CN" w:bidi="ar"/>
        </w:rPr>
        <w:t>7. Dashboard Overview</w:t>
      </w:r>
      <w:r>
        <w:rPr>
          <w:rFonts w:hint="default" w:ascii="Arial" w:hAnsi="Arial" w:eastAsia="SimSun" w:cs="Arial"/>
          <w:kern w:val="0"/>
          <w:sz w:val="24"/>
          <w:szCs w:val="24"/>
          <w:lang w:val="en-US" w:eastAsia="zh-CN" w:bidi="ar"/>
        </w:rPr>
        <w:br w:type="textWrapping"/>
      </w:r>
      <w:r>
        <w:rPr>
          <w:rFonts w:hint="default" w:ascii="Arial" w:hAnsi="Arial" w:eastAsia="SimSun" w:cs="Arial"/>
          <w:kern w:val="0"/>
          <w:sz w:val="24"/>
          <w:szCs w:val="24"/>
          <w:lang w:val="en-US" w:eastAsia="zh-CN" w:bidi="ar"/>
        </w:rPr>
        <w:t>The Dashboard Overview provides authorized Human Resource personnel and administrators with centralized access to available employee engagement and relations information and system functions. It supports monitoring of feedback, participation, recognition, grievances, and related activities.</w:t>
      </w:r>
    </w:p>
    <w:p w14:paraId="35CE9C72">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357BBD6B">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24BC7B94">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73ABA740">
      <w:pPr>
        <w:keepNext w:val="0"/>
        <w:keepLines w:val="0"/>
        <w:widowControl/>
        <w:suppressLineNumbers w:val="0"/>
        <w:spacing w:before="0" w:beforeAutospacing="0" w:after="0" w:afterAutospacing="0" w:line="480" w:lineRule="auto"/>
        <w:ind w:left="0" w:leftChars="0" w:right="0" w:firstLine="0" w:firstLineChars="0"/>
        <w:jc w:val="both"/>
        <w:rPr>
          <w:rFonts w:hint="default" w:ascii="Arial" w:hAnsi="Arial" w:eastAsia="SimSun" w:cs="Arial"/>
          <w:sz w:val="24"/>
          <w:szCs w:val="24"/>
        </w:rPr>
      </w:pPr>
      <w:r>
        <w:rPr>
          <w:rFonts w:hint="default" w:ascii="Arial" w:hAnsi="Arial" w:eastAsia="SimSun" w:cs="Arial"/>
          <w:b/>
          <w:bCs/>
          <w:kern w:val="0"/>
          <w:sz w:val="24"/>
          <w:szCs w:val="24"/>
          <w:lang w:val="en-US" w:eastAsia="zh-CN" w:bidi="ar"/>
        </w:rPr>
        <w:t>8.Analytics and Grievance Reporting</w:t>
      </w:r>
      <w:r>
        <w:rPr>
          <w:rFonts w:hint="default" w:ascii="Arial" w:hAnsi="Arial" w:eastAsia="SimSun" w:cs="Arial"/>
          <w:b/>
          <w:bCs/>
          <w:kern w:val="0"/>
          <w:sz w:val="24"/>
          <w:szCs w:val="24"/>
          <w:lang w:val="en-US" w:eastAsia="zh-CN" w:bidi="ar"/>
        </w:rPr>
        <w:br w:type="textWrapping"/>
      </w:r>
      <w:r>
        <w:rPr>
          <w:rFonts w:hint="default" w:ascii="Arial" w:hAnsi="Arial" w:eastAsia="SimSun" w:cs="Arial"/>
          <w:kern w:val="0"/>
          <w:sz w:val="24"/>
          <w:szCs w:val="24"/>
          <w:lang w:val="en-US" w:eastAsia="zh-CN" w:bidi="ar"/>
        </w:rPr>
        <w:t>The system provides analytics based on available survey responses, employee feedback, and grievance information. It also provides organized reports specifically for available grievance-related records.</w:t>
      </w:r>
    </w:p>
    <w:p w14:paraId="6EAD8587">
      <w:pPr>
        <w:keepNext w:val="0"/>
        <w:keepLines w:val="0"/>
        <w:widowControl/>
        <w:suppressLineNumbers w:val="0"/>
        <w:spacing w:before="0" w:beforeAutospacing="0" w:after="0" w:afterAutospacing="0" w:line="480" w:lineRule="auto"/>
        <w:ind w:left="0" w:leftChars="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0A059CE1">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The system uses employee and user information needed for authentication, authorization, and the operation of the available functions. Access to information and system features is controlled according to assigned user roles and permissions.</w:t>
      </w:r>
    </w:p>
    <w:p w14:paraId="4AC11EAE">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7657BF69">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0A8FDE76">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50D3FDD8">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 xml:space="preserve"> </w:t>
      </w:r>
    </w:p>
    <w:p w14:paraId="2C8C21A5">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sz w:val="26"/>
          <w:szCs w:val="26"/>
        </w:rPr>
      </w:pPr>
      <w:r>
        <w:rPr>
          <w:rFonts w:hint="default" w:ascii="Arial" w:hAnsi="Arial" w:eastAsia="SimSun" w:cs="Arial"/>
          <w:b/>
          <w:bCs/>
          <w:kern w:val="0"/>
          <w:sz w:val="26"/>
          <w:szCs w:val="26"/>
          <w:lang w:val="en-US" w:eastAsia="zh-CN" w:bidi="ar"/>
        </w:rPr>
        <w:t>1.2 Problem Statement</w:t>
      </w:r>
    </w:p>
    <w:p w14:paraId="7B3B3602">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sz w:val="26"/>
          <w:szCs w:val="26"/>
        </w:rPr>
      </w:pPr>
      <w:r>
        <w:rPr>
          <w:rFonts w:hint="default" w:ascii="Arial" w:hAnsi="Arial" w:eastAsia="SimSun" w:cs="Arial"/>
          <w:b/>
          <w:bCs/>
          <w:kern w:val="0"/>
          <w:sz w:val="26"/>
          <w:szCs w:val="26"/>
          <w:lang w:val="en-US" w:eastAsia="zh-CN" w:bidi="ar"/>
        </w:rPr>
        <w:t xml:space="preserve"> </w:t>
      </w:r>
    </w:p>
    <w:p w14:paraId="658B6151">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The Human Resource Department of Bestlink College of the Philippines – Bulacan Campus handles employee engagement and workplace relations activities such as announcements, feedback, surveys, participation activities, recognition, communication, and workplace concerns. Based on the initial requirements gathering, consultations, and observations conducted by the researchers, the following problems were identified:</w:t>
      </w:r>
    </w:p>
    <w:p w14:paraId="22491FF7">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03F13DC0">
      <w:pPr>
        <w:keepNext w:val="0"/>
        <w:keepLines w:val="0"/>
        <w:widowControl/>
        <w:numPr>
          <w:ilvl w:val="0"/>
          <w:numId w:val="4"/>
        </w:numPr>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bCs/>
          <w:kern w:val="0"/>
          <w:sz w:val="26"/>
          <w:szCs w:val="26"/>
          <w:lang w:val="en-US" w:eastAsia="zh-CN" w:bidi="ar"/>
        </w:rPr>
        <w:t>HR Announcements and Information</w:t>
      </w:r>
      <w:r>
        <w:rPr>
          <w:rFonts w:hint="default" w:ascii="Arial" w:hAnsi="Arial" w:eastAsia="SimSun" w:cs="Arial"/>
          <w:b/>
          <w:bCs/>
          <w:kern w:val="0"/>
          <w:sz w:val="26"/>
          <w:szCs w:val="26"/>
          <w:lang w:val="en-US" w:eastAsia="zh-CN" w:bidi="ar"/>
        </w:rPr>
        <w:br w:type="textWrapping"/>
      </w:r>
      <w:r>
        <w:rPr>
          <w:rFonts w:hint="default" w:ascii="Arial" w:hAnsi="Arial" w:eastAsia="SimSun" w:cs="Arial"/>
          <w:b w:val="0"/>
          <w:bCs w:val="0"/>
          <w:kern w:val="0"/>
          <w:sz w:val="26"/>
          <w:szCs w:val="26"/>
          <w:lang w:val="en-US" w:eastAsia="zh-CN" w:bidi="ar"/>
        </w:rPr>
        <w:t>Announcements, notices, reminders, and other employee-related information may be shared through different communication channels. This can make previous announcements harder to find and may require HR personnel to maintain information in separate records.</w:t>
      </w:r>
    </w:p>
    <w:p w14:paraId="39B9C5DE">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752297D1">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sz w:val="26"/>
          <w:szCs w:val="26"/>
        </w:rPr>
      </w:pPr>
      <w:r>
        <w:rPr>
          <w:rFonts w:hint="default" w:ascii="Arial" w:hAnsi="Arial" w:eastAsia="SimSun" w:cs="Arial"/>
          <w:b/>
          <w:bCs/>
          <w:kern w:val="0"/>
          <w:sz w:val="26"/>
          <w:szCs w:val="26"/>
          <w:lang w:val="en-US" w:eastAsia="zh-CN" w:bidi="ar"/>
        </w:rPr>
        <w:t>2. Employee Feedback and Surveys</w:t>
      </w:r>
      <w:r>
        <w:rPr>
          <w:rFonts w:hint="default" w:ascii="Arial" w:hAnsi="Arial" w:eastAsia="SimSun" w:cs="Arial"/>
          <w:b/>
          <w:bCs/>
          <w:kern w:val="0"/>
          <w:sz w:val="26"/>
          <w:szCs w:val="26"/>
          <w:lang w:val="en-US" w:eastAsia="zh-CN" w:bidi="ar"/>
        </w:rPr>
        <w:br w:type="textWrapping"/>
      </w:r>
      <w:r>
        <w:rPr>
          <w:rFonts w:hint="default" w:ascii="Arial" w:hAnsi="Arial" w:eastAsia="SimSun" w:cs="Arial"/>
          <w:b w:val="0"/>
          <w:bCs w:val="0"/>
          <w:kern w:val="0"/>
          <w:sz w:val="26"/>
          <w:szCs w:val="26"/>
          <w:lang w:val="en-US" w:eastAsia="zh-CN" w:bidi="ar"/>
        </w:rPr>
        <w:t>Feedback, suggestions, comments, and survey responses may be collected through different methods. Organizing these responses and reviewing them later can require additional time and effort.</w:t>
      </w:r>
    </w:p>
    <w:p w14:paraId="6D4D2A3F">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bCs/>
          <w:kern w:val="0"/>
          <w:sz w:val="26"/>
          <w:szCs w:val="26"/>
          <w:lang w:val="en-US" w:eastAsia="zh-CN" w:bidi="ar"/>
        </w:rPr>
        <w:t>3. Employee Engagement and Participation</w:t>
      </w:r>
      <w:r>
        <w:rPr>
          <w:rFonts w:hint="default" w:ascii="Arial" w:hAnsi="Arial" w:eastAsia="SimSun" w:cs="Arial"/>
          <w:b/>
          <w:bCs/>
          <w:kern w:val="0"/>
          <w:sz w:val="26"/>
          <w:szCs w:val="26"/>
          <w:lang w:val="en-US" w:eastAsia="zh-CN" w:bidi="ar"/>
        </w:rPr>
        <w:br w:type="textWrapping"/>
      </w:r>
      <w:r>
        <w:rPr>
          <w:rFonts w:hint="default" w:ascii="Arial" w:hAnsi="Arial" w:eastAsia="SimSun" w:cs="Arial"/>
          <w:b w:val="0"/>
          <w:bCs w:val="0"/>
          <w:kern w:val="0"/>
          <w:sz w:val="26"/>
          <w:szCs w:val="26"/>
          <w:lang w:val="en-US" w:eastAsia="zh-CN" w:bidi="ar"/>
        </w:rPr>
        <w:t>Employee participation in surveys, polls, activities, and other engagement activities needs to be recorded and monitored. When participation information is stored separately, authorized users may have difficulty reviewing employee involvement.</w:t>
      </w:r>
    </w:p>
    <w:p w14:paraId="074FB985">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bCs/>
          <w:kern w:val="0"/>
          <w:sz w:val="26"/>
          <w:szCs w:val="26"/>
          <w:lang w:val="en-US" w:eastAsia="zh-CN" w:bidi="ar"/>
        </w:rPr>
        <w:t>4. Employee Recognition</w:t>
      </w:r>
      <w:r>
        <w:rPr>
          <w:rFonts w:hint="default" w:ascii="Arial" w:hAnsi="Arial" w:eastAsia="SimSun" w:cs="Arial"/>
          <w:b/>
          <w:bCs/>
          <w:kern w:val="0"/>
          <w:sz w:val="26"/>
          <w:szCs w:val="26"/>
          <w:lang w:val="en-US" w:eastAsia="zh-CN" w:bidi="ar"/>
        </w:rPr>
        <w:br w:type="textWrapping"/>
      </w:r>
      <w:r>
        <w:rPr>
          <w:rFonts w:hint="default" w:ascii="Arial" w:hAnsi="Arial" w:eastAsia="SimSun" w:cs="Arial"/>
          <w:b w:val="0"/>
          <w:bCs w:val="0"/>
          <w:kern w:val="0"/>
          <w:sz w:val="26"/>
          <w:szCs w:val="26"/>
          <w:lang w:val="en-US" w:eastAsia="zh-CN" w:bidi="ar"/>
        </w:rPr>
        <w:t>Employee achievements, nominations, awards, and other recognition activities need organized records. Separate records can make it more difficult for HR personnel to review recognition information and monitor recognition activities.</w:t>
      </w:r>
    </w:p>
    <w:p w14:paraId="467722B2">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3CC584C1">
      <w:pPr>
        <w:keepNext w:val="0"/>
        <w:keepLines w:val="0"/>
        <w:widowControl/>
        <w:numPr>
          <w:ilvl w:val="0"/>
          <w:numId w:val="5"/>
        </w:numPr>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bCs/>
          <w:kern w:val="0"/>
          <w:sz w:val="26"/>
          <w:szCs w:val="26"/>
          <w:lang w:val="en-US" w:eastAsia="zh-CN" w:bidi="ar"/>
        </w:rPr>
        <w:t>Employee Communication and Social Interaction</w:t>
      </w:r>
      <w:r>
        <w:rPr>
          <w:rFonts w:hint="default" w:ascii="Arial" w:hAnsi="Arial" w:eastAsia="SimSun" w:cs="Arial"/>
          <w:b w:val="0"/>
          <w:bCs w:val="0"/>
          <w:kern w:val="0"/>
          <w:sz w:val="26"/>
          <w:szCs w:val="26"/>
          <w:lang w:val="en-US" w:eastAsia="zh-CN" w:bidi="ar"/>
        </w:rPr>
        <w:br w:type="textWrapping"/>
      </w:r>
      <w:r>
        <w:rPr>
          <w:rFonts w:hint="default" w:ascii="Arial" w:hAnsi="Arial" w:eastAsia="SimSun" w:cs="Arial"/>
          <w:b w:val="0"/>
          <w:bCs w:val="0"/>
          <w:kern w:val="0"/>
          <w:sz w:val="26"/>
          <w:szCs w:val="26"/>
          <w:lang w:val="en-US" w:eastAsia="zh-CN" w:bidi="ar"/>
        </w:rPr>
        <w:t>Employees need accessible ways to communicate, share ideas, provide comments, and participate in workplace discussions. When these interactions occur through different channels, related information and participation records may be difficult to organize.</w:t>
      </w:r>
    </w:p>
    <w:p w14:paraId="195A39AE">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35A8FA07">
      <w:pPr>
        <w:keepNext w:val="0"/>
        <w:keepLines w:val="0"/>
        <w:widowControl/>
        <w:numPr>
          <w:ilvl w:val="0"/>
          <w:numId w:val="5"/>
        </w:numPr>
        <w:suppressLineNumbers w:val="0"/>
        <w:spacing w:before="0" w:beforeAutospacing="0" w:after="0" w:afterAutospacing="0" w:line="480" w:lineRule="auto"/>
        <w:ind w:left="0" w:leftChars="0" w:right="0" w:firstLine="0" w:firstLineChars="0"/>
        <w:jc w:val="both"/>
        <w:rPr>
          <w:rFonts w:hint="default" w:ascii="Arial" w:hAnsi="Arial" w:eastAsia="SimSun" w:cs="Arial"/>
          <w:b w:val="0"/>
          <w:bCs w:val="0"/>
          <w:sz w:val="26"/>
          <w:szCs w:val="26"/>
        </w:rPr>
      </w:pPr>
      <w:r>
        <w:rPr>
          <w:rFonts w:hint="default" w:ascii="Arial" w:hAnsi="Arial" w:eastAsia="SimSun" w:cs="Arial"/>
          <w:b/>
          <w:bCs/>
          <w:kern w:val="0"/>
          <w:sz w:val="26"/>
          <w:szCs w:val="26"/>
          <w:lang w:val="en-US" w:eastAsia="zh-CN" w:bidi="ar"/>
        </w:rPr>
        <w:t>Employee Concerns and Grievances</w:t>
      </w:r>
      <w:r>
        <w:rPr>
          <w:rFonts w:hint="default" w:ascii="Arial" w:hAnsi="Arial" w:eastAsia="SimSun" w:cs="Arial"/>
          <w:b/>
          <w:bCs/>
          <w:kern w:val="0"/>
          <w:sz w:val="26"/>
          <w:szCs w:val="26"/>
          <w:lang w:val="en-US" w:eastAsia="zh-CN" w:bidi="ar"/>
        </w:rPr>
        <w:br w:type="textWrapping"/>
      </w:r>
      <w:r>
        <w:rPr>
          <w:rFonts w:hint="default" w:ascii="Arial" w:hAnsi="Arial" w:eastAsia="SimSun" w:cs="Arial"/>
          <w:b w:val="0"/>
          <w:bCs w:val="0"/>
          <w:kern w:val="0"/>
          <w:sz w:val="26"/>
          <w:szCs w:val="26"/>
          <w:lang w:val="en-US" w:eastAsia="zh-CN" w:bidi="ar"/>
        </w:rPr>
        <w:t xml:space="preserve">Workplace concerns, complaints, and grievances require proper documentation and monitoring. When these concerns are handled through different methods, maintaining records and following their status can become difficult. </w:t>
      </w:r>
    </w:p>
    <w:p w14:paraId="078EFB31">
      <w:pPr>
        <w:keepNext w:val="0"/>
        <w:keepLines w:val="0"/>
        <w:widowControl/>
        <w:suppressLineNumbers w:val="0"/>
        <w:spacing w:before="0" w:beforeAutospacing="0" w:after="0" w:afterAutospacing="0" w:line="480" w:lineRule="auto"/>
        <w:ind w:left="0" w:leftChars="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2D286833">
      <w:pPr>
        <w:keepNext w:val="0"/>
        <w:keepLines w:val="0"/>
        <w:widowControl/>
        <w:numPr>
          <w:ilvl w:val="0"/>
          <w:numId w:val="5"/>
        </w:numPr>
        <w:suppressLineNumbers w:val="0"/>
        <w:spacing w:before="0" w:beforeAutospacing="0" w:after="0" w:afterAutospacing="0" w:line="480" w:lineRule="auto"/>
        <w:ind w:left="0" w:leftChars="0" w:right="0" w:firstLine="0" w:firstLineChars="0"/>
        <w:jc w:val="both"/>
        <w:rPr>
          <w:rFonts w:hint="default" w:ascii="Arial" w:hAnsi="Arial" w:eastAsia="SimSun" w:cs="Arial"/>
          <w:b w:val="0"/>
          <w:bCs w:val="0"/>
          <w:sz w:val="26"/>
          <w:szCs w:val="26"/>
        </w:rPr>
      </w:pPr>
      <w:r>
        <w:rPr>
          <w:rFonts w:hint="default" w:ascii="Arial" w:hAnsi="Arial" w:eastAsia="SimSun" w:cs="Arial"/>
          <w:b/>
          <w:bCs/>
          <w:kern w:val="0"/>
          <w:sz w:val="26"/>
          <w:szCs w:val="26"/>
          <w:lang w:val="en-US" w:eastAsia="zh-CN" w:bidi="ar"/>
        </w:rPr>
        <w:t>Monitoring and Reporting</w:t>
      </w:r>
      <w:r>
        <w:rPr>
          <w:rFonts w:hint="default" w:ascii="Arial" w:hAnsi="Arial" w:eastAsia="SimSun" w:cs="Arial"/>
          <w:b/>
          <w:bCs/>
          <w:kern w:val="0"/>
          <w:sz w:val="26"/>
          <w:szCs w:val="26"/>
          <w:lang w:val="en-US" w:eastAsia="zh-CN" w:bidi="ar"/>
        </w:rPr>
        <w:br w:type="textWrapping"/>
      </w:r>
      <w:r>
        <w:rPr>
          <w:rFonts w:hint="default" w:ascii="Arial" w:hAnsi="Arial" w:eastAsia="SimSun" w:cs="Arial"/>
          <w:b w:val="0"/>
          <w:bCs w:val="0"/>
          <w:kern w:val="0"/>
          <w:sz w:val="26"/>
          <w:szCs w:val="26"/>
          <w:lang w:val="en-US" w:eastAsia="zh-CN" w:bidi="ar"/>
        </w:rPr>
        <w:t>HR personnel and authorized administrators need organized information for monitoring employee engagement, feedback, participation, recognition, and grievances. When information is stored separately, reviewing records and preparing grievance-related reports may require additional effort.</w:t>
      </w:r>
    </w:p>
    <w:p w14:paraId="3A56678F">
      <w:pPr>
        <w:keepNext w:val="0"/>
        <w:keepLines w:val="0"/>
        <w:widowControl/>
        <w:suppressLineNumbers w:val="0"/>
        <w:spacing w:before="0" w:beforeAutospacing="0" w:after="0" w:afterAutospacing="0" w:line="480" w:lineRule="auto"/>
        <w:ind w:left="0" w:leftChars="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74B82D4E">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These problems indicate the need for a system that can organize the selected employee engagement and relations activities in one platform. The proposed Human Resources Employee Engagement and Relations System addresses these needs by providing centralized communication, feedback and survey management, engagement activities, recognition, grievance management, social interaction, dashboard monitoring, analytics, and grievance reporting.</w:t>
      </w:r>
    </w:p>
    <w:p w14:paraId="785620B6">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7EB85680">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 xml:space="preserve"> </w:t>
      </w:r>
    </w:p>
    <w:p w14:paraId="4C6C2786">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6A172EC6">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48DA7A67">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7B18C5BD">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7A7E5F36">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768E4466">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sz w:val="26"/>
          <w:szCs w:val="26"/>
        </w:rPr>
      </w:pPr>
      <w:r>
        <w:rPr>
          <w:rFonts w:hint="default" w:ascii="Arial" w:hAnsi="Arial" w:eastAsia="SimSun" w:cs="Arial"/>
          <w:b/>
          <w:bCs/>
          <w:kern w:val="0"/>
          <w:sz w:val="26"/>
          <w:szCs w:val="26"/>
          <w:lang w:val="en-US" w:eastAsia="zh-CN" w:bidi="ar"/>
        </w:rPr>
        <w:t>1.4 Objectives and Goals</w:t>
      </w:r>
    </w:p>
    <w:p w14:paraId="315FC0DE">
      <w:pPr>
        <w:keepNext w:val="0"/>
        <w:keepLines w:val="0"/>
        <w:widowControl/>
        <w:suppressLineNumbers w:val="0"/>
        <w:spacing w:before="280" w:beforeAutospacing="0" w:after="280" w:afterAutospacing="0" w:line="480" w:lineRule="auto"/>
        <w:ind w:left="0" w:right="0"/>
        <w:jc w:val="both"/>
        <w:rPr>
          <w:rFonts w:hint="default" w:ascii="Arial" w:hAnsi="Arial" w:cs="Arial"/>
          <w:kern w:val="0"/>
          <w:sz w:val="24"/>
          <w:szCs w:val="24"/>
        </w:rPr>
      </w:pPr>
      <w:r>
        <w:rPr>
          <w:rFonts w:hint="default" w:ascii="Arial" w:hAnsi="Arial" w:eastAsia="SimSun" w:cs="Arial"/>
          <w:kern w:val="0"/>
          <w:sz w:val="24"/>
          <w:szCs w:val="24"/>
          <w:lang w:val="en-US" w:eastAsia="zh-CN" w:bidi="ar"/>
        </w:rPr>
        <w:t>The general objective of this capstone project is to design, develop, and evaluate a Human Resources Employee Engagement and Relations System that supports communication, feedback management, employee participation, recognition, and workplace concerns at Bestlink College of the Philippines – Bulacan Campus.</w:t>
      </w:r>
    </w:p>
    <w:p w14:paraId="596CD80D">
      <w:pPr>
        <w:keepNext w:val="0"/>
        <w:keepLines w:val="0"/>
        <w:widowControl/>
        <w:suppressLineNumbers w:val="0"/>
        <w:spacing w:before="280" w:beforeAutospacing="0" w:after="280" w:afterAutospacing="0" w:line="480" w:lineRule="auto"/>
        <w:ind w:left="0" w:right="0"/>
        <w:jc w:val="both"/>
        <w:rPr>
          <w:rFonts w:hint="default" w:ascii="Arial" w:hAnsi="Arial" w:cs="Arial"/>
          <w:kern w:val="0"/>
          <w:sz w:val="24"/>
          <w:szCs w:val="24"/>
        </w:rPr>
      </w:pPr>
      <w:r>
        <w:rPr>
          <w:rFonts w:hint="default" w:ascii="Arial" w:hAnsi="Arial" w:eastAsia="SimSun" w:cs="Arial"/>
          <w:kern w:val="0"/>
          <w:sz w:val="24"/>
          <w:szCs w:val="24"/>
          <w:lang w:val="en-US" w:eastAsia="zh-CN" w:bidi="ar"/>
        </w:rPr>
        <w:t>Specifically, the project aims to:</w:t>
      </w:r>
    </w:p>
    <w:p w14:paraId="2F269CFE">
      <w:pPr>
        <w:keepNext w:val="0"/>
        <w:keepLines w:val="0"/>
        <w:widowControl/>
        <w:suppressLineNumbers w:val="0"/>
        <w:spacing w:before="280" w:beforeAutospacing="0" w:after="280" w:afterAutospacing="0" w:line="480" w:lineRule="auto"/>
        <w:ind w:left="0" w:right="0"/>
        <w:jc w:val="both"/>
        <w:rPr>
          <w:rFonts w:hint="default" w:ascii="Arial" w:hAnsi="Arial" w:cs="Arial"/>
          <w:kern w:val="0"/>
          <w:sz w:val="24"/>
          <w:szCs w:val="24"/>
        </w:rPr>
      </w:pPr>
      <w:r>
        <w:rPr>
          <w:rFonts w:hint="default" w:ascii="Arial" w:hAnsi="Arial" w:eastAsia="SimSun" w:cs="Arial"/>
          <w:kern w:val="0"/>
          <w:sz w:val="24"/>
          <w:szCs w:val="24"/>
          <w:lang w:val="en-US" w:eastAsia="zh-CN" w:bidi="ar"/>
        </w:rPr>
        <w:t>Develop a centralized dissemination function for HR announcements,  notices, reminders, and other official employee-related information.</w:t>
      </w:r>
    </w:p>
    <w:p w14:paraId="7CCCF72B">
      <w:pPr>
        <w:keepNext w:val="0"/>
        <w:keepLines w:val="0"/>
        <w:widowControl/>
        <w:suppressLineNumbers w:val="0"/>
        <w:spacing w:before="280" w:beforeAutospacing="0" w:after="280" w:afterAutospacing="0" w:line="480" w:lineRule="auto"/>
        <w:ind w:left="0" w:right="0"/>
        <w:jc w:val="both"/>
        <w:rPr>
          <w:rFonts w:hint="default" w:ascii="Arial" w:hAnsi="Arial" w:cs="Arial"/>
          <w:kern w:val="0"/>
          <w:sz w:val="24"/>
          <w:szCs w:val="24"/>
        </w:rPr>
      </w:pPr>
      <w:r>
        <w:rPr>
          <w:rFonts w:hint="default" w:ascii="Arial" w:hAnsi="Arial" w:eastAsia="SimSun" w:cs="Arial"/>
          <w:kern w:val="0"/>
          <w:sz w:val="24"/>
          <w:szCs w:val="24"/>
          <w:lang w:val="en-US" w:eastAsia="zh-CN" w:bidi="ar"/>
        </w:rPr>
        <w:t xml:space="preserve"> </w:t>
      </w:r>
    </w:p>
    <w:p w14:paraId="772B3B93">
      <w:pPr>
        <w:keepNext w:val="0"/>
        <w:keepLines w:val="0"/>
        <w:widowControl/>
        <w:suppressLineNumbers w:val="0"/>
        <w:spacing w:before="280" w:beforeAutospacing="0" w:after="280" w:afterAutospacing="0" w:line="480" w:lineRule="auto"/>
        <w:ind w:left="0" w:right="0"/>
        <w:jc w:val="both"/>
        <w:rPr>
          <w:rFonts w:hint="default" w:ascii="Arial" w:hAnsi="Arial" w:cs="Arial"/>
          <w:kern w:val="0"/>
          <w:sz w:val="24"/>
          <w:szCs w:val="24"/>
        </w:rPr>
      </w:pPr>
      <w:r>
        <w:rPr>
          <w:rFonts w:hint="default" w:ascii="Arial" w:hAnsi="Arial" w:eastAsia="SimSun" w:cs="Arial"/>
          <w:kern w:val="0"/>
          <w:sz w:val="24"/>
          <w:szCs w:val="24"/>
          <w:lang w:val="en-US" w:eastAsia="zh-CN" w:bidi="ar"/>
        </w:rPr>
        <w:t>Provide employee engagement functions that support surveys, polls, participation activities, feedback, suggestions, comments, and other available interaction features.</w:t>
      </w:r>
    </w:p>
    <w:p w14:paraId="7FE07BA3">
      <w:pPr>
        <w:keepNext w:val="0"/>
        <w:keepLines w:val="0"/>
        <w:widowControl/>
        <w:suppressLineNumbers w:val="0"/>
        <w:spacing w:before="280" w:beforeAutospacing="0" w:after="280" w:afterAutospacing="0" w:line="480" w:lineRule="auto"/>
        <w:ind w:left="0" w:right="0"/>
        <w:jc w:val="both"/>
        <w:rPr>
          <w:rFonts w:hint="default" w:ascii="Arial" w:hAnsi="Arial" w:cs="Arial"/>
          <w:kern w:val="0"/>
          <w:sz w:val="24"/>
          <w:szCs w:val="24"/>
        </w:rPr>
      </w:pPr>
      <w:r>
        <w:rPr>
          <w:rFonts w:hint="default" w:ascii="Arial" w:hAnsi="Arial" w:eastAsia="SimSun" w:cs="Arial"/>
          <w:kern w:val="0"/>
          <w:sz w:val="24"/>
          <w:szCs w:val="24"/>
          <w:lang w:val="en-US" w:eastAsia="zh-CN" w:bidi="ar"/>
        </w:rPr>
        <w:t>Provide a structured recognition function for recording employee achievements, nominations, recognition activities, awards, and appreciation.</w:t>
      </w:r>
    </w:p>
    <w:p w14:paraId="778608C4">
      <w:pPr>
        <w:keepNext w:val="0"/>
        <w:keepLines w:val="0"/>
        <w:widowControl/>
        <w:suppressLineNumbers w:val="0"/>
        <w:spacing w:before="280" w:beforeAutospacing="0" w:after="280" w:afterAutospacing="0" w:line="480" w:lineRule="auto"/>
        <w:ind w:left="0" w:right="0"/>
        <w:jc w:val="both"/>
        <w:rPr>
          <w:rFonts w:hint="default" w:ascii="Arial" w:hAnsi="Arial" w:cs="Arial"/>
          <w:kern w:val="0"/>
          <w:sz w:val="24"/>
          <w:szCs w:val="24"/>
        </w:rPr>
      </w:pPr>
      <w:r>
        <w:rPr>
          <w:rFonts w:hint="default" w:ascii="Arial" w:hAnsi="Arial" w:eastAsia="SimSun" w:cs="Arial"/>
          <w:kern w:val="0"/>
          <w:sz w:val="24"/>
          <w:szCs w:val="24"/>
          <w:lang w:val="en-US" w:eastAsia="zh-CN" w:bidi="ar"/>
        </w:rPr>
        <w:t xml:space="preserve"> </w:t>
      </w:r>
    </w:p>
    <w:p w14:paraId="546E1A2F">
      <w:pPr>
        <w:keepNext w:val="0"/>
        <w:keepLines w:val="0"/>
        <w:widowControl/>
        <w:suppressLineNumbers w:val="0"/>
        <w:spacing w:before="280" w:beforeAutospacing="0" w:after="280" w:afterAutospacing="0" w:line="480" w:lineRule="auto"/>
        <w:ind w:left="0" w:right="0"/>
        <w:jc w:val="both"/>
        <w:rPr>
          <w:rFonts w:hint="default" w:ascii="Arial" w:hAnsi="Arial" w:cs="Arial"/>
          <w:kern w:val="0"/>
          <w:sz w:val="24"/>
          <w:szCs w:val="24"/>
        </w:rPr>
      </w:pPr>
      <w:r>
        <w:rPr>
          <w:rFonts w:hint="default" w:ascii="Arial" w:hAnsi="Arial" w:eastAsia="SimSun" w:cs="Arial"/>
          <w:kern w:val="0"/>
          <w:sz w:val="24"/>
          <w:szCs w:val="24"/>
          <w:lang w:val="en-US" w:eastAsia="zh-CN" w:bidi="ar"/>
        </w:rPr>
        <w:t>Develop a grievance management function that allows employees to submit workplace concerns, complaints, and grievances and allows authorized Human Resource personnel to review, update, and monitor the related records.</w:t>
      </w:r>
    </w:p>
    <w:p w14:paraId="2F33CA3B">
      <w:pPr>
        <w:keepNext w:val="0"/>
        <w:keepLines w:val="0"/>
        <w:widowControl/>
        <w:suppressLineNumbers w:val="0"/>
        <w:spacing w:before="280" w:beforeAutospacing="0" w:after="280" w:afterAutospacing="0" w:line="480" w:lineRule="auto"/>
        <w:ind w:left="0" w:right="0"/>
        <w:jc w:val="both"/>
        <w:rPr>
          <w:rFonts w:hint="default" w:ascii="Arial" w:hAnsi="Arial" w:cs="Arial"/>
          <w:kern w:val="0"/>
          <w:sz w:val="24"/>
          <w:szCs w:val="24"/>
        </w:rPr>
      </w:pPr>
      <w:r>
        <w:rPr>
          <w:rFonts w:hint="default" w:ascii="Arial" w:hAnsi="Arial" w:eastAsia="SimSun" w:cs="Arial"/>
          <w:kern w:val="0"/>
          <w:sz w:val="24"/>
          <w:szCs w:val="24"/>
          <w:lang w:val="en-US" w:eastAsia="zh-CN" w:bidi="ar"/>
        </w:rPr>
        <w:t xml:space="preserve"> </w:t>
      </w:r>
    </w:p>
    <w:p w14:paraId="416C0F7E">
      <w:pPr>
        <w:keepNext w:val="0"/>
        <w:keepLines w:val="0"/>
        <w:widowControl/>
        <w:suppressLineNumbers w:val="0"/>
        <w:spacing w:before="280" w:beforeAutospacing="0" w:after="280" w:afterAutospacing="0" w:line="480" w:lineRule="auto"/>
        <w:ind w:left="0" w:right="0"/>
        <w:jc w:val="both"/>
        <w:rPr>
          <w:rFonts w:hint="default" w:ascii="Arial" w:hAnsi="Arial" w:cs="Arial"/>
          <w:kern w:val="0"/>
          <w:sz w:val="24"/>
          <w:szCs w:val="24"/>
        </w:rPr>
      </w:pPr>
      <w:r>
        <w:rPr>
          <w:rFonts w:hint="default" w:ascii="Arial" w:hAnsi="Arial" w:eastAsia="SimSun" w:cs="Arial"/>
          <w:kern w:val="0"/>
          <w:sz w:val="24"/>
          <w:szCs w:val="24"/>
          <w:lang w:val="en-US" w:eastAsia="zh-CN" w:bidi="ar"/>
        </w:rPr>
        <w:t>Provide an administrative Dashboard Overview that gives authorized Human Resource personnel and administrators access to relevant employee engagement and relations information.</w:t>
      </w:r>
    </w:p>
    <w:p w14:paraId="09221C56">
      <w:pPr>
        <w:keepNext w:val="0"/>
        <w:keepLines w:val="0"/>
        <w:widowControl/>
        <w:suppressLineNumbers w:val="0"/>
        <w:spacing w:before="280" w:beforeAutospacing="0" w:after="280" w:afterAutospacing="0" w:line="480" w:lineRule="auto"/>
        <w:ind w:left="0" w:right="0"/>
        <w:jc w:val="both"/>
        <w:rPr>
          <w:rFonts w:hint="default" w:ascii="Arial" w:hAnsi="Arial" w:cs="Arial"/>
          <w:kern w:val="0"/>
          <w:sz w:val="24"/>
          <w:szCs w:val="24"/>
        </w:rPr>
      </w:pPr>
      <w:r>
        <w:rPr>
          <w:rFonts w:hint="default" w:ascii="Arial" w:hAnsi="Arial" w:eastAsia="SimSun" w:cs="Arial"/>
          <w:kern w:val="0"/>
          <w:sz w:val="24"/>
          <w:szCs w:val="24"/>
          <w:lang w:val="en-US" w:eastAsia="zh-CN" w:bidi="ar"/>
        </w:rPr>
        <w:t xml:space="preserve"> </w:t>
      </w:r>
    </w:p>
    <w:p w14:paraId="2D636A15">
      <w:pPr>
        <w:keepNext w:val="0"/>
        <w:keepLines w:val="0"/>
        <w:widowControl/>
        <w:suppressLineNumbers w:val="0"/>
        <w:spacing w:before="280" w:beforeAutospacing="0" w:after="280" w:afterAutospacing="0" w:line="480" w:lineRule="auto"/>
        <w:ind w:left="0" w:right="0"/>
        <w:jc w:val="both"/>
        <w:rPr>
          <w:rFonts w:hint="default" w:ascii="Arial" w:hAnsi="Arial" w:cs="Arial"/>
          <w:kern w:val="0"/>
          <w:sz w:val="24"/>
          <w:szCs w:val="24"/>
        </w:rPr>
      </w:pPr>
      <w:r>
        <w:rPr>
          <w:rFonts w:hint="default" w:ascii="Arial" w:hAnsi="Arial" w:eastAsia="SimSun" w:cs="Arial"/>
          <w:kern w:val="0"/>
          <w:sz w:val="24"/>
          <w:szCs w:val="24"/>
          <w:lang w:val="en-US" w:eastAsia="zh-CN" w:bidi="ar"/>
        </w:rPr>
        <w:t>Provide analytics for available survey responses, employee feedback, and grievance information, together with organized reporting for grievance-related records.</w:t>
      </w:r>
    </w:p>
    <w:p w14:paraId="352D50E6">
      <w:pPr>
        <w:keepNext w:val="0"/>
        <w:keepLines w:val="0"/>
        <w:widowControl/>
        <w:suppressLineNumbers w:val="0"/>
        <w:spacing w:before="280" w:beforeAutospacing="0" w:after="280" w:afterAutospacing="0" w:line="480" w:lineRule="auto"/>
        <w:ind w:left="0" w:right="0"/>
        <w:jc w:val="both"/>
        <w:rPr>
          <w:rFonts w:hint="default" w:ascii="Arial" w:hAnsi="Arial" w:cs="Arial"/>
          <w:kern w:val="0"/>
          <w:sz w:val="24"/>
          <w:szCs w:val="24"/>
        </w:rPr>
      </w:pPr>
      <w:r>
        <w:rPr>
          <w:rFonts w:hint="default" w:ascii="Arial" w:hAnsi="Arial" w:eastAsia="SimSun" w:cs="Arial"/>
          <w:kern w:val="0"/>
          <w:sz w:val="24"/>
          <w:szCs w:val="24"/>
          <w:lang w:val="en-US" w:eastAsia="zh-CN" w:bidi="ar"/>
        </w:rPr>
        <w:t xml:space="preserve"> </w:t>
      </w:r>
    </w:p>
    <w:p w14:paraId="13C2BE0C">
      <w:pPr>
        <w:keepNext w:val="0"/>
        <w:keepLines w:val="0"/>
        <w:widowControl/>
        <w:suppressLineNumbers w:val="0"/>
        <w:spacing w:before="280" w:beforeAutospacing="0" w:after="280" w:afterAutospacing="0" w:line="480" w:lineRule="auto"/>
        <w:ind w:left="0" w:right="0"/>
        <w:jc w:val="both"/>
        <w:rPr>
          <w:rFonts w:hint="default" w:ascii="Arial" w:hAnsi="Arial" w:cs="Arial"/>
          <w:kern w:val="0"/>
          <w:sz w:val="24"/>
          <w:szCs w:val="24"/>
        </w:rPr>
      </w:pPr>
      <w:r>
        <w:rPr>
          <w:rFonts w:hint="default" w:ascii="Arial" w:hAnsi="Arial" w:eastAsia="SimSun" w:cs="Arial"/>
          <w:kern w:val="0"/>
          <w:sz w:val="24"/>
          <w:szCs w:val="24"/>
          <w:lang w:val="en-US" w:eastAsia="zh-CN" w:bidi="ar"/>
        </w:rPr>
        <w:t xml:space="preserve"> </w:t>
      </w:r>
    </w:p>
    <w:p w14:paraId="5A4D2CC3">
      <w:pPr>
        <w:keepNext w:val="0"/>
        <w:keepLines w:val="0"/>
        <w:widowControl/>
        <w:suppressLineNumbers w:val="0"/>
        <w:spacing w:before="280" w:beforeAutospacing="0" w:after="280" w:afterAutospacing="0" w:line="480" w:lineRule="auto"/>
        <w:ind w:left="0" w:right="0"/>
        <w:jc w:val="both"/>
        <w:rPr>
          <w:rFonts w:hint="default" w:ascii="Arial" w:hAnsi="Arial" w:cs="Arial"/>
          <w:kern w:val="0"/>
          <w:sz w:val="24"/>
          <w:szCs w:val="24"/>
        </w:rPr>
      </w:pPr>
      <w:r>
        <w:rPr>
          <w:rFonts w:hint="default" w:ascii="Arial" w:hAnsi="Arial" w:eastAsia="SimSun" w:cs="Arial"/>
          <w:kern w:val="0"/>
          <w:sz w:val="24"/>
          <w:szCs w:val="24"/>
          <w:lang w:val="en-US" w:eastAsia="zh-CN" w:bidi="ar"/>
        </w:rPr>
        <w:t>Develop a system that can be evaluated based on its ability to support the intended employee engagement and relations activities.</w:t>
      </w:r>
    </w:p>
    <w:p w14:paraId="3A08BE2D">
      <w:pPr>
        <w:keepNext w:val="0"/>
        <w:keepLines w:val="0"/>
        <w:widowControl/>
        <w:suppressLineNumbers w:val="0"/>
        <w:spacing w:before="280" w:beforeAutospacing="0" w:after="280" w:afterAutospacing="0" w:line="480" w:lineRule="auto"/>
        <w:ind w:left="0" w:right="0"/>
        <w:jc w:val="both"/>
        <w:rPr>
          <w:rFonts w:hint="default" w:ascii="Arial" w:hAnsi="Arial" w:cs="Arial"/>
          <w:kern w:val="0"/>
          <w:sz w:val="24"/>
          <w:szCs w:val="24"/>
        </w:rPr>
      </w:pPr>
      <w:r>
        <w:rPr>
          <w:rFonts w:hint="default" w:ascii="Arial" w:hAnsi="Arial" w:eastAsia="SimSun" w:cs="Arial"/>
          <w:kern w:val="0"/>
          <w:sz w:val="24"/>
          <w:szCs w:val="24"/>
          <w:lang w:val="en-US" w:eastAsia="zh-CN" w:bidi="ar"/>
        </w:rPr>
        <w:t xml:space="preserve"> </w:t>
      </w:r>
    </w:p>
    <w:p w14:paraId="0FE44BA0">
      <w:pPr>
        <w:keepNext w:val="0"/>
        <w:keepLines w:val="0"/>
        <w:widowControl/>
        <w:suppressLineNumbers w:val="0"/>
        <w:spacing w:before="280" w:beforeAutospacing="0" w:after="280" w:afterAutospacing="0" w:line="480" w:lineRule="auto"/>
        <w:ind w:left="0" w:right="0"/>
        <w:jc w:val="both"/>
        <w:rPr>
          <w:rFonts w:hint="default" w:ascii="Arial" w:hAnsi="Arial" w:cs="Arial"/>
          <w:kern w:val="0"/>
          <w:sz w:val="24"/>
          <w:szCs w:val="24"/>
        </w:rPr>
      </w:pPr>
      <w:r>
        <w:rPr>
          <w:rFonts w:hint="default" w:ascii="Arial" w:hAnsi="Arial" w:eastAsia="SimSun" w:cs="Arial"/>
          <w:kern w:val="0"/>
          <w:sz w:val="24"/>
          <w:szCs w:val="24"/>
          <w:lang w:val="en-US" w:eastAsia="zh-CN" w:bidi="ar"/>
        </w:rPr>
        <w:t>Goals</w:t>
      </w:r>
    </w:p>
    <w:p w14:paraId="56F5BB45">
      <w:pPr>
        <w:keepNext w:val="0"/>
        <w:keepLines w:val="0"/>
        <w:widowControl/>
        <w:suppressLineNumbers w:val="0"/>
        <w:spacing w:before="280" w:beforeAutospacing="0" w:after="280" w:afterAutospacing="0" w:line="480" w:lineRule="auto"/>
        <w:ind w:left="0" w:right="0"/>
        <w:jc w:val="both"/>
        <w:rPr>
          <w:rFonts w:hint="default" w:ascii="Arial" w:hAnsi="Arial" w:cs="Arial"/>
          <w:kern w:val="0"/>
          <w:sz w:val="24"/>
          <w:szCs w:val="24"/>
        </w:rPr>
      </w:pPr>
      <w:r>
        <w:rPr>
          <w:rFonts w:hint="default" w:ascii="Arial" w:hAnsi="Arial" w:eastAsia="SimSun" w:cs="Arial"/>
          <w:kern w:val="0"/>
          <w:sz w:val="24"/>
          <w:szCs w:val="24"/>
          <w:lang w:val="en-US" w:eastAsia="zh-CN" w:bidi="ar"/>
        </w:rPr>
        <w:t>The project aims to provide the Human Resource Department with a centralized system for selected employee engagement and relations activities. It is intended to make related information easier to manage, review, and monitor.</w:t>
      </w:r>
    </w:p>
    <w:p w14:paraId="2D55EC87">
      <w:pPr>
        <w:keepNext w:val="0"/>
        <w:keepLines w:val="0"/>
        <w:widowControl/>
        <w:suppressLineNumbers w:val="0"/>
        <w:spacing w:before="280" w:beforeAutospacing="0" w:after="280" w:afterAutospacing="0" w:line="480" w:lineRule="auto"/>
        <w:ind w:left="0" w:right="0"/>
        <w:jc w:val="both"/>
        <w:rPr>
          <w:rFonts w:hint="default" w:ascii="Arial" w:hAnsi="Arial" w:cs="Arial"/>
          <w:kern w:val="0"/>
          <w:sz w:val="24"/>
          <w:szCs w:val="24"/>
        </w:rPr>
      </w:pPr>
      <w:r>
        <w:rPr>
          <w:rFonts w:hint="default" w:ascii="Arial" w:hAnsi="Arial" w:eastAsia="SimSun" w:cs="Arial"/>
          <w:kern w:val="0"/>
          <w:sz w:val="24"/>
          <w:szCs w:val="24"/>
          <w:lang w:val="en-US" w:eastAsia="zh-CN" w:bidi="ar"/>
        </w:rPr>
        <w:t>The system also aims to provide employees with accessible ways to receive HR information, participate in activities, provide feedback, interact with available features, receive recognition, and submit workplace concerns.</w:t>
      </w:r>
    </w:p>
    <w:p w14:paraId="6A172DEC">
      <w:pPr>
        <w:keepNext w:val="0"/>
        <w:keepLines w:val="0"/>
        <w:widowControl/>
        <w:suppressLineNumbers w:val="0"/>
        <w:spacing w:before="280" w:beforeAutospacing="0" w:after="280" w:afterAutospacing="0" w:line="480" w:lineRule="auto"/>
        <w:ind w:left="0" w:right="0"/>
        <w:jc w:val="both"/>
        <w:rPr>
          <w:rFonts w:hint="default" w:ascii="Arial" w:hAnsi="Arial" w:cs="Arial"/>
          <w:kern w:val="0"/>
          <w:sz w:val="24"/>
          <w:szCs w:val="24"/>
        </w:rPr>
      </w:pPr>
      <w:r>
        <w:rPr>
          <w:rFonts w:hint="default" w:ascii="Arial" w:hAnsi="Arial" w:eastAsia="SimSun" w:cs="Arial"/>
          <w:kern w:val="0"/>
          <w:sz w:val="24"/>
          <w:szCs w:val="24"/>
          <w:lang w:val="en-US" w:eastAsia="zh-CN" w:bidi="ar"/>
        </w:rPr>
        <w:t>For authorized Human Resource personnel and administrators, the system aims to organize employee engagement and relations records and provide dashboard information, analytics, and grievance reports that can support monitoring and administrative review.</w:t>
      </w:r>
    </w:p>
    <w:p w14:paraId="101A9A02">
      <w:pPr>
        <w:keepNext w:val="0"/>
        <w:keepLines w:val="0"/>
        <w:widowControl/>
        <w:suppressLineNumbers w:val="0"/>
        <w:spacing w:before="280" w:beforeAutospacing="0" w:after="280" w:afterAutospacing="0" w:line="480" w:lineRule="auto"/>
        <w:ind w:left="0" w:right="0"/>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 xml:space="preserve"> </w:t>
      </w:r>
    </w:p>
    <w:p w14:paraId="56A3711E">
      <w:pPr>
        <w:keepNext w:val="0"/>
        <w:keepLines w:val="0"/>
        <w:widowControl/>
        <w:suppressLineNumbers w:val="0"/>
        <w:spacing w:before="280" w:beforeAutospacing="0" w:after="280" w:afterAutospacing="0" w:line="480" w:lineRule="auto"/>
        <w:ind w:left="0" w:right="0"/>
        <w:jc w:val="both"/>
        <w:rPr>
          <w:rFonts w:hint="default" w:ascii="Arial" w:hAnsi="Arial" w:eastAsia="SimSun" w:cs="Arial"/>
          <w:kern w:val="0"/>
          <w:sz w:val="24"/>
          <w:szCs w:val="24"/>
          <w:lang w:val="en-US" w:eastAsia="zh-CN" w:bidi="ar"/>
        </w:rPr>
      </w:pPr>
    </w:p>
    <w:p w14:paraId="1223DB72">
      <w:pPr>
        <w:keepNext w:val="0"/>
        <w:keepLines w:val="0"/>
        <w:widowControl/>
        <w:suppressLineNumbers w:val="0"/>
        <w:spacing w:before="280" w:beforeAutospacing="0" w:after="280" w:afterAutospacing="0" w:line="480" w:lineRule="auto"/>
        <w:ind w:left="0" w:right="0"/>
        <w:jc w:val="both"/>
        <w:rPr>
          <w:rFonts w:hint="default" w:ascii="Arial" w:hAnsi="Arial" w:eastAsia="SimSun" w:cs="Arial"/>
          <w:kern w:val="0"/>
          <w:sz w:val="24"/>
          <w:szCs w:val="24"/>
          <w:lang w:val="en-US" w:eastAsia="zh-CN" w:bidi="ar"/>
        </w:rPr>
      </w:pPr>
    </w:p>
    <w:p w14:paraId="71397524">
      <w:pPr>
        <w:keepNext w:val="0"/>
        <w:keepLines w:val="0"/>
        <w:widowControl/>
        <w:suppressLineNumbers w:val="0"/>
        <w:spacing w:before="280" w:beforeAutospacing="0" w:after="280" w:afterAutospacing="0" w:line="480" w:lineRule="auto"/>
        <w:ind w:left="0" w:right="0"/>
        <w:jc w:val="both"/>
        <w:rPr>
          <w:rFonts w:hint="default" w:ascii="Arial" w:hAnsi="Arial" w:eastAsia="SimSun" w:cs="Arial"/>
          <w:kern w:val="0"/>
          <w:sz w:val="24"/>
          <w:szCs w:val="24"/>
          <w:lang w:val="en-US" w:eastAsia="zh-CN" w:bidi="ar"/>
        </w:rPr>
      </w:pPr>
    </w:p>
    <w:p w14:paraId="4833458E">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sz w:val="26"/>
          <w:szCs w:val="26"/>
        </w:rPr>
      </w:pPr>
      <w:r>
        <w:rPr>
          <w:rFonts w:hint="default" w:ascii="Arial" w:hAnsi="Arial" w:eastAsia="SimSun" w:cs="Arial"/>
          <w:b/>
          <w:bCs/>
          <w:kern w:val="0"/>
          <w:sz w:val="26"/>
          <w:szCs w:val="26"/>
          <w:lang w:val="en-US" w:eastAsia="zh-CN" w:bidi="ar"/>
        </w:rPr>
        <w:t>1.5 Significance and Relevance</w:t>
      </w:r>
    </w:p>
    <w:p w14:paraId="1312D312">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The proposed Human Resources Employee Engagement and Relations System is relevant to the selected employee engagement and workplace relations activities of Bestlink College of the Philippines – Bulacan Campus. The system may provide the following benefits to its intended users:</w:t>
      </w:r>
    </w:p>
    <w:p w14:paraId="7CDC869A">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52C53047">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b/>
          <w:bCs/>
          <w:kern w:val="0"/>
          <w:sz w:val="24"/>
          <w:szCs w:val="24"/>
          <w:lang w:val="en-US" w:eastAsia="zh-CN" w:bidi="ar"/>
        </w:rPr>
        <w:t>Human Resource Department</w:t>
      </w:r>
      <w:r>
        <w:rPr>
          <w:rFonts w:hint="default" w:ascii="Arial" w:hAnsi="Arial" w:eastAsia="SimSun" w:cs="Arial"/>
          <w:kern w:val="0"/>
          <w:sz w:val="24"/>
          <w:szCs w:val="24"/>
          <w:lang w:val="en-US" w:eastAsia="zh-CN" w:bidi="ar"/>
        </w:rPr>
        <w:br w:type="textWrapping"/>
      </w:r>
      <w:r>
        <w:rPr>
          <w:rFonts w:hint="default" w:ascii="Arial" w:hAnsi="Arial" w:eastAsia="SimSun" w:cs="Arial"/>
          <w:kern w:val="0"/>
          <w:sz w:val="24"/>
          <w:szCs w:val="24"/>
          <w:lang w:val="en-US" w:eastAsia="zh-CN" w:bidi="ar"/>
        </w:rPr>
        <w:t>The system can help organize announcements, feedback, surveys, participation records, recognition activities, and grievance records in one platform. The available dashboard, analytics, and grievance reporting functions can also support the review of employee engagement and workplace concerns.</w:t>
      </w:r>
    </w:p>
    <w:p w14:paraId="51157085">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6FE33FF3">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b/>
          <w:bCs/>
          <w:kern w:val="0"/>
          <w:sz w:val="24"/>
          <w:szCs w:val="24"/>
          <w:lang w:val="en-US" w:eastAsia="zh-CN" w:bidi="ar"/>
        </w:rPr>
        <w:t>Human Resource Personnel and Administrators</w:t>
      </w:r>
      <w:r>
        <w:rPr>
          <w:rFonts w:hint="default" w:ascii="Arial" w:hAnsi="Arial" w:eastAsia="SimSun" w:cs="Arial"/>
          <w:kern w:val="0"/>
          <w:sz w:val="24"/>
          <w:szCs w:val="24"/>
          <w:lang w:val="en-US" w:eastAsia="zh-CN" w:bidi="ar"/>
        </w:rPr>
        <w:br w:type="textWrapping"/>
      </w:r>
      <w:r>
        <w:rPr>
          <w:rFonts w:hint="default" w:ascii="Arial" w:hAnsi="Arial" w:eastAsia="SimSun" w:cs="Arial"/>
          <w:kern w:val="0"/>
          <w:sz w:val="24"/>
          <w:szCs w:val="24"/>
          <w:lang w:val="en-US" w:eastAsia="zh-CN" w:bidi="ar"/>
        </w:rPr>
        <w:t>Authorized users can manage announcements, surveys, feedback, engagement activities, recognition records, and grievances. They can also access relevant information through the Dashboard Overview based on their assigned permissions.</w:t>
      </w:r>
    </w:p>
    <w:p w14:paraId="51090B31">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43250183">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b/>
          <w:bCs/>
          <w:kern w:val="0"/>
          <w:sz w:val="24"/>
          <w:szCs w:val="24"/>
          <w:lang w:val="en-US" w:eastAsia="zh-CN" w:bidi="ar"/>
        </w:rPr>
        <w:t>Employees</w:t>
      </w:r>
      <w:r>
        <w:rPr>
          <w:rFonts w:hint="default" w:ascii="Arial" w:hAnsi="Arial" w:eastAsia="SimSun" w:cs="Arial"/>
          <w:kern w:val="0"/>
          <w:sz w:val="24"/>
          <w:szCs w:val="24"/>
          <w:lang w:val="en-US" w:eastAsia="zh-CN" w:bidi="ar"/>
        </w:rPr>
        <w:br w:type="textWrapping"/>
      </w:r>
      <w:r>
        <w:rPr>
          <w:rFonts w:hint="default" w:ascii="Arial" w:hAnsi="Arial" w:eastAsia="SimSun" w:cs="Arial"/>
          <w:kern w:val="0"/>
          <w:sz w:val="24"/>
          <w:szCs w:val="24"/>
          <w:lang w:val="en-US" w:eastAsia="zh-CN" w:bidi="ar"/>
        </w:rPr>
        <w:t>Employees can access HR announcements and available engagement activities through the system. They can also answer surveys, provide feedback, participate in activities, interact through available collaboration features, view recognition-related information, and submit workplace concerns.</w:t>
      </w:r>
    </w:p>
    <w:p w14:paraId="19E9CC5E">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2D8CFB5F">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b/>
          <w:bCs/>
          <w:kern w:val="0"/>
          <w:sz w:val="24"/>
          <w:szCs w:val="24"/>
          <w:lang w:val="en-US" w:eastAsia="zh-CN" w:bidi="ar"/>
        </w:rPr>
        <w:t>Management</w:t>
      </w:r>
      <w:r>
        <w:rPr>
          <w:rFonts w:hint="default" w:ascii="Arial" w:hAnsi="Arial" w:eastAsia="SimSun" w:cs="Arial"/>
          <w:kern w:val="0"/>
          <w:sz w:val="24"/>
          <w:szCs w:val="24"/>
          <w:lang w:val="en-US" w:eastAsia="zh-CN" w:bidi="ar"/>
        </w:rPr>
        <w:br w:type="textWrapping"/>
      </w:r>
      <w:r>
        <w:rPr>
          <w:rFonts w:hint="default" w:ascii="Arial" w:hAnsi="Arial" w:eastAsia="SimSun" w:cs="Arial"/>
          <w:kern w:val="0"/>
          <w:sz w:val="24"/>
          <w:szCs w:val="24"/>
          <w:lang w:val="en-US" w:eastAsia="zh-CN" w:bidi="ar"/>
        </w:rPr>
        <w:t>Management may use available organized information and grievance-related reports to review employee engagement and workplace concerns. The information can serve as supporting information for administrative review.</w:t>
      </w:r>
    </w:p>
    <w:p w14:paraId="08CF7A56">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3329938D">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r>
        <w:rPr>
          <w:rFonts w:hint="default" w:ascii="Arial" w:hAnsi="Arial" w:eastAsia="SimSun" w:cs="Arial"/>
          <w:b/>
          <w:bCs/>
          <w:kern w:val="0"/>
          <w:sz w:val="24"/>
          <w:szCs w:val="24"/>
          <w:lang w:val="en-US" w:eastAsia="zh-CN" w:bidi="ar"/>
        </w:rPr>
        <w:t>Future Researchers</w:t>
      </w:r>
      <w:r>
        <w:rPr>
          <w:rFonts w:hint="default" w:ascii="Arial" w:hAnsi="Arial" w:eastAsia="SimSun" w:cs="Arial"/>
          <w:kern w:val="0"/>
          <w:sz w:val="24"/>
          <w:szCs w:val="24"/>
          <w:lang w:val="en-US" w:eastAsia="zh-CN" w:bidi="ar"/>
        </w:rPr>
        <w:br w:type="textWrapping"/>
      </w:r>
      <w:r>
        <w:rPr>
          <w:rFonts w:hint="default" w:ascii="Arial" w:hAnsi="Arial" w:eastAsia="SimSun" w:cs="Arial"/>
          <w:kern w:val="0"/>
          <w:sz w:val="24"/>
          <w:szCs w:val="24"/>
          <w:lang w:val="en-US" w:eastAsia="zh-CN" w:bidi="ar"/>
        </w:rPr>
        <w:t>The project may serve as a reference for future researchers working on systems related to employee engagement, employee relations, Human Resource processes, workplace communication, feedback management, recognition, grievance handling, and employee participation.</w:t>
      </w:r>
    </w:p>
    <w:p w14:paraId="14ACE58A">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0C3A9B3B">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2FD97575">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6C81CF14">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61A55E6A">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sz w:val="24"/>
          <w:szCs w:val="24"/>
        </w:rPr>
      </w:pPr>
      <w:r>
        <w:rPr>
          <w:rFonts w:hint="default" w:ascii="Arial" w:hAnsi="Arial" w:eastAsia="SimSun" w:cs="Arial"/>
          <w:b/>
          <w:bCs/>
          <w:kern w:val="0"/>
          <w:sz w:val="24"/>
          <w:szCs w:val="24"/>
          <w:lang w:val="en-US" w:eastAsia="zh-CN" w:bidi="ar"/>
        </w:rPr>
        <w:t>1.6 STRUCTURE OF THE DOCUMENT</w:t>
      </w:r>
    </w:p>
    <w:p w14:paraId="2B3D73EC">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color w:val="000000"/>
          <w:sz w:val="24"/>
          <w:szCs w:val="24"/>
        </w:rPr>
      </w:pPr>
      <w:r>
        <w:rPr>
          <w:rFonts w:hint="default" w:ascii="Arial" w:hAnsi="Arial" w:eastAsia="SimSun" w:cs="Arial"/>
          <w:b w:val="0"/>
          <w:bCs w:val="0"/>
          <w:color w:val="000000"/>
          <w:kern w:val="0"/>
          <w:sz w:val="24"/>
          <w:szCs w:val="24"/>
          <w:lang w:val="en-US" w:eastAsia="zh-CN" w:bidi="ar"/>
        </w:rPr>
        <w:t>This capstone project is organized into three chapters. Each chapter presents a different part of the development and documentation of the Human Resources Employee Engagement and Relations System for Bestlink College of the Philippines – Bulacan Campus.</w:t>
      </w:r>
    </w:p>
    <w:p w14:paraId="013785A9">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color w:val="000000"/>
          <w:sz w:val="24"/>
          <w:szCs w:val="24"/>
        </w:rPr>
      </w:pPr>
      <w:r>
        <w:rPr>
          <w:rFonts w:hint="default" w:ascii="Arial" w:hAnsi="Arial" w:eastAsia="SimSun" w:cs="Arial"/>
          <w:b w:val="0"/>
          <w:bCs w:val="0"/>
          <w:color w:val="000000"/>
          <w:kern w:val="0"/>
          <w:sz w:val="24"/>
          <w:szCs w:val="24"/>
          <w:lang w:val="en-US" w:eastAsia="zh-CN" w:bidi="ar"/>
        </w:rPr>
        <w:t xml:space="preserve"> </w:t>
      </w:r>
    </w:p>
    <w:tbl>
      <w:tblPr>
        <w:tblStyle w:val="9"/>
        <w:tblW w:w="4999" w:type="pct"/>
        <w:tblCellSpacing w:w="15" w:type="dxa"/>
        <w:tblInd w:w="6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936"/>
        <w:gridCol w:w="5015"/>
      </w:tblGrid>
      <w:tr w14:paraId="7CCD0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17" w:type="pct"/>
            <w:tcBorders>
              <w:top w:val="single" w:color="auto" w:sz="4" w:space="0"/>
              <w:left w:val="single" w:color="auto" w:sz="2" w:space="0"/>
              <w:bottom w:val="single" w:color="auto" w:sz="4" w:space="0"/>
              <w:right w:val="single" w:color="auto" w:sz="4" w:space="0"/>
            </w:tcBorders>
            <w:shd w:val="clear" w:color="auto" w:fill="auto"/>
            <w:vAlign w:val="center"/>
          </w:tcPr>
          <w:p w14:paraId="3C7A58E0">
            <w:pPr>
              <w:keepNext w:val="0"/>
              <w:keepLines w:val="0"/>
              <w:widowControl/>
              <w:suppressLineNumbers w:val="0"/>
              <w:spacing w:before="0" w:beforeAutospacing="0" w:after="160" w:afterAutospacing="0" w:line="480" w:lineRule="auto"/>
              <w:ind w:left="0" w:right="0"/>
              <w:jc w:val="both"/>
              <w:rPr>
                <w:rFonts w:hint="default" w:ascii="Arial" w:hAnsi="Arial" w:eastAsia="SimSun" w:cs="Arial"/>
                <w:b/>
                <w:bCs/>
                <w:color w:val="000000"/>
                <w:kern w:val="2"/>
                <w:sz w:val="24"/>
                <w:szCs w:val="24"/>
              </w:rPr>
            </w:pPr>
            <w:r>
              <w:rPr>
                <w:rFonts w:hint="default" w:ascii="Arial" w:hAnsi="Arial" w:eastAsia="SimSun" w:cs="Arial"/>
                <w:b/>
                <w:bCs/>
                <w:color w:val="000000"/>
                <w:kern w:val="2"/>
                <w:sz w:val="24"/>
                <w:szCs w:val="24"/>
                <w:lang w:val="en-US" w:eastAsia="zh-CN" w:bidi="ar"/>
              </w:rPr>
              <w:t>METHOD</w:t>
            </w:r>
          </w:p>
        </w:tc>
        <w:tc>
          <w:tcPr>
            <w:tcW w:w="3123" w:type="pct"/>
            <w:tcBorders>
              <w:top w:val="single" w:color="auto" w:sz="4" w:space="0"/>
              <w:left w:val="single" w:color="auto" w:sz="4" w:space="0"/>
              <w:bottom w:val="single" w:color="auto" w:sz="4" w:space="0"/>
              <w:right w:val="single" w:color="auto" w:sz="4" w:space="0"/>
            </w:tcBorders>
            <w:shd w:val="clear" w:color="auto" w:fill="auto"/>
            <w:vAlign w:val="center"/>
          </w:tcPr>
          <w:p w14:paraId="331B163D">
            <w:pPr>
              <w:keepNext w:val="0"/>
              <w:keepLines w:val="0"/>
              <w:widowControl/>
              <w:suppressLineNumbers w:val="0"/>
              <w:spacing w:before="0" w:beforeAutospacing="0" w:after="160" w:afterAutospacing="0" w:line="480" w:lineRule="auto"/>
              <w:ind w:left="0" w:right="0"/>
              <w:jc w:val="both"/>
              <w:rPr>
                <w:rFonts w:hint="default" w:ascii="Arial" w:hAnsi="Arial" w:eastAsia="SimSun" w:cs="Arial"/>
                <w:b/>
                <w:bCs/>
                <w:color w:val="000000"/>
                <w:kern w:val="2"/>
                <w:sz w:val="24"/>
                <w:szCs w:val="24"/>
              </w:rPr>
            </w:pPr>
            <w:r>
              <w:rPr>
                <w:rFonts w:hint="default" w:ascii="Arial" w:hAnsi="Arial" w:eastAsia="SimSun" w:cs="Arial"/>
                <w:b/>
                <w:bCs/>
                <w:color w:val="000000"/>
                <w:kern w:val="2"/>
                <w:sz w:val="24"/>
                <w:szCs w:val="24"/>
                <w:lang w:val="en-US" w:eastAsia="zh-CN" w:bidi="ar"/>
              </w:rPr>
              <w:t>DESCRIPTION</w:t>
            </w:r>
          </w:p>
        </w:tc>
      </w:tr>
      <w:tr w14:paraId="4CF3DA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17" w:type="pct"/>
            <w:tcBorders>
              <w:top w:val="single" w:color="auto" w:sz="4" w:space="0"/>
              <w:left w:val="single" w:color="auto" w:sz="4" w:space="0"/>
              <w:bottom w:val="single" w:color="auto" w:sz="4" w:space="0"/>
              <w:right w:val="single" w:color="auto" w:sz="4" w:space="0"/>
            </w:tcBorders>
            <w:shd w:val="clear" w:color="auto" w:fill="auto"/>
            <w:vAlign w:val="center"/>
          </w:tcPr>
          <w:p w14:paraId="2E1FEF80">
            <w:pPr>
              <w:keepNext w:val="0"/>
              <w:keepLines w:val="0"/>
              <w:widowControl/>
              <w:suppressLineNumbers w:val="0"/>
              <w:spacing w:before="0" w:beforeAutospacing="0" w:after="160" w:afterAutospacing="0" w:line="480" w:lineRule="auto"/>
              <w:ind w:left="0" w:right="0"/>
              <w:jc w:val="both"/>
              <w:rPr>
                <w:rFonts w:hint="default" w:ascii="Arial" w:hAnsi="Arial" w:eastAsia="SimSun" w:cs="Arial"/>
                <w:b w:val="0"/>
                <w:bCs w:val="0"/>
                <w:color w:val="000000"/>
                <w:kern w:val="2"/>
                <w:sz w:val="24"/>
                <w:szCs w:val="24"/>
              </w:rPr>
            </w:pPr>
            <w:r>
              <w:rPr>
                <w:rFonts w:hint="default" w:ascii="Arial" w:hAnsi="Arial" w:eastAsia="SimSun" w:cs="Arial"/>
                <w:b/>
                <w:bCs/>
                <w:color w:val="000000"/>
                <w:kern w:val="2"/>
                <w:sz w:val="24"/>
                <w:szCs w:val="24"/>
                <w:lang w:val="en-US" w:eastAsia="zh-CN" w:bidi="ar"/>
              </w:rPr>
              <w:t>CHAPTER 1 INTRODUCTION</w:t>
            </w:r>
          </w:p>
        </w:tc>
        <w:tc>
          <w:tcPr>
            <w:tcW w:w="3123" w:type="pct"/>
            <w:tcBorders>
              <w:top w:val="single" w:color="auto" w:sz="4" w:space="0"/>
              <w:left w:val="single" w:color="auto" w:sz="4" w:space="0"/>
              <w:bottom w:val="single" w:color="auto" w:sz="4" w:space="0"/>
              <w:right w:val="single" w:color="auto" w:sz="4" w:space="0"/>
            </w:tcBorders>
            <w:shd w:val="clear" w:color="auto" w:fill="auto"/>
            <w:vAlign w:val="center"/>
          </w:tcPr>
          <w:p w14:paraId="3CFF9953">
            <w:pPr>
              <w:keepNext w:val="0"/>
              <w:keepLines w:val="0"/>
              <w:widowControl/>
              <w:suppressLineNumbers w:val="0"/>
              <w:spacing w:before="0" w:beforeAutospacing="0" w:after="160" w:afterAutospacing="0" w:line="480" w:lineRule="auto"/>
              <w:ind w:left="0" w:right="0"/>
              <w:jc w:val="both"/>
              <w:rPr>
                <w:rFonts w:hint="default" w:ascii="Arial" w:hAnsi="Arial" w:eastAsia="SimSun" w:cs="Arial"/>
                <w:b w:val="0"/>
                <w:bCs w:val="0"/>
                <w:color w:val="000000"/>
                <w:kern w:val="2"/>
                <w:sz w:val="24"/>
                <w:szCs w:val="24"/>
              </w:rPr>
            </w:pPr>
            <w:r>
              <w:rPr>
                <w:rFonts w:hint="default" w:ascii="Arial" w:hAnsi="Arial" w:eastAsia="SimSun" w:cs="Arial"/>
                <w:b w:val="0"/>
                <w:bCs w:val="0"/>
                <w:color w:val="000000"/>
                <w:kern w:val="2"/>
                <w:sz w:val="24"/>
                <w:szCs w:val="24"/>
                <w:lang w:val="en-US" w:eastAsia="zh-CN" w:bidi="ar"/>
              </w:rPr>
              <w:t>Introduces the Human Resources Employee Engagement and Relations System, including its background, context, problems, objectives, significance, scope, and organization of the capstone project.</w:t>
            </w:r>
          </w:p>
        </w:tc>
      </w:tr>
      <w:tr w14:paraId="20F75C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17" w:type="pct"/>
            <w:tcBorders>
              <w:top w:val="single" w:color="auto" w:sz="4" w:space="0"/>
              <w:left w:val="single" w:color="auto" w:sz="4" w:space="0"/>
              <w:bottom w:val="single" w:color="auto" w:sz="4" w:space="0"/>
              <w:right w:val="single" w:color="auto" w:sz="4" w:space="0"/>
            </w:tcBorders>
            <w:shd w:val="clear" w:color="auto" w:fill="auto"/>
            <w:vAlign w:val="center"/>
          </w:tcPr>
          <w:p w14:paraId="66D98965">
            <w:pPr>
              <w:keepNext w:val="0"/>
              <w:keepLines w:val="0"/>
              <w:widowControl/>
              <w:suppressLineNumbers w:val="0"/>
              <w:spacing w:before="0" w:beforeAutospacing="0" w:after="160" w:afterAutospacing="0" w:line="480" w:lineRule="auto"/>
              <w:ind w:left="0" w:right="0"/>
              <w:jc w:val="both"/>
              <w:rPr>
                <w:rFonts w:hint="default" w:ascii="Arial" w:hAnsi="Arial" w:eastAsia="SimSun" w:cs="Arial"/>
                <w:b w:val="0"/>
                <w:bCs w:val="0"/>
                <w:color w:val="000000"/>
                <w:kern w:val="2"/>
                <w:sz w:val="24"/>
                <w:szCs w:val="24"/>
              </w:rPr>
            </w:pPr>
            <w:r>
              <w:rPr>
                <w:rFonts w:hint="default" w:ascii="Arial" w:hAnsi="Arial" w:eastAsia="SimSun" w:cs="Arial"/>
                <w:b w:val="0"/>
                <w:bCs w:val="0"/>
                <w:color w:val="000000"/>
                <w:kern w:val="2"/>
                <w:sz w:val="24"/>
                <w:szCs w:val="24"/>
                <w:lang w:val="en-US" w:eastAsia="zh-CN" w:bidi="ar"/>
              </w:rPr>
              <w:t>1.1 Background of the Capstone Project</w:t>
            </w:r>
          </w:p>
        </w:tc>
        <w:tc>
          <w:tcPr>
            <w:tcW w:w="3123" w:type="pct"/>
            <w:tcBorders>
              <w:top w:val="single" w:color="auto" w:sz="4" w:space="0"/>
              <w:left w:val="single" w:color="auto" w:sz="4" w:space="0"/>
              <w:bottom w:val="single" w:color="auto" w:sz="4" w:space="0"/>
              <w:right w:val="single" w:color="auto" w:sz="4" w:space="0"/>
            </w:tcBorders>
            <w:shd w:val="clear" w:color="auto" w:fill="auto"/>
            <w:vAlign w:val="center"/>
          </w:tcPr>
          <w:p w14:paraId="257D31FC">
            <w:pPr>
              <w:keepNext w:val="0"/>
              <w:keepLines w:val="0"/>
              <w:widowControl/>
              <w:suppressLineNumbers w:val="0"/>
              <w:spacing w:before="0" w:beforeAutospacing="0" w:after="160" w:afterAutospacing="0" w:line="480" w:lineRule="auto"/>
              <w:ind w:left="0" w:right="0"/>
              <w:jc w:val="both"/>
              <w:rPr>
                <w:rFonts w:hint="default" w:ascii="Arial" w:hAnsi="Arial" w:eastAsia="SimSun" w:cs="Arial"/>
                <w:b w:val="0"/>
                <w:bCs w:val="0"/>
                <w:color w:val="000000"/>
                <w:kern w:val="2"/>
                <w:sz w:val="24"/>
                <w:szCs w:val="24"/>
              </w:rPr>
            </w:pPr>
            <w:r>
              <w:rPr>
                <w:rFonts w:hint="default" w:ascii="Arial" w:hAnsi="Arial" w:eastAsia="SimSun" w:cs="Arial"/>
                <w:b w:val="0"/>
                <w:bCs w:val="0"/>
                <w:color w:val="000000"/>
                <w:kern w:val="2"/>
                <w:sz w:val="24"/>
                <w:szCs w:val="24"/>
                <w:lang w:val="en-US" w:eastAsia="zh-CN" w:bidi="ar"/>
              </w:rPr>
              <w:t>Describes the current employee engagement and relations activities of the Human Resource Department, the challenges in managing communication, feedback, participation, recognition, and workplace concerns, and the need for a centralized system.</w:t>
            </w:r>
          </w:p>
        </w:tc>
      </w:tr>
      <w:tr w14:paraId="689ECB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17" w:type="pct"/>
            <w:tcBorders>
              <w:top w:val="single" w:color="auto" w:sz="4" w:space="0"/>
              <w:left w:val="single" w:color="auto" w:sz="4" w:space="0"/>
              <w:bottom w:val="single" w:color="auto" w:sz="4" w:space="0"/>
              <w:right w:val="single" w:color="auto" w:sz="4" w:space="0"/>
            </w:tcBorders>
            <w:shd w:val="clear" w:color="auto" w:fill="auto"/>
            <w:vAlign w:val="center"/>
          </w:tcPr>
          <w:p w14:paraId="0617DE37">
            <w:pPr>
              <w:keepNext w:val="0"/>
              <w:keepLines w:val="0"/>
              <w:widowControl/>
              <w:suppressLineNumbers w:val="0"/>
              <w:spacing w:before="0" w:beforeAutospacing="0" w:after="160" w:afterAutospacing="0" w:line="480" w:lineRule="auto"/>
              <w:ind w:left="0" w:right="0"/>
              <w:jc w:val="both"/>
              <w:rPr>
                <w:rFonts w:hint="default" w:ascii="Arial" w:hAnsi="Arial" w:eastAsia="SimSun" w:cs="Arial"/>
                <w:b w:val="0"/>
                <w:bCs w:val="0"/>
                <w:color w:val="000000"/>
                <w:kern w:val="2"/>
                <w:sz w:val="24"/>
                <w:szCs w:val="24"/>
              </w:rPr>
            </w:pPr>
            <w:r>
              <w:rPr>
                <w:rFonts w:hint="default" w:ascii="Arial" w:hAnsi="Arial" w:eastAsia="SimSun" w:cs="Arial"/>
                <w:b w:val="0"/>
                <w:bCs w:val="0"/>
                <w:color w:val="000000"/>
                <w:kern w:val="2"/>
                <w:sz w:val="24"/>
                <w:szCs w:val="24"/>
                <w:lang w:val="en-US" w:eastAsia="zh-CN" w:bidi="ar"/>
              </w:rPr>
              <w:t>1.2 Context and Scope</w:t>
            </w:r>
          </w:p>
        </w:tc>
        <w:tc>
          <w:tcPr>
            <w:tcW w:w="3123" w:type="pct"/>
            <w:tcBorders>
              <w:top w:val="single" w:color="auto" w:sz="4" w:space="0"/>
              <w:left w:val="single" w:color="auto" w:sz="4" w:space="0"/>
              <w:bottom w:val="single" w:color="auto" w:sz="4" w:space="0"/>
              <w:right w:val="single" w:color="auto" w:sz="4" w:space="0"/>
            </w:tcBorders>
            <w:shd w:val="clear" w:color="auto" w:fill="auto"/>
            <w:vAlign w:val="center"/>
          </w:tcPr>
          <w:p w14:paraId="55D65BDD">
            <w:pPr>
              <w:keepNext w:val="0"/>
              <w:keepLines w:val="0"/>
              <w:widowControl/>
              <w:suppressLineNumbers w:val="0"/>
              <w:spacing w:before="0" w:beforeAutospacing="0" w:after="160" w:afterAutospacing="0" w:line="480" w:lineRule="auto"/>
              <w:ind w:left="0" w:right="0"/>
              <w:jc w:val="both"/>
              <w:rPr>
                <w:rFonts w:hint="default" w:ascii="Arial" w:hAnsi="Arial" w:eastAsia="SimSun" w:cs="Arial"/>
                <w:b w:val="0"/>
                <w:bCs w:val="0"/>
                <w:color w:val="000000"/>
                <w:kern w:val="2"/>
                <w:sz w:val="24"/>
                <w:szCs w:val="24"/>
              </w:rPr>
            </w:pPr>
            <w:r>
              <w:rPr>
                <w:rFonts w:hint="default" w:ascii="Arial" w:hAnsi="Arial" w:eastAsia="SimSun" w:cs="Arial"/>
                <w:b w:val="0"/>
                <w:bCs w:val="0"/>
                <w:color w:val="000000"/>
                <w:kern w:val="2"/>
                <w:sz w:val="24"/>
                <w:szCs w:val="24"/>
                <w:lang w:val="en-US" w:eastAsia="zh-CN" w:bidi="ar"/>
              </w:rPr>
              <w:t>Describes the intended users, main functions, and employee engagement and relations activities covered by the proposed system.</w:t>
            </w:r>
          </w:p>
        </w:tc>
      </w:tr>
      <w:tr w14:paraId="3F5A23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17" w:type="pct"/>
            <w:tcBorders>
              <w:top w:val="single" w:color="auto" w:sz="4" w:space="0"/>
              <w:left w:val="single" w:color="auto" w:sz="4" w:space="0"/>
              <w:bottom w:val="single" w:color="auto" w:sz="4" w:space="0"/>
              <w:right w:val="single" w:color="auto" w:sz="4" w:space="0"/>
            </w:tcBorders>
            <w:shd w:val="clear" w:color="auto" w:fill="auto"/>
            <w:vAlign w:val="center"/>
          </w:tcPr>
          <w:p w14:paraId="18BC94FF">
            <w:pPr>
              <w:keepNext w:val="0"/>
              <w:keepLines w:val="0"/>
              <w:widowControl/>
              <w:suppressLineNumbers w:val="0"/>
              <w:spacing w:before="0" w:beforeAutospacing="0" w:after="160" w:afterAutospacing="0" w:line="480" w:lineRule="auto"/>
              <w:ind w:left="0" w:right="0"/>
              <w:jc w:val="both"/>
              <w:rPr>
                <w:rFonts w:hint="default" w:ascii="Arial" w:hAnsi="Arial" w:eastAsia="SimSun" w:cs="Arial"/>
                <w:b w:val="0"/>
                <w:bCs w:val="0"/>
                <w:color w:val="000000"/>
                <w:kern w:val="2"/>
                <w:sz w:val="24"/>
                <w:szCs w:val="24"/>
              </w:rPr>
            </w:pPr>
            <w:r>
              <w:rPr>
                <w:rFonts w:hint="default" w:ascii="Arial" w:hAnsi="Arial" w:eastAsia="SimSun" w:cs="Arial"/>
                <w:b w:val="0"/>
                <w:bCs w:val="0"/>
                <w:color w:val="000000"/>
                <w:kern w:val="2"/>
                <w:sz w:val="24"/>
                <w:szCs w:val="24"/>
                <w:lang w:val="en-US" w:eastAsia="zh-CN" w:bidi="ar"/>
              </w:rPr>
              <w:t>1.3 Problem Statement</w:t>
            </w:r>
          </w:p>
        </w:tc>
        <w:tc>
          <w:tcPr>
            <w:tcW w:w="3123" w:type="pct"/>
            <w:tcBorders>
              <w:top w:val="single" w:color="auto" w:sz="4" w:space="0"/>
              <w:left w:val="single" w:color="auto" w:sz="4" w:space="0"/>
              <w:bottom w:val="single" w:color="auto" w:sz="4" w:space="0"/>
              <w:right w:val="single" w:color="auto" w:sz="4" w:space="0"/>
            </w:tcBorders>
            <w:shd w:val="clear" w:color="auto" w:fill="auto"/>
            <w:vAlign w:val="center"/>
          </w:tcPr>
          <w:p w14:paraId="0126485F">
            <w:pPr>
              <w:keepNext w:val="0"/>
              <w:keepLines w:val="0"/>
              <w:widowControl/>
              <w:suppressLineNumbers w:val="0"/>
              <w:spacing w:before="0" w:beforeAutospacing="0" w:after="160" w:afterAutospacing="0" w:line="480" w:lineRule="auto"/>
              <w:ind w:left="0" w:right="0"/>
              <w:jc w:val="both"/>
              <w:rPr>
                <w:rFonts w:hint="default" w:ascii="Arial" w:hAnsi="Arial" w:eastAsia="SimSun" w:cs="Arial"/>
                <w:b w:val="0"/>
                <w:bCs w:val="0"/>
                <w:color w:val="000000"/>
                <w:kern w:val="2"/>
                <w:sz w:val="24"/>
                <w:szCs w:val="24"/>
              </w:rPr>
            </w:pPr>
            <w:r>
              <w:rPr>
                <w:rFonts w:hint="default" w:ascii="Arial" w:hAnsi="Arial" w:eastAsia="SimSun" w:cs="Arial"/>
                <w:b w:val="0"/>
                <w:bCs w:val="0"/>
                <w:color w:val="000000"/>
                <w:kern w:val="2"/>
                <w:sz w:val="24"/>
                <w:szCs w:val="24"/>
                <w:lang w:val="en-US" w:eastAsia="zh-CN" w:bidi="ar"/>
              </w:rPr>
              <w:t>Identifies the problems related to communication, feedback, employee participation, recognition, grievance management, and monitoring that the proposed system aims to address.</w:t>
            </w:r>
          </w:p>
        </w:tc>
      </w:tr>
      <w:tr w14:paraId="466A5C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17" w:type="pct"/>
            <w:tcBorders>
              <w:top w:val="single" w:color="auto" w:sz="4" w:space="0"/>
              <w:left w:val="single" w:color="auto" w:sz="4" w:space="0"/>
              <w:bottom w:val="single" w:color="auto" w:sz="4" w:space="0"/>
              <w:right w:val="single" w:color="auto" w:sz="4" w:space="0"/>
            </w:tcBorders>
            <w:shd w:val="clear" w:color="auto" w:fill="auto"/>
            <w:vAlign w:val="center"/>
          </w:tcPr>
          <w:p w14:paraId="12580AC3">
            <w:pPr>
              <w:keepNext w:val="0"/>
              <w:keepLines w:val="0"/>
              <w:widowControl/>
              <w:suppressLineNumbers w:val="0"/>
              <w:spacing w:before="0" w:beforeAutospacing="0" w:after="160" w:afterAutospacing="0" w:line="480" w:lineRule="auto"/>
              <w:ind w:left="0" w:right="0"/>
              <w:jc w:val="both"/>
              <w:rPr>
                <w:rFonts w:hint="default" w:ascii="Arial" w:hAnsi="Arial" w:eastAsia="SimSun" w:cs="Arial"/>
                <w:b w:val="0"/>
                <w:bCs w:val="0"/>
                <w:color w:val="000000"/>
                <w:kern w:val="2"/>
                <w:sz w:val="24"/>
                <w:szCs w:val="24"/>
              </w:rPr>
            </w:pPr>
            <w:r>
              <w:rPr>
                <w:rFonts w:hint="default" w:ascii="Arial" w:hAnsi="Arial" w:eastAsia="SimSun" w:cs="Arial"/>
                <w:b w:val="0"/>
                <w:bCs w:val="0"/>
                <w:color w:val="000000"/>
                <w:kern w:val="2"/>
                <w:sz w:val="24"/>
                <w:szCs w:val="24"/>
                <w:lang w:val="en-US" w:eastAsia="zh-CN" w:bidi="ar"/>
              </w:rPr>
              <w:t>1.4 Objectives and Goals</w:t>
            </w:r>
          </w:p>
        </w:tc>
        <w:tc>
          <w:tcPr>
            <w:tcW w:w="3123" w:type="pct"/>
            <w:tcBorders>
              <w:top w:val="single" w:color="auto" w:sz="4" w:space="0"/>
              <w:left w:val="single" w:color="auto" w:sz="4" w:space="0"/>
              <w:bottom w:val="single" w:color="auto" w:sz="4" w:space="0"/>
              <w:right w:val="single" w:color="auto" w:sz="4" w:space="0"/>
            </w:tcBorders>
            <w:shd w:val="clear" w:color="auto" w:fill="auto"/>
            <w:vAlign w:val="center"/>
          </w:tcPr>
          <w:p w14:paraId="5CFFADFF">
            <w:pPr>
              <w:keepNext w:val="0"/>
              <w:keepLines w:val="0"/>
              <w:widowControl/>
              <w:suppressLineNumbers w:val="0"/>
              <w:spacing w:before="0" w:beforeAutospacing="0" w:after="160" w:afterAutospacing="0" w:line="480" w:lineRule="auto"/>
              <w:ind w:left="0" w:right="0"/>
              <w:jc w:val="both"/>
              <w:rPr>
                <w:rFonts w:hint="default" w:ascii="Arial" w:hAnsi="Arial" w:eastAsia="SimSun" w:cs="Arial"/>
                <w:b w:val="0"/>
                <w:bCs w:val="0"/>
                <w:color w:val="000000"/>
                <w:kern w:val="2"/>
                <w:sz w:val="24"/>
                <w:szCs w:val="24"/>
              </w:rPr>
            </w:pPr>
            <w:r>
              <w:rPr>
                <w:rFonts w:hint="default" w:ascii="Arial" w:hAnsi="Arial" w:eastAsia="SimSun" w:cs="Arial"/>
                <w:b w:val="0"/>
                <w:bCs w:val="0"/>
                <w:color w:val="000000"/>
                <w:kern w:val="2"/>
                <w:sz w:val="24"/>
                <w:szCs w:val="24"/>
                <w:lang w:val="en-US" w:eastAsia="zh-CN" w:bidi="ar"/>
              </w:rPr>
              <w:t>States what the system aims to improve, including centralized communication, employee feedback, participation, recognition, grievance management, dashboard monitoring, analytics, and grievance reporting.</w:t>
            </w:r>
          </w:p>
        </w:tc>
      </w:tr>
      <w:tr w14:paraId="22D416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17" w:type="pct"/>
            <w:tcBorders>
              <w:top w:val="single" w:color="auto" w:sz="4" w:space="0"/>
              <w:left w:val="single" w:color="auto" w:sz="4" w:space="0"/>
              <w:bottom w:val="single" w:color="auto" w:sz="4" w:space="0"/>
              <w:right w:val="single" w:color="auto" w:sz="4" w:space="0"/>
            </w:tcBorders>
            <w:shd w:val="clear" w:color="auto" w:fill="auto"/>
            <w:vAlign w:val="center"/>
          </w:tcPr>
          <w:p w14:paraId="096D42FF">
            <w:pPr>
              <w:keepNext w:val="0"/>
              <w:keepLines w:val="0"/>
              <w:widowControl/>
              <w:suppressLineNumbers w:val="0"/>
              <w:spacing w:before="0" w:beforeAutospacing="0" w:after="160" w:afterAutospacing="0" w:line="480" w:lineRule="auto"/>
              <w:ind w:left="0" w:right="0"/>
              <w:jc w:val="both"/>
              <w:rPr>
                <w:rFonts w:hint="default" w:ascii="Arial" w:hAnsi="Arial" w:eastAsia="SimSun" w:cs="Arial"/>
                <w:b w:val="0"/>
                <w:bCs w:val="0"/>
                <w:color w:val="000000"/>
                <w:kern w:val="2"/>
                <w:sz w:val="24"/>
                <w:szCs w:val="24"/>
              </w:rPr>
            </w:pPr>
            <w:r>
              <w:rPr>
                <w:rFonts w:hint="default" w:ascii="Arial" w:hAnsi="Arial" w:eastAsia="SimSun" w:cs="Arial"/>
                <w:b w:val="0"/>
                <w:bCs w:val="0"/>
                <w:color w:val="000000"/>
                <w:kern w:val="2"/>
                <w:sz w:val="24"/>
                <w:szCs w:val="24"/>
                <w:lang w:val="en-US" w:eastAsia="zh-CN" w:bidi="ar"/>
              </w:rPr>
              <w:t>1.5 Significance of the Study</w:t>
            </w:r>
          </w:p>
        </w:tc>
        <w:tc>
          <w:tcPr>
            <w:tcW w:w="3123" w:type="pct"/>
            <w:tcBorders>
              <w:top w:val="single" w:color="auto" w:sz="4" w:space="0"/>
              <w:left w:val="single" w:color="auto" w:sz="4" w:space="0"/>
              <w:bottom w:val="single" w:color="auto" w:sz="4" w:space="0"/>
              <w:right w:val="single" w:color="auto" w:sz="4" w:space="0"/>
            </w:tcBorders>
            <w:shd w:val="clear" w:color="auto" w:fill="auto"/>
            <w:vAlign w:val="center"/>
          </w:tcPr>
          <w:p w14:paraId="502502BE">
            <w:pPr>
              <w:keepNext w:val="0"/>
              <w:keepLines w:val="0"/>
              <w:widowControl/>
              <w:suppressLineNumbers w:val="0"/>
              <w:spacing w:before="0" w:beforeAutospacing="0" w:after="160" w:afterAutospacing="0" w:line="480" w:lineRule="auto"/>
              <w:ind w:left="0" w:right="0"/>
              <w:jc w:val="both"/>
              <w:rPr>
                <w:rFonts w:hint="default" w:ascii="Arial" w:hAnsi="Arial" w:eastAsia="SimSun" w:cs="Arial"/>
                <w:b w:val="0"/>
                <w:bCs w:val="0"/>
                <w:color w:val="000000"/>
                <w:kern w:val="2"/>
                <w:sz w:val="24"/>
                <w:szCs w:val="24"/>
              </w:rPr>
            </w:pPr>
            <w:r>
              <w:rPr>
                <w:rFonts w:hint="default" w:ascii="Arial" w:hAnsi="Arial" w:eastAsia="SimSun" w:cs="Arial"/>
                <w:b w:val="0"/>
                <w:bCs w:val="0"/>
                <w:color w:val="000000"/>
                <w:kern w:val="2"/>
                <w:sz w:val="24"/>
                <w:szCs w:val="24"/>
                <w:lang w:val="en-US" w:eastAsia="zh-CN" w:bidi="ar"/>
              </w:rPr>
              <w:t>Explains how the system may benefit the Human Resource Department, employees, administrators, and the organization by providing a more organized way to manage selected employee engagement and relations activities.</w:t>
            </w:r>
          </w:p>
        </w:tc>
      </w:tr>
      <w:tr w14:paraId="5AC1F7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17" w:type="pct"/>
            <w:tcBorders>
              <w:top w:val="single" w:color="auto" w:sz="4" w:space="0"/>
              <w:left w:val="single" w:color="auto" w:sz="4" w:space="0"/>
              <w:bottom w:val="single" w:color="auto" w:sz="4" w:space="0"/>
              <w:right w:val="single" w:color="auto" w:sz="4" w:space="0"/>
            </w:tcBorders>
            <w:shd w:val="clear" w:color="auto" w:fill="auto"/>
            <w:vAlign w:val="center"/>
          </w:tcPr>
          <w:p w14:paraId="27F52D42">
            <w:pPr>
              <w:keepNext w:val="0"/>
              <w:keepLines w:val="0"/>
              <w:widowControl/>
              <w:suppressLineNumbers w:val="0"/>
              <w:spacing w:before="0" w:beforeAutospacing="0" w:after="160" w:afterAutospacing="0" w:line="480" w:lineRule="auto"/>
              <w:ind w:left="0" w:right="0"/>
              <w:jc w:val="both"/>
              <w:rPr>
                <w:rFonts w:hint="default" w:ascii="Arial" w:hAnsi="Arial" w:eastAsia="SimSun" w:cs="Arial"/>
                <w:b w:val="0"/>
                <w:bCs w:val="0"/>
                <w:color w:val="000000"/>
                <w:kern w:val="2"/>
                <w:sz w:val="24"/>
                <w:szCs w:val="24"/>
              </w:rPr>
            </w:pPr>
            <w:r>
              <w:rPr>
                <w:rFonts w:hint="default" w:ascii="Arial" w:hAnsi="Arial" w:eastAsia="SimSun" w:cs="Arial"/>
                <w:b w:val="0"/>
                <w:bCs w:val="0"/>
                <w:color w:val="000000"/>
                <w:kern w:val="2"/>
                <w:sz w:val="24"/>
                <w:szCs w:val="24"/>
                <w:lang w:val="en-US" w:eastAsia="zh-CN" w:bidi="ar"/>
              </w:rPr>
              <w:t>1.6 Structure of the Document</w:t>
            </w:r>
          </w:p>
        </w:tc>
        <w:tc>
          <w:tcPr>
            <w:tcW w:w="3123" w:type="pct"/>
            <w:tcBorders>
              <w:top w:val="single" w:color="auto" w:sz="4" w:space="0"/>
              <w:left w:val="single" w:color="auto" w:sz="4" w:space="0"/>
              <w:bottom w:val="single" w:color="auto" w:sz="4" w:space="0"/>
              <w:right w:val="single" w:color="auto" w:sz="4" w:space="0"/>
            </w:tcBorders>
            <w:shd w:val="clear" w:color="auto" w:fill="auto"/>
            <w:vAlign w:val="center"/>
          </w:tcPr>
          <w:p w14:paraId="45C5965A">
            <w:pPr>
              <w:keepNext w:val="0"/>
              <w:keepLines w:val="0"/>
              <w:widowControl/>
              <w:suppressLineNumbers w:val="0"/>
              <w:spacing w:before="0" w:beforeAutospacing="0" w:after="160" w:afterAutospacing="0" w:line="480" w:lineRule="auto"/>
              <w:ind w:left="0" w:right="0"/>
              <w:jc w:val="both"/>
              <w:rPr>
                <w:rFonts w:hint="default" w:ascii="Arial" w:hAnsi="Arial" w:eastAsia="SimSun" w:cs="Arial"/>
                <w:b w:val="0"/>
                <w:bCs w:val="0"/>
                <w:color w:val="000000"/>
                <w:kern w:val="2"/>
                <w:sz w:val="24"/>
                <w:szCs w:val="24"/>
              </w:rPr>
            </w:pPr>
            <w:r>
              <w:rPr>
                <w:rFonts w:hint="default" w:ascii="Arial" w:hAnsi="Arial" w:eastAsia="SimSun" w:cs="Arial"/>
                <w:b w:val="0"/>
                <w:bCs w:val="0"/>
                <w:color w:val="000000"/>
                <w:kern w:val="2"/>
                <w:sz w:val="24"/>
                <w:szCs w:val="24"/>
                <w:lang w:val="en-US" w:eastAsia="zh-CN" w:bidi="ar"/>
              </w:rPr>
              <w:t>Briefly explains the contents and purpose of each chapter of the capstone documentation.</w:t>
            </w:r>
          </w:p>
        </w:tc>
      </w:tr>
      <w:tr w14:paraId="1B1AFA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17" w:type="pct"/>
            <w:tcBorders>
              <w:top w:val="single" w:color="auto" w:sz="4" w:space="0"/>
              <w:left w:val="single" w:color="auto" w:sz="4" w:space="0"/>
              <w:bottom w:val="single" w:color="auto" w:sz="4" w:space="0"/>
              <w:right w:val="single" w:color="auto" w:sz="4" w:space="0"/>
            </w:tcBorders>
            <w:shd w:val="clear" w:color="auto" w:fill="auto"/>
            <w:vAlign w:val="top"/>
          </w:tcPr>
          <w:p w14:paraId="0FA38E0F">
            <w:pPr>
              <w:keepNext w:val="0"/>
              <w:keepLines w:val="0"/>
              <w:widowControl/>
              <w:suppressLineNumbers w:val="0"/>
              <w:spacing w:before="0" w:beforeAutospacing="0" w:after="160" w:afterAutospacing="0" w:line="480" w:lineRule="auto"/>
              <w:ind w:left="0" w:right="0"/>
              <w:jc w:val="left"/>
              <w:rPr>
                <w:rFonts w:hint="default" w:ascii="Arial" w:hAnsi="Arial" w:eastAsia="SimSun" w:cs="Arial"/>
                <w:kern w:val="2"/>
                <w:sz w:val="24"/>
                <w:szCs w:val="24"/>
              </w:rPr>
            </w:pPr>
            <w:r>
              <w:rPr>
                <w:rFonts w:hint="default" w:ascii="Arial" w:hAnsi="Arial" w:eastAsia="SimSun" w:cs="Arial"/>
                <w:kern w:val="2"/>
                <w:sz w:val="24"/>
                <w:szCs w:val="24"/>
                <w:lang w:val="en-US" w:eastAsia="zh-CN" w:bidi="ar"/>
              </w:rPr>
              <w:t>1.7 Theoretical Framework</w:t>
            </w:r>
          </w:p>
        </w:tc>
        <w:tc>
          <w:tcPr>
            <w:tcW w:w="3123" w:type="pct"/>
            <w:tcBorders>
              <w:top w:val="single" w:color="auto" w:sz="4" w:space="0"/>
              <w:left w:val="single" w:color="auto" w:sz="4" w:space="0"/>
              <w:bottom w:val="single" w:color="auto" w:sz="4" w:space="0"/>
              <w:right w:val="single" w:color="auto" w:sz="4" w:space="0"/>
            </w:tcBorders>
            <w:shd w:val="clear" w:color="auto" w:fill="auto"/>
            <w:vAlign w:val="top"/>
          </w:tcPr>
          <w:p w14:paraId="022587A9">
            <w:pPr>
              <w:keepNext w:val="0"/>
              <w:keepLines w:val="0"/>
              <w:widowControl/>
              <w:suppressLineNumbers w:val="0"/>
              <w:spacing w:before="0" w:beforeAutospacing="0" w:after="160" w:afterAutospacing="0" w:line="480" w:lineRule="auto"/>
              <w:ind w:left="0" w:right="0"/>
              <w:jc w:val="left"/>
              <w:rPr>
                <w:rFonts w:hint="default" w:ascii="Arial" w:hAnsi="Arial" w:eastAsia="SimSun" w:cs="Arial"/>
                <w:kern w:val="2"/>
                <w:sz w:val="24"/>
                <w:szCs w:val="24"/>
              </w:rPr>
            </w:pPr>
            <w:r>
              <w:rPr>
                <w:rFonts w:hint="default" w:ascii="Arial" w:hAnsi="Arial" w:eastAsia="SimSun" w:cs="Arial"/>
                <w:kern w:val="2"/>
                <w:sz w:val="24"/>
                <w:szCs w:val="24"/>
                <w:lang w:val="en-US" w:eastAsia="zh-CN" w:bidi="ar"/>
              </w:rPr>
              <w:t>Presents Kahn's Need-Satisfaction Theory, the Technology Acceptance Model, and the DeLone and McLean Information Systems Success Model as the bases of the study.</w:t>
            </w:r>
          </w:p>
        </w:tc>
      </w:tr>
      <w:tr w14:paraId="2007BF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17" w:type="pct"/>
            <w:tcBorders>
              <w:top w:val="single" w:color="auto" w:sz="4" w:space="0"/>
              <w:left w:val="single" w:color="auto" w:sz="4" w:space="0"/>
              <w:bottom w:val="single" w:color="auto" w:sz="4" w:space="0"/>
              <w:right w:val="single" w:color="auto" w:sz="4" w:space="0"/>
            </w:tcBorders>
            <w:shd w:val="clear" w:color="auto" w:fill="auto"/>
            <w:vAlign w:val="top"/>
          </w:tcPr>
          <w:p w14:paraId="32967D4F">
            <w:pPr>
              <w:keepNext w:val="0"/>
              <w:keepLines w:val="0"/>
              <w:widowControl/>
              <w:suppressLineNumbers w:val="0"/>
              <w:spacing w:before="0" w:beforeAutospacing="0" w:after="160" w:afterAutospacing="0" w:line="480" w:lineRule="auto"/>
              <w:ind w:left="0" w:right="0"/>
              <w:jc w:val="left"/>
              <w:rPr>
                <w:rFonts w:hint="default" w:ascii="Arial" w:hAnsi="Arial" w:eastAsia="SimSun" w:cs="Arial"/>
                <w:kern w:val="2"/>
                <w:sz w:val="24"/>
                <w:szCs w:val="24"/>
              </w:rPr>
            </w:pPr>
            <w:r>
              <w:rPr>
                <w:rFonts w:hint="default" w:ascii="Arial" w:hAnsi="Arial" w:eastAsia="SimSun" w:cs="Arial"/>
                <w:kern w:val="2"/>
                <w:sz w:val="24"/>
                <w:szCs w:val="24"/>
                <w:lang w:val="en-US" w:eastAsia="zh-CN" w:bidi="ar"/>
              </w:rPr>
              <w:t>1.8 Conceptual Framework</w:t>
            </w:r>
          </w:p>
        </w:tc>
        <w:tc>
          <w:tcPr>
            <w:tcW w:w="3123" w:type="pct"/>
            <w:tcBorders>
              <w:top w:val="single" w:color="auto" w:sz="4" w:space="0"/>
              <w:left w:val="single" w:color="auto" w:sz="4" w:space="0"/>
              <w:bottom w:val="single" w:color="auto" w:sz="4" w:space="0"/>
              <w:right w:val="single" w:color="auto" w:sz="4" w:space="0"/>
            </w:tcBorders>
            <w:shd w:val="clear" w:color="auto" w:fill="auto"/>
            <w:vAlign w:val="top"/>
          </w:tcPr>
          <w:p w14:paraId="6ACD0676">
            <w:pPr>
              <w:keepNext w:val="0"/>
              <w:keepLines w:val="0"/>
              <w:widowControl/>
              <w:suppressLineNumbers w:val="0"/>
              <w:spacing w:before="0" w:beforeAutospacing="0" w:after="160" w:afterAutospacing="0" w:line="480" w:lineRule="auto"/>
              <w:ind w:left="0" w:right="0"/>
              <w:jc w:val="left"/>
              <w:rPr>
                <w:rFonts w:hint="default" w:ascii="Arial" w:hAnsi="Arial" w:eastAsia="SimSun" w:cs="Arial"/>
                <w:kern w:val="2"/>
                <w:sz w:val="24"/>
                <w:szCs w:val="24"/>
              </w:rPr>
            </w:pPr>
            <w:r>
              <w:rPr>
                <w:rFonts w:hint="default" w:ascii="Arial" w:hAnsi="Arial" w:eastAsia="SimSun" w:cs="Arial"/>
                <w:kern w:val="2"/>
                <w:sz w:val="24"/>
                <w:szCs w:val="24"/>
                <w:lang w:val="en-US" w:eastAsia="zh-CN" w:bidi="ar"/>
              </w:rPr>
              <w:t>Presents the Input-Process-Output model with a feedback mechanism that shows how information moves through the proposed system.</w:t>
            </w:r>
          </w:p>
        </w:tc>
      </w:tr>
      <w:tr w14:paraId="696BA8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17" w:type="pct"/>
            <w:tcBorders>
              <w:top w:val="single" w:color="auto" w:sz="4" w:space="0"/>
              <w:left w:val="single" w:color="auto" w:sz="4" w:space="0"/>
              <w:bottom w:val="single" w:color="auto" w:sz="4" w:space="0"/>
              <w:right w:val="single" w:color="auto" w:sz="4" w:space="0"/>
            </w:tcBorders>
            <w:shd w:val="clear" w:color="auto" w:fill="auto"/>
            <w:vAlign w:val="center"/>
          </w:tcPr>
          <w:p w14:paraId="30DDD237">
            <w:pPr>
              <w:keepNext w:val="0"/>
              <w:keepLines w:val="0"/>
              <w:widowControl/>
              <w:suppressLineNumbers w:val="0"/>
              <w:spacing w:before="0" w:beforeAutospacing="0" w:after="160" w:afterAutospacing="0" w:line="480" w:lineRule="auto"/>
              <w:ind w:left="0" w:right="0"/>
              <w:jc w:val="both"/>
              <w:rPr>
                <w:rFonts w:hint="default" w:ascii="Arial" w:hAnsi="Arial" w:eastAsia="SimSun" w:cs="Arial"/>
                <w:b w:val="0"/>
                <w:bCs w:val="0"/>
                <w:color w:val="000000"/>
                <w:kern w:val="2"/>
                <w:sz w:val="24"/>
                <w:szCs w:val="24"/>
              </w:rPr>
            </w:pPr>
            <w:r>
              <w:rPr>
                <w:rFonts w:hint="default" w:ascii="Arial" w:hAnsi="Arial" w:eastAsia="SimSun" w:cs="Arial"/>
                <w:b/>
                <w:bCs/>
                <w:color w:val="000000"/>
                <w:kern w:val="2"/>
                <w:sz w:val="24"/>
                <w:szCs w:val="24"/>
                <w:lang w:val="en-US" w:eastAsia="zh-CN" w:bidi="ar"/>
              </w:rPr>
              <w:t>CHAPTER 2 RELATED LITERATURE, STUDIES, AND TECHNICAL BACKGROUND</w:t>
            </w:r>
          </w:p>
        </w:tc>
        <w:tc>
          <w:tcPr>
            <w:tcW w:w="3123" w:type="pct"/>
            <w:tcBorders>
              <w:top w:val="single" w:color="auto" w:sz="4" w:space="0"/>
              <w:left w:val="single" w:color="auto" w:sz="4" w:space="0"/>
              <w:bottom w:val="single" w:color="auto" w:sz="4" w:space="0"/>
              <w:right w:val="single" w:color="auto" w:sz="4" w:space="0"/>
            </w:tcBorders>
            <w:shd w:val="clear" w:color="auto" w:fill="auto"/>
            <w:vAlign w:val="center"/>
          </w:tcPr>
          <w:p w14:paraId="21FDF44E">
            <w:pPr>
              <w:keepNext w:val="0"/>
              <w:keepLines w:val="0"/>
              <w:widowControl/>
              <w:suppressLineNumbers w:val="0"/>
              <w:spacing w:before="0" w:beforeAutospacing="0" w:after="160" w:afterAutospacing="0" w:line="480" w:lineRule="auto"/>
              <w:ind w:left="0" w:right="0"/>
              <w:jc w:val="both"/>
              <w:rPr>
                <w:rFonts w:hint="default" w:ascii="Arial" w:hAnsi="Arial" w:eastAsia="SimSun" w:cs="Arial"/>
                <w:b w:val="0"/>
                <w:bCs w:val="0"/>
                <w:color w:val="000000"/>
                <w:kern w:val="2"/>
                <w:sz w:val="24"/>
                <w:szCs w:val="24"/>
              </w:rPr>
            </w:pPr>
            <w:r>
              <w:rPr>
                <w:rFonts w:hint="default" w:ascii="Arial" w:hAnsi="Arial" w:eastAsia="SimSun" w:cs="Arial"/>
                <w:b w:val="0"/>
                <w:bCs w:val="0"/>
                <w:color w:val="000000"/>
                <w:kern w:val="2"/>
                <w:sz w:val="24"/>
                <w:szCs w:val="24"/>
                <w:lang w:val="en-US" w:eastAsia="zh-CN" w:bidi="ar"/>
              </w:rPr>
              <w:t>Presents the concepts, technologies, architecture references, and previous studies related to the development of the Human Resources Employee Engagement and Relations System.</w:t>
            </w:r>
          </w:p>
        </w:tc>
      </w:tr>
      <w:tr w14:paraId="72D42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17" w:type="pct"/>
            <w:tcBorders>
              <w:top w:val="single" w:color="auto" w:sz="4" w:space="0"/>
              <w:left w:val="single" w:color="auto" w:sz="4" w:space="0"/>
              <w:bottom w:val="single" w:color="auto" w:sz="4" w:space="0"/>
              <w:right w:val="single" w:color="auto" w:sz="4" w:space="0"/>
            </w:tcBorders>
            <w:shd w:val="clear" w:color="auto" w:fill="auto"/>
            <w:vAlign w:val="center"/>
          </w:tcPr>
          <w:p w14:paraId="6D488287">
            <w:pPr>
              <w:keepNext w:val="0"/>
              <w:keepLines w:val="0"/>
              <w:widowControl/>
              <w:suppressLineNumbers w:val="0"/>
              <w:spacing w:before="0" w:beforeAutospacing="0" w:after="160" w:afterAutospacing="0" w:line="480" w:lineRule="auto"/>
              <w:ind w:left="0" w:right="0"/>
              <w:jc w:val="both"/>
              <w:rPr>
                <w:rFonts w:hint="default" w:ascii="Arial" w:hAnsi="Arial" w:eastAsia="SimSun" w:cs="Arial"/>
                <w:b w:val="0"/>
                <w:bCs w:val="0"/>
                <w:color w:val="000000"/>
                <w:kern w:val="2"/>
                <w:sz w:val="24"/>
                <w:szCs w:val="24"/>
              </w:rPr>
            </w:pPr>
            <w:r>
              <w:rPr>
                <w:rFonts w:hint="default" w:ascii="Arial" w:hAnsi="Arial" w:eastAsia="SimSun" w:cs="Arial"/>
                <w:b w:val="0"/>
                <w:bCs w:val="0"/>
                <w:color w:val="000000"/>
                <w:kern w:val="2"/>
                <w:sz w:val="24"/>
                <w:szCs w:val="24"/>
                <w:lang w:val="en-US" w:eastAsia="zh-CN" w:bidi="ar"/>
              </w:rPr>
              <w:t>2.1 Agile Scrum Methodology Overview</w:t>
            </w:r>
          </w:p>
        </w:tc>
        <w:tc>
          <w:tcPr>
            <w:tcW w:w="3123" w:type="pct"/>
            <w:tcBorders>
              <w:top w:val="single" w:color="auto" w:sz="4" w:space="0"/>
              <w:left w:val="single" w:color="auto" w:sz="4" w:space="0"/>
              <w:bottom w:val="single" w:color="auto" w:sz="4" w:space="0"/>
              <w:right w:val="single" w:color="auto" w:sz="4" w:space="0"/>
            </w:tcBorders>
            <w:shd w:val="clear" w:color="auto" w:fill="auto"/>
            <w:vAlign w:val="center"/>
          </w:tcPr>
          <w:p w14:paraId="1884819D">
            <w:pPr>
              <w:keepNext w:val="0"/>
              <w:keepLines w:val="0"/>
              <w:widowControl/>
              <w:suppressLineNumbers w:val="0"/>
              <w:spacing w:before="0" w:beforeAutospacing="0" w:after="160" w:afterAutospacing="0" w:line="480" w:lineRule="auto"/>
              <w:ind w:left="0" w:right="0"/>
              <w:jc w:val="both"/>
              <w:rPr>
                <w:rFonts w:hint="default" w:ascii="Arial" w:hAnsi="Arial" w:eastAsia="SimSun" w:cs="Arial"/>
                <w:b w:val="0"/>
                <w:bCs w:val="0"/>
                <w:color w:val="000000"/>
                <w:kern w:val="2"/>
                <w:sz w:val="24"/>
                <w:szCs w:val="24"/>
              </w:rPr>
            </w:pPr>
            <w:r>
              <w:rPr>
                <w:rFonts w:hint="default" w:ascii="Arial" w:hAnsi="Arial" w:eastAsia="SimSun" w:cs="Arial"/>
                <w:b w:val="0"/>
                <w:bCs w:val="0"/>
                <w:color w:val="000000"/>
                <w:kern w:val="2"/>
                <w:sz w:val="24"/>
                <w:szCs w:val="24"/>
                <w:lang w:val="en-US" w:eastAsia="zh-CN" w:bidi="ar"/>
              </w:rPr>
              <w:t>Explains the Agile Scrum methodology and how it can support the step-by-step development of the proposed system.</w:t>
            </w:r>
          </w:p>
        </w:tc>
      </w:tr>
      <w:tr w14:paraId="2D8257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17" w:type="pct"/>
            <w:tcBorders>
              <w:top w:val="single" w:color="auto" w:sz="4" w:space="0"/>
              <w:left w:val="single" w:color="auto" w:sz="4" w:space="0"/>
              <w:bottom w:val="single" w:color="auto" w:sz="4" w:space="0"/>
              <w:right w:val="single" w:color="auto" w:sz="4" w:space="0"/>
            </w:tcBorders>
            <w:shd w:val="clear" w:color="auto" w:fill="auto"/>
            <w:vAlign w:val="center"/>
          </w:tcPr>
          <w:p w14:paraId="6711D957">
            <w:pPr>
              <w:keepNext w:val="0"/>
              <w:keepLines w:val="0"/>
              <w:widowControl/>
              <w:suppressLineNumbers w:val="0"/>
              <w:spacing w:before="0" w:beforeAutospacing="0" w:after="160" w:afterAutospacing="0" w:line="480" w:lineRule="auto"/>
              <w:ind w:left="0" w:right="0"/>
              <w:jc w:val="both"/>
              <w:rPr>
                <w:rFonts w:hint="default" w:ascii="Arial" w:hAnsi="Arial" w:eastAsia="SimSun" w:cs="Arial"/>
                <w:b w:val="0"/>
                <w:bCs w:val="0"/>
                <w:color w:val="000000"/>
                <w:kern w:val="2"/>
                <w:sz w:val="24"/>
                <w:szCs w:val="24"/>
              </w:rPr>
            </w:pPr>
            <w:r>
              <w:rPr>
                <w:rFonts w:hint="default" w:ascii="Arial" w:hAnsi="Arial" w:eastAsia="SimSun" w:cs="Arial"/>
                <w:b w:val="0"/>
                <w:bCs w:val="0"/>
                <w:color w:val="000000"/>
                <w:kern w:val="2"/>
                <w:sz w:val="24"/>
                <w:szCs w:val="24"/>
                <w:lang w:val="en-US" w:eastAsia="zh-CN" w:bidi="ar"/>
              </w:rPr>
              <w:t>2.2 Enterprise Architecture Concepts</w:t>
            </w:r>
          </w:p>
        </w:tc>
        <w:tc>
          <w:tcPr>
            <w:tcW w:w="3123" w:type="pct"/>
            <w:tcBorders>
              <w:top w:val="single" w:color="auto" w:sz="4" w:space="0"/>
              <w:left w:val="single" w:color="auto" w:sz="4" w:space="0"/>
              <w:bottom w:val="single" w:color="auto" w:sz="4" w:space="0"/>
              <w:right w:val="single" w:color="auto" w:sz="4" w:space="0"/>
            </w:tcBorders>
            <w:shd w:val="clear" w:color="auto" w:fill="auto"/>
            <w:vAlign w:val="center"/>
          </w:tcPr>
          <w:p w14:paraId="6933B065">
            <w:pPr>
              <w:keepNext w:val="0"/>
              <w:keepLines w:val="0"/>
              <w:widowControl/>
              <w:suppressLineNumbers w:val="0"/>
              <w:spacing w:before="0" w:beforeAutospacing="0" w:after="160" w:afterAutospacing="0" w:line="480" w:lineRule="auto"/>
              <w:ind w:left="0" w:right="0"/>
              <w:jc w:val="both"/>
              <w:rPr>
                <w:rFonts w:hint="default" w:ascii="Arial" w:hAnsi="Arial" w:eastAsia="SimSun" w:cs="Arial"/>
                <w:b w:val="0"/>
                <w:bCs w:val="0"/>
                <w:color w:val="000000"/>
                <w:kern w:val="2"/>
                <w:sz w:val="24"/>
                <w:szCs w:val="24"/>
              </w:rPr>
            </w:pPr>
            <w:r>
              <w:rPr>
                <w:rFonts w:hint="default" w:ascii="Arial" w:hAnsi="Arial" w:eastAsia="SimSun" w:cs="Arial"/>
                <w:b w:val="0"/>
                <w:bCs w:val="0"/>
                <w:color w:val="000000"/>
                <w:kern w:val="2"/>
                <w:sz w:val="24"/>
                <w:szCs w:val="24"/>
                <w:lang w:val="en-US" w:eastAsia="zh-CN" w:bidi="ar"/>
              </w:rPr>
              <w:t>Explains the concepts of Business Architecture, Data Architecture, Application Architecture, and Technology Architecture and their connection to the proposed system.</w:t>
            </w:r>
          </w:p>
        </w:tc>
      </w:tr>
      <w:tr w14:paraId="5247AA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17" w:type="pct"/>
            <w:tcBorders>
              <w:top w:val="single" w:color="auto" w:sz="4" w:space="0"/>
              <w:left w:val="single" w:color="auto" w:sz="4" w:space="0"/>
              <w:bottom w:val="single" w:color="auto" w:sz="4" w:space="0"/>
              <w:right w:val="single" w:color="auto" w:sz="4" w:space="0"/>
            </w:tcBorders>
            <w:shd w:val="clear" w:color="auto" w:fill="auto"/>
            <w:vAlign w:val="center"/>
          </w:tcPr>
          <w:p w14:paraId="45E10CB9">
            <w:pPr>
              <w:keepNext w:val="0"/>
              <w:keepLines w:val="0"/>
              <w:widowControl/>
              <w:suppressLineNumbers w:val="0"/>
              <w:spacing w:before="0" w:beforeAutospacing="0" w:after="160" w:afterAutospacing="0" w:line="480" w:lineRule="auto"/>
              <w:ind w:left="0" w:right="0"/>
              <w:jc w:val="both"/>
              <w:rPr>
                <w:rFonts w:hint="default" w:ascii="Arial" w:hAnsi="Arial" w:eastAsia="SimSun" w:cs="Arial"/>
                <w:b w:val="0"/>
                <w:bCs w:val="0"/>
                <w:color w:val="000000"/>
                <w:kern w:val="2"/>
                <w:sz w:val="24"/>
                <w:szCs w:val="24"/>
              </w:rPr>
            </w:pPr>
            <w:r>
              <w:rPr>
                <w:rFonts w:hint="default" w:ascii="Arial" w:hAnsi="Arial" w:eastAsia="SimSun" w:cs="Arial"/>
                <w:b w:val="0"/>
                <w:bCs w:val="0"/>
                <w:color w:val="000000"/>
                <w:kern w:val="2"/>
                <w:sz w:val="24"/>
                <w:szCs w:val="24"/>
                <w:lang w:val="en-US" w:eastAsia="zh-CN" w:bidi="ar"/>
              </w:rPr>
              <w:t>2.3 Microservice Architecture</w:t>
            </w:r>
          </w:p>
        </w:tc>
        <w:tc>
          <w:tcPr>
            <w:tcW w:w="3123" w:type="pct"/>
            <w:tcBorders>
              <w:top w:val="single" w:color="auto" w:sz="4" w:space="0"/>
              <w:left w:val="single" w:color="auto" w:sz="4" w:space="0"/>
              <w:bottom w:val="single" w:color="auto" w:sz="4" w:space="0"/>
              <w:right w:val="single" w:color="auto" w:sz="4" w:space="0"/>
            </w:tcBorders>
            <w:shd w:val="clear" w:color="auto" w:fill="auto"/>
            <w:vAlign w:val="center"/>
          </w:tcPr>
          <w:p w14:paraId="61D214B5">
            <w:pPr>
              <w:keepNext w:val="0"/>
              <w:keepLines w:val="0"/>
              <w:widowControl/>
              <w:suppressLineNumbers w:val="0"/>
              <w:spacing w:before="0" w:beforeAutospacing="0" w:after="160" w:afterAutospacing="0" w:line="480" w:lineRule="auto"/>
              <w:ind w:left="0" w:right="0"/>
              <w:jc w:val="both"/>
              <w:rPr>
                <w:rFonts w:hint="default" w:ascii="Arial" w:hAnsi="Arial" w:eastAsia="SimSun" w:cs="Arial"/>
                <w:b w:val="0"/>
                <w:bCs w:val="0"/>
                <w:color w:val="000000"/>
                <w:kern w:val="2"/>
                <w:sz w:val="24"/>
                <w:szCs w:val="24"/>
              </w:rPr>
            </w:pPr>
            <w:r>
              <w:rPr>
                <w:rFonts w:hint="default" w:ascii="Arial" w:hAnsi="Arial" w:eastAsia="SimSun" w:cs="Arial"/>
                <w:b w:val="0"/>
                <w:bCs w:val="0"/>
                <w:color w:val="000000"/>
                <w:kern w:val="2"/>
                <w:sz w:val="24"/>
                <w:szCs w:val="24"/>
                <w:lang w:val="en-US" w:eastAsia="zh-CN" w:bidi="ar"/>
              </w:rPr>
              <w:t>Discusses Microservices Architecture as a technical reference and explains how it differs from the actual architecture used in the proposed system.</w:t>
            </w:r>
          </w:p>
        </w:tc>
      </w:tr>
      <w:tr w14:paraId="338FB9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17" w:type="pct"/>
            <w:tcBorders>
              <w:top w:val="single" w:color="auto" w:sz="4" w:space="0"/>
              <w:left w:val="single" w:color="auto" w:sz="4" w:space="0"/>
              <w:bottom w:val="single" w:color="auto" w:sz="4" w:space="0"/>
              <w:right w:val="single" w:color="auto" w:sz="4" w:space="0"/>
            </w:tcBorders>
            <w:shd w:val="clear" w:color="auto" w:fill="auto"/>
            <w:vAlign w:val="top"/>
          </w:tcPr>
          <w:p w14:paraId="087608C0">
            <w:pPr>
              <w:keepNext w:val="0"/>
              <w:keepLines w:val="0"/>
              <w:widowControl/>
              <w:suppressLineNumbers w:val="0"/>
              <w:spacing w:before="0" w:beforeAutospacing="0" w:after="160" w:afterAutospacing="0" w:line="480" w:lineRule="auto"/>
              <w:ind w:left="0" w:right="0"/>
              <w:jc w:val="left"/>
              <w:rPr>
                <w:rFonts w:hint="default" w:ascii="Arial" w:hAnsi="Arial" w:eastAsia="SimSun" w:cs="Arial"/>
                <w:kern w:val="2"/>
                <w:sz w:val="24"/>
                <w:szCs w:val="24"/>
              </w:rPr>
            </w:pPr>
            <w:r>
              <w:rPr>
                <w:rFonts w:hint="default" w:ascii="Arial" w:hAnsi="Arial" w:eastAsia="SimSun" w:cs="Arial"/>
                <w:kern w:val="2"/>
                <w:sz w:val="24"/>
                <w:szCs w:val="24"/>
                <w:lang w:val="en-US" w:eastAsia="zh-CN" w:bidi="ar"/>
              </w:rPr>
              <w:t>2.4 DevOps and CI/CD</w:t>
            </w:r>
          </w:p>
        </w:tc>
        <w:tc>
          <w:tcPr>
            <w:tcW w:w="3123" w:type="pct"/>
            <w:tcBorders>
              <w:top w:val="single" w:color="auto" w:sz="4" w:space="0"/>
              <w:left w:val="single" w:color="auto" w:sz="4" w:space="0"/>
              <w:bottom w:val="single" w:color="auto" w:sz="4" w:space="0"/>
              <w:right w:val="single" w:color="auto" w:sz="4" w:space="0"/>
            </w:tcBorders>
            <w:shd w:val="clear" w:color="auto" w:fill="auto"/>
            <w:vAlign w:val="top"/>
          </w:tcPr>
          <w:p w14:paraId="59F24871">
            <w:pPr>
              <w:keepNext w:val="0"/>
              <w:keepLines w:val="0"/>
              <w:widowControl/>
              <w:suppressLineNumbers w:val="0"/>
              <w:spacing w:before="0" w:beforeAutospacing="0" w:after="160" w:afterAutospacing="0" w:line="480" w:lineRule="auto"/>
              <w:ind w:left="0" w:right="0"/>
              <w:jc w:val="left"/>
              <w:rPr>
                <w:rFonts w:hint="default" w:ascii="Arial" w:hAnsi="Arial" w:eastAsia="SimSun" w:cs="Arial"/>
                <w:kern w:val="2"/>
                <w:sz w:val="24"/>
                <w:szCs w:val="24"/>
              </w:rPr>
            </w:pPr>
            <w:r>
              <w:rPr>
                <w:rFonts w:hint="default" w:ascii="Arial" w:hAnsi="Arial" w:eastAsia="SimSun" w:cs="Arial"/>
                <w:kern w:val="2"/>
                <w:sz w:val="24"/>
                <w:szCs w:val="24"/>
                <w:lang w:val="en-US" w:eastAsia="zh-CN" w:bidi="ar"/>
              </w:rPr>
              <w:t>Discusses DevOps and CI/CD concepts and how they guide the development, testing, deployment, and maintenance of the system.</w:t>
            </w:r>
          </w:p>
        </w:tc>
      </w:tr>
      <w:tr w14:paraId="11A095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17" w:type="pct"/>
            <w:tcBorders>
              <w:top w:val="single" w:color="auto" w:sz="4" w:space="0"/>
              <w:left w:val="single" w:color="auto" w:sz="4" w:space="0"/>
              <w:bottom w:val="single" w:color="auto" w:sz="4" w:space="0"/>
              <w:right w:val="single" w:color="auto" w:sz="4" w:space="0"/>
            </w:tcBorders>
            <w:shd w:val="clear" w:color="auto" w:fill="auto"/>
            <w:vAlign w:val="center"/>
          </w:tcPr>
          <w:p w14:paraId="117CA31C">
            <w:pPr>
              <w:keepNext w:val="0"/>
              <w:keepLines w:val="0"/>
              <w:widowControl/>
              <w:suppressLineNumbers w:val="0"/>
              <w:spacing w:before="0" w:beforeAutospacing="0" w:after="160" w:afterAutospacing="0" w:line="480" w:lineRule="auto"/>
              <w:ind w:left="0" w:right="0"/>
              <w:jc w:val="left"/>
              <w:rPr>
                <w:rFonts w:hint="default" w:ascii="Arial" w:hAnsi="Arial" w:eastAsia="SimSun" w:cs="Arial"/>
                <w:kern w:val="2"/>
                <w:sz w:val="24"/>
                <w:szCs w:val="24"/>
              </w:rPr>
            </w:pPr>
            <w:r>
              <w:rPr>
                <w:rFonts w:hint="default" w:ascii="Arial" w:hAnsi="Arial" w:eastAsia="SimSun" w:cs="Arial"/>
                <w:kern w:val="2"/>
                <w:sz w:val="24"/>
                <w:szCs w:val="24"/>
                <w:lang w:val="en-US" w:eastAsia="zh-CN" w:bidi="ar"/>
              </w:rPr>
              <w:t>2.5 Relevant Studies and Research</w:t>
            </w:r>
          </w:p>
        </w:tc>
        <w:tc>
          <w:tcPr>
            <w:tcW w:w="3123" w:type="pct"/>
            <w:tcBorders>
              <w:top w:val="single" w:color="auto" w:sz="4" w:space="0"/>
              <w:left w:val="single" w:color="auto" w:sz="4" w:space="0"/>
              <w:bottom w:val="single" w:color="auto" w:sz="4" w:space="0"/>
              <w:right w:val="single" w:color="auto" w:sz="4" w:space="0"/>
            </w:tcBorders>
            <w:shd w:val="clear" w:color="auto" w:fill="auto"/>
            <w:vAlign w:val="center"/>
          </w:tcPr>
          <w:p w14:paraId="256BE425">
            <w:pPr>
              <w:keepNext w:val="0"/>
              <w:keepLines w:val="0"/>
              <w:widowControl/>
              <w:suppressLineNumbers w:val="0"/>
              <w:spacing w:before="0" w:beforeAutospacing="0" w:after="160" w:afterAutospacing="0" w:line="480" w:lineRule="auto"/>
              <w:ind w:left="0" w:right="0"/>
              <w:jc w:val="both"/>
              <w:rPr>
                <w:rFonts w:hint="default" w:ascii="Arial" w:hAnsi="Arial" w:eastAsia="SimSun" w:cs="Arial"/>
                <w:b w:val="0"/>
                <w:bCs w:val="0"/>
                <w:color w:val="000000"/>
                <w:kern w:val="2"/>
                <w:sz w:val="24"/>
                <w:szCs w:val="24"/>
              </w:rPr>
            </w:pPr>
            <w:r>
              <w:rPr>
                <w:rFonts w:hint="default" w:ascii="Arial" w:hAnsi="Arial" w:eastAsia="SimSun" w:cs="Arial"/>
                <w:b w:val="0"/>
                <w:bCs w:val="0"/>
                <w:color w:val="000000"/>
                <w:kern w:val="2"/>
                <w:sz w:val="24"/>
                <w:szCs w:val="24"/>
                <w:lang w:val="en-US" w:eastAsia="zh-CN" w:bidi="ar"/>
              </w:rPr>
              <w:t>Presents previous studies related to Human Resource Information Systems, employee engagement, employee relations, digital HR technologies, feedback, recognition, and grievance management.</w:t>
            </w:r>
          </w:p>
        </w:tc>
      </w:tr>
      <w:tr w14:paraId="06C4EC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17" w:type="pct"/>
            <w:tcBorders>
              <w:top w:val="single" w:color="auto" w:sz="4" w:space="0"/>
              <w:left w:val="single" w:color="auto" w:sz="4" w:space="0"/>
              <w:bottom w:val="single" w:color="auto" w:sz="4" w:space="0"/>
              <w:right w:val="single" w:color="auto" w:sz="4" w:space="0"/>
            </w:tcBorders>
            <w:shd w:val="clear" w:color="auto" w:fill="auto"/>
            <w:vAlign w:val="center"/>
          </w:tcPr>
          <w:p w14:paraId="7FE787DE">
            <w:pPr>
              <w:keepNext w:val="0"/>
              <w:keepLines w:val="0"/>
              <w:widowControl/>
              <w:suppressLineNumbers w:val="0"/>
              <w:spacing w:before="0" w:beforeAutospacing="0" w:after="160" w:afterAutospacing="0" w:line="480" w:lineRule="auto"/>
              <w:ind w:left="0" w:right="0"/>
              <w:jc w:val="left"/>
              <w:rPr>
                <w:rFonts w:hint="default" w:ascii="Arial" w:hAnsi="Arial" w:eastAsia="SimSun" w:cs="Arial"/>
                <w:kern w:val="2"/>
                <w:sz w:val="24"/>
                <w:szCs w:val="24"/>
              </w:rPr>
            </w:pPr>
            <w:r>
              <w:rPr>
                <w:rFonts w:hint="default" w:ascii="Arial" w:hAnsi="Arial" w:eastAsia="SimSun" w:cs="Arial"/>
                <w:kern w:val="2"/>
                <w:sz w:val="24"/>
                <w:szCs w:val="24"/>
                <w:lang w:val="en-US" w:eastAsia="zh-CN" w:bidi="ar"/>
              </w:rPr>
              <w:t>2.6 Integration of Information Systems in Enterprise Environments</w:t>
            </w:r>
          </w:p>
        </w:tc>
        <w:tc>
          <w:tcPr>
            <w:tcW w:w="3123" w:type="pct"/>
            <w:tcBorders>
              <w:top w:val="single" w:color="auto" w:sz="4" w:space="0"/>
              <w:left w:val="single" w:color="auto" w:sz="4" w:space="0"/>
              <w:bottom w:val="single" w:color="auto" w:sz="4" w:space="0"/>
              <w:right w:val="single" w:color="auto" w:sz="4" w:space="0"/>
            </w:tcBorders>
            <w:shd w:val="clear" w:color="auto" w:fill="auto"/>
            <w:vAlign w:val="center"/>
          </w:tcPr>
          <w:p w14:paraId="3CFD7B45">
            <w:pPr>
              <w:keepNext w:val="0"/>
              <w:keepLines w:val="0"/>
              <w:widowControl/>
              <w:suppressLineNumbers w:val="0"/>
              <w:spacing w:before="0" w:beforeAutospacing="0" w:after="160" w:afterAutospacing="0" w:line="480" w:lineRule="auto"/>
              <w:ind w:left="0" w:right="0"/>
              <w:jc w:val="both"/>
              <w:rPr>
                <w:rFonts w:hint="default" w:ascii="Arial" w:hAnsi="Arial" w:eastAsia="SimSun" w:cs="Arial"/>
                <w:b w:val="0"/>
                <w:bCs w:val="0"/>
                <w:color w:val="000000"/>
                <w:kern w:val="2"/>
                <w:sz w:val="24"/>
                <w:szCs w:val="24"/>
              </w:rPr>
            </w:pPr>
            <w:r>
              <w:rPr>
                <w:rFonts w:hint="default" w:ascii="Arial" w:hAnsi="Arial" w:eastAsia="SimSun" w:cs="Arial"/>
                <w:b w:val="0"/>
                <w:bCs w:val="0"/>
                <w:color w:val="000000"/>
                <w:kern w:val="2"/>
                <w:sz w:val="24"/>
                <w:szCs w:val="24"/>
                <w:lang w:val="en-US" w:eastAsia="zh-CN" w:bidi="ar"/>
              </w:rPr>
              <w:t>Explains how the proposed system supports selected Human Resource activities through a centralized web-based application and how its functions and data are connected within the system.</w:t>
            </w:r>
          </w:p>
        </w:tc>
      </w:tr>
      <w:tr w14:paraId="169479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17" w:type="pct"/>
            <w:tcBorders>
              <w:top w:val="single" w:color="auto" w:sz="4" w:space="0"/>
              <w:left w:val="single" w:color="auto" w:sz="4" w:space="0"/>
              <w:bottom w:val="single" w:color="auto" w:sz="4" w:space="0"/>
              <w:right w:val="single" w:color="auto" w:sz="4" w:space="0"/>
            </w:tcBorders>
            <w:shd w:val="clear" w:color="auto" w:fill="auto"/>
            <w:vAlign w:val="center"/>
          </w:tcPr>
          <w:p w14:paraId="644B972D">
            <w:pPr>
              <w:keepNext w:val="0"/>
              <w:keepLines w:val="0"/>
              <w:widowControl/>
              <w:suppressLineNumbers w:val="0"/>
              <w:spacing w:before="0" w:beforeAutospacing="0" w:after="160" w:afterAutospacing="0" w:line="480" w:lineRule="auto"/>
              <w:ind w:left="0" w:right="0"/>
              <w:jc w:val="left"/>
              <w:rPr>
                <w:rFonts w:hint="default" w:ascii="Arial" w:hAnsi="Arial" w:eastAsia="SimSun" w:cs="Arial"/>
                <w:kern w:val="2"/>
                <w:sz w:val="24"/>
                <w:szCs w:val="24"/>
              </w:rPr>
            </w:pPr>
            <w:r>
              <w:rPr>
                <w:rFonts w:hint="default" w:ascii="Arial" w:hAnsi="Arial" w:eastAsia="SimSun" w:cs="Arial"/>
                <w:b/>
                <w:bCs/>
                <w:kern w:val="2"/>
                <w:sz w:val="24"/>
                <w:szCs w:val="24"/>
                <w:lang w:val="en-US" w:eastAsia="zh-CN" w:bidi="ar"/>
              </w:rPr>
              <w:t>CHAPTER 3 METHODOLOGY</w:t>
            </w:r>
          </w:p>
        </w:tc>
        <w:tc>
          <w:tcPr>
            <w:tcW w:w="3123" w:type="pct"/>
            <w:tcBorders>
              <w:top w:val="single" w:color="auto" w:sz="4" w:space="0"/>
              <w:left w:val="single" w:color="auto" w:sz="4" w:space="0"/>
              <w:bottom w:val="single" w:color="auto" w:sz="4" w:space="0"/>
              <w:right w:val="single" w:color="auto" w:sz="4" w:space="0"/>
            </w:tcBorders>
            <w:shd w:val="clear" w:color="auto" w:fill="auto"/>
            <w:vAlign w:val="center"/>
          </w:tcPr>
          <w:p w14:paraId="33BA8A9F">
            <w:pPr>
              <w:keepNext w:val="0"/>
              <w:keepLines w:val="0"/>
              <w:widowControl/>
              <w:suppressLineNumbers w:val="0"/>
              <w:spacing w:before="0" w:beforeAutospacing="0" w:after="160" w:afterAutospacing="0" w:line="480" w:lineRule="auto"/>
              <w:ind w:left="0" w:right="0"/>
              <w:jc w:val="both"/>
              <w:rPr>
                <w:rFonts w:hint="default" w:ascii="Arial" w:hAnsi="Arial" w:eastAsia="SimSun" w:cs="Arial"/>
                <w:b w:val="0"/>
                <w:bCs w:val="0"/>
                <w:color w:val="000000"/>
                <w:kern w:val="2"/>
                <w:sz w:val="24"/>
                <w:szCs w:val="24"/>
              </w:rPr>
            </w:pPr>
            <w:r>
              <w:rPr>
                <w:rFonts w:hint="default" w:ascii="Arial" w:hAnsi="Arial" w:eastAsia="SimSun" w:cs="Arial"/>
                <w:b w:val="0"/>
                <w:bCs w:val="0"/>
                <w:color w:val="000000"/>
                <w:kern w:val="2"/>
                <w:sz w:val="24"/>
                <w:szCs w:val="24"/>
                <w:lang w:val="en-US" w:eastAsia="zh-CN" w:bidi="ar"/>
              </w:rPr>
              <w:t>Explains how the project is planned, developed, managed, organized, integrated, and evaluated using the adapted Agile Scrum approach and selected architecture concepts.</w:t>
            </w:r>
          </w:p>
        </w:tc>
      </w:tr>
      <w:tr w14:paraId="7AA6C8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17" w:type="pct"/>
            <w:tcBorders>
              <w:top w:val="single" w:color="auto" w:sz="4" w:space="0"/>
              <w:left w:val="single" w:color="auto" w:sz="4" w:space="0"/>
              <w:bottom w:val="single" w:color="auto" w:sz="4" w:space="0"/>
              <w:right w:val="single" w:color="auto" w:sz="4" w:space="0"/>
            </w:tcBorders>
            <w:shd w:val="clear" w:color="auto" w:fill="auto"/>
            <w:vAlign w:val="center"/>
          </w:tcPr>
          <w:p w14:paraId="444DC04A">
            <w:pPr>
              <w:keepNext w:val="0"/>
              <w:keepLines w:val="0"/>
              <w:widowControl/>
              <w:suppressLineNumbers w:val="0"/>
              <w:spacing w:before="0" w:beforeAutospacing="0" w:after="160" w:afterAutospacing="0" w:line="480" w:lineRule="auto"/>
              <w:ind w:left="0" w:right="0"/>
              <w:jc w:val="both"/>
              <w:rPr>
                <w:rFonts w:hint="default" w:ascii="Arial" w:hAnsi="Arial" w:eastAsia="SimSun" w:cs="Arial"/>
                <w:b w:val="0"/>
                <w:bCs w:val="0"/>
                <w:color w:val="000000"/>
                <w:kern w:val="2"/>
                <w:sz w:val="24"/>
                <w:szCs w:val="24"/>
              </w:rPr>
            </w:pPr>
            <w:r>
              <w:rPr>
                <w:rFonts w:hint="default" w:ascii="Arial" w:hAnsi="Arial" w:eastAsia="SimSun" w:cs="Arial"/>
                <w:b w:val="0"/>
                <w:bCs w:val="0"/>
                <w:color w:val="000000"/>
                <w:kern w:val="2"/>
                <w:sz w:val="24"/>
                <w:szCs w:val="24"/>
                <w:lang w:val="en-US" w:eastAsia="zh-CN" w:bidi="ar"/>
              </w:rPr>
              <w:t>3.1 Agile Scrum Methodology in the Project</w:t>
            </w:r>
          </w:p>
        </w:tc>
        <w:tc>
          <w:tcPr>
            <w:tcW w:w="3123" w:type="pct"/>
            <w:tcBorders>
              <w:top w:val="single" w:color="auto" w:sz="4" w:space="0"/>
              <w:left w:val="single" w:color="auto" w:sz="4" w:space="0"/>
              <w:bottom w:val="single" w:color="auto" w:sz="4" w:space="0"/>
              <w:right w:val="single" w:color="auto" w:sz="4" w:space="0"/>
            </w:tcBorders>
            <w:shd w:val="clear" w:color="auto" w:fill="auto"/>
            <w:vAlign w:val="center"/>
          </w:tcPr>
          <w:p w14:paraId="68404125">
            <w:pPr>
              <w:keepNext w:val="0"/>
              <w:keepLines w:val="0"/>
              <w:widowControl/>
              <w:suppressLineNumbers w:val="0"/>
              <w:spacing w:before="0" w:beforeAutospacing="0" w:after="160" w:afterAutospacing="0" w:line="480" w:lineRule="auto"/>
              <w:ind w:left="0" w:right="0"/>
              <w:jc w:val="both"/>
              <w:rPr>
                <w:rFonts w:hint="default" w:ascii="Arial" w:hAnsi="Arial" w:eastAsia="SimSun" w:cs="Arial"/>
                <w:b w:val="0"/>
                <w:bCs w:val="0"/>
                <w:color w:val="000000"/>
                <w:kern w:val="2"/>
                <w:sz w:val="24"/>
                <w:szCs w:val="24"/>
              </w:rPr>
            </w:pPr>
            <w:r>
              <w:rPr>
                <w:rFonts w:hint="default" w:ascii="Arial" w:hAnsi="Arial" w:eastAsia="SimSun" w:cs="Arial"/>
                <w:b w:val="0"/>
                <w:bCs w:val="0"/>
                <w:color w:val="000000"/>
                <w:kern w:val="2"/>
                <w:sz w:val="24"/>
                <w:szCs w:val="24"/>
                <w:lang w:val="en-US" w:eastAsia="zh-CN" w:bidi="ar"/>
              </w:rPr>
              <w:t>Explains how the adapted Agile Scrum approach is applied during the development of the Human Resources Employee Engagement and Relations System.</w:t>
            </w:r>
          </w:p>
        </w:tc>
      </w:tr>
      <w:tr w14:paraId="4966D9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17" w:type="pct"/>
            <w:tcBorders>
              <w:top w:val="single" w:color="auto" w:sz="4" w:space="0"/>
              <w:left w:val="single" w:color="auto" w:sz="4" w:space="0"/>
              <w:bottom w:val="single" w:color="auto" w:sz="4" w:space="0"/>
              <w:right w:val="single" w:color="auto" w:sz="4" w:space="0"/>
            </w:tcBorders>
            <w:shd w:val="clear" w:color="auto" w:fill="auto"/>
            <w:vAlign w:val="center"/>
          </w:tcPr>
          <w:p w14:paraId="42CB69A6">
            <w:pPr>
              <w:keepNext w:val="0"/>
              <w:keepLines w:val="0"/>
              <w:widowControl/>
              <w:suppressLineNumbers w:val="0"/>
              <w:spacing w:before="0" w:beforeAutospacing="0" w:after="160" w:afterAutospacing="0" w:line="480" w:lineRule="auto"/>
              <w:ind w:left="0" w:right="0"/>
              <w:jc w:val="both"/>
              <w:rPr>
                <w:rFonts w:hint="default" w:ascii="Arial" w:hAnsi="Arial" w:eastAsia="SimSun" w:cs="Arial"/>
                <w:b w:val="0"/>
                <w:bCs w:val="0"/>
                <w:color w:val="000000"/>
                <w:kern w:val="2"/>
                <w:sz w:val="24"/>
                <w:szCs w:val="24"/>
              </w:rPr>
            </w:pPr>
            <w:r>
              <w:rPr>
                <w:rFonts w:hint="default" w:ascii="Arial" w:hAnsi="Arial" w:eastAsia="SimSun" w:cs="Arial"/>
                <w:b w:val="0"/>
                <w:bCs w:val="0"/>
                <w:color w:val="000000"/>
                <w:kern w:val="2"/>
                <w:sz w:val="24"/>
                <w:szCs w:val="24"/>
                <w:lang w:val="en-US" w:eastAsia="zh-CN" w:bidi="ar"/>
              </w:rPr>
              <w:t>3.2 Roles and Responsibilities</w:t>
            </w:r>
          </w:p>
        </w:tc>
        <w:tc>
          <w:tcPr>
            <w:tcW w:w="3123" w:type="pct"/>
            <w:tcBorders>
              <w:top w:val="single" w:color="auto" w:sz="4" w:space="0"/>
              <w:left w:val="single" w:color="auto" w:sz="4" w:space="0"/>
              <w:bottom w:val="single" w:color="auto" w:sz="4" w:space="0"/>
              <w:right w:val="single" w:color="auto" w:sz="4" w:space="0"/>
            </w:tcBorders>
            <w:shd w:val="clear" w:color="auto" w:fill="auto"/>
            <w:vAlign w:val="center"/>
          </w:tcPr>
          <w:p w14:paraId="0E261837">
            <w:pPr>
              <w:keepNext w:val="0"/>
              <w:keepLines w:val="0"/>
              <w:widowControl/>
              <w:suppressLineNumbers w:val="0"/>
              <w:spacing w:before="0" w:beforeAutospacing="0" w:after="160" w:afterAutospacing="0" w:line="480" w:lineRule="auto"/>
              <w:ind w:left="0" w:right="0"/>
              <w:jc w:val="both"/>
              <w:rPr>
                <w:rFonts w:hint="default" w:ascii="Arial" w:hAnsi="Arial" w:eastAsia="SimSun" w:cs="Arial"/>
                <w:b w:val="0"/>
                <w:bCs w:val="0"/>
                <w:color w:val="000000"/>
                <w:kern w:val="2"/>
                <w:sz w:val="24"/>
                <w:szCs w:val="24"/>
              </w:rPr>
            </w:pPr>
            <w:r>
              <w:rPr>
                <w:rFonts w:hint="default" w:ascii="Arial" w:hAnsi="Arial" w:eastAsia="SimSun" w:cs="Arial"/>
                <w:b w:val="0"/>
                <w:bCs w:val="0"/>
                <w:color w:val="000000"/>
                <w:kern w:val="2"/>
                <w:sz w:val="24"/>
                <w:szCs w:val="24"/>
                <w:lang w:val="en-US" w:eastAsia="zh-CN" w:bidi="ar"/>
              </w:rPr>
              <w:t>Describes the roles and responsibilities assigned to each member of the development team.</w:t>
            </w:r>
          </w:p>
        </w:tc>
      </w:tr>
      <w:tr w14:paraId="474495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17" w:type="pct"/>
            <w:tcBorders>
              <w:top w:val="single" w:color="auto" w:sz="4" w:space="0"/>
              <w:left w:val="single" w:color="auto" w:sz="4" w:space="0"/>
              <w:bottom w:val="single" w:color="auto" w:sz="4" w:space="0"/>
              <w:right w:val="single" w:color="auto" w:sz="4" w:space="0"/>
            </w:tcBorders>
            <w:shd w:val="clear" w:color="auto" w:fill="auto"/>
            <w:vAlign w:val="center"/>
          </w:tcPr>
          <w:p w14:paraId="1B588F46">
            <w:pPr>
              <w:keepNext w:val="0"/>
              <w:keepLines w:val="0"/>
              <w:widowControl/>
              <w:suppressLineNumbers w:val="0"/>
              <w:spacing w:before="0" w:beforeAutospacing="0" w:after="160" w:afterAutospacing="0" w:line="480" w:lineRule="auto"/>
              <w:ind w:left="0" w:right="0"/>
              <w:jc w:val="both"/>
              <w:rPr>
                <w:rFonts w:hint="default" w:ascii="Arial" w:hAnsi="Arial" w:eastAsia="SimSun" w:cs="Arial"/>
                <w:b w:val="0"/>
                <w:bCs w:val="0"/>
                <w:color w:val="000000"/>
                <w:kern w:val="2"/>
                <w:sz w:val="24"/>
                <w:szCs w:val="24"/>
              </w:rPr>
            </w:pPr>
            <w:r>
              <w:rPr>
                <w:rFonts w:hint="default" w:ascii="Arial" w:hAnsi="Arial" w:eastAsia="SimSun" w:cs="Arial"/>
                <w:b w:val="0"/>
                <w:bCs w:val="0"/>
                <w:color w:val="000000"/>
                <w:kern w:val="2"/>
                <w:sz w:val="24"/>
                <w:szCs w:val="24"/>
                <w:lang w:val="en-US" w:eastAsia="zh-CN" w:bidi="ar"/>
              </w:rPr>
              <w:t>3.3 Sprint Cycle</w:t>
            </w:r>
          </w:p>
        </w:tc>
        <w:tc>
          <w:tcPr>
            <w:tcW w:w="3123" w:type="pct"/>
            <w:tcBorders>
              <w:top w:val="single" w:color="auto" w:sz="4" w:space="0"/>
              <w:left w:val="single" w:color="auto" w:sz="4" w:space="0"/>
              <w:bottom w:val="single" w:color="auto" w:sz="4" w:space="0"/>
              <w:right w:val="single" w:color="auto" w:sz="4" w:space="0"/>
            </w:tcBorders>
            <w:shd w:val="clear" w:color="auto" w:fill="auto"/>
            <w:vAlign w:val="center"/>
          </w:tcPr>
          <w:p w14:paraId="5A9490D8">
            <w:pPr>
              <w:keepNext w:val="0"/>
              <w:keepLines w:val="0"/>
              <w:widowControl/>
              <w:suppressLineNumbers w:val="0"/>
              <w:spacing w:before="0" w:beforeAutospacing="0" w:after="160" w:afterAutospacing="0" w:line="480" w:lineRule="auto"/>
              <w:ind w:left="0" w:right="0"/>
              <w:jc w:val="both"/>
              <w:rPr>
                <w:rFonts w:hint="default" w:ascii="Arial" w:hAnsi="Arial" w:eastAsia="SimSun" w:cs="Arial"/>
                <w:b w:val="0"/>
                <w:bCs w:val="0"/>
                <w:color w:val="000000"/>
                <w:kern w:val="2"/>
                <w:sz w:val="24"/>
                <w:szCs w:val="24"/>
              </w:rPr>
            </w:pPr>
            <w:r>
              <w:rPr>
                <w:rFonts w:hint="default" w:ascii="Arial" w:hAnsi="Arial" w:eastAsia="SimSun" w:cs="Arial"/>
                <w:b w:val="0"/>
                <w:bCs w:val="0"/>
                <w:color w:val="000000"/>
                <w:kern w:val="2"/>
                <w:sz w:val="24"/>
                <w:szCs w:val="24"/>
                <w:lang w:val="en-US" w:eastAsia="zh-CN" w:bidi="ar"/>
              </w:rPr>
              <w:t>Explains how system requirements and functions are planned, developed, tested, and improved during the project sprints.</w:t>
            </w:r>
          </w:p>
        </w:tc>
      </w:tr>
      <w:tr w14:paraId="1A32C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17" w:type="pct"/>
            <w:tcBorders>
              <w:top w:val="single" w:color="auto" w:sz="4" w:space="0"/>
              <w:left w:val="single" w:color="auto" w:sz="4" w:space="0"/>
              <w:bottom w:val="single" w:color="auto" w:sz="4" w:space="0"/>
              <w:right w:val="single" w:color="auto" w:sz="4" w:space="0"/>
            </w:tcBorders>
            <w:shd w:val="clear" w:color="auto" w:fill="auto"/>
            <w:vAlign w:val="center"/>
          </w:tcPr>
          <w:p w14:paraId="4A6DF004">
            <w:pPr>
              <w:keepNext w:val="0"/>
              <w:keepLines w:val="0"/>
              <w:widowControl/>
              <w:suppressLineNumbers w:val="0"/>
              <w:spacing w:before="0" w:beforeAutospacing="0" w:after="160" w:afterAutospacing="0" w:line="480" w:lineRule="auto"/>
              <w:ind w:left="0" w:right="0"/>
              <w:jc w:val="both"/>
              <w:rPr>
                <w:rFonts w:hint="default" w:ascii="Arial" w:hAnsi="Arial" w:eastAsia="SimSun" w:cs="Arial"/>
                <w:b w:val="0"/>
                <w:bCs w:val="0"/>
                <w:color w:val="000000"/>
                <w:kern w:val="2"/>
                <w:sz w:val="24"/>
                <w:szCs w:val="24"/>
              </w:rPr>
            </w:pPr>
            <w:r>
              <w:rPr>
                <w:rFonts w:hint="default" w:ascii="Arial" w:hAnsi="Arial" w:eastAsia="SimSun" w:cs="Arial"/>
                <w:b w:val="0"/>
                <w:bCs w:val="0"/>
                <w:color w:val="000000"/>
                <w:kern w:val="2"/>
                <w:sz w:val="24"/>
                <w:szCs w:val="24"/>
                <w:lang w:val="en-US" w:eastAsia="zh-CN" w:bidi="ar"/>
              </w:rPr>
              <w:t>3.4 Scrum Artifacts</w:t>
            </w:r>
          </w:p>
        </w:tc>
        <w:tc>
          <w:tcPr>
            <w:tcW w:w="3123" w:type="pct"/>
            <w:tcBorders>
              <w:top w:val="single" w:color="auto" w:sz="4" w:space="0"/>
              <w:left w:val="single" w:color="auto" w:sz="4" w:space="0"/>
              <w:bottom w:val="single" w:color="auto" w:sz="4" w:space="0"/>
              <w:right w:val="single" w:color="auto" w:sz="4" w:space="0"/>
            </w:tcBorders>
            <w:shd w:val="clear" w:color="auto" w:fill="auto"/>
            <w:vAlign w:val="center"/>
          </w:tcPr>
          <w:p w14:paraId="1E0A478D">
            <w:pPr>
              <w:keepNext w:val="0"/>
              <w:keepLines w:val="0"/>
              <w:widowControl/>
              <w:suppressLineNumbers w:val="0"/>
              <w:spacing w:before="0" w:beforeAutospacing="0" w:after="160" w:afterAutospacing="0" w:line="480" w:lineRule="auto"/>
              <w:ind w:left="0" w:right="0"/>
              <w:jc w:val="both"/>
              <w:rPr>
                <w:rFonts w:hint="default" w:ascii="Arial" w:hAnsi="Arial" w:eastAsia="SimSun" w:cs="Arial"/>
                <w:b w:val="0"/>
                <w:bCs w:val="0"/>
                <w:color w:val="000000"/>
                <w:kern w:val="2"/>
                <w:sz w:val="24"/>
                <w:szCs w:val="24"/>
              </w:rPr>
            </w:pPr>
            <w:r>
              <w:rPr>
                <w:rFonts w:hint="default" w:ascii="Arial" w:hAnsi="Arial" w:eastAsia="SimSun" w:cs="Arial"/>
                <w:b w:val="0"/>
                <w:bCs w:val="0"/>
                <w:color w:val="000000"/>
                <w:kern w:val="2"/>
                <w:sz w:val="24"/>
                <w:szCs w:val="24"/>
                <w:lang w:val="en-US" w:eastAsia="zh-CN" w:bidi="ar"/>
              </w:rPr>
              <w:t>Describes the Product Backlog, Sprint Backlog, Increment, and other tools used by the team to organize and monitor the project.</w:t>
            </w:r>
          </w:p>
        </w:tc>
      </w:tr>
      <w:tr w14:paraId="46DF61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17" w:type="pct"/>
            <w:tcBorders>
              <w:top w:val="single" w:color="auto" w:sz="4" w:space="0"/>
              <w:left w:val="single" w:color="auto" w:sz="4" w:space="0"/>
              <w:bottom w:val="single" w:color="auto" w:sz="4" w:space="0"/>
              <w:right w:val="single" w:color="auto" w:sz="4" w:space="0"/>
            </w:tcBorders>
            <w:shd w:val="clear" w:color="auto" w:fill="auto"/>
            <w:vAlign w:val="top"/>
          </w:tcPr>
          <w:p w14:paraId="0658DBBC">
            <w:pPr>
              <w:keepNext w:val="0"/>
              <w:keepLines w:val="0"/>
              <w:widowControl/>
              <w:suppressLineNumbers w:val="0"/>
              <w:spacing w:before="0" w:beforeAutospacing="0" w:after="160" w:afterAutospacing="0" w:line="480" w:lineRule="auto"/>
              <w:ind w:left="0" w:right="0"/>
              <w:jc w:val="left"/>
              <w:rPr>
                <w:rFonts w:hint="default" w:ascii="Arial" w:hAnsi="Arial" w:eastAsia="SimSun" w:cs="Arial"/>
                <w:kern w:val="2"/>
                <w:sz w:val="24"/>
                <w:szCs w:val="24"/>
              </w:rPr>
            </w:pPr>
            <w:r>
              <w:rPr>
                <w:rFonts w:hint="default" w:ascii="Arial" w:hAnsi="Arial" w:eastAsia="SimSun" w:cs="Arial"/>
                <w:kern w:val="2"/>
                <w:sz w:val="24"/>
                <w:szCs w:val="24"/>
                <w:lang w:val="en-US" w:eastAsia="zh-CN" w:bidi="ar"/>
              </w:rPr>
              <w:t>3.5 Toolstack</w:t>
            </w:r>
          </w:p>
        </w:tc>
        <w:tc>
          <w:tcPr>
            <w:tcW w:w="3123" w:type="pct"/>
            <w:tcBorders>
              <w:top w:val="single" w:color="auto" w:sz="4" w:space="0"/>
              <w:left w:val="single" w:color="auto" w:sz="4" w:space="0"/>
              <w:bottom w:val="single" w:color="auto" w:sz="4" w:space="0"/>
              <w:right w:val="single" w:color="auto" w:sz="4" w:space="0"/>
            </w:tcBorders>
            <w:shd w:val="clear" w:color="auto" w:fill="auto"/>
            <w:vAlign w:val="top"/>
          </w:tcPr>
          <w:p w14:paraId="7F9BD702">
            <w:pPr>
              <w:keepNext w:val="0"/>
              <w:keepLines w:val="0"/>
              <w:widowControl/>
              <w:suppressLineNumbers w:val="0"/>
              <w:spacing w:before="0" w:beforeAutospacing="0" w:after="160" w:afterAutospacing="0" w:line="480" w:lineRule="auto"/>
              <w:ind w:left="0" w:right="0"/>
              <w:jc w:val="left"/>
              <w:rPr>
                <w:rFonts w:hint="default" w:ascii="Arial" w:hAnsi="Arial" w:eastAsia="SimSun" w:cs="Arial"/>
                <w:kern w:val="2"/>
                <w:sz w:val="24"/>
                <w:szCs w:val="24"/>
              </w:rPr>
            </w:pPr>
            <w:r>
              <w:rPr>
                <w:rFonts w:hint="default" w:ascii="Arial" w:hAnsi="Arial" w:eastAsia="SimSun" w:cs="Arial"/>
                <w:kern w:val="2"/>
                <w:sz w:val="24"/>
                <w:szCs w:val="24"/>
                <w:lang w:val="en-US" w:eastAsia="zh-CN" w:bidi="ar"/>
              </w:rPr>
              <w:t>Lists the tools used by the team for development, collaboration, documentation, and testing.</w:t>
            </w:r>
          </w:p>
        </w:tc>
      </w:tr>
      <w:tr w14:paraId="532EDA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17" w:type="pct"/>
            <w:tcBorders>
              <w:top w:val="single" w:color="auto" w:sz="4" w:space="0"/>
              <w:left w:val="single" w:color="auto" w:sz="4" w:space="0"/>
              <w:bottom w:val="single" w:color="auto" w:sz="4" w:space="0"/>
              <w:right w:val="single" w:color="auto" w:sz="4" w:space="0"/>
            </w:tcBorders>
            <w:shd w:val="clear" w:color="auto" w:fill="auto"/>
            <w:vAlign w:val="center"/>
          </w:tcPr>
          <w:p w14:paraId="068A1E8D">
            <w:pPr>
              <w:keepNext w:val="0"/>
              <w:keepLines w:val="0"/>
              <w:widowControl/>
              <w:suppressLineNumbers w:val="0"/>
              <w:spacing w:before="0" w:beforeAutospacing="0" w:after="160" w:afterAutospacing="0" w:line="480" w:lineRule="auto"/>
              <w:ind w:left="0" w:right="0"/>
              <w:jc w:val="left"/>
              <w:rPr>
                <w:rFonts w:hint="default" w:ascii="Arial" w:hAnsi="Arial" w:eastAsia="SimSun" w:cs="Arial"/>
                <w:kern w:val="2"/>
                <w:sz w:val="24"/>
                <w:szCs w:val="24"/>
              </w:rPr>
            </w:pPr>
            <w:r>
              <w:rPr>
                <w:rFonts w:hint="default" w:ascii="Arial" w:hAnsi="Arial" w:eastAsia="SimSun" w:cs="Arial"/>
                <w:kern w:val="2"/>
                <w:sz w:val="24"/>
                <w:szCs w:val="24"/>
                <w:lang w:val="en-US" w:eastAsia="zh-CN" w:bidi="ar"/>
              </w:rPr>
              <w:t>3.6 Integration Approach for Information Systems</w:t>
            </w:r>
          </w:p>
        </w:tc>
        <w:tc>
          <w:tcPr>
            <w:tcW w:w="3123" w:type="pct"/>
            <w:tcBorders>
              <w:top w:val="single" w:color="auto" w:sz="4" w:space="0"/>
              <w:left w:val="single" w:color="auto" w:sz="4" w:space="0"/>
              <w:bottom w:val="single" w:color="auto" w:sz="4" w:space="0"/>
              <w:right w:val="single" w:color="auto" w:sz="4" w:space="0"/>
            </w:tcBorders>
            <w:shd w:val="clear" w:color="auto" w:fill="auto"/>
            <w:vAlign w:val="center"/>
          </w:tcPr>
          <w:p w14:paraId="6676E656">
            <w:pPr>
              <w:keepNext w:val="0"/>
              <w:keepLines w:val="0"/>
              <w:widowControl/>
              <w:suppressLineNumbers w:val="0"/>
              <w:spacing w:before="0" w:beforeAutospacing="0" w:after="160" w:afterAutospacing="0" w:line="480" w:lineRule="auto"/>
              <w:ind w:left="0" w:right="0"/>
              <w:jc w:val="both"/>
              <w:rPr>
                <w:rFonts w:hint="default" w:ascii="Arial" w:hAnsi="Arial" w:eastAsia="SimSun" w:cs="Arial"/>
                <w:b w:val="0"/>
                <w:bCs w:val="0"/>
                <w:color w:val="000000"/>
                <w:kern w:val="2"/>
                <w:sz w:val="24"/>
                <w:szCs w:val="24"/>
              </w:rPr>
            </w:pPr>
            <w:r>
              <w:rPr>
                <w:rFonts w:hint="default" w:ascii="Arial" w:hAnsi="Arial" w:eastAsia="SimSun" w:cs="Arial"/>
                <w:b w:val="0"/>
                <w:bCs w:val="0"/>
                <w:color w:val="000000"/>
                <w:kern w:val="2"/>
                <w:sz w:val="24"/>
                <w:szCs w:val="24"/>
                <w:lang w:val="en-US" w:eastAsia="zh-CN" w:bidi="ar"/>
              </w:rPr>
              <w:t>Explains how the system functions and shared data are connected within the centralized web-based application.</w:t>
            </w:r>
          </w:p>
        </w:tc>
      </w:tr>
      <w:tr w14:paraId="6EA38B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17" w:type="pct"/>
            <w:tcBorders>
              <w:top w:val="single" w:color="auto" w:sz="4" w:space="0"/>
              <w:left w:val="single" w:color="auto" w:sz="4" w:space="0"/>
              <w:bottom w:val="single" w:color="auto" w:sz="4" w:space="0"/>
              <w:right w:val="single" w:color="auto" w:sz="4" w:space="0"/>
            </w:tcBorders>
            <w:shd w:val="clear" w:color="auto" w:fill="auto"/>
            <w:vAlign w:val="center"/>
          </w:tcPr>
          <w:p w14:paraId="03644788">
            <w:pPr>
              <w:keepNext w:val="0"/>
              <w:keepLines w:val="0"/>
              <w:widowControl/>
              <w:suppressLineNumbers w:val="0"/>
              <w:spacing w:before="0" w:beforeAutospacing="0" w:after="160" w:afterAutospacing="0" w:line="480" w:lineRule="auto"/>
              <w:ind w:left="0" w:right="0"/>
              <w:jc w:val="left"/>
              <w:rPr>
                <w:rFonts w:hint="default" w:ascii="Arial" w:hAnsi="Arial" w:eastAsia="SimSun" w:cs="Arial"/>
                <w:kern w:val="2"/>
                <w:sz w:val="24"/>
                <w:szCs w:val="24"/>
              </w:rPr>
            </w:pPr>
            <w:r>
              <w:rPr>
                <w:rFonts w:hint="default" w:ascii="Arial" w:hAnsi="Arial" w:eastAsia="SimSun" w:cs="Arial"/>
                <w:kern w:val="2"/>
                <w:sz w:val="24"/>
                <w:szCs w:val="24"/>
                <w:lang w:val="en-US" w:eastAsia="zh-CN" w:bidi="ar"/>
              </w:rPr>
              <w:t>3.7 Monolithic Architecture</w:t>
            </w:r>
          </w:p>
        </w:tc>
        <w:tc>
          <w:tcPr>
            <w:tcW w:w="3123" w:type="pct"/>
            <w:tcBorders>
              <w:top w:val="single" w:color="auto" w:sz="4" w:space="0"/>
              <w:left w:val="single" w:color="auto" w:sz="4" w:space="0"/>
              <w:bottom w:val="single" w:color="auto" w:sz="4" w:space="0"/>
              <w:right w:val="single" w:color="auto" w:sz="4" w:space="0"/>
            </w:tcBorders>
            <w:shd w:val="clear" w:color="auto" w:fill="auto"/>
            <w:vAlign w:val="center"/>
          </w:tcPr>
          <w:p w14:paraId="0930330A">
            <w:pPr>
              <w:keepNext w:val="0"/>
              <w:keepLines w:val="0"/>
              <w:widowControl/>
              <w:suppressLineNumbers w:val="0"/>
              <w:spacing w:before="0" w:beforeAutospacing="0" w:after="160" w:afterAutospacing="0" w:line="480" w:lineRule="auto"/>
              <w:ind w:left="0" w:right="0"/>
              <w:jc w:val="left"/>
              <w:rPr>
                <w:rFonts w:hint="default" w:ascii="Arial" w:hAnsi="Arial" w:eastAsia="SimSun" w:cs="Arial"/>
                <w:kern w:val="2"/>
                <w:sz w:val="24"/>
                <w:szCs w:val="24"/>
              </w:rPr>
            </w:pPr>
            <w:r>
              <w:rPr>
                <w:rFonts w:hint="default" w:ascii="Arial" w:hAnsi="Arial" w:eastAsia="SimSun" w:cs="Arial"/>
                <w:kern w:val="2"/>
                <w:sz w:val="24"/>
                <w:szCs w:val="24"/>
                <w:lang w:val="en-US" w:eastAsia="zh-CN" w:bidi="ar"/>
              </w:rPr>
              <w:t>Describes the monolithic architecture used to develop the proposed system.</w:t>
            </w:r>
          </w:p>
        </w:tc>
      </w:tr>
      <w:tr w14:paraId="63666B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17" w:type="pct"/>
            <w:tcBorders>
              <w:top w:val="single" w:color="auto" w:sz="4" w:space="0"/>
              <w:left w:val="single" w:color="auto" w:sz="4" w:space="0"/>
              <w:bottom w:val="single" w:color="auto" w:sz="4" w:space="0"/>
              <w:right w:val="single" w:color="auto" w:sz="4" w:space="0"/>
            </w:tcBorders>
            <w:shd w:val="clear" w:color="auto" w:fill="auto"/>
            <w:vAlign w:val="top"/>
          </w:tcPr>
          <w:p w14:paraId="194DF367">
            <w:pPr>
              <w:keepNext w:val="0"/>
              <w:keepLines w:val="0"/>
              <w:widowControl/>
              <w:suppressLineNumbers w:val="0"/>
              <w:spacing w:before="0" w:beforeAutospacing="0" w:after="160" w:afterAutospacing="0" w:line="480" w:lineRule="auto"/>
              <w:ind w:left="0" w:right="0"/>
              <w:jc w:val="left"/>
              <w:rPr>
                <w:rFonts w:hint="default" w:ascii="Arial" w:hAnsi="Arial" w:eastAsia="SimSun" w:cs="Arial"/>
                <w:kern w:val="2"/>
                <w:sz w:val="24"/>
                <w:szCs w:val="24"/>
              </w:rPr>
            </w:pPr>
            <w:r>
              <w:rPr>
                <w:rFonts w:hint="default" w:ascii="Arial" w:hAnsi="Arial" w:eastAsia="SimSun" w:cs="Arial"/>
                <w:kern w:val="2"/>
                <w:sz w:val="24"/>
                <w:szCs w:val="24"/>
                <w:lang w:val="en-US" w:eastAsia="zh-CN" w:bidi="ar"/>
              </w:rPr>
              <w:t>3.8 Introduction to TOGAF and the Four Architecture Domains</w:t>
            </w:r>
          </w:p>
        </w:tc>
        <w:tc>
          <w:tcPr>
            <w:tcW w:w="3123" w:type="pct"/>
            <w:tcBorders>
              <w:top w:val="single" w:color="auto" w:sz="4" w:space="0"/>
              <w:left w:val="single" w:color="auto" w:sz="4" w:space="0"/>
              <w:bottom w:val="single" w:color="auto" w:sz="4" w:space="0"/>
              <w:right w:val="single" w:color="auto" w:sz="4" w:space="0"/>
            </w:tcBorders>
            <w:shd w:val="clear" w:color="auto" w:fill="auto"/>
            <w:vAlign w:val="top"/>
          </w:tcPr>
          <w:p w14:paraId="2AE95196">
            <w:pPr>
              <w:keepNext w:val="0"/>
              <w:keepLines w:val="0"/>
              <w:widowControl/>
              <w:suppressLineNumbers w:val="0"/>
              <w:spacing w:before="0" w:beforeAutospacing="0" w:after="160" w:afterAutospacing="0" w:line="480" w:lineRule="auto"/>
              <w:ind w:left="0" w:right="0"/>
              <w:jc w:val="left"/>
              <w:rPr>
                <w:rFonts w:hint="default" w:ascii="Arial" w:hAnsi="Arial" w:eastAsia="SimSun" w:cs="Arial"/>
                <w:kern w:val="2"/>
                <w:sz w:val="24"/>
                <w:szCs w:val="24"/>
              </w:rPr>
            </w:pPr>
            <w:r>
              <w:rPr>
                <w:rFonts w:hint="default" w:ascii="Arial" w:hAnsi="Arial" w:eastAsia="SimSun" w:cs="Arial"/>
                <w:kern w:val="2"/>
                <w:sz w:val="24"/>
                <w:szCs w:val="24"/>
                <w:lang w:val="en-US" w:eastAsia="zh-CN" w:bidi="ar"/>
              </w:rPr>
              <w:t>Explains how TOGAF and the four architecture domains are used as a reference for describing the system.</w:t>
            </w:r>
          </w:p>
        </w:tc>
      </w:tr>
    </w:tbl>
    <w:p w14:paraId="6CFDC1E7">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color w:val="000000"/>
          <w:sz w:val="24"/>
          <w:szCs w:val="24"/>
        </w:rPr>
      </w:pPr>
      <w:r>
        <w:rPr>
          <w:rFonts w:hint="default" w:ascii="Arial" w:hAnsi="Arial" w:eastAsia="SimSun" w:cs="Arial"/>
          <w:b w:val="0"/>
          <w:bCs w:val="0"/>
          <w:color w:val="000000"/>
          <w:kern w:val="0"/>
          <w:sz w:val="24"/>
          <w:szCs w:val="24"/>
          <w:lang w:val="en-US" w:eastAsia="zh-CN" w:bidi="ar"/>
        </w:rPr>
        <w:t xml:space="preserve"> </w:t>
      </w:r>
    </w:p>
    <w:p w14:paraId="43A21AA7">
      <w:pPr>
        <w:keepNext w:val="0"/>
        <w:keepLines w:val="0"/>
        <w:widowControl/>
        <w:suppressLineNumbers w:val="0"/>
        <w:spacing w:before="0" w:beforeAutospacing="0" w:after="0" w:afterAutospacing="0" w:line="480" w:lineRule="auto"/>
        <w:ind w:left="0" w:right="0"/>
        <w:jc w:val="right"/>
        <w:rPr>
          <w:rFonts w:hint="default" w:ascii="Arial" w:hAnsi="Arial" w:eastAsia="SimSun" w:cs="Arial"/>
          <w:sz w:val="20"/>
          <w:szCs w:val="20"/>
        </w:rPr>
      </w:pPr>
      <w:r>
        <w:rPr>
          <w:rFonts w:hint="default" w:ascii="Arial" w:hAnsi="Arial" w:eastAsia="SimSun" w:cs="Arial"/>
          <w:b/>
          <w:bCs w:val="0"/>
          <w:color w:val="000000"/>
          <w:kern w:val="0"/>
          <w:sz w:val="20"/>
          <w:szCs w:val="20"/>
          <w:lang w:val="en-US" w:eastAsia="zh-CN" w:bidi="ar"/>
        </w:rPr>
        <w:t xml:space="preserve">Table 1 Structure of the Document </w:t>
      </w:r>
    </w:p>
    <w:p w14:paraId="516E32F7">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28BAC88B">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58588A1B">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r>
        <w:rPr>
          <w:rFonts w:hint="default" w:ascii="Arial" w:hAnsi="Arial" w:eastAsia="SimSun" w:cs="Arial"/>
          <w:b w:val="0"/>
          <w:bCs w:val="0"/>
          <w:sz w:val="26"/>
          <w:szCs w:val="26"/>
        </w:rPr>
        <w:drawing>
          <wp:inline distT="0" distB="0" distL="114300" distR="114300">
            <wp:extent cx="4973955" cy="6767195"/>
            <wp:effectExtent l="0" t="0" r="9525" b="14605"/>
            <wp:docPr id="4" name="Picture 4" descr="fullhrbpa.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ullhrbpa.drawio"/>
                    <pic:cNvPicPr>
                      <a:picLocks noChangeAspect="1"/>
                    </pic:cNvPicPr>
                  </pic:nvPicPr>
                  <pic:blipFill>
                    <a:blip r:embed="rId7"/>
                    <a:stretch>
                      <a:fillRect/>
                    </a:stretch>
                  </pic:blipFill>
                  <pic:spPr>
                    <a:xfrm>
                      <a:off x="0" y="0"/>
                      <a:ext cx="4973955" cy="6767195"/>
                    </a:xfrm>
                    <a:prstGeom prst="rect">
                      <a:avLst/>
                    </a:prstGeom>
                  </pic:spPr>
                </pic:pic>
              </a:graphicData>
            </a:graphic>
          </wp:inline>
        </w:drawing>
      </w:r>
    </w:p>
    <w:p w14:paraId="510110AB">
      <w:pPr>
        <w:keepNext w:val="0"/>
        <w:keepLines w:val="0"/>
        <w:widowControl/>
        <w:suppressLineNumbers w:val="0"/>
        <w:spacing w:before="0" w:beforeAutospacing="0" w:after="0" w:afterAutospacing="0" w:line="480" w:lineRule="auto"/>
        <w:ind w:left="0" w:right="0"/>
        <w:jc w:val="right"/>
        <w:rPr>
          <w:rFonts w:hint="default" w:ascii="Arial" w:hAnsi="Arial" w:eastAsia="SimSun" w:cs="Arial"/>
          <w:sz w:val="24"/>
          <w:szCs w:val="24"/>
        </w:rPr>
      </w:pPr>
      <w:r>
        <w:rPr>
          <w:rFonts w:hint="default" w:ascii="Arial" w:hAnsi="Arial" w:eastAsia="SimSun" w:cs="Arial"/>
          <w:b/>
          <w:bCs w:val="0"/>
          <w:color w:val="000000"/>
          <w:kern w:val="0"/>
          <w:sz w:val="20"/>
          <w:szCs w:val="20"/>
          <w:lang w:val="en-US" w:eastAsia="zh-CN" w:bidi="ar"/>
        </w:rPr>
        <w:t>Figure  1 BPA TOP LEVEL 1</w:t>
      </w:r>
    </w:p>
    <w:p w14:paraId="1D8F541B">
      <w:pPr>
        <w:keepNext w:val="0"/>
        <w:keepLines w:val="0"/>
        <w:widowControl/>
        <w:suppressLineNumbers w:val="0"/>
        <w:spacing w:before="0" w:beforeAutospacing="0" w:after="0" w:afterAutospacing="0" w:line="480" w:lineRule="auto"/>
        <w:ind w:left="0" w:right="0"/>
        <w:jc w:val="right"/>
        <w:rPr>
          <w:rFonts w:hint="default" w:ascii="Arial" w:hAnsi="Arial" w:eastAsia="SimSun" w:cs="Arial"/>
          <w:b/>
          <w:bCs w:val="0"/>
          <w:color w:val="000000"/>
          <w:sz w:val="20"/>
          <w:szCs w:val="20"/>
        </w:rPr>
      </w:pPr>
      <w:r>
        <w:rPr>
          <w:rFonts w:hint="default" w:ascii="Arial" w:hAnsi="Arial" w:eastAsia="SimSun" w:cs="Arial"/>
          <w:b/>
          <w:bCs w:val="0"/>
          <w:color w:val="000000"/>
          <w:kern w:val="0"/>
          <w:sz w:val="20"/>
          <w:szCs w:val="20"/>
          <w:lang w:val="en-US" w:eastAsia="zh-CN" w:bidi="ar"/>
        </w:rPr>
        <w:drawing>
          <wp:inline distT="0" distB="0" distL="114300" distR="114300">
            <wp:extent cx="4974590" cy="7362825"/>
            <wp:effectExtent l="0" t="0" r="8890" b="13335"/>
            <wp:docPr id="9" name="Picture 9" descr="bpa e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bpa eer"/>
                    <pic:cNvPicPr>
                      <a:picLocks noChangeAspect="1"/>
                    </pic:cNvPicPr>
                  </pic:nvPicPr>
                  <pic:blipFill>
                    <a:blip r:embed="rId8"/>
                    <a:stretch>
                      <a:fillRect/>
                    </a:stretch>
                  </pic:blipFill>
                  <pic:spPr>
                    <a:xfrm>
                      <a:off x="0" y="0"/>
                      <a:ext cx="4974590" cy="7362825"/>
                    </a:xfrm>
                    <a:prstGeom prst="rect">
                      <a:avLst/>
                    </a:prstGeom>
                  </pic:spPr>
                </pic:pic>
              </a:graphicData>
            </a:graphic>
          </wp:inline>
        </w:drawing>
      </w:r>
      <w:r>
        <w:rPr>
          <w:rFonts w:hint="default" w:ascii="Arial" w:hAnsi="Arial" w:eastAsia="SimSun" w:cs="Arial"/>
          <w:b/>
          <w:bCs w:val="0"/>
          <w:color w:val="000000"/>
          <w:kern w:val="0"/>
          <w:sz w:val="20"/>
          <w:szCs w:val="20"/>
          <w:lang w:val="en-US" w:eastAsia="zh-CN" w:bidi="ar"/>
        </w:rPr>
        <w:t xml:space="preserve">Figure  2 BPA TOP LEVEL 2 </w:t>
      </w:r>
    </w:p>
    <w:tbl>
      <w:tblPr>
        <w:tblStyle w:val="2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256"/>
        <w:gridCol w:w="3409"/>
        <w:gridCol w:w="2399"/>
      </w:tblGrid>
      <w:tr w14:paraId="2FA51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99" w:type="pct"/>
            <w:tcBorders>
              <w:top w:val="single" w:color="auto" w:sz="4" w:space="0"/>
              <w:left w:val="single" w:color="auto" w:sz="4" w:space="0"/>
              <w:bottom w:val="single" w:color="auto" w:sz="4" w:space="0"/>
              <w:right w:val="single" w:color="auto" w:sz="4" w:space="0"/>
            </w:tcBorders>
            <w:shd w:val="clear" w:color="auto" w:fill="auto"/>
            <w:vAlign w:val="center"/>
          </w:tcPr>
          <w:p w14:paraId="64DC699C">
            <w:pPr>
              <w:keepNext w:val="0"/>
              <w:keepLines w:val="0"/>
              <w:widowControl/>
              <w:suppressLineNumbers w:val="0"/>
              <w:spacing w:before="0" w:beforeAutospacing="1" w:after="0" w:afterAutospacing="0" w:line="480" w:lineRule="auto"/>
              <w:ind w:left="0" w:right="0"/>
              <w:jc w:val="left"/>
              <w:rPr>
                <w:rFonts w:hint="default" w:ascii="Arial" w:hAnsi="Arial" w:eastAsia="ＭＳ 明朝" w:cs="Arial"/>
                <w:kern w:val="2"/>
                <w:sz w:val="24"/>
                <w:szCs w:val="24"/>
              </w:rPr>
            </w:pPr>
            <w:r>
              <w:rPr>
                <w:rFonts w:hint="default" w:ascii="Arial" w:hAnsi="Arial" w:eastAsia="ＭＳ 明朝" w:cs="Arial"/>
                <w:b/>
                <w:bCs w:val="0"/>
                <w:kern w:val="0"/>
                <w:sz w:val="24"/>
                <w:szCs w:val="24"/>
                <w:lang w:val="en-US" w:eastAsia="zh-CN" w:bidi="ar"/>
              </w:rPr>
              <w:t>MODULE</w:t>
            </w:r>
          </w:p>
        </w:tc>
        <w:tc>
          <w:tcPr>
            <w:tcW w:w="2113" w:type="pct"/>
            <w:tcBorders>
              <w:top w:val="single" w:color="auto" w:sz="4" w:space="0"/>
              <w:left w:val="nil"/>
              <w:bottom w:val="single" w:color="auto" w:sz="4" w:space="0"/>
              <w:right w:val="single" w:color="auto" w:sz="4" w:space="0"/>
            </w:tcBorders>
            <w:shd w:val="clear" w:color="auto" w:fill="auto"/>
            <w:vAlign w:val="center"/>
          </w:tcPr>
          <w:p w14:paraId="16FC41DE">
            <w:pPr>
              <w:keepNext w:val="0"/>
              <w:keepLines w:val="0"/>
              <w:widowControl/>
              <w:suppressLineNumbers w:val="0"/>
              <w:spacing w:before="0" w:beforeAutospacing="1" w:after="0" w:afterAutospacing="0" w:line="480" w:lineRule="auto"/>
              <w:ind w:left="0" w:right="0"/>
              <w:jc w:val="left"/>
              <w:rPr>
                <w:rFonts w:hint="default" w:ascii="Arial" w:hAnsi="Arial" w:eastAsia="ＭＳ 明朝" w:cs="Arial"/>
                <w:kern w:val="2"/>
                <w:sz w:val="24"/>
                <w:szCs w:val="24"/>
              </w:rPr>
            </w:pPr>
            <w:r>
              <w:rPr>
                <w:rFonts w:hint="default" w:ascii="Arial" w:hAnsi="Arial" w:eastAsia="ＭＳ 明朝" w:cs="Arial"/>
                <w:b/>
                <w:bCs w:val="0"/>
                <w:kern w:val="0"/>
                <w:sz w:val="24"/>
                <w:szCs w:val="24"/>
                <w:lang w:val="en-US" w:eastAsia="zh-CN" w:bidi="ar"/>
              </w:rPr>
              <w:t>DATA</w:t>
            </w:r>
          </w:p>
        </w:tc>
        <w:tc>
          <w:tcPr>
            <w:tcW w:w="1487" w:type="pct"/>
            <w:tcBorders>
              <w:top w:val="single" w:color="auto" w:sz="4" w:space="0"/>
              <w:left w:val="nil"/>
              <w:bottom w:val="single" w:color="auto" w:sz="4" w:space="0"/>
              <w:right w:val="single" w:color="auto" w:sz="4" w:space="0"/>
            </w:tcBorders>
            <w:shd w:val="clear" w:color="auto" w:fill="auto"/>
            <w:vAlign w:val="center"/>
          </w:tcPr>
          <w:p w14:paraId="0EBB48E0">
            <w:pPr>
              <w:keepNext w:val="0"/>
              <w:keepLines w:val="0"/>
              <w:widowControl/>
              <w:suppressLineNumbers w:val="0"/>
              <w:spacing w:before="0" w:beforeAutospacing="1" w:after="0" w:afterAutospacing="0" w:line="480" w:lineRule="auto"/>
              <w:ind w:left="0" w:right="0"/>
              <w:jc w:val="left"/>
              <w:rPr>
                <w:rFonts w:hint="default" w:ascii="Arial" w:hAnsi="Arial" w:eastAsia="ＭＳ 明朝" w:cs="Arial"/>
                <w:kern w:val="2"/>
                <w:sz w:val="24"/>
                <w:szCs w:val="24"/>
              </w:rPr>
            </w:pPr>
            <w:r>
              <w:rPr>
                <w:rFonts w:hint="default" w:ascii="Arial" w:hAnsi="Arial" w:eastAsia="ＭＳ 明朝" w:cs="Arial"/>
                <w:b/>
                <w:bCs w:val="0"/>
                <w:kern w:val="0"/>
                <w:sz w:val="24"/>
                <w:szCs w:val="24"/>
                <w:lang w:val="en-US" w:eastAsia="zh-CN" w:bidi="ar"/>
              </w:rPr>
              <w:t>CONNECTED MODULE</w:t>
            </w:r>
          </w:p>
        </w:tc>
      </w:tr>
      <w:tr w14:paraId="61B9A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99" w:type="pct"/>
            <w:tcBorders>
              <w:top w:val="single" w:color="auto" w:sz="4" w:space="0"/>
              <w:left w:val="single" w:color="auto" w:sz="4" w:space="0"/>
              <w:bottom w:val="single" w:color="auto" w:sz="4" w:space="0"/>
              <w:right w:val="single" w:color="auto" w:sz="4" w:space="0"/>
            </w:tcBorders>
            <w:shd w:val="clear" w:color="auto" w:fill="auto"/>
            <w:vAlign w:val="center"/>
          </w:tcPr>
          <w:p w14:paraId="5ED6EDF6">
            <w:pPr>
              <w:keepNext w:val="0"/>
              <w:keepLines w:val="0"/>
              <w:widowControl/>
              <w:suppressLineNumbers w:val="0"/>
              <w:spacing w:before="0" w:beforeAutospacing="1" w:after="0" w:afterAutospacing="0" w:line="480" w:lineRule="auto"/>
              <w:ind w:left="0" w:right="0"/>
              <w:jc w:val="left"/>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Communication</w:t>
            </w:r>
          </w:p>
        </w:tc>
        <w:tc>
          <w:tcPr>
            <w:tcW w:w="2113" w:type="pct"/>
            <w:tcBorders>
              <w:top w:val="single" w:color="auto" w:sz="4" w:space="0"/>
              <w:left w:val="nil"/>
              <w:bottom w:val="single" w:color="auto" w:sz="4" w:space="0"/>
              <w:right w:val="single" w:color="auto" w:sz="4" w:space="0"/>
            </w:tcBorders>
            <w:shd w:val="clear" w:color="auto" w:fill="auto"/>
            <w:vAlign w:val="center"/>
          </w:tcPr>
          <w:p w14:paraId="376E5EEB">
            <w:pPr>
              <w:keepNext w:val="0"/>
              <w:keepLines w:val="0"/>
              <w:widowControl/>
              <w:suppressLineNumbers w:val="0"/>
              <w:spacing w:before="0" w:beforeAutospacing="1" w:after="0" w:afterAutospacing="0" w:line="480" w:lineRule="auto"/>
              <w:ind w:left="0" w:right="0"/>
              <w:jc w:val="left"/>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Announcements, HR notifications, employee messages</w:t>
            </w:r>
          </w:p>
        </w:tc>
        <w:tc>
          <w:tcPr>
            <w:tcW w:w="1487" w:type="pct"/>
            <w:tcBorders>
              <w:top w:val="single" w:color="auto" w:sz="4" w:space="0"/>
              <w:left w:val="nil"/>
              <w:bottom w:val="single" w:color="auto" w:sz="4" w:space="0"/>
              <w:right w:val="single" w:color="auto" w:sz="4" w:space="0"/>
            </w:tcBorders>
            <w:shd w:val="clear" w:color="auto" w:fill="auto"/>
            <w:vAlign w:val="center"/>
          </w:tcPr>
          <w:p w14:paraId="3D94D3DD">
            <w:pPr>
              <w:keepNext w:val="0"/>
              <w:keepLines w:val="0"/>
              <w:widowControl/>
              <w:suppressLineNumbers w:val="0"/>
              <w:spacing w:before="0" w:beforeAutospacing="1" w:after="0" w:afterAutospacing="0" w:line="480" w:lineRule="auto"/>
              <w:ind w:left="0" w:right="0"/>
              <w:jc w:val="left"/>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Employee Portal</w:t>
            </w:r>
          </w:p>
        </w:tc>
      </w:tr>
      <w:tr w14:paraId="163FA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99" w:type="pct"/>
            <w:tcBorders>
              <w:top w:val="single" w:color="auto" w:sz="4" w:space="0"/>
              <w:left w:val="single" w:color="auto" w:sz="4" w:space="0"/>
              <w:bottom w:val="single" w:color="auto" w:sz="4" w:space="0"/>
              <w:right w:val="single" w:color="auto" w:sz="4" w:space="0"/>
            </w:tcBorders>
            <w:shd w:val="clear" w:color="auto" w:fill="auto"/>
            <w:vAlign w:val="center"/>
          </w:tcPr>
          <w:p w14:paraId="15A632AB">
            <w:pPr>
              <w:keepNext w:val="0"/>
              <w:keepLines w:val="0"/>
              <w:widowControl/>
              <w:suppressLineNumbers w:val="0"/>
              <w:spacing w:before="0" w:beforeAutospacing="1" w:after="0" w:afterAutospacing="0" w:line="480" w:lineRule="auto"/>
              <w:ind w:left="0" w:right="0"/>
              <w:jc w:val="left"/>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Communication</w:t>
            </w:r>
          </w:p>
        </w:tc>
        <w:tc>
          <w:tcPr>
            <w:tcW w:w="2113" w:type="pct"/>
            <w:tcBorders>
              <w:top w:val="single" w:color="auto" w:sz="4" w:space="0"/>
              <w:left w:val="nil"/>
              <w:bottom w:val="single" w:color="auto" w:sz="4" w:space="0"/>
              <w:right w:val="single" w:color="auto" w:sz="4" w:space="0"/>
            </w:tcBorders>
            <w:shd w:val="clear" w:color="auto" w:fill="auto"/>
            <w:vAlign w:val="center"/>
          </w:tcPr>
          <w:p w14:paraId="02BE1C3A">
            <w:pPr>
              <w:keepNext w:val="0"/>
              <w:keepLines w:val="0"/>
              <w:widowControl/>
              <w:suppressLineNumbers w:val="0"/>
              <w:spacing w:before="0" w:beforeAutospacing="1" w:after="0" w:afterAutospacing="0" w:line="480" w:lineRule="auto"/>
              <w:ind w:left="0" w:right="0"/>
              <w:jc w:val="left"/>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Employee feedback and communication updates</w:t>
            </w:r>
          </w:p>
        </w:tc>
        <w:tc>
          <w:tcPr>
            <w:tcW w:w="1487" w:type="pct"/>
            <w:tcBorders>
              <w:top w:val="single" w:color="auto" w:sz="4" w:space="0"/>
              <w:left w:val="nil"/>
              <w:bottom w:val="single" w:color="auto" w:sz="4" w:space="0"/>
              <w:right w:val="single" w:color="auto" w:sz="4" w:space="0"/>
            </w:tcBorders>
            <w:shd w:val="clear" w:color="auto" w:fill="auto"/>
            <w:vAlign w:val="center"/>
          </w:tcPr>
          <w:p w14:paraId="76DC54F5">
            <w:pPr>
              <w:keepNext w:val="0"/>
              <w:keepLines w:val="0"/>
              <w:widowControl/>
              <w:suppressLineNumbers w:val="0"/>
              <w:spacing w:before="0" w:beforeAutospacing="1" w:after="0" w:afterAutospacing="0" w:line="480" w:lineRule="auto"/>
              <w:ind w:left="0" w:right="0"/>
              <w:jc w:val="left"/>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Performance Development</w:t>
            </w:r>
          </w:p>
        </w:tc>
      </w:tr>
      <w:tr w14:paraId="5B1A2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99" w:type="pct"/>
            <w:tcBorders>
              <w:top w:val="single" w:color="auto" w:sz="4" w:space="0"/>
              <w:left w:val="single" w:color="auto" w:sz="4" w:space="0"/>
              <w:bottom w:val="single" w:color="auto" w:sz="4" w:space="0"/>
              <w:right w:val="single" w:color="auto" w:sz="4" w:space="0"/>
            </w:tcBorders>
            <w:shd w:val="clear" w:color="auto" w:fill="auto"/>
            <w:vAlign w:val="center"/>
          </w:tcPr>
          <w:p w14:paraId="4F762D44">
            <w:pPr>
              <w:keepNext w:val="0"/>
              <w:keepLines w:val="0"/>
              <w:widowControl/>
              <w:suppressLineNumbers w:val="0"/>
              <w:spacing w:before="0" w:beforeAutospacing="1" w:after="0" w:afterAutospacing="0" w:line="480" w:lineRule="auto"/>
              <w:ind w:left="0" w:right="0"/>
              <w:jc w:val="left"/>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Survey &amp; Feedback</w:t>
            </w:r>
          </w:p>
        </w:tc>
        <w:tc>
          <w:tcPr>
            <w:tcW w:w="2113" w:type="pct"/>
            <w:tcBorders>
              <w:top w:val="single" w:color="auto" w:sz="4" w:space="0"/>
              <w:left w:val="nil"/>
              <w:bottom w:val="single" w:color="auto" w:sz="4" w:space="0"/>
              <w:right w:val="single" w:color="auto" w:sz="4" w:space="0"/>
            </w:tcBorders>
            <w:shd w:val="clear" w:color="auto" w:fill="auto"/>
            <w:vAlign w:val="center"/>
          </w:tcPr>
          <w:p w14:paraId="55B0DFDC">
            <w:pPr>
              <w:keepNext w:val="0"/>
              <w:keepLines w:val="0"/>
              <w:widowControl/>
              <w:suppressLineNumbers w:val="0"/>
              <w:spacing w:before="0" w:beforeAutospacing="1" w:after="0" w:afterAutospacing="0" w:line="480" w:lineRule="auto"/>
              <w:ind w:left="0" w:right="0"/>
              <w:jc w:val="left"/>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Survey forms and responses</w:t>
            </w:r>
          </w:p>
        </w:tc>
        <w:tc>
          <w:tcPr>
            <w:tcW w:w="1487" w:type="pct"/>
            <w:tcBorders>
              <w:top w:val="single" w:color="auto" w:sz="4" w:space="0"/>
              <w:left w:val="nil"/>
              <w:bottom w:val="single" w:color="auto" w:sz="4" w:space="0"/>
              <w:right w:val="single" w:color="auto" w:sz="4" w:space="0"/>
            </w:tcBorders>
            <w:shd w:val="clear" w:color="auto" w:fill="auto"/>
            <w:vAlign w:val="center"/>
          </w:tcPr>
          <w:p w14:paraId="5508EBD4">
            <w:pPr>
              <w:keepNext w:val="0"/>
              <w:keepLines w:val="0"/>
              <w:widowControl/>
              <w:suppressLineNumbers w:val="0"/>
              <w:spacing w:before="0" w:beforeAutospacing="1" w:after="0" w:afterAutospacing="0" w:line="480" w:lineRule="auto"/>
              <w:ind w:left="0" w:right="0"/>
              <w:jc w:val="left"/>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Employee Management</w:t>
            </w:r>
          </w:p>
        </w:tc>
      </w:tr>
      <w:tr w14:paraId="1CA61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99" w:type="pct"/>
            <w:tcBorders>
              <w:top w:val="single" w:color="auto" w:sz="4" w:space="0"/>
              <w:left w:val="single" w:color="auto" w:sz="4" w:space="0"/>
              <w:bottom w:val="single" w:color="auto" w:sz="4" w:space="0"/>
              <w:right w:val="single" w:color="auto" w:sz="4" w:space="0"/>
            </w:tcBorders>
            <w:shd w:val="clear" w:color="auto" w:fill="auto"/>
            <w:vAlign w:val="center"/>
          </w:tcPr>
          <w:p w14:paraId="1A271D34">
            <w:pPr>
              <w:keepNext w:val="0"/>
              <w:keepLines w:val="0"/>
              <w:widowControl/>
              <w:suppressLineNumbers w:val="0"/>
              <w:spacing w:before="0" w:beforeAutospacing="1" w:after="0" w:afterAutospacing="0" w:line="480" w:lineRule="auto"/>
              <w:ind w:left="0" w:right="0"/>
              <w:jc w:val="left"/>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Survey &amp; Feedback</w:t>
            </w:r>
          </w:p>
        </w:tc>
        <w:tc>
          <w:tcPr>
            <w:tcW w:w="2113" w:type="pct"/>
            <w:tcBorders>
              <w:top w:val="single" w:color="auto" w:sz="4" w:space="0"/>
              <w:left w:val="nil"/>
              <w:bottom w:val="single" w:color="auto" w:sz="4" w:space="0"/>
              <w:right w:val="single" w:color="auto" w:sz="4" w:space="0"/>
            </w:tcBorders>
            <w:shd w:val="clear" w:color="auto" w:fill="auto"/>
            <w:vAlign w:val="center"/>
          </w:tcPr>
          <w:p w14:paraId="5907D556">
            <w:pPr>
              <w:keepNext w:val="0"/>
              <w:keepLines w:val="0"/>
              <w:widowControl/>
              <w:suppressLineNumbers w:val="0"/>
              <w:spacing w:before="0" w:beforeAutospacing="1" w:after="0" w:afterAutospacing="0" w:line="480" w:lineRule="auto"/>
              <w:ind w:left="0" w:right="0"/>
              <w:jc w:val="left"/>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360-degree feedback and performance feedback</w:t>
            </w:r>
          </w:p>
        </w:tc>
        <w:tc>
          <w:tcPr>
            <w:tcW w:w="1487" w:type="pct"/>
            <w:tcBorders>
              <w:top w:val="single" w:color="auto" w:sz="4" w:space="0"/>
              <w:left w:val="nil"/>
              <w:bottom w:val="single" w:color="auto" w:sz="4" w:space="0"/>
              <w:right w:val="single" w:color="auto" w:sz="4" w:space="0"/>
            </w:tcBorders>
            <w:shd w:val="clear" w:color="auto" w:fill="auto"/>
            <w:vAlign w:val="center"/>
          </w:tcPr>
          <w:p w14:paraId="138180DF">
            <w:pPr>
              <w:keepNext w:val="0"/>
              <w:keepLines w:val="0"/>
              <w:widowControl/>
              <w:suppressLineNumbers w:val="0"/>
              <w:spacing w:before="0" w:beforeAutospacing="1" w:after="0" w:afterAutospacing="0" w:line="480" w:lineRule="auto"/>
              <w:ind w:left="0" w:right="0"/>
              <w:jc w:val="left"/>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Performance Development</w:t>
            </w:r>
          </w:p>
        </w:tc>
      </w:tr>
      <w:tr w14:paraId="3E7A5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99" w:type="pct"/>
            <w:tcBorders>
              <w:top w:val="single" w:color="auto" w:sz="4" w:space="0"/>
              <w:left w:val="single" w:color="auto" w:sz="4" w:space="0"/>
              <w:bottom w:val="single" w:color="auto" w:sz="4" w:space="0"/>
              <w:right w:val="single" w:color="auto" w:sz="4" w:space="0"/>
            </w:tcBorders>
            <w:shd w:val="clear" w:color="auto" w:fill="auto"/>
            <w:vAlign w:val="center"/>
          </w:tcPr>
          <w:p w14:paraId="58895254">
            <w:pPr>
              <w:keepNext w:val="0"/>
              <w:keepLines w:val="0"/>
              <w:widowControl/>
              <w:suppressLineNumbers w:val="0"/>
              <w:spacing w:before="0" w:beforeAutospacing="1" w:after="0" w:afterAutospacing="0" w:line="480" w:lineRule="auto"/>
              <w:ind w:left="0" w:right="0"/>
              <w:jc w:val="left"/>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Recognition &amp; Rewards</w:t>
            </w:r>
          </w:p>
        </w:tc>
        <w:tc>
          <w:tcPr>
            <w:tcW w:w="2113" w:type="pct"/>
            <w:tcBorders>
              <w:top w:val="single" w:color="auto" w:sz="4" w:space="0"/>
              <w:left w:val="nil"/>
              <w:bottom w:val="single" w:color="auto" w:sz="4" w:space="0"/>
              <w:right w:val="single" w:color="auto" w:sz="4" w:space="0"/>
            </w:tcBorders>
            <w:shd w:val="clear" w:color="auto" w:fill="auto"/>
            <w:vAlign w:val="center"/>
          </w:tcPr>
          <w:p w14:paraId="5C00D9B4">
            <w:pPr>
              <w:keepNext w:val="0"/>
              <w:keepLines w:val="0"/>
              <w:widowControl/>
              <w:suppressLineNumbers w:val="0"/>
              <w:spacing w:before="0" w:beforeAutospacing="1" w:after="0" w:afterAutospacing="0" w:line="480" w:lineRule="auto"/>
              <w:ind w:left="0" w:right="0"/>
              <w:jc w:val="left"/>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Recognition records, points, badges, awards</w:t>
            </w:r>
          </w:p>
        </w:tc>
        <w:tc>
          <w:tcPr>
            <w:tcW w:w="1487" w:type="pct"/>
            <w:tcBorders>
              <w:top w:val="single" w:color="auto" w:sz="4" w:space="0"/>
              <w:left w:val="nil"/>
              <w:bottom w:val="single" w:color="auto" w:sz="4" w:space="0"/>
              <w:right w:val="single" w:color="auto" w:sz="4" w:space="0"/>
            </w:tcBorders>
            <w:shd w:val="clear" w:color="auto" w:fill="auto"/>
            <w:vAlign w:val="center"/>
          </w:tcPr>
          <w:p w14:paraId="438354FB">
            <w:pPr>
              <w:keepNext w:val="0"/>
              <w:keepLines w:val="0"/>
              <w:widowControl/>
              <w:suppressLineNumbers w:val="0"/>
              <w:spacing w:before="0" w:beforeAutospacing="1" w:after="0" w:afterAutospacing="0" w:line="480" w:lineRule="auto"/>
              <w:ind w:left="0" w:right="0"/>
              <w:jc w:val="left"/>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Performance Development</w:t>
            </w:r>
          </w:p>
        </w:tc>
      </w:tr>
      <w:tr w14:paraId="5A857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99" w:type="pct"/>
            <w:tcBorders>
              <w:top w:val="single" w:color="auto" w:sz="4" w:space="0"/>
              <w:left w:val="single" w:color="auto" w:sz="4" w:space="0"/>
              <w:bottom w:val="single" w:color="auto" w:sz="4" w:space="0"/>
              <w:right w:val="single" w:color="auto" w:sz="4" w:space="0"/>
            </w:tcBorders>
            <w:shd w:val="clear" w:color="auto" w:fill="auto"/>
            <w:vAlign w:val="center"/>
          </w:tcPr>
          <w:p w14:paraId="6DFDB2CD">
            <w:pPr>
              <w:keepNext w:val="0"/>
              <w:keepLines w:val="0"/>
              <w:widowControl/>
              <w:suppressLineNumbers w:val="0"/>
              <w:spacing w:before="0" w:beforeAutospacing="1" w:after="0" w:afterAutospacing="0" w:line="480" w:lineRule="auto"/>
              <w:ind w:left="0" w:right="0"/>
              <w:jc w:val="left"/>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Recognition &amp; Rewards</w:t>
            </w:r>
          </w:p>
        </w:tc>
        <w:tc>
          <w:tcPr>
            <w:tcW w:w="2113" w:type="pct"/>
            <w:tcBorders>
              <w:top w:val="single" w:color="auto" w:sz="4" w:space="0"/>
              <w:left w:val="nil"/>
              <w:bottom w:val="single" w:color="auto" w:sz="4" w:space="0"/>
              <w:right w:val="single" w:color="auto" w:sz="4" w:space="0"/>
            </w:tcBorders>
            <w:shd w:val="clear" w:color="auto" w:fill="auto"/>
            <w:vAlign w:val="center"/>
          </w:tcPr>
          <w:p w14:paraId="309EA976">
            <w:pPr>
              <w:keepNext w:val="0"/>
              <w:keepLines w:val="0"/>
              <w:widowControl/>
              <w:suppressLineNumbers w:val="0"/>
              <w:spacing w:before="0" w:beforeAutospacing="1" w:after="0" w:afterAutospacing="0" w:line="480" w:lineRule="auto"/>
              <w:ind w:left="0" w:right="0"/>
              <w:jc w:val="left"/>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Rewards and certificates for completed training</w:t>
            </w:r>
          </w:p>
        </w:tc>
        <w:tc>
          <w:tcPr>
            <w:tcW w:w="1487" w:type="pct"/>
            <w:tcBorders>
              <w:top w:val="single" w:color="auto" w:sz="4" w:space="0"/>
              <w:left w:val="nil"/>
              <w:bottom w:val="single" w:color="auto" w:sz="4" w:space="0"/>
              <w:right w:val="single" w:color="auto" w:sz="4" w:space="0"/>
            </w:tcBorders>
            <w:shd w:val="clear" w:color="auto" w:fill="auto"/>
            <w:vAlign w:val="center"/>
          </w:tcPr>
          <w:p w14:paraId="4714BB0C">
            <w:pPr>
              <w:keepNext w:val="0"/>
              <w:keepLines w:val="0"/>
              <w:widowControl/>
              <w:suppressLineNumbers w:val="0"/>
              <w:spacing w:before="0" w:beforeAutospacing="1" w:after="0" w:afterAutospacing="0" w:line="480" w:lineRule="auto"/>
              <w:ind w:left="0" w:right="0"/>
              <w:jc w:val="left"/>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Learning &amp; Development</w:t>
            </w:r>
          </w:p>
        </w:tc>
      </w:tr>
      <w:tr w14:paraId="6FF29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99" w:type="pct"/>
            <w:tcBorders>
              <w:top w:val="single" w:color="auto" w:sz="4" w:space="0"/>
              <w:left w:val="single" w:color="auto" w:sz="4" w:space="0"/>
              <w:bottom w:val="single" w:color="auto" w:sz="4" w:space="0"/>
              <w:right w:val="single" w:color="auto" w:sz="4" w:space="0"/>
            </w:tcBorders>
            <w:shd w:val="clear" w:color="auto" w:fill="auto"/>
            <w:vAlign w:val="center"/>
          </w:tcPr>
          <w:p w14:paraId="4CB03439">
            <w:pPr>
              <w:keepNext w:val="0"/>
              <w:keepLines w:val="0"/>
              <w:widowControl/>
              <w:suppressLineNumbers w:val="0"/>
              <w:spacing w:before="0" w:beforeAutospacing="1" w:after="0" w:afterAutospacing="0" w:line="480" w:lineRule="auto"/>
              <w:ind w:left="0" w:right="0"/>
              <w:jc w:val="left"/>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Grievances</w:t>
            </w:r>
          </w:p>
        </w:tc>
        <w:tc>
          <w:tcPr>
            <w:tcW w:w="2113" w:type="pct"/>
            <w:tcBorders>
              <w:top w:val="single" w:color="auto" w:sz="4" w:space="0"/>
              <w:left w:val="nil"/>
              <w:bottom w:val="single" w:color="auto" w:sz="4" w:space="0"/>
              <w:right w:val="single" w:color="auto" w:sz="4" w:space="0"/>
            </w:tcBorders>
            <w:shd w:val="clear" w:color="auto" w:fill="auto"/>
            <w:vAlign w:val="center"/>
          </w:tcPr>
          <w:p w14:paraId="77FB7774">
            <w:pPr>
              <w:keepNext w:val="0"/>
              <w:keepLines w:val="0"/>
              <w:widowControl/>
              <w:suppressLineNumbers w:val="0"/>
              <w:spacing w:before="0" w:beforeAutospacing="1" w:after="0" w:afterAutospacing="0" w:line="480" w:lineRule="auto"/>
              <w:ind w:left="0" w:right="0"/>
              <w:jc w:val="left"/>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Grievance records, status and updates</w:t>
            </w:r>
          </w:p>
        </w:tc>
        <w:tc>
          <w:tcPr>
            <w:tcW w:w="1487" w:type="pct"/>
            <w:tcBorders>
              <w:top w:val="single" w:color="auto" w:sz="4" w:space="0"/>
              <w:left w:val="nil"/>
              <w:bottom w:val="single" w:color="auto" w:sz="4" w:space="0"/>
              <w:right w:val="single" w:color="auto" w:sz="4" w:space="0"/>
            </w:tcBorders>
            <w:shd w:val="clear" w:color="auto" w:fill="auto"/>
            <w:vAlign w:val="center"/>
          </w:tcPr>
          <w:p w14:paraId="7CDECF0B">
            <w:pPr>
              <w:keepNext w:val="0"/>
              <w:keepLines w:val="0"/>
              <w:widowControl/>
              <w:suppressLineNumbers w:val="0"/>
              <w:spacing w:before="0" w:beforeAutospacing="1" w:after="0" w:afterAutospacing="0" w:line="480" w:lineRule="auto"/>
              <w:ind w:left="0" w:right="0"/>
              <w:jc w:val="left"/>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Employee Management</w:t>
            </w:r>
          </w:p>
        </w:tc>
      </w:tr>
      <w:tr w14:paraId="48F49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99" w:type="pct"/>
            <w:tcBorders>
              <w:top w:val="single" w:color="auto" w:sz="4" w:space="0"/>
              <w:left w:val="single" w:color="auto" w:sz="4" w:space="0"/>
              <w:bottom w:val="single" w:color="auto" w:sz="4" w:space="0"/>
              <w:right w:val="single" w:color="auto" w:sz="4" w:space="0"/>
            </w:tcBorders>
            <w:shd w:val="clear" w:color="auto" w:fill="auto"/>
            <w:vAlign w:val="center"/>
          </w:tcPr>
          <w:p w14:paraId="33256181">
            <w:pPr>
              <w:keepNext w:val="0"/>
              <w:keepLines w:val="0"/>
              <w:widowControl/>
              <w:suppressLineNumbers w:val="0"/>
              <w:spacing w:before="0" w:beforeAutospacing="1" w:after="0" w:afterAutospacing="0" w:line="480" w:lineRule="auto"/>
              <w:ind w:left="0" w:right="0"/>
              <w:jc w:val="left"/>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Grievances</w:t>
            </w:r>
          </w:p>
        </w:tc>
        <w:tc>
          <w:tcPr>
            <w:tcW w:w="2113" w:type="pct"/>
            <w:tcBorders>
              <w:top w:val="single" w:color="auto" w:sz="4" w:space="0"/>
              <w:left w:val="nil"/>
              <w:bottom w:val="single" w:color="auto" w:sz="4" w:space="0"/>
              <w:right w:val="single" w:color="auto" w:sz="4" w:space="0"/>
            </w:tcBorders>
            <w:shd w:val="clear" w:color="auto" w:fill="auto"/>
            <w:vAlign w:val="center"/>
          </w:tcPr>
          <w:p w14:paraId="1CD4A1BD">
            <w:pPr>
              <w:keepNext w:val="0"/>
              <w:keepLines w:val="0"/>
              <w:widowControl/>
              <w:suppressLineNumbers w:val="0"/>
              <w:spacing w:before="0" w:beforeAutospacing="1" w:after="0" w:afterAutospacing="0" w:line="480" w:lineRule="auto"/>
              <w:ind w:left="0" w:right="0"/>
              <w:jc w:val="left"/>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Related payroll information</w:t>
            </w:r>
          </w:p>
        </w:tc>
        <w:tc>
          <w:tcPr>
            <w:tcW w:w="1487" w:type="pct"/>
            <w:tcBorders>
              <w:top w:val="single" w:color="auto" w:sz="4" w:space="0"/>
              <w:left w:val="nil"/>
              <w:bottom w:val="single" w:color="auto" w:sz="4" w:space="0"/>
              <w:right w:val="single" w:color="auto" w:sz="4" w:space="0"/>
            </w:tcBorders>
            <w:shd w:val="clear" w:color="auto" w:fill="auto"/>
            <w:vAlign w:val="center"/>
          </w:tcPr>
          <w:p w14:paraId="7F9CE079">
            <w:pPr>
              <w:keepNext w:val="0"/>
              <w:keepLines w:val="0"/>
              <w:widowControl/>
              <w:suppressLineNumbers w:val="0"/>
              <w:spacing w:before="0" w:beforeAutospacing="1" w:after="0" w:afterAutospacing="0" w:line="480" w:lineRule="auto"/>
              <w:ind w:left="0" w:right="0"/>
              <w:jc w:val="left"/>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Payroll</w:t>
            </w:r>
          </w:p>
        </w:tc>
      </w:tr>
      <w:tr w14:paraId="3344A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99" w:type="pct"/>
            <w:tcBorders>
              <w:top w:val="single" w:color="auto" w:sz="4" w:space="0"/>
              <w:left w:val="single" w:color="auto" w:sz="4" w:space="0"/>
              <w:bottom w:val="single" w:color="auto" w:sz="4" w:space="0"/>
              <w:right w:val="single" w:color="auto" w:sz="4" w:space="0"/>
            </w:tcBorders>
            <w:shd w:val="clear" w:color="auto" w:fill="auto"/>
            <w:vAlign w:val="center"/>
          </w:tcPr>
          <w:p w14:paraId="641741A9">
            <w:pPr>
              <w:keepNext w:val="0"/>
              <w:keepLines w:val="0"/>
              <w:widowControl/>
              <w:suppressLineNumbers w:val="0"/>
              <w:spacing w:before="0" w:beforeAutospacing="1" w:after="0" w:afterAutospacing="0" w:line="480" w:lineRule="auto"/>
              <w:ind w:left="0" w:right="0"/>
              <w:jc w:val="left"/>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Grievances</w:t>
            </w:r>
          </w:p>
        </w:tc>
        <w:tc>
          <w:tcPr>
            <w:tcW w:w="2113" w:type="pct"/>
            <w:tcBorders>
              <w:top w:val="single" w:color="auto" w:sz="4" w:space="0"/>
              <w:left w:val="nil"/>
              <w:bottom w:val="single" w:color="auto" w:sz="4" w:space="0"/>
              <w:right w:val="single" w:color="auto" w:sz="4" w:space="0"/>
            </w:tcBorders>
            <w:shd w:val="clear" w:color="auto" w:fill="auto"/>
            <w:vAlign w:val="center"/>
          </w:tcPr>
          <w:p w14:paraId="126F5BCA">
            <w:pPr>
              <w:keepNext w:val="0"/>
              <w:keepLines w:val="0"/>
              <w:widowControl/>
              <w:suppressLineNumbers w:val="0"/>
              <w:spacing w:before="0" w:beforeAutospacing="1" w:after="0" w:afterAutospacing="0" w:line="480" w:lineRule="auto"/>
              <w:ind w:left="0" w:right="0"/>
              <w:jc w:val="left"/>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Related attendance information</w:t>
            </w:r>
          </w:p>
        </w:tc>
        <w:tc>
          <w:tcPr>
            <w:tcW w:w="1487" w:type="pct"/>
            <w:tcBorders>
              <w:top w:val="single" w:color="auto" w:sz="4" w:space="0"/>
              <w:left w:val="nil"/>
              <w:bottom w:val="single" w:color="auto" w:sz="4" w:space="0"/>
              <w:right w:val="single" w:color="auto" w:sz="4" w:space="0"/>
            </w:tcBorders>
            <w:shd w:val="clear" w:color="auto" w:fill="auto"/>
            <w:vAlign w:val="center"/>
          </w:tcPr>
          <w:p w14:paraId="4C65FAC6">
            <w:pPr>
              <w:keepNext w:val="0"/>
              <w:keepLines w:val="0"/>
              <w:widowControl/>
              <w:suppressLineNumbers w:val="0"/>
              <w:spacing w:before="0" w:beforeAutospacing="1" w:after="0" w:afterAutospacing="0" w:line="480" w:lineRule="auto"/>
              <w:ind w:left="0" w:right="0"/>
              <w:jc w:val="left"/>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Time &amp; Attendance</w:t>
            </w:r>
          </w:p>
        </w:tc>
      </w:tr>
      <w:tr w14:paraId="060DD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99" w:type="pct"/>
            <w:tcBorders>
              <w:top w:val="single" w:color="auto" w:sz="4" w:space="0"/>
              <w:left w:val="single" w:color="auto" w:sz="4" w:space="0"/>
              <w:bottom w:val="single" w:color="auto" w:sz="4" w:space="0"/>
              <w:right w:val="single" w:color="auto" w:sz="4" w:space="0"/>
            </w:tcBorders>
            <w:shd w:val="clear" w:color="auto" w:fill="auto"/>
            <w:vAlign w:val="center"/>
          </w:tcPr>
          <w:p w14:paraId="2FE31415">
            <w:pPr>
              <w:keepNext w:val="0"/>
              <w:keepLines w:val="0"/>
              <w:widowControl/>
              <w:suppressLineNumbers w:val="0"/>
              <w:spacing w:before="0" w:beforeAutospacing="1" w:after="0" w:afterAutospacing="0" w:line="480" w:lineRule="auto"/>
              <w:ind w:left="0" w:right="0"/>
              <w:jc w:val="left"/>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Grievances</w:t>
            </w:r>
          </w:p>
        </w:tc>
        <w:tc>
          <w:tcPr>
            <w:tcW w:w="2113" w:type="pct"/>
            <w:tcBorders>
              <w:top w:val="single" w:color="auto" w:sz="4" w:space="0"/>
              <w:left w:val="nil"/>
              <w:bottom w:val="single" w:color="auto" w:sz="4" w:space="0"/>
              <w:right w:val="single" w:color="auto" w:sz="4" w:space="0"/>
            </w:tcBorders>
            <w:shd w:val="clear" w:color="auto" w:fill="auto"/>
            <w:vAlign w:val="center"/>
          </w:tcPr>
          <w:p w14:paraId="42E748EC">
            <w:pPr>
              <w:keepNext w:val="0"/>
              <w:keepLines w:val="0"/>
              <w:widowControl/>
              <w:suppressLineNumbers w:val="0"/>
              <w:spacing w:before="0" w:beforeAutospacing="1" w:after="0" w:afterAutospacing="0" w:line="480" w:lineRule="auto"/>
              <w:ind w:left="0" w:right="0"/>
              <w:jc w:val="left"/>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Grievance investigation and compliance information</w:t>
            </w:r>
          </w:p>
        </w:tc>
        <w:tc>
          <w:tcPr>
            <w:tcW w:w="1487" w:type="pct"/>
            <w:tcBorders>
              <w:top w:val="single" w:color="auto" w:sz="4" w:space="0"/>
              <w:left w:val="nil"/>
              <w:bottom w:val="single" w:color="auto" w:sz="4" w:space="0"/>
              <w:right w:val="single" w:color="auto" w:sz="4" w:space="0"/>
            </w:tcBorders>
            <w:shd w:val="clear" w:color="auto" w:fill="auto"/>
            <w:vAlign w:val="center"/>
          </w:tcPr>
          <w:p w14:paraId="4B6050C0">
            <w:pPr>
              <w:keepNext w:val="0"/>
              <w:keepLines w:val="0"/>
              <w:widowControl/>
              <w:suppressLineNumbers w:val="0"/>
              <w:spacing w:before="0" w:beforeAutospacing="1" w:after="0" w:afterAutospacing="0" w:line="480" w:lineRule="auto"/>
              <w:ind w:left="0" w:right="0"/>
              <w:jc w:val="left"/>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Compliance &amp; Legal Management</w:t>
            </w:r>
          </w:p>
        </w:tc>
      </w:tr>
      <w:tr w14:paraId="36555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99" w:type="pct"/>
            <w:tcBorders>
              <w:top w:val="single" w:color="auto" w:sz="4" w:space="0"/>
              <w:left w:val="single" w:color="auto" w:sz="4" w:space="0"/>
              <w:bottom w:val="single" w:color="auto" w:sz="4" w:space="0"/>
              <w:right w:val="single" w:color="auto" w:sz="4" w:space="0"/>
            </w:tcBorders>
            <w:shd w:val="clear" w:color="auto" w:fill="auto"/>
            <w:vAlign w:val="center"/>
          </w:tcPr>
          <w:p w14:paraId="77988380">
            <w:pPr>
              <w:keepNext w:val="0"/>
              <w:keepLines w:val="0"/>
              <w:widowControl/>
              <w:suppressLineNumbers w:val="0"/>
              <w:spacing w:before="0" w:beforeAutospacing="1" w:after="0" w:afterAutospacing="0" w:line="480" w:lineRule="auto"/>
              <w:ind w:left="0" w:right="0"/>
              <w:jc w:val="left"/>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Social Collaborations</w:t>
            </w:r>
          </w:p>
        </w:tc>
        <w:tc>
          <w:tcPr>
            <w:tcW w:w="2113" w:type="pct"/>
            <w:tcBorders>
              <w:top w:val="single" w:color="auto" w:sz="4" w:space="0"/>
              <w:left w:val="nil"/>
              <w:bottom w:val="single" w:color="auto" w:sz="4" w:space="0"/>
              <w:right w:val="single" w:color="auto" w:sz="4" w:space="0"/>
            </w:tcBorders>
            <w:shd w:val="clear" w:color="auto" w:fill="auto"/>
            <w:vAlign w:val="center"/>
          </w:tcPr>
          <w:p w14:paraId="168542A7">
            <w:pPr>
              <w:keepNext w:val="0"/>
              <w:keepLines w:val="0"/>
              <w:widowControl/>
              <w:suppressLineNumbers w:val="0"/>
              <w:spacing w:before="0" w:beforeAutospacing="1" w:after="0" w:afterAutospacing="0" w:line="480" w:lineRule="auto"/>
              <w:ind w:left="0" w:right="0"/>
              <w:jc w:val="left"/>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Posts, comments, and reactions</w:t>
            </w:r>
          </w:p>
        </w:tc>
        <w:tc>
          <w:tcPr>
            <w:tcW w:w="1487" w:type="pct"/>
            <w:tcBorders>
              <w:top w:val="single" w:color="auto" w:sz="4" w:space="0"/>
              <w:left w:val="nil"/>
              <w:bottom w:val="single" w:color="auto" w:sz="4" w:space="0"/>
              <w:right w:val="single" w:color="auto" w:sz="4" w:space="0"/>
            </w:tcBorders>
            <w:shd w:val="clear" w:color="auto" w:fill="auto"/>
            <w:vAlign w:val="center"/>
          </w:tcPr>
          <w:p w14:paraId="0FEBAAC5">
            <w:pPr>
              <w:keepNext w:val="0"/>
              <w:keepLines w:val="0"/>
              <w:widowControl/>
              <w:suppressLineNumbers w:val="0"/>
              <w:spacing w:before="0" w:beforeAutospacing="1" w:after="0" w:afterAutospacing="0" w:line="480" w:lineRule="auto"/>
              <w:ind w:left="0" w:right="0"/>
              <w:jc w:val="left"/>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Employee Management</w:t>
            </w:r>
          </w:p>
        </w:tc>
      </w:tr>
      <w:tr w14:paraId="3F54D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99" w:type="pct"/>
            <w:tcBorders>
              <w:top w:val="single" w:color="auto" w:sz="4" w:space="0"/>
              <w:left w:val="single" w:color="auto" w:sz="4" w:space="0"/>
              <w:bottom w:val="single" w:color="auto" w:sz="4" w:space="0"/>
              <w:right w:val="single" w:color="auto" w:sz="4" w:space="0"/>
            </w:tcBorders>
            <w:shd w:val="clear" w:color="auto" w:fill="auto"/>
            <w:vAlign w:val="center"/>
          </w:tcPr>
          <w:p w14:paraId="58573990">
            <w:pPr>
              <w:keepNext w:val="0"/>
              <w:keepLines w:val="0"/>
              <w:widowControl/>
              <w:suppressLineNumbers w:val="0"/>
              <w:spacing w:before="0" w:beforeAutospacing="1" w:after="0" w:afterAutospacing="0" w:line="480" w:lineRule="auto"/>
              <w:ind w:left="0" w:right="0"/>
              <w:jc w:val="left"/>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Social Collaborations</w:t>
            </w:r>
          </w:p>
        </w:tc>
        <w:tc>
          <w:tcPr>
            <w:tcW w:w="2113" w:type="pct"/>
            <w:tcBorders>
              <w:top w:val="single" w:color="auto" w:sz="4" w:space="0"/>
              <w:left w:val="nil"/>
              <w:bottom w:val="single" w:color="auto" w:sz="4" w:space="0"/>
              <w:right w:val="single" w:color="auto" w:sz="4" w:space="0"/>
            </w:tcBorders>
            <w:shd w:val="clear" w:color="auto" w:fill="auto"/>
            <w:vAlign w:val="center"/>
          </w:tcPr>
          <w:p w14:paraId="49E04476">
            <w:pPr>
              <w:keepNext w:val="0"/>
              <w:keepLines w:val="0"/>
              <w:widowControl/>
              <w:suppressLineNumbers w:val="0"/>
              <w:spacing w:before="0" w:beforeAutospacing="1" w:after="0" w:afterAutospacing="0" w:line="480" w:lineRule="auto"/>
              <w:ind w:left="0" w:right="0"/>
              <w:jc w:val="left"/>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Groups, members, and project spaces</w:t>
            </w:r>
          </w:p>
        </w:tc>
        <w:tc>
          <w:tcPr>
            <w:tcW w:w="1487" w:type="pct"/>
            <w:tcBorders>
              <w:top w:val="single" w:color="auto" w:sz="4" w:space="0"/>
              <w:left w:val="nil"/>
              <w:bottom w:val="single" w:color="auto" w:sz="4" w:space="0"/>
              <w:right w:val="single" w:color="auto" w:sz="4" w:space="0"/>
            </w:tcBorders>
            <w:shd w:val="clear" w:color="auto" w:fill="auto"/>
            <w:vAlign w:val="center"/>
          </w:tcPr>
          <w:p w14:paraId="335A4453">
            <w:pPr>
              <w:keepNext w:val="0"/>
              <w:keepLines w:val="0"/>
              <w:widowControl/>
              <w:suppressLineNumbers w:val="0"/>
              <w:spacing w:before="0" w:beforeAutospacing="1" w:after="0" w:afterAutospacing="0" w:line="480" w:lineRule="auto"/>
              <w:ind w:left="0" w:right="0"/>
              <w:jc w:val="left"/>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Employee Portal</w:t>
            </w:r>
          </w:p>
        </w:tc>
      </w:tr>
    </w:tbl>
    <w:p w14:paraId="7449393F">
      <w:pPr>
        <w:keepNext w:val="0"/>
        <w:keepLines w:val="0"/>
        <w:widowControl/>
        <w:suppressLineNumbers w:val="0"/>
        <w:wordWrap w:val="0"/>
        <w:spacing w:before="0" w:beforeAutospacing="0" w:after="0" w:afterAutospacing="0" w:line="480" w:lineRule="auto"/>
        <w:ind w:left="0" w:right="0"/>
        <w:jc w:val="right"/>
        <w:rPr>
          <w:rFonts w:hint="default" w:ascii="Arial" w:hAnsi="Arial" w:eastAsia="SimSun" w:cs="Arial"/>
          <w:b w:val="0"/>
          <w:bCs w:val="0"/>
          <w:sz w:val="26"/>
          <w:szCs w:val="26"/>
        </w:rPr>
      </w:pPr>
      <w:r>
        <w:rPr>
          <w:rFonts w:hint="default" w:ascii="Arial" w:hAnsi="Arial" w:eastAsia="SimSun" w:cs="Arial"/>
          <w:b/>
          <w:bCs w:val="0"/>
          <w:color w:val="000000"/>
          <w:kern w:val="0"/>
          <w:sz w:val="20"/>
          <w:szCs w:val="20"/>
          <w:lang w:val="en-US" w:eastAsia="zh-CN" w:bidi="ar"/>
        </w:rPr>
        <w:t>Figure  3 BPA TOP LEVEL 3</w:t>
      </w:r>
    </w:p>
    <w:p w14:paraId="653BFBDA">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48512659">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7610CDAD">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3F2BF0B3">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74FC76C9">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57CFB948">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68484443">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4391E8BD">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4B2D1039">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3D72D89D">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1DF1DF9B">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4DFBCDFD">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1CF4E2C1">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04181B5C">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2BE0C805">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lang w:val="en-US"/>
        </w:rPr>
      </w:pPr>
      <w:r>
        <w:rPr>
          <w:rFonts w:hint="default" w:ascii="Arial" w:hAnsi="Arial" w:eastAsia="SimSun" w:cs="Arial"/>
          <w:sz w:val="24"/>
          <w:szCs w:val="24"/>
          <w:lang w:val="en-US"/>
        </w:rPr>
        <w:drawing>
          <wp:inline distT="0" distB="0" distL="114300" distR="114300">
            <wp:extent cx="4978400" cy="7074535"/>
            <wp:effectExtent l="0" t="0" r="5080" b="12065"/>
            <wp:docPr id="10" name="Picture 10" descr="system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ystem flow"/>
                    <pic:cNvPicPr>
                      <a:picLocks noChangeAspect="1"/>
                    </pic:cNvPicPr>
                  </pic:nvPicPr>
                  <pic:blipFill>
                    <a:blip r:embed="rId9"/>
                    <a:stretch>
                      <a:fillRect/>
                    </a:stretch>
                  </pic:blipFill>
                  <pic:spPr>
                    <a:xfrm>
                      <a:off x="0" y="0"/>
                      <a:ext cx="4978400" cy="7074535"/>
                    </a:xfrm>
                    <a:prstGeom prst="rect">
                      <a:avLst/>
                    </a:prstGeom>
                  </pic:spPr>
                </pic:pic>
              </a:graphicData>
            </a:graphic>
          </wp:inline>
        </w:drawing>
      </w:r>
    </w:p>
    <w:p w14:paraId="2EE5072D">
      <w:pPr>
        <w:keepNext w:val="0"/>
        <w:keepLines w:val="0"/>
        <w:widowControl/>
        <w:suppressLineNumbers w:val="0"/>
        <w:wordWrap w:val="0"/>
        <w:spacing w:before="0" w:beforeAutospacing="0" w:after="0" w:afterAutospacing="0" w:line="480" w:lineRule="auto"/>
        <w:ind w:left="0" w:right="0"/>
        <w:jc w:val="right"/>
        <w:rPr>
          <w:rFonts w:hint="default" w:ascii="Arial" w:hAnsi="Arial" w:eastAsia="SimSun" w:cs="Arial"/>
          <w:b/>
          <w:bCs w:val="0"/>
          <w:color w:val="000000"/>
          <w:sz w:val="20"/>
          <w:szCs w:val="20"/>
          <w:lang w:val="en-US"/>
        </w:rPr>
      </w:pPr>
      <w:r>
        <w:rPr>
          <w:rFonts w:hint="default" w:ascii="Arial" w:hAnsi="Arial" w:eastAsia="SimSun" w:cs="Arial"/>
          <w:kern w:val="0"/>
          <w:sz w:val="24"/>
          <w:szCs w:val="24"/>
          <w:lang w:val="en-US" w:eastAsia="zh-CN" w:bidi="ar"/>
        </w:rPr>
        <w:t xml:space="preserve"> </w:t>
      </w:r>
      <w:r>
        <w:rPr>
          <w:rFonts w:hint="default" w:ascii="Arial" w:hAnsi="Arial" w:eastAsia="SimSun" w:cs="Arial"/>
          <w:b/>
          <w:bCs w:val="0"/>
          <w:color w:val="000000"/>
          <w:kern w:val="0"/>
          <w:sz w:val="20"/>
          <w:szCs w:val="20"/>
          <w:lang w:val="en-US" w:eastAsia="zh-CN" w:bidi="ar"/>
        </w:rPr>
        <w:t>Figure   System Flowchart</w:t>
      </w:r>
    </w:p>
    <w:p w14:paraId="24093DE9">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ascii="SimSun" w:hAnsi="SimSun" w:eastAsia="SimSun" w:cs="SimSun"/>
          <w:sz w:val="24"/>
          <w:szCs w:val="24"/>
        </w:rPr>
        <w:drawing>
          <wp:inline distT="0" distB="0" distL="114300" distR="114300">
            <wp:extent cx="4974590" cy="7096760"/>
            <wp:effectExtent l="0" t="0" r="8890" b="508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10"/>
                    <a:stretch>
                      <a:fillRect/>
                    </a:stretch>
                  </pic:blipFill>
                  <pic:spPr>
                    <a:xfrm>
                      <a:off x="0" y="0"/>
                      <a:ext cx="4974590" cy="7096760"/>
                    </a:xfrm>
                    <a:prstGeom prst="rect">
                      <a:avLst/>
                    </a:prstGeom>
                    <a:noFill/>
                    <a:ln w="9525">
                      <a:noFill/>
                    </a:ln>
                  </pic:spPr>
                </pic:pic>
              </a:graphicData>
            </a:graphic>
          </wp:inline>
        </w:drawing>
      </w:r>
    </w:p>
    <w:p w14:paraId="5C1B945A">
      <w:pPr>
        <w:keepNext w:val="0"/>
        <w:keepLines w:val="0"/>
        <w:widowControl/>
        <w:suppressLineNumbers w:val="0"/>
        <w:wordWrap w:val="0"/>
        <w:spacing w:before="0" w:beforeAutospacing="0" w:after="0" w:afterAutospacing="0" w:line="480" w:lineRule="auto"/>
        <w:ind w:left="0" w:right="0"/>
        <w:jc w:val="right"/>
        <w:rPr>
          <w:rFonts w:hint="default" w:ascii="Arial" w:hAnsi="Arial" w:eastAsia="SimSun" w:cs="Arial"/>
          <w:b/>
          <w:bCs w:val="0"/>
          <w:color w:val="000000"/>
          <w:sz w:val="20"/>
          <w:szCs w:val="20"/>
          <w:lang w:val="en-US"/>
        </w:rPr>
      </w:pPr>
      <w:r>
        <w:rPr>
          <w:rFonts w:hint="default" w:ascii="Arial" w:hAnsi="Arial" w:eastAsia="SimSun" w:cs="Arial"/>
          <w:kern w:val="0"/>
          <w:sz w:val="24"/>
          <w:szCs w:val="24"/>
          <w:lang w:val="en-US" w:eastAsia="zh-CN" w:bidi="ar"/>
        </w:rPr>
        <w:t xml:space="preserve">   </w:t>
      </w:r>
      <w:r>
        <w:rPr>
          <w:rFonts w:hint="default" w:ascii="Arial" w:hAnsi="Arial" w:eastAsia="SimSun" w:cs="Arial"/>
          <w:b/>
          <w:bCs w:val="0"/>
          <w:color w:val="000000"/>
          <w:kern w:val="0"/>
          <w:sz w:val="20"/>
          <w:szCs w:val="20"/>
          <w:lang w:val="en-US" w:eastAsia="zh-CN" w:bidi="ar"/>
        </w:rPr>
        <w:t>Figure   User Case Diagram</w:t>
      </w:r>
    </w:p>
    <w:p w14:paraId="0E08A631">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p>
    <w:p w14:paraId="5C6DA809">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lang w:val="en-US"/>
        </w:rPr>
      </w:pPr>
      <w:r>
        <w:rPr>
          <w:rFonts w:hint="default" w:ascii="Arial" w:hAnsi="Arial" w:eastAsia="SimSun" w:cs="Arial"/>
          <w:sz w:val="24"/>
          <w:szCs w:val="24"/>
          <w:lang w:val="en-US"/>
        </w:rPr>
        <w:drawing>
          <wp:inline distT="0" distB="0" distL="114300" distR="114300">
            <wp:extent cx="5055235" cy="2902585"/>
            <wp:effectExtent l="0" t="0" r="4445" b="8255"/>
            <wp:docPr id="20" name="Picture 20" descr="theoretical f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heoretical fwork"/>
                    <pic:cNvPicPr>
                      <a:picLocks noChangeAspect="1"/>
                    </pic:cNvPicPr>
                  </pic:nvPicPr>
                  <pic:blipFill>
                    <a:blip r:embed="rId11"/>
                    <a:stretch>
                      <a:fillRect/>
                    </a:stretch>
                  </pic:blipFill>
                  <pic:spPr>
                    <a:xfrm>
                      <a:off x="0" y="0"/>
                      <a:ext cx="5055235" cy="2902585"/>
                    </a:xfrm>
                    <a:prstGeom prst="rect">
                      <a:avLst/>
                    </a:prstGeom>
                  </pic:spPr>
                </pic:pic>
              </a:graphicData>
            </a:graphic>
          </wp:inline>
        </w:drawing>
      </w:r>
    </w:p>
    <w:p w14:paraId="7E0E6B12">
      <w:pPr>
        <w:keepNext w:val="0"/>
        <w:keepLines w:val="0"/>
        <w:widowControl/>
        <w:suppressLineNumbers w:val="0"/>
        <w:wordWrap w:val="0"/>
        <w:spacing w:before="0" w:beforeAutospacing="0" w:after="0" w:afterAutospacing="0" w:line="480" w:lineRule="auto"/>
        <w:ind w:left="0" w:right="0"/>
        <w:jc w:val="right"/>
        <w:rPr>
          <w:rFonts w:hint="default" w:ascii="Arial" w:hAnsi="Arial" w:eastAsia="SimSun" w:cs="Arial"/>
          <w:sz w:val="20"/>
          <w:szCs w:val="20"/>
        </w:rPr>
      </w:pPr>
      <w:r>
        <w:rPr>
          <w:rFonts w:hint="default" w:ascii="Arial" w:hAnsi="Arial" w:eastAsia="SimSun" w:cs="Arial"/>
          <w:b/>
          <w:bCs w:val="0"/>
          <w:color w:val="000000"/>
          <w:kern w:val="0"/>
          <w:sz w:val="20"/>
          <w:szCs w:val="20"/>
          <w:lang w:val="en-US" w:eastAsia="zh-CN" w:bidi="ar"/>
        </w:rPr>
        <w:t>Figure  Theoretical Framework</w:t>
      </w:r>
    </w:p>
    <w:p w14:paraId="6CC413C1">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260081DC">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sz w:val="26"/>
          <w:szCs w:val="26"/>
        </w:rPr>
      </w:pPr>
      <w:r>
        <w:rPr>
          <w:rFonts w:hint="default" w:ascii="Arial" w:hAnsi="Arial" w:eastAsia="SimSun" w:cs="Arial"/>
          <w:b/>
          <w:bCs/>
          <w:kern w:val="0"/>
          <w:sz w:val="26"/>
          <w:szCs w:val="26"/>
          <w:lang w:val="en-US" w:eastAsia="zh-CN" w:bidi="ar"/>
        </w:rPr>
        <w:t>1.6 THEORETICAL FRAMEWORK</w:t>
      </w:r>
    </w:p>
    <w:p w14:paraId="29B36989">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kern w:val="0"/>
          <w:sz w:val="24"/>
          <w:szCs w:val="24"/>
          <w:lang w:val="en-US" w:eastAsia="zh-CN" w:bidi="ar"/>
        </w:rPr>
        <w:t>The Human Resources Employee Engagement and Relations System is supported by three theories: Kahn’s Need-Satisfaction Theory of Personal Engagement, the Technology Acceptance Model (TAM), and the DeLone and McLean Information Systems Success Model. Each theory provides a different basis for understanding the purpose, use, and evaluation of the proposed system.</w:t>
      </w:r>
    </w:p>
    <w:p w14:paraId="7F32030C">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kern w:val="0"/>
          <w:sz w:val="24"/>
          <w:szCs w:val="24"/>
          <w:lang w:val="en-US" w:eastAsia="zh-CN" w:bidi="ar"/>
        </w:rPr>
        <w:t xml:space="preserve"> </w:t>
      </w:r>
    </w:p>
    <w:p w14:paraId="42B7F9D3">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kern w:val="0"/>
          <w:sz w:val="24"/>
          <w:szCs w:val="24"/>
          <w:lang w:val="en-US" w:eastAsia="zh-CN" w:bidi="ar"/>
        </w:rPr>
        <w:t>Kahn’s Need-Satisfaction Theory of Personal Engagement</w:t>
      </w:r>
    </w:p>
    <w:p w14:paraId="2BF0179C">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kern w:val="0"/>
          <w:sz w:val="24"/>
          <w:szCs w:val="24"/>
          <w:lang w:val="en-US" w:eastAsia="zh-CN" w:bidi="ar"/>
        </w:rPr>
        <w:t xml:space="preserve"> </w:t>
      </w:r>
    </w:p>
    <w:p w14:paraId="4C407EB5">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kern w:val="0"/>
          <w:sz w:val="24"/>
          <w:szCs w:val="24"/>
          <w:lang w:val="en-US" w:eastAsia="zh-CN" w:bidi="ar"/>
        </w:rPr>
        <w:t>Kahn’s theory explains personal engagement through three psychological conditions: meaningfulness, safety, and availability. Meaningfulness refers to feeling that participation has value. Safety refers to having a work environment where individuals can express themselves without fear of negative consequences. Availability refers to having the physical, emotional, and psychological resources needed to participate.</w:t>
      </w:r>
    </w:p>
    <w:p w14:paraId="5FF1BB18">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kern w:val="0"/>
          <w:sz w:val="24"/>
          <w:szCs w:val="24"/>
          <w:lang w:val="en-US" w:eastAsia="zh-CN" w:bidi="ar"/>
        </w:rPr>
        <w:t xml:space="preserve"> </w:t>
      </w:r>
    </w:p>
    <w:p w14:paraId="67E43DB2">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kern w:val="0"/>
          <w:sz w:val="24"/>
          <w:szCs w:val="24"/>
          <w:lang w:val="en-US" w:eastAsia="zh-CN" w:bidi="ar"/>
        </w:rPr>
        <w:t>The theory is related to the proposed system because the system provides employees with ways to communicate, give feedback, participate in surveys and activities, share ideas, receive recognition, and submit workplace concerns. These functions provide structured channels for employees to participate in activities related to their workplace experience.</w:t>
      </w:r>
    </w:p>
    <w:p w14:paraId="467983C7">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kern w:val="0"/>
          <w:sz w:val="24"/>
          <w:szCs w:val="24"/>
          <w:lang w:val="en-US" w:eastAsia="zh-CN" w:bidi="ar"/>
        </w:rPr>
        <w:t xml:space="preserve"> </w:t>
      </w:r>
    </w:p>
    <w:p w14:paraId="78AD2B09">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kern w:val="0"/>
          <w:sz w:val="24"/>
          <w:szCs w:val="24"/>
          <w:lang w:val="en-US" w:eastAsia="zh-CN" w:bidi="ar"/>
        </w:rPr>
        <w:t>In this study, Kahn’s theory supports the employee-centered purpose of the system, particularly its focus on communication, participation, feedback, recognition, and workplace concerns.</w:t>
      </w:r>
    </w:p>
    <w:p w14:paraId="5AB4149B">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kern w:val="0"/>
          <w:sz w:val="24"/>
          <w:szCs w:val="24"/>
          <w:lang w:val="en-US" w:eastAsia="zh-CN" w:bidi="ar"/>
        </w:rPr>
        <w:t xml:space="preserve"> </w:t>
      </w:r>
    </w:p>
    <w:p w14:paraId="071627BD">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kern w:val="0"/>
          <w:sz w:val="24"/>
          <w:szCs w:val="24"/>
          <w:lang w:val="en-US" w:eastAsia="zh-CN" w:bidi="ar"/>
        </w:rPr>
        <w:t>Technology Acceptance Model</w:t>
      </w:r>
    </w:p>
    <w:p w14:paraId="75A23B0F">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kern w:val="0"/>
          <w:sz w:val="24"/>
          <w:szCs w:val="24"/>
          <w:lang w:val="en-US" w:eastAsia="zh-CN" w:bidi="ar"/>
        </w:rPr>
        <w:t xml:space="preserve"> </w:t>
      </w:r>
    </w:p>
    <w:p w14:paraId="6E35683D">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kern w:val="0"/>
          <w:sz w:val="24"/>
          <w:szCs w:val="24"/>
          <w:lang w:val="en-US" w:eastAsia="zh-CN" w:bidi="ar"/>
        </w:rPr>
        <w:t>The Technology Acceptance Model developed by Fred Davis explains technology acceptance through perceived usefulness and perceived ease of use. Perceived usefulness refers to whether users believe that a system can help them perform a task, while perceived ease of use refers to whether the system can be used without unnecessary difficulty.</w:t>
      </w:r>
    </w:p>
    <w:p w14:paraId="664A6718">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kern w:val="0"/>
          <w:sz w:val="24"/>
          <w:szCs w:val="24"/>
          <w:lang w:val="en-US" w:eastAsia="zh-CN" w:bidi="ar"/>
        </w:rPr>
        <w:t>TAM is relevant to the proposed system because both employees and authorized Human Resource personnel need to use the system for their intended activities. Employees should be able to access announcements, answer surveys, provide feedback, participate in activities, and submit workplace concerns. HR personnel and administrators should be able to manage the related records through an organized interface.</w:t>
      </w:r>
    </w:p>
    <w:p w14:paraId="4D29B0E7">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kern w:val="0"/>
          <w:sz w:val="24"/>
          <w:szCs w:val="24"/>
          <w:lang w:val="en-US" w:eastAsia="zh-CN" w:bidi="ar"/>
        </w:rPr>
        <w:t xml:space="preserve"> </w:t>
      </w:r>
    </w:p>
    <w:p w14:paraId="72D09AA8">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kern w:val="0"/>
          <w:sz w:val="24"/>
          <w:szCs w:val="24"/>
          <w:lang w:val="en-US" w:eastAsia="zh-CN" w:bidi="ar"/>
        </w:rPr>
        <w:t>In this study, TAM provides a basis for considering whether the system is useful and easy to use for its intended users.</w:t>
      </w:r>
    </w:p>
    <w:p w14:paraId="13BB63FC">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kern w:val="0"/>
          <w:sz w:val="24"/>
          <w:szCs w:val="24"/>
          <w:lang w:val="en-US" w:eastAsia="zh-CN" w:bidi="ar"/>
        </w:rPr>
        <w:t xml:space="preserve"> </w:t>
      </w:r>
    </w:p>
    <w:p w14:paraId="6DAC18CE">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kern w:val="0"/>
          <w:sz w:val="24"/>
          <w:szCs w:val="24"/>
          <w:lang w:val="en-US" w:eastAsia="zh-CN" w:bidi="ar"/>
        </w:rPr>
        <w:t>DeLone and McLean Information Systems Success Model</w:t>
      </w:r>
    </w:p>
    <w:p w14:paraId="3F5A18C8">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kern w:val="0"/>
          <w:sz w:val="24"/>
          <w:szCs w:val="24"/>
          <w:lang w:val="en-US" w:eastAsia="zh-CN" w:bidi="ar"/>
        </w:rPr>
        <w:t xml:space="preserve"> </w:t>
      </w:r>
    </w:p>
    <w:p w14:paraId="77069131">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kern w:val="0"/>
          <w:sz w:val="24"/>
          <w:szCs w:val="24"/>
          <w:lang w:val="en-US" w:eastAsia="zh-CN" w:bidi="ar"/>
        </w:rPr>
        <w:t>The DeLone and McLean Information Systems Success Model provides a basis for evaluating information system success through system quality, information quality, service quality, system use or intention to use, user satisfaction, and net benefits.</w:t>
      </w:r>
    </w:p>
    <w:p w14:paraId="2934D26C">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kern w:val="0"/>
          <w:sz w:val="24"/>
          <w:szCs w:val="24"/>
          <w:lang w:val="en-US" w:eastAsia="zh-CN" w:bidi="ar"/>
        </w:rPr>
        <w:t xml:space="preserve"> </w:t>
      </w:r>
    </w:p>
    <w:p w14:paraId="409EB542">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kern w:val="0"/>
          <w:sz w:val="24"/>
          <w:szCs w:val="24"/>
          <w:lang w:val="en-US" w:eastAsia="zh-CN" w:bidi="ar"/>
        </w:rPr>
        <w:t>The model is relevant to the proposed system because the quality of the system and the information it provides can affect how users interact with it. System quality may be considered through usability, reliability, functionality, and accessibility. Information quality may be considered through the accuracy, organization, relevance, and accessibility of announcements, survey responses, feedback, recognition records, grievance records, analytics, and reports.</w:t>
      </w:r>
    </w:p>
    <w:p w14:paraId="5F85933E">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kern w:val="0"/>
          <w:sz w:val="24"/>
          <w:szCs w:val="24"/>
          <w:lang w:val="en-US" w:eastAsia="zh-CN" w:bidi="ar"/>
        </w:rPr>
        <w:t xml:space="preserve"> </w:t>
      </w:r>
    </w:p>
    <w:p w14:paraId="597DE3D7">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kern w:val="0"/>
          <w:sz w:val="24"/>
          <w:szCs w:val="24"/>
          <w:lang w:val="en-US" w:eastAsia="zh-CN" w:bidi="ar"/>
        </w:rPr>
        <w:t>The model also supports the evaluation of user satisfaction, system use, and the benefits obtained from the system.</w:t>
      </w:r>
    </w:p>
    <w:p w14:paraId="7676B231">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kern w:val="0"/>
          <w:sz w:val="24"/>
          <w:szCs w:val="24"/>
          <w:lang w:val="en-US" w:eastAsia="zh-CN" w:bidi="ar"/>
        </w:rPr>
        <w:t xml:space="preserve"> </w:t>
      </w:r>
    </w:p>
    <w:p w14:paraId="693B8B25">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kern w:val="0"/>
          <w:sz w:val="24"/>
          <w:szCs w:val="24"/>
          <w:lang w:val="en-US" w:eastAsia="zh-CN" w:bidi="ar"/>
        </w:rPr>
        <w:t>Together, the theories provide a basis for connecting employee engagement, system acceptance, and information system evaluation in the development of the Human Resources Employee Engagement and Relations System.</w:t>
      </w:r>
    </w:p>
    <w:p w14:paraId="6C90C9A4">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049B3BBF">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15417A88">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5A9139F3">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462EE9FF">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650A88ED">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741E94E3">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685117DD">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322CEB7A">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2EC43BFA">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744CEFF9">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2DF3E2DD">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p>
    <w:p w14:paraId="6AC0E2AF">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388FEB3C">
      <w:pPr>
        <w:keepNext w:val="0"/>
        <w:keepLines w:val="0"/>
        <w:widowControl/>
        <w:suppressLineNumbers w:val="0"/>
        <w:wordWrap w:val="0"/>
        <w:spacing w:before="0" w:beforeAutospacing="0" w:after="0" w:afterAutospacing="0" w:line="480" w:lineRule="auto"/>
        <w:ind w:left="0" w:right="0"/>
        <w:jc w:val="right"/>
        <w:rPr>
          <w:rFonts w:hint="default" w:ascii="Arial" w:hAnsi="Arial" w:eastAsia="SimSun" w:cs="Arial"/>
          <w:sz w:val="20"/>
          <w:szCs w:val="20"/>
        </w:rPr>
      </w:pPr>
      <w:r>
        <w:rPr>
          <w:rFonts w:hint="default" w:ascii="Arial" w:hAnsi="Arial" w:eastAsia="SimSun" w:cs="Arial"/>
          <w:b/>
          <w:bCs w:val="0"/>
          <w:color w:val="000000"/>
          <w:kern w:val="0"/>
          <w:sz w:val="20"/>
          <w:szCs w:val="20"/>
          <w:lang w:val="en-US" w:eastAsia="zh-CN" w:bidi="ar"/>
        </w:rPr>
        <w:t>FIgure 2 Conceptual Framework</w:t>
      </w:r>
    </w:p>
    <w:p w14:paraId="22CA7F04">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57EE8AC4">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sz w:val="26"/>
          <w:szCs w:val="26"/>
        </w:rPr>
      </w:pPr>
      <w:r>
        <w:rPr>
          <w:rFonts w:hint="default" w:ascii="Arial" w:hAnsi="Arial" w:eastAsia="SimSun" w:cs="Arial"/>
          <w:b/>
          <w:bCs/>
          <w:kern w:val="0"/>
          <w:sz w:val="26"/>
          <w:szCs w:val="26"/>
          <w:lang w:val="en-US" w:eastAsia="zh-CN" w:bidi="ar"/>
        </w:rPr>
        <w:t>1.7 CONCEPTUAL FRAMEWORK</w:t>
      </w:r>
    </w:p>
    <w:p w14:paraId="4696C23A">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sz w:val="28"/>
          <w:szCs w:val="28"/>
        </w:rPr>
      </w:pPr>
      <w:r>
        <w:rPr>
          <w:rFonts w:hint="default" w:ascii="Arial" w:hAnsi="Arial" w:eastAsia="SimSun" w:cs="Arial"/>
          <w:b/>
          <w:bCs/>
          <w:kern w:val="0"/>
          <w:sz w:val="28"/>
          <w:szCs w:val="28"/>
          <w:lang w:val="en-US" w:eastAsia="zh-CN" w:bidi="ar"/>
        </w:rPr>
        <w:t xml:space="preserve"> </w:t>
      </w:r>
    </w:p>
    <w:p w14:paraId="4C311F31">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The conceptual framework presents how information moves through the Human Resources Employee Engagement and Relations System using the Input-Process-Output (IPO) Model with a feedback. It shows how employee-related information and activities enter the system, how the system processes the information through its functions, and what information and services are produced.</w:t>
      </w:r>
    </w:p>
    <w:p w14:paraId="4B5B1341">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4FDE5303">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The framework is also connected to the three theories used in the study. Kahn’s theory supports the employee engagement perspective, TAM supports the consideration of usefulness and ease of use, and the DeLone and McLean model supports the evaluation of system quality, information quality, system use, user satisfaction, and benefits.</w:t>
      </w:r>
    </w:p>
    <w:p w14:paraId="12C23435">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399271A3">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sz w:val="24"/>
          <w:szCs w:val="24"/>
        </w:rPr>
      </w:pPr>
      <w:r>
        <w:rPr>
          <w:rFonts w:hint="default" w:ascii="Arial" w:hAnsi="Arial" w:eastAsia="SimSun" w:cs="Arial"/>
          <w:b/>
          <w:bCs/>
          <w:kern w:val="0"/>
          <w:sz w:val="24"/>
          <w:szCs w:val="24"/>
          <w:lang w:val="en-US" w:eastAsia="zh-CN" w:bidi="ar"/>
        </w:rPr>
        <w:t>INPUT</w:t>
      </w:r>
    </w:p>
    <w:p w14:paraId="47F7CFFE">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The input consists of the information needed by the system to perform its selected employee engagement and relations functions.</w:t>
      </w:r>
    </w:p>
    <w:p w14:paraId="35CF57E3">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3F9811AD">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b/>
          <w:bCs/>
          <w:kern w:val="0"/>
          <w:sz w:val="24"/>
          <w:szCs w:val="24"/>
          <w:lang w:val="en-US" w:eastAsia="zh-CN" w:bidi="ar"/>
        </w:rPr>
        <w:t>Employee and User Information</w:t>
      </w:r>
      <w:r>
        <w:rPr>
          <w:rFonts w:hint="default" w:ascii="Arial" w:hAnsi="Arial" w:eastAsia="SimSun" w:cs="Arial"/>
          <w:kern w:val="0"/>
          <w:sz w:val="24"/>
          <w:szCs w:val="24"/>
          <w:lang w:val="en-US" w:eastAsia="zh-CN" w:bidi="ar"/>
        </w:rPr>
        <w:t xml:space="preserve"> – Information needed for user accounts, authentication, authorization, and system access.</w:t>
      </w:r>
    </w:p>
    <w:p w14:paraId="3463BB44">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232BDCB8">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b/>
          <w:bCs/>
          <w:kern w:val="0"/>
          <w:sz w:val="24"/>
          <w:szCs w:val="24"/>
          <w:lang w:val="en-US" w:eastAsia="zh-CN" w:bidi="ar"/>
        </w:rPr>
        <w:t>Feedback and Survey Information</w:t>
      </w:r>
      <w:r>
        <w:rPr>
          <w:rFonts w:hint="default" w:ascii="Arial" w:hAnsi="Arial" w:eastAsia="SimSun" w:cs="Arial"/>
          <w:kern w:val="0"/>
          <w:sz w:val="24"/>
          <w:szCs w:val="24"/>
          <w:lang w:val="en-US" w:eastAsia="zh-CN" w:bidi="ar"/>
        </w:rPr>
        <w:t xml:space="preserve"> – Employee feedback, suggestions, comments, and survey responses.</w:t>
      </w:r>
    </w:p>
    <w:p w14:paraId="739CEFC7">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098B4BAF">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b/>
          <w:bCs/>
          <w:kern w:val="0"/>
          <w:sz w:val="24"/>
          <w:szCs w:val="24"/>
          <w:lang w:val="en-US" w:eastAsia="zh-CN" w:bidi="ar"/>
        </w:rPr>
        <w:t>Human Resource Announcements and Information</w:t>
      </w:r>
      <w:r>
        <w:rPr>
          <w:rFonts w:hint="default" w:ascii="Arial" w:hAnsi="Arial" w:eastAsia="SimSun" w:cs="Arial"/>
          <w:kern w:val="0"/>
          <w:sz w:val="24"/>
          <w:szCs w:val="24"/>
          <w:lang w:val="en-US" w:eastAsia="zh-CN" w:bidi="ar"/>
        </w:rPr>
        <w:t xml:space="preserve"> – </w:t>
      </w:r>
      <w:r>
        <w:rPr>
          <w:rFonts w:hint="default" w:ascii="Arial" w:hAnsi="Arial" w:eastAsia="SimSun" w:cs="Arial"/>
          <w:b w:val="0"/>
          <w:bCs w:val="0"/>
          <w:kern w:val="0"/>
          <w:sz w:val="24"/>
          <w:szCs w:val="24"/>
          <w:lang w:val="en-US" w:eastAsia="zh-CN" w:bidi="ar"/>
        </w:rPr>
        <w:t>Human Resource</w:t>
      </w:r>
      <w:r>
        <w:rPr>
          <w:rFonts w:hint="default" w:ascii="Arial" w:hAnsi="Arial" w:eastAsia="SimSun" w:cs="Arial"/>
          <w:kern w:val="0"/>
          <w:sz w:val="24"/>
          <w:szCs w:val="24"/>
          <w:lang w:val="en-US" w:eastAsia="zh-CN" w:bidi="ar"/>
        </w:rPr>
        <w:t xml:space="preserve"> announcements, notices, reminders, and other official employee-related information.</w:t>
      </w:r>
    </w:p>
    <w:p w14:paraId="51352B19">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3F3BC83E">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b/>
          <w:bCs/>
          <w:kern w:val="0"/>
          <w:sz w:val="24"/>
          <w:szCs w:val="24"/>
          <w:lang w:val="en-US" w:eastAsia="zh-CN" w:bidi="ar"/>
        </w:rPr>
        <w:t xml:space="preserve">Recognition Information </w:t>
      </w:r>
      <w:r>
        <w:rPr>
          <w:rFonts w:hint="default" w:ascii="Arial" w:hAnsi="Arial" w:eastAsia="SimSun" w:cs="Arial"/>
          <w:kern w:val="0"/>
          <w:sz w:val="24"/>
          <w:szCs w:val="24"/>
          <w:lang w:val="en-US" w:eastAsia="zh-CN" w:bidi="ar"/>
        </w:rPr>
        <w:t>– Employee achievements, nominations, awards, appreciation, and recognition records.</w:t>
      </w:r>
    </w:p>
    <w:p w14:paraId="66AD99D2">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1C53C698">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b/>
          <w:bCs/>
          <w:kern w:val="0"/>
          <w:sz w:val="24"/>
          <w:szCs w:val="24"/>
          <w:lang w:val="en-US" w:eastAsia="zh-CN" w:bidi="ar"/>
        </w:rPr>
        <w:t>Complaint and Grievance Information</w:t>
      </w:r>
      <w:r>
        <w:rPr>
          <w:rFonts w:hint="default" w:ascii="Arial" w:hAnsi="Arial" w:eastAsia="SimSun" w:cs="Arial"/>
          <w:kern w:val="0"/>
          <w:sz w:val="24"/>
          <w:szCs w:val="24"/>
          <w:lang w:val="en-US" w:eastAsia="zh-CN" w:bidi="ar"/>
        </w:rPr>
        <w:t xml:space="preserve"> – Workplace concerns, complaints, grievances, and related supporting information submitted for </w:t>
      </w:r>
      <w:r>
        <w:rPr>
          <w:rFonts w:hint="default" w:ascii="Arial" w:hAnsi="Arial" w:eastAsia="SimSun" w:cs="Arial"/>
          <w:b w:val="0"/>
          <w:bCs w:val="0"/>
          <w:kern w:val="0"/>
          <w:sz w:val="24"/>
          <w:szCs w:val="24"/>
          <w:lang w:val="en-US" w:eastAsia="zh-CN" w:bidi="ar"/>
        </w:rPr>
        <w:t>Human Resource</w:t>
      </w:r>
      <w:r>
        <w:rPr>
          <w:rFonts w:hint="default" w:ascii="Arial" w:hAnsi="Arial" w:eastAsia="SimSun" w:cs="Arial"/>
          <w:kern w:val="0"/>
          <w:sz w:val="24"/>
          <w:szCs w:val="24"/>
          <w:lang w:val="en-US" w:eastAsia="zh-CN" w:bidi="ar"/>
        </w:rPr>
        <w:t xml:space="preserve"> review.</w:t>
      </w:r>
    </w:p>
    <w:p w14:paraId="3ED5955E">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0252C355">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b/>
          <w:bCs/>
          <w:kern w:val="0"/>
          <w:sz w:val="24"/>
          <w:szCs w:val="24"/>
          <w:lang w:val="en-US" w:eastAsia="zh-CN" w:bidi="ar"/>
        </w:rPr>
        <w:t>Engagement Information</w:t>
      </w:r>
      <w:r>
        <w:rPr>
          <w:rFonts w:hint="default" w:ascii="Arial" w:hAnsi="Arial" w:eastAsia="SimSun" w:cs="Arial"/>
          <w:kern w:val="0"/>
          <w:sz w:val="24"/>
          <w:szCs w:val="24"/>
          <w:lang w:val="en-US" w:eastAsia="zh-CN" w:bidi="ar"/>
        </w:rPr>
        <w:t xml:space="preserve"> – Participation and responses from surveys, polls, activities, comments, reactions, and other available engagement functions.</w:t>
      </w:r>
    </w:p>
    <w:p w14:paraId="56623E84">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7E151F73">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b/>
          <w:bCs/>
          <w:kern w:val="0"/>
          <w:sz w:val="24"/>
          <w:szCs w:val="24"/>
          <w:lang w:val="en-US" w:eastAsia="zh-CN" w:bidi="ar"/>
        </w:rPr>
        <w:t>Administrative Information</w:t>
      </w:r>
      <w:r>
        <w:rPr>
          <w:rFonts w:hint="default" w:ascii="Arial" w:hAnsi="Arial" w:eastAsia="SimSun" w:cs="Arial"/>
          <w:kern w:val="0"/>
          <w:sz w:val="24"/>
          <w:szCs w:val="24"/>
          <w:lang w:val="en-US" w:eastAsia="zh-CN" w:bidi="ar"/>
        </w:rPr>
        <w:t xml:space="preserve"> – Information used by authorized </w:t>
      </w:r>
      <w:r>
        <w:rPr>
          <w:rFonts w:hint="default" w:ascii="Arial" w:hAnsi="Arial" w:eastAsia="SimSun" w:cs="Arial"/>
          <w:b w:val="0"/>
          <w:bCs w:val="0"/>
          <w:kern w:val="0"/>
          <w:sz w:val="24"/>
          <w:szCs w:val="24"/>
          <w:lang w:val="en-US" w:eastAsia="zh-CN" w:bidi="ar"/>
        </w:rPr>
        <w:t xml:space="preserve">Human Resource </w:t>
      </w:r>
      <w:r>
        <w:rPr>
          <w:rFonts w:hint="default" w:ascii="Arial" w:hAnsi="Arial" w:eastAsia="SimSun" w:cs="Arial"/>
          <w:kern w:val="0"/>
          <w:sz w:val="24"/>
          <w:szCs w:val="24"/>
          <w:lang w:val="en-US" w:eastAsia="zh-CN" w:bidi="ar"/>
        </w:rPr>
        <w:t>personnel and administrators to manage and monitor the available employee engagement and relations activities.</w:t>
      </w:r>
    </w:p>
    <w:p w14:paraId="0750DA04">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0CCC579D">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sz w:val="24"/>
          <w:szCs w:val="24"/>
        </w:rPr>
      </w:pPr>
      <w:r>
        <w:rPr>
          <w:rFonts w:hint="default" w:ascii="Arial" w:hAnsi="Arial" w:eastAsia="SimSun" w:cs="Arial"/>
          <w:b/>
          <w:bCs/>
          <w:kern w:val="0"/>
          <w:sz w:val="24"/>
          <w:szCs w:val="24"/>
          <w:lang w:val="en-US" w:eastAsia="zh-CN" w:bidi="ar"/>
        </w:rPr>
        <w:t>PROCESS</w:t>
      </w:r>
    </w:p>
    <w:p w14:paraId="6EF9F424">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The process describes how the system manages the information through its available functions.</w:t>
      </w:r>
    </w:p>
    <w:p w14:paraId="3B7E4D0A">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b/>
          <w:bCs/>
          <w:kern w:val="0"/>
          <w:sz w:val="24"/>
          <w:szCs w:val="24"/>
          <w:lang w:val="en-US" w:eastAsia="zh-CN" w:bidi="ar"/>
        </w:rPr>
        <w:t>Communication and Announcements</w:t>
      </w:r>
      <w:r>
        <w:rPr>
          <w:rFonts w:hint="default" w:ascii="Arial" w:hAnsi="Arial" w:eastAsia="SimSun" w:cs="Arial"/>
          <w:kern w:val="0"/>
          <w:sz w:val="24"/>
          <w:szCs w:val="24"/>
          <w:lang w:val="en-US" w:eastAsia="zh-CN" w:bidi="ar"/>
        </w:rPr>
        <w:t xml:space="preserve"> – Authorized users create, manage, and publish official </w:t>
      </w:r>
      <w:r>
        <w:rPr>
          <w:rFonts w:hint="default" w:ascii="Arial" w:hAnsi="Arial" w:eastAsia="SimSun" w:cs="Arial"/>
          <w:b w:val="0"/>
          <w:bCs w:val="0"/>
          <w:kern w:val="0"/>
          <w:sz w:val="24"/>
          <w:szCs w:val="24"/>
          <w:lang w:val="en-US" w:eastAsia="zh-CN" w:bidi="ar"/>
        </w:rPr>
        <w:t>Human Resource</w:t>
      </w:r>
      <w:r>
        <w:rPr>
          <w:rFonts w:hint="default" w:ascii="Arial" w:hAnsi="Arial" w:eastAsia="SimSun" w:cs="Arial"/>
          <w:kern w:val="0"/>
          <w:sz w:val="24"/>
          <w:szCs w:val="24"/>
          <w:lang w:val="en-US" w:eastAsia="zh-CN" w:bidi="ar"/>
        </w:rPr>
        <w:t xml:space="preserve"> information.</w:t>
      </w:r>
    </w:p>
    <w:p w14:paraId="33681AA3">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2939F216">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b/>
          <w:bCs/>
          <w:kern w:val="0"/>
          <w:sz w:val="24"/>
          <w:szCs w:val="24"/>
          <w:lang w:val="en-US" w:eastAsia="zh-CN" w:bidi="ar"/>
        </w:rPr>
        <w:t>Surveys and Feedback</w:t>
      </w:r>
      <w:r>
        <w:rPr>
          <w:rFonts w:hint="default" w:ascii="Arial" w:hAnsi="Arial" w:eastAsia="SimSun" w:cs="Arial"/>
          <w:kern w:val="0"/>
          <w:sz w:val="24"/>
          <w:szCs w:val="24"/>
          <w:lang w:val="en-US" w:eastAsia="zh-CN" w:bidi="ar"/>
        </w:rPr>
        <w:t xml:space="preserve"> – Employees answer surveys and provide feedback, suggestions, comments, and responses.</w:t>
      </w:r>
    </w:p>
    <w:p w14:paraId="62784711">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7845DD97">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b/>
          <w:bCs/>
          <w:kern w:val="0"/>
          <w:sz w:val="24"/>
          <w:szCs w:val="24"/>
          <w:lang w:val="en-US" w:eastAsia="zh-CN" w:bidi="ar"/>
        </w:rPr>
        <w:t>Social Interaction and Employee Participation</w:t>
      </w:r>
      <w:r>
        <w:rPr>
          <w:rFonts w:hint="default" w:ascii="Arial" w:hAnsi="Arial" w:eastAsia="SimSun" w:cs="Arial"/>
          <w:kern w:val="0"/>
          <w:sz w:val="24"/>
          <w:szCs w:val="24"/>
          <w:lang w:val="en-US" w:eastAsia="zh-CN" w:bidi="ar"/>
        </w:rPr>
        <w:t xml:space="preserve"> – Employees participate in activities, discussions, comments, reactions, and other available engagement features.</w:t>
      </w:r>
    </w:p>
    <w:p w14:paraId="78466860">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4529C7DB">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b/>
          <w:bCs/>
          <w:kern w:val="0"/>
          <w:sz w:val="24"/>
          <w:szCs w:val="24"/>
          <w:lang w:val="en-US" w:eastAsia="zh-CN" w:bidi="ar"/>
        </w:rPr>
        <w:t>Employee Recognition</w:t>
      </w:r>
      <w:r>
        <w:rPr>
          <w:rFonts w:hint="default" w:ascii="Arial" w:hAnsi="Arial" w:eastAsia="SimSun" w:cs="Arial"/>
          <w:kern w:val="0"/>
          <w:sz w:val="24"/>
          <w:szCs w:val="24"/>
          <w:lang w:val="en-US" w:eastAsia="zh-CN" w:bidi="ar"/>
        </w:rPr>
        <w:t xml:space="preserve"> – The system records and manages achievements, nominations, recognition activities, awards, and appreciation.</w:t>
      </w:r>
    </w:p>
    <w:p w14:paraId="7F944144">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b/>
          <w:bCs/>
          <w:kern w:val="0"/>
          <w:sz w:val="24"/>
          <w:szCs w:val="24"/>
          <w:lang w:val="en-US" w:eastAsia="zh-CN" w:bidi="ar"/>
        </w:rPr>
        <w:t>Grievance Management</w:t>
      </w:r>
      <w:r>
        <w:rPr>
          <w:rFonts w:hint="default" w:ascii="Arial" w:hAnsi="Arial" w:eastAsia="SimSun" w:cs="Arial"/>
          <w:kern w:val="0"/>
          <w:sz w:val="24"/>
          <w:szCs w:val="24"/>
          <w:lang w:val="en-US" w:eastAsia="zh-CN" w:bidi="ar"/>
        </w:rPr>
        <w:t xml:space="preserve"> – Employees submit concerns and grievances, while authorized </w:t>
      </w:r>
      <w:r>
        <w:rPr>
          <w:rFonts w:hint="default" w:ascii="Arial" w:hAnsi="Arial" w:eastAsia="SimSun" w:cs="Arial"/>
          <w:b w:val="0"/>
          <w:bCs w:val="0"/>
          <w:kern w:val="0"/>
          <w:sz w:val="24"/>
          <w:szCs w:val="24"/>
          <w:lang w:val="en-US" w:eastAsia="zh-CN" w:bidi="ar"/>
        </w:rPr>
        <w:t>Human Resource</w:t>
      </w:r>
      <w:r>
        <w:rPr>
          <w:rFonts w:hint="default" w:ascii="Arial" w:hAnsi="Arial" w:eastAsia="SimSun" w:cs="Arial"/>
          <w:kern w:val="0"/>
          <w:sz w:val="24"/>
          <w:szCs w:val="24"/>
          <w:lang w:val="en-US" w:eastAsia="zh-CN" w:bidi="ar"/>
        </w:rPr>
        <w:t xml:space="preserve"> personnel review, update, and monitor the related records.</w:t>
      </w:r>
    </w:p>
    <w:p w14:paraId="204F34EA">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486BA9AE">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b/>
          <w:bCs/>
          <w:kern w:val="0"/>
          <w:sz w:val="24"/>
          <w:szCs w:val="24"/>
          <w:lang w:val="en-US" w:eastAsia="zh-CN" w:bidi="ar"/>
        </w:rPr>
        <w:t>Survey, Feedback, and Grievance Analytics</w:t>
      </w:r>
      <w:r>
        <w:rPr>
          <w:rFonts w:hint="default" w:ascii="Arial" w:hAnsi="Arial" w:eastAsia="SimSun" w:cs="Arial"/>
          <w:kern w:val="0"/>
          <w:sz w:val="24"/>
          <w:szCs w:val="24"/>
          <w:lang w:val="en-US" w:eastAsia="zh-CN" w:bidi="ar"/>
        </w:rPr>
        <w:t xml:space="preserve"> – The system organizes available survey responses, feedback, and grievance information for monitoring and review.</w:t>
      </w:r>
    </w:p>
    <w:p w14:paraId="0E4AC7D2">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327F4907">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b/>
          <w:bCs/>
          <w:kern w:val="0"/>
          <w:sz w:val="24"/>
          <w:szCs w:val="24"/>
          <w:lang w:val="en-US" w:eastAsia="zh-CN" w:bidi="ar"/>
        </w:rPr>
        <w:t>Grievance Reporting</w:t>
      </w:r>
      <w:r>
        <w:rPr>
          <w:rFonts w:hint="default" w:ascii="Arial" w:hAnsi="Arial" w:eastAsia="SimSun" w:cs="Arial"/>
          <w:kern w:val="0"/>
          <w:sz w:val="24"/>
          <w:szCs w:val="24"/>
          <w:lang w:val="en-US" w:eastAsia="zh-CN" w:bidi="ar"/>
        </w:rPr>
        <w:t xml:space="preserve"> – The system generates organized reports from available grievance-related records.</w:t>
      </w:r>
    </w:p>
    <w:p w14:paraId="58A9164C">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56BC6E7F">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b/>
          <w:bCs/>
          <w:kern w:val="0"/>
          <w:sz w:val="24"/>
          <w:szCs w:val="24"/>
          <w:lang w:val="en-US" w:eastAsia="zh-CN" w:bidi="ar"/>
        </w:rPr>
        <w:t>Dashboard Overview</w:t>
      </w:r>
      <w:r>
        <w:rPr>
          <w:rFonts w:hint="default" w:ascii="Arial" w:hAnsi="Arial" w:eastAsia="SimSun" w:cs="Arial"/>
          <w:kern w:val="0"/>
          <w:sz w:val="24"/>
          <w:szCs w:val="24"/>
          <w:lang w:val="en-US" w:eastAsia="zh-CN" w:bidi="ar"/>
        </w:rPr>
        <w:t xml:space="preserve"> – Authorized </w:t>
      </w:r>
      <w:r>
        <w:rPr>
          <w:rFonts w:hint="default" w:ascii="Arial" w:hAnsi="Arial" w:eastAsia="SimSun" w:cs="Arial"/>
          <w:b w:val="0"/>
          <w:bCs w:val="0"/>
          <w:kern w:val="0"/>
          <w:sz w:val="24"/>
          <w:szCs w:val="24"/>
          <w:lang w:val="en-US" w:eastAsia="zh-CN" w:bidi="ar"/>
        </w:rPr>
        <w:t>Human Resource</w:t>
      </w:r>
      <w:r>
        <w:rPr>
          <w:rFonts w:hint="default" w:ascii="Arial" w:hAnsi="Arial" w:eastAsia="SimSun" w:cs="Arial"/>
          <w:kern w:val="0"/>
          <w:sz w:val="24"/>
          <w:szCs w:val="24"/>
          <w:lang w:val="en-US" w:eastAsia="zh-CN" w:bidi="ar"/>
        </w:rPr>
        <w:t xml:space="preserve"> personnel and administrators access relevant employee engagement and relations information through a centralized dashboard.</w:t>
      </w:r>
    </w:p>
    <w:p w14:paraId="1FF3A210">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3C99EDE8">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0E77F73B">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sz w:val="24"/>
          <w:szCs w:val="24"/>
        </w:rPr>
      </w:pPr>
      <w:r>
        <w:rPr>
          <w:rFonts w:hint="default" w:ascii="Arial" w:hAnsi="Arial" w:eastAsia="SimSun" w:cs="Arial"/>
          <w:b/>
          <w:bCs/>
          <w:kern w:val="0"/>
          <w:sz w:val="24"/>
          <w:szCs w:val="24"/>
          <w:lang w:val="en-US" w:eastAsia="zh-CN" w:bidi="ar"/>
        </w:rPr>
        <w:t>OUTPUT</w:t>
      </w:r>
    </w:p>
    <w:p w14:paraId="1C3E4426">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The output represents the information and records produced by the system.</w:t>
      </w:r>
    </w:p>
    <w:p w14:paraId="07E5E2CC">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6C7E9592">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b/>
          <w:bCs/>
          <w:kern w:val="0"/>
          <w:sz w:val="24"/>
          <w:szCs w:val="24"/>
          <w:lang w:val="en-US" w:eastAsia="zh-CN" w:bidi="ar"/>
        </w:rPr>
        <w:t>Centralized Communication and Announcements</w:t>
      </w:r>
      <w:r>
        <w:rPr>
          <w:rFonts w:hint="default" w:ascii="Arial" w:hAnsi="Arial" w:eastAsia="SimSun" w:cs="Arial"/>
          <w:kern w:val="0"/>
          <w:sz w:val="24"/>
          <w:szCs w:val="24"/>
          <w:lang w:val="en-US" w:eastAsia="zh-CN" w:bidi="ar"/>
        </w:rPr>
        <w:t xml:space="preserve"> – Organized access to official </w:t>
      </w:r>
      <w:r>
        <w:rPr>
          <w:rFonts w:hint="default" w:ascii="Arial" w:hAnsi="Arial" w:eastAsia="SimSun" w:cs="Arial"/>
          <w:b w:val="0"/>
          <w:bCs w:val="0"/>
          <w:kern w:val="0"/>
          <w:sz w:val="24"/>
          <w:szCs w:val="24"/>
          <w:lang w:val="en-US" w:eastAsia="zh-CN" w:bidi="ar"/>
        </w:rPr>
        <w:t>Human Resource</w:t>
      </w:r>
      <w:r>
        <w:rPr>
          <w:rFonts w:hint="default" w:ascii="Arial" w:hAnsi="Arial" w:eastAsia="SimSun" w:cs="Arial"/>
          <w:kern w:val="0"/>
          <w:sz w:val="24"/>
          <w:szCs w:val="24"/>
          <w:lang w:val="en-US" w:eastAsia="zh-CN" w:bidi="ar"/>
        </w:rPr>
        <w:t xml:space="preserve"> information.</w:t>
      </w:r>
    </w:p>
    <w:p w14:paraId="650E337A">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Organized Survey and Feedback Records – Stored survey responses, feedback, suggestions, and comments that can be reviewed by authorized users.</w:t>
      </w:r>
    </w:p>
    <w:p w14:paraId="3800325B">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1BAAD83D">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b/>
          <w:bCs/>
          <w:kern w:val="0"/>
          <w:sz w:val="24"/>
          <w:szCs w:val="24"/>
          <w:lang w:val="en-US" w:eastAsia="zh-CN" w:bidi="ar"/>
        </w:rPr>
        <w:t>Employee Participation Records</w:t>
      </w:r>
      <w:r>
        <w:rPr>
          <w:rFonts w:hint="default" w:ascii="Arial" w:hAnsi="Arial" w:eastAsia="SimSun" w:cs="Arial"/>
          <w:kern w:val="0"/>
          <w:sz w:val="24"/>
          <w:szCs w:val="24"/>
          <w:lang w:val="en-US" w:eastAsia="zh-CN" w:bidi="ar"/>
        </w:rPr>
        <w:t xml:space="preserve"> – Information related to participation in surveys, polls, activities, and available interaction features.</w:t>
      </w:r>
    </w:p>
    <w:p w14:paraId="02EE1E17">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7CE31915">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b/>
          <w:bCs/>
          <w:kern w:val="0"/>
          <w:sz w:val="24"/>
          <w:szCs w:val="24"/>
          <w:lang w:val="en-US" w:eastAsia="zh-CN" w:bidi="ar"/>
        </w:rPr>
        <w:t>Organized Recognition Records</w:t>
      </w:r>
      <w:r>
        <w:rPr>
          <w:rFonts w:hint="default" w:ascii="Arial" w:hAnsi="Arial" w:eastAsia="SimSun" w:cs="Arial"/>
          <w:kern w:val="0"/>
          <w:sz w:val="24"/>
          <w:szCs w:val="24"/>
          <w:lang w:val="en-US" w:eastAsia="zh-CN" w:bidi="ar"/>
        </w:rPr>
        <w:t xml:space="preserve"> – Records of achievements, nominations, recognition activities, awards, and appreciation.</w:t>
      </w:r>
    </w:p>
    <w:p w14:paraId="0154F96A">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785714B4">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b/>
          <w:bCs/>
          <w:kern w:val="0"/>
          <w:sz w:val="24"/>
          <w:szCs w:val="24"/>
          <w:lang w:val="en-US" w:eastAsia="zh-CN" w:bidi="ar"/>
        </w:rPr>
        <w:t>Managed Grievance Records</w:t>
      </w:r>
      <w:r>
        <w:rPr>
          <w:rFonts w:hint="default" w:ascii="Arial" w:hAnsi="Arial" w:eastAsia="SimSun" w:cs="Arial"/>
          <w:kern w:val="0"/>
          <w:sz w:val="24"/>
          <w:szCs w:val="24"/>
          <w:lang w:val="en-US" w:eastAsia="zh-CN" w:bidi="ar"/>
        </w:rPr>
        <w:t xml:space="preserve"> – Structured records of workplace concerns and grievances, including available updates and actions.</w:t>
      </w:r>
    </w:p>
    <w:p w14:paraId="0EAD867B">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1439245A">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b/>
          <w:bCs/>
          <w:kern w:val="0"/>
          <w:sz w:val="24"/>
          <w:szCs w:val="24"/>
          <w:lang w:val="en-US" w:eastAsia="zh-CN" w:bidi="ar"/>
        </w:rPr>
        <w:t>Survey, Feedback, and Grievance Analytics</w:t>
      </w:r>
      <w:r>
        <w:rPr>
          <w:rFonts w:hint="default" w:ascii="Arial" w:hAnsi="Arial" w:eastAsia="SimSun" w:cs="Arial"/>
          <w:kern w:val="0"/>
          <w:sz w:val="24"/>
          <w:szCs w:val="24"/>
          <w:lang w:val="en-US" w:eastAsia="zh-CN" w:bidi="ar"/>
        </w:rPr>
        <w:t xml:space="preserve"> – Organized analytics based on available survey, feedback, and grievance information.</w:t>
      </w:r>
    </w:p>
    <w:p w14:paraId="25AF397C">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492BFED7">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b/>
          <w:bCs/>
          <w:kern w:val="0"/>
          <w:sz w:val="24"/>
          <w:szCs w:val="24"/>
          <w:lang w:val="en-US" w:eastAsia="zh-CN" w:bidi="ar"/>
        </w:rPr>
        <w:t>Grievance Reports</w:t>
      </w:r>
      <w:r>
        <w:rPr>
          <w:rFonts w:hint="default" w:ascii="Arial" w:hAnsi="Arial" w:eastAsia="SimSun" w:cs="Arial"/>
          <w:kern w:val="0"/>
          <w:sz w:val="24"/>
          <w:szCs w:val="24"/>
          <w:lang w:val="en-US" w:eastAsia="zh-CN" w:bidi="ar"/>
        </w:rPr>
        <w:t xml:space="preserve"> – Reports based specifically on available grievance-related records.</w:t>
      </w:r>
    </w:p>
    <w:p w14:paraId="1198F8E5">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b/>
          <w:bCs/>
          <w:kern w:val="0"/>
          <w:sz w:val="24"/>
          <w:szCs w:val="24"/>
          <w:lang w:val="en-US" w:eastAsia="zh-CN" w:bidi="ar"/>
        </w:rPr>
        <w:t>Centralized Employee Engagement and Relations Information</w:t>
      </w:r>
      <w:r>
        <w:rPr>
          <w:rFonts w:hint="default" w:ascii="Arial" w:hAnsi="Arial" w:eastAsia="SimSun" w:cs="Arial"/>
          <w:kern w:val="0"/>
          <w:sz w:val="24"/>
          <w:szCs w:val="24"/>
          <w:lang w:val="en-US" w:eastAsia="zh-CN" w:bidi="ar"/>
        </w:rPr>
        <w:t xml:space="preserve"> – Organized information that supports the monitoring and management of the activities included in the project.</w:t>
      </w:r>
    </w:p>
    <w:p w14:paraId="686846E7">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72A25A72">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sz w:val="24"/>
          <w:szCs w:val="24"/>
        </w:rPr>
      </w:pPr>
      <w:r>
        <w:rPr>
          <w:rFonts w:hint="default" w:ascii="Arial" w:hAnsi="Arial" w:eastAsia="SimSun" w:cs="Arial"/>
          <w:b/>
          <w:bCs/>
          <w:kern w:val="0"/>
          <w:sz w:val="24"/>
          <w:szCs w:val="24"/>
          <w:lang w:val="en-US" w:eastAsia="zh-CN" w:bidi="ar"/>
        </w:rPr>
        <w:t xml:space="preserve">FEEDBACK </w:t>
      </w:r>
    </w:p>
    <w:p w14:paraId="6620773E">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The feedback allows information from users and system activities to be considered for monitoring and improvement. Authorized personnel can review employee feedback, survey responses, participation information, workplace concerns, and user observations.</w:t>
      </w:r>
    </w:p>
    <w:p w14:paraId="495361DE">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The feedback also connects with the theoretical framework. Employee feedback supports Kahn’s employee-centered perspective, user experience provides information related to TAM concepts such as usefulness and ease of use, and system feedback can help identify concerns related to system quality, information quality, satisfaction, use, and benefits under the DeLone and McLean model.</w:t>
      </w:r>
    </w:p>
    <w:p w14:paraId="1D9E53DB">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1E4BFAA2">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5FF57BAB">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4CBCDFDD">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3D2A153F">
      <w:pPr>
        <w:pStyle w:val="2"/>
        <w:keepNext w:val="0"/>
        <w:keepLines w:val="0"/>
        <w:widowControl/>
        <w:suppressLineNumbers w:val="0"/>
        <w:jc w:val="center"/>
        <w:rPr>
          <w:rFonts w:hint="default" w:ascii="Arial" w:hAnsi="Arial" w:eastAsia="SimSun" w:cs="Arial"/>
          <w:b/>
          <w:bCs/>
          <w:kern w:val="44"/>
          <w:sz w:val="32"/>
          <w:szCs w:val="32"/>
        </w:rPr>
      </w:pPr>
      <w:r>
        <w:rPr>
          <w:rFonts w:hint="default" w:ascii="Arial" w:hAnsi="Arial" w:eastAsia="SimSun" w:cs="Arial"/>
          <w:kern w:val="0"/>
          <w:sz w:val="24"/>
          <w:szCs w:val="24"/>
          <w:lang w:val="en-US" w:eastAsia="zh-CN" w:bidi="ar"/>
        </w:rPr>
        <w:t xml:space="preserve"> </w:t>
      </w:r>
      <w:r>
        <w:rPr>
          <w:rFonts w:hint="default" w:ascii="Arial" w:hAnsi="Arial" w:eastAsia="SimSun" w:cs="Arial"/>
          <w:b/>
          <w:bCs/>
          <w:kern w:val="44"/>
          <w:sz w:val="32"/>
          <w:szCs w:val="32"/>
        </w:rPr>
        <w:t>CHAPTER 2</w:t>
      </w:r>
    </w:p>
    <w:p w14:paraId="09309C94">
      <w:pPr>
        <w:pStyle w:val="2"/>
        <w:keepNext w:val="0"/>
        <w:keepLines w:val="0"/>
        <w:widowControl/>
        <w:suppressLineNumbers w:val="0"/>
        <w:jc w:val="center"/>
        <w:rPr>
          <w:rFonts w:hint="default" w:ascii="Arial" w:hAnsi="Arial" w:eastAsia="SimSun" w:cs="Arial"/>
          <w:b/>
          <w:bCs/>
          <w:kern w:val="44"/>
          <w:sz w:val="32"/>
          <w:szCs w:val="32"/>
        </w:rPr>
      </w:pPr>
      <w:r>
        <w:rPr>
          <w:rFonts w:hint="default" w:ascii="Arial" w:hAnsi="Arial" w:eastAsia="SimSun" w:cs="Arial"/>
          <w:b/>
          <w:bCs/>
          <w:kern w:val="44"/>
          <w:sz w:val="32"/>
          <w:szCs w:val="32"/>
        </w:rPr>
        <w:t>RELATED LITERATURE, STUDIES, AND TECHNICAL BACKGROUND</w:t>
      </w:r>
    </w:p>
    <w:p w14:paraId="1E337F49">
      <w:pPr>
        <w:keepNext w:val="0"/>
        <w:keepLines w:val="0"/>
        <w:widowControl/>
        <w:suppressLineNumbers w:val="0"/>
        <w:spacing w:before="0" w:beforeAutospacing="0" w:after="0" w:afterAutospacing="0"/>
        <w:ind w:left="0" w:right="0"/>
        <w:jc w:val="left"/>
        <w:rPr>
          <w:rFonts w:hint="default" w:ascii="Arial" w:hAnsi="Arial" w:eastAsia="SimSun" w:cs="Arial"/>
          <w:b/>
          <w:bCs/>
          <w:sz w:val="32"/>
          <w:szCs w:val="32"/>
        </w:rPr>
      </w:pPr>
      <w:r>
        <w:rPr>
          <w:rFonts w:hint="default" w:ascii="Arial" w:hAnsi="Arial" w:eastAsia="SimSun" w:cs="Arial"/>
          <w:b/>
          <w:bCs/>
          <w:kern w:val="0"/>
          <w:sz w:val="32"/>
          <w:szCs w:val="32"/>
          <w:lang w:val="en-US" w:eastAsia="zh-CN" w:bidi="ar"/>
        </w:rPr>
        <w:t xml:space="preserve"> </w:t>
      </w:r>
    </w:p>
    <w:p w14:paraId="4AA90019">
      <w:pPr>
        <w:keepNext w:val="0"/>
        <w:keepLines w:val="0"/>
        <w:widowControl/>
        <w:suppressLineNumbers w:val="0"/>
        <w:spacing w:before="0" w:beforeAutospacing="0" w:after="0" w:afterAutospacing="0" w:line="480" w:lineRule="auto"/>
        <w:ind w:left="0" w:right="0"/>
        <w:jc w:val="left"/>
        <w:rPr>
          <w:rFonts w:hint="default" w:ascii="Arial" w:hAnsi="Arial" w:eastAsia="SimSun" w:cs="Arial"/>
          <w:b/>
          <w:bCs/>
          <w:sz w:val="24"/>
          <w:szCs w:val="24"/>
        </w:rPr>
      </w:pPr>
      <w:r>
        <w:rPr>
          <w:rFonts w:hint="default" w:ascii="Arial" w:hAnsi="Arial" w:eastAsia="SimSun" w:cs="Arial"/>
          <w:b/>
          <w:bCs/>
          <w:kern w:val="0"/>
          <w:sz w:val="24"/>
          <w:szCs w:val="24"/>
          <w:lang w:val="en-US" w:eastAsia="zh-CN" w:bidi="ar"/>
        </w:rPr>
        <w:t xml:space="preserve"> </w:t>
      </w:r>
    </w:p>
    <w:p w14:paraId="5EFA05FC">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sz w:val="26"/>
          <w:szCs w:val="26"/>
        </w:rPr>
      </w:pPr>
      <w:r>
        <w:rPr>
          <w:rFonts w:hint="default" w:ascii="Arial" w:hAnsi="Arial" w:eastAsia="SimSun" w:cs="Arial"/>
          <w:b/>
          <w:bCs/>
          <w:kern w:val="0"/>
          <w:sz w:val="26"/>
          <w:szCs w:val="26"/>
          <w:lang w:val="en-US" w:eastAsia="zh-CN" w:bidi="ar"/>
        </w:rPr>
        <w:t>2.1</w:t>
      </w:r>
      <w:r>
        <w:rPr>
          <w:rFonts w:hint="default" w:ascii="Arial" w:hAnsi="Arial" w:eastAsia="SimSun" w:cs="Arial"/>
          <w:b/>
          <w:bCs/>
          <w:kern w:val="0"/>
          <w:sz w:val="26"/>
          <w:szCs w:val="26"/>
          <w:lang w:val="en-US" w:eastAsia="zh-CN" w:bidi="ar"/>
        </w:rPr>
        <w:tab/>
      </w:r>
      <w:r>
        <w:rPr>
          <w:rFonts w:hint="default" w:ascii="Arial" w:hAnsi="Arial" w:eastAsia="SimSun" w:cs="Arial"/>
          <w:b/>
          <w:bCs/>
          <w:kern w:val="0"/>
          <w:sz w:val="26"/>
          <w:szCs w:val="26"/>
          <w:lang w:val="en-US" w:eastAsia="zh-CN" w:bidi="ar"/>
        </w:rPr>
        <w:t>AGILE SCRUM METHDOLOGY OVERVIEW</w:t>
      </w:r>
    </w:p>
    <w:p w14:paraId="5D61DF1F">
      <w:pPr>
        <w:keepNext w:val="0"/>
        <w:keepLines w:val="0"/>
        <w:widowControl/>
        <w:suppressLineNumbers w:val="0"/>
        <w:jc w:val="left"/>
      </w:pPr>
      <w:r>
        <w:rPr>
          <w:rFonts w:hint="default" w:ascii="Arial" w:hAnsi="Arial" w:eastAsia="SimSun" w:cs="Arial"/>
          <w:b/>
          <w:bCs/>
          <w:kern w:val="0"/>
          <w:sz w:val="24"/>
          <w:szCs w:val="24"/>
          <w:lang w:val="en-US" w:eastAsia="zh-CN" w:bidi="ar"/>
        </w:rPr>
        <w:t xml:space="preserve"> </w:t>
      </w:r>
    </w:p>
    <w:p w14:paraId="77D6079F">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sz w:val="24"/>
          <w:szCs w:val="24"/>
        </w:rPr>
      </w:pPr>
    </w:p>
    <w:p w14:paraId="7D895D3F">
      <w:pPr>
        <w:keepNext w:val="0"/>
        <w:keepLines w:val="0"/>
        <w:widowControl/>
        <w:suppressLineNumbers w:val="0"/>
        <w:wordWrap w:val="0"/>
        <w:spacing w:before="0" w:beforeAutospacing="0" w:after="0" w:afterAutospacing="0" w:line="480" w:lineRule="auto"/>
        <w:ind w:left="0" w:right="0"/>
        <w:jc w:val="right"/>
        <w:rPr>
          <w:rFonts w:hint="default" w:ascii="Arial" w:hAnsi="Arial" w:eastAsia="SimSun" w:cs="Arial"/>
          <w:b/>
          <w:bCs/>
          <w:sz w:val="24"/>
          <w:szCs w:val="24"/>
        </w:rPr>
      </w:pPr>
      <w:r>
        <w:rPr>
          <w:rFonts w:hint="default" w:ascii="Arial" w:hAnsi="Arial" w:eastAsia="SimSun" w:cs="Arial"/>
          <w:b/>
          <w:bCs w:val="0"/>
          <w:color w:val="000000"/>
          <w:kern w:val="0"/>
          <w:sz w:val="20"/>
          <w:szCs w:val="20"/>
          <w:lang w:val="en-US" w:eastAsia="zh-CN" w:bidi="ar"/>
        </w:rPr>
        <w:t>Figure 4 Agile Scrum Methodology</w:t>
      </w:r>
    </w:p>
    <w:p w14:paraId="1CB12046">
      <w:pPr>
        <w:keepNext w:val="0"/>
        <w:keepLines w:val="0"/>
        <w:widowControl/>
        <w:suppressLineNumbers w:val="0"/>
        <w:spacing w:before="0" w:beforeAutospacing="0" w:after="0" w:afterAutospacing="0" w:line="480" w:lineRule="auto"/>
        <w:ind w:left="0" w:right="0" w:firstLine="720" w:firstLineChars="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The development of the Human Resources Employee Engagement and Relations System was carried out using the Agile Scrum Methodology as its chosen approach. Through this approach, the researchers were able to break the development process down into smaller, more manageable work cycles known as Sprints. Within every Sprint, a chosen set of system requirements and functions undergoes development, testing, review, and refinement prior to moving on to the following development cycle.</w:t>
      </w:r>
    </w:p>
    <w:p w14:paraId="37B082E0">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7A80FAA8">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Scrum encompasses various activities, including Sprint Planning, Daily Scrum, Sprint Review, and Sprint Retrospective. The purpose of Sprint Planning is to determine and rank the tasks that must be accomplished within a Sprint. Through Daily Scrum, the team is able to talk about their progress, the tasks they are currently handling, and the issues they have encountered throughout development. Sprint Review is carried out to examine the work that has been completed and to collect feedback, whereas Sprint Retrospective enables the team to recognize challenges and identify potential improvements for the upcoming Sprint.</w:t>
      </w:r>
    </w:p>
    <w:p w14:paraId="2F27C58F">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1C9E2764">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This methodology fits the Human Resources Employee Engagement and Relations System well, given that its functions are capable of being developed and tested in stages. Among these functions are communication and announcements, surveys and feedback, engagement activities and participation, employee recognition, social collaboration, grievance management, Dashboard Overview, survey and feedback analytics, grievance analytics, and grievance reporting.</w:t>
      </w:r>
    </w:p>
    <w:p w14:paraId="73B8B840">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3103A709">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kern w:val="0"/>
          <w:sz w:val="24"/>
          <w:szCs w:val="24"/>
          <w:lang w:val="en-US" w:eastAsia="zh-CN" w:bidi="ar"/>
        </w:rPr>
        <w:t xml:space="preserve">In the case of this project, the researchers tailored Agile Scrum to suit the project requirements, team structure, available resources, and development timeline. The development process proceeded through the phases of Analysis, Design, Implementation, Testing, Deployment, and Maintenance. Every phase contributed to fulfilling the system requirements within the Sprint cycles. The feedback collected during testing and review served to pinpoint errors, necessary changes, and potential improvements prior to continuing with the subsequent development activities. </w:t>
      </w:r>
    </w:p>
    <w:p w14:paraId="7355B7CA">
      <w:pPr>
        <w:keepNext w:val="0"/>
        <w:keepLines w:val="0"/>
        <w:widowControl/>
        <w:suppressLineNumbers w:val="0"/>
        <w:spacing w:before="0" w:beforeAutospacing="0" w:after="0" w:afterAutospacing="0"/>
        <w:ind w:left="0" w:right="0"/>
        <w:jc w:val="both"/>
        <w:rPr>
          <w:rFonts w:hint="default" w:ascii="Arial" w:hAnsi="Arial" w:eastAsia="SimSun" w:cs="Arial"/>
          <w:b/>
          <w:bCs/>
          <w:sz w:val="28"/>
          <w:szCs w:val="28"/>
        </w:rPr>
      </w:pPr>
      <w:r>
        <w:rPr>
          <w:rFonts w:hint="default" w:ascii="Arial" w:hAnsi="Arial" w:eastAsia="SimSun" w:cs="Arial"/>
          <w:b/>
          <w:bCs/>
          <w:kern w:val="0"/>
          <w:sz w:val="28"/>
          <w:szCs w:val="28"/>
          <w:lang w:val="en-US" w:eastAsia="zh-CN" w:bidi="ar"/>
        </w:rPr>
        <w:t xml:space="preserve"> </w:t>
      </w:r>
    </w:p>
    <w:p w14:paraId="50F10765">
      <w:pPr>
        <w:keepNext w:val="0"/>
        <w:keepLines w:val="0"/>
        <w:widowControl/>
        <w:suppressLineNumbers w:val="0"/>
        <w:spacing w:before="0" w:beforeAutospacing="0" w:after="0" w:afterAutospacing="0"/>
        <w:ind w:left="0" w:right="0"/>
        <w:jc w:val="both"/>
        <w:rPr>
          <w:rFonts w:hint="default" w:ascii="Arial" w:hAnsi="Arial" w:eastAsia="SimSun" w:cs="Arial"/>
          <w:b/>
          <w:bCs/>
          <w:sz w:val="28"/>
          <w:szCs w:val="28"/>
        </w:rPr>
      </w:pPr>
      <w:r>
        <w:rPr>
          <w:rFonts w:hint="default" w:ascii="Calibri" w:hAnsi="Calibri" w:eastAsia="SimSun" w:cs="Times New Roman"/>
          <w:kern w:val="0"/>
          <w:sz w:val="24"/>
          <w:szCs w:val="24"/>
          <w:lang w:val="en-US" w:eastAsia="zh-CN" w:bidi="ar"/>
        </w:rPr>
        <w:drawing>
          <wp:inline distT="0" distB="0" distL="114300" distR="114300">
            <wp:extent cx="4676775" cy="2238375"/>
            <wp:effectExtent l="0" t="0" r="0" b="0"/>
            <wp:docPr id="14" name="Picture 11"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 descr="IMG_259"/>
                    <pic:cNvPicPr>
                      <a:picLocks noChangeAspect="1"/>
                    </pic:cNvPicPr>
                  </pic:nvPicPr>
                  <pic:blipFill>
                    <a:blip r:embed="rId12"/>
                    <a:stretch>
                      <a:fillRect/>
                    </a:stretch>
                  </pic:blipFill>
                  <pic:spPr>
                    <a:xfrm>
                      <a:off x="0" y="0"/>
                      <a:ext cx="4676775" cy="2238375"/>
                    </a:xfrm>
                    <a:prstGeom prst="rect">
                      <a:avLst/>
                    </a:prstGeom>
                    <a:noFill/>
                    <a:ln w="9525">
                      <a:noFill/>
                    </a:ln>
                  </pic:spPr>
                </pic:pic>
              </a:graphicData>
            </a:graphic>
          </wp:inline>
        </w:drawing>
      </w:r>
      <w:r>
        <w:rPr>
          <w:rFonts w:hint="default" w:ascii="Arial" w:hAnsi="Arial" w:eastAsia="SimSun" w:cs="Arial"/>
          <w:b/>
          <w:bCs/>
          <w:kern w:val="0"/>
          <w:sz w:val="28"/>
          <w:szCs w:val="28"/>
          <w:lang w:val="en-US" w:eastAsia="zh-CN" w:bidi="ar"/>
        </w:rPr>
        <w:t xml:space="preserve"> </w:t>
      </w:r>
    </w:p>
    <w:p w14:paraId="66D0DB5A">
      <w:pPr>
        <w:keepNext w:val="0"/>
        <w:keepLines w:val="0"/>
        <w:widowControl/>
        <w:suppressLineNumbers w:val="0"/>
        <w:spacing w:before="0" w:beforeAutospacing="0" w:after="0" w:afterAutospacing="0"/>
        <w:ind w:left="0" w:right="0"/>
        <w:jc w:val="both"/>
        <w:rPr>
          <w:rFonts w:hint="default" w:ascii="Arial" w:hAnsi="Arial" w:eastAsia="SimSun" w:cs="Arial"/>
          <w:b/>
          <w:bCs/>
          <w:sz w:val="28"/>
          <w:szCs w:val="28"/>
        </w:rPr>
      </w:pPr>
      <w:r>
        <w:rPr>
          <w:rFonts w:hint="default" w:ascii="Arial" w:hAnsi="Arial" w:eastAsia="SimSun" w:cs="Arial"/>
          <w:b/>
          <w:bCs/>
          <w:kern w:val="0"/>
          <w:sz w:val="28"/>
          <w:szCs w:val="28"/>
          <w:lang w:val="en-US" w:eastAsia="zh-CN" w:bidi="ar"/>
        </w:rPr>
        <w:t xml:space="preserve"> </w:t>
      </w:r>
    </w:p>
    <w:p w14:paraId="518D6EA1">
      <w:pPr>
        <w:keepNext w:val="0"/>
        <w:keepLines w:val="0"/>
        <w:widowControl/>
        <w:suppressLineNumbers w:val="0"/>
        <w:spacing w:before="0" w:beforeAutospacing="0" w:after="0" w:afterAutospacing="0" w:line="480" w:lineRule="auto"/>
        <w:ind w:left="0" w:right="0"/>
        <w:jc w:val="right"/>
        <w:rPr>
          <w:rFonts w:hint="default" w:ascii="Arial" w:hAnsi="Arial" w:eastAsia="SimSun" w:cs="Arial"/>
          <w:sz w:val="20"/>
          <w:szCs w:val="20"/>
        </w:rPr>
      </w:pPr>
      <w:r>
        <w:rPr>
          <w:rFonts w:hint="default" w:ascii="Arial" w:hAnsi="Arial" w:eastAsia="SimSun" w:cs="Arial"/>
          <w:b/>
          <w:bCs w:val="0"/>
          <w:color w:val="000000"/>
          <w:kern w:val="0"/>
          <w:sz w:val="20"/>
          <w:szCs w:val="20"/>
          <w:lang w:val="en-US" w:eastAsia="zh-CN" w:bidi="ar"/>
        </w:rPr>
        <w:t xml:space="preserve">Figure 5 Enterprise Architecture </w:t>
      </w:r>
    </w:p>
    <w:p w14:paraId="113FC2DB">
      <w:pPr>
        <w:keepNext w:val="0"/>
        <w:keepLines w:val="0"/>
        <w:widowControl/>
        <w:suppressLineNumbers w:val="0"/>
        <w:spacing w:before="0" w:beforeAutospacing="0" w:after="0" w:afterAutospacing="0"/>
        <w:ind w:left="0" w:right="0"/>
        <w:jc w:val="both"/>
        <w:rPr>
          <w:rFonts w:hint="default" w:ascii="Arial" w:hAnsi="Arial" w:eastAsia="SimSun" w:cs="Arial"/>
          <w:b/>
          <w:bCs/>
          <w:kern w:val="0"/>
          <w:sz w:val="28"/>
          <w:szCs w:val="28"/>
          <w:lang w:val="en-US" w:eastAsia="zh-CN" w:bidi="ar"/>
        </w:rPr>
      </w:pPr>
      <w:r>
        <w:rPr>
          <w:rFonts w:hint="default" w:ascii="Arial" w:hAnsi="Arial" w:eastAsia="SimSun" w:cs="Arial"/>
          <w:b/>
          <w:bCs/>
          <w:kern w:val="0"/>
          <w:sz w:val="28"/>
          <w:szCs w:val="28"/>
          <w:lang w:val="en-US" w:eastAsia="zh-CN" w:bidi="ar"/>
        </w:rPr>
        <w:t xml:space="preserve"> </w:t>
      </w:r>
    </w:p>
    <w:p w14:paraId="28AED35F">
      <w:pPr>
        <w:keepNext w:val="0"/>
        <w:keepLines w:val="0"/>
        <w:widowControl/>
        <w:suppressLineNumbers w:val="0"/>
        <w:spacing w:before="0" w:beforeAutospacing="0" w:after="0" w:afterAutospacing="0"/>
        <w:ind w:left="0" w:right="0"/>
        <w:jc w:val="both"/>
        <w:rPr>
          <w:rFonts w:hint="default" w:ascii="Arial" w:hAnsi="Arial" w:eastAsia="SimSun" w:cs="Arial"/>
          <w:b/>
          <w:bCs/>
          <w:kern w:val="0"/>
          <w:sz w:val="28"/>
          <w:szCs w:val="28"/>
          <w:lang w:val="en-US" w:eastAsia="zh-CN" w:bidi="ar"/>
        </w:rPr>
      </w:pPr>
    </w:p>
    <w:p w14:paraId="5C9D241C">
      <w:pPr>
        <w:keepNext w:val="0"/>
        <w:keepLines w:val="0"/>
        <w:widowControl/>
        <w:suppressLineNumbers w:val="0"/>
        <w:spacing w:before="0" w:beforeAutospacing="0" w:after="0" w:afterAutospacing="0"/>
        <w:ind w:left="0" w:right="0"/>
        <w:jc w:val="both"/>
        <w:rPr>
          <w:rFonts w:hint="default" w:ascii="Arial" w:hAnsi="Arial" w:eastAsia="SimSun" w:cs="Arial"/>
          <w:b/>
          <w:bCs/>
          <w:kern w:val="0"/>
          <w:sz w:val="28"/>
          <w:szCs w:val="28"/>
          <w:lang w:val="en-US" w:eastAsia="zh-CN" w:bidi="ar"/>
        </w:rPr>
      </w:pPr>
    </w:p>
    <w:p w14:paraId="0DCF2280">
      <w:pPr>
        <w:keepNext w:val="0"/>
        <w:keepLines w:val="0"/>
        <w:widowControl/>
        <w:suppressLineNumbers w:val="0"/>
        <w:spacing w:before="0" w:beforeAutospacing="0" w:after="0" w:afterAutospacing="0"/>
        <w:ind w:left="0" w:right="0"/>
        <w:jc w:val="both"/>
        <w:rPr>
          <w:rFonts w:hint="default" w:ascii="Arial" w:hAnsi="Arial" w:eastAsia="SimSun" w:cs="Arial"/>
          <w:b/>
          <w:bCs/>
          <w:kern w:val="0"/>
          <w:sz w:val="28"/>
          <w:szCs w:val="28"/>
          <w:lang w:val="en-US" w:eastAsia="zh-CN" w:bidi="ar"/>
        </w:rPr>
      </w:pPr>
    </w:p>
    <w:p w14:paraId="176A42E8">
      <w:pPr>
        <w:keepNext w:val="0"/>
        <w:keepLines w:val="0"/>
        <w:widowControl/>
        <w:suppressLineNumbers w:val="0"/>
        <w:spacing w:before="0" w:beforeAutospacing="0" w:after="0" w:afterAutospacing="0"/>
        <w:ind w:left="0" w:right="0"/>
        <w:jc w:val="both"/>
        <w:rPr>
          <w:rFonts w:hint="default" w:ascii="Arial" w:hAnsi="Arial" w:eastAsia="SimSun" w:cs="Arial"/>
          <w:b/>
          <w:bCs/>
          <w:sz w:val="28"/>
          <w:szCs w:val="28"/>
        </w:rPr>
      </w:pPr>
      <w:r>
        <w:rPr>
          <w:rFonts w:hint="default" w:ascii="Arial" w:hAnsi="Arial" w:eastAsia="SimSun" w:cs="Arial"/>
          <w:b/>
          <w:bCs/>
          <w:kern w:val="0"/>
          <w:sz w:val="28"/>
          <w:szCs w:val="28"/>
          <w:lang w:val="en-US" w:eastAsia="zh-CN" w:bidi="ar"/>
        </w:rPr>
        <w:t xml:space="preserve"> </w:t>
      </w:r>
    </w:p>
    <w:p w14:paraId="62C11A89">
      <w:pPr>
        <w:keepNext w:val="0"/>
        <w:keepLines w:val="0"/>
        <w:widowControl/>
        <w:suppressLineNumbers w:val="0"/>
        <w:spacing w:before="0" w:beforeAutospacing="0" w:after="0" w:afterAutospacing="0"/>
        <w:ind w:left="0" w:right="0"/>
        <w:jc w:val="both"/>
        <w:rPr>
          <w:rFonts w:hint="default" w:ascii="Arial" w:hAnsi="Arial" w:eastAsia="SimSun" w:cs="Arial"/>
          <w:b/>
          <w:bCs/>
          <w:sz w:val="28"/>
          <w:szCs w:val="28"/>
        </w:rPr>
      </w:pPr>
      <w:r>
        <w:rPr>
          <w:rFonts w:hint="default" w:ascii="Arial" w:hAnsi="Arial" w:eastAsia="SimSun" w:cs="Arial"/>
          <w:b/>
          <w:bCs/>
          <w:kern w:val="0"/>
          <w:sz w:val="28"/>
          <w:szCs w:val="28"/>
          <w:lang w:val="en-US" w:eastAsia="zh-CN" w:bidi="ar"/>
        </w:rPr>
        <w:t>2.2 ENTERPRISE ARCHITECTURE CONCEPTS</w:t>
      </w:r>
    </w:p>
    <w:p w14:paraId="186486D4">
      <w:pPr>
        <w:keepNext w:val="0"/>
        <w:keepLines w:val="0"/>
        <w:widowControl/>
        <w:suppressLineNumbers w:val="0"/>
        <w:spacing w:before="0" w:beforeAutospacing="0" w:after="0" w:afterAutospacing="0"/>
        <w:ind w:left="0" w:right="0"/>
        <w:jc w:val="both"/>
        <w:rPr>
          <w:rFonts w:hint="default" w:ascii="Arial" w:hAnsi="Arial" w:eastAsia="SimSun" w:cs="Arial"/>
          <w:b/>
          <w:bCs/>
          <w:sz w:val="28"/>
          <w:szCs w:val="28"/>
        </w:rPr>
      </w:pPr>
      <w:r>
        <w:rPr>
          <w:rFonts w:hint="default" w:ascii="Arial" w:hAnsi="Arial" w:eastAsia="SimSun" w:cs="Arial"/>
          <w:b/>
          <w:bCs/>
          <w:kern w:val="0"/>
          <w:sz w:val="28"/>
          <w:szCs w:val="28"/>
          <w:lang w:val="en-US" w:eastAsia="zh-CN" w:bidi="ar"/>
        </w:rPr>
        <w:t xml:space="preserve"> </w:t>
      </w:r>
    </w:p>
    <w:p w14:paraId="4FFE9A42">
      <w:pPr>
        <w:keepNext w:val="0"/>
        <w:keepLines w:val="0"/>
        <w:widowControl/>
        <w:suppressLineNumbers w:val="0"/>
        <w:spacing w:before="0" w:beforeAutospacing="0" w:after="0" w:afterAutospacing="0" w:line="480" w:lineRule="auto"/>
        <w:ind w:left="0" w:right="0" w:firstLine="720" w:firstLineChars="0"/>
        <w:jc w:val="both"/>
        <w:rPr>
          <w:rFonts w:hint="default" w:ascii="Arial" w:hAnsi="Arial" w:eastAsia="SimSun" w:cs="Arial"/>
          <w:b w:val="0"/>
          <w:bCs w:val="0"/>
          <w:kern w:val="0"/>
          <w:sz w:val="24"/>
          <w:szCs w:val="24"/>
        </w:rPr>
      </w:pPr>
      <w:r>
        <w:rPr>
          <w:rFonts w:hint="default" w:ascii="Arial" w:hAnsi="Arial" w:eastAsia="SimSun" w:cs="Arial"/>
          <w:b w:val="0"/>
          <w:bCs w:val="0"/>
          <w:kern w:val="0"/>
          <w:sz w:val="24"/>
          <w:szCs w:val="24"/>
          <w:lang w:val="en-US" w:eastAsia="zh-CN" w:bidi="ar"/>
        </w:rPr>
        <w:t>Enterprise Architecture provides a way to describe how an organization's processes, information, applications, and technology work together. In this project, it is used as a reference for describing how the Human Resource processes of Bestlink College of the Philippines – Bulacan Campus are connected to the information and technologies used by the proposed system.</w:t>
      </w:r>
    </w:p>
    <w:p w14:paraId="5D718D4E">
      <w:pPr>
        <w:keepNext w:val="0"/>
        <w:keepLines w:val="0"/>
        <w:widowControl/>
        <w:suppressLineNumbers w:val="0"/>
        <w:spacing w:before="0" w:beforeAutospacing="0" w:after="0" w:afterAutospacing="0" w:line="480" w:lineRule="auto"/>
        <w:ind w:left="0" w:right="0" w:firstLine="720" w:firstLineChars="0"/>
        <w:jc w:val="both"/>
        <w:rPr>
          <w:rFonts w:hint="default" w:ascii="Arial" w:hAnsi="Arial" w:eastAsia="SimSun" w:cs="Arial"/>
          <w:b w:val="0"/>
          <w:bCs w:val="0"/>
          <w:kern w:val="0"/>
          <w:sz w:val="24"/>
          <w:szCs w:val="24"/>
        </w:rPr>
      </w:pPr>
      <w:r>
        <w:rPr>
          <w:rFonts w:hint="default" w:ascii="Arial" w:hAnsi="Arial" w:eastAsia="SimSun" w:cs="Arial"/>
          <w:b w:val="0"/>
          <w:bCs w:val="0"/>
          <w:kern w:val="0"/>
          <w:sz w:val="24"/>
          <w:szCs w:val="24"/>
          <w:lang w:val="en-US" w:eastAsia="zh-CN" w:bidi="ar"/>
        </w:rPr>
        <w:t xml:space="preserve"> </w:t>
      </w:r>
    </w:p>
    <w:p w14:paraId="2845EB92">
      <w:pPr>
        <w:keepNext w:val="0"/>
        <w:keepLines w:val="0"/>
        <w:widowControl/>
        <w:suppressLineNumbers w:val="0"/>
        <w:spacing w:before="0" w:beforeAutospacing="0" w:after="0" w:afterAutospacing="0" w:line="480" w:lineRule="auto"/>
        <w:ind w:left="0" w:leftChars="0" w:right="0" w:firstLine="0" w:firstLineChars="0"/>
        <w:jc w:val="both"/>
        <w:rPr>
          <w:rFonts w:hint="default" w:ascii="Arial" w:hAnsi="Arial" w:eastAsia="SimSun" w:cs="Arial"/>
          <w:b/>
          <w:bCs/>
          <w:kern w:val="2"/>
          <w:sz w:val="24"/>
          <w:szCs w:val="24"/>
        </w:rPr>
      </w:pPr>
      <w:r>
        <w:rPr>
          <w:rFonts w:hint="default" w:ascii="Arial" w:hAnsi="Arial" w:eastAsia="SimSun" w:cs="Arial"/>
          <w:b/>
          <w:bCs/>
          <w:kern w:val="0"/>
          <w:sz w:val="24"/>
          <w:szCs w:val="24"/>
          <w:lang w:val="en-US" w:eastAsia="zh-CN" w:bidi="ar"/>
        </w:rPr>
        <w:t>Business Architecture</w:t>
      </w:r>
    </w:p>
    <w:p w14:paraId="6C9DC03B">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rPr>
      </w:pPr>
      <w:r>
        <w:rPr>
          <w:rFonts w:hint="default" w:ascii="Arial" w:hAnsi="Arial" w:eastAsia="SimSun" w:cs="Arial"/>
          <w:b w:val="0"/>
          <w:bCs w:val="0"/>
          <w:kern w:val="0"/>
          <w:sz w:val="24"/>
          <w:szCs w:val="24"/>
          <w:lang w:val="en-US" w:eastAsia="zh-CN" w:bidi="ar"/>
        </w:rPr>
        <w:t xml:space="preserve">Business Architecture describes the activities and processes supported by the system. For this project, these include Human Resource announcements, employee feedback and surveys, engagement activities, employee participation, recognition and rewards, social interaction, and grievance management. </w:t>
      </w:r>
    </w:p>
    <w:p w14:paraId="68014ADC">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rPr>
      </w:pPr>
      <w:r>
        <w:rPr>
          <w:rFonts w:hint="default" w:ascii="Arial" w:hAnsi="Arial" w:eastAsia="SimSun" w:cs="Arial"/>
          <w:b w:val="0"/>
          <w:bCs w:val="0"/>
          <w:kern w:val="0"/>
          <w:sz w:val="24"/>
          <w:szCs w:val="24"/>
          <w:lang w:val="en-US" w:eastAsia="zh-CN" w:bidi="ar"/>
        </w:rPr>
        <w:t xml:space="preserve"> </w:t>
      </w:r>
    </w:p>
    <w:p w14:paraId="7F5BBE37">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kern w:val="2"/>
          <w:sz w:val="24"/>
          <w:szCs w:val="24"/>
        </w:rPr>
      </w:pPr>
      <w:r>
        <w:rPr>
          <w:rFonts w:hint="default" w:ascii="Arial" w:hAnsi="Arial" w:eastAsia="SimSun" w:cs="Arial"/>
          <w:b/>
          <w:bCs/>
          <w:kern w:val="0"/>
          <w:sz w:val="24"/>
          <w:szCs w:val="24"/>
          <w:lang w:val="en-US" w:eastAsia="zh-CN" w:bidi="ar"/>
        </w:rPr>
        <w:t>Data Architecture</w:t>
      </w:r>
    </w:p>
    <w:p w14:paraId="6A21EBF0">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rPr>
      </w:pPr>
      <w:r>
        <w:rPr>
          <w:rFonts w:hint="default" w:ascii="Arial" w:hAnsi="Arial" w:eastAsia="SimSun" w:cs="Arial"/>
          <w:b w:val="0"/>
          <w:bCs w:val="0"/>
          <w:kern w:val="0"/>
          <w:sz w:val="24"/>
          <w:szCs w:val="24"/>
          <w:lang w:val="en-US" w:eastAsia="zh-CN" w:bidi="ar"/>
        </w:rPr>
        <w:t>Data Architecture describes the information stored and managed by the system. This includes employee and user information, announcements, survey responses, feedback, participation records, recognition records, comments and reactions, and grievance records.</w:t>
      </w:r>
    </w:p>
    <w:p w14:paraId="693A8417">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rPr>
      </w:pPr>
      <w:r>
        <w:rPr>
          <w:rFonts w:hint="default" w:ascii="Arial" w:hAnsi="Arial" w:eastAsia="SimSun" w:cs="Arial"/>
          <w:b w:val="0"/>
          <w:bCs w:val="0"/>
          <w:kern w:val="0"/>
          <w:sz w:val="24"/>
          <w:szCs w:val="24"/>
          <w:lang w:val="en-US" w:eastAsia="zh-CN" w:bidi="ar"/>
        </w:rPr>
        <w:t xml:space="preserve"> </w:t>
      </w:r>
    </w:p>
    <w:p w14:paraId="0B004CC0">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kern w:val="2"/>
          <w:sz w:val="24"/>
          <w:szCs w:val="24"/>
        </w:rPr>
      </w:pPr>
      <w:r>
        <w:rPr>
          <w:rFonts w:hint="default" w:ascii="Arial" w:hAnsi="Arial" w:eastAsia="SimSun" w:cs="Arial"/>
          <w:b/>
          <w:bCs/>
          <w:kern w:val="0"/>
          <w:sz w:val="24"/>
          <w:szCs w:val="24"/>
          <w:lang w:val="en-US" w:eastAsia="zh-CN" w:bidi="ar"/>
        </w:rPr>
        <w:t>Application Architecture</w:t>
      </w:r>
    </w:p>
    <w:p w14:paraId="78BDD358">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2"/>
          <w:sz w:val="24"/>
          <w:szCs w:val="24"/>
        </w:rPr>
      </w:pPr>
      <w:r>
        <w:rPr>
          <w:rFonts w:hint="default" w:ascii="Arial" w:hAnsi="Arial" w:eastAsia="SimSun" w:cs="Arial"/>
          <w:b w:val="0"/>
          <w:bCs w:val="0"/>
          <w:kern w:val="0"/>
          <w:sz w:val="24"/>
          <w:szCs w:val="24"/>
          <w:lang w:val="en-US" w:eastAsia="zh-CN" w:bidi="ar"/>
        </w:rPr>
        <w:t>Application Architecture describes the system functions that support the identified Human Resource activities. The proposed system includes communication and announcements, surveys and feedback, engagement activities and participation, recognition and rewards, social collaboration, grievance management, Dashboard Overview, analytics, and grievance reporting.</w:t>
      </w:r>
    </w:p>
    <w:p w14:paraId="18084E70">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rPr>
      </w:pPr>
      <w:r>
        <w:rPr>
          <w:rFonts w:hint="default" w:ascii="Arial" w:hAnsi="Arial" w:eastAsia="SimSun" w:cs="Arial"/>
          <w:b w:val="0"/>
          <w:bCs w:val="0"/>
          <w:kern w:val="0"/>
          <w:sz w:val="24"/>
          <w:szCs w:val="24"/>
          <w:lang w:val="en-US" w:eastAsia="zh-CN" w:bidi="ar"/>
        </w:rPr>
        <w:t>The main users are employees and authorized Human Resource personnel or administrators. Employees use the available functions according to their access, while authorized users manage and monitor the related records.</w:t>
      </w:r>
    </w:p>
    <w:p w14:paraId="60061C4A">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rPr>
      </w:pPr>
      <w:r>
        <w:rPr>
          <w:rFonts w:hint="default" w:ascii="Arial" w:hAnsi="Arial" w:eastAsia="SimSun" w:cs="Arial"/>
          <w:b w:val="0"/>
          <w:bCs w:val="0"/>
          <w:kern w:val="0"/>
          <w:sz w:val="24"/>
          <w:szCs w:val="24"/>
          <w:lang w:val="en-US" w:eastAsia="zh-CN" w:bidi="ar"/>
        </w:rPr>
        <w:t xml:space="preserve"> </w:t>
      </w:r>
    </w:p>
    <w:p w14:paraId="799C6FC0">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rPr>
      </w:pPr>
      <w:r>
        <w:rPr>
          <w:rFonts w:hint="default" w:ascii="Arial" w:hAnsi="Arial" w:eastAsia="SimSun" w:cs="Arial"/>
          <w:b w:val="0"/>
          <w:bCs w:val="0"/>
          <w:kern w:val="0"/>
          <w:sz w:val="24"/>
          <w:szCs w:val="24"/>
          <w:lang w:val="en-US" w:eastAsia="zh-CN" w:bidi="ar"/>
        </w:rPr>
        <w:t xml:space="preserve"> </w:t>
      </w:r>
    </w:p>
    <w:p w14:paraId="727AFFFE">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rPr>
      </w:pPr>
      <w:r>
        <w:rPr>
          <w:rFonts w:hint="default" w:ascii="Arial" w:hAnsi="Arial" w:eastAsia="SimSun" w:cs="Arial"/>
          <w:b w:val="0"/>
          <w:bCs w:val="0"/>
          <w:kern w:val="0"/>
          <w:sz w:val="24"/>
          <w:szCs w:val="24"/>
          <w:lang w:val="en-US" w:eastAsia="zh-CN" w:bidi="ar"/>
        </w:rPr>
        <w:t xml:space="preserve"> </w:t>
      </w:r>
    </w:p>
    <w:p w14:paraId="370B090F">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kern w:val="2"/>
          <w:sz w:val="24"/>
          <w:szCs w:val="24"/>
        </w:rPr>
      </w:pPr>
      <w:r>
        <w:rPr>
          <w:rFonts w:hint="default" w:ascii="Arial" w:hAnsi="Arial" w:eastAsia="SimSun" w:cs="Arial"/>
          <w:b/>
          <w:bCs/>
          <w:kern w:val="0"/>
          <w:sz w:val="24"/>
          <w:szCs w:val="24"/>
          <w:lang w:val="en-US" w:eastAsia="zh-CN" w:bidi="ar"/>
        </w:rPr>
        <w:t>Technology Architecture</w:t>
      </w:r>
    </w:p>
    <w:p w14:paraId="35A8B7C9">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rPr>
      </w:pPr>
      <w:r>
        <w:rPr>
          <w:rFonts w:hint="default" w:ascii="Arial" w:hAnsi="Arial" w:eastAsia="SimSun" w:cs="Arial"/>
          <w:b w:val="0"/>
          <w:bCs w:val="0"/>
          <w:kern w:val="0"/>
          <w:sz w:val="24"/>
          <w:szCs w:val="24"/>
          <w:lang w:val="en-US" w:eastAsia="zh-CN" w:bidi="ar"/>
        </w:rPr>
        <w:t>Technology Architecture describes the technologies used to develop and support the system. The proposed system uses PHP, HTML, CSS, JavaScript, and MySQL, with XAMPP used as the local development environment.</w:t>
      </w:r>
    </w:p>
    <w:p w14:paraId="239D450A">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rPr>
      </w:pPr>
      <w:r>
        <w:rPr>
          <w:rFonts w:hint="default" w:ascii="Arial" w:hAnsi="Arial" w:eastAsia="SimSun" w:cs="Arial"/>
          <w:b w:val="0"/>
          <w:bCs w:val="0"/>
          <w:kern w:val="0"/>
          <w:sz w:val="24"/>
          <w:szCs w:val="24"/>
          <w:lang w:val="en-US" w:eastAsia="zh-CN" w:bidi="ar"/>
        </w:rPr>
        <w:t xml:space="preserve"> </w:t>
      </w:r>
    </w:p>
    <w:p w14:paraId="6F88A918">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2"/>
          <w:sz w:val="24"/>
          <w:szCs w:val="24"/>
        </w:rPr>
      </w:pPr>
      <w:r>
        <w:rPr>
          <w:rFonts w:hint="default" w:ascii="Arial" w:hAnsi="Arial" w:eastAsia="SimSun" w:cs="Arial"/>
          <w:b w:val="0"/>
          <w:bCs w:val="0"/>
          <w:kern w:val="0"/>
          <w:sz w:val="24"/>
          <w:szCs w:val="24"/>
          <w:lang w:val="en-US" w:eastAsia="zh-CN" w:bidi="ar"/>
        </w:rPr>
        <w:t>In this project, Enterprise Architecture is used as a reference for showing the relationship between Human Resource activities, information, system functions, and technology. The project does not represent the complete Enterprise Architecture of Bestlink College of the Philippines. It focuses only on the employee engagement and relations activities included in the project scope.</w:t>
      </w:r>
    </w:p>
    <w:p w14:paraId="6A22F423">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bCs/>
          <w:kern w:val="0"/>
          <w:sz w:val="28"/>
          <w:szCs w:val="28"/>
          <w:lang w:val="en-US" w:eastAsia="zh-CN" w:bidi="ar"/>
        </w:rPr>
      </w:pPr>
      <w:r>
        <w:rPr>
          <w:rFonts w:hint="default" w:ascii="Arial" w:hAnsi="Arial" w:eastAsia="SimSun" w:cs="Arial"/>
          <w:kern w:val="2"/>
          <w:sz w:val="24"/>
          <w:szCs w:val="24"/>
          <w:lang w:val="en-US" w:eastAsia="zh-CN" w:bidi="ar"/>
        </w:rPr>
        <w:t xml:space="preserve"> </w:t>
      </w:r>
    </w:p>
    <w:p w14:paraId="58630840">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sz w:val="26"/>
          <w:szCs w:val="26"/>
        </w:rPr>
      </w:pPr>
      <w:r>
        <w:rPr>
          <w:rFonts w:hint="default" w:ascii="Arial" w:hAnsi="Arial" w:eastAsia="SimSun" w:cs="Arial"/>
          <w:b/>
          <w:bCs/>
          <w:kern w:val="0"/>
          <w:sz w:val="26"/>
          <w:szCs w:val="26"/>
          <w:lang w:val="en-US" w:eastAsia="zh-CN" w:bidi="ar"/>
        </w:rPr>
        <w:t>2.3 MICROSERVICES ARCHITECTURE</w:t>
      </w:r>
    </w:p>
    <w:p w14:paraId="1E13BEC8">
      <w:pPr>
        <w:keepNext w:val="0"/>
        <w:keepLines w:val="0"/>
        <w:widowControl/>
        <w:suppressLineNumbers w:val="0"/>
        <w:spacing w:before="0" w:beforeAutospacing="0" w:after="0" w:afterAutospacing="0"/>
        <w:ind w:left="0" w:right="0"/>
        <w:jc w:val="both"/>
        <w:rPr>
          <w:rFonts w:hint="default" w:ascii="Arial" w:hAnsi="Arial" w:eastAsia="SimSun" w:cs="Arial"/>
          <w:b/>
          <w:bCs/>
          <w:sz w:val="28"/>
          <w:szCs w:val="28"/>
        </w:rPr>
      </w:pPr>
      <w:r>
        <w:rPr>
          <w:rFonts w:hint="default" w:ascii="Arial" w:hAnsi="Arial" w:eastAsia="SimSun" w:cs="Arial"/>
          <w:b/>
          <w:bCs/>
          <w:kern w:val="0"/>
          <w:sz w:val="28"/>
          <w:szCs w:val="28"/>
          <w:lang w:val="en-US" w:eastAsia="zh-CN" w:bidi="ar"/>
        </w:rPr>
        <w:t xml:space="preserve"> </w:t>
      </w:r>
    </w:p>
    <w:p w14:paraId="201EA5BA">
      <w:pPr>
        <w:keepNext w:val="0"/>
        <w:keepLines w:val="0"/>
        <w:widowControl/>
        <w:suppressLineNumbers w:val="0"/>
        <w:spacing w:before="0" w:beforeAutospacing="0" w:after="0" w:afterAutospacing="0"/>
        <w:ind w:left="0" w:right="0"/>
        <w:jc w:val="both"/>
        <w:rPr>
          <w:rFonts w:hint="default" w:ascii="Arial" w:hAnsi="Arial" w:eastAsia="SimSun" w:cs="Arial"/>
          <w:b/>
          <w:bCs/>
          <w:sz w:val="28"/>
          <w:szCs w:val="28"/>
        </w:rPr>
      </w:pPr>
      <w:r>
        <w:rPr>
          <w:rFonts w:hint="default" w:ascii="Arial" w:hAnsi="Arial" w:eastAsia="SimSun" w:cs="Arial"/>
          <w:b/>
          <w:bCs/>
          <w:kern w:val="0"/>
          <w:sz w:val="28"/>
          <w:szCs w:val="28"/>
          <w:lang w:val="en-US" w:eastAsia="zh-CN" w:bidi="ar"/>
        </w:rPr>
        <w:t xml:space="preserve"> </w:t>
      </w:r>
    </w:p>
    <w:p w14:paraId="1729DC0B">
      <w:pPr>
        <w:keepNext w:val="0"/>
        <w:keepLines w:val="0"/>
        <w:widowControl/>
        <w:suppressLineNumbers w:val="0"/>
        <w:spacing w:before="0" w:beforeAutospacing="0" w:after="0" w:afterAutospacing="0"/>
        <w:ind w:left="0" w:right="0"/>
        <w:jc w:val="both"/>
        <w:rPr>
          <w:rFonts w:hint="default" w:ascii="Arial" w:hAnsi="Arial" w:eastAsia="SimSun" w:cs="Arial"/>
          <w:b/>
          <w:bCs/>
          <w:sz w:val="26"/>
          <w:szCs w:val="26"/>
        </w:rPr>
      </w:pPr>
      <w:r>
        <w:rPr>
          <w:rFonts w:hint="default" w:ascii="Calibri" w:hAnsi="Calibri" w:eastAsia="SimSun" w:cs="Times New Roman"/>
          <w:kern w:val="0"/>
          <w:sz w:val="24"/>
          <w:szCs w:val="24"/>
          <w:lang w:val="en-US" w:eastAsia="zh-CN" w:bidi="ar"/>
        </w:rPr>
        <w:drawing>
          <wp:inline distT="0" distB="0" distL="114300" distR="114300">
            <wp:extent cx="4979035" cy="2948305"/>
            <wp:effectExtent l="0" t="0" r="0" b="0"/>
            <wp:docPr id="13" name="Picture 12"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IMG_260"/>
                    <pic:cNvPicPr>
                      <a:picLocks noChangeAspect="1"/>
                    </pic:cNvPicPr>
                  </pic:nvPicPr>
                  <pic:blipFill>
                    <a:blip r:embed="rId12"/>
                    <a:stretch>
                      <a:fillRect/>
                    </a:stretch>
                  </pic:blipFill>
                  <pic:spPr>
                    <a:xfrm>
                      <a:off x="0" y="0"/>
                      <a:ext cx="4979035" cy="2948305"/>
                    </a:xfrm>
                    <a:prstGeom prst="rect">
                      <a:avLst/>
                    </a:prstGeom>
                    <a:noFill/>
                    <a:ln w="9525">
                      <a:noFill/>
                    </a:ln>
                  </pic:spPr>
                </pic:pic>
              </a:graphicData>
            </a:graphic>
          </wp:inline>
        </w:drawing>
      </w:r>
      <w:r>
        <w:rPr>
          <w:rFonts w:hint="default" w:ascii="Arial" w:hAnsi="Arial" w:eastAsia="SimSun" w:cs="Arial"/>
          <w:b/>
          <w:bCs/>
          <w:kern w:val="0"/>
          <w:sz w:val="26"/>
          <w:szCs w:val="26"/>
          <w:lang w:val="en-US" w:eastAsia="zh-CN" w:bidi="ar"/>
        </w:rPr>
        <w:t xml:space="preserve"> </w:t>
      </w:r>
    </w:p>
    <w:p w14:paraId="51B3F4AB">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Microservices Architecture is a way of building a system by breaking it into smaller services that work more independently. Every service handles one particular job and is able to talk to other services whenever information has to be passed along.</w:t>
      </w:r>
    </w:p>
    <w:p w14:paraId="1688B879">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6D99B5F8">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This idea connects to the proposed system, since that system includes several different functions, each with its own purpose. For instance, Surveys and Feedback takes care of survey responses and feedback, Recognition takes care of recognition records, and Grievance Management deals with workplace concerns and grievance records. Announcements, participation, social interaction, dashboard monitoring, analytics, and reporting are handled by the remaining functions.</w:t>
      </w:r>
    </w:p>
    <w:p w14:paraId="40047141">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4424D3BA">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Microservices usually focuses on keeping responsibilities separate, letting services be developed on their own, and having them communicate with one another. Thanks to these traits, big systems can be split more easily into smaller parts, but they also bring extra needs in communication, data management, security, deployment, and maintenance.</w:t>
      </w:r>
    </w:p>
    <w:p w14:paraId="0998943A">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kern w:val="0"/>
          <w:sz w:val="24"/>
          <w:szCs w:val="24"/>
          <w:lang w:val="en-US" w:eastAsia="zh-CN" w:bidi="ar"/>
        </w:rPr>
        <w:t xml:space="preserve">In this project, Microservices Architecture serves only as a technical reference. The real Human Resources Employee Engagement and Relations System is not built as a microservices system. Instead, it is made as a single web-based application that uses PHP, HTML, CSS, JavaScript, MySQL, and XAMPP. All the different functions are linked inside one application and rely on a centralized database. </w:t>
      </w:r>
    </w:p>
    <w:p w14:paraId="507BB504">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kern w:val="0"/>
          <w:sz w:val="24"/>
          <w:szCs w:val="24"/>
          <w:lang w:val="en-US" w:eastAsia="zh-CN" w:bidi="ar"/>
        </w:rPr>
        <w:t xml:space="preserve"> </w:t>
      </w:r>
    </w:p>
    <w:p w14:paraId="03C6A187">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kern w:val="0"/>
          <w:sz w:val="24"/>
          <w:szCs w:val="24"/>
          <w:lang w:val="en-US" w:eastAsia="zh-CN" w:bidi="ar"/>
        </w:rPr>
        <w:t xml:space="preserve"> </w:t>
      </w:r>
    </w:p>
    <w:p w14:paraId="72250648">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kern w:val="0"/>
          <w:sz w:val="24"/>
          <w:szCs w:val="24"/>
          <w:lang w:val="en-US" w:eastAsia="zh-CN" w:bidi="ar"/>
        </w:rPr>
        <w:t xml:space="preserve"> </w:t>
      </w:r>
    </w:p>
    <w:p w14:paraId="45F8A653">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sz w:val="26"/>
          <w:szCs w:val="26"/>
        </w:rPr>
      </w:pPr>
      <w:r>
        <w:rPr>
          <w:rFonts w:hint="default" w:ascii="Arial" w:hAnsi="Arial" w:eastAsia="SimSun" w:cs="Arial"/>
          <w:b w:val="0"/>
          <w:bCs w:val="0"/>
          <w:kern w:val="0"/>
          <w:sz w:val="24"/>
          <w:szCs w:val="24"/>
          <w:lang w:val="en-US" w:eastAsia="zh-CN" w:bidi="ar"/>
        </w:rPr>
        <w:t xml:space="preserve"> </w:t>
      </w:r>
      <w:r>
        <w:rPr>
          <w:rFonts w:hint="default" w:ascii="Arial" w:hAnsi="Arial" w:eastAsia="SimSun" w:cs="Arial"/>
          <w:b/>
          <w:bCs/>
          <w:kern w:val="0"/>
          <w:sz w:val="26"/>
          <w:szCs w:val="26"/>
          <w:lang w:val="en-US" w:eastAsia="zh-CN" w:bidi="ar"/>
        </w:rPr>
        <w:t>2.4</w:t>
      </w:r>
      <w:r>
        <w:rPr>
          <w:rFonts w:hint="default" w:ascii="Arial" w:hAnsi="Arial" w:eastAsia="SimSun" w:cs="Arial"/>
          <w:b/>
          <w:bCs/>
          <w:kern w:val="0"/>
          <w:sz w:val="26"/>
          <w:szCs w:val="26"/>
          <w:lang w:val="en-US" w:eastAsia="zh-CN" w:bidi="ar"/>
        </w:rPr>
        <w:tab/>
      </w:r>
      <w:r>
        <w:rPr>
          <w:rFonts w:hint="default" w:ascii="Arial" w:hAnsi="Arial" w:eastAsia="SimSun" w:cs="Arial"/>
          <w:b/>
          <w:bCs/>
          <w:kern w:val="0"/>
          <w:sz w:val="26"/>
          <w:szCs w:val="26"/>
          <w:lang w:val="en-US" w:eastAsia="zh-CN" w:bidi="ar"/>
        </w:rPr>
        <w:t>DevOPS and CI/CD</w:t>
      </w:r>
    </w:p>
    <w:p w14:paraId="18428755">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sz w:val="26"/>
          <w:szCs w:val="26"/>
        </w:rPr>
      </w:pPr>
      <w:r>
        <w:rPr>
          <w:rFonts w:hint="default" w:ascii="Arial" w:hAnsi="Arial" w:eastAsia="SimSun" w:cs="Arial"/>
          <w:b/>
          <w:bCs/>
          <w:kern w:val="0"/>
          <w:sz w:val="26"/>
          <w:szCs w:val="26"/>
          <w:lang w:val="en-US" w:eastAsia="zh-CN" w:bidi="ar"/>
        </w:rPr>
        <w:t xml:space="preserve"> </w:t>
      </w:r>
    </w:p>
    <w:p w14:paraId="3AD2E312">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DevOps is a approach of managing how a system is built, tested, released, and kept running. It lets developers work in a well-organized manner, since changes to the system can be created, reviewed, tested, and readied before people start using them. It also encourages steady improvement, because it helps developers spot and fix issues while the system is being developed.</w:t>
      </w:r>
    </w:p>
    <w:p w14:paraId="0D843E32">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3D2C21C6">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For the planned Human Resources Employee Engagement and Relations System, the ideas behind DevOps and CI/CD can serve as a guide, helping the researchers build, test, and update the system in an organized manner. This matters because the system has many features that must work well together, including communication and announcements, employee feedback and surveys, engagement activities, recognition and rewards, social collaboration, grievance management, dashboard monitoring, analytics, and grievance reporting.</w:t>
      </w:r>
    </w:p>
    <w:p w14:paraId="478D617A">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03BBB40D">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Code Development</w:t>
      </w:r>
    </w:p>
    <w:p w14:paraId="1372D385">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556FF326">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Based on what is needed and on the information collected from the Human Resource Department, employees, and authorized administrators, the researchers will build and update the system's various features. As the project moves forward, each feature will be built and made better.</w:t>
      </w:r>
    </w:p>
    <w:p w14:paraId="5DD538EC">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Purpose: To create and enhance the system according to the needs that were identified.</w:t>
      </w:r>
    </w:p>
    <w:p w14:paraId="50DBB45C">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Key Activity: Writing, updating, reviewing, and organizing the code of the system.</w:t>
      </w:r>
    </w:p>
    <w:p w14:paraId="375564E3">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26E834AC">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Repository</w:t>
      </w:r>
    </w:p>
    <w:p w14:paraId="648A38E6">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528393EC">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A repository, or organized storage for the project, will be used to hold and manage the source code and other files of the project. It will help the researchers keep the project files in order and follow the changes made while developing the system.</w:t>
      </w:r>
    </w:p>
    <w:p w14:paraId="314C9BC7">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Purpose: To keep the project files in order and handle the different versions of the system.</w:t>
      </w:r>
    </w:p>
    <w:p w14:paraId="4DA2D3D8">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Key Activity: Saving code, updating files, arranging project files, and keeping records of changes made during development.</w:t>
      </w:r>
    </w:p>
    <w:p w14:paraId="67784CED">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20E5A870">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Continuous Integration (CI) and Testing</w:t>
      </w:r>
    </w:p>
    <w:p w14:paraId="6CA8E01C">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7C5C9EB3">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Each time the system is changed, the updated features can be reviewed and tested to confirm that they work well with the features already in place. The tests may cover employee feedback and survey submission, announcements, comments and reactions, engagement activities, recognition records, grievance submission and monitoring, dashboard information, analytics, and grievance reports.</w:t>
      </w:r>
    </w:p>
    <w:p w14:paraId="49A1DB55">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Purpose: To catch and fix mistakes early, before they harm other parts of the system.</w:t>
      </w:r>
    </w:p>
    <w:p w14:paraId="464FFE6A">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Key Activity: Running tests, reviewing new changes, spotting errors, and fixing the problems that are found.</w:t>
      </w:r>
    </w:p>
    <w:p w14:paraId="540E7AF5">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346C12C4">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Deployment</w:t>
      </w:r>
    </w:p>
    <w:p w14:paraId="3F46514E">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33FD93DB">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Once the system or a particular update is built and tested, it can be readied and put into the environment where it will be used. While building the system, the researchers can use XAMPP to run and test the PHP system and MySQL database on a local setup.</w:t>
      </w:r>
    </w:p>
    <w:p w14:paraId="528B9364">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Purpose: To make tested system updates available in the environment they are meant for.</w:t>
      </w:r>
    </w:p>
    <w:p w14:paraId="2C4A7354">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Key Activity: Getting the updated system files and database ready and setting up the tested system in the environment it is meant for.</w:t>
      </w:r>
    </w:p>
    <w:p w14:paraId="76B5100C">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2F05D267">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Production</w:t>
      </w:r>
    </w:p>
    <w:p w14:paraId="3BB0030D">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The production environment is the place where employees, Human Resource personnel, and authorized administrators will use the finished Human Resources Employee Engagement and Relations System.</w:t>
      </w:r>
    </w:p>
    <w:p w14:paraId="30171095">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Purpose: To give users a working system for chosen employee engagement and relations activities.</w:t>
      </w:r>
    </w:p>
    <w:p w14:paraId="1119E1D7">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Key Activity: Using the system, handling employee engagement and relations information, and fixing problems that may come up during actual use.</w:t>
      </w:r>
    </w:p>
    <w:p w14:paraId="20F95C02">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601759FC">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Monitoring</w:t>
      </w:r>
    </w:p>
    <w:p w14:paraId="4F64A6C3">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62FC9275">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The system will be checked on a regular basis to confirm that its features keep working as they should. The researchers or the authorized personnel in charge of keeping the system running can look into and fix any errors or problems found during testing or actual use.</w:t>
      </w:r>
    </w:p>
    <w:p w14:paraId="1902A7B3">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Purpose: To help keep the system running well and to spot problems as early as possible.</w:t>
      </w:r>
    </w:p>
    <w:p w14:paraId="7A49C40E">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Key Activity: Checking how the system functions, looking over errors, testing fixes, and making the improvements that are needed.</w:t>
      </w:r>
    </w:p>
    <w:p w14:paraId="612E540F">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Application of DevOps and CI/CD in the Project</w:t>
      </w:r>
    </w:p>
    <w:p w14:paraId="2C6AC3F8">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674834AC">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kern w:val="0"/>
          <w:sz w:val="24"/>
          <w:szCs w:val="24"/>
          <w:lang w:val="en-US" w:eastAsia="zh-CN" w:bidi="ar"/>
        </w:rPr>
        <w:t xml:space="preserve">The DevOps and CI/CD concepts serve as a guide for the researchers in arranging the development, testing, deployment, and maintenance of the Human Resources Employee Engagement and Relations System. The researchers can put these concepts into practice by building system functions, testing changes, fixing errors, and getting tested updates ready for use. </w:t>
      </w:r>
    </w:p>
    <w:p w14:paraId="170A0416">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kern w:val="0"/>
          <w:sz w:val="24"/>
          <w:szCs w:val="24"/>
          <w:lang w:val="en-US" w:eastAsia="zh-CN" w:bidi="ar"/>
        </w:rPr>
        <w:t xml:space="preserve"> </w:t>
      </w:r>
    </w:p>
    <w:p w14:paraId="2CBA435D">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kern w:val="0"/>
          <w:sz w:val="24"/>
          <w:szCs w:val="24"/>
          <w:lang w:val="en-US" w:eastAsia="zh-CN" w:bidi="ar"/>
        </w:rPr>
        <w:t xml:space="preserve"> </w:t>
      </w:r>
    </w:p>
    <w:p w14:paraId="2D31E291">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kern w:val="0"/>
          <w:sz w:val="24"/>
          <w:szCs w:val="24"/>
          <w:lang w:val="en-US" w:eastAsia="zh-CN" w:bidi="ar"/>
        </w:rPr>
        <w:t xml:space="preserve"> </w:t>
      </w:r>
    </w:p>
    <w:p w14:paraId="1F50F7FC">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kern w:val="0"/>
          <w:sz w:val="24"/>
          <w:szCs w:val="24"/>
          <w:lang w:val="en-US" w:eastAsia="zh-CN" w:bidi="ar"/>
        </w:rPr>
        <w:t xml:space="preserve"> </w:t>
      </w:r>
    </w:p>
    <w:p w14:paraId="6793DEFB">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kern w:val="0"/>
          <w:sz w:val="24"/>
          <w:szCs w:val="24"/>
          <w:lang w:val="en-US" w:eastAsia="zh-CN" w:bidi="ar"/>
        </w:rPr>
        <w:t xml:space="preserve"> </w:t>
      </w:r>
    </w:p>
    <w:p w14:paraId="3C284D25">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kern w:val="0"/>
          <w:sz w:val="24"/>
          <w:szCs w:val="24"/>
          <w:lang w:val="en-US" w:eastAsia="zh-CN" w:bidi="ar"/>
        </w:rPr>
        <w:t xml:space="preserve"> </w:t>
      </w:r>
    </w:p>
    <w:p w14:paraId="708D76BE">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kern w:val="0"/>
          <w:sz w:val="24"/>
          <w:szCs w:val="24"/>
          <w:lang w:val="en-US" w:eastAsia="zh-CN" w:bidi="ar"/>
        </w:rPr>
        <w:t xml:space="preserve"> </w:t>
      </w:r>
    </w:p>
    <w:p w14:paraId="741A4E1F">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kern w:val="0"/>
          <w:sz w:val="24"/>
          <w:szCs w:val="24"/>
          <w:lang w:val="en-US" w:eastAsia="zh-CN" w:bidi="ar"/>
        </w:rPr>
        <w:t xml:space="preserve"> </w:t>
      </w:r>
    </w:p>
    <w:p w14:paraId="51C437F8">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kern w:val="0"/>
          <w:sz w:val="24"/>
          <w:szCs w:val="24"/>
          <w:lang w:val="en-US" w:eastAsia="zh-CN" w:bidi="ar"/>
        </w:rPr>
        <w:t xml:space="preserve"> </w:t>
      </w:r>
    </w:p>
    <w:p w14:paraId="79556B18">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kern w:val="0"/>
          <w:sz w:val="24"/>
          <w:szCs w:val="24"/>
          <w:lang w:val="en-US" w:eastAsia="zh-CN" w:bidi="ar"/>
        </w:rPr>
        <w:t xml:space="preserve"> </w:t>
      </w:r>
    </w:p>
    <w:p w14:paraId="652C5F0C">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kern w:val="0"/>
          <w:sz w:val="24"/>
          <w:szCs w:val="24"/>
          <w:lang w:val="en-US" w:eastAsia="zh-CN" w:bidi="ar"/>
        </w:rPr>
        <w:t xml:space="preserve"> </w:t>
      </w:r>
    </w:p>
    <w:p w14:paraId="0B621C45">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kern w:val="0"/>
          <w:sz w:val="24"/>
          <w:szCs w:val="24"/>
          <w:lang w:val="en-US" w:eastAsia="zh-CN" w:bidi="ar"/>
        </w:rPr>
        <w:t xml:space="preserve"> </w:t>
      </w:r>
    </w:p>
    <w:p w14:paraId="40357E4A">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kern w:val="0"/>
          <w:sz w:val="24"/>
          <w:szCs w:val="24"/>
          <w:lang w:val="en-US" w:eastAsia="zh-CN" w:bidi="ar"/>
        </w:rPr>
        <w:t xml:space="preserve"> </w:t>
      </w:r>
    </w:p>
    <w:p w14:paraId="0B195B21">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kern w:val="0"/>
          <w:sz w:val="24"/>
          <w:szCs w:val="24"/>
          <w:lang w:val="en-US" w:eastAsia="zh-CN" w:bidi="ar"/>
        </w:rPr>
        <w:t xml:space="preserve"> </w:t>
      </w:r>
    </w:p>
    <w:p w14:paraId="50BD922C">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kern w:val="0"/>
          <w:sz w:val="24"/>
          <w:szCs w:val="24"/>
          <w:lang w:val="en-US" w:eastAsia="zh-CN" w:bidi="ar"/>
        </w:rPr>
        <w:t xml:space="preserve"> </w:t>
      </w:r>
    </w:p>
    <w:p w14:paraId="426D5069">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kern w:val="0"/>
          <w:sz w:val="24"/>
          <w:szCs w:val="24"/>
          <w:lang w:val="en-US" w:eastAsia="zh-CN" w:bidi="ar"/>
        </w:rPr>
        <w:t xml:space="preserve"> </w:t>
      </w:r>
    </w:p>
    <w:p w14:paraId="40BB775A">
      <w:pPr>
        <w:keepNext w:val="0"/>
        <w:keepLines w:val="0"/>
        <w:widowControl/>
        <w:suppressLineNumbers w:val="0"/>
        <w:spacing w:before="0" w:beforeAutospacing="0" w:after="0" w:afterAutospacing="0" w:line="480" w:lineRule="auto"/>
        <w:ind w:left="0" w:right="0"/>
        <w:jc w:val="both"/>
        <w:rPr>
          <w:rFonts w:hint="default" w:ascii="Arial" w:hAnsi="Arial" w:eastAsia="Calibri" w:cs="Arial"/>
          <w:b/>
          <w:bCs/>
          <w:kern w:val="2"/>
          <w:sz w:val="26"/>
          <w:szCs w:val="26"/>
        </w:rPr>
      </w:pPr>
      <w:r>
        <w:rPr>
          <w:rFonts w:hint="default" w:ascii="Arial" w:hAnsi="Arial" w:eastAsia="SimSun" w:cs="Arial"/>
          <w:b w:val="0"/>
          <w:bCs w:val="0"/>
          <w:kern w:val="0"/>
          <w:sz w:val="24"/>
          <w:szCs w:val="24"/>
          <w:lang w:val="en-US" w:eastAsia="zh-CN" w:bidi="ar"/>
        </w:rPr>
        <w:t xml:space="preserve"> </w:t>
      </w:r>
      <w:r>
        <w:rPr>
          <w:rFonts w:hint="default" w:ascii="Arial" w:hAnsi="Arial" w:eastAsia="Calibri" w:cs="Arial"/>
          <w:b/>
          <w:bCs/>
          <w:kern w:val="2"/>
          <w:sz w:val="26"/>
          <w:szCs w:val="26"/>
          <w:lang w:val="en-US" w:eastAsia="zh-CN" w:bidi="ar"/>
        </w:rPr>
        <w:t>2.4 RELEVANT STUDIES AND RESEARCH</w:t>
      </w:r>
    </w:p>
    <w:p w14:paraId="31B08C65">
      <w:pPr>
        <w:keepNext w:val="0"/>
        <w:keepLines w:val="0"/>
        <w:widowControl/>
        <w:suppressLineNumbers w:val="0"/>
        <w:spacing w:before="0" w:beforeAutospacing="0" w:after="0" w:afterAutospacing="0" w:line="480" w:lineRule="auto"/>
        <w:ind w:left="0" w:right="0"/>
        <w:jc w:val="both"/>
        <w:rPr>
          <w:rFonts w:hint="default" w:ascii="Arial" w:hAnsi="Arial" w:eastAsia="Calibri" w:cs="Arial"/>
          <w:b/>
          <w:bCs/>
          <w:kern w:val="2"/>
          <w:sz w:val="26"/>
          <w:szCs w:val="26"/>
        </w:rPr>
      </w:pPr>
      <w:r>
        <w:rPr>
          <w:rFonts w:hint="default" w:ascii="Arial" w:hAnsi="Arial" w:eastAsia="Calibri" w:cs="Arial"/>
          <w:b/>
          <w:bCs/>
          <w:kern w:val="2"/>
          <w:sz w:val="26"/>
          <w:szCs w:val="26"/>
          <w:lang w:val="en-US" w:eastAsia="zh-CN" w:bidi="ar"/>
        </w:rPr>
        <w:t xml:space="preserve"> </w:t>
      </w:r>
    </w:p>
    <w:p w14:paraId="20C1F78B">
      <w:pPr>
        <w:keepNext w:val="0"/>
        <w:keepLines w:val="0"/>
        <w:widowControl/>
        <w:suppressLineNumbers w:val="0"/>
        <w:spacing w:before="0" w:beforeAutospacing="0" w:after="0" w:afterAutospacing="0" w:line="480" w:lineRule="auto"/>
        <w:ind w:left="0" w:right="0"/>
        <w:jc w:val="both"/>
        <w:rPr>
          <w:rFonts w:hint="default" w:ascii="Arial" w:hAnsi="Arial" w:eastAsia="Calibri" w:cs="Arial"/>
          <w:b/>
          <w:bCs/>
          <w:kern w:val="2"/>
          <w:sz w:val="24"/>
          <w:szCs w:val="24"/>
        </w:rPr>
      </w:pPr>
      <w:r>
        <w:rPr>
          <w:rFonts w:hint="default" w:ascii="Arial" w:hAnsi="Arial" w:eastAsia="Calibri" w:cs="Arial"/>
          <w:b/>
          <w:bCs/>
          <w:kern w:val="2"/>
          <w:sz w:val="24"/>
          <w:szCs w:val="24"/>
          <w:lang w:val="en-US" w:eastAsia="zh-CN" w:bidi="ar"/>
        </w:rPr>
        <w:t>LOCAL</w:t>
      </w:r>
    </w:p>
    <w:p w14:paraId="4FE97151">
      <w:pPr>
        <w:keepNext w:val="0"/>
        <w:keepLines w:val="0"/>
        <w:widowControl/>
        <w:suppressLineNumbers w:val="0"/>
        <w:spacing w:before="0" w:beforeAutospacing="0" w:after="0" w:afterAutospacing="0" w:line="480" w:lineRule="auto"/>
        <w:ind w:left="0" w:right="0"/>
        <w:jc w:val="both"/>
        <w:rPr>
          <w:rFonts w:hint="default" w:ascii="Arial" w:hAnsi="Arial" w:eastAsia="Calibri" w:cs="Arial"/>
          <w:b/>
          <w:bCs/>
          <w:kern w:val="2"/>
          <w:sz w:val="24"/>
          <w:szCs w:val="24"/>
        </w:rPr>
      </w:pPr>
      <w:r>
        <w:rPr>
          <w:rFonts w:hint="default" w:ascii="Arial" w:hAnsi="Arial" w:eastAsia="Calibri" w:cs="Arial"/>
          <w:b/>
          <w:bCs/>
          <w:kern w:val="2"/>
          <w:sz w:val="24"/>
          <w:szCs w:val="24"/>
          <w:lang w:val="en-US" w:eastAsia="zh-CN" w:bidi="ar"/>
        </w:rPr>
        <w:t xml:space="preserve"> </w:t>
      </w:r>
    </w:p>
    <w:p w14:paraId="33D43FD1">
      <w:pPr>
        <w:keepNext w:val="0"/>
        <w:keepLines w:val="0"/>
        <w:widowControl/>
        <w:suppressLineNumbers w:val="0"/>
        <w:spacing w:before="0" w:beforeAutospacing="0" w:after="0" w:afterAutospacing="0" w:line="480" w:lineRule="auto"/>
        <w:ind w:left="0" w:right="0"/>
        <w:jc w:val="both"/>
        <w:rPr>
          <w:rFonts w:hint="default" w:ascii="Arial" w:hAnsi="Arial" w:eastAsia="Calibri" w:cs="Arial"/>
          <w:b/>
          <w:bCs/>
          <w:kern w:val="2"/>
          <w:sz w:val="24"/>
          <w:szCs w:val="24"/>
        </w:rPr>
      </w:pPr>
      <w:r>
        <w:rPr>
          <w:rFonts w:hint="default" w:ascii="Arial" w:hAnsi="Arial" w:eastAsia="Calibri" w:cs="Arial"/>
          <w:b/>
          <w:bCs/>
          <w:kern w:val="2"/>
          <w:sz w:val="24"/>
          <w:szCs w:val="24"/>
          <w:lang w:val="en-US" w:eastAsia="zh-CN" w:bidi="ar"/>
        </w:rPr>
        <w:t>"HRMS-Empowered Employee Engagement Decision Support System"</w:t>
      </w:r>
    </w:p>
    <w:p w14:paraId="712A68F3">
      <w:pPr>
        <w:keepNext w:val="0"/>
        <w:keepLines w:val="0"/>
        <w:widowControl/>
        <w:suppressLineNumbers w:val="0"/>
        <w:spacing w:before="0" w:beforeAutospacing="0" w:after="0" w:afterAutospacing="0" w:line="480" w:lineRule="auto"/>
        <w:ind w:left="0" w:right="0"/>
        <w:jc w:val="both"/>
        <w:rPr>
          <w:rFonts w:hint="default" w:ascii="Arial" w:hAnsi="Arial" w:eastAsia="Calibri" w:cs="Arial"/>
          <w:b/>
          <w:bCs/>
          <w:kern w:val="2"/>
          <w:sz w:val="24"/>
          <w:szCs w:val="24"/>
        </w:rPr>
      </w:pPr>
      <w:r>
        <w:rPr>
          <w:rFonts w:hint="default" w:ascii="Arial" w:hAnsi="Arial" w:eastAsia="Calibri" w:cs="Arial"/>
          <w:b/>
          <w:bCs/>
          <w:kern w:val="2"/>
          <w:sz w:val="24"/>
          <w:szCs w:val="24"/>
          <w:lang w:val="en-US" w:eastAsia="zh-CN" w:bidi="ar"/>
        </w:rPr>
        <w:t xml:space="preserve"> </w:t>
      </w:r>
    </w:p>
    <w:p w14:paraId="645E4FCD">
      <w:pPr>
        <w:keepNext w:val="0"/>
        <w:keepLines w:val="0"/>
        <w:widowControl/>
        <w:suppressLineNumbers w:val="0"/>
        <w:spacing w:before="0" w:beforeAutospacing="0" w:after="0" w:afterAutospacing="0" w:line="480" w:lineRule="auto"/>
        <w:ind w:left="0" w:right="0"/>
        <w:jc w:val="both"/>
        <w:rPr>
          <w:rFonts w:hint="default" w:ascii="Arial" w:hAnsi="Arial" w:eastAsia="Calibri" w:cs="Arial"/>
          <w:kern w:val="2"/>
          <w:sz w:val="24"/>
          <w:szCs w:val="24"/>
          <w:lang w:val="en-US" w:eastAsia="zh-CN" w:bidi="ar"/>
        </w:rPr>
      </w:pPr>
      <w:r>
        <w:rPr>
          <w:rFonts w:hint="default" w:ascii="Arial" w:hAnsi="Arial" w:eastAsia="Calibri" w:cs="Arial"/>
          <w:kern w:val="2"/>
          <w:sz w:val="24"/>
          <w:szCs w:val="24"/>
          <w:lang w:val="en-US" w:eastAsia="zh-CN" w:bidi="ar"/>
        </w:rPr>
        <w:t>In 2025, Cabauatan, Isidro, Pereira, Valdez, Palapuz, Agravante, Boyang, and Lardizabal introduced the “HRMS-Empowered Employee Engagement Decision Support System.” The research centered on how an information system could help with employee engagement and certain Human Resource tasks. The system offered features such as messaging and announcements, surveys and feedback, employee participation, recognition, grievance handling, analytics, and reporting.</w:t>
      </w:r>
    </w:p>
    <w:p w14:paraId="6072CBB3">
      <w:pPr>
        <w:keepNext w:val="0"/>
        <w:keepLines w:val="0"/>
        <w:widowControl/>
        <w:suppressLineNumbers w:val="0"/>
        <w:spacing w:before="0" w:beforeAutospacing="0" w:after="0" w:afterAutospacing="0" w:line="480" w:lineRule="auto"/>
        <w:ind w:left="0" w:right="0"/>
        <w:jc w:val="both"/>
        <w:rPr>
          <w:rFonts w:hint="default" w:ascii="Arial" w:hAnsi="Arial" w:eastAsia="Calibri" w:cs="Arial"/>
          <w:kern w:val="2"/>
          <w:sz w:val="24"/>
          <w:szCs w:val="24"/>
          <w:lang w:val="en-US" w:eastAsia="zh-CN" w:bidi="ar"/>
        </w:rPr>
      </w:pPr>
    </w:p>
    <w:p w14:paraId="4B194824">
      <w:pPr>
        <w:keepNext w:val="0"/>
        <w:keepLines w:val="0"/>
        <w:widowControl/>
        <w:suppressLineNumbers w:val="0"/>
        <w:spacing w:before="0" w:beforeAutospacing="0" w:after="0" w:afterAutospacing="0" w:line="480" w:lineRule="auto"/>
        <w:ind w:left="0" w:right="0"/>
        <w:jc w:val="both"/>
        <w:rPr>
          <w:rFonts w:hint="default" w:ascii="Arial" w:hAnsi="Arial" w:eastAsia="Calibri" w:cs="Arial"/>
          <w:kern w:val="2"/>
          <w:sz w:val="24"/>
          <w:szCs w:val="24"/>
        </w:rPr>
      </w:pPr>
      <w:r>
        <w:rPr>
          <w:rFonts w:hint="default" w:ascii="Arial" w:hAnsi="Arial" w:eastAsia="Calibri" w:cs="Arial"/>
          <w:kern w:val="2"/>
          <w:sz w:val="24"/>
          <w:szCs w:val="24"/>
          <w:lang w:val="en-US" w:eastAsia="zh-CN" w:bidi="ar"/>
        </w:rPr>
        <w:t xml:space="preserve">This study is a helpful guide for the current project, since a number of its features connect to the employee engagement and relations tasks that the proposed system covers. Still, the current project is made specifically for Bestlink College of the Philippines – Bulacan Campus, and its features are arranged based on what the intended users need. These cover centralized sharing of information, employee feedback and surveys, engagement activities, recognition and rewards, social collaboration, grievance handling, Dashboard Overview, analytics, and grievance reporting. </w:t>
      </w:r>
    </w:p>
    <w:p w14:paraId="05BAAF24">
      <w:pPr>
        <w:keepNext w:val="0"/>
        <w:keepLines w:val="0"/>
        <w:widowControl/>
        <w:suppressLineNumbers w:val="0"/>
        <w:spacing w:before="0" w:beforeAutospacing="0" w:after="0" w:afterAutospacing="0" w:line="480" w:lineRule="auto"/>
        <w:ind w:left="0" w:right="0"/>
        <w:jc w:val="both"/>
        <w:rPr>
          <w:rFonts w:hint="default" w:ascii="Arial" w:hAnsi="Arial" w:eastAsia="Calibri" w:cs="Arial"/>
          <w:kern w:val="2"/>
          <w:sz w:val="24"/>
          <w:szCs w:val="24"/>
        </w:rPr>
      </w:pPr>
      <w:r>
        <w:rPr>
          <w:rFonts w:hint="default" w:ascii="Arial" w:hAnsi="Arial" w:eastAsia="Calibri" w:cs="Arial"/>
          <w:kern w:val="2"/>
          <w:sz w:val="24"/>
          <w:szCs w:val="24"/>
          <w:lang w:val="en-US" w:eastAsia="zh-CN" w:bidi="ar"/>
        </w:rPr>
        <w:t>Reference: Cabauatan, C. V., Isidro, J. N. J., Pereira, J., Valdez, M. E., Palapuz, J. J., Agravante, K. A., Boyang, N. C., &amp; Lardizabal, E. (2025). HRMS-Empowered Employee Engagement Decision Support System.</w:t>
      </w:r>
      <w:r>
        <w:rPr>
          <w:rFonts w:hint="default" w:ascii="Arial" w:hAnsi="Arial" w:eastAsia="Calibri" w:cs="Arial"/>
          <w:kern w:val="2"/>
          <w:sz w:val="24"/>
          <w:szCs w:val="24"/>
          <w:lang w:val="en-US" w:eastAsia="zh-CN" w:bidi="ar"/>
        </w:rPr>
        <w:br w:type="textWrapping"/>
      </w:r>
      <w:r>
        <w:rPr>
          <w:rFonts w:hint="default" w:ascii="Calibri" w:hAnsi="Calibri" w:eastAsia="SimSun" w:cs="Times New Roman"/>
          <w:kern w:val="0"/>
          <w:sz w:val="24"/>
          <w:szCs w:val="24"/>
          <w:lang w:val="en-US" w:eastAsia="zh-CN" w:bidi="ar"/>
        </w:rPr>
        <w:fldChar w:fldCharType="begin"/>
      </w:r>
      <w:r>
        <w:rPr>
          <w:rFonts w:hint="default" w:ascii="Calibri" w:hAnsi="Calibri" w:eastAsia="SimSun" w:cs="Times New Roman"/>
          <w:kern w:val="0"/>
          <w:sz w:val="24"/>
          <w:szCs w:val="24"/>
          <w:lang w:val="en-US" w:eastAsia="zh-CN" w:bidi="ar"/>
        </w:rPr>
        <w:instrText xml:space="preserve"> HYPERLINK "https://www.ejournals.ph/article.php?id=30786" </w:instrText>
      </w:r>
      <w:r>
        <w:rPr>
          <w:rFonts w:hint="default" w:ascii="Calibri" w:hAnsi="Calibri" w:eastAsia="SimSun" w:cs="Times New Roman"/>
          <w:kern w:val="0"/>
          <w:sz w:val="24"/>
          <w:szCs w:val="24"/>
          <w:lang w:val="en-US" w:eastAsia="zh-CN" w:bidi="ar"/>
        </w:rPr>
        <w:fldChar w:fldCharType="separate"/>
      </w:r>
      <w:r>
        <w:rPr>
          <w:rStyle w:val="16"/>
          <w:rFonts w:hint="default" w:ascii="Arial" w:hAnsi="Arial" w:eastAsia="Calibri" w:cs="Arial"/>
          <w:color w:val="0563C1"/>
          <w:kern w:val="2"/>
          <w:sz w:val="24"/>
          <w:szCs w:val="24"/>
          <w:u w:val="single"/>
        </w:rPr>
        <w:t>https://www.ejournals.ph/article.php?id=30786</w:t>
      </w:r>
      <w:r>
        <w:rPr>
          <w:rFonts w:hint="default" w:ascii="Calibri" w:hAnsi="Calibri" w:eastAsia="SimSun" w:cs="Times New Roman"/>
          <w:kern w:val="0"/>
          <w:sz w:val="24"/>
          <w:szCs w:val="24"/>
          <w:lang w:val="en-US" w:eastAsia="zh-CN" w:bidi="ar"/>
        </w:rPr>
        <w:fldChar w:fldCharType="end"/>
      </w:r>
    </w:p>
    <w:p w14:paraId="7A5273D5">
      <w:pPr>
        <w:keepNext w:val="0"/>
        <w:keepLines w:val="0"/>
        <w:widowControl/>
        <w:suppressLineNumbers w:val="0"/>
        <w:spacing w:before="0" w:beforeAutospacing="0" w:after="0" w:afterAutospacing="0" w:line="480" w:lineRule="auto"/>
        <w:ind w:left="0" w:right="0"/>
        <w:jc w:val="both"/>
        <w:rPr>
          <w:rFonts w:hint="default" w:ascii="Arial" w:hAnsi="Arial" w:eastAsia="Calibri" w:cs="Arial"/>
          <w:kern w:val="2"/>
          <w:sz w:val="24"/>
          <w:szCs w:val="24"/>
        </w:rPr>
      </w:pPr>
      <w:r>
        <w:rPr>
          <w:rFonts w:hint="default" w:ascii="Arial" w:hAnsi="Arial" w:eastAsia="Calibri" w:cs="Arial"/>
          <w:kern w:val="2"/>
          <w:sz w:val="24"/>
          <w:szCs w:val="24"/>
          <w:lang w:val="en-US" w:eastAsia="zh-CN" w:bidi="ar"/>
        </w:rPr>
        <w:t xml:space="preserve"> </w:t>
      </w:r>
    </w:p>
    <w:p w14:paraId="5044DFD4">
      <w:pPr>
        <w:keepNext w:val="0"/>
        <w:keepLines w:val="0"/>
        <w:widowControl/>
        <w:suppressLineNumbers w:val="0"/>
        <w:spacing w:before="0" w:beforeAutospacing="0" w:after="0" w:afterAutospacing="0" w:line="480" w:lineRule="auto"/>
        <w:ind w:left="0" w:right="0"/>
        <w:jc w:val="both"/>
        <w:rPr>
          <w:rFonts w:hint="default" w:ascii="Arial" w:hAnsi="Arial" w:eastAsia="Calibri" w:cs="Arial"/>
          <w:b/>
          <w:bCs/>
          <w:kern w:val="2"/>
          <w:sz w:val="24"/>
          <w:szCs w:val="24"/>
        </w:rPr>
      </w:pPr>
      <w:r>
        <w:rPr>
          <w:rFonts w:hint="default" w:ascii="Arial" w:hAnsi="Arial" w:eastAsia="Calibri" w:cs="Arial"/>
          <w:b/>
          <w:bCs/>
          <w:kern w:val="2"/>
          <w:sz w:val="24"/>
          <w:szCs w:val="24"/>
          <w:lang w:val="en-US" w:eastAsia="zh-CN" w:bidi="ar"/>
        </w:rPr>
        <w:t>"Digital Technologies on Personnel Engagement and Retention in Human Resource Management 4.0"</w:t>
      </w:r>
    </w:p>
    <w:p w14:paraId="2768CB6C">
      <w:pPr>
        <w:keepNext w:val="0"/>
        <w:keepLines w:val="0"/>
        <w:widowControl/>
        <w:suppressLineNumbers w:val="0"/>
        <w:spacing w:before="0" w:beforeAutospacing="0" w:after="0" w:afterAutospacing="0" w:line="480" w:lineRule="auto"/>
        <w:ind w:left="0" w:right="0"/>
        <w:jc w:val="both"/>
        <w:rPr>
          <w:rFonts w:hint="default" w:ascii="Arial" w:hAnsi="Arial" w:eastAsia="Calibri" w:cs="Arial"/>
          <w:b/>
          <w:bCs/>
          <w:kern w:val="2"/>
          <w:sz w:val="24"/>
          <w:szCs w:val="24"/>
        </w:rPr>
      </w:pPr>
      <w:r>
        <w:rPr>
          <w:rFonts w:hint="default" w:ascii="Arial" w:hAnsi="Arial" w:eastAsia="Calibri" w:cs="Arial"/>
          <w:b/>
          <w:bCs/>
          <w:kern w:val="2"/>
          <w:sz w:val="24"/>
          <w:szCs w:val="24"/>
          <w:lang w:val="en-US" w:eastAsia="zh-CN" w:bidi="ar"/>
        </w:rPr>
        <w:t xml:space="preserve"> </w:t>
      </w:r>
    </w:p>
    <w:p w14:paraId="58EEC7BD">
      <w:pPr>
        <w:keepNext w:val="0"/>
        <w:keepLines w:val="0"/>
        <w:widowControl/>
        <w:suppressLineNumbers w:val="0"/>
        <w:spacing w:before="0" w:beforeAutospacing="0" w:after="0" w:afterAutospacing="0" w:line="480" w:lineRule="auto"/>
        <w:ind w:left="0" w:right="0"/>
        <w:jc w:val="both"/>
        <w:rPr>
          <w:rFonts w:hint="default" w:ascii="Arial" w:hAnsi="Arial" w:eastAsia="Calibri" w:cs="Arial"/>
          <w:kern w:val="2"/>
          <w:sz w:val="24"/>
          <w:szCs w:val="24"/>
          <w:lang w:val="en-US" w:eastAsia="zh-CN" w:bidi="ar"/>
        </w:rPr>
      </w:pPr>
      <w:r>
        <w:rPr>
          <w:rFonts w:hint="default" w:ascii="Arial" w:hAnsi="Arial" w:eastAsia="Calibri" w:cs="Arial"/>
          <w:kern w:val="2"/>
          <w:sz w:val="24"/>
          <w:szCs w:val="24"/>
          <w:lang w:val="en-US" w:eastAsia="zh-CN" w:bidi="ar"/>
        </w:rPr>
        <w:t>In 2025, Pinca, Lacerona, Dimaunahan, and Simangan wrote about how digital technologies are used to engage and keep employees in Human Resource Management 4.0. Their research reveals the ways digital tools help with work involving employees and with how organizations run.</w:t>
      </w:r>
    </w:p>
    <w:p w14:paraId="4F608B5C">
      <w:pPr>
        <w:keepNext w:val="0"/>
        <w:keepLines w:val="0"/>
        <w:widowControl/>
        <w:suppressLineNumbers w:val="0"/>
        <w:spacing w:before="0" w:beforeAutospacing="0" w:after="0" w:afterAutospacing="0" w:line="480" w:lineRule="auto"/>
        <w:ind w:left="0" w:right="0"/>
        <w:jc w:val="both"/>
        <w:rPr>
          <w:rFonts w:hint="default" w:ascii="Arial" w:hAnsi="Arial" w:eastAsia="Calibri" w:cs="Arial"/>
          <w:kern w:val="2"/>
          <w:sz w:val="24"/>
          <w:szCs w:val="24"/>
          <w:lang w:val="en-US" w:eastAsia="zh-CN" w:bidi="ar"/>
        </w:rPr>
      </w:pPr>
    </w:p>
    <w:p w14:paraId="0D166907">
      <w:pPr>
        <w:keepNext w:val="0"/>
        <w:keepLines w:val="0"/>
        <w:widowControl/>
        <w:suppressLineNumbers w:val="0"/>
        <w:spacing w:before="0" w:beforeAutospacing="0" w:after="0" w:afterAutospacing="0" w:line="480" w:lineRule="auto"/>
        <w:ind w:left="0" w:right="0"/>
        <w:jc w:val="both"/>
        <w:rPr>
          <w:rFonts w:hint="default" w:ascii="Arial" w:hAnsi="Arial" w:eastAsia="Calibri" w:cs="Arial"/>
          <w:kern w:val="2"/>
          <w:sz w:val="24"/>
          <w:szCs w:val="24"/>
        </w:rPr>
      </w:pPr>
      <w:r>
        <w:rPr>
          <w:rFonts w:hint="default" w:ascii="Arial" w:hAnsi="Arial" w:eastAsia="Calibri" w:cs="Arial"/>
          <w:kern w:val="2"/>
          <w:sz w:val="24"/>
          <w:szCs w:val="24"/>
          <w:lang w:val="en-US" w:eastAsia="zh-CN" w:bidi="ar"/>
        </w:rPr>
        <w:t xml:space="preserve">The findings back the use of digital tools for communication, taking part, giving feedback, and activities that build engagement. This project takes those ideas and puts them to work in a particular information system for Bestlink College of the Philippines – Bulacan Campus. Rather than looking at digital technology across a whole organization, the proposed system turns chosen employee engagement and relations activities into functions within the system. </w:t>
      </w:r>
    </w:p>
    <w:p w14:paraId="5F1BA0E1">
      <w:pPr>
        <w:keepNext w:val="0"/>
        <w:keepLines w:val="0"/>
        <w:widowControl/>
        <w:suppressLineNumbers w:val="0"/>
        <w:spacing w:before="0" w:beforeAutospacing="0" w:after="0" w:afterAutospacing="0" w:line="480" w:lineRule="auto"/>
        <w:ind w:left="0" w:right="0"/>
        <w:jc w:val="both"/>
        <w:rPr>
          <w:rFonts w:hint="default" w:ascii="Arial" w:hAnsi="Arial" w:eastAsia="Calibri" w:cs="Arial"/>
          <w:kern w:val="2"/>
          <w:sz w:val="24"/>
          <w:szCs w:val="24"/>
        </w:rPr>
      </w:pPr>
      <w:r>
        <w:rPr>
          <w:rFonts w:hint="default" w:ascii="Arial" w:hAnsi="Arial" w:eastAsia="Calibri" w:cs="Arial"/>
          <w:kern w:val="2"/>
          <w:sz w:val="24"/>
          <w:szCs w:val="24"/>
          <w:lang w:val="en-US" w:eastAsia="zh-CN" w:bidi="ar"/>
        </w:rPr>
        <w:t>Reference: Pinca, J., Lacerona, R., Dimaunahan, L., &amp; Simangan, A. N. (2025). Digital Technologies on Personnel Engagement and Retention in Human Resource Management 4.0.</w:t>
      </w:r>
      <w:r>
        <w:rPr>
          <w:rFonts w:hint="default" w:ascii="Arial" w:hAnsi="Arial" w:eastAsia="Calibri" w:cs="Arial"/>
          <w:kern w:val="2"/>
          <w:sz w:val="24"/>
          <w:szCs w:val="24"/>
          <w:lang w:val="en-US" w:eastAsia="zh-CN" w:bidi="ar"/>
        </w:rPr>
        <w:br w:type="textWrapping"/>
      </w:r>
      <w:r>
        <w:rPr>
          <w:rFonts w:hint="default" w:ascii="Calibri" w:hAnsi="Calibri" w:eastAsia="SimSun" w:cs="Times New Roman"/>
          <w:kern w:val="0"/>
          <w:sz w:val="24"/>
          <w:szCs w:val="24"/>
          <w:lang w:val="en-US" w:eastAsia="zh-CN" w:bidi="ar"/>
        </w:rPr>
        <w:fldChar w:fldCharType="begin"/>
      </w:r>
      <w:r>
        <w:rPr>
          <w:rFonts w:hint="default" w:ascii="Calibri" w:hAnsi="Calibri" w:eastAsia="SimSun" w:cs="Times New Roman"/>
          <w:kern w:val="0"/>
          <w:sz w:val="24"/>
          <w:szCs w:val="24"/>
          <w:lang w:val="en-US" w:eastAsia="zh-CN" w:bidi="ar"/>
        </w:rPr>
        <w:instrText xml:space="preserve"> HYPERLINK "https://ejournals.ph/article.php?id=32429" </w:instrText>
      </w:r>
      <w:r>
        <w:rPr>
          <w:rFonts w:hint="default" w:ascii="Calibri" w:hAnsi="Calibri" w:eastAsia="SimSun" w:cs="Times New Roman"/>
          <w:kern w:val="0"/>
          <w:sz w:val="24"/>
          <w:szCs w:val="24"/>
          <w:lang w:val="en-US" w:eastAsia="zh-CN" w:bidi="ar"/>
        </w:rPr>
        <w:fldChar w:fldCharType="separate"/>
      </w:r>
      <w:r>
        <w:rPr>
          <w:rStyle w:val="16"/>
          <w:rFonts w:hint="default" w:ascii="Arial" w:hAnsi="Arial" w:eastAsia="Calibri" w:cs="Arial"/>
          <w:color w:val="0563C1"/>
          <w:kern w:val="2"/>
          <w:sz w:val="24"/>
          <w:szCs w:val="24"/>
          <w:u w:val="single"/>
        </w:rPr>
        <w:t>https://ejournals.ph/article.php?id=32429</w:t>
      </w:r>
      <w:r>
        <w:rPr>
          <w:rFonts w:hint="default" w:ascii="Calibri" w:hAnsi="Calibri" w:eastAsia="SimSun" w:cs="Times New Roman"/>
          <w:kern w:val="0"/>
          <w:sz w:val="24"/>
          <w:szCs w:val="24"/>
          <w:lang w:val="en-US" w:eastAsia="zh-CN" w:bidi="ar"/>
        </w:rPr>
        <w:fldChar w:fldCharType="end"/>
      </w:r>
    </w:p>
    <w:p w14:paraId="6D57A857">
      <w:pPr>
        <w:keepNext w:val="0"/>
        <w:keepLines w:val="0"/>
        <w:widowControl/>
        <w:suppressLineNumbers w:val="0"/>
        <w:spacing w:before="0" w:beforeAutospacing="0" w:after="0" w:afterAutospacing="0" w:line="480" w:lineRule="auto"/>
        <w:ind w:left="0" w:right="0"/>
        <w:jc w:val="both"/>
        <w:rPr>
          <w:rFonts w:hint="default" w:ascii="Arial" w:hAnsi="Arial" w:eastAsia="Calibri" w:cs="Arial"/>
          <w:kern w:val="2"/>
          <w:sz w:val="24"/>
          <w:szCs w:val="24"/>
        </w:rPr>
      </w:pPr>
      <w:r>
        <w:rPr>
          <w:rFonts w:hint="default" w:ascii="Arial" w:hAnsi="Arial" w:eastAsia="Calibri" w:cs="Arial"/>
          <w:kern w:val="2"/>
          <w:sz w:val="24"/>
          <w:szCs w:val="24"/>
          <w:lang w:val="en-US" w:eastAsia="zh-CN" w:bidi="ar"/>
        </w:rPr>
        <w:t xml:space="preserve"> </w:t>
      </w:r>
    </w:p>
    <w:p w14:paraId="6F3DDC58">
      <w:pPr>
        <w:keepNext w:val="0"/>
        <w:keepLines w:val="0"/>
        <w:widowControl/>
        <w:suppressLineNumbers w:val="0"/>
        <w:spacing w:before="0" w:beforeAutospacing="0" w:after="0" w:afterAutospacing="0" w:line="480" w:lineRule="auto"/>
        <w:ind w:left="0" w:right="0"/>
        <w:jc w:val="both"/>
        <w:rPr>
          <w:rFonts w:hint="default" w:ascii="Arial" w:hAnsi="Arial" w:eastAsia="Calibri" w:cs="Arial"/>
          <w:b/>
          <w:bCs/>
          <w:kern w:val="2"/>
          <w:sz w:val="24"/>
          <w:szCs w:val="24"/>
        </w:rPr>
      </w:pPr>
      <w:r>
        <w:rPr>
          <w:rFonts w:hint="default" w:ascii="Arial" w:hAnsi="Arial" w:eastAsia="Calibri" w:cs="Arial"/>
          <w:b/>
          <w:bCs/>
          <w:kern w:val="2"/>
          <w:sz w:val="24"/>
          <w:szCs w:val="24"/>
          <w:lang w:val="en-US" w:eastAsia="zh-CN" w:bidi="ar"/>
        </w:rPr>
        <w:t>"Human Resource Information System with Digital Archiving"</w:t>
      </w:r>
    </w:p>
    <w:p w14:paraId="29A0757F">
      <w:pPr>
        <w:keepNext w:val="0"/>
        <w:keepLines w:val="0"/>
        <w:widowControl/>
        <w:suppressLineNumbers w:val="0"/>
        <w:spacing w:before="0" w:beforeAutospacing="0" w:after="0" w:afterAutospacing="0" w:line="480" w:lineRule="auto"/>
        <w:ind w:left="0" w:right="0"/>
        <w:jc w:val="both"/>
        <w:rPr>
          <w:rFonts w:hint="default" w:ascii="Arial" w:hAnsi="Arial" w:eastAsia="Calibri" w:cs="Arial"/>
          <w:b/>
          <w:bCs/>
          <w:kern w:val="2"/>
          <w:sz w:val="24"/>
          <w:szCs w:val="24"/>
        </w:rPr>
      </w:pPr>
      <w:r>
        <w:rPr>
          <w:rFonts w:hint="default" w:ascii="Arial" w:hAnsi="Arial" w:eastAsia="Calibri" w:cs="Arial"/>
          <w:b/>
          <w:bCs/>
          <w:kern w:val="2"/>
          <w:sz w:val="24"/>
          <w:szCs w:val="24"/>
          <w:lang w:val="en-US" w:eastAsia="zh-CN" w:bidi="ar"/>
        </w:rPr>
        <w:t xml:space="preserve"> </w:t>
      </w:r>
    </w:p>
    <w:p w14:paraId="727C194C">
      <w:pPr>
        <w:keepNext w:val="0"/>
        <w:keepLines w:val="0"/>
        <w:widowControl/>
        <w:suppressLineNumbers w:val="0"/>
        <w:spacing w:before="0" w:beforeAutospacing="0" w:after="0" w:afterAutospacing="0" w:line="480" w:lineRule="auto"/>
        <w:ind w:left="0" w:right="0"/>
        <w:jc w:val="both"/>
        <w:rPr>
          <w:rFonts w:hint="default" w:ascii="Arial" w:hAnsi="Arial" w:eastAsia="Calibri" w:cs="Arial"/>
          <w:kern w:val="2"/>
          <w:sz w:val="24"/>
          <w:szCs w:val="24"/>
          <w:lang w:val="en-US" w:eastAsia="zh-CN" w:bidi="ar"/>
        </w:rPr>
      </w:pPr>
      <w:r>
        <w:rPr>
          <w:rFonts w:hint="default" w:ascii="Arial" w:hAnsi="Arial" w:eastAsia="Calibri" w:cs="Arial"/>
          <w:kern w:val="2"/>
          <w:sz w:val="24"/>
          <w:szCs w:val="24"/>
          <w:lang w:val="en-US" w:eastAsia="zh-CN" w:bidi="ar"/>
        </w:rPr>
        <w:t>In 2020, Argana, Sunico, and Francisco introduced a Human Resource Information System that includes Digital Archiving. This research shows how a digital system can help organize and manage Human Resource information using information technology.</w:t>
      </w:r>
    </w:p>
    <w:p w14:paraId="5E470F8D">
      <w:pPr>
        <w:keepNext w:val="0"/>
        <w:keepLines w:val="0"/>
        <w:widowControl/>
        <w:suppressLineNumbers w:val="0"/>
        <w:spacing w:before="0" w:beforeAutospacing="0" w:after="0" w:afterAutospacing="0" w:line="480" w:lineRule="auto"/>
        <w:ind w:left="0" w:right="0"/>
        <w:jc w:val="both"/>
        <w:rPr>
          <w:rFonts w:hint="default" w:ascii="Arial" w:hAnsi="Arial" w:eastAsia="Calibri" w:cs="Arial"/>
          <w:kern w:val="2"/>
          <w:sz w:val="24"/>
          <w:szCs w:val="24"/>
          <w:lang w:val="en-US" w:eastAsia="zh-CN" w:bidi="ar"/>
        </w:rPr>
      </w:pPr>
      <w:r>
        <w:rPr>
          <w:rFonts w:hint="default" w:ascii="Arial" w:hAnsi="Arial" w:eastAsia="Calibri" w:cs="Arial"/>
          <w:kern w:val="2"/>
          <w:sz w:val="24"/>
          <w:szCs w:val="24"/>
          <w:lang w:val="en-US" w:eastAsia="zh-CN" w:bidi="ar"/>
        </w:rPr>
        <w:t>It serves as a guide for keeping employee-related records in one central place. The project being proposed takes a similar approach but focuses on a smaller scope, organizing things like employee feedback, surveys, recognition, grievances, announcements, and other engagement-related information. It is not meant to take the place of a full Human Resource Information System, nor does it offer digital archiving for every Human Resource process.</w:t>
      </w:r>
    </w:p>
    <w:p w14:paraId="0A9E3E34">
      <w:pPr>
        <w:keepNext w:val="0"/>
        <w:keepLines w:val="0"/>
        <w:widowControl/>
        <w:suppressLineNumbers w:val="0"/>
        <w:spacing w:before="0" w:beforeAutospacing="0" w:after="0" w:afterAutospacing="0" w:line="480" w:lineRule="auto"/>
        <w:ind w:left="0" w:right="0"/>
        <w:jc w:val="both"/>
        <w:rPr>
          <w:rFonts w:hint="default" w:ascii="Arial" w:hAnsi="Arial" w:eastAsia="Calibri" w:cs="Arial"/>
          <w:kern w:val="2"/>
          <w:sz w:val="24"/>
          <w:szCs w:val="24"/>
        </w:rPr>
      </w:pPr>
      <w:r>
        <w:rPr>
          <w:rFonts w:hint="default" w:ascii="Arial" w:hAnsi="Arial" w:eastAsia="Calibri" w:cs="Arial"/>
          <w:kern w:val="2"/>
          <w:sz w:val="24"/>
          <w:szCs w:val="24"/>
          <w:lang w:val="en-US" w:eastAsia="zh-CN" w:bidi="ar"/>
        </w:rPr>
        <w:t>Reference: Argana, E. S., Sunico, R. J. A., &amp; Francisco, V. C. (2020). Human Resource Information System with Digital Archiving.</w:t>
      </w:r>
    </w:p>
    <w:p w14:paraId="0EC36192">
      <w:pPr>
        <w:keepNext w:val="0"/>
        <w:keepLines w:val="0"/>
        <w:widowControl/>
        <w:suppressLineNumbers w:val="0"/>
        <w:spacing w:before="0" w:beforeAutospacing="0" w:after="0" w:afterAutospacing="0" w:line="480" w:lineRule="auto"/>
        <w:ind w:left="0" w:right="0"/>
        <w:jc w:val="both"/>
        <w:rPr>
          <w:rFonts w:hint="default" w:ascii="Arial" w:hAnsi="Arial" w:eastAsia="Calibri" w:cs="Arial"/>
          <w:kern w:val="2"/>
          <w:sz w:val="24"/>
          <w:szCs w:val="24"/>
        </w:rPr>
      </w:pPr>
      <w:r>
        <w:rPr>
          <w:rFonts w:hint="default" w:ascii="Arial" w:hAnsi="Arial" w:eastAsia="Calibri" w:cs="Arial"/>
          <w:kern w:val="2"/>
          <w:sz w:val="24"/>
          <w:szCs w:val="24"/>
          <w:lang w:val="en-US" w:eastAsia="zh-CN" w:bidi="ar"/>
        </w:rPr>
        <w:t xml:space="preserve"> </w:t>
      </w:r>
      <w:r>
        <w:rPr>
          <w:rFonts w:hint="default" w:ascii="Calibri" w:hAnsi="Calibri" w:eastAsia="SimSun" w:cs="Times New Roman"/>
          <w:kern w:val="0"/>
          <w:sz w:val="24"/>
          <w:szCs w:val="24"/>
          <w:lang w:val="en-US" w:eastAsia="zh-CN" w:bidi="ar"/>
        </w:rPr>
        <w:fldChar w:fldCharType="begin"/>
      </w:r>
      <w:r>
        <w:rPr>
          <w:rFonts w:hint="default" w:ascii="Calibri" w:hAnsi="Calibri" w:eastAsia="SimSun" w:cs="Times New Roman"/>
          <w:kern w:val="0"/>
          <w:sz w:val="24"/>
          <w:szCs w:val="24"/>
          <w:lang w:val="en-US" w:eastAsia="zh-CN" w:bidi="ar"/>
        </w:rPr>
        <w:instrText xml:space="preserve"> HYPERLINK "https://doi.org/10.53896/ijc.v39i1.1802" </w:instrText>
      </w:r>
      <w:r>
        <w:rPr>
          <w:rFonts w:hint="default" w:ascii="Calibri" w:hAnsi="Calibri" w:eastAsia="SimSun" w:cs="Times New Roman"/>
          <w:kern w:val="0"/>
          <w:sz w:val="24"/>
          <w:szCs w:val="24"/>
          <w:lang w:val="en-US" w:eastAsia="zh-CN" w:bidi="ar"/>
        </w:rPr>
        <w:fldChar w:fldCharType="separate"/>
      </w:r>
      <w:r>
        <w:rPr>
          <w:rStyle w:val="16"/>
          <w:rFonts w:hint="default" w:ascii="Arial" w:hAnsi="Arial" w:eastAsia="Calibri" w:cs="Arial"/>
          <w:color w:val="0563C1"/>
          <w:kern w:val="2"/>
          <w:sz w:val="24"/>
          <w:szCs w:val="24"/>
          <w:u w:val="single"/>
        </w:rPr>
        <w:t>https://doi.org/10.53896/ijc.v39i1.1802</w:t>
      </w:r>
      <w:r>
        <w:rPr>
          <w:rFonts w:hint="default" w:ascii="Calibri" w:hAnsi="Calibri" w:eastAsia="SimSun" w:cs="Times New Roman"/>
          <w:kern w:val="0"/>
          <w:sz w:val="24"/>
          <w:szCs w:val="24"/>
          <w:lang w:val="en-US" w:eastAsia="zh-CN" w:bidi="ar"/>
        </w:rPr>
        <w:fldChar w:fldCharType="end"/>
      </w:r>
    </w:p>
    <w:p w14:paraId="28589077">
      <w:pPr>
        <w:keepNext w:val="0"/>
        <w:keepLines w:val="0"/>
        <w:widowControl/>
        <w:suppressLineNumbers w:val="0"/>
        <w:spacing w:before="0" w:beforeAutospacing="0" w:after="0" w:afterAutospacing="0" w:line="480" w:lineRule="auto"/>
        <w:ind w:left="0" w:right="0"/>
        <w:jc w:val="both"/>
        <w:rPr>
          <w:rFonts w:hint="default" w:ascii="Arial" w:hAnsi="Arial" w:eastAsia="Calibri" w:cs="Arial"/>
          <w:kern w:val="2"/>
          <w:sz w:val="24"/>
          <w:szCs w:val="24"/>
        </w:rPr>
      </w:pPr>
      <w:r>
        <w:rPr>
          <w:rFonts w:hint="default" w:ascii="Arial" w:hAnsi="Arial" w:eastAsia="Calibri" w:cs="Arial"/>
          <w:kern w:val="2"/>
          <w:sz w:val="24"/>
          <w:szCs w:val="24"/>
          <w:lang w:val="en-US" w:eastAsia="zh-CN" w:bidi="ar"/>
        </w:rPr>
        <w:t xml:space="preserve"> </w:t>
      </w:r>
    </w:p>
    <w:p w14:paraId="71B80576">
      <w:pPr>
        <w:keepNext w:val="0"/>
        <w:keepLines w:val="0"/>
        <w:widowControl/>
        <w:suppressLineNumbers w:val="0"/>
        <w:spacing w:before="0" w:beforeAutospacing="0" w:after="0" w:afterAutospacing="0" w:line="480" w:lineRule="auto"/>
        <w:ind w:left="0" w:right="0"/>
        <w:jc w:val="both"/>
        <w:rPr>
          <w:rFonts w:hint="default" w:ascii="Arial" w:hAnsi="Arial" w:eastAsia="Calibri" w:cs="Arial"/>
          <w:b/>
          <w:bCs/>
          <w:kern w:val="2"/>
          <w:sz w:val="24"/>
          <w:szCs w:val="24"/>
        </w:rPr>
      </w:pPr>
      <w:r>
        <w:rPr>
          <w:rFonts w:hint="default" w:ascii="Arial" w:hAnsi="Arial" w:eastAsia="Calibri" w:cs="Arial"/>
          <w:b/>
          <w:bCs/>
          <w:kern w:val="2"/>
          <w:sz w:val="24"/>
          <w:szCs w:val="24"/>
          <w:lang w:val="en-US" w:eastAsia="zh-CN" w:bidi="ar"/>
        </w:rPr>
        <w:t>Foreign</w:t>
      </w:r>
    </w:p>
    <w:p w14:paraId="4D27541E">
      <w:pPr>
        <w:keepNext w:val="0"/>
        <w:keepLines w:val="0"/>
        <w:widowControl/>
        <w:suppressLineNumbers w:val="0"/>
        <w:spacing w:before="0" w:beforeAutospacing="0" w:after="0" w:afterAutospacing="0" w:line="480" w:lineRule="auto"/>
        <w:ind w:left="0" w:right="0"/>
        <w:jc w:val="both"/>
        <w:rPr>
          <w:rFonts w:hint="default" w:ascii="Arial" w:hAnsi="Arial" w:eastAsia="Calibri" w:cs="Arial"/>
          <w:b/>
          <w:bCs/>
          <w:kern w:val="2"/>
          <w:sz w:val="24"/>
          <w:szCs w:val="24"/>
        </w:rPr>
      </w:pPr>
      <w:r>
        <w:rPr>
          <w:rFonts w:hint="default" w:ascii="Arial" w:hAnsi="Arial" w:eastAsia="Calibri" w:cs="Arial"/>
          <w:b/>
          <w:bCs/>
          <w:kern w:val="2"/>
          <w:sz w:val="24"/>
          <w:szCs w:val="24"/>
          <w:lang w:val="en-US" w:eastAsia="zh-CN" w:bidi="ar"/>
        </w:rPr>
        <w:t xml:space="preserve"> </w:t>
      </w:r>
    </w:p>
    <w:p w14:paraId="352EB413">
      <w:pPr>
        <w:keepNext w:val="0"/>
        <w:keepLines w:val="0"/>
        <w:widowControl/>
        <w:suppressLineNumbers w:val="0"/>
        <w:spacing w:before="0" w:beforeAutospacing="0" w:after="0" w:afterAutospacing="0" w:line="480" w:lineRule="auto"/>
        <w:ind w:left="0" w:right="0"/>
        <w:jc w:val="both"/>
        <w:rPr>
          <w:rFonts w:hint="default" w:ascii="Arial" w:hAnsi="Arial" w:eastAsia="Calibri" w:cs="Arial"/>
          <w:b/>
          <w:bCs/>
          <w:kern w:val="2"/>
          <w:sz w:val="24"/>
          <w:szCs w:val="24"/>
        </w:rPr>
      </w:pPr>
      <w:r>
        <w:rPr>
          <w:rFonts w:hint="default" w:ascii="Arial" w:hAnsi="Arial" w:eastAsia="Calibri" w:cs="Arial"/>
          <w:b/>
          <w:bCs/>
          <w:kern w:val="2"/>
          <w:sz w:val="24"/>
          <w:szCs w:val="24"/>
          <w:lang w:val="en-US" w:eastAsia="zh-CN" w:bidi="ar"/>
        </w:rPr>
        <w:t>"The Effect of HRIS Implementation Success on Job Involvement, Job Satisfaction and Work Engagement in SMEs"</w:t>
      </w:r>
    </w:p>
    <w:p w14:paraId="42D6C6EF">
      <w:pPr>
        <w:keepNext w:val="0"/>
        <w:keepLines w:val="0"/>
        <w:widowControl/>
        <w:suppressLineNumbers w:val="0"/>
        <w:spacing w:before="0" w:beforeAutospacing="0" w:after="0" w:afterAutospacing="0" w:line="480" w:lineRule="auto"/>
        <w:ind w:left="0" w:right="0"/>
        <w:jc w:val="both"/>
        <w:rPr>
          <w:rFonts w:hint="default" w:ascii="Arial" w:hAnsi="Arial" w:eastAsia="Calibri" w:cs="Arial"/>
          <w:b/>
          <w:bCs/>
          <w:kern w:val="2"/>
          <w:sz w:val="24"/>
          <w:szCs w:val="24"/>
        </w:rPr>
      </w:pPr>
      <w:r>
        <w:rPr>
          <w:rFonts w:hint="default" w:ascii="Arial" w:hAnsi="Arial" w:eastAsia="Calibri" w:cs="Arial"/>
          <w:b/>
          <w:bCs/>
          <w:kern w:val="2"/>
          <w:sz w:val="24"/>
          <w:szCs w:val="24"/>
          <w:lang w:val="en-US" w:eastAsia="zh-CN" w:bidi="ar"/>
        </w:rPr>
        <w:t xml:space="preserve"> </w:t>
      </w:r>
    </w:p>
    <w:p w14:paraId="552F6510">
      <w:pPr>
        <w:keepNext w:val="0"/>
        <w:keepLines w:val="0"/>
        <w:widowControl/>
        <w:suppressLineNumbers w:val="0"/>
        <w:spacing w:before="0" w:beforeAutospacing="0" w:after="0" w:afterAutospacing="0" w:line="480" w:lineRule="auto"/>
        <w:ind w:left="0" w:right="0"/>
        <w:jc w:val="both"/>
        <w:rPr>
          <w:rFonts w:hint="default" w:ascii="Arial" w:hAnsi="Arial" w:eastAsia="Calibri" w:cs="Arial"/>
          <w:kern w:val="2"/>
          <w:sz w:val="24"/>
          <w:szCs w:val="24"/>
          <w:lang w:val="en-US" w:eastAsia="zh-CN" w:bidi="ar"/>
        </w:rPr>
      </w:pPr>
      <w:r>
        <w:rPr>
          <w:rFonts w:hint="default" w:ascii="Arial" w:hAnsi="Arial" w:eastAsia="Calibri" w:cs="Arial"/>
          <w:kern w:val="2"/>
          <w:sz w:val="24"/>
          <w:szCs w:val="24"/>
          <w:lang w:val="en-US" w:eastAsia="zh-CN" w:bidi="ar"/>
        </w:rPr>
        <w:t>Maamari and Osta (2021) looked at how well HRIS implementation worked and how it related to job involvement, job satisfaction, and work engagement among employees in small and medium-sized businesses. This study shows that information systems can be linked to employee-related processes and Human Resource activities.</w:t>
      </w:r>
    </w:p>
    <w:p w14:paraId="291CD23F">
      <w:pPr>
        <w:keepNext w:val="0"/>
        <w:keepLines w:val="0"/>
        <w:widowControl/>
        <w:suppressLineNumbers w:val="0"/>
        <w:spacing w:before="0" w:beforeAutospacing="0" w:after="0" w:afterAutospacing="0" w:line="480" w:lineRule="auto"/>
        <w:ind w:left="0" w:right="0"/>
        <w:jc w:val="both"/>
        <w:rPr>
          <w:rFonts w:hint="default" w:ascii="Arial" w:hAnsi="Arial" w:eastAsia="Calibri" w:cs="Arial"/>
          <w:kern w:val="2"/>
          <w:sz w:val="24"/>
          <w:szCs w:val="24"/>
          <w:lang w:val="en-US" w:eastAsia="zh-CN" w:bidi="ar"/>
        </w:rPr>
      </w:pPr>
    </w:p>
    <w:p w14:paraId="4EBDC311">
      <w:pPr>
        <w:keepNext w:val="0"/>
        <w:keepLines w:val="0"/>
        <w:widowControl/>
        <w:suppressLineNumbers w:val="0"/>
        <w:spacing w:before="0" w:beforeAutospacing="0" w:after="0" w:afterAutospacing="0" w:line="480" w:lineRule="auto"/>
        <w:ind w:left="0" w:right="0"/>
        <w:jc w:val="both"/>
        <w:rPr>
          <w:rFonts w:hint="default" w:ascii="Arial" w:hAnsi="Arial" w:eastAsia="Calibri" w:cs="Arial"/>
          <w:kern w:val="2"/>
          <w:sz w:val="24"/>
          <w:szCs w:val="24"/>
          <w:lang w:val="en-US" w:eastAsia="zh-CN" w:bidi="ar"/>
        </w:rPr>
      </w:pPr>
      <w:r>
        <w:rPr>
          <w:rFonts w:hint="default" w:ascii="Arial" w:hAnsi="Arial" w:eastAsia="Calibri" w:cs="Arial"/>
          <w:kern w:val="2"/>
          <w:sz w:val="24"/>
          <w:szCs w:val="24"/>
          <w:lang w:val="en-US" w:eastAsia="zh-CN" w:bidi="ar"/>
        </w:rPr>
        <w:t>For this project, the study gives support for using an information system to handle certain employee-related activities. The proposed system uses this idea for employee communication, feedback, recognition, engagement activities, and workplace relations at Bestlink College of the Philippines – Bulacan Campus.</w:t>
      </w:r>
    </w:p>
    <w:p w14:paraId="2C01F828">
      <w:pPr>
        <w:keepNext w:val="0"/>
        <w:keepLines w:val="0"/>
        <w:widowControl/>
        <w:suppressLineNumbers w:val="0"/>
        <w:spacing w:before="0" w:beforeAutospacing="0" w:after="0" w:afterAutospacing="0" w:line="480" w:lineRule="auto"/>
        <w:ind w:left="0" w:right="0"/>
        <w:jc w:val="both"/>
        <w:rPr>
          <w:rFonts w:hint="default" w:ascii="Arial" w:hAnsi="Arial" w:eastAsia="Calibri" w:cs="Arial"/>
          <w:kern w:val="2"/>
          <w:sz w:val="24"/>
          <w:szCs w:val="24"/>
          <w:lang w:val="en-US" w:eastAsia="zh-CN" w:bidi="ar"/>
        </w:rPr>
      </w:pPr>
    </w:p>
    <w:p w14:paraId="7EA55ADB">
      <w:pPr>
        <w:keepNext w:val="0"/>
        <w:keepLines w:val="0"/>
        <w:widowControl/>
        <w:suppressLineNumbers w:val="0"/>
        <w:spacing w:before="0" w:beforeAutospacing="0" w:after="0" w:afterAutospacing="0" w:line="480" w:lineRule="auto"/>
        <w:ind w:left="0" w:right="0"/>
        <w:jc w:val="both"/>
        <w:rPr>
          <w:rFonts w:hint="default" w:ascii="Arial" w:hAnsi="Arial" w:eastAsia="Calibri" w:cs="Arial"/>
          <w:kern w:val="2"/>
          <w:sz w:val="24"/>
          <w:szCs w:val="24"/>
        </w:rPr>
      </w:pPr>
      <w:r>
        <w:rPr>
          <w:rFonts w:hint="default" w:ascii="Arial" w:hAnsi="Arial" w:eastAsia="Calibri" w:cs="Arial"/>
          <w:kern w:val="2"/>
          <w:sz w:val="24"/>
          <w:szCs w:val="24"/>
          <w:lang w:val="en-US" w:eastAsia="zh-CN" w:bidi="ar"/>
        </w:rPr>
        <w:t xml:space="preserve">Reference: Maamari, B. E., &amp; Osta, A. (2021). The effect of HRIS implementation success on job involvement, job satisfaction and work engagement in SMEs. International Journal of Organizational Analysis, 29(5), 1269–1286. </w:t>
      </w:r>
      <w:r>
        <w:rPr>
          <w:rFonts w:hint="default" w:ascii="Calibri" w:hAnsi="Calibri" w:eastAsia="SimSun" w:cs="Times New Roman"/>
          <w:kern w:val="0"/>
          <w:sz w:val="24"/>
          <w:szCs w:val="24"/>
          <w:lang w:val="en-US" w:eastAsia="zh-CN" w:bidi="ar"/>
        </w:rPr>
        <w:fldChar w:fldCharType="begin"/>
      </w:r>
      <w:r>
        <w:rPr>
          <w:rFonts w:hint="default" w:ascii="Calibri" w:hAnsi="Calibri" w:eastAsia="SimSun" w:cs="Times New Roman"/>
          <w:kern w:val="0"/>
          <w:sz w:val="24"/>
          <w:szCs w:val="24"/>
          <w:lang w:val="en-US" w:eastAsia="zh-CN" w:bidi="ar"/>
        </w:rPr>
        <w:instrText xml:space="preserve"> HYPERLINK "https://doi.org/10.1108/ijoa-07-2020-2298" </w:instrText>
      </w:r>
      <w:r>
        <w:rPr>
          <w:rFonts w:hint="default" w:ascii="Calibri" w:hAnsi="Calibri" w:eastAsia="SimSun" w:cs="Times New Roman"/>
          <w:kern w:val="0"/>
          <w:sz w:val="24"/>
          <w:szCs w:val="24"/>
          <w:lang w:val="en-US" w:eastAsia="zh-CN" w:bidi="ar"/>
        </w:rPr>
        <w:fldChar w:fldCharType="separate"/>
      </w:r>
      <w:r>
        <w:rPr>
          <w:rStyle w:val="16"/>
          <w:rFonts w:hint="default" w:ascii="Arial" w:hAnsi="Arial" w:eastAsia="Calibri" w:cs="Arial"/>
          <w:color w:val="0563C1"/>
          <w:kern w:val="2"/>
          <w:sz w:val="24"/>
          <w:szCs w:val="24"/>
          <w:u w:val="single"/>
        </w:rPr>
        <w:t>https://doi.org/10.1108/ijoa-07-2020-2298</w:t>
      </w:r>
      <w:r>
        <w:rPr>
          <w:rFonts w:hint="default" w:ascii="Calibri" w:hAnsi="Calibri" w:eastAsia="SimSun" w:cs="Times New Roman"/>
          <w:kern w:val="0"/>
          <w:sz w:val="24"/>
          <w:szCs w:val="24"/>
          <w:lang w:val="en-US" w:eastAsia="zh-CN" w:bidi="ar"/>
        </w:rPr>
        <w:fldChar w:fldCharType="end"/>
      </w:r>
    </w:p>
    <w:p w14:paraId="01B7BE13">
      <w:pPr>
        <w:keepNext w:val="0"/>
        <w:keepLines w:val="0"/>
        <w:widowControl/>
        <w:suppressLineNumbers w:val="0"/>
        <w:spacing w:before="0" w:beforeAutospacing="0" w:after="0" w:afterAutospacing="0" w:line="480" w:lineRule="auto"/>
        <w:ind w:left="0" w:right="0"/>
        <w:jc w:val="both"/>
        <w:rPr>
          <w:rFonts w:hint="default" w:ascii="Arial" w:hAnsi="Arial" w:eastAsia="Calibri" w:cs="Arial"/>
          <w:kern w:val="2"/>
          <w:sz w:val="24"/>
          <w:szCs w:val="24"/>
        </w:rPr>
      </w:pPr>
      <w:r>
        <w:rPr>
          <w:rFonts w:hint="default" w:ascii="Arial" w:hAnsi="Arial" w:eastAsia="Calibri" w:cs="Arial"/>
          <w:kern w:val="2"/>
          <w:sz w:val="24"/>
          <w:szCs w:val="24"/>
          <w:lang w:val="en-US" w:eastAsia="zh-CN" w:bidi="ar"/>
        </w:rPr>
        <w:t xml:space="preserve"> </w:t>
      </w:r>
    </w:p>
    <w:p w14:paraId="3DC5B6E8">
      <w:pPr>
        <w:keepNext w:val="0"/>
        <w:keepLines w:val="0"/>
        <w:widowControl/>
        <w:suppressLineNumbers w:val="0"/>
        <w:spacing w:before="0" w:beforeAutospacing="0" w:after="0" w:afterAutospacing="0" w:line="480" w:lineRule="auto"/>
        <w:ind w:left="0" w:right="0"/>
        <w:jc w:val="both"/>
        <w:rPr>
          <w:rFonts w:hint="default" w:ascii="Arial" w:hAnsi="Arial" w:eastAsia="Calibri" w:cs="Arial"/>
          <w:b/>
          <w:bCs/>
          <w:kern w:val="2"/>
          <w:sz w:val="24"/>
          <w:szCs w:val="24"/>
        </w:rPr>
      </w:pPr>
      <w:r>
        <w:rPr>
          <w:rFonts w:hint="default" w:ascii="Arial" w:hAnsi="Arial" w:eastAsia="Calibri" w:cs="Arial"/>
          <w:b/>
          <w:bCs/>
          <w:kern w:val="2"/>
          <w:sz w:val="24"/>
          <w:szCs w:val="24"/>
          <w:lang w:val="en-US" w:eastAsia="zh-CN" w:bidi="ar"/>
        </w:rPr>
        <w:t>"Adopting Human Resource Information System and Work-Related Outcomes in Emerging Market SMEs"</w:t>
      </w:r>
    </w:p>
    <w:p w14:paraId="1C7D66F1">
      <w:pPr>
        <w:keepNext w:val="0"/>
        <w:keepLines w:val="0"/>
        <w:widowControl/>
        <w:suppressLineNumbers w:val="0"/>
        <w:spacing w:before="0" w:beforeAutospacing="0" w:after="0" w:afterAutospacing="0" w:line="480" w:lineRule="auto"/>
        <w:ind w:left="0" w:right="0"/>
        <w:jc w:val="both"/>
        <w:rPr>
          <w:rFonts w:hint="default" w:ascii="Arial" w:hAnsi="Arial" w:eastAsia="Calibri" w:cs="Arial"/>
          <w:b/>
          <w:bCs/>
          <w:kern w:val="2"/>
          <w:sz w:val="24"/>
          <w:szCs w:val="24"/>
        </w:rPr>
      </w:pPr>
      <w:r>
        <w:rPr>
          <w:rFonts w:hint="default" w:ascii="Arial" w:hAnsi="Arial" w:eastAsia="Calibri" w:cs="Arial"/>
          <w:b/>
          <w:bCs/>
          <w:kern w:val="2"/>
          <w:sz w:val="24"/>
          <w:szCs w:val="24"/>
          <w:lang w:val="en-US" w:eastAsia="zh-CN" w:bidi="ar"/>
        </w:rPr>
        <w:t xml:space="preserve"> </w:t>
      </w:r>
    </w:p>
    <w:p w14:paraId="6C20A465">
      <w:pPr>
        <w:keepNext w:val="0"/>
        <w:keepLines w:val="0"/>
        <w:widowControl/>
        <w:suppressLineNumbers w:val="0"/>
        <w:spacing w:before="0" w:beforeAutospacing="0" w:after="0" w:afterAutospacing="0" w:line="480" w:lineRule="auto"/>
        <w:ind w:left="0" w:right="0"/>
        <w:jc w:val="both"/>
        <w:rPr>
          <w:rFonts w:hint="default" w:ascii="Arial" w:hAnsi="Arial" w:eastAsia="Calibri" w:cs="Arial"/>
          <w:kern w:val="2"/>
          <w:sz w:val="24"/>
          <w:szCs w:val="24"/>
          <w:lang w:val="en-US" w:eastAsia="zh-CN" w:bidi="ar"/>
        </w:rPr>
      </w:pPr>
      <w:r>
        <w:rPr>
          <w:rFonts w:hint="default" w:ascii="Arial" w:hAnsi="Arial" w:eastAsia="Calibri" w:cs="Arial"/>
          <w:kern w:val="2"/>
          <w:sz w:val="24"/>
          <w:szCs w:val="24"/>
          <w:lang w:val="en-US" w:eastAsia="zh-CN" w:bidi="ar"/>
        </w:rPr>
        <w:t>Shahreki and Lee (2024) examined how Human Resource Information Systems are adopted and how they relate to work-related outcomes in SMEs located in emerging markets. This study offers a foundation for looking at the ways employees and organizations rely on Human Resource information systems to carry out work-related tasks.</w:t>
      </w:r>
    </w:p>
    <w:p w14:paraId="18B7B10E">
      <w:pPr>
        <w:keepNext w:val="0"/>
        <w:keepLines w:val="0"/>
        <w:widowControl/>
        <w:suppressLineNumbers w:val="0"/>
        <w:spacing w:before="0" w:beforeAutospacing="0" w:after="0" w:afterAutospacing="0" w:line="480" w:lineRule="auto"/>
        <w:ind w:left="0" w:right="0"/>
        <w:jc w:val="both"/>
        <w:rPr>
          <w:rFonts w:hint="default" w:ascii="Arial" w:hAnsi="Arial" w:eastAsia="Calibri" w:cs="Arial"/>
          <w:kern w:val="2"/>
          <w:sz w:val="24"/>
          <w:szCs w:val="24"/>
          <w:lang w:val="en-US" w:eastAsia="zh-CN" w:bidi="ar"/>
        </w:rPr>
      </w:pPr>
    </w:p>
    <w:p w14:paraId="1BCC1F7F">
      <w:pPr>
        <w:keepNext w:val="0"/>
        <w:keepLines w:val="0"/>
        <w:widowControl/>
        <w:suppressLineNumbers w:val="0"/>
        <w:spacing w:before="0" w:beforeAutospacing="0" w:after="0" w:afterAutospacing="0" w:line="480" w:lineRule="auto"/>
        <w:ind w:left="0" w:right="0"/>
        <w:jc w:val="both"/>
        <w:rPr>
          <w:rFonts w:hint="default" w:ascii="Arial" w:hAnsi="Arial" w:eastAsia="Calibri" w:cs="Arial"/>
          <w:kern w:val="2"/>
          <w:sz w:val="24"/>
          <w:szCs w:val="24"/>
          <w:lang w:val="en-US" w:eastAsia="zh-CN" w:bidi="ar"/>
        </w:rPr>
      </w:pPr>
      <w:r>
        <w:rPr>
          <w:rFonts w:hint="default" w:ascii="Arial" w:hAnsi="Arial" w:eastAsia="Calibri" w:cs="Arial"/>
          <w:kern w:val="2"/>
          <w:sz w:val="24"/>
          <w:szCs w:val="24"/>
          <w:lang w:val="en-US" w:eastAsia="zh-CN" w:bidi="ar"/>
        </w:rPr>
        <w:t>This project likewise employs a digital system to assist with employee communication, feedback, surveys, recognition, grievance management, engagement activities, and Human Resource monitoring. The key distinction lies in the project's setting and scope, because the proposed system is built for the employee engagement and relations activities recognized at Bestlink College of the Philippines – Bulacan Campus.</w:t>
      </w:r>
    </w:p>
    <w:p w14:paraId="44982E7A">
      <w:pPr>
        <w:keepNext w:val="0"/>
        <w:keepLines w:val="0"/>
        <w:widowControl/>
        <w:suppressLineNumbers w:val="0"/>
        <w:spacing w:before="0" w:beforeAutospacing="0" w:after="0" w:afterAutospacing="0" w:line="480" w:lineRule="auto"/>
        <w:ind w:left="0" w:right="0"/>
        <w:jc w:val="both"/>
        <w:rPr>
          <w:rFonts w:hint="default" w:ascii="Arial" w:hAnsi="Arial" w:eastAsia="Calibri" w:cs="Arial"/>
          <w:kern w:val="2"/>
          <w:sz w:val="24"/>
          <w:szCs w:val="24"/>
        </w:rPr>
      </w:pPr>
      <w:r>
        <w:rPr>
          <w:rFonts w:hint="default" w:ascii="Arial" w:hAnsi="Arial" w:eastAsia="Calibri" w:cs="Arial"/>
          <w:kern w:val="2"/>
          <w:sz w:val="24"/>
          <w:szCs w:val="24"/>
          <w:lang w:val="en-US" w:eastAsia="zh-CN" w:bidi="ar"/>
        </w:rPr>
        <w:t xml:space="preserve"> </w:t>
      </w:r>
    </w:p>
    <w:p w14:paraId="1EAAC81F">
      <w:pPr>
        <w:keepNext w:val="0"/>
        <w:keepLines w:val="0"/>
        <w:widowControl/>
        <w:suppressLineNumbers w:val="0"/>
        <w:spacing w:before="0" w:beforeAutospacing="0" w:after="0" w:afterAutospacing="0" w:line="480" w:lineRule="auto"/>
        <w:ind w:left="0" w:right="0"/>
        <w:jc w:val="both"/>
        <w:rPr>
          <w:rFonts w:hint="default" w:ascii="Arial" w:hAnsi="Arial" w:eastAsia="Calibri" w:cs="Arial"/>
          <w:color w:val="0563C1"/>
          <w:kern w:val="2"/>
          <w:sz w:val="24"/>
          <w:szCs w:val="24"/>
          <w:u w:val="single"/>
        </w:rPr>
      </w:pPr>
      <w:r>
        <w:rPr>
          <w:rFonts w:hint="default" w:ascii="Arial" w:hAnsi="Arial" w:eastAsia="Calibri" w:cs="Arial"/>
          <w:kern w:val="2"/>
          <w:sz w:val="24"/>
          <w:szCs w:val="24"/>
          <w:lang w:val="en-US" w:eastAsia="zh-CN" w:bidi="ar"/>
        </w:rPr>
        <w:t xml:space="preserve">Reference: Shahreki, J., &amp; Lee, J. Y. (2024). Adopting human resource information system and work-related outcomes in emerging market SMEs: Unified theory of acceptance and use of technology. Cross Cultural &amp; Strategic Management, 31(1), 116–142. </w:t>
      </w:r>
      <w:r>
        <w:rPr>
          <w:rFonts w:hint="default" w:ascii="Calibri" w:hAnsi="Calibri" w:eastAsia="SimSun" w:cs="Times New Roman"/>
          <w:kern w:val="0"/>
          <w:sz w:val="24"/>
          <w:szCs w:val="24"/>
          <w:lang w:val="en-US" w:eastAsia="zh-CN" w:bidi="ar"/>
        </w:rPr>
        <w:fldChar w:fldCharType="begin"/>
      </w:r>
      <w:r>
        <w:rPr>
          <w:rFonts w:hint="default" w:ascii="Calibri" w:hAnsi="Calibri" w:eastAsia="SimSun" w:cs="Times New Roman"/>
          <w:kern w:val="0"/>
          <w:sz w:val="24"/>
          <w:szCs w:val="24"/>
          <w:lang w:val="en-US" w:eastAsia="zh-CN" w:bidi="ar"/>
        </w:rPr>
        <w:instrText xml:space="preserve"> HYPERLINK "https://doi.org/10.1108/ccsm-09-2022-0144" </w:instrText>
      </w:r>
      <w:r>
        <w:rPr>
          <w:rFonts w:hint="default" w:ascii="Calibri" w:hAnsi="Calibri" w:eastAsia="SimSun" w:cs="Times New Roman"/>
          <w:kern w:val="0"/>
          <w:sz w:val="24"/>
          <w:szCs w:val="24"/>
          <w:lang w:val="en-US" w:eastAsia="zh-CN" w:bidi="ar"/>
        </w:rPr>
        <w:fldChar w:fldCharType="separate"/>
      </w:r>
      <w:r>
        <w:rPr>
          <w:rStyle w:val="16"/>
          <w:rFonts w:hint="default" w:ascii="Arial" w:hAnsi="Arial" w:eastAsia="Calibri" w:cs="Arial"/>
          <w:color w:val="0563C1"/>
          <w:kern w:val="2"/>
          <w:sz w:val="24"/>
          <w:szCs w:val="24"/>
          <w:u w:val="single"/>
        </w:rPr>
        <w:t>https://doi.org/10.1108/ccsm-09-2022-0144</w:t>
      </w:r>
      <w:r>
        <w:rPr>
          <w:rFonts w:hint="default" w:ascii="Calibri" w:hAnsi="Calibri" w:eastAsia="SimSun" w:cs="Times New Roman"/>
          <w:kern w:val="0"/>
          <w:sz w:val="24"/>
          <w:szCs w:val="24"/>
          <w:lang w:val="en-US" w:eastAsia="zh-CN" w:bidi="ar"/>
        </w:rPr>
        <w:fldChar w:fldCharType="end"/>
      </w:r>
    </w:p>
    <w:p w14:paraId="308D70BE">
      <w:pPr>
        <w:keepNext w:val="0"/>
        <w:keepLines w:val="0"/>
        <w:widowControl/>
        <w:suppressLineNumbers w:val="0"/>
        <w:spacing w:before="0" w:beforeAutospacing="0" w:after="0" w:afterAutospacing="0" w:line="480" w:lineRule="auto"/>
        <w:ind w:left="0" w:right="0"/>
        <w:jc w:val="both"/>
        <w:rPr>
          <w:rFonts w:hint="default" w:ascii="Arial" w:hAnsi="Arial" w:eastAsia="Calibri" w:cs="Arial"/>
          <w:color w:val="0563C1"/>
          <w:kern w:val="2"/>
          <w:sz w:val="24"/>
          <w:szCs w:val="24"/>
          <w:u w:val="single"/>
        </w:rPr>
      </w:pPr>
      <w:r>
        <w:rPr>
          <w:rFonts w:hint="default" w:ascii="Arial" w:hAnsi="Arial" w:eastAsia="Calibri" w:cs="Arial"/>
          <w:color w:val="0563C1"/>
          <w:kern w:val="2"/>
          <w:sz w:val="24"/>
          <w:szCs w:val="24"/>
          <w:u w:val="single"/>
          <w:lang w:val="en-US" w:eastAsia="zh-CN" w:bidi="ar"/>
        </w:rPr>
        <w:t xml:space="preserve"> </w:t>
      </w:r>
    </w:p>
    <w:p w14:paraId="5A1D6739">
      <w:pPr>
        <w:keepNext w:val="0"/>
        <w:keepLines w:val="0"/>
        <w:widowControl/>
        <w:suppressLineNumbers w:val="0"/>
        <w:spacing w:before="0" w:beforeAutospacing="0" w:after="0" w:afterAutospacing="0" w:line="480" w:lineRule="auto"/>
        <w:ind w:left="0" w:right="0"/>
        <w:jc w:val="both"/>
        <w:rPr>
          <w:rFonts w:hint="default" w:ascii="Arial" w:hAnsi="Arial" w:eastAsia="Calibri" w:cs="Arial"/>
          <w:b/>
          <w:bCs/>
          <w:kern w:val="2"/>
          <w:sz w:val="24"/>
          <w:szCs w:val="24"/>
        </w:rPr>
      </w:pPr>
      <w:r>
        <w:rPr>
          <w:rFonts w:hint="default" w:ascii="Arial" w:hAnsi="Arial" w:eastAsia="Calibri" w:cs="Arial"/>
          <w:kern w:val="2"/>
          <w:sz w:val="24"/>
          <w:szCs w:val="24"/>
          <w:lang w:val="en-US" w:eastAsia="zh-CN" w:bidi="ar"/>
        </w:rPr>
        <w:t>"</w:t>
      </w:r>
      <w:r>
        <w:rPr>
          <w:rFonts w:hint="default" w:ascii="Arial" w:hAnsi="Arial" w:eastAsia="Calibri" w:cs="Arial"/>
          <w:b/>
          <w:bCs/>
          <w:kern w:val="2"/>
          <w:sz w:val="24"/>
          <w:szCs w:val="24"/>
          <w:lang w:val="en-US" w:eastAsia="zh-CN" w:bidi="ar"/>
        </w:rPr>
        <w:t>The Effects of High Performance Work Systems and Leader-Member Exchange Quality on Employee Engagement"</w:t>
      </w:r>
    </w:p>
    <w:p w14:paraId="3A49CD22">
      <w:pPr>
        <w:keepNext w:val="0"/>
        <w:keepLines w:val="0"/>
        <w:widowControl/>
        <w:suppressLineNumbers w:val="0"/>
        <w:spacing w:before="0" w:beforeAutospacing="0" w:after="0" w:afterAutospacing="0" w:line="480" w:lineRule="auto"/>
        <w:ind w:left="0" w:right="0"/>
        <w:jc w:val="both"/>
        <w:rPr>
          <w:rFonts w:hint="default" w:ascii="Arial" w:hAnsi="Arial" w:eastAsia="Calibri" w:cs="Arial"/>
          <w:kern w:val="2"/>
          <w:sz w:val="24"/>
          <w:szCs w:val="24"/>
          <w:lang w:val="en-US" w:eastAsia="zh-CN" w:bidi="ar"/>
        </w:rPr>
      </w:pPr>
      <w:r>
        <w:rPr>
          <w:rFonts w:hint="default" w:ascii="Arial" w:hAnsi="Arial" w:eastAsia="Calibri" w:cs="Arial"/>
          <w:kern w:val="2"/>
          <w:sz w:val="24"/>
          <w:szCs w:val="24"/>
          <w:lang w:val="en-US" w:eastAsia="zh-CN" w:bidi="ar"/>
        </w:rPr>
        <w:t>Oliveira and da Silva (2015) looked at how employee engagement connects to high-performance work systems and the quality of relationships between employees and leaders at a Brazilian non-profit organization. This study shows how important employees' experiences and their relationships at work are for employee engagement.</w:t>
      </w:r>
    </w:p>
    <w:p w14:paraId="4F923F60">
      <w:pPr>
        <w:keepNext w:val="0"/>
        <w:keepLines w:val="0"/>
        <w:widowControl/>
        <w:suppressLineNumbers w:val="0"/>
        <w:spacing w:before="0" w:beforeAutospacing="0" w:after="0" w:afterAutospacing="0" w:line="480" w:lineRule="auto"/>
        <w:ind w:left="0" w:right="0"/>
        <w:jc w:val="both"/>
        <w:rPr>
          <w:rFonts w:hint="default" w:ascii="Arial" w:hAnsi="Arial" w:eastAsia="Calibri" w:cs="Arial"/>
          <w:kern w:val="2"/>
          <w:sz w:val="24"/>
          <w:szCs w:val="24"/>
          <w:lang w:val="en-US" w:eastAsia="zh-CN" w:bidi="ar"/>
        </w:rPr>
      </w:pPr>
    </w:p>
    <w:p w14:paraId="1BD630BA">
      <w:pPr>
        <w:keepNext w:val="0"/>
        <w:keepLines w:val="0"/>
        <w:widowControl/>
        <w:suppressLineNumbers w:val="0"/>
        <w:spacing w:before="0" w:beforeAutospacing="0" w:after="0" w:afterAutospacing="0" w:line="480" w:lineRule="auto"/>
        <w:ind w:left="0" w:right="0"/>
        <w:jc w:val="both"/>
        <w:rPr>
          <w:rFonts w:hint="default" w:ascii="Arial" w:hAnsi="Arial" w:eastAsia="Calibri" w:cs="Arial"/>
          <w:kern w:val="2"/>
          <w:sz w:val="24"/>
          <w:szCs w:val="24"/>
          <w:lang w:val="en-US" w:eastAsia="zh-CN" w:bidi="ar"/>
        </w:rPr>
      </w:pPr>
      <w:r>
        <w:rPr>
          <w:rFonts w:hint="default" w:ascii="Arial" w:hAnsi="Arial" w:eastAsia="Calibri" w:cs="Arial"/>
          <w:kern w:val="2"/>
          <w:sz w:val="24"/>
          <w:szCs w:val="24"/>
          <w:lang w:val="en-US" w:eastAsia="zh-CN" w:bidi="ar"/>
        </w:rPr>
        <w:t>This project looks at similar topics by examining employee feedback, communication, recognition, participation, and grievance management. But that study centers on organizational relationships and work systems, whereas this proposed project builds a specific information system to support chosen employee engagement and relations activities.</w:t>
      </w:r>
    </w:p>
    <w:p w14:paraId="04711D92">
      <w:pPr>
        <w:keepNext w:val="0"/>
        <w:keepLines w:val="0"/>
        <w:widowControl/>
        <w:suppressLineNumbers w:val="0"/>
        <w:spacing w:before="0" w:beforeAutospacing="0" w:after="0" w:afterAutospacing="0" w:line="480" w:lineRule="auto"/>
        <w:ind w:left="0" w:right="0"/>
        <w:jc w:val="both"/>
        <w:rPr>
          <w:rFonts w:hint="default" w:ascii="Arial" w:hAnsi="Arial" w:eastAsia="Calibri" w:cs="Arial"/>
          <w:kern w:val="2"/>
          <w:sz w:val="24"/>
          <w:szCs w:val="24"/>
        </w:rPr>
      </w:pPr>
      <w:r>
        <w:rPr>
          <w:rFonts w:hint="default" w:ascii="Arial" w:hAnsi="Arial" w:eastAsia="Calibri" w:cs="Arial"/>
          <w:kern w:val="2"/>
          <w:sz w:val="24"/>
          <w:szCs w:val="24"/>
          <w:lang w:val="en-US" w:eastAsia="zh-CN" w:bidi="ar"/>
        </w:rPr>
        <w:t xml:space="preserve"> </w:t>
      </w:r>
    </w:p>
    <w:p w14:paraId="614B1216">
      <w:pPr>
        <w:keepNext w:val="0"/>
        <w:keepLines w:val="0"/>
        <w:widowControl/>
        <w:suppressLineNumbers w:val="0"/>
        <w:spacing w:before="0" w:beforeAutospacing="0" w:after="0" w:afterAutospacing="0" w:line="480" w:lineRule="auto"/>
        <w:ind w:left="0" w:right="0"/>
        <w:jc w:val="both"/>
        <w:rPr>
          <w:rFonts w:hint="default" w:ascii="Arial" w:hAnsi="Arial" w:eastAsia="Calibri" w:cs="Arial"/>
          <w:kern w:val="2"/>
          <w:sz w:val="24"/>
          <w:szCs w:val="24"/>
        </w:rPr>
      </w:pPr>
      <w:r>
        <w:rPr>
          <w:rFonts w:hint="default" w:ascii="Arial" w:hAnsi="Arial" w:eastAsia="Calibri" w:cs="Arial"/>
          <w:kern w:val="2"/>
          <w:sz w:val="24"/>
          <w:szCs w:val="24"/>
          <w:lang w:val="en-US" w:eastAsia="zh-CN" w:bidi="ar"/>
        </w:rPr>
        <w:t>Reference: Oliveira, L. B., &amp; da Silva, F. F. R. A. (2015). The effects of high performance work systems and leader-member exchange quality on employee engagement: Evidence from a Brazilian non-profit organization.</w:t>
      </w:r>
    </w:p>
    <w:p w14:paraId="3DAC2E3D">
      <w:pPr>
        <w:keepNext w:val="0"/>
        <w:keepLines w:val="0"/>
        <w:widowControl/>
        <w:suppressLineNumbers w:val="0"/>
        <w:spacing w:before="0" w:beforeAutospacing="0" w:after="0" w:afterAutospacing="0"/>
        <w:ind w:left="0" w:right="0"/>
        <w:jc w:val="both"/>
        <w:rPr>
          <w:rFonts w:hint="default" w:ascii="Arial" w:hAnsi="Arial" w:eastAsia="Calibri" w:cs="Arial"/>
          <w:kern w:val="2"/>
          <w:sz w:val="24"/>
          <w:szCs w:val="24"/>
        </w:rPr>
      </w:pPr>
      <w:r>
        <w:rPr>
          <w:rFonts w:hint="default" w:ascii="Arial" w:hAnsi="Arial" w:eastAsia="Calibri" w:cs="Arial"/>
          <w:kern w:val="2"/>
          <w:sz w:val="24"/>
          <w:szCs w:val="24"/>
          <w:lang w:val="en-US" w:eastAsia="zh-CN" w:bidi="ar"/>
        </w:rPr>
        <w:t xml:space="preserve">Procedia Computer Science, 55, 1023–1030. </w:t>
      </w:r>
      <w:r>
        <w:rPr>
          <w:rFonts w:hint="default" w:ascii="Calibri" w:hAnsi="Calibri" w:eastAsia="SimSun" w:cs="Times New Roman"/>
          <w:kern w:val="0"/>
          <w:sz w:val="24"/>
          <w:szCs w:val="24"/>
          <w:lang w:val="en-US" w:eastAsia="zh-CN" w:bidi="ar"/>
        </w:rPr>
        <w:fldChar w:fldCharType="begin"/>
      </w:r>
      <w:r>
        <w:rPr>
          <w:rFonts w:hint="default" w:ascii="Calibri" w:hAnsi="Calibri" w:eastAsia="SimSun" w:cs="Times New Roman"/>
          <w:kern w:val="0"/>
          <w:sz w:val="24"/>
          <w:szCs w:val="24"/>
          <w:lang w:val="en-US" w:eastAsia="zh-CN" w:bidi="ar"/>
        </w:rPr>
        <w:instrText xml:space="preserve"> HYPERLINK "https://doi.org/10.1016/j.procs.2015.07.092" </w:instrText>
      </w:r>
      <w:r>
        <w:rPr>
          <w:rFonts w:hint="default" w:ascii="Calibri" w:hAnsi="Calibri" w:eastAsia="SimSun" w:cs="Times New Roman"/>
          <w:kern w:val="0"/>
          <w:sz w:val="24"/>
          <w:szCs w:val="24"/>
          <w:lang w:val="en-US" w:eastAsia="zh-CN" w:bidi="ar"/>
        </w:rPr>
        <w:fldChar w:fldCharType="separate"/>
      </w:r>
      <w:r>
        <w:rPr>
          <w:rStyle w:val="16"/>
          <w:rFonts w:hint="default" w:ascii="Arial" w:hAnsi="Arial" w:eastAsia="Calibri" w:cs="Arial"/>
          <w:color w:val="0563C1"/>
          <w:kern w:val="2"/>
          <w:sz w:val="24"/>
          <w:szCs w:val="24"/>
          <w:u w:val="single"/>
        </w:rPr>
        <w:t>https://doi.org/10.1016/j.procs.2015.07.092</w:t>
      </w:r>
      <w:r>
        <w:rPr>
          <w:rFonts w:hint="default" w:ascii="Calibri" w:hAnsi="Calibri" w:eastAsia="SimSun" w:cs="Times New Roman"/>
          <w:kern w:val="0"/>
          <w:sz w:val="24"/>
          <w:szCs w:val="24"/>
          <w:lang w:val="en-US" w:eastAsia="zh-CN" w:bidi="ar"/>
        </w:rPr>
        <w:fldChar w:fldCharType="end"/>
      </w:r>
    </w:p>
    <w:p w14:paraId="6D167736">
      <w:pPr>
        <w:keepNext w:val="0"/>
        <w:keepLines w:val="0"/>
        <w:widowControl/>
        <w:suppressLineNumbers w:val="0"/>
        <w:spacing w:before="0" w:beforeAutospacing="0" w:after="0" w:afterAutospacing="0"/>
        <w:ind w:left="0" w:right="0"/>
        <w:jc w:val="both"/>
        <w:rPr>
          <w:rFonts w:hint="default" w:ascii="Arial" w:hAnsi="Arial" w:eastAsia="Calibri" w:cs="Arial"/>
          <w:kern w:val="2"/>
          <w:sz w:val="24"/>
          <w:szCs w:val="24"/>
        </w:rPr>
      </w:pPr>
      <w:r>
        <w:rPr>
          <w:rFonts w:hint="default" w:ascii="Arial" w:hAnsi="Arial" w:eastAsia="Calibri" w:cs="Arial"/>
          <w:kern w:val="2"/>
          <w:sz w:val="24"/>
          <w:szCs w:val="24"/>
          <w:lang w:val="en-US" w:eastAsia="zh-CN" w:bidi="ar"/>
        </w:rPr>
        <w:t xml:space="preserve"> </w:t>
      </w:r>
    </w:p>
    <w:p w14:paraId="6A31BE17">
      <w:pPr>
        <w:keepNext w:val="0"/>
        <w:keepLines w:val="0"/>
        <w:widowControl/>
        <w:suppressLineNumbers w:val="0"/>
        <w:spacing w:before="0" w:beforeAutospacing="0" w:after="0" w:afterAutospacing="0"/>
        <w:ind w:left="0" w:right="0"/>
        <w:jc w:val="both"/>
        <w:rPr>
          <w:rFonts w:hint="default" w:ascii="Arial" w:hAnsi="Arial" w:eastAsia="Calibri" w:cs="Arial"/>
          <w:kern w:val="2"/>
          <w:sz w:val="24"/>
          <w:szCs w:val="24"/>
        </w:rPr>
      </w:pPr>
      <w:r>
        <w:rPr>
          <w:rFonts w:hint="default" w:ascii="Arial" w:hAnsi="Arial" w:eastAsia="Calibri" w:cs="Arial"/>
          <w:kern w:val="2"/>
          <w:sz w:val="24"/>
          <w:szCs w:val="24"/>
          <w:lang w:val="en-US" w:eastAsia="zh-CN" w:bidi="ar"/>
        </w:rPr>
        <w:t xml:space="preserve"> </w:t>
      </w:r>
    </w:p>
    <w:p w14:paraId="2964D75F">
      <w:pPr>
        <w:keepNext w:val="0"/>
        <w:keepLines w:val="0"/>
        <w:widowControl/>
        <w:suppressLineNumbers w:val="0"/>
        <w:spacing w:before="0" w:beforeAutospacing="0" w:after="0" w:afterAutospacing="0"/>
        <w:ind w:left="0" w:right="0"/>
        <w:jc w:val="both"/>
        <w:rPr>
          <w:rFonts w:hint="default" w:ascii="Arial" w:hAnsi="Arial" w:eastAsia="Calibri" w:cs="Arial"/>
          <w:kern w:val="2"/>
          <w:sz w:val="24"/>
          <w:szCs w:val="24"/>
        </w:rPr>
      </w:pPr>
      <w:r>
        <w:rPr>
          <w:rFonts w:hint="default" w:ascii="Arial" w:hAnsi="Arial" w:eastAsia="Calibri" w:cs="Arial"/>
          <w:kern w:val="2"/>
          <w:sz w:val="24"/>
          <w:szCs w:val="24"/>
          <w:lang w:val="en-US" w:eastAsia="zh-CN" w:bidi="ar"/>
        </w:rPr>
        <w:t xml:space="preserve"> </w:t>
      </w:r>
    </w:p>
    <w:p w14:paraId="2B9A7E2A">
      <w:pPr>
        <w:keepNext w:val="0"/>
        <w:keepLines w:val="0"/>
        <w:widowControl/>
        <w:suppressLineNumbers w:val="0"/>
        <w:spacing w:before="0" w:beforeAutospacing="0" w:after="0" w:afterAutospacing="0"/>
        <w:ind w:left="0" w:right="0"/>
        <w:jc w:val="both"/>
        <w:rPr>
          <w:rFonts w:hint="default" w:ascii="Arial" w:hAnsi="Arial" w:eastAsia="SimSun" w:cs="Arial"/>
          <w:b/>
          <w:bCs/>
          <w:sz w:val="26"/>
          <w:szCs w:val="26"/>
        </w:rPr>
      </w:pPr>
      <w:r>
        <w:rPr>
          <w:rFonts w:hint="default" w:ascii="Arial" w:hAnsi="Arial" w:eastAsia="SimSun" w:cs="Arial"/>
          <w:b/>
          <w:bCs/>
          <w:kern w:val="0"/>
          <w:sz w:val="26"/>
          <w:szCs w:val="26"/>
          <w:lang w:val="en-US" w:eastAsia="zh-CN" w:bidi="ar"/>
        </w:rPr>
        <w:t xml:space="preserve"> </w:t>
      </w:r>
    </w:p>
    <w:p w14:paraId="22300428">
      <w:pPr>
        <w:keepNext w:val="0"/>
        <w:keepLines w:val="0"/>
        <w:widowControl/>
        <w:suppressLineNumbers w:val="0"/>
        <w:spacing w:before="0" w:beforeAutospacing="0" w:after="0" w:afterAutospacing="0"/>
        <w:ind w:left="0" w:right="0"/>
        <w:jc w:val="both"/>
        <w:rPr>
          <w:rFonts w:hint="default" w:ascii="Arial" w:hAnsi="Arial" w:eastAsia="SimSun" w:cs="Arial"/>
          <w:b/>
          <w:bCs/>
          <w:sz w:val="26"/>
          <w:szCs w:val="26"/>
        </w:rPr>
      </w:pPr>
      <w:r>
        <w:rPr>
          <w:rFonts w:hint="default" w:ascii="Arial" w:hAnsi="Arial" w:eastAsia="SimSun" w:cs="Arial"/>
          <w:b/>
          <w:bCs/>
          <w:kern w:val="0"/>
          <w:sz w:val="26"/>
          <w:szCs w:val="26"/>
          <w:lang w:val="en-US" w:eastAsia="zh-CN" w:bidi="ar"/>
        </w:rPr>
        <w:t xml:space="preserve"> </w:t>
      </w:r>
    </w:p>
    <w:p w14:paraId="34FF2354">
      <w:pPr>
        <w:keepNext w:val="0"/>
        <w:keepLines w:val="0"/>
        <w:widowControl/>
        <w:suppressLineNumbers w:val="0"/>
        <w:spacing w:before="0" w:beforeAutospacing="0" w:after="0" w:afterAutospacing="0"/>
        <w:ind w:left="0" w:right="0"/>
        <w:jc w:val="both"/>
        <w:rPr>
          <w:rFonts w:hint="default" w:ascii="Arial" w:hAnsi="Arial" w:eastAsia="SimSun" w:cs="Arial"/>
          <w:b/>
          <w:bCs/>
          <w:sz w:val="26"/>
          <w:szCs w:val="26"/>
        </w:rPr>
      </w:pPr>
      <w:r>
        <w:rPr>
          <w:rFonts w:hint="default" w:ascii="Arial" w:hAnsi="Arial" w:eastAsia="SimSun" w:cs="Arial"/>
          <w:b/>
          <w:bCs/>
          <w:kern w:val="0"/>
          <w:sz w:val="26"/>
          <w:szCs w:val="26"/>
          <w:lang w:val="en-US" w:eastAsia="zh-CN" w:bidi="ar"/>
        </w:rPr>
        <w:t xml:space="preserve"> </w:t>
      </w:r>
    </w:p>
    <w:p w14:paraId="37DA058E">
      <w:pPr>
        <w:keepNext w:val="0"/>
        <w:keepLines w:val="0"/>
        <w:widowControl/>
        <w:suppressLineNumbers w:val="0"/>
        <w:spacing w:before="0" w:beforeAutospacing="0" w:after="0" w:afterAutospacing="0"/>
        <w:ind w:left="0" w:right="0"/>
        <w:jc w:val="both"/>
        <w:rPr>
          <w:rFonts w:hint="default" w:ascii="Arial" w:hAnsi="Arial" w:eastAsia="SimSun" w:cs="Arial"/>
          <w:b/>
          <w:bCs/>
          <w:sz w:val="26"/>
          <w:szCs w:val="26"/>
        </w:rPr>
      </w:pPr>
      <w:r>
        <w:rPr>
          <w:rFonts w:hint="default" w:ascii="Arial" w:hAnsi="Arial" w:eastAsia="SimSun" w:cs="Arial"/>
          <w:b/>
          <w:bCs/>
          <w:kern w:val="0"/>
          <w:sz w:val="26"/>
          <w:szCs w:val="26"/>
          <w:lang w:val="en-US" w:eastAsia="zh-CN" w:bidi="ar"/>
        </w:rPr>
        <w:t xml:space="preserve"> </w:t>
      </w:r>
    </w:p>
    <w:p w14:paraId="56DDF4E8">
      <w:pPr>
        <w:keepNext w:val="0"/>
        <w:keepLines w:val="0"/>
        <w:widowControl/>
        <w:suppressLineNumbers w:val="0"/>
        <w:spacing w:before="0" w:beforeAutospacing="0" w:after="0" w:afterAutospacing="0"/>
        <w:ind w:left="0" w:right="0"/>
        <w:jc w:val="both"/>
        <w:rPr>
          <w:rFonts w:hint="default" w:ascii="Arial" w:hAnsi="Arial" w:eastAsia="SimSun" w:cs="Arial"/>
          <w:b/>
          <w:bCs/>
          <w:sz w:val="26"/>
          <w:szCs w:val="26"/>
        </w:rPr>
      </w:pPr>
      <w:r>
        <w:rPr>
          <w:rFonts w:hint="default" w:ascii="Arial" w:hAnsi="Arial" w:eastAsia="SimSun" w:cs="Arial"/>
          <w:b/>
          <w:bCs/>
          <w:kern w:val="0"/>
          <w:sz w:val="26"/>
          <w:szCs w:val="26"/>
          <w:lang w:val="en-US" w:eastAsia="zh-CN" w:bidi="ar"/>
        </w:rPr>
        <w:t xml:space="preserve"> </w:t>
      </w:r>
    </w:p>
    <w:p w14:paraId="66A9D343">
      <w:pPr>
        <w:keepNext w:val="0"/>
        <w:keepLines w:val="0"/>
        <w:widowControl/>
        <w:suppressLineNumbers w:val="0"/>
        <w:spacing w:before="0" w:beforeAutospacing="0" w:after="0" w:afterAutospacing="0"/>
        <w:ind w:left="0" w:right="0"/>
        <w:jc w:val="both"/>
        <w:rPr>
          <w:rFonts w:hint="default" w:ascii="Arial" w:hAnsi="Arial" w:eastAsia="SimSun" w:cs="Arial"/>
          <w:b/>
          <w:bCs/>
          <w:sz w:val="26"/>
          <w:szCs w:val="26"/>
        </w:rPr>
      </w:pPr>
      <w:r>
        <w:rPr>
          <w:rFonts w:hint="default" w:ascii="Arial" w:hAnsi="Arial" w:eastAsia="SimSun" w:cs="Arial"/>
          <w:b/>
          <w:bCs/>
          <w:kern w:val="0"/>
          <w:sz w:val="26"/>
          <w:szCs w:val="26"/>
          <w:lang w:val="en-US" w:eastAsia="zh-CN" w:bidi="ar"/>
        </w:rPr>
        <w:t xml:space="preserve"> </w:t>
      </w:r>
    </w:p>
    <w:p w14:paraId="3FFE792A">
      <w:pPr>
        <w:keepNext w:val="0"/>
        <w:keepLines w:val="0"/>
        <w:widowControl/>
        <w:suppressLineNumbers w:val="0"/>
        <w:spacing w:before="0" w:beforeAutospacing="0" w:after="0" w:afterAutospacing="0"/>
        <w:ind w:left="0" w:right="0"/>
        <w:jc w:val="both"/>
        <w:rPr>
          <w:rFonts w:hint="default" w:ascii="Arial" w:hAnsi="Arial" w:eastAsia="SimSun" w:cs="Arial"/>
          <w:b/>
          <w:bCs/>
          <w:sz w:val="26"/>
          <w:szCs w:val="26"/>
        </w:rPr>
      </w:pPr>
      <w:r>
        <w:rPr>
          <w:rFonts w:hint="default" w:ascii="Arial" w:hAnsi="Arial" w:eastAsia="SimSun" w:cs="Arial"/>
          <w:b/>
          <w:bCs/>
          <w:kern w:val="0"/>
          <w:sz w:val="26"/>
          <w:szCs w:val="26"/>
          <w:lang w:val="en-US" w:eastAsia="zh-CN" w:bidi="ar"/>
        </w:rPr>
        <w:t xml:space="preserve"> </w:t>
      </w:r>
    </w:p>
    <w:p w14:paraId="4F76EFE8">
      <w:pPr>
        <w:keepNext w:val="0"/>
        <w:keepLines w:val="0"/>
        <w:widowControl/>
        <w:suppressLineNumbers w:val="0"/>
        <w:spacing w:before="0" w:beforeAutospacing="0" w:after="0" w:afterAutospacing="0"/>
        <w:ind w:left="0" w:right="0"/>
        <w:jc w:val="both"/>
        <w:rPr>
          <w:rFonts w:hint="default" w:ascii="Arial" w:hAnsi="Arial" w:eastAsia="SimSun" w:cs="Arial"/>
          <w:b/>
          <w:bCs/>
          <w:sz w:val="26"/>
          <w:szCs w:val="26"/>
        </w:rPr>
      </w:pPr>
      <w:r>
        <w:rPr>
          <w:rFonts w:hint="default" w:ascii="Arial" w:hAnsi="Arial" w:eastAsia="SimSun" w:cs="Arial"/>
          <w:b/>
          <w:bCs/>
          <w:kern w:val="0"/>
          <w:sz w:val="26"/>
          <w:szCs w:val="26"/>
          <w:lang w:val="en-US" w:eastAsia="zh-CN" w:bidi="ar"/>
        </w:rPr>
        <w:t xml:space="preserve"> </w:t>
      </w:r>
    </w:p>
    <w:p w14:paraId="36AD446A">
      <w:pPr>
        <w:keepNext w:val="0"/>
        <w:keepLines w:val="0"/>
        <w:widowControl/>
        <w:suppressLineNumbers w:val="0"/>
        <w:spacing w:before="0" w:beforeAutospacing="0" w:after="0" w:afterAutospacing="0"/>
        <w:ind w:left="0" w:right="0"/>
        <w:jc w:val="both"/>
        <w:rPr>
          <w:rFonts w:hint="default" w:ascii="Arial" w:hAnsi="Arial" w:eastAsia="SimSun" w:cs="Arial"/>
          <w:b/>
          <w:bCs/>
          <w:sz w:val="26"/>
          <w:szCs w:val="26"/>
        </w:rPr>
      </w:pPr>
    </w:p>
    <w:p w14:paraId="12A4D607">
      <w:pPr>
        <w:keepNext w:val="0"/>
        <w:keepLines w:val="0"/>
        <w:widowControl/>
        <w:suppressLineNumbers w:val="0"/>
        <w:spacing w:before="0" w:beforeAutospacing="0" w:after="0" w:afterAutospacing="0"/>
        <w:ind w:left="0" w:right="0"/>
        <w:jc w:val="both"/>
        <w:rPr>
          <w:rFonts w:hint="default" w:ascii="Arial" w:hAnsi="Arial" w:eastAsia="SimSun" w:cs="Arial"/>
          <w:b/>
          <w:bCs/>
          <w:sz w:val="26"/>
          <w:szCs w:val="26"/>
        </w:rPr>
      </w:pPr>
      <w:r>
        <w:rPr>
          <w:rFonts w:hint="default" w:ascii="Arial" w:hAnsi="Arial" w:eastAsia="SimSun" w:cs="Arial"/>
          <w:b/>
          <w:bCs/>
          <w:kern w:val="0"/>
          <w:sz w:val="26"/>
          <w:szCs w:val="26"/>
          <w:lang w:val="en-US" w:eastAsia="zh-CN" w:bidi="ar"/>
        </w:rPr>
        <w:t>2.6</w:t>
      </w:r>
      <w:r>
        <w:rPr>
          <w:rFonts w:hint="default" w:ascii="Arial" w:hAnsi="Arial" w:eastAsia="SimSun" w:cs="Arial"/>
          <w:b/>
          <w:bCs/>
          <w:kern w:val="0"/>
          <w:sz w:val="26"/>
          <w:szCs w:val="26"/>
          <w:lang w:val="en-US" w:eastAsia="zh-CN" w:bidi="ar"/>
        </w:rPr>
        <w:tab/>
      </w:r>
      <w:r>
        <w:rPr>
          <w:rFonts w:hint="default" w:ascii="Arial" w:hAnsi="Arial" w:eastAsia="SimSun" w:cs="Arial"/>
          <w:b/>
          <w:bCs/>
          <w:kern w:val="0"/>
          <w:sz w:val="26"/>
          <w:szCs w:val="26"/>
          <w:lang w:val="en-US" w:eastAsia="zh-CN" w:bidi="ar"/>
        </w:rPr>
        <w:t>Integration of Information System in Enterprise Environment</w:t>
      </w:r>
    </w:p>
    <w:p w14:paraId="0E0967EF">
      <w:pPr>
        <w:keepNext w:val="0"/>
        <w:keepLines w:val="0"/>
        <w:widowControl/>
        <w:suppressLineNumbers w:val="0"/>
        <w:spacing w:before="0" w:beforeAutospacing="0" w:after="0" w:afterAutospacing="0"/>
        <w:ind w:left="0" w:right="0"/>
        <w:jc w:val="both"/>
        <w:rPr>
          <w:rFonts w:hint="default" w:ascii="Arial" w:hAnsi="Arial" w:eastAsia="SimSun" w:cs="Arial"/>
          <w:b/>
          <w:bCs/>
          <w:sz w:val="32"/>
          <w:szCs w:val="32"/>
        </w:rPr>
      </w:pPr>
      <w:r>
        <w:rPr>
          <w:rFonts w:hint="default" w:ascii="Arial" w:hAnsi="Arial" w:eastAsia="SimSun" w:cs="Arial"/>
          <w:b/>
          <w:bCs/>
          <w:kern w:val="0"/>
          <w:sz w:val="32"/>
          <w:szCs w:val="32"/>
          <w:lang w:val="en-US" w:eastAsia="zh-CN" w:bidi="ar"/>
        </w:rPr>
        <w:t xml:space="preserve"> </w:t>
      </w:r>
    </w:p>
    <w:p w14:paraId="23ED307A">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kern w:val="0"/>
          <w:sz w:val="24"/>
          <w:szCs w:val="24"/>
          <w:lang w:val="en-US" w:eastAsia="zh-CN" w:bidi="ar"/>
        </w:rPr>
        <w:t xml:space="preserve"> </w:t>
      </w:r>
    </w:p>
    <w:p w14:paraId="3A1F3342">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The Human Resources Employee Engagement and Relations System is built to help with chosen employee-related tasks at Bestlink College of the Philippines – Bulacan Campus. This system puts communication, feedback, participation, recognition, social interaction, and workplace concerns all in one place.</w:t>
      </w:r>
    </w:p>
    <w:p w14:paraId="312ABDDA">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50E6D708">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It offers a single, central spot for handling employee engagement and relations information. Through the right system functions, you can store and manage Human Resource announcements, notices, survey answers, feedback, engagement activities, recognition records, and workplace concerns.</w:t>
      </w:r>
    </w:p>
    <w:p w14:paraId="5C286FCB">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69F9F66E">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Employees and authorized Human Resource staff create and use information that links these functions together. For instance, Human Resource staff can post an announcement about an employee activity. After that, employees can join the activity, complete a survey or poll, give feedback, and take part through the comments and reactions available. The information that comes out of this can be checked using the right monitoring and analytics functions.</w:t>
      </w:r>
    </w:p>
    <w:p w14:paraId="131308E9">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The Grievance Management function offers a clear, organized way to submit and handle workplace concerns. Authorized Human Resource staff can look over the submitted information, update the grievance record, and keep track of its status. Records tied to grievances can also feed into the analytics and reporting functions that are available.</w:t>
      </w:r>
    </w:p>
    <w:p w14:paraId="754BC0D0">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70DA9754">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The Dashboard Overview gives authorized users one central view of the employee engagement and relations information that matters. This lets Human Resource staff and administrators reach the functions and records based on the permissions given to them.</w:t>
      </w:r>
    </w:p>
    <w:p w14:paraId="42AC7C8C">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070D8126">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The system works within its own boundaries and does not directly take the place of, or link to, institutional systems outside the project. It does not compute payroll, generate or release payroll, process biometric attendance, handle timekeeping, or connect to biometric devices. Attendance and payroll details may only be treated as supporting information when they matter to an employee concern or grievance.</w:t>
      </w:r>
    </w:p>
    <w:p w14:paraId="0816CA8B">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601F2BCA">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kern w:val="0"/>
          <w:sz w:val="24"/>
          <w:szCs w:val="24"/>
          <w:lang w:val="en-US" w:eastAsia="zh-CN" w:bidi="ar"/>
        </w:rPr>
        <w:t xml:space="preserve">This way of integrating lets the different functions operate inside one system while each keeps its own purpose. This gives the Human Resource Department one platform for the selected employee engagement and relations activities covered by the project. </w:t>
      </w:r>
    </w:p>
    <w:p w14:paraId="319E75B9">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kern w:val="0"/>
          <w:sz w:val="24"/>
          <w:szCs w:val="24"/>
          <w:lang w:val="en-US" w:eastAsia="zh-CN" w:bidi="ar"/>
        </w:rPr>
        <w:t xml:space="preserve"> </w:t>
      </w:r>
    </w:p>
    <w:p w14:paraId="70DC5AE5">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kern w:val="0"/>
          <w:sz w:val="24"/>
          <w:szCs w:val="24"/>
          <w:lang w:val="en-US" w:eastAsia="zh-CN" w:bidi="ar"/>
        </w:rPr>
        <w:t xml:space="preserve"> </w:t>
      </w:r>
    </w:p>
    <w:p w14:paraId="6EDB56FE">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kern w:val="0"/>
          <w:sz w:val="24"/>
          <w:szCs w:val="24"/>
          <w:lang w:val="en-US" w:eastAsia="zh-CN" w:bidi="ar"/>
        </w:rPr>
        <w:t xml:space="preserve"> </w:t>
      </w:r>
    </w:p>
    <w:p w14:paraId="00BDF93D">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kern w:val="0"/>
          <w:sz w:val="24"/>
          <w:szCs w:val="24"/>
          <w:lang w:val="en-US" w:eastAsia="zh-CN" w:bidi="ar"/>
        </w:rPr>
        <w:t xml:space="preserve"> </w:t>
      </w:r>
    </w:p>
    <w:p w14:paraId="3DE7C767">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kern w:val="0"/>
          <w:sz w:val="24"/>
          <w:szCs w:val="24"/>
          <w:lang w:val="en-US" w:eastAsia="zh-CN" w:bidi="ar"/>
        </w:rPr>
        <w:t xml:space="preserve"> </w:t>
      </w:r>
    </w:p>
    <w:p w14:paraId="19EA14D8">
      <w:pPr>
        <w:keepNext w:val="0"/>
        <w:keepLines w:val="0"/>
        <w:widowControl/>
        <w:suppressLineNumbers w:val="0"/>
        <w:spacing w:before="280" w:beforeAutospacing="0" w:after="280" w:afterAutospacing="0" w:line="480" w:lineRule="auto"/>
        <w:ind w:left="0" w:right="0"/>
        <w:jc w:val="center"/>
        <w:rPr>
          <w:rFonts w:hint="default" w:ascii="Arial" w:hAnsi="Arial" w:eastAsia="SimSun" w:cs="Arial"/>
          <w:b/>
          <w:bCs w:val="0"/>
          <w:kern w:val="0"/>
          <w:sz w:val="28"/>
          <w:szCs w:val="28"/>
          <w:lang w:val="en-US" w:eastAsia="zh-CN" w:bidi="ar"/>
        </w:rPr>
      </w:pPr>
    </w:p>
    <w:p w14:paraId="573C27DB">
      <w:pPr>
        <w:keepNext w:val="0"/>
        <w:keepLines w:val="0"/>
        <w:widowControl/>
        <w:suppressLineNumbers w:val="0"/>
        <w:spacing w:before="280" w:beforeAutospacing="0" w:after="280" w:afterAutospacing="0" w:line="480" w:lineRule="auto"/>
        <w:ind w:left="0" w:right="0"/>
        <w:jc w:val="center"/>
        <w:rPr>
          <w:rFonts w:hint="default" w:ascii="Arial" w:hAnsi="Arial" w:eastAsia="SimSun" w:cs="Arial"/>
          <w:b/>
          <w:bCs w:val="0"/>
          <w:kern w:val="0"/>
          <w:sz w:val="28"/>
          <w:szCs w:val="28"/>
          <w:lang w:val="en-US" w:eastAsia="zh-CN" w:bidi="ar"/>
        </w:rPr>
      </w:pPr>
    </w:p>
    <w:p w14:paraId="33F6659E">
      <w:pPr>
        <w:keepNext w:val="0"/>
        <w:keepLines w:val="0"/>
        <w:widowControl/>
        <w:suppressLineNumbers w:val="0"/>
        <w:spacing w:before="280" w:beforeAutospacing="0" w:after="280" w:afterAutospacing="0" w:line="480" w:lineRule="auto"/>
        <w:ind w:left="0" w:right="0"/>
        <w:jc w:val="center"/>
        <w:rPr>
          <w:rFonts w:hint="default" w:ascii="Arial" w:hAnsi="Arial" w:eastAsia="SimSun" w:cs="Arial"/>
          <w:b/>
          <w:bCs w:val="0"/>
          <w:kern w:val="0"/>
          <w:sz w:val="28"/>
          <w:szCs w:val="28"/>
          <w:lang w:val="en-US" w:eastAsia="zh-CN" w:bidi="ar"/>
        </w:rPr>
      </w:pPr>
    </w:p>
    <w:p w14:paraId="216ADBD8">
      <w:pPr>
        <w:keepNext w:val="0"/>
        <w:keepLines w:val="0"/>
        <w:widowControl/>
        <w:suppressLineNumbers w:val="0"/>
        <w:spacing w:before="280" w:beforeAutospacing="0" w:after="280" w:afterAutospacing="0" w:line="480" w:lineRule="auto"/>
        <w:ind w:left="0" w:right="0"/>
        <w:jc w:val="center"/>
        <w:rPr>
          <w:rFonts w:hint="default" w:ascii="Arial" w:hAnsi="Arial" w:eastAsia="SimSun" w:cs="Arial"/>
          <w:b/>
          <w:bCs w:val="0"/>
          <w:kern w:val="0"/>
          <w:sz w:val="28"/>
          <w:szCs w:val="28"/>
          <w:lang w:val="en-US" w:eastAsia="zh-CN" w:bidi="ar"/>
        </w:rPr>
      </w:pPr>
    </w:p>
    <w:p w14:paraId="0F3CF6D4">
      <w:pPr>
        <w:keepNext w:val="0"/>
        <w:keepLines w:val="0"/>
        <w:widowControl/>
        <w:suppressLineNumbers w:val="0"/>
        <w:spacing w:before="280" w:beforeAutospacing="0" w:after="280" w:afterAutospacing="0" w:line="480" w:lineRule="auto"/>
        <w:ind w:left="0" w:right="0"/>
        <w:jc w:val="center"/>
        <w:rPr>
          <w:rFonts w:hint="default" w:ascii="Arial" w:hAnsi="Arial" w:eastAsia="SimSun" w:cs="Arial"/>
          <w:b/>
          <w:bCs w:val="0"/>
          <w:kern w:val="0"/>
          <w:sz w:val="28"/>
          <w:szCs w:val="28"/>
          <w:lang w:val="en-US" w:eastAsia="zh-CN" w:bidi="ar"/>
        </w:rPr>
      </w:pPr>
    </w:p>
    <w:p w14:paraId="61FFBA87">
      <w:pPr>
        <w:keepNext w:val="0"/>
        <w:keepLines w:val="0"/>
        <w:widowControl/>
        <w:suppressLineNumbers w:val="0"/>
        <w:spacing w:before="280" w:beforeAutospacing="0" w:after="280" w:afterAutospacing="0" w:line="480" w:lineRule="auto"/>
        <w:ind w:left="0" w:right="0"/>
        <w:jc w:val="center"/>
        <w:rPr>
          <w:rFonts w:hint="default" w:ascii="Arial" w:hAnsi="Arial" w:eastAsia="SimSun" w:cs="Arial"/>
          <w:b/>
          <w:bCs w:val="0"/>
          <w:kern w:val="0"/>
          <w:sz w:val="28"/>
          <w:szCs w:val="28"/>
          <w:lang w:val="en-US" w:eastAsia="zh-CN" w:bidi="ar"/>
        </w:rPr>
      </w:pPr>
    </w:p>
    <w:p w14:paraId="1EF2D122">
      <w:pPr>
        <w:keepNext w:val="0"/>
        <w:keepLines w:val="0"/>
        <w:widowControl/>
        <w:suppressLineNumbers w:val="0"/>
        <w:spacing w:before="280" w:beforeAutospacing="0" w:after="280" w:afterAutospacing="0" w:line="480" w:lineRule="auto"/>
        <w:ind w:left="0" w:right="0"/>
        <w:jc w:val="center"/>
        <w:rPr>
          <w:rFonts w:hint="default" w:ascii="Arial" w:hAnsi="Arial" w:eastAsia="SimSun" w:cs="Arial"/>
          <w:b/>
          <w:bCs w:val="0"/>
          <w:kern w:val="0"/>
          <w:sz w:val="28"/>
          <w:szCs w:val="28"/>
          <w:lang w:val="en-US" w:eastAsia="zh-CN" w:bidi="ar"/>
        </w:rPr>
      </w:pPr>
    </w:p>
    <w:p w14:paraId="656D961C">
      <w:pPr>
        <w:keepNext w:val="0"/>
        <w:keepLines w:val="0"/>
        <w:widowControl/>
        <w:suppressLineNumbers w:val="0"/>
        <w:spacing w:before="280" w:beforeAutospacing="0" w:after="280" w:afterAutospacing="0" w:line="480" w:lineRule="auto"/>
        <w:ind w:left="0" w:right="0"/>
        <w:jc w:val="center"/>
        <w:rPr>
          <w:rFonts w:hint="default" w:ascii="Arial" w:hAnsi="Arial" w:eastAsia="SimSun" w:cs="Arial"/>
          <w:b/>
          <w:bCs w:val="0"/>
          <w:kern w:val="0"/>
          <w:sz w:val="28"/>
          <w:szCs w:val="28"/>
          <w:lang w:val="en-US" w:eastAsia="zh-CN" w:bidi="ar"/>
        </w:rPr>
      </w:pPr>
    </w:p>
    <w:p w14:paraId="59AE7607">
      <w:pPr>
        <w:keepNext w:val="0"/>
        <w:keepLines w:val="0"/>
        <w:widowControl/>
        <w:suppressLineNumbers w:val="0"/>
        <w:spacing w:before="280" w:beforeAutospacing="0" w:after="280" w:afterAutospacing="0" w:line="480" w:lineRule="auto"/>
        <w:ind w:left="0" w:right="0"/>
        <w:jc w:val="both"/>
        <w:rPr>
          <w:rFonts w:hint="default" w:ascii="Arial" w:hAnsi="Arial" w:cs="Arial"/>
          <w:b/>
          <w:bCs w:val="0"/>
          <w:kern w:val="0"/>
          <w:sz w:val="28"/>
          <w:szCs w:val="28"/>
        </w:rPr>
      </w:pPr>
      <w:r>
        <w:rPr>
          <w:rFonts w:hint="default" w:ascii="Arial" w:hAnsi="Arial" w:eastAsia="SimSun" w:cs="Arial"/>
          <w:b/>
          <w:bCs w:val="0"/>
          <w:kern w:val="0"/>
          <w:sz w:val="28"/>
          <w:szCs w:val="28"/>
          <w:lang w:val="en-US" w:eastAsia="zh-CN" w:bidi="ar"/>
        </w:rPr>
        <w:t xml:space="preserve">   </w:t>
      </w:r>
    </w:p>
    <w:p w14:paraId="1A853A8C">
      <w:pPr>
        <w:keepNext w:val="0"/>
        <w:keepLines w:val="0"/>
        <w:widowControl/>
        <w:suppressLineNumbers w:val="0"/>
        <w:spacing w:before="280" w:beforeAutospacing="0" w:after="280" w:afterAutospacing="0" w:line="480" w:lineRule="auto"/>
        <w:ind w:left="0" w:right="0"/>
        <w:jc w:val="center"/>
        <w:rPr>
          <w:rFonts w:hint="default" w:ascii="Arial" w:hAnsi="Arial" w:cs="Arial"/>
          <w:b/>
          <w:bCs w:val="0"/>
          <w:kern w:val="0"/>
          <w:sz w:val="28"/>
          <w:szCs w:val="28"/>
        </w:rPr>
      </w:pPr>
      <w:r>
        <w:rPr>
          <w:rFonts w:hint="default" w:ascii="Arial" w:hAnsi="Arial" w:eastAsia="SimSun" w:cs="Arial"/>
          <w:b/>
          <w:bCs w:val="0"/>
          <w:kern w:val="0"/>
          <w:sz w:val="28"/>
          <w:szCs w:val="28"/>
          <w:lang w:val="en-US" w:eastAsia="zh-CN" w:bidi="ar"/>
        </w:rPr>
        <w:t>CHAPTER 3: METHODOLOGY</w:t>
      </w:r>
    </w:p>
    <w:p w14:paraId="1F8EC62F">
      <w:pPr>
        <w:keepNext w:val="0"/>
        <w:keepLines w:val="0"/>
        <w:widowControl/>
        <w:suppressLineNumbers w:val="0"/>
        <w:spacing w:before="280" w:beforeAutospacing="0" w:after="280" w:afterAutospacing="0" w:line="480" w:lineRule="auto"/>
        <w:ind w:left="0" w:right="0"/>
        <w:jc w:val="center"/>
        <w:rPr>
          <w:rFonts w:hint="default" w:ascii="Arial" w:hAnsi="Arial" w:eastAsia="SimSun" w:cs="Arial"/>
        </w:rPr>
      </w:pPr>
      <w:r>
        <w:rPr>
          <w:rFonts w:hint="default" w:ascii="Arial" w:hAnsi="Arial" w:eastAsia="SimSun" w:cs="Arial"/>
          <w:kern w:val="0"/>
          <w:sz w:val="24"/>
          <w:szCs w:val="24"/>
          <w:lang w:val="en-US" w:eastAsia="zh-CN" w:bidi="ar"/>
        </w:rPr>
        <w:t xml:space="preserve"> </w:t>
      </w:r>
    </w:p>
    <w:p w14:paraId="75BB12F9">
      <w:pPr>
        <w:keepNext w:val="0"/>
        <w:keepLines w:val="0"/>
        <w:widowControl/>
        <w:suppressLineNumbers w:val="0"/>
        <w:spacing w:before="280" w:beforeAutospacing="0" w:after="280" w:afterAutospacing="0" w:line="480" w:lineRule="auto"/>
        <w:ind w:left="0" w:right="0" w:firstLine="131" w:firstLineChars="50"/>
        <w:jc w:val="left"/>
        <w:rPr>
          <w:rFonts w:hint="default" w:ascii="Arial" w:hAnsi="Arial" w:eastAsia="SimSun" w:cs="Arial"/>
          <w:b/>
          <w:bCs w:val="0"/>
          <w:color w:val="000000"/>
          <w:sz w:val="20"/>
          <w:szCs w:val="20"/>
        </w:rPr>
      </w:pPr>
      <w:r>
        <w:rPr>
          <w:rFonts w:hint="default" w:ascii="Arial" w:hAnsi="Arial" w:eastAsia="SimSun" w:cs="Arial"/>
          <w:b/>
          <w:bCs w:val="0"/>
          <w:kern w:val="0"/>
          <w:sz w:val="26"/>
          <w:szCs w:val="26"/>
          <w:lang w:val="en-US" w:eastAsia="zh-CN" w:bidi="ar"/>
        </w:rPr>
        <w:t>3.1 AGILE SCRUM METHODOLOGY IN THE PROJECT</w:t>
      </w:r>
    </w:p>
    <w:p w14:paraId="1F3D61D5">
      <w:pPr>
        <w:keepNext w:val="0"/>
        <w:keepLines w:val="0"/>
        <w:widowControl/>
        <w:suppressLineNumbers w:val="0"/>
        <w:wordWrap w:val="0"/>
        <w:spacing w:before="0" w:beforeAutospacing="0" w:after="0" w:afterAutospacing="0" w:line="480" w:lineRule="auto"/>
        <w:ind w:left="0" w:right="0"/>
        <w:jc w:val="right"/>
        <w:rPr>
          <w:rFonts w:hint="default" w:ascii="Arial" w:hAnsi="Arial" w:eastAsia="SimSun" w:cs="Arial"/>
          <w:b/>
          <w:bCs w:val="0"/>
          <w:color w:val="000000"/>
          <w:sz w:val="20"/>
          <w:szCs w:val="20"/>
        </w:rPr>
      </w:pPr>
      <w:r>
        <w:rPr>
          <w:rFonts w:hint="default" w:ascii="Arial" w:hAnsi="Arial" w:eastAsia="SimSun" w:cs="Arial"/>
          <w:b/>
          <w:bCs w:val="0"/>
          <w:color w:val="000000"/>
          <w:kern w:val="0"/>
          <w:sz w:val="20"/>
          <w:szCs w:val="20"/>
          <w:lang w:val="en-US" w:eastAsia="zh-CN" w:bidi="ar"/>
        </w:rPr>
        <w:t xml:space="preserve"> </w:t>
      </w:r>
    </w:p>
    <w:p w14:paraId="183F72A0">
      <w:pPr>
        <w:keepNext w:val="0"/>
        <w:keepLines w:val="0"/>
        <w:widowControl/>
        <w:suppressLineNumbers w:val="0"/>
        <w:wordWrap w:val="0"/>
        <w:spacing w:before="0" w:beforeAutospacing="0" w:after="0" w:afterAutospacing="0" w:line="480" w:lineRule="auto"/>
        <w:ind w:left="0" w:right="0"/>
        <w:jc w:val="right"/>
        <w:rPr>
          <w:rFonts w:hint="default" w:ascii="Arial" w:hAnsi="Arial" w:eastAsia="SimSun" w:cs="Arial"/>
          <w:b/>
          <w:bCs w:val="0"/>
          <w:color w:val="000000"/>
          <w:sz w:val="20"/>
          <w:szCs w:val="20"/>
        </w:rPr>
      </w:pPr>
      <w:r>
        <w:rPr>
          <w:rFonts w:ascii="SimSun" w:hAnsi="SimSun" w:eastAsia="SimSun" w:cs="SimSun"/>
          <w:sz w:val="24"/>
          <w:szCs w:val="24"/>
        </w:rPr>
        <w:drawing>
          <wp:inline distT="0" distB="0" distL="114300" distR="114300">
            <wp:extent cx="4981575" cy="2085975"/>
            <wp:effectExtent l="0" t="0" r="1905" b="1905"/>
            <wp:docPr id="19"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6" descr="IMG_256"/>
                    <pic:cNvPicPr>
                      <a:picLocks noChangeAspect="1"/>
                    </pic:cNvPicPr>
                  </pic:nvPicPr>
                  <pic:blipFill>
                    <a:blip r:embed="rId13"/>
                    <a:stretch>
                      <a:fillRect/>
                    </a:stretch>
                  </pic:blipFill>
                  <pic:spPr>
                    <a:xfrm>
                      <a:off x="0" y="0"/>
                      <a:ext cx="4981575" cy="2085975"/>
                    </a:xfrm>
                    <a:prstGeom prst="rect">
                      <a:avLst/>
                    </a:prstGeom>
                    <a:noFill/>
                    <a:ln w="9525">
                      <a:noFill/>
                    </a:ln>
                  </pic:spPr>
                </pic:pic>
              </a:graphicData>
            </a:graphic>
          </wp:inline>
        </w:drawing>
      </w:r>
      <w:r>
        <w:rPr>
          <w:rFonts w:hint="default" w:ascii="Arial" w:hAnsi="Arial" w:eastAsia="SimSun" w:cs="Arial"/>
          <w:b/>
          <w:bCs w:val="0"/>
          <w:color w:val="000000"/>
          <w:kern w:val="0"/>
          <w:sz w:val="20"/>
          <w:szCs w:val="20"/>
          <w:lang w:val="en-US" w:eastAsia="zh-CN" w:bidi="ar"/>
        </w:rPr>
        <w:t xml:space="preserve"> </w:t>
      </w:r>
    </w:p>
    <w:p w14:paraId="70D6C3FF">
      <w:pPr>
        <w:keepNext w:val="0"/>
        <w:keepLines w:val="0"/>
        <w:widowControl/>
        <w:suppressLineNumbers w:val="0"/>
        <w:spacing w:before="280" w:beforeAutospacing="0" w:after="280" w:afterAutospacing="0" w:line="480" w:lineRule="auto"/>
        <w:ind w:left="0" w:right="0" w:firstLine="837" w:firstLineChars="349"/>
        <w:jc w:val="both"/>
        <w:rPr>
          <w:rFonts w:hint="default" w:ascii="Arial" w:hAnsi="Arial" w:cs="Arial"/>
          <w:b w:val="0"/>
          <w:bCs/>
          <w:kern w:val="0"/>
          <w:sz w:val="24"/>
          <w:szCs w:val="24"/>
        </w:rPr>
      </w:pPr>
      <w:r>
        <w:rPr>
          <w:rFonts w:hint="default" w:ascii="Arial" w:hAnsi="Arial" w:eastAsia="SimSun" w:cs="Arial"/>
          <w:b w:val="0"/>
          <w:bCs/>
          <w:kern w:val="0"/>
          <w:sz w:val="24"/>
          <w:szCs w:val="24"/>
          <w:lang w:val="en-US" w:eastAsia="zh-CN" w:bidi="ar"/>
        </w:rPr>
        <w:t>Agile is a software development approach that focuses on flexibility, collaboration, continuous improvement, and the gradual development of system functions. Scrum is a framework under Agile that organizes development activities into short and manageable cycles called Sprints. Instead of completing the entire system at one time, the researchers divided the development work into smaller tasks and functions that could be developed and reviewed step by step.</w:t>
      </w:r>
    </w:p>
    <w:p w14:paraId="43E1EB8B">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cs="Arial"/>
          <w:b w:val="0"/>
          <w:bCs/>
          <w:kern w:val="0"/>
          <w:sz w:val="24"/>
          <w:szCs w:val="24"/>
        </w:rPr>
      </w:pPr>
      <w:r>
        <w:rPr>
          <w:rFonts w:hint="default" w:ascii="Arial" w:hAnsi="Arial" w:eastAsia="SimSun" w:cs="Arial"/>
          <w:b w:val="0"/>
          <w:bCs/>
          <w:kern w:val="0"/>
          <w:sz w:val="24"/>
          <w:szCs w:val="24"/>
          <w:lang w:val="en-US" w:eastAsia="zh-CN" w:bidi="ar"/>
        </w:rPr>
        <w:t>The researchers adapted the Scrum approach to the development requirements of the proposed Employee Engagement and Relations System. The development process followed six major phases: Analysis, Design, Implementation, Testing, Deployment, and Maintenance. These phases were supported by Scrum practices such as Product Backlog preparation, Sprint Planning, regular team discussions, progress monitoring, Sprint Review, and Sprint Retrospective.</w:t>
      </w:r>
    </w:p>
    <w:p w14:paraId="40682ABA">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cs="Arial"/>
          <w:b w:val="0"/>
          <w:bCs/>
          <w:kern w:val="0"/>
          <w:sz w:val="24"/>
          <w:szCs w:val="24"/>
        </w:rPr>
      </w:pPr>
      <w:r>
        <w:rPr>
          <w:rFonts w:hint="default" w:ascii="Arial" w:hAnsi="Arial" w:eastAsia="SimSun" w:cs="Arial"/>
          <w:b/>
          <w:bCs/>
          <w:kern w:val="0"/>
          <w:sz w:val="24"/>
          <w:szCs w:val="24"/>
          <w:lang w:val="en-US" w:eastAsia="zh-CN" w:bidi="ar"/>
        </w:rPr>
        <w:t>Analysis Phase</w:t>
      </w:r>
      <w:r>
        <w:rPr>
          <w:rFonts w:hint="default" w:ascii="Arial" w:hAnsi="Arial" w:eastAsia="SimSun" w:cs="Arial"/>
          <w:b w:val="0"/>
          <w:bCs/>
          <w:kern w:val="0"/>
          <w:sz w:val="24"/>
          <w:szCs w:val="24"/>
          <w:lang w:val="en-US" w:eastAsia="zh-CN" w:bidi="ar"/>
        </w:rPr>
        <w:t xml:space="preserve"> – The researchers identified the existing processes, problems, and requirements related to employee engagement and relations. Information was gathered through interviews, observations, and document review. The researchers examined how announcements, feedback, surveys, participation, recognition, and workplace concerns were handled.</w:t>
      </w:r>
    </w:p>
    <w:p w14:paraId="73D571DC">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cs="Arial"/>
          <w:b w:val="0"/>
          <w:bCs/>
          <w:kern w:val="0"/>
          <w:sz w:val="24"/>
          <w:szCs w:val="24"/>
        </w:rPr>
      </w:pPr>
      <w:r>
        <w:rPr>
          <w:rFonts w:hint="default" w:ascii="Arial" w:hAnsi="Arial" w:eastAsia="SimSun" w:cs="Arial"/>
          <w:b w:val="0"/>
          <w:bCs/>
          <w:kern w:val="0"/>
          <w:sz w:val="24"/>
          <w:szCs w:val="24"/>
          <w:lang w:val="en-US" w:eastAsia="zh-CN" w:bidi="ar"/>
        </w:rPr>
        <w:t xml:space="preserve"> </w:t>
      </w:r>
    </w:p>
    <w:p w14:paraId="6696BFE6">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cs="Arial"/>
          <w:b w:val="0"/>
          <w:bCs/>
          <w:kern w:val="0"/>
          <w:sz w:val="24"/>
          <w:szCs w:val="24"/>
        </w:rPr>
      </w:pPr>
      <w:r>
        <w:rPr>
          <w:rFonts w:hint="default" w:ascii="Arial" w:hAnsi="Arial" w:eastAsia="SimSun" w:cs="Arial"/>
          <w:b/>
          <w:bCs/>
          <w:kern w:val="0"/>
          <w:sz w:val="24"/>
          <w:szCs w:val="24"/>
          <w:lang w:val="en-US" w:eastAsia="zh-CN" w:bidi="ar"/>
        </w:rPr>
        <w:t>Design Phase</w:t>
      </w:r>
      <w:r>
        <w:rPr>
          <w:rFonts w:hint="default" w:ascii="Arial" w:hAnsi="Arial" w:eastAsia="SimSun" w:cs="Arial"/>
          <w:b w:val="0"/>
          <w:bCs/>
          <w:kern w:val="0"/>
          <w:sz w:val="24"/>
          <w:szCs w:val="24"/>
          <w:lang w:val="en-US" w:eastAsia="zh-CN" w:bidi="ar"/>
        </w:rPr>
        <w:t xml:space="preserve"> – The system design was developed based on the identified requirements. The researchers outlined the system's architecture, database, user interface, navigation, and process flow. The design encompassed communication and announcements, surveys and feedback, social interaction and participation, employee recognition, grievance management, dashboard monitoring, analytics, and reporting.</w:t>
      </w:r>
    </w:p>
    <w:p w14:paraId="7203AFBB">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cs="Arial"/>
          <w:b w:val="0"/>
          <w:bCs/>
          <w:kern w:val="0"/>
          <w:sz w:val="24"/>
          <w:szCs w:val="24"/>
        </w:rPr>
      </w:pPr>
      <w:r>
        <w:rPr>
          <w:rFonts w:hint="default" w:ascii="Arial" w:hAnsi="Arial" w:eastAsia="SimSun" w:cs="Arial"/>
          <w:b/>
          <w:bCs/>
          <w:kern w:val="0"/>
          <w:sz w:val="24"/>
          <w:szCs w:val="24"/>
          <w:lang w:val="en-US" w:eastAsia="zh-CN" w:bidi="ar"/>
        </w:rPr>
        <w:t>Implementation Phase</w:t>
      </w:r>
      <w:r>
        <w:rPr>
          <w:rFonts w:hint="default" w:ascii="Arial" w:hAnsi="Arial" w:eastAsia="SimSun" w:cs="Arial"/>
          <w:b w:val="0"/>
          <w:bCs/>
          <w:kern w:val="0"/>
          <w:sz w:val="24"/>
          <w:szCs w:val="24"/>
          <w:lang w:val="en-US" w:eastAsia="zh-CN" w:bidi="ar"/>
        </w:rPr>
        <w:t xml:space="preserve"> – The system was created by the researchers using the approved design and specifications. PHP, HTML, CSS, JavaScript, and MySQL were utilized, and the local development environment was XAMPP. As the features were added to the system, they were developed gradually and verified.</w:t>
      </w:r>
    </w:p>
    <w:p w14:paraId="6E4039DD">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cs="Arial"/>
          <w:b w:val="0"/>
          <w:bCs/>
          <w:kern w:val="0"/>
          <w:sz w:val="24"/>
          <w:szCs w:val="24"/>
        </w:rPr>
      </w:pPr>
      <w:r>
        <w:rPr>
          <w:rFonts w:hint="default" w:ascii="Arial" w:hAnsi="Arial" w:eastAsia="SimSun" w:cs="Arial"/>
          <w:b/>
          <w:bCs/>
          <w:kern w:val="0"/>
          <w:sz w:val="24"/>
          <w:szCs w:val="24"/>
          <w:lang w:val="en-US" w:eastAsia="zh-CN" w:bidi="ar"/>
        </w:rPr>
        <w:t>Testing Phase</w:t>
      </w:r>
      <w:r>
        <w:rPr>
          <w:rFonts w:hint="default" w:ascii="Arial" w:hAnsi="Arial" w:eastAsia="SimSun" w:cs="Arial"/>
          <w:b w:val="0"/>
          <w:bCs/>
          <w:kern w:val="0"/>
          <w:sz w:val="24"/>
          <w:szCs w:val="24"/>
          <w:lang w:val="en-US" w:eastAsia="zh-CN" w:bidi="ar"/>
        </w:rPr>
        <w:t xml:space="preserve"> – The developed functions were tested by the researchers to see if they met the specified requirements. System functions, database operations, user inputs and outputs, navigation, access permissions, and related function interactions are all tested. Errors found during testing were recorded, corrected, and tested again.</w:t>
      </w:r>
    </w:p>
    <w:p w14:paraId="36880EF2">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cs="Arial"/>
          <w:b w:val="0"/>
          <w:bCs/>
          <w:kern w:val="0"/>
          <w:sz w:val="24"/>
          <w:szCs w:val="24"/>
        </w:rPr>
      </w:pPr>
      <w:r>
        <w:rPr>
          <w:rFonts w:hint="default" w:ascii="Arial" w:hAnsi="Arial" w:eastAsia="SimSun" w:cs="Arial"/>
          <w:b/>
          <w:bCs/>
          <w:kern w:val="0"/>
          <w:sz w:val="24"/>
          <w:szCs w:val="24"/>
          <w:lang w:val="en-US" w:eastAsia="zh-CN" w:bidi="ar"/>
        </w:rPr>
        <w:t>Deployment Phase</w:t>
      </w:r>
      <w:r>
        <w:rPr>
          <w:rFonts w:hint="default" w:ascii="Arial" w:hAnsi="Arial" w:eastAsia="SimSun" w:cs="Arial"/>
          <w:b w:val="0"/>
          <w:bCs/>
          <w:kern w:val="0"/>
          <w:sz w:val="24"/>
          <w:szCs w:val="24"/>
          <w:lang w:val="en-US" w:eastAsia="zh-CN" w:bidi="ar"/>
        </w:rPr>
        <w:t xml:space="preserve"> – In preparation for deployment in the designated environment, the researchers set up the application and database for testing. They verified system connections and functionalities, allowing intended users to engage with the system and offer their feedback.</w:t>
      </w:r>
    </w:p>
    <w:p w14:paraId="4008D035">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cs="Arial"/>
          <w:b w:val="0"/>
          <w:bCs/>
          <w:kern w:val="0"/>
          <w:sz w:val="24"/>
          <w:szCs w:val="24"/>
        </w:rPr>
      </w:pPr>
      <w:r>
        <w:rPr>
          <w:rFonts w:hint="default" w:ascii="Arial" w:hAnsi="Arial" w:eastAsia="SimSun" w:cs="Arial"/>
          <w:b w:val="0"/>
          <w:bCs/>
          <w:kern w:val="0"/>
          <w:sz w:val="24"/>
          <w:szCs w:val="24"/>
          <w:lang w:val="en-US" w:eastAsia="zh-CN" w:bidi="ar"/>
        </w:rPr>
        <w:t xml:space="preserve"> </w:t>
      </w:r>
    </w:p>
    <w:p w14:paraId="222A946A">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cs="Arial"/>
          <w:b w:val="0"/>
          <w:bCs/>
          <w:kern w:val="0"/>
          <w:sz w:val="24"/>
          <w:szCs w:val="24"/>
        </w:rPr>
      </w:pPr>
      <w:r>
        <w:rPr>
          <w:rFonts w:hint="default" w:ascii="Arial" w:hAnsi="Arial" w:eastAsia="SimSun" w:cs="Arial"/>
          <w:b/>
          <w:bCs/>
          <w:kern w:val="0"/>
          <w:sz w:val="24"/>
          <w:szCs w:val="24"/>
          <w:lang w:val="en-US" w:eastAsia="zh-CN" w:bidi="ar"/>
        </w:rPr>
        <w:t>Maintenance Phase</w:t>
      </w:r>
      <w:r>
        <w:rPr>
          <w:rFonts w:hint="default" w:ascii="Arial" w:hAnsi="Arial" w:eastAsia="SimSun" w:cs="Arial"/>
          <w:b w:val="0"/>
          <w:bCs/>
          <w:kern w:val="0"/>
          <w:sz w:val="24"/>
          <w:szCs w:val="24"/>
          <w:lang w:val="en-US" w:eastAsia="zh-CN" w:bidi="ar"/>
        </w:rPr>
        <w:t xml:space="preserve"> – After deployment, the researchers took into account errors, usability issues, and user feedback. Corrections and enhancements were made where needed. Any modifications needing additional evaluation could be revisited during the Analysis Phase.</w:t>
      </w:r>
    </w:p>
    <w:p w14:paraId="7BC0B508">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cs="Arial"/>
          <w:b w:val="0"/>
          <w:bCs/>
          <w:kern w:val="0"/>
          <w:sz w:val="24"/>
          <w:szCs w:val="24"/>
        </w:rPr>
      </w:pPr>
      <w:r>
        <w:rPr>
          <w:rFonts w:hint="default" w:ascii="Arial" w:hAnsi="Arial" w:eastAsia="SimSun" w:cs="Arial"/>
          <w:b w:val="0"/>
          <w:bCs/>
          <w:kern w:val="0"/>
          <w:sz w:val="24"/>
          <w:szCs w:val="24"/>
          <w:lang w:val="en-US" w:eastAsia="zh-CN" w:bidi="ar"/>
        </w:rPr>
        <w:t xml:space="preserve"> </w:t>
      </w:r>
    </w:p>
    <w:p w14:paraId="0B9686BC">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cs="Arial"/>
          <w:b w:val="0"/>
          <w:bCs/>
          <w:kern w:val="0"/>
          <w:sz w:val="24"/>
          <w:szCs w:val="24"/>
        </w:rPr>
      </w:pPr>
      <w:r>
        <w:rPr>
          <w:rFonts w:hint="default" w:ascii="Arial" w:hAnsi="Arial" w:eastAsia="SimSun" w:cs="Arial"/>
          <w:b w:val="0"/>
          <w:bCs/>
          <w:kern w:val="0"/>
          <w:sz w:val="24"/>
          <w:szCs w:val="24"/>
          <w:lang w:val="en-US" w:eastAsia="zh-CN" w:bidi="ar"/>
        </w:rPr>
        <w:t>The adapted Agile Scrum Framework allowed the researchers to develop the system in manageable stages and make changes based on testing and review results. This approach also helped the team coordinate tasks and monitor development progress.</w:t>
      </w:r>
    </w:p>
    <w:p w14:paraId="22BEBE58">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cs="Arial"/>
          <w:b w:val="0"/>
          <w:bCs/>
          <w:kern w:val="0"/>
          <w:sz w:val="24"/>
          <w:szCs w:val="24"/>
        </w:rPr>
      </w:pPr>
      <w:r>
        <w:rPr>
          <w:rFonts w:hint="default" w:ascii="Arial" w:hAnsi="Arial" w:eastAsia="SimSun" w:cs="Arial"/>
          <w:b w:val="0"/>
          <w:bCs/>
          <w:kern w:val="0"/>
          <w:sz w:val="24"/>
          <w:szCs w:val="24"/>
          <w:lang w:val="en-US" w:eastAsia="zh-CN" w:bidi="ar"/>
        </w:rPr>
        <w:t xml:space="preserve"> </w:t>
      </w:r>
    </w:p>
    <w:p w14:paraId="306A2FA2">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cs="Arial"/>
          <w:b w:val="0"/>
          <w:bCs/>
          <w:kern w:val="0"/>
          <w:sz w:val="24"/>
          <w:szCs w:val="24"/>
        </w:rPr>
      </w:pPr>
      <w:r>
        <w:rPr>
          <w:rFonts w:hint="default" w:ascii="Arial" w:hAnsi="Arial" w:eastAsia="SimSun" w:cs="Arial"/>
          <w:b w:val="0"/>
          <w:bCs/>
          <w:kern w:val="0"/>
          <w:sz w:val="24"/>
          <w:szCs w:val="24"/>
          <w:lang w:val="en-US" w:eastAsia="zh-CN" w:bidi="ar"/>
        </w:rPr>
        <w:t xml:space="preserve"> </w:t>
      </w:r>
    </w:p>
    <w:p w14:paraId="79100377">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cs="Arial"/>
          <w:b w:val="0"/>
          <w:bCs/>
          <w:kern w:val="0"/>
          <w:sz w:val="24"/>
          <w:szCs w:val="24"/>
        </w:rPr>
      </w:pPr>
      <w:r>
        <w:rPr>
          <w:rFonts w:hint="default" w:ascii="Arial" w:hAnsi="Arial" w:eastAsia="SimSun" w:cs="Arial"/>
          <w:b w:val="0"/>
          <w:bCs/>
          <w:kern w:val="0"/>
          <w:sz w:val="24"/>
          <w:szCs w:val="24"/>
          <w:lang w:val="en-US" w:eastAsia="zh-CN" w:bidi="ar"/>
        </w:rPr>
        <w:t xml:space="preserve"> </w:t>
      </w:r>
    </w:p>
    <w:p w14:paraId="00564FE5">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cs="Arial"/>
          <w:b w:val="0"/>
          <w:bCs/>
          <w:kern w:val="0"/>
          <w:sz w:val="24"/>
          <w:szCs w:val="24"/>
        </w:rPr>
      </w:pPr>
      <w:r>
        <w:rPr>
          <w:rFonts w:hint="default" w:ascii="Arial" w:hAnsi="Arial" w:eastAsia="SimSun" w:cs="Arial"/>
          <w:b w:val="0"/>
          <w:bCs/>
          <w:kern w:val="0"/>
          <w:sz w:val="24"/>
          <w:szCs w:val="24"/>
          <w:lang w:val="en-US" w:eastAsia="zh-CN" w:bidi="ar"/>
        </w:rPr>
        <w:t xml:space="preserve"> </w:t>
      </w:r>
    </w:p>
    <w:p w14:paraId="5B8AB208">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cs="Arial"/>
          <w:b/>
          <w:bCs w:val="0"/>
          <w:kern w:val="0"/>
          <w:sz w:val="26"/>
          <w:szCs w:val="26"/>
        </w:rPr>
      </w:pPr>
      <w:r>
        <w:rPr>
          <w:rFonts w:hint="default" w:ascii="Arial" w:hAnsi="Arial" w:eastAsia="SimSun" w:cs="Arial"/>
          <w:b/>
          <w:bCs w:val="0"/>
          <w:kern w:val="0"/>
          <w:sz w:val="26"/>
          <w:szCs w:val="26"/>
          <w:lang w:val="en-US" w:eastAsia="zh-CN" w:bidi="ar"/>
        </w:rPr>
        <w:t xml:space="preserve"> </w:t>
      </w:r>
    </w:p>
    <w:p w14:paraId="7E9BF0AC">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cs="Arial"/>
          <w:b/>
          <w:bCs w:val="0"/>
          <w:kern w:val="0"/>
          <w:sz w:val="26"/>
          <w:szCs w:val="26"/>
        </w:rPr>
      </w:pPr>
      <w:r>
        <w:rPr>
          <w:rFonts w:hint="default" w:ascii="Arial" w:hAnsi="Arial" w:eastAsia="SimSun" w:cs="Arial"/>
          <w:b/>
          <w:bCs w:val="0"/>
          <w:kern w:val="0"/>
          <w:sz w:val="26"/>
          <w:szCs w:val="26"/>
          <w:lang w:val="en-US" w:eastAsia="zh-CN" w:bidi="ar"/>
        </w:rPr>
        <w:t xml:space="preserve"> </w:t>
      </w:r>
    </w:p>
    <w:p w14:paraId="4B57E99C">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cs="Arial"/>
          <w:b/>
          <w:bCs w:val="0"/>
          <w:kern w:val="0"/>
          <w:sz w:val="26"/>
          <w:szCs w:val="26"/>
        </w:rPr>
      </w:pPr>
      <w:r>
        <w:rPr>
          <w:rFonts w:hint="default" w:ascii="Arial" w:hAnsi="Arial" w:eastAsia="SimSun" w:cs="Arial"/>
          <w:b/>
          <w:bCs w:val="0"/>
          <w:kern w:val="0"/>
          <w:sz w:val="26"/>
          <w:szCs w:val="26"/>
          <w:lang w:val="en-US" w:eastAsia="zh-CN" w:bidi="ar"/>
        </w:rPr>
        <w:t xml:space="preserve"> </w:t>
      </w:r>
    </w:p>
    <w:p w14:paraId="5074966E">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cs="Arial"/>
          <w:b/>
          <w:bCs w:val="0"/>
          <w:kern w:val="0"/>
          <w:sz w:val="26"/>
          <w:szCs w:val="26"/>
        </w:rPr>
      </w:pPr>
      <w:r>
        <w:rPr>
          <w:rFonts w:hint="default" w:ascii="Arial" w:hAnsi="Arial" w:eastAsia="SimSun" w:cs="Arial"/>
          <w:b/>
          <w:bCs w:val="0"/>
          <w:kern w:val="0"/>
          <w:sz w:val="26"/>
          <w:szCs w:val="26"/>
          <w:lang w:val="en-US" w:eastAsia="zh-CN" w:bidi="ar"/>
        </w:rPr>
        <w:t xml:space="preserve"> </w:t>
      </w:r>
    </w:p>
    <w:p w14:paraId="30FA94BF">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eastAsia="SimSun" w:cs="Arial"/>
          <w:b/>
          <w:bCs w:val="0"/>
          <w:kern w:val="0"/>
          <w:sz w:val="26"/>
          <w:szCs w:val="26"/>
          <w:lang w:val="en-US" w:eastAsia="zh-CN" w:bidi="ar"/>
        </w:rPr>
      </w:pPr>
      <w:r>
        <w:rPr>
          <w:rFonts w:hint="default" w:ascii="Arial" w:hAnsi="Arial" w:eastAsia="SimSun" w:cs="Arial"/>
          <w:b/>
          <w:bCs w:val="0"/>
          <w:kern w:val="0"/>
          <w:sz w:val="26"/>
          <w:szCs w:val="26"/>
          <w:lang w:val="en-US" w:eastAsia="zh-CN" w:bidi="ar"/>
        </w:rPr>
        <w:t xml:space="preserve"> </w:t>
      </w:r>
    </w:p>
    <w:p w14:paraId="0BB3F3D5">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eastAsia="SimSun" w:cs="Arial"/>
          <w:b/>
          <w:bCs w:val="0"/>
          <w:kern w:val="0"/>
          <w:sz w:val="26"/>
          <w:szCs w:val="26"/>
          <w:lang w:val="en-US" w:eastAsia="zh-CN" w:bidi="ar"/>
        </w:rPr>
      </w:pPr>
    </w:p>
    <w:p w14:paraId="0928530C">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cs="Arial"/>
          <w:b/>
          <w:bCs w:val="0"/>
          <w:kern w:val="0"/>
          <w:sz w:val="26"/>
          <w:szCs w:val="26"/>
        </w:rPr>
      </w:pPr>
      <w:r>
        <w:rPr>
          <w:rFonts w:hint="default" w:ascii="Arial" w:hAnsi="Arial" w:eastAsia="SimSun" w:cs="Arial"/>
          <w:b/>
          <w:bCs w:val="0"/>
          <w:kern w:val="0"/>
          <w:sz w:val="26"/>
          <w:szCs w:val="26"/>
          <w:lang w:val="en-US" w:eastAsia="zh-CN" w:bidi="ar"/>
        </w:rPr>
        <w:t>3.2 ROLES AND RESPONSIBILITIES</w:t>
      </w:r>
    </w:p>
    <w:p w14:paraId="484F64AF">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kern w:val="0"/>
          <w:sz w:val="24"/>
          <w:szCs w:val="24"/>
        </w:rPr>
      </w:pPr>
      <w:r>
        <w:rPr>
          <w:rFonts w:hint="default" w:ascii="Arial" w:hAnsi="Arial" w:eastAsia="SimSun" w:cs="Arial"/>
          <w:b w:val="0"/>
          <w:bCs/>
          <w:kern w:val="0"/>
          <w:sz w:val="24"/>
          <w:szCs w:val="24"/>
          <w:lang w:val="en-US" w:eastAsia="zh-CN" w:bidi="ar"/>
        </w:rPr>
        <w:t>The researchers assigned specific roles and responsibilities to each member of the development team to organize the planning, development, testing, documentation, and management of the Human Resources Employee Engagement and Relations System. Each member was given tasks based on the needs of the project. These roles helped the team work together during the different stages of system development.</w:t>
      </w:r>
    </w:p>
    <w:p w14:paraId="78E85742">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kern w:val="0"/>
          <w:sz w:val="24"/>
          <w:szCs w:val="24"/>
        </w:rPr>
      </w:pPr>
      <w:r>
        <w:rPr>
          <w:rFonts w:hint="default" w:ascii="Arial" w:hAnsi="Arial" w:eastAsia="SimSun" w:cs="Arial"/>
          <w:b w:val="0"/>
          <w:bCs/>
          <w:kern w:val="0"/>
          <w:sz w:val="24"/>
          <w:szCs w:val="24"/>
          <w:lang w:val="en-US" w:eastAsia="zh-CN" w:bidi="ar"/>
        </w:rPr>
        <w:t xml:space="preserve"> </w:t>
      </w:r>
    </w:p>
    <w:tbl>
      <w:tblPr>
        <w:tblStyle w:val="21"/>
        <w:tblW w:w="5000" w:type="pct"/>
        <w:tblCellSpacing w:w="15" w:type="dxa"/>
        <w:tblInd w:w="6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29"/>
        <w:gridCol w:w="3522"/>
        <w:gridCol w:w="2902"/>
      </w:tblGrid>
      <w:tr w14:paraId="5F5D21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975" w:type="pct"/>
            <w:tcBorders>
              <w:top w:val="single" w:color="000000" w:sz="4" w:space="0"/>
              <w:left w:val="single" w:color="auto" w:sz="2" w:space="0"/>
              <w:bottom w:val="single" w:color="000000" w:sz="4" w:space="0"/>
              <w:right w:val="single" w:color="000000" w:sz="4" w:space="0"/>
            </w:tcBorders>
            <w:shd w:val="clear" w:color="auto" w:fill="auto"/>
            <w:vAlign w:val="center"/>
          </w:tcPr>
          <w:p w14:paraId="3A5C8857">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bCs/>
                <w:kern w:val="0"/>
                <w:sz w:val="24"/>
                <w:szCs w:val="24"/>
              </w:rPr>
            </w:pPr>
            <w:r>
              <w:rPr>
                <w:rFonts w:hint="default" w:ascii="Arial" w:hAnsi="Arial" w:eastAsia="SimSun" w:cs="Arial"/>
                <w:b/>
                <w:bCs/>
                <w:kern w:val="0"/>
                <w:sz w:val="24"/>
                <w:szCs w:val="24"/>
                <w:lang w:val="en-US" w:eastAsia="zh-CN" w:bidi="ar"/>
              </w:rPr>
              <w:t>Role</w:t>
            </w:r>
          </w:p>
        </w:tc>
        <w:tc>
          <w:tcPr>
            <w:tcW w:w="157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CA5BE7">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bCs/>
                <w:kern w:val="0"/>
                <w:sz w:val="24"/>
                <w:szCs w:val="24"/>
              </w:rPr>
            </w:pPr>
            <w:r>
              <w:rPr>
                <w:rFonts w:hint="default" w:ascii="Arial" w:hAnsi="Arial" w:eastAsia="SimSun" w:cs="Arial"/>
                <w:b/>
                <w:bCs/>
                <w:kern w:val="0"/>
                <w:sz w:val="24"/>
                <w:szCs w:val="24"/>
                <w:lang w:val="en-US" w:eastAsia="zh-CN" w:bidi="ar"/>
              </w:rPr>
              <w:t>Team Member</w:t>
            </w:r>
          </w:p>
        </w:tc>
        <w:tc>
          <w:tcPr>
            <w:tcW w:w="23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8167F8">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bCs/>
                <w:kern w:val="0"/>
                <w:sz w:val="24"/>
                <w:szCs w:val="24"/>
              </w:rPr>
            </w:pPr>
            <w:r>
              <w:rPr>
                <w:rFonts w:hint="default" w:ascii="Arial" w:hAnsi="Arial" w:eastAsia="SimSun" w:cs="Arial"/>
                <w:b/>
                <w:bCs/>
                <w:kern w:val="0"/>
                <w:sz w:val="24"/>
                <w:szCs w:val="24"/>
                <w:lang w:val="en-US" w:eastAsia="zh-CN" w:bidi="ar"/>
              </w:rPr>
              <w:t>Responsibilities</w:t>
            </w:r>
          </w:p>
        </w:tc>
      </w:tr>
      <w:tr w14:paraId="053A3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7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7D1C8B">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kern w:val="0"/>
                <w:sz w:val="24"/>
                <w:szCs w:val="24"/>
              </w:rPr>
            </w:pPr>
            <w:r>
              <w:rPr>
                <w:rFonts w:hint="default" w:ascii="Arial" w:hAnsi="Arial" w:eastAsia="SimSun" w:cs="Arial"/>
                <w:b w:val="0"/>
                <w:bCs/>
                <w:kern w:val="0"/>
                <w:sz w:val="24"/>
                <w:szCs w:val="24"/>
                <w:lang w:val="en-US" w:eastAsia="zh-CN" w:bidi="ar"/>
              </w:rPr>
              <w:t>Scrum Master</w:t>
            </w:r>
          </w:p>
        </w:tc>
        <w:tc>
          <w:tcPr>
            <w:tcW w:w="157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42CB9E">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kern w:val="0"/>
                <w:sz w:val="24"/>
                <w:szCs w:val="24"/>
              </w:rPr>
            </w:pPr>
            <w:r>
              <w:rPr>
                <w:rFonts w:hint="default" w:ascii="Arial" w:hAnsi="Arial" w:eastAsia="SimSun" w:cs="Arial"/>
                <w:b w:val="0"/>
                <w:bCs/>
                <w:kern w:val="0"/>
                <w:sz w:val="24"/>
                <w:szCs w:val="24"/>
                <w:lang w:val="en-US" w:eastAsia="zh-CN" w:bidi="ar"/>
              </w:rPr>
              <w:t>Mendoza, Karl Ashley</w:t>
            </w:r>
          </w:p>
          <w:p w14:paraId="003C69A2">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val="0"/>
                <w:bCs w:val="0"/>
                <w:color w:val="000000"/>
                <w:kern w:val="2"/>
                <w:sz w:val="24"/>
                <w:szCs w:val="24"/>
              </w:rPr>
            </w:pPr>
            <w:r>
              <w:rPr>
                <w:rFonts w:hint="default" w:ascii="Arial" w:hAnsi="Arial" w:eastAsia="SimSun" w:cs="Arial"/>
                <w:kern w:val="2"/>
                <w:sz w:val="24"/>
                <w:szCs w:val="24"/>
                <w:lang w:val="en-US" w:eastAsia="zh-CN" w:bidi="ar"/>
              </w:rPr>
              <w:t>k</w:t>
            </w:r>
            <w:r>
              <w:rPr>
                <w:rFonts w:hint="default" w:ascii="Arial" w:hAnsi="Arial" w:eastAsia="SimSun" w:cs="Arial"/>
                <w:b w:val="0"/>
                <w:bCs w:val="0"/>
                <w:kern w:val="2"/>
                <w:sz w:val="24"/>
                <w:szCs w:val="24"/>
                <w:lang w:val="en-US" w:eastAsia="zh-CN" w:bidi="ar"/>
              </w:rPr>
              <w:t>arlmendoza098@gmail.com</w:t>
            </w:r>
          </w:p>
          <w:p w14:paraId="5361B370">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kern w:val="0"/>
                <w:sz w:val="24"/>
                <w:szCs w:val="24"/>
              </w:rPr>
            </w:pPr>
            <w:r>
              <w:rPr>
                <w:rFonts w:hint="default" w:ascii="Arial" w:hAnsi="Arial" w:eastAsia="SimSun" w:cs="Arial"/>
                <w:b w:val="0"/>
                <w:bCs w:val="0"/>
                <w:color w:val="000000"/>
                <w:kern w:val="2"/>
                <w:sz w:val="24"/>
                <w:szCs w:val="24"/>
                <w:lang w:val="en-US" w:eastAsia="zh-CN" w:bidi="ar"/>
              </w:rPr>
              <w:t>09942159807</w:t>
            </w:r>
          </w:p>
        </w:tc>
        <w:tc>
          <w:tcPr>
            <w:tcW w:w="23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DF08D2">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kern w:val="0"/>
                <w:sz w:val="24"/>
                <w:szCs w:val="24"/>
              </w:rPr>
            </w:pPr>
            <w:r>
              <w:rPr>
                <w:rFonts w:hint="default" w:ascii="Arial" w:hAnsi="Arial" w:eastAsia="SimSun" w:cs="Arial"/>
                <w:b w:val="0"/>
                <w:bCs/>
                <w:kern w:val="0"/>
                <w:sz w:val="24"/>
                <w:szCs w:val="24"/>
                <w:lang w:val="en-US" w:eastAsia="zh-CN" w:bidi="ar"/>
              </w:rPr>
              <w:t>Guides the team during development, organizes meetings, monitors task progress, helps address problems, and checks planned activities.</w:t>
            </w:r>
          </w:p>
        </w:tc>
      </w:tr>
      <w:tr w14:paraId="620617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7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582B29">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kern w:val="0"/>
                <w:sz w:val="24"/>
                <w:szCs w:val="24"/>
              </w:rPr>
            </w:pPr>
            <w:r>
              <w:rPr>
                <w:rFonts w:hint="default" w:ascii="Arial" w:hAnsi="Arial" w:eastAsia="SimSun" w:cs="Arial"/>
                <w:b w:val="0"/>
                <w:bCs/>
                <w:kern w:val="0"/>
                <w:sz w:val="24"/>
                <w:szCs w:val="24"/>
                <w:lang w:val="en-US" w:eastAsia="zh-CN" w:bidi="ar"/>
              </w:rPr>
              <w:t>Programmer</w:t>
            </w:r>
          </w:p>
        </w:tc>
        <w:tc>
          <w:tcPr>
            <w:tcW w:w="157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DD68D6">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kern w:val="0"/>
                <w:sz w:val="24"/>
                <w:szCs w:val="24"/>
              </w:rPr>
            </w:pPr>
            <w:r>
              <w:rPr>
                <w:rFonts w:hint="default" w:ascii="Arial" w:hAnsi="Arial" w:eastAsia="SimSun" w:cs="Arial"/>
                <w:b w:val="0"/>
                <w:bCs/>
                <w:kern w:val="0"/>
                <w:sz w:val="24"/>
                <w:szCs w:val="24"/>
                <w:lang w:val="en-US" w:eastAsia="zh-CN" w:bidi="ar"/>
              </w:rPr>
              <w:t>Balansag, Geoffrey C.</w:t>
            </w:r>
          </w:p>
          <w:p w14:paraId="582C20B9">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val="0"/>
                <w:bCs w:val="0"/>
                <w:color w:val="000000"/>
                <w:kern w:val="2"/>
                <w:sz w:val="24"/>
                <w:szCs w:val="24"/>
              </w:rPr>
            </w:pPr>
            <w:r>
              <w:rPr>
                <w:rFonts w:hint="default" w:ascii="Arial" w:hAnsi="Arial" w:eastAsia="SimSun" w:cs="Arial"/>
                <w:b w:val="0"/>
                <w:bCs w:val="0"/>
                <w:kern w:val="2"/>
                <w:sz w:val="24"/>
                <w:szCs w:val="24"/>
                <w:lang w:val="en-US" w:eastAsia="zh-CN" w:bidi="ar"/>
              </w:rPr>
              <w:t>balansaggeoffrey05@gmail.com</w:t>
            </w:r>
          </w:p>
          <w:p w14:paraId="24498102">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kern w:val="0"/>
                <w:sz w:val="24"/>
                <w:szCs w:val="24"/>
              </w:rPr>
            </w:pPr>
            <w:r>
              <w:rPr>
                <w:rFonts w:hint="default" w:ascii="Arial" w:hAnsi="Arial" w:eastAsia="SimSun" w:cs="Arial"/>
                <w:b w:val="0"/>
                <w:bCs w:val="0"/>
                <w:color w:val="000000"/>
                <w:kern w:val="2"/>
                <w:sz w:val="24"/>
                <w:szCs w:val="24"/>
                <w:lang w:val="en-US" w:eastAsia="zh-CN" w:bidi="ar"/>
              </w:rPr>
              <w:t>09817127679</w:t>
            </w:r>
          </w:p>
        </w:tc>
        <w:tc>
          <w:tcPr>
            <w:tcW w:w="23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50405A">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kern w:val="0"/>
                <w:sz w:val="24"/>
                <w:szCs w:val="24"/>
              </w:rPr>
            </w:pPr>
            <w:r>
              <w:rPr>
                <w:rFonts w:hint="default" w:ascii="Arial" w:hAnsi="Arial" w:eastAsia="SimSun" w:cs="Arial"/>
                <w:b w:val="0"/>
                <w:bCs/>
                <w:kern w:val="0"/>
                <w:sz w:val="24"/>
                <w:szCs w:val="24"/>
                <w:lang w:val="en-US" w:eastAsia="zh-CN" w:bidi="ar"/>
              </w:rPr>
              <w:t>Develops the system based on the approved requirements and design, writes the code, creates system functions, connects the system to the database, tests the system, and fixes errors.</w:t>
            </w:r>
          </w:p>
        </w:tc>
      </w:tr>
      <w:tr w14:paraId="000EDD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7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1D0898">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kern w:val="0"/>
                <w:sz w:val="24"/>
                <w:szCs w:val="24"/>
              </w:rPr>
            </w:pPr>
            <w:r>
              <w:rPr>
                <w:rFonts w:hint="default" w:ascii="Arial" w:hAnsi="Arial" w:eastAsia="SimSun" w:cs="Arial"/>
                <w:b w:val="0"/>
                <w:bCs/>
                <w:kern w:val="0"/>
                <w:sz w:val="24"/>
                <w:szCs w:val="24"/>
                <w:lang w:val="en-US" w:eastAsia="zh-CN" w:bidi="ar"/>
              </w:rPr>
              <w:t>System Analyst</w:t>
            </w:r>
          </w:p>
        </w:tc>
        <w:tc>
          <w:tcPr>
            <w:tcW w:w="157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8A3BCE">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kern w:val="0"/>
                <w:sz w:val="24"/>
                <w:szCs w:val="24"/>
              </w:rPr>
            </w:pPr>
            <w:r>
              <w:rPr>
                <w:rFonts w:hint="default" w:ascii="Arial" w:hAnsi="Arial" w:eastAsia="SimSun" w:cs="Arial"/>
                <w:b w:val="0"/>
                <w:bCs/>
                <w:kern w:val="0"/>
                <w:sz w:val="24"/>
                <w:szCs w:val="24"/>
                <w:lang w:val="en-US" w:eastAsia="zh-CN" w:bidi="ar"/>
              </w:rPr>
              <w:t>Plicerda, Lanz C.</w:t>
            </w:r>
          </w:p>
          <w:p w14:paraId="64617DAD">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eastAsia="SimSun" w:cs="Arial"/>
                <w:kern w:val="2"/>
                <w:sz w:val="24"/>
                <w:szCs w:val="24"/>
              </w:rPr>
            </w:pPr>
            <w:r>
              <w:rPr>
                <w:rFonts w:hint="default" w:ascii="Arial" w:hAnsi="Arial" w:eastAsia="SimSun" w:cs="Arial"/>
                <w:kern w:val="2"/>
                <w:sz w:val="24"/>
                <w:szCs w:val="24"/>
                <w:lang w:val="en-US" w:eastAsia="zh-CN" w:bidi="ar"/>
              </w:rPr>
              <w:t>lanzplicerda4@gmail.com</w:t>
            </w:r>
          </w:p>
          <w:p w14:paraId="4A4DCC73">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eastAsia="SimSun" w:cs="Arial"/>
                <w:kern w:val="2"/>
                <w:sz w:val="24"/>
                <w:szCs w:val="24"/>
              </w:rPr>
            </w:pPr>
            <w:r>
              <w:rPr>
                <w:rFonts w:hint="default" w:ascii="Arial" w:hAnsi="Arial" w:eastAsia="SimSun" w:cs="Arial"/>
                <w:kern w:val="2"/>
                <w:sz w:val="24"/>
                <w:szCs w:val="24"/>
                <w:lang w:val="en-US" w:eastAsia="zh-CN" w:bidi="ar"/>
              </w:rPr>
              <w:t>09472957607</w:t>
            </w:r>
          </w:p>
        </w:tc>
        <w:tc>
          <w:tcPr>
            <w:tcW w:w="23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AAEB1D">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kern w:val="0"/>
                <w:sz w:val="24"/>
                <w:szCs w:val="24"/>
              </w:rPr>
            </w:pPr>
            <w:r>
              <w:rPr>
                <w:rFonts w:hint="default" w:ascii="Arial" w:hAnsi="Arial" w:eastAsia="SimSun" w:cs="Arial"/>
                <w:b w:val="0"/>
                <w:bCs/>
                <w:kern w:val="0"/>
                <w:sz w:val="24"/>
                <w:szCs w:val="24"/>
                <w:lang w:val="en-US" w:eastAsia="zh-CN" w:bidi="ar"/>
              </w:rPr>
              <w:t>Studies current processes, identifies user needs and problems, gathers requirements, prepares system specifications, studies system flow, and supports system design.</w:t>
            </w:r>
          </w:p>
        </w:tc>
      </w:tr>
      <w:tr w14:paraId="76AB3E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7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247013">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kern w:val="0"/>
                <w:sz w:val="24"/>
                <w:szCs w:val="24"/>
              </w:rPr>
            </w:pPr>
            <w:r>
              <w:rPr>
                <w:rFonts w:hint="default" w:ascii="Arial" w:hAnsi="Arial" w:eastAsia="SimSun" w:cs="Arial"/>
                <w:b w:val="0"/>
                <w:bCs/>
                <w:kern w:val="0"/>
                <w:sz w:val="24"/>
                <w:szCs w:val="24"/>
                <w:lang w:val="en-US" w:eastAsia="zh-CN" w:bidi="ar"/>
              </w:rPr>
              <w:t>Document Specialist</w:t>
            </w:r>
          </w:p>
        </w:tc>
        <w:tc>
          <w:tcPr>
            <w:tcW w:w="157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60BF6C">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kern w:val="0"/>
                <w:sz w:val="24"/>
                <w:szCs w:val="24"/>
              </w:rPr>
            </w:pPr>
          </w:p>
        </w:tc>
        <w:tc>
          <w:tcPr>
            <w:tcW w:w="23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1EB140">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kern w:val="0"/>
                <w:sz w:val="24"/>
                <w:szCs w:val="24"/>
              </w:rPr>
            </w:pPr>
            <w:r>
              <w:rPr>
                <w:rFonts w:hint="default" w:ascii="Arial" w:hAnsi="Arial" w:eastAsia="SimSun" w:cs="Arial"/>
                <w:b w:val="0"/>
                <w:bCs/>
                <w:kern w:val="0"/>
                <w:sz w:val="24"/>
                <w:szCs w:val="24"/>
                <w:lang w:val="en-US" w:eastAsia="zh-CN" w:bidi="ar"/>
              </w:rPr>
              <w:t>Prepares and organizes project documents, records project activities, requirements, meetings, development progress, testing results, and other project information.</w:t>
            </w:r>
          </w:p>
        </w:tc>
      </w:tr>
      <w:tr w14:paraId="244D87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7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53E4A4">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kern w:val="0"/>
                <w:sz w:val="24"/>
                <w:szCs w:val="24"/>
              </w:rPr>
            </w:pPr>
            <w:r>
              <w:rPr>
                <w:rFonts w:hint="default" w:ascii="Arial" w:hAnsi="Arial" w:eastAsia="SimSun" w:cs="Arial"/>
                <w:b w:val="0"/>
                <w:bCs/>
                <w:kern w:val="0"/>
                <w:sz w:val="24"/>
                <w:szCs w:val="24"/>
                <w:lang w:val="en-US" w:eastAsia="zh-CN" w:bidi="ar"/>
              </w:rPr>
              <w:t>Business Specialist</w:t>
            </w:r>
          </w:p>
        </w:tc>
        <w:tc>
          <w:tcPr>
            <w:tcW w:w="157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CABB69">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kern w:val="0"/>
                <w:sz w:val="24"/>
                <w:szCs w:val="24"/>
              </w:rPr>
            </w:pPr>
            <w:r>
              <w:rPr>
                <w:rFonts w:hint="default" w:ascii="Arial" w:hAnsi="Arial" w:eastAsia="SimSun" w:cs="Arial"/>
                <w:b w:val="0"/>
                <w:bCs/>
                <w:kern w:val="0"/>
                <w:sz w:val="24"/>
                <w:szCs w:val="24"/>
                <w:lang w:val="en-US" w:eastAsia="zh-CN" w:bidi="ar"/>
              </w:rPr>
              <w:t>Mirabueno, John Carlo M.</w:t>
            </w:r>
          </w:p>
          <w:p w14:paraId="688F5822">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eastAsia="SimSun" w:cs="Arial"/>
                <w:kern w:val="2"/>
                <w:sz w:val="24"/>
                <w:szCs w:val="24"/>
              </w:rPr>
            </w:pPr>
            <w:r>
              <w:rPr>
                <w:rFonts w:hint="default" w:ascii="Arial" w:hAnsi="Arial" w:eastAsia="SimSun" w:cs="Arial"/>
                <w:kern w:val="2"/>
                <w:sz w:val="24"/>
                <w:szCs w:val="24"/>
                <w:lang w:val="en-US" w:eastAsia="zh-CN" w:bidi="ar"/>
              </w:rPr>
              <w:t>carlomirabueno8@gmail.com</w:t>
            </w:r>
          </w:p>
          <w:p w14:paraId="0F5B251C">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eastAsia="SimSun" w:cs="Arial"/>
                <w:kern w:val="2"/>
                <w:sz w:val="24"/>
                <w:szCs w:val="24"/>
              </w:rPr>
            </w:pPr>
            <w:r>
              <w:rPr>
                <w:rFonts w:hint="default" w:ascii="Arial" w:hAnsi="Arial" w:eastAsia="SimSun" w:cs="Arial"/>
                <w:kern w:val="2"/>
                <w:sz w:val="24"/>
                <w:szCs w:val="24"/>
                <w:lang w:val="en-US" w:eastAsia="zh-CN" w:bidi="ar"/>
              </w:rPr>
              <w:t>09911186173</w:t>
            </w:r>
          </w:p>
        </w:tc>
        <w:tc>
          <w:tcPr>
            <w:tcW w:w="23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E28AC0">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kern w:val="0"/>
                <w:sz w:val="24"/>
                <w:szCs w:val="24"/>
              </w:rPr>
            </w:pPr>
            <w:r>
              <w:rPr>
                <w:rFonts w:hint="default" w:ascii="Arial" w:hAnsi="Arial" w:eastAsia="SimSun" w:cs="Arial"/>
                <w:b w:val="0"/>
                <w:bCs/>
                <w:kern w:val="0"/>
                <w:sz w:val="24"/>
                <w:szCs w:val="24"/>
                <w:lang w:val="en-US" w:eastAsia="zh-CN" w:bidi="ar"/>
              </w:rPr>
              <w:t>Identifies organizational and user needs, studies the requirements of employees and HR personnel, helps translate these needs into system requirements, and checks that system functions are aligned with HR processes.</w:t>
            </w:r>
          </w:p>
        </w:tc>
      </w:tr>
    </w:tbl>
    <w:p w14:paraId="46B3DBD5">
      <w:pPr>
        <w:keepNext w:val="0"/>
        <w:keepLines w:val="0"/>
        <w:widowControl/>
        <w:suppressLineNumbers w:val="0"/>
        <w:wordWrap w:val="0"/>
        <w:spacing w:before="0" w:beforeAutospacing="0" w:after="0" w:afterAutospacing="0" w:line="480" w:lineRule="auto"/>
        <w:ind w:left="0" w:leftChars="0" w:right="0" w:firstLine="0" w:firstLineChars="0"/>
        <w:jc w:val="right"/>
        <w:rPr>
          <w:rFonts w:hint="default" w:ascii="Arial" w:hAnsi="Arial" w:eastAsia="SimSun" w:cs="Arial"/>
          <w:sz w:val="20"/>
          <w:szCs w:val="20"/>
        </w:rPr>
      </w:pPr>
      <w:r>
        <w:rPr>
          <w:rFonts w:hint="default" w:ascii="Arial" w:hAnsi="Arial" w:eastAsia="SimSun" w:cs="Arial"/>
          <w:b/>
          <w:bCs w:val="0"/>
          <w:color w:val="000000"/>
          <w:kern w:val="0"/>
          <w:sz w:val="20"/>
          <w:szCs w:val="20"/>
          <w:lang w:val="en-US" w:eastAsia="zh-CN" w:bidi="ar"/>
        </w:rPr>
        <w:t>Table 6 Team Roles and Responsibilities</w:t>
      </w:r>
    </w:p>
    <w:p w14:paraId="7805C3C3">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bCs w:val="0"/>
          <w:kern w:val="0"/>
          <w:sz w:val="26"/>
          <w:szCs w:val="26"/>
          <w:lang w:val="en-US" w:eastAsia="zh-CN" w:bidi="ar"/>
        </w:rPr>
      </w:pPr>
      <w:r>
        <w:rPr>
          <w:rFonts w:hint="default" w:ascii="Arial" w:hAnsi="Arial" w:eastAsia="SimSun" w:cs="Arial"/>
          <w:b/>
          <w:bCs w:val="0"/>
          <w:kern w:val="0"/>
          <w:sz w:val="26"/>
          <w:szCs w:val="26"/>
          <w:lang w:val="en-US" w:eastAsia="zh-CN" w:bidi="ar"/>
        </w:rPr>
        <w:t xml:space="preserve"> </w:t>
      </w:r>
    </w:p>
    <w:p w14:paraId="79028F79">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bCs w:val="0"/>
          <w:kern w:val="0"/>
          <w:sz w:val="26"/>
          <w:szCs w:val="26"/>
          <w:lang w:val="en-US" w:eastAsia="zh-CN" w:bidi="ar"/>
        </w:rPr>
      </w:pPr>
    </w:p>
    <w:p w14:paraId="0FCD72D0">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bCs w:val="0"/>
          <w:kern w:val="0"/>
          <w:sz w:val="26"/>
          <w:szCs w:val="26"/>
          <w:lang w:val="en-US" w:eastAsia="zh-CN" w:bidi="ar"/>
        </w:rPr>
      </w:pPr>
    </w:p>
    <w:p w14:paraId="282B3D15">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bCs w:val="0"/>
          <w:kern w:val="0"/>
          <w:sz w:val="26"/>
          <w:szCs w:val="26"/>
          <w:lang w:val="en-US" w:eastAsia="zh-CN" w:bidi="ar"/>
        </w:rPr>
      </w:pPr>
    </w:p>
    <w:p w14:paraId="4A412F65">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bCs w:val="0"/>
          <w:kern w:val="0"/>
          <w:sz w:val="26"/>
          <w:szCs w:val="26"/>
          <w:lang w:val="en-US" w:eastAsia="zh-CN" w:bidi="ar"/>
        </w:rPr>
      </w:pPr>
      <w:r>
        <w:rPr>
          <w:rFonts w:hint="default" w:ascii="Arial" w:hAnsi="Arial" w:eastAsia="SimSun" w:cs="Arial"/>
          <w:b/>
          <w:bCs w:val="0"/>
          <w:kern w:val="0"/>
          <w:sz w:val="26"/>
          <w:szCs w:val="26"/>
          <w:lang w:val="en-US" w:eastAsia="zh-CN" w:bidi="ar"/>
        </w:rPr>
        <w:t>3.3 SPRINT CYCLE</w:t>
      </w:r>
    </w:p>
    <w:p w14:paraId="56CD43F5">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bCs w:val="0"/>
          <w:kern w:val="0"/>
          <w:sz w:val="26"/>
          <w:szCs w:val="26"/>
          <w:lang w:val="en-US" w:eastAsia="zh-CN" w:bidi="ar"/>
        </w:rPr>
      </w:pPr>
      <w:r>
        <w:rPr>
          <w:rFonts w:ascii="SimSun" w:hAnsi="SimSun" w:eastAsia="SimSun" w:cs="SimSun"/>
          <w:sz w:val="24"/>
          <w:szCs w:val="24"/>
        </w:rPr>
        <w:drawing>
          <wp:inline distT="0" distB="0" distL="114300" distR="114300">
            <wp:extent cx="4983480" cy="2604135"/>
            <wp:effectExtent l="0" t="0" r="0" b="1905"/>
            <wp:docPr id="1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descr="IMG_256"/>
                    <pic:cNvPicPr>
                      <a:picLocks noChangeAspect="1"/>
                    </pic:cNvPicPr>
                  </pic:nvPicPr>
                  <pic:blipFill>
                    <a:blip r:embed="rId14"/>
                    <a:stretch>
                      <a:fillRect/>
                    </a:stretch>
                  </pic:blipFill>
                  <pic:spPr>
                    <a:xfrm>
                      <a:off x="0" y="0"/>
                      <a:ext cx="4983480" cy="2604135"/>
                    </a:xfrm>
                    <a:prstGeom prst="rect">
                      <a:avLst/>
                    </a:prstGeom>
                    <a:noFill/>
                    <a:ln w="9525">
                      <a:noFill/>
                    </a:ln>
                  </pic:spPr>
                </pic:pic>
              </a:graphicData>
            </a:graphic>
          </wp:inline>
        </w:drawing>
      </w:r>
    </w:p>
    <w:p w14:paraId="4221E953">
      <w:pPr>
        <w:keepNext w:val="0"/>
        <w:keepLines w:val="0"/>
        <w:widowControl/>
        <w:suppressLineNumbers w:val="0"/>
        <w:spacing w:before="280" w:beforeAutospacing="0" w:after="280" w:afterAutospacing="0" w:line="480" w:lineRule="auto"/>
        <w:ind w:left="0" w:right="0" w:firstLine="720" w:firstLineChars="0"/>
        <w:jc w:val="left"/>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To build the system in smaller, more manageable parts. the researchers adopted a Sprint Cycle. Every Sprint concentrated on a specific set of system features. The team would plan the tasks, build the features, test what was completed, review the outcomes, and then refine things according to any problems or feedback that came up.</w:t>
      </w: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15" w:type="dxa"/>
          <w:left w:w="15" w:type="dxa"/>
          <w:bottom w:w="15" w:type="dxa"/>
          <w:right w:w="15" w:type="dxa"/>
        </w:tblCellMar>
      </w:tblPr>
      <w:tblGrid>
        <w:gridCol w:w="1121"/>
        <w:gridCol w:w="2003"/>
        <w:gridCol w:w="3922"/>
        <w:gridCol w:w="912"/>
      </w:tblGrid>
      <w:tr w14:paraId="67B68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1076" w:type="dxa"/>
            <w:shd w:val="clear" w:color="auto" w:fill="auto"/>
            <w:vAlign w:val="center"/>
          </w:tcPr>
          <w:p w14:paraId="00FEBACC">
            <w:pPr>
              <w:keepNext w:val="0"/>
              <w:keepLines w:val="0"/>
              <w:widowControl/>
              <w:suppressLineNumbers w:val="0"/>
              <w:spacing w:before="0" w:beforeAutospacing="0" w:after="0" w:afterAutospacing="0" w:line="480" w:lineRule="auto"/>
              <w:ind w:left="0" w:right="0"/>
              <w:jc w:val="center"/>
              <w:rPr>
                <w:rFonts w:hint="default" w:ascii="Arial" w:hAnsi="Arial" w:cs="Arial"/>
                <w:b/>
                <w:bCs/>
                <w:kern w:val="2"/>
                <w:sz w:val="24"/>
                <w:szCs w:val="24"/>
              </w:rPr>
            </w:pPr>
            <w:r>
              <w:rPr>
                <w:rStyle w:val="18"/>
                <w:rFonts w:hint="default" w:ascii="Arial" w:hAnsi="Arial" w:eastAsia="SimSun" w:cs="Arial"/>
                <w:kern w:val="0"/>
                <w:sz w:val="24"/>
                <w:szCs w:val="24"/>
                <w:lang w:val="en-US" w:eastAsia="zh-CN" w:bidi="ar"/>
              </w:rPr>
              <w:t>SPRINT</w:t>
            </w:r>
          </w:p>
        </w:tc>
        <w:tc>
          <w:tcPr>
            <w:tcW w:w="1973" w:type="dxa"/>
            <w:shd w:val="clear" w:color="auto" w:fill="auto"/>
            <w:vAlign w:val="center"/>
          </w:tcPr>
          <w:p w14:paraId="5251D731">
            <w:pPr>
              <w:keepNext w:val="0"/>
              <w:keepLines w:val="0"/>
              <w:widowControl/>
              <w:suppressLineNumbers w:val="0"/>
              <w:spacing w:before="0" w:beforeAutospacing="0" w:after="0" w:afterAutospacing="0" w:line="480" w:lineRule="auto"/>
              <w:ind w:left="0" w:right="0"/>
              <w:jc w:val="center"/>
              <w:rPr>
                <w:rFonts w:hint="default" w:ascii="Arial" w:hAnsi="Arial" w:cs="Arial"/>
                <w:b/>
                <w:bCs/>
                <w:kern w:val="2"/>
                <w:sz w:val="24"/>
                <w:szCs w:val="24"/>
              </w:rPr>
            </w:pPr>
            <w:r>
              <w:rPr>
                <w:rStyle w:val="18"/>
                <w:rFonts w:hint="default" w:ascii="Arial" w:hAnsi="Arial" w:eastAsia="SimSun" w:cs="Arial"/>
                <w:kern w:val="0"/>
                <w:sz w:val="24"/>
                <w:szCs w:val="24"/>
                <w:lang w:val="en-US" w:eastAsia="zh-CN" w:bidi="ar"/>
              </w:rPr>
              <w:t>FEATURES</w:t>
            </w:r>
          </w:p>
        </w:tc>
        <w:tc>
          <w:tcPr>
            <w:tcW w:w="3892" w:type="dxa"/>
            <w:shd w:val="clear" w:color="auto" w:fill="auto"/>
            <w:vAlign w:val="center"/>
          </w:tcPr>
          <w:p w14:paraId="2D61C637">
            <w:pPr>
              <w:keepNext w:val="0"/>
              <w:keepLines w:val="0"/>
              <w:widowControl/>
              <w:suppressLineNumbers w:val="0"/>
              <w:spacing w:before="0" w:beforeAutospacing="0" w:after="0" w:afterAutospacing="0" w:line="480" w:lineRule="auto"/>
              <w:ind w:left="0" w:right="0"/>
              <w:jc w:val="center"/>
              <w:rPr>
                <w:rFonts w:hint="default" w:ascii="Arial" w:hAnsi="Arial" w:cs="Arial"/>
                <w:b/>
                <w:bCs/>
                <w:kern w:val="2"/>
                <w:sz w:val="24"/>
                <w:szCs w:val="24"/>
              </w:rPr>
            </w:pPr>
            <w:r>
              <w:rPr>
                <w:rStyle w:val="18"/>
                <w:rFonts w:hint="default" w:ascii="Arial" w:hAnsi="Arial" w:eastAsia="SimSun" w:cs="Arial"/>
                <w:kern w:val="0"/>
                <w:sz w:val="24"/>
                <w:szCs w:val="24"/>
                <w:lang w:val="en-US" w:eastAsia="zh-CN" w:bidi="ar"/>
              </w:rPr>
              <w:t>TASK / DEVELOPMENT</w:t>
            </w:r>
          </w:p>
        </w:tc>
        <w:tc>
          <w:tcPr>
            <w:tcW w:w="867" w:type="dxa"/>
            <w:shd w:val="clear" w:color="auto" w:fill="auto"/>
            <w:vAlign w:val="center"/>
          </w:tcPr>
          <w:p w14:paraId="6D8D1DBF">
            <w:pPr>
              <w:keepNext w:val="0"/>
              <w:keepLines w:val="0"/>
              <w:widowControl/>
              <w:suppressLineNumbers w:val="0"/>
              <w:spacing w:before="0" w:beforeAutospacing="0" w:after="0" w:afterAutospacing="0" w:line="480" w:lineRule="auto"/>
              <w:ind w:left="0" w:right="0"/>
              <w:jc w:val="center"/>
              <w:rPr>
                <w:rFonts w:hint="default" w:ascii="Arial" w:hAnsi="Arial" w:cs="Arial"/>
                <w:b/>
                <w:bCs/>
                <w:kern w:val="2"/>
                <w:sz w:val="24"/>
                <w:szCs w:val="24"/>
              </w:rPr>
            </w:pPr>
            <w:r>
              <w:rPr>
                <w:rStyle w:val="18"/>
                <w:rFonts w:hint="default" w:ascii="Arial" w:hAnsi="Arial" w:eastAsia="SimSun" w:cs="Arial"/>
                <w:kern w:val="0"/>
                <w:sz w:val="24"/>
                <w:szCs w:val="24"/>
                <w:lang w:val="en-US" w:eastAsia="zh-CN" w:bidi="ar"/>
              </w:rPr>
              <w:t>DURATION</w:t>
            </w:r>
          </w:p>
        </w:tc>
      </w:tr>
      <w:tr w14:paraId="0191C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076" w:type="dxa"/>
            <w:shd w:val="clear" w:color="auto" w:fill="auto"/>
            <w:vAlign w:val="center"/>
          </w:tcPr>
          <w:p w14:paraId="2A1A9CA4">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Style w:val="18"/>
                <w:rFonts w:hint="default" w:ascii="Arial" w:hAnsi="Arial" w:eastAsia="SimSun" w:cs="Arial"/>
                <w:kern w:val="0"/>
                <w:sz w:val="24"/>
                <w:szCs w:val="24"/>
                <w:lang w:val="en-US" w:eastAsia="zh-CN" w:bidi="ar"/>
              </w:rPr>
              <w:t>Sprint 1</w:t>
            </w:r>
          </w:p>
        </w:tc>
        <w:tc>
          <w:tcPr>
            <w:tcW w:w="1973" w:type="dxa"/>
            <w:shd w:val="clear" w:color="auto" w:fill="auto"/>
            <w:vAlign w:val="center"/>
          </w:tcPr>
          <w:p w14:paraId="141B50A2">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Fonts w:hint="default" w:ascii="Arial" w:hAnsi="Arial" w:eastAsia="SimSun" w:cs="Arial"/>
                <w:kern w:val="0"/>
                <w:sz w:val="24"/>
                <w:szCs w:val="24"/>
                <w:lang w:val="en-US" w:eastAsia="zh-CN" w:bidi="ar"/>
              </w:rPr>
              <w:t>Dashboard Overview</w:t>
            </w:r>
          </w:p>
        </w:tc>
        <w:tc>
          <w:tcPr>
            <w:tcW w:w="3892" w:type="dxa"/>
            <w:shd w:val="clear" w:color="auto" w:fill="auto"/>
            <w:vAlign w:val="center"/>
          </w:tcPr>
          <w:p w14:paraId="12EBE4F3">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Fonts w:hint="default" w:ascii="Arial" w:hAnsi="Arial" w:eastAsia="SimSun" w:cs="Arial"/>
                <w:kern w:val="0"/>
                <w:sz w:val="24"/>
                <w:szCs w:val="24"/>
                <w:lang w:val="en-US" w:eastAsia="zh-CN" w:bidi="ar"/>
              </w:rPr>
              <w:t>Create dashboard interface, design the layout for Employee Engagement and Relations information, and add summary displays.</w:t>
            </w:r>
          </w:p>
        </w:tc>
        <w:tc>
          <w:tcPr>
            <w:tcW w:w="867" w:type="dxa"/>
            <w:shd w:val="clear" w:color="auto" w:fill="auto"/>
            <w:vAlign w:val="center"/>
          </w:tcPr>
          <w:p w14:paraId="21EDC19E">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Fonts w:hint="default" w:ascii="Arial" w:hAnsi="Arial" w:eastAsia="SimSun" w:cs="Arial"/>
                <w:kern w:val="0"/>
                <w:sz w:val="24"/>
                <w:szCs w:val="24"/>
                <w:lang w:val="en-US" w:eastAsia="zh-CN" w:bidi="ar"/>
              </w:rPr>
              <w:t>7 days</w:t>
            </w:r>
          </w:p>
        </w:tc>
      </w:tr>
      <w:tr w14:paraId="65F55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076" w:type="dxa"/>
            <w:shd w:val="clear" w:color="auto" w:fill="auto"/>
            <w:vAlign w:val="center"/>
          </w:tcPr>
          <w:p w14:paraId="07E2712F">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Style w:val="18"/>
                <w:rFonts w:hint="default" w:ascii="Arial" w:hAnsi="Arial" w:eastAsia="SimSun" w:cs="Arial"/>
                <w:kern w:val="0"/>
                <w:sz w:val="24"/>
                <w:szCs w:val="24"/>
                <w:lang w:val="en-US" w:eastAsia="zh-CN" w:bidi="ar"/>
              </w:rPr>
              <w:t>Sprint 2</w:t>
            </w:r>
          </w:p>
        </w:tc>
        <w:tc>
          <w:tcPr>
            <w:tcW w:w="1973" w:type="dxa"/>
            <w:shd w:val="clear" w:color="auto" w:fill="auto"/>
            <w:vAlign w:val="center"/>
          </w:tcPr>
          <w:p w14:paraId="6C88868F">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Fonts w:hint="default" w:ascii="Arial" w:hAnsi="Arial" w:eastAsia="SimSun" w:cs="Arial"/>
                <w:kern w:val="0"/>
                <w:sz w:val="24"/>
                <w:szCs w:val="24"/>
                <w:lang w:val="en-US" w:eastAsia="zh-CN" w:bidi="ar"/>
              </w:rPr>
              <w:t>Communication and Announcements</w:t>
            </w:r>
          </w:p>
        </w:tc>
        <w:tc>
          <w:tcPr>
            <w:tcW w:w="3892" w:type="dxa"/>
            <w:shd w:val="clear" w:color="auto" w:fill="auto"/>
            <w:vAlign w:val="center"/>
          </w:tcPr>
          <w:p w14:paraId="1A48CD63">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Fonts w:hint="default" w:ascii="Arial" w:hAnsi="Arial" w:eastAsia="SimSun" w:cs="Arial"/>
                <w:kern w:val="0"/>
                <w:sz w:val="24"/>
                <w:szCs w:val="24"/>
                <w:lang w:val="en-US" w:eastAsia="zh-CN" w:bidi="ar"/>
              </w:rPr>
              <w:t>Create the announcement interface and develop functions for posting and viewing announcements, notices, and updates.</w:t>
            </w:r>
          </w:p>
        </w:tc>
        <w:tc>
          <w:tcPr>
            <w:tcW w:w="867" w:type="dxa"/>
            <w:shd w:val="clear" w:color="auto" w:fill="auto"/>
            <w:vAlign w:val="center"/>
          </w:tcPr>
          <w:p w14:paraId="58D1C926">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Fonts w:hint="default" w:ascii="Arial" w:hAnsi="Arial" w:eastAsia="SimSun" w:cs="Arial"/>
                <w:kern w:val="0"/>
                <w:sz w:val="24"/>
                <w:szCs w:val="24"/>
                <w:lang w:val="en-US" w:eastAsia="zh-CN" w:bidi="ar"/>
              </w:rPr>
              <w:t>11 days</w:t>
            </w:r>
          </w:p>
        </w:tc>
      </w:tr>
      <w:tr w14:paraId="183CF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076" w:type="dxa"/>
            <w:shd w:val="clear" w:color="auto" w:fill="auto"/>
            <w:vAlign w:val="center"/>
          </w:tcPr>
          <w:p w14:paraId="6332A445">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Style w:val="18"/>
                <w:rFonts w:hint="default" w:ascii="Arial" w:hAnsi="Arial" w:eastAsia="SimSun" w:cs="Arial"/>
                <w:kern w:val="0"/>
                <w:sz w:val="24"/>
                <w:szCs w:val="24"/>
                <w:lang w:val="en-US" w:eastAsia="zh-CN" w:bidi="ar"/>
              </w:rPr>
              <w:t>Sprint 3</w:t>
            </w:r>
          </w:p>
        </w:tc>
        <w:tc>
          <w:tcPr>
            <w:tcW w:w="1973" w:type="dxa"/>
            <w:shd w:val="clear" w:color="auto" w:fill="auto"/>
            <w:vAlign w:val="center"/>
          </w:tcPr>
          <w:p w14:paraId="70A12B3F">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Fonts w:hint="default" w:ascii="Arial" w:hAnsi="Arial" w:eastAsia="SimSun" w:cs="Arial"/>
                <w:kern w:val="0"/>
                <w:sz w:val="24"/>
                <w:szCs w:val="24"/>
                <w:lang w:val="en-US" w:eastAsia="zh-CN" w:bidi="ar"/>
              </w:rPr>
              <w:t>Surveys and Feedback</w:t>
            </w:r>
          </w:p>
        </w:tc>
        <w:tc>
          <w:tcPr>
            <w:tcW w:w="3892" w:type="dxa"/>
            <w:shd w:val="clear" w:color="auto" w:fill="auto"/>
            <w:vAlign w:val="center"/>
          </w:tcPr>
          <w:p w14:paraId="71D3CB50">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Fonts w:hint="default" w:ascii="Arial" w:hAnsi="Arial" w:eastAsia="SimSun" w:cs="Arial"/>
                <w:kern w:val="0"/>
                <w:sz w:val="24"/>
                <w:szCs w:val="24"/>
                <w:lang w:val="en-US" w:eastAsia="zh-CN" w:bidi="ar"/>
              </w:rPr>
              <w:t>Create survey forms, develop survey response functions, and add feedback and suggestion submission.</w:t>
            </w:r>
          </w:p>
        </w:tc>
        <w:tc>
          <w:tcPr>
            <w:tcW w:w="867" w:type="dxa"/>
            <w:shd w:val="clear" w:color="auto" w:fill="auto"/>
            <w:vAlign w:val="center"/>
          </w:tcPr>
          <w:p w14:paraId="1755E37F">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Fonts w:hint="default" w:ascii="Arial" w:hAnsi="Arial" w:eastAsia="SimSun" w:cs="Arial"/>
                <w:kern w:val="0"/>
                <w:sz w:val="24"/>
                <w:szCs w:val="24"/>
                <w:lang w:val="en-US" w:eastAsia="zh-CN" w:bidi="ar"/>
              </w:rPr>
              <w:t>12 days</w:t>
            </w:r>
          </w:p>
        </w:tc>
      </w:tr>
      <w:tr w14:paraId="21350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076" w:type="dxa"/>
            <w:shd w:val="clear" w:color="auto" w:fill="auto"/>
            <w:vAlign w:val="center"/>
          </w:tcPr>
          <w:p w14:paraId="4691A9B2">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Style w:val="18"/>
                <w:rFonts w:hint="default" w:ascii="Arial" w:hAnsi="Arial" w:eastAsia="SimSun" w:cs="Arial"/>
                <w:kern w:val="0"/>
                <w:sz w:val="24"/>
                <w:szCs w:val="24"/>
                <w:lang w:val="en-US" w:eastAsia="zh-CN" w:bidi="ar"/>
              </w:rPr>
              <w:t>Sprint 4</w:t>
            </w:r>
          </w:p>
        </w:tc>
        <w:tc>
          <w:tcPr>
            <w:tcW w:w="1973" w:type="dxa"/>
            <w:shd w:val="clear" w:color="auto" w:fill="auto"/>
            <w:vAlign w:val="center"/>
          </w:tcPr>
          <w:p w14:paraId="4613F437">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Fonts w:hint="default" w:ascii="Arial" w:hAnsi="Arial" w:eastAsia="SimSun" w:cs="Arial"/>
                <w:kern w:val="0"/>
                <w:sz w:val="24"/>
                <w:szCs w:val="24"/>
                <w:lang w:val="en-US" w:eastAsia="zh-CN" w:bidi="ar"/>
              </w:rPr>
              <w:t>Engagement Activities and Participation</w:t>
            </w:r>
          </w:p>
        </w:tc>
        <w:tc>
          <w:tcPr>
            <w:tcW w:w="3892" w:type="dxa"/>
            <w:shd w:val="clear" w:color="auto" w:fill="auto"/>
            <w:vAlign w:val="center"/>
          </w:tcPr>
          <w:p w14:paraId="6834FE11">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Fonts w:hint="default" w:ascii="Arial" w:hAnsi="Arial" w:eastAsia="SimSun" w:cs="Arial"/>
                <w:kern w:val="0"/>
                <w:sz w:val="24"/>
                <w:szCs w:val="24"/>
                <w:lang w:val="en-US" w:eastAsia="zh-CN" w:bidi="ar"/>
              </w:rPr>
              <w:t>Create activity and poll interfaces and develop participation recording and monitoring.</w:t>
            </w:r>
          </w:p>
        </w:tc>
        <w:tc>
          <w:tcPr>
            <w:tcW w:w="867" w:type="dxa"/>
            <w:shd w:val="clear" w:color="auto" w:fill="auto"/>
            <w:vAlign w:val="center"/>
          </w:tcPr>
          <w:p w14:paraId="09210706">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Fonts w:hint="default" w:ascii="Arial" w:hAnsi="Arial" w:eastAsia="SimSun" w:cs="Arial"/>
                <w:kern w:val="0"/>
                <w:sz w:val="24"/>
                <w:szCs w:val="24"/>
                <w:lang w:val="en-US" w:eastAsia="zh-CN" w:bidi="ar"/>
              </w:rPr>
              <w:t>13 days</w:t>
            </w:r>
          </w:p>
        </w:tc>
      </w:tr>
      <w:tr w14:paraId="34C8D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076" w:type="dxa"/>
            <w:shd w:val="clear" w:color="auto" w:fill="auto"/>
            <w:vAlign w:val="center"/>
          </w:tcPr>
          <w:p w14:paraId="38D034D1">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Style w:val="18"/>
                <w:rFonts w:hint="default" w:ascii="Arial" w:hAnsi="Arial" w:eastAsia="SimSun" w:cs="Arial"/>
                <w:kern w:val="0"/>
                <w:sz w:val="24"/>
                <w:szCs w:val="24"/>
                <w:lang w:val="en-US" w:eastAsia="zh-CN" w:bidi="ar"/>
              </w:rPr>
              <w:t>Sprint 5</w:t>
            </w:r>
          </w:p>
        </w:tc>
        <w:tc>
          <w:tcPr>
            <w:tcW w:w="1973" w:type="dxa"/>
            <w:shd w:val="clear" w:color="auto" w:fill="auto"/>
            <w:vAlign w:val="center"/>
          </w:tcPr>
          <w:p w14:paraId="2E360A5F">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Fonts w:hint="default" w:ascii="Arial" w:hAnsi="Arial" w:eastAsia="SimSun" w:cs="Arial"/>
                <w:kern w:val="0"/>
                <w:sz w:val="24"/>
                <w:szCs w:val="24"/>
                <w:lang w:val="en-US" w:eastAsia="zh-CN" w:bidi="ar"/>
              </w:rPr>
              <w:t>Employee Recognition</w:t>
            </w:r>
          </w:p>
        </w:tc>
        <w:tc>
          <w:tcPr>
            <w:tcW w:w="3892" w:type="dxa"/>
            <w:shd w:val="clear" w:color="auto" w:fill="auto"/>
            <w:vAlign w:val="center"/>
          </w:tcPr>
          <w:p w14:paraId="54395D8D">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Fonts w:hint="default" w:ascii="Arial" w:hAnsi="Arial" w:eastAsia="SimSun" w:cs="Arial"/>
                <w:kern w:val="0"/>
                <w:sz w:val="24"/>
                <w:szCs w:val="24"/>
                <w:lang w:val="en-US" w:eastAsia="zh-CN" w:bidi="ar"/>
              </w:rPr>
              <w:t>Create recognition forms and develop records for achievements, nominations, awards, and appreciation.</w:t>
            </w:r>
          </w:p>
        </w:tc>
        <w:tc>
          <w:tcPr>
            <w:tcW w:w="867" w:type="dxa"/>
            <w:shd w:val="clear" w:color="auto" w:fill="auto"/>
            <w:vAlign w:val="center"/>
          </w:tcPr>
          <w:p w14:paraId="5E561F99">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Fonts w:hint="default" w:ascii="Arial" w:hAnsi="Arial" w:eastAsia="SimSun" w:cs="Arial"/>
                <w:kern w:val="0"/>
                <w:sz w:val="24"/>
                <w:szCs w:val="24"/>
                <w:lang w:val="en-US" w:eastAsia="zh-CN" w:bidi="ar"/>
              </w:rPr>
              <w:t>8 days</w:t>
            </w:r>
          </w:p>
        </w:tc>
      </w:tr>
      <w:tr w14:paraId="704FF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076" w:type="dxa"/>
            <w:shd w:val="clear" w:color="auto" w:fill="auto"/>
            <w:vAlign w:val="center"/>
          </w:tcPr>
          <w:p w14:paraId="29134620">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Style w:val="18"/>
                <w:rFonts w:hint="default" w:ascii="Arial" w:hAnsi="Arial" w:eastAsia="SimSun" w:cs="Arial"/>
                <w:kern w:val="0"/>
                <w:sz w:val="24"/>
                <w:szCs w:val="24"/>
                <w:lang w:val="en-US" w:eastAsia="zh-CN" w:bidi="ar"/>
              </w:rPr>
              <w:t>Sprint 6</w:t>
            </w:r>
          </w:p>
        </w:tc>
        <w:tc>
          <w:tcPr>
            <w:tcW w:w="1973" w:type="dxa"/>
            <w:shd w:val="clear" w:color="auto" w:fill="auto"/>
            <w:vAlign w:val="center"/>
          </w:tcPr>
          <w:p w14:paraId="119D50A5">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Fonts w:hint="default" w:ascii="Arial" w:hAnsi="Arial" w:eastAsia="SimSun" w:cs="Arial"/>
                <w:kern w:val="0"/>
                <w:sz w:val="24"/>
                <w:szCs w:val="24"/>
                <w:lang w:val="en-US" w:eastAsia="zh-CN" w:bidi="ar"/>
              </w:rPr>
              <w:t>Grievance Management</w:t>
            </w:r>
          </w:p>
        </w:tc>
        <w:tc>
          <w:tcPr>
            <w:tcW w:w="3892" w:type="dxa"/>
            <w:shd w:val="clear" w:color="auto" w:fill="auto"/>
            <w:vAlign w:val="center"/>
          </w:tcPr>
          <w:p w14:paraId="07E3990F">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Fonts w:hint="default" w:ascii="Arial" w:hAnsi="Arial" w:eastAsia="SimSun" w:cs="Arial"/>
                <w:kern w:val="0"/>
                <w:sz w:val="24"/>
                <w:szCs w:val="24"/>
                <w:lang w:val="en-US" w:eastAsia="zh-CN" w:bidi="ar"/>
              </w:rPr>
              <w:t>Create grievance submission forms and develop grievance monitoring, status updates, and concern management.</w:t>
            </w:r>
          </w:p>
        </w:tc>
        <w:tc>
          <w:tcPr>
            <w:tcW w:w="867" w:type="dxa"/>
            <w:shd w:val="clear" w:color="auto" w:fill="auto"/>
            <w:vAlign w:val="center"/>
          </w:tcPr>
          <w:p w14:paraId="14B187C9">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Fonts w:hint="default" w:ascii="Arial" w:hAnsi="Arial" w:eastAsia="SimSun" w:cs="Arial"/>
                <w:kern w:val="0"/>
                <w:sz w:val="24"/>
                <w:szCs w:val="24"/>
                <w:lang w:val="en-US" w:eastAsia="zh-CN" w:bidi="ar"/>
              </w:rPr>
              <w:t>6 days</w:t>
            </w:r>
          </w:p>
        </w:tc>
      </w:tr>
      <w:tr w14:paraId="3B324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076" w:type="dxa"/>
            <w:shd w:val="clear" w:color="auto" w:fill="auto"/>
            <w:vAlign w:val="center"/>
          </w:tcPr>
          <w:p w14:paraId="7F7A1B09">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Style w:val="18"/>
                <w:rFonts w:hint="default" w:ascii="Arial" w:hAnsi="Arial" w:eastAsia="SimSun" w:cs="Arial"/>
                <w:kern w:val="0"/>
                <w:sz w:val="24"/>
                <w:szCs w:val="24"/>
                <w:lang w:val="en-US" w:eastAsia="zh-CN" w:bidi="ar"/>
              </w:rPr>
              <w:t>Sprint 7</w:t>
            </w:r>
          </w:p>
        </w:tc>
        <w:tc>
          <w:tcPr>
            <w:tcW w:w="1973" w:type="dxa"/>
            <w:shd w:val="clear" w:color="auto" w:fill="auto"/>
            <w:vAlign w:val="center"/>
          </w:tcPr>
          <w:p w14:paraId="7B715E59">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Fonts w:hint="default" w:ascii="Arial" w:hAnsi="Arial" w:eastAsia="SimSun" w:cs="Arial"/>
                <w:kern w:val="0"/>
                <w:sz w:val="24"/>
                <w:szCs w:val="24"/>
                <w:lang w:val="en-US" w:eastAsia="zh-CN" w:bidi="ar"/>
              </w:rPr>
              <w:t>Analytics</w:t>
            </w:r>
          </w:p>
        </w:tc>
        <w:tc>
          <w:tcPr>
            <w:tcW w:w="3892" w:type="dxa"/>
            <w:shd w:val="clear" w:color="auto" w:fill="auto"/>
            <w:vAlign w:val="center"/>
          </w:tcPr>
          <w:p w14:paraId="6B46C6E2">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Fonts w:hint="default" w:ascii="Arial" w:hAnsi="Arial" w:eastAsia="SimSun" w:cs="Arial"/>
                <w:kern w:val="0"/>
                <w:sz w:val="24"/>
                <w:szCs w:val="24"/>
                <w:lang w:val="en-US" w:eastAsia="zh-CN" w:bidi="ar"/>
              </w:rPr>
              <w:t>Develop survey analytics, feedback analytics, and grievance analytics.</w:t>
            </w:r>
          </w:p>
        </w:tc>
        <w:tc>
          <w:tcPr>
            <w:tcW w:w="867" w:type="dxa"/>
            <w:shd w:val="clear" w:color="auto" w:fill="auto"/>
            <w:vAlign w:val="center"/>
          </w:tcPr>
          <w:p w14:paraId="226217DA">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Fonts w:hint="default" w:ascii="Arial" w:hAnsi="Arial" w:eastAsia="SimSun" w:cs="Arial"/>
                <w:kern w:val="0"/>
                <w:sz w:val="24"/>
                <w:szCs w:val="24"/>
                <w:lang w:val="en-US" w:eastAsia="zh-CN" w:bidi="ar"/>
              </w:rPr>
              <w:t>10 days</w:t>
            </w:r>
          </w:p>
        </w:tc>
      </w:tr>
      <w:tr w14:paraId="3914E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076" w:type="dxa"/>
            <w:shd w:val="clear" w:color="auto" w:fill="auto"/>
            <w:vAlign w:val="center"/>
          </w:tcPr>
          <w:p w14:paraId="5ED7B492">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Style w:val="18"/>
                <w:rFonts w:hint="default" w:ascii="Arial" w:hAnsi="Arial" w:eastAsia="SimSun" w:cs="Arial"/>
                <w:kern w:val="0"/>
                <w:sz w:val="24"/>
                <w:szCs w:val="24"/>
                <w:lang w:val="en-US" w:eastAsia="zh-CN" w:bidi="ar"/>
              </w:rPr>
              <w:t>Sprint 8</w:t>
            </w:r>
          </w:p>
        </w:tc>
        <w:tc>
          <w:tcPr>
            <w:tcW w:w="1973" w:type="dxa"/>
            <w:shd w:val="clear" w:color="auto" w:fill="auto"/>
            <w:vAlign w:val="center"/>
          </w:tcPr>
          <w:p w14:paraId="5D6C1325">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Fonts w:hint="default" w:ascii="Arial" w:hAnsi="Arial" w:eastAsia="SimSun" w:cs="Arial"/>
                <w:kern w:val="0"/>
                <w:sz w:val="24"/>
                <w:szCs w:val="24"/>
                <w:lang w:val="en-US" w:eastAsia="zh-CN" w:bidi="ar"/>
              </w:rPr>
              <w:t>Grievance Reporting</w:t>
            </w:r>
          </w:p>
        </w:tc>
        <w:tc>
          <w:tcPr>
            <w:tcW w:w="3892" w:type="dxa"/>
            <w:shd w:val="clear" w:color="auto" w:fill="auto"/>
            <w:vAlign w:val="center"/>
          </w:tcPr>
          <w:p w14:paraId="48AFBCDE">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Fonts w:hint="default" w:ascii="Arial" w:hAnsi="Arial" w:eastAsia="SimSun" w:cs="Arial"/>
                <w:kern w:val="0"/>
                <w:sz w:val="24"/>
                <w:szCs w:val="24"/>
                <w:lang w:val="en-US" w:eastAsia="zh-CN" w:bidi="ar"/>
              </w:rPr>
              <w:t>Create the grievance report interface and organize grievance-related records for reporting.</w:t>
            </w:r>
          </w:p>
        </w:tc>
        <w:tc>
          <w:tcPr>
            <w:tcW w:w="867" w:type="dxa"/>
            <w:shd w:val="clear" w:color="auto" w:fill="auto"/>
            <w:vAlign w:val="center"/>
          </w:tcPr>
          <w:p w14:paraId="7521FE93">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Fonts w:hint="default" w:ascii="Arial" w:hAnsi="Arial" w:eastAsia="SimSun" w:cs="Arial"/>
                <w:kern w:val="0"/>
                <w:sz w:val="24"/>
                <w:szCs w:val="24"/>
                <w:lang w:val="en-US" w:eastAsia="zh-CN" w:bidi="ar"/>
              </w:rPr>
              <w:t>12 days</w:t>
            </w:r>
          </w:p>
        </w:tc>
      </w:tr>
    </w:tbl>
    <w:p w14:paraId="0030A4CC">
      <w:pPr>
        <w:keepNext w:val="0"/>
        <w:keepLines w:val="0"/>
        <w:widowControl/>
        <w:suppressLineNumbers w:val="0"/>
        <w:spacing w:before="280" w:beforeAutospacing="0" w:after="280" w:afterAutospacing="0" w:line="480" w:lineRule="auto"/>
        <w:ind w:right="0"/>
        <w:jc w:val="left"/>
        <w:rPr>
          <w:rFonts w:hint="default" w:ascii="Arial" w:hAnsi="Arial" w:eastAsia="SimSun" w:cs="Arial"/>
          <w:b/>
          <w:bCs w:val="0"/>
          <w:kern w:val="0"/>
          <w:sz w:val="26"/>
          <w:szCs w:val="26"/>
          <w:lang w:val="en-US" w:eastAsia="zh-CN" w:bidi="ar"/>
        </w:rPr>
      </w:pPr>
      <w:r>
        <w:rPr>
          <w:rFonts w:hint="default" w:ascii="Arial" w:hAnsi="Arial" w:eastAsia="SimSun" w:cs="Arial"/>
          <w:b/>
          <w:bCs w:val="0"/>
          <w:kern w:val="0"/>
          <w:sz w:val="26"/>
          <w:szCs w:val="26"/>
          <w:lang w:val="en-US" w:eastAsia="zh-CN" w:bidi="ar"/>
        </w:rPr>
        <w:t>Daily Standups</w:t>
      </w: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663"/>
        <w:gridCol w:w="2622"/>
        <w:gridCol w:w="1731"/>
        <w:gridCol w:w="1942"/>
      </w:tblGrid>
      <w:tr w14:paraId="1F070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C1BD9CE">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bCs w:val="0"/>
                <w:kern w:val="0"/>
                <w:sz w:val="26"/>
                <w:szCs w:val="26"/>
                <w:lang w:val="en-US" w:eastAsia="zh-CN" w:bidi="ar"/>
              </w:rPr>
            </w:pPr>
            <w:r>
              <w:rPr>
                <w:rFonts w:hint="default" w:ascii="Arial" w:hAnsi="Arial" w:eastAsia="SimSun" w:cs="Arial"/>
                <w:b/>
                <w:bCs w:val="0"/>
                <w:kern w:val="0"/>
                <w:sz w:val="26"/>
                <w:szCs w:val="26"/>
                <w:lang w:val="en-US" w:eastAsia="zh-CN" w:bidi="ar"/>
              </w:rPr>
              <w:t>TEAM MEMBER / ROLE</w:t>
            </w:r>
          </w:p>
        </w:tc>
        <w:tc>
          <w:tcPr>
            <w:tcW w:w="0" w:type="auto"/>
            <w:shd w:val="clear" w:color="auto" w:fill="auto"/>
            <w:vAlign w:val="center"/>
          </w:tcPr>
          <w:p w14:paraId="2787E73E">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bCs w:val="0"/>
                <w:kern w:val="0"/>
                <w:sz w:val="26"/>
                <w:szCs w:val="26"/>
                <w:lang w:val="en-US" w:eastAsia="zh-CN" w:bidi="ar"/>
              </w:rPr>
            </w:pPr>
            <w:r>
              <w:rPr>
                <w:rFonts w:hint="default" w:ascii="Arial" w:hAnsi="Arial" w:eastAsia="SimSun" w:cs="Arial"/>
                <w:b/>
                <w:bCs w:val="0"/>
                <w:kern w:val="0"/>
                <w:sz w:val="26"/>
                <w:szCs w:val="26"/>
                <w:lang w:val="en-US" w:eastAsia="zh-CN" w:bidi="ar"/>
              </w:rPr>
              <w:t>ACCOMPLISHMENT</w:t>
            </w:r>
          </w:p>
        </w:tc>
        <w:tc>
          <w:tcPr>
            <w:tcW w:w="0" w:type="auto"/>
            <w:shd w:val="clear" w:color="auto" w:fill="auto"/>
            <w:vAlign w:val="center"/>
          </w:tcPr>
          <w:p w14:paraId="02653AE1">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bCs w:val="0"/>
                <w:kern w:val="0"/>
                <w:sz w:val="26"/>
                <w:szCs w:val="26"/>
                <w:lang w:val="en-US" w:eastAsia="zh-CN" w:bidi="ar"/>
              </w:rPr>
            </w:pPr>
            <w:r>
              <w:rPr>
                <w:rFonts w:hint="default" w:ascii="Arial" w:hAnsi="Arial" w:eastAsia="SimSun" w:cs="Arial"/>
                <w:b/>
                <w:bCs w:val="0"/>
                <w:kern w:val="0"/>
                <w:sz w:val="26"/>
                <w:szCs w:val="26"/>
                <w:lang w:val="en-US" w:eastAsia="zh-CN" w:bidi="ar"/>
              </w:rPr>
              <w:t>TASKS</w:t>
            </w:r>
          </w:p>
        </w:tc>
        <w:tc>
          <w:tcPr>
            <w:tcW w:w="0" w:type="auto"/>
            <w:shd w:val="clear" w:color="auto" w:fill="auto"/>
            <w:vAlign w:val="center"/>
          </w:tcPr>
          <w:p w14:paraId="3E543EBB">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bCs w:val="0"/>
                <w:kern w:val="0"/>
                <w:sz w:val="26"/>
                <w:szCs w:val="26"/>
                <w:lang w:val="en-US" w:eastAsia="zh-CN" w:bidi="ar"/>
              </w:rPr>
            </w:pPr>
            <w:r>
              <w:rPr>
                <w:rFonts w:hint="default" w:ascii="Arial" w:hAnsi="Arial" w:eastAsia="SimSun" w:cs="Arial"/>
                <w:b/>
                <w:bCs w:val="0"/>
                <w:kern w:val="0"/>
                <w:sz w:val="26"/>
                <w:szCs w:val="26"/>
                <w:lang w:val="en-US" w:eastAsia="zh-CN" w:bidi="ar"/>
              </w:rPr>
              <w:t>IMPEDIMENTS / CHALLENGES</w:t>
            </w:r>
          </w:p>
        </w:tc>
      </w:tr>
      <w:tr w14:paraId="25B8F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E581171">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bCs w:val="0"/>
                <w:kern w:val="0"/>
                <w:sz w:val="26"/>
                <w:szCs w:val="26"/>
                <w:lang w:val="en-US" w:eastAsia="zh-CN" w:bidi="ar"/>
              </w:rPr>
            </w:pPr>
            <w:r>
              <w:rPr>
                <w:rFonts w:hint="default" w:ascii="Arial" w:hAnsi="Arial" w:eastAsia="SimSun" w:cs="Arial"/>
                <w:b/>
                <w:bCs w:val="0"/>
                <w:kern w:val="0"/>
                <w:sz w:val="26"/>
                <w:szCs w:val="26"/>
                <w:lang w:val="en-US" w:eastAsia="zh-CN" w:bidi="ar"/>
              </w:rPr>
              <w:t>Scrum Master – Mendoza, Karl Ashley</w:t>
            </w:r>
          </w:p>
        </w:tc>
        <w:tc>
          <w:tcPr>
            <w:tcW w:w="0" w:type="auto"/>
            <w:shd w:val="clear" w:color="auto" w:fill="auto"/>
            <w:vAlign w:val="center"/>
          </w:tcPr>
          <w:p w14:paraId="4A035673">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val="0"/>
                <w:bCs/>
                <w:kern w:val="0"/>
                <w:sz w:val="26"/>
                <w:szCs w:val="26"/>
                <w:lang w:val="en-US" w:eastAsia="zh-CN" w:bidi="ar"/>
              </w:rPr>
            </w:pPr>
            <w:r>
              <w:rPr>
                <w:rFonts w:hint="default" w:ascii="Arial" w:hAnsi="Arial" w:eastAsia="SimSun" w:cs="Arial"/>
                <w:b w:val="0"/>
                <w:bCs/>
                <w:kern w:val="0"/>
                <w:sz w:val="26"/>
                <w:szCs w:val="26"/>
                <w:lang w:val="en-US" w:eastAsia="zh-CN" w:bidi="ar"/>
              </w:rPr>
              <w:t>Coordinated team activities and monitored the progress of the Employee Engagement and Relations System.</w:t>
            </w:r>
          </w:p>
        </w:tc>
        <w:tc>
          <w:tcPr>
            <w:tcW w:w="0" w:type="auto"/>
            <w:shd w:val="clear" w:color="auto" w:fill="auto"/>
            <w:vAlign w:val="center"/>
          </w:tcPr>
          <w:p w14:paraId="266CC1E4">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val="0"/>
                <w:bCs/>
                <w:kern w:val="0"/>
                <w:sz w:val="26"/>
                <w:szCs w:val="26"/>
                <w:lang w:val="en-US" w:eastAsia="zh-CN" w:bidi="ar"/>
              </w:rPr>
            </w:pPr>
            <w:r>
              <w:rPr>
                <w:rFonts w:hint="default" w:ascii="Arial" w:hAnsi="Arial" w:eastAsia="SimSun" w:cs="Arial"/>
                <w:b w:val="0"/>
                <w:bCs/>
                <w:kern w:val="0"/>
                <w:sz w:val="26"/>
                <w:szCs w:val="26"/>
                <w:lang w:val="en-US" w:eastAsia="zh-CN" w:bidi="ar"/>
              </w:rPr>
              <w:t>Organize team meetings, monitor sprint tasks, coordinate activities, and help resolve project concerns.</w:t>
            </w:r>
          </w:p>
        </w:tc>
        <w:tc>
          <w:tcPr>
            <w:tcW w:w="0" w:type="auto"/>
            <w:shd w:val="clear" w:color="auto" w:fill="auto"/>
            <w:vAlign w:val="center"/>
          </w:tcPr>
          <w:p w14:paraId="533660AB">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val="0"/>
                <w:bCs/>
                <w:kern w:val="0"/>
                <w:sz w:val="26"/>
                <w:szCs w:val="26"/>
                <w:lang w:val="en-US" w:eastAsia="zh-CN" w:bidi="ar"/>
              </w:rPr>
            </w:pPr>
            <w:r>
              <w:rPr>
                <w:rFonts w:hint="default" w:ascii="Arial" w:hAnsi="Arial" w:eastAsia="SimSun" w:cs="Arial"/>
                <w:b w:val="0"/>
                <w:bCs/>
                <w:kern w:val="0"/>
                <w:sz w:val="26"/>
                <w:szCs w:val="26"/>
                <w:lang w:val="en-US" w:eastAsia="zh-CN" w:bidi="ar"/>
              </w:rPr>
              <w:t>Difficulty coordinating team members' schedules and monitoring task progress.</w:t>
            </w:r>
          </w:p>
        </w:tc>
      </w:tr>
      <w:tr w14:paraId="7BA32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1743E49">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bCs w:val="0"/>
                <w:kern w:val="0"/>
                <w:sz w:val="26"/>
                <w:szCs w:val="26"/>
                <w:lang w:val="en-US" w:eastAsia="zh-CN" w:bidi="ar"/>
              </w:rPr>
            </w:pPr>
            <w:r>
              <w:rPr>
                <w:rFonts w:hint="default" w:ascii="Arial" w:hAnsi="Arial" w:eastAsia="SimSun" w:cs="Arial"/>
                <w:b/>
                <w:bCs w:val="0"/>
                <w:kern w:val="0"/>
                <w:sz w:val="26"/>
                <w:szCs w:val="26"/>
                <w:lang w:val="en-US" w:eastAsia="zh-CN" w:bidi="ar"/>
              </w:rPr>
              <w:t>Programmer – Balansag, Geoffrey C.</w:t>
            </w:r>
          </w:p>
        </w:tc>
        <w:tc>
          <w:tcPr>
            <w:tcW w:w="0" w:type="auto"/>
            <w:shd w:val="clear" w:color="auto" w:fill="auto"/>
            <w:vAlign w:val="center"/>
          </w:tcPr>
          <w:p w14:paraId="76D565A7">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val="0"/>
                <w:bCs/>
                <w:kern w:val="0"/>
                <w:sz w:val="26"/>
                <w:szCs w:val="26"/>
                <w:lang w:val="en-US" w:eastAsia="zh-CN" w:bidi="ar"/>
              </w:rPr>
            </w:pPr>
            <w:r>
              <w:rPr>
                <w:rFonts w:hint="default" w:ascii="Arial" w:hAnsi="Arial" w:eastAsia="SimSun" w:cs="Arial"/>
                <w:b w:val="0"/>
                <w:bCs/>
                <w:kern w:val="0"/>
                <w:sz w:val="26"/>
                <w:szCs w:val="26"/>
                <w:lang w:val="en-US" w:eastAsia="zh-CN" w:bidi="ar"/>
              </w:rPr>
              <w:t>Developed system functions and worked on connecting the application to the database.</w:t>
            </w:r>
          </w:p>
        </w:tc>
        <w:tc>
          <w:tcPr>
            <w:tcW w:w="0" w:type="auto"/>
            <w:shd w:val="clear" w:color="auto" w:fill="auto"/>
            <w:vAlign w:val="center"/>
          </w:tcPr>
          <w:p w14:paraId="4F206057">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val="0"/>
                <w:bCs/>
                <w:kern w:val="0"/>
                <w:sz w:val="26"/>
                <w:szCs w:val="26"/>
                <w:lang w:val="en-US" w:eastAsia="zh-CN" w:bidi="ar"/>
              </w:rPr>
            </w:pPr>
            <w:r>
              <w:rPr>
                <w:rFonts w:hint="default" w:ascii="Arial" w:hAnsi="Arial" w:eastAsia="SimSun" w:cs="Arial"/>
                <w:b w:val="0"/>
                <w:bCs/>
                <w:kern w:val="0"/>
                <w:sz w:val="26"/>
                <w:szCs w:val="26"/>
                <w:lang w:val="en-US" w:eastAsia="zh-CN" w:bidi="ar"/>
              </w:rPr>
              <w:t>Write code, develop system features, connect the application to MySQL, test functions, and fix errors.</w:t>
            </w:r>
          </w:p>
        </w:tc>
        <w:tc>
          <w:tcPr>
            <w:tcW w:w="0" w:type="auto"/>
            <w:shd w:val="clear" w:color="auto" w:fill="auto"/>
            <w:vAlign w:val="center"/>
          </w:tcPr>
          <w:p w14:paraId="4586E784">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val="0"/>
                <w:bCs/>
                <w:kern w:val="0"/>
                <w:sz w:val="26"/>
                <w:szCs w:val="26"/>
                <w:lang w:val="en-US" w:eastAsia="zh-CN" w:bidi="ar"/>
              </w:rPr>
            </w:pPr>
            <w:r>
              <w:rPr>
                <w:rFonts w:hint="default" w:ascii="Arial" w:hAnsi="Arial" w:eastAsia="SimSun" w:cs="Arial"/>
                <w:b w:val="0"/>
                <w:bCs/>
                <w:kern w:val="0"/>
                <w:sz w:val="26"/>
                <w:szCs w:val="26"/>
                <w:lang w:val="en-US" w:eastAsia="zh-CN" w:bidi="ar"/>
              </w:rPr>
              <w:t>Coding errors, database connection issues, and difficulties integrating system functions.</w:t>
            </w:r>
          </w:p>
        </w:tc>
      </w:tr>
      <w:tr w14:paraId="6ED85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CA48FA1">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bCs w:val="0"/>
                <w:kern w:val="0"/>
                <w:sz w:val="26"/>
                <w:szCs w:val="26"/>
                <w:lang w:val="en-US" w:eastAsia="zh-CN" w:bidi="ar"/>
              </w:rPr>
            </w:pPr>
            <w:r>
              <w:rPr>
                <w:rFonts w:hint="default" w:ascii="Arial" w:hAnsi="Arial" w:eastAsia="SimSun" w:cs="Arial"/>
                <w:b/>
                <w:bCs w:val="0"/>
                <w:kern w:val="0"/>
                <w:sz w:val="26"/>
                <w:szCs w:val="26"/>
                <w:lang w:val="en-US" w:eastAsia="zh-CN" w:bidi="ar"/>
              </w:rPr>
              <w:t>System Analyst – Plicerda, Lanz C.</w:t>
            </w:r>
          </w:p>
        </w:tc>
        <w:tc>
          <w:tcPr>
            <w:tcW w:w="0" w:type="auto"/>
            <w:shd w:val="clear" w:color="auto" w:fill="auto"/>
            <w:vAlign w:val="center"/>
          </w:tcPr>
          <w:p w14:paraId="5C9DF63E">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val="0"/>
                <w:bCs/>
                <w:kern w:val="0"/>
                <w:sz w:val="26"/>
                <w:szCs w:val="26"/>
                <w:lang w:val="en-US" w:eastAsia="zh-CN" w:bidi="ar"/>
              </w:rPr>
            </w:pPr>
            <w:r>
              <w:rPr>
                <w:rFonts w:hint="default" w:ascii="Arial" w:hAnsi="Arial" w:eastAsia="SimSun" w:cs="Arial"/>
                <w:b w:val="0"/>
                <w:bCs/>
                <w:kern w:val="0"/>
                <w:sz w:val="26"/>
                <w:szCs w:val="26"/>
                <w:lang w:val="en-US" w:eastAsia="zh-CN" w:bidi="ar"/>
              </w:rPr>
              <w:t>Analyzed system requirements and prepared the system flow and specifications.</w:t>
            </w:r>
          </w:p>
        </w:tc>
        <w:tc>
          <w:tcPr>
            <w:tcW w:w="0" w:type="auto"/>
            <w:shd w:val="clear" w:color="auto" w:fill="auto"/>
            <w:vAlign w:val="center"/>
          </w:tcPr>
          <w:p w14:paraId="228D342A">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val="0"/>
                <w:bCs/>
                <w:kern w:val="0"/>
                <w:sz w:val="26"/>
                <w:szCs w:val="26"/>
                <w:lang w:val="en-US" w:eastAsia="zh-CN" w:bidi="ar"/>
              </w:rPr>
            </w:pPr>
            <w:r>
              <w:rPr>
                <w:rFonts w:hint="default" w:ascii="Arial" w:hAnsi="Arial" w:eastAsia="SimSun" w:cs="Arial"/>
                <w:b w:val="0"/>
                <w:bCs/>
                <w:kern w:val="0"/>
                <w:sz w:val="26"/>
                <w:szCs w:val="26"/>
                <w:lang w:val="en-US" w:eastAsia="zh-CN" w:bidi="ar"/>
              </w:rPr>
              <w:t>Gather and review requirements, prepare system flow and use cases, and coordinate technical requirements with the team.</w:t>
            </w:r>
          </w:p>
        </w:tc>
        <w:tc>
          <w:tcPr>
            <w:tcW w:w="0" w:type="auto"/>
            <w:shd w:val="clear" w:color="auto" w:fill="auto"/>
            <w:vAlign w:val="center"/>
          </w:tcPr>
          <w:p w14:paraId="4895504F">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val="0"/>
                <w:bCs/>
                <w:kern w:val="0"/>
                <w:sz w:val="26"/>
                <w:szCs w:val="26"/>
                <w:lang w:val="en-US" w:eastAsia="zh-CN" w:bidi="ar"/>
              </w:rPr>
            </w:pPr>
            <w:r>
              <w:rPr>
                <w:rFonts w:hint="default" w:ascii="Arial" w:hAnsi="Arial" w:eastAsia="SimSun" w:cs="Arial"/>
                <w:b w:val="0"/>
                <w:bCs/>
                <w:kern w:val="0"/>
                <w:sz w:val="26"/>
                <w:szCs w:val="26"/>
                <w:lang w:val="en-US" w:eastAsia="zh-CN" w:bidi="ar"/>
              </w:rPr>
              <w:t>Changes in requirements and the need to clarify system functions.</w:t>
            </w:r>
          </w:p>
        </w:tc>
      </w:tr>
      <w:tr w14:paraId="345FA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F395F3C">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bCs w:val="0"/>
                <w:kern w:val="0"/>
                <w:sz w:val="26"/>
                <w:szCs w:val="26"/>
                <w:lang w:val="en-US" w:eastAsia="zh-CN" w:bidi="ar"/>
              </w:rPr>
            </w:pPr>
            <w:r>
              <w:rPr>
                <w:rFonts w:hint="default" w:ascii="Arial" w:hAnsi="Arial" w:eastAsia="SimSun" w:cs="Arial"/>
                <w:b/>
                <w:bCs w:val="0"/>
                <w:kern w:val="0"/>
                <w:sz w:val="26"/>
                <w:szCs w:val="26"/>
                <w:lang w:val="en-US" w:eastAsia="zh-CN" w:bidi="ar"/>
              </w:rPr>
              <w:t>Business Specialist – Mirabueno, John Carlo M.</w:t>
            </w:r>
          </w:p>
        </w:tc>
        <w:tc>
          <w:tcPr>
            <w:tcW w:w="0" w:type="auto"/>
            <w:shd w:val="clear" w:color="auto" w:fill="auto"/>
            <w:vAlign w:val="center"/>
          </w:tcPr>
          <w:p w14:paraId="1EFF7421">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val="0"/>
                <w:bCs/>
                <w:kern w:val="0"/>
                <w:sz w:val="26"/>
                <w:szCs w:val="26"/>
                <w:lang w:val="en-US" w:eastAsia="zh-CN" w:bidi="ar"/>
              </w:rPr>
            </w:pPr>
            <w:r>
              <w:rPr>
                <w:rFonts w:hint="default" w:ascii="Arial" w:hAnsi="Arial" w:eastAsia="SimSun" w:cs="Arial"/>
                <w:b w:val="0"/>
                <w:bCs/>
                <w:kern w:val="0"/>
                <w:sz w:val="26"/>
                <w:szCs w:val="26"/>
                <w:lang w:val="en-US" w:eastAsia="zh-CN" w:bidi="ar"/>
              </w:rPr>
              <w:t>Reviewed employee and HR needs to help ensure that the system supports the required engagement and relations activities.</w:t>
            </w:r>
          </w:p>
        </w:tc>
        <w:tc>
          <w:tcPr>
            <w:tcW w:w="0" w:type="auto"/>
            <w:shd w:val="clear" w:color="auto" w:fill="auto"/>
            <w:vAlign w:val="center"/>
          </w:tcPr>
          <w:p w14:paraId="418275F9">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val="0"/>
                <w:bCs/>
                <w:kern w:val="0"/>
                <w:sz w:val="26"/>
                <w:szCs w:val="26"/>
                <w:lang w:val="en-US" w:eastAsia="zh-CN" w:bidi="ar"/>
              </w:rPr>
            </w:pPr>
            <w:r>
              <w:rPr>
                <w:rFonts w:hint="default" w:ascii="Arial" w:hAnsi="Arial" w:eastAsia="SimSun" w:cs="Arial"/>
                <w:b w:val="0"/>
                <w:bCs/>
                <w:kern w:val="0"/>
                <w:sz w:val="26"/>
                <w:szCs w:val="26"/>
                <w:lang w:val="en-US" w:eastAsia="zh-CN" w:bidi="ar"/>
              </w:rPr>
              <w:t>Identify user needs, review business requirements, and check whether system functions align with HR processes.</w:t>
            </w:r>
          </w:p>
        </w:tc>
        <w:tc>
          <w:tcPr>
            <w:tcW w:w="0" w:type="auto"/>
            <w:shd w:val="clear" w:color="auto" w:fill="auto"/>
            <w:vAlign w:val="center"/>
          </w:tcPr>
          <w:p w14:paraId="00544989">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val="0"/>
                <w:bCs/>
                <w:kern w:val="0"/>
                <w:sz w:val="26"/>
                <w:szCs w:val="26"/>
                <w:lang w:val="en-US" w:eastAsia="zh-CN" w:bidi="ar"/>
              </w:rPr>
            </w:pPr>
            <w:r>
              <w:rPr>
                <w:rFonts w:hint="default" w:ascii="Arial" w:hAnsi="Arial" w:eastAsia="SimSun" w:cs="Arial"/>
                <w:b w:val="0"/>
                <w:bCs/>
                <w:kern w:val="0"/>
                <w:sz w:val="26"/>
                <w:szCs w:val="26"/>
                <w:lang w:val="en-US" w:eastAsia="zh-CN" w:bidi="ar"/>
              </w:rPr>
              <w:t>Limited information about some HR processes and the need to clarify user requirements.</w:t>
            </w:r>
          </w:p>
        </w:tc>
      </w:tr>
      <w:tr w14:paraId="353DE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1748813">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bCs w:val="0"/>
                <w:kern w:val="0"/>
                <w:sz w:val="26"/>
                <w:szCs w:val="26"/>
                <w:lang w:val="en-US" w:eastAsia="zh-CN" w:bidi="ar"/>
              </w:rPr>
            </w:pPr>
            <w:r>
              <w:rPr>
                <w:rFonts w:hint="default" w:ascii="Arial" w:hAnsi="Arial" w:eastAsia="SimSun" w:cs="Arial"/>
                <w:b/>
                <w:bCs w:val="0"/>
                <w:kern w:val="0"/>
                <w:sz w:val="26"/>
                <w:szCs w:val="26"/>
                <w:lang w:val="en-US" w:eastAsia="zh-CN" w:bidi="ar"/>
              </w:rPr>
              <w:t xml:space="preserve">Document Specialist – </w:t>
            </w:r>
          </w:p>
        </w:tc>
        <w:tc>
          <w:tcPr>
            <w:tcW w:w="0" w:type="auto"/>
            <w:shd w:val="clear" w:color="auto" w:fill="auto"/>
            <w:vAlign w:val="center"/>
          </w:tcPr>
          <w:p w14:paraId="2DD1CEF4">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val="0"/>
                <w:bCs/>
                <w:kern w:val="0"/>
                <w:sz w:val="26"/>
                <w:szCs w:val="26"/>
                <w:lang w:val="en-US" w:eastAsia="zh-CN" w:bidi="ar"/>
              </w:rPr>
            </w:pPr>
            <w:r>
              <w:rPr>
                <w:rFonts w:hint="default" w:ascii="Arial" w:hAnsi="Arial" w:eastAsia="SimSun" w:cs="Arial"/>
                <w:b w:val="0"/>
                <w:bCs/>
                <w:kern w:val="0"/>
                <w:sz w:val="26"/>
                <w:szCs w:val="26"/>
                <w:lang w:val="en-US" w:eastAsia="zh-CN" w:bidi="ar"/>
              </w:rPr>
              <w:t>Organized and updated project documentation based on the team's development progress.</w:t>
            </w:r>
          </w:p>
        </w:tc>
        <w:tc>
          <w:tcPr>
            <w:tcW w:w="0" w:type="auto"/>
            <w:shd w:val="clear" w:color="auto" w:fill="auto"/>
            <w:vAlign w:val="center"/>
          </w:tcPr>
          <w:p w14:paraId="66CA848B">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val="0"/>
                <w:bCs/>
                <w:kern w:val="0"/>
                <w:sz w:val="26"/>
                <w:szCs w:val="26"/>
                <w:lang w:val="en-US" w:eastAsia="zh-CN" w:bidi="ar"/>
              </w:rPr>
            </w:pPr>
            <w:r>
              <w:rPr>
                <w:rFonts w:hint="default" w:ascii="Arial" w:hAnsi="Arial" w:eastAsia="SimSun" w:cs="Arial"/>
                <w:b w:val="0"/>
                <w:bCs/>
                <w:kern w:val="0"/>
                <w:sz w:val="26"/>
                <w:szCs w:val="26"/>
                <w:lang w:val="en-US" w:eastAsia="zh-CN" w:bidi="ar"/>
              </w:rPr>
              <w:t>Prepare and update chapters, tables, diagrams, meeting records, and other project documents.</w:t>
            </w:r>
          </w:p>
        </w:tc>
        <w:tc>
          <w:tcPr>
            <w:tcW w:w="0" w:type="auto"/>
            <w:shd w:val="clear" w:color="auto" w:fill="auto"/>
            <w:vAlign w:val="center"/>
          </w:tcPr>
          <w:p w14:paraId="6CA88AC0">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val="0"/>
                <w:bCs/>
                <w:kern w:val="0"/>
                <w:sz w:val="26"/>
                <w:szCs w:val="26"/>
                <w:lang w:val="en-US" w:eastAsia="zh-CN" w:bidi="ar"/>
              </w:rPr>
            </w:pPr>
            <w:r>
              <w:rPr>
                <w:rFonts w:hint="default" w:ascii="Arial" w:hAnsi="Arial" w:eastAsia="SimSun" w:cs="Arial"/>
                <w:b w:val="0"/>
                <w:bCs/>
                <w:kern w:val="0"/>
                <w:sz w:val="26"/>
                <w:szCs w:val="26"/>
                <w:lang w:val="en-US" w:eastAsia="zh-CN" w:bidi="ar"/>
              </w:rPr>
              <w:t>Delays in receiving updates and outputs from other team members.</w:t>
            </w:r>
          </w:p>
        </w:tc>
      </w:tr>
    </w:tbl>
    <w:p w14:paraId="7E1994DF">
      <w:pPr>
        <w:keepNext w:val="0"/>
        <w:keepLines w:val="0"/>
        <w:widowControl/>
        <w:suppressLineNumbers w:val="0"/>
        <w:spacing w:before="280" w:beforeAutospacing="0" w:after="280" w:afterAutospacing="0" w:line="480" w:lineRule="auto"/>
        <w:ind w:right="0"/>
        <w:jc w:val="left"/>
        <w:rPr>
          <w:rFonts w:hint="default" w:ascii="Arial" w:hAnsi="Arial" w:cs="Arial"/>
          <w:b/>
          <w:bCs w:val="0"/>
          <w:kern w:val="0"/>
          <w:sz w:val="26"/>
          <w:szCs w:val="26"/>
        </w:rPr>
      </w:pPr>
      <w:r>
        <w:rPr>
          <w:rFonts w:hint="default" w:ascii="Arial" w:hAnsi="Arial" w:eastAsia="SimSun" w:cs="Arial"/>
          <w:b/>
          <w:bCs w:val="0"/>
          <w:kern w:val="0"/>
          <w:sz w:val="26"/>
          <w:szCs w:val="26"/>
          <w:lang w:val="en-US" w:eastAsia="zh-CN" w:bidi="ar"/>
        </w:rPr>
        <w:t xml:space="preserve"> </w:t>
      </w:r>
    </w:p>
    <w:p w14:paraId="3A44C34E">
      <w:pPr>
        <w:keepNext w:val="0"/>
        <w:keepLines w:val="0"/>
        <w:widowControl/>
        <w:suppressLineNumbers w:val="0"/>
        <w:spacing w:before="280" w:beforeAutospacing="0" w:after="280" w:afterAutospacing="0" w:line="480" w:lineRule="auto"/>
        <w:ind w:left="0" w:right="0" w:firstLine="131" w:firstLineChars="50"/>
        <w:jc w:val="left"/>
        <w:rPr>
          <w:rFonts w:hint="default" w:ascii="Arial" w:hAnsi="Arial" w:cs="Arial"/>
          <w:b/>
          <w:bCs w:val="0"/>
          <w:kern w:val="0"/>
          <w:sz w:val="26"/>
          <w:szCs w:val="26"/>
        </w:rPr>
      </w:pPr>
      <w:r>
        <w:rPr>
          <w:rFonts w:hint="default" w:ascii="Arial" w:hAnsi="Arial" w:eastAsia="SimSun" w:cs="Arial"/>
          <w:b/>
          <w:bCs w:val="0"/>
          <w:kern w:val="0"/>
          <w:sz w:val="26"/>
          <w:szCs w:val="26"/>
          <w:lang w:val="en-US" w:eastAsia="zh-CN" w:bidi="ar"/>
        </w:rPr>
        <w:t xml:space="preserve"> </w:t>
      </w:r>
    </w:p>
    <w:p w14:paraId="18D13326">
      <w:pPr>
        <w:keepNext w:val="0"/>
        <w:keepLines w:val="0"/>
        <w:widowControl/>
        <w:suppressLineNumbers w:val="0"/>
        <w:spacing w:before="280" w:beforeAutospacing="0" w:after="280" w:afterAutospacing="0" w:line="480" w:lineRule="auto"/>
        <w:ind w:left="0" w:right="0" w:firstLine="131" w:firstLineChars="50"/>
        <w:jc w:val="left"/>
        <w:rPr>
          <w:rFonts w:hint="default" w:ascii="Arial" w:hAnsi="Arial" w:eastAsia="SimSun" w:cs="Arial"/>
          <w:b/>
          <w:bCs w:val="0"/>
          <w:kern w:val="0"/>
          <w:sz w:val="26"/>
          <w:szCs w:val="26"/>
          <w:lang w:val="en-US" w:eastAsia="zh-CN" w:bidi="ar"/>
        </w:rPr>
      </w:pPr>
      <w:r>
        <w:rPr>
          <w:rFonts w:hint="default" w:ascii="Arial" w:hAnsi="Arial" w:eastAsia="SimSun" w:cs="Arial"/>
          <w:b/>
          <w:bCs w:val="0"/>
          <w:kern w:val="0"/>
          <w:sz w:val="26"/>
          <w:szCs w:val="26"/>
          <w:lang w:val="en-US" w:eastAsia="zh-CN" w:bidi="ar"/>
        </w:rPr>
        <w:t xml:space="preserve">  </w:t>
      </w:r>
    </w:p>
    <w:p w14:paraId="68D3F9AA">
      <w:pPr>
        <w:keepNext w:val="0"/>
        <w:keepLines w:val="0"/>
        <w:widowControl/>
        <w:suppressLineNumbers w:val="0"/>
        <w:spacing w:before="280" w:beforeAutospacing="0" w:after="280" w:afterAutospacing="0" w:line="480" w:lineRule="auto"/>
        <w:ind w:left="0" w:right="0" w:firstLine="131" w:firstLineChars="50"/>
        <w:jc w:val="left"/>
        <w:rPr>
          <w:rFonts w:hint="default" w:ascii="Arial" w:hAnsi="Arial" w:eastAsia="SimSun" w:cs="Arial"/>
          <w:b/>
          <w:bCs w:val="0"/>
          <w:kern w:val="0"/>
          <w:sz w:val="26"/>
          <w:szCs w:val="26"/>
          <w:lang w:val="en-US" w:eastAsia="zh-CN" w:bidi="ar"/>
        </w:rPr>
      </w:pPr>
    </w:p>
    <w:p w14:paraId="5D0679DD">
      <w:pPr>
        <w:keepNext w:val="0"/>
        <w:keepLines w:val="0"/>
        <w:widowControl/>
        <w:suppressLineNumbers w:val="0"/>
        <w:spacing w:before="280" w:beforeAutospacing="0" w:after="280" w:afterAutospacing="0" w:line="480" w:lineRule="auto"/>
        <w:ind w:left="0" w:right="0" w:firstLine="131" w:firstLineChars="50"/>
        <w:jc w:val="left"/>
        <w:rPr>
          <w:rFonts w:hint="default" w:ascii="Arial" w:hAnsi="Arial" w:eastAsia="SimSun" w:cs="Arial"/>
          <w:b/>
          <w:bCs w:val="0"/>
          <w:kern w:val="0"/>
          <w:sz w:val="26"/>
          <w:szCs w:val="26"/>
          <w:lang w:val="en-US" w:eastAsia="zh-CN" w:bidi="ar"/>
        </w:rPr>
      </w:pPr>
    </w:p>
    <w:p w14:paraId="7BA27A7C">
      <w:pPr>
        <w:keepNext w:val="0"/>
        <w:keepLines w:val="0"/>
        <w:widowControl/>
        <w:suppressLineNumbers w:val="0"/>
        <w:spacing w:beforeAutospacing="0" w:afterAutospacing="0" w:line="240" w:lineRule="auto"/>
        <w:ind w:left="0" w:right="0" w:firstLine="0" w:firstLineChars="0"/>
        <w:jc w:val="left"/>
        <w:rPr>
          <w:rFonts w:hint="default" w:ascii="Arial" w:hAnsi="Arial" w:eastAsia="SimSun" w:cs="Arial"/>
          <w:b/>
          <w:bCs w:val="0"/>
          <w:kern w:val="0"/>
          <w:sz w:val="26"/>
          <w:szCs w:val="26"/>
          <w:lang w:val="en-US" w:eastAsia="zh-CN" w:bidi="ar"/>
        </w:rPr>
      </w:pPr>
      <w:r>
        <w:rPr>
          <w:rFonts w:hint="default" w:ascii="Arial" w:hAnsi="Arial" w:eastAsia="SimSun" w:cs="Arial"/>
          <w:b/>
          <w:bCs w:val="0"/>
          <w:kern w:val="0"/>
          <w:sz w:val="26"/>
          <w:szCs w:val="26"/>
          <w:lang w:val="en-US" w:eastAsia="zh-CN" w:bidi="ar"/>
        </w:rPr>
        <w:t xml:space="preserve">SCRUM ARTIFACT </w:t>
      </w:r>
    </w:p>
    <w:tbl>
      <w:tblPr>
        <w:tblStyle w:val="9"/>
        <w:tblpPr w:leftFromText="180" w:rightFromText="180" w:vertAnchor="text" w:horzAnchor="page" w:tblpX="2529" w:tblpY="873"/>
        <w:tblOverlap w:val="neve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513"/>
        <w:gridCol w:w="2060"/>
        <w:gridCol w:w="3385"/>
      </w:tblGrid>
      <w:tr w14:paraId="7917A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E18BDE8">
            <w:pPr>
              <w:keepNext w:val="0"/>
              <w:keepLines w:val="0"/>
              <w:widowControl/>
              <w:suppressLineNumbers w:val="0"/>
              <w:spacing w:before="280" w:beforeAutospacing="0" w:after="280" w:afterAutospacing="0" w:line="480" w:lineRule="auto"/>
              <w:ind w:left="0" w:right="0" w:firstLine="131" w:firstLineChars="50"/>
              <w:jc w:val="left"/>
              <w:rPr>
                <w:rFonts w:hint="default" w:ascii="Arial" w:hAnsi="Arial" w:eastAsia="SimSun" w:cs="Arial"/>
                <w:b/>
                <w:bCs w:val="0"/>
                <w:kern w:val="0"/>
                <w:sz w:val="26"/>
                <w:szCs w:val="26"/>
                <w:lang w:val="en-US" w:eastAsia="zh-CN" w:bidi="ar"/>
              </w:rPr>
            </w:pPr>
            <w:r>
              <w:rPr>
                <w:rFonts w:hint="default" w:ascii="Arial" w:hAnsi="Arial" w:eastAsia="SimSun" w:cs="Arial"/>
                <w:b/>
                <w:bCs w:val="0"/>
                <w:kern w:val="0"/>
                <w:sz w:val="26"/>
                <w:szCs w:val="26"/>
                <w:lang w:val="en-US" w:eastAsia="zh-CN" w:bidi="ar"/>
              </w:rPr>
              <w:t>SCRUM ARTIFACT / ACTIVITY</w:t>
            </w:r>
          </w:p>
        </w:tc>
        <w:tc>
          <w:tcPr>
            <w:tcW w:w="0" w:type="auto"/>
            <w:shd w:val="clear" w:color="auto" w:fill="auto"/>
            <w:vAlign w:val="center"/>
          </w:tcPr>
          <w:p w14:paraId="52645B04">
            <w:pPr>
              <w:keepNext w:val="0"/>
              <w:keepLines w:val="0"/>
              <w:widowControl/>
              <w:suppressLineNumbers w:val="0"/>
              <w:spacing w:before="280" w:beforeAutospacing="0" w:after="280" w:afterAutospacing="0" w:line="480" w:lineRule="auto"/>
              <w:ind w:left="0" w:right="0" w:firstLine="131" w:firstLineChars="50"/>
              <w:jc w:val="left"/>
              <w:rPr>
                <w:rFonts w:hint="default" w:ascii="Arial" w:hAnsi="Arial" w:eastAsia="SimSun" w:cs="Arial"/>
                <w:b/>
                <w:bCs w:val="0"/>
                <w:kern w:val="0"/>
                <w:sz w:val="26"/>
                <w:szCs w:val="26"/>
                <w:lang w:val="en-US" w:eastAsia="zh-CN" w:bidi="ar"/>
              </w:rPr>
            </w:pPr>
            <w:r>
              <w:rPr>
                <w:rFonts w:hint="default" w:ascii="Arial" w:hAnsi="Arial" w:eastAsia="SimSun" w:cs="Arial"/>
                <w:b/>
                <w:bCs w:val="0"/>
                <w:kern w:val="0"/>
                <w:sz w:val="26"/>
                <w:szCs w:val="26"/>
                <w:lang w:val="en-US" w:eastAsia="zh-CN" w:bidi="ar"/>
              </w:rPr>
              <w:t>TOOLS USED</w:t>
            </w:r>
          </w:p>
        </w:tc>
        <w:tc>
          <w:tcPr>
            <w:tcW w:w="0" w:type="auto"/>
            <w:shd w:val="clear" w:color="auto" w:fill="auto"/>
            <w:vAlign w:val="center"/>
          </w:tcPr>
          <w:p w14:paraId="02926953">
            <w:pPr>
              <w:keepNext w:val="0"/>
              <w:keepLines w:val="0"/>
              <w:widowControl/>
              <w:suppressLineNumbers w:val="0"/>
              <w:spacing w:before="280" w:beforeAutospacing="0" w:after="280" w:afterAutospacing="0" w:line="480" w:lineRule="auto"/>
              <w:ind w:left="0" w:right="0" w:firstLine="131" w:firstLineChars="50"/>
              <w:jc w:val="left"/>
              <w:rPr>
                <w:rFonts w:hint="default" w:ascii="Arial" w:hAnsi="Arial" w:eastAsia="SimSun" w:cs="Arial"/>
                <w:b/>
                <w:bCs w:val="0"/>
                <w:kern w:val="0"/>
                <w:sz w:val="26"/>
                <w:szCs w:val="26"/>
                <w:lang w:val="en-US" w:eastAsia="zh-CN" w:bidi="ar"/>
              </w:rPr>
            </w:pPr>
            <w:r>
              <w:rPr>
                <w:rFonts w:hint="default" w:ascii="Arial" w:hAnsi="Arial" w:eastAsia="SimSun" w:cs="Arial"/>
                <w:b/>
                <w:bCs w:val="0"/>
                <w:kern w:val="0"/>
                <w:sz w:val="26"/>
                <w:szCs w:val="26"/>
                <w:lang w:val="en-US" w:eastAsia="zh-CN" w:bidi="ar"/>
              </w:rPr>
              <w:t>PURPOSE</w:t>
            </w:r>
          </w:p>
        </w:tc>
      </w:tr>
      <w:tr w14:paraId="4B4DE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2D1A32B">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Product Backlog</w:t>
            </w:r>
          </w:p>
        </w:tc>
        <w:tc>
          <w:tcPr>
            <w:tcW w:w="0" w:type="auto"/>
            <w:shd w:val="clear" w:color="auto" w:fill="auto"/>
            <w:vAlign w:val="center"/>
          </w:tcPr>
          <w:p w14:paraId="6299C824">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Google Sheets, Notes</w:t>
            </w:r>
          </w:p>
        </w:tc>
        <w:tc>
          <w:tcPr>
            <w:tcW w:w="0" w:type="auto"/>
            <w:shd w:val="clear" w:color="auto" w:fill="auto"/>
            <w:vAlign w:val="center"/>
          </w:tcPr>
          <w:p w14:paraId="467441B0">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Lists system requirements, features, and improvements.</w:t>
            </w:r>
          </w:p>
        </w:tc>
      </w:tr>
      <w:tr w14:paraId="507A4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FE7EC81">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Sprint Backlog</w:t>
            </w:r>
          </w:p>
        </w:tc>
        <w:tc>
          <w:tcPr>
            <w:tcW w:w="0" w:type="auto"/>
            <w:shd w:val="clear" w:color="auto" w:fill="auto"/>
            <w:vAlign w:val="center"/>
          </w:tcPr>
          <w:p w14:paraId="315ADFC5">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Google Docs</w:t>
            </w:r>
          </w:p>
        </w:tc>
        <w:tc>
          <w:tcPr>
            <w:tcW w:w="0" w:type="auto"/>
            <w:shd w:val="clear" w:color="auto" w:fill="auto"/>
            <w:vAlign w:val="center"/>
          </w:tcPr>
          <w:p w14:paraId="38CDFDA1">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Records and tracks tasks planned for each sprint.</w:t>
            </w:r>
          </w:p>
        </w:tc>
      </w:tr>
      <w:tr w14:paraId="5420D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7705EB4">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Sprint Planning</w:t>
            </w:r>
          </w:p>
        </w:tc>
        <w:tc>
          <w:tcPr>
            <w:tcW w:w="0" w:type="auto"/>
            <w:shd w:val="clear" w:color="auto" w:fill="auto"/>
            <w:vAlign w:val="center"/>
          </w:tcPr>
          <w:p w14:paraId="064900CE">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Google Meet, Google Sheets</w:t>
            </w:r>
          </w:p>
        </w:tc>
        <w:tc>
          <w:tcPr>
            <w:tcW w:w="0" w:type="auto"/>
            <w:shd w:val="clear" w:color="auto" w:fill="auto"/>
            <w:vAlign w:val="center"/>
          </w:tcPr>
          <w:p w14:paraId="133B3140">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Sets sprint goals and plans tasks.</w:t>
            </w:r>
          </w:p>
        </w:tc>
      </w:tr>
      <w:tr w14:paraId="10D90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0CE6331">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Daily Scrum</w:t>
            </w:r>
          </w:p>
        </w:tc>
        <w:tc>
          <w:tcPr>
            <w:tcW w:w="0" w:type="auto"/>
            <w:shd w:val="clear" w:color="auto" w:fill="auto"/>
            <w:vAlign w:val="center"/>
          </w:tcPr>
          <w:p w14:paraId="3568B742">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Messenger</w:t>
            </w:r>
          </w:p>
        </w:tc>
        <w:tc>
          <w:tcPr>
            <w:tcW w:w="0" w:type="auto"/>
            <w:shd w:val="clear" w:color="auto" w:fill="auto"/>
            <w:vAlign w:val="center"/>
          </w:tcPr>
          <w:p w14:paraId="1D87D625">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Shares progress, current tasks, and problems.</w:t>
            </w:r>
          </w:p>
        </w:tc>
      </w:tr>
      <w:tr w14:paraId="6387E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FA4447E">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Sprint Review</w:t>
            </w:r>
          </w:p>
        </w:tc>
        <w:tc>
          <w:tcPr>
            <w:tcW w:w="0" w:type="auto"/>
            <w:shd w:val="clear" w:color="auto" w:fill="auto"/>
            <w:vAlign w:val="center"/>
          </w:tcPr>
          <w:p w14:paraId="64CB1A68">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Google Meet</w:t>
            </w:r>
          </w:p>
        </w:tc>
        <w:tc>
          <w:tcPr>
            <w:tcW w:w="0" w:type="auto"/>
            <w:shd w:val="clear" w:color="auto" w:fill="auto"/>
            <w:vAlign w:val="center"/>
          </w:tcPr>
          <w:p w14:paraId="400AE4EF">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Reviews completed work and gathers feedback.</w:t>
            </w:r>
          </w:p>
        </w:tc>
      </w:tr>
      <w:tr w14:paraId="480DD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18ACCDA">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Sprint Retrospective</w:t>
            </w:r>
          </w:p>
        </w:tc>
        <w:tc>
          <w:tcPr>
            <w:tcW w:w="0" w:type="auto"/>
            <w:shd w:val="clear" w:color="auto" w:fill="auto"/>
            <w:vAlign w:val="center"/>
          </w:tcPr>
          <w:p w14:paraId="0618CB92">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Notes</w:t>
            </w:r>
          </w:p>
        </w:tc>
        <w:tc>
          <w:tcPr>
            <w:tcW w:w="0" w:type="auto"/>
            <w:shd w:val="clear" w:color="auto" w:fill="auto"/>
            <w:vAlign w:val="center"/>
          </w:tcPr>
          <w:p w14:paraId="3A7B0CC2">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Records problems and improvements for the next sprint.</w:t>
            </w:r>
          </w:p>
        </w:tc>
      </w:tr>
      <w:tr w14:paraId="4C3C3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A5842C6">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Information Gathering</w:t>
            </w:r>
          </w:p>
        </w:tc>
        <w:tc>
          <w:tcPr>
            <w:tcW w:w="0" w:type="auto"/>
            <w:shd w:val="clear" w:color="auto" w:fill="auto"/>
            <w:vAlign w:val="center"/>
          </w:tcPr>
          <w:p w14:paraId="2EA5E9EB">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Google Forms</w:t>
            </w:r>
          </w:p>
        </w:tc>
        <w:tc>
          <w:tcPr>
            <w:tcW w:w="0" w:type="auto"/>
            <w:shd w:val="clear" w:color="auto" w:fill="auto"/>
            <w:vAlign w:val="center"/>
          </w:tcPr>
          <w:p w14:paraId="778A094C">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Collects user needs and system requirements.</w:t>
            </w:r>
          </w:p>
        </w:tc>
      </w:tr>
      <w:tr w14:paraId="0367B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39560A4">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Sprint Documentation</w:t>
            </w:r>
          </w:p>
        </w:tc>
        <w:tc>
          <w:tcPr>
            <w:tcW w:w="0" w:type="auto"/>
            <w:shd w:val="clear" w:color="auto" w:fill="auto"/>
            <w:vAlign w:val="center"/>
          </w:tcPr>
          <w:p w14:paraId="26CD0E8A">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Google Drive</w:t>
            </w:r>
          </w:p>
        </w:tc>
        <w:tc>
          <w:tcPr>
            <w:tcW w:w="0" w:type="auto"/>
            <w:shd w:val="clear" w:color="auto" w:fill="auto"/>
            <w:vAlign w:val="center"/>
          </w:tcPr>
          <w:p w14:paraId="663B2943">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Stores meeting notes, decisions, and task progress.</w:t>
            </w:r>
          </w:p>
        </w:tc>
      </w:tr>
      <w:tr w14:paraId="26601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507AD67">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Increment</w:t>
            </w:r>
          </w:p>
        </w:tc>
        <w:tc>
          <w:tcPr>
            <w:tcW w:w="0" w:type="auto"/>
            <w:shd w:val="clear" w:color="auto" w:fill="auto"/>
            <w:vAlign w:val="center"/>
          </w:tcPr>
          <w:p w14:paraId="6AF440EB">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Completed system files</w:t>
            </w:r>
          </w:p>
        </w:tc>
        <w:tc>
          <w:tcPr>
            <w:tcW w:w="0" w:type="auto"/>
            <w:shd w:val="clear" w:color="auto" w:fill="auto"/>
            <w:vAlign w:val="center"/>
          </w:tcPr>
          <w:p w14:paraId="339FA823">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Contains the working outputs produced during each sprint.</w:t>
            </w:r>
          </w:p>
        </w:tc>
      </w:tr>
      <w:tr w14:paraId="0E175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18F669E">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System Design</w:t>
            </w:r>
          </w:p>
        </w:tc>
        <w:tc>
          <w:tcPr>
            <w:tcW w:w="0" w:type="auto"/>
            <w:shd w:val="clear" w:color="auto" w:fill="auto"/>
            <w:vAlign w:val="center"/>
          </w:tcPr>
          <w:p w14:paraId="43415F79">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Draw.io, Microsoft Word</w:t>
            </w:r>
          </w:p>
        </w:tc>
        <w:tc>
          <w:tcPr>
            <w:tcW w:w="0" w:type="auto"/>
            <w:shd w:val="clear" w:color="auto" w:fill="auto"/>
            <w:vAlign w:val="center"/>
          </w:tcPr>
          <w:p w14:paraId="5915E8BE">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Creates system diagrams and process designs.</w:t>
            </w:r>
          </w:p>
        </w:tc>
      </w:tr>
    </w:tbl>
    <w:p w14:paraId="158EF1E3">
      <w:pPr>
        <w:keepNext w:val="0"/>
        <w:keepLines w:val="0"/>
        <w:widowControl/>
        <w:suppressLineNumbers w:val="0"/>
        <w:spacing w:before="280" w:beforeAutospacing="0" w:after="280" w:afterAutospacing="0" w:line="480" w:lineRule="auto"/>
        <w:ind w:left="0" w:right="0" w:firstLine="131" w:firstLineChars="50"/>
        <w:jc w:val="left"/>
        <w:rPr>
          <w:rFonts w:hint="default" w:ascii="Arial" w:hAnsi="Arial" w:eastAsia="SimSun" w:cs="Arial"/>
          <w:b/>
          <w:bCs w:val="0"/>
          <w:kern w:val="0"/>
          <w:sz w:val="26"/>
          <w:szCs w:val="26"/>
          <w:lang w:val="en-US" w:eastAsia="zh-CN" w:bidi="ar"/>
        </w:rPr>
      </w:pPr>
    </w:p>
    <w:p w14:paraId="7969845C">
      <w:pPr>
        <w:keepNext w:val="0"/>
        <w:keepLines w:val="0"/>
        <w:widowControl/>
        <w:suppressLineNumbers w:val="0"/>
        <w:spacing w:before="280" w:beforeAutospacing="0" w:after="280" w:afterAutospacing="0" w:line="480" w:lineRule="auto"/>
        <w:ind w:right="0"/>
        <w:jc w:val="left"/>
        <w:rPr>
          <w:rFonts w:hint="default" w:ascii="Arial" w:hAnsi="Arial" w:eastAsia="SimSun" w:cs="Arial"/>
          <w:b/>
          <w:bCs w:val="0"/>
          <w:kern w:val="0"/>
          <w:sz w:val="26"/>
          <w:szCs w:val="26"/>
          <w:lang w:val="en-US" w:eastAsia="zh-CN" w:bidi="ar"/>
        </w:rPr>
      </w:pPr>
    </w:p>
    <w:p w14:paraId="06A0F97D">
      <w:pPr>
        <w:keepNext w:val="0"/>
        <w:keepLines w:val="0"/>
        <w:widowControl/>
        <w:suppressLineNumbers w:val="0"/>
        <w:spacing w:before="280" w:beforeAutospacing="0" w:after="280" w:afterAutospacing="0" w:line="480" w:lineRule="auto"/>
        <w:ind w:left="0" w:right="0" w:firstLine="131" w:firstLineChars="50"/>
        <w:jc w:val="left"/>
        <w:rPr>
          <w:rFonts w:hint="default" w:ascii="Arial" w:hAnsi="Arial" w:eastAsia="SimSun" w:cs="Arial"/>
          <w:b/>
          <w:bCs w:val="0"/>
          <w:kern w:val="0"/>
          <w:sz w:val="26"/>
          <w:szCs w:val="26"/>
          <w:lang w:val="en-US" w:eastAsia="zh-CN" w:bidi="ar"/>
        </w:rPr>
      </w:pPr>
      <w:r>
        <w:rPr>
          <w:rFonts w:hint="default" w:ascii="Arial" w:hAnsi="Arial" w:eastAsia="SimSun" w:cs="Arial"/>
          <w:b/>
          <w:bCs w:val="0"/>
          <w:kern w:val="0"/>
          <w:sz w:val="26"/>
          <w:szCs w:val="26"/>
          <w:lang w:val="en-US" w:eastAsia="zh-CN" w:bidi="ar"/>
        </w:rPr>
        <w:t>PRODUCT BACKLOG</w:t>
      </w: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3800"/>
        <w:gridCol w:w="3076"/>
        <w:gridCol w:w="1082"/>
      </w:tblGrid>
      <w:tr w14:paraId="4632D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8F4EEDB">
            <w:pPr>
              <w:pStyle w:val="17"/>
              <w:keepNext w:val="0"/>
              <w:keepLines w:val="0"/>
              <w:widowControl/>
              <w:suppressLineNumbers w:val="0"/>
              <w:spacing w:before="0" w:after="0" w:line="480" w:lineRule="auto"/>
              <w:ind w:left="0" w:right="0"/>
              <w:jc w:val="center"/>
              <w:rPr>
                <w:rFonts w:hint="default" w:ascii="Arial" w:hAnsi="Arial" w:cs="Arial"/>
                <w:kern w:val="2"/>
              </w:rPr>
            </w:pPr>
            <w:r>
              <w:rPr>
                <w:rFonts w:hint="default" w:ascii="Arial" w:hAnsi="Arial" w:cs="Arial"/>
                <w:b/>
                <w:bCs/>
                <w:kern w:val="2"/>
              </w:rPr>
              <w:t>Features</w:t>
            </w:r>
          </w:p>
        </w:tc>
        <w:tc>
          <w:tcPr>
            <w:tcW w:w="0" w:type="auto"/>
            <w:shd w:val="clear" w:color="auto" w:fill="auto"/>
            <w:vAlign w:val="center"/>
          </w:tcPr>
          <w:p w14:paraId="26CC5DCA">
            <w:pPr>
              <w:pStyle w:val="17"/>
              <w:keepNext w:val="0"/>
              <w:keepLines w:val="0"/>
              <w:widowControl/>
              <w:suppressLineNumbers w:val="0"/>
              <w:spacing w:before="0" w:after="0" w:line="480" w:lineRule="auto"/>
              <w:ind w:left="0" w:right="0"/>
              <w:jc w:val="center"/>
              <w:rPr>
                <w:rFonts w:hint="default" w:ascii="Arial" w:hAnsi="Arial" w:cs="Arial"/>
                <w:kern w:val="2"/>
              </w:rPr>
            </w:pPr>
            <w:r>
              <w:rPr>
                <w:rFonts w:hint="default" w:ascii="Arial" w:hAnsi="Arial" w:cs="Arial"/>
                <w:b/>
                <w:bCs/>
                <w:kern w:val="2"/>
              </w:rPr>
              <w:t>Name &amp; Role</w:t>
            </w:r>
          </w:p>
        </w:tc>
        <w:tc>
          <w:tcPr>
            <w:tcW w:w="0" w:type="auto"/>
            <w:shd w:val="clear" w:color="auto" w:fill="auto"/>
            <w:vAlign w:val="center"/>
          </w:tcPr>
          <w:p w14:paraId="1982A44E">
            <w:pPr>
              <w:pStyle w:val="17"/>
              <w:keepNext w:val="0"/>
              <w:keepLines w:val="0"/>
              <w:widowControl/>
              <w:suppressLineNumbers w:val="0"/>
              <w:spacing w:before="0" w:after="0" w:line="480" w:lineRule="auto"/>
              <w:ind w:left="0" w:right="0"/>
              <w:jc w:val="center"/>
              <w:rPr>
                <w:rFonts w:hint="default" w:ascii="Arial" w:hAnsi="Arial" w:cs="Arial"/>
                <w:kern w:val="2"/>
              </w:rPr>
            </w:pPr>
            <w:r>
              <w:rPr>
                <w:rFonts w:hint="default" w:ascii="Arial" w:hAnsi="Arial" w:cs="Arial"/>
                <w:b/>
                <w:bCs/>
                <w:kern w:val="2"/>
              </w:rPr>
              <w:t>Duration</w:t>
            </w:r>
          </w:p>
        </w:tc>
      </w:tr>
      <w:tr w14:paraId="25838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594" w:hRule="atLeast"/>
          <w:tblCellSpacing w:w="15" w:type="dxa"/>
        </w:trPr>
        <w:tc>
          <w:tcPr>
            <w:tcW w:w="0" w:type="auto"/>
            <w:shd w:val="clear" w:color="auto" w:fill="auto"/>
            <w:vAlign w:val="center"/>
          </w:tcPr>
          <w:p w14:paraId="5F9F9CA8">
            <w:pPr>
              <w:pStyle w:val="17"/>
              <w:keepNext w:val="0"/>
              <w:keepLines w:val="0"/>
              <w:widowControl/>
              <w:suppressLineNumbers w:val="0"/>
              <w:spacing w:before="0" w:after="0" w:line="480" w:lineRule="auto"/>
              <w:ind w:left="0" w:right="0"/>
              <w:rPr>
                <w:rFonts w:hint="default" w:ascii="Arial" w:hAnsi="Arial" w:cs="Arial"/>
                <w:kern w:val="2"/>
              </w:rPr>
            </w:pPr>
            <w:r>
              <w:rPr>
                <w:rFonts w:hint="default" w:ascii="Arial" w:hAnsi="Arial" w:cs="Arial"/>
                <w:kern w:val="2"/>
              </w:rPr>
              <w:t>Dashboard Overview</w:t>
            </w:r>
          </w:p>
        </w:tc>
        <w:tc>
          <w:tcPr>
            <w:tcW w:w="0" w:type="auto"/>
            <w:vMerge w:val="restart"/>
            <w:shd w:val="clear" w:color="auto" w:fill="auto"/>
            <w:vAlign w:val="center"/>
          </w:tcPr>
          <w:p w14:paraId="41CCF6DD">
            <w:pPr>
              <w:pStyle w:val="17"/>
              <w:keepNext w:val="0"/>
              <w:keepLines w:val="0"/>
              <w:widowControl/>
              <w:suppressLineNumbers w:val="0"/>
              <w:spacing w:before="0" w:after="0" w:line="480" w:lineRule="auto"/>
              <w:ind w:left="0" w:right="0"/>
              <w:rPr>
                <w:rFonts w:hint="default" w:ascii="Arial" w:hAnsi="Arial" w:cs="Arial"/>
                <w:kern w:val="2"/>
              </w:rPr>
            </w:pPr>
            <w:r>
              <w:rPr>
                <w:rFonts w:hint="default" w:ascii="Arial" w:hAnsi="Arial" w:cs="Arial"/>
                <w:kern w:val="2"/>
              </w:rPr>
              <w:t>Balansag, Geoffrey C. – Programmer</w:t>
            </w:r>
          </w:p>
          <w:p w14:paraId="068F5FD9">
            <w:pPr>
              <w:pStyle w:val="17"/>
              <w:keepNext w:val="0"/>
              <w:keepLines w:val="0"/>
              <w:widowControl/>
              <w:suppressLineNumbers w:val="0"/>
              <w:spacing w:before="0" w:after="0" w:line="480" w:lineRule="auto"/>
              <w:ind w:left="0" w:right="0"/>
              <w:rPr>
                <w:rFonts w:hint="default" w:ascii="Arial" w:hAnsi="Arial" w:cs="Arial"/>
                <w:kern w:val="2"/>
              </w:rPr>
            </w:pPr>
          </w:p>
        </w:tc>
        <w:tc>
          <w:tcPr>
            <w:tcW w:w="0" w:type="auto"/>
            <w:shd w:val="clear" w:color="auto" w:fill="auto"/>
            <w:vAlign w:val="center"/>
          </w:tcPr>
          <w:p w14:paraId="3D0157E4">
            <w:pPr>
              <w:pStyle w:val="17"/>
              <w:keepNext w:val="0"/>
              <w:keepLines w:val="0"/>
              <w:widowControl/>
              <w:suppressLineNumbers w:val="0"/>
              <w:spacing w:before="0" w:after="0" w:line="480" w:lineRule="auto"/>
              <w:ind w:left="0" w:right="0"/>
              <w:rPr>
                <w:rFonts w:hint="default" w:ascii="Arial" w:hAnsi="Arial" w:cs="Arial"/>
                <w:kern w:val="2"/>
              </w:rPr>
            </w:pPr>
            <w:r>
              <w:rPr>
                <w:rFonts w:hint="default" w:ascii="Arial" w:hAnsi="Arial" w:cs="Arial"/>
                <w:kern w:val="2"/>
              </w:rPr>
              <w:t>14 days</w:t>
            </w:r>
          </w:p>
        </w:tc>
      </w:tr>
      <w:tr w14:paraId="24E18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2D73355">
            <w:pPr>
              <w:pStyle w:val="17"/>
              <w:keepNext w:val="0"/>
              <w:keepLines w:val="0"/>
              <w:widowControl/>
              <w:suppressLineNumbers w:val="0"/>
              <w:spacing w:before="0" w:after="0" w:line="480" w:lineRule="auto"/>
              <w:ind w:left="0" w:right="0"/>
              <w:rPr>
                <w:rFonts w:hint="default" w:ascii="Arial" w:hAnsi="Arial" w:cs="Arial"/>
                <w:kern w:val="2"/>
              </w:rPr>
            </w:pPr>
            <w:r>
              <w:rPr>
                <w:rFonts w:hint="default" w:ascii="Arial" w:hAnsi="Arial" w:cs="Arial"/>
                <w:kern w:val="2"/>
              </w:rPr>
              <w:t>Communication and Announcements</w:t>
            </w:r>
          </w:p>
        </w:tc>
        <w:tc>
          <w:tcPr>
            <w:tcW w:w="0" w:type="auto"/>
            <w:vMerge w:val="continue"/>
            <w:shd w:val="clear" w:color="auto" w:fill="auto"/>
            <w:vAlign w:val="center"/>
          </w:tcPr>
          <w:p w14:paraId="0BE219B7">
            <w:pPr>
              <w:pStyle w:val="17"/>
              <w:keepNext w:val="0"/>
              <w:keepLines w:val="0"/>
              <w:widowControl/>
              <w:suppressLineNumbers w:val="0"/>
              <w:spacing w:before="0" w:after="0" w:line="480" w:lineRule="auto"/>
              <w:ind w:left="0" w:right="0"/>
              <w:rPr>
                <w:rFonts w:hint="default" w:ascii="Arial" w:hAnsi="Arial" w:cs="Arial"/>
                <w:kern w:val="2"/>
              </w:rPr>
            </w:pPr>
          </w:p>
        </w:tc>
        <w:tc>
          <w:tcPr>
            <w:tcW w:w="0" w:type="auto"/>
            <w:shd w:val="clear" w:color="auto" w:fill="auto"/>
            <w:vAlign w:val="center"/>
          </w:tcPr>
          <w:p w14:paraId="24063A0D">
            <w:pPr>
              <w:pStyle w:val="17"/>
              <w:keepNext w:val="0"/>
              <w:keepLines w:val="0"/>
              <w:widowControl/>
              <w:suppressLineNumbers w:val="0"/>
              <w:spacing w:before="0" w:after="0" w:line="480" w:lineRule="auto"/>
              <w:ind w:left="0" w:right="0"/>
              <w:rPr>
                <w:rFonts w:hint="default" w:ascii="Arial" w:hAnsi="Arial" w:cs="Arial"/>
                <w:kern w:val="2"/>
              </w:rPr>
            </w:pPr>
            <w:r>
              <w:rPr>
                <w:rFonts w:hint="default" w:ascii="Arial" w:hAnsi="Arial" w:cs="Arial"/>
                <w:kern w:val="2"/>
              </w:rPr>
              <w:t>14 days</w:t>
            </w:r>
          </w:p>
        </w:tc>
      </w:tr>
      <w:tr w14:paraId="4053C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9AA4F18">
            <w:pPr>
              <w:pStyle w:val="17"/>
              <w:keepNext w:val="0"/>
              <w:keepLines w:val="0"/>
              <w:widowControl/>
              <w:suppressLineNumbers w:val="0"/>
              <w:spacing w:before="0" w:after="0" w:line="480" w:lineRule="auto"/>
              <w:ind w:left="0" w:right="0"/>
              <w:rPr>
                <w:rFonts w:hint="default" w:ascii="Arial" w:hAnsi="Arial" w:cs="Arial"/>
                <w:kern w:val="2"/>
              </w:rPr>
            </w:pPr>
            <w:r>
              <w:rPr>
                <w:rFonts w:hint="default" w:ascii="Arial" w:hAnsi="Arial" w:cs="Arial"/>
                <w:kern w:val="2"/>
              </w:rPr>
              <w:t>Surveys and Feedback</w:t>
            </w:r>
          </w:p>
        </w:tc>
        <w:tc>
          <w:tcPr>
            <w:tcW w:w="0" w:type="auto"/>
            <w:vMerge w:val="continue"/>
            <w:shd w:val="clear" w:color="auto" w:fill="auto"/>
            <w:vAlign w:val="center"/>
          </w:tcPr>
          <w:p w14:paraId="47437A36">
            <w:pPr>
              <w:pStyle w:val="17"/>
              <w:keepNext w:val="0"/>
              <w:keepLines w:val="0"/>
              <w:widowControl/>
              <w:suppressLineNumbers w:val="0"/>
              <w:spacing w:before="0" w:after="0" w:line="480" w:lineRule="auto"/>
              <w:ind w:left="0" w:right="0"/>
              <w:rPr>
                <w:rFonts w:hint="default" w:ascii="Arial" w:hAnsi="Arial" w:cs="Arial"/>
                <w:kern w:val="2"/>
              </w:rPr>
            </w:pPr>
          </w:p>
        </w:tc>
        <w:tc>
          <w:tcPr>
            <w:tcW w:w="0" w:type="auto"/>
            <w:shd w:val="clear" w:color="auto" w:fill="auto"/>
            <w:vAlign w:val="center"/>
          </w:tcPr>
          <w:p w14:paraId="445A482D">
            <w:pPr>
              <w:pStyle w:val="17"/>
              <w:keepNext w:val="0"/>
              <w:keepLines w:val="0"/>
              <w:widowControl/>
              <w:suppressLineNumbers w:val="0"/>
              <w:spacing w:before="0" w:after="0" w:line="480" w:lineRule="auto"/>
              <w:ind w:left="0" w:right="0"/>
              <w:rPr>
                <w:rFonts w:hint="default" w:ascii="Arial" w:hAnsi="Arial" w:cs="Arial"/>
                <w:kern w:val="2"/>
              </w:rPr>
            </w:pPr>
            <w:r>
              <w:rPr>
                <w:rFonts w:hint="default" w:ascii="Arial" w:hAnsi="Arial" w:cs="Arial"/>
                <w:kern w:val="2"/>
              </w:rPr>
              <w:t>14 days</w:t>
            </w:r>
          </w:p>
        </w:tc>
      </w:tr>
      <w:tr w14:paraId="2096B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D80B5E2">
            <w:pPr>
              <w:pStyle w:val="17"/>
              <w:keepNext w:val="0"/>
              <w:keepLines w:val="0"/>
              <w:widowControl/>
              <w:suppressLineNumbers w:val="0"/>
              <w:spacing w:before="0" w:after="0" w:line="480" w:lineRule="auto"/>
              <w:ind w:left="0" w:right="0"/>
              <w:rPr>
                <w:rFonts w:hint="default" w:ascii="Arial" w:hAnsi="Arial" w:cs="Arial"/>
                <w:kern w:val="2"/>
              </w:rPr>
            </w:pPr>
            <w:r>
              <w:rPr>
                <w:rFonts w:hint="default" w:ascii="Arial" w:hAnsi="Arial" w:cs="Arial"/>
                <w:kern w:val="2"/>
              </w:rPr>
              <w:t>Engagement Activities and Participation</w:t>
            </w:r>
          </w:p>
        </w:tc>
        <w:tc>
          <w:tcPr>
            <w:tcW w:w="0" w:type="auto"/>
            <w:vMerge w:val="continue"/>
            <w:shd w:val="clear" w:color="auto" w:fill="auto"/>
            <w:vAlign w:val="center"/>
          </w:tcPr>
          <w:p w14:paraId="1B10586D">
            <w:pPr>
              <w:pStyle w:val="17"/>
              <w:keepNext w:val="0"/>
              <w:keepLines w:val="0"/>
              <w:widowControl/>
              <w:suppressLineNumbers w:val="0"/>
              <w:spacing w:before="0" w:after="0" w:line="480" w:lineRule="auto"/>
              <w:ind w:left="0" w:right="0"/>
              <w:rPr>
                <w:rFonts w:hint="default" w:ascii="Arial" w:hAnsi="Arial" w:cs="Arial"/>
                <w:kern w:val="2"/>
              </w:rPr>
            </w:pPr>
          </w:p>
        </w:tc>
        <w:tc>
          <w:tcPr>
            <w:tcW w:w="0" w:type="auto"/>
            <w:shd w:val="clear" w:color="auto" w:fill="auto"/>
            <w:vAlign w:val="center"/>
          </w:tcPr>
          <w:p w14:paraId="7C1FE5B1">
            <w:pPr>
              <w:pStyle w:val="17"/>
              <w:keepNext w:val="0"/>
              <w:keepLines w:val="0"/>
              <w:widowControl/>
              <w:suppressLineNumbers w:val="0"/>
              <w:spacing w:before="0" w:after="0" w:line="480" w:lineRule="auto"/>
              <w:ind w:left="0" w:right="0"/>
              <w:rPr>
                <w:rFonts w:hint="default" w:ascii="Arial" w:hAnsi="Arial" w:cs="Arial"/>
                <w:kern w:val="2"/>
              </w:rPr>
            </w:pPr>
            <w:r>
              <w:rPr>
                <w:rFonts w:hint="default" w:ascii="Arial" w:hAnsi="Arial" w:cs="Arial"/>
                <w:kern w:val="2"/>
              </w:rPr>
              <w:t>14 days</w:t>
            </w:r>
          </w:p>
        </w:tc>
      </w:tr>
      <w:tr w14:paraId="6F146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D12605A">
            <w:pPr>
              <w:pStyle w:val="17"/>
              <w:keepNext w:val="0"/>
              <w:keepLines w:val="0"/>
              <w:widowControl/>
              <w:suppressLineNumbers w:val="0"/>
              <w:spacing w:before="0" w:after="0" w:line="480" w:lineRule="auto"/>
              <w:ind w:left="0" w:right="0"/>
              <w:rPr>
                <w:rFonts w:hint="default" w:ascii="Arial" w:hAnsi="Arial" w:cs="Arial"/>
                <w:kern w:val="2"/>
              </w:rPr>
            </w:pPr>
            <w:r>
              <w:rPr>
                <w:rFonts w:hint="default" w:ascii="Arial" w:hAnsi="Arial" w:cs="Arial"/>
                <w:kern w:val="2"/>
              </w:rPr>
              <w:t>Employee Recognition</w:t>
            </w:r>
          </w:p>
        </w:tc>
        <w:tc>
          <w:tcPr>
            <w:tcW w:w="0" w:type="auto"/>
            <w:vMerge w:val="continue"/>
            <w:shd w:val="clear" w:color="auto" w:fill="auto"/>
            <w:vAlign w:val="center"/>
          </w:tcPr>
          <w:p w14:paraId="76BABB79">
            <w:pPr>
              <w:pStyle w:val="17"/>
              <w:keepNext w:val="0"/>
              <w:keepLines w:val="0"/>
              <w:widowControl/>
              <w:suppressLineNumbers w:val="0"/>
              <w:spacing w:before="0" w:after="0" w:line="480" w:lineRule="auto"/>
              <w:ind w:left="0" w:right="0"/>
              <w:rPr>
                <w:rFonts w:hint="default" w:ascii="Arial" w:hAnsi="Arial" w:cs="Arial"/>
                <w:kern w:val="2"/>
              </w:rPr>
            </w:pPr>
          </w:p>
        </w:tc>
        <w:tc>
          <w:tcPr>
            <w:tcW w:w="0" w:type="auto"/>
            <w:shd w:val="clear" w:color="auto" w:fill="auto"/>
            <w:vAlign w:val="center"/>
          </w:tcPr>
          <w:p w14:paraId="4608FDBE">
            <w:pPr>
              <w:pStyle w:val="17"/>
              <w:keepNext w:val="0"/>
              <w:keepLines w:val="0"/>
              <w:widowControl/>
              <w:suppressLineNumbers w:val="0"/>
              <w:spacing w:before="0" w:after="0" w:line="480" w:lineRule="auto"/>
              <w:ind w:left="0" w:right="0"/>
              <w:rPr>
                <w:rFonts w:hint="default" w:ascii="Arial" w:hAnsi="Arial" w:cs="Arial"/>
                <w:kern w:val="2"/>
              </w:rPr>
            </w:pPr>
            <w:r>
              <w:rPr>
                <w:rFonts w:hint="default" w:ascii="Arial" w:hAnsi="Arial" w:cs="Arial"/>
                <w:kern w:val="2"/>
              </w:rPr>
              <w:t>14 days</w:t>
            </w:r>
          </w:p>
        </w:tc>
      </w:tr>
      <w:tr w14:paraId="54E95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547426F">
            <w:pPr>
              <w:pStyle w:val="17"/>
              <w:keepNext w:val="0"/>
              <w:keepLines w:val="0"/>
              <w:widowControl/>
              <w:suppressLineNumbers w:val="0"/>
              <w:spacing w:before="0" w:after="0" w:line="480" w:lineRule="auto"/>
              <w:ind w:left="0" w:right="0"/>
              <w:rPr>
                <w:rFonts w:hint="default" w:ascii="Arial" w:hAnsi="Arial" w:cs="Arial"/>
                <w:kern w:val="2"/>
              </w:rPr>
            </w:pPr>
            <w:r>
              <w:rPr>
                <w:rFonts w:hint="default" w:ascii="Arial" w:hAnsi="Arial" w:cs="Arial"/>
                <w:kern w:val="2"/>
              </w:rPr>
              <w:t>Grievance Management</w:t>
            </w:r>
          </w:p>
        </w:tc>
        <w:tc>
          <w:tcPr>
            <w:tcW w:w="0" w:type="auto"/>
            <w:vMerge w:val="continue"/>
            <w:shd w:val="clear" w:color="auto" w:fill="auto"/>
            <w:vAlign w:val="center"/>
          </w:tcPr>
          <w:p w14:paraId="0C5C78C2">
            <w:pPr>
              <w:pStyle w:val="17"/>
              <w:keepNext w:val="0"/>
              <w:keepLines w:val="0"/>
              <w:widowControl/>
              <w:suppressLineNumbers w:val="0"/>
              <w:spacing w:before="0" w:after="0" w:line="480" w:lineRule="auto"/>
              <w:ind w:left="0" w:right="0"/>
              <w:rPr>
                <w:rFonts w:hint="default" w:ascii="Arial" w:hAnsi="Arial" w:cs="Arial"/>
                <w:kern w:val="2"/>
              </w:rPr>
            </w:pPr>
          </w:p>
        </w:tc>
        <w:tc>
          <w:tcPr>
            <w:tcW w:w="0" w:type="auto"/>
            <w:shd w:val="clear" w:color="auto" w:fill="auto"/>
            <w:vAlign w:val="center"/>
          </w:tcPr>
          <w:p w14:paraId="280979A7">
            <w:pPr>
              <w:pStyle w:val="17"/>
              <w:keepNext w:val="0"/>
              <w:keepLines w:val="0"/>
              <w:widowControl/>
              <w:suppressLineNumbers w:val="0"/>
              <w:spacing w:before="0" w:after="0" w:line="480" w:lineRule="auto"/>
              <w:ind w:left="0" w:right="0"/>
              <w:rPr>
                <w:rFonts w:hint="default" w:ascii="Arial" w:hAnsi="Arial" w:cs="Arial"/>
                <w:kern w:val="2"/>
              </w:rPr>
            </w:pPr>
            <w:r>
              <w:rPr>
                <w:rFonts w:hint="default" w:ascii="Arial" w:hAnsi="Arial" w:cs="Arial"/>
                <w:kern w:val="2"/>
              </w:rPr>
              <w:t>14 days</w:t>
            </w:r>
          </w:p>
        </w:tc>
      </w:tr>
      <w:tr w14:paraId="03DCD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BA70F38">
            <w:pPr>
              <w:pStyle w:val="17"/>
              <w:keepNext w:val="0"/>
              <w:keepLines w:val="0"/>
              <w:widowControl/>
              <w:suppressLineNumbers w:val="0"/>
              <w:spacing w:before="0" w:after="0" w:line="480" w:lineRule="auto"/>
              <w:ind w:left="0" w:right="0"/>
              <w:rPr>
                <w:rFonts w:hint="default" w:ascii="Arial" w:hAnsi="Arial" w:cs="Arial"/>
                <w:kern w:val="2"/>
              </w:rPr>
            </w:pPr>
            <w:r>
              <w:rPr>
                <w:rFonts w:hint="default" w:ascii="Arial" w:hAnsi="Arial" w:cs="Arial"/>
                <w:kern w:val="2"/>
              </w:rPr>
              <w:t>Analytics</w:t>
            </w:r>
          </w:p>
        </w:tc>
        <w:tc>
          <w:tcPr>
            <w:tcW w:w="0" w:type="auto"/>
            <w:vMerge w:val="continue"/>
            <w:shd w:val="clear" w:color="auto" w:fill="auto"/>
            <w:vAlign w:val="center"/>
          </w:tcPr>
          <w:p w14:paraId="0947A8AA">
            <w:pPr>
              <w:pStyle w:val="17"/>
              <w:keepNext w:val="0"/>
              <w:keepLines w:val="0"/>
              <w:widowControl/>
              <w:suppressLineNumbers w:val="0"/>
              <w:spacing w:before="0" w:after="0" w:line="480" w:lineRule="auto"/>
              <w:ind w:left="0" w:right="0"/>
              <w:rPr>
                <w:rFonts w:hint="default" w:ascii="Arial" w:hAnsi="Arial" w:cs="Arial"/>
                <w:kern w:val="2"/>
              </w:rPr>
            </w:pPr>
          </w:p>
        </w:tc>
        <w:tc>
          <w:tcPr>
            <w:tcW w:w="0" w:type="auto"/>
            <w:shd w:val="clear" w:color="auto" w:fill="auto"/>
            <w:vAlign w:val="center"/>
          </w:tcPr>
          <w:p w14:paraId="45E14F0C">
            <w:pPr>
              <w:pStyle w:val="17"/>
              <w:keepNext w:val="0"/>
              <w:keepLines w:val="0"/>
              <w:widowControl/>
              <w:suppressLineNumbers w:val="0"/>
              <w:spacing w:before="0" w:after="0" w:line="480" w:lineRule="auto"/>
              <w:ind w:left="0" w:right="0"/>
              <w:rPr>
                <w:rFonts w:hint="default" w:ascii="Arial" w:hAnsi="Arial" w:cs="Arial"/>
                <w:kern w:val="2"/>
              </w:rPr>
            </w:pPr>
            <w:r>
              <w:rPr>
                <w:rFonts w:hint="default" w:ascii="Arial" w:hAnsi="Arial" w:cs="Arial"/>
                <w:kern w:val="2"/>
              </w:rPr>
              <w:t>14 days</w:t>
            </w:r>
          </w:p>
        </w:tc>
      </w:tr>
      <w:tr w14:paraId="5DC08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A12DB4F">
            <w:pPr>
              <w:pStyle w:val="17"/>
              <w:keepNext w:val="0"/>
              <w:keepLines w:val="0"/>
              <w:widowControl/>
              <w:suppressLineNumbers w:val="0"/>
              <w:spacing w:before="0" w:after="0" w:line="480" w:lineRule="auto"/>
              <w:ind w:left="0" w:right="0"/>
              <w:rPr>
                <w:rFonts w:hint="default" w:ascii="Arial" w:hAnsi="Arial" w:cs="Arial"/>
                <w:kern w:val="2"/>
              </w:rPr>
            </w:pPr>
            <w:r>
              <w:rPr>
                <w:rFonts w:hint="default" w:ascii="Arial" w:hAnsi="Arial" w:cs="Arial"/>
                <w:kern w:val="2"/>
              </w:rPr>
              <w:t>Grievance Reporting</w:t>
            </w:r>
          </w:p>
        </w:tc>
        <w:tc>
          <w:tcPr>
            <w:tcW w:w="0" w:type="auto"/>
            <w:vMerge w:val="continue"/>
            <w:shd w:val="clear" w:color="auto" w:fill="auto"/>
            <w:vAlign w:val="center"/>
          </w:tcPr>
          <w:p w14:paraId="11541989">
            <w:pPr>
              <w:pStyle w:val="17"/>
              <w:keepNext w:val="0"/>
              <w:keepLines w:val="0"/>
              <w:widowControl/>
              <w:suppressLineNumbers w:val="0"/>
              <w:spacing w:before="0" w:after="0" w:line="480" w:lineRule="auto"/>
              <w:ind w:left="0" w:right="0"/>
              <w:rPr>
                <w:rFonts w:hint="default" w:ascii="Arial" w:hAnsi="Arial" w:cs="Arial"/>
                <w:kern w:val="2"/>
              </w:rPr>
            </w:pPr>
          </w:p>
        </w:tc>
        <w:tc>
          <w:tcPr>
            <w:tcW w:w="0" w:type="auto"/>
            <w:shd w:val="clear" w:color="auto" w:fill="auto"/>
            <w:vAlign w:val="center"/>
          </w:tcPr>
          <w:p w14:paraId="2BCA1C2E">
            <w:pPr>
              <w:pStyle w:val="17"/>
              <w:keepNext w:val="0"/>
              <w:keepLines w:val="0"/>
              <w:widowControl/>
              <w:suppressLineNumbers w:val="0"/>
              <w:spacing w:before="0" w:after="0" w:line="480" w:lineRule="auto"/>
              <w:ind w:left="0" w:right="0"/>
              <w:rPr>
                <w:rFonts w:hint="default" w:ascii="Arial" w:hAnsi="Arial" w:cs="Arial"/>
                <w:kern w:val="2"/>
              </w:rPr>
            </w:pPr>
            <w:r>
              <w:rPr>
                <w:rFonts w:hint="default" w:ascii="Arial" w:hAnsi="Arial" w:cs="Arial"/>
                <w:kern w:val="2"/>
              </w:rPr>
              <w:t>14 days</w:t>
            </w:r>
          </w:p>
        </w:tc>
      </w:tr>
      <w:tr w14:paraId="1C006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A054616">
            <w:pPr>
              <w:pStyle w:val="17"/>
              <w:keepNext w:val="0"/>
              <w:keepLines w:val="0"/>
              <w:widowControl/>
              <w:suppressLineNumbers w:val="0"/>
              <w:spacing w:before="0" w:after="0" w:line="480" w:lineRule="auto"/>
              <w:ind w:left="0" w:right="0"/>
              <w:rPr>
                <w:rFonts w:hint="default" w:ascii="Arial" w:hAnsi="Arial" w:cs="Arial"/>
                <w:kern w:val="2"/>
              </w:rPr>
            </w:pPr>
            <w:r>
              <w:rPr>
                <w:rFonts w:hint="default" w:ascii="Arial" w:hAnsi="Arial" w:cs="Arial"/>
                <w:kern w:val="2"/>
              </w:rPr>
              <w:t>System Integration and Database Connection</w:t>
            </w:r>
          </w:p>
        </w:tc>
        <w:tc>
          <w:tcPr>
            <w:tcW w:w="0" w:type="auto"/>
            <w:vMerge w:val="continue"/>
            <w:shd w:val="clear" w:color="auto" w:fill="auto"/>
            <w:vAlign w:val="center"/>
          </w:tcPr>
          <w:p w14:paraId="527878FA">
            <w:pPr>
              <w:pStyle w:val="17"/>
              <w:keepNext w:val="0"/>
              <w:keepLines w:val="0"/>
              <w:widowControl/>
              <w:suppressLineNumbers w:val="0"/>
              <w:spacing w:before="0" w:after="0" w:line="480" w:lineRule="auto"/>
              <w:ind w:left="0" w:right="0"/>
              <w:rPr>
                <w:rFonts w:hint="default" w:ascii="Arial" w:hAnsi="Arial" w:cs="Arial"/>
                <w:kern w:val="2"/>
              </w:rPr>
            </w:pPr>
          </w:p>
        </w:tc>
        <w:tc>
          <w:tcPr>
            <w:tcW w:w="0" w:type="auto"/>
            <w:shd w:val="clear" w:color="auto" w:fill="auto"/>
            <w:vAlign w:val="center"/>
          </w:tcPr>
          <w:p w14:paraId="26D221B2">
            <w:pPr>
              <w:pStyle w:val="17"/>
              <w:keepNext w:val="0"/>
              <w:keepLines w:val="0"/>
              <w:widowControl/>
              <w:suppressLineNumbers w:val="0"/>
              <w:spacing w:before="0" w:after="0" w:line="480" w:lineRule="auto"/>
              <w:ind w:left="0" w:right="0"/>
              <w:rPr>
                <w:rFonts w:hint="default" w:ascii="Arial" w:hAnsi="Arial" w:cs="Arial"/>
                <w:kern w:val="2"/>
              </w:rPr>
            </w:pPr>
            <w:r>
              <w:rPr>
                <w:rFonts w:hint="default" w:ascii="Arial" w:hAnsi="Arial" w:cs="Arial"/>
                <w:kern w:val="2"/>
              </w:rPr>
              <w:t>Ongoing</w:t>
            </w:r>
          </w:p>
        </w:tc>
      </w:tr>
      <w:tr w14:paraId="62FBE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492DD9E">
            <w:pPr>
              <w:pStyle w:val="17"/>
              <w:keepNext w:val="0"/>
              <w:keepLines w:val="0"/>
              <w:widowControl/>
              <w:suppressLineNumbers w:val="0"/>
              <w:spacing w:before="0" w:after="0" w:line="480" w:lineRule="auto"/>
              <w:ind w:left="0" w:right="0"/>
              <w:rPr>
                <w:rFonts w:hint="default" w:ascii="Arial" w:hAnsi="Arial" w:cs="Arial"/>
                <w:kern w:val="2"/>
              </w:rPr>
            </w:pPr>
            <w:r>
              <w:rPr>
                <w:rFonts w:hint="default" w:ascii="Arial" w:hAnsi="Arial" w:cs="Arial"/>
                <w:kern w:val="2"/>
              </w:rPr>
              <w:t>System Testing and Error Fixing</w:t>
            </w:r>
          </w:p>
        </w:tc>
        <w:tc>
          <w:tcPr>
            <w:tcW w:w="0" w:type="auto"/>
            <w:vMerge w:val="continue"/>
            <w:shd w:val="clear" w:color="auto" w:fill="auto"/>
            <w:vAlign w:val="center"/>
          </w:tcPr>
          <w:p w14:paraId="68ECC835">
            <w:pPr>
              <w:pStyle w:val="17"/>
              <w:keepNext w:val="0"/>
              <w:keepLines w:val="0"/>
              <w:widowControl/>
              <w:suppressLineNumbers w:val="0"/>
              <w:spacing w:before="0" w:after="0" w:line="480" w:lineRule="auto"/>
              <w:ind w:left="0" w:right="0"/>
              <w:rPr>
                <w:rFonts w:hint="default" w:ascii="Arial" w:hAnsi="Arial" w:cs="Arial"/>
                <w:kern w:val="2"/>
              </w:rPr>
            </w:pPr>
          </w:p>
        </w:tc>
        <w:tc>
          <w:tcPr>
            <w:tcW w:w="0" w:type="auto"/>
            <w:shd w:val="clear" w:color="auto" w:fill="auto"/>
            <w:vAlign w:val="center"/>
          </w:tcPr>
          <w:p w14:paraId="202D47B4">
            <w:pPr>
              <w:pStyle w:val="17"/>
              <w:keepNext w:val="0"/>
              <w:keepLines w:val="0"/>
              <w:widowControl/>
              <w:suppressLineNumbers w:val="0"/>
              <w:spacing w:before="0" w:after="0" w:line="480" w:lineRule="auto"/>
              <w:ind w:left="0" w:right="0"/>
              <w:rPr>
                <w:rFonts w:hint="default" w:ascii="Arial" w:hAnsi="Arial" w:cs="Arial"/>
                <w:kern w:val="2"/>
              </w:rPr>
            </w:pPr>
            <w:r>
              <w:rPr>
                <w:rFonts w:hint="default" w:ascii="Arial" w:hAnsi="Arial" w:cs="Arial"/>
                <w:kern w:val="2"/>
              </w:rPr>
              <w:t>Ongoing</w:t>
            </w:r>
          </w:p>
        </w:tc>
      </w:tr>
    </w:tbl>
    <w:p w14:paraId="579FF8CE">
      <w:pPr>
        <w:keepNext w:val="0"/>
        <w:keepLines w:val="0"/>
        <w:widowControl/>
        <w:suppressLineNumbers w:val="0"/>
        <w:spacing w:before="280" w:beforeAutospacing="0" w:after="280" w:afterAutospacing="0" w:line="480" w:lineRule="auto"/>
        <w:ind w:left="0" w:right="0" w:firstLine="131" w:firstLineChars="50"/>
        <w:jc w:val="left"/>
        <w:rPr>
          <w:rFonts w:hint="default" w:ascii="Arial" w:hAnsi="Arial" w:cs="Arial"/>
          <w:b/>
          <w:bCs w:val="0"/>
          <w:kern w:val="0"/>
          <w:sz w:val="26"/>
          <w:szCs w:val="26"/>
        </w:rPr>
      </w:pPr>
      <w:r>
        <w:rPr>
          <w:rFonts w:hint="default" w:ascii="Arial" w:hAnsi="Arial" w:eastAsia="SimSun" w:cs="Arial"/>
          <w:b/>
          <w:bCs w:val="0"/>
          <w:kern w:val="0"/>
          <w:sz w:val="26"/>
          <w:szCs w:val="26"/>
          <w:lang w:val="en-US" w:eastAsia="zh-CN" w:bidi="ar"/>
        </w:rPr>
        <w:t xml:space="preserve"> </w:t>
      </w:r>
    </w:p>
    <w:p w14:paraId="39216A5F">
      <w:pPr>
        <w:keepNext w:val="0"/>
        <w:keepLines w:val="0"/>
        <w:widowControl/>
        <w:suppressLineNumbers w:val="0"/>
        <w:spacing w:before="280" w:beforeAutospacing="0" w:after="280" w:afterAutospacing="0" w:line="480" w:lineRule="auto"/>
        <w:ind w:left="0" w:right="0" w:firstLine="131" w:firstLineChars="50"/>
        <w:jc w:val="left"/>
        <w:rPr>
          <w:rFonts w:hint="default" w:ascii="Arial" w:hAnsi="Arial" w:cs="Arial"/>
          <w:b/>
          <w:bCs w:val="0"/>
          <w:kern w:val="0"/>
          <w:sz w:val="26"/>
          <w:szCs w:val="26"/>
        </w:rPr>
      </w:pPr>
      <w:r>
        <w:rPr>
          <w:rFonts w:hint="default" w:ascii="Arial" w:hAnsi="Arial" w:eastAsia="SimSun" w:cs="Arial"/>
          <w:b/>
          <w:bCs w:val="0"/>
          <w:kern w:val="0"/>
          <w:sz w:val="26"/>
          <w:szCs w:val="26"/>
          <w:lang w:val="en-US" w:eastAsia="zh-CN" w:bidi="ar"/>
        </w:rPr>
        <w:t xml:space="preserve">  </w:t>
      </w:r>
    </w:p>
    <w:p w14:paraId="14793B04">
      <w:pPr>
        <w:keepNext w:val="0"/>
        <w:keepLines w:val="0"/>
        <w:widowControl/>
        <w:suppressLineNumbers w:val="0"/>
        <w:spacing w:before="280" w:beforeAutospacing="0" w:after="280" w:afterAutospacing="0" w:line="480" w:lineRule="auto"/>
        <w:ind w:left="0" w:right="0" w:firstLine="131" w:firstLineChars="50"/>
        <w:jc w:val="left"/>
        <w:rPr>
          <w:rFonts w:hint="default" w:ascii="Arial" w:hAnsi="Arial" w:cs="Arial"/>
          <w:b/>
          <w:bCs w:val="0"/>
          <w:kern w:val="0"/>
          <w:sz w:val="26"/>
          <w:szCs w:val="26"/>
        </w:rPr>
      </w:pPr>
      <w:r>
        <w:rPr>
          <w:rFonts w:hint="default" w:ascii="Arial" w:hAnsi="Arial" w:eastAsia="SimSun" w:cs="Arial"/>
          <w:b/>
          <w:bCs w:val="0"/>
          <w:kern w:val="0"/>
          <w:sz w:val="26"/>
          <w:szCs w:val="26"/>
          <w:lang w:val="en-US" w:eastAsia="zh-CN" w:bidi="ar"/>
        </w:rPr>
        <w:t>3.1.4 TOOLSTACK</w:t>
      </w:r>
    </w:p>
    <w:p w14:paraId="237EE75D">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The researchers used different tools during the planning, documentation, development, testing, and presentation of the Human Resources Employee Engagement and Relations System. These tools supported team communication, task management, documentation, system development, database management, source code management, testing, and presentation.</w:t>
      </w:r>
    </w:p>
    <w:p w14:paraId="22269EF3">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The main development technologies used for the system were Visual Studio Code, PHP, HTML, CSS, JavaScript, MySQL, phpMyAdmin, and XAMPP. Other tools were also used to support collaboration, documentation, project management, and system testing.</w:t>
      </w:r>
    </w:p>
    <w:p w14:paraId="57F9849E">
      <w:pPr>
        <w:keepNext w:val="0"/>
        <w:keepLines w:val="0"/>
        <w:widowControl/>
        <w:suppressLineNumbers w:val="0"/>
        <w:spacing w:before="280" w:beforeAutospacing="0" w:after="280" w:afterAutospacing="0" w:line="480" w:lineRule="auto"/>
        <w:ind w:left="0" w:right="0" w:firstLine="131" w:firstLineChars="50"/>
        <w:jc w:val="left"/>
        <w:rPr>
          <w:rFonts w:hint="default" w:ascii="Arial" w:hAnsi="Arial" w:cs="Arial"/>
          <w:b/>
          <w:bCs w:val="0"/>
          <w:kern w:val="0"/>
          <w:sz w:val="26"/>
          <w:szCs w:val="26"/>
        </w:rPr>
      </w:pPr>
      <w:r>
        <w:rPr>
          <w:rFonts w:hint="default" w:ascii="Arial" w:hAnsi="Arial" w:eastAsia="SimSun" w:cs="Arial"/>
          <w:b/>
          <w:bCs w:val="0"/>
          <w:kern w:val="0"/>
          <w:sz w:val="26"/>
          <w:szCs w:val="26"/>
          <w:lang w:val="en-US" w:eastAsia="zh-CN" w:bidi="ar"/>
        </w:rPr>
        <w:t>.</w:t>
      </w:r>
    </w:p>
    <w:tbl>
      <w:tblPr>
        <w:tblStyle w:val="21"/>
        <w:tblW w:w="5000" w:type="pct"/>
        <w:tblCellSpacing w:w="15" w:type="dxa"/>
        <w:tblInd w:w="6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94"/>
        <w:gridCol w:w="5859"/>
      </w:tblGrid>
      <w:tr w14:paraId="7583F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88" w:type="pct"/>
            <w:tcBorders>
              <w:top w:val="single" w:color="000000" w:sz="4" w:space="0"/>
              <w:left w:val="single" w:color="auto" w:sz="2" w:space="0"/>
              <w:bottom w:val="single" w:color="000000" w:sz="4" w:space="0"/>
              <w:right w:val="single" w:color="000000" w:sz="4" w:space="0"/>
            </w:tcBorders>
            <w:shd w:val="clear" w:color="auto" w:fill="auto"/>
            <w:vAlign w:val="center"/>
          </w:tcPr>
          <w:p w14:paraId="6CFC50FB">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bCs/>
                <w:kern w:val="0"/>
                <w:sz w:val="24"/>
                <w:szCs w:val="24"/>
              </w:rPr>
            </w:pPr>
            <w:r>
              <w:rPr>
                <w:rFonts w:hint="default" w:ascii="Arial" w:hAnsi="Arial" w:eastAsia="SimSun" w:cs="Arial"/>
                <w:b/>
                <w:bCs/>
                <w:kern w:val="0"/>
                <w:sz w:val="24"/>
                <w:szCs w:val="24"/>
                <w:lang w:val="en-US" w:eastAsia="zh-CN" w:bidi="ar"/>
              </w:rPr>
              <w:t>Tool</w:t>
            </w:r>
          </w:p>
        </w:tc>
        <w:tc>
          <w:tcPr>
            <w:tcW w:w="36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27B411">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bCs/>
                <w:kern w:val="0"/>
                <w:sz w:val="24"/>
                <w:szCs w:val="24"/>
              </w:rPr>
            </w:pPr>
            <w:r>
              <w:rPr>
                <w:rFonts w:hint="default" w:ascii="Arial" w:hAnsi="Arial" w:eastAsia="SimSun" w:cs="Arial"/>
                <w:b/>
                <w:bCs/>
                <w:kern w:val="0"/>
                <w:sz w:val="24"/>
                <w:szCs w:val="24"/>
                <w:lang w:val="en-US" w:eastAsia="zh-CN" w:bidi="ar"/>
              </w:rPr>
              <w:t>Purpose</w:t>
            </w:r>
          </w:p>
        </w:tc>
      </w:tr>
      <w:tr w14:paraId="2DCD09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8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869B15">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Google Meet</w:t>
            </w:r>
          </w:p>
        </w:tc>
        <w:tc>
          <w:tcPr>
            <w:tcW w:w="36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4153EE">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Used for online meetings, consultations, Scrum discussions, and information-gathering sessions.</w:t>
            </w:r>
          </w:p>
        </w:tc>
      </w:tr>
      <w:tr w14:paraId="080CD2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8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635B84">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Discord</w:t>
            </w:r>
          </w:p>
        </w:tc>
        <w:tc>
          <w:tcPr>
            <w:tcW w:w="36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47ECB4">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Used for team communication, updates, task discussions, and coordination.</w:t>
            </w:r>
          </w:p>
        </w:tc>
      </w:tr>
      <w:tr w14:paraId="6A9936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8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3E8D2A">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Trello</w:t>
            </w:r>
          </w:p>
        </w:tc>
        <w:tc>
          <w:tcPr>
            <w:tcW w:w="36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F0B332">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Used to organize and monitor development tasks, backlog items, and pending work.</w:t>
            </w:r>
          </w:p>
        </w:tc>
      </w:tr>
      <w:tr w14:paraId="6F6174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8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39AC91">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Google Calendar</w:t>
            </w:r>
          </w:p>
        </w:tc>
        <w:tc>
          <w:tcPr>
            <w:tcW w:w="36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721FD1">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Used to schedule meetings, consultations, deadlines, and project activities.</w:t>
            </w:r>
          </w:p>
        </w:tc>
      </w:tr>
      <w:tr w14:paraId="62A718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8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665211">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Google Docs</w:t>
            </w:r>
          </w:p>
        </w:tc>
        <w:tc>
          <w:tcPr>
            <w:tcW w:w="36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B47DF7">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Used to write, edit, review, and update project documents.</w:t>
            </w:r>
          </w:p>
        </w:tc>
      </w:tr>
      <w:tr w14:paraId="5B3AA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8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54385F">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Google Drive</w:t>
            </w:r>
          </w:p>
        </w:tc>
        <w:tc>
          <w:tcPr>
            <w:tcW w:w="36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59D9F9">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Used to store and organize documents, diagrams, system files, and project materials.</w:t>
            </w:r>
          </w:p>
        </w:tc>
      </w:tr>
      <w:tr w14:paraId="5CE5C1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8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114B77">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Draw.io</w:t>
            </w:r>
          </w:p>
        </w:tc>
        <w:tc>
          <w:tcPr>
            <w:tcW w:w="36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25377B">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Used to create flowcharts, system diagrams, and process diagrams.</w:t>
            </w:r>
          </w:p>
        </w:tc>
      </w:tr>
      <w:tr w14:paraId="070EDE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8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1BDDCA">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Canva</w:t>
            </w:r>
          </w:p>
        </w:tc>
        <w:tc>
          <w:tcPr>
            <w:tcW w:w="36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4318D0">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Used to prepare presentation slides and visual materials for the defense.</w:t>
            </w:r>
          </w:p>
        </w:tc>
      </w:tr>
      <w:tr w14:paraId="1BB213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8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A33F6D">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Git</w:t>
            </w:r>
          </w:p>
        </w:tc>
        <w:tc>
          <w:tcPr>
            <w:tcW w:w="36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AD0341">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Used to track changes to the source code during system development.</w:t>
            </w:r>
          </w:p>
        </w:tc>
      </w:tr>
      <w:tr w14:paraId="6DCE8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8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1AA616">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GitHub</w:t>
            </w:r>
          </w:p>
        </w:tc>
        <w:tc>
          <w:tcPr>
            <w:tcW w:w="36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80E84F">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Used to store and manage the system source code and project repository.</w:t>
            </w:r>
          </w:p>
        </w:tc>
      </w:tr>
      <w:tr w14:paraId="5EBAF4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8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9265CA">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Visual Studio Code</w:t>
            </w:r>
          </w:p>
        </w:tc>
        <w:tc>
          <w:tcPr>
            <w:tcW w:w="36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0D0E96">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Used to write and edit PHP, HTML, CSS, and JavaScript files.</w:t>
            </w:r>
          </w:p>
        </w:tc>
      </w:tr>
      <w:tr w14:paraId="45DD9F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8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93E057">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PHP</w:t>
            </w:r>
          </w:p>
        </w:tc>
        <w:tc>
          <w:tcPr>
            <w:tcW w:w="36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2EB05F">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Used to develop the main system functions and processes.</w:t>
            </w:r>
          </w:p>
        </w:tc>
      </w:tr>
      <w:tr w14:paraId="0B04D2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8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43C997">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HTML</w:t>
            </w:r>
          </w:p>
        </w:tc>
        <w:tc>
          <w:tcPr>
            <w:tcW w:w="36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D78B7B">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Used to structure the content and pages of the system.</w:t>
            </w:r>
          </w:p>
        </w:tc>
      </w:tr>
      <w:tr w14:paraId="15DB0B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8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92A05B">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CSS</w:t>
            </w:r>
          </w:p>
        </w:tc>
        <w:tc>
          <w:tcPr>
            <w:tcW w:w="36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9C5249">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Used to design the layout and appearance of the system interface.</w:t>
            </w:r>
          </w:p>
        </w:tc>
      </w:tr>
      <w:tr w14:paraId="52FA8D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8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A41A84">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JavaScript</w:t>
            </w:r>
          </w:p>
        </w:tc>
        <w:tc>
          <w:tcPr>
            <w:tcW w:w="36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02689B">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Used to add interactive functions and improve user interaction.</w:t>
            </w:r>
          </w:p>
        </w:tc>
      </w:tr>
      <w:tr w14:paraId="038B96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8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DE6764">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MySQL</w:t>
            </w:r>
          </w:p>
        </w:tc>
        <w:tc>
          <w:tcPr>
            <w:tcW w:w="36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F5C251">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Used to store, retrieve, organize, and manage system data.</w:t>
            </w:r>
          </w:p>
        </w:tc>
      </w:tr>
      <w:tr w14:paraId="2C32B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8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A7B113">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phpMyAdmin</w:t>
            </w:r>
          </w:p>
        </w:tc>
        <w:tc>
          <w:tcPr>
            <w:tcW w:w="36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CFD91E">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Used to create and manage the MySQL database, tables, fields, and records.</w:t>
            </w:r>
          </w:p>
        </w:tc>
      </w:tr>
      <w:tr w14:paraId="4369C5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8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C178A9">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XAMPP</w:t>
            </w:r>
          </w:p>
        </w:tc>
        <w:tc>
          <w:tcPr>
            <w:tcW w:w="36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F63617">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Used to run the PHP system and MySQL database during development and testing.</w:t>
            </w:r>
          </w:p>
        </w:tc>
      </w:tr>
      <w:tr w14:paraId="6B20B2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8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B1D1EB">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Web Browser</w:t>
            </w:r>
          </w:p>
        </w:tc>
        <w:tc>
          <w:tcPr>
            <w:tcW w:w="36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DE4D01">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Used to access, test, and review system pages and functions.</w:t>
            </w:r>
          </w:p>
        </w:tc>
      </w:tr>
    </w:tbl>
    <w:p w14:paraId="2252A172">
      <w:pPr>
        <w:keepNext w:val="0"/>
        <w:keepLines w:val="0"/>
        <w:widowControl/>
        <w:suppressLineNumbers w:val="0"/>
        <w:wordWrap w:val="0"/>
        <w:spacing w:before="0" w:beforeAutospacing="0" w:after="0" w:afterAutospacing="0" w:line="480" w:lineRule="auto"/>
        <w:ind w:left="0" w:right="0"/>
        <w:jc w:val="right"/>
        <w:rPr>
          <w:rFonts w:hint="default" w:ascii="Arial" w:hAnsi="Arial" w:eastAsia="SimSun" w:cs="Arial"/>
          <w:sz w:val="20"/>
          <w:szCs w:val="20"/>
        </w:rPr>
      </w:pPr>
      <w:r>
        <w:rPr>
          <w:rFonts w:hint="default" w:ascii="Arial" w:hAnsi="Arial" w:eastAsia="SimSun" w:cs="Arial"/>
          <w:b/>
          <w:bCs w:val="0"/>
          <w:color w:val="000000"/>
          <w:kern w:val="0"/>
          <w:sz w:val="20"/>
          <w:szCs w:val="20"/>
          <w:lang w:val="en-US" w:eastAsia="zh-CN" w:bidi="ar"/>
        </w:rPr>
        <w:t>Table 9 Toolstack</w:t>
      </w:r>
    </w:p>
    <w:p w14:paraId="4627D778">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kern w:val="0"/>
          <w:sz w:val="24"/>
          <w:szCs w:val="24"/>
        </w:rPr>
      </w:pPr>
      <w:r>
        <w:rPr>
          <w:rFonts w:hint="default" w:ascii="Arial" w:hAnsi="Arial" w:eastAsia="SimSun" w:cs="Arial"/>
          <w:b w:val="0"/>
          <w:bCs/>
          <w:kern w:val="0"/>
          <w:sz w:val="24"/>
          <w:szCs w:val="24"/>
          <w:lang w:val="en-US" w:eastAsia="zh-CN" w:bidi="ar"/>
        </w:rPr>
        <w:t xml:space="preserve"> </w:t>
      </w:r>
    </w:p>
    <w:p w14:paraId="396815C1">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kern w:val="0"/>
          <w:sz w:val="24"/>
          <w:szCs w:val="24"/>
        </w:rPr>
      </w:pPr>
      <w:r>
        <w:rPr>
          <w:rFonts w:hint="default" w:ascii="Arial" w:hAnsi="Arial" w:eastAsia="SimSun" w:cs="Arial"/>
          <w:b w:val="0"/>
          <w:bCs/>
          <w:kern w:val="0"/>
          <w:sz w:val="24"/>
          <w:szCs w:val="24"/>
          <w:lang w:val="en-US" w:eastAsia="zh-CN" w:bidi="ar"/>
        </w:rPr>
        <w:t xml:space="preserve"> </w:t>
      </w:r>
    </w:p>
    <w:p w14:paraId="31D9872B">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kern w:val="0"/>
          <w:sz w:val="24"/>
          <w:szCs w:val="24"/>
        </w:rPr>
      </w:pPr>
      <w:r>
        <w:rPr>
          <w:rFonts w:hint="default" w:ascii="Arial" w:hAnsi="Arial" w:eastAsia="SimSun" w:cs="Arial"/>
          <w:b w:val="0"/>
          <w:bCs/>
          <w:kern w:val="0"/>
          <w:sz w:val="24"/>
          <w:szCs w:val="24"/>
          <w:lang w:val="en-US" w:eastAsia="zh-CN" w:bidi="ar"/>
        </w:rPr>
        <w:t xml:space="preserve">  </w:t>
      </w:r>
    </w:p>
    <w:p w14:paraId="06AD3914">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cs="Arial"/>
          <w:b/>
          <w:bCs w:val="0"/>
          <w:kern w:val="0"/>
          <w:sz w:val="26"/>
          <w:szCs w:val="26"/>
        </w:rPr>
      </w:pPr>
      <w:r>
        <w:rPr>
          <w:rFonts w:hint="default" w:ascii="Arial" w:hAnsi="Arial" w:eastAsia="SimSun" w:cs="Arial"/>
          <w:b/>
          <w:bCs w:val="0"/>
          <w:kern w:val="0"/>
          <w:sz w:val="26"/>
          <w:szCs w:val="26"/>
          <w:lang w:val="en-US" w:eastAsia="zh-CN" w:bidi="ar"/>
        </w:rPr>
        <w:t>3.5 INTEGRATION APPROACH FOR INFORMATION SYSTEMS</w:t>
      </w:r>
    </w:p>
    <w:p w14:paraId="1388B1AB">
      <w:pPr>
        <w:bidi w:val="0"/>
        <w:spacing w:line="600" w:lineRule="auto"/>
        <w:jc w:val="both"/>
        <w:rPr>
          <w:rFonts w:hint="default" w:ascii="Arial" w:hAnsi="Arial" w:cs="Arial"/>
          <w:sz w:val="24"/>
          <w:szCs w:val="24"/>
          <w:lang w:val="en-US" w:eastAsia="zh-CN"/>
        </w:rPr>
      </w:pPr>
      <w:r>
        <w:rPr>
          <w:rFonts w:hint="default" w:ascii="Arial" w:hAnsi="Arial" w:cs="Arial"/>
          <w:sz w:val="24"/>
          <w:szCs w:val="24"/>
          <w:lang w:val="en-US" w:eastAsia="zh-CN"/>
        </w:rPr>
        <w:t>The planned Human Resources Employee Engagement and Relations System is made to help</w:t>
      </w:r>
      <w:r>
        <w:rPr>
          <w:rFonts w:hint="default"/>
          <w:lang w:val="en-US" w:eastAsia="zh-CN"/>
        </w:rPr>
        <w:t xml:space="preserve"> </w:t>
      </w:r>
      <w:r>
        <w:rPr>
          <w:rFonts w:hint="default" w:ascii="Arial" w:hAnsi="Arial" w:cs="Arial"/>
          <w:sz w:val="24"/>
          <w:szCs w:val="24"/>
          <w:lang w:val="en-US" w:eastAsia="zh-CN"/>
        </w:rPr>
        <w:t>with the employee activities of Bestlink College of the Philippines – Bulacan Campus. Instead of using separate processes, the system puts all the different employee engagement and relations activities in one place. This gives the Human Resource Department a more organized way to handle employee activities and information.</w:t>
      </w:r>
    </w:p>
    <w:p w14:paraId="43F677EF">
      <w:pPr>
        <w:bidi w:val="0"/>
        <w:spacing w:line="480" w:lineRule="auto"/>
        <w:jc w:val="both"/>
        <w:rPr>
          <w:rFonts w:hint="default" w:ascii="Arial" w:hAnsi="Arial" w:cs="Arial"/>
          <w:sz w:val="24"/>
          <w:szCs w:val="24"/>
          <w:lang w:val="en-US" w:eastAsia="zh-CN"/>
        </w:rPr>
      </w:pPr>
      <w:r>
        <w:rPr>
          <w:rFonts w:hint="default" w:ascii="Arial" w:hAnsi="Arial" w:cs="Arial"/>
          <w:sz w:val="24"/>
          <w:szCs w:val="24"/>
          <w:lang w:val="en-US" w:eastAsia="zh-CN"/>
        </w:rPr>
        <w:t>The system handles things like Human Resource announcements, employee feedback, surveys, engagement activities, recognition, social interaction, workplace concerns, and grievances. Employees can use the system to see announcements, join surveys and activities, give feedback, interact through comments and reactions, view recognition activities, and send in concerns or grievances. Authorized Human Resource staff can use the system to manage these activities and look at the information that employees provide.</w:t>
      </w:r>
    </w:p>
    <w:p w14:paraId="0BC3C9FE">
      <w:pPr>
        <w:bidi w:val="0"/>
        <w:spacing w:line="480" w:lineRule="auto"/>
        <w:jc w:val="both"/>
        <w:rPr>
          <w:rFonts w:hint="default" w:ascii="Arial" w:hAnsi="Arial" w:cs="Arial"/>
          <w:sz w:val="24"/>
          <w:szCs w:val="24"/>
          <w:lang w:val="en-US" w:eastAsia="zh-CN"/>
        </w:rPr>
      </w:pPr>
      <w:r>
        <w:rPr>
          <w:rFonts w:hint="default" w:ascii="Arial" w:hAnsi="Arial" w:cs="Arial"/>
          <w:sz w:val="24"/>
          <w:szCs w:val="24"/>
          <w:lang w:val="en-US" w:eastAsia="zh-CN"/>
        </w:rPr>
        <w:t>The different functions of the system are linked together based on what they are for. For instance, an announcement can give information about an employee activity, and that activity lets employees take part or give their responses. Authorized staff can then look at the feedback and survey responses. Recognition activities can keep track of employee achievements and nominations, while grievance management lets workplace concerns be submitted, reviewed, and monitored.</w:t>
      </w:r>
    </w:p>
    <w:p w14:paraId="472703DB">
      <w:pPr>
        <w:bidi w:val="0"/>
        <w:spacing w:line="480" w:lineRule="auto"/>
        <w:jc w:val="both"/>
        <w:rPr>
          <w:rFonts w:hint="default" w:ascii="Arial" w:hAnsi="Arial" w:cs="Arial"/>
          <w:sz w:val="24"/>
          <w:szCs w:val="24"/>
          <w:lang w:val="en-US" w:eastAsia="zh-CN"/>
        </w:rPr>
      </w:pPr>
      <w:r>
        <w:rPr>
          <w:rFonts w:hint="default" w:ascii="Arial" w:hAnsi="Arial" w:cs="Arial"/>
          <w:sz w:val="24"/>
          <w:szCs w:val="24"/>
          <w:lang w:val="en-US" w:eastAsia="zh-CN"/>
        </w:rPr>
        <w:t>The system also helps use employee-related information for monitoring and administrative tasks. Survey responses and feedback can help the Human Resource Department learn about employee opinions and concerns. Participation information can help track who is involved in activities, while recognition records can give information about employee achievements. Grievance records can also help authorized staff keep an eye on workplace concerns and their status.</w:t>
      </w:r>
    </w:p>
    <w:p w14:paraId="48B2866F">
      <w:pPr>
        <w:bidi w:val="0"/>
        <w:spacing w:line="480" w:lineRule="auto"/>
        <w:jc w:val="both"/>
        <w:rPr>
          <w:rFonts w:hint="default" w:ascii="Arial" w:hAnsi="Arial" w:cs="Arial"/>
          <w:sz w:val="24"/>
          <w:szCs w:val="24"/>
          <w:lang w:val="en-US" w:eastAsia="zh-CN"/>
        </w:rPr>
      </w:pPr>
      <w:r>
        <w:rPr>
          <w:rFonts w:hint="default" w:ascii="Arial" w:hAnsi="Arial" w:cs="Arial"/>
          <w:sz w:val="24"/>
          <w:szCs w:val="24"/>
          <w:lang w:val="en-US" w:eastAsia="zh-CN"/>
        </w:rPr>
        <w:t>Putting these functions together gives a more organized process for handling employee engagement and relations activities. Instead of managing announcements, feedback, recognition, and concerns in different ways, the system gives one place where authorized users can manage and review these activities. This can also make employee-related information easier to find and follow when it is needed.</w:t>
      </w:r>
    </w:p>
    <w:p w14:paraId="0B19CA6A">
      <w:pPr>
        <w:bidi w:val="0"/>
        <w:spacing w:line="480" w:lineRule="auto"/>
        <w:jc w:val="both"/>
        <w:rPr>
          <w:rFonts w:hint="default" w:ascii="Arial" w:hAnsi="Arial" w:cs="Arial"/>
          <w:sz w:val="24"/>
          <w:szCs w:val="24"/>
          <w:lang w:val="en-US" w:eastAsia="zh-CN"/>
        </w:rPr>
      </w:pPr>
      <w:r>
        <w:rPr>
          <w:rFonts w:hint="default" w:ascii="Arial" w:hAnsi="Arial" w:cs="Arial"/>
          <w:sz w:val="24"/>
          <w:szCs w:val="24"/>
          <w:lang w:val="en-US" w:eastAsia="zh-CN"/>
        </w:rPr>
        <w:t>The planned system only covers selected employee engagement and relations activities. It does not take the place of other Human Resource systems or handle payroll computation, payroll generation and disbursement, biometric attendance processing, timekeeping, or biometric device integration. Attendance and payroll information may only be used as supporting information when it relates to reviewing an employee concern or grievance.</w:t>
      </w:r>
    </w:p>
    <w:p w14:paraId="7BB9E6EE">
      <w:pPr>
        <w:bidi w:val="0"/>
        <w:spacing w:line="480" w:lineRule="auto"/>
        <w:jc w:val="both"/>
        <w:rPr>
          <w:rFonts w:hint="default" w:ascii="Arial" w:hAnsi="Arial" w:cs="Arial"/>
          <w:sz w:val="24"/>
          <w:szCs w:val="24"/>
        </w:rPr>
      </w:pPr>
      <w:r>
        <w:rPr>
          <w:rFonts w:hint="default" w:ascii="Arial" w:hAnsi="Arial" w:cs="Arial"/>
          <w:sz w:val="24"/>
          <w:szCs w:val="24"/>
          <w:lang w:val="en-US" w:eastAsia="zh-CN"/>
        </w:rPr>
        <w:t xml:space="preserve">This integrated setup lets the different parts of the Human Resources Employee Engagement and Relations System work as one to support communication, feedback, participation, recognition, and workplace concerns. With this approach, the Human Resource Department gets a single, organized system for handling the employee engagement and relations activities that fall within the project's scope. </w:t>
      </w:r>
    </w:p>
    <w:p w14:paraId="58B764E4">
      <w:pPr>
        <w:keepNext w:val="0"/>
        <w:keepLines w:val="0"/>
        <w:widowControl/>
        <w:suppressLineNumbers w:val="0"/>
        <w:spacing w:before="280" w:beforeAutospacing="0" w:after="280" w:afterAutospacing="0" w:line="480" w:lineRule="auto"/>
        <w:ind w:left="0" w:leftChars="0" w:right="0" w:firstLine="0" w:firstLineChars="0"/>
        <w:jc w:val="both"/>
        <w:rPr>
          <w:rFonts w:hint="default" w:ascii="Arial" w:hAnsi="Arial" w:cs="Arial"/>
          <w:b/>
          <w:bCs w:val="0"/>
          <w:kern w:val="0"/>
          <w:sz w:val="24"/>
          <w:szCs w:val="24"/>
        </w:rPr>
      </w:pPr>
      <w:r>
        <w:rPr>
          <w:rFonts w:hint="default" w:ascii="Arial" w:hAnsi="Arial" w:eastAsia="SimSun" w:cs="Arial"/>
          <w:b/>
          <w:bCs w:val="0"/>
          <w:kern w:val="0"/>
          <w:sz w:val="24"/>
          <w:szCs w:val="24"/>
          <w:lang w:val="en-US" w:eastAsia="zh-CN" w:bidi="ar"/>
        </w:rPr>
        <w:t xml:space="preserve"> </w:t>
      </w:r>
    </w:p>
    <w:p w14:paraId="440EED1D">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cs="Arial"/>
          <w:b/>
          <w:bCs w:val="0"/>
          <w:kern w:val="0"/>
          <w:sz w:val="26"/>
          <w:szCs w:val="26"/>
        </w:rPr>
      </w:pPr>
      <w:r>
        <w:rPr>
          <w:rFonts w:hint="default" w:ascii="Arial" w:hAnsi="Arial" w:eastAsia="SimSun" w:cs="Arial"/>
          <w:b/>
          <w:bCs w:val="0"/>
          <w:kern w:val="0"/>
          <w:sz w:val="26"/>
          <w:szCs w:val="26"/>
          <w:lang w:val="en-US" w:eastAsia="zh-CN" w:bidi="ar"/>
        </w:rPr>
        <w:t xml:space="preserve"> </w:t>
      </w:r>
    </w:p>
    <w:p w14:paraId="52D22E62">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cs="Arial"/>
          <w:b/>
          <w:bCs w:val="0"/>
          <w:kern w:val="0"/>
          <w:sz w:val="26"/>
          <w:szCs w:val="26"/>
        </w:rPr>
      </w:pPr>
      <w:r>
        <w:rPr>
          <w:rFonts w:hint="default" w:ascii="Arial" w:hAnsi="Arial" w:eastAsia="SimSun" w:cs="Arial"/>
          <w:b/>
          <w:bCs w:val="0"/>
          <w:kern w:val="0"/>
          <w:sz w:val="26"/>
          <w:szCs w:val="26"/>
          <w:lang w:val="en-US" w:eastAsia="zh-CN" w:bidi="ar"/>
        </w:rPr>
        <w:t xml:space="preserve"> </w:t>
      </w:r>
    </w:p>
    <w:p w14:paraId="58742F15">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cs="Arial"/>
          <w:b/>
          <w:bCs w:val="0"/>
          <w:kern w:val="0"/>
          <w:sz w:val="26"/>
          <w:szCs w:val="26"/>
        </w:rPr>
      </w:pPr>
      <w:r>
        <w:rPr>
          <w:rFonts w:hint="default" w:ascii="Arial" w:hAnsi="Arial" w:eastAsia="SimSun" w:cs="Arial"/>
          <w:b/>
          <w:bCs w:val="0"/>
          <w:kern w:val="0"/>
          <w:sz w:val="26"/>
          <w:szCs w:val="26"/>
          <w:lang w:val="en-US" w:eastAsia="zh-CN" w:bidi="ar"/>
        </w:rPr>
        <w:t xml:space="preserve"> </w:t>
      </w:r>
    </w:p>
    <w:p w14:paraId="0C8FD385">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eastAsia="SimSun" w:cs="Arial"/>
          <w:b/>
          <w:bCs w:val="0"/>
          <w:kern w:val="0"/>
          <w:sz w:val="26"/>
          <w:szCs w:val="26"/>
          <w:lang w:val="en-US" w:eastAsia="zh-CN" w:bidi="ar"/>
        </w:rPr>
      </w:pPr>
      <w:r>
        <w:rPr>
          <w:rFonts w:hint="default" w:ascii="Arial" w:hAnsi="Arial" w:eastAsia="SimSun" w:cs="Arial"/>
          <w:b/>
          <w:bCs w:val="0"/>
          <w:kern w:val="0"/>
          <w:sz w:val="26"/>
          <w:szCs w:val="26"/>
          <w:lang w:val="en-US" w:eastAsia="zh-CN" w:bidi="ar"/>
        </w:rPr>
        <w:t xml:space="preserve"> </w:t>
      </w:r>
    </w:p>
    <w:p w14:paraId="6FF6E43F">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eastAsia="SimSun" w:cs="Arial"/>
          <w:b/>
          <w:bCs w:val="0"/>
          <w:kern w:val="0"/>
          <w:sz w:val="26"/>
          <w:szCs w:val="26"/>
          <w:lang w:val="en-US" w:eastAsia="zh-CN" w:bidi="ar"/>
        </w:rPr>
      </w:pPr>
    </w:p>
    <w:p w14:paraId="6E56AB6A">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eastAsia="SimSun" w:cs="Arial"/>
          <w:b/>
          <w:bCs w:val="0"/>
          <w:kern w:val="0"/>
          <w:sz w:val="26"/>
          <w:szCs w:val="26"/>
          <w:lang w:val="en-US" w:eastAsia="zh-CN" w:bidi="ar"/>
        </w:rPr>
      </w:pPr>
    </w:p>
    <w:p w14:paraId="42106902">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eastAsia="SimSun" w:cs="Arial"/>
          <w:b/>
          <w:bCs w:val="0"/>
          <w:kern w:val="0"/>
          <w:sz w:val="26"/>
          <w:szCs w:val="26"/>
          <w:lang w:val="en-US" w:eastAsia="zh-CN" w:bidi="ar"/>
        </w:rPr>
      </w:pPr>
    </w:p>
    <w:p w14:paraId="321E7170">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eastAsia="SimSun" w:cs="Arial"/>
          <w:b/>
          <w:bCs w:val="0"/>
          <w:kern w:val="0"/>
          <w:sz w:val="26"/>
          <w:szCs w:val="26"/>
          <w:lang w:val="en-US" w:eastAsia="zh-CN" w:bidi="ar"/>
        </w:rPr>
      </w:pPr>
      <w:r>
        <w:rPr>
          <w:rFonts w:hint="default" w:ascii="Arial" w:hAnsi="Arial" w:eastAsia="SimSun" w:cs="Arial"/>
          <w:b/>
          <w:bCs w:val="0"/>
          <w:kern w:val="0"/>
          <w:sz w:val="26"/>
          <w:szCs w:val="26"/>
          <w:lang w:val="en-US" w:eastAsia="zh-CN" w:bidi="ar"/>
        </w:rPr>
        <w:t>3.6 Monolithic Architecture</w:t>
      </w:r>
    </w:p>
    <w:p w14:paraId="2B03F4D1">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eastAsia="SimSun" w:cs="Arial"/>
          <w:b/>
          <w:bCs w:val="0"/>
          <w:kern w:val="0"/>
          <w:sz w:val="26"/>
          <w:szCs w:val="26"/>
          <w:lang w:val="en-US" w:eastAsia="zh-CN" w:bidi="ar"/>
        </w:rPr>
      </w:pPr>
      <w:r>
        <w:rPr>
          <w:rFonts w:hint="default" w:ascii="Arial" w:hAnsi="Arial" w:eastAsia="SimSun" w:cs="Arial"/>
          <w:b/>
          <w:bCs w:val="0"/>
          <w:kern w:val="0"/>
          <w:sz w:val="26"/>
          <w:szCs w:val="26"/>
          <w:lang w:val="en-US" w:eastAsia="zh-CN" w:bidi="ar"/>
        </w:rPr>
        <w:drawing>
          <wp:inline distT="0" distB="0" distL="114300" distR="114300">
            <wp:extent cx="4977765" cy="2439670"/>
            <wp:effectExtent l="0" t="0" r="5715" b="13970"/>
            <wp:docPr id="16" name="Picture 16" descr="monolit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monolithic"/>
                    <pic:cNvPicPr>
                      <a:picLocks noChangeAspect="1"/>
                    </pic:cNvPicPr>
                  </pic:nvPicPr>
                  <pic:blipFill>
                    <a:blip r:embed="rId15"/>
                    <a:stretch>
                      <a:fillRect/>
                    </a:stretch>
                  </pic:blipFill>
                  <pic:spPr>
                    <a:xfrm>
                      <a:off x="0" y="0"/>
                      <a:ext cx="4977765" cy="2439670"/>
                    </a:xfrm>
                    <a:prstGeom prst="rect">
                      <a:avLst/>
                    </a:prstGeom>
                  </pic:spPr>
                </pic:pic>
              </a:graphicData>
            </a:graphic>
          </wp:inline>
        </w:drawing>
      </w:r>
    </w:p>
    <w:p w14:paraId="18047A01">
      <w:pPr>
        <w:keepNext w:val="0"/>
        <w:keepLines w:val="0"/>
        <w:widowControl/>
        <w:suppressLineNumbers w:val="0"/>
        <w:spacing w:before="280" w:beforeAutospacing="0" w:after="280" w:afterAutospacing="0" w:line="480" w:lineRule="auto"/>
        <w:ind w:left="0" w:leftChars="0" w:right="0" w:firstLine="720" w:firstLineChars="0"/>
        <w:jc w:val="left"/>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The Human Resources Employee Engagement and Relations System is built using a monolithic architecture, meaning all of its different functions are created and linked together as a single application. The system keeps its functions together instead of splitting them into separate services. Rather than being divided, the various parts of the system operate as one within a single centralized application.</w:t>
      </w:r>
    </w:p>
    <w:p w14:paraId="6169E24B">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A monolithic architecture fits the proposed system well, since the project is meant to be one system that handles employee engagement and relations activities. The functions are linked to one another and can exchange related information inside the same system. Because of this, authorized users can reach the functions they need without opening separate applications.</w:t>
      </w:r>
    </w:p>
    <w:p w14:paraId="5B6CBCBC">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The system offers functions like communication and announcements, employee feedback and surveys, engagement activities and participation, recognition and rewards, social collaboration, grievance management, dashboard monitoring, analytics, and grievance reporting. Even though every function serves its own purpose, all of them belong to the same system and are linked together to support the organization's employee engagement and relations activities.</w:t>
      </w:r>
    </w:p>
    <w:p w14:paraId="626F7F88">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The system also relies on a centralized database, which stores the information created and managed by the various functions. For instance, authorized users can record and review survey responses and feedback, recognition records can be managed, and grievance records can be monitored and used for reporting. Keeping these records in a single system helps arrange information and makes it simpler for authorized users to reach related records.</w:t>
      </w:r>
    </w:p>
    <w:p w14:paraId="182624E6">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cs="Arial"/>
          <w:b/>
          <w:bCs w:val="0"/>
          <w:kern w:val="0"/>
          <w:sz w:val="24"/>
          <w:szCs w:val="24"/>
        </w:rPr>
      </w:pPr>
      <w:r>
        <w:rPr>
          <w:rFonts w:hint="default" w:ascii="Arial" w:hAnsi="Arial" w:eastAsia="SimSun" w:cs="Arial"/>
          <w:b w:val="0"/>
          <w:bCs/>
          <w:kern w:val="0"/>
          <w:sz w:val="24"/>
          <w:szCs w:val="24"/>
          <w:lang w:val="en-US" w:eastAsia="zh-CN" w:bidi="ar"/>
        </w:rPr>
        <w:t>The use of a monolithic architecture also gives the researchers a simpler structure while developing the system. Because the system's functions belong to one application, the researchers can manage, test, and update the system as a single project. This suits the scope of the proposed system and the needs of the organization.</w:t>
      </w:r>
      <w:r>
        <w:rPr>
          <w:rFonts w:hint="default" w:ascii="Arial" w:hAnsi="Arial" w:eastAsia="SimSun" w:cs="Arial"/>
          <w:b/>
          <w:bCs w:val="0"/>
          <w:kern w:val="0"/>
          <w:sz w:val="24"/>
          <w:szCs w:val="24"/>
          <w:lang w:val="en-US" w:eastAsia="zh-CN" w:bidi="ar"/>
        </w:rPr>
        <w:t xml:space="preserve"> </w:t>
      </w:r>
    </w:p>
    <w:p w14:paraId="078C7065">
      <w:pPr>
        <w:keepNext w:val="0"/>
        <w:keepLines w:val="0"/>
        <w:widowControl/>
        <w:suppressLineNumbers w:val="0"/>
        <w:spacing w:before="280" w:beforeAutospacing="0" w:after="280" w:afterAutospacing="0" w:line="480" w:lineRule="auto"/>
        <w:ind w:left="0" w:right="0" w:firstLine="131" w:firstLineChars="50"/>
        <w:jc w:val="left"/>
        <w:rPr>
          <w:rFonts w:hint="default" w:ascii="Arial" w:hAnsi="Arial" w:cs="Arial"/>
          <w:b/>
          <w:bCs w:val="0"/>
          <w:kern w:val="0"/>
          <w:sz w:val="26"/>
          <w:szCs w:val="26"/>
        </w:rPr>
      </w:pPr>
      <w:r>
        <w:rPr>
          <w:rFonts w:hint="default" w:ascii="Arial" w:hAnsi="Arial" w:eastAsia="SimSun" w:cs="Arial"/>
          <w:b/>
          <w:bCs w:val="0"/>
          <w:kern w:val="0"/>
          <w:sz w:val="26"/>
          <w:szCs w:val="26"/>
          <w:lang w:val="en-US" w:eastAsia="zh-CN" w:bidi="ar"/>
        </w:rPr>
        <w:t xml:space="preserve"> </w:t>
      </w:r>
    </w:p>
    <w:p w14:paraId="2C7DD256">
      <w:pPr>
        <w:keepNext w:val="0"/>
        <w:keepLines w:val="0"/>
        <w:widowControl/>
        <w:suppressLineNumbers w:val="0"/>
        <w:spacing w:before="280" w:beforeAutospacing="0" w:after="280" w:afterAutospacing="0" w:line="480" w:lineRule="auto"/>
        <w:ind w:left="0" w:right="0" w:firstLine="131" w:firstLineChars="50"/>
        <w:jc w:val="left"/>
        <w:rPr>
          <w:rFonts w:hint="default" w:ascii="Arial" w:hAnsi="Arial" w:cs="Arial"/>
          <w:b/>
          <w:bCs w:val="0"/>
          <w:kern w:val="0"/>
          <w:sz w:val="26"/>
          <w:szCs w:val="26"/>
        </w:rPr>
      </w:pPr>
      <w:r>
        <w:rPr>
          <w:rFonts w:hint="default" w:ascii="Arial" w:hAnsi="Arial" w:eastAsia="SimSun" w:cs="Arial"/>
          <w:b/>
          <w:bCs w:val="0"/>
          <w:kern w:val="0"/>
          <w:sz w:val="26"/>
          <w:szCs w:val="26"/>
          <w:lang w:val="en-US" w:eastAsia="zh-CN" w:bidi="ar"/>
        </w:rPr>
        <w:t xml:space="preserve"> </w:t>
      </w:r>
    </w:p>
    <w:p w14:paraId="5AA80E28">
      <w:pPr>
        <w:keepNext w:val="0"/>
        <w:keepLines w:val="0"/>
        <w:widowControl/>
        <w:suppressLineNumbers w:val="0"/>
        <w:spacing w:before="280" w:beforeAutospacing="0" w:after="280" w:afterAutospacing="0" w:line="480" w:lineRule="auto"/>
        <w:ind w:left="0" w:right="0" w:firstLine="131" w:firstLineChars="50"/>
        <w:jc w:val="left"/>
        <w:rPr>
          <w:rFonts w:hint="default" w:ascii="Arial" w:hAnsi="Arial" w:cs="Arial"/>
          <w:b/>
          <w:bCs w:val="0"/>
          <w:kern w:val="0"/>
          <w:sz w:val="26"/>
          <w:szCs w:val="26"/>
        </w:rPr>
      </w:pPr>
      <w:r>
        <w:rPr>
          <w:rFonts w:hint="default" w:ascii="Arial" w:hAnsi="Arial" w:eastAsia="SimSun" w:cs="Arial"/>
          <w:b/>
          <w:bCs w:val="0"/>
          <w:kern w:val="0"/>
          <w:sz w:val="26"/>
          <w:szCs w:val="26"/>
          <w:lang w:val="en-US" w:eastAsia="zh-CN" w:bidi="ar"/>
        </w:rPr>
        <w:t xml:space="preserve"> </w:t>
      </w:r>
    </w:p>
    <w:p w14:paraId="0BA14181">
      <w:pPr>
        <w:keepNext w:val="0"/>
        <w:keepLines w:val="0"/>
        <w:widowControl/>
        <w:suppressLineNumbers w:val="0"/>
        <w:spacing w:before="280" w:beforeAutospacing="0" w:after="280" w:afterAutospacing="0" w:line="480" w:lineRule="auto"/>
        <w:ind w:left="0" w:right="0" w:firstLine="131" w:firstLineChars="50"/>
        <w:jc w:val="left"/>
        <w:rPr>
          <w:rFonts w:hint="default" w:ascii="Arial" w:hAnsi="Arial" w:cs="Arial"/>
          <w:b/>
          <w:bCs w:val="0"/>
          <w:kern w:val="0"/>
          <w:sz w:val="26"/>
          <w:szCs w:val="26"/>
        </w:rPr>
      </w:pPr>
      <w:r>
        <w:rPr>
          <w:rFonts w:hint="default" w:ascii="Arial" w:hAnsi="Arial" w:eastAsia="SimSun" w:cs="Arial"/>
          <w:b/>
          <w:bCs w:val="0"/>
          <w:kern w:val="0"/>
          <w:sz w:val="26"/>
          <w:szCs w:val="26"/>
          <w:lang w:val="en-US" w:eastAsia="zh-CN" w:bidi="ar"/>
        </w:rPr>
        <w:t xml:space="preserve"> </w:t>
      </w:r>
    </w:p>
    <w:p w14:paraId="53441EF7">
      <w:pPr>
        <w:keepNext w:val="0"/>
        <w:keepLines w:val="0"/>
        <w:widowControl/>
        <w:suppressLineNumbers w:val="0"/>
        <w:spacing w:before="280" w:beforeAutospacing="0" w:after="280" w:afterAutospacing="0" w:line="480" w:lineRule="auto"/>
        <w:ind w:left="0" w:right="0" w:firstLine="131" w:firstLineChars="50"/>
        <w:jc w:val="left"/>
        <w:rPr>
          <w:rFonts w:hint="default" w:ascii="Arial" w:hAnsi="Arial" w:eastAsia="SimSun" w:cs="Arial"/>
          <w:b/>
          <w:bCs w:val="0"/>
          <w:kern w:val="0"/>
          <w:sz w:val="26"/>
          <w:szCs w:val="26"/>
          <w:lang w:val="en-US" w:eastAsia="zh-CN" w:bidi="ar"/>
        </w:rPr>
      </w:pPr>
      <w:r>
        <w:rPr>
          <w:rFonts w:hint="default" w:ascii="Arial" w:hAnsi="Arial" w:eastAsia="SimSun" w:cs="Arial"/>
          <w:b/>
          <w:bCs w:val="0"/>
          <w:kern w:val="0"/>
          <w:sz w:val="26"/>
          <w:szCs w:val="26"/>
          <w:lang w:val="en-US" w:eastAsia="zh-CN" w:bidi="ar"/>
        </w:rPr>
        <w:t xml:space="preserve"> </w:t>
      </w:r>
    </w:p>
    <w:p w14:paraId="73C36888">
      <w:pPr>
        <w:keepNext w:val="0"/>
        <w:keepLines w:val="0"/>
        <w:widowControl/>
        <w:suppressLineNumbers w:val="0"/>
        <w:spacing w:before="280" w:beforeAutospacing="0" w:after="280" w:afterAutospacing="0" w:line="480" w:lineRule="auto"/>
        <w:ind w:left="0" w:right="0" w:firstLine="131" w:firstLineChars="50"/>
        <w:jc w:val="left"/>
        <w:rPr>
          <w:rFonts w:hint="default" w:ascii="Arial" w:hAnsi="Arial" w:eastAsia="SimSun" w:cs="Arial"/>
          <w:b/>
          <w:bCs w:val="0"/>
          <w:kern w:val="0"/>
          <w:sz w:val="26"/>
          <w:szCs w:val="26"/>
          <w:lang w:val="en-US" w:eastAsia="zh-CN" w:bidi="ar"/>
        </w:rPr>
      </w:pPr>
    </w:p>
    <w:p w14:paraId="13FBEEC0">
      <w:pPr>
        <w:keepNext w:val="0"/>
        <w:keepLines w:val="0"/>
        <w:widowControl/>
        <w:suppressLineNumbers w:val="0"/>
        <w:spacing w:before="280" w:beforeAutospacing="0" w:after="280" w:afterAutospacing="0" w:line="480" w:lineRule="auto"/>
        <w:ind w:left="0" w:right="0" w:firstLine="131" w:firstLineChars="50"/>
        <w:jc w:val="left"/>
        <w:rPr>
          <w:rFonts w:hint="default" w:ascii="Arial" w:hAnsi="Arial" w:eastAsia="SimSun" w:cs="Arial"/>
          <w:b/>
          <w:bCs w:val="0"/>
          <w:kern w:val="0"/>
          <w:sz w:val="26"/>
          <w:szCs w:val="26"/>
          <w:lang w:val="en-US" w:eastAsia="zh-CN" w:bidi="ar"/>
        </w:rPr>
      </w:pPr>
    </w:p>
    <w:p w14:paraId="49BF0AB2">
      <w:pPr>
        <w:keepNext w:val="0"/>
        <w:keepLines w:val="0"/>
        <w:widowControl/>
        <w:suppressLineNumbers w:val="0"/>
        <w:spacing w:before="280" w:beforeAutospacing="0" w:after="280" w:afterAutospacing="0" w:line="480" w:lineRule="auto"/>
        <w:ind w:left="0" w:right="0" w:firstLine="131" w:firstLineChars="50"/>
        <w:jc w:val="left"/>
        <w:rPr>
          <w:rFonts w:hint="default" w:ascii="Arial" w:hAnsi="Arial" w:eastAsia="SimSun" w:cs="Arial"/>
          <w:b/>
          <w:bCs w:val="0"/>
          <w:kern w:val="0"/>
          <w:sz w:val="26"/>
          <w:szCs w:val="26"/>
          <w:lang w:val="en-US" w:eastAsia="zh-CN" w:bidi="ar"/>
        </w:rPr>
      </w:pPr>
    </w:p>
    <w:p w14:paraId="5F05DEDE">
      <w:pPr>
        <w:keepNext w:val="0"/>
        <w:keepLines w:val="0"/>
        <w:widowControl/>
        <w:suppressLineNumbers w:val="0"/>
        <w:spacing w:before="280" w:beforeAutospacing="0" w:after="280" w:afterAutospacing="0" w:line="480" w:lineRule="auto"/>
        <w:ind w:left="0" w:right="0" w:firstLine="131" w:firstLineChars="50"/>
        <w:jc w:val="left"/>
        <w:rPr>
          <w:rFonts w:hint="default" w:ascii="Arial" w:hAnsi="Arial" w:eastAsia="SimSun" w:cs="Arial"/>
          <w:b/>
          <w:bCs w:val="0"/>
          <w:kern w:val="0"/>
          <w:sz w:val="26"/>
          <w:szCs w:val="26"/>
          <w:lang w:val="en-US" w:eastAsia="zh-CN" w:bidi="ar"/>
        </w:rPr>
      </w:pPr>
    </w:p>
    <w:p w14:paraId="090B3FFE">
      <w:pPr>
        <w:keepNext w:val="0"/>
        <w:keepLines w:val="0"/>
        <w:widowControl/>
        <w:suppressLineNumbers w:val="0"/>
        <w:spacing w:before="280" w:beforeAutospacing="0" w:after="280" w:afterAutospacing="0" w:line="480" w:lineRule="auto"/>
        <w:ind w:left="0" w:right="0" w:firstLine="131" w:firstLineChars="50"/>
        <w:jc w:val="left"/>
        <w:rPr>
          <w:rFonts w:hint="default" w:ascii="Arial" w:hAnsi="Arial" w:eastAsia="SimSun" w:cs="Arial"/>
          <w:b/>
          <w:bCs w:val="0"/>
          <w:kern w:val="0"/>
          <w:sz w:val="26"/>
          <w:szCs w:val="26"/>
          <w:lang w:val="en-US" w:eastAsia="zh-CN" w:bidi="ar"/>
        </w:rPr>
      </w:pPr>
    </w:p>
    <w:p w14:paraId="4151898B">
      <w:pPr>
        <w:keepNext w:val="0"/>
        <w:keepLines w:val="0"/>
        <w:widowControl/>
        <w:suppressLineNumbers w:val="0"/>
        <w:spacing w:before="280" w:beforeAutospacing="0" w:after="280" w:afterAutospacing="0" w:line="480" w:lineRule="auto"/>
        <w:ind w:left="0" w:right="0" w:firstLine="131" w:firstLineChars="50"/>
        <w:jc w:val="left"/>
        <w:rPr>
          <w:rFonts w:hint="default" w:ascii="Arial" w:hAnsi="Arial" w:eastAsia="SimSun" w:cs="Arial"/>
          <w:b/>
          <w:bCs w:val="0"/>
          <w:kern w:val="0"/>
          <w:sz w:val="26"/>
          <w:szCs w:val="26"/>
          <w:lang w:val="en-US" w:eastAsia="zh-CN" w:bidi="ar"/>
        </w:rPr>
      </w:pPr>
    </w:p>
    <w:p w14:paraId="0531197A">
      <w:pPr>
        <w:keepNext w:val="0"/>
        <w:keepLines w:val="0"/>
        <w:widowControl/>
        <w:suppressLineNumbers w:val="0"/>
        <w:spacing w:before="280" w:beforeAutospacing="0" w:after="280" w:afterAutospacing="0" w:line="480" w:lineRule="auto"/>
        <w:ind w:right="0"/>
        <w:jc w:val="left"/>
        <w:rPr>
          <w:rFonts w:hint="default" w:ascii="Arial" w:hAnsi="Arial" w:eastAsia="SimSun" w:cs="Arial"/>
          <w:b/>
          <w:bCs w:val="0"/>
          <w:kern w:val="0"/>
          <w:sz w:val="26"/>
          <w:szCs w:val="26"/>
          <w:lang w:val="en-US" w:eastAsia="zh-CN" w:bidi="ar"/>
        </w:rPr>
      </w:pPr>
    </w:p>
    <w:p w14:paraId="44DDDD94">
      <w:pPr>
        <w:keepNext w:val="0"/>
        <w:keepLines w:val="0"/>
        <w:widowControl/>
        <w:suppressLineNumbers w:val="0"/>
        <w:spacing w:before="280" w:beforeAutospacing="0" w:after="280" w:afterAutospacing="0" w:line="480" w:lineRule="auto"/>
        <w:ind w:left="0" w:leftChars="0" w:right="0" w:firstLine="0" w:firstLineChars="0"/>
        <w:jc w:val="left"/>
      </w:pPr>
      <w:r>
        <w:rPr>
          <w:rFonts w:hint="default" w:ascii="Arial" w:hAnsi="Arial" w:eastAsia="SimSun" w:cs="Arial"/>
          <w:b/>
          <w:bCs w:val="0"/>
          <w:kern w:val="0"/>
          <w:sz w:val="26"/>
          <w:szCs w:val="26"/>
          <w:lang w:val="en-US" w:eastAsia="zh-CN" w:bidi="ar"/>
        </w:rPr>
        <w:t>3.7 INTRODUCTION TO TOGAF AND THE FOUR ARCHITECTURE DOMAINS</w:t>
      </w:r>
    </w:p>
    <w:p w14:paraId="6789444B">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cs="Arial"/>
          <w:b/>
          <w:bCs w:val="0"/>
          <w:kern w:val="0"/>
          <w:sz w:val="26"/>
          <w:szCs w:val="26"/>
        </w:rPr>
      </w:pPr>
      <w:r>
        <w:rPr>
          <w:rFonts w:hint="default" w:ascii="Arial" w:hAnsi="Arial" w:eastAsia="SimSun" w:cs="Arial"/>
          <w:b/>
          <w:bCs w:val="0"/>
          <w:kern w:val="0"/>
          <w:sz w:val="26"/>
          <w:szCs w:val="26"/>
          <w:lang w:val="en-US" w:eastAsia="zh-CN" w:bidi="ar"/>
        </w:rPr>
        <w:t xml:space="preserve"> </w:t>
      </w:r>
    </w:p>
    <w:p w14:paraId="4179EEA6">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The Open Group Architecture Framework (TOGAF) is a framework used to organize and describe information systems and technology architecture. In this project, TOGAF is used only as a reference for describing the different areas of the Human Resources Employee Engagement and Relations System.</w:t>
      </w:r>
    </w:p>
    <w:p w14:paraId="0F1D0506">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cs="Arial"/>
          <w:b/>
          <w:bCs/>
          <w:kern w:val="0"/>
          <w:sz w:val="24"/>
          <w:szCs w:val="24"/>
        </w:rPr>
      </w:pPr>
      <w:r>
        <w:rPr>
          <w:rFonts w:hint="default" w:ascii="Arial" w:hAnsi="Arial" w:eastAsia="SimSun" w:cs="Arial"/>
          <w:b/>
          <w:bCs/>
          <w:kern w:val="0"/>
          <w:sz w:val="24"/>
          <w:szCs w:val="24"/>
          <w:lang w:val="en-US" w:eastAsia="zh-CN" w:bidi="ar"/>
        </w:rPr>
        <w:t>Business Architecture</w:t>
      </w:r>
    </w:p>
    <w:p w14:paraId="60B8A408">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Business Architecture describes the organizational activities supported by the system. For this project, these activities include communication and announcements, employee feedback and surveys, engagement activities and participation, recognition and rewards, social interaction, and grievance management.</w:t>
      </w:r>
    </w:p>
    <w:p w14:paraId="00D6037D">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cs="Arial"/>
          <w:b/>
          <w:bCs/>
          <w:kern w:val="0"/>
          <w:sz w:val="24"/>
          <w:szCs w:val="24"/>
        </w:rPr>
      </w:pPr>
      <w:r>
        <w:rPr>
          <w:rFonts w:hint="default" w:ascii="Arial" w:hAnsi="Arial" w:eastAsia="SimSun" w:cs="Arial"/>
          <w:b/>
          <w:bCs/>
          <w:kern w:val="0"/>
          <w:sz w:val="24"/>
          <w:szCs w:val="24"/>
          <w:lang w:val="en-US" w:eastAsia="zh-CN" w:bidi="ar"/>
        </w:rPr>
        <w:t>Data Architecture</w:t>
      </w:r>
    </w:p>
    <w:p w14:paraId="0D6F8E95">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Data Architecture describes the information managed by the system. This includes employee and user information, announcements, survey responses, feedback, participation records, recognition records, comments and reactions, and grievance records.</w:t>
      </w:r>
    </w:p>
    <w:p w14:paraId="3C16EEBA">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cs="Arial"/>
          <w:b/>
          <w:bCs/>
          <w:kern w:val="0"/>
          <w:sz w:val="24"/>
          <w:szCs w:val="24"/>
        </w:rPr>
      </w:pPr>
      <w:r>
        <w:rPr>
          <w:rFonts w:hint="default" w:ascii="Arial" w:hAnsi="Arial" w:eastAsia="SimSun" w:cs="Arial"/>
          <w:b/>
          <w:bCs/>
          <w:kern w:val="0"/>
          <w:sz w:val="24"/>
          <w:szCs w:val="24"/>
          <w:lang w:val="en-US" w:eastAsia="zh-CN" w:bidi="ar"/>
        </w:rPr>
        <w:t>Application Architecture</w:t>
      </w:r>
    </w:p>
    <w:p w14:paraId="7BAA8379">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Application Architecture describes the system functions that support the identified activities. The proposed system includes communication and announcements, surveys and feedback, engagement activities and participation, recognition and rewards, social collaboration, grievance management, Dashboard Overview, analytics, and grievance reporting.</w:t>
      </w:r>
    </w:p>
    <w:p w14:paraId="1A24D927">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The main users are employees and authorized Human Resource personnel or administrators. Each user accesses functions based on assigned roles and permissions.</w:t>
      </w:r>
    </w:p>
    <w:p w14:paraId="46E2CA4E">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cs="Arial"/>
          <w:b/>
          <w:bCs/>
          <w:kern w:val="0"/>
          <w:sz w:val="24"/>
          <w:szCs w:val="24"/>
        </w:rPr>
      </w:pPr>
      <w:r>
        <w:rPr>
          <w:rFonts w:hint="default" w:ascii="Arial" w:hAnsi="Arial" w:eastAsia="SimSun" w:cs="Arial"/>
          <w:b/>
          <w:bCs/>
          <w:kern w:val="0"/>
          <w:sz w:val="24"/>
          <w:szCs w:val="24"/>
          <w:lang w:val="en-US" w:eastAsia="zh-CN" w:bidi="ar"/>
        </w:rPr>
        <w:t>Technology Architecture</w:t>
      </w:r>
    </w:p>
    <w:p w14:paraId="48571A0E">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Technology Architecture explains which technologies are used to build and maintain the system. The project relies on PHP, HTML, CSS, JavaScript, MySQL, phpMyAdmin, XAMPP, and a web browser. These technologies help build the system, manage its database, run it, and test it.</w:t>
      </w:r>
    </w:p>
    <w:p w14:paraId="0C6A9ECA">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kern w:val="0"/>
          <w:sz w:val="24"/>
          <w:szCs w:val="24"/>
          <w:lang w:val="en-US" w:eastAsia="zh-CN" w:bidi="ar"/>
        </w:rPr>
        <w:t xml:space="preserve">The four domains link to one another. Business Architecture points out the activities that must be supported. Data Architecture points out the information required for those activities. Application Architecture points out the system functions that handle the information, and Technology Architecture points out the technologies that support the application. </w:t>
      </w:r>
    </w:p>
    <w:p w14:paraId="3A96C5A0">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kern w:val="0"/>
          <w:sz w:val="24"/>
          <w:szCs w:val="24"/>
          <w:lang w:val="en-US" w:eastAsia="zh-CN" w:bidi="ar"/>
        </w:rPr>
        <w:t xml:space="preserve"> </w:t>
      </w:r>
    </w:p>
    <w:p w14:paraId="2303F6B5">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4817C1F8">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5918CDE6">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5D9AE035">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3095A821">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274F58DD">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32869FDB">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41EC1155">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35F6C5B1">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2C4A1F5D">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1FF666D5">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7D0E5A53">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524F1A2A">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017A233F">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0803429F">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68907265">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616A3854">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53075129">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0ADACD86">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5357EC40">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3F01F019">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32D9AEA0">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0670EEC6">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18304B46">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618491BB">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1C7ED48D">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00368D00">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74181D7B">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55D0B4A4">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7464B4D9">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55819299">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21EE6731">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24BFBDBB">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514212EE">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2974EE38">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1F3EE914">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53B2329A">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25838057">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44B379C6">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31DE7469">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02E203CD">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780AC74F">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31C1BDD3">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502B1075">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43463EB7">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78CF985E">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1CD5C09E">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0F2CA163">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65A2B3B2">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54290C69">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073F9250">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17CC33E1">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4C46FE61">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48EAB8A6">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67BBFBDD">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261D3AAC">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53E1C91A">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6A769381">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4951E19F">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4FF89524">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3C2E523B">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3F2856BB">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74680A64">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6D3B9CE4">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133049F8">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36822360">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7305A7BC">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5EB2FC97">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66DC5FF3">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4AFCD1F2">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72FFD48F">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6547AC20">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403F4D4F">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50EB7AB8">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5AE522C9">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62DE210B">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1E6EFEFC">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40D0E361">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5CCAF69D">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1E6E205F">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2905A120">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1794C110">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1B6E7BFC">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6A22998F">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58CC5C93">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p>
    <w:p w14:paraId="78AC766B">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p>
    <w:p w14:paraId="03A8F1AC">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5FFD2A44">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5562CCE2">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5F4CDEC5">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7473533A">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p>
    <w:p w14:paraId="2AB42D4C">
      <w:pPr>
        <w:spacing w:line="480" w:lineRule="auto"/>
        <w:jc w:val="both"/>
        <w:rPr>
          <w:rFonts w:hint="default" w:ascii="Arial" w:hAnsi="Arial" w:cs="Arial"/>
          <w:b/>
          <w:bCs/>
          <w:sz w:val="24"/>
          <w:szCs w:val="24"/>
          <w:lang w:val="en-US"/>
        </w:rPr>
      </w:pPr>
    </w:p>
    <w:sectPr>
      <w:headerReference r:id="rId4" w:type="default"/>
      <w:footerReference r:id="rId5" w:type="default"/>
      <w:pgSz w:w="12240" w:h="15840"/>
      <w:pgMar w:top="2517" w:right="1872" w:bottom="1440" w:left="252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341539CC-144F-4346-A8A5-D035D36AADC7}"/>
  </w:font>
  <w:font w:name="Arial">
    <w:panose1 w:val="020B0604020202020204"/>
    <w:charset w:val="00"/>
    <w:family w:val="swiss"/>
    <w:pitch w:val="default"/>
    <w:sig w:usb0="E0002EFF" w:usb1="C000785B" w:usb2="00000009" w:usb3="00000000" w:csb0="400001FF" w:csb1="FFFF0000"/>
    <w:embedRegular r:id="rId2" w:fontKey="{4ADC148D-8837-4295-A136-14BAA614BCA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585CB6FD-DDBF-4098-8CD2-1145C0876BF7}"/>
  </w:font>
  <w:font w:name="Wingdings">
    <w:panose1 w:val="05000000000000000000"/>
    <w:charset w:val="02"/>
    <w:family w:val="auto"/>
    <w:pitch w:val="default"/>
    <w:sig w:usb0="00000000" w:usb1="00000000" w:usb2="00000000" w:usb3="00000000" w:csb0="80000000" w:csb1="00000000"/>
    <w:embedRegular r:id="rId4" w:fontKey="{C8439ECC-88D3-423B-851C-86A4E7783170}"/>
  </w:font>
  <w:font w:name="Calibri">
    <w:panose1 w:val="020F0502020204030204"/>
    <w:charset w:val="00"/>
    <w:family w:val="swiss"/>
    <w:pitch w:val="default"/>
    <w:sig w:usb0="E4002EFF" w:usb1="C200247B" w:usb2="00000009" w:usb3="00000000" w:csb0="200001FF" w:csb1="00000000"/>
    <w:embedRegular r:id="rId5" w:fontKey="{F6BB06E5-E777-4F49-8F57-AABA5C7207CA}"/>
  </w:font>
  <w:font w:name="等线">
    <w:altName w:val="Microsoft YaHei"/>
    <w:panose1 w:val="00000000000000000000"/>
    <w:charset w:val="86"/>
    <w:family w:val="auto"/>
    <w:pitch w:val="default"/>
    <w:sig w:usb0="00000000" w:usb1="00000000" w:usb2="00000000" w:usb3="00000000" w:csb0="00000000" w:csb1="00000000"/>
  </w:font>
  <w:font w:name="Luxi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DF07C967-95AF-4B7D-85CA-6543301E1522}"/>
  </w:font>
  <w:font w:name="Cambria">
    <w:panose1 w:val="02040503050406030204"/>
    <w:charset w:val="00"/>
    <w:family w:val="auto"/>
    <w:pitch w:val="default"/>
    <w:sig w:usb0="E00006FF" w:usb1="420024FF" w:usb2="02000000" w:usb3="00000000" w:csb0="2000019F" w:csb1="00000000"/>
    <w:embedRegular r:id="rId7" w:fontKey="{7F251CB6-9D9C-40BC-AB3E-25D533DD950D}"/>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embedRegular r:id="rId8" w:fontKey="{FA6C1067-1BB3-4053-B688-2BA4BCCF759A}"/>
  </w:font>
  <w:font w:name="Georgia">
    <w:panose1 w:val="02040502050405020303"/>
    <w:charset w:val="00"/>
    <w:family w:val="auto"/>
    <w:pitch w:val="default"/>
    <w:sig w:usb0="00000287" w:usb1="00000000" w:usb2="00000000" w:usb3="00000000" w:csb0="2000009F" w:csb1="00000000"/>
    <w:embedRegular r:id="rId9" w:fontKey="{3433CAB5-E56D-42C1-9599-E29E0EF5964F}"/>
  </w:font>
  <w:font w:name="ＭＳ 明朝">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3C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153"/>
        <w:tab w:val="right" w:pos="8306"/>
      </w:tabs>
      <w:spacing w:before="0" w:after="0" w:line="240" w:lineRule="auto"/>
      <w:ind w:left="0" w:right="0" w:firstLine="0"/>
      <w:jc w:val="left"/>
      <w:rPr>
        <w:rFonts w:ascii="Calibri" w:hAnsi="Calibri" w:eastAsia="Calibri" w:cs="Calibri"/>
        <w:b w:val="0"/>
        <w:bCs w:val="0"/>
        <w:i w:val="0"/>
        <w:iCs w:val="0"/>
        <w:smallCaps w:val="0"/>
        <w:strike w:val="0"/>
        <w:color w:val="000000"/>
        <w:sz w:val="18"/>
        <w:szCs w:val="18"/>
        <w:u w:val="none"/>
        <w:shd w:val="clear" w:fill="auto"/>
        <w:vertAlign w:val="baseline"/>
      </w:rPr>
    </w:pPr>
    <w:r>
      <mc:AlternateContent>
        <mc:Choice Requires="wps">
          <w:drawing>
            <wp:anchor distT="0" distB="0" distL="114300" distR="114300" simplePos="0" relativeHeight="251659264" behindDoc="0" locked="0" layoutInCell="1" allowOverlap="1">
              <wp:simplePos x="0" y="0"/>
              <wp:positionH relativeFrom="column">
                <wp:posOffset>2937510</wp:posOffset>
              </wp:positionH>
              <wp:positionV relativeFrom="paragraph">
                <wp:posOffset>-4445</wp:posOffset>
              </wp:positionV>
              <wp:extent cx="1838325" cy="1838325"/>
              <wp:effectExtent l="0" t="0" r="0" b="0"/>
              <wp:wrapNone/>
              <wp:docPr id="2137638625" name="Rectangle 2137638625"/>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a:noFill/>
                      </a:ln>
                    </wps:spPr>
                    <wps:txbx>
                      <w:txbxContent>
                        <w:p w14:paraId="0BAA829F">
                          <w:pPr>
                            <w:spacing w:before="0" w:after="0" w:line="240" w:lineRule="auto"/>
                            <w:ind w:left="0" w:right="0" w:firstLine="0"/>
                            <w:jc w:val="left"/>
                          </w:pPr>
                          <w:r>
                            <w:rPr>
                              <w:rFonts w:ascii="Calibri" w:hAnsi="Calibri" w:eastAsia="Calibri" w:cs="Calibri"/>
                              <w:b w:val="0"/>
                              <w:i w:val="0"/>
                              <w:smallCaps w:val="0"/>
                              <w:strike w:val="0"/>
                              <w:color w:val="000000"/>
                              <w:sz w:val="18"/>
                              <w:vertAlign w:val="baseline"/>
                            </w:rPr>
                            <w:t>1</w:t>
                          </w:r>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231.3pt;margin-top:-0.35pt;height:144.75pt;width:144.75pt;z-index:251659264;mso-width-relative:page;mso-height-relative:page;" filled="f" stroked="f" coordsize="21600,21600" o:gfxdata="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sxzXyNoAAAAJAQAA&#10;DwAAAAAAAAABACAAAAAiAAAAZHJzL2Rvd25yZXYueG1sUEsBAhQAFAAAAAgAh07iQCBTzZPeAQAA&#10;0QMAAA4AAAAAAAAAAQAgAAAAKQEAAGRycy9lMm9Eb2MueG1sUEsFBgAAAAAGAAYAWQEAAHkFAAAA&#10;AA==&#10;">
              <v:fill on="f" focussize="0,0"/>
              <v:stroke on="f"/>
              <v:imagedata o:title=""/>
              <o:lock v:ext="edit" aspectratio="f"/>
              <v:textbox inset="0mm,0mm,0mm,0mm">
                <w:txbxContent>
                  <w:p w14:paraId="0BAA829F">
                    <w:pPr>
                      <w:spacing w:before="0" w:after="0" w:line="240" w:lineRule="auto"/>
                      <w:ind w:left="0" w:right="0" w:firstLine="0"/>
                      <w:jc w:val="left"/>
                    </w:pPr>
                    <w:r>
                      <w:rPr>
                        <w:rFonts w:ascii="Calibri" w:hAnsi="Calibri" w:eastAsia="Calibri" w:cs="Calibri"/>
                        <w:b w:val="0"/>
                        <w:i w:val="0"/>
                        <w:smallCaps w:val="0"/>
                        <w:strike w:val="0"/>
                        <w:color w:val="000000"/>
                        <w:sz w:val="18"/>
                        <w:vertAlign w:val="baseline"/>
                      </w:rPr>
                      <w:t>1</w:t>
                    </w:r>
                  </w:p>
                </w:txbxContent>
              </v:textbox>
            </v:rect>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3BF">
    <w:pPr>
      <w:ind w:left="10" w:firstLine="0"/>
      <w:jc w:val="center"/>
      <w:rPr>
        <w:rFonts w:ascii="Arial" w:hAnsi="Arial" w:eastAsia="Arial" w:cs="Arial"/>
        <w:b/>
        <w:bCs/>
        <w:sz w:val="28"/>
        <w:szCs w:val="28"/>
      </w:rPr>
    </w:pPr>
  </w:p>
  <w:p w14:paraId="000003C0">
    <w:pPr>
      <w:ind w:left="10" w:firstLine="0"/>
      <w:jc w:val="center"/>
      <w:rPr>
        <w:rFonts w:ascii="Arial" w:hAnsi="Arial" w:eastAsia="Arial" w:cs="Arial"/>
        <w:b/>
        <w:bCs/>
        <w:sz w:val="28"/>
        <w:szCs w:val="28"/>
      </w:rPr>
    </w:pPr>
    <w:r>
      <w:drawing>
        <wp:anchor distT="0" distB="0" distL="114300" distR="114300" simplePos="0" relativeHeight="251659264" behindDoc="0" locked="0" layoutInCell="1" allowOverlap="1">
          <wp:simplePos x="0" y="0"/>
          <wp:positionH relativeFrom="column">
            <wp:posOffset>-347345</wp:posOffset>
          </wp:positionH>
          <wp:positionV relativeFrom="paragraph">
            <wp:posOffset>31750</wp:posOffset>
          </wp:positionV>
          <wp:extent cx="703580" cy="767715"/>
          <wp:effectExtent l="0" t="0" r="0" b="0"/>
          <wp:wrapSquare wrapText="bothSides"/>
          <wp:docPr id="2137638655" name="image41.jpg"/>
          <wp:cNvGraphicFramePr/>
          <a:graphic xmlns:a="http://schemas.openxmlformats.org/drawingml/2006/main">
            <a:graphicData uri="http://schemas.openxmlformats.org/drawingml/2006/picture">
              <pic:pic xmlns:pic="http://schemas.openxmlformats.org/drawingml/2006/picture">
                <pic:nvPicPr>
                  <pic:cNvPr id="2137638655" name="image41.jpg"/>
                  <pic:cNvPicPr preferRelativeResize="0"/>
                </pic:nvPicPr>
                <pic:blipFill>
                  <a:blip r:embed="rId1"/>
                  <a:srcRect/>
                  <a:stretch>
                    <a:fillRect/>
                  </a:stretch>
                </pic:blipFill>
                <pic:spPr>
                  <a:xfrm>
                    <a:off x="0" y="0"/>
                    <a:ext cx="703580" cy="767715"/>
                  </a:xfrm>
                  <a:prstGeom prst="rect">
                    <a:avLst/>
                  </a:prstGeom>
                </pic:spPr>
              </pic:pic>
            </a:graphicData>
          </a:graphic>
        </wp:anchor>
      </w:drawing>
    </w:r>
  </w:p>
  <w:p w14:paraId="000003C1">
    <w:pPr>
      <w:ind w:left="10" w:firstLine="0"/>
      <w:jc w:val="center"/>
      <w:rPr>
        <w:rFonts w:ascii="Arial" w:hAnsi="Arial" w:eastAsia="Arial" w:cs="Arial"/>
      </w:rPr>
    </w:pPr>
    <w:r>
      <w:rPr>
        <w:rFonts w:ascii="Arial" w:hAnsi="Arial" w:eastAsia="Arial" w:cs="Arial"/>
        <w:b/>
        <w:bCs/>
        <w:sz w:val="28"/>
        <w:szCs w:val="28"/>
        <w:rtl w:val="0"/>
      </w:rPr>
      <w:t>BESTLINK COLLEGE OF THE PHILIPPINES</w:t>
    </w:r>
  </w:p>
  <w:p w14:paraId="000003C2">
    <w:pPr>
      <w:ind w:firstLine="10"/>
      <w:jc w:val="center"/>
      <w:rPr>
        <w:rFonts w:ascii="Arial" w:hAnsi="Arial" w:eastAsia="Arial" w:cs="Arial"/>
      </w:rPr>
    </w:pPr>
    <w:r>
      <w:rPr>
        <w:rFonts w:ascii="Arial" w:hAnsi="Arial" w:eastAsia="Arial" w:cs="Arial"/>
        <w:rtl w:val="0"/>
      </w:rPr>
      <w:t>IPO Road, Barangay Minuyan Proper City of San Jose Del Monte, Bulacan</w:t>
    </w:r>
  </w:p>
  <w:p w14:paraId="000003C3">
    <w:pPr>
      <w:ind w:firstLine="72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3C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153"/>
        <w:tab w:val="right" w:pos="8306"/>
      </w:tabs>
      <w:spacing w:before="0" w:after="0" w:line="240" w:lineRule="auto"/>
      <w:ind w:left="0" w:right="0" w:firstLine="0"/>
      <w:jc w:val="left"/>
      <w:rPr>
        <w:rFonts w:ascii="Calibri" w:hAnsi="Calibri" w:eastAsia="Calibri" w:cs="Calibri"/>
        <w:b w:val="0"/>
        <w:bCs w:val="0"/>
        <w:i w:val="0"/>
        <w:iCs w:val="0"/>
        <w:smallCaps w:val="0"/>
        <w:strike w:val="0"/>
        <w:color w:val="000000"/>
        <w:sz w:val="18"/>
        <w:szCs w:val="18"/>
        <w:u w:val="none"/>
        <w:shd w:val="clear" w:fill="auto"/>
        <w:vertAlign w:val="baselin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138862"/>
    <w:multiLevelType w:val="multilevel"/>
    <w:tmpl w:val="80138862"/>
    <w:lvl w:ilvl="0" w:tentative="0">
      <w:start w:val="5"/>
      <w:numFmt w:val="decimal"/>
      <w:suff w:val="space"/>
      <w:lvlText w:val="%1."/>
      <w:lvlJc w:val="left"/>
      <w:pPr>
        <w:ind w:left="0" w:firstLine="0"/>
      </w:pPr>
      <w:rPr>
        <w:rFonts w:hint="default" w:ascii="Times New Roman" w:hAnsi="Times New Roman" w:cs="Times New Roman"/>
        <w:b/>
        <w:bC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
    <w:nsid w:val="0053208E"/>
    <w:multiLevelType w:val="multilevel"/>
    <w:tmpl w:val="0053208E"/>
    <w:lvl w:ilvl="0" w:tentative="0">
      <w:start w:val="1"/>
      <w:numFmt w:val="decimal"/>
      <w:lvlText w:val="%1."/>
      <w:lvlJc w:val="left"/>
      <w:pPr>
        <w:ind w:left="0" w:firstLine="0"/>
      </w:pPr>
    </w:lvl>
    <w:lvl w:ilvl="1" w:tentative="0">
      <w:start w:val="1"/>
      <w:numFmt w:val="decimal"/>
      <w:lvlText w:val="%1.%2."/>
      <w:lvlJc w:val="left"/>
      <w:pPr>
        <w:ind w:left="0" w:firstLine="0"/>
      </w:pPr>
    </w:lvl>
    <w:lvl w:ilvl="2" w:tentative="0">
      <w:start w:val="1"/>
      <w:numFmt w:val="decimal"/>
      <w:lvlText w:val="%1.%2.%3."/>
      <w:lvlJc w:val="left"/>
      <w:pPr>
        <w:ind w:left="0" w:firstLine="0"/>
      </w:pPr>
    </w:lvl>
    <w:lvl w:ilvl="3" w:tentative="0">
      <w:start w:val="1"/>
      <w:numFmt w:val="decimal"/>
      <w:lvlText w:val="%1.%2.%3.%4."/>
      <w:lvlJc w:val="left"/>
      <w:pPr>
        <w:ind w:left="0" w:firstLine="0"/>
      </w:pPr>
    </w:lvl>
    <w:lvl w:ilvl="4" w:tentative="0">
      <w:start w:val="1"/>
      <w:numFmt w:val="decimal"/>
      <w:lvlText w:val="%1.%2.%3.%4.%5."/>
      <w:lvlJc w:val="left"/>
      <w:pPr>
        <w:ind w:left="0" w:firstLine="0"/>
      </w:pPr>
    </w:lvl>
    <w:lvl w:ilvl="5" w:tentative="0">
      <w:start w:val="1"/>
      <w:numFmt w:val="decimal"/>
      <w:lvlText w:val="%1.%2.%3.%4.%5.%6."/>
      <w:lvlJc w:val="left"/>
      <w:pPr>
        <w:ind w:left="0" w:firstLine="0"/>
      </w:pPr>
    </w:lvl>
    <w:lvl w:ilvl="6" w:tentative="0">
      <w:start w:val="1"/>
      <w:numFmt w:val="decimal"/>
      <w:lvlText w:val="%1.%2.%3.%4.%5.%6.%7."/>
      <w:lvlJc w:val="left"/>
      <w:pPr>
        <w:ind w:left="0" w:firstLine="0"/>
      </w:pPr>
    </w:lvl>
    <w:lvl w:ilvl="7" w:tentative="0">
      <w:start w:val="1"/>
      <w:numFmt w:val="decimal"/>
      <w:lvlText w:val="%1.%2.%3.%4.%5.%6.%7.%8."/>
      <w:lvlJc w:val="left"/>
      <w:pPr>
        <w:ind w:left="0" w:firstLine="0"/>
      </w:pPr>
    </w:lvl>
    <w:lvl w:ilvl="8" w:tentative="0">
      <w:start w:val="1"/>
      <w:numFmt w:val="decimal"/>
      <w:lvlText w:val="%1.%2.%3.%4.%5.%6.%7.%8.%9."/>
      <w:lvlJc w:val="left"/>
      <w:pPr>
        <w:ind w:left="0" w:firstLine="0"/>
      </w:pPr>
    </w:lvl>
  </w:abstractNum>
  <w:abstractNum w:abstractNumId="2">
    <w:nsid w:val="33CF2F5A"/>
    <w:multiLevelType w:val="multilevel"/>
    <w:tmpl w:val="33CF2F5A"/>
    <w:lvl w:ilvl="0" w:tentative="0">
      <w:start w:val="3"/>
      <w:numFmt w:val="decimal"/>
      <w:lvlText w:val="%1."/>
      <w:lvlJc w:val="left"/>
      <w:pPr>
        <w:tabs>
          <w:tab w:val="left" w:pos="312"/>
        </w:tabs>
        <w:ind w:left="0" w:firstLine="0"/>
      </w:pPr>
      <w:rPr>
        <w:rFonts w:hint="default" w:ascii="Arial" w:hAnsi="Arial" w:cs="Arial"/>
        <w:b/>
        <w:bC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3">
    <w:nsid w:val="65BDBA93"/>
    <w:multiLevelType w:val="multilevel"/>
    <w:tmpl w:val="65BDBA93"/>
    <w:lvl w:ilvl="0" w:tentative="0">
      <w:start w:val="1"/>
      <w:numFmt w:val="decimal"/>
      <w:suff w:val="space"/>
      <w:lvlText w:val="%1."/>
      <w:lvlJc w:val="left"/>
      <w:pPr>
        <w:ind w:left="0" w:firstLine="0"/>
      </w:pPr>
      <w:rPr>
        <w:rFonts w:hint="default" w:ascii="Times New Roman" w:hAnsi="Times New Roman" w:cs="Times New Roman"/>
        <w:b/>
        <w:bC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4">
    <w:nsid w:val="78A9E0FE"/>
    <w:multiLevelType w:val="multilevel"/>
    <w:tmpl w:val="78A9E0FE"/>
    <w:lvl w:ilvl="0" w:tentative="0">
      <w:start w:val="4"/>
      <w:numFmt w:val="decimal"/>
      <w:suff w:val="space"/>
      <w:lvlText w:val="%1."/>
      <w:lvlJc w:val="left"/>
      <w:pPr>
        <w:ind w:left="0" w:firstLine="0"/>
      </w:pPr>
      <w:rPr>
        <w:rFonts w:hint="default" w:ascii="Times New Roman" w:hAnsi="Times New Roman" w:cs="Times New Roman"/>
        <w:b/>
        <w:bC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num w:numId="1">
    <w:abstractNumId w:val="1"/>
  </w:num>
  <w:num w:numId="2">
    <w:abstractNumId w:val="2"/>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92003A6"/>
    <w:rsid w:val="256E2074"/>
    <w:rsid w:val="29E56D4B"/>
    <w:rsid w:val="2D9A5EE2"/>
    <w:rsid w:val="2E5D019E"/>
    <w:rsid w:val="308C0433"/>
    <w:rsid w:val="35DE4F44"/>
    <w:rsid w:val="38FD5C8E"/>
    <w:rsid w:val="3E374CB6"/>
    <w:rsid w:val="3F9A02F4"/>
    <w:rsid w:val="400C5AA1"/>
    <w:rsid w:val="41961147"/>
    <w:rsid w:val="45A11786"/>
    <w:rsid w:val="464B02AF"/>
    <w:rsid w:val="480B6841"/>
    <w:rsid w:val="4EAA6232"/>
    <w:rsid w:val="5219373E"/>
    <w:rsid w:val="53202C72"/>
    <w:rsid w:val="5A42157E"/>
    <w:rsid w:val="5C00657C"/>
    <w:rsid w:val="611413BC"/>
    <w:rsid w:val="62053DE3"/>
    <w:rsid w:val="64123373"/>
    <w:rsid w:val="6B410883"/>
    <w:rsid w:val="71164F2E"/>
    <w:rsid w:val="77835A9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lang w:val="en"/>
    </w:rPr>
  </w:style>
  <w:style w:type="paragraph" w:styleId="2">
    <w:name w:val="heading 1"/>
    <w:basedOn w:val="1"/>
    <w:next w:val="1"/>
    <w:qFormat/>
    <w:uiPriority w:val="0"/>
    <w:pPr>
      <w:keepNext/>
      <w:keepLines/>
      <w:spacing w:before="340" w:after="330" w:line="578" w:lineRule="auto"/>
    </w:pPr>
    <w:rPr>
      <w:b/>
      <w:bCs/>
      <w:sz w:val="44"/>
      <w:szCs w:val="44"/>
    </w:rPr>
  </w:style>
  <w:style w:type="paragraph" w:styleId="3">
    <w:name w:val="heading 2"/>
    <w:basedOn w:val="1"/>
    <w:next w:val="1"/>
    <w:qFormat/>
    <w:uiPriority w:val="0"/>
    <w:pPr>
      <w:keepNext/>
      <w:keepLines/>
      <w:spacing w:before="260" w:after="260" w:line="415" w:lineRule="auto"/>
    </w:pPr>
    <w:rPr>
      <w:rFonts w:ascii="Luxi Sans" w:hAnsi="Luxi Sans" w:eastAsia="Luxi Sans" w:cs="Luxi Sans"/>
      <w:b/>
      <w:bCs/>
      <w:sz w:val="32"/>
      <w:szCs w:val="32"/>
    </w:rPr>
  </w:style>
  <w:style w:type="paragraph" w:styleId="4">
    <w:name w:val="heading 3"/>
    <w:basedOn w:val="1"/>
    <w:next w:val="1"/>
    <w:qFormat/>
    <w:uiPriority w:val="0"/>
    <w:pPr>
      <w:keepNext/>
      <w:keepLines/>
      <w:spacing w:before="260" w:after="260" w:line="415" w:lineRule="auto"/>
    </w:pPr>
    <w:rPr>
      <w:b/>
      <w:bCs/>
      <w:sz w:val="32"/>
      <w:szCs w:val="32"/>
    </w:rPr>
  </w:style>
  <w:style w:type="paragraph" w:styleId="5">
    <w:name w:val="heading 4"/>
    <w:basedOn w:val="1"/>
    <w:next w:val="1"/>
    <w:qFormat/>
    <w:uiPriority w:val="0"/>
    <w:pPr>
      <w:keepNext/>
      <w:keepLines/>
      <w:spacing w:before="40"/>
    </w:pPr>
    <w:rPr>
      <w:rFonts w:ascii="Cambria" w:hAnsi="Cambria" w:eastAsia="Cambria" w:cs="Cambria"/>
      <w:i/>
      <w:iCs/>
      <w:color w:val="366091"/>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pPr>
      <w:keepNext w:val="0"/>
      <w:keepLines w:val="0"/>
      <w:widowControl/>
      <w:suppressLineNumbers w:val="0"/>
      <w:spacing w:before="0" w:beforeAutospacing="0" w:after="0" w:afterAutospacing="0" w:line="273" w:lineRule="auto"/>
      <w:ind w:left="0" w:right="0"/>
    </w:pPr>
    <w:rPr>
      <w:rFonts w:hint="default" w:ascii="Times New Roman" w:hAnsi="Times New Roman" w:eastAsia="Aptos" w:cs="Times New Roman"/>
      <w:kern w:val="2"/>
      <w:sz w:val="20"/>
      <w:szCs w:val="20"/>
    </w:rPr>
    <w:tblPr>
      <w:tblCellMar>
        <w:top w:w="0" w:type="dxa"/>
        <w:left w:w="108" w:type="dxa"/>
        <w:bottom w:w="0" w:type="dxa"/>
        <w:right w:w="108" w:type="dxa"/>
      </w:tblCellMar>
    </w:tblPr>
  </w:style>
  <w:style w:type="character" w:styleId="10">
    <w:name w:val="annotation reference"/>
    <w:basedOn w:val="8"/>
    <w:qFormat/>
    <w:uiPriority w:val="0"/>
    <w:rPr>
      <w:sz w:val="16"/>
      <w:szCs w:val="16"/>
    </w:rPr>
  </w:style>
  <w:style w:type="paragraph" w:styleId="11">
    <w:name w:val="annotation text"/>
    <w:link w:val="30"/>
    <w:qFormat/>
    <w:uiPriority w:val="0"/>
    <w:rPr>
      <w:rFonts w:ascii="Aptos" w:hAnsi="Aptos" w:eastAsia="Aptos" w:cs="Aptos"/>
      <w:lang w:val="en-PH" w:eastAsia="en-PH"/>
    </w:rPr>
  </w:style>
  <w:style w:type="paragraph" w:styleId="12">
    <w:name w:val="annotation subject"/>
    <w:basedOn w:val="11"/>
    <w:next w:val="11"/>
    <w:link w:val="31"/>
    <w:qFormat/>
    <w:uiPriority w:val="0"/>
    <w:rPr>
      <w:rFonts w:ascii="Calibri" w:hAnsi="Calibri" w:eastAsia="SimSun" w:cs="Arial"/>
      <w:b/>
      <w:bCs/>
      <w:lang w:val="en-US" w:eastAsia="zh-CN"/>
    </w:rPr>
  </w:style>
  <w:style w:type="character" w:styleId="13">
    <w:name w:val="Emphasis"/>
    <w:basedOn w:val="8"/>
    <w:qFormat/>
    <w:uiPriority w:val="0"/>
    <w:rPr>
      <w:i/>
      <w:iCs/>
    </w:rPr>
  </w:style>
  <w:style w:type="paragraph" w:styleId="14">
    <w:name w:val="footer"/>
    <w:qFormat/>
    <w:uiPriority w:val="0"/>
    <w:pPr>
      <w:tabs>
        <w:tab w:val="center" w:pos="4153"/>
        <w:tab w:val="right" w:pos="8306"/>
      </w:tabs>
      <w:snapToGrid w:val="0"/>
    </w:pPr>
    <w:rPr>
      <w:rFonts w:ascii="Calibri" w:hAnsi="Calibri" w:eastAsia="Calibri" w:cs="Calibri"/>
      <w:sz w:val="18"/>
      <w:szCs w:val="18"/>
      <w:lang w:val="en"/>
    </w:rPr>
  </w:style>
  <w:style w:type="paragraph" w:styleId="15">
    <w:name w:val="header"/>
    <w:qFormat/>
    <w:uiPriority w:val="0"/>
    <w:pPr>
      <w:tabs>
        <w:tab w:val="center" w:pos="4153"/>
        <w:tab w:val="right" w:pos="8306"/>
      </w:tabs>
      <w:snapToGrid w:val="0"/>
    </w:pPr>
    <w:rPr>
      <w:rFonts w:ascii="Calibri" w:hAnsi="Calibri" w:eastAsia="Calibri" w:cs="Calibri"/>
      <w:sz w:val="18"/>
      <w:szCs w:val="18"/>
      <w:lang w:val="en"/>
    </w:rPr>
  </w:style>
  <w:style w:type="character" w:styleId="16">
    <w:name w:val="Hyperlink"/>
    <w:basedOn w:val="8"/>
    <w:qFormat/>
    <w:uiPriority w:val="0"/>
    <w:rPr>
      <w:color w:val="0000FF"/>
      <w:u w:val="single"/>
    </w:rPr>
  </w:style>
  <w:style w:type="paragraph" w:styleId="17">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18">
    <w:name w:val="Strong"/>
    <w:basedOn w:val="8"/>
    <w:qFormat/>
    <w:uiPriority w:val="0"/>
    <w:rPr>
      <w:b/>
      <w:bCs/>
    </w:rPr>
  </w:style>
  <w:style w:type="paragraph" w:styleId="19">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table" w:styleId="20">
    <w:name w:val="Table Grid"/>
    <w:basedOn w:val="2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
    <w:name w:val="普通表格"/>
    <w:basedOn w:val="9"/>
    <w:semiHidden/>
    <w:qFormat/>
    <w:uiPriority w:val="0"/>
    <w:pPr>
      <w:keepNext w:val="0"/>
      <w:keepLines w:val="0"/>
      <w:widowControl/>
      <w:suppressLineNumbers w:val="0"/>
      <w:spacing w:before="0" w:beforeAutospacing="0" w:after="160" w:afterAutospacing="0" w:line="273" w:lineRule="auto"/>
      <w:ind w:left="0" w:right="0"/>
    </w:pPr>
    <w:rPr>
      <w:rFonts w:hint="default" w:ascii="Aptos" w:hAnsi="Aptos" w:eastAsia="Aptos" w:cs="Aptos"/>
      <w:kern w:val="2"/>
      <w:sz w:val="24"/>
      <w:szCs w:val="24"/>
    </w:rPr>
    <w:tblPr>
      <w:tblCellMar>
        <w:top w:w="0" w:type="dxa"/>
        <w:left w:w="108" w:type="dxa"/>
        <w:bottom w:w="0" w:type="dxa"/>
        <w:right w:w="108" w:type="dxa"/>
      </w:tblCellMar>
    </w:tblPr>
  </w:style>
  <w:style w:type="paragraph" w:styleId="22">
    <w:name w:val="Title"/>
    <w:basedOn w:val="1"/>
    <w:next w:val="1"/>
    <w:qFormat/>
    <w:uiPriority w:val="0"/>
    <w:pPr>
      <w:keepNext/>
      <w:keepLines/>
      <w:pageBreakBefore w:val="0"/>
      <w:spacing w:before="480" w:after="120"/>
    </w:pPr>
    <w:rPr>
      <w:b/>
      <w:bCs/>
      <w:sz w:val="72"/>
      <w:szCs w:val="72"/>
    </w:rPr>
  </w:style>
  <w:style w:type="table" w:customStyle="1" w:styleId="23">
    <w:name w:val="TableNormal"/>
    <w:qFormat/>
    <w:uiPriority w:val="0"/>
    <w:tblPr>
      <w:tblCellMar>
        <w:top w:w="100" w:type="dxa"/>
        <w:left w:w="100" w:type="dxa"/>
        <w:bottom w:w="100" w:type="dxa"/>
        <w:right w:w="100" w:type="dxa"/>
      </w:tblCellMar>
    </w:tblPr>
  </w:style>
  <w:style w:type="character" w:customStyle="1" w:styleId="24">
    <w:name w:val="Unresolved Mention1"/>
    <w:basedOn w:val="8"/>
    <w:semiHidden/>
    <w:unhideWhenUsed/>
    <w:qFormat/>
    <w:uiPriority w:val="99"/>
    <w:rPr>
      <w:color w:val="605E5C"/>
      <w:shd w:val="clear" w:color="auto" w:fill="E1DFDD"/>
    </w:rPr>
  </w:style>
  <w:style w:type="table" w:customStyle="1" w:styleId="25">
    <w:name w:val="Table Grid1"/>
    <w:basedOn w:val="9"/>
    <w:qFormat/>
    <w:uiPriority w:val="39"/>
    <w:rPr>
      <w:rFonts w:ascii="Calibri" w:hAnsi="Calibri" w:eastAsia="Calibri"/>
      <w:sz w:val="22"/>
      <w:szCs w:val="22"/>
      <w:lang w:val="en-PH"/>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
    <w:name w:val="Table Grid2"/>
    <w:basedOn w:val="9"/>
    <w:qFormat/>
    <w:uiPriority w:val="39"/>
    <w:rPr>
      <w:rFonts w:ascii="Calibri" w:hAnsi="Calibri" w:eastAsia="Calibri"/>
      <w:sz w:val="22"/>
      <w:szCs w:val="22"/>
      <w:lang w:val="en-PH"/>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
    <w:name w:val="Table Grid3"/>
    <w:basedOn w:val="9"/>
    <w:qFormat/>
    <w:uiPriority w:val="39"/>
    <w:rPr>
      <w:rFonts w:ascii="Calibri" w:hAnsi="Calibri" w:eastAsia="Calibri"/>
      <w:sz w:val="22"/>
      <w:szCs w:val="22"/>
      <w:lang w:val="en-PH"/>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8">
    <w:name w:val="List Paragraph"/>
    <w:unhideWhenUsed/>
    <w:qFormat/>
    <w:uiPriority w:val="99"/>
    <w:pPr>
      <w:ind w:left="720"/>
      <w:contextualSpacing/>
    </w:pPr>
    <w:rPr>
      <w:rFonts w:ascii="Calibri" w:hAnsi="Calibri" w:eastAsia="Calibri" w:cs="Calibri"/>
      <w:lang w:val="en"/>
    </w:rPr>
  </w:style>
  <w:style w:type="character" w:customStyle="1" w:styleId="29">
    <w:name w:val="Heading 4 Char"/>
    <w:basedOn w:val="8"/>
    <w:qFormat/>
    <w:uiPriority w:val="0"/>
    <w:rPr>
      <w:rFonts w:asciiTheme="majorHAnsi" w:hAnsiTheme="majorHAnsi" w:eastAsiaTheme="majorEastAsia" w:cstheme="majorBidi"/>
      <w:i/>
      <w:iCs/>
      <w:color w:val="376092" w:themeColor="accent1" w:themeShade="BF"/>
      <w:lang w:eastAsia="zh-CN"/>
    </w:rPr>
  </w:style>
  <w:style w:type="character" w:customStyle="1" w:styleId="30">
    <w:name w:val="Comment Text Char"/>
    <w:basedOn w:val="8"/>
    <w:link w:val="11"/>
    <w:qFormat/>
    <w:uiPriority w:val="0"/>
    <w:rPr>
      <w:rFonts w:ascii="Aptos" w:hAnsi="Aptos" w:eastAsia="Aptos" w:cs="Aptos"/>
      <w:lang w:val="en-PH" w:eastAsia="en-PH"/>
    </w:rPr>
  </w:style>
  <w:style w:type="character" w:customStyle="1" w:styleId="31">
    <w:name w:val="Comment Subject Char"/>
    <w:basedOn w:val="30"/>
    <w:link w:val="12"/>
    <w:qFormat/>
    <w:uiPriority w:val="0"/>
    <w:rPr>
      <w:rFonts w:ascii="Calibri" w:hAnsi="Calibri" w:eastAsia="Aptos" w:cs="Arial"/>
      <w:b/>
      <w:bCs/>
      <w:lang w:val="en-PH" w:eastAsia="zh-CN"/>
    </w:rPr>
  </w:style>
  <w:style w:type="table" w:customStyle="1" w:styleId="32">
    <w:name w:val="_Style 30"/>
    <w:basedOn w:val="23"/>
    <w:qFormat/>
    <w:uiPriority w:val="0"/>
    <w:tblPr>
      <w:tblCellMar>
        <w:top w:w="0" w:type="dxa"/>
        <w:left w:w="108" w:type="dxa"/>
        <w:bottom w:w="0" w:type="dxa"/>
        <w:right w:w="108" w:type="dxa"/>
      </w:tblCellMar>
    </w:tblPr>
  </w:style>
  <w:style w:type="table" w:customStyle="1" w:styleId="33">
    <w:name w:val="_Style 31"/>
    <w:basedOn w:val="23"/>
    <w:qFormat/>
    <w:uiPriority w:val="0"/>
    <w:tblPr>
      <w:tblCellMar>
        <w:top w:w="0" w:type="dxa"/>
        <w:left w:w="108" w:type="dxa"/>
        <w:bottom w:w="0" w:type="dxa"/>
        <w:right w:w="108" w:type="dxa"/>
      </w:tblCellMar>
    </w:tblPr>
  </w:style>
  <w:style w:type="table" w:customStyle="1" w:styleId="34">
    <w:name w:val="_Style 32"/>
    <w:basedOn w:val="23"/>
    <w:qFormat/>
    <w:uiPriority w:val="0"/>
    <w:rPr>
      <w:rFonts w:ascii="Calibri" w:hAnsi="Calibri" w:eastAsia="Calibri" w:cs="Calibri"/>
      <w:sz w:val="22"/>
      <w:szCs w:val="22"/>
    </w:rPr>
    <w:tblPr>
      <w:tblCellMar>
        <w:top w:w="0" w:type="dxa"/>
        <w:left w:w="108" w:type="dxa"/>
        <w:bottom w:w="0" w:type="dxa"/>
        <w:right w:w="108" w:type="dxa"/>
      </w:tblCellMar>
    </w:tblPr>
  </w:style>
  <w:style w:type="table" w:customStyle="1" w:styleId="35">
    <w:name w:val="_Style 33"/>
    <w:basedOn w:val="23"/>
    <w:qFormat/>
    <w:uiPriority w:val="0"/>
    <w:rPr>
      <w:rFonts w:ascii="Calibri" w:hAnsi="Calibri" w:eastAsia="Calibri" w:cs="Calibri"/>
      <w:sz w:val="22"/>
      <w:szCs w:val="22"/>
    </w:rPr>
    <w:tblPr>
      <w:tblCellMar>
        <w:top w:w="0" w:type="dxa"/>
        <w:left w:w="108" w:type="dxa"/>
        <w:bottom w:w="0" w:type="dxa"/>
        <w:right w:w="108" w:type="dxa"/>
      </w:tblCellMar>
    </w:tblPr>
  </w:style>
  <w:style w:type="table" w:customStyle="1" w:styleId="36">
    <w:name w:val="_Style 34"/>
    <w:basedOn w:val="23"/>
    <w:qFormat/>
    <w:uiPriority w:val="0"/>
    <w:rPr>
      <w:rFonts w:ascii="Calibri" w:hAnsi="Calibri" w:eastAsia="Calibri" w:cs="Calibri"/>
      <w:sz w:val="22"/>
      <w:szCs w:val="22"/>
    </w:rPr>
    <w:tblPr>
      <w:tblCellMar>
        <w:top w:w="0" w:type="dxa"/>
        <w:left w:w="108" w:type="dxa"/>
        <w:bottom w:w="0" w:type="dxa"/>
        <w:right w:w="108" w:type="dxa"/>
      </w:tblCellMar>
    </w:tblPr>
  </w:style>
  <w:style w:type="table" w:customStyle="1" w:styleId="37">
    <w:name w:val="_Style 35"/>
    <w:basedOn w:val="23"/>
    <w:qFormat/>
    <w:uiPriority w:val="0"/>
    <w:tblPr>
      <w:tblCellMar>
        <w:top w:w="0" w:type="dxa"/>
        <w:left w:w="108" w:type="dxa"/>
        <w:bottom w:w="0" w:type="dxa"/>
        <w:right w:w="108" w:type="dxa"/>
      </w:tblCellMar>
    </w:tblPr>
  </w:style>
  <w:style w:type="table" w:customStyle="1" w:styleId="38">
    <w:name w:val="_Style 36"/>
    <w:basedOn w:val="23"/>
    <w:qFormat/>
    <w:uiPriority w:val="0"/>
    <w:rPr>
      <w:rFonts w:ascii="Calibri" w:hAnsi="Calibri" w:eastAsia="Calibri" w:cs="Calibri"/>
      <w:sz w:val="22"/>
      <w:szCs w:val="22"/>
    </w:rPr>
    <w:tblPr>
      <w:tblCellMar>
        <w:top w:w="0" w:type="dxa"/>
        <w:left w:w="108" w:type="dxa"/>
        <w:bottom w:w="0" w:type="dxa"/>
        <w:right w:w="108" w:type="dxa"/>
      </w:tblCellMar>
    </w:tblPr>
  </w:style>
  <w:style w:type="character" w:customStyle="1" w:styleId="39">
    <w:name w:val="10"/>
    <w:qFormat/>
    <w:uiPriority w:val="0"/>
    <w:rPr>
      <w:rFonts w:hint="default" w:ascii="Times New Roman" w:hAnsi="Times New Roman" w:cs="Times New Roman"/>
    </w:rPr>
  </w:style>
  <w:style w:type="character" w:customStyle="1" w:styleId="40">
    <w:name w:val="15"/>
    <w:qFormat/>
    <w:uiPriority w:val="0"/>
    <w:rPr>
      <w:rFonts w:hint="default" w:ascii="Times New Roman" w:hAnsi="Times New Roman" w:cs="Times New Roman"/>
      <w:color w:val="0563C1"/>
      <w:u w:val="single"/>
    </w:rPr>
  </w:style>
  <w:style w:type="table" w:customStyle="1" w:styleId="41">
    <w:name w:val="网格型"/>
    <w:basedOn w:val="21"/>
    <w:qFormat/>
    <w:uiPriority w:val="0"/>
    <w:pPr>
      <w:keepNext w:val="0"/>
      <w:keepLines w:val="0"/>
      <w:widowControl w:val="0"/>
      <w:suppressLineNumbers w:val="0"/>
      <w:spacing w:before="0" w:beforeAutospacing="0" w:after="160" w:afterAutospacing="0" w:line="273" w:lineRule="auto"/>
      <w:ind w:left="0" w:right="0"/>
      <w:jc w:val="both"/>
    </w:pPr>
    <w:rPr>
      <w:rFonts w:hint="default" w:ascii="Aptos" w:hAnsi="Aptos" w:eastAsia="Aptos" w:cs="Aptos"/>
      <w:kern w:val="2"/>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0.pn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NULL"/><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DPVy7wk5BICWvDHsXun2FL0cyg==">CgMxLjAyDmgueXN5cGoxNG10a2hrOAByITE4NHJmUy1PcW56U2dpS01WcEpMY1Z3eDF0dW91a3BhYw==</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97</Pages>
  <Words>2067</Words>
  <Characters>13397</Characters>
  <TotalTime>27</TotalTime>
  <ScaleCrop>false</ScaleCrop>
  <LinksUpToDate>false</LinksUpToDate>
  <CharactersWithSpaces>15496</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2026-09-22T14:08:00Z</dcterms:created>
  <dc:creator>Jennifer V. Dequina</dc:creator>
  <cp:lastModifiedBy>Carlo Mirabueno</cp:lastModifiedBy>
  <dcterms:modified xsi:type="dcterms:W3CDTF">2026-10-12T20:56:12Z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F84179EF7B3E4FCAA50373E495D94AB0_13</vt:lpwstr>
  </property>
  <property fmtid="{D5CDD505-2E9C-101B-9397-08002B2CF9AE}" pid="4" name="KSOTemplateDocerSaveRecord">
    <vt:lpwstr>eyJoZGlkIjoiMTJlYWYxMzg4MDBhOWQxY2U1YWJiNjljY2MyYWY1OTgiLCJ1c2VySWQiOiI4ODEzMzk3MTA4NTgyIn0=</vt:lpwstr>
  </property>
</Properties>
</file>