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BECC" w14:textId="59C90B59" w:rsidR="004F10DB" w:rsidRPr="004F5248" w:rsidRDefault="7ABBDECC" w:rsidP="0F48F557">
      <w:pPr>
        <w:spacing w:line="240" w:lineRule="auto"/>
        <w:jc w:val="center"/>
        <w:rPr>
          <w:rFonts w:ascii="Arial" w:eastAsia="Calibri" w:hAnsi="Arial" w:cs="Arial"/>
        </w:rPr>
      </w:pPr>
      <w:r w:rsidRPr="004F5248">
        <w:rPr>
          <w:rFonts w:ascii="Arial" w:eastAsia="Tahoma" w:hAnsi="Arial" w:cs="Arial"/>
          <w:b/>
          <w:bCs/>
          <w:smallCaps/>
        </w:rPr>
        <w:t>Adrian Ike Barranco</w:t>
      </w:r>
      <w:r w:rsidRPr="004F5248">
        <w:rPr>
          <w:rFonts w:ascii="Arial" w:eastAsia="Calibri" w:hAnsi="Arial" w:cs="Arial"/>
        </w:rPr>
        <w:t> </w:t>
      </w:r>
    </w:p>
    <w:p w14:paraId="07CEB83A" w14:textId="54888087" w:rsidR="004F10DB" w:rsidRPr="004F5248" w:rsidRDefault="7ABBDECC" w:rsidP="0F48F557">
      <w:pPr>
        <w:spacing w:line="240" w:lineRule="auto"/>
        <w:jc w:val="center"/>
        <w:rPr>
          <w:rFonts w:ascii="Arial" w:eastAsia="Tahoma" w:hAnsi="Arial" w:cs="Arial"/>
        </w:rPr>
      </w:pPr>
      <w:r w:rsidRPr="004F5248">
        <w:rPr>
          <w:rFonts w:ascii="Arial" w:eastAsia="Tahoma" w:hAnsi="Arial" w:cs="Arial"/>
        </w:rPr>
        <w:t>Taylorsville, UT, 84129</w:t>
      </w:r>
    </w:p>
    <w:p w14:paraId="7DFE876E" w14:textId="53565ABC" w:rsidR="004F10DB" w:rsidRPr="004F5248" w:rsidRDefault="7ABBDECC" w:rsidP="0F48F557">
      <w:pPr>
        <w:spacing w:line="240" w:lineRule="auto"/>
        <w:jc w:val="center"/>
        <w:rPr>
          <w:rFonts w:ascii="Arial" w:eastAsia="Tahoma" w:hAnsi="Arial" w:cs="Arial"/>
        </w:rPr>
      </w:pPr>
      <w:r w:rsidRPr="004F5248">
        <w:rPr>
          <w:rFonts w:ascii="Arial" w:eastAsia="Tahoma" w:hAnsi="Arial" w:cs="Arial"/>
        </w:rPr>
        <w:t>Phone:</w:t>
      </w:r>
      <w:r w:rsidRPr="004F5248">
        <w:rPr>
          <w:rFonts w:ascii="Arial" w:eastAsia="Tahoma" w:hAnsi="Arial" w:cs="Arial"/>
          <w:color w:val="1F487C"/>
        </w:rPr>
        <w:t xml:space="preserve"> 385-229-7480</w:t>
      </w:r>
      <w:r w:rsidRPr="004F5248">
        <w:rPr>
          <w:rFonts w:ascii="Arial" w:eastAsia="Tahoma" w:hAnsi="Arial" w:cs="Arial"/>
          <w:color w:val="4A86E8"/>
        </w:rPr>
        <w:t xml:space="preserve"> </w:t>
      </w:r>
      <w:r w:rsidRPr="004F5248">
        <w:rPr>
          <w:rFonts w:ascii="Arial" w:eastAsia="Tahoma" w:hAnsi="Arial" w:cs="Arial"/>
          <w:color w:val="1F487C"/>
        </w:rPr>
        <w:t xml:space="preserve">| </w:t>
      </w:r>
      <w:r w:rsidRPr="004F5248">
        <w:rPr>
          <w:rFonts w:ascii="Arial" w:eastAsia="Tahoma" w:hAnsi="Arial" w:cs="Arial"/>
        </w:rPr>
        <w:t xml:space="preserve">Email: </w:t>
      </w:r>
      <w:hyperlink r:id="rId6">
        <w:r w:rsidRPr="004F5248">
          <w:rPr>
            <w:rStyle w:val="Hyperlink"/>
            <w:rFonts w:ascii="Arial" w:eastAsia="Tahoma" w:hAnsi="Arial" w:cs="Arial"/>
          </w:rPr>
          <w:t>barranco.ike@gmail.com</w:t>
        </w:r>
      </w:hyperlink>
    </w:p>
    <w:p w14:paraId="39E0474E" w14:textId="53612F05" w:rsidR="004F10DB" w:rsidRPr="004F5248" w:rsidRDefault="7ABBDECC" w:rsidP="0F48F557">
      <w:pPr>
        <w:spacing w:line="240" w:lineRule="auto"/>
        <w:jc w:val="center"/>
        <w:rPr>
          <w:rFonts w:ascii="Arial" w:eastAsia="Tahoma" w:hAnsi="Arial" w:cs="Arial"/>
          <w:color w:val="4A86E8"/>
        </w:rPr>
      </w:pPr>
      <w:r w:rsidRPr="004F5248">
        <w:rPr>
          <w:rFonts w:ascii="Arial" w:eastAsia="Tahoma" w:hAnsi="Arial" w:cs="Arial"/>
        </w:rPr>
        <w:t>LinkedIn</w:t>
      </w:r>
      <w:r w:rsidRPr="004F5248">
        <w:rPr>
          <w:rFonts w:ascii="Arial" w:eastAsia="Tahoma" w:hAnsi="Arial" w:cs="Arial"/>
          <w:color w:val="4A86E8"/>
        </w:rPr>
        <w:t xml:space="preserve">: </w:t>
      </w:r>
      <w:hyperlink r:id="rId7">
        <w:r w:rsidRPr="004F5248">
          <w:rPr>
            <w:rStyle w:val="Hyperlink"/>
            <w:rFonts w:ascii="Arial" w:eastAsia="Tahoma" w:hAnsi="Arial" w:cs="Arial"/>
            <w:color w:val="0000FF"/>
          </w:rPr>
          <w:t>https://www.linkedin.com/in/ike-barranco/</w:t>
        </w:r>
      </w:hyperlink>
      <w:r w:rsidRPr="004F5248">
        <w:rPr>
          <w:rFonts w:ascii="Arial" w:eastAsia="Tahoma" w:hAnsi="Arial" w:cs="Arial"/>
          <w:color w:val="4A86E8"/>
        </w:rPr>
        <w:t xml:space="preserve"> | </w:t>
      </w:r>
      <w:r w:rsidRPr="004F5248">
        <w:rPr>
          <w:rFonts w:ascii="Arial" w:eastAsia="Tahoma" w:hAnsi="Arial" w:cs="Arial"/>
        </w:rPr>
        <w:t>GitHub</w:t>
      </w:r>
      <w:r w:rsidRPr="004F5248">
        <w:rPr>
          <w:rFonts w:ascii="Arial" w:eastAsia="Tahoma" w:hAnsi="Arial" w:cs="Arial"/>
          <w:color w:val="4A86E8"/>
        </w:rPr>
        <w:t xml:space="preserve">: </w:t>
      </w:r>
      <w:hyperlink r:id="rId8">
        <w:r w:rsidRPr="004F5248">
          <w:rPr>
            <w:rStyle w:val="Hyperlink"/>
            <w:rFonts w:ascii="Arial" w:eastAsia="Tahoma" w:hAnsi="Arial" w:cs="Arial"/>
            <w:color w:val="0000FF"/>
          </w:rPr>
          <w:t>https://github.com/ikemous</w:t>
        </w:r>
      </w:hyperlink>
      <w:r w:rsidRPr="004F5248">
        <w:rPr>
          <w:rFonts w:ascii="Arial" w:eastAsia="Tahoma" w:hAnsi="Arial" w:cs="Arial"/>
          <w:color w:val="4A86E8"/>
        </w:rPr>
        <w:t xml:space="preserve"> | </w:t>
      </w:r>
      <w:r w:rsidRPr="004F5248">
        <w:rPr>
          <w:rFonts w:ascii="Arial" w:eastAsia="Tahoma" w:hAnsi="Arial" w:cs="Arial"/>
        </w:rPr>
        <w:t>Portfolio:</w:t>
      </w:r>
      <w:r w:rsidRPr="004F5248">
        <w:rPr>
          <w:rFonts w:ascii="Arial" w:eastAsia="Tahoma" w:hAnsi="Arial" w:cs="Arial"/>
          <w:color w:val="4A86E8"/>
        </w:rPr>
        <w:t xml:space="preserve"> </w:t>
      </w:r>
      <w:hyperlink r:id="rId9">
        <w:r w:rsidRPr="004F5248">
          <w:rPr>
            <w:rStyle w:val="Hyperlink"/>
            <w:rFonts w:ascii="Arial" w:eastAsia="Tahoma" w:hAnsi="Arial" w:cs="Arial"/>
            <w:color w:val="0000FF"/>
          </w:rPr>
          <w:t>https://ikemous.herokuapp.com/</w:t>
        </w:r>
      </w:hyperlink>
    </w:p>
    <w:p w14:paraId="1370B02A" w14:textId="039769A1" w:rsidR="004F10DB" w:rsidRPr="004F5248" w:rsidRDefault="004F10DB" w:rsidP="0F48F557">
      <w:pPr>
        <w:spacing w:line="240" w:lineRule="auto"/>
        <w:jc w:val="center"/>
        <w:rPr>
          <w:rFonts w:ascii="Arial" w:eastAsia="Tahoma" w:hAnsi="Arial" w:cs="Arial"/>
          <w:color w:val="0000FF"/>
          <w:u w:val="single"/>
        </w:rPr>
      </w:pPr>
    </w:p>
    <w:p w14:paraId="1D7BF6FD" w14:textId="0A43DDFA" w:rsidR="004F10DB" w:rsidRPr="004F5248" w:rsidRDefault="7ABBDECC" w:rsidP="0F48F557">
      <w:pPr>
        <w:spacing w:after="80" w:line="240" w:lineRule="auto"/>
        <w:jc w:val="center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  <w:smallCaps/>
        </w:rPr>
        <w:t>Summary</w:t>
      </w:r>
    </w:p>
    <w:p w14:paraId="20F541F1" w14:textId="3D453FD9" w:rsidR="004F10DB" w:rsidRPr="004F5248" w:rsidRDefault="00106BC8" w:rsidP="0F48F557">
      <w:pPr>
        <w:spacing w:after="80" w:line="240" w:lineRule="auto"/>
        <w:jc w:val="center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IT specialist with</w:t>
      </w:r>
      <w:r w:rsidR="00B36BCC" w:rsidRPr="004F5248">
        <w:rPr>
          <w:rFonts w:ascii="Arial" w:eastAsia="Arial" w:hAnsi="Arial" w:cs="Arial"/>
        </w:rPr>
        <w:t xml:space="preserve"> an active Secret Clearance and CompTIA Security+ Certificate. I have</w:t>
      </w:r>
      <w:r w:rsidRPr="004F5248">
        <w:rPr>
          <w:rFonts w:ascii="Arial" w:eastAsia="Arial" w:hAnsi="Arial" w:cs="Arial"/>
        </w:rPr>
        <w:t xml:space="preserve"> over </w:t>
      </w:r>
      <w:r w:rsidR="00B36BCC" w:rsidRPr="004F5248">
        <w:rPr>
          <w:rFonts w:ascii="Arial" w:eastAsia="Arial" w:hAnsi="Arial" w:cs="Arial"/>
        </w:rPr>
        <w:t>three</w:t>
      </w:r>
      <w:r w:rsidRPr="004F5248">
        <w:rPr>
          <w:rFonts w:ascii="Arial" w:eastAsia="Arial" w:hAnsi="Arial" w:cs="Arial"/>
        </w:rPr>
        <w:t xml:space="preserve"> years of experience in System Administration, Network Administration, CNOC Monitoring, troubleshooting</w:t>
      </w:r>
      <w:r w:rsidRPr="004F5248">
        <w:rPr>
          <w:rFonts w:ascii="Arial" w:eastAsia="Arial" w:hAnsi="Arial" w:cs="Arial"/>
        </w:rPr>
        <w:t xml:space="preserve"> </w:t>
      </w:r>
      <w:r w:rsidRPr="004F5248">
        <w:rPr>
          <w:rFonts w:ascii="Arial" w:eastAsia="Arial" w:hAnsi="Arial" w:cs="Arial"/>
        </w:rPr>
        <w:t>and various coding languages. Trained to and deployed Cisco devices while deployed with the Utah Army National Guard. While in college</w:t>
      </w:r>
      <w:r w:rsidRPr="004F5248">
        <w:rPr>
          <w:rFonts w:ascii="Arial" w:eastAsia="Arial" w:hAnsi="Arial" w:cs="Arial"/>
        </w:rPr>
        <w:t xml:space="preserve"> I’ve</w:t>
      </w:r>
      <w:r w:rsidRPr="004F5248">
        <w:rPr>
          <w:rFonts w:ascii="Arial" w:eastAsia="Arial" w:hAnsi="Arial" w:cs="Arial"/>
        </w:rPr>
        <w:t xml:space="preserve"> completed multiple classes in programming which included HTML, </w:t>
      </w:r>
      <w:r w:rsidRPr="004F5248">
        <w:rPr>
          <w:rFonts w:ascii="Arial" w:eastAsia="Arial" w:hAnsi="Arial" w:cs="Arial"/>
        </w:rPr>
        <w:t>CSS, C#</w:t>
      </w:r>
      <w:r w:rsidRPr="004F5248">
        <w:rPr>
          <w:rFonts w:ascii="Arial" w:eastAsia="Arial" w:hAnsi="Arial" w:cs="Arial"/>
        </w:rPr>
        <w:t xml:space="preserve">, C++, and SEO. I've also completed Trilogies </w:t>
      </w:r>
      <w:r w:rsidR="00B36BCC" w:rsidRPr="004F5248">
        <w:rPr>
          <w:rFonts w:ascii="Arial" w:eastAsia="Arial" w:hAnsi="Arial" w:cs="Arial"/>
        </w:rPr>
        <w:t>Coding</w:t>
      </w:r>
      <w:r w:rsidRPr="004F5248">
        <w:rPr>
          <w:rFonts w:ascii="Arial" w:eastAsia="Arial" w:hAnsi="Arial" w:cs="Arial"/>
        </w:rPr>
        <w:t xml:space="preserve"> Bootcamp hosted</w:t>
      </w:r>
      <w:r w:rsidRPr="004F5248">
        <w:rPr>
          <w:rFonts w:ascii="Arial" w:eastAsia="Arial" w:hAnsi="Arial" w:cs="Arial"/>
        </w:rPr>
        <w:t xml:space="preserve"> </w:t>
      </w:r>
      <w:r w:rsidRPr="004F5248">
        <w:rPr>
          <w:rFonts w:ascii="Arial" w:eastAsia="Arial" w:hAnsi="Arial" w:cs="Arial"/>
        </w:rPr>
        <w:t xml:space="preserve">by the University </w:t>
      </w:r>
      <w:r w:rsidRPr="004F5248">
        <w:rPr>
          <w:rFonts w:ascii="Arial" w:eastAsia="Arial" w:hAnsi="Arial" w:cs="Arial"/>
        </w:rPr>
        <w:t>of</w:t>
      </w:r>
      <w:r w:rsidRPr="004F5248">
        <w:rPr>
          <w:rFonts w:ascii="Arial" w:eastAsia="Arial" w:hAnsi="Arial" w:cs="Arial"/>
        </w:rPr>
        <w:t xml:space="preserve"> Utah. Technologies covered by this course are: HTML, CSS, </w:t>
      </w:r>
      <w:r w:rsidRPr="004F5248">
        <w:rPr>
          <w:rFonts w:ascii="Arial" w:eastAsia="Arial" w:hAnsi="Arial" w:cs="Arial"/>
        </w:rPr>
        <w:t>JavaScript</w:t>
      </w:r>
      <w:r w:rsidRPr="004F5248">
        <w:rPr>
          <w:rFonts w:ascii="Arial" w:eastAsia="Arial" w:hAnsi="Arial" w:cs="Arial"/>
        </w:rPr>
        <w:t xml:space="preserve">, </w:t>
      </w:r>
      <w:r w:rsidRPr="004F5248">
        <w:rPr>
          <w:rFonts w:ascii="Arial" w:eastAsia="Arial" w:hAnsi="Arial" w:cs="Arial"/>
        </w:rPr>
        <w:t>jQuery</w:t>
      </w:r>
      <w:r w:rsidRPr="004F5248">
        <w:rPr>
          <w:rFonts w:ascii="Arial" w:eastAsia="Arial" w:hAnsi="Arial" w:cs="Arial"/>
        </w:rPr>
        <w:t>, Bootstrap, APIs, MySQL, Handlebars, Node,</w:t>
      </w:r>
      <w:r w:rsidRPr="004F5248">
        <w:rPr>
          <w:rFonts w:ascii="Arial" w:eastAsia="Arial" w:hAnsi="Arial" w:cs="Arial"/>
        </w:rPr>
        <w:t xml:space="preserve"> </w:t>
      </w:r>
      <w:r w:rsidRPr="004F5248">
        <w:rPr>
          <w:rFonts w:ascii="Arial" w:eastAsia="Arial" w:hAnsi="Arial" w:cs="Arial"/>
        </w:rPr>
        <w:t>Express, MongoDB, and React.</w:t>
      </w:r>
    </w:p>
    <w:p w14:paraId="0358539A" w14:textId="2F089DE4" w:rsidR="004F10DB" w:rsidRPr="004F5248" w:rsidRDefault="7ABBDECC" w:rsidP="0F48F557">
      <w:pPr>
        <w:spacing w:after="80" w:line="240" w:lineRule="auto"/>
        <w:jc w:val="center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  <w:smallCaps/>
        </w:rPr>
        <w:t>Technical Skills</w:t>
      </w:r>
    </w:p>
    <w:p w14:paraId="2A78BA44" w14:textId="24E76804" w:rsidR="004F10DB" w:rsidRPr="004F5248" w:rsidRDefault="7ABBDECC" w:rsidP="0F48F557">
      <w:pPr>
        <w:spacing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Languages: HTML, CSS, APIs, Node.js, </w:t>
      </w:r>
      <w:r w:rsidR="571E22B4" w:rsidRPr="004F5248">
        <w:rPr>
          <w:rFonts w:ascii="Arial" w:eastAsia="Arial" w:hAnsi="Arial" w:cs="Arial"/>
          <w:b/>
          <w:bCs/>
        </w:rPr>
        <w:t>JavaScript</w:t>
      </w:r>
      <w:r w:rsidRPr="004F5248">
        <w:rPr>
          <w:rFonts w:ascii="Arial" w:eastAsia="Arial" w:hAnsi="Arial" w:cs="Arial"/>
          <w:b/>
          <w:bCs/>
        </w:rPr>
        <w:t xml:space="preserve">, </w:t>
      </w:r>
      <w:r w:rsidR="2B703FC9" w:rsidRPr="004F5248">
        <w:rPr>
          <w:rFonts w:ascii="Arial" w:eastAsia="Arial" w:hAnsi="Arial" w:cs="Arial"/>
          <w:b/>
          <w:bCs/>
        </w:rPr>
        <w:t>jQuery</w:t>
      </w:r>
      <w:r w:rsidRPr="004F5248">
        <w:rPr>
          <w:rFonts w:ascii="Arial" w:eastAsia="Arial" w:hAnsi="Arial" w:cs="Arial"/>
          <w:b/>
          <w:bCs/>
        </w:rPr>
        <w:t>, MySQL, Sequelize, MongoDB, Mongoose, Handlebars</w:t>
      </w:r>
      <w:r w:rsidR="0049168D" w:rsidRPr="004F5248">
        <w:rPr>
          <w:rFonts w:ascii="Arial" w:eastAsia="Arial" w:hAnsi="Arial" w:cs="Arial"/>
          <w:b/>
          <w:bCs/>
        </w:rPr>
        <w:t>, React.js</w:t>
      </w:r>
    </w:p>
    <w:p w14:paraId="6E0DB93C" w14:textId="6DF293D4" w:rsidR="004F10DB" w:rsidRPr="004F5248" w:rsidRDefault="7ABBDECC" w:rsidP="0F48F557">
      <w:pPr>
        <w:spacing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Applications: Git, Visual Studio Code, </w:t>
      </w:r>
      <w:r w:rsidR="7DF6C9EB" w:rsidRPr="004F5248">
        <w:rPr>
          <w:rFonts w:ascii="Arial" w:eastAsia="Arial" w:hAnsi="Arial" w:cs="Arial"/>
          <w:b/>
          <w:bCs/>
        </w:rPr>
        <w:t>MySQL Workbench</w:t>
      </w:r>
      <w:r w:rsidR="00106BC8" w:rsidRPr="004F5248">
        <w:rPr>
          <w:rFonts w:ascii="Arial" w:eastAsia="Arial" w:hAnsi="Arial" w:cs="Arial"/>
          <w:b/>
          <w:bCs/>
        </w:rPr>
        <w:t>, MongoDBCompass, Robo3T</w:t>
      </w:r>
    </w:p>
    <w:p w14:paraId="2CB1CBE0" w14:textId="4CAE4F43" w:rsidR="004F10DB" w:rsidRPr="004F5248" w:rsidRDefault="7ABBDECC" w:rsidP="0F48F557">
      <w:pPr>
        <w:spacing w:after="80" w:line="240" w:lineRule="auto"/>
        <w:jc w:val="center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  <w:smallCaps/>
        </w:rPr>
        <w:t>Projects</w:t>
      </w:r>
    </w:p>
    <w:p w14:paraId="27312916" w14:textId="4D9EDE80" w:rsidR="004F10DB" w:rsidRPr="004F5248" w:rsidRDefault="7ABBDECC" w:rsidP="0F48F557">
      <w:pPr>
        <w:spacing w:line="240" w:lineRule="auto"/>
        <w:jc w:val="both"/>
        <w:rPr>
          <w:rFonts w:ascii="Arial" w:eastAsia="Arial" w:hAnsi="Arial" w:cs="Arial"/>
          <w:color w:val="4A86E8"/>
        </w:rPr>
      </w:pPr>
      <w:r w:rsidRPr="004F5248">
        <w:rPr>
          <w:rFonts w:ascii="Arial" w:eastAsia="Arial" w:hAnsi="Arial" w:cs="Arial"/>
          <w:b/>
          <w:bCs/>
        </w:rPr>
        <w:t xml:space="preserve">Burger Logger </w:t>
      </w:r>
      <w:r w:rsidRPr="004F5248">
        <w:rPr>
          <w:rFonts w:ascii="Arial" w:eastAsia="Arial" w:hAnsi="Arial" w:cs="Arial"/>
        </w:rPr>
        <w:t>|</w:t>
      </w:r>
      <w:hyperlink r:id="rId10">
        <w:r w:rsidRPr="004F5248">
          <w:rPr>
            <w:rStyle w:val="Hyperlink"/>
            <w:rFonts w:ascii="Arial" w:eastAsia="Arial" w:hAnsi="Arial" w:cs="Arial"/>
            <w:color w:val="0000FF"/>
          </w:rPr>
          <w:t>https://github.com/ikemous/burger_logger</w:t>
        </w:r>
      </w:hyperlink>
      <w:r w:rsidRPr="004F5248">
        <w:rPr>
          <w:rFonts w:ascii="Arial" w:eastAsia="Arial" w:hAnsi="Arial" w:cs="Arial"/>
          <w:b/>
          <w:bCs/>
        </w:rPr>
        <w:t xml:space="preserve">| </w:t>
      </w:r>
      <w:hyperlink r:id="rId11">
        <w:r w:rsidRPr="004F5248">
          <w:rPr>
            <w:rStyle w:val="Hyperlink"/>
            <w:rFonts w:ascii="Arial" w:eastAsia="Arial" w:hAnsi="Arial" w:cs="Arial"/>
            <w:color w:val="0000FF"/>
          </w:rPr>
          <w:t>https://buger-eater.herokuapp.com/</w:t>
        </w:r>
      </w:hyperlink>
    </w:p>
    <w:p w14:paraId="145B71F6" w14:textId="6D757A58" w:rsidR="004F10DB" w:rsidRPr="004F5248" w:rsidRDefault="7ABBDECC" w:rsidP="008A0020">
      <w:pPr>
        <w:pStyle w:val="ListParagraph"/>
        <w:numPr>
          <w:ilvl w:val="0"/>
          <w:numId w:val="11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Website to store and delete burger</w:t>
      </w:r>
      <w:r w:rsidR="02B98857" w:rsidRPr="004F5248">
        <w:rPr>
          <w:rFonts w:ascii="Arial" w:eastAsia="Arial" w:hAnsi="Arial" w:cs="Arial"/>
        </w:rPr>
        <w:t xml:space="preserve"> </w:t>
      </w:r>
      <w:r w:rsidRPr="004F5248">
        <w:rPr>
          <w:rFonts w:ascii="Arial" w:eastAsia="Arial" w:hAnsi="Arial" w:cs="Arial"/>
        </w:rPr>
        <w:t>names from database</w:t>
      </w:r>
    </w:p>
    <w:p w14:paraId="3BC11A83" w14:textId="17DADE33" w:rsidR="004F10DB" w:rsidRPr="004F5248" w:rsidRDefault="7ABBDECC" w:rsidP="008A0020">
      <w:pPr>
        <w:pStyle w:val="ListParagraph"/>
        <w:numPr>
          <w:ilvl w:val="0"/>
          <w:numId w:val="11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Full stack developer</w:t>
      </w:r>
    </w:p>
    <w:p w14:paraId="4BB64002" w14:textId="7E71BB78" w:rsidR="004F10DB" w:rsidRPr="004F5248" w:rsidRDefault="19E2AC4D" w:rsidP="008A0020">
      <w:pPr>
        <w:pStyle w:val="ListParagraph"/>
        <w:numPr>
          <w:ilvl w:val="0"/>
          <w:numId w:val="11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Technologies</w:t>
      </w:r>
      <w:r w:rsidR="7ABBDECC" w:rsidRPr="004F5248">
        <w:rPr>
          <w:rFonts w:ascii="Arial" w:eastAsia="Arial" w:hAnsi="Arial" w:cs="Arial"/>
        </w:rPr>
        <w:t xml:space="preserve">: </w:t>
      </w:r>
      <w:r w:rsidR="28237A98" w:rsidRPr="004F5248">
        <w:rPr>
          <w:rFonts w:ascii="Arial" w:eastAsia="Arial" w:hAnsi="Arial" w:cs="Arial"/>
        </w:rPr>
        <w:t>JavaScript</w:t>
      </w:r>
      <w:r w:rsidR="7ABBDECC" w:rsidRPr="004F5248">
        <w:rPr>
          <w:rFonts w:ascii="Arial" w:eastAsia="Arial" w:hAnsi="Arial" w:cs="Arial"/>
        </w:rPr>
        <w:t xml:space="preserve">, </w:t>
      </w:r>
      <w:r w:rsidR="42E151FE" w:rsidRPr="004F5248">
        <w:rPr>
          <w:rFonts w:ascii="Arial" w:eastAsia="Arial" w:hAnsi="Arial" w:cs="Arial"/>
        </w:rPr>
        <w:t>jQuery</w:t>
      </w:r>
      <w:r w:rsidR="7ABBDECC" w:rsidRPr="004F5248">
        <w:rPr>
          <w:rFonts w:ascii="Arial" w:eastAsia="Arial" w:hAnsi="Arial" w:cs="Arial"/>
        </w:rPr>
        <w:t xml:space="preserve">, Node, Express, Handlebars, </w:t>
      </w:r>
      <w:r w:rsidR="29CEF5BB" w:rsidRPr="004F5248">
        <w:rPr>
          <w:rFonts w:ascii="Arial" w:eastAsia="Arial" w:hAnsi="Arial" w:cs="Arial"/>
        </w:rPr>
        <w:t>MySQL</w:t>
      </w:r>
      <w:r w:rsidR="7ABBDECC" w:rsidRPr="004F5248">
        <w:rPr>
          <w:rFonts w:ascii="Arial" w:eastAsia="Arial" w:hAnsi="Arial" w:cs="Arial"/>
        </w:rPr>
        <w:t>, CSS, HTML</w:t>
      </w:r>
    </w:p>
    <w:p w14:paraId="2CBABC1B" w14:textId="7C4AC870" w:rsidR="004F10DB" w:rsidRPr="004F5248" w:rsidRDefault="7ABBDECC" w:rsidP="0F48F557">
      <w:pPr>
        <w:spacing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Movie Lover </w:t>
      </w:r>
      <w:r w:rsidRPr="004F5248">
        <w:rPr>
          <w:rFonts w:ascii="Arial" w:eastAsia="Arial" w:hAnsi="Arial" w:cs="Arial"/>
        </w:rPr>
        <w:t xml:space="preserve">| </w:t>
      </w:r>
      <w:hyperlink r:id="rId12">
        <w:r w:rsidRPr="004F5248">
          <w:rPr>
            <w:rStyle w:val="Hyperlink"/>
            <w:rFonts w:ascii="Arial" w:eastAsia="Arial" w:hAnsi="Arial" w:cs="Arial"/>
            <w:color w:val="0000FF"/>
          </w:rPr>
          <w:t>https://github.com/Robbie2497/Project-2</w:t>
        </w:r>
      </w:hyperlink>
      <w:r w:rsidRPr="004F5248">
        <w:rPr>
          <w:rFonts w:ascii="Arial" w:eastAsia="Arial" w:hAnsi="Arial" w:cs="Arial"/>
          <w:b/>
          <w:bCs/>
        </w:rPr>
        <w:t xml:space="preserve"> | </w:t>
      </w:r>
      <w:hyperlink r:id="rId13">
        <w:r w:rsidRPr="004F5248">
          <w:rPr>
            <w:rStyle w:val="Hyperlink"/>
            <w:rFonts w:ascii="Arial" w:eastAsia="Arial" w:hAnsi="Arial" w:cs="Arial"/>
            <w:color w:val="0000FF"/>
          </w:rPr>
          <w:t>https://projectdash.herokuapp.com/</w:t>
        </w:r>
      </w:hyperlink>
    </w:p>
    <w:p w14:paraId="228F75F4" w14:textId="4C01F2C7" w:rsidR="004F10DB" w:rsidRPr="004F5248" w:rsidRDefault="7ABBDECC" w:rsidP="008A0020">
      <w:pPr>
        <w:pStyle w:val="ListParagraph"/>
        <w:numPr>
          <w:ilvl w:val="0"/>
          <w:numId w:val="12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Website to search movies by name and then save them to view later</w:t>
      </w:r>
    </w:p>
    <w:p w14:paraId="133CB85A" w14:textId="24A45361" w:rsidR="004F10DB" w:rsidRPr="004F5248" w:rsidRDefault="7ABBDECC" w:rsidP="008A0020">
      <w:pPr>
        <w:pStyle w:val="ListParagraph"/>
        <w:numPr>
          <w:ilvl w:val="0"/>
          <w:numId w:val="12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 xml:space="preserve">Responsibilities were assigned through project cards in </w:t>
      </w:r>
      <w:r w:rsidR="4926B996" w:rsidRPr="004F5248">
        <w:rPr>
          <w:rFonts w:ascii="Arial" w:eastAsia="Arial" w:hAnsi="Arial" w:cs="Arial"/>
        </w:rPr>
        <w:t>GitHub</w:t>
      </w:r>
    </w:p>
    <w:p w14:paraId="244698DC" w14:textId="55A57384" w:rsidR="004F10DB" w:rsidRPr="004F5248" w:rsidRDefault="4926B996" w:rsidP="008A0020">
      <w:pPr>
        <w:pStyle w:val="ListParagraph"/>
        <w:numPr>
          <w:ilvl w:val="0"/>
          <w:numId w:val="12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Technologies</w:t>
      </w:r>
      <w:r w:rsidR="7ABBDECC" w:rsidRPr="004F5248">
        <w:rPr>
          <w:rFonts w:ascii="Arial" w:eastAsia="Arial" w:hAnsi="Arial" w:cs="Arial"/>
        </w:rPr>
        <w:t xml:space="preserve">: </w:t>
      </w:r>
      <w:r w:rsidR="31222634" w:rsidRPr="004F5248">
        <w:rPr>
          <w:rFonts w:ascii="Arial" w:eastAsia="Arial" w:hAnsi="Arial" w:cs="Arial"/>
        </w:rPr>
        <w:t>JavaScript</w:t>
      </w:r>
      <w:r w:rsidR="7ABBDECC" w:rsidRPr="004F5248">
        <w:rPr>
          <w:rFonts w:ascii="Arial" w:eastAsia="Arial" w:hAnsi="Arial" w:cs="Arial"/>
        </w:rPr>
        <w:t xml:space="preserve">, </w:t>
      </w:r>
      <w:r w:rsidR="56EC7514" w:rsidRPr="004F5248">
        <w:rPr>
          <w:rFonts w:ascii="Arial" w:eastAsia="Arial" w:hAnsi="Arial" w:cs="Arial"/>
        </w:rPr>
        <w:t>jQuery</w:t>
      </w:r>
      <w:r w:rsidR="7ABBDECC" w:rsidRPr="004F5248">
        <w:rPr>
          <w:rFonts w:ascii="Arial" w:eastAsia="Arial" w:hAnsi="Arial" w:cs="Arial"/>
        </w:rPr>
        <w:t xml:space="preserve">, API, Node, Express, Handlebars, </w:t>
      </w:r>
      <w:r w:rsidR="0049168D" w:rsidRPr="004F5248">
        <w:rPr>
          <w:rFonts w:ascii="Arial" w:eastAsia="Arial" w:hAnsi="Arial" w:cs="Arial"/>
        </w:rPr>
        <w:t>Sequelize</w:t>
      </w:r>
      <w:r w:rsidR="7ABBDECC" w:rsidRPr="004F5248">
        <w:rPr>
          <w:rFonts w:ascii="Arial" w:eastAsia="Arial" w:hAnsi="Arial" w:cs="Arial"/>
        </w:rPr>
        <w:t>, CSS, HTML</w:t>
      </w:r>
    </w:p>
    <w:p w14:paraId="46BC7EA3" w14:textId="0201C079" w:rsidR="004F10DB" w:rsidRPr="004F5248" w:rsidRDefault="7ABBDECC" w:rsidP="0F48F557">
      <w:pPr>
        <w:spacing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Grocery List Generator </w:t>
      </w:r>
      <w:r w:rsidRPr="004F5248">
        <w:rPr>
          <w:rFonts w:ascii="Arial" w:eastAsia="Arial" w:hAnsi="Arial" w:cs="Arial"/>
        </w:rPr>
        <w:t xml:space="preserve">| </w:t>
      </w:r>
      <w:hyperlink r:id="rId14">
        <w:r w:rsidRPr="004F5248">
          <w:rPr>
            <w:rStyle w:val="Hyperlink"/>
            <w:rFonts w:ascii="Arial" w:eastAsia="Arial" w:hAnsi="Arial" w:cs="Arial"/>
            <w:color w:val="0000FF"/>
          </w:rPr>
          <w:t>https://github.com/fftab/Grocery-List</w:t>
        </w:r>
      </w:hyperlink>
      <w:r w:rsidRPr="004F5248">
        <w:rPr>
          <w:rFonts w:ascii="Arial" w:eastAsia="Arial" w:hAnsi="Arial" w:cs="Arial"/>
          <w:b/>
          <w:bCs/>
        </w:rPr>
        <w:t xml:space="preserve"> | </w:t>
      </w:r>
      <w:hyperlink r:id="rId15">
        <w:r w:rsidRPr="004F5248">
          <w:rPr>
            <w:rStyle w:val="Hyperlink"/>
            <w:rFonts w:ascii="Arial" w:eastAsia="Arial" w:hAnsi="Arial" w:cs="Arial"/>
            <w:color w:val="0000FF"/>
          </w:rPr>
          <w:t>https://fftab.github.io/Grocery-List/</w:t>
        </w:r>
      </w:hyperlink>
    </w:p>
    <w:p w14:paraId="5F267784" w14:textId="3682BD7D" w:rsidR="004F10DB" w:rsidRPr="004F5248" w:rsidRDefault="7ABBDECC" w:rsidP="008A0020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 xml:space="preserve">Website to </w:t>
      </w:r>
      <w:r w:rsidR="17D89A67" w:rsidRPr="004F5248">
        <w:rPr>
          <w:rFonts w:ascii="Arial" w:eastAsia="Arial" w:hAnsi="Arial" w:cs="Arial"/>
        </w:rPr>
        <w:t>search</w:t>
      </w:r>
      <w:r w:rsidRPr="004F5248">
        <w:rPr>
          <w:rFonts w:ascii="Arial" w:eastAsia="Arial" w:hAnsi="Arial" w:cs="Arial"/>
        </w:rPr>
        <w:t xml:space="preserve"> for recipes by ingredient. You then can save the recipe for a grocery list</w:t>
      </w:r>
    </w:p>
    <w:p w14:paraId="461D90B5" w14:textId="6CF63D19" w:rsidR="004F10DB" w:rsidRPr="004F5248" w:rsidRDefault="286475CC" w:rsidP="008A0020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GitHub</w:t>
      </w:r>
      <w:r w:rsidR="7ABBDECC" w:rsidRPr="004F5248">
        <w:rPr>
          <w:rFonts w:ascii="Arial" w:eastAsia="Arial" w:hAnsi="Arial" w:cs="Arial"/>
        </w:rPr>
        <w:t xml:space="preserve"> Project creator/manager and </w:t>
      </w:r>
      <w:r w:rsidR="3C4F9E71" w:rsidRPr="004F5248">
        <w:rPr>
          <w:rFonts w:ascii="Arial" w:eastAsia="Arial" w:hAnsi="Arial" w:cs="Arial"/>
        </w:rPr>
        <w:t>JavaScript</w:t>
      </w:r>
      <w:r w:rsidR="7ABBDECC" w:rsidRPr="004F5248">
        <w:rPr>
          <w:rFonts w:ascii="Arial" w:eastAsia="Arial" w:hAnsi="Arial" w:cs="Arial"/>
        </w:rPr>
        <w:t xml:space="preserve"> developer</w:t>
      </w:r>
    </w:p>
    <w:p w14:paraId="7A4057AB" w14:textId="5E61F202" w:rsidR="004F10DB" w:rsidRPr="004F5248" w:rsidRDefault="6CD619A4" w:rsidP="008A0020">
      <w:pPr>
        <w:pStyle w:val="ListParagraph"/>
        <w:numPr>
          <w:ilvl w:val="0"/>
          <w:numId w:val="14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Technologies</w:t>
      </w:r>
      <w:r w:rsidR="7ABBDECC" w:rsidRPr="004F5248">
        <w:rPr>
          <w:rFonts w:ascii="Arial" w:eastAsia="Arial" w:hAnsi="Arial" w:cs="Arial"/>
        </w:rPr>
        <w:t xml:space="preserve">: API, </w:t>
      </w:r>
      <w:r w:rsidR="10224FA6" w:rsidRPr="004F5248">
        <w:rPr>
          <w:rFonts w:ascii="Arial" w:eastAsia="Arial" w:hAnsi="Arial" w:cs="Arial"/>
        </w:rPr>
        <w:t>JavaScript</w:t>
      </w:r>
      <w:r w:rsidR="7ABBDECC" w:rsidRPr="004F5248">
        <w:rPr>
          <w:rFonts w:ascii="Arial" w:eastAsia="Arial" w:hAnsi="Arial" w:cs="Arial"/>
        </w:rPr>
        <w:t xml:space="preserve">, </w:t>
      </w:r>
      <w:r w:rsidR="548EAD31" w:rsidRPr="004F5248">
        <w:rPr>
          <w:rFonts w:ascii="Arial" w:eastAsia="Arial" w:hAnsi="Arial" w:cs="Arial"/>
        </w:rPr>
        <w:t>jQuery</w:t>
      </w:r>
      <w:r w:rsidR="7ABBDECC" w:rsidRPr="004F5248">
        <w:rPr>
          <w:rFonts w:ascii="Arial" w:eastAsia="Arial" w:hAnsi="Arial" w:cs="Arial"/>
        </w:rPr>
        <w:t>, Project, CSS, HTML</w:t>
      </w:r>
    </w:p>
    <w:p w14:paraId="1D163019" w14:textId="664BCEB4" w:rsidR="004F10DB" w:rsidRPr="004F5248" w:rsidRDefault="7ABBDECC" w:rsidP="0F48F557">
      <w:pPr>
        <w:spacing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>Team Generator</w:t>
      </w:r>
      <w:r w:rsidRPr="004F5248">
        <w:rPr>
          <w:rFonts w:ascii="Arial" w:eastAsia="Arial" w:hAnsi="Arial" w:cs="Arial"/>
        </w:rPr>
        <w:t>|</w:t>
      </w:r>
      <w:r w:rsidR="00106BC8" w:rsidRPr="004F5248">
        <w:rPr>
          <w:rFonts w:ascii="Arial" w:hAnsi="Arial" w:cs="Arial"/>
        </w:rPr>
        <w:t xml:space="preserve"> </w:t>
      </w:r>
      <w:hyperlink r:id="rId16" w:history="1">
        <w:r w:rsidR="00106BC8" w:rsidRPr="004F5248">
          <w:rPr>
            <w:rStyle w:val="Hyperlink"/>
            <w:rFonts w:ascii="Arial" w:eastAsia="Arial" w:hAnsi="Arial" w:cs="Arial"/>
          </w:rPr>
          <w:t>https://github.com/ikemous/employee-directory</w:t>
        </w:r>
      </w:hyperlink>
      <w:r w:rsidRPr="004F5248">
        <w:rPr>
          <w:rFonts w:ascii="Arial" w:eastAsia="Arial" w:hAnsi="Arial" w:cs="Arial"/>
          <w:b/>
          <w:bCs/>
        </w:rPr>
        <w:t>|</w:t>
      </w:r>
      <w:r w:rsidR="00106BC8" w:rsidRPr="004F5248">
        <w:rPr>
          <w:rFonts w:ascii="Arial" w:hAnsi="Arial" w:cs="Arial"/>
        </w:rPr>
        <w:t xml:space="preserve"> </w:t>
      </w:r>
      <w:hyperlink r:id="rId17" w:history="1">
        <w:r w:rsidR="00106BC8" w:rsidRPr="004F5248">
          <w:rPr>
            <w:rStyle w:val="Hyperlink"/>
            <w:rFonts w:ascii="Arial" w:hAnsi="Arial" w:cs="Arial"/>
          </w:rPr>
          <w:t>https://react-direct.herokuapp.com/</w:t>
        </w:r>
      </w:hyperlink>
    </w:p>
    <w:p w14:paraId="68CB8AC0" w14:textId="46934C4D" w:rsidR="004F10DB" w:rsidRPr="004F5248" w:rsidRDefault="323085F5" w:rsidP="008A0020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Website</w:t>
      </w:r>
      <w:r w:rsidR="7ABBDECC" w:rsidRPr="004F5248">
        <w:rPr>
          <w:rFonts w:ascii="Arial" w:eastAsia="Arial" w:hAnsi="Arial" w:cs="Arial"/>
        </w:rPr>
        <w:t xml:space="preserve"> </w:t>
      </w:r>
      <w:r w:rsidR="00973D30" w:rsidRPr="004F5248">
        <w:rPr>
          <w:rFonts w:ascii="Arial" w:eastAsia="Arial" w:hAnsi="Arial" w:cs="Arial"/>
        </w:rPr>
        <w:t>to filter employees by specific values and sort the values from top to bottom</w:t>
      </w:r>
    </w:p>
    <w:p w14:paraId="66675F96" w14:textId="6443EE98" w:rsidR="004F10DB" w:rsidRPr="004F5248" w:rsidRDefault="7ABBDECC" w:rsidP="008A0020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Full stack developer</w:t>
      </w:r>
    </w:p>
    <w:p w14:paraId="6480AA7E" w14:textId="2AD1936F" w:rsidR="004F10DB" w:rsidRPr="004F5248" w:rsidRDefault="11702CE7" w:rsidP="008A0020">
      <w:pPr>
        <w:pStyle w:val="ListParagraph"/>
        <w:numPr>
          <w:ilvl w:val="0"/>
          <w:numId w:val="15"/>
        </w:numPr>
        <w:spacing w:line="240" w:lineRule="auto"/>
        <w:rPr>
          <w:rFonts w:ascii="Arial" w:eastAsiaTheme="minorEastAsia" w:hAnsi="Arial" w:cs="Arial"/>
        </w:rPr>
      </w:pPr>
      <w:r w:rsidRPr="004F5248">
        <w:rPr>
          <w:rFonts w:ascii="Arial" w:eastAsia="Arial" w:hAnsi="Arial" w:cs="Arial"/>
        </w:rPr>
        <w:t>Technologies</w:t>
      </w:r>
      <w:r w:rsidR="7ABBDECC" w:rsidRPr="004F5248">
        <w:rPr>
          <w:rFonts w:ascii="Arial" w:eastAsia="Arial" w:hAnsi="Arial" w:cs="Arial"/>
        </w:rPr>
        <w:t xml:space="preserve">: </w:t>
      </w:r>
      <w:r w:rsidR="00973D30" w:rsidRPr="004F5248">
        <w:rPr>
          <w:rFonts w:ascii="Arial" w:eastAsia="Arial" w:hAnsi="Arial" w:cs="Arial"/>
        </w:rPr>
        <w:t>HTML, CSS, React, Express, Node</w:t>
      </w:r>
      <w:r w:rsidR="000F01CF" w:rsidRPr="004F5248">
        <w:rPr>
          <w:rFonts w:ascii="Arial" w:eastAsia="Arial" w:hAnsi="Arial" w:cs="Arial"/>
        </w:rPr>
        <w:t>, MongoDB</w:t>
      </w:r>
    </w:p>
    <w:p w14:paraId="3871451A" w14:textId="39929A25" w:rsidR="004F10DB" w:rsidRPr="004F5248" w:rsidRDefault="7ABBDECC" w:rsidP="0F48F557">
      <w:pPr>
        <w:spacing w:after="80" w:line="240" w:lineRule="auto"/>
        <w:jc w:val="center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  <w:smallCaps/>
        </w:rPr>
        <w:t>Experience</w:t>
      </w:r>
    </w:p>
    <w:p w14:paraId="035C58C4" w14:textId="39339EF4" w:rsidR="004F10DB" w:rsidRPr="004F5248" w:rsidRDefault="7ABBDECC" w:rsidP="0F48F557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Network Operation Center Monitor </w:t>
      </w:r>
      <w:r w:rsidRPr="004F5248">
        <w:rPr>
          <w:rFonts w:ascii="Arial" w:eastAsia="Arial" w:hAnsi="Arial" w:cs="Arial"/>
        </w:rPr>
        <w:t>2020 – Current</w:t>
      </w:r>
    </w:p>
    <w:p w14:paraId="19235831" w14:textId="571986AF" w:rsidR="004F10DB" w:rsidRPr="004F5248" w:rsidRDefault="7ABBDECC" w:rsidP="0F48F557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Conduent </w:t>
      </w:r>
      <w:r w:rsidRPr="004F5248">
        <w:rPr>
          <w:rFonts w:ascii="Arial" w:eastAsia="Arial" w:hAnsi="Arial" w:cs="Arial"/>
        </w:rPr>
        <w:t>Sandy, UT</w:t>
      </w:r>
    </w:p>
    <w:p w14:paraId="770503F2" w14:textId="77777777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Verify issues are occurring using SolarWinds, Netcool and LiveNX</w:t>
      </w:r>
    </w:p>
    <w:p w14:paraId="2EDC4395" w14:textId="05B3215C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Use networking devices to troubleshoot and find more information on downed items</w:t>
      </w:r>
    </w:p>
    <w:p w14:paraId="53196AD1" w14:textId="77777777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Use ServiceNow to create/track issues</w:t>
      </w:r>
    </w:p>
    <w:p w14:paraId="2312AFC1" w14:textId="4E9DFEE7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Communicate with various Internet Service Providers for connection verification</w:t>
      </w:r>
    </w:p>
    <w:p w14:paraId="1EED3DAE" w14:textId="77777777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Create tickets using Internet Service Provider ticketing systems</w:t>
      </w:r>
    </w:p>
    <w:p w14:paraId="11CFF17E" w14:textId="77777777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Actively communicate with multiple IT departments</w:t>
      </w:r>
    </w:p>
    <w:p w14:paraId="39130B6B" w14:textId="474D6605" w:rsidR="009D7FE9" w:rsidRPr="004F5248" w:rsidRDefault="009D7FE9" w:rsidP="009D7FE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lastRenderedPageBreak/>
        <w:t>Conduent CNOC SharePoint Committee member</w:t>
      </w:r>
    </w:p>
    <w:p w14:paraId="7F4FAA33" w14:textId="77777777" w:rsidR="0049168D" w:rsidRPr="004F5248" w:rsidRDefault="0049168D" w:rsidP="0049168D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493361C3" w14:textId="44137241" w:rsidR="004F10DB" w:rsidRPr="004F5248" w:rsidRDefault="7ABBDECC" w:rsidP="009D7FE9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Information Technology Specialist </w:t>
      </w:r>
      <w:r w:rsidRPr="004F5248">
        <w:rPr>
          <w:rFonts w:ascii="Arial" w:eastAsia="Arial" w:hAnsi="Arial" w:cs="Arial"/>
        </w:rPr>
        <w:t>2018 – Current</w:t>
      </w:r>
    </w:p>
    <w:p w14:paraId="76A8B25C" w14:textId="3C1F040C" w:rsidR="004F10DB" w:rsidRPr="004F5248" w:rsidRDefault="7ABBDECC" w:rsidP="0F48F557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Utah Army National Guard   </w:t>
      </w:r>
      <w:r w:rsidRPr="004F5248">
        <w:rPr>
          <w:rFonts w:ascii="Arial" w:eastAsia="Arial" w:hAnsi="Arial" w:cs="Arial"/>
        </w:rPr>
        <w:t>Camp Williams, UT</w:t>
      </w:r>
    </w:p>
    <w:p w14:paraId="44D95351" w14:textId="77777777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Troubleshoot software and hardware</w:t>
      </w:r>
    </w:p>
    <w:p w14:paraId="605E205E" w14:textId="5DBE1F7C" w:rsidR="00027402" w:rsidRDefault="00B36BCC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Use active directory to create/delete/update users</w:t>
      </w:r>
    </w:p>
    <w:p w14:paraId="61CAB482" w14:textId="164BE250" w:rsidR="004F5248" w:rsidRPr="004F5248" w:rsidRDefault="004F5248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 in deploying</w:t>
      </w:r>
      <w:r w:rsidR="008D27C5">
        <w:rPr>
          <w:rFonts w:ascii="Arial" w:eastAsia="Arial" w:hAnsi="Arial" w:cs="Arial"/>
        </w:rPr>
        <w:t xml:space="preserve"> Windows Servers</w:t>
      </w:r>
      <w:bookmarkStart w:id="0" w:name="_GoBack"/>
      <w:bookmarkEnd w:id="0"/>
    </w:p>
    <w:p w14:paraId="160C9D1A" w14:textId="77777777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Configure and maintain Cisco routers and switches</w:t>
      </w:r>
    </w:p>
    <w:p w14:paraId="7CF3B7F2" w14:textId="436E8972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 xml:space="preserve">Troubleshoot Network issues using Cisco and </w:t>
      </w:r>
      <w:r w:rsidR="0049168D" w:rsidRPr="004F5248">
        <w:rPr>
          <w:rFonts w:ascii="Arial" w:eastAsia="Arial" w:hAnsi="Arial" w:cs="Arial"/>
        </w:rPr>
        <w:t>Satellite</w:t>
      </w:r>
      <w:r w:rsidRPr="004F5248">
        <w:rPr>
          <w:rFonts w:ascii="Arial" w:eastAsia="Arial" w:hAnsi="Arial" w:cs="Arial"/>
        </w:rPr>
        <w:t xml:space="preserve"> devices</w:t>
      </w:r>
    </w:p>
    <w:p w14:paraId="2CE4C663" w14:textId="77777777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Document and maintain network flow diagrams</w:t>
      </w:r>
    </w:p>
    <w:p w14:paraId="5F9B8706" w14:textId="77777777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Create detailed shift notes on issues/resolutions occurred during shifts</w:t>
      </w:r>
    </w:p>
    <w:p w14:paraId="6C97E0D2" w14:textId="77777777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Use section made or Remedy Ticketing Systems to create/track issues</w:t>
      </w:r>
    </w:p>
    <w:p w14:paraId="1998CADB" w14:textId="215B17D6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Configure General Dynamic TACLANES and fill with encryption</w:t>
      </w:r>
    </w:p>
    <w:p w14:paraId="3EAE4336" w14:textId="73AB4AF3" w:rsidR="00B36BCC" w:rsidRPr="004F5248" w:rsidRDefault="00B36BCC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Create/updated Cisco Call Manager Routes and phones</w:t>
      </w:r>
    </w:p>
    <w:p w14:paraId="15AB030F" w14:textId="77777777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Network/System administrator for several locations</w:t>
      </w:r>
    </w:p>
    <w:p w14:paraId="70EAF29C" w14:textId="08E6AE4E" w:rsidR="00027402" w:rsidRPr="004F5248" w:rsidRDefault="00027402" w:rsidP="0002740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Helpdesk services for over 100 soldiers supporting multiple locations</w:t>
      </w:r>
    </w:p>
    <w:p w14:paraId="14B9A0C8" w14:textId="77777777" w:rsidR="00027402" w:rsidRPr="004F5248" w:rsidRDefault="00027402" w:rsidP="00027402">
      <w:pPr>
        <w:pStyle w:val="ListParagraph"/>
        <w:spacing w:after="0" w:line="240" w:lineRule="auto"/>
        <w:jc w:val="both"/>
        <w:rPr>
          <w:rFonts w:ascii="Arial" w:eastAsia="Arial" w:hAnsi="Arial" w:cs="Arial"/>
        </w:rPr>
      </w:pPr>
    </w:p>
    <w:p w14:paraId="5445B768" w14:textId="2D2B4B0D" w:rsidR="004F10DB" w:rsidRPr="004F5248" w:rsidRDefault="7ABBDECC" w:rsidP="00027402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Help Desk Technician L1 </w:t>
      </w:r>
      <w:r w:rsidRPr="004F5248">
        <w:rPr>
          <w:rFonts w:ascii="Arial" w:eastAsia="Arial" w:hAnsi="Arial" w:cs="Arial"/>
        </w:rPr>
        <w:t>2019 – 2020</w:t>
      </w:r>
    </w:p>
    <w:p w14:paraId="449B6591" w14:textId="27DC3C46" w:rsidR="004F10DB" w:rsidRPr="004F5248" w:rsidRDefault="7ABBDECC" w:rsidP="0F48F557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TEKsystems   </w:t>
      </w:r>
      <w:r w:rsidRPr="004F5248">
        <w:rPr>
          <w:rFonts w:ascii="Arial" w:eastAsia="Arial" w:hAnsi="Arial" w:cs="Arial"/>
        </w:rPr>
        <w:t>Sandy, UT</w:t>
      </w:r>
    </w:p>
    <w:p w14:paraId="41CBBEBF" w14:textId="77777777" w:rsidR="00027402" w:rsidRPr="004F5248" w:rsidRDefault="00027402" w:rsidP="00027402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Customer service call center helpdesk technician</w:t>
      </w:r>
    </w:p>
    <w:p w14:paraId="40616BBF" w14:textId="77777777" w:rsidR="00027402" w:rsidRPr="004F5248" w:rsidRDefault="00027402" w:rsidP="00027402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Use ServiceNow ticketing system to create tickets</w:t>
      </w:r>
    </w:p>
    <w:p w14:paraId="7EC69316" w14:textId="060F0A59" w:rsidR="00027402" w:rsidRPr="004F5248" w:rsidRDefault="00027402" w:rsidP="00027402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>Remotely troubleshoot software/hardware issues</w:t>
      </w:r>
    </w:p>
    <w:p w14:paraId="0A0CA405" w14:textId="77777777" w:rsidR="00027402" w:rsidRPr="004F5248" w:rsidRDefault="00027402" w:rsidP="00027402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1CCE3219" w14:textId="6C11B7D7" w:rsidR="004F10DB" w:rsidRPr="004F5248" w:rsidRDefault="7ABBDECC" w:rsidP="00027402">
      <w:pPr>
        <w:spacing w:after="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RSP Administration Specialist </w:t>
      </w:r>
      <w:r w:rsidRPr="004F5248">
        <w:rPr>
          <w:rFonts w:ascii="Arial" w:eastAsia="Arial" w:hAnsi="Arial" w:cs="Arial"/>
        </w:rPr>
        <w:t>2015 – 2018</w:t>
      </w:r>
    </w:p>
    <w:p w14:paraId="79E3C95D" w14:textId="003451B1" w:rsidR="004F10DB" w:rsidRPr="004F5248" w:rsidRDefault="7ABBDECC" w:rsidP="0F48F557">
      <w:pPr>
        <w:spacing w:after="0" w:line="240" w:lineRule="auto"/>
        <w:jc w:val="both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Utah Army National Guard   </w:t>
      </w:r>
      <w:r w:rsidRPr="004F5248">
        <w:rPr>
          <w:rFonts w:ascii="Arial" w:eastAsia="Arial" w:hAnsi="Arial" w:cs="Arial"/>
        </w:rPr>
        <w:t>Camp Williams, UT</w:t>
      </w:r>
    </w:p>
    <w:p w14:paraId="2F76EE94" w14:textId="20AE64DD" w:rsidR="00027402" w:rsidRPr="004F5248" w:rsidRDefault="00BD4145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Initiate helpdesk tickets for end user accounts and issues with Remedy Ticketing System</w:t>
      </w:r>
    </w:p>
    <w:p w14:paraId="5D604800" w14:textId="3CBF3C36" w:rsidR="00A865BC" w:rsidRPr="004F5248" w:rsidRDefault="00A865BC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Troubleshoot and route network printers for end users</w:t>
      </w:r>
    </w:p>
    <w:p w14:paraId="0F75AE06" w14:textId="336FE5CA" w:rsidR="00A865BC" w:rsidRPr="004F5248" w:rsidRDefault="00A865BC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Troubleshoot and install applications for end users</w:t>
      </w:r>
    </w:p>
    <w:p w14:paraId="00AB6555" w14:textId="77777777" w:rsidR="00027402" w:rsidRPr="004F5248" w:rsidRDefault="00027402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Initial entry training career advisor</w:t>
      </w:r>
    </w:p>
    <w:p w14:paraId="4A5B1EE2" w14:textId="77777777" w:rsidR="00027402" w:rsidRPr="004F5248" w:rsidRDefault="00027402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Use Army Pay Management System to issue pay or fix pay issues</w:t>
      </w:r>
    </w:p>
    <w:p w14:paraId="24BC9600" w14:textId="77777777" w:rsidR="00027402" w:rsidRPr="004F5248" w:rsidRDefault="00027402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Check numerous documents to ensure 100% accuracy with the soldier's information</w:t>
      </w:r>
    </w:p>
    <w:p w14:paraId="71D35164" w14:textId="77777777" w:rsidR="00027402" w:rsidRPr="004F5248" w:rsidRDefault="00027402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Create/instruct training for initial entry training soldiers</w:t>
      </w:r>
    </w:p>
    <w:p w14:paraId="52E66FE6" w14:textId="77777777" w:rsidR="00027402" w:rsidRPr="004F5248" w:rsidRDefault="00027402" w:rsidP="00027402">
      <w:pPr>
        <w:pStyle w:val="NormalWeb"/>
        <w:numPr>
          <w:ilvl w:val="0"/>
          <w:numId w:val="10"/>
        </w:numPr>
        <w:spacing w:before="0" w:beforeAutospacing="0" w:after="0" w:afterAutospacing="0"/>
        <w:ind w:right="576"/>
        <w:rPr>
          <w:rFonts w:ascii="Arial" w:hAnsi="Arial" w:cs="Arial"/>
          <w:sz w:val="22"/>
          <w:szCs w:val="22"/>
        </w:rPr>
      </w:pPr>
      <w:r w:rsidRPr="004F5248">
        <w:rPr>
          <w:rFonts w:ascii="Arial" w:hAnsi="Arial" w:cs="Arial"/>
          <w:sz w:val="22"/>
          <w:szCs w:val="22"/>
        </w:rPr>
        <w:t>Obtained expert drivers' badge for being lead vehicle operator for transportation of soldiers and office/training equipment</w:t>
      </w:r>
    </w:p>
    <w:p w14:paraId="79522669" w14:textId="33204D08" w:rsidR="004F10DB" w:rsidRPr="004F5248" w:rsidRDefault="004F10DB" w:rsidP="00027402">
      <w:pPr>
        <w:spacing w:after="80" w:line="240" w:lineRule="auto"/>
        <w:rPr>
          <w:rFonts w:ascii="Arial" w:eastAsia="Arial" w:hAnsi="Arial" w:cs="Arial"/>
        </w:rPr>
      </w:pPr>
    </w:p>
    <w:p w14:paraId="5EF04233" w14:textId="3B488246" w:rsidR="004F10DB" w:rsidRPr="004F5248" w:rsidRDefault="7ABBDECC" w:rsidP="0F48F557">
      <w:pPr>
        <w:spacing w:after="80" w:line="240" w:lineRule="auto"/>
        <w:jc w:val="center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  <w:smallCaps/>
        </w:rPr>
        <w:t>Education</w:t>
      </w:r>
    </w:p>
    <w:p w14:paraId="37D87DB5" w14:textId="1DD84811" w:rsidR="004F10DB" w:rsidRPr="004F5248" w:rsidRDefault="7ABBDECC" w:rsidP="0F48F557">
      <w:pPr>
        <w:spacing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>Trilogy Coding Bootcamp</w:t>
      </w:r>
      <w:r w:rsidR="00152585" w:rsidRPr="004F5248">
        <w:rPr>
          <w:rFonts w:ascii="Arial" w:eastAsia="Arial" w:hAnsi="Arial" w:cs="Arial"/>
          <w:b/>
          <w:bCs/>
        </w:rPr>
        <w:t>,</w:t>
      </w:r>
      <w:r w:rsidRPr="004F5248">
        <w:rPr>
          <w:rFonts w:ascii="Arial" w:eastAsia="Arial" w:hAnsi="Arial" w:cs="Arial"/>
          <w:b/>
          <w:bCs/>
        </w:rPr>
        <w:t xml:space="preserve"> Certification: </w:t>
      </w:r>
      <w:r w:rsidRPr="004F5248">
        <w:rPr>
          <w:rFonts w:ascii="Arial" w:eastAsia="Arial" w:hAnsi="Arial" w:cs="Arial"/>
        </w:rPr>
        <w:t xml:space="preserve">University </w:t>
      </w:r>
      <w:r w:rsidR="0049168D" w:rsidRPr="004F5248">
        <w:rPr>
          <w:rFonts w:ascii="Arial" w:eastAsia="Arial" w:hAnsi="Arial" w:cs="Arial"/>
        </w:rPr>
        <w:t>of</w:t>
      </w:r>
      <w:r w:rsidRPr="004F5248">
        <w:rPr>
          <w:rFonts w:ascii="Arial" w:eastAsia="Arial" w:hAnsi="Arial" w:cs="Arial"/>
        </w:rPr>
        <w:t xml:space="preserve"> Utah, Salt Lake City, UT</w:t>
      </w:r>
      <w:r w:rsidR="00152585" w:rsidRPr="004F5248">
        <w:rPr>
          <w:rFonts w:ascii="Arial" w:eastAsia="Arial" w:hAnsi="Arial" w:cs="Arial"/>
        </w:rPr>
        <w:t xml:space="preserve"> (2020-2020)</w:t>
      </w:r>
    </w:p>
    <w:p w14:paraId="6EF03794" w14:textId="31084426" w:rsidR="004F10DB" w:rsidRPr="004F5248" w:rsidRDefault="7ABBDECC" w:rsidP="0F48F557">
      <w:pPr>
        <w:spacing w:after="20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 xml:space="preserve">A 24-week intensive program focused on gaining technical programming skills in HTML5, CSS3, </w:t>
      </w:r>
      <w:r w:rsidR="004A125A" w:rsidRPr="004F5248">
        <w:rPr>
          <w:rFonts w:ascii="Arial" w:eastAsia="Arial" w:hAnsi="Arial" w:cs="Arial"/>
        </w:rPr>
        <w:t>JavaScript</w:t>
      </w:r>
      <w:r w:rsidRPr="004F5248">
        <w:rPr>
          <w:rFonts w:ascii="Arial" w:eastAsia="Arial" w:hAnsi="Arial" w:cs="Arial"/>
        </w:rPr>
        <w:t xml:space="preserve">, </w:t>
      </w:r>
      <w:r w:rsidR="004E58CE" w:rsidRPr="004F5248">
        <w:rPr>
          <w:rFonts w:ascii="Arial" w:eastAsia="Arial" w:hAnsi="Arial" w:cs="Arial"/>
        </w:rPr>
        <w:t>jQuery</w:t>
      </w:r>
      <w:r w:rsidRPr="004F5248">
        <w:rPr>
          <w:rFonts w:ascii="Arial" w:eastAsia="Arial" w:hAnsi="Arial" w:cs="Arial"/>
        </w:rPr>
        <w:t xml:space="preserve">, Bootstrap, Node Js, MySQL, MongoDB, Express, Handelbars.js &amp; ReactJS. </w:t>
      </w:r>
    </w:p>
    <w:p w14:paraId="2BEBF54C" w14:textId="4889C62C" w:rsidR="004F10DB" w:rsidRPr="004F5248" w:rsidRDefault="00D774D9" w:rsidP="0F48F557">
      <w:pPr>
        <w:spacing w:after="20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>Computer Science w/ Emphasis in Programming</w:t>
      </w:r>
      <w:r w:rsidR="00152585" w:rsidRPr="004F5248">
        <w:rPr>
          <w:rFonts w:ascii="Arial" w:eastAsia="Arial" w:hAnsi="Arial" w:cs="Arial"/>
          <w:b/>
          <w:bCs/>
        </w:rPr>
        <w:t>,</w:t>
      </w:r>
      <w:r w:rsidR="7ABBDECC" w:rsidRPr="004F5248">
        <w:rPr>
          <w:rFonts w:ascii="Arial" w:eastAsia="Arial" w:hAnsi="Arial" w:cs="Arial"/>
          <w:b/>
          <w:bCs/>
        </w:rPr>
        <w:t xml:space="preserve"> </w:t>
      </w:r>
      <w:r w:rsidRPr="004F5248">
        <w:rPr>
          <w:rFonts w:ascii="Arial" w:eastAsia="Arial" w:hAnsi="Arial" w:cs="Arial"/>
          <w:b/>
          <w:bCs/>
        </w:rPr>
        <w:t>Bachelors</w:t>
      </w:r>
      <w:r w:rsidR="7ABBDECC" w:rsidRPr="004F5248">
        <w:rPr>
          <w:rFonts w:ascii="Arial" w:eastAsia="Arial" w:hAnsi="Arial" w:cs="Arial"/>
          <w:b/>
          <w:bCs/>
        </w:rPr>
        <w:t>:</w:t>
      </w:r>
      <w:r w:rsidR="00152585" w:rsidRPr="004F5248">
        <w:rPr>
          <w:rFonts w:ascii="Arial" w:eastAsia="Arial" w:hAnsi="Arial" w:cs="Arial"/>
          <w:b/>
          <w:bCs/>
        </w:rPr>
        <w:t xml:space="preserve"> </w:t>
      </w:r>
      <w:r w:rsidR="7ABBDECC" w:rsidRPr="004F5248">
        <w:rPr>
          <w:rFonts w:ascii="Arial" w:eastAsia="Arial" w:hAnsi="Arial" w:cs="Arial"/>
        </w:rPr>
        <w:t>A</w:t>
      </w:r>
      <w:r w:rsidRPr="004F5248">
        <w:rPr>
          <w:rFonts w:ascii="Arial" w:eastAsia="Arial" w:hAnsi="Arial" w:cs="Arial"/>
        </w:rPr>
        <w:t>merican Public University</w:t>
      </w:r>
      <w:r w:rsidR="00152585" w:rsidRPr="004F5248">
        <w:rPr>
          <w:rFonts w:ascii="Arial" w:eastAsia="Arial" w:hAnsi="Arial" w:cs="Arial"/>
        </w:rPr>
        <w:t>, Charles Town WV</w:t>
      </w:r>
      <w:r w:rsidRPr="004F5248">
        <w:rPr>
          <w:rFonts w:ascii="Arial" w:eastAsia="Arial" w:hAnsi="Arial" w:cs="Arial"/>
        </w:rPr>
        <w:t xml:space="preserve"> (</w:t>
      </w:r>
      <w:r w:rsidR="00152585" w:rsidRPr="004F5248">
        <w:rPr>
          <w:rFonts w:ascii="Arial" w:eastAsia="Arial" w:hAnsi="Arial" w:cs="Arial"/>
        </w:rPr>
        <w:t>2018-2022)</w:t>
      </w:r>
    </w:p>
    <w:p w14:paraId="6CE01684" w14:textId="55B13814" w:rsidR="00152585" w:rsidRPr="004F5248" w:rsidRDefault="00152585" w:rsidP="00152585">
      <w:pPr>
        <w:spacing w:after="20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</w:rPr>
        <w:t xml:space="preserve">72/120 Credits Complete </w:t>
      </w:r>
    </w:p>
    <w:p w14:paraId="23E9BA3C" w14:textId="0AC12F3C" w:rsidR="004F10DB" w:rsidRPr="004F5248" w:rsidRDefault="00152585" w:rsidP="00152585">
      <w:pPr>
        <w:spacing w:after="20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Information Technology Specialist(25B), Certification: </w:t>
      </w:r>
      <w:r w:rsidRPr="004F5248">
        <w:rPr>
          <w:rFonts w:ascii="Arial" w:eastAsia="Arial" w:hAnsi="Arial" w:cs="Arial"/>
        </w:rPr>
        <w:t>Army, Camp Williams UT (2018-2018)</w:t>
      </w:r>
    </w:p>
    <w:p w14:paraId="28F4FB79" w14:textId="574E2B4D" w:rsidR="00152585" w:rsidRPr="004F5248" w:rsidRDefault="00152585" w:rsidP="00152585">
      <w:pPr>
        <w:spacing w:after="200"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>Computer Science, Bachelors:</w:t>
      </w:r>
      <w:r w:rsidRPr="004F5248">
        <w:rPr>
          <w:rFonts w:ascii="Arial" w:eastAsia="Arial" w:hAnsi="Arial" w:cs="Arial"/>
        </w:rPr>
        <w:t xml:space="preserve"> Utah Valley University, Provo UT (2017-2018)</w:t>
      </w:r>
    </w:p>
    <w:p w14:paraId="2C078E63" w14:textId="59639E56" w:rsidR="004F10DB" w:rsidRPr="004F5248" w:rsidRDefault="00152585" w:rsidP="0F48F557">
      <w:pPr>
        <w:spacing w:line="240" w:lineRule="auto"/>
        <w:rPr>
          <w:rFonts w:ascii="Arial" w:eastAsia="Arial" w:hAnsi="Arial" w:cs="Arial"/>
        </w:rPr>
      </w:pPr>
      <w:r w:rsidRPr="004F5248">
        <w:rPr>
          <w:rFonts w:ascii="Arial" w:eastAsia="Arial" w:hAnsi="Arial" w:cs="Arial"/>
          <w:b/>
          <w:bCs/>
        </w:rPr>
        <w:t xml:space="preserve">General Education: </w:t>
      </w:r>
      <w:r w:rsidRPr="004F5248">
        <w:rPr>
          <w:rFonts w:ascii="Arial" w:eastAsia="Arial" w:hAnsi="Arial" w:cs="Arial"/>
        </w:rPr>
        <w:t>Salt Lake Community College, Salt Lake City UT</w:t>
      </w:r>
      <w:r w:rsidR="001C35F9" w:rsidRPr="004F5248">
        <w:rPr>
          <w:rFonts w:ascii="Arial" w:eastAsia="Arial" w:hAnsi="Arial" w:cs="Arial"/>
        </w:rPr>
        <w:t xml:space="preserve"> </w:t>
      </w:r>
      <w:r w:rsidRPr="004F5248">
        <w:rPr>
          <w:rFonts w:ascii="Arial" w:eastAsia="Arial" w:hAnsi="Arial" w:cs="Arial"/>
        </w:rPr>
        <w:t>(2016-2017)</w:t>
      </w:r>
    </w:p>
    <w:sectPr w:rsidR="004F10DB" w:rsidRPr="004F52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4C2"/>
    <w:multiLevelType w:val="hybridMultilevel"/>
    <w:tmpl w:val="5276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15FD"/>
    <w:multiLevelType w:val="hybridMultilevel"/>
    <w:tmpl w:val="73CCE6FA"/>
    <w:lvl w:ilvl="0" w:tplc="809C43F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E1CA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4A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69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03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4A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21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45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C6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F1E49"/>
    <w:multiLevelType w:val="hybridMultilevel"/>
    <w:tmpl w:val="27CC3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A0375A"/>
    <w:multiLevelType w:val="hybridMultilevel"/>
    <w:tmpl w:val="47B8DB22"/>
    <w:lvl w:ilvl="0" w:tplc="5E045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5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81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87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4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46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E6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E6A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E2681"/>
    <w:multiLevelType w:val="hybridMultilevel"/>
    <w:tmpl w:val="A776D656"/>
    <w:lvl w:ilvl="0" w:tplc="18409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2B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4B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A0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0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CD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E8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A7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3E9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2AE6"/>
    <w:multiLevelType w:val="hybridMultilevel"/>
    <w:tmpl w:val="DCB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63A"/>
    <w:multiLevelType w:val="hybridMultilevel"/>
    <w:tmpl w:val="55225F14"/>
    <w:lvl w:ilvl="0" w:tplc="2006E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A1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2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61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ABC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2F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E6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47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CA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D7F59"/>
    <w:multiLevelType w:val="hybridMultilevel"/>
    <w:tmpl w:val="9BBE45DA"/>
    <w:lvl w:ilvl="0" w:tplc="4AA8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CA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281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AE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2B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02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E4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48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46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D6745"/>
    <w:multiLevelType w:val="hybridMultilevel"/>
    <w:tmpl w:val="2EE8E1EA"/>
    <w:lvl w:ilvl="0" w:tplc="6C682AE4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C2A4A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2B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FC2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ED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46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00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095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2C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176BB"/>
    <w:multiLevelType w:val="hybridMultilevel"/>
    <w:tmpl w:val="70AE58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C7442F"/>
    <w:multiLevelType w:val="hybridMultilevel"/>
    <w:tmpl w:val="1B8AB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353B4C"/>
    <w:multiLevelType w:val="hybridMultilevel"/>
    <w:tmpl w:val="16E82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5E0A7F"/>
    <w:multiLevelType w:val="hybridMultilevel"/>
    <w:tmpl w:val="D51A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76AB1"/>
    <w:multiLevelType w:val="hybridMultilevel"/>
    <w:tmpl w:val="89B4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11E6A"/>
    <w:multiLevelType w:val="hybridMultilevel"/>
    <w:tmpl w:val="0AAE3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13"/>
  </w:num>
  <w:num w:numId="8">
    <w:abstractNumId w:val="0"/>
  </w:num>
  <w:num w:numId="9">
    <w:abstractNumId w:val="5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DA0F7"/>
    <w:rsid w:val="00027402"/>
    <w:rsid w:val="000F01CF"/>
    <w:rsid w:val="00106BC8"/>
    <w:rsid w:val="00152585"/>
    <w:rsid w:val="001C35F9"/>
    <w:rsid w:val="0049168D"/>
    <w:rsid w:val="004A125A"/>
    <w:rsid w:val="004E58CE"/>
    <w:rsid w:val="004F10DB"/>
    <w:rsid w:val="004F5248"/>
    <w:rsid w:val="008A0020"/>
    <w:rsid w:val="008D27C5"/>
    <w:rsid w:val="00973D30"/>
    <w:rsid w:val="009D7FE9"/>
    <w:rsid w:val="00A865BC"/>
    <w:rsid w:val="00B36BCC"/>
    <w:rsid w:val="00BD4145"/>
    <w:rsid w:val="00D774D9"/>
    <w:rsid w:val="00FD25DC"/>
    <w:rsid w:val="02B98857"/>
    <w:rsid w:val="0F48F557"/>
    <w:rsid w:val="10224FA6"/>
    <w:rsid w:val="11702CE7"/>
    <w:rsid w:val="11AC4B54"/>
    <w:rsid w:val="17D89A67"/>
    <w:rsid w:val="19E2AC4D"/>
    <w:rsid w:val="20EA1BB4"/>
    <w:rsid w:val="28237A98"/>
    <w:rsid w:val="286475CC"/>
    <w:rsid w:val="29CEF5BB"/>
    <w:rsid w:val="2B703FC9"/>
    <w:rsid w:val="2DD32443"/>
    <w:rsid w:val="31222634"/>
    <w:rsid w:val="323085F5"/>
    <w:rsid w:val="3881EEC1"/>
    <w:rsid w:val="3C4F9E71"/>
    <w:rsid w:val="42E151FE"/>
    <w:rsid w:val="430360C2"/>
    <w:rsid w:val="4926B996"/>
    <w:rsid w:val="548EAD31"/>
    <w:rsid w:val="56EC7514"/>
    <w:rsid w:val="571E22B4"/>
    <w:rsid w:val="5A2FEB6F"/>
    <w:rsid w:val="5DF1471E"/>
    <w:rsid w:val="662CDCB7"/>
    <w:rsid w:val="68FDA0F7"/>
    <w:rsid w:val="69188535"/>
    <w:rsid w:val="6CD619A4"/>
    <w:rsid w:val="7561A160"/>
    <w:rsid w:val="772A162A"/>
    <w:rsid w:val="79DF06D6"/>
    <w:rsid w:val="7ABBDECC"/>
    <w:rsid w:val="7C08A77B"/>
    <w:rsid w:val="7DF6C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A0F7"/>
  <w15:chartTrackingRefBased/>
  <w15:docId w15:val="{76E5F7AA-D2EA-4BD7-97DC-1AEA440A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06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emous" TargetMode="External"/><Relationship Id="rId13" Type="http://schemas.openxmlformats.org/officeDocument/2006/relationships/hyperlink" Target="https://projectdash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ike-barranco/" TargetMode="External"/><Relationship Id="rId12" Type="http://schemas.openxmlformats.org/officeDocument/2006/relationships/hyperlink" Target="https://github.com/Robbie2497/Project-2" TargetMode="External"/><Relationship Id="rId17" Type="http://schemas.openxmlformats.org/officeDocument/2006/relationships/hyperlink" Target="https://react-direct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kemous/employee-directo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arranco.ike@gmail.com" TargetMode="External"/><Relationship Id="rId11" Type="http://schemas.openxmlformats.org/officeDocument/2006/relationships/hyperlink" Target="https://buger-eater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ftab.github.io/Grocery-List/" TargetMode="External"/><Relationship Id="rId10" Type="http://schemas.openxmlformats.org/officeDocument/2006/relationships/hyperlink" Target="https://github.com/ikemous/burger_logg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kemous.herokuapp.com/" TargetMode="External"/><Relationship Id="rId14" Type="http://schemas.openxmlformats.org/officeDocument/2006/relationships/hyperlink" Target="https://github.com/fftab/Grocery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C50C-14C6-4F50-B47C-DC5616D2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Barranco, Adrian</dc:creator>
  <cp:keywords/>
  <dc:description/>
  <cp:lastModifiedBy>barranco.ike@outlook.com</cp:lastModifiedBy>
  <cp:revision>19</cp:revision>
  <cp:lastPrinted>2020-07-28T01:35:00Z</cp:lastPrinted>
  <dcterms:created xsi:type="dcterms:W3CDTF">2020-06-26T09:57:00Z</dcterms:created>
  <dcterms:modified xsi:type="dcterms:W3CDTF">2020-07-28T01:37:00Z</dcterms:modified>
</cp:coreProperties>
</file>