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95C5E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480" w:line="331" w:lineRule="auto"/>
        <w:ind w:right="0" w:firstLine="0" w:left="0"/>
        <w:rPr/>
      </w:pPr>
      <w:r>
        <w:rPr>
          <w:rFonts w:ascii="Calibri" w:hAnsi="Calibri" w:eastAsia="Calibri" w:cs="Calibri"/>
          <w:b/>
          <w:color w:val="366091"/>
          <w:sz w:val="28"/>
          <w:u w:val="none"/>
        </w:rPr>
        <w:t xml:space="preserve">WRITE-UP LOMBA CTF - 2026</w:t>
      </w:r>
      <w:r/>
    </w:p>
    <w:p w14:paraId="6FBB5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/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LKS SMK — Cybersecurity</w:t>
      </w:r>
      <w:r/>
    </w:p>
    <w:p w14:paraId="00D6A70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/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IDENTITAS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075"/>
        <w:gridCol w:w="4075"/>
      </w:tblGrid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751DC2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/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TEAM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6D25E91E">
            <w:pPr>
              <w:pBdr/>
              <w:spacing w:after="0" w:before="0" w:line="240"/>
              <w:ind/>
              <w:rPr/>
            </w:pPr>
            <w:r>
              <w:t xml:space="preserve">CTFdiary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246B29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/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Affiliation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30CA1355">
            <w:pPr>
              <w:pBdr/>
              <w:spacing w:after="0" w:before="0" w:line="240"/>
              <w:ind/>
              <w:rPr/>
            </w:pPr>
            <w:r>
              <w:t xml:space="preserve">SMK Tamtama 1 Sidareja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3C421F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/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Category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2BAB5D7C">
            <w:pPr>
              <w:pBdr/>
              <w:spacing w:after="0" w:before="0" w:line="240"/>
              <w:ind/>
              <w:rPr/>
            </w:pPr>
            <w:r>
              <w:t xml:space="preserve">Web Exploitation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11EBA1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/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Challenge Name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43A34BD0">
            <w:pPr>
              <w:pBdr/>
              <w:spacing w:after="0" w:before="0" w:line="240"/>
              <w:ind/>
              <w:rPr/>
            </w:pPr>
            <w:r/>
            <w:r>
              <w:t xml:space="preserve">WEB-05 – File Konfigurasi Bocor (LFI)</w:t>
            </w:r>
            <w:r/>
          </w:p>
        </w:tc>
      </w:tr>
    </w:tbl>
    <w:p w14:paraId="7C66EC0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/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1. DESKRIPSI SOAL</w:t>
      </w:r>
      <w:r/>
    </w:p>
    <w:p w14:paraId="1E886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/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Portal sekolah menampilkan halaman berdasarkan parameter tertentu.</w:t>
      </w:r>
      <w:r/>
      <w:r>
        <w:rPr>
          <w:rFonts w:ascii="Cambria" w:hAnsi="Cambria" w:eastAsia="Cambria" w:cs="Cambria"/>
          <w:color w:val="000000"/>
          <w:sz w:val="22"/>
          <w:u w:val="none"/>
        </w:rPr>
      </w:r>
      <w:r/>
      <w:r>
        <w:rPr>
          <w:rFonts w:ascii="Cambria" w:hAnsi="Cambria" w:eastAsia="Cambria" w:cs="Cambria"/>
          <w:color w:val="000000"/>
          <w:sz w:val="22"/>
          <w:u w:val="none"/>
        </w:rPr>
      </w:r>
    </w:p>
    <w:p w14:paraId="19BC7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/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Aplikasi tidak melakukan validasi terhadap file yang dimuat.</w:t>
      </w:r>
      <w:r/>
      <w:r>
        <w:rPr>
          <w:rFonts w:ascii="Cambria" w:hAnsi="Cambria" w:eastAsia="Cambria" w:cs="Cambria"/>
          <w:color w:val="000000"/>
          <w:sz w:val="22"/>
          <w:u w:val="none"/>
        </w:rPr>
      </w:r>
      <w:r/>
      <w:r>
        <w:rPr>
          <w:rFonts w:ascii="Cambria" w:hAnsi="Cambria" w:eastAsia="Cambria" w:cs="Cambria"/>
          <w:color w:val="000000"/>
          <w:sz w:val="22"/>
          <w:u w:val="none"/>
        </w:rPr>
      </w:r>
    </w:p>
    <w:p w14:paraId="096F02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/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Tugas:</w:t>
      </w:r>
      <w:r/>
      <w:r>
        <w:rPr>
          <w:rFonts w:ascii="Cambria" w:hAnsi="Cambria" w:eastAsia="Cambria" w:cs="Cambria"/>
          <w:color w:val="000000"/>
          <w:sz w:val="22"/>
          <w:u w:val="none"/>
        </w:rPr>
      </w:r>
      <w:r/>
      <w:r>
        <w:rPr>
          <w:rFonts w:ascii="Cambria" w:hAnsi="Cambria" w:eastAsia="Cambria" w:cs="Cambria"/>
          <w:color w:val="000000"/>
          <w:sz w:val="22"/>
          <w:u w:val="none"/>
        </w:rPr>
      </w:r>
    </w:p>
    <w:p w14:paraId="1DCB6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/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    Analisis cara aplikasi memuat halaman</w:t>
      </w:r>
      <w:r/>
    </w:p>
    <w:p w14:paraId="3FFFD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/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    Akses file yang seharusnya tidak ditampilkan</w:t>
      </w:r>
      <w:r/>
    </w:p>
    <w:p w14:paraId="33758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/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    Temukan flag</w:t>
      </w:r>
      <w:r/>
      <w:r>
        <w:rPr>
          <w:rFonts w:ascii="Cambria" w:hAnsi="Cambria" w:eastAsia="Cambria" w:cs="Cambria"/>
          <w:color w:val="000000"/>
          <w:sz w:val="22"/>
          <w:u w:val="none"/>
        </w:rPr>
      </w:r>
      <w:r/>
    </w:p>
    <w:p w14:paraId="68C3544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/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2. ANALISIS MASALAH</w:t>
      </w:r>
      <w:r/>
    </w:p>
    <w:p w14:paraId="562E9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Kerentanan pada path web</w:t>
      </w:r>
      <w:r>
        <w:rPr>
          <w:sz w:val="24"/>
        </w:rPr>
      </w:r>
    </w:p>
    <w:p w14:paraId="2C996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7EE1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AD5C8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  <w:szCs w:val="24"/>
        </w:rPr>
      </w:pP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</w:p>
    <w:p w14:paraId="70407A9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/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3. LANGKAH PENYELESAIAN</w:t>
      </w:r>
      <w:r/>
    </w:p>
    <w:p w14:paraId="6EDB5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Disini kami di arahkan ke web, lalu kami mencoba untuk mengedit url dan mengganti pagenya ke flag.txt.</w:t>
      </w:r>
      <w:r>
        <w:rPr>
          <w:sz w:val="24"/>
        </w:rPr>
      </w:r>
    </w:p>
    <w:p w14:paraId="4C79F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  <w:szCs w:val="24"/>
        </w:rPr>
      </w:pP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2836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24014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0283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38.4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</w:p>
    <w:p w14:paraId="77B818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/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4. ANALISIS TEKNIS</w:t>
      </w:r>
      <w:r/>
    </w:p>
    <w:p w14:paraId="5501E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/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User atau client dapat mengakses path tertentu</w:t>
      </w:r>
      <w:r/>
    </w:p>
    <w:p w14:paraId="737E05A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/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5. FLAG</w:t>
      </w:r>
      <w:r/>
    </w:p>
    <w:p w14:paraId="06EFF1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/>
      </w:pPr>
      <w:r>
        <w:rPr>
          <w:rFonts w:ascii="Cambria" w:hAnsi="Cambria" w:eastAsia="Cambria" w:cs="Cambria"/>
          <w:color w:val="000000"/>
          <w:sz w:val="22"/>
          <w:u w:val="none"/>
        </w:rPr>
      </w:r>
      <w:r>
        <w:t xml:space="preserve">LKSJATENG{local_file_inclusion}</w:t>
      </w:r>
      <w:r>
        <w:rPr>
          <w:rFonts w:ascii="Cambria" w:hAnsi="Cambria" w:eastAsia="Cambria" w:cs="Cambria"/>
          <w:color w:val="000000"/>
          <w:sz w:val="22"/>
          <w:u w:val="none"/>
        </w:rPr>
      </w:r>
      <w:r/>
    </w:p>
    <w:p w14:paraId="66E4D92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/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6. KESIMPULAN</w:t>
      </w:r>
      <w:r/>
    </w:p>
    <w:p w14:paraId="0A56C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/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Url path edit</w:t>
      </w:r>
      <w:r/>
    </w:p>
    <w:p w14:paraId="5AD1D36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/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7. REFERENSI (OPSIONAL)</w:t>
      </w:r>
      <w:r/>
    </w:p>
    <w:p>
      <w:pPr>
        <w:pBdr/>
        <w:spacing/>
        <w:ind/>
        <w:rPr/>
      </w:pPr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Calibri">
    <w:panose1 w:val="020F0502020204030204"/>
  </w:font>
  <w:font w:name="Bookman Old Style">
    <w:panose1 w:val="02060603050605020204"/>
  </w:font>
  <w:font w:name="Arial">
    <w:panose1 w:val="020B060402020202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2"/>
      <w:tblInd w:w="0" w:type="dxa"/>
      <w:tblW w:w="0" w:type="auto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Look w:val="04A0" w:firstRow="1" w:lastRow="0" w:firstColumn="1" w:lastColumn="0" w:noHBand="0" w:noVBand="1"/>
    </w:tblPr>
    <w:tblGrid>
      <w:gridCol w:w="1185"/>
      <w:gridCol w:w="6714"/>
      <w:gridCol w:w="1344"/>
    </w:tblGrid>
    <w:tr>
      <w:trPr>
        <w:trHeight w:val="0"/>
      </w:trPr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1185" w:type="dxa"/>
          <w:vAlign w:val="top"/>
          <w:textDirection w:val="lrTb"/>
          <w:noWrap w:val="false"/>
        </w:tcPr>
        <w:p w14:paraId="1F310D08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82867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849602409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4" cy="82867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59.25pt;height:65.25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6714" w:type="dxa"/>
          <w:vAlign w:val="top"/>
          <w:textDirection w:val="lrTb"/>
          <w:noWrap w:val="false"/>
        </w:tcPr>
        <w:p w14:paraId="56B1FD90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32"/>
              <w:u w:val="none"/>
            </w:rPr>
            <w:t xml:space="preserve">BIODATA PESERTA</w:t>
          </w:r>
          <w:r/>
        </w:p>
        <w:p w14:paraId="230DC1B3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26"/>
              <w:u w:val="none"/>
            </w:rPr>
            <w:t xml:space="preserve">LOMBA KOMPETENSI SISWA (LKS) SMK XXXIV</w:t>
          </w:r>
          <w:r/>
        </w:p>
        <w:p w14:paraId="55351F41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28"/>
              <w:u w:val="none"/>
            </w:rPr>
            <w:t xml:space="preserve">TINGKAT KABUPATEN CILACAP</w:t>
          </w:r>
          <w:r/>
        </w:p>
        <w:p w14:paraId="6BECDC3B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28"/>
              <w:u w:val="none"/>
            </w:rPr>
            <w:t xml:space="preserve">TAHUN 2026</w:t>
          </w:r>
          <w:r/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1344" w:type="dxa"/>
          <w:vAlign w:val="top"/>
          <w:textDirection w:val="lrTb"/>
          <w:noWrap w:val="false"/>
        </w:tcPr>
        <w:p w14:paraId="039D9871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47725" cy="876300"/>
                    <wp:effectExtent l="0" t="0" r="0" b="0"/>
                    <wp:docPr id="2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7637056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2"/>
                            <a:stretch/>
                          </pic:blipFill>
                          <pic:spPr bwMode="auto">
                            <a:xfrm>
                              <a:off x="0" y="0"/>
                              <a:ext cx="847724" cy="87629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66.75pt;height:69.00pt;mso-wrap-distance-left:0.00pt;mso-wrap-distance-top:0.00pt;mso-wrap-distance-right:0.00pt;mso-wrap-distance-bottom:0.00pt;z-index:1;" stroked="false">
                    <v:imagedata r:id="rId2" o:title=""/>
                    <o:lock v:ext="edit" rotation="t"/>
                  </v:shape>
                </w:pict>
              </mc:Fallback>
            </mc:AlternateContent>
          </w:r>
          <w:r/>
        </w:p>
      </w:tc>
    </w:tr>
  </w:tbl>
  <w:p w14:paraId="69CDBD59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2026-02-12T08:36:57Z</dcterms:modified>
</cp:coreProperties>
</file>