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338B" w14:textId="1C607FF0" w:rsidR="004C085F" w:rsidRDefault="006256E5" w:rsidP="006256E5">
      <w:pPr>
        <w:pStyle w:val="Titel"/>
        <w:jc w:val="center"/>
        <w:rPr>
          <w:lang w:val="en-US"/>
        </w:rPr>
      </w:pPr>
      <w:r w:rsidRPr="00965646">
        <w:rPr>
          <w:lang w:val="en-US"/>
        </w:rPr>
        <w:t>System Y: portfolio</w:t>
      </w:r>
    </w:p>
    <w:p w14:paraId="3D18EC02" w14:textId="77777777" w:rsidR="008B67EF" w:rsidRPr="008B67EF" w:rsidRDefault="008B67EF" w:rsidP="008B67EF">
      <w:pPr>
        <w:rPr>
          <w:lang w:val="en-US"/>
        </w:rPr>
      </w:pPr>
    </w:p>
    <w:p w14:paraId="78F91E67" w14:textId="77777777" w:rsidR="006256E5" w:rsidRPr="00965646" w:rsidRDefault="006256E5" w:rsidP="008B67EF">
      <w:pPr>
        <w:jc w:val="center"/>
        <w:rPr>
          <w:lang w:val="en-US"/>
        </w:rPr>
      </w:pPr>
      <w:r w:rsidRPr="00965646">
        <w:rPr>
          <w:lang w:val="en-US"/>
        </w:rPr>
        <w:t>Jannes Van Goeye</w:t>
      </w:r>
      <w:bookmarkStart w:id="0" w:name="_GoBack"/>
      <w:bookmarkEnd w:id="0"/>
    </w:p>
    <w:p w14:paraId="08105D7E" w14:textId="77777777" w:rsidR="006256E5" w:rsidRPr="00965646" w:rsidRDefault="006256E5" w:rsidP="008B67EF">
      <w:pPr>
        <w:jc w:val="center"/>
        <w:rPr>
          <w:lang w:val="en-US"/>
        </w:rPr>
      </w:pPr>
      <w:r w:rsidRPr="00965646">
        <w:rPr>
          <w:lang w:val="en-US"/>
        </w:rPr>
        <w:t>Robbe Pauwels</w:t>
      </w:r>
    </w:p>
    <w:p w14:paraId="76DF58DA" w14:textId="4506F482" w:rsidR="006256E5" w:rsidRDefault="006256E5" w:rsidP="008B67EF">
      <w:pPr>
        <w:jc w:val="center"/>
        <w:rPr>
          <w:lang w:val="en-US"/>
        </w:rPr>
      </w:pPr>
      <w:r w:rsidRPr="00965646">
        <w:rPr>
          <w:lang w:val="en-US"/>
        </w:rPr>
        <w:t>Imre Liessens</w:t>
      </w:r>
    </w:p>
    <w:p w14:paraId="36DEFED7" w14:textId="1DFC0DB6" w:rsidR="00DD0325" w:rsidRDefault="00DD0325" w:rsidP="00DD0325">
      <w:pPr>
        <w:pStyle w:val="Kop1"/>
        <w:rPr>
          <w:lang w:val="en-US"/>
        </w:rPr>
      </w:pPr>
      <w:r>
        <w:rPr>
          <w:lang w:val="en-US"/>
        </w:rPr>
        <w:t>Introduction</w:t>
      </w:r>
    </w:p>
    <w:p w14:paraId="69A6B3A4" w14:textId="1B7F2EB7" w:rsidR="00DD0325" w:rsidRPr="00DD0325" w:rsidRDefault="00DD0325" w:rsidP="00DD0325">
      <w:pPr>
        <w:rPr>
          <w:lang w:val="en-US"/>
        </w:rPr>
      </w:pPr>
      <w:r>
        <w:rPr>
          <w:lang w:val="en-US"/>
        </w:rPr>
        <w:t>System Y is a distributed filesystem: it’s task is to store files in a network. It’s important that the system is robust and fail-safe, otherwise important files could be lost.</w:t>
      </w:r>
    </w:p>
    <w:p w14:paraId="7160983B" w14:textId="7A92C30B" w:rsidR="006256E5" w:rsidRDefault="00CD0A93" w:rsidP="00CD0A93">
      <w:pPr>
        <w:pStyle w:val="Kop1"/>
        <w:rPr>
          <w:lang w:val="en-US"/>
        </w:rPr>
      </w:pPr>
      <w:r w:rsidRPr="00965646">
        <w:rPr>
          <w:lang w:val="en-US"/>
        </w:rPr>
        <w:t>Assignment 1: Naming Server</w:t>
      </w:r>
    </w:p>
    <w:p w14:paraId="6B5173C1" w14:textId="5A304040" w:rsidR="00965646" w:rsidRDefault="000046D3" w:rsidP="00965646">
      <w:pPr>
        <w:rPr>
          <w:lang w:val="en-US"/>
        </w:rPr>
      </w:pPr>
      <w:r>
        <w:rPr>
          <w:lang w:val="en-US"/>
        </w:rPr>
        <w:t>The naming server’s task is to keep an overview of all the nodes in the network. It has a supporting role to the nodes and doesn’t actually store any files.</w:t>
      </w:r>
    </w:p>
    <w:p w14:paraId="081DC1A7" w14:textId="58EB5B4A" w:rsidR="00AB5DA2" w:rsidRDefault="00AB5DA2" w:rsidP="00965646">
      <w:pPr>
        <w:rPr>
          <w:lang w:val="en-US"/>
        </w:rPr>
      </w:pPr>
      <w:r>
        <w:rPr>
          <w:lang w:val="en-US"/>
        </w:rPr>
        <w:t>&lt;Insert class diagram&gt;</w:t>
      </w:r>
    </w:p>
    <w:p w14:paraId="2D604342" w14:textId="5C514C38" w:rsidR="000046D3" w:rsidRDefault="000046D3" w:rsidP="000046D3">
      <w:pPr>
        <w:pStyle w:val="Kop1"/>
        <w:rPr>
          <w:lang w:val="en-US"/>
        </w:rPr>
      </w:pPr>
      <w:r>
        <w:rPr>
          <w:lang w:val="en-US"/>
        </w:rPr>
        <w:t>Assignment 2: Discovery &amp; Bootstrap</w:t>
      </w:r>
    </w:p>
    <w:p w14:paraId="35E5DCBB" w14:textId="51107681" w:rsidR="00AB5DA2" w:rsidRPr="00AB5DA2" w:rsidRDefault="00AB5DA2" w:rsidP="00AB5DA2">
      <w:pPr>
        <w:rPr>
          <w:lang w:val="en-US"/>
        </w:rPr>
      </w:pPr>
      <w:r>
        <w:rPr>
          <w:lang w:val="en-US"/>
        </w:rPr>
        <w:t>The discovery and bootstrap process is executed when a new node is started. It’s tasks are manifold, lots of things need to be set up.</w:t>
      </w:r>
    </w:p>
    <w:p w14:paraId="78856D1A" w14:textId="2BEDC953" w:rsidR="00AB5DA2" w:rsidRPr="00AB5DA2" w:rsidRDefault="00AB5DA2" w:rsidP="00AB5DA2">
      <w:pPr>
        <w:rPr>
          <w:lang w:val="en-US"/>
        </w:rPr>
      </w:pPr>
      <w:r>
        <w:rPr>
          <w:lang w:val="en-US"/>
        </w:rPr>
        <w:t>&lt;Insert sequence diagram&gt;</w:t>
      </w:r>
    </w:p>
    <w:sectPr w:rsidR="00AB5DA2" w:rsidRPr="00AB5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195B8" w14:textId="77777777" w:rsidR="006256E5" w:rsidRDefault="006256E5" w:rsidP="006256E5">
      <w:pPr>
        <w:spacing w:after="0" w:line="240" w:lineRule="auto"/>
      </w:pPr>
      <w:r>
        <w:separator/>
      </w:r>
    </w:p>
  </w:endnote>
  <w:endnote w:type="continuationSeparator" w:id="0">
    <w:p w14:paraId="42245804" w14:textId="77777777" w:rsidR="006256E5" w:rsidRDefault="006256E5" w:rsidP="0062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D1707" w14:textId="77777777" w:rsidR="006256E5" w:rsidRDefault="006256E5" w:rsidP="006256E5">
      <w:pPr>
        <w:spacing w:after="0" w:line="240" w:lineRule="auto"/>
      </w:pPr>
      <w:r>
        <w:separator/>
      </w:r>
    </w:p>
  </w:footnote>
  <w:footnote w:type="continuationSeparator" w:id="0">
    <w:p w14:paraId="61D5F0A3" w14:textId="77777777" w:rsidR="006256E5" w:rsidRDefault="006256E5" w:rsidP="00625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E5"/>
    <w:rsid w:val="000046D3"/>
    <w:rsid w:val="004A4410"/>
    <w:rsid w:val="004C085F"/>
    <w:rsid w:val="006256E5"/>
    <w:rsid w:val="008B67EF"/>
    <w:rsid w:val="00965646"/>
    <w:rsid w:val="00AB5DA2"/>
    <w:rsid w:val="00CD0A93"/>
    <w:rsid w:val="00DD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0605"/>
  <w15:chartTrackingRefBased/>
  <w15:docId w15:val="{D965944A-7913-4AA7-8551-203351EA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25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25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56E5"/>
  </w:style>
  <w:style w:type="paragraph" w:styleId="Voettekst">
    <w:name w:val="footer"/>
    <w:basedOn w:val="Standaard"/>
    <w:link w:val="VoettekstChar"/>
    <w:uiPriority w:val="99"/>
    <w:unhideWhenUsed/>
    <w:rsid w:val="00625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56E5"/>
  </w:style>
  <w:style w:type="character" w:customStyle="1" w:styleId="Kop1Char">
    <w:name w:val="Kop 1 Char"/>
    <w:basedOn w:val="Standaardalinea-lettertype"/>
    <w:link w:val="Kop1"/>
    <w:uiPriority w:val="9"/>
    <w:rsid w:val="004A4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4A44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3BD414-FE7C-444B-AB13-9F2E8CCD3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Liessens</dc:creator>
  <cp:keywords/>
  <dc:description/>
  <cp:lastModifiedBy>Imre Liessens</cp:lastModifiedBy>
  <cp:revision>8</cp:revision>
  <dcterms:created xsi:type="dcterms:W3CDTF">2017-11-06T19:38:00Z</dcterms:created>
  <dcterms:modified xsi:type="dcterms:W3CDTF">2017-11-06T19:59:00Z</dcterms:modified>
</cp:coreProperties>
</file>