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68E9" w14:textId="5D88D09E" w:rsidR="005E4DC1" w:rsidRPr="00612220" w:rsidRDefault="00C55986" w:rsidP="00612220">
      <w:pPr>
        <w:pStyle w:val="Heading1"/>
        <w:rPr>
          <w:rStyle w:val="IntenseReference"/>
        </w:rPr>
      </w:pPr>
      <w:r w:rsidRPr="00612220">
        <w:rPr>
          <w:rStyle w:val="IntenseReference"/>
        </w:rPr>
        <w:t>Cleantech Solar – Internship Assignment</w:t>
      </w:r>
    </w:p>
    <w:p w14:paraId="64B8192F" w14:textId="05AB0D79" w:rsidR="00C55986" w:rsidRPr="00A67124" w:rsidRDefault="00C55986">
      <w:pPr>
        <w:rPr>
          <w:rFonts w:ascii="Arial" w:hAnsi="Arial" w:cs="Arial"/>
        </w:rPr>
      </w:pPr>
    </w:p>
    <w:p w14:paraId="023447C4" w14:textId="7BD8AFD8" w:rsidR="00297FFE" w:rsidRDefault="00C55986">
      <w:pPr>
        <w:rPr>
          <w:rFonts w:ascii="Arial" w:hAnsi="Arial" w:cs="Arial"/>
        </w:rPr>
      </w:pPr>
      <w:r w:rsidRPr="00612220">
        <w:rPr>
          <w:rFonts w:ascii="Arial" w:hAnsi="Arial" w:cs="Arial"/>
          <w:b/>
          <w:bCs/>
        </w:rPr>
        <w:t xml:space="preserve">Objective: </w:t>
      </w:r>
      <w:r w:rsidRPr="00A67124">
        <w:rPr>
          <w:rFonts w:ascii="Arial" w:hAnsi="Arial" w:cs="Arial"/>
        </w:rPr>
        <w:t>Replicate the below graph</w:t>
      </w:r>
      <w:r w:rsidR="00641726">
        <w:rPr>
          <w:rFonts w:ascii="Arial" w:hAnsi="Arial" w:cs="Arial"/>
        </w:rPr>
        <w:t xml:space="preserve"> </w:t>
      </w:r>
      <w:r w:rsidRPr="00A67124">
        <w:rPr>
          <w:rFonts w:ascii="Arial" w:hAnsi="Arial" w:cs="Arial"/>
        </w:rPr>
        <w:t xml:space="preserve">using the data provided. </w:t>
      </w:r>
    </w:p>
    <w:p w14:paraId="42DEF844" w14:textId="77777777" w:rsidR="00297FFE" w:rsidRPr="00A67124" w:rsidRDefault="00297FFE">
      <w:pPr>
        <w:rPr>
          <w:rFonts w:ascii="Arial" w:hAnsi="Arial" w:cs="Arial"/>
        </w:rPr>
      </w:pPr>
    </w:p>
    <w:p w14:paraId="71D8BE81" w14:textId="3E6E6977" w:rsidR="0080490D" w:rsidRPr="00A67124" w:rsidRDefault="00297FF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37823C2" wp14:editId="3CEB8A42">
            <wp:extent cx="5731510" cy="4001135"/>
            <wp:effectExtent l="0" t="0" r="254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5263" w14:textId="7BA018A8" w:rsidR="0080490D" w:rsidRPr="00A67124" w:rsidRDefault="0080490D">
      <w:pPr>
        <w:rPr>
          <w:rFonts w:ascii="Arial" w:hAnsi="Arial" w:cs="Arial"/>
        </w:rPr>
      </w:pPr>
    </w:p>
    <w:p w14:paraId="4C21328D" w14:textId="6678434E" w:rsidR="006D1B09" w:rsidRDefault="00A67124">
      <w:pPr>
        <w:rPr>
          <w:rFonts w:ascii="Arial" w:hAnsi="Arial" w:cs="Arial"/>
        </w:rPr>
      </w:pPr>
      <w:r w:rsidRPr="00612220">
        <w:rPr>
          <w:rFonts w:ascii="Arial" w:hAnsi="Arial" w:cs="Arial"/>
          <w:b/>
          <w:bCs/>
        </w:rPr>
        <w:t>Dataset:</w:t>
      </w:r>
      <w:r w:rsidRPr="00A67124">
        <w:rPr>
          <w:rFonts w:ascii="Arial" w:hAnsi="Arial" w:cs="Arial"/>
        </w:rPr>
        <w:t xml:space="preserve"> The dataset needed for the creation of this graph has been provided to you. </w:t>
      </w:r>
      <w:r w:rsidR="007243AB">
        <w:rPr>
          <w:rFonts w:ascii="Arial" w:hAnsi="Arial" w:cs="Arial"/>
        </w:rPr>
        <w:t xml:space="preserve">It </w:t>
      </w:r>
      <w:r w:rsidRPr="00A67124">
        <w:rPr>
          <w:rFonts w:ascii="Arial" w:hAnsi="Arial" w:cs="Arial"/>
        </w:rPr>
        <w:t>consists of three columns:</w:t>
      </w:r>
    </w:p>
    <w:p w14:paraId="526BB70B" w14:textId="1A92B804" w:rsidR="006D1B09" w:rsidRDefault="00A67124" w:rsidP="006D1B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B09">
        <w:rPr>
          <w:rFonts w:ascii="Arial" w:hAnsi="Arial" w:cs="Arial"/>
        </w:rPr>
        <w:t>Date</w:t>
      </w:r>
      <w:r w:rsidR="006D1B09">
        <w:rPr>
          <w:rFonts w:ascii="Arial" w:hAnsi="Arial" w:cs="Arial"/>
        </w:rPr>
        <w:t xml:space="preserve"> (</w:t>
      </w:r>
      <w:r w:rsidR="006D1B09" w:rsidRPr="006D1B09">
        <w:rPr>
          <w:rFonts w:ascii="Arial" w:hAnsi="Arial" w:cs="Arial"/>
        </w:rPr>
        <w:t>July 2019 to present</w:t>
      </w:r>
      <w:r w:rsidR="006D1B09">
        <w:rPr>
          <w:rFonts w:ascii="Arial" w:hAnsi="Arial" w:cs="Arial"/>
        </w:rPr>
        <w:t>)</w:t>
      </w:r>
    </w:p>
    <w:p w14:paraId="5D7FA3D3" w14:textId="54521191" w:rsidR="006D1B09" w:rsidRDefault="00A67124" w:rsidP="006D1B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B09">
        <w:rPr>
          <w:rFonts w:ascii="Arial" w:hAnsi="Arial" w:cs="Arial"/>
        </w:rPr>
        <w:t>PR (</w:t>
      </w:r>
      <w:r w:rsidR="002E675B" w:rsidRPr="006D1B09">
        <w:rPr>
          <w:rFonts w:ascii="Arial" w:hAnsi="Arial" w:cs="Arial"/>
        </w:rPr>
        <w:t>P</w:t>
      </w:r>
      <w:r w:rsidRPr="006D1B09">
        <w:rPr>
          <w:rFonts w:ascii="Arial" w:hAnsi="Arial" w:cs="Arial"/>
        </w:rPr>
        <w:t xml:space="preserve">erformance </w:t>
      </w:r>
      <w:r w:rsidR="002E675B" w:rsidRPr="006D1B09">
        <w:rPr>
          <w:rFonts w:ascii="Arial" w:hAnsi="Arial" w:cs="Arial"/>
        </w:rPr>
        <w:t>R</w:t>
      </w:r>
      <w:r w:rsidRPr="006D1B09">
        <w:rPr>
          <w:rFonts w:ascii="Arial" w:hAnsi="Arial" w:cs="Arial"/>
        </w:rPr>
        <w:t xml:space="preserve">atio) </w:t>
      </w:r>
      <w:r w:rsidR="006D1B09">
        <w:rPr>
          <w:rFonts w:ascii="Arial" w:hAnsi="Arial" w:cs="Arial"/>
        </w:rPr>
        <w:t>– This parameter is used to track the daily performance of the PV plant.</w:t>
      </w:r>
      <w:r w:rsidR="00723157">
        <w:rPr>
          <w:rFonts w:ascii="Arial" w:hAnsi="Arial" w:cs="Arial"/>
        </w:rPr>
        <w:t xml:space="preserve"> A high value indicates that the plant is performing well</w:t>
      </w:r>
      <w:r w:rsidR="00D36744">
        <w:rPr>
          <w:rFonts w:ascii="Arial" w:hAnsi="Arial" w:cs="Arial"/>
        </w:rPr>
        <w:t xml:space="preserve"> and there are no issues. </w:t>
      </w:r>
    </w:p>
    <w:p w14:paraId="34208A8F" w14:textId="1207CE36" w:rsidR="00A67124" w:rsidRPr="006D1B09" w:rsidRDefault="00A67124" w:rsidP="006D1B0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6D1B09">
        <w:rPr>
          <w:rFonts w:ascii="Arial" w:hAnsi="Arial" w:cs="Arial"/>
        </w:rPr>
        <w:t xml:space="preserve">GHI (Irradiation) </w:t>
      </w:r>
      <w:r w:rsidR="006D1B09">
        <w:rPr>
          <w:rFonts w:ascii="Arial" w:hAnsi="Arial" w:cs="Arial"/>
        </w:rPr>
        <w:t xml:space="preserve">– This parameter tracks the </w:t>
      </w:r>
      <w:r w:rsidR="00D85478">
        <w:rPr>
          <w:rFonts w:ascii="Arial" w:hAnsi="Arial" w:cs="Arial"/>
        </w:rPr>
        <w:t xml:space="preserve">total irradiation for a particular day. </w:t>
      </w:r>
      <w:r w:rsidR="007C7684">
        <w:rPr>
          <w:rFonts w:ascii="Arial" w:hAnsi="Arial" w:cs="Arial"/>
        </w:rPr>
        <w:t>A h</w:t>
      </w:r>
      <w:r w:rsidR="00D85478">
        <w:rPr>
          <w:rFonts w:ascii="Arial" w:hAnsi="Arial" w:cs="Arial"/>
        </w:rPr>
        <w:t>igh value indicates a sunny day.</w:t>
      </w:r>
    </w:p>
    <w:p w14:paraId="72306EBF" w14:textId="79852464" w:rsidR="00A67124" w:rsidRPr="00612220" w:rsidRDefault="00D66AAC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Impor</w:t>
      </w:r>
      <w:r w:rsidR="00540BB0">
        <w:rPr>
          <w:rFonts w:ascii="Arial" w:hAnsi="Arial" w:cs="Arial"/>
          <w:b/>
          <w:bCs/>
          <w:i/>
          <w:iCs/>
          <w:u w:val="single"/>
        </w:rPr>
        <w:t>t</w:t>
      </w:r>
      <w:r>
        <w:rPr>
          <w:rFonts w:ascii="Arial" w:hAnsi="Arial" w:cs="Arial"/>
          <w:b/>
          <w:bCs/>
          <w:i/>
          <w:iCs/>
          <w:u w:val="single"/>
        </w:rPr>
        <w:t xml:space="preserve">ant </w:t>
      </w:r>
      <w:r w:rsidR="00A67124" w:rsidRPr="00612220">
        <w:rPr>
          <w:rFonts w:ascii="Arial" w:hAnsi="Arial" w:cs="Arial"/>
          <w:b/>
          <w:bCs/>
          <w:i/>
          <w:iCs/>
          <w:u w:val="single"/>
        </w:rPr>
        <w:t>Notes:</w:t>
      </w:r>
    </w:p>
    <w:p w14:paraId="07AB7025" w14:textId="7C36AE31" w:rsidR="00A67124" w:rsidRDefault="00A67124" w:rsidP="0061222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12220">
        <w:rPr>
          <w:rFonts w:ascii="Arial" w:hAnsi="Arial" w:cs="Arial"/>
        </w:rPr>
        <w:t xml:space="preserve">The </w:t>
      </w:r>
      <w:r w:rsidR="002E675B" w:rsidRPr="004D5AAF">
        <w:rPr>
          <w:rFonts w:ascii="Arial" w:hAnsi="Arial" w:cs="Arial"/>
          <w:b/>
          <w:bCs/>
        </w:rPr>
        <w:t>r</w:t>
      </w:r>
      <w:r w:rsidRPr="004D5AAF">
        <w:rPr>
          <w:rFonts w:ascii="Arial" w:hAnsi="Arial" w:cs="Arial"/>
          <w:b/>
          <w:bCs/>
        </w:rPr>
        <w:t>ed line</w:t>
      </w:r>
      <w:r w:rsidRPr="00612220">
        <w:rPr>
          <w:rFonts w:ascii="Arial" w:hAnsi="Arial" w:cs="Arial"/>
        </w:rPr>
        <w:t xml:space="preserve"> on the graph represents the </w:t>
      </w:r>
      <w:r w:rsidR="008357E3">
        <w:rPr>
          <w:rFonts w:ascii="Arial" w:hAnsi="Arial" w:cs="Arial"/>
        </w:rPr>
        <w:t xml:space="preserve">30-d moving average of </w:t>
      </w:r>
      <w:r w:rsidR="002B1F7F">
        <w:rPr>
          <w:rFonts w:ascii="Arial" w:hAnsi="Arial" w:cs="Arial"/>
        </w:rPr>
        <w:t xml:space="preserve">the </w:t>
      </w:r>
      <w:r w:rsidRPr="00612220">
        <w:rPr>
          <w:rFonts w:ascii="Arial" w:hAnsi="Arial" w:cs="Arial"/>
        </w:rPr>
        <w:t xml:space="preserve">PR (Performance Evolution) whereas the scatter points depict the GHI. </w:t>
      </w:r>
    </w:p>
    <w:p w14:paraId="50D1941B" w14:textId="77777777" w:rsidR="002E675B" w:rsidRDefault="002E675B" w:rsidP="002E675B">
      <w:pPr>
        <w:pStyle w:val="ListParagraph"/>
        <w:rPr>
          <w:rFonts w:ascii="Arial" w:hAnsi="Arial" w:cs="Arial"/>
        </w:rPr>
      </w:pPr>
    </w:p>
    <w:p w14:paraId="4FAB5F8D" w14:textId="3879CDFB" w:rsidR="002E675B" w:rsidRDefault="002E675B" w:rsidP="002E675B">
      <w:pPr>
        <w:pStyle w:val="ListParagraph"/>
        <w:numPr>
          <w:ilvl w:val="3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4D5AAF">
        <w:rPr>
          <w:rFonts w:ascii="Arial" w:eastAsia="Times New Roman" w:hAnsi="Arial" w:cs="Arial"/>
          <w:b/>
          <w:bCs/>
          <w:color w:val="000000"/>
          <w:lang w:eastAsia="en-IN"/>
        </w:rPr>
        <w:t>dark green line</w:t>
      </w:r>
      <w:r>
        <w:rPr>
          <w:rFonts w:ascii="Arial" w:eastAsia="Times New Roman" w:hAnsi="Arial" w:cs="Arial"/>
          <w:color w:val="000000"/>
          <w:lang w:eastAsia="en-IN"/>
        </w:rPr>
        <w:t xml:space="preserve"> represents the budget line. The value begin</w:t>
      </w:r>
      <w:r w:rsidR="00D62D6C">
        <w:rPr>
          <w:rFonts w:ascii="Arial" w:eastAsia="Times New Roman" w:hAnsi="Arial" w:cs="Arial"/>
          <w:color w:val="000000"/>
          <w:lang w:eastAsia="en-IN"/>
        </w:rPr>
        <w:t>s</w:t>
      </w:r>
      <w:r>
        <w:rPr>
          <w:rFonts w:ascii="Arial" w:eastAsia="Times New Roman" w:hAnsi="Arial" w:cs="Arial"/>
          <w:color w:val="000000"/>
          <w:lang w:eastAsia="en-IN"/>
        </w:rPr>
        <w:t xml:space="preserve"> from 73.9 and should reduce by </w:t>
      </w:r>
      <w:r w:rsidR="000A66DB">
        <w:rPr>
          <w:rFonts w:ascii="Arial" w:eastAsia="Times New Roman" w:hAnsi="Arial" w:cs="Arial"/>
          <w:color w:val="000000"/>
          <w:lang w:eastAsia="en-IN"/>
        </w:rPr>
        <w:t>0.</w:t>
      </w:r>
      <w:r>
        <w:rPr>
          <w:rFonts w:ascii="Arial" w:eastAsia="Times New Roman" w:hAnsi="Arial" w:cs="Arial"/>
          <w:color w:val="000000"/>
          <w:lang w:eastAsia="en-IN"/>
        </w:rPr>
        <w:t>8% every year (Do not hardcode the values). As you can see the, the value</w:t>
      </w:r>
      <w:r w:rsidR="00D21779">
        <w:rPr>
          <w:rFonts w:ascii="Arial" w:eastAsia="Times New Roman" w:hAnsi="Arial" w:cs="Arial"/>
          <w:color w:val="000000"/>
          <w:lang w:eastAsia="en-IN"/>
        </w:rPr>
        <w:t>s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D21779">
        <w:rPr>
          <w:rFonts w:ascii="Arial" w:eastAsia="Times New Roman" w:hAnsi="Arial" w:cs="Arial"/>
          <w:color w:val="000000"/>
          <w:lang w:eastAsia="en-IN"/>
        </w:rPr>
        <w:t>are</w:t>
      </w:r>
      <w:r>
        <w:rPr>
          <w:rFonts w:ascii="Arial" w:eastAsia="Times New Roman" w:hAnsi="Arial" w:cs="Arial"/>
          <w:color w:val="000000"/>
          <w:lang w:eastAsia="en-IN"/>
        </w:rPr>
        <w:t>:</w:t>
      </w:r>
    </w:p>
    <w:p w14:paraId="33DFEC5A" w14:textId="77777777" w:rsidR="00E15F86" w:rsidRDefault="00E15F86" w:rsidP="00E15F86">
      <w:pPr>
        <w:pStyle w:val="ListParagraph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7C7D7ACD" w14:textId="77777777" w:rsidR="002E675B" w:rsidRDefault="002E675B" w:rsidP="002E675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73.9 for the first year (July 2019 to June 2020)</w:t>
      </w:r>
    </w:p>
    <w:p w14:paraId="74DCF312" w14:textId="77777777" w:rsidR="002E675B" w:rsidRDefault="002E675B" w:rsidP="002E675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lastRenderedPageBreak/>
        <w:t>73.3 for the second year (July 2020 to June 2021)</w:t>
      </w:r>
    </w:p>
    <w:p w14:paraId="5B65E941" w14:textId="0FC2347C" w:rsidR="002E675B" w:rsidRDefault="002E675B" w:rsidP="002E675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72.</w:t>
      </w:r>
      <w:r w:rsidR="00080786">
        <w:rPr>
          <w:rFonts w:ascii="Arial" w:eastAsia="Times New Roman" w:hAnsi="Arial" w:cs="Arial"/>
          <w:color w:val="000000"/>
          <w:lang w:eastAsia="en-IN"/>
        </w:rPr>
        <w:t>7</w:t>
      </w:r>
      <w:r>
        <w:rPr>
          <w:rFonts w:ascii="Arial" w:eastAsia="Times New Roman" w:hAnsi="Arial" w:cs="Arial"/>
          <w:color w:val="000000"/>
          <w:lang w:eastAsia="en-IN"/>
        </w:rPr>
        <w:t xml:space="preserve"> for the third year (July 2021 to present)</w:t>
      </w:r>
    </w:p>
    <w:p w14:paraId="2411FA49" w14:textId="77777777" w:rsidR="00612220" w:rsidRPr="002E675B" w:rsidRDefault="00612220" w:rsidP="002E675B">
      <w:pPr>
        <w:pStyle w:val="ListParagraph"/>
        <w:rPr>
          <w:rFonts w:ascii="Arial" w:hAnsi="Arial" w:cs="Arial"/>
        </w:rPr>
      </w:pPr>
    </w:p>
    <w:p w14:paraId="2A9E7FE8" w14:textId="66900658" w:rsidR="00A67124" w:rsidRDefault="00A67124" w:rsidP="00612220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 xml:space="preserve">The points for the scatter plot are </w:t>
      </w:r>
      <w:r w:rsidRPr="004D5AAF">
        <w:rPr>
          <w:rFonts w:ascii="Arial" w:eastAsia="Times New Roman" w:hAnsi="Arial" w:cs="Arial"/>
          <w:b/>
          <w:bCs/>
          <w:color w:val="000000"/>
          <w:lang w:eastAsia="en-IN"/>
        </w:rPr>
        <w:t>colour coded</w:t>
      </w:r>
      <w:r w:rsidRPr="00612220">
        <w:rPr>
          <w:rFonts w:ascii="Arial" w:eastAsia="Times New Roman" w:hAnsi="Arial" w:cs="Arial"/>
          <w:color w:val="000000"/>
          <w:lang w:eastAsia="en-IN"/>
        </w:rPr>
        <w:t xml:space="preserve"> (</w:t>
      </w:r>
      <w:r w:rsidR="00C97B86">
        <w:rPr>
          <w:rFonts w:ascii="Arial" w:eastAsia="Times New Roman" w:hAnsi="Arial" w:cs="Arial"/>
          <w:color w:val="000000"/>
          <w:lang w:eastAsia="en-IN"/>
        </w:rPr>
        <w:t>as per</w:t>
      </w:r>
      <w:r w:rsidRPr="00612220">
        <w:rPr>
          <w:rFonts w:ascii="Arial" w:eastAsia="Times New Roman" w:hAnsi="Arial" w:cs="Arial"/>
          <w:color w:val="000000"/>
          <w:lang w:eastAsia="en-IN"/>
        </w:rPr>
        <w:t xml:space="preserve"> the legend above). That is: if the GHI [Daily Irradiation] is:</w:t>
      </w:r>
    </w:p>
    <w:p w14:paraId="3E50569B" w14:textId="77777777" w:rsidR="00E15F86" w:rsidRPr="00612220" w:rsidRDefault="00E15F86" w:rsidP="00E15F8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37B5300" w14:textId="72CC749C" w:rsidR="00A67124" w:rsidRPr="00612220" w:rsidRDefault="00A67124" w:rsidP="006122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>Less than 2: Navy blue</w:t>
      </w:r>
    </w:p>
    <w:p w14:paraId="28A26A34" w14:textId="1BEF09BD" w:rsidR="00A67124" w:rsidRPr="00612220" w:rsidRDefault="00A67124" w:rsidP="006122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>2-4: Light blue</w:t>
      </w:r>
    </w:p>
    <w:p w14:paraId="3C556AC2" w14:textId="2702CE01" w:rsidR="00A67124" w:rsidRPr="00612220" w:rsidRDefault="00A67124" w:rsidP="00612220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>4-6: Orange</w:t>
      </w:r>
    </w:p>
    <w:p w14:paraId="016530C1" w14:textId="60BB7E03" w:rsidR="00A67124" w:rsidRDefault="00A67124" w:rsidP="00A67124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>&gt;6: Brown</w:t>
      </w:r>
    </w:p>
    <w:p w14:paraId="13DE1B79" w14:textId="77777777" w:rsidR="00612220" w:rsidRPr="00612220" w:rsidRDefault="00612220" w:rsidP="00612220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052E4284" w14:textId="2B700197" w:rsidR="00A10855" w:rsidRDefault="00B43F0C" w:rsidP="0061222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The points </w:t>
      </w:r>
      <w:r w:rsidR="00F43F1E">
        <w:rPr>
          <w:rFonts w:ascii="Arial" w:eastAsia="Times New Roman" w:hAnsi="Arial" w:cs="Arial"/>
          <w:color w:val="000000"/>
          <w:lang w:eastAsia="en-IN"/>
        </w:rPr>
        <w:t xml:space="preserve">above </w:t>
      </w:r>
      <w:r w:rsidR="00F43F1E" w:rsidRPr="004D5AAF">
        <w:rPr>
          <w:rFonts w:ascii="Arial" w:eastAsia="Times New Roman" w:hAnsi="Arial" w:cs="Arial"/>
          <w:b/>
          <w:bCs/>
          <w:color w:val="000000"/>
          <w:lang w:eastAsia="en-IN"/>
        </w:rPr>
        <w:t>Target Budget PR</w:t>
      </w:r>
      <w:r w:rsidR="00F43F1E">
        <w:rPr>
          <w:rFonts w:ascii="Arial" w:eastAsia="Times New Roman" w:hAnsi="Arial" w:cs="Arial"/>
          <w:color w:val="000000"/>
          <w:lang w:eastAsia="en-IN"/>
        </w:rPr>
        <w:t xml:space="preserve"> represent the number of PR points above the </w:t>
      </w:r>
      <w:r w:rsidR="008F017D">
        <w:rPr>
          <w:rFonts w:ascii="Arial" w:eastAsia="Times New Roman" w:hAnsi="Arial" w:cs="Arial"/>
          <w:color w:val="000000"/>
          <w:lang w:eastAsia="en-IN"/>
        </w:rPr>
        <w:t>Budget PR for that particular year.</w:t>
      </w:r>
    </w:p>
    <w:p w14:paraId="02F9D2AE" w14:textId="77777777" w:rsidR="00E03CD6" w:rsidRDefault="00E03CD6" w:rsidP="00E03CD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427A1424" w14:textId="4F943E7E" w:rsidR="00A67124" w:rsidRDefault="00A67124" w:rsidP="0061222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4D5AAF">
        <w:rPr>
          <w:rFonts w:ascii="Arial" w:eastAsia="Times New Roman" w:hAnsi="Arial" w:cs="Arial"/>
          <w:b/>
          <w:bCs/>
          <w:color w:val="000000"/>
          <w:lang w:eastAsia="en-IN"/>
        </w:rPr>
        <w:t>bottom right section</w:t>
      </w:r>
      <w:r w:rsidRPr="00612220">
        <w:rPr>
          <w:rFonts w:ascii="Arial" w:eastAsia="Times New Roman" w:hAnsi="Arial" w:cs="Arial"/>
          <w:color w:val="000000"/>
          <w:lang w:eastAsia="en-IN"/>
        </w:rPr>
        <w:t xml:space="preserve"> of the graph simply shows the average PR for the last 7 days, the last 30 days, last 60 days and so on. </w:t>
      </w:r>
    </w:p>
    <w:p w14:paraId="4319763F" w14:textId="77777777" w:rsidR="00BC70B4" w:rsidRPr="008035B2" w:rsidRDefault="00BC70B4" w:rsidP="008035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14:paraId="6925C504" w14:textId="02D78F2C" w:rsidR="00A67124" w:rsidRPr="00612220" w:rsidRDefault="00A67124" w:rsidP="00612220">
      <w:pPr>
        <w:pStyle w:val="ListParagraph"/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12220">
        <w:rPr>
          <w:rFonts w:ascii="Arial" w:eastAsia="Times New Roman" w:hAnsi="Arial" w:cs="Arial"/>
          <w:color w:val="000000"/>
          <w:lang w:eastAsia="en-IN"/>
        </w:rPr>
        <w:t xml:space="preserve">Please note that the values and the trends will not match the graph </w:t>
      </w:r>
      <w:r w:rsidR="00273B2E" w:rsidRPr="00612220">
        <w:rPr>
          <w:rFonts w:ascii="Arial" w:eastAsia="Times New Roman" w:hAnsi="Arial" w:cs="Arial"/>
          <w:color w:val="000000"/>
          <w:lang w:eastAsia="en-IN"/>
        </w:rPr>
        <w:t>exactly since</w:t>
      </w:r>
      <w:r w:rsidRPr="00612220">
        <w:rPr>
          <w:rFonts w:ascii="Arial" w:eastAsia="Times New Roman" w:hAnsi="Arial" w:cs="Arial"/>
          <w:color w:val="000000"/>
          <w:lang w:eastAsia="en-IN"/>
        </w:rPr>
        <w:t xml:space="preserve"> we have changed the data slightl</w:t>
      </w:r>
      <w:r w:rsidR="00297FFE">
        <w:rPr>
          <w:rFonts w:ascii="Arial" w:eastAsia="Times New Roman" w:hAnsi="Arial" w:cs="Arial"/>
          <w:color w:val="000000"/>
          <w:lang w:eastAsia="en-IN"/>
        </w:rPr>
        <w:t>y</w:t>
      </w:r>
      <w:r w:rsidRPr="00612220">
        <w:rPr>
          <w:rFonts w:ascii="Arial" w:eastAsia="Times New Roman" w:hAnsi="Arial" w:cs="Arial"/>
          <w:color w:val="000000"/>
          <w:lang w:eastAsia="en-IN"/>
        </w:rPr>
        <w:t>.</w:t>
      </w:r>
    </w:p>
    <w:p w14:paraId="76839219" w14:textId="77777777" w:rsidR="00A67124" w:rsidRPr="00A67124" w:rsidRDefault="00A67124">
      <w:pPr>
        <w:rPr>
          <w:rFonts w:ascii="Arial" w:hAnsi="Arial" w:cs="Arial"/>
        </w:rPr>
      </w:pPr>
    </w:p>
    <w:p w14:paraId="58644540" w14:textId="48C68081" w:rsidR="00A67124" w:rsidRPr="00612220" w:rsidRDefault="00A67124">
      <w:pPr>
        <w:rPr>
          <w:rFonts w:ascii="Arial" w:hAnsi="Arial" w:cs="Arial"/>
          <w:b/>
          <w:bCs/>
        </w:rPr>
      </w:pPr>
      <w:r w:rsidRPr="00612220">
        <w:rPr>
          <w:rFonts w:ascii="Arial" w:hAnsi="Arial" w:cs="Arial"/>
          <w:b/>
          <w:bCs/>
        </w:rPr>
        <w:t xml:space="preserve">Files that you have to submit: </w:t>
      </w:r>
    </w:p>
    <w:p w14:paraId="023C9E39" w14:textId="502391C0" w:rsidR="00885DB6" w:rsidRDefault="00885DB6" w:rsidP="00885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completed output graph generated by you. </w:t>
      </w:r>
    </w:p>
    <w:p w14:paraId="7F9B5B59" w14:textId="77777777" w:rsidR="002E675B" w:rsidRDefault="002E675B" w:rsidP="002E675B">
      <w:pPr>
        <w:pStyle w:val="ListParagraph"/>
        <w:rPr>
          <w:rFonts w:ascii="Arial" w:hAnsi="Arial" w:cs="Arial"/>
        </w:rPr>
      </w:pPr>
    </w:p>
    <w:p w14:paraId="09BEB719" w14:textId="578F7E17" w:rsidR="00885DB6" w:rsidRDefault="00885DB6" w:rsidP="00885DB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code you used to generate the graph (preferably in Python)</w:t>
      </w:r>
    </w:p>
    <w:p w14:paraId="0DBB510C" w14:textId="77777777" w:rsidR="006762AF" w:rsidRPr="006762AF" w:rsidRDefault="006762AF" w:rsidP="006762AF">
      <w:pPr>
        <w:pStyle w:val="ListParagraph"/>
        <w:rPr>
          <w:rFonts w:ascii="Arial" w:hAnsi="Arial" w:cs="Arial"/>
        </w:rPr>
      </w:pPr>
    </w:p>
    <w:p w14:paraId="60C33441" w14:textId="77777777" w:rsidR="00A67124" w:rsidRPr="00A67124" w:rsidRDefault="00A67124">
      <w:pPr>
        <w:rPr>
          <w:rFonts w:ascii="Arial" w:hAnsi="Arial" w:cs="Arial"/>
        </w:rPr>
      </w:pPr>
    </w:p>
    <w:p w14:paraId="3397E4A3" w14:textId="31BD3063" w:rsidR="00C55986" w:rsidRPr="00A67124" w:rsidRDefault="00C55986">
      <w:pPr>
        <w:rPr>
          <w:rFonts w:ascii="Arial" w:hAnsi="Arial" w:cs="Arial"/>
        </w:rPr>
      </w:pPr>
    </w:p>
    <w:p w14:paraId="230F9881" w14:textId="5C494E31" w:rsidR="00C55986" w:rsidRPr="00A67124" w:rsidRDefault="00C55986">
      <w:pPr>
        <w:rPr>
          <w:rFonts w:ascii="Arial" w:hAnsi="Arial" w:cs="Arial"/>
        </w:rPr>
      </w:pPr>
    </w:p>
    <w:p w14:paraId="0349A53E" w14:textId="77777777" w:rsidR="00C55986" w:rsidRPr="00A67124" w:rsidRDefault="00C55986">
      <w:pPr>
        <w:rPr>
          <w:rFonts w:ascii="Arial" w:hAnsi="Arial" w:cs="Arial"/>
        </w:rPr>
      </w:pPr>
    </w:p>
    <w:sectPr w:rsidR="00C55986" w:rsidRPr="00A6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AB2E" w14:textId="77777777" w:rsidR="007922A4" w:rsidRDefault="007922A4" w:rsidP="00612220">
      <w:pPr>
        <w:spacing w:after="0" w:line="240" w:lineRule="auto"/>
      </w:pPr>
      <w:r>
        <w:separator/>
      </w:r>
    </w:p>
  </w:endnote>
  <w:endnote w:type="continuationSeparator" w:id="0">
    <w:p w14:paraId="64830A10" w14:textId="77777777" w:rsidR="007922A4" w:rsidRDefault="007922A4" w:rsidP="00612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88145" w14:textId="77777777" w:rsidR="007922A4" w:rsidRDefault="007922A4" w:rsidP="00612220">
      <w:pPr>
        <w:spacing w:after="0" w:line="240" w:lineRule="auto"/>
      </w:pPr>
      <w:r>
        <w:separator/>
      </w:r>
    </w:p>
  </w:footnote>
  <w:footnote w:type="continuationSeparator" w:id="0">
    <w:p w14:paraId="21069B93" w14:textId="77777777" w:rsidR="007922A4" w:rsidRDefault="007922A4" w:rsidP="00612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213B"/>
    <w:multiLevelType w:val="hybridMultilevel"/>
    <w:tmpl w:val="E1F062FA"/>
    <w:lvl w:ilvl="0" w:tplc="3B7465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6589"/>
    <w:multiLevelType w:val="hybridMultilevel"/>
    <w:tmpl w:val="BC2A1742"/>
    <w:lvl w:ilvl="0" w:tplc="3B7465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D4160"/>
    <w:multiLevelType w:val="hybridMultilevel"/>
    <w:tmpl w:val="A7A60B4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9C19B4"/>
    <w:multiLevelType w:val="hybridMultilevel"/>
    <w:tmpl w:val="7E3E7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94627"/>
    <w:multiLevelType w:val="hybridMultilevel"/>
    <w:tmpl w:val="ADAE6D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0AF0D35"/>
    <w:multiLevelType w:val="hybridMultilevel"/>
    <w:tmpl w:val="920415E6"/>
    <w:lvl w:ilvl="0" w:tplc="3B7465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B5A8E"/>
    <w:multiLevelType w:val="hybridMultilevel"/>
    <w:tmpl w:val="872E8758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B746532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72280646">
    <w:abstractNumId w:val="1"/>
  </w:num>
  <w:num w:numId="2" w16cid:durableId="932712340">
    <w:abstractNumId w:val="0"/>
  </w:num>
  <w:num w:numId="3" w16cid:durableId="399909585">
    <w:abstractNumId w:val="5"/>
  </w:num>
  <w:num w:numId="4" w16cid:durableId="1096755220">
    <w:abstractNumId w:val="4"/>
  </w:num>
  <w:num w:numId="5" w16cid:durableId="1798138069">
    <w:abstractNumId w:val="6"/>
  </w:num>
  <w:num w:numId="6" w16cid:durableId="270942325">
    <w:abstractNumId w:val="2"/>
  </w:num>
  <w:num w:numId="7" w16cid:durableId="1099452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86"/>
    <w:rsid w:val="00080786"/>
    <w:rsid w:val="000A66DB"/>
    <w:rsid w:val="00273B2E"/>
    <w:rsid w:val="00297FFE"/>
    <w:rsid w:val="002B1F7F"/>
    <w:rsid w:val="002E675B"/>
    <w:rsid w:val="002F1F93"/>
    <w:rsid w:val="00385A5B"/>
    <w:rsid w:val="00432FB6"/>
    <w:rsid w:val="00497AC0"/>
    <w:rsid w:val="004D5AAF"/>
    <w:rsid w:val="00540BB0"/>
    <w:rsid w:val="00552FE0"/>
    <w:rsid w:val="00612220"/>
    <w:rsid w:val="00641726"/>
    <w:rsid w:val="00665371"/>
    <w:rsid w:val="00674C30"/>
    <w:rsid w:val="006762AF"/>
    <w:rsid w:val="006D1B09"/>
    <w:rsid w:val="006F59C4"/>
    <w:rsid w:val="00723157"/>
    <w:rsid w:val="007243AB"/>
    <w:rsid w:val="00734403"/>
    <w:rsid w:val="007922A4"/>
    <w:rsid w:val="007C7684"/>
    <w:rsid w:val="008035B2"/>
    <w:rsid w:val="0080490D"/>
    <w:rsid w:val="008357E3"/>
    <w:rsid w:val="00885DB6"/>
    <w:rsid w:val="008D4E6A"/>
    <w:rsid w:val="008F00AD"/>
    <w:rsid w:val="008F017D"/>
    <w:rsid w:val="009022A1"/>
    <w:rsid w:val="00A10855"/>
    <w:rsid w:val="00A25772"/>
    <w:rsid w:val="00A67124"/>
    <w:rsid w:val="00AF1F20"/>
    <w:rsid w:val="00B02D45"/>
    <w:rsid w:val="00B43F0C"/>
    <w:rsid w:val="00B55357"/>
    <w:rsid w:val="00BC70B4"/>
    <w:rsid w:val="00C55986"/>
    <w:rsid w:val="00C97B86"/>
    <w:rsid w:val="00CB536F"/>
    <w:rsid w:val="00CC4424"/>
    <w:rsid w:val="00D21779"/>
    <w:rsid w:val="00D36744"/>
    <w:rsid w:val="00D62D6C"/>
    <w:rsid w:val="00D66AAC"/>
    <w:rsid w:val="00D85478"/>
    <w:rsid w:val="00E03CD6"/>
    <w:rsid w:val="00E15F86"/>
    <w:rsid w:val="00ED0D37"/>
    <w:rsid w:val="00F4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8EECE"/>
  <w15:chartTrackingRefBased/>
  <w15:docId w15:val="{7339B7A5-3D0B-4E87-A546-C2BE3AA3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2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1222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Agarwal</dc:creator>
  <cp:keywords/>
  <dc:description/>
  <cp:lastModifiedBy>Anusha Agarwal</cp:lastModifiedBy>
  <cp:revision>4</cp:revision>
  <dcterms:created xsi:type="dcterms:W3CDTF">2022-03-25T11:29:00Z</dcterms:created>
  <dcterms:modified xsi:type="dcterms:W3CDTF">2022-05-06T09:20:00Z</dcterms:modified>
</cp:coreProperties>
</file>