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F17" w:rsidRDefault="006E786B" w:rsidP="006E786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1 </w:t>
      </w:r>
      <w:r w:rsidR="00F7628C" w:rsidRPr="006E786B">
        <w:rPr>
          <w:lang w:val="en-US"/>
        </w:rPr>
        <w:t>Select appropriate choices for Automatic parallelism in modern machines at various levels</w:t>
      </w:r>
    </w:p>
    <w:p w:rsidR="006E786B" w:rsidRPr="006E786B" w:rsidRDefault="006E786B" w:rsidP="006E786B">
      <w:pPr>
        <w:pStyle w:val="ListParagraph"/>
        <w:rPr>
          <w:lang w:val="en-US"/>
        </w:rPr>
      </w:pPr>
    </w:p>
    <w:p w:rsidR="00F7628C" w:rsidRDefault="00F7628C" w:rsidP="00F762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Bit level parallelism</w:t>
      </w:r>
    </w:p>
    <w:p w:rsidR="00F7628C" w:rsidRDefault="00F7628C" w:rsidP="00F762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Instruction level parallelism</w:t>
      </w:r>
    </w:p>
    <w:p w:rsidR="00F7628C" w:rsidRDefault="00F7628C" w:rsidP="00F762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Memory system parallelism</w:t>
      </w:r>
    </w:p>
    <w:p w:rsidR="00F7628C" w:rsidRDefault="00F7628C" w:rsidP="00F762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OS parallelism</w:t>
      </w:r>
    </w:p>
    <w:p w:rsidR="00F7628C" w:rsidRDefault="00F7628C" w:rsidP="00F7628C">
      <w:pPr>
        <w:pStyle w:val="ListParagraph"/>
        <w:rPr>
          <w:lang w:val="en-US"/>
        </w:rPr>
      </w:pPr>
    </w:p>
    <w:p w:rsidR="00F7628C" w:rsidRDefault="00F7628C" w:rsidP="00F762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Option 1 and 2</w:t>
      </w:r>
    </w:p>
    <w:p w:rsidR="00F7628C" w:rsidRDefault="00F7628C" w:rsidP="00F762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Option 3 and 4</w:t>
      </w:r>
    </w:p>
    <w:p w:rsidR="00F7628C" w:rsidRDefault="00F7628C" w:rsidP="00F762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Option 1 and 3</w:t>
      </w:r>
    </w:p>
    <w:p w:rsidR="00F7628C" w:rsidRDefault="00F7628C" w:rsidP="00F7628C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DE6A5D">
        <w:rPr>
          <w:b/>
          <w:lang w:val="en-US"/>
        </w:rPr>
        <w:t>All of these</w:t>
      </w:r>
    </w:p>
    <w:p w:rsidR="00DE6A5D" w:rsidRPr="00DE6A5D" w:rsidRDefault="00DE6A5D" w:rsidP="00DE6A5D">
      <w:pPr>
        <w:pStyle w:val="ListParagraph"/>
        <w:ind w:left="1080"/>
        <w:rPr>
          <w:b/>
          <w:lang w:val="en-US"/>
        </w:rPr>
      </w:pPr>
    </w:p>
    <w:p w:rsidR="00F7628C" w:rsidRDefault="006E786B">
      <w:pPr>
        <w:rPr>
          <w:lang w:val="en-US"/>
        </w:rPr>
      </w:pPr>
      <w:r>
        <w:rPr>
          <w:lang w:val="en-US"/>
        </w:rPr>
        <w:t>Q. 2 Choose appropriate</w:t>
      </w:r>
      <w:r w:rsidR="00DE6A5D">
        <w:rPr>
          <w:lang w:val="en-US"/>
        </w:rPr>
        <w:t xml:space="preserve"> </w:t>
      </w:r>
      <w:proofErr w:type="gramStart"/>
      <w:r w:rsidR="00DE6A5D">
        <w:rPr>
          <w:lang w:val="en-US"/>
        </w:rPr>
        <w:t xml:space="preserve">option </w:t>
      </w:r>
      <w:r>
        <w:rPr>
          <w:lang w:val="en-US"/>
        </w:rPr>
        <w:t xml:space="preserve"> about</w:t>
      </w:r>
      <w:proofErr w:type="gramEnd"/>
      <w:r>
        <w:rPr>
          <w:lang w:val="en-US"/>
        </w:rPr>
        <w:t xml:space="preserve"> shared memory</w:t>
      </w:r>
    </w:p>
    <w:p w:rsidR="006E786B" w:rsidRDefault="006E786B">
      <w:pPr>
        <w:rPr>
          <w:lang w:val="en-US"/>
        </w:rPr>
      </w:pPr>
      <w:r>
        <w:rPr>
          <w:lang w:val="en-US"/>
        </w:rPr>
        <w:t>1. No explicit send/receive, write shared memory address</w:t>
      </w:r>
    </w:p>
    <w:p w:rsidR="006E786B" w:rsidRDefault="006E786B">
      <w:pPr>
        <w:rPr>
          <w:lang w:val="en-US"/>
        </w:rPr>
      </w:pPr>
      <w:r>
        <w:rPr>
          <w:lang w:val="en-US"/>
        </w:rPr>
        <w:t>2. Communication cost is low but required discipline</w:t>
      </w:r>
    </w:p>
    <w:p w:rsidR="006E786B" w:rsidRDefault="006E786B">
      <w:pPr>
        <w:rPr>
          <w:lang w:val="en-US"/>
        </w:rPr>
      </w:pPr>
      <w:r>
        <w:rPr>
          <w:lang w:val="en-US"/>
        </w:rPr>
        <w:t xml:space="preserve">3. Far more scalable </w:t>
      </w:r>
    </w:p>
    <w:p w:rsidR="006E786B" w:rsidRDefault="006E786B">
      <w:pPr>
        <w:rPr>
          <w:lang w:val="en-US"/>
        </w:rPr>
      </w:pPr>
      <w:r>
        <w:rPr>
          <w:lang w:val="en-US"/>
        </w:rPr>
        <w:t>4. Requires coordination to prevent corrupting memory</w:t>
      </w:r>
    </w:p>
    <w:p w:rsidR="006E786B" w:rsidRDefault="00DE6A5D">
      <w:pPr>
        <w:rPr>
          <w:lang w:val="en-US"/>
        </w:rPr>
      </w:pPr>
      <w:r>
        <w:rPr>
          <w:lang w:val="en-US"/>
        </w:rPr>
        <w:t>A. Option 1 is true and 2 is false</w:t>
      </w:r>
    </w:p>
    <w:p w:rsidR="00DE6A5D" w:rsidRPr="00DE6A5D" w:rsidRDefault="00DE6A5D">
      <w:pPr>
        <w:rPr>
          <w:b/>
          <w:lang w:val="en-US"/>
        </w:rPr>
      </w:pPr>
      <w:r w:rsidRPr="00DE6A5D">
        <w:rPr>
          <w:b/>
          <w:lang w:val="en-US"/>
        </w:rPr>
        <w:t>B. Option 1 is true and 3 is false</w:t>
      </w:r>
    </w:p>
    <w:p w:rsidR="00DE6A5D" w:rsidRDefault="00DE6A5D">
      <w:pPr>
        <w:rPr>
          <w:lang w:val="en-US"/>
        </w:rPr>
      </w:pPr>
      <w:r>
        <w:rPr>
          <w:lang w:val="en-US"/>
        </w:rPr>
        <w:t>C. Option 3 and 4 are correct</w:t>
      </w:r>
    </w:p>
    <w:p w:rsidR="00DE6A5D" w:rsidRDefault="00DE6A5D">
      <w:pPr>
        <w:rPr>
          <w:lang w:val="en-US"/>
        </w:rPr>
      </w:pPr>
      <w:r>
        <w:rPr>
          <w:lang w:val="en-US"/>
        </w:rPr>
        <w:t>D. All options are correct</w:t>
      </w:r>
    </w:p>
    <w:p w:rsidR="006E786B" w:rsidRDefault="006E786B">
      <w:pPr>
        <w:rPr>
          <w:lang w:val="en-US"/>
        </w:rPr>
      </w:pPr>
    </w:p>
    <w:p w:rsidR="00DE6A5D" w:rsidRDefault="00DE6A5D">
      <w:pPr>
        <w:rPr>
          <w:lang w:val="en-US"/>
        </w:rPr>
      </w:pPr>
      <w:bookmarkStart w:id="0" w:name="_GoBack"/>
      <w:bookmarkEnd w:id="0"/>
    </w:p>
    <w:p w:rsidR="006E786B" w:rsidRPr="00F7628C" w:rsidRDefault="006E786B">
      <w:pPr>
        <w:rPr>
          <w:lang w:val="en-US"/>
        </w:rPr>
      </w:pPr>
      <w:r>
        <w:rPr>
          <w:lang w:val="en-US"/>
        </w:rPr>
        <w:t xml:space="preserve"> </w:t>
      </w:r>
    </w:p>
    <w:sectPr w:rsidR="006E786B" w:rsidRPr="00F762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5060B1"/>
    <w:multiLevelType w:val="hybridMultilevel"/>
    <w:tmpl w:val="95F8DAAE"/>
    <w:lvl w:ilvl="0" w:tplc="E52AF70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BE01298"/>
    <w:multiLevelType w:val="hybridMultilevel"/>
    <w:tmpl w:val="E042DFFE"/>
    <w:lvl w:ilvl="0" w:tplc="40090015">
      <w:start w:val="1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E55421"/>
    <w:multiLevelType w:val="hybridMultilevel"/>
    <w:tmpl w:val="C90431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28C"/>
    <w:rsid w:val="00086F17"/>
    <w:rsid w:val="00661A8E"/>
    <w:rsid w:val="006E786B"/>
    <w:rsid w:val="00DE6A5D"/>
    <w:rsid w:val="00F7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2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2021-09-07T10:21:00Z</dcterms:created>
  <dcterms:modified xsi:type="dcterms:W3CDTF">2021-09-07T12:07:00Z</dcterms:modified>
</cp:coreProperties>
</file>