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AACA" w14:textId="1ABF506D" w:rsidR="002E00DA" w:rsidRPr="001C05A1" w:rsidRDefault="000B5BEA" w:rsidP="002E00DA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4A183FDDAA8949F6AAC7CB3EBB300E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47FF3">
            <w:t>Packet Tracer - Изменение OSPFv2 для одной области</w:t>
          </w:r>
        </w:sdtContent>
      </w:sdt>
    </w:p>
    <w:p w14:paraId="4095FA2C" w14:textId="387D31CD" w:rsidR="00D778DF" w:rsidRPr="009A1CF4" w:rsidRDefault="00D778DF" w:rsidP="00D778DF">
      <w:pPr>
        <w:pStyle w:val="InstNoteRed"/>
      </w:pPr>
    </w:p>
    <w:p w14:paraId="54AB4E50" w14:textId="77777777" w:rsidR="00AD0E51" w:rsidRPr="000B0C00" w:rsidRDefault="00AD0E51" w:rsidP="00AD0E51">
      <w:pPr>
        <w:pStyle w:val="1"/>
      </w:pPr>
      <w:r>
        <w:t xml:space="preserve">Таблица адресации </w:t>
      </w:r>
    </w:p>
    <w:tbl>
      <w:tblPr>
        <w:tblW w:w="99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 и шлюза по умолчанию, где это применимо."/>
      </w:tblPr>
      <w:tblGrid>
        <w:gridCol w:w="1992"/>
        <w:gridCol w:w="1993"/>
        <w:gridCol w:w="1992"/>
        <w:gridCol w:w="1993"/>
        <w:gridCol w:w="1993"/>
      </w:tblGrid>
      <w:tr w:rsidR="00AD0E51" w:rsidRPr="000B0C00" w14:paraId="47A02DA0" w14:textId="77777777" w:rsidTr="00CD10E3">
        <w:trPr>
          <w:cantSplit/>
          <w:trHeight w:val="255"/>
          <w:tblHeader/>
          <w:jc w:val="center"/>
        </w:trPr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AE83538" w14:textId="77777777" w:rsidR="00AD0E51" w:rsidRPr="000B0C00" w:rsidRDefault="00AD0E51" w:rsidP="00284719">
            <w:pPr>
              <w:pStyle w:val="TableHeading"/>
            </w:pPr>
            <w:r>
              <w:t>Устройство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94E7D3C" w14:textId="77777777" w:rsidR="00AD0E51" w:rsidRPr="000B0C00" w:rsidRDefault="00AD0E51" w:rsidP="00284719">
            <w:pPr>
              <w:pStyle w:val="TableHeading"/>
            </w:pPr>
            <w:r>
              <w:t>Интерфейс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327431B" w14:textId="77777777" w:rsidR="00AD0E51" w:rsidRPr="000B0C00" w:rsidRDefault="00AD0E51" w:rsidP="00284719">
            <w:pPr>
              <w:pStyle w:val="TableHeading"/>
            </w:pPr>
            <w:r>
              <w:t>IPv4-адрес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4465A9E" w14:textId="77777777" w:rsidR="00AD0E51" w:rsidRPr="000B0C00" w:rsidRDefault="00AD0E51" w:rsidP="00284719">
            <w:pPr>
              <w:pStyle w:val="TableHeading"/>
            </w:pPr>
            <w:r>
              <w:t>Маска подсети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A0F4A3F" w14:textId="77777777" w:rsidR="00AD0E51" w:rsidRPr="000B0C00" w:rsidRDefault="00AD0E51" w:rsidP="00284719">
            <w:pPr>
              <w:pStyle w:val="TableHeading"/>
            </w:pPr>
            <w:r>
              <w:t>Шлюз по умолчанию</w:t>
            </w:r>
          </w:p>
        </w:tc>
      </w:tr>
      <w:tr w:rsidR="00AD0E51" w:rsidRPr="000B0C00" w14:paraId="08698844" w14:textId="77777777" w:rsidTr="00CD10E3">
        <w:trPr>
          <w:cantSplit/>
          <w:jc w:val="center"/>
        </w:trPr>
        <w:tc>
          <w:tcPr>
            <w:tcW w:w="1992" w:type="dxa"/>
            <w:tcBorders>
              <w:bottom w:val="nil"/>
            </w:tcBorders>
            <w:vAlign w:val="center"/>
          </w:tcPr>
          <w:p w14:paraId="67032BB0" w14:textId="77777777" w:rsidR="00AD0E51" w:rsidRPr="000B0C00" w:rsidRDefault="00AD0E51" w:rsidP="00284719">
            <w:pPr>
              <w:pStyle w:val="TableText"/>
            </w:pPr>
            <w:r>
              <w:t>R1</w:t>
            </w:r>
          </w:p>
        </w:tc>
        <w:tc>
          <w:tcPr>
            <w:tcW w:w="1993" w:type="dxa"/>
            <w:vAlign w:val="center"/>
          </w:tcPr>
          <w:p w14:paraId="7FAFF399" w14:textId="77777777" w:rsidR="00AD0E51" w:rsidRPr="000B0C00" w:rsidRDefault="00AD0E51" w:rsidP="00284719">
            <w:pPr>
              <w:pStyle w:val="TableText"/>
            </w:pPr>
            <w:r>
              <w:t>G0/0</w:t>
            </w:r>
          </w:p>
        </w:tc>
        <w:tc>
          <w:tcPr>
            <w:tcW w:w="1992" w:type="dxa"/>
            <w:vAlign w:val="bottom"/>
          </w:tcPr>
          <w:p w14:paraId="1C212DAB" w14:textId="77777777" w:rsidR="00AD0E51" w:rsidRPr="000B0C00" w:rsidRDefault="00AD0E51" w:rsidP="00284719">
            <w:pPr>
              <w:pStyle w:val="TableText"/>
            </w:pPr>
            <w:r>
              <w:t>172.16.1.1</w:t>
            </w:r>
          </w:p>
        </w:tc>
        <w:tc>
          <w:tcPr>
            <w:tcW w:w="1993" w:type="dxa"/>
            <w:vAlign w:val="bottom"/>
          </w:tcPr>
          <w:p w14:paraId="3FE1C0FA" w14:textId="77777777" w:rsidR="00AD0E51" w:rsidRPr="000B0C00" w:rsidRDefault="00AD0E51" w:rsidP="00284719">
            <w:pPr>
              <w:pStyle w:val="TableText"/>
            </w:pPr>
            <w:r>
              <w:t>255.255.255.0</w:t>
            </w:r>
          </w:p>
        </w:tc>
        <w:tc>
          <w:tcPr>
            <w:tcW w:w="1993" w:type="dxa"/>
            <w:tcBorders>
              <w:bottom w:val="nil"/>
            </w:tcBorders>
            <w:vAlign w:val="bottom"/>
          </w:tcPr>
          <w:p w14:paraId="52B51814" w14:textId="77777777" w:rsidR="00AD0E51" w:rsidRPr="000B0C00" w:rsidRDefault="00AD0E51" w:rsidP="00284719">
            <w:pPr>
              <w:pStyle w:val="TableText"/>
            </w:pPr>
            <w:r>
              <w:t>—</w:t>
            </w:r>
          </w:p>
        </w:tc>
      </w:tr>
      <w:tr w:rsidR="00AD0E51" w:rsidRPr="000B0C00" w14:paraId="6F7E91A7" w14:textId="77777777" w:rsidTr="00CD10E3">
        <w:trPr>
          <w:cantSplit/>
          <w:jc w:val="center"/>
        </w:trPr>
        <w:tc>
          <w:tcPr>
            <w:tcW w:w="1992" w:type="dxa"/>
            <w:tcBorders>
              <w:top w:val="nil"/>
              <w:bottom w:val="nil"/>
            </w:tcBorders>
            <w:vAlign w:val="bottom"/>
          </w:tcPr>
          <w:p w14:paraId="539D59BD" w14:textId="77777777" w:rsidR="00AD0E51" w:rsidRPr="00881D8A" w:rsidRDefault="00AD0E51" w:rsidP="007B33AC">
            <w:pPr>
              <w:pStyle w:val="ConfigWindow"/>
            </w:pPr>
            <w:r>
              <w:t>R1</w:t>
            </w:r>
          </w:p>
        </w:tc>
        <w:tc>
          <w:tcPr>
            <w:tcW w:w="1993" w:type="dxa"/>
            <w:vAlign w:val="bottom"/>
          </w:tcPr>
          <w:p w14:paraId="56889AF9" w14:textId="77777777" w:rsidR="00AD0E51" w:rsidRPr="000B0C00" w:rsidRDefault="00AD0E51" w:rsidP="00284719">
            <w:pPr>
              <w:pStyle w:val="TableText"/>
            </w:pPr>
            <w:r>
              <w:t>S0/0/0</w:t>
            </w:r>
          </w:p>
        </w:tc>
        <w:tc>
          <w:tcPr>
            <w:tcW w:w="1992" w:type="dxa"/>
            <w:vAlign w:val="bottom"/>
          </w:tcPr>
          <w:p w14:paraId="51AE3133" w14:textId="77777777" w:rsidR="00AD0E51" w:rsidRPr="000B0C00" w:rsidRDefault="00AD0E51" w:rsidP="00284719">
            <w:pPr>
              <w:pStyle w:val="TableText"/>
            </w:pPr>
            <w:r>
              <w:t>172.16.3.1</w:t>
            </w:r>
          </w:p>
        </w:tc>
        <w:tc>
          <w:tcPr>
            <w:tcW w:w="1993" w:type="dxa"/>
            <w:vAlign w:val="bottom"/>
          </w:tcPr>
          <w:p w14:paraId="22A25D34" w14:textId="77777777" w:rsidR="00AD0E51" w:rsidRPr="000B0C00" w:rsidRDefault="00AD0E51" w:rsidP="00284719">
            <w:pPr>
              <w:pStyle w:val="TableText"/>
            </w:pPr>
            <w:r>
              <w:t>255.255.255.252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14:paraId="49DE480A" w14:textId="77777777" w:rsidR="00AD0E51" w:rsidRPr="000B0C00" w:rsidRDefault="00AD0E51" w:rsidP="00CD10E3">
            <w:pPr>
              <w:pStyle w:val="ConfigWindow"/>
            </w:pPr>
            <w:r>
              <w:t>—</w:t>
            </w:r>
          </w:p>
        </w:tc>
      </w:tr>
      <w:tr w:rsidR="00AD0E51" w:rsidRPr="000B0C00" w14:paraId="6F00CD29" w14:textId="77777777" w:rsidTr="00CD10E3">
        <w:trPr>
          <w:cantSplit/>
          <w:jc w:val="center"/>
        </w:trPr>
        <w:tc>
          <w:tcPr>
            <w:tcW w:w="1992" w:type="dxa"/>
            <w:tcBorders>
              <w:top w:val="nil"/>
              <w:bottom w:val="single" w:sz="2" w:space="0" w:color="auto"/>
            </w:tcBorders>
            <w:vAlign w:val="bottom"/>
          </w:tcPr>
          <w:p w14:paraId="65A6B4B1" w14:textId="77777777" w:rsidR="00AD0E51" w:rsidRPr="00881D8A" w:rsidRDefault="00AD0E51" w:rsidP="007B33AC">
            <w:pPr>
              <w:pStyle w:val="ConfigWindow"/>
            </w:pPr>
            <w:r>
              <w:t>R1</w:t>
            </w:r>
          </w:p>
        </w:tc>
        <w:tc>
          <w:tcPr>
            <w:tcW w:w="1993" w:type="dxa"/>
            <w:vAlign w:val="bottom"/>
          </w:tcPr>
          <w:p w14:paraId="476EE269" w14:textId="77777777" w:rsidR="00AD0E51" w:rsidRPr="000B0C00" w:rsidRDefault="00AD0E51" w:rsidP="00284719">
            <w:pPr>
              <w:pStyle w:val="TableText"/>
            </w:pPr>
            <w:r>
              <w:t>S0/0/1</w:t>
            </w:r>
          </w:p>
        </w:tc>
        <w:tc>
          <w:tcPr>
            <w:tcW w:w="1992" w:type="dxa"/>
            <w:vAlign w:val="bottom"/>
          </w:tcPr>
          <w:p w14:paraId="03F0B682" w14:textId="77777777" w:rsidR="00AD0E51" w:rsidRPr="000B0C00" w:rsidRDefault="00AD0E51" w:rsidP="00284719">
            <w:pPr>
              <w:pStyle w:val="TableText"/>
            </w:pPr>
            <w:r>
              <w:t>192.168.10.5</w:t>
            </w:r>
          </w:p>
        </w:tc>
        <w:tc>
          <w:tcPr>
            <w:tcW w:w="1993" w:type="dxa"/>
            <w:vAlign w:val="bottom"/>
          </w:tcPr>
          <w:p w14:paraId="44963CF8" w14:textId="77777777" w:rsidR="00AD0E51" w:rsidRPr="000B0C00" w:rsidRDefault="00AD0E51" w:rsidP="00284719">
            <w:pPr>
              <w:pStyle w:val="TableText"/>
            </w:pPr>
            <w:r>
              <w:t>255.255.255.252</w:t>
            </w:r>
          </w:p>
        </w:tc>
        <w:tc>
          <w:tcPr>
            <w:tcW w:w="1993" w:type="dxa"/>
            <w:tcBorders>
              <w:top w:val="nil"/>
              <w:bottom w:val="single" w:sz="2" w:space="0" w:color="auto"/>
            </w:tcBorders>
            <w:vAlign w:val="bottom"/>
          </w:tcPr>
          <w:p w14:paraId="52ADC238" w14:textId="77777777" w:rsidR="00AD0E51" w:rsidRPr="000B0C00" w:rsidRDefault="00AD0E51" w:rsidP="00CD10E3">
            <w:pPr>
              <w:pStyle w:val="ConfigWindow"/>
            </w:pPr>
            <w:r>
              <w:t>—</w:t>
            </w:r>
          </w:p>
        </w:tc>
      </w:tr>
      <w:tr w:rsidR="00AD0E51" w:rsidRPr="000B0C00" w14:paraId="4576E29A" w14:textId="77777777" w:rsidTr="00CD10E3">
        <w:trPr>
          <w:cantSplit/>
          <w:jc w:val="center"/>
        </w:trPr>
        <w:tc>
          <w:tcPr>
            <w:tcW w:w="1992" w:type="dxa"/>
            <w:tcBorders>
              <w:bottom w:val="nil"/>
            </w:tcBorders>
            <w:vAlign w:val="center"/>
          </w:tcPr>
          <w:p w14:paraId="0CCB908A" w14:textId="77777777" w:rsidR="00AD0E51" w:rsidRPr="000B0C00" w:rsidRDefault="00AD0E51" w:rsidP="00284719">
            <w:pPr>
              <w:pStyle w:val="TableText"/>
            </w:pPr>
            <w:r>
              <w:t>R2</w:t>
            </w:r>
          </w:p>
        </w:tc>
        <w:tc>
          <w:tcPr>
            <w:tcW w:w="1993" w:type="dxa"/>
            <w:vAlign w:val="center"/>
          </w:tcPr>
          <w:p w14:paraId="7874AE4F" w14:textId="77777777" w:rsidR="00AD0E51" w:rsidRPr="000B0C00" w:rsidRDefault="00AD0E51" w:rsidP="00284719">
            <w:pPr>
              <w:pStyle w:val="TableText"/>
            </w:pPr>
            <w:r>
              <w:t>G0/0</w:t>
            </w:r>
          </w:p>
        </w:tc>
        <w:tc>
          <w:tcPr>
            <w:tcW w:w="1992" w:type="dxa"/>
            <w:vAlign w:val="bottom"/>
          </w:tcPr>
          <w:p w14:paraId="2F500509" w14:textId="77777777" w:rsidR="00AD0E51" w:rsidRPr="000B0C00" w:rsidRDefault="00AD0E51" w:rsidP="00284719">
            <w:pPr>
              <w:pStyle w:val="TableText"/>
            </w:pPr>
            <w:r>
              <w:t>172.16.2.1</w:t>
            </w:r>
          </w:p>
        </w:tc>
        <w:tc>
          <w:tcPr>
            <w:tcW w:w="1993" w:type="dxa"/>
            <w:vAlign w:val="bottom"/>
          </w:tcPr>
          <w:p w14:paraId="2BDDF952" w14:textId="77777777" w:rsidR="00AD0E51" w:rsidRPr="000B0C00" w:rsidRDefault="00AD0E51" w:rsidP="00284719">
            <w:pPr>
              <w:pStyle w:val="TableText"/>
            </w:pPr>
            <w:r>
              <w:t>255.255.255.0</w:t>
            </w:r>
          </w:p>
        </w:tc>
        <w:tc>
          <w:tcPr>
            <w:tcW w:w="1993" w:type="dxa"/>
            <w:tcBorders>
              <w:bottom w:val="nil"/>
            </w:tcBorders>
            <w:vAlign w:val="bottom"/>
          </w:tcPr>
          <w:p w14:paraId="7DB28A77" w14:textId="77777777" w:rsidR="00AD0E51" w:rsidRPr="000B0C00" w:rsidRDefault="00AD0E51" w:rsidP="00284719">
            <w:pPr>
              <w:pStyle w:val="TableText"/>
            </w:pPr>
            <w:r>
              <w:t>—</w:t>
            </w:r>
          </w:p>
        </w:tc>
      </w:tr>
      <w:tr w:rsidR="00AD0E51" w:rsidRPr="000B0C00" w14:paraId="3E03FA0E" w14:textId="77777777" w:rsidTr="00CD10E3">
        <w:trPr>
          <w:cantSplit/>
          <w:jc w:val="center"/>
        </w:trPr>
        <w:tc>
          <w:tcPr>
            <w:tcW w:w="1992" w:type="dxa"/>
            <w:tcBorders>
              <w:top w:val="nil"/>
              <w:bottom w:val="nil"/>
            </w:tcBorders>
            <w:vAlign w:val="bottom"/>
          </w:tcPr>
          <w:p w14:paraId="7CE01305" w14:textId="77777777" w:rsidR="00AD0E51" w:rsidRPr="00881D8A" w:rsidRDefault="00AD0E51" w:rsidP="007B33AC">
            <w:pPr>
              <w:pStyle w:val="ConfigWindow"/>
            </w:pPr>
            <w:r>
              <w:t>R2</w:t>
            </w:r>
          </w:p>
        </w:tc>
        <w:tc>
          <w:tcPr>
            <w:tcW w:w="1993" w:type="dxa"/>
            <w:vAlign w:val="bottom"/>
          </w:tcPr>
          <w:p w14:paraId="3B46A84B" w14:textId="77777777" w:rsidR="00AD0E51" w:rsidRPr="000B0C00" w:rsidRDefault="00AD0E51" w:rsidP="00284719">
            <w:pPr>
              <w:pStyle w:val="TableText"/>
            </w:pPr>
            <w:r>
              <w:t>S0/0/0</w:t>
            </w:r>
          </w:p>
        </w:tc>
        <w:tc>
          <w:tcPr>
            <w:tcW w:w="1992" w:type="dxa"/>
            <w:vAlign w:val="bottom"/>
          </w:tcPr>
          <w:p w14:paraId="20B31A4B" w14:textId="77777777" w:rsidR="00AD0E51" w:rsidRPr="000B0C00" w:rsidRDefault="00AD0E51" w:rsidP="00284719">
            <w:pPr>
              <w:pStyle w:val="TableText"/>
            </w:pPr>
            <w:r>
              <w:t>172.16.3.2</w:t>
            </w:r>
          </w:p>
        </w:tc>
        <w:tc>
          <w:tcPr>
            <w:tcW w:w="1993" w:type="dxa"/>
            <w:vAlign w:val="bottom"/>
          </w:tcPr>
          <w:p w14:paraId="120468F2" w14:textId="77777777" w:rsidR="00AD0E51" w:rsidRPr="000B0C00" w:rsidRDefault="00AD0E51" w:rsidP="00284719">
            <w:pPr>
              <w:pStyle w:val="TableText"/>
            </w:pPr>
            <w:r>
              <w:t>255.255.255.252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14:paraId="4E3ABA25" w14:textId="77777777" w:rsidR="00AD0E51" w:rsidRPr="000B0C00" w:rsidRDefault="00AD0E51" w:rsidP="00CD10E3">
            <w:pPr>
              <w:pStyle w:val="ConfigWindow"/>
            </w:pPr>
            <w:r>
              <w:t>—</w:t>
            </w:r>
          </w:p>
        </w:tc>
      </w:tr>
      <w:tr w:rsidR="00AD0E51" w:rsidRPr="000B0C00" w14:paraId="158873FF" w14:textId="77777777" w:rsidTr="00CD10E3">
        <w:trPr>
          <w:cantSplit/>
          <w:jc w:val="center"/>
        </w:trPr>
        <w:tc>
          <w:tcPr>
            <w:tcW w:w="1992" w:type="dxa"/>
            <w:tcBorders>
              <w:top w:val="nil"/>
              <w:bottom w:val="nil"/>
            </w:tcBorders>
            <w:vAlign w:val="center"/>
          </w:tcPr>
          <w:p w14:paraId="399CB20B" w14:textId="77777777" w:rsidR="00AD0E51" w:rsidRPr="000B0C00" w:rsidRDefault="00AD0E51" w:rsidP="007B33AC">
            <w:pPr>
              <w:pStyle w:val="ConfigWindow"/>
            </w:pPr>
            <w:r>
              <w:t>R2</w:t>
            </w:r>
          </w:p>
        </w:tc>
        <w:tc>
          <w:tcPr>
            <w:tcW w:w="1993" w:type="dxa"/>
            <w:vAlign w:val="bottom"/>
          </w:tcPr>
          <w:p w14:paraId="4B672A5C" w14:textId="77777777" w:rsidR="00AD0E51" w:rsidRPr="000B0C00" w:rsidRDefault="00AD0E51" w:rsidP="00284719">
            <w:pPr>
              <w:pStyle w:val="TableText"/>
            </w:pPr>
            <w:r>
              <w:t>S0/0/1</w:t>
            </w:r>
          </w:p>
        </w:tc>
        <w:tc>
          <w:tcPr>
            <w:tcW w:w="1992" w:type="dxa"/>
            <w:vAlign w:val="bottom"/>
          </w:tcPr>
          <w:p w14:paraId="4FD0E782" w14:textId="77777777" w:rsidR="00AD0E51" w:rsidRPr="000B0C00" w:rsidRDefault="00AD0E51" w:rsidP="00284719">
            <w:pPr>
              <w:pStyle w:val="TableText"/>
            </w:pPr>
            <w:r>
              <w:t>192.168.10.9</w:t>
            </w:r>
          </w:p>
        </w:tc>
        <w:tc>
          <w:tcPr>
            <w:tcW w:w="1993" w:type="dxa"/>
            <w:vAlign w:val="bottom"/>
          </w:tcPr>
          <w:p w14:paraId="1C4E4922" w14:textId="77777777" w:rsidR="00AD0E51" w:rsidRPr="000B0C00" w:rsidRDefault="00AD0E51" w:rsidP="00284719">
            <w:pPr>
              <w:pStyle w:val="TableText"/>
            </w:pPr>
            <w:r>
              <w:t>255.255.255.252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14:paraId="02586E34" w14:textId="77777777" w:rsidR="00AD0E51" w:rsidRPr="000B0C00" w:rsidRDefault="00AD0E51" w:rsidP="00CD10E3">
            <w:pPr>
              <w:pStyle w:val="ConfigWindow"/>
            </w:pPr>
            <w:r>
              <w:t>—</w:t>
            </w:r>
          </w:p>
        </w:tc>
      </w:tr>
      <w:tr w:rsidR="00AD0E51" w:rsidRPr="000B0C00" w14:paraId="69901EB7" w14:textId="77777777" w:rsidTr="00CD10E3">
        <w:trPr>
          <w:cantSplit/>
          <w:jc w:val="center"/>
        </w:trPr>
        <w:tc>
          <w:tcPr>
            <w:tcW w:w="1992" w:type="dxa"/>
            <w:tcBorders>
              <w:top w:val="nil"/>
              <w:bottom w:val="single" w:sz="2" w:space="0" w:color="auto"/>
            </w:tcBorders>
            <w:vAlign w:val="bottom"/>
          </w:tcPr>
          <w:p w14:paraId="2ED6AC78" w14:textId="77777777" w:rsidR="00AD0E51" w:rsidRPr="000B0C00" w:rsidRDefault="00AD0E51" w:rsidP="007B33AC">
            <w:pPr>
              <w:pStyle w:val="ConfigWindow"/>
            </w:pPr>
            <w:r>
              <w:t>R2</w:t>
            </w:r>
          </w:p>
        </w:tc>
        <w:tc>
          <w:tcPr>
            <w:tcW w:w="1993" w:type="dxa"/>
            <w:vAlign w:val="bottom"/>
          </w:tcPr>
          <w:p w14:paraId="7CA3563A" w14:textId="77777777" w:rsidR="00AD0E51" w:rsidRPr="000B0C00" w:rsidRDefault="00AD0E51" w:rsidP="00284719">
            <w:pPr>
              <w:pStyle w:val="TableText"/>
            </w:pPr>
            <w:r>
              <w:t>S0/1/0</w:t>
            </w:r>
          </w:p>
        </w:tc>
        <w:tc>
          <w:tcPr>
            <w:tcW w:w="1992" w:type="dxa"/>
            <w:vAlign w:val="bottom"/>
          </w:tcPr>
          <w:p w14:paraId="212FD8B9" w14:textId="77777777" w:rsidR="00AD0E51" w:rsidRPr="000B0C00" w:rsidRDefault="00AD0E51" w:rsidP="00284719">
            <w:pPr>
              <w:pStyle w:val="TableText"/>
            </w:pPr>
            <w:r>
              <w:t>209.165.200.225</w:t>
            </w:r>
          </w:p>
        </w:tc>
        <w:tc>
          <w:tcPr>
            <w:tcW w:w="1993" w:type="dxa"/>
            <w:vAlign w:val="bottom"/>
          </w:tcPr>
          <w:p w14:paraId="4399E92E" w14:textId="77777777" w:rsidR="00AD0E51" w:rsidRPr="000B0C00" w:rsidRDefault="00AD0E51" w:rsidP="00284719">
            <w:pPr>
              <w:pStyle w:val="TableText"/>
            </w:pPr>
            <w:r>
              <w:t>255.255.255.224</w:t>
            </w:r>
          </w:p>
        </w:tc>
        <w:tc>
          <w:tcPr>
            <w:tcW w:w="1993" w:type="dxa"/>
            <w:tcBorders>
              <w:top w:val="nil"/>
              <w:bottom w:val="single" w:sz="2" w:space="0" w:color="auto"/>
            </w:tcBorders>
            <w:vAlign w:val="bottom"/>
          </w:tcPr>
          <w:p w14:paraId="0293577E" w14:textId="77777777" w:rsidR="00AD0E51" w:rsidRPr="000B0C00" w:rsidRDefault="00AD0E51" w:rsidP="00CD10E3">
            <w:pPr>
              <w:pStyle w:val="ConfigWindow"/>
            </w:pPr>
            <w:r>
              <w:t>—</w:t>
            </w:r>
          </w:p>
        </w:tc>
      </w:tr>
      <w:tr w:rsidR="00AD0E51" w:rsidRPr="000B0C00" w14:paraId="254660A3" w14:textId="77777777" w:rsidTr="00CD10E3">
        <w:trPr>
          <w:cantSplit/>
          <w:jc w:val="center"/>
        </w:trPr>
        <w:tc>
          <w:tcPr>
            <w:tcW w:w="1992" w:type="dxa"/>
            <w:tcBorders>
              <w:bottom w:val="nil"/>
            </w:tcBorders>
            <w:vAlign w:val="center"/>
          </w:tcPr>
          <w:p w14:paraId="58F7372F" w14:textId="77777777" w:rsidR="00AD0E51" w:rsidRPr="000B0C00" w:rsidRDefault="00AD0E51" w:rsidP="00284719">
            <w:pPr>
              <w:pStyle w:val="TableText"/>
            </w:pPr>
            <w:r>
              <w:t>R3</w:t>
            </w:r>
          </w:p>
        </w:tc>
        <w:tc>
          <w:tcPr>
            <w:tcW w:w="1993" w:type="dxa"/>
            <w:vAlign w:val="center"/>
          </w:tcPr>
          <w:p w14:paraId="1F0CFBB7" w14:textId="77777777" w:rsidR="00AD0E51" w:rsidRPr="000B0C00" w:rsidRDefault="00AD0E51" w:rsidP="00284719">
            <w:pPr>
              <w:pStyle w:val="TableText"/>
            </w:pPr>
            <w:r>
              <w:t>G0/0</w:t>
            </w:r>
          </w:p>
        </w:tc>
        <w:tc>
          <w:tcPr>
            <w:tcW w:w="1992" w:type="dxa"/>
            <w:vAlign w:val="bottom"/>
          </w:tcPr>
          <w:p w14:paraId="502155B3" w14:textId="77777777" w:rsidR="00AD0E51" w:rsidRPr="000B0C00" w:rsidRDefault="00AD0E51" w:rsidP="00284719">
            <w:pPr>
              <w:pStyle w:val="TableText"/>
            </w:pPr>
            <w:r>
              <w:t>192.168.1.1</w:t>
            </w:r>
          </w:p>
        </w:tc>
        <w:tc>
          <w:tcPr>
            <w:tcW w:w="1993" w:type="dxa"/>
            <w:vAlign w:val="bottom"/>
          </w:tcPr>
          <w:p w14:paraId="29E1930A" w14:textId="77777777" w:rsidR="00AD0E51" w:rsidRPr="000B0C00" w:rsidRDefault="00AD0E51" w:rsidP="00284719">
            <w:pPr>
              <w:pStyle w:val="TableText"/>
            </w:pPr>
            <w:r>
              <w:t>255.255.255.0</w:t>
            </w:r>
          </w:p>
        </w:tc>
        <w:tc>
          <w:tcPr>
            <w:tcW w:w="1993" w:type="dxa"/>
            <w:tcBorders>
              <w:bottom w:val="nil"/>
            </w:tcBorders>
            <w:vAlign w:val="bottom"/>
          </w:tcPr>
          <w:p w14:paraId="4DD2A665" w14:textId="77777777" w:rsidR="00AD0E51" w:rsidRPr="000B0C00" w:rsidRDefault="00AD0E51" w:rsidP="00284719">
            <w:pPr>
              <w:pStyle w:val="TableText"/>
            </w:pPr>
            <w:r>
              <w:t>—</w:t>
            </w:r>
          </w:p>
        </w:tc>
      </w:tr>
      <w:tr w:rsidR="00AD0E51" w:rsidRPr="000B0C00" w14:paraId="59D03D17" w14:textId="77777777" w:rsidTr="00CD10E3">
        <w:trPr>
          <w:cantSplit/>
          <w:jc w:val="center"/>
        </w:trPr>
        <w:tc>
          <w:tcPr>
            <w:tcW w:w="1992" w:type="dxa"/>
            <w:tcBorders>
              <w:top w:val="nil"/>
              <w:bottom w:val="nil"/>
            </w:tcBorders>
            <w:vAlign w:val="bottom"/>
          </w:tcPr>
          <w:p w14:paraId="17F60EEE" w14:textId="77777777" w:rsidR="00AD0E51" w:rsidRPr="00881D8A" w:rsidRDefault="00AD0E51" w:rsidP="007B33AC">
            <w:pPr>
              <w:pStyle w:val="ConfigWindow"/>
            </w:pPr>
            <w:r>
              <w:t>R3</w:t>
            </w:r>
          </w:p>
        </w:tc>
        <w:tc>
          <w:tcPr>
            <w:tcW w:w="1993" w:type="dxa"/>
            <w:vAlign w:val="bottom"/>
          </w:tcPr>
          <w:p w14:paraId="55A77F66" w14:textId="77777777" w:rsidR="00AD0E51" w:rsidRPr="000B0C00" w:rsidRDefault="00AD0E51" w:rsidP="00284719">
            <w:pPr>
              <w:pStyle w:val="TableText"/>
            </w:pPr>
            <w:r>
              <w:t>S0/0/0</w:t>
            </w:r>
          </w:p>
        </w:tc>
        <w:tc>
          <w:tcPr>
            <w:tcW w:w="1992" w:type="dxa"/>
            <w:vAlign w:val="bottom"/>
          </w:tcPr>
          <w:p w14:paraId="15CF5C13" w14:textId="77777777" w:rsidR="00AD0E51" w:rsidRPr="000B0C00" w:rsidRDefault="00AD0E51" w:rsidP="00284719">
            <w:pPr>
              <w:pStyle w:val="TableText"/>
            </w:pPr>
            <w:r>
              <w:t>192.168.10.6</w:t>
            </w:r>
          </w:p>
        </w:tc>
        <w:tc>
          <w:tcPr>
            <w:tcW w:w="1993" w:type="dxa"/>
            <w:vAlign w:val="bottom"/>
          </w:tcPr>
          <w:p w14:paraId="4F0C0D95" w14:textId="77777777" w:rsidR="00AD0E51" w:rsidRPr="000B0C00" w:rsidRDefault="00AD0E51" w:rsidP="00284719">
            <w:pPr>
              <w:pStyle w:val="TableText"/>
            </w:pPr>
            <w:r>
              <w:t>255.255.255.252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14:paraId="1C71EE50" w14:textId="77777777" w:rsidR="00AD0E51" w:rsidRPr="000B0C00" w:rsidRDefault="00AD0E51" w:rsidP="00CD10E3">
            <w:pPr>
              <w:pStyle w:val="ConfigWindow"/>
            </w:pPr>
            <w:r>
              <w:t>—</w:t>
            </w:r>
          </w:p>
        </w:tc>
      </w:tr>
      <w:tr w:rsidR="00AD0E51" w:rsidRPr="000B0C00" w14:paraId="458EDA37" w14:textId="77777777" w:rsidTr="00CD10E3">
        <w:trPr>
          <w:cantSplit/>
          <w:jc w:val="center"/>
        </w:trPr>
        <w:tc>
          <w:tcPr>
            <w:tcW w:w="1992" w:type="dxa"/>
            <w:tcBorders>
              <w:top w:val="nil"/>
            </w:tcBorders>
            <w:vAlign w:val="bottom"/>
          </w:tcPr>
          <w:p w14:paraId="24C486E1" w14:textId="77777777" w:rsidR="00AD0E51" w:rsidRPr="00881D8A" w:rsidRDefault="00AD0E51" w:rsidP="007B33AC">
            <w:pPr>
              <w:pStyle w:val="ConfigWindow"/>
            </w:pPr>
            <w:r>
              <w:t>R3</w:t>
            </w:r>
          </w:p>
        </w:tc>
        <w:tc>
          <w:tcPr>
            <w:tcW w:w="1993" w:type="dxa"/>
            <w:vAlign w:val="bottom"/>
          </w:tcPr>
          <w:p w14:paraId="22773251" w14:textId="77777777" w:rsidR="00AD0E51" w:rsidRPr="000B0C00" w:rsidRDefault="00AD0E51" w:rsidP="00284719">
            <w:pPr>
              <w:pStyle w:val="TableText"/>
            </w:pPr>
            <w:r>
              <w:t>S0/0/1</w:t>
            </w:r>
          </w:p>
        </w:tc>
        <w:tc>
          <w:tcPr>
            <w:tcW w:w="1992" w:type="dxa"/>
            <w:vAlign w:val="bottom"/>
          </w:tcPr>
          <w:p w14:paraId="51D21954" w14:textId="77777777" w:rsidR="00AD0E51" w:rsidRPr="000B0C00" w:rsidRDefault="00AD0E51" w:rsidP="00284719">
            <w:pPr>
              <w:pStyle w:val="TableText"/>
            </w:pPr>
            <w:r>
              <w:t>192.168.10.10</w:t>
            </w:r>
          </w:p>
        </w:tc>
        <w:tc>
          <w:tcPr>
            <w:tcW w:w="1993" w:type="dxa"/>
            <w:vAlign w:val="bottom"/>
          </w:tcPr>
          <w:p w14:paraId="0422856F" w14:textId="77777777" w:rsidR="00AD0E51" w:rsidRPr="000B0C00" w:rsidRDefault="00AD0E51" w:rsidP="00284719">
            <w:pPr>
              <w:pStyle w:val="TableText"/>
            </w:pPr>
            <w:r>
              <w:t>255.255.255.252</w:t>
            </w:r>
          </w:p>
        </w:tc>
        <w:tc>
          <w:tcPr>
            <w:tcW w:w="1993" w:type="dxa"/>
            <w:tcBorders>
              <w:top w:val="nil"/>
            </w:tcBorders>
            <w:vAlign w:val="bottom"/>
          </w:tcPr>
          <w:p w14:paraId="3B65A59A" w14:textId="77777777" w:rsidR="00AD0E51" w:rsidRPr="000B0C00" w:rsidRDefault="00AD0E51" w:rsidP="00CD10E3">
            <w:pPr>
              <w:pStyle w:val="ConfigWindow"/>
            </w:pPr>
            <w:r>
              <w:t>—</w:t>
            </w:r>
          </w:p>
        </w:tc>
      </w:tr>
      <w:tr w:rsidR="00AD0E51" w:rsidRPr="000B0C00" w14:paraId="22455074" w14:textId="77777777" w:rsidTr="00B94276">
        <w:trPr>
          <w:cantSplit/>
          <w:jc w:val="center"/>
        </w:trPr>
        <w:tc>
          <w:tcPr>
            <w:tcW w:w="1992" w:type="dxa"/>
            <w:vAlign w:val="bottom"/>
          </w:tcPr>
          <w:p w14:paraId="14563E95" w14:textId="77777777" w:rsidR="00AD0E51" w:rsidRPr="000B0C00" w:rsidRDefault="00AD0E51" w:rsidP="00284719">
            <w:pPr>
              <w:pStyle w:val="TableText"/>
            </w:pPr>
            <w:r>
              <w:t>PC1</w:t>
            </w:r>
          </w:p>
        </w:tc>
        <w:tc>
          <w:tcPr>
            <w:tcW w:w="1993" w:type="dxa"/>
            <w:vAlign w:val="bottom"/>
          </w:tcPr>
          <w:p w14:paraId="4BABA25C" w14:textId="77777777" w:rsidR="00AD0E51" w:rsidRPr="000B0C00" w:rsidRDefault="00AD0E51" w:rsidP="00284719">
            <w:pPr>
              <w:pStyle w:val="TableText"/>
            </w:pPr>
            <w:r>
              <w:t>NIC</w:t>
            </w:r>
          </w:p>
        </w:tc>
        <w:tc>
          <w:tcPr>
            <w:tcW w:w="1992" w:type="dxa"/>
            <w:vAlign w:val="bottom"/>
          </w:tcPr>
          <w:p w14:paraId="12808129" w14:textId="77777777" w:rsidR="00AD0E51" w:rsidRPr="000B0C00" w:rsidRDefault="00AD0E51" w:rsidP="00284719">
            <w:pPr>
              <w:pStyle w:val="TableText"/>
            </w:pPr>
            <w:r>
              <w:t>172.16.1.2</w:t>
            </w:r>
          </w:p>
        </w:tc>
        <w:tc>
          <w:tcPr>
            <w:tcW w:w="1993" w:type="dxa"/>
            <w:vAlign w:val="bottom"/>
          </w:tcPr>
          <w:p w14:paraId="66E7BE49" w14:textId="77777777" w:rsidR="00AD0E51" w:rsidRPr="000B0C00" w:rsidRDefault="00AD0E51" w:rsidP="00284719">
            <w:pPr>
              <w:pStyle w:val="TableText"/>
            </w:pPr>
            <w:r>
              <w:t>255.255.255.0</w:t>
            </w:r>
          </w:p>
        </w:tc>
        <w:tc>
          <w:tcPr>
            <w:tcW w:w="1993" w:type="dxa"/>
            <w:vAlign w:val="bottom"/>
          </w:tcPr>
          <w:p w14:paraId="637BDFCB" w14:textId="77777777" w:rsidR="00AD0E51" w:rsidRPr="000B0C00" w:rsidRDefault="00AD0E51" w:rsidP="00284719">
            <w:pPr>
              <w:pStyle w:val="TableText"/>
            </w:pPr>
            <w:r>
              <w:t>172.16.1.1</w:t>
            </w:r>
          </w:p>
        </w:tc>
      </w:tr>
      <w:tr w:rsidR="00AD0E51" w:rsidRPr="000B0C00" w14:paraId="0901CF1E" w14:textId="77777777" w:rsidTr="00B94276">
        <w:trPr>
          <w:cantSplit/>
          <w:jc w:val="center"/>
        </w:trPr>
        <w:tc>
          <w:tcPr>
            <w:tcW w:w="1992" w:type="dxa"/>
            <w:vAlign w:val="bottom"/>
          </w:tcPr>
          <w:p w14:paraId="582C4695" w14:textId="77777777" w:rsidR="00AD0E51" w:rsidRPr="000B0C00" w:rsidRDefault="00AD0E51" w:rsidP="00284719">
            <w:pPr>
              <w:pStyle w:val="TableText"/>
            </w:pPr>
            <w:r>
              <w:t>PC2</w:t>
            </w:r>
          </w:p>
        </w:tc>
        <w:tc>
          <w:tcPr>
            <w:tcW w:w="1993" w:type="dxa"/>
            <w:vAlign w:val="bottom"/>
          </w:tcPr>
          <w:p w14:paraId="359CB72B" w14:textId="77777777" w:rsidR="00AD0E51" w:rsidRPr="000B0C00" w:rsidRDefault="00AD0E51" w:rsidP="00284719">
            <w:pPr>
              <w:pStyle w:val="TableText"/>
            </w:pPr>
            <w:r>
              <w:t>NIC</w:t>
            </w:r>
          </w:p>
        </w:tc>
        <w:tc>
          <w:tcPr>
            <w:tcW w:w="1992" w:type="dxa"/>
            <w:vAlign w:val="bottom"/>
          </w:tcPr>
          <w:p w14:paraId="582BBBD2" w14:textId="77777777" w:rsidR="00AD0E51" w:rsidRPr="000B0C00" w:rsidRDefault="00AD0E51" w:rsidP="00284719">
            <w:pPr>
              <w:pStyle w:val="TableText"/>
            </w:pPr>
            <w:r>
              <w:t>172.16.2.2</w:t>
            </w:r>
          </w:p>
        </w:tc>
        <w:tc>
          <w:tcPr>
            <w:tcW w:w="1993" w:type="dxa"/>
            <w:vAlign w:val="bottom"/>
          </w:tcPr>
          <w:p w14:paraId="20D140E8" w14:textId="77777777" w:rsidR="00AD0E51" w:rsidRPr="000B0C00" w:rsidRDefault="00AD0E51" w:rsidP="00284719">
            <w:pPr>
              <w:pStyle w:val="TableText"/>
            </w:pPr>
            <w:r>
              <w:t>255.255.255.0</w:t>
            </w:r>
          </w:p>
        </w:tc>
        <w:tc>
          <w:tcPr>
            <w:tcW w:w="1993" w:type="dxa"/>
            <w:vAlign w:val="bottom"/>
          </w:tcPr>
          <w:p w14:paraId="16B3C10D" w14:textId="77777777" w:rsidR="00AD0E51" w:rsidRPr="000B0C00" w:rsidRDefault="00AD0E51" w:rsidP="00284719">
            <w:pPr>
              <w:pStyle w:val="TableText"/>
            </w:pPr>
            <w:r>
              <w:t>172.16.2.1</w:t>
            </w:r>
          </w:p>
        </w:tc>
      </w:tr>
      <w:tr w:rsidR="00AD0E51" w:rsidRPr="000B0C00" w14:paraId="7AFAE0C8" w14:textId="77777777" w:rsidTr="00B94276">
        <w:trPr>
          <w:cantSplit/>
          <w:jc w:val="center"/>
        </w:trPr>
        <w:tc>
          <w:tcPr>
            <w:tcW w:w="1992" w:type="dxa"/>
            <w:vAlign w:val="bottom"/>
          </w:tcPr>
          <w:p w14:paraId="257358A3" w14:textId="77777777" w:rsidR="00AD0E51" w:rsidRPr="000B0C00" w:rsidRDefault="00AD0E51" w:rsidP="00284719">
            <w:pPr>
              <w:pStyle w:val="TableText"/>
            </w:pPr>
            <w:r>
              <w:t>PC3</w:t>
            </w:r>
          </w:p>
        </w:tc>
        <w:tc>
          <w:tcPr>
            <w:tcW w:w="1993" w:type="dxa"/>
            <w:vAlign w:val="bottom"/>
          </w:tcPr>
          <w:p w14:paraId="551C3B88" w14:textId="77777777" w:rsidR="00AD0E51" w:rsidRPr="000B0C00" w:rsidRDefault="00AD0E51" w:rsidP="00284719">
            <w:pPr>
              <w:pStyle w:val="TableText"/>
            </w:pPr>
            <w:r>
              <w:t>NIC</w:t>
            </w:r>
          </w:p>
        </w:tc>
        <w:tc>
          <w:tcPr>
            <w:tcW w:w="1992" w:type="dxa"/>
            <w:vAlign w:val="bottom"/>
          </w:tcPr>
          <w:p w14:paraId="3724B3D6" w14:textId="77777777" w:rsidR="00AD0E51" w:rsidRPr="000B0C00" w:rsidRDefault="00AD0E51" w:rsidP="00284719">
            <w:pPr>
              <w:pStyle w:val="TableText"/>
            </w:pPr>
            <w:r>
              <w:t>192.168.1.2</w:t>
            </w:r>
          </w:p>
        </w:tc>
        <w:tc>
          <w:tcPr>
            <w:tcW w:w="1993" w:type="dxa"/>
            <w:vAlign w:val="bottom"/>
          </w:tcPr>
          <w:p w14:paraId="1613F402" w14:textId="77777777" w:rsidR="00AD0E51" w:rsidRPr="000B0C00" w:rsidRDefault="00AD0E51" w:rsidP="00284719">
            <w:pPr>
              <w:pStyle w:val="TableText"/>
            </w:pPr>
            <w:r>
              <w:t>255.255.255.0</w:t>
            </w:r>
          </w:p>
        </w:tc>
        <w:tc>
          <w:tcPr>
            <w:tcW w:w="1993" w:type="dxa"/>
            <w:vAlign w:val="bottom"/>
          </w:tcPr>
          <w:p w14:paraId="1684AD59" w14:textId="77777777" w:rsidR="00AD0E51" w:rsidRPr="000B0C00" w:rsidRDefault="00AD0E51" w:rsidP="00284719">
            <w:pPr>
              <w:pStyle w:val="TableText"/>
            </w:pPr>
            <w:r>
              <w:t>192.168.1.1</w:t>
            </w:r>
          </w:p>
        </w:tc>
      </w:tr>
      <w:tr w:rsidR="00AD0E51" w:rsidRPr="000B0C00" w14:paraId="5B96F1A8" w14:textId="77777777" w:rsidTr="00B94276">
        <w:trPr>
          <w:cantSplit/>
          <w:jc w:val="center"/>
        </w:trPr>
        <w:tc>
          <w:tcPr>
            <w:tcW w:w="1992" w:type="dxa"/>
            <w:vAlign w:val="bottom"/>
          </w:tcPr>
          <w:p w14:paraId="058E545E" w14:textId="77777777" w:rsidR="00AD0E51" w:rsidRDefault="00AD0E51" w:rsidP="00284719">
            <w:pPr>
              <w:pStyle w:val="TableText"/>
            </w:pPr>
            <w:r>
              <w:t>Веб-сервер</w:t>
            </w:r>
          </w:p>
        </w:tc>
        <w:tc>
          <w:tcPr>
            <w:tcW w:w="1993" w:type="dxa"/>
            <w:vAlign w:val="bottom"/>
          </w:tcPr>
          <w:p w14:paraId="4047496E" w14:textId="77777777" w:rsidR="00AD0E51" w:rsidRDefault="00AD0E51" w:rsidP="00284719">
            <w:pPr>
              <w:pStyle w:val="TableText"/>
            </w:pPr>
            <w:r>
              <w:t>NIC</w:t>
            </w:r>
          </w:p>
        </w:tc>
        <w:tc>
          <w:tcPr>
            <w:tcW w:w="1992" w:type="dxa"/>
            <w:vAlign w:val="bottom"/>
          </w:tcPr>
          <w:p w14:paraId="09D8CC0B" w14:textId="77777777" w:rsidR="00AD0E51" w:rsidRDefault="00AD0E51" w:rsidP="00284719">
            <w:pPr>
              <w:pStyle w:val="TableText"/>
            </w:pPr>
            <w:r>
              <w:t>64.100.1.2</w:t>
            </w:r>
          </w:p>
        </w:tc>
        <w:tc>
          <w:tcPr>
            <w:tcW w:w="1993" w:type="dxa"/>
            <w:vAlign w:val="bottom"/>
          </w:tcPr>
          <w:p w14:paraId="5D18759F" w14:textId="77777777" w:rsidR="00AD0E51" w:rsidRDefault="00AD0E51" w:rsidP="00284719">
            <w:pPr>
              <w:pStyle w:val="TableText"/>
            </w:pPr>
            <w:r>
              <w:t>255.255.255.0</w:t>
            </w:r>
          </w:p>
        </w:tc>
        <w:tc>
          <w:tcPr>
            <w:tcW w:w="1993" w:type="dxa"/>
            <w:vAlign w:val="bottom"/>
          </w:tcPr>
          <w:p w14:paraId="0E653460" w14:textId="77777777" w:rsidR="00AD0E51" w:rsidRDefault="00AD0E51" w:rsidP="00284719">
            <w:pPr>
              <w:pStyle w:val="TableText"/>
            </w:pPr>
            <w:r>
              <w:t>64.100.1.1</w:t>
            </w:r>
          </w:p>
        </w:tc>
      </w:tr>
    </w:tbl>
    <w:p w14:paraId="48C1AF5E" w14:textId="77777777" w:rsidR="00AD0E51" w:rsidRDefault="00AD0E51" w:rsidP="00AD0E51">
      <w:pPr>
        <w:pStyle w:val="1"/>
      </w:pPr>
      <w:r>
        <w:t>Цели</w:t>
      </w:r>
    </w:p>
    <w:p w14:paraId="49719439" w14:textId="77777777" w:rsidR="00AD0E51" w:rsidRDefault="00AD0E51" w:rsidP="00AD0E51">
      <w:pPr>
        <w:pStyle w:val="BodyTextL25Bold"/>
      </w:pPr>
      <w:r>
        <w:t>Часть 1. Изменение настроек OSPF по умолчанию</w:t>
      </w:r>
    </w:p>
    <w:p w14:paraId="255017D7" w14:textId="77777777" w:rsidR="00AD0E51" w:rsidRPr="006C354A" w:rsidRDefault="00AD0E51" w:rsidP="00AD0E51">
      <w:pPr>
        <w:pStyle w:val="BodyTextL25Bold"/>
      </w:pPr>
      <w:r>
        <w:t>Часть 2. Проверка связи</w:t>
      </w:r>
    </w:p>
    <w:p w14:paraId="0CAF5160" w14:textId="77777777" w:rsidR="00AD0E51" w:rsidRPr="00C07FD9" w:rsidRDefault="00AD0E51" w:rsidP="00AD0E51">
      <w:pPr>
        <w:pStyle w:val="1"/>
      </w:pPr>
      <w:r>
        <w:t>Сценарий</w:t>
      </w:r>
    </w:p>
    <w:p w14:paraId="3CD1812E" w14:textId="77777777" w:rsidR="00AD0E51" w:rsidRDefault="00AD0E51" w:rsidP="00AD0E51">
      <w:pPr>
        <w:pStyle w:val="BodyTextL25"/>
      </w:pPr>
      <w:r>
        <w:t>В этом задании OSPF уже настроен, и все конечные устройства полностью подключены. Вы будете модифицировать конфигурации маршрутизации OSPF по умолчанию путем изменения таймеров приветствия (hello) и простоя (dead), а также регулировки пропускной способности канала. Затем вам нужно убедиться в восстановлении полного подключения для всех конечных устройств.</w:t>
      </w:r>
    </w:p>
    <w:p w14:paraId="4C55891E" w14:textId="77777777" w:rsidR="00AD0E51" w:rsidRPr="00DE6F44" w:rsidRDefault="00AD0E51" w:rsidP="00AD0E51">
      <w:pPr>
        <w:pStyle w:val="1"/>
      </w:pPr>
      <w:r>
        <w:lastRenderedPageBreak/>
        <w:t>Инструкции</w:t>
      </w:r>
    </w:p>
    <w:p w14:paraId="087A21B6" w14:textId="77777777" w:rsidR="00AD0E51" w:rsidRPr="006C354A" w:rsidRDefault="00AD0E51" w:rsidP="007B33AC">
      <w:pPr>
        <w:pStyle w:val="2"/>
      </w:pPr>
      <w:r>
        <w:t>Изменение настроек OSPF по умолчанию</w:t>
      </w:r>
    </w:p>
    <w:p w14:paraId="506C067A" w14:textId="77777777" w:rsidR="00AD0E51" w:rsidRDefault="00AD0E51" w:rsidP="007B33AC">
      <w:pPr>
        <w:pStyle w:val="3"/>
      </w:pPr>
      <w:r>
        <w:t>Протестируйте возможность соединения между всеми конечными устройствами.</w:t>
      </w:r>
    </w:p>
    <w:p w14:paraId="5B415B79" w14:textId="77777777" w:rsidR="00AD0E51" w:rsidRDefault="00AD0E51" w:rsidP="00AD0E51">
      <w:pPr>
        <w:pStyle w:val="BodyTextL25"/>
      </w:pPr>
      <w:r>
        <w:t>Перед изменением настроек OSPF убедитесь, что все ПК могут успешно отправлять эхо-запросы на веб-сервер и друг другу.</w:t>
      </w:r>
    </w:p>
    <w:p w14:paraId="755F1309" w14:textId="77777777" w:rsidR="00AD0E51" w:rsidRDefault="00AD0E51" w:rsidP="007B33AC">
      <w:pPr>
        <w:pStyle w:val="3"/>
      </w:pPr>
      <w:r>
        <w:t>Настройте таймеры приветствия (hello) и простоя (dead) между маршрутизаторами R1 и R2.</w:t>
      </w:r>
    </w:p>
    <w:p w14:paraId="5B6A378E" w14:textId="36A985FB" w:rsidR="00AD0E51" w:rsidRDefault="00AD0E51" w:rsidP="00CD10E3">
      <w:pPr>
        <w:pStyle w:val="SubStepAlpha"/>
        <w:spacing w:after="0"/>
      </w:pPr>
      <w:r>
        <w:t xml:space="preserve">Введите следующие команды на маршрутизаторе </w:t>
      </w:r>
      <w:r>
        <w:rPr>
          <w:b/>
        </w:rPr>
        <w:t>R1</w:t>
      </w:r>
      <w:r>
        <w:t>:</w:t>
      </w:r>
    </w:p>
    <w:p w14:paraId="2085B3B8" w14:textId="71144983" w:rsidR="00CD10E3" w:rsidRPr="002E00DA" w:rsidRDefault="00CD10E3" w:rsidP="00CD10E3">
      <w:pPr>
        <w:pStyle w:val="ConfigWindow"/>
        <w:rPr>
          <w:lang w:val="en-US"/>
        </w:rPr>
      </w:pPr>
      <w:r>
        <w:t>Откройте</w:t>
      </w:r>
      <w:r w:rsidRPr="002E00DA">
        <w:rPr>
          <w:lang w:val="en-US"/>
        </w:rPr>
        <w:t xml:space="preserve"> </w:t>
      </w:r>
      <w:r>
        <w:t>окно</w:t>
      </w:r>
      <w:r w:rsidRPr="002E00DA">
        <w:rPr>
          <w:lang w:val="en-US"/>
        </w:rPr>
        <w:t xml:space="preserve"> </w:t>
      </w:r>
      <w:r>
        <w:t>конфигурации</w:t>
      </w:r>
    </w:p>
    <w:p w14:paraId="14E22306" w14:textId="77777777" w:rsidR="00AD0E51" w:rsidRPr="002E00DA" w:rsidRDefault="00AD0E51" w:rsidP="00AD0E51">
      <w:pPr>
        <w:pStyle w:val="CMD"/>
        <w:rPr>
          <w:b/>
          <w:lang w:val="en-US"/>
        </w:rPr>
      </w:pPr>
      <w:r w:rsidRPr="002E00DA">
        <w:rPr>
          <w:lang w:val="en-US"/>
        </w:rPr>
        <w:t xml:space="preserve">R1(config)# </w:t>
      </w:r>
      <w:r w:rsidRPr="002E00DA">
        <w:rPr>
          <w:b/>
          <w:lang w:val="en-US"/>
        </w:rPr>
        <w:t>interface s0/0/0</w:t>
      </w:r>
    </w:p>
    <w:p w14:paraId="426647E4" w14:textId="77777777" w:rsidR="00AD0E51" w:rsidRPr="002E00DA" w:rsidRDefault="00AD0E51" w:rsidP="00AD0E51">
      <w:pPr>
        <w:pStyle w:val="CMD"/>
        <w:rPr>
          <w:b/>
          <w:lang w:val="en-US"/>
        </w:rPr>
      </w:pPr>
      <w:r w:rsidRPr="002E00DA">
        <w:rPr>
          <w:lang w:val="en-US"/>
        </w:rPr>
        <w:t>R1(config-</w:t>
      </w:r>
      <w:proofErr w:type="gramStart"/>
      <w:r w:rsidRPr="002E00DA">
        <w:rPr>
          <w:lang w:val="en-US"/>
        </w:rPr>
        <w:t>if)#</w:t>
      </w:r>
      <w:proofErr w:type="gramEnd"/>
      <w:r w:rsidRPr="002E00DA">
        <w:rPr>
          <w:b/>
          <w:lang w:val="en-US"/>
        </w:rPr>
        <w:t xml:space="preserve"> </w:t>
      </w:r>
      <w:proofErr w:type="spellStart"/>
      <w:r w:rsidRPr="002E00DA">
        <w:rPr>
          <w:b/>
          <w:lang w:val="en-US"/>
        </w:rPr>
        <w:t>ip</w:t>
      </w:r>
      <w:proofErr w:type="spellEnd"/>
      <w:r w:rsidRPr="002E00DA">
        <w:rPr>
          <w:b/>
          <w:lang w:val="en-US"/>
        </w:rPr>
        <w:t xml:space="preserve"> </w:t>
      </w:r>
      <w:proofErr w:type="spellStart"/>
      <w:r w:rsidRPr="002E00DA">
        <w:rPr>
          <w:b/>
          <w:lang w:val="en-US"/>
        </w:rPr>
        <w:t>ospf</w:t>
      </w:r>
      <w:proofErr w:type="spellEnd"/>
      <w:r w:rsidRPr="002E00DA">
        <w:rPr>
          <w:b/>
          <w:lang w:val="en-US"/>
        </w:rPr>
        <w:t xml:space="preserve"> hello-interval 15</w:t>
      </w:r>
    </w:p>
    <w:p w14:paraId="68E0BDD5" w14:textId="77777777" w:rsidR="00AD0E51" w:rsidRPr="002E00DA" w:rsidRDefault="00AD0E51" w:rsidP="00AD0E51">
      <w:pPr>
        <w:pStyle w:val="CMD"/>
        <w:rPr>
          <w:b/>
          <w:lang w:val="en-US"/>
        </w:rPr>
      </w:pPr>
      <w:r w:rsidRPr="002E00DA">
        <w:rPr>
          <w:lang w:val="en-US"/>
        </w:rPr>
        <w:t>R1(config-</w:t>
      </w:r>
      <w:proofErr w:type="gramStart"/>
      <w:r w:rsidRPr="002E00DA">
        <w:rPr>
          <w:lang w:val="en-US"/>
        </w:rPr>
        <w:t>if)#</w:t>
      </w:r>
      <w:proofErr w:type="gramEnd"/>
      <w:r w:rsidRPr="002E00DA">
        <w:rPr>
          <w:b/>
          <w:lang w:val="en-US"/>
        </w:rPr>
        <w:t xml:space="preserve"> </w:t>
      </w:r>
      <w:proofErr w:type="spellStart"/>
      <w:r w:rsidRPr="002E00DA">
        <w:rPr>
          <w:b/>
          <w:lang w:val="en-US"/>
        </w:rPr>
        <w:t>ip</w:t>
      </w:r>
      <w:proofErr w:type="spellEnd"/>
      <w:r w:rsidRPr="002E00DA">
        <w:rPr>
          <w:b/>
          <w:lang w:val="en-US"/>
        </w:rPr>
        <w:t xml:space="preserve"> </w:t>
      </w:r>
      <w:proofErr w:type="spellStart"/>
      <w:r w:rsidRPr="002E00DA">
        <w:rPr>
          <w:b/>
          <w:lang w:val="en-US"/>
        </w:rPr>
        <w:t>ospf</w:t>
      </w:r>
      <w:proofErr w:type="spellEnd"/>
      <w:r w:rsidRPr="002E00DA">
        <w:rPr>
          <w:b/>
          <w:lang w:val="en-US"/>
        </w:rPr>
        <w:t xml:space="preserve"> dead-interval 60</w:t>
      </w:r>
    </w:p>
    <w:p w14:paraId="10DF8393" w14:textId="77777777" w:rsidR="00AD0E51" w:rsidRDefault="00AD0E51" w:rsidP="007B33AC">
      <w:pPr>
        <w:pStyle w:val="SubStepAlpha"/>
      </w:pPr>
      <w:r>
        <w:t xml:space="preserve">Через небольшой интервал времени произойдет сбой подключения OSPF к маршрутизатору </w:t>
      </w:r>
      <w:r w:rsidRPr="002401CE">
        <w:rPr>
          <w:b/>
        </w:rPr>
        <w:t>R2</w:t>
      </w:r>
      <w:r>
        <w:t>, как показанно в выводе маршрутизатор</w:t>
      </w:r>
      <w:r>
        <w:rPr>
          <w:color w:val="000000"/>
          <w:szCs w:val="20"/>
        </w:rPr>
        <w:t>а.</w:t>
      </w:r>
      <w:r>
        <w:t xml:space="preserve"> </w:t>
      </w:r>
    </w:p>
    <w:p w14:paraId="69C76728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00:02:40: %OSPF-5-ADJCHG: Process 1, </w:t>
      </w:r>
      <w:proofErr w:type="spellStart"/>
      <w:r w:rsidRPr="002E00DA">
        <w:rPr>
          <w:lang w:val="en-US"/>
        </w:rPr>
        <w:t>Nbr</w:t>
      </w:r>
      <w:proofErr w:type="spellEnd"/>
      <w:r w:rsidRPr="002E00DA">
        <w:rPr>
          <w:lang w:val="en-US"/>
        </w:rPr>
        <w:t xml:space="preserve"> 209.165.200.225 on Serial0/0/0 from FULL to DOWN, Neighbor Down: Dead timer expired</w:t>
      </w:r>
    </w:p>
    <w:p w14:paraId="21CD51AF" w14:textId="77777777" w:rsidR="00AD0E51" w:rsidRPr="002E00DA" w:rsidRDefault="00AD0E51" w:rsidP="00AD0E51">
      <w:pPr>
        <w:pStyle w:val="CMDOutput"/>
        <w:rPr>
          <w:lang w:val="en-US"/>
        </w:rPr>
      </w:pPr>
    </w:p>
    <w:p w14:paraId="5CC36C7B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00:02:40: %OSPF-5-ADJCHG: Process 1, </w:t>
      </w:r>
      <w:proofErr w:type="spellStart"/>
      <w:r w:rsidRPr="002E00DA">
        <w:rPr>
          <w:lang w:val="en-US"/>
        </w:rPr>
        <w:t>Nbr</w:t>
      </w:r>
      <w:proofErr w:type="spellEnd"/>
      <w:r w:rsidRPr="002E00DA">
        <w:rPr>
          <w:lang w:val="en-US"/>
        </w:rPr>
        <w:t xml:space="preserve"> 209.165.200.225 on Serial0/0/0 from FULL to DOWN, Neighbor Down: Interface down or detached</w:t>
      </w:r>
    </w:p>
    <w:p w14:paraId="50259694" w14:textId="77777777" w:rsidR="00AD0E51" w:rsidRDefault="00AD0E51" w:rsidP="00AD0E51">
      <w:pPr>
        <w:pStyle w:val="BodyTextL50"/>
      </w:pPr>
      <w:r>
        <w:rPr>
          <w:color w:val="000000"/>
          <w:szCs w:val="20"/>
        </w:rPr>
        <w:t>Для поддержки отношений смежности на обеих сторонах соединения таймеры должны быть настроены одинаково.</w:t>
      </w:r>
      <w:r>
        <w:t xml:space="preserve"> Определите интерфейс на R2, который подключен к R1. Отрегулируйте таймеры на интерфейсе R2 в соответствии с настройками на </w:t>
      </w:r>
      <w:r w:rsidRPr="007764FF">
        <w:rPr>
          <w:b/>
        </w:rPr>
        <w:t>R1</w:t>
      </w:r>
      <w:r>
        <w:t>.</w:t>
      </w:r>
    </w:p>
    <w:p w14:paraId="48722A06" w14:textId="77777777" w:rsidR="00AD0E51" w:rsidRDefault="00AD0E51" w:rsidP="00AD0E51">
      <w:pPr>
        <w:pStyle w:val="BodyTextL50"/>
      </w:pPr>
      <w:r>
        <w:t>По истечении короткого периода времени вы увидите сообщение о состоянии, указывающее, что смежность OSPF была восстановлена.</w:t>
      </w:r>
    </w:p>
    <w:p w14:paraId="5EC30983" w14:textId="77777777" w:rsidR="00AD0E51" w:rsidRPr="002E00DA" w:rsidRDefault="00AD0E51" w:rsidP="00AD0E51">
      <w:pPr>
        <w:pStyle w:val="CMD"/>
        <w:rPr>
          <w:lang w:val="en-US"/>
        </w:rPr>
      </w:pPr>
      <w:r w:rsidRPr="002E00DA">
        <w:rPr>
          <w:lang w:val="en-US"/>
        </w:rPr>
        <w:t xml:space="preserve">00:21:52: %OSPF-5-ADJCHG: Process 1, </w:t>
      </w:r>
      <w:proofErr w:type="spellStart"/>
      <w:r w:rsidRPr="002E00DA">
        <w:rPr>
          <w:lang w:val="en-US"/>
        </w:rPr>
        <w:t>Nbr</w:t>
      </w:r>
      <w:proofErr w:type="spellEnd"/>
      <w:r w:rsidRPr="002E00DA">
        <w:rPr>
          <w:lang w:val="en-US"/>
        </w:rPr>
        <w:t xml:space="preserve"> 192.168.10.5 on Serial0/0/0 from LOADING to FULL, Loading Done</w:t>
      </w:r>
    </w:p>
    <w:p w14:paraId="7B50BE8D" w14:textId="77777777" w:rsidR="00AD0E51" w:rsidRDefault="00AD0E51" w:rsidP="00AD0E51">
      <w:pPr>
        <w:pStyle w:val="3"/>
      </w:pPr>
      <w:r>
        <w:t>Настройте пропускную способность маршрутизатора R1.</w:t>
      </w:r>
    </w:p>
    <w:p w14:paraId="63AB30DD" w14:textId="77777777" w:rsidR="00AD0E51" w:rsidRDefault="00AD0E51" w:rsidP="00B94276">
      <w:pPr>
        <w:pStyle w:val="SubStepAlpha"/>
      </w:pPr>
      <w:r>
        <w:t xml:space="preserve">Выполните трассировку маршрута между </w:t>
      </w:r>
      <w:r w:rsidRPr="006C354A">
        <w:rPr>
          <w:b/>
        </w:rPr>
        <w:t>PC1</w:t>
      </w:r>
      <w:r>
        <w:t xml:space="preserve"> и веб-сервером, расположенным по адресу 64.100.1.2. Обратите внимание, что путь от </w:t>
      </w:r>
      <w:r w:rsidRPr="006C354A">
        <w:rPr>
          <w:b/>
        </w:rPr>
        <w:t>PC1</w:t>
      </w:r>
      <w:r>
        <w:t xml:space="preserve"> к 64.100.1.2 маршрутизируется через </w:t>
      </w:r>
      <w:r>
        <w:rPr>
          <w:b/>
        </w:rPr>
        <w:t>R2</w:t>
      </w:r>
      <w:r>
        <w:t>. OSPF предпочитает более низкую стоимость пути.</w:t>
      </w:r>
    </w:p>
    <w:p w14:paraId="397E820D" w14:textId="77777777" w:rsidR="00AD0E51" w:rsidRPr="007764FF" w:rsidRDefault="00AD0E51" w:rsidP="00775AE1">
      <w:pPr>
        <w:pStyle w:val="CMD"/>
      </w:pPr>
      <w:r>
        <w:t>C:\ &gt;</w:t>
      </w:r>
      <w:r w:rsidRPr="00775AE1">
        <w:rPr>
          <w:b/>
        </w:rPr>
        <w:t xml:space="preserve"> tracert 64.100.1.2</w:t>
      </w:r>
    </w:p>
    <w:p w14:paraId="454FF88D" w14:textId="77777777" w:rsidR="00AD0E51" w:rsidRPr="007764FF" w:rsidRDefault="00AD0E51" w:rsidP="00AD0E51">
      <w:pPr>
        <w:pStyle w:val="CMDOutput"/>
      </w:pPr>
    </w:p>
    <w:p w14:paraId="27FF0C2C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Tracing route to 64.100.1.2 over a maximum of 30 hops: </w:t>
      </w:r>
    </w:p>
    <w:p w14:paraId="7E82AA61" w14:textId="77777777" w:rsidR="00AD0E51" w:rsidRPr="002E00DA" w:rsidRDefault="00AD0E51" w:rsidP="00AD0E51">
      <w:pPr>
        <w:pStyle w:val="CMDOutput"/>
        <w:rPr>
          <w:lang w:val="en-US"/>
        </w:rPr>
      </w:pPr>
    </w:p>
    <w:p w14:paraId="75CF467E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1 1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0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8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172.16.1.1</w:t>
      </w:r>
    </w:p>
    <w:p w14:paraId="2BD04856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2 0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0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172.16.3.2</w:t>
      </w:r>
    </w:p>
    <w:p w14:paraId="7073C8C1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3 1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9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2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209.165.200.226</w:t>
      </w:r>
    </w:p>
    <w:p w14:paraId="24E99930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4 * 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0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64.100.1.2</w:t>
      </w:r>
    </w:p>
    <w:p w14:paraId="30A690B1" w14:textId="77777777" w:rsidR="00AD0E51" w:rsidRPr="002E00DA" w:rsidRDefault="00AD0E51" w:rsidP="00AD0E51">
      <w:pPr>
        <w:pStyle w:val="CMDOutput"/>
        <w:rPr>
          <w:lang w:val="en-US"/>
        </w:rPr>
      </w:pPr>
    </w:p>
    <w:p w14:paraId="0109B05E" w14:textId="77777777" w:rsidR="00AD0E51" w:rsidRPr="007764FF" w:rsidRDefault="00AD0E51" w:rsidP="00AD0E51">
      <w:pPr>
        <w:pStyle w:val="CMDOutput"/>
      </w:pPr>
      <w:proofErr w:type="spellStart"/>
      <w:r>
        <w:t>Trace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</w:t>
      </w:r>
    </w:p>
    <w:p w14:paraId="6BBFC65C" w14:textId="77777777" w:rsidR="00AD0E51" w:rsidRDefault="00AD0E51" w:rsidP="00B94276">
      <w:pPr>
        <w:pStyle w:val="SubStepAlpha"/>
      </w:pPr>
      <w:r>
        <w:t xml:space="preserve">Для последовательного интерфейса 0/0/0 маршрутизатора </w:t>
      </w:r>
      <w:r>
        <w:rPr>
          <w:b/>
        </w:rPr>
        <w:t xml:space="preserve">R1 </w:t>
      </w:r>
      <w:r>
        <w:t xml:space="preserve">установите пропускную способность равной 64 Кбит/с. Это изменит не фактическую скорость порта, а метрику, которую процесс OSPF будет использовать на маршрутизаторе </w:t>
      </w:r>
      <w:r>
        <w:rPr>
          <w:b/>
        </w:rPr>
        <w:t xml:space="preserve">R1 </w:t>
      </w:r>
      <w:r>
        <w:t>для расчёта оптимальных маршрутов.</w:t>
      </w:r>
    </w:p>
    <w:p w14:paraId="3729AAD0" w14:textId="77777777" w:rsidR="00AD0E51" w:rsidRDefault="00AD0E51" w:rsidP="00AD0E51">
      <w:pPr>
        <w:pStyle w:val="CMD"/>
      </w:pPr>
      <w:r>
        <w:t>R1(config-if)#</w:t>
      </w:r>
      <w:r w:rsidRPr="006C354A">
        <w:rPr>
          <w:b/>
        </w:rPr>
        <w:t xml:space="preserve"> bandwidth 64</w:t>
      </w:r>
    </w:p>
    <w:p w14:paraId="548AC873" w14:textId="77777777" w:rsidR="00AD0E51" w:rsidRPr="00452391" w:rsidRDefault="00AD0E51" w:rsidP="00B94276">
      <w:pPr>
        <w:pStyle w:val="SubStepAlpha"/>
      </w:pPr>
      <w:r>
        <w:lastRenderedPageBreak/>
        <w:t xml:space="preserve">Выполните трассировку маршрута между </w:t>
      </w:r>
      <w:r w:rsidRPr="006C354A">
        <w:rPr>
          <w:b/>
        </w:rPr>
        <w:t>PC1</w:t>
      </w:r>
      <w:r>
        <w:t xml:space="preserve"> и веб-сервером, расположенным по адресу 64.100.1.2. Обратите внимание, что путь от </w:t>
      </w:r>
      <w:r w:rsidRPr="006C354A">
        <w:rPr>
          <w:b/>
        </w:rPr>
        <w:t>PC1</w:t>
      </w:r>
      <w:r>
        <w:t xml:space="preserve"> к 64.100.1.2 перенаправляется через маршрутизатор </w:t>
      </w:r>
      <w:r w:rsidRPr="006C354A">
        <w:rPr>
          <w:b/>
        </w:rPr>
        <w:t>R3</w:t>
      </w:r>
      <w:r>
        <w:t>. OSPF предпочитает более низкую стоимость пути.</w:t>
      </w:r>
    </w:p>
    <w:p w14:paraId="6B38CA47" w14:textId="77777777" w:rsidR="00AD0E51" w:rsidRPr="00452391" w:rsidRDefault="00AD0E51" w:rsidP="00775AE1">
      <w:pPr>
        <w:pStyle w:val="CMD"/>
      </w:pPr>
      <w:r>
        <w:t>C:\ &gt;</w:t>
      </w:r>
      <w:r w:rsidRPr="00775AE1">
        <w:rPr>
          <w:b/>
        </w:rPr>
        <w:t xml:space="preserve"> tracert 64.100.1.2</w:t>
      </w:r>
    </w:p>
    <w:p w14:paraId="7CB4F236" w14:textId="77777777" w:rsidR="00AD0E51" w:rsidRPr="00452391" w:rsidRDefault="00AD0E51" w:rsidP="00AD0E51">
      <w:pPr>
        <w:pStyle w:val="CMDOutput"/>
      </w:pPr>
    </w:p>
    <w:p w14:paraId="44BCFB87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Tracing route to 64.100.1.2 over a maximum of 30 hops: </w:t>
      </w:r>
    </w:p>
    <w:p w14:paraId="210A31E7" w14:textId="77777777" w:rsidR="00AD0E51" w:rsidRPr="002E00DA" w:rsidRDefault="00AD0E51" w:rsidP="00AD0E51">
      <w:pPr>
        <w:pStyle w:val="CMDOutput"/>
        <w:rPr>
          <w:lang w:val="en-US"/>
        </w:rPr>
      </w:pPr>
    </w:p>
    <w:p w14:paraId="1F2925D0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1 1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0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3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172.16.1.1</w:t>
      </w:r>
    </w:p>
    <w:p w14:paraId="089C6D90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2 8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192.168.10.6</w:t>
      </w:r>
    </w:p>
    <w:p w14:paraId="7423EE59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3 2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0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2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172.16.3.2</w:t>
      </w:r>
    </w:p>
    <w:p w14:paraId="217BBFA6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4 2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3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209.165.200.226</w:t>
      </w:r>
    </w:p>
    <w:p w14:paraId="23740BC3" w14:textId="77777777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 xml:space="preserve">5 2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11 </w:t>
      </w:r>
      <w:proofErr w:type="spellStart"/>
      <w:r w:rsidRPr="002E00DA">
        <w:rPr>
          <w:lang w:val="en-US"/>
        </w:rPr>
        <w:t>ms</w:t>
      </w:r>
      <w:proofErr w:type="spellEnd"/>
      <w:r w:rsidRPr="002E00DA">
        <w:rPr>
          <w:lang w:val="en-US"/>
        </w:rPr>
        <w:t xml:space="preserve"> 64.100.1.2</w:t>
      </w:r>
    </w:p>
    <w:p w14:paraId="35F4041E" w14:textId="77777777" w:rsidR="00AD0E51" w:rsidRPr="002E00DA" w:rsidRDefault="00AD0E51" w:rsidP="00AD0E51">
      <w:pPr>
        <w:pStyle w:val="CMDOutput"/>
        <w:rPr>
          <w:lang w:val="en-US"/>
        </w:rPr>
      </w:pPr>
    </w:p>
    <w:p w14:paraId="6D4EC94A" w14:textId="7AE3FECB" w:rsidR="00AD0E51" w:rsidRPr="002E00DA" w:rsidRDefault="00AD0E51" w:rsidP="00AD0E51">
      <w:pPr>
        <w:pStyle w:val="CMDOutput"/>
        <w:rPr>
          <w:lang w:val="en-US"/>
        </w:rPr>
      </w:pPr>
      <w:r w:rsidRPr="002E00DA">
        <w:rPr>
          <w:lang w:val="en-US"/>
        </w:rPr>
        <w:t>Trace complete.</w:t>
      </w:r>
    </w:p>
    <w:p w14:paraId="17B2B027" w14:textId="29072581" w:rsidR="00CD10E3" w:rsidRPr="00452391" w:rsidRDefault="00CD10E3" w:rsidP="00CD10E3">
      <w:pPr>
        <w:pStyle w:val="ConfigWindow"/>
      </w:pPr>
      <w:r>
        <w:t>Закройте окно настройки.</w:t>
      </w:r>
    </w:p>
    <w:p w14:paraId="028D0649" w14:textId="77777777" w:rsidR="00AD0E51" w:rsidRDefault="00AD0E51" w:rsidP="00CD10E3">
      <w:pPr>
        <w:pStyle w:val="2"/>
        <w:spacing w:before="120"/>
      </w:pPr>
      <w:r>
        <w:t>Проверка подключения</w:t>
      </w:r>
    </w:p>
    <w:p w14:paraId="7736CF4B" w14:textId="77777777" w:rsidR="00AD0E51" w:rsidRPr="007A3B2A" w:rsidRDefault="00AD0E51" w:rsidP="00AD0E51">
      <w:pPr>
        <w:pStyle w:val="BodyTextL25"/>
      </w:pPr>
      <w:r>
        <w:t>Убедитесь, что все ПК могут успешно отправлять эхо-запросы на веб-сервер и друг другу.</w:t>
      </w:r>
    </w:p>
    <w:p w14:paraId="0CBB79F8" w14:textId="77777777" w:rsidR="00C162C0" w:rsidRDefault="00B94276" w:rsidP="00B94276">
      <w:pPr>
        <w:pStyle w:val="ConfigWindow"/>
      </w:pPr>
      <w:r>
        <w:t>Конец документа</w:t>
      </w:r>
    </w:p>
    <w:sectPr w:rsidR="00C162C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EC19A" w14:textId="77777777" w:rsidR="000B5BEA" w:rsidRDefault="000B5BEA" w:rsidP="00710659">
      <w:pPr>
        <w:spacing w:after="0" w:line="240" w:lineRule="auto"/>
      </w:pPr>
      <w:r>
        <w:separator/>
      </w:r>
    </w:p>
    <w:p w14:paraId="5345F74D" w14:textId="77777777" w:rsidR="000B5BEA" w:rsidRDefault="000B5BEA"/>
  </w:endnote>
  <w:endnote w:type="continuationSeparator" w:id="0">
    <w:p w14:paraId="673CDE1E" w14:textId="77777777" w:rsidR="000B5BEA" w:rsidRDefault="000B5BEA" w:rsidP="00710659">
      <w:pPr>
        <w:spacing w:after="0" w:line="240" w:lineRule="auto"/>
      </w:pPr>
      <w:r>
        <w:continuationSeparator/>
      </w:r>
    </w:p>
    <w:p w14:paraId="252204CF" w14:textId="77777777" w:rsidR="000B5BEA" w:rsidRDefault="000B5B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D1D1A" w14:textId="1C619803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E00DA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E00DA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4B458" w14:textId="044A78E1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E00DA">
          <w:t>2016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2E00DA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71ADB" w14:textId="77777777" w:rsidR="000B5BEA" w:rsidRDefault="000B5BEA" w:rsidP="00710659">
      <w:pPr>
        <w:spacing w:after="0" w:line="240" w:lineRule="auto"/>
      </w:pPr>
      <w:r>
        <w:separator/>
      </w:r>
    </w:p>
    <w:p w14:paraId="671E4735" w14:textId="77777777" w:rsidR="000B5BEA" w:rsidRDefault="000B5BEA"/>
  </w:footnote>
  <w:footnote w:type="continuationSeparator" w:id="0">
    <w:p w14:paraId="52C59ED2" w14:textId="77777777" w:rsidR="000B5BEA" w:rsidRDefault="000B5BEA" w:rsidP="00710659">
      <w:pPr>
        <w:spacing w:after="0" w:line="240" w:lineRule="auto"/>
      </w:pPr>
      <w:r>
        <w:continuationSeparator/>
      </w:r>
    </w:p>
    <w:p w14:paraId="026AB9A1" w14:textId="77777777" w:rsidR="000B5BEA" w:rsidRDefault="000B5B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4A183FDDAA8949F6AAC7CB3EBB300E3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4D61D" w14:textId="77777777" w:rsidR="00926CB2" w:rsidRDefault="00AD0E51" w:rsidP="008402F2">
        <w:pPr>
          <w:pStyle w:val="PageHead"/>
        </w:pPr>
        <w:r>
          <w:t>Packet Tracer - Изменение OSPFv2 для одной области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67B5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466B923" wp14:editId="63D9508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64495D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5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BEA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0DA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47FF3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AAA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561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AE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3AC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2240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5C0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0E51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64A48"/>
    <w:rsid w:val="00B72F2A"/>
    <w:rsid w:val="00B74716"/>
    <w:rsid w:val="00B7675A"/>
    <w:rsid w:val="00B81898"/>
    <w:rsid w:val="00B82DED"/>
    <w:rsid w:val="00B8606B"/>
    <w:rsid w:val="00B878E7"/>
    <w:rsid w:val="00B879CC"/>
    <w:rsid w:val="00B9427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782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10E3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130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4D1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6D2FF"/>
  <w15:docId w15:val="{BAA1AE26-9B6D-40DA-97EB-34C0EEB1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7B33A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5224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75AE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183FDDAA8949F6AAC7CB3EBB300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0826D-6839-4BD8-993A-9B43A6133CD8}"/>
      </w:docPartPr>
      <w:docPartBody>
        <w:p w:rsidR="00483A38" w:rsidRDefault="00213E9A">
          <w:pPr>
            <w:pStyle w:val="4A183FDDAA8949F6AAC7CB3EBB300E3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9A"/>
    <w:rsid w:val="001E3AE1"/>
    <w:rsid w:val="00213E9A"/>
    <w:rsid w:val="00483A38"/>
    <w:rsid w:val="00895360"/>
    <w:rsid w:val="009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183FDDAA8949F6AAC7CB3EBB300E3C">
    <w:name w:val="4A183FDDAA8949F6AAC7CB3EBB300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54029-37D4-4591-91C9-7011E0EFB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44D7C8-FA61-4838-8DA3-A1D218A84F0A}"/>
</file>

<file path=customXml/itemProps3.xml><?xml version="1.0" encoding="utf-8"?>
<ds:datastoreItem xmlns:ds="http://schemas.openxmlformats.org/officeDocument/2006/customXml" ds:itemID="{E4B77451-F28C-49D8-BA7A-46F0FD18FEB5}"/>
</file>

<file path=customXml/itemProps4.xml><?xml version="1.0" encoding="utf-8"?>
<ds:datastoreItem xmlns:ds="http://schemas.openxmlformats.org/officeDocument/2006/customXml" ds:itemID="{89251B7D-4BC5-4F12-B7E3-569E18D16DF6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15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Modify Single-Area OSPFv2</vt:lpstr>
    </vt:vector>
  </TitlesOfParts>
  <Company>Cisco Systems, Inc.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Изменение OSPFv2 для одной области</dc:title>
  <dc:creator>SP</dc:creator>
  <dc:description>2016 г.</dc:description>
  <cp:lastModifiedBy>Антон Носков</cp:lastModifiedBy>
  <cp:revision>9</cp:revision>
  <cp:lastPrinted>2019-11-08T18:38:00Z</cp:lastPrinted>
  <dcterms:created xsi:type="dcterms:W3CDTF">2019-11-08T15:41:00Z</dcterms:created>
  <dcterms:modified xsi:type="dcterms:W3CDTF">2020-08-23T18:57:00Z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