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云南省第一人民医院</w:t>
      </w:r>
      <w:r>
        <w:rPr>
          <w:rFonts w:ascii="黑体" w:eastAsia="黑体"/>
          <w:b/>
          <w:sz w:val="32"/>
          <w:szCs w:val="32"/>
        </w:rPr>
        <w:t>——</w:t>
      </w:r>
      <w:r>
        <w:rPr>
          <w:rFonts w:ascii="黑体" w:eastAsia="黑体" w:hint="eastAsia"/>
          <w:b/>
          <w:sz w:val="32"/>
          <w:szCs w:val="32"/>
        </w:rPr>
        <w:t>智慧医院信息系统</w:t>
      </w:r>
    </w:p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问题或需求——申请表</w:t>
      </w:r>
    </w:p>
    <w:p w:rsidR="003737CB" w:rsidRDefault="00FB29A7">
      <w:pPr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</w:t>
      </w:r>
    </w:p>
    <w:p w:rsidR="003737CB" w:rsidRDefault="00FB29A7">
      <w:pPr>
        <w:jc w:val="center"/>
        <w:rPr>
          <w:rFonts w:ascii="黑体" w:eastAsia="黑体"/>
          <w:bCs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     </w:t>
      </w:r>
      <w:r>
        <w:rPr>
          <w:rFonts w:ascii="黑体" w:eastAsia="黑体" w:hint="eastAsia"/>
          <w:bCs/>
          <w:sz w:val="24"/>
        </w:rPr>
        <w:t xml:space="preserve">   单号：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81"/>
        <w:gridCol w:w="1701"/>
        <w:gridCol w:w="2602"/>
      </w:tblGrid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填写说明：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、为避免问题漏记少记，信息化建设问题请走申请单流程；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、为避免阅读时信息接收错误，单据内容填写请电脑填写后打印，签字审批。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、申请单填写流程：问题提出人填写—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科室领导审批—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管理部门审批—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信息科及智慧医疗研究院分析处理</w:t>
            </w:r>
          </w:p>
        </w:tc>
      </w:tr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（以下由医院部门／科室填写）</w:t>
            </w:r>
          </w:p>
        </w:tc>
      </w:tr>
      <w:tr w:rsidR="003737CB">
        <w:trPr>
          <w:trHeight w:val="556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r>
              <w:t>自助机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申请日期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161F02">
            <w:r>
              <w:rPr>
                <w:rFonts w:hint="eastAsia"/>
              </w:rPr>
              <w:t>20170705</w:t>
            </w:r>
          </w:p>
        </w:tc>
      </w:tr>
      <w:tr w:rsidR="003737CB">
        <w:trPr>
          <w:trHeight w:val="5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申请部门／科室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884E95">
            <w:r>
              <w:rPr>
                <w:rFonts w:hint="eastAsia"/>
              </w:rPr>
              <w:t>门诊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申请人／电话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884E95" w:rsidP="00884E95">
            <w:r>
              <w:t>杨方</w:t>
            </w:r>
            <w:r w:rsidR="006B7005">
              <w:rPr>
                <w:rFonts w:hint="eastAsia"/>
              </w:rPr>
              <w:t>/</w:t>
            </w:r>
            <w:r>
              <w:t>13708430026</w:t>
            </w:r>
          </w:p>
        </w:tc>
      </w:tr>
      <w:tr w:rsidR="003737CB">
        <w:trPr>
          <w:trHeight w:val="4247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问题或需求描述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884E95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 w:rsidRPr="00884E95">
              <w:rPr>
                <w:rFonts w:ascii="宋体" w:hAnsi="宋体" w:cs="宋体" w:hint="eastAsia"/>
                <w:kern w:val="0"/>
                <w:szCs w:val="21"/>
              </w:rPr>
              <w:t>当天号源与以后号源混杂，不方便患者选择，建议：当天号源单独显示，以后号源按日期显示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436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（以下由审核领导填写）</w:t>
            </w: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科室领导</w:t>
            </w: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部门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</w:tc>
      </w:tr>
    </w:tbl>
    <w:p w:rsidR="003737CB" w:rsidRDefault="003737CB"/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228"/>
        <w:gridCol w:w="2228"/>
        <w:gridCol w:w="2228"/>
      </w:tblGrid>
      <w:tr w:rsidR="003737CB">
        <w:trPr>
          <w:trHeight w:val="374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lastRenderedPageBreak/>
              <w:t>（以下由信息科及智慧医疗研究院填写）</w:t>
            </w:r>
          </w:p>
        </w:tc>
      </w:tr>
      <w:tr w:rsidR="003737CB">
        <w:trPr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  <w:tc>
          <w:tcPr>
            <w:tcW w:w="222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</w:tr>
      <w:tr w:rsidR="003737CB">
        <w:trPr>
          <w:trHeight w:val="129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问题评估后分类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1－BUG；2－优化；3-需求；4－操作；5-维护；6－管理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884E95">
              <w:rPr>
                <w:rFonts w:ascii="宋体" w:hAnsi="宋体" w:cs="宋体" w:hint="eastAsia"/>
                <w:kern w:val="0"/>
                <w:szCs w:val="21"/>
              </w:rPr>
              <w:t>2－优化</w:t>
            </w:r>
          </w:p>
          <w:p w:rsidR="003737CB" w:rsidRDefault="003737CB"/>
        </w:tc>
      </w:tr>
      <w:tr w:rsidR="003737CB">
        <w:trPr>
          <w:trHeight w:val="589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与部门／科室达成共识的解决优先级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1－紧急；2－中等；3-一般；4-延后；5-无需处理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884E95">
              <w:rPr>
                <w:rFonts w:ascii="宋体" w:hAnsi="宋体" w:cs="宋体" w:hint="eastAsia"/>
                <w:kern w:val="0"/>
                <w:szCs w:val="21"/>
              </w:rPr>
              <w:t>2－中等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实际解决方案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884E9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将当日与非当日排班信息用颜色区分，同时在选择排班信息前提示患者选择预约时间（当日特殊标出）；</w:t>
            </w:r>
          </w:p>
          <w:p w:rsidR="003737CB" w:rsidRDefault="003737CB">
            <w:pPr>
              <w:rPr>
                <w:rFonts w:ascii="宋体" w:hAnsi="宋体"/>
              </w:rPr>
            </w:pPr>
            <w:bookmarkStart w:id="0" w:name="_GoBack"/>
            <w:bookmarkEnd w:id="0"/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问题提出科室的确认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研究院确认人员姓名：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确认时间：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478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信息科及研究院有关负责人签字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</w:tc>
      </w:tr>
    </w:tbl>
    <w:p w:rsidR="003737CB" w:rsidRDefault="003737CB"/>
    <w:sectPr w:rsidR="003737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B94" w:rsidRDefault="00394B94">
      <w:r>
        <w:separator/>
      </w:r>
    </w:p>
  </w:endnote>
  <w:endnote w:type="continuationSeparator" w:id="0">
    <w:p w:rsidR="00394B94" w:rsidRDefault="0039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7CB" w:rsidRDefault="00FB29A7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1B3C92">
      <w:rPr>
        <w:noProof/>
      </w:rPr>
      <w:t>1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B94" w:rsidRDefault="00394B94">
      <w:r>
        <w:separator/>
      </w:r>
    </w:p>
  </w:footnote>
  <w:footnote w:type="continuationSeparator" w:id="0">
    <w:p w:rsidR="00394B94" w:rsidRDefault="00394B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3"/>
    <w:rsid w:val="00015A44"/>
    <w:rsid w:val="00053760"/>
    <w:rsid w:val="00054AD1"/>
    <w:rsid w:val="00055FDD"/>
    <w:rsid w:val="000866A1"/>
    <w:rsid w:val="000E0F20"/>
    <w:rsid w:val="000E5E23"/>
    <w:rsid w:val="000F75B5"/>
    <w:rsid w:val="00143B53"/>
    <w:rsid w:val="00161F02"/>
    <w:rsid w:val="00193CA3"/>
    <w:rsid w:val="001B3C92"/>
    <w:rsid w:val="001C483D"/>
    <w:rsid w:val="001D7521"/>
    <w:rsid w:val="001F0D9D"/>
    <w:rsid w:val="00225D8A"/>
    <w:rsid w:val="0023546B"/>
    <w:rsid w:val="002432E6"/>
    <w:rsid w:val="00267545"/>
    <w:rsid w:val="00277F1F"/>
    <w:rsid w:val="002863D1"/>
    <w:rsid w:val="00295EA9"/>
    <w:rsid w:val="00297CC9"/>
    <w:rsid w:val="002A1450"/>
    <w:rsid w:val="002B66AC"/>
    <w:rsid w:val="002B6C6E"/>
    <w:rsid w:val="002F072D"/>
    <w:rsid w:val="002F2920"/>
    <w:rsid w:val="00304264"/>
    <w:rsid w:val="00316814"/>
    <w:rsid w:val="003737CB"/>
    <w:rsid w:val="00394B94"/>
    <w:rsid w:val="003C44C7"/>
    <w:rsid w:val="003E2AF1"/>
    <w:rsid w:val="0047438A"/>
    <w:rsid w:val="004B3975"/>
    <w:rsid w:val="004B3F32"/>
    <w:rsid w:val="004E209A"/>
    <w:rsid w:val="00513D1E"/>
    <w:rsid w:val="005556C1"/>
    <w:rsid w:val="005C220A"/>
    <w:rsid w:val="005C798F"/>
    <w:rsid w:val="005E2381"/>
    <w:rsid w:val="005F0D28"/>
    <w:rsid w:val="005F10CD"/>
    <w:rsid w:val="005F1D81"/>
    <w:rsid w:val="0068014E"/>
    <w:rsid w:val="006B2DBD"/>
    <w:rsid w:val="006B3FE2"/>
    <w:rsid w:val="006B6CC3"/>
    <w:rsid w:val="006B7005"/>
    <w:rsid w:val="006C4E03"/>
    <w:rsid w:val="00737E24"/>
    <w:rsid w:val="00752A6C"/>
    <w:rsid w:val="007836EC"/>
    <w:rsid w:val="00803641"/>
    <w:rsid w:val="00864B10"/>
    <w:rsid w:val="00871C43"/>
    <w:rsid w:val="00884E95"/>
    <w:rsid w:val="008D3A7A"/>
    <w:rsid w:val="008E2706"/>
    <w:rsid w:val="0090713D"/>
    <w:rsid w:val="00940C91"/>
    <w:rsid w:val="00943085"/>
    <w:rsid w:val="009755F4"/>
    <w:rsid w:val="00993BA9"/>
    <w:rsid w:val="009D5037"/>
    <w:rsid w:val="00A07E7F"/>
    <w:rsid w:val="00A222DF"/>
    <w:rsid w:val="00A421C2"/>
    <w:rsid w:val="00A549F8"/>
    <w:rsid w:val="00A6025D"/>
    <w:rsid w:val="00A71184"/>
    <w:rsid w:val="00A91151"/>
    <w:rsid w:val="00AF1BE3"/>
    <w:rsid w:val="00B0080D"/>
    <w:rsid w:val="00B46BFB"/>
    <w:rsid w:val="00BC7B1E"/>
    <w:rsid w:val="00BE7E12"/>
    <w:rsid w:val="00BF4E57"/>
    <w:rsid w:val="00C31115"/>
    <w:rsid w:val="00C31D16"/>
    <w:rsid w:val="00CA5D0F"/>
    <w:rsid w:val="00CD219C"/>
    <w:rsid w:val="00D13680"/>
    <w:rsid w:val="00D17093"/>
    <w:rsid w:val="00D24D13"/>
    <w:rsid w:val="00D724D0"/>
    <w:rsid w:val="00DC6658"/>
    <w:rsid w:val="00EB0309"/>
    <w:rsid w:val="00EC6A95"/>
    <w:rsid w:val="00ED58B8"/>
    <w:rsid w:val="00F2604F"/>
    <w:rsid w:val="00F3276E"/>
    <w:rsid w:val="00FB29A7"/>
    <w:rsid w:val="00FB746B"/>
    <w:rsid w:val="00FC6E88"/>
    <w:rsid w:val="00FD40C5"/>
    <w:rsid w:val="1B7041F0"/>
    <w:rsid w:val="25BE7852"/>
    <w:rsid w:val="2F43270E"/>
    <w:rsid w:val="341228B2"/>
    <w:rsid w:val="4D452D13"/>
    <w:rsid w:val="516F4394"/>
    <w:rsid w:val="69364F96"/>
    <w:rsid w:val="70ED2A98"/>
    <w:rsid w:val="75CA4760"/>
    <w:rsid w:val="780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575ACD-954C-4F06-B06A-7AB08C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snapToGrid w:val="0"/>
      <w:spacing w:before="120" w:after="120" w:line="480" w:lineRule="auto"/>
      <w:outlineLvl w:val="0"/>
    </w:pPr>
    <w:rPr>
      <w:rFonts w:ascii="Arial" w:hAnsi="Arial"/>
      <w:b/>
      <w:sz w:val="3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Arial" w:eastAsia="宋体" w:hAnsi="Arial" w:cs="Times New Roman"/>
      <w:b/>
      <w:sz w:val="32"/>
      <w:szCs w:val="20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Jsons</cp:lastModifiedBy>
  <cp:revision>2</cp:revision>
  <dcterms:created xsi:type="dcterms:W3CDTF">2017-08-08T13:50:00Z</dcterms:created>
  <dcterms:modified xsi:type="dcterms:W3CDTF">2017-08-08T13:50:00Z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