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5318" w14:textId="77777777" w:rsidR="00036046" w:rsidRPr="00036046" w:rsidRDefault="00036046" w:rsidP="00036046">
      <w:pPr>
        <w:rPr>
          <w:b/>
          <w:bCs/>
        </w:rPr>
      </w:pPr>
      <w:r w:rsidRPr="00036046">
        <w:rPr>
          <w:b/>
          <w:bCs/>
        </w:rPr>
        <w:t>Classification of Index Structures (Based on Lecture Notes)</w:t>
      </w:r>
    </w:p>
    <w:p w14:paraId="176FAC5E" w14:textId="77777777" w:rsidR="00036046" w:rsidRPr="00036046" w:rsidRDefault="00036046" w:rsidP="00036046">
      <w:r w:rsidRPr="00036046">
        <w:t>According to the lecture slides, index structures are classified based on several key aspects:</w:t>
      </w:r>
    </w:p>
    <w:p w14:paraId="32345450" w14:textId="77777777" w:rsidR="00036046" w:rsidRPr="00036046" w:rsidRDefault="00036046" w:rsidP="00036046">
      <w:pPr>
        <w:numPr>
          <w:ilvl w:val="0"/>
          <w:numId w:val="1"/>
        </w:numPr>
      </w:pPr>
      <w:r w:rsidRPr="00036046">
        <w:rPr>
          <w:b/>
          <w:bCs/>
        </w:rPr>
        <w:t>Clustering</w:t>
      </w:r>
    </w:p>
    <w:p w14:paraId="1C934374" w14:textId="77777777" w:rsidR="00036046" w:rsidRPr="00036046" w:rsidRDefault="00036046" w:rsidP="00036046">
      <w:pPr>
        <w:numPr>
          <w:ilvl w:val="1"/>
          <w:numId w:val="1"/>
        </w:numPr>
      </w:pPr>
      <w:r w:rsidRPr="00036046">
        <w:rPr>
          <w:b/>
          <w:bCs/>
        </w:rPr>
        <w:t>Tuple Clustering</w:t>
      </w:r>
      <w:r w:rsidRPr="00036046">
        <w:t>: Stores tuples that are frequently accessed together on the same physical page.</w:t>
      </w:r>
    </w:p>
    <w:p w14:paraId="588F6A11" w14:textId="77777777" w:rsidR="00036046" w:rsidRPr="00036046" w:rsidRDefault="00036046" w:rsidP="00036046">
      <w:pPr>
        <w:numPr>
          <w:ilvl w:val="1"/>
          <w:numId w:val="1"/>
        </w:numPr>
      </w:pPr>
      <w:r w:rsidRPr="00036046">
        <w:rPr>
          <w:b/>
          <w:bCs/>
        </w:rPr>
        <w:t>Page Clustering</w:t>
      </w:r>
      <w:r w:rsidRPr="00036046">
        <w:t>: Stores related pages close together in secondary storage, allowing prefetching.</w:t>
      </w:r>
    </w:p>
    <w:p w14:paraId="10E4FF78" w14:textId="77777777" w:rsidR="00036046" w:rsidRPr="00036046" w:rsidRDefault="00036046" w:rsidP="00036046">
      <w:pPr>
        <w:numPr>
          <w:ilvl w:val="0"/>
          <w:numId w:val="1"/>
        </w:numPr>
      </w:pPr>
      <w:r w:rsidRPr="00036046">
        <w:rPr>
          <w:b/>
          <w:bCs/>
        </w:rPr>
        <w:t>Dimensionality</w:t>
      </w:r>
    </w:p>
    <w:p w14:paraId="3C296AA6" w14:textId="77777777" w:rsidR="00036046" w:rsidRPr="00036046" w:rsidRDefault="00036046" w:rsidP="00036046">
      <w:pPr>
        <w:numPr>
          <w:ilvl w:val="1"/>
          <w:numId w:val="1"/>
        </w:numPr>
      </w:pPr>
      <w:r w:rsidRPr="00036046">
        <w:t>Defines how many attributes (dimensions) of the underlying relation are used to calculate the index key.</w:t>
      </w:r>
    </w:p>
    <w:p w14:paraId="1BED23CB" w14:textId="77777777" w:rsidR="00036046" w:rsidRPr="00036046" w:rsidRDefault="00036046" w:rsidP="00036046">
      <w:pPr>
        <w:numPr>
          <w:ilvl w:val="0"/>
          <w:numId w:val="1"/>
        </w:numPr>
      </w:pPr>
      <w:r w:rsidRPr="00036046">
        <w:rPr>
          <w:b/>
          <w:bCs/>
        </w:rPr>
        <w:t>Symmetry</w:t>
      </w:r>
    </w:p>
    <w:p w14:paraId="7382F324" w14:textId="77777777" w:rsidR="00036046" w:rsidRPr="00036046" w:rsidRDefault="00036046" w:rsidP="00036046">
      <w:pPr>
        <w:numPr>
          <w:ilvl w:val="1"/>
          <w:numId w:val="1"/>
        </w:numPr>
      </w:pPr>
      <w:r w:rsidRPr="00036046">
        <w:rPr>
          <w:b/>
          <w:bCs/>
        </w:rPr>
        <w:t>Symmetrical Index Structure</w:t>
      </w:r>
      <w:r w:rsidRPr="00036046">
        <w:t>: Performance is independent of the order of index attributes.</w:t>
      </w:r>
    </w:p>
    <w:p w14:paraId="01B6A877" w14:textId="77777777" w:rsidR="00036046" w:rsidRPr="00036046" w:rsidRDefault="00036046" w:rsidP="00036046">
      <w:pPr>
        <w:numPr>
          <w:ilvl w:val="1"/>
          <w:numId w:val="1"/>
        </w:numPr>
      </w:pPr>
      <w:r w:rsidRPr="00036046">
        <w:rPr>
          <w:b/>
          <w:bCs/>
        </w:rPr>
        <w:t>Asymmetrical Index Structure</w:t>
      </w:r>
      <w:r w:rsidRPr="00036046">
        <w:t>: Performance depends on the order of index attributes.</w:t>
      </w:r>
    </w:p>
    <w:p w14:paraId="57697E6C" w14:textId="77777777" w:rsidR="00036046" w:rsidRPr="00036046" w:rsidRDefault="00036046" w:rsidP="00036046">
      <w:pPr>
        <w:numPr>
          <w:ilvl w:val="0"/>
          <w:numId w:val="1"/>
        </w:numPr>
      </w:pPr>
      <w:r w:rsidRPr="00036046">
        <w:rPr>
          <w:b/>
          <w:bCs/>
        </w:rPr>
        <w:t>Tuple References</w:t>
      </w:r>
    </w:p>
    <w:p w14:paraId="0523E0FD" w14:textId="77777777" w:rsidR="00036046" w:rsidRPr="00036046" w:rsidRDefault="00036046" w:rsidP="00036046">
      <w:pPr>
        <w:numPr>
          <w:ilvl w:val="1"/>
          <w:numId w:val="1"/>
        </w:numPr>
      </w:pPr>
      <w:r w:rsidRPr="00036046">
        <w:t>Defines the type of tuple references stored in the index structure.</w:t>
      </w:r>
    </w:p>
    <w:p w14:paraId="4C7AF5AB" w14:textId="77777777" w:rsidR="00036046" w:rsidRPr="00036046" w:rsidRDefault="00036046" w:rsidP="00036046">
      <w:pPr>
        <w:numPr>
          <w:ilvl w:val="0"/>
          <w:numId w:val="1"/>
        </w:numPr>
      </w:pPr>
      <w:r w:rsidRPr="00036046">
        <w:rPr>
          <w:b/>
          <w:bCs/>
        </w:rPr>
        <w:t>Dynamic Behavior</w:t>
      </w:r>
    </w:p>
    <w:p w14:paraId="242F7DF6" w14:textId="77777777" w:rsidR="00036046" w:rsidRPr="00036046" w:rsidRDefault="00036046" w:rsidP="00036046">
      <w:pPr>
        <w:numPr>
          <w:ilvl w:val="1"/>
          <w:numId w:val="1"/>
        </w:numPr>
      </w:pPr>
      <w:r w:rsidRPr="00036046">
        <w:t>Indicates the effort required to update the index structure for insert, update, and delete operations.</w:t>
      </w:r>
    </w:p>
    <w:p w14:paraId="4CFFFBDE" w14:textId="77777777" w:rsidR="00036046" w:rsidRPr="00036046" w:rsidRDefault="00036046" w:rsidP="00036046">
      <w:pPr>
        <w:numPr>
          <w:ilvl w:val="1"/>
          <w:numId w:val="1"/>
        </w:numPr>
      </w:pPr>
      <w:r w:rsidRPr="00036046">
        <w:t>Addresses the problem of "degeneration" in index structures.</w:t>
      </w:r>
    </w:p>
    <w:p w14:paraId="161442FB" w14:textId="77777777" w:rsidR="003D39D6" w:rsidRDefault="003D39D6"/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AE5"/>
    <w:multiLevelType w:val="multilevel"/>
    <w:tmpl w:val="A124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62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46"/>
    <w:rsid w:val="00036046"/>
    <w:rsid w:val="002F296A"/>
    <w:rsid w:val="003D39D6"/>
    <w:rsid w:val="00C6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7D5D"/>
  <w15:chartTrackingRefBased/>
  <w15:docId w15:val="{7B8AF0B3-3D8F-40AC-8303-5BF7E834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1</cp:revision>
  <dcterms:created xsi:type="dcterms:W3CDTF">2025-02-06T16:03:00Z</dcterms:created>
  <dcterms:modified xsi:type="dcterms:W3CDTF">2025-02-06T16:05:00Z</dcterms:modified>
</cp:coreProperties>
</file>