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423112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9A14C2" w:rsidRDefault="009A14C2"/>
        <w:p w:rsidR="009A14C2" w:rsidRDefault="009A14C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4C2" w:rsidRDefault="009A14C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C692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HOW TO CONFIGURE DHCP RELAY AGENT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A14C2" w:rsidRDefault="00FC69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IP HELPER-ADDRESS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A14C2" w:rsidRDefault="009A14C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A14C2" w:rsidRDefault="009A14C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692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HOW TO CONFIGURE DHCP RELAY AGENT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A14C2" w:rsidRDefault="00FC69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IP HELPER-ADDRESS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A14C2" w:rsidRDefault="009A14C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A14C2" w:rsidRDefault="009A14C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14C2" w:rsidRDefault="009A14C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1E40EE" w:rsidRDefault="009A14C2">
      <w:r>
        <w:rPr>
          <w:noProof/>
        </w:rPr>
        <w:lastRenderedPageBreak/>
        <w:drawing>
          <wp:inline distT="0" distB="0" distL="0" distR="0" wp14:anchorId="776C8958">
            <wp:extent cx="4658360" cy="48202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482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F9F" w:rsidRDefault="00233F9F"/>
    <w:p w:rsidR="00233F9F" w:rsidRDefault="00233F9F"/>
    <w:p w:rsidR="00233F9F" w:rsidRDefault="00233F9F"/>
    <w:p w:rsidR="00233F9F" w:rsidRDefault="00233F9F"/>
    <w:p w:rsidR="00233F9F" w:rsidRDefault="00233F9F"/>
    <w:p w:rsidR="009A14C2" w:rsidRDefault="009A14C2"/>
    <w:p w:rsidR="009A14C2" w:rsidRDefault="009A14C2"/>
    <w:p w:rsidR="009A14C2" w:rsidRDefault="009A14C2"/>
    <w:p w:rsidR="009A14C2" w:rsidRDefault="009A14C2"/>
    <w:p w:rsidR="009A14C2" w:rsidRDefault="009A14C2"/>
    <w:p w:rsidR="009A14C2" w:rsidRDefault="009A14C2"/>
    <w:p w:rsidR="00233F9F" w:rsidRDefault="00233F9F">
      <w:r>
        <w:lastRenderedPageBreak/>
        <w:t>R1</w:t>
      </w:r>
    </w:p>
    <w:p w:rsidR="00233F9F" w:rsidRDefault="00233F9F">
      <w:r w:rsidRPr="00233F9F">
        <w:drawing>
          <wp:inline distT="0" distB="0" distL="0" distR="0" wp14:anchorId="0C64B75A" wp14:editId="76BA3F15">
            <wp:extent cx="4172532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9F" w:rsidRDefault="00233F9F">
      <w:r>
        <w:rPr>
          <w:noProof/>
        </w:rPr>
        <w:drawing>
          <wp:inline distT="0" distB="0" distL="0" distR="0" wp14:anchorId="04EE55D6">
            <wp:extent cx="4182110" cy="4381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F9F" w:rsidRDefault="00233F9F">
      <w:r>
        <w:t xml:space="preserve">DHCP SERVER </w:t>
      </w:r>
    </w:p>
    <w:p w:rsidR="00F26816" w:rsidRDefault="00F26816">
      <w:r>
        <w:rPr>
          <w:noProof/>
        </w:rPr>
        <w:drawing>
          <wp:inline distT="0" distB="0" distL="0" distR="0" wp14:anchorId="53014BA2">
            <wp:extent cx="4172585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D8B" w:rsidRDefault="00327D8B">
      <w:r>
        <w:t xml:space="preserve">DHCP POOL </w:t>
      </w:r>
    </w:p>
    <w:p w:rsidR="00327D8B" w:rsidRDefault="00F26816">
      <w:r>
        <w:rPr>
          <w:noProof/>
        </w:rPr>
        <w:drawing>
          <wp:inline distT="0" distB="0" distL="0" distR="0" wp14:anchorId="2B1B95FB">
            <wp:extent cx="4982210" cy="19716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14C2" w:rsidRDefault="009A14C2"/>
    <w:p w:rsidR="009A14C2" w:rsidRDefault="009A14C2"/>
    <w:p w:rsidR="00327D8B" w:rsidRDefault="00327D8B">
      <w:r>
        <w:lastRenderedPageBreak/>
        <w:t>PC0</w:t>
      </w:r>
    </w:p>
    <w:p w:rsidR="00327D8B" w:rsidRDefault="00327D8B">
      <w:r>
        <w:rPr>
          <w:noProof/>
        </w:rPr>
        <w:drawing>
          <wp:inline distT="0" distB="0" distL="0" distR="0" wp14:anchorId="20F19A10">
            <wp:extent cx="5534660" cy="15144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D8B" w:rsidRDefault="00327D8B">
      <w:r>
        <w:t>PC1</w:t>
      </w:r>
    </w:p>
    <w:p w:rsidR="00327D8B" w:rsidRDefault="00327D8B">
      <w:r>
        <w:rPr>
          <w:noProof/>
        </w:rPr>
        <w:drawing>
          <wp:inline distT="0" distB="0" distL="0" distR="0" wp14:anchorId="7570F6E3">
            <wp:extent cx="5553710" cy="15335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D8B" w:rsidRDefault="00327D8B">
      <w:r>
        <w:t>PC2</w:t>
      </w:r>
    </w:p>
    <w:p w:rsidR="00327D8B" w:rsidRDefault="00327D8B">
      <w:r>
        <w:rPr>
          <w:noProof/>
        </w:rPr>
        <w:drawing>
          <wp:inline distT="0" distB="0" distL="0" distR="0" wp14:anchorId="0E1590F1">
            <wp:extent cx="5525135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D8B" w:rsidRDefault="009E2B20">
      <w:r>
        <w:t>PC0-TO-PC1</w:t>
      </w:r>
    </w:p>
    <w:p w:rsidR="00233F9F" w:rsidRDefault="009E2B20">
      <w:r>
        <w:rPr>
          <w:noProof/>
        </w:rPr>
        <w:drawing>
          <wp:inline distT="0" distB="0" distL="0" distR="0" wp14:anchorId="28A57995">
            <wp:extent cx="4172585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F9F" w:rsidSect="009A14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E4"/>
    <w:rsid w:val="00233F9F"/>
    <w:rsid w:val="00327D8B"/>
    <w:rsid w:val="006A55E4"/>
    <w:rsid w:val="007C6493"/>
    <w:rsid w:val="007E30C9"/>
    <w:rsid w:val="009A14C2"/>
    <w:rsid w:val="009E2B20"/>
    <w:rsid w:val="00B20CDB"/>
    <w:rsid w:val="00E93B87"/>
    <w:rsid w:val="00F26816"/>
    <w:rsid w:val="00F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C1895BF"/>
  <w15:chartTrackingRefBased/>
  <w15:docId w15:val="{A99DF724-FBB8-4C6B-B27D-C0CFE1FB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4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14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CONFIGURE DHCP RELAY AGENT</dc:title>
  <dc:subject>IP HELPER-ADDRESS CONFIGURATION</dc:subject>
  <dc:creator>Inacio Andre</dc:creator>
  <cp:keywords/>
  <dc:description/>
  <cp:lastModifiedBy>Inacio Andre</cp:lastModifiedBy>
  <cp:revision>7</cp:revision>
  <dcterms:created xsi:type="dcterms:W3CDTF">2024-04-17T17:08:00Z</dcterms:created>
  <dcterms:modified xsi:type="dcterms:W3CDTF">2024-04-17T18:12:00Z</dcterms:modified>
</cp:coreProperties>
</file>