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40"/>
        <w:rPr>
          <w:rFonts w:ascii="Arial" w:hAnsi="Arial" w:cs="Arial"/>
          <w:sz w:val="28"/>
        </w:rPr>
      </w:pPr>
      <w:r>
        <w:rPr>
          <w:rFonts w:cs="Arial" w:ascii="Arial" w:hAnsi="Arial"/>
          <w:sz w:val="28"/>
        </w:rPr>
        <w:t>JAVA TEST BANK QUESTIONS – CHAPTER 1 – GETTING STARTED</w:t>
      </w:r>
    </w:p>
    <w:p>
      <w:pPr>
        <w:pStyle w:val="Normal"/>
        <w:rPr>
          <w:rFonts w:ascii="Arial" w:hAnsi="Arial" w:cs="Arial"/>
        </w:rPr>
      </w:pPr>
      <w:r>
        <w:rPr>
          <w:rFonts w:cs="Arial" w:ascii="Arial" w:hAnsi="Arial"/>
        </w:rPr>
      </w:r>
    </w:p>
    <w:p>
      <w:pPr>
        <w:pStyle w:val="Normal"/>
        <w:rPr>
          <w:rFonts w:ascii="Arial" w:hAnsi="Arial" w:cs="Arial"/>
          <w:color w:val="2E74B5" w:themeColor="accent1" w:themeShade="bf"/>
          <w:sz w:val="24"/>
          <w:szCs w:val="24"/>
          <w:u w:val="single"/>
        </w:rPr>
      </w:pPr>
      <w:r>
        <w:rPr>
          <w:rFonts w:cs="Arial" w:ascii="Arial" w:hAnsi="Arial"/>
          <w:color w:val="2E74B5" w:themeColor="accent1" w:themeShade="bf"/>
          <w:sz w:val="24"/>
          <w:szCs w:val="24"/>
          <w:u w:val="single"/>
        </w:rPr>
        <w:t>MULTIPLE CHOICE</w:t>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is an object-oriented programming language.  An object-oriented language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Uses structured programming.</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Views a program as consisting of objects which communicate through interactions.</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Functionally breaks down problems into smaller, more manageable problems.</w:t>
            </w:r>
          </w:p>
          <w:p>
            <w:pPr>
              <w:pStyle w:val="Normal"/>
              <w:widowControl w:val="false"/>
              <w:spacing w:lineRule="auto" w:line="240" w:before="75" w:after="160"/>
              <w:ind w:right="74" w:hanging="0"/>
              <w:rPr>
                <w:rFonts w:ascii="Arial" w:hAnsi="Arial" w:eastAsia="Times New Roman" w:cs="Arial"/>
                <w:color w:val="000000"/>
                <w:szCs w:val="24"/>
                <w:lang w:eastAsia="en-GB"/>
              </w:rPr>
            </w:pPr>
            <w:r>
              <mc:AlternateContent>
                <mc:Choice Requires="wps">
                  <w:drawing>
                    <wp:anchor behindDoc="0" distT="0" distB="0" distL="0" distR="0" simplePos="0" locked="0" layoutInCell="1" allowOverlap="1" relativeHeight="13">
                      <wp:simplePos x="0" y="0"/>
                      <wp:positionH relativeFrom="column">
                        <wp:posOffset>1034415</wp:posOffset>
                      </wp:positionH>
                      <wp:positionV relativeFrom="paragraph">
                        <wp:posOffset>17780</wp:posOffset>
                      </wp:positionV>
                      <wp:extent cx="347345" cy="169545"/>
                      <wp:effectExtent l="0" t="0" r="0" b="0"/>
                      <wp:wrapNone/>
                      <wp:docPr id="1" name="Shape 1"/>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color w:val="000000"/>
                <w:szCs w:val="24"/>
                <w:lang w:eastAsia="en-GB"/>
              </w:rPr>
              <w:t>All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2</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In Java, the equal sign is used as the ___________ operator.</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increment</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decrement</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4">
                      <wp:simplePos x="0" y="0"/>
                      <wp:positionH relativeFrom="column">
                        <wp:posOffset>815340</wp:posOffset>
                      </wp:positionH>
                      <wp:positionV relativeFrom="paragraph">
                        <wp:posOffset>17780</wp:posOffset>
                      </wp:positionV>
                      <wp:extent cx="347345" cy="169545"/>
                      <wp:effectExtent l="0" t="0" r="0" b="0"/>
                      <wp:wrapNone/>
                      <wp:docPr id="2" name="Shape 2"/>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assignment</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negation</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3</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In Java, source code is compiled into object code called ______________</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mc:AlternateContent>
                <mc:Choice Requires="wps">
                  <w:drawing>
                    <wp:anchor behindDoc="0" distT="0" distB="0" distL="0" distR="0" simplePos="0" locked="0" layoutInCell="1" allowOverlap="1" relativeHeight="15">
                      <wp:simplePos x="0" y="0"/>
                      <wp:positionH relativeFrom="column">
                        <wp:posOffset>577215</wp:posOffset>
                      </wp:positionH>
                      <wp:positionV relativeFrom="paragraph">
                        <wp:posOffset>50165</wp:posOffset>
                      </wp:positionV>
                      <wp:extent cx="347345" cy="169545"/>
                      <wp:effectExtent l="0" t="0" r="0" b="0"/>
                      <wp:wrapNone/>
                      <wp:docPr id="3" name="Shape 3"/>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color w:val="000000"/>
                <w:szCs w:val="24"/>
                <w:lang w:eastAsia="en-GB"/>
              </w:rPr>
              <w:t>Bit code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Class code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Method code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Byte code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4</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hardest kind of error to detect in a computer program is a:</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Syntax error</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Run-time error</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6">
                      <wp:simplePos x="0" y="0"/>
                      <wp:positionH relativeFrom="column">
                        <wp:posOffset>739140</wp:posOffset>
                      </wp:positionH>
                      <wp:positionV relativeFrom="paragraph">
                        <wp:posOffset>17145</wp:posOffset>
                      </wp:positionV>
                      <wp:extent cx="347345" cy="169545"/>
                      <wp:effectExtent l="0" t="0" r="0" b="0"/>
                      <wp:wrapNone/>
                      <wp:docPr id="4" name="Shape 4"/>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Logic error</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All of the above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Identify the invalid Java identifier.</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7">
                      <wp:simplePos x="0" y="0"/>
                      <wp:positionH relativeFrom="column">
                        <wp:posOffset>520065</wp:posOffset>
                      </wp:positionH>
                      <wp:positionV relativeFrom="paragraph">
                        <wp:posOffset>59055</wp:posOffset>
                      </wp:positionV>
                      <wp:extent cx="347345" cy="169545"/>
                      <wp:effectExtent l="0" t="0" r="0" b="0"/>
                      <wp:wrapNone/>
                      <wp:docPr id="5" name="Shape 5"/>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1Week</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Week1</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amountDue</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amount_due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6</w:t>
            </w:r>
          </w:p>
        </w:tc>
        <w:tc>
          <w:tcPr>
            <w:tcW w:w="7491" w:type="dxa"/>
            <w:tcBorders>
              <w:top w:val="single" w:sz="6" w:space="0" w:color="CCCCCC"/>
              <w:right w:val="single" w:sz="6" w:space="0" w:color="CCCCCC"/>
            </w:tcBorders>
          </w:tcPr>
          <w:p>
            <w:pPr>
              <w:pStyle w:val="AwTB02question"/>
              <w:widowControl w:val="false"/>
              <w:numPr>
                <w:ilvl w:val="0"/>
                <w:numId w:val="0"/>
              </w:numPr>
              <w:ind w:left="547" w:hanging="547"/>
              <w:rPr>
                <w:rFonts w:ascii="Arial" w:hAnsi="Arial" w:cs="Arial"/>
                <w:color w:val="000000"/>
                <w:szCs w:val="24"/>
                <w:lang w:val="en-GB" w:eastAsia="en-GB"/>
              </w:rPr>
            </w:pPr>
            <w:r>
              <w:rPr>
                <w:rFonts w:cs="Arial" w:ascii="Arial" w:hAnsi="Arial"/>
                <w:color w:val="000000"/>
                <w:szCs w:val="24"/>
                <w:lang w:val="en-GB" w:eastAsia="en-GB"/>
              </w:rPr>
              <w:t>What is the value of the variable amountDue?</w:t>
            </w:r>
          </w:p>
          <w:p>
            <w:pPr>
              <w:pStyle w:val="AwTBfig"/>
              <w:widowControl w:val="false"/>
              <w:ind w:firstLine="547"/>
              <w:rPr>
                <w:rFonts w:ascii="Courier New" w:hAnsi="Courier New" w:cs="Courier New"/>
                <w:b/>
                <w:b/>
                <w:color w:val="000000"/>
                <w:szCs w:val="24"/>
                <w:lang w:val="en-GB" w:eastAsia="en-GB"/>
              </w:rPr>
            </w:pPr>
            <w:r>
              <w:rPr>
                <w:rFonts w:cs="Courier New" w:ascii="Courier New" w:hAnsi="Courier New"/>
                <w:b/>
                <w:color w:val="000000"/>
                <w:szCs w:val="24"/>
                <w:lang w:val="en-GB" w:eastAsia="en-GB"/>
              </w:rPr>
              <w:t>double price = 2.50;</w:t>
            </w:r>
          </w:p>
          <w:p>
            <w:pPr>
              <w:pStyle w:val="AwTBfig"/>
              <w:widowControl w:val="false"/>
              <w:ind w:firstLine="547"/>
              <w:rPr>
                <w:rFonts w:ascii="Courier New" w:hAnsi="Courier New" w:cs="Courier New"/>
                <w:b/>
                <w:b/>
                <w:color w:val="000000"/>
                <w:szCs w:val="24"/>
                <w:lang w:val="en-GB" w:eastAsia="en-GB"/>
              </w:rPr>
            </w:pPr>
            <w:r>
              <w:rPr>
                <w:rFonts w:cs="Courier New" w:ascii="Courier New" w:hAnsi="Courier New"/>
                <w:b/>
                <w:color w:val="000000"/>
                <w:szCs w:val="24"/>
                <w:lang w:val="en-GB" w:eastAsia="en-GB"/>
              </w:rPr>
              <w:t>double quantity = 5;</w:t>
            </w:r>
          </w:p>
          <w:p>
            <w:pPr>
              <w:pStyle w:val="AwTBfig"/>
              <w:widowControl w:val="false"/>
              <w:ind w:firstLine="547"/>
              <w:rPr>
                <w:rFonts w:ascii="Courier New" w:hAnsi="Courier New" w:cs="Courier New"/>
                <w:b/>
                <w:b/>
                <w:color w:val="000000"/>
                <w:szCs w:val="24"/>
                <w:lang w:val="en-GB" w:eastAsia="en-GB"/>
              </w:rPr>
            </w:pPr>
            <w:r>
              <w:rPr>
                <w:rFonts w:cs="Courier New" w:ascii="Courier New" w:hAnsi="Courier New"/>
                <w:b/>
                <w:color w:val="000000"/>
                <w:szCs w:val="24"/>
                <w:lang w:val="en-GB" w:eastAsia="en-GB"/>
              </w:rPr>
              <w:t>double amountDue = 0;</w:t>
            </w:r>
          </w:p>
          <w:p>
            <w:pPr>
              <w:pStyle w:val="AwTBfig"/>
              <w:widowControl w:val="false"/>
              <w:spacing w:before="200" w:after="40"/>
              <w:ind w:firstLine="547"/>
              <w:rPr>
                <w:lang w:val="en-GB" w:eastAsia="en-GB"/>
              </w:rPr>
            </w:pPr>
            <w:r>
              <w:rPr>
                <w:rFonts w:cs="Courier New" w:ascii="Courier New" w:hAnsi="Courier New"/>
                <w:b/>
                <w:color w:val="000000"/>
                <w:szCs w:val="24"/>
                <w:lang w:val="en-GB" w:eastAsia="en-GB"/>
              </w:rPr>
              <w:t>amountDue = price * quantity;</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12</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color w:val="000000"/>
                <w:szCs w:val="24"/>
                <w:lang w:eastAsia="en-GB"/>
              </w:rPr>
              <w:t>12.25</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8">
                      <wp:simplePos x="0" y="0"/>
                      <wp:positionH relativeFrom="column">
                        <wp:posOffset>377190</wp:posOffset>
                      </wp:positionH>
                      <wp:positionV relativeFrom="paragraph">
                        <wp:posOffset>-10795</wp:posOffset>
                      </wp:positionV>
                      <wp:extent cx="347345" cy="169545"/>
                      <wp:effectExtent l="0" t="0" r="0" b="0"/>
                      <wp:wrapNone/>
                      <wp:docPr id="6" name="Shape 6"/>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12.5</w:t>
            </w:r>
          </w:p>
          <w:p>
            <w:pPr>
              <w:pStyle w:val="Normal"/>
              <w:widowControl w:val="false"/>
              <w:spacing w:lineRule="auto" w:line="240" w:before="75" w:after="160"/>
              <w:ind w:right="74" w:hanging="0"/>
              <w:rPr>
                <w:rFonts w:ascii="Arial" w:hAnsi="Arial" w:eastAsia="Times New Roman" w:cs="Arial"/>
                <w:color w:val="000000"/>
                <w:szCs w:val="24"/>
                <w:lang w:eastAsia="en-GB"/>
              </w:rPr>
            </w:pPr>
            <w:r>
              <w:rPr>
                <w:rFonts w:eastAsia="Times New Roman" w:cs="Arial" w:ascii="Arial" w:hAnsi="Arial"/>
                <w:szCs w:val="24"/>
                <w:lang w:eastAsia="en-GB"/>
              </w:rPr>
              <w:t>13</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7</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value of 7.52e-5?</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752000.0</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19">
                      <wp:simplePos x="0" y="0"/>
                      <wp:positionH relativeFrom="column">
                        <wp:posOffset>786765</wp:posOffset>
                      </wp:positionH>
                      <wp:positionV relativeFrom="paragraph">
                        <wp:posOffset>-1270</wp:posOffset>
                      </wp:positionV>
                      <wp:extent cx="348615" cy="170815"/>
                      <wp:effectExtent l="0" t="0" r="0" b="0"/>
                      <wp:wrapNone/>
                      <wp:docPr id="7" name="Shape 7"/>
                      <a:graphic xmlns:a="http://schemas.openxmlformats.org/drawingml/2006/main">
                        <a:graphicData uri="http://schemas.microsoft.com/office/word/2010/wordprocessingShape">
                          <wps:wsp>
                            <wps:cNvSpPr/>
                            <wps:spPr>
                              <a:xfrm>
                                <a:off x="0" y="0"/>
                                <a:ext cx="348120" cy="170280"/>
                              </a:xfrm>
                              <a:custGeom>
                                <a:avLst/>
                                <a:gdLst/>
                                <a:ahLst/>
                                <a:rect l="l" t="t" r="r" b="b"/>
                                <a:pathLst>
                                  <a:path w="544" h="264">
                                    <a:moveTo>
                                      <a:pt x="543" y="65"/>
                                    </a:moveTo>
                                    <a:lnTo>
                                      <a:pt x="135" y="65"/>
                                    </a:lnTo>
                                    <a:lnTo>
                                      <a:pt x="135" y="0"/>
                                    </a:lnTo>
                                    <a:lnTo>
                                      <a:pt x="0" y="131"/>
                                    </a:lnTo>
                                    <a:lnTo>
                                      <a:pt x="135" y="263"/>
                                    </a:lnTo>
                                    <a:lnTo>
                                      <a:pt x="135" y="197"/>
                                    </a:lnTo>
                                    <a:lnTo>
                                      <a:pt x="543" y="197"/>
                                    </a:lnTo>
                                    <a:lnTo>
                                      <a:pt x="543"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0.0000752</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0.000752</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0.00752</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8</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Java expression for 4a2 + 2b * c?</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(4 * a) + (2 * b) * c</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(4 * a * a) + ((2 * b) * c)</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((4 * a * a) + (2 * b)) * c</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0">
                      <wp:simplePos x="0" y="0"/>
                      <wp:positionH relativeFrom="column">
                        <wp:posOffset>1567815</wp:posOffset>
                      </wp:positionH>
                      <wp:positionV relativeFrom="paragraph">
                        <wp:posOffset>-10795</wp:posOffset>
                      </wp:positionV>
                      <wp:extent cx="347345" cy="169545"/>
                      <wp:effectExtent l="0" t="0" r="0" b="0"/>
                      <wp:wrapNone/>
                      <wp:docPr id="8" name="Shape 8"/>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(4 + a * a) + ((2 + b) * c)</w:t>
            </w:r>
          </w:p>
        </w:tc>
      </w:tr>
    </w:tbl>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9</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Java expression for 27xy?</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27 + (x * y)</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27 * (x + y)</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1">
                      <wp:simplePos x="0" y="0"/>
                      <wp:positionH relativeFrom="column">
                        <wp:posOffset>653415</wp:posOffset>
                      </wp:positionH>
                      <wp:positionV relativeFrom="paragraph">
                        <wp:posOffset>-10795</wp:posOffset>
                      </wp:positionV>
                      <wp:extent cx="347345" cy="169545"/>
                      <wp:effectExtent l="0" t="0" r="0" b="0"/>
                      <wp:wrapNone/>
                      <wp:docPr id="9" name="Shape 9"/>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27 * x * y</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27x * y</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10</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value of the expression (int) 27.6 evaluates to:</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28</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2">
                      <wp:simplePos x="0" y="0"/>
                      <wp:positionH relativeFrom="column">
                        <wp:posOffset>462915</wp:posOffset>
                      </wp:positionH>
                      <wp:positionV relativeFrom="paragraph">
                        <wp:posOffset>-20320</wp:posOffset>
                      </wp:positionV>
                      <wp:extent cx="347345" cy="169545"/>
                      <wp:effectExtent l="0" t="0" r="0" b="0"/>
                      <wp:wrapNone/>
                      <wp:docPr id="10" name="Shape 10"/>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27</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26</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None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11</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Which operator is used to concatenate two strings?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3">
                      <wp:simplePos x="0" y="0"/>
                      <wp:positionH relativeFrom="column">
                        <wp:posOffset>253365</wp:posOffset>
                      </wp:positionH>
                      <wp:positionV relativeFrom="paragraph">
                        <wp:posOffset>36830</wp:posOffset>
                      </wp:positionV>
                      <wp:extent cx="347345" cy="169545"/>
                      <wp:effectExtent l="0" t="0" r="0" b="0"/>
                      <wp:wrapNone/>
                      <wp:docPr id="11" name="Shape 11"/>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12</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Which operator returns the remainder of integer division?</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4">
                      <wp:simplePos x="0" y="0"/>
                      <wp:positionH relativeFrom="column">
                        <wp:posOffset>253365</wp:posOffset>
                      </wp:positionH>
                      <wp:positionV relativeFrom="paragraph">
                        <wp:posOffset>32385</wp:posOffset>
                      </wp:positionV>
                      <wp:extent cx="347345" cy="169545"/>
                      <wp:effectExtent l="0" t="0" r="0" b="0"/>
                      <wp:wrapNone/>
                      <wp:docPr id="12" name="Shape 12"/>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none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13</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What is the value of the variable c in the statements that follow?</w:t>
            </w:r>
          </w:p>
          <w:p>
            <w:pPr>
              <w:pStyle w:val="Normal"/>
              <w:widowControl w:val="false"/>
              <w:spacing w:lineRule="auto" w:line="240" w:before="0" w:after="0"/>
              <w:rPr>
                <w:rFonts w:ascii="Courier New" w:hAnsi="Courier New" w:eastAsia="Times New Roman" w:cs="Courier New"/>
                <w:b/>
                <w:b/>
                <w:color w:val="000000"/>
                <w:szCs w:val="24"/>
                <w:lang w:eastAsia="en-GB"/>
              </w:rPr>
            </w:pPr>
            <w:r>
              <w:rPr>
                <w:rFonts w:eastAsia="Times New Roman" w:cs="Courier New" w:ascii="Courier New" w:hAnsi="Courier New"/>
                <w:b/>
                <w:color w:val="000000"/>
                <w:szCs w:val="24"/>
                <w:lang w:eastAsia="en-GB"/>
              </w:rPr>
              <w:t>String phrase = "Make hay while the sun is shining.";</w:t>
            </w:r>
          </w:p>
          <w:p>
            <w:pPr>
              <w:pStyle w:val="Normal"/>
              <w:widowControl w:val="false"/>
              <w:spacing w:lineRule="auto" w:line="240" w:before="0" w:after="0"/>
              <w:rPr>
                <w:rFonts w:ascii="Courier New" w:hAnsi="Courier New" w:eastAsia="Times New Roman" w:cs="Courier New"/>
                <w:b/>
                <w:b/>
                <w:color w:val="000000"/>
                <w:szCs w:val="24"/>
                <w:lang w:eastAsia="en-GB"/>
              </w:rPr>
            </w:pPr>
            <w:r>
              <w:rPr>
                <w:rFonts w:eastAsia="Times New Roman" w:cs="Courier New" w:ascii="Courier New" w:hAnsi="Courier New"/>
                <w:b/>
                <w:color w:val="000000"/>
                <w:szCs w:val="24"/>
                <w:lang w:eastAsia="en-GB"/>
              </w:rPr>
              <w:tab/>
              <w:t>char c = phrase.charAt(10);</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5">
                      <wp:simplePos x="0" y="0"/>
                      <wp:positionH relativeFrom="column">
                        <wp:posOffset>139065</wp:posOffset>
                      </wp:positionH>
                      <wp:positionV relativeFrom="paragraph">
                        <wp:posOffset>32385</wp:posOffset>
                      </wp:positionV>
                      <wp:extent cx="347345" cy="169545"/>
                      <wp:effectExtent l="0" t="0" r="0" b="0"/>
                      <wp:wrapNone/>
                      <wp:docPr id="13" name="Shape 13"/>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h</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i</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None of the above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14</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escape sequence the represents the new-line character is: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\r</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6">
                      <wp:simplePos x="0" y="0"/>
                      <wp:positionH relativeFrom="column">
                        <wp:posOffset>186690</wp:posOffset>
                      </wp:positionH>
                      <wp:positionV relativeFrom="paragraph">
                        <wp:posOffset>32385</wp:posOffset>
                      </wp:positionV>
                      <wp:extent cx="347345" cy="169545"/>
                      <wp:effectExtent l="0" t="0" r="0" b="0"/>
                      <wp:wrapNone/>
                      <wp:docPr id="14" name="Shape 14"/>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\n</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syntax that declares a Java named constant named SALES_TAX is: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double SALES_TAX = 7.50;</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public double SALES_TAX = 7.50;</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public static double SALES_TAX = 7.50;</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7">
                      <wp:simplePos x="0" y="0"/>
                      <wp:positionH relativeFrom="column">
                        <wp:posOffset>2863215</wp:posOffset>
                      </wp:positionH>
                      <wp:positionV relativeFrom="paragraph">
                        <wp:posOffset>3810</wp:posOffset>
                      </wp:positionV>
                      <wp:extent cx="347345" cy="169545"/>
                      <wp:effectExtent l="0" t="0" r="0" b="0"/>
                      <wp:wrapNone/>
                      <wp:docPr id="15" name="Shape 15"/>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public static final double SALES_TAX = 7.50;</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16</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In Java, a block comment is delimited by:</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 /*</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 /*</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8">
                      <wp:simplePos x="0" y="0"/>
                      <wp:positionH relativeFrom="column">
                        <wp:posOffset>329565</wp:posOffset>
                      </wp:positionH>
                      <wp:positionV relativeFrom="paragraph">
                        <wp:posOffset>32385</wp:posOffset>
                      </wp:positionV>
                      <wp:extent cx="347345" cy="169545"/>
                      <wp:effectExtent l="0" t="0" r="0" b="0"/>
                      <wp:wrapNone/>
                      <wp:docPr id="16" name="Shape 16"/>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 */</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 */</w:t>
            </w:r>
          </w:p>
        </w:tc>
      </w:tr>
    </w:tbl>
    <w:p>
      <w:pPr>
        <w:pStyle w:val="Normal"/>
        <w:rPr>
          <w:rFonts w:ascii="Arial" w:hAnsi="Arial" w:cs="Arial"/>
          <w:sz w:val="20"/>
        </w:rPr>
      </w:pPr>
      <w:r>
        <w:rPr>
          <w:rFonts w:cs="Arial" w:ascii="Arial" w:hAnsi="Arial"/>
          <w:sz w:val="20"/>
        </w:rPr>
      </w:r>
    </w:p>
    <w:p>
      <w:pPr>
        <w:pStyle w:val="Normal"/>
        <w:rPr>
          <w:rFonts w:ascii="Arial" w:hAnsi="Arial" w:cs="Arial"/>
          <w:color w:val="2E74B5" w:themeColor="accent1" w:themeShade="bf"/>
          <w:sz w:val="24"/>
          <w:szCs w:val="24"/>
          <w:u w:val="single"/>
        </w:rPr>
      </w:pPr>
      <w:r>
        <w:rPr>
          <w:rFonts w:cs="Arial" w:ascii="Arial" w:hAnsi="Arial"/>
          <w:color w:val="2E74B5" w:themeColor="accent1" w:themeShade="bf"/>
          <w:sz w:val="24"/>
          <w:szCs w:val="24"/>
          <w:u w:val="single"/>
        </w:rPr>
        <w:t>TRUE/FALSE</w:t>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began as a language for home appliances.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29">
                      <wp:simplePos x="0" y="0"/>
                      <wp:positionH relativeFrom="column">
                        <wp:posOffset>329565</wp:posOffset>
                      </wp:positionH>
                      <wp:positionV relativeFrom="paragraph">
                        <wp:posOffset>32385</wp:posOffset>
                      </wp:positionV>
                      <wp:extent cx="347345" cy="169545"/>
                      <wp:effectExtent l="0" t="0" r="0" b="0"/>
                      <wp:wrapNone/>
                      <wp:docPr id="17" name="Shape 17"/>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2</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Applets were designed to run as stand-alone applications.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0">
                      <wp:simplePos x="0" y="0"/>
                      <wp:positionH relativeFrom="column">
                        <wp:posOffset>329565</wp:posOffset>
                      </wp:positionH>
                      <wp:positionV relativeFrom="paragraph">
                        <wp:posOffset>32385</wp:posOffset>
                      </wp:positionV>
                      <wp:extent cx="347345" cy="169545"/>
                      <wp:effectExtent l="0" t="0" r="0" b="0"/>
                      <wp:wrapNone/>
                      <wp:docPr id="18" name="Shape 18"/>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3</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Java programming language allows you to concatenate two strings using the plus sign.</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1">
                      <wp:simplePos x="0" y="0"/>
                      <wp:positionH relativeFrom="column">
                        <wp:posOffset>329565</wp:posOffset>
                      </wp:positionH>
                      <wp:positionV relativeFrom="paragraph">
                        <wp:posOffset>32385</wp:posOffset>
                      </wp:positionV>
                      <wp:extent cx="347345" cy="169545"/>
                      <wp:effectExtent l="0" t="0" r="0" b="0"/>
                      <wp:wrapNone/>
                      <wp:docPr id="19" name="Shape 19"/>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4</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is an interpreted language.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2">
                      <wp:simplePos x="0" y="0"/>
                      <wp:positionH relativeFrom="column">
                        <wp:posOffset>415290</wp:posOffset>
                      </wp:positionH>
                      <wp:positionV relativeFrom="paragraph">
                        <wp:posOffset>-15240</wp:posOffset>
                      </wp:positionV>
                      <wp:extent cx="347345" cy="169545"/>
                      <wp:effectExtent l="0" t="0" r="0" b="0"/>
                      <wp:wrapNone/>
                      <wp:docPr id="20" name="Shape 20"/>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Java does not require that a variable be declared before it is used within a program.</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3">
                      <wp:simplePos x="0" y="0"/>
                      <wp:positionH relativeFrom="column">
                        <wp:posOffset>415290</wp:posOffset>
                      </wp:positionH>
                      <wp:positionV relativeFrom="paragraph">
                        <wp:posOffset>-15240</wp:posOffset>
                      </wp:positionV>
                      <wp:extent cx="347345" cy="169545"/>
                      <wp:effectExtent l="0" t="0" r="0" b="0"/>
                      <wp:wrapNone/>
                      <wp:docPr id="21" name="Shape 21"/>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6</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A variable of type boolean can be explicitly converted to that of type int.</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4">
                      <wp:simplePos x="0" y="0"/>
                      <wp:positionH relativeFrom="column">
                        <wp:posOffset>348615</wp:posOffset>
                      </wp:positionH>
                      <wp:positionV relativeFrom="paragraph">
                        <wp:posOffset>41910</wp:posOffset>
                      </wp:positionV>
                      <wp:extent cx="348615" cy="170815"/>
                      <wp:effectExtent l="0" t="0" r="0" b="0"/>
                      <wp:wrapNone/>
                      <wp:docPr id="22" name="Shape 22"/>
                      <a:graphic xmlns:a="http://schemas.openxmlformats.org/drawingml/2006/main">
                        <a:graphicData uri="http://schemas.microsoft.com/office/word/2010/wordprocessingShape">
                          <wps:wsp>
                            <wps:cNvSpPr/>
                            <wps:spPr>
                              <a:xfrm>
                                <a:off x="0" y="0"/>
                                <a:ext cx="348120" cy="170280"/>
                              </a:xfrm>
                              <a:custGeom>
                                <a:avLst/>
                                <a:gdLst/>
                                <a:ahLst/>
                                <a:rect l="l" t="t" r="r" b="b"/>
                                <a:pathLst>
                                  <a:path w="544" h="264">
                                    <a:moveTo>
                                      <a:pt x="543" y="65"/>
                                    </a:moveTo>
                                    <a:lnTo>
                                      <a:pt x="135" y="65"/>
                                    </a:lnTo>
                                    <a:lnTo>
                                      <a:pt x="135" y="0"/>
                                    </a:lnTo>
                                    <a:lnTo>
                                      <a:pt x="0" y="131"/>
                                    </a:lnTo>
                                    <a:lnTo>
                                      <a:pt x="135" y="263"/>
                                    </a:lnTo>
                                    <a:lnTo>
                                      <a:pt x="135" y="197"/>
                                    </a:lnTo>
                                    <a:lnTo>
                                      <a:pt x="543" y="197"/>
                                    </a:lnTo>
                                    <a:lnTo>
                                      <a:pt x="543"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7</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modulus operator, An implicit type conversion is automatically performed by the compiler when differing data types are intermixed in an expression. %, returns the remainder of integer division.</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5">
                      <wp:simplePos x="0" y="0"/>
                      <wp:positionH relativeFrom="column">
                        <wp:posOffset>329565</wp:posOffset>
                      </wp:positionH>
                      <wp:positionV relativeFrom="paragraph">
                        <wp:posOffset>41910</wp:posOffset>
                      </wp:positionV>
                      <wp:extent cx="347345" cy="169545"/>
                      <wp:effectExtent l="0" t="0" r="0" b="0"/>
                      <wp:wrapNone/>
                      <wp:docPr id="23" name="Shape 23"/>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8</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The result of integer division is truncated in Java.</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6">
                      <wp:simplePos x="0" y="0"/>
                      <wp:positionH relativeFrom="column">
                        <wp:posOffset>329565</wp:posOffset>
                      </wp:positionH>
                      <wp:positionV relativeFrom="paragraph">
                        <wp:posOffset>41910</wp:posOffset>
                      </wp:positionV>
                      <wp:extent cx="347345" cy="169545"/>
                      <wp:effectExtent l="0" t="0" r="0" b="0"/>
                      <wp:wrapNone/>
                      <wp:docPr id="24" name="Shape 24"/>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9</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Cs w:val="24"/>
                <w:lang w:eastAsia="en-GB"/>
              </w:rPr>
            </w:pPr>
            <w:r>
              <w:rPr>
                <w:rFonts w:eastAsia="Times New Roman" w:cs="Arial" w:ascii="Arial" w:hAnsi="Arial"/>
                <w:color w:val="000000"/>
                <w:szCs w:val="24"/>
                <w:lang w:eastAsia="en-GB"/>
              </w:rPr>
              <w:t>Objects of type String are strings of characters that are written within single quotes.</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7">
                      <wp:simplePos x="0" y="0"/>
                      <wp:positionH relativeFrom="column">
                        <wp:posOffset>396240</wp:posOffset>
                      </wp:positionH>
                      <wp:positionV relativeFrom="paragraph">
                        <wp:posOffset>41910</wp:posOffset>
                      </wp:positionV>
                      <wp:extent cx="347345" cy="169545"/>
                      <wp:effectExtent l="0" t="0" r="0" b="0"/>
                      <wp:wrapNone/>
                      <wp:docPr id="25" name="Shape 25"/>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10</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547" w:hanging="547"/>
              <w:rPr>
                <w:rFonts w:ascii="Arial" w:hAnsi="Arial" w:cs="Arial"/>
                <w:color w:val="000000"/>
                <w:szCs w:val="24"/>
                <w:lang w:val="en-GB" w:eastAsia="en-GB"/>
              </w:rPr>
            </w:pPr>
            <w:r>
              <w:rPr>
                <w:rFonts w:cs="Arial" w:ascii="Arial" w:hAnsi="Arial"/>
                <w:color w:val="000000"/>
                <w:szCs w:val="24"/>
                <w:lang w:val="en-GB" w:eastAsia="en-GB"/>
              </w:rPr>
              <w:t>In Java, Strings are immutable objects.  Immutable objects can be changed.</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8">
                      <wp:simplePos x="0" y="0"/>
                      <wp:positionH relativeFrom="column">
                        <wp:posOffset>396240</wp:posOffset>
                      </wp:positionH>
                      <wp:positionV relativeFrom="paragraph">
                        <wp:posOffset>-5715</wp:posOffset>
                      </wp:positionV>
                      <wp:extent cx="347345" cy="169545"/>
                      <wp:effectExtent l="0" t="0" r="0" b="0"/>
                      <wp:wrapNone/>
                      <wp:docPr id="26" name="Shape 26"/>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11</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An advantage of using the Unicode character set is that it easily handles languages other than English.</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39">
                      <wp:simplePos x="0" y="0"/>
                      <wp:positionH relativeFrom="column">
                        <wp:posOffset>320040</wp:posOffset>
                      </wp:positionH>
                      <wp:positionV relativeFrom="paragraph">
                        <wp:posOffset>41910</wp:posOffset>
                      </wp:positionV>
                      <wp:extent cx="347345" cy="169545"/>
                      <wp:effectExtent l="0" t="0" r="0" b="0"/>
                      <wp:wrapNone/>
                      <wp:docPr id="27" name="Shape 27"/>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12</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Java uses the ASCII character set.</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mc:AlternateContent>
                <mc:Choice Requires="wps">
                  <w:drawing>
                    <wp:anchor behindDoc="0" distT="0" distB="0" distL="0" distR="0" simplePos="0" locked="0" layoutInCell="1" allowOverlap="1" relativeHeight="40">
                      <wp:simplePos x="0" y="0"/>
                      <wp:positionH relativeFrom="column">
                        <wp:posOffset>348615</wp:posOffset>
                      </wp:positionH>
                      <wp:positionV relativeFrom="paragraph">
                        <wp:posOffset>60960</wp:posOffset>
                      </wp:positionV>
                      <wp:extent cx="347345" cy="169545"/>
                      <wp:effectExtent l="0" t="0" r="0" b="0"/>
                      <wp:wrapNone/>
                      <wp:docPr id="28" name="Shape 28"/>
                      <a:graphic xmlns:a="http://schemas.openxmlformats.org/drawingml/2006/main">
                        <a:graphicData uri="http://schemas.microsoft.com/office/word/2010/wordprocessingShape">
                          <wps:wsp>
                            <wps:cNvSpPr/>
                            <wps:spPr>
                              <a:xfrm>
                                <a:off x="0" y="0"/>
                                <a:ext cx="346680" cy="168840"/>
                              </a:xfrm>
                              <a:custGeom>
                                <a:avLst/>
                                <a:gdLst/>
                                <a:ahLst/>
                                <a:rect l="l" t="t" r="r" b="b"/>
                                <a:pathLst>
                                  <a:path w="542" h="262">
                                    <a:moveTo>
                                      <a:pt x="541" y="65"/>
                                    </a:moveTo>
                                    <a:lnTo>
                                      <a:pt x="135" y="65"/>
                                    </a:lnTo>
                                    <a:lnTo>
                                      <a:pt x="135" y="0"/>
                                    </a:lnTo>
                                    <a:lnTo>
                                      <a:pt x="0" y="130"/>
                                    </a:lnTo>
                                    <a:lnTo>
                                      <a:pt x="135" y="261"/>
                                    </a:lnTo>
                                    <a:lnTo>
                                      <a:pt x="135" y="195"/>
                                    </a:lnTo>
                                    <a:lnTo>
                                      <a:pt x="541" y="195"/>
                                    </a:lnTo>
                                    <a:lnTo>
                                      <a:pt x="541" y="6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szCs w:val="24"/>
                <w:lang w:eastAsia="en-GB"/>
              </w:rPr>
              <w:t>True</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False</w:t>
            </w:r>
          </w:p>
        </w:tc>
      </w:tr>
    </w:tbl>
    <w:p>
      <w:pPr>
        <w:pStyle w:val="Normal"/>
        <w:rPr>
          <w:rFonts w:ascii="Arial" w:hAnsi="Arial" w:cs="Arial"/>
          <w:sz w:val="20"/>
        </w:rPr>
      </w:pPr>
      <w:r>
        <w:rPr>
          <w:rFonts w:cs="Arial" w:ascii="Arial" w:hAnsi="Arial"/>
          <w:sz w:val="20"/>
        </w:rPr>
      </w:r>
    </w:p>
    <w:p>
      <w:pPr>
        <w:pStyle w:val="Normal"/>
        <w:rPr>
          <w:rFonts w:ascii="Arial" w:hAnsi="Arial" w:cs="Arial"/>
          <w:color w:val="2E74B5" w:themeColor="accent1" w:themeShade="bf"/>
          <w:sz w:val="24"/>
          <w:szCs w:val="24"/>
          <w:u w:val="single"/>
        </w:rPr>
      </w:pPr>
      <w:r>
        <w:rPr>
          <w:rFonts w:cs="Arial" w:ascii="Arial" w:hAnsi="Arial"/>
          <w:color w:val="2E74B5" w:themeColor="accent1" w:themeShade="bf"/>
          <w:sz w:val="24"/>
          <w:szCs w:val="24"/>
          <w:u w:val="single"/>
        </w:rPr>
        <w:t>SHORT ANSWER</w:t>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Define high-level languages, machine language and low-level language.  Explain how the languages correspond to one another.</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lang w:val="en-GB" w:eastAsia="en-GB"/>
              </w:rPr>
            </w:pPr>
            <w:r>
              <w:rPr>
                <w:rFonts w:cs="Arial" w:ascii="Arial" w:hAnsi="Arial"/>
                <w:color w:val="FF0000"/>
                <w:szCs w:val="24"/>
                <w:lang w:val="en-GB" w:eastAsia="en-GB"/>
              </w:rPr>
              <w:t xml:space="preserve"> </w:t>
            </w:r>
            <w:r>
              <w:rPr>
                <w:rFonts w:cs="Arial" w:ascii="Arial" w:hAnsi="Arial"/>
                <w:color w:val="000000"/>
                <w:szCs w:val="24"/>
                <w:lang w:val="en-GB" w:eastAsia="en-GB"/>
              </w:rPr>
              <w:t>A</w:t>
            </w:r>
            <w:r>
              <w:rPr>
                <w:rFonts w:cs="Arial" w:ascii="Arial" w:hAnsi="Arial"/>
                <w:b w:val="false"/>
                <w:i w:val="false"/>
                <w:caps w:val="false"/>
                <w:smallCaps w:val="false"/>
                <w:color w:val="000000"/>
                <w:spacing w:val="0"/>
                <w:sz w:val="24"/>
                <w:szCs w:val="24"/>
                <w:lang w:val="en-GB" w:eastAsia="en-GB"/>
              </w:rPr>
              <w:t xml:space="preserve"> computer programming language that resembles natural language or mathematical notation and is designed to reflect the requirements of a problem.</w:t>
            </w:r>
          </w:p>
          <w:p>
            <w:pPr>
              <w:pStyle w:val="AwTB03distractor"/>
              <w:widowControl w:val="false"/>
              <w:numPr>
                <w:ilvl w:val="0"/>
                <w:numId w:val="0"/>
              </w:numPr>
              <w:spacing w:before="0" w:after="60"/>
              <w:ind w:left="0" w:hanging="0"/>
              <w:rPr>
                <w:lang w:val="en-GB" w:eastAsia="en-GB"/>
              </w:rPr>
            </w:pPr>
            <w:r>
              <w:rPr>
                <w:lang w:val="en-GB" w:eastAsia="en-GB"/>
              </w:rPr>
            </w:r>
          </w:p>
          <w:p>
            <w:pPr>
              <w:pStyle w:val="TextBody"/>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A computer programming language consisting of binary or hexadecimal instructions which a computer can respond to directly.</w:t>
            </w:r>
          </w:p>
          <w:p>
            <w:pPr>
              <w:pStyle w:val="TextBody"/>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r>
          </w:p>
          <w:p>
            <w:pPr>
              <w:pStyle w:val="TextBody"/>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A low-level language is a programming language that provides little or no abstraction of programming concepts and is very close to writing actual machine instructions</w:t>
            </w:r>
          </w:p>
          <w:p>
            <w:pPr>
              <w:pStyle w:val="AwTB03distractor"/>
              <w:widowControl w:val="false"/>
              <w:numPr>
                <w:ilvl w:val="0"/>
                <w:numId w:val="0"/>
              </w:numPr>
              <w:spacing w:before="0" w:after="60"/>
              <w:ind w:left="0" w:hanging="0"/>
              <w:rPr>
                <w:color w:val="000000"/>
                <w:sz w:val="24"/>
                <w:szCs w:val="24"/>
              </w:rPr>
            </w:pPr>
            <w:r>
              <w:rPr>
                <w:color w:val="000000"/>
                <w:sz w:val="24"/>
                <w:szCs w:val="24"/>
              </w:rPr>
            </w:r>
          </w:p>
          <w:p>
            <w:pPr>
              <w:pStyle w:val="AwTB03distractor"/>
              <w:widowControl w:val="false"/>
              <w:numPr>
                <w:ilvl w:val="0"/>
                <w:numId w:val="0"/>
              </w:numPr>
              <w:spacing w:before="0" w:after="60"/>
              <w:ind w:left="0" w:hanging="0"/>
              <w:rPr>
                <w:color w:val="000000"/>
                <w:sz w:val="24"/>
                <w:szCs w:val="24"/>
              </w:rPr>
            </w:pPr>
            <w:r>
              <w:rPr>
                <w:color w:val="000000"/>
                <w:sz w:val="24"/>
                <w:szCs w:val="24"/>
              </w:rPr>
              <w:t>The languages are correspond to each other as they all have to be traslate to each other to be understandable by someone or program. As high level is converted to machine level language to get a little faster for computer to operate or to convert it to machine level language and the same reverse process for human understanding high level language.</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2</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There are two kinds of Java programs, applications and applets.  Define and discuss each.</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40"/>
              <w:ind w:left="0" w:hanging="0"/>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b w:val="false"/>
                <w:i w:val="false"/>
                <w:i w:val="false"/>
                <w:caps w:val="false"/>
                <w:smallCaps w:val="false"/>
                <w:color w:val="000000"/>
                <w:spacing w:val="0"/>
                <w:sz w:val="24"/>
                <w:szCs w:val="24"/>
                <w:lang w:val="en-GB" w:eastAsia="en-GB"/>
              </w:rPr>
            </w:pPr>
            <w:r>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i w:val="false"/>
                <w:caps w:val="false"/>
                <w:smallCaps w:val="false"/>
                <w:color w:val="000000"/>
                <w:spacing w:val="0"/>
                <w:sz w:val="24"/>
                <w:szCs w:val="24"/>
                <w:lang w:val="en-GB" w:eastAsia="en-GB"/>
              </w:rPr>
              <w:t>A Java program that runs stand-alone in a client or server. The Java Virtual Machine interprets the instructions, and like any programming language running in its native environment, Java programs have full access to all the resources in the computer.</w:t>
            </w:r>
          </w:p>
          <w:p>
            <w:pPr>
              <w:pStyle w:val="AwTB03distractor"/>
              <w:widowControl w:val="false"/>
              <w:numPr>
                <w:ilvl w:val="0"/>
                <w:numId w:val="0"/>
              </w:numPr>
              <w:spacing w:before="0" w:after="40"/>
              <w:ind w:left="0" w:hanging="0"/>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b w:val="false"/>
                <w:i w:val="false"/>
                <w:i w:val="false"/>
                <w:caps w:val="false"/>
                <w:smallCaps w:val="false"/>
                <w:color w:val="000000"/>
                <w:spacing w:val="0"/>
                <w:sz w:val="24"/>
                <w:szCs w:val="24"/>
                <w:lang w:val="en-GB" w:eastAsia="en-GB"/>
              </w:rPr>
            </w:pPr>
            <w:r>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i w:val="false"/>
                <w:caps w:val="false"/>
                <w:smallCaps w:val="false"/>
                <w:color w:val="000000"/>
                <w:spacing w:val="0"/>
                <w:sz w:val="24"/>
                <w:szCs w:val="24"/>
                <w:lang w:val="en-GB" w:eastAsia="en-GB"/>
              </w:rPr>
            </w:r>
          </w:p>
          <w:p>
            <w:pPr>
              <w:pStyle w:val="AwTB03distractor"/>
              <w:widowControl w:val="false"/>
              <w:numPr>
                <w:ilvl w:val="0"/>
                <w:numId w:val="0"/>
              </w:numPr>
              <w:spacing w:before="0" w:after="40"/>
              <w:ind w:left="0" w:hanging="0"/>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b w:val="false"/>
                <w:i w:val="false"/>
                <w:i w:val="false"/>
                <w:caps w:val="false"/>
                <w:smallCaps w:val="false"/>
                <w:color w:val="000000"/>
                <w:spacing w:val="0"/>
                <w:sz w:val="24"/>
                <w:szCs w:val="24"/>
                <w:lang w:val="en-GB" w:eastAsia="en-GB"/>
              </w:rPr>
            </w:pPr>
            <w:r>
              <w:rPr>
                <w:rFonts w:ascii="tablet-gothic;apple-system;BlinkMacSystemFont;Segoe UI;Roboto;Helvetica Neue;Arial;Noto Sans;sans-serif;Apple Color Emoji;Segoe UI Emoji;Segoe UI Symbol;Noto Color Emoji" w:hAnsi="tablet-gothic;apple-system;BlinkMacSystemFont;Segoe UI;Roboto;Helvetica Neue;Arial;Noto Sans;sans-serif;Apple Color Emoji;Segoe UI Emoji;Segoe UI Symbol;Noto Color Emoji"/>
                <w:b w:val="false"/>
                <w:i w:val="false"/>
                <w:caps w:val="false"/>
                <w:smallCaps w:val="false"/>
                <w:color w:val="000000"/>
                <w:spacing w:val="0"/>
                <w:sz w:val="24"/>
                <w:szCs w:val="24"/>
                <w:lang w:val="en-GB" w:eastAsia="en-GB"/>
              </w:rPr>
              <w:t>A Java program that is called from a Web page and downloaded from a server. Although Java applets are executed by a Java Virtual Machine just like full-blown Java programs, they do not have access to all the resources in the user's computer.</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3</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pPr>
            <w:r>
              <w:rPr>
                <w:rFonts w:cs="Arial" w:ascii="Arial" w:hAnsi="Arial"/>
                <w:color w:val="000000"/>
                <w:szCs w:val="24"/>
                <w:lang w:val="en-GB" w:eastAsia="en-GB"/>
              </w:rPr>
              <w:t>What is byte-code?  What is its importance?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numPr>
                <w:ilvl w:val="0"/>
                <w:numId w:val="0"/>
              </w:numPr>
              <w:spacing w:lineRule="auto" w:line="276" w:before="0" w:after="40"/>
              <w:ind w:left="0" w:hanging="0"/>
              <w:jc w:val="both"/>
              <w:rPr>
                <w:lang w:val="en-GB" w:eastAsia="en-GB"/>
              </w:rPr>
            </w:pPr>
            <w:r>
              <w:rPr>
                <w:rFonts w:ascii="Liberation Serif" w:hAnsi="Liberation Serif"/>
                <w:b w:val="false"/>
                <w:bCs w:val="false"/>
                <w:i w:val="false"/>
                <w:caps w:val="false"/>
                <w:smallCaps w:val="false"/>
                <w:color w:val="000000"/>
                <w:spacing w:val="0"/>
                <w:sz w:val="24"/>
                <w:szCs w:val="24"/>
                <w:lang w:val="en-GB" w:eastAsia="en-GB"/>
              </w:rPr>
              <w:t>Java bytecode is the machine code in the form of a .class file and main reason behind why java is platform-independent . It is a instruction for java virtual machine crated after java file is compiled.</w:t>
            </w:r>
          </w:p>
          <w:p>
            <w:pPr>
              <w:pStyle w:val="Normal"/>
              <w:widowControl w:val="false"/>
              <w:numPr>
                <w:ilvl w:val="0"/>
                <w:numId w:val="0"/>
              </w:numPr>
              <w:spacing w:lineRule="auto" w:line="276" w:before="0" w:after="40"/>
              <w:ind w:left="0" w:hanging="0"/>
              <w:jc w:val="both"/>
              <w:rPr>
                <w:lang w:val="en-GB" w:eastAsia="en-GB"/>
              </w:rPr>
            </w:pPr>
            <w:r>
              <w:rPr>
                <w:lang w:val="en-GB" w:eastAsia="en-GB"/>
              </w:rPr>
            </w:r>
          </w:p>
          <w:p>
            <w:pPr>
              <w:pStyle w:val="Normal"/>
              <w:widowControl w:val="false"/>
              <w:numPr>
                <w:ilvl w:val="0"/>
                <w:numId w:val="0"/>
              </w:numPr>
              <w:spacing w:lineRule="auto" w:line="276" w:before="0" w:after="40"/>
              <w:ind w:left="0" w:hanging="0"/>
              <w:jc w:val="both"/>
              <w:rPr>
                <w:lang w:val="en-GB" w:eastAsia="en-GB"/>
              </w:rPr>
            </w:pPr>
            <w:r>
              <w:rPr>
                <w:rFonts w:ascii="Liberation Serif" w:hAnsi="Liberation Serif"/>
                <w:b w:val="false"/>
                <w:bCs w:val="false"/>
                <w:i w:val="false"/>
                <w:caps w:val="false"/>
                <w:smallCaps w:val="false"/>
                <w:color w:val="000000"/>
                <w:spacing w:val="0"/>
                <w:sz w:val="24"/>
                <w:szCs w:val="24"/>
                <w:lang w:val="en-GB" w:eastAsia="en-GB"/>
              </w:rPr>
              <w:t>Bytecodes are non-runnable codes that rely on the availability of an interpreter, this is where JVM comes into play. It is a machine-level language code that runs on the JVM.</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4</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What is the syntax and semantics of a programming language?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4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Syntax is the set of rules that define what the various combinations of symbols mean. This tells the computer how to read the code.</w:t>
            </w:r>
          </w:p>
          <w:p>
            <w:pPr>
              <w:pStyle w:val="AwTB03distractor"/>
              <w:widowControl w:val="false"/>
              <w:numPr>
                <w:ilvl w:val="0"/>
                <w:numId w:val="0"/>
              </w:numPr>
              <w:spacing w:before="0" w:after="40"/>
              <w:ind w:left="0" w:hanging="0"/>
              <w:rPr>
                <w:color w:val="000000"/>
                <w:lang w:val="en-GB" w:eastAsia="en-GB"/>
              </w:rPr>
            </w:pPr>
            <w:r>
              <w:rPr>
                <w:color w:val="000000"/>
                <w:lang w:val="en-GB" w:eastAsia="en-GB"/>
              </w:rPr>
            </w:r>
          </w:p>
          <w:p>
            <w:pPr>
              <w:pStyle w:val="AwTB03distractor"/>
              <w:widowControl w:val="false"/>
              <w:numPr>
                <w:ilvl w:val="0"/>
                <w:numId w:val="0"/>
              </w:numPr>
              <w:spacing w:before="0" w:after="4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The semantics of a programming language describes what syntactically valid programs mean, what they do.</w:t>
            </w:r>
          </w:p>
          <w:p>
            <w:pPr>
              <w:pStyle w:val="AwTB03distractor"/>
              <w:widowControl w:val="false"/>
              <w:numPr>
                <w:ilvl w:val="0"/>
                <w:numId w:val="0"/>
              </w:numPr>
              <w:spacing w:before="0" w:after="40"/>
              <w:ind w:left="0" w:hanging="0"/>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widowControl w:val="false"/>
              <w:numPr>
                <w:ilvl w:val="0"/>
                <w:numId w:val="0"/>
              </w:numPr>
              <w:spacing w:before="0" w:after="4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 xml:space="preserve"> </w:t>
            </w:r>
            <w:r>
              <w:rPr>
                <w:rFonts w:ascii="arial;sans-serif" w:hAnsi="arial;sans-serif"/>
                <w:b w:val="false"/>
                <w:i w:val="false"/>
                <w:caps w:val="false"/>
                <w:smallCaps w:val="false"/>
                <w:color w:val="000000"/>
                <w:spacing w:val="0"/>
                <w:sz w:val="24"/>
                <w:lang w:val="en-GB" w:eastAsia="en-GB"/>
              </w:rPr>
              <w:t>In the larger world of linguistics, syntax is about the form of language, semantics about meaning.</w:t>
            </w:r>
          </w:p>
          <w:p>
            <w:pPr>
              <w:pStyle w:val="AwTB03distractor"/>
              <w:widowControl w:val="false"/>
              <w:numPr>
                <w:ilvl w:val="0"/>
                <w:numId w:val="0"/>
              </w:numPr>
              <w:spacing w:before="0" w:after="40"/>
              <w:ind w:left="0" w:hanging="0"/>
              <w:rPr>
                <w:color w:val="000000"/>
                <w:lang w:val="en-GB" w:eastAsia="en-GB"/>
              </w:rPr>
            </w:pPr>
            <w:r>
              <w:rPr>
                <w:color w:val="000000"/>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5</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What steps must the programmer take to create an executable Java program?</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Step 1 : Compile your Name.java file in terminal with (javac Name.java) code .</w:t>
            </w:r>
          </w:p>
          <w:p>
            <w:pPr>
              <w:pStyle w:val="AwTB03distractor"/>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Step2 : Then a Name.class (bytecode) program is create , execute the Name.class file with (java Name) code .</w:t>
            </w:r>
          </w:p>
          <w:p>
            <w:pPr>
              <w:pStyle w:val="AwTB03distractor"/>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6</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List the primitive data types Java supports.  Indicate the kind of values each type can store.</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Primitive Data Type :</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 xml:space="preserve">boolean : True/False          </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byte : 8 bit integer value</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char : Store Charecter with fixed-length field</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short  : int with 16 bit</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int : 2 or 4 byte storage that store positive and negative numbers.</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Long : int with 64 bit</w:t>
            </w:r>
          </w:p>
          <w:p>
            <w:pPr>
              <w:pStyle w:val="AwTB02question"/>
              <w:widowControl w:val="false"/>
              <w:numPr>
                <w:ilvl w:val="0"/>
                <w:numId w:val="0"/>
              </w:numPr>
              <w:spacing w:before="0" w:after="60"/>
              <w:ind w:left="0" w:hanging="0"/>
              <w:rPr>
                <w:b w:val="false"/>
                <w:b w:val="false"/>
                <w:bCs w:val="false"/>
                <w:sz w:val="24"/>
                <w:szCs w:val="24"/>
              </w:rPr>
            </w:pPr>
            <w:r>
              <w:rPr>
                <w:b w:val="false"/>
                <w:bCs w:val="false"/>
                <w:sz w:val="24"/>
                <w:szCs w:val="24"/>
              </w:rPr>
              <w:t>float :  2 or 4 byte storage that store integers with decimals  numbers as well.</w:t>
            </w:r>
          </w:p>
          <w:p>
            <w:pPr>
              <w:pStyle w:val="AwTB02question"/>
              <w:widowControl w:val="false"/>
              <w:numPr>
                <w:ilvl w:val="0"/>
                <w:numId w:val="0"/>
              </w:numPr>
              <w:spacing w:before="0" w:after="60"/>
              <w:ind w:left="0" w:hanging="0"/>
              <w:rPr>
                <w:rFonts w:ascii="Times" w:hAnsi="Times"/>
                <w:b w:val="false"/>
                <w:b w:val="false"/>
                <w:bCs w:val="false"/>
                <w:sz w:val="24"/>
                <w:szCs w:val="24"/>
              </w:rPr>
            </w:pPr>
            <w:r>
              <w:rPr>
                <w:rFonts w:cs="Arial" w:ascii="Times" w:hAnsi="Times"/>
                <w:b w:val="false"/>
                <w:bCs w:val="false"/>
                <w:color w:val="000000"/>
                <w:sz w:val="24"/>
                <w:szCs w:val="24"/>
                <w:lang w:val="en-GB" w:eastAsia="en-GB"/>
              </w:rPr>
              <w:t>Double : float with 64 bit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7</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How is the % (modulus) operator used?  What is the common use of the modulus operator?</w:t>
            </w:r>
          </w:p>
        </w:tc>
      </w:tr>
      <w:tr>
        <w:trPr>
          <w:trHeight w:val="316"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rFonts w:ascii="Times" w:hAnsi="Times"/>
                <w:color w:val="000000"/>
                <w:sz w:val="24"/>
                <w:szCs w:val="24"/>
              </w:rPr>
            </w:pPr>
            <w:r>
              <w:rPr>
                <w:rFonts w:ascii="Times" w:hAnsi="Times"/>
                <w:color w:val="000000"/>
                <w:sz w:val="24"/>
                <w:szCs w:val="24"/>
              </w:rPr>
              <w:t>% (modulus) operators are comenly used for finding the remainder between division of two number.</w:t>
            </w:r>
          </w:p>
          <w:p>
            <w:pPr>
              <w:pStyle w:val="AwTB03distractor"/>
              <w:widowControl w:val="false"/>
              <w:numPr>
                <w:ilvl w:val="0"/>
                <w:numId w:val="0"/>
              </w:numPr>
              <w:spacing w:before="0" w:after="60"/>
              <w:ind w:left="0" w:hanging="0"/>
              <w:rPr>
                <w:rFonts w:ascii="Times" w:hAnsi="Times"/>
                <w:color w:val="000000"/>
                <w:sz w:val="24"/>
                <w:szCs w:val="24"/>
              </w:rPr>
            </w:pPr>
            <w:r>
              <w:rPr>
                <w:rFonts w:ascii="Times" w:hAnsi="Times"/>
                <w:color w:val="000000"/>
                <w:sz w:val="24"/>
                <w:szCs w:val="24"/>
              </w:rPr>
            </w:r>
          </w:p>
          <w:p>
            <w:pPr>
              <w:pStyle w:val="AwTB03distractor"/>
              <w:widowControl w:val="false"/>
              <w:numPr>
                <w:ilvl w:val="0"/>
                <w:numId w:val="0"/>
              </w:numPr>
              <w:spacing w:before="0" w:after="60"/>
              <w:ind w:left="0" w:hanging="0"/>
              <w:rPr>
                <w:rFonts w:ascii="Times" w:hAnsi="Times"/>
                <w:color w:val="000000"/>
                <w:sz w:val="24"/>
                <w:szCs w:val="24"/>
              </w:rPr>
            </w:pPr>
            <w:r>
              <w:rPr>
                <w:rFonts w:ascii="Times" w:hAnsi="Times"/>
                <w:b w:val="false"/>
                <w:i w:val="false"/>
                <w:caps w:val="false"/>
                <w:smallCaps w:val="false"/>
                <w:color w:val="000000"/>
                <w:spacing w:val="0"/>
                <w:sz w:val="24"/>
                <w:szCs w:val="24"/>
                <w:lang w:val="en-US"/>
              </w:rPr>
              <w:t>t's useful to do simple things like figuring out if a given number is even or odd, as well as more complex tasks like tracking the next writing position in a circular array.</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8</w:t>
            </w:r>
          </w:p>
        </w:tc>
        <w:tc>
          <w:tcPr>
            <w:tcW w:w="7491" w:type="dxa"/>
            <w:tcBorders>
              <w:top w:val="single" w:sz="6" w:space="0" w:color="CCCCCC"/>
              <w:right w:val="single" w:sz="6" w:space="0" w:color="CCCCCC"/>
            </w:tcBorders>
          </w:tcPr>
          <w:p>
            <w:pPr>
              <w:pStyle w:val="AwTB02question"/>
              <w:widowControl w:val="false"/>
              <w:numPr>
                <w:ilvl w:val="0"/>
                <w:numId w:val="0"/>
              </w:numPr>
              <w:ind w:left="0" w:hanging="0"/>
              <w:rPr>
                <w:rFonts w:ascii="Arial" w:hAnsi="Arial" w:cs="Arial"/>
                <w:color w:val="000000"/>
                <w:szCs w:val="24"/>
                <w:lang w:val="en-GB" w:eastAsia="en-GB"/>
              </w:rPr>
            </w:pPr>
            <w:r>
              <w:rPr>
                <w:rFonts w:cs="Arial" w:ascii="Arial" w:hAnsi="Arial"/>
                <w:color w:val="000000"/>
                <w:szCs w:val="24"/>
                <w:lang w:val="en-GB" w:eastAsia="en-GB"/>
              </w:rPr>
              <w:t>What are the values of the variables a, b, c, and d after the execution of the following expressions?</w:t>
            </w:r>
          </w:p>
          <w:p>
            <w:pPr>
              <w:pStyle w:val="AwTBansFig"/>
              <w:widowControl w:val="false"/>
              <w:spacing w:before="160" w:after="280"/>
              <w:ind w:left="0" w:hanging="0"/>
              <w:rPr>
                <w:rFonts w:ascii="Courier New" w:hAnsi="Courier New" w:cs="Courier New"/>
                <w:b/>
                <w:b/>
                <w:color w:val="000000"/>
              </w:rPr>
            </w:pP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a</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3;</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12;</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6;</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1;</w:t>
              <w:b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a;</w:t>
              <w:b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2</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a;</w:t>
              <w:b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d</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b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c;</w:t>
              <w:b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b</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2;</w:t>
            </w:r>
          </w:p>
        </w:tc>
      </w:tr>
      <w:tr>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a = 3</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b = 6</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c = 0</w:t>
            </w:r>
          </w:p>
          <w:p>
            <w:pPr>
              <w:pStyle w:val="Normal"/>
              <w:widowControl w:val="false"/>
              <w:spacing w:lineRule="auto" w:line="240" w:before="75" w:after="160"/>
              <w:ind w:right="74" w:hanging="0"/>
              <w:rPr>
                <w:rFonts w:ascii="Arial" w:hAnsi="Arial" w:eastAsia="Times New Roman" w:cs="Arial"/>
                <w:szCs w:val="24"/>
                <w:lang w:eastAsia="en-GB"/>
              </w:rPr>
            </w:pPr>
            <w:r>
              <w:rPr>
                <w:rFonts w:eastAsia="Times New Roman" w:cs="Arial" w:ascii="Arial" w:hAnsi="Arial"/>
                <w:szCs w:val="24"/>
                <w:lang w:eastAsia="en-GB"/>
              </w:rPr>
              <w:t>d = 2</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9</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Explain the difference between an implicit type cast and an explicit type cast.</w:t>
            </w:r>
          </w:p>
        </w:tc>
      </w:tr>
      <w:tr>
        <w:trPr>
          <w:trHeight w:val="484"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lang w:val="en-GB" w:eastAsia="en-GB"/>
              </w:rPr>
            </w:pPr>
            <w:r>
              <w:rPr>
                <w:rFonts w:ascii="arial;sans-serif" w:hAnsi="arial;sans-serif"/>
                <w:b w:val="false"/>
                <w:i w:val="false"/>
                <w:caps w:val="false"/>
                <w:smallCaps w:val="false"/>
                <w:color w:val="000000"/>
                <w:spacing w:val="0"/>
                <w:sz w:val="24"/>
                <w:lang w:val="en-GB" w:eastAsia="en-GB"/>
              </w:rPr>
              <w:t>An implicit type conversion is automatically performed by the compiler when differing data types are intermixed in an expression.</w:t>
            </w:r>
          </w:p>
          <w:p>
            <w:pPr>
              <w:pStyle w:val="AwTB03distractor"/>
              <w:widowControl w:val="false"/>
              <w:numPr>
                <w:ilvl w:val="0"/>
                <w:numId w:val="0"/>
              </w:numPr>
              <w:spacing w:before="0" w:after="60"/>
              <w:ind w:left="0" w:hanging="0"/>
              <w:rPr>
                <w:rFonts w:ascii="Montserrat" w:hAnsi="Montserrat"/>
                <w:b w:val="false"/>
                <w:b w:val="false"/>
                <w:i w:val="false"/>
                <w:i w:val="false"/>
                <w:caps w:val="false"/>
                <w:smallCaps w:val="false"/>
                <w:color w:val="000000"/>
                <w:spacing w:val="0"/>
                <w:sz w:val="24"/>
                <w:szCs w:val="24"/>
                <w:lang w:val="en-GB" w:eastAsia="en-GB"/>
              </w:rPr>
            </w:pPr>
            <w:r>
              <w:rPr>
                <w:rFonts w:ascii="Montserrat" w:hAnsi="Montserrat"/>
                <w:b w:val="false"/>
                <w:i w:val="false"/>
                <w:caps w:val="false"/>
                <w:smallCaps w:val="false"/>
                <w:color w:val="000000"/>
                <w:spacing w:val="0"/>
                <w:sz w:val="24"/>
                <w:szCs w:val="24"/>
                <w:lang w:val="en-GB" w:eastAsia="en-GB"/>
              </w:rPr>
              <w:t>An implicit type conversion is performed without programmer's intervention.</w:t>
            </w:r>
          </w:p>
          <w:p>
            <w:pPr>
              <w:pStyle w:val="AwTB03distractor"/>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lang w:val="en-GB" w:eastAsia="en-GB"/>
              </w:rPr>
            </w:pPr>
            <w:r>
              <w:rPr>
                <w:rFonts w:ascii="arial;sans-serif" w:hAnsi="arial;sans-serif"/>
                <w:b w:val="false"/>
                <w:i w:val="false"/>
                <w:caps w:val="false"/>
                <w:smallCaps w:val="false"/>
                <w:color w:val="000000"/>
                <w:spacing w:val="0"/>
                <w:sz w:val="24"/>
                <w:lang w:val="en-GB" w:eastAsia="en-GB"/>
              </w:rPr>
            </w:r>
          </w:p>
          <w:p>
            <w:pPr>
              <w:pStyle w:val="AwTB03distractor"/>
              <w:widowControl w:val="false"/>
              <w:numPr>
                <w:ilvl w:val="0"/>
                <w:numId w:val="0"/>
              </w:numPr>
              <w:spacing w:before="0" w:after="60"/>
              <w:ind w:left="0" w:hanging="0"/>
              <w:rPr>
                <w:rFonts w:ascii="arial;sans-serif" w:hAnsi="arial;sans-serif"/>
                <w:b w:val="false"/>
                <w:b w:val="false"/>
                <w:i w:val="false"/>
                <w:i w:val="false"/>
                <w:caps w:val="false"/>
                <w:smallCaps w:val="false"/>
                <w:color w:val="000000"/>
                <w:spacing w:val="0"/>
                <w:sz w:val="24"/>
                <w:lang w:val="en-GB" w:eastAsia="en-GB"/>
              </w:rPr>
            </w:pPr>
            <w:r>
              <w:rPr>
                <w:rFonts w:ascii="arial;sans-serif" w:hAnsi="arial;sans-serif"/>
                <w:b w:val="false"/>
                <w:i w:val="false"/>
                <w:caps w:val="false"/>
                <w:smallCaps w:val="false"/>
                <w:color w:val="000000"/>
                <w:spacing w:val="0"/>
                <w:sz w:val="24"/>
                <w:lang w:val="en-GB" w:eastAsia="en-GB"/>
              </w:rPr>
              <w:t>An explicit type conversion is user-defined conversion that forces an expression to be of specific type.</w:t>
            </w:r>
          </w:p>
          <w:p>
            <w:pPr>
              <w:pStyle w:val="AwTB03distractor"/>
              <w:widowControl w:val="false"/>
              <w:numPr>
                <w:ilvl w:val="0"/>
                <w:numId w:val="0"/>
              </w:numPr>
              <w:spacing w:before="0" w:after="60"/>
              <w:ind w:left="0" w:hanging="0"/>
              <w:rPr>
                <w:rFonts w:ascii="Montserrat" w:hAnsi="Montserrat"/>
                <w:b w:val="false"/>
                <w:b w:val="false"/>
                <w:i w:val="false"/>
                <w:i w:val="false"/>
                <w:caps w:val="false"/>
                <w:smallCaps w:val="false"/>
                <w:color w:val="000000"/>
                <w:spacing w:val="0"/>
                <w:sz w:val="24"/>
                <w:szCs w:val="24"/>
                <w:lang w:val="en-GB" w:eastAsia="en-GB"/>
              </w:rPr>
            </w:pPr>
            <w:r>
              <w:rPr>
                <w:rFonts w:ascii="Montserrat" w:hAnsi="Montserrat"/>
                <w:b w:val="false"/>
                <w:i w:val="false"/>
                <w:caps w:val="false"/>
                <w:smallCaps w:val="false"/>
                <w:color w:val="000000"/>
                <w:spacing w:val="0"/>
                <w:sz w:val="24"/>
                <w:szCs w:val="24"/>
                <w:lang w:val="en-GB" w:eastAsia="en-GB"/>
              </w:rPr>
              <w:t>An explicit type conversion is specified explicitly by the programmer.</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10</w:t>
            </w:r>
          </w:p>
        </w:tc>
        <w:tc>
          <w:tcPr>
            <w:tcW w:w="7491" w:type="dxa"/>
            <w:tcBorders>
              <w:top w:val="single" w:sz="6" w:space="0" w:color="CCCCCC"/>
              <w:right w:val="single" w:sz="6" w:space="0" w:color="CCCCCC"/>
            </w:tcBorders>
          </w:tcPr>
          <w:p>
            <w:pPr>
              <w:pStyle w:val="AwTB02question"/>
              <w:widowControl w:val="false"/>
              <w:numPr>
                <w:ilvl w:val="0"/>
                <w:numId w:val="0"/>
              </w:numPr>
              <w:ind w:left="0" w:hanging="0"/>
              <w:rPr>
                <w:rFonts w:ascii="Arial" w:hAnsi="Arial" w:cs="Arial"/>
                <w:color w:val="000000"/>
                <w:szCs w:val="24"/>
                <w:lang w:val="en-GB" w:eastAsia="en-GB"/>
              </w:rPr>
            </w:pPr>
            <w:r>
              <w:rPr>
                <w:rFonts w:cs="Arial" w:ascii="Arial" w:hAnsi="Arial"/>
                <w:color w:val="000000"/>
                <w:szCs w:val="24"/>
                <w:lang w:val="en-GB" w:eastAsia="en-GB"/>
              </w:rPr>
              <w:t>What is the output produced by the following lines of code?</w:t>
            </w:r>
          </w:p>
          <w:p>
            <w:pPr>
              <w:pStyle w:val="AwTBansFig"/>
              <w:widowControl w:val="false"/>
              <w:spacing w:before="160" w:after="0"/>
              <w:ind w:left="0" w:hanging="0"/>
              <w:rPr>
                <w:lang w:val="en-GB" w:eastAsia="en-GB"/>
              </w:rPr>
            </w:pP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value1</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3;</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value2</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4;</w:t>
              <w:br/>
            </w:r>
            <w:r>
              <w:rPr>
                <w:rFonts w:cs="Courier New" w:ascii="Courier New" w:hAnsi="Courier New"/>
                <w:b/>
                <w:bCs/>
                <w:color w:val="7F0055"/>
              </w:rPr>
              <w:t>int</w:t>
            </w:r>
            <w:r>
              <w:rPr>
                <w:rFonts w:cs="Courier New" w:ascii="Courier New" w:hAnsi="Courier New"/>
                <w:b/>
              </w:rPr>
              <w:t xml:space="preserve"> </w:t>
            </w:r>
            <w:r>
              <w:rPr>
                <w:rFonts w:cs="Courier New" w:ascii="Courier New" w:hAnsi="Courier New"/>
                <w:b/>
                <w:color w:val="000000"/>
              </w:rPr>
              <w:t>result</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0;</w:t>
              <w:br/>
              <w:t>result</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value1++</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value2--;</w:t>
              <w:br/>
              <w:t>System.out.println(</w:t>
            </w:r>
            <w:r>
              <w:rPr>
                <w:rFonts w:cs="Courier New" w:ascii="Courier New" w:hAnsi="Courier New"/>
                <w:b/>
                <w:color w:val="2A00FF"/>
              </w:rPr>
              <w:t>"Post increment/decrement: "</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result);</w:t>
              <w:br/>
              <w:t>result</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++value1</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--value2;</w:t>
              <w:br/>
              <w:t>System.out.println(</w:t>
            </w:r>
            <w:r>
              <w:rPr>
                <w:rFonts w:cs="Courier New" w:ascii="Courier New" w:hAnsi="Courier New"/>
                <w:b/>
                <w:color w:val="2A00FF"/>
              </w:rPr>
              <w:t>"Pre increment/decrement: "</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000000"/>
              </w:rPr>
              <w:t>result);</w:t>
            </w:r>
          </w:p>
        </w:tc>
      </w:tr>
      <w:tr>
        <w:trPr>
          <w:trHeight w:val="515"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ansFig"/>
              <w:widowControl w:val="false"/>
              <w:numPr>
                <w:ilvl w:val="0"/>
                <w:numId w:val="0"/>
              </w:numPr>
              <w:spacing w:before="160" w:after="0"/>
              <w:ind w:left="0" w:hanging="0"/>
              <w:rPr>
                <w:rFonts w:ascii="Courier New" w:hAnsi="Courier New" w:cs="Courier New"/>
                <w:b w:val="false"/>
                <w:b w:val="false"/>
                <w:bCs w:val="false"/>
                <w:color w:val="000000"/>
                <w:szCs w:val="24"/>
                <w:lang w:val="en-GB" w:eastAsia="en-GB"/>
              </w:rPr>
            </w:pPr>
            <w:r>
              <w:rPr>
                <w:rFonts w:cs="Courier New" w:ascii="Courier New" w:hAnsi="Courier New"/>
                <w:b w:val="false"/>
                <w:bCs w:val="false"/>
                <w:color w:val="000000"/>
                <w:szCs w:val="24"/>
                <w:lang w:val="en-GB" w:eastAsia="en-GB"/>
              </w:rPr>
              <w:t>Post increment/decrement: 12</w:t>
            </w:r>
          </w:p>
          <w:p>
            <w:pPr>
              <w:pStyle w:val="AwTBansFig"/>
              <w:widowControl w:val="false"/>
              <w:numPr>
                <w:ilvl w:val="0"/>
                <w:numId w:val="0"/>
              </w:numPr>
              <w:spacing w:before="160" w:after="0"/>
              <w:ind w:left="0" w:hanging="0"/>
              <w:rPr>
                <w:rFonts w:ascii="Courier New" w:hAnsi="Courier New" w:cs="Courier New"/>
                <w:b w:val="false"/>
                <w:b w:val="false"/>
                <w:bCs w:val="false"/>
                <w:color w:val="000000"/>
                <w:szCs w:val="24"/>
                <w:lang w:val="en-GB" w:eastAsia="en-GB"/>
              </w:rPr>
            </w:pPr>
            <w:r>
              <w:rPr>
                <w:rFonts w:cs="Courier New" w:ascii="Courier New" w:hAnsi="Courier New"/>
                <w:b w:val="false"/>
                <w:bCs w:val="false"/>
                <w:color w:val="000000"/>
                <w:szCs w:val="24"/>
                <w:lang w:val="en-GB" w:eastAsia="en-GB"/>
              </w:rPr>
              <w:t>Pre increment/decrement: 12</w:t>
            </w:r>
          </w:p>
        </w:tc>
      </w:tr>
    </w:tbl>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bookmarkStart w:id="0" w:name="_GoBack"/>
      <w:bookmarkStart w:id="1" w:name="_GoBack"/>
      <w:bookmarkEnd w:id="1"/>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11</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Define the terms class, object, method and method call.</w:t>
            </w:r>
          </w:p>
        </w:tc>
      </w:tr>
      <w:tr>
        <w:trPr>
          <w:trHeight w:val="494"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numPr>
                <w:ilvl w:val="0"/>
                <w:numId w:val="0"/>
              </w:numPr>
              <w:spacing w:lineRule="auto" w:line="276" w:before="0" w:after="60"/>
              <w:ind w:left="0" w:hanging="0"/>
              <w:jc w:val="both"/>
              <w:rPr>
                <w:rFonts w:ascii="Times" w:hAnsi="Times" w:cs="Courier New"/>
                <w:b w:val="false"/>
                <w:b w:val="false"/>
                <w:bCs w:val="false"/>
                <w:sz w:val="24"/>
                <w:szCs w:val="24"/>
                <w:lang w:val="en-GB" w:eastAsia="en-GB"/>
              </w:rPr>
            </w:pPr>
            <w:r>
              <w:rPr>
                <w:rFonts w:cs="Courier New" w:ascii="Times" w:hAnsi="Times"/>
                <w:b w:val="false"/>
                <w:bCs w:val="false"/>
                <w:sz w:val="24"/>
                <w:szCs w:val="24"/>
                <w:lang w:val="en-GB" w:eastAsia="en-GB"/>
              </w:rPr>
              <w:t xml:space="preserve">Class is a user defined instruction to how the object will look like. </w:t>
            </w:r>
            <w:r>
              <w:rPr>
                <w:rFonts w:cs="Courier New" w:ascii="Times" w:hAnsi="Times"/>
                <w:b w:val="false"/>
                <w:bCs w:val="false"/>
                <w:sz w:val="24"/>
                <w:szCs w:val="24"/>
                <w:lang w:val="en-GB" w:eastAsia="en-GB"/>
              </w:rPr>
              <w:t>Class are created to give a structure toa program and even used it in different other places instead of repeating the same code.</w:t>
            </w:r>
          </w:p>
          <w:p>
            <w:pPr>
              <w:pStyle w:val="Normal"/>
              <w:widowControl w:val="false"/>
              <w:numPr>
                <w:ilvl w:val="0"/>
                <w:numId w:val="0"/>
              </w:numPr>
              <w:spacing w:lineRule="auto" w:line="276" w:before="0" w:after="60"/>
              <w:ind w:left="0" w:hanging="0"/>
              <w:jc w:val="both"/>
              <w:rPr>
                <w:rFonts w:ascii="Times" w:hAnsi="Times" w:cs="Courier New"/>
                <w:b w:val="false"/>
                <w:b w:val="false"/>
                <w:bCs w:val="false"/>
                <w:sz w:val="24"/>
                <w:szCs w:val="24"/>
                <w:lang w:val="en-GB" w:eastAsia="en-GB"/>
              </w:rPr>
            </w:pPr>
            <w:r>
              <w:rPr>
                <w:rFonts w:cs="Courier New" w:ascii="Times" w:hAnsi="Times"/>
                <w:b w:val="false"/>
                <w:bCs w:val="false"/>
                <w:sz w:val="24"/>
                <w:szCs w:val="24"/>
                <w:lang w:val="en-GB" w:eastAsia="en-GB"/>
              </w:rPr>
            </w:r>
          </w:p>
          <w:p>
            <w:pPr>
              <w:pStyle w:val="Normal"/>
              <w:widowControl w:val="false"/>
              <w:numPr>
                <w:ilvl w:val="0"/>
                <w:numId w:val="0"/>
              </w:numPr>
              <w:spacing w:lineRule="auto" w:line="276" w:before="0" w:after="60"/>
              <w:ind w:left="0" w:hanging="0"/>
              <w:jc w:val="both"/>
              <w:rPr/>
            </w:pPr>
            <w:r>
              <w:rPr>
                <w:rFonts w:cs="Courier New" w:ascii="Times" w:hAnsi="Times"/>
                <w:b w:val="false"/>
                <w:bCs w:val="false"/>
                <w:sz w:val="24"/>
                <w:szCs w:val="24"/>
                <w:lang w:val="en-GB" w:eastAsia="en-GB"/>
              </w:rPr>
              <w:t>Object is a part or a memmber of a java class which have a specific behaviour and state .</w:t>
            </w:r>
          </w:p>
          <w:p>
            <w:pPr>
              <w:pStyle w:val="Normal"/>
              <w:widowControl w:val="false"/>
              <w:numPr>
                <w:ilvl w:val="0"/>
                <w:numId w:val="0"/>
              </w:numPr>
              <w:spacing w:lineRule="auto" w:line="276" w:before="0" w:after="60"/>
              <w:ind w:left="0" w:hanging="0"/>
              <w:jc w:val="both"/>
              <w:rPr>
                <w:rFonts w:ascii="Times" w:hAnsi="Times" w:cs="Courier New"/>
                <w:b w:val="false"/>
                <w:b w:val="false"/>
                <w:bCs w:val="false"/>
                <w:sz w:val="24"/>
                <w:szCs w:val="24"/>
                <w:lang w:val="en-GB" w:eastAsia="en-GB"/>
              </w:rPr>
            </w:pPr>
            <w:r>
              <w:rPr/>
            </w:r>
          </w:p>
          <w:p>
            <w:pPr>
              <w:pStyle w:val="Normal"/>
              <w:widowControl w:val="false"/>
              <w:numPr>
                <w:ilvl w:val="0"/>
                <w:numId w:val="0"/>
              </w:numPr>
              <w:spacing w:lineRule="auto" w:line="276" w:before="0" w:after="60"/>
              <w:ind w:left="0" w:hanging="0"/>
              <w:jc w:val="both"/>
              <w:rPr/>
            </w:pPr>
            <w:r>
              <w:rPr/>
              <w:t>Method are the member of a object which reprsent the behaviour of a object’s.</w:t>
            </w:r>
            <w:r>
              <w:rPr>
                <w:rFonts w:cs="Courier New" w:ascii="Times" w:hAnsi="Times"/>
                <w:b w:val="false"/>
                <w:bCs w:val="false"/>
                <w:sz w:val="24"/>
                <w:szCs w:val="24"/>
                <w:lang w:val="en-GB" w:eastAsia="en-GB"/>
              </w:rPr>
              <w:t>Method are created to perform a certain specific task and a method should only perform a single type of operation.</w:t>
            </w:r>
          </w:p>
          <w:p>
            <w:pPr>
              <w:pStyle w:val="Normal"/>
              <w:widowControl w:val="false"/>
              <w:numPr>
                <w:ilvl w:val="0"/>
                <w:numId w:val="0"/>
              </w:numPr>
              <w:spacing w:lineRule="auto" w:line="276" w:before="0" w:after="60"/>
              <w:ind w:left="0" w:hanging="0"/>
              <w:jc w:val="both"/>
              <w:rPr>
                <w:rFonts w:ascii="Times" w:hAnsi="Times" w:cs="Courier New"/>
                <w:b w:val="false"/>
                <w:b w:val="false"/>
                <w:bCs w:val="false"/>
                <w:sz w:val="24"/>
                <w:szCs w:val="24"/>
                <w:lang w:val="en-GB" w:eastAsia="en-GB"/>
              </w:rPr>
            </w:pPr>
            <w:r>
              <w:rPr/>
            </w:r>
          </w:p>
          <w:p>
            <w:pPr>
              <w:pStyle w:val="Normal"/>
              <w:widowControl w:val="false"/>
              <w:numPr>
                <w:ilvl w:val="0"/>
                <w:numId w:val="0"/>
              </w:numPr>
              <w:spacing w:lineRule="auto" w:line="276" w:before="0" w:after="60"/>
              <w:ind w:left="0" w:hanging="0"/>
              <w:jc w:val="both"/>
              <w:rPr>
                <w:color w:val="000000"/>
              </w:rPr>
            </w:pPr>
            <w:r>
              <w:rPr>
                <w:rFonts w:cs="Courier New" w:ascii="arial;sans-serif" w:hAnsi="arial;sans-serif"/>
                <w:b w:val="false"/>
                <w:bCs w:val="false"/>
                <w:i w:val="false"/>
                <w:caps w:val="false"/>
                <w:smallCaps w:val="false"/>
                <w:color w:val="000000"/>
                <w:spacing w:val="0"/>
                <w:sz w:val="24"/>
                <w:szCs w:val="24"/>
                <w:lang w:val="en-GB" w:eastAsia="en-GB"/>
              </w:rPr>
              <w:t>The process of method calling is simple. When a program invokes a method, the program control gets transferred to the called method. This called method then returns control to the caller in two conditions, when the return statement is executed.</w:t>
            </w:r>
          </w:p>
          <w:p>
            <w:pPr>
              <w:pStyle w:val="Normal"/>
              <w:widowControl w:val="false"/>
              <w:numPr>
                <w:ilvl w:val="0"/>
                <w:numId w:val="0"/>
              </w:numPr>
              <w:spacing w:lineRule="auto" w:line="276" w:before="0" w:after="60"/>
              <w:ind w:left="0" w:hanging="0"/>
              <w:jc w:val="both"/>
              <w:rPr>
                <w:rFonts w:ascii="Times" w:hAnsi="Times" w:cs="Courier New"/>
                <w:b w:val="false"/>
                <w:b w:val="false"/>
                <w:bCs w:val="false"/>
                <w:color w:val="000000"/>
                <w:sz w:val="24"/>
                <w:szCs w:val="24"/>
                <w:lang w:val="en-GB" w:eastAsia="en-GB"/>
              </w:rPr>
            </w:pPr>
            <w:r>
              <w:rPr>
                <w:rFonts w:cs="Courier New" w:ascii="Times" w:hAnsi="Times"/>
                <w:b w:val="false"/>
                <w:bCs w:val="false"/>
                <w:color w:val="000000"/>
                <w:sz w:val="24"/>
                <w:szCs w:val="24"/>
                <w:lang w:val="en-GB" w:eastAsia="en-GB"/>
              </w:rPr>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12</w:t>
            </w:r>
          </w:p>
        </w:tc>
        <w:tc>
          <w:tcPr>
            <w:tcW w:w="7491" w:type="dxa"/>
            <w:tcBorders>
              <w:top w:val="single" w:sz="6" w:space="0" w:color="CCCCCC"/>
              <w:right w:val="single" w:sz="6" w:space="0" w:color="CCCCCC"/>
            </w:tcBorders>
          </w:tcPr>
          <w:p>
            <w:pPr>
              <w:pStyle w:val="AwTB02question"/>
              <w:widowControl w:val="false"/>
              <w:numPr>
                <w:ilvl w:val="0"/>
                <w:numId w:val="0"/>
              </w:numPr>
              <w:spacing w:before="0" w:after="60"/>
              <w:ind w:left="0" w:hanging="0"/>
              <w:rPr>
                <w:rFonts w:ascii="Arial" w:hAnsi="Arial" w:cs="Arial"/>
                <w:color w:val="000000"/>
                <w:szCs w:val="24"/>
                <w:lang w:val="en-GB" w:eastAsia="en-GB"/>
              </w:rPr>
            </w:pPr>
            <w:r>
              <w:rPr>
                <w:rFonts w:cs="Arial" w:ascii="Arial" w:hAnsi="Arial"/>
                <w:color w:val="000000"/>
                <w:szCs w:val="24"/>
                <w:lang w:val="en-GB" w:eastAsia="en-GB"/>
              </w:rPr>
              <w:t>What does the String method trim() do?  Give an example of its use.</w:t>
            </w:r>
          </w:p>
        </w:tc>
      </w:tr>
      <w:tr>
        <w:trPr>
          <w:trHeight w:val="485"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3distractor"/>
              <w:widowControl w:val="false"/>
              <w:numPr>
                <w:ilvl w:val="0"/>
                <w:numId w:val="0"/>
              </w:numPr>
              <w:spacing w:before="0" w:after="60"/>
              <w:ind w:left="0" w:hanging="0"/>
              <w:rPr>
                <w:color w:val="000000"/>
                <w:lang w:val="en-GB" w:eastAsia="en-GB"/>
              </w:rPr>
            </w:pPr>
            <w:r>
              <w:rPr>
                <w:rFonts w:ascii="arial;sans-serif" w:hAnsi="arial;sans-serif"/>
                <w:b w:val="false"/>
                <w:i w:val="false"/>
                <w:caps w:val="false"/>
                <w:smallCaps w:val="false"/>
                <w:color w:val="000000"/>
                <w:spacing w:val="0"/>
                <w:sz w:val="24"/>
                <w:lang w:val="en-GB" w:eastAsia="en-GB"/>
              </w:rPr>
              <w:t>The trim() method in java checks this Unicode value before and after the string, if it exists then removes the spaces and returns the omitted string.</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class </w:t>
            </w:r>
            <w:r>
              <w:rPr>
                <w:color w:val="000000"/>
                <w:lang w:val="en-GB" w:eastAsia="en-GB"/>
              </w:rPr>
              <w:t>Trim</w:t>
            </w:r>
            <w:r>
              <w:rPr>
                <w:color w:val="000000"/>
                <w:lang w:val="en-GB" w:eastAsia="en-GB"/>
              </w:rPr>
              <w:t xml:space="preserve"> {</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public static void main(String args[])</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 xml:space="preserve">String s = "   </w:t>
            </w:r>
            <w:r>
              <w:rPr>
                <w:color w:val="000000"/>
                <w:lang w:val="en-GB" w:eastAsia="en-GB"/>
              </w:rPr>
              <w:t xml:space="preserve">Code is fun  </w:t>
            </w:r>
            <w:r>
              <w:rPr>
                <w:color w:val="000000"/>
                <w:lang w:val="en-GB" w:eastAsia="en-GB"/>
              </w:rPr>
              <w:t xml:space="preserve"> ";</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System.out.println(s.trim());</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 xml:space="preserve">s = " </w:t>
            </w:r>
            <w:r>
              <w:rPr>
                <w:color w:val="000000"/>
                <w:lang w:val="en-GB" w:eastAsia="en-GB"/>
              </w:rPr>
              <w:t>I love coding</w:t>
            </w:r>
            <w:r>
              <w:rPr>
                <w:color w:val="000000"/>
                <w:lang w:val="en-GB" w:eastAsia="en-GB"/>
              </w:rPr>
              <w:t>";</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System.out.println(s.trim());</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 xml:space="preserve">    </w:t>
            </w:r>
            <w:r>
              <w:rPr>
                <w:color w:val="000000"/>
                <w:lang w:val="en-GB" w:eastAsia="en-GB"/>
              </w:rPr>
              <w:t>}</w:t>
            </w:r>
          </w:p>
          <w:p>
            <w:pPr>
              <w:pStyle w:val="AwTB03distractor"/>
              <w:widowControl w:val="false"/>
              <w:numPr>
                <w:ilvl w:val="0"/>
                <w:numId w:val="0"/>
              </w:numPr>
              <w:spacing w:before="0" w:after="60"/>
              <w:ind w:left="0" w:hanging="0"/>
              <w:rPr>
                <w:color w:val="000000"/>
                <w:lang w:val="en-GB" w:eastAsia="en-GB"/>
              </w:rPr>
            </w:pPr>
            <w:r>
              <w:rPr>
                <w:color w:val="000000"/>
                <w:lang w:val="en-GB" w:eastAsia="en-GB"/>
              </w:rPr>
              <w:t>}</w:t>
            </w:r>
          </w:p>
        </w:tc>
      </w:tr>
    </w:tbl>
    <w:p>
      <w:pPr>
        <w:pStyle w:val="Normal"/>
        <w:rPr>
          <w:rFonts w:ascii="Arial" w:hAnsi="Arial" w:cs="Arial"/>
          <w:sz w:val="20"/>
        </w:rPr>
      </w:pPr>
      <w:r>
        <w:rPr>
          <w:rFonts w:cs="Arial" w:ascii="Arial" w:hAnsi="Arial"/>
          <w:sz w:val="20"/>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13</w:t>
            </w:r>
          </w:p>
        </w:tc>
        <w:tc>
          <w:tcPr>
            <w:tcW w:w="7491" w:type="dxa"/>
            <w:tcBorders>
              <w:top w:val="single" w:sz="6" w:space="0" w:color="CCCCCC"/>
              <w:right w:val="single" w:sz="6" w:space="0" w:color="CCCCCC"/>
            </w:tcBorders>
          </w:tcPr>
          <w:p>
            <w:pPr>
              <w:pStyle w:val="AwTB02question"/>
              <w:widowControl w:val="false"/>
              <w:numPr>
                <w:ilvl w:val="0"/>
                <w:numId w:val="0"/>
              </w:numPr>
              <w:ind w:left="0" w:hanging="0"/>
              <w:rPr>
                <w:rFonts w:ascii="Arial" w:hAnsi="Arial" w:cs="Arial"/>
                <w:color w:val="000000"/>
                <w:szCs w:val="24"/>
                <w:lang w:val="en-GB" w:eastAsia="en-GB"/>
              </w:rPr>
            </w:pPr>
            <w:r>
              <w:rPr>
                <w:rFonts w:cs="Arial" w:ascii="Arial" w:hAnsi="Arial"/>
                <w:color w:val="000000"/>
                <w:szCs w:val="24"/>
                <w:lang w:val="en-GB" w:eastAsia="en-GB"/>
              </w:rPr>
              <w:t>What is the output of the following Java statements?</w:t>
            </w:r>
          </w:p>
          <w:p>
            <w:pPr>
              <w:pStyle w:val="AwTBansFig"/>
              <w:widowControl w:val="false"/>
              <w:spacing w:before="160" w:after="0"/>
              <w:ind w:left="0" w:hanging="0"/>
              <w:rPr>
                <w:rFonts w:ascii="Courier New" w:hAnsi="Courier New" w:cs="Courier New"/>
                <w:b/>
                <w:b/>
                <w:color w:val="000000"/>
              </w:rPr>
            </w:pPr>
            <w:r>
              <w:rPr>
                <w:rFonts w:cs="Courier New" w:ascii="Courier New" w:hAnsi="Courier New"/>
                <w:b/>
              </w:rPr>
              <w:t>//String method examples</w:t>
              <w:br/>
            </w:r>
            <w:r>
              <w:rPr>
                <w:rFonts w:cs="Courier New" w:ascii="Courier New" w:hAnsi="Courier New"/>
                <w:b/>
                <w:color w:val="000000"/>
              </w:rPr>
              <w:t>String</w:t>
            </w:r>
            <w:r>
              <w:rPr>
                <w:rFonts w:cs="Courier New" w:ascii="Courier New" w:hAnsi="Courier New"/>
                <w:b/>
              </w:rPr>
              <w:t xml:space="preserve"> </w:t>
            </w:r>
            <w:r>
              <w:rPr>
                <w:rFonts w:cs="Courier New" w:ascii="Courier New" w:hAnsi="Courier New"/>
                <w:b/>
                <w:color w:val="000000"/>
              </w:rPr>
              <w:t>str</w:t>
            </w:r>
            <w:r>
              <w:rPr>
                <w:rFonts w:cs="Courier New" w:ascii="Courier New" w:hAnsi="Courier New"/>
                <w:b/>
              </w:rPr>
              <w:t xml:space="preserve"> </w:t>
            </w:r>
            <w:r>
              <w:rPr>
                <w:rFonts w:cs="Courier New" w:ascii="Courier New" w:hAnsi="Courier New"/>
                <w:b/>
                <w:color w:val="000000"/>
              </w:rPr>
              <w:t>=</w:t>
            </w:r>
            <w:r>
              <w:rPr>
                <w:rFonts w:cs="Courier New" w:ascii="Courier New" w:hAnsi="Courier New"/>
                <w:b/>
              </w:rPr>
              <w:t xml:space="preserve"> </w:t>
            </w:r>
            <w:r>
              <w:rPr>
                <w:rFonts w:cs="Courier New" w:ascii="Courier New" w:hAnsi="Courier New"/>
                <w:b/>
                <w:color w:val="2A00FF"/>
              </w:rPr>
              <w:t>"Java Programming!"</w:t>
            </w:r>
            <w:r>
              <w:rPr>
                <w:rFonts w:cs="Courier New" w:ascii="Courier New" w:hAnsi="Courier New"/>
                <w:b/>
                <w:color w:val="000000"/>
              </w:rPr>
              <w:t>;</w:t>
              <w:br/>
              <w:t>System.out.println(str.equals(</w:t>
            </w:r>
            <w:r>
              <w:rPr>
                <w:rFonts w:cs="Courier New" w:ascii="Courier New" w:hAnsi="Courier New"/>
                <w:b/>
                <w:color w:val="2A00FF"/>
              </w:rPr>
              <w:t>"Java Programming!"</w:t>
            </w:r>
            <w:r>
              <w:rPr>
                <w:rFonts w:cs="Courier New" w:ascii="Courier New" w:hAnsi="Courier New"/>
                <w:b/>
                <w:color w:val="000000"/>
              </w:rPr>
              <w:t>));</w:t>
              <w:br/>
              <w:t>System.out.println(str.toLowerCase());</w:t>
              <w:br/>
              <w:t>System.out.println(str.toUpperCase());</w:t>
              <w:br/>
              <w:t>System.out.println(str.substring(5,8));</w:t>
              <w:br/>
              <w:t>System.out.println(str.lastIndexOf(</w:t>
            </w:r>
            <w:r>
              <w:rPr>
                <w:rFonts w:cs="Courier New" w:ascii="Courier New" w:hAnsi="Courier New"/>
                <w:b/>
                <w:color w:val="2A00FF"/>
              </w:rPr>
              <w:t>"m"</w:t>
            </w:r>
            <w:r>
              <w:rPr>
                <w:rFonts w:cs="Courier New" w:ascii="Courier New" w:hAnsi="Courier New"/>
                <w:b/>
                <w:color w:val="000000"/>
              </w:rPr>
              <w:t>));</w:t>
            </w:r>
          </w:p>
        </w:tc>
      </w:tr>
      <w:tr>
        <w:trPr>
          <w:trHeight w:val="475"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AwTB02question"/>
              <w:widowControl w:val="false"/>
              <w:numPr>
                <w:ilvl w:val="0"/>
                <w:numId w:val="0"/>
              </w:numPr>
              <w:spacing w:before="0" w:after="60"/>
              <w:ind w:left="0" w:hanging="0"/>
              <w:rPr>
                <w:lang w:val="en-GB" w:eastAsia="en-GB"/>
              </w:rPr>
            </w:pPr>
            <w:r>
              <w:rPr>
                <w:lang w:val="en-GB" w:eastAsia="en-GB"/>
              </w:rPr>
              <w:t>True</w:t>
            </w:r>
          </w:p>
          <w:p>
            <w:pPr>
              <w:pStyle w:val="AwTB03distractor"/>
              <w:widowControl w:val="false"/>
              <w:numPr>
                <w:ilvl w:val="0"/>
                <w:numId w:val="0"/>
              </w:numPr>
              <w:spacing w:before="0" w:after="60"/>
              <w:ind w:left="0" w:hanging="0"/>
              <w:rPr>
                <w:lang w:val="en-GB" w:eastAsia="en-GB"/>
              </w:rPr>
            </w:pPr>
            <w:r>
              <w:rPr>
                <w:lang w:val="en-GB" w:eastAsia="en-GB"/>
              </w:rPr>
              <w:t>java programmung!</w:t>
            </w:r>
          </w:p>
          <w:p>
            <w:pPr>
              <w:pStyle w:val="AwTB03distractor"/>
              <w:widowControl w:val="false"/>
              <w:numPr>
                <w:ilvl w:val="0"/>
                <w:numId w:val="0"/>
              </w:numPr>
              <w:spacing w:before="0" w:after="60"/>
              <w:ind w:left="0" w:hanging="0"/>
              <w:rPr>
                <w:lang w:val="en-GB" w:eastAsia="en-GB"/>
              </w:rPr>
            </w:pPr>
            <w:r>
              <w:rPr>
                <w:lang w:val="en-GB" w:eastAsia="en-GB"/>
              </w:rPr>
              <w:t>JAVA PROGRAMMING!</w:t>
            </w:r>
          </w:p>
          <w:p>
            <w:pPr>
              <w:pStyle w:val="AwTB03distractor"/>
              <w:widowControl w:val="false"/>
              <w:numPr>
                <w:ilvl w:val="0"/>
                <w:numId w:val="0"/>
              </w:numPr>
              <w:spacing w:before="0" w:after="60"/>
              <w:ind w:left="0" w:hanging="0"/>
              <w:rPr>
                <w:lang w:val="en-GB" w:eastAsia="en-GB"/>
              </w:rPr>
            </w:pPr>
            <w:r>
              <w:rPr>
                <w:lang w:val="en-GB" w:eastAsia="en-GB"/>
              </w:rPr>
              <w:t>Pro</w:t>
            </w:r>
          </w:p>
          <w:p>
            <w:pPr>
              <w:pStyle w:val="AwTB03distractor"/>
              <w:widowControl w:val="false"/>
              <w:numPr>
                <w:ilvl w:val="0"/>
                <w:numId w:val="0"/>
              </w:numPr>
              <w:spacing w:before="0" w:after="60"/>
              <w:ind w:left="0" w:hanging="0"/>
              <w:rPr>
                <w:lang w:val="en-GB" w:eastAsia="en-GB"/>
              </w:rPr>
            </w:pPr>
            <w:r>
              <w:rPr>
                <w:lang w:val="en-GB" w:eastAsia="en-GB"/>
              </w:rPr>
              <w:t>12</w:t>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14</w:t>
            </w:r>
          </w:p>
        </w:tc>
        <w:tc>
          <w:tcPr>
            <w:tcW w:w="7491" w:type="dxa"/>
            <w:tcBorders>
              <w:top w:val="single" w:sz="6" w:space="0" w:color="CCCCCC"/>
              <w:right w:val="single" w:sz="6" w:space="0" w:color="CCCCCC"/>
            </w:tcBorders>
          </w:tcPr>
          <w:p>
            <w:pPr>
              <w:pStyle w:val="Normal"/>
              <w:widowControl w:val="false"/>
              <w:spacing w:lineRule="auto" w:line="240" w:before="0" w:after="0"/>
              <w:rPr>
                <w:rFonts w:ascii="Courier New" w:hAnsi="Courier New" w:cs="Courier New"/>
                <w:b/>
                <w:b/>
                <w:color w:val="000000"/>
                <w:lang w:val="en-US"/>
              </w:rPr>
            </w:pPr>
            <w:r>
              <w:rPr>
                <w:rFonts w:eastAsia="Times New Roman" w:cs="Arial" w:ascii="Arial" w:hAnsi="Arial"/>
                <w:color w:val="000000"/>
                <w:sz w:val="24"/>
                <w:szCs w:val="24"/>
                <w:lang w:eastAsia="en-GB"/>
              </w:rPr>
              <w:t xml:space="preserve">Write a Java statement to access the 7th character in the String variable </w:t>
            </w:r>
            <w:r>
              <w:rPr>
                <w:rFonts w:eastAsia="Times New Roman" w:cs="Courier New" w:ascii="Courier New" w:hAnsi="Courier New"/>
                <w:color w:val="000000"/>
                <w:sz w:val="24"/>
                <w:szCs w:val="24"/>
                <w:lang w:eastAsia="en-GB"/>
              </w:rPr>
              <w:t>myString</w:t>
            </w:r>
            <w:r>
              <w:rPr>
                <w:rFonts w:eastAsia="Times New Roman" w:cs="Arial" w:ascii="Arial" w:hAnsi="Arial"/>
                <w:color w:val="000000"/>
                <w:sz w:val="24"/>
                <w:szCs w:val="24"/>
                <w:lang w:eastAsia="en-GB"/>
              </w:rPr>
              <w:t xml:space="preserve"> and place it in the char variable </w:t>
            </w:r>
            <w:r>
              <w:rPr>
                <w:rFonts w:eastAsia="Times New Roman" w:cs="Courier New" w:ascii="Courier New" w:hAnsi="Courier New"/>
                <w:color w:val="000000"/>
                <w:sz w:val="24"/>
                <w:szCs w:val="24"/>
                <w:lang w:eastAsia="en-GB"/>
              </w:rPr>
              <w:t>c</w:t>
            </w:r>
            <w:r>
              <w:rPr>
                <w:rFonts w:eastAsia="Times New Roman" w:cs="Arial" w:ascii="Arial" w:hAnsi="Arial"/>
                <w:color w:val="000000"/>
                <w:sz w:val="24"/>
                <w:szCs w:val="24"/>
                <w:lang w:eastAsia="en-GB"/>
              </w:rPr>
              <w:t>.</w:t>
            </w:r>
            <w:r>
              <w:rPr>
                <w:rFonts w:cs="Arial" w:ascii="Arial" w:hAnsi="Arial"/>
                <w:color w:val="000000"/>
                <w:szCs w:val="24"/>
                <w:lang w:eastAsia="en-GB"/>
              </w:rPr>
              <w:t xml:space="preserve"> </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Courier New" w:hAnsi="Courier New" w:cs="Courier New"/>
                <w:b w:val="false"/>
                <w:b w:val="false"/>
                <w:bCs w:val="false"/>
                <w:lang w:eastAsia="en-GB"/>
              </w:rPr>
            </w:pPr>
            <w:r>
              <w:rPr>
                <w:rFonts w:cs="Courier New" w:ascii="Courier New" w:hAnsi="Courier New"/>
                <w:b w:val="false"/>
                <w:bCs w:val="false"/>
                <w:lang w:eastAsia="en-GB"/>
              </w:rPr>
              <w:t>Char c = myString.charAt(6);</w:t>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15</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 xml:space="preserve">Write a Java statement to determine the length of a string variable called </w:t>
            </w:r>
            <w:r>
              <w:rPr>
                <w:rFonts w:eastAsia="Times New Roman" w:cs="Courier New" w:ascii="Courier New" w:hAnsi="Courier New"/>
                <w:color w:val="000000"/>
                <w:sz w:val="24"/>
                <w:szCs w:val="24"/>
                <w:lang w:eastAsia="en-GB"/>
              </w:rPr>
              <w:t>input</w:t>
            </w:r>
            <w:r>
              <w:rPr>
                <w:rFonts w:eastAsia="Times New Roman" w:cs="Arial" w:ascii="Arial" w:hAnsi="Arial"/>
                <w:color w:val="000000"/>
                <w:sz w:val="24"/>
                <w:szCs w:val="24"/>
                <w:lang w:eastAsia="en-GB"/>
              </w:rPr>
              <w:t xml:space="preserve">.  Store the result in an integer variable called </w:t>
            </w:r>
            <w:r>
              <w:rPr>
                <w:rFonts w:eastAsia="Times New Roman" w:cs="Courier New" w:ascii="Courier New" w:hAnsi="Courier New"/>
                <w:color w:val="000000"/>
                <w:sz w:val="24"/>
                <w:szCs w:val="24"/>
                <w:lang w:eastAsia="en-GB"/>
              </w:rPr>
              <w:t>strLength</w:t>
            </w:r>
            <w:r>
              <w:rPr>
                <w:rFonts w:eastAsia="Times New Roman" w:cs="Arial" w:ascii="Arial" w:hAnsi="Arial"/>
                <w:color w:val="000000"/>
                <w:sz w:val="24"/>
                <w:szCs w:val="24"/>
                <w:lang w:eastAsia="en-GB"/>
              </w:rPr>
              <w:t>.</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Courier New" w:hAnsi="Courier New" w:eastAsia="Times New Roman" w:cs="Courier New"/>
                <w:b w:val="false"/>
                <w:b w:val="false"/>
                <w:bCs w:val="false"/>
                <w:sz w:val="24"/>
                <w:szCs w:val="24"/>
                <w:lang w:eastAsia="en-GB"/>
              </w:rPr>
            </w:pPr>
            <w:r>
              <w:rPr>
                <w:rFonts w:eastAsia="Times New Roman" w:cs="Courier New" w:ascii="Courier New" w:hAnsi="Courier New"/>
                <w:b w:val="false"/>
                <w:bCs w:val="false"/>
                <w:sz w:val="24"/>
                <w:szCs w:val="24"/>
                <w:lang w:eastAsia="en-GB"/>
              </w:rPr>
              <w:t>StrLength = input.le</w:t>
            </w:r>
            <w:r>
              <w:rPr>
                <w:rFonts w:eastAsia="Times New Roman" w:cs="Courier New" w:ascii="Courier New" w:hAnsi="Courier New"/>
                <w:b w:val="false"/>
                <w:bCs w:val="false"/>
                <w:sz w:val="24"/>
                <w:szCs w:val="24"/>
                <w:lang w:eastAsia="en-GB"/>
              </w:rPr>
              <w:t>ngth();</w:t>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16</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Why is using named constants a good programming practice?</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sans-serif" w:hAnsi="arial;sans-serif"/>
                <w:b w:val="false"/>
                <w:i w:val="false"/>
                <w:caps w:val="false"/>
                <w:smallCaps w:val="false"/>
                <w:color w:val="000000"/>
                <w:spacing w:val="0"/>
                <w:sz w:val="24"/>
                <w:szCs w:val="24"/>
                <w:lang w:eastAsia="en-GB"/>
              </w:rPr>
              <w:t>Declaring a constant means that you can use the same identifier throughout a program . This keeps the program code consistent, which makes it easier to read and debug a program.</w:t>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tbl>
      <w:tblPr>
        <w:tblW w:w="5000" w:type="pct"/>
        <w:jc w:val="left"/>
        <w:tblInd w:w="-450" w:type="dxa"/>
        <w:tblLayout w:type="fixed"/>
        <w:tblCellMar>
          <w:top w:w="45" w:type="dxa"/>
          <w:left w:w="45" w:type="dxa"/>
          <w:bottom w:w="45" w:type="dxa"/>
          <w:right w:w="45" w:type="dxa"/>
        </w:tblCellMar>
        <w:tblLook w:val="04a0" w:noHBand="0" w:noVBand="1" w:firstColumn="1" w:lastRow="0" w:lastColumn="0" w:firstRow="1"/>
      </w:tblPr>
      <w:tblGrid>
        <w:gridCol w:w="1534"/>
        <w:gridCol w:w="7491"/>
      </w:tblGrid>
      <w:tr>
        <w:trPr/>
        <w:tc>
          <w:tcPr>
            <w:tcW w:w="1534" w:type="dxa"/>
            <w:tcBorders>
              <w:top w:val="single" w:sz="6" w:space="0" w:color="CCCCCC"/>
              <w:left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Question 17</w:t>
            </w:r>
          </w:p>
        </w:tc>
        <w:tc>
          <w:tcPr>
            <w:tcW w:w="7491" w:type="dxa"/>
            <w:tcBorders>
              <w:top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How are line comments and block comments used?</w:t>
            </w:r>
          </w:p>
        </w:tc>
      </w:tr>
      <w:tr>
        <w:trPr>
          <w:trHeight w:val="500" w:hRule="atLeast"/>
        </w:trPr>
        <w:tc>
          <w:tcPr>
            <w:tcW w:w="1534" w:type="dxa"/>
            <w:tcBorders>
              <w:left w:val="single" w:sz="6" w:space="0" w:color="CCCCCC"/>
              <w:bottom w:val="single" w:sz="6" w:space="0" w:color="CCCCCC"/>
            </w:tcBorders>
          </w:tcPr>
          <w:p>
            <w:pPr>
              <w:pStyle w:val="Normal"/>
              <w:widowControl w:val="false"/>
              <w:spacing w:lineRule="auto" w:line="240" w:before="0" w:after="0"/>
              <w:rPr>
                <w:rFonts w:ascii="Arial" w:hAnsi="Arial" w:eastAsia="Times New Roman" w:cs="Arial"/>
                <w:b/>
                <w:b/>
                <w:bCs/>
                <w:color w:val="888888"/>
                <w:szCs w:val="24"/>
                <w:lang w:eastAsia="en-GB"/>
              </w:rPr>
            </w:pPr>
            <w:r>
              <w:rPr>
                <w:rFonts w:eastAsia="Times New Roman" w:cs="Arial" w:ascii="Arial" w:hAnsi="Arial"/>
                <w:b/>
                <w:bCs/>
                <w:color w:val="888888"/>
                <w:szCs w:val="24"/>
                <w:lang w:eastAsia="en-GB"/>
              </w:rPr>
              <w:t>Answer</w:t>
            </w:r>
          </w:p>
        </w:tc>
        <w:tc>
          <w:tcPr>
            <w:tcW w:w="7491" w:type="dxa"/>
            <w:tcBorders>
              <w:bottom w:val="single" w:sz="6" w:space="0" w:color="CCCCCC"/>
              <w:right w:val="single" w:sz="6" w:space="0" w:color="CCCCCC"/>
            </w:tcBorders>
          </w:tcPr>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 xml:space="preserve">// </w:t>
            </w:r>
            <w:r>
              <w:rPr>
                <w:rFonts w:eastAsia="Times New Roman" w:cs="Arial" w:ascii="Arial" w:hAnsi="Arial"/>
                <w:color w:val="000000"/>
                <w:sz w:val="24"/>
                <w:szCs w:val="24"/>
                <w:lang w:eastAsia="en-GB"/>
              </w:rPr>
              <w:t>line comment are use in source code to comment on a single line</w:t>
            </w:r>
          </w:p>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w:t>
            </w:r>
            <w:r>
              <w:rPr>
                <w:rFonts w:eastAsia="Times New Roman" w:cs="Arial" w:ascii="Arial" w:hAnsi="Arial"/>
                <w:color w:val="000000"/>
                <w:sz w:val="24"/>
                <w:szCs w:val="24"/>
                <w:lang w:eastAsia="en-GB"/>
              </w:rPr>
              <w:t>block comments are used to wright a comment more than a single</w:t>
            </w:r>
          </w:p>
          <w:p>
            <w:pPr>
              <w:pStyle w:val="Normal"/>
              <w:widowControl w:val="false"/>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t>line in a source code */</w:t>
            </w:r>
          </w:p>
        </w:tc>
      </w:tr>
    </w:tbl>
    <w:p>
      <w:pPr>
        <w:pStyle w:val="Normal"/>
        <w:spacing w:lineRule="auto" w:line="240" w:before="0" w:after="0"/>
        <w:rPr>
          <w:rFonts w:ascii="Arial" w:hAnsi="Arial" w:eastAsia="Times New Roman" w:cs="Arial"/>
          <w:color w:val="000000"/>
          <w:sz w:val="24"/>
          <w:szCs w:val="24"/>
          <w:lang w:eastAsia="en-GB"/>
        </w:rPr>
      </w:pPr>
      <w:r>
        <w:rPr>
          <w:rFonts w:eastAsia="Times New Roman" w:cs="Arial" w:ascii="Arial" w:hAnsi="Arial"/>
          <w:color w:val="000000"/>
          <w:sz w:val="24"/>
          <w:szCs w:val="24"/>
          <w:lang w:eastAsia="en-GB"/>
        </w:rPr>
      </w:r>
    </w:p>
    <w:p>
      <w:pPr>
        <w:pStyle w:val="Normal"/>
        <w:spacing w:lineRule="auto" w:line="240" w:before="0" w:after="0"/>
        <w:rPr>
          <w:rFonts w:ascii="Arial" w:hAnsi="Arial" w:eastAsia="Times New Roman" w:cs="Arial"/>
          <w:color w:val="000000"/>
          <w:sz w:val="24"/>
          <w:szCs w:val="24"/>
          <w:lang w:eastAsia="en-GB"/>
        </w:rPr>
      </w:pPr>
      <w:r>
        <w:rPr/>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arial">
    <w:altName w:val="sans-serif"/>
    <w:charset w:val="01"/>
    <w:family w:val="roman"/>
    <w:pitch w:val="variable"/>
  </w:font>
  <w:font w:name="tablet-gothic">
    <w:altName w:val="apple-system"/>
    <w:charset w:val="01"/>
    <w:family w:val="roman"/>
    <w:pitch w:val="variable"/>
  </w:font>
  <w:font w:name="Times">
    <w:altName w:val="Times New Roman"/>
    <w:charset w:val="01"/>
    <w:family w:val="roman"/>
    <w:pitch w:val="variable"/>
  </w:font>
  <w:font w:name="Montserrat">
    <w:charset w:val="01"/>
    <w:family w:val="roman"/>
    <w:pitch w:val="variable"/>
  </w:font>
  <w:font w:name="Times">
    <w:altName w:val="Times New Roman"/>
    <w:charset w:val="01"/>
    <w:family w:val="roman"/>
    <w:pitch w:val="default"/>
  </w:font>
  <w:font w:name="arial">
    <w:altName w:val="sans-serif"/>
    <w:charset w:val="01"/>
    <w:family w:val="auto"/>
    <w:pitch w:val="default"/>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5B9BD5" w:themeColor="accent1"/>
      </w:rPr>
    </w:pPr>
    <w:r>
      <w:rPr>
        <w:color w:val="5B9BD5" w:themeColor="accent1"/>
      </w:rPr>
      <w:t xml:space="preserve">Page </w:t>
    </w:r>
    <w:r>
      <w:rPr>
        <w:color w:val="5B9BD5"/>
      </w:rPr>
      <w:fldChar w:fldCharType="begin"/>
    </w:r>
    <w:r>
      <w:rPr>
        <w:color w:val="5B9BD5"/>
      </w:rPr>
      <w:instrText> PAGE </w:instrText>
    </w:r>
    <w:r>
      <w:rPr>
        <w:color w:val="5B9BD5"/>
      </w:rPr>
      <w:fldChar w:fldCharType="separate"/>
    </w:r>
    <w:r>
      <w:rPr>
        <w:color w:val="5B9BD5"/>
      </w:rPr>
      <w:t>10</w:t>
    </w:r>
    <w:r>
      <w:rPr>
        <w:color w:val="5B9BD5"/>
      </w:rPr>
      <w:fldChar w:fldCharType="end"/>
    </w:r>
    <w:r>
      <w:rPr>
        <w:color w:val="5B9BD5" w:themeColor="accent1"/>
      </w:rPr>
      <w:t xml:space="preserve"> of </w:t>
    </w:r>
    <w:r>
      <w:rPr>
        <w:color w:val="5B9BD5"/>
      </w:rPr>
      <w:fldChar w:fldCharType="begin"/>
    </w:r>
    <w:r>
      <w:rPr>
        <w:color w:val="5B9BD5"/>
      </w:rPr>
      <w:instrText> NUMPAGES </w:instrText>
    </w:r>
    <w:r>
      <w:rPr>
        <w:color w:val="5B9BD5"/>
      </w:rPr>
      <w:fldChar w:fldCharType="separate"/>
    </w:r>
    <w:r>
      <w:rPr>
        <w:color w:val="5B9BD5"/>
      </w:rPr>
      <w:t>11</w:t>
    </w:r>
    <w:r>
      <w:rPr>
        <w:color w:val="5B9BD5"/>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4513"/>
        <w:tab w:val="left" w:pos="0" w:leader="none"/>
        <w:tab w:val="left" w:pos="993" w:leader="none"/>
        <w:tab w:val="decimal" w:pos="4536" w:leader="none"/>
        <w:tab w:val="right" w:pos="9026" w:leader="none"/>
        <w:tab w:val="right" w:pos="9072" w:leader="none"/>
      </w:tabs>
      <w:rPr>
        <w:rFonts w:ascii="Arial" w:hAnsi="Arial"/>
      </w:rPr>
    </w:pPr>
    <w:r>
      <w:rPr/>
      <w:drawing>
        <wp:inline distT="0" distB="0" distL="0" distR="0">
          <wp:extent cx="1162050" cy="571500"/>
          <wp:effectExtent l="0" t="0" r="0" b="0"/>
          <wp:docPr id="29"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6" descr=""/>
                  <pic:cNvPicPr>
                    <a:picLocks noChangeAspect="1" noChangeArrowheads="1"/>
                  </pic:cNvPicPr>
                </pic:nvPicPr>
                <pic:blipFill>
                  <a:blip r:embed="rId1"/>
                  <a:stretch>
                    <a:fillRect/>
                  </a:stretch>
                </pic:blipFill>
                <pic:spPr bwMode="auto">
                  <a:xfrm>
                    <a:off x="0" y="0"/>
                    <a:ext cx="1162050" cy="571500"/>
                  </a:xfrm>
                  <a:prstGeom prst="rect">
                    <a:avLst/>
                  </a:prstGeom>
                </pic:spPr>
              </pic:pic>
            </a:graphicData>
          </a:graphic>
        </wp:inline>
      </w:drawing>
    </w:r>
  </w:p>
  <w:p>
    <w:pPr>
      <w:pStyle w:val="Header"/>
      <w:pBdr>
        <w:bottom w:val="single" w:sz="4" w:space="1" w:color="000000"/>
      </w:pBdr>
      <w:tabs>
        <w:tab w:val="clear" w:pos="4513"/>
        <w:tab w:val="center" w:pos="4536" w:leader="none"/>
        <w:tab w:val="right" w:pos="9026" w:leader="none"/>
      </w:tabs>
      <w:rPr>
        <w:rFonts w:ascii="Arial Narrow" w:hAnsi="Arial Narrow"/>
      </w:rPr>
    </w:pPr>
    <w:r>
      <w:rPr>
        <w:rFonts w:ascii="Arial" w:hAnsi="Arial"/>
      </w:rPr>
      <w:tab/>
    </w:r>
    <w:r>
      <w:rPr>
        <w:rFonts w:ascii="Arial Narrow" w:hAnsi="Arial Narrow"/>
        <w:sz w:val="28"/>
      </w:rPr>
      <w:t>CIS016-1 Principles of Programming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decimal"/>
      <w:lvlText w:val="%2)"/>
      <w:lvlJc w:val="left"/>
      <w:pPr>
        <w:tabs>
          <w:tab w:val="num" w:pos="3099"/>
        </w:tabs>
        <w:ind w:left="3099" w:hanging="547"/>
      </w:pPr>
    </w:lvl>
    <w:lvl w:ilvl="2">
      <w:start w:val="1"/>
      <w:numFmt w:val="lowerLetter"/>
      <w:lvlText w:val="(%3)"/>
      <w:lvlJc w:val="left"/>
      <w:pPr>
        <w:tabs>
          <w:tab w:val="num" w:pos="1267"/>
        </w:tabs>
        <w:ind w:left="907" w:hanging="360"/>
      </w:pPr>
    </w:lvl>
    <w:lvl w:ilvl="3">
      <w:start w:val="1"/>
      <w:numFmt w:val="none"/>
      <w:suff w:val="nothing"/>
      <w:lvlText w:val=""/>
      <w:lvlJc w:val="left"/>
      <w:pPr>
        <w:tabs>
          <w:tab w:val="num" w:pos="0"/>
        </w:tabs>
        <w:ind w:left="1411" w:hanging="864"/>
      </w:pPr>
      <w:rPr>
        <w:smallCaps w:val="false"/>
        <w:caps w:val="false"/>
        <w:outline w:val="false"/>
        <w:dstrike w:val="false"/>
        <w:strike w:val="false"/>
        <w:vertAlign w:val="baseline"/>
        <w:position w:val="0"/>
        <w:sz w:val="22"/>
        <w:sz w:val="22"/>
        <w:spacing w:val="0"/>
        <w:i w:val="false"/>
        <w:shadow w:val="false"/>
        <w:u w:val="none"/>
        <w:b w:val="false"/>
        <w:kern w:val="0"/>
        <w:em w:val="none"/>
        <w:emboss w:val="false"/>
        <w:imprint w:val="false"/>
        <w:vanish w:val="false"/>
      </w:r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60820"/>
    <w:pPr>
      <w:keepNext w:val="true"/>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3">
    <w:name w:val="Heading 3"/>
    <w:basedOn w:val="Normal"/>
    <w:link w:val="Heading3Char"/>
    <w:uiPriority w:val="9"/>
    <w:qFormat/>
    <w:rsid w:val="00017490"/>
    <w:pPr>
      <w:spacing w:lineRule="auto" w:line="240" w:before="240" w:after="240"/>
      <w:outlineLvl w:val="2"/>
    </w:pPr>
    <w:rPr>
      <w:rFonts w:ascii="Times New Roman" w:hAnsi="Times New Roman" w:eastAsia="Times New Roman" w:cs="Times New Roman"/>
      <w:b/>
      <w:bCs/>
      <w:sz w:val="26"/>
      <w:szCs w:val="26"/>
      <w:lang w:eastAsia="en-G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327e63"/>
    <w:rPr>
      <w:strike w:val="false"/>
      <w:dstrike w:val="false"/>
      <w:color w:val="2662A1"/>
      <w:u w:val="none"/>
      <w:effect w:val="none"/>
    </w:rPr>
  </w:style>
  <w:style w:type="character" w:styleId="Heading3Char" w:customStyle="1">
    <w:name w:val="Heading 3 Char"/>
    <w:basedOn w:val="DefaultParagraphFont"/>
    <w:link w:val="Heading3"/>
    <w:uiPriority w:val="9"/>
    <w:qFormat/>
    <w:rsid w:val="00017490"/>
    <w:rPr>
      <w:rFonts w:ascii="Times New Roman" w:hAnsi="Times New Roman" w:eastAsia="Times New Roman" w:cs="Times New Roman"/>
      <w:b/>
      <w:bCs/>
      <w:sz w:val="26"/>
      <w:szCs w:val="26"/>
      <w:lang w:eastAsia="en-GB"/>
    </w:rPr>
  </w:style>
  <w:style w:type="character" w:styleId="Questionnumber1" w:customStyle="1">
    <w:name w:val="questionnumber1"/>
    <w:basedOn w:val="DefaultParagraphFont"/>
    <w:qFormat/>
    <w:rsid w:val="00017490"/>
    <w:rPr>
      <w:b/>
      <w:bCs/>
      <w:color w:val="AAAAAA"/>
    </w:rPr>
  </w:style>
  <w:style w:type="character" w:styleId="Hidden4" w:customStyle="1">
    <w:name w:val="hidden4"/>
    <w:basedOn w:val="DefaultParagraphFont"/>
    <w:qFormat/>
    <w:rsid w:val="006e2a58"/>
    <w:rPr>
      <w:vanish w:val="false"/>
    </w:rPr>
  </w:style>
  <w:style w:type="character" w:styleId="Appleconvertedspace" w:customStyle="1">
    <w:name w:val="apple-converted-space"/>
    <w:basedOn w:val="DefaultParagraphFont"/>
    <w:qFormat/>
    <w:rsid w:val="009c0c83"/>
    <w:rPr/>
  </w:style>
  <w:style w:type="character" w:styleId="HeaderChar" w:customStyle="1">
    <w:name w:val="Header Char"/>
    <w:basedOn w:val="DefaultParagraphFont"/>
    <w:link w:val="Header"/>
    <w:qFormat/>
    <w:rsid w:val="00960820"/>
    <w:rPr/>
  </w:style>
  <w:style w:type="character" w:styleId="FooterChar" w:customStyle="1">
    <w:name w:val="Footer Char"/>
    <w:basedOn w:val="DefaultParagraphFont"/>
    <w:link w:val="Footer"/>
    <w:uiPriority w:val="99"/>
    <w:qFormat/>
    <w:rsid w:val="00960820"/>
    <w:rPr/>
  </w:style>
  <w:style w:type="character" w:styleId="Heading1Char" w:customStyle="1">
    <w:name w:val="Heading 1 Char"/>
    <w:basedOn w:val="DefaultParagraphFont"/>
    <w:link w:val="Heading1"/>
    <w:uiPriority w:val="9"/>
    <w:qFormat/>
    <w:rsid w:val="00960820"/>
    <w:rPr>
      <w:rFonts w:ascii="Calibri Light" w:hAnsi="Calibri Light" w:eastAsia="" w:cs="" w:asciiTheme="majorHAnsi" w:cstheme="majorBidi" w:eastAsiaTheme="majorEastAsia" w:hAnsiTheme="majorHAnsi"/>
      <w:color w:val="2E74B5" w:themeColor="accent1" w:themeShade="bf"/>
      <w:sz w:val="36"/>
      <w:szCs w:val="36"/>
    </w:rPr>
  </w:style>
  <w:style w:type="character" w:styleId="BalloonTextChar" w:customStyle="1">
    <w:name w:val="Balloon Text Char"/>
    <w:basedOn w:val="DefaultParagraphFont"/>
    <w:link w:val="BalloonText"/>
    <w:uiPriority w:val="99"/>
    <w:semiHidden/>
    <w:qFormat/>
    <w:rsid w:val="00960820"/>
    <w:rPr>
      <w:rFonts w:ascii="Segoe UI" w:hAnsi="Segoe UI" w:cs="Segoe UI"/>
      <w:sz w:val="18"/>
      <w:szCs w:val="18"/>
    </w:rPr>
  </w:style>
  <w:style w:type="character" w:styleId="Label1" w:customStyle="1">
    <w:name w:val="label1"/>
    <w:basedOn w:val="DefaultParagraphFont"/>
    <w:qFormat/>
    <w:rsid w:val="005a30e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Web">
    <w:name w:val="Normal (Web)"/>
    <w:basedOn w:val="Normal"/>
    <w:uiPriority w:val="99"/>
    <w:semiHidden/>
    <w:unhideWhenUsed/>
    <w:qFormat/>
    <w:rsid w:val="009d035e"/>
    <w:pPr>
      <w:spacing w:lineRule="auto" w:line="240" w:beforeAutospacing="1" w:afterAutospacing="1"/>
    </w:pPr>
    <w:rPr>
      <w:rFonts w:ascii="Times New Roman" w:hAnsi="Times New Roman" w:eastAsia="Times New Roman" w:cs="Times New Roman"/>
      <w:sz w:val="24"/>
      <w:szCs w:val="24"/>
      <w:lang w:eastAsia="en-GB"/>
    </w:rPr>
  </w:style>
  <w:style w:type="paragraph" w:styleId="Answerlabel" w:customStyle="1">
    <w:name w:val="answer-label"/>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Answerlabel2" w:customStyle="1">
    <w:name w:val="answer-label2"/>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HeaderandFooter">
    <w:name w:val="Header and Footer"/>
    <w:basedOn w:val="Normal"/>
    <w:qFormat/>
    <w:pPr/>
    <w:rPr/>
  </w:style>
  <w:style w:type="paragraph" w:styleId="Header">
    <w:name w:val="Header"/>
    <w:basedOn w:val="Normal"/>
    <w:link w:val="HeaderChar"/>
    <w:unhideWhenUsed/>
    <w:rsid w:val="009608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08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6082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511e"/>
    <w:pPr>
      <w:spacing w:before="0" w:after="160"/>
      <w:ind w:left="720" w:hanging="0"/>
      <w:contextualSpacing/>
    </w:pPr>
    <w:rPr/>
  </w:style>
  <w:style w:type="paragraph" w:styleId="AwTB02question" w:customStyle="1">
    <w:name w:val="awTB_02_question"/>
    <w:basedOn w:val="Normal"/>
    <w:next w:val="AwTB03distractor"/>
    <w:qFormat/>
    <w:rsid w:val="00a015fc"/>
    <w:pPr>
      <w:keepNext w:val="true"/>
      <w:keepLines/>
      <w:spacing w:lineRule="auto" w:line="240" w:before="0" w:after="60"/>
      <w:outlineLvl w:val="2"/>
    </w:pPr>
    <w:rPr>
      <w:rFonts w:ascii="Times New Roman" w:hAnsi="Times New Roman" w:eastAsia="Times New Roman" w:cs="Times New Roman"/>
      <w:szCs w:val="20"/>
      <w:lang w:val="en-US"/>
    </w:rPr>
  </w:style>
  <w:style w:type="paragraph" w:styleId="AwTB03distractor" w:customStyle="1">
    <w:name w:val="awTB_03_distractor"/>
    <w:basedOn w:val="Normal"/>
    <w:qFormat/>
    <w:rsid w:val="00a015fc"/>
    <w:pPr>
      <w:keepNext w:val="true"/>
      <w:keepLines/>
      <w:tabs>
        <w:tab w:val="clear" w:pos="720"/>
        <w:tab w:val="left" w:pos="900" w:leader="none"/>
      </w:tabs>
      <w:spacing w:lineRule="auto" w:line="240" w:before="0" w:after="40"/>
      <w:outlineLvl w:val="2"/>
    </w:pPr>
    <w:rPr>
      <w:rFonts w:ascii="Times New Roman" w:hAnsi="Times New Roman" w:eastAsia="Times New Roman" w:cs="Times New Roman"/>
      <w:szCs w:val="20"/>
      <w:lang w:val="en-US"/>
    </w:rPr>
  </w:style>
  <w:style w:type="paragraph" w:styleId="AwTB04answer" w:customStyle="1">
    <w:name w:val="awTB_04_answer"/>
    <w:basedOn w:val="Normal"/>
    <w:next w:val="AwTB02question"/>
    <w:qFormat/>
    <w:rsid w:val="00a015fc"/>
    <w:pPr>
      <w:keepLines/>
      <w:tabs>
        <w:tab w:val="clear" w:pos="720"/>
        <w:tab w:val="left" w:pos="1411" w:leader="none"/>
      </w:tabs>
      <w:spacing w:lineRule="auto" w:line="240" w:before="40" w:after="280"/>
      <w:outlineLvl w:val="3"/>
    </w:pPr>
    <w:rPr>
      <w:rFonts w:ascii="Times New Roman" w:hAnsi="Times New Roman" w:eastAsia="Times New Roman" w:cs="Times New Roman"/>
      <w:szCs w:val="20"/>
      <w:lang w:val="en-US"/>
    </w:rPr>
  </w:style>
  <w:style w:type="paragraph" w:styleId="AwTBfig" w:customStyle="1">
    <w:name w:val="awTB_fig"/>
    <w:basedOn w:val="Normal"/>
    <w:next w:val="AwTB02question"/>
    <w:qFormat/>
    <w:rsid w:val="00a015fc"/>
    <w:pPr>
      <w:keepNext w:val="true"/>
      <w:keepLines/>
      <w:spacing w:lineRule="auto" w:line="240" w:before="200" w:after="40"/>
      <w:outlineLvl w:val="1"/>
    </w:pPr>
    <w:rPr>
      <w:rFonts w:ascii="Times New Roman" w:hAnsi="Times New Roman" w:eastAsia="Times New Roman" w:cs="Times New Roman"/>
      <w:szCs w:val="20"/>
      <w:lang w:val="en-US"/>
    </w:rPr>
  </w:style>
  <w:style w:type="paragraph" w:styleId="AwTB00chTitle" w:customStyle="1">
    <w:name w:val="awTB_00_chTitle"/>
    <w:basedOn w:val="Normal"/>
    <w:next w:val="AwTB02question"/>
    <w:qFormat/>
    <w:rsid w:val="00a015fc"/>
    <w:pPr>
      <w:keepLines/>
      <w:spacing w:lineRule="auto" w:line="240" w:before="1440" w:after="720"/>
      <w:outlineLvl w:val="0"/>
    </w:pPr>
    <w:rPr>
      <w:rFonts w:ascii="Times New Roman" w:hAnsi="Times New Roman" w:eastAsia="Times New Roman" w:cs="Times New Roman"/>
      <w:b/>
      <w:sz w:val="36"/>
      <w:szCs w:val="24"/>
      <w:lang w:val="en-US"/>
    </w:rPr>
  </w:style>
  <w:style w:type="paragraph" w:styleId="AwTB01questionHead" w:customStyle="1">
    <w:name w:val="awTB_01_questionHead"/>
    <w:basedOn w:val="Normal"/>
    <w:qFormat/>
    <w:rsid w:val="00a015fc"/>
    <w:pPr>
      <w:keepNext w:val="true"/>
      <w:keepLines/>
      <w:spacing w:lineRule="auto" w:line="240" w:before="360" w:after="200"/>
      <w:outlineLvl w:val="1"/>
    </w:pPr>
    <w:rPr>
      <w:rFonts w:ascii="Arial" w:hAnsi="Arial" w:eastAsia="Times New Roman" w:cs="Times New Roman"/>
      <w:b/>
      <w:sz w:val="28"/>
      <w:szCs w:val="24"/>
      <w:lang w:val="en-US"/>
    </w:rPr>
  </w:style>
  <w:style w:type="paragraph" w:styleId="AwTBappHead" w:customStyle="1">
    <w:name w:val="awTB_appHead"/>
    <w:basedOn w:val="Normal"/>
    <w:next w:val="AwTB02question"/>
    <w:qFormat/>
    <w:rsid w:val="00a015fc"/>
    <w:pPr>
      <w:keepNext w:val="true"/>
      <w:keepLines/>
      <w:numPr>
        <w:ilvl w:val="0"/>
        <w:numId w:val="1"/>
      </w:numPr>
      <w:spacing w:lineRule="auto" w:line="240" w:before="280" w:after="200"/>
    </w:pPr>
    <w:rPr>
      <w:rFonts w:ascii="Arial" w:hAnsi="Arial" w:eastAsia="Times New Roman" w:cs="Times New Roman"/>
      <w:b/>
      <w:sz w:val="24"/>
      <w:szCs w:val="24"/>
      <w:lang w:val="en-US"/>
    </w:rPr>
  </w:style>
  <w:style w:type="paragraph" w:styleId="AwTB04esAnswer" w:customStyle="1">
    <w:name w:val="awTB_04_esAnswer"/>
    <w:basedOn w:val="AwTB04answer"/>
    <w:next w:val="AwTB02question"/>
    <w:qFormat/>
    <w:rsid w:val="00a015fc"/>
    <w:pPr>
      <w:spacing w:before="0" w:after="280"/>
      <w:ind w:left="547" w:hanging="0"/>
      <w:outlineLvl w:val="9"/>
    </w:pPr>
    <w:rPr/>
  </w:style>
  <w:style w:type="paragraph" w:styleId="AwTBansFig" w:customStyle="1">
    <w:name w:val="awTB_ansFig"/>
    <w:basedOn w:val="AwTBfig"/>
    <w:next w:val="AwTB02question"/>
    <w:qFormat/>
    <w:rsid w:val="00a015fc"/>
    <w:pPr>
      <w:keepNext w:val="false"/>
      <w:spacing w:before="160" w:after="280"/>
      <w:ind w:left="1440" w:hanging="0"/>
      <w:outlineLvl w:val="9"/>
    </w:pPr>
    <w:rPr/>
  </w:style>
  <w:style w:type="paragraph" w:styleId="AwTB04esAnswer2" w:customStyle="1">
    <w:name w:val="awTB_04_esAnswer2"/>
    <w:basedOn w:val="AwTB04esAnswer"/>
    <w:qFormat/>
    <w:rsid w:val="00a015fc"/>
    <w:pPr>
      <w:numPr>
        <w:ilvl w:val="0"/>
        <w:numId w:val="0"/>
      </w:numPr>
      <w:spacing w:before="0" w:after="120"/>
      <w:ind w:left="547" w:hanging="0"/>
    </w:pPr>
    <w:rPr/>
  </w:style>
  <w:style w:type="paragraph" w:styleId="AwTB04esAnswer1only" w:customStyle="1">
    <w:name w:val="awTB_04_esAnswer1only"/>
    <w:basedOn w:val="AwTB04esAnswer"/>
    <w:next w:val="AwTB02question"/>
    <w:qFormat/>
    <w:rsid w:val="00a015fc"/>
    <w:pPr/>
    <w:rPr/>
  </w:style>
  <w:style w:type="paragraph" w:styleId="AwTB04esAnswer1" w:customStyle="1">
    <w:name w:val="awTB_04_esAnswer1"/>
    <w:basedOn w:val="AwTB04esAnswer1only"/>
    <w:next w:val="AwTB04esAnswer2"/>
    <w:qFormat/>
    <w:rsid w:val="00a015fc"/>
    <w:pPr>
      <w:spacing w:before="0" w:after="120"/>
    </w:pPr>
    <w:rPr/>
  </w:style>
  <w:style w:type="paragraph" w:styleId="AwTB04esAnswerLast" w:customStyle="1">
    <w:name w:val="awTB_04_esAnswerLast"/>
    <w:basedOn w:val="AwTB04esAnswer2"/>
    <w:next w:val="AwTB02question"/>
    <w:qFormat/>
    <w:rsid w:val="00a015fc"/>
    <w:pPr/>
    <w:rPr/>
  </w:style>
  <w:style w:type="paragraph" w:styleId="AwTB02questionEs" w:customStyle="1">
    <w:name w:val="awTB_02_questionEs"/>
    <w:basedOn w:val="AwTB02question"/>
    <w:qFormat/>
    <w:rsid w:val="00a015fc"/>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568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BFE74-4C36-48D1-ADCD-42A41764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LibreOffice/7.2.7.2$Linux_X86_64 LibreOffice_project/20$Build-2</Application>
  <AppVersion>15.0000</AppVersion>
  <Pages>11</Pages>
  <Words>1816</Words>
  <Characters>8810</Characters>
  <CharactersWithSpaces>10404</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2015-10-11T08:16:00Z</dcterms:created>
  <dc:creator>Sue Brandreth</dc:creator>
  <dc:description/>
  <dc:language>en-US</dc:language>
  <cp:lastModifiedBy/>
  <cp:lastPrinted>2015-09-05T07:54:00Z</cp:lastPrinted>
  <dcterms:modified xsi:type="dcterms:W3CDTF">2022-06-23T20:37:09Z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